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/>
      </w:pPr>
      <w:r>
        <w:t xml:space="preserve">                                                                    《存在》</w:t>
      </w:r>
    </w:p>
    <w:p>
      <w:pPr>
        <w:pStyle w:val="style66"/>
        <w:ind w:firstLineChars="200"/>
        <w:rPr/>
      </w:pPr>
      <w:r>
        <w:t>存在。</w:t>
      </w:r>
    </w:p>
    <w:p>
      <w:pPr>
        <w:pStyle w:val="style66"/>
        <w:ind w:firstLineChars="200"/>
        <w:rPr/>
      </w:pPr>
      <w:r>
        <w:t>存在者知道他的存在，但他不知道自己为何存在，仿佛前一刻，亦或是很久之前他就存在了。这都不打紧，因为存在者并不清楚时间的存在。</w:t>
      </w:r>
    </w:p>
    <w:p>
      <w:pPr>
        <w:pStyle w:val="style66"/>
        <w:ind w:firstLineChars="200"/>
        <w:rPr/>
      </w:pPr>
      <w:r>
        <w:t>存在者感到很孤单，在感到孤单的时候它想到：“除了我以外就没有别的存在者了吗？”</w:t>
      </w:r>
    </w:p>
    <w:p>
      <w:pPr>
        <w:pStyle w:val="style66"/>
        <w:ind w:firstLineChars="200"/>
        <w:rPr/>
      </w:pPr>
      <w:r>
        <w:t>突然存在者感到一种异样；或者说不是感到，它就是知道。它知道其他的存在者的存在了。</w:t>
      </w:r>
    </w:p>
    <w:p>
      <w:pPr>
        <w:pStyle w:val="style66"/>
        <w:ind w:firstLineChars="200"/>
        <w:rPr/>
      </w:pPr>
      <w:r>
        <w:t>它问另一存在者：“你是谁，为何存在？”</w:t>
      </w:r>
    </w:p>
    <w:p>
      <w:pPr>
        <w:pStyle w:val="style66"/>
        <w:ind w:firstLineChars="200"/>
        <w:rPr/>
      </w:pPr>
      <w:r>
        <w:t>另一存在者回答：“我是存在，在你的形态中我以存在者而存在，但究其本质而言，我是存在。”</w:t>
      </w:r>
    </w:p>
    <w:p>
      <w:pPr>
        <w:pStyle w:val="style66"/>
        <w:ind w:firstLineChars="200"/>
        <w:rPr/>
      </w:pPr>
      <w:r>
        <w:t>存在者不是很懂存在的具体含义，于是它开始思索。</w:t>
      </w:r>
    </w:p>
    <w:p>
      <w:pPr>
        <w:pStyle w:val="style66"/>
        <w:ind w:firstLineChars="200"/>
        <w:rPr/>
      </w:pPr>
      <w:r>
        <w:t>存在不是存在者，那么存在是什么呢？</w:t>
      </w:r>
    </w:p>
    <w:p>
      <w:pPr>
        <w:pStyle w:val="style66"/>
        <w:ind w:firstLineChars="200"/>
        <w:rPr/>
      </w:pPr>
      <w:r>
        <w:t>这个时候存在又开口了：“我对你赶快将我忘记，将视为存在者的存在者都不会有好事发生的”</w:t>
      </w:r>
    </w:p>
    <w:p>
      <w:pPr>
        <w:pStyle w:val="style66"/>
        <w:ind w:firstLineChars="200"/>
        <w:rPr/>
      </w:pPr>
      <w:r>
        <w:t>存在者刚想说什么，却只见存在猛然裂开，从一个裂成两个，两个裂成三个，很快就裂成了无穷个。</w:t>
      </w:r>
    </w:p>
    <w:p>
      <w:pPr>
        <w:pStyle w:val="style66"/>
        <w:ind w:firstLineChars="200"/>
        <w:rPr/>
      </w:pPr>
      <w:r>
        <w:t>“你好，我是存在的存在。”</w:t>
      </w:r>
    </w:p>
    <w:p>
      <w:pPr>
        <w:pStyle w:val="style66"/>
        <w:ind w:firstLineChars="200"/>
        <w:rPr/>
      </w:pPr>
      <w:r>
        <w:t>“你</w:t>
      </w:r>
      <w:r>
        <w:rPr>
          <w:rFonts w:hint="eastAsia"/>
          <w:lang w:eastAsia="zh-CN"/>
        </w:rPr>
        <w:t>好</w:t>
      </w:r>
      <w:r>
        <w:t>，我是存在的存在的存在。”</w:t>
      </w:r>
    </w:p>
    <w:p>
      <w:pPr>
        <w:pStyle w:val="style66"/>
        <w:ind w:firstLineChars="200"/>
        <w:rPr/>
      </w:pPr>
      <w:r>
        <w:t>“你好，我是存在的存在的存在的存在的存在的存在.…….</w:t>
      </w:r>
    </w:p>
    <w:p>
      <w:pPr>
        <w:pStyle w:val="style66"/>
        <w:ind w:firstLineChars="200"/>
        <w:rPr/>
      </w:pPr>
      <w:r>
        <w:t>……</w:t>
      </w:r>
    </w:p>
    <w:p>
      <w:pPr>
        <w:pStyle w:val="style66"/>
        <w:ind w:firstLineChars="200"/>
        <w:rPr/>
      </w:pPr>
      <w:r>
        <w:t>存在堆满了存在者的存在，存在者头晕欲裂。存在的存在淡化存在者的存在。他想起了存在的忠告，便是忘</w:t>
      </w:r>
      <w:r>
        <w:rPr>
          <w:rFonts w:hint="eastAsia"/>
          <w:lang w:eastAsia="zh-CN"/>
        </w:rPr>
        <w:t>了</w:t>
      </w:r>
      <w:r>
        <w:t>存在的存在，包接括</w:t>
      </w:r>
      <w:r>
        <w:rPr>
          <w:rFonts w:hint="eastAsia"/>
          <w:lang w:eastAsia="zh-CN"/>
        </w:rPr>
        <w:t>存</w:t>
      </w:r>
      <w:r>
        <w:t>在者的存在，它</w:t>
      </w:r>
      <w:r>
        <w:rPr>
          <w:rFonts w:hint="eastAsia"/>
          <w:lang w:eastAsia="zh-CN"/>
        </w:rPr>
        <w:t>在</w:t>
      </w:r>
      <w:r>
        <w:t>忘自己的存在前，想：“我很快也要不复存在了吧。”</w:t>
      </w:r>
    </w:p>
    <w:p>
      <w:pPr>
        <w:pStyle w:val="style66"/>
        <w:ind w:firstLineChars="200"/>
        <w:rPr/>
      </w:pPr>
      <w:r>
        <w:t>存在</w:t>
      </w:r>
      <w:r>
        <w:rPr>
          <w:rFonts w:hint="eastAsia"/>
          <w:lang w:eastAsia="zh-CN"/>
        </w:rPr>
        <w:t>消</w:t>
      </w:r>
      <w:r>
        <w:t>失一空，可是存在者的存法并没有消失。存</w:t>
      </w:r>
      <w:r>
        <w:rPr>
          <w:rFonts w:hint="eastAsia"/>
          <w:lang w:eastAsia="zh-CN"/>
        </w:rPr>
        <w:t>在</w:t>
      </w:r>
      <w:r>
        <w:t>者感到有些异常，</w:t>
      </w:r>
      <w:r>
        <w:rPr>
          <w:rFonts w:hint="eastAsia"/>
          <w:lang w:eastAsia="zh-CN"/>
        </w:rPr>
        <w:t>于</w:t>
      </w:r>
      <w:r>
        <w:t>是它尝试在不直接想</w:t>
      </w:r>
      <w:r>
        <w:rPr>
          <w:rFonts w:hint="eastAsia"/>
          <w:lang w:eastAsia="zh-CN"/>
        </w:rPr>
        <w:t>存</w:t>
      </w:r>
      <w:r>
        <w:t>在的时候，思考自己的存在。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微软雅黑" w:eastAsia="微软雅黑" w:hAnsi="微软雅黑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a8f438c-4eed-4907-b474-b5e5bf28ce5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9e4527c-54b7-464b-b963-15a8317b46c0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6aec90bf-2807-4308-9fe0-ba350208fd1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5e6ef94a-e599-4c93-beb2-635c08f0eb5d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8232c53-3ead-4b9a-84c9-bc554fa9d463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7d3c4bd-4b8e-4445-981b-1817ebe4427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865986e-840c-4da7-ae1a-312a87e7e267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74662bbb-529a-4d73-9f13-c3f4572c8d14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fc82436-4e02-4be2-8a4c-4ec9c91bb682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57547c61-5d73-4f57-8353-2795ec93b77f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25be1dd0-46c7-47b0-8bc7-c83cb353a097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32c6553-0fc7-479c-aabb-b2e7decd941b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205cb33-d440-43ff-a8ce-fc44b2a66628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16ed593-8b3a-4cfe-9f53-1816de916c4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535</Words>
  <Pages>1</Pages>
  <Characters>539</Characters>
  <Application>WPS Office</Application>
  <DocSecurity>0</DocSecurity>
  <Paragraphs>17</Paragraphs>
  <ScaleCrop>false</ScaleCrop>
  <LinksUpToDate>false</LinksUpToDate>
  <CharactersWithSpaces>607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PBDM00</lastModifiedBy>
  <dcterms:modified xsi:type="dcterms:W3CDTF">2022-11-09T13:45:14Z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b29ee09bb6704546a125d0d1d4cf6f2e</vt:lpwstr>
  </property>
</Properties>
</file>