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4E8818" w14:textId="02345186" w:rsidR="00846047" w:rsidRPr="009A1CF4" w:rsidRDefault="0030096A" w:rsidP="00846047">
      <w:pPr>
        <w:pStyle w:val="LabTitle"/>
        <w:rPr>
          <w:rFonts w:hint="eastAsia"/>
          <w:lang w:eastAsia="zh-CN"/>
        </w:rPr>
      </w:pPr>
      <w:bookmarkStart w:id="0" w:name="_GoBack"/>
      <w:bookmarkEnd w:id="0"/>
      <w:r>
        <w:t>Лабораторная работа. Создани</w:t>
      </w:r>
      <w:r w:rsidR="00E23B37">
        <w:t>е сеанса консоли</w:t>
      </w:r>
      <w:r w:rsidR="00E23B37" w:rsidRPr="00E23B37">
        <w:t xml:space="preserve"> с </w:t>
      </w:r>
      <w:r w:rsidR="00E23B37">
        <w:t>помощью Tera</w:t>
      </w:r>
    </w:p>
    <w:p w14:paraId="17769538" w14:textId="77777777" w:rsidR="0030096A" w:rsidRDefault="0030096A" w:rsidP="0030096A">
      <w:pPr>
        <w:pStyle w:val="LabSection"/>
        <w:rPr>
          <w:bCs/>
        </w:rPr>
      </w:pPr>
      <w:r>
        <w:t>Топология</w:t>
      </w:r>
    </w:p>
    <w:p w14:paraId="3B473C0B" w14:textId="77777777" w:rsidR="0030096A" w:rsidRDefault="0030096A" w:rsidP="0037009F">
      <w:pPr>
        <w:pStyle w:val="Visual"/>
        <w:spacing w:before="120" w:after="120"/>
      </w:pPr>
      <w:r>
        <w:rPr>
          <w:noProof/>
          <w:lang w:val="en-US" w:eastAsia="zh-CN" w:bidi="ar-SA"/>
        </w:rPr>
        <w:drawing>
          <wp:inline distT="0" distB="0" distL="0" distR="0" wp14:anchorId="6CFFB50C" wp14:editId="21E98370">
            <wp:extent cx="3194501" cy="898358"/>
            <wp:effectExtent l="0" t="0" r="635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501" cy="89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FE35" w14:textId="2EC4F033" w:rsidR="00FA3759" w:rsidRDefault="00FA3759" w:rsidP="0037009F">
      <w:pPr>
        <w:pStyle w:val="Visual"/>
        <w:spacing w:before="120" w:after="120"/>
      </w:pPr>
      <w:r>
        <w:rPr>
          <w:noProof/>
          <w:lang w:val="en-US" w:eastAsia="zh-CN" w:bidi="ar-SA"/>
        </w:rPr>
        <w:drawing>
          <wp:inline distT="0" distB="0" distL="0" distR="0" wp14:anchorId="543FB02A" wp14:editId="72600DFF">
            <wp:extent cx="3161131" cy="813284"/>
            <wp:effectExtent l="0" t="0" r="1270" b="6350"/>
            <wp:docPr id="4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131" cy="81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3C67" w14:textId="77777777" w:rsidR="0030096A" w:rsidRDefault="0030096A" w:rsidP="0030096A">
      <w:pPr>
        <w:pStyle w:val="LabSection"/>
        <w:rPr>
          <w:rFonts w:eastAsia="Arial" w:cs="Arial"/>
          <w:szCs w:val="24"/>
        </w:rPr>
      </w:pPr>
      <w:r>
        <w:t>Цели</w:t>
      </w:r>
    </w:p>
    <w:p w14:paraId="7A34FD0D" w14:textId="1D38B4F5" w:rsidR="0030096A" w:rsidRDefault="0030096A" w:rsidP="0030096A">
      <w:pPr>
        <w:pStyle w:val="BodyTextL25Bold"/>
        <w:rPr>
          <w:bCs/>
        </w:rPr>
      </w:pPr>
      <w:r>
        <w:t>Часть 1. Получение доступа</w:t>
      </w:r>
      <w:r w:rsidRPr="00E23B37">
        <w:t xml:space="preserve"> к</w:t>
      </w:r>
      <w:r w:rsidR="00E23B37" w:rsidRPr="00E23B37">
        <w:t> </w:t>
      </w:r>
      <w:r>
        <w:t>устройству Cisco через консольный порт последовательного подключения</w:t>
      </w:r>
    </w:p>
    <w:p w14:paraId="5DDCE06B" w14:textId="4FBD2513" w:rsidR="0030096A" w:rsidRDefault="0030096A" w:rsidP="0030096A">
      <w:pPr>
        <w:pStyle w:val="Bulletlevel1"/>
      </w:pPr>
      <w:r>
        <w:t>Подключение</w:t>
      </w:r>
      <w:r w:rsidRPr="00E23B37">
        <w:t xml:space="preserve"> к</w:t>
      </w:r>
      <w:r w:rsidR="00E23B37" w:rsidRPr="00E23B37">
        <w:t> </w:t>
      </w:r>
      <w:r>
        <w:t>устройству Cisco</w:t>
      </w:r>
      <w:r w:rsidRPr="00E23B37">
        <w:t xml:space="preserve"> с</w:t>
      </w:r>
      <w:r w:rsidR="00E23B37" w:rsidRPr="00E23B37">
        <w:t> </w:t>
      </w:r>
      <w:r>
        <w:t>помощью консольного порта последовательного подключения.</w:t>
      </w:r>
    </w:p>
    <w:p w14:paraId="7D9A5D15" w14:textId="1DC5F116" w:rsidR="0030096A" w:rsidRPr="0099150D" w:rsidRDefault="0030096A" w:rsidP="0030096A">
      <w:pPr>
        <w:pStyle w:val="Bulletlevel1"/>
      </w:pPr>
      <w:r>
        <w:t>Установите сеанс консоли</w:t>
      </w:r>
      <w:r w:rsidRPr="00E23B37">
        <w:t xml:space="preserve"> с</w:t>
      </w:r>
      <w:r w:rsidR="00E23B37" w:rsidRPr="00E23B37">
        <w:t> </w:t>
      </w:r>
      <w:r>
        <w:t>помощью эмулятора терминала, например программы Tera Term.</w:t>
      </w:r>
    </w:p>
    <w:p w14:paraId="1E026F3D" w14:textId="268F162F" w:rsidR="00762B3C" w:rsidRDefault="0030096A" w:rsidP="00762B3C">
      <w:pPr>
        <w:pStyle w:val="BodyTextL25Bold"/>
        <w:rPr>
          <w:bCs/>
        </w:rPr>
      </w:pPr>
      <w:r>
        <w:t>Часть 2. Сброс настроек</w:t>
      </w:r>
      <w:r w:rsidRPr="00E23B37">
        <w:t xml:space="preserve"> и</w:t>
      </w:r>
      <w:r w:rsidR="00E23B37" w:rsidRPr="00E23B37">
        <w:t> </w:t>
      </w:r>
      <w:r>
        <w:t>перезагрузка устройства Cisco</w:t>
      </w:r>
    </w:p>
    <w:p w14:paraId="0A509805" w14:textId="364B7A0A" w:rsidR="00762B3C" w:rsidRDefault="00762B3C" w:rsidP="00762B3C">
      <w:pPr>
        <w:pStyle w:val="Bulletlevel1"/>
      </w:pPr>
      <w:r>
        <w:t>Сбросьте ранее сохраненные настройки, чтобы вернуть устройство</w:t>
      </w:r>
      <w:r w:rsidRPr="00E23B37">
        <w:t xml:space="preserve"> в</w:t>
      </w:r>
      <w:r w:rsidR="00E23B37" w:rsidRPr="00E23B37">
        <w:t> </w:t>
      </w:r>
      <w:r>
        <w:t>состояние по умолчанию.</w:t>
      </w:r>
    </w:p>
    <w:p w14:paraId="4583C208" w14:textId="77777777" w:rsidR="0030096A" w:rsidRDefault="0030096A" w:rsidP="00762B3C">
      <w:pPr>
        <w:pStyle w:val="BodyTextL25Bold"/>
        <w:rPr>
          <w:bCs/>
        </w:rPr>
      </w:pPr>
      <w:r>
        <w:t>Общие сведения/сценарий</w:t>
      </w:r>
    </w:p>
    <w:p w14:paraId="6AB778BB" w14:textId="3CF9C104" w:rsidR="0030096A" w:rsidRPr="00F46F65" w:rsidRDefault="0030096A" w:rsidP="00F46F65">
      <w:pPr>
        <w:pStyle w:val="BodyTextL25"/>
      </w:pPr>
      <w:r>
        <w:t>Различные модели маршрутизаторов</w:t>
      </w:r>
      <w:r w:rsidRPr="00E23B37">
        <w:t xml:space="preserve"> и</w:t>
      </w:r>
      <w:r w:rsidR="00E23B37" w:rsidRPr="00E23B37">
        <w:t> </w:t>
      </w:r>
      <w:r>
        <w:t>коммутаторов Cisco используются во всех типах сетей. Эти устройства изначально управляются</w:t>
      </w:r>
      <w:r w:rsidRPr="00E23B37">
        <w:t xml:space="preserve"> с</w:t>
      </w:r>
      <w:r w:rsidR="00E23B37" w:rsidRPr="00E23B37">
        <w:t> </w:t>
      </w:r>
      <w:r>
        <w:t>помощью локального консольного соединения,</w:t>
      </w:r>
      <w:r w:rsidRPr="00E23B37">
        <w:t xml:space="preserve"> а</w:t>
      </w:r>
      <w:r w:rsidR="00E23B37" w:rsidRPr="00E23B37">
        <w:t> </w:t>
      </w:r>
      <w:r>
        <w:t>затем обычно управляются</w:t>
      </w:r>
      <w:r w:rsidRPr="00E23B37">
        <w:t xml:space="preserve"> с</w:t>
      </w:r>
      <w:r w:rsidR="00E23B37" w:rsidRPr="00E23B37">
        <w:t> </w:t>
      </w:r>
      <w:r>
        <w:t>помощью удаленного соединения. Практически все устройства Cisco оснащены консольным портом последовательного подключения.</w:t>
      </w:r>
    </w:p>
    <w:p w14:paraId="1B9F973F" w14:textId="3981457B" w:rsidR="0030096A" w:rsidRPr="00F46F65" w:rsidRDefault="0030096A" w:rsidP="00F46F65">
      <w:pPr>
        <w:pStyle w:val="BodyTextL25"/>
      </w:pPr>
      <w:r>
        <w:t>В ходе выполнения лабораторной работы вы узнаете, как получить доступ</w:t>
      </w:r>
      <w:r w:rsidRPr="00E23B37">
        <w:t xml:space="preserve"> к</w:t>
      </w:r>
      <w:r w:rsidR="00E23B37" w:rsidRPr="00E23B37">
        <w:t> </w:t>
      </w:r>
      <w:r>
        <w:t>устройству Cisco через прямое локальное подключение</w:t>
      </w:r>
      <w:r w:rsidRPr="00E23B37">
        <w:t xml:space="preserve"> к</w:t>
      </w:r>
      <w:r w:rsidR="00E23B37" w:rsidRPr="00E23B37">
        <w:t> </w:t>
      </w:r>
      <w:r>
        <w:t>порту консоли, пользуясь программой эмуляции терминала Tera Term. Вы также научитесь настраивать последовательный порт для консольного подключения Tera Term. После установки консольного соединения</w:t>
      </w:r>
      <w:r w:rsidRPr="00E23B37">
        <w:t xml:space="preserve"> с</w:t>
      </w:r>
      <w:r w:rsidR="00E23B37" w:rsidRPr="00E23B37">
        <w:t> </w:t>
      </w:r>
      <w:r>
        <w:t>устройством Cisco вы сбросите сохраненные настройки</w:t>
      </w:r>
      <w:r w:rsidRPr="00E23B37">
        <w:t xml:space="preserve"> и</w:t>
      </w:r>
      <w:r w:rsidR="00E23B37" w:rsidRPr="00E23B37">
        <w:t> </w:t>
      </w:r>
      <w:r>
        <w:t>перезагрузите устройство.</w:t>
      </w:r>
    </w:p>
    <w:p w14:paraId="5B5E0D86" w14:textId="04C702FE" w:rsidR="0025121E" w:rsidRDefault="0030096A" w:rsidP="0030096A">
      <w:pPr>
        <w:pStyle w:val="BodyTextL25"/>
      </w:pPr>
      <w:r>
        <w:rPr>
          <w:b/>
        </w:rPr>
        <w:t>Примечание.</w:t>
      </w:r>
      <w:r>
        <w:t xml:space="preserve"> Используются маршрутизаторы Cisco 1941 ISRs</w:t>
      </w:r>
      <w:r w:rsidRPr="00E23B37">
        <w:t xml:space="preserve"> с</w:t>
      </w:r>
      <w:r w:rsidR="00E23B37" w:rsidRPr="00E23B37">
        <w:t> </w:t>
      </w:r>
      <w:r>
        <w:t>Cisco IOS Release 15.4(3) (образ universalk9). Также используются коммутаторы Cisco Catalyst 2960</w:t>
      </w:r>
      <w:r w:rsidRPr="00E23B37">
        <w:t xml:space="preserve"> с</w:t>
      </w:r>
      <w:r w:rsidR="00E23B37" w:rsidRPr="00E23B37">
        <w:t> </w:t>
      </w:r>
      <w:r>
        <w:t>операционной системой Cisco IOS версии 15.0(2) (образ lanbasek9). Можно использовать другие маршрутизаторы, коммутаторы</w:t>
      </w:r>
      <w:r w:rsidRPr="00E23B37">
        <w:t xml:space="preserve"> и</w:t>
      </w:r>
      <w:r w:rsidR="00E23B37" w:rsidRPr="00E23B37">
        <w:t> </w:t>
      </w:r>
      <w:r>
        <w:t>версии Cisco IOS.</w:t>
      </w:r>
      <w:r w:rsidRPr="00E23B37">
        <w:t xml:space="preserve"> В</w:t>
      </w:r>
      <w:r w:rsidR="00E23B37" w:rsidRPr="00E23B37">
        <w:t> </w:t>
      </w:r>
      <w:r>
        <w:t>зависимости от модели устройства</w:t>
      </w:r>
      <w:r w:rsidRPr="00E23B37">
        <w:t xml:space="preserve"> и</w:t>
      </w:r>
      <w:r w:rsidR="00E23B37" w:rsidRPr="00E23B37">
        <w:t> </w:t>
      </w:r>
      <w:r>
        <w:t>версии Cisco IOS доступные команды</w:t>
      </w:r>
      <w:r w:rsidRPr="00E23B37">
        <w:t xml:space="preserve"> и</w:t>
      </w:r>
      <w:r w:rsidR="00E23B37" w:rsidRPr="00E23B37">
        <w:t> </w:t>
      </w:r>
      <w:r>
        <w:t>результаты их выполнения могут отличаться от тех, которые показаны</w:t>
      </w:r>
      <w:r w:rsidRPr="00E23B37">
        <w:t xml:space="preserve"> в</w:t>
      </w:r>
      <w:r w:rsidR="00E23B37" w:rsidRPr="00E23B37">
        <w:t> </w:t>
      </w:r>
      <w:r>
        <w:t>лабораторных работах.</w:t>
      </w:r>
    </w:p>
    <w:p w14:paraId="5F42D7A1" w14:textId="77777777" w:rsidR="0030096A" w:rsidRDefault="0030096A" w:rsidP="0030096A">
      <w:pPr>
        <w:pStyle w:val="LabSection"/>
        <w:rPr>
          <w:bCs/>
        </w:rPr>
      </w:pPr>
      <w:r>
        <w:t>Необходимые ресурсы:</w:t>
      </w:r>
    </w:p>
    <w:p w14:paraId="22571854" w14:textId="319A312A" w:rsidR="0030096A" w:rsidRDefault="0030096A" w:rsidP="0030096A">
      <w:pPr>
        <w:pStyle w:val="Bulletlevel1"/>
      </w:pPr>
      <w:r>
        <w:t>1 маршрутизатор (Cisco 1941</w:t>
      </w:r>
      <w:r w:rsidRPr="00E23B37">
        <w:t xml:space="preserve"> с</w:t>
      </w:r>
      <w:r w:rsidR="00E23B37" w:rsidRPr="00E23B37">
        <w:t> </w:t>
      </w:r>
      <w:r>
        <w:t>программным обеспечением Cisco IOS версии 15.4(3), универсальный образ или совместимый);</w:t>
      </w:r>
    </w:p>
    <w:p w14:paraId="024D0405" w14:textId="31CE36B7" w:rsidR="0030096A" w:rsidRDefault="0030096A" w:rsidP="0030096A">
      <w:pPr>
        <w:pStyle w:val="Bulletlevel1"/>
      </w:pPr>
      <w:r>
        <w:t>1 коммутатор (Cisco 2960</w:t>
      </w:r>
      <w:r w:rsidRPr="00E23B37">
        <w:t xml:space="preserve"> с</w:t>
      </w:r>
      <w:r w:rsidR="00E23B37" w:rsidRPr="00E23B37">
        <w:t> </w:t>
      </w:r>
      <w:r>
        <w:t>ПО Cisco IOS версии 15.0(2)</w:t>
      </w:r>
      <w:r w:rsidRPr="00E23B37">
        <w:t xml:space="preserve"> с</w:t>
      </w:r>
      <w:r w:rsidR="00E23B37" w:rsidRPr="00E23B37">
        <w:t> </w:t>
      </w:r>
      <w:r>
        <w:t>образом lanbasek9 или аналогичная модель);</w:t>
      </w:r>
    </w:p>
    <w:p w14:paraId="5F9FDB74" w14:textId="15947316" w:rsidR="006513FB" w:rsidRDefault="0030096A" w:rsidP="0030096A">
      <w:pPr>
        <w:pStyle w:val="Bulletlevel1"/>
      </w:pPr>
      <w:r>
        <w:lastRenderedPageBreak/>
        <w:t>1 ПК (Windows 10)</w:t>
      </w:r>
      <w:r w:rsidRPr="00E23B37">
        <w:t xml:space="preserve"> с</w:t>
      </w:r>
      <w:r w:rsidR="00E23B37" w:rsidRPr="00E23B37">
        <w:t> </w:t>
      </w:r>
      <w:r>
        <w:t>программой эмуляции терминала, например Tera Term;</w:t>
      </w:r>
    </w:p>
    <w:p w14:paraId="608C723C" w14:textId="247633F4" w:rsidR="00F46F65" w:rsidRDefault="0030096A" w:rsidP="00A918FD">
      <w:pPr>
        <w:pStyle w:val="Bulletlevel1"/>
      </w:pPr>
      <w:r>
        <w:t>консольный кабель DB-9 — RJ-45 для настройки коммутатора или маршрутизатора через консольный порт RJ-45;</w:t>
      </w:r>
    </w:p>
    <w:p w14:paraId="70A34209" w14:textId="095176D3" w:rsidR="0030096A" w:rsidRDefault="0030096A" w:rsidP="0030096A">
      <w:pPr>
        <w:pStyle w:val="Bulletlevel1"/>
      </w:pPr>
      <w:r>
        <w:t>кабель мини-USB для настройки маршрутизатора через консольный порт USB, при наличии.</w:t>
      </w:r>
    </w:p>
    <w:p w14:paraId="42295053" w14:textId="2737FB87" w:rsidR="0030096A" w:rsidRDefault="0030096A" w:rsidP="0037009F">
      <w:pPr>
        <w:pStyle w:val="PartHead"/>
        <w:rPr>
          <w:bCs/>
        </w:rPr>
      </w:pPr>
      <w:r>
        <w:t>Получение доступа</w:t>
      </w:r>
      <w:r w:rsidRPr="00E23B37">
        <w:t xml:space="preserve"> к</w:t>
      </w:r>
      <w:r w:rsidR="00E23B37" w:rsidRPr="00E23B37">
        <w:t> </w:t>
      </w:r>
      <w:r>
        <w:t>устройству Cisco через консольный порт последовательного подключения</w:t>
      </w:r>
    </w:p>
    <w:p w14:paraId="45FB6023" w14:textId="7419E451" w:rsidR="0030096A" w:rsidRDefault="0030096A" w:rsidP="0030096A">
      <w:pPr>
        <w:pStyle w:val="BodyTextL25"/>
      </w:pPr>
      <w:r>
        <w:t>Вы подключите ПК</w:t>
      </w:r>
      <w:r w:rsidRPr="00E23B37">
        <w:t xml:space="preserve"> к</w:t>
      </w:r>
      <w:r w:rsidR="00E23B37" w:rsidRPr="00E23B37">
        <w:t> </w:t>
      </w:r>
      <w:r>
        <w:t>коммутатору или маршрутизатору Cisco</w:t>
      </w:r>
      <w:r w:rsidRPr="00E23B37">
        <w:t xml:space="preserve"> с</w:t>
      </w:r>
      <w:r w:rsidR="00E23B37" w:rsidRPr="00E23B37">
        <w:t> </w:t>
      </w:r>
      <w:r>
        <w:t>помощью консольного кабеля. Это соединение позволит вам получить доступ</w:t>
      </w:r>
      <w:r w:rsidRPr="00E23B37">
        <w:t xml:space="preserve"> к</w:t>
      </w:r>
      <w:r w:rsidR="00E23B37" w:rsidRPr="00E23B37">
        <w:t> </w:t>
      </w:r>
      <w:r>
        <w:t>интерфейсу командной строки (CLI)</w:t>
      </w:r>
      <w:r w:rsidRPr="00E23B37">
        <w:t xml:space="preserve"> и</w:t>
      </w:r>
      <w:r w:rsidR="00E23B37" w:rsidRPr="00E23B37">
        <w:t> </w:t>
      </w:r>
      <w:r>
        <w:t>отобразить параметры или настроить устройство.</w:t>
      </w:r>
    </w:p>
    <w:p w14:paraId="57A3EC57" w14:textId="5F581975" w:rsidR="0030096A" w:rsidRDefault="0030096A" w:rsidP="0030096A">
      <w:pPr>
        <w:pStyle w:val="StepHead"/>
      </w:pPr>
      <w:r>
        <w:t>Подключите устройство Cisco</w:t>
      </w:r>
      <w:r w:rsidRPr="00E23B37">
        <w:t xml:space="preserve"> к</w:t>
      </w:r>
      <w:r w:rsidR="00E23B37" w:rsidRPr="00E23B37">
        <w:t> </w:t>
      </w:r>
      <w:r>
        <w:t>компьютеру</w:t>
      </w:r>
      <w:r w:rsidRPr="00E23B37">
        <w:t xml:space="preserve"> с</w:t>
      </w:r>
      <w:r w:rsidR="00E23B37" w:rsidRPr="00E23B37">
        <w:t> </w:t>
      </w:r>
      <w:r>
        <w:t>помощью консольного кабеля.</w:t>
      </w:r>
    </w:p>
    <w:p w14:paraId="636D42DF" w14:textId="098BEBE3" w:rsidR="00A918FD" w:rsidRDefault="0030096A">
      <w:pPr>
        <w:pStyle w:val="SubStepAlpha"/>
      </w:pPr>
      <w:r>
        <w:t>Подключите консольный кабель</w:t>
      </w:r>
      <w:r w:rsidRPr="00E23B37">
        <w:t xml:space="preserve"> к</w:t>
      </w:r>
      <w:r w:rsidR="00E23B37" w:rsidRPr="00E23B37">
        <w:t> </w:t>
      </w:r>
      <w:r>
        <w:t>консольному порту RJ-45 коммутатора или маршрутизатора.</w:t>
      </w:r>
    </w:p>
    <w:p w14:paraId="727FA222" w14:textId="5AD109FD" w:rsidR="00A918FD" w:rsidRDefault="00E95ECC" w:rsidP="00F445B4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2D68B64B" wp14:editId="577E12B0">
            <wp:extent cx="4525111" cy="2809875"/>
            <wp:effectExtent l="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686" cy="28102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42263E" w14:textId="0D7F6CC4" w:rsidR="00A918FD" w:rsidRDefault="00BD243F" w:rsidP="00F445B4">
      <w:pPr>
        <w:pStyle w:val="BodyTextL50"/>
        <w:keepNext/>
      </w:pPr>
      <w:r>
        <w:lastRenderedPageBreak/>
        <w:t>Если вы используете консольный кабель мини-USB, подключите его</w:t>
      </w:r>
      <w:r w:rsidRPr="00E23B37">
        <w:t xml:space="preserve"> к</w:t>
      </w:r>
      <w:r w:rsidR="00E23B37" w:rsidRPr="00E23B37">
        <w:t> </w:t>
      </w:r>
      <w:r>
        <w:t>порту мини-USB устройства.</w:t>
      </w:r>
    </w:p>
    <w:p w14:paraId="35301E30" w14:textId="4956F926" w:rsidR="0030096A" w:rsidRDefault="00A918FD" w:rsidP="00F445B4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39E59708" wp14:editId="56F72C59">
            <wp:extent cx="3102892" cy="3238500"/>
            <wp:effectExtent l="0" t="0" r="2540" b="0"/>
            <wp:docPr id="24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6801" cy="324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9E479" w14:textId="78089933" w:rsidR="00BD243F" w:rsidRDefault="00F46F65" w:rsidP="00F445B4">
      <w:pPr>
        <w:pStyle w:val="SubStepAlpha"/>
      </w:pPr>
      <w:r>
        <w:t>Другой конец кабеля подключите</w:t>
      </w:r>
      <w:r w:rsidRPr="00E23B37">
        <w:t xml:space="preserve"> к</w:t>
      </w:r>
      <w:r w:rsidR="00E23B37" w:rsidRPr="00E23B37">
        <w:t> </w:t>
      </w:r>
      <w:r>
        <w:t>последовательному порту COM на компьютере.</w:t>
      </w:r>
    </w:p>
    <w:p w14:paraId="5027D113" w14:textId="73898628" w:rsidR="00BD243F" w:rsidRDefault="00BD243F" w:rsidP="00F445B4">
      <w:pPr>
        <w:pStyle w:val="BodyTextL50"/>
      </w:pPr>
      <w:r>
        <w:rPr>
          <w:b/>
        </w:rPr>
        <w:t>Примечание для инструктора</w:t>
      </w:r>
      <w:r>
        <w:t>. Большинство современных компьютеров выпускаются без последовательных COM-портов. Для установки консольного подключения между устройством Cisco</w:t>
      </w:r>
      <w:r w:rsidRPr="00E23B37">
        <w:t xml:space="preserve"> и</w:t>
      </w:r>
      <w:r w:rsidR="00E23B37" w:rsidRPr="00E23B37">
        <w:t> </w:t>
      </w:r>
      <w:r>
        <w:t>компьютером используйте адаптер USB-DB9</w:t>
      </w:r>
      <w:r w:rsidRPr="00E23B37">
        <w:t xml:space="preserve"> с</w:t>
      </w:r>
      <w:r w:rsidR="00E23B37" w:rsidRPr="00E23B37">
        <w:t> </w:t>
      </w:r>
      <w:r>
        <w:t>консольным кабелем. Такие адаптеры продаются</w:t>
      </w:r>
      <w:r w:rsidRPr="00E23B37">
        <w:t xml:space="preserve"> в</w:t>
      </w:r>
      <w:r w:rsidR="00E23B37" w:rsidRPr="00E23B37">
        <w:t> </w:t>
      </w:r>
      <w:r>
        <w:t>любом магазине компьютерной техники.</w:t>
      </w:r>
    </w:p>
    <w:p w14:paraId="228CA669" w14:textId="783621DF" w:rsidR="00BD243F" w:rsidRDefault="00BD243F" w:rsidP="00F445B4">
      <w:pPr>
        <w:pStyle w:val="BodyTextL50"/>
        <w:rPr>
          <w:spacing w:val="-4"/>
        </w:rPr>
      </w:pPr>
      <w:r>
        <w:t>При использовании адаптера USB-DB9 для подключения</w:t>
      </w:r>
      <w:r w:rsidRPr="00E23B37">
        <w:t xml:space="preserve"> к</w:t>
      </w:r>
      <w:r w:rsidR="00E23B37" w:rsidRPr="00E23B37">
        <w:t> </w:t>
      </w:r>
      <w:r>
        <w:t>последовательному COM-порту вам может потребоваться установка драйверов адаптера, предоставляемых поставщиком оборудования.</w:t>
      </w:r>
    </w:p>
    <w:p w14:paraId="18DBA089" w14:textId="724CA596" w:rsidR="00BD243F" w:rsidRPr="00A918FD" w:rsidRDefault="00BD243F" w:rsidP="00F445B4">
      <w:pPr>
        <w:pStyle w:val="BodyTextL50"/>
        <w:rPr>
          <w:spacing w:val="-4"/>
        </w:rPr>
      </w:pPr>
      <w:r>
        <w:rPr>
          <w:b/>
          <w:spacing w:val="-4"/>
        </w:rPr>
        <w:t>Примечание.</w:t>
      </w:r>
      <w:r>
        <w:t xml:space="preserve"> При использовании кабеля mini-USB может появиться запрос об установке драйвера.</w:t>
      </w:r>
    </w:p>
    <w:p w14:paraId="5E1C4896" w14:textId="582C46A8" w:rsidR="00802AD7" w:rsidRPr="00F445B4" w:rsidRDefault="00802AD7" w:rsidP="00F445B4">
      <w:pPr>
        <w:pStyle w:val="SubStepAlpha"/>
      </w:pPr>
      <w:r>
        <w:t>Включите питание устройства Cisco</w:t>
      </w:r>
      <w:r w:rsidRPr="00E23B37">
        <w:t xml:space="preserve"> и</w:t>
      </w:r>
      <w:r w:rsidR="00E23B37" w:rsidRPr="00E23B37">
        <w:t> </w:t>
      </w:r>
      <w:r>
        <w:t>вашего компьютера.</w:t>
      </w:r>
    </w:p>
    <w:p w14:paraId="7E1994AE" w14:textId="2CE82AF1" w:rsidR="0030096A" w:rsidRDefault="0030096A" w:rsidP="0030096A">
      <w:pPr>
        <w:pStyle w:val="StepHead"/>
      </w:pPr>
      <w:r>
        <w:t>Настройте программу Tera Term</w:t>
      </w:r>
      <w:r w:rsidRPr="00E23B37">
        <w:t xml:space="preserve"> и</w:t>
      </w:r>
      <w:r w:rsidR="00E23B37" w:rsidRPr="00E23B37">
        <w:t> </w:t>
      </w:r>
      <w:r>
        <w:t>начните сеанс консоли</w:t>
      </w:r>
      <w:r w:rsidRPr="00E23B37">
        <w:t xml:space="preserve"> с</w:t>
      </w:r>
      <w:r w:rsidR="00E23B37" w:rsidRPr="00E23B37">
        <w:t> </w:t>
      </w:r>
      <w:r>
        <w:t>устройством.</w:t>
      </w:r>
    </w:p>
    <w:p w14:paraId="3669D085" w14:textId="24473416" w:rsidR="0030096A" w:rsidRDefault="0030096A" w:rsidP="0030096A">
      <w:pPr>
        <w:pStyle w:val="BodyTextL25"/>
      </w:pPr>
      <w:r>
        <w:t>Tera Term — это программа эмуляции терминала. Она обеспечивает доступ</w:t>
      </w:r>
      <w:r w:rsidRPr="00E23B37">
        <w:t xml:space="preserve"> к</w:t>
      </w:r>
      <w:r w:rsidR="00E23B37" w:rsidRPr="00E23B37">
        <w:t> </w:t>
      </w:r>
      <w:r>
        <w:t>выходным данным терминала коммутатора,</w:t>
      </w:r>
      <w:r w:rsidRPr="00E23B37">
        <w:t xml:space="preserve"> а</w:t>
      </w:r>
      <w:r w:rsidR="00E23B37" w:rsidRPr="00E23B37">
        <w:t> </w:t>
      </w:r>
      <w:r>
        <w:t>также позволяет настроить коммутатор.</w:t>
      </w:r>
    </w:p>
    <w:p w14:paraId="14715B28" w14:textId="6DEBCE32" w:rsidR="0030096A" w:rsidRPr="0030096A" w:rsidRDefault="00A03DD8" w:rsidP="0030096A">
      <w:pPr>
        <w:pStyle w:val="SubStepAlpha"/>
        <w:rPr>
          <w:rFonts w:cs="Arial"/>
        </w:rPr>
      </w:pPr>
      <w:r>
        <w:t xml:space="preserve">Щелкните правой кнопкой мыши </w:t>
      </w:r>
      <w:r>
        <w:rPr>
          <w:b/>
          <w:spacing w:val="-1"/>
        </w:rPr>
        <w:t>Пуск</w:t>
      </w:r>
      <w:r>
        <w:t xml:space="preserve">. Введите </w:t>
      </w:r>
      <w:r>
        <w:rPr>
          <w:b/>
          <w:spacing w:val="-1"/>
        </w:rPr>
        <w:t>Tera Term</w:t>
      </w:r>
      <w:r w:rsidRPr="00E23B37">
        <w:rPr>
          <w:b/>
          <w:spacing w:val="-1"/>
        </w:rPr>
        <w:t xml:space="preserve"> </w:t>
      </w:r>
      <w:r w:rsidRPr="00E23B37">
        <w:t>и</w:t>
      </w:r>
      <w:r w:rsidR="00E23B37" w:rsidRPr="00E23B37">
        <w:t> </w:t>
      </w:r>
      <w:r>
        <w:t xml:space="preserve">выберите </w:t>
      </w:r>
      <w:r>
        <w:rPr>
          <w:b/>
          <w:spacing w:val="-1"/>
        </w:rPr>
        <w:t>Tera Term</w:t>
      </w:r>
      <w:r w:rsidRPr="00E23B37">
        <w:rPr>
          <w:b/>
          <w:spacing w:val="-1"/>
        </w:rPr>
        <w:t xml:space="preserve"> </w:t>
      </w:r>
      <w:r w:rsidRPr="00E23B37">
        <w:t>в</w:t>
      </w:r>
      <w:r w:rsidR="00E23B37" w:rsidRPr="00E23B37">
        <w:t> </w:t>
      </w:r>
      <w:r>
        <w:t>списке результатов поиска.</w:t>
      </w:r>
    </w:p>
    <w:p w14:paraId="59C0D7E8" w14:textId="110E87D5" w:rsidR="0030096A" w:rsidRDefault="0030096A" w:rsidP="0030096A">
      <w:pPr>
        <w:pStyle w:val="BodyTextL50"/>
      </w:pPr>
      <w:r>
        <w:rPr>
          <w:b/>
        </w:rPr>
        <w:t>Примечание.</w:t>
      </w:r>
      <w:r>
        <w:t xml:space="preserve"> Если программа Tera Term еще не была установлена, ее можно загрузить по приведенной ниже ссылке, выбрав последнюю версию пакетного выпуска </w:t>
      </w:r>
      <w:r>
        <w:rPr>
          <w:b/>
        </w:rPr>
        <w:t>Tera Term</w:t>
      </w:r>
      <w:r>
        <w:t>. Tera Term — это программное обеспечение</w:t>
      </w:r>
      <w:r w:rsidRPr="00E23B37">
        <w:t xml:space="preserve"> с</w:t>
      </w:r>
      <w:r w:rsidR="00E23B37" w:rsidRPr="00E23B37">
        <w:t> </w:t>
      </w:r>
      <w:r>
        <w:t>открытым исходным кодом.</w:t>
      </w:r>
    </w:p>
    <w:p w14:paraId="4D77061D" w14:textId="22CA0206" w:rsidR="00E32624" w:rsidRDefault="003762BC" w:rsidP="00F445B4">
      <w:pPr>
        <w:pStyle w:val="BodyTextL50"/>
        <w:rPr>
          <w:color w:val="0000FF"/>
          <w:u w:val="single" w:color="0000FF"/>
        </w:rPr>
      </w:pPr>
      <w:hyperlink r:id="rId13">
        <w:r w:rsidR="00EC462E">
          <w:rPr>
            <w:rStyle w:val="Hyperlink"/>
            <w:spacing w:val="-1"/>
            <w:u w:color="0000FF"/>
          </w:rPr>
          <w:t>https://en.osdn.jp/projects/ttssh2/releases/</w:t>
        </w:r>
      </w:hyperlink>
    </w:p>
    <w:p w14:paraId="6520071E" w14:textId="77777777" w:rsidR="00A918FD" w:rsidRPr="00F445B4" w:rsidRDefault="00A03DD8" w:rsidP="00F445B4">
      <w:pPr>
        <w:pStyle w:val="SubStepAlpha"/>
      </w:pPr>
      <w:r>
        <w:t xml:space="preserve">Щелкните </w:t>
      </w:r>
      <w:r>
        <w:rPr>
          <w:b/>
        </w:rPr>
        <w:t>Последовательный порт</w:t>
      </w:r>
      <w:r>
        <w:t>.</w:t>
      </w:r>
    </w:p>
    <w:p w14:paraId="0653BDD4" w14:textId="07C85B8E" w:rsidR="00E32624" w:rsidRDefault="00A03DD8" w:rsidP="00F445B4">
      <w:pPr>
        <w:pStyle w:val="BodyTextL50"/>
        <w:keepNext/>
      </w:pPr>
      <w:r>
        <w:lastRenderedPageBreak/>
        <w:t>При использовании соединительного кабеля USB-Serial выберите последовательный порт COM, связанный</w:t>
      </w:r>
      <w:r w:rsidRPr="00E23B37">
        <w:t xml:space="preserve"> с</w:t>
      </w:r>
      <w:r w:rsidR="00E23B37" w:rsidRPr="00E23B37">
        <w:t> </w:t>
      </w:r>
      <w:r>
        <w:t>подходящим коммуникационным портом USB-Serial.</w:t>
      </w:r>
      <w:r w:rsidRPr="00E23B37">
        <w:t xml:space="preserve"> В</w:t>
      </w:r>
      <w:r w:rsidR="00E23B37" w:rsidRPr="00E23B37">
        <w:t> </w:t>
      </w:r>
      <w:r>
        <w:t>данном примере компьютер задействует последовательный порт COM4.</w:t>
      </w:r>
    </w:p>
    <w:p w14:paraId="5136A5EE" w14:textId="1B3F24F8" w:rsidR="00A918FD" w:rsidRPr="00A918FD" w:rsidRDefault="00E32624" w:rsidP="00F445B4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768A90E6" wp14:editId="6F200F76">
            <wp:extent cx="4590288" cy="2695128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0288" cy="269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B80A3" w14:textId="241F487E" w:rsidR="00A918FD" w:rsidRDefault="00A918FD" w:rsidP="00F445B4">
      <w:pPr>
        <w:pStyle w:val="BodyTextL50"/>
        <w:rPr>
          <w:u w:color="0000FF"/>
        </w:rPr>
      </w:pPr>
      <w:r>
        <w:t>При использовании соединительного кабеля mini-USB выберите последовательный порт COM, связанный</w:t>
      </w:r>
      <w:r w:rsidRPr="00E23B37">
        <w:t xml:space="preserve"> с</w:t>
      </w:r>
      <w:r w:rsidR="00E23B37" w:rsidRPr="00E23B37">
        <w:t> </w:t>
      </w:r>
      <w:r>
        <w:t>устройством, которое подключается через USB</w:t>
      </w:r>
      <w:r w:rsidRPr="00E23B37">
        <w:t xml:space="preserve"> и</w:t>
      </w:r>
      <w:r w:rsidR="00E23B37" w:rsidRPr="00E23B37">
        <w:t> </w:t>
      </w:r>
      <w:r>
        <w:t>последовательный порт.</w:t>
      </w:r>
      <w:r w:rsidRPr="00E23B37">
        <w:t xml:space="preserve"> В</w:t>
      </w:r>
      <w:r w:rsidR="00E23B37" w:rsidRPr="00E23B37">
        <w:t> </w:t>
      </w:r>
      <w:r>
        <w:t>данном примере компьютер задействует последовательный порт COM3.</w:t>
      </w:r>
    </w:p>
    <w:p w14:paraId="5F154AD4" w14:textId="6079F397" w:rsidR="0030096A" w:rsidRDefault="00A918FD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4F63E657" wp14:editId="46886F92">
            <wp:extent cx="4591050" cy="26955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E03E9" w14:textId="55700EE0" w:rsidR="00BD243F" w:rsidRPr="00F445B4" w:rsidRDefault="00E32624" w:rsidP="00F445B4">
      <w:pPr>
        <w:pStyle w:val="SubStepAlpha"/>
        <w:keepNext/>
      </w:pPr>
      <w:r>
        <w:lastRenderedPageBreak/>
        <w:t xml:space="preserve">Щелкните кнопку </w:t>
      </w:r>
      <w:r>
        <w:rPr>
          <w:b/>
          <w:spacing w:val="-1"/>
        </w:rPr>
        <w:t>ОК</w:t>
      </w:r>
      <w:r>
        <w:t>, чтобы подключиться</w:t>
      </w:r>
      <w:r w:rsidRPr="00E23B37">
        <w:t xml:space="preserve"> к</w:t>
      </w:r>
      <w:r w:rsidR="00E23B37" w:rsidRPr="00E23B37">
        <w:t> </w:t>
      </w:r>
      <w:r>
        <w:t>устройству.</w:t>
      </w:r>
    </w:p>
    <w:p w14:paraId="2EA069B3" w14:textId="4197878C" w:rsidR="0030096A" w:rsidRDefault="00BD243F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0FB1970E" wp14:editId="3758A909">
            <wp:extent cx="5486400" cy="154851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4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45342" w14:textId="1F6FD4CD" w:rsidR="0030096A" w:rsidRDefault="0030096A">
      <w:pPr>
        <w:pStyle w:val="PartHead"/>
        <w:rPr>
          <w:bCs/>
        </w:rPr>
      </w:pPr>
      <w:r>
        <w:t>Стирание</w:t>
      </w:r>
      <w:r w:rsidRPr="00E23B37">
        <w:t xml:space="preserve"> и</w:t>
      </w:r>
      <w:r w:rsidR="00E23B37" w:rsidRPr="00E23B37">
        <w:t> </w:t>
      </w:r>
      <w:r>
        <w:t>перезагрузка устройства Cisco</w:t>
      </w:r>
    </w:p>
    <w:p w14:paraId="18AAFF31" w14:textId="04137729" w:rsidR="0030096A" w:rsidRDefault="0030096A" w:rsidP="008E7CC6">
      <w:pPr>
        <w:pStyle w:val="BodyTextL25"/>
      </w:pPr>
      <w:r>
        <w:t>К выполнению большинства лабораторных занятий этого курса необходимо приступать</w:t>
      </w:r>
      <w:r w:rsidRPr="00E23B37">
        <w:t xml:space="preserve"> с</w:t>
      </w:r>
      <w:r w:rsidR="00E23B37" w:rsidRPr="00E23B37">
        <w:t> </w:t>
      </w:r>
      <w:r>
        <w:t>ненастроенным маршрутизатором</w:t>
      </w:r>
      <w:r w:rsidRPr="00E23B37">
        <w:t xml:space="preserve"> и</w:t>
      </w:r>
      <w:r w:rsidR="00E23B37" w:rsidRPr="00E23B37">
        <w:t> </w:t>
      </w:r>
      <w:r>
        <w:t>коммутатором. Использование устройства</w:t>
      </w:r>
      <w:r w:rsidRPr="00E23B37">
        <w:t xml:space="preserve"> с</w:t>
      </w:r>
      <w:r w:rsidR="00E23B37" w:rsidRPr="00E23B37">
        <w:t> </w:t>
      </w:r>
      <w:r>
        <w:t>существующей конфигурацией может привести</w:t>
      </w:r>
      <w:r w:rsidRPr="00E23B37">
        <w:t xml:space="preserve"> к</w:t>
      </w:r>
      <w:r w:rsidR="00E23B37" w:rsidRPr="00E23B37">
        <w:t> </w:t>
      </w:r>
      <w:r>
        <w:t>непредсказуемым результатам.</w:t>
      </w:r>
      <w:r w:rsidRPr="00E23B37">
        <w:t xml:space="preserve"> В</w:t>
      </w:r>
      <w:r w:rsidR="00E23B37" w:rsidRPr="00E23B37">
        <w:t> </w:t>
      </w:r>
      <w:r>
        <w:t>приведенных ниже инструкциях описывается подготовка коммутатора или маршрутизатора</w:t>
      </w:r>
      <w:r w:rsidRPr="00E23B37">
        <w:t xml:space="preserve"> к</w:t>
      </w:r>
      <w:r w:rsidR="00E23B37" w:rsidRPr="00E23B37">
        <w:t> </w:t>
      </w:r>
      <w:r>
        <w:t>лабораторному занятию, чтобы предыдущие параметры конфигурации не вмешивались</w:t>
      </w:r>
      <w:r w:rsidRPr="00E23B37">
        <w:t xml:space="preserve"> в</w:t>
      </w:r>
      <w:r w:rsidR="00E23B37" w:rsidRPr="00E23B37">
        <w:t> </w:t>
      </w:r>
      <w:r>
        <w:t>работу устройств. Инструкции предназначены для коммутаторов серии 2960.</w:t>
      </w:r>
    </w:p>
    <w:p w14:paraId="730CCA12" w14:textId="1B23675F" w:rsidR="0030096A" w:rsidRDefault="0030096A" w:rsidP="008E7CC6">
      <w:pPr>
        <w:pStyle w:val="SubStepAlpha"/>
      </w:pPr>
      <w:r>
        <w:t>Перейдите</w:t>
      </w:r>
      <w:r w:rsidRPr="00E23B37">
        <w:t xml:space="preserve"> в</w:t>
      </w:r>
      <w:r w:rsidR="00E23B37" w:rsidRPr="00E23B37">
        <w:t> </w:t>
      </w:r>
      <w:r>
        <w:t xml:space="preserve">привилегированный исполнительский режим, введя команду </w:t>
      </w:r>
      <w:r>
        <w:rPr>
          <w:b/>
        </w:rPr>
        <w:t>enable</w:t>
      </w:r>
      <w:r>
        <w:t>. Если появится запрос на ввод пароля, обратитесь за помощью</w:t>
      </w:r>
      <w:r w:rsidRPr="00E23B37">
        <w:t xml:space="preserve"> к</w:t>
      </w:r>
      <w:r w:rsidR="00E23B37" w:rsidRPr="00E23B37">
        <w:t> </w:t>
      </w:r>
      <w:r>
        <w:t>инструктору.</w:t>
      </w:r>
    </w:p>
    <w:p w14:paraId="4CB11B7C" w14:textId="77777777" w:rsidR="0030096A" w:rsidRDefault="0030096A" w:rsidP="008E7CC6">
      <w:pPr>
        <w:pStyle w:val="CMD"/>
        <w:rPr>
          <w:b/>
        </w:rPr>
      </w:pPr>
      <w:r>
        <w:t xml:space="preserve">Switch&gt; </w:t>
      </w:r>
      <w:r>
        <w:rPr>
          <w:b/>
        </w:rPr>
        <w:t>enable</w:t>
      </w:r>
    </w:p>
    <w:p w14:paraId="37C1A1FD" w14:textId="65340DFF" w:rsidR="00FA3759" w:rsidRPr="00F445B4" w:rsidRDefault="00FA3759" w:rsidP="00F445B4">
      <w:pPr>
        <w:pStyle w:val="BodyTextL50"/>
      </w:pPr>
      <w:r>
        <w:t>или</w:t>
      </w:r>
    </w:p>
    <w:p w14:paraId="1A70452C" w14:textId="5F180E4B" w:rsidR="00FA3759" w:rsidRDefault="00FA3759" w:rsidP="008E7CC6">
      <w:pPr>
        <w:pStyle w:val="CMD"/>
        <w:rPr>
          <w:rFonts w:eastAsia="Courier New" w:cs="Courier New"/>
          <w:szCs w:val="20"/>
        </w:rPr>
      </w:pPr>
      <w:r>
        <w:t xml:space="preserve">Router&gt; </w:t>
      </w:r>
      <w:r>
        <w:rPr>
          <w:b/>
        </w:rPr>
        <w:t>enable</w:t>
      </w:r>
    </w:p>
    <w:p w14:paraId="41784322" w14:textId="53B879F3" w:rsidR="0030096A" w:rsidRDefault="00FA3759" w:rsidP="008E7CC6">
      <w:pPr>
        <w:pStyle w:val="SubStepAlpha"/>
      </w:pPr>
      <w:r>
        <w:t>Если вы используете коммутатор, удалите файл сведений базы данных сети VLAN. Этот файл будет создан только</w:t>
      </w:r>
      <w:r w:rsidRPr="00E23B37">
        <w:t xml:space="preserve"> в</w:t>
      </w:r>
      <w:r w:rsidR="00E23B37" w:rsidRPr="00E23B37">
        <w:t> </w:t>
      </w:r>
      <w:r>
        <w:t>том случае, если</w:t>
      </w:r>
      <w:r w:rsidRPr="00E23B37">
        <w:t xml:space="preserve"> в</w:t>
      </w:r>
      <w:r w:rsidR="00E23B37" w:rsidRPr="00E23B37">
        <w:t> </w:t>
      </w:r>
      <w:r>
        <w:t>конфигурацию VLAN коммутатора вносились изменения.</w:t>
      </w:r>
    </w:p>
    <w:p w14:paraId="3DB43616" w14:textId="77777777" w:rsidR="0030096A" w:rsidRDefault="0030096A" w:rsidP="008E7CC6">
      <w:pPr>
        <w:pStyle w:val="CMD"/>
        <w:rPr>
          <w:rFonts w:eastAsia="Courier New" w:cs="Courier New"/>
          <w:szCs w:val="20"/>
        </w:rPr>
      </w:pPr>
      <w:r>
        <w:t xml:space="preserve">Switch# </w:t>
      </w:r>
      <w:r>
        <w:rPr>
          <w:b/>
        </w:rPr>
        <w:t>delete vlan.dat</w:t>
      </w:r>
    </w:p>
    <w:p w14:paraId="458BAF73" w14:textId="77777777" w:rsidR="008E7CC6" w:rsidRPr="00E23B37" w:rsidRDefault="0030096A" w:rsidP="008E7CC6">
      <w:pPr>
        <w:pStyle w:val="CMD"/>
        <w:rPr>
          <w:b/>
          <w:spacing w:val="21"/>
          <w:w w:val="99"/>
          <w:lang w:val="nl-NL"/>
        </w:rPr>
      </w:pPr>
      <w:r w:rsidRPr="00E23B37">
        <w:rPr>
          <w:lang w:val="nl-NL"/>
        </w:rPr>
        <w:t xml:space="preserve">Delete filename [vlan.dat]? </w:t>
      </w:r>
      <w:r w:rsidRPr="00E23B37">
        <w:rPr>
          <w:b/>
          <w:lang w:val="nl-NL"/>
        </w:rPr>
        <w:t>[Enter]</w:t>
      </w:r>
    </w:p>
    <w:p w14:paraId="1AD6B73B" w14:textId="77777777" w:rsidR="0030096A" w:rsidRPr="00E23B37" w:rsidRDefault="0030096A" w:rsidP="008E7CC6">
      <w:pPr>
        <w:pStyle w:val="CMD"/>
        <w:rPr>
          <w:rFonts w:eastAsia="Courier New" w:cs="Courier New"/>
          <w:lang w:val="en-US"/>
        </w:rPr>
      </w:pPr>
      <w:r w:rsidRPr="00E23B37">
        <w:rPr>
          <w:lang w:val="en-US"/>
        </w:rPr>
        <w:t xml:space="preserve">Delete </w:t>
      </w:r>
      <w:proofErr w:type="spellStart"/>
      <w:r w:rsidRPr="00E23B37">
        <w:rPr>
          <w:lang w:val="en-US"/>
        </w:rPr>
        <w:t>flash</w:t>
      </w:r>
      <w:proofErr w:type="gramStart"/>
      <w:r w:rsidRPr="00E23B37">
        <w:rPr>
          <w:lang w:val="en-US"/>
        </w:rPr>
        <w:t>:vlan.dat</w:t>
      </w:r>
      <w:proofErr w:type="spellEnd"/>
      <w:proofErr w:type="gramEnd"/>
      <w:r w:rsidRPr="00E23B37">
        <w:rPr>
          <w:lang w:val="en-US"/>
        </w:rPr>
        <w:t>? [</w:t>
      </w:r>
      <w:proofErr w:type="gramStart"/>
      <w:r w:rsidRPr="00E23B37">
        <w:rPr>
          <w:lang w:val="en-US"/>
        </w:rPr>
        <w:t>confirm</w:t>
      </w:r>
      <w:proofErr w:type="gramEnd"/>
      <w:r w:rsidRPr="00E23B37">
        <w:rPr>
          <w:lang w:val="en-US"/>
        </w:rPr>
        <w:t xml:space="preserve">] </w:t>
      </w:r>
      <w:r w:rsidRPr="00E23B37">
        <w:rPr>
          <w:b/>
          <w:lang w:val="en-US"/>
        </w:rPr>
        <w:t>[Enter]</w:t>
      </w:r>
    </w:p>
    <w:p w14:paraId="3A400DDA" w14:textId="77777777" w:rsidR="0030096A" w:rsidRDefault="0030096A" w:rsidP="008E7CC6">
      <w:pPr>
        <w:pStyle w:val="BodyTextL50"/>
      </w:pPr>
      <w:r>
        <w:t>При отсутствии файла виртуальной локальной сети отображается следующее сообщение:</w:t>
      </w:r>
    </w:p>
    <w:p w14:paraId="46603F9C" w14:textId="77777777" w:rsidR="0030096A" w:rsidRPr="00E23B37" w:rsidRDefault="0030096A" w:rsidP="008E7CC6">
      <w:pPr>
        <w:pStyle w:val="CMD"/>
        <w:rPr>
          <w:rFonts w:eastAsia="Courier New" w:cs="Courier New"/>
          <w:lang w:val="en-US"/>
        </w:rPr>
      </w:pPr>
      <w:r w:rsidRPr="00E23B37">
        <w:rPr>
          <w:lang w:val="en-US"/>
        </w:rPr>
        <w:t xml:space="preserve">%Error deleting </w:t>
      </w:r>
      <w:proofErr w:type="spellStart"/>
      <w:r w:rsidRPr="00E23B37">
        <w:rPr>
          <w:lang w:val="en-US"/>
        </w:rPr>
        <w:t>flash</w:t>
      </w:r>
      <w:proofErr w:type="gramStart"/>
      <w:r w:rsidRPr="00E23B37">
        <w:rPr>
          <w:lang w:val="en-US"/>
        </w:rPr>
        <w:t>:vlan.dat</w:t>
      </w:r>
      <w:proofErr w:type="spellEnd"/>
      <w:proofErr w:type="gramEnd"/>
      <w:r w:rsidRPr="00E23B37">
        <w:rPr>
          <w:lang w:val="en-US"/>
        </w:rPr>
        <w:t xml:space="preserve"> (No such file or directory)</w:t>
      </w:r>
    </w:p>
    <w:p w14:paraId="75750E39" w14:textId="78500FD0" w:rsidR="0030096A" w:rsidRDefault="0030096A" w:rsidP="008E7CC6">
      <w:pPr>
        <w:pStyle w:val="SubStepAlpha"/>
      </w:pPr>
      <w:r>
        <w:t>Удалите файл загрузочной конфигурации из энергонезависимой памяти (NVRAM).</w:t>
      </w:r>
    </w:p>
    <w:p w14:paraId="26AF96A5" w14:textId="77777777" w:rsidR="0030096A" w:rsidRPr="00E23B37" w:rsidRDefault="0030096A" w:rsidP="008E7CC6">
      <w:pPr>
        <w:pStyle w:val="CMD"/>
        <w:rPr>
          <w:b/>
          <w:lang w:val="en-US"/>
        </w:rPr>
      </w:pPr>
      <w:r w:rsidRPr="00E23B37">
        <w:rPr>
          <w:lang w:val="en-US"/>
        </w:rPr>
        <w:t xml:space="preserve">Switch# </w:t>
      </w:r>
      <w:r w:rsidRPr="00E23B37">
        <w:rPr>
          <w:b/>
          <w:lang w:val="en-US"/>
        </w:rPr>
        <w:t>erase startup-</w:t>
      </w:r>
      <w:proofErr w:type="spellStart"/>
      <w:r w:rsidRPr="00E23B37">
        <w:rPr>
          <w:b/>
          <w:lang w:val="en-US"/>
        </w:rPr>
        <w:t>config</w:t>
      </w:r>
      <w:proofErr w:type="spellEnd"/>
    </w:p>
    <w:p w14:paraId="2DB0D3B7" w14:textId="77777777" w:rsidR="00FA3759" w:rsidRPr="00E23B37" w:rsidRDefault="00FA3759" w:rsidP="00FA3759">
      <w:pPr>
        <w:pStyle w:val="BodyTextL50"/>
        <w:rPr>
          <w:lang w:val="en-US"/>
        </w:rPr>
      </w:pPr>
      <w:r>
        <w:t>или</w:t>
      </w:r>
    </w:p>
    <w:p w14:paraId="46918B5D" w14:textId="77777777" w:rsidR="00FA3759" w:rsidRPr="00E23B37" w:rsidRDefault="00FA3759" w:rsidP="00FA3759">
      <w:pPr>
        <w:pStyle w:val="CMD"/>
        <w:rPr>
          <w:b/>
          <w:lang w:val="en-US"/>
        </w:rPr>
      </w:pPr>
      <w:r w:rsidRPr="00E23B37">
        <w:rPr>
          <w:lang w:val="en-US"/>
        </w:rPr>
        <w:t xml:space="preserve">Router# </w:t>
      </w:r>
      <w:proofErr w:type="gramStart"/>
      <w:r w:rsidRPr="00E23B37">
        <w:rPr>
          <w:b/>
          <w:lang w:val="en-US"/>
        </w:rPr>
        <w:t>erase</w:t>
      </w:r>
      <w:proofErr w:type="gramEnd"/>
      <w:r w:rsidRPr="00E23B37">
        <w:rPr>
          <w:b/>
          <w:lang w:val="en-US"/>
        </w:rPr>
        <w:t xml:space="preserve"> startup-</w:t>
      </w:r>
      <w:proofErr w:type="spellStart"/>
      <w:r w:rsidRPr="00E23B37">
        <w:rPr>
          <w:b/>
          <w:lang w:val="en-US"/>
        </w:rPr>
        <w:t>config</w:t>
      </w:r>
      <w:proofErr w:type="spellEnd"/>
    </w:p>
    <w:p w14:paraId="780E5D1A" w14:textId="77777777" w:rsidR="00FA3759" w:rsidRPr="00E23B37" w:rsidRDefault="00FA3759" w:rsidP="008E7CC6">
      <w:pPr>
        <w:pStyle w:val="CMD"/>
        <w:rPr>
          <w:rFonts w:eastAsia="Courier New" w:cs="Courier New"/>
          <w:szCs w:val="20"/>
          <w:lang w:val="en-US"/>
        </w:rPr>
      </w:pPr>
    </w:p>
    <w:p w14:paraId="39330E2F" w14:textId="77777777" w:rsidR="0030096A" w:rsidRDefault="0030096A" w:rsidP="008E7CC6">
      <w:pPr>
        <w:pStyle w:val="BodyTextL50"/>
      </w:pPr>
      <w:r>
        <w:t>После этого отобразится следующее сообщение:</w:t>
      </w:r>
    </w:p>
    <w:p w14:paraId="76B3FD88" w14:textId="77777777" w:rsidR="0030096A" w:rsidRDefault="0030096A" w:rsidP="008E7CC6">
      <w:pPr>
        <w:pStyle w:val="CMD"/>
        <w:rPr>
          <w:rFonts w:eastAsia="Courier New" w:cs="Courier New"/>
        </w:rPr>
      </w:pPr>
      <w:r w:rsidRPr="00E23B37">
        <w:rPr>
          <w:lang w:val="en-US"/>
        </w:rPr>
        <w:t xml:space="preserve">Erasing the </w:t>
      </w:r>
      <w:proofErr w:type="spellStart"/>
      <w:r w:rsidRPr="00E23B37">
        <w:rPr>
          <w:lang w:val="en-US"/>
        </w:rPr>
        <w:t>nvram</w:t>
      </w:r>
      <w:proofErr w:type="spellEnd"/>
      <w:r w:rsidRPr="00E23B37">
        <w:rPr>
          <w:lang w:val="en-US"/>
        </w:rPr>
        <w:t xml:space="preserve"> filesystem will remove all files! </w:t>
      </w:r>
      <w:r>
        <w:t>Continue? [confirm]</w:t>
      </w:r>
    </w:p>
    <w:p w14:paraId="72125027" w14:textId="77777777" w:rsidR="0030096A" w:rsidRDefault="0030096A" w:rsidP="008E7CC6">
      <w:pPr>
        <w:pStyle w:val="SubStepAlpha"/>
      </w:pPr>
      <w:r>
        <w:t xml:space="preserve">Нажмите </w:t>
      </w:r>
      <w:r>
        <w:rPr>
          <w:b/>
        </w:rPr>
        <w:t>ВВОД</w:t>
      </w:r>
      <w:r>
        <w:t xml:space="preserve"> для подтверждения. Последует следующее сообщение:</w:t>
      </w:r>
    </w:p>
    <w:p w14:paraId="4399CAD9" w14:textId="77777777" w:rsidR="0030096A" w:rsidRDefault="0030096A" w:rsidP="008E7CC6">
      <w:pPr>
        <w:pStyle w:val="CMD"/>
        <w:rPr>
          <w:rFonts w:eastAsia="Courier New" w:cs="Courier New"/>
        </w:rPr>
      </w:pPr>
      <w:r>
        <w:t>Erase of nvram: complete</w:t>
      </w:r>
    </w:p>
    <w:p w14:paraId="3AD8F775" w14:textId="6E880D50" w:rsidR="0030096A" w:rsidRDefault="0030096A" w:rsidP="008E7CC6">
      <w:pPr>
        <w:pStyle w:val="SubStepAlpha"/>
      </w:pPr>
      <w:r>
        <w:t>Перезагрузите программу</w:t>
      </w:r>
      <w:r w:rsidRPr="00E23B37">
        <w:t xml:space="preserve"> с</w:t>
      </w:r>
      <w:r w:rsidR="00E23B37" w:rsidRPr="00E23B37">
        <w:t> </w:t>
      </w:r>
      <w:r>
        <w:t xml:space="preserve">помощью команды </w:t>
      </w:r>
      <w:r>
        <w:rPr>
          <w:b/>
        </w:rPr>
        <w:t>reload</w:t>
      </w:r>
      <w:r w:rsidRPr="00E23B37">
        <w:t xml:space="preserve"> в</w:t>
      </w:r>
      <w:r w:rsidR="00E23B37" w:rsidRPr="00E23B37">
        <w:t> </w:t>
      </w:r>
      <w:r>
        <w:t>привилегированном режиме.</w:t>
      </w:r>
    </w:p>
    <w:p w14:paraId="224DB730" w14:textId="77777777" w:rsidR="0030096A" w:rsidRDefault="0030096A" w:rsidP="008E7CC6">
      <w:pPr>
        <w:pStyle w:val="CMD"/>
        <w:rPr>
          <w:b/>
        </w:rPr>
      </w:pPr>
      <w:r>
        <w:t xml:space="preserve">Switch# </w:t>
      </w:r>
      <w:r>
        <w:rPr>
          <w:b/>
        </w:rPr>
        <w:t>reload</w:t>
      </w:r>
    </w:p>
    <w:p w14:paraId="44FC8A0D" w14:textId="77777777" w:rsidR="00FA3759" w:rsidRPr="00685A10" w:rsidRDefault="00FA3759" w:rsidP="00FA3759">
      <w:pPr>
        <w:pStyle w:val="BodyTextL50"/>
      </w:pPr>
      <w:r>
        <w:lastRenderedPageBreak/>
        <w:t>или</w:t>
      </w:r>
    </w:p>
    <w:p w14:paraId="2748E02D" w14:textId="3440625B" w:rsidR="00FA3759" w:rsidRDefault="00FA3759" w:rsidP="00FA3759">
      <w:pPr>
        <w:pStyle w:val="CMD"/>
        <w:rPr>
          <w:b/>
        </w:rPr>
      </w:pPr>
      <w:r>
        <w:t xml:space="preserve">Router# </w:t>
      </w:r>
      <w:r>
        <w:rPr>
          <w:b/>
        </w:rPr>
        <w:t>reload</w:t>
      </w:r>
    </w:p>
    <w:p w14:paraId="1A796F93" w14:textId="77777777" w:rsidR="0030096A" w:rsidRDefault="0030096A" w:rsidP="008E7CC6">
      <w:pPr>
        <w:pStyle w:val="BodyTextL50"/>
      </w:pPr>
      <w:r>
        <w:t>После этого отобразится следующее сообщение:</w:t>
      </w:r>
    </w:p>
    <w:p w14:paraId="3FBA2AA7" w14:textId="77777777" w:rsidR="0030096A" w:rsidRDefault="0030096A" w:rsidP="008E7CC6">
      <w:pPr>
        <w:pStyle w:val="CMD"/>
        <w:rPr>
          <w:rFonts w:eastAsia="Courier New" w:cs="Courier New"/>
        </w:rPr>
      </w:pPr>
      <w:r w:rsidRPr="00E23B37">
        <w:rPr>
          <w:lang w:val="en-US"/>
        </w:rPr>
        <w:t xml:space="preserve">System configuration has been modified. </w:t>
      </w:r>
      <w:r>
        <w:t>Save? [yes/no]:</w:t>
      </w:r>
    </w:p>
    <w:p w14:paraId="640310BF" w14:textId="4B568FB5" w:rsidR="0030096A" w:rsidRDefault="0030096A" w:rsidP="008E7CC6">
      <w:pPr>
        <w:pStyle w:val="SubStepAlpha"/>
      </w:pPr>
      <w:r>
        <w:t>Введите</w:t>
      </w:r>
      <w:r w:rsidRPr="00E23B37">
        <w:t xml:space="preserve"> </w:t>
      </w:r>
      <w:r w:rsidRPr="00E23B37">
        <w:rPr>
          <w:b/>
        </w:rPr>
        <w:t>n</w:t>
      </w:r>
      <w:r w:rsidR="00E23B37" w:rsidRPr="00E23B37">
        <w:rPr>
          <w:b/>
        </w:rPr>
        <w:t> </w:t>
      </w:r>
      <w:r w:rsidRPr="00E23B37">
        <w:t>и</w:t>
      </w:r>
      <w:r w:rsidR="00E23B37" w:rsidRPr="00E23B37">
        <w:t> </w:t>
      </w:r>
      <w:r>
        <w:t xml:space="preserve">нажмите </w:t>
      </w:r>
      <w:r>
        <w:rPr>
          <w:b/>
        </w:rPr>
        <w:t>ВВОД</w:t>
      </w:r>
      <w:r>
        <w:t>. После этого отобразится следующее сообщение:</w:t>
      </w:r>
    </w:p>
    <w:p w14:paraId="64A6658C" w14:textId="77777777" w:rsidR="0030096A" w:rsidRPr="00E23B37" w:rsidRDefault="0030096A" w:rsidP="008E7CC6">
      <w:pPr>
        <w:pStyle w:val="CMD"/>
        <w:rPr>
          <w:rFonts w:eastAsia="Courier New" w:cs="Courier New"/>
          <w:lang w:val="en-US"/>
        </w:rPr>
      </w:pPr>
      <w:r w:rsidRPr="00E23B37">
        <w:rPr>
          <w:lang w:val="en-US"/>
        </w:rPr>
        <w:t>Proceed with reload? [</w:t>
      </w:r>
      <w:proofErr w:type="gramStart"/>
      <w:r w:rsidRPr="00E23B37">
        <w:rPr>
          <w:lang w:val="en-US"/>
        </w:rPr>
        <w:t>confirm</w:t>
      </w:r>
      <w:proofErr w:type="gramEnd"/>
      <w:r w:rsidRPr="00E23B37">
        <w:rPr>
          <w:lang w:val="en-US"/>
        </w:rPr>
        <w:t xml:space="preserve">] </w:t>
      </w:r>
      <w:r w:rsidRPr="00E23B37">
        <w:rPr>
          <w:b/>
          <w:lang w:val="en-US"/>
        </w:rPr>
        <w:t>[Enter]</w:t>
      </w:r>
    </w:p>
    <w:p w14:paraId="5E9296DB" w14:textId="77777777" w:rsidR="0030096A" w:rsidRDefault="0030096A" w:rsidP="008E7CC6">
      <w:pPr>
        <w:pStyle w:val="BodyTextL50"/>
      </w:pPr>
      <w:r>
        <w:t>Сначала отобразится следующий ответ:</w:t>
      </w:r>
    </w:p>
    <w:p w14:paraId="38B23816" w14:textId="77777777" w:rsidR="0030096A" w:rsidRDefault="0030096A" w:rsidP="008E7CC6">
      <w:pPr>
        <w:pStyle w:val="CMD"/>
        <w:rPr>
          <w:rFonts w:eastAsia="Courier New" w:cs="Courier New"/>
        </w:rPr>
      </w:pPr>
      <w:r>
        <w:t>Reload requested by console.</w:t>
      </w:r>
    </w:p>
    <w:p w14:paraId="281E6661" w14:textId="415585DD" w:rsidR="0030096A" w:rsidRDefault="0030096A" w:rsidP="008E7CC6">
      <w:pPr>
        <w:pStyle w:val="BodyTextL50"/>
      </w:pPr>
      <w:r>
        <w:t>После перезагрузки устройства появится строка ответного запроса:</w:t>
      </w:r>
    </w:p>
    <w:p w14:paraId="314A6E88" w14:textId="77777777" w:rsidR="0030096A" w:rsidRDefault="0030096A" w:rsidP="008E7CC6">
      <w:pPr>
        <w:pStyle w:val="CMD"/>
        <w:rPr>
          <w:rFonts w:eastAsia="Courier New" w:cs="Courier New"/>
        </w:rPr>
      </w:pPr>
      <w:r w:rsidRPr="00E23B37">
        <w:rPr>
          <w:lang w:val="en-US"/>
        </w:rPr>
        <w:t xml:space="preserve">Would you like to enter the initial configuration dialog? </w:t>
      </w:r>
      <w:r>
        <w:t>[yes/no]:</w:t>
      </w:r>
    </w:p>
    <w:p w14:paraId="0F7F2256" w14:textId="29D1963E" w:rsidR="0030096A" w:rsidRDefault="0030096A" w:rsidP="008E7CC6">
      <w:pPr>
        <w:pStyle w:val="SubStepAlpha"/>
      </w:pPr>
      <w:r>
        <w:t>Введите</w:t>
      </w:r>
      <w:r w:rsidRPr="00E23B37">
        <w:t xml:space="preserve"> </w:t>
      </w:r>
      <w:r w:rsidRPr="00E23B37">
        <w:rPr>
          <w:b/>
        </w:rPr>
        <w:t>n</w:t>
      </w:r>
      <w:r w:rsidR="00E23B37" w:rsidRPr="00E23B37">
        <w:rPr>
          <w:b/>
        </w:rPr>
        <w:t> </w:t>
      </w:r>
      <w:r w:rsidRPr="00E23B37">
        <w:t>и</w:t>
      </w:r>
      <w:r w:rsidR="00E23B37" w:rsidRPr="00E23B37">
        <w:t> </w:t>
      </w:r>
      <w:r>
        <w:t xml:space="preserve">нажмите </w:t>
      </w:r>
      <w:r>
        <w:rPr>
          <w:b/>
        </w:rPr>
        <w:t>ВВОД</w:t>
      </w:r>
      <w:r>
        <w:t>. После этого отобразится следующее сообщение:</w:t>
      </w:r>
    </w:p>
    <w:p w14:paraId="1B55094C" w14:textId="21F1D799" w:rsidR="0030096A" w:rsidRDefault="0030096A" w:rsidP="008E7CC6">
      <w:pPr>
        <w:pStyle w:val="CMD"/>
        <w:rPr>
          <w:rFonts w:eastAsia="Courier New" w:cs="Courier New"/>
        </w:rPr>
      </w:pPr>
      <w:r w:rsidRPr="00E23B37">
        <w:rPr>
          <w:lang w:val="en-US"/>
        </w:rPr>
        <w:t xml:space="preserve">Press RETURN to get started! </w:t>
      </w:r>
      <w:r>
        <w:rPr>
          <w:b/>
        </w:rPr>
        <w:t>[Enter]</w:t>
      </w:r>
    </w:p>
    <w:p w14:paraId="20F1881E" w14:textId="77777777" w:rsidR="0030096A" w:rsidRPr="0030096A" w:rsidRDefault="0030096A" w:rsidP="00F445B4">
      <w:pPr>
        <w:pStyle w:val="CMD"/>
        <w:ind w:left="0"/>
      </w:pPr>
    </w:p>
    <w:sectPr w:rsidR="0030096A" w:rsidRPr="0030096A" w:rsidSect="008C4307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74CA40" w14:textId="77777777" w:rsidR="003762BC" w:rsidRDefault="003762BC" w:rsidP="0090659A">
      <w:pPr>
        <w:spacing w:after="0" w:line="240" w:lineRule="auto"/>
      </w:pPr>
      <w:r>
        <w:separator/>
      </w:r>
    </w:p>
    <w:p w14:paraId="2B7FDBC8" w14:textId="77777777" w:rsidR="003762BC" w:rsidRDefault="003762BC"/>
    <w:p w14:paraId="631F5C06" w14:textId="77777777" w:rsidR="003762BC" w:rsidRDefault="003762BC"/>
    <w:p w14:paraId="451A4040" w14:textId="77777777" w:rsidR="003762BC" w:rsidRDefault="003762BC"/>
    <w:p w14:paraId="1B1FAA93" w14:textId="77777777" w:rsidR="003762BC" w:rsidRDefault="003762BC"/>
    <w:p w14:paraId="28DF7C48" w14:textId="77777777" w:rsidR="003762BC" w:rsidRDefault="003762BC"/>
  </w:endnote>
  <w:endnote w:type="continuationSeparator" w:id="0">
    <w:p w14:paraId="0B2B676A" w14:textId="77777777" w:rsidR="003762BC" w:rsidRDefault="003762BC" w:rsidP="0090659A">
      <w:pPr>
        <w:spacing w:after="0" w:line="240" w:lineRule="auto"/>
      </w:pPr>
      <w:r>
        <w:continuationSeparator/>
      </w:r>
    </w:p>
    <w:p w14:paraId="1B2AF260" w14:textId="77777777" w:rsidR="003762BC" w:rsidRDefault="003762BC"/>
    <w:p w14:paraId="59A10E70" w14:textId="77777777" w:rsidR="003762BC" w:rsidRDefault="003762BC"/>
    <w:p w14:paraId="12B3B60F" w14:textId="77777777" w:rsidR="003762BC" w:rsidRDefault="003762BC"/>
    <w:p w14:paraId="135C08FC" w14:textId="77777777" w:rsidR="003762BC" w:rsidRDefault="003762BC"/>
    <w:p w14:paraId="4CD1737A" w14:textId="77777777" w:rsidR="003762BC" w:rsidRDefault="00376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1BBFAF" w14:textId="47BBA6BE" w:rsidR="0099150D" w:rsidRPr="00CB7279" w:rsidRDefault="00CB7279" w:rsidP="00CB7279">
    <w:pPr>
      <w:pStyle w:val="Footer"/>
    </w:pPr>
    <w:r>
      <w:t xml:space="preserve">© Компания Cisco и/или ее дочерние компании, </w:t>
    </w:r>
    <w:r>
      <w:fldChar w:fldCharType="begin"/>
    </w:r>
    <w:r>
      <w:instrText xml:space="preserve"> DATE  \@ "yyyy"  \* MERGEFORMAT </w:instrText>
    </w:r>
    <w:r>
      <w:fldChar w:fldCharType="separate"/>
    </w:r>
    <w:r w:rsidR="00E23B37">
      <w:rPr>
        <w:noProof/>
      </w:rPr>
      <w:t>2017</w:t>
    </w:r>
    <w:r>
      <w:fldChar w:fldCharType="end"/>
    </w:r>
    <w:r>
      <w:t xml:space="preserve">г. Все права защищены. В данном документе </w:t>
    </w:r>
    <w:r>
      <w:rPr>
        <w:rFonts w:hint="eastAsia"/>
        <w:lang w:eastAsia="zh-CN"/>
      </w:rPr>
      <w:br/>
    </w:r>
    <w:r>
      <w:t>содержится публичная информация компании Cisco.</w:t>
    </w:r>
    <w:r>
      <w:rPr>
        <w:rFonts w:hint="eastAsia"/>
        <w:lang w:eastAsia="zh-CN"/>
      </w:rPr>
      <w:tab/>
    </w:r>
    <w:r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37009F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 xml:space="preserve"> из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37009F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F2FA23" w14:textId="08039874" w:rsidR="0099150D" w:rsidRPr="00CB7279" w:rsidRDefault="00CB7279" w:rsidP="00CB7279">
    <w:pPr>
      <w:pStyle w:val="Footer"/>
    </w:pPr>
    <w:r>
      <w:t xml:space="preserve">© Компания Cisco и/или ее дочерние компании, </w:t>
    </w:r>
    <w:r>
      <w:fldChar w:fldCharType="begin"/>
    </w:r>
    <w:r>
      <w:instrText xml:space="preserve"> DATE  \@ "yyyy"  \* MERGEFORMAT </w:instrText>
    </w:r>
    <w:r>
      <w:fldChar w:fldCharType="separate"/>
    </w:r>
    <w:r w:rsidR="00E23B37">
      <w:rPr>
        <w:noProof/>
      </w:rPr>
      <w:t>2017</w:t>
    </w:r>
    <w:r>
      <w:fldChar w:fldCharType="end"/>
    </w:r>
    <w:r>
      <w:t xml:space="preserve">г. Все права защищены. В данном документе </w:t>
    </w:r>
    <w:r>
      <w:rPr>
        <w:rFonts w:hint="eastAsia"/>
        <w:lang w:eastAsia="zh-CN"/>
      </w:rPr>
      <w:br/>
    </w:r>
    <w:r>
      <w:t>содержится публичная информация компании Cisco.</w:t>
    </w:r>
    <w:r>
      <w:rPr>
        <w:rFonts w:hint="eastAsia"/>
        <w:lang w:eastAsia="zh-CN"/>
      </w:rPr>
      <w:tab/>
    </w:r>
    <w:r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37009F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из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37009F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A17A8B" w14:textId="77777777" w:rsidR="003762BC" w:rsidRDefault="003762BC" w:rsidP="0090659A">
      <w:pPr>
        <w:spacing w:after="0" w:line="240" w:lineRule="auto"/>
      </w:pPr>
      <w:r>
        <w:separator/>
      </w:r>
    </w:p>
    <w:p w14:paraId="2AE6E955" w14:textId="77777777" w:rsidR="003762BC" w:rsidRDefault="003762BC"/>
    <w:p w14:paraId="77923C9D" w14:textId="77777777" w:rsidR="003762BC" w:rsidRDefault="003762BC"/>
    <w:p w14:paraId="402C5D77" w14:textId="77777777" w:rsidR="003762BC" w:rsidRDefault="003762BC"/>
    <w:p w14:paraId="010A7B38" w14:textId="77777777" w:rsidR="003762BC" w:rsidRDefault="003762BC"/>
    <w:p w14:paraId="0A25D6C8" w14:textId="77777777" w:rsidR="003762BC" w:rsidRDefault="003762BC"/>
  </w:footnote>
  <w:footnote w:type="continuationSeparator" w:id="0">
    <w:p w14:paraId="628AD7F8" w14:textId="77777777" w:rsidR="003762BC" w:rsidRDefault="003762BC" w:rsidP="0090659A">
      <w:pPr>
        <w:spacing w:after="0" w:line="240" w:lineRule="auto"/>
      </w:pPr>
      <w:r>
        <w:continuationSeparator/>
      </w:r>
    </w:p>
    <w:p w14:paraId="038C2515" w14:textId="77777777" w:rsidR="003762BC" w:rsidRDefault="003762BC"/>
    <w:p w14:paraId="32773DE4" w14:textId="77777777" w:rsidR="003762BC" w:rsidRDefault="003762BC"/>
    <w:p w14:paraId="238E3490" w14:textId="77777777" w:rsidR="003762BC" w:rsidRDefault="003762BC"/>
    <w:p w14:paraId="21833EE6" w14:textId="77777777" w:rsidR="003762BC" w:rsidRDefault="003762BC"/>
    <w:p w14:paraId="4310B514" w14:textId="77777777" w:rsidR="003762BC" w:rsidRDefault="003762B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3CC3C3" w14:textId="74178C27" w:rsidR="0099150D" w:rsidRDefault="0099150D" w:rsidP="008402F2">
    <w:pPr>
      <w:pStyle w:val="PageHead"/>
    </w:pPr>
    <w:r>
      <w:t>Лабораторная работа. Установка сеанса консоли с помощью Tera Term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0F67A6" w14:textId="77777777" w:rsidR="0099150D" w:rsidRDefault="0099150D"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 wp14:anchorId="399E9192" wp14:editId="134355D3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0081E3F" w14:textId="77777777" w:rsidR="0099150D" w:rsidRDefault="0099150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6CDF"/>
    <w:multiLevelType w:val="hybridMultilevel"/>
    <w:tmpl w:val="D1647612"/>
    <w:lvl w:ilvl="0" w:tplc="EFB2479E">
      <w:start w:val="1"/>
      <w:numFmt w:val="lowerLetter"/>
      <w:lvlText w:val="%1."/>
      <w:lvlJc w:val="left"/>
      <w:pPr>
        <w:ind w:left="8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C9741BD6">
      <w:start w:val="1"/>
      <w:numFmt w:val="bullet"/>
      <w:lvlText w:val="•"/>
      <w:lvlJc w:val="left"/>
      <w:pPr>
        <w:ind w:left="1832" w:hanging="360"/>
      </w:pPr>
      <w:rPr>
        <w:rFonts w:hint="default"/>
      </w:rPr>
    </w:lvl>
    <w:lvl w:ilvl="2" w:tplc="569CFD10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022A8530">
      <w:start w:val="1"/>
      <w:numFmt w:val="bullet"/>
      <w:lvlText w:val="•"/>
      <w:lvlJc w:val="left"/>
      <w:pPr>
        <w:ind w:left="3736" w:hanging="360"/>
      </w:pPr>
      <w:rPr>
        <w:rFonts w:hint="default"/>
      </w:rPr>
    </w:lvl>
    <w:lvl w:ilvl="4" w:tplc="08BC8FAC">
      <w:start w:val="1"/>
      <w:numFmt w:val="bullet"/>
      <w:lvlText w:val="•"/>
      <w:lvlJc w:val="left"/>
      <w:pPr>
        <w:ind w:left="4688" w:hanging="360"/>
      </w:pPr>
      <w:rPr>
        <w:rFonts w:hint="default"/>
      </w:rPr>
    </w:lvl>
    <w:lvl w:ilvl="5" w:tplc="467436D2">
      <w:start w:val="1"/>
      <w:numFmt w:val="bullet"/>
      <w:lvlText w:val="•"/>
      <w:lvlJc w:val="left"/>
      <w:pPr>
        <w:ind w:left="5640" w:hanging="360"/>
      </w:pPr>
      <w:rPr>
        <w:rFonts w:hint="default"/>
      </w:rPr>
    </w:lvl>
    <w:lvl w:ilvl="6" w:tplc="8068B1D2">
      <w:start w:val="1"/>
      <w:numFmt w:val="bullet"/>
      <w:lvlText w:val="•"/>
      <w:lvlJc w:val="left"/>
      <w:pPr>
        <w:ind w:left="6592" w:hanging="360"/>
      </w:pPr>
      <w:rPr>
        <w:rFonts w:hint="default"/>
      </w:rPr>
    </w:lvl>
    <w:lvl w:ilvl="7" w:tplc="3FE25034">
      <w:start w:val="1"/>
      <w:numFmt w:val="bullet"/>
      <w:lvlText w:val="•"/>
      <w:lvlJc w:val="left"/>
      <w:pPr>
        <w:ind w:left="7544" w:hanging="360"/>
      </w:pPr>
      <w:rPr>
        <w:rFonts w:hint="default"/>
      </w:rPr>
    </w:lvl>
    <w:lvl w:ilvl="8" w:tplc="4F1C7F24">
      <w:start w:val="1"/>
      <w:numFmt w:val="bullet"/>
      <w:lvlText w:val="•"/>
      <w:lvlJc w:val="left"/>
      <w:pPr>
        <w:ind w:left="8496" w:hanging="360"/>
      </w:pPr>
      <w:rPr>
        <w:rFonts w:hint="default"/>
      </w:rPr>
    </w:lvl>
  </w:abstractNum>
  <w:abstractNum w:abstractNumId="1">
    <w:nsid w:val="04B42982"/>
    <w:multiLevelType w:val="hybridMultilevel"/>
    <w:tmpl w:val="53C2CCD8"/>
    <w:lvl w:ilvl="0" w:tplc="11AA02F4">
      <w:start w:val="1"/>
      <w:numFmt w:val="decimal"/>
      <w:lvlText w:val="%1."/>
      <w:lvlJc w:val="left"/>
      <w:pPr>
        <w:ind w:left="560" w:hanging="361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B74A22B4">
      <w:start w:val="1"/>
      <w:numFmt w:val="bullet"/>
      <w:lvlText w:val="•"/>
      <w:lvlJc w:val="left"/>
      <w:pPr>
        <w:ind w:left="1552" w:hanging="361"/>
      </w:pPr>
      <w:rPr>
        <w:rFonts w:hint="default"/>
      </w:rPr>
    </w:lvl>
    <w:lvl w:ilvl="2" w:tplc="D9DEA384">
      <w:start w:val="1"/>
      <w:numFmt w:val="bullet"/>
      <w:lvlText w:val="•"/>
      <w:lvlJc w:val="left"/>
      <w:pPr>
        <w:ind w:left="2544" w:hanging="361"/>
      </w:pPr>
      <w:rPr>
        <w:rFonts w:hint="default"/>
      </w:rPr>
    </w:lvl>
    <w:lvl w:ilvl="3" w:tplc="69E28068">
      <w:start w:val="1"/>
      <w:numFmt w:val="bullet"/>
      <w:lvlText w:val="•"/>
      <w:lvlJc w:val="left"/>
      <w:pPr>
        <w:ind w:left="3536" w:hanging="361"/>
      </w:pPr>
      <w:rPr>
        <w:rFonts w:hint="default"/>
      </w:rPr>
    </w:lvl>
    <w:lvl w:ilvl="4" w:tplc="B1F8E46E">
      <w:start w:val="1"/>
      <w:numFmt w:val="bullet"/>
      <w:lvlText w:val="•"/>
      <w:lvlJc w:val="left"/>
      <w:pPr>
        <w:ind w:left="4528" w:hanging="361"/>
      </w:pPr>
      <w:rPr>
        <w:rFonts w:hint="default"/>
      </w:rPr>
    </w:lvl>
    <w:lvl w:ilvl="5" w:tplc="D5CEBB86">
      <w:start w:val="1"/>
      <w:numFmt w:val="bullet"/>
      <w:lvlText w:val="•"/>
      <w:lvlJc w:val="left"/>
      <w:pPr>
        <w:ind w:left="5520" w:hanging="361"/>
      </w:pPr>
      <w:rPr>
        <w:rFonts w:hint="default"/>
      </w:rPr>
    </w:lvl>
    <w:lvl w:ilvl="6" w:tplc="783060E2">
      <w:start w:val="1"/>
      <w:numFmt w:val="bullet"/>
      <w:lvlText w:val="•"/>
      <w:lvlJc w:val="left"/>
      <w:pPr>
        <w:ind w:left="6512" w:hanging="361"/>
      </w:pPr>
      <w:rPr>
        <w:rFonts w:hint="default"/>
      </w:rPr>
    </w:lvl>
    <w:lvl w:ilvl="7" w:tplc="4E2655E8">
      <w:start w:val="1"/>
      <w:numFmt w:val="bullet"/>
      <w:lvlText w:val="•"/>
      <w:lvlJc w:val="left"/>
      <w:pPr>
        <w:ind w:left="7504" w:hanging="361"/>
      </w:pPr>
      <w:rPr>
        <w:rFonts w:hint="default"/>
      </w:rPr>
    </w:lvl>
    <w:lvl w:ilvl="8" w:tplc="FD0A3618">
      <w:start w:val="1"/>
      <w:numFmt w:val="bullet"/>
      <w:lvlText w:val="•"/>
      <w:lvlJc w:val="left"/>
      <w:pPr>
        <w:ind w:left="8496" w:hanging="361"/>
      </w:pPr>
      <w:rPr>
        <w:rFonts w:hint="default"/>
      </w:rPr>
    </w:lvl>
  </w:abstractNum>
  <w:abstractNum w:abstractNumId="2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D651358"/>
    <w:multiLevelType w:val="hybridMultilevel"/>
    <w:tmpl w:val="9D22D17C"/>
    <w:lvl w:ilvl="0" w:tplc="FEA247B2">
      <w:start w:val="1"/>
      <w:numFmt w:val="lowerLetter"/>
      <w:lvlText w:val="%1."/>
      <w:lvlJc w:val="left"/>
      <w:pPr>
        <w:ind w:left="8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0000795C">
      <w:start w:val="1"/>
      <w:numFmt w:val="bullet"/>
      <w:lvlText w:val="•"/>
      <w:lvlJc w:val="left"/>
      <w:pPr>
        <w:ind w:left="1832" w:hanging="360"/>
      </w:pPr>
      <w:rPr>
        <w:rFonts w:hint="default"/>
      </w:rPr>
    </w:lvl>
    <w:lvl w:ilvl="2" w:tplc="5630EE32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7FC8B612">
      <w:start w:val="1"/>
      <w:numFmt w:val="bullet"/>
      <w:lvlText w:val="•"/>
      <w:lvlJc w:val="left"/>
      <w:pPr>
        <w:ind w:left="3736" w:hanging="360"/>
      </w:pPr>
      <w:rPr>
        <w:rFonts w:hint="default"/>
      </w:rPr>
    </w:lvl>
    <w:lvl w:ilvl="4" w:tplc="5BEE35B4">
      <w:start w:val="1"/>
      <w:numFmt w:val="bullet"/>
      <w:lvlText w:val="•"/>
      <w:lvlJc w:val="left"/>
      <w:pPr>
        <w:ind w:left="4688" w:hanging="360"/>
      </w:pPr>
      <w:rPr>
        <w:rFonts w:hint="default"/>
      </w:rPr>
    </w:lvl>
    <w:lvl w:ilvl="5" w:tplc="BAD40FE4">
      <w:start w:val="1"/>
      <w:numFmt w:val="bullet"/>
      <w:lvlText w:val="•"/>
      <w:lvlJc w:val="left"/>
      <w:pPr>
        <w:ind w:left="5640" w:hanging="360"/>
      </w:pPr>
      <w:rPr>
        <w:rFonts w:hint="default"/>
      </w:rPr>
    </w:lvl>
    <w:lvl w:ilvl="6" w:tplc="E3501048">
      <w:start w:val="1"/>
      <w:numFmt w:val="bullet"/>
      <w:lvlText w:val="•"/>
      <w:lvlJc w:val="left"/>
      <w:pPr>
        <w:ind w:left="6592" w:hanging="360"/>
      </w:pPr>
      <w:rPr>
        <w:rFonts w:hint="default"/>
      </w:rPr>
    </w:lvl>
    <w:lvl w:ilvl="7" w:tplc="1996FD7E">
      <w:start w:val="1"/>
      <w:numFmt w:val="bullet"/>
      <w:lvlText w:val="•"/>
      <w:lvlJc w:val="left"/>
      <w:pPr>
        <w:ind w:left="7544" w:hanging="360"/>
      </w:pPr>
      <w:rPr>
        <w:rFonts w:hint="default"/>
      </w:rPr>
    </w:lvl>
    <w:lvl w:ilvl="8" w:tplc="93A6D8A8">
      <w:start w:val="1"/>
      <w:numFmt w:val="bullet"/>
      <w:lvlText w:val="•"/>
      <w:lvlJc w:val="left"/>
      <w:pPr>
        <w:ind w:left="8496" w:hanging="360"/>
      </w:pPr>
      <w:rPr>
        <w:rFonts w:hint="default"/>
      </w:rPr>
    </w:lvl>
  </w:abstractNum>
  <w:abstractNum w:abstractNumId="5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16D34771"/>
    <w:multiLevelType w:val="hybridMultilevel"/>
    <w:tmpl w:val="F1781CA2"/>
    <w:lvl w:ilvl="0" w:tplc="E9CCF646">
      <w:start w:val="1"/>
      <w:numFmt w:val="lowerLetter"/>
      <w:lvlText w:val="%1."/>
      <w:lvlJc w:val="left"/>
      <w:pPr>
        <w:ind w:left="8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72D6E698">
      <w:start w:val="1"/>
      <w:numFmt w:val="bullet"/>
      <w:lvlText w:val="•"/>
      <w:lvlJc w:val="left"/>
      <w:pPr>
        <w:ind w:left="1832" w:hanging="360"/>
      </w:pPr>
      <w:rPr>
        <w:rFonts w:hint="default"/>
      </w:rPr>
    </w:lvl>
    <w:lvl w:ilvl="2" w:tplc="E3E8CD68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C0308E5E">
      <w:start w:val="1"/>
      <w:numFmt w:val="bullet"/>
      <w:lvlText w:val="•"/>
      <w:lvlJc w:val="left"/>
      <w:pPr>
        <w:ind w:left="3736" w:hanging="360"/>
      </w:pPr>
      <w:rPr>
        <w:rFonts w:hint="default"/>
      </w:rPr>
    </w:lvl>
    <w:lvl w:ilvl="4" w:tplc="4ED823B2">
      <w:start w:val="1"/>
      <w:numFmt w:val="bullet"/>
      <w:lvlText w:val="•"/>
      <w:lvlJc w:val="left"/>
      <w:pPr>
        <w:ind w:left="4688" w:hanging="360"/>
      </w:pPr>
      <w:rPr>
        <w:rFonts w:hint="default"/>
      </w:rPr>
    </w:lvl>
    <w:lvl w:ilvl="5" w:tplc="AC64287C">
      <w:start w:val="1"/>
      <w:numFmt w:val="bullet"/>
      <w:lvlText w:val="•"/>
      <w:lvlJc w:val="left"/>
      <w:pPr>
        <w:ind w:left="5640" w:hanging="360"/>
      </w:pPr>
      <w:rPr>
        <w:rFonts w:hint="default"/>
      </w:rPr>
    </w:lvl>
    <w:lvl w:ilvl="6" w:tplc="A718D016">
      <w:start w:val="1"/>
      <w:numFmt w:val="bullet"/>
      <w:lvlText w:val="•"/>
      <w:lvlJc w:val="left"/>
      <w:pPr>
        <w:ind w:left="6592" w:hanging="360"/>
      </w:pPr>
      <w:rPr>
        <w:rFonts w:hint="default"/>
      </w:rPr>
    </w:lvl>
    <w:lvl w:ilvl="7" w:tplc="8D08DDFE">
      <w:start w:val="1"/>
      <w:numFmt w:val="bullet"/>
      <w:lvlText w:val="•"/>
      <w:lvlJc w:val="left"/>
      <w:pPr>
        <w:ind w:left="7544" w:hanging="360"/>
      </w:pPr>
      <w:rPr>
        <w:rFonts w:hint="default"/>
      </w:rPr>
    </w:lvl>
    <w:lvl w:ilvl="8" w:tplc="02889ACA">
      <w:start w:val="1"/>
      <w:numFmt w:val="bullet"/>
      <w:lvlText w:val="•"/>
      <w:lvlJc w:val="left"/>
      <w:pPr>
        <w:ind w:left="8496" w:hanging="360"/>
      </w:pPr>
      <w:rPr>
        <w:rFonts w:hint="default"/>
      </w:rPr>
    </w:lvl>
  </w:abstractNum>
  <w:abstractNum w:abstractNumId="7">
    <w:nsid w:val="1D796360"/>
    <w:multiLevelType w:val="multilevel"/>
    <w:tmpl w:val="6972AAAC"/>
    <w:styleLink w:val="PartStepSubStepList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>
    <w:nsid w:val="2FCE2600"/>
    <w:multiLevelType w:val="hybridMultilevel"/>
    <w:tmpl w:val="1556D178"/>
    <w:lvl w:ilvl="0" w:tplc="65CEE7D8">
      <w:start w:val="1"/>
      <w:numFmt w:val="bullet"/>
      <w:lvlText w:val=""/>
      <w:lvlJc w:val="left"/>
      <w:pPr>
        <w:ind w:left="180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E66A21B4">
      <w:start w:val="1"/>
      <w:numFmt w:val="bullet"/>
      <w:lvlText w:val="•"/>
      <w:lvlJc w:val="left"/>
      <w:pPr>
        <w:ind w:left="2844" w:hanging="360"/>
      </w:pPr>
      <w:rPr>
        <w:rFonts w:hint="default"/>
      </w:rPr>
    </w:lvl>
    <w:lvl w:ilvl="2" w:tplc="803E3616">
      <w:start w:val="1"/>
      <w:numFmt w:val="bullet"/>
      <w:lvlText w:val="•"/>
      <w:lvlJc w:val="left"/>
      <w:pPr>
        <w:ind w:left="3888" w:hanging="360"/>
      </w:pPr>
      <w:rPr>
        <w:rFonts w:hint="default"/>
      </w:rPr>
    </w:lvl>
    <w:lvl w:ilvl="3" w:tplc="6C126174">
      <w:start w:val="1"/>
      <w:numFmt w:val="bullet"/>
      <w:lvlText w:val="•"/>
      <w:lvlJc w:val="left"/>
      <w:pPr>
        <w:ind w:left="4932" w:hanging="360"/>
      </w:pPr>
      <w:rPr>
        <w:rFonts w:hint="default"/>
      </w:rPr>
    </w:lvl>
    <w:lvl w:ilvl="4" w:tplc="1D629290">
      <w:start w:val="1"/>
      <w:numFmt w:val="bullet"/>
      <w:lvlText w:val="•"/>
      <w:lvlJc w:val="left"/>
      <w:pPr>
        <w:ind w:left="5976" w:hanging="360"/>
      </w:pPr>
      <w:rPr>
        <w:rFonts w:hint="default"/>
      </w:rPr>
    </w:lvl>
    <w:lvl w:ilvl="5" w:tplc="0B4CBA0E">
      <w:start w:val="1"/>
      <w:numFmt w:val="bullet"/>
      <w:lvlText w:val="•"/>
      <w:lvlJc w:val="left"/>
      <w:pPr>
        <w:ind w:left="7020" w:hanging="360"/>
      </w:pPr>
      <w:rPr>
        <w:rFonts w:hint="default"/>
      </w:rPr>
    </w:lvl>
    <w:lvl w:ilvl="6" w:tplc="40BE3EEE">
      <w:start w:val="1"/>
      <w:numFmt w:val="bullet"/>
      <w:lvlText w:val="•"/>
      <w:lvlJc w:val="left"/>
      <w:pPr>
        <w:ind w:left="8064" w:hanging="360"/>
      </w:pPr>
      <w:rPr>
        <w:rFonts w:hint="default"/>
      </w:rPr>
    </w:lvl>
    <w:lvl w:ilvl="7" w:tplc="86B2C836">
      <w:start w:val="1"/>
      <w:numFmt w:val="bullet"/>
      <w:lvlText w:val="•"/>
      <w:lvlJc w:val="left"/>
      <w:pPr>
        <w:ind w:left="9108" w:hanging="360"/>
      </w:pPr>
      <w:rPr>
        <w:rFonts w:hint="default"/>
      </w:rPr>
    </w:lvl>
    <w:lvl w:ilvl="8" w:tplc="5D0AA6FE">
      <w:start w:val="1"/>
      <w:numFmt w:val="bullet"/>
      <w:lvlText w:val="•"/>
      <w:lvlJc w:val="left"/>
      <w:pPr>
        <w:ind w:left="10152" w:hanging="360"/>
      </w:pPr>
      <w:rPr>
        <w:rFonts w:hint="default"/>
      </w:rPr>
    </w:lvl>
  </w:abstractNum>
  <w:abstractNum w:abstractNumId="10">
    <w:nsid w:val="321633BF"/>
    <w:multiLevelType w:val="hybridMultilevel"/>
    <w:tmpl w:val="CF104DFE"/>
    <w:lvl w:ilvl="0" w:tplc="8A00AFE2">
      <w:start w:val="1"/>
      <w:numFmt w:val="bullet"/>
      <w:lvlText w:val=""/>
      <w:lvlJc w:val="left"/>
      <w:pPr>
        <w:ind w:left="88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E506954C">
      <w:start w:val="1"/>
      <w:numFmt w:val="bullet"/>
      <w:lvlText w:val="•"/>
      <w:lvlJc w:val="left"/>
      <w:pPr>
        <w:ind w:left="1832" w:hanging="360"/>
      </w:pPr>
      <w:rPr>
        <w:rFonts w:hint="default"/>
      </w:rPr>
    </w:lvl>
    <w:lvl w:ilvl="2" w:tplc="F95E45E0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F6EC560E">
      <w:start w:val="1"/>
      <w:numFmt w:val="bullet"/>
      <w:lvlText w:val="•"/>
      <w:lvlJc w:val="left"/>
      <w:pPr>
        <w:ind w:left="3736" w:hanging="360"/>
      </w:pPr>
      <w:rPr>
        <w:rFonts w:hint="default"/>
      </w:rPr>
    </w:lvl>
    <w:lvl w:ilvl="4" w:tplc="E5C2D3F2">
      <w:start w:val="1"/>
      <w:numFmt w:val="bullet"/>
      <w:lvlText w:val="•"/>
      <w:lvlJc w:val="left"/>
      <w:pPr>
        <w:ind w:left="4688" w:hanging="360"/>
      </w:pPr>
      <w:rPr>
        <w:rFonts w:hint="default"/>
      </w:rPr>
    </w:lvl>
    <w:lvl w:ilvl="5" w:tplc="91DE56B2">
      <w:start w:val="1"/>
      <w:numFmt w:val="bullet"/>
      <w:lvlText w:val="•"/>
      <w:lvlJc w:val="left"/>
      <w:pPr>
        <w:ind w:left="5640" w:hanging="360"/>
      </w:pPr>
      <w:rPr>
        <w:rFonts w:hint="default"/>
      </w:rPr>
    </w:lvl>
    <w:lvl w:ilvl="6" w:tplc="4B4C142E">
      <w:start w:val="1"/>
      <w:numFmt w:val="bullet"/>
      <w:lvlText w:val="•"/>
      <w:lvlJc w:val="left"/>
      <w:pPr>
        <w:ind w:left="6592" w:hanging="360"/>
      </w:pPr>
      <w:rPr>
        <w:rFonts w:hint="default"/>
      </w:rPr>
    </w:lvl>
    <w:lvl w:ilvl="7" w:tplc="95021650">
      <w:start w:val="1"/>
      <w:numFmt w:val="bullet"/>
      <w:lvlText w:val="•"/>
      <w:lvlJc w:val="left"/>
      <w:pPr>
        <w:ind w:left="7544" w:hanging="360"/>
      </w:pPr>
      <w:rPr>
        <w:rFonts w:hint="default"/>
      </w:rPr>
    </w:lvl>
    <w:lvl w:ilvl="8" w:tplc="48CAC79C">
      <w:start w:val="1"/>
      <w:numFmt w:val="bullet"/>
      <w:lvlText w:val="•"/>
      <w:lvlJc w:val="left"/>
      <w:pPr>
        <w:ind w:left="8496" w:hanging="360"/>
      </w:pPr>
      <w:rPr>
        <w:rFonts w:hint="default"/>
      </w:rPr>
    </w:lvl>
  </w:abstractNum>
  <w:abstractNum w:abstractNumId="11">
    <w:nsid w:val="39A11CFC"/>
    <w:multiLevelType w:val="hybridMultilevel"/>
    <w:tmpl w:val="D7B0249C"/>
    <w:lvl w:ilvl="0" w:tplc="BDB6880E">
      <w:start w:val="1"/>
      <w:numFmt w:val="lowerLetter"/>
      <w:lvlText w:val="%1."/>
      <w:lvlJc w:val="left"/>
      <w:pPr>
        <w:ind w:left="8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F69C676A">
      <w:start w:val="1"/>
      <w:numFmt w:val="lowerLetter"/>
      <w:lvlText w:val="%2."/>
      <w:lvlJc w:val="left"/>
      <w:pPr>
        <w:ind w:left="124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2" w:tplc="A29839FC">
      <w:start w:val="1"/>
      <w:numFmt w:val="bullet"/>
      <w:lvlText w:val="•"/>
      <w:lvlJc w:val="left"/>
      <w:pPr>
        <w:ind w:left="2258" w:hanging="360"/>
      </w:pPr>
      <w:rPr>
        <w:rFonts w:hint="default"/>
      </w:rPr>
    </w:lvl>
    <w:lvl w:ilvl="3" w:tplc="DC5C4108">
      <w:start w:val="1"/>
      <w:numFmt w:val="bullet"/>
      <w:lvlText w:val="•"/>
      <w:lvlJc w:val="left"/>
      <w:pPr>
        <w:ind w:left="3275" w:hanging="360"/>
      </w:pPr>
      <w:rPr>
        <w:rFonts w:hint="default"/>
      </w:rPr>
    </w:lvl>
    <w:lvl w:ilvl="4" w:tplc="5D84ED72">
      <w:start w:val="1"/>
      <w:numFmt w:val="bullet"/>
      <w:lvlText w:val="•"/>
      <w:lvlJc w:val="left"/>
      <w:pPr>
        <w:ind w:left="4293" w:hanging="360"/>
      </w:pPr>
      <w:rPr>
        <w:rFonts w:hint="default"/>
      </w:rPr>
    </w:lvl>
    <w:lvl w:ilvl="5" w:tplc="F466932A">
      <w:start w:val="1"/>
      <w:numFmt w:val="bullet"/>
      <w:lvlText w:val="•"/>
      <w:lvlJc w:val="left"/>
      <w:pPr>
        <w:ind w:left="5311" w:hanging="360"/>
      </w:pPr>
      <w:rPr>
        <w:rFonts w:hint="default"/>
      </w:rPr>
    </w:lvl>
    <w:lvl w:ilvl="6" w:tplc="4378E62E">
      <w:start w:val="1"/>
      <w:numFmt w:val="bullet"/>
      <w:lvlText w:val="•"/>
      <w:lvlJc w:val="left"/>
      <w:pPr>
        <w:ind w:left="6329" w:hanging="360"/>
      </w:pPr>
      <w:rPr>
        <w:rFonts w:hint="default"/>
      </w:rPr>
    </w:lvl>
    <w:lvl w:ilvl="7" w:tplc="2B6AF434">
      <w:start w:val="1"/>
      <w:numFmt w:val="bullet"/>
      <w:lvlText w:val="•"/>
      <w:lvlJc w:val="left"/>
      <w:pPr>
        <w:ind w:left="7346" w:hanging="360"/>
      </w:pPr>
      <w:rPr>
        <w:rFonts w:hint="default"/>
      </w:rPr>
    </w:lvl>
    <w:lvl w:ilvl="8" w:tplc="07ACB390">
      <w:start w:val="1"/>
      <w:numFmt w:val="bullet"/>
      <w:lvlText w:val="•"/>
      <w:lvlJc w:val="left"/>
      <w:pPr>
        <w:ind w:left="8364" w:hanging="360"/>
      </w:pPr>
      <w:rPr>
        <w:rFonts w:hint="default"/>
      </w:rPr>
    </w:lvl>
  </w:abstractNum>
  <w:abstractNum w:abstractNumId="12">
    <w:nsid w:val="3B6E1986"/>
    <w:multiLevelType w:val="hybridMultilevel"/>
    <w:tmpl w:val="D7B0249C"/>
    <w:lvl w:ilvl="0" w:tplc="BDB6880E">
      <w:start w:val="1"/>
      <w:numFmt w:val="lowerLetter"/>
      <w:lvlText w:val="%1."/>
      <w:lvlJc w:val="left"/>
      <w:pPr>
        <w:ind w:left="8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F69C676A">
      <w:start w:val="1"/>
      <w:numFmt w:val="lowerLetter"/>
      <w:lvlText w:val="%2."/>
      <w:lvlJc w:val="left"/>
      <w:pPr>
        <w:ind w:left="124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2" w:tplc="A29839FC">
      <w:start w:val="1"/>
      <w:numFmt w:val="bullet"/>
      <w:lvlText w:val="•"/>
      <w:lvlJc w:val="left"/>
      <w:pPr>
        <w:ind w:left="2258" w:hanging="360"/>
      </w:pPr>
      <w:rPr>
        <w:rFonts w:hint="default"/>
      </w:rPr>
    </w:lvl>
    <w:lvl w:ilvl="3" w:tplc="DC5C4108">
      <w:start w:val="1"/>
      <w:numFmt w:val="bullet"/>
      <w:lvlText w:val="•"/>
      <w:lvlJc w:val="left"/>
      <w:pPr>
        <w:ind w:left="3275" w:hanging="360"/>
      </w:pPr>
      <w:rPr>
        <w:rFonts w:hint="default"/>
      </w:rPr>
    </w:lvl>
    <w:lvl w:ilvl="4" w:tplc="5D84ED72">
      <w:start w:val="1"/>
      <w:numFmt w:val="bullet"/>
      <w:lvlText w:val="•"/>
      <w:lvlJc w:val="left"/>
      <w:pPr>
        <w:ind w:left="4293" w:hanging="360"/>
      </w:pPr>
      <w:rPr>
        <w:rFonts w:hint="default"/>
      </w:rPr>
    </w:lvl>
    <w:lvl w:ilvl="5" w:tplc="F466932A">
      <w:start w:val="1"/>
      <w:numFmt w:val="bullet"/>
      <w:lvlText w:val="•"/>
      <w:lvlJc w:val="left"/>
      <w:pPr>
        <w:ind w:left="5311" w:hanging="360"/>
      </w:pPr>
      <w:rPr>
        <w:rFonts w:hint="default"/>
      </w:rPr>
    </w:lvl>
    <w:lvl w:ilvl="6" w:tplc="4378E62E">
      <w:start w:val="1"/>
      <w:numFmt w:val="bullet"/>
      <w:lvlText w:val="•"/>
      <w:lvlJc w:val="left"/>
      <w:pPr>
        <w:ind w:left="6329" w:hanging="360"/>
      </w:pPr>
      <w:rPr>
        <w:rFonts w:hint="default"/>
      </w:rPr>
    </w:lvl>
    <w:lvl w:ilvl="7" w:tplc="2B6AF434">
      <w:start w:val="1"/>
      <w:numFmt w:val="bullet"/>
      <w:lvlText w:val="•"/>
      <w:lvlJc w:val="left"/>
      <w:pPr>
        <w:ind w:left="7346" w:hanging="360"/>
      </w:pPr>
      <w:rPr>
        <w:rFonts w:hint="default"/>
      </w:rPr>
    </w:lvl>
    <w:lvl w:ilvl="8" w:tplc="07ACB390">
      <w:start w:val="1"/>
      <w:numFmt w:val="bullet"/>
      <w:lvlText w:val="•"/>
      <w:lvlJc w:val="left"/>
      <w:pPr>
        <w:ind w:left="8364" w:hanging="360"/>
      </w:pPr>
      <w:rPr>
        <w:rFonts w:hint="default"/>
      </w:rPr>
    </w:lvl>
  </w:abstractNum>
  <w:abstractNum w:abstractNumId="13">
    <w:nsid w:val="3F7D5072"/>
    <w:multiLevelType w:val="hybridMultilevel"/>
    <w:tmpl w:val="1814F948"/>
    <w:lvl w:ilvl="0" w:tplc="FE48BA4A">
      <w:start w:val="1"/>
      <w:numFmt w:val="lowerLetter"/>
      <w:lvlText w:val="%1."/>
      <w:lvlJc w:val="left"/>
      <w:pPr>
        <w:ind w:left="8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2D50E1FA">
      <w:start w:val="1"/>
      <w:numFmt w:val="bullet"/>
      <w:lvlText w:val="•"/>
      <w:lvlJc w:val="left"/>
      <w:pPr>
        <w:ind w:left="1832" w:hanging="360"/>
      </w:pPr>
      <w:rPr>
        <w:rFonts w:hint="default"/>
      </w:rPr>
    </w:lvl>
    <w:lvl w:ilvl="2" w:tplc="BE903066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3D74FC8A">
      <w:start w:val="1"/>
      <w:numFmt w:val="bullet"/>
      <w:lvlText w:val="•"/>
      <w:lvlJc w:val="left"/>
      <w:pPr>
        <w:ind w:left="3736" w:hanging="360"/>
      </w:pPr>
      <w:rPr>
        <w:rFonts w:hint="default"/>
      </w:rPr>
    </w:lvl>
    <w:lvl w:ilvl="4" w:tplc="E1AE5384">
      <w:start w:val="1"/>
      <w:numFmt w:val="bullet"/>
      <w:lvlText w:val="•"/>
      <w:lvlJc w:val="left"/>
      <w:pPr>
        <w:ind w:left="4688" w:hanging="360"/>
      </w:pPr>
      <w:rPr>
        <w:rFonts w:hint="default"/>
      </w:rPr>
    </w:lvl>
    <w:lvl w:ilvl="5" w:tplc="5106A33A">
      <w:start w:val="1"/>
      <w:numFmt w:val="bullet"/>
      <w:lvlText w:val="•"/>
      <w:lvlJc w:val="left"/>
      <w:pPr>
        <w:ind w:left="5640" w:hanging="360"/>
      </w:pPr>
      <w:rPr>
        <w:rFonts w:hint="default"/>
      </w:rPr>
    </w:lvl>
    <w:lvl w:ilvl="6" w:tplc="9B06B03A">
      <w:start w:val="1"/>
      <w:numFmt w:val="bullet"/>
      <w:lvlText w:val="•"/>
      <w:lvlJc w:val="left"/>
      <w:pPr>
        <w:ind w:left="6592" w:hanging="360"/>
      </w:pPr>
      <w:rPr>
        <w:rFonts w:hint="default"/>
      </w:rPr>
    </w:lvl>
    <w:lvl w:ilvl="7" w:tplc="31C0F264">
      <w:start w:val="1"/>
      <w:numFmt w:val="bullet"/>
      <w:lvlText w:val="•"/>
      <w:lvlJc w:val="left"/>
      <w:pPr>
        <w:ind w:left="7544" w:hanging="360"/>
      </w:pPr>
      <w:rPr>
        <w:rFonts w:hint="default"/>
      </w:rPr>
    </w:lvl>
    <w:lvl w:ilvl="8" w:tplc="8EA03D46">
      <w:start w:val="1"/>
      <w:numFmt w:val="bullet"/>
      <w:lvlText w:val="•"/>
      <w:lvlJc w:val="left"/>
      <w:pPr>
        <w:ind w:left="8496" w:hanging="360"/>
      </w:pPr>
      <w:rPr>
        <w:rFonts w:hint="default"/>
      </w:rPr>
    </w:lvl>
  </w:abstractNum>
  <w:abstractNum w:abstractNumId="14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5">
    <w:nsid w:val="4D173823"/>
    <w:multiLevelType w:val="multilevel"/>
    <w:tmpl w:val="A246DFCE"/>
    <w:lvl w:ilvl="0">
      <w:start w:val="1"/>
      <w:numFmt w:val="decimal"/>
      <w:lvlRestart w:val="0"/>
      <w:pStyle w:val="PartHead"/>
      <w:lvlText w:val="Часть %1:"/>
      <w:lvlJc w:val="left"/>
      <w:pPr>
        <w:ind w:left="1361" w:hanging="1361"/>
      </w:pPr>
      <w:rPr>
        <w:rFonts w:ascii="Arial" w:hAnsi="Arial" w:cs="Arial" w:hint="default"/>
      </w:rPr>
    </w:lvl>
    <w:lvl w:ilvl="1">
      <w:start w:val="1"/>
      <w:numFmt w:val="decimal"/>
      <w:pStyle w:val="StepHead"/>
      <w:lvlText w:val="Шаг %2:"/>
      <w:lvlJc w:val="left"/>
      <w:pPr>
        <w:ind w:left="1020" w:hanging="102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4">
      <w:start w:val="1"/>
      <w:numFmt w:val="none"/>
      <w:lvlText w:val="(%5)"/>
      <w:lvlJc w:val="left"/>
      <w:pPr>
        <w:ind w:left="179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1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37" w:hanging="357"/>
      </w:pPr>
      <w:rPr>
        <w:rFonts w:hint="default"/>
      </w:rPr>
    </w:lvl>
  </w:abstractNum>
  <w:abstractNum w:abstractNumId="16">
    <w:nsid w:val="5EC508D1"/>
    <w:multiLevelType w:val="hybridMultilevel"/>
    <w:tmpl w:val="E5CEA1E6"/>
    <w:lvl w:ilvl="0" w:tplc="8640C712">
      <w:start w:val="1"/>
      <w:numFmt w:val="lowerLetter"/>
      <w:lvlText w:val="%1."/>
      <w:lvlJc w:val="left"/>
      <w:pPr>
        <w:ind w:left="8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9A76500A">
      <w:start w:val="1"/>
      <w:numFmt w:val="bullet"/>
      <w:lvlText w:val="•"/>
      <w:lvlJc w:val="left"/>
      <w:pPr>
        <w:ind w:left="1832" w:hanging="360"/>
      </w:pPr>
      <w:rPr>
        <w:rFonts w:hint="default"/>
      </w:rPr>
    </w:lvl>
    <w:lvl w:ilvl="2" w:tplc="0440812E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58A8B576">
      <w:start w:val="1"/>
      <w:numFmt w:val="bullet"/>
      <w:lvlText w:val="•"/>
      <w:lvlJc w:val="left"/>
      <w:pPr>
        <w:ind w:left="3736" w:hanging="360"/>
      </w:pPr>
      <w:rPr>
        <w:rFonts w:hint="default"/>
      </w:rPr>
    </w:lvl>
    <w:lvl w:ilvl="4" w:tplc="17B851AC">
      <w:start w:val="1"/>
      <w:numFmt w:val="bullet"/>
      <w:lvlText w:val="•"/>
      <w:lvlJc w:val="left"/>
      <w:pPr>
        <w:ind w:left="4688" w:hanging="360"/>
      </w:pPr>
      <w:rPr>
        <w:rFonts w:hint="default"/>
      </w:rPr>
    </w:lvl>
    <w:lvl w:ilvl="5" w:tplc="C6F8C226">
      <w:start w:val="1"/>
      <w:numFmt w:val="bullet"/>
      <w:lvlText w:val="•"/>
      <w:lvlJc w:val="left"/>
      <w:pPr>
        <w:ind w:left="5640" w:hanging="360"/>
      </w:pPr>
      <w:rPr>
        <w:rFonts w:hint="default"/>
      </w:rPr>
    </w:lvl>
    <w:lvl w:ilvl="6" w:tplc="B3044EAA">
      <w:start w:val="1"/>
      <w:numFmt w:val="bullet"/>
      <w:lvlText w:val="•"/>
      <w:lvlJc w:val="left"/>
      <w:pPr>
        <w:ind w:left="6592" w:hanging="360"/>
      </w:pPr>
      <w:rPr>
        <w:rFonts w:hint="default"/>
      </w:rPr>
    </w:lvl>
    <w:lvl w:ilvl="7" w:tplc="65F26480">
      <w:start w:val="1"/>
      <w:numFmt w:val="bullet"/>
      <w:lvlText w:val="•"/>
      <w:lvlJc w:val="left"/>
      <w:pPr>
        <w:ind w:left="7544" w:hanging="360"/>
      </w:pPr>
      <w:rPr>
        <w:rFonts w:hint="default"/>
      </w:rPr>
    </w:lvl>
    <w:lvl w:ilvl="8" w:tplc="ECA28AF2">
      <w:start w:val="1"/>
      <w:numFmt w:val="bullet"/>
      <w:lvlText w:val="•"/>
      <w:lvlJc w:val="left"/>
      <w:pPr>
        <w:ind w:left="8496" w:hanging="360"/>
      </w:pPr>
      <w:rPr>
        <w:rFonts w:hint="default"/>
      </w:rPr>
    </w:lvl>
  </w:abstractNum>
  <w:abstractNum w:abstractNumId="17">
    <w:nsid w:val="615F4933"/>
    <w:multiLevelType w:val="hybridMultilevel"/>
    <w:tmpl w:val="C28C03F2"/>
    <w:lvl w:ilvl="0" w:tplc="A050CA9C">
      <w:start w:val="1"/>
      <w:numFmt w:val="lowerLetter"/>
      <w:lvlText w:val="%1."/>
      <w:lvlJc w:val="left"/>
      <w:pPr>
        <w:ind w:left="8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3FE4692C">
      <w:start w:val="1"/>
      <w:numFmt w:val="bullet"/>
      <w:lvlText w:val="•"/>
      <w:lvlJc w:val="left"/>
      <w:pPr>
        <w:ind w:left="1832" w:hanging="360"/>
      </w:pPr>
      <w:rPr>
        <w:rFonts w:hint="default"/>
      </w:rPr>
    </w:lvl>
    <w:lvl w:ilvl="2" w:tplc="3940DF8A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323A5E2C">
      <w:start w:val="1"/>
      <w:numFmt w:val="bullet"/>
      <w:lvlText w:val="•"/>
      <w:lvlJc w:val="left"/>
      <w:pPr>
        <w:ind w:left="3736" w:hanging="360"/>
      </w:pPr>
      <w:rPr>
        <w:rFonts w:hint="default"/>
      </w:rPr>
    </w:lvl>
    <w:lvl w:ilvl="4" w:tplc="14D0EFD2">
      <w:start w:val="1"/>
      <w:numFmt w:val="bullet"/>
      <w:lvlText w:val="•"/>
      <w:lvlJc w:val="left"/>
      <w:pPr>
        <w:ind w:left="4688" w:hanging="360"/>
      </w:pPr>
      <w:rPr>
        <w:rFonts w:hint="default"/>
      </w:rPr>
    </w:lvl>
    <w:lvl w:ilvl="5" w:tplc="11401F1C">
      <w:start w:val="1"/>
      <w:numFmt w:val="bullet"/>
      <w:lvlText w:val="•"/>
      <w:lvlJc w:val="left"/>
      <w:pPr>
        <w:ind w:left="5640" w:hanging="360"/>
      </w:pPr>
      <w:rPr>
        <w:rFonts w:hint="default"/>
      </w:rPr>
    </w:lvl>
    <w:lvl w:ilvl="6" w:tplc="B952271C">
      <w:start w:val="1"/>
      <w:numFmt w:val="bullet"/>
      <w:lvlText w:val="•"/>
      <w:lvlJc w:val="left"/>
      <w:pPr>
        <w:ind w:left="6592" w:hanging="360"/>
      </w:pPr>
      <w:rPr>
        <w:rFonts w:hint="default"/>
      </w:rPr>
    </w:lvl>
    <w:lvl w:ilvl="7" w:tplc="AC8019AA">
      <w:start w:val="1"/>
      <w:numFmt w:val="bullet"/>
      <w:lvlText w:val="•"/>
      <w:lvlJc w:val="left"/>
      <w:pPr>
        <w:ind w:left="7544" w:hanging="360"/>
      </w:pPr>
      <w:rPr>
        <w:rFonts w:hint="default"/>
      </w:rPr>
    </w:lvl>
    <w:lvl w:ilvl="8" w:tplc="E88CF6C8">
      <w:start w:val="1"/>
      <w:numFmt w:val="bullet"/>
      <w:lvlText w:val="•"/>
      <w:lvlJc w:val="left"/>
      <w:pPr>
        <w:ind w:left="8496" w:hanging="360"/>
      </w:pPr>
      <w:rPr>
        <w:rFonts w:hint="default"/>
      </w:rPr>
    </w:lvl>
  </w:abstractNum>
  <w:abstractNum w:abstractNumId="18">
    <w:nsid w:val="6B5565D6"/>
    <w:multiLevelType w:val="hybridMultilevel"/>
    <w:tmpl w:val="1814F948"/>
    <w:lvl w:ilvl="0" w:tplc="FE48BA4A">
      <w:start w:val="1"/>
      <w:numFmt w:val="lowerLetter"/>
      <w:lvlText w:val="%1."/>
      <w:lvlJc w:val="left"/>
      <w:pPr>
        <w:ind w:left="8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2D50E1FA">
      <w:start w:val="1"/>
      <w:numFmt w:val="bullet"/>
      <w:lvlText w:val="•"/>
      <w:lvlJc w:val="left"/>
      <w:pPr>
        <w:ind w:left="1832" w:hanging="360"/>
      </w:pPr>
      <w:rPr>
        <w:rFonts w:hint="default"/>
      </w:rPr>
    </w:lvl>
    <w:lvl w:ilvl="2" w:tplc="BE903066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3D74FC8A">
      <w:start w:val="1"/>
      <w:numFmt w:val="bullet"/>
      <w:lvlText w:val="•"/>
      <w:lvlJc w:val="left"/>
      <w:pPr>
        <w:ind w:left="3736" w:hanging="360"/>
      </w:pPr>
      <w:rPr>
        <w:rFonts w:hint="default"/>
      </w:rPr>
    </w:lvl>
    <w:lvl w:ilvl="4" w:tplc="E1AE5384">
      <w:start w:val="1"/>
      <w:numFmt w:val="bullet"/>
      <w:lvlText w:val="•"/>
      <w:lvlJc w:val="left"/>
      <w:pPr>
        <w:ind w:left="4688" w:hanging="360"/>
      </w:pPr>
      <w:rPr>
        <w:rFonts w:hint="default"/>
      </w:rPr>
    </w:lvl>
    <w:lvl w:ilvl="5" w:tplc="5106A33A">
      <w:start w:val="1"/>
      <w:numFmt w:val="bullet"/>
      <w:lvlText w:val="•"/>
      <w:lvlJc w:val="left"/>
      <w:pPr>
        <w:ind w:left="5640" w:hanging="360"/>
      </w:pPr>
      <w:rPr>
        <w:rFonts w:hint="default"/>
      </w:rPr>
    </w:lvl>
    <w:lvl w:ilvl="6" w:tplc="9B06B03A">
      <w:start w:val="1"/>
      <w:numFmt w:val="bullet"/>
      <w:lvlText w:val="•"/>
      <w:lvlJc w:val="left"/>
      <w:pPr>
        <w:ind w:left="6592" w:hanging="360"/>
      </w:pPr>
      <w:rPr>
        <w:rFonts w:hint="default"/>
      </w:rPr>
    </w:lvl>
    <w:lvl w:ilvl="7" w:tplc="31C0F264">
      <w:start w:val="1"/>
      <w:numFmt w:val="bullet"/>
      <w:lvlText w:val="•"/>
      <w:lvlJc w:val="left"/>
      <w:pPr>
        <w:ind w:left="7544" w:hanging="360"/>
      </w:pPr>
      <w:rPr>
        <w:rFonts w:hint="default"/>
      </w:rPr>
    </w:lvl>
    <w:lvl w:ilvl="8" w:tplc="8EA03D46">
      <w:start w:val="1"/>
      <w:numFmt w:val="bullet"/>
      <w:lvlText w:val="•"/>
      <w:lvlJc w:val="left"/>
      <w:pPr>
        <w:ind w:left="8496" w:hanging="360"/>
      </w:pPr>
      <w:rPr>
        <w:rFonts w:hint="default"/>
      </w:rPr>
    </w:lvl>
  </w:abstractNum>
  <w:abstractNum w:abstractNumId="19">
    <w:nsid w:val="7AFE3081"/>
    <w:multiLevelType w:val="hybridMultilevel"/>
    <w:tmpl w:val="0E821258"/>
    <w:lvl w:ilvl="0" w:tplc="10CA7170">
      <w:start w:val="1"/>
      <w:numFmt w:val="lowerLetter"/>
      <w:lvlText w:val="%1."/>
      <w:lvlJc w:val="left"/>
      <w:pPr>
        <w:ind w:left="8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5B9E56C0">
      <w:start w:val="1"/>
      <w:numFmt w:val="bullet"/>
      <w:lvlText w:val="•"/>
      <w:lvlJc w:val="left"/>
      <w:pPr>
        <w:ind w:left="1832" w:hanging="360"/>
      </w:pPr>
      <w:rPr>
        <w:rFonts w:hint="default"/>
      </w:rPr>
    </w:lvl>
    <w:lvl w:ilvl="2" w:tplc="6AC2FDA4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4AD67376">
      <w:start w:val="1"/>
      <w:numFmt w:val="bullet"/>
      <w:lvlText w:val="•"/>
      <w:lvlJc w:val="left"/>
      <w:pPr>
        <w:ind w:left="3736" w:hanging="360"/>
      </w:pPr>
      <w:rPr>
        <w:rFonts w:hint="default"/>
      </w:rPr>
    </w:lvl>
    <w:lvl w:ilvl="4" w:tplc="D032A3B2">
      <w:start w:val="1"/>
      <w:numFmt w:val="bullet"/>
      <w:lvlText w:val="•"/>
      <w:lvlJc w:val="left"/>
      <w:pPr>
        <w:ind w:left="4688" w:hanging="360"/>
      </w:pPr>
      <w:rPr>
        <w:rFonts w:hint="default"/>
      </w:rPr>
    </w:lvl>
    <w:lvl w:ilvl="5" w:tplc="720CAD36">
      <w:start w:val="1"/>
      <w:numFmt w:val="bullet"/>
      <w:lvlText w:val="•"/>
      <w:lvlJc w:val="left"/>
      <w:pPr>
        <w:ind w:left="5640" w:hanging="360"/>
      </w:pPr>
      <w:rPr>
        <w:rFonts w:hint="default"/>
      </w:rPr>
    </w:lvl>
    <w:lvl w:ilvl="6" w:tplc="893A138E">
      <w:start w:val="1"/>
      <w:numFmt w:val="bullet"/>
      <w:lvlText w:val="•"/>
      <w:lvlJc w:val="left"/>
      <w:pPr>
        <w:ind w:left="6592" w:hanging="360"/>
      </w:pPr>
      <w:rPr>
        <w:rFonts w:hint="default"/>
      </w:rPr>
    </w:lvl>
    <w:lvl w:ilvl="7" w:tplc="A4EA1A2C">
      <w:start w:val="1"/>
      <w:numFmt w:val="bullet"/>
      <w:lvlText w:val="•"/>
      <w:lvlJc w:val="left"/>
      <w:pPr>
        <w:ind w:left="7544" w:hanging="360"/>
      </w:pPr>
      <w:rPr>
        <w:rFonts w:hint="default"/>
      </w:rPr>
    </w:lvl>
    <w:lvl w:ilvl="8" w:tplc="4C7EE1DC">
      <w:start w:val="1"/>
      <w:numFmt w:val="bullet"/>
      <w:lvlText w:val="•"/>
      <w:lvlJc w:val="left"/>
      <w:pPr>
        <w:ind w:left="8496" w:hanging="360"/>
      </w:pPr>
      <w:rPr>
        <w:rFonts w:hint="default"/>
      </w:rPr>
    </w:lvl>
  </w:abstractNum>
  <w:num w:numId="1">
    <w:abstractNumId w:val="14"/>
  </w:num>
  <w:num w:numId="2">
    <w:abstractNumId w:val="7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5"/>
  </w:num>
  <w:num w:numId="4">
    <w:abstractNumId w:val="7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7"/>
  </w:num>
  <w:num w:numId="6">
    <w:abstractNumId w:val="2"/>
  </w:num>
  <w:num w:numId="7">
    <w:abstractNumId w:val="3"/>
  </w:num>
  <w:num w:numId="8">
    <w:abstractNumId w:val="8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7"/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0"/>
  </w:num>
  <w:num w:numId="11">
    <w:abstractNumId w:val="9"/>
  </w:num>
  <w:num w:numId="12">
    <w:abstractNumId w:val="18"/>
  </w:num>
  <w:num w:numId="13">
    <w:abstractNumId w:val="4"/>
  </w:num>
  <w:num w:numId="14">
    <w:abstractNumId w:val="10"/>
  </w:num>
  <w:num w:numId="15">
    <w:abstractNumId w:val="13"/>
  </w:num>
  <w:num w:numId="16">
    <w:abstractNumId w:val="16"/>
  </w:num>
  <w:num w:numId="17">
    <w:abstractNumId w:val="6"/>
  </w:num>
  <w:num w:numId="18">
    <w:abstractNumId w:val="12"/>
  </w:num>
  <w:num w:numId="19">
    <w:abstractNumId w:val="11"/>
  </w:num>
  <w:num w:numId="20">
    <w:abstractNumId w:val="19"/>
  </w:num>
  <w:num w:numId="21">
    <w:abstractNumId w:val="17"/>
  </w:num>
  <w:num w:numId="22">
    <w:abstractNumId w:val="1"/>
  </w:num>
  <w:num w:numId="23">
    <w:abstractNumId w:val="7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4">
    <w:abstractNumId w:val="7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5">
    <w:abstractNumId w:val="7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6">
    <w:abstractNumId w:val="7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7">
    <w:abstractNumId w:val="7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8">
    <w:abstractNumId w:val="7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9">
    <w:abstractNumId w:val="7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0">
    <w:abstractNumId w:val="7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1">
    <w:abstractNumId w:val="7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2">
    <w:abstractNumId w:val="7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3">
    <w:abstractNumId w:val="7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4">
    <w:abstractNumId w:val="7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5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183"/>
    <w:rsid w:val="00001BDF"/>
    <w:rsid w:val="0000380F"/>
    <w:rsid w:val="00004175"/>
    <w:rsid w:val="00004466"/>
    <w:rsid w:val="000059C9"/>
    <w:rsid w:val="000071A1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54CD2"/>
    <w:rsid w:val="000560B0"/>
    <w:rsid w:val="00060696"/>
    <w:rsid w:val="00067A67"/>
    <w:rsid w:val="000769CF"/>
    <w:rsid w:val="000815D8"/>
    <w:rsid w:val="00084C99"/>
    <w:rsid w:val="00085CC6"/>
    <w:rsid w:val="00090C07"/>
    <w:rsid w:val="0009147A"/>
    <w:rsid w:val="00091E8D"/>
    <w:rsid w:val="0009378D"/>
    <w:rsid w:val="000949FB"/>
    <w:rsid w:val="00097163"/>
    <w:rsid w:val="000A22C8"/>
    <w:rsid w:val="000B2344"/>
    <w:rsid w:val="000B7DE5"/>
    <w:rsid w:val="000C2118"/>
    <w:rsid w:val="000C6E6E"/>
    <w:rsid w:val="000D55B4"/>
    <w:rsid w:val="000E58F7"/>
    <w:rsid w:val="000E65F0"/>
    <w:rsid w:val="000F072C"/>
    <w:rsid w:val="000F6743"/>
    <w:rsid w:val="001006C2"/>
    <w:rsid w:val="00101BE8"/>
    <w:rsid w:val="00103401"/>
    <w:rsid w:val="00103D36"/>
    <w:rsid w:val="00107B2B"/>
    <w:rsid w:val="00112AC5"/>
    <w:rsid w:val="001133DD"/>
    <w:rsid w:val="00113D86"/>
    <w:rsid w:val="00120CBE"/>
    <w:rsid w:val="00121BAE"/>
    <w:rsid w:val="001261C4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7902"/>
    <w:rsid w:val="00162105"/>
    <w:rsid w:val="00162EEA"/>
    <w:rsid w:val="00163164"/>
    <w:rsid w:val="00166253"/>
    <w:rsid w:val="001704B7"/>
    <w:rsid w:val="001710C0"/>
    <w:rsid w:val="00172AFB"/>
    <w:rsid w:val="001772B8"/>
    <w:rsid w:val="00180FBF"/>
    <w:rsid w:val="00182CF4"/>
    <w:rsid w:val="00186CE1"/>
    <w:rsid w:val="00191F00"/>
    <w:rsid w:val="00192F12"/>
    <w:rsid w:val="00193F14"/>
    <w:rsid w:val="00197614"/>
    <w:rsid w:val="001A0312"/>
    <w:rsid w:val="001A15DA"/>
    <w:rsid w:val="001A2694"/>
    <w:rsid w:val="001A3CC7"/>
    <w:rsid w:val="001A67A4"/>
    <w:rsid w:val="001A69AC"/>
    <w:rsid w:val="001B0277"/>
    <w:rsid w:val="001B67D8"/>
    <w:rsid w:val="001B6F95"/>
    <w:rsid w:val="001C05A1"/>
    <w:rsid w:val="001C1168"/>
    <w:rsid w:val="001C1D9E"/>
    <w:rsid w:val="001C5998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07E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3183"/>
    <w:rsid w:val="002506CF"/>
    <w:rsid w:val="0025107F"/>
    <w:rsid w:val="0025121E"/>
    <w:rsid w:val="00260CD4"/>
    <w:rsid w:val="002639D8"/>
    <w:rsid w:val="00265F77"/>
    <w:rsid w:val="00266C83"/>
    <w:rsid w:val="002768DC"/>
    <w:rsid w:val="00294C8F"/>
    <w:rsid w:val="002A6C56"/>
    <w:rsid w:val="002C090C"/>
    <w:rsid w:val="002C1243"/>
    <w:rsid w:val="002C1815"/>
    <w:rsid w:val="002C475E"/>
    <w:rsid w:val="002C6AD6"/>
    <w:rsid w:val="002D04E8"/>
    <w:rsid w:val="002D6C2A"/>
    <w:rsid w:val="002D7A86"/>
    <w:rsid w:val="002F45FF"/>
    <w:rsid w:val="002F4D59"/>
    <w:rsid w:val="002F66D3"/>
    <w:rsid w:val="002F6D17"/>
    <w:rsid w:val="0030096A"/>
    <w:rsid w:val="00302887"/>
    <w:rsid w:val="003056EB"/>
    <w:rsid w:val="003071FF"/>
    <w:rsid w:val="00310652"/>
    <w:rsid w:val="0031371D"/>
    <w:rsid w:val="0031789F"/>
    <w:rsid w:val="00320788"/>
    <w:rsid w:val="003233A3"/>
    <w:rsid w:val="003425C6"/>
    <w:rsid w:val="0034455D"/>
    <w:rsid w:val="0034604B"/>
    <w:rsid w:val="00346D17"/>
    <w:rsid w:val="00347972"/>
    <w:rsid w:val="0035469B"/>
    <w:rsid w:val="003559CC"/>
    <w:rsid w:val="003569D7"/>
    <w:rsid w:val="003608AC"/>
    <w:rsid w:val="00363A23"/>
    <w:rsid w:val="0036440C"/>
    <w:rsid w:val="0036465A"/>
    <w:rsid w:val="0037009F"/>
    <w:rsid w:val="003762BC"/>
    <w:rsid w:val="00390C38"/>
    <w:rsid w:val="00392748"/>
    <w:rsid w:val="00392C65"/>
    <w:rsid w:val="00392ED5"/>
    <w:rsid w:val="003A19DC"/>
    <w:rsid w:val="003A1B45"/>
    <w:rsid w:val="003A220C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1A74"/>
    <w:rsid w:val="003F20EC"/>
    <w:rsid w:val="003F4F0E"/>
    <w:rsid w:val="003F6096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3ACE"/>
    <w:rsid w:val="00444217"/>
    <w:rsid w:val="004478F4"/>
    <w:rsid w:val="00450F7A"/>
    <w:rsid w:val="00452C6D"/>
    <w:rsid w:val="00455E0B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BC5"/>
    <w:rsid w:val="004B023D"/>
    <w:rsid w:val="004B4B33"/>
    <w:rsid w:val="004C0909"/>
    <w:rsid w:val="004C3F97"/>
    <w:rsid w:val="004D01F2"/>
    <w:rsid w:val="004D3339"/>
    <w:rsid w:val="004D353F"/>
    <w:rsid w:val="004D36D7"/>
    <w:rsid w:val="004D682B"/>
    <w:rsid w:val="004E6152"/>
    <w:rsid w:val="004F344A"/>
    <w:rsid w:val="00504ED4"/>
    <w:rsid w:val="00510639"/>
    <w:rsid w:val="00516142"/>
    <w:rsid w:val="00520027"/>
    <w:rsid w:val="0052093C"/>
    <w:rsid w:val="00521B31"/>
    <w:rsid w:val="00522469"/>
    <w:rsid w:val="0052400A"/>
    <w:rsid w:val="00535595"/>
    <w:rsid w:val="00536277"/>
    <w:rsid w:val="00536F43"/>
    <w:rsid w:val="005510BA"/>
    <w:rsid w:val="005538C8"/>
    <w:rsid w:val="00554B4E"/>
    <w:rsid w:val="00556C02"/>
    <w:rsid w:val="00561A7F"/>
    <w:rsid w:val="00561BB2"/>
    <w:rsid w:val="00563249"/>
    <w:rsid w:val="00570A65"/>
    <w:rsid w:val="005762B1"/>
    <w:rsid w:val="00580456"/>
    <w:rsid w:val="00580E73"/>
    <w:rsid w:val="00593386"/>
    <w:rsid w:val="00596998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3AE9"/>
    <w:rsid w:val="006007BB"/>
    <w:rsid w:val="00601DC0"/>
    <w:rsid w:val="006034CB"/>
    <w:rsid w:val="00603C52"/>
    <w:rsid w:val="006131CE"/>
    <w:rsid w:val="0061336B"/>
    <w:rsid w:val="00617D6E"/>
    <w:rsid w:val="00622D61"/>
    <w:rsid w:val="00624198"/>
    <w:rsid w:val="006256B3"/>
    <w:rsid w:val="00636C28"/>
    <w:rsid w:val="006428E5"/>
    <w:rsid w:val="00644958"/>
    <w:rsid w:val="006513FB"/>
    <w:rsid w:val="00672919"/>
    <w:rsid w:val="00686587"/>
    <w:rsid w:val="006904CF"/>
    <w:rsid w:val="00693D4E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CC4"/>
    <w:rsid w:val="006F2A86"/>
    <w:rsid w:val="006F3163"/>
    <w:rsid w:val="00705FEC"/>
    <w:rsid w:val="0071147A"/>
    <w:rsid w:val="0071185D"/>
    <w:rsid w:val="00721E01"/>
    <w:rsid w:val="007222AD"/>
    <w:rsid w:val="007267CF"/>
    <w:rsid w:val="00731F3F"/>
    <w:rsid w:val="00733BAB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2B3C"/>
    <w:rsid w:val="007636C2"/>
    <w:rsid w:val="00763D8B"/>
    <w:rsid w:val="007657F6"/>
    <w:rsid w:val="00765E47"/>
    <w:rsid w:val="0077125A"/>
    <w:rsid w:val="00782857"/>
    <w:rsid w:val="0078405B"/>
    <w:rsid w:val="00786F58"/>
    <w:rsid w:val="00787CC1"/>
    <w:rsid w:val="00787DD1"/>
    <w:rsid w:val="00792275"/>
    <w:rsid w:val="00792DCA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D1984"/>
    <w:rsid w:val="007D2AFE"/>
    <w:rsid w:val="007E3264"/>
    <w:rsid w:val="007E3FEA"/>
    <w:rsid w:val="007F0A0B"/>
    <w:rsid w:val="007F3A60"/>
    <w:rsid w:val="007F3D0B"/>
    <w:rsid w:val="007F7C94"/>
    <w:rsid w:val="00802AD7"/>
    <w:rsid w:val="00802FFA"/>
    <w:rsid w:val="00810E4B"/>
    <w:rsid w:val="00814BAA"/>
    <w:rsid w:val="00824295"/>
    <w:rsid w:val="00827A65"/>
    <w:rsid w:val="00830473"/>
    <w:rsid w:val="008313F3"/>
    <w:rsid w:val="008402F2"/>
    <w:rsid w:val="008405BB"/>
    <w:rsid w:val="0084564F"/>
    <w:rsid w:val="00846047"/>
    <w:rsid w:val="00846494"/>
    <w:rsid w:val="00847B20"/>
    <w:rsid w:val="008509D3"/>
    <w:rsid w:val="00853418"/>
    <w:rsid w:val="00854973"/>
    <w:rsid w:val="00857CF6"/>
    <w:rsid w:val="008610ED"/>
    <w:rsid w:val="00861C6A"/>
    <w:rsid w:val="00865199"/>
    <w:rsid w:val="00867EAF"/>
    <w:rsid w:val="00870763"/>
    <w:rsid w:val="008713EA"/>
    <w:rsid w:val="00873C6B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36B0"/>
    <w:rsid w:val="008D73BF"/>
    <w:rsid w:val="008D7F09"/>
    <w:rsid w:val="008E5B64"/>
    <w:rsid w:val="008E7CC6"/>
    <w:rsid w:val="008E7DAA"/>
    <w:rsid w:val="008F0094"/>
    <w:rsid w:val="008F03EF"/>
    <w:rsid w:val="008F340F"/>
    <w:rsid w:val="0090143C"/>
    <w:rsid w:val="00903523"/>
    <w:rsid w:val="00906281"/>
    <w:rsid w:val="0090659A"/>
    <w:rsid w:val="00911080"/>
    <w:rsid w:val="0091350B"/>
    <w:rsid w:val="00915986"/>
    <w:rsid w:val="00917624"/>
    <w:rsid w:val="00926CB2"/>
    <w:rsid w:val="00930386"/>
    <w:rsid w:val="009309F5"/>
    <w:rsid w:val="00933237"/>
    <w:rsid w:val="00933F28"/>
    <w:rsid w:val="00945498"/>
    <w:rsid w:val="009476C0"/>
    <w:rsid w:val="00963E34"/>
    <w:rsid w:val="00964DFA"/>
    <w:rsid w:val="0098155C"/>
    <w:rsid w:val="00983B77"/>
    <w:rsid w:val="0099150D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9E4E17"/>
    <w:rsid w:val="009F4C2E"/>
    <w:rsid w:val="00A014A3"/>
    <w:rsid w:val="00A027CC"/>
    <w:rsid w:val="00A03DD8"/>
    <w:rsid w:val="00A0412D"/>
    <w:rsid w:val="00A21211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807C1"/>
    <w:rsid w:val="00A82658"/>
    <w:rsid w:val="00A83374"/>
    <w:rsid w:val="00A918FD"/>
    <w:rsid w:val="00A96172"/>
    <w:rsid w:val="00A97C5F"/>
    <w:rsid w:val="00AB0D6A"/>
    <w:rsid w:val="00AB43B3"/>
    <w:rsid w:val="00AB49B9"/>
    <w:rsid w:val="00AB4C4B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B00914"/>
    <w:rsid w:val="00B02A8E"/>
    <w:rsid w:val="00B052EE"/>
    <w:rsid w:val="00B1081F"/>
    <w:rsid w:val="00B221F3"/>
    <w:rsid w:val="00B2496B"/>
    <w:rsid w:val="00B27499"/>
    <w:rsid w:val="00B3010D"/>
    <w:rsid w:val="00B35151"/>
    <w:rsid w:val="00B433F2"/>
    <w:rsid w:val="00B458E8"/>
    <w:rsid w:val="00B5397B"/>
    <w:rsid w:val="00B53EE9"/>
    <w:rsid w:val="00B53FBE"/>
    <w:rsid w:val="00B57FA8"/>
    <w:rsid w:val="00B6183E"/>
    <w:rsid w:val="00B62809"/>
    <w:rsid w:val="00B67787"/>
    <w:rsid w:val="00B74716"/>
    <w:rsid w:val="00B7675A"/>
    <w:rsid w:val="00B81898"/>
    <w:rsid w:val="00B82DED"/>
    <w:rsid w:val="00B8606B"/>
    <w:rsid w:val="00B86ED6"/>
    <w:rsid w:val="00B878E7"/>
    <w:rsid w:val="00B879CC"/>
    <w:rsid w:val="00B97278"/>
    <w:rsid w:val="00B97943"/>
    <w:rsid w:val="00BA1D0B"/>
    <w:rsid w:val="00BA6972"/>
    <w:rsid w:val="00BB1E0D"/>
    <w:rsid w:val="00BB26C8"/>
    <w:rsid w:val="00BB4D9B"/>
    <w:rsid w:val="00BB6CFC"/>
    <w:rsid w:val="00BB73FF"/>
    <w:rsid w:val="00BB7688"/>
    <w:rsid w:val="00BC7423"/>
    <w:rsid w:val="00BC7A8E"/>
    <w:rsid w:val="00BC7CAC"/>
    <w:rsid w:val="00BD243F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5E66"/>
    <w:rsid w:val="00C670EE"/>
    <w:rsid w:val="00C67C10"/>
    <w:rsid w:val="00C67E3B"/>
    <w:rsid w:val="00C73E03"/>
    <w:rsid w:val="00C8718B"/>
    <w:rsid w:val="00C872E4"/>
    <w:rsid w:val="00C90311"/>
    <w:rsid w:val="00C91C26"/>
    <w:rsid w:val="00CA73D5"/>
    <w:rsid w:val="00CB5068"/>
    <w:rsid w:val="00CB7279"/>
    <w:rsid w:val="00CB7D2B"/>
    <w:rsid w:val="00CC1C87"/>
    <w:rsid w:val="00CC3000"/>
    <w:rsid w:val="00CC4859"/>
    <w:rsid w:val="00CC7A35"/>
    <w:rsid w:val="00CD072A"/>
    <w:rsid w:val="00CD40B1"/>
    <w:rsid w:val="00CD7E62"/>
    <w:rsid w:val="00CD7F73"/>
    <w:rsid w:val="00CE26C5"/>
    <w:rsid w:val="00CE36AF"/>
    <w:rsid w:val="00CE47F3"/>
    <w:rsid w:val="00CE54DD"/>
    <w:rsid w:val="00CF0DA5"/>
    <w:rsid w:val="00CF5D31"/>
    <w:rsid w:val="00CF5F3B"/>
    <w:rsid w:val="00CF791A"/>
    <w:rsid w:val="00D00513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A4D"/>
    <w:rsid w:val="00D97B16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D43EA"/>
    <w:rsid w:val="00DD445B"/>
    <w:rsid w:val="00DE6F44"/>
    <w:rsid w:val="00DF1B58"/>
    <w:rsid w:val="00DF3F62"/>
    <w:rsid w:val="00E009DA"/>
    <w:rsid w:val="00E037D9"/>
    <w:rsid w:val="00E04927"/>
    <w:rsid w:val="00E11A48"/>
    <w:rsid w:val="00E130EB"/>
    <w:rsid w:val="00E162CD"/>
    <w:rsid w:val="00E17FA5"/>
    <w:rsid w:val="00E21BFE"/>
    <w:rsid w:val="00E23B37"/>
    <w:rsid w:val="00E26930"/>
    <w:rsid w:val="00E27257"/>
    <w:rsid w:val="00E27F4F"/>
    <w:rsid w:val="00E32624"/>
    <w:rsid w:val="00E404DF"/>
    <w:rsid w:val="00E412D2"/>
    <w:rsid w:val="00E449D0"/>
    <w:rsid w:val="00E44A34"/>
    <w:rsid w:val="00E4506A"/>
    <w:rsid w:val="00E51BC6"/>
    <w:rsid w:val="00E53F99"/>
    <w:rsid w:val="00E56510"/>
    <w:rsid w:val="00E60784"/>
    <w:rsid w:val="00E62EA8"/>
    <w:rsid w:val="00E642A8"/>
    <w:rsid w:val="00E67A6E"/>
    <w:rsid w:val="00E71B43"/>
    <w:rsid w:val="00E81612"/>
    <w:rsid w:val="00E87D18"/>
    <w:rsid w:val="00E87D62"/>
    <w:rsid w:val="00E95ECC"/>
    <w:rsid w:val="00E97333"/>
    <w:rsid w:val="00EA486E"/>
    <w:rsid w:val="00EA4FA3"/>
    <w:rsid w:val="00EB001B"/>
    <w:rsid w:val="00EB3082"/>
    <w:rsid w:val="00EB6C33"/>
    <w:rsid w:val="00EC462E"/>
    <w:rsid w:val="00ED6019"/>
    <w:rsid w:val="00ED7830"/>
    <w:rsid w:val="00EE01E4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7963"/>
    <w:rsid w:val="00F30103"/>
    <w:rsid w:val="00F30446"/>
    <w:rsid w:val="00F4135D"/>
    <w:rsid w:val="00F41F1B"/>
    <w:rsid w:val="00F445B4"/>
    <w:rsid w:val="00F46BD9"/>
    <w:rsid w:val="00F46F65"/>
    <w:rsid w:val="00F60BE0"/>
    <w:rsid w:val="00F6280E"/>
    <w:rsid w:val="00F7050A"/>
    <w:rsid w:val="00F75533"/>
    <w:rsid w:val="00F8036D"/>
    <w:rsid w:val="00F809DC"/>
    <w:rsid w:val="00F86EB0"/>
    <w:rsid w:val="00FA3759"/>
    <w:rsid w:val="00FA3811"/>
    <w:rsid w:val="00FA3B9F"/>
    <w:rsid w:val="00FA3F06"/>
    <w:rsid w:val="00FA4A26"/>
    <w:rsid w:val="00FA7084"/>
    <w:rsid w:val="00FA7BEF"/>
    <w:rsid w:val="00FB1105"/>
    <w:rsid w:val="00FB1929"/>
    <w:rsid w:val="00FB3BB8"/>
    <w:rsid w:val="00FB5FD9"/>
    <w:rsid w:val="00FD33AB"/>
    <w:rsid w:val="00FD4724"/>
    <w:rsid w:val="00FD4A68"/>
    <w:rsid w:val="00FD68ED"/>
    <w:rsid w:val="00FD7E00"/>
    <w:rsid w:val="00FE17BA"/>
    <w:rsid w:val="00FE2824"/>
    <w:rsid w:val="00FE2F0E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0789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宋体" w:hAnsi="Arial" w:cs="Times New Roman"/>
        <w:lang w:val="ru-RU" w:eastAsia="ru-RU" w:bidi="ru-RU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1" w:qFormat="1"/>
    <w:lsdException w:name="heading 3" w:uiPriority="0" w:qFormat="1"/>
    <w:lsdException w:name="heading 4" w:uiPriority="1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1"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603C52"/>
    <w:pPr>
      <w:numPr>
        <w:ilvl w:val="1"/>
        <w:numId w:val="35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35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2"/>
        <w:numId w:val="35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ru-RU" w:eastAsia="ru-RU" w:bidi="ru-RU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uiPriority w:val="1"/>
    <w:qFormat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customStyle="1" w:styleId="TableParagraph">
    <w:name w:val="Table Paragraph"/>
    <w:basedOn w:val="Normal"/>
    <w:uiPriority w:val="1"/>
    <w:qFormat/>
    <w:rsid w:val="0030096A"/>
    <w:pPr>
      <w:widowControl w:val="0"/>
      <w:spacing w:before="0" w:after="0" w:line="240" w:lineRule="auto"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nhideWhenUsed/>
    <w:rsid w:val="003009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802AD7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DD445B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宋体" w:hAnsi="Arial" w:cs="Times New Roman"/>
        <w:lang w:val="ru-RU" w:eastAsia="ru-RU" w:bidi="ru-RU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1" w:qFormat="1"/>
    <w:lsdException w:name="heading 3" w:uiPriority="0" w:qFormat="1"/>
    <w:lsdException w:name="heading 4" w:uiPriority="1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1"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603C52"/>
    <w:pPr>
      <w:numPr>
        <w:ilvl w:val="1"/>
        <w:numId w:val="35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35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2"/>
        <w:numId w:val="35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ru-RU" w:eastAsia="ru-RU" w:bidi="ru-RU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uiPriority w:val="1"/>
    <w:qFormat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customStyle="1" w:styleId="TableParagraph">
    <w:name w:val="Table Paragraph"/>
    <w:basedOn w:val="Normal"/>
    <w:uiPriority w:val="1"/>
    <w:qFormat/>
    <w:rsid w:val="0030096A"/>
    <w:pPr>
      <w:widowControl w:val="0"/>
      <w:spacing w:before="0" w:after="0" w:line="240" w:lineRule="auto"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nhideWhenUsed/>
    <w:rsid w:val="003009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802AD7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DD445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n.osdn.jp/projects/ttssh2/releases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nicon\Curriculum_Templates\Lab-PT_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D424B0-657C-40C0-99F4-473C99B03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Lab-PT_Template - ILM.dotx</Template>
  <TotalTime>3</TotalTime>
  <Pages>6</Pages>
  <Words>777</Words>
  <Characters>5978</Characters>
  <Application>Microsoft Office Word</Application>
  <DocSecurity>0</DocSecurity>
  <Lines>108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Suk-yi Pennock</dc:creator>
  <cp:keywords/>
  <dc:description/>
  <cp:lastModifiedBy>SDWM</cp:lastModifiedBy>
  <cp:revision>13</cp:revision>
  <dcterms:created xsi:type="dcterms:W3CDTF">2016-10-10T22:58:00Z</dcterms:created>
  <dcterms:modified xsi:type="dcterms:W3CDTF">2017-04-11T06:12:00Z</dcterms:modified>
</cp:coreProperties>
</file>