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C17" w:rsidRDefault="003F3154">
      <w:pPr>
        <w:pStyle w:val="Heading1"/>
        <w:spacing w:before="83"/>
        <w:ind w:left="1019"/>
      </w:pPr>
      <w:r>
        <w:rPr>
          <w:spacing w:val="-2"/>
        </w:rPr>
        <w:t>INSTALLCONFIGURE</w:t>
      </w:r>
      <w:r>
        <w:rPr>
          <w:spacing w:val="-1"/>
        </w:rPr>
        <w:t>AND RUNHADOOPAND HDFS</w:t>
      </w:r>
    </w:p>
    <w:p w:rsidR="001E3C17" w:rsidRDefault="003F3154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:rsidR="001E3C17" w:rsidRDefault="003F3154">
      <w:pPr>
        <w:pStyle w:val="BodyText"/>
        <w:spacing w:before="102"/>
        <w:ind w:left="695"/>
      </w:pPr>
      <w:r>
        <w:t>Toinstallconfigureandrunhadoopandhdfs.</w:t>
      </w:r>
    </w:p>
    <w:p w:rsidR="001E3C17" w:rsidRDefault="001E3C17">
      <w:pPr>
        <w:pStyle w:val="BodyText"/>
        <w:spacing w:before="5"/>
        <w:rPr>
          <w:sz w:val="23"/>
        </w:rPr>
      </w:pPr>
    </w:p>
    <w:p w:rsidR="001E3C17" w:rsidRDefault="003F3154">
      <w:pPr>
        <w:pStyle w:val="Heading1"/>
      </w:pPr>
      <w:r>
        <w:t>Procedure:</w:t>
      </w:r>
    </w:p>
    <w:p w:rsidR="001E3C17" w:rsidRDefault="003F3154">
      <w:pPr>
        <w:pStyle w:val="Heading2"/>
        <w:numPr>
          <w:ilvl w:val="0"/>
          <w:numId w:val="3"/>
        </w:numPr>
        <w:tabs>
          <w:tab w:val="left" w:pos="432"/>
        </w:tabs>
      </w:pPr>
      <w:r>
        <w:t>ToinstallJava</w:t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Checkifjavais available in thesystem</w:t>
      </w:r>
    </w:p>
    <w:p w:rsidR="001E3C17" w:rsidRDefault="003F3154">
      <w:pPr>
        <w:pStyle w:val="BodyText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Ifnotinstall javajdk1.8andsetthe</w:t>
      </w:r>
      <w:r>
        <w:rPr>
          <w:sz w:val="24"/>
        </w:rPr>
        <w:t>environmentvariables</w:t>
      </w:r>
    </w:p>
    <w:p w:rsidR="001E3C17" w:rsidRDefault="003F3154">
      <w:pPr>
        <w:pStyle w:val="BodyText"/>
        <w:spacing w:before="1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Setthepathvariable</w:t>
      </w:r>
    </w:p>
    <w:p w:rsidR="001E3C17" w:rsidRDefault="003F3154">
      <w:pPr>
        <w:pStyle w:val="BodyText"/>
        <w:spacing w:before="9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3F3154">
      <w:pPr>
        <w:pStyle w:val="Heading2"/>
        <w:numPr>
          <w:ilvl w:val="0"/>
          <w:numId w:val="3"/>
        </w:numPr>
        <w:tabs>
          <w:tab w:val="left" w:pos="432"/>
        </w:tabs>
      </w:pPr>
      <w:r>
        <w:t>HadoopInstallation</w:t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InstallHadoop3.3.6from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:rsidR="001E3C17" w:rsidRDefault="003F3154">
      <w:pPr>
        <w:pStyle w:val="BodyText"/>
        <w:spacing w:before="6"/>
        <w:rPr>
          <w:sz w:val="2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3F3154">
      <w:pPr>
        <w:pStyle w:val="BodyText"/>
        <w:ind w:left="940"/>
      </w:pPr>
      <w:r>
        <w:t>Downloadthe</w:t>
      </w:r>
      <w:r>
        <w:t>binary(checksumsignature)</w:t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Extractthejar filestoC://Hadoop</w:t>
      </w:r>
    </w:p>
    <w:p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3F3154">
      <w:pPr>
        <w:pStyle w:val="BodyText"/>
        <w:ind w:left="1099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Addenvironment variablesforHadoop</w:t>
      </w:r>
    </w:p>
    <w:p w:rsidR="001E3C17" w:rsidRDefault="003F3154">
      <w:pPr>
        <w:pStyle w:val="BodyText"/>
        <w:ind w:left="940"/>
      </w:pPr>
      <w:r>
        <w:t>Addpathvariable</w:t>
      </w:r>
    </w:p>
    <w:p w:rsidR="001E3C17" w:rsidRDefault="003F3154">
      <w:pPr>
        <w:pStyle w:val="BodyText"/>
        <w:ind w:left="1016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CheckifHadoopisinstalledsuccessfullyusingthecommand</w:t>
      </w:r>
      <w:r>
        <w:rPr>
          <w:sz w:val="24"/>
        </w:rPr>
        <w:t>prompt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3F3154">
      <w:pPr>
        <w:pStyle w:val="BodyText"/>
        <w:ind w:left="10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spacing w:before="4"/>
        <w:rPr>
          <w:sz w:val="21"/>
        </w:rPr>
      </w:pP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ThusHadoopisinstalledsuccessfully</w:t>
      </w:r>
    </w:p>
    <w:p w:rsidR="001E3C17" w:rsidRDefault="001E3C17">
      <w:pPr>
        <w:pStyle w:val="BodyText"/>
        <w:spacing w:before="8"/>
        <w:rPr>
          <w:sz w:val="21"/>
        </w:rPr>
      </w:pPr>
    </w:p>
    <w:p w:rsidR="001E3C17" w:rsidRDefault="003F3154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HadoopConfiguration</w:t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Configurecore-site.xmlinC:\hadoop\etc\hadoopbyadding</w:t>
      </w:r>
    </w:p>
    <w:p w:rsidR="001E3C17" w:rsidRDefault="003F3154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</w:t>
      </w:r>
      <w:r>
        <w:rPr>
          <w:i/>
          <w:sz w:val="24"/>
        </w:rPr>
        <w:t>/value&gt;</w:t>
      </w:r>
    </w:p>
    <w:p w:rsidR="001E3C17" w:rsidRDefault="003F3154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3F3154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Configurethehttpfs-site.xmlfileby addingthefollowing xmlcode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:rsidR="001E3C17" w:rsidRDefault="003F3154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</w:t>
      </w:r>
      <w:r>
        <w:rPr>
          <w:i/>
          <w:sz w:val="24"/>
        </w:rPr>
        <w:t>C:\hadoop\data\namenode&lt;/value&gt;</w:t>
      </w:r>
    </w:p>
    <w:p w:rsidR="001E3C17" w:rsidRDefault="003F3154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3F3154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:rsidR="001E3C17" w:rsidRDefault="003F3154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3F3154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Configuremapred-site.xmlfileby addingthe</w:t>
      </w:r>
      <w:r>
        <w:rPr>
          <w:sz w:val="24"/>
        </w:rPr>
        <w:t>followingxml code</w:t>
      </w:r>
    </w:p>
    <w:p w:rsidR="001E3C17" w:rsidRDefault="003F3154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3F3154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3F3154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Configureyarn-site.xml filebyadding thefollowing xml code</w:t>
      </w:r>
    </w:p>
    <w:p w:rsidR="001E3C17" w:rsidRDefault="003F3154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</w:t>
      </w:r>
      <w:r>
        <w:rPr>
          <w:i/>
          <w:sz w:val="24"/>
        </w:rPr>
        <w:t>/name&gt;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3F315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3F3154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:rsidR="001E3C17" w:rsidRDefault="003F3154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z w:val="24"/>
        </w:rPr>
        <w:t>&lt;/property&gt;</w:t>
      </w:r>
    </w:p>
    <w:p w:rsidR="001E3C17" w:rsidRDefault="003F3154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Changethebinshellcommand files.</w:t>
      </w:r>
    </w:p>
    <w:p w:rsidR="001E3C17" w:rsidRDefault="003F3154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Thushadoopisconfigured.</w:t>
      </w:r>
    </w:p>
    <w:p w:rsidR="001E3C17" w:rsidRDefault="003F3154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</w:t>
      </w:r>
      <w:r>
        <w:t>op execution</w:t>
      </w:r>
    </w:p>
    <w:p w:rsidR="001E3C17" w:rsidRDefault="001E3C17">
      <w:pPr>
        <w:pStyle w:val="BodyText"/>
        <w:spacing w:before="5"/>
        <w:rPr>
          <w:b/>
          <w:sz w:val="20"/>
        </w:rPr>
      </w:pPr>
    </w:p>
    <w:p w:rsidR="001E3C17" w:rsidRDefault="003F3154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 xml:space="preserve">Tocheckwhetherhadoopisrunningwemuststartthehadoop.Tostarthadoopwemustusethe command </w:t>
      </w:r>
      <w:r>
        <w:rPr>
          <w:b/>
          <w:sz w:val="24"/>
        </w:rPr>
        <w:t>start-all.cmd</w:t>
      </w:r>
    </w:p>
    <w:p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b/>
          <w:sz w:val="6"/>
        </w:rPr>
      </w:pPr>
    </w:p>
    <w:p w:rsidR="001E3C17" w:rsidRDefault="003F3154">
      <w:pPr>
        <w:pStyle w:val="BodyText"/>
        <w:ind w:left="200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7"/>
        <w:rPr>
          <w:b/>
          <w:sz w:val="11"/>
        </w:rPr>
      </w:pPr>
    </w:p>
    <w:p w:rsidR="001E3C17" w:rsidRDefault="003F3154">
      <w:pPr>
        <w:pStyle w:val="BodyText"/>
        <w:ind w:left="10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4"/>
        <w:rPr>
          <w:b/>
          <w:sz w:val="25"/>
        </w:rPr>
      </w:pPr>
    </w:p>
    <w:p w:rsidR="001E3C17" w:rsidRDefault="003F3154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Checkifhadooprunsinlocalhost.</w:t>
      </w:r>
    </w:p>
    <w:p w:rsidR="001E3C17" w:rsidRDefault="003F3154">
      <w:pPr>
        <w:pStyle w:val="BodyText"/>
        <w:spacing w:before="29"/>
        <w:ind w:left="940"/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Tocheckthisgotobrowserandtypelocalhost:9870</w:t>
      </w:r>
    </w:p>
    <w:p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3F3154">
      <w:pPr>
        <w:pStyle w:val="BodyText"/>
        <w:ind w:left="1429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3F3154">
      <w:pPr>
        <w:pStyle w:val="Heading1"/>
        <w:spacing w:before="237"/>
        <w:ind w:left="105"/>
      </w:pPr>
      <w:r>
        <w:t>Result:</w:t>
      </w:r>
    </w:p>
    <w:p w:rsidR="001E3C17" w:rsidRDefault="003F3154">
      <w:pPr>
        <w:pStyle w:val="BodyText"/>
        <w:spacing w:before="131"/>
        <w:ind w:left="635"/>
      </w:pPr>
      <w:r>
        <w:t>Thushadoophasbeeninstalled,configured andrunsuccessfully.</w:t>
      </w:r>
    </w:p>
    <w:sectPr w:rsidR="001E3C17" w:rsidSect="00466AD6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154" w:rsidRDefault="003F3154">
      <w:r>
        <w:separator/>
      </w:r>
    </w:p>
  </w:endnote>
  <w:endnote w:type="continuationSeparator" w:id="1">
    <w:p w:rsidR="003F3154" w:rsidRDefault="003F3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F3A" w:rsidRDefault="00460F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F3A" w:rsidRDefault="00460F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F3A" w:rsidRDefault="0046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154" w:rsidRDefault="003F3154">
      <w:r>
        <w:separator/>
      </w:r>
    </w:p>
  </w:footnote>
  <w:footnote w:type="continuationSeparator" w:id="1">
    <w:p w:rsidR="003F3154" w:rsidRDefault="003F31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F3A" w:rsidRDefault="00460F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17" w:rsidRDefault="00466AD6">
    <w:pPr>
      <w:pStyle w:val="BodyText"/>
      <w:spacing w:line="14" w:lineRule="auto"/>
      <w:rPr>
        <w:sz w:val="20"/>
      </w:rPr>
    </w:pPr>
    <w:r w:rsidRPr="00466AD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:rsidR="001E3C17" w:rsidRDefault="003F3154">
                <w:pPr>
                  <w:spacing w:before="11"/>
                  <w:ind w:left="20"/>
                </w:pPr>
                <w:r>
                  <w:t>EXNO:1</w:t>
                </w:r>
              </w:p>
            </w:txbxContent>
          </v:textbox>
          <w10:wrap anchorx="page" anchory="page"/>
        </v:shape>
      </w:pict>
    </w:r>
    <w:r w:rsidRPr="00466AD6">
      <w:pict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:rsidR="001E3C17" w:rsidRDefault="00C4763B">
                <w:pPr>
                  <w:spacing w:before="11"/>
                  <w:ind w:left="20"/>
                </w:pPr>
                <w:r>
                  <w:t>210701511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F3A" w:rsidRDefault="00460F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E3C17"/>
    <w:rsid w:val="001E3C17"/>
    <w:rsid w:val="003F3154"/>
    <w:rsid w:val="00460F3A"/>
    <w:rsid w:val="00466AD6"/>
    <w:rsid w:val="0051204A"/>
    <w:rsid w:val="00C4763B"/>
    <w:rsid w:val="00EC4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66AD6"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466AD6"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AD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66AD6"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  <w:rsid w:val="00466AD6"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Windows User</cp:lastModifiedBy>
  <cp:revision>3</cp:revision>
  <dcterms:created xsi:type="dcterms:W3CDTF">2024-11-19T05:32:00Z</dcterms:created>
  <dcterms:modified xsi:type="dcterms:W3CDTF">2024-11-21T13:37:00Z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