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3308" w14:textId="77777777" w:rsidR="00614044" w:rsidRDefault="00614044" w:rsidP="00614044">
      <w:pPr>
        <w:spacing w:line="480" w:lineRule="auto"/>
        <w:jc w:val="center"/>
        <w:rPr>
          <w:rFonts w:ascii="Times New Roman" w:hAnsi="Times New Roman" w:cs="Times New Roman"/>
        </w:rPr>
      </w:pPr>
    </w:p>
    <w:p w14:paraId="6CADFC44" w14:textId="77777777" w:rsidR="00614044" w:rsidRDefault="00614044" w:rsidP="00614044">
      <w:pPr>
        <w:spacing w:line="480" w:lineRule="auto"/>
        <w:jc w:val="center"/>
        <w:rPr>
          <w:rFonts w:ascii="Times New Roman" w:hAnsi="Times New Roman" w:cs="Times New Roman"/>
        </w:rPr>
      </w:pPr>
    </w:p>
    <w:p w14:paraId="2FC49DA2" w14:textId="77777777" w:rsidR="00614044" w:rsidRDefault="00614044" w:rsidP="00614044">
      <w:pPr>
        <w:spacing w:line="480" w:lineRule="auto"/>
        <w:jc w:val="center"/>
        <w:rPr>
          <w:rFonts w:ascii="Times New Roman" w:hAnsi="Times New Roman" w:cs="Times New Roman"/>
        </w:rPr>
      </w:pPr>
    </w:p>
    <w:p w14:paraId="43E63CEB" w14:textId="77777777" w:rsidR="00614044" w:rsidRDefault="00614044" w:rsidP="00614044">
      <w:pPr>
        <w:spacing w:line="480" w:lineRule="auto"/>
        <w:jc w:val="center"/>
        <w:rPr>
          <w:rFonts w:ascii="Times New Roman" w:hAnsi="Times New Roman" w:cs="Times New Roman"/>
        </w:rPr>
      </w:pPr>
    </w:p>
    <w:p w14:paraId="2961F1FA" w14:textId="77777777" w:rsidR="00614044" w:rsidRDefault="00614044" w:rsidP="00614044">
      <w:pPr>
        <w:spacing w:line="480" w:lineRule="auto"/>
        <w:jc w:val="center"/>
        <w:rPr>
          <w:rFonts w:ascii="Times New Roman" w:hAnsi="Times New Roman" w:cs="Times New Roman"/>
        </w:rPr>
      </w:pPr>
    </w:p>
    <w:p w14:paraId="0C26DBDA" w14:textId="77777777" w:rsidR="00614044" w:rsidRDefault="00614044" w:rsidP="00614044">
      <w:pPr>
        <w:spacing w:line="480" w:lineRule="auto"/>
        <w:jc w:val="center"/>
        <w:rPr>
          <w:rFonts w:ascii="Times New Roman" w:hAnsi="Times New Roman" w:cs="Times New Roman"/>
        </w:rPr>
      </w:pPr>
    </w:p>
    <w:p w14:paraId="55DDB01F" w14:textId="77777777" w:rsidR="00614044" w:rsidRDefault="00614044" w:rsidP="00614044">
      <w:pPr>
        <w:spacing w:line="480" w:lineRule="auto"/>
        <w:jc w:val="center"/>
        <w:rPr>
          <w:rFonts w:ascii="Times New Roman" w:hAnsi="Times New Roman" w:cs="Times New Roman"/>
        </w:rPr>
      </w:pPr>
    </w:p>
    <w:p w14:paraId="7002C194" w14:textId="77777777" w:rsidR="00614044" w:rsidRDefault="00614044" w:rsidP="00614044">
      <w:pPr>
        <w:spacing w:line="480" w:lineRule="auto"/>
        <w:jc w:val="center"/>
        <w:rPr>
          <w:rFonts w:ascii="Times New Roman" w:hAnsi="Times New Roman" w:cs="Times New Roman"/>
        </w:rPr>
      </w:pPr>
    </w:p>
    <w:p w14:paraId="40F93B85" w14:textId="34BA740C" w:rsidR="00614044" w:rsidRDefault="00614044" w:rsidP="00614044">
      <w:pPr>
        <w:spacing w:line="480" w:lineRule="auto"/>
        <w:jc w:val="center"/>
        <w:rPr>
          <w:rFonts w:ascii="Times New Roman" w:hAnsi="Times New Roman" w:cs="Times New Roman"/>
        </w:rPr>
      </w:pPr>
      <w:r>
        <w:rPr>
          <w:rFonts w:ascii="Times New Roman" w:hAnsi="Times New Roman" w:cs="Times New Roman"/>
        </w:rPr>
        <w:t>Logan Boyd</w:t>
      </w:r>
    </w:p>
    <w:p w14:paraId="346D3AFA" w14:textId="77777777" w:rsidR="00614044" w:rsidRDefault="00614044" w:rsidP="00614044">
      <w:pPr>
        <w:spacing w:line="480" w:lineRule="auto"/>
        <w:jc w:val="center"/>
        <w:rPr>
          <w:rFonts w:ascii="Times New Roman" w:hAnsi="Times New Roman" w:cs="Times New Roman"/>
        </w:rPr>
      </w:pPr>
      <w:r>
        <w:rPr>
          <w:rFonts w:ascii="Times New Roman" w:hAnsi="Times New Roman" w:cs="Times New Roman"/>
        </w:rPr>
        <w:t xml:space="preserve">CS-499 </w:t>
      </w:r>
      <w:r w:rsidRPr="005709F4">
        <w:rPr>
          <w:rFonts w:ascii="Times New Roman" w:hAnsi="Times New Roman" w:cs="Times New Roman"/>
        </w:rPr>
        <w:t>Computer Science Capstone</w:t>
      </w:r>
    </w:p>
    <w:p w14:paraId="5D7C649B" w14:textId="77777777" w:rsidR="00614044" w:rsidRDefault="00614044" w:rsidP="00614044">
      <w:pPr>
        <w:spacing w:line="480" w:lineRule="auto"/>
        <w:jc w:val="center"/>
        <w:rPr>
          <w:rFonts w:ascii="Times New Roman" w:hAnsi="Times New Roman" w:cs="Times New Roman"/>
        </w:rPr>
      </w:pPr>
      <w:r>
        <w:rPr>
          <w:rFonts w:ascii="Times New Roman" w:hAnsi="Times New Roman" w:cs="Times New Roman"/>
        </w:rPr>
        <w:t>Professor Pravin Bhandari</w:t>
      </w:r>
    </w:p>
    <w:p w14:paraId="082C7BB5" w14:textId="4DDB91CA" w:rsidR="00614044" w:rsidRDefault="00614044" w:rsidP="00614044">
      <w:pPr>
        <w:jc w:val="center"/>
        <w:rPr>
          <w:rFonts w:ascii="Times New Roman" w:hAnsi="Times New Roman" w:cs="Times New Roman"/>
          <w:b/>
          <w:bCs/>
        </w:rPr>
      </w:pPr>
      <w:r>
        <w:rPr>
          <w:rFonts w:ascii="Times New Roman" w:hAnsi="Times New Roman" w:cs="Times New Roman"/>
        </w:rPr>
        <w:t>May 24, 2026</w:t>
      </w:r>
    </w:p>
    <w:p w14:paraId="7B932D9A" w14:textId="19B146E3" w:rsidR="00614044" w:rsidRPr="00614044" w:rsidRDefault="00614044" w:rsidP="00614044">
      <w:pPr>
        <w:spacing w:line="480" w:lineRule="auto"/>
        <w:ind w:firstLine="720"/>
        <w:rPr>
          <w:rFonts w:ascii="Times New Roman" w:hAnsi="Times New Roman" w:cs="Times New Roman"/>
        </w:rPr>
      </w:pPr>
      <w:r>
        <w:rPr>
          <w:rFonts w:ascii="Times New Roman" w:hAnsi="Times New Roman" w:cs="Times New Roman"/>
        </w:rPr>
        <w:br w:type="column"/>
      </w:r>
      <w:r w:rsidRPr="00614044">
        <w:rPr>
          <w:rFonts w:ascii="Times New Roman" w:hAnsi="Times New Roman" w:cs="Times New Roman"/>
        </w:rPr>
        <w:lastRenderedPageBreak/>
        <w:t xml:space="preserve">For my Software Engineering and Design enhancement, I selected my </w:t>
      </w:r>
      <w:proofErr w:type="spellStart"/>
      <w:r w:rsidRPr="00614044">
        <w:rPr>
          <w:rFonts w:ascii="Times New Roman" w:hAnsi="Times New Roman" w:cs="Times New Roman"/>
        </w:rPr>
        <w:t>Travlr</w:t>
      </w:r>
      <w:proofErr w:type="spellEnd"/>
      <w:r w:rsidRPr="00614044">
        <w:rPr>
          <w:rFonts w:ascii="Times New Roman" w:hAnsi="Times New Roman" w:cs="Times New Roman"/>
        </w:rPr>
        <w:t xml:space="preserve"> full</w:t>
      </w:r>
      <w:r>
        <w:rPr>
          <w:rFonts w:ascii="Times New Roman" w:hAnsi="Times New Roman" w:cs="Times New Roman"/>
        </w:rPr>
        <w:t xml:space="preserve"> </w:t>
      </w:r>
      <w:r w:rsidRPr="00614044">
        <w:rPr>
          <w:rFonts w:ascii="Times New Roman" w:hAnsi="Times New Roman" w:cs="Times New Roman"/>
        </w:rPr>
        <w:t xml:space="preserve">stack web application. This project was originally created in a previous computer science course and was designed as a </w:t>
      </w:r>
      <w:proofErr w:type="gramStart"/>
      <w:r w:rsidRPr="00614044">
        <w:rPr>
          <w:rFonts w:ascii="Times New Roman" w:hAnsi="Times New Roman" w:cs="Times New Roman"/>
        </w:rPr>
        <w:t>trave</w:t>
      </w:r>
      <w:r>
        <w:rPr>
          <w:rFonts w:ascii="Times New Roman" w:hAnsi="Times New Roman" w:cs="Times New Roman"/>
        </w:rPr>
        <w:t xml:space="preserve">l </w:t>
      </w:r>
      <w:r w:rsidRPr="00614044">
        <w:rPr>
          <w:rFonts w:ascii="Times New Roman" w:hAnsi="Times New Roman" w:cs="Times New Roman"/>
        </w:rPr>
        <w:t>based</w:t>
      </w:r>
      <w:proofErr w:type="gramEnd"/>
      <w:r w:rsidRPr="00614044">
        <w:rPr>
          <w:rFonts w:ascii="Times New Roman" w:hAnsi="Times New Roman" w:cs="Times New Roman"/>
        </w:rPr>
        <w:t xml:space="preserve"> web application where users can view trip information and administrators can manage trip records. The application includes a frontend, backend, database connection, and an admin side, which made it a good artifact to include in my </w:t>
      </w:r>
      <w:proofErr w:type="spellStart"/>
      <w:r w:rsidRPr="00614044">
        <w:rPr>
          <w:rFonts w:ascii="Times New Roman" w:hAnsi="Times New Roman" w:cs="Times New Roman"/>
        </w:rPr>
        <w:t>ePortfolio</w:t>
      </w:r>
      <w:proofErr w:type="spellEnd"/>
      <w:r w:rsidRPr="00614044">
        <w:rPr>
          <w:rFonts w:ascii="Times New Roman" w:hAnsi="Times New Roman" w:cs="Times New Roman"/>
        </w:rPr>
        <w:t>.</w:t>
      </w:r>
    </w:p>
    <w:p w14:paraId="5849686D" w14:textId="7E9E6712" w:rsidR="00614044" w:rsidRPr="00614044" w:rsidRDefault="00614044" w:rsidP="00614044">
      <w:pPr>
        <w:spacing w:line="480" w:lineRule="auto"/>
        <w:ind w:firstLine="720"/>
        <w:rPr>
          <w:rFonts w:ascii="Times New Roman" w:hAnsi="Times New Roman" w:cs="Times New Roman"/>
        </w:rPr>
      </w:pPr>
      <w:r w:rsidRPr="00614044">
        <w:rPr>
          <w:rFonts w:ascii="Times New Roman" w:hAnsi="Times New Roman" w:cs="Times New Roman"/>
        </w:rPr>
        <w:t xml:space="preserve">I chose this artifact because it shows several skills I have developed throughout the Computer Science program. Since </w:t>
      </w:r>
      <w:proofErr w:type="spellStart"/>
      <w:r w:rsidRPr="00614044">
        <w:rPr>
          <w:rFonts w:ascii="Times New Roman" w:hAnsi="Times New Roman" w:cs="Times New Roman"/>
        </w:rPr>
        <w:t>Travlr</w:t>
      </w:r>
      <w:proofErr w:type="spellEnd"/>
      <w:r w:rsidRPr="00614044">
        <w:rPr>
          <w:rFonts w:ascii="Times New Roman" w:hAnsi="Times New Roman" w:cs="Times New Roman"/>
        </w:rPr>
        <w:t xml:space="preserve"> is a full</w:t>
      </w:r>
      <w:r>
        <w:rPr>
          <w:rFonts w:ascii="Times New Roman" w:hAnsi="Times New Roman" w:cs="Times New Roman"/>
        </w:rPr>
        <w:t xml:space="preserve"> </w:t>
      </w:r>
      <w:r w:rsidRPr="00614044">
        <w:rPr>
          <w:rFonts w:ascii="Times New Roman" w:hAnsi="Times New Roman" w:cs="Times New Roman"/>
        </w:rPr>
        <w:t>stack application, it allowed me to demonstrate more than just basic coding. It shows my ability to work with Angular components, routing, forms, services, backend</w:t>
      </w:r>
      <w:r>
        <w:rPr>
          <w:rFonts w:ascii="Times New Roman" w:hAnsi="Times New Roman" w:cs="Times New Roman"/>
        </w:rPr>
        <w:t xml:space="preserve"> </w:t>
      </w:r>
      <w:r w:rsidRPr="00614044">
        <w:rPr>
          <w:rFonts w:ascii="Times New Roman" w:hAnsi="Times New Roman" w:cs="Times New Roman"/>
        </w:rPr>
        <w:t>calls, and database</w:t>
      </w:r>
      <w:r>
        <w:rPr>
          <w:rFonts w:ascii="Times New Roman" w:hAnsi="Times New Roman" w:cs="Times New Roman"/>
        </w:rPr>
        <w:t xml:space="preserve"> </w:t>
      </w:r>
      <w:r w:rsidRPr="00614044">
        <w:rPr>
          <w:rFonts w:ascii="Times New Roman" w:hAnsi="Times New Roman" w:cs="Times New Roman"/>
        </w:rPr>
        <w:t>connected data. I also selected this artifact because it had a working foundation, but there were areas that could be improved to make the admin workflow cleaner and more user</w:t>
      </w:r>
      <w:r w:rsidR="00584667">
        <w:rPr>
          <w:rFonts w:ascii="Times New Roman" w:hAnsi="Times New Roman" w:cs="Times New Roman"/>
        </w:rPr>
        <w:t xml:space="preserve"> </w:t>
      </w:r>
      <w:r w:rsidRPr="00614044">
        <w:rPr>
          <w:rFonts w:ascii="Times New Roman" w:hAnsi="Times New Roman" w:cs="Times New Roman"/>
        </w:rPr>
        <w:t>friendly.</w:t>
      </w:r>
    </w:p>
    <w:p w14:paraId="133804A1" w14:textId="77777777" w:rsidR="00614044" w:rsidRPr="00614044" w:rsidRDefault="00614044" w:rsidP="00614044">
      <w:pPr>
        <w:spacing w:line="480" w:lineRule="auto"/>
        <w:ind w:firstLine="720"/>
        <w:rPr>
          <w:rFonts w:ascii="Times New Roman" w:hAnsi="Times New Roman" w:cs="Times New Roman"/>
        </w:rPr>
      </w:pPr>
      <w:r w:rsidRPr="00614044">
        <w:rPr>
          <w:rFonts w:ascii="Times New Roman" w:hAnsi="Times New Roman" w:cs="Times New Roman"/>
        </w:rPr>
        <w:t>For this enhancement, I focused on improving the admin trip editing process. One of the main improvements I made was changing the edit workflow so the selected trip code is passed through the route instead of being stored in local storage. This made the application flow cleaner and easier to maintain. I also improved the edit trip form by making the layout clearer, adding better validation feedback, improving the success and error messages, and making the page feel more like a real admin management tool. These changes improved the overall usability and maintainability of the application.</w:t>
      </w:r>
    </w:p>
    <w:p w14:paraId="5B6C5091" w14:textId="77777777" w:rsidR="00614044" w:rsidRPr="00614044" w:rsidRDefault="00614044" w:rsidP="00614044">
      <w:pPr>
        <w:spacing w:line="480" w:lineRule="auto"/>
        <w:ind w:firstLine="720"/>
        <w:rPr>
          <w:rFonts w:ascii="Times New Roman" w:hAnsi="Times New Roman" w:cs="Times New Roman"/>
        </w:rPr>
      </w:pPr>
      <w:r w:rsidRPr="00614044">
        <w:rPr>
          <w:rFonts w:ascii="Times New Roman" w:hAnsi="Times New Roman" w:cs="Times New Roman"/>
        </w:rPr>
        <w:t xml:space="preserve">While enhancing this artifact, I learned more about how important application flow and maintainability are. The old edit process worked, but using local storage to pass the trip code was not the cleanest approach. Updating it to use route parameters helped me better understand how Angular routing can make an application easier to follow and troubleshoot. I also learned that </w:t>
      </w:r>
      <w:r w:rsidRPr="00614044">
        <w:rPr>
          <w:rFonts w:ascii="Times New Roman" w:hAnsi="Times New Roman" w:cs="Times New Roman"/>
        </w:rPr>
        <w:lastRenderedPageBreak/>
        <w:t>smaller design improvements, like clearer validation messages and better form layout, can make a big difference in how professional the application feels.</w:t>
      </w:r>
    </w:p>
    <w:p w14:paraId="59E2ABC6" w14:textId="22EC5742" w:rsidR="00161206" w:rsidRPr="00614044" w:rsidRDefault="00614044" w:rsidP="00614044">
      <w:pPr>
        <w:spacing w:line="480" w:lineRule="auto"/>
        <w:ind w:firstLine="720"/>
        <w:rPr>
          <w:rFonts w:ascii="Times New Roman" w:hAnsi="Times New Roman" w:cs="Times New Roman"/>
        </w:rPr>
      </w:pPr>
      <w:r w:rsidRPr="00614044">
        <w:rPr>
          <w:rFonts w:ascii="Times New Roman" w:hAnsi="Times New Roman" w:cs="Times New Roman"/>
        </w:rPr>
        <w:t xml:space="preserve">One challenge I faced was making sure the files worked together correctly. Updating the route meant I also had to update the trip card and edit trip component so the correct trip code was passed and retrieved. I also had to troubleshoot an issue where I had added delete trip logic, but the service did not support a delete method yet. That helped me realize how important it is to make sure the frontend, service layer, and backend all support the same functionality before adding a feature. </w:t>
      </w:r>
    </w:p>
    <w:sectPr w:rsidR="00161206" w:rsidRPr="00614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44"/>
    <w:rsid w:val="00161206"/>
    <w:rsid w:val="00584667"/>
    <w:rsid w:val="00614044"/>
    <w:rsid w:val="00A52C06"/>
    <w:rsid w:val="00AA74F5"/>
    <w:rsid w:val="00B707A3"/>
    <w:rsid w:val="00CB2A19"/>
    <w:rsid w:val="00E71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E3A3"/>
  <w15:chartTrackingRefBased/>
  <w15:docId w15:val="{0EA7DFAB-C0A5-4949-8535-B248F669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44"/>
    <w:rPr>
      <w:rFonts w:eastAsiaTheme="majorEastAsia" w:cstheme="majorBidi"/>
      <w:color w:val="272727" w:themeColor="text1" w:themeTint="D8"/>
    </w:rPr>
  </w:style>
  <w:style w:type="paragraph" w:styleId="Title">
    <w:name w:val="Title"/>
    <w:basedOn w:val="Normal"/>
    <w:next w:val="Normal"/>
    <w:link w:val="TitleChar"/>
    <w:uiPriority w:val="10"/>
    <w:qFormat/>
    <w:rsid w:val="00614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44"/>
    <w:pPr>
      <w:spacing w:before="160"/>
      <w:jc w:val="center"/>
    </w:pPr>
    <w:rPr>
      <w:i/>
      <w:iCs/>
      <w:color w:val="404040" w:themeColor="text1" w:themeTint="BF"/>
    </w:rPr>
  </w:style>
  <w:style w:type="character" w:customStyle="1" w:styleId="QuoteChar">
    <w:name w:val="Quote Char"/>
    <w:basedOn w:val="DefaultParagraphFont"/>
    <w:link w:val="Quote"/>
    <w:uiPriority w:val="29"/>
    <w:rsid w:val="00614044"/>
    <w:rPr>
      <w:i/>
      <w:iCs/>
      <w:color w:val="404040" w:themeColor="text1" w:themeTint="BF"/>
    </w:rPr>
  </w:style>
  <w:style w:type="paragraph" w:styleId="ListParagraph">
    <w:name w:val="List Paragraph"/>
    <w:basedOn w:val="Normal"/>
    <w:uiPriority w:val="34"/>
    <w:qFormat/>
    <w:rsid w:val="00614044"/>
    <w:pPr>
      <w:ind w:left="720"/>
      <w:contextualSpacing/>
    </w:pPr>
  </w:style>
  <w:style w:type="character" w:styleId="IntenseEmphasis">
    <w:name w:val="Intense Emphasis"/>
    <w:basedOn w:val="DefaultParagraphFont"/>
    <w:uiPriority w:val="21"/>
    <w:qFormat/>
    <w:rsid w:val="00614044"/>
    <w:rPr>
      <w:i/>
      <w:iCs/>
      <w:color w:val="0F4761" w:themeColor="accent1" w:themeShade="BF"/>
    </w:rPr>
  </w:style>
  <w:style w:type="paragraph" w:styleId="IntenseQuote">
    <w:name w:val="Intense Quote"/>
    <w:basedOn w:val="Normal"/>
    <w:next w:val="Normal"/>
    <w:link w:val="IntenseQuoteChar"/>
    <w:uiPriority w:val="30"/>
    <w:qFormat/>
    <w:rsid w:val="0061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044"/>
    <w:rPr>
      <w:i/>
      <w:iCs/>
      <w:color w:val="0F4761" w:themeColor="accent1" w:themeShade="BF"/>
    </w:rPr>
  </w:style>
  <w:style w:type="character" w:styleId="IntenseReference">
    <w:name w:val="Intense Reference"/>
    <w:basedOn w:val="DefaultParagraphFont"/>
    <w:uiPriority w:val="32"/>
    <w:qFormat/>
    <w:rsid w:val="00614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Boyd</dc:creator>
  <cp:keywords/>
  <dc:description/>
  <cp:lastModifiedBy>Logan Boyd</cp:lastModifiedBy>
  <cp:revision>3</cp:revision>
  <dcterms:created xsi:type="dcterms:W3CDTF">2026-05-25T00:55:00Z</dcterms:created>
  <dcterms:modified xsi:type="dcterms:W3CDTF">2026-06-02T16:05:00Z</dcterms:modified>
</cp:coreProperties>
</file>