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424E" w14:textId="77777777" w:rsidR="00A60ED5" w:rsidRPr="00A60ED5" w:rsidRDefault="00A60ED5" w:rsidP="00A60ED5">
      <w:pPr>
        <w:shd w:val="clear" w:color="auto" w:fill="FFFFFF"/>
        <w:spacing w:after="240" w:line="240" w:lineRule="auto"/>
        <w:outlineLvl w:val="0"/>
        <w:rPr>
          <w:rFonts w:ascii="Segoe UI" w:eastAsia="Times New Roman" w:hAnsi="Segoe UI" w:cs="Segoe UI"/>
          <w:b/>
          <w:bCs/>
          <w:color w:val="24292F"/>
          <w:kern w:val="36"/>
          <w:sz w:val="48"/>
          <w:szCs w:val="48"/>
        </w:rPr>
      </w:pPr>
      <w:r w:rsidRPr="00A60ED5">
        <w:rPr>
          <w:rFonts w:ascii="Segoe UI" w:eastAsia="Times New Roman" w:hAnsi="Segoe UI" w:cs="Segoe UI"/>
          <w:b/>
          <w:bCs/>
          <w:color w:val="24292F"/>
          <w:kern w:val="36"/>
          <w:sz w:val="48"/>
          <w:szCs w:val="48"/>
        </w:rPr>
        <w:t>How to use this system</w:t>
      </w:r>
    </w:p>
    <w:p w14:paraId="06BD70C6" w14:textId="77777777" w:rsidR="00A60ED5" w:rsidRPr="00A60ED5" w:rsidRDefault="00A60ED5" w:rsidP="00A60ED5">
      <w:pPr>
        <w:shd w:val="clear" w:color="auto" w:fill="FFFFFF"/>
        <w:spacing w:before="360" w:after="240" w:line="240" w:lineRule="auto"/>
        <w:outlineLvl w:val="1"/>
        <w:rPr>
          <w:rFonts w:ascii="Segoe UI" w:eastAsia="Times New Roman" w:hAnsi="Segoe UI" w:cs="Segoe UI"/>
          <w:b/>
          <w:bCs/>
          <w:color w:val="24292F"/>
          <w:sz w:val="36"/>
          <w:szCs w:val="36"/>
        </w:rPr>
      </w:pPr>
      <w:r w:rsidRPr="00A60ED5">
        <w:rPr>
          <w:rFonts w:ascii="Segoe UI" w:eastAsia="Times New Roman" w:hAnsi="Segoe UI" w:cs="Segoe UI"/>
          <w:b/>
          <w:bCs/>
          <w:color w:val="24292F"/>
          <w:sz w:val="36"/>
          <w:szCs w:val="36"/>
        </w:rPr>
        <w:t>General</w:t>
      </w:r>
    </w:p>
    <w:p w14:paraId="2C9C0584" w14:textId="6643257B" w:rsidR="00A60ED5" w:rsidRPr="00A60ED5" w:rsidRDefault="00A60ED5" w:rsidP="00A60ED5">
      <w:pPr>
        <w:shd w:val="clear" w:color="auto" w:fill="FFFFFF"/>
        <w:spacing w:after="240"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This is an implementation of the </w:t>
      </w:r>
      <w:r>
        <w:rPr>
          <w:rFonts w:ascii="Segoe UI" w:eastAsia="Times New Roman" w:hAnsi="Segoe UI" w:cs="Segoe UI"/>
          <w:color w:val="24292F"/>
          <w:sz w:val="24"/>
          <w:szCs w:val="24"/>
        </w:rPr>
        <w:t>PIRATE BORG</w:t>
      </w:r>
      <w:r w:rsidRPr="00A60ED5">
        <w:rPr>
          <w:rFonts w:ascii="Segoe UI" w:eastAsia="Times New Roman" w:hAnsi="Segoe UI" w:cs="Segoe UI"/>
          <w:color w:val="24292F"/>
          <w:sz w:val="24"/>
          <w:szCs w:val="24"/>
        </w:rPr>
        <w:t xml:space="preserve"> rules, with limited adaptations to make things work in Foundry VTT. There are compendiums covering all the classes, items, creatures, and followers described in the </w:t>
      </w:r>
      <w:r>
        <w:rPr>
          <w:rFonts w:ascii="Segoe UI" w:eastAsia="Times New Roman" w:hAnsi="Segoe UI" w:cs="Segoe UI"/>
          <w:color w:val="24292F"/>
          <w:sz w:val="24"/>
          <w:szCs w:val="24"/>
        </w:rPr>
        <w:t>PIRATE BORG</w:t>
      </w:r>
      <w:r w:rsidRPr="00A60ED5">
        <w:rPr>
          <w:rFonts w:ascii="Segoe UI" w:eastAsia="Times New Roman" w:hAnsi="Segoe UI" w:cs="Segoe UI"/>
          <w:color w:val="24292F"/>
          <w:sz w:val="24"/>
          <w:szCs w:val="24"/>
        </w:rPr>
        <w:t xml:space="preserve"> book.</w:t>
      </w:r>
    </w:p>
    <w:p w14:paraId="788C6B85" w14:textId="77777777" w:rsidR="00A60ED5" w:rsidRPr="00A60ED5" w:rsidRDefault="00A60ED5" w:rsidP="00A60ED5">
      <w:pPr>
        <w:shd w:val="clear" w:color="auto" w:fill="FFFFFF"/>
        <w:spacing w:before="360" w:after="240" w:line="240" w:lineRule="auto"/>
        <w:outlineLvl w:val="1"/>
        <w:rPr>
          <w:rFonts w:ascii="Segoe UI" w:eastAsia="Times New Roman" w:hAnsi="Segoe UI" w:cs="Segoe UI"/>
          <w:b/>
          <w:bCs/>
          <w:color w:val="24292F"/>
          <w:sz w:val="36"/>
          <w:szCs w:val="36"/>
        </w:rPr>
      </w:pPr>
      <w:r w:rsidRPr="00A60ED5">
        <w:rPr>
          <w:rFonts w:ascii="Segoe UI" w:eastAsia="Times New Roman" w:hAnsi="Segoe UI" w:cs="Segoe UI"/>
          <w:b/>
          <w:bCs/>
          <w:color w:val="24292F"/>
          <w:sz w:val="36"/>
          <w:szCs w:val="36"/>
        </w:rPr>
        <w:t>Creating a character</w:t>
      </w:r>
    </w:p>
    <w:p w14:paraId="3E05D3F7" w14:textId="5CA1A9D9" w:rsidR="00A60ED5" w:rsidRPr="00A60ED5" w:rsidRDefault="00A60ED5" w:rsidP="00A60ED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Create a new Actor of type </w:t>
      </w:r>
      <w:r w:rsidRPr="00A60ED5">
        <w:rPr>
          <w:rFonts w:ascii="Segoe UI" w:eastAsia="Times New Roman" w:hAnsi="Segoe UI" w:cs="Segoe UI"/>
          <w:i/>
          <w:iCs/>
          <w:color w:val="24292F"/>
          <w:sz w:val="24"/>
          <w:szCs w:val="24"/>
        </w:rPr>
        <w:t>character</w:t>
      </w:r>
      <w:r w:rsidRPr="00A60ED5">
        <w:rPr>
          <w:rFonts w:ascii="Segoe UI" w:eastAsia="Times New Roman" w:hAnsi="Segoe UI" w:cs="Segoe UI"/>
          <w:color w:val="24292F"/>
          <w:sz w:val="24"/>
          <w:szCs w:val="24"/>
        </w:rPr>
        <w:t>. By default, a new character will have the </w:t>
      </w:r>
      <w:r>
        <w:rPr>
          <w:rFonts w:ascii="Segoe UI" w:eastAsia="Times New Roman" w:hAnsi="Segoe UI" w:cs="Segoe UI"/>
          <w:i/>
          <w:iCs/>
          <w:color w:val="24292F"/>
          <w:sz w:val="24"/>
          <w:szCs w:val="24"/>
        </w:rPr>
        <w:t>Landlubber</w:t>
      </w:r>
      <w:r w:rsidRPr="00A60ED5">
        <w:rPr>
          <w:rFonts w:ascii="Segoe UI" w:eastAsia="Times New Roman" w:hAnsi="Segoe UI" w:cs="Segoe UI"/>
          <w:color w:val="24292F"/>
          <w:sz w:val="24"/>
          <w:szCs w:val="24"/>
        </w:rPr>
        <w:t> class (a fancier name for the default classless character).</w:t>
      </w:r>
    </w:p>
    <w:p w14:paraId="00A16DF2" w14:textId="7AC2052F" w:rsidR="00A60ED5" w:rsidRPr="00A60ED5" w:rsidRDefault="00A60ED5" w:rsidP="00A60ED5">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If desired, drag a different Class from the </w:t>
      </w:r>
      <w:proofErr w:type="gramStart"/>
      <w:r w:rsidRPr="00A60ED5">
        <w:rPr>
          <w:rFonts w:ascii="Segoe UI" w:eastAsia="Times New Roman" w:hAnsi="Segoe UI" w:cs="Segoe UI"/>
          <w:color w:val="24292F"/>
          <w:sz w:val="24"/>
          <w:szCs w:val="24"/>
        </w:rPr>
        <w:t>particular class</w:t>
      </w:r>
      <w:proofErr w:type="gramEnd"/>
      <w:r w:rsidRPr="00A60ED5">
        <w:rPr>
          <w:rFonts w:ascii="Segoe UI" w:eastAsia="Times New Roman" w:hAnsi="Segoe UI" w:cs="Segoe UI"/>
          <w:color w:val="24292F"/>
          <w:sz w:val="24"/>
          <w:szCs w:val="24"/>
        </w:rPr>
        <w:t xml:space="preserve"> compendium (e.g., "Class - </w:t>
      </w:r>
      <w:r>
        <w:rPr>
          <w:rFonts w:ascii="Segoe UI" w:eastAsia="Times New Roman" w:hAnsi="Segoe UI" w:cs="Segoe UI"/>
          <w:color w:val="24292F"/>
          <w:sz w:val="24"/>
          <w:szCs w:val="24"/>
        </w:rPr>
        <w:t>Swashbuckler</w:t>
      </w:r>
      <w:r w:rsidRPr="00A60ED5">
        <w:rPr>
          <w:rFonts w:ascii="Segoe UI" w:eastAsia="Times New Roman" w:hAnsi="Segoe UI" w:cs="Segoe UI"/>
          <w:color w:val="24292F"/>
          <w:sz w:val="24"/>
          <w:szCs w:val="24"/>
        </w:rPr>
        <w:t>") folder onto your sheet.</w:t>
      </w:r>
    </w:p>
    <w:p w14:paraId="4C038DC4" w14:textId="23B2B046" w:rsidR="00A60ED5" w:rsidRPr="00A60ED5" w:rsidRDefault="00A60ED5" w:rsidP="00A60ED5">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Drag out class-specific </w:t>
      </w:r>
      <w:r>
        <w:rPr>
          <w:rFonts w:ascii="Segoe UI" w:eastAsia="Times New Roman" w:hAnsi="Segoe UI" w:cs="Segoe UI"/>
          <w:color w:val="24292F"/>
          <w:sz w:val="24"/>
          <w:szCs w:val="24"/>
        </w:rPr>
        <w:t>abilities</w:t>
      </w:r>
      <w:r w:rsidRPr="00A60ED5">
        <w:rPr>
          <w:rFonts w:ascii="Segoe UI" w:eastAsia="Times New Roman" w:hAnsi="Segoe UI" w:cs="Segoe UI"/>
          <w:color w:val="24292F"/>
          <w:sz w:val="24"/>
          <w:szCs w:val="24"/>
        </w:rPr>
        <w:t xml:space="preserve"> or attacks (like the </w:t>
      </w:r>
      <w:r>
        <w:rPr>
          <w:rFonts w:ascii="Segoe UI" w:eastAsia="Times New Roman" w:hAnsi="Segoe UI" w:cs="Segoe UI"/>
          <w:color w:val="24292F"/>
          <w:sz w:val="24"/>
          <w:szCs w:val="24"/>
        </w:rPr>
        <w:t>Swashbuckler’s Dazzling Acrobatics</w:t>
      </w:r>
      <w:r w:rsidRPr="00A60ED5">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Ability</w:t>
      </w:r>
      <w:r w:rsidRPr="00A60ED5">
        <w:rPr>
          <w:rFonts w:ascii="Segoe UI" w:eastAsia="Times New Roman" w:hAnsi="Segoe UI" w:cs="Segoe UI"/>
          <w:color w:val="24292F"/>
          <w:sz w:val="24"/>
          <w:szCs w:val="24"/>
        </w:rPr>
        <w:t>) from the per-class compendium folder.</w:t>
      </w:r>
    </w:p>
    <w:p w14:paraId="3F628287" w14:textId="77777777" w:rsidR="00A60ED5" w:rsidRPr="00A60ED5" w:rsidRDefault="00A60ED5" w:rsidP="00A60ED5">
      <w:pPr>
        <w:numPr>
          <w:ilvl w:val="0"/>
          <w:numId w:val="1"/>
        </w:numPr>
        <w:shd w:val="clear" w:color="auto" w:fill="FFFFFF"/>
        <w:spacing w:before="60" w:after="100" w:afterAutospacing="1" w:line="240" w:lineRule="auto"/>
        <w:rPr>
          <w:rFonts w:ascii="Segoe UI" w:eastAsia="Times New Roman" w:hAnsi="Segoe UI" w:cs="Segoe UI"/>
          <w:color w:val="24292F"/>
          <w:sz w:val="24"/>
          <w:szCs w:val="24"/>
          <w:highlight w:val="yellow"/>
        </w:rPr>
      </w:pPr>
      <w:r w:rsidRPr="00A60ED5">
        <w:rPr>
          <w:rFonts w:ascii="Segoe UI" w:eastAsia="Times New Roman" w:hAnsi="Segoe UI" w:cs="Segoe UI"/>
          <w:color w:val="24292F"/>
          <w:sz w:val="24"/>
          <w:szCs w:val="24"/>
          <w:highlight w:val="yellow"/>
        </w:rPr>
        <w:t xml:space="preserve">Use the </w:t>
      </w:r>
      <w:proofErr w:type="spellStart"/>
      <w:r w:rsidRPr="00A60ED5">
        <w:rPr>
          <w:rFonts w:ascii="Segoe UI" w:eastAsia="Times New Roman" w:hAnsi="Segoe UI" w:cs="Segoe UI"/>
          <w:color w:val="24292F"/>
          <w:sz w:val="24"/>
          <w:szCs w:val="24"/>
          <w:highlight w:val="yellow"/>
        </w:rPr>
        <w:t>RollTables</w:t>
      </w:r>
      <w:proofErr w:type="spellEnd"/>
      <w:r w:rsidRPr="00A60ED5">
        <w:rPr>
          <w:rFonts w:ascii="Segoe UI" w:eastAsia="Times New Roman" w:hAnsi="Segoe UI" w:cs="Segoe UI"/>
          <w:color w:val="24292F"/>
          <w:sz w:val="24"/>
          <w:szCs w:val="24"/>
          <w:highlight w:val="yellow"/>
        </w:rPr>
        <w:t xml:space="preserve"> in the </w:t>
      </w:r>
      <w:r w:rsidRPr="00A60ED5">
        <w:rPr>
          <w:rFonts w:ascii="Segoe UI" w:eastAsia="Times New Roman" w:hAnsi="Segoe UI" w:cs="Segoe UI"/>
          <w:i/>
          <w:iCs/>
          <w:color w:val="24292F"/>
          <w:sz w:val="24"/>
          <w:szCs w:val="24"/>
          <w:highlight w:val="yellow"/>
        </w:rPr>
        <w:t>Character Creation</w:t>
      </w:r>
      <w:r w:rsidRPr="00A60ED5">
        <w:rPr>
          <w:rFonts w:ascii="Segoe UI" w:eastAsia="Times New Roman" w:hAnsi="Segoe UI" w:cs="Segoe UI"/>
          <w:color w:val="24292F"/>
          <w:sz w:val="24"/>
          <w:szCs w:val="24"/>
          <w:highlight w:val="yellow"/>
        </w:rPr>
        <w:t> </w:t>
      </w:r>
      <w:proofErr w:type="spellStart"/>
      <w:r w:rsidRPr="00A60ED5">
        <w:rPr>
          <w:rFonts w:ascii="Segoe UI" w:eastAsia="Times New Roman" w:hAnsi="Segoe UI" w:cs="Segoe UI"/>
          <w:color w:val="24292F"/>
          <w:sz w:val="24"/>
          <w:szCs w:val="24"/>
          <w:highlight w:val="yellow"/>
        </w:rPr>
        <w:t>RollTable</w:t>
      </w:r>
      <w:proofErr w:type="spellEnd"/>
      <w:r w:rsidRPr="00A60ED5">
        <w:rPr>
          <w:rFonts w:ascii="Segoe UI" w:eastAsia="Times New Roman" w:hAnsi="Segoe UI" w:cs="Segoe UI"/>
          <w:color w:val="24292F"/>
          <w:sz w:val="24"/>
          <w:szCs w:val="24"/>
          <w:highlight w:val="yellow"/>
        </w:rPr>
        <w:t xml:space="preserve"> compendium folder. E.g., for the "You are what you own" starting equipment rolls, or for various class-specific random items.</w:t>
      </w:r>
    </w:p>
    <w:p w14:paraId="413650AE" w14:textId="77777777" w:rsidR="00A60ED5" w:rsidRPr="00A60ED5" w:rsidRDefault="00A60ED5" w:rsidP="00A60ED5">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Manually roll and update your abilities, hit points, silver, and Devil's Luck.</w:t>
      </w:r>
    </w:p>
    <w:p w14:paraId="5BC202AB" w14:textId="77777777" w:rsidR="00A60ED5" w:rsidRPr="00A60ED5" w:rsidRDefault="00A60ED5" w:rsidP="00A60ED5">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If buying equipment, drag items from the various </w:t>
      </w:r>
      <w:r w:rsidRPr="00A60ED5">
        <w:rPr>
          <w:rFonts w:ascii="Segoe UI" w:eastAsia="Times New Roman" w:hAnsi="Segoe UI" w:cs="Segoe UI"/>
          <w:i/>
          <w:iCs/>
          <w:color w:val="24292F"/>
          <w:sz w:val="24"/>
          <w:szCs w:val="24"/>
        </w:rPr>
        <w:t>Equipment</w:t>
      </w:r>
      <w:r w:rsidRPr="00A60ED5">
        <w:rPr>
          <w:rFonts w:ascii="Segoe UI" w:eastAsia="Times New Roman" w:hAnsi="Segoe UI" w:cs="Segoe UI"/>
          <w:color w:val="24292F"/>
          <w:sz w:val="24"/>
          <w:szCs w:val="24"/>
        </w:rPr>
        <w:t> compendiums onto your character sheet.</w:t>
      </w:r>
    </w:p>
    <w:p w14:paraId="3CED43B2" w14:textId="1D518D24" w:rsidR="00A60ED5" w:rsidRPr="00A60ED5" w:rsidRDefault="00A60ED5" w:rsidP="00A60ED5">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Equip some items on your </w:t>
      </w:r>
      <w:r w:rsidRPr="00A60ED5">
        <w:rPr>
          <w:rFonts w:ascii="Segoe UI" w:eastAsia="Times New Roman" w:hAnsi="Segoe UI" w:cs="Segoe UI"/>
          <w:i/>
          <w:iCs/>
          <w:color w:val="24292F"/>
          <w:sz w:val="24"/>
          <w:szCs w:val="24"/>
        </w:rPr>
        <w:t>Treasure</w:t>
      </w:r>
      <w:r w:rsidRPr="00A60ED5">
        <w:rPr>
          <w:rFonts w:ascii="Segoe UI" w:eastAsia="Times New Roman" w:hAnsi="Segoe UI" w:cs="Segoe UI"/>
          <w:color w:val="24292F"/>
          <w:sz w:val="24"/>
          <w:szCs w:val="24"/>
        </w:rPr>
        <w:t> tab (using the little shield icon on the right of each item row), and they'll show up for use on your </w:t>
      </w:r>
      <w:r w:rsidR="003D4BE1">
        <w:rPr>
          <w:rFonts w:ascii="Segoe UI" w:eastAsia="Times New Roman" w:hAnsi="Segoe UI" w:cs="Segoe UI"/>
          <w:i/>
          <w:iCs/>
          <w:color w:val="24292F"/>
          <w:sz w:val="24"/>
          <w:szCs w:val="24"/>
        </w:rPr>
        <w:t>Combat</w:t>
      </w:r>
      <w:r w:rsidRPr="00A60ED5">
        <w:rPr>
          <w:rFonts w:ascii="Segoe UI" w:eastAsia="Times New Roman" w:hAnsi="Segoe UI" w:cs="Segoe UI"/>
          <w:color w:val="24292F"/>
          <w:sz w:val="24"/>
          <w:szCs w:val="24"/>
        </w:rPr>
        <w:t> tab.</w:t>
      </w:r>
    </w:p>
    <w:p w14:paraId="754ADAE1" w14:textId="4E8FC6A4" w:rsidR="00A60ED5" w:rsidRPr="00A60ED5" w:rsidRDefault="00A60ED5" w:rsidP="00A60ED5">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Go </w:t>
      </w:r>
      <w:r w:rsidR="003D4BE1">
        <w:rPr>
          <w:rFonts w:ascii="Segoe UI" w:eastAsia="Times New Roman" w:hAnsi="Segoe UI" w:cs="Segoe UI"/>
          <w:color w:val="24292F"/>
          <w:sz w:val="24"/>
          <w:szCs w:val="24"/>
        </w:rPr>
        <w:t>Pirate</w:t>
      </w:r>
      <w:r w:rsidRPr="00A60ED5">
        <w:rPr>
          <w:rFonts w:ascii="Segoe UI" w:eastAsia="Times New Roman" w:hAnsi="Segoe UI" w:cs="Segoe UI"/>
          <w:color w:val="24292F"/>
          <w:sz w:val="24"/>
          <w:szCs w:val="24"/>
        </w:rPr>
        <w:t xml:space="preserve"> stuff!</w:t>
      </w:r>
    </w:p>
    <w:p w14:paraId="53BBD410" w14:textId="525A53F1" w:rsidR="00A60ED5" w:rsidRPr="00A60ED5" w:rsidRDefault="00A60ED5" w:rsidP="00A60ED5">
      <w:pPr>
        <w:shd w:val="clear" w:color="auto" w:fill="FFFFFF"/>
        <w:spacing w:before="360" w:after="240" w:line="240" w:lineRule="auto"/>
        <w:outlineLvl w:val="1"/>
        <w:rPr>
          <w:rFonts w:ascii="Segoe UI" w:eastAsia="Times New Roman" w:hAnsi="Segoe UI" w:cs="Segoe UI"/>
          <w:b/>
          <w:bCs/>
          <w:color w:val="24292F"/>
          <w:sz w:val="36"/>
          <w:szCs w:val="36"/>
        </w:rPr>
      </w:pPr>
      <w:r w:rsidRPr="00A60ED5">
        <w:rPr>
          <w:rFonts w:ascii="Segoe UI" w:eastAsia="Times New Roman" w:hAnsi="Segoe UI" w:cs="Segoe UI"/>
          <w:b/>
          <w:bCs/>
          <w:color w:val="24292F"/>
          <w:sz w:val="36"/>
          <w:szCs w:val="36"/>
        </w:rPr>
        <w:t xml:space="preserve">The </w:t>
      </w:r>
      <w:r>
        <w:rPr>
          <w:rFonts w:ascii="Segoe UI" w:eastAsia="Times New Roman" w:hAnsi="Segoe UI" w:cs="Segoe UI"/>
          <w:b/>
          <w:bCs/>
          <w:color w:val="24292F"/>
          <w:sz w:val="36"/>
          <w:szCs w:val="36"/>
        </w:rPr>
        <w:t>Tavern</w:t>
      </w:r>
    </w:p>
    <w:p w14:paraId="67C33A0F" w14:textId="24F7EC97" w:rsidR="00A60ED5" w:rsidRPr="00A60ED5" w:rsidRDefault="00A60ED5" w:rsidP="00A60ED5">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You can also create </w:t>
      </w:r>
      <w:proofErr w:type="gramStart"/>
      <w:r w:rsidRPr="00A60ED5">
        <w:rPr>
          <w:rFonts w:ascii="Segoe UI" w:eastAsia="Times New Roman" w:hAnsi="Segoe UI" w:cs="Segoe UI"/>
          <w:color w:val="24292F"/>
          <w:sz w:val="24"/>
          <w:szCs w:val="24"/>
        </w:rPr>
        <w:t>randomly-generated</w:t>
      </w:r>
      <w:proofErr w:type="gramEnd"/>
      <w:r w:rsidRPr="00A60ED5">
        <w:rPr>
          <w:rFonts w:ascii="Segoe UI" w:eastAsia="Times New Roman" w:hAnsi="Segoe UI" w:cs="Segoe UI"/>
          <w:color w:val="24292F"/>
          <w:sz w:val="24"/>
          <w:szCs w:val="24"/>
        </w:rPr>
        <w:t xml:space="preserve"> characters through the built-in </w:t>
      </w:r>
      <w:r w:rsidR="003D4BE1">
        <w:rPr>
          <w:rFonts w:ascii="Segoe UI" w:eastAsia="Times New Roman" w:hAnsi="Segoe UI" w:cs="Segoe UI"/>
          <w:i/>
          <w:iCs/>
          <w:color w:val="24292F"/>
          <w:sz w:val="24"/>
          <w:szCs w:val="24"/>
        </w:rPr>
        <w:t>The Tavern</w:t>
      </w:r>
    </w:p>
    <w:p w14:paraId="47973FE5" w14:textId="7798760D" w:rsidR="00A60ED5" w:rsidRPr="00A60ED5" w:rsidRDefault="00A60ED5" w:rsidP="00A60ED5">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You can trigger random </w:t>
      </w:r>
      <w:r w:rsidR="003D4BE1">
        <w:rPr>
          <w:rFonts w:ascii="Segoe UI" w:eastAsia="Times New Roman" w:hAnsi="Segoe UI" w:cs="Segoe UI"/>
          <w:color w:val="24292F"/>
          <w:sz w:val="24"/>
          <w:szCs w:val="24"/>
        </w:rPr>
        <w:t>Tavern</w:t>
      </w:r>
      <w:r w:rsidRPr="00A60ED5">
        <w:rPr>
          <w:rFonts w:ascii="Segoe UI" w:eastAsia="Times New Roman" w:hAnsi="Segoe UI" w:cs="Segoe UI"/>
          <w:color w:val="24292F"/>
          <w:sz w:val="24"/>
          <w:szCs w:val="24"/>
        </w:rPr>
        <w:t xml:space="preserve"> generation in two ways:</w:t>
      </w:r>
    </w:p>
    <w:p w14:paraId="107B03FE" w14:textId="27B0C0CB" w:rsidR="00A60ED5" w:rsidRPr="00A60ED5" w:rsidRDefault="00A60ED5" w:rsidP="00A60ED5">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GMs and players with "Create Actor" privileges will see a "</w:t>
      </w:r>
      <w:r w:rsidR="003D4BE1">
        <w:rPr>
          <w:rFonts w:ascii="Segoe UI" w:eastAsia="Times New Roman" w:hAnsi="Segoe UI" w:cs="Segoe UI"/>
          <w:color w:val="24292F"/>
          <w:sz w:val="24"/>
          <w:szCs w:val="24"/>
        </w:rPr>
        <w:t>The Tavern</w:t>
      </w:r>
      <w:r w:rsidRPr="00A60ED5">
        <w:rPr>
          <w:rFonts w:ascii="Segoe UI" w:eastAsia="Times New Roman" w:hAnsi="Segoe UI" w:cs="Segoe UI"/>
          <w:color w:val="24292F"/>
          <w:sz w:val="24"/>
          <w:szCs w:val="24"/>
        </w:rPr>
        <w:t>" button at the top of the right sidebar </w:t>
      </w:r>
      <w:r w:rsidRPr="00A60ED5">
        <w:rPr>
          <w:rFonts w:ascii="Segoe UI" w:eastAsia="Times New Roman" w:hAnsi="Segoe UI" w:cs="Segoe UI"/>
          <w:i/>
          <w:iCs/>
          <w:color w:val="24292F"/>
          <w:sz w:val="24"/>
          <w:szCs w:val="24"/>
        </w:rPr>
        <w:t>Actors Directory</w:t>
      </w:r>
      <w:r w:rsidRPr="00A60ED5">
        <w:rPr>
          <w:rFonts w:ascii="Segoe UI" w:eastAsia="Times New Roman" w:hAnsi="Segoe UI" w:cs="Segoe UI"/>
          <w:color w:val="24292F"/>
          <w:sz w:val="24"/>
          <w:szCs w:val="24"/>
        </w:rPr>
        <w:t xml:space="preserve"> tab. This will create </w:t>
      </w:r>
      <w:r w:rsidR="003D4BE1" w:rsidRPr="00A60ED5">
        <w:rPr>
          <w:rFonts w:ascii="Segoe UI" w:eastAsia="Times New Roman" w:hAnsi="Segoe UI" w:cs="Segoe UI"/>
          <w:color w:val="24292F"/>
          <w:sz w:val="24"/>
          <w:szCs w:val="24"/>
        </w:rPr>
        <w:t xml:space="preserve">a </w:t>
      </w:r>
      <w:r w:rsidR="003D4BE1">
        <w:rPr>
          <w:rFonts w:ascii="Segoe UI" w:eastAsia="Times New Roman" w:hAnsi="Segoe UI" w:cs="Segoe UI"/>
          <w:color w:val="24292F"/>
          <w:sz w:val="24"/>
          <w:szCs w:val="24"/>
        </w:rPr>
        <w:t xml:space="preserve">finished </w:t>
      </w:r>
      <w:r w:rsidRPr="00A60ED5">
        <w:rPr>
          <w:rFonts w:ascii="Segoe UI" w:eastAsia="Times New Roman" w:hAnsi="Segoe UI" w:cs="Segoe UI"/>
          <w:color w:val="24292F"/>
          <w:sz w:val="24"/>
          <w:szCs w:val="24"/>
        </w:rPr>
        <w:t>new character.</w:t>
      </w:r>
    </w:p>
    <w:p w14:paraId="5A54EBE8" w14:textId="4036B75A" w:rsidR="00A60ED5" w:rsidRPr="00A60ED5" w:rsidRDefault="00A60ED5" w:rsidP="00A60ED5">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Every character sheet has a</w:t>
      </w:r>
      <w:r w:rsidR="003D4BE1">
        <w:rPr>
          <w:rFonts w:ascii="Segoe UI" w:eastAsia="Times New Roman" w:hAnsi="Segoe UI" w:cs="Segoe UI"/>
          <w:color w:val="24292F"/>
          <w:sz w:val="24"/>
          <w:szCs w:val="24"/>
        </w:rPr>
        <w:t xml:space="preserve"> </w:t>
      </w:r>
      <w:r w:rsidR="00DB0159">
        <w:rPr>
          <w:rFonts w:ascii="Segoe UI" w:eastAsia="Times New Roman" w:hAnsi="Segoe UI" w:cs="Segoe UI"/>
          <w:color w:val="24292F"/>
          <w:sz w:val="24"/>
          <w:szCs w:val="24"/>
        </w:rPr>
        <w:t xml:space="preserve">“The Tavern” </w:t>
      </w:r>
      <w:r w:rsidR="00AB6900">
        <w:rPr>
          <w:rFonts w:ascii="Segoe UI" w:eastAsia="Times New Roman" w:hAnsi="Segoe UI" w:cs="Segoe UI"/>
          <w:color w:val="24292F"/>
          <w:sz w:val="24"/>
          <w:szCs w:val="24"/>
        </w:rPr>
        <w:t>b</w:t>
      </w:r>
      <w:r w:rsidR="00DB0159">
        <w:rPr>
          <w:rFonts w:ascii="Segoe UI" w:eastAsia="Times New Roman" w:hAnsi="Segoe UI" w:cs="Segoe UI"/>
          <w:color w:val="24292F"/>
          <w:sz w:val="24"/>
          <w:szCs w:val="24"/>
        </w:rPr>
        <w:t xml:space="preserve">utton with a </w:t>
      </w:r>
      <w:r w:rsidRPr="00A60ED5">
        <w:rPr>
          <w:rFonts w:ascii="Segoe UI" w:eastAsia="Times New Roman" w:hAnsi="Segoe UI" w:cs="Segoe UI"/>
          <w:color w:val="24292F"/>
          <w:sz w:val="24"/>
          <w:szCs w:val="24"/>
        </w:rPr>
        <w:t>little skull icon</w:t>
      </w:r>
      <w:r w:rsidR="00AB6900">
        <w:rPr>
          <w:rFonts w:ascii="Segoe UI" w:eastAsia="Times New Roman" w:hAnsi="Segoe UI" w:cs="Segoe UI"/>
          <w:color w:val="24292F"/>
          <w:sz w:val="24"/>
          <w:szCs w:val="24"/>
        </w:rPr>
        <w:t xml:space="preserve"> to the</w:t>
      </w:r>
      <w:r w:rsidRPr="00A60ED5">
        <w:rPr>
          <w:rFonts w:ascii="Segoe UI" w:eastAsia="Times New Roman" w:hAnsi="Segoe UI" w:cs="Segoe UI"/>
          <w:color w:val="24292F"/>
          <w:sz w:val="24"/>
          <w:szCs w:val="24"/>
        </w:rPr>
        <w:t xml:space="preserve"> </w:t>
      </w:r>
      <w:r w:rsidR="00DB0159">
        <w:rPr>
          <w:rFonts w:ascii="Segoe UI" w:eastAsia="Times New Roman" w:hAnsi="Segoe UI" w:cs="Segoe UI"/>
          <w:color w:val="24292F"/>
          <w:sz w:val="24"/>
          <w:szCs w:val="24"/>
        </w:rPr>
        <w:t>left of their sheet options</w:t>
      </w:r>
      <w:r w:rsidRPr="00A60ED5">
        <w:rPr>
          <w:rFonts w:ascii="Segoe UI" w:eastAsia="Times New Roman" w:hAnsi="Segoe UI" w:cs="Segoe UI"/>
          <w:color w:val="24292F"/>
          <w:sz w:val="24"/>
          <w:szCs w:val="24"/>
        </w:rPr>
        <w:t xml:space="preserve">. This will throwaway all items and stats from </w:t>
      </w:r>
      <w:r w:rsidRPr="00A60ED5">
        <w:rPr>
          <w:rFonts w:ascii="Segoe UI" w:eastAsia="Times New Roman" w:hAnsi="Segoe UI" w:cs="Segoe UI"/>
          <w:color w:val="24292F"/>
          <w:sz w:val="24"/>
          <w:szCs w:val="24"/>
        </w:rPr>
        <w:lastRenderedPageBreak/>
        <w:t xml:space="preserve">the current </w:t>
      </w:r>
      <w:proofErr w:type="gramStart"/>
      <w:r w:rsidRPr="00A60ED5">
        <w:rPr>
          <w:rFonts w:ascii="Segoe UI" w:eastAsia="Times New Roman" w:hAnsi="Segoe UI" w:cs="Segoe UI"/>
          <w:color w:val="24292F"/>
          <w:sz w:val="24"/>
          <w:szCs w:val="24"/>
        </w:rPr>
        <w:t>character, and</w:t>
      </w:r>
      <w:proofErr w:type="gramEnd"/>
      <w:r w:rsidRPr="00A60ED5">
        <w:rPr>
          <w:rFonts w:ascii="Segoe UI" w:eastAsia="Times New Roman" w:hAnsi="Segoe UI" w:cs="Segoe UI"/>
          <w:color w:val="24292F"/>
          <w:sz w:val="24"/>
          <w:szCs w:val="24"/>
        </w:rPr>
        <w:t xml:space="preserve"> replace it with a randomly-generated </w:t>
      </w:r>
      <w:r w:rsidR="00AB6900">
        <w:rPr>
          <w:rFonts w:ascii="Segoe UI" w:eastAsia="Times New Roman" w:hAnsi="Segoe UI" w:cs="Segoe UI"/>
          <w:color w:val="24292F"/>
          <w:sz w:val="24"/>
          <w:szCs w:val="24"/>
        </w:rPr>
        <w:t>character</w:t>
      </w:r>
      <w:r w:rsidRPr="00A60ED5">
        <w:rPr>
          <w:rFonts w:ascii="Segoe UI" w:eastAsia="Times New Roman" w:hAnsi="Segoe UI" w:cs="Segoe UI"/>
          <w:color w:val="24292F"/>
          <w:sz w:val="24"/>
          <w:szCs w:val="24"/>
        </w:rPr>
        <w:t>. </w:t>
      </w:r>
      <w:r w:rsidRPr="00A60ED5">
        <w:rPr>
          <w:rFonts w:ascii="Segoe UI" w:eastAsia="Times New Roman" w:hAnsi="Segoe UI" w:cs="Segoe UI"/>
          <w:b/>
          <w:bCs/>
          <w:color w:val="24292F"/>
          <w:sz w:val="24"/>
          <w:szCs w:val="24"/>
        </w:rPr>
        <w:t>Warning</w:t>
      </w:r>
      <w:r w:rsidRPr="00A60ED5">
        <w:rPr>
          <w:rFonts w:ascii="Segoe UI" w:eastAsia="Times New Roman" w:hAnsi="Segoe UI" w:cs="Segoe UI"/>
          <w:color w:val="24292F"/>
          <w:sz w:val="24"/>
          <w:szCs w:val="24"/>
        </w:rPr>
        <w:t>: this cannot be undone.</w:t>
      </w:r>
    </w:p>
    <w:p w14:paraId="06EB0BCF" w14:textId="148A28E9" w:rsidR="00A60ED5" w:rsidRPr="00A60ED5" w:rsidRDefault="00A60ED5" w:rsidP="00A60ED5">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Either trigger will show a dialog window, allowing you to choose which classes to include as possible random </w:t>
      </w:r>
      <w:r w:rsidR="00031831">
        <w:rPr>
          <w:rFonts w:ascii="Segoe UI" w:eastAsia="Times New Roman" w:hAnsi="Segoe UI" w:cs="Segoe UI"/>
          <w:color w:val="24292F"/>
          <w:sz w:val="24"/>
          <w:szCs w:val="24"/>
        </w:rPr>
        <w:t>Character</w:t>
      </w:r>
      <w:r w:rsidRPr="00A60ED5">
        <w:rPr>
          <w:rFonts w:ascii="Segoe UI" w:eastAsia="Times New Roman" w:hAnsi="Segoe UI" w:cs="Segoe UI"/>
          <w:color w:val="24292F"/>
          <w:sz w:val="24"/>
          <w:szCs w:val="24"/>
        </w:rPr>
        <w:t>.</w:t>
      </w:r>
    </w:p>
    <w:p w14:paraId="0230C697" w14:textId="41DE7C52" w:rsidR="00A60ED5" w:rsidRPr="00A60ED5" w:rsidRDefault="00031831" w:rsidP="00A60ED5">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Tavern</w:t>
      </w:r>
      <w:r w:rsidR="00A60ED5" w:rsidRPr="00A60ED5">
        <w:rPr>
          <w:rFonts w:ascii="Segoe UI" w:eastAsia="Times New Roman" w:hAnsi="Segoe UI" w:cs="Segoe UI"/>
          <w:color w:val="24292F"/>
          <w:sz w:val="24"/>
          <w:szCs w:val="24"/>
        </w:rPr>
        <w:t xml:space="preserve"> will attempt to include any Item compendium with a name that begins "Class - ". E.g., "Class - Fanged Deserter".</w:t>
      </w:r>
    </w:p>
    <w:p w14:paraId="243F3FC9" w14:textId="77777777" w:rsidR="00A60ED5" w:rsidRPr="00A60ED5" w:rsidRDefault="00A60ED5" w:rsidP="00A60ED5">
      <w:pPr>
        <w:shd w:val="clear" w:color="auto" w:fill="FFFFFF"/>
        <w:spacing w:before="360" w:after="240" w:line="240" w:lineRule="auto"/>
        <w:outlineLvl w:val="1"/>
        <w:rPr>
          <w:rFonts w:ascii="Segoe UI" w:eastAsia="Times New Roman" w:hAnsi="Segoe UI" w:cs="Segoe UI"/>
          <w:b/>
          <w:bCs/>
          <w:color w:val="24292F"/>
          <w:sz w:val="36"/>
          <w:szCs w:val="36"/>
        </w:rPr>
      </w:pPr>
      <w:r w:rsidRPr="00A60ED5">
        <w:rPr>
          <w:rFonts w:ascii="Segoe UI" w:eastAsia="Times New Roman" w:hAnsi="Segoe UI" w:cs="Segoe UI"/>
          <w:b/>
          <w:bCs/>
          <w:color w:val="24292F"/>
          <w:sz w:val="36"/>
          <w:szCs w:val="36"/>
        </w:rPr>
        <w:t>Inventory</w:t>
      </w:r>
    </w:p>
    <w:p w14:paraId="297ECCF4" w14:textId="63EE095A" w:rsidR="00A60ED5" w:rsidRPr="00A60ED5" w:rsidRDefault="00A60ED5" w:rsidP="00A60ED5">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All items in your possession show up on your </w:t>
      </w:r>
      <w:r w:rsidR="00910910">
        <w:rPr>
          <w:rFonts w:ascii="Segoe UI" w:eastAsia="Times New Roman" w:hAnsi="Segoe UI" w:cs="Segoe UI"/>
          <w:i/>
          <w:iCs/>
          <w:color w:val="24292F"/>
          <w:sz w:val="24"/>
          <w:szCs w:val="24"/>
        </w:rPr>
        <w:t>Equipment</w:t>
      </w:r>
      <w:r w:rsidRPr="00A60ED5">
        <w:rPr>
          <w:rFonts w:ascii="Segoe UI" w:eastAsia="Times New Roman" w:hAnsi="Segoe UI" w:cs="Segoe UI"/>
          <w:color w:val="24292F"/>
          <w:sz w:val="24"/>
          <w:szCs w:val="24"/>
        </w:rPr>
        <w:t> tab.</w:t>
      </w:r>
    </w:p>
    <w:p w14:paraId="00896956" w14:textId="77777777" w:rsidR="00A60ED5" w:rsidRPr="00A60ED5" w:rsidRDefault="00A60ED5" w:rsidP="00A60ED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Carrying capacity (encumbrance) is calculated as per the Pirate Borg rules.</w:t>
      </w:r>
    </w:p>
    <w:p w14:paraId="329AC0AA" w14:textId="0634FA44" w:rsidR="00A60ED5" w:rsidRPr="00A60ED5" w:rsidRDefault="00A60ED5" w:rsidP="00A60ED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Items have a </w:t>
      </w:r>
      <w:r w:rsidR="00910910">
        <w:rPr>
          <w:rFonts w:ascii="Segoe UI" w:eastAsia="Times New Roman" w:hAnsi="Segoe UI" w:cs="Segoe UI"/>
          <w:i/>
          <w:iCs/>
          <w:color w:val="24292F"/>
          <w:sz w:val="24"/>
          <w:szCs w:val="24"/>
        </w:rPr>
        <w:t>C</w:t>
      </w:r>
      <w:r w:rsidRPr="00A60ED5">
        <w:rPr>
          <w:rFonts w:ascii="Segoe UI" w:eastAsia="Times New Roman" w:hAnsi="Segoe UI" w:cs="Segoe UI"/>
          <w:i/>
          <w:iCs/>
          <w:color w:val="24292F"/>
          <w:sz w:val="24"/>
          <w:szCs w:val="24"/>
        </w:rPr>
        <w:t>arry</w:t>
      </w:r>
      <w:r w:rsidR="00910910">
        <w:rPr>
          <w:rFonts w:ascii="Segoe UI" w:eastAsia="Times New Roman" w:hAnsi="Segoe UI" w:cs="Segoe UI"/>
          <w:i/>
          <w:iCs/>
          <w:color w:val="24292F"/>
          <w:sz w:val="24"/>
          <w:szCs w:val="24"/>
        </w:rPr>
        <w:t xml:space="preserve"> </w:t>
      </w:r>
      <w:r w:rsidRPr="00A60ED5">
        <w:rPr>
          <w:rFonts w:ascii="Segoe UI" w:eastAsia="Times New Roman" w:hAnsi="Segoe UI" w:cs="Segoe UI"/>
          <w:i/>
          <w:iCs/>
          <w:color w:val="24292F"/>
          <w:sz w:val="24"/>
          <w:szCs w:val="24"/>
        </w:rPr>
        <w:t>Weight</w:t>
      </w:r>
      <w:r w:rsidRPr="00A60ED5">
        <w:rPr>
          <w:rFonts w:ascii="Segoe UI" w:eastAsia="Times New Roman" w:hAnsi="Segoe UI" w:cs="Segoe UI"/>
          <w:color w:val="24292F"/>
          <w:sz w:val="24"/>
          <w:szCs w:val="24"/>
        </w:rPr>
        <w:t> field for how much they contribute to the total.</w:t>
      </w:r>
    </w:p>
    <w:p w14:paraId="75DE0AFA" w14:textId="4B37B104" w:rsidR="00A60ED5" w:rsidRPr="00A60ED5" w:rsidRDefault="00A60ED5" w:rsidP="00A60ED5">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Most items are 1, with a few exceptions (e.g., the </w:t>
      </w:r>
      <w:r w:rsidRPr="00A60ED5">
        <w:rPr>
          <w:rFonts w:ascii="Segoe UI" w:eastAsia="Times New Roman" w:hAnsi="Segoe UI" w:cs="Segoe UI"/>
          <w:color w:val="24292F"/>
          <w:sz w:val="24"/>
          <w:szCs w:val="24"/>
          <w:highlight w:val="yellow"/>
        </w:rPr>
        <w:t xml:space="preserve">Wretched Royalty's Jester is an item with 0 </w:t>
      </w:r>
      <w:r w:rsidR="00910910" w:rsidRPr="00910910">
        <w:rPr>
          <w:rFonts w:ascii="Segoe UI" w:eastAsia="Times New Roman" w:hAnsi="Segoe UI" w:cs="Segoe UI"/>
          <w:i/>
          <w:iCs/>
          <w:color w:val="24292F"/>
          <w:sz w:val="24"/>
          <w:szCs w:val="24"/>
          <w:highlight w:val="yellow"/>
        </w:rPr>
        <w:t>C</w:t>
      </w:r>
      <w:r w:rsidRPr="00A60ED5">
        <w:rPr>
          <w:rFonts w:ascii="Segoe UI" w:eastAsia="Times New Roman" w:hAnsi="Segoe UI" w:cs="Segoe UI"/>
          <w:i/>
          <w:iCs/>
          <w:color w:val="24292F"/>
          <w:sz w:val="24"/>
          <w:szCs w:val="24"/>
          <w:highlight w:val="yellow"/>
        </w:rPr>
        <w:t>arry</w:t>
      </w:r>
      <w:r w:rsidR="00910910" w:rsidRPr="00910910">
        <w:rPr>
          <w:rFonts w:ascii="Segoe UI" w:eastAsia="Times New Roman" w:hAnsi="Segoe UI" w:cs="Segoe UI"/>
          <w:i/>
          <w:iCs/>
          <w:color w:val="24292F"/>
          <w:sz w:val="24"/>
          <w:szCs w:val="24"/>
          <w:highlight w:val="yellow"/>
        </w:rPr>
        <w:t xml:space="preserve"> </w:t>
      </w:r>
      <w:r w:rsidRPr="00A60ED5">
        <w:rPr>
          <w:rFonts w:ascii="Segoe UI" w:eastAsia="Times New Roman" w:hAnsi="Segoe UI" w:cs="Segoe UI"/>
          <w:i/>
          <w:iCs/>
          <w:color w:val="24292F"/>
          <w:sz w:val="24"/>
          <w:szCs w:val="24"/>
          <w:highlight w:val="yellow"/>
        </w:rPr>
        <w:t>Weight,</w:t>
      </w:r>
      <w:r w:rsidRPr="00A60ED5">
        <w:rPr>
          <w:rFonts w:ascii="Segoe UI" w:eastAsia="Times New Roman" w:hAnsi="Segoe UI" w:cs="Segoe UI"/>
          <w:color w:val="24292F"/>
          <w:sz w:val="24"/>
          <w:szCs w:val="24"/>
          <w:highlight w:val="yellow"/>
        </w:rPr>
        <w:t xml:space="preserve"> since he can walk).</w:t>
      </w:r>
    </w:p>
    <w:p w14:paraId="625820A0" w14:textId="77777777" w:rsidR="00A60ED5" w:rsidRPr="00A60ED5" w:rsidRDefault="00A60ED5" w:rsidP="00A60ED5">
      <w:pPr>
        <w:numPr>
          <w:ilvl w:val="1"/>
          <w:numId w:val="3"/>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If you are encumbered (i.e., you are carrying more than your capacity), the rules for encumbrance will change color to alert you. You'll also see the effects on the DR for STR, AGI, and defense tests.</w:t>
      </w:r>
    </w:p>
    <w:p w14:paraId="69E88FD6" w14:textId="77777777" w:rsidR="00A60ED5" w:rsidRPr="00A60ED5" w:rsidRDefault="00A60ED5" w:rsidP="00A60ED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Container space and usage is also calculated.</w:t>
      </w:r>
    </w:p>
    <w:p w14:paraId="19E2EC4C" w14:textId="77777777" w:rsidR="00A60ED5" w:rsidRPr="00A60ED5" w:rsidRDefault="00A60ED5" w:rsidP="00A60ED5">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Items of type </w:t>
      </w:r>
      <w:r w:rsidRPr="00A60ED5">
        <w:rPr>
          <w:rFonts w:ascii="Segoe UI" w:eastAsia="Times New Roman" w:hAnsi="Segoe UI" w:cs="Segoe UI"/>
          <w:i/>
          <w:iCs/>
          <w:color w:val="24292F"/>
          <w:sz w:val="24"/>
          <w:szCs w:val="24"/>
        </w:rPr>
        <w:t>container</w:t>
      </w:r>
      <w:r w:rsidRPr="00A60ED5">
        <w:rPr>
          <w:rFonts w:ascii="Segoe UI" w:eastAsia="Times New Roman" w:hAnsi="Segoe UI" w:cs="Segoe UI"/>
          <w:color w:val="24292F"/>
          <w:sz w:val="24"/>
          <w:szCs w:val="24"/>
        </w:rPr>
        <w:t> have a capacity field indicating how much they can hold. Your total item capacity is the sum of your containers' capacities.</w:t>
      </w:r>
    </w:p>
    <w:p w14:paraId="318FD423" w14:textId="66F9EDC8" w:rsidR="00A60ED5" w:rsidRPr="00A60ED5" w:rsidRDefault="00A60ED5" w:rsidP="00A60ED5">
      <w:pPr>
        <w:numPr>
          <w:ilvl w:val="1"/>
          <w:numId w:val="3"/>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Items have a </w:t>
      </w:r>
      <w:r w:rsidR="00910910">
        <w:rPr>
          <w:rFonts w:ascii="Segoe UI" w:eastAsia="Times New Roman" w:hAnsi="Segoe UI" w:cs="Segoe UI"/>
          <w:i/>
          <w:iCs/>
          <w:color w:val="24292F"/>
          <w:sz w:val="24"/>
          <w:szCs w:val="24"/>
        </w:rPr>
        <w:t>C</w:t>
      </w:r>
      <w:r w:rsidRPr="00A60ED5">
        <w:rPr>
          <w:rFonts w:ascii="Segoe UI" w:eastAsia="Times New Roman" w:hAnsi="Segoe UI" w:cs="Segoe UI"/>
          <w:i/>
          <w:iCs/>
          <w:color w:val="24292F"/>
          <w:sz w:val="24"/>
          <w:szCs w:val="24"/>
        </w:rPr>
        <w:t>ontainer</w:t>
      </w:r>
      <w:r w:rsidR="00910910">
        <w:rPr>
          <w:rFonts w:ascii="Segoe UI" w:eastAsia="Times New Roman" w:hAnsi="Segoe UI" w:cs="Segoe UI"/>
          <w:i/>
          <w:iCs/>
          <w:color w:val="24292F"/>
          <w:sz w:val="24"/>
          <w:szCs w:val="24"/>
        </w:rPr>
        <w:t xml:space="preserve"> </w:t>
      </w:r>
      <w:r w:rsidRPr="00A60ED5">
        <w:rPr>
          <w:rFonts w:ascii="Segoe UI" w:eastAsia="Times New Roman" w:hAnsi="Segoe UI" w:cs="Segoe UI"/>
          <w:i/>
          <w:iCs/>
          <w:color w:val="24292F"/>
          <w:sz w:val="24"/>
          <w:szCs w:val="24"/>
        </w:rPr>
        <w:t>Space</w:t>
      </w:r>
      <w:r w:rsidRPr="00A60ED5">
        <w:rPr>
          <w:rFonts w:ascii="Segoe UI" w:eastAsia="Times New Roman" w:hAnsi="Segoe UI" w:cs="Segoe UI"/>
          <w:color w:val="24292F"/>
          <w:sz w:val="24"/>
          <w:szCs w:val="24"/>
        </w:rPr>
        <w:t> field indicating how much space they take up in a container. Most items are 1.</w:t>
      </w:r>
    </w:p>
    <w:p w14:paraId="75CA02DA" w14:textId="77777777" w:rsidR="00A60ED5" w:rsidRPr="00A60ED5" w:rsidRDefault="00A60ED5" w:rsidP="00A60ED5">
      <w:pPr>
        <w:numPr>
          <w:ilvl w:val="1"/>
          <w:numId w:val="3"/>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Containers do not count towards your container space.</w:t>
      </w:r>
    </w:p>
    <w:p w14:paraId="61DC519D" w14:textId="77777777" w:rsidR="00A60ED5" w:rsidRPr="00A60ED5" w:rsidRDefault="00A60ED5" w:rsidP="00A60ED5">
      <w:pPr>
        <w:numPr>
          <w:ilvl w:val="1"/>
          <w:numId w:val="3"/>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Equipped items do not count towards your container space.</w:t>
      </w:r>
    </w:p>
    <w:p w14:paraId="5C33EDF1" w14:textId="4454E1B7" w:rsidR="00A60ED5" w:rsidRPr="00A60ED5" w:rsidRDefault="00A60ED5" w:rsidP="00A60ED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A60ED5">
        <w:rPr>
          <w:rFonts w:ascii="Segoe UI" w:eastAsia="Times New Roman" w:hAnsi="Segoe UI" w:cs="Segoe UI"/>
          <w:color w:val="24292F"/>
          <w:sz w:val="24"/>
          <w:szCs w:val="24"/>
        </w:rPr>
        <w:t>Misc</w:t>
      </w:r>
      <w:proofErr w:type="spellEnd"/>
      <w:r w:rsidRPr="00A60ED5">
        <w:rPr>
          <w:rFonts w:ascii="Segoe UI" w:eastAsia="Times New Roman" w:hAnsi="Segoe UI" w:cs="Segoe UI"/>
          <w:color w:val="24292F"/>
          <w:sz w:val="24"/>
          <w:szCs w:val="24"/>
        </w:rPr>
        <w:t xml:space="preserve"> items have a modifiable </w:t>
      </w:r>
      <w:r w:rsidRPr="00A60ED5">
        <w:rPr>
          <w:rFonts w:ascii="Segoe UI" w:eastAsia="Times New Roman" w:hAnsi="Segoe UI" w:cs="Segoe UI"/>
          <w:i/>
          <w:iCs/>
          <w:color w:val="24292F"/>
          <w:sz w:val="24"/>
          <w:szCs w:val="24"/>
        </w:rPr>
        <w:t>quantity</w:t>
      </w:r>
      <w:r w:rsidRPr="00A60ED5">
        <w:rPr>
          <w:rFonts w:ascii="Segoe UI" w:eastAsia="Times New Roman" w:hAnsi="Segoe UI" w:cs="Segoe UI"/>
          <w:color w:val="24292F"/>
          <w:sz w:val="24"/>
          <w:szCs w:val="24"/>
        </w:rPr>
        <w:t> field. You can more easily increase or decrease this using the "+" and "-" buttons that appear in the item row, in the </w:t>
      </w:r>
      <w:r w:rsidR="00167FE5">
        <w:rPr>
          <w:rFonts w:ascii="Segoe UI" w:eastAsia="Times New Roman" w:hAnsi="Segoe UI" w:cs="Segoe UI"/>
          <w:i/>
          <w:iCs/>
          <w:color w:val="24292F"/>
          <w:sz w:val="24"/>
          <w:szCs w:val="24"/>
        </w:rPr>
        <w:t>Equipment</w:t>
      </w:r>
      <w:r w:rsidRPr="00A60ED5">
        <w:rPr>
          <w:rFonts w:ascii="Segoe UI" w:eastAsia="Times New Roman" w:hAnsi="Segoe UI" w:cs="Segoe UI"/>
          <w:color w:val="24292F"/>
          <w:sz w:val="24"/>
          <w:szCs w:val="24"/>
        </w:rPr>
        <w:t> tab.</w:t>
      </w:r>
    </w:p>
    <w:p w14:paraId="4F3C24B2" w14:textId="44CBB4B8" w:rsidR="00A60ED5" w:rsidRPr="00A60ED5" w:rsidRDefault="00A60ED5" w:rsidP="00A60ED5">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You can combine quantity with </w:t>
      </w:r>
      <w:r w:rsidR="00167FE5" w:rsidRPr="00167FE5">
        <w:rPr>
          <w:rFonts w:ascii="Segoe UI" w:eastAsia="Times New Roman" w:hAnsi="Segoe UI" w:cs="Segoe UI"/>
          <w:i/>
          <w:iCs/>
          <w:color w:val="24292F"/>
          <w:sz w:val="24"/>
          <w:szCs w:val="24"/>
        </w:rPr>
        <w:t>C</w:t>
      </w:r>
      <w:r w:rsidRPr="00A60ED5">
        <w:rPr>
          <w:rFonts w:ascii="Segoe UI" w:eastAsia="Times New Roman" w:hAnsi="Segoe UI" w:cs="Segoe UI"/>
          <w:i/>
          <w:iCs/>
          <w:color w:val="24292F"/>
          <w:sz w:val="24"/>
          <w:szCs w:val="24"/>
        </w:rPr>
        <w:t>arry</w:t>
      </w:r>
      <w:r w:rsidR="00167FE5" w:rsidRPr="00167FE5">
        <w:rPr>
          <w:rFonts w:ascii="Segoe UI" w:eastAsia="Times New Roman" w:hAnsi="Segoe UI" w:cs="Segoe UI"/>
          <w:i/>
          <w:iCs/>
          <w:color w:val="24292F"/>
          <w:sz w:val="24"/>
          <w:szCs w:val="24"/>
        </w:rPr>
        <w:t xml:space="preserve"> </w:t>
      </w:r>
      <w:r w:rsidRPr="00A60ED5">
        <w:rPr>
          <w:rFonts w:ascii="Segoe UI" w:eastAsia="Times New Roman" w:hAnsi="Segoe UI" w:cs="Segoe UI"/>
          <w:i/>
          <w:iCs/>
          <w:color w:val="24292F"/>
          <w:sz w:val="24"/>
          <w:szCs w:val="24"/>
        </w:rPr>
        <w:t>Weight</w:t>
      </w:r>
      <w:r w:rsidRPr="00A60ED5">
        <w:rPr>
          <w:rFonts w:ascii="Segoe UI" w:eastAsia="Times New Roman" w:hAnsi="Segoe UI" w:cs="Segoe UI"/>
          <w:color w:val="24292F"/>
          <w:sz w:val="24"/>
          <w:szCs w:val="24"/>
        </w:rPr>
        <w:t xml:space="preserve"> and </w:t>
      </w:r>
      <w:r w:rsidR="00167FE5" w:rsidRPr="00167FE5">
        <w:rPr>
          <w:rFonts w:ascii="Segoe UI" w:eastAsia="Times New Roman" w:hAnsi="Segoe UI" w:cs="Segoe UI"/>
          <w:i/>
          <w:iCs/>
          <w:color w:val="24292F"/>
          <w:sz w:val="24"/>
          <w:szCs w:val="24"/>
        </w:rPr>
        <w:t>C</w:t>
      </w:r>
      <w:r w:rsidRPr="00A60ED5">
        <w:rPr>
          <w:rFonts w:ascii="Segoe UI" w:eastAsia="Times New Roman" w:hAnsi="Segoe UI" w:cs="Segoe UI"/>
          <w:i/>
          <w:iCs/>
          <w:color w:val="24292F"/>
          <w:sz w:val="24"/>
          <w:szCs w:val="24"/>
        </w:rPr>
        <w:t>ontainer</w:t>
      </w:r>
      <w:r w:rsidR="00167FE5" w:rsidRPr="00167FE5">
        <w:rPr>
          <w:rFonts w:ascii="Segoe UI" w:eastAsia="Times New Roman" w:hAnsi="Segoe UI" w:cs="Segoe UI"/>
          <w:i/>
          <w:iCs/>
          <w:color w:val="24292F"/>
          <w:sz w:val="24"/>
          <w:szCs w:val="24"/>
        </w:rPr>
        <w:t xml:space="preserve"> </w:t>
      </w:r>
      <w:r w:rsidRPr="00A60ED5">
        <w:rPr>
          <w:rFonts w:ascii="Segoe UI" w:eastAsia="Times New Roman" w:hAnsi="Segoe UI" w:cs="Segoe UI"/>
          <w:i/>
          <w:iCs/>
          <w:color w:val="24292F"/>
          <w:sz w:val="24"/>
          <w:szCs w:val="24"/>
        </w:rPr>
        <w:t>Space</w:t>
      </w:r>
      <w:r w:rsidRPr="00A60ED5">
        <w:rPr>
          <w:rFonts w:ascii="Segoe UI" w:eastAsia="Times New Roman" w:hAnsi="Segoe UI" w:cs="Segoe UI"/>
          <w:color w:val="24292F"/>
          <w:sz w:val="24"/>
          <w:szCs w:val="24"/>
        </w:rPr>
        <w:t xml:space="preserve"> fields set less than zero, to allow "stacking" of items occupying less than 1 unit or occupying less than 1 slot.</w:t>
      </w:r>
    </w:p>
    <w:p w14:paraId="51589AF4" w14:textId="77777777" w:rsidR="00A60ED5" w:rsidRPr="00A60ED5" w:rsidRDefault="00A60ED5" w:rsidP="00A60ED5">
      <w:pPr>
        <w:shd w:val="clear" w:color="auto" w:fill="FFFFFF"/>
        <w:spacing w:before="360" w:after="240" w:line="240" w:lineRule="auto"/>
        <w:outlineLvl w:val="1"/>
        <w:rPr>
          <w:rFonts w:ascii="Segoe UI" w:eastAsia="Times New Roman" w:hAnsi="Segoe UI" w:cs="Segoe UI"/>
          <w:b/>
          <w:bCs/>
          <w:color w:val="24292F"/>
          <w:sz w:val="36"/>
          <w:szCs w:val="36"/>
        </w:rPr>
      </w:pPr>
      <w:r w:rsidRPr="00A60ED5">
        <w:rPr>
          <w:rFonts w:ascii="Segoe UI" w:eastAsia="Times New Roman" w:hAnsi="Segoe UI" w:cs="Segoe UI"/>
          <w:b/>
          <w:bCs/>
          <w:color w:val="24292F"/>
          <w:sz w:val="36"/>
          <w:szCs w:val="36"/>
        </w:rPr>
        <w:t>Combat</w:t>
      </w:r>
    </w:p>
    <w:p w14:paraId="4F3D57C2" w14:textId="2495ABD0" w:rsidR="00A60ED5" w:rsidRPr="00A60ED5" w:rsidRDefault="00A60ED5" w:rsidP="00A60ED5">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Combat rolls are handled from the </w:t>
      </w:r>
      <w:proofErr w:type="spellStart"/>
      <w:proofErr w:type="gramStart"/>
      <w:r w:rsidR="00471374">
        <w:rPr>
          <w:rFonts w:ascii="Segoe UI" w:eastAsia="Times New Roman" w:hAnsi="Segoe UI" w:cs="Segoe UI"/>
          <w:i/>
          <w:iCs/>
          <w:color w:val="24292F"/>
          <w:sz w:val="24"/>
          <w:szCs w:val="24"/>
        </w:rPr>
        <w:t>Cobat</w:t>
      </w:r>
      <w:proofErr w:type="spellEnd"/>
      <w:r w:rsidR="00471374">
        <w:rPr>
          <w:rFonts w:ascii="Segoe UI" w:eastAsia="Times New Roman" w:hAnsi="Segoe UI" w:cs="Segoe UI"/>
          <w:i/>
          <w:iCs/>
          <w:color w:val="24292F"/>
          <w:sz w:val="24"/>
          <w:szCs w:val="24"/>
        </w:rPr>
        <w:t xml:space="preserve"> </w:t>
      </w:r>
      <w:r w:rsidRPr="00A60ED5">
        <w:rPr>
          <w:rFonts w:ascii="Segoe UI" w:eastAsia="Times New Roman" w:hAnsi="Segoe UI" w:cs="Segoe UI"/>
          <w:color w:val="24292F"/>
          <w:sz w:val="24"/>
          <w:szCs w:val="24"/>
        </w:rPr>
        <w:t> tab</w:t>
      </w:r>
      <w:proofErr w:type="gramEnd"/>
      <w:r w:rsidRPr="00A60ED5">
        <w:rPr>
          <w:rFonts w:ascii="Segoe UI" w:eastAsia="Times New Roman" w:hAnsi="Segoe UI" w:cs="Segoe UI"/>
          <w:color w:val="24292F"/>
          <w:sz w:val="24"/>
          <w:szCs w:val="24"/>
        </w:rPr>
        <w:t xml:space="preserve"> on a Character's sheet.</w:t>
      </w:r>
    </w:p>
    <w:p w14:paraId="7F5C9480" w14:textId="77777777" w:rsidR="00A60ED5" w:rsidRPr="00A60ED5" w:rsidRDefault="00A60ED5" w:rsidP="00A60ED5">
      <w:pPr>
        <w:numPr>
          <w:ilvl w:val="0"/>
          <w:numId w:val="4"/>
        </w:numPr>
        <w:shd w:val="clear" w:color="auto" w:fill="FFFFFF"/>
        <w:spacing w:before="60" w:after="100" w:afterAutospacing="1" w:line="240" w:lineRule="auto"/>
        <w:rPr>
          <w:rFonts w:ascii="Segoe UI" w:eastAsia="Times New Roman" w:hAnsi="Segoe UI" w:cs="Segoe UI"/>
          <w:color w:val="24292F"/>
          <w:sz w:val="24"/>
          <w:szCs w:val="24"/>
          <w:highlight w:val="yellow"/>
        </w:rPr>
      </w:pPr>
      <w:r w:rsidRPr="00A60ED5">
        <w:rPr>
          <w:rFonts w:ascii="Segoe UI" w:eastAsia="Times New Roman" w:hAnsi="Segoe UI" w:cs="Segoe UI"/>
          <w:color w:val="24292F"/>
          <w:sz w:val="24"/>
          <w:szCs w:val="24"/>
          <w:highlight w:val="yellow"/>
        </w:rPr>
        <w:t>Party and Individual initiative can be handled either with or without Foundry's Combat Tracker.</w:t>
      </w:r>
    </w:p>
    <w:p w14:paraId="1DB9E957" w14:textId="77777777" w:rsidR="00A60ED5" w:rsidRPr="00A60ED5" w:rsidRDefault="00A60ED5" w:rsidP="00A60ED5">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highlight w:val="yellow"/>
        </w:rPr>
      </w:pPr>
      <w:r w:rsidRPr="00A60ED5">
        <w:rPr>
          <w:rFonts w:ascii="Segoe UI" w:eastAsia="Times New Roman" w:hAnsi="Segoe UI" w:cs="Segoe UI"/>
          <w:color w:val="24292F"/>
          <w:sz w:val="24"/>
          <w:szCs w:val="24"/>
          <w:highlight w:val="yellow"/>
        </w:rPr>
        <w:lastRenderedPageBreak/>
        <w:t xml:space="preserve">With: </w:t>
      </w:r>
      <w:proofErr w:type="spellStart"/>
      <w:r w:rsidRPr="00A60ED5">
        <w:rPr>
          <w:rFonts w:ascii="Segoe UI" w:eastAsia="Times New Roman" w:hAnsi="Segoe UI" w:cs="Segoe UI"/>
          <w:color w:val="24292F"/>
          <w:sz w:val="24"/>
          <w:szCs w:val="24"/>
          <w:highlight w:val="yellow"/>
        </w:rPr>
        <w:t>GameMaster</w:t>
      </w:r>
      <w:proofErr w:type="spellEnd"/>
      <w:r w:rsidRPr="00A60ED5">
        <w:rPr>
          <w:rFonts w:ascii="Segoe UI" w:eastAsia="Times New Roman" w:hAnsi="Segoe UI" w:cs="Segoe UI"/>
          <w:color w:val="24292F"/>
          <w:sz w:val="24"/>
          <w:szCs w:val="24"/>
          <w:highlight w:val="yellow"/>
        </w:rPr>
        <w:t xml:space="preserve"> has started a Combat Encounter and added players and enemies to it. Party Initiative will sort combatants ("Players go first", "Enemies go first") based on their token disposition (friendly is a player/ally, neutral or hostile is an enemy), and Individual Initiative will sort combatants within that grouping. There are also buttons on the combat tracker for party initiative (6-sided die icon) and individual initiative (regular 20-sided die icon).</w:t>
      </w:r>
    </w:p>
    <w:p w14:paraId="00396562" w14:textId="77777777" w:rsidR="00A60ED5" w:rsidRPr="00A60ED5" w:rsidRDefault="00A60ED5" w:rsidP="00A60ED5">
      <w:pPr>
        <w:numPr>
          <w:ilvl w:val="1"/>
          <w:numId w:val="4"/>
        </w:numPr>
        <w:shd w:val="clear" w:color="auto" w:fill="FFFFFF"/>
        <w:spacing w:before="60" w:after="100" w:afterAutospacing="1" w:line="240" w:lineRule="auto"/>
        <w:rPr>
          <w:rFonts w:ascii="Segoe UI" w:eastAsia="Times New Roman" w:hAnsi="Segoe UI" w:cs="Segoe UI"/>
          <w:color w:val="24292F"/>
          <w:sz w:val="24"/>
          <w:szCs w:val="24"/>
          <w:highlight w:val="yellow"/>
        </w:rPr>
      </w:pPr>
      <w:r w:rsidRPr="00A60ED5">
        <w:rPr>
          <w:rFonts w:ascii="Segoe UI" w:eastAsia="Times New Roman" w:hAnsi="Segoe UI" w:cs="Segoe UI"/>
          <w:color w:val="24292F"/>
          <w:sz w:val="24"/>
          <w:szCs w:val="24"/>
          <w:highlight w:val="yellow"/>
        </w:rPr>
        <w:t>If desired, you can repeat "Roll Party Initiative" every round. Depending on the die roll, friendlies/enemies may be reordered to show up on top.</w:t>
      </w:r>
    </w:p>
    <w:p w14:paraId="34F30B9D" w14:textId="77777777" w:rsidR="00A60ED5" w:rsidRPr="00A60ED5" w:rsidRDefault="00A60ED5" w:rsidP="00A60ED5">
      <w:pPr>
        <w:numPr>
          <w:ilvl w:val="1"/>
          <w:numId w:val="4"/>
        </w:numPr>
        <w:shd w:val="clear" w:color="auto" w:fill="FFFFFF"/>
        <w:spacing w:before="60" w:after="100" w:afterAutospacing="1" w:line="240" w:lineRule="auto"/>
        <w:rPr>
          <w:rFonts w:ascii="Segoe UI" w:eastAsia="Times New Roman" w:hAnsi="Segoe UI" w:cs="Segoe UI"/>
          <w:color w:val="24292F"/>
          <w:sz w:val="24"/>
          <w:szCs w:val="24"/>
          <w:highlight w:val="yellow"/>
        </w:rPr>
      </w:pPr>
      <w:r w:rsidRPr="00A60ED5">
        <w:rPr>
          <w:rFonts w:ascii="Segoe UI" w:eastAsia="Times New Roman" w:hAnsi="Segoe UI" w:cs="Segoe UI"/>
          <w:color w:val="24292F"/>
          <w:sz w:val="24"/>
          <w:szCs w:val="24"/>
          <w:highlight w:val="yellow"/>
        </w:rPr>
        <w:t>Without: initiative buttons will show messages in chat, but it's up to you to track the ordering.</w:t>
      </w:r>
    </w:p>
    <w:p w14:paraId="6B11438D" w14:textId="478A6305" w:rsidR="00A60ED5" w:rsidRPr="00A60ED5" w:rsidRDefault="00A60ED5" w:rsidP="00A60ED5">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To use a weapon, armor, or shield, you need to equip it. You can do so on the </w:t>
      </w:r>
      <w:r w:rsidR="00471374">
        <w:rPr>
          <w:rFonts w:ascii="Segoe UI" w:eastAsia="Times New Roman" w:hAnsi="Segoe UI" w:cs="Segoe UI"/>
          <w:i/>
          <w:iCs/>
          <w:color w:val="24292F"/>
          <w:sz w:val="24"/>
          <w:szCs w:val="24"/>
        </w:rPr>
        <w:t>Equipment</w:t>
      </w:r>
      <w:r w:rsidRPr="00A60ED5">
        <w:rPr>
          <w:rFonts w:ascii="Segoe UI" w:eastAsia="Times New Roman" w:hAnsi="Segoe UI" w:cs="Segoe UI"/>
          <w:color w:val="24292F"/>
          <w:sz w:val="24"/>
          <w:szCs w:val="24"/>
        </w:rPr>
        <w:t xml:space="preserve"> tab. Any </w:t>
      </w:r>
      <w:proofErr w:type="spellStart"/>
      <w:r w:rsidRPr="00A60ED5">
        <w:rPr>
          <w:rFonts w:ascii="Segoe UI" w:eastAsia="Times New Roman" w:hAnsi="Segoe UI" w:cs="Segoe UI"/>
          <w:color w:val="24292F"/>
          <w:sz w:val="24"/>
          <w:szCs w:val="24"/>
        </w:rPr>
        <w:t>equippable</w:t>
      </w:r>
      <w:proofErr w:type="spellEnd"/>
      <w:r w:rsidRPr="00A60ED5">
        <w:rPr>
          <w:rFonts w:ascii="Segoe UI" w:eastAsia="Times New Roman" w:hAnsi="Segoe UI" w:cs="Segoe UI"/>
          <w:color w:val="24292F"/>
          <w:sz w:val="24"/>
          <w:szCs w:val="24"/>
        </w:rPr>
        <w:t xml:space="preserve"> items have a small </w:t>
      </w:r>
      <w:r w:rsidR="00471374">
        <w:rPr>
          <w:rFonts w:ascii="Segoe UI" w:eastAsia="Times New Roman" w:hAnsi="Segoe UI" w:cs="Segoe UI"/>
          <w:color w:val="24292F"/>
          <w:sz w:val="24"/>
          <w:szCs w:val="24"/>
        </w:rPr>
        <w:t>fist</w:t>
      </w:r>
      <w:r w:rsidRPr="00A60ED5">
        <w:rPr>
          <w:rFonts w:ascii="Segoe UI" w:eastAsia="Times New Roman" w:hAnsi="Segoe UI" w:cs="Segoe UI"/>
          <w:color w:val="24292F"/>
          <w:sz w:val="24"/>
          <w:szCs w:val="24"/>
        </w:rPr>
        <w:t xml:space="preserve"> icon next to their edit and delete buttons. Click the </w:t>
      </w:r>
      <w:proofErr w:type="spellStart"/>
      <w:r w:rsidR="00471374">
        <w:rPr>
          <w:rFonts w:ascii="Segoe UI" w:eastAsia="Times New Roman" w:hAnsi="Segoe UI" w:cs="Segoe UI"/>
          <w:color w:val="24292F"/>
          <w:sz w:val="24"/>
          <w:szCs w:val="24"/>
        </w:rPr>
        <w:t>fist</w:t>
      </w:r>
      <w:proofErr w:type="spellEnd"/>
      <w:r w:rsidRPr="00A60ED5">
        <w:rPr>
          <w:rFonts w:ascii="Segoe UI" w:eastAsia="Times New Roman" w:hAnsi="Segoe UI" w:cs="Segoe UI"/>
          <w:color w:val="24292F"/>
          <w:sz w:val="24"/>
          <w:szCs w:val="24"/>
        </w:rPr>
        <w:t xml:space="preserve"> icon to make it turn </w:t>
      </w:r>
      <w:r w:rsidR="00471374">
        <w:rPr>
          <w:rFonts w:ascii="Segoe UI" w:eastAsia="Times New Roman" w:hAnsi="Segoe UI" w:cs="Segoe UI"/>
          <w:color w:val="24292F"/>
          <w:sz w:val="24"/>
          <w:szCs w:val="24"/>
        </w:rPr>
        <w:t>Red</w:t>
      </w:r>
      <w:r w:rsidRPr="00A60ED5">
        <w:rPr>
          <w:rFonts w:ascii="Segoe UI" w:eastAsia="Times New Roman" w:hAnsi="Segoe UI" w:cs="Segoe UI"/>
          <w:color w:val="24292F"/>
          <w:sz w:val="24"/>
          <w:szCs w:val="24"/>
        </w:rPr>
        <w:t xml:space="preserve"> (equipped), and the item will appear on your </w:t>
      </w:r>
      <w:r w:rsidR="00471374">
        <w:rPr>
          <w:rFonts w:ascii="Segoe UI" w:eastAsia="Times New Roman" w:hAnsi="Segoe UI" w:cs="Segoe UI"/>
          <w:i/>
          <w:iCs/>
          <w:color w:val="24292F"/>
          <w:sz w:val="24"/>
          <w:szCs w:val="24"/>
        </w:rPr>
        <w:t>Combat</w:t>
      </w:r>
      <w:r w:rsidRPr="00A60ED5">
        <w:rPr>
          <w:rFonts w:ascii="Segoe UI" w:eastAsia="Times New Roman" w:hAnsi="Segoe UI" w:cs="Segoe UI"/>
          <w:color w:val="24292F"/>
          <w:sz w:val="24"/>
          <w:szCs w:val="24"/>
        </w:rPr>
        <w:t xml:space="preserve"> tab, ready for use. Note: you can only have a single armor and single </w:t>
      </w:r>
      <w:r w:rsidRPr="00A60ED5">
        <w:rPr>
          <w:rFonts w:ascii="Segoe UI" w:eastAsia="Times New Roman" w:hAnsi="Segoe UI" w:cs="Segoe UI"/>
          <w:color w:val="24292F"/>
          <w:sz w:val="24"/>
          <w:szCs w:val="24"/>
          <w:highlight w:val="yellow"/>
        </w:rPr>
        <w:t>shield equipped at one time.</w:t>
      </w:r>
    </w:p>
    <w:p w14:paraId="10596552" w14:textId="77777777" w:rsidR="00A60ED5" w:rsidRPr="00A60ED5" w:rsidRDefault="00A60ED5" w:rsidP="00A60ED5">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Attacking</w:t>
      </w:r>
    </w:p>
    <w:p w14:paraId="5090C03F" w14:textId="2D62F01F" w:rsidR="00A60ED5" w:rsidRPr="00A60ED5" w:rsidRDefault="00A60ED5" w:rsidP="00A60ED5">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On the </w:t>
      </w:r>
      <w:r w:rsidR="00471374">
        <w:rPr>
          <w:rFonts w:ascii="Segoe UI" w:eastAsia="Times New Roman" w:hAnsi="Segoe UI" w:cs="Segoe UI"/>
          <w:i/>
          <w:iCs/>
          <w:color w:val="24292F"/>
          <w:sz w:val="24"/>
          <w:szCs w:val="24"/>
        </w:rPr>
        <w:t>Combat</w:t>
      </w:r>
      <w:r w:rsidRPr="00A60ED5">
        <w:rPr>
          <w:rFonts w:ascii="Segoe UI" w:eastAsia="Times New Roman" w:hAnsi="Segoe UI" w:cs="Segoe UI"/>
          <w:color w:val="24292F"/>
          <w:sz w:val="24"/>
          <w:szCs w:val="24"/>
        </w:rPr>
        <w:t> tab of your character sheet, click the </w:t>
      </w:r>
      <w:r w:rsidRPr="00A60ED5">
        <w:rPr>
          <w:rFonts w:ascii="Segoe UI" w:eastAsia="Times New Roman" w:hAnsi="Segoe UI" w:cs="Segoe UI"/>
          <w:i/>
          <w:iCs/>
          <w:color w:val="24292F"/>
          <w:sz w:val="24"/>
          <w:szCs w:val="24"/>
        </w:rPr>
        <w:t>Attack</w:t>
      </w:r>
      <w:r w:rsidRPr="00A60ED5">
        <w:rPr>
          <w:rFonts w:ascii="Segoe UI" w:eastAsia="Times New Roman" w:hAnsi="Segoe UI" w:cs="Segoe UI"/>
          <w:color w:val="24292F"/>
          <w:sz w:val="24"/>
          <w:szCs w:val="24"/>
        </w:rPr>
        <w:t> button next to your weapon of choice.</w:t>
      </w:r>
    </w:p>
    <w:p w14:paraId="5C2C1956" w14:textId="77777777" w:rsidR="00A60ED5" w:rsidRPr="00A60ED5" w:rsidRDefault="00A60ED5" w:rsidP="00A60ED5">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A popup window will appear, prompting you for the DR of the attack (usually 12), as well as the target's armor damage reduction (e.g., 1d2).</w:t>
      </w:r>
    </w:p>
    <w:p w14:paraId="22D4DA07" w14:textId="77777777" w:rsidR="00A60ED5" w:rsidRPr="00A60ED5" w:rsidRDefault="00A60ED5" w:rsidP="00A60ED5">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The system will resolve your attack, calculating hit or miss, critical or fumble, </w:t>
      </w:r>
      <w:proofErr w:type="gramStart"/>
      <w:r w:rsidRPr="00A60ED5">
        <w:rPr>
          <w:rFonts w:ascii="Segoe UI" w:eastAsia="Times New Roman" w:hAnsi="Segoe UI" w:cs="Segoe UI"/>
          <w:color w:val="24292F"/>
          <w:sz w:val="24"/>
          <w:szCs w:val="24"/>
        </w:rPr>
        <w:t>damage</w:t>
      </w:r>
      <w:proofErr w:type="gramEnd"/>
      <w:r w:rsidRPr="00A60ED5">
        <w:rPr>
          <w:rFonts w:ascii="Segoe UI" w:eastAsia="Times New Roman" w:hAnsi="Segoe UI" w:cs="Segoe UI"/>
          <w:color w:val="24292F"/>
          <w:sz w:val="24"/>
          <w:szCs w:val="24"/>
        </w:rPr>
        <w:t xml:space="preserve"> and damage reduction. Everything will appear in a chat message "roll card".</w:t>
      </w:r>
    </w:p>
    <w:p w14:paraId="5ABCF397" w14:textId="77777777" w:rsidR="00A60ED5" w:rsidRDefault="00A60ED5" w:rsidP="00A60ED5">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Final damage can then be manually applied to the target (i.e., DM reduces the target creature's HPs on the creature sheet).</w:t>
      </w:r>
    </w:p>
    <w:p w14:paraId="5E7770C5" w14:textId="1EB4698A" w:rsidR="00AF547C" w:rsidRPr="00A60ED5" w:rsidRDefault="00AF547C" w:rsidP="00A60ED5">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You can drag your weapons into the macro bar to have quick access to an attack roll. </w:t>
      </w:r>
    </w:p>
    <w:p w14:paraId="1DD9D8C6" w14:textId="77777777" w:rsidR="00A60ED5" w:rsidRPr="00A60ED5" w:rsidRDefault="00A60ED5" w:rsidP="00A60ED5">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Defending</w:t>
      </w:r>
    </w:p>
    <w:p w14:paraId="495DF381" w14:textId="2F560854" w:rsidR="00A60ED5" w:rsidRPr="00A60ED5" w:rsidRDefault="00A60ED5" w:rsidP="00A60ED5">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On the </w:t>
      </w:r>
      <w:r w:rsidR="00471374">
        <w:rPr>
          <w:rFonts w:ascii="Segoe UI" w:eastAsia="Times New Roman" w:hAnsi="Segoe UI" w:cs="Segoe UI"/>
          <w:i/>
          <w:iCs/>
          <w:color w:val="24292F"/>
          <w:sz w:val="24"/>
          <w:szCs w:val="24"/>
        </w:rPr>
        <w:t>Combat</w:t>
      </w:r>
      <w:r w:rsidRPr="00A60ED5">
        <w:rPr>
          <w:rFonts w:ascii="Segoe UI" w:eastAsia="Times New Roman" w:hAnsi="Segoe UI" w:cs="Segoe UI"/>
          <w:color w:val="24292F"/>
          <w:sz w:val="24"/>
          <w:szCs w:val="24"/>
        </w:rPr>
        <w:t> tab of your character sheet, Click the </w:t>
      </w:r>
      <w:r w:rsidRPr="00A60ED5">
        <w:rPr>
          <w:rFonts w:ascii="Segoe UI" w:eastAsia="Times New Roman" w:hAnsi="Segoe UI" w:cs="Segoe UI"/>
          <w:i/>
          <w:iCs/>
          <w:color w:val="24292F"/>
          <w:sz w:val="24"/>
          <w:szCs w:val="24"/>
        </w:rPr>
        <w:t>Defend</w:t>
      </w:r>
      <w:r w:rsidRPr="00A60ED5">
        <w:rPr>
          <w:rFonts w:ascii="Segoe UI" w:eastAsia="Times New Roman" w:hAnsi="Segoe UI" w:cs="Segoe UI"/>
          <w:color w:val="24292F"/>
          <w:sz w:val="24"/>
          <w:szCs w:val="24"/>
        </w:rPr>
        <w:t> button.</w:t>
      </w:r>
    </w:p>
    <w:p w14:paraId="345371F5" w14:textId="77777777" w:rsidR="00A60ED5" w:rsidRPr="00A60ED5" w:rsidRDefault="00A60ED5" w:rsidP="00A60ED5">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A popup window will appear, prompting you for the DR of the defense (usually 12) and the incoming attack damage die (e.g., 1d6).</w:t>
      </w:r>
    </w:p>
    <w:p w14:paraId="00479288" w14:textId="77777777" w:rsidR="00A60ED5" w:rsidRPr="00A60ED5" w:rsidRDefault="00A60ED5" w:rsidP="00A60ED5">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The system will resolve the defense, calculating dodge or hit, critical or fumble, </w:t>
      </w:r>
      <w:proofErr w:type="gramStart"/>
      <w:r w:rsidRPr="00A60ED5">
        <w:rPr>
          <w:rFonts w:ascii="Segoe UI" w:eastAsia="Times New Roman" w:hAnsi="Segoe UI" w:cs="Segoe UI"/>
          <w:color w:val="24292F"/>
          <w:sz w:val="24"/>
          <w:szCs w:val="24"/>
        </w:rPr>
        <w:t>damage</w:t>
      </w:r>
      <w:proofErr w:type="gramEnd"/>
      <w:r w:rsidRPr="00A60ED5">
        <w:rPr>
          <w:rFonts w:ascii="Segoe UI" w:eastAsia="Times New Roman" w:hAnsi="Segoe UI" w:cs="Segoe UI"/>
          <w:color w:val="24292F"/>
          <w:sz w:val="24"/>
          <w:szCs w:val="24"/>
        </w:rPr>
        <w:t xml:space="preserve"> and damage reduction. Everything will appear in a chat message "roll card".</w:t>
      </w:r>
    </w:p>
    <w:p w14:paraId="61C0381E" w14:textId="1362D784" w:rsidR="00AF547C" w:rsidRPr="00A60ED5" w:rsidRDefault="00A60ED5" w:rsidP="00AF547C">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It's up to you to manually apply the final damage (i.e., reduce your HPs on your character sheet).</w:t>
      </w:r>
    </w:p>
    <w:p w14:paraId="5E377DFA" w14:textId="77777777" w:rsidR="00A60ED5" w:rsidRPr="00A60ED5" w:rsidRDefault="00A60ED5" w:rsidP="00A60ED5">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Armor</w:t>
      </w:r>
    </w:p>
    <w:p w14:paraId="11E8D097" w14:textId="47C668E8" w:rsidR="00A60ED5" w:rsidRDefault="00A60ED5" w:rsidP="00A60ED5">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lastRenderedPageBreak/>
        <w:t>Armor has both a current and a max tier. The current tier is shown on the </w:t>
      </w:r>
      <w:r w:rsidR="00BF255B">
        <w:rPr>
          <w:rFonts w:ascii="Segoe UI" w:eastAsia="Times New Roman" w:hAnsi="Segoe UI" w:cs="Segoe UI"/>
          <w:i/>
          <w:iCs/>
          <w:color w:val="24292F"/>
          <w:sz w:val="24"/>
          <w:szCs w:val="24"/>
        </w:rPr>
        <w:t>Combat</w:t>
      </w:r>
      <w:r w:rsidRPr="00A60ED5">
        <w:rPr>
          <w:rFonts w:ascii="Segoe UI" w:eastAsia="Times New Roman" w:hAnsi="Segoe UI" w:cs="Segoe UI"/>
          <w:color w:val="24292F"/>
          <w:sz w:val="24"/>
          <w:szCs w:val="24"/>
        </w:rPr>
        <w:t xml:space="preserve"> tab as a radio button. The current tier radio buttons won't let you choose a current tier higher than the armor's max tier. There is a </w:t>
      </w:r>
      <w:proofErr w:type="gramStart"/>
      <w:r w:rsidRPr="00A60ED5">
        <w:rPr>
          <w:rFonts w:ascii="Segoe UI" w:eastAsia="Times New Roman" w:hAnsi="Segoe UI" w:cs="Segoe UI"/>
          <w:color w:val="24292F"/>
          <w:sz w:val="24"/>
          <w:szCs w:val="24"/>
        </w:rPr>
        <w:t>zero tier</w:t>
      </w:r>
      <w:proofErr w:type="gramEnd"/>
      <w:r w:rsidRPr="00A60ED5">
        <w:rPr>
          <w:rFonts w:ascii="Segoe UI" w:eastAsia="Times New Roman" w:hAnsi="Segoe UI" w:cs="Segoe UI"/>
          <w:color w:val="24292F"/>
          <w:sz w:val="24"/>
          <w:szCs w:val="24"/>
        </w:rPr>
        <w:t xml:space="preserve"> shown, in case </w:t>
      </w:r>
      <w:r w:rsidR="00BF255B">
        <w:rPr>
          <w:rFonts w:ascii="Segoe UI" w:eastAsia="Times New Roman" w:hAnsi="Segoe UI" w:cs="Segoe UI"/>
          <w:color w:val="24292F"/>
          <w:sz w:val="24"/>
          <w:szCs w:val="24"/>
        </w:rPr>
        <w:t>your armor is damaged.</w:t>
      </w:r>
    </w:p>
    <w:p w14:paraId="623CCEBC" w14:textId="720F3BD1" w:rsidR="00AF547C" w:rsidRPr="00A60ED5" w:rsidRDefault="00AF547C" w:rsidP="00A60ED5">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You can drag your armor into the macro bar to have quick access to a defense roll. </w:t>
      </w:r>
    </w:p>
    <w:p w14:paraId="2B96F27F" w14:textId="3839B538" w:rsidR="00A60ED5" w:rsidRPr="00A60ED5" w:rsidRDefault="00A60ED5" w:rsidP="00A60ED5">
      <w:pPr>
        <w:shd w:val="clear" w:color="auto" w:fill="FFFFFF"/>
        <w:spacing w:before="360" w:after="240" w:line="240" w:lineRule="auto"/>
        <w:outlineLvl w:val="1"/>
        <w:rPr>
          <w:rFonts w:ascii="Segoe UI" w:eastAsia="Times New Roman" w:hAnsi="Segoe UI" w:cs="Segoe UI"/>
          <w:b/>
          <w:bCs/>
          <w:color w:val="24292F"/>
          <w:sz w:val="36"/>
          <w:szCs w:val="36"/>
        </w:rPr>
      </w:pPr>
      <w:r w:rsidRPr="00A60ED5">
        <w:rPr>
          <w:rFonts w:ascii="Segoe UI" w:eastAsia="Times New Roman" w:hAnsi="Segoe UI" w:cs="Segoe UI"/>
          <w:b/>
          <w:bCs/>
          <w:color w:val="24292F"/>
          <w:sz w:val="36"/>
          <w:szCs w:val="36"/>
        </w:rPr>
        <w:t>Health, Status, and Resting</w:t>
      </w:r>
    </w:p>
    <w:p w14:paraId="58E1AA1B" w14:textId="0DC2B4D7" w:rsidR="00A60ED5" w:rsidRPr="00A60ED5" w:rsidRDefault="00A60ED5" w:rsidP="00A60ED5">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It's up to you to keep track of death</w:t>
      </w:r>
      <w:r w:rsidR="00345EB7">
        <w:rPr>
          <w:rFonts w:ascii="Segoe UI" w:eastAsia="Times New Roman" w:hAnsi="Segoe UI" w:cs="Segoe UI"/>
          <w:color w:val="24292F"/>
          <w:sz w:val="24"/>
          <w:szCs w:val="24"/>
        </w:rPr>
        <w:t xml:space="preserve">, </w:t>
      </w:r>
      <w:proofErr w:type="gramStart"/>
      <w:r w:rsidRPr="00A60ED5">
        <w:rPr>
          <w:rFonts w:ascii="Segoe UI" w:eastAsia="Times New Roman" w:hAnsi="Segoe UI" w:cs="Segoe UI"/>
          <w:color w:val="24292F"/>
          <w:sz w:val="24"/>
          <w:szCs w:val="24"/>
        </w:rPr>
        <w:t>infection</w:t>
      </w:r>
      <w:proofErr w:type="gramEnd"/>
      <w:r w:rsidR="00345EB7">
        <w:rPr>
          <w:rFonts w:ascii="Segoe UI" w:eastAsia="Times New Roman" w:hAnsi="Segoe UI" w:cs="Segoe UI"/>
          <w:color w:val="24292F"/>
          <w:sz w:val="24"/>
          <w:szCs w:val="24"/>
        </w:rPr>
        <w:t xml:space="preserve"> and poison.</w:t>
      </w:r>
    </w:p>
    <w:p w14:paraId="6447C1F2" w14:textId="77777777" w:rsidR="00A60ED5" w:rsidRPr="00A60ED5" w:rsidRDefault="00A60ED5" w:rsidP="00A60ED5">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There is a </w:t>
      </w:r>
      <w:r w:rsidRPr="00A60ED5">
        <w:rPr>
          <w:rFonts w:ascii="Segoe UI" w:eastAsia="Times New Roman" w:hAnsi="Segoe UI" w:cs="Segoe UI"/>
          <w:i/>
          <w:iCs/>
          <w:color w:val="24292F"/>
          <w:sz w:val="24"/>
          <w:szCs w:val="24"/>
        </w:rPr>
        <w:t>Broken</w:t>
      </w:r>
      <w:r w:rsidRPr="00A60ED5">
        <w:rPr>
          <w:rFonts w:ascii="Segoe UI" w:eastAsia="Times New Roman" w:hAnsi="Segoe UI" w:cs="Segoe UI"/>
          <w:color w:val="24292F"/>
          <w:sz w:val="24"/>
          <w:szCs w:val="24"/>
        </w:rPr>
        <w:t xml:space="preserve"> button on the character sheet that will roll </w:t>
      </w:r>
      <w:proofErr w:type="gramStart"/>
      <w:r w:rsidRPr="00A60ED5">
        <w:rPr>
          <w:rFonts w:ascii="Segoe UI" w:eastAsia="Times New Roman" w:hAnsi="Segoe UI" w:cs="Segoe UI"/>
          <w:color w:val="24292F"/>
          <w:sz w:val="24"/>
          <w:szCs w:val="24"/>
        </w:rPr>
        <w:t>broken-ness</w:t>
      </w:r>
      <w:proofErr w:type="gramEnd"/>
      <w:r w:rsidRPr="00A60ED5">
        <w:rPr>
          <w:rFonts w:ascii="Segoe UI" w:eastAsia="Times New Roman" w:hAnsi="Segoe UI" w:cs="Segoe UI"/>
          <w:color w:val="24292F"/>
          <w:sz w:val="24"/>
          <w:szCs w:val="24"/>
        </w:rPr>
        <w:t>, displaying the full result as a chat message.</w:t>
      </w:r>
    </w:p>
    <w:p w14:paraId="2FE84F96" w14:textId="77777777" w:rsidR="00A60ED5" w:rsidRPr="00A60ED5" w:rsidRDefault="00A60ED5" w:rsidP="00A60ED5">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There is a </w:t>
      </w:r>
      <w:r w:rsidRPr="00A60ED5">
        <w:rPr>
          <w:rFonts w:ascii="Segoe UI" w:eastAsia="Times New Roman" w:hAnsi="Segoe UI" w:cs="Segoe UI"/>
          <w:i/>
          <w:iCs/>
          <w:color w:val="24292F"/>
          <w:sz w:val="24"/>
          <w:szCs w:val="24"/>
        </w:rPr>
        <w:t>Rest</w:t>
      </w:r>
      <w:r w:rsidRPr="00A60ED5">
        <w:rPr>
          <w:rFonts w:ascii="Segoe UI" w:eastAsia="Times New Roman" w:hAnsi="Segoe UI" w:cs="Segoe UI"/>
          <w:color w:val="24292F"/>
          <w:sz w:val="24"/>
          <w:szCs w:val="24"/>
        </w:rPr>
        <w:t xml:space="preserve"> button on the character sheet that will open a dialog window, where you can choose between short or long rest, </w:t>
      </w:r>
      <w:proofErr w:type="gramStart"/>
      <w:r w:rsidRPr="00A60ED5">
        <w:rPr>
          <w:rFonts w:ascii="Segoe UI" w:eastAsia="Times New Roman" w:hAnsi="Segoe UI" w:cs="Segoe UI"/>
          <w:color w:val="24292F"/>
          <w:sz w:val="24"/>
          <w:szCs w:val="24"/>
        </w:rPr>
        <w:t>eat</w:t>
      </w:r>
      <w:proofErr w:type="gramEnd"/>
      <w:r w:rsidRPr="00A60ED5">
        <w:rPr>
          <w:rFonts w:ascii="Segoe UI" w:eastAsia="Times New Roman" w:hAnsi="Segoe UI" w:cs="Segoe UI"/>
          <w:color w:val="24292F"/>
          <w:sz w:val="24"/>
          <w:szCs w:val="24"/>
        </w:rPr>
        <w:t xml:space="preserve"> or don't eat or starve, and whether you are infected.</w:t>
      </w:r>
    </w:p>
    <w:p w14:paraId="7E41EBD4" w14:textId="77777777" w:rsidR="00A60ED5" w:rsidRPr="00A60ED5" w:rsidRDefault="00A60ED5" w:rsidP="00A60ED5">
      <w:pPr>
        <w:numPr>
          <w:ilvl w:val="1"/>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Starvation and Infection will only damage you during long </w:t>
      </w:r>
      <w:proofErr w:type="gramStart"/>
      <w:r w:rsidRPr="00A60ED5">
        <w:rPr>
          <w:rFonts w:ascii="Segoe UI" w:eastAsia="Times New Roman" w:hAnsi="Segoe UI" w:cs="Segoe UI"/>
          <w:color w:val="24292F"/>
          <w:sz w:val="24"/>
          <w:szCs w:val="24"/>
        </w:rPr>
        <w:t>rests, but</w:t>
      </w:r>
      <w:proofErr w:type="gramEnd"/>
      <w:r w:rsidRPr="00A60ED5">
        <w:rPr>
          <w:rFonts w:ascii="Segoe UI" w:eastAsia="Times New Roman" w:hAnsi="Segoe UI" w:cs="Segoe UI"/>
          <w:color w:val="24292F"/>
          <w:sz w:val="24"/>
          <w:szCs w:val="24"/>
        </w:rPr>
        <w:t xml:space="preserve"> will prevent healing on both short and long rests.</w:t>
      </w:r>
    </w:p>
    <w:p w14:paraId="42012903" w14:textId="0C947EFA" w:rsidR="00A60ED5" w:rsidRPr="00A60ED5" w:rsidRDefault="007635A2" w:rsidP="00A60ED5">
      <w:pPr>
        <w:shd w:val="clear" w:color="auto" w:fill="FFFFFF"/>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Relics &amp; Rituals</w:t>
      </w:r>
    </w:p>
    <w:p w14:paraId="418F41D0" w14:textId="6A1BB37F" w:rsidR="00A60ED5" w:rsidRPr="00A60ED5" w:rsidRDefault="00A60ED5" w:rsidP="00A60ED5">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Any </w:t>
      </w:r>
      <w:r w:rsidR="007635A2">
        <w:rPr>
          <w:rFonts w:ascii="Segoe UI" w:eastAsia="Times New Roman" w:hAnsi="Segoe UI" w:cs="Segoe UI"/>
          <w:color w:val="24292F"/>
          <w:sz w:val="24"/>
          <w:szCs w:val="24"/>
        </w:rPr>
        <w:t>Relics</w:t>
      </w:r>
      <w:r w:rsidRPr="00A60ED5">
        <w:rPr>
          <w:rFonts w:ascii="Segoe UI" w:eastAsia="Times New Roman" w:hAnsi="Segoe UI" w:cs="Segoe UI"/>
          <w:color w:val="24292F"/>
          <w:sz w:val="24"/>
          <w:szCs w:val="24"/>
        </w:rPr>
        <w:t xml:space="preserve"> in your inventory will show up on both your sheet's </w:t>
      </w:r>
      <w:r w:rsidR="007635A2">
        <w:rPr>
          <w:rFonts w:ascii="Segoe UI" w:eastAsia="Times New Roman" w:hAnsi="Segoe UI" w:cs="Segoe UI"/>
          <w:i/>
          <w:iCs/>
          <w:color w:val="24292F"/>
          <w:sz w:val="24"/>
          <w:szCs w:val="24"/>
        </w:rPr>
        <w:t>Equipment</w:t>
      </w:r>
      <w:r w:rsidRPr="00A60ED5">
        <w:rPr>
          <w:rFonts w:ascii="Segoe UI" w:eastAsia="Times New Roman" w:hAnsi="Segoe UI" w:cs="Segoe UI"/>
          <w:color w:val="24292F"/>
          <w:sz w:val="24"/>
          <w:szCs w:val="24"/>
        </w:rPr>
        <w:t> and </w:t>
      </w:r>
      <w:r w:rsidR="007635A2">
        <w:rPr>
          <w:rFonts w:ascii="Segoe UI" w:eastAsia="Times New Roman" w:hAnsi="Segoe UI" w:cs="Segoe UI"/>
          <w:i/>
          <w:iCs/>
          <w:color w:val="24292F"/>
          <w:sz w:val="24"/>
          <w:szCs w:val="24"/>
        </w:rPr>
        <w:t>Relics &amp; Rituals</w:t>
      </w:r>
      <w:r w:rsidRPr="00A60ED5">
        <w:rPr>
          <w:rFonts w:ascii="Segoe UI" w:eastAsia="Times New Roman" w:hAnsi="Segoe UI" w:cs="Segoe UI"/>
          <w:color w:val="24292F"/>
          <w:sz w:val="24"/>
          <w:szCs w:val="24"/>
        </w:rPr>
        <w:t> tabs.</w:t>
      </w:r>
    </w:p>
    <w:p w14:paraId="2FDCADB8" w14:textId="740FE0BF" w:rsidR="00A60ED5" w:rsidRPr="00A60ED5" w:rsidRDefault="00A60ED5" w:rsidP="00A60ED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On the </w:t>
      </w:r>
      <w:r w:rsidR="007635A2">
        <w:rPr>
          <w:rFonts w:ascii="Segoe UI" w:eastAsia="Times New Roman" w:hAnsi="Segoe UI" w:cs="Segoe UI"/>
          <w:i/>
          <w:iCs/>
          <w:color w:val="24292F"/>
          <w:sz w:val="24"/>
          <w:szCs w:val="24"/>
        </w:rPr>
        <w:t>Relics &amp; Rituals</w:t>
      </w:r>
      <w:r w:rsidRPr="00A60ED5">
        <w:rPr>
          <w:rFonts w:ascii="Segoe UI" w:eastAsia="Times New Roman" w:hAnsi="Segoe UI" w:cs="Segoe UI"/>
          <w:color w:val="24292F"/>
          <w:sz w:val="24"/>
          <w:szCs w:val="24"/>
        </w:rPr>
        <w:t> tab, use the </w:t>
      </w:r>
      <w:r w:rsidR="0085213A">
        <w:rPr>
          <w:rFonts w:ascii="Segoe UI" w:eastAsia="Times New Roman" w:hAnsi="Segoe UI" w:cs="Segoe UI"/>
          <w:i/>
          <w:iCs/>
          <w:color w:val="24292F"/>
          <w:sz w:val="24"/>
          <w:szCs w:val="24"/>
        </w:rPr>
        <w:t>Use Relic</w:t>
      </w:r>
      <w:r w:rsidRPr="00A60ED5">
        <w:rPr>
          <w:rFonts w:ascii="Segoe UI" w:eastAsia="Times New Roman" w:hAnsi="Segoe UI" w:cs="Segoe UI"/>
          <w:color w:val="24292F"/>
          <w:sz w:val="24"/>
          <w:szCs w:val="24"/>
        </w:rPr>
        <w:t> button to make a usage attempt roll.</w:t>
      </w:r>
    </w:p>
    <w:p w14:paraId="40012790" w14:textId="77777777" w:rsidR="00A60ED5" w:rsidRPr="00A60ED5" w:rsidRDefault="00A60ED5" w:rsidP="00A60ED5">
      <w:pPr>
        <w:numPr>
          <w:ilvl w:val="1"/>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The results of your roll vs. DR 12 will be shown as a chat message, along with any crit or fumble roll.</w:t>
      </w:r>
    </w:p>
    <w:p w14:paraId="0757903D" w14:textId="6ADD24BB" w:rsidR="00A60ED5" w:rsidRPr="00A60ED5" w:rsidRDefault="00A60ED5" w:rsidP="00A60ED5">
      <w:pPr>
        <w:numPr>
          <w:ilvl w:val="1"/>
          <w:numId w:val="6"/>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Failures cause you </w:t>
      </w:r>
      <w:r w:rsidR="0085213A">
        <w:rPr>
          <w:rFonts w:ascii="Segoe UI" w:eastAsia="Times New Roman" w:hAnsi="Segoe UI" w:cs="Segoe UI"/>
          <w:color w:val="24292F"/>
          <w:sz w:val="24"/>
          <w:szCs w:val="24"/>
        </w:rPr>
        <w:t>to be Stunned</w:t>
      </w:r>
      <w:r w:rsidRPr="00A60ED5">
        <w:rPr>
          <w:rFonts w:ascii="Segoe UI" w:eastAsia="Times New Roman" w:hAnsi="Segoe UI" w:cs="Segoe UI"/>
          <w:color w:val="24292F"/>
          <w:sz w:val="24"/>
          <w:szCs w:val="24"/>
        </w:rPr>
        <w:t>,</w:t>
      </w:r>
      <w:r w:rsidR="0085213A">
        <w:rPr>
          <w:rFonts w:ascii="Segoe UI" w:eastAsia="Times New Roman" w:hAnsi="Segoe UI" w:cs="Segoe UI"/>
          <w:color w:val="24292F"/>
          <w:sz w:val="24"/>
          <w:szCs w:val="24"/>
        </w:rPr>
        <w:t xml:space="preserve"> and cannot use the relic again that day</w:t>
      </w:r>
      <w:r w:rsidR="00F41589">
        <w:rPr>
          <w:rFonts w:ascii="Segoe UI" w:eastAsia="Times New Roman" w:hAnsi="Segoe UI" w:cs="Segoe UI"/>
          <w:color w:val="24292F"/>
          <w:sz w:val="24"/>
          <w:szCs w:val="24"/>
        </w:rPr>
        <w:t>,</w:t>
      </w:r>
      <w:r w:rsidRPr="00A60ED5">
        <w:rPr>
          <w:rFonts w:ascii="Segoe UI" w:eastAsia="Times New Roman" w:hAnsi="Segoe UI" w:cs="Segoe UI"/>
          <w:color w:val="24292F"/>
          <w:sz w:val="24"/>
          <w:szCs w:val="24"/>
        </w:rPr>
        <w:t xml:space="preserve"> also shown in the chat message.</w:t>
      </w:r>
    </w:p>
    <w:p w14:paraId="45452E3B" w14:textId="77777777" w:rsidR="00A60ED5" w:rsidRPr="00A60ED5" w:rsidRDefault="00A60ED5" w:rsidP="00A60ED5">
      <w:pPr>
        <w:numPr>
          <w:ilvl w:val="1"/>
          <w:numId w:val="6"/>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It's up to you to manually roll an Arcane Catastrophe when you fumble.</w:t>
      </w:r>
    </w:p>
    <w:p w14:paraId="0A0B5E82" w14:textId="1A3B63CA" w:rsidR="00A60ED5" w:rsidRPr="00A60ED5" w:rsidRDefault="00A60ED5" w:rsidP="00A60ED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 xml:space="preserve">It's up to you to prohibit using </w:t>
      </w:r>
      <w:r w:rsidR="00970273">
        <w:rPr>
          <w:rFonts w:ascii="Segoe UI" w:eastAsia="Times New Roman" w:hAnsi="Segoe UI" w:cs="Segoe UI"/>
          <w:i/>
          <w:iCs/>
          <w:color w:val="24292F"/>
          <w:sz w:val="24"/>
          <w:szCs w:val="24"/>
        </w:rPr>
        <w:t>Relics &amp; Rituals</w:t>
      </w:r>
      <w:r w:rsidR="00970273" w:rsidRPr="00A60ED5">
        <w:rPr>
          <w:rFonts w:ascii="Segoe UI" w:eastAsia="Times New Roman" w:hAnsi="Segoe UI" w:cs="Segoe UI"/>
          <w:color w:val="24292F"/>
          <w:sz w:val="24"/>
          <w:szCs w:val="24"/>
        </w:rPr>
        <w:t> </w:t>
      </w:r>
      <w:r w:rsidRPr="00A60ED5">
        <w:rPr>
          <w:rFonts w:ascii="Segoe UI" w:eastAsia="Times New Roman" w:hAnsi="Segoe UI" w:cs="Segoe UI"/>
          <w:color w:val="24292F"/>
          <w:sz w:val="24"/>
          <w:szCs w:val="24"/>
        </w:rPr>
        <w:t xml:space="preserve">when wielding </w:t>
      </w:r>
      <w:r w:rsidR="00970273">
        <w:rPr>
          <w:rFonts w:ascii="Segoe UI" w:eastAsia="Times New Roman" w:hAnsi="Segoe UI" w:cs="Segoe UI"/>
          <w:color w:val="24292F"/>
          <w:sz w:val="24"/>
          <w:szCs w:val="24"/>
        </w:rPr>
        <w:t>metal items</w:t>
      </w:r>
      <w:r w:rsidRPr="00A60ED5">
        <w:rPr>
          <w:rFonts w:ascii="Segoe UI" w:eastAsia="Times New Roman" w:hAnsi="Segoe UI" w:cs="Segoe UI"/>
          <w:color w:val="24292F"/>
          <w:sz w:val="24"/>
          <w:szCs w:val="24"/>
        </w:rPr>
        <w:t xml:space="preserve"> or </w:t>
      </w:r>
      <w:r w:rsidR="00970273">
        <w:rPr>
          <w:rFonts w:ascii="Segoe UI" w:eastAsia="Times New Roman" w:hAnsi="Segoe UI" w:cs="Segoe UI"/>
          <w:color w:val="24292F"/>
          <w:sz w:val="24"/>
          <w:szCs w:val="24"/>
        </w:rPr>
        <w:t xml:space="preserve">waring </w:t>
      </w:r>
      <w:r w:rsidRPr="00A60ED5">
        <w:rPr>
          <w:rFonts w:ascii="Segoe UI" w:eastAsia="Times New Roman" w:hAnsi="Segoe UI" w:cs="Segoe UI"/>
          <w:color w:val="24292F"/>
          <w:sz w:val="24"/>
          <w:szCs w:val="24"/>
        </w:rPr>
        <w:t>medium/heavy armor.</w:t>
      </w:r>
      <w:r w:rsidR="00970273">
        <w:rPr>
          <w:rFonts w:ascii="Segoe UI" w:eastAsia="Times New Roman" w:hAnsi="Segoe UI" w:cs="Segoe UI"/>
          <w:color w:val="24292F"/>
          <w:sz w:val="24"/>
          <w:szCs w:val="24"/>
        </w:rPr>
        <w:t xml:space="preserve"> </w:t>
      </w:r>
    </w:p>
    <w:p w14:paraId="7135693B" w14:textId="77777777" w:rsidR="00A60ED5" w:rsidRPr="00A60ED5" w:rsidRDefault="00A60ED5" w:rsidP="00A60ED5">
      <w:pPr>
        <w:shd w:val="clear" w:color="auto" w:fill="FFFFFF"/>
        <w:spacing w:before="360" w:after="240" w:line="240" w:lineRule="auto"/>
        <w:outlineLvl w:val="1"/>
        <w:rPr>
          <w:rFonts w:ascii="Segoe UI" w:eastAsia="Times New Roman" w:hAnsi="Segoe UI" w:cs="Segoe UI"/>
          <w:b/>
          <w:bCs/>
          <w:color w:val="24292F"/>
          <w:sz w:val="36"/>
          <w:szCs w:val="36"/>
        </w:rPr>
      </w:pPr>
      <w:r w:rsidRPr="00A60ED5">
        <w:rPr>
          <w:rFonts w:ascii="Segoe UI" w:eastAsia="Times New Roman" w:hAnsi="Segoe UI" w:cs="Segoe UI"/>
          <w:b/>
          <w:bCs/>
          <w:color w:val="24292F"/>
          <w:sz w:val="36"/>
          <w:szCs w:val="36"/>
        </w:rPr>
        <w:t>Creatures</w:t>
      </w:r>
    </w:p>
    <w:p w14:paraId="2912EBA1" w14:textId="77777777" w:rsidR="00A60ED5" w:rsidRPr="00A60ED5" w:rsidRDefault="00A60ED5" w:rsidP="00A60ED5">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Creatures can be dragged out from the </w:t>
      </w:r>
      <w:proofErr w:type="gramStart"/>
      <w:r w:rsidRPr="00A60ED5">
        <w:rPr>
          <w:rFonts w:ascii="Segoe UI" w:eastAsia="Times New Roman" w:hAnsi="Segoe UI" w:cs="Segoe UI"/>
          <w:i/>
          <w:iCs/>
          <w:color w:val="24292F"/>
          <w:sz w:val="24"/>
          <w:szCs w:val="24"/>
        </w:rPr>
        <w:t>Creatures</w:t>
      </w:r>
      <w:proofErr w:type="gramEnd"/>
      <w:r w:rsidRPr="00A60ED5">
        <w:rPr>
          <w:rFonts w:ascii="Segoe UI" w:eastAsia="Times New Roman" w:hAnsi="Segoe UI" w:cs="Segoe UI"/>
          <w:color w:val="24292F"/>
          <w:sz w:val="24"/>
          <w:szCs w:val="24"/>
        </w:rPr>
        <w:t> compendium folder.</w:t>
      </w:r>
    </w:p>
    <w:p w14:paraId="55E6483E" w14:textId="52A20900" w:rsidR="00A60ED5" w:rsidRPr="00A60ED5" w:rsidRDefault="00A60ED5" w:rsidP="00A60ED5">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Any attacks or defense for a creature is handled on the attacking/defending player's </w:t>
      </w:r>
      <w:r w:rsidR="005F2B46">
        <w:rPr>
          <w:rFonts w:ascii="Segoe UI" w:eastAsia="Times New Roman" w:hAnsi="Segoe UI" w:cs="Segoe UI"/>
          <w:i/>
          <w:iCs/>
          <w:color w:val="24292F"/>
          <w:sz w:val="24"/>
          <w:szCs w:val="24"/>
        </w:rPr>
        <w:t>Combat</w:t>
      </w:r>
      <w:r w:rsidRPr="00A60ED5">
        <w:rPr>
          <w:rFonts w:ascii="Segoe UI" w:eastAsia="Times New Roman" w:hAnsi="Segoe UI" w:cs="Segoe UI"/>
          <w:color w:val="24292F"/>
          <w:sz w:val="24"/>
          <w:szCs w:val="24"/>
        </w:rPr>
        <w:t xml:space="preserve"> tab. The attack and armor information shown on the creature </w:t>
      </w:r>
      <w:r w:rsidRPr="00A60ED5">
        <w:rPr>
          <w:rFonts w:ascii="Segoe UI" w:eastAsia="Times New Roman" w:hAnsi="Segoe UI" w:cs="Segoe UI"/>
          <w:color w:val="24292F"/>
          <w:sz w:val="24"/>
          <w:szCs w:val="24"/>
        </w:rPr>
        <w:lastRenderedPageBreak/>
        <w:t xml:space="preserve">sheet is "display only", and it's up to you to manually enter that on your </w:t>
      </w:r>
      <w:r w:rsidR="005F2B46" w:rsidRPr="005F2B46">
        <w:rPr>
          <w:rFonts w:ascii="Segoe UI" w:eastAsia="Times New Roman" w:hAnsi="Segoe UI" w:cs="Segoe UI"/>
          <w:i/>
          <w:iCs/>
          <w:color w:val="24292F"/>
          <w:sz w:val="24"/>
          <w:szCs w:val="24"/>
        </w:rPr>
        <w:t>Combat</w:t>
      </w:r>
      <w:r w:rsidRPr="00A60ED5">
        <w:rPr>
          <w:rFonts w:ascii="Segoe UI" w:eastAsia="Times New Roman" w:hAnsi="Segoe UI" w:cs="Segoe UI"/>
          <w:color w:val="24292F"/>
          <w:sz w:val="24"/>
          <w:szCs w:val="24"/>
        </w:rPr>
        <w:t xml:space="preserve"> tab during a fight.</w:t>
      </w:r>
    </w:p>
    <w:p w14:paraId="7E6E5AAC" w14:textId="77777777" w:rsidR="00A60ED5" w:rsidRPr="00A60ED5" w:rsidRDefault="00A60ED5" w:rsidP="00A60ED5">
      <w:pPr>
        <w:shd w:val="clear" w:color="auto" w:fill="FFFFFF"/>
        <w:spacing w:before="360" w:after="240" w:line="240" w:lineRule="auto"/>
        <w:outlineLvl w:val="1"/>
        <w:rPr>
          <w:rFonts w:ascii="Segoe UI" w:eastAsia="Times New Roman" w:hAnsi="Segoe UI" w:cs="Segoe UI"/>
          <w:b/>
          <w:bCs/>
          <w:color w:val="24292F"/>
          <w:sz w:val="36"/>
          <w:szCs w:val="36"/>
        </w:rPr>
      </w:pPr>
      <w:r w:rsidRPr="00A60ED5">
        <w:rPr>
          <w:rFonts w:ascii="Segoe UI" w:eastAsia="Times New Roman" w:hAnsi="Segoe UI" w:cs="Segoe UI"/>
          <w:b/>
          <w:bCs/>
          <w:color w:val="24292F"/>
          <w:sz w:val="36"/>
          <w:szCs w:val="36"/>
        </w:rPr>
        <w:t>Followers</w:t>
      </w:r>
    </w:p>
    <w:p w14:paraId="6A9964C1" w14:textId="77777777" w:rsidR="00A60ED5" w:rsidRPr="00A60ED5" w:rsidRDefault="00A60ED5" w:rsidP="00A60ED5">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highlight w:val="yellow"/>
        </w:rPr>
      </w:pPr>
      <w:r w:rsidRPr="00A60ED5">
        <w:rPr>
          <w:rFonts w:ascii="Segoe UI" w:eastAsia="Times New Roman" w:hAnsi="Segoe UI" w:cs="Segoe UI"/>
          <w:color w:val="24292F"/>
          <w:sz w:val="24"/>
          <w:szCs w:val="24"/>
          <w:highlight w:val="yellow"/>
        </w:rPr>
        <w:t>Followers work similarly to characters. They have a </w:t>
      </w:r>
      <w:r w:rsidRPr="00A60ED5">
        <w:rPr>
          <w:rFonts w:ascii="Segoe UI" w:eastAsia="Times New Roman" w:hAnsi="Segoe UI" w:cs="Segoe UI"/>
          <w:i/>
          <w:iCs/>
          <w:color w:val="24292F"/>
          <w:sz w:val="24"/>
          <w:szCs w:val="24"/>
          <w:highlight w:val="yellow"/>
        </w:rPr>
        <w:t>Violence</w:t>
      </w:r>
      <w:r w:rsidRPr="00A60ED5">
        <w:rPr>
          <w:rFonts w:ascii="Segoe UI" w:eastAsia="Times New Roman" w:hAnsi="Segoe UI" w:cs="Segoe UI"/>
          <w:color w:val="24292F"/>
          <w:sz w:val="24"/>
          <w:szCs w:val="24"/>
          <w:highlight w:val="yellow"/>
        </w:rPr>
        <w:t> tab to fight and a </w:t>
      </w:r>
      <w:r w:rsidRPr="00A60ED5">
        <w:rPr>
          <w:rFonts w:ascii="Segoe UI" w:eastAsia="Times New Roman" w:hAnsi="Segoe UI" w:cs="Segoe UI"/>
          <w:i/>
          <w:iCs/>
          <w:color w:val="24292F"/>
          <w:sz w:val="24"/>
          <w:szCs w:val="24"/>
          <w:highlight w:val="yellow"/>
        </w:rPr>
        <w:t>Treasures</w:t>
      </w:r>
      <w:r w:rsidRPr="00A60ED5">
        <w:rPr>
          <w:rFonts w:ascii="Segoe UI" w:eastAsia="Times New Roman" w:hAnsi="Segoe UI" w:cs="Segoe UI"/>
          <w:color w:val="24292F"/>
          <w:sz w:val="24"/>
          <w:szCs w:val="24"/>
          <w:highlight w:val="yellow"/>
        </w:rPr>
        <w:t> tab for inventory, equipping weapons or armor, etc.</w:t>
      </w:r>
    </w:p>
    <w:p w14:paraId="19BB2C16" w14:textId="77777777" w:rsidR="00A60ED5" w:rsidRPr="00A60ED5" w:rsidRDefault="00A60ED5" w:rsidP="00A60ED5">
      <w:pPr>
        <w:numPr>
          <w:ilvl w:val="0"/>
          <w:numId w:val="8"/>
        </w:numPr>
        <w:shd w:val="clear" w:color="auto" w:fill="FFFFFF"/>
        <w:spacing w:before="60" w:after="100" w:afterAutospacing="1" w:line="240" w:lineRule="auto"/>
        <w:rPr>
          <w:rFonts w:ascii="Segoe UI" w:eastAsia="Times New Roman" w:hAnsi="Segoe UI" w:cs="Segoe UI"/>
          <w:color w:val="24292F"/>
          <w:sz w:val="24"/>
          <w:szCs w:val="24"/>
          <w:highlight w:val="yellow"/>
        </w:rPr>
      </w:pPr>
      <w:r w:rsidRPr="00A60ED5">
        <w:rPr>
          <w:rFonts w:ascii="Segoe UI" w:eastAsia="Times New Roman" w:hAnsi="Segoe UI" w:cs="Segoe UI"/>
          <w:color w:val="24292F"/>
          <w:sz w:val="24"/>
          <w:szCs w:val="24"/>
          <w:highlight w:val="yellow"/>
        </w:rPr>
        <w:t>Followers can be dragged out of the Followers compendium folder. Give players permission to control a Follower via the right click </w:t>
      </w:r>
      <w:r w:rsidRPr="00A60ED5">
        <w:rPr>
          <w:rFonts w:ascii="Segoe UI" w:eastAsia="Times New Roman" w:hAnsi="Segoe UI" w:cs="Segoe UI"/>
          <w:i/>
          <w:iCs/>
          <w:color w:val="24292F"/>
          <w:sz w:val="24"/>
          <w:szCs w:val="24"/>
          <w:highlight w:val="yellow"/>
        </w:rPr>
        <w:t>Configure Permissions</w:t>
      </w:r>
      <w:r w:rsidRPr="00A60ED5">
        <w:rPr>
          <w:rFonts w:ascii="Segoe UI" w:eastAsia="Times New Roman" w:hAnsi="Segoe UI" w:cs="Segoe UI"/>
          <w:color w:val="24292F"/>
          <w:sz w:val="24"/>
          <w:szCs w:val="24"/>
          <w:highlight w:val="yellow"/>
        </w:rPr>
        <w:t> context menu in the Actors Directory in the sidebar.</w:t>
      </w:r>
    </w:p>
    <w:p w14:paraId="3C971804" w14:textId="77777777" w:rsidR="00A60ED5" w:rsidRPr="00A60ED5" w:rsidRDefault="00A60ED5" w:rsidP="00A60ED5">
      <w:pPr>
        <w:numPr>
          <w:ilvl w:val="0"/>
          <w:numId w:val="8"/>
        </w:numPr>
        <w:shd w:val="clear" w:color="auto" w:fill="FFFFFF"/>
        <w:spacing w:before="60" w:after="100" w:afterAutospacing="1" w:line="240" w:lineRule="auto"/>
        <w:rPr>
          <w:rFonts w:ascii="Segoe UI" w:eastAsia="Times New Roman" w:hAnsi="Segoe UI" w:cs="Segoe UI"/>
          <w:color w:val="24292F"/>
          <w:sz w:val="24"/>
          <w:szCs w:val="24"/>
          <w:highlight w:val="yellow"/>
        </w:rPr>
      </w:pPr>
      <w:r w:rsidRPr="00A60ED5">
        <w:rPr>
          <w:rFonts w:ascii="Segoe UI" w:eastAsia="Times New Roman" w:hAnsi="Segoe UI" w:cs="Segoe UI"/>
          <w:color w:val="24292F"/>
          <w:sz w:val="24"/>
          <w:szCs w:val="24"/>
          <w:highlight w:val="yellow"/>
        </w:rPr>
        <w:t>It's up to you to enforce the rule that the </w:t>
      </w:r>
      <w:r w:rsidRPr="00A60ED5">
        <w:rPr>
          <w:rFonts w:ascii="Segoe UI" w:eastAsia="Times New Roman" w:hAnsi="Segoe UI" w:cs="Segoe UI"/>
          <w:i/>
          <w:iCs/>
          <w:color w:val="24292F"/>
          <w:sz w:val="24"/>
          <w:szCs w:val="24"/>
          <w:highlight w:val="yellow"/>
        </w:rPr>
        <w:t xml:space="preserve">Wild </w:t>
      </w:r>
      <w:proofErr w:type="spellStart"/>
      <w:r w:rsidRPr="00A60ED5">
        <w:rPr>
          <w:rFonts w:ascii="Segoe UI" w:eastAsia="Times New Roman" w:hAnsi="Segoe UI" w:cs="Segoe UI"/>
          <w:i/>
          <w:iCs/>
          <w:color w:val="24292F"/>
          <w:sz w:val="24"/>
          <w:szCs w:val="24"/>
          <w:highlight w:val="yellow"/>
        </w:rPr>
        <w:t>Wickhead</w:t>
      </w:r>
      <w:proofErr w:type="spellEnd"/>
      <w:r w:rsidRPr="00A60ED5">
        <w:rPr>
          <w:rFonts w:ascii="Segoe UI" w:eastAsia="Times New Roman" w:hAnsi="Segoe UI" w:cs="Segoe UI"/>
          <w:color w:val="24292F"/>
          <w:sz w:val="24"/>
          <w:szCs w:val="24"/>
          <w:highlight w:val="yellow"/>
        </w:rPr>
        <w:t> will carry up to five items for you.</w:t>
      </w:r>
    </w:p>
    <w:p w14:paraId="0B812AFF" w14:textId="77777777" w:rsidR="00A60ED5" w:rsidRPr="00A60ED5" w:rsidRDefault="00A60ED5" w:rsidP="00A60ED5">
      <w:pPr>
        <w:numPr>
          <w:ilvl w:val="0"/>
          <w:numId w:val="8"/>
        </w:numPr>
        <w:shd w:val="clear" w:color="auto" w:fill="FFFFFF"/>
        <w:spacing w:before="60" w:after="100" w:afterAutospacing="1" w:line="240" w:lineRule="auto"/>
        <w:rPr>
          <w:rFonts w:ascii="Segoe UI" w:eastAsia="Times New Roman" w:hAnsi="Segoe UI" w:cs="Segoe UI"/>
          <w:color w:val="24292F"/>
          <w:sz w:val="24"/>
          <w:szCs w:val="24"/>
          <w:highlight w:val="yellow"/>
        </w:rPr>
      </w:pPr>
      <w:r w:rsidRPr="00A60ED5">
        <w:rPr>
          <w:rFonts w:ascii="Segoe UI" w:eastAsia="Times New Roman" w:hAnsi="Segoe UI" w:cs="Segoe UI"/>
          <w:i/>
          <w:iCs/>
          <w:color w:val="24292F"/>
          <w:sz w:val="24"/>
          <w:szCs w:val="24"/>
          <w:highlight w:val="yellow"/>
        </w:rPr>
        <w:t>Poltroon the Jester</w:t>
      </w:r>
      <w:r w:rsidRPr="00A60ED5">
        <w:rPr>
          <w:rFonts w:ascii="Segoe UI" w:eastAsia="Times New Roman" w:hAnsi="Segoe UI" w:cs="Segoe UI"/>
          <w:color w:val="24292F"/>
          <w:sz w:val="24"/>
          <w:szCs w:val="24"/>
          <w:highlight w:val="yellow"/>
        </w:rPr>
        <w:t>, </w:t>
      </w:r>
      <w:proofErr w:type="spellStart"/>
      <w:r w:rsidRPr="00A60ED5">
        <w:rPr>
          <w:rFonts w:ascii="Segoe UI" w:eastAsia="Times New Roman" w:hAnsi="Segoe UI" w:cs="Segoe UI"/>
          <w:i/>
          <w:iCs/>
          <w:color w:val="24292F"/>
          <w:sz w:val="24"/>
          <w:szCs w:val="24"/>
          <w:highlight w:val="yellow"/>
        </w:rPr>
        <w:t>Hamfund</w:t>
      </w:r>
      <w:proofErr w:type="spellEnd"/>
      <w:r w:rsidRPr="00A60ED5">
        <w:rPr>
          <w:rFonts w:ascii="Segoe UI" w:eastAsia="Times New Roman" w:hAnsi="Segoe UI" w:cs="Segoe UI"/>
          <w:i/>
          <w:iCs/>
          <w:color w:val="24292F"/>
          <w:sz w:val="24"/>
          <w:szCs w:val="24"/>
          <w:highlight w:val="yellow"/>
        </w:rPr>
        <w:t xml:space="preserve"> the Squire</w:t>
      </w:r>
      <w:r w:rsidRPr="00A60ED5">
        <w:rPr>
          <w:rFonts w:ascii="Segoe UI" w:eastAsia="Times New Roman" w:hAnsi="Segoe UI" w:cs="Segoe UI"/>
          <w:color w:val="24292F"/>
          <w:sz w:val="24"/>
          <w:szCs w:val="24"/>
          <w:highlight w:val="yellow"/>
        </w:rPr>
        <w:t>, and </w:t>
      </w:r>
      <w:proofErr w:type="spellStart"/>
      <w:r w:rsidRPr="00A60ED5">
        <w:rPr>
          <w:rFonts w:ascii="Segoe UI" w:eastAsia="Times New Roman" w:hAnsi="Segoe UI" w:cs="Segoe UI"/>
          <w:i/>
          <w:iCs/>
          <w:color w:val="24292F"/>
          <w:sz w:val="24"/>
          <w:szCs w:val="24"/>
          <w:highlight w:val="yellow"/>
        </w:rPr>
        <w:t>Barbarister</w:t>
      </w:r>
      <w:proofErr w:type="spellEnd"/>
      <w:r w:rsidRPr="00A60ED5">
        <w:rPr>
          <w:rFonts w:ascii="Segoe UI" w:eastAsia="Times New Roman" w:hAnsi="Segoe UI" w:cs="Segoe UI"/>
          <w:i/>
          <w:iCs/>
          <w:color w:val="24292F"/>
          <w:sz w:val="24"/>
          <w:szCs w:val="24"/>
          <w:highlight w:val="yellow"/>
        </w:rPr>
        <w:t xml:space="preserve"> the Incredible Horse</w:t>
      </w:r>
      <w:r w:rsidRPr="00A60ED5">
        <w:rPr>
          <w:rFonts w:ascii="Segoe UI" w:eastAsia="Times New Roman" w:hAnsi="Segoe UI" w:cs="Segoe UI"/>
          <w:color w:val="24292F"/>
          <w:sz w:val="24"/>
          <w:szCs w:val="24"/>
          <w:highlight w:val="yellow"/>
        </w:rPr>
        <w:t> are implemented as both follower and items in the compendiums, so you can play them how you prefer.</w:t>
      </w:r>
    </w:p>
    <w:p w14:paraId="755B2E6F" w14:textId="77777777" w:rsidR="00A60ED5" w:rsidRPr="00A60ED5" w:rsidRDefault="00A60ED5" w:rsidP="00A60ED5">
      <w:pPr>
        <w:shd w:val="clear" w:color="auto" w:fill="FFFFFF"/>
        <w:spacing w:before="360" w:after="240" w:line="240" w:lineRule="auto"/>
        <w:outlineLvl w:val="1"/>
        <w:rPr>
          <w:rFonts w:ascii="Segoe UI" w:eastAsia="Times New Roman" w:hAnsi="Segoe UI" w:cs="Segoe UI"/>
          <w:b/>
          <w:bCs/>
          <w:color w:val="24292F"/>
          <w:sz w:val="36"/>
          <w:szCs w:val="36"/>
        </w:rPr>
      </w:pPr>
      <w:r w:rsidRPr="00A60ED5">
        <w:rPr>
          <w:rFonts w:ascii="Segoe UI" w:eastAsia="Times New Roman" w:hAnsi="Segoe UI" w:cs="Segoe UI"/>
          <w:b/>
          <w:bCs/>
          <w:color w:val="24292F"/>
          <w:sz w:val="36"/>
          <w:szCs w:val="36"/>
        </w:rPr>
        <w:t>Container Actors</w:t>
      </w:r>
    </w:p>
    <w:p w14:paraId="46114233" w14:textId="77777777" w:rsidR="00A60ED5" w:rsidRPr="00A60ED5" w:rsidRDefault="00A60ED5" w:rsidP="00A60ED5">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In addition to the usual </w:t>
      </w:r>
      <w:r w:rsidRPr="00A60ED5">
        <w:rPr>
          <w:rFonts w:ascii="Segoe UI" w:eastAsia="Times New Roman" w:hAnsi="Segoe UI" w:cs="Segoe UI"/>
          <w:i/>
          <w:iCs/>
          <w:color w:val="24292F"/>
          <w:sz w:val="24"/>
          <w:szCs w:val="24"/>
        </w:rPr>
        <w:t>container</w:t>
      </w:r>
      <w:r w:rsidRPr="00A60ED5">
        <w:rPr>
          <w:rFonts w:ascii="Segoe UI" w:eastAsia="Times New Roman" w:hAnsi="Segoe UI" w:cs="Segoe UI"/>
          <w:color w:val="24292F"/>
          <w:sz w:val="24"/>
          <w:szCs w:val="24"/>
        </w:rPr>
        <w:t> Item type (e.g., the backpack), there is a </w:t>
      </w:r>
      <w:r w:rsidRPr="00A60ED5">
        <w:rPr>
          <w:rFonts w:ascii="Segoe UI" w:eastAsia="Times New Roman" w:hAnsi="Segoe UI" w:cs="Segoe UI"/>
          <w:i/>
          <w:iCs/>
          <w:color w:val="24292F"/>
          <w:sz w:val="24"/>
          <w:szCs w:val="24"/>
        </w:rPr>
        <w:t>container</w:t>
      </w:r>
      <w:r w:rsidRPr="00A60ED5">
        <w:rPr>
          <w:rFonts w:ascii="Segoe UI" w:eastAsia="Times New Roman" w:hAnsi="Segoe UI" w:cs="Segoe UI"/>
          <w:color w:val="24292F"/>
          <w:sz w:val="24"/>
          <w:szCs w:val="24"/>
        </w:rPr>
        <w:t> Actor type. This gives you the option to represent things like the Small Wagon and Donkey as tokens on the map, store items separately inside them, etc.</w:t>
      </w:r>
    </w:p>
    <w:p w14:paraId="1F256B55" w14:textId="77777777" w:rsidR="00A60ED5" w:rsidRPr="00A60ED5" w:rsidRDefault="00A60ED5" w:rsidP="00A60ED5">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r w:rsidRPr="00A60ED5">
        <w:rPr>
          <w:rFonts w:ascii="Segoe UI" w:eastAsia="Times New Roman" w:hAnsi="Segoe UI" w:cs="Segoe UI"/>
          <w:color w:val="24292F"/>
          <w:sz w:val="24"/>
          <w:szCs w:val="24"/>
        </w:rPr>
        <w:t>Currently drag-and-drop from anything to a container actor will duplicate the dragged/dropped item. Drag and drop to/from contain actors is </w:t>
      </w:r>
      <w:r w:rsidRPr="00A60ED5">
        <w:rPr>
          <w:rFonts w:ascii="Segoe UI" w:eastAsia="Times New Roman" w:hAnsi="Segoe UI" w:cs="Segoe UI"/>
          <w:i/>
          <w:iCs/>
          <w:color w:val="24292F"/>
          <w:sz w:val="24"/>
          <w:szCs w:val="24"/>
        </w:rPr>
        <w:t>destructive</w:t>
      </w:r>
      <w:r w:rsidRPr="00A60ED5">
        <w:rPr>
          <w:rFonts w:ascii="Segoe UI" w:eastAsia="Times New Roman" w:hAnsi="Segoe UI" w:cs="Segoe UI"/>
          <w:color w:val="24292F"/>
          <w:sz w:val="24"/>
          <w:szCs w:val="24"/>
        </w:rPr>
        <w:t> - a drag-dropped item should get added to the dragged-</w:t>
      </w:r>
      <w:proofErr w:type="gramStart"/>
      <w:r w:rsidRPr="00A60ED5">
        <w:rPr>
          <w:rFonts w:ascii="Segoe UI" w:eastAsia="Times New Roman" w:hAnsi="Segoe UI" w:cs="Segoe UI"/>
          <w:color w:val="24292F"/>
          <w:sz w:val="24"/>
          <w:szCs w:val="24"/>
        </w:rPr>
        <w:t>from, and</w:t>
      </w:r>
      <w:proofErr w:type="gramEnd"/>
      <w:r w:rsidRPr="00A60ED5">
        <w:rPr>
          <w:rFonts w:ascii="Segoe UI" w:eastAsia="Times New Roman" w:hAnsi="Segoe UI" w:cs="Segoe UI"/>
          <w:color w:val="24292F"/>
          <w:sz w:val="24"/>
          <w:szCs w:val="24"/>
        </w:rPr>
        <w:t xml:space="preserve"> added to the dragged-to.</w:t>
      </w:r>
    </w:p>
    <w:p w14:paraId="79935652" w14:textId="77777777" w:rsidR="00A60ED5" w:rsidRPr="00A60ED5" w:rsidRDefault="00A60ED5" w:rsidP="00A60ED5">
      <w:pPr>
        <w:numPr>
          <w:ilvl w:val="0"/>
          <w:numId w:val="9"/>
        </w:numPr>
        <w:shd w:val="clear" w:color="auto" w:fill="FFFFFF"/>
        <w:spacing w:before="60" w:after="100" w:afterAutospacing="1" w:line="240" w:lineRule="auto"/>
        <w:rPr>
          <w:rFonts w:ascii="Segoe UI" w:eastAsia="Times New Roman" w:hAnsi="Segoe UI" w:cs="Segoe UI"/>
          <w:color w:val="24292F"/>
          <w:sz w:val="24"/>
          <w:szCs w:val="24"/>
          <w:highlight w:val="yellow"/>
        </w:rPr>
      </w:pPr>
      <w:r w:rsidRPr="00A60ED5">
        <w:rPr>
          <w:rFonts w:ascii="Segoe UI" w:eastAsia="Times New Roman" w:hAnsi="Segoe UI" w:cs="Segoe UI"/>
          <w:color w:val="24292F"/>
          <w:sz w:val="24"/>
          <w:szCs w:val="24"/>
          <w:highlight w:val="yellow"/>
        </w:rPr>
        <w:t>There is a </w:t>
      </w:r>
      <w:r w:rsidRPr="00A60ED5">
        <w:rPr>
          <w:rFonts w:ascii="Segoe UI" w:eastAsia="Times New Roman" w:hAnsi="Segoe UI" w:cs="Segoe UI"/>
          <w:i/>
          <w:iCs/>
          <w:color w:val="24292F"/>
          <w:sz w:val="24"/>
          <w:szCs w:val="24"/>
          <w:highlight w:val="yellow"/>
        </w:rPr>
        <w:t>Containers</w:t>
      </w:r>
      <w:r w:rsidRPr="00A60ED5">
        <w:rPr>
          <w:rFonts w:ascii="Segoe UI" w:eastAsia="Times New Roman" w:hAnsi="Segoe UI" w:cs="Segoe UI"/>
          <w:color w:val="24292F"/>
          <w:sz w:val="24"/>
          <w:szCs w:val="24"/>
          <w:highlight w:val="yellow"/>
        </w:rPr>
        <w:t> compendium with the Small Wagon and Donkey.</w:t>
      </w:r>
    </w:p>
    <w:p w14:paraId="24637BB5" w14:textId="77777777" w:rsidR="00A60ED5" w:rsidRPr="00A60ED5" w:rsidRDefault="00A60ED5" w:rsidP="00A60ED5">
      <w:pPr>
        <w:shd w:val="clear" w:color="auto" w:fill="FFFFFF"/>
        <w:spacing w:before="360" w:after="240" w:line="240" w:lineRule="auto"/>
        <w:outlineLvl w:val="1"/>
        <w:rPr>
          <w:rFonts w:ascii="Segoe UI" w:eastAsia="Times New Roman" w:hAnsi="Segoe UI" w:cs="Segoe UI"/>
          <w:b/>
          <w:bCs/>
          <w:color w:val="24292F"/>
          <w:sz w:val="36"/>
          <w:szCs w:val="36"/>
        </w:rPr>
      </w:pPr>
      <w:r w:rsidRPr="00A60ED5">
        <w:rPr>
          <w:rFonts w:ascii="Segoe UI" w:eastAsia="Times New Roman" w:hAnsi="Segoe UI" w:cs="Segoe UI"/>
          <w:b/>
          <w:bCs/>
          <w:color w:val="24292F"/>
          <w:sz w:val="36"/>
          <w:szCs w:val="36"/>
        </w:rPr>
        <w:t>Settings</w:t>
      </w:r>
    </w:p>
    <w:p w14:paraId="178D823C" w14:textId="77777777" w:rsidR="00A60ED5" w:rsidRPr="00A60ED5" w:rsidRDefault="00A60ED5" w:rsidP="00A60ED5">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highlight w:val="yellow"/>
        </w:rPr>
      </w:pPr>
      <w:r w:rsidRPr="00A60ED5">
        <w:rPr>
          <w:rFonts w:ascii="Segoe UI" w:eastAsia="Times New Roman" w:hAnsi="Segoe UI" w:cs="Segoe UI"/>
          <w:color w:val="24292F"/>
          <w:sz w:val="24"/>
          <w:szCs w:val="24"/>
          <w:highlight w:val="yellow"/>
        </w:rPr>
        <w:t>There are user-configurable settings for alternate font and color schemes (upper right </w:t>
      </w:r>
      <w:r w:rsidRPr="00A60ED5">
        <w:rPr>
          <w:rFonts w:ascii="Segoe UI" w:eastAsia="Times New Roman" w:hAnsi="Segoe UI" w:cs="Segoe UI"/>
          <w:i/>
          <w:iCs/>
          <w:color w:val="24292F"/>
          <w:sz w:val="24"/>
          <w:szCs w:val="24"/>
          <w:highlight w:val="yellow"/>
        </w:rPr>
        <w:t>Game Settings</w:t>
      </w:r>
      <w:r w:rsidRPr="00A60ED5">
        <w:rPr>
          <w:rFonts w:ascii="Segoe UI" w:eastAsia="Times New Roman" w:hAnsi="Segoe UI" w:cs="Segoe UI"/>
          <w:color w:val="24292F"/>
          <w:sz w:val="24"/>
          <w:szCs w:val="24"/>
          <w:highlight w:val="yellow"/>
        </w:rPr>
        <w:t> icon button =&gt; </w:t>
      </w:r>
      <w:r w:rsidRPr="00A60ED5">
        <w:rPr>
          <w:rFonts w:ascii="Segoe UI" w:eastAsia="Times New Roman" w:hAnsi="Segoe UI" w:cs="Segoe UI"/>
          <w:i/>
          <w:iCs/>
          <w:color w:val="24292F"/>
          <w:sz w:val="24"/>
          <w:szCs w:val="24"/>
          <w:highlight w:val="yellow"/>
        </w:rPr>
        <w:t>Configure Settings</w:t>
      </w:r>
      <w:r w:rsidRPr="00A60ED5">
        <w:rPr>
          <w:rFonts w:ascii="Segoe UI" w:eastAsia="Times New Roman" w:hAnsi="Segoe UI" w:cs="Segoe UI"/>
          <w:color w:val="24292F"/>
          <w:sz w:val="24"/>
          <w:szCs w:val="24"/>
          <w:highlight w:val="yellow"/>
        </w:rPr>
        <w:t> button =&gt; </w:t>
      </w:r>
      <w:r w:rsidRPr="00A60ED5">
        <w:rPr>
          <w:rFonts w:ascii="Segoe UI" w:eastAsia="Times New Roman" w:hAnsi="Segoe UI" w:cs="Segoe UI"/>
          <w:i/>
          <w:iCs/>
          <w:color w:val="24292F"/>
          <w:sz w:val="24"/>
          <w:szCs w:val="24"/>
          <w:highlight w:val="yellow"/>
        </w:rPr>
        <w:t>System Settings</w:t>
      </w:r>
      <w:r w:rsidRPr="00A60ED5">
        <w:rPr>
          <w:rFonts w:ascii="Segoe UI" w:eastAsia="Times New Roman" w:hAnsi="Segoe UI" w:cs="Segoe UI"/>
          <w:color w:val="24292F"/>
          <w:sz w:val="24"/>
          <w:szCs w:val="24"/>
          <w:highlight w:val="yellow"/>
        </w:rPr>
        <w:t> tab). This can be helpful if anyone find the default fonts or colors hard to read, or if more eye-bleeding colors are desired :)</w:t>
      </w:r>
    </w:p>
    <w:p w14:paraId="2AC9E31B" w14:textId="77777777" w:rsidR="00A60ED5" w:rsidRPr="00A60ED5" w:rsidRDefault="00A60ED5" w:rsidP="00A60ED5">
      <w:pPr>
        <w:numPr>
          <w:ilvl w:val="0"/>
          <w:numId w:val="10"/>
        </w:numPr>
        <w:shd w:val="clear" w:color="auto" w:fill="FFFFFF"/>
        <w:spacing w:before="60" w:after="100" w:afterAutospacing="1" w:line="240" w:lineRule="auto"/>
        <w:rPr>
          <w:rFonts w:ascii="Segoe UI" w:eastAsia="Times New Roman" w:hAnsi="Segoe UI" w:cs="Segoe UI"/>
          <w:color w:val="24292F"/>
          <w:sz w:val="24"/>
          <w:szCs w:val="24"/>
          <w:highlight w:val="yellow"/>
        </w:rPr>
      </w:pPr>
      <w:proofErr w:type="spellStart"/>
      <w:r w:rsidRPr="00A60ED5">
        <w:rPr>
          <w:rFonts w:ascii="Segoe UI" w:eastAsia="Times New Roman" w:hAnsi="Segoe UI" w:cs="Segoe UI"/>
          <w:color w:val="24292F"/>
          <w:sz w:val="24"/>
          <w:szCs w:val="24"/>
          <w:highlight w:val="yellow"/>
        </w:rPr>
        <w:t>Pratar</w:t>
      </w:r>
      <w:proofErr w:type="spellEnd"/>
      <w:r w:rsidRPr="00A60ED5">
        <w:rPr>
          <w:rFonts w:ascii="Segoe UI" w:eastAsia="Times New Roman" w:hAnsi="Segoe UI" w:cs="Segoe UI"/>
          <w:color w:val="24292F"/>
          <w:sz w:val="24"/>
          <w:szCs w:val="24"/>
          <w:highlight w:val="yellow"/>
        </w:rPr>
        <w:t xml:space="preserve"> du </w:t>
      </w:r>
      <w:proofErr w:type="spellStart"/>
      <w:r w:rsidRPr="00A60ED5">
        <w:rPr>
          <w:rFonts w:ascii="Segoe UI" w:eastAsia="Times New Roman" w:hAnsi="Segoe UI" w:cs="Segoe UI"/>
          <w:color w:val="24292F"/>
          <w:sz w:val="24"/>
          <w:szCs w:val="24"/>
          <w:highlight w:val="yellow"/>
        </w:rPr>
        <w:t>svenska</w:t>
      </w:r>
      <w:proofErr w:type="spellEnd"/>
      <w:r w:rsidRPr="00A60ED5">
        <w:rPr>
          <w:rFonts w:ascii="Segoe UI" w:eastAsia="Times New Roman" w:hAnsi="Segoe UI" w:cs="Segoe UI"/>
          <w:color w:val="24292F"/>
          <w:sz w:val="24"/>
          <w:szCs w:val="24"/>
          <w:highlight w:val="yellow"/>
        </w:rPr>
        <w:t>? Check out </w:t>
      </w:r>
      <w:r w:rsidRPr="00A60ED5">
        <w:rPr>
          <w:rFonts w:ascii="Segoe UI" w:eastAsia="Times New Roman" w:hAnsi="Segoe UI" w:cs="Segoe UI"/>
          <w:i/>
          <w:iCs/>
          <w:color w:val="24292F"/>
          <w:sz w:val="24"/>
          <w:szCs w:val="24"/>
          <w:highlight w:val="yellow"/>
        </w:rPr>
        <w:t>Configure Settings</w:t>
      </w:r>
      <w:r w:rsidRPr="00A60ED5">
        <w:rPr>
          <w:rFonts w:ascii="Segoe UI" w:eastAsia="Times New Roman" w:hAnsi="Segoe UI" w:cs="Segoe UI"/>
          <w:color w:val="24292F"/>
          <w:sz w:val="24"/>
          <w:szCs w:val="24"/>
          <w:highlight w:val="yellow"/>
        </w:rPr>
        <w:t> =&gt; </w:t>
      </w:r>
      <w:r w:rsidRPr="00A60ED5">
        <w:rPr>
          <w:rFonts w:ascii="Segoe UI" w:eastAsia="Times New Roman" w:hAnsi="Segoe UI" w:cs="Segoe UI"/>
          <w:i/>
          <w:iCs/>
          <w:color w:val="24292F"/>
          <w:sz w:val="24"/>
          <w:szCs w:val="24"/>
          <w:highlight w:val="yellow"/>
        </w:rPr>
        <w:t>Core Settings</w:t>
      </w:r>
      <w:r w:rsidRPr="00A60ED5">
        <w:rPr>
          <w:rFonts w:ascii="Segoe UI" w:eastAsia="Times New Roman" w:hAnsi="Segoe UI" w:cs="Segoe UI"/>
          <w:color w:val="24292F"/>
          <w:sz w:val="24"/>
          <w:szCs w:val="24"/>
          <w:highlight w:val="yellow"/>
        </w:rPr>
        <w:t> =&gt; </w:t>
      </w:r>
      <w:r w:rsidRPr="00A60ED5">
        <w:rPr>
          <w:rFonts w:ascii="Segoe UI" w:eastAsia="Times New Roman" w:hAnsi="Segoe UI" w:cs="Segoe UI"/>
          <w:i/>
          <w:iCs/>
          <w:color w:val="24292F"/>
          <w:sz w:val="24"/>
          <w:szCs w:val="24"/>
          <w:highlight w:val="yellow"/>
        </w:rPr>
        <w:t>Language Preference</w:t>
      </w:r>
      <w:r w:rsidRPr="00A60ED5">
        <w:rPr>
          <w:rFonts w:ascii="Segoe UI" w:eastAsia="Times New Roman" w:hAnsi="Segoe UI" w:cs="Segoe UI"/>
          <w:color w:val="24292F"/>
          <w:sz w:val="24"/>
          <w:szCs w:val="24"/>
          <w:highlight w:val="yellow"/>
        </w:rPr>
        <w:t> =&gt; </w:t>
      </w:r>
      <w:r w:rsidRPr="00A60ED5">
        <w:rPr>
          <w:rFonts w:ascii="Segoe UI" w:eastAsia="Times New Roman" w:hAnsi="Segoe UI" w:cs="Segoe UI"/>
          <w:b/>
          <w:bCs/>
          <w:color w:val="24292F"/>
          <w:sz w:val="24"/>
          <w:szCs w:val="24"/>
          <w:highlight w:val="yellow"/>
        </w:rPr>
        <w:t>Svenska</w:t>
      </w:r>
      <w:r w:rsidRPr="00A60ED5">
        <w:rPr>
          <w:rFonts w:ascii="Segoe UI" w:eastAsia="Times New Roman" w:hAnsi="Segoe UI" w:cs="Segoe UI"/>
          <w:color w:val="24292F"/>
          <w:sz w:val="24"/>
          <w:szCs w:val="24"/>
          <w:highlight w:val="yellow"/>
        </w:rPr>
        <w:t>.</w:t>
      </w:r>
    </w:p>
    <w:p w14:paraId="3D7DF92D" w14:textId="77777777" w:rsidR="00AF062F" w:rsidRDefault="005901C3"/>
    <w:sectPr w:rsidR="00AF0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E09"/>
    <w:multiLevelType w:val="multilevel"/>
    <w:tmpl w:val="E292B6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B5984"/>
    <w:multiLevelType w:val="multilevel"/>
    <w:tmpl w:val="B3E03B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8684C"/>
    <w:multiLevelType w:val="multilevel"/>
    <w:tmpl w:val="07F80E8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3323A"/>
    <w:multiLevelType w:val="multilevel"/>
    <w:tmpl w:val="38602C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76F95"/>
    <w:multiLevelType w:val="multilevel"/>
    <w:tmpl w:val="0F5CB4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F3E12"/>
    <w:multiLevelType w:val="multilevel"/>
    <w:tmpl w:val="F3AEEEB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570BF"/>
    <w:multiLevelType w:val="multilevel"/>
    <w:tmpl w:val="3ECA20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47947"/>
    <w:multiLevelType w:val="multilevel"/>
    <w:tmpl w:val="B79A1A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D2206"/>
    <w:multiLevelType w:val="multilevel"/>
    <w:tmpl w:val="16F28C9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4A1CD5"/>
    <w:multiLevelType w:val="multilevel"/>
    <w:tmpl w:val="99F019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05050190">
    <w:abstractNumId w:val="1"/>
  </w:num>
  <w:num w:numId="2" w16cid:durableId="924849690">
    <w:abstractNumId w:val="4"/>
  </w:num>
  <w:num w:numId="3" w16cid:durableId="522089089">
    <w:abstractNumId w:val="5"/>
  </w:num>
  <w:num w:numId="4" w16cid:durableId="314188275">
    <w:abstractNumId w:val="2"/>
  </w:num>
  <w:num w:numId="5" w16cid:durableId="549001615">
    <w:abstractNumId w:val="6"/>
  </w:num>
  <w:num w:numId="6" w16cid:durableId="1204757239">
    <w:abstractNumId w:val="8"/>
  </w:num>
  <w:num w:numId="7" w16cid:durableId="299308983">
    <w:abstractNumId w:val="9"/>
  </w:num>
  <w:num w:numId="8" w16cid:durableId="96366749">
    <w:abstractNumId w:val="3"/>
  </w:num>
  <w:num w:numId="9" w16cid:durableId="96483687">
    <w:abstractNumId w:val="0"/>
  </w:num>
  <w:num w:numId="10" w16cid:durableId="19543617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D5"/>
    <w:rsid w:val="00031831"/>
    <w:rsid w:val="000E379A"/>
    <w:rsid w:val="00167FE5"/>
    <w:rsid w:val="00345EB7"/>
    <w:rsid w:val="003D4BE1"/>
    <w:rsid w:val="00471374"/>
    <w:rsid w:val="005F2B46"/>
    <w:rsid w:val="006B65D1"/>
    <w:rsid w:val="007635A2"/>
    <w:rsid w:val="0085213A"/>
    <w:rsid w:val="00910910"/>
    <w:rsid w:val="00970273"/>
    <w:rsid w:val="00A60ED5"/>
    <w:rsid w:val="00AB6900"/>
    <w:rsid w:val="00AF547C"/>
    <w:rsid w:val="00BF255B"/>
    <w:rsid w:val="00DB0159"/>
    <w:rsid w:val="00F41589"/>
    <w:rsid w:val="00FE052E"/>
    <w:rsid w:val="00FF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28F8"/>
  <w15:chartTrackingRefBased/>
  <w15:docId w15:val="{1E01F599-5876-483A-A8B0-D09CFFAD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0E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0E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E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0E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0E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0ED5"/>
    <w:rPr>
      <w:i/>
      <w:iCs/>
    </w:rPr>
  </w:style>
  <w:style w:type="character" w:styleId="Strong">
    <w:name w:val="Strong"/>
    <w:basedOn w:val="DefaultParagraphFont"/>
    <w:uiPriority w:val="22"/>
    <w:qFormat/>
    <w:rsid w:val="00A60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Stratton</dc:creator>
  <cp:keywords/>
  <dc:description/>
  <cp:lastModifiedBy>Tyler Stratton</cp:lastModifiedBy>
  <cp:revision>2</cp:revision>
  <dcterms:created xsi:type="dcterms:W3CDTF">2022-05-09T23:28:00Z</dcterms:created>
  <dcterms:modified xsi:type="dcterms:W3CDTF">2022-05-09T23:28:00Z</dcterms:modified>
</cp:coreProperties>
</file>