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5E76D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主语的多样化 - 名词的多样化</w:t>
      </w:r>
    </w:p>
    <w:p w14:paraId="6FCDA982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实意名词 - 人/物/代词 - 70%+</w:t>
      </w:r>
    </w:p>
    <w:p w14:paraId="76CCD1C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动名词 - Doing.../Being... - 偏长</w:t>
      </w:r>
    </w:p>
    <w:p w14:paraId="39C0C9A0">
      <w:pPr>
        <w:widowControl w:val="0"/>
        <w:numPr>
          <w:ilvl w:val="0"/>
          <w:numId w:val="2"/>
        </w:numPr>
        <w:ind w:leftChars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. </w:t>
      </w:r>
      <w:r>
        <w:rPr>
          <w:rFonts w:hint="eastAsia"/>
          <w:sz w:val="52"/>
          <w:szCs w:val="52"/>
          <w:u w:val="single"/>
          <w:lang w:val="en-US" w:eastAsia="zh-CN"/>
        </w:rPr>
        <w:t>Being taken care of by grandparents</w:t>
      </w:r>
      <w:r>
        <w:rPr>
          <w:rFonts w:hint="eastAsia"/>
          <w:sz w:val="52"/>
          <w:szCs w:val="52"/>
          <w:lang w:val="en-US" w:eastAsia="zh-CN"/>
        </w:rPr>
        <w:t xml:space="preserve"> offers several benefits for young children. </w:t>
      </w:r>
    </w:p>
    <w:p w14:paraId="33B1B6C3">
      <w:pPr>
        <w:widowControl w:val="0"/>
        <w:numPr>
          <w:ilvl w:val="0"/>
          <w:numId w:val="2"/>
        </w:numPr>
        <w:ind w:left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. </w:t>
      </w:r>
      <w:r>
        <w:rPr>
          <w:rFonts w:hint="eastAsia"/>
          <w:color w:val="FF0000"/>
          <w:sz w:val="52"/>
          <w:szCs w:val="52"/>
          <w:lang w:val="en-US" w:eastAsia="zh-CN"/>
        </w:rPr>
        <w:t>Imposing higher taxes on calorie-rich food and drinks</w:t>
      </w:r>
      <w:r>
        <w:rPr>
          <w:rFonts w:hint="eastAsia"/>
          <w:sz w:val="52"/>
          <w:szCs w:val="52"/>
          <w:lang w:val="en-US" w:eastAsia="zh-CN"/>
        </w:rPr>
        <w:t xml:space="preserve"> is another effective measure that should be implemented by the government. </w:t>
      </w:r>
    </w:p>
    <w:p w14:paraId="76ECA2BB">
      <w:pPr>
        <w:widowControl w:val="0"/>
        <w:numPr>
          <w:ilvl w:val="0"/>
          <w:numId w:val="2"/>
        </w:numPr>
        <w:ind w:left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. </w:t>
      </w:r>
      <w:r>
        <w:rPr>
          <w:rFonts w:hint="eastAsia"/>
          <w:color w:val="FF0000"/>
          <w:sz w:val="52"/>
          <w:szCs w:val="52"/>
          <w:lang w:val="en-US" w:eastAsia="zh-CN"/>
        </w:rPr>
        <w:t>Being able to save a lot of money</w:t>
      </w:r>
      <w:r>
        <w:rPr>
          <w:rFonts w:hint="eastAsia"/>
          <w:sz w:val="52"/>
          <w:szCs w:val="52"/>
          <w:lang w:val="en-US" w:eastAsia="zh-CN"/>
        </w:rPr>
        <w:t xml:space="preserve"> is another major benefit of young people living with their parents. </w:t>
      </w:r>
    </w:p>
    <w:p w14:paraId="11DB6C9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抽象名词 - 来自动词或形容词转换的名词形式</w:t>
      </w:r>
    </w:p>
    <w:p w14:paraId="7922134F">
      <w:pPr>
        <w:widowControl w:val="0"/>
        <w:numPr>
          <w:ilvl w:val="0"/>
          <w:numId w:val="3"/>
        </w:numPr>
        <w:ind w:leftChars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. </w:t>
      </w:r>
      <w:r>
        <w:rPr>
          <w:rFonts w:hint="eastAsia"/>
          <w:color w:val="FF0000"/>
          <w:sz w:val="52"/>
          <w:szCs w:val="52"/>
          <w:lang w:val="en-US" w:eastAsia="zh-CN"/>
        </w:rPr>
        <w:t>Poverty, unemployment, and homelessness</w:t>
      </w:r>
      <w:r>
        <w:rPr>
          <w:rFonts w:hint="eastAsia"/>
          <w:sz w:val="52"/>
          <w:szCs w:val="52"/>
          <w:lang w:val="en-US" w:eastAsia="zh-CN"/>
        </w:rPr>
        <w:t xml:space="preserve"> are the three major causes of many people committing crimes. - addiction to/obsession with - stupidity and laziness </w:t>
      </w:r>
    </w:p>
    <w:p w14:paraId="5DDA4651"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. </w:t>
      </w:r>
      <w:r>
        <w:rPr>
          <w:rFonts w:hint="eastAsia"/>
          <w:color w:val="FF0000"/>
          <w:sz w:val="52"/>
          <w:szCs w:val="52"/>
          <w:lang w:val="en-US" w:eastAsia="zh-CN"/>
        </w:rPr>
        <w:t>Children</w:t>
      </w:r>
      <w:r>
        <w:rPr>
          <w:rFonts w:hint="default"/>
          <w:color w:val="FF0000"/>
          <w:sz w:val="52"/>
          <w:szCs w:val="52"/>
          <w:lang w:val="en-US" w:eastAsia="zh-CN"/>
        </w:rPr>
        <w:t>’</w:t>
      </w:r>
      <w:r>
        <w:rPr>
          <w:rFonts w:hint="eastAsia"/>
          <w:color w:val="FF0000"/>
          <w:sz w:val="52"/>
          <w:szCs w:val="52"/>
          <w:lang w:val="en-US" w:eastAsia="zh-CN"/>
        </w:rPr>
        <w:t xml:space="preserve">s </w:t>
      </w:r>
      <w:r>
        <w:rPr>
          <w:rFonts w:hint="eastAsia"/>
          <w:color w:val="FF0000"/>
          <w:sz w:val="52"/>
          <w:szCs w:val="52"/>
          <w:u w:val="single"/>
          <w:lang w:val="en-US" w:eastAsia="zh-CN"/>
        </w:rPr>
        <w:t>addiction to</w:t>
      </w:r>
      <w:r>
        <w:rPr>
          <w:rFonts w:hint="eastAsia"/>
          <w:color w:val="FF0000"/>
          <w:sz w:val="52"/>
          <w:szCs w:val="52"/>
          <w:lang w:val="en-US" w:eastAsia="zh-CN"/>
        </w:rPr>
        <w:t xml:space="preserve"> electronic devices</w:t>
      </w:r>
      <w:r>
        <w:rPr>
          <w:rFonts w:hint="eastAsia"/>
          <w:sz w:val="52"/>
          <w:szCs w:val="52"/>
          <w:lang w:val="en-US" w:eastAsia="zh-CN"/>
        </w:rPr>
        <w:t xml:space="preserve"> is detrimental to their health and study. </w:t>
      </w:r>
    </w:p>
    <w:p w14:paraId="69B3963D"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. </w:t>
      </w:r>
      <w:r>
        <w:rPr>
          <w:rFonts w:hint="eastAsia"/>
          <w:color w:val="FF0000"/>
          <w:sz w:val="52"/>
          <w:szCs w:val="52"/>
          <w:lang w:val="en-US" w:eastAsia="zh-CN"/>
        </w:rPr>
        <w:t>Interest in sports</w:t>
      </w:r>
      <w:r>
        <w:rPr>
          <w:rFonts w:hint="eastAsia"/>
          <w:sz w:val="52"/>
          <w:szCs w:val="52"/>
          <w:lang w:val="en-US" w:eastAsia="zh-CN"/>
        </w:rPr>
        <w:t xml:space="preserve"> is not universal.</w:t>
      </w:r>
    </w:p>
    <w:p w14:paraId="28719542"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Young people</w:t>
      </w:r>
      <w:r>
        <w:rPr>
          <w:rFonts w:hint="default"/>
          <w:sz w:val="52"/>
          <w:szCs w:val="52"/>
          <w:lang w:val="en-US" w:eastAsia="zh-CN"/>
        </w:rPr>
        <w:t>’</w:t>
      </w:r>
      <w:r>
        <w:rPr>
          <w:rFonts w:hint="eastAsia"/>
          <w:sz w:val="52"/>
          <w:szCs w:val="52"/>
          <w:lang w:val="en-US" w:eastAsia="zh-CN"/>
        </w:rPr>
        <w:t xml:space="preserve">s </w:t>
      </w:r>
      <w:r>
        <w:rPr>
          <w:rFonts w:hint="eastAsia"/>
          <w:color w:val="FF0000"/>
          <w:sz w:val="52"/>
          <w:szCs w:val="52"/>
          <w:lang w:val="en-US" w:eastAsia="zh-CN"/>
        </w:rPr>
        <w:t>inability to</w:t>
      </w:r>
      <w:r>
        <w:rPr>
          <w:rFonts w:hint="eastAsia"/>
          <w:sz w:val="52"/>
          <w:szCs w:val="52"/>
          <w:lang w:val="en-US" w:eastAsia="zh-CN"/>
        </w:rPr>
        <w:t xml:space="preserve"> manage their money may be due to the lack of relevant education at school.  </w:t>
      </w:r>
    </w:p>
    <w:p w14:paraId="178A0631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5336869B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Obtain fame and fortune </w:t>
      </w:r>
    </w:p>
    <w:p w14:paraId="1A97DCF1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Air pollution and water contamination </w:t>
      </w:r>
    </w:p>
    <w:p w14:paraId="1EC4C8DC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Reoffend </w:t>
      </w:r>
    </w:p>
    <w:p w14:paraId="71A52A78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Criminal records </w:t>
      </w:r>
    </w:p>
    <w:p w14:paraId="1C849F15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Hatred </w:t>
      </w:r>
    </w:p>
    <w:p w14:paraId="2BA6AD19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Phenomenal 现象级别的</w:t>
      </w:r>
    </w:p>
    <w:p w14:paraId="5436C3F7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Maintain their living standard </w:t>
      </w:r>
    </w:p>
    <w:p w14:paraId="11D59F0E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Work overtime </w:t>
      </w:r>
    </w:p>
    <w:p w14:paraId="23A12C25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Social media platforms - Instagram </w:t>
      </w:r>
    </w:p>
    <w:p w14:paraId="10EE7BDF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Highest-rated </w:t>
      </w:r>
    </w:p>
    <w:p w14:paraId="5828995E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68A171A6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抽象名词：</w:t>
      </w:r>
    </w:p>
    <w:p w14:paraId="3EA3BE02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Availability </w:t>
      </w:r>
    </w:p>
    <w:p w14:paraId="42655534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Excessive exposure to </w:t>
      </w:r>
    </w:p>
    <w:p w14:paraId="65DF4AD6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Access to </w:t>
      </w:r>
    </w:p>
    <w:p w14:paraId="36D0DD23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Inability to </w:t>
      </w:r>
    </w:p>
    <w:p w14:paraId="1C6082D0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Unwillingness to </w:t>
      </w:r>
    </w:p>
    <w:p w14:paraId="0A518FFB">
      <w:pPr>
        <w:widowControl w:val="0"/>
        <w:numPr>
          <w:ilvl w:val="0"/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Popularity </w:t>
      </w:r>
      <w:bookmarkStart w:id="0" w:name="_GoBack"/>
      <w:bookmarkEnd w:id="0"/>
    </w:p>
    <w:p w14:paraId="65523E5A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5E056ABE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4852ED29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10A6A71A">
      <w:pPr>
        <w:widowControl w:val="0"/>
        <w:numPr>
          <w:ilvl w:val="0"/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6FAFDD"/>
    <w:multiLevelType w:val="singleLevel"/>
    <w:tmpl w:val="A16FAFDD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659D1D89"/>
    <w:multiLevelType w:val="singleLevel"/>
    <w:tmpl w:val="659D1D8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3F1ABAD"/>
    <w:multiLevelType w:val="singleLevel"/>
    <w:tmpl w:val="73F1ABAD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7C4459"/>
    <w:rsid w:val="348B748B"/>
    <w:rsid w:val="4C7C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200</Words>
  <Characters>843</Characters>
  <Lines>0</Lines>
  <Paragraphs>0</Paragraphs>
  <TotalTime>65</TotalTime>
  <ScaleCrop>false</ScaleCrop>
  <LinksUpToDate>false</LinksUpToDate>
  <CharactersWithSpaces>996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2025-02-22T06:03:00Z</dcterms:created>
  <dc:creator>PC</dc:creator>
  <cp:lastModifiedBy>Viviiiii</cp:lastModifiedBy>
  <dcterms:modified xsi:type="dcterms:W3CDTF">2025-03-05T02:10:16Z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41E0D3B60AC4499CA78E142090238474_11</vt:lpwstr>
  </property>
  <property fmtid="{D5CDD505-2E9C-101B-9397-08002B2CF9AE}" pid="4" name="KSOTemplateDocerSaveRecord">
    <vt:lpwstr>eyJoZGlkIjoiYmNjM2UyYjk5M2YzNzY5MjVlNjA2NGI1MmViMTE5MGIiLCJ1c2VySWQiOiIzMDkxMzAwMzUifQ==</vt:lpwstr>
  </property>
</Properties>
</file>