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336" w:rsidRDefault="00F93336" w:rsidP="00F93336">
      <w:pPr>
        <w:pStyle w:val="Underrubrik"/>
      </w:pPr>
      <w:r>
        <w:t xml:space="preserve">The history of </w:t>
      </w:r>
      <w:proofErr w:type="spellStart"/>
      <w:r>
        <w:t>Örf</w:t>
      </w:r>
      <w:proofErr w:type="spellEnd"/>
      <w:r>
        <w:t xml:space="preserve">: Part 2 – A tragic conflict and </w:t>
      </w:r>
      <w:proofErr w:type="spellStart"/>
      <w:r>
        <w:t>Meanix</w:t>
      </w:r>
      <w:proofErr w:type="spellEnd"/>
      <w:r>
        <w:t xml:space="preserve"> the devil</w:t>
      </w:r>
    </w:p>
    <w:p w:rsidR="00F93336" w:rsidRDefault="00F93336" w:rsidP="00F93336">
      <w:pPr>
        <w:spacing w:line="360" w:lineRule="auto"/>
        <w:rPr>
          <w:rFonts w:ascii="Times New Roman" w:hAnsi="Times New Roman" w:cs="Times New Roman"/>
          <w:sz w:val="24"/>
          <w:szCs w:val="24"/>
        </w:rPr>
      </w:pPr>
      <w:r>
        <w:rPr>
          <w:rFonts w:ascii="Times New Roman" w:hAnsi="Times New Roman" w:cs="Times New Roman"/>
          <w:sz w:val="24"/>
          <w:szCs w:val="24"/>
        </w:rPr>
        <w:t xml:space="preserve"> During the construction of the last sectors of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xml:space="preserve"> there were multiple rulers and the influence from these high-up robots was conflicting. Some sought to find every way to make their own ideal the only one to choose from, some wanted freedom and some wanted to share cultures. At last the robots made the sectors expand and tried to impress with propaganda, the greed from the sides shun through brighter than the sun on the surface of the planet. And it was at this time that </w:t>
      </w:r>
      <w:proofErr w:type="spellStart"/>
      <w:r>
        <w:rPr>
          <w:rFonts w:ascii="Times New Roman" w:hAnsi="Times New Roman" w:cs="Times New Roman"/>
          <w:sz w:val="24"/>
          <w:szCs w:val="24"/>
        </w:rPr>
        <w:t>Meanix</w:t>
      </w:r>
      <w:proofErr w:type="spellEnd"/>
      <w:r>
        <w:rPr>
          <w:rFonts w:ascii="Times New Roman" w:hAnsi="Times New Roman" w:cs="Times New Roman"/>
          <w:sz w:val="24"/>
          <w:szCs w:val="24"/>
        </w:rPr>
        <w:t>, supreme ruler of Robot hell, sought to strike with his grand scheme to take control once and for all.</w:t>
      </w:r>
    </w:p>
    <w:p w:rsidR="00F93336" w:rsidRDefault="00F93336" w:rsidP="00F93336">
      <w:pPr>
        <w:spacing w:line="360" w:lineRule="auto"/>
        <w:rPr>
          <w:rFonts w:ascii="Times New Roman" w:hAnsi="Times New Roman" w:cs="Times New Roman"/>
          <w:sz w:val="24"/>
          <w:szCs w:val="24"/>
        </w:rPr>
      </w:pPr>
      <w:r>
        <w:rPr>
          <w:rFonts w:ascii="Times New Roman" w:hAnsi="Times New Roman" w:cs="Times New Roman"/>
          <w:sz w:val="24"/>
          <w:szCs w:val="24"/>
        </w:rPr>
        <w:t xml:space="preserve"> He first initiated a plan to influence the rulers that had shown the most aggressive behavior, he showed flaws that the other sides presented. After he had been at one side he manipulated the other to make them just as angry. Once the rulers had enough frustration built up they tried to make the robots of the sector follow them. It did not take long until </w:t>
      </w:r>
      <w:proofErr w:type="spellStart"/>
      <w:r>
        <w:rPr>
          <w:rFonts w:ascii="Times New Roman" w:hAnsi="Times New Roman" w:cs="Times New Roman"/>
          <w:sz w:val="24"/>
          <w:szCs w:val="24"/>
        </w:rPr>
        <w:t>Meanix</w:t>
      </w:r>
      <w:proofErr w:type="spellEnd"/>
      <w:r>
        <w:rPr>
          <w:rFonts w:ascii="Times New Roman" w:hAnsi="Times New Roman" w:cs="Times New Roman"/>
          <w:sz w:val="24"/>
          <w:szCs w:val="24"/>
        </w:rPr>
        <w:t xml:space="preserve"> had built factories, power plants and other important structures in each sector of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xml:space="preserve">. With his newfound influence he put the most promising and brainwashed robots in control of the different locations so he could keep away from Robot Heavens radar. The great tragedy occurred shortly after with multiple sides showing irregular behavior and bugs in their system, all thanks to </w:t>
      </w:r>
      <w:proofErr w:type="spellStart"/>
      <w:r>
        <w:rPr>
          <w:rFonts w:ascii="Times New Roman" w:hAnsi="Times New Roman" w:cs="Times New Roman"/>
          <w:sz w:val="24"/>
          <w:szCs w:val="24"/>
        </w:rPr>
        <w:t>Meanix</w:t>
      </w:r>
      <w:proofErr w:type="spellEnd"/>
      <w:r>
        <w:rPr>
          <w:rFonts w:ascii="Times New Roman" w:hAnsi="Times New Roman" w:cs="Times New Roman"/>
          <w:sz w:val="24"/>
          <w:szCs w:val="24"/>
        </w:rPr>
        <w:t xml:space="preserve"> personal touch. After the tragedy had ended the costs of these new structures and the waste was sky-high. Something </w:t>
      </w:r>
      <w:proofErr w:type="spellStart"/>
      <w:r>
        <w:rPr>
          <w:rFonts w:ascii="Times New Roman" w:hAnsi="Times New Roman" w:cs="Times New Roman"/>
          <w:sz w:val="24"/>
          <w:szCs w:val="24"/>
        </w:rPr>
        <w:t>Meanix</w:t>
      </w:r>
      <w:proofErr w:type="spellEnd"/>
      <w:r>
        <w:rPr>
          <w:rFonts w:ascii="Times New Roman" w:hAnsi="Times New Roman" w:cs="Times New Roman"/>
          <w:sz w:val="24"/>
          <w:szCs w:val="24"/>
        </w:rPr>
        <w:t xml:space="preserve"> had no interest to fix </w:t>
      </w:r>
      <w:proofErr w:type="spellStart"/>
      <w:proofErr w:type="gramStart"/>
      <w:r>
        <w:rPr>
          <w:rFonts w:ascii="Times New Roman" w:hAnsi="Times New Roman" w:cs="Times New Roman"/>
          <w:sz w:val="24"/>
          <w:szCs w:val="24"/>
        </w:rPr>
        <w:t>whatosever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he was already in the second phase of his plan.</w:t>
      </w:r>
    </w:p>
    <w:p w:rsidR="00F93336" w:rsidRPr="00FA5045" w:rsidRDefault="00F93336" w:rsidP="00F9333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Meanix</w:t>
      </w:r>
      <w:proofErr w:type="spellEnd"/>
      <w:r>
        <w:rPr>
          <w:rFonts w:ascii="Times New Roman" w:hAnsi="Times New Roman" w:cs="Times New Roman"/>
          <w:sz w:val="24"/>
          <w:szCs w:val="24"/>
        </w:rPr>
        <w:t xml:space="preserve"> had begun the construction plans for specialized robots during the war in multiple sectors, many of these he held and considered to be created in his own image, calling these robots his own “sons”. After a while he realized that the robots were not that easy to create for the goals that he had, even so he mentored them personally whenever they showed enough promise. He first tried creating robots with immense power of strength, but none of these could manage the pressure it would take to break into Robot Heaven. He went on with creating robots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could show courage and bravery in any situation, these robots did not make it in the great tragedy. And the combined effort of bravery, strength and courage was after days of testing deemed unworthy. </w:t>
      </w:r>
      <w:proofErr w:type="spellStart"/>
      <w:r>
        <w:rPr>
          <w:rFonts w:ascii="Times New Roman" w:hAnsi="Times New Roman" w:cs="Times New Roman"/>
          <w:sz w:val="24"/>
          <w:szCs w:val="24"/>
        </w:rPr>
        <w:t>Meanix</w:t>
      </w:r>
      <w:proofErr w:type="spellEnd"/>
      <w:r>
        <w:rPr>
          <w:rFonts w:ascii="Times New Roman" w:hAnsi="Times New Roman" w:cs="Times New Roman"/>
          <w:sz w:val="24"/>
          <w:szCs w:val="24"/>
        </w:rPr>
        <w:t xml:space="preserve"> went in a different direction and instead he shaped the robots after his wits, intelligence and stealthy properties instead. It was here that one particular robot was created, one that </w:t>
      </w:r>
      <w:proofErr w:type="spellStart"/>
      <w:r>
        <w:rPr>
          <w:rFonts w:ascii="Times New Roman" w:hAnsi="Times New Roman" w:cs="Times New Roman"/>
          <w:sz w:val="24"/>
          <w:szCs w:val="24"/>
        </w:rPr>
        <w:t>Meanix</w:t>
      </w:r>
      <w:proofErr w:type="spellEnd"/>
      <w:r>
        <w:rPr>
          <w:rFonts w:ascii="Times New Roman" w:hAnsi="Times New Roman" w:cs="Times New Roman"/>
          <w:sz w:val="24"/>
          <w:szCs w:val="24"/>
        </w:rPr>
        <w:t xml:space="preserve"> could use, its name is </w:t>
      </w:r>
      <w:proofErr w:type="spellStart"/>
      <w:r>
        <w:rPr>
          <w:rFonts w:ascii="Times New Roman" w:hAnsi="Times New Roman" w:cs="Times New Roman"/>
          <w:sz w:val="24"/>
          <w:szCs w:val="24"/>
        </w:rPr>
        <w:t>Stix</w:t>
      </w:r>
      <w:proofErr w:type="spellEnd"/>
      <w:r>
        <w:rPr>
          <w:rFonts w:ascii="Times New Roman" w:hAnsi="Times New Roman" w:cs="Times New Roman"/>
          <w:sz w:val="24"/>
          <w:szCs w:val="24"/>
        </w:rPr>
        <w:t>.</w:t>
      </w:r>
    </w:p>
    <w:p w:rsidR="00021C8A" w:rsidRDefault="00021C8A">
      <w:bookmarkStart w:id="0" w:name="_GoBack"/>
      <w:bookmarkEnd w:id="0"/>
    </w:p>
    <w:sectPr w:rsidR="00021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6A0"/>
    <w:rsid w:val="00021C8A"/>
    <w:rsid w:val="005906A0"/>
    <w:rsid w:val="00F933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336"/>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F933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93336"/>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336"/>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F933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93336"/>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2192</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2</cp:revision>
  <dcterms:created xsi:type="dcterms:W3CDTF">2013-02-27T11:31:00Z</dcterms:created>
  <dcterms:modified xsi:type="dcterms:W3CDTF">2013-02-27T11:31:00Z</dcterms:modified>
</cp:coreProperties>
</file>