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AFDF" w14:textId="62E0307C" w:rsidR="0039091D" w:rsidRDefault="00936F65">
      <w:pPr>
        <w:rPr>
          <w:lang w:val="es-MX"/>
        </w:rPr>
      </w:pPr>
      <w:r>
        <w:rPr>
          <w:lang w:val="es-MX"/>
        </w:rPr>
        <w:t>Jocelyn es una médico forense, mientras trabajaba en el hospital la trinidad descubrió el misterio de la desaparición de Filemón. &lt;br&gt;</w:t>
      </w:r>
    </w:p>
    <w:p w14:paraId="6661E0B0" w14:textId="26F66556" w:rsidR="00936F65" w:rsidRDefault="00936F65">
      <w:pPr>
        <w:rPr>
          <w:lang w:val="es-MX"/>
        </w:rPr>
      </w:pPr>
      <w:r>
        <w:rPr>
          <w:lang w:val="es-MX"/>
        </w:rPr>
        <w:t xml:space="preserve">Poniendo su vida en peligro se embarca en la búsqueda de la verdad que le costo la vida a Filemón. </w:t>
      </w:r>
    </w:p>
    <w:p w14:paraId="00417931" w14:textId="77777777" w:rsidR="00936F65" w:rsidRDefault="00936F65">
      <w:pPr>
        <w:rPr>
          <w:lang w:val="es-MX"/>
        </w:rPr>
      </w:pPr>
    </w:p>
    <w:p w14:paraId="39882EF2" w14:textId="3664AC97" w:rsidR="00936F65" w:rsidRDefault="00936F65">
      <w:pPr>
        <w:rPr>
          <w:lang w:val="es-MX"/>
        </w:rPr>
      </w:pPr>
      <w:r>
        <w:rPr>
          <w:lang w:val="es-MX"/>
        </w:rPr>
        <w:t>Lucia es una investigadora privada contratada por el hospital la trinidad para detener la investigación de Jocelyn. &lt;br&gt;</w:t>
      </w:r>
    </w:p>
    <w:p w14:paraId="2FA06B7F" w14:textId="2D819211" w:rsidR="00936F65" w:rsidRDefault="00936F65">
      <w:pPr>
        <w:rPr>
          <w:lang w:val="es-MX"/>
        </w:rPr>
      </w:pPr>
      <w:r>
        <w:rPr>
          <w:lang w:val="es-MX"/>
        </w:rPr>
        <w:t>No es una mala persona, lo que le han dicho es que Jocelyn está intentando desenterrar cadáveres para vender los huesos a universidades, por eso ella debe detenerla.</w:t>
      </w:r>
    </w:p>
    <w:p w14:paraId="287FD64F" w14:textId="77777777" w:rsidR="00426EA9" w:rsidRDefault="00426EA9">
      <w:pPr>
        <w:rPr>
          <w:lang w:val="es-MX"/>
        </w:rPr>
      </w:pPr>
    </w:p>
    <w:p w14:paraId="72DBC9B8" w14:textId="244CF922" w:rsidR="00426EA9" w:rsidRDefault="00426EA9">
      <w:pPr>
        <w:rPr>
          <w:lang w:val="es-MX"/>
        </w:rPr>
      </w:pPr>
      <w:r>
        <w:rPr>
          <w:lang w:val="es-MX"/>
        </w:rPr>
        <w:t xml:space="preserve">Tras la misteriosa muerte de su esposa, </w:t>
      </w:r>
      <w:r w:rsidR="009A1A95">
        <w:rPr>
          <w:lang w:val="es-MX"/>
        </w:rPr>
        <w:t>Filemón decide investigar al hospital la Trinidad. A medida que su investigación avanza descubre todos los secretos detrás de cientos de muertes sin investigar.</w:t>
      </w:r>
    </w:p>
    <w:p w14:paraId="3065D28D" w14:textId="6E86982C" w:rsidR="009A1A95" w:rsidRPr="00936F65" w:rsidRDefault="009A1A95">
      <w:pPr>
        <w:rPr>
          <w:lang w:val="es-MX"/>
        </w:rPr>
      </w:pPr>
      <w:r>
        <w:rPr>
          <w:lang w:val="es-MX"/>
        </w:rPr>
        <w:t>Mientras llevaba las pruebas a el juez, desapareció misteriosamente ¿Seguirá con vida?</w:t>
      </w:r>
    </w:p>
    <w:sectPr w:rsidR="009A1A95" w:rsidRPr="00936F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34"/>
    <w:rsid w:val="0039091D"/>
    <w:rsid w:val="00426EA9"/>
    <w:rsid w:val="00936F65"/>
    <w:rsid w:val="009A1A95"/>
    <w:rsid w:val="00CD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2F3F"/>
  <w15:chartTrackingRefBased/>
  <w15:docId w15:val="{B93048CB-D768-43E9-8268-15B0992A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Alexis Valenci</dc:creator>
  <cp:keywords/>
  <dc:description/>
  <cp:lastModifiedBy>Duvan Alexis Valenci</cp:lastModifiedBy>
  <cp:revision>3</cp:revision>
  <dcterms:created xsi:type="dcterms:W3CDTF">2023-11-20T00:25:00Z</dcterms:created>
  <dcterms:modified xsi:type="dcterms:W3CDTF">2023-11-20T00:38:00Z</dcterms:modified>
</cp:coreProperties>
</file>