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Block Text"/>
        <w:sectPr>
          <w:type w:val="continuous"/>
        </w:sectPr>
      </w:pPr>
    </w:p>
    <w:p>
      <w:pPr>
        <w:pStyle w:val="Normal"/>
      </w:pPr>
      <w:r>
        <w:rPr/>
        <w:t xml:space="preserve">Dwight A Spencer</w:t>
      </w:r>
    </w:p>
    <w:p>
      <w:pPr>
        <w:pStyle w:val="Normal"/>
      </w:pPr>
      <w:r>
        <w:rPr/>
        <w:t xml:space="preserve">3800 Pebble Creek #912 Plano,Tx 75023 </w:t>
      </w:r>
    </w:p>
    <w:p>
      <w:pPr>
        <w:pStyle w:val="Normal"/>
      </w:pPr>
      <w:r>
        <w:rPr/>
        <w:t xml:space="preserve">I am interested in the DevOp Engineer. My resume is enclosed for your review. Given my related experience and excellent capabilities I would appreciate your consideration for this opportunity. My skills are an ideal match for this position.</w:t>
      </w:r>
    </w:p>
    <w:p>
      <w:pPr>
        <w:pStyle w:val="Normal"/>
      </w:pPr>
      <w:r>
        <w:rPr/>
        <w:t xml:space="preserve">As your next DevOp Engineer, I plan on working closely with each project role members, documenting the customer's requirements, assisting role members in peer programming sessions, and teaching role members as needed to help take what could be a daunting three week project cycle down to less than thirty minutes by using automation tools and best practices where needed.</w:t>
      </w:r>
    </w:p>
    <w:p>
      <w:pPr>
        <w:pStyle w:val="Normal"/>
      </w:pPr>
      <w:r>
        <w:rPr/>
        <w:t xml:space="preserve">One example of this is while I was working at Lockheed Martin where I developed an automation process and procedure for their migration of Windows XP systems over to Windows 7 which took a eight month long project down to only five weeks.</w:t>
      </w:r>
    </w:p>
    <w:p>
      <w:pPr>
        <w:pStyle w:val="Normal"/>
      </w:pPr>
      <w:r>
        <w:rPr/>
        <w:t xml:space="preserve">Another example would be while at CompuTEK Industries. I pioneered several programs for clients under a managed DevOp Engineer service to migrate and implement their entire infrastructure and application development under a cloud based environment where we used CentOS, Puppet, VMware, Git, Jenkins, Gitolite, and a few custom rails applications to deploy and manage the client's application.</w:t>
      </w:r>
    </w:p>
    <w:p>
      <w:pPr>
        <w:pStyle w:val="Normal"/>
      </w:pPr>
      <w:r>
        <w:rPr/>
        <w:t xml:space="preserve">While at Firehost I worked with a small team that maintained eight data centers across the world that followed a ITIL SLA model of service with PCI 3 compliant hosting of Windows Server, Linux (Redhat, Centos, and Ubuntu) virtual servers powered by VMWare EXSI and Puppet provision system. I also worked very closely with several customers to analyse traffic usage, performance metrics and develop a SEIM implementation and compacity plan based on thier usage and project needs.</w:t>
      </w:r>
    </w:p>
    <w:p>
      <w:pPr>
        <w:pStyle w:val="Normal"/>
      </w:pPr>
      <w:r>
        <w:rPr/>
        <w:t xml:space="preserve">I have attached my curriculum vitae, a list of projects I have contributed to or developed are on my github page at http://github.com/denzuko, and a list of references can be viewed on my linkedin page at http://linkedin.com/in/denzuko. Thank you for your consideration. I look forward to hearing from you soon.</w:t>
      </w:r>
    </w:p>
    <w:p>
      <w:pPr>
        <w:pStyle w:val="Normal"/>
      </w:pPr>
      <w:r>
        <w:rPr/>
        <w:t xml:space="preserve">
Best Regards, 
</w:t>
      </w:r>
    </w:p>
    <w:p>
      <w:pPr>
        <w:pStyle w:val="Normal"/>
      </w:pPr>
      <w:r>
        <w:rPr/>
        <w:t xml:space="preserve">
</w:t>
      </w:r>
    </w:p>
    <w:p>
      <w:pPr>
        <w:pStyle w:val="Normal"/>
      </w:pPr>
      <w:r>
        <w:rPr/>
        <w:t xml:space="preserve">
</w:t>
      </w:r>
    </w:p>
    <w:p>
      <w:pPr>
        <w:pStyle w:val="Normal"/>
      </w:pPr>
      <w:r>
        <w:rPr/>
        <w:t xml:space="preserve">
Dwight Spencer, RHCE, VCP3, Ruby Certified Programmer Silver, ITIL</w:t>
      </w:r>
    </w:p>
    <w:p>
      <w:pPr>
        <w:pStyle w:val="Normal"/>
      </w:pPr>
    </w:p>
    <w:p>
      <w:pPr>
        <w:pStyle w:val="Normal"/>
        <w:sectPr>
          <w:type w:val="continuous"/>
        </w:sectPr>
      </w:pPr>
    </w:p>
    <w:p>
      <w:pPr>
        <w:pStyle w:val="Normal"/>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Arial" w:cs="Arial" w:hAnsi="Arial"/>
    </w:rPr>
  </w:style>
  <w:style w:type="paragraph" w:styleId="Heading 2">
    <w:name w:val="Heading 2"/>
    <w:basedOn w:val="Normal"/>
    <w:next w:val="Normal"/>
    <w:pPr>
      <w:spacing w:after="60"/>
      <w:spacing w:before="440"/>
    </w:pPr>
    <w:rPr>
      <w:b/>
      <w:sz w:val="28"/>
      <w:rFonts w:ascii="Arial" w:cs="Arial" w:hAnsi="Arial"/>
    </w:rPr>
  </w:style>
  <w:style w:type="paragraph" w:styleId="Heading 3">
    <w:name w:val="Heading 3"/>
    <w:basedOn w:val="Normal"/>
    <w:next w:val="Normal"/>
    <w:pPr>
      <w:spacing w:after="60"/>
      <w:spacing w:before="440"/>
    </w:pPr>
    <w:rPr>
      <w:b/>
      <w:sz w:val="24"/>
      <w:rFonts w:ascii="Arial" w:cs="Arial" w:hAnsi="Arial"/>
    </w:rPr>
  </w:style>
  <w:style w:type="paragraph" w:styleId="Heading 4">
    <w:name w:val="Heading 4"/>
    <w:basedOn w:val="Normal"/>
    <w:next w:val="Normal"/>
    <w:pPr>
      <w:spacing w:after="60"/>
      <w:spacing w:before="440"/>
    </w:pPr>
    <w:rPr>
      <w:b/>
      <w:sz w:val="24"/>
      <w:rFonts w:ascii="Arial" w:cs="Arial" w:hAnsi="Arial"/>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4"/>
        <w:rFonts w:ascii="Times New Roman" w:cs="Times New Roman" w:hAnsi="Times New Roman"/>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