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42F" w:rsidRDefault="008E50F3">
      <w:pPr>
        <w:spacing w:after="218" w:line="259" w:lineRule="auto"/>
        <w:ind w:left="0" w:firstLine="0"/>
      </w:pPr>
      <w:r>
        <w:rPr>
          <w:b/>
          <w:u w:val="single" w:color="000000"/>
        </w:rPr>
        <w:t>Equipo Controlador de dominio- Server2016</w:t>
      </w:r>
      <w:r>
        <w:rPr>
          <w:b/>
        </w:rPr>
        <w:t xml:space="preserve"> </w:t>
      </w:r>
      <w:r>
        <w:t xml:space="preserve"> </w:t>
      </w:r>
    </w:p>
    <w:p w:rsidR="0063542F" w:rsidRDefault="008E50F3">
      <w:pPr>
        <w:spacing w:after="278"/>
        <w:ind w:left="0" w:firstLine="0"/>
      </w:pPr>
      <w:r>
        <w:t xml:space="preserve">La empresa Dominio.SA, necesita crear la siguiente infraestructura en el dominio creado. Dicha empresa cuenta con los siguientes usuarios y departamentos:  </w:t>
      </w:r>
    </w:p>
    <w:p w:rsidR="0063542F" w:rsidRDefault="008E50F3">
      <w:pPr>
        <w:numPr>
          <w:ilvl w:val="0"/>
          <w:numId w:val="1"/>
        </w:numPr>
        <w:spacing w:after="268"/>
        <w:ind w:hanging="355"/>
      </w:pPr>
      <w:r>
        <w:rPr>
          <w:b/>
        </w:rPr>
        <w:t>CONTABILIDAD</w:t>
      </w:r>
      <w:r>
        <w:t xml:space="preserve">. En este departamento habrá 5 equipos y 4 usuarios. 2 con turno de mañana y 2 con turno de tarde.  </w:t>
      </w:r>
    </w:p>
    <w:p w:rsidR="0063542F" w:rsidRDefault="008E50F3">
      <w:pPr>
        <w:numPr>
          <w:ilvl w:val="0"/>
          <w:numId w:val="1"/>
        </w:numPr>
        <w:ind w:hanging="355"/>
      </w:pPr>
      <w:r>
        <w:rPr>
          <w:b/>
        </w:rPr>
        <w:t>ALMACEN</w:t>
      </w:r>
      <w:r>
        <w:t xml:space="preserve">. Contará con 5 equipos y 8 usuarios. 3 con turno de mañana, 3 con turno de tarde y 2 con turno de noche.  </w:t>
      </w:r>
    </w:p>
    <w:p w:rsidR="0063542F" w:rsidRDefault="008E50F3">
      <w:pPr>
        <w:spacing w:after="36" w:line="259" w:lineRule="auto"/>
        <w:ind w:left="721" w:firstLine="0"/>
      </w:pPr>
      <w:r>
        <w:t xml:space="preserve">  </w:t>
      </w:r>
    </w:p>
    <w:p w:rsidR="0063542F" w:rsidRDefault="008E50F3">
      <w:pPr>
        <w:numPr>
          <w:ilvl w:val="0"/>
          <w:numId w:val="1"/>
        </w:numPr>
        <w:ind w:hanging="355"/>
      </w:pPr>
      <w:r>
        <w:rPr>
          <w:b/>
        </w:rPr>
        <w:t>MANTENIMIENTO</w:t>
      </w:r>
      <w:r>
        <w:t>. 5 ordenadores utilizad</w:t>
      </w:r>
      <w:r>
        <w:t xml:space="preserve">os por 3 usuarios sin que tengan asignado ningún turno  </w:t>
      </w:r>
    </w:p>
    <w:p w:rsidR="0063542F" w:rsidRDefault="008E50F3">
      <w:pPr>
        <w:spacing w:after="40" w:line="259" w:lineRule="auto"/>
        <w:ind w:left="721" w:firstLine="0"/>
      </w:pPr>
      <w:r>
        <w:t xml:space="preserve">  </w:t>
      </w:r>
    </w:p>
    <w:p w:rsidR="0063542F" w:rsidRDefault="008E50F3">
      <w:pPr>
        <w:numPr>
          <w:ilvl w:val="0"/>
          <w:numId w:val="1"/>
        </w:numPr>
        <w:ind w:hanging="355"/>
      </w:pPr>
      <w:r>
        <w:rPr>
          <w:b/>
        </w:rPr>
        <w:t>DIRECCION</w:t>
      </w:r>
      <w:r>
        <w:t xml:space="preserve">. 2 equipos de tipo servidor utilizados por los 4 directivos de AIC.SA que tienen 2 turno de mañana y 2 con turno de tarde.   </w:t>
      </w:r>
    </w:p>
    <w:p w:rsidR="0063542F" w:rsidRDefault="008E50F3">
      <w:pPr>
        <w:spacing w:after="216" w:line="259" w:lineRule="auto"/>
        <w:ind w:left="721" w:firstLine="0"/>
      </w:pPr>
      <w:r>
        <w:rPr>
          <w:b/>
        </w:rPr>
        <w:t xml:space="preserve"> </w:t>
      </w:r>
      <w:r>
        <w:t xml:space="preserve"> </w:t>
      </w:r>
    </w:p>
    <w:p w:rsidR="0063542F" w:rsidRDefault="008E50F3">
      <w:pPr>
        <w:numPr>
          <w:ilvl w:val="0"/>
          <w:numId w:val="2"/>
        </w:numPr>
        <w:ind w:hanging="360"/>
      </w:pPr>
      <w:r>
        <w:t>Crea las UO con los siguientes nombres: contabilidad, alm</w:t>
      </w:r>
      <w:r>
        <w:t xml:space="preserve">acén, mantenimiento y dirección (sin acentos) para dar de alta los diferentes usuarios de cada departamento. Luego, crea otra UO llamada </w:t>
      </w:r>
      <w:proofErr w:type="spellStart"/>
      <w:r>
        <w:rPr>
          <w:b/>
        </w:rPr>
        <w:t>grupos_aic</w:t>
      </w:r>
      <w:proofErr w:type="spellEnd"/>
      <w:r>
        <w:t>,  para dar de alta a los grupos específicos de la infraestructura y no mezclarlos con los predeterminados de</w:t>
      </w:r>
      <w:r>
        <w:t xml:space="preserve">l sistema.  </w:t>
      </w:r>
    </w:p>
    <w:p w:rsidR="0063542F" w:rsidRDefault="008E50F3">
      <w:pPr>
        <w:spacing w:line="259" w:lineRule="auto"/>
        <w:ind w:left="721" w:firstLine="0"/>
      </w:pPr>
      <w:r>
        <w:t xml:space="preserve">  </w:t>
      </w:r>
    </w:p>
    <w:p w:rsidR="0063542F" w:rsidRDefault="008E50F3">
      <w:pPr>
        <w:spacing w:after="6" w:line="251" w:lineRule="auto"/>
        <w:ind w:left="701" w:hanging="10"/>
      </w:pPr>
      <w:r>
        <w:rPr>
          <w:b/>
        </w:rPr>
        <w:t xml:space="preserve">Crea una captura o recorte de pantalla donde se vea claramente las UO creadas dentro del dominio.  </w:t>
      </w:r>
      <w:r>
        <w:t xml:space="preserve"> </w:t>
      </w:r>
    </w:p>
    <w:p w:rsidR="00800086" w:rsidRDefault="00800086">
      <w:pPr>
        <w:spacing w:after="6" w:line="251" w:lineRule="auto"/>
        <w:ind w:left="701" w:hanging="10"/>
      </w:pPr>
    </w:p>
    <w:p w:rsidR="00800086" w:rsidRDefault="00800086">
      <w:pPr>
        <w:spacing w:after="6" w:line="251" w:lineRule="auto"/>
        <w:ind w:left="701" w:hanging="10"/>
      </w:pPr>
      <w:r>
        <w:rPr>
          <w:noProof/>
        </w:rPr>
        <w:drawing>
          <wp:inline distT="0" distB="0" distL="0" distR="0" wp14:anchorId="1106EDD9" wp14:editId="340A9AF7">
            <wp:extent cx="1914525" cy="2990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14525" cy="2990850"/>
                    </a:xfrm>
                    <a:prstGeom prst="rect">
                      <a:avLst/>
                    </a:prstGeom>
                  </pic:spPr>
                </pic:pic>
              </a:graphicData>
            </a:graphic>
          </wp:inline>
        </w:drawing>
      </w:r>
    </w:p>
    <w:p w:rsidR="00800086" w:rsidRDefault="00800086">
      <w:pPr>
        <w:spacing w:after="6" w:line="251" w:lineRule="auto"/>
        <w:ind w:left="701" w:hanging="10"/>
      </w:pPr>
    </w:p>
    <w:p w:rsidR="0063542F" w:rsidRDefault="008E50F3">
      <w:pPr>
        <w:spacing w:after="216" w:line="259" w:lineRule="auto"/>
        <w:ind w:left="721" w:firstLine="0"/>
      </w:pPr>
      <w:r>
        <w:t xml:space="preserve">  </w:t>
      </w:r>
    </w:p>
    <w:p w:rsidR="0063542F" w:rsidRDefault="008E50F3">
      <w:pPr>
        <w:numPr>
          <w:ilvl w:val="0"/>
          <w:numId w:val="2"/>
        </w:numPr>
        <w:ind w:hanging="360"/>
      </w:pPr>
      <w:r>
        <w:lastRenderedPageBreak/>
        <w:t xml:space="preserve">Crea 4 grupos de usuarios dentro de la UO creada con el mismo nombre: contabilidad, almacén, mantenimiento y dirección.  </w:t>
      </w:r>
    </w:p>
    <w:p w:rsidR="0063542F" w:rsidRDefault="008E50F3">
      <w:pPr>
        <w:spacing w:after="214"/>
        <w:ind w:left="706" w:firstLine="0"/>
      </w:pPr>
      <w:r>
        <w:t xml:space="preserve">Los grupos de contabilidad, almacén y mantenimiento serán grupos locales, y dirección será un grupo global.  </w:t>
      </w:r>
    </w:p>
    <w:p w:rsidR="0063542F" w:rsidRDefault="008E50F3">
      <w:pPr>
        <w:spacing w:after="86" w:line="251" w:lineRule="auto"/>
        <w:ind w:left="701" w:hanging="10"/>
      </w:pPr>
      <w:r>
        <w:rPr>
          <w:b/>
        </w:rPr>
        <w:t xml:space="preserve">Crea capturas o recortes de pantalla donde se vea: </w:t>
      </w:r>
      <w:r>
        <w:t xml:space="preserve"> </w:t>
      </w:r>
    </w:p>
    <w:p w:rsidR="0063542F" w:rsidRDefault="008E50F3">
      <w:pPr>
        <w:numPr>
          <w:ilvl w:val="1"/>
          <w:numId w:val="2"/>
        </w:numPr>
        <w:spacing w:after="6" w:line="251" w:lineRule="auto"/>
        <w:ind w:hanging="360"/>
      </w:pPr>
      <w:r>
        <w:rPr>
          <w:b/>
        </w:rPr>
        <w:t>Las características de cada uno de los grupos creados.</w:t>
      </w:r>
      <w:r>
        <w:t xml:space="preserve"> </w:t>
      </w:r>
    </w:p>
    <w:p w:rsidR="0063542F" w:rsidRDefault="008E50F3">
      <w:pPr>
        <w:numPr>
          <w:ilvl w:val="1"/>
          <w:numId w:val="2"/>
        </w:numPr>
        <w:spacing w:after="6" w:line="251" w:lineRule="auto"/>
        <w:ind w:hanging="360"/>
      </w:pPr>
      <w:r>
        <w:rPr>
          <w:b/>
        </w:rPr>
        <w:t xml:space="preserve">Los grupos creados dentro de las UO. </w:t>
      </w:r>
      <w:r>
        <w:t xml:space="preserve">  </w:t>
      </w:r>
    </w:p>
    <w:p w:rsidR="00800086" w:rsidRDefault="00800086" w:rsidP="00800086">
      <w:pPr>
        <w:spacing w:after="6" w:line="251" w:lineRule="auto"/>
        <w:ind w:left="691" w:firstLine="0"/>
      </w:pPr>
      <w:r>
        <w:rPr>
          <w:noProof/>
        </w:rPr>
        <w:drawing>
          <wp:inline distT="0" distB="0" distL="0" distR="0" wp14:anchorId="20F47ECD" wp14:editId="003AA9C2">
            <wp:extent cx="5390515" cy="249999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0515" cy="2499995"/>
                    </a:xfrm>
                    <a:prstGeom prst="rect">
                      <a:avLst/>
                    </a:prstGeom>
                  </pic:spPr>
                </pic:pic>
              </a:graphicData>
            </a:graphic>
          </wp:inline>
        </w:drawing>
      </w:r>
    </w:p>
    <w:p w:rsidR="00800086" w:rsidRDefault="00800086" w:rsidP="00800086">
      <w:pPr>
        <w:spacing w:after="6" w:line="251" w:lineRule="auto"/>
        <w:ind w:left="691" w:firstLine="0"/>
      </w:pPr>
    </w:p>
    <w:p w:rsidR="00800086" w:rsidRDefault="00800086" w:rsidP="00800086">
      <w:pPr>
        <w:spacing w:after="6" w:line="251" w:lineRule="auto"/>
        <w:ind w:left="691" w:firstLine="0"/>
      </w:pPr>
      <w:r>
        <w:rPr>
          <w:noProof/>
        </w:rPr>
        <w:drawing>
          <wp:inline distT="0" distB="0" distL="0" distR="0" wp14:anchorId="69F418AB" wp14:editId="0DE062FE">
            <wp:extent cx="5390515" cy="311277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0515" cy="3112770"/>
                    </a:xfrm>
                    <a:prstGeom prst="rect">
                      <a:avLst/>
                    </a:prstGeom>
                  </pic:spPr>
                </pic:pic>
              </a:graphicData>
            </a:graphic>
          </wp:inline>
        </w:drawing>
      </w:r>
    </w:p>
    <w:p w:rsidR="00800086" w:rsidRDefault="00800086" w:rsidP="00800086">
      <w:pPr>
        <w:spacing w:after="6" w:line="251" w:lineRule="auto"/>
        <w:ind w:left="691" w:firstLine="0"/>
      </w:pPr>
    </w:p>
    <w:p w:rsidR="00800086" w:rsidRDefault="00800086" w:rsidP="00800086">
      <w:pPr>
        <w:spacing w:after="6" w:line="251" w:lineRule="auto"/>
        <w:ind w:left="691" w:firstLine="0"/>
      </w:pPr>
    </w:p>
    <w:p w:rsidR="0063542F" w:rsidRDefault="008E50F3">
      <w:pPr>
        <w:spacing w:after="82" w:line="259" w:lineRule="auto"/>
        <w:ind w:left="1441" w:firstLine="0"/>
      </w:pPr>
      <w:r>
        <w:lastRenderedPageBreak/>
        <w:t xml:space="preserve"> </w:t>
      </w:r>
      <w:r w:rsidR="00800086">
        <w:rPr>
          <w:noProof/>
        </w:rPr>
        <w:drawing>
          <wp:inline distT="0" distB="0" distL="0" distR="0" wp14:anchorId="689B524D" wp14:editId="32D63912">
            <wp:extent cx="5390515" cy="3103245"/>
            <wp:effectExtent l="0" t="0" r="63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0515" cy="3103245"/>
                    </a:xfrm>
                    <a:prstGeom prst="rect">
                      <a:avLst/>
                    </a:prstGeom>
                  </pic:spPr>
                </pic:pic>
              </a:graphicData>
            </a:graphic>
          </wp:inline>
        </w:drawing>
      </w:r>
    </w:p>
    <w:p w:rsidR="00800086" w:rsidRDefault="00800086">
      <w:pPr>
        <w:spacing w:after="82" w:line="259" w:lineRule="auto"/>
        <w:ind w:left="1441" w:firstLine="0"/>
      </w:pPr>
    </w:p>
    <w:p w:rsidR="00800086" w:rsidRDefault="00800086">
      <w:pPr>
        <w:spacing w:after="82" w:line="259" w:lineRule="auto"/>
        <w:ind w:left="1441" w:firstLine="0"/>
      </w:pPr>
      <w:r>
        <w:rPr>
          <w:noProof/>
        </w:rPr>
        <w:drawing>
          <wp:inline distT="0" distB="0" distL="0" distR="0" wp14:anchorId="014EA1F2" wp14:editId="7F532D1A">
            <wp:extent cx="5390515" cy="286067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0515" cy="2860675"/>
                    </a:xfrm>
                    <a:prstGeom prst="rect">
                      <a:avLst/>
                    </a:prstGeom>
                  </pic:spPr>
                </pic:pic>
              </a:graphicData>
            </a:graphic>
          </wp:inline>
        </w:drawing>
      </w:r>
    </w:p>
    <w:p w:rsidR="00800086" w:rsidRDefault="00800086">
      <w:pPr>
        <w:spacing w:after="82" w:line="259" w:lineRule="auto"/>
        <w:ind w:left="1441" w:firstLine="0"/>
      </w:pPr>
    </w:p>
    <w:p w:rsidR="00800086" w:rsidRDefault="00800086">
      <w:pPr>
        <w:spacing w:after="82" w:line="259" w:lineRule="auto"/>
        <w:ind w:left="1441" w:firstLine="0"/>
      </w:pPr>
    </w:p>
    <w:p w:rsidR="00800086" w:rsidRDefault="00800086">
      <w:pPr>
        <w:spacing w:after="82" w:line="259" w:lineRule="auto"/>
        <w:ind w:left="1441" w:firstLine="0"/>
      </w:pPr>
    </w:p>
    <w:p w:rsidR="00800086" w:rsidRDefault="00800086">
      <w:pPr>
        <w:spacing w:after="82" w:line="259" w:lineRule="auto"/>
        <w:ind w:left="1441" w:firstLine="0"/>
      </w:pPr>
    </w:p>
    <w:p w:rsidR="00800086" w:rsidRDefault="00800086">
      <w:pPr>
        <w:spacing w:after="82" w:line="259" w:lineRule="auto"/>
        <w:ind w:left="1441" w:firstLine="0"/>
      </w:pPr>
    </w:p>
    <w:p w:rsidR="00800086" w:rsidRDefault="00800086">
      <w:pPr>
        <w:spacing w:after="82" w:line="259" w:lineRule="auto"/>
        <w:ind w:left="1441" w:firstLine="0"/>
      </w:pPr>
    </w:p>
    <w:p w:rsidR="00800086" w:rsidRDefault="00800086">
      <w:pPr>
        <w:spacing w:after="82" w:line="259" w:lineRule="auto"/>
        <w:ind w:left="1441" w:firstLine="0"/>
      </w:pPr>
    </w:p>
    <w:p w:rsidR="00800086" w:rsidRDefault="00800086">
      <w:pPr>
        <w:spacing w:after="82" w:line="259" w:lineRule="auto"/>
        <w:ind w:left="1441" w:firstLine="0"/>
      </w:pPr>
    </w:p>
    <w:p w:rsidR="0063542F" w:rsidRDefault="008E50F3">
      <w:pPr>
        <w:numPr>
          <w:ilvl w:val="0"/>
          <w:numId w:val="2"/>
        </w:numPr>
        <w:ind w:hanging="360"/>
      </w:pPr>
      <w:r>
        <w:lastRenderedPageBreak/>
        <w:t>Dentro de cada unidad organizativa, crea los usuarios de cada departamento. Para cada usuario, introduce: nombre, iniciales, apellido, nombre de inicio de sesión y una contraseña valida. Obliga a todos los usuarios a modificar las contraseñas en el si</w:t>
      </w:r>
      <w:r>
        <w:t xml:space="preserve">guiente inicio de sesión.  </w:t>
      </w:r>
    </w:p>
    <w:p w:rsidR="0063542F" w:rsidRDefault="008E50F3">
      <w:pPr>
        <w:spacing w:after="2" w:line="259" w:lineRule="auto"/>
        <w:ind w:left="721" w:firstLine="0"/>
      </w:pPr>
      <w:r>
        <w:t xml:space="preserve">  </w:t>
      </w:r>
    </w:p>
    <w:p w:rsidR="0063542F" w:rsidRDefault="008E50F3">
      <w:pPr>
        <w:ind w:left="721" w:firstLine="0"/>
      </w:pPr>
      <w:r>
        <w:t xml:space="preserve">Los nombres de los usuarios pueden ser nombres genéricos que indiquen cual es la UO a la que pertenecen. Por ejemplo, usuario conta1 pertenece a la UO contabilidad.  </w:t>
      </w:r>
    </w:p>
    <w:p w:rsidR="0063542F" w:rsidRDefault="008E50F3">
      <w:pPr>
        <w:spacing w:line="259" w:lineRule="auto"/>
        <w:ind w:left="721" w:firstLine="0"/>
      </w:pPr>
      <w:r>
        <w:rPr>
          <w:b/>
        </w:rPr>
        <w:t xml:space="preserve"> </w:t>
      </w:r>
      <w:r>
        <w:t xml:space="preserve"> </w:t>
      </w:r>
    </w:p>
    <w:p w:rsidR="0063542F" w:rsidRDefault="008E50F3">
      <w:pPr>
        <w:spacing w:after="48" w:line="251" w:lineRule="auto"/>
        <w:ind w:left="701" w:hanging="10"/>
      </w:pPr>
      <w:r>
        <w:rPr>
          <w:b/>
        </w:rPr>
        <w:t xml:space="preserve">Crea recortes o capturas de pantalla donde se vea: </w:t>
      </w:r>
      <w:r>
        <w:t xml:space="preserve"> </w:t>
      </w:r>
    </w:p>
    <w:p w:rsidR="0063542F" w:rsidRDefault="008E50F3">
      <w:pPr>
        <w:numPr>
          <w:ilvl w:val="1"/>
          <w:numId w:val="2"/>
        </w:numPr>
        <w:spacing w:after="6" w:line="251" w:lineRule="auto"/>
        <w:ind w:hanging="360"/>
      </w:pPr>
      <w:r>
        <w:rPr>
          <w:b/>
        </w:rPr>
        <w:t>La</w:t>
      </w:r>
      <w:r>
        <w:rPr>
          <w:b/>
        </w:rPr>
        <w:t xml:space="preserve">s características de uno de los usuarios creados. </w:t>
      </w:r>
      <w:r>
        <w:t xml:space="preserve"> </w:t>
      </w:r>
    </w:p>
    <w:p w:rsidR="0063542F" w:rsidRDefault="008E50F3">
      <w:pPr>
        <w:numPr>
          <w:ilvl w:val="1"/>
          <w:numId w:val="2"/>
        </w:numPr>
        <w:spacing w:after="6" w:line="251" w:lineRule="auto"/>
        <w:ind w:hanging="360"/>
      </w:pPr>
      <w:r>
        <w:rPr>
          <w:b/>
        </w:rPr>
        <w:t xml:space="preserve">Cada UO con los usuarios creados dentro de ella. </w:t>
      </w:r>
      <w:r>
        <w:t xml:space="preserve"> </w:t>
      </w:r>
    </w:p>
    <w:p w:rsidR="00F56563" w:rsidRDefault="00F56563" w:rsidP="00F56563">
      <w:pPr>
        <w:spacing w:after="6" w:line="251" w:lineRule="auto"/>
      </w:pPr>
      <w:r>
        <w:rPr>
          <w:noProof/>
        </w:rPr>
        <w:drawing>
          <wp:inline distT="0" distB="0" distL="0" distR="0" wp14:anchorId="0CA3DFE3" wp14:editId="6524B9BC">
            <wp:extent cx="5390515" cy="3462655"/>
            <wp:effectExtent l="0" t="0" r="635"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0515" cy="3462655"/>
                    </a:xfrm>
                    <a:prstGeom prst="rect">
                      <a:avLst/>
                    </a:prstGeom>
                  </pic:spPr>
                </pic:pic>
              </a:graphicData>
            </a:graphic>
          </wp:inline>
        </w:drawing>
      </w:r>
    </w:p>
    <w:p w:rsidR="0063542F" w:rsidRDefault="008E50F3">
      <w:pPr>
        <w:spacing w:line="259" w:lineRule="auto"/>
        <w:ind w:left="1441" w:firstLine="0"/>
      </w:pPr>
      <w:r>
        <w:rPr>
          <w:b/>
        </w:rPr>
        <w:t xml:space="preserve"> </w:t>
      </w:r>
      <w:r>
        <w:t xml:space="preserve"> </w:t>
      </w:r>
    </w:p>
    <w:p w:rsidR="0063542F" w:rsidRDefault="008E50F3">
      <w:pPr>
        <w:numPr>
          <w:ilvl w:val="0"/>
          <w:numId w:val="2"/>
        </w:numPr>
        <w:spacing w:line="257" w:lineRule="auto"/>
        <w:ind w:hanging="360"/>
      </w:pPr>
      <w:r>
        <w:t xml:space="preserve">Agrega cada conjunto de usuarios al grupo que has creado para su departamento. </w:t>
      </w:r>
      <w:r>
        <w:rPr>
          <w:b/>
        </w:rPr>
        <w:t xml:space="preserve">Crea una captura o recorte de pantalla donde se vean los miembros de cada uno de los </w:t>
      </w:r>
      <w:r>
        <w:rPr>
          <w:b/>
        </w:rPr>
        <w:lastRenderedPageBreak/>
        <w:t xml:space="preserve">grupos creados. </w:t>
      </w:r>
      <w:r>
        <w:t xml:space="preserve"> </w:t>
      </w:r>
      <w:r w:rsidR="00F51F9D">
        <w:rPr>
          <w:noProof/>
        </w:rPr>
        <w:drawing>
          <wp:inline distT="0" distB="0" distL="0" distR="0" wp14:anchorId="589EC4F2" wp14:editId="4F9F5448">
            <wp:extent cx="4324350" cy="4229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4350" cy="4229100"/>
                    </a:xfrm>
                    <a:prstGeom prst="rect">
                      <a:avLst/>
                    </a:prstGeom>
                  </pic:spPr>
                </pic:pic>
              </a:graphicData>
            </a:graphic>
          </wp:inline>
        </w:drawing>
      </w:r>
    </w:p>
    <w:p w:rsidR="0063542F" w:rsidRDefault="008E50F3">
      <w:pPr>
        <w:spacing w:after="96" w:line="259" w:lineRule="auto"/>
        <w:ind w:left="716" w:firstLine="0"/>
      </w:pPr>
      <w:r>
        <w:t xml:space="preserve">  </w:t>
      </w:r>
    </w:p>
    <w:p w:rsidR="0063542F" w:rsidRDefault="008E50F3">
      <w:pPr>
        <w:numPr>
          <w:ilvl w:val="0"/>
          <w:numId w:val="2"/>
        </w:numPr>
        <w:spacing w:after="6" w:line="251" w:lineRule="auto"/>
        <w:ind w:hanging="360"/>
      </w:pPr>
      <w:r>
        <w:t xml:space="preserve">Asimismo, añade los 5 usuarios de dirección a todos los grupos distintos al suyo. </w:t>
      </w:r>
      <w:r>
        <w:rPr>
          <w:b/>
        </w:rPr>
        <w:t xml:space="preserve">Crea una captura o recorte de pantalla donde se vean los grupos con </w:t>
      </w:r>
      <w:r>
        <w:rPr>
          <w:b/>
        </w:rPr>
        <w:t xml:space="preserve">los usuarios de dirección dentro ellos. </w:t>
      </w:r>
      <w:r>
        <w:t xml:space="preserve"> </w:t>
      </w:r>
    </w:p>
    <w:p w:rsidR="0063542F" w:rsidRDefault="008E50F3">
      <w:pPr>
        <w:spacing w:after="217" w:line="259" w:lineRule="auto"/>
        <w:ind w:left="721" w:firstLine="0"/>
      </w:pPr>
      <w:r>
        <w:lastRenderedPageBreak/>
        <w:t xml:space="preserve">  </w:t>
      </w:r>
      <w:r w:rsidR="00F51F9D">
        <w:rPr>
          <w:noProof/>
        </w:rPr>
        <w:drawing>
          <wp:inline distT="0" distB="0" distL="0" distR="0" wp14:anchorId="061EDA68" wp14:editId="352C37A0">
            <wp:extent cx="4010025" cy="3648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025" cy="3648075"/>
                    </a:xfrm>
                    <a:prstGeom prst="rect">
                      <a:avLst/>
                    </a:prstGeom>
                  </pic:spPr>
                </pic:pic>
              </a:graphicData>
            </a:graphic>
          </wp:inline>
        </w:drawing>
      </w:r>
    </w:p>
    <w:p w:rsidR="0063542F" w:rsidRDefault="008E50F3">
      <w:pPr>
        <w:numPr>
          <w:ilvl w:val="0"/>
          <w:numId w:val="2"/>
        </w:numPr>
        <w:spacing w:after="227"/>
        <w:ind w:hanging="360"/>
      </w:pPr>
      <w:r>
        <w:t xml:space="preserve">Configura la hora en la que se puede iniciar sesión cada usuario. Los turnos de trabajo de la empresa  son los siguientes: Mañana: 8.00 a 15.00  </w:t>
      </w:r>
    </w:p>
    <w:p w:rsidR="0063542F" w:rsidRDefault="008E50F3">
      <w:pPr>
        <w:spacing w:after="222"/>
        <w:ind w:left="706" w:firstLine="0"/>
      </w:pPr>
      <w:r>
        <w:t xml:space="preserve">Tarde: 15.00 a 23.00  </w:t>
      </w:r>
    </w:p>
    <w:p w:rsidR="0063542F" w:rsidRDefault="008E50F3">
      <w:pPr>
        <w:spacing w:after="217"/>
        <w:ind w:left="706" w:firstLine="0"/>
      </w:pPr>
      <w:r>
        <w:t xml:space="preserve">Noche: 23.00 a 8.00  </w:t>
      </w:r>
    </w:p>
    <w:p w:rsidR="0063542F" w:rsidRDefault="008E50F3">
      <w:pPr>
        <w:spacing w:after="467" w:line="251" w:lineRule="auto"/>
        <w:ind w:left="701" w:hanging="10"/>
      </w:pPr>
      <w:r>
        <w:rPr>
          <w:b/>
        </w:rPr>
        <w:t xml:space="preserve">Crea una captura o recorte de pantalla donde se vea dicha configuración horaria de uno de ellos. </w:t>
      </w:r>
      <w:r>
        <w:t xml:space="preserve"> </w:t>
      </w:r>
    </w:p>
    <w:p w:rsidR="00F51F9D" w:rsidRDefault="00F51F9D">
      <w:pPr>
        <w:spacing w:after="467" w:line="251" w:lineRule="auto"/>
        <w:ind w:left="701" w:hanging="10"/>
      </w:pPr>
      <w:r>
        <w:rPr>
          <w:noProof/>
        </w:rPr>
        <w:lastRenderedPageBreak/>
        <w:drawing>
          <wp:inline distT="0" distB="0" distL="0" distR="0" wp14:anchorId="20EB783C" wp14:editId="492A8D4E">
            <wp:extent cx="4924425" cy="30003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4425" cy="3000375"/>
                    </a:xfrm>
                    <a:prstGeom prst="rect">
                      <a:avLst/>
                    </a:prstGeom>
                  </pic:spPr>
                </pic:pic>
              </a:graphicData>
            </a:graphic>
          </wp:inline>
        </w:drawing>
      </w:r>
    </w:p>
    <w:p w:rsidR="0063542F" w:rsidRDefault="008E50F3">
      <w:pPr>
        <w:numPr>
          <w:ilvl w:val="0"/>
          <w:numId w:val="2"/>
        </w:numPr>
        <w:spacing w:after="222"/>
        <w:ind w:hanging="360"/>
      </w:pPr>
      <w:r>
        <w:t xml:space="preserve">Añade los equipos a las UO correspondientes. Se pueden generar o crear igual que un nuevo usuario o grupo. Únicamente debes darle el nombre.  </w:t>
      </w:r>
    </w:p>
    <w:p w:rsidR="0063542F" w:rsidRDefault="008E50F3">
      <w:pPr>
        <w:spacing w:after="471" w:line="251" w:lineRule="auto"/>
        <w:ind w:left="701" w:hanging="10"/>
      </w:pPr>
      <w:r>
        <w:rPr>
          <w:b/>
        </w:rPr>
        <w:t>Crea una captu</w:t>
      </w:r>
      <w:r>
        <w:rPr>
          <w:b/>
        </w:rPr>
        <w:t xml:space="preserve">ra o recorte de pantalla donde se vean los equipos creados en cada una de las UO. </w:t>
      </w:r>
      <w:r>
        <w:t xml:space="preserve"> </w:t>
      </w:r>
    </w:p>
    <w:p w:rsidR="00F51F9D" w:rsidRDefault="00F51F9D">
      <w:pPr>
        <w:spacing w:after="471" w:line="251" w:lineRule="auto"/>
        <w:ind w:left="701" w:hanging="10"/>
      </w:pPr>
    </w:p>
    <w:p w:rsidR="00F51F9D" w:rsidRDefault="00F51F9D">
      <w:pPr>
        <w:spacing w:after="471" w:line="251" w:lineRule="auto"/>
        <w:ind w:left="701" w:hanging="10"/>
      </w:pPr>
      <w:r>
        <w:rPr>
          <w:noProof/>
        </w:rPr>
        <w:lastRenderedPageBreak/>
        <w:drawing>
          <wp:inline distT="0" distB="0" distL="0" distR="0" wp14:anchorId="6AD39DBE" wp14:editId="2147ADF9">
            <wp:extent cx="5390515" cy="3844925"/>
            <wp:effectExtent l="0" t="0" r="635"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0515" cy="3844925"/>
                    </a:xfrm>
                    <a:prstGeom prst="rect">
                      <a:avLst/>
                    </a:prstGeom>
                  </pic:spPr>
                </pic:pic>
              </a:graphicData>
            </a:graphic>
          </wp:inline>
        </w:drawing>
      </w:r>
    </w:p>
    <w:p w:rsidR="0063542F" w:rsidRDefault="008E50F3">
      <w:pPr>
        <w:numPr>
          <w:ilvl w:val="0"/>
          <w:numId w:val="2"/>
        </w:numPr>
        <w:spacing w:after="226"/>
        <w:ind w:hanging="360"/>
      </w:pPr>
      <w:r>
        <w:t xml:space="preserve">Haz que los usuarios de cada equipo solamente puedan iniciar sesión en los equipos de su departamento, pero en ningún otro.   </w:t>
      </w:r>
    </w:p>
    <w:p w:rsidR="0063542F" w:rsidRDefault="008E50F3">
      <w:pPr>
        <w:spacing w:after="266" w:line="251" w:lineRule="auto"/>
        <w:ind w:left="701" w:hanging="10"/>
      </w:pPr>
      <w:r>
        <w:rPr>
          <w:b/>
        </w:rPr>
        <w:t xml:space="preserve">Crea una captura o recorte de pantalla donde se vea la pantalla de configuración en la cuenta del usuario de los equipos, en que pueden iniciar sesión. Solo hay que mostrar un usuario de cada una de las UO. </w:t>
      </w:r>
      <w:r>
        <w:t xml:space="preserve"> </w:t>
      </w:r>
    </w:p>
    <w:p w:rsidR="00F51F9D" w:rsidRDefault="00F51F9D">
      <w:pPr>
        <w:spacing w:after="266" w:line="251" w:lineRule="auto"/>
        <w:ind w:left="701" w:hanging="10"/>
      </w:pPr>
    </w:p>
    <w:p w:rsidR="00F51F9D" w:rsidRDefault="00F51F9D">
      <w:pPr>
        <w:spacing w:after="266" w:line="251" w:lineRule="auto"/>
        <w:ind w:left="701" w:hanging="10"/>
      </w:pPr>
      <w:r>
        <w:rPr>
          <w:noProof/>
        </w:rPr>
        <w:lastRenderedPageBreak/>
        <w:drawing>
          <wp:inline distT="0" distB="0" distL="0" distR="0" wp14:anchorId="19C05D65" wp14:editId="71FC9289">
            <wp:extent cx="4162425" cy="48863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2425" cy="4886325"/>
                    </a:xfrm>
                    <a:prstGeom prst="rect">
                      <a:avLst/>
                    </a:prstGeom>
                  </pic:spPr>
                </pic:pic>
              </a:graphicData>
            </a:graphic>
          </wp:inline>
        </w:drawing>
      </w:r>
    </w:p>
    <w:p w:rsidR="0063542F" w:rsidRDefault="008E50F3">
      <w:pPr>
        <w:pBdr>
          <w:top w:val="single" w:sz="15" w:space="0" w:color="F79646"/>
          <w:left w:val="single" w:sz="15" w:space="0" w:color="F79646"/>
          <w:bottom w:val="single" w:sz="15" w:space="0" w:color="F79646"/>
          <w:right w:val="single" w:sz="15" w:space="0" w:color="F79646"/>
        </w:pBdr>
        <w:spacing w:after="9" w:line="236" w:lineRule="auto"/>
        <w:ind w:left="361" w:firstLine="0"/>
      </w:pPr>
      <w:r>
        <w:t>Una vez finalizados los ejercicios, y con todas</w:t>
      </w:r>
      <w:r>
        <w:t xml:space="preserve"> las capturas, crea un archivo donde insertes, siguiendo un orden, cada una de ellas. El nombre del fichero será </w:t>
      </w:r>
    </w:p>
    <w:p w:rsidR="0063542F" w:rsidRDefault="008E50F3">
      <w:pPr>
        <w:pBdr>
          <w:top w:val="single" w:sz="15" w:space="0" w:color="F79646"/>
          <w:left w:val="single" w:sz="15" w:space="0" w:color="F79646"/>
          <w:bottom w:val="single" w:sz="15" w:space="0" w:color="F79646"/>
          <w:right w:val="single" w:sz="15" w:space="0" w:color="F79646"/>
        </w:pBdr>
        <w:spacing w:line="259" w:lineRule="auto"/>
        <w:ind w:left="361" w:firstLine="0"/>
      </w:pPr>
      <w:bookmarkStart w:id="0" w:name="_GoBack"/>
      <w:proofErr w:type="spellStart"/>
      <w:r>
        <w:rPr>
          <w:b/>
        </w:rPr>
        <w:t>Practica_Usuarios_Grupos_tu</w:t>
      </w:r>
      <w:proofErr w:type="spellEnd"/>
      <w:r>
        <w:rPr>
          <w:b/>
        </w:rPr>
        <w:t xml:space="preserve"> nombre</w:t>
      </w:r>
      <w:bookmarkEnd w:id="0"/>
      <w:r>
        <w:t xml:space="preserve">. Súbelo a </w:t>
      </w:r>
      <w:proofErr w:type="spellStart"/>
      <w:r>
        <w:t>Aules</w:t>
      </w:r>
      <w:proofErr w:type="spellEnd"/>
      <w:r>
        <w:t xml:space="preserve"> en formato </w:t>
      </w:r>
      <w:proofErr w:type="spellStart"/>
      <w:r>
        <w:t>pdf</w:t>
      </w:r>
      <w:proofErr w:type="spellEnd"/>
      <w:r>
        <w:t xml:space="preserve">. </w:t>
      </w:r>
    </w:p>
    <w:sectPr w:rsidR="0063542F">
      <w:pgSz w:w="11904" w:h="16838"/>
      <w:pgMar w:top="1505" w:right="1711" w:bottom="2015" w:left="17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C2902"/>
    <w:multiLevelType w:val="hybridMultilevel"/>
    <w:tmpl w:val="CF7A0E02"/>
    <w:lvl w:ilvl="0" w:tplc="CF521222">
      <w:start w:val="1"/>
      <w:numFmt w:val="decimal"/>
      <w:lvlText w:val="%1."/>
      <w:lvlJc w:val="left"/>
      <w:pPr>
        <w:ind w:left="69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F75C3BAE">
      <w:start w:val="1"/>
      <w:numFmt w:val="bullet"/>
      <w:lvlText w:val="•"/>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105140">
      <w:start w:val="1"/>
      <w:numFmt w:val="bullet"/>
      <w:lvlText w:val="▪"/>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95443C0">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5E30AA">
      <w:start w:val="1"/>
      <w:numFmt w:val="bullet"/>
      <w:lvlText w:val="o"/>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8CAE22A">
      <w:start w:val="1"/>
      <w:numFmt w:val="bullet"/>
      <w:lvlText w:val="▪"/>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542A472">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EAD3E8">
      <w:start w:val="1"/>
      <w:numFmt w:val="bullet"/>
      <w:lvlText w:val="o"/>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2161FB2">
      <w:start w:val="1"/>
      <w:numFmt w:val="bullet"/>
      <w:lvlText w:val="▪"/>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91325D0"/>
    <w:multiLevelType w:val="hybridMultilevel"/>
    <w:tmpl w:val="BFAA6CB6"/>
    <w:lvl w:ilvl="0" w:tplc="17A21E7A">
      <w:start w:val="1"/>
      <w:numFmt w:val="bullet"/>
      <w:lvlText w:val="•"/>
      <w:lvlJc w:val="left"/>
      <w:pPr>
        <w:ind w:left="6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C8FB94">
      <w:start w:val="1"/>
      <w:numFmt w:val="bullet"/>
      <w:lvlText w:val="o"/>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DA6E2DC">
      <w:start w:val="1"/>
      <w:numFmt w:val="bullet"/>
      <w:lvlText w:val="▪"/>
      <w:lvlJc w:val="left"/>
      <w:pPr>
        <w:ind w:left="2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90E2264">
      <w:start w:val="1"/>
      <w:numFmt w:val="bullet"/>
      <w:lvlText w:val="•"/>
      <w:lvlJc w:val="left"/>
      <w:pPr>
        <w:ind w:left="28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B22E7E">
      <w:start w:val="1"/>
      <w:numFmt w:val="bullet"/>
      <w:lvlText w:val="o"/>
      <w:lvlJc w:val="left"/>
      <w:pPr>
        <w:ind w:left="3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C881F00">
      <w:start w:val="1"/>
      <w:numFmt w:val="bullet"/>
      <w:lvlText w:val="▪"/>
      <w:lvlJc w:val="left"/>
      <w:pPr>
        <w:ind w:left="4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1864192">
      <w:start w:val="1"/>
      <w:numFmt w:val="bullet"/>
      <w:lvlText w:val="•"/>
      <w:lvlJc w:val="left"/>
      <w:pPr>
        <w:ind w:left="50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B676E2">
      <w:start w:val="1"/>
      <w:numFmt w:val="bullet"/>
      <w:lvlText w:val="o"/>
      <w:lvlJc w:val="left"/>
      <w:pPr>
        <w:ind w:left="5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E7055DC">
      <w:start w:val="1"/>
      <w:numFmt w:val="bullet"/>
      <w:lvlText w:val="▪"/>
      <w:lvlJc w:val="left"/>
      <w:pPr>
        <w:ind w:left="64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42F"/>
    <w:rsid w:val="0063542F"/>
    <w:rsid w:val="00800086"/>
    <w:rsid w:val="008E50F3"/>
    <w:rsid w:val="00F51F9D"/>
    <w:rsid w:val="00F565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197F54-C202-434A-9438-1CA8F844B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55" w:lineRule="auto"/>
      <w:ind w:left="365" w:hanging="365"/>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555</Words>
  <Characters>3053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cp:lastModifiedBy>alumno</cp:lastModifiedBy>
  <cp:revision>2</cp:revision>
  <dcterms:created xsi:type="dcterms:W3CDTF">2024-05-03T07:55:00Z</dcterms:created>
  <dcterms:modified xsi:type="dcterms:W3CDTF">2024-05-03T07:55:00Z</dcterms:modified>
</cp:coreProperties>
</file>