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Projekt NPR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Założenia: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Centralny host (portMapper), odpowiedzialny za informowanie o aktualnym składzie grupy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Hosty nie ulegają awarii (ale mogę się odłączać?)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Każdy proces ma swój serwer komunikacyjny</w:t>
      </w:r>
    </w:p>
    <w:p w:rsidR="00000000" w:rsidDel="00000000" w:rsidP="00000000" w:rsidRDefault="00000000" w:rsidRPr="00000000" w14:paraId="00000008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Zadania portMappera: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9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Przechowuje informacje o aktualnym składzie przetwarzania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9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Przyjmuje wiadomości od nowo dołączających się hostów, odsyła info o adresach aktywnych hostów (req/rep)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9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Informuje hosty o dołączeniu/odłączeniu się nowego hosta (pub-sub)</w:t>
      </w:r>
    </w:p>
    <w:p w:rsidR="00000000" w:rsidDel="00000000" w:rsidP="00000000" w:rsidRDefault="00000000" w:rsidRPr="00000000" w14:paraId="0000000E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PortMapper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PMPU1: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Przyjmuje wiadomość na gnieździe REP od nowego hosta (razem ze swoim adresem pub-sub)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Odsyła wiadomość do nowego hosta z adresami aktywnych hostów w systemie. (wraz z adresami pub-sub wszystkich serwerów i </w:t>
      </w:r>
      <w:r w:rsidDel="00000000" w:rsidR="00000000" w:rsidRPr="00000000">
        <w:rPr>
          <w:b w:val="1"/>
          <w:sz w:val="30"/>
          <w:szCs w:val="30"/>
          <w:rtl w:val="0"/>
        </w:rPr>
        <w:t xml:space="preserve">Portmappera</w:t>
      </w:r>
      <w:r w:rsidDel="00000000" w:rsidR="00000000" w:rsidRPr="00000000">
        <w:rPr>
          <w:sz w:val="30"/>
          <w:szCs w:val="30"/>
          <w:rtl w:val="0"/>
        </w:rPr>
        <w:t xml:space="preserve"> ). </w:t>
      </w:r>
      <w:r w:rsidDel="00000000" w:rsidR="00000000" w:rsidRPr="00000000">
        <w:rPr>
          <w:b w:val="1"/>
          <w:sz w:val="30"/>
          <w:szCs w:val="30"/>
          <w:rtl w:val="0"/>
        </w:rPr>
        <w:t xml:space="preserve">Nadaje procesowi ogólne i unikalne id.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Przyjmuje wiadomość na gnieździe REP o gotowości do przetwarzania przez nowy host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Rozsyła wiadomość do wszystkich hostów informującą o dołączeniu do przetwarzania nowego hosta (w wiadomości adres nowego hosta)</w:t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Zajmowanie sekcji krytycznej (wywołanie Monitor.wait()):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Wywołanie wait() powoduje rozesłanie wiadomości o chęci wejścia do sekcji krytycznej (pub-sub?)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Stosujemy tutaj algorytm Rikarda-Agawy do uzyskania rozproszonego dostępu do sekcji krytycznej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Proces może kontynuować przetwarzanie po otrzymaniu odpowiedzi od wszystkich hostów.</w:t>
      </w:r>
    </w:p>
    <w:p w:rsidR="00000000" w:rsidDel="00000000" w:rsidP="00000000" w:rsidRDefault="00000000" w:rsidRPr="00000000" w14:paraId="0000001E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Tematy do przypomnienia:</w:t>
      </w:r>
    </w:p>
    <w:p w:rsidR="00000000" w:rsidDel="00000000" w:rsidP="00000000" w:rsidRDefault="00000000" w:rsidRPr="00000000" w14:paraId="00000022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 algorytm Rikarda-Agrawali (synchronized w Javie takie lock - unlock)</w:t>
      </w:r>
    </w:p>
    <w:p w:rsidR="00000000" w:rsidDel="00000000" w:rsidP="00000000" w:rsidRDefault="00000000" w:rsidRPr="00000000" w14:paraId="00000023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 </w:t>
      </w:r>
    </w:p>
    <w:p w:rsidR="00000000" w:rsidDel="00000000" w:rsidP="00000000" w:rsidRDefault="00000000" w:rsidRPr="00000000" w14:paraId="00000024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Tematy do pomyślenia:</w:t>
      </w:r>
    </w:p>
    <w:p w:rsidR="00000000" w:rsidDel="00000000" w:rsidP="00000000" w:rsidRDefault="00000000" w:rsidRPr="00000000" w14:paraId="00000026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 czy robimy tylko lock-unlock, czy wait-notify (czy oba)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Propozycja: gdy robimy wait() nie powiadamiamy nikogo o tym (inkrementujemy zegar), gdy ktoś robi notify, to wysyła do wszystkich i oni muszą między sobą uzgodnić kto ma dostać notify (Agrawali - o najmniejszym zegarze). Jeżeli notifyAll, to wysyłamy do wszystkich i nie ma uzgadniania.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porównanie zdarzeń: zegar matterna + id procesu</w:t>
      </w:r>
    </w:p>
    <w:p w:rsidR="00000000" w:rsidDel="00000000" w:rsidP="00000000" w:rsidRDefault="00000000" w:rsidRPr="00000000" w14:paraId="00000029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 jaki schemat komunikacji do powyższych (req-rep, pub-sub, push-pull)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req-rep na początku a potem wszędzie pub-sub bo agrawali (Jeżeli będzie trzeba zrobić semafor o pojemności 10 to wtedy agrawali: n -1 - b)</w:t>
      </w:r>
    </w:p>
    <w:p w:rsidR="00000000" w:rsidDel="00000000" w:rsidP="00000000" w:rsidRDefault="00000000" w:rsidRPr="00000000" w14:paraId="0000002B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30"/>
          <w:szCs w:val="30"/>
        </w:rPr>
      </w:pPr>
      <w:hyperlink r:id="rId6">
        <w:r w:rsidDel="00000000" w:rsidR="00000000" w:rsidRPr="00000000">
          <w:rPr>
            <w:i w:val="1"/>
            <w:color w:val="1155cc"/>
            <w:sz w:val="30"/>
            <w:szCs w:val="30"/>
            <w:u w:val="single"/>
            <w:rtl w:val="0"/>
          </w:rPr>
          <w:t xml:space="preserve">https://stackoverflow.com/questions/17814436/difference-between-pub-sub-and-push-pull-pattern-in-zeromq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 jak przesyłamy dane (JSON vs. Protobuf)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0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protobuf 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https://www.baeldung.com/google-protocol-buffer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 błędy komunikacyjne, awarie hostów - czy na pewno pomijamy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pomijamy</w:t>
      </w:r>
    </w:p>
    <w:p w:rsidR="00000000" w:rsidDel="00000000" w:rsidP="00000000" w:rsidRDefault="00000000" w:rsidRPr="00000000" w14:paraId="00000032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 co trzeba zabić na sztywno (czy na pewno tylko adres REP centralnego portMappera)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każdy ma adres REP portmappera, adres na którym ma stać apka, port</w:t>
      </w:r>
    </w:p>
    <w:p w:rsidR="00000000" w:rsidDel="00000000" w:rsidP="00000000" w:rsidRDefault="00000000" w:rsidRPr="00000000" w14:paraId="00000034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 jak rozróżniać rozproszone obiekty-monitory (id przez programistę, jakoś inaczej)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programista sam nadaje id obiektu</w:t>
      </w:r>
    </w:p>
    <w:p w:rsidR="00000000" w:rsidDel="00000000" w:rsidP="00000000" w:rsidRDefault="00000000" w:rsidRPr="00000000" w14:paraId="00000036">
      <w:pPr>
        <w:pageBreakBefore w:val="0"/>
        <w:rPr>
          <w:i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 co robimy docelowo (skala projektu): rozproszone analogi z java.util.concurrent? gotowe rozwiązania dla problemów, np. producent-konsument?  </w:t>
      </w:r>
      <w:r w:rsidDel="00000000" w:rsidR="00000000" w:rsidRPr="00000000">
        <w:rPr>
          <w:i w:val="1"/>
          <w:sz w:val="30"/>
          <w:szCs w:val="30"/>
          <w:rtl w:val="0"/>
        </w:rPr>
        <w:t xml:space="preserve">research - co się da w sensownym czasie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8"/>
        </w:numPr>
        <w:ind w:left="720" w:hanging="360"/>
        <w:rPr>
          <w:i w:val="1"/>
          <w:sz w:val="30"/>
          <w:szCs w:val="30"/>
          <w:u w:val="none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do ustalenia później</w:t>
      </w:r>
    </w:p>
    <w:p w:rsidR="00000000" w:rsidDel="00000000" w:rsidP="00000000" w:rsidRDefault="00000000" w:rsidRPr="00000000" w14:paraId="00000038">
      <w:pPr>
        <w:pageBreakBefore w:val="0"/>
        <w:rPr>
          <w:i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 Jak ma wyglądać struktura wiadomości 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{zegar, idProcesu, typ, idObiektu}</w:t>
      </w:r>
    </w:p>
    <w:p w:rsidR="00000000" w:rsidDel="00000000" w:rsidP="00000000" w:rsidRDefault="00000000" w:rsidRPr="00000000" w14:paraId="0000003B">
      <w:pPr>
        <w:pageBreakBefore w:val="0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typ: notify, notifyAll, lock, unlock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Ustalenia 09.09.2021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Obiekt.lock() -&gt; wysyłamy LOCK_REQ, czekamy na LOCK_ACK od wszystkich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Obiekt.unlock() -&gt; wysyłamy LOCK_ACK do wszytskich czekających (zgodnie z algorytmem Agawy)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Obiekt.wait() -&gt; pusto, czekamy na NOTIFY albo NOTIFY_ALL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Obiekt.notify() -&gt; wysłamy NOTIFY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Obiekt.notifyAll() -&gt; wysłamy NOTIFY_ALL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 odebraniu NOTIFY_ALL - easy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 odebraniu NOTIFY:</w:t>
      </w:r>
    </w:p>
    <w:p w:rsidR="00000000" w:rsidDel="00000000" w:rsidP="00000000" w:rsidRDefault="00000000" w:rsidRPr="00000000" w14:paraId="0000004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Jeśli mieliśmy zrobionego waita - rozpoczynamy sesję Agrawali wiadomościami NOTIFY_REQ i NOTIFY_ACK, powiązaną z konkretnym notifyID. Po odebraniu NOTIFY_ACK od wszystkich pozostałych rozsyłamy NOTIFY_RST, kończąc sesję powiązaną z konkretnym notifyID. </w:t>
      </w:r>
    </w:p>
    <w:p w:rsidR="00000000" w:rsidDel="00000000" w:rsidP="00000000" w:rsidRDefault="00000000" w:rsidRPr="00000000" w14:paraId="0000004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Jeżeli w trakcie sesji NOTIFY_REQ/ACK przyjdzie kolejne NOTIFY, to możemy:</w:t>
      </w:r>
    </w:p>
    <w:p w:rsidR="00000000" w:rsidDel="00000000" w:rsidP="00000000" w:rsidRDefault="00000000" w:rsidRPr="00000000" w14:paraId="0000004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-&gt; od razu wysłać NOTIFY_REQ, jeśli nie obiegamy się o dostęp w poprzedniej sesji</w:t>
      </w:r>
    </w:p>
    <w:p w:rsidR="00000000" w:rsidDel="00000000" w:rsidP="00000000" w:rsidRDefault="00000000" w:rsidRPr="00000000" w14:paraId="0000005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-&gt; poczekać na zakończenie poprzedniej sesji i po przegranej obiegać się o dostęp w nowej</w:t>
      </w:r>
    </w:p>
    <w:p w:rsidR="00000000" w:rsidDel="00000000" w:rsidP="00000000" w:rsidRDefault="00000000" w:rsidRPr="00000000" w14:paraId="0000005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Jeżeli w InitRequestMessage jest ready na true to wiadomo, że port mapper może rozesłać innym procesom informację o naszej gotowości. Generalnie wiadomość InitRequestMessage bedzie wysyłana dwukrotnie. Raz na początku z ready na false, a potem na true gdy już proces wysyłający podepnie się pod wszystkie inne kolejki MQ (będzie po prostu gotowy). </w:t>
      </w:r>
    </w:p>
    <w:p w:rsidR="00000000" w:rsidDel="00000000" w:rsidP="00000000" w:rsidRDefault="00000000" w:rsidRPr="00000000" w14:paraId="0000005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19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17814436/difference-between-pub-sub-and-push-pull-pattern-in-zeromq" TargetMode="External"/><Relationship Id="rId7" Type="http://schemas.openxmlformats.org/officeDocument/2006/relationships/hyperlink" Target="https://www.baeldung.com/google-protocol-buffer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