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B95B0" w14:textId="77777777" w:rsidR="004D3680" w:rsidRPr="0036492E" w:rsidRDefault="004D3680" w:rsidP="004D3680">
      <w:pPr>
        <w:jc w:val="center"/>
        <w:rPr>
          <w:rFonts w:ascii="Times New Roman" w:hAnsi="Times New Roman" w:cs="Times New Roman"/>
          <w:b/>
          <w:color w:val="2E74B5" w:themeColor="accent1" w:themeShade="BF"/>
          <w:sz w:val="30"/>
        </w:rPr>
      </w:pPr>
      <w:r w:rsidRPr="0036492E">
        <w:rPr>
          <w:rFonts w:ascii="Times New Roman" w:hAnsi="Times New Roman" w:cs="Times New Roman"/>
          <w:b/>
          <w:color w:val="2E74B5" w:themeColor="accent1" w:themeShade="BF"/>
          <w:sz w:val="30"/>
        </w:rPr>
        <w:t>Định dạng khung truyền dữ liệu</w:t>
      </w:r>
    </w:p>
    <w:p w14:paraId="053A03D4" w14:textId="766DBF74" w:rsidR="00104116" w:rsidRPr="0036492E" w:rsidRDefault="001F0331" w:rsidP="004D3680">
      <w:pPr>
        <w:jc w:val="center"/>
        <w:rPr>
          <w:rFonts w:ascii="Times New Roman" w:hAnsi="Times New Roman" w:cs="Times New Roman"/>
          <w:b/>
          <w:color w:val="2E74B5" w:themeColor="accent1" w:themeShade="BF"/>
          <w:sz w:val="30"/>
        </w:rPr>
      </w:pPr>
      <w:r>
        <w:rPr>
          <w:rFonts w:ascii="Times New Roman" w:hAnsi="Times New Roman" w:cs="Times New Roman"/>
          <w:b/>
          <w:color w:val="2E74B5" w:themeColor="accent1" w:themeShade="BF"/>
          <w:sz w:val="30"/>
        </w:rPr>
        <w:t>Giả lập nhét đồng xu m</w:t>
      </w:r>
      <w:r w:rsidR="0061010C">
        <w:rPr>
          <w:rFonts w:ascii="Times New Roman" w:hAnsi="Times New Roman" w:cs="Times New Roman"/>
          <w:b/>
          <w:color w:val="2E74B5" w:themeColor="accent1" w:themeShade="BF"/>
          <w:sz w:val="30"/>
        </w:rPr>
        <w:t xml:space="preserve">áy </w:t>
      </w:r>
      <w:r w:rsidR="00F5362A">
        <w:rPr>
          <w:rFonts w:ascii="Times New Roman" w:hAnsi="Times New Roman" w:cs="Times New Roman"/>
          <w:b/>
          <w:color w:val="2E74B5" w:themeColor="accent1" w:themeShade="BF"/>
          <w:sz w:val="30"/>
        </w:rPr>
        <w:t>VR</w:t>
      </w:r>
    </w:p>
    <w:p w14:paraId="40289029" w14:textId="68A5B133" w:rsidR="004D3680" w:rsidRPr="0036492E" w:rsidRDefault="004D3680" w:rsidP="004D3680">
      <w:pPr>
        <w:jc w:val="right"/>
        <w:rPr>
          <w:rFonts w:ascii="Times New Roman" w:hAnsi="Times New Roman" w:cs="Times New Roman"/>
          <w:sz w:val="24"/>
        </w:rPr>
      </w:pPr>
      <w:r w:rsidRPr="0036492E">
        <w:rPr>
          <w:rFonts w:ascii="Times New Roman" w:hAnsi="Times New Roman" w:cs="Times New Roman"/>
          <w:sz w:val="24"/>
        </w:rPr>
        <w:t xml:space="preserve">ALTA Media </w:t>
      </w:r>
      <w:r w:rsidR="0061010C">
        <w:rPr>
          <w:rFonts w:ascii="Times New Roman" w:hAnsi="Times New Roman" w:cs="Times New Roman"/>
          <w:sz w:val="24"/>
        </w:rPr>
        <w:t>Dec 09,2024</w:t>
      </w:r>
    </w:p>
    <w:p w14:paraId="40C4538F" w14:textId="77777777" w:rsidR="00520EC0" w:rsidRPr="0036492E" w:rsidRDefault="00520EC0">
      <w:pPr>
        <w:rPr>
          <w:rFonts w:ascii="Times New Roman" w:hAnsi="Times New Roman" w:cs="Times New Roman"/>
          <w:b/>
          <w:color w:val="0070C0"/>
        </w:rPr>
      </w:pPr>
    </w:p>
    <w:p w14:paraId="46C6660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Phần cứng gồm 1 board độc lập</w:t>
      </w:r>
    </w:p>
    <w:p w14:paraId="4444BC30" w14:textId="02E174B1"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Địa chỉ: 0x0</w:t>
      </w:r>
      <w:r w:rsidR="0061010C">
        <w:rPr>
          <w:rFonts w:ascii="Times New Roman" w:hAnsi="Times New Roman" w:cs="Times New Roman"/>
          <w:sz w:val="24"/>
          <w:szCs w:val="24"/>
        </w:rPr>
        <w:t>5</w:t>
      </w:r>
    </w:p>
    <w:p w14:paraId="1803E1BC" w14:textId="2556BACA" w:rsidR="00586D8D"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Kết </w:t>
      </w:r>
      <w:proofErr w:type="gramStart"/>
      <w:r w:rsidRPr="0036492E">
        <w:rPr>
          <w:rFonts w:ascii="Times New Roman" w:hAnsi="Times New Roman" w:cs="Times New Roman"/>
          <w:sz w:val="24"/>
          <w:szCs w:val="24"/>
        </w:rPr>
        <w:t>nối :</w:t>
      </w:r>
      <w:proofErr w:type="gramEnd"/>
      <w:r w:rsidRPr="0036492E">
        <w:rPr>
          <w:rFonts w:ascii="Times New Roman" w:hAnsi="Times New Roman" w:cs="Times New Roman"/>
          <w:sz w:val="24"/>
          <w:szCs w:val="24"/>
        </w:rPr>
        <w:t xml:space="preserve"> USB/Serial</w:t>
      </w:r>
    </w:p>
    <w:p w14:paraId="0B488EC2" w14:textId="2966B3BD" w:rsidR="00586D8D" w:rsidRPr="0036492E" w:rsidRDefault="00586D8D" w:rsidP="00A87CBA">
      <w:pPr>
        <w:rPr>
          <w:rFonts w:ascii="Times New Roman" w:hAnsi="Times New Roman" w:cs="Times New Roman"/>
          <w:sz w:val="24"/>
          <w:szCs w:val="24"/>
        </w:rPr>
      </w:pPr>
      <w:r w:rsidRPr="0036492E">
        <w:rPr>
          <w:rFonts w:ascii="Times New Roman" w:hAnsi="Times New Roman" w:cs="Times New Roman"/>
          <w:sz w:val="24"/>
          <w:szCs w:val="24"/>
        </w:rPr>
        <w:t>Baudrate: 115200;</w:t>
      </w:r>
    </w:p>
    <w:p w14:paraId="05388DD3"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Coding system: 8 </w:t>
      </w:r>
      <w:proofErr w:type="gramStart"/>
      <w:r w:rsidRPr="0036492E">
        <w:rPr>
          <w:rFonts w:ascii="Times New Roman" w:hAnsi="Times New Roman" w:cs="Times New Roman"/>
          <w:sz w:val="24"/>
          <w:szCs w:val="24"/>
        </w:rPr>
        <w:t>bit</w:t>
      </w:r>
      <w:proofErr w:type="gramEnd"/>
      <w:r w:rsidRPr="0036492E">
        <w:rPr>
          <w:rFonts w:ascii="Times New Roman" w:hAnsi="Times New Roman" w:cs="Times New Roman"/>
          <w:sz w:val="24"/>
          <w:szCs w:val="24"/>
        </w:rPr>
        <w:t xml:space="preserve"> binary, hexadecimal 0-9, A-F</w:t>
      </w:r>
    </w:p>
    <w:p w14:paraId="65A59970"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Bits/byte: 1 start bit, 8 data bits, no parity, 2 stop bit</w:t>
      </w:r>
    </w:p>
    <w:p w14:paraId="1CFC49F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LSB truyền trước. (Least Significant Bit)</w:t>
      </w:r>
    </w:p>
    <w:p w14:paraId="15AE27E7" w14:textId="77777777" w:rsidR="00A87CBA" w:rsidRPr="0036492E" w:rsidRDefault="00A87CBA">
      <w:pPr>
        <w:rPr>
          <w:rFonts w:ascii="Times New Roman" w:hAnsi="Times New Roman" w:cs="Times New Roman"/>
          <w:sz w:val="24"/>
          <w:szCs w:val="24"/>
        </w:rPr>
      </w:pPr>
      <w:r w:rsidRPr="0036492E">
        <w:rPr>
          <w:rFonts w:ascii="Times New Roman" w:hAnsi="Times New Roman" w:cs="Times New Roman"/>
          <w:sz w:val="24"/>
          <w:szCs w:val="24"/>
        </w:rPr>
        <w:br w:type="page"/>
      </w:r>
    </w:p>
    <w:bookmarkStart w:id="0" w:name="_Toc137474085" w:displacedByCustomXml="next"/>
    <w:bookmarkStart w:id="1" w:name="_Toc137290980" w:displacedByCustomXml="next"/>
    <w:sdt>
      <w:sdtPr>
        <w:rPr>
          <w:rFonts w:ascii="Times New Roman" w:eastAsiaTheme="minorHAnsi" w:hAnsi="Times New Roman" w:cs="Times New Roman"/>
          <w:color w:val="auto"/>
          <w:sz w:val="22"/>
          <w:szCs w:val="22"/>
        </w:rPr>
        <w:id w:val="-582616787"/>
        <w:docPartObj>
          <w:docPartGallery w:val="Table of Contents"/>
          <w:docPartUnique/>
        </w:docPartObj>
      </w:sdtPr>
      <w:sdtEndPr>
        <w:rPr>
          <w:b/>
          <w:bCs/>
          <w:noProof/>
        </w:rPr>
      </w:sdtEndPr>
      <w:sdtContent>
        <w:p w14:paraId="5AA83EBB" w14:textId="568895C1" w:rsidR="00416588" w:rsidRPr="0036492E" w:rsidRDefault="00416588">
          <w:pPr>
            <w:pStyle w:val="TOCHeading"/>
            <w:rPr>
              <w:rFonts w:ascii="Times New Roman" w:hAnsi="Times New Roman" w:cs="Times New Roman"/>
            </w:rPr>
          </w:pPr>
          <w:r w:rsidRPr="0036492E">
            <w:rPr>
              <w:rFonts w:ascii="Times New Roman" w:hAnsi="Times New Roman" w:cs="Times New Roman"/>
            </w:rPr>
            <w:t>Contents</w:t>
          </w:r>
        </w:p>
        <w:p w14:paraId="0843FC20" w14:textId="78A0EA9F" w:rsidR="0061010C" w:rsidRDefault="00416588">
          <w:pPr>
            <w:pStyle w:val="TOC1"/>
            <w:tabs>
              <w:tab w:val="right" w:leader="dot" w:pos="9350"/>
            </w:tabs>
            <w:rPr>
              <w:rFonts w:eastAsiaTheme="minorEastAsia"/>
              <w:noProof/>
            </w:rPr>
          </w:pPr>
          <w:r w:rsidRPr="0036492E">
            <w:rPr>
              <w:rFonts w:ascii="Times New Roman" w:hAnsi="Times New Roman" w:cs="Times New Roman"/>
            </w:rPr>
            <w:fldChar w:fldCharType="begin"/>
          </w:r>
          <w:r w:rsidRPr="0036492E">
            <w:rPr>
              <w:rFonts w:ascii="Times New Roman" w:hAnsi="Times New Roman" w:cs="Times New Roman"/>
            </w:rPr>
            <w:instrText xml:space="preserve"> TOC \o "1-3" \h \z \u </w:instrText>
          </w:r>
          <w:r w:rsidRPr="0036492E">
            <w:rPr>
              <w:rFonts w:ascii="Times New Roman" w:hAnsi="Times New Roman" w:cs="Times New Roman"/>
            </w:rPr>
            <w:fldChar w:fldCharType="separate"/>
          </w:r>
          <w:hyperlink w:anchor="_Toc184629629" w:history="1">
            <w:r w:rsidR="0061010C" w:rsidRPr="00906063">
              <w:rPr>
                <w:rStyle w:val="Hyperlink"/>
                <w:rFonts w:ascii="Times New Roman" w:hAnsi="Times New Roman" w:cs="Times New Roman"/>
                <w:noProof/>
              </w:rPr>
              <w:t xml:space="preserve">FUNCTION 0x01: </w:t>
            </w:r>
            <w:r w:rsidR="00D14623">
              <w:rPr>
                <w:rStyle w:val="Hyperlink"/>
                <w:rFonts w:ascii="Times New Roman" w:hAnsi="Times New Roman" w:cs="Times New Roman"/>
                <w:noProof/>
              </w:rPr>
              <w:t>Lệnh giả lập có nhét đồng xu</w:t>
            </w:r>
            <w:r w:rsidR="0061010C">
              <w:rPr>
                <w:noProof/>
                <w:webHidden/>
              </w:rPr>
              <w:tab/>
            </w:r>
            <w:r w:rsidR="0061010C">
              <w:rPr>
                <w:noProof/>
                <w:webHidden/>
              </w:rPr>
              <w:fldChar w:fldCharType="begin"/>
            </w:r>
            <w:r w:rsidR="0061010C">
              <w:rPr>
                <w:noProof/>
                <w:webHidden/>
              </w:rPr>
              <w:instrText xml:space="preserve"> PAGEREF _Toc184629629 \h </w:instrText>
            </w:r>
            <w:r w:rsidR="0061010C">
              <w:rPr>
                <w:noProof/>
                <w:webHidden/>
              </w:rPr>
            </w:r>
            <w:r w:rsidR="0061010C">
              <w:rPr>
                <w:noProof/>
                <w:webHidden/>
              </w:rPr>
              <w:fldChar w:fldCharType="separate"/>
            </w:r>
            <w:r w:rsidR="0061010C">
              <w:rPr>
                <w:noProof/>
                <w:webHidden/>
              </w:rPr>
              <w:t>3</w:t>
            </w:r>
            <w:r w:rsidR="0061010C">
              <w:rPr>
                <w:noProof/>
                <w:webHidden/>
              </w:rPr>
              <w:fldChar w:fldCharType="end"/>
            </w:r>
          </w:hyperlink>
        </w:p>
        <w:p w14:paraId="332C1DAF" w14:textId="1879ED04" w:rsidR="0061010C" w:rsidRDefault="00712981">
          <w:pPr>
            <w:pStyle w:val="TOC1"/>
            <w:tabs>
              <w:tab w:val="right" w:leader="dot" w:pos="9350"/>
            </w:tabs>
            <w:rPr>
              <w:rFonts w:eastAsiaTheme="minorEastAsia"/>
              <w:noProof/>
            </w:rPr>
          </w:pPr>
          <w:hyperlink w:anchor="_Toc184629630" w:history="1">
            <w:r w:rsidR="0061010C" w:rsidRPr="00906063">
              <w:rPr>
                <w:rStyle w:val="Hyperlink"/>
                <w:rFonts w:ascii="Times New Roman" w:hAnsi="Times New Roman" w:cs="Times New Roman"/>
                <w:noProof/>
              </w:rPr>
              <w:t>FUNCTION 0xFE: Báo lỗi truyền dữ liệu</w:t>
            </w:r>
            <w:r w:rsidR="0061010C">
              <w:rPr>
                <w:noProof/>
                <w:webHidden/>
              </w:rPr>
              <w:tab/>
            </w:r>
            <w:r w:rsidR="0061010C">
              <w:rPr>
                <w:noProof/>
                <w:webHidden/>
              </w:rPr>
              <w:fldChar w:fldCharType="begin"/>
            </w:r>
            <w:r w:rsidR="0061010C">
              <w:rPr>
                <w:noProof/>
                <w:webHidden/>
              </w:rPr>
              <w:instrText xml:space="preserve"> PAGEREF _Toc184629630 \h </w:instrText>
            </w:r>
            <w:r w:rsidR="0061010C">
              <w:rPr>
                <w:noProof/>
                <w:webHidden/>
              </w:rPr>
            </w:r>
            <w:r w:rsidR="0061010C">
              <w:rPr>
                <w:noProof/>
                <w:webHidden/>
              </w:rPr>
              <w:fldChar w:fldCharType="separate"/>
            </w:r>
            <w:r w:rsidR="0061010C">
              <w:rPr>
                <w:noProof/>
                <w:webHidden/>
              </w:rPr>
              <w:t>4</w:t>
            </w:r>
            <w:r w:rsidR="0061010C">
              <w:rPr>
                <w:noProof/>
                <w:webHidden/>
              </w:rPr>
              <w:fldChar w:fldCharType="end"/>
            </w:r>
          </w:hyperlink>
        </w:p>
        <w:p w14:paraId="3E7B960B" w14:textId="029F40D4" w:rsidR="0061010C" w:rsidRDefault="00712981">
          <w:pPr>
            <w:pStyle w:val="TOC1"/>
            <w:tabs>
              <w:tab w:val="right" w:leader="dot" w:pos="9350"/>
            </w:tabs>
            <w:rPr>
              <w:rFonts w:eastAsiaTheme="minorEastAsia"/>
              <w:noProof/>
            </w:rPr>
          </w:pPr>
          <w:hyperlink w:anchor="_Toc184629631" w:history="1">
            <w:r w:rsidR="0061010C" w:rsidRPr="00906063">
              <w:rPr>
                <w:rStyle w:val="Hyperlink"/>
                <w:rFonts w:ascii="Times New Roman" w:hAnsi="Times New Roman" w:cs="Times New Roman"/>
                <w:bCs/>
                <w:noProof/>
              </w:rPr>
              <w:t>Định dạng khung truyền dữ liệu giữa các thiết bị.</w:t>
            </w:r>
            <w:r w:rsidR="0061010C">
              <w:rPr>
                <w:noProof/>
                <w:webHidden/>
              </w:rPr>
              <w:tab/>
            </w:r>
            <w:r w:rsidR="0061010C">
              <w:rPr>
                <w:noProof/>
                <w:webHidden/>
              </w:rPr>
              <w:fldChar w:fldCharType="begin"/>
            </w:r>
            <w:r w:rsidR="0061010C">
              <w:rPr>
                <w:noProof/>
                <w:webHidden/>
              </w:rPr>
              <w:instrText xml:space="preserve"> PAGEREF _Toc184629631 \h </w:instrText>
            </w:r>
            <w:r w:rsidR="0061010C">
              <w:rPr>
                <w:noProof/>
                <w:webHidden/>
              </w:rPr>
            </w:r>
            <w:r w:rsidR="0061010C">
              <w:rPr>
                <w:noProof/>
                <w:webHidden/>
              </w:rPr>
              <w:fldChar w:fldCharType="separate"/>
            </w:r>
            <w:r w:rsidR="0061010C">
              <w:rPr>
                <w:noProof/>
                <w:webHidden/>
              </w:rPr>
              <w:t>5</w:t>
            </w:r>
            <w:r w:rsidR="0061010C">
              <w:rPr>
                <w:noProof/>
                <w:webHidden/>
              </w:rPr>
              <w:fldChar w:fldCharType="end"/>
            </w:r>
          </w:hyperlink>
        </w:p>
        <w:p w14:paraId="037B6F5E" w14:textId="26380B2D" w:rsidR="00416588" w:rsidRPr="0036492E" w:rsidRDefault="00416588">
          <w:pPr>
            <w:rPr>
              <w:rFonts w:ascii="Times New Roman" w:hAnsi="Times New Roman" w:cs="Times New Roman"/>
            </w:rPr>
          </w:pPr>
          <w:r w:rsidRPr="0036492E">
            <w:rPr>
              <w:rFonts w:ascii="Times New Roman" w:hAnsi="Times New Roman" w:cs="Times New Roman"/>
              <w:b/>
              <w:bCs/>
              <w:noProof/>
            </w:rPr>
            <w:fldChar w:fldCharType="end"/>
          </w:r>
        </w:p>
      </w:sdtContent>
    </w:sdt>
    <w:bookmarkEnd w:id="1"/>
    <w:bookmarkEnd w:id="0"/>
    <w:p w14:paraId="553D91F9" w14:textId="7222B6CE" w:rsidR="00142CC8" w:rsidRPr="0061010C" w:rsidRDefault="00142CC8">
      <w:pPr>
        <w:rPr>
          <w:rFonts w:ascii="Times New Roman" w:eastAsiaTheme="majorEastAsia" w:hAnsi="Times New Roman" w:cs="Times New Roman"/>
          <w:b/>
          <w:bCs/>
          <w:color w:val="2E74B5" w:themeColor="accent1" w:themeShade="BF"/>
          <w:sz w:val="32"/>
          <w:szCs w:val="32"/>
        </w:rPr>
      </w:pPr>
      <w:r w:rsidRPr="0036492E">
        <w:rPr>
          <w:rFonts w:ascii="Times New Roman" w:hAnsi="Times New Roman" w:cs="Times New Roman"/>
          <w:sz w:val="24"/>
          <w:szCs w:val="24"/>
        </w:rPr>
        <w:br w:type="page"/>
      </w:r>
    </w:p>
    <w:p w14:paraId="7F83E9AF" w14:textId="217666A1" w:rsidR="005939B8" w:rsidRPr="0036492E" w:rsidRDefault="00A453FC" w:rsidP="00416588">
      <w:pPr>
        <w:pStyle w:val="Heading1"/>
        <w:rPr>
          <w:rFonts w:ascii="Times New Roman" w:hAnsi="Times New Roman" w:cs="Times New Roman"/>
        </w:rPr>
      </w:pPr>
      <w:bookmarkStart w:id="2" w:name="_Toc184629629"/>
      <w:r w:rsidRPr="0036492E">
        <w:rPr>
          <w:rFonts w:ascii="Times New Roman" w:hAnsi="Times New Roman" w:cs="Times New Roman"/>
        </w:rPr>
        <w:lastRenderedPageBreak/>
        <w:t>FUNCTION</w:t>
      </w:r>
      <w:r w:rsidR="00586946" w:rsidRPr="0036492E">
        <w:rPr>
          <w:rFonts w:ascii="Times New Roman" w:hAnsi="Times New Roman" w:cs="Times New Roman"/>
        </w:rPr>
        <w:t xml:space="preserve"> 0x0</w:t>
      </w:r>
      <w:r w:rsidR="0061010C">
        <w:rPr>
          <w:rFonts w:ascii="Times New Roman" w:hAnsi="Times New Roman" w:cs="Times New Roman"/>
        </w:rPr>
        <w:t>1</w:t>
      </w:r>
      <w:r w:rsidR="00586946" w:rsidRPr="0036492E">
        <w:rPr>
          <w:rFonts w:ascii="Times New Roman" w:hAnsi="Times New Roman" w:cs="Times New Roman"/>
        </w:rPr>
        <w:t xml:space="preserve">: </w:t>
      </w:r>
      <w:bookmarkEnd w:id="2"/>
      <w:r w:rsidR="00D14623">
        <w:rPr>
          <w:rFonts w:ascii="Times New Roman" w:hAnsi="Times New Roman" w:cs="Times New Roman"/>
        </w:rPr>
        <w:t>Giả lập nhét đồng xu</w:t>
      </w:r>
    </w:p>
    <w:p w14:paraId="02A8CBF9" w14:textId="11720744" w:rsidR="005939B8" w:rsidRPr="0036492E" w:rsidRDefault="005939B8" w:rsidP="005939B8">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5939B8" w:rsidRPr="0036492E" w14:paraId="25F38ED8" w14:textId="77777777" w:rsidTr="00012B81">
        <w:trPr>
          <w:trHeight w:val="222"/>
        </w:trPr>
        <w:tc>
          <w:tcPr>
            <w:tcW w:w="3073" w:type="dxa"/>
          </w:tcPr>
          <w:p w14:paraId="20A5CA6E"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13538F92"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7B7819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5939B8" w:rsidRPr="0036492E" w14:paraId="11F2B49A" w14:textId="77777777" w:rsidTr="00012B81">
        <w:trPr>
          <w:trHeight w:val="222"/>
        </w:trPr>
        <w:tc>
          <w:tcPr>
            <w:tcW w:w="3073" w:type="dxa"/>
          </w:tcPr>
          <w:p w14:paraId="0BBBBA28" w14:textId="77777777" w:rsidR="005939B8" w:rsidRPr="0036492E" w:rsidRDefault="005939B8" w:rsidP="00012B81">
            <w:pPr>
              <w:rPr>
                <w:rFonts w:ascii="Times New Roman" w:hAnsi="Times New Roman" w:cs="Times New Roman"/>
              </w:rPr>
            </w:pPr>
            <w:r w:rsidRPr="0036492E">
              <w:rPr>
                <w:rFonts w:ascii="Times New Roman" w:hAnsi="Times New Roman" w:cs="Times New Roman"/>
              </w:rPr>
              <w:t>ADDRESS</w:t>
            </w:r>
          </w:p>
        </w:tc>
        <w:tc>
          <w:tcPr>
            <w:tcW w:w="1928" w:type="dxa"/>
          </w:tcPr>
          <w:p w14:paraId="3BE14129" w14:textId="689506FD" w:rsidR="005939B8" w:rsidRPr="0036492E" w:rsidRDefault="000E4F65" w:rsidP="00012B81">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5</w:t>
            </w:r>
          </w:p>
        </w:tc>
        <w:tc>
          <w:tcPr>
            <w:tcW w:w="3960" w:type="dxa"/>
          </w:tcPr>
          <w:p w14:paraId="4B8D9750" w14:textId="53FD9F90" w:rsidR="005939B8" w:rsidRPr="0036492E" w:rsidRDefault="005939B8" w:rsidP="00012B81">
            <w:pPr>
              <w:rPr>
                <w:rFonts w:ascii="Times New Roman" w:hAnsi="Times New Roman" w:cs="Times New Roman"/>
                <w:b/>
                <w:color w:val="0070C0"/>
              </w:rPr>
            </w:pPr>
          </w:p>
        </w:tc>
      </w:tr>
      <w:tr w:rsidR="005939B8" w:rsidRPr="0036492E" w14:paraId="3409C693" w14:textId="77777777" w:rsidTr="00012B81">
        <w:trPr>
          <w:trHeight w:val="222"/>
        </w:trPr>
        <w:tc>
          <w:tcPr>
            <w:tcW w:w="3073" w:type="dxa"/>
          </w:tcPr>
          <w:p w14:paraId="270737F0" w14:textId="77777777" w:rsidR="005939B8" w:rsidRPr="0036492E" w:rsidRDefault="005939B8" w:rsidP="00012B8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5AF9AA4F" w14:textId="0F0F7438" w:rsidR="005939B8" w:rsidRPr="0036492E" w:rsidRDefault="00C464B6" w:rsidP="00012B81">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1</w:t>
            </w:r>
          </w:p>
        </w:tc>
        <w:tc>
          <w:tcPr>
            <w:tcW w:w="3960" w:type="dxa"/>
          </w:tcPr>
          <w:p w14:paraId="3707746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5939B8" w:rsidRPr="0036492E" w14:paraId="3D29BF5F" w14:textId="77777777" w:rsidTr="00012B81">
        <w:trPr>
          <w:trHeight w:val="232"/>
        </w:trPr>
        <w:tc>
          <w:tcPr>
            <w:tcW w:w="3073" w:type="dxa"/>
          </w:tcPr>
          <w:p w14:paraId="7613B47D" w14:textId="77777777" w:rsidR="005939B8" w:rsidRPr="0036492E" w:rsidRDefault="006B46C1" w:rsidP="00012B81">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5939B8" w:rsidRPr="0036492E">
              <w:rPr>
                <w:rStyle w:val="fontstyle01"/>
                <w:rFonts w:ascii="Times New Roman" w:hAnsi="Times New Roman" w:cs="Times New Roman"/>
                <w:sz w:val="22"/>
                <w:szCs w:val="22"/>
              </w:rPr>
              <w:t>Hi</w:t>
            </w:r>
          </w:p>
        </w:tc>
        <w:tc>
          <w:tcPr>
            <w:tcW w:w="1928" w:type="dxa"/>
          </w:tcPr>
          <w:p w14:paraId="6D001D5D" w14:textId="77777777" w:rsidR="005939B8" w:rsidRPr="0036492E" w:rsidRDefault="00A07E4D"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8735FAA" w14:textId="77777777" w:rsidR="005939B8" w:rsidRPr="0036492E" w:rsidRDefault="006B46C1"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5939B8" w:rsidRPr="0036492E" w14:paraId="55AF4438" w14:textId="77777777" w:rsidTr="00012B81">
        <w:trPr>
          <w:trHeight w:val="232"/>
        </w:trPr>
        <w:tc>
          <w:tcPr>
            <w:tcW w:w="3073" w:type="dxa"/>
          </w:tcPr>
          <w:p w14:paraId="059F6559" w14:textId="77777777" w:rsidR="005939B8" w:rsidRPr="0036492E" w:rsidRDefault="006B46C1" w:rsidP="00012B81">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5939B8" w:rsidRPr="0036492E">
              <w:rPr>
                <w:rStyle w:val="fontstyle01"/>
                <w:rFonts w:ascii="Times New Roman" w:hAnsi="Times New Roman" w:cs="Times New Roman"/>
                <w:sz w:val="22"/>
                <w:szCs w:val="22"/>
              </w:rPr>
              <w:t>Lo</w:t>
            </w:r>
          </w:p>
        </w:tc>
        <w:tc>
          <w:tcPr>
            <w:tcW w:w="1928" w:type="dxa"/>
          </w:tcPr>
          <w:p w14:paraId="4EFFC5E6" w14:textId="77777777" w:rsidR="005939B8" w:rsidRPr="0036492E" w:rsidRDefault="00A07E4D"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557D5BB" w14:textId="77777777" w:rsidR="005939B8" w:rsidRPr="0036492E" w:rsidRDefault="006B46C1"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5939B8" w:rsidRPr="0036492E" w14:paraId="541E8D52" w14:textId="77777777" w:rsidTr="00012B81">
        <w:trPr>
          <w:trHeight w:val="222"/>
        </w:trPr>
        <w:tc>
          <w:tcPr>
            <w:tcW w:w="3073" w:type="dxa"/>
          </w:tcPr>
          <w:p w14:paraId="3FD8F7A7"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01A19D4F"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301C98CC"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5939B8" w:rsidRPr="0036492E" w14:paraId="128FBDE8" w14:textId="77777777" w:rsidTr="00012B81">
        <w:trPr>
          <w:trHeight w:val="222"/>
        </w:trPr>
        <w:tc>
          <w:tcPr>
            <w:tcW w:w="3073" w:type="dxa"/>
          </w:tcPr>
          <w:p w14:paraId="33206582"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Data Hi</w:t>
            </w:r>
          </w:p>
        </w:tc>
        <w:tc>
          <w:tcPr>
            <w:tcW w:w="1928" w:type="dxa"/>
          </w:tcPr>
          <w:p w14:paraId="7CE2FECB" w14:textId="2BC77D25" w:rsidR="005939B8" w:rsidRPr="0036492E" w:rsidRDefault="005939B8" w:rsidP="00012B81">
            <w:pPr>
              <w:rPr>
                <w:rFonts w:ascii="Times New Roman" w:hAnsi="Times New Roman" w:cs="Times New Roman"/>
                <w:b/>
                <w:color w:val="0070C0"/>
                <w:highlight w:val="yellow"/>
              </w:rPr>
            </w:pPr>
            <w:r w:rsidRPr="0036492E">
              <w:rPr>
                <w:rFonts w:ascii="Times New Roman" w:hAnsi="Times New Roman" w:cs="Times New Roman"/>
                <w:b/>
                <w:color w:val="0070C0"/>
              </w:rPr>
              <w:t>0</w:t>
            </w:r>
            <w:r w:rsidR="00262661">
              <w:rPr>
                <w:rFonts w:ascii="Times New Roman" w:hAnsi="Times New Roman" w:cs="Times New Roman"/>
                <w:b/>
                <w:color w:val="0070C0"/>
              </w:rPr>
              <w:t>1</w:t>
            </w:r>
          </w:p>
        </w:tc>
        <w:tc>
          <w:tcPr>
            <w:tcW w:w="3960" w:type="dxa"/>
          </w:tcPr>
          <w:p w14:paraId="2B55B865" w14:textId="34FDFAF2" w:rsidR="005939B8" w:rsidRPr="0036492E" w:rsidRDefault="00262661" w:rsidP="00012B81">
            <w:pPr>
              <w:rPr>
                <w:rFonts w:ascii="Times New Roman" w:hAnsi="Times New Roman" w:cs="Times New Roman"/>
                <w:b/>
                <w:color w:val="0070C0"/>
              </w:rPr>
            </w:pPr>
            <w:r>
              <w:rPr>
                <w:rFonts w:ascii="Times New Roman" w:hAnsi="Times New Roman" w:cs="Times New Roman"/>
                <w:b/>
                <w:color w:val="0070C0"/>
              </w:rPr>
              <w:t xml:space="preserve">Số lần </w:t>
            </w:r>
            <w:r w:rsidR="00D14623" w:rsidRPr="00D14623">
              <w:rPr>
                <w:rFonts w:ascii="Times New Roman" w:hAnsi="Times New Roman" w:cs="Times New Roman"/>
                <w:b/>
                <w:color w:val="0070C0"/>
              </w:rPr>
              <w:t>nhét xu</w:t>
            </w:r>
            <w:r>
              <w:rPr>
                <w:rFonts w:ascii="Times New Roman" w:hAnsi="Times New Roman" w:cs="Times New Roman"/>
                <w:b/>
                <w:color w:val="0070C0"/>
              </w:rPr>
              <w:t xml:space="preserve"> </w:t>
            </w:r>
            <w:r w:rsidR="006C0C3A">
              <w:rPr>
                <w:rFonts w:ascii="Times New Roman" w:hAnsi="Times New Roman" w:cs="Times New Roman"/>
                <w:b/>
                <w:color w:val="0070C0"/>
              </w:rPr>
              <w:t xml:space="preserve">(từ </w:t>
            </w:r>
            <w:r>
              <w:rPr>
                <w:rFonts w:ascii="Times New Roman" w:hAnsi="Times New Roman" w:cs="Times New Roman"/>
                <w:b/>
                <w:color w:val="0070C0"/>
              </w:rPr>
              <w:t>1-255</w:t>
            </w:r>
            <w:r w:rsidR="006C0C3A">
              <w:rPr>
                <w:rFonts w:ascii="Times New Roman" w:hAnsi="Times New Roman" w:cs="Times New Roman"/>
                <w:b/>
                <w:color w:val="0070C0"/>
              </w:rPr>
              <w:t>)</w:t>
            </w:r>
            <w:r>
              <w:rPr>
                <w:rFonts w:ascii="Times New Roman" w:hAnsi="Times New Roman" w:cs="Times New Roman"/>
                <w:b/>
                <w:color w:val="0070C0"/>
              </w:rPr>
              <w:t>, giá trị mặc định là 1</w:t>
            </w:r>
          </w:p>
        </w:tc>
      </w:tr>
      <w:tr w:rsidR="005939B8" w:rsidRPr="0036492E" w14:paraId="4064A92B" w14:textId="77777777" w:rsidTr="00012B81">
        <w:trPr>
          <w:trHeight w:val="222"/>
        </w:trPr>
        <w:tc>
          <w:tcPr>
            <w:tcW w:w="3073" w:type="dxa"/>
          </w:tcPr>
          <w:p w14:paraId="2F751E23"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Data Lo</w:t>
            </w:r>
          </w:p>
        </w:tc>
        <w:tc>
          <w:tcPr>
            <w:tcW w:w="1928" w:type="dxa"/>
          </w:tcPr>
          <w:p w14:paraId="3B11E8AD" w14:textId="77777777" w:rsidR="005939B8" w:rsidRPr="0036492E" w:rsidRDefault="00A07E4D" w:rsidP="00C6511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985784A" w14:textId="2FEB5DE9"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=0x</w:t>
            </w:r>
            <w:r w:rsidR="00066569" w:rsidRPr="0036492E">
              <w:rPr>
                <w:rFonts w:ascii="Times New Roman" w:hAnsi="Times New Roman" w:cs="Times New Roman"/>
                <w:b/>
                <w:color w:val="0070C0"/>
              </w:rPr>
              <w:t>FF</w:t>
            </w:r>
            <w:r w:rsidRPr="0036492E">
              <w:rPr>
                <w:rFonts w:ascii="Times New Roman" w:hAnsi="Times New Roman" w:cs="Times New Roman"/>
                <w:b/>
                <w:color w:val="0070C0"/>
              </w:rPr>
              <w:t xml:space="preserve">: </w:t>
            </w:r>
            <w:r w:rsidR="00D14623">
              <w:rPr>
                <w:rFonts w:ascii="Times New Roman" w:hAnsi="Times New Roman" w:cs="Times New Roman"/>
                <w:b/>
                <w:color w:val="0070C0"/>
              </w:rPr>
              <w:t>gỉa lập nhét đồng xu</w:t>
            </w:r>
          </w:p>
        </w:tc>
      </w:tr>
      <w:tr w:rsidR="005939B8" w:rsidRPr="0036492E" w14:paraId="271C6340" w14:textId="77777777" w:rsidTr="00012B81">
        <w:trPr>
          <w:trHeight w:val="222"/>
        </w:trPr>
        <w:tc>
          <w:tcPr>
            <w:tcW w:w="3073" w:type="dxa"/>
          </w:tcPr>
          <w:p w14:paraId="70BA9AE1" w14:textId="77777777" w:rsidR="005939B8" w:rsidRPr="0036492E" w:rsidRDefault="005939B8" w:rsidP="00012B8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1D495C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383172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PC tính</w:t>
            </w:r>
          </w:p>
        </w:tc>
      </w:tr>
      <w:tr w:rsidR="005939B8" w:rsidRPr="0036492E" w14:paraId="75DF0D0B" w14:textId="77777777" w:rsidTr="00012B81">
        <w:trPr>
          <w:trHeight w:val="228"/>
        </w:trPr>
        <w:tc>
          <w:tcPr>
            <w:tcW w:w="3073" w:type="dxa"/>
          </w:tcPr>
          <w:p w14:paraId="0718628C" w14:textId="77777777" w:rsidR="005939B8" w:rsidRPr="0036492E" w:rsidRDefault="005939B8" w:rsidP="00012B81">
            <w:pPr>
              <w:rPr>
                <w:rFonts w:ascii="Times New Roman" w:hAnsi="Times New Roman" w:cs="Times New Roman"/>
              </w:rPr>
            </w:pPr>
            <w:r w:rsidRPr="0036492E">
              <w:rPr>
                <w:rFonts w:ascii="Times New Roman" w:hAnsi="Times New Roman" w:cs="Times New Roman"/>
              </w:rPr>
              <w:t>CRC hi</w:t>
            </w:r>
          </w:p>
        </w:tc>
        <w:tc>
          <w:tcPr>
            <w:tcW w:w="1928" w:type="dxa"/>
          </w:tcPr>
          <w:p w14:paraId="4D89559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8A5A606"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0904492C" w14:textId="77777777" w:rsidR="005939B8" w:rsidRPr="0036492E" w:rsidRDefault="005939B8" w:rsidP="005939B8">
      <w:pPr>
        <w:rPr>
          <w:rFonts w:ascii="Times New Roman" w:hAnsi="Times New Roman" w:cs="Times New Roman"/>
          <w:b/>
          <w:color w:val="0070C0"/>
        </w:rPr>
      </w:pPr>
    </w:p>
    <w:p w14:paraId="0477DF4D" w14:textId="77777777" w:rsidR="005939B8" w:rsidRPr="0036492E" w:rsidRDefault="005939B8" w:rsidP="005939B8">
      <w:pPr>
        <w:rPr>
          <w:rFonts w:ascii="Times New Roman" w:hAnsi="Times New Roman" w:cs="Times New Roman"/>
          <w:b/>
          <w:color w:val="0070C0"/>
        </w:rPr>
      </w:pPr>
    </w:p>
    <w:p w14:paraId="05BE36F0" w14:textId="77777777" w:rsidR="005939B8" w:rsidRPr="0036492E" w:rsidRDefault="005939B8" w:rsidP="005939B8">
      <w:pPr>
        <w:rPr>
          <w:rFonts w:ascii="Times New Roman" w:hAnsi="Times New Roman" w:cs="Times New Roman"/>
          <w:b/>
          <w:color w:val="0070C0"/>
        </w:rPr>
      </w:pPr>
      <w:r w:rsidRPr="0036492E">
        <w:rPr>
          <w:rFonts w:ascii="Times New Roman" w:hAnsi="Times New Roman" w:cs="Times New Roman"/>
          <w:b/>
          <w:color w:val="0070C0"/>
        </w:rPr>
        <w:t xml:space="preserve">Phản hồi từ phần cứng: </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5939B8" w:rsidRPr="0036492E" w14:paraId="58D09614" w14:textId="77777777" w:rsidTr="00012B81">
        <w:trPr>
          <w:trHeight w:val="222"/>
        </w:trPr>
        <w:tc>
          <w:tcPr>
            <w:tcW w:w="3073" w:type="dxa"/>
          </w:tcPr>
          <w:p w14:paraId="6D4E3DDF"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6DA8860D"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752B8C3E"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22B0198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034ACA" w:rsidRPr="0036492E" w14:paraId="239F3F0A" w14:textId="77777777" w:rsidTr="00012B81">
        <w:trPr>
          <w:trHeight w:val="222"/>
        </w:trPr>
        <w:tc>
          <w:tcPr>
            <w:tcW w:w="3073" w:type="dxa"/>
          </w:tcPr>
          <w:p w14:paraId="551A5A07" w14:textId="77777777" w:rsidR="00034ACA" w:rsidRPr="0036492E" w:rsidRDefault="00034ACA" w:rsidP="00034ACA">
            <w:pPr>
              <w:rPr>
                <w:rFonts w:ascii="Times New Roman" w:hAnsi="Times New Roman" w:cs="Times New Roman"/>
              </w:rPr>
            </w:pPr>
            <w:r w:rsidRPr="0036492E">
              <w:rPr>
                <w:rFonts w:ascii="Times New Roman" w:hAnsi="Times New Roman" w:cs="Times New Roman"/>
              </w:rPr>
              <w:t>ADDRESS</w:t>
            </w:r>
          </w:p>
        </w:tc>
        <w:tc>
          <w:tcPr>
            <w:tcW w:w="1872" w:type="dxa"/>
          </w:tcPr>
          <w:p w14:paraId="6EFC936F" w14:textId="23609463"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5</w:t>
            </w:r>
          </w:p>
        </w:tc>
        <w:tc>
          <w:tcPr>
            <w:tcW w:w="3960" w:type="dxa"/>
          </w:tcPr>
          <w:p w14:paraId="6AB101CE"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034ACA" w:rsidRPr="0036492E" w14:paraId="45DDFF9F" w14:textId="77777777" w:rsidTr="00012B81">
        <w:trPr>
          <w:trHeight w:val="222"/>
        </w:trPr>
        <w:tc>
          <w:tcPr>
            <w:tcW w:w="3073" w:type="dxa"/>
          </w:tcPr>
          <w:p w14:paraId="2F421822" w14:textId="77777777" w:rsidR="00034ACA" w:rsidRPr="0036492E" w:rsidRDefault="00034ACA" w:rsidP="00034ACA">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15A49E5B" w14:textId="0269F4F8" w:rsidR="00034ACA" w:rsidRPr="0036492E" w:rsidRDefault="00D72508" w:rsidP="00034ACA">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1</w:t>
            </w:r>
          </w:p>
        </w:tc>
        <w:tc>
          <w:tcPr>
            <w:tcW w:w="3960" w:type="dxa"/>
          </w:tcPr>
          <w:p w14:paraId="675BBFE7" w14:textId="77777777" w:rsidR="00034ACA" w:rsidRPr="0036492E" w:rsidRDefault="009B5E8E" w:rsidP="00034ACA">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034ACA" w:rsidRPr="0036492E" w14:paraId="13D8BE93" w14:textId="77777777" w:rsidTr="00012B81">
        <w:trPr>
          <w:trHeight w:val="232"/>
        </w:trPr>
        <w:tc>
          <w:tcPr>
            <w:tcW w:w="3073" w:type="dxa"/>
          </w:tcPr>
          <w:p w14:paraId="70A45684" w14:textId="77777777" w:rsidR="00034ACA" w:rsidRPr="0036492E" w:rsidRDefault="00D72508" w:rsidP="00034ACA">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034ACA" w:rsidRPr="0036492E">
              <w:rPr>
                <w:rStyle w:val="fontstyle01"/>
                <w:rFonts w:ascii="Times New Roman" w:hAnsi="Times New Roman" w:cs="Times New Roman"/>
                <w:sz w:val="22"/>
                <w:szCs w:val="22"/>
              </w:rPr>
              <w:t>Hi</w:t>
            </w:r>
          </w:p>
        </w:tc>
        <w:tc>
          <w:tcPr>
            <w:tcW w:w="1872" w:type="dxa"/>
          </w:tcPr>
          <w:p w14:paraId="6B980B66" w14:textId="77777777" w:rsidR="00034ACA" w:rsidRPr="0036492E" w:rsidRDefault="00A07E4D" w:rsidP="00034AC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2FA353A" w14:textId="77777777" w:rsidR="00034ACA" w:rsidRPr="0036492E" w:rsidRDefault="00080E8F" w:rsidP="00080E8F">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034ACA" w:rsidRPr="0036492E" w14:paraId="3C2AA72F" w14:textId="77777777" w:rsidTr="00012B81">
        <w:trPr>
          <w:trHeight w:val="232"/>
        </w:trPr>
        <w:tc>
          <w:tcPr>
            <w:tcW w:w="3073" w:type="dxa"/>
          </w:tcPr>
          <w:p w14:paraId="7D13D255" w14:textId="77777777" w:rsidR="00034ACA" w:rsidRPr="0036492E" w:rsidRDefault="00D72508" w:rsidP="00034ACA">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034ACA" w:rsidRPr="0036492E">
              <w:rPr>
                <w:rStyle w:val="fontstyle01"/>
                <w:rFonts w:ascii="Times New Roman" w:hAnsi="Times New Roman" w:cs="Times New Roman"/>
                <w:sz w:val="22"/>
                <w:szCs w:val="22"/>
              </w:rPr>
              <w:t>Lo</w:t>
            </w:r>
          </w:p>
        </w:tc>
        <w:tc>
          <w:tcPr>
            <w:tcW w:w="1872" w:type="dxa"/>
          </w:tcPr>
          <w:p w14:paraId="7C790B46" w14:textId="77777777" w:rsidR="00034ACA" w:rsidRPr="0036492E" w:rsidRDefault="00A07E4D" w:rsidP="00034ACA">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4AB27B22" w14:textId="77777777" w:rsidR="00034ACA" w:rsidRPr="0036492E" w:rsidRDefault="009B5E8E" w:rsidP="00034ACA">
            <w:pPr>
              <w:rPr>
                <w:rFonts w:ascii="Times New Roman" w:hAnsi="Times New Roman" w:cs="Times New Roman"/>
                <w:b/>
                <w:color w:val="0070C0"/>
              </w:rPr>
            </w:pPr>
            <w:r w:rsidRPr="0036492E">
              <w:rPr>
                <w:rFonts w:ascii="Times New Roman" w:hAnsi="Times New Roman" w:cs="Times New Roman"/>
                <w:b/>
                <w:color w:val="0070C0"/>
              </w:rPr>
              <w:t>D</w:t>
            </w:r>
            <w:r w:rsidR="00034ACA" w:rsidRPr="0036492E">
              <w:rPr>
                <w:rFonts w:ascii="Times New Roman" w:hAnsi="Times New Roman" w:cs="Times New Roman"/>
                <w:b/>
                <w:color w:val="0070C0"/>
              </w:rPr>
              <w:t>efault</w:t>
            </w:r>
          </w:p>
        </w:tc>
      </w:tr>
      <w:tr w:rsidR="00034ACA" w:rsidRPr="0036492E" w14:paraId="4EDFEC39" w14:textId="77777777" w:rsidTr="00012B81">
        <w:trPr>
          <w:trHeight w:val="222"/>
        </w:trPr>
        <w:tc>
          <w:tcPr>
            <w:tcW w:w="3073" w:type="dxa"/>
          </w:tcPr>
          <w:p w14:paraId="4B5C9C20" w14:textId="77777777" w:rsidR="00034ACA" w:rsidRPr="0036492E" w:rsidRDefault="00BE2383" w:rsidP="00034ACA">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3ADE609A" w14:textId="03EB4294" w:rsidR="006C0C3A" w:rsidRPr="0036492E" w:rsidRDefault="00A07E4D" w:rsidP="00034ACA">
            <w:pPr>
              <w:rPr>
                <w:rFonts w:ascii="Times New Roman" w:hAnsi="Times New Roman" w:cs="Times New Roman"/>
                <w:b/>
                <w:color w:val="0070C0"/>
              </w:rPr>
            </w:pPr>
            <w:r w:rsidRPr="0036492E">
              <w:rPr>
                <w:rFonts w:ascii="Times New Roman" w:hAnsi="Times New Roman" w:cs="Times New Roman"/>
                <w:b/>
                <w:color w:val="0070C0"/>
              </w:rPr>
              <w:t>0</w:t>
            </w:r>
            <w:r w:rsidR="006C0C3A">
              <w:rPr>
                <w:rFonts w:ascii="Times New Roman" w:hAnsi="Times New Roman" w:cs="Times New Roman"/>
                <w:b/>
                <w:color w:val="0070C0"/>
              </w:rPr>
              <w:t>1</w:t>
            </w:r>
          </w:p>
        </w:tc>
        <w:tc>
          <w:tcPr>
            <w:tcW w:w="3960" w:type="dxa"/>
          </w:tcPr>
          <w:p w14:paraId="002CB9C8" w14:textId="77777777" w:rsidR="00034ACA" w:rsidRPr="0036492E" w:rsidRDefault="00BE2383" w:rsidP="00034ACA">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034ACA" w:rsidRPr="0036492E" w14:paraId="6778FC5D" w14:textId="77777777" w:rsidTr="00012B81">
        <w:trPr>
          <w:trHeight w:val="222"/>
        </w:trPr>
        <w:tc>
          <w:tcPr>
            <w:tcW w:w="3073" w:type="dxa"/>
          </w:tcPr>
          <w:p w14:paraId="7F7613E2" w14:textId="77777777" w:rsidR="00034ACA" w:rsidRPr="0036492E" w:rsidRDefault="00BE2383" w:rsidP="00034ACA">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6FE5B0C5" w14:textId="77777777" w:rsidR="00034ACA" w:rsidRPr="0036492E" w:rsidRDefault="00415368" w:rsidP="00034AC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5B47854" w14:textId="333791E8" w:rsidR="00A67353" w:rsidRPr="0036492E" w:rsidRDefault="00BE2383" w:rsidP="00034ACA">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tc>
      </w:tr>
      <w:tr w:rsidR="00034ACA" w:rsidRPr="0036492E" w14:paraId="68DA22F3" w14:textId="77777777" w:rsidTr="00012B81">
        <w:trPr>
          <w:trHeight w:val="222"/>
        </w:trPr>
        <w:tc>
          <w:tcPr>
            <w:tcW w:w="3073" w:type="dxa"/>
          </w:tcPr>
          <w:p w14:paraId="2776716D" w14:textId="77777777" w:rsidR="00034ACA" w:rsidRPr="0036492E" w:rsidRDefault="00034ACA" w:rsidP="00034ACA">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05EA1CD2"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1605CF0"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034ACA" w:rsidRPr="0036492E" w14:paraId="3ADE7746" w14:textId="77777777" w:rsidTr="00012B81">
        <w:trPr>
          <w:trHeight w:val="228"/>
        </w:trPr>
        <w:tc>
          <w:tcPr>
            <w:tcW w:w="3073" w:type="dxa"/>
          </w:tcPr>
          <w:p w14:paraId="137BB439" w14:textId="77777777" w:rsidR="00034ACA" w:rsidRPr="0036492E" w:rsidRDefault="00034ACA" w:rsidP="00034ACA">
            <w:pPr>
              <w:rPr>
                <w:rFonts w:ascii="Times New Roman" w:hAnsi="Times New Roman" w:cs="Times New Roman"/>
              </w:rPr>
            </w:pPr>
            <w:r w:rsidRPr="0036492E">
              <w:rPr>
                <w:rFonts w:ascii="Times New Roman" w:hAnsi="Times New Roman" w:cs="Times New Roman"/>
              </w:rPr>
              <w:t>CRC hi</w:t>
            </w:r>
          </w:p>
        </w:tc>
        <w:tc>
          <w:tcPr>
            <w:tcW w:w="1872" w:type="dxa"/>
          </w:tcPr>
          <w:p w14:paraId="0BBDBBE3"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8DDAA64"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03929412" w14:textId="77777777" w:rsidR="005939B8" w:rsidRPr="0036492E" w:rsidRDefault="005939B8" w:rsidP="005939B8">
      <w:pPr>
        <w:rPr>
          <w:rFonts w:ascii="Times New Roman" w:hAnsi="Times New Roman" w:cs="Times New Roman"/>
          <w:b/>
          <w:color w:val="0070C0"/>
        </w:rPr>
      </w:pPr>
    </w:p>
    <w:p w14:paraId="17EB4160" w14:textId="15E20B3B" w:rsidR="007E0405" w:rsidRPr="0036492E" w:rsidRDefault="0061010C" w:rsidP="007E0405">
      <w:pPr>
        <w:pStyle w:val="Heading1"/>
        <w:rPr>
          <w:rFonts w:ascii="Times New Roman" w:hAnsi="Times New Roman" w:cs="Times New Roman"/>
        </w:rPr>
      </w:pPr>
      <w:r>
        <w:rPr>
          <w:rFonts w:ascii="Times New Roman" w:hAnsi="Times New Roman" w:cs="Times New Roman"/>
        </w:rPr>
        <w:br w:type="page"/>
      </w:r>
      <w:r w:rsidR="007E0405" w:rsidRPr="0036492E">
        <w:rPr>
          <w:rFonts w:ascii="Times New Roman" w:hAnsi="Times New Roman" w:cs="Times New Roman"/>
        </w:rPr>
        <w:lastRenderedPageBreak/>
        <w:t>FUNCTION 0x0</w:t>
      </w:r>
      <w:r w:rsidR="007E0405">
        <w:rPr>
          <w:rFonts w:ascii="Times New Roman" w:hAnsi="Times New Roman" w:cs="Times New Roman"/>
        </w:rPr>
        <w:t>2</w:t>
      </w:r>
      <w:r w:rsidR="007E0405" w:rsidRPr="0036492E">
        <w:rPr>
          <w:rFonts w:ascii="Times New Roman" w:hAnsi="Times New Roman" w:cs="Times New Roman"/>
        </w:rPr>
        <w:t xml:space="preserve">: </w:t>
      </w:r>
      <w:r w:rsidR="007E0405">
        <w:rPr>
          <w:rFonts w:ascii="Times New Roman" w:hAnsi="Times New Roman" w:cs="Times New Roman"/>
        </w:rPr>
        <w:t xml:space="preserve">Kiểm tra hoạt động của bộ giả lập </w:t>
      </w:r>
    </w:p>
    <w:p w14:paraId="3737C5B6" w14:textId="77777777" w:rsidR="007E0405" w:rsidRPr="0036492E" w:rsidRDefault="007E0405" w:rsidP="007E0405">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7E0405" w:rsidRPr="0036492E" w14:paraId="7E2ACE64" w14:textId="77777777" w:rsidTr="007929D0">
        <w:trPr>
          <w:trHeight w:val="222"/>
        </w:trPr>
        <w:tc>
          <w:tcPr>
            <w:tcW w:w="3073" w:type="dxa"/>
          </w:tcPr>
          <w:p w14:paraId="71A895AE"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6B8327BF"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2198CE30"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Note</w:t>
            </w:r>
          </w:p>
        </w:tc>
      </w:tr>
      <w:tr w:rsidR="007E0405" w:rsidRPr="0036492E" w14:paraId="2C929D9C" w14:textId="77777777" w:rsidTr="007929D0">
        <w:trPr>
          <w:trHeight w:val="222"/>
        </w:trPr>
        <w:tc>
          <w:tcPr>
            <w:tcW w:w="3073" w:type="dxa"/>
          </w:tcPr>
          <w:p w14:paraId="4B3CD30E" w14:textId="77777777" w:rsidR="007E0405" w:rsidRPr="0036492E" w:rsidRDefault="007E0405" w:rsidP="007929D0">
            <w:pPr>
              <w:rPr>
                <w:rFonts w:ascii="Times New Roman" w:hAnsi="Times New Roman" w:cs="Times New Roman"/>
              </w:rPr>
            </w:pPr>
            <w:r w:rsidRPr="0036492E">
              <w:rPr>
                <w:rFonts w:ascii="Times New Roman" w:hAnsi="Times New Roman" w:cs="Times New Roman"/>
              </w:rPr>
              <w:t>ADDRESS</w:t>
            </w:r>
          </w:p>
        </w:tc>
        <w:tc>
          <w:tcPr>
            <w:tcW w:w="1928" w:type="dxa"/>
          </w:tcPr>
          <w:p w14:paraId="77799C52"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0</w:t>
            </w:r>
            <w:r>
              <w:rPr>
                <w:rFonts w:ascii="Times New Roman" w:hAnsi="Times New Roman" w:cs="Times New Roman"/>
                <w:b/>
                <w:color w:val="0070C0"/>
              </w:rPr>
              <w:t>5</w:t>
            </w:r>
          </w:p>
        </w:tc>
        <w:tc>
          <w:tcPr>
            <w:tcW w:w="3960" w:type="dxa"/>
          </w:tcPr>
          <w:p w14:paraId="0F6EE6A2" w14:textId="77777777" w:rsidR="007E0405" w:rsidRPr="0036492E" w:rsidRDefault="007E0405" w:rsidP="007929D0">
            <w:pPr>
              <w:rPr>
                <w:rFonts w:ascii="Times New Roman" w:hAnsi="Times New Roman" w:cs="Times New Roman"/>
                <w:b/>
                <w:color w:val="0070C0"/>
              </w:rPr>
            </w:pPr>
          </w:p>
        </w:tc>
      </w:tr>
      <w:tr w:rsidR="007E0405" w:rsidRPr="0036492E" w14:paraId="67BE5412" w14:textId="77777777" w:rsidTr="007929D0">
        <w:trPr>
          <w:trHeight w:val="222"/>
        </w:trPr>
        <w:tc>
          <w:tcPr>
            <w:tcW w:w="3073" w:type="dxa"/>
          </w:tcPr>
          <w:p w14:paraId="0FB52B76" w14:textId="77777777" w:rsidR="007E0405" w:rsidRPr="0036492E" w:rsidRDefault="007E0405" w:rsidP="007929D0">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345113C7" w14:textId="698E8786"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0</w:t>
            </w:r>
            <w:r>
              <w:rPr>
                <w:rFonts w:ascii="Times New Roman" w:hAnsi="Times New Roman" w:cs="Times New Roman"/>
                <w:b/>
                <w:color w:val="0070C0"/>
              </w:rPr>
              <w:t>2</w:t>
            </w:r>
          </w:p>
        </w:tc>
        <w:tc>
          <w:tcPr>
            <w:tcW w:w="3960" w:type="dxa"/>
          </w:tcPr>
          <w:p w14:paraId="25707ED4"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default</w:t>
            </w:r>
          </w:p>
        </w:tc>
      </w:tr>
      <w:tr w:rsidR="007E0405" w:rsidRPr="0036492E" w14:paraId="317C4FD6" w14:textId="77777777" w:rsidTr="007929D0">
        <w:trPr>
          <w:trHeight w:val="232"/>
        </w:trPr>
        <w:tc>
          <w:tcPr>
            <w:tcW w:w="3073" w:type="dxa"/>
          </w:tcPr>
          <w:p w14:paraId="0BAC1434"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638FC450"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1D6B1E76"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7E0405" w:rsidRPr="0036492E" w14:paraId="15BAE772" w14:textId="77777777" w:rsidTr="007929D0">
        <w:trPr>
          <w:trHeight w:val="232"/>
        </w:trPr>
        <w:tc>
          <w:tcPr>
            <w:tcW w:w="3073" w:type="dxa"/>
          </w:tcPr>
          <w:p w14:paraId="090F9CB6"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36FBAF09"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076B998"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7E0405" w:rsidRPr="0036492E" w14:paraId="406C97C1" w14:textId="77777777" w:rsidTr="007929D0">
        <w:trPr>
          <w:trHeight w:val="222"/>
        </w:trPr>
        <w:tc>
          <w:tcPr>
            <w:tcW w:w="3073" w:type="dxa"/>
          </w:tcPr>
          <w:p w14:paraId="3E4DB131"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5938828" w14:textId="2DD2EB6B"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0</w:t>
            </w:r>
            <w:r>
              <w:rPr>
                <w:rFonts w:ascii="Times New Roman" w:hAnsi="Times New Roman" w:cs="Times New Roman"/>
                <w:b/>
                <w:color w:val="0070C0"/>
              </w:rPr>
              <w:t>1</w:t>
            </w:r>
          </w:p>
        </w:tc>
        <w:tc>
          <w:tcPr>
            <w:tcW w:w="3960" w:type="dxa"/>
          </w:tcPr>
          <w:p w14:paraId="47DB3AD3"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default</w:t>
            </w:r>
          </w:p>
        </w:tc>
      </w:tr>
      <w:tr w:rsidR="007E0405" w:rsidRPr="0036492E" w14:paraId="589EF9E0" w14:textId="77777777" w:rsidTr="007929D0">
        <w:trPr>
          <w:trHeight w:val="222"/>
        </w:trPr>
        <w:tc>
          <w:tcPr>
            <w:tcW w:w="3073" w:type="dxa"/>
          </w:tcPr>
          <w:p w14:paraId="21069E8F"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Data Hi</w:t>
            </w:r>
          </w:p>
        </w:tc>
        <w:tc>
          <w:tcPr>
            <w:tcW w:w="1928" w:type="dxa"/>
          </w:tcPr>
          <w:p w14:paraId="15FD8674" w14:textId="77777777" w:rsidR="007E0405" w:rsidRPr="0036492E" w:rsidRDefault="007E0405" w:rsidP="007929D0">
            <w:pPr>
              <w:rPr>
                <w:rFonts w:ascii="Times New Roman" w:hAnsi="Times New Roman" w:cs="Times New Roman"/>
                <w:b/>
                <w:color w:val="0070C0"/>
                <w:highlight w:val="yellow"/>
              </w:rPr>
            </w:pPr>
            <w:r w:rsidRPr="0036492E">
              <w:rPr>
                <w:rFonts w:ascii="Times New Roman" w:hAnsi="Times New Roman" w:cs="Times New Roman"/>
                <w:b/>
                <w:color w:val="0070C0"/>
              </w:rPr>
              <w:t>0</w:t>
            </w:r>
            <w:r>
              <w:rPr>
                <w:rFonts w:ascii="Times New Roman" w:hAnsi="Times New Roman" w:cs="Times New Roman"/>
                <w:b/>
                <w:color w:val="0070C0"/>
              </w:rPr>
              <w:t>1</w:t>
            </w:r>
          </w:p>
        </w:tc>
        <w:tc>
          <w:tcPr>
            <w:tcW w:w="3960" w:type="dxa"/>
          </w:tcPr>
          <w:p w14:paraId="3A1BD3F4" w14:textId="10E3B0BA" w:rsidR="007E0405" w:rsidRPr="0036492E" w:rsidRDefault="007E0405" w:rsidP="007929D0">
            <w:pPr>
              <w:rPr>
                <w:rFonts w:ascii="Times New Roman" w:hAnsi="Times New Roman" w:cs="Times New Roman"/>
                <w:b/>
                <w:color w:val="0070C0"/>
              </w:rPr>
            </w:pPr>
            <w:r>
              <w:rPr>
                <w:rFonts w:ascii="Times New Roman" w:hAnsi="Times New Roman" w:cs="Times New Roman"/>
                <w:b/>
                <w:color w:val="0070C0"/>
              </w:rPr>
              <w:t>Kiểm tra hoạt động của bộ giả lập</w:t>
            </w:r>
          </w:p>
        </w:tc>
      </w:tr>
      <w:tr w:rsidR="007E0405" w:rsidRPr="0036492E" w14:paraId="5F48C876" w14:textId="77777777" w:rsidTr="007929D0">
        <w:trPr>
          <w:trHeight w:val="222"/>
        </w:trPr>
        <w:tc>
          <w:tcPr>
            <w:tcW w:w="3073" w:type="dxa"/>
          </w:tcPr>
          <w:p w14:paraId="403B2459" w14:textId="77777777" w:rsidR="007E0405" w:rsidRPr="0036492E" w:rsidRDefault="007E0405" w:rsidP="007929D0">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37EE3C9B"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997CAB8"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PC tính</w:t>
            </w:r>
          </w:p>
        </w:tc>
      </w:tr>
      <w:tr w:rsidR="007E0405" w:rsidRPr="0036492E" w14:paraId="2527A0F2" w14:textId="77777777" w:rsidTr="007929D0">
        <w:trPr>
          <w:trHeight w:val="228"/>
        </w:trPr>
        <w:tc>
          <w:tcPr>
            <w:tcW w:w="3073" w:type="dxa"/>
          </w:tcPr>
          <w:p w14:paraId="063F4BFC" w14:textId="77777777" w:rsidR="007E0405" w:rsidRPr="0036492E" w:rsidRDefault="007E0405" w:rsidP="007929D0">
            <w:pPr>
              <w:rPr>
                <w:rFonts w:ascii="Times New Roman" w:hAnsi="Times New Roman" w:cs="Times New Roman"/>
              </w:rPr>
            </w:pPr>
            <w:r w:rsidRPr="0036492E">
              <w:rPr>
                <w:rFonts w:ascii="Times New Roman" w:hAnsi="Times New Roman" w:cs="Times New Roman"/>
              </w:rPr>
              <w:t>CRC hi</w:t>
            </w:r>
          </w:p>
        </w:tc>
        <w:tc>
          <w:tcPr>
            <w:tcW w:w="1928" w:type="dxa"/>
          </w:tcPr>
          <w:p w14:paraId="4552B25A"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090FC31"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PC tính</w:t>
            </w:r>
          </w:p>
        </w:tc>
      </w:tr>
    </w:tbl>
    <w:p w14:paraId="7C561FC7" w14:textId="77777777" w:rsidR="007E0405" w:rsidRPr="0036492E" w:rsidRDefault="007E0405" w:rsidP="007E0405">
      <w:pPr>
        <w:rPr>
          <w:rFonts w:ascii="Times New Roman" w:hAnsi="Times New Roman" w:cs="Times New Roman"/>
          <w:b/>
          <w:color w:val="0070C0"/>
        </w:rPr>
      </w:pPr>
    </w:p>
    <w:p w14:paraId="0F0E1A85" w14:textId="77777777" w:rsidR="007E0405" w:rsidRPr="0036492E" w:rsidRDefault="007E0405" w:rsidP="007E0405">
      <w:pPr>
        <w:rPr>
          <w:rFonts w:ascii="Times New Roman" w:hAnsi="Times New Roman" w:cs="Times New Roman"/>
          <w:b/>
          <w:color w:val="0070C0"/>
        </w:rPr>
      </w:pPr>
    </w:p>
    <w:p w14:paraId="2B1C124C" w14:textId="77777777" w:rsidR="007E0405" w:rsidRPr="0036492E" w:rsidRDefault="007E0405" w:rsidP="007E0405">
      <w:pPr>
        <w:rPr>
          <w:rFonts w:ascii="Times New Roman" w:hAnsi="Times New Roman" w:cs="Times New Roman"/>
          <w:b/>
          <w:color w:val="0070C0"/>
        </w:rPr>
      </w:pPr>
      <w:r w:rsidRPr="0036492E">
        <w:rPr>
          <w:rFonts w:ascii="Times New Roman" w:hAnsi="Times New Roman" w:cs="Times New Roman"/>
          <w:b/>
          <w:color w:val="0070C0"/>
        </w:rPr>
        <w:t xml:space="preserve">Phản hồi từ phần cứng: </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7E0405" w:rsidRPr="0036492E" w14:paraId="2A268BB4" w14:textId="77777777" w:rsidTr="007929D0">
        <w:trPr>
          <w:trHeight w:val="222"/>
        </w:trPr>
        <w:tc>
          <w:tcPr>
            <w:tcW w:w="3073" w:type="dxa"/>
          </w:tcPr>
          <w:p w14:paraId="6EF6A700"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0771B073"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Example</w:t>
            </w:r>
          </w:p>
          <w:p w14:paraId="2F8AF296"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008930EC"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Note</w:t>
            </w:r>
          </w:p>
        </w:tc>
      </w:tr>
      <w:tr w:rsidR="007E0405" w:rsidRPr="0036492E" w14:paraId="18AECBAA" w14:textId="77777777" w:rsidTr="007929D0">
        <w:trPr>
          <w:trHeight w:val="222"/>
        </w:trPr>
        <w:tc>
          <w:tcPr>
            <w:tcW w:w="3073" w:type="dxa"/>
          </w:tcPr>
          <w:p w14:paraId="23CA3430" w14:textId="77777777" w:rsidR="007E0405" w:rsidRPr="0036492E" w:rsidRDefault="007E0405" w:rsidP="007929D0">
            <w:pPr>
              <w:rPr>
                <w:rFonts w:ascii="Times New Roman" w:hAnsi="Times New Roman" w:cs="Times New Roman"/>
              </w:rPr>
            </w:pPr>
            <w:r w:rsidRPr="0036492E">
              <w:rPr>
                <w:rFonts w:ascii="Times New Roman" w:hAnsi="Times New Roman" w:cs="Times New Roman"/>
              </w:rPr>
              <w:t>ADDRESS</w:t>
            </w:r>
          </w:p>
        </w:tc>
        <w:tc>
          <w:tcPr>
            <w:tcW w:w="1872" w:type="dxa"/>
          </w:tcPr>
          <w:p w14:paraId="1F40D278"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0</w:t>
            </w:r>
            <w:r>
              <w:rPr>
                <w:rFonts w:ascii="Times New Roman" w:hAnsi="Times New Roman" w:cs="Times New Roman"/>
                <w:b/>
                <w:color w:val="0070C0"/>
              </w:rPr>
              <w:t>5</w:t>
            </w:r>
          </w:p>
        </w:tc>
        <w:tc>
          <w:tcPr>
            <w:tcW w:w="3960" w:type="dxa"/>
          </w:tcPr>
          <w:p w14:paraId="14D70A32"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7E0405" w:rsidRPr="0036492E" w14:paraId="02CC7ACB" w14:textId="77777777" w:rsidTr="007929D0">
        <w:trPr>
          <w:trHeight w:val="222"/>
        </w:trPr>
        <w:tc>
          <w:tcPr>
            <w:tcW w:w="3073" w:type="dxa"/>
          </w:tcPr>
          <w:p w14:paraId="04C7EA07" w14:textId="77777777" w:rsidR="007E0405" w:rsidRPr="0036492E" w:rsidRDefault="007E0405" w:rsidP="007929D0">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0469BF4A" w14:textId="029F4735"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0</w:t>
            </w:r>
            <w:r>
              <w:rPr>
                <w:rFonts w:ascii="Times New Roman" w:hAnsi="Times New Roman" w:cs="Times New Roman"/>
                <w:b/>
                <w:color w:val="0070C0"/>
              </w:rPr>
              <w:t>2</w:t>
            </w:r>
          </w:p>
        </w:tc>
        <w:tc>
          <w:tcPr>
            <w:tcW w:w="3960" w:type="dxa"/>
          </w:tcPr>
          <w:p w14:paraId="67DC2035"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7E0405" w:rsidRPr="0036492E" w14:paraId="09074580" w14:textId="77777777" w:rsidTr="007929D0">
        <w:trPr>
          <w:trHeight w:val="232"/>
        </w:trPr>
        <w:tc>
          <w:tcPr>
            <w:tcW w:w="3073" w:type="dxa"/>
          </w:tcPr>
          <w:p w14:paraId="798F7E55"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10EE72C1"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26B50180"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7E0405" w:rsidRPr="0036492E" w14:paraId="767E7FE6" w14:textId="77777777" w:rsidTr="007929D0">
        <w:trPr>
          <w:trHeight w:val="232"/>
        </w:trPr>
        <w:tc>
          <w:tcPr>
            <w:tcW w:w="3073" w:type="dxa"/>
          </w:tcPr>
          <w:p w14:paraId="7701E33D"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1E778DA7" w14:textId="77777777" w:rsidR="007E0405" w:rsidRPr="0036492E" w:rsidRDefault="007E0405" w:rsidP="007929D0">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6B82081F"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Default</w:t>
            </w:r>
          </w:p>
        </w:tc>
      </w:tr>
      <w:tr w:rsidR="007E0405" w:rsidRPr="0036492E" w14:paraId="201A523B" w14:textId="77777777" w:rsidTr="007929D0">
        <w:trPr>
          <w:trHeight w:val="222"/>
        </w:trPr>
        <w:tc>
          <w:tcPr>
            <w:tcW w:w="3073" w:type="dxa"/>
          </w:tcPr>
          <w:p w14:paraId="6DFD9775"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34A85BEA"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0</w:t>
            </w:r>
            <w:r>
              <w:rPr>
                <w:rFonts w:ascii="Times New Roman" w:hAnsi="Times New Roman" w:cs="Times New Roman"/>
                <w:b/>
                <w:color w:val="0070C0"/>
              </w:rPr>
              <w:t>1</w:t>
            </w:r>
          </w:p>
        </w:tc>
        <w:tc>
          <w:tcPr>
            <w:tcW w:w="3960" w:type="dxa"/>
          </w:tcPr>
          <w:p w14:paraId="39DAF5F4"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7E0405" w:rsidRPr="0036492E" w14:paraId="4775606E" w14:textId="77777777" w:rsidTr="007929D0">
        <w:trPr>
          <w:trHeight w:val="222"/>
        </w:trPr>
        <w:tc>
          <w:tcPr>
            <w:tcW w:w="3073" w:type="dxa"/>
          </w:tcPr>
          <w:p w14:paraId="2CD16AF1" w14:textId="77777777" w:rsidR="007E0405" w:rsidRPr="0036492E" w:rsidRDefault="007E0405" w:rsidP="007929D0">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79005A4B" w14:textId="77777777" w:rsidR="007E0405" w:rsidRPr="007E0405" w:rsidRDefault="007E0405" w:rsidP="007929D0">
            <w:pPr>
              <w:rPr>
                <w:rFonts w:ascii="Times New Roman" w:hAnsi="Times New Roman" w:cs="Times New Roman"/>
                <w:b/>
                <w:color w:val="0070C0"/>
              </w:rPr>
            </w:pPr>
            <w:r w:rsidRPr="007E0405">
              <w:rPr>
                <w:rFonts w:ascii="Times New Roman" w:hAnsi="Times New Roman" w:cs="Times New Roman"/>
                <w:b/>
                <w:color w:val="0070C0"/>
              </w:rPr>
              <w:t>XX</w:t>
            </w:r>
          </w:p>
        </w:tc>
        <w:tc>
          <w:tcPr>
            <w:tcW w:w="3960" w:type="dxa"/>
          </w:tcPr>
          <w:p w14:paraId="1D94D8AC" w14:textId="10873E50" w:rsidR="007E0405" w:rsidRPr="007E0405" w:rsidRDefault="007E0405" w:rsidP="007929D0">
            <w:pPr>
              <w:rPr>
                <w:rFonts w:ascii="Times New Roman" w:hAnsi="Times New Roman" w:cs="Times New Roman"/>
                <w:b/>
                <w:color w:val="0070C0"/>
              </w:rPr>
            </w:pPr>
            <w:r w:rsidRPr="007E0405">
              <w:rPr>
                <w:rFonts w:ascii="Times New Roman" w:hAnsi="Times New Roman" w:cs="Times New Roman"/>
                <w:b/>
                <w:color w:val="0070C0"/>
              </w:rPr>
              <w:t xml:space="preserve">=00: </w:t>
            </w:r>
            <w:r>
              <w:rPr>
                <w:rFonts w:ascii="Times New Roman" w:hAnsi="Times New Roman" w:cs="Times New Roman"/>
                <w:b/>
                <w:color w:val="0070C0"/>
              </w:rPr>
              <w:t xml:space="preserve">Trạng thái bận (không nhận lệnh giả </w:t>
            </w:r>
            <w:proofErr w:type="gramStart"/>
            <w:r>
              <w:rPr>
                <w:rFonts w:ascii="Times New Roman" w:hAnsi="Times New Roman" w:cs="Times New Roman"/>
                <w:b/>
                <w:color w:val="0070C0"/>
              </w:rPr>
              <w:t>lập )</w:t>
            </w:r>
            <w:proofErr w:type="gramEnd"/>
          </w:p>
          <w:p w14:paraId="724907D6" w14:textId="77B7E31A" w:rsidR="007E0405" w:rsidRPr="007E0405" w:rsidRDefault="007E0405" w:rsidP="007929D0">
            <w:pPr>
              <w:rPr>
                <w:rFonts w:ascii="Times New Roman" w:hAnsi="Times New Roman" w:cs="Times New Roman"/>
                <w:b/>
                <w:color w:val="0070C0"/>
              </w:rPr>
            </w:pPr>
            <w:r w:rsidRPr="007E0405">
              <w:rPr>
                <w:rFonts w:ascii="Times New Roman" w:hAnsi="Times New Roman" w:cs="Times New Roman"/>
                <w:b/>
                <w:color w:val="0070C0"/>
              </w:rPr>
              <w:t xml:space="preserve">=01: </w:t>
            </w:r>
            <w:r>
              <w:rPr>
                <w:rFonts w:ascii="Times New Roman" w:hAnsi="Times New Roman" w:cs="Times New Roman"/>
                <w:b/>
                <w:color w:val="0070C0"/>
              </w:rPr>
              <w:t>Trạng thái bình thường</w:t>
            </w:r>
          </w:p>
          <w:p w14:paraId="0897ED40" w14:textId="09FF879F" w:rsidR="007E0405" w:rsidRPr="007E0405" w:rsidRDefault="007E0405" w:rsidP="007929D0">
            <w:pPr>
              <w:rPr>
                <w:rFonts w:ascii="Times New Roman" w:hAnsi="Times New Roman" w:cs="Times New Roman"/>
                <w:b/>
                <w:color w:val="0070C0"/>
              </w:rPr>
            </w:pPr>
          </w:p>
        </w:tc>
      </w:tr>
      <w:tr w:rsidR="007E0405" w:rsidRPr="0036492E" w14:paraId="52E86B2F" w14:textId="77777777" w:rsidTr="007929D0">
        <w:trPr>
          <w:trHeight w:val="222"/>
        </w:trPr>
        <w:tc>
          <w:tcPr>
            <w:tcW w:w="3073" w:type="dxa"/>
          </w:tcPr>
          <w:p w14:paraId="7D012DEE" w14:textId="77777777" w:rsidR="007E0405" w:rsidRPr="0036492E" w:rsidRDefault="007E0405" w:rsidP="007929D0">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314BF8BA"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A91B563"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7E0405" w:rsidRPr="0036492E" w14:paraId="351C3034" w14:textId="77777777" w:rsidTr="007929D0">
        <w:trPr>
          <w:trHeight w:val="228"/>
        </w:trPr>
        <w:tc>
          <w:tcPr>
            <w:tcW w:w="3073" w:type="dxa"/>
          </w:tcPr>
          <w:p w14:paraId="3964CA35" w14:textId="77777777" w:rsidR="007E0405" w:rsidRPr="0036492E" w:rsidRDefault="007E0405" w:rsidP="007929D0">
            <w:pPr>
              <w:rPr>
                <w:rFonts w:ascii="Times New Roman" w:hAnsi="Times New Roman" w:cs="Times New Roman"/>
              </w:rPr>
            </w:pPr>
            <w:r w:rsidRPr="0036492E">
              <w:rPr>
                <w:rFonts w:ascii="Times New Roman" w:hAnsi="Times New Roman" w:cs="Times New Roman"/>
              </w:rPr>
              <w:t>CRC hi</w:t>
            </w:r>
          </w:p>
        </w:tc>
        <w:tc>
          <w:tcPr>
            <w:tcW w:w="1872" w:type="dxa"/>
          </w:tcPr>
          <w:p w14:paraId="6AAE2ED0"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746E06B" w14:textId="77777777" w:rsidR="007E0405" w:rsidRPr="0036492E" w:rsidRDefault="007E0405" w:rsidP="007929D0">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157211BC" w14:textId="77777777" w:rsidR="007E0405" w:rsidRPr="0036492E" w:rsidRDefault="007E0405" w:rsidP="007E0405">
      <w:pPr>
        <w:rPr>
          <w:rFonts w:ascii="Times New Roman" w:hAnsi="Times New Roman" w:cs="Times New Roman"/>
          <w:b/>
          <w:color w:val="0070C0"/>
        </w:rPr>
      </w:pPr>
    </w:p>
    <w:p w14:paraId="5608D456" w14:textId="541F20C7" w:rsidR="007E0405" w:rsidRDefault="007E0405">
      <w:pPr>
        <w:rPr>
          <w:rFonts w:ascii="Times New Roman" w:hAnsi="Times New Roman" w:cs="Times New Roman"/>
        </w:rPr>
      </w:pPr>
      <w:r>
        <w:rPr>
          <w:rFonts w:ascii="Times New Roman" w:hAnsi="Times New Roman" w:cs="Times New Roman"/>
        </w:rPr>
        <w:br w:type="page"/>
      </w:r>
    </w:p>
    <w:p w14:paraId="36C0A79F" w14:textId="77777777" w:rsidR="0061010C" w:rsidRDefault="0061010C">
      <w:pPr>
        <w:rPr>
          <w:rFonts w:ascii="Times New Roman" w:eastAsiaTheme="majorEastAsia" w:hAnsi="Times New Roman" w:cs="Times New Roman"/>
          <w:color w:val="2E74B5" w:themeColor="accent1" w:themeShade="BF"/>
          <w:sz w:val="32"/>
          <w:szCs w:val="32"/>
        </w:rPr>
      </w:pPr>
    </w:p>
    <w:p w14:paraId="3A427052" w14:textId="6063217E" w:rsidR="0080499C" w:rsidRDefault="0080499C" w:rsidP="0080499C">
      <w:pPr>
        <w:pStyle w:val="Heading1"/>
        <w:rPr>
          <w:rFonts w:ascii="Times New Roman" w:hAnsi="Times New Roman" w:cs="Times New Roman"/>
        </w:rPr>
      </w:pPr>
      <w:bookmarkStart w:id="3" w:name="_Toc184629630"/>
      <w:r w:rsidRPr="0036492E">
        <w:rPr>
          <w:rFonts w:ascii="Times New Roman" w:hAnsi="Times New Roman" w:cs="Times New Roman"/>
        </w:rPr>
        <w:t>FUNCTION 0x</w:t>
      </w:r>
      <w:r>
        <w:rPr>
          <w:rFonts w:ascii="Times New Roman" w:hAnsi="Times New Roman" w:cs="Times New Roman"/>
        </w:rPr>
        <w:t>FE</w:t>
      </w:r>
      <w:r w:rsidRPr="0036492E">
        <w:rPr>
          <w:rFonts w:ascii="Times New Roman" w:hAnsi="Times New Roman" w:cs="Times New Roman"/>
        </w:rPr>
        <w:t xml:space="preserve">: </w:t>
      </w:r>
      <w:r>
        <w:rPr>
          <w:rFonts w:ascii="Times New Roman" w:hAnsi="Times New Roman" w:cs="Times New Roman"/>
        </w:rPr>
        <w:t>Báo lỗi truyền dữ liệu</w:t>
      </w:r>
      <w:bookmarkEnd w:id="3"/>
    </w:p>
    <w:p w14:paraId="7130B91E" w14:textId="268E8645" w:rsidR="00EE1CE6" w:rsidRDefault="0080499C" w:rsidP="00EE1CE6">
      <w:pPr>
        <w:pStyle w:val="ListParagraph"/>
        <w:numPr>
          <w:ilvl w:val="0"/>
          <w:numId w:val="4"/>
        </w:numPr>
        <w:rPr>
          <w:rFonts w:ascii="Times New Roman" w:hAnsi="Times New Roman" w:cs="Times New Roman"/>
          <w:color w:val="0070C0"/>
        </w:rPr>
      </w:pPr>
      <w:r w:rsidRPr="00EE1CE6">
        <w:rPr>
          <w:rFonts w:ascii="Times New Roman" w:hAnsi="Times New Roman" w:cs="Times New Roman"/>
          <w:color w:val="0070C0"/>
        </w:rPr>
        <w:t>Khi PC gửi cho HW, hoặc HW</w:t>
      </w:r>
      <w:r w:rsidR="00EE1CE6" w:rsidRPr="00EE1CE6">
        <w:rPr>
          <w:rFonts w:ascii="Times New Roman" w:hAnsi="Times New Roman" w:cs="Times New Roman"/>
          <w:color w:val="0070C0"/>
        </w:rPr>
        <w:t xml:space="preserve"> gửi cho PC: mà phát hiện dữ liệu bị lỗi</w:t>
      </w:r>
      <w:r w:rsidR="00EE1CE6">
        <w:rPr>
          <w:rFonts w:ascii="Times New Roman" w:hAnsi="Times New Roman" w:cs="Times New Roman"/>
          <w:color w:val="0070C0"/>
        </w:rPr>
        <w:t>, sẽ dùng function này để thông báo.</w:t>
      </w:r>
    </w:p>
    <w:p w14:paraId="23D305C7" w14:textId="645EA780" w:rsidR="00EE1CE6" w:rsidRPr="00EE1CE6" w:rsidRDefault="00EE1CE6" w:rsidP="00EE1CE6">
      <w:pPr>
        <w:pStyle w:val="ListParagraph"/>
        <w:numPr>
          <w:ilvl w:val="0"/>
          <w:numId w:val="4"/>
        </w:numPr>
      </w:pPr>
      <w:r>
        <w:t>Tất cả lỗi liên quan đến truyền dữ liệu đều gửi qua function này:</w:t>
      </w:r>
    </w:p>
    <w:p w14:paraId="2CEF6147"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w:t>
      </w:r>
      <w:proofErr w:type="gramStart"/>
      <w:r>
        <w:rPr>
          <w:rFonts w:ascii="Times New Roman" w:hAnsi="Times New Roman" w:cs="Times New Roman"/>
          <w:color w:val="0070C0"/>
        </w:rPr>
        <w:t>sai  function</w:t>
      </w:r>
      <w:proofErr w:type="gramEnd"/>
    </w:p>
    <w:p w14:paraId="56C945DB"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-sai CRC</w:t>
      </w:r>
    </w:p>
    <w:p w14:paraId="21DBDE1F" w14:textId="3C27B648" w:rsidR="0080499C" w:rsidRPr="0036492E" w:rsidRDefault="00EE1CE6" w:rsidP="00EE1CE6">
      <w:pPr>
        <w:ind w:firstLine="720"/>
        <w:rPr>
          <w:rFonts w:ascii="Times New Roman" w:hAnsi="Times New Roman" w:cs="Times New Roman"/>
          <w:color w:val="0070C0"/>
        </w:rPr>
      </w:pPr>
      <w:r>
        <w:rPr>
          <w:rFonts w:ascii="Times New Roman" w:hAnsi="Times New Roman" w:cs="Times New Roman"/>
          <w:color w:val="0070C0"/>
        </w:rPr>
        <w:t xml:space="preserve">-không hỗ trợ function… </w:t>
      </w:r>
    </w:p>
    <w:p w14:paraId="0AE5070F" w14:textId="6AA906B9" w:rsidR="0080499C" w:rsidRPr="0036492E" w:rsidRDefault="00EE1CE6" w:rsidP="0080499C">
      <w:pPr>
        <w:rPr>
          <w:rFonts w:ascii="Times New Roman" w:hAnsi="Times New Roman" w:cs="Times New Roman"/>
          <w:b/>
          <w:color w:val="0070C0"/>
        </w:rPr>
      </w:pPr>
      <w:r>
        <w:rPr>
          <w:rFonts w:ascii="Times New Roman" w:hAnsi="Times New Roman" w:cs="Times New Roman"/>
          <w:b/>
          <w:color w:val="0070C0"/>
        </w:rPr>
        <w:t>PC</w:t>
      </w:r>
      <w:r w:rsidRPr="00EE1CE6">
        <w:rPr>
          <w:rFonts w:ascii="Times New Roman" w:hAnsi="Times New Roman" w:cs="Times New Roman"/>
          <w:b/>
          <w:color w:val="0070C0"/>
        </w:rPr>
        <w:sym w:font="Wingdings" w:char="F0E0"/>
      </w:r>
      <w:r>
        <w:rPr>
          <w:rFonts w:ascii="Times New Roman" w:hAnsi="Times New Roman" w:cs="Times New Roman"/>
          <w:b/>
          <w:color w:val="0070C0"/>
        </w:rPr>
        <w:t>HW hoặc HW</w:t>
      </w:r>
      <w:r w:rsidRPr="00EE1CE6">
        <w:rPr>
          <w:rFonts w:ascii="Times New Roman" w:hAnsi="Times New Roman" w:cs="Times New Roman"/>
          <w:b/>
          <w:color w:val="0070C0"/>
        </w:rPr>
        <w:sym w:font="Wingdings" w:char="F0E0"/>
      </w:r>
      <w:r>
        <w:rPr>
          <w:rFonts w:ascii="Times New Roman" w:hAnsi="Times New Roman" w:cs="Times New Roman"/>
          <w:b/>
          <w:color w:val="0070C0"/>
        </w:rPr>
        <w:t>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243B9898" w14:textId="77777777" w:rsidTr="005369C1">
        <w:trPr>
          <w:trHeight w:val="222"/>
        </w:trPr>
        <w:tc>
          <w:tcPr>
            <w:tcW w:w="3073" w:type="dxa"/>
          </w:tcPr>
          <w:p w14:paraId="0F4C7BFB"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43D022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p w14:paraId="3387A3C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75A3B3F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1BA7E7F0" w14:textId="77777777" w:rsidTr="005369C1">
        <w:trPr>
          <w:trHeight w:val="222"/>
        </w:trPr>
        <w:tc>
          <w:tcPr>
            <w:tcW w:w="3073" w:type="dxa"/>
          </w:tcPr>
          <w:p w14:paraId="1D59C9ED"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18A4403F" w14:textId="0E63CD7F"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w:t>
            </w:r>
            <w:r w:rsidR="0061010C">
              <w:rPr>
                <w:rFonts w:ascii="Times New Roman" w:hAnsi="Times New Roman" w:cs="Times New Roman"/>
                <w:b/>
                <w:color w:val="0070C0"/>
              </w:rPr>
              <w:t>5</w:t>
            </w:r>
          </w:p>
        </w:tc>
        <w:tc>
          <w:tcPr>
            <w:tcW w:w="3960" w:type="dxa"/>
          </w:tcPr>
          <w:p w14:paraId="70417EBC" w14:textId="77777777" w:rsidR="0080499C" w:rsidRPr="0036492E" w:rsidRDefault="0080499C" w:rsidP="005369C1">
            <w:pPr>
              <w:rPr>
                <w:rFonts w:ascii="Times New Roman" w:hAnsi="Times New Roman" w:cs="Times New Roman"/>
                <w:b/>
                <w:color w:val="0070C0"/>
              </w:rPr>
            </w:pPr>
          </w:p>
        </w:tc>
      </w:tr>
      <w:tr w:rsidR="0080499C" w:rsidRPr="0036492E" w14:paraId="3704CA93" w14:textId="77777777" w:rsidTr="005369C1">
        <w:trPr>
          <w:trHeight w:val="222"/>
        </w:trPr>
        <w:tc>
          <w:tcPr>
            <w:tcW w:w="3073" w:type="dxa"/>
          </w:tcPr>
          <w:p w14:paraId="13799C8F"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3B77E088" w14:textId="07FAA00B"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FE</w:t>
            </w:r>
          </w:p>
        </w:tc>
        <w:tc>
          <w:tcPr>
            <w:tcW w:w="3960" w:type="dxa"/>
          </w:tcPr>
          <w:p w14:paraId="00ED9F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D0588C" w14:textId="77777777" w:rsidTr="005369C1">
        <w:trPr>
          <w:trHeight w:val="232"/>
        </w:trPr>
        <w:tc>
          <w:tcPr>
            <w:tcW w:w="3073" w:type="dxa"/>
          </w:tcPr>
          <w:p w14:paraId="4DDC4A6F"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1720723F"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2CBA045" w14:textId="069177DF"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780983BD" w14:textId="77777777" w:rsidTr="005369C1">
        <w:trPr>
          <w:trHeight w:val="232"/>
        </w:trPr>
        <w:tc>
          <w:tcPr>
            <w:tcW w:w="3073" w:type="dxa"/>
          </w:tcPr>
          <w:p w14:paraId="1BE1D8C4"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42458BE1"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11404D1" w14:textId="6FADD57D"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6158A8DF" w14:textId="77777777" w:rsidTr="005369C1">
        <w:trPr>
          <w:trHeight w:val="222"/>
        </w:trPr>
        <w:tc>
          <w:tcPr>
            <w:tcW w:w="3073" w:type="dxa"/>
          </w:tcPr>
          <w:p w14:paraId="200FE43F" w14:textId="77777777" w:rsidR="0080499C" w:rsidRPr="0036492E" w:rsidRDefault="0080499C" w:rsidP="005369C1">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CB40A3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41F7FAA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80499C" w:rsidRPr="0036492E" w14:paraId="1A6B03BC" w14:textId="77777777" w:rsidTr="005369C1">
        <w:trPr>
          <w:trHeight w:val="222"/>
        </w:trPr>
        <w:tc>
          <w:tcPr>
            <w:tcW w:w="3073" w:type="dxa"/>
          </w:tcPr>
          <w:p w14:paraId="21534DA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13D7B77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5A562D6" w14:textId="3F8D5F29" w:rsidR="00EE1CE6" w:rsidRPr="0036492E" w:rsidRDefault="00EE1CE6" w:rsidP="00EE1CE6">
            <w:pPr>
              <w:rPr>
                <w:rFonts w:ascii="Times New Roman" w:hAnsi="Times New Roman" w:cs="Times New Roman"/>
              </w:rPr>
            </w:pPr>
            <w:r>
              <w:rPr>
                <w:rFonts w:ascii="Times New Roman" w:hAnsi="Times New Roman" w:cs="Times New Roman"/>
                <w:b/>
                <w:color w:val="0070C0"/>
              </w:rPr>
              <w:t>Function bị sai</w:t>
            </w:r>
          </w:p>
          <w:p w14:paraId="44CD7E17" w14:textId="2E1FB34E" w:rsidR="0080499C" w:rsidRPr="0036492E" w:rsidRDefault="0080499C" w:rsidP="005369C1">
            <w:pPr>
              <w:rPr>
                <w:rFonts w:ascii="Times New Roman" w:hAnsi="Times New Roman" w:cs="Times New Roman"/>
              </w:rPr>
            </w:pPr>
          </w:p>
        </w:tc>
      </w:tr>
      <w:tr w:rsidR="0080499C" w:rsidRPr="0036492E" w14:paraId="6EBC1459" w14:textId="77777777" w:rsidTr="005369C1">
        <w:trPr>
          <w:trHeight w:val="222"/>
        </w:trPr>
        <w:tc>
          <w:tcPr>
            <w:tcW w:w="3073" w:type="dxa"/>
          </w:tcPr>
          <w:p w14:paraId="167B12CC"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Data 1</w:t>
            </w:r>
          </w:p>
        </w:tc>
        <w:tc>
          <w:tcPr>
            <w:tcW w:w="1928" w:type="dxa"/>
          </w:tcPr>
          <w:p w14:paraId="0A8CEB3D"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B292F71" w14:textId="40D0D8A7" w:rsidR="0080499C" w:rsidRPr="0036492E" w:rsidRDefault="0080499C" w:rsidP="005369C1">
            <w:pPr>
              <w:rPr>
                <w:rFonts w:ascii="Times New Roman" w:hAnsi="Times New Roman" w:cs="Times New Roman"/>
              </w:rPr>
            </w:pPr>
            <w:r w:rsidRPr="0036492E">
              <w:rPr>
                <w:rFonts w:ascii="Times New Roman" w:hAnsi="Times New Roman" w:cs="Times New Roman"/>
              </w:rPr>
              <w:t>Trạng thái</w:t>
            </w:r>
            <w:r w:rsidR="00EE1CE6">
              <w:rPr>
                <w:rFonts w:ascii="Times New Roman" w:hAnsi="Times New Roman" w:cs="Times New Roman"/>
              </w:rPr>
              <w:t xml:space="preserve"> lỗi dữ liệu</w:t>
            </w:r>
          </w:p>
          <w:p w14:paraId="1FE8B9F2" w14:textId="77777777" w:rsidR="00EE1CE6" w:rsidRPr="0036492E" w:rsidRDefault="00EE1CE6" w:rsidP="00EE1CE6">
            <w:pPr>
              <w:rPr>
                <w:rFonts w:ascii="Times New Roman" w:hAnsi="Times New Roman" w:cs="Times New Roman"/>
                <w:b/>
                <w:color w:val="0070C0"/>
              </w:rPr>
            </w:pPr>
            <w:r w:rsidRPr="0036492E">
              <w:rPr>
                <w:rFonts w:ascii="Times New Roman" w:hAnsi="Times New Roman" w:cs="Times New Roman"/>
                <w:b/>
                <w:color w:val="0070C0"/>
              </w:rPr>
              <w:t>=01: Có lỗi nhận dữ liệu sai CRC</w:t>
            </w:r>
          </w:p>
          <w:p w14:paraId="2B034FA7" w14:textId="77777777" w:rsidR="0080499C" w:rsidRDefault="00EE1CE6" w:rsidP="00EE1CE6">
            <w:pPr>
              <w:rPr>
                <w:rFonts w:ascii="Times New Roman" w:hAnsi="Times New Roman" w:cs="Times New Roman"/>
                <w:b/>
                <w:color w:val="0070C0"/>
              </w:rPr>
            </w:pPr>
            <w:r w:rsidRPr="0036492E">
              <w:rPr>
                <w:rFonts w:ascii="Times New Roman" w:hAnsi="Times New Roman" w:cs="Times New Roman"/>
                <w:b/>
                <w:color w:val="0070C0"/>
              </w:rPr>
              <w:t>=02: Lỗi không hỗ trợ FUNTION này</w:t>
            </w:r>
          </w:p>
          <w:p w14:paraId="560DE94D" w14:textId="0BD7BC90" w:rsidR="00EE1CE6" w:rsidRPr="0036492E" w:rsidRDefault="00EE1CE6" w:rsidP="00EE1CE6">
            <w:pPr>
              <w:rPr>
                <w:rFonts w:ascii="Times New Roman" w:hAnsi="Times New Roman" w:cs="Times New Roman"/>
                <w:b/>
                <w:color w:val="0070C0"/>
              </w:rPr>
            </w:pPr>
            <w:r>
              <w:rPr>
                <w:rFonts w:ascii="Times New Roman" w:hAnsi="Times New Roman" w:cs="Times New Roman"/>
                <w:b/>
                <w:color w:val="0070C0"/>
              </w:rPr>
              <w:t>=giá trị khác: không xác định</w:t>
            </w:r>
          </w:p>
        </w:tc>
      </w:tr>
      <w:tr w:rsidR="0080499C" w:rsidRPr="0036492E" w14:paraId="2E24BF56" w14:textId="77777777" w:rsidTr="005369C1">
        <w:trPr>
          <w:trHeight w:val="222"/>
        </w:trPr>
        <w:tc>
          <w:tcPr>
            <w:tcW w:w="3073" w:type="dxa"/>
          </w:tcPr>
          <w:p w14:paraId="4065915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1384BB5A"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661426E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80499C" w:rsidRPr="0036492E" w14:paraId="21EE0C1B" w14:textId="77777777" w:rsidTr="005369C1">
        <w:trPr>
          <w:trHeight w:val="228"/>
        </w:trPr>
        <w:tc>
          <w:tcPr>
            <w:tcW w:w="3073" w:type="dxa"/>
          </w:tcPr>
          <w:p w14:paraId="52CD1D2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21E47C59"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5831CA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44532374" w14:textId="77777777" w:rsidR="0080499C" w:rsidRPr="0036492E" w:rsidRDefault="0080499C" w:rsidP="0080499C">
      <w:pPr>
        <w:rPr>
          <w:rFonts w:ascii="Times New Roman" w:hAnsi="Times New Roman" w:cs="Times New Roman"/>
          <w:b/>
          <w:color w:val="0070C0"/>
        </w:rPr>
      </w:pPr>
    </w:p>
    <w:p w14:paraId="4483E318" w14:textId="256E5E25" w:rsidR="0080499C" w:rsidRPr="0036492E" w:rsidRDefault="0080499C" w:rsidP="0080499C">
      <w:pPr>
        <w:rPr>
          <w:rFonts w:ascii="Times New Roman" w:hAnsi="Times New Roman" w:cs="Times New Roman"/>
          <w:b/>
          <w:color w:val="0070C0"/>
        </w:rPr>
      </w:pPr>
      <w:r w:rsidRPr="0036492E">
        <w:rPr>
          <w:rFonts w:ascii="Times New Roman" w:hAnsi="Times New Roman" w:cs="Times New Roman"/>
          <w:b/>
          <w:color w:val="0070C0"/>
        </w:rPr>
        <w:t>Phản hồi</w:t>
      </w:r>
      <w:r w:rsidR="00EE1CE6">
        <w:rPr>
          <w:rFonts w:ascii="Times New Roman" w:hAnsi="Times New Roman" w:cs="Times New Roman"/>
          <w:b/>
          <w:color w:val="0070C0"/>
        </w:rPr>
        <w:t>/hoặc không cần phản hồi gói này: biết để gửi lại gói khác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0E7E5064" w14:textId="77777777" w:rsidTr="005369C1">
        <w:trPr>
          <w:trHeight w:val="222"/>
        </w:trPr>
        <w:tc>
          <w:tcPr>
            <w:tcW w:w="3073" w:type="dxa"/>
          </w:tcPr>
          <w:p w14:paraId="12ABF44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69C6F22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1043A78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0B5F0F25" w14:textId="77777777" w:rsidTr="005369C1">
        <w:trPr>
          <w:trHeight w:val="222"/>
        </w:trPr>
        <w:tc>
          <w:tcPr>
            <w:tcW w:w="3073" w:type="dxa"/>
          </w:tcPr>
          <w:p w14:paraId="1EDED336"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6559920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8435D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80499C" w:rsidRPr="0036492E" w14:paraId="75426E63" w14:textId="77777777" w:rsidTr="005369C1">
        <w:trPr>
          <w:trHeight w:val="222"/>
        </w:trPr>
        <w:tc>
          <w:tcPr>
            <w:tcW w:w="3073" w:type="dxa"/>
          </w:tcPr>
          <w:p w14:paraId="58D4AC7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1E87F7B" w14:textId="1A922C28"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w:t>
            </w:r>
            <w:r w:rsidR="0061010C">
              <w:rPr>
                <w:rFonts w:ascii="Times New Roman" w:hAnsi="Times New Roman" w:cs="Times New Roman"/>
                <w:b/>
                <w:color w:val="0070C0"/>
              </w:rPr>
              <w:t>5</w:t>
            </w:r>
          </w:p>
        </w:tc>
        <w:tc>
          <w:tcPr>
            <w:tcW w:w="3960" w:type="dxa"/>
          </w:tcPr>
          <w:p w14:paraId="7F6F8B5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E4B563" w14:textId="77777777" w:rsidTr="005369C1">
        <w:trPr>
          <w:trHeight w:val="232"/>
        </w:trPr>
        <w:tc>
          <w:tcPr>
            <w:tcW w:w="3073" w:type="dxa"/>
          </w:tcPr>
          <w:p w14:paraId="1091B2B2"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0810B57"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19CD6AF"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80499C" w:rsidRPr="0036492E" w14:paraId="76AA483B" w14:textId="77777777" w:rsidTr="005369C1">
        <w:trPr>
          <w:trHeight w:val="232"/>
        </w:trPr>
        <w:tc>
          <w:tcPr>
            <w:tcW w:w="3073" w:type="dxa"/>
          </w:tcPr>
          <w:p w14:paraId="290F918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554F87FE"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720F6D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80499C" w:rsidRPr="0036492E" w14:paraId="02C90F93" w14:textId="77777777" w:rsidTr="005369C1">
        <w:trPr>
          <w:trHeight w:val="222"/>
        </w:trPr>
        <w:tc>
          <w:tcPr>
            <w:tcW w:w="3073" w:type="dxa"/>
          </w:tcPr>
          <w:p w14:paraId="7DA1ED20"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812E1D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176E6FF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nhận được</w:t>
            </w:r>
          </w:p>
        </w:tc>
      </w:tr>
      <w:tr w:rsidR="0080499C" w:rsidRPr="0036492E" w14:paraId="725935EB" w14:textId="77777777" w:rsidTr="005369C1">
        <w:trPr>
          <w:trHeight w:val="222"/>
        </w:trPr>
        <w:tc>
          <w:tcPr>
            <w:tcW w:w="3073" w:type="dxa"/>
          </w:tcPr>
          <w:p w14:paraId="76673585"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07D1538"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9A3F77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r w:rsidR="0080499C" w:rsidRPr="0036492E" w14:paraId="4784705A" w14:textId="77777777" w:rsidTr="005369C1">
        <w:trPr>
          <w:trHeight w:val="228"/>
        </w:trPr>
        <w:tc>
          <w:tcPr>
            <w:tcW w:w="3073" w:type="dxa"/>
          </w:tcPr>
          <w:p w14:paraId="6376603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4F563B4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A2C109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3ED71931" w14:textId="77777777" w:rsidR="0080499C" w:rsidRPr="0036492E" w:rsidRDefault="0080499C" w:rsidP="0080499C">
      <w:pPr>
        <w:rPr>
          <w:rFonts w:ascii="Times New Roman" w:hAnsi="Times New Roman" w:cs="Times New Roman"/>
          <w:b/>
          <w:color w:val="0070C0"/>
        </w:rPr>
      </w:pPr>
    </w:p>
    <w:p w14:paraId="4C7DE215" w14:textId="35E78FE2" w:rsidR="0080499C" w:rsidRDefault="0080499C">
      <w:pPr>
        <w:rPr>
          <w:rFonts w:ascii="Times New Roman" w:eastAsiaTheme="majorEastAsia" w:hAnsi="Times New Roman" w:cs="Times New Roman"/>
          <w:bCs/>
          <w:color w:val="2E74B5" w:themeColor="accent1" w:themeShade="BF"/>
          <w:sz w:val="30"/>
          <w:szCs w:val="32"/>
        </w:rPr>
      </w:pPr>
      <w:r>
        <w:rPr>
          <w:rFonts w:ascii="Times New Roman" w:hAnsi="Times New Roman" w:cs="Times New Roman"/>
          <w:bCs/>
          <w:sz w:val="30"/>
        </w:rPr>
        <w:br w:type="page"/>
      </w:r>
    </w:p>
    <w:p w14:paraId="48D47315" w14:textId="5DA5227A" w:rsidR="006A7FD9" w:rsidRPr="0036492E" w:rsidRDefault="006A7FD9" w:rsidP="00944290">
      <w:pPr>
        <w:pStyle w:val="Heading1"/>
        <w:rPr>
          <w:rFonts w:ascii="Times New Roman" w:hAnsi="Times New Roman" w:cs="Times New Roman"/>
          <w:bCs/>
          <w:color w:val="0070C0"/>
        </w:rPr>
      </w:pPr>
      <w:bookmarkStart w:id="4" w:name="_Toc184629631"/>
      <w:r w:rsidRPr="0036492E">
        <w:rPr>
          <w:rFonts w:ascii="Times New Roman" w:hAnsi="Times New Roman" w:cs="Times New Roman"/>
          <w:bCs/>
          <w:sz w:val="30"/>
        </w:rPr>
        <w:lastRenderedPageBreak/>
        <w:t>Định dạng khung truyền dữ liệu giữa các thiết bị.</w:t>
      </w:r>
      <w:bookmarkEnd w:id="4"/>
    </w:p>
    <w:p w14:paraId="5C13291F" w14:textId="09C7544A" w:rsidR="00F31866" w:rsidRPr="0036492E" w:rsidRDefault="00F31866" w:rsidP="00F31866">
      <w:pPr>
        <w:jc w:val="right"/>
        <w:rPr>
          <w:rFonts w:ascii="Times New Roman" w:hAnsi="Times New Roman" w:cs="Times New Roman"/>
          <w:sz w:val="24"/>
        </w:rPr>
      </w:pPr>
      <w:r w:rsidRPr="0036492E">
        <w:rPr>
          <w:rFonts w:ascii="Times New Roman" w:hAnsi="Times New Roman" w:cs="Times New Roman"/>
          <w:sz w:val="24"/>
        </w:rPr>
        <w:t xml:space="preserve">ALTA Media </w:t>
      </w:r>
      <w:r w:rsidR="0090078E" w:rsidRPr="0036492E">
        <w:rPr>
          <w:rFonts w:ascii="Times New Roman" w:hAnsi="Times New Roman" w:cs="Times New Roman"/>
          <w:sz w:val="24"/>
        </w:rPr>
        <w:t>July</w:t>
      </w:r>
      <w:r w:rsidRPr="0036492E">
        <w:rPr>
          <w:rFonts w:ascii="Times New Roman" w:hAnsi="Times New Roman" w:cs="Times New Roman"/>
          <w:sz w:val="24"/>
        </w:rPr>
        <w:t xml:space="preserve"> </w:t>
      </w:r>
      <w:r w:rsidR="0090078E" w:rsidRPr="0036492E">
        <w:rPr>
          <w:rFonts w:ascii="Times New Roman" w:hAnsi="Times New Roman" w:cs="Times New Roman"/>
          <w:sz w:val="24"/>
        </w:rPr>
        <w:t>12</w:t>
      </w:r>
      <w:r w:rsidRPr="0036492E">
        <w:rPr>
          <w:rFonts w:ascii="Times New Roman" w:hAnsi="Times New Roman" w:cs="Times New Roman"/>
          <w:sz w:val="24"/>
        </w:rPr>
        <w:t>,2023</w:t>
      </w:r>
    </w:p>
    <w:p w14:paraId="2327AAA8" w14:textId="77777777" w:rsidR="006A7FD9" w:rsidRPr="0036492E" w:rsidRDefault="006A7FD9" w:rsidP="006A7FD9">
      <w:pPr>
        <w:rPr>
          <w:rFonts w:ascii="Times New Roman" w:hAnsi="Times New Roman" w:cs="Times New Roman"/>
        </w:rPr>
      </w:pPr>
    </w:p>
    <w:p w14:paraId="43CAC01B" w14:textId="77777777" w:rsidR="006A7FD9" w:rsidRPr="0036492E" w:rsidRDefault="006A7FD9" w:rsidP="006A7FD9">
      <w:pPr>
        <w:rPr>
          <w:rFonts w:ascii="Times New Roman" w:hAnsi="Times New Roman" w:cs="Times New Roman"/>
        </w:rPr>
      </w:pPr>
      <w:r w:rsidRPr="0036492E">
        <w:rPr>
          <w:rFonts w:ascii="Times New Roman" w:hAnsi="Times New Roman" w:cs="Times New Roman"/>
          <w:b/>
          <w:color w:val="0070C0"/>
        </w:rPr>
        <w:t>Mục đích:</w:t>
      </w:r>
      <w:r w:rsidRPr="0036492E">
        <w:rPr>
          <w:rFonts w:ascii="Times New Roman" w:hAnsi="Times New Roman" w:cs="Times New Roman"/>
        </w:rPr>
        <w:t xml:space="preserve"> Tạo 1 khung truyền dữ liệu chuẩn giữa PC, các thiết bị phần cứng với nhau, sử dụng trong công ty ALTA Media. </w:t>
      </w:r>
    </w:p>
    <w:p w14:paraId="543893D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Thiết lập truyền thông: sử dụng RTU mode (Remote Terminal Unit)</w:t>
      </w:r>
    </w:p>
    <w:p w14:paraId="198B81C2"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Coding system: 8 </w:t>
      </w:r>
      <w:proofErr w:type="gramStart"/>
      <w:r w:rsidRPr="0036492E">
        <w:rPr>
          <w:rFonts w:ascii="Times New Roman" w:hAnsi="Times New Roman" w:cs="Times New Roman"/>
        </w:rPr>
        <w:t>bit</w:t>
      </w:r>
      <w:proofErr w:type="gramEnd"/>
      <w:r w:rsidRPr="0036492E">
        <w:rPr>
          <w:rFonts w:ascii="Times New Roman" w:hAnsi="Times New Roman" w:cs="Times New Roman"/>
        </w:rPr>
        <w:t xml:space="preserve"> binary, hexadecimal 0-9, A-F.</w:t>
      </w:r>
    </w:p>
    <w:p w14:paraId="17FDB83C" w14:textId="11D43BB8"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Baud rate: mặc định là </w:t>
      </w:r>
      <w:r w:rsidR="00A468A0" w:rsidRPr="0036492E">
        <w:rPr>
          <w:rFonts w:ascii="Times New Roman" w:hAnsi="Times New Roman" w:cs="Times New Roman"/>
        </w:rPr>
        <w:t>1152</w:t>
      </w:r>
      <w:r w:rsidRPr="0036492E">
        <w:rPr>
          <w:rFonts w:ascii="Times New Roman" w:hAnsi="Times New Roman" w:cs="Times New Roman"/>
        </w:rPr>
        <w:t>00</w:t>
      </w:r>
    </w:p>
    <w:p w14:paraId="7B919795"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Bits/byte: 1 start bit, 8 data bits, no parity, 2 stop </w:t>
      </w:r>
      <w:proofErr w:type="gramStart"/>
      <w:r w:rsidRPr="0036492E">
        <w:rPr>
          <w:rFonts w:ascii="Times New Roman" w:hAnsi="Times New Roman" w:cs="Times New Roman"/>
        </w:rPr>
        <w:t>bit .</w:t>
      </w:r>
      <w:proofErr w:type="gramEnd"/>
    </w:p>
    <w:p w14:paraId="1B711B67"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LSB truyền trước. (Least Significant Bit)</w:t>
      </w:r>
    </w:p>
    <w:p w14:paraId="5D350406" w14:textId="77777777" w:rsidR="006A7FD9" w:rsidRPr="0036492E" w:rsidRDefault="006A7FD9" w:rsidP="006A7FD9">
      <w:pPr>
        <w:rPr>
          <w:rFonts w:ascii="Times New Roman" w:hAnsi="Times New Roman" w:cs="Times New Roman"/>
        </w:rPr>
      </w:pPr>
    </w:p>
    <w:p w14:paraId="55E85091" w14:textId="77777777" w:rsidR="006A7FD9" w:rsidRPr="0036492E" w:rsidRDefault="006A7FD9" w:rsidP="006A7FD9">
      <w:pPr>
        <w:rPr>
          <w:rFonts w:ascii="Times New Roman" w:hAnsi="Times New Roman" w:cs="Times New Roman"/>
          <w:b/>
        </w:rPr>
      </w:pPr>
      <w:r w:rsidRPr="0036492E">
        <w:rPr>
          <w:rFonts w:ascii="Times New Roman" w:hAnsi="Times New Roman" w:cs="Times New Roman"/>
          <w:b/>
          <w:color w:val="0070C0"/>
        </w:rPr>
        <w:t xml:space="preserve">Định dạng khung </w:t>
      </w:r>
      <w:proofErr w:type="gramStart"/>
      <w:r w:rsidRPr="0036492E">
        <w:rPr>
          <w:rFonts w:ascii="Times New Roman" w:hAnsi="Times New Roman" w:cs="Times New Roman"/>
          <w:b/>
          <w:color w:val="0070C0"/>
        </w:rPr>
        <w:t>truyền :</w:t>
      </w:r>
      <w:proofErr w:type="gramEnd"/>
    </w:p>
    <w:tbl>
      <w:tblPr>
        <w:tblStyle w:val="TableGrid"/>
        <w:tblW w:w="8455" w:type="dxa"/>
        <w:tblLayout w:type="fixed"/>
        <w:tblLook w:val="04A0" w:firstRow="1" w:lastRow="0" w:firstColumn="1" w:lastColumn="0" w:noHBand="0" w:noVBand="1"/>
      </w:tblPr>
      <w:tblGrid>
        <w:gridCol w:w="1075"/>
        <w:gridCol w:w="1260"/>
        <w:gridCol w:w="1193"/>
        <w:gridCol w:w="1507"/>
        <w:gridCol w:w="1080"/>
        <w:gridCol w:w="990"/>
        <w:gridCol w:w="1350"/>
      </w:tblGrid>
      <w:tr w:rsidR="006E05E6" w:rsidRPr="0036492E" w14:paraId="53F6B48A" w14:textId="77777777" w:rsidTr="00EB1472">
        <w:trPr>
          <w:trHeight w:val="260"/>
        </w:trPr>
        <w:tc>
          <w:tcPr>
            <w:tcW w:w="1075" w:type="dxa"/>
          </w:tcPr>
          <w:p w14:paraId="4C67A43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START</w:t>
            </w:r>
          </w:p>
        </w:tc>
        <w:tc>
          <w:tcPr>
            <w:tcW w:w="1260" w:type="dxa"/>
          </w:tcPr>
          <w:p w14:paraId="3F13AE2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ADDRESS</w:t>
            </w:r>
          </w:p>
        </w:tc>
        <w:tc>
          <w:tcPr>
            <w:tcW w:w="1193" w:type="dxa"/>
          </w:tcPr>
          <w:p w14:paraId="710C84F3" w14:textId="77777777" w:rsidR="006E05E6" w:rsidRPr="0036492E" w:rsidRDefault="006E05E6" w:rsidP="00900F0D">
            <w:pPr>
              <w:rPr>
                <w:rFonts w:ascii="Times New Roman" w:hAnsi="Times New Roman" w:cs="Times New Roman"/>
              </w:rPr>
            </w:pPr>
            <w:r w:rsidRPr="0036492E">
              <w:rPr>
                <w:rStyle w:val="fontstyle01"/>
                <w:rFonts w:ascii="Times New Roman" w:hAnsi="Times New Roman" w:cs="Times New Roman"/>
                <w:sz w:val="22"/>
                <w:szCs w:val="22"/>
              </w:rPr>
              <w:t>Order command</w:t>
            </w:r>
          </w:p>
        </w:tc>
        <w:tc>
          <w:tcPr>
            <w:tcW w:w="1507" w:type="dxa"/>
          </w:tcPr>
          <w:p w14:paraId="0855515F"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FUNCTION</w:t>
            </w:r>
          </w:p>
        </w:tc>
        <w:tc>
          <w:tcPr>
            <w:tcW w:w="1080" w:type="dxa"/>
          </w:tcPr>
          <w:p w14:paraId="4C1F5CFD"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DATA</w:t>
            </w:r>
          </w:p>
        </w:tc>
        <w:tc>
          <w:tcPr>
            <w:tcW w:w="990" w:type="dxa"/>
          </w:tcPr>
          <w:p w14:paraId="6A3F2794"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CRC</w:t>
            </w:r>
          </w:p>
        </w:tc>
        <w:tc>
          <w:tcPr>
            <w:tcW w:w="1350" w:type="dxa"/>
          </w:tcPr>
          <w:p w14:paraId="13DE588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END</w:t>
            </w:r>
          </w:p>
        </w:tc>
      </w:tr>
      <w:tr w:rsidR="006E05E6" w:rsidRPr="0036492E" w14:paraId="1275375B" w14:textId="77777777" w:rsidTr="00EB1472">
        <w:trPr>
          <w:trHeight w:val="260"/>
        </w:trPr>
        <w:tc>
          <w:tcPr>
            <w:tcW w:w="1075" w:type="dxa"/>
          </w:tcPr>
          <w:p w14:paraId="3A790440"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c>
          <w:tcPr>
            <w:tcW w:w="1260" w:type="dxa"/>
          </w:tcPr>
          <w:p w14:paraId="4FA4D73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193" w:type="dxa"/>
          </w:tcPr>
          <w:p w14:paraId="01E1ACF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507" w:type="dxa"/>
          </w:tcPr>
          <w:p w14:paraId="49B4E129"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080" w:type="dxa"/>
          </w:tcPr>
          <w:p w14:paraId="3B2EB78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nx8 BITS</w:t>
            </w:r>
          </w:p>
        </w:tc>
        <w:tc>
          <w:tcPr>
            <w:tcW w:w="990" w:type="dxa"/>
          </w:tcPr>
          <w:p w14:paraId="0A440B38"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350" w:type="dxa"/>
          </w:tcPr>
          <w:p w14:paraId="6F6F0DE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r>
    </w:tbl>
    <w:p w14:paraId="35D948D8" w14:textId="77777777" w:rsidR="006A7FD9" w:rsidRPr="0036492E" w:rsidRDefault="006A7FD9" w:rsidP="006A7FD9">
      <w:pPr>
        <w:rPr>
          <w:rFonts w:ascii="Times New Roman" w:hAnsi="Times New Roman" w:cs="Times New Roman"/>
        </w:rPr>
      </w:pPr>
    </w:p>
    <w:p w14:paraId="6BCC5571"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START</w:t>
      </w:r>
      <w:r w:rsidRPr="0036492E">
        <w:rPr>
          <w:rFonts w:ascii="Times New Roman" w:hAnsi="Times New Roman" w:cs="Times New Roman"/>
        </w:rPr>
        <w:t xml:space="preserve">: </w:t>
      </w:r>
      <w:r w:rsidRPr="0036492E">
        <w:rPr>
          <w:rStyle w:val="fontstyle01"/>
          <w:rFonts w:ascii="Times New Roman" w:hAnsi="Times New Roman" w:cs="Times New Roman"/>
        </w:rPr>
        <w:t xml:space="preserve">In RTU mode, messages start with a silent interval of at least </w:t>
      </w:r>
      <w:proofErr w:type="gramStart"/>
      <w:r w:rsidRPr="0036492E">
        <w:rPr>
          <w:rStyle w:val="fontstyle01"/>
          <w:rFonts w:ascii="Times New Roman" w:hAnsi="Times New Roman" w:cs="Times New Roman"/>
        </w:rPr>
        <w:t>3.5 character</w:t>
      </w:r>
      <w:proofErr w:type="gramEnd"/>
      <w:r w:rsidRPr="0036492E">
        <w:rPr>
          <w:rStyle w:val="fontstyle01"/>
          <w:rFonts w:ascii="Times New Roman" w:hAnsi="Times New Roman" w:cs="Times New Roman"/>
        </w:rPr>
        <w:t xml:space="preserve"> times.</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This is most easily implemented as a multiple of character times at the baud rate</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that is being used on the network (shown as T1–T2–T3–T4 in the figure below).</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The first field then transmitted is the device address.</w:t>
      </w:r>
    </w:p>
    <w:p w14:paraId="18F6BB2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ADDRESS</w:t>
      </w:r>
      <w:r w:rsidRPr="0036492E">
        <w:rPr>
          <w:rFonts w:ascii="Times New Roman" w:hAnsi="Times New Roman" w:cs="Times New Roman"/>
        </w:rPr>
        <w:t>: địa chỉ thiết bị nhận, 1 byte</w:t>
      </w:r>
    </w:p>
    <w:p w14:paraId="4C7583D4" w14:textId="77777777" w:rsidR="00A727B2" w:rsidRPr="0036492E" w:rsidRDefault="00A727B2" w:rsidP="006A7FD9">
      <w:pPr>
        <w:rPr>
          <w:rFonts w:ascii="Times New Roman" w:hAnsi="Times New Roman" w:cs="Times New Roman"/>
        </w:rPr>
      </w:pPr>
      <w:r w:rsidRPr="0036492E">
        <w:rPr>
          <w:rStyle w:val="fontstyle01"/>
          <w:rFonts w:ascii="Times New Roman" w:hAnsi="Times New Roman" w:cs="Times New Roman"/>
          <w:b/>
          <w:sz w:val="22"/>
          <w:szCs w:val="22"/>
        </w:rPr>
        <w:t>Order command</w:t>
      </w:r>
      <w:r w:rsidRPr="0036492E">
        <w:rPr>
          <w:rFonts w:ascii="Times New Roman" w:hAnsi="Times New Roman" w:cs="Times New Roman"/>
        </w:rPr>
        <w:t xml:space="preserve">: số thứ tự lệnh điều khiển, 2 </w:t>
      </w:r>
      <w:proofErr w:type="gramStart"/>
      <w:r w:rsidRPr="0036492E">
        <w:rPr>
          <w:rFonts w:ascii="Times New Roman" w:hAnsi="Times New Roman" w:cs="Times New Roman"/>
        </w:rPr>
        <w:t>byte</w:t>
      </w:r>
      <w:proofErr w:type="gramEnd"/>
    </w:p>
    <w:p w14:paraId="534F479D"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FUNTION</w:t>
      </w:r>
      <w:r w:rsidRPr="0036492E">
        <w:rPr>
          <w:rFonts w:ascii="Times New Roman" w:hAnsi="Times New Roman" w:cs="Times New Roman"/>
        </w:rPr>
        <w:t>: mã điều khiển, 1 byte.</w:t>
      </w:r>
    </w:p>
    <w:p w14:paraId="237B2595"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DATA</w:t>
      </w:r>
      <w:r w:rsidRPr="0036492E">
        <w:rPr>
          <w:rFonts w:ascii="Times New Roman" w:hAnsi="Times New Roman" w:cs="Times New Roman"/>
        </w:rPr>
        <w:t>: dữ liệu truyền</w:t>
      </w:r>
    </w:p>
    <w:p w14:paraId="465D8CE9"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CRC</w:t>
      </w:r>
      <w:r w:rsidRPr="0036492E">
        <w:rPr>
          <w:rFonts w:ascii="Times New Roman" w:hAnsi="Times New Roman" w:cs="Times New Roman"/>
        </w:rPr>
        <w:t>: Cyclical Redundancy Check: kiểm tra lỗi, 2 bytes</w:t>
      </w:r>
    </w:p>
    <w:p w14:paraId="0DF3A0F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END</w:t>
      </w:r>
      <w:r w:rsidRPr="0036492E">
        <w:rPr>
          <w:rFonts w:ascii="Times New Roman" w:hAnsi="Times New Roman" w:cs="Times New Roman"/>
        </w:rPr>
        <w:t>: Kết thúc khung truyền.</w:t>
      </w:r>
    </w:p>
    <w:p w14:paraId="5671C5F1" w14:textId="77777777" w:rsidR="006A7FD9" w:rsidRPr="0036492E" w:rsidRDefault="006A7FD9" w:rsidP="006A7FD9">
      <w:pPr>
        <w:rPr>
          <w:rFonts w:ascii="Times New Roman" w:hAnsi="Times New Roman" w:cs="Times New Roman"/>
        </w:rPr>
      </w:pPr>
    </w:p>
    <w:p w14:paraId="50401632" w14:textId="22C43432"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br w:type="page"/>
      </w:r>
    </w:p>
    <w:p w14:paraId="45A063F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CRC:</w:t>
      </w:r>
    </w:p>
    <w:p w14:paraId="3526DDFB"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Chức năng CRC: được dùng để kiểm tra khung truyền lỗi hay không, CRC do thiết bị gửi tính, gửi cùng khung truyền, thiết bị nhận tính lại dựa trên dữ liệu nhận được, và so sánh kết quả tính được với CRC nhận được: nếu 2 kết quả không bằng nhau thì xem như có lỗi xuất hiện.</w:t>
      </w:r>
    </w:p>
    <w:p w14:paraId="2F1EC053" w14:textId="77777777" w:rsidR="006A7FD9" w:rsidRPr="0036492E" w:rsidRDefault="006A7FD9" w:rsidP="006A7FD9">
      <w:pPr>
        <w:rPr>
          <w:rFonts w:ascii="Times New Roman" w:hAnsi="Times New Roman" w:cs="Times New Roman"/>
        </w:rPr>
      </w:pPr>
    </w:p>
    <w:p w14:paraId="49C4F755"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CRC Generation</w:t>
      </w:r>
    </w:p>
    <w:p w14:paraId="2451672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Cyclical Redundancy Check (CRC) field is two bytes, containing a 16–bit</w:t>
      </w:r>
    </w:p>
    <w:p w14:paraId="61EEEC8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binary value. The CRC value is calculated by the transmitting device, which</w:t>
      </w:r>
    </w:p>
    <w:p w14:paraId="25F4DB1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appends the CRC to the message. The receiving device recalculates a CRC</w:t>
      </w:r>
    </w:p>
    <w:p w14:paraId="3D852E3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receipt of the message, and compares the calculated value to the actual</w:t>
      </w:r>
    </w:p>
    <w:p w14:paraId="3949A97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it received in the CRC field. If the two values are not equal, an error results.</w:t>
      </w:r>
    </w:p>
    <w:p w14:paraId="59F67B9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is started by first preloading a 16–bit register to all 1’s. Then a process</w:t>
      </w:r>
    </w:p>
    <w:p w14:paraId="5FF02F6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begins of applying successive 8–bit bytes of the message to the current contents</w:t>
      </w:r>
    </w:p>
    <w:p w14:paraId="1C56D98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of the register. Only the eight bits of data in each character are used for generating</w:t>
      </w:r>
    </w:p>
    <w:p w14:paraId="4AE3235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Start and stop bits, and the parity bit, do not apply to the CRC.</w:t>
      </w:r>
    </w:p>
    <w:p w14:paraId="06CEEB7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generation of the CRC, each 8–bit character is exclusive ORed with the</w:t>
      </w:r>
    </w:p>
    <w:p w14:paraId="4B2CE71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register contents. Then the result is shifted in the direction of the least significant</w:t>
      </w:r>
    </w:p>
    <w:p w14:paraId="14A923B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bit (LSB), with a zero filled into the most significant bit (MSB) position. The LSB is</w:t>
      </w:r>
    </w:p>
    <w:p w14:paraId="37CAC65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extracted and examined. If the LSB was a 1, the register is then exclusive ORed</w:t>
      </w:r>
    </w:p>
    <w:p w14:paraId="7928DD29"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with a preset, fixed value. If the LSB was a 0, no exclusive OR takes place.</w:t>
      </w:r>
    </w:p>
    <w:p w14:paraId="2FB9660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This process is repeated until eight shifts have been performed. After the last</w:t>
      </w:r>
    </w:p>
    <w:p w14:paraId="768B14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(eighth) shift, the next 8–bit character is exclusive ORed with the register’s current</w:t>
      </w:r>
    </w:p>
    <w:p w14:paraId="50A9A72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and the process repeats for eight more shifts as described above. The final</w:t>
      </w:r>
    </w:p>
    <w:p w14:paraId="177F7E3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contents of the register, after all the characters of the message have been applied,</w:t>
      </w:r>
    </w:p>
    <w:p w14:paraId="111A743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is the CRC value.</w:t>
      </w:r>
    </w:p>
    <w:p w14:paraId="3EE8AF6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A procedure for generating a CRC is:</w:t>
      </w:r>
    </w:p>
    <w:p w14:paraId="7F9DEB5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1, Load a 16–bit register with FFFF hex (all 1’s). Call this the CRC register.</w:t>
      </w:r>
    </w:p>
    <w:p w14:paraId="685967A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2. Exclusive OR the first 8–bit byte of the message with the low–order byte</w:t>
      </w:r>
    </w:p>
    <w:p w14:paraId="48EA5A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of the 16–bit CRC register, putting the result in the CRC register.</w:t>
      </w:r>
    </w:p>
    <w:p w14:paraId="61A9F18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3. Shift the CRC register one bit to the right (toward the LSB), zero–filling the </w:t>
      </w:r>
    </w:p>
    <w:p w14:paraId="4FA331A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MSB. Extract and examine the LSB.</w:t>
      </w:r>
    </w:p>
    <w:p w14:paraId="42B42E8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4. (If the LSB was 0): Repeat Step 3 (another shift).</w:t>
      </w:r>
    </w:p>
    <w:p w14:paraId="1568E11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(If the LSB was 1): Exclusive OR the CRC register with the polynomial</w:t>
      </w:r>
    </w:p>
    <w:p w14:paraId="7390A54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A001 hex (1010 0000 0000 0001).</w:t>
      </w:r>
    </w:p>
    <w:p w14:paraId="0F21277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5. Repeat Steps 3 and 4 until 8 shifts have been performed. When this is </w:t>
      </w:r>
    </w:p>
    <w:p w14:paraId="05F3497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done, a complete 8–bit byte will have been processed.</w:t>
      </w:r>
    </w:p>
    <w:p w14:paraId="6155EFCF" w14:textId="77777777" w:rsidR="007F2251" w:rsidRPr="0036492E" w:rsidRDefault="007F2251">
      <w:pPr>
        <w:rPr>
          <w:rFonts w:ascii="Times New Roman" w:hAnsi="Times New Roman" w:cs="Times New Roman"/>
          <w:b/>
          <w:color w:val="0070C0"/>
        </w:rPr>
      </w:pPr>
    </w:p>
    <w:sectPr w:rsidR="007F2251" w:rsidRPr="0036492E" w:rsidSect="00D818FF">
      <w:pgSz w:w="12240" w:h="15840"/>
      <w:pgMar w:top="1440" w:right="1440" w:bottom="1440" w:left="1440" w:header="5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ED5E8" w14:textId="77777777" w:rsidR="00712981" w:rsidRDefault="00712981" w:rsidP="00D818FF">
      <w:pPr>
        <w:spacing w:after="0" w:line="240" w:lineRule="auto"/>
      </w:pPr>
      <w:r>
        <w:separator/>
      </w:r>
    </w:p>
  </w:endnote>
  <w:endnote w:type="continuationSeparator" w:id="0">
    <w:p w14:paraId="41B0EF75" w14:textId="77777777" w:rsidR="00712981" w:rsidRDefault="00712981" w:rsidP="00D8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15F52" w14:textId="77777777" w:rsidR="00712981" w:rsidRDefault="00712981" w:rsidP="00D818FF">
      <w:pPr>
        <w:spacing w:after="0" w:line="240" w:lineRule="auto"/>
      </w:pPr>
      <w:r>
        <w:separator/>
      </w:r>
    </w:p>
  </w:footnote>
  <w:footnote w:type="continuationSeparator" w:id="0">
    <w:p w14:paraId="0C864DC8" w14:textId="77777777" w:rsidR="00712981" w:rsidRDefault="00712981" w:rsidP="00D81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F63FE"/>
    <w:multiLevelType w:val="hybridMultilevel"/>
    <w:tmpl w:val="B4E429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9F3ADA"/>
    <w:multiLevelType w:val="hybridMultilevel"/>
    <w:tmpl w:val="65001FBE"/>
    <w:lvl w:ilvl="0" w:tplc="9A74F0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D1584"/>
    <w:multiLevelType w:val="hybridMultilevel"/>
    <w:tmpl w:val="8B2CA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DD0635"/>
    <w:multiLevelType w:val="hybridMultilevel"/>
    <w:tmpl w:val="2766D306"/>
    <w:lvl w:ilvl="0" w:tplc="CB9256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18"/>
    <w:rsid w:val="000010B0"/>
    <w:rsid w:val="0000287F"/>
    <w:rsid w:val="00003B36"/>
    <w:rsid w:val="00012AE4"/>
    <w:rsid w:val="000134A2"/>
    <w:rsid w:val="00013CF5"/>
    <w:rsid w:val="00013E4E"/>
    <w:rsid w:val="000179FC"/>
    <w:rsid w:val="00017EE1"/>
    <w:rsid w:val="00021A83"/>
    <w:rsid w:val="000231CE"/>
    <w:rsid w:val="00026581"/>
    <w:rsid w:val="00026AE2"/>
    <w:rsid w:val="0003185F"/>
    <w:rsid w:val="00034ACA"/>
    <w:rsid w:val="00036EE7"/>
    <w:rsid w:val="0005072E"/>
    <w:rsid w:val="000516F7"/>
    <w:rsid w:val="00062DD6"/>
    <w:rsid w:val="00063B08"/>
    <w:rsid w:val="00065521"/>
    <w:rsid w:val="00066569"/>
    <w:rsid w:val="00080E8F"/>
    <w:rsid w:val="0008326F"/>
    <w:rsid w:val="000843A0"/>
    <w:rsid w:val="0008597F"/>
    <w:rsid w:val="00092F2D"/>
    <w:rsid w:val="000A05F1"/>
    <w:rsid w:val="000A0704"/>
    <w:rsid w:val="000A5974"/>
    <w:rsid w:val="000A66E1"/>
    <w:rsid w:val="000B4A8D"/>
    <w:rsid w:val="000B6FF3"/>
    <w:rsid w:val="000C1020"/>
    <w:rsid w:val="000C5918"/>
    <w:rsid w:val="000C6C89"/>
    <w:rsid w:val="000C754F"/>
    <w:rsid w:val="000D02DD"/>
    <w:rsid w:val="000D30DA"/>
    <w:rsid w:val="000D511E"/>
    <w:rsid w:val="000D5425"/>
    <w:rsid w:val="000D542C"/>
    <w:rsid w:val="000D632D"/>
    <w:rsid w:val="000D7038"/>
    <w:rsid w:val="000D74DB"/>
    <w:rsid w:val="000D7B8B"/>
    <w:rsid w:val="000E4F65"/>
    <w:rsid w:val="000E6129"/>
    <w:rsid w:val="000F2249"/>
    <w:rsid w:val="000F6993"/>
    <w:rsid w:val="000F7330"/>
    <w:rsid w:val="00100D12"/>
    <w:rsid w:val="00101906"/>
    <w:rsid w:val="00104116"/>
    <w:rsid w:val="00110CCE"/>
    <w:rsid w:val="00113EE2"/>
    <w:rsid w:val="00116853"/>
    <w:rsid w:val="00121B0E"/>
    <w:rsid w:val="00121EA0"/>
    <w:rsid w:val="00123AA0"/>
    <w:rsid w:val="00123CF1"/>
    <w:rsid w:val="001247E4"/>
    <w:rsid w:val="00125B60"/>
    <w:rsid w:val="00125EFF"/>
    <w:rsid w:val="00126BF9"/>
    <w:rsid w:val="00135D2B"/>
    <w:rsid w:val="00140B89"/>
    <w:rsid w:val="001411BC"/>
    <w:rsid w:val="00141AF2"/>
    <w:rsid w:val="00141E49"/>
    <w:rsid w:val="00142CC8"/>
    <w:rsid w:val="001454C9"/>
    <w:rsid w:val="001469A6"/>
    <w:rsid w:val="001521CB"/>
    <w:rsid w:val="00154EDC"/>
    <w:rsid w:val="00157545"/>
    <w:rsid w:val="00157F82"/>
    <w:rsid w:val="00162949"/>
    <w:rsid w:val="001662D5"/>
    <w:rsid w:val="00170A97"/>
    <w:rsid w:val="001722AF"/>
    <w:rsid w:val="00172C6B"/>
    <w:rsid w:val="001853B1"/>
    <w:rsid w:val="00186022"/>
    <w:rsid w:val="001867A4"/>
    <w:rsid w:val="00192236"/>
    <w:rsid w:val="001964B0"/>
    <w:rsid w:val="00197C16"/>
    <w:rsid w:val="001A1463"/>
    <w:rsid w:val="001A3CC3"/>
    <w:rsid w:val="001A42FF"/>
    <w:rsid w:val="001A47EF"/>
    <w:rsid w:val="001A7908"/>
    <w:rsid w:val="001B25DD"/>
    <w:rsid w:val="001B70A7"/>
    <w:rsid w:val="001C0752"/>
    <w:rsid w:val="001C1C07"/>
    <w:rsid w:val="001C425C"/>
    <w:rsid w:val="001C5262"/>
    <w:rsid w:val="001D260B"/>
    <w:rsid w:val="001D2F7D"/>
    <w:rsid w:val="001D6D2A"/>
    <w:rsid w:val="001D72AF"/>
    <w:rsid w:val="001D77C1"/>
    <w:rsid w:val="001E1869"/>
    <w:rsid w:val="001E287C"/>
    <w:rsid w:val="001E3622"/>
    <w:rsid w:val="001E4AF5"/>
    <w:rsid w:val="001E5804"/>
    <w:rsid w:val="001F0331"/>
    <w:rsid w:val="001F21F8"/>
    <w:rsid w:val="001F5477"/>
    <w:rsid w:val="001F6401"/>
    <w:rsid w:val="001F71FF"/>
    <w:rsid w:val="00203060"/>
    <w:rsid w:val="002110F3"/>
    <w:rsid w:val="002120BC"/>
    <w:rsid w:val="00212D5D"/>
    <w:rsid w:val="00216274"/>
    <w:rsid w:val="00223758"/>
    <w:rsid w:val="00235479"/>
    <w:rsid w:val="00242E97"/>
    <w:rsid w:val="0025249C"/>
    <w:rsid w:val="00252590"/>
    <w:rsid w:val="002525B3"/>
    <w:rsid w:val="002533A0"/>
    <w:rsid w:val="00253CB3"/>
    <w:rsid w:val="00253D06"/>
    <w:rsid w:val="00262661"/>
    <w:rsid w:val="00262692"/>
    <w:rsid w:val="00263BE8"/>
    <w:rsid w:val="002646A9"/>
    <w:rsid w:val="00270D57"/>
    <w:rsid w:val="002719C6"/>
    <w:rsid w:val="00274D56"/>
    <w:rsid w:val="00275467"/>
    <w:rsid w:val="00275AEE"/>
    <w:rsid w:val="0028267F"/>
    <w:rsid w:val="00282EB5"/>
    <w:rsid w:val="00291C01"/>
    <w:rsid w:val="002922EB"/>
    <w:rsid w:val="00296E26"/>
    <w:rsid w:val="002A1E3B"/>
    <w:rsid w:val="002A50CC"/>
    <w:rsid w:val="002B1D38"/>
    <w:rsid w:val="002B7315"/>
    <w:rsid w:val="002C0475"/>
    <w:rsid w:val="002C50ED"/>
    <w:rsid w:val="002D063C"/>
    <w:rsid w:val="002D1D73"/>
    <w:rsid w:val="002E1836"/>
    <w:rsid w:val="002E55DB"/>
    <w:rsid w:val="002E6609"/>
    <w:rsid w:val="002E7F56"/>
    <w:rsid w:val="002F1910"/>
    <w:rsid w:val="00301FD8"/>
    <w:rsid w:val="00303B47"/>
    <w:rsid w:val="0031292E"/>
    <w:rsid w:val="003132E0"/>
    <w:rsid w:val="00320AA8"/>
    <w:rsid w:val="00320B1A"/>
    <w:rsid w:val="003220DA"/>
    <w:rsid w:val="003226DF"/>
    <w:rsid w:val="00333E66"/>
    <w:rsid w:val="00334BCC"/>
    <w:rsid w:val="0033522A"/>
    <w:rsid w:val="00336BF2"/>
    <w:rsid w:val="00343C4D"/>
    <w:rsid w:val="00343D1D"/>
    <w:rsid w:val="003466F9"/>
    <w:rsid w:val="003534F1"/>
    <w:rsid w:val="003537F0"/>
    <w:rsid w:val="003566F0"/>
    <w:rsid w:val="003572D0"/>
    <w:rsid w:val="0036235A"/>
    <w:rsid w:val="00362EC0"/>
    <w:rsid w:val="00363ADB"/>
    <w:rsid w:val="0036492E"/>
    <w:rsid w:val="00365965"/>
    <w:rsid w:val="0037376E"/>
    <w:rsid w:val="00384407"/>
    <w:rsid w:val="00385A3D"/>
    <w:rsid w:val="00385CED"/>
    <w:rsid w:val="00386966"/>
    <w:rsid w:val="00394171"/>
    <w:rsid w:val="0039547E"/>
    <w:rsid w:val="00395B4E"/>
    <w:rsid w:val="003970BA"/>
    <w:rsid w:val="00397E0C"/>
    <w:rsid w:val="003A2135"/>
    <w:rsid w:val="003A2469"/>
    <w:rsid w:val="003A269C"/>
    <w:rsid w:val="003A728B"/>
    <w:rsid w:val="003B388A"/>
    <w:rsid w:val="003C1699"/>
    <w:rsid w:val="003C48A8"/>
    <w:rsid w:val="003D1547"/>
    <w:rsid w:val="003D496C"/>
    <w:rsid w:val="003E005C"/>
    <w:rsid w:val="003E59A8"/>
    <w:rsid w:val="003E61BC"/>
    <w:rsid w:val="003E777E"/>
    <w:rsid w:val="003F08CB"/>
    <w:rsid w:val="003F436B"/>
    <w:rsid w:val="003F4760"/>
    <w:rsid w:val="003F60D9"/>
    <w:rsid w:val="004011BB"/>
    <w:rsid w:val="00401D12"/>
    <w:rsid w:val="0040500A"/>
    <w:rsid w:val="004078D9"/>
    <w:rsid w:val="0041194D"/>
    <w:rsid w:val="004129AA"/>
    <w:rsid w:val="00415368"/>
    <w:rsid w:val="00416588"/>
    <w:rsid w:val="004202E6"/>
    <w:rsid w:val="00421984"/>
    <w:rsid w:val="00423C96"/>
    <w:rsid w:val="0042488C"/>
    <w:rsid w:val="004361F9"/>
    <w:rsid w:val="004451B3"/>
    <w:rsid w:val="00454DE6"/>
    <w:rsid w:val="00460C2C"/>
    <w:rsid w:val="00464C0E"/>
    <w:rsid w:val="004713C9"/>
    <w:rsid w:val="0047453A"/>
    <w:rsid w:val="00482188"/>
    <w:rsid w:val="00485D88"/>
    <w:rsid w:val="0048657F"/>
    <w:rsid w:val="00487018"/>
    <w:rsid w:val="00490FD0"/>
    <w:rsid w:val="004912D4"/>
    <w:rsid w:val="00493DE9"/>
    <w:rsid w:val="00495C26"/>
    <w:rsid w:val="00497D65"/>
    <w:rsid w:val="004A13ED"/>
    <w:rsid w:val="004A1620"/>
    <w:rsid w:val="004A38BE"/>
    <w:rsid w:val="004B263E"/>
    <w:rsid w:val="004C2217"/>
    <w:rsid w:val="004C2348"/>
    <w:rsid w:val="004C31EE"/>
    <w:rsid w:val="004D174A"/>
    <w:rsid w:val="004D2B0A"/>
    <w:rsid w:val="004D3680"/>
    <w:rsid w:val="004D46C9"/>
    <w:rsid w:val="004D5598"/>
    <w:rsid w:val="004D5DD2"/>
    <w:rsid w:val="004D6BE7"/>
    <w:rsid w:val="004D6C16"/>
    <w:rsid w:val="004D77A5"/>
    <w:rsid w:val="004D7AB7"/>
    <w:rsid w:val="004E1B0A"/>
    <w:rsid w:val="004E33FC"/>
    <w:rsid w:val="004E66E1"/>
    <w:rsid w:val="004E78F9"/>
    <w:rsid w:val="004F4262"/>
    <w:rsid w:val="004F63B9"/>
    <w:rsid w:val="0050457C"/>
    <w:rsid w:val="005157B2"/>
    <w:rsid w:val="00516DD8"/>
    <w:rsid w:val="005208CF"/>
    <w:rsid w:val="00520EC0"/>
    <w:rsid w:val="00522059"/>
    <w:rsid w:val="00522E36"/>
    <w:rsid w:val="0052408A"/>
    <w:rsid w:val="00530478"/>
    <w:rsid w:val="00530D04"/>
    <w:rsid w:val="00531E9E"/>
    <w:rsid w:val="00535224"/>
    <w:rsid w:val="0053544A"/>
    <w:rsid w:val="0053640A"/>
    <w:rsid w:val="00542D55"/>
    <w:rsid w:val="00543796"/>
    <w:rsid w:val="00544765"/>
    <w:rsid w:val="00544CFC"/>
    <w:rsid w:val="005454AA"/>
    <w:rsid w:val="005530A1"/>
    <w:rsid w:val="00555EB5"/>
    <w:rsid w:val="0056192F"/>
    <w:rsid w:val="005707D4"/>
    <w:rsid w:val="005708E8"/>
    <w:rsid w:val="0057331A"/>
    <w:rsid w:val="00573B50"/>
    <w:rsid w:val="005749F3"/>
    <w:rsid w:val="00574FC5"/>
    <w:rsid w:val="00583698"/>
    <w:rsid w:val="005841CD"/>
    <w:rsid w:val="00586946"/>
    <w:rsid w:val="00586D8D"/>
    <w:rsid w:val="00591480"/>
    <w:rsid w:val="00591A12"/>
    <w:rsid w:val="005939B8"/>
    <w:rsid w:val="005A1375"/>
    <w:rsid w:val="005B18FE"/>
    <w:rsid w:val="005B3C96"/>
    <w:rsid w:val="005B59E7"/>
    <w:rsid w:val="005B6EE1"/>
    <w:rsid w:val="005C0CE1"/>
    <w:rsid w:val="005C16DD"/>
    <w:rsid w:val="005C4AF4"/>
    <w:rsid w:val="005C655F"/>
    <w:rsid w:val="005D1EE4"/>
    <w:rsid w:val="005D501A"/>
    <w:rsid w:val="005D666B"/>
    <w:rsid w:val="005D67D5"/>
    <w:rsid w:val="005D6E39"/>
    <w:rsid w:val="005E4CB3"/>
    <w:rsid w:val="005F4506"/>
    <w:rsid w:val="005F6DA5"/>
    <w:rsid w:val="005F7AE9"/>
    <w:rsid w:val="00600DF8"/>
    <w:rsid w:val="0060308F"/>
    <w:rsid w:val="006031A3"/>
    <w:rsid w:val="00605426"/>
    <w:rsid w:val="00606D4D"/>
    <w:rsid w:val="0061010C"/>
    <w:rsid w:val="00611FCF"/>
    <w:rsid w:val="006209DF"/>
    <w:rsid w:val="00620F1D"/>
    <w:rsid w:val="00635E43"/>
    <w:rsid w:val="00641CF3"/>
    <w:rsid w:val="00643CA9"/>
    <w:rsid w:val="0064688E"/>
    <w:rsid w:val="00647A10"/>
    <w:rsid w:val="00647E5C"/>
    <w:rsid w:val="006527C5"/>
    <w:rsid w:val="00657CF2"/>
    <w:rsid w:val="00660A78"/>
    <w:rsid w:val="00662C32"/>
    <w:rsid w:val="0066377E"/>
    <w:rsid w:val="00664BC4"/>
    <w:rsid w:val="00666C9F"/>
    <w:rsid w:val="00666DB0"/>
    <w:rsid w:val="0066785E"/>
    <w:rsid w:val="00670F2C"/>
    <w:rsid w:val="00671EFD"/>
    <w:rsid w:val="00675565"/>
    <w:rsid w:val="006816E5"/>
    <w:rsid w:val="00687187"/>
    <w:rsid w:val="00690052"/>
    <w:rsid w:val="006A2E0D"/>
    <w:rsid w:val="006A3759"/>
    <w:rsid w:val="006A4AE2"/>
    <w:rsid w:val="006A7259"/>
    <w:rsid w:val="006A7FD9"/>
    <w:rsid w:val="006B0D4B"/>
    <w:rsid w:val="006B16F3"/>
    <w:rsid w:val="006B2F0F"/>
    <w:rsid w:val="006B46C1"/>
    <w:rsid w:val="006B7676"/>
    <w:rsid w:val="006B78A4"/>
    <w:rsid w:val="006C0C3A"/>
    <w:rsid w:val="006D0531"/>
    <w:rsid w:val="006D156C"/>
    <w:rsid w:val="006D2285"/>
    <w:rsid w:val="006D39C7"/>
    <w:rsid w:val="006D595C"/>
    <w:rsid w:val="006E05E6"/>
    <w:rsid w:val="006E5259"/>
    <w:rsid w:val="006E730C"/>
    <w:rsid w:val="006F1BD1"/>
    <w:rsid w:val="006F3ADB"/>
    <w:rsid w:val="006F4A9F"/>
    <w:rsid w:val="007008F2"/>
    <w:rsid w:val="00700CBA"/>
    <w:rsid w:val="007058AC"/>
    <w:rsid w:val="0071111D"/>
    <w:rsid w:val="00712981"/>
    <w:rsid w:val="0071395A"/>
    <w:rsid w:val="00713F07"/>
    <w:rsid w:val="00715ACD"/>
    <w:rsid w:val="00715CEE"/>
    <w:rsid w:val="00724B0D"/>
    <w:rsid w:val="007252BC"/>
    <w:rsid w:val="007276CA"/>
    <w:rsid w:val="00727A84"/>
    <w:rsid w:val="00732121"/>
    <w:rsid w:val="00734784"/>
    <w:rsid w:val="00736B03"/>
    <w:rsid w:val="007376C4"/>
    <w:rsid w:val="00737891"/>
    <w:rsid w:val="00741F4B"/>
    <w:rsid w:val="00752B7D"/>
    <w:rsid w:val="00757A6B"/>
    <w:rsid w:val="0076343E"/>
    <w:rsid w:val="0076359D"/>
    <w:rsid w:val="00765837"/>
    <w:rsid w:val="007917F7"/>
    <w:rsid w:val="007964AE"/>
    <w:rsid w:val="007A13EC"/>
    <w:rsid w:val="007A1F33"/>
    <w:rsid w:val="007A4565"/>
    <w:rsid w:val="007A46F4"/>
    <w:rsid w:val="007A559B"/>
    <w:rsid w:val="007A5C3A"/>
    <w:rsid w:val="007B1102"/>
    <w:rsid w:val="007B533B"/>
    <w:rsid w:val="007B6450"/>
    <w:rsid w:val="007C0C75"/>
    <w:rsid w:val="007C2607"/>
    <w:rsid w:val="007C4217"/>
    <w:rsid w:val="007C43CC"/>
    <w:rsid w:val="007C4B80"/>
    <w:rsid w:val="007C72AE"/>
    <w:rsid w:val="007D08E1"/>
    <w:rsid w:val="007D09DA"/>
    <w:rsid w:val="007D30FB"/>
    <w:rsid w:val="007D3AE5"/>
    <w:rsid w:val="007D3DD1"/>
    <w:rsid w:val="007D7239"/>
    <w:rsid w:val="007D74CB"/>
    <w:rsid w:val="007D7C57"/>
    <w:rsid w:val="007E0405"/>
    <w:rsid w:val="007E2040"/>
    <w:rsid w:val="007E25F3"/>
    <w:rsid w:val="007E5015"/>
    <w:rsid w:val="007F1D3B"/>
    <w:rsid w:val="007F2251"/>
    <w:rsid w:val="007F375C"/>
    <w:rsid w:val="007F3BEA"/>
    <w:rsid w:val="007F447A"/>
    <w:rsid w:val="007F57FE"/>
    <w:rsid w:val="00800631"/>
    <w:rsid w:val="00802B00"/>
    <w:rsid w:val="00803398"/>
    <w:rsid w:val="0080499C"/>
    <w:rsid w:val="00812D2A"/>
    <w:rsid w:val="008352AA"/>
    <w:rsid w:val="00840B03"/>
    <w:rsid w:val="00840E36"/>
    <w:rsid w:val="00840FAC"/>
    <w:rsid w:val="008424EB"/>
    <w:rsid w:val="00844D4F"/>
    <w:rsid w:val="00852268"/>
    <w:rsid w:val="00854D19"/>
    <w:rsid w:val="008608EA"/>
    <w:rsid w:val="00862147"/>
    <w:rsid w:val="0086551F"/>
    <w:rsid w:val="008705C8"/>
    <w:rsid w:val="008830A0"/>
    <w:rsid w:val="0088391F"/>
    <w:rsid w:val="00883CB9"/>
    <w:rsid w:val="00886D10"/>
    <w:rsid w:val="0088769E"/>
    <w:rsid w:val="0089072E"/>
    <w:rsid w:val="008924C1"/>
    <w:rsid w:val="008A0806"/>
    <w:rsid w:val="008A0B83"/>
    <w:rsid w:val="008A4E11"/>
    <w:rsid w:val="008A5256"/>
    <w:rsid w:val="008A5721"/>
    <w:rsid w:val="008A67AF"/>
    <w:rsid w:val="008B16C2"/>
    <w:rsid w:val="008B42F7"/>
    <w:rsid w:val="008B619E"/>
    <w:rsid w:val="008C08DD"/>
    <w:rsid w:val="008C2CD4"/>
    <w:rsid w:val="008C4361"/>
    <w:rsid w:val="008C497D"/>
    <w:rsid w:val="008C5B65"/>
    <w:rsid w:val="008C5EEE"/>
    <w:rsid w:val="008D3445"/>
    <w:rsid w:val="008D50CB"/>
    <w:rsid w:val="008D61EE"/>
    <w:rsid w:val="008D76EB"/>
    <w:rsid w:val="008E00C9"/>
    <w:rsid w:val="008E0B63"/>
    <w:rsid w:val="008E155A"/>
    <w:rsid w:val="008E2B2A"/>
    <w:rsid w:val="008E304D"/>
    <w:rsid w:val="008E30D4"/>
    <w:rsid w:val="008E3668"/>
    <w:rsid w:val="008E62EA"/>
    <w:rsid w:val="008F49FC"/>
    <w:rsid w:val="008F6F42"/>
    <w:rsid w:val="0090078E"/>
    <w:rsid w:val="00900F0D"/>
    <w:rsid w:val="0090596A"/>
    <w:rsid w:val="00905BC2"/>
    <w:rsid w:val="00910EC9"/>
    <w:rsid w:val="00917567"/>
    <w:rsid w:val="00917F8C"/>
    <w:rsid w:val="00921412"/>
    <w:rsid w:val="009222C2"/>
    <w:rsid w:val="00931162"/>
    <w:rsid w:val="00935682"/>
    <w:rsid w:val="00935F11"/>
    <w:rsid w:val="00943AA8"/>
    <w:rsid w:val="00944290"/>
    <w:rsid w:val="00944BDC"/>
    <w:rsid w:val="00947EF1"/>
    <w:rsid w:val="00953901"/>
    <w:rsid w:val="00957BA7"/>
    <w:rsid w:val="00962E02"/>
    <w:rsid w:val="00963A8B"/>
    <w:rsid w:val="0096542D"/>
    <w:rsid w:val="00970660"/>
    <w:rsid w:val="009720E5"/>
    <w:rsid w:val="009761C1"/>
    <w:rsid w:val="00980F27"/>
    <w:rsid w:val="009823FB"/>
    <w:rsid w:val="00983E7C"/>
    <w:rsid w:val="009918D6"/>
    <w:rsid w:val="0099233F"/>
    <w:rsid w:val="009945F7"/>
    <w:rsid w:val="00994E55"/>
    <w:rsid w:val="00996B44"/>
    <w:rsid w:val="009A0885"/>
    <w:rsid w:val="009A4AC8"/>
    <w:rsid w:val="009A53D1"/>
    <w:rsid w:val="009A7B57"/>
    <w:rsid w:val="009B5E8E"/>
    <w:rsid w:val="009C3B64"/>
    <w:rsid w:val="009C4A26"/>
    <w:rsid w:val="009C6C06"/>
    <w:rsid w:val="009C759F"/>
    <w:rsid w:val="009D1104"/>
    <w:rsid w:val="009D12CF"/>
    <w:rsid w:val="009D3201"/>
    <w:rsid w:val="009D3CEF"/>
    <w:rsid w:val="009D3E92"/>
    <w:rsid w:val="009E3333"/>
    <w:rsid w:val="009F0682"/>
    <w:rsid w:val="009F22D5"/>
    <w:rsid w:val="009F7350"/>
    <w:rsid w:val="00A00924"/>
    <w:rsid w:val="00A01001"/>
    <w:rsid w:val="00A022BD"/>
    <w:rsid w:val="00A07E4D"/>
    <w:rsid w:val="00A1088C"/>
    <w:rsid w:val="00A15AD2"/>
    <w:rsid w:val="00A163B9"/>
    <w:rsid w:val="00A273B1"/>
    <w:rsid w:val="00A3260F"/>
    <w:rsid w:val="00A350A7"/>
    <w:rsid w:val="00A35427"/>
    <w:rsid w:val="00A36314"/>
    <w:rsid w:val="00A41CB8"/>
    <w:rsid w:val="00A453FC"/>
    <w:rsid w:val="00A46430"/>
    <w:rsid w:val="00A468A0"/>
    <w:rsid w:val="00A46B07"/>
    <w:rsid w:val="00A50B5D"/>
    <w:rsid w:val="00A54393"/>
    <w:rsid w:val="00A57877"/>
    <w:rsid w:val="00A62CE6"/>
    <w:rsid w:val="00A67353"/>
    <w:rsid w:val="00A676A4"/>
    <w:rsid w:val="00A727B2"/>
    <w:rsid w:val="00A72DE5"/>
    <w:rsid w:val="00A730FB"/>
    <w:rsid w:val="00A73638"/>
    <w:rsid w:val="00A76082"/>
    <w:rsid w:val="00A76564"/>
    <w:rsid w:val="00A8362C"/>
    <w:rsid w:val="00A87CBA"/>
    <w:rsid w:val="00AA20D1"/>
    <w:rsid w:val="00AA243E"/>
    <w:rsid w:val="00AA2BA6"/>
    <w:rsid w:val="00AA4C7A"/>
    <w:rsid w:val="00AB49D6"/>
    <w:rsid w:val="00AB526F"/>
    <w:rsid w:val="00AC1524"/>
    <w:rsid w:val="00AC181B"/>
    <w:rsid w:val="00AC3D77"/>
    <w:rsid w:val="00AD20B9"/>
    <w:rsid w:val="00AD7887"/>
    <w:rsid w:val="00AE2388"/>
    <w:rsid w:val="00AE396C"/>
    <w:rsid w:val="00AE4E54"/>
    <w:rsid w:val="00AF01F7"/>
    <w:rsid w:val="00AF1DB8"/>
    <w:rsid w:val="00AF2769"/>
    <w:rsid w:val="00AF7402"/>
    <w:rsid w:val="00AF760E"/>
    <w:rsid w:val="00B03ECC"/>
    <w:rsid w:val="00B07A3A"/>
    <w:rsid w:val="00B112C0"/>
    <w:rsid w:val="00B11E41"/>
    <w:rsid w:val="00B13309"/>
    <w:rsid w:val="00B13D05"/>
    <w:rsid w:val="00B16886"/>
    <w:rsid w:val="00B21CDB"/>
    <w:rsid w:val="00B425DA"/>
    <w:rsid w:val="00B46A6B"/>
    <w:rsid w:val="00B50A19"/>
    <w:rsid w:val="00B634CD"/>
    <w:rsid w:val="00B641E5"/>
    <w:rsid w:val="00B66819"/>
    <w:rsid w:val="00B7002C"/>
    <w:rsid w:val="00B7219A"/>
    <w:rsid w:val="00B83781"/>
    <w:rsid w:val="00B845F1"/>
    <w:rsid w:val="00B86642"/>
    <w:rsid w:val="00B90B26"/>
    <w:rsid w:val="00B94B67"/>
    <w:rsid w:val="00B95C69"/>
    <w:rsid w:val="00BA0B26"/>
    <w:rsid w:val="00BA11E7"/>
    <w:rsid w:val="00BA1AA8"/>
    <w:rsid w:val="00BA3C1C"/>
    <w:rsid w:val="00BA4BB3"/>
    <w:rsid w:val="00BA6BAD"/>
    <w:rsid w:val="00BA7F06"/>
    <w:rsid w:val="00BB3056"/>
    <w:rsid w:val="00BB55F0"/>
    <w:rsid w:val="00BB644E"/>
    <w:rsid w:val="00BC2D1D"/>
    <w:rsid w:val="00BC3456"/>
    <w:rsid w:val="00BC47D3"/>
    <w:rsid w:val="00BD17D1"/>
    <w:rsid w:val="00BD5E44"/>
    <w:rsid w:val="00BD7FA5"/>
    <w:rsid w:val="00BE2383"/>
    <w:rsid w:val="00BE23A0"/>
    <w:rsid w:val="00BE55E4"/>
    <w:rsid w:val="00BF0B82"/>
    <w:rsid w:val="00BF520A"/>
    <w:rsid w:val="00C01900"/>
    <w:rsid w:val="00C04B1C"/>
    <w:rsid w:val="00C0700F"/>
    <w:rsid w:val="00C1052E"/>
    <w:rsid w:val="00C140D1"/>
    <w:rsid w:val="00C16441"/>
    <w:rsid w:val="00C1793C"/>
    <w:rsid w:val="00C233C4"/>
    <w:rsid w:val="00C274AC"/>
    <w:rsid w:val="00C32B89"/>
    <w:rsid w:val="00C346C5"/>
    <w:rsid w:val="00C40F95"/>
    <w:rsid w:val="00C42A8A"/>
    <w:rsid w:val="00C42DF8"/>
    <w:rsid w:val="00C464B6"/>
    <w:rsid w:val="00C505C1"/>
    <w:rsid w:val="00C522C6"/>
    <w:rsid w:val="00C545F5"/>
    <w:rsid w:val="00C56EB2"/>
    <w:rsid w:val="00C626A3"/>
    <w:rsid w:val="00C630F2"/>
    <w:rsid w:val="00C65116"/>
    <w:rsid w:val="00C656CC"/>
    <w:rsid w:val="00C65ECD"/>
    <w:rsid w:val="00C71D9D"/>
    <w:rsid w:val="00C72121"/>
    <w:rsid w:val="00C77E4F"/>
    <w:rsid w:val="00C82969"/>
    <w:rsid w:val="00C86F51"/>
    <w:rsid w:val="00C94CEF"/>
    <w:rsid w:val="00C9666A"/>
    <w:rsid w:val="00CA22A6"/>
    <w:rsid w:val="00CA687B"/>
    <w:rsid w:val="00CA765B"/>
    <w:rsid w:val="00CB44AE"/>
    <w:rsid w:val="00CB7E40"/>
    <w:rsid w:val="00CC3125"/>
    <w:rsid w:val="00CD2A8B"/>
    <w:rsid w:val="00CD6F60"/>
    <w:rsid w:val="00CE7A17"/>
    <w:rsid w:val="00CF2C1B"/>
    <w:rsid w:val="00CF58E3"/>
    <w:rsid w:val="00D0055A"/>
    <w:rsid w:val="00D05A29"/>
    <w:rsid w:val="00D11B01"/>
    <w:rsid w:val="00D12897"/>
    <w:rsid w:val="00D14623"/>
    <w:rsid w:val="00D220A9"/>
    <w:rsid w:val="00D23760"/>
    <w:rsid w:val="00D23D90"/>
    <w:rsid w:val="00D315BE"/>
    <w:rsid w:val="00D33222"/>
    <w:rsid w:val="00D349C7"/>
    <w:rsid w:val="00D3601A"/>
    <w:rsid w:val="00D4217E"/>
    <w:rsid w:val="00D45B73"/>
    <w:rsid w:val="00D46368"/>
    <w:rsid w:val="00D47195"/>
    <w:rsid w:val="00D50499"/>
    <w:rsid w:val="00D50863"/>
    <w:rsid w:val="00D53630"/>
    <w:rsid w:val="00D5578B"/>
    <w:rsid w:val="00D5667B"/>
    <w:rsid w:val="00D66332"/>
    <w:rsid w:val="00D67346"/>
    <w:rsid w:val="00D72508"/>
    <w:rsid w:val="00D75434"/>
    <w:rsid w:val="00D800F5"/>
    <w:rsid w:val="00D8059D"/>
    <w:rsid w:val="00D80AEB"/>
    <w:rsid w:val="00D810A9"/>
    <w:rsid w:val="00D818FF"/>
    <w:rsid w:val="00D82095"/>
    <w:rsid w:val="00D90F9A"/>
    <w:rsid w:val="00D91100"/>
    <w:rsid w:val="00D91C3C"/>
    <w:rsid w:val="00D929D0"/>
    <w:rsid w:val="00D95660"/>
    <w:rsid w:val="00D96D5B"/>
    <w:rsid w:val="00D97C72"/>
    <w:rsid w:val="00DA35C6"/>
    <w:rsid w:val="00DA3C09"/>
    <w:rsid w:val="00DA4CCA"/>
    <w:rsid w:val="00DA4FCC"/>
    <w:rsid w:val="00DB08F2"/>
    <w:rsid w:val="00DB38E5"/>
    <w:rsid w:val="00DB7AC3"/>
    <w:rsid w:val="00DC09E1"/>
    <w:rsid w:val="00DC263F"/>
    <w:rsid w:val="00DC46A0"/>
    <w:rsid w:val="00DC606C"/>
    <w:rsid w:val="00DD06BB"/>
    <w:rsid w:val="00DD5061"/>
    <w:rsid w:val="00DE21E3"/>
    <w:rsid w:val="00DE3603"/>
    <w:rsid w:val="00DE68D4"/>
    <w:rsid w:val="00DE7313"/>
    <w:rsid w:val="00DF6B3F"/>
    <w:rsid w:val="00E008F6"/>
    <w:rsid w:val="00E0488D"/>
    <w:rsid w:val="00E07DA4"/>
    <w:rsid w:val="00E12086"/>
    <w:rsid w:val="00E1339A"/>
    <w:rsid w:val="00E14C3B"/>
    <w:rsid w:val="00E17140"/>
    <w:rsid w:val="00E274B1"/>
    <w:rsid w:val="00E30982"/>
    <w:rsid w:val="00E30C62"/>
    <w:rsid w:val="00E31814"/>
    <w:rsid w:val="00E31FD8"/>
    <w:rsid w:val="00E34E6E"/>
    <w:rsid w:val="00E375EB"/>
    <w:rsid w:val="00E379B8"/>
    <w:rsid w:val="00E44489"/>
    <w:rsid w:val="00E51076"/>
    <w:rsid w:val="00E60B6F"/>
    <w:rsid w:val="00E71BC4"/>
    <w:rsid w:val="00E75550"/>
    <w:rsid w:val="00E75CCE"/>
    <w:rsid w:val="00E76CD6"/>
    <w:rsid w:val="00E77326"/>
    <w:rsid w:val="00E85713"/>
    <w:rsid w:val="00E9262E"/>
    <w:rsid w:val="00E92F4F"/>
    <w:rsid w:val="00E957EA"/>
    <w:rsid w:val="00E95AD7"/>
    <w:rsid w:val="00EA61AB"/>
    <w:rsid w:val="00EA621F"/>
    <w:rsid w:val="00EA7246"/>
    <w:rsid w:val="00EB102A"/>
    <w:rsid w:val="00EB1472"/>
    <w:rsid w:val="00EB3797"/>
    <w:rsid w:val="00EB62C6"/>
    <w:rsid w:val="00EC0CCD"/>
    <w:rsid w:val="00EC37D2"/>
    <w:rsid w:val="00EC58B0"/>
    <w:rsid w:val="00EC7E99"/>
    <w:rsid w:val="00ED0D01"/>
    <w:rsid w:val="00ED2D0D"/>
    <w:rsid w:val="00ED306E"/>
    <w:rsid w:val="00ED6433"/>
    <w:rsid w:val="00EE1193"/>
    <w:rsid w:val="00EE1CE6"/>
    <w:rsid w:val="00EE21B6"/>
    <w:rsid w:val="00EE3233"/>
    <w:rsid w:val="00EE5DF7"/>
    <w:rsid w:val="00F0439A"/>
    <w:rsid w:val="00F046AA"/>
    <w:rsid w:val="00F04E8F"/>
    <w:rsid w:val="00F0508F"/>
    <w:rsid w:val="00F05F69"/>
    <w:rsid w:val="00F07632"/>
    <w:rsid w:val="00F137BB"/>
    <w:rsid w:val="00F14681"/>
    <w:rsid w:val="00F16E8C"/>
    <w:rsid w:val="00F21916"/>
    <w:rsid w:val="00F26DD1"/>
    <w:rsid w:val="00F30804"/>
    <w:rsid w:val="00F31866"/>
    <w:rsid w:val="00F318A2"/>
    <w:rsid w:val="00F36763"/>
    <w:rsid w:val="00F40BA5"/>
    <w:rsid w:val="00F41AF5"/>
    <w:rsid w:val="00F41C50"/>
    <w:rsid w:val="00F44314"/>
    <w:rsid w:val="00F45D47"/>
    <w:rsid w:val="00F47A14"/>
    <w:rsid w:val="00F507E5"/>
    <w:rsid w:val="00F52088"/>
    <w:rsid w:val="00F530E1"/>
    <w:rsid w:val="00F5343E"/>
    <w:rsid w:val="00F5362A"/>
    <w:rsid w:val="00F772CA"/>
    <w:rsid w:val="00F83026"/>
    <w:rsid w:val="00F9059F"/>
    <w:rsid w:val="00F91712"/>
    <w:rsid w:val="00F927CB"/>
    <w:rsid w:val="00FA568E"/>
    <w:rsid w:val="00FA5E31"/>
    <w:rsid w:val="00FB0F42"/>
    <w:rsid w:val="00FB1747"/>
    <w:rsid w:val="00FB42F3"/>
    <w:rsid w:val="00FB4EC8"/>
    <w:rsid w:val="00FB6AD0"/>
    <w:rsid w:val="00FC260B"/>
    <w:rsid w:val="00FC4D45"/>
    <w:rsid w:val="00FD5891"/>
    <w:rsid w:val="00FD5EAA"/>
    <w:rsid w:val="00FD69A6"/>
    <w:rsid w:val="00FE6DAF"/>
    <w:rsid w:val="00FF068F"/>
    <w:rsid w:val="00FF1D1B"/>
    <w:rsid w:val="00FF5A27"/>
    <w:rsid w:val="00FF614E"/>
    <w:rsid w:val="00FF7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E69D"/>
  <w15:docId w15:val="{9B828069-708B-4EE0-A287-A39AD70C0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866"/>
  </w:style>
  <w:style w:type="paragraph" w:styleId="Heading1">
    <w:name w:val="heading 1"/>
    <w:basedOn w:val="Normal"/>
    <w:next w:val="Normal"/>
    <w:link w:val="Heading1Char"/>
    <w:uiPriority w:val="9"/>
    <w:qFormat/>
    <w:rsid w:val="00E133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3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4FCC"/>
    <w:pPr>
      <w:ind w:left="720"/>
      <w:contextualSpacing/>
    </w:pPr>
  </w:style>
  <w:style w:type="character" w:customStyle="1" w:styleId="fontstyle01">
    <w:name w:val="fontstyle01"/>
    <w:basedOn w:val="DefaultParagraphFont"/>
    <w:rsid w:val="006A7FD9"/>
    <w:rPr>
      <w:rFonts w:ascii="Helvetica" w:hAnsi="Helvetica" w:cs="Helvetica" w:hint="default"/>
      <w:b w:val="0"/>
      <w:bCs w:val="0"/>
      <w:i w:val="0"/>
      <w:iCs w:val="0"/>
      <w:color w:val="000000"/>
      <w:sz w:val="18"/>
      <w:szCs w:val="18"/>
    </w:rPr>
  </w:style>
  <w:style w:type="paragraph" w:styleId="Header">
    <w:name w:val="header"/>
    <w:basedOn w:val="Normal"/>
    <w:link w:val="HeaderChar"/>
    <w:uiPriority w:val="99"/>
    <w:unhideWhenUsed/>
    <w:rsid w:val="00D81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8FF"/>
  </w:style>
  <w:style w:type="paragraph" w:styleId="Footer">
    <w:name w:val="footer"/>
    <w:basedOn w:val="Normal"/>
    <w:link w:val="FooterChar"/>
    <w:uiPriority w:val="99"/>
    <w:unhideWhenUsed/>
    <w:rsid w:val="00D81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8FF"/>
  </w:style>
  <w:style w:type="character" w:customStyle="1" w:styleId="Heading1Char">
    <w:name w:val="Heading 1 Char"/>
    <w:basedOn w:val="DefaultParagraphFont"/>
    <w:link w:val="Heading1"/>
    <w:uiPriority w:val="9"/>
    <w:rsid w:val="00E1339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16588"/>
    <w:pPr>
      <w:outlineLvl w:val="9"/>
    </w:pPr>
  </w:style>
  <w:style w:type="paragraph" w:styleId="TOC1">
    <w:name w:val="toc 1"/>
    <w:basedOn w:val="Normal"/>
    <w:next w:val="Normal"/>
    <w:autoRedefine/>
    <w:uiPriority w:val="39"/>
    <w:unhideWhenUsed/>
    <w:rsid w:val="00416588"/>
    <w:pPr>
      <w:spacing w:after="100"/>
    </w:pPr>
  </w:style>
  <w:style w:type="character" w:styleId="Hyperlink">
    <w:name w:val="Hyperlink"/>
    <w:basedOn w:val="DefaultParagraphFont"/>
    <w:uiPriority w:val="99"/>
    <w:unhideWhenUsed/>
    <w:rsid w:val="004165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1301">
      <w:bodyDiv w:val="1"/>
      <w:marLeft w:val="0"/>
      <w:marRight w:val="0"/>
      <w:marTop w:val="0"/>
      <w:marBottom w:val="0"/>
      <w:divBdr>
        <w:top w:val="none" w:sz="0" w:space="0" w:color="auto"/>
        <w:left w:val="none" w:sz="0" w:space="0" w:color="auto"/>
        <w:bottom w:val="none" w:sz="0" w:space="0" w:color="auto"/>
        <w:right w:val="none" w:sz="0" w:space="0" w:color="auto"/>
      </w:divBdr>
    </w:div>
    <w:div w:id="187255974">
      <w:bodyDiv w:val="1"/>
      <w:marLeft w:val="0"/>
      <w:marRight w:val="0"/>
      <w:marTop w:val="0"/>
      <w:marBottom w:val="0"/>
      <w:divBdr>
        <w:top w:val="none" w:sz="0" w:space="0" w:color="auto"/>
        <w:left w:val="none" w:sz="0" w:space="0" w:color="auto"/>
        <w:bottom w:val="none" w:sz="0" w:space="0" w:color="auto"/>
        <w:right w:val="none" w:sz="0" w:space="0" w:color="auto"/>
      </w:divBdr>
    </w:div>
    <w:div w:id="615141265">
      <w:bodyDiv w:val="1"/>
      <w:marLeft w:val="0"/>
      <w:marRight w:val="0"/>
      <w:marTop w:val="0"/>
      <w:marBottom w:val="0"/>
      <w:divBdr>
        <w:top w:val="none" w:sz="0" w:space="0" w:color="auto"/>
        <w:left w:val="none" w:sz="0" w:space="0" w:color="auto"/>
        <w:bottom w:val="none" w:sz="0" w:space="0" w:color="auto"/>
        <w:right w:val="none" w:sz="0" w:space="0" w:color="auto"/>
      </w:divBdr>
    </w:div>
    <w:div w:id="207187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66849-7DD6-4937-9CD9-B1BB26CA9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NguyenThanhCong</dc:creator>
  <cp:keywords/>
  <dc:description/>
  <cp:lastModifiedBy>ban nguyen</cp:lastModifiedBy>
  <cp:revision>14</cp:revision>
  <dcterms:created xsi:type="dcterms:W3CDTF">2023-09-18T05:09:00Z</dcterms:created>
  <dcterms:modified xsi:type="dcterms:W3CDTF">2024-12-18T06:44:00Z</dcterms:modified>
</cp:coreProperties>
</file>