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ab/>
      </w:r>
      <w:r/>
    </w:p>
    <w:tbl>
      <w:tblPr>
        <w:tblW w:w="10517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1843"/>
        <w:gridCol w:w="1843"/>
        <w:gridCol w:w="3854"/>
        <w:gridCol w:w="2977"/>
      </w:tblGrid>
      <w:tr>
        <w:trPr>
          <w:trHeight w:val="2400"/>
        </w:trPr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517" w:type="dxa"/>
            <w:textDirection w:val="lrTb"/>
            <w:noWrap w:val="false"/>
          </w:tcPr>
          <w:p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935" distR="114935" simplePos="0" relativeHeight="251659264" behindDoc="0" locked="0" layoutInCell="1" allowOverlap="1">
                      <wp:simplePos x="0" y="0"/>
                      <wp:positionH relativeFrom="margin">
                        <wp:posOffset>2011045</wp:posOffset>
                      </wp:positionH>
                      <wp:positionV relativeFrom="paragraph">
                        <wp:posOffset>123190</wp:posOffset>
                      </wp:positionV>
                      <wp:extent cx="4709160" cy="1495425"/>
                      <wp:effectExtent l="0" t="0" r="0" b="0"/>
                      <wp:wrapNone/>
                      <wp:docPr id="1" name="Text Box 11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0916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DAN LATIHAN TEKNIK VOKASIONAL</w:t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KEMENTERIAN PENDIDIKAN MALAYSIA</w:t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ARAS 5 &amp; 6, BLOK E14, KOMPLEKS E,</w:t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  <w:r/>
                                </w:p>
                                <w:p>
                                  <w:pPr>
                                    <w:pStyle w:val="814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 xml:space="preserve">KERTAS TUGASAN</w:t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ASSIGNMENT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HEET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)</w:t>
                                  </w:r>
                                  <w:r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hape 0" o:spid="_x0000_s0" o:spt="202" type="#_x0000_t202" style="position:absolute;z-index:251659264;o:allowoverlap:true;o:allowincell:true;mso-position-horizontal-relative:margin;margin-left:158.3pt;mso-position-horizontal:absolute;mso-position-vertical-relative:text;margin-top:9.7pt;mso-position-vertical:absolute;width:370.8pt;height:117.8pt;mso-wrap-distance-left:9.0pt;mso-wrap-distance-top:0.0pt;mso-wrap-distance-right:9.0pt;mso-wrap-distance-bottom:0.0pt;v-text-anchor:top;visibility:visible;" fillcolor="#FFFFFF" stroked="f">
                      <v:fill opacity="100f"/>
                      <v:textbox inset="0,0,0,0">
                        <w:txbxContent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DAN LATIHAN TEKNIK VOKASIONAL</w:t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KEMENTERIAN PENDIDIKAN MALAYSIA</w:t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ARAS 5 &amp; 6, BLOK E14, KOMPLEKS E,</w:t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  <w:r/>
                          </w:p>
                          <w:p>
                            <w:pPr>
                              <w:pStyle w:val="814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 xml:space="preserve">KERTAS TUGASAN</w:t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ASSIGNMENT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HEET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)</w: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251460</wp:posOffset>
                      </wp:positionV>
                      <wp:extent cx="1962785" cy="621030"/>
                      <wp:effectExtent l="0" t="0" r="0" b="7620"/>
                      <wp:wrapNone/>
                      <wp:docPr id="2" name="Picture 4" descr="C:\Users\Admin\Pictures\JATA KPM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Admin\Pictures\JATA KPM.png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962784" cy="6210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position:absolute;z-index:251660288;o:allowoverlap:true;o:allowincell:true;mso-position-horizontal-relative:text;margin-left:0.8pt;mso-position-horizontal:absolute;mso-position-vertical-relative:text;margin-top:19.8pt;mso-position-vertical:absolute;width:154.5pt;height:48.9pt;mso-wrap-distance-left:9.0pt;mso-wrap-distance-top:0.0pt;mso-wrap-distance-right:9.0pt;mso-wrap-distance-bottom:0.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562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86" w:type="dxa"/>
            <w:vAlign w:val="center"/>
            <w:textDirection w:val="lrTb"/>
            <w:noWrap w:val="false"/>
          </w:tcPr>
          <w:p>
            <w:pPr>
              <w:rPr>
                <w:rFonts w:ascii="Arial" w:hAnsi="Arial" w:eastAsia="Arial" w:cs="Arial"/>
                <w:b/>
                <w:lang w:val="ms-MY"/>
              </w:rPr>
            </w:pPr>
            <w:r>
              <w:rPr>
                <w:rFonts w:ascii="Arial" w:hAnsi="Arial" w:eastAsia="Arial" w:cs="Arial"/>
                <w:b/>
                <w:lang w:val="ms-MY"/>
              </w:rPr>
              <w:t xml:space="preserve">KOD DAN NAMA 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31" w:type="dxa"/>
            <w:vAlign w:val="center"/>
            <w:textDirection w:val="lrTb"/>
            <w:noWrap w:val="false"/>
          </w:tcPr>
          <w:p>
            <w:pPr>
              <w:tabs>
                <w:tab w:val="left" w:pos="1800" w:leader="none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</w:rPr>
              <w:t xml:space="preserve">IT-010-3:2016 PEMBANGUNAN APLIKASI </w:t>
            </w:r>
            <w:r/>
          </w:p>
        </w:tc>
      </w:tr>
      <w:tr>
        <w:trPr>
          <w:trHeight w:val="562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86" w:type="dxa"/>
            <w:vAlign w:val="center"/>
            <w:textDirection w:val="lrTb"/>
            <w:noWrap w:val="false"/>
          </w:tcPr>
          <w:p>
            <w:pPr>
              <w:rPr>
                <w:rFonts w:ascii="Arial" w:hAnsi="Arial" w:eastAsia="Arial" w:cs="Arial"/>
                <w:b/>
                <w:lang w:val="ms-MY"/>
              </w:rPr>
            </w:pPr>
            <w:r>
              <w:rPr>
                <w:rFonts w:ascii="Arial" w:hAnsi="Arial" w:eastAsia="Arial" w:cs="Arial"/>
                <w:b/>
                <w:lang w:val="ms-MY"/>
              </w:rPr>
              <w:t xml:space="preserve">TAHAP 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31" w:type="dxa"/>
            <w:vAlign w:val="center"/>
            <w:textDirection w:val="lrTb"/>
            <w:noWrap w:val="false"/>
          </w:tcPr>
          <w:p>
            <w:pPr>
              <w:tabs>
                <w:tab w:val="left" w:pos="1800" w:leader="none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3</w:t>
            </w:r>
            <w:r/>
          </w:p>
        </w:tc>
      </w:tr>
      <w:tr>
        <w:trPr>
          <w:trHeight w:val="562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86" w:type="dxa"/>
            <w:vAlign w:val="center"/>
            <w:textDirection w:val="lrTb"/>
            <w:noWrap w:val="false"/>
          </w:tcPr>
          <w:p>
            <w:pPr>
              <w:rPr>
                <w:rFonts w:ascii="Arial" w:hAnsi="Arial" w:eastAsia="Arial" w:cs="Arial"/>
                <w:b/>
                <w:lang w:val="ms-MY"/>
              </w:rPr>
            </w:pPr>
            <w:r>
              <w:rPr>
                <w:rFonts w:ascii="Arial" w:hAnsi="Arial" w:eastAsia="Arial" w:cs="Arial"/>
                <w:b/>
              </w:rPr>
              <w:t xml:space="preserve">KOD, NAMA CU DAN WA 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31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</w:rPr>
              <w:t xml:space="preserve">CU2/WA1 –</w:t>
            </w:r>
            <w:bookmarkStart w:id="0" w:name="OLE_LINK1"/>
            <w:r>
              <w:rPr>
                <w:rFonts w:ascii="Arial" w:hAnsi="Arial" w:cs="Arial"/>
                <w:b/>
                <w:bCs/>
                <w:iCs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INTERPRET APPLICATION MODULE DEVELOPMENT REQUIREMENT</w:t>
            </w:r>
            <w:bookmarkEnd w:id="0"/>
            <w:r/>
            <w:r/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</w:tr>
      <w:tr>
        <w:trPr>
          <w:trHeight w:val="744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86" w:type="dxa"/>
            <w:vAlign w:val="center"/>
            <w:textDirection w:val="lrTb"/>
            <w:noWrap w:val="false"/>
          </w:tcPr>
          <w:p>
            <w:pPr>
              <w:rPr>
                <w:rFonts w:ascii="Arial" w:hAnsi="Arial" w:eastAsia="Arial" w:cs="Arial"/>
                <w:b/>
                <w:lang w:val="ms-MY"/>
              </w:rPr>
            </w:pPr>
            <w:r>
              <w:rPr>
                <w:rFonts w:ascii="Arial" w:hAnsi="Arial" w:eastAsia="Arial" w:cs="Arial"/>
                <w:b/>
                <w:lang w:val="ms-MY"/>
              </w:rPr>
              <w:t xml:space="preserve">KOD DAN NAMA PROGRAM KV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31" w:type="dxa"/>
            <w:vAlign w:val="center"/>
            <w:textDirection w:val="lrTb"/>
            <w:noWrap w:val="false"/>
          </w:tcPr>
          <w:p>
            <w:pPr>
              <w:tabs>
                <w:tab w:val="left" w:pos="1800" w:leader="none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SISTEM PENGURUSAN PANGKALAN DATA DAN APLIKASI WEB</w:t>
            </w:r>
            <w:r/>
          </w:p>
        </w:tc>
      </w:tr>
      <w:tr>
        <w:trPr>
          <w:trHeight w:val="360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86" w:type="dxa"/>
            <w:vAlign w:val="center"/>
            <w:textDirection w:val="lrTb"/>
            <w:noWrap w:val="false"/>
          </w:tcPr>
          <w:p>
            <w:pPr>
              <w:spacing w:before="120" w:after="120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eastAsia="Arial" w:cs="Arial"/>
                <w:b/>
                <w:lang w:val="ms-MY"/>
              </w:rPr>
            </w:pPr>
            <w:r>
              <w:rPr>
                <w:rFonts w:ascii="Arial" w:hAnsi="Arial" w:eastAsia="Arial" w:cs="Arial"/>
                <w:b/>
                <w:lang w:val="ms-MY"/>
              </w:rPr>
              <w:t xml:space="preserve">KOD DAN NAMA KURSUS KSKV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31" w:type="dxa"/>
            <w:vAlign w:val="center"/>
            <w:textDirection w:val="lrTb"/>
            <w:noWrap w:val="false"/>
          </w:tcPr>
          <w:p>
            <w:pPr>
              <w:tabs>
                <w:tab w:val="left" w:pos="1800" w:leader="none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KPD 2023 WEB PROGRAMMING</w:t>
            </w:r>
            <w:r/>
          </w:p>
        </w:tc>
      </w:tr>
      <w:tr>
        <w:trPr>
          <w:trHeight w:val="360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86" w:type="dxa"/>
            <w:vAlign w:val="center"/>
            <w:textDirection w:val="lrTb"/>
            <w:noWrap w:val="false"/>
          </w:tcPr>
          <w:p>
            <w:pPr>
              <w:spacing w:before="120" w:after="120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eastAsia="Arial" w:cs="Arial"/>
                <w:i/>
                <w:lang w:val="ms-MY"/>
              </w:rPr>
            </w:pPr>
            <w:r>
              <w:rPr>
                <w:rFonts w:ascii="Arial" w:hAnsi="Arial" w:eastAsia="Arial" w:cs="Arial"/>
                <w:b/>
                <w:lang w:val="ms-MY"/>
              </w:rPr>
              <w:t xml:space="preserve">NO.DAN TAJUK STANDARD KANDUNGAN KSKV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31" w:type="dxa"/>
            <w:vAlign w:val="center"/>
            <w:textDirection w:val="lrTb"/>
            <w:noWrap w:val="false"/>
          </w:tcPr>
          <w:p>
            <w:pPr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</w:r>
            <w:r/>
          </w:p>
          <w:p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eastAsia="Arial" w:cs="Arial"/>
                <w:bCs/>
              </w:rPr>
              <w:t xml:space="preserve">K1 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INTERPRET APPLICATION MODULE DEVELOPMENT       </w:t>
            </w:r>
            <w:r/>
          </w:p>
          <w:p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       REQUIREMENT</w:t>
            </w:r>
            <w:r/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</w:tr>
      <w:tr>
        <w:trPr>
          <w:trHeight w:val="20"/>
        </w:trPr>
        <w:tc>
          <w:tcPr>
            <w:tcBorders>
              <w:top w:val="single" w:color="000000" w:sz="4" w:space="0"/>
              <w:left w:val="single" w:color="000000" w:sz="4" w:space="0"/>
            </w:tcBorders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spacing w:before="120" w:after="120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eastAsia="Arial" w:cs="Arial"/>
                <w:i/>
                <w:lang w:val="ms-MY"/>
              </w:rPr>
            </w:pPr>
            <w:r>
              <w:rPr>
                <w:rFonts w:ascii="Arial" w:hAnsi="Arial" w:eastAsia="Arial" w:cs="Arial"/>
                <w:b/>
                <w:lang w:val="ms-MY"/>
              </w:rPr>
              <w:t xml:space="preserve">NO. KOD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spacing w:before="120" w:after="120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eastAsia="Arial" w:cs="Arial"/>
                <w:i/>
                <w:lang w:val="ms-MY"/>
              </w:rPr>
            </w:pPr>
            <w:r>
              <w:rPr>
                <w:rFonts w:ascii="Arial" w:hAnsi="Arial" w:eastAsia="Arial" w:cs="Arial"/>
                <w:b/>
                <w:lang w:val="ms-MY"/>
              </w:rPr>
              <w:t xml:space="preserve">NO. KOD NOSS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854" w:type="dxa"/>
            <w:vAlign w:val="center"/>
            <w:textDirection w:val="lrTb"/>
            <w:noWrap w:val="false"/>
          </w:tcPr>
          <w:p>
            <w:pPr>
              <w:rPr>
                <w:rFonts w:ascii="Arial" w:hAnsi="Arial" w:eastAsia="Arial" w:cs="Arial"/>
                <w:lang w:val="ms-MY"/>
              </w:rPr>
            </w:pPr>
            <w:r>
              <w:rPr>
                <w:rFonts w:ascii="Arial" w:hAnsi="Arial" w:eastAsia="Arial" w:cs="Arial"/>
                <w:lang w:val="ms-MY"/>
              </w:rPr>
              <w:t xml:space="preserve">IT-010-3:2016-C02/ T(</w:t>
            </w:r>
            <w:r>
              <w:rPr>
                <w:rFonts w:hint="eastAsia" w:ascii="Arial" w:hAnsi="Arial" w:cs="Arial" w:eastAsiaTheme="minorEastAsia"/>
                <w:lang w:val="ms-MY" w:eastAsia="zh-CN"/>
              </w:rPr>
              <w:t xml:space="preserve">6</w:t>
            </w:r>
            <w:r>
              <w:rPr>
                <w:rFonts w:ascii="Arial" w:hAnsi="Arial" w:eastAsia="Arial" w:cs="Arial"/>
                <w:lang w:val="ms-MY"/>
              </w:rPr>
              <w:t xml:space="preserve">/</w:t>
            </w:r>
            <w:r>
              <w:rPr>
                <w:rFonts w:hint="eastAsia" w:ascii="Arial" w:hAnsi="Arial" w:cs="Arial" w:eastAsiaTheme="minorEastAsia"/>
                <w:lang w:val="ms-MY" w:eastAsia="zh-CN"/>
              </w:rPr>
              <w:t xml:space="preserve">70</w:t>
            </w:r>
            <w:r>
              <w:rPr>
                <w:rFonts w:ascii="Arial" w:hAnsi="Arial" w:eastAsia="Arial" w:cs="Arial"/>
                <w:lang w:val="ms-MY"/>
              </w:rPr>
              <w:t xml:space="preserve">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2977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Arial" w:hAnsi="Arial" w:eastAsia="Arial" w:cs="Arial"/>
                <w:color w:val="auto"/>
                <w:lang w:val="ms-MY"/>
              </w:rPr>
            </w:pPr>
            <w:r>
              <w:rPr>
                <w:rFonts w:ascii="Arial" w:hAnsi="Arial" w:eastAsia="Arial" w:cs="Arial"/>
                <w:lang w:val="ms-MY"/>
              </w:rPr>
              <w:t xml:space="preserve">Muka Surat : 1 Drp : </w:t>
            </w:r>
            <w:r>
              <w:rPr>
                <w:rFonts w:ascii="Arial" w:hAnsi="Arial" w:eastAsia="Arial" w:cs="Arial"/>
                <w:color w:val="auto"/>
                <w:lang w:val="ms-MY"/>
              </w:rPr>
              <w:t xml:space="preserve">4</w:t>
            </w:r>
            <w:r/>
          </w:p>
          <w:p>
            <w:pPr>
              <w:tabs>
                <w:tab w:val="left" w:pos="1800" w:leader="none"/>
              </w:tabs>
              <w:rPr>
                <w:rFonts w:ascii="Arial" w:hAnsi="Arial" w:eastAsia="Arial" w:cs="Arial"/>
                <w:lang w:val="ms-MY"/>
              </w:rPr>
            </w:pPr>
            <w:r>
              <w:rPr>
                <w:rFonts w:ascii="Arial" w:hAnsi="Arial" w:eastAsia="Arial" w:cs="Arial"/>
                <w:lang w:val="ms-MY"/>
              </w:rPr>
            </w:r>
            <w:r/>
          </w:p>
        </w:tc>
      </w:tr>
      <w:tr>
        <w:trPr>
          <w:trHeight w:val="20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spacing w:before="120" w:after="120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eastAsia="Arial" w:cs="Arial"/>
                <w:b/>
                <w:lang w:val="ms-MY"/>
              </w:rPr>
            </w:pPr>
            <w:r>
              <w:rPr>
                <w:rFonts w:ascii="Arial" w:hAnsi="Arial" w:eastAsia="Arial" w:cs="Arial"/>
                <w:b/>
                <w:lang w:val="ms-MY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spacing w:before="120" w:after="120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eastAsia="Arial" w:cs="Arial"/>
                <w:b/>
                <w:lang w:val="ms-MY"/>
              </w:rPr>
            </w:pPr>
            <w:r>
              <w:rPr>
                <w:rFonts w:ascii="Arial" w:hAnsi="Arial" w:eastAsia="Arial" w:cs="Arial"/>
                <w:b/>
                <w:lang w:val="ms-MY"/>
              </w:rPr>
              <w:t xml:space="preserve">NO. KOD KSKV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854" w:type="dxa"/>
            <w:vAlign w:val="center"/>
            <w:textDirection w:val="lrTb"/>
            <w:noWrap w:val="false"/>
          </w:tcPr>
          <w:p>
            <w:pPr>
              <w:tabs>
                <w:tab w:val="left" w:pos="1800" w:leader="none"/>
              </w:tabs>
              <w:rPr>
                <w:rFonts w:ascii="Arial" w:hAnsi="Arial" w:eastAsia="Arial" w:cs="Arial"/>
                <w:lang w:val="ms-MY"/>
              </w:rPr>
            </w:pPr>
            <w:r>
              <w:rPr>
                <w:rFonts w:ascii="Arial" w:hAnsi="Arial" w:eastAsia="Arial" w:cs="Arial"/>
                <w:lang w:val="ms-MY"/>
              </w:rPr>
              <w:t xml:space="preserve">KPD 2023 / T(</w:t>
            </w:r>
            <w:r>
              <w:rPr>
                <w:rFonts w:ascii="Arial" w:hAnsi="Arial" w:eastAsia="Arial" w:cs="Arial"/>
                <w:lang w:val="ms-MY"/>
              </w:rPr>
              <w:t xml:space="preserve">2/11</w:t>
            </w:r>
            <w:r>
              <w:rPr>
                <w:rFonts w:ascii="Arial" w:hAnsi="Arial" w:eastAsia="Arial" w:cs="Arial"/>
                <w:lang w:val="ms-MY"/>
              </w:rPr>
              <w:t xml:space="preserve">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2977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Arial" w:hAnsi="Arial" w:eastAsia="Arial" w:cs="Arial"/>
                <w:lang w:val="ms-MY"/>
              </w:rPr>
            </w:pPr>
            <w:r>
              <w:rPr>
                <w:rFonts w:ascii="Arial" w:hAnsi="Arial" w:eastAsia="Arial" w:cs="Arial"/>
                <w:lang w:val="ms-MY"/>
              </w:rPr>
            </w:r>
            <w:r/>
          </w:p>
        </w:tc>
      </w:tr>
    </w:tbl>
    <w:p>
      <w:pPr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</w:r>
      <w:r/>
    </w:p>
    <w:p>
      <w:pPr>
        <w:ind w:left="-142" w:hanging="142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eastAsia="Arial" w:cs="Arial"/>
          <w:sz w:val="16"/>
          <w:szCs w:val="16"/>
          <w:lang w:val="ms-MY"/>
        </w:rPr>
      </w:pPr>
      <w:r>
        <w:rPr>
          <w:rFonts w:ascii="Arial" w:hAnsi="Arial" w:eastAsia="Arial" w:cs="Arial"/>
          <w:b/>
          <w:lang w:val="ms-MY"/>
        </w:rPr>
        <w:t xml:space="preserve">TAJUK/</w:t>
      </w:r>
      <w:r>
        <w:rPr>
          <w:rFonts w:ascii="Arial" w:hAnsi="Arial" w:eastAsia="Arial" w:cs="Arial"/>
          <w:i/>
          <w:lang w:val="ms-MY"/>
        </w:rPr>
        <w:t xml:space="preserve">TITLE</w:t>
      </w:r>
      <w:r>
        <w:rPr>
          <w:rFonts w:ascii="Arial" w:hAnsi="Arial" w:eastAsia="Arial" w:cs="Arial"/>
          <w:b/>
          <w:i/>
          <w:lang w:val="ms-MY"/>
        </w:rPr>
        <w:t xml:space="preserve"> </w:t>
      </w:r>
      <w:r>
        <w:rPr>
          <w:rFonts w:ascii="Arial" w:hAnsi="Arial" w:eastAsia="Arial" w:cs="Arial"/>
          <w:b/>
          <w:lang w:val="ms-MY"/>
        </w:rPr>
        <w:t xml:space="preserve">: </w:t>
      </w:r>
      <w:r/>
    </w:p>
    <w:p>
      <w:pPr>
        <w:ind w:left="-142" w:hanging="142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KEPERLUAN PEMBANGUNAN APLIKASI MODUL</w:t>
      </w:r>
      <w:r/>
    </w:p>
    <w:p>
      <w:pPr>
        <w:ind w:left="-142" w:hanging="142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eastAsia="Arial" w:cs="Arial"/>
          <w:sz w:val="16"/>
          <w:szCs w:val="16"/>
          <w:lang w:val="ms-MY"/>
        </w:rPr>
      </w:pPr>
      <w:r>
        <w:rPr>
          <w:rFonts w:ascii="Arial" w:hAnsi="Arial" w:eastAsia="Arial" w:cs="Arial"/>
          <w:sz w:val="16"/>
          <w:szCs w:val="16"/>
          <w:lang w:val="ms-MY"/>
        </w:rPr>
      </w:r>
      <w:r/>
    </w:p>
    <w:p>
      <w:pPr>
        <w:ind w:left="-142" w:hanging="142"/>
        <w:spacing w:line="360" w:lineRule="auto"/>
        <w:tabs>
          <w:tab w:val="left" w:pos="1800" w:leader="none"/>
        </w:tabs>
        <w:rPr>
          <w:rFonts w:ascii="Arial" w:hAnsi="Arial" w:eastAsia="Arial" w:cs="Arial"/>
          <w:b/>
          <w:sz w:val="16"/>
          <w:szCs w:val="16"/>
          <w:lang w:val="ms-MY"/>
        </w:rPr>
      </w:pPr>
      <w:r>
        <w:rPr>
          <w:rFonts w:ascii="Arial" w:hAnsi="Arial" w:eastAsia="Arial" w:cs="Arial"/>
          <w:b/>
          <w:lang w:val="ms-MY"/>
        </w:rPr>
        <w:t xml:space="preserve">TUJUAN/</w:t>
      </w:r>
      <w:r>
        <w:rPr>
          <w:rFonts w:ascii="Arial" w:hAnsi="Arial" w:eastAsia="Arial" w:cs="Arial"/>
          <w:i/>
          <w:lang w:val="ms-MY"/>
        </w:rPr>
        <w:t xml:space="preserve">PURPOSE </w:t>
      </w:r>
      <w:r>
        <w:rPr>
          <w:rFonts w:ascii="Arial" w:hAnsi="Arial" w:eastAsia="Arial" w:cs="Arial"/>
          <w:b/>
          <w:sz w:val="16"/>
          <w:szCs w:val="16"/>
          <w:lang w:val="ms-MY"/>
        </w:rPr>
        <w:t xml:space="preserve">:</w:t>
      </w:r>
      <w:r>
        <w:rPr>
          <w:rFonts w:ascii="Arial" w:hAnsi="Arial" w:eastAsia="Arial" w:cs="Arial"/>
          <w:sz w:val="16"/>
          <w:szCs w:val="16"/>
          <w:lang w:val="ms-MY"/>
        </w:rPr>
        <w:t xml:space="preserve"> </w:t>
      </w:r>
      <w:r/>
    </w:p>
    <w:p>
      <w:pPr>
        <w:ind w:left="-142" w:hanging="142"/>
        <w:jc w:val="both"/>
        <w:spacing w:line="360" w:lineRule="auto"/>
        <w:tabs>
          <w:tab w:val="left" w:pos="1800" w:leader="none"/>
        </w:tabs>
        <w:rPr>
          <w:rFonts w:ascii="Arial" w:hAnsi="Arial" w:eastAsia="Arial" w:cs="Arial"/>
          <w:lang w:val="ms-MY"/>
        </w:rPr>
      </w:pPr>
      <w:r>
        <w:rPr>
          <w:rFonts w:ascii="Arial" w:hAnsi="Arial" w:eastAsia="Arial" w:cs="Arial"/>
          <w:lang w:val="ms-MY"/>
        </w:rPr>
        <w:t xml:space="preserve">Kertas </w:t>
      </w:r>
      <w:r>
        <w:rPr>
          <w:rFonts w:ascii="Arial" w:hAnsi="Arial" w:eastAsia="Arial" w:cs="Arial"/>
          <w:lang w:val="ms-MY"/>
        </w:rPr>
        <w:t xml:space="preserve">tugasan</w:t>
      </w:r>
      <w:r>
        <w:rPr>
          <w:rFonts w:ascii="Arial" w:hAnsi="Arial" w:eastAsia="Arial" w:cs="Arial"/>
          <w:lang w:val="ms-MY"/>
        </w:rPr>
        <w:t xml:space="preserve"> ini adalah mengenai :</w:t>
      </w:r>
      <w:r/>
    </w:p>
    <w:p>
      <w:pPr>
        <w:pStyle w:val="816"/>
        <w:numPr>
          <w:ilvl w:val="0"/>
          <w:numId w:val="45"/>
        </w:numPr>
        <w:jc w:val="both"/>
        <w:spacing w:line="360" w:lineRule="auto"/>
        <w:tabs>
          <w:tab w:val="left" w:pos="1800" w:leader="none"/>
        </w:tabs>
        <w:rPr>
          <w:rFonts w:ascii="Arial" w:hAnsi="Arial"/>
          <w:bCs/>
          <w:i/>
        </w:rPr>
      </w:pPr>
      <w:r>
        <w:rPr>
          <w:rFonts w:ascii="Arial" w:hAnsi="Arial"/>
          <w:bCs/>
        </w:rPr>
        <w:t xml:space="preserve">P</w:t>
      </w:r>
      <w:r>
        <w:rPr>
          <w:rFonts w:ascii="Arial" w:hAnsi="Arial"/>
          <w:bCs/>
        </w:rPr>
        <w:t xml:space="preserve">engenalan </w:t>
      </w:r>
      <w:r>
        <w:rPr>
          <w:rFonts w:ascii="Arial" w:hAnsi="Arial"/>
          <w:bCs/>
        </w:rPr>
        <w:t xml:space="preserve">kepada </w:t>
      </w:r>
      <w:r>
        <w:rPr>
          <w:rFonts w:ascii="Arial" w:hAnsi="Arial"/>
          <w:bCs/>
          <w:i/>
        </w:rPr>
        <w:t xml:space="preserve">Test Driven Development (TDD)</w:t>
      </w:r>
      <w:r/>
    </w:p>
    <w:p>
      <w:pPr>
        <w:pStyle w:val="816"/>
        <w:numPr>
          <w:ilvl w:val="0"/>
          <w:numId w:val="45"/>
        </w:numPr>
        <w:jc w:val="both"/>
        <w:spacing w:line="360" w:lineRule="auto"/>
        <w:tabs>
          <w:tab w:val="left" w:pos="1800" w:leader="none"/>
        </w:tabs>
        <w:rPr>
          <w:rFonts w:ascii="Arial" w:hAnsi="Arial"/>
          <w:bCs/>
          <w:i/>
        </w:rPr>
      </w:pPr>
      <w:r>
        <w:rPr>
          <w:rFonts w:ascii="Arial" w:hAnsi="Arial"/>
          <w:bCs/>
        </w:rPr>
        <w:t xml:space="preserve">K</w:t>
      </w:r>
      <w:r>
        <w:rPr>
          <w:rFonts w:ascii="Arial" w:hAnsi="Arial"/>
          <w:bCs/>
        </w:rPr>
        <w:t xml:space="preserve">andungan projek.</w:t>
      </w:r>
      <w:r/>
    </w:p>
    <w:p>
      <w:pPr>
        <w:pStyle w:val="816"/>
        <w:numPr>
          <w:ilvl w:val="0"/>
          <w:numId w:val="45"/>
        </w:numPr>
        <w:jc w:val="both"/>
        <w:spacing w:line="360" w:lineRule="auto"/>
        <w:tabs>
          <w:tab w:val="left" w:pos="1800" w:leader="none"/>
        </w:tabs>
        <w:rPr>
          <w:rFonts w:ascii="Arial" w:hAnsi="Arial"/>
          <w:bCs/>
          <w:i/>
        </w:rPr>
      </w:pPr>
      <w:r>
        <w:rPr>
          <w:rFonts w:ascii="Arial" w:hAnsi="Arial"/>
          <w:bCs/>
          <w:i/>
        </w:rPr>
        <w:t xml:space="preserve">Application mock-up</w:t>
      </w:r>
      <w:r/>
    </w:p>
    <w:p>
      <w:pPr>
        <w:contextualSpacing/>
        <w:ind w:left="360"/>
        <w:widowControl/>
        <w:rPr>
          <w:rFonts w:ascii="Arial" w:hAnsi="Arial" w:cs="Arial"/>
          <w:bCs/>
        </w:rPr>
      </w:pPr>
      <w:r>
        <w:rPr>
          <w:rFonts w:ascii="Arial" w:hAnsi="Arial" w:cs="Arial"/>
          <w:bCs/>
        </w:rPr>
      </w:r>
      <w:r/>
    </w:p>
    <w:p>
      <w:pPr>
        <w:spacing w:after="200"/>
        <w:widowControl/>
        <w:rPr>
          <w:rFonts w:ascii="Arial" w:hAnsi="Arial" w:cs="Arial"/>
          <w:b/>
          <w:bCs/>
          <w:lang w:val="ms-MY" w:eastAsia="zh-CN"/>
        </w:rPr>
      </w:pPr>
      <w:r>
        <w:rPr>
          <w:rFonts w:ascii="Arial" w:hAnsi="Arial" w:cs="Arial"/>
          <w:b/>
          <w:bCs/>
          <w:lang w:val="ms-MY" w:eastAsia="zh-CN"/>
        </w:rPr>
        <w:br w:type="page" w:clear="all"/>
      </w:r>
      <w:r/>
    </w:p>
    <w:p>
      <w:pPr>
        <w:ind w:left="-12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sv-SE"/>
        </w:rPr>
        <w:t xml:space="preserve">ARAHAN</w:t>
      </w:r>
      <w:r>
        <w:rPr>
          <w:rFonts w:ascii="Arial" w:hAnsi="Arial" w:cs="Arial"/>
          <w:b/>
          <w:lang w:val="en-GB"/>
        </w:rPr>
        <w:t xml:space="preserve">/</w:t>
      </w:r>
      <w:r>
        <w:rPr>
          <w:rFonts w:ascii="Arial" w:hAnsi="Arial" w:cs="Arial"/>
          <w:i/>
          <w:lang w:val="en-GB"/>
        </w:rPr>
        <w:t xml:space="preserve">INSTRUCTION</w:t>
      </w:r>
      <w:r>
        <w:rPr>
          <w:rFonts w:ascii="Arial" w:hAnsi="Arial" w:cs="Arial"/>
          <w:b/>
          <w:lang w:val="en-GB"/>
        </w:rPr>
        <w:t xml:space="preserve"> : </w:t>
      </w:r>
      <w:r/>
    </w:p>
    <w:p>
      <w:pPr>
        <w:spacing w:line="360" w:lineRule="auto"/>
        <w:tabs>
          <w:tab w:val="left" w:pos="-1296" w:leader="none"/>
          <w:tab w:val="left" w:pos="-576" w:leader="none"/>
        </w:tabs>
        <w:rPr>
          <w:rFonts w:ascii="Arial" w:hAnsi="Arial" w:cs="Arial"/>
          <w:bCs/>
          <w:lang w:val="en-GB"/>
        </w:rPr>
      </w:pPr>
      <w:r>
        <w:rPr>
          <w:rFonts w:ascii="Arial" w:hAnsi="Arial" w:cs="Arial"/>
          <w:iCs/>
          <w:lang w:val="fi-FI"/>
        </w:rPr>
        <w:t xml:space="preserve">Kertas Tugasan ini mengandungi tiga bahagian. Jawab semua soalan dengan merujuk kepada Kertas Penerangan </w:t>
      </w:r>
      <w:r>
        <w:rPr>
          <w:rFonts w:ascii="Arial" w:hAnsi="Arial" w:eastAsia="Arial"/>
        </w:rPr>
        <w:t xml:space="preserve">KPD 2023 / P(2/11)</w:t>
      </w:r>
      <w:r/>
    </w:p>
    <w:p>
      <w:pPr>
        <w:ind w:left="-12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</w:r>
      <w:r/>
    </w:p>
    <w:p>
      <w:pPr>
        <w:ind w:left="-12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Cs/>
          <w:lang w:val="en-GB"/>
        </w:rPr>
      </w:pPr>
      <w:r>
        <w:rPr>
          <w:rFonts w:ascii="Arial" w:hAnsi="Arial" w:cs="Arial"/>
          <w:b/>
          <w:lang w:val="sv-SE"/>
        </w:rPr>
        <w:t xml:space="preserve">SOALAN/</w:t>
      </w:r>
      <w:r>
        <w:rPr>
          <w:rFonts w:ascii="Arial" w:hAnsi="Arial" w:cs="Arial"/>
          <w:i/>
          <w:lang w:val="sv-SE"/>
        </w:rPr>
        <w:t xml:space="preserve">QUESTION</w:t>
      </w:r>
      <w:r>
        <w:rPr>
          <w:rFonts w:ascii="Arial" w:hAnsi="Arial" w:cs="Arial"/>
          <w:b/>
          <w:lang w:val="sv-SE"/>
        </w:rPr>
        <w:t xml:space="preserve"> : </w:t>
      </w:r>
      <w:r/>
    </w:p>
    <w:p>
      <w:pPr>
        <w:ind w:left="-12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 xml:space="preserve">BAHA</w:t>
      </w:r>
      <w:r>
        <w:rPr>
          <w:rFonts w:ascii="Arial" w:hAnsi="Arial" w:cs="Arial"/>
          <w:b/>
          <w:lang w:val="sv-SE"/>
        </w:rPr>
        <w:t xml:space="preserve">G</w:t>
      </w:r>
      <w:r>
        <w:rPr>
          <w:rFonts w:ascii="Arial" w:hAnsi="Arial" w:cs="Arial"/>
          <w:b/>
          <w:lang w:val="sv-SE"/>
        </w:rPr>
        <w:t xml:space="preserve">IA</w:t>
      </w:r>
      <w:r>
        <w:rPr>
          <w:rFonts w:ascii="Arial" w:hAnsi="Arial" w:cs="Arial"/>
          <w:b/>
          <w:lang w:val="sv-SE"/>
        </w:rPr>
        <w:t xml:space="preserve">N </w:t>
      </w:r>
      <w:r>
        <w:rPr>
          <w:rFonts w:ascii="Arial" w:hAnsi="Arial" w:cs="Arial"/>
          <w:b/>
          <w:lang w:val="sv-SE"/>
        </w:rPr>
        <w:t xml:space="preserve">A: OBJECTIVE QUESTION</w:t>
      </w:r>
      <w:r/>
    </w:p>
    <w:p>
      <w:pPr>
        <w:ind w:left="-12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Cs/>
          <w:lang w:val="sv-SE"/>
        </w:rPr>
      </w:pPr>
      <w:r>
        <w:rPr>
          <w:rFonts w:ascii="Arial" w:hAnsi="Arial" w:cs="Arial"/>
          <w:b/>
          <w:lang w:val="sv-SE"/>
        </w:rPr>
        <w:t xml:space="preserve">Arahan/ </w:t>
      </w:r>
      <w:r>
        <w:rPr>
          <w:rFonts w:ascii="Arial" w:hAnsi="Arial" w:cs="Arial"/>
          <w:bCs/>
          <w:lang w:val="sv-SE"/>
        </w:rPr>
        <w:t xml:space="preserve">Instruction</w:t>
      </w:r>
      <w:r>
        <w:rPr>
          <w:rFonts w:ascii="Arial" w:hAnsi="Arial" w:cs="Arial"/>
          <w:b/>
          <w:lang w:val="sv-SE"/>
        </w:rPr>
        <w:t xml:space="preserve">: </w:t>
      </w:r>
      <w:r>
        <w:rPr>
          <w:rFonts w:ascii="Arial" w:hAnsi="Arial" w:cs="Arial"/>
          <w:bCs/>
          <w:lang w:val="sv-SE"/>
        </w:rPr>
        <w:t xml:space="preserve">Bulatkan jawapan yang betul.</w:t>
      </w:r>
      <w:r/>
    </w:p>
    <w:p>
      <w:pPr>
        <w:ind w:left="-12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</w:r>
      <w:r/>
    </w:p>
    <w:p>
      <w:pPr>
        <w:pStyle w:val="816"/>
        <w:numPr>
          <w:ilvl w:val="0"/>
          <w:numId w:val="1"/>
        </w:numPr>
        <w:spacing w:line="360" w:lineRule="auto"/>
        <w:rPr>
          <w:rFonts w:ascii="Arial" w:hAnsi="Arial" w:eastAsia="Arial"/>
        </w:rPr>
      </w:pPr>
      <w:r>
        <w:rPr>
          <w:rFonts w:ascii="Arial" w:hAnsi="Arial" w:eastAsia="Arial"/>
        </w:rPr>
        <w:t xml:space="preserve">Susunkan langkah-langkah </w:t>
      </w:r>
      <w:r>
        <w:rPr>
          <w:rFonts w:ascii="Arial" w:hAnsi="Arial" w:eastAsia="Arial"/>
        </w:rPr>
        <w:t xml:space="preserve">berikut </w:t>
      </w:r>
      <w:r>
        <w:rPr>
          <w:rFonts w:ascii="Arial" w:hAnsi="Arial" w:eastAsia="Arial"/>
        </w:rPr>
        <w:t xml:space="preserve">yang menentukan bag</w:t>
      </w:r>
      <w:r>
        <w:rPr>
          <w:rFonts w:ascii="Arial" w:hAnsi="Arial" w:eastAsia="Arial"/>
        </w:rPr>
        <w:t xml:space="preserve">aimana untuk melakukan test TDD.</w:t>
      </w:r>
      <w:r/>
    </w:p>
    <w:p>
      <w:pPr>
        <w:pStyle w:val="816"/>
        <w:numPr>
          <w:ilvl w:val="0"/>
          <w:numId w:val="47"/>
        </w:numPr>
        <w:ind w:hanging="436"/>
        <w:spacing w:line="360" w:lineRule="auto"/>
        <w:widowControl/>
        <w:tabs>
          <w:tab w:val="left" w:pos="1276" w:leader="none"/>
        </w:tabs>
        <w:rPr>
          <w:rFonts w:ascii="Arial" w:hAnsi="Arial" w:eastAsia="Arial"/>
        </w:rPr>
      </w:pPr>
      <w:r>
        <w:rPr>
          <w:rFonts w:ascii="Arial" w:hAnsi="Arial" w:eastAsia="Arial"/>
        </w:rPr>
        <w:t xml:space="preserve">Menambah </w:t>
      </w:r>
      <w:r>
        <w:rPr>
          <w:rFonts w:ascii="Arial" w:hAnsi="Arial" w:eastAsia="Arial"/>
          <w:i/>
          <w:iCs/>
        </w:rPr>
        <w:t xml:space="preserve">test</w:t>
      </w:r>
      <w:r>
        <w:rPr>
          <w:rFonts w:ascii="Arial" w:hAnsi="Arial" w:eastAsia="Arial"/>
        </w:rPr>
        <w:t xml:space="preserve">.</w:t>
      </w:r>
      <w:r/>
    </w:p>
    <w:p>
      <w:pPr>
        <w:pStyle w:val="816"/>
        <w:numPr>
          <w:ilvl w:val="0"/>
          <w:numId w:val="47"/>
        </w:numPr>
        <w:ind w:hanging="436"/>
        <w:spacing w:line="360" w:lineRule="auto"/>
        <w:widowControl/>
        <w:tabs>
          <w:tab w:val="left" w:pos="1276" w:leader="none"/>
        </w:tabs>
        <w:rPr>
          <w:rFonts w:ascii="Arial" w:hAnsi="Arial" w:eastAsia="Arial"/>
        </w:rPr>
      </w:pPr>
      <w:r>
        <w:rPr>
          <w:rFonts w:ascii="Arial" w:hAnsi="Arial" w:eastAsia="Arial"/>
        </w:rPr>
        <w:t xml:space="preserve">Menulis beberapa kod </w:t>
      </w:r>
      <w:r/>
    </w:p>
    <w:p>
      <w:pPr>
        <w:pStyle w:val="816"/>
        <w:numPr>
          <w:ilvl w:val="0"/>
          <w:numId w:val="47"/>
        </w:numPr>
        <w:ind w:hanging="436"/>
        <w:spacing w:line="360" w:lineRule="auto"/>
        <w:widowControl/>
        <w:tabs>
          <w:tab w:val="left" w:pos="1276" w:leader="none"/>
        </w:tabs>
        <w:rPr>
          <w:rFonts w:ascii="Arial" w:hAnsi="Arial" w:eastAsia="Arial"/>
        </w:rPr>
      </w:pPr>
      <w:r>
        <w:rPr>
          <w:rFonts w:ascii="Arial" w:hAnsi="Arial" w:eastAsia="Arial"/>
        </w:rPr>
        <w:t xml:space="preserve">Mengendali </w:t>
      </w:r>
      <w:r>
        <w:rPr>
          <w:rFonts w:ascii="Arial" w:hAnsi="Arial" w:eastAsia="Arial"/>
          <w:i/>
          <w:iCs/>
        </w:rPr>
        <w:t xml:space="preserve">test </w:t>
      </w:r>
      <w:r>
        <w:rPr>
          <w:rFonts w:ascii="Arial" w:hAnsi="Arial" w:eastAsia="Arial"/>
        </w:rPr>
        <w:t xml:space="preserve">K</w:t>
      </w:r>
      <w:r>
        <w:rPr>
          <w:rFonts w:ascii="Arial" w:hAnsi="Arial" w:eastAsia="Arial"/>
        </w:rPr>
        <w:t xml:space="preserve">od </w:t>
      </w:r>
      <w:r>
        <w:rPr>
          <w:rFonts w:ascii="Arial" w:hAnsi="Arial" w:eastAsia="Arial"/>
          <w:i/>
          <w:iCs/>
        </w:rPr>
        <w:t xml:space="preserve">Refactor</w:t>
      </w:r>
      <w:r>
        <w:rPr>
          <w:rFonts w:ascii="Arial" w:hAnsi="Arial" w:eastAsia="Arial"/>
        </w:rPr>
        <w:t xml:space="preserve">.</w:t>
      </w:r>
      <w:r/>
    </w:p>
    <w:p>
      <w:pPr>
        <w:pStyle w:val="816"/>
        <w:numPr>
          <w:ilvl w:val="0"/>
          <w:numId w:val="47"/>
        </w:numPr>
        <w:ind w:hanging="436"/>
        <w:spacing w:line="360" w:lineRule="auto"/>
        <w:widowControl/>
        <w:tabs>
          <w:tab w:val="left" w:pos="1276" w:leader="none"/>
        </w:tabs>
        <w:rPr>
          <w:rFonts w:ascii="Arial" w:hAnsi="Arial" w:eastAsia="Arial"/>
        </w:rPr>
      </w:pPr>
      <w:r>
        <w:rPr>
          <w:rFonts w:ascii="Arial" w:hAnsi="Arial" w:eastAsia="Arial"/>
        </w:rPr>
        <w:t xml:space="preserve">Menjalankan semua test dan melihat jika apa-apa test baru gagal.</w:t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816"/>
        <w:numPr>
          <w:ilvl w:val="0"/>
          <w:numId w:val="18"/>
        </w:numPr>
        <w:spacing w:line="360" w:lineRule="auto"/>
        <w:rPr>
          <w:rFonts w:ascii="Arial" w:hAnsi="Arial" w:eastAsia="Arial"/>
        </w:rPr>
      </w:pPr>
      <w:r>
        <w:rPr>
          <w:rFonts w:ascii="Arial" w:hAnsi="Arial" w:eastAsia="Arial"/>
        </w:rPr>
        <w:t xml:space="preserve">I, II, III</w:t>
      </w:r>
      <w:r>
        <w:rPr>
          <w:rFonts w:ascii="Arial" w:hAnsi="Arial" w:eastAsia="Arial"/>
        </w:rPr>
        <w:t xml:space="preserve"> dan</w:t>
      </w:r>
      <w:r>
        <w:rPr>
          <w:rFonts w:ascii="Arial" w:hAnsi="Arial" w:eastAsia="Arial"/>
        </w:rPr>
        <w:t xml:space="preserve"> </w:t>
      </w:r>
      <w:r>
        <w:rPr>
          <w:rFonts w:ascii="Arial" w:hAnsi="Arial" w:eastAsia="Arial"/>
        </w:rPr>
        <w:t xml:space="preserve">IV</w:t>
      </w:r>
      <w:r/>
    </w:p>
    <w:p>
      <w:pPr>
        <w:pStyle w:val="816"/>
        <w:numPr>
          <w:ilvl w:val="0"/>
          <w:numId w:val="18"/>
        </w:numPr>
        <w:spacing w:line="360" w:lineRule="auto"/>
        <w:rPr>
          <w:rFonts w:ascii="Arial" w:hAnsi="Arial" w:eastAsia="Arial"/>
        </w:rPr>
      </w:pPr>
      <w:r>
        <w:rPr>
          <w:rFonts w:ascii="Arial" w:hAnsi="Arial" w:eastAsia="Arial"/>
        </w:rPr>
        <w:t xml:space="preserve">I, III, II, </w:t>
      </w:r>
      <w:r>
        <w:rPr>
          <w:rFonts w:ascii="Arial" w:hAnsi="Arial" w:eastAsia="Arial"/>
        </w:rPr>
        <w:t xml:space="preserve">dan </w:t>
      </w:r>
      <w:r>
        <w:rPr>
          <w:rFonts w:ascii="Arial" w:hAnsi="Arial" w:eastAsia="Arial"/>
        </w:rPr>
        <w:t xml:space="preserve">IV</w:t>
      </w:r>
      <w:r/>
    </w:p>
    <w:p>
      <w:pPr>
        <w:pStyle w:val="816"/>
        <w:numPr>
          <w:ilvl w:val="0"/>
          <w:numId w:val="18"/>
        </w:numPr>
        <w:spacing w:line="360" w:lineRule="auto"/>
        <w:rPr>
          <w:rFonts w:ascii="Arial" w:hAnsi="Arial" w:eastAsia="Arial"/>
          <w:color w:val="auto"/>
        </w:rPr>
      </w:pPr>
      <w:r>
        <w:rPr>
          <w:rFonts w:ascii="Arial" w:hAnsi="Arial" w:eastAsia="Arial"/>
          <w:color w:val="auto"/>
        </w:rPr>
        <w:t xml:space="preserve">I, I</w:t>
      </w:r>
      <w:r>
        <w:rPr>
          <w:rFonts w:ascii="Arial" w:hAnsi="Arial" w:eastAsia="Arial"/>
          <w:color w:val="auto"/>
        </w:rPr>
        <w:t xml:space="preserve">V</w:t>
      </w:r>
      <w:r>
        <w:rPr>
          <w:rFonts w:ascii="Arial" w:hAnsi="Arial" w:eastAsia="Arial"/>
          <w:color w:val="auto"/>
        </w:rPr>
        <w:t xml:space="preserve">, </w:t>
      </w:r>
      <w:r>
        <w:rPr>
          <w:rFonts w:ascii="Arial" w:hAnsi="Arial" w:eastAsia="Arial"/>
          <w:color w:val="auto"/>
        </w:rPr>
        <w:t xml:space="preserve">III</w:t>
      </w:r>
      <w:r>
        <w:rPr>
          <w:rFonts w:ascii="Arial" w:hAnsi="Arial" w:eastAsia="Arial"/>
          <w:color w:val="auto"/>
        </w:rPr>
        <w:t xml:space="preserve"> dan</w:t>
      </w:r>
      <w:r>
        <w:rPr>
          <w:rFonts w:ascii="Arial" w:hAnsi="Arial" w:eastAsia="Arial"/>
          <w:color w:val="auto"/>
        </w:rPr>
        <w:t xml:space="preserve"> II</w:t>
      </w:r>
      <w:r/>
    </w:p>
    <w:p>
      <w:pPr>
        <w:pStyle w:val="816"/>
        <w:numPr>
          <w:ilvl w:val="0"/>
          <w:numId w:val="18"/>
        </w:numPr>
        <w:spacing w:line="360" w:lineRule="auto"/>
        <w:rPr>
          <w:rFonts w:ascii="Arial" w:hAnsi="Arial" w:eastAsia="Arial"/>
          <w:highlight w:val="yellow"/>
        </w:rPr>
      </w:pPr>
      <w:r>
        <w:rPr>
          <w:rFonts w:ascii="Arial" w:hAnsi="Arial" w:eastAsia="Arial"/>
          <w:highlight w:val="yellow"/>
        </w:rPr>
        <w:t xml:space="preserve">I, IV , II dan III</w:t>
      </w:r>
      <w:r>
        <w:rPr>
          <w:highlight w:val="yellow"/>
        </w:rPr>
      </w:r>
    </w:p>
    <w:p>
      <w:pPr>
        <w:pStyle w:val="816"/>
        <w:numPr>
          <w:ilvl w:val="0"/>
          <w:numId w:val="31"/>
        </w:numPr>
        <w:ind w:right="180" w:firstLine="6935"/>
        <w:spacing w:line="355" w:lineRule="auto"/>
        <w:widowControl/>
        <w:tabs>
          <w:tab w:val="left" w:pos="1500" w:leader="none"/>
        </w:tabs>
        <w:rPr>
          <w:rFonts w:ascii="Arial" w:hAnsi="Arial" w:eastAsia="Arial"/>
        </w:rPr>
      </w:pPr>
      <w:r>
        <w:rPr>
          <w:rFonts w:ascii="Arial" w:hAnsi="Arial" w:eastAsia="Arial"/>
        </w:rPr>
        <w:t xml:space="preserve">markah)</w:t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816"/>
        <w:numPr>
          <w:ilvl w:val="0"/>
          <w:numId w:val="1"/>
        </w:numPr>
        <w:ind w:right="260"/>
        <w:spacing w:line="354" w:lineRule="auto"/>
        <w:widowControl/>
        <w:tabs>
          <w:tab w:val="left" w:pos="960" w:leader="none"/>
        </w:tabs>
        <w:rPr>
          <w:rFonts w:ascii="Arial" w:hAnsi="Arial" w:eastAsia="Arial"/>
        </w:rPr>
      </w:pPr>
      <w:r>
        <w:rPr>
          <w:rFonts w:ascii="Arial" w:hAnsi="Arial" w:eastAsia="Arial"/>
        </w:rPr>
        <w:t xml:space="preserve">Berikut adalah </w:t>
      </w:r>
      <w:r>
        <w:rPr>
          <w:rFonts w:ascii="Arial" w:hAnsi="Arial" w:eastAsia="Arial"/>
        </w:rPr>
        <w:t xml:space="preserve">ke</w:t>
      </w:r>
      <w:r>
        <w:rPr>
          <w:rFonts w:ascii="Arial" w:hAnsi="Arial" w:eastAsia="Arial"/>
        </w:rPr>
        <w:t xml:space="preserve">lebihan mock up,</w:t>
      </w:r>
      <w:r>
        <w:rPr>
          <w:rFonts w:ascii="Arial" w:hAnsi="Arial" w:eastAsia="Arial"/>
          <w:b/>
          <w:bCs/>
        </w:rPr>
        <w:t xml:space="preserve"> kecuali</w:t>
      </w:r>
      <w:r/>
    </w:p>
    <w:p>
      <w:pPr>
        <w:pStyle w:val="816"/>
        <w:numPr>
          <w:ilvl w:val="0"/>
          <w:numId w:val="30"/>
        </w:numPr>
        <w:ind w:right="260"/>
        <w:spacing w:line="354" w:lineRule="auto"/>
        <w:widowControl/>
        <w:tabs>
          <w:tab w:val="left" w:pos="960" w:leader="none"/>
        </w:tabs>
        <w:rPr>
          <w:rFonts w:ascii="Arial" w:hAnsi="Arial" w:eastAsia="Arial"/>
          <w:color w:val="auto"/>
          <w:highlight w:val="yellow"/>
        </w:rPr>
      </w:pPr>
      <w:r>
        <w:rPr>
          <w:rFonts w:ascii="Arial" w:hAnsi="Arial" w:eastAsia="Arial"/>
          <w:color w:val="auto"/>
          <w:highlight w:val="yellow"/>
        </w:rPr>
        <w:t xml:space="preserve">Kesilapan boleh dikesan pada akhir pembangunan projek.</w:t>
      </w:r>
      <w:r>
        <w:rPr>
          <w:highlight w:val="yellow"/>
        </w:rPr>
      </w:r>
    </w:p>
    <w:p>
      <w:pPr>
        <w:pStyle w:val="816"/>
        <w:numPr>
          <w:ilvl w:val="0"/>
          <w:numId w:val="30"/>
        </w:numPr>
        <w:ind w:right="260"/>
        <w:spacing w:line="354" w:lineRule="auto"/>
        <w:widowControl/>
        <w:tabs>
          <w:tab w:val="left" w:pos="960" w:leader="none"/>
        </w:tabs>
        <w:rPr>
          <w:rFonts w:ascii="Arial" w:hAnsi="Arial" w:eastAsia="Arial"/>
        </w:rPr>
      </w:pPr>
      <w:r>
        <w:rPr>
          <w:rFonts w:ascii="Arial" w:hAnsi="Arial" w:eastAsia="Arial"/>
        </w:rPr>
        <w:t xml:space="preserve">Mudah memahami keperluan sebenar pelanggan apabila pengguna terlibat secara aktif dalam pembangunan</w:t>
      </w:r>
      <w:r>
        <w:rPr>
          <w:rFonts w:ascii="Arial" w:hAnsi="Arial" w:eastAsia="Arial"/>
        </w:rPr>
        <w:t xml:space="preserve">.</w:t>
      </w:r>
      <w:r/>
    </w:p>
    <w:p>
      <w:pPr>
        <w:pStyle w:val="816"/>
        <w:numPr>
          <w:ilvl w:val="0"/>
          <w:numId w:val="30"/>
        </w:numPr>
        <w:ind w:right="260"/>
        <w:spacing w:line="354" w:lineRule="auto"/>
        <w:widowControl/>
        <w:tabs>
          <w:tab w:val="left" w:pos="960" w:leader="none"/>
        </w:tabs>
        <w:rPr>
          <w:rFonts w:ascii="Arial" w:hAnsi="Arial" w:eastAsia="Arial"/>
        </w:rPr>
      </w:pPr>
      <w:r>
        <w:rPr>
          <w:rFonts w:ascii="Arial" w:hAnsi="Arial" w:eastAsia="Arial"/>
        </w:rPr>
        <w:t xml:space="preserve">Pembangun dapat membangunkan aplikasi atau menghasilkan produk akhir yang menepati kehendak pengguna</w:t>
      </w:r>
      <w:r>
        <w:rPr>
          <w:rFonts w:ascii="Arial" w:hAnsi="Arial" w:eastAsia="Arial"/>
        </w:rPr>
        <w:t xml:space="preserve">.</w:t>
      </w:r>
      <w:r/>
    </w:p>
    <w:p>
      <w:pPr>
        <w:pStyle w:val="816"/>
        <w:numPr>
          <w:ilvl w:val="0"/>
          <w:numId w:val="30"/>
        </w:numPr>
        <w:ind w:right="260"/>
        <w:spacing w:line="354" w:lineRule="auto"/>
        <w:widowControl/>
        <w:tabs>
          <w:tab w:val="left" w:pos="960" w:leader="none"/>
        </w:tabs>
        <w:rPr>
          <w:rFonts w:ascii="Arial" w:hAnsi="Arial" w:eastAsia="Arial"/>
          <w:color w:val="auto"/>
        </w:rPr>
      </w:pPr>
      <w:r>
        <w:rPr>
          <w:rFonts w:ascii="Arial" w:hAnsi="Arial" w:eastAsia="Arial"/>
        </w:rPr>
        <w:t xml:space="preserve">Oleh kerana di dalam kaedah ini menyediakan simulasi kepada pengguna, pengguna akan dapat pemahaman yang lebih baik daripada sistem yang </w:t>
      </w:r>
      <w:r>
        <w:rPr>
          <w:rFonts w:ascii="Arial" w:hAnsi="Arial" w:eastAsia="Arial"/>
          <w:color w:val="auto"/>
        </w:rPr>
        <w:t xml:space="preserve">dibangunkan.</w:t>
      </w:r>
      <w:r/>
    </w:p>
    <w:p>
      <w:pPr>
        <w:pStyle w:val="816"/>
        <w:ind w:left="600" w:right="-46"/>
        <w:jc w:val="center"/>
        <w:spacing w:line="355" w:lineRule="auto"/>
        <w:widowControl/>
        <w:tabs>
          <w:tab w:val="left" w:pos="1500" w:leader="none"/>
        </w:tabs>
        <w:rPr>
          <w:rFonts w:ascii="Arial" w:hAnsi="Arial" w:eastAsia="Arial"/>
        </w:rPr>
      </w:pPr>
      <w:r>
        <w:rPr>
          <w:rFonts w:ascii="Arial" w:hAnsi="Arial" w:eastAsia="Arial"/>
        </w:rPr>
        <w:tab/>
      </w:r>
      <w:r>
        <w:rPr>
          <w:rFonts w:ascii="Arial" w:hAnsi="Arial" w:eastAsia="Arial"/>
        </w:rPr>
        <w:tab/>
      </w:r>
      <w:r>
        <w:rPr>
          <w:rFonts w:ascii="Arial" w:hAnsi="Arial" w:eastAsia="Arial"/>
        </w:rPr>
        <w:tab/>
      </w:r>
      <w:r>
        <w:rPr>
          <w:rFonts w:ascii="Arial" w:hAnsi="Arial" w:eastAsia="Arial"/>
        </w:rPr>
        <w:tab/>
      </w:r>
      <w:r>
        <w:rPr>
          <w:rFonts w:ascii="Arial" w:hAnsi="Arial" w:eastAsia="Arial"/>
        </w:rPr>
        <w:tab/>
      </w:r>
      <w:r>
        <w:rPr>
          <w:rFonts w:ascii="Arial" w:hAnsi="Arial" w:eastAsia="Arial"/>
        </w:rPr>
        <w:tab/>
      </w:r>
      <w:r>
        <w:rPr>
          <w:rFonts w:ascii="Arial" w:hAnsi="Arial" w:eastAsia="Arial"/>
        </w:rPr>
        <w:tab/>
      </w:r>
      <w:r>
        <w:rPr>
          <w:rFonts w:ascii="Arial" w:hAnsi="Arial" w:eastAsia="Arial"/>
        </w:rPr>
        <w:tab/>
      </w:r>
      <w:r>
        <w:rPr>
          <w:rFonts w:ascii="Arial" w:hAnsi="Arial" w:eastAsia="Arial"/>
        </w:rPr>
        <w:tab/>
        <w:t xml:space="preserve">          </w:t>
      </w:r>
      <w:r>
        <w:rPr>
          <w:rFonts w:ascii="Arial" w:hAnsi="Arial" w:eastAsia="Arial"/>
        </w:rPr>
        <w:t xml:space="preserve">(1 markah)</w:t>
      </w:r>
      <w:r/>
    </w:p>
    <w:p>
      <w:pPr>
        <w:spacing w:line="294" w:lineRule="exact"/>
      </w:pPr>
      <w:r/>
      <w:r/>
    </w:p>
    <w:p>
      <w:pPr>
        <w:spacing w:line="294" w:lineRule="exact"/>
      </w:pPr>
      <w:r/>
      <w:r/>
    </w:p>
    <w:p>
      <w:pPr>
        <w:spacing w:line="294" w:lineRule="exact"/>
      </w:pPr>
      <w:r/>
      <w:r/>
    </w:p>
    <w:p>
      <w:pPr>
        <w:spacing w:line="294" w:lineRule="exact"/>
      </w:pPr>
      <w:r/>
      <w:r/>
    </w:p>
    <w:p>
      <w:pPr>
        <w:spacing w:line="294" w:lineRule="exact"/>
      </w:pPr>
      <w:r/>
      <w:r/>
    </w:p>
    <w:p>
      <w:pPr>
        <w:spacing w:line="294" w:lineRule="exact"/>
      </w:pPr>
      <w:r/>
      <w:r/>
    </w:p>
    <w:p>
      <w:pPr>
        <w:pStyle w:val="816"/>
        <w:numPr>
          <w:ilvl w:val="0"/>
          <w:numId w:val="1"/>
        </w:numPr>
        <w:spacing w:line="360" w:lineRule="auto"/>
        <w:rPr>
          <w:rFonts w:ascii="Arial" w:hAnsi="Arial" w:cs="Arial"/>
          <w:bCs/>
          <w:color w:val="auto"/>
        </w:rPr>
      </w:pPr>
      <w:r>
        <w:rPr>
          <w:rFonts w:ascii="Arial" w:hAnsi="Arial" w:cs="Arial"/>
          <w:bCs/>
          <w:color w:val="auto"/>
        </w:rPr>
        <w:t xml:space="preserve">Berikut adalah</w:t>
      </w:r>
      <w:r>
        <w:rPr>
          <w:rFonts w:ascii="Arial" w:hAnsi="Arial" w:cs="Arial"/>
          <w:bCs/>
          <w:color w:val="auto"/>
        </w:rPr>
        <w:t xml:space="preserve"> benar berkaitan</w:t>
      </w:r>
      <w:r>
        <w:rPr>
          <w:rFonts w:ascii="Arial" w:hAnsi="Arial" w:cs="Arial"/>
          <w:bCs/>
          <w:color w:val="auto"/>
        </w:rPr>
        <w:t xml:space="preserve"> k</w:t>
      </w:r>
      <w:r>
        <w:rPr>
          <w:rFonts w:ascii="Arial" w:hAnsi="Arial" w:cs="Arial"/>
          <w:bCs/>
          <w:color w:val="auto"/>
        </w:rPr>
        <w:t xml:space="preserve">andungan ringkasan projek</w:t>
      </w:r>
      <w:r>
        <w:rPr>
          <w:rFonts w:ascii="Arial" w:hAnsi="Arial" w:cs="Arial"/>
          <w:bCs/>
          <w:color w:val="auto"/>
        </w:rPr>
        <w:t xml:space="preserve">, </w:t>
      </w:r>
      <w:r>
        <w:rPr>
          <w:rFonts w:ascii="Arial" w:hAnsi="Arial" w:cs="Arial"/>
          <w:b/>
          <w:color w:val="auto"/>
        </w:rPr>
        <w:t xml:space="preserve">kecuali</w:t>
      </w:r>
      <w:r>
        <w:rPr>
          <w:rFonts w:ascii="Arial" w:hAnsi="Arial" w:cs="Arial"/>
          <w:b/>
          <w:color w:val="auto"/>
        </w:rPr>
        <w:t xml:space="preserve"> </w:t>
      </w:r>
      <w:r/>
    </w:p>
    <w:p>
      <w:pPr>
        <w:pStyle w:val="816"/>
        <w:ind w:left="240"/>
        <w:spacing w:line="360" w:lineRule="auto"/>
        <w:rPr>
          <w:rFonts w:ascii="Arial" w:hAnsi="Arial" w:cs="Arial"/>
          <w:bCs/>
          <w:color w:val="auto"/>
        </w:rPr>
      </w:pPr>
      <w:r>
        <w:rPr>
          <w:rFonts w:ascii="Arial" w:hAnsi="Arial" w:cs="Arial"/>
          <w:bCs/>
          <w:color w:val="auto"/>
        </w:rPr>
      </w:r>
      <w:r/>
    </w:p>
    <w:p>
      <w:pPr>
        <w:pStyle w:val="816"/>
        <w:numPr>
          <w:ilvl w:val="0"/>
          <w:numId w:val="19"/>
        </w:numPr>
        <w:spacing w:line="360" w:lineRule="auto"/>
        <w:rPr>
          <w:rFonts w:ascii="Arial" w:hAnsi="Arial" w:cs="Arial"/>
          <w:bCs/>
          <w:color w:val="auto"/>
        </w:rPr>
      </w:pPr>
      <w:r>
        <w:rPr>
          <w:rFonts w:ascii="Arial" w:hAnsi="Arial" w:cs="Arial"/>
          <w:bCs/>
          <w:color w:val="auto"/>
        </w:rPr>
        <w:t xml:space="preserve">lengkap</w:t>
      </w:r>
      <w:r/>
    </w:p>
    <w:p>
      <w:pPr>
        <w:pStyle w:val="816"/>
        <w:numPr>
          <w:ilvl w:val="0"/>
          <w:numId w:val="19"/>
        </w:numPr>
        <w:spacing w:line="360" w:lineRule="auto"/>
        <w:rPr>
          <w:rFonts w:ascii="Arial" w:hAnsi="Arial" w:cs="Arial"/>
          <w:bCs/>
          <w:color w:val="auto"/>
        </w:rPr>
      </w:pPr>
      <w:r>
        <w:rPr>
          <w:rFonts w:ascii="Arial" w:hAnsi="Arial" w:cs="Arial"/>
          <w:bCs/>
          <w:color w:val="auto"/>
        </w:rPr>
        <w:t xml:space="preserve">konsisten</w:t>
      </w:r>
      <w:r/>
    </w:p>
    <w:p>
      <w:pPr>
        <w:pStyle w:val="816"/>
        <w:numPr>
          <w:ilvl w:val="0"/>
          <w:numId w:val="19"/>
        </w:numPr>
        <w:spacing w:line="360" w:lineRule="auto"/>
        <w:rPr>
          <w:rFonts w:ascii="Arial" w:hAnsi="Arial" w:cs="Arial"/>
          <w:bCs/>
          <w:color w:val="auto"/>
        </w:rPr>
      </w:pPr>
      <w:r>
        <w:rPr>
          <w:rFonts w:ascii="Arial" w:hAnsi="Arial" w:cs="Arial"/>
          <w:bCs/>
          <w:color w:val="auto"/>
        </w:rPr>
        <w:t xml:space="preserve">tidak boleh ubah suai</w:t>
      </w:r>
      <w:r/>
    </w:p>
    <w:p>
      <w:pPr>
        <w:pStyle w:val="816"/>
        <w:numPr>
          <w:ilvl w:val="0"/>
          <w:numId w:val="19"/>
        </w:numPr>
        <w:spacing w:line="360" w:lineRule="auto"/>
        <w:rPr>
          <w:rFonts w:ascii="Arial" w:hAnsi="Arial" w:cs="Arial"/>
          <w:bCs/>
          <w:color w:val="auto"/>
          <w:highlight w:val="yellow"/>
        </w:rPr>
      </w:pPr>
      <w:r>
        <w:rPr>
          <w:rFonts w:ascii="Arial" w:hAnsi="Arial" w:eastAsia="Arial"/>
          <w:highlight w:val="yellow"/>
        </w:rPr>
        <w:t xml:space="preserve">ada template ringkas universal</w:t>
      </w:r>
      <w:r>
        <w:rPr>
          <w:rFonts w:ascii="Arial" w:hAnsi="Arial" w:cs="Arial"/>
          <w:bCs/>
          <w:color w:val="auto"/>
          <w:highlight w:val="yellow"/>
        </w:rPr>
        <w:t xml:space="preserve"> </w:t>
      </w:r>
      <w:r>
        <w:rPr>
          <w:highlight w:val="yellow"/>
        </w:rPr>
      </w:r>
    </w:p>
    <w:p>
      <w:pPr>
        <w:pStyle w:val="816"/>
        <w:ind w:left="600" w:right="-46"/>
        <w:jc w:val="center"/>
        <w:spacing w:line="355" w:lineRule="auto"/>
        <w:widowControl/>
        <w:tabs>
          <w:tab w:val="left" w:pos="1500" w:leader="none"/>
        </w:tabs>
        <w:rPr>
          <w:rFonts w:ascii="Arial" w:hAnsi="Arial" w:eastAsia="Arial"/>
        </w:rPr>
      </w:pPr>
      <w:r>
        <w:rPr>
          <w:rFonts w:ascii="Arial" w:hAnsi="Arial" w:eastAsia="Arial"/>
        </w:rPr>
        <w:tab/>
      </w:r>
      <w:r>
        <w:rPr>
          <w:rFonts w:ascii="Arial" w:hAnsi="Arial" w:eastAsia="Arial"/>
        </w:rPr>
        <w:tab/>
      </w:r>
      <w:r>
        <w:rPr>
          <w:rFonts w:ascii="Arial" w:hAnsi="Arial" w:eastAsia="Arial"/>
        </w:rPr>
        <w:tab/>
      </w:r>
      <w:r>
        <w:rPr>
          <w:rFonts w:ascii="Arial" w:hAnsi="Arial" w:eastAsia="Arial"/>
        </w:rPr>
        <w:tab/>
      </w:r>
      <w:r>
        <w:rPr>
          <w:rFonts w:ascii="Arial" w:hAnsi="Arial" w:eastAsia="Arial"/>
        </w:rPr>
        <w:tab/>
      </w:r>
      <w:r>
        <w:rPr>
          <w:rFonts w:ascii="Arial" w:hAnsi="Arial" w:eastAsia="Arial"/>
        </w:rPr>
        <w:tab/>
      </w:r>
      <w:r>
        <w:rPr>
          <w:rFonts w:ascii="Arial" w:hAnsi="Arial" w:eastAsia="Arial"/>
        </w:rPr>
        <w:tab/>
      </w:r>
      <w:r>
        <w:rPr>
          <w:rFonts w:ascii="Arial" w:hAnsi="Arial" w:eastAsia="Arial"/>
        </w:rPr>
        <w:tab/>
      </w:r>
      <w:r>
        <w:rPr>
          <w:rFonts w:ascii="Arial" w:hAnsi="Arial" w:eastAsia="Arial"/>
        </w:rPr>
        <w:tab/>
        <w:t xml:space="preserve">          </w:t>
      </w:r>
      <w:r>
        <w:rPr>
          <w:rFonts w:ascii="Arial" w:hAnsi="Arial" w:eastAsia="Arial"/>
        </w:rPr>
        <w:t xml:space="preserve">(1 markah)</w:t>
      </w:r>
      <w:r/>
    </w:p>
    <w:p>
      <w:pPr>
        <w:pStyle w:val="816"/>
        <w:numPr>
          <w:ilvl w:val="0"/>
          <w:numId w:val="1"/>
        </w:numPr>
        <w:jc w:val="both"/>
        <w:spacing w:line="360" w:lineRule="auto"/>
        <w:widowControl/>
        <w:tabs>
          <w:tab w:val="left" w:pos="426" w:leader="none"/>
          <w:tab w:val="left" w:pos="851" w:leader="none"/>
          <w:tab w:val="left" w:pos="1701" w:leader="none"/>
          <w:tab w:val="left" w:pos="1843" w:leader="none"/>
          <w:tab w:val="left" w:pos="4395" w:leader="none"/>
          <w:tab w:val="left" w:pos="4820" w:leader="none"/>
        </w:tabs>
        <w:rPr>
          <w:rFonts w:ascii="Arial" w:hAnsi="Arial" w:cs="Arial"/>
          <w:lang w:val="fi-FI" w:eastAsia="zh-CN"/>
        </w:rPr>
      </w:pPr>
      <w:r>
        <w:rPr>
          <w:rFonts w:ascii="Arial" w:hAnsi="Arial" w:cs="Arial"/>
          <w:lang w:val="fi-FI" w:eastAsia="zh-CN"/>
        </w:rPr>
        <w:t xml:space="preserve">Antara berikut yang manakah menerangkan fungsi </w:t>
      </w:r>
      <w:r>
        <w:rPr>
          <w:rFonts w:ascii="Arial" w:hAnsi="Arial" w:cs="Arial"/>
          <w:i/>
          <w:lang w:val="fi-FI" w:eastAsia="zh-CN"/>
        </w:rPr>
        <w:t xml:space="preserve">Test Driven Development </w:t>
      </w:r>
      <w:r>
        <w:rPr>
          <w:rFonts w:ascii="Arial" w:hAnsi="Arial" w:cs="Arial"/>
          <w:lang w:val="fi-FI" w:eastAsia="zh-CN"/>
        </w:rPr>
        <w:t xml:space="preserve">(TDD)?</w:t>
      </w:r>
      <w:r/>
    </w:p>
    <w:p>
      <w:pPr>
        <w:jc w:val="both"/>
        <w:spacing w:line="360" w:lineRule="auto"/>
        <w:tabs>
          <w:tab w:val="left" w:pos="426" w:leader="none"/>
          <w:tab w:val="left" w:pos="851" w:leader="none"/>
          <w:tab w:val="left" w:pos="1701" w:leader="none"/>
          <w:tab w:val="left" w:pos="1843" w:leader="none"/>
          <w:tab w:val="left" w:pos="4395" w:leader="none"/>
          <w:tab w:val="left" w:pos="4820" w:leader="none"/>
        </w:tabs>
        <w:rPr>
          <w:rFonts w:ascii="Arial" w:hAnsi="Arial" w:cs="Arial"/>
          <w:lang w:val="fi-FI" w:eastAsia="zh-CN"/>
        </w:rPr>
      </w:pPr>
      <w:r>
        <w:rPr>
          <w:rFonts w:ascii="Arial" w:hAnsi="Arial" w:cs="Arial"/>
          <w:lang w:val="fi-FI" w:eastAsia="zh-CN"/>
        </w:rPr>
      </w:r>
      <w:r/>
    </w:p>
    <w:p>
      <w:pPr>
        <w:pStyle w:val="816"/>
        <w:numPr>
          <w:ilvl w:val="0"/>
          <w:numId w:val="43"/>
        </w:numPr>
        <w:jc w:val="both"/>
        <w:spacing w:line="360" w:lineRule="auto"/>
        <w:widowControl/>
        <w:tabs>
          <w:tab w:val="left" w:pos="426" w:leader="none"/>
          <w:tab w:val="left" w:pos="851" w:leader="none"/>
          <w:tab w:val="left" w:pos="1701" w:leader="none"/>
          <w:tab w:val="left" w:pos="1843" w:leader="none"/>
          <w:tab w:val="left" w:pos="4395" w:leader="none"/>
          <w:tab w:val="left" w:pos="4820" w:leader="none"/>
        </w:tabs>
        <w:rPr>
          <w:rFonts w:ascii="Arial" w:hAnsi="Arial" w:cs="Arial"/>
          <w:b/>
          <w:lang w:val="fi-FI" w:eastAsia="zh-CN"/>
        </w:rPr>
      </w:pPr>
      <w:r>
        <w:rPr>
          <w:rFonts w:ascii="Arial" w:hAnsi="Arial" w:cs="Arial"/>
          <w:lang w:val="fi-FI" w:eastAsia="zh-CN"/>
        </w:rPr>
        <w:t xml:space="preserve">untuk melindungi transaksi atas talian</w:t>
      </w:r>
      <w:r/>
    </w:p>
    <w:p>
      <w:pPr>
        <w:pStyle w:val="816"/>
        <w:numPr>
          <w:ilvl w:val="0"/>
          <w:numId w:val="43"/>
        </w:numPr>
        <w:jc w:val="both"/>
        <w:spacing w:line="360" w:lineRule="auto"/>
        <w:widowControl/>
        <w:tabs>
          <w:tab w:val="left" w:pos="426" w:leader="none"/>
          <w:tab w:val="left" w:pos="851" w:leader="none"/>
          <w:tab w:val="left" w:pos="1701" w:leader="none"/>
          <w:tab w:val="left" w:pos="1843" w:leader="none"/>
          <w:tab w:val="left" w:pos="4395" w:leader="none"/>
          <w:tab w:val="left" w:pos="4820" w:leader="none"/>
        </w:tabs>
        <w:rPr>
          <w:rFonts w:ascii="Arial" w:hAnsi="Arial" w:cs="Arial"/>
          <w:b/>
          <w:lang w:val="fi-FI" w:eastAsia="zh-CN"/>
        </w:rPr>
      </w:pPr>
      <w:r>
        <w:rPr>
          <w:rFonts w:ascii="Arial" w:hAnsi="Arial" w:cs="Arial"/>
          <w:lang w:val="fi-FI" w:eastAsia="zh-CN"/>
        </w:rPr>
        <w:t xml:space="preserve">memberi gambaran awal antara</w:t>
      </w:r>
      <w:r>
        <w:rPr>
          <w:rFonts w:ascii="Arial" w:hAnsi="Arial" w:cs="Arial"/>
          <w:lang w:val="fi-FI" w:eastAsia="zh-CN"/>
        </w:rPr>
        <w:t xml:space="preserve"> </w:t>
      </w:r>
      <w:r>
        <w:rPr>
          <w:rFonts w:ascii="Arial" w:hAnsi="Arial" w:cs="Arial"/>
          <w:lang w:val="fi-FI" w:eastAsia="zh-CN"/>
        </w:rPr>
        <w:t xml:space="preserve">muka aplikasi</w:t>
      </w:r>
      <w:r/>
    </w:p>
    <w:p>
      <w:pPr>
        <w:pStyle w:val="816"/>
        <w:numPr>
          <w:ilvl w:val="0"/>
          <w:numId w:val="43"/>
        </w:numPr>
        <w:jc w:val="both"/>
        <w:spacing w:line="360" w:lineRule="auto"/>
        <w:widowControl/>
        <w:tabs>
          <w:tab w:val="left" w:pos="426" w:leader="none"/>
          <w:tab w:val="left" w:pos="851" w:leader="none"/>
          <w:tab w:val="left" w:pos="1701" w:leader="none"/>
          <w:tab w:val="left" w:pos="1843" w:leader="none"/>
          <w:tab w:val="left" w:pos="4395" w:leader="none"/>
          <w:tab w:val="left" w:pos="4820" w:leader="none"/>
        </w:tabs>
        <w:rPr>
          <w:rFonts w:ascii="Arial" w:hAnsi="Arial" w:cs="Arial"/>
          <w:b/>
          <w:lang w:val="fi-FI" w:eastAsia="zh-CN"/>
        </w:rPr>
      </w:pPr>
      <w:r>
        <w:rPr>
          <w:rFonts w:ascii="Arial" w:hAnsi="Arial" w:cs="Arial"/>
          <w:lang w:val="fi-FI" w:eastAsia="zh-CN"/>
        </w:rPr>
        <w:t xml:space="preserve">mentakrifkan keperluan pengguna dalam pembangunan projek</w:t>
      </w:r>
      <w:r/>
    </w:p>
    <w:p>
      <w:pPr>
        <w:pStyle w:val="816"/>
        <w:numPr>
          <w:ilvl w:val="0"/>
          <w:numId w:val="43"/>
        </w:numPr>
        <w:jc w:val="both"/>
        <w:spacing w:line="360" w:lineRule="auto"/>
        <w:widowControl/>
        <w:tabs>
          <w:tab w:val="left" w:pos="426" w:leader="none"/>
          <w:tab w:val="left" w:pos="851" w:leader="none"/>
          <w:tab w:val="left" w:pos="1701" w:leader="none"/>
          <w:tab w:val="left" w:pos="1843" w:leader="none"/>
          <w:tab w:val="left" w:pos="4395" w:leader="none"/>
          <w:tab w:val="left" w:pos="4820" w:leader="none"/>
        </w:tabs>
        <w:rPr>
          <w:rFonts w:ascii="Arial" w:hAnsi="Arial" w:cs="Arial"/>
          <w:b/>
          <w:highlight w:val="yellow"/>
        </w:rPr>
      </w:pPr>
      <w:r>
        <w:rPr>
          <w:rFonts w:ascii="Arial" w:hAnsi="Arial" w:cs="Arial"/>
          <w:highlight w:val="yellow"/>
          <w:lang w:val="fi-FI" w:eastAsia="zh-CN"/>
        </w:rPr>
        <w:t xml:space="preserve">menghasilkan aplikasi berkualiti tinggi dalam mas</w:t>
      </w:r>
      <w:r>
        <w:rPr>
          <w:rFonts w:ascii="Arial" w:hAnsi="Arial" w:cs="Arial"/>
          <w:highlight w:val="yellow"/>
          <w:lang w:val="fi-FI" w:eastAsia="zh-CN"/>
        </w:rPr>
        <w:t xml:space="preserve">a singkat berbanding kaedah lama</w:t>
      </w:r>
      <w:r>
        <w:rPr>
          <w:highlight w:val="yellow"/>
        </w:rPr>
      </w:r>
    </w:p>
    <w:p>
      <w:pPr>
        <w:ind w:right="180"/>
        <w:jc w:val="right"/>
        <w:spacing w:line="355" w:lineRule="auto"/>
        <w:widowControl/>
        <w:tabs>
          <w:tab w:val="left" w:pos="1500" w:leader="none"/>
        </w:tabs>
        <w:rPr>
          <w:rFonts w:ascii="Arial" w:hAnsi="Arial" w:eastAsia="Arial"/>
        </w:rPr>
      </w:pPr>
      <w:r>
        <w:rPr>
          <w:rFonts w:ascii="Arial" w:hAnsi="Arial" w:eastAsia="Arial"/>
        </w:rPr>
        <w:t xml:space="preserve">            (1 markah)</w:t>
      </w:r>
      <w:r/>
    </w:p>
    <w:p>
      <w:p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 xml:space="preserve">BAHAGIAN B</w:t>
      </w:r>
      <w:r>
        <w:rPr>
          <w:rFonts w:ascii="Arial" w:hAnsi="Arial" w:cs="Arial"/>
          <w:b/>
          <w:lang w:val="sv-SE"/>
        </w:rPr>
        <w:t xml:space="preserve"> : </w:t>
      </w:r>
      <w:r>
        <w:rPr>
          <w:rFonts w:ascii="Arial" w:hAnsi="Arial" w:cs="Arial"/>
          <w:b/>
          <w:lang w:val="sv-SE"/>
        </w:rPr>
        <w:t xml:space="preserve">ISI TEMPA</w:t>
      </w:r>
      <w:r>
        <w:rPr>
          <w:rFonts w:ascii="Arial" w:hAnsi="Arial" w:cs="Arial"/>
          <w:b/>
          <w:lang w:val="sv-SE"/>
        </w:rPr>
        <w:t xml:space="preserve">T KOSONG</w:t>
      </w:r>
      <w:r/>
    </w:p>
    <w:p>
      <w:p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</w:r>
      <w:r/>
    </w:p>
    <w:p>
      <w:pPr>
        <w:pStyle w:val="816"/>
        <w:numPr>
          <w:ilvl w:val="0"/>
          <w:numId w:val="41"/>
        </w:numPr>
        <w:jc w:val="both"/>
        <w:spacing w:line="360" w:lineRule="auto"/>
        <w:tabs>
          <w:tab w:val="left" w:pos="8140" w:leader="none"/>
          <w:tab w:val="left" w:pos="8820" w:leader="none"/>
          <w:tab w:val="left" w:pos="9140" w:leader="none"/>
        </w:tabs>
        <w:rPr>
          <w:rFonts w:ascii="Arial" w:hAnsi="Arial" w:cs="Arial"/>
          <w:bCs/>
          <w:lang w:val="sv-SE"/>
        </w:rPr>
      </w:pPr>
      <w:r>
        <w:rPr>
          <w:rFonts w:ascii="Arial" w:hAnsi="Arial" w:eastAsia="Arial"/>
        </w:rPr>
        <w:t xml:space="preserve">P</w:t>
      </w:r>
      <w:r>
        <w:rPr>
          <w:rFonts w:ascii="Arial" w:hAnsi="Arial" w:eastAsia="Arial"/>
        </w:rPr>
        <w:t xml:space="preserve">erisian yang boleh membangunkan </w:t>
      </w:r>
      <w:r>
        <w:rPr>
          <w:rFonts w:ascii="Arial" w:hAnsi="Arial" w:eastAsia="Arial"/>
          <w:i/>
        </w:rPr>
        <w:t xml:space="preserve">mock up</w:t>
      </w:r>
      <w:r>
        <w:rPr>
          <w:rFonts w:ascii="Arial" w:hAnsi="Arial" w:eastAsia="Arial"/>
        </w:rPr>
        <w:t xml:space="preserve"> ialah </w:t>
      </w:r>
      <w:r>
        <w:rPr>
          <w:rFonts w:ascii="Arial" w:hAnsi="Arial" w:eastAsia="Arial"/>
          <w:i/>
          <w:sz w:val="24"/>
          <w:szCs w:val="24"/>
          <w:u w:val="single"/>
        </w:rPr>
        <w:t xml:space="preserve">Mokingbird, Mockup</w:t>
      </w:r>
      <w:r>
        <w:rPr>
          <w:rFonts w:ascii="Arial" w:hAnsi="Arial" w:eastAsia="Arial"/>
          <w:i/>
          <w:u w:val="single"/>
        </w:rPr>
        <w:t xml:space="preserve"> </w:t>
      </w:r>
      <w:r>
        <w:rPr>
          <w:rFonts w:ascii="Arial" w:hAnsi="Arial" w:eastAsia="Arial"/>
          <w:i/>
          <w:u w:val="single"/>
        </w:rPr>
        <w:t xml:space="preserve">builder</w:t>
      </w:r>
      <w:r>
        <w:rPr>
          <w:rFonts w:ascii="Arial" w:hAnsi="Arial" w:eastAsia="Arial"/>
          <w:i/>
        </w:rPr>
        <w:t xml:space="preserve"> dan </w:t>
      </w:r>
      <w:r>
        <w:rPr>
          <w:rFonts w:ascii="Arial" w:hAnsi="Arial" w:eastAsia="Arial"/>
          <w:i/>
          <w:sz w:val="24"/>
          <w:szCs w:val="24"/>
          <w:u w:val="single"/>
        </w:rPr>
        <w:t xml:space="preserve">proto.io</w:t>
      </w:r>
      <w:r>
        <w:rPr>
          <w:rFonts w:ascii="Arial" w:hAnsi="Arial" w:eastAsia="Arial"/>
          <w:i/>
        </w:rPr>
        <w:t xml:space="preserve">. </w:t>
      </w:r>
      <w:r>
        <w:rPr>
          <w:rFonts w:ascii="Arial" w:hAnsi="Arial" w:eastAsia="Arial"/>
          <w:i/>
        </w:rPr>
        <w:t xml:space="preserve"> </w:t>
      </w:r>
      <w:r/>
    </w:p>
    <w:p>
      <w:pPr>
        <w:pStyle w:val="816"/>
        <w:ind w:left="360"/>
        <w:jc w:val="right"/>
        <w:spacing w:line="360" w:lineRule="auto"/>
        <w:tabs>
          <w:tab w:val="left" w:pos="8140" w:leader="none"/>
          <w:tab w:val="left" w:pos="8820" w:leader="none"/>
          <w:tab w:val="left" w:pos="9140" w:leader="none"/>
        </w:tabs>
        <w:rPr>
          <w:rFonts w:ascii="Arial" w:hAnsi="Arial" w:cs="Arial"/>
          <w:bCs/>
          <w:lang w:val="sv-SE"/>
        </w:rPr>
      </w:pPr>
      <w:r>
        <w:rPr>
          <w:rFonts w:ascii="Arial" w:hAnsi="Arial" w:eastAsia="Arial"/>
        </w:rPr>
        <w:t xml:space="preserve">(2 markah)</w:t>
      </w:r>
      <w:r/>
    </w:p>
    <w:p>
      <w:pPr>
        <w:pStyle w:val="816"/>
        <w:numPr>
          <w:ilvl w:val="0"/>
          <w:numId w:val="41"/>
        </w:numPr>
        <w:jc w:val="both"/>
        <w:spacing w:line="360" w:lineRule="auto"/>
        <w:tabs>
          <w:tab w:val="left" w:pos="8140" w:leader="none"/>
          <w:tab w:val="left" w:pos="8820" w:leader="none"/>
          <w:tab w:val="left" w:pos="9140" w:leader="none"/>
        </w:tabs>
        <w:rPr>
          <w:rFonts w:ascii="Arial" w:hAnsi="Arial" w:cs="Arial"/>
          <w:bCs/>
          <w:lang w:val="sv-SE"/>
        </w:rPr>
      </w:pPr>
      <w:r>
        <w:rPr>
          <w:rFonts w:ascii="Arial" w:hAnsi="Arial" w:eastAsia="Arial"/>
        </w:rPr>
        <w:t xml:space="preserve">Pelaksanaan yang betul TDD memerlukan pemaju dan </w:t>
      </w:r>
      <w:r>
        <w:rPr>
          <w:rFonts w:ascii="Arial" w:hAnsi="Arial" w:eastAsia="Arial"/>
          <w:sz w:val="24"/>
          <w:szCs w:val="24"/>
          <w:u w:val="single"/>
        </w:rPr>
        <w:t xml:space="preserve">penguji</w:t>
      </w:r>
      <w:r>
        <w:rPr>
          <w:rFonts w:ascii="Arial" w:hAnsi="Arial" w:eastAsia="Arial"/>
        </w:rPr>
        <w:t xml:space="preserve"> untuk menjangka dengan tepat bagaimana aplikasi dan ciri-cirinya akan digunakan dalam dunia sebenar.</w:t>
      </w:r>
      <w:r/>
    </w:p>
    <w:p>
      <w:pPr>
        <w:pStyle w:val="816"/>
        <w:ind w:left="360"/>
        <w:jc w:val="right"/>
        <w:spacing w:line="360" w:lineRule="auto"/>
        <w:tabs>
          <w:tab w:val="left" w:pos="8140" w:leader="none"/>
          <w:tab w:val="left" w:pos="8820" w:leader="none"/>
          <w:tab w:val="left" w:pos="9140" w:leader="none"/>
        </w:tabs>
        <w:rPr>
          <w:rFonts w:ascii="Arial" w:hAnsi="Arial" w:eastAsia="Arial"/>
        </w:rPr>
      </w:pPr>
      <w:r>
        <w:rPr>
          <w:rFonts w:ascii="Arial" w:hAnsi="Arial" w:eastAsia="Arial"/>
        </w:rPr>
        <w:t xml:space="preserve">(2 markah)</w:t>
      </w:r>
      <w:r/>
    </w:p>
    <w:p>
      <w:pPr>
        <w:pStyle w:val="816"/>
        <w:numPr>
          <w:ilvl w:val="0"/>
          <w:numId w:val="41"/>
        </w:numPr>
        <w:jc w:val="both"/>
        <w:spacing w:line="360" w:lineRule="auto"/>
        <w:tabs>
          <w:tab w:val="left" w:pos="8140" w:leader="none"/>
          <w:tab w:val="left" w:pos="8820" w:leader="none"/>
          <w:tab w:val="left" w:pos="9140" w:leader="none"/>
        </w:tabs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  <w:lang w:val="sv-SE"/>
        </w:rPr>
        <w:t xml:space="preserve">TDD</w:t>
      </w:r>
      <w:r>
        <w:rPr>
          <w:rFonts w:ascii="Arial" w:hAnsi="Arial" w:cs="Arial"/>
          <w:bCs/>
          <w:lang w:val="sv-SE"/>
        </w:rPr>
        <w:t xml:space="preserve"> adalah singkatan kepada.</w:t>
      </w:r>
      <w:r>
        <w:rPr>
          <w:rFonts w:ascii="Arial" w:hAnsi="Arial" w:cs="Arial"/>
          <w:bCs/>
          <w:u w:val="single"/>
          <w:lang w:val="sv-SE"/>
        </w:rPr>
        <w:t xml:space="preserve">Test Driven Development.</w:t>
      </w:r>
      <w:r>
        <w:rPr>
          <w:u w:val="single"/>
        </w:rPr>
      </w:r>
    </w:p>
    <w:p>
      <w:pPr>
        <w:pStyle w:val="816"/>
        <w:ind w:left="360"/>
        <w:jc w:val="right"/>
        <w:spacing w:line="360" w:lineRule="auto"/>
        <w:tabs>
          <w:tab w:val="left" w:pos="8140" w:leader="none"/>
          <w:tab w:val="left" w:pos="8820" w:leader="none"/>
          <w:tab w:val="left" w:pos="9140" w:leader="none"/>
        </w:tabs>
        <w:rPr>
          <w:rFonts w:ascii="Arial" w:hAnsi="Arial" w:eastAsia="Arial"/>
        </w:rPr>
      </w:pPr>
      <w:r>
        <w:rPr>
          <w:rFonts w:ascii="Arial" w:hAnsi="Arial" w:eastAsia="Arial"/>
        </w:rPr>
        <w:t xml:space="preserve">(2 markah)</w:t>
      </w:r>
      <w:r/>
    </w:p>
    <w:p>
      <w:pPr>
        <w:pStyle w:val="816"/>
        <w:ind w:left="360"/>
        <w:jc w:val="right"/>
        <w:spacing w:line="360" w:lineRule="auto"/>
        <w:tabs>
          <w:tab w:val="left" w:pos="8140" w:leader="none"/>
          <w:tab w:val="left" w:pos="8820" w:leader="none"/>
          <w:tab w:val="left" w:pos="9140" w:leader="none"/>
        </w:tabs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</w:r>
      <w:r/>
    </w:p>
    <w:p>
      <w:pPr>
        <w:pStyle w:val="816"/>
        <w:numPr>
          <w:ilvl w:val="0"/>
          <w:numId w:val="41"/>
        </w:numPr>
        <w:jc w:val="both"/>
        <w:spacing w:line="360" w:lineRule="auto"/>
        <w:tabs>
          <w:tab w:val="left" w:pos="8140" w:leader="none"/>
          <w:tab w:val="left" w:pos="8820" w:leader="none"/>
          <w:tab w:val="left" w:pos="9140" w:leader="none"/>
        </w:tabs>
        <w:rPr>
          <w:rFonts w:ascii="Arial" w:hAnsi="Arial" w:cs="Arial"/>
          <w:bCs/>
          <w:lang w:val="sv-SE"/>
        </w:rPr>
      </w:pPr>
      <w:r>
        <w:rPr>
          <w:rFonts w:ascii="Arial" w:hAnsi="Arial" w:eastAsia="Arial"/>
        </w:rPr>
        <w:t xml:space="preserve">TDD mencipta suite</w:t>
      </w:r>
      <w:r>
        <w:rPr>
          <w:rFonts w:ascii="Arial" w:hAnsi="Arial" w:eastAsia="Arial"/>
        </w:rPr>
        <w:t xml:space="preserve"> </w:t>
      </w:r>
      <w:r>
        <w:rPr>
          <w:rFonts w:ascii="Arial" w:hAnsi="Arial" w:eastAsia="Arial"/>
          <w:sz w:val="24"/>
          <w:szCs w:val="24"/>
          <w:u w:val="single"/>
        </w:rPr>
        <w:t xml:space="preserve">regresi test</w:t>
      </w:r>
      <w:r>
        <w:rPr>
          <w:rFonts w:ascii="Arial" w:hAnsi="Arial" w:eastAsia="Arial"/>
        </w:rPr>
        <w:t xml:space="preserve"> sebagai kesan sampingan yang boleh meminimumkan </w:t>
      </w:r>
      <w:r>
        <w:rPr>
          <w:rFonts w:ascii="Arial" w:hAnsi="Arial" w:eastAsia="Arial"/>
          <w:i/>
          <w:iCs/>
        </w:rPr>
        <w:t xml:space="preserve">test</w:t>
      </w:r>
      <w:r>
        <w:rPr>
          <w:rFonts w:ascii="Arial" w:hAnsi="Arial" w:eastAsia="Arial"/>
        </w:rPr>
        <w:t xml:space="preserve"> manual manusia</w:t>
      </w:r>
      <w:r>
        <w:rPr>
          <w:rFonts w:ascii="Arial" w:hAnsi="Arial" w:eastAsia="Arial"/>
        </w:rPr>
        <w:t xml:space="preserve">.</w:t>
      </w:r>
      <w:r/>
    </w:p>
    <w:p>
      <w:pPr>
        <w:pStyle w:val="816"/>
        <w:ind w:left="360"/>
        <w:jc w:val="right"/>
        <w:spacing w:line="360" w:lineRule="auto"/>
        <w:tabs>
          <w:tab w:val="left" w:pos="8140" w:leader="none"/>
          <w:tab w:val="left" w:pos="8820" w:leader="none"/>
          <w:tab w:val="left" w:pos="9140" w:leader="none"/>
        </w:tabs>
        <w:rPr>
          <w:rFonts w:ascii="Arial" w:hAnsi="Arial" w:eastAsia="Arial"/>
        </w:rPr>
      </w:pPr>
      <w:r>
        <w:rPr>
          <w:rFonts w:ascii="Arial" w:hAnsi="Arial" w:eastAsia="Arial"/>
        </w:rPr>
        <w:t xml:space="preserve">(2 markah)</w:t>
      </w:r>
      <w:r/>
    </w:p>
    <w:p>
      <w:pPr>
        <w:pStyle w:val="816"/>
        <w:ind w:left="360"/>
        <w:jc w:val="right"/>
        <w:spacing w:line="360" w:lineRule="auto"/>
        <w:tabs>
          <w:tab w:val="left" w:pos="8140" w:leader="none"/>
          <w:tab w:val="left" w:pos="8820" w:leader="none"/>
          <w:tab w:val="left" w:pos="9140" w:leader="none"/>
        </w:tabs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</w:r>
      <w:r/>
    </w:p>
    <w:p>
      <w:pPr>
        <w:pStyle w:val="816"/>
        <w:numPr>
          <w:ilvl w:val="0"/>
          <w:numId w:val="41"/>
        </w:numPr>
        <w:jc w:val="both"/>
        <w:spacing w:line="360" w:lineRule="auto"/>
        <w:tabs>
          <w:tab w:val="left" w:pos="8140" w:leader="none"/>
          <w:tab w:val="left" w:pos="8820" w:leader="none"/>
          <w:tab w:val="left" w:pos="9140" w:leader="none"/>
        </w:tabs>
        <w:rPr>
          <w:rFonts w:ascii="Arial" w:hAnsi="Arial" w:cs="Arial"/>
          <w:bCs/>
          <w:lang w:val="sv-SE"/>
        </w:rPr>
      </w:pPr>
      <w:r>
        <w:rPr>
          <w:rFonts w:ascii="Arial" w:hAnsi="Arial" w:eastAsia="Arial"/>
        </w:rPr>
        <w:t xml:space="preserve">Sebuah Ringkas</w:t>
      </w:r>
      <w:r>
        <w:rPr>
          <w:rFonts w:ascii="Arial" w:hAnsi="Arial" w:eastAsia="Arial"/>
        </w:rPr>
        <w:t xml:space="preserve">an</w:t>
      </w:r>
      <w:r>
        <w:rPr>
          <w:rFonts w:ascii="Arial" w:hAnsi="Arial" w:eastAsia="Arial"/>
        </w:rPr>
        <w:t xml:space="preserve"> Projek adalah dokumen penting, yang mentakrifkan keperluan </w:t>
      </w:r>
      <w:r>
        <w:rPr>
          <w:rFonts w:ascii="Arial" w:hAnsi="Arial" w:eastAsia="Arial"/>
          <w:u w:val="single"/>
        </w:rPr>
        <w:t xml:space="preserve">pelanggan</w:t>
      </w:r>
      <w:r>
        <w:rPr>
          <w:rFonts w:ascii="Arial" w:hAnsi="Arial" w:eastAsia="Arial"/>
        </w:rPr>
        <w:t xml:space="preserve"> utama untuk projek itu</w:t>
      </w:r>
      <w:r/>
    </w:p>
    <w:p>
      <w:pPr>
        <w:pStyle w:val="816"/>
        <w:ind w:left="360"/>
        <w:jc w:val="center"/>
        <w:spacing w:line="360" w:lineRule="auto"/>
        <w:tabs>
          <w:tab w:val="left" w:pos="8140" w:leader="none"/>
          <w:tab w:val="left" w:pos="8820" w:leader="none"/>
          <w:tab w:val="left" w:pos="9140" w:leader="none"/>
        </w:tabs>
        <w:rPr>
          <w:rFonts w:ascii="Arial" w:hAnsi="Arial" w:cs="Arial"/>
          <w:bCs/>
          <w:lang w:val="sv-SE"/>
        </w:rPr>
      </w:pPr>
      <w:r>
        <w:rPr>
          <w:rFonts w:ascii="Arial" w:hAnsi="Arial" w:eastAsia="Arial"/>
        </w:rPr>
        <w:t xml:space="preserve">                                                                                                                (2 markah)</w:t>
      </w:r>
      <w:r/>
    </w:p>
    <w:p>
      <w:pPr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lang w:val="sv-SE"/>
        </w:rPr>
      </w:pPr>
      <w:r/>
      <w:bookmarkStart w:id="1" w:name="_GoBack"/>
      <w:r/>
      <w:bookmarkEnd w:id="1"/>
      <w:r/>
      <w:r/>
    </w:p>
    <w:p>
      <w:pPr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</w:r>
      <w:r/>
    </w:p>
    <w:p>
      <w:p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 xml:space="preserve">BAHAGIAN B : </w:t>
      </w:r>
      <w:r>
        <w:rPr>
          <w:rFonts w:ascii="Arial" w:hAnsi="Arial" w:cs="Arial"/>
          <w:b/>
          <w:lang w:val="sv-SE"/>
        </w:rPr>
        <w:t xml:space="preserve">ESEI PENDEK</w:t>
      </w:r>
      <w:r/>
    </w:p>
    <w:p>
      <w:p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 xml:space="preserve">1. Bincangkan </w:t>
      </w:r>
      <w:r>
        <w:rPr>
          <w:rFonts w:ascii="Arial" w:hAnsi="Arial" w:cs="Arial"/>
          <w:bCs/>
          <w:lang w:val="sv-SE"/>
        </w:rPr>
        <w:t xml:space="preserve">kekurangan aplikasi </w:t>
      </w:r>
      <w:r>
        <w:rPr>
          <w:rFonts w:ascii="Arial" w:hAnsi="Arial" w:cs="Arial"/>
          <w:bCs/>
          <w:i/>
          <w:iCs/>
          <w:lang w:val="sv-SE"/>
        </w:rPr>
        <w:t xml:space="preserve">mock up</w:t>
      </w:r>
      <w:r>
        <w:rPr>
          <w:rFonts w:ascii="Arial" w:hAnsi="Arial" w:cs="Arial"/>
          <w:bCs/>
          <w:i/>
          <w:iCs/>
          <w:lang w:val="sv-SE"/>
        </w:rPr>
        <w:t xml:space="preserve">.</w:t>
      </w:r>
      <w:r/>
    </w:p>
    <w:p>
      <w:pPr>
        <w:pStyle w:val="816"/>
        <w:ind w:left="360"/>
        <w:jc w:val="right"/>
        <w:spacing w:line="360" w:lineRule="auto"/>
        <w:tabs>
          <w:tab w:val="left" w:pos="8140" w:leader="none"/>
          <w:tab w:val="left" w:pos="8820" w:leader="none"/>
          <w:tab w:val="left" w:pos="9140" w:leader="none"/>
        </w:tabs>
        <w:rPr>
          <w:rFonts w:ascii="Arial" w:hAnsi="Arial" w:cs="Arial"/>
          <w:bCs/>
        </w:rPr>
      </w:pPr>
      <w:r>
        <w:rPr>
          <w:rFonts w:ascii="Arial" w:hAnsi="Arial" w:eastAsia="Arial" w:cs="Arial"/>
        </w:rPr>
        <w:t xml:space="preserve">(10 markah)</w:t>
      </w:r>
      <w:r>
        <w:rPr>
          <w:rFonts w:ascii="Arial" w:hAnsi="Arial" w:cs="Arial"/>
        </w:rPr>
      </w:r>
    </w:p>
    <w:p>
      <w:pPr>
        <w:pStyle w:val="816"/>
        <w:numPr>
          <w:ilvl w:val="0"/>
          <w:numId w:val="50"/>
        </w:numPr>
        <w:ind w:right="0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/>
        </w:rPr>
        <w:t xml:space="preserve">Mengabaikan struktur pembangunan yang lebih terancang dengan terus ke tahap pelaksanaan kod dan terus melakukan penambahbaikan. Analisis masalah tidak dilakukan dengan jelas.</w:t>
      </w:r>
      <w:r>
        <w:rPr>
          <w:rFonts w:ascii="Arial" w:hAnsi="Arial" w:cs="Arial"/>
        </w:rPr>
      </w:r>
    </w:p>
    <w:p>
      <w:pPr>
        <w:ind w:left="709" w:right="0" w:firstLine="0"/>
        <w:spacing w:before="0" w:after="0"/>
        <w:rPr>
          <w:rFonts w:ascii="Arial" w:hAnsi="Arial" w:cs="Arial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816"/>
        <w:numPr>
          <w:ilvl w:val="0"/>
          <w:numId w:val="50"/>
        </w:numPr>
        <w:ind w:right="0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/>
        </w:rPr>
        <w:t xml:space="preserve">Kaedah ini boleh meningkatkan kerumitan sistem di mana skop sistem itu boleh berkembang di luar rancangan asal.</w:t>
      </w:r>
      <w:r>
        <w:rPr>
          <w:rFonts w:ascii="Arial" w:hAnsi="Arial" w:cs="Arial"/>
        </w:rPr>
      </w:r>
    </w:p>
    <w:p>
      <w:pPr>
        <w:ind w:left="709" w:right="0" w:firstLine="0"/>
        <w:spacing w:before="0" w:after="0"/>
        <w:rPr>
          <w:rFonts w:ascii="Arial" w:hAnsi="Arial" w:cs="Arial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816"/>
        <w:numPr>
          <w:ilvl w:val="0"/>
          <w:numId w:val="50"/>
        </w:numPr>
        <w:ind w:right="0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/>
        </w:rPr>
        <w:t xml:space="preserve">Proses mungkin lebih rumit disebabkan banyak melibatkan pengguna yang kadangkala tidak memahami konsep sebenar sesuatu aplikasi. </w:t>
      </w:r>
      <w:r>
        <w:rPr>
          <w:rFonts w:ascii="Arial" w:hAnsi="Arial" w:cs="Arial"/>
        </w:rPr>
      </w:r>
    </w:p>
    <w:p>
      <w:p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eastAsia="Arial"/>
        </w:rPr>
      </w:pPr>
      <w:r>
        <w:rPr>
          <w:rFonts w:ascii="Arial" w:hAnsi="Arial" w:eastAsia="Arial"/>
        </w:rPr>
      </w:r>
      <w:r/>
    </w:p>
    <w:p>
      <w:p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eastAsia="Arial"/>
        </w:rPr>
      </w:pPr>
      <w:r>
        <w:rPr>
          <w:rFonts w:ascii="Arial" w:hAnsi="Arial" w:eastAsia="Arial"/>
        </w:rPr>
      </w:r>
      <w:r/>
    </w:p>
    <w:p>
      <w:p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eastAsia="Arial"/>
        </w:rPr>
      </w:pPr>
      <w:r>
        <w:rPr>
          <w:rFonts w:ascii="Arial" w:hAnsi="Arial" w:eastAsia="Arial"/>
        </w:rPr>
      </w:r>
      <w:r/>
    </w:p>
    <w:p>
      <w:p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eastAsia="Arial"/>
        </w:rPr>
      </w:pPr>
      <w:r>
        <w:rPr>
          <w:rFonts w:ascii="Arial" w:hAnsi="Arial" w:eastAsia="Arial"/>
        </w:rPr>
      </w:r>
      <w:r/>
    </w:p>
    <w:p>
      <w:p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eastAsia="Arial"/>
        </w:rPr>
      </w:pPr>
      <w:r>
        <w:rPr>
          <w:rFonts w:ascii="Arial" w:hAnsi="Arial" w:eastAsia="Arial"/>
        </w:rPr>
      </w:r>
      <w:r/>
    </w:p>
    <w:p>
      <w:p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eastAsia="Arial"/>
        </w:rPr>
      </w:pPr>
      <w:r>
        <w:rPr>
          <w:rFonts w:ascii="Arial" w:hAnsi="Arial" w:eastAsia="Arial"/>
        </w:rPr>
      </w:r>
      <w:r/>
    </w:p>
    <w:p>
      <w:p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eastAsia="Arial"/>
        </w:rPr>
      </w:pPr>
      <w:r>
        <w:rPr>
          <w:rFonts w:ascii="Arial" w:hAnsi="Arial" w:eastAsia="Arial"/>
        </w:rPr>
      </w:r>
      <w:r/>
    </w:p>
    <w:p>
      <w:p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eastAsia="Arial"/>
        </w:rPr>
      </w:pPr>
      <w:r>
        <w:rPr>
          <w:rFonts w:ascii="Arial" w:hAnsi="Arial" w:eastAsia="Arial"/>
        </w:rPr>
      </w:r>
      <w:r/>
    </w:p>
    <w:p>
      <w:p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eastAsia="Arial"/>
        </w:rPr>
      </w:pPr>
      <w:r>
        <w:rPr>
          <w:rFonts w:ascii="Arial" w:hAnsi="Arial" w:eastAsia="Arial"/>
        </w:rPr>
      </w:r>
      <w:r/>
    </w:p>
    <w:p>
      <w:p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eastAsia="Arial"/>
        </w:rPr>
      </w:pPr>
      <w:r>
        <w:rPr>
          <w:rFonts w:ascii="Arial" w:hAnsi="Arial" w:eastAsia="Arial"/>
        </w:rPr>
      </w:r>
      <w:r/>
    </w:p>
    <w:p>
      <w:p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eastAsia="Arial"/>
        </w:rPr>
      </w:pPr>
      <w:r>
        <w:rPr>
          <w:rFonts w:ascii="Arial" w:hAnsi="Arial" w:eastAsia="Arial"/>
        </w:rPr>
      </w:r>
      <w:r/>
    </w:p>
    <w:p>
      <w:p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eastAsia="Arial"/>
        </w:rPr>
      </w:pPr>
      <w:r>
        <w:rPr>
          <w:rFonts w:ascii="Arial" w:hAnsi="Arial" w:eastAsia="Arial"/>
        </w:rPr>
      </w:r>
      <w:r/>
    </w:p>
    <w:p>
      <w:p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eastAsia="Arial"/>
        </w:rPr>
      </w:pPr>
      <w:r>
        <w:rPr>
          <w:rFonts w:ascii="Arial" w:hAnsi="Arial" w:eastAsia="Arial"/>
        </w:rPr>
      </w:r>
      <w:r/>
    </w:p>
    <w:p>
      <w:p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eastAsia="Arial"/>
        </w:rPr>
      </w:pPr>
      <w:r>
        <w:rPr>
          <w:rFonts w:ascii="Arial" w:hAnsi="Arial" w:eastAsia="Arial"/>
        </w:rPr>
      </w:r>
      <w:r/>
    </w:p>
    <w:p>
      <w:p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eastAsia="Arial"/>
        </w:rPr>
      </w:pPr>
      <w:r>
        <w:rPr>
          <w:rFonts w:ascii="Arial" w:hAnsi="Arial" w:eastAsia="Arial"/>
        </w:rPr>
      </w:r>
      <w:r/>
    </w:p>
    <w:p>
      <w:p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eastAsia="Arial"/>
        </w:rPr>
      </w:pPr>
      <w:r>
        <w:rPr>
          <w:rFonts w:ascii="Arial" w:hAnsi="Arial" w:eastAsia="Arial"/>
        </w:rPr>
      </w:r>
      <w:r/>
    </w:p>
    <w:p>
      <w:p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eastAsia="Arial"/>
        </w:rPr>
      </w:pPr>
      <w:r>
        <w:rPr>
          <w:rFonts w:ascii="Arial" w:hAnsi="Arial" w:eastAsia="Arial"/>
        </w:rPr>
      </w:r>
      <w:r/>
    </w:p>
    <w:p>
      <w:pPr>
        <w:tabs>
          <w:tab w:val="left" w:pos="1335" w:leader="none"/>
        </w:tabs>
        <w:rPr>
          <w:lang w:val="ms-MY" w:eastAsia="ar-SA"/>
        </w:rPr>
      </w:pPr>
      <w:r>
        <w:rPr>
          <w:lang w:val="ms-MY" w:eastAsia="ar-SA"/>
        </w:rPr>
      </w:r>
      <w:r/>
    </w:p>
    <w:sectPr>
      <w:headerReference w:type="default" r:id="rId9"/>
      <w:footerReference w:type="first" r:id="rId10"/>
      <w:footnotePr/>
      <w:endnotePr/>
      <w:type w:val="nextPage"/>
      <w:pgSz w:w="11906" w:h="16838" w:orient="portrait"/>
      <w:pgMar w:top="1440" w:right="1440" w:bottom="851" w:left="1440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4"/>
    </w:pPr>
    <w:r>
      <w:rPr>
        <w:rFonts w:asciiTheme="minorHAnsi" w:hAnsiTheme="minorHAnsi" w:cstheme="minorHAnsi"/>
        <w:i/>
        <w:iCs/>
      </w:rPr>
    </w:r>
    <w:r>
      <w:rPr>
        <w:rFonts w:asciiTheme="minorHAnsi" w:hAnsiTheme="minorHAnsi" w:cstheme="minorHAnsi"/>
        <w:i/>
        <w:iCs/>
      </w:rPr>
      <w:t xml:space="preserve">WIM EDISI MEI 2019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985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>
      <w:trPr>
        <w:trHeight w:val="631"/>
      </w:trPr>
      <w:tc>
        <w:tcPr>
          <w:tcBorders>
            <w:right w:val="single" w:color="auto" w:sz="4" w:space="0"/>
          </w:tcBorders>
          <w:tcW w:w="1696" w:type="dxa"/>
          <w:vAlign w:val="center"/>
          <w:textDirection w:val="lrTb"/>
          <w:noWrap w:val="false"/>
        </w:tcPr>
        <w:p>
          <w:pPr>
            <w:tabs>
              <w:tab w:val="left" w:pos="-1296" w:leader="none"/>
              <w:tab w:val="left" w:pos="-576" w:leader="none"/>
              <w:tab w:val="left" w:pos="144" w:leader="none"/>
              <w:tab w:val="left" w:pos="864" w:leader="none"/>
              <w:tab w:val="left" w:pos="1584" w:leader="none"/>
              <w:tab w:val="left" w:pos="2304" w:leader="none"/>
              <w:tab w:val="left" w:pos="3024" w:leader="none"/>
              <w:tab w:val="left" w:pos="3744" w:leader="none"/>
              <w:tab w:val="left" w:pos="4464" w:leader="none"/>
              <w:tab w:val="left" w:pos="5184" w:leader="none"/>
              <w:tab w:val="left" w:pos="5904" w:leader="none"/>
              <w:tab w:val="left" w:pos="6624" w:leader="none"/>
              <w:tab w:val="left" w:pos="7344" w:leader="none"/>
              <w:tab w:val="left" w:pos="8064" w:leader="none"/>
              <w:tab w:val="left" w:pos="8784" w:leader="none"/>
            </w:tabs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  <w:b/>
            </w:rPr>
            <w:t xml:space="preserve">NO. KOD / </w:t>
          </w:r>
          <w:r>
            <w:rPr>
              <w:rFonts w:ascii="Arial" w:hAnsi="Arial" w:eastAsia="Arial" w:cs="Arial"/>
              <w:i/>
            </w:rPr>
            <w:t xml:space="preserve">CODE NO.</w:t>
          </w:r>
          <w:r/>
        </w:p>
      </w:tc>
      <w:tc>
        <w:tcPr>
          <w:tcBorders>
            <w:left w:val="single" w:color="auto" w:sz="4" w:space="0"/>
          </w:tcBorders>
          <w:tcW w:w="1460" w:type="dxa"/>
          <w:vAlign w:val="center"/>
          <w:textDirection w:val="lrTb"/>
          <w:noWrap w:val="false"/>
        </w:tcPr>
        <w:p>
          <w:pPr>
            <w:tabs>
              <w:tab w:val="left" w:pos="-1296" w:leader="none"/>
              <w:tab w:val="left" w:pos="-576" w:leader="none"/>
              <w:tab w:val="left" w:pos="144" w:leader="none"/>
              <w:tab w:val="left" w:pos="864" w:leader="none"/>
              <w:tab w:val="left" w:pos="1584" w:leader="none"/>
              <w:tab w:val="left" w:pos="2304" w:leader="none"/>
              <w:tab w:val="left" w:pos="3024" w:leader="none"/>
              <w:tab w:val="left" w:pos="3744" w:leader="none"/>
              <w:tab w:val="left" w:pos="4464" w:leader="none"/>
              <w:tab w:val="left" w:pos="5184" w:leader="none"/>
              <w:tab w:val="left" w:pos="5904" w:leader="none"/>
              <w:tab w:val="left" w:pos="6624" w:leader="none"/>
              <w:tab w:val="left" w:pos="7344" w:leader="none"/>
              <w:tab w:val="left" w:pos="8064" w:leader="none"/>
              <w:tab w:val="left" w:pos="8784" w:leader="none"/>
            </w:tabs>
            <w:rPr>
              <w:rFonts w:ascii="Arial" w:hAnsi="Arial" w:eastAsia="Arial" w:cs="Arial"/>
              <w:b/>
            </w:rPr>
          </w:pPr>
          <w:r>
            <w:rPr>
              <w:rFonts w:ascii="Arial" w:hAnsi="Arial" w:eastAsia="Arial" w:cs="Arial"/>
              <w:b/>
            </w:rPr>
            <w:t xml:space="preserve">KSKV</w:t>
          </w:r>
          <w:r/>
        </w:p>
      </w:tc>
      <w:tc>
        <w:tcPr>
          <w:tcW w:w="3474" w:type="dxa"/>
          <w:vAlign w:val="center"/>
          <w:textDirection w:val="lrTb"/>
          <w:noWrap w:val="false"/>
        </w:tcPr>
        <w:p>
          <w:pPr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  <w:lang w:val="ms-MY"/>
            </w:rPr>
            <w:t xml:space="preserve">KPD 2023/ T(2</w:t>
          </w:r>
          <w:r>
            <w:rPr>
              <w:rFonts w:ascii="Arial" w:hAnsi="Arial" w:eastAsia="Arial" w:cs="Arial"/>
              <w:lang w:val="ms-MY"/>
            </w:rPr>
            <w:t xml:space="preserve">/</w:t>
          </w:r>
          <w:r>
            <w:rPr>
              <w:rFonts w:ascii="Arial" w:hAnsi="Arial" w:eastAsia="Arial" w:cs="Arial"/>
              <w:lang w:val="ms-MY"/>
            </w:rPr>
            <w:t xml:space="preserve">11</w:t>
          </w:r>
          <w:r>
            <w:rPr>
              <w:rFonts w:ascii="Arial" w:hAnsi="Arial" w:eastAsia="Arial" w:cs="Arial"/>
              <w:lang w:val="ms-MY"/>
            </w:rPr>
            <w:t xml:space="preserve">)</w:t>
          </w:r>
          <w:r/>
        </w:p>
      </w:tc>
      <w:tc>
        <w:tcPr>
          <w:tcW w:w="3220" w:type="dxa"/>
          <w:vAlign w:val="center"/>
          <w:textDirection w:val="lrTb"/>
          <w:noWrap w:val="false"/>
        </w:tcPr>
        <w:p>
          <w:pPr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</w:rPr>
            <w:t xml:space="preserve">Muka Surat / </w:t>
          </w:r>
          <w:r>
            <w:rPr>
              <w:rFonts w:ascii="Arial" w:hAnsi="Arial" w:eastAsia="Arial" w:cs="Arial"/>
              <w:i/>
            </w:rPr>
            <w:t xml:space="preserve">Page</w:t>
          </w:r>
          <w:r>
            <w:rPr>
              <w:rFonts w:ascii="Arial" w:hAnsi="Arial" w:eastAsia="Arial" w:cs="Arial"/>
            </w:rPr>
            <w:t xml:space="preserve"> : </w:t>
          </w:r>
          <w:r>
            <w:rPr>
              <w:rFonts w:ascii="Arial" w:hAnsi="Arial" w:eastAsia="Arial" w:cs="Arial"/>
            </w:rPr>
            <w:fldChar w:fldCharType="begin"/>
          </w:r>
          <w:r>
            <w:rPr>
              <w:rFonts w:ascii="Arial" w:hAnsi="Arial" w:eastAsia="Arial" w:cs="Arial"/>
            </w:rPr>
            <w:instrText xml:space="preserve">PAGE</w:instrText>
          </w:r>
          <w:r>
            <w:rPr>
              <w:rFonts w:ascii="Arial" w:hAnsi="Arial" w:eastAsia="Arial" w:cs="Arial"/>
            </w:rPr>
            <w:fldChar w:fldCharType="separate"/>
          </w:r>
          <w:r>
            <w:rPr>
              <w:rFonts w:ascii="Arial" w:hAnsi="Arial" w:eastAsia="Arial" w:cs="Arial"/>
            </w:rPr>
            <w:t xml:space="preserve">2</w:t>
          </w:r>
          <w:r>
            <w:rPr>
              <w:rFonts w:ascii="Arial" w:hAnsi="Arial" w:eastAsia="Arial" w:cs="Arial"/>
            </w:rPr>
            <w:fldChar w:fldCharType="end"/>
          </w:r>
          <w:r/>
        </w:p>
        <w:p>
          <w:pPr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</w:rPr>
            <w:t xml:space="preserve">Drp / </w:t>
          </w:r>
          <w:r>
            <w:rPr>
              <w:rFonts w:ascii="Arial" w:hAnsi="Arial" w:eastAsia="Arial" w:cs="Arial"/>
              <w:i/>
            </w:rPr>
            <w:t xml:space="preserve">of</w:t>
          </w:r>
          <w:r>
            <w:rPr>
              <w:rFonts w:ascii="Arial" w:hAnsi="Arial" w:eastAsia="Arial" w:cs="Arial"/>
            </w:rPr>
            <w:t xml:space="preserve">     :  4</w:t>
          </w:r>
          <w:r/>
        </w:p>
      </w:tc>
    </w:tr>
  </w:tbl>
  <w:p>
    <w:pPr>
      <w:pStyle w:val="82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•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•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✓"/>
      <w:lvlJc w:val="left"/>
      <w:pPr/>
    </w:lvl>
    <w:lvl w:ilvl="1">
      <w:start w:val="1"/>
      <w:numFmt w:val="bullet"/>
      <w:isLgl w:val="false"/>
      <w:suff w:val="tab"/>
      <w:lvlText w:val="•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4">
    <w:multiLevelType w:val="hybridMultilevel"/>
    <w:lvl w:ilvl="0">
      <w:start w:val="1"/>
      <w:numFmt w:val="upperRoman"/>
      <w:isLgl w:val="false"/>
      <w:suff w:val="tab"/>
      <w:lvlText w:val="%1."/>
      <w:lvlJc w:val="left"/>
      <w:pPr/>
      <w:rPr>
        <w:rFonts w:ascii="Arial" w:hAnsi="Arial" w:eastAsia="Arial" w:cs="Times New Roman"/>
      </w:rPr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5">
    <w:multiLevelType w:val="hybridMultilevel"/>
    <w:lvl w:ilvl="0">
      <w:start w:val="9"/>
      <w:numFmt w:val="upperLetter"/>
      <w:isLgl w:val="false"/>
      <w:suff w:val="tab"/>
      <w:lvlText w:val="%1.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6">
    <w:multiLevelType w:val="hybridMultilevel"/>
    <w:lvl w:ilvl="0">
      <w:start w:val="35"/>
      <w:numFmt w:val="upperLetter"/>
      <w:isLgl w:val="false"/>
      <w:suff w:val="tab"/>
      <w:lvlText w:val="%1."/>
      <w:lvlJc w:val="left"/>
      <w:pPr/>
    </w:lvl>
    <w:lvl w:ilvl="1">
      <w:start w:val="1"/>
      <w:numFmt w:val="upperLetter"/>
      <w:isLgl w:val="false"/>
      <w:suff w:val="tab"/>
      <w:lvlText w:val="%2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7">
    <w:multiLevelType w:val="hybridMultilevel"/>
    <w:lvl w:ilvl="0">
      <w:start w:val="61"/>
      <w:numFmt w:val="upperLetter"/>
      <w:isLgl w:val="false"/>
      <w:suff w:val="tab"/>
      <w:lvlText w:val="%1."/>
      <w:lvlJc w:val="left"/>
      <w:pPr/>
    </w:lvl>
    <w:lvl w:ilvl="1">
      <w:start w:val="1"/>
      <w:numFmt w:val="upperLetter"/>
      <w:isLgl w:val="false"/>
      <w:suff w:val="tab"/>
      <w:lvlText w:val="%2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8">
    <w:multiLevelType w:val="hybridMultilevel"/>
    <w:lvl w:ilvl="0">
      <w:start w:val="9"/>
      <w:numFmt w:val="upperLetter"/>
      <w:isLgl w:val="false"/>
      <w:suff w:val="tab"/>
      <w:lvlText w:val="%1.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9">
    <w:multiLevelType w:val="hybridMultilevel"/>
    <w:lvl w:ilvl="0">
      <w:start w:val="35"/>
      <w:numFmt w:val="upperLetter"/>
      <w:isLgl w:val="false"/>
      <w:suff w:val="tab"/>
      <w:lvlText w:val="%1."/>
      <w:lvlJc w:val="left"/>
      <w:pPr/>
    </w:lvl>
    <w:lvl w:ilvl="1">
      <w:start w:val="1"/>
      <w:numFmt w:val="upperLetter"/>
      <w:isLgl w:val="false"/>
      <w:suff w:val="tab"/>
      <w:lvlText w:val="%2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10">
    <w:multiLevelType w:val="hybridMultilevel"/>
    <w:lvl w:ilvl="0">
      <w:start w:val="61"/>
      <w:numFmt w:val="upperLetter"/>
      <w:isLgl w:val="false"/>
      <w:suff w:val="tab"/>
      <w:lvlText w:val="%1."/>
      <w:lvlJc w:val="left"/>
      <w:pPr/>
    </w:lvl>
    <w:lvl w:ilvl="1">
      <w:start w:val="1"/>
      <w:numFmt w:val="upperLetter"/>
      <w:isLgl w:val="false"/>
      <w:suff w:val="tab"/>
      <w:lvlText w:val="%2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11">
    <w:multiLevelType w:val="hybridMultilevel"/>
    <w:lvl w:ilvl="0">
      <w:start w:val="22"/>
      <w:numFmt w:val="upperLetter"/>
      <w:isLgl w:val="false"/>
      <w:suff w:val="tab"/>
      <w:lvlText w:val="%1.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40" w:hanging="360"/>
      </w:pPr>
      <w:rPr>
        <w:rFonts w:hint="default"/>
        <w:b w:val="0"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9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6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4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1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8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5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2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000" w:hanging="180"/>
      </w:pPr>
    </w:lvl>
  </w:abstractNum>
  <w:abstractNum w:abstractNumId="13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lowerRoman"/>
      <w:isLgl w:val="false"/>
      <w:suff w:val="tab"/>
      <w:lvlText w:val="%1."/>
      <w:lvlJc w:val="left"/>
      <w:pPr>
        <w:ind w:left="960" w:hanging="7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60" w:hanging="180"/>
      </w:pPr>
    </w:lvl>
  </w:abstractNum>
  <w:abstractNum w:abstractNumId="15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6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7">
    <w:multiLevelType w:val="hybridMultilevel"/>
    <w:lvl w:ilvl="0">
      <w:start w:val="1"/>
      <w:numFmt w:val="upperRoman"/>
      <w:isLgl w:val="false"/>
      <w:suff w:val="tab"/>
      <w:lvlText w:val="%1."/>
      <w:lvlJc w:val="righ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(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22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94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66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8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10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82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54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262" w:hanging="180"/>
      </w:pPr>
    </w:lvl>
  </w:abstractNum>
  <w:abstractNum w:abstractNumId="21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600" w:hanging="360"/>
      </w:pPr>
      <w:rPr>
        <w:rFonts w:hint="default"/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13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60" w:hanging="180"/>
      </w:pPr>
    </w:lvl>
  </w:abstractNum>
  <w:abstractNum w:abstractNumId="22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644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23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600" w:hanging="360"/>
      </w:pPr>
      <w:rPr>
        <w:rFonts w:hint="default"/>
        <w:i w:val="0"/>
        <w:i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3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60" w:hanging="18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(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6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 w:eastAsia="Arial" w:cs="Times New Roman"/>
        <w:sz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(%1"/>
      <w:lvlJc w:val="left"/>
      <w:pPr>
        <w:ind w:left="802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87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94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01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109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116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123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130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13785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(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600" w:hanging="360"/>
      </w:pPr>
      <w:rPr>
        <w:rFonts w:hint="default"/>
        <w:i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3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6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eastAsia="Arial" w:cs="Times New Roman"/>
        <w:sz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5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9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6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4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1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8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5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2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00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(%1"/>
      <w:lvlJc w:val="left"/>
      <w:pPr>
        <w:ind w:left="802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87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94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01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109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116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123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130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13785" w:hanging="180"/>
      </w:p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38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60" w:hanging="180"/>
      </w:pPr>
    </w:lvl>
  </w:abstractNum>
  <w:abstractNum w:abstractNumId="40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6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60" w:hanging="180"/>
      </w:pPr>
    </w:lvl>
  </w:abstractNum>
  <w:abstractNum w:abstractNumId="43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60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>
      <w:start w:val="1"/>
      <w:numFmt w:val="upperRoman"/>
      <w:isLgl w:val="false"/>
      <w:suff w:val="tab"/>
      <w:lvlText w:val="%1."/>
      <w:lvlJc w:val="right"/>
      <w:pPr>
        <w:ind w:left="960" w:hanging="7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60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ascii="Arial" w:hAnsi="Arial" w:eastAsia="Arial"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✓"/>
      <w:lvlJc w:val="left"/>
      <w:pPr/>
    </w:lvl>
    <w:lvl w:ilvl="1">
      <w:start w:val="1"/>
      <w:numFmt w:val="bullet"/>
      <w:isLgl w:val="false"/>
      <w:suff w:val="tab"/>
      <w:lvlText w:val="•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✓"/>
      <w:lvlJc w:val="left"/>
      <w:pPr/>
    </w:lvl>
    <w:lvl w:ilvl="1">
      <w:start w:val="1"/>
      <w:numFmt w:val="bullet"/>
      <w:isLgl w:val="false"/>
      <w:suff w:val="tab"/>
      <w:lvlText w:val="•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12"/>
  </w:num>
  <w:num w:numId="2">
    <w:abstractNumId w:val="19"/>
  </w:num>
  <w:num w:numId="3">
    <w:abstractNumId w:val="42"/>
  </w:num>
  <w:num w:numId="4">
    <w:abstractNumId w:val="28"/>
  </w:num>
  <w:num w:numId="5">
    <w:abstractNumId w:val="36"/>
  </w:num>
  <w:num w:numId="6">
    <w:abstractNumId w:val="16"/>
  </w:num>
  <w:num w:numId="7">
    <w:abstractNumId w:val="21"/>
  </w:num>
  <w:num w:numId="8">
    <w:abstractNumId w:val="20"/>
  </w:num>
  <w:num w:numId="9">
    <w:abstractNumId w:val="0"/>
  </w:num>
  <w:num w:numId="10">
    <w:abstractNumId w:val="34"/>
  </w:num>
  <w:num w:numId="11">
    <w:abstractNumId w:val="31"/>
  </w:num>
  <w:num w:numId="12">
    <w:abstractNumId w:val="1"/>
  </w:num>
  <w:num w:numId="13">
    <w:abstractNumId w:val="23"/>
  </w:num>
  <w:num w:numId="14">
    <w:abstractNumId w:val="15"/>
  </w:num>
  <w:num w:numId="15">
    <w:abstractNumId w:val="24"/>
  </w:num>
  <w:num w:numId="16">
    <w:abstractNumId w:val="13"/>
  </w:num>
  <w:num w:numId="17">
    <w:abstractNumId w:val="39"/>
  </w:num>
  <w:num w:numId="18">
    <w:abstractNumId w:val="43"/>
  </w:num>
  <w:num w:numId="19">
    <w:abstractNumId w:val="40"/>
  </w:num>
  <w:num w:numId="20">
    <w:abstractNumId w:val="37"/>
  </w:num>
  <w:num w:numId="21">
    <w:abstractNumId w:val="6"/>
  </w:num>
  <w:num w:numId="22">
    <w:abstractNumId w:val="38"/>
  </w:num>
  <w:num w:numId="23">
    <w:abstractNumId w:val="2"/>
  </w:num>
  <w:num w:numId="24">
    <w:abstractNumId w:val="14"/>
  </w:num>
  <w:num w:numId="25">
    <w:abstractNumId w:val="4"/>
  </w:num>
  <w:num w:numId="26">
    <w:abstractNumId w:val="35"/>
  </w:num>
  <w:num w:numId="27">
    <w:abstractNumId w:val="5"/>
  </w:num>
  <w:num w:numId="28">
    <w:abstractNumId w:val="7"/>
  </w:num>
  <w:num w:numId="29">
    <w:abstractNumId w:val="29"/>
  </w:num>
  <w:num w:numId="30">
    <w:abstractNumId w:val="26"/>
  </w:num>
  <w:num w:numId="31">
    <w:abstractNumId w:val="18"/>
  </w:num>
  <w:num w:numId="32">
    <w:abstractNumId w:val="30"/>
  </w:num>
  <w:num w:numId="33">
    <w:abstractNumId w:val="46"/>
  </w:num>
  <w:num w:numId="34">
    <w:abstractNumId w:val="8"/>
  </w:num>
  <w:num w:numId="35">
    <w:abstractNumId w:val="9"/>
  </w:num>
  <w:num w:numId="36">
    <w:abstractNumId w:val="10"/>
  </w:num>
  <w:num w:numId="37">
    <w:abstractNumId w:val="11"/>
  </w:num>
  <w:num w:numId="38">
    <w:abstractNumId w:val="41"/>
  </w:num>
  <w:num w:numId="39">
    <w:abstractNumId w:val="3"/>
  </w:num>
  <w:num w:numId="40">
    <w:abstractNumId w:val="32"/>
  </w:num>
  <w:num w:numId="41">
    <w:abstractNumId w:val="27"/>
  </w:num>
  <w:num w:numId="42">
    <w:abstractNumId w:val="33"/>
  </w:num>
  <w:num w:numId="43">
    <w:abstractNumId w:val="22"/>
  </w:num>
  <w:num w:numId="44">
    <w:abstractNumId w:val="25"/>
  </w:num>
  <w:num w:numId="45">
    <w:abstractNumId w:val="44"/>
  </w:num>
  <w:num w:numId="46">
    <w:abstractNumId w:val="45"/>
  </w:num>
  <w:num w:numId="47">
    <w:abstractNumId w:val="17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MY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808"/>
    <w:next w:val="80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811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808"/>
    <w:next w:val="80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811"/>
    <w:link w:val="14"/>
    <w:uiPriority w:val="9"/>
    <w:rPr>
      <w:rFonts w:ascii="Arial" w:hAnsi="Arial" w:eastAsia="Arial" w:cs="Arial"/>
      <w:sz w:val="34"/>
    </w:rPr>
  </w:style>
  <w:style w:type="paragraph" w:styleId="18">
    <w:name w:val="Heading 4"/>
    <w:basedOn w:val="808"/>
    <w:next w:val="80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811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2">
    <w:name w:val="Heading 6"/>
    <w:basedOn w:val="808"/>
    <w:next w:val="80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811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808"/>
    <w:next w:val="80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811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808"/>
    <w:next w:val="80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811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808"/>
    <w:next w:val="80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811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808"/>
    <w:next w:val="80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811"/>
    <w:link w:val="33"/>
    <w:uiPriority w:val="10"/>
    <w:rPr>
      <w:sz w:val="48"/>
      <w:szCs w:val="48"/>
    </w:rPr>
  </w:style>
  <w:style w:type="paragraph" w:styleId="35">
    <w:name w:val="Subtitle"/>
    <w:basedOn w:val="808"/>
    <w:next w:val="80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811"/>
    <w:link w:val="35"/>
    <w:uiPriority w:val="11"/>
    <w:rPr>
      <w:sz w:val="24"/>
      <w:szCs w:val="24"/>
    </w:rPr>
  </w:style>
  <w:style w:type="paragraph" w:styleId="37">
    <w:name w:val="Quote"/>
    <w:basedOn w:val="808"/>
    <w:next w:val="80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808"/>
    <w:next w:val="80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5">
    <w:name w:val="Caption"/>
    <w:basedOn w:val="808"/>
    <w:next w:val="80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824"/>
    <w:uiPriority w:val="99"/>
  </w:style>
  <w:style w:type="table" w:styleId="48">
    <w:name w:val="Table Grid Light"/>
    <w:basedOn w:val="81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81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81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80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811"/>
    <w:uiPriority w:val="99"/>
    <w:unhideWhenUsed/>
    <w:rPr>
      <w:vertAlign w:val="superscript"/>
    </w:rPr>
  </w:style>
  <w:style w:type="paragraph" w:styleId="177">
    <w:name w:val="endnote text"/>
    <w:basedOn w:val="80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811"/>
    <w:uiPriority w:val="99"/>
    <w:semiHidden/>
    <w:unhideWhenUsed/>
    <w:rPr>
      <w:vertAlign w:val="superscript"/>
    </w:rPr>
  </w:style>
  <w:style w:type="paragraph" w:styleId="180">
    <w:name w:val="toc 1"/>
    <w:basedOn w:val="808"/>
    <w:next w:val="80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808"/>
    <w:next w:val="80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808"/>
    <w:next w:val="80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808"/>
    <w:next w:val="80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808"/>
    <w:next w:val="80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808"/>
    <w:next w:val="80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808"/>
    <w:next w:val="80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808"/>
    <w:next w:val="80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808"/>
    <w:next w:val="80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808"/>
    <w:next w:val="808"/>
    <w:uiPriority w:val="99"/>
    <w:unhideWhenUsed/>
    <w:pPr>
      <w:spacing w:after="0" w:afterAutospacing="0"/>
    </w:pPr>
  </w:style>
  <w:style w:type="paragraph" w:styleId="808" w:default="1">
    <w:name w:val="Normal"/>
    <w:qFormat/>
    <w:pPr>
      <w:spacing w:after="0" w:line="240" w:lineRule="auto"/>
      <w:widowControl w:val="off"/>
    </w:pPr>
    <w:rPr>
      <w:rFonts w:ascii="Times New Roman" w:hAnsi="Times New Roman" w:eastAsia="Times New Roman" w:cs="Times New Roman"/>
      <w:color w:val="000000"/>
      <w:sz w:val="24"/>
      <w:szCs w:val="24"/>
      <w:lang w:eastAsia="en-MY"/>
    </w:rPr>
  </w:style>
  <w:style w:type="paragraph" w:styleId="809">
    <w:name w:val="Heading 3"/>
    <w:basedOn w:val="808"/>
    <w:next w:val="808"/>
    <w:link w:val="829"/>
    <w:uiPriority w:val="9"/>
    <w:semiHidden/>
    <w:unhideWhenUsed/>
    <w:qFormat/>
    <w:pPr>
      <w:keepLines/>
      <w:keepNext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10">
    <w:name w:val="Heading 5"/>
    <w:basedOn w:val="808"/>
    <w:next w:val="808"/>
    <w:link w:val="821"/>
    <w:qFormat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styleId="811" w:default="1">
    <w:name w:val="Default Paragraph Font"/>
    <w:uiPriority w:val="1"/>
    <w:semiHidden/>
    <w:unhideWhenUsed/>
  </w:style>
  <w:style w:type="table" w:styleId="81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3" w:default="1">
    <w:name w:val="No List"/>
    <w:uiPriority w:val="99"/>
    <w:semiHidden/>
    <w:unhideWhenUsed/>
  </w:style>
  <w:style w:type="paragraph" w:styleId="814">
    <w:name w:val="annotation text"/>
    <w:basedOn w:val="808"/>
    <w:link w:val="815"/>
    <w:rPr>
      <w:sz w:val="20"/>
      <w:szCs w:val="20"/>
      <w:lang w:val="en-GB"/>
    </w:rPr>
  </w:style>
  <w:style w:type="character" w:styleId="815" w:customStyle="1">
    <w:name w:val="Comment Text Char"/>
    <w:basedOn w:val="811"/>
    <w:link w:val="814"/>
    <w:rPr>
      <w:rFonts w:ascii="Times New Roman" w:hAnsi="Times New Roman" w:eastAsia="Times New Roman" w:cs="Times New Roman"/>
      <w:color w:val="000000"/>
      <w:sz w:val="20"/>
      <w:szCs w:val="20"/>
      <w:lang w:val="en-GB" w:eastAsia="en-MY"/>
    </w:rPr>
  </w:style>
  <w:style w:type="paragraph" w:styleId="816">
    <w:name w:val="List Paragraph"/>
    <w:basedOn w:val="808"/>
    <w:uiPriority w:val="34"/>
    <w:qFormat/>
    <w:pPr>
      <w:contextualSpacing/>
      <w:ind w:left="720"/>
    </w:pPr>
    <w:rPr>
      <w:lang w:val="en-GB" w:eastAsia="ar-SA"/>
    </w:rPr>
  </w:style>
  <w:style w:type="paragraph" w:styleId="817">
    <w:name w:val="Balloon Text"/>
    <w:basedOn w:val="808"/>
    <w:link w:val="818"/>
    <w:uiPriority w:val="99"/>
    <w:semiHidden/>
    <w:unhideWhenUsed/>
    <w:rPr>
      <w:rFonts w:ascii="Tahoma" w:hAnsi="Tahoma" w:cs="Tahoma"/>
      <w:sz w:val="16"/>
      <w:szCs w:val="16"/>
    </w:rPr>
  </w:style>
  <w:style w:type="character" w:styleId="818" w:customStyle="1">
    <w:name w:val="Balloon Text Char"/>
    <w:basedOn w:val="811"/>
    <w:link w:val="817"/>
    <w:uiPriority w:val="99"/>
    <w:semiHidden/>
    <w:rPr>
      <w:rFonts w:ascii="Tahoma" w:hAnsi="Tahoma" w:eastAsia="Times New Roman" w:cs="Tahoma"/>
      <w:color w:val="000000"/>
      <w:sz w:val="16"/>
      <w:szCs w:val="16"/>
      <w:lang w:eastAsia="en-MY"/>
    </w:rPr>
  </w:style>
  <w:style w:type="character" w:styleId="819">
    <w:name w:val="Hyperlink"/>
    <w:basedOn w:val="811"/>
    <w:uiPriority w:val="99"/>
    <w:unhideWhenUsed/>
    <w:rPr>
      <w:color w:val="0000ff" w:themeColor="hyperlink"/>
      <w:u w:val="single"/>
    </w:rPr>
  </w:style>
  <w:style w:type="table" w:styleId="820">
    <w:name w:val="Table Grid"/>
    <w:basedOn w:val="81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21" w:customStyle="1">
    <w:name w:val="Heading 5 Char"/>
    <w:basedOn w:val="811"/>
    <w:link w:val="810"/>
    <w:rPr>
      <w:rFonts w:ascii="Arial" w:hAnsi="Arial" w:eastAsia="Times New Roman" w:cs="Times New Roman"/>
      <w:b/>
      <w:bCs/>
      <w:sz w:val="16"/>
      <w:szCs w:val="24"/>
    </w:rPr>
  </w:style>
  <w:style w:type="paragraph" w:styleId="822">
    <w:name w:val="Header"/>
    <w:basedOn w:val="808"/>
    <w:link w:val="823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823" w:customStyle="1">
    <w:name w:val="Header Char"/>
    <w:basedOn w:val="811"/>
    <w:link w:val="822"/>
    <w:uiPriority w:val="99"/>
    <w:rPr>
      <w:rFonts w:ascii="Times New Roman" w:hAnsi="Times New Roman" w:eastAsia="Times New Roman" w:cs="Times New Roman"/>
      <w:color w:val="000000"/>
      <w:sz w:val="24"/>
      <w:szCs w:val="24"/>
      <w:lang w:eastAsia="en-MY"/>
    </w:rPr>
  </w:style>
  <w:style w:type="paragraph" w:styleId="824">
    <w:name w:val="Footer"/>
    <w:basedOn w:val="808"/>
    <w:link w:val="825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825" w:customStyle="1">
    <w:name w:val="Footer Char"/>
    <w:basedOn w:val="811"/>
    <w:link w:val="824"/>
    <w:uiPriority w:val="99"/>
    <w:rPr>
      <w:rFonts w:ascii="Times New Roman" w:hAnsi="Times New Roman" w:eastAsia="Times New Roman" w:cs="Times New Roman"/>
      <w:color w:val="000000"/>
      <w:sz w:val="24"/>
      <w:szCs w:val="24"/>
      <w:lang w:eastAsia="en-MY"/>
    </w:rPr>
  </w:style>
  <w:style w:type="paragraph" w:styleId="826">
    <w:name w:val="Normal (Web)"/>
    <w:basedOn w:val="808"/>
    <w:uiPriority w:val="99"/>
    <w:semiHidden/>
    <w:unhideWhenUsed/>
    <w:pPr>
      <w:spacing w:before="100" w:beforeAutospacing="1" w:after="100" w:afterAutospacing="1"/>
      <w:widowControl/>
    </w:pPr>
    <w:rPr>
      <w:color w:val="auto"/>
    </w:rPr>
  </w:style>
  <w:style w:type="character" w:styleId="827" w:customStyle="1">
    <w:name w:val="notranslate"/>
    <w:basedOn w:val="811"/>
  </w:style>
  <w:style w:type="character" w:styleId="828" w:customStyle="1">
    <w:name w:val="apple-converted-space"/>
    <w:basedOn w:val="811"/>
  </w:style>
  <w:style w:type="character" w:styleId="829" w:customStyle="1">
    <w:name w:val="Heading 3 Char"/>
    <w:basedOn w:val="811"/>
    <w:link w:val="809"/>
    <w:uiPriority w:val="9"/>
    <w:semiHidden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eastAsia="en-MY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1A67B-F89B-4758-9EC3-23ABB9206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Microsoft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revision>14</cp:revision>
  <dcterms:created xsi:type="dcterms:W3CDTF">2019-09-24T06:58:00Z</dcterms:created>
  <dcterms:modified xsi:type="dcterms:W3CDTF">2023-01-04T04:18:07Z</dcterms:modified>
</cp:coreProperties>
</file>