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F9DB7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науки и высшего образования РФ</w:t>
      </w:r>
    </w:p>
    <w:p w14:paraId="43622D87" w14:textId="77777777" w:rsidR="0072342F" w:rsidRDefault="0072342F" w:rsidP="0072342F">
      <w:pPr>
        <w:spacing w:line="14" w:lineRule="exact"/>
        <w:rPr>
          <w:rFonts w:ascii="Times New Roman" w:eastAsia="Times New Roman" w:hAnsi="Times New Roman"/>
          <w:sz w:val="24"/>
        </w:rPr>
      </w:pPr>
    </w:p>
    <w:p w14:paraId="287968C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Федеральное государственное бюджетное образовательное учреждение</w:t>
      </w:r>
    </w:p>
    <w:p w14:paraId="54B5E892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высшего образования</w:t>
      </w:r>
    </w:p>
    <w:p w14:paraId="61A8050D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«Ярославский государственный технический университет»</w:t>
      </w:r>
    </w:p>
    <w:p w14:paraId="05D69FAA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«Информационные системы и технологии»</w:t>
      </w:r>
    </w:p>
    <w:p w14:paraId="15B7EB5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CD27E0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87F95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876F9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D0E4B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E26FC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CE733E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BE31FA" w14:textId="77777777" w:rsidR="0072342F" w:rsidRDefault="0072342F" w:rsidP="0072342F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57902B98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защищен</w:t>
      </w:r>
    </w:p>
    <w:p w14:paraId="50E55616" w14:textId="402101C9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i/>
          <w:sz w:val="28"/>
        </w:rPr>
      </w:pPr>
      <w:r>
        <w:rPr>
          <w:rFonts w:ascii="Times New Roman" w:eastAsia="Times New Roman" w:hAnsi="Times New Roman"/>
          <w:sz w:val="28"/>
        </w:rPr>
        <w:t xml:space="preserve">с оценкой </w:t>
      </w:r>
      <w:r>
        <w:rPr>
          <w:rFonts w:ascii="Times New Roman" w:eastAsia="Times New Roman" w:hAnsi="Times New Roman"/>
          <w:i/>
          <w:sz w:val="28"/>
        </w:rPr>
        <w:t>_____</w:t>
      </w:r>
    </w:p>
    <w:p w14:paraId="09246B1A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Преподаватель</w:t>
      </w:r>
    </w:p>
    <w:p w14:paraId="552D8781" w14:textId="77777777" w:rsidR="0072342F" w:rsidRDefault="0072342F" w:rsidP="00B453E2">
      <w:pPr>
        <w:spacing w:line="2" w:lineRule="exact"/>
        <w:ind w:left="5812"/>
        <w:rPr>
          <w:rFonts w:ascii="Times New Roman" w:eastAsia="Times New Roman" w:hAnsi="Times New Roman"/>
          <w:sz w:val="24"/>
        </w:rPr>
      </w:pPr>
    </w:p>
    <w:p w14:paraId="4EB44F82" w14:textId="27671EDA" w:rsidR="0072342F" w:rsidRDefault="0072342F" w:rsidP="00B453E2">
      <w:pPr>
        <w:tabs>
          <w:tab w:val="left" w:pos="650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А.Н. Вологин</w:t>
      </w:r>
    </w:p>
    <w:p w14:paraId="765AFA6D" w14:textId="317AAC08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864E17">
        <w:rPr>
          <w:rFonts w:ascii="Times New Roman" w:eastAsia="Times New Roman" w:hAnsi="Times New Roman"/>
          <w:sz w:val="28"/>
        </w:rPr>
        <w:t>2</w:t>
      </w:r>
      <w:r w:rsidR="009865E5">
        <w:rPr>
          <w:rFonts w:ascii="Times New Roman" w:eastAsia="Times New Roman" w:hAnsi="Times New Roman"/>
          <w:sz w:val="28"/>
        </w:rPr>
        <w:t>0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1B461D63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BE2271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E03A707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2B9E9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6F1784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9E5D993" w14:textId="77777777" w:rsidR="0072342F" w:rsidRDefault="0072342F" w:rsidP="0072342F">
      <w:pPr>
        <w:spacing w:line="289" w:lineRule="exact"/>
        <w:rPr>
          <w:rFonts w:ascii="Times New Roman" w:eastAsia="Times New Roman" w:hAnsi="Times New Roman"/>
          <w:sz w:val="24"/>
        </w:rPr>
      </w:pPr>
    </w:p>
    <w:p w14:paraId="11D8C634" w14:textId="0896831C" w:rsidR="0072342F" w:rsidRPr="00864E17" w:rsidRDefault="00864E17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  <w:lang w:val="en-US"/>
        </w:rPr>
        <w:t>IPv</w:t>
      </w:r>
      <w:r w:rsidRPr="002E0CC4">
        <w:rPr>
          <w:rFonts w:ascii="Times New Roman" w:eastAsia="Times New Roman" w:hAnsi="Times New Roman"/>
          <w:b/>
          <w:sz w:val="36"/>
        </w:rPr>
        <w:t>4-</w:t>
      </w:r>
      <w:r>
        <w:rPr>
          <w:rFonts w:ascii="Times New Roman" w:eastAsia="Times New Roman" w:hAnsi="Times New Roman"/>
          <w:b/>
          <w:sz w:val="36"/>
          <w:lang w:val="en-US"/>
        </w:rPr>
        <w:t>CALCULATOR</w:t>
      </w:r>
    </w:p>
    <w:p w14:paraId="44387EA6" w14:textId="7381DB31" w:rsidR="0072342F" w:rsidRPr="0072342F" w:rsidRDefault="0072342F" w:rsidP="0072342F">
      <w:pPr>
        <w:spacing w:line="238" w:lineRule="auto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о лабораторной работе №</w:t>
      </w:r>
      <w:r w:rsidR="00864E17">
        <w:rPr>
          <w:rFonts w:ascii="Times New Roman" w:eastAsia="Times New Roman" w:hAnsi="Times New Roman"/>
          <w:sz w:val="28"/>
        </w:rPr>
        <w:t>3</w:t>
      </w:r>
    </w:p>
    <w:p w14:paraId="465F8444" w14:textId="77777777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 «Компьютерные сети»</w:t>
      </w:r>
    </w:p>
    <w:p w14:paraId="5961F600" w14:textId="77777777" w:rsidR="0072342F" w:rsidRDefault="0072342F" w:rsidP="0072342F">
      <w:pPr>
        <w:spacing w:line="320" w:lineRule="exact"/>
        <w:rPr>
          <w:rFonts w:ascii="Times New Roman" w:eastAsia="Times New Roman" w:hAnsi="Times New Roman"/>
          <w:sz w:val="24"/>
        </w:rPr>
      </w:pPr>
    </w:p>
    <w:p w14:paraId="1E273AEA" w14:textId="01809910" w:rsidR="0072342F" w:rsidRDefault="0072342F" w:rsidP="0072342F">
      <w:pPr>
        <w:spacing w:line="0" w:lineRule="atLeast"/>
        <w:ind w:right="6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ЯГТУ 09.03.04 – 00</w:t>
      </w:r>
      <w:r w:rsidR="00864E17">
        <w:rPr>
          <w:rFonts w:ascii="Times New Roman" w:eastAsia="Times New Roman" w:hAnsi="Times New Roman"/>
          <w:sz w:val="32"/>
        </w:rPr>
        <w:t>3</w:t>
      </w:r>
      <w:r>
        <w:rPr>
          <w:rFonts w:ascii="Times New Roman" w:eastAsia="Times New Roman" w:hAnsi="Times New Roman"/>
          <w:sz w:val="32"/>
        </w:rPr>
        <w:t xml:space="preserve"> ЛР</w:t>
      </w:r>
    </w:p>
    <w:p w14:paraId="620BDF79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891532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FF231D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F2E46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22215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525C76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0B21D18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12EFDE" w14:textId="77777777" w:rsidR="0072342F" w:rsidRDefault="0072342F" w:rsidP="0072342F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8902CB" w14:textId="77777777" w:rsidR="0072342F" w:rsidRDefault="0072342F" w:rsidP="0072342F">
      <w:pPr>
        <w:spacing w:line="336" w:lineRule="exact"/>
        <w:rPr>
          <w:rFonts w:ascii="Times New Roman" w:eastAsia="Times New Roman" w:hAnsi="Times New Roman"/>
          <w:sz w:val="24"/>
        </w:rPr>
      </w:pPr>
    </w:p>
    <w:p w14:paraId="6C3D1C35" w14:textId="7777777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 выполнил</w:t>
      </w:r>
    </w:p>
    <w:p w14:paraId="7F6FFDC2" w14:textId="7D95F7C7" w:rsidR="0072342F" w:rsidRDefault="0072342F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студент группы </w:t>
      </w:r>
      <w:r w:rsidR="00EE0A28">
        <w:rPr>
          <w:rFonts w:ascii="Times New Roman" w:eastAsia="Times New Roman" w:hAnsi="Times New Roman"/>
          <w:sz w:val="28"/>
        </w:rPr>
        <w:t>Ц</w:t>
      </w:r>
      <w:r>
        <w:rPr>
          <w:rFonts w:ascii="Times New Roman" w:eastAsia="Times New Roman" w:hAnsi="Times New Roman"/>
          <w:sz w:val="28"/>
        </w:rPr>
        <w:t>ПИ-21</w:t>
      </w:r>
    </w:p>
    <w:p w14:paraId="0666F9E2" w14:textId="08414B61" w:rsidR="0072342F" w:rsidRDefault="00EE0A28" w:rsidP="00B453E2">
      <w:pPr>
        <w:tabs>
          <w:tab w:val="left" w:pos="6780"/>
        </w:tabs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Д.В. Аристов</w:t>
      </w:r>
    </w:p>
    <w:p w14:paraId="4814BC51" w14:textId="610737BF" w:rsidR="00EE0A28" w:rsidRDefault="00EE0A28" w:rsidP="00B453E2">
      <w:pPr>
        <w:spacing w:line="0" w:lineRule="atLeast"/>
        <w:ind w:left="5812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«</w:t>
      </w:r>
      <w:r w:rsidR="009865E5">
        <w:rPr>
          <w:rFonts w:ascii="Times New Roman" w:eastAsia="Times New Roman" w:hAnsi="Times New Roman"/>
          <w:sz w:val="28"/>
        </w:rPr>
        <w:t>19</w:t>
      </w:r>
      <w:r>
        <w:rPr>
          <w:rFonts w:ascii="Times New Roman" w:eastAsia="Times New Roman" w:hAnsi="Times New Roman"/>
          <w:sz w:val="28"/>
        </w:rPr>
        <w:t xml:space="preserve">» </w:t>
      </w:r>
      <w:r w:rsidR="008660AA">
        <w:rPr>
          <w:rFonts w:ascii="Times New Roman" w:eastAsia="Times New Roman" w:hAnsi="Times New Roman"/>
          <w:sz w:val="28"/>
        </w:rPr>
        <w:t>октября</w:t>
      </w:r>
      <w:r>
        <w:rPr>
          <w:rFonts w:ascii="Times New Roman" w:eastAsia="Times New Roman" w:hAnsi="Times New Roman"/>
          <w:sz w:val="28"/>
        </w:rPr>
        <w:t xml:space="preserve"> 2022</w:t>
      </w:r>
    </w:p>
    <w:p w14:paraId="4BF58E39" w14:textId="77777777" w:rsidR="00EE0A28" w:rsidRPr="00F80CE6" w:rsidRDefault="00EE0A28" w:rsidP="0072342F">
      <w:pPr>
        <w:tabs>
          <w:tab w:val="left" w:pos="6780"/>
        </w:tabs>
        <w:spacing w:line="0" w:lineRule="atLeast"/>
        <w:ind w:left="4920"/>
        <w:rPr>
          <w:rFonts w:ascii="Times New Roman" w:eastAsia="Times New Roman" w:hAnsi="Times New Roman"/>
          <w:sz w:val="28"/>
        </w:rPr>
      </w:pPr>
    </w:p>
    <w:p w14:paraId="378D1710" w14:textId="3A582E2B" w:rsidR="0072342F" w:rsidRDefault="0072342F" w:rsidP="0072342F">
      <w:pPr>
        <w:spacing w:line="239" w:lineRule="auto"/>
        <w:ind w:left="4920"/>
        <w:rPr>
          <w:rFonts w:ascii="Times New Roman" w:eastAsia="Times New Roman" w:hAnsi="Times New Roman"/>
          <w:sz w:val="28"/>
        </w:rPr>
      </w:pPr>
    </w:p>
    <w:p w14:paraId="3ABA90FD" w14:textId="63EFF971" w:rsidR="0072342F" w:rsidRDefault="0072342F" w:rsidP="0072342F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6D5C1E9A" w14:textId="77777777" w:rsidR="0072342F" w:rsidRDefault="0072342F" w:rsidP="0072342F">
      <w:pPr>
        <w:spacing w:line="300" w:lineRule="exact"/>
        <w:rPr>
          <w:rFonts w:ascii="Times New Roman" w:eastAsia="Times New Roman" w:hAnsi="Times New Roman"/>
          <w:sz w:val="24"/>
        </w:rPr>
      </w:pPr>
    </w:p>
    <w:p w14:paraId="213894F4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6B3220E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23117FF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3CA9A600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E31A9E3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523562C7" w14:textId="77777777" w:rsidR="0072342F" w:rsidRDefault="0072342F" w:rsidP="0072342F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1DD33C65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383F929E" w14:textId="77777777" w:rsidR="00EE0A28" w:rsidRDefault="00EE0A28" w:rsidP="00EE0A28">
      <w:pPr>
        <w:spacing w:line="0" w:lineRule="atLeast"/>
        <w:ind w:right="-13"/>
        <w:rPr>
          <w:rFonts w:ascii="Times New Roman" w:eastAsia="Times New Roman" w:hAnsi="Times New Roman"/>
          <w:sz w:val="28"/>
        </w:rPr>
      </w:pPr>
    </w:p>
    <w:p w14:paraId="66640D82" w14:textId="77777777" w:rsidR="00EE0A28" w:rsidRDefault="00EE0A28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</w:p>
    <w:p w14:paraId="020EE3E6" w14:textId="79E87882" w:rsidR="0072342F" w:rsidRDefault="0072342F" w:rsidP="00EE0A28">
      <w:pPr>
        <w:spacing w:line="0" w:lineRule="atLeast"/>
        <w:ind w:right="-13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202</w:t>
      </w:r>
      <w:r w:rsidR="00EE0A28">
        <w:rPr>
          <w:rFonts w:ascii="Times New Roman" w:eastAsia="Times New Roman" w:hAnsi="Times New Roman"/>
          <w:sz w:val="28"/>
        </w:rPr>
        <w:t>2</w:t>
      </w:r>
    </w:p>
    <w:p w14:paraId="53EA1671" w14:textId="51B1B26B" w:rsidR="00EE0A28" w:rsidRDefault="00EE0A28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B245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2E0CC4">
        <w:rPr>
          <w:rFonts w:ascii="Times New Roman" w:hAnsi="Times New Roman" w:cs="Times New Roman"/>
          <w:sz w:val="28"/>
          <w:szCs w:val="28"/>
        </w:rPr>
        <w:t>и</w:t>
      </w:r>
      <w:r w:rsidR="002E0CC4" w:rsidRPr="002E0CC4">
        <w:rPr>
          <w:rFonts w:ascii="Times New Roman" w:hAnsi="Times New Roman" w:cs="Times New Roman"/>
          <w:sz w:val="28"/>
          <w:szCs w:val="28"/>
        </w:rPr>
        <w:t>зучить способы назначения адресации в стеке протоколов TCP/IP, получить навыки назначения адреса устройства и маски подсети.</w:t>
      </w:r>
    </w:p>
    <w:p w14:paraId="250A6575" w14:textId="77777777" w:rsidR="002E0CC4" w:rsidRDefault="002E0CC4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240046" w14:textId="13C1A2BE" w:rsidR="00864E17" w:rsidRDefault="00864E17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  <w:r w:rsidR="002E0CC4">
        <w:rPr>
          <w:rFonts w:ascii="Times New Roman" w:hAnsi="Times New Roman" w:cs="Times New Roman"/>
          <w:sz w:val="28"/>
          <w:szCs w:val="28"/>
        </w:rPr>
        <w:t xml:space="preserve"> написать программу – </w:t>
      </w:r>
      <w:r w:rsidR="002E0CC4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2E0CC4" w:rsidRPr="002E0CC4">
        <w:rPr>
          <w:rFonts w:ascii="Times New Roman" w:hAnsi="Times New Roman" w:cs="Times New Roman"/>
          <w:sz w:val="28"/>
          <w:szCs w:val="28"/>
        </w:rPr>
        <w:t xml:space="preserve">4 </w:t>
      </w:r>
      <w:r w:rsidR="002E0CC4">
        <w:rPr>
          <w:rFonts w:ascii="Times New Roman" w:hAnsi="Times New Roman" w:cs="Times New Roman"/>
          <w:sz w:val="28"/>
          <w:szCs w:val="28"/>
        </w:rPr>
        <w:t xml:space="preserve">калькулятор на одном из языков программирования, работающий без использования двоичной системы исчисления. На вход программы подается </w:t>
      </w:r>
      <w:r w:rsidR="002E0CC4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="002E0CC4" w:rsidRPr="002E0CC4">
        <w:rPr>
          <w:rFonts w:ascii="Times New Roman" w:hAnsi="Times New Roman" w:cs="Times New Roman"/>
          <w:sz w:val="28"/>
          <w:szCs w:val="28"/>
        </w:rPr>
        <w:t xml:space="preserve">4 </w:t>
      </w:r>
      <w:r w:rsidR="002E0CC4">
        <w:rPr>
          <w:rFonts w:ascii="Times New Roman" w:hAnsi="Times New Roman" w:cs="Times New Roman"/>
          <w:sz w:val="28"/>
          <w:szCs w:val="28"/>
        </w:rPr>
        <w:t>адрес и маска подсети в префиксной форме. На выходе программа должна выводить адрес сети, маску в нормальном виде, широковещательный адрес, количество хостов.</w:t>
      </w:r>
    </w:p>
    <w:p w14:paraId="068D0E98" w14:textId="6C75A034" w:rsidR="00B54E05" w:rsidRDefault="00B54E05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78FD390" w14:textId="080F15F2" w:rsidR="00B54E05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D25CF" wp14:editId="4BE4EDA4">
            <wp:extent cx="1895475" cy="4724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снов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1" cy="47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846" w14:textId="73C9578B" w:rsidR="00A00DC3" w:rsidRPr="002E0CC4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Основная функциональная блок-схема</w:t>
      </w:r>
    </w:p>
    <w:p w14:paraId="4C0BB9C2" w14:textId="71C8BE16" w:rsidR="002E0CC4" w:rsidRDefault="002E0CC4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1627FD" w14:textId="77777777" w:rsidR="003430E4" w:rsidRPr="00697F81" w:rsidRDefault="003430E4" w:rsidP="003430E4">
      <w:pPr>
        <w:pStyle w:val="HTML"/>
        <w:shd w:val="clear" w:color="auto" w:fill="0F111A"/>
        <w:rPr>
          <w:color w:val="C3CEE3"/>
          <w:szCs w:val="18"/>
          <w:lang w:val="en-US"/>
        </w:rPr>
      </w:pPr>
      <w:r w:rsidRPr="00697F81">
        <w:rPr>
          <w:i/>
          <w:iCs/>
          <w:color w:val="FABD2F"/>
          <w:szCs w:val="18"/>
          <w:lang w:val="en-US"/>
        </w:rPr>
        <w:t xml:space="preserve">public </w:t>
      </w:r>
      <w:r w:rsidRPr="00697F81">
        <w:rPr>
          <w:i/>
          <w:iCs/>
          <w:color w:val="C792EA"/>
          <w:szCs w:val="18"/>
          <w:lang w:val="en-US"/>
        </w:rPr>
        <w:t>static 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82AAFF"/>
          <w:szCs w:val="18"/>
          <w:lang w:val="en-US"/>
        </w:rPr>
        <w:t>normalMask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F78C6C"/>
          <w:szCs w:val="18"/>
          <w:lang w:val="en-US"/>
        </w:rPr>
        <w:t>prefixNetmask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C3E88D"/>
          <w:szCs w:val="18"/>
          <w:lang w:val="en-US"/>
        </w:rPr>
        <w:t>{</w:t>
      </w:r>
      <w:r w:rsidRPr="00697F81">
        <w:rPr>
          <w:color w:val="C3E88D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EEFFE3"/>
          <w:szCs w:val="18"/>
          <w:lang w:val="en-US"/>
        </w:rPr>
        <w:t xml:space="preserve">netmask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i/>
          <w:iCs/>
          <w:color w:val="C792EA"/>
          <w:szCs w:val="18"/>
          <w:lang w:val="en-US"/>
        </w:rPr>
        <w:t>new int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F78C6C"/>
          <w:szCs w:val="18"/>
          <w:lang w:val="en-US"/>
        </w:rPr>
        <w:t>4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32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78C6C"/>
          <w:szCs w:val="18"/>
          <w:lang w:val="en-US"/>
        </w:rPr>
        <w:t>prefixNetmask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==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78C6C"/>
          <w:szCs w:val="18"/>
          <w:lang w:val="en-US"/>
        </w:rPr>
        <w:t>4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C3E88D"/>
          <w:szCs w:val="18"/>
          <w:lang w:val="en-US"/>
        </w:rPr>
        <w:t xml:space="preserve">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  <w:t xml:space="preserve">    </w:t>
      </w:r>
      <w:r w:rsidRPr="00697F81">
        <w:rPr>
          <w:color w:val="89DDFF"/>
          <w:szCs w:val="18"/>
          <w:lang w:val="en-US"/>
        </w:rPr>
        <w:t xml:space="preserve">} </w:t>
      </w:r>
      <w:r w:rsidRPr="00697F81">
        <w:rPr>
          <w:i/>
          <w:iCs/>
          <w:color w:val="C792EA"/>
          <w:szCs w:val="18"/>
          <w:lang w:val="en-US"/>
        </w:rPr>
        <w:t xml:space="preserve">else if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&gt; </w:t>
      </w:r>
      <w:r w:rsidRPr="00697F81">
        <w:rPr>
          <w:color w:val="F78C6C"/>
          <w:szCs w:val="18"/>
          <w:lang w:val="en-US"/>
        </w:rPr>
        <w:t xml:space="preserve">0 </w:t>
      </w:r>
      <w:r w:rsidRPr="00697F81">
        <w:rPr>
          <w:color w:val="89DDFF"/>
          <w:szCs w:val="18"/>
          <w:lang w:val="en-US"/>
        </w:rPr>
        <w:t xml:space="preserve">&amp;&amp;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&lt;=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C3E88D"/>
          <w:szCs w:val="18"/>
          <w:lang w:val="en-US"/>
        </w:rPr>
        <w:t xml:space="preserve">)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89DDFF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C792EA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 xml:space="preserve">++)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89DDFF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89DDFF"/>
          <w:szCs w:val="18"/>
          <w:lang w:val="en-US"/>
        </w:rPr>
        <w:t>)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>- 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89DDFF"/>
          <w:szCs w:val="18"/>
          <w:lang w:val="en-US"/>
        </w:rPr>
        <w:t xml:space="preserve">) </w:t>
      </w:r>
      <w:r w:rsidRPr="00697F81">
        <w:rPr>
          <w:i/>
          <w:iCs/>
          <w:color w:val="82AAFF"/>
          <w:szCs w:val="18"/>
          <w:lang w:val="en-US"/>
        </w:rPr>
        <w:t>pow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2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color w:val="EEFFE3"/>
          <w:szCs w:val="18"/>
          <w:lang w:val="en-US"/>
        </w:rPr>
        <w:t>countZeroBitMask</w:t>
      </w:r>
      <w:r w:rsidRPr="00697F81">
        <w:rPr>
          <w:color w:val="C792EA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} </w:t>
      </w:r>
      <w:r w:rsidRPr="00697F81">
        <w:rPr>
          <w:i/>
          <w:iCs/>
          <w:color w:val="C792EA"/>
          <w:szCs w:val="18"/>
          <w:lang w:val="en-US"/>
        </w:rPr>
        <w:t xml:space="preserve">else if </w:t>
      </w:r>
      <w:r w:rsidRPr="00697F81">
        <w:rPr>
          <w:color w:val="89DDFF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&gt; </w:t>
      </w:r>
      <w:r w:rsidRPr="00697F81">
        <w:rPr>
          <w:color w:val="F78C6C"/>
          <w:szCs w:val="18"/>
          <w:lang w:val="en-US"/>
        </w:rPr>
        <w:t xml:space="preserve">8 </w:t>
      </w:r>
      <w:r w:rsidRPr="00697F81">
        <w:rPr>
          <w:color w:val="89DDFF"/>
          <w:szCs w:val="18"/>
          <w:lang w:val="en-US"/>
        </w:rPr>
        <w:t xml:space="preserve">&amp;&amp;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&lt;= </w:t>
      </w:r>
      <w:r w:rsidRPr="00697F81">
        <w:rPr>
          <w:color w:val="F78C6C"/>
          <w:szCs w:val="18"/>
          <w:lang w:val="en-US"/>
        </w:rPr>
        <w:t>16</w:t>
      </w:r>
      <w:r w:rsidRPr="00697F81">
        <w:rPr>
          <w:color w:val="89DDFF"/>
          <w:szCs w:val="18"/>
          <w:lang w:val="en-US"/>
        </w:rPr>
        <w:t>) 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78C6C"/>
          <w:szCs w:val="18"/>
          <w:lang w:val="en-US"/>
        </w:rPr>
        <w:t xml:space="preserve">(prefixNetmask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8)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C792EA"/>
          <w:szCs w:val="18"/>
          <w:lang w:val="en-US"/>
        </w:rPr>
        <w:t>) 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</w:r>
      <w:r w:rsidRPr="00697F81">
        <w:rPr>
          <w:color w:val="C792EA"/>
          <w:szCs w:val="18"/>
          <w:lang w:val="en-US"/>
        </w:rPr>
        <w:lastRenderedPageBreak/>
        <w:t xml:space="preserve">       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-=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C792EA"/>
          <w:szCs w:val="18"/>
          <w:lang w:val="en-US"/>
        </w:rPr>
        <w:t>)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C792EA"/>
          <w:szCs w:val="18"/>
          <w:lang w:val="en-US"/>
        </w:rPr>
        <w:t xml:space="preserve">) </w:t>
      </w:r>
      <w:r w:rsidRPr="00697F81">
        <w:rPr>
          <w:i/>
          <w:iCs/>
          <w:color w:val="82AAFF"/>
          <w:szCs w:val="18"/>
          <w:lang w:val="en-US"/>
        </w:rPr>
        <w:t>pow</w:t>
      </w:r>
      <w:r w:rsidRPr="00697F81">
        <w:rPr>
          <w:color w:val="F78C6C"/>
          <w:szCs w:val="18"/>
          <w:lang w:val="en-US"/>
        </w:rPr>
        <w:t>(2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color w:val="EEFFE3"/>
          <w:szCs w:val="18"/>
          <w:lang w:val="en-US"/>
        </w:rPr>
        <w:t>countZeroBitMask</w:t>
      </w:r>
      <w:r w:rsidRPr="00697F81">
        <w:rPr>
          <w:color w:val="F78C6C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} </w:t>
      </w:r>
      <w:r w:rsidRPr="00697F81">
        <w:rPr>
          <w:i/>
          <w:iCs/>
          <w:color w:val="C792EA"/>
          <w:szCs w:val="18"/>
          <w:lang w:val="en-US"/>
        </w:rPr>
        <w:t xml:space="preserve">else if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&gt; </w:t>
      </w:r>
      <w:r w:rsidRPr="00697F81">
        <w:rPr>
          <w:color w:val="F78C6C"/>
          <w:szCs w:val="18"/>
          <w:lang w:val="en-US"/>
        </w:rPr>
        <w:t xml:space="preserve">16 </w:t>
      </w:r>
      <w:r w:rsidRPr="00697F81">
        <w:rPr>
          <w:color w:val="89DDFF"/>
          <w:szCs w:val="18"/>
          <w:lang w:val="en-US"/>
        </w:rPr>
        <w:t xml:space="preserve">&amp;&amp;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&lt;= </w:t>
      </w:r>
      <w:r w:rsidRPr="00697F81">
        <w:rPr>
          <w:color w:val="F78C6C"/>
          <w:szCs w:val="18"/>
          <w:lang w:val="en-US"/>
        </w:rPr>
        <w:t>24</w:t>
      </w:r>
      <w:r w:rsidRPr="00697F81">
        <w:rPr>
          <w:color w:val="C792EA"/>
          <w:szCs w:val="18"/>
          <w:lang w:val="en-US"/>
        </w:rPr>
        <w:t xml:space="preserve">)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F78C6C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FFCB6B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F78C6C"/>
          <w:szCs w:val="18"/>
          <w:lang w:val="en-US"/>
        </w:rPr>
        <w:t xml:space="preserve">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-= </w:t>
      </w:r>
      <w:r w:rsidRPr="00697F81">
        <w:rPr>
          <w:color w:val="F78C6C"/>
          <w:szCs w:val="18"/>
          <w:lang w:val="en-US"/>
        </w:rPr>
        <w:t>16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F78C6C"/>
          <w:szCs w:val="18"/>
          <w:lang w:val="en-US"/>
        </w:rPr>
        <w:t xml:space="preserve">(prefixNetmask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8)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78C6C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78C6C"/>
          <w:szCs w:val="18"/>
          <w:lang w:val="en-US"/>
        </w:rPr>
        <w:t xml:space="preserve">) </w:t>
      </w:r>
      <w:r w:rsidRPr="00697F81">
        <w:rPr>
          <w:i/>
          <w:iCs/>
          <w:color w:val="82AAFF"/>
          <w:szCs w:val="18"/>
          <w:lang w:val="en-US"/>
        </w:rPr>
        <w:t>pow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2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color w:val="EEFFE3"/>
          <w:szCs w:val="18"/>
          <w:lang w:val="en-US"/>
        </w:rPr>
        <w:t>countZeroBitMask</w:t>
      </w:r>
      <w:r w:rsidRPr="00697F81">
        <w:rPr>
          <w:color w:val="FFCB6B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} </w:t>
      </w:r>
      <w:r w:rsidRPr="00697F81">
        <w:rPr>
          <w:i/>
          <w:iCs/>
          <w:color w:val="C792EA"/>
          <w:szCs w:val="18"/>
          <w:lang w:val="en-US"/>
        </w:rPr>
        <w:t xml:space="preserve">else if </w:t>
      </w:r>
      <w:r w:rsidRPr="00697F81">
        <w:rPr>
          <w:color w:val="F78C6C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&gt; </w:t>
      </w:r>
      <w:r w:rsidRPr="00697F81">
        <w:rPr>
          <w:color w:val="F78C6C"/>
          <w:szCs w:val="18"/>
          <w:lang w:val="en-US"/>
        </w:rPr>
        <w:t xml:space="preserve">24 </w:t>
      </w:r>
      <w:r w:rsidRPr="00697F81">
        <w:rPr>
          <w:color w:val="89DDFF"/>
          <w:szCs w:val="18"/>
          <w:lang w:val="en-US"/>
        </w:rPr>
        <w:t xml:space="preserve">&amp;&amp;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&lt;= </w:t>
      </w:r>
      <w:r w:rsidRPr="00697F81">
        <w:rPr>
          <w:color w:val="F78C6C"/>
          <w:szCs w:val="18"/>
          <w:lang w:val="en-US"/>
        </w:rPr>
        <w:t xml:space="preserve">32)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C3E88D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 xml:space="preserve">countZeroBitMask </w:t>
      </w:r>
      <w:r w:rsidRPr="00697F81">
        <w:rPr>
          <w:color w:val="89DDFF"/>
          <w:szCs w:val="18"/>
          <w:lang w:val="en-US"/>
        </w:rPr>
        <w:t xml:space="preserve">-= </w:t>
      </w:r>
      <w:r w:rsidRPr="00697F81">
        <w:rPr>
          <w:color w:val="F78C6C"/>
          <w:szCs w:val="18"/>
          <w:lang w:val="en-US"/>
        </w:rPr>
        <w:t>24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/ </w:t>
      </w:r>
      <w:r w:rsidRPr="00697F81">
        <w:rPr>
          <w:color w:val="F78C6C"/>
          <w:szCs w:val="18"/>
          <w:lang w:val="en-US"/>
        </w:rPr>
        <w:t>8</w:t>
      </w:r>
      <w:r w:rsidRPr="00697F81">
        <w:rPr>
          <w:color w:val="FFCB6B"/>
          <w:szCs w:val="18"/>
          <w:lang w:val="en-US"/>
        </w:rPr>
        <w:t xml:space="preserve">)]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i/>
          <w:iCs/>
          <w:color w:val="82AAFF"/>
          <w:szCs w:val="18"/>
          <w:lang w:val="en-US"/>
        </w:rPr>
        <w:t>pow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2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color w:val="EEFFE3"/>
          <w:szCs w:val="18"/>
          <w:lang w:val="en-US"/>
        </w:rPr>
        <w:t>countZeroBitMask</w:t>
      </w:r>
      <w:r w:rsidRPr="00697F81">
        <w:rPr>
          <w:color w:val="C3E88D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}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return </w:t>
      </w:r>
      <w:r w:rsidRPr="00697F81">
        <w:rPr>
          <w:color w:val="EEFFE3"/>
          <w:szCs w:val="18"/>
          <w:lang w:val="en-US"/>
        </w:rPr>
        <w:t>netmask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</w:r>
      <w:r w:rsidRPr="00697F81">
        <w:rPr>
          <w:color w:val="C3E88D"/>
          <w:szCs w:val="18"/>
          <w:lang w:val="en-US"/>
        </w:rPr>
        <w:t>}</w:t>
      </w:r>
    </w:p>
    <w:p w14:paraId="5F167BB4" w14:textId="77777777" w:rsidR="00A00DC3" w:rsidRDefault="00CD7D54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7D54">
        <w:rPr>
          <w:rFonts w:ascii="Times New Roman" w:hAnsi="Times New Roman" w:cs="Times New Roman"/>
          <w:sz w:val="28"/>
          <w:szCs w:val="28"/>
        </w:rPr>
        <w:t>Метод normalMask()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массив из 4 целочисленных элементов – маску сети в нормальном виде. На вход функции подается маска сети в префиксном форме.</w:t>
      </w:r>
      <w:r w:rsidR="00251A9E">
        <w:rPr>
          <w:rFonts w:ascii="Times New Roman" w:hAnsi="Times New Roman" w:cs="Times New Roman"/>
          <w:sz w:val="28"/>
          <w:szCs w:val="28"/>
        </w:rPr>
        <w:t xml:space="preserve"> Определяем количество нулевых элементов маски в двоичном виде. Если количество нулевых элементов маски равно 0, то всем октетам маски в цикле присваивается значение 255. </w:t>
      </w:r>
      <w:r w:rsidR="006D0E5D">
        <w:rPr>
          <w:rFonts w:ascii="Times New Roman" w:hAnsi="Times New Roman" w:cs="Times New Roman"/>
          <w:sz w:val="28"/>
          <w:szCs w:val="28"/>
        </w:rPr>
        <w:t>Если количество нулевых элементов от 0 до 8, не включая 0, то всем октетам маски, кроме последнего в цикле присваивается значение 255, а затем последнему присваивается значение 256 минус 2 в степени количества нулевых элементов этого октета маски сети в двоичной форме. Аналогично формируется маска в случае, когда количество нулевых элементов находится в пределе от 8 до 16, от 16 до 24 и от 24 до 32.</w:t>
      </w:r>
    </w:p>
    <w:p w14:paraId="3D314468" w14:textId="23D936C2" w:rsidR="003430E4" w:rsidRPr="00CD7D54" w:rsidRDefault="00A00DC3" w:rsidP="00A00DC3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25FBBB8" wp14:editId="633FDB9E">
            <wp:extent cx="6120130" cy="4412615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аска сет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C3A" w14:textId="65E7699D" w:rsidR="00A00DC3" w:rsidRPr="002E0CC4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Блок-схема получения маски сети</w:t>
      </w:r>
    </w:p>
    <w:p w14:paraId="191D2064" w14:textId="77777777" w:rsidR="00A00DC3" w:rsidRPr="00CD7D54" w:rsidRDefault="00A00DC3" w:rsidP="008660AA">
      <w:pPr>
        <w:ind w:firstLine="708"/>
        <w:rPr>
          <w:rFonts w:ascii="Times New Roman" w:hAnsi="Times New Roman" w:cs="Times New Roman"/>
          <w:sz w:val="32"/>
          <w:szCs w:val="28"/>
        </w:rPr>
      </w:pPr>
    </w:p>
    <w:p w14:paraId="6717C0F1" w14:textId="77777777" w:rsidR="00697F81" w:rsidRPr="00697F81" w:rsidRDefault="00697F81" w:rsidP="00697F81">
      <w:pPr>
        <w:pStyle w:val="HTML"/>
        <w:shd w:val="clear" w:color="auto" w:fill="0F111A"/>
        <w:rPr>
          <w:color w:val="C3CEE3"/>
          <w:szCs w:val="18"/>
          <w:lang w:val="en-US"/>
        </w:rPr>
      </w:pPr>
      <w:r w:rsidRPr="00697F81">
        <w:rPr>
          <w:i/>
          <w:iCs/>
          <w:color w:val="FABD2F"/>
          <w:szCs w:val="18"/>
          <w:lang w:val="en-US"/>
        </w:rPr>
        <w:lastRenderedPageBreak/>
        <w:t xml:space="preserve">public </w:t>
      </w:r>
      <w:r w:rsidRPr="00697F81">
        <w:rPr>
          <w:i/>
          <w:iCs/>
          <w:color w:val="C792EA"/>
          <w:szCs w:val="18"/>
          <w:lang w:val="en-US"/>
        </w:rPr>
        <w:t>static 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82AAFF"/>
          <w:szCs w:val="18"/>
          <w:lang w:val="en-US"/>
        </w:rPr>
        <w:t>getNetAddress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F78C6C"/>
          <w:szCs w:val="18"/>
          <w:lang w:val="en-US"/>
        </w:rPr>
        <w:t>ip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F78C6C"/>
          <w:szCs w:val="18"/>
          <w:lang w:val="en-US"/>
        </w:rPr>
        <w:t>mask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C3E88D"/>
          <w:szCs w:val="18"/>
          <w:lang w:val="en-US"/>
        </w:rPr>
        <w:t>{</w:t>
      </w:r>
      <w:r w:rsidRPr="00697F81">
        <w:rPr>
          <w:color w:val="C3E88D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EEFFE3"/>
          <w:szCs w:val="18"/>
          <w:lang w:val="en-US"/>
        </w:rPr>
        <w:t xml:space="preserve">ipNetwork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i/>
          <w:iCs/>
          <w:color w:val="C792EA"/>
          <w:szCs w:val="18"/>
          <w:lang w:val="en-US"/>
        </w:rPr>
        <w:t>new int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F78C6C"/>
          <w:szCs w:val="18"/>
          <w:lang w:val="en-US"/>
        </w:rPr>
        <w:t>4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78C6C"/>
          <w:szCs w:val="18"/>
          <w:lang w:val="en-US"/>
        </w:rPr>
        <w:t>mask</w:t>
      </w:r>
      <w:r w:rsidRPr="00697F81">
        <w:rPr>
          <w:color w:val="89DDFF"/>
          <w:szCs w:val="18"/>
          <w:lang w:val="en-US"/>
        </w:rPr>
        <w:t>.</w:t>
      </w:r>
      <w:r w:rsidRPr="00697F81">
        <w:rPr>
          <w:color w:val="EEFFFF"/>
          <w:szCs w:val="18"/>
          <w:lang w:val="en-US"/>
        </w:rPr>
        <w:t>length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FFCB6B"/>
          <w:szCs w:val="18"/>
          <w:lang w:val="en-US"/>
        </w:rPr>
        <w:t xml:space="preserve">) 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C3E88D"/>
          <w:szCs w:val="18"/>
          <w:lang w:val="en-US"/>
        </w:rPr>
        <w:t xml:space="preserve">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a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78C6C"/>
          <w:szCs w:val="18"/>
          <w:lang w:val="en-US"/>
        </w:rPr>
        <w:t>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89DDFF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j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ip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j </w:t>
      </w:r>
      <w:r w:rsidRPr="00697F81">
        <w:rPr>
          <w:color w:val="89DDFF"/>
          <w:szCs w:val="18"/>
          <w:lang w:val="en-US"/>
        </w:rPr>
        <w:t xml:space="preserve">&gt;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j</w:t>
      </w:r>
      <w:r w:rsidRPr="00697F81">
        <w:rPr>
          <w:color w:val="89DDFF"/>
          <w:szCs w:val="18"/>
          <w:lang w:val="en-US"/>
        </w:rPr>
        <w:t xml:space="preserve">--) </w:t>
      </w:r>
      <w:r w:rsidRPr="00697F81">
        <w:rPr>
          <w:color w:val="F78C6C"/>
          <w:szCs w:val="18"/>
          <w:lang w:val="en-US"/>
        </w:rPr>
        <w:t>{</w:t>
      </w:r>
      <w:r w:rsidRPr="00697F81">
        <w:rPr>
          <w:color w:val="F78C6C"/>
          <w:szCs w:val="18"/>
          <w:lang w:val="en-US"/>
        </w:rPr>
        <w:br/>
        <w:t xml:space="preserve">               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EEFFE3"/>
          <w:szCs w:val="18"/>
          <w:lang w:val="en-US"/>
        </w:rPr>
        <w:t xml:space="preserve">j </w:t>
      </w:r>
      <w:r w:rsidRPr="00697F81">
        <w:rPr>
          <w:color w:val="89DDFF"/>
          <w:szCs w:val="18"/>
          <w:lang w:val="en-US"/>
        </w:rPr>
        <w:t xml:space="preserve">% </w:t>
      </w:r>
      <w:r w:rsidRPr="00697F81">
        <w:rPr>
          <w:color w:val="EEFFE3"/>
          <w:szCs w:val="18"/>
          <w:lang w:val="en-US"/>
        </w:rPr>
        <w:t xml:space="preserve">a </w:t>
      </w:r>
      <w:r w:rsidRPr="00697F81">
        <w:rPr>
          <w:color w:val="89DDFF"/>
          <w:szCs w:val="18"/>
          <w:lang w:val="en-US"/>
        </w:rPr>
        <w:t xml:space="preserve">==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C792EA"/>
          <w:szCs w:val="18"/>
          <w:lang w:val="en-US"/>
        </w:rPr>
        <w:t xml:space="preserve">) </w:t>
      </w:r>
      <w:r w:rsidRPr="00697F81">
        <w:rPr>
          <w:color w:val="FFCB6B"/>
          <w:szCs w:val="18"/>
          <w:lang w:val="en-US"/>
        </w:rPr>
        <w:t>{</w:t>
      </w:r>
      <w:r w:rsidRPr="00697F81">
        <w:rPr>
          <w:color w:val="FFCB6B"/>
          <w:szCs w:val="18"/>
          <w:lang w:val="en-US"/>
        </w:rPr>
        <w:br/>
        <w:t xml:space="preserve">                    </w:t>
      </w:r>
      <w:r w:rsidRPr="00697F81">
        <w:rPr>
          <w:color w:val="EEFFE3"/>
          <w:szCs w:val="18"/>
          <w:lang w:val="en-US"/>
        </w:rPr>
        <w:t>ipNetwork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EEFFE3"/>
          <w:szCs w:val="18"/>
          <w:lang w:val="en-US"/>
        </w:rPr>
        <w:t>j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            </w:t>
      </w:r>
      <w:r w:rsidRPr="00697F81">
        <w:rPr>
          <w:i/>
          <w:iCs/>
          <w:color w:val="C792EA"/>
          <w:szCs w:val="18"/>
          <w:lang w:val="en-US"/>
        </w:rPr>
        <w:t>break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        </w:t>
      </w:r>
      <w:r w:rsidRPr="00697F81">
        <w:rPr>
          <w:color w:val="FFCB6B"/>
          <w:szCs w:val="18"/>
          <w:lang w:val="en-US"/>
        </w:rPr>
        <w:t>}</w:t>
      </w:r>
      <w:r w:rsidRPr="00697F81">
        <w:rPr>
          <w:color w:val="FFCB6B"/>
          <w:szCs w:val="18"/>
          <w:lang w:val="en-US"/>
        </w:rPr>
        <w:br/>
        <w:t xml:space="preserve">            </w:t>
      </w:r>
      <w:r w:rsidRPr="00697F81">
        <w:rPr>
          <w:color w:val="F78C6C"/>
          <w:szCs w:val="18"/>
          <w:lang w:val="en-US"/>
        </w:rPr>
        <w:t>}</w:t>
      </w:r>
      <w:r w:rsidRPr="00697F81">
        <w:rPr>
          <w:color w:val="F78C6C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 xml:space="preserve">} </w:t>
      </w:r>
      <w:r w:rsidRPr="00697F81">
        <w:rPr>
          <w:i/>
          <w:iCs/>
          <w:color w:val="C792EA"/>
          <w:szCs w:val="18"/>
          <w:lang w:val="en-US"/>
        </w:rPr>
        <w:t xml:space="preserve">else </w:t>
      </w:r>
      <w:r w:rsidRPr="00697F81">
        <w:rPr>
          <w:color w:val="EEFFE3"/>
          <w:szCs w:val="18"/>
          <w:lang w:val="en-US"/>
        </w:rPr>
        <w:t>ipNetwork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ip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}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return </w:t>
      </w:r>
      <w:r w:rsidRPr="00697F81">
        <w:rPr>
          <w:color w:val="EEFFE3"/>
          <w:szCs w:val="18"/>
          <w:lang w:val="en-US"/>
        </w:rPr>
        <w:t>ipNetwork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</w:r>
      <w:r w:rsidRPr="00697F81">
        <w:rPr>
          <w:color w:val="C3E88D"/>
          <w:szCs w:val="18"/>
          <w:lang w:val="en-US"/>
        </w:rPr>
        <w:t>}</w:t>
      </w:r>
    </w:p>
    <w:p w14:paraId="44D31B3D" w14:textId="79CBA32B" w:rsidR="003430E4" w:rsidRDefault="00803258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03258">
        <w:rPr>
          <w:rFonts w:ascii="Times New Roman" w:hAnsi="Times New Roman" w:cs="Times New Roman"/>
          <w:sz w:val="28"/>
          <w:szCs w:val="28"/>
        </w:rPr>
        <w:t>getNetAddress</w:t>
      </w:r>
      <w:r>
        <w:rPr>
          <w:rFonts w:ascii="Times New Roman" w:hAnsi="Times New Roman" w:cs="Times New Roman"/>
          <w:sz w:val="28"/>
          <w:szCs w:val="28"/>
        </w:rPr>
        <w:t xml:space="preserve">() </w:t>
      </w:r>
      <w:r w:rsidR="00CD7D54">
        <w:rPr>
          <w:rFonts w:ascii="Times New Roman" w:hAnsi="Times New Roman" w:cs="Times New Roman"/>
          <w:sz w:val="28"/>
          <w:szCs w:val="28"/>
        </w:rPr>
        <w:t>возвращает массив из 4 целочисленных элементов – адрес сети. На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>вход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>функция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>получает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 xml:space="preserve">адрес и маску сети в нормальном виде. Цикл проходит по маске: если значение маски 255, то октету адреса сети присваивается значение этого октета </w:t>
      </w:r>
      <w:r w:rsidR="00CD7D5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 xml:space="preserve">адреса, в противном случае октету адреса сети присваивается первое значение меньшее этого октета </w:t>
      </w:r>
      <w:r w:rsidR="00CD7D5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CD7D54" w:rsidRPr="00CD7D54">
        <w:rPr>
          <w:rFonts w:ascii="Times New Roman" w:hAnsi="Times New Roman" w:cs="Times New Roman"/>
          <w:sz w:val="28"/>
          <w:szCs w:val="28"/>
        </w:rPr>
        <w:t xml:space="preserve"> </w:t>
      </w:r>
      <w:r w:rsidR="00CD7D54">
        <w:rPr>
          <w:rFonts w:ascii="Times New Roman" w:hAnsi="Times New Roman" w:cs="Times New Roman"/>
          <w:sz w:val="28"/>
          <w:szCs w:val="28"/>
        </w:rPr>
        <w:t>адреса, которое делится на 256-значение маски этого октета.</w:t>
      </w:r>
    </w:p>
    <w:p w14:paraId="143FA17C" w14:textId="27366DA2" w:rsidR="00A00DC3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4915BE" wp14:editId="3CAD2291">
            <wp:extent cx="4572000" cy="59394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дрес сети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809" cy="59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D53C" w14:textId="5913E60C" w:rsidR="00CD7D54" w:rsidRPr="00CD7D54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получения </w:t>
      </w:r>
      <w:r>
        <w:rPr>
          <w:rFonts w:ascii="Times New Roman" w:hAnsi="Times New Roman" w:cs="Times New Roman"/>
          <w:sz w:val="28"/>
          <w:szCs w:val="28"/>
        </w:rPr>
        <w:t>адреса сети</w:t>
      </w:r>
    </w:p>
    <w:p w14:paraId="4CAF824B" w14:textId="152701B4" w:rsidR="00697F81" w:rsidRPr="00697F81" w:rsidRDefault="00697F81" w:rsidP="00697F81">
      <w:pPr>
        <w:pStyle w:val="HTML"/>
        <w:shd w:val="clear" w:color="auto" w:fill="0F111A"/>
        <w:rPr>
          <w:color w:val="C3CEE3"/>
          <w:szCs w:val="18"/>
          <w:lang w:val="en-US"/>
        </w:rPr>
      </w:pPr>
      <w:r w:rsidRPr="00697F81">
        <w:rPr>
          <w:i/>
          <w:iCs/>
          <w:color w:val="FABD2F"/>
          <w:szCs w:val="18"/>
          <w:lang w:val="en-US"/>
        </w:rPr>
        <w:lastRenderedPageBreak/>
        <w:t xml:space="preserve">public </w:t>
      </w:r>
      <w:r w:rsidRPr="00697F81">
        <w:rPr>
          <w:i/>
          <w:iCs/>
          <w:color w:val="C792EA"/>
          <w:szCs w:val="18"/>
          <w:lang w:val="en-US"/>
        </w:rPr>
        <w:t>static 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82AAFF"/>
          <w:szCs w:val="18"/>
          <w:lang w:val="en-US"/>
        </w:rPr>
        <w:t>getBroadcastAddress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F78C6C"/>
          <w:szCs w:val="18"/>
          <w:lang w:val="en-US"/>
        </w:rPr>
        <w:t>netmask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F78C6C"/>
          <w:szCs w:val="18"/>
          <w:lang w:val="en-US"/>
        </w:rPr>
        <w:t>ipNetwork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C3E88D"/>
          <w:szCs w:val="18"/>
          <w:lang w:val="en-US"/>
        </w:rPr>
        <w:t>{</w:t>
      </w:r>
      <w:r w:rsidRPr="00697F81">
        <w:rPr>
          <w:color w:val="C3E88D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>int</w:t>
      </w:r>
      <w:r w:rsidRPr="00697F81">
        <w:rPr>
          <w:color w:val="FFCB6B"/>
          <w:szCs w:val="18"/>
          <w:lang w:val="en-US"/>
        </w:rPr>
        <w:t xml:space="preserve">[] </w:t>
      </w:r>
      <w:r w:rsidRPr="00697F81">
        <w:rPr>
          <w:color w:val="EEFFE3"/>
          <w:szCs w:val="18"/>
          <w:lang w:val="en-US"/>
        </w:rPr>
        <w:t xml:space="preserve">broadcast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i/>
          <w:iCs/>
          <w:color w:val="C792EA"/>
          <w:szCs w:val="18"/>
          <w:lang w:val="en-US"/>
        </w:rPr>
        <w:t>new int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F78C6C"/>
          <w:szCs w:val="18"/>
          <w:lang w:val="en-US"/>
        </w:rPr>
        <w:t>4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for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 xml:space="preserve">i </w:t>
      </w:r>
      <w:r w:rsidRPr="00697F81">
        <w:rPr>
          <w:color w:val="89DDFF"/>
          <w:szCs w:val="18"/>
          <w:lang w:val="en-US"/>
        </w:rPr>
        <w:t xml:space="preserve">&lt; </w:t>
      </w:r>
      <w:r w:rsidRPr="00697F81">
        <w:rPr>
          <w:color w:val="F78C6C"/>
          <w:szCs w:val="18"/>
          <w:lang w:val="en-US"/>
        </w:rPr>
        <w:t>netmask</w:t>
      </w:r>
      <w:r w:rsidRPr="00697F81">
        <w:rPr>
          <w:color w:val="89DDFF"/>
          <w:szCs w:val="18"/>
          <w:lang w:val="en-US"/>
        </w:rPr>
        <w:t>.</w:t>
      </w:r>
      <w:r w:rsidRPr="00697F81">
        <w:rPr>
          <w:color w:val="EEFFFF"/>
          <w:szCs w:val="18"/>
          <w:lang w:val="en-US"/>
        </w:rPr>
        <w:t>length</w:t>
      </w:r>
      <w:r w:rsidRPr="00697F81">
        <w:rPr>
          <w:color w:val="89DDFF"/>
          <w:szCs w:val="18"/>
          <w:lang w:val="en-US"/>
        </w:rPr>
        <w:t xml:space="preserve">; 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89DDFF"/>
          <w:szCs w:val="18"/>
          <w:lang w:val="en-US"/>
        </w:rPr>
        <w:t>++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89DDFF"/>
          <w:szCs w:val="18"/>
          <w:lang w:val="en-US"/>
        </w:rPr>
        <w:t>{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C3E88D"/>
          <w:szCs w:val="18"/>
          <w:lang w:val="en-US"/>
        </w:rPr>
        <w:t xml:space="preserve">)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broadcast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ipNetwork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 xml:space="preserve">}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==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C3E88D"/>
          <w:szCs w:val="18"/>
          <w:lang w:val="en-US"/>
        </w:rPr>
        <w:t xml:space="preserve">) 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broadcast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255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 xml:space="preserve">} </w:t>
      </w:r>
      <w:r w:rsidRPr="00697F81">
        <w:rPr>
          <w:i/>
          <w:iCs/>
          <w:color w:val="C792EA"/>
          <w:szCs w:val="18"/>
          <w:lang w:val="en-US"/>
        </w:rPr>
        <w:t xml:space="preserve">else </w:t>
      </w:r>
      <w:r w:rsidRPr="00697F81">
        <w:rPr>
          <w:color w:val="C792EA"/>
          <w:szCs w:val="18"/>
          <w:lang w:val="en-US"/>
        </w:rPr>
        <w:t>{</w:t>
      </w:r>
      <w:r w:rsidRPr="00697F81">
        <w:rPr>
          <w:color w:val="C792EA"/>
          <w:szCs w:val="18"/>
          <w:lang w:val="en-US"/>
        </w:rPr>
        <w:br/>
        <w:t xml:space="preserve">            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EEFFE3"/>
          <w:szCs w:val="18"/>
          <w:lang w:val="en-US"/>
        </w:rPr>
        <w:t xml:space="preserve">a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 xml:space="preserve">256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78C6C"/>
          <w:szCs w:val="18"/>
          <w:lang w:val="en-US"/>
        </w:rPr>
        <w:t>netmask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>]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        </w:t>
      </w:r>
      <w:r w:rsidRPr="00697F81">
        <w:rPr>
          <w:color w:val="EEFFE3"/>
          <w:szCs w:val="18"/>
          <w:lang w:val="en-US"/>
        </w:rPr>
        <w:t>broadcast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 xml:space="preserve">= </w:t>
      </w:r>
      <w:r w:rsidRPr="00697F81">
        <w:rPr>
          <w:color w:val="F78C6C"/>
          <w:szCs w:val="18"/>
          <w:lang w:val="en-US"/>
        </w:rPr>
        <w:t>ipNetwork</w:t>
      </w:r>
      <w:r w:rsidRPr="00697F81">
        <w:rPr>
          <w:color w:val="FFCB6B"/>
          <w:szCs w:val="18"/>
          <w:lang w:val="en-US"/>
        </w:rPr>
        <w:t>[</w:t>
      </w:r>
      <w:r w:rsidRPr="00697F81">
        <w:rPr>
          <w:color w:val="EEFFE3"/>
          <w:szCs w:val="18"/>
          <w:lang w:val="en-US"/>
        </w:rPr>
        <w:t>i</w:t>
      </w:r>
      <w:r w:rsidRPr="00697F81">
        <w:rPr>
          <w:color w:val="FFCB6B"/>
          <w:szCs w:val="18"/>
          <w:lang w:val="en-US"/>
        </w:rPr>
        <w:t xml:space="preserve">] </w:t>
      </w:r>
      <w:r w:rsidRPr="00697F81">
        <w:rPr>
          <w:color w:val="89DDFF"/>
          <w:szCs w:val="18"/>
          <w:lang w:val="en-US"/>
        </w:rPr>
        <w:t>+ (</w:t>
      </w:r>
      <w:r w:rsidRPr="00697F81">
        <w:rPr>
          <w:color w:val="EEFFE3"/>
          <w:szCs w:val="18"/>
          <w:lang w:val="en-US"/>
        </w:rPr>
        <w:t>a</w:t>
      </w:r>
      <w:r w:rsidRPr="00697F81">
        <w:rPr>
          <w:color w:val="89DDFF"/>
          <w:szCs w:val="18"/>
          <w:lang w:val="en-US"/>
        </w:rPr>
        <w:t>-</w:t>
      </w:r>
      <w:r w:rsidRPr="00697F81">
        <w:rPr>
          <w:color w:val="F78C6C"/>
          <w:szCs w:val="18"/>
          <w:lang w:val="en-US"/>
        </w:rPr>
        <w:t>1</w:t>
      </w:r>
      <w:r w:rsidRPr="00697F81">
        <w:rPr>
          <w:color w:val="89DDFF"/>
          <w:szCs w:val="18"/>
          <w:lang w:val="en-US"/>
        </w:rPr>
        <w:t>);</w:t>
      </w:r>
      <w:r w:rsidRPr="00697F81">
        <w:rPr>
          <w:color w:val="89DDFF"/>
          <w:szCs w:val="18"/>
          <w:lang w:val="en-US"/>
        </w:rPr>
        <w:br/>
        <w:t xml:space="preserve">        </w:t>
      </w:r>
      <w:r w:rsidRPr="00697F81">
        <w:rPr>
          <w:color w:val="C792EA"/>
          <w:szCs w:val="18"/>
          <w:lang w:val="en-US"/>
        </w:rPr>
        <w:t>}</w:t>
      </w:r>
      <w:r w:rsidRPr="00697F81">
        <w:rPr>
          <w:color w:val="C792EA"/>
          <w:szCs w:val="18"/>
          <w:lang w:val="en-US"/>
        </w:rPr>
        <w:br/>
        <w:t xml:space="preserve">    </w:t>
      </w:r>
      <w:r w:rsidRPr="00697F81">
        <w:rPr>
          <w:color w:val="89DDFF"/>
          <w:szCs w:val="18"/>
          <w:lang w:val="en-US"/>
        </w:rPr>
        <w:t>}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return </w:t>
      </w:r>
      <w:r w:rsidRPr="00697F81">
        <w:rPr>
          <w:color w:val="EEFFE3"/>
          <w:szCs w:val="18"/>
          <w:lang w:val="en-US"/>
        </w:rPr>
        <w:t>broadcast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</w:r>
      <w:r w:rsidRPr="00697F81">
        <w:rPr>
          <w:color w:val="C3E88D"/>
          <w:szCs w:val="18"/>
          <w:lang w:val="en-US"/>
        </w:rPr>
        <w:t>}</w:t>
      </w:r>
    </w:p>
    <w:p w14:paraId="6B573A82" w14:textId="6B6D3E3D" w:rsidR="00C81336" w:rsidRDefault="00C81336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81336">
        <w:rPr>
          <w:rFonts w:ascii="Times New Roman" w:hAnsi="Times New Roman" w:cs="Times New Roman"/>
          <w:sz w:val="28"/>
          <w:szCs w:val="28"/>
          <w:lang w:val="en-US"/>
        </w:rPr>
        <w:t>getBroadcastAddress</w:t>
      </w:r>
      <w:r>
        <w:rPr>
          <w:rFonts w:ascii="Times New Roman" w:hAnsi="Times New Roman" w:cs="Times New Roman"/>
          <w:sz w:val="28"/>
          <w:szCs w:val="28"/>
        </w:rPr>
        <w:t xml:space="preserve">() возвращает массив из 4 целочисленных элементов – широковещательный адрес. На вход функция получает маску </w:t>
      </w:r>
      <w:r w:rsidR="00CD7D54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ети в нормальном виде и адрес сети. Цикл проходит по октетам маски сети в нормальной форме: если значение 255, то широковещательному адресу присваивается значение </w:t>
      </w:r>
      <w:r w:rsidR="008032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03258" w:rsidRPr="00803258">
        <w:rPr>
          <w:rFonts w:ascii="Times New Roman" w:hAnsi="Times New Roman" w:cs="Times New Roman"/>
          <w:sz w:val="28"/>
          <w:szCs w:val="28"/>
        </w:rPr>
        <w:t xml:space="preserve"> </w:t>
      </w:r>
      <w:r w:rsidR="00803258">
        <w:rPr>
          <w:rFonts w:ascii="Times New Roman" w:hAnsi="Times New Roman" w:cs="Times New Roman"/>
          <w:sz w:val="28"/>
          <w:szCs w:val="28"/>
        </w:rPr>
        <w:t>адреса</w:t>
      </w:r>
      <w:r>
        <w:rPr>
          <w:rFonts w:ascii="Times New Roman" w:hAnsi="Times New Roman" w:cs="Times New Roman"/>
          <w:sz w:val="28"/>
          <w:szCs w:val="28"/>
        </w:rPr>
        <w:t xml:space="preserve"> этого октета, если значение 0, то этому октету широковещательного адреса присваивается 0, иначе же</w:t>
      </w:r>
      <w:r w:rsidR="00803258">
        <w:rPr>
          <w:rFonts w:ascii="Times New Roman" w:hAnsi="Times New Roman" w:cs="Times New Roman"/>
          <w:sz w:val="28"/>
          <w:szCs w:val="28"/>
        </w:rPr>
        <w:t xml:space="preserve"> октету широковещательного адреса присваивается значение этого октета </w:t>
      </w:r>
      <w:r w:rsidR="0080325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803258" w:rsidRPr="00803258">
        <w:rPr>
          <w:rFonts w:ascii="Times New Roman" w:hAnsi="Times New Roman" w:cs="Times New Roman"/>
          <w:sz w:val="28"/>
          <w:szCs w:val="28"/>
        </w:rPr>
        <w:t xml:space="preserve"> </w:t>
      </w:r>
      <w:r w:rsidR="00803258">
        <w:rPr>
          <w:rFonts w:ascii="Times New Roman" w:hAnsi="Times New Roman" w:cs="Times New Roman"/>
          <w:sz w:val="28"/>
          <w:szCs w:val="28"/>
        </w:rPr>
        <w:t xml:space="preserve">адреса плюс 256 минус значение этого октета маски </w:t>
      </w:r>
      <w:r w:rsidR="00CD7D54">
        <w:rPr>
          <w:rFonts w:ascii="Times New Roman" w:hAnsi="Times New Roman" w:cs="Times New Roman"/>
          <w:sz w:val="28"/>
          <w:szCs w:val="28"/>
        </w:rPr>
        <w:t>сети</w:t>
      </w:r>
      <w:r w:rsidR="00803258">
        <w:rPr>
          <w:rFonts w:ascii="Times New Roman" w:hAnsi="Times New Roman" w:cs="Times New Roman"/>
          <w:sz w:val="28"/>
          <w:szCs w:val="28"/>
        </w:rPr>
        <w:t>.</w:t>
      </w:r>
    </w:p>
    <w:p w14:paraId="58F988DE" w14:textId="708458DF" w:rsidR="00A00DC3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D2CEF" wp14:editId="3EC44482">
            <wp:extent cx="4672967" cy="5667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Широковещательный адрес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03" cy="569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DFB7" w14:textId="41678E9A" w:rsidR="00A00DC3" w:rsidRPr="00CD7D54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получения </w:t>
      </w:r>
      <w:r>
        <w:rPr>
          <w:rFonts w:ascii="Times New Roman" w:hAnsi="Times New Roman" w:cs="Times New Roman"/>
          <w:sz w:val="28"/>
          <w:szCs w:val="28"/>
        </w:rPr>
        <w:t>широковещательного адреса</w:t>
      </w:r>
    </w:p>
    <w:p w14:paraId="205257D4" w14:textId="77777777" w:rsidR="00A00DC3" w:rsidRPr="00C81336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4F7193" w14:textId="2D247989" w:rsidR="00697F81" w:rsidRPr="00C81336" w:rsidRDefault="00697F81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66DD0B" w14:textId="6423EB42" w:rsidR="00697F81" w:rsidRPr="00697F81" w:rsidRDefault="00697F81" w:rsidP="00697F81">
      <w:pPr>
        <w:pStyle w:val="HTML"/>
        <w:shd w:val="clear" w:color="auto" w:fill="0F111A"/>
        <w:rPr>
          <w:color w:val="C3CEE3"/>
          <w:szCs w:val="18"/>
          <w:lang w:val="en-US"/>
        </w:rPr>
      </w:pPr>
      <w:r w:rsidRPr="00697F81">
        <w:rPr>
          <w:i/>
          <w:iCs/>
          <w:color w:val="FABD2F"/>
          <w:szCs w:val="18"/>
          <w:lang w:val="en-US"/>
        </w:rPr>
        <w:t xml:space="preserve">public </w:t>
      </w:r>
      <w:r w:rsidRPr="00697F81">
        <w:rPr>
          <w:i/>
          <w:iCs/>
          <w:color w:val="C792EA"/>
          <w:szCs w:val="18"/>
          <w:lang w:val="en-US"/>
        </w:rPr>
        <w:t xml:space="preserve">static long </w:t>
      </w:r>
      <w:r w:rsidRPr="00697F81">
        <w:rPr>
          <w:color w:val="82AAFF"/>
          <w:szCs w:val="18"/>
          <w:lang w:val="en-US"/>
        </w:rPr>
        <w:t>countHosts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 xml:space="preserve">int </w:t>
      </w:r>
      <w:r w:rsidRPr="00697F81">
        <w:rPr>
          <w:color w:val="F78C6C"/>
          <w:szCs w:val="18"/>
          <w:lang w:val="en-US"/>
        </w:rPr>
        <w:t>prefixNetmask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color w:val="C3E88D"/>
          <w:szCs w:val="18"/>
          <w:lang w:val="en-US"/>
        </w:rPr>
        <w:t>{</w:t>
      </w:r>
      <w:r w:rsidRPr="00697F81">
        <w:rPr>
          <w:color w:val="C3E88D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if </w:t>
      </w:r>
      <w:r w:rsidRPr="00697F81">
        <w:rPr>
          <w:color w:val="FFCB6B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prefixNetmask </w:t>
      </w:r>
      <w:r w:rsidRPr="00697F81">
        <w:rPr>
          <w:color w:val="89DDFF"/>
          <w:szCs w:val="18"/>
          <w:lang w:val="en-US"/>
        </w:rPr>
        <w:t xml:space="preserve">== </w:t>
      </w:r>
      <w:r w:rsidRPr="00697F81">
        <w:rPr>
          <w:color w:val="F78C6C"/>
          <w:szCs w:val="18"/>
          <w:lang w:val="en-US"/>
        </w:rPr>
        <w:t>32</w:t>
      </w:r>
      <w:r w:rsidRPr="00697F81">
        <w:rPr>
          <w:color w:val="FFCB6B"/>
          <w:szCs w:val="18"/>
          <w:lang w:val="en-US"/>
        </w:rPr>
        <w:t xml:space="preserve">) </w:t>
      </w:r>
      <w:r w:rsidRPr="00697F81">
        <w:rPr>
          <w:i/>
          <w:iCs/>
          <w:color w:val="C792EA"/>
          <w:szCs w:val="18"/>
          <w:lang w:val="en-US"/>
        </w:rPr>
        <w:t xml:space="preserve">return </w:t>
      </w:r>
      <w:r w:rsidRPr="00697F81">
        <w:rPr>
          <w:color w:val="F78C6C"/>
          <w:szCs w:val="18"/>
          <w:lang w:val="en-US"/>
        </w:rPr>
        <w:t>0</w:t>
      </w:r>
      <w:r w:rsidRPr="00697F81">
        <w:rPr>
          <w:color w:val="89DDFF"/>
          <w:szCs w:val="18"/>
          <w:lang w:val="en-US"/>
        </w:rPr>
        <w:t>;</w:t>
      </w:r>
      <w:r w:rsidRPr="00697F81">
        <w:rPr>
          <w:color w:val="89DDFF"/>
          <w:szCs w:val="18"/>
          <w:lang w:val="en-US"/>
        </w:rPr>
        <w:br/>
        <w:t xml:space="preserve">    </w:t>
      </w:r>
      <w:r w:rsidRPr="00697F81">
        <w:rPr>
          <w:i/>
          <w:iCs/>
          <w:color w:val="C792EA"/>
          <w:szCs w:val="18"/>
          <w:lang w:val="en-US"/>
        </w:rPr>
        <w:t xml:space="preserve">else return </w:t>
      </w:r>
      <w:r w:rsidRPr="00697F81">
        <w:rPr>
          <w:color w:val="C3E88D"/>
          <w:szCs w:val="18"/>
          <w:lang w:val="en-US"/>
        </w:rPr>
        <w:t>(</w:t>
      </w:r>
      <w:r w:rsidRPr="00697F81">
        <w:rPr>
          <w:i/>
          <w:iCs/>
          <w:color w:val="C792EA"/>
          <w:szCs w:val="18"/>
          <w:lang w:val="en-US"/>
        </w:rPr>
        <w:t>long</w:t>
      </w:r>
      <w:r w:rsidRPr="00697F81">
        <w:rPr>
          <w:color w:val="C3E88D"/>
          <w:szCs w:val="18"/>
          <w:lang w:val="en-US"/>
        </w:rPr>
        <w:t xml:space="preserve">) </w:t>
      </w:r>
      <w:r w:rsidRPr="00697F81">
        <w:rPr>
          <w:i/>
          <w:iCs/>
          <w:color w:val="82AAFF"/>
          <w:szCs w:val="18"/>
          <w:lang w:val="en-US"/>
        </w:rPr>
        <w:t>pow</w:t>
      </w:r>
      <w:r w:rsidRPr="00697F81">
        <w:rPr>
          <w:color w:val="89DDFF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>2</w:t>
      </w:r>
      <w:r w:rsidRPr="00697F81">
        <w:rPr>
          <w:color w:val="89DDFF"/>
          <w:szCs w:val="18"/>
          <w:lang w:val="en-US"/>
        </w:rPr>
        <w:t xml:space="preserve">, </w:t>
      </w:r>
      <w:r w:rsidRPr="00697F81">
        <w:rPr>
          <w:color w:val="C792EA"/>
          <w:szCs w:val="18"/>
          <w:lang w:val="en-US"/>
        </w:rPr>
        <w:t>(</w:t>
      </w:r>
      <w:r w:rsidRPr="00697F81">
        <w:rPr>
          <w:color w:val="F78C6C"/>
          <w:szCs w:val="18"/>
          <w:lang w:val="en-US"/>
        </w:rPr>
        <w:t xml:space="preserve">32 </w:t>
      </w:r>
      <w:r w:rsidRPr="00697F81">
        <w:rPr>
          <w:color w:val="89DDFF"/>
          <w:szCs w:val="18"/>
          <w:lang w:val="en-US"/>
        </w:rPr>
        <w:t xml:space="preserve">- </w:t>
      </w:r>
      <w:r w:rsidRPr="00697F81">
        <w:rPr>
          <w:color w:val="F78C6C"/>
          <w:szCs w:val="18"/>
          <w:lang w:val="en-US"/>
        </w:rPr>
        <w:t>prefixNetmask</w:t>
      </w:r>
      <w:r w:rsidRPr="00697F81">
        <w:rPr>
          <w:color w:val="C792EA"/>
          <w:szCs w:val="18"/>
          <w:lang w:val="en-US"/>
        </w:rPr>
        <w:t>)</w:t>
      </w:r>
      <w:r w:rsidRPr="00697F81">
        <w:rPr>
          <w:color w:val="89DDFF"/>
          <w:szCs w:val="18"/>
          <w:lang w:val="en-US"/>
        </w:rPr>
        <w:t>);</w:t>
      </w:r>
      <w:r w:rsidRPr="00697F81">
        <w:rPr>
          <w:color w:val="89DDFF"/>
          <w:szCs w:val="18"/>
          <w:lang w:val="en-US"/>
        </w:rPr>
        <w:br/>
      </w:r>
      <w:r w:rsidRPr="00697F81">
        <w:rPr>
          <w:color w:val="C3E88D"/>
          <w:szCs w:val="18"/>
          <w:lang w:val="en-US"/>
        </w:rPr>
        <w:t>}</w:t>
      </w:r>
    </w:p>
    <w:p w14:paraId="7C7BEF78" w14:textId="4DD54972" w:rsidR="00F413A8" w:rsidRDefault="00C81336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C81336">
        <w:rPr>
          <w:rFonts w:ascii="Times New Roman" w:hAnsi="Times New Roman" w:cs="Times New Roman"/>
          <w:sz w:val="28"/>
          <w:szCs w:val="28"/>
          <w:lang w:val="en-US"/>
        </w:rPr>
        <w:t>countHosts</w:t>
      </w:r>
      <w:r>
        <w:rPr>
          <w:rFonts w:ascii="Times New Roman" w:hAnsi="Times New Roman" w:cs="Times New Roman"/>
          <w:sz w:val="28"/>
          <w:szCs w:val="28"/>
        </w:rPr>
        <w:t xml:space="preserve">() вычисляет количество хостов. На вход подается маска сети в префиксной форме. Количество хостов вычитывается по формуле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32-маска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. Если маска равна 32, то функция возвращает 0, в противном случае количество хостов.</w:t>
      </w:r>
    </w:p>
    <w:p w14:paraId="0A6F7980" w14:textId="4F38BB1A" w:rsidR="00A00DC3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E3723" wp14:editId="47772D66">
            <wp:extent cx="3333466" cy="413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оличество хостов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51" cy="414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4CCC" w14:textId="1DD61561" w:rsidR="00A00DC3" w:rsidRPr="00CD7D54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sz w:val="28"/>
          <w:szCs w:val="28"/>
        </w:rPr>
        <w:t>подсчета количества хостов</w:t>
      </w:r>
    </w:p>
    <w:p w14:paraId="4E6EB16E" w14:textId="77777777" w:rsidR="00A00DC3" w:rsidRPr="00C81336" w:rsidRDefault="00A00DC3" w:rsidP="00A00D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D598BA" w14:textId="4BD66F62" w:rsidR="00697F81" w:rsidRPr="00C81336" w:rsidRDefault="00697F81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813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FE6BF" w14:textId="71EB39B1" w:rsidR="00C81336" w:rsidRDefault="00F10022" w:rsidP="00C8133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53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15CB9F" wp14:editId="788CF3A1">
            <wp:simplePos x="0" y="0"/>
            <wp:positionH relativeFrom="margin">
              <wp:posOffset>3089910</wp:posOffset>
            </wp:positionH>
            <wp:positionV relativeFrom="paragraph">
              <wp:posOffset>271145</wp:posOffset>
            </wp:positionV>
            <wp:extent cx="290449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392" y="21448"/>
                <wp:lineTo x="2139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3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5CF281D" wp14:editId="65C00268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2865120" cy="26670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B2">
        <w:rPr>
          <w:rFonts w:ascii="Times New Roman" w:hAnsi="Times New Roman" w:cs="Times New Roman"/>
          <w:sz w:val="28"/>
          <w:szCs w:val="28"/>
        </w:rPr>
        <w:t>Тесты:</w:t>
      </w:r>
    </w:p>
    <w:p w14:paraId="4E78D840" w14:textId="0E5858A9" w:rsidR="00F10022" w:rsidRDefault="00A00DC3" w:rsidP="00C81336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 w:rsidRPr="00F1002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8BABCCB" wp14:editId="759CB917">
            <wp:simplePos x="0" y="0"/>
            <wp:positionH relativeFrom="margin">
              <wp:posOffset>3062605</wp:posOffset>
            </wp:positionH>
            <wp:positionV relativeFrom="paragraph">
              <wp:posOffset>185420</wp:posOffset>
            </wp:positionV>
            <wp:extent cx="2922905" cy="2714625"/>
            <wp:effectExtent l="0" t="0" r="0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3B08C9" w14:textId="56FEF70C" w:rsidR="00F10022" w:rsidRDefault="00A00DC3" w:rsidP="00F1002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002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2632A3" wp14:editId="7E4F07DF">
            <wp:simplePos x="0" y="0"/>
            <wp:positionH relativeFrom="margin">
              <wp:align>left</wp:align>
            </wp:positionH>
            <wp:positionV relativeFrom="paragraph">
              <wp:posOffset>2726055</wp:posOffset>
            </wp:positionV>
            <wp:extent cx="2867660" cy="2695575"/>
            <wp:effectExtent l="0" t="0" r="8890" b="9525"/>
            <wp:wrapTight wrapText="bothSides">
              <wp:wrapPolygon edited="0">
                <wp:start x="0" y="0"/>
                <wp:lineTo x="0" y="21524"/>
                <wp:lineTo x="21523" y="21524"/>
                <wp:lineTo x="2152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3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43664F" wp14:editId="61E99A9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855595" cy="2659380"/>
            <wp:effectExtent l="0" t="0" r="1905" b="7620"/>
            <wp:wrapTight wrapText="bothSides">
              <wp:wrapPolygon edited="0">
                <wp:start x="0" y="0"/>
                <wp:lineTo x="0" y="21507"/>
                <wp:lineTo x="21470" y="21507"/>
                <wp:lineTo x="2147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022" w:rsidRPr="00F1002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4D926" wp14:editId="4CBE3A4C">
            <wp:extent cx="2909007" cy="271462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9315" cy="272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6848" w14:textId="478E9CD5" w:rsidR="00F153B2" w:rsidRDefault="00F153B2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09DC926" w14:textId="6136ADA2" w:rsidR="00F153B2" w:rsidRDefault="00F153B2" w:rsidP="00C81336">
      <w:pPr>
        <w:rPr>
          <w:rFonts w:ascii="Times New Roman" w:hAnsi="Times New Roman" w:cs="Times New Roman"/>
          <w:sz w:val="28"/>
          <w:szCs w:val="28"/>
        </w:rPr>
      </w:pPr>
    </w:p>
    <w:p w14:paraId="58E7B956" w14:textId="2950EAA0" w:rsidR="00864E17" w:rsidRPr="002E0CC4" w:rsidRDefault="00864E17" w:rsidP="008660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2E0CC4"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изучил способы назначения адресации в стеке протоколов </w:t>
      </w:r>
      <w:r w:rsidR="002E0CC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2E0CC4" w:rsidRPr="002E0CC4">
        <w:rPr>
          <w:rFonts w:ascii="Times New Roman" w:hAnsi="Times New Roman" w:cs="Times New Roman"/>
          <w:sz w:val="28"/>
          <w:szCs w:val="28"/>
        </w:rPr>
        <w:t>/</w:t>
      </w:r>
      <w:r w:rsidR="002E0CC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E0CC4" w:rsidRPr="002E0CC4">
        <w:rPr>
          <w:rFonts w:ascii="Times New Roman" w:hAnsi="Times New Roman" w:cs="Times New Roman"/>
          <w:sz w:val="28"/>
          <w:szCs w:val="28"/>
        </w:rPr>
        <w:t>,</w:t>
      </w:r>
      <w:r w:rsidR="002E0CC4">
        <w:rPr>
          <w:rFonts w:ascii="Times New Roman" w:hAnsi="Times New Roman" w:cs="Times New Roman"/>
          <w:sz w:val="28"/>
          <w:szCs w:val="28"/>
        </w:rPr>
        <w:t xml:space="preserve"> получил навыки назначения адреса устройства и маски подсети.</w:t>
      </w:r>
    </w:p>
    <w:p w14:paraId="012CB9D2" w14:textId="77777777" w:rsidR="00EE0A28" w:rsidRDefault="00EE0A28" w:rsidP="00EE0A28">
      <w:pPr>
        <w:rPr>
          <w:rFonts w:ascii="Times New Roman" w:hAnsi="Times New Roman" w:cs="Times New Roman"/>
          <w:sz w:val="28"/>
          <w:szCs w:val="28"/>
        </w:rPr>
      </w:pPr>
    </w:p>
    <w:p w14:paraId="36C0F559" w14:textId="77777777" w:rsidR="001D47D0" w:rsidRDefault="001D47D0"/>
    <w:sectPr w:rsidR="001D47D0" w:rsidSect="00FB4D48">
      <w:headerReference w:type="default" r:id="rId19"/>
      <w:pgSz w:w="11906" w:h="16838"/>
      <w:pgMar w:top="567" w:right="1134" w:bottom="851" w:left="1134" w:header="454" w:footer="567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09B77" w14:textId="77777777" w:rsidR="00097126" w:rsidRDefault="00097126" w:rsidP="00FB4D48">
      <w:r>
        <w:separator/>
      </w:r>
    </w:p>
  </w:endnote>
  <w:endnote w:type="continuationSeparator" w:id="0">
    <w:p w14:paraId="693D6497" w14:textId="77777777" w:rsidR="00097126" w:rsidRDefault="00097126" w:rsidP="00FB4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71601" w14:textId="77777777" w:rsidR="00097126" w:rsidRDefault="00097126" w:rsidP="00FB4D48">
      <w:r>
        <w:separator/>
      </w:r>
    </w:p>
  </w:footnote>
  <w:footnote w:type="continuationSeparator" w:id="0">
    <w:p w14:paraId="12FE05BE" w14:textId="77777777" w:rsidR="00097126" w:rsidRDefault="00097126" w:rsidP="00FB4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588405"/>
      <w:docPartObj>
        <w:docPartGallery w:val="Page Numbers (Top of Page)"/>
        <w:docPartUnique/>
      </w:docPartObj>
    </w:sdtPr>
    <w:sdtEndPr/>
    <w:sdtContent>
      <w:p w14:paraId="6FC9E469" w14:textId="2783F57E" w:rsidR="00FB4D48" w:rsidRDefault="00FB4D4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9C26C9" w14:textId="77777777" w:rsidR="00FB4D48" w:rsidRDefault="00FB4D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854BF"/>
    <w:multiLevelType w:val="multilevel"/>
    <w:tmpl w:val="BA90D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12C"/>
    <w:rsid w:val="00097126"/>
    <w:rsid w:val="001D47D0"/>
    <w:rsid w:val="00251A9E"/>
    <w:rsid w:val="002E0CC4"/>
    <w:rsid w:val="003430E4"/>
    <w:rsid w:val="003624E5"/>
    <w:rsid w:val="004564A7"/>
    <w:rsid w:val="0049665C"/>
    <w:rsid w:val="00512D0A"/>
    <w:rsid w:val="00697F81"/>
    <w:rsid w:val="006D0E5D"/>
    <w:rsid w:val="0072342F"/>
    <w:rsid w:val="007529E3"/>
    <w:rsid w:val="0079151D"/>
    <w:rsid w:val="00803258"/>
    <w:rsid w:val="00864E17"/>
    <w:rsid w:val="008660AA"/>
    <w:rsid w:val="008E5DF0"/>
    <w:rsid w:val="0090112C"/>
    <w:rsid w:val="009865E5"/>
    <w:rsid w:val="009A0B32"/>
    <w:rsid w:val="009A7A43"/>
    <w:rsid w:val="009B4055"/>
    <w:rsid w:val="00A00DC3"/>
    <w:rsid w:val="00B453E2"/>
    <w:rsid w:val="00B54E05"/>
    <w:rsid w:val="00C81336"/>
    <w:rsid w:val="00CD7D54"/>
    <w:rsid w:val="00E27579"/>
    <w:rsid w:val="00E75B6D"/>
    <w:rsid w:val="00EE0A28"/>
    <w:rsid w:val="00F10022"/>
    <w:rsid w:val="00F153B2"/>
    <w:rsid w:val="00F413A8"/>
    <w:rsid w:val="00FB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EE53"/>
  <w15:chartTrackingRefBased/>
  <w15:docId w15:val="{717B6150-E98B-485F-8647-0A08855C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0DC3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A7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9A7A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4D48"/>
    <w:rPr>
      <w:rFonts w:ascii="Calibri" w:eastAsia="Calibri" w:hAnsi="Calibri" w:cs="Arial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FB4D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4D48"/>
    <w:rPr>
      <w:rFonts w:ascii="Calibri" w:eastAsia="Calibri" w:hAnsi="Calibri" w:cs="Arial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C813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D38B4-5023-4EFB-BC0B-F0C4CB95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7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Аристов Даниил Владимирович</dc:creator>
  <cp:keywords/>
  <dc:description/>
  <cp:lastModifiedBy>Аристов Даниил Владимирович</cp:lastModifiedBy>
  <cp:revision>18</cp:revision>
  <dcterms:created xsi:type="dcterms:W3CDTF">2022-09-24T09:59:00Z</dcterms:created>
  <dcterms:modified xsi:type="dcterms:W3CDTF">2022-10-24T07:32:00Z</dcterms:modified>
</cp:coreProperties>
</file>