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DEC62" w14:textId="0F2FE509" w:rsidR="00DF656C" w:rsidRDefault="00723A5A" w:rsidP="008B0E2B">
      <w:pPr>
        <w:jc w:val="center"/>
        <w:rPr>
          <w:b/>
          <w:bCs/>
        </w:rPr>
      </w:pPr>
      <w:r w:rsidRPr="008B0E2B">
        <w:rPr>
          <w:b/>
          <w:bCs/>
        </w:rPr>
        <w:t>Arquitetura e Organização de Computadores</w:t>
      </w:r>
    </w:p>
    <w:p w14:paraId="3B724B62" w14:textId="1EB0EEA5" w:rsidR="008B0E2B" w:rsidRPr="008B0E2B" w:rsidRDefault="008B0E2B" w:rsidP="008B0E2B">
      <w:pPr>
        <w:jc w:val="center"/>
        <w:rPr>
          <w:b/>
          <w:bCs/>
        </w:rPr>
      </w:pPr>
      <w:r>
        <w:rPr>
          <w:b/>
          <w:bCs/>
        </w:rPr>
        <w:t>Avaliação 1º. Semestre - 2020</w:t>
      </w:r>
    </w:p>
    <w:p w14:paraId="694FD66A" w14:textId="7CBCD4E9" w:rsidR="00723A5A" w:rsidRDefault="00723A5A"/>
    <w:p w14:paraId="7340DFC9" w14:textId="77777777" w:rsidR="007D0C6A" w:rsidRDefault="007D0C6A"/>
    <w:p w14:paraId="4A07F07A" w14:textId="1E951AB1" w:rsidR="007D0C6A" w:rsidRPr="007D0C6A" w:rsidRDefault="007D0C6A">
      <w:pPr>
        <w:rPr>
          <w:b/>
          <w:bCs/>
        </w:rPr>
      </w:pPr>
      <w:r w:rsidRPr="007D0C6A">
        <w:rPr>
          <w:b/>
          <w:bCs/>
        </w:rPr>
        <w:t>1º. Semestre de 2020</w:t>
      </w:r>
    </w:p>
    <w:p w14:paraId="03A1B899" w14:textId="4C179571" w:rsidR="007D0C6A" w:rsidRDefault="007D0C6A">
      <w:r>
        <w:t>Avaliação:</w:t>
      </w:r>
    </w:p>
    <w:p w14:paraId="3FCCF0A2" w14:textId="343855DD" w:rsidR="007D0C6A" w:rsidRDefault="007D0C6A"/>
    <w:p w14:paraId="6C25C681" w14:textId="3B53D97B" w:rsidR="007D0C6A" w:rsidRDefault="007D0C6A">
      <w:r>
        <w:t xml:space="preserve">Nota P1: </w:t>
      </w:r>
    </w:p>
    <w:p w14:paraId="7042BF0C" w14:textId="68A1E6A5" w:rsidR="007D0C6A" w:rsidRDefault="007D0C6A" w:rsidP="007D0C6A">
      <w:pPr>
        <w:pStyle w:val="ListParagraph"/>
        <w:numPr>
          <w:ilvl w:val="0"/>
          <w:numId w:val="5"/>
        </w:numPr>
      </w:pPr>
      <w:r>
        <w:t>memórias – 50%</w:t>
      </w:r>
    </w:p>
    <w:p w14:paraId="261A2993" w14:textId="77777777" w:rsidR="008A38A6" w:rsidRDefault="008A38A6" w:rsidP="008A38A6">
      <w:pPr>
        <w:pStyle w:val="ListParagraph"/>
      </w:pPr>
    </w:p>
    <w:p w14:paraId="4F078DD4" w14:textId="1ACB1A4E" w:rsidR="007D0C6A" w:rsidRDefault="007D0C6A">
      <w:r>
        <w:t xml:space="preserve">Nota P2: </w:t>
      </w:r>
    </w:p>
    <w:p w14:paraId="2B436B35" w14:textId="18BD6E62" w:rsidR="007D0C6A" w:rsidRDefault="007D0C6A" w:rsidP="007D0C6A">
      <w:pPr>
        <w:pStyle w:val="ListParagraph"/>
        <w:numPr>
          <w:ilvl w:val="0"/>
          <w:numId w:val="5"/>
        </w:numPr>
      </w:pPr>
      <w:r>
        <w:t>exercício sobre programação Assembly e Microcódigos – 30%</w:t>
      </w:r>
    </w:p>
    <w:p w14:paraId="36407241" w14:textId="2789ED88" w:rsidR="007D0C6A" w:rsidRDefault="007D0C6A" w:rsidP="007D0C6A">
      <w:pPr>
        <w:pStyle w:val="ListParagraph"/>
        <w:numPr>
          <w:ilvl w:val="0"/>
          <w:numId w:val="5"/>
        </w:numPr>
      </w:pPr>
      <w:r>
        <w:t>projeto de processador – 70%</w:t>
      </w:r>
    </w:p>
    <w:p w14:paraId="716A531E" w14:textId="703F7FBF" w:rsidR="007D0C6A" w:rsidRDefault="007D0C6A" w:rsidP="007D0C6A"/>
    <w:p w14:paraId="5E154DD4" w14:textId="77777777" w:rsidR="007D0C6A" w:rsidRDefault="007D0C6A"/>
    <w:p w14:paraId="18D3E1BB" w14:textId="77777777" w:rsidR="007D0C6A" w:rsidRDefault="007D0C6A"/>
    <w:p w14:paraId="0547612D" w14:textId="74C6F19C" w:rsidR="00723A5A" w:rsidRPr="008B0E2B" w:rsidRDefault="008A38A6" w:rsidP="008B0E2B">
      <w:pPr>
        <w:jc w:val="center"/>
        <w:rPr>
          <w:b/>
          <w:bCs/>
        </w:rPr>
      </w:pPr>
      <w:r w:rsidRPr="008B0E2B">
        <w:rPr>
          <w:b/>
          <w:bCs/>
        </w:rPr>
        <w:t>Projeto</w:t>
      </w:r>
      <w:r w:rsidR="005A645A" w:rsidRPr="008B0E2B">
        <w:rPr>
          <w:b/>
          <w:bCs/>
        </w:rPr>
        <w:t xml:space="preserve"> </w:t>
      </w:r>
      <w:r w:rsidR="008B0E2B" w:rsidRPr="008B0E2B">
        <w:rPr>
          <w:b/>
          <w:bCs/>
        </w:rPr>
        <w:t>de final de semestre</w:t>
      </w:r>
    </w:p>
    <w:p w14:paraId="5FF3D046" w14:textId="278A0338" w:rsidR="005A645A" w:rsidRDefault="005A645A"/>
    <w:p w14:paraId="74AA437F" w14:textId="5886DB8C" w:rsidR="005A645A" w:rsidRDefault="005A645A">
      <w:r>
        <w:t>Objetivo:</w:t>
      </w:r>
    </w:p>
    <w:p w14:paraId="242A61C6" w14:textId="77777777" w:rsidR="005A645A" w:rsidRDefault="005A645A"/>
    <w:p w14:paraId="48A171C9" w14:textId="17293D89" w:rsidR="005A645A" w:rsidRDefault="005A645A">
      <w:r>
        <w:t>Projetar um processador simples, para dominar todo o processo de projeto e de funcionamento de um processador digital.</w:t>
      </w:r>
    </w:p>
    <w:p w14:paraId="3FE3ACAA" w14:textId="3940C48C" w:rsidR="005A645A" w:rsidRDefault="005A645A"/>
    <w:p w14:paraId="04C0FC6A" w14:textId="3D0D8048" w:rsidR="007549D4" w:rsidRDefault="007549D4">
      <w:r>
        <w:t xml:space="preserve">Modo: </w:t>
      </w:r>
    </w:p>
    <w:p w14:paraId="49FF14A2" w14:textId="5E3D4C2B" w:rsidR="007549D4" w:rsidRDefault="007549D4">
      <w:r>
        <w:t>Individual ou em grupo (de até 3 pessoas)</w:t>
      </w:r>
    </w:p>
    <w:p w14:paraId="709FE549" w14:textId="77777777" w:rsidR="007549D4" w:rsidRDefault="007549D4"/>
    <w:p w14:paraId="3B3FBC58" w14:textId="277577F0" w:rsidR="005A645A" w:rsidRDefault="005A645A">
      <w:r>
        <w:t>Fases e entregas:</w:t>
      </w:r>
    </w:p>
    <w:p w14:paraId="6086FD6A" w14:textId="35B4B36F" w:rsidR="005A645A" w:rsidRDefault="005A645A"/>
    <w:p w14:paraId="705480B0" w14:textId="4CCF2A12" w:rsidR="005A645A" w:rsidRDefault="005A645A" w:rsidP="005A645A">
      <w:pPr>
        <w:pStyle w:val="ListParagraph"/>
        <w:numPr>
          <w:ilvl w:val="0"/>
          <w:numId w:val="6"/>
        </w:numPr>
      </w:pPr>
      <w:r>
        <w:t xml:space="preserve">Desenho da estrutura interna do processador, em diagrama </w:t>
      </w:r>
      <w:proofErr w:type="spellStart"/>
      <w:r>
        <w:t>unifilar</w:t>
      </w:r>
      <w:proofErr w:type="spellEnd"/>
      <w:r>
        <w:t>:</w:t>
      </w:r>
    </w:p>
    <w:p w14:paraId="3D56AF4D" w14:textId="10E047C4" w:rsidR="005A645A" w:rsidRDefault="005A645A" w:rsidP="005A645A">
      <w:pPr>
        <w:pStyle w:val="ListParagraph"/>
        <w:numPr>
          <w:ilvl w:val="1"/>
          <w:numId w:val="6"/>
        </w:numPr>
      </w:pPr>
      <w:r>
        <w:t>registradores de uso geral</w:t>
      </w:r>
    </w:p>
    <w:p w14:paraId="07373D71" w14:textId="59D818BD" w:rsidR="005A645A" w:rsidRDefault="005A645A" w:rsidP="005A645A">
      <w:pPr>
        <w:pStyle w:val="ListParagraph"/>
        <w:numPr>
          <w:ilvl w:val="1"/>
          <w:numId w:val="6"/>
        </w:numPr>
      </w:pPr>
      <w:r>
        <w:t xml:space="preserve">ULA (entradas e </w:t>
      </w:r>
      <w:proofErr w:type="spellStart"/>
      <w:r>
        <w:t>flags</w:t>
      </w:r>
      <w:proofErr w:type="spellEnd"/>
      <w:r>
        <w:t>)</w:t>
      </w:r>
    </w:p>
    <w:p w14:paraId="523A035E" w14:textId="055930FE" w:rsidR="005A645A" w:rsidRDefault="005A645A" w:rsidP="005A645A">
      <w:pPr>
        <w:pStyle w:val="ListParagraph"/>
        <w:numPr>
          <w:ilvl w:val="1"/>
          <w:numId w:val="6"/>
        </w:numPr>
      </w:pPr>
      <w:r>
        <w:t>dutos internos;</w:t>
      </w:r>
    </w:p>
    <w:p w14:paraId="3FB22181" w14:textId="5E84FB21" w:rsidR="005A645A" w:rsidRDefault="005A645A" w:rsidP="005A645A">
      <w:pPr>
        <w:pStyle w:val="ListParagraph"/>
        <w:numPr>
          <w:ilvl w:val="1"/>
          <w:numId w:val="6"/>
        </w:numPr>
      </w:pPr>
      <w:r>
        <w:t>contador de programa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)</w:t>
      </w:r>
    </w:p>
    <w:p w14:paraId="4AEE1E79" w14:textId="424BB156" w:rsidR="005A645A" w:rsidRDefault="005A645A" w:rsidP="005A645A">
      <w:pPr>
        <w:pStyle w:val="ListParagraph"/>
        <w:numPr>
          <w:ilvl w:val="1"/>
          <w:numId w:val="6"/>
        </w:numPr>
      </w:pPr>
      <w:r>
        <w:t>sinais de controle</w:t>
      </w:r>
    </w:p>
    <w:p w14:paraId="28534DD4" w14:textId="43A3D886" w:rsidR="005A645A" w:rsidRDefault="005A645A" w:rsidP="005A645A">
      <w:pPr>
        <w:pStyle w:val="ListParagraph"/>
        <w:numPr>
          <w:ilvl w:val="1"/>
          <w:numId w:val="6"/>
        </w:numPr>
      </w:pPr>
      <w:r>
        <w:t>acesso à memória externa;</w:t>
      </w:r>
    </w:p>
    <w:p w14:paraId="7AA41E94" w14:textId="1581B73B" w:rsidR="005A645A" w:rsidRDefault="005A645A" w:rsidP="005A645A">
      <w:pPr>
        <w:pStyle w:val="ListParagraph"/>
        <w:numPr>
          <w:ilvl w:val="1"/>
          <w:numId w:val="6"/>
        </w:numPr>
      </w:pPr>
      <w:r>
        <w:t>acesso a periféricos</w:t>
      </w:r>
    </w:p>
    <w:p w14:paraId="594B0AAA" w14:textId="43C4D7A8" w:rsidR="005A645A" w:rsidRDefault="005A645A" w:rsidP="005A645A">
      <w:pPr>
        <w:ind w:left="1080"/>
      </w:pPr>
      <w:r>
        <w:t xml:space="preserve"> </w:t>
      </w:r>
    </w:p>
    <w:p w14:paraId="3B849953" w14:textId="63A5BF71" w:rsidR="005A645A" w:rsidRDefault="005A645A" w:rsidP="005A645A">
      <w:pPr>
        <w:pStyle w:val="ListParagraph"/>
        <w:numPr>
          <w:ilvl w:val="0"/>
          <w:numId w:val="6"/>
        </w:numPr>
      </w:pPr>
      <w:r>
        <w:t>Previsão do Set de instruções</w:t>
      </w:r>
    </w:p>
    <w:p w14:paraId="68AE3DA5" w14:textId="17B810FD" w:rsidR="005A645A" w:rsidRDefault="005A645A" w:rsidP="005A645A">
      <w:pPr>
        <w:pStyle w:val="ListParagraph"/>
        <w:numPr>
          <w:ilvl w:val="1"/>
          <w:numId w:val="6"/>
        </w:numPr>
      </w:pPr>
      <w:r>
        <w:t>instruções de movimentação entre registradores</w:t>
      </w:r>
    </w:p>
    <w:p w14:paraId="589D0998" w14:textId="481214DD" w:rsidR="005A645A" w:rsidRDefault="005A645A" w:rsidP="005A645A">
      <w:pPr>
        <w:pStyle w:val="ListParagraph"/>
        <w:numPr>
          <w:ilvl w:val="1"/>
          <w:numId w:val="6"/>
        </w:numPr>
      </w:pPr>
      <w:r>
        <w:t xml:space="preserve">instruções </w:t>
      </w:r>
      <w:r>
        <w:t>lógicas e aritméticas</w:t>
      </w:r>
    </w:p>
    <w:p w14:paraId="0B706F56" w14:textId="726724C7" w:rsidR="005A645A" w:rsidRDefault="007549D4" w:rsidP="005A645A">
      <w:pPr>
        <w:pStyle w:val="ListParagraph"/>
        <w:numPr>
          <w:ilvl w:val="1"/>
          <w:numId w:val="6"/>
        </w:numPr>
      </w:pPr>
      <w:r>
        <w:t>instruções de desvios (condicionais e incondicionais)</w:t>
      </w:r>
    </w:p>
    <w:p w14:paraId="26CBA618" w14:textId="6CC98DC9" w:rsidR="007549D4" w:rsidRDefault="007549D4" w:rsidP="007549D4">
      <w:pPr>
        <w:pStyle w:val="ListParagraph"/>
        <w:numPr>
          <w:ilvl w:val="1"/>
          <w:numId w:val="6"/>
        </w:numPr>
      </w:pPr>
      <w:r>
        <w:t>instruções de movimentação entre registradores</w:t>
      </w:r>
      <w:r>
        <w:t xml:space="preserve"> e memória</w:t>
      </w:r>
    </w:p>
    <w:p w14:paraId="79FAD509" w14:textId="625FA645" w:rsidR="007549D4" w:rsidRDefault="007549D4" w:rsidP="005A645A">
      <w:pPr>
        <w:pStyle w:val="ListParagraph"/>
        <w:numPr>
          <w:ilvl w:val="1"/>
          <w:numId w:val="6"/>
        </w:numPr>
      </w:pPr>
      <w:r>
        <w:t>outras que julgarem necessárias</w:t>
      </w:r>
    </w:p>
    <w:p w14:paraId="0A7A8DBF" w14:textId="23AAFB92" w:rsidR="007549D4" w:rsidRDefault="007549D4" w:rsidP="007549D4">
      <w:pPr>
        <w:pStyle w:val="ListParagraph"/>
      </w:pPr>
    </w:p>
    <w:p w14:paraId="7181C35D" w14:textId="1A30B0E3" w:rsidR="00DE6774" w:rsidRDefault="00DE6774" w:rsidP="007549D4">
      <w:pPr>
        <w:pStyle w:val="ListParagraph"/>
      </w:pPr>
    </w:p>
    <w:p w14:paraId="58FEAFBB" w14:textId="3DA88CC6" w:rsidR="00DE6774" w:rsidRDefault="00DE6774" w:rsidP="007549D4">
      <w:pPr>
        <w:pStyle w:val="ListParagraph"/>
      </w:pPr>
    </w:p>
    <w:p w14:paraId="062D5ABB" w14:textId="77777777" w:rsidR="00DE6774" w:rsidRDefault="00DE6774" w:rsidP="007549D4">
      <w:pPr>
        <w:pStyle w:val="ListParagraph"/>
      </w:pPr>
    </w:p>
    <w:p w14:paraId="15657B07" w14:textId="3EB289DD" w:rsidR="007549D4" w:rsidRDefault="007549D4" w:rsidP="007549D4">
      <w:pPr>
        <w:pStyle w:val="ListParagraph"/>
        <w:numPr>
          <w:ilvl w:val="0"/>
          <w:numId w:val="6"/>
        </w:numPr>
      </w:pPr>
      <w:r>
        <w:lastRenderedPageBreak/>
        <w:t>Microcódigos</w:t>
      </w:r>
    </w:p>
    <w:p w14:paraId="3B3257B3" w14:textId="75AE2983" w:rsidR="007549D4" w:rsidRDefault="007549D4" w:rsidP="007549D4">
      <w:pPr>
        <w:pStyle w:val="ListParagraph"/>
        <w:numPr>
          <w:ilvl w:val="1"/>
          <w:numId w:val="6"/>
        </w:numPr>
      </w:pPr>
      <w:r>
        <w:t>Criar os microcódigos de cada instrução prevista para o processador</w:t>
      </w:r>
    </w:p>
    <w:p w14:paraId="357B8C1D" w14:textId="63C400E7" w:rsidR="007549D4" w:rsidRDefault="007549D4" w:rsidP="007549D4">
      <w:pPr>
        <w:pStyle w:val="ListParagraph"/>
        <w:numPr>
          <w:ilvl w:val="1"/>
          <w:numId w:val="6"/>
        </w:numPr>
      </w:pPr>
      <w:r>
        <w:t>Não esquecer de terminar a instrução com a parte de busca da próxima instrução na memória</w:t>
      </w:r>
    </w:p>
    <w:p w14:paraId="08FB84DF" w14:textId="77777777" w:rsidR="005A645A" w:rsidRPr="00723A5A" w:rsidRDefault="005A645A" w:rsidP="005A645A"/>
    <w:p w14:paraId="4981BCCF" w14:textId="3243566D" w:rsidR="007549D4" w:rsidRDefault="007549D4" w:rsidP="007549D4">
      <w:pPr>
        <w:pStyle w:val="ListParagraph"/>
        <w:numPr>
          <w:ilvl w:val="0"/>
          <w:numId w:val="6"/>
        </w:numPr>
      </w:pPr>
      <w:r>
        <w:t>Programação Assembly</w:t>
      </w:r>
    </w:p>
    <w:p w14:paraId="3B52E10D" w14:textId="71AF56C6" w:rsidR="007549D4" w:rsidRDefault="007549D4" w:rsidP="008B0E2B">
      <w:pPr>
        <w:pStyle w:val="ListParagraph"/>
        <w:numPr>
          <w:ilvl w:val="1"/>
          <w:numId w:val="6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</w:rPr>
      </w:pPr>
      <w:r>
        <w:t>c</w:t>
      </w:r>
      <w:r w:rsidR="00723A5A" w:rsidRPr="00723A5A">
        <w:t xml:space="preserve">onsiderando o </w:t>
      </w:r>
      <w:r>
        <w:t>seu processador</w:t>
      </w:r>
      <w:r w:rsidRPr="007549D4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d</w:t>
      </w:r>
      <w:r w:rsidR="00723A5A" w:rsidRPr="007549D4">
        <w:rPr>
          <w:rFonts w:ascii="Times New Roman" w:eastAsia="Times New Roman" w:hAnsi="Times New Roman" w:cs="Times New Roman"/>
        </w:rPr>
        <w:t xml:space="preserve">esenvolva um programa que </w:t>
      </w:r>
      <w:r>
        <w:rPr>
          <w:rFonts w:ascii="Times New Roman" w:eastAsia="Times New Roman" w:hAnsi="Times New Roman" w:cs="Times New Roman"/>
        </w:rPr>
        <w:t>multiplique dois números, por somas sucessivas;</w:t>
      </w:r>
      <w:r w:rsidR="008B0E2B">
        <w:rPr>
          <w:rFonts w:ascii="Times New Roman" w:eastAsia="Times New Roman" w:hAnsi="Times New Roman" w:cs="Times New Roman"/>
        </w:rPr>
        <w:t xml:space="preserve"> adotar que os dois números a serem multiplicados estão armazenados nos endereços </w:t>
      </w:r>
      <w:proofErr w:type="spellStart"/>
      <w:r w:rsidR="008B0E2B">
        <w:rPr>
          <w:rFonts w:ascii="Times New Roman" w:eastAsia="Times New Roman" w:hAnsi="Times New Roman" w:cs="Times New Roman"/>
        </w:rPr>
        <w:t>feh</w:t>
      </w:r>
      <w:proofErr w:type="spellEnd"/>
      <w:r w:rsidR="008B0E2B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8B0E2B">
        <w:rPr>
          <w:rFonts w:ascii="Times New Roman" w:eastAsia="Times New Roman" w:hAnsi="Times New Roman" w:cs="Times New Roman"/>
        </w:rPr>
        <w:t>ffh</w:t>
      </w:r>
      <w:proofErr w:type="spellEnd"/>
      <w:r w:rsidR="008B0E2B">
        <w:rPr>
          <w:rFonts w:ascii="Times New Roman" w:eastAsia="Times New Roman" w:hAnsi="Times New Roman" w:cs="Times New Roman"/>
        </w:rPr>
        <w:t>.</w:t>
      </w:r>
    </w:p>
    <w:p w14:paraId="3DF4E674" w14:textId="3DD32FE5" w:rsidR="007549D4" w:rsidRDefault="007549D4" w:rsidP="008B0E2B">
      <w:pPr>
        <w:pStyle w:val="ListParagraph"/>
        <w:numPr>
          <w:ilvl w:val="1"/>
          <w:numId w:val="6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Codifique o seu programa com os códigos das suas instruções;</w:t>
      </w:r>
    </w:p>
    <w:p w14:paraId="4E49C51E" w14:textId="0F70BB1A" w:rsidR="007549D4" w:rsidRDefault="007549D4" w:rsidP="008B0E2B">
      <w:pPr>
        <w:pStyle w:val="ListParagraph"/>
        <w:numPr>
          <w:ilvl w:val="1"/>
          <w:numId w:val="6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Mostre como ficaria o seu programa na memória, a partir do endereço 0 (zero)</w:t>
      </w:r>
    </w:p>
    <w:p w14:paraId="69E13317" w14:textId="77777777" w:rsidR="007549D4" w:rsidRDefault="007549D4" w:rsidP="008B0E2B">
      <w:pPr>
        <w:pStyle w:val="ListParagraph"/>
        <w:ind w:left="1440"/>
        <w:jc w:val="both"/>
        <w:rPr>
          <w:rFonts w:ascii="Times New Roman" w:eastAsia="Times New Roman" w:hAnsi="Times New Roman" w:cs="Times New Roman"/>
        </w:rPr>
      </w:pPr>
    </w:p>
    <w:p w14:paraId="1A6C5C32" w14:textId="1F3B215E" w:rsidR="00723A5A" w:rsidRDefault="00723A5A" w:rsidP="007549D4">
      <w:pPr>
        <w:pStyle w:val="ListParagraph"/>
        <w:spacing w:after="120"/>
        <w:ind w:left="1080"/>
        <w:contextualSpacing w:val="0"/>
        <w:jc w:val="both"/>
        <w:rPr>
          <w:rFonts w:ascii="Times New Roman" w:eastAsia="Times New Roman" w:hAnsi="Times New Roman" w:cs="Times New Roman"/>
        </w:rPr>
      </w:pPr>
    </w:p>
    <w:p w14:paraId="0E4116FF" w14:textId="77777777" w:rsidR="00723A5A" w:rsidRPr="00723A5A" w:rsidRDefault="00723A5A" w:rsidP="00723A5A">
      <w:pPr>
        <w:spacing w:after="120"/>
        <w:ind w:left="360"/>
      </w:pPr>
    </w:p>
    <w:sectPr w:rsidR="00723A5A" w:rsidRPr="00723A5A" w:rsidSect="00B950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487E"/>
    <w:multiLevelType w:val="hybridMultilevel"/>
    <w:tmpl w:val="C2DC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5587"/>
    <w:multiLevelType w:val="hybridMultilevel"/>
    <w:tmpl w:val="79D4492E"/>
    <w:lvl w:ilvl="0" w:tplc="C61256D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C8C"/>
    <w:multiLevelType w:val="hybridMultilevel"/>
    <w:tmpl w:val="4C049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A38CA"/>
    <w:multiLevelType w:val="hybridMultilevel"/>
    <w:tmpl w:val="D36A4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1517E9"/>
    <w:multiLevelType w:val="hybridMultilevel"/>
    <w:tmpl w:val="EB6C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B17B8"/>
    <w:multiLevelType w:val="hybridMultilevel"/>
    <w:tmpl w:val="A880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5A"/>
    <w:rsid w:val="004D32D9"/>
    <w:rsid w:val="005A645A"/>
    <w:rsid w:val="00723A5A"/>
    <w:rsid w:val="007549D4"/>
    <w:rsid w:val="007D0C6A"/>
    <w:rsid w:val="008A38A6"/>
    <w:rsid w:val="008B0E2B"/>
    <w:rsid w:val="00B91FA0"/>
    <w:rsid w:val="00B9505B"/>
    <w:rsid w:val="00DE6774"/>
    <w:rsid w:val="00D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A6C29"/>
  <w15:chartTrackingRefBased/>
  <w15:docId w15:val="{2015AEDA-15C3-7946-A172-E5DCB1C7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A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3A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C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C6A"/>
    <w:rPr>
      <w:rFonts w:ascii="Times New Roman" w:hAnsi="Times New Roman" w:cs="Times New Roman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4</cp:revision>
  <dcterms:created xsi:type="dcterms:W3CDTF">2020-06-11T13:21:00Z</dcterms:created>
  <dcterms:modified xsi:type="dcterms:W3CDTF">2020-06-11T14:25:00Z</dcterms:modified>
</cp:coreProperties>
</file>