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CJK TC" w:hAnsi="Noto Sans CJK TC" w:eastAsia="Noto Sans CJK TC"/>
          <w:b/>
          <w:color w:val="606060"/>
          <w:sz w:val="20"/>
        </w:rPr>
        <w:t>PERIOPERATIVE REHABILITATION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000000"/>
          <w:sz w:val="44"/>
        </w:rPr>
        <w:t>阿基里斯腱修補術後復健：負重時程、踝關節活動與跑步回場</w:t>
      </w:r>
    </w:p>
    <w:p>
      <w:pPr>
        <w:spacing w:line="300" w:lineRule="auto" w:after="240"/>
      </w:pPr>
      <w:r>
        <w:rPr>
          <w:rFonts w:ascii="Noto Sans CJK TC" w:hAnsi="Noto Sans CJK TC" w:eastAsia="Noto Sans CJK TC"/>
          <w:sz w:val="24"/>
        </w:rPr>
        <w:t>阿基里斯腱術後復健的重點，是在保護修補處的前提下，循序恢復踩地、踝關節活動、小腿肌力與步態。本篇整理常見時程，幫助您了解何時可以走路、脫行走靴、開始核心與肌力訓練，以及如何安全回到跑步。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日期：2026年07月06日</w:t>
              <w:br/>
              <w:t>作者：賴玟衛醫師</w:t>
            </w:r>
          </w:p>
        </w:tc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分類標籤：術後復健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9E8"/>
            <w:tcBorders>
              <w:top w:sz="8" w:val="single" w:color="F0C36D"/>
              <w:left w:sz="8" w:val="single" w:color="F0C36D"/>
              <w:bottom w:sz="8" w:val="single" w:color="F0C36D"/>
              <w:right w:sz="8" w:val="single" w:color="F0C36D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E5B00"/>
                <w:sz w:val="22"/>
              </w:rPr>
              <w:t>⚠️ 重要提醒：</w:t>
            </w:r>
            <w:r>
              <w:rPr>
                <w:rFonts w:ascii="Noto Sans CJK TC" w:hAnsi="Noto Sans CJK TC" w:eastAsia="Noto Sans CJK TC"/>
                <w:color w:val="5A3C00"/>
                <w:sz w:val="22"/>
              </w:rPr>
              <w:t>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術後復健為什麼不能太快也不能太慢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第一階段：保護修補處與控制腫脹（術後 0–3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第二階段：行走靴下逐步負重與踝關節活動（術後 4–8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第三階段：脫靴轉換、步態與小腿肌力恢復（術後 9–12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第四階段：進階肌力、平衡與跑步準備（術後 3–6 個月）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常見問題解答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警示症狀與總結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術後復健為什麼不能太快也不能太慢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阿基里斯腱（跟腱）是連接小腿肌肉與腳跟的重要肌腱，負責踮腳、推蹬、跑步與跳躍。修補手術後，疼痛可能很快下降，但肌腱癒合與小腿力量恢復需要更久時間。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太早拉扯或過快加重，可能讓修補處被拉長，日後出現推蹬無力；但若長期不動，也容易造成踝關節僵硬、小腿萎縮與步態異常。因此復健的核心原則是：</w:t>
      </w:r>
      <w:r>
        <w:rPr>
          <w:rFonts w:ascii="Noto Sans CJK TC" w:hAnsi="Noto Sans CJK TC" w:eastAsia="Noto Sans CJK TC"/>
          <w:b/>
          <w:sz w:val="22"/>
        </w:rPr>
        <w:t>保護修補處、避免過度背屈、逐步負重、循序強化。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第一階段：保護修補處與控制腫脹（術後 0–3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保護縫合處、降低腫脹與疼痛，維持髖、膝與核心肌群活動，避免因臥床造成體能下降。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常見做法是使用石膏、副木或行走靴，腳踝多維持在腳尖向下的位置。此階段多為不負重或僅觸地平衡，需使用拐杖或助行器；實際負重時間依手術方式、縫合強度與醫師指示調整。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可在護具保護下做股四頭肌等長收縮、直抬腿、髖外展、臀肌收縮、核心輕收縮與深呼吸。腳趾可輕微活動，以促進循環。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練習安全上下床、拐杖行走、單腳站立轉位與浴廁動線。患肢休息時可抬高，配合冰敷與傷口照護。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不要自行拆護具、不要赤腳踩地、不要做小腿伸展，也不要把腳踝硬扳到腳背方向。若傷口滲液、發燒或疼痛快速增加，需回診。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第二階段：行走靴下逐步負重與踝關節活動（術後 4–8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在行走靴與腳跟墊保護下，逐步增加負重，開始溫和踝關節活動，減少僵硬並恢復基本步態。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常見約術後第 4 週開始部分負重，使用行走靴與腳跟墊，每週逐漸增加負重；約 6–8 週進展到穿靴全負重。部分醫師會更早或更晚開始，需依縫合張力、傷口與影像追蹤調整。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可開始腳踝幫浦、畫圈、內翻外翻與輕度主動活動，但早期通常避免背屈超過中立角度。也可加入坐姿足弓訓練、坐姿提踵、臀腿肌力與核心穩定。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訓練穿靴平地走路，注意兩側鞋高差，可在健側使用增高墊減少腰膝代償。上下樓梯仍以扶手與拐杖保護，避免快速轉身或跨大步。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此階段最怕「修補處被拉長」。若走路後腫脹或疼痛隔天明顯增加，代表負荷太快，應減量並與復健團隊討論。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第三階段：脫靴轉換、步態與小腿肌力恢復（術後 9–12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從行走靴過渡到支撐性運動鞋，改善跛行，開始更有系統的小腿、足踝與平衡訓練。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常見約 9–10 週轉換到運動鞋加小腳跟墊，約 11–12 週逐步移除腳跟墊。若仍疼痛、腫脹或步態不穩，應延後脫靴。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可進行彈力帶四方向踝關節訓練、雙腳站姿提踵、輕阻力腿推、橋式、深蹲初階與單腳平衡。小腿伸展仍需保守，不應追求快速拉開角度。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練習正常步幅、腳跟著地到前足推蹬的步態節奏，逐漸增加走路時間。可開始固定腳踏車或水中步行，但需傷口完全癒合。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若走路時仍明顯跛行，不建議急著脫靴或增加訓練量。應先把平地步態與雙腳提踵品質做好。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第四階段：進階肌力、平衡與跑步準備（術後 3–6 個月）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恢復小腿耐力、單腳控制、平衡反應與日常活動能力，並為跑步與運動回場做準備。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可逐步增加橢圓機、階梯機、快走與阻力訓練。若仍有腫脹、疼痛或提踵無力，跑步應延後。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進階到單腳提踵、離心小腿訓練、弓箭步、階梯上下、單腳蹲、敏捷梯與初階彈跳。通常要能完成高品質雙腳與單腳提踵、快走 30 分鐘不腫痛，再考慮跑步。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跑步多採走跑間歇開始，例如快走數分鐘搭配慢跑 1 分鐘，觀察 24 小時內是否腫痛。球類、衝刺、跳躍與急停轉向通常需更晚，常見為術後 6–9 個月以上才逐步回場。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回場不只看時間，也要看力量與動作品質。常用標準包含單腳提踵能力、患側與健側功能測試接近 90%、無腫痛反應，並由醫療團隊確認。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術後早期不要赤腳走路，也不要自行拿掉行走靴或腳跟墊。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踝關節活動要先避開過度背屈；早期把腳硬往上扳，可能增加跟腱拉長風險。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負重通常從不負重、部分負重、穿靴全負重，再進展到運動鞋；時間需依手術方式與傷口狀況調整。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訓練後若疼痛或腫脹隔天明顯增加，代表負荷太高，需退回上一階段。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小腿肌力恢復很慢，術後 6 個月仍感覺推蹬無力很常見，需持續訓練到 9–12 個月。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長時間固定與小腿受傷會增加血栓疑慮，若出現單側小腿明顯腫痛、胸悶或喘，需立即就醫。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Q1：術後多久可以踩地走路？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常見術後 0–3 週多為不負重或僅觸地保護，約 4–6 週在行走靴與腳跟墊下逐步部分負重，約 6–8 週進展到穿靴全負重。若是複雜修補、傷口問題、糖尿病或再斷裂手術，時程可能更保守。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Q2：行走靴或腳跟墊通常要穿多久？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多數病人約需穿行走靴到術後 8–10 週，有些會到 12 週；腳跟墊通常在 5–8 週逐步減少，之後改穿支撐性運動鞋加小腳跟墊。能否脫靴要看走路是否穩、腫痛是否可控，以及醫師是否確認修補處安全。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Q3：什麼時候可以開始動踝關節？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常見約術後 2–4 週後，在醫師允許下開始溫和主動或輔助活動，例如腳踝幫浦、畫圈、內翻外翻。早期通常避免背屈超過中立角度，也不做小腿拉筋；實際開始時間需看縫合強度與術式。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Q4：多久可以上下樓梯？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住院或返家初期即可在治療師指導下用扶手與拐杖練習樓梯，但通常是保護性上下樓。等到約 8–12 週能穿靴或運動鞋穩定全負重、沒有明顯跛行後，才逐步恢復較自然的上下樓方式。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Q5：多久可以開車或騎車？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若是右腳手術，常見至少要等到脫離行走靴、可穿一般鞋安全踩煞車，約術後 8–12 週後再評估；左腳且開自排車可能較早，但仍需避免止痛藥影響反應。機車需要支撐、急煞與平衡，通常比汽車更晚，常需 10–12 週以上並經醫師確認。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Q6：多久可以開始小腿肌力訓練？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早期可先做髖、膝與核心訓練；坐姿提踵常在 4–6 週後逐步加入，站姿雙腳提踵多在 9–12 週後開始。單腳提踵、離心訓練與跳躍需等到 3 個月後依力量與腫痛反應進展。</w:t>
      </w:r>
    </w:p>
    <w:p>
      <w:pPr>
        <w:spacing w:after="20"/>
      </w:pPr>
      <w:r>
        <w:rPr>
          <w:rFonts w:ascii="Noto Sans CJK TC" w:hAnsi="Noto Sans CJK TC" w:eastAsia="Noto Sans CJK TC"/>
          <w:b/>
          <w:sz w:val="22"/>
        </w:rPr>
        <w:t>Q7：多久可以跑步或回到球類運動？</w:t>
      </w:r>
    </w:p>
    <w:p>
      <w:pPr>
        <w:spacing w:after="140" w:line="288" w:lineRule="auto"/>
      </w:pPr>
      <w:r>
        <w:rPr>
          <w:rFonts w:ascii="Noto Sans CJK TC" w:hAnsi="Noto Sans CJK TC" w:eastAsia="Noto Sans CJK TC"/>
          <w:sz w:val="22"/>
        </w:rPr>
        <w:t>多數不建議術後 3 個月內跑步。常見約 4–6 個月開始跑步前準備，約 6 個月後評估走跑間歇；球類、衝刺、跳躍與急停轉向常需 6–9 個月以上，並需力量與功能測試接近健側後再回場。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走路或運動時突然聽到「啪」一聲、後腳跟劇痛，或突然無法踮腳。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傷口紅腫熱痛快速增加、流膿、持續滲液或發燒。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小腿明顯腫脹、壓痛、發熱，或兩腿周徑差距快速增加。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胸悶、呼吸困難、咳血、暈厥或心跳異常。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腳趾發紫、冰冷、麻木惡化，或護具壓迫造成皮膚破損。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運動後腫脹疼痛超過 24–48 小時仍未改善。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阿基里斯腱修補術後復健是一段需要耐心的過程。疼痛下降不代表肌腱已經完全恢復，早期保護與後期強化同樣重要。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最安全的策略，是依照手術方式、護具設定、傷口癒合、疼痛腫脹與功能測試，逐步從不負重、穿靴行走、脫靴步態、小腿肌力，最後才回到跑步與運動。</w:t>
      </w:r>
      <w:r>
        <w:rPr>
          <w:rFonts w:ascii="Noto Sans CJK TC" w:hAnsi="Noto Sans CJK TC" w:eastAsia="Noto Sans CJK TC"/>
          <w:b/>
          <w:sz w:val="22"/>
        </w:rPr>
        <w:t>只要循序漸進，多數病人都能逐步恢復日常活動與運動信心。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b/>
          <w:color w:val="505050"/>
          <w:sz w:val="22"/>
        </w:rPr>
        <w:t>醫療團隊｜復健科・運動醫學・功能醫學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American Orthopaedic Foot &amp; Ankle Society (AOFAS). Position Statement: Management of Acute Achilles Tendon Ruptures. Approved November 19, 2024.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Massachusetts General Brigham Sports Medicine. Rehabilitation Protocol for Achilles Rupture Repair.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Marrone W, et al. Rehabilitation and Return to Sports after Achilles Tendon Repair. 2024.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Liu X, et al. Early functional rehabilitation compared with traditional immobilization for acute Achilles tendon ruptures: a meta-analysis. Bone &amp; Joint Journal. 2021;103-B(6):1021-1030.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Wang R, et al. Immediate mobilization after repair of Achilles tendon rupture may increase the incidence of re-rupture: a systematic review and meta-analysis of randomized controlled trials. International Journal of Surgery. 2024.</w:t>
      </w:r>
    </w:p>
    <w:p>
      <w:pPr>
        <w:pStyle w:val="ListNumber"/>
        <w:spacing w:after="40" w:line="264" w:lineRule="auto"/>
      </w:pPr>
      <w:r>
        <w:rPr>
          <w:rFonts w:ascii="Noto Sans CJK TC" w:hAnsi="Noto Sans CJK TC" w:eastAsia="Noto Sans CJK TC"/>
          <w:sz w:val="18"/>
        </w:rPr>
        <w:t>Zellers JA, et al. Defining Components of Early Functional Rehabilitation for Acute Achilles Tendon Rupture: A Systematic Review. Orthopaedic Journal of Sports Medicine. 2019.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7878"/>
        <w:sz w:val="16"/>
      </w:rPr>
      <w:t>PERIOPERATIVE REHABILITATION｜術後復健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