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56AE1" w14:textId="77777777" w:rsidR="0068231C" w:rsidRPr="00184388" w:rsidRDefault="0068231C" w:rsidP="0068231C">
      <w:pPr>
        <w:spacing w:after="0"/>
        <w:jc w:val="center"/>
        <w:rPr>
          <w:rFonts w:cs="Arial"/>
          <w:b/>
          <w:bCs/>
          <w:sz w:val="44"/>
          <w:szCs w:val="44"/>
        </w:rPr>
      </w:pPr>
      <w:r w:rsidRPr="00184388">
        <w:rPr>
          <w:rFonts w:cs="Arial"/>
          <w:b/>
          <w:bCs/>
          <w:sz w:val="44"/>
          <w:szCs w:val="44"/>
        </w:rPr>
        <w:t>UNIVERSIDAD DE GUADALAJARA</w:t>
      </w:r>
    </w:p>
    <w:p w14:paraId="4171F382" w14:textId="77777777" w:rsidR="0068231C" w:rsidRPr="00184388" w:rsidRDefault="0068231C" w:rsidP="0068231C">
      <w:pPr>
        <w:jc w:val="center"/>
        <w:rPr>
          <w:rFonts w:cs="Arial"/>
          <w:b/>
          <w:bCs/>
          <w:sz w:val="36"/>
        </w:rPr>
      </w:pPr>
      <w:r w:rsidRPr="00184388">
        <w:rPr>
          <w:rFonts w:cs="Arial"/>
          <w:b/>
          <w:bCs/>
          <w:sz w:val="36"/>
        </w:rPr>
        <w:t>CENTRO UNIVERSITARIO DE LA CI</w:t>
      </w:r>
      <w:r w:rsidRPr="00184388">
        <w:rPr>
          <w:rFonts w:eastAsia="Calibri" w:cs="Arial"/>
          <w:b/>
          <w:bCs/>
          <w:sz w:val="36"/>
        </w:rPr>
        <w:t>ÉNEGA</w:t>
      </w:r>
    </w:p>
    <w:p w14:paraId="4B979DCA" w14:textId="77777777" w:rsidR="0068231C" w:rsidRPr="00184388" w:rsidRDefault="0068231C" w:rsidP="0068231C">
      <w:pPr>
        <w:pStyle w:val="Imagenes"/>
      </w:pPr>
      <w:r w:rsidRPr="00184388">
        <w:drawing>
          <wp:inline distT="0" distB="0" distL="0" distR="0" wp14:anchorId="26E6A0C2" wp14:editId="78B1F7DB">
            <wp:extent cx="1943100" cy="251460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3100" cy="2514600"/>
                    </a:xfrm>
                    <a:prstGeom prst="rect">
                      <a:avLst/>
                    </a:prstGeom>
                    <a:noFill/>
                    <a:ln>
                      <a:noFill/>
                    </a:ln>
                  </pic:spPr>
                </pic:pic>
              </a:graphicData>
            </a:graphic>
          </wp:inline>
        </w:drawing>
      </w:r>
    </w:p>
    <w:p w14:paraId="128D26E0" w14:textId="77777777" w:rsidR="00C91E9C" w:rsidRDefault="0068231C" w:rsidP="00C91E9C">
      <w:pPr>
        <w:jc w:val="center"/>
        <w:rPr>
          <w:rFonts w:cs="Arial"/>
          <w:b/>
          <w:sz w:val="28"/>
          <w:szCs w:val="28"/>
        </w:rPr>
      </w:pPr>
      <w:r>
        <w:rPr>
          <w:rFonts w:cs="Arial"/>
          <w:b/>
          <w:sz w:val="28"/>
          <w:szCs w:val="28"/>
        </w:rPr>
        <w:t>“</w:t>
      </w:r>
      <w:r w:rsidR="00C91E9C">
        <w:rPr>
          <w:rFonts w:cs="Arial"/>
          <w:b/>
          <w:sz w:val="28"/>
          <w:szCs w:val="28"/>
        </w:rPr>
        <w:t>MONITOREO  TRANSFERENCIA DE ARCHIVOS</w:t>
      </w:r>
    </w:p>
    <w:p w14:paraId="4C1926B5" w14:textId="77777777" w:rsidR="0068231C" w:rsidRPr="00C91E9C" w:rsidRDefault="00C91E9C" w:rsidP="00C91E9C">
      <w:pPr>
        <w:jc w:val="center"/>
        <w:rPr>
          <w:rFonts w:cs="Arial"/>
          <w:b/>
          <w:sz w:val="28"/>
          <w:szCs w:val="28"/>
        </w:rPr>
      </w:pPr>
      <w:r>
        <w:rPr>
          <w:rFonts w:cs="Arial"/>
          <w:b/>
          <w:sz w:val="28"/>
          <w:szCs w:val="28"/>
        </w:rPr>
        <w:t>EN UNA RED LOCAL</w:t>
      </w:r>
      <w:r w:rsidR="0068231C" w:rsidRPr="00184388">
        <w:rPr>
          <w:rFonts w:cs="Arial"/>
          <w:b/>
          <w:sz w:val="28"/>
          <w:szCs w:val="28"/>
        </w:rPr>
        <w:t>”</w:t>
      </w:r>
    </w:p>
    <w:p w14:paraId="7BEEC498" w14:textId="1D1731F5" w:rsidR="00C91E9C" w:rsidRDefault="0068231C" w:rsidP="0068231C">
      <w:pPr>
        <w:spacing w:after="0"/>
        <w:jc w:val="center"/>
        <w:rPr>
          <w:rFonts w:cs="Arial"/>
          <w:b/>
          <w:sz w:val="28"/>
          <w:szCs w:val="28"/>
        </w:rPr>
      </w:pPr>
      <w:r w:rsidRPr="00184388">
        <w:rPr>
          <w:rFonts w:cs="Arial"/>
          <w:b/>
          <w:sz w:val="28"/>
          <w:szCs w:val="28"/>
        </w:rPr>
        <w:t xml:space="preserve">PROYECTO </w:t>
      </w:r>
      <w:r>
        <w:rPr>
          <w:rFonts w:cs="Arial"/>
          <w:b/>
          <w:sz w:val="28"/>
          <w:szCs w:val="28"/>
        </w:rPr>
        <w:t>M</w:t>
      </w:r>
      <w:r w:rsidR="002F484B">
        <w:rPr>
          <w:rFonts w:cs="Arial"/>
          <w:b/>
          <w:sz w:val="28"/>
          <w:szCs w:val="28"/>
        </w:rPr>
        <w:t>ODULAR I</w:t>
      </w:r>
      <w:r w:rsidR="00C91E9C">
        <w:rPr>
          <w:rFonts w:cs="Arial"/>
          <w:b/>
          <w:sz w:val="28"/>
          <w:szCs w:val="28"/>
        </w:rPr>
        <w:t xml:space="preserve">: </w:t>
      </w:r>
    </w:p>
    <w:p w14:paraId="11F8E911" w14:textId="77777777" w:rsidR="00C91E9C" w:rsidRDefault="00C91E9C" w:rsidP="0068231C">
      <w:pPr>
        <w:spacing w:after="0"/>
        <w:jc w:val="center"/>
        <w:rPr>
          <w:rFonts w:cs="Arial"/>
          <w:b/>
          <w:sz w:val="28"/>
          <w:szCs w:val="28"/>
        </w:rPr>
      </w:pPr>
      <w:r>
        <w:rPr>
          <w:rFonts w:cs="Arial"/>
          <w:b/>
          <w:sz w:val="28"/>
          <w:szCs w:val="28"/>
        </w:rPr>
        <w:t xml:space="preserve">“GESTIÓN DE LA TECNOLOGÍA DE INFORMACIÓN” </w:t>
      </w:r>
    </w:p>
    <w:p w14:paraId="1511EFBE" w14:textId="77777777" w:rsidR="0068231C" w:rsidRPr="00184388" w:rsidRDefault="0068231C" w:rsidP="0068231C">
      <w:pPr>
        <w:spacing w:after="0"/>
        <w:jc w:val="center"/>
        <w:rPr>
          <w:rFonts w:cs="Arial"/>
          <w:b/>
        </w:rPr>
      </w:pPr>
      <w:r w:rsidRPr="00184388">
        <w:rPr>
          <w:rFonts w:cs="Arial"/>
          <w:b/>
          <w:sz w:val="28"/>
          <w:szCs w:val="28"/>
        </w:rPr>
        <w:t>DE LA CARRERA INGENIER</w:t>
      </w:r>
      <w:r w:rsidRPr="00184388">
        <w:rPr>
          <w:rFonts w:eastAsia="Calibri" w:cs="Arial"/>
          <w:b/>
          <w:sz w:val="28"/>
          <w:szCs w:val="28"/>
        </w:rPr>
        <w:t>ÍA</w:t>
      </w:r>
      <w:r w:rsidR="00C91E9C">
        <w:rPr>
          <w:rFonts w:cs="Arial"/>
          <w:b/>
          <w:sz w:val="28"/>
          <w:szCs w:val="28"/>
        </w:rPr>
        <w:t xml:space="preserve"> INFORMÁTICA</w:t>
      </w:r>
    </w:p>
    <w:p w14:paraId="6C271932" w14:textId="77777777" w:rsidR="0068231C" w:rsidRPr="00184388" w:rsidRDefault="0068231C" w:rsidP="0068231C">
      <w:pPr>
        <w:spacing w:before="240" w:after="0"/>
        <w:jc w:val="center"/>
        <w:rPr>
          <w:rFonts w:cs="Arial"/>
          <w:b/>
        </w:rPr>
      </w:pPr>
      <w:r w:rsidRPr="00184388">
        <w:rPr>
          <w:rFonts w:cs="Arial"/>
          <w:b/>
        </w:rPr>
        <w:t>PRESENTA(N):</w:t>
      </w:r>
    </w:p>
    <w:p w14:paraId="32FE96D0" w14:textId="77777777" w:rsidR="0068231C" w:rsidRPr="00184388" w:rsidRDefault="00C91E9C" w:rsidP="0068231C">
      <w:pPr>
        <w:jc w:val="center"/>
        <w:rPr>
          <w:rFonts w:cs="Arial"/>
          <w:b/>
        </w:rPr>
      </w:pPr>
      <w:r>
        <w:rPr>
          <w:rFonts w:cs="Arial"/>
          <w:b/>
        </w:rPr>
        <w:t>RICARDO AVALOS NAVARRO (210436885)</w:t>
      </w:r>
    </w:p>
    <w:p w14:paraId="6BEC88F2" w14:textId="77777777" w:rsidR="0068231C" w:rsidRDefault="00C91E9C" w:rsidP="0068231C">
      <w:pPr>
        <w:jc w:val="center"/>
        <w:rPr>
          <w:rFonts w:cs="Arial"/>
          <w:b/>
        </w:rPr>
      </w:pPr>
      <w:r>
        <w:rPr>
          <w:rFonts w:cs="Arial"/>
          <w:b/>
        </w:rPr>
        <w:t>GERARDO DANIEL CASTELLANOS RAMÍREZ (210437652</w:t>
      </w:r>
      <w:r w:rsidR="0068231C" w:rsidRPr="00184388">
        <w:rPr>
          <w:rFonts w:cs="Arial"/>
          <w:b/>
        </w:rPr>
        <w:t>)</w:t>
      </w:r>
    </w:p>
    <w:p w14:paraId="6C4E8E84" w14:textId="77777777" w:rsidR="00C91E9C" w:rsidRPr="00184388" w:rsidRDefault="00C91E9C" w:rsidP="0068231C">
      <w:pPr>
        <w:jc w:val="center"/>
        <w:rPr>
          <w:rFonts w:cs="Arial"/>
          <w:b/>
        </w:rPr>
      </w:pPr>
      <w:r>
        <w:rPr>
          <w:rFonts w:cs="Arial"/>
          <w:b/>
        </w:rPr>
        <w:t>ALEJANDRO ZUNO FLORES (210436966)</w:t>
      </w:r>
    </w:p>
    <w:p w14:paraId="1CBE5FA8" w14:textId="77777777" w:rsidR="0068231C" w:rsidRPr="00184388" w:rsidRDefault="0068231C" w:rsidP="0068231C">
      <w:pPr>
        <w:spacing w:before="480" w:after="0"/>
        <w:jc w:val="center"/>
        <w:rPr>
          <w:rFonts w:cs="Arial"/>
          <w:b/>
        </w:rPr>
      </w:pPr>
      <w:r w:rsidRPr="00184388">
        <w:rPr>
          <w:rFonts w:cs="Arial"/>
          <w:b/>
        </w:rPr>
        <w:t>ASESOR</w:t>
      </w:r>
    </w:p>
    <w:p w14:paraId="4E6873B1" w14:textId="77777777" w:rsidR="0068231C" w:rsidRPr="00184388" w:rsidRDefault="00C91E9C" w:rsidP="0068231C">
      <w:pPr>
        <w:spacing w:before="480" w:after="0"/>
        <w:jc w:val="center"/>
        <w:rPr>
          <w:rFonts w:cs="Arial"/>
          <w:b/>
        </w:rPr>
      </w:pPr>
      <w:r>
        <w:rPr>
          <w:rFonts w:cs="Arial"/>
          <w:b/>
        </w:rPr>
        <w:t>MARTÍN ANTONIO HERNANDEZ BRAVO</w:t>
      </w:r>
    </w:p>
    <w:p w14:paraId="182B27F7" w14:textId="77777777" w:rsidR="0068231C" w:rsidRPr="00184388" w:rsidRDefault="0068231C" w:rsidP="0068231C">
      <w:pPr>
        <w:spacing w:after="0" w:line="480" w:lineRule="auto"/>
        <w:jc w:val="center"/>
        <w:rPr>
          <w:rFonts w:cs="Arial"/>
        </w:rPr>
      </w:pPr>
      <w:r w:rsidRPr="00184388">
        <w:rPr>
          <w:rFonts w:cs="Arial"/>
        </w:rPr>
        <w:t>Ocotl</w:t>
      </w:r>
      <w:r w:rsidRPr="00184388">
        <w:rPr>
          <w:rFonts w:eastAsia="Calibri" w:cs="Arial"/>
        </w:rPr>
        <w:t>án</w:t>
      </w:r>
      <w:r w:rsidRPr="00184388">
        <w:rPr>
          <w:rFonts w:cs="Arial"/>
        </w:rPr>
        <w:t xml:space="preserve">, </w:t>
      </w:r>
      <w:r w:rsidRPr="00184388">
        <w:rPr>
          <w:rFonts w:eastAsia="Calibri" w:cs="Arial"/>
        </w:rPr>
        <w:t>Jalisco</w:t>
      </w:r>
      <w:r w:rsidRPr="00184388">
        <w:rPr>
          <w:rFonts w:cs="Arial"/>
        </w:rPr>
        <w:t xml:space="preserve"> </w:t>
      </w:r>
      <w:r w:rsidRPr="00184388">
        <w:rPr>
          <w:rFonts w:eastAsia="Calibri" w:cs="Arial"/>
        </w:rPr>
        <w:t>a</w:t>
      </w:r>
      <w:r w:rsidRPr="00184388">
        <w:rPr>
          <w:rFonts w:cs="Arial"/>
        </w:rPr>
        <w:t xml:space="preserve"> </w:t>
      </w:r>
      <w:r w:rsidRPr="00184388">
        <w:rPr>
          <w:rFonts w:cs="Arial"/>
        </w:rPr>
        <w:fldChar w:fldCharType="begin"/>
      </w:r>
      <w:r w:rsidRPr="00184388">
        <w:rPr>
          <w:rFonts w:cs="Arial"/>
        </w:rPr>
        <w:instrText xml:space="preserve"> TIME \@ "dd' de 'MMMM' de 'yyyy" </w:instrText>
      </w:r>
      <w:r w:rsidRPr="00184388">
        <w:rPr>
          <w:rFonts w:cs="Arial"/>
        </w:rPr>
        <w:fldChar w:fldCharType="separate"/>
      </w:r>
      <w:r w:rsidR="00AF09C5">
        <w:rPr>
          <w:rFonts w:cs="Arial"/>
          <w:noProof/>
        </w:rPr>
        <w:t>17 de mayo de 2017</w:t>
      </w:r>
      <w:r w:rsidRPr="00184388">
        <w:rPr>
          <w:rFonts w:cs="Arial"/>
        </w:rPr>
        <w:fldChar w:fldCharType="end"/>
      </w:r>
    </w:p>
    <w:p w14:paraId="4AA90054" w14:textId="77777777" w:rsidR="00921D90" w:rsidRDefault="00921D9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val="es-ES" w:eastAsia="en-US"/>
        </w:rPr>
        <w:id w:val="-969273262"/>
        <w:docPartObj>
          <w:docPartGallery w:val="Table of Contents"/>
          <w:docPartUnique/>
        </w:docPartObj>
      </w:sdtPr>
      <w:sdtEndPr/>
      <w:sdtContent>
        <w:p w14:paraId="507E68F0" w14:textId="77777777" w:rsidR="00D77EF7" w:rsidRDefault="00D77EF7">
          <w:pPr>
            <w:pStyle w:val="TtulodeTDC"/>
          </w:pPr>
          <w:r>
            <w:rPr>
              <w:lang w:val="es-ES"/>
            </w:rPr>
            <w:t>Contenido</w:t>
          </w:r>
        </w:p>
        <w:p w14:paraId="21EEC557" w14:textId="77777777" w:rsidR="00865FF4" w:rsidRDefault="00D77EF7">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49995494" w:history="1">
            <w:r w:rsidR="00865FF4" w:rsidRPr="00303754">
              <w:rPr>
                <w:rStyle w:val="Hipervnculo"/>
                <w:noProof/>
              </w:rPr>
              <w:t>Introducción</w:t>
            </w:r>
            <w:r w:rsidR="00865FF4">
              <w:rPr>
                <w:noProof/>
                <w:webHidden/>
              </w:rPr>
              <w:tab/>
            </w:r>
            <w:r w:rsidR="00865FF4">
              <w:rPr>
                <w:noProof/>
                <w:webHidden/>
              </w:rPr>
              <w:fldChar w:fldCharType="begin"/>
            </w:r>
            <w:r w:rsidR="00865FF4">
              <w:rPr>
                <w:noProof/>
                <w:webHidden/>
              </w:rPr>
              <w:instrText xml:space="preserve"> PAGEREF _Toc449995494 \h </w:instrText>
            </w:r>
            <w:r w:rsidR="00865FF4">
              <w:rPr>
                <w:noProof/>
                <w:webHidden/>
              </w:rPr>
            </w:r>
            <w:r w:rsidR="00865FF4">
              <w:rPr>
                <w:noProof/>
                <w:webHidden/>
              </w:rPr>
              <w:fldChar w:fldCharType="separate"/>
            </w:r>
            <w:r w:rsidR="00865FF4">
              <w:rPr>
                <w:noProof/>
                <w:webHidden/>
              </w:rPr>
              <w:t>3</w:t>
            </w:r>
            <w:r w:rsidR="00865FF4">
              <w:rPr>
                <w:noProof/>
                <w:webHidden/>
              </w:rPr>
              <w:fldChar w:fldCharType="end"/>
            </w:r>
          </w:hyperlink>
        </w:p>
        <w:p w14:paraId="60156CA6" w14:textId="77777777" w:rsidR="00865FF4" w:rsidRDefault="005D0930">
          <w:pPr>
            <w:pStyle w:val="TDC1"/>
            <w:tabs>
              <w:tab w:val="right" w:leader="dot" w:pos="8828"/>
            </w:tabs>
            <w:rPr>
              <w:rFonts w:eastAsiaTheme="minorEastAsia"/>
              <w:noProof/>
              <w:lang w:eastAsia="es-MX"/>
            </w:rPr>
          </w:pPr>
          <w:hyperlink w:anchor="_Toc449995495" w:history="1">
            <w:r w:rsidR="00865FF4" w:rsidRPr="00303754">
              <w:rPr>
                <w:rStyle w:val="Hipervnculo"/>
                <w:noProof/>
              </w:rPr>
              <w:t>Planteamiento del problema y justificación</w:t>
            </w:r>
            <w:r w:rsidR="00865FF4">
              <w:rPr>
                <w:noProof/>
                <w:webHidden/>
              </w:rPr>
              <w:tab/>
            </w:r>
            <w:r w:rsidR="00865FF4">
              <w:rPr>
                <w:noProof/>
                <w:webHidden/>
              </w:rPr>
              <w:fldChar w:fldCharType="begin"/>
            </w:r>
            <w:r w:rsidR="00865FF4">
              <w:rPr>
                <w:noProof/>
                <w:webHidden/>
              </w:rPr>
              <w:instrText xml:space="preserve"> PAGEREF _Toc449995495 \h </w:instrText>
            </w:r>
            <w:r w:rsidR="00865FF4">
              <w:rPr>
                <w:noProof/>
                <w:webHidden/>
              </w:rPr>
            </w:r>
            <w:r w:rsidR="00865FF4">
              <w:rPr>
                <w:noProof/>
                <w:webHidden/>
              </w:rPr>
              <w:fldChar w:fldCharType="separate"/>
            </w:r>
            <w:r w:rsidR="00865FF4">
              <w:rPr>
                <w:noProof/>
                <w:webHidden/>
              </w:rPr>
              <w:t>4</w:t>
            </w:r>
            <w:r w:rsidR="00865FF4">
              <w:rPr>
                <w:noProof/>
                <w:webHidden/>
              </w:rPr>
              <w:fldChar w:fldCharType="end"/>
            </w:r>
          </w:hyperlink>
        </w:p>
        <w:p w14:paraId="30F61889" w14:textId="77777777" w:rsidR="00865FF4" w:rsidRDefault="005D0930">
          <w:pPr>
            <w:pStyle w:val="TDC1"/>
            <w:tabs>
              <w:tab w:val="right" w:leader="dot" w:pos="8828"/>
            </w:tabs>
            <w:rPr>
              <w:rFonts w:eastAsiaTheme="minorEastAsia"/>
              <w:noProof/>
              <w:lang w:eastAsia="es-MX"/>
            </w:rPr>
          </w:pPr>
          <w:hyperlink w:anchor="_Toc449995496" w:history="1">
            <w:r w:rsidR="00865FF4" w:rsidRPr="00303754">
              <w:rPr>
                <w:rStyle w:val="Hipervnculo"/>
                <w:noProof/>
              </w:rPr>
              <w:t>Planeación del proyecto</w:t>
            </w:r>
            <w:r w:rsidR="00865FF4">
              <w:rPr>
                <w:noProof/>
                <w:webHidden/>
              </w:rPr>
              <w:tab/>
            </w:r>
            <w:r w:rsidR="00865FF4">
              <w:rPr>
                <w:noProof/>
                <w:webHidden/>
              </w:rPr>
              <w:fldChar w:fldCharType="begin"/>
            </w:r>
            <w:r w:rsidR="00865FF4">
              <w:rPr>
                <w:noProof/>
                <w:webHidden/>
              </w:rPr>
              <w:instrText xml:space="preserve"> PAGEREF _Toc449995496 \h </w:instrText>
            </w:r>
            <w:r w:rsidR="00865FF4">
              <w:rPr>
                <w:noProof/>
                <w:webHidden/>
              </w:rPr>
            </w:r>
            <w:r w:rsidR="00865FF4">
              <w:rPr>
                <w:noProof/>
                <w:webHidden/>
              </w:rPr>
              <w:fldChar w:fldCharType="separate"/>
            </w:r>
            <w:r w:rsidR="00865FF4">
              <w:rPr>
                <w:noProof/>
                <w:webHidden/>
              </w:rPr>
              <w:t>5</w:t>
            </w:r>
            <w:r w:rsidR="00865FF4">
              <w:rPr>
                <w:noProof/>
                <w:webHidden/>
              </w:rPr>
              <w:fldChar w:fldCharType="end"/>
            </w:r>
          </w:hyperlink>
        </w:p>
        <w:p w14:paraId="6C181FC0" w14:textId="77777777" w:rsidR="00865FF4" w:rsidRDefault="005D0930">
          <w:pPr>
            <w:pStyle w:val="TDC2"/>
            <w:tabs>
              <w:tab w:val="right" w:leader="dot" w:pos="8828"/>
            </w:tabs>
            <w:rPr>
              <w:rFonts w:eastAsiaTheme="minorEastAsia"/>
              <w:noProof/>
              <w:lang w:eastAsia="es-MX"/>
            </w:rPr>
          </w:pPr>
          <w:hyperlink w:anchor="_Toc449995497" w:history="1">
            <w:r w:rsidR="00865FF4" w:rsidRPr="00303754">
              <w:rPr>
                <w:rStyle w:val="Hipervnculo"/>
                <w:noProof/>
              </w:rPr>
              <w:t>Topología de red</w:t>
            </w:r>
            <w:r w:rsidR="00865FF4">
              <w:rPr>
                <w:noProof/>
                <w:webHidden/>
              </w:rPr>
              <w:tab/>
            </w:r>
            <w:r w:rsidR="00865FF4">
              <w:rPr>
                <w:noProof/>
                <w:webHidden/>
              </w:rPr>
              <w:fldChar w:fldCharType="begin"/>
            </w:r>
            <w:r w:rsidR="00865FF4">
              <w:rPr>
                <w:noProof/>
                <w:webHidden/>
              </w:rPr>
              <w:instrText xml:space="preserve"> PAGEREF _Toc449995497 \h </w:instrText>
            </w:r>
            <w:r w:rsidR="00865FF4">
              <w:rPr>
                <w:noProof/>
                <w:webHidden/>
              </w:rPr>
            </w:r>
            <w:r w:rsidR="00865FF4">
              <w:rPr>
                <w:noProof/>
                <w:webHidden/>
              </w:rPr>
              <w:fldChar w:fldCharType="separate"/>
            </w:r>
            <w:r w:rsidR="00865FF4">
              <w:rPr>
                <w:noProof/>
                <w:webHidden/>
              </w:rPr>
              <w:t>5</w:t>
            </w:r>
            <w:r w:rsidR="00865FF4">
              <w:rPr>
                <w:noProof/>
                <w:webHidden/>
              </w:rPr>
              <w:fldChar w:fldCharType="end"/>
            </w:r>
          </w:hyperlink>
        </w:p>
        <w:p w14:paraId="7486FCBC" w14:textId="77777777" w:rsidR="00865FF4" w:rsidRDefault="005D0930">
          <w:pPr>
            <w:pStyle w:val="TDC2"/>
            <w:tabs>
              <w:tab w:val="right" w:leader="dot" w:pos="8828"/>
            </w:tabs>
            <w:rPr>
              <w:rFonts w:eastAsiaTheme="minorEastAsia"/>
              <w:noProof/>
              <w:lang w:eastAsia="es-MX"/>
            </w:rPr>
          </w:pPr>
          <w:hyperlink w:anchor="_Toc449995498" w:history="1">
            <w:r w:rsidR="00865FF4" w:rsidRPr="00303754">
              <w:rPr>
                <w:rStyle w:val="Hipervnculo"/>
                <w:noProof/>
              </w:rPr>
              <w:t>Diagramas de flujo del arranque de aplicaciones cliente y servidor</w:t>
            </w:r>
            <w:r w:rsidR="00865FF4">
              <w:rPr>
                <w:noProof/>
                <w:webHidden/>
              </w:rPr>
              <w:tab/>
            </w:r>
            <w:r w:rsidR="00865FF4">
              <w:rPr>
                <w:noProof/>
                <w:webHidden/>
              </w:rPr>
              <w:fldChar w:fldCharType="begin"/>
            </w:r>
            <w:r w:rsidR="00865FF4">
              <w:rPr>
                <w:noProof/>
                <w:webHidden/>
              </w:rPr>
              <w:instrText xml:space="preserve"> PAGEREF _Toc449995498 \h </w:instrText>
            </w:r>
            <w:r w:rsidR="00865FF4">
              <w:rPr>
                <w:noProof/>
                <w:webHidden/>
              </w:rPr>
            </w:r>
            <w:r w:rsidR="00865FF4">
              <w:rPr>
                <w:noProof/>
                <w:webHidden/>
              </w:rPr>
              <w:fldChar w:fldCharType="separate"/>
            </w:r>
            <w:r w:rsidR="00865FF4">
              <w:rPr>
                <w:noProof/>
                <w:webHidden/>
              </w:rPr>
              <w:t>6</w:t>
            </w:r>
            <w:r w:rsidR="00865FF4">
              <w:rPr>
                <w:noProof/>
                <w:webHidden/>
              </w:rPr>
              <w:fldChar w:fldCharType="end"/>
            </w:r>
          </w:hyperlink>
        </w:p>
        <w:p w14:paraId="799ABF64" w14:textId="77777777" w:rsidR="00865FF4" w:rsidRDefault="005D0930">
          <w:pPr>
            <w:pStyle w:val="TDC2"/>
            <w:tabs>
              <w:tab w:val="right" w:leader="dot" w:pos="8828"/>
            </w:tabs>
            <w:rPr>
              <w:rFonts w:eastAsiaTheme="minorEastAsia"/>
              <w:noProof/>
              <w:lang w:eastAsia="es-MX"/>
            </w:rPr>
          </w:pPr>
          <w:hyperlink w:anchor="_Toc449995499" w:history="1">
            <w:r w:rsidR="00865FF4" w:rsidRPr="00303754">
              <w:rPr>
                <w:rStyle w:val="Hipervnculo"/>
                <w:noProof/>
              </w:rPr>
              <w:t>Diagrama de recepción de datos Cliente</w:t>
            </w:r>
            <w:r w:rsidR="00865FF4">
              <w:rPr>
                <w:noProof/>
                <w:webHidden/>
              </w:rPr>
              <w:tab/>
            </w:r>
            <w:r w:rsidR="00865FF4">
              <w:rPr>
                <w:noProof/>
                <w:webHidden/>
              </w:rPr>
              <w:fldChar w:fldCharType="begin"/>
            </w:r>
            <w:r w:rsidR="00865FF4">
              <w:rPr>
                <w:noProof/>
                <w:webHidden/>
              </w:rPr>
              <w:instrText xml:space="preserve"> PAGEREF _Toc449995499 \h </w:instrText>
            </w:r>
            <w:r w:rsidR="00865FF4">
              <w:rPr>
                <w:noProof/>
                <w:webHidden/>
              </w:rPr>
            </w:r>
            <w:r w:rsidR="00865FF4">
              <w:rPr>
                <w:noProof/>
                <w:webHidden/>
              </w:rPr>
              <w:fldChar w:fldCharType="separate"/>
            </w:r>
            <w:r w:rsidR="00865FF4">
              <w:rPr>
                <w:noProof/>
                <w:webHidden/>
              </w:rPr>
              <w:t>8</w:t>
            </w:r>
            <w:r w:rsidR="00865FF4">
              <w:rPr>
                <w:noProof/>
                <w:webHidden/>
              </w:rPr>
              <w:fldChar w:fldCharType="end"/>
            </w:r>
          </w:hyperlink>
        </w:p>
        <w:p w14:paraId="40AD4C59" w14:textId="77777777" w:rsidR="00865FF4" w:rsidRDefault="005D0930">
          <w:pPr>
            <w:pStyle w:val="TDC2"/>
            <w:tabs>
              <w:tab w:val="right" w:leader="dot" w:pos="8828"/>
            </w:tabs>
            <w:rPr>
              <w:rFonts w:eastAsiaTheme="minorEastAsia"/>
              <w:noProof/>
              <w:lang w:eastAsia="es-MX"/>
            </w:rPr>
          </w:pPr>
          <w:hyperlink w:anchor="_Toc449995500" w:history="1">
            <w:r w:rsidR="00865FF4" w:rsidRPr="00303754">
              <w:rPr>
                <w:rStyle w:val="Hipervnculo"/>
                <w:noProof/>
              </w:rPr>
              <w:t>Envío de archivos desde la aplicación servidor</w:t>
            </w:r>
            <w:r w:rsidR="00865FF4">
              <w:rPr>
                <w:noProof/>
                <w:webHidden/>
              </w:rPr>
              <w:tab/>
            </w:r>
            <w:r w:rsidR="00865FF4">
              <w:rPr>
                <w:noProof/>
                <w:webHidden/>
              </w:rPr>
              <w:fldChar w:fldCharType="begin"/>
            </w:r>
            <w:r w:rsidR="00865FF4">
              <w:rPr>
                <w:noProof/>
                <w:webHidden/>
              </w:rPr>
              <w:instrText xml:space="preserve"> PAGEREF _Toc449995500 \h </w:instrText>
            </w:r>
            <w:r w:rsidR="00865FF4">
              <w:rPr>
                <w:noProof/>
                <w:webHidden/>
              </w:rPr>
            </w:r>
            <w:r w:rsidR="00865FF4">
              <w:rPr>
                <w:noProof/>
                <w:webHidden/>
              </w:rPr>
              <w:fldChar w:fldCharType="separate"/>
            </w:r>
            <w:r w:rsidR="00865FF4">
              <w:rPr>
                <w:noProof/>
                <w:webHidden/>
              </w:rPr>
              <w:t>9</w:t>
            </w:r>
            <w:r w:rsidR="00865FF4">
              <w:rPr>
                <w:noProof/>
                <w:webHidden/>
              </w:rPr>
              <w:fldChar w:fldCharType="end"/>
            </w:r>
          </w:hyperlink>
        </w:p>
        <w:p w14:paraId="5356D742" w14:textId="77777777" w:rsidR="00865FF4" w:rsidRDefault="005D0930">
          <w:pPr>
            <w:pStyle w:val="TDC2"/>
            <w:tabs>
              <w:tab w:val="right" w:leader="dot" w:pos="8828"/>
            </w:tabs>
            <w:rPr>
              <w:rFonts w:eastAsiaTheme="minorEastAsia"/>
              <w:noProof/>
              <w:lang w:eastAsia="es-MX"/>
            </w:rPr>
          </w:pPr>
          <w:hyperlink w:anchor="_Toc449995501" w:history="1">
            <w:r w:rsidR="00865FF4" w:rsidRPr="00303754">
              <w:rPr>
                <w:rStyle w:val="Hipervnculo"/>
                <w:noProof/>
              </w:rPr>
              <w:t>Cerrado de aplicaciones cliente y servidor</w:t>
            </w:r>
            <w:r w:rsidR="00865FF4">
              <w:rPr>
                <w:noProof/>
                <w:webHidden/>
              </w:rPr>
              <w:tab/>
            </w:r>
            <w:r w:rsidR="00865FF4">
              <w:rPr>
                <w:noProof/>
                <w:webHidden/>
              </w:rPr>
              <w:fldChar w:fldCharType="begin"/>
            </w:r>
            <w:r w:rsidR="00865FF4">
              <w:rPr>
                <w:noProof/>
                <w:webHidden/>
              </w:rPr>
              <w:instrText xml:space="preserve"> PAGEREF _Toc449995501 \h </w:instrText>
            </w:r>
            <w:r w:rsidR="00865FF4">
              <w:rPr>
                <w:noProof/>
                <w:webHidden/>
              </w:rPr>
            </w:r>
            <w:r w:rsidR="00865FF4">
              <w:rPr>
                <w:noProof/>
                <w:webHidden/>
              </w:rPr>
              <w:fldChar w:fldCharType="separate"/>
            </w:r>
            <w:r w:rsidR="00865FF4">
              <w:rPr>
                <w:noProof/>
                <w:webHidden/>
              </w:rPr>
              <w:t>9</w:t>
            </w:r>
            <w:r w:rsidR="00865FF4">
              <w:rPr>
                <w:noProof/>
                <w:webHidden/>
              </w:rPr>
              <w:fldChar w:fldCharType="end"/>
            </w:r>
          </w:hyperlink>
        </w:p>
        <w:p w14:paraId="458CF284" w14:textId="77777777" w:rsidR="00865FF4" w:rsidRDefault="005D0930">
          <w:pPr>
            <w:pStyle w:val="TDC2"/>
            <w:tabs>
              <w:tab w:val="right" w:leader="dot" w:pos="8828"/>
            </w:tabs>
            <w:rPr>
              <w:rFonts w:eastAsiaTheme="minorEastAsia"/>
              <w:noProof/>
              <w:lang w:eastAsia="es-MX"/>
            </w:rPr>
          </w:pPr>
          <w:hyperlink w:anchor="_Toc449995502" w:history="1">
            <w:r w:rsidR="00865FF4" w:rsidRPr="00303754">
              <w:rPr>
                <w:rStyle w:val="Hipervnculo"/>
                <w:noProof/>
              </w:rPr>
              <w:t>Cronograma</w:t>
            </w:r>
            <w:r w:rsidR="00865FF4">
              <w:rPr>
                <w:noProof/>
                <w:webHidden/>
              </w:rPr>
              <w:tab/>
            </w:r>
            <w:r w:rsidR="00865FF4">
              <w:rPr>
                <w:noProof/>
                <w:webHidden/>
              </w:rPr>
              <w:fldChar w:fldCharType="begin"/>
            </w:r>
            <w:r w:rsidR="00865FF4">
              <w:rPr>
                <w:noProof/>
                <w:webHidden/>
              </w:rPr>
              <w:instrText xml:space="preserve"> PAGEREF _Toc449995502 \h </w:instrText>
            </w:r>
            <w:r w:rsidR="00865FF4">
              <w:rPr>
                <w:noProof/>
                <w:webHidden/>
              </w:rPr>
            </w:r>
            <w:r w:rsidR="00865FF4">
              <w:rPr>
                <w:noProof/>
                <w:webHidden/>
              </w:rPr>
              <w:fldChar w:fldCharType="separate"/>
            </w:r>
            <w:r w:rsidR="00865FF4">
              <w:rPr>
                <w:noProof/>
                <w:webHidden/>
              </w:rPr>
              <w:t>10</w:t>
            </w:r>
            <w:r w:rsidR="00865FF4">
              <w:rPr>
                <w:noProof/>
                <w:webHidden/>
              </w:rPr>
              <w:fldChar w:fldCharType="end"/>
            </w:r>
          </w:hyperlink>
        </w:p>
        <w:p w14:paraId="4B408F3D" w14:textId="77777777" w:rsidR="00865FF4" w:rsidRDefault="005D0930">
          <w:pPr>
            <w:pStyle w:val="TDC1"/>
            <w:tabs>
              <w:tab w:val="right" w:leader="dot" w:pos="8828"/>
            </w:tabs>
            <w:rPr>
              <w:rFonts w:eastAsiaTheme="minorEastAsia"/>
              <w:noProof/>
              <w:lang w:eastAsia="es-MX"/>
            </w:rPr>
          </w:pPr>
          <w:hyperlink w:anchor="_Toc449995503" w:history="1">
            <w:r w:rsidR="00865FF4" w:rsidRPr="00303754">
              <w:rPr>
                <w:rStyle w:val="Hipervnculo"/>
                <w:noProof/>
              </w:rPr>
              <w:t>Marco teórico</w:t>
            </w:r>
            <w:r w:rsidR="00865FF4">
              <w:rPr>
                <w:noProof/>
                <w:webHidden/>
              </w:rPr>
              <w:tab/>
            </w:r>
            <w:r w:rsidR="00865FF4">
              <w:rPr>
                <w:noProof/>
                <w:webHidden/>
              </w:rPr>
              <w:fldChar w:fldCharType="begin"/>
            </w:r>
            <w:r w:rsidR="00865FF4">
              <w:rPr>
                <w:noProof/>
                <w:webHidden/>
              </w:rPr>
              <w:instrText xml:space="preserve"> PAGEREF _Toc449995503 \h </w:instrText>
            </w:r>
            <w:r w:rsidR="00865FF4">
              <w:rPr>
                <w:noProof/>
                <w:webHidden/>
              </w:rPr>
            </w:r>
            <w:r w:rsidR="00865FF4">
              <w:rPr>
                <w:noProof/>
                <w:webHidden/>
              </w:rPr>
              <w:fldChar w:fldCharType="separate"/>
            </w:r>
            <w:r w:rsidR="00865FF4">
              <w:rPr>
                <w:noProof/>
                <w:webHidden/>
              </w:rPr>
              <w:t>11</w:t>
            </w:r>
            <w:r w:rsidR="00865FF4">
              <w:rPr>
                <w:noProof/>
                <w:webHidden/>
              </w:rPr>
              <w:fldChar w:fldCharType="end"/>
            </w:r>
          </w:hyperlink>
        </w:p>
        <w:p w14:paraId="06C3F679" w14:textId="77777777" w:rsidR="00865FF4" w:rsidRDefault="005D0930">
          <w:pPr>
            <w:pStyle w:val="TDC2"/>
            <w:tabs>
              <w:tab w:val="right" w:leader="dot" w:pos="8828"/>
            </w:tabs>
            <w:rPr>
              <w:rFonts w:eastAsiaTheme="minorEastAsia"/>
              <w:noProof/>
              <w:lang w:eastAsia="es-MX"/>
            </w:rPr>
          </w:pPr>
          <w:hyperlink w:anchor="_Toc449995504" w:history="1">
            <w:r w:rsidR="00865FF4" w:rsidRPr="00303754">
              <w:rPr>
                <w:rStyle w:val="Hipervnculo"/>
                <w:noProof/>
              </w:rPr>
              <w:t>Conceptos clave</w:t>
            </w:r>
            <w:r w:rsidR="00865FF4">
              <w:rPr>
                <w:noProof/>
                <w:webHidden/>
              </w:rPr>
              <w:tab/>
            </w:r>
            <w:r w:rsidR="00865FF4">
              <w:rPr>
                <w:noProof/>
                <w:webHidden/>
              </w:rPr>
              <w:fldChar w:fldCharType="begin"/>
            </w:r>
            <w:r w:rsidR="00865FF4">
              <w:rPr>
                <w:noProof/>
                <w:webHidden/>
              </w:rPr>
              <w:instrText xml:space="preserve"> PAGEREF _Toc449995504 \h </w:instrText>
            </w:r>
            <w:r w:rsidR="00865FF4">
              <w:rPr>
                <w:noProof/>
                <w:webHidden/>
              </w:rPr>
            </w:r>
            <w:r w:rsidR="00865FF4">
              <w:rPr>
                <w:noProof/>
                <w:webHidden/>
              </w:rPr>
              <w:fldChar w:fldCharType="separate"/>
            </w:r>
            <w:r w:rsidR="00865FF4">
              <w:rPr>
                <w:noProof/>
                <w:webHidden/>
              </w:rPr>
              <w:t>11</w:t>
            </w:r>
            <w:r w:rsidR="00865FF4">
              <w:rPr>
                <w:noProof/>
                <w:webHidden/>
              </w:rPr>
              <w:fldChar w:fldCharType="end"/>
            </w:r>
          </w:hyperlink>
        </w:p>
        <w:p w14:paraId="26D3353C" w14:textId="77777777" w:rsidR="00865FF4" w:rsidRDefault="005D0930">
          <w:pPr>
            <w:pStyle w:val="TDC2"/>
            <w:tabs>
              <w:tab w:val="right" w:leader="dot" w:pos="8828"/>
            </w:tabs>
            <w:rPr>
              <w:rFonts w:eastAsiaTheme="minorEastAsia"/>
              <w:noProof/>
              <w:lang w:eastAsia="es-MX"/>
            </w:rPr>
          </w:pPr>
          <w:hyperlink w:anchor="_Toc449995505" w:history="1">
            <w:r w:rsidR="00865FF4" w:rsidRPr="00303754">
              <w:rPr>
                <w:rStyle w:val="Hipervnculo"/>
                <w:noProof/>
              </w:rPr>
              <w:t>Lenguajes y tecnologías a implementar</w:t>
            </w:r>
            <w:r w:rsidR="00865FF4">
              <w:rPr>
                <w:noProof/>
                <w:webHidden/>
              </w:rPr>
              <w:tab/>
            </w:r>
            <w:r w:rsidR="00865FF4">
              <w:rPr>
                <w:noProof/>
                <w:webHidden/>
              </w:rPr>
              <w:fldChar w:fldCharType="begin"/>
            </w:r>
            <w:r w:rsidR="00865FF4">
              <w:rPr>
                <w:noProof/>
                <w:webHidden/>
              </w:rPr>
              <w:instrText xml:space="preserve"> PAGEREF _Toc449995505 \h </w:instrText>
            </w:r>
            <w:r w:rsidR="00865FF4">
              <w:rPr>
                <w:noProof/>
                <w:webHidden/>
              </w:rPr>
            </w:r>
            <w:r w:rsidR="00865FF4">
              <w:rPr>
                <w:noProof/>
                <w:webHidden/>
              </w:rPr>
              <w:fldChar w:fldCharType="separate"/>
            </w:r>
            <w:r w:rsidR="00865FF4">
              <w:rPr>
                <w:noProof/>
                <w:webHidden/>
              </w:rPr>
              <w:t>11</w:t>
            </w:r>
            <w:r w:rsidR="00865FF4">
              <w:rPr>
                <w:noProof/>
                <w:webHidden/>
              </w:rPr>
              <w:fldChar w:fldCharType="end"/>
            </w:r>
          </w:hyperlink>
        </w:p>
        <w:p w14:paraId="0FADF7E5" w14:textId="77777777" w:rsidR="00865FF4" w:rsidRDefault="005D0930">
          <w:pPr>
            <w:pStyle w:val="TDC2"/>
            <w:tabs>
              <w:tab w:val="right" w:leader="dot" w:pos="8828"/>
            </w:tabs>
            <w:rPr>
              <w:rFonts w:eastAsiaTheme="minorEastAsia"/>
              <w:noProof/>
              <w:lang w:eastAsia="es-MX"/>
            </w:rPr>
          </w:pPr>
          <w:hyperlink w:anchor="_Toc449995506" w:history="1">
            <w:r w:rsidR="00865FF4" w:rsidRPr="00303754">
              <w:rPr>
                <w:rStyle w:val="Hipervnculo"/>
                <w:noProof/>
              </w:rPr>
              <w:t>Librerías y utilidades en java</w:t>
            </w:r>
            <w:r w:rsidR="00865FF4">
              <w:rPr>
                <w:noProof/>
                <w:webHidden/>
              </w:rPr>
              <w:tab/>
            </w:r>
            <w:r w:rsidR="00865FF4">
              <w:rPr>
                <w:noProof/>
                <w:webHidden/>
              </w:rPr>
              <w:fldChar w:fldCharType="begin"/>
            </w:r>
            <w:r w:rsidR="00865FF4">
              <w:rPr>
                <w:noProof/>
                <w:webHidden/>
              </w:rPr>
              <w:instrText xml:space="preserve"> PAGEREF _Toc449995506 \h </w:instrText>
            </w:r>
            <w:r w:rsidR="00865FF4">
              <w:rPr>
                <w:noProof/>
                <w:webHidden/>
              </w:rPr>
            </w:r>
            <w:r w:rsidR="00865FF4">
              <w:rPr>
                <w:noProof/>
                <w:webHidden/>
              </w:rPr>
              <w:fldChar w:fldCharType="separate"/>
            </w:r>
            <w:r w:rsidR="00865FF4">
              <w:rPr>
                <w:noProof/>
                <w:webHidden/>
              </w:rPr>
              <w:t>11</w:t>
            </w:r>
            <w:r w:rsidR="00865FF4">
              <w:rPr>
                <w:noProof/>
                <w:webHidden/>
              </w:rPr>
              <w:fldChar w:fldCharType="end"/>
            </w:r>
          </w:hyperlink>
        </w:p>
        <w:p w14:paraId="200BCF68" w14:textId="77777777" w:rsidR="00865FF4" w:rsidRDefault="005D0930">
          <w:pPr>
            <w:pStyle w:val="TDC3"/>
            <w:tabs>
              <w:tab w:val="right" w:leader="dot" w:pos="8828"/>
            </w:tabs>
            <w:rPr>
              <w:rFonts w:eastAsiaTheme="minorEastAsia"/>
              <w:noProof/>
              <w:lang w:eastAsia="es-MX"/>
            </w:rPr>
          </w:pPr>
          <w:hyperlink w:anchor="_Toc449995507" w:history="1">
            <w:r w:rsidR="00865FF4" w:rsidRPr="00303754">
              <w:rPr>
                <w:rStyle w:val="Hipervnculo"/>
                <w:noProof/>
              </w:rPr>
              <w:t>Socket (java.net.Socket)</w:t>
            </w:r>
            <w:r w:rsidR="00865FF4" w:rsidRPr="00303754">
              <w:rPr>
                <w:rStyle w:val="Hipervnculo"/>
                <w:noProof/>
                <w:lang w:val="es-ES"/>
              </w:rPr>
              <w:t xml:space="preserve"> [1]</w:t>
            </w:r>
            <w:r w:rsidR="00865FF4">
              <w:rPr>
                <w:noProof/>
                <w:webHidden/>
              </w:rPr>
              <w:tab/>
            </w:r>
            <w:r w:rsidR="00865FF4">
              <w:rPr>
                <w:noProof/>
                <w:webHidden/>
              </w:rPr>
              <w:fldChar w:fldCharType="begin"/>
            </w:r>
            <w:r w:rsidR="00865FF4">
              <w:rPr>
                <w:noProof/>
                <w:webHidden/>
              </w:rPr>
              <w:instrText xml:space="preserve"> PAGEREF _Toc449995507 \h </w:instrText>
            </w:r>
            <w:r w:rsidR="00865FF4">
              <w:rPr>
                <w:noProof/>
                <w:webHidden/>
              </w:rPr>
            </w:r>
            <w:r w:rsidR="00865FF4">
              <w:rPr>
                <w:noProof/>
                <w:webHidden/>
              </w:rPr>
              <w:fldChar w:fldCharType="separate"/>
            </w:r>
            <w:r w:rsidR="00865FF4">
              <w:rPr>
                <w:noProof/>
                <w:webHidden/>
              </w:rPr>
              <w:t>11</w:t>
            </w:r>
            <w:r w:rsidR="00865FF4">
              <w:rPr>
                <w:noProof/>
                <w:webHidden/>
              </w:rPr>
              <w:fldChar w:fldCharType="end"/>
            </w:r>
          </w:hyperlink>
        </w:p>
        <w:p w14:paraId="002079A4" w14:textId="77777777" w:rsidR="00865FF4" w:rsidRDefault="005D0930">
          <w:pPr>
            <w:pStyle w:val="TDC3"/>
            <w:tabs>
              <w:tab w:val="right" w:leader="dot" w:pos="8828"/>
            </w:tabs>
            <w:rPr>
              <w:rFonts w:eastAsiaTheme="minorEastAsia"/>
              <w:noProof/>
              <w:lang w:eastAsia="es-MX"/>
            </w:rPr>
          </w:pPr>
          <w:hyperlink w:anchor="_Toc449995508" w:history="1">
            <w:r w:rsidR="00865FF4" w:rsidRPr="00303754">
              <w:rPr>
                <w:rStyle w:val="Hipervnculo"/>
                <w:noProof/>
                <w:lang w:val="en-US"/>
              </w:rPr>
              <w:t>Thread  o hilo (java.lang.Thread) [2]</w:t>
            </w:r>
            <w:r w:rsidR="00865FF4">
              <w:rPr>
                <w:noProof/>
                <w:webHidden/>
              </w:rPr>
              <w:tab/>
            </w:r>
            <w:r w:rsidR="00865FF4">
              <w:rPr>
                <w:noProof/>
                <w:webHidden/>
              </w:rPr>
              <w:fldChar w:fldCharType="begin"/>
            </w:r>
            <w:r w:rsidR="00865FF4">
              <w:rPr>
                <w:noProof/>
                <w:webHidden/>
              </w:rPr>
              <w:instrText xml:space="preserve"> PAGEREF _Toc449995508 \h </w:instrText>
            </w:r>
            <w:r w:rsidR="00865FF4">
              <w:rPr>
                <w:noProof/>
                <w:webHidden/>
              </w:rPr>
            </w:r>
            <w:r w:rsidR="00865FF4">
              <w:rPr>
                <w:noProof/>
                <w:webHidden/>
              </w:rPr>
              <w:fldChar w:fldCharType="separate"/>
            </w:r>
            <w:r w:rsidR="00865FF4">
              <w:rPr>
                <w:noProof/>
                <w:webHidden/>
              </w:rPr>
              <w:t>11</w:t>
            </w:r>
            <w:r w:rsidR="00865FF4">
              <w:rPr>
                <w:noProof/>
                <w:webHidden/>
              </w:rPr>
              <w:fldChar w:fldCharType="end"/>
            </w:r>
          </w:hyperlink>
        </w:p>
        <w:p w14:paraId="78E7262C" w14:textId="77777777" w:rsidR="00865FF4" w:rsidRDefault="005D0930">
          <w:pPr>
            <w:pStyle w:val="TDC1"/>
            <w:tabs>
              <w:tab w:val="right" w:leader="dot" w:pos="8828"/>
            </w:tabs>
            <w:rPr>
              <w:rFonts w:eastAsiaTheme="minorEastAsia"/>
              <w:noProof/>
              <w:lang w:eastAsia="es-MX"/>
            </w:rPr>
          </w:pPr>
          <w:hyperlink w:anchor="_Toc449995509" w:history="1">
            <w:r w:rsidR="00865FF4" w:rsidRPr="00303754">
              <w:rPr>
                <w:rStyle w:val="Hipervnculo"/>
                <w:noProof/>
              </w:rPr>
              <w:t>Objetivos</w:t>
            </w:r>
            <w:r w:rsidR="00865FF4">
              <w:rPr>
                <w:noProof/>
                <w:webHidden/>
              </w:rPr>
              <w:tab/>
            </w:r>
            <w:r w:rsidR="00865FF4">
              <w:rPr>
                <w:noProof/>
                <w:webHidden/>
              </w:rPr>
              <w:fldChar w:fldCharType="begin"/>
            </w:r>
            <w:r w:rsidR="00865FF4">
              <w:rPr>
                <w:noProof/>
                <w:webHidden/>
              </w:rPr>
              <w:instrText xml:space="preserve"> PAGEREF _Toc449995509 \h </w:instrText>
            </w:r>
            <w:r w:rsidR="00865FF4">
              <w:rPr>
                <w:noProof/>
                <w:webHidden/>
              </w:rPr>
            </w:r>
            <w:r w:rsidR="00865FF4">
              <w:rPr>
                <w:noProof/>
                <w:webHidden/>
              </w:rPr>
              <w:fldChar w:fldCharType="separate"/>
            </w:r>
            <w:r w:rsidR="00865FF4">
              <w:rPr>
                <w:noProof/>
                <w:webHidden/>
              </w:rPr>
              <w:t>12</w:t>
            </w:r>
            <w:r w:rsidR="00865FF4">
              <w:rPr>
                <w:noProof/>
                <w:webHidden/>
              </w:rPr>
              <w:fldChar w:fldCharType="end"/>
            </w:r>
          </w:hyperlink>
        </w:p>
        <w:p w14:paraId="56B05C85" w14:textId="77777777" w:rsidR="00865FF4" w:rsidRDefault="005D0930">
          <w:pPr>
            <w:pStyle w:val="TDC1"/>
            <w:tabs>
              <w:tab w:val="right" w:leader="dot" w:pos="8828"/>
            </w:tabs>
            <w:rPr>
              <w:rFonts w:eastAsiaTheme="minorEastAsia"/>
              <w:noProof/>
              <w:lang w:eastAsia="es-MX"/>
            </w:rPr>
          </w:pPr>
          <w:hyperlink w:anchor="_Toc449995510" w:history="1">
            <w:r w:rsidR="00865FF4" w:rsidRPr="00303754">
              <w:rPr>
                <w:rStyle w:val="Hipervnculo"/>
                <w:noProof/>
              </w:rPr>
              <w:t>Aplicación o solución propuesta</w:t>
            </w:r>
            <w:r w:rsidR="00865FF4">
              <w:rPr>
                <w:noProof/>
                <w:webHidden/>
              </w:rPr>
              <w:tab/>
            </w:r>
            <w:r w:rsidR="00865FF4">
              <w:rPr>
                <w:noProof/>
                <w:webHidden/>
              </w:rPr>
              <w:fldChar w:fldCharType="begin"/>
            </w:r>
            <w:r w:rsidR="00865FF4">
              <w:rPr>
                <w:noProof/>
                <w:webHidden/>
              </w:rPr>
              <w:instrText xml:space="preserve"> PAGEREF _Toc449995510 \h </w:instrText>
            </w:r>
            <w:r w:rsidR="00865FF4">
              <w:rPr>
                <w:noProof/>
                <w:webHidden/>
              </w:rPr>
            </w:r>
            <w:r w:rsidR="00865FF4">
              <w:rPr>
                <w:noProof/>
                <w:webHidden/>
              </w:rPr>
              <w:fldChar w:fldCharType="separate"/>
            </w:r>
            <w:r w:rsidR="00865FF4">
              <w:rPr>
                <w:noProof/>
                <w:webHidden/>
              </w:rPr>
              <w:t>13</w:t>
            </w:r>
            <w:r w:rsidR="00865FF4">
              <w:rPr>
                <w:noProof/>
                <w:webHidden/>
              </w:rPr>
              <w:fldChar w:fldCharType="end"/>
            </w:r>
          </w:hyperlink>
        </w:p>
        <w:p w14:paraId="46DA502E" w14:textId="77777777" w:rsidR="00865FF4" w:rsidRDefault="005D0930">
          <w:pPr>
            <w:pStyle w:val="TDC1"/>
            <w:tabs>
              <w:tab w:val="right" w:leader="dot" w:pos="8828"/>
            </w:tabs>
            <w:rPr>
              <w:rFonts w:eastAsiaTheme="minorEastAsia"/>
              <w:noProof/>
              <w:lang w:eastAsia="es-MX"/>
            </w:rPr>
          </w:pPr>
          <w:hyperlink w:anchor="_Toc449995511" w:history="1">
            <w:r w:rsidR="00865FF4" w:rsidRPr="00303754">
              <w:rPr>
                <w:rStyle w:val="Hipervnculo"/>
                <w:noProof/>
              </w:rPr>
              <w:t>Conclusiones</w:t>
            </w:r>
            <w:r w:rsidR="00865FF4">
              <w:rPr>
                <w:noProof/>
                <w:webHidden/>
              </w:rPr>
              <w:tab/>
            </w:r>
            <w:r w:rsidR="00865FF4">
              <w:rPr>
                <w:noProof/>
                <w:webHidden/>
              </w:rPr>
              <w:fldChar w:fldCharType="begin"/>
            </w:r>
            <w:r w:rsidR="00865FF4">
              <w:rPr>
                <w:noProof/>
                <w:webHidden/>
              </w:rPr>
              <w:instrText xml:space="preserve"> PAGEREF _Toc449995511 \h </w:instrText>
            </w:r>
            <w:r w:rsidR="00865FF4">
              <w:rPr>
                <w:noProof/>
                <w:webHidden/>
              </w:rPr>
            </w:r>
            <w:r w:rsidR="00865FF4">
              <w:rPr>
                <w:noProof/>
                <w:webHidden/>
              </w:rPr>
              <w:fldChar w:fldCharType="separate"/>
            </w:r>
            <w:r w:rsidR="00865FF4">
              <w:rPr>
                <w:noProof/>
                <w:webHidden/>
              </w:rPr>
              <w:t>14</w:t>
            </w:r>
            <w:r w:rsidR="00865FF4">
              <w:rPr>
                <w:noProof/>
                <w:webHidden/>
              </w:rPr>
              <w:fldChar w:fldCharType="end"/>
            </w:r>
          </w:hyperlink>
        </w:p>
        <w:p w14:paraId="4042C3D6" w14:textId="77777777" w:rsidR="00865FF4" w:rsidRDefault="005D0930">
          <w:pPr>
            <w:pStyle w:val="TDC1"/>
            <w:tabs>
              <w:tab w:val="right" w:leader="dot" w:pos="8828"/>
            </w:tabs>
            <w:rPr>
              <w:rFonts w:eastAsiaTheme="minorEastAsia"/>
              <w:noProof/>
              <w:lang w:eastAsia="es-MX"/>
            </w:rPr>
          </w:pPr>
          <w:hyperlink w:anchor="_Toc449995512" w:history="1">
            <w:r w:rsidR="00865FF4" w:rsidRPr="00303754">
              <w:rPr>
                <w:rStyle w:val="Hipervnculo"/>
                <w:noProof/>
                <w:lang w:val="es-ES"/>
              </w:rPr>
              <w:t>Bibliografía</w:t>
            </w:r>
            <w:r w:rsidR="00865FF4">
              <w:rPr>
                <w:noProof/>
                <w:webHidden/>
              </w:rPr>
              <w:tab/>
            </w:r>
            <w:r w:rsidR="00865FF4">
              <w:rPr>
                <w:noProof/>
                <w:webHidden/>
              </w:rPr>
              <w:fldChar w:fldCharType="begin"/>
            </w:r>
            <w:r w:rsidR="00865FF4">
              <w:rPr>
                <w:noProof/>
                <w:webHidden/>
              </w:rPr>
              <w:instrText xml:space="preserve"> PAGEREF _Toc449995512 \h </w:instrText>
            </w:r>
            <w:r w:rsidR="00865FF4">
              <w:rPr>
                <w:noProof/>
                <w:webHidden/>
              </w:rPr>
            </w:r>
            <w:r w:rsidR="00865FF4">
              <w:rPr>
                <w:noProof/>
                <w:webHidden/>
              </w:rPr>
              <w:fldChar w:fldCharType="separate"/>
            </w:r>
            <w:r w:rsidR="00865FF4">
              <w:rPr>
                <w:noProof/>
                <w:webHidden/>
              </w:rPr>
              <w:t>15</w:t>
            </w:r>
            <w:r w:rsidR="00865FF4">
              <w:rPr>
                <w:noProof/>
                <w:webHidden/>
              </w:rPr>
              <w:fldChar w:fldCharType="end"/>
            </w:r>
          </w:hyperlink>
        </w:p>
        <w:p w14:paraId="587BFFA7" w14:textId="77777777" w:rsidR="00D77EF7" w:rsidRDefault="00D77EF7">
          <w:r>
            <w:rPr>
              <w:b/>
              <w:bCs/>
              <w:lang w:val="es-ES"/>
            </w:rPr>
            <w:fldChar w:fldCharType="end"/>
          </w:r>
        </w:p>
      </w:sdtContent>
    </w:sdt>
    <w:p w14:paraId="01E8B374" w14:textId="397F783A" w:rsidR="00D04779" w:rsidRDefault="00D77EF7" w:rsidP="00AF09C5">
      <w:pPr>
        <w:pStyle w:val="Ttulo1"/>
      </w:pPr>
      <w:r>
        <w:br w:type="page"/>
      </w:r>
      <w:bookmarkStart w:id="0" w:name="_Toc449995494"/>
    </w:p>
    <w:p w14:paraId="5D78DB9F" w14:textId="77777777" w:rsidR="00C570FA" w:rsidRDefault="00921D90" w:rsidP="00D04779">
      <w:pPr>
        <w:pStyle w:val="Ttulo1"/>
        <w:jc w:val="center"/>
      </w:pPr>
      <w:r>
        <w:lastRenderedPageBreak/>
        <w:t>Introducción</w:t>
      </w:r>
      <w:bookmarkEnd w:id="0"/>
    </w:p>
    <w:p w14:paraId="00CACCB9" w14:textId="77777777" w:rsidR="00D04779" w:rsidRDefault="00D04779" w:rsidP="00D04779"/>
    <w:p w14:paraId="0F9756A2" w14:textId="1F5BF397" w:rsidR="00AF09C5" w:rsidRDefault="00D04779">
      <w:r>
        <w:t xml:space="preserve">Este documento se elabora con el propósito de presentar al lector </w:t>
      </w:r>
      <w:r w:rsidR="000747D2">
        <w:t>el sistema de control de acceso Java CS (</w:t>
      </w:r>
      <w:r w:rsidR="000747D2">
        <w:rPr>
          <w:i/>
        </w:rPr>
        <w:t>Java Control Software</w:t>
      </w:r>
      <w:r w:rsidR="000747D2">
        <w:t>), el cual constituye una herramienta de gran potencial y uso sencillo para las aulas de cómputo dentro de la</w:t>
      </w:r>
      <w:r w:rsidR="000A1503">
        <w:t xml:space="preserve"> red de la UDG. Java CS es desarrollado b</w:t>
      </w:r>
      <w:r w:rsidR="000747D2">
        <w:t xml:space="preserve">ajo el marco de los proyectos modulares de </w:t>
      </w:r>
      <w:r w:rsidR="000A1503">
        <w:t xml:space="preserve">la carrera de Ingeniería en Informática del Centro Universitario de la Ciénega (CUCI), con el fin de aportar al desarrollo y modernización del plantel mediante soluciones de tecnologías de la información. Por esta vía se pretende detallar </w:t>
      </w:r>
      <w:r w:rsidR="005F45D2">
        <w:t>fundamentalmente, el propósito por el cual se desarrolló este proyecto, qué es lo que hace, cómo lo hace y para el uso de quién va dirigido.</w:t>
      </w:r>
      <w:r w:rsidR="000A1503">
        <w:t xml:space="preserve"> </w:t>
      </w:r>
    </w:p>
    <w:p w14:paraId="34DC80FC" w14:textId="2F8B570D" w:rsidR="00AF09C5" w:rsidRDefault="00AF09C5" w:rsidP="00AF09C5">
      <w:pPr>
        <w:pStyle w:val="Ttulo2"/>
      </w:pPr>
      <w:r>
        <w:t>Antecedentes</w:t>
      </w:r>
    </w:p>
    <w:p w14:paraId="4B705575" w14:textId="08CDA803" w:rsidR="00AF09C5" w:rsidRDefault="00AF09C5" w:rsidP="00AF09C5">
      <w:r>
        <w:t xml:space="preserve">En CUCIÉNEGA  se implementó hace algunos años un sistema de control de acceso, con propósitos similares. Los estudiantes se registraban en su acceso </w:t>
      </w:r>
      <w:r w:rsidR="00E27E8E">
        <w:t>al edificio, y con ello, podían hacer uso del equipo de cómputo en las aulas. Esto permitía guardar la bitácora de visitas y cumplir con el objetivo de reservar el servicio para los alumnos y personal de la institución.</w:t>
      </w:r>
    </w:p>
    <w:p w14:paraId="0D70787A" w14:textId="419EAE7B" w:rsidR="005F45D2" w:rsidRPr="005F45D2" w:rsidRDefault="00E27E8E" w:rsidP="00E27E8E">
      <w:pPr>
        <w:pStyle w:val="Ttulo1"/>
      </w:pPr>
      <w:r>
        <w:br w:type="page"/>
      </w:r>
      <w:bookmarkStart w:id="1" w:name="_Toc449995495"/>
      <w:r w:rsidR="00921D90">
        <w:lastRenderedPageBreak/>
        <w:t>Planteamiento del problema</w:t>
      </w:r>
      <w:bookmarkEnd w:id="1"/>
    </w:p>
    <w:p w14:paraId="78B23D72" w14:textId="77777777" w:rsidR="005F45D2" w:rsidRDefault="005F45D2" w:rsidP="00921D90"/>
    <w:p w14:paraId="5D047D7E" w14:textId="782F377B" w:rsidR="005A066D" w:rsidRDefault="005A066D" w:rsidP="005A066D">
      <w:r>
        <w:t>Actualmente el sistema de control antes mencionado ya no sigue siendo usado ya que la falta de mantenimiento y algunos problemas logísticos dificultaron cada vez más las cosas, dejando la misma problemática inicial antes de la implementación de este software del control de acceso.</w:t>
      </w:r>
    </w:p>
    <w:p w14:paraId="5FE0B4F3" w14:textId="1083940F" w:rsidR="00097BD9" w:rsidRDefault="005F45D2" w:rsidP="005F45D2">
      <w:r>
        <w:t xml:space="preserve">Día con día, estas aulas dan servicio a cientos e incluso miles de alumnos, y el hecho de que el acceso a estas sea público se genera </w:t>
      </w:r>
      <w:r w:rsidR="00921D90">
        <w:t xml:space="preserve">la necesidad de mantener un </w:t>
      </w:r>
      <w:r>
        <w:t xml:space="preserve">cierto control del uso de estos equipos </w:t>
      </w:r>
      <w:r w:rsidR="00A75F7D">
        <w:t xml:space="preserve"> con diversos fines mediante una sola aplicación</w:t>
      </w:r>
      <w:r w:rsidR="00940D63">
        <w:t>, que al igual, pu</w:t>
      </w:r>
      <w:r>
        <w:t xml:space="preserve">eda servir de herramienta para facilitar el desarrollo de las clases a los docentes y la administración del lugar </w:t>
      </w:r>
      <w:r w:rsidR="00097BD9">
        <w:t>a la Coordinación de Tecnologías de para el Aprendizaje (CTA).</w:t>
      </w:r>
    </w:p>
    <w:p w14:paraId="0550D307" w14:textId="33ED8439" w:rsidR="00D17ED8" w:rsidRDefault="00097BD9" w:rsidP="005F45D2">
      <w:r>
        <w:t xml:space="preserve">Para el personal de CTA incluso, se vuelve un verdadero problema el conseguir información fiel y verdadera de las visitas de los estudiantes a sus instalaciones. </w:t>
      </w:r>
    </w:p>
    <w:p w14:paraId="381202AA" w14:textId="77777777" w:rsidR="00D17ED8" w:rsidRDefault="00D17ED8">
      <w:pPr>
        <w:jc w:val="left"/>
        <w:rPr>
          <w:rFonts w:asciiTheme="majorHAnsi" w:eastAsiaTheme="majorEastAsia" w:hAnsiTheme="majorHAnsi" w:cstheme="majorBidi"/>
          <w:b/>
          <w:bCs/>
          <w:color w:val="365F91" w:themeColor="accent1" w:themeShade="BF"/>
          <w:sz w:val="28"/>
          <w:szCs w:val="28"/>
        </w:rPr>
      </w:pPr>
      <w:r>
        <w:br w:type="page"/>
      </w:r>
    </w:p>
    <w:p w14:paraId="29B2AD1C" w14:textId="25FD0E46" w:rsidR="00097BD9" w:rsidRDefault="00097BD9" w:rsidP="00097BD9">
      <w:pPr>
        <w:pStyle w:val="Ttulo1"/>
      </w:pPr>
      <w:r>
        <w:lastRenderedPageBreak/>
        <w:t>Solución propuesta</w:t>
      </w:r>
      <w:r w:rsidR="00D17ED8">
        <w:t xml:space="preserve"> y objetivos</w:t>
      </w:r>
    </w:p>
    <w:p w14:paraId="1E00FAD0" w14:textId="77777777" w:rsidR="00097BD9" w:rsidRDefault="00097BD9" w:rsidP="00097BD9"/>
    <w:p w14:paraId="2E1B6307" w14:textId="41AC77E0" w:rsidR="00097BD9" w:rsidRPr="00097BD9" w:rsidRDefault="00097BD9" w:rsidP="00097BD9">
      <w:r>
        <w:t>Se propone como solución la implementación del sistema Java CS dentro de las aulas de cómputo del plantel universitario.</w:t>
      </w:r>
      <w:r w:rsidR="00D17ED8">
        <w:t xml:space="preserve"> Este sistema consta de dos aplicaciones java, una base de datos y una página web para visualizar y operar </w:t>
      </w:r>
      <w:bookmarkStart w:id="2" w:name="_GoBack"/>
      <w:bookmarkEnd w:id="2"/>
    </w:p>
    <w:p w14:paraId="2BD7B47F" w14:textId="7F2EE804" w:rsidR="00921D90" w:rsidRDefault="00097BD9" w:rsidP="00921D90">
      <w:r>
        <w:t xml:space="preserve">Java </w:t>
      </w:r>
      <w:r w:rsidR="00D17ED8">
        <w:t>CS tiene como objetivo</w:t>
      </w:r>
      <w:r w:rsidR="00524CCA">
        <w:t>:</w:t>
      </w:r>
    </w:p>
    <w:p w14:paraId="0D34368B" w14:textId="1A13D412" w:rsidR="00A75F7D" w:rsidRDefault="00A75F7D" w:rsidP="00A75F7D">
      <w:pPr>
        <w:pStyle w:val="Prrafodelista"/>
        <w:numPr>
          <w:ilvl w:val="0"/>
          <w:numId w:val="2"/>
        </w:numPr>
      </w:pPr>
      <w:r>
        <w:t>Prevenir activida</w:t>
      </w:r>
      <w:r w:rsidR="00097BD9">
        <w:t>des no autorizadas en los equipos</w:t>
      </w:r>
      <w:r w:rsidR="00D112D2">
        <w:t>.</w:t>
      </w:r>
    </w:p>
    <w:p w14:paraId="271D3423" w14:textId="7AD5DC78" w:rsidR="00A75F7D" w:rsidRDefault="00A75F7D" w:rsidP="00921D90">
      <w:pPr>
        <w:pStyle w:val="Prrafodelista"/>
        <w:numPr>
          <w:ilvl w:val="0"/>
          <w:numId w:val="2"/>
        </w:numPr>
      </w:pPr>
      <w:r>
        <w:t>Generar datos de valor estadístico</w:t>
      </w:r>
      <w:r w:rsidR="00D112D2">
        <w:t>.</w:t>
      </w:r>
    </w:p>
    <w:p w14:paraId="2665DAB0" w14:textId="7094051A" w:rsidR="00A75F7D" w:rsidRDefault="00D112D2" w:rsidP="00A75F7D">
      <w:pPr>
        <w:pStyle w:val="Prrafodelista"/>
        <w:numPr>
          <w:ilvl w:val="1"/>
          <w:numId w:val="2"/>
        </w:numPr>
      </w:pPr>
      <w:r>
        <w:t>Principales páginas web.</w:t>
      </w:r>
    </w:p>
    <w:p w14:paraId="2C835FB7" w14:textId="07C7F1A7" w:rsidR="00A75F7D" w:rsidRPr="00D96796" w:rsidRDefault="00A75F7D" w:rsidP="00D96796">
      <w:pPr>
        <w:pStyle w:val="Prrafodelista"/>
        <w:numPr>
          <w:ilvl w:val="1"/>
          <w:numId w:val="2"/>
        </w:numPr>
      </w:pPr>
      <w:r w:rsidRPr="00D96796">
        <w:t>Consumo eléctrico</w:t>
      </w:r>
      <w:r w:rsidR="00D112D2">
        <w:t>.</w:t>
      </w:r>
    </w:p>
    <w:p w14:paraId="46FBB7C9" w14:textId="74D715A2" w:rsidR="007E1A00" w:rsidRDefault="00A75F7D" w:rsidP="007E1A00">
      <w:pPr>
        <w:pStyle w:val="Prrafodelista"/>
        <w:numPr>
          <w:ilvl w:val="1"/>
          <w:numId w:val="2"/>
        </w:numPr>
      </w:pPr>
      <w:r>
        <w:t>Uso promedio de los equipos</w:t>
      </w:r>
      <w:r w:rsidR="00D112D2">
        <w:t>.</w:t>
      </w:r>
    </w:p>
    <w:p w14:paraId="41C67EB9" w14:textId="7A65E6C7" w:rsidR="00921D90" w:rsidRDefault="00A75F7D" w:rsidP="00A75F7D">
      <w:pPr>
        <w:pStyle w:val="Prrafodelista"/>
        <w:numPr>
          <w:ilvl w:val="0"/>
          <w:numId w:val="2"/>
        </w:numPr>
      </w:pPr>
      <w:r>
        <w:t>Implementar un control de acceso a los equipos</w:t>
      </w:r>
      <w:r w:rsidR="00D112D2">
        <w:t>.</w:t>
      </w:r>
    </w:p>
    <w:p w14:paraId="76F85DD7" w14:textId="3253551B" w:rsidR="00A75F7D" w:rsidRDefault="00A75F7D" w:rsidP="00A75F7D">
      <w:pPr>
        <w:pStyle w:val="Prrafodelista"/>
        <w:numPr>
          <w:ilvl w:val="1"/>
          <w:numId w:val="2"/>
        </w:numPr>
      </w:pPr>
      <w:r>
        <w:t>Evitar el uso por personal no autorizado</w:t>
      </w:r>
      <w:r w:rsidR="00D112D2">
        <w:t>.</w:t>
      </w:r>
    </w:p>
    <w:p w14:paraId="3134EAC1" w14:textId="41F4CD8B" w:rsidR="00A75F7D" w:rsidRDefault="00A75F7D" w:rsidP="00A75F7D">
      <w:pPr>
        <w:pStyle w:val="Prrafodelista"/>
        <w:numPr>
          <w:ilvl w:val="1"/>
          <w:numId w:val="2"/>
        </w:numPr>
      </w:pPr>
      <w:r>
        <w:t>Llevar un registro de los accesos</w:t>
      </w:r>
      <w:r w:rsidR="00D112D2">
        <w:t>.</w:t>
      </w:r>
    </w:p>
    <w:p w14:paraId="561ECC72" w14:textId="677E1414" w:rsidR="00A75F7D" w:rsidRDefault="00A75F7D" w:rsidP="00A75F7D">
      <w:pPr>
        <w:pStyle w:val="Prrafodelista"/>
        <w:numPr>
          <w:ilvl w:val="0"/>
          <w:numId w:val="2"/>
        </w:numPr>
      </w:pPr>
      <w:r>
        <w:t>Bloquear el uso cuando sea necesario</w:t>
      </w:r>
      <w:r w:rsidR="00D112D2">
        <w:t>.</w:t>
      </w:r>
    </w:p>
    <w:p w14:paraId="7696258D" w14:textId="77777777" w:rsidR="00195709" w:rsidRDefault="00A75F7D" w:rsidP="00195709">
      <w:pPr>
        <w:pStyle w:val="Prrafodelista"/>
        <w:numPr>
          <w:ilvl w:val="1"/>
          <w:numId w:val="2"/>
        </w:numPr>
      </w:pPr>
      <w:r>
        <w:t>En un aula escolar, activarlos y desactivarlos según la necesidad del docente.</w:t>
      </w:r>
    </w:p>
    <w:p w14:paraId="792B80E3" w14:textId="6AD52126" w:rsidR="00D96796" w:rsidRDefault="00D96796" w:rsidP="00D96796">
      <w:pPr>
        <w:pStyle w:val="Prrafodelista"/>
        <w:numPr>
          <w:ilvl w:val="0"/>
          <w:numId w:val="2"/>
        </w:numPr>
      </w:pPr>
      <w:r>
        <w:t>Apoyar a la sustentabilidad del medio ambiente</w:t>
      </w:r>
      <w:r w:rsidR="00D112D2">
        <w:t>.</w:t>
      </w:r>
    </w:p>
    <w:p w14:paraId="14FC8F9C" w14:textId="77777777" w:rsidR="00D96796" w:rsidRDefault="00D96796" w:rsidP="00D96796">
      <w:pPr>
        <w:pStyle w:val="Prrafodelista"/>
        <w:numPr>
          <w:ilvl w:val="1"/>
          <w:numId w:val="2"/>
        </w:numPr>
      </w:pPr>
      <w:r>
        <w:t>Ahororrando enregía mediante el apagado remoto</w:t>
      </w:r>
      <w:r w:rsidR="001E1543">
        <w:t xml:space="preserve"> o automático</w:t>
      </w:r>
      <w:r>
        <w:t xml:space="preserve"> de los equipos, evitando así </w:t>
      </w:r>
      <w:r w:rsidR="001E1543">
        <w:t>el gasto inecesario de electricidad</w:t>
      </w:r>
    </w:p>
    <w:p w14:paraId="778EDAB4" w14:textId="418B7561" w:rsidR="00940D63" w:rsidRDefault="00524CCA" w:rsidP="00524CCA">
      <w:r>
        <w:t>Este proyecto se desarrolló</w:t>
      </w:r>
      <w:r w:rsidR="00195709">
        <w:t xml:space="preserve"> pensando en prestar estos y más servicios, intentando siempre ser una herramienta sencil</w:t>
      </w:r>
      <w:r>
        <w:t>la,</w:t>
      </w:r>
      <w:r w:rsidR="001E1543">
        <w:t xml:space="preserve"> fácil de utilizar</w:t>
      </w:r>
      <w:r>
        <w:t>,</w:t>
      </w:r>
      <w:r w:rsidR="001E1543">
        <w:t xml:space="preserve"> sin importar los conocimientos previos en informática de los usuarios</w:t>
      </w:r>
      <w:r w:rsidR="00195709">
        <w:t>.</w:t>
      </w:r>
    </w:p>
    <w:p w14:paraId="337E9270" w14:textId="1587D8F4" w:rsidR="00AA78CD" w:rsidRDefault="00AA78CD" w:rsidP="00AA78CD">
      <w:pPr>
        <w:pStyle w:val="Ttulo1"/>
      </w:pPr>
      <w:bookmarkStart w:id="3" w:name="_Toc449995496"/>
      <w:r>
        <w:t>Planeación del proyecto</w:t>
      </w:r>
      <w:bookmarkEnd w:id="3"/>
    </w:p>
    <w:p w14:paraId="19C48F75" w14:textId="77777777" w:rsidR="00FA5D5C" w:rsidRPr="00FA5D5C" w:rsidRDefault="00FA5D5C" w:rsidP="00FA5D5C"/>
    <w:p w14:paraId="24C03AE5" w14:textId="77777777" w:rsidR="00AA78CD" w:rsidRDefault="00702D7F" w:rsidP="00AA78CD">
      <w:pPr>
        <w:pStyle w:val="Ttulo2"/>
      </w:pPr>
      <w:bookmarkStart w:id="4" w:name="_Toc449995497"/>
      <w:r>
        <w:lastRenderedPageBreak/>
        <w:t>T</w:t>
      </w:r>
      <w:r w:rsidR="00AA78CD">
        <w:t>opología de red</w:t>
      </w:r>
      <w:bookmarkEnd w:id="4"/>
    </w:p>
    <w:p w14:paraId="47D37604" w14:textId="77777777" w:rsidR="009D6C40" w:rsidRDefault="00C001B5" w:rsidP="009D6C40">
      <w:pPr>
        <w:keepNext/>
      </w:pPr>
      <w:r w:rsidRPr="00C001B5">
        <w:rPr>
          <w:noProof/>
          <w:lang w:eastAsia="es-MX"/>
        </w:rPr>
        <w:drawing>
          <wp:inline distT="0" distB="0" distL="0" distR="0" wp14:anchorId="5E7E9467" wp14:editId="39101965">
            <wp:extent cx="5612130" cy="3198827"/>
            <wp:effectExtent l="0" t="0" r="7620" b="1905"/>
            <wp:docPr id="5" name="Imagen 5" descr="C:\Users\Usuario\Downloads\13120545_10153787824753323_13862132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13120545_10153787824753323_138621327_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198827"/>
                    </a:xfrm>
                    <a:prstGeom prst="rect">
                      <a:avLst/>
                    </a:prstGeom>
                    <a:noFill/>
                    <a:ln>
                      <a:noFill/>
                    </a:ln>
                  </pic:spPr>
                </pic:pic>
              </a:graphicData>
            </a:graphic>
          </wp:inline>
        </w:drawing>
      </w:r>
    </w:p>
    <w:p w14:paraId="05698391" w14:textId="3628F793" w:rsidR="00C001B5" w:rsidRPr="00C001B5" w:rsidRDefault="009D6C40" w:rsidP="009D6C40">
      <w:pPr>
        <w:pStyle w:val="Descripcin"/>
      </w:pPr>
      <w:r>
        <w:t xml:space="preserve">Ilustración </w:t>
      </w:r>
      <w:r w:rsidR="005D0930">
        <w:fldChar w:fldCharType="begin"/>
      </w:r>
      <w:r w:rsidR="005D0930">
        <w:instrText xml:space="preserve"> SEQ Ilustración \* ARABIC </w:instrText>
      </w:r>
      <w:r w:rsidR="005D0930">
        <w:fldChar w:fldCharType="separate"/>
      </w:r>
      <w:r>
        <w:rPr>
          <w:noProof/>
        </w:rPr>
        <w:t>1</w:t>
      </w:r>
      <w:r w:rsidR="005D0930">
        <w:rPr>
          <w:noProof/>
        </w:rPr>
        <w:fldChar w:fldCharType="end"/>
      </w:r>
      <w:r>
        <w:t xml:space="preserve">.- </w:t>
      </w:r>
      <w:r w:rsidRPr="00DF4D0D">
        <w:t>Ejemplo topología de red</w:t>
      </w:r>
    </w:p>
    <w:p w14:paraId="3BE90EBE" w14:textId="77777777" w:rsidR="00673F4A" w:rsidRDefault="00CD08E6">
      <w:pPr>
        <w:jc w:val="left"/>
      </w:pPr>
      <w:r>
        <w:t xml:space="preserve">El </w:t>
      </w:r>
      <w:r w:rsidRPr="001E1543">
        <w:t>p</w:t>
      </w:r>
      <w:r>
        <w:t>royecto funcionará en una red local, y conectada</w:t>
      </w:r>
      <w:r w:rsidR="00C67FE1">
        <w:t xml:space="preserve"> cada </w:t>
      </w:r>
      <w:r>
        <w:t>subred</w:t>
      </w:r>
      <w:r w:rsidR="00C67FE1">
        <w:t xml:space="preserve"> a un servidor. En la </w:t>
      </w:r>
      <w:r w:rsidR="00C67FE1">
        <w:rPr>
          <w:b/>
        </w:rPr>
        <w:t>Ilustración</w:t>
      </w:r>
      <w:r w:rsidR="001E1543">
        <w:rPr>
          <w:b/>
        </w:rPr>
        <w:t xml:space="preserve"> 1</w:t>
      </w:r>
      <w:r w:rsidR="00C67FE1">
        <w:rPr>
          <w:b/>
        </w:rPr>
        <w:t xml:space="preserve"> </w:t>
      </w:r>
      <w:r w:rsidR="00C67FE1">
        <w:t>se muestra un diagrama sencillo de cómo se distribuyen las aplicaciones en las computadoras conectadas</w:t>
      </w:r>
      <w:r w:rsidR="00673F4A">
        <w:t>.</w:t>
      </w:r>
    </w:p>
    <w:p w14:paraId="76E76A48" w14:textId="77777777" w:rsidR="00C67FE1" w:rsidRDefault="00CD08E6">
      <w:pPr>
        <w:jc w:val="left"/>
      </w:pPr>
      <w:r>
        <w:t>La aplicación administrador correrá un una máquina de cada grupo</w:t>
      </w:r>
      <w:r w:rsidR="00C67FE1">
        <w:t>, que es donde se mandará todos los datos que se recauden</w:t>
      </w:r>
      <w:r w:rsidR="00673F4A">
        <w:t>, mientras que las demás tendrían configurada la aplicación de cliente.</w:t>
      </w:r>
    </w:p>
    <w:p w14:paraId="26E55580" w14:textId="77777777" w:rsidR="00673F4A" w:rsidRDefault="00673F4A">
      <w:pPr>
        <w:jc w:val="left"/>
      </w:pPr>
      <w:r>
        <w:t>Sería entonces una máquina en el grupo (la que opera con la aplicación de administrador) la que mandaría los datos al servidor (el cual albergaría la base de datos que se diseñó para el proyecto).</w:t>
      </w:r>
    </w:p>
    <w:p w14:paraId="470DE764" w14:textId="77777777" w:rsidR="00D86535" w:rsidRPr="00C67FE1" w:rsidRDefault="00673F4A" w:rsidP="00D86535">
      <w:pPr>
        <w:jc w:val="left"/>
      </w:pPr>
      <w:r>
        <w:t>El diagrama anterior es sólo una sugerencia de uso para el proyecto. Al implementarlo se puede configurar en un mayor número de grupos, con un mayor número de máquinas.</w:t>
      </w:r>
    </w:p>
    <w:p w14:paraId="6FF1257A" w14:textId="3CE5FC63" w:rsidR="006E57FA" w:rsidRDefault="006E57FA" w:rsidP="006E57FA">
      <w:pPr>
        <w:jc w:val="left"/>
      </w:pPr>
      <w:r>
        <w:br w:type="page"/>
      </w:r>
    </w:p>
    <w:p w14:paraId="28E91163" w14:textId="0AA35BAC" w:rsidR="00940D63" w:rsidRDefault="00940D63" w:rsidP="00940D63">
      <w:pPr>
        <w:pStyle w:val="Ttulo1"/>
      </w:pPr>
      <w:bookmarkStart w:id="5" w:name="_Toc449995503"/>
      <w:r>
        <w:lastRenderedPageBreak/>
        <w:t>Marco teórico</w:t>
      </w:r>
      <w:bookmarkEnd w:id="5"/>
    </w:p>
    <w:p w14:paraId="104CCE1F" w14:textId="77777777" w:rsidR="00940D63" w:rsidRDefault="00940D63" w:rsidP="00940D63"/>
    <w:p w14:paraId="6D8C35DA" w14:textId="77777777" w:rsidR="00715B1F" w:rsidRPr="00715B1F" w:rsidRDefault="00715B1F" w:rsidP="00715B1F">
      <w:pPr>
        <w:pStyle w:val="Ttulo2"/>
      </w:pPr>
      <w:bookmarkStart w:id="6" w:name="_Toc449995504"/>
      <w:r>
        <w:t>Conceptos clave</w:t>
      </w:r>
      <w:bookmarkEnd w:id="6"/>
    </w:p>
    <w:tbl>
      <w:tblPr>
        <w:tblStyle w:val="Tablaconcuadrcula"/>
        <w:tblW w:w="0" w:type="auto"/>
        <w:tblLook w:val="04A0" w:firstRow="1" w:lastRow="0" w:firstColumn="1" w:lastColumn="0" w:noHBand="0" w:noVBand="1"/>
      </w:tblPr>
      <w:tblGrid>
        <w:gridCol w:w="2093"/>
        <w:gridCol w:w="6885"/>
      </w:tblGrid>
      <w:tr w:rsidR="00715B1F" w14:paraId="1989706D" w14:textId="77777777" w:rsidTr="00715B1F">
        <w:tc>
          <w:tcPr>
            <w:tcW w:w="2093" w:type="dxa"/>
          </w:tcPr>
          <w:p w14:paraId="36FAEE0C" w14:textId="77777777" w:rsidR="00715B1F" w:rsidRDefault="00715B1F" w:rsidP="00715B1F">
            <w:r>
              <w:t xml:space="preserve">Concepto </w:t>
            </w:r>
          </w:p>
        </w:tc>
        <w:tc>
          <w:tcPr>
            <w:tcW w:w="6885" w:type="dxa"/>
          </w:tcPr>
          <w:p w14:paraId="538B13F5" w14:textId="77777777" w:rsidR="00715B1F" w:rsidRDefault="00715B1F" w:rsidP="00715B1F">
            <w:r>
              <w:t>Explicación</w:t>
            </w:r>
          </w:p>
        </w:tc>
      </w:tr>
      <w:tr w:rsidR="00715B1F" w14:paraId="5C024EBE" w14:textId="77777777" w:rsidTr="00715B1F">
        <w:tc>
          <w:tcPr>
            <w:tcW w:w="2093" w:type="dxa"/>
          </w:tcPr>
          <w:p w14:paraId="48AAD7F2" w14:textId="77777777" w:rsidR="00715B1F" w:rsidRDefault="00715B1F" w:rsidP="00715B1F">
            <w:r>
              <w:t>Java JDK</w:t>
            </w:r>
          </w:p>
        </w:tc>
        <w:tc>
          <w:tcPr>
            <w:tcW w:w="6885" w:type="dxa"/>
          </w:tcPr>
          <w:p w14:paraId="5D2B2A4A" w14:textId="77777777" w:rsidR="00250334" w:rsidRDefault="00197228" w:rsidP="00715B1F">
            <w:r>
              <w:t>Java Development Kit</w:t>
            </w:r>
            <w:r w:rsidR="00250334">
              <w:t>, herramienta para el desarrollo de proyectos en lenguaje java</w:t>
            </w:r>
            <w:r w:rsidR="00185D24">
              <w:t>.</w:t>
            </w:r>
          </w:p>
        </w:tc>
      </w:tr>
      <w:tr w:rsidR="00715B1F" w14:paraId="25D0ED0D" w14:textId="77777777" w:rsidTr="00715B1F">
        <w:tc>
          <w:tcPr>
            <w:tcW w:w="2093" w:type="dxa"/>
          </w:tcPr>
          <w:p w14:paraId="5F93C482" w14:textId="77777777" w:rsidR="00715B1F" w:rsidRDefault="00715B1F" w:rsidP="00715B1F">
            <w:r>
              <w:t>Java JRE</w:t>
            </w:r>
          </w:p>
        </w:tc>
        <w:tc>
          <w:tcPr>
            <w:tcW w:w="6885" w:type="dxa"/>
          </w:tcPr>
          <w:p w14:paraId="42E6A83C" w14:textId="77777777" w:rsidR="00715B1F" w:rsidRDefault="00197228" w:rsidP="00715B1F">
            <w:r>
              <w:t>Java Runtime Enviroment</w:t>
            </w:r>
            <w:r w:rsidR="00250334">
              <w:t>, contiene todo lo necesario para correr las aplicaciones en java</w:t>
            </w:r>
            <w:r w:rsidR="00185D24">
              <w:t>.</w:t>
            </w:r>
          </w:p>
        </w:tc>
      </w:tr>
      <w:tr w:rsidR="00715B1F" w14:paraId="07AE0615" w14:textId="77777777" w:rsidTr="00715B1F">
        <w:tc>
          <w:tcPr>
            <w:tcW w:w="2093" w:type="dxa"/>
          </w:tcPr>
          <w:p w14:paraId="5B22CABC" w14:textId="77777777" w:rsidR="00715B1F" w:rsidRDefault="00413C65" w:rsidP="00715B1F">
            <w:r>
              <w:t>IDE</w:t>
            </w:r>
          </w:p>
        </w:tc>
        <w:tc>
          <w:tcPr>
            <w:tcW w:w="6885" w:type="dxa"/>
          </w:tcPr>
          <w:p w14:paraId="60C88548" w14:textId="77777777" w:rsidR="00715B1F" w:rsidRPr="00413C65" w:rsidRDefault="00413C65" w:rsidP="00715B1F">
            <w:r>
              <w:t>Ambiente de desarrollo integrado (</w:t>
            </w:r>
            <w:r>
              <w:rPr>
                <w:i/>
              </w:rPr>
              <w:t>Integrated Development Enviroment</w:t>
            </w:r>
            <w:r>
              <w:t>)</w:t>
            </w:r>
            <w:r w:rsidR="00250334">
              <w:t>, Software que proporciona servicios para el desarrollo de aplicaciones informáticas</w:t>
            </w:r>
            <w:r w:rsidR="00185D24">
              <w:t>.</w:t>
            </w:r>
          </w:p>
        </w:tc>
      </w:tr>
      <w:tr w:rsidR="00250334" w14:paraId="361EAAD0" w14:textId="77777777" w:rsidTr="00715B1F">
        <w:tc>
          <w:tcPr>
            <w:tcW w:w="2093" w:type="dxa"/>
          </w:tcPr>
          <w:p w14:paraId="3A2C0ED3" w14:textId="77777777" w:rsidR="00250334" w:rsidRDefault="00250334" w:rsidP="00715B1F">
            <w:r>
              <w:t>MySQL</w:t>
            </w:r>
          </w:p>
        </w:tc>
        <w:tc>
          <w:tcPr>
            <w:tcW w:w="6885" w:type="dxa"/>
          </w:tcPr>
          <w:p w14:paraId="47417B29" w14:textId="77777777" w:rsidR="00250334" w:rsidRDefault="0016440B" w:rsidP="00715B1F">
            <w:r>
              <w:t>Sistema de gestión de bases de datos relacional</w:t>
            </w:r>
            <w:r w:rsidR="003E48D8">
              <w:t>.</w:t>
            </w:r>
          </w:p>
        </w:tc>
      </w:tr>
      <w:tr w:rsidR="00250334" w14:paraId="5A45F9DD" w14:textId="77777777" w:rsidTr="00715B1F">
        <w:tc>
          <w:tcPr>
            <w:tcW w:w="2093" w:type="dxa"/>
          </w:tcPr>
          <w:p w14:paraId="518BBC03" w14:textId="77777777" w:rsidR="00D90928" w:rsidRDefault="00D90928" w:rsidP="00715B1F">
            <w:r>
              <w:t xml:space="preserve">Modelo </w:t>
            </w:r>
          </w:p>
          <w:p w14:paraId="78B89FBF" w14:textId="77777777" w:rsidR="00250334" w:rsidRDefault="00D90928" w:rsidP="00715B1F">
            <w:r>
              <w:t>cliente-servidor</w:t>
            </w:r>
          </w:p>
        </w:tc>
        <w:tc>
          <w:tcPr>
            <w:tcW w:w="6885" w:type="dxa"/>
          </w:tcPr>
          <w:p w14:paraId="5DD5485D" w14:textId="77777777" w:rsidR="00250334" w:rsidRDefault="00D90928" w:rsidP="00715B1F">
            <w:r>
              <w:t>Este modelo se trata de un conjunto de equipos (cliente) que se conectan a otro que provee un recurso (servidor).</w:t>
            </w:r>
          </w:p>
        </w:tc>
      </w:tr>
    </w:tbl>
    <w:p w14:paraId="498F8A92" w14:textId="77777777" w:rsidR="00715B1F" w:rsidRPr="00715B1F" w:rsidRDefault="00715B1F" w:rsidP="00715B1F"/>
    <w:p w14:paraId="22C3E379" w14:textId="77777777" w:rsidR="00940D63" w:rsidRDefault="00940D63" w:rsidP="00940D63">
      <w:pPr>
        <w:pStyle w:val="Ttulo2"/>
      </w:pPr>
      <w:bookmarkStart w:id="7" w:name="_Toc449995505"/>
      <w:r>
        <w:t>Lenguajes y tecnologías a implementar</w:t>
      </w:r>
      <w:bookmarkEnd w:id="7"/>
    </w:p>
    <w:p w14:paraId="4FFA6A07" w14:textId="77777777" w:rsidR="00940D63" w:rsidRDefault="00940D63" w:rsidP="00940D63"/>
    <w:p w14:paraId="54C27CE9" w14:textId="0D659F80" w:rsidR="00940D63" w:rsidRDefault="00940D63" w:rsidP="00940D63">
      <w:pPr>
        <w:pStyle w:val="Prrafodelista"/>
        <w:numPr>
          <w:ilvl w:val="0"/>
          <w:numId w:val="3"/>
        </w:numPr>
      </w:pPr>
      <w:r>
        <w:t>Lenguaje de alto nivel Java (JDK 1.8)</w:t>
      </w:r>
      <w:r w:rsidR="0044520B">
        <w:t xml:space="preserve"> + IDE </w:t>
      </w:r>
      <w:proofErr w:type="spellStart"/>
      <w:r w:rsidR="0044520B">
        <w:t>NetB</w:t>
      </w:r>
      <w:r>
        <w:t>eans</w:t>
      </w:r>
      <w:proofErr w:type="spellEnd"/>
      <w:r>
        <w:t xml:space="preserve"> 8.1</w:t>
      </w:r>
      <w:r w:rsidR="00D112D2">
        <w:t>.</w:t>
      </w:r>
    </w:p>
    <w:p w14:paraId="443EE5D7" w14:textId="0EA4AC2C" w:rsidR="0044520B" w:rsidRDefault="0044520B" w:rsidP="00940D63">
      <w:pPr>
        <w:pStyle w:val="Prrafodelista"/>
        <w:numPr>
          <w:ilvl w:val="0"/>
          <w:numId w:val="3"/>
        </w:numPr>
      </w:pPr>
      <w:r>
        <w:t xml:space="preserve">Java </w:t>
      </w:r>
      <w:proofErr w:type="spellStart"/>
      <w:r>
        <w:t>Runtime</w:t>
      </w:r>
      <w:proofErr w:type="spellEnd"/>
      <w:r>
        <w:t xml:space="preserve"> </w:t>
      </w:r>
      <w:proofErr w:type="spellStart"/>
      <w:r>
        <w:t>Eviroment</w:t>
      </w:r>
      <w:proofErr w:type="spellEnd"/>
      <w:r>
        <w:t xml:space="preserve"> (JRE 8)</w:t>
      </w:r>
      <w:r w:rsidR="00D112D2">
        <w:t>.</w:t>
      </w:r>
    </w:p>
    <w:p w14:paraId="3C0431DD" w14:textId="77777777" w:rsidR="00940D63" w:rsidRDefault="0016440B" w:rsidP="00940D63">
      <w:pPr>
        <w:pStyle w:val="Prrafodelista"/>
        <w:numPr>
          <w:ilvl w:val="0"/>
          <w:numId w:val="3"/>
        </w:numPr>
      </w:pPr>
      <w:r>
        <w:t xml:space="preserve">Sistema de gestión de bases de datos relacional </w:t>
      </w:r>
      <w:r w:rsidR="0044520B">
        <w:t xml:space="preserve">MySql + Gestor de bases de datos XAMPP versión 5.5.34 (mediante </w:t>
      </w:r>
      <w:proofErr w:type="spellStart"/>
      <w:r w:rsidR="0044520B">
        <w:t>phpMyAdmin</w:t>
      </w:r>
      <w:proofErr w:type="spellEnd"/>
      <w:r w:rsidR="0044520B">
        <w:t>).</w:t>
      </w:r>
    </w:p>
    <w:p w14:paraId="07F9AD13" w14:textId="77777777" w:rsidR="0016440B" w:rsidRDefault="0044520B" w:rsidP="008A70AD">
      <w:pPr>
        <w:pStyle w:val="Prrafodelista"/>
        <w:numPr>
          <w:ilvl w:val="0"/>
          <w:numId w:val="3"/>
        </w:numPr>
      </w:pPr>
      <w:r>
        <w:t xml:space="preserve">Sistema operativo Windows </w:t>
      </w:r>
      <w:r w:rsidR="0016440B">
        <w:t>Server</w:t>
      </w:r>
      <w:r>
        <w:t>.</w:t>
      </w:r>
    </w:p>
    <w:p w14:paraId="107177D0" w14:textId="77777777" w:rsidR="0044520B" w:rsidRDefault="0044520B" w:rsidP="0044520B">
      <w:pPr>
        <w:pStyle w:val="Prrafodelista"/>
      </w:pPr>
    </w:p>
    <w:p w14:paraId="6C0E2C18" w14:textId="77777777" w:rsidR="0044520B" w:rsidRDefault="0044520B" w:rsidP="0044520B">
      <w:pPr>
        <w:pStyle w:val="Ttulo2"/>
      </w:pPr>
      <w:bookmarkStart w:id="8" w:name="_Toc449995506"/>
      <w:r>
        <w:t>Librerías y utilidades en java</w:t>
      </w:r>
      <w:bookmarkEnd w:id="8"/>
      <w:r w:rsidRPr="00940D63">
        <w:t xml:space="preserve"> </w:t>
      </w:r>
    </w:p>
    <w:p w14:paraId="76BE8422" w14:textId="77777777" w:rsidR="0044520B" w:rsidRDefault="0044520B" w:rsidP="0044520B"/>
    <w:p w14:paraId="05E01074" w14:textId="77777777" w:rsidR="00197228" w:rsidRPr="00197228" w:rsidRDefault="00197228" w:rsidP="007A19C8">
      <w:pPr>
        <w:pStyle w:val="Ttulo3"/>
      </w:pPr>
      <w:bookmarkStart w:id="9" w:name="_Toc449995507"/>
      <w:r>
        <w:t>Socket</w:t>
      </w:r>
      <w:r w:rsidR="00292F21">
        <w:t xml:space="preserve"> (java.net.Socket)</w:t>
      </w:r>
      <w:r w:rsidR="00292F21">
        <w:rPr>
          <w:noProof/>
          <w:lang w:val="es-ES"/>
        </w:rPr>
        <w:t xml:space="preserve"> </w:t>
      </w:r>
      <w:sdt>
        <w:sdtPr>
          <w:rPr>
            <w:noProof/>
            <w:lang w:val="es-ES"/>
          </w:rPr>
          <w:id w:val="911818895"/>
          <w:citation/>
        </w:sdtPr>
        <w:sdtEndPr/>
        <w:sdtContent>
          <w:r w:rsidR="00617DA2">
            <w:rPr>
              <w:noProof/>
              <w:lang w:val="es-ES"/>
            </w:rPr>
            <w:fldChar w:fldCharType="begin"/>
          </w:r>
          <w:r w:rsidR="00617DA2">
            <w:rPr>
              <w:noProof/>
              <w:lang w:val="es-ES"/>
            </w:rPr>
            <w:instrText xml:space="preserve"> CITATION ODocsThead \l 3082 </w:instrText>
          </w:r>
          <w:r w:rsidR="00617DA2">
            <w:rPr>
              <w:noProof/>
              <w:lang w:val="es-ES"/>
            </w:rPr>
            <w:fldChar w:fldCharType="separate"/>
          </w:r>
          <w:r w:rsidR="002F484B" w:rsidRPr="002F484B">
            <w:rPr>
              <w:noProof/>
              <w:lang w:val="es-ES"/>
            </w:rPr>
            <w:t>[1]</w:t>
          </w:r>
          <w:r w:rsidR="00617DA2">
            <w:rPr>
              <w:noProof/>
              <w:lang w:val="es-ES"/>
            </w:rPr>
            <w:fldChar w:fldCharType="end"/>
          </w:r>
        </w:sdtContent>
      </w:sdt>
      <w:bookmarkEnd w:id="9"/>
    </w:p>
    <w:p w14:paraId="7FE3EE9B" w14:textId="77777777" w:rsidR="007A19C8" w:rsidRDefault="007A19C8" w:rsidP="00197228"/>
    <w:p w14:paraId="6645A08D" w14:textId="77777777" w:rsidR="00197228" w:rsidRPr="00197228" w:rsidRDefault="00197228" w:rsidP="00197228">
      <w:r w:rsidRPr="00197228">
        <w:t>Podríamos decir que un socket es uno de los dos extremos existentes en una comunicación de dos programas (procesos) a través de la red. El server y el cliente se comunican a través del socket.</w:t>
      </w:r>
    </w:p>
    <w:p w14:paraId="182D1EF6" w14:textId="77777777" w:rsidR="00197228" w:rsidRDefault="00197228" w:rsidP="00197228">
      <w:r w:rsidRPr="00197228">
        <w:t>Un socket direcciona un proceso en toda la red ya que incluye la dirección del host (IP) y la dirección del proceso (puerto).</w:t>
      </w:r>
    </w:p>
    <w:p w14:paraId="05771EC1" w14:textId="45A3E68D" w:rsidR="007A19C8" w:rsidRPr="00305D5E" w:rsidRDefault="00197228" w:rsidP="002F484B">
      <w:pPr>
        <w:pStyle w:val="Ttulo3"/>
        <w:rPr>
          <w:lang w:val="en-US"/>
        </w:rPr>
      </w:pPr>
      <w:bookmarkStart w:id="10" w:name="_Toc449995508"/>
      <w:proofErr w:type="gramStart"/>
      <w:r w:rsidRPr="00305D5E">
        <w:rPr>
          <w:lang w:val="en-US"/>
        </w:rPr>
        <w:t>Thread</w:t>
      </w:r>
      <w:r w:rsidR="00520010" w:rsidRPr="00305D5E">
        <w:rPr>
          <w:lang w:val="en-US"/>
        </w:rPr>
        <w:t xml:space="preserve"> </w:t>
      </w:r>
      <w:r w:rsidR="00292F21" w:rsidRPr="00305D5E">
        <w:rPr>
          <w:lang w:val="en-US"/>
        </w:rPr>
        <w:t xml:space="preserve"> o</w:t>
      </w:r>
      <w:proofErr w:type="gramEnd"/>
      <w:r w:rsidR="00292F21" w:rsidRPr="00305D5E">
        <w:rPr>
          <w:lang w:val="en-US"/>
        </w:rPr>
        <w:t xml:space="preserve"> </w:t>
      </w:r>
      <w:proofErr w:type="spellStart"/>
      <w:r w:rsidR="00292F21" w:rsidRPr="00305D5E">
        <w:rPr>
          <w:lang w:val="en-US"/>
        </w:rPr>
        <w:t>hilo</w:t>
      </w:r>
      <w:proofErr w:type="spellEnd"/>
      <w:r w:rsidR="00292F21" w:rsidRPr="00305D5E">
        <w:rPr>
          <w:lang w:val="en-US"/>
        </w:rPr>
        <w:t xml:space="preserve"> </w:t>
      </w:r>
      <w:r w:rsidR="00520010" w:rsidRPr="00305D5E">
        <w:rPr>
          <w:lang w:val="en-US"/>
        </w:rPr>
        <w:t>(</w:t>
      </w:r>
      <w:proofErr w:type="spellStart"/>
      <w:r w:rsidR="00292F21" w:rsidRPr="00305D5E">
        <w:rPr>
          <w:lang w:val="en-US"/>
        </w:rPr>
        <w:t>java.lang.Thread</w:t>
      </w:r>
      <w:proofErr w:type="spellEnd"/>
      <w:r w:rsidR="00520010" w:rsidRPr="00305D5E">
        <w:rPr>
          <w:lang w:val="en-US"/>
        </w:rPr>
        <w:t>)</w:t>
      </w:r>
      <w:sdt>
        <w:sdtPr>
          <w:id w:val="609401787"/>
          <w:citation/>
        </w:sdtPr>
        <w:sdtEndPr/>
        <w:sdtContent>
          <w:r w:rsidR="00617DA2">
            <w:fldChar w:fldCharType="begin"/>
          </w:r>
          <w:r w:rsidR="00617DA2" w:rsidRPr="00305D5E">
            <w:rPr>
              <w:lang w:val="en-US"/>
            </w:rPr>
            <w:instrText xml:space="preserve"> CITATION ODocsSocket \l 3082 </w:instrText>
          </w:r>
          <w:r w:rsidR="00617DA2">
            <w:fldChar w:fldCharType="separate"/>
          </w:r>
          <w:r w:rsidR="002F484B">
            <w:rPr>
              <w:noProof/>
              <w:lang w:val="en-US"/>
            </w:rPr>
            <w:t xml:space="preserve"> </w:t>
          </w:r>
          <w:r w:rsidR="002F484B" w:rsidRPr="002F484B">
            <w:rPr>
              <w:noProof/>
              <w:lang w:val="en-US"/>
            </w:rPr>
            <w:t>[2]</w:t>
          </w:r>
          <w:r w:rsidR="00617DA2">
            <w:fldChar w:fldCharType="end"/>
          </w:r>
        </w:sdtContent>
      </w:sdt>
      <w:bookmarkEnd w:id="10"/>
    </w:p>
    <w:p w14:paraId="45E38D75" w14:textId="77777777" w:rsidR="003E42E9" w:rsidRDefault="00197228" w:rsidP="003E42E9">
      <w:r w:rsidRPr="00197228">
        <w:t>Los hilos (threads) permiten ejecutar</w:t>
      </w:r>
      <w:r>
        <w:t xml:space="preserve"> </w:t>
      </w:r>
      <w:r w:rsidRPr="00197228">
        <w:t>tareas simultáneamente.</w:t>
      </w:r>
    </w:p>
    <w:p w14:paraId="1DE4420C" w14:textId="6354C203" w:rsidR="002F484B" w:rsidRDefault="002F484B" w:rsidP="002F484B">
      <w:pPr>
        <w:pStyle w:val="Ttulo3"/>
      </w:pPr>
      <w:r>
        <w:t>JDBC</w:t>
      </w:r>
    </w:p>
    <w:p w14:paraId="02E9EDCF" w14:textId="766A9898" w:rsidR="002F484B" w:rsidRPr="002F484B" w:rsidRDefault="002F484B" w:rsidP="002F484B">
      <w:r>
        <w:t xml:space="preserve">Java Data Base </w:t>
      </w:r>
      <w:proofErr w:type="spellStart"/>
      <w:r>
        <w:t>Conectivity</w:t>
      </w:r>
      <w:proofErr w:type="spellEnd"/>
      <w:r>
        <w:t xml:space="preserve">, API que sirve para realizar la conexión entre la base de datos de </w:t>
      </w:r>
      <w:proofErr w:type="spellStart"/>
      <w:r>
        <w:t>MySQL</w:t>
      </w:r>
      <w:proofErr w:type="spellEnd"/>
      <w:r>
        <w:t xml:space="preserve"> y las aplicaciones en Java.</w:t>
      </w:r>
    </w:p>
    <w:p w14:paraId="075B8665" w14:textId="77777777" w:rsidR="00186500" w:rsidRDefault="00E6627B" w:rsidP="00E6627B">
      <w:pPr>
        <w:pStyle w:val="Ttulo1"/>
      </w:pPr>
      <w:bookmarkStart w:id="11" w:name="_Toc449995511"/>
      <w:r>
        <w:lastRenderedPageBreak/>
        <w:t>Conclusiones</w:t>
      </w:r>
      <w:bookmarkEnd w:id="11"/>
    </w:p>
    <w:p w14:paraId="5D3F7FAC" w14:textId="77777777" w:rsidR="003717D5" w:rsidRPr="003717D5" w:rsidRDefault="003717D5" w:rsidP="003717D5"/>
    <w:p w14:paraId="6811BF0D" w14:textId="77777777" w:rsidR="00244116" w:rsidRDefault="00244116">
      <w:pPr>
        <w:jc w:val="left"/>
      </w:pPr>
      <w:r>
        <w:t>Esta fase del proyecto se enfocó a la planeación y concepción incial de este sistema de información, con la intención de determinar las etapas de desarrollo del mismo, para tener un punto de partida del rumbo que se deberá toma</w:t>
      </w:r>
      <w:r w:rsidR="007860C4">
        <w:t>r para cumplir con los obje</w:t>
      </w:r>
      <w:r>
        <w:t>tivos antes mencionados.</w:t>
      </w:r>
    </w:p>
    <w:p w14:paraId="0BDB4033" w14:textId="77777777" w:rsidR="00617DA2" w:rsidRDefault="00174F56">
      <w:pPr>
        <w:jc w:val="left"/>
      </w:pPr>
      <w:r>
        <w:t>Aunque incialmente el sistema estaba pensado para una institució</w:t>
      </w:r>
      <w:r w:rsidR="007860C4">
        <w:t xml:space="preserve">n educativa la escalabildad </w:t>
      </w:r>
      <w:r>
        <w:t xml:space="preserve">con la que </w:t>
      </w:r>
      <w:r w:rsidR="007860C4">
        <w:t>esta siendo pensado le permitirá</w:t>
      </w:r>
      <w:r>
        <w:t xml:space="preserve"> funcionar en otros sectores.</w:t>
      </w:r>
      <w:r w:rsidR="00244116">
        <w:t xml:space="preserve">   </w:t>
      </w:r>
    </w:p>
    <w:p w14:paraId="753A9C45" w14:textId="3FF621D9" w:rsidR="007860C4" w:rsidRDefault="007860C4">
      <w:pPr>
        <w:jc w:val="left"/>
      </w:pPr>
      <w:r>
        <w:t>Es factible que se puedan incorporar otras tecnologías para pontencializa</w:t>
      </w:r>
      <w:r w:rsidR="00CC41B2">
        <w:t>r la funcionalidad del software y ampliar su utilidad.</w:t>
      </w:r>
    </w:p>
    <w:p w14:paraId="0B3D0BB0" w14:textId="4ED1BCF1" w:rsidR="00CC41B2" w:rsidRDefault="00CC41B2">
      <w:pPr>
        <w:jc w:val="left"/>
      </w:pPr>
      <w:r>
        <w:t xml:space="preserve">Dado que, como ya se mencionó, este representa un planteamiento inicial, los procesos ya contemplados y las diferentes secciones y/o aplicaciones del proyecto están sujetas a cambios conforme sea necesario en la etapa de desarrollo, sin embargo, se dicta con </w:t>
      </w:r>
      <w:r w:rsidR="00667E77">
        <w:t>esto,</w:t>
      </w:r>
      <w:r>
        <w:t xml:space="preserve"> las bases en donde se cimentará el crecimiento de dicho plan.</w:t>
      </w:r>
    </w:p>
    <w:p w14:paraId="648A08A9" w14:textId="77777777" w:rsidR="007860C4" w:rsidRDefault="007860C4">
      <w:pPr>
        <w:jc w:val="left"/>
      </w:pPr>
    </w:p>
    <w:p w14:paraId="1E7B3681" w14:textId="77777777" w:rsidR="00617DA2" w:rsidRDefault="00617DA2">
      <w:pPr>
        <w:jc w:val="left"/>
      </w:pPr>
      <w:r>
        <w:br w:type="page"/>
      </w:r>
    </w:p>
    <w:bookmarkStart w:id="12" w:name="_Toc449995512" w:displacedByCustomXml="next"/>
    <w:sdt>
      <w:sdtPr>
        <w:rPr>
          <w:rFonts w:asciiTheme="minorHAnsi" w:eastAsiaTheme="minorHAnsi" w:hAnsiTheme="minorHAnsi" w:cstheme="minorBidi"/>
          <w:b w:val="0"/>
          <w:bCs w:val="0"/>
          <w:color w:val="auto"/>
          <w:sz w:val="22"/>
          <w:szCs w:val="22"/>
          <w:lang w:val="es-ES"/>
        </w:rPr>
        <w:id w:val="-783430206"/>
        <w:docPartObj>
          <w:docPartGallery w:val="Bibliographies"/>
          <w:docPartUnique/>
        </w:docPartObj>
      </w:sdtPr>
      <w:sdtEndPr>
        <w:rPr>
          <w:lang w:val="es-MX"/>
        </w:rPr>
      </w:sdtEndPr>
      <w:sdtContent>
        <w:p w14:paraId="1FFA9FE1" w14:textId="77777777" w:rsidR="00617DA2" w:rsidRDefault="00617DA2">
          <w:pPr>
            <w:pStyle w:val="Ttulo1"/>
          </w:pPr>
          <w:r>
            <w:rPr>
              <w:lang w:val="es-ES"/>
            </w:rPr>
            <w:t>Bibliografía</w:t>
          </w:r>
          <w:bookmarkEnd w:id="12"/>
        </w:p>
        <w:sdt>
          <w:sdtPr>
            <w:id w:val="111145805"/>
            <w:bibliography/>
          </w:sdtPr>
          <w:sdtEndPr/>
          <w:sdtContent>
            <w:p w14:paraId="5AB278CC" w14:textId="77777777" w:rsidR="002F484B" w:rsidRDefault="00617DA2" w:rsidP="00617DA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06"/>
              </w:tblGrid>
              <w:tr w:rsidR="002F484B" w:rsidRPr="002F484B" w14:paraId="125FD72F" w14:textId="77777777">
                <w:trPr>
                  <w:tblCellSpacing w:w="15" w:type="dxa"/>
                </w:trPr>
                <w:tc>
                  <w:tcPr>
                    <w:tcW w:w="50" w:type="pct"/>
                    <w:hideMark/>
                  </w:tcPr>
                  <w:p w14:paraId="60FA257D" w14:textId="77777777" w:rsidR="002F484B" w:rsidRDefault="002F484B">
                    <w:pPr>
                      <w:pStyle w:val="Bibliografa"/>
                      <w:rPr>
                        <w:rFonts w:eastAsiaTheme="minorEastAsia"/>
                        <w:noProof/>
                        <w:lang w:val="es-ES"/>
                      </w:rPr>
                    </w:pPr>
                    <w:r>
                      <w:rPr>
                        <w:noProof/>
                        <w:lang w:val="es-ES"/>
                      </w:rPr>
                      <w:t xml:space="preserve">[1] </w:t>
                    </w:r>
                  </w:p>
                </w:tc>
                <w:tc>
                  <w:tcPr>
                    <w:tcW w:w="0" w:type="auto"/>
                    <w:hideMark/>
                  </w:tcPr>
                  <w:p w14:paraId="777D0619" w14:textId="77777777" w:rsidR="002F484B" w:rsidRPr="002F484B" w:rsidRDefault="002F484B">
                    <w:pPr>
                      <w:pStyle w:val="Bibliografa"/>
                      <w:rPr>
                        <w:rFonts w:eastAsiaTheme="minorEastAsia"/>
                        <w:noProof/>
                        <w:lang w:val="en-US"/>
                      </w:rPr>
                    </w:pPr>
                    <w:r>
                      <w:rPr>
                        <w:noProof/>
                        <w:lang w:val="es-ES"/>
                      </w:rPr>
                      <w:t xml:space="preserve">Oracle, «Oracle Help Center,» 30 Abril 2016. [En línea]. </w:t>
                    </w:r>
                    <w:r w:rsidRPr="002F484B">
                      <w:rPr>
                        <w:noProof/>
                        <w:lang w:val="en-US"/>
                      </w:rPr>
                      <w:t>Available: https://docs.oracle.com/javase/7/docs/api/java/lang/Thread.html.</w:t>
                    </w:r>
                  </w:p>
                </w:tc>
              </w:tr>
              <w:tr w:rsidR="002F484B" w:rsidRPr="002F484B" w14:paraId="55A87A36" w14:textId="77777777">
                <w:trPr>
                  <w:tblCellSpacing w:w="15" w:type="dxa"/>
                </w:trPr>
                <w:tc>
                  <w:tcPr>
                    <w:tcW w:w="50" w:type="pct"/>
                    <w:hideMark/>
                  </w:tcPr>
                  <w:p w14:paraId="01CEE159" w14:textId="77777777" w:rsidR="002F484B" w:rsidRDefault="002F484B">
                    <w:pPr>
                      <w:pStyle w:val="Bibliografa"/>
                      <w:rPr>
                        <w:rFonts w:eastAsiaTheme="minorEastAsia"/>
                        <w:noProof/>
                        <w:lang w:val="es-ES"/>
                      </w:rPr>
                    </w:pPr>
                    <w:r>
                      <w:rPr>
                        <w:noProof/>
                        <w:lang w:val="es-ES"/>
                      </w:rPr>
                      <w:t xml:space="preserve">[2] </w:t>
                    </w:r>
                  </w:p>
                </w:tc>
                <w:tc>
                  <w:tcPr>
                    <w:tcW w:w="0" w:type="auto"/>
                    <w:hideMark/>
                  </w:tcPr>
                  <w:p w14:paraId="78A7BA71" w14:textId="77777777" w:rsidR="002F484B" w:rsidRPr="002F484B" w:rsidRDefault="002F484B">
                    <w:pPr>
                      <w:pStyle w:val="Bibliografa"/>
                      <w:rPr>
                        <w:rFonts w:eastAsiaTheme="minorEastAsia"/>
                        <w:noProof/>
                        <w:lang w:val="en-US"/>
                      </w:rPr>
                    </w:pPr>
                    <w:r>
                      <w:rPr>
                        <w:noProof/>
                        <w:lang w:val="es-ES"/>
                      </w:rPr>
                      <w:t xml:space="preserve">Oracle, «Oracle Help Center,» 30 Abril 2016. [En línea]. </w:t>
                    </w:r>
                    <w:r w:rsidRPr="002F484B">
                      <w:rPr>
                        <w:noProof/>
                        <w:lang w:val="en-US"/>
                      </w:rPr>
                      <w:t>Available: https://docs.oracle.com/javase/7/docs/api/java/net/Socket.html.</w:t>
                    </w:r>
                  </w:p>
                </w:tc>
              </w:tr>
              <w:tr w:rsidR="002F484B" w:rsidRPr="002F484B" w14:paraId="4471133E" w14:textId="77777777">
                <w:trPr>
                  <w:tblCellSpacing w:w="15" w:type="dxa"/>
                </w:trPr>
                <w:tc>
                  <w:tcPr>
                    <w:tcW w:w="50" w:type="pct"/>
                    <w:hideMark/>
                  </w:tcPr>
                  <w:p w14:paraId="3B654F72" w14:textId="77777777" w:rsidR="002F484B" w:rsidRDefault="002F484B">
                    <w:pPr>
                      <w:pStyle w:val="Bibliografa"/>
                      <w:rPr>
                        <w:rFonts w:eastAsiaTheme="minorEastAsia"/>
                        <w:noProof/>
                        <w:lang w:val="es-ES"/>
                      </w:rPr>
                    </w:pPr>
                    <w:r>
                      <w:rPr>
                        <w:noProof/>
                        <w:lang w:val="es-ES"/>
                      </w:rPr>
                      <w:t xml:space="preserve">[3] </w:t>
                    </w:r>
                  </w:p>
                </w:tc>
                <w:tc>
                  <w:tcPr>
                    <w:tcW w:w="0" w:type="auto"/>
                    <w:hideMark/>
                  </w:tcPr>
                  <w:p w14:paraId="38A59C7C" w14:textId="77777777" w:rsidR="002F484B" w:rsidRPr="002F484B" w:rsidRDefault="002F484B">
                    <w:pPr>
                      <w:pStyle w:val="Bibliografa"/>
                      <w:rPr>
                        <w:rFonts w:eastAsiaTheme="minorEastAsia"/>
                        <w:noProof/>
                        <w:lang w:val="en-US"/>
                      </w:rPr>
                    </w:pPr>
                    <w:r w:rsidRPr="002F484B">
                      <w:rPr>
                        <w:noProof/>
                        <w:lang w:val="en-US"/>
                      </w:rPr>
                      <w:t xml:space="preserve">J. Gosling, B. Joy, G. Steele, G. Bracha y A. Buckley, The Java Language Especification, JAVA SE8, Redwood: Oracle America, 2015. </w:t>
                    </w:r>
                  </w:p>
                </w:tc>
              </w:tr>
              <w:tr w:rsidR="002F484B" w14:paraId="0615255B" w14:textId="77777777">
                <w:trPr>
                  <w:tblCellSpacing w:w="15" w:type="dxa"/>
                </w:trPr>
                <w:tc>
                  <w:tcPr>
                    <w:tcW w:w="50" w:type="pct"/>
                    <w:hideMark/>
                  </w:tcPr>
                  <w:p w14:paraId="40FC1554" w14:textId="77777777" w:rsidR="002F484B" w:rsidRDefault="002F484B">
                    <w:pPr>
                      <w:pStyle w:val="Bibliografa"/>
                      <w:rPr>
                        <w:rFonts w:eastAsiaTheme="minorEastAsia"/>
                        <w:noProof/>
                        <w:lang w:val="es-ES"/>
                      </w:rPr>
                    </w:pPr>
                    <w:r>
                      <w:rPr>
                        <w:noProof/>
                        <w:lang w:val="es-ES"/>
                      </w:rPr>
                      <w:t xml:space="preserve">[4] </w:t>
                    </w:r>
                  </w:p>
                </w:tc>
                <w:tc>
                  <w:tcPr>
                    <w:tcW w:w="0" w:type="auto"/>
                    <w:hideMark/>
                  </w:tcPr>
                  <w:p w14:paraId="21CB0F42" w14:textId="77777777" w:rsidR="002F484B" w:rsidRDefault="002F484B">
                    <w:pPr>
                      <w:pStyle w:val="Bibliografa"/>
                      <w:rPr>
                        <w:rFonts w:eastAsiaTheme="minorEastAsia"/>
                        <w:noProof/>
                        <w:lang w:val="es-ES"/>
                      </w:rPr>
                    </w:pPr>
                    <w:r>
                      <w:rPr>
                        <w:noProof/>
                        <w:lang w:val="es-ES"/>
                      </w:rPr>
                      <w:t>Oracle, «https://docs.oracle.com/en/,» 30 Abril 2016. [En línea]. Available: https://docs.oracle.com/javase/7/docs/api/java/lang/Thread.html.</w:t>
                    </w:r>
                  </w:p>
                </w:tc>
              </w:tr>
              <w:tr w:rsidR="002F484B" w14:paraId="126188A9" w14:textId="77777777">
                <w:trPr>
                  <w:tblCellSpacing w:w="15" w:type="dxa"/>
                </w:trPr>
                <w:tc>
                  <w:tcPr>
                    <w:tcW w:w="50" w:type="pct"/>
                    <w:hideMark/>
                  </w:tcPr>
                  <w:p w14:paraId="7446C762" w14:textId="77777777" w:rsidR="002F484B" w:rsidRDefault="002F484B">
                    <w:pPr>
                      <w:pStyle w:val="Bibliografa"/>
                      <w:rPr>
                        <w:rFonts w:eastAsiaTheme="minorEastAsia"/>
                        <w:noProof/>
                        <w:lang w:val="es-ES"/>
                      </w:rPr>
                    </w:pPr>
                    <w:r>
                      <w:rPr>
                        <w:noProof/>
                        <w:lang w:val="es-ES"/>
                      </w:rPr>
                      <w:t xml:space="preserve">[5] </w:t>
                    </w:r>
                  </w:p>
                </w:tc>
                <w:tc>
                  <w:tcPr>
                    <w:tcW w:w="0" w:type="auto"/>
                    <w:hideMark/>
                  </w:tcPr>
                  <w:p w14:paraId="5A5BE4B3" w14:textId="77777777" w:rsidR="002F484B" w:rsidRDefault="002F484B">
                    <w:pPr>
                      <w:pStyle w:val="Bibliografa"/>
                      <w:rPr>
                        <w:rFonts w:eastAsiaTheme="minorEastAsia"/>
                        <w:noProof/>
                        <w:lang w:val="es-ES"/>
                      </w:rPr>
                    </w:pPr>
                    <w:r>
                      <w:rPr>
                        <w:noProof/>
                        <w:lang w:val="es-ES"/>
                      </w:rPr>
                      <w:t xml:space="preserve">O. C. Battistutti, Metodología de la programación: Algoritmos, diagramas de flujo y programas 3a Ed., Alpha Omega, 2006. </w:t>
                    </w:r>
                  </w:p>
                </w:tc>
              </w:tr>
              <w:tr w:rsidR="002F484B" w14:paraId="54BCC506" w14:textId="77777777">
                <w:trPr>
                  <w:tblCellSpacing w:w="15" w:type="dxa"/>
                </w:trPr>
                <w:tc>
                  <w:tcPr>
                    <w:tcW w:w="50" w:type="pct"/>
                    <w:hideMark/>
                  </w:tcPr>
                  <w:p w14:paraId="42C488DF" w14:textId="77777777" w:rsidR="002F484B" w:rsidRDefault="002F484B">
                    <w:pPr>
                      <w:pStyle w:val="Bibliografa"/>
                      <w:rPr>
                        <w:rFonts w:eastAsiaTheme="minorEastAsia"/>
                        <w:noProof/>
                        <w:lang w:val="es-ES"/>
                      </w:rPr>
                    </w:pPr>
                    <w:r>
                      <w:rPr>
                        <w:noProof/>
                        <w:lang w:val="es-ES"/>
                      </w:rPr>
                      <w:t xml:space="preserve">[6] </w:t>
                    </w:r>
                  </w:p>
                </w:tc>
                <w:tc>
                  <w:tcPr>
                    <w:tcW w:w="0" w:type="auto"/>
                    <w:hideMark/>
                  </w:tcPr>
                  <w:p w14:paraId="08C3A5D0" w14:textId="77777777" w:rsidR="002F484B" w:rsidRDefault="002F484B">
                    <w:pPr>
                      <w:pStyle w:val="Bibliografa"/>
                      <w:rPr>
                        <w:rFonts w:eastAsiaTheme="minorEastAsia"/>
                        <w:noProof/>
                        <w:lang w:val="es-ES"/>
                      </w:rPr>
                    </w:pPr>
                    <w:r>
                      <w:rPr>
                        <w:noProof/>
                        <w:lang w:val="es-ES"/>
                      </w:rPr>
                      <w:t>Oracle, «Oracle.com,» 1 Mayo 2016. [En línea]. Available: http://www.oracle.com/technetwork/java/javase/jdbc/index.html. [Último acceso: 1 Mayo 2016].</w:t>
                    </w:r>
                  </w:p>
                </w:tc>
              </w:tr>
            </w:tbl>
            <w:p w14:paraId="68DF5450" w14:textId="77777777" w:rsidR="002F484B" w:rsidRDefault="002F484B">
              <w:pPr>
                <w:rPr>
                  <w:rFonts w:eastAsia="Times New Roman"/>
                  <w:noProof/>
                </w:rPr>
              </w:pPr>
            </w:p>
            <w:p w14:paraId="70F08951" w14:textId="77777777" w:rsidR="00617DA2" w:rsidRDefault="00617DA2" w:rsidP="00617DA2">
              <w:r>
                <w:rPr>
                  <w:b/>
                  <w:bCs/>
                </w:rPr>
                <w:fldChar w:fldCharType="end"/>
              </w:r>
            </w:p>
          </w:sdtContent>
        </w:sdt>
      </w:sdtContent>
    </w:sdt>
    <w:p w14:paraId="56D0E4CE" w14:textId="77777777" w:rsidR="00617DA2" w:rsidRPr="00617DA2" w:rsidRDefault="00617DA2" w:rsidP="00617DA2"/>
    <w:sectPr w:rsidR="00617DA2" w:rsidRPr="00617DA2" w:rsidSect="00305D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4395F"/>
    <w:multiLevelType w:val="hybridMultilevel"/>
    <w:tmpl w:val="6436CE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49E1600"/>
    <w:multiLevelType w:val="hybridMultilevel"/>
    <w:tmpl w:val="72520F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26654A0"/>
    <w:multiLevelType w:val="hybridMultilevel"/>
    <w:tmpl w:val="871CD0B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3757677"/>
    <w:multiLevelType w:val="hybridMultilevel"/>
    <w:tmpl w:val="145ED7A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7692C99"/>
    <w:multiLevelType w:val="multilevel"/>
    <w:tmpl w:val="44E6BF6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35F0E4E"/>
    <w:multiLevelType w:val="hybridMultilevel"/>
    <w:tmpl w:val="CEF07DFC"/>
    <w:lvl w:ilvl="0" w:tplc="0C0A0017">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66A3FAC"/>
    <w:multiLevelType w:val="hybridMultilevel"/>
    <w:tmpl w:val="E466E1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1A21BEF"/>
    <w:multiLevelType w:val="hybridMultilevel"/>
    <w:tmpl w:val="9E2442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4B64DA9"/>
    <w:multiLevelType w:val="hybridMultilevel"/>
    <w:tmpl w:val="14F0B0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FFE129D"/>
    <w:multiLevelType w:val="hybridMultilevel"/>
    <w:tmpl w:val="AB66F0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E481EC1"/>
    <w:multiLevelType w:val="hybridMultilevel"/>
    <w:tmpl w:val="05D629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0"/>
  </w:num>
  <w:num w:numId="4">
    <w:abstractNumId w:val="6"/>
  </w:num>
  <w:num w:numId="5">
    <w:abstractNumId w:val="4"/>
  </w:num>
  <w:num w:numId="6">
    <w:abstractNumId w:val="9"/>
  </w:num>
  <w:num w:numId="7">
    <w:abstractNumId w:val="7"/>
  </w:num>
  <w:num w:numId="8">
    <w:abstractNumId w:val="5"/>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3A1"/>
    <w:rsid w:val="000147AE"/>
    <w:rsid w:val="000747D2"/>
    <w:rsid w:val="00097BD9"/>
    <w:rsid w:val="000A1503"/>
    <w:rsid w:val="000C2D03"/>
    <w:rsid w:val="00105CB6"/>
    <w:rsid w:val="0016440B"/>
    <w:rsid w:val="00174F56"/>
    <w:rsid w:val="00185D24"/>
    <w:rsid w:val="00186500"/>
    <w:rsid w:val="00195709"/>
    <w:rsid w:val="00197228"/>
    <w:rsid w:val="001C3E52"/>
    <w:rsid w:val="001E1543"/>
    <w:rsid w:val="00244116"/>
    <w:rsid w:val="00250334"/>
    <w:rsid w:val="00264540"/>
    <w:rsid w:val="00292F21"/>
    <w:rsid w:val="002D08EA"/>
    <w:rsid w:val="002F484B"/>
    <w:rsid w:val="00305D5E"/>
    <w:rsid w:val="003717D5"/>
    <w:rsid w:val="003E42E9"/>
    <w:rsid w:val="003E48D8"/>
    <w:rsid w:val="00413C65"/>
    <w:rsid w:val="00443CFC"/>
    <w:rsid w:val="0044520B"/>
    <w:rsid w:val="00453C82"/>
    <w:rsid w:val="004A1051"/>
    <w:rsid w:val="004C0350"/>
    <w:rsid w:val="004C563D"/>
    <w:rsid w:val="004C569D"/>
    <w:rsid w:val="00520010"/>
    <w:rsid w:val="00524CCA"/>
    <w:rsid w:val="005A066D"/>
    <w:rsid w:val="005A0F17"/>
    <w:rsid w:val="005D0930"/>
    <w:rsid w:val="005F45D2"/>
    <w:rsid w:val="00613686"/>
    <w:rsid w:val="00617DA2"/>
    <w:rsid w:val="00621FC8"/>
    <w:rsid w:val="00667E77"/>
    <w:rsid w:val="00673F4A"/>
    <w:rsid w:val="0068231C"/>
    <w:rsid w:val="006C1EDA"/>
    <w:rsid w:val="006D4DB2"/>
    <w:rsid w:val="006E57FA"/>
    <w:rsid w:val="00702D7F"/>
    <w:rsid w:val="00715B1F"/>
    <w:rsid w:val="00756067"/>
    <w:rsid w:val="007860C4"/>
    <w:rsid w:val="00797C7A"/>
    <w:rsid w:val="007A19C8"/>
    <w:rsid w:val="007E1A00"/>
    <w:rsid w:val="007E4918"/>
    <w:rsid w:val="008254C0"/>
    <w:rsid w:val="00865FF4"/>
    <w:rsid w:val="008A70AD"/>
    <w:rsid w:val="00921D90"/>
    <w:rsid w:val="00940D63"/>
    <w:rsid w:val="009D6C40"/>
    <w:rsid w:val="00A723A1"/>
    <w:rsid w:val="00A75F7D"/>
    <w:rsid w:val="00A9768A"/>
    <w:rsid w:val="00AA78CD"/>
    <w:rsid w:val="00AF09C5"/>
    <w:rsid w:val="00BC3938"/>
    <w:rsid w:val="00C001B5"/>
    <w:rsid w:val="00C05916"/>
    <w:rsid w:val="00C570FA"/>
    <w:rsid w:val="00C67FE1"/>
    <w:rsid w:val="00C91E9C"/>
    <w:rsid w:val="00CC41B2"/>
    <w:rsid w:val="00CD08E6"/>
    <w:rsid w:val="00CD34A2"/>
    <w:rsid w:val="00CD4BC3"/>
    <w:rsid w:val="00D04779"/>
    <w:rsid w:val="00D112D2"/>
    <w:rsid w:val="00D17ED8"/>
    <w:rsid w:val="00D77EF7"/>
    <w:rsid w:val="00D86535"/>
    <w:rsid w:val="00D90928"/>
    <w:rsid w:val="00D96796"/>
    <w:rsid w:val="00DA7CBF"/>
    <w:rsid w:val="00E27E8E"/>
    <w:rsid w:val="00E6627B"/>
    <w:rsid w:val="00EA5905"/>
    <w:rsid w:val="00EB2529"/>
    <w:rsid w:val="00ED0392"/>
    <w:rsid w:val="00ED3FD2"/>
    <w:rsid w:val="00EF36B4"/>
    <w:rsid w:val="00F5135D"/>
    <w:rsid w:val="00F57C47"/>
    <w:rsid w:val="00F94A45"/>
    <w:rsid w:val="00FA5D5C"/>
    <w:rsid w:val="00FC5123"/>
    <w:rsid w:val="00FE29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6E7F"/>
  <w15:docId w15:val="{75B8B63F-9D38-4DAD-B026-F6365BDD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27B"/>
    <w:pPr>
      <w:jc w:val="both"/>
    </w:pPr>
  </w:style>
  <w:style w:type="paragraph" w:styleId="Ttulo1">
    <w:name w:val="heading 1"/>
    <w:basedOn w:val="Normal"/>
    <w:next w:val="Normal"/>
    <w:link w:val="Ttulo1Car"/>
    <w:uiPriority w:val="9"/>
    <w:qFormat/>
    <w:rsid w:val="00921D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0D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97228"/>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1D9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921D90"/>
    <w:pPr>
      <w:outlineLvl w:val="9"/>
    </w:pPr>
    <w:rPr>
      <w:lang w:eastAsia="es-MX"/>
    </w:rPr>
  </w:style>
  <w:style w:type="paragraph" w:styleId="Textodeglobo">
    <w:name w:val="Balloon Text"/>
    <w:basedOn w:val="Normal"/>
    <w:link w:val="TextodegloboCar"/>
    <w:uiPriority w:val="99"/>
    <w:semiHidden/>
    <w:unhideWhenUsed/>
    <w:rsid w:val="00921D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D90"/>
    <w:rPr>
      <w:rFonts w:ascii="Tahoma" w:hAnsi="Tahoma" w:cs="Tahoma"/>
      <w:sz w:val="16"/>
      <w:szCs w:val="16"/>
    </w:rPr>
  </w:style>
  <w:style w:type="paragraph" w:styleId="Prrafodelista">
    <w:name w:val="List Paragraph"/>
    <w:basedOn w:val="Normal"/>
    <w:uiPriority w:val="34"/>
    <w:qFormat/>
    <w:rsid w:val="00921D90"/>
    <w:pPr>
      <w:ind w:left="720"/>
      <w:contextualSpacing/>
    </w:pPr>
  </w:style>
  <w:style w:type="character" w:customStyle="1" w:styleId="Ttulo2Car">
    <w:name w:val="Título 2 Car"/>
    <w:basedOn w:val="Fuentedeprrafopredeter"/>
    <w:link w:val="Ttulo2"/>
    <w:uiPriority w:val="9"/>
    <w:rsid w:val="00940D63"/>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715B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197228"/>
    <w:rPr>
      <w:rFonts w:asciiTheme="majorHAnsi" w:eastAsiaTheme="majorEastAsia" w:hAnsiTheme="majorHAnsi" w:cstheme="majorBidi"/>
      <w:color w:val="243F60" w:themeColor="accent1" w:themeShade="7F"/>
      <w:sz w:val="24"/>
      <w:szCs w:val="24"/>
    </w:rPr>
  </w:style>
  <w:style w:type="paragraph" w:styleId="TDC1">
    <w:name w:val="toc 1"/>
    <w:basedOn w:val="Normal"/>
    <w:next w:val="Normal"/>
    <w:autoRedefine/>
    <w:uiPriority w:val="39"/>
    <w:unhideWhenUsed/>
    <w:rsid w:val="00FA5D5C"/>
    <w:pPr>
      <w:spacing w:after="100"/>
    </w:pPr>
  </w:style>
  <w:style w:type="paragraph" w:styleId="TDC2">
    <w:name w:val="toc 2"/>
    <w:basedOn w:val="Normal"/>
    <w:next w:val="Normal"/>
    <w:autoRedefine/>
    <w:uiPriority w:val="39"/>
    <w:unhideWhenUsed/>
    <w:rsid w:val="00FA5D5C"/>
    <w:pPr>
      <w:spacing w:after="100"/>
      <w:ind w:left="240"/>
    </w:pPr>
  </w:style>
  <w:style w:type="paragraph" w:styleId="TDC3">
    <w:name w:val="toc 3"/>
    <w:basedOn w:val="Normal"/>
    <w:next w:val="Normal"/>
    <w:autoRedefine/>
    <w:uiPriority w:val="39"/>
    <w:unhideWhenUsed/>
    <w:rsid w:val="00FA5D5C"/>
    <w:pPr>
      <w:spacing w:after="100"/>
      <w:ind w:left="480"/>
    </w:pPr>
  </w:style>
  <w:style w:type="character" w:styleId="Hipervnculo">
    <w:name w:val="Hyperlink"/>
    <w:basedOn w:val="Fuentedeprrafopredeter"/>
    <w:uiPriority w:val="99"/>
    <w:unhideWhenUsed/>
    <w:rsid w:val="00FA5D5C"/>
    <w:rPr>
      <w:color w:val="0000FF" w:themeColor="hyperlink"/>
      <w:u w:val="single"/>
    </w:rPr>
  </w:style>
  <w:style w:type="paragraph" w:customStyle="1" w:styleId="Imagenes">
    <w:name w:val="Imagenes"/>
    <w:basedOn w:val="Normal"/>
    <w:link w:val="ImagenesCar"/>
    <w:qFormat/>
    <w:rsid w:val="0068231C"/>
    <w:pPr>
      <w:spacing w:after="0" w:line="360" w:lineRule="auto"/>
      <w:jc w:val="center"/>
    </w:pPr>
    <w:rPr>
      <w:rFonts w:ascii="Arial" w:eastAsia="Times New Roman" w:hAnsi="Arial" w:cs="Arial"/>
      <w:b/>
      <w:bCs/>
      <w:noProof/>
      <w:szCs w:val="24"/>
      <w:lang w:eastAsia="es-MX"/>
    </w:rPr>
  </w:style>
  <w:style w:type="character" w:customStyle="1" w:styleId="ImagenesCar">
    <w:name w:val="Imagenes Car"/>
    <w:basedOn w:val="Fuentedeprrafopredeter"/>
    <w:link w:val="Imagenes"/>
    <w:rsid w:val="0068231C"/>
    <w:rPr>
      <w:rFonts w:ascii="Arial" w:eastAsia="Times New Roman" w:hAnsi="Arial" w:cs="Arial"/>
      <w:b/>
      <w:bCs/>
      <w:noProof/>
      <w:sz w:val="24"/>
      <w:szCs w:val="24"/>
      <w:lang w:eastAsia="es-MX"/>
    </w:rPr>
  </w:style>
  <w:style w:type="paragraph" w:styleId="Bibliografa">
    <w:name w:val="Bibliography"/>
    <w:basedOn w:val="Normal"/>
    <w:next w:val="Normal"/>
    <w:uiPriority w:val="37"/>
    <w:unhideWhenUsed/>
    <w:rsid w:val="00617DA2"/>
  </w:style>
  <w:style w:type="paragraph" w:styleId="Descripcin">
    <w:name w:val="caption"/>
    <w:basedOn w:val="Normal"/>
    <w:next w:val="Normal"/>
    <w:uiPriority w:val="35"/>
    <w:unhideWhenUsed/>
    <w:qFormat/>
    <w:rsid w:val="00305D5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545357">
      <w:bodyDiv w:val="1"/>
      <w:marLeft w:val="0"/>
      <w:marRight w:val="0"/>
      <w:marTop w:val="0"/>
      <w:marBottom w:val="0"/>
      <w:divBdr>
        <w:top w:val="none" w:sz="0" w:space="0" w:color="auto"/>
        <w:left w:val="none" w:sz="0" w:space="0" w:color="auto"/>
        <w:bottom w:val="none" w:sz="0" w:space="0" w:color="auto"/>
        <w:right w:val="none" w:sz="0" w:space="0" w:color="auto"/>
      </w:divBdr>
    </w:div>
    <w:div w:id="793522902">
      <w:bodyDiv w:val="1"/>
      <w:marLeft w:val="0"/>
      <w:marRight w:val="0"/>
      <w:marTop w:val="0"/>
      <w:marBottom w:val="0"/>
      <w:divBdr>
        <w:top w:val="none" w:sz="0" w:space="0" w:color="auto"/>
        <w:left w:val="none" w:sz="0" w:space="0" w:color="auto"/>
        <w:bottom w:val="none" w:sz="0" w:space="0" w:color="auto"/>
        <w:right w:val="none" w:sz="0" w:space="0" w:color="auto"/>
      </w:divBdr>
    </w:div>
    <w:div w:id="959529750">
      <w:bodyDiv w:val="1"/>
      <w:marLeft w:val="0"/>
      <w:marRight w:val="0"/>
      <w:marTop w:val="0"/>
      <w:marBottom w:val="0"/>
      <w:divBdr>
        <w:top w:val="none" w:sz="0" w:space="0" w:color="auto"/>
        <w:left w:val="none" w:sz="0" w:space="0" w:color="auto"/>
        <w:bottom w:val="none" w:sz="0" w:space="0" w:color="auto"/>
        <w:right w:val="none" w:sz="0" w:space="0" w:color="auto"/>
      </w:divBdr>
    </w:div>
    <w:div w:id="962728254">
      <w:bodyDiv w:val="1"/>
      <w:marLeft w:val="0"/>
      <w:marRight w:val="0"/>
      <w:marTop w:val="0"/>
      <w:marBottom w:val="0"/>
      <w:divBdr>
        <w:top w:val="none" w:sz="0" w:space="0" w:color="auto"/>
        <w:left w:val="none" w:sz="0" w:space="0" w:color="auto"/>
        <w:bottom w:val="none" w:sz="0" w:space="0" w:color="auto"/>
        <w:right w:val="none" w:sz="0" w:space="0" w:color="auto"/>
      </w:divBdr>
    </w:div>
    <w:div w:id="1210455424">
      <w:bodyDiv w:val="1"/>
      <w:marLeft w:val="0"/>
      <w:marRight w:val="0"/>
      <w:marTop w:val="0"/>
      <w:marBottom w:val="0"/>
      <w:divBdr>
        <w:top w:val="none" w:sz="0" w:space="0" w:color="auto"/>
        <w:left w:val="none" w:sz="0" w:space="0" w:color="auto"/>
        <w:bottom w:val="none" w:sz="0" w:space="0" w:color="auto"/>
        <w:right w:val="none" w:sz="0" w:space="0" w:color="auto"/>
      </w:divBdr>
    </w:div>
    <w:div w:id="1384016072">
      <w:bodyDiv w:val="1"/>
      <w:marLeft w:val="0"/>
      <w:marRight w:val="0"/>
      <w:marTop w:val="0"/>
      <w:marBottom w:val="0"/>
      <w:divBdr>
        <w:top w:val="none" w:sz="0" w:space="0" w:color="auto"/>
        <w:left w:val="none" w:sz="0" w:space="0" w:color="auto"/>
        <w:bottom w:val="none" w:sz="0" w:space="0" w:color="auto"/>
        <w:right w:val="none" w:sz="0" w:space="0" w:color="auto"/>
      </w:divBdr>
    </w:div>
    <w:div w:id="1593975885">
      <w:bodyDiv w:val="1"/>
      <w:marLeft w:val="0"/>
      <w:marRight w:val="0"/>
      <w:marTop w:val="0"/>
      <w:marBottom w:val="0"/>
      <w:divBdr>
        <w:top w:val="none" w:sz="0" w:space="0" w:color="auto"/>
        <w:left w:val="none" w:sz="0" w:space="0" w:color="auto"/>
        <w:bottom w:val="none" w:sz="0" w:space="0" w:color="auto"/>
        <w:right w:val="none" w:sz="0" w:space="0" w:color="auto"/>
      </w:divBdr>
    </w:div>
    <w:div w:id="1856655022">
      <w:bodyDiv w:val="1"/>
      <w:marLeft w:val="0"/>
      <w:marRight w:val="0"/>
      <w:marTop w:val="0"/>
      <w:marBottom w:val="0"/>
      <w:divBdr>
        <w:top w:val="none" w:sz="0" w:space="0" w:color="auto"/>
        <w:left w:val="none" w:sz="0" w:space="0" w:color="auto"/>
        <w:bottom w:val="none" w:sz="0" w:space="0" w:color="auto"/>
        <w:right w:val="none" w:sz="0" w:space="0" w:color="auto"/>
      </w:divBdr>
    </w:div>
    <w:div w:id="1870292865">
      <w:bodyDiv w:val="1"/>
      <w:marLeft w:val="0"/>
      <w:marRight w:val="0"/>
      <w:marTop w:val="0"/>
      <w:marBottom w:val="0"/>
      <w:divBdr>
        <w:top w:val="none" w:sz="0" w:space="0" w:color="auto"/>
        <w:left w:val="none" w:sz="0" w:space="0" w:color="auto"/>
        <w:bottom w:val="none" w:sz="0" w:space="0" w:color="auto"/>
        <w:right w:val="none" w:sz="0" w:space="0" w:color="auto"/>
      </w:divBdr>
    </w:div>
    <w:div w:id="2099329023">
      <w:bodyDiv w:val="1"/>
      <w:marLeft w:val="0"/>
      <w:marRight w:val="0"/>
      <w:marTop w:val="0"/>
      <w:marBottom w:val="0"/>
      <w:divBdr>
        <w:top w:val="none" w:sz="0" w:space="0" w:color="auto"/>
        <w:left w:val="none" w:sz="0" w:space="0" w:color="auto"/>
        <w:bottom w:val="none" w:sz="0" w:space="0" w:color="auto"/>
        <w:right w:val="none" w:sz="0" w:space="0" w:color="auto"/>
      </w:divBdr>
    </w:div>
    <w:div w:id="210464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Gos15</b:Tag>
    <b:SourceType>Book</b:SourceType>
    <b:Guid>{81DAC0A7-7976-4E15-8644-CA3AC4361CEE}</b:Guid>
    <b:Title>The Java Language Especification, JAVA SE8</b:Title>
    <b:Year>2015</b:Year>
    <b:City>Redwood</b:City>
    <b:Publisher>Oracle America</b:Publisher>
    <b:Author>
      <b:Author>
        <b:NameList>
          <b:Person>
            <b:Last>Gosling</b:Last>
            <b:First>James</b:First>
          </b:Person>
          <b:Person>
            <b:Last>Joy</b:Last>
            <b:First>Bill</b:First>
          </b:Person>
          <b:Person>
            <b:Last>Steele</b:Last>
            <b:First>Guy</b:First>
          </b:Person>
          <b:Person>
            <b:Last>Bracha</b:Last>
            <b:First>Gilad</b:First>
          </b:Person>
          <b:Person>
            <b:Last>Buckley</b:Last>
            <b:First>Alex</b:First>
          </b:Person>
        </b:NameList>
      </b:Author>
    </b:Author>
    <b:RefOrder>3</b:RefOrder>
  </b:Source>
  <b:Source>
    <b:Tag>OracleDocsThread</b:Tag>
    <b:SourceType>InternetSite</b:SourceType>
    <b:Guid>{482656CC-5835-43B3-A803-BE56D8C3370A}</b:Guid>
    <b:Title>https://docs.oracle.com/en/</b:Title>
    <b:Year>2016</b:Year>
    <b:Author>
      <b:Author>
        <b:Corporate>Oracle</b:Corporate>
      </b:Author>
    </b:Author>
    <b:InternetSiteTitle>Oracle Help Center</b:InternetSiteTitle>
    <b:Month>Abril</b:Month>
    <b:Day>30</b:Day>
    <b:URL>https://docs.oracle.com/javase/7/docs/api/java/lang/Thread.html</b:URL>
    <b:RefOrder>4</b:RefOrder>
  </b:Source>
  <b:Source>
    <b:Tag>ODocsThead</b:Tag>
    <b:SourceType>InternetSite</b:SourceType>
    <b:Guid>{8F54B0FD-3E38-411B-998A-38E31FBC6BA0}</b:Guid>
    <b:Author>
      <b:Author>
        <b:Corporate>Oracle</b:Corporate>
      </b:Author>
    </b:Author>
    <b:Title>Oracle Help Center</b:Title>
    <b:InternetSiteTitle>Oracle Documentation</b:InternetSiteTitle>
    <b:Year>2016</b:Year>
    <b:Month>Abril</b:Month>
    <b:Day>30</b:Day>
    <b:URL>https://docs.oracle.com/javase/7/docs/api/java/lang/Thread.html</b:URL>
    <b:RefOrder>1</b:RefOrder>
  </b:Source>
  <b:Source>
    <b:Tag>ODocsSocket</b:Tag>
    <b:SourceType>InternetSite</b:SourceType>
    <b:Guid>{EB4C2A37-0114-47C0-BE1F-1BF436FA3A84}</b:Guid>
    <b:Author>
      <b:Author>
        <b:Corporate>Oracle</b:Corporate>
      </b:Author>
    </b:Author>
    <b:Title>Oracle Help Center</b:Title>
    <b:InternetSiteTitle>Oracle Documentation</b:InternetSiteTitle>
    <b:Year>2016</b:Year>
    <b:Month>Abril</b:Month>
    <b:Day>30</b:Day>
    <b:URL>https://docs.oracle.com/javase/7/docs/api/java/net/Socket.html</b:URL>
    <b:RefOrder>2</b:RefOrder>
  </b:Source>
  <b:Source>
    <b:Tag>B_DiaFlu</b:Tag>
    <b:SourceType>Book</b:SourceType>
    <b:Guid>{9282BE34-0EB9-441F-B6F6-4F05612E31EE}</b:Guid>
    <b:Title>Metodología de la programación: Algoritmos, diagramas de flujo y programas 3a Ed.</b:Title>
    <b:Year>2006</b:Year>
    <b:Publisher>Alpha Omega</b:Publisher>
    <b:Author>
      <b:Author>
        <b:NameList>
          <b:Person>
            <b:Last>Battistutti</b:Last>
            <b:First>Osvaldo</b:First>
            <b:Middle>Cairó</b:Middle>
          </b:Person>
        </b:NameList>
      </b:Author>
    </b:Author>
    <b:RefOrder>5</b:RefOrder>
  </b:Source>
  <b:Source>
    <b:Tag>Ora16</b:Tag>
    <b:SourceType>DocumentFromInternetSite</b:SourceType>
    <b:Guid>{39F396E7-7D17-430B-813E-D20859EBA8A7}</b:Guid>
    <b:Title>Oracle.com</b:Title>
    <b:Year>2016</b:Year>
    <b:Author>
      <b:Author>
        <b:Corporate>Oracle</b:Corporate>
      </b:Author>
    </b:Author>
    <b:Month>Mayo</b:Month>
    <b:Day>1</b:Day>
    <b:YearAccessed>2016</b:YearAccessed>
    <b:MonthAccessed>Mayo</b:MonthAccessed>
    <b:DayAccessed>1</b:DayAccessed>
    <b:URL>http://www.oracle.com/technetwork/java/javase/jdbc/index.html</b:URL>
    <b:RefOrder>6</b:RefOrder>
  </b:Source>
</b:Sources>
</file>

<file path=customXml/itemProps1.xml><?xml version="1.0" encoding="utf-8"?>
<ds:datastoreItem xmlns:ds="http://schemas.openxmlformats.org/officeDocument/2006/customXml" ds:itemID="{83DE53B3-4C19-4AA7-B3F4-2A53CF1EA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9</Pages>
  <Words>1483</Words>
  <Characters>8160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REDES_17</dc:creator>
  <cp:keywords/>
  <dc:description/>
  <cp:lastModifiedBy>Gerardo Daniel Castellanos Ramírez</cp:lastModifiedBy>
  <cp:revision>51</cp:revision>
  <dcterms:created xsi:type="dcterms:W3CDTF">2016-04-28T22:25:00Z</dcterms:created>
  <dcterms:modified xsi:type="dcterms:W3CDTF">2017-05-18T04:50:00Z</dcterms:modified>
</cp:coreProperties>
</file>