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F1049" w14:textId="77777777" w:rsidR="00C53AE2" w:rsidRPr="00C53AE2" w:rsidRDefault="00C53AE2" w:rsidP="00C53A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U"/>
          <w14:ligatures w14:val="none"/>
        </w:rPr>
      </w:pPr>
      <w:r w:rsidRPr="00C53AE2">
        <w:rPr>
          <w:rFonts w:ascii="Times New Roman" w:eastAsia="Times New Roman" w:hAnsi="Times New Roman" w:cs="Times New Roman"/>
          <w:b/>
          <w:bCs/>
          <w:kern w:val="36"/>
          <w:sz w:val="48"/>
          <w:szCs w:val="48"/>
          <w:lang w:eastAsia="es-CU"/>
          <w14:ligatures w14:val="none"/>
        </w:rPr>
        <w:t>Universidad de La Habana</w:t>
      </w:r>
    </w:p>
    <w:p w14:paraId="4540A67F"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Facultad de Matemática y Computación (MATCOM)</w:t>
      </w:r>
    </w:p>
    <w:p w14:paraId="5C403824"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Carrera: Ciencias de la Computación</w:t>
      </w:r>
    </w:p>
    <w:p w14:paraId="26B6AD66"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Asignatura: Programación (Primer Año)</w:t>
      </w:r>
    </w:p>
    <w:p w14:paraId="4926E03F"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Informe del Proyecto de Programación</w:t>
      </w:r>
    </w:p>
    <w:p w14:paraId="7375A195"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Autor:</w:t>
      </w:r>
      <w:r w:rsidRPr="00C53AE2">
        <w:rPr>
          <w:rFonts w:ascii="Times New Roman" w:eastAsia="Times New Roman" w:hAnsi="Times New Roman" w:cs="Times New Roman"/>
          <w:kern w:val="0"/>
          <w:lang w:eastAsia="es-CU"/>
          <w14:ligatures w14:val="none"/>
        </w:rPr>
        <w:t xml:space="preserve"> Daniel Collazo Aldana</w:t>
      </w:r>
      <w:r w:rsidRPr="00C53AE2">
        <w:rPr>
          <w:rFonts w:ascii="Times New Roman" w:eastAsia="Times New Roman" w:hAnsi="Times New Roman" w:cs="Times New Roman"/>
          <w:kern w:val="0"/>
          <w:lang w:eastAsia="es-CU"/>
          <w14:ligatures w14:val="none"/>
        </w:rPr>
        <w:br/>
      </w:r>
      <w:r w:rsidRPr="00C53AE2">
        <w:rPr>
          <w:rFonts w:ascii="Times New Roman" w:eastAsia="Times New Roman" w:hAnsi="Times New Roman" w:cs="Times New Roman"/>
          <w:b/>
          <w:bCs/>
          <w:kern w:val="0"/>
          <w:lang w:eastAsia="es-CU"/>
          <w14:ligatures w14:val="none"/>
        </w:rPr>
        <w:t>Grupo:</w:t>
      </w:r>
      <w:r w:rsidRPr="00C53AE2">
        <w:rPr>
          <w:rFonts w:ascii="Times New Roman" w:eastAsia="Times New Roman" w:hAnsi="Times New Roman" w:cs="Times New Roman"/>
          <w:kern w:val="0"/>
          <w:lang w:eastAsia="es-CU"/>
          <w14:ligatures w14:val="none"/>
        </w:rPr>
        <w:t xml:space="preserve"> 122</w:t>
      </w:r>
    </w:p>
    <w:p w14:paraId="02C4C306" w14:textId="77777777" w:rsidR="00C53AE2" w:rsidRPr="00C53AE2" w:rsidRDefault="00000000" w:rsidP="00C53AE2">
      <w:pPr>
        <w:spacing w:after="0" w:line="240" w:lineRule="auto"/>
        <w:rPr>
          <w:rFonts w:ascii="Times New Roman" w:eastAsia="Times New Roman" w:hAnsi="Times New Roman" w:cs="Times New Roman"/>
          <w:kern w:val="0"/>
          <w:lang w:eastAsia="es-CU"/>
          <w14:ligatures w14:val="none"/>
        </w:rPr>
      </w:pPr>
      <w:r>
        <w:rPr>
          <w:rFonts w:ascii="Times New Roman" w:eastAsia="Times New Roman" w:hAnsi="Times New Roman" w:cs="Times New Roman"/>
          <w:kern w:val="0"/>
          <w:lang w:eastAsia="es-CU"/>
          <w14:ligatures w14:val="none"/>
        </w:rPr>
        <w:pict w14:anchorId="5EF37F56">
          <v:rect id="_x0000_i1025" style="width:0;height:1.5pt" o:hralign="center" o:hrstd="t" o:hr="t" fillcolor="#a0a0a0" stroked="f"/>
        </w:pict>
      </w:r>
    </w:p>
    <w:p w14:paraId="517A7440" w14:textId="77777777" w:rsidR="00C53AE2" w:rsidRPr="00C53AE2" w:rsidRDefault="00C53AE2" w:rsidP="00C53A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U"/>
          <w14:ligatures w14:val="none"/>
        </w:rPr>
      </w:pPr>
      <w:r w:rsidRPr="00C53AE2">
        <w:rPr>
          <w:rFonts w:ascii="Times New Roman" w:eastAsia="Times New Roman" w:hAnsi="Times New Roman" w:cs="Times New Roman"/>
          <w:b/>
          <w:bCs/>
          <w:kern w:val="36"/>
          <w:sz w:val="48"/>
          <w:szCs w:val="48"/>
          <w:lang w:eastAsia="es-CU"/>
          <w14:ligatures w14:val="none"/>
        </w:rPr>
        <w:t>Informe del Proyecto: Lógica y Algoritmos en el Juego</w:t>
      </w:r>
    </w:p>
    <w:p w14:paraId="61CAA87F"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Introducción</w:t>
      </w:r>
    </w:p>
    <w:p w14:paraId="36AEFA89"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Este informe describe el desarrollo de un juego como parte del primer proyecto de la asignatura de Programación en la carrera de Ciencias de la Computación. El juego está basado en un laberinto generado procedimentalmente mediante el algoritmo de </w:t>
      </w:r>
      <w:r w:rsidRPr="00C53AE2">
        <w:rPr>
          <w:rFonts w:ascii="Times New Roman" w:eastAsia="Times New Roman" w:hAnsi="Times New Roman" w:cs="Times New Roman"/>
          <w:b/>
          <w:bCs/>
          <w:kern w:val="0"/>
          <w:lang w:eastAsia="es-CU"/>
          <w14:ligatures w14:val="none"/>
        </w:rPr>
        <w:t>Prim</w:t>
      </w:r>
      <w:r w:rsidRPr="00C53AE2">
        <w:rPr>
          <w:rFonts w:ascii="Times New Roman" w:eastAsia="Times New Roman" w:hAnsi="Times New Roman" w:cs="Times New Roman"/>
          <w:kern w:val="0"/>
          <w:lang w:eastAsia="es-CU"/>
          <w14:ligatures w14:val="none"/>
        </w:rPr>
        <w:t xml:space="preserve">, con búsqueda de rutas optimizada mediante </w:t>
      </w:r>
      <w:r w:rsidRPr="00C53AE2">
        <w:rPr>
          <w:rFonts w:ascii="Times New Roman" w:eastAsia="Times New Roman" w:hAnsi="Times New Roman" w:cs="Times New Roman"/>
          <w:b/>
          <w:bCs/>
          <w:kern w:val="0"/>
          <w:lang w:eastAsia="es-CU"/>
          <w14:ligatures w14:val="none"/>
        </w:rPr>
        <w:t>A</w:t>
      </w:r>
      <w:r w:rsidRPr="00C53AE2">
        <w:rPr>
          <w:rFonts w:ascii="Times New Roman" w:eastAsia="Times New Roman" w:hAnsi="Times New Roman" w:cs="Times New Roman"/>
          <w:kern w:val="0"/>
          <w:lang w:eastAsia="es-CU"/>
          <w14:ligatures w14:val="none"/>
        </w:rPr>
        <w:t>* para el movimiento eficiente de la inteligencia artificial (</w:t>
      </w:r>
      <w:r w:rsidRPr="00C53AE2">
        <w:rPr>
          <w:rFonts w:ascii="Times New Roman" w:eastAsia="Times New Roman" w:hAnsi="Times New Roman" w:cs="Times New Roman"/>
          <w:b/>
          <w:bCs/>
          <w:kern w:val="0"/>
          <w:lang w:eastAsia="es-CU"/>
          <w14:ligatures w14:val="none"/>
        </w:rPr>
        <w:t>IA</w:t>
      </w:r>
      <w:r w:rsidRPr="00C53AE2">
        <w:rPr>
          <w:rFonts w:ascii="Times New Roman" w:eastAsia="Times New Roman" w:hAnsi="Times New Roman" w:cs="Times New Roman"/>
          <w:kern w:val="0"/>
          <w:lang w:eastAsia="es-CU"/>
          <w14:ligatures w14:val="none"/>
        </w:rPr>
        <w:t>).</w:t>
      </w:r>
    </w:p>
    <w:p w14:paraId="71CE30E9"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Además, el juego incorpora mecánicas estratégicas como trampas y habilidades especiales para los jugadores, lo que añade profundidad a la jugabilidad y permite la toma de decisiones tácticas.</w:t>
      </w:r>
    </w:p>
    <w:p w14:paraId="0E373E01" w14:textId="77777777" w:rsidR="00C53AE2" w:rsidRPr="00C53AE2" w:rsidRDefault="00000000" w:rsidP="00C53AE2">
      <w:pPr>
        <w:spacing w:after="0" w:line="240" w:lineRule="auto"/>
        <w:rPr>
          <w:rFonts w:ascii="Times New Roman" w:eastAsia="Times New Roman" w:hAnsi="Times New Roman" w:cs="Times New Roman"/>
          <w:kern w:val="0"/>
          <w:lang w:eastAsia="es-CU"/>
          <w14:ligatures w14:val="none"/>
        </w:rPr>
      </w:pPr>
      <w:r>
        <w:rPr>
          <w:rFonts w:ascii="Times New Roman" w:eastAsia="Times New Roman" w:hAnsi="Times New Roman" w:cs="Times New Roman"/>
          <w:kern w:val="0"/>
          <w:lang w:eastAsia="es-CU"/>
          <w14:ligatures w14:val="none"/>
        </w:rPr>
        <w:pict w14:anchorId="3E68EB9F">
          <v:rect id="_x0000_i1026" style="width:0;height:1.5pt" o:hralign="center" o:hrstd="t" o:hr="t" fillcolor="#a0a0a0" stroked="f"/>
        </w:pict>
      </w:r>
    </w:p>
    <w:p w14:paraId="78525A71"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Instrucciones de Instalación</w:t>
      </w:r>
    </w:p>
    <w:p w14:paraId="0A649618" w14:textId="77777777" w:rsidR="00C53AE2" w:rsidRPr="00C53AE2" w:rsidRDefault="00C53AE2" w:rsidP="00C53AE2">
      <w:pPr>
        <w:numPr>
          <w:ilvl w:val="0"/>
          <w:numId w:val="1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Requisitos previos:</w:t>
      </w:r>
    </w:p>
    <w:p w14:paraId="4FDEBFB4" w14:textId="77777777" w:rsidR="00C53AE2" w:rsidRPr="00C53AE2" w:rsidRDefault="00C53AE2" w:rsidP="00C53AE2">
      <w:pPr>
        <w:numPr>
          <w:ilvl w:val="1"/>
          <w:numId w:val="1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Tener instalado </w:t>
      </w:r>
      <w:r w:rsidRPr="00C53AE2">
        <w:rPr>
          <w:rFonts w:ascii="Times New Roman" w:eastAsia="Times New Roman" w:hAnsi="Times New Roman" w:cs="Times New Roman"/>
          <w:b/>
          <w:bCs/>
          <w:kern w:val="0"/>
          <w:lang w:eastAsia="es-CU"/>
          <w14:ligatures w14:val="none"/>
        </w:rPr>
        <w:t>.NET SDK 6.0</w:t>
      </w:r>
      <w:r w:rsidRPr="00C53AE2">
        <w:rPr>
          <w:rFonts w:ascii="Times New Roman" w:eastAsia="Times New Roman" w:hAnsi="Times New Roman" w:cs="Times New Roman"/>
          <w:kern w:val="0"/>
          <w:lang w:eastAsia="es-CU"/>
          <w14:ligatures w14:val="none"/>
        </w:rPr>
        <w:t xml:space="preserve"> o superior.</w:t>
      </w:r>
    </w:p>
    <w:p w14:paraId="2F6D43F1" w14:textId="77777777" w:rsidR="00C53AE2" w:rsidRPr="00C53AE2" w:rsidRDefault="00C53AE2" w:rsidP="00C53AE2">
      <w:pPr>
        <w:numPr>
          <w:ilvl w:val="1"/>
          <w:numId w:val="1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Contar con un editor de código como </w:t>
      </w:r>
      <w:r w:rsidRPr="00C53AE2">
        <w:rPr>
          <w:rFonts w:ascii="Times New Roman" w:eastAsia="Times New Roman" w:hAnsi="Times New Roman" w:cs="Times New Roman"/>
          <w:b/>
          <w:bCs/>
          <w:kern w:val="0"/>
          <w:lang w:eastAsia="es-CU"/>
          <w14:ligatures w14:val="none"/>
        </w:rPr>
        <w:t>Visual Studio Code</w:t>
      </w:r>
      <w:r w:rsidRPr="00C53AE2">
        <w:rPr>
          <w:rFonts w:ascii="Times New Roman" w:eastAsia="Times New Roman" w:hAnsi="Times New Roman" w:cs="Times New Roman"/>
          <w:kern w:val="0"/>
          <w:lang w:eastAsia="es-CU"/>
          <w14:ligatures w14:val="none"/>
        </w:rPr>
        <w:t xml:space="preserve"> o </w:t>
      </w:r>
      <w:r w:rsidRPr="00C53AE2">
        <w:rPr>
          <w:rFonts w:ascii="Times New Roman" w:eastAsia="Times New Roman" w:hAnsi="Times New Roman" w:cs="Times New Roman"/>
          <w:b/>
          <w:bCs/>
          <w:kern w:val="0"/>
          <w:lang w:eastAsia="es-CU"/>
          <w14:ligatures w14:val="none"/>
        </w:rPr>
        <w:t>Visual Studio 2022</w:t>
      </w:r>
      <w:r w:rsidRPr="00C53AE2">
        <w:rPr>
          <w:rFonts w:ascii="Times New Roman" w:eastAsia="Times New Roman" w:hAnsi="Times New Roman" w:cs="Times New Roman"/>
          <w:kern w:val="0"/>
          <w:lang w:eastAsia="es-CU"/>
          <w14:ligatures w14:val="none"/>
        </w:rPr>
        <w:t>.</w:t>
      </w:r>
    </w:p>
    <w:p w14:paraId="0DD44F71" w14:textId="77777777" w:rsidR="00C53AE2" w:rsidRPr="00C53AE2" w:rsidRDefault="00C53AE2" w:rsidP="00C53AE2">
      <w:pPr>
        <w:numPr>
          <w:ilvl w:val="0"/>
          <w:numId w:val="1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Clonar el repositorio:</w:t>
      </w:r>
    </w:p>
    <w:p w14:paraId="24F86231" w14:textId="77777777" w:rsidR="00C53AE2" w:rsidRPr="00C53AE2" w:rsidRDefault="00C53AE2" w:rsidP="00C53AE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U"/>
          <w14:ligatures w14:val="none"/>
        </w:rPr>
      </w:pPr>
      <w:r w:rsidRPr="00C53AE2">
        <w:rPr>
          <w:rFonts w:ascii="Courier New" w:eastAsia="Times New Roman" w:hAnsi="Courier New" w:cs="Courier New"/>
          <w:kern w:val="0"/>
          <w:sz w:val="20"/>
          <w:szCs w:val="20"/>
          <w:lang w:eastAsia="es-CU"/>
          <w14:ligatures w14:val="none"/>
        </w:rPr>
        <w:t>git clone &lt;URL_DEL_REPOSITORIO&gt;</w:t>
      </w:r>
    </w:p>
    <w:p w14:paraId="67DBB7DB" w14:textId="77777777" w:rsidR="00C53AE2" w:rsidRPr="00C53AE2" w:rsidRDefault="00C53AE2" w:rsidP="00C53AE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U"/>
          <w14:ligatures w14:val="none"/>
        </w:rPr>
      </w:pPr>
      <w:r w:rsidRPr="00C53AE2">
        <w:rPr>
          <w:rFonts w:ascii="Courier New" w:eastAsia="Times New Roman" w:hAnsi="Courier New" w:cs="Courier New"/>
          <w:kern w:val="0"/>
          <w:sz w:val="20"/>
          <w:szCs w:val="20"/>
          <w:lang w:eastAsia="es-CU"/>
          <w14:ligatures w14:val="none"/>
        </w:rPr>
        <w:t>cd &lt;NOMBRE_DEL_PROYECTO&gt;</w:t>
      </w:r>
    </w:p>
    <w:p w14:paraId="73294664" w14:textId="77777777" w:rsidR="00C53AE2" w:rsidRPr="00C53AE2" w:rsidRDefault="00C53AE2" w:rsidP="00C53AE2">
      <w:pPr>
        <w:numPr>
          <w:ilvl w:val="0"/>
          <w:numId w:val="1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Compilar y ejecutar el juego:</w:t>
      </w:r>
    </w:p>
    <w:p w14:paraId="117E5182" w14:textId="77777777" w:rsidR="00C53AE2" w:rsidRPr="00C53AE2" w:rsidRDefault="00C53AE2" w:rsidP="00C53AE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U"/>
          <w14:ligatures w14:val="none"/>
        </w:rPr>
      </w:pPr>
      <w:r w:rsidRPr="00C53AE2">
        <w:rPr>
          <w:rFonts w:ascii="Courier New" w:eastAsia="Times New Roman" w:hAnsi="Courier New" w:cs="Courier New"/>
          <w:kern w:val="0"/>
          <w:sz w:val="20"/>
          <w:szCs w:val="20"/>
          <w:lang w:eastAsia="es-CU"/>
          <w14:ligatures w14:val="none"/>
        </w:rPr>
        <w:t>dotnet run</w:t>
      </w:r>
    </w:p>
    <w:p w14:paraId="3609A059" w14:textId="77777777" w:rsidR="00C53AE2" w:rsidRPr="00C53AE2" w:rsidRDefault="00000000" w:rsidP="00C53AE2">
      <w:pPr>
        <w:spacing w:after="0" w:line="240" w:lineRule="auto"/>
        <w:rPr>
          <w:rFonts w:ascii="Times New Roman" w:eastAsia="Times New Roman" w:hAnsi="Times New Roman" w:cs="Times New Roman"/>
          <w:kern w:val="0"/>
          <w:lang w:eastAsia="es-CU"/>
          <w14:ligatures w14:val="none"/>
        </w:rPr>
      </w:pPr>
      <w:r>
        <w:rPr>
          <w:rFonts w:ascii="Times New Roman" w:eastAsia="Times New Roman" w:hAnsi="Times New Roman" w:cs="Times New Roman"/>
          <w:kern w:val="0"/>
          <w:lang w:eastAsia="es-CU"/>
          <w14:ligatures w14:val="none"/>
        </w:rPr>
        <w:pict w14:anchorId="5A240362">
          <v:rect id="_x0000_i1027" style="width:0;height:1.5pt" o:hralign="center" o:hrstd="t" o:hr="t" fillcolor="#a0a0a0" stroked="f"/>
        </w:pict>
      </w:r>
    </w:p>
    <w:p w14:paraId="2A59520C"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lastRenderedPageBreak/>
        <w:t>Cómo Jugar</w:t>
      </w:r>
    </w:p>
    <w:p w14:paraId="3FAD566C"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El juego se desarrolla en una interfaz de consola. A continuación, se detallan las reglas y mecánicas principales:</w:t>
      </w:r>
    </w:p>
    <w:p w14:paraId="77D952AF" w14:textId="77777777" w:rsidR="00C53AE2" w:rsidRPr="00C53AE2" w:rsidRDefault="00C53AE2" w:rsidP="00C53AE2">
      <w:pPr>
        <w:numPr>
          <w:ilvl w:val="0"/>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Modo de juego:</w:t>
      </w:r>
      <w:r w:rsidRPr="00C53AE2">
        <w:rPr>
          <w:rFonts w:ascii="Times New Roman" w:eastAsia="Times New Roman" w:hAnsi="Times New Roman" w:cs="Times New Roman"/>
          <w:kern w:val="0"/>
          <w:lang w:eastAsia="es-CU"/>
          <w14:ligatures w14:val="none"/>
        </w:rPr>
        <w:t xml:space="preserve"> Se puede jugar en dos modalidades: </w:t>
      </w:r>
    </w:p>
    <w:p w14:paraId="67460187"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Jugador vs. IA:</w:t>
      </w:r>
      <w:r w:rsidRPr="00C53AE2">
        <w:rPr>
          <w:rFonts w:ascii="Times New Roman" w:eastAsia="Times New Roman" w:hAnsi="Times New Roman" w:cs="Times New Roman"/>
          <w:kern w:val="0"/>
          <w:lang w:eastAsia="es-CU"/>
          <w14:ligatures w14:val="none"/>
        </w:rPr>
        <w:t xml:space="preserve"> Un jugador humano contra la inteligencia artificial.</w:t>
      </w:r>
    </w:p>
    <w:p w14:paraId="03B57EEC"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Jugador vs. Jugador:</w:t>
      </w:r>
      <w:r w:rsidRPr="00C53AE2">
        <w:rPr>
          <w:rFonts w:ascii="Times New Roman" w:eastAsia="Times New Roman" w:hAnsi="Times New Roman" w:cs="Times New Roman"/>
          <w:kern w:val="0"/>
          <w:lang w:eastAsia="es-CU"/>
          <w14:ligatures w14:val="none"/>
        </w:rPr>
        <w:t xml:space="preserve"> Dos jugadores humanos compiten entre sí.</w:t>
      </w:r>
    </w:p>
    <w:p w14:paraId="64D2E645" w14:textId="77777777" w:rsidR="00C53AE2" w:rsidRPr="00C53AE2" w:rsidRDefault="00C53AE2" w:rsidP="00C53AE2">
      <w:pPr>
        <w:numPr>
          <w:ilvl w:val="0"/>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Objetivo:</w:t>
      </w:r>
      <w:r w:rsidRPr="00C53AE2">
        <w:rPr>
          <w:rFonts w:ascii="Times New Roman" w:eastAsia="Times New Roman" w:hAnsi="Times New Roman" w:cs="Times New Roman"/>
          <w:kern w:val="0"/>
          <w:lang w:eastAsia="es-CU"/>
          <w14:ligatures w14:val="none"/>
        </w:rPr>
        <w:t xml:space="preserve"> Cada jugador debe atravesar el laberinto y llegar a la meta antes que su oponente.</w:t>
      </w:r>
    </w:p>
    <w:p w14:paraId="09D8CA4C" w14:textId="77777777" w:rsidR="00C53AE2" w:rsidRPr="00C53AE2" w:rsidRDefault="00C53AE2" w:rsidP="00C53AE2">
      <w:pPr>
        <w:numPr>
          <w:ilvl w:val="0"/>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Turnos:</w:t>
      </w:r>
      <w:r w:rsidRPr="00C53AE2">
        <w:rPr>
          <w:rFonts w:ascii="Times New Roman" w:eastAsia="Times New Roman" w:hAnsi="Times New Roman" w:cs="Times New Roman"/>
          <w:kern w:val="0"/>
          <w:lang w:eastAsia="es-CU"/>
          <w14:ligatures w14:val="none"/>
        </w:rPr>
        <w:t xml:space="preserve"> El juego es por turnos, alternando entre los jugadores.</w:t>
      </w:r>
    </w:p>
    <w:p w14:paraId="5CD5884B" w14:textId="77777777" w:rsidR="00C53AE2" w:rsidRPr="00C53AE2" w:rsidRDefault="00C53AE2" w:rsidP="00C53AE2">
      <w:pPr>
        <w:numPr>
          <w:ilvl w:val="0"/>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Controles:</w:t>
      </w:r>
      <w:r w:rsidRPr="00C53AE2">
        <w:rPr>
          <w:rFonts w:ascii="Times New Roman" w:eastAsia="Times New Roman" w:hAnsi="Times New Roman" w:cs="Times New Roman"/>
          <w:kern w:val="0"/>
          <w:lang w:eastAsia="es-CU"/>
          <w14:ligatures w14:val="none"/>
        </w:rPr>
        <w:t xml:space="preserve"> Los jugadores pueden moverse utilizando las teclas: </w:t>
      </w:r>
    </w:p>
    <w:p w14:paraId="06DA986A"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W</w:t>
      </w:r>
      <w:r w:rsidRPr="00C53AE2">
        <w:rPr>
          <w:rFonts w:ascii="Times New Roman" w:eastAsia="Times New Roman" w:hAnsi="Times New Roman" w:cs="Times New Roman"/>
          <w:kern w:val="0"/>
          <w:lang w:eastAsia="es-CU"/>
          <w14:ligatures w14:val="none"/>
        </w:rPr>
        <w:t xml:space="preserve"> → Arriba</w:t>
      </w:r>
    </w:p>
    <w:p w14:paraId="0B15D4F5"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S</w:t>
      </w:r>
      <w:r w:rsidRPr="00C53AE2">
        <w:rPr>
          <w:rFonts w:ascii="Times New Roman" w:eastAsia="Times New Roman" w:hAnsi="Times New Roman" w:cs="Times New Roman"/>
          <w:kern w:val="0"/>
          <w:lang w:eastAsia="es-CU"/>
          <w14:ligatures w14:val="none"/>
        </w:rPr>
        <w:t xml:space="preserve"> → Abajo</w:t>
      </w:r>
    </w:p>
    <w:p w14:paraId="5F976231"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A</w:t>
      </w:r>
      <w:r w:rsidRPr="00C53AE2">
        <w:rPr>
          <w:rFonts w:ascii="Times New Roman" w:eastAsia="Times New Roman" w:hAnsi="Times New Roman" w:cs="Times New Roman"/>
          <w:kern w:val="0"/>
          <w:lang w:eastAsia="es-CU"/>
          <w14:ligatures w14:val="none"/>
        </w:rPr>
        <w:t xml:space="preserve"> → Izquierda</w:t>
      </w:r>
    </w:p>
    <w:p w14:paraId="4D9ECB90"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D</w:t>
      </w:r>
      <w:r w:rsidRPr="00C53AE2">
        <w:rPr>
          <w:rFonts w:ascii="Times New Roman" w:eastAsia="Times New Roman" w:hAnsi="Times New Roman" w:cs="Times New Roman"/>
          <w:kern w:val="0"/>
          <w:lang w:eastAsia="es-CU"/>
          <w14:ligatures w14:val="none"/>
        </w:rPr>
        <w:t xml:space="preserve"> → Derecha</w:t>
      </w:r>
    </w:p>
    <w:p w14:paraId="5FF44461" w14:textId="77777777" w:rsidR="00C53AE2" w:rsidRPr="00C53AE2" w:rsidRDefault="00C53AE2" w:rsidP="00C53AE2">
      <w:pPr>
        <w:numPr>
          <w:ilvl w:val="0"/>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Acciones disponibles:</w:t>
      </w:r>
      <w:r w:rsidRPr="00C53AE2">
        <w:rPr>
          <w:rFonts w:ascii="Times New Roman" w:eastAsia="Times New Roman" w:hAnsi="Times New Roman" w:cs="Times New Roman"/>
          <w:kern w:val="0"/>
          <w:lang w:eastAsia="es-CU"/>
          <w14:ligatures w14:val="none"/>
        </w:rPr>
        <w:t xml:space="preserve"> En su turno, el jugador puede: </w:t>
      </w:r>
    </w:p>
    <w:p w14:paraId="38F01AC0"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Moverse en una de las cuatro direcciones posibles.</w:t>
      </w:r>
    </w:p>
    <w:p w14:paraId="6E3F0599"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Usar habilidades especiales (si tiene intentos disponibles).</w:t>
      </w:r>
    </w:p>
    <w:p w14:paraId="02C6B439" w14:textId="77777777" w:rsidR="00C53AE2" w:rsidRPr="00C53AE2" w:rsidRDefault="00C53AE2" w:rsidP="00C53AE2">
      <w:pPr>
        <w:numPr>
          <w:ilvl w:val="1"/>
          <w:numId w:val="1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Colocar trampas estratégicamente para obstaculizar al oponente.</w:t>
      </w:r>
    </w:p>
    <w:p w14:paraId="46EF2ADA" w14:textId="77777777" w:rsidR="00C53AE2" w:rsidRPr="00C53AE2" w:rsidRDefault="00000000" w:rsidP="00C53AE2">
      <w:pPr>
        <w:spacing w:after="0" w:line="240" w:lineRule="auto"/>
        <w:rPr>
          <w:rFonts w:ascii="Times New Roman" w:eastAsia="Times New Roman" w:hAnsi="Times New Roman" w:cs="Times New Roman"/>
          <w:kern w:val="0"/>
          <w:lang w:eastAsia="es-CU"/>
          <w14:ligatures w14:val="none"/>
        </w:rPr>
      </w:pPr>
      <w:r>
        <w:rPr>
          <w:rFonts w:ascii="Times New Roman" w:eastAsia="Times New Roman" w:hAnsi="Times New Roman" w:cs="Times New Roman"/>
          <w:kern w:val="0"/>
          <w:lang w:eastAsia="es-CU"/>
          <w14:ligatures w14:val="none"/>
        </w:rPr>
        <w:pict w14:anchorId="32A2B186">
          <v:rect id="_x0000_i1028" style="width:0;height:1.5pt" o:hralign="center" o:hrstd="t" o:hr="t" fillcolor="#a0a0a0" stroked="f"/>
        </w:pict>
      </w:r>
    </w:p>
    <w:p w14:paraId="604BBBB8"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Detalles Técnicos e Implementación</w:t>
      </w:r>
    </w:p>
    <w:p w14:paraId="546D6978"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Generación del Laberinto con el Algoritmo de Prim</w:t>
      </w:r>
    </w:p>
    <w:p w14:paraId="04740274"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Se utiliza </w:t>
      </w:r>
      <w:r w:rsidRPr="00C53AE2">
        <w:rPr>
          <w:rFonts w:ascii="Times New Roman" w:eastAsia="Times New Roman" w:hAnsi="Times New Roman" w:cs="Times New Roman"/>
          <w:b/>
          <w:bCs/>
          <w:kern w:val="0"/>
          <w:lang w:eastAsia="es-CU"/>
          <w14:ligatures w14:val="none"/>
        </w:rPr>
        <w:t>Prim</w:t>
      </w:r>
      <w:r w:rsidRPr="00C53AE2">
        <w:rPr>
          <w:rFonts w:ascii="Times New Roman" w:eastAsia="Times New Roman" w:hAnsi="Times New Roman" w:cs="Times New Roman"/>
          <w:kern w:val="0"/>
          <w:lang w:eastAsia="es-CU"/>
          <w14:ligatures w14:val="none"/>
        </w:rPr>
        <w:t xml:space="preserve"> para la generación procedural del laberinto. Su lógica se basa en:</w:t>
      </w:r>
    </w:p>
    <w:p w14:paraId="718ED828" w14:textId="77777777" w:rsidR="00C53AE2" w:rsidRPr="00C53AE2" w:rsidRDefault="00C53AE2" w:rsidP="00C53AE2">
      <w:pPr>
        <w:numPr>
          <w:ilvl w:val="0"/>
          <w:numId w:val="18"/>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Inicializar la cuadrícula con paredes.</w:t>
      </w:r>
    </w:p>
    <w:p w14:paraId="10076355" w14:textId="77777777" w:rsidR="00C53AE2" w:rsidRPr="00C53AE2" w:rsidRDefault="00C53AE2" w:rsidP="00C53AE2">
      <w:pPr>
        <w:numPr>
          <w:ilvl w:val="0"/>
          <w:numId w:val="18"/>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Seleccionar una celda de inicio y marcarla como parte del camino.</w:t>
      </w:r>
    </w:p>
    <w:p w14:paraId="067A5D78" w14:textId="77777777" w:rsidR="00C53AE2" w:rsidRPr="00C53AE2" w:rsidRDefault="00C53AE2" w:rsidP="00C53AE2">
      <w:pPr>
        <w:numPr>
          <w:ilvl w:val="0"/>
          <w:numId w:val="18"/>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Agregar sus paredes a una lista.</w:t>
      </w:r>
    </w:p>
    <w:p w14:paraId="1F6070CE" w14:textId="77777777" w:rsidR="00C53AE2" w:rsidRPr="00C53AE2" w:rsidRDefault="00C53AE2" w:rsidP="00C53AE2">
      <w:pPr>
        <w:numPr>
          <w:ilvl w:val="0"/>
          <w:numId w:val="18"/>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Seleccionar una pared al azar y verificar si su celda vecina solo tiene una conexión.</w:t>
      </w:r>
    </w:p>
    <w:p w14:paraId="51D448C1" w14:textId="77777777" w:rsidR="00C53AE2" w:rsidRPr="00C53AE2" w:rsidRDefault="00C53AE2" w:rsidP="00C53AE2">
      <w:pPr>
        <w:numPr>
          <w:ilvl w:val="0"/>
          <w:numId w:val="18"/>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Convertir la pared en un camino y agregar nuevas paredes a la lista.</w:t>
      </w:r>
    </w:p>
    <w:p w14:paraId="57F7FD9C" w14:textId="77777777" w:rsidR="00C53AE2" w:rsidRPr="00C53AE2" w:rsidRDefault="00C53AE2" w:rsidP="00C53AE2">
      <w:pPr>
        <w:numPr>
          <w:ilvl w:val="0"/>
          <w:numId w:val="18"/>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Repetir hasta que no queden paredes por procesar.</w:t>
      </w:r>
    </w:p>
    <w:p w14:paraId="5FC94048"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Esto garantiza que siempre exista un camino válido desde el inicio hasta la meta.</w:t>
      </w:r>
    </w:p>
    <w:p w14:paraId="46B3F89A"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Búsqueda de Ruta con el Algoritmo A*</w:t>
      </w:r>
    </w:p>
    <w:p w14:paraId="0154FBC0"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El movimiento de la IA está optimizado con el algoritmo </w:t>
      </w:r>
      <w:r w:rsidRPr="00C53AE2">
        <w:rPr>
          <w:rFonts w:ascii="Times New Roman" w:eastAsia="Times New Roman" w:hAnsi="Times New Roman" w:cs="Times New Roman"/>
          <w:b/>
          <w:bCs/>
          <w:kern w:val="0"/>
          <w:lang w:eastAsia="es-CU"/>
          <w14:ligatures w14:val="none"/>
        </w:rPr>
        <w:t>A</w:t>
      </w:r>
      <w:r w:rsidRPr="00C53AE2">
        <w:rPr>
          <w:rFonts w:ascii="Times New Roman" w:eastAsia="Times New Roman" w:hAnsi="Times New Roman" w:cs="Times New Roman"/>
          <w:kern w:val="0"/>
          <w:lang w:eastAsia="es-CU"/>
          <w14:ligatures w14:val="none"/>
        </w:rPr>
        <w:t>*, que encuentra la ruta más corta desde su posición hasta la meta.</w:t>
      </w:r>
    </w:p>
    <w:p w14:paraId="344A9306"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Pasos del algoritmo:</w:t>
      </w:r>
    </w:p>
    <w:p w14:paraId="2BF70F58" w14:textId="77777777" w:rsidR="00C53AE2" w:rsidRPr="00C53AE2" w:rsidRDefault="00C53AE2" w:rsidP="00C53AE2">
      <w:pPr>
        <w:numPr>
          <w:ilvl w:val="0"/>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Inicializar una lista de nodos abiertos (por explorar) y otra de nodos cerrados (explorados).</w:t>
      </w:r>
    </w:p>
    <w:p w14:paraId="401470DB" w14:textId="77777777" w:rsidR="00C53AE2" w:rsidRPr="00C53AE2" w:rsidRDefault="00C53AE2" w:rsidP="00C53AE2">
      <w:pPr>
        <w:numPr>
          <w:ilvl w:val="0"/>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Agregar la posición inicial de la IA a la lista de nodos abiertos.</w:t>
      </w:r>
    </w:p>
    <w:p w14:paraId="6B3A677F" w14:textId="77777777" w:rsidR="00C53AE2" w:rsidRPr="00C53AE2" w:rsidRDefault="00C53AE2" w:rsidP="00C53AE2">
      <w:pPr>
        <w:numPr>
          <w:ilvl w:val="0"/>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lastRenderedPageBreak/>
        <w:t xml:space="preserve">Mientras la lista de nodos abiertos no esté vacía: </w:t>
      </w:r>
    </w:p>
    <w:p w14:paraId="3AA164E1" w14:textId="77777777" w:rsidR="00C53AE2" w:rsidRPr="00C53AE2" w:rsidRDefault="00C53AE2" w:rsidP="00C53AE2">
      <w:pPr>
        <w:numPr>
          <w:ilvl w:val="1"/>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Seleccionar el nodo con menor costo estimado (</w:t>
      </w:r>
      <w:r w:rsidRPr="00C53AE2">
        <w:rPr>
          <w:rFonts w:ascii="Courier New" w:eastAsia="Times New Roman" w:hAnsi="Courier New" w:cs="Courier New"/>
          <w:kern w:val="0"/>
          <w:sz w:val="20"/>
          <w:szCs w:val="20"/>
          <w:lang w:eastAsia="es-CU"/>
          <w14:ligatures w14:val="none"/>
        </w:rPr>
        <w:t>g + h</w:t>
      </w:r>
      <w:r w:rsidRPr="00C53AE2">
        <w:rPr>
          <w:rFonts w:ascii="Times New Roman" w:eastAsia="Times New Roman" w:hAnsi="Times New Roman" w:cs="Times New Roman"/>
          <w:kern w:val="0"/>
          <w:lang w:eastAsia="es-CU"/>
          <w14:ligatures w14:val="none"/>
        </w:rPr>
        <w:t>).</w:t>
      </w:r>
    </w:p>
    <w:p w14:paraId="5CA7DB63" w14:textId="77777777" w:rsidR="00C53AE2" w:rsidRPr="00C53AE2" w:rsidRDefault="00C53AE2" w:rsidP="00C53AE2">
      <w:pPr>
        <w:numPr>
          <w:ilvl w:val="1"/>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Moverlo a la lista de nodos cerrados.</w:t>
      </w:r>
    </w:p>
    <w:p w14:paraId="2E984207" w14:textId="77777777" w:rsidR="00C53AE2" w:rsidRPr="00C53AE2" w:rsidRDefault="00C53AE2" w:rsidP="00C53AE2">
      <w:pPr>
        <w:numPr>
          <w:ilvl w:val="1"/>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Expandir sus vecinos y actualizar costos si se encuentra una mejor ruta.</w:t>
      </w:r>
    </w:p>
    <w:p w14:paraId="2229D0F3" w14:textId="77777777" w:rsidR="00C53AE2" w:rsidRPr="00C53AE2" w:rsidRDefault="00C53AE2" w:rsidP="00C53AE2">
      <w:pPr>
        <w:numPr>
          <w:ilvl w:val="0"/>
          <w:numId w:val="19"/>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Reconstruir la ruta desde la meta hasta el inicio.</w:t>
      </w:r>
    </w:p>
    <w:p w14:paraId="3941BBEA"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Este método permite que la IA se mueva de manera óptima dentro del laberinto.</w:t>
      </w:r>
    </w:p>
    <w:p w14:paraId="29D2DE58" w14:textId="77777777" w:rsidR="00C53AE2" w:rsidRPr="00C53AE2" w:rsidRDefault="00000000" w:rsidP="00C53AE2">
      <w:pPr>
        <w:spacing w:after="0" w:line="240" w:lineRule="auto"/>
        <w:rPr>
          <w:rFonts w:ascii="Times New Roman" w:eastAsia="Times New Roman" w:hAnsi="Times New Roman" w:cs="Times New Roman"/>
          <w:kern w:val="0"/>
          <w:lang w:eastAsia="es-CU"/>
          <w14:ligatures w14:val="none"/>
        </w:rPr>
      </w:pPr>
      <w:r>
        <w:rPr>
          <w:rFonts w:ascii="Times New Roman" w:eastAsia="Times New Roman" w:hAnsi="Times New Roman" w:cs="Times New Roman"/>
          <w:kern w:val="0"/>
          <w:lang w:eastAsia="es-CU"/>
          <w14:ligatures w14:val="none"/>
        </w:rPr>
        <w:pict w14:anchorId="2681433D">
          <v:rect id="_x0000_i1029" style="width:0;height:1.5pt" o:hralign="center" o:hrstd="t" o:hr="t" fillcolor="#a0a0a0" stroked="f"/>
        </w:pict>
      </w:r>
    </w:p>
    <w:p w14:paraId="19A8A3BF"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Sistema de Clases y Mecánicas Implementadas</w:t>
      </w:r>
    </w:p>
    <w:p w14:paraId="759E9EB1"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El juego sigue un modelo basado en clases para organizar la lógica del sistema:</w:t>
      </w:r>
    </w:p>
    <w:p w14:paraId="613AD101"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 xml:space="preserve">Clase </w:t>
      </w:r>
      <w:r w:rsidRPr="00C53AE2">
        <w:rPr>
          <w:rFonts w:ascii="Courier New" w:eastAsia="Times New Roman" w:hAnsi="Courier New" w:cs="Courier New"/>
          <w:b/>
          <w:bCs/>
          <w:kern w:val="0"/>
          <w:sz w:val="20"/>
          <w:szCs w:val="20"/>
          <w:lang w:eastAsia="es-CU"/>
          <w14:ligatures w14:val="none"/>
        </w:rPr>
        <w:t>GameManager</w:t>
      </w:r>
    </w:p>
    <w:p w14:paraId="2870F200" w14:textId="77777777" w:rsidR="00C53AE2" w:rsidRPr="00C53AE2" w:rsidRDefault="00C53AE2" w:rsidP="00C53AE2">
      <w:pPr>
        <w:numPr>
          <w:ilvl w:val="0"/>
          <w:numId w:val="20"/>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Controla la lógica del juego, incluyendo la generación del laberinto, el flujo de turnos y la interacción entre los jugadores.</w:t>
      </w:r>
    </w:p>
    <w:p w14:paraId="1000AD4A"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 xml:space="preserve">Clase </w:t>
      </w:r>
      <w:r w:rsidRPr="00C53AE2">
        <w:rPr>
          <w:rFonts w:ascii="Courier New" w:eastAsia="Times New Roman" w:hAnsi="Courier New" w:cs="Courier New"/>
          <w:b/>
          <w:bCs/>
          <w:kern w:val="0"/>
          <w:sz w:val="20"/>
          <w:szCs w:val="20"/>
          <w:lang w:eastAsia="es-CU"/>
          <w14:ligatures w14:val="none"/>
        </w:rPr>
        <w:t>Player</w:t>
      </w:r>
    </w:p>
    <w:p w14:paraId="0504A7B5" w14:textId="77777777" w:rsidR="00C53AE2" w:rsidRPr="00C53AE2" w:rsidRDefault="00C53AE2" w:rsidP="00C53AE2">
      <w:pPr>
        <w:numPr>
          <w:ilvl w:val="0"/>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Representa a los jugadores y gestiona el uso de habilidades especiales.</w:t>
      </w:r>
    </w:p>
    <w:p w14:paraId="1EA28A98" w14:textId="77777777" w:rsidR="00C53AE2" w:rsidRPr="00C53AE2" w:rsidRDefault="00C53AE2" w:rsidP="00C53AE2">
      <w:pPr>
        <w:numPr>
          <w:ilvl w:val="0"/>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Habilidades disponibles: </w:t>
      </w:r>
    </w:p>
    <w:p w14:paraId="5CABB9C4" w14:textId="77777777" w:rsidR="00C53AE2" w:rsidRPr="00C53AE2" w:rsidRDefault="00C53AE2" w:rsidP="00C53AE2">
      <w:pPr>
        <w:numPr>
          <w:ilvl w:val="1"/>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Teletransporte:</w:t>
      </w:r>
      <w:r w:rsidRPr="00C53AE2">
        <w:rPr>
          <w:rFonts w:ascii="Times New Roman" w:eastAsia="Times New Roman" w:hAnsi="Times New Roman" w:cs="Times New Roman"/>
          <w:kern w:val="0"/>
          <w:lang w:eastAsia="es-CU"/>
          <w14:ligatures w14:val="none"/>
        </w:rPr>
        <w:t xml:space="preserve"> Se mueve a una posición aleatoria dentro del laberinto.</w:t>
      </w:r>
    </w:p>
    <w:p w14:paraId="43027828" w14:textId="77777777" w:rsidR="00C53AE2" w:rsidRPr="00C53AE2" w:rsidRDefault="00C53AE2" w:rsidP="00C53AE2">
      <w:pPr>
        <w:numPr>
          <w:ilvl w:val="1"/>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Teletransporte hacia la salida:</w:t>
      </w:r>
      <w:r w:rsidRPr="00C53AE2">
        <w:rPr>
          <w:rFonts w:ascii="Times New Roman" w:eastAsia="Times New Roman" w:hAnsi="Times New Roman" w:cs="Times New Roman"/>
          <w:kern w:val="0"/>
          <w:lang w:eastAsia="es-CU"/>
          <w14:ligatures w14:val="none"/>
        </w:rPr>
        <w:t xml:space="preserve"> Se mueve un paso en dirección a la meta usando A*.</w:t>
      </w:r>
    </w:p>
    <w:p w14:paraId="50C87C35" w14:textId="77777777" w:rsidR="00C53AE2" w:rsidRPr="00C53AE2" w:rsidRDefault="00C53AE2" w:rsidP="00C53AE2">
      <w:pPr>
        <w:numPr>
          <w:ilvl w:val="1"/>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Intercambio de posiciones:</w:t>
      </w:r>
      <w:r w:rsidRPr="00C53AE2">
        <w:rPr>
          <w:rFonts w:ascii="Times New Roman" w:eastAsia="Times New Roman" w:hAnsi="Times New Roman" w:cs="Times New Roman"/>
          <w:kern w:val="0"/>
          <w:lang w:eastAsia="es-CU"/>
          <w14:ligatures w14:val="none"/>
        </w:rPr>
        <w:t xml:space="preserve"> Cambia de lugar con el otro jugador.</w:t>
      </w:r>
    </w:p>
    <w:p w14:paraId="3651E9C0" w14:textId="77777777" w:rsidR="00C53AE2" w:rsidRPr="00C53AE2" w:rsidRDefault="00C53AE2" w:rsidP="00C53AE2">
      <w:pPr>
        <w:numPr>
          <w:ilvl w:val="1"/>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Aturdir al oponente:</w:t>
      </w:r>
      <w:r w:rsidRPr="00C53AE2">
        <w:rPr>
          <w:rFonts w:ascii="Times New Roman" w:eastAsia="Times New Roman" w:hAnsi="Times New Roman" w:cs="Times New Roman"/>
          <w:kern w:val="0"/>
          <w:lang w:eastAsia="es-CU"/>
          <w14:ligatures w14:val="none"/>
        </w:rPr>
        <w:t xml:space="preserve"> Hace que el otro jugador pierda un turno.</w:t>
      </w:r>
    </w:p>
    <w:p w14:paraId="7F81452F" w14:textId="77777777" w:rsidR="00C53AE2" w:rsidRPr="00C53AE2" w:rsidRDefault="00C53AE2" w:rsidP="00C53AE2">
      <w:pPr>
        <w:numPr>
          <w:ilvl w:val="1"/>
          <w:numId w:val="21"/>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Colocar trampa:</w:t>
      </w:r>
      <w:r w:rsidRPr="00C53AE2">
        <w:rPr>
          <w:rFonts w:ascii="Times New Roman" w:eastAsia="Times New Roman" w:hAnsi="Times New Roman" w:cs="Times New Roman"/>
          <w:kern w:val="0"/>
          <w:lang w:eastAsia="es-CU"/>
          <w14:ligatures w14:val="none"/>
        </w:rPr>
        <w:t xml:space="preserve"> Agrega una trampa en una celda aleatoria del laberinto.</w:t>
      </w:r>
    </w:p>
    <w:p w14:paraId="1D48257F" w14:textId="77777777" w:rsidR="00C53AE2" w:rsidRPr="00C53AE2" w:rsidRDefault="00C53AE2" w:rsidP="00C53A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C53AE2">
        <w:rPr>
          <w:rFonts w:ascii="Times New Roman" w:eastAsia="Times New Roman" w:hAnsi="Times New Roman" w:cs="Times New Roman"/>
          <w:b/>
          <w:bCs/>
          <w:kern w:val="0"/>
          <w:sz w:val="27"/>
          <w:szCs w:val="27"/>
          <w:lang w:eastAsia="es-CU"/>
          <w14:ligatures w14:val="none"/>
        </w:rPr>
        <w:t xml:space="preserve">Clase </w:t>
      </w:r>
      <w:r w:rsidRPr="00C53AE2">
        <w:rPr>
          <w:rFonts w:ascii="Courier New" w:eastAsia="Times New Roman" w:hAnsi="Courier New" w:cs="Courier New"/>
          <w:b/>
          <w:bCs/>
          <w:kern w:val="0"/>
          <w:sz w:val="20"/>
          <w:szCs w:val="20"/>
          <w:lang w:eastAsia="es-CU"/>
          <w14:ligatures w14:val="none"/>
        </w:rPr>
        <w:t>Trap</w:t>
      </w:r>
    </w:p>
    <w:p w14:paraId="73D331B4" w14:textId="77777777" w:rsidR="00C53AE2" w:rsidRPr="00C53AE2" w:rsidRDefault="00C53AE2" w:rsidP="00C53AE2">
      <w:pPr>
        <w:numPr>
          <w:ilvl w:val="0"/>
          <w:numId w:val="22"/>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Representa una trampa colocada en el laberinto.</w:t>
      </w:r>
    </w:p>
    <w:p w14:paraId="0826CBEB" w14:textId="77777777" w:rsidR="00C53AE2" w:rsidRPr="00C53AE2" w:rsidRDefault="00C53AE2" w:rsidP="00C53AE2">
      <w:pPr>
        <w:numPr>
          <w:ilvl w:val="0"/>
          <w:numId w:val="22"/>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Tipos de trampas: </w:t>
      </w:r>
    </w:p>
    <w:p w14:paraId="53699DDC" w14:textId="77777777" w:rsidR="00C53AE2" w:rsidRPr="00C53AE2" w:rsidRDefault="00C53AE2" w:rsidP="00C53AE2">
      <w:pPr>
        <w:numPr>
          <w:ilvl w:val="1"/>
          <w:numId w:val="22"/>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Trampa normal:</w:t>
      </w:r>
      <w:r w:rsidRPr="00C53AE2">
        <w:rPr>
          <w:rFonts w:ascii="Times New Roman" w:eastAsia="Times New Roman" w:hAnsi="Times New Roman" w:cs="Times New Roman"/>
          <w:kern w:val="0"/>
          <w:lang w:eastAsia="es-CU"/>
          <w14:ligatures w14:val="none"/>
        </w:rPr>
        <w:t xml:space="preserve"> Teletransporta al jugador a otra posición aleatoria.</w:t>
      </w:r>
    </w:p>
    <w:p w14:paraId="15D9D033" w14:textId="77777777" w:rsidR="00C53AE2" w:rsidRPr="00C53AE2" w:rsidRDefault="00C53AE2" w:rsidP="00C53AE2">
      <w:pPr>
        <w:numPr>
          <w:ilvl w:val="1"/>
          <w:numId w:val="22"/>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Trampa de intercambio:</w:t>
      </w:r>
      <w:r w:rsidRPr="00C53AE2">
        <w:rPr>
          <w:rFonts w:ascii="Times New Roman" w:eastAsia="Times New Roman" w:hAnsi="Times New Roman" w:cs="Times New Roman"/>
          <w:kern w:val="0"/>
          <w:lang w:eastAsia="es-CU"/>
          <w14:ligatures w14:val="none"/>
        </w:rPr>
        <w:t xml:space="preserve"> Intercambia la posición del jugador con su oponente.</w:t>
      </w:r>
    </w:p>
    <w:p w14:paraId="6014EEBF" w14:textId="77777777" w:rsidR="00C53AE2" w:rsidRPr="00C53AE2" w:rsidRDefault="00C53AE2" w:rsidP="00C53AE2">
      <w:pPr>
        <w:numPr>
          <w:ilvl w:val="1"/>
          <w:numId w:val="22"/>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b/>
          <w:bCs/>
          <w:kern w:val="0"/>
          <w:lang w:eastAsia="es-CU"/>
          <w14:ligatures w14:val="none"/>
        </w:rPr>
        <w:t>Trampa de retroceso:</w:t>
      </w:r>
      <w:r w:rsidRPr="00C53AE2">
        <w:rPr>
          <w:rFonts w:ascii="Times New Roman" w:eastAsia="Times New Roman" w:hAnsi="Times New Roman" w:cs="Times New Roman"/>
          <w:kern w:val="0"/>
          <w:lang w:eastAsia="es-CU"/>
          <w14:ligatures w14:val="none"/>
        </w:rPr>
        <w:t xml:space="preserve"> Mueve al jugador tres pasos hacia atrás.</w:t>
      </w:r>
    </w:p>
    <w:p w14:paraId="1E17F466" w14:textId="77777777" w:rsidR="00C53AE2" w:rsidRPr="00C53AE2" w:rsidRDefault="00000000" w:rsidP="00C53AE2">
      <w:pPr>
        <w:spacing w:after="0" w:line="240" w:lineRule="auto"/>
        <w:rPr>
          <w:rFonts w:ascii="Times New Roman" w:eastAsia="Times New Roman" w:hAnsi="Times New Roman" w:cs="Times New Roman"/>
          <w:kern w:val="0"/>
          <w:lang w:eastAsia="es-CU"/>
          <w14:ligatures w14:val="none"/>
        </w:rPr>
      </w:pPr>
      <w:r>
        <w:rPr>
          <w:rFonts w:ascii="Times New Roman" w:eastAsia="Times New Roman" w:hAnsi="Times New Roman" w:cs="Times New Roman"/>
          <w:kern w:val="0"/>
          <w:lang w:eastAsia="es-CU"/>
          <w14:ligatures w14:val="none"/>
        </w:rPr>
        <w:pict w14:anchorId="47FD41AB">
          <v:rect id="_x0000_i1030" style="width:0;height:1.5pt" o:hralign="center" o:hrstd="t" o:hr="t" fillcolor="#a0a0a0" stroked="f"/>
        </w:pict>
      </w:r>
    </w:p>
    <w:p w14:paraId="1807ACD2"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t>Sistema de Turnos</w:t>
      </w:r>
    </w:p>
    <w:p w14:paraId="797DBDDE" w14:textId="77777777" w:rsidR="00C53AE2" w:rsidRPr="00C53AE2" w:rsidRDefault="00C53AE2" w:rsidP="00C53AE2">
      <w:pPr>
        <w:numPr>
          <w:ilvl w:val="0"/>
          <w:numId w:val="23"/>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Los turnos alternan entre los jugadores.</w:t>
      </w:r>
    </w:p>
    <w:p w14:paraId="67E9D5B9" w14:textId="77777777" w:rsidR="00C53AE2" w:rsidRPr="00C53AE2" w:rsidRDefault="00C53AE2" w:rsidP="00C53AE2">
      <w:pPr>
        <w:numPr>
          <w:ilvl w:val="0"/>
          <w:numId w:val="23"/>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Cada turno permite al jugador moverse o usar una habilidad especial.</w:t>
      </w:r>
    </w:p>
    <w:p w14:paraId="10B8FF97" w14:textId="77777777" w:rsidR="00C53AE2" w:rsidRPr="00C53AE2" w:rsidRDefault="00C53AE2" w:rsidP="00C53AE2">
      <w:pPr>
        <w:numPr>
          <w:ilvl w:val="0"/>
          <w:numId w:val="23"/>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La IA utiliza </w:t>
      </w:r>
      <w:r w:rsidRPr="00C53AE2">
        <w:rPr>
          <w:rFonts w:ascii="Times New Roman" w:eastAsia="Times New Roman" w:hAnsi="Times New Roman" w:cs="Times New Roman"/>
          <w:b/>
          <w:bCs/>
          <w:kern w:val="0"/>
          <w:lang w:eastAsia="es-CU"/>
          <w14:ligatures w14:val="none"/>
        </w:rPr>
        <w:t>A</w:t>
      </w:r>
      <w:r w:rsidRPr="00C53AE2">
        <w:rPr>
          <w:rFonts w:ascii="Times New Roman" w:eastAsia="Times New Roman" w:hAnsi="Times New Roman" w:cs="Times New Roman"/>
          <w:kern w:val="0"/>
          <w:lang w:eastAsia="es-CU"/>
          <w14:ligatures w14:val="none"/>
        </w:rPr>
        <w:t>* para calcular la mejor ruta hacia la meta.</w:t>
      </w:r>
    </w:p>
    <w:p w14:paraId="2A88B976" w14:textId="77777777" w:rsidR="00C53AE2" w:rsidRPr="00C53AE2" w:rsidRDefault="00000000" w:rsidP="00C53AE2">
      <w:pPr>
        <w:spacing w:after="0" w:line="240" w:lineRule="auto"/>
        <w:rPr>
          <w:rFonts w:ascii="Times New Roman" w:eastAsia="Times New Roman" w:hAnsi="Times New Roman" w:cs="Times New Roman"/>
          <w:kern w:val="0"/>
          <w:lang w:eastAsia="es-CU"/>
          <w14:ligatures w14:val="none"/>
        </w:rPr>
      </w:pPr>
      <w:r>
        <w:rPr>
          <w:rFonts w:ascii="Times New Roman" w:eastAsia="Times New Roman" w:hAnsi="Times New Roman" w:cs="Times New Roman"/>
          <w:kern w:val="0"/>
          <w:lang w:eastAsia="es-CU"/>
          <w14:ligatures w14:val="none"/>
        </w:rPr>
        <w:pict w14:anchorId="59CD1409">
          <v:rect id="_x0000_i1031" style="width:0;height:1.5pt" o:hralign="center" o:hrstd="t" o:hr="t" fillcolor="#a0a0a0" stroked="f"/>
        </w:pict>
      </w:r>
    </w:p>
    <w:p w14:paraId="5A3F9F0F" w14:textId="77777777" w:rsidR="00C53AE2" w:rsidRPr="00C53AE2" w:rsidRDefault="00C53AE2" w:rsidP="00C53AE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C53AE2">
        <w:rPr>
          <w:rFonts w:ascii="Times New Roman" w:eastAsia="Times New Roman" w:hAnsi="Times New Roman" w:cs="Times New Roman"/>
          <w:b/>
          <w:bCs/>
          <w:kern w:val="0"/>
          <w:sz w:val="36"/>
          <w:szCs w:val="36"/>
          <w:lang w:eastAsia="es-CU"/>
          <w14:ligatures w14:val="none"/>
        </w:rPr>
        <w:lastRenderedPageBreak/>
        <w:t>Conclusión</w:t>
      </w:r>
    </w:p>
    <w:p w14:paraId="55C5EF52"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 xml:space="preserve">El desarrollo de este juego permitió aplicar algoritmos fundamentales como </w:t>
      </w:r>
      <w:r w:rsidRPr="00C53AE2">
        <w:rPr>
          <w:rFonts w:ascii="Times New Roman" w:eastAsia="Times New Roman" w:hAnsi="Times New Roman" w:cs="Times New Roman"/>
          <w:b/>
          <w:bCs/>
          <w:kern w:val="0"/>
          <w:lang w:eastAsia="es-CU"/>
          <w14:ligatures w14:val="none"/>
        </w:rPr>
        <w:t>A</w:t>
      </w:r>
      <w:r w:rsidRPr="00C53AE2">
        <w:rPr>
          <w:rFonts w:ascii="Times New Roman" w:eastAsia="Times New Roman" w:hAnsi="Times New Roman" w:cs="Times New Roman"/>
          <w:kern w:val="0"/>
          <w:lang w:eastAsia="es-CU"/>
          <w14:ligatures w14:val="none"/>
        </w:rPr>
        <w:t xml:space="preserve">* y </w:t>
      </w:r>
      <w:r w:rsidRPr="00C53AE2">
        <w:rPr>
          <w:rFonts w:ascii="Times New Roman" w:eastAsia="Times New Roman" w:hAnsi="Times New Roman" w:cs="Times New Roman"/>
          <w:b/>
          <w:bCs/>
          <w:kern w:val="0"/>
          <w:lang w:eastAsia="es-CU"/>
          <w14:ligatures w14:val="none"/>
        </w:rPr>
        <w:t>Prim</w:t>
      </w:r>
      <w:r w:rsidRPr="00C53AE2">
        <w:rPr>
          <w:rFonts w:ascii="Times New Roman" w:eastAsia="Times New Roman" w:hAnsi="Times New Roman" w:cs="Times New Roman"/>
          <w:kern w:val="0"/>
          <w:lang w:eastAsia="es-CU"/>
          <w14:ligatures w14:val="none"/>
        </w:rPr>
        <w:t>, reforzando conceptos clave de estructuras de datos y programación orientada a objetos.</w:t>
      </w:r>
    </w:p>
    <w:p w14:paraId="257AF3B5"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Se logró implementar una mecánica de juego estratégica, en la que los jugadores deben planificar cuidadosamente sus movimientos y el uso de habilidades.</w:t>
      </w:r>
    </w:p>
    <w:p w14:paraId="78E43533" w14:textId="77777777" w:rsidR="00C53AE2" w:rsidRPr="00C53AE2" w:rsidRDefault="00C53AE2" w:rsidP="00C53AE2">
      <w:pPr>
        <w:spacing w:before="100" w:beforeAutospacing="1" w:after="100" w:afterAutospacing="1" w:line="240" w:lineRule="auto"/>
        <w:rPr>
          <w:rFonts w:ascii="Times New Roman" w:eastAsia="Times New Roman" w:hAnsi="Times New Roman" w:cs="Times New Roman"/>
          <w:kern w:val="0"/>
          <w:lang w:eastAsia="es-CU"/>
          <w14:ligatures w14:val="none"/>
        </w:rPr>
      </w:pPr>
      <w:r w:rsidRPr="00C53AE2">
        <w:rPr>
          <w:rFonts w:ascii="Times New Roman" w:eastAsia="Times New Roman" w:hAnsi="Times New Roman" w:cs="Times New Roman"/>
          <w:kern w:val="0"/>
          <w:lang w:eastAsia="es-CU"/>
          <w14:ligatures w14:val="none"/>
        </w:rPr>
        <w:t>Este proyecto representa un primer acercamiento al desarrollo de videojuegos dentro de la carrera de Ciencias de la Computación y sienta las bases para futuros trabajos más complejos.</w:t>
      </w:r>
    </w:p>
    <w:p w14:paraId="65D9EC8C" w14:textId="77777777" w:rsidR="00C53AE2" w:rsidRPr="00C53AE2" w:rsidRDefault="00000000" w:rsidP="00C53AE2">
      <w:pPr>
        <w:spacing w:after="0" w:line="240" w:lineRule="auto"/>
        <w:rPr>
          <w:rFonts w:ascii="Times New Roman" w:eastAsia="Times New Roman" w:hAnsi="Times New Roman" w:cs="Times New Roman"/>
          <w:kern w:val="0"/>
          <w:lang w:eastAsia="es-CU"/>
          <w14:ligatures w14:val="none"/>
        </w:rPr>
      </w:pPr>
      <w:r>
        <w:rPr>
          <w:rFonts w:ascii="Times New Roman" w:eastAsia="Times New Roman" w:hAnsi="Times New Roman" w:cs="Times New Roman"/>
          <w:kern w:val="0"/>
          <w:lang w:eastAsia="es-CU"/>
          <w14:ligatures w14:val="none"/>
        </w:rPr>
        <w:pict w14:anchorId="2B869216">
          <v:rect id="_x0000_i1032" style="width:0;height:1.5pt" o:hralign="center" o:hrstd="t" o:hr="t" fillcolor="#a0a0a0" stroked="f"/>
        </w:pict>
      </w:r>
    </w:p>
    <w:p w14:paraId="1744D703" w14:textId="77777777" w:rsidR="00EC0652" w:rsidRDefault="00EC0652"/>
    <w:sectPr w:rsidR="00EC06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474DD"/>
    <w:multiLevelType w:val="multilevel"/>
    <w:tmpl w:val="09F68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2ECA"/>
    <w:multiLevelType w:val="multilevel"/>
    <w:tmpl w:val="697E9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07319"/>
    <w:multiLevelType w:val="multilevel"/>
    <w:tmpl w:val="A29CA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736E1"/>
    <w:multiLevelType w:val="multilevel"/>
    <w:tmpl w:val="405A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C2A0D"/>
    <w:multiLevelType w:val="multilevel"/>
    <w:tmpl w:val="FEBC2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E0371"/>
    <w:multiLevelType w:val="multilevel"/>
    <w:tmpl w:val="4EFEB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10F61"/>
    <w:multiLevelType w:val="multilevel"/>
    <w:tmpl w:val="6C600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73D6E"/>
    <w:multiLevelType w:val="multilevel"/>
    <w:tmpl w:val="E3AE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5540B8"/>
    <w:multiLevelType w:val="multilevel"/>
    <w:tmpl w:val="1852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84391"/>
    <w:multiLevelType w:val="multilevel"/>
    <w:tmpl w:val="C0227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B5287"/>
    <w:multiLevelType w:val="multilevel"/>
    <w:tmpl w:val="A6C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57B6A"/>
    <w:multiLevelType w:val="multilevel"/>
    <w:tmpl w:val="D8748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076D25"/>
    <w:multiLevelType w:val="multilevel"/>
    <w:tmpl w:val="E9CE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06BB1"/>
    <w:multiLevelType w:val="multilevel"/>
    <w:tmpl w:val="6B32E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D7399A"/>
    <w:multiLevelType w:val="multilevel"/>
    <w:tmpl w:val="F438B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A811FF"/>
    <w:multiLevelType w:val="multilevel"/>
    <w:tmpl w:val="453C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A1214"/>
    <w:multiLevelType w:val="multilevel"/>
    <w:tmpl w:val="66624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255FCA"/>
    <w:multiLevelType w:val="multilevel"/>
    <w:tmpl w:val="3D74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4238B"/>
    <w:multiLevelType w:val="multilevel"/>
    <w:tmpl w:val="6374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50E3D"/>
    <w:multiLevelType w:val="multilevel"/>
    <w:tmpl w:val="E314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384101"/>
    <w:multiLevelType w:val="multilevel"/>
    <w:tmpl w:val="EF3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D574C7"/>
    <w:multiLevelType w:val="multilevel"/>
    <w:tmpl w:val="8EF6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EC684C"/>
    <w:multiLevelType w:val="multilevel"/>
    <w:tmpl w:val="F35E2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847298">
    <w:abstractNumId w:val="2"/>
  </w:num>
  <w:num w:numId="2" w16cid:durableId="374701956">
    <w:abstractNumId w:val="1"/>
  </w:num>
  <w:num w:numId="3" w16cid:durableId="322583593">
    <w:abstractNumId w:val="8"/>
  </w:num>
  <w:num w:numId="4" w16cid:durableId="1646814673">
    <w:abstractNumId w:val="10"/>
  </w:num>
  <w:num w:numId="5" w16cid:durableId="1104694232">
    <w:abstractNumId w:val="12"/>
  </w:num>
  <w:num w:numId="6" w16cid:durableId="37050435">
    <w:abstractNumId w:val="14"/>
  </w:num>
  <w:num w:numId="7" w16cid:durableId="944924881">
    <w:abstractNumId w:val="15"/>
  </w:num>
  <w:num w:numId="8" w16cid:durableId="1713991876">
    <w:abstractNumId w:val="13"/>
  </w:num>
  <w:num w:numId="9" w16cid:durableId="179440129">
    <w:abstractNumId w:val="9"/>
  </w:num>
  <w:num w:numId="10" w16cid:durableId="1276595534">
    <w:abstractNumId w:val="21"/>
  </w:num>
  <w:num w:numId="11" w16cid:durableId="195970578">
    <w:abstractNumId w:val="22"/>
  </w:num>
  <w:num w:numId="12" w16cid:durableId="1438719938">
    <w:abstractNumId w:val="18"/>
  </w:num>
  <w:num w:numId="13" w16cid:durableId="823274289">
    <w:abstractNumId w:val="0"/>
  </w:num>
  <w:num w:numId="14" w16cid:durableId="388001481">
    <w:abstractNumId w:val="5"/>
  </w:num>
  <w:num w:numId="15" w16cid:durableId="1115100628">
    <w:abstractNumId w:val="17"/>
  </w:num>
  <w:num w:numId="16" w16cid:durableId="846137409">
    <w:abstractNumId w:val="6"/>
  </w:num>
  <w:num w:numId="17" w16cid:durableId="959410027">
    <w:abstractNumId w:val="16"/>
  </w:num>
  <w:num w:numId="18" w16cid:durableId="1730569817">
    <w:abstractNumId w:val="7"/>
  </w:num>
  <w:num w:numId="19" w16cid:durableId="533347174">
    <w:abstractNumId w:val="11"/>
  </w:num>
  <w:num w:numId="20" w16cid:durableId="501895347">
    <w:abstractNumId w:val="19"/>
  </w:num>
  <w:num w:numId="21" w16cid:durableId="149559925">
    <w:abstractNumId w:val="3"/>
  </w:num>
  <w:num w:numId="22" w16cid:durableId="548613475">
    <w:abstractNumId w:val="4"/>
  </w:num>
  <w:num w:numId="23" w16cid:durableId="12336593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52"/>
    <w:rsid w:val="000A2FB3"/>
    <w:rsid w:val="005F223C"/>
    <w:rsid w:val="00B74275"/>
    <w:rsid w:val="00C53AE2"/>
    <w:rsid w:val="00E94B58"/>
    <w:rsid w:val="00EC0652"/>
    <w:rsid w:val="00EF41FD"/>
    <w:rsid w:val="00F86444"/>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BC22"/>
  <w15:chartTrackingRefBased/>
  <w15:docId w15:val="{11E910A3-FD52-4F2F-A642-DC24E96A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06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C06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C065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C065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C065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C06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06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06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06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65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C065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C065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C065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C065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C06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06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06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0652"/>
    <w:rPr>
      <w:rFonts w:eastAsiaTheme="majorEastAsia" w:cstheme="majorBidi"/>
      <w:color w:val="272727" w:themeColor="text1" w:themeTint="D8"/>
    </w:rPr>
  </w:style>
  <w:style w:type="paragraph" w:styleId="Ttulo">
    <w:name w:val="Title"/>
    <w:basedOn w:val="Normal"/>
    <w:next w:val="Normal"/>
    <w:link w:val="TtuloCar"/>
    <w:uiPriority w:val="10"/>
    <w:qFormat/>
    <w:rsid w:val="00EC0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06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06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06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0652"/>
    <w:pPr>
      <w:spacing w:before="160"/>
      <w:jc w:val="center"/>
    </w:pPr>
    <w:rPr>
      <w:i/>
      <w:iCs/>
      <w:color w:val="404040" w:themeColor="text1" w:themeTint="BF"/>
    </w:rPr>
  </w:style>
  <w:style w:type="character" w:customStyle="1" w:styleId="CitaCar">
    <w:name w:val="Cita Car"/>
    <w:basedOn w:val="Fuentedeprrafopredeter"/>
    <w:link w:val="Cita"/>
    <w:uiPriority w:val="29"/>
    <w:rsid w:val="00EC0652"/>
    <w:rPr>
      <w:i/>
      <w:iCs/>
      <w:color w:val="404040" w:themeColor="text1" w:themeTint="BF"/>
    </w:rPr>
  </w:style>
  <w:style w:type="paragraph" w:styleId="Prrafodelista">
    <w:name w:val="List Paragraph"/>
    <w:basedOn w:val="Normal"/>
    <w:uiPriority w:val="34"/>
    <w:qFormat/>
    <w:rsid w:val="00EC0652"/>
    <w:pPr>
      <w:ind w:left="720"/>
      <w:contextualSpacing/>
    </w:pPr>
  </w:style>
  <w:style w:type="character" w:styleId="nfasisintenso">
    <w:name w:val="Intense Emphasis"/>
    <w:basedOn w:val="Fuentedeprrafopredeter"/>
    <w:uiPriority w:val="21"/>
    <w:qFormat/>
    <w:rsid w:val="00EC0652"/>
    <w:rPr>
      <w:i/>
      <w:iCs/>
      <w:color w:val="2F5496" w:themeColor="accent1" w:themeShade="BF"/>
    </w:rPr>
  </w:style>
  <w:style w:type="paragraph" w:styleId="Citadestacada">
    <w:name w:val="Intense Quote"/>
    <w:basedOn w:val="Normal"/>
    <w:next w:val="Normal"/>
    <w:link w:val="CitadestacadaCar"/>
    <w:uiPriority w:val="30"/>
    <w:qFormat/>
    <w:rsid w:val="00EC06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C0652"/>
    <w:rPr>
      <w:i/>
      <w:iCs/>
      <w:color w:val="2F5496" w:themeColor="accent1" w:themeShade="BF"/>
    </w:rPr>
  </w:style>
  <w:style w:type="character" w:styleId="Referenciaintensa">
    <w:name w:val="Intense Reference"/>
    <w:basedOn w:val="Fuentedeprrafopredeter"/>
    <w:uiPriority w:val="32"/>
    <w:qFormat/>
    <w:rsid w:val="00EC06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18300">
      <w:bodyDiv w:val="1"/>
      <w:marLeft w:val="0"/>
      <w:marRight w:val="0"/>
      <w:marTop w:val="0"/>
      <w:marBottom w:val="0"/>
      <w:divBdr>
        <w:top w:val="none" w:sz="0" w:space="0" w:color="auto"/>
        <w:left w:val="none" w:sz="0" w:space="0" w:color="auto"/>
        <w:bottom w:val="none" w:sz="0" w:space="0" w:color="auto"/>
        <w:right w:val="none" w:sz="0" w:space="0" w:color="auto"/>
      </w:divBdr>
      <w:divsChild>
        <w:div w:id="1794398480">
          <w:marLeft w:val="0"/>
          <w:marRight w:val="0"/>
          <w:marTop w:val="0"/>
          <w:marBottom w:val="0"/>
          <w:divBdr>
            <w:top w:val="none" w:sz="0" w:space="0" w:color="auto"/>
            <w:left w:val="none" w:sz="0" w:space="0" w:color="auto"/>
            <w:bottom w:val="none" w:sz="0" w:space="0" w:color="auto"/>
            <w:right w:val="none" w:sz="0" w:space="0" w:color="auto"/>
          </w:divBdr>
          <w:divsChild>
            <w:div w:id="1638562793">
              <w:marLeft w:val="0"/>
              <w:marRight w:val="0"/>
              <w:marTop w:val="0"/>
              <w:marBottom w:val="0"/>
              <w:divBdr>
                <w:top w:val="none" w:sz="0" w:space="0" w:color="auto"/>
                <w:left w:val="none" w:sz="0" w:space="0" w:color="auto"/>
                <w:bottom w:val="none" w:sz="0" w:space="0" w:color="auto"/>
                <w:right w:val="none" w:sz="0" w:space="0" w:color="auto"/>
              </w:divBdr>
            </w:div>
            <w:div w:id="916788687">
              <w:marLeft w:val="0"/>
              <w:marRight w:val="0"/>
              <w:marTop w:val="0"/>
              <w:marBottom w:val="0"/>
              <w:divBdr>
                <w:top w:val="none" w:sz="0" w:space="0" w:color="auto"/>
                <w:left w:val="none" w:sz="0" w:space="0" w:color="auto"/>
                <w:bottom w:val="none" w:sz="0" w:space="0" w:color="auto"/>
                <w:right w:val="none" w:sz="0" w:space="0" w:color="auto"/>
              </w:divBdr>
              <w:divsChild>
                <w:div w:id="379863089">
                  <w:marLeft w:val="0"/>
                  <w:marRight w:val="0"/>
                  <w:marTop w:val="0"/>
                  <w:marBottom w:val="0"/>
                  <w:divBdr>
                    <w:top w:val="none" w:sz="0" w:space="0" w:color="auto"/>
                    <w:left w:val="none" w:sz="0" w:space="0" w:color="auto"/>
                    <w:bottom w:val="none" w:sz="0" w:space="0" w:color="auto"/>
                    <w:right w:val="none" w:sz="0" w:space="0" w:color="auto"/>
                  </w:divBdr>
                  <w:divsChild>
                    <w:div w:id="12706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9986">
              <w:marLeft w:val="0"/>
              <w:marRight w:val="0"/>
              <w:marTop w:val="0"/>
              <w:marBottom w:val="0"/>
              <w:divBdr>
                <w:top w:val="none" w:sz="0" w:space="0" w:color="auto"/>
                <w:left w:val="none" w:sz="0" w:space="0" w:color="auto"/>
                <w:bottom w:val="none" w:sz="0" w:space="0" w:color="auto"/>
                <w:right w:val="none" w:sz="0" w:space="0" w:color="auto"/>
              </w:divBdr>
            </w:div>
          </w:divsChild>
        </w:div>
        <w:div w:id="1019309202">
          <w:marLeft w:val="0"/>
          <w:marRight w:val="0"/>
          <w:marTop w:val="0"/>
          <w:marBottom w:val="0"/>
          <w:divBdr>
            <w:top w:val="none" w:sz="0" w:space="0" w:color="auto"/>
            <w:left w:val="none" w:sz="0" w:space="0" w:color="auto"/>
            <w:bottom w:val="none" w:sz="0" w:space="0" w:color="auto"/>
            <w:right w:val="none" w:sz="0" w:space="0" w:color="auto"/>
          </w:divBdr>
          <w:divsChild>
            <w:div w:id="1756397073">
              <w:marLeft w:val="0"/>
              <w:marRight w:val="0"/>
              <w:marTop w:val="0"/>
              <w:marBottom w:val="0"/>
              <w:divBdr>
                <w:top w:val="none" w:sz="0" w:space="0" w:color="auto"/>
                <w:left w:val="none" w:sz="0" w:space="0" w:color="auto"/>
                <w:bottom w:val="none" w:sz="0" w:space="0" w:color="auto"/>
                <w:right w:val="none" w:sz="0" w:space="0" w:color="auto"/>
              </w:divBdr>
            </w:div>
            <w:div w:id="285284351">
              <w:marLeft w:val="0"/>
              <w:marRight w:val="0"/>
              <w:marTop w:val="0"/>
              <w:marBottom w:val="0"/>
              <w:divBdr>
                <w:top w:val="none" w:sz="0" w:space="0" w:color="auto"/>
                <w:left w:val="none" w:sz="0" w:space="0" w:color="auto"/>
                <w:bottom w:val="none" w:sz="0" w:space="0" w:color="auto"/>
                <w:right w:val="none" w:sz="0" w:space="0" w:color="auto"/>
              </w:divBdr>
              <w:divsChild>
                <w:div w:id="1841118016">
                  <w:marLeft w:val="0"/>
                  <w:marRight w:val="0"/>
                  <w:marTop w:val="0"/>
                  <w:marBottom w:val="0"/>
                  <w:divBdr>
                    <w:top w:val="none" w:sz="0" w:space="0" w:color="auto"/>
                    <w:left w:val="none" w:sz="0" w:space="0" w:color="auto"/>
                    <w:bottom w:val="none" w:sz="0" w:space="0" w:color="auto"/>
                    <w:right w:val="none" w:sz="0" w:space="0" w:color="auto"/>
                  </w:divBdr>
                  <w:divsChild>
                    <w:div w:id="20792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3242">
      <w:bodyDiv w:val="1"/>
      <w:marLeft w:val="0"/>
      <w:marRight w:val="0"/>
      <w:marTop w:val="0"/>
      <w:marBottom w:val="0"/>
      <w:divBdr>
        <w:top w:val="none" w:sz="0" w:space="0" w:color="auto"/>
        <w:left w:val="none" w:sz="0" w:space="0" w:color="auto"/>
        <w:bottom w:val="none" w:sz="0" w:space="0" w:color="auto"/>
        <w:right w:val="none" w:sz="0" w:space="0" w:color="auto"/>
      </w:divBdr>
      <w:divsChild>
        <w:div w:id="602956510">
          <w:marLeft w:val="0"/>
          <w:marRight w:val="0"/>
          <w:marTop w:val="0"/>
          <w:marBottom w:val="0"/>
          <w:divBdr>
            <w:top w:val="none" w:sz="0" w:space="0" w:color="auto"/>
            <w:left w:val="none" w:sz="0" w:space="0" w:color="auto"/>
            <w:bottom w:val="none" w:sz="0" w:space="0" w:color="auto"/>
            <w:right w:val="none" w:sz="0" w:space="0" w:color="auto"/>
          </w:divBdr>
        </w:div>
        <w:div w:id="2022782703">
          <w:marLeft w:val="0"/>
          <w:marRight w:val="0"/>
          <w:marTop w:val="0"/>
          <w:marBottom w:val="0"/>
          <w:divBdr>
            <w:top w:val="none" w:sz="0" w:space="0" w:color="auto"/>
            <w:left w:val="none" w:sz="0" w:space="0" w:color="auto"/>
            <w:bottom w:val="none" w:sz="0" w:space="0" w:color="auto"/>
            <w:right w:val="none" w:sz="0" w:space="0" w:color="auto"/>
          </w:divBdr>
        </w:div>
        <w:div w:id="154617075">
          <w:marLeft w:val="0"/>
          <w:marRight w:val="0"/>
          <w:marTop w:val="0"/>
          <w:marBottom w:val="0"/>
          <w:divBdr>
            <w:top w:val="none" w:sz="0" w:space="0" w:color="auto"/>
            <w:left w:val="none" w:sz="0" w:space="0" w:color="auto"/>
            <w:bottom w:val="none" w:sz="0" w:space="0" w:color="auto"/>
            <w:right w:val="none" w:sz="0" w:space="0" w:color="auto"/>
          </w:divBdr>
        </w:div>
        <w:div w:id="1804300587">
          <w:marLeft w:val="0"/>
          <w:marRight w:val="0"/>
          <w:marTop w:val="0"/>
          <w:marBottom w:val="0"/>
          <w:divBdr>
            <w:top w:val="none" w:sz="0" w:space="0" w:color="auto"/>
            <w:left w:val="none" w:sz="0" w:space="0" w:color="auto"/>
            <w:bottom w:val="none" w:sz="0" w:space="0" w:color="auto"/>
            <w:right w:val="none" w:sz="0" w:space="0" w:color="auto"/>
          </w:divBdr>
        </w:div>
      </w:divsChild>
    </w:div>
    <w:div w:id="1355111510">
      <w:bodyDiv w:val="1"/>
      <w:marLeft w:val="0"/>
      <w:marRight w:val="0"/>
      <w:marTop w:val="0"/>
      <w:marBottom w:val="0"/>
      <w:divBdr>
        <w:top w:val="none" w:sz="0" w:space="0" w:color="auto"/>
        <w:left w:val="none" w:sz="0" w:space="0" w:color="auto"/>
        <w:bottom w:val="none" w:sz="0" w:space="0" w:color="auto"/>
        <w:right w:val="none" w:sz="0" w:space="0" w:color="auto"/>
      </w:divBdr>
      <w:divsChild>
        <w:div w:id="1639990534">
          <w:marLeft w:val="0"/>
          <w:marRight w:val="0"/>
          <w:marTop w:val="0"/>
          <w:marBottom w:val="0"/>
          <w:divBdr>
            <w:top w:val="none" w:sz="0" w:space="0" w:color="auto"/>
            <w:left w:val="none" w:sz="0" w:space="0" w:color="auto"/>
            <w:bottom w:val="none" w:sz="0" w:space="0" w:color="auto"/>
            <w:right w:val="none" w:sz="0" w:space="0" w:color="auto"/>
          </w:divBdr>
        </w:div>
        <w:div w:id="1025131243">
          <w:marLeft w:val="0"/>
          <w:marRight w:val="0"/>
          <w:marTop w:val="0"/>
          <w:marBottom w:val="0"/>
          <w:divBdr>
            <w:top w:val="none" w:sz="0" w:space="0" w:color="auto"/>
            <w:left w:val="none" w:sz="0" w:space="0" w:color="auto"/>
            <w:bottom w:val="none" w:sz="0" w:space="0" w:color="auto"/>
            <w:right w:val="none" w:sz="0" w:space="0" w:color="auto"/>
          </w:divBdr>
        </w:div>
      </w:divsChild>
    </w:div>
    <w:div w:id="201091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763</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Collazo</dc:creator>
  <cp:keywords/>
  <dc:description/>
  <cp:lastModifiedBy>Daniel Collazo</cp:lastModifiedBy>
  <cp:revision>4</cp:revision>
  <dcterms:created xsi:type="dcterms:W3CDTF">2025-01-31T21:39:00Z</dcterms:created>
  <dcterms:modified xsi:type="dcterms:W3CDTF">2025-02-02T05:31:00Z</dcterms:modified>
</cp:coreProperties>
</file>