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F1B9B" w14:textId="1BB6929D" w:rsidR="00E204EC" w:rsidRDefault="00E204EC" w:rsidP="00E204EC">
      <w:pPr>
        <w:jc w:val="both"/>
      </w:pPr>
      <w:r>
        <w:t>Simular</w:t>
      </w:r>
      <w:r>
        <w:t xml:space="preserve"> una batalla entre grupos antagonistas utilizando Cadenas de </w:t>
      </w:r>
      <w:proofErr w:type="spellStart"/>
      <w:r>
        <w:t>Markov</w:t>
      </w:r>
      <w:proofErr w:type="spellEnd"/>
      <w:r>
        <w:t>.</w:t>
      </w:r>
    </w:p>
    <w:p w14:paraId="5E1403E4" w14:textId="22378B54" w:rsidR="00061F23" w:rsidRDefault="00E204EC" w:rsidP="00E204EC">
      <w:pPr>
        <w:jc w:val="both"/>
      </w:pPr>
      <w:r>
        <w:t xml:space="preserve">Utilizando </w:t>
      </w:r>
      <w:proofErr w:type="spellStart"/>
      <w:r>
        <w:t>python</w:t>
      </w:r>
      <w:proofErr w:type="spellEnd"/>
      <w:r>
        <w:t xml:space="preserve"> </w:t>
      </w:r>
      <w:r>
        <w:t xml:space="preserve">con </w:t>
      </w:r>
      <w:proofErr w:type="spellStart"/>
      <w:r>
        <w:t>numpy</w:t>
      </w:r>
      <w:proofErr w:type="spellEnd"/>
      <w:r>
        <w:t xml:space="preserve"> o pandas. Simular</w:t>
      </w:r>
      <w:r>
        <w:t xml:space="preserve"> una batalla mortal entre distintos grupos enemigos utilizando cadenas de </w:t>
      </w:r>
      <w:proofErr w:type="spellStart"/>
      <w:r>
        <w:t>Markov</w:t>
      </w:r>
      <w:proofErr w:type="spellEnd"/>
      <w:r>
        <w:t xml:space="preserve"> y la generación de números aleatorios.</w:t>
      </w:r>
    </w:p>
    <w:p w14:paraId="18C44019" w14:textId="7837D706" w:rsidR="00E204EC" w:rsidRDefault="00061F23" w:rsidP="00E204EC">
      <w:pPr>
        <w:jc w:val="both"/>
      </w:pPr>
      <w:r>
        <w:t>Realiza las correcciones y sigue las instrucciones</w:t>
      </w:r>
      <w:r w:rsidR="00E204EC">
        <w:t xml:space="preserve"> generales.</w:t>
      </w:r>
    </w:p>
    <w:p w14:paraId="5E8AA766" w14:textId="77777777" w:rsidR="000D5184" w:rsidRDefault="00E204EC" w:rsidP="00E204EC">
      <w:pPr>
        <w:pStyle w:val="Prrafodelista"/>
        <w:numPr>
          <w:ilvl w:val="0"/>
          <w:numId w:val="1"/>
        </w:numPr>
        <w:jc w:val="both"/>
      </w:pPr>
      <w:r>
        <w:t>Comienza estableciendo una matriz estocástica inicial</w:t>
      </w:r>
      <w:r w:rsidR="000D5184">
        <w:t xml:space="preserve"> </w:t>
      </w:r>
      <w:r>
        <w:t>generada de manera aleatoria</w:t>
      </w:r>
      <w:r w:rsidR="000D5184">
        <w:t xml:space="preserve"> cada vez que se corre el programa</w:t>
      </w:r>
      <w:r>
        <w:t>, asegúrate que sea estocástica</w:t>
      </w:r>
      <w:r w:rsidR="000D5184">
        <w:t xml:space="preserve">. </w:t>
      </w:r>
    </w:p>
    <w:p w14:paraId="27BFC6D5" w14:textId="2DDEFC88" w:rsidR="00E204EC" w:rsidRDefault="00E204EC" w:rsidP="00E204EC">
      <w:pPr>
        <w:pStyle w:val="Prrafodelista"/>
        <w:numPr>
          <w:ilvl w:val="0"/>
          <w:numId w:val="1"/>
        </w:numPr>
        <w:jc w:val="both"/>
      </w:pPr>
      <w:r>
        <w:t xml:space="preserve">Ir del estado 1 al 2 significa que un guerrero del grupo 1 mata instantáneamente a un guerrero del grupo 2. Cada entrada de la matriz representa qué tan probable es que un grupo ataque a otro. Por ejemplo, si el elemento [1][2] es 0.60, significa que hay un 60% de probabilidad que el grupo 1 ataque al 2. </w:t>
      </w:r>
    </w:p>
    <w:p w14:paraId="4A6F4520" w14:textId="7A0F8391" w:rsidR="00E204EC" w:rsidRDefault="00E204EC" w:rsidP="00E204EC">
      <w:pPr>
        <w:pStyle w:val="Prrafodelista"/>
        <w:numPr>
          <w:ilvl w:val="0"/>
          <w:numId w:val="1"/>
        </w:numPr>
        <w:jc w:val="both"/>
      </w:pPr>
      <w:r>
        <w:t xml:space="preserve">La cantidad de guerreros por grupo </w:t>
      </w:r>
      <w:r w:rsidR="000D5184">
        <w:t>debe ser</w:t>
      </w:r>
      <w:r>
        <w:t xml:space="preserve"> generada de manera aleatoria.</w:t>
      </w:r>
    </w:p>
    <w:p w14:paraId="081BF03C" w14:textId="57A98177" w:rsidR="00E204EC" w:rsidRDefault="00E204EC" w:rsidP="00E204EC">
      <w:pPr>
        <w:pStyle w:val="Prrafodelista"/>
        <w:numPr>
          <w:ilvl w:val="0"/>
          <w:numId w:val="1"/>
        </w:numPr>
        <w:jc w:val="both"/>
      </w:pPr>
      <w:r>
        <w:t>Para decidir qué grupo ataca en cada turno, genera un número aleatorio uniforme</w:t>
      </w:r>
      <w:r w:rsidR="000D5184">
        <w:t xml:space="preserve"> por medio de la distribución multinomial</w:t>
      </w:r>
      <w:r>
        <w:t xml:space="preserve">. Por ejemplo, si se genera el número 2, éste será el grupo que atacará. </w:t>
      </w:r>
    </w:p>
    <w:p w14:paraId="78DB2B43" w14:textId="77777777" w:rsidR="00E204EC" w:rsidRDefault="00E204EC" w:rsidP="00E204EC">
      <w:pPr>
        <w:pStyle w:val="Prrafodelista"/>
        <w:numPr>
          <w:ilvl w:val="0"/>
          <w:numId w:val="1"/>
        </w:numPr>
        <w:jc w:val="both"/>
      </w:pPr>
      <w:r>
        <w:t>Cada que un grupo se queda sin guerreros, la matriz estocástica debe ser reconfigurada de manera automática.</w:t>
      </w:r>
    </w:p>
    <w:p w14:paraId="0CD19FAE" w14:textId="4BE705ED" w:rsidR="00E204EC" w:rsidRDefault="00E204EC" w:rsidP="00E204EC">
      <w:pPr>
        <w:pStyle w:val="Prrafodelista"/>
        <w:numPr>
          <w:ilvl w:val="0"/>
          <w:numId w:val="1"/>
        </w:numPr>
        <w:jc w:val="both"/>
      </w:pPr>
      <w:r>
        <w:t>El grupo que queda con guerreros vivos es el ganador.</w:t>
      </w:r>
    </w:p>
    <w:p w14:paraId="558D86D6" w14:textId="77777777" w:rsidR="00E204EC" w:rsidRDefault="00E204EC" w:rsidP="00E204EC">
      <w:pPr>
        <w:jc w:val="both"/>
      </w:pPr>
    </w:p>
    <w:p w14:paraId="283008CE" w14:textId="760121F1" w:rsidR="007B1FF6" w:rsidRDefault="007B1FF6" w:rsidP="00E204EC">
      <w:pPr>
        <w:jc w:val="both"/>
      </w:pPr>
      <w:r>
        <w:t>Consideraciones:</w:t>
      </w:r>
    </w:p>
    <w:p w14:paraId="10D288EA" w14:textId="0B1B27EA" w:rsidR="000D5184" w:rsidRDefault="000D5184" w:rsidP="007B1FF6">
      <w:pPr>
        <w:pStyle w:val="Prrafodelista"/>
        <w:numPr>
          <w:ilvl w:val="0"/>
          <w:numId w:val="4"/>
        </w:numPr>
        <w:jc w:val="both"/>
      </w:pPr>
      <w:r>
        <w:t xml:space="preserve">Solicita la cantidad de grupos. Genera la función </w:t>
      </w:r>
      <w:proofErr w:type="spellStart"/>
      <w:r>
        <w:t>main</w:t>
      </w:r>
      <w:proofErr w:type="spellEnd"/>
      <w:r>
        <w:t xml:space="preserve"> y el condicional de arranque.</w:t>
      </w:r>
    </w:p>
    <w:p w14:paraId="6027E019" w14:textId="6E88CAA2" w:rsidR="007B1FF6" w:rsidRDefault="007B1FF6" w:rsidP="007B1FF6">
      <w:pPr>
        <w:pStyle w:val="Prrafodelista"/>
        <w:numPr>
          <w:ilvl w:val="0"/>
          <w:numId w:val="4"/>
        </w:numPr>
        <w:jc w:val="both"/>
      </w:pPr>
      <w:r>
        <w:t>Detalla las funciones y pasos complejos con comentarios en español y simples de entender.</w:t>
      </w:r>
    </w:p>
    <w:p w14:paraId="4650E94C" w14:textId="792C9B8A" w:rsidR="007B1FF6" w:rsidRDefault="007B1FF6" w:rsidP="007B1FF6">
      <w:pPr>
        <w:pStyle w:val="Prrafodelista"/>
        <w:numPr>
          <w:ilvl w:val="0"/>
          <w:numId w:val="4"/>
        </w:numPr>
        <w:jc w:val="both"/>
      </w:pPr>
      <w:r>
        <w:t>Usa nombres de funciones y variables en español.</w:t>
      </w:r>
    </w:p>
    <w:p w14:paraId="2EDDAFB6" w14:textId="5E050926" w:rsidR="007B1FF6" w:rsidRDefault="007B1FF6" w:rsidP="007B1FF6">
      <w:pPr>
        <w:pStyle w:val="Prrafodelista"/>
        <w:numPr>
          <w:ilvl w:val="0"/>
          <w:numId w:val="4"/>
        </w:numPr>
        <w:jc w:val="both"/>
      </w:pPr>
      <w:r>
        <w:t>Utiliza la técnica dividir y vencer para los problemas complejos del programa. De tal forma que el código sea limpio y legible sin cosas complejas.</w:t>
      </w:r>
    </w:p>
    <w:p w14:paraId="42DB8233" w14:textId="09ADA40D" w:rsidR="000D5184" w:rsidRDefault="000D5184" w:rsidP="007B1FF6">
      <w:pPr>
        <w:pStyle w:val="Prrafodelista"/>
        <w:numPr>
          <w:ilvl w:val="0"/>
          <w:numId w:val="4"/>
        </w:numPr>
        <w:jc w:val="both"/>
      </w:pPr>
      <w:r>
        <w:t>U</w:t>
      </w:r>
      <w:r>
        <w:t xml:space="preserve">n guerrero </w:t>
      </w:r>
      <w:r>
        <w:t xml:space="preserve">de un grupo </w:t>
      </w:r>
      <w:r>
        <w:t>no puede atacar a otro del mismo grupo.</w:t>
      </w:r>
      <w:r>
        <w:t xml:space="preserve"> Ejemplo grupo 3 ataca a grupo 3. Esto no estaría permitido. </w:t>
      </w:r>
    </w:p>
    <w:p w14:paraId="66460494" w14:textId="77777777" w:rsidR="007B1FF6" w:rsidRDefault="007B1FF6" w:rsidP="00E204EC">
      <w:pPr>
        <w:jc w:val="both"/>
      </w:pPr>
    </w:p>
    <w:p w14:paraId="60E79AEB" w14:textId="5263B116" w:rsidR="00E204EC" w:rsidRDefault="00E204EC" w:rsidP="00E204EC">
      <w:pPr>
        <w:jc w:val="both"/>
      </w:pPr>
      <w:r>
        <w:t>Para la s</w:t>
      </w:r>
      <w:r>
        <w:t>alida del programa</w:t>
      </w:r>
      <w:r>
        <w:t>:</w:t>
      </w:r>
    </w:p>
    <w:p w14:paraId="2B4223C5" w14:textId="77777777" w:rsidR="00E204EC" w:rsidRDefault="00E204EC" w:rsidP="00E204EC">
      <w:pPr>
        <w:pStyle w:val="Prrafodelista"/>
        <w:numPr>
          <w:ilvl w:val="0"/>
          <w:numId w:val="3"/>
        </w:numPr>
        <w:jc w:val="both"/>
      </w:pPr>
      <w:r>
        <w:t>Genera un archivo de texto con la siguiente información.</w:t>
      </w:r>
    </w:p>
    <w:p w14:paraId="5A489976" w14:textId="77777777" w:rsidR="00E204EC" w:rsidRDefault="00E204EC" w:rsidP="00E204EC">
      <w:pPr>
        <w:pStyle w:val="Prrafodelista"/>
        <w:numPr>
          <w:ilvl w:val="0"/>
          <w:numId w:val="3"/>
        </w:numPr>
        <w:jc w:val="both"/>
      </w:pPr>
      <w:r>
        <w:t>Matriz inicial.</w:t>
      </w:r>
    </w:p>
    <w:p w14:paraId="059E5D31" w14:textId="77777777" w:rsidR="00E204EC" w:rsidRDefault="00E204EC" w:rsidP="00E204EC">
      <w:pPr>
        <w:pStyle w:val="Prrafodelista"/>
        <w:numPr>
          <w:ilvl w:val="0"/>
          <w:numId w:val="3"/>
        </w:numPr>
        <w:jc w:val="both"/>
      </w:pPr>
      <w:r>
        <w:t>Cantidad de guerreros por grupo.</w:t>
      </w:r>
    </w:p>
    <w:p w14:paraId="326C2F00" w14:textId="77777777" w:rsidR="00E204EC" w:rsidRDefault="00E204EC" w:rsidP="00E204EC">
      <w:pPr>
        <w:pStyle w:val="Prrafodelista"/>
        <w:numPr>
          <w:ilvl w:val="0"/>
          <w:numId w:val="3"/>
        </w:numPr>
        <w:jc w:val="both"/>
      </w:pPr>
      <w:r>
        <w:t>Cada que un ataque se lleve a cabo, muestra el grupo que ataca y a quién ataca. Muestra en cada turno cuántos guerreros tienen todos los grupos.</w:t>
      </w:r>
    </w:p>
    <w:p w14:paraId="47BCDEC6" w14:textId="77777777" w:rsidR="00E204EC" w:rsidRDefault="00E204EC" w:rsidP="00E204EC">
      <w:pPr>
        <w:pStyle w:val="Prrafodelista"/>
        <w:numPr>
          <w:ilvl w:val="0"/>
          <w:numId w:val="3"/>
        </w:numPr>
        <w:jc w:val="both"/>
      </w:pPr>
      <w:r>
        <w:t>Cada que un grupo muere, muestra un mensaje y la nueva matriz estocástica.</w:t>
      </w:r>
    </w:p>
    <w:p w14:paraId="1F631DF6" w14:textId="0E936601" w:rsidR="00E204EC" w:rsidRDefault="00E204EC" w:rsidP="00E204EC">
      <w:pPr>
        <w:pStyle w:val="Prrafodelista"/>
        <w:numPr>
          <w:ilvl w:val="0"/>
          <w:numId w:val="3"/>
        </w:numPr>
        <w:jc w:val="both"/>
      </w:pPr>
      <w:r>
        <w:t>Al final muestra el grupo ganador.</w:t>
      </w:r>
    </w:p>
    <w:p w14:paraId="3881253C" w14:textId="77777777" w:rsidR="00E204EC" w:rsidRDefault="00E204EC" w:rsidP="00E204EC">
      <w:pPr>
        <w:jc w:val="both"/>
      </w:pPr>
    </w:p>
    <w:p w14:paraId="4D7E317C" w14:textId="44E7A44D" w:rsidR="00E204EC" w:rsidRDefault="00E204EC" w:rsidP="00E204EC">
      <w:pPr>
        <w:jc w:val="both"/>
      </w:pPr>
      <w:r>
        <w:t xml:space="preserve">Deberás </w:t>
      </w:r>
      <w:r>
        <w:t>guardar la</w:t>
      </w:r>
      <w:r>
        <w:t xml:space="preserve"> salida</w:t>
      </w:r>
      <w:r>
        <w:t xml:space="preserve"> del programa</w:t>
      </w:r>
      <w:r>
        <w:t xml:space="preserve"> en un archivo llamado output.txt</w:t>
      </w:r>
      <w:r>
        <w:t>.</w:t>
      </w:r>
    </w:p>
    <w:p w14:paraId="7D3D2ED8" w14:textId="51A04580" w:rsidR="00E204EC" w:rsidRDefault="00E204EC" w:rsidP="00E204EC">
      <w:pPr>
        <w:jc w:val="both"/>
      </w:pPr>
      <w:r>
        <w:t xml:space="preserve">A </w:t>
      </w:r>
      <w:r>
        <w:t>continuación,</w:t>
      </w:r>
      <w:r>
        <w:t xml:space="preserve"> te muestro un ejemplo del archivo </w:t>
      </w:r>
      <w:r>
        <w:t>de ejemplo de un programa similar</w:t>
      </w:r>
      <w:r>
        <w:t>.</w:t>
      </w:r>
      <w:r w:rsidR="000D5184">
        <w:t xml:space="preserve"> Debes utilizar un formato similar a este ejemplo.</w:t>
      </w:r>
    </w:p>
    <w:p w14:paraId="2F3B1BA4" w14:textId="77777777" w:rsidR="00E204EC" w:rsidRPr="00E204EC" w:rsidRDefault="00E204EC" w:rsidP="00E204EC">
      <w:pPr>
        <w:jc w:val="both"/>
        <w:rPr>
          <w:lang w:val="en-US"/>
        </w:rPr>
      </w:pPr>
      <w:r>
        <w:lastRenderedPageBreak/>
        <w:tab/>
      </w:r>
      <w:r w:rsidRPr="00E204EC">
        <w:rPr>
          <w:lang w:val="en-US"/>
        </w:rPr>
        <w:t>1</w:t>
      </w:r>
      <w:r w:rsidRPr="00E204EC">
        <w:rPr>
          <w:lang w:val="en-US"/>
        </w:rPr>
        <w:tab/>
        <w:t>2</w:t>
      </w:r>
      <w:r w:rsidRPr="00E204EC">
        <w:rPr>
          <w:lang w:val="en-US"/>
        </w:rPr>
        <w:tab/>
        <w:t>3</w:t>
      </w:r>
    </w:p>
    <w:p w14:paraId="09A03022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1</w:t>
      </w:r>
      <w:r w:rsidRPr="00E204EC">
        <w:rPr>
          <w:lang w:val="en-US"/>
        </w:rPr>
        <w:tab/>
        <w:t>0.0</w:t>
      </w:r>
      <w:r w:rsidRPr="00E204EC">
        <w:rPr>
          <w:lang w:val="en-US"/>
        </w:rPr>
        <w:tab/>
        <w:t>0.4</w:t>
      </w:r>
      <w:r w:rsidRPr="00E204EC">
        <w:rPr>
          <w:lang w:val="en-US"/>
        </w:rPr>
        <w:tab/>
        <w:t xml:space="preserve">0.6 </w:t>
      </w:r>
    </w:p>
    <w:p w14:paraId="61633BC0" w14:textId="77777777" w:rsidR="00E204EC" w:rsidRPr="00E204EC" w:rsidRDefault="00E204EC" w:rsidP="00E204EC">
      <w:pPr>
        <w:jc w:val="both"/>
        <w:rPr>
          <w:lang w:val="en-US"/>
        </w:rPr>
      </w:pPr>
    </w:p>
    <w:p w14:paraId="36F825D1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2</w:t>
      </w:r>
      <w:r w:rsidRPr="00E204EC">
        <w:rPr>
          <w:lang w:val="en-US"/>
        </w:rPr>
        <w:tab/>
        <w:t>0.2</w:t>
      </w:r>
      <w:r w:rsidRPr="00E204EC">
        <w:rPr>
          <w:lang w:val="en-US"/>
        </w:rPr>
        <w:tab/>
        <w:t>0.0</w:t>
      </w:r>
      <w:r w:rsidRPr="00E204EC">
        <w:rPr>
          <w:lang w:val="en-US"/>
        </w:rPr>
        <w:tab/>
        <w:t>0.8</w:t>
      </w:r>
    </w:p>
    <w:p w14:paraId="68CFA06F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ab/>
      </w:r>
    </w:p>
    <w:p w14:paraId="004AB68B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3</w:t>
      </w:r>
      <w:r w:rsidRPr="00E204EC">
        <w:rPr>
          <w:lang w:val="en-US"/>
        </w:rPr>
        <w:tab/>
        <w:t>0.15</w:t>
      </w:r>
      <w:r w:rsidRPr="00E204EC">
        <w:rPr>
          <w:lang w:val="en-US"/>
        </w:rPr>
        <w:tab/>
        <w:t>0.85</w:t>
      </w:r>
      <w:r w:rsidRPr="00E204EC">
        <w:rPr>
          <w:lang w:val="en-US"/>
        </w:rPr>
        <w:tab/>
        <w:t>0.0</w:t>
      </w:r>
    </w:p>
    <w:p w14:paraId="4D499B68" w14:textId="77777777" w:rsidR="00E204EC" w:rsidRPr="00E204EC" w:rsidRDefault="00E204EC" w:rsidP="00E204EC">
      <w:pPr>
        <w:jc w:val="both"/>
        <w:rPr>
          <w:lang w:val="en-US"/>
        </w:rPr>
      </w:pPr>
    </w:p>
    <w:p w14:paraId="1BDBC55E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Number of warriors for each group</w:t>
      </w:r>
    </w:p>
    <w:p w14:paraId="592F6E2E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Group 1: 50</w:t>
      </w:r>
    </w:p>
    <w:p w14:paraId="0BA2BC0C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Group 2: 40</w:t>
      </w:r>
    </w:p>
    <w:p w14:paraId="7D14C9F5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Group 3: 60</w:t>
      </w:r>
    </w:p>
    <w:p w14:paraId="2194C5A6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==================================</w:t>
      </w:r>
    </w:p>
    <w:p w14:paraId="636F3EB4" w14:textId="77777777" w:rsidR="00E204EC" w:rsidRPr="00E204EC" w:rsidRDefault="00E204EC" w:rsidP="00E204EC">
      <w:pPr>
        <w:jc w:val="both"/>
        <w:rPr>
          <w:lang w:val="en-US"/>
        </w:rPr>
      </w:pPr>
    </w:p>
    <w:p w14:paraId="3DC57195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Group 1 attacked Group 2!</w:t>
      </w:r>
    </w:p>
    <w:p w14:paraId="5AA33413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Number of warriors for each group</w:t>
      </w:r>
    </w:p>
    <w:p w14:paraId="421199AA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Group 1: 50</w:t>
      </w:r>
    </w:p>
    <w:p w14:paraId="3840E3A7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Group 2: 39</w:t>
      </w:r>
    </w:p>
    <w:p w14:paraId="2C6A4FCA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Group 3: 60</w:t>
      </w:r>
    </w:p>
    <w:p w14:paraId="0583D539" w14:textId="77777777" w:rsidR="00E204EC" w:rsidRPr="00E204EC" w:rsidRDefault="00E204EC" w:rsidP="00E204EC">
      <w:pPr>
        <w:jc w:val="both"/>
        <w:rPr>
          <w:lang w:val="en-US"/>
        </w:rPr>
      </w:pPr>
    </w:p>
    <w:p w14:paraId="2D97A135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Group 3 attacked Group 1!</w:t>
      </w:r>
    </w:p>
    <w:p w14:paraId="2D103C41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Number of warriors for each group</w:t>
      </w:r>
    </w:p>
    <w:p w14:paraId="62E466D3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Group 1: 49</w:t>
      </w:r>
    </w:p>
    <w:p w14:paraId="6F4984FE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Group 2: 39</w:t>
      </w:r>
    </w:p>
    <w:p w14:paraId="727FE407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Group 3: 60</w:t>
      </w:r>
    </w:p>
    <w:p w14:paraId="2F5BE624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.</w:t>
      </w:r>
    </w:p>
    <w:p w14:paraId="7398C7D2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.</w:t>
      </w:r>
    </w:p>
    <w:p w14:paraId="4736ADD6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.</w:t>
      </w:r>
    </w:p>
    <w:p w14:paraId="17B7CFF9" w14:textId="77777777" w:rsidR="00E204EC" w:rsidRPr="00E204EC" w:rsidRDefault="00E204EC" w:rsidP="00E204EC">
      <w:pPr>
        <w:jc w:val="both"/>
        <w:rPr>
          <w:lang w:val="en-US"/>
        </w:rPr>
      </w:pPr>
    </w:p>
    <w:p w14:paraId="01B24626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Group 1 attacked Group 2!</w:t>
      </w:r>
    </w:p>
    <w:p w14:paraId="2F39C63F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lastRenderedPageBreak/>
        <w:t>Number of warriors for each group</w:t>
      </w:r>
    </w:p>
    <w:p w14:paraId="56771955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Group 1: 12</w:t>
      </w:r>
    </w:p>
    <w:p w14:paraId="3213B66F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Group 3: 25</w:t>
      </w:r>
    </w:p>
    <w:p w14:paraId="394A9106" w14:textId="77777777" w:rsidR="00E204EC" w:rsidRPr="00E204EC" w:rsidRDefault="00E204EC" w:rsidP="00E204EC">
      <w:pPr>
        <w:jc w:val="both"/>
        <w:rPr>
          <w:lang w:val="en-US"/>
        </w:rPr>
      </w:pPr>
    </w:p>
    <w:p w14:paraId="7CAA5EB4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Group 2 is annihilated!</w:t>
      </w:r>
    </w:p>
    <w:p w14:paraId="2F002331" w14:textId="77777777" w:rsidR="00E204EC" w:rsidRPr="00E204EC" w:rsidRDefault="00E204EC" w:rsidP="00E204EC">
      <w:pPr>
        <w:jc w:val="both"/>
        <w:rPr>
          <w:lang w:val="en-US"/>
        </w:rPr>
      </w:pPr>
    </w:p>
    <w:p w14:paraId="3352D5C2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=================================</w:t>
      </w:r>
    </w:p>
    <w:p w14:paraId="0BDF4DD8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Reconfiguring stochastic matrix</w:t>
      </w:r>
    </w:p>
    <w:p w14:paraId="10BA0D32" w14:textId="77777777" w:rsidR="00E204EC" w:rsidRPr="00E204EC" w:rsidRDefault="00E204EC" w:rsidP="00E204EC">
      <w:pPr>
        <w:jc w:val="both"/>
        <w:rPr>
          <w:lang w:val="en-US"/>
        </w:rPr>
      </w:pPr>
    </w:p>
    <w:p w14:paraId="4C98F3B5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ab/>
        <w:t>1</w:t>
      </w:r>
      <w:r w:rsidRPr="00E204EC">
        <w:rPr>
          <w:lang w:val="en-US"/>
        </w:rPr>
        <w:tab/>
        <w:t>3</w:t>
      </w:r>
      <w:r w:rsidRPr="00E204EC">
        <w:rPr>
          <w:lang w:val="en-US"/>
        </w:rPr>
        <w:tab/>
      </w:r>
    </w:p>
    <w:p w14:paraId="22CA379B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1</w:t>
      </w:r>
      <w:r w:rsidRPr="00E204EC">
        <w:rPr>
          <w:lang w:val="en-US"/>
        </w:rPr>
        <w:tab/>
        <w:t>0.0</w:t>
      </w:r>
      <w:r w:rsidRPr="00E204EC">
        <w:rPr>
          <w:lang w:val="en-US"/>
        </w:rPr>
        <w:tab/>
        <w:t>1</w:t>
      </w:r>
      <w:r w:rsidRPr="00E204EC">
        <w:rPr>
          <w:lang w:val="en-US"/>
        </w:rPr>
        <w:tab/>
      </w:r>
    </w:p>
    <w:p w14:paraId="42C3E869" w14:textId="77777777" w:rsidR="00E204EC" w:rsidRPr="00E204EC" w:rsidRDefault="00E204EC" w:rsidP="00E204EC">
      <w:pPr>
        <w:jc w:val="both"/>
        <w:rPr>
          <w:lang w:val="en-US"/>
        </w:rPr>
      </w:pPr>
    </w:p>
    <w:p w14:paraId="70B7D956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3</w:t>
      </w:r>
      <w:r w:rsidRPr="00E204EC">
        <w:rPr>
          <w:lang w:val="en-US"/>
        </w:rPr>
        <w:tab/>
        <w:t>1</w:t>
      </w:r>
      <w:r w:rsidRPr="00E204EC">
        <w:rPr>
          <w:lang w:val="en-US"/>
        </w:rPr>
        <w:tab/>
        <w:t>0.0</w:t>
      </w:r>
      <w:r w:rsidRPr="00E204EC">
        <w:rPr>
          <w:lang w:val="en-US"/>
        </w:rPr>
        <w:tab/>
      </w:r>
    </w:p>
    <w:p w14:paraId="5819A63C" w14:textId="77777777" w:rsidR="00E204EC" w:rsidRPr="00E204EC" w:rsidRDefault="00E204EC" w:rsidP="00E204EC">
      <w:pPr>
        <w:jc w:val="both"/>
        <w:rPr>
          <w:lang w:val="en-US"/>
        </w:rPr>
      </w:pPr>
    </w:p>
    <w:p w14:paraId="6B0B3E83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Group 3 attacked Group 1!</w:t>
      </w:r>
    </w:p>
    <w:p w14:paraId="296A04F4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Number of warriors for each group</w:t>
      </w:r>
    </w:p>
    <w:p w14:paraId="634CC4B4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Group 1: 11</w:t>
      </w:r>
    </w:p>
    <w:p w14:paraId="132312D9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Group 3: 25</w:t>
      </w:r>
    </w:p>
    <w:p w14:paraId="4396C00F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.</w:t>
      </w:r>
    </w:p>
    <w:p w14:paraId="0952E641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.</w:t>
      </w:r>
    </w:p>
    <w:p w14:paraId="4C58072E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.</w:t>
      </w:r>
      <w:r w:rsidRPr="00E204EC">
        <w:rPr>
          <w:lang w:val="en-US"/>
        </w:rPr>
        <w:tab/>
      </w:r>
    </w:p>
    <w:p w14:paraId="6818590F" w14:textId="77777777" w:rsidR="00E204EC" w:rsidRPr="00E204EC" w:rsidRDefault="00E204EC" w:rsidP="00E204EC">
      <w:pPr>
        <w:jc w:val="both"/>
        <w:rPr>
          <w:lang w:val="en-US"/>
        </w:rPr>
      </w:pPr>
    </w:p>
    <w:p w14:paraId="091D7D21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Group 1 attacked Group 3!</w:t>
      </w:r>
    </w:p>
    <w:p w14:paraId="4B5604F3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Number of warriors for each group</w:t>
      </w:r>
    </w:p>
    <w:p w14:paraId="3E08AD54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Group 1: 3</w:t>
      </w:r>
    </w:p>
    <w:p w14:paraId="6DEE3B31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Group 3: 0</w:t>
      </w:r>
    </w:p>
    <w:p w14:paraId="6761B22C" w14:textId="77777777" w:rsidR="00E204EC" w:rsidRPr="00E204EC" w:rsidRDefault="00E204EC" w:rsidP="00E204EC">
      <w:pPr>
        <w:jc w:val="both"/>
        <w:rPr>
          <w:lang w:val="en-US"/>
        </w:rPr>
      </w:pPr>
    </w:p>
    <w:p w14:paraId="29FD2710" w14:textId="77777777" w:rsidR="00E204EC" w:rsidRPr="00E204EC" w:rsidRDefault="00E204EC" w:rsidP="00E204EC">
      <w:pPr>
        <w:jc w:val="both"/>
        <w:rPr>
          <w:lang w:val="en-US"/>
        </w:rPr>
      </w:pPr>
      <w:r w:rsidRPr="00E204EC">
        <w:rPr>
          <w:lang w:val="en-US"/>
        </w:rPr>
        <w:t>Group 3 is annihilated!</w:t>
      </w:r>
    </w:p>
    <w:p w14:paraId="6FD06BEC" w14:textId="77777777" w:rsidR="00E204EC" w:rsidRPr="00E204EC" w:rsidRDefault="00E204EC" w:rsidP="00E204EC">
      <w:pPr>
        <w:jc w:val="both"/>
        <w:rPr>
          <w:lang w:val="en-US"/>
        </w:rPr>
      </w:pPr>
    </w:p>
    <w:p w14:paraId="29C93825" w14:textId="77777777" w:rsidR="00E204EC" w:rsidRDefault="00E204EC" w:rsidP="00E204EC">
      <w:pPr>
        <w:jc w:val="both"/>
      </w:pPr>
      <w:r>
        <w:lastRenderedPageBreak/>
        <w:t>===============================</w:t>
      </w:r>
    </w:p>
    <w:p w14:paraId="277B9D37" w14:textId="77777777" w:rsidR="00E204EC" w:rsidRDefault="00E204EC" w:rsidP="00E204EC">
      <w:pPr>
        <w:jc w:val="both"/>
      </w:pPr>
      <w:proofErr w:type="spellStart"/>
      <w:r>
        <w:t>Group</w:t>
      </w:r>
      <w:proofErr w:type="spellEnd"/>
      <w:r>
        <w:t xml:space="preserve"> 1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winner</w:t>
      </w:r>
      <w:proofErr w:type="spellEnd"/>
      <w:r>
        <w:t>!</w:t>
      </w:r>
    </w:p>
    <w:p w14:paraId="29491A1A" w14:textId="4C4AFC2E" w:rsidR="00F75D7A" w:rsidRDefault="00E204EC" w:rsidP="00E204EC">
      <w:pPr>
        <w:jc w:val="both"/>
      </w:pPr>
      <w:r>
        <w:t>===============================</w:t>
      </w:r>
    </w:p>
    <w:p w14:paraId="4B02EC75" w14:textId="77777777" w:rsidR="00336CF1" w:rsidRDefault="00336CF1" w:rsidP="00E204EC">
      <w:pPr>
        <w:jc w:val="both"/>
      </w:pPr>
    </w:p>
    <w:p w14:paraId="119AE95A" w14:textId="77777777" w:rsidR="00336CF1" w:rsidRDefault="00336CF1" w:rsidP="00E204EC">
      <w:pPr>
        <w:jc w:val="both"/>
      </w:pPr>
    </w:p>
    <w:p w14:paraId="0CA8DCC5" w14:textId="77777777" w:rsidR="00336CF1" w:rsidRPr="00336CF1" w:rsidRDefault="00336CF1" w:rsidP="00336CF1">
      <w:pPr>
        <w:jc w:val="both"/>
        <w:rPr>
          <w:lang w:val="en-US"/>
        </w:rPr>
      </w:pPr>
      <w:r w:rsidRPr="00336CF1">
        <w:rPr>
          <w:lang w:val="en-US"/>
        </w:rPr>
        <w:t>Traceback (most recent call last):</w:t>
      </w:r>
    </w:p>
    <w:p w14:paraId="452A250B" w14:textId="77777777" w:rsidR="00336CF1" w:rsidRPr="00336CF1" w:rsidRDefault="00336CF1" w:rsidP="00336CF1">
      <w:pPr>
        <w:jc w:val="both"/>
        <w:rPr>
          <w:lang w:val="en-US"/>
        </w:rPr>
      </w:pPr>
      <w:r w:rsidRPr="00336CF1">
        <w:rPr>
          <w:lang w:val="en-US"/>
        </w:rPr>
        <w:t xml:space="preserve">  File "C:\Users\danie\OneDrive\Escritorio\metodos-y-simulacion\proyecto_p3\index.py", line 93, in &lt;module&gt;</w:t>
      </w:r>
    </w:p>
    <w:p w14:paraId="7CDBE8AA" w14:textId="77777777" w:rsidR="00336CF1" w:rsidRPr="00336CF1" w:rsidRDefault="00336CF1" w:rsidP="00336CF1">
      <w:pPr>
        <w:jc w:val="both"/>
        <w:rPr>
          <w:lang w:val="en-US"/>
        </w:rPr>
      </w:pPr>
      <w:r w:rsidRPr="00336CF1">
        <w:rPr>
          <w:lang w:val="en-US"/>
        </w:rPr>
        <w:t xml:space="preserve">    </w:t>
      </w:r>
      <w:proofErr w:type="gramStart"/>
      <w:r w:rsidRPr="00336CF1">
        <w:rPr>
          <w:lang w:val="en-US"/>
        </w:rPr>
        <w:t>main(</w:t>
      </w:r>
      <w:proofErr w:type="gramEnd"/>
      <w:r w:rsidRPr="00336CF1">
        <w:rPr>
          <w:lang w:val="en-US"/>
        </w:rPr>
        <w:t>)</w:t>
      </w:r>
    </w:p>
    <w:p w14:paraId="1B79C183" w14:textId="77777777" w:rsidR="00336CF1" w:rsidRPr="00336CF1" w:rsidRDefault="00336CF1" w:rsidP="00336CF1">
      <w:pPr>
        <w:jc w:val="both"/>
        <w:rPr>
          <w:lang w:val="en-US"/>
        </w:rPr>
      </w:pPr>
      <w:r w:rsidRPr="00336CF1">
        <w:rPr>
          <w:lang w:val="en-US"/>
        </w:rPr>
        <w:t xml:space="preserve">  File "C:\Users\danie\OneDrive\Escritorio\metodos-y-simulacion\proyecto_p3\index.py", line 89, in main</w:t>
      </w:r>
    </w:p>
    <w:p w14:paraId="29018CE4" w14:textId="77777777" w:rsidR="00336CF1" w:rsidRDefault="00336CF1" w:rsidP="00336CF1">
      <w:pPr>
        <w:jc w:val="both"/>
      </w:pPr>
      <w:r w:rsidRPr="00336CF1">
        <w:rPr>
          <w:lang w:val="en-US"/>
        </w:rPr>
        <w:t xml:space="preserve">    </w:t>
      </w:r>
      <w:proofErr w:type="gramStart"/>
      <w:r>
        <w:t>atacar(</w:t>
      </w:r>
      <w:proofErr w:type="gramEnd"/>
      <w:r>
        <w:t>matriz, grupos)</w:t>
      </w:r>
    </w:p>
    <w:p w14:paraId="3B86D98D" w14:textId="77777777" w:rsidR="00336CF1" w:rsidRDefault="00336CF1" w:rsidP="00336CF1">
      <w:pPr>
        <w:jc w:val="both"/>
      </w:pPr>
      <w:r>
        <w:t xml:space="preserve">  File "C:\Users\danie\OneDrive\Escritorio\metodos-y-simulacion\proyecto_p3\index.py", line 10, in atacar</w:t>
      </w:r>
    </w:p>
    <w:p w14:paraId="3F54BE14" w14:textId="77777777" w:rsidR="00336CF1" w:rsidRDefault="00336CF1" w:rsidP="00336CF1">
      <w:pPr>
        <w:jc w:val="both"/>
      </w:pPr>
      <w:r>
        <w:t xml:space="preserve">    </w:t>
      </w:r>
      <w:proofErr w:type="spellStart"/>
      <w:r>
        <w:t>posibles_victimas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(matriz[atacante] &gt; 0)[0]</w:t>
      </w:r>
    </w:p>
    <w:p w14:paraId="310CE686" w14:textId="77777777" w:rsidR="00336CF1" w:rsidRDefault="00336CF1" w:rsidP="00336CF1">
      <w:pPr>
        <w:jc w:val="both"/>
      </w:pPr>
      <w:r>
        <w:t xml:space="preserve">                                 ~~~~~~^^^^^^^^^^</w:t>
      </w:r>
    </w:p>
    <w:p w14:paraId="477EB334" w14:textId="77777777" w:rsidR="00336CF1" w:rsidRDefault="00336CF1" w:rsidP="00336CF1">
      <w:pPr>
        <w:jc w:val="both"/>
      </w:pPr>
      <w:proofErr w:type="spellStart"/>
      <w:r>
        <w:t>IndexError</w:t>
      </w:r>
      <w:proofErr w:type="spellEnd"/>
      <w:r>
        <w:t xml:space="preserve">: </w:t>
      </w:r>
      <w:proofErr w:type="spellStart"/>
      <w:r>
        <w:t>index</w:t>
      </w:r>
      <w:proofErr w:type="spellEnd"/>
      <w:r>
        <w:t xml:space="preserve"> 2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bounds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axis 0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2</w:t>
      </w:r>
    </w:p>
    <w:p w14:paraId="3B28CAC2" w14:textId="7B069B3F" w:rsidR="00336CF1" w:rsidRDefault="00336CF1" w:rsidP="00336CF1">
      <w:pPr>
        <w:jc w:val="both"/>
      </w:pPr>
      <w:r w:rsidRPr="00336CF1">
        <w:t>Agrega una consideración o validación p</w:t>
      </w:r>
      <w:r>
        <w:t>ara ese escenario. En el siguiente código.</w:t>
      </w:r>
    </w:p>
    <w:p w14:paraId="6B4BF7D6" w14:textId="77777777" w:rsidR="00336CF1" w:rsidRDefault="00336CF1" w:rsidP="00336CF1">
      <w:pPr>
        <w:jc w:val="both"/>
      </w:pPr>
    </w:p>
    <w:p w14:paraId="02BB3A8F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US" w:eastAsia="es-MX"/>
          <w14:ligatures w14:val="none"/>
        </w:rPr>
        <w:t>import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sys</w:t>
      </w:r>
      <w:proofErr w:type="gramEnd"/>
    </w:p>
    <w:p w14:paraId="63C23BE4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US" w:eastAsia="es-MX"/>
          <w14:ligatures w14:val="none"/>
        </w:rPr>
        <w:t>import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numpy </w:t>
      </w:r>
      <w:r w:rsidRPr="00336CF1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US" w:eastAsia="es-MX"/>
          <w14:ligatures w14:val="none"/>
        </w:rPr>
        <w:t>as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np</w:t>
      </w:r>
      <w:proofErr w:type="gramEnd"/>
    </w:p>
    <w:p w14:paraId="2D807FA9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</w:p>
    <w:p w14:paraId="35AE3B1B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Función que representa un ataque de un grupo a otro</w:t>
      </w:r>
    </w:p>
    <w:p w14:paraId="781E43EF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proofErr w:type="spellStart"/>
      <w:r w:rsidRPr="00336CF1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def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gramStart"/>
      <w:r w:rsidRPr="00336CF1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atacar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gramEnd"/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matriz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, 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grupos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):</w:t>
      </w:r>
    </w:p>
    <w:p w14:paraId="3C2132D1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spellStart"/>
      <w:r w:rsidRPr="00336CF1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while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proofErr w:type="gramStart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np.</w:t>
      </w:r>
      <w:r w:rsidRPr="00336CF1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count</w:t>
      </w:r>
      <w:proofErr w:type="gramEnd"/>
      <w:r w:rsidRPr="00336CF1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_nonzero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(grupos) 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&gt;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1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: </w:t>
      </w:r>
      <w:r w:rsidRPr="00336CF1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Mientras exista más de un grupo vivo</w:t>
      </w:r>
    </w:p>
    <w:p w14:paraId="60A753AA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336CF1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Seleccionamos aleatoriamente el grupo atacante de los grupos que aún tienen guerreros</w:t>
      </w:r>
    </w:p>
    <w:p w14:paraId="0E419580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atacante 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proofErr w:type="gramStart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np.random</w:t>
      </w:r>
      <w:proofErr w:type="gram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.</w:t>
      </w:r>
      <w:r w:rsidRPr="00336CF1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choice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np.</w:t>
      </w:r>
      <w:r w:rsidRPr="00336CF1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where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(grupos 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&gt;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0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)[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0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])</w:t>
      </w:r>
    </w:p>
    <w:p w14:paraId="051102D4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336CF1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Seleccionamos las posibles víctimas del ataque (aquellos grupos a los que el grupo atacante puede atacar)</w:t>
      </w:r>
    </w:p>
    <w:p w14:paraId="78A642BF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</w:t>
      </w:r>
      <w:proofErr w:type="spellStart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posibles_victimas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proofErr w:type="gramStart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np.</w:t>
      </w:r>
      <w:r w:rsidRPr="00336CF1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where</w:t>
      </w:r>
      <w:proofErr w:type="spellEnd"/>
      <w:proofErr w:type="gram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(matriz[atacante] 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&gt;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0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)[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0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]</w:t>
      </w:r>
    </w:p>
    <w:p w14:paraId="1D5BA162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</w:t>
      </w:r>
      <w:proofErr w:type="spellStart"/>
      <w:r w:rsidRPr="00336CF1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if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len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posibles_victimas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) 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==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0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:  </w:t>
      </w:r>
      <w:r w:rsidRPr="00336CF1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Si no hay a quien atacar, se salta el turno</w:t>
      </w:r>
    </w:p>
    <w:p w14:paraId="5F4AFA27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    </w:t>
      </w:r>
      <w:r w:rsidRPr="00336CF1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continue</w:t>
      </w:r>
    </w:p>
    <w:p w14:paraId="5A6B83EE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336CF1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Seleccionamos aleatoriamente la víctima del ataque en base a las probabilidades de la matriz estocástica</w:t>
      </w:r>
    </w:p>
    <w:p w14:paraId="69B13287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victima 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proofErr w:type="gramStart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np.random</w:t>
      </w:r>
      <w:proofErr w:type="gram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.</w:t>
      </w:r>
      <w:r w:rsidRPr="00336CF1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choice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posibles_victimas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, </w:t>
      </w:r>
      <w:r w:rsidRPr="00336CF1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s-MX"/>
          <w14:ligatures w14:val="none"/>
        </w:rPr>
        <w:t>p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matriz[atacante][</w:t>
      </w:r>
      <w:proofErr w:type="spellStart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posibles_victimas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])</w:t>
      </w:r>
    </w:p>
    <w:p w14:paraId="4DEC428E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336CF1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Reducimos el número de guerreros del grupo víctima</w:t>
      </w:r>
    </w:p>
    <w:p w14:paraId="7BC20F6F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grupos[victima] 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-=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1</w:t>
      </w:r>
    </w:p>
    <w:p w14:paraId="5ED70AF6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336CF1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Si el grupo víctima ha sido aniquilado, reconfiguramos la matriz estocástica</w:t>
      </w:r>
    </w:p>
    <w:p w14:paraId="7ACC6019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</w:t>
      </w:r>
      <w:proofErr w:type="spellStart"/>
      <w:r w:rsidRPr="00336CF1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if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grupos[victima] 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==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0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:</w:t>
      </w:r>
    </w:p>
    <w:p w14:paraId="0D8F8C08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lastRenderedPageBreak/>
        <w:t xml:space="preserve">            matriz 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336CF1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reconfigurar_</w:t>
      </w:r>
      <w:proofErr w:type="gramStart"/>
      <w:r w:rsidRPr="00336CF1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matriz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gram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matriz, victima)</w:t>
      </w:r>
    </w:p>
    <w:p w14:paraId="56FBC694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    </w:t>
      </w:r>
      <w:proofErr w:type="spellStart"/>
      <w:proofErr w:type="gramStart"/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print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spellStart"/>
      <w:proofErr w:type="gramEnd"/>
      <w:r w:rsidRPr="00336CF1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f</w:t>
      </w:r>
      <w:r w:rsidRPr="00336CF1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"Grupo</w:t>
      </w:r>
      <w:proofErr w:type="spellEnd"/>
      <w:r w:rsidRPr="00336CF1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 xml:space="preserve"> 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{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victima 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+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1}</w:t>
      </w:r>
      <w:r w:rsidRPr="00336CF1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 xml:space="preserve"> ha sido aniquilado!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\n</w:t>
      </w:r>
      <w:r w:rsidRPr="00336CF1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</w:t>
      </w:r>
    </w:p>
    <w:p w14:paraId="13FDF409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    </w:t>
      </w:r>
      <w:proofErr w:type="spellStart"/>
      <w:proofErr w:type="gramStart"/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print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gramEnd"/>
      <w:r w:rsidRPr="00336CF1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 xml:space="preserve">"Reconfigurando matriz </w:t>
      </w:r>
      <w:proofErr w:type="spellStart"/>
      <w:r w:rsidRPr="00336CF1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estocastica</w:t>
      </w:r>
      <w:proofErr w:type="spellEnd"/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\n</w:t>
      </w:r>
      <w:r w:rsidRPr="00336CF1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</w:t>
      </w:r>
    </w:p>
    <w:p w14:paraId="1087AFB3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    </w:t>
      </w:r>
      <w:proofErr w:type="spellStart"/>
      <w:r w:rsidRPr="00336CF1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imprimir_matriz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(matriz)</w:t>
      </w:r>
    </w:p>
    <w:p w14:paraId="406C22DF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</w:t>
      </w:r>
      <w:proofErr w:type="spellStart"/>
      <w:proofErr w:type="gramStart"/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print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spellStart"/>
      <w:proofErr w:type="gramEnd"/>
      <w:r w:rsidRPr="00336CF1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f</w:t>
      </w:r>
      <w:r w:rsidRPr="00336CF1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"Grupo</w:t>
      </w:r>
      <w:proofErr w:type="spellEnd"/>
      <w:r w:rsidRPr="00336CF1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 xml:space="preserve"> 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{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atacante 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+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1}</w:t>
      </w:r>
      <w:r w:rsidRPr="00336CF1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 xml:space="preserve"> ataco al Grupo 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{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victima 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+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1}</w:t>
      </w:r>
      <w:r w:rsidRPr="00336CF1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!"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</w:t>
      </w:r>
    </w:p>
    <w:p w14:paraId="0F828B5F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</w:t>
      </w:r>
      <w:proofErr w:type="spellStart"/>
      <w:proofErr w:type="gramStart"/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print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gramEnd"/>
      <w:r w:rsidRPr="00336CF1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"Numero de guerreros por cada grupo"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</w:t>
      </w:r>
    </w:p>
    <w:p w14:paraId="1E29847F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</w:t>
      </w:r>
      <w:proofErr w:type="spellStart"/>
      <w:r w:rsidRPr="00336CF1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imprimir_grupos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(grupos)</w:t>
      </w:r>
    </w:p>
    <w:p w14:paraId="39CCAC77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spellStart"/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print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r w:rsidRPr="00336CF1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"===============================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\n</w:t>
      </w:r>
      <w:r w:rsidRPr="00336CF1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</w:t>
      </w:r>
    </w:p>
    <w:p w14:paraId="7C013123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spellStart"/>
      <w:proofErr w:type="gramStart"/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print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gramEnd"/>
      <w:r w:rsidRPr="00336CF1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"El ganador es el Grupo"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, </w:t>
      </w:r>
      <w:proofErr w:type="spellStart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np.</w:t>
      </w:r>
      <w:r w:rsidRPr="00336CF1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where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(grupos 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&gt;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0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)[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0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][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0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] 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+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1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, </w:t>
      </w:r>
      <w:r w:rsidRPr="00336CF1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\n</w:t>
      </w:r>
      <w:r w:rsidRPr="00336CF1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</w:t>
      </w:r>
    </w:p>
    <w:p w14:paraId="54C6F8BC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spellStart"/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print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r w:rsidRPr="00336CF1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"===============================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\n</w:t>
      </w:r>
      <w:r w:rsidRPr="00336CF1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</w:t>
      </w:r>
    </w:p>
    <w:p w14:paraId="70412939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0ED76340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Función para reconfigurar la matriz estocástica cuando un grupo es aniquilado</w:t>
      </w:r>
    </w:p>
    <w:p w14:paraId="78074552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proofErr w:type="spellStart"/>
      <w:r w:rsidRPr="00336CF1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def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336CF1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reconfigurar_</w:t>
      </w:r>
      <w:proofErr w:type="gramStart"/>
      <w:r w:rsidRPr="00336CF1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matriz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gramEnd"/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matriz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, </w:t>
      </w:r>
      <w:proofErr w:type="spellStart"/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indice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):</w:t>
      </w:r>
    </w:p>
    <w:p w14:paraId="49FB4809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matriz 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proofErr w:type="gramStart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np.</w:t>
      </w:r>
      <w:r w:rsidRPr="00336CF1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delete</w:t>
      </w:r>
      <w:proofErr w:type="spellEnd"/>
      <w:proofErr w:type="gram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(matriz, </w:t>
      </w:r>
      <w:proofErr w:type="spellStart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indice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, 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0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) </w:t>
      </w:r>
      <w:r w:rsidRPr="00336CF1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Eliminamos la fila correspondiente al grupo aniquilado</w:t>
      </w:r>
    </w:p>
    <w:p w14:paraId="480754D0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matriz 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proofErr w:type="gramStart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np.</w:t>
      </w:r>
      <w:r w:rsidRPr="00336CF1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delete</w:t>
      </w:r>
      <w:proofErr w:type="spellEnd"/>
      <w:proofErr w:type="gram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(matriz, </w:t>
      </w:r>
      <w:proofErr w:type="spellStart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indice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, 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1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) </w:t>
      </w:r>
      <w:r w:rsidRPr="00336CF1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Eliminamos la columna correspondiente al grupo aniquilado</w:t>
      </w:r>
    </w:p>
    <w:p w14:paraId="5C4D9DB5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r w:rsidRPr="00336CF1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Normalizamos las filas de la matriz para que sigan siendo estocásticas</w:t>
      </w:r>
    </w:p>
    <w:p w14:paraId="28A8030B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r w:rsidRPr="00336CF1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US" w:eastAsia="es-MX"/>
          <w14:ligatures w14:val="none"/>
        </w:rPr>
        <w:t>for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i </w:t>
      </w:r>
      <w:r w:rsidRPr="00336CF1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US" w:eastAsia="es-MX"/>
          <w14:ligatures w14:val="none"/>
        </w:rPr>
        <w:t>in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range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len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(matriz)):</w:t>
      </w:r>
    </w:p>
    <w:p w14:paraId="5089921D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        </w:t>
      </w:r>
      <w:proofErr w:type="spellStart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suma_de_fila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np.</w:t>
      </w:r>
      <w:r w:rsidRPr="00336CF1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sum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(matriz[i])</w:t>
      </w:r>
    </w:p>
    <w:p w14:paraId="48B74990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336CF1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Si la suma total de la fila es diferente de cero, dividimos cada elemento por la suma total</w:t>
      </w:r>
    </w:p>
    <w:p w14:paraId="3A8DE9C9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</w:t>
      </w:r>
      <w:proofErr w:type="spellStart"/>
      <w:r w:rsidRPr="00336CF1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if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suma_de_</w:t>
      </w:r>
      <w:proofErr w:type="gramStart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fila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!</w:t>
      </w:r>
      <w:proofErr w:type="gramEnd"/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0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:</w:t>
      </w:r>
    </w:p>
    <w:p w14:paraId="714EA101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    matriz[i] 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/=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suma_de_fila</w:t>
      </w:r>
      <w:proofErr w:type="spellEnd"/>
    </w:p>
    <w:p w14:paraId="70838D29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spellStart"/>
      <w:r w:rsidRPr="00336CF1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return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matriz</w:t>
      </w:r>
    </w:p>
    <w:p w14:paraId="01CB4A05" w14:textId="77777777" w:rsidR="00336CF1" w:rsidRPr="00336CF1" w:rsidRDefault="00336CF1" w:rsidP="00336CF1">
      <w:pPr>
        <w:shd w:val="clear" w:color="auto" w:fill="23272E"/>
        <w:spacing w:after="24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br/>
      </w:r>
    </w:p>
    <w:p w14:paraId="6EE3597C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Función para imprimir la matriz</w:t>
      </w:r>
    </w:p>
    <w:p w14:paraId="22ECE8AE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US" w:eastAsia="es-MX"/>
          <w14:ligatures w14:val="none"/>
        </w:rPr>
        <w:t>def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36CF1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US" w:eastAsia="es-MX"/>
          <w14:ligatures w14:val="none"/>
        </w:rPr>
        <w:t>imprimir_matriz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matriz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):</w:t>
      </w:r>
    </w:p>
    <w:p w14:paraId="75A724B6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    </w:t>
      </w:r>
      <w:r w:rsidRPr="00336CF1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US" w:eastAsia="es-MX"/>
          <w14:ligatures w14:val="none"/>
        </w:rPr>
        <w:t>for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i </w:t>
      </w:r>
      <w:r w:rsidRPr="00336CF1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US" w:eastAsia="es-MX"/>
          <w14:ligatures w14:val="none"/>
        </w:rPr>
        <w:t>in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range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len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(matriz)):</w:t>
      </w:r>
    </w:p>
    <w:p w14:paraId="28386197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        </w:t>
      </w:r>
      <w:r w:rsidRPr="00336CF1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US" w:eastAsia="es-MX"/>
          <w14:ligatures w14:val="none"/>
        </w:rPr>
        <w:t>for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j </w:t>
      </w:r>
      <w:r w:rsidRPr="00336CF1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US" w:eastAsia="es-MX"/>
          <w14:ligatures w14:val="none"/>
        </w:rPr>
        <w:t>in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range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len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(matriz[i])):</w:t>
      </w:r>
    </w:p>
    <w:p w14:paraId="1604A0EB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            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print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round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(matriz[i][j], 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2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), </w:t>
      </w:r>
      <w:r w:rsidRPr="00336CF1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US" w:eastAsia="es-MX"/>
          <w14:ligatures w14:val="none"/>
        </w:rPr>
        <w:t>end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</w:t>
      </w:r>
      <w:r w:rsidRPr="00336CF1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"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\t</w:t>
      </w:r>
      <w:r w:rsidRPr="00336CF1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"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</w:t>
      </w:r>
    </w:p>
    <w:p w14:paraId="4A9E20A7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print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gram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</w:t>
      </w:r>
    </w:p>
    <w:p w14:paraId="2F5772DF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48DEA46F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Función para imprimir los grupos</w:t>
      </w:r>
    </w:p>
    <w:p w14:paraId="205724D9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proofErr w:type="spellStart"/>
      <w:r w:rsidRPr="00336CF1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def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336CF1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imprimir_grupos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grupos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):</w:t>
      </w:r>
    </w:p>
    <w:p w14:paraId="4A2D493C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spellStart"/>
      <w:r w:rsidRPr="00336CF1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for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i </w:t>
      </w:r>
      <w:r w:rsidRPr="00336CF1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in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range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len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(grupos)):</w:t>
      </w:r>
    </w:p>
    <w:p w14:paraId="465F69AC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</w:t>
      </w:r>
      <w:proofErr w:type="spellStart"/>
      <w:proofErr w:type="gramStart"/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print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spellStart"/>
      <w:proofErr w:type="gramEnd"/>
      <w:r w:rsidRPr="00336CF1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f</w:t>
      </w:r>
      <w:r w:rsidRPr="00336CF1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"Grupo</w:t>
      </w:r>
      <w:proofErr w:type="spellEnd"/>
      <w:r w:rsidRPr="00336CF1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 xml:space="preserve"> 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{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i 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+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1}</w:t>
      </w:r>
      <w:r w:rsidRPr="00336CF1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 xml:space="preserve">: 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{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grupos[i]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}</w:t>
      </w:r>
      <w:r w:rsidRPr="00336CF1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</w:t>
      </w:r>
    </w:p>
    <w:p w14:paraId="5565D462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spellStart"/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print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r w:rsidRPr="00336CF1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"==================================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\n</w:t>
      </w:r>
      <w:r w:rsidRPr="00336CF1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</w:t>
      </w:r>
    </w:p>
    <w:p w14:paraId="3E9198D5" w14:textId="77777777" w:rsidR="00336CF1" w:rsidRPr="00336CF1" w:rsidRDefault="00336CF1" w:rsidP="00336CF1">
      <w:pPr>
        <w:shd w:val="clear" w:color="auto" w:fill="23272E"/>
        <w:spacing w:after="24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72A0E610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Función para generar la matriz estocástica de forma aleatoria</w:t>
      </w:r>
    </w:p>
    <w:p w14:paraId="21A6E6FB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proofErr w:type="spellStart"/>
      <w:r w:rsidRPr="00336CF1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def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336CF1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generar_matriz_aleatoria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n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):</w:t>
      </w:r>
    </w:p>
    <w:p w14:paraId="1AF7E5B5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matriz 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proofErr w:type="gramStart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np.random</w:t>
      </w:r>
      <w:proofErr w:type="gram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.</w:t>
      </w:r>
      <w:r w:rsidRPr="00336CF1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random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((n, n)) </w:t>
      </w:r>
      <w:r w:rsidRPr="00336CF1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 xml:space="preserve"># Genera una matriz </w:t>
      </w:r>
      <w:proofErr w:type="spellStart"/>
      <w:r w:rsidRPr="00336CF1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nxn</w:t>
      </w:r>
      <w:proofErr w:type="spellEnd"/>
      <w:r w:rsidRPr="00336CF1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 xml:space="preserve"> con números aleatorios entre 0 y 1</w:t>
      </w:r>
    </w:p>
    <w:p w14:paraId="3333FEE9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spellStart"/>
      <w:proofErr w:type="gramStart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np.</w:t>
      </w:r>
      <w:r w:rsidRPr="00336CF1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fill</w:t>
      </w:r>
      <w:proofErr w:type="gramEnd"/>
      <w:r w:rsidRPr="00336CF1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_diagonal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(matriz, 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0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) </w:t>
      </w:r>
      <w:r w:rsidRPr="00336CF1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Los guerreros de un grupo no pueden atacarse entre sí</w:t>
      </w:r>
    </w:p>
    <w:p w14:paraId="6CC70649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r w:rsidRPr="00336CF1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Normalizamos las filas para que sean estocásticas</w:t>
      </w:r>
    </w:p>
    <w:p w14:paraId="2A490FF6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matriz 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/=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matriz.</w:t>
      </w:r>
      <w:r w:rsidRPr="00336CF1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US" w:eastAsia="es-MX"/>
          <w14:ligatures w14:val="none"/>
        </w:rPr>
        <w:t>sum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r w:rsidRPr="00336CF1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US" w:eastAsia="es-MX"/>
          <w14:ligatures w14:val="none"/>
        </w:rPr>
        <w:t>axis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1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336CF1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US" w:eastAsia="es-MX"/>
          <w14:ligatures w14:val="none"/>
        </w:rPr>
        <w:t>keepdims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True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</w:t>
      </w:r>
    </w:p>
    <w:p w14:paraId="4FF62A81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    </w:t>
      </w:r>
      <w:proofErr w:type="spellStart"/>
      <w:r w:rsidRPr="00336CF1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return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matriz</w:t>
      </w:r>
    </w:p>
    <w:p w14:paraId="31C98469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1AE9790D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Función para generar la cantidad de guerreros por grupo de forma aleatoria</w:t>
      </w:r>
    </w:p>
    <w:p w14:paraId="09D5B773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proofErr w:type="spellStart"/>
      <w:r w:rsidRPr="00336CF1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def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336CF1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generar_guerreros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n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):</w:t>
      </w:r>
    </w:p>
    <w:p w14:paraId="66EB7471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lastRenderedPageBreak/>
        <w:t xml:space="preserve">    guerreros 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proofErr w:type="gramStart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np.random</w:t>
      </w:r>
      <w:proofErr w:type="gram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.</w:t>
      </w:r>
      <w:r w:rsidRPr="00336CF1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randint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5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, 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15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, n) </w:t>
      </w:r>
      <w:r w:rsidRPr="00336CF1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Genera un número aleatorio de guerreros por grupo entre 5 y 15</w:t>
      </w:r>
    </w:p>
    <w:p w14:paraId="71DEFFB2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spellStart"/>
      <w:r w:rsidRPr="00336CF1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return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guerreros</w:t>
      </w:r>
    </w:p>
    <w:p w14:paraId="1304380B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23E6B286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Función principal</w:t>
      </w:r>
    </w:p>
    <w:p w14:paraId="645B7ED1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proofErr w:type="spellStart"/>
      <w:r w:rsidRPr="00336CF1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def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proofErr w:type="gramStart"/>
      <w:r w:rsidRPr="00336CF1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main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gram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):</w:t>
      </w:r>
    </w:p>
    <w:p w14:paraId="251D0459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r w:rsidRPr="00336CF1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Número de grupos</w:t>
      </w:r>
    </w:p>
    <w:p w14:paraId="653C9DCD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n 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336CF1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3</w:t>
      </w:r>
    </w:p>
    <w:p w14:paraId="617EA8A6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5318C6B7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r w:rsidRPr="00336CF1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Cambiamos la salida estándar al archivo output.txt</w:t>
      </w:r>
    </w:p>
    <w:p w14:paraId="788C2F39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r w:rsidRPr="00336CF1">
        <w:rPr>
          <w:rFonts w:ascii="Consolas" w:eastAsia="Times New Roman" w:hAnsi="Consolas" w:cs="Times New Roman"/>
          <w:color w:val="7F848E"/>
          <w:kern w:val="0"/>
          <w:sz w:val="18"/>
          <w:szCs w:val="18"/>
          <w:lang w:val="en-US" w:eastAsia="es-MX"/>
          <w14:ligatures w14:val="none"/>
        </w:rPr>
        <w:t>#sys.stdout = open('output.txt', 'w')</w:t>
      </w:r>
    </w:p>
    <w:p w14:paraId="34FC8842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</w:p>
    <w:p w14:paraId="57040AD7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    </w:t>
      </w:r>
      <w:r w:rsidRPr="00336CF1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Generamos los grupos y la matriz estocástica de forma aleatoria</w:t>
      </w:r>
    </w:p>
    <w:p w14:paraId="5120C327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grupos 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336CF1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generar_guerreros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(n)</w:t>
      </w:r>
    </w:p>
    <w:p w14:paraId="70EBA255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matriz 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336CF1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generar_matriz_aleatoria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(n)</w:t>
      </w:r>
    </w:p>
    <w:p w14:paraId="1ABF77B0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3E5F687D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spellStart"/>
      <w:proofErr w:type="gramStart"/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print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gramEnd"/>
      <w:r w:rsidRPr="00336CF1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"Matriz inicial:"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</w:t>
      </w:r>
    </w:p>
    <w:p w14:paraId="6D385D2C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spellStart"/>
      <w:r w:rsidRPr="00336CF1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imprimir_matriz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(matriz)</w:t>
      </w:r>
    </w:p>
    <w:p w14:paraId="265B520E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spellStart"/>
      <w:proofErr w:type="gramStart"/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print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gramEnd"/>
      <w:r w:rsidRPr="00336CF1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"Numero de guerreros por cada grupo"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</w:t>
      </w:r>
    </w:p>
    <w:p w14:paraId="18679A50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spellStart"/>
      <w:r w:rsidRPr="00336CF1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imprimir_grupos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(grupos)</w:t>
      </w:r>
    </w:p>
    <w:p w14:paraId="59979D84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2882C279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r w:rsidRPr="00336CF1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Comenzamos la batalla</w:t>
      </w:r>
    </w:p>
    <w:p w14:paraId="3B6B568D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gramStart"/>
      <w:r w:rsidRPr="00336CF1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atacar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gram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matriz, grupos)</w:t>
      </w:r>
    </w:p>
    <w:p w14:paraId="1FE43AB6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11AD29A4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Ejecutamos la función principal</w:t>
      </w:r>
    </w:p>
    <w:p w14:paraId="3B234408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proofErr w:type="spellStart"/>
      <w:r w:rsidRPr="00336CF1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if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336CF1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s-MX"/>
          <w14:ligatures w14:val="none"/>
        </w:rPr>
        <w:t>__</w:t>
      </w:r>
      <w:proofErr w:type="spellStart"/>
      <w:r w:rsidRPr="00336CF1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s-MX"/>
          <w14:ligatures w14:val="none"/>
        </w:rPr>
        <w:t>name</w:t>
      </w:r>
      <w:proofErr w:type="spellEnd"/>
      <w:r w:rsidRPr="00336CF1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s-MX"/>
          <w14:ligatures w14:val="none"/>
        </w:rPr>
        <w:t>__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336CF1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==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336CF1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"__</w:t>
      </w:r>
      <w:proofErr w:type="spellStart"/>
      <w:r w:rsidRPr="00336CF1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main</w:t>
      </w:r>
      <w:proofErr w:type="spellEnd"/>
      <w:r w:rsidRPr="00336CF1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__"</w:t>
      </w: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:</w:t>
      </w:r>
    </w:p>
    <w:p w14:paraId="52F5BD5F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spellStart"/>
      <w:proofErr w:type="gramStart"/>
      <w:r w:rsidRPr="00336CF1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main</w:t>
      </w:r>
      <w:proofErr w:type="spell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gramEnd"/>
      <w:r w:rsidRPr="00336CF1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</w:t>
      </w:r>
    </w:p>
    <w:p w14:paraId="386ED6E1" w14:textId="77777777" w:rsidR="00336CF1" w:rsidRPr="00336CF1" w:rsidRDefault="00336CF1" w:rsidP="00336CF1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4572AFFA" w14:textId="77777777" w:rsidR="00336CF1" w:rsidRPr="00336CF1" w:rsidRDefault="00336CF1" w:rsidP="00336CF1">
      <w:pPr>
        <w:jc w:val="both"/>
      </w:pPr>
    </w:p>
    <w:sectPr w:rsidR="00336CF1" w:rsidRPr="00336C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90F38"/>
    <w:multiLevelType w:val="hybridMultilevel"/>
    <w:tmpl w:val="0C766DA8"/>
    <w:lvl w:ilvl="0" w:tplc="070498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334D3"/>
    <w:multiLevelType w:val="hybridMultilevel"/>
    <w:tmpl w:val="9258C65C"/>
    <w:lvl w:ilvl="0" w:tplc="30580E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E3D28"/>
    <w:multiLevelType w:val="hybridMultilevel"/>
    <w:tmpl w:val="6264EF22"/>
    <w:lvl w:ilvl="0" w:tplc="8CC842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C31F0"/>
    <w:multiLevelType w:val="hybridMultilevel"/>
    <w:tmpl w:val="3B9A1206"/>
    <w:lvl w:ilvl="0" w:tplc="7EBC75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250117">
    <w:abstractNumId w:val="0"/>
  </w:num>
  <w:num w:numId="2" w16cid:durableId="376779766">
    <w:abstractNumId w:val="1"/>
  </w:num>
  <w:num w:numId="3" w16cid:durableId="1874339206">
    <w:abstractNumId w:val="2"/>
  </w:num>
  <w:num w:numId="4" w16cid:durableId="1457680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4C"/>
    <w:rsid w:val="00061F23"/>
    <w:rsid w:val="000D5184"/>
    <w:rsid w:val="00336CF1"/>
    <w:rsid w:val="006E0552"/>
    <w:rsid w:val="007A314C"/>
    <w:rsid w:val="007B1FF6"/>
    <w:rsid w:val="00B000D6"/>
    <w:rsid w:val="00E204EC"/>
    <w:rsid w:val="00F7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4933"/>
  <w15:chartTrackingRefBased/>
  <w15:docId w15:val="{AB1FE540-B70A-418B-82B9-1925312B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0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1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1179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 Sanchez</dc:creator>
  <cp:keywords/>
  <dc:description/>
  <cp:lastModifiedBy>Daniel Cu Sanchez</cp:lastModifiedBy>
  <cp:revision>4</cp:revision>
  <dcterms:created xsi:type="dcterms:W3CDTF">2023-06-04T22:30:00Z</dcterms:created>
  <dcterms:modified xsi:type="dcterms:W3CDTF">2023-06-05T02:31:00Z</dcterms:modified>
</cp:coreProperties>
</file>