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9876E9" w:rsidRDefault="009876E9">
      <w:pPr>
        <w:pStyle w:val="Puesto"/>
        <w:jc w:val="right"/>
        <w:rPr>
          <w:lang w:val="es-CO"/>
        </w:rPr>
      </w:pPr>
    </w:p>
    <w:p w:rsidR="00B134E5" w:rsidRPr="00396A0D" w:rsidRDefault="00396A0D">
      <w:pPr>
        <w:pStyle w:val="Puesto"/>
        <w:jc w:val="right"/>
        <w:rPr>
          <w:lang w:val="es-CO"/>
        </w:rPr>
      </w:pPr>
      <w:r w:rsidRPr="00396A0D">
        <w:rPr>
          <w:lang w:val="es-CO"/>
        </w:rPr>
        <w:t xml:space="preserve">Sistema de información integrado </w:t>
      </w:r>
      <w:r w:rsidR="00A4436B" w:rsidRPr="00396A0D">
        <w:rPr>
          <w:lang w:val="es-CO"/>
        </w:rPr>
        <w:fldChar w:fldCharType="begin"/>
      </w:r>
      <w:r w:rsidR="00A4436B" w:rsidRPr="00396A0D">
        <w:rPr>
          <w:lang w:val="es-CO"/>
        </w:rPr>
        <w:instrText xml:space="preserve"> SUBJECT  \* MERGEFORMAT </w:instrText>
      </w:r>
      <w:r w:rsidR="00A4436B" w:rsidRPr="00396A0D">
        <w:rPr>
          <w:lang w:val="es-CO"/>
        </w:rPr>
        <w:fldChar w:fldCharType="end"/>
      </w:r>
    </w:p>
    <w:p w:rsidR="00B134E5" w:rsidRPr="001E17F7" w:rsidRDefault="001651F0">
      <w:pPr>
        <w:pStyle w:val="Puesto"/>
        <w:jc w:val="right"/>
        <w:rPr>
          <w:lang w:val="es-CO"/>
        </w:rPr>
      </w:pPr>
      <w:r>
        <w:rPr>
          <w:lang w:val="es-CO"/>
        </w:rPr>
        <w:t>Lista de riesgos</w:t>
      </w:r>
    </w:p>
    <w:p w:rsidR="00B134E5" w:rsidRPr="001E17F7" w:rsidRDefault="00B134E5">
      <w:pPr>
        <w:pStyle w:val="Puesto"/>
        <w:jc w:val="right"/>
        <w:rPr>
          <w:lang w:val="es-CO"/>
        </w:rPr>
      </w:pPr>
    </w:p>
    <w:p w:rsidR="00B134E5" w:rsidRPr="00753102" w:rsidRDefault="00396A0D">
      <w:pPr>
        <w:pStyle w:val="Puesto"/>
        <w:jc w:val="right"/>
        <w:rPr>
          <w:sz w:val="28"/>
        </w:rPr>
      </w:pPr>
      <w:r w:rsidRPr="00126AE5">
        <w:rPr>
          <w:sz w:val="28"/>
          <w:lang w:val="es-CO"/>
        </w:rPr>
        <w:t>Versión</w:t>
      </w:r>
      <w:r w:rsidR="00E2094A">
        <w:rPr>
          <w:sz w:val="28"/>
        </w:rPr>
        <w:t xml:space="preserve"> 1.1</w:t>
      </w:r>
    </w:p>
    <w:p w:rsidR="00B134E5" w:rsidRPr="00753102" w:rsidRDefault="00B134E5">
      <w:pPr>
        <w:pStyle w:val="Puesto"/>
        <w:rPr>
          <w:sz w:val="28"/>
        </w:rPr>
      </w:pPr>
    </w:p>
    <w:p w:rsidR="00B134E5" w:rsidRPr="00753102" w:rsidRDefault="00B134E5"/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1D6F74" w:rsidRDefault="001D6F74">
      <w:pPr>
        <w:pStyle w:val="Puesto"/>
        <w:rPr>
          <w:lang w:val="es-CO"/>
        </w:rPr>
      </w:pPr>
    </w:p>
    <w:p w:rsidR="00B134E5" w:rsidRDefault="00725818">
      <w:pPr>
        <w:pStyle w:val="Puesto"/>
        <w:rPr>
          <w:lang w:val="es-CO"/>
        </w:rPr>
      </w:pPr>
      <w:r>
        <w:rPr>
          <w:lang w:val="es-CO"/>
        </w:rPr>
        <w:t>Historia de revisiones</w:t>
      </w:r>
    </w:p>
    <w:p w:rsidR="001D6F74" w:rsidRPr="001D6F74" w:rsidRDefault="001D6F74" w:rsidP="001D6F74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134E5" w:rsidRPr="00396A0D">
        <w:tc>
          <w:tcPr>
            <w:tcW w:w="2304" w:type="dxa"/>
          </w:tcPr>
          <w:p w:rsidR="00B134E5" w:rsidRPr="00396A0D" w:rsidRDefault="00725818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B134E5" w:rsidRPr="00396A0D" w:rsidRDefault="00725818">
            <w:pPr>
              <w:pStyle w:val="Tabletext"/>
              <w:jc w:val="center"/>
              <w:rPr>
                <w:b/>
                <w:lang w:val="es-CO"/>
              </w:rPr>
            </w:pPr>
            <w:r w:rsidRPr="00396A0D"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B134E5" w:rsidRPr="00396A0D" w:rsidRDefault="00725818" w:rsidP="00725818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</w:t>
            </w:r>
            <w:r w:rsidR="00A4436B" w:rsidRPr="00396A0D">
              <w:rPr>
                <w:b/>
                <w:lang w:val="es-CO"/>
              </w:rPr>
              <w:t>i</w:t>
            </w:r>
            <w:r>
              <w:rPr>
                <w:b/>
                <w:lang w:val="es-CO"/>
              </w:rPr>
              <w:t>ó</w:t>
            </w:r>
            <w:r w:rsidR="00A4436B" w:rsidRPr="00396A0D">
              <w:rPr>
                <w:b/>
                <w:lang w:val="es-CO"/>
              </w:rPr>
              <w:t>n</w:t>
            </w:r>
          </w:p>
        </w:tc>
        <w:tc>
          <w:tcPr>
            <w:tcW w:w="2304" w:type="dxa"/>
          </w:tcPr>
          <w:p w:rsidR="00B134E5" w:rsidRPr="00396A0D" w:rsidRDefault="00A4436B" w:rsidP="00725818">
            <w:pPr>
              <w:pStyle w:val="Tabletext"/>
              <w:jc w:val="center"/>
              <w:rPr>
                <w:b/>
                <w:lang w:val="es-CO"/>
              </w:rPr>
            </w:pPr>
            <w:r w:rsidRPr="00396A0D">
              <w:rPr>
                <w:b/>
                <w:lang w:val="es-CO"/>
              </w:rPr>
              <w:t>Autor</w:t>
            </w:r>
          </w:p>
        </w:tc>
      </w:tr>
      <w:tr w:rsidR="00B134E5" w:rsidRPr="00396A0D">
        <w:tc>
          <w:tcPr>
            <w:tcW w:w="2304" w:type="dxa"/>
          </w:tcPr>
          <w:p w:rsidR="00B134E5" w:rsidRPr="00396A0D" w:rsidRDefault="00396A0D">
            <w:pPr>
              <w:pStyle w:val="Tabletext"/>
              <w:rPr>
                <w:lang w:val="es-CO"/>
              </w:rPr>
            </w:pPr>
            <w:r w:rsidRPr="00396A0D">
              <w:rPr>
                <w:lang w:val="es-CO"/>
              </w:rPr>
              <w:t>13/08/2014</w:t>
            </w:r>
          </w:p>
        </w:tc>
        <w:tc>
          <w:tcPr>
            <w:tcW w:w="1152" w:type="dxa"/>
          </w:tcPr>
          <w:p w:rsidR="00B134E5" w:rsidRPr="00396A0D" w:rsidRDefault="00396A0D">
            <w:pPr>
              <w:pStyle w:val="Tabletext"/>
              <w:rPr>
                <w:lang w:val="es-CO"/>
              </w:rPr>
            </w:pPr>
            <w:r w:rsidRPr="00396A0D"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B134E5" w:rsidRPr="00396A0D" w:rsidRDefault="001D6F74" w:rsidP="001D6F74">
            <w:pPr>
              <w:pStyle w:val="Tabletext"/>
              <w:tabs>
                <w:tab w:val="left" w:pos="1230"/>
              </w:tabs>
              <w:rPr>
                <w:lang w:val="es-CO"/>
              </w:rPr>
            </w:pPr>
            <w:r>
              <w:rPr>
                <w:lang w:val="es-CO"/>
              </w:rPr>
              <w:t xml:space="preserve">Construcción del documento </w:t>
            </w:r>
          </w:p>
        </w:tc>
        <w:tc>
          <w:tcPr>
            <w:tcW w:w="2304" w:type="dxa"/>
          </w:tcPr>
          <w:p w:rsidR="00B134E5" w:rsidRPr="00396A0D" w:rsidRDefault="00396A0D">
            <w:pPr>
              <w:pStyle w:val="Tabletext"/>
              <w:rPr>
                <w:lang w:val="es-CO"/>
              </w:rPr>
            </w:pPr>
            <w:r w:rsidRPr="00396A0D">
              <w:rPr>
                <w:lang w:val="es-CO"/>
              </w:rPr>
              <w:t>Dival Hoyos, Daniel Isaza</w:t>
            </w:r>
          </w:p>
        </w:tc>
      </w:tr>
      <w:tr w:rsidR="00B134E5" w:rsidRPr="00396A0D">
        <w:tc>
          <w:tcPr>
            <w:tcW w:w="2304" w:type="dxa"/>
          </w:tcPr>
          <w:p w:rsidR="00B134E5" w:rsidRPr="00396A0D" w:rsidRDefault="00E2094A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27/08/2014</w:t>
            </w:r>
          </w:p>
        </w:tc>
        <w:tc>
          <w:tcPr>
            <w:tcW w:w="1152" w:type="dxa"/>
          </w:tcPr>
          <w:p w:rsidR="00B134E5" w:rsidRPr="00396A0D" w:rsidRDefault="00E2094A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1.1</w:t>
            </w:r>
          </w:p>
        </w:tc>
        <w:tc>
          <w:tcPr>
            <w:tcW w:w="3744" w:type="dxa"/>
          </w:tcPr>
          <w:p w:rsidR="00B134E5" w:rsidRPr="00396A0D" w:rsidRDefault="00E2094A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Corrección del documento</w:t>
            </w:r>
          </w:p>
        </w:tc>
        <w:tc>
          <w:tcPr>
            <w:tcW w:w="2304" w:type="dxa"/>
          </w:tcPr>
          <w:p w:rsidR="00B134E5" w:rsidRPr="00396A0D" w:rsidRDefault="00E2094A" w:rsidP="006E20E5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Daniel Isaza</w:t>
            </w:r>
            <w:r w:rsidR="006E20E5">
              <w:rPr>
                <w:lang w:val="es-CO"/>
              </w:rPr>
              <w:t xml:space="preserve"> </w:t>
            </w:r>
          </w:p>
        </w:tc>
      </w:tr>
      <w:tr w:rsidR="00B134E5" w:rsidRPr="00396A0D">
        <w:tc>
          <w:tcPr>
            <w:tcW w:w="2304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</w:tr>
      <w:tr w:rsidR="00B134E5" w:rsidRPr="00396A0D">
        <w:tc>
          <w:tcPr>
            <w:tcW w:w="2304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B134E5" w:rsidRPr="00396A0D" w:rsidRDefault="00B134E5">
            <w:pPr>
              <w:pStyle w:val="Tabletext"/>
              <w:rPr>
                <w:lang w:val="es-CO"/>
              </w:rPr>
            </w:pPr>
          </w:p>
        </w:tc>
      </w:tr>
    </w:tbl>
    <w:p w:rsidR="00B134E5" w:rsidRPr="00396A0D" w:rsidRDefault="00B134E5">
      <w:pPr>
        <w:rPr>
          <w:lang w:val="es-CO"/>
        </w:rPr>
      </w:pPr>
    </w:p>
    <w:p w:rsidR="00B134E5" w:rsidRPr="00396A0D" w:rsidRDefault="00A4436B">
      <w:pPr>
        <w:pStyle w:val="Puesto"/>
        <w:rPr>
          <w:lang w:val="es-CO"/>
        </w:rPr>
      </w:pPr>
      <w:r w:rsidRPr="00396A0D">
        <w:rPr>
          <w:lang w:val="es-CO"/>
        </w:rPr>
        <w:br w:type="page"/>
      </w:r>
      <w:r w:rsidR="00523423">
        <w:rPr>
          <w:lang w:val="es-CO"/>
        </w:rPr>
        <w:lastRenderedPageBreak/>
        <w:t>Tabla de contenidos</w:t>
      </w:r>
    </w:p>
    <w:p w:rsidR="00851A97" w:rsidRDefault="00A4436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396A0D">
        <w:rPr>
          <w:lang w:val="es-CO"/>
        </w:rPr>
        <w:fldChar w:fldCharType="begin"/>
      </w:r>
      <w:r w:rsidRPr="00396A0D">
        <w:rPr>
          <w:lang w:val="es-CO"/>
        </w:rPr>
        <w:instrText xml:space="preserve"> TOC \o "1-3" </w:instrText>
      </w:r>
      <w:r w:rsidRPr="00396A0D">
        <w:rPr>
          <w:lang w:val="es-CO"/>
        </w:rPr>
        <w:fldChar w:fldCharType="separate"/>
      </w:r>
      <w:r w:rsidR="00851A97" w:rsidRPr="00F151BF">
        <w:rPr>
          <w:noProof/>
          <w:lang w:val="es-CO"/>
        </w:rPr>
        <w:t>1.</w:t>
      </w:r>
      <w:r w:rsidR="00851A97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851A97" w:rsidRPr="00F151BF">
        <w:rPr>
          <w:noProof/>
          <w:lang w:val="es-CO"/>
        </w:rPr>
        <w:t>Introducción</w:t>
      </w:r>
      <w:r w:rsidR="00851A97" w:rsidRPr="00851A97">
        <w:rPr>
          <w:noProof/>
          <w:lang w:val="es-CO"/>
        </w:rPr>
        <w:tab/>
      </w:r>
      <w:r w:rsidR="00851A97">
        <w:rPr>
          <w:noProof/>
        </w:rPr>
        <w:fldChar w:fldCharType="begin"/>
      </w:r>
      <w:r w:rsidR="00851A97" w:rsidRPr="00851A97">
        <w:rPr>
          <w:noProof/>
          <w:lang w:val="es-CO"/>
        </w:rPr>
        <w:instrText xml:space="preserve"> PAGEREF _Toc396988729 \h </w:instrText>
      </w:r>
      <w:r w:rsidR="00851A97">
        <w:rPr>
          <w:noProof/>
        </w:rPr>
      </w:r>
      <w:r w:rsidR="00851A97">
        <w:rPr>
          <w:noProof/>
        </w:rPr>
        <w:fldChar w:fldCharType="separate"/>
      </w:r>
      <w:r w:rsidR="00851A97" w:rsidRPr="00851A97">
        <w:rPr>
          <w:noProof/>
          <w:lang w:val="es-CO"/>
        </w:rPr>
        <w:t>5</w:t>
      </w:r>
      <w:r w:rsidR="00851A97">
        <w:rPr>
          <w:noProof/>
        </w:rP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Propósito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_Toc396988730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Alcance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_Toc396988731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Referencias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_Toc396988732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Resumen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_Toc396988733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851A97" w:rsidRDefault="00851A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Riesgos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_Toc396988734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Problemas del entorno de desarrollo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_Toc396988735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2.1.1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Magnitud del riesgo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_Toc396988736 \h </w:instrText>
      </w:r>
      <w:r>
        <w:fldChar w:fldCharType="separate"/>
      </w:r>
      <w:r w:rsidRPr="00851A97">
        <w:rPr>
          <w:lang w:val="es-CO"/>
        </w:rPr>
        <w:t>5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2.1.2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Descripción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_Toc396988737 \h </w:instrText>
      </w:r>
      <w:r>
        <w:fldChar w:fldCharType="separate"/>
      </w:r>
      <w:r w:rsidRPr="00851A97">
        <w:rPr>
          <w:lang w:val="es-CO"/>
        </w:rPr>
        <w:t>5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2.1.3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Impactos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_Toc396988738 \h </w:instrText>
      </w:r>
      <w:r>
        <w:fldChar w:fldCharType="separate"/>
      </w:r>
      <w:r w:rsidRPr="00851A97">
        <w:rPr>
          <w:lang w:val="es-CO"/>
        </w:rPr>
        <w:t>5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2.1.4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Indicadores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_Toc396988739 \h </w:instrText>
      </w:r>
      <w:r>
        <w:fldChar w:fldCharType="separate"/>
      </w:r>
      <w:r w:rsidRPr="00851A97">
        <w:rPr>
          <w:lang w:val="es-CO"/>
        </w:rPr>
        <w:t>5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2.1.5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Estrategia de mitigación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_Toc396988740 \h </w:instrText>
      </w:r>
      <w:r>
        <w:fldChar w:fldCharType="separate"/>
      </w:r>
      <w:r w:rsidRPr="00851A97">
        <w:rPr>
          <w:lang w:val="es-CO"/>
        </w:rPr>
        <w:t>5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2.1.6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Plan de Contingencia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_Toc396988741 \h </w:instrText>
      </w:r>
      <w:r>
        <w:fldChar w:fldCharType="separate"/>
      </w:r>
      <w:r w:rsidRPr="00851A97">
        <w:rPr>
          <w:lang w:val="es-CO"/>
        </w:rPr>
        <w:t>5</w:t>
      </w:r>
      <w: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No hay política de respaldo de la información.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_Toc396988742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2.2.1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Magnitud del riesgo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_Toc396988743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2.2.2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Descripción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_Toc396988744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2.2.3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Impactos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_Toc396988745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2.2.4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Indicadores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_Toc396988746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2.2.5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Estrategia de mitigación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_Toc396988747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2.2.6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Plan de Contingencia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_Toc396988748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Daños en la infraestructura.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_Toc396988749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2.3.1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Magnitud del riesgo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_Toc396988750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2.3.2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Descripción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_Toc396988751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2.3.3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Impactos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_Toc396988752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2.3.4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Indicadores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_Toc396988753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2.3.5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Estrategia de mitigación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_Toc396988754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2.3.6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Plan de Contingencia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_Toc396988755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Inaccesibilidad a los repositorios.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_Toc396988756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2.4.1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Magnitud del riesgo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_Toc396988757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2.4.2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Descripción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_Toc396988758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2.4.3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Impactos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_Toc396988759 \h </w:instrText>
      </w:r>
      <w:r>
        <w:fldChar w:fldCharType="separate"/>
      </w:r>
      <w:r w:rsidRPr="00851A97">
        <w:rPr>
          <w:lang w:val="es-CO"/>
        </w:rPr>
        <w:t>6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2.4.4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Indicadores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_Toc396988760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2.4.5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Estrategia de mitigación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_Toc396988761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2.4.6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Plan de Contingencia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_Toc396988762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Imposibilidad de acceder a los servicios web desde la universidad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_Toc396988763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7</w:t>
      </w:r>
      <w:r>
        <w:rPr>
          <w:noProof/>
        </w:rP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2.5.1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Magnitud del riesgo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_Toc396988764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2.5.2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Descripción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_Toc396988765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2.5.3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Impactos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_Toc396988766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2.5.4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Indicadores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_Toc396988767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2.5.5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Estrategia de mitigación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_Toc396988768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2.5.6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Plan de Contingencia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_Toc396988769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Plazo estimado es insuficiente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_Toc396988770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7</w:t>
      </w:r>
      <w:r>
        <w:rPr>
          <w:noProof/>
        </w:rP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2.6.1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Magnitud del riesgo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_Toc396988771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2.6.2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Descripción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_Toc396988772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2.6.3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Impactos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_Toc396988773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2.6.4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Indicadores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_Toc396988774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2.6.5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Estrategia de mitigación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_Toc396988775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2.6.6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Plan de Contingencia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_Toc396988776 \h </w:instrText>
      </w:r>
      <w:r>
        <w:fldChar w:fldCharType="separate"/>
      </w:r>
      <w:r w:rsidRPr="00851A97">
        <w:rPr>
          <w:lang w:val="es-CO"/>
        </w:rPr>
        <w:t>7</w:t>
      </w:r>
      <w:r>
        <w:fldChar w:fldCharType="end"/>
      </w:r>
    </w:p>
    <w:p w:rsidR="00851A97" w:rsidRDefault="00851A9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F151BF">
        <w:rPr>
          <w:noProof/>
          <w:lang w:val="es-CO"/>
        </w:rPr>
        <w:lastRenderedPageBreak/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F151BF">
        <w:rPr>
          <w:noProof/>
          <w:lang w:val="es-CO"/>
        </w:rPr>
        <w:t>Sobre carga de trabajo en los integrantes del equipo</w:t>
      </w:r>
      <w:r w:rsidRPr="00851A97">
        <w:rPr>
          <w:noProof/>
          <w:lang w:val="es-CO"/>
        </w:rPr>
        <w:tab/>
      </w:r>
      <w:r>
        <w:rPr>
          <w:noProof/>
        </w:rPr>
        <w:fldChar w:fldCharType="begin"/>
      </w:r>
      <w:r w:rsidRPr="00851A97">
        <w:rPr>
          <w:noProof/>
          <w:lang w:val="es-CO"/>
        </w:rPr>
        <w:instrText xml:space="preserve"> PAGEREF _Toc396988777 \h </w:instrText>
      </w:r>
      <w:r>
        <w:rPr>
          <w:noProof/>
        </w:rPr>
      </w:r>
      <w:r>
        <w:rPr>
          <w:noProof/>
        </w:rPr>
        <w:fldChar w:fldCharType="separate"/>
      </w:r>
      <w:r w:rsidRPr="00851A97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2.7.1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Magnitud del riesgo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_Toc396988778 \h </w:instrText>
      </w:r>
      <w:r>
        <w:fldChar w:fldCharType="separate"/>
      </w:r>
      <w:r w:rsidRPr="00851A97">
        <w:rPr>
          <w:lang w:val="es-CO"/>
        </w:rPr>
        <w:t>8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2.7.2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Descripción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_Toc396988779 \h </w:instrText>
      </w:r>
      <w:r>
        <w:fldChar w:fldCharType="separate"/>
      </w:r>
      <w:r w:rsidRPr="00851A97">
        <w:rPr>
          <w:lang w:val="es-CO"/>
        </w:rPr>
        <w:t>8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2.7.3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Impactos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_Toc396988780 \h </w:instrText>
      </w:r>
      <w:r>
        <w:fldChar w:fldCharType="separate"/>
      </w:r>
      <w:r w:rsidRPr="00851A97">
        <w:rPr>
          <w:lang w:val="es-CO"/>
        </w:rPr>
        <w:t>8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2.7.4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Indicadores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_Toc396988781 \h </w:instrText>
      </w:r>
      <w:r>
        <w:fldChar w:fldCharType="separate"/>
      </w:r>
      <w:r w:rsidRPr="00851A97">
        <w:rPr>
          <w:lang w:val="es-CO"/>
        </w:rPr>
        <w:t>8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2.7.5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Estrategia de mitigación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_Toc396988782 \h </w:instrText>
      </w:r>
      <w:r>
        <w:fldChar w:fldCharType="separate"/>
      </w:r>
      <w:r w:rsidRPr="00851A97">
        <w:rPr>
          <w:lang w:val="es-CO"/>
        </w:rPr>
        <w:t>8</w:t>
      </w:r>
      <w:r>
        <w:fldChar w:fldCharType="end"/>
      </w:r>
    </w:p>
    <w:p w:rsidR="00851A97" w:rsidRDefault="00851A97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</w:pPr>
      <w:r w:rsidRPr="00F151BF">
        <w:rPr>
          <w:lang w:val="es-CO"/>
        </w:rPr>
        <w:t>2.7.6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CO" w:eastAsia="es-CO"/>
        </w:rPr>
        <w:tab/>
      </w:r>
      <w:r w:rsidRPr="00F151BF">
        <w:rPr>
          <w:lang w:val="es-CO"/>
        </w:rPr>
        <w:t>Plan de Contingencia</w:t>
      </w:r>
      <w:r w:rsidRPr="00851A97">
        <w:rPr>
          <w:lang w:val="es-CO"/>
        </w:rPr>
        <w:tab/>
      </w:r>
      <w:r>
        <w:fldChar w:fldCharType="begin"/>
      </w:r>
      <w:r w:rsidRPr="00851A97">
        <w:rPr>
          <w:lang w:val="es-CO"/>
        </w:rPr>
        <w:instrText xml:space="preserve"> PAGEREF _Toc396988783 \h </w:instrText>
      </w:r>
      <w:r>
        <w:fldChar w:fldCharType="separate"/>
      </w:r>
      <w:r w:rsidRPr="00851A97">
        <w:rPr>
          <w:lang w:val="es-CO"/>
        </w:rPr>
        <w:t>8</w:t>
      </w:r>
      <w:r>
        <w:fldChar w:fldCharType="end"/>
      </w:r>
    </w:p>
    <w:p w:rsidR="00B134E5" w:rsidRPr="00396A0D" w:rsidRDefault="00A4436B">
      <w:pPr>
        <w:pStyle w:val="Puesto"/>
        <w:rPr>
          <w:lang w:val="es-CO"/>
        </w:rPr>
      </w:pPr>
      <w:r w:rsidRPr="00396A0D">
        <w:rPr>
          <w:lang w:val="es-CO"/>
        </w:rPr>
        <w:fldChar w:fldCharType="end"/>
      </w:r>
      <w:r w:rsidRPr="001E17F7">
        <w:rPr>
          <w:lang w:val="es-CO"/>
        </w:rPr>
        <w:br w:type="page"/>
      </w:r>
      <w:r w:rsidR="00B7725D">
        <w:rPr>
          <w:lang w:val="es-CO"/>
        </w:rPr>
        <w:lastRenderedPageBreak/>
        <w:t>Lista de riesgos</w:t>
      </w:r>
    </w:p>
    <w:p w:rsidR="00B134E5" w:rsidRPr="00396A0D" w:rsidRDefault="00523423">
      <w:pPr>
        <w:pStyle w:val="Ttulo1"/>
        <w:rPr>
          <w:lang w:val="es-CO"/>
        </w:rPr>
      </w:pPr>
      <w:bookmarkStart w:id="0" w:name="_Toc396988729"/>
      <w:r w:rsidRPr="00396A0D">
        <w:rPr>
          <w:lang w:val="es-CO"/>
        </w:rPr>
        <w:t>Introduc</w:t>
      </w:r>
      <w:r>
        <w:rPr>
          <w:lang w:val="es-CO"/>
        </w:rPr>
        <w:t>c</w:t>
      </w:r>
      <w:r w:rsidRPr="00396A0D">
        <w:rPr>
          <w:lang w:val="es-CO"/>
        </w:rPr>
        <w:t>ión</w:t>
      </w:r>
      <w:bookmarkEnd w:id="0"/>
    </w:p>
    <w:p w:rsidR="00B134E5" w:rsidRPr="00396A0D" w:rsidRDefault="00B7725D">
      <w:pPr>
        <w:pStyle w:val="Ttulo2"/>
        <w:rPr>
          <w:lang w:val="es-CO"/>
        </w:rPr>
      </w:pPr>
      <w:bookmarkStart w:id="1" w:name="_Toc396988730"/>
      <w:r>
        <w:rPr>
          <w:lang w:val="es-CO"/>
        </w:rPr>
        <w:t>Propósito</w:t>
      </w:r>
      <w:bookmarkEnd w:id="1"/>
    </w:p>
    <w:p w:rsidR="00B134E5" w:rsidRPr="00527F8E" w:rsidRDefault="00396A0D" w:rsidP="00527F8E">
      <w:pPr>
        <w:pStyle w:val="InfoBlue"/>
      </w:pPr>
      <w:r w:rsidRPr="00527F8E">
        <w:t>Identificar y definir los diferentes riesgos y complicaciones que pueden surgir durante el desarrollo e implementación de los módulos comunidad y general que podrían entorpecer y retrasar la correcta finalización de estos.</w:t>
      </w:r>
    </w:p>
    <w:p w:rsidR="00B134E5" w:rsidRPr="00396A0D" w:rsidRDefault="00C20A29">
      <w:pPr>
        <w:pStyle w:val="Ttulo2"/>
        <w:rPr>
          <w:lang w:val="es-CO"/>
        </w:rPr>
      </w:pPr>
      <w:bookmarkStart w:id="2" w:name="_Toc396988731"/>
      <w:r>
        <w:rPr>
          <w:lang w:val="es-CO"/>
        </w:rPr>
        <w:t>Alcance</w:t>
      </w:r>
      <w:bookmarkEnd w:id="2"/>
    </w:p>
    <w:p w:rsidR="00396A0D" w:rsidRPr="00396A0D" w:rsidRDefault="00753102" w:rsidP="00396A0D">
      <w:pPr>
        <w:pStyle w:val="Textoindependiente"/>
        <w:rPr>
          <w:lang w:val="es-CO"/>
        </w:rPr>
      </w:pPr>
      <w:r>
        <w:rPr>
          <w:lang w:val="es-CO"/>
        </w:rPr>
        <w:t xml:space="preserve">La materialización de uno o varios riesgos de esta lista puede desencadenar en la desintegración del equipo de trabajo </w:t>
      </w:r>
    </w:p>
    <w:p w:rsidR="00B134E5" w:rsidRPr="00396A0D" w:rsidRDefault="00C20A29">
      <w:pPr>
        <w:pStyle w:val="Ttulo2"/>
        <w:rPr>
          <w:lang w:val="es-CO"/>
        </w:rPr>
      </w:pPr>
      <w:bookmarkStart w:id="3" w:name="_Toc396988732"/>
      <w:r>
        <w:rPr>
          <w:lang w:val="es-CO"/>
        </w:rPr>
        <w:t>Referencias</w:t>
      </w:r>
      <w:bookmarkEnd w:id="3"/>
    </w:p>
    <w:p w:rsidR="00B134E5" w:rsidRPr="00396A0D" w:rsidRDefault="00C20A29" w:rsidP="00527F8E">
      <w:pPr>
        <w:pStyle w:val="InfoBlue"/>
      </w:pPr>
      <w:r>
        <w:t>Los riesgos fueron evaluados a partir del documento de especificación de los módulos, facilitado por Colciencias.</w:t>
      </w:r>
    </w:p>
    <w:p w:rsidR="00B134E5" w:rsidRPr="00396A0D" w:rsidRDefault="00C20A29">
      <w:pPr>
        <w:pStyle w:val="Ttulo2"/>
        <w:rPr>
          <w:lang w:val="es-CO"/>
        </w:rPr>
      </w:pPr>
      <w:bookmarkStart w:id="4" w:name="_Toc396988733"/>
      <w:r>
        <w:rPr>
          <w:lang w:val="es-CO"/>
        </w:rPr>
        <w:t>Resumen</w:t>
      </w:r>
      <w:bookmarkEnd w:id="4"/>
    </w:p>
    <w:p w:rsidR="00C20A29" w:rsidRPr="00C20A29" w:rsidRDefault="00C20A29" w:rsidP="00C20A29">
      <w:pPr>
        <w:pStyle w:val="Textoindependiente"/>
        <w:rPr>
          <w:lang w:val="es-CO"/>
        </w:rPr>
      </w:pPr>
      <w:r w:rsidRPr="00C20A29">
        <w:rPr>
          <w:lang w:val="es-CO"/>
        </w:rPr>
        <w:t xml:space="preserve">En este documento </w:t>
      </w:r>
      <w:r>
        <w:rPr>
          <w:lang w:val="es-CO"/>
        </w:rPr>
        <w:t>se encontrará</w:t>
      </w:r>
      <w:r w:rsidRPr="00C20A29">
        <w:rPr>
          <w:lang w:val="es-CO"/>
        </w:rPr>
        <w:t xml:space="preserve"> la descripción de los posibles riesgos </w:t>
      </w:r>
      <w:r>
        <w:rPr>
          <w:lang w:val="es-CO"/>
        </w:rPr>
        <w:t xml:space="preserve">a la hora de desarrollar e implementar </w:t>
      </w:r>
      <w:r w:rsidR="00CA378E">
        <w:rPr>
          <w:lang w:val="es-CO"/>
        </w:rPr>
        <w:t>los módulos incluyendo su magnitud, plan de mitigación y de contingencia.</w:t>
      </w:r>
    </w:p>
    <w:p w:rsidR="00B134E5" w:rsidRPr="00396A0D" w:rsidRDefault="00C20A29">
      <w:pPr>
        <w:pStyle w:val="Ttulo1"/>
        <w:rPr>
          <w:lang w:val="es-CO"/>
        </w:rPr>
      </w:pPr>
      <w:bookmarkStart w:id="5" w:name="_Toc396988734"/>
      <w:r>
        <w:rPr>
          <w:lang w:val="es-CO"/>
        </w:rPr>
        <w:t>Riesgos</w:t>
      </w:r>
      <w:bookmarkEnd w:id="5"/>
    </w:p>
    <w:p w:rsidR="00B134E5" w:rsidRPr="00396A0D" w:rsidRDefault="00B7551F">
      <w:pPr>
        <w:pStyle w:val="Ttulo2"/>
        <w:rPr>
          <w:lang w:val="es-CO"/>
        </w:rPr>
      </w:pPr>
      <w:bookmarkStart w:id="6" w:name="_Toc396988735"/>
      <w:r>
        <w:rPr>
          <w:lang w:val="es-CO"/>
        </w:rPr>
        <w:t>Problemas del e</w:t>
      </w:r>
      <w:r w:rsidR="00753102">
        <w:rPr>
          <w:lang w:val="es-CO"/>
        </w:rPr>
        <w:t>ntorno de desarrollo</w:t>
      </w:r>
      <w:bookmarkEnd w:id="6"/>
      <w:r w:rsidR="004E6624">
        <w:rPr>
          <w:lang w:val="es-CO"/>
        </w:rPr>
        <w:t xml:space="preserve"> </w:t>
      </w:r>
    </w:p>
    <w:p w:rsidR="00B134E5" w:rsidRPr="00396A0D" w:rsidRDefault="00753102">
      <w:pPr>
        <w:pStyle w:val="Ttulo3"/>
        <w:rPr>
          <w:lang w:val="es-CO"/>
        </w:rPr>
      </w:pPr>
      <w:bookmarkStart w:id="7" w:name="_Toc396988736"/>
      <w:r>
        <w:rPr>
          <w:lang w:val="es-CO"/>
        </w:rPr>
        <w:t>Magnitud del riesgo</w:t>
      </w:r>
      <w:bookmarkEnd w:id="7"/>
    </w:p>
    <w:p w:rsidR="00B134E5" w:rsidRPr="00753102" w:rsidRDefault="00753102" w:rsidP="00527F8E">
      <w:pPr>
        <w:pStyle w:val="InfoBlue"/>
      </w:pPr>
      <w:r w:rsidRPr="00753102">
        <w:t>8</w:t>
      </w:r>
      <w:r>
        <w:t xml:space="preserve"> en escala de 0 a 10</w:t>
      </w:r>
    </w:p>
    <w:p w:rsidR="00B134E5" w:rsidRPr="00396A0D" w:rsidRDefault="00753102">
      <w:pPr>
        <w:pStyle w:val="Ttulo3"/>
        <w:rPr>
          <w:lang w:val="es-CO"/>
        </w:rPr>
      </w:pPr>
      <w:bookmarkStart w:id="8" w:name="_Toc396988737"/>
      <w:r w:rsidRPr="00396A0D">
        <w:rPr>
          <w:lang w:val="es-CO"/>
        </w:rPr>
        <w:t>Descripción</w:t>
      </w:r>
      <w:bookmarkEnd w:id="8"/>
    </w:p>
    <w:p w:rsidR="00B134E5" w:rsidRPr="00396A0D" w:rsidRDefault="00753102" w:rsidP="00527F8E">
      <w:pPr>
        <w:pStyle w:val="InfoBlue"/>
      </w:pPr>
      <w:r>
        <w:t>El entorno de desarrollo no provee el suficiente soporte o documentación para llevar a cabo la correcta finalización de los módulos, por ejemplo una alta dificultad para poder llevar acabo las pruebas requeridas.</w:t>
      </w:r>
    </w:p>
    <w:p w:rsidR="00B134E5" w:rsidRPr="00396A0D" w:rsidRDefault="00753102">
      <w:pPr>
        <w:pStyle w:val="Ttulo3"/>
        <w:rPr>
          <w:lang w:val="es-CO"/>
        </w:rPr>
      </w:pPr>
      <w:bookmarkStart w:id="9" w:name="_Toc396988738"/>
      <w:r w:rsidRPr="00396A0D">
        <w:rPr>
          <w:lang w:val="es-CO"/>
        </w:rPr>
        <w:t>Impactos</w:t>
      </w:r>
      <w:bookmarkEnd w:id="9"/>
    </w:p>
    <w:p w:rsidR="00B134E5" w:rsidRDefault="00753102" w:rsidP="00527F8E">
      <w:pPr>
        <w:pStyle w:val="InfoBlue"/>
        <w:numPr>
          <w:ilvl w:val="0"/>
          <w:numId w:val="24"/>
        </w:numPr>
      </w:pPr>
      <w:r>
        <w:t>Migración a otro entorno</w:t>
      </w:r>
    </w:p>
    <w:p w:rsidR="00753102" w:rsidRDefault="00753102" w:rsidP="00753102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 xml:space="preserve">Demoras </w:t>
      </w:r>
    </w:p>
    <w:p w:rsidR="00753102" w:rsidRPr="00753102" w:rsidRDefault="00E54511" w:rsidP="00753102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Alta dificultad para el aprendizaje por parte del equipo de trabajo</w:t>
      </w:r>
    </w:p>
    <w:p w:rsidR="00B134E5" w:rsidRPr="00396A0D" w:rsidRDefault="00E54511">
      <w:pPr>
        <w:pStyle w:val="Ttulo3"/>
        <w:rPr>
          <w:lang w:val="es-CO"/>
        </w:rPr>
      </w:pPr>
      <w:bookmarkStart w:id="10" w:name="_Toc396988739"/>
      <w:r w:rsidRPr="00396A0D">
        <w:rPr>
          <w:lang w:val="es-CO"/>
        </w:rPr>
        <w:t>Indicadores</w:t>
      </w:r>
      <w:bookmarkEnd w:id="10"/>
    </w:p>
    <w:p w:rsidR="00E54511" w:rsidRPr="00E54511" w:rsidRDefault="00E54511" w:rsidP="00E54511">
      <w:pPr>
        <w:pStyle w:val="Textoindependiente"/>
        <w:rPr>
          <w:lang w:val="es-CO"/>
        </w:rPr>
      </w:pPr>
      <w:r>
        <w:rPr>
          <w:lang w:val="es-CO"/>
        </w:rPr>
        <w:t>Funciones de la herramienta que atrasan al equipo de trabajo consumiendo demasiado tiempo son un indicador que la herramienta posiblemente no es suficiente para llevar a cabo el correcto desarrollo de los módulos.</w:t>
      </w:r>
    </w:p>
    <w:p w:rsidR="00B134E5" w:rsidRPr="00396A0D" w:rsidRDefault="00E54511">
      <w:pPr>
        <w:pStyle w:val="Ttulo3"/>
        <w:rPr>
          <w:lang w:val="es-CO"/>
        </w:rPr>
      </w:pPr>
      <w:bookmarkStart w:id="11" w:name="_Toc396988740"/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>itigación</w:t>
      </w:r>
      <w:bookmarkEnd w:id="11"/>
      <w:r w:rsidR="00A4436B" w:rsidRPr="00396A0D">
        <w:rPr>
          <w:lang w:val="es-CO"/>
        </w:rPr>
        <w:t xml:space="preserve"> </w:t>
      </w:r>
    </w:p>
    <w:p w:rsidR="00E54511" w:rsidRPr="00E54511" w:rsidRDefault="00E54511" w:rsidP="00E54511">
      <w:pPr>
        <w:pStyle w:val="Textoindependiente"/>
        <w:rPr>
          <w:lang w:val="es-CO"/>
        </w:rPr>
      </w:pPr>
      <w:r w:rsidRPr="00E54511">
        <w:rPr>
          <w:lang w:val="es-CO"/>
        </w:rPr>
        <w:t xml:space="preserve">Previamente a iniciar </w:t>
      </w:r>
      <w:r>
        <w:rPr>
          <w:lang w:val="es-CO"/>
        </w:rPr>
        <w:t>el desarrollo de los módulos el equipo de trabajo debe discutir que herramienta se va a utilizar, teniendo en cuenta que gran parte del equipo debe tener un amplio conocimiento de esta.</w:t>
      </w:r>
    </w:p>
    <w:p w:rsidR="00B134E5" w:rsidRPr="00396A0D" w:rsidRDefault="00A4436B">
      <w:pPr>
        <w:pStyle w:val="Ttulo3"/>
        <w:rPr>
          <w:lang w:val="es-CO"/>
        </w:rPr>
      </w:pPr>
      <w:bookmarkStart w:id="12" w:name="_Toc396988741"/>
      <w:r w:rsidRPr="00396A0D">
        <w:rPr>
          <w:lang w:val="es-CO"/>
        </w:rPr>
        <w:t>Plan</w:t>
      </w:r>
      <w:r w:rsidR="00E54511">
        <w:rPr>
          <w:lang w:val="es-CO"/>
        </w:rPr>
        <w:t xml:space="preserve"> de </w:t>
      </w:r>
      <w:r w:rsidR="00E54511" w:rsidRPr="00396A0D">
        <w:rPr>
          <w:lang w:val="es-CO"/>
        </w:rPr>
        <w:t>Contingencia</w:t>
      </w:r>
      <w:bookmarkEnd w:id="12"/>
    </w:p>
    <w:p w:rsidR="00E54511" w:rsidRDefault="00E54511" w:rsidP="004E6624">
      <w:pPr>
        <w:pStyle w:val="Textoindependiente"/>
        <w:rPr>
          <w:lang w:val="es-CO"/>
        </w:rPr>
      </w:pPr>
      <w:r>
        <w:rPr>
          <w:lang w:val="es-CO"/>
        </w:rPr>
        <w:t>Asesoría con un experto en la herramienta que pueda guiar todo el equipo de trabajo hacia la correcta realización de los módulos.</w:t>
      </w:r>
    </w:p>
    <w:p w:rsidR="004E6624" w:rsidRDefault="004E6624" w:rsidP="004E6624">
      <w:pPr>
        <w:pStyle w:val="Textoindependiente"/>
        <w:rPr>
          <w:lang w:val="es-CO"/>
        </w:rPr>
      </w:pPr>
      <w:r>
        <w:rPr>
          <w:lang w:val="es-CO"/>
        </w:rPr>
        <w:t>Tener un entorno de respaldo que tenga en un alto grado similitud con la que se venía utilizando.</w:t>
      </w:r>
    </w:p>
    <w:p w:rsidR="004E6624" w:rsidRPr="00E54511" w:rsidRDefault="004E6624" w:rsidP="004E6624">
      <w:pPr>
        <w:pStyle w:val="Textoindependiente"/>
        <w:rPr>
          <w:lang w:val="es-CO"/>
        </w:rPr>
      </w:pPr>
    </w:p>
    <w:p w:rsidR="004E6624" w:rsidRPr="00396A0D" w:rsidRDefault="004E6624" w:rsidP="004E6624">
      <w:pPr>
        <w:pStyle w:val="Ttulo2"/>
        <w:rPr>
          <w:lang w:val="es-CO"/>
        </w:rPr>
      </w:pPr>
      <w:bookmarkStart w:id="13" w:name="_Toc396988742"/>
      <w:r>
        <w:rPr>
          <w:lang w:val="es-CO"/>
        </w:rPr>
        <w:lastRenderedPageBreak/>
        <w:t>No hay política de respaldo de la información.</w:t>
      </w:r>
      <w:bookmarkEnd w:id="13"/>
    </w:p>
    <w:p w:rsidR="004E6624" w:rsidRPr="00396A0D" w:rsidRDefault="004E6624" w:rsidP="004E6624">
      <w:pPr>
        <w:pStyle w:val="Ttulo3"/>
        <w:rPr>
          <w:lang w:val="es-CO"/>
        </w:rPr>
      </w:pPr>
      <w:bookmarkStart w:id="14" w:name="_Toc396988743"/>
      <w:r>
        <w:rPr>
          <w:lang w:val="es-CO"/>
        </w:rPr>
        <w:t>Magnitud del riesgo</w:t>
      </w:r>
      <w:bookmarkEnd w:id="14"/>
    </w:p>
    <w:p w:rsidR="004E6624" w:rsidRPr="00753102" w:rsidRDefault="004E6624" w:rsidP="00527F8E">
      <w:pPr>
        <w:pStyle w:val="InfoBlue"/>
      </w:pPr>
      <w:r>
        <w:t>9 en escala de 0 a 10</w:t>
      </w:r>
    </w:p>
    <w:p w:rsidR="004E6624" w:rsidRPr="00396A0D" w:rsidRDefault="004E6624" w:rsidP="004E6624">
      <w:pPr>
        <w:pStyle w:val="Ttulo3"/>
        <w:rPr>
          <w:lang w:val="es-CO"/>
        </w:rPr>
      </w:pPr>
      <w:bookmarkStart w:id="15" w:name="_Toc396988744"/>
      <w:r w:rsidRPr="00396A0D">
        <w:rPr>
          <w:lang w:val="es-CO"/>
        </w:rPr>
        <w:t>Descripción</w:t>
      </w:r>
      <w:bookmarkEnd w:id="15"/>
    </w:p>
    <w:p w:rsidR="004E6624" w:rsidRPr="00396A0D" w:rsidRDefault="004E6624" w:rsidP="00527F8E">
      <w:pPr>
        <w:pStyle w:val="InfoBlue"/>
      </w:pPr>
      <w:r>
        <w:t>La no existencia de una copia de seguridad en un amplio intervalo de tiempo puede</w:t>
      </w:r>
      <w:r w:rsidR="003B39C4">
        <w:t xml:space="preserve"> generar no solo un atraso sino también pérdida</w:t>
      </w:r>
      <w:r w:rsidR="00D475D0">
        <w:t xml:space="preserve"> de tiempo y esfuerzo del equipo</w:t>
      </w:r>
      <w:r w:rsidR="003B39C4">
        <w:t xml:space="preserve"> de trabajo.</w:t>
      </w:r>
    </w:p>
    <w:p w:rsidR="004E6624" w:rsidRPr="00396A0D" w:rsidRDefault="004E6624" w:rsidP="004E6624">
      <w:pPr>
        <w:pStyle w:val="Ttulo3"/>
        <w:rPr>
          <w:lang w:val="es-CO"/>
        </w:rPr>
      </w:pPr>
      <w:bookmarkStart w:id="16" w:name="_Toc396988745"/>
      <w:r w:rsidRPr="00396A0D">
        <w:rPr>
          <w:lang w:val="es-CO"/>
        </w:rPr>
        <w:t>Impactos</w:t>
      </w:r>
      <w:bookmarkEnd w:id="16"/>
    </w:p>
    <w:p w:rsidR="004E6624" w:rsidRDefault="003B39C4" w:rsidP="00527F8E">
      <w:pPr>
        <w:pStyle w:val="InfoBlue"/>
        <w:numPr>
          <w:ilvl w:val="0"/>
          <w:numId w:val="24"/>
        </w:numPr>
      </w:pPr>
      <w:r>
        <w:t>Pérdida de tiempo y esfuerzo</w:t>
      </w:r>
    </w:p>
    <w:p w:rsidR="004E6624" w:rsidRDefault="003B39C4" w:rsidP="004E6624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No se pueden finalizar los módulos a tiempo.</w:t>
      </w:r>
    </w:p>
    <w:p w:rsidR="004E6624" w:rsidRPr="00396A0D" w:rsidRDefault="004E6624" w:rsidP="004E6624">
      <w:pPr>
        <w:pStyle w:val="Ttulo3"/>
        <w:rPr>
          <w:lang w:val="es-CO"/>
        </w:rPr>
      </w:pPr>
      <w:bookmarkStart w:id="17" w:name="_Toc396988746"/>
      <w:r w:rsidRPr="00396A0D">
        <w:rPr>
          <w:lang w:val="es-CO"/>
        </w:rPr>
        <w:t>Indicadores</w:t>
      </w:r>
      <w:bookmarkEnd w:id="17"/>
    </w:p>
    <w:p w:rsidR="004E6624" w:rsidRPr="00E54511" w:rsidRDefault="003B39C4" w:rsidP="004E6624">
      <w:pPr>
        <w:pStyle w:val="Textoindependiente"/>
        <w:rPr>
          <w:lang w:val="es-CO"/>
        </w:rPr>
      </w:pPr>
      <w:r>
        <w:rPr>
          <w:lang w:val="es-CO"/>
        </w:rPr>
        <w:t>Mala o nula utilización de repositorios.</w:t>
      </w:r>
    </w:p>
    <w:p w:rsidR="004E6624" w:rsidRPr="00396A0D" w:rsidRDefault="004E6624" w:rsidP="004E6624">
      <w:pPr>
        <w:pStyle w:val="Ttulo3"/>
        <w:rPr>
          <w:lang w:val="es-CO"/>
        </w:rPr>
      </w:pPr>
      <w:bookmarkStart w:id="18" w:name="_Toc396988747"/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>itigación</w:t>
      </w:r>
      <w:bookmarkEnd w:id="18"/>
      <w:r w:rsidRPr="00396A0D">
        <w:rPr>
          <w:lang w:val="es-CO"/>
        </w:rPr>
        <w:t xml:space="preserve"> </w:t>
      </w:r>
    </w:p>
    <w:p w:rsidR="004E6624" w:rsidRPr="00E54511" w:rsidRDefault="003B39C4" w:rsidP="004E6624">
      <w:pPr>
        <w:pStyle w:val="Textoindependiente"/>
        <w:rPr>
          <w:lang w:val="es-CO"/>
        </w:rPr>
      </w:pPr>
      <w:r>
        <w:rPr>
          <w:lang w:val="es-CO"/>
        </w:rPr>
        <w:t>Antes de iniciar el proyecto el equipo de trabajo seleccionará un repositorio que será el respaldo del proyecto.</w:t>
      </w:r>
    </w:p>
    <w:p w:rsidR="004E6624" w:rsidRDefault="004E6624" w:rsidP="004E6624">
      <w:pPr>
        <w:pStyle w:val="Ttulo3"/>
        <w:rPr>
          <w:lang w:val="es-CO"/>
        </w:rPr>
      </w:pPr>
      <w:bookmarkStart w:id="19" w:name="_Toc396988748"/>
      <w:r w:rsidRPr="00396A0D">
        <w:rPr>
          <w:lang w:val="es-CO"/>
        </w:rPr>
        <w:t>Plan</w:t>
      </w:r>
      <w:r>
        <w:rPr>
          <w:lang w:val="es-CO"/>
        </w:rPr>
        <w:t xml:space="preserve"> de </w:t>
      </w:r>
      <w:r w:rsidRPr="00396A0D">
        <w:rPr>
          <w:lang w:val="es-CO"/>
        </w:rPr>
        <w:t>Contingencia</w:t>
      </w:r>
      <w:bookmarkEnd w:id="19"/>
    </w:p>
    <w:p w:rsidR="003B39C4" w:rsidRDefault="003B39C4" w:rsidP="003B39C4">
      <w:pPr>
        <w:ind w:left="720"/>
        <w:rPr>
          <w:lang w:val="es-CO"/>
        </w:rPr>
      </w:pPr>
      <w:r>
        <w:rPr>
          <w:lang w:val="es-CO"/>
        </w:rPr>
        <w:t>Retomar el proyecto desde la última copia de seguridad.</w:t>
      </w:r>
    </w:p>
    <w:p w:rsidR="003B39C4" w:rsidRPr="003B39C4" w:rsidRDefault="003B39C4" w:rsidP="003B39C4">
      <w:pPr>
        <w:ind w:left="720"/>
        <w:rPr>
          <w:lang w:val="es-CO"/>
        </w:rPr>
      </w:pPr>
    </w:p>
    <w:p w:rsidR="003B39C4" w:rsidRPr="00396A0D" w:rsidRDefault="003B39C4" w:rsidP="003B39C4">
      <w:pPr>
        <w:pStyle w:val="Ttulo2"/>
        <w:rPr>
          <w:lang w:val="es-CO"/>
        </w:rPr>
      </w:pPr>
      <w:bookmarkStart w:id="20" w:name="_Toc396988749"/>
      <w:r>
        <w:rPr>
          <w:lang w:val="es-CO"/>
        </w:rPr>
        <w:t>Daños en la infraestructura.</w:t>
      </w:r>
      <w:bookmarkEnd w:id="20"/>
    </w:p>
    <w:p w:rsidR="003B39C4" w:rsidRPr="00396A0D" w:rsidRDefault="003B39C4" w:rsidP="003B39C4">
      <w:pPr>
        <w:pStyle w:val="Ttulo3"/>
        <w:rPr>
          <w:lang w:val="es-CO"/>
        </w:rPr>
      </w:pPr>
      <w:bookmarkStart w:id="21" w:name="_Toc396988750"/>
      <w:r>
        <w:rPr>
          <w:lang w:val="es-CO"/>
        </w:rPr>
        <w:t>Magnitud del riesgo</w:t>
      </w:r>
      <w:bookmarkEnd w:id="21"/>
    </w:p>
    <w:p w:rsidR="003B39C4" w:rsidRPr="00753102" w:rsidRDefault="003B39C4" w:rsidP="00527F8E">
      <w:pPr>
        <w:pStyle w:val="InfoBlue"/>
      </w:pPr>
      <w:r>
        <w:t>4 en escala de 0 a 10</w:t>
      </w:r>
    </w:p>
    <w:p w:rsidR="003B39C4" w:rsidRPr="00396A0D" w:rsidRDefault="003B39C4" w:rsidP="003B39C4">
      <w:pPr>
        <w:pStyle w:val="Ttulo3"/>
        <w:rPr>
          <w:lang w:val="es-CO"/>
        </w:rPr>
      </w:pPr>
      <w:bookmarkStart w:id="22" w:name="_Toc396988751"/>
      <w:r w:rsidRPr="00396A0D">
        <w:rPr>
          <w:lang w:val="es-CO"/>
        </w:rPr>
        <w:t>Descripción</w:t>
      </w:r>
      <w:bookmarkEnd w:id="22"/>
    </w:p>
    <w:p w:rsidR="003B39C4" w:rsidRPr="00396A0D" w:rsidRDefault="00C20A29" w:rsidP="00527F8E">
      <w:pPr>
        <w:pStyle w:val="InfoBlue"/>
      </w:pPr>
      <w:r>
        <w:t>El daño de algún equipo de trabajo puede representar una pérdida de tiempo mientras se repara o se reemplaza y afecta el presupuesto del proyecto.</w:t>
      </w:r>
    </w:p>
    <w:p w:rsidR="003B39C4" w:rsidRPr="00396A0D" w:rsidRDefault="003B39C4" w:rsidP="003B39C4">
      <w:pPr>
        <w:pStyle w:val="Ttulo3"/>
        <w:rPr>
          <w:lang w:val="es-CO"/>
        </w:rPr>
      </w:pPr>
      <w:bookmarkStart w:id="23" w:name="_Toc396988752"/>
      <w:r w:rsidRPr="00396A0D">
        <w:rPr>
          <w:lang w:val="es-CO"/>
        </w:rPr>
        <w:t>Impactos</w:t>
      </w:r>
      <w:bookmarkEnd w:id="23"/>
    </w:p>
    <w:p w:rsidR="003B39C4" w:rsidRDefault="00C20A29" w:rsidP="00527F8E">
      <w:pPr>
        <w:pStyle w:val="InfoBlue"/>
        <w:numPr>
          <w:ilvl w:val="0"/>
          <w:numId w:val="24"/>
        </w:numPr>
      </w:pPr>
      <w:r>
        <w:t>Miembro del equipo inactivo un periodo de tiempo</w:t>
      </w:r>
    </w:p>
    <w:p w:rsidR="003B39C4" w:rsidRDefault="00C20A29" w:rsidP="003B39C4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Afectación del presupuesto en la reparación o compra de un nuevo equipo.</w:t>
      </w:r>
    </w:p>
    <w:p w:rsidR="003B39C4" w:rsidRPr="00396A0D" w:rsidRDefault="003B39C4" w:rsidP="003B39C4">
      <w:pPr>
        <w:pStyle w:val="Ttulo3"/>
        <w:rPr>
          <w:lang w:val="es-CO"/>
        </w:rPr>
      </w:pPr>
      <w:bookmarkStart w:id="24" w:name="_Toc396988753"/>
      <w:r w:rsidRPr="00396A0D">
        <w:rPr>
          <w:lang w:val="es-CO"/>
        </w:rPr>
        <w:t>Indicadores</w:t>
      </w:r>
      <w:bookmarkEnd w:id="24"/>
    </w:p>
    <w:p w:rsidR="003B39C4" w:rsidRPr="00E54511" w:rsidRDefault="00C20A29" w:rsidP="003B39C4">
      <w:pPr>
        <w:pStyle w:val="Textoindependiente"/>
        <w:rPr>
          <w:lang w:val="es-CO"/>
        </w:rPr>
      </w:pPr>
      <w:r>
        <w:rPr>
          <w:lang w:val="es-CO"/>
        </w:rPr>
        <w:t>Equipo no funcional en algún momento de la jornada de trabajo.</w:t>
      </w:r>
    </w:p>
    <w:p w:rsidR="003B39C4" w:rsidRPr="00396A0D" w:rsidRDefault="003B39C4" w:rsidP="003B39C4">
      <w:pPr>
        <w:pStyle w:val="Ttulo3"/>
        <w:rPr>
          <w:lang w:val="es-CO"/>
        </w:rPr>
      </w:pPr>
      <w:bookmarkStart w:id="25" w:name="_Toc396988754"/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>itigación</w:t>
      </w:r>
      <w:bookmarkEnd w:id="25"/>
      <w:r w:rsidRPr="00396A0D">
        <w:rPr>
          <w:lang w:val="es-CO"/>
        </w:rPr>
        <w:t xml:space="preserve"> </w:t>
      </w:r>
    </w:p>
    <w:p w:rsidR="003B39C4" w:rsidRPr="00E54511" w:rsidRDefault="00C20A29" w:rsidP="003B39C4">
      <w:pPr>
        <w:pStyle w:val="Textoindependiente"/>
        <w:rPr>
          <w:lang w:val="es-CO"/>
        </w:rPr>
      </w:pPr>
      <w:r>
        <w:rPr>
          <w:lang w:val="es-CO"/>
        </w:rPr>
        <w:t>Un equipo de respaldo o garantizar asistencia técnica inmediata.</w:t>
      </w:r>
    </w:p>
    <w:p w:rsidR="003B39C4" w:rsidRDefault="003B39C4" w:rsidP="003B39C4">
      <w:pPr>
        <w:pStyle w:val="Ttulo3"/>
        <w:rPr>
          <w:lang w:val="es-CO"/>
        </w:rPr>
      </w:pPr>
      <w:bookmarkStart w:id="26" w:name="_Toc396988755"/>
      <w:r w:rsidRPr="00396A0D">
        <w:rPr>
          <w:lang w:val="es-CO"/>
        </w:rPr>
        <w:t>Plan</w:t>
      </w:r>
      <w:r>
        <w:rPr>
          <w:lang w:val="es-CO"/>
        </w:rPr>
        <w:t xml:space="preserve"> de </w:t>
      </w:r>
      <w:r w:rsidRPr="00396A0D">
        <w:rPr>
          <w:lang w:val="es-CO"/>
        </w:rPr>
        <w:t>Contingencia</w:t>
      </w:r>
      <w:bookmarkEnd w:id="26"/>
    </w:p>
    <w:p w:rsidR="003B39C4" w:rsidRDefault="00C20A29" w:rsidP="003B39C4">
      <w:pPr>
        <w:ind w:left="720"/>
        <w:rPr>
          <w:lang w:val="es-CO"/>
        </w:rPr>
      </w:pPr>
      <w:r>
        <w:rPr>
          <w:lang w:val="es-CO"/>
        </w:rPr>
        <w:t>Tener un equipo de respaldo listo para el desarrollo de los módulos.</w:t>
      </w:r>
    </w:p>
    <w:p w:rsidR="001E17F7" w:rsidRPr="00396A0D" w:rsidRDefault="001E17F7" w:rsidP="001E17F7">
      <w:pPr>
        <w:pStyle w:val="Ttulo2"/>
        <w:rPr>
          <w:lang w:val="es-CO"/>
        </w:rPr>
      </w:pPr>
      <w:bookmarkStart w:id="27" w:name="_Toc396988756"/>
      <w:r>
        <w:rPr>
          <w:lang w:val="es-CO"/>
        </w:rPr>
        <w:t>Inaccesibilidad a los repositorios.</w:t>
      </w:r>
      <w:bookmarkEnd w:id="27"/>
    </w:p>
    <w:p w:rsidR="001E17F7" w:rsidRPr="00396A0D" w:rsidRDefault="001E17F7" w:rsidP="001E17F7">
      <w:pPr>
        <w:pStyle w:val="Ttulo3"/>
        <w:rPr>
          <w:lang w:val="es-CO"/>
        </w:rPr>
      </w:pPr>
      <w:bookmarkStart w:id="28" w:name="_Toc396988757"/>
      <w:r>
        <w:rPr>
          <w:lang w:val="es-CO"/>
        </w:rPr>
        <w:t>Magnitud del riesgo</w:t>
      </w:r>
      <w:bookmarkEnd w:id="28"/>
    </w:p>
    <w:p w:rsidR="001E17F7" w:rsidRPr="00753102" w:rsidRDefault="001E17F7" w:rsidP="00527F8E">
      <w:pPr>
        <w:pStyle w:val="InfoBlue"/>
      </w:pPr>
      <w:r>
        <w:t>7 en escala de 0 a 10</w:t>
      </w:r>
    </w:p>
    <w:p w:rsidR="001E17F7" w:rsidRPr="00396A0D" w:rsidRDefault="001E17F7" w:rsidP="001E17F7">
      <w:pPr>
        <w:pStyle w:val="Ttulo3"/>
        <w:rPr>
          <w:lang w:val="es-CO"/>
        </w:rPr>
      </w:pPr>
      <w:bookmarkStart w:id="29" w:name="_Toc396988758"/>
      <w:r w:rsidRPr="00396A0D">
        <w:rPr>
          <w:lang w:val="es-CO"/>
        </w:rPr>
        <w:t>Descripción</w:t>
      </w:r>
      <w:bookmarkEnd w:id="29"/>
    </w:p>
    <w:p w:rsidR="001E17F7" w:rsidRPr="00396A0D" w:rsidRDefault="001E17F7" w:rsidP="00527F8E">
      <w:pPr>
        <w:pStyle w:val="InfoBlue"/>
      </w:pPr>
      <w:r>
        <w:t>Bloqueo de las cuentas o eliminación accidental de los archivos contenidos en el repositorio.</w:t>
      </w:r>
    </w:p>
    <w:p w:rsidR="001E17F7" w:rsidRPr="00396A0D" w:rsidRDefault="001E17F7" w:rsidP="001E17F7">
      <w:pPr>
        <w:pStyle w:val="Ttulo3"/>
        <w:rPr>
          <w:lang w:val="es-CO"/>
        </w:rPr>
      </w:pPr>
      <w:bookmarkStart w:id="30" w:name="_Toc396988759"/>
      <w:r w:rsidRPr="00396A0D">
        <w:rPr>
          <w:lang w:val="es-CO"/>
        </w:rPr>
        <w:t>Impactos</w:t>
      </w:r>
      <w:bookmarkEnd w:id="30"/>
    </w:p>
    <w:p w:rsidR="001E17F7" w:rsidRDefault="001E17F7" w:rsidP="00527F8E">
      <w:pPr>
        <w:pStyle w:val="InfoBlue"/>
        <w:numPr>
          <w:ilvl w:val="0"/>
          <w:numId w:val="24"/>
        </w:numPr>
      </w:pPr>
      <w:r>
        <w:t>Perdida de información.</w:t>
      </w:r>
    </w:p>
    <w:p w:rsidR="001E17F7" w:rsidRDefault="001E17F7" w:rsidP="001E17F7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lastRenderedPageBreak/>
        <w:t>Perdida de esfuerzo y tiempo.</w:t>
      </w:r>
    </w:p>
    <w:p w:rsidR="001E17F7" w:rsidRPr="00396A0D" w:rsidRDefault="001E17F7" w:rsidP="001E17F7">
      <w:pPr>
        <w:pStyle w:val="Ttulo3"/>
        <w:rPr>
          <w:lang w:val="es-CO"/>
        </w:rPr>
      </w:pPr>
      <w:bookmarkStart w:id="31" w:name="_Toc396988760"/>
      <w:r w:rsidRPr="00396A0D">
        <w:rPr>
          <w:lang w:val="es-CO"/>
        </w:rPr>
        <w:t>Indicadores</w:t>
      </w:r>
      <w:bookmarkEnd w:id="31"/>
    </w:p>
    <w:p w:rsidR="001E17F7" w:rsidRPr="00E54511" w:rsidRDefault="001E17F7" w:rsidP="001E17F7">
      <w:pPr>
        <w:pStyle w:val="Textoindependiente"/>
        <w:rPr>
          <w:lang w:val="es-CO"/>
        </w:rPr>
      </w:pPr>
      <w:r>
        <w:rPr>
          <w:lang w:val="es-CO"/>
        </w:rPr>
        <w:t>Errores al actualizar la información del repositorio.</w:t>
      </w:r>
    </w:p>
    <w:p w:rsidR="001E17F7" w:rsidRPr="00396A0D" w:rsidRDefault="001E17F7" w:rsidP="001E17F7">
      <w:pPr>
        <w:pStyle w:val="Ttulo3"/>
        <w:rPr>
          <w:lang w:val="es-CO"/>
        </w:rPr>
      </w:pPr>
      <w:bookmarkStart w:id="32" w:name="_Toc396988761"/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>itigación</w:t>
      </w:r>
      <w:bookmarkEnd w:id="32"/>
      <w:r w:rsidRPr="00396A0D">
        <w:rPr>
          <w:lang w:val="es-CO"/>
        </w:rPr>
        <w:t xml:space="preserve"> </w:t>
      </w:r>
    </w:p>
    <w:p w:rsidR="001E17F7" w:rsidRPr="00E54511" w:rsidRDefault="001E17F7" w:rsidP="001E17F7">
      <w:pPr>
        <w:pStyle w:val="Textoindependiente"/>
        <w:rPr>
          <w:lang w:val="es-CO"/>
        </w:rPr>
      </w:pPr>
      <w:r>
        <w:rPr>
          <w:lang w:val="es-CO"/>
        </w:rPr>
        <w:t>Respaldo del información en diferentes dispositivos.</w:t>
      </w:r>
    </w:p>
    <w:p w:rsidR="001E17F7" w:rsidRDefault="001E17F7" w:rsidP="001E17F7">
      <w:pPr>
        <w:pStyle w:val="Ttulo3"/>
        <w:rPr>
          <w:lang w:val="es-CO"/>
        </w:rPr>
      </w:pPr>
      <w:bookmarkStart w:id="33" w:name="_Toc396988762"/>
      <w:r w:rsidRPr="00396A0D">
        <w:rPr>
          <w:lang w:val="es-CO"/>
        </w:rPr>
        <w:t>Plan</w:t>
      </w:r>
      <w:r>
        <w:rPr>
          <w:lang w:val="es-CO"/>
        </w:rPr>
        <w:t xml:space="preserve"> de </w:t>
      </w:r>
      <w:r w:rsidRPr="00396A0D">
        <w:rPr>
          <w:lang w:val="es-CO"/>
        </w:rPr>
        <w:t>Contingencia</w:t>
      </w:r>
      <w:bookmarkEnd w:id="33"/>
    </w:p>
    <w:p w:rsidR="001E17F7" w:rsidRPr="003B39C4" w:rsidRDefault="001E17F7" w:rsidP="001E17F7">
      <w:pPr>
        <w:ind w:left="720"/>
        <w:rPr>
          <w:lang w:val="es-CO"/>
        </w:rPr>
      </w:pPr>
      <w:r>
        <w:rPr>
          <w:lang w:val="es-CO"/>
        </w:rPr>
        <w:t>Implementación de nuevos repositorios con la información respaldada en los dispositivos.</w:t>
      </w:r>
    </w:p>
    <w:p w:rsidR="001E17F7" w:rsidRDefault="001E17F7" w:rsidP="001E17F7">
      <w:pPr>
        <w:pStyle w:val="Ttulo2"/>
        <w:numPr>
          <w:ilvl w:val="0"/>
          <w:numId w:val="0"/>
        </w:numPr>
        <w:ind w:left="720" w:hanging="720"/>
        <w:rPr>
          <w:lang w:val="es-CO"/>
        </w:rPr>
      </w:pPr>
    </w:p>
    <w:p w:rsidR="001E17F7" w:rsidRPr="00396A0D" w:rsidRDefault="001E17F7" w:rsidP="001E17F7">
      <w:pPr>
        <w:pStyle w:val="Ttulo2"/>
        <w:rPr>
          <w:lang w:val="es-CO"/>
        </w:rPr>
      </w:pPr>
      <w:bookmarkStart w:id="34" w:name="_Toc396988763"/>
      <w:r>
        <w:rPr>
          <w:lang w:val="es-CO"/>
        </w:rPr>
        <w:t>Imposibilidad de acceder a los servicios web desde la universidad</w:t>
      </w:r>
      <w:bookmarkEnd w:id="34"/>
    </w:p>
    <w:p w:rsidR="001E17F7" w:rsidRPr="00396A0D" w:rsidRDefault="001E17F7" w:rsidP="001E17F7">
      <w:pPr>
        <w:pStyle w:val="Ttulo3"/>
        <w:rPr>
          <w:lang w:val="es-CO"/>
        </w:rPr>
      </w:pPr>
      <w:bookmarkStart w:id="35" w:name="_Toc396988764"/>
      <w:r>
        <w:rPr>
          <w:lang w:val="es-CO"/>
        </w:rPr>
        <w:t>Magnitud del riesgo</w:t>
      </w:r>
      <w:bookmarkEnd w:id="35"/>
    </w:p>
    <w:p w:rsidR="001E17F7" w:rsidRPr="00753102" w:rsidRDefault="0071138C" w:rsidP="00527F8E">
      <w:pPr>
        <w:pStyle w:val="InfoBlue"/>
      </w:pPr>
      <w:r>
        <w:t>5</w:t>
      </w:r>
      <w:r w:rsidR="001E17F7">
        <w:t xml:space="preserve"> en escala de 0 a 10</w:t>
      </w:r>
    </w:p>
    <w:p w:rsidR="001E17F7" w:rsidRPr="00396A0D" w:rsidRDefault="001E17F7" w:rsidP="001E17F7">
      <w:pPr>
        <w:pStyle w:val="Ttulo3"/>
        <w:rPr>
          <w:lang w:val="es-CO"/>
        </w:rPr>
      </w:pPr>
      <w:bookmarkStart w:id="36" w:name="_Toc396988765"/>
      <w:r w:rsidRPr="00396A0D">
        <w:rPr>
          <w:lang w:val="es-CO"/>
        </w:rPr>
        <w:t>Descripción</w:t>
      </w:r>
      <w:bookmarkEnd w:id="36"/>
    </w:p>
    <w:p w:rsidR="001E17F7" w:rsidRPr="00396A0D" w:rsidRDefault="001E17F7" w:rsidP="00527F8E">
      <w:pPr>
        <w:pStyle w:val="InfoBlue"/>
      </w:pPr>
      <w:r>
        <w:t>Por restricciones de la conectividad los sitios necesarios para el correcto funcionamiento del proyecto no se puede realizar la demostración.</w:t>
      </w:r>
    </w:p>
    <w:p w:rsidR="001E17F7" w:rsidRPr="00396A0D" w:rsidRDefault="001E17F7" w:rsidP="001E17F7">
      <w:pPr>
        <w:pStyle w:val="Ttulo3"/>
        <w:rPr>
          <w:lang w:val="es-CO"/>
        </w:rPr>
      </w:pPr>
      <w:bookmarkStart w:id="37" w:name="_Toc396988766"/>
      <w:r w:rsidRPr="00396A0D">
        <w:rPr>
          <w:lang w:val="es-CO"/>
        </w:rPr>
        <w:t>Impactos</w:t>
      </w:r>
      <w:bookmarkEnd w:id="37"/>
    </w:p>
    <w:p w:rsidR="001E17F7" w:rsidRPr="000C5031" w:rsidRDefault="001E17F7" w:rsidP="001E17F7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No funcionamiento del producto a mostrar.</w:t>
      </w:r>
    </w:p>
    <w:p w:rsidR="001E17F7" w:rsidRDefault="001E17F7" w:rsidP="001E17F7">
      <w:pPr>
        <w:pStyle w:val="Ttulo3"/>
        <w:rPr>
          <w:lang w:val="es-CO"/>
        </w:rPr>
      </w:pPr>
      <w:bookmarkStart w:id="38" w:name="_Toc396988767"/>
      <w:r w:rsidRPr="00396A0D">
        <w:rPr>
          <w:lang w:val="es-CO"/>
        </w:rPr>
        <w:t>Indicadores</w:t>
      </w:r>
      <w:bookmarkEnd w:id="38"/>
    </w:p>
    <w:p w:rsidR="001E17F7" w:rsidRPr="00FD38B2" w:rsidRDefault="001E17F7" w:rsidP="001E17F7">
      <w:pPr>
        <w:ind w:left="720"/>
        <w:rPr>
          <w:lang w:val="es-CO"/>
        </w:rPr>
      </w:pPr>
      <w:r>
        <w:rPr>
          <w:lang w:val="es-CO"/>
        </w:rPr>
        <w:t>Errores y mal funcionamiento del proyecto al conectarse en la universidad.</w:t>
      </w:r>
    </w:p>
    <w:p w:rsidR="001E17F7" w:rsidRPr="00396A0D" w:rsidRDefault="001E17F7" w:rsidP="001E17F7">
      <w:pPr>
        <w:pStyle w:val="Ttulo3"/>
        <w:rPr>
          <w:lang w:val="es-CO"/>
        </w:rPr>
      </w:pPr>
      <w:bookmarkStart w:id="39" w:name="_Toc396988768"/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>itigación</w:t>
      </w:r>
      <w:bookmarkEnd w:id="39"/>
      <w:r w:rsidRPr="00396A0D">
        <w:rPr>
          <w:lang w:val="es-CO"/>
        </w:rPr>
        <w:t xml:space="preserve"> </w:t>
      </w:r>
    </w:p>
    <w:p w:rsidR="001E17F7" w:rsidRPr="00E54511" w:rsidRDefault="001E17F7" w:rsidP="001E17F7">
      <w:pPr>
        <w:pStyle w:val="Textoindependiente"/>
        <w:rPr>
          <w:lang w:val="es-CO"/>
        </w:rPr>
      </w:pPr>
      <w:r>
        <w:rPr>
          <w:lang w:val="es-CO"/>
        </w:rPr>
        <w:t>Petición para la liberación de los puertos y páginas requeridos.</w:t>
      </w:r>
    </w:p>
    <w:p w:rsidR="001E17F7" w:rsidRDefault="001E17F7" w:rsidP="001E17F7">
      <w:pPr>
        <w:pStyle w:val="Ttulo3"/>
        <w:rPr>
          <w:lang w:val="es-CO"/>
        </w:rPr>
      </w:pPr>
      <w:bookmarkStart w:id="40" w:name="_Toc396988769"/>
      <w:r w:rsidRPr="00396A0D">
        <w:rPr>
          <w:lang w:val="es-CO"/>
        </w:rPr>
        <w:t>Plan</w:t>
      </w:r>
      <w:r>
        <w:rPr>
          <w:lang w:val="es-CO"/>
        </w:rPr>
        <w:t xml:space="preserve"> de </w:t>
      </w:r>
      <w:r w:rsidRPr="00396A0D">
        <w:rPr>
          <w:lang w:val="es-CO"/>
        </w:rPr>
        <w:t>Contingencia</w:t>
      </w:r>
      <w:bookmarkEnd w:id="40"/>
    </w:p>
    <w:p w:rsidR="001E17F7" w:rsidRPr="00FD38B2" w:rsidRDefault="001E17F7" w:rsidP="001E17F7">
      <w:pPr>
        <w:ind w:left="720"/>
        <w:rPr>
          <w:lang w:val="es-CO"/>
        </w:rPr>
      </w:pPr>
      <w:r>
        <w:rPr>
          <w:lang w:val="es-CO"/>
        </w:rPr>
        <w:t>Utilizar un servicio de internet móvil que permita el uso de las páginas y puertos requeridos.</w:t>
      </w:r>
    </w:p>
    <w:p w:rsidR="00D54788" w:rsidRPr="00396A0D" w:rsidRDefault="00D54788" w:rsidP="00D54788">
      <w:pPr>
        <w:pStyle w:val="Ttulo2"/>
        <w:rPr>
          <w:lang w:val="es-CO"/>
        </w:rPr>
      </w:pPr>
      <w:bookmarkStart w:id="41" w:name="_Toc396988770"/>
      <w:r>
        <w:rPr>
          <w:lang w:val="es-CO"/>
        </w:rPr>
        <w:t>Plazo estimado es insuficiente</w:t>
      </w:r>
      <w:bookmarkEnd w:id="41"/>
    </w:p>
    <w:p w:rsidR="00D54788" w:rsidRPr="00396A0D" w:rsidRDefault="00D54788" w:rsidP="00D54788">
      <w:pPr>
        <w:pStyle w:val="Ttulo3"/>
        <w:rPr>
          <w:lang w:val="es-CO"/>
        </w:rPr>
      </w:pPr>
      <w:bookmarkStart w:id="42" w:name="_Toc396988771"/>
      <w:r>
        <w:rPr>
          <w:lang w:val="es-CO"/>
        </w:rPr>
        <w:t>Magnitud del riesgo</w:t>
      </w:r>
      <w:bookmarkEnd w:id="42"/>
    </w:p>
    <w:p w:rsidR="00D54788" w:rsidRPr="00753102" w:rsidRDefault="00D54788" w:rsidP="00D54788">
      <w:pPr>
        <w:pStyle w:val="InfoBlue"/>
      </w:pPr>
      <w:r>
        <w:t>9 en escala de 0 a 10</w:t>
      </w:r>
    </w:p>
    <w:p w:rsidR="00D54788" w:rsidRPr="00396A0D" w:rsidRDefault="00D54788" w:rsidP="00D54788">
      <w:pPr>
        <w:pStyle w:val="Ttulo3"/>
        <w:rPr>
          <w:lang w:val="es-CO"/>
        </w:rPr>
      </w:pPr>
      <w:bookmarkStart w:id="43" w:name="_Toc396988772"/>
      <w:r w:rsidRPr="00396A0D">
        <w:rPr>
          <w:lang w:val="es-CO"/>
        </w:rPr>
        <w:t>Descripción</w:t>
      </w:r>
      <w:bookmarkEnd w:id="43"/>
    </w:p>
    <w:p w:rsidR="00D54788" w:rsidRPr="00396A0D" w:rsidRDefault="00D54788" w:rsidP="00D54788">
      <w:pPr>
        <w:pStyle w:val="InfoBlue"/>
      </w:pPr>
      <w:r>
        <w:t>Una incorrecta elaboración del cronograma conlleva a unos plazos imposibles de alcanzar para el equipo de trabajo.</w:t>
      </w:r>
    </w:p>
    <w:p w:rsidR="00D54788" w:rsidRPr="00396A0D" w:rsidRDefault="00D54788" w:rsidP="00D54788">
      <w:pPr>
        <w:pStyle w:val="Ttulo3"/>
        <w:rPr>
          <w:lang w:val="es-CO"/>
        </w:rPr>
      </w:pPr>
      <w:bookmarkStart w:id="44" w:name="_Toc396988773"/>
      <w:r w:rsidRPr="00396A0D">
        <w:rPr>
          <w:lang w:val="es-CO"/>
        </w:rPr>
        <w:t>Impactos</w:t>
      </w:r>
      <w:bookmarkEnd w:id="44"/>
    </w:p>
    <w:p w:rsidR="00D54788" w:rsidRDefault="00D54788" w:rsidP="00D54788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Entregables incompletos o inexistentes.</w:t>
      </w:r>
    </w:p>
    <w:p w:rsidR="00D54788" w:rsidRPr="000C5031" w:rsidRDefault="00D54788" w:rsidP="00D54788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Errores en la elaboración de los entregables.</w:t>
      </w:r>
    </w:p>
    <w:p w:rsidR="00D54788" w:rsidRDefault="00D54788" w:rsidP="00D54788">
      <w:pPr>
        <w:pStyle w:val="Ttulo3"/>
        <w:rPr>
          <w:lang w:val="es-CO"/>
        </w:rPr>
      </w:pPr>
      <w:bookmarkStart w:id="45" w:name="_Toc396988774"/>
      <w:r w:rsidRPr="00396A0D">
        <w:rPr>
          <w:lang w:val="es-CO"/>
        </w:rPr>
        <w:t>Indicadores</w:t>
      </w:r>
      <w:bookmarkEnd w:id="45"/>
    </w:p>
    <w:p w:rsidR="00D54788" w:rsidRPr="00FD38B2" w:rsidRDefault="00D54788" w:rsidP="00D54788">
      <w:pPr>
        <w:ind w:left="720"/>
        <w:rPr>
          <w:lang w:val="es-CO"/>
        </w:rPr>
      </w:pPr>
      <w:r>
        <w:rPr>
          <w:lang w:val="es-CO"/>
        </w:rPr>
        <w:t>Tiempo insuficiente para el correcto desarrollo de la entrega</w:t>
      </w:r>
      <w:r w:rsidR="00D52927">
        <w:rPr>
          <w:lang w:val="es-CO"/>
        </w:rPr>
        <w:t>.</w:t>
      </w:r>
    </w:p>
    <w:p w:rsidR="00D54788" w:rsidRPr="00396A0D" w:rsidRDefault="00D54788" w:rsidP="00D54788">
      <w:pPr>
        <w:pStyle w:val="Ttulo3"/>
        <w:rPr>
          <w:lang w:val="es-CO"/>
        </w:rPr>
      </w:pPr>
      <w:bookmarkStart w:id="46" w:name="_Toc396988775"/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>itigación</w:t>
      </w:r>
      <w:bookmarkEnd w:id="46"/>
      <w:r w:rsidRPr="00396A0D">
        <w:rPr>
          <w:lang w:val="es-CO"/>
        </w:rPr>
        <w:t xml:space="preserve"> </w:t>
      </w:r>
    </w:p>
    <w:p w:rsidR="00D54788" w:rsidRPr="00E54511" w:rsidRDefault="00D52927" w:rsidP="00D54788">
      <w:pPr>
        <w:pStyle w:val="Textoindependiente"/>
        <w:rPr>
          <w:lang w:val="es-CO"/>
        </w:rPr>
      </w:pPr>
      <w:r>
        <w:rPr>
          <w:lang w:val="es-CO"/>
        </w:rPr>
        <w:t>Aumentar las horas de trabajo del equipo de trabajo dirigidas al desarrollo de la entrega.</w:t>
      </w:r>
    </w:p>
    <w:p w:rsidR="00D54788" w:rsidRDefault="00D54788" w:rsidP="00D54788">
      <w:pPr>
        <w:pStyle w:val="Ttulo3"/>
        <w:rPr>
          <w:lang w:val="es-CO"/>
        </w:rPr>
      </w:pPr>
      <w:bookmarkStart w:id="47" w:name="_Toc396988776"/>
      <w:r w:rsidRPr="00396A0D">
        <w:rPr>
          <w:lang w:val="es-CO"/>
        </w:rPr>
        <w:t>Plan</w:t>
      </w:r>
      <w:r>
        <w:rPr>
          <w:lang w:val="es-CO"/>
        </w:rPr>
        <w:t xml:space="preserve"> de </w:t>
      </w:r>
      <w:r w:rsidRPr="00396A0D">
        <w:rPr>
          <w:lang w:val="es-CO"/>
        </w:rPr>
        <w:t>Contingencia</w:t>
      </w:r>
      <w:bookmarkEnd w:id="47"/>
    </w:p>
    <w:p w:rsidR="00D52927" w:rsidRPr="00E54511" w:rsidRDefault="00D52927" w:rsidP="00D52927">
      <w:pPr>
        <w:pStyle w:val="Textoindependiente"/>
        <w:rPr>
          <w:lang w:val="es-CO"/>
        </w:rPr>
      </w:pPr>
      <w:r>
        <w:rPr>
          <w:lang w:val="es-CO"/>
        </w:rPr>
        <w:t>Perfeccionamiento de la entrega que se ha podido desarrollar con el fin de realizar una entrega funcional.</w:t>
      </w:r>
    </w:p>
    <w:p w:rsidR="00D54788" w:rsidRPr="00FD38B2" w:rsidRDefault="00D54788" w:rsidP="00D54788">
      <w:pPr>
        <w:ind w:left="720"/>
        <w:rPr>
          <w:lang w:val="es-CO"/>
        </w:rPr>
      </w:pPr>
    </w:p>
    <w:p w:rsidR="00847653" w:rsidRPr="00396A0D" w:rsidRDefault="00847653" w:rsidP="00847653">
      <w:pPr>
        <w:pStyle w:val="Ttulo2"/>
        <w:rPr>
          <w:lang w:val="es-CO"/>
        </w:rPr>
      </w:pPr>
      <w:bookmarkStart w:id="48" w:name="_Toc396988777"/>
      <w:r>
        <w:rPr>
          <w:lang w:val="es-CO"/>
        </w:rPr>
        <w:lastRenderedPageBreak/>
        <w:t>Sobre carga de trabajo en los integrantes del equipo</w:t>
      </w:r>
      <w:bookmarkEnd w:id="48"/>
    </w:p>
    <w:p w:rsidR="00847653" w:rsidRPr="00396A0D" w:rsidRDefault="00847653" w:rsidP="00847653">
      <w:pPr>
        <w:pStyle w:val="Ttulo3"/>
        <w:rPr>
          <w:lang w:val="es-CO"/>
        </w:rPr>
      </w:pPr>
      <w:bookmarkStart w:id="49" w:name="_Toc396988778"/>
      <w:r>
        <w:rPr>
          <w:lang w:val="es-CO"/>
        </w:rPr>
        <w:t>Magnitud del riesgo</w:t>
      </w:r>
      <w:bookmarkEnd w:id="49"/>
    </w:p>
    <w:p w:rsidR="00847653" w:rsidRPr="00753102" w:rsidRDefault="00847653" w:rsidP="00847653">
      <w:pPr>
        <w:pStyle w:val="InfoBlue"/>
      </w:pPr>
      <w:r>
        <w:t>7 en escala de 0 a 10</w:t>
      </w:r>
    </w:p>
    <w:p w:rsidR="00847653" w:rsidRPr="00396A0D" w:rsidRDefault="00847653" w:rsidP="00847653">
      <w:pPr>
        <w:pStyle w:val="Ttulo3"/>
        <w:rPr>
          <w:lang w:val="es-CO"/>
        </w:rPr>
      </w:pPr>
      <w:bookmarkStart w:id="50" w:name="_Toc396988779"/>
      <w:r w:rsidRPr="00396A0D">
        <w:rPr>
          <w:lang w:val="es-CO"/>
        </w:rPr>
        <w:t>Descripción</w:t>
      </w:r>
      <w:bookmarkEnd w:id="50"/>
    </w:p>
    <w:p w:rsidR="00847653" w:rsidRPr="00396A0D" w:rsidRDefault="00847653" w:rsidP="00847653">
      <w:pPr>
        <w:pStyle w:val="InfoBlue"/>
      </w:pPr>
      <w:r>
        <w:t>Debido a la carga académica que poseen los integrantes del equipo se puede presentar que por compromisos de diversos espacios académicos y por el tiempo que estos requieren, el tiempo dedicado al desarrollo del entregable se ve disminuido.</w:t>
      </w:r>
    </w:p>
    <w:p w:rsidR="00847653" w:rsidRPr="00396A0D" w:rsidRDefault="00847653" w:rsidP="00847653">
      <w:pPr>
        <w:pStyle w:val="Ttulo3"/>
        <w:rPr>
          <w:lang w:val="es-CO"/>
        </w:rPr>
      </w:pPr>
      <w:bookmarkStart w:id="51" w:name="_Toc396988780"/>
      <w:r w:rsidRPr="00396A0D">
        <w:rPr>
          <w:lang w:val="es-CO"/>
        </w:rPr>
        <w:t>Impactos</w:t>
      </w:r>
      <w:bookmarkEnd w:id="51"/>
    </w:p>
    <w:p w:rsidR="00847653" w:rsidRDefault="00564B0C" w:rsidP="00847653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Poco avance en el desarrollo de los entregables.</w:t>
      </w:r>
    </w:p>
    <w:p w:rsidR="00564B0C" w:rsidRDefault="00564B0C" w:rsidP="00847653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Entregables incompletos en los plazos.</w:t>
      </w:r>
    </w:p>
    <w:p w:rsidR="00847653" w:rsidRDefault="00847653" w:rsidP="00847653">
      <w:pPr>
        <w:pStyle w:val="Ttulo3"/>
        <w:rPr>
          <w:lang w:val="es-CO"/>
        </w:rPr>
      </w:pPr>
      <w:bookmarkStart w:id="52" w:name="_Toc396988781"/>
      <w:r w:rsidRPr="00396A0D">
        <w:rPr>
          <w:lang w:val="es-CO"/>
        </w:rPr>
        <w:t>Indicadores</w:t>
      </w:r>
      <w:bookmarkEnd w:id="52"/>
    </w:p>
    <w:p w:rsidR="00847653" w:rsidRPr="00FD38B2" w:rsidRDefault="00847653" w:rsidP="00847653">
      <w:pPr>
        <w:ind w:left="720"/>
        <w:rPr>
          <w:lang w:val="es-CO"/>
        </w:rPr>
      </w:pPr>
      <w:r>
        <w:rPr>
          <w:lang w:val="es-CO"/>
        </w:rPr>
        <w:t xml:space="preserve">Tiempo </w:t>
      </w:r>
      <w:r w:rsidR="00564B0C">
        <w:rPr>
          <w:lang w:val="es-CO"/>
        </w:rPr>
        <w:t>insuficiente por parte de los integrantes del equipo de trabajo</w:t>
      </w:r>
      <w:r w:rsidR="00D51E80">
        <w:rPr>
          <w:lang w:val="es-CO"/>
        </w:rPr>
        <w:t xml:space="preserve"> para el desarrollo del entregable.</w:t>
      </w:r>
    </w:p>
    <w:p w:rsidR="00847653" w:rsidRPr="00396A0D" w:rsidRDefault="00847653" w:rsidP="00847653">
      <w:pPr>
        <w:pStyle w:val="Ttulo3"/>
        <w:rPr>
          <w:lang w:val="es-CO"/>
        </w:rPr>
      </w:pPr>
      <w:bookmarkStart w:id="53" w:name="_Toc396988782"/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>itigación</w:t>
      </w:r>
      <w:bookmarkEnd w:id="53"/>
      <w:r w:rsidRPr="00396A0D">
        <w:rPr>
          <w:lang w:val="es-CO"/>
        </w:rPr>
        <w:t xml:space="preserve"> </w:t>
      </w:r>
    </w:p>
    <w:p w:rsidR="00847653" w:rsidRPr="00E54511" w:rsidRDefault="00851A97" w:rsidP="00847653">
      <w:pPr>
        <w:pStyle w:val="Textoindependiente"/>
        <w:rPr>
          <w:lang w:val="es-CO"/>
        </w:rPr>
      </w:pPr>
      <w:r>
        <w:rPr>
          <w:lang w:val="es-CO"/>
        </w:rPr>
        <w:t>Optimización del tiempo dedicado al desarrollo de la entrega con el fin de que el entregable se incremental.</w:t>
      </w:r>
    </w:p>
    <w:p w:rsidR="00847653" w:rsidRDefault="00847653" w:rsidP="00847653">
      <w:pPr>
        <w:pStyle w:val="Ttulo3"/>
        <w:rPr>
          <w:lang w:val="es-CO"/>
        </w:rPr>
      </w:pPr>
      <w:bookmarkStart w:id="54" w:name="_Toc396988783"/>
      <w:r w:rsidRPr="00396A0D">
        <w:rPr>
          <w:lang w:val="es-CO"/>
        </w:rPr>
        <w:t>Plan</w:t>
      </w:r>
      <w:r>
        <w:rPr>
          <w:lang w:val="es-CO"/>
        </w:rPr>
        <w:t xml:space="preserve"> de </w:t>
      </w:r>
      <w:r w:rsidRPr="00396A0D">
        <w:rPr>
          <w:lang w:val="es-CO"/>
        </w:rPr>
        <w:t>Contingencia</w:t>
      </w:r>
      <w:bookmarkEnd w:id="54"/>
    </w:p>
    <w:p w:rsidR="00847653" w:rsidRPr="00E54511" w:rsidRDefault="00851A97" w:rsidP="00847653">
      <w:pPr>
        <w:pStyle w:val="Textoindependiente"/>
        <w:rPr>
          <w:lang w:val="es-CO"/>
        </w:rPr>
      </w:pPr>
      <w:r>
        <w:rPr>
          <w:lang w:val="es-CO"/>
        </w:rPr>
        <w:t>Modificación de los horarios previstos para el desarrollo del entregable en unos donde se pueda realizar los trabajos previstos.</w:t>
      </w:r>
    </w:p>
    <w:p w:rsidR="00AA6B19" w:rsidRPr="00396A0D" w:rsidRDefault="00AA6B19" w:rsidP="00AA6B19">
      <w:pPr>
        <w:pStyle w:val="Ttulo2"/>
        <w:rPr>
          <w:lang w:val="es-CO"/>
        </w:rPr>
      </w:pPr>
      <w:r>
        <w:rPr>
          <w:lang w:val="es-CO"/>
        </w:rPr>
        <w:t>Entregables no incrementales</w:t>
      </w:r>
    </w:p>
    <w:p w:rsidR="00AA6B19" w:rsidRPr="00396A0D" w:rsidRDefault="00AA6B19" w:rsidP="00AA6B19">
      <w:pPr>
        <w:pStyle w:val="Ttulo3"/>
        <w:rPr>
          <w:lang w:val="es-CO"/>
        </w:rPr>
      </w:pPr>
      <w:r>
        <w:rPr>
          <w:lang w:val="es-CO"/>
        </w:rPr>
        <w:t>Magnitud del riesgo</w:t>
      </w:r>
    </w:p>
    <w:p w:rsidR="00AA6B19" w:rsidRPr="00753102" w:rsidRDefault="00AA6B19" w:rsidP="00AA6B19">
      <w:pPr>
        <w:pStyle w:val="InfoBlue"/>
      </w:pPr>
      <w:r>
        <w:t>7 en escala de 0 a 10</w:t>
      </w:r>
    </w:p>
    <w:p w:rsidR="00AA6B19" w:rsidRPr="00396A0D" w:rsidRDefault="00AA6B19" w:rsidP="00AA6B19">
      <w:pPr>
        <w:pStyle w:val="Ttulo3"/>
        <w:rPr>
          <w:lang w:val="es-CO"/>
        </w:rPr>
      </w:pPr>
      <w:r w:rsidRPr="00396A0D">
        <w:rPr>
          <w:lang w:val="es-CO"/>
        </w:rPr>
        <w:t>Descripción</w:t>
      </w:r>
    </w:p>
    <w:p w:rsidR="00AA6B19" w:rsidRPr="00396A0D" w:rsidRDefault="00AA6B19" w:rsidP="00AA6B19">
      <w:pPr>
        <w:pStyle w:val="InfoBlue"/>
      </w:pPr>
      <w:r>
        <w:t>El desarrollo del proyecto exige que los entregabl</w:t>
      </w:r>
      <w:r w:rsidR="0022358F">
        <w:t>es tengan un valor incremental, por lo tanto el desarrollo de entregables que posean errores o no tengan avances al realizar la comparación con el entregable anterior.</w:t>
      </w:r>
    </w:p>
    <w:p w:rsidR="00AA6B19" w:rsidRPr="0022358F" w:rsidRDefault="00AA6B19" w:rsidP="0022358F">
      <w:pPr>
        <w:pStyle w:val="Ttulo3"/>
        <w:rPr>
          <w:lang w:val="es-CO"/>
        </w:rPr>
      </w:pPr>
      <w:r w:rsidRPr="00396A0D">
        <w:rPr>
          <w:lang w:val="es-CO"/>
        </w:rPr>
        <w:t>Impactos</w:t>
      </w:r>
    </w:p>
    <w:p w:rsidR="00AA6B19" w:rsidRDefault="00AA6B19" w:rsidP="00AA6B19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Entregables incompletos en los plazos.</w:t>
      </w:r>
    </w:p>
    <w:p w:rsidR="0022358F" w:rsidRDefault="0022358F" w:rsidP="00AA6B19">
      <w:pPr>
        <w:pStyle w:val="Textoindependiente"/>
        <w:numPr>
          <w:ilvl w:val="0"/>
          <w:numId w:val="24"/>
        </w:numPr>
        <w:rPr>
          <w:lang w:val="es-CO"/>
        </w:rPr>
      </w:pPr>
      <w:r>
        <w:rPr>
          <w:lang w:val="es-CO"/>
        </w:rPr>
        <w:t>No correcta finalización del proyecto.</w:t>
      </w:r>
    </w:p>
    <w:p w:rsidR="00AA6B19" w:rsidRDefault="00AA6B19" w:rsidP="00AA6B19">
      <w:pPr>
        <w:pStyle w:val="Ttulo3"/>
        <w:rPr>
          <w:lang w:val="es-CO"/>
        </w:rPr>
      </w:pPr>
      <w:r w:rsidRPr="00396A0D">
        <w:rPr>
          <w:lang w:val="es-CO"/>
        </w:rPr>
        <w:t>Indicadores</w:t>
      </w:r>
    </w:p>
    <w:p w:rsidR="00AA6B19" w:rsidRDefault="0022358F" w:rsidP="00A526B8">
      <w:pPr>
        <w:pStyle w:val="Prrafodelista"/>
        <w:numPr>
          <w:ilvl w:val="0"/>
          <w:numId w:val="26"/>
        </w:numPr>
        <w:rPr>
          <w:lang w:val="es-CO"/>
        </w:rPr>
      </w:pPr>
      <w:r w:rsidRPr="00A526B8">
        <w:rPr>
          <w:lang w:val="es-CO"/>
        </w:rPr>
        <w:t>Errores desconocidos en fechas cercan</w:t>
      </w:r>
      <w:r w:rsidR="00A526B8" w:rsidRPr="00A526B8">
        <w:rPr>
          <w:lang w:val="es-CO"/>
        </w:rPr>
        <w:t>as a la muestra del entregable.</w:t>
      </w:r>
    </w:p>
    <w:p w:rsidR="00A526B8" w:rsidRPr="00A526B8" w:rsidRDefault="00A526B8" w:rsidP="00A526B8">
      <w:pPr>
        <w:pStyle w:val="Prrafodelista"/>
        <w:numPr>
          <w:ilvl w:val="0"/>
          <w:numId w:val="26"/>
        </w:numPr>
        <w:rPr>
          <w:lang w:val="es-CO"/>
        </w:rPr>
      </w:pPr>
      <w:r>
        <w:rPr>
          <w:lang w:val="es-CO"/>
        </w:rPr>
        <w:t>Entregable sin nuevas funcionalidades cerca a las fechas de entrega.</w:t>
      </w:r>
    </w:p>
    <w:p w:rsidR="00AA6B19" w:rsidRPr="00396A0D" w:rsidRDefault="00AA6B19" w:rsidP="00AA6B19">
      <w:pPr>
        <w:pStyle w:val="Ttulo3"/>
        <w:rPr>
          <w:lang w:val="es-CO"/>
        </w:rPr>
      </w:pPr>
      <w:r w:rsidRPr="00396A0D">
        <w:rPr>
          <w:lang w:val="es-CO"/>
        </w:rPr>
        <w:t xml:space="preserve">Estrategia </w:t>
      </w:r>
      <w:r>
        <w:rPr>
          <w:lang w:val="es-CO"/>
        </w:rPr>
        <w:t>de m</w:t>
      </w:r>
      <w:r w:rsidRPr="00396A0D">
        <w:rPr>
          <w:lang w:val="es-CO"/>
        </w:rPr>
        <w:t xml:space="preserve">itigación </w:t>
      </w:r>
    </w:p>
    <w:p w:rsidR="00AA6B19" w:rsidRPr="00E54511" w:rsidRDefault="00A526B8" w:rsidP="00AA6B19">
      <w:pPr>
        <w:pStyle w:val="Textoindependiente"/>
        <w:rPr>
          <w:lang w:val="es-CO"/>
        </w:rPr>
      </w:pPr>
      <w:r>
        <w:rPr>
          <w:lang w:val="es-CO"/>
        </w:rPr>
        <w:t>Correcta realización de las diferentes tareas asignadas con el fin de aumentar el valor del entregable para su entrega.</w:t>
      </w:r>
    </w:p>
    <w:p w:rsidR="00AA6B19" w:rsidRDefault="00AA6B19" w:rsidP="00AA6B19">
      <w:pPr>
        <w:pStyle w:val="Ttulo3"/>
        <w:rPr>
          <w:lang w:val="es-CO"/>
        </w:rPr>
      </w:pPr>
      <w:r w:rsidRPr="00396A0D">
        <w:rPr>
          <w:lang w:val="es-CO"/>
        </w:rPr>
        <w:t>Plan</w:t>
      </w:r>
      <w:r>
        <w:rPr>
          <w:lang w:val="es-CO"/>
        </w:rPr>
        <w:t xml:space="preserve"> de </w:t>
      </w:r>
      <w:r w:rsidRPr="00396A0D">
        <w:rPr>
          <w:lang w:val="es-CO"/>
        </w:rPr>
        <w:t>Contingencia</w:t>
      </w:r>
    </w:p>
    <w:p w:rsidR="00AA6B19" w:rsidRPr="00E54511" w:rsidRDefault="00A526B8" w:rsidP="00AA6B19">
      <w:pPr>
        <w:pStyle w:val="Textoindependiente"/>
        <w:rPr>
          <w:lang w:val="es-CO"/>
        </w:rPr>
      </w:pPr>
      <w:r>
        <w:rPr>
          <w:lang w:val="es-CO"/>
        </w:rPr>
        <w:t>Asesoría con una persona que posea mayores conocimientos acerca del tema que nos permita corregir los errores o poder aplicar las funcionalidades previstas para la entrega.</w:t>
      </w:r>
      <w:bookmarkStart w:id="55" w:name="_GoBack"/>
      <w:bookmarkEnd w:id="55"/>
    </w:p>
    <w:p w:rsidR="00396A0D" w:rsidRPr="00396A0D" w:rsidRDefault="00396A0D" w:rsidP="003B39C4">
      <w:pPr>
        <w:pStyle w:val="Ttulo2"/>
        <w:numPr>
          <w:ilvl w:val="0"/>
          <w:numId w:val="0"/>
        </w:numPr>
        <w:ind w:left="720"/>
        <w:rPr>
          <w:lang w:val="es-CO"/>
        </w:rPr>
      </w:pPr>
    </w:p>
    <w:sectPr w:rsidR="00396A0D" w:rsidRPr="00396A0D" w:rsidSect="009876E9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7E" w:rsidRDefault="00D0647E">
      <w:pPr>
        <w:spacing w:line="240" w:lineRule="auto"/>
      </w:pPr>
      <w:r>
        <w:separator/>
      </w:r>
    </w:p>
  </w:endnote>
  <w:endnote w:type="continuationSeparator" w:id="0">
    <w:p w:rsidR="00D0647E" w:rsidRDefault="00D06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6B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6B19" w:rsidRDefault="00AA6B1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6B19" w:rsidRDefault="00AA6B1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6B19" w:rsidRDefault="00AA6B1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526B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526B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AA6B19" w:rsidRDefault="00AA6B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7E" w:rsidRDefault="00D0647E">
      <w:pPr>
        <w:spacing w:line="240" w:lineRule="auto"/>
      </w:pPr>
      <w:r>
        <w:separator/>
      </w:r>
    </w:p>
  </w:footnote>
  <w:footnote w:type="continuationSeparator" w:id="0">
    <w:p w:rsidR="00D0647E" w:rsidRDefault="00D064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6B19" w:rsidRPr="00396A0D">
      <w:tc>
        <w:tcPr>
          <w:tcW w:w="6379" w:type="dxa"/>
        </w:tcPr>
        <w:p w:rsidR="00AA6B19" w:rsidRPr="00396A0D" w:rsidRDefault="00AA6B19">
          <w:pPr>
            <w:rPr>
              <w:lang w:val="es-CO"/>
            </w:rPr>
          </w:pPr>
          <w:r w:rsidRPr="00396A0D">
            <w:rPr>
              <w:lang w:val="es-CO"/>
            </w:rPr>
            <w:t>Sistema de información integrado</w:t>
          </w:r>
        </w:p>
      </w:tc>
      <w:tc>
        <w:tcPr>
          <w:tcW w:w="3179" w:type="dxa"/>
        </w:tcPr>
        <w:p w:rsidR="00AA6B19" w:rsidRPr="00396A0D" w:rsidRDefault="00AA6B19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 1.1</w:t>
          </w:r>
        </w:p>
      </w:tc>
    </w:tr>
    <w:tr w:rsidR="00AA6B19" w:rsidRPr="00396A0D">
      <w:tc>
        <w:tcPr>
          <w:tcW w:w="6379" w:type="dxa"/>
        </w:tcPr>
        <w:p w:rsidR="00AA6B19" w:rsidRPr="00396A0D" w:rsidRDefault="00AA6B19">
          <w:pPr>
            <w:rPr>
              <w:lang w:val="es-CO"/>
            </w:rPr>
          </w:pPr>
          <w:r>
            <w:rPr>
              <w:lang w:val="es-CO"/>
            </w:rPr>
            <w:t>Lista de riesgos</w:t>
          </w:r>
        </w:p>
      </w:tc>
      <w:tc>
        <w:tcPr>
          <w:tcW w:w="3179" w:type="dxa"/>
        </w:tcPr>
        <w:p w:rsidR="00AA6B19" w:rsidRPr="00396A0D" w:rsidRDefault="00AA6B19" w:rsidP="00396A0D">
          <w:pPr>
            <w:rPr>
              <w:lang w:val="es-CO"/>
            </w:rPr>
          </w:pPr>
          <w:r w:rsidRPr="00396A0D">
            <w:rPr>
              <w:lang w:val="es-CO"/>
            </w:rPr>
            <w:t xml:space="preserve">  Date:  13/08/2014</w:t>
          </w:r>
        </w:p>
      </w:tc>
    </w:tr>
    <w:tr w:rsidR="00AA6B19" w:rsidRPr="00396A0D">
      <w:tc>
        <w:tcPr>
          <w:tcW w:w="9558" w:type="dxa"/>
          <w:gridSpan w:val="2"/>
        </w:tcPr>
        <w:p w:rsidR="00AA6B19" w:rsidRPr="00396A0D" w:rsidRDefault="00AA6B19" w:rsidP="00A543E4">
          <w:pPr>
            <w:tabs>
              <w:tab w:val="left" w:pos="2760"/>
            </w:tabs>
            <w:rPr>
              <w:lang w:val="es-CO"/>
            </w:rPr>
          </w:pPr>
          <w:r>
            <w:rPr>
              <w:lang w:val="es-CO"/>
            </w:rPr>
            <w:t>Lista Riesgos</w:t>
          </w:r>
        </w:p>
      </w:tc>
    </w:tr>
  </w:tbl>
  <w:p w:rsidR="00AA6B19" w:rsidRPr="00396A0D" w:rsidRDefault="00AA6B19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B19" w:rsidRDefault="00AA6B19" w:rsidP="009876E9">
    <w:pPr>
      <w:rPr>
        <w:sz w:val="24"/>
      </w:rPr>
    </w:pPr>
  </w:p>
  <w:p w:rsidR="00AA6B19" w:rsidRDefault="00AA6B19" w:rsidP="009876E9">
    <w:pPr>
      <w:pBdr>
        <w:top w:val="single" w:sz="6" w:space="1" w:color="auto"/>
      </w:pBdr>
      <w:rPr>
        <w:sz w:val="24"/>
      </w:rPr>
    </w:pPr>
  </w:p>
  <w:p w:rsidR="00AA6B19" w:rsidRPr="00431F52" w:rsidRDefault="00AA6B19" w:rsidP="009876E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431F52">
      <w:rPr>
        <w:rFonts w:ascii="Arial" w:hAnsi="Arial"/>
        <w:b/>
        <w:sz w:val="36"/>
        <w:lang w:val="es-CO"/>
      </w:rPr>
      <w:t>Programa de ingeniería de sistemas y computación</w:t>
    </w:r>
  </w:p>
  <w:p w:rsidR="00AA6B19" w:rsidRPr="0058289F" w:rsidRDefault="00AA6B19" w:rsidP="009876E9">
    <w:pPr>
      <w:pBdr>
        <w:bottom w:val="single" w:sz="6" w:space="1" w:color="auto"/>
      </w:pBdr>
      <w:jc w:val="right"/>
      <w:rPr>
        <w:sz w:val="24"/>
        <w:lang w:val="es-CO"/>
      </w:rPr>
    </w:pPr>
  </w:p>
  <w:p w:rsidR="00AA6B19" w:rsidRPr="0058289F" w:rsidRDefault="00AA6B19" w:rsidP="009876E9">
    <w:pPr>
      <w:pStyle w:val="Encabezado"/>
      <w:rPr>
        <w:lang w:val="es-CO"/>
      </w:rPr>
    </w:pPr>
  </w:p>
  <w:p w:rsidR="00AA6B19" w:rsidRPr="009876E9" w:rsidRDefault="00AA6B19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677227"/>
    <w:multiLevelType w:val="hybridMultilevel"/>
    <w:tmpl w:val="F4AE39C2"/>
    <w:lvl w:ilvl="0" w:tplc="38301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6B440B"/>
    <w:multiLevelType w:val="hybridMultilevel"/>
    <w:tmpl w:val="434881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05C5B3E"/>
    <w:multiLevelType w:val="hybridMultilevel"/>
    <w:tmpl w:val="3E362B7A"/>
    <w:lvl w:ilvl="0" w:tplc="38301A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6E13EF"/>
    <w:multiLevelType w:val="hybridMultilevel"/>
    <w:tmpl w:val="12D6F1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8000395"/>
    <w:multiLevelType w:val="multilevel"/>
    <w:tmpl w:val="2E92DB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5"/>
  </w:num>
  <w:num w:numId="16">
    <w:abstractNumId w:val="21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20"/>
  </w:num>
  <w:num w:numId="22">
    <w:abstractNumId w:val="4"/>
  </w:num>
  <w:num w:numId="23">
    <w:abstractNumId w:val="13"/>
  </w:num>
  <w:num w:numId="24">
    <w:abstractNumId w:val="17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0D"/>
    <w:rsid w:val="00126AE5"/>
    <w:rsid w:val="001651F0"/>
    <w:rsid w:val="001D6F74"/>
    <w:rsid w:val="001E17F7"/>
    <w:rsid w:val="0022358F"/>
    <w:rsid w:val="003465D7"/>
    <w:rsid w:val="00396A0D"/>
    <w:rsid w:val="003B39C4"/>
    <w:rsid w:val="004E6624"/>
    <w:rsid w:val="00523423"/>
    <w:rsid w:val="00527F8E"/>
    <w:rsid w:val="00564B0C"/>
    <w:rsid w:val="005C493B"/>
    <w:rsid w:val="006E20E5"/>
    <w:rsid w:val="0071138C"/>
    <w:rsid w:val="00725818"/>
    <w:rsid w:val="00753102"/>
    <w:rsid w:val="00847653"/>
    <w:rsid w:val="00851A97"/>
    <w:rsid w:val="009876E9"/>
    <w:rsid w:val="009E6AB9"/>
    <w:rsid w:val="00A4436B"/>
    <w:rsid w:val="00A526B8"/>
    <w:rsid w:val="00A543E4"/>
    <w:rsid w:val="00A6057D"/>
    <w:rsid w:val="00A73BE2"/>
    <w:rsid w:val="00AA6B19"/>
    <w:rsid w:val="00B134E5"/>
    <w:rsid w:val="00B7551F"/>
    <w:rsid w:val="00B7725D"/>
    <w:rsid w:val="00BF5C7D"/>
    <w:rsid w:val="00C03FD5"/>
    <w:rsid w:val="00C20A29"/>
    <w:rsid w:val="00CA378E"/>
    <w:rsid w:val="00D0647E"/>
    <w:rsid w:val="00D343AC"/>
    <w:rsid w:val="00D475D0"/>
    <w:rsid w:val="00D51E80"/>
    <w:rsid w:val="00D52927"/>
    <w:rsid w:val="00D54788"/>
    <w:rsid w:val="00E2094A"/>
    <w:rsid w:val="00E54511"/>
    <w:rsid w:val="00F54B51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87FB892-D140-4FB6-B766-CAD72C96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27F8E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1E17F7"/>
    <w:rPr>
      <w:rFonts w:ascii="Arial" w:hAnsi="Arial"/>
      <w:b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1E17F7"/>
    <w:rPr>
      <w:rFonts w:ascii="Arial" w:hAnsi="Arial"/>
      <w:i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17F7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A5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IS000\Downloads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7A90-422F-43A8-9928-C19E735C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180</TotalTime>
  <Pages>8</Pages>
  <Words>1538</Words>
  <Characters>8461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BILIS000</dc:creator>
  <cp:keywords/>
  <dc:description/>
  <cp:lastModifiedBy>USUARIO</cp:lastModifiedBy>
  <cp:revision>26</cp:revision>
  <cp:lastPrinted>2014-08-13T19:53:00Z</cp:lastPrinted>
  <dcterms:created xsi:type="dcterms:W3CDTF">2014-08-13T18:59:00Z</dcterms:created>
  <dcterms:modified xsi:type="dcterms:W3CDTF">2014-08-28T16:57:00Z</dcterms:modified>
</cp:coreProperties>
</file>