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C48" w:rsidRPr="00944C48" w:rsidRDefault="00944C48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944C48" w:rsidRDefault="00944C48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532777" w:rsidRDefault="00532777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sdt>
      <w:sdtPr>
        <w:rPr>
          <w:rFonts w:ascii="Arial" w:eastAsia="Arial" w:hAnsi="Arial" w:cs="Arial"/>
          <w:b w:val="0"/>
          <w:bCs w:val="0"/>
          <w:color w:val="auto"/>
          <w:sz w:val="22"/>
          <w:szCs w:val="22"/>
          <w:lang w:eastAsia="ru-RU"/>
        </w:rPr>
        <w:id w:val="1213926132"/>
        <w:docPartObj>
          <w:docPartGallery w:val="Table of Contents"/>
          <w:docPartUnique/>
        </w:docPartObj>
      </w:sdtPr>
      <w:sdtContent>
        <w:p w:rsidR="00532777" w:rsidRDefault="00532777">
          <w:pPr>
            <w:pStyle w:val="ab"/>
          </w:pPr>
          <w:r>
            <w:t>Оглавление</w:t>
          </w:r>
        </w:p>
        <w:p w:rsidR="00870C48" w:rsidRDefault="006C12F4">
          <w:pPr>
            <w:pStyle w:val="1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532777">
            <w:instrText xml:space="preserve"> TOC \o "1-3" \h \z \u </w:instrText>
          </w:r>
          <w:r>
            <w:fldChar w:fldCharType="separate"/>
          </w:r>
          <w:hyperlink w:anchor="_Toc124246816" w:history="1">
            <w:r w:rsidR="00870C48" w:rsidRPr="00E16A7A">
              <w:rPr>
                <w:rStyle w:val="a8"/>
                <w:noProof/>
              </w:rPr>
              <w:t>КОРПОРАТИВНЫЕ ПРЕДЛОЖЕНИЯ ПО СПОРТУ</w:t>
            </w:r>
            <w:r w:rsidR="00870C48">
              <w:rPr>
                <w:noProof/>
                <w:webHidden/>
              </w:rPr>
              <w:tab/>
            </w:r>
            <w:r w:rsidR="00870C48">
              <w:rPr>
                <w:noProof/>
                <w:webHidden/>
              </w:rPr>
              <w:fldChar w:fldCharType="begin"/>
            </w:r>
            <w:r w:rsidR="00870C48">
              <w:rPr>
                <w:noProof/>
                <w:webHidden/>
              </w:rPr>
              <w:instrText xml:space="preserve"> PAGEREF _Toc124246816 \h </w:instrText>
            </w:r>
            <w:r w:rsidR="00870C48">
              <w:rPr>
                <w:noProof/>
                <w:webHidden/>
              </w:rPr>
            </w:r>
            <w:r w:rsidR="00870C48">
              <w:rPr>
                <w:noProof/>
                <w:webHidden/>
              </w:rPr>
              <w:fldChar w:fldCharType="separate"/>
            </w:r>
            <w:r w:rsidR="00870C48">
              <w:rPr>
                <w:noProof/>
                <w:webHidden/>
              </w:rPr>
              <w:t>2</w:t>
            </w:r>
            <w:r w:rsidR="00870C48"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17" w:history="1">
            <w:r w:rsidRPr="00E16A7A">
              <w:rPr>
                <w:rStyle w:val="a8"/>
                <w:b/>
                <w:noProof/>
                <w:lang w:val="en-US"/>
              </w:rPr>
              <w:t xml:space="preserve">Crocus Fitness </w:t>
            </w:r>
            <w:r w:rsidRPr="00E16A7A">
              <w:rPr>
                <w:rStyle w:val="a8"/>
                <w:bCs/>
                <w:noProof/>
                <w:lang w:val="en-US"/>
              </w:rPr>
              <w:t>https://crocusfitness.com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18" w:history="1">
            <w:r w:rsidRPr="00E16A7A">
              <w:rPr>
                <w:rStyle w:val="a8"/>
                <w:b/>
                <w:noProof/>
                <w:lang w:val="en-US"/>
              </w:rPr>
              <w:t xml:space="preserve">Spirit.fitness </w:t>
            </w:r>
            <w:r w:rsidRPr="00E16A7A">
              <w:rPr>
                <w:rStyle w:val="a8"/>
                <w:bCs/>
                <w:noProof/>
                <w:lang w:val="en-US"/>
              </w:rPr>
              <w:t>https://spiritfit.ru/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19" w:history="1">
            <w:r w:rsidRPr="00E16A7A">
              <w:rPr>
                <w:rStyle w:val="a8"/>
                <w:b/>
                <w:noProof/>
              </w:rPr>
              <w:t>Фитнесс</w:t>
            </w:r>
            <w:r w:rsidRPr="00E16A7A">
              <w:rPr>
                <w:rStyle w:val="a8"/>
                <w:b/>
                <w:noProof/>
                <w:lang w:val="en-US"/>
              </w:rPr>
              <w:t xml:space="preserve"> outdoor Sportules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1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0" w:history="1">
            <w:r w:rsidRPr="00E16A7A">
              <w:rPr>
                <w:rStyle w:val="a8"/>
                <w:noProof/>
              </w:rPr>
              <w:t>КОРПОРАТИВНЫЕ ПРЕДЛОЖЕНИЯ ПО АНГЛИЙСКОМУ ЯЗЫКУ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1" w:history="1">
            <w:r w:rsidRPr="00E16A7A">
              <w:rPr>
                <w:rStyle w:val="a8"/>
                <w:b/>
                <w:noProof/>
                <w:lang w:val="en-US"/>
              </w:rPr>
              <w:t>Skyeng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1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2" w:history="1">
            <w:r w:rsidRPr="00E16A7A">
              <w:rPr>
                <w:rStyle w:val="a8"/>
                <w:noProof/>
              </w:rPr>
              <w:t>КОРПОРАТИВНЫЕ ПРЕДЛОЖЕНИЯ</w:t>
            </w:r>
            <w:r w:rsidRPr="00E16A7A">
              <w:rPr>
                <w:rStyle w:val="a8"/>
                <w:noProof/>
                <w:lang w:val="en-US"/>
              </w:rPr>
              <w:t xml:space="preserve"> </w:t>
            </w:r>
            <w:r w:rsidRPr="00E16A7A">
              <w:rPr>
                <w:rStyle w:val="a8"/>
                <w:noProof/>
              </w:rPr>
              <w:t>НА ЦВЕТЫ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3" w:history="1">
            <w:r w:rsidRPr="00E16A7A">
              <w:rPr>
                <w:rStyle w:val="a8"/>
                <w:b/>
                <w:noProof/>
                <w:lang w:val="en-US"/>
              </w:rPr>
              <w:t>City flowers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1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4" w:history="1">
            <w:r w:rsidRPr="00E16A7A">
              <w:rPr>
                <w:rStyle w:val="a8"/>
                <w:noProof/>
              </w:rPr>
              <w:t>ПСИХОЛОГИЧЕСКАЯ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5" w:history="1">
            <w:r w:rsidRPr="00E16A7A">
              <w:rPr>
                <w:rStyle w:val="a8"/>
                <w:b/>
                <w:noProof/>
              </w:rPr>
              <w:t>Психолого-образовательный проект и сообщество практикующих осознанность – «ИНСАЙТ»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6" w:history="1">
            <w:r w:rsidRPr="00E16A7A">
              <w:rPr>
                <w:rStyle w:val="a8"/>
                <w:b/>
                <w:noProof/>
              </w:rPr>
              <w:t>Групповые встречи с психологом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1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7" w:history="1">
            <w:r w:rsidRPr="00E16A7A">
              <w:rPr>
                <w:rStyle w:val="a8"/>
                <w:noProof/>
              </w:rPr>
              <w:t>КОРПОРАТИВНЫЕ ПРЕДЛОЖЕНИЯ: КАФЕ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8" w:history="1">
            <w:r w:rsidRPr="00E16A7A">
              <w:rPr>
                <w:rStyle w:val="a8"/>
                <w:b/>
                <w:noProof/>
              </w:rPr>
              <w:t>Чифанька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0C48" w:rsidRDefault="00870C48">
          <w:pPr>
            <w:pStyle w:val="20"/>
            <w:tabs>
              <w:tab w:val="right" w:leader="dot" w:pos="973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246829" w:history="1">
            <w:r w:rsidRPr="00E16A7A">
              <w:rPr>
                <w:rStyle w:val="a8"/>
                <w:b/>
                <w:noProof/>
              </w:rPr>
              <w:t>СЮР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_Toc124246829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777" w:rsidRDefault="006C12F4">
          <w:r>
            <w:fldChar w:fldCharType="end"/>
          </w:r>
        </w:p>
      </w:sdtContent>
    </w:sdt>
    <w:p w:rsidR="00532777" w:rsidRDefault="00532777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532777" w:rsidRDefault="00532777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532777" w:rsidRDefault="00532777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532777" w:rsidRDefault="00532777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E43A5D" w:rsidRDefault="00E43A5D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p w:rsidR="00B71D5F" w:rsidRDefault="00B71D5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  <w: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  <w:br w:type="page"/>
      </w:r>
    </w:p>
    <w:p w:rsidR="0060028B" w:rsidRPr="004F265D" w:rsidRDefault="0060028B" w:rsidP="00532777">
      <w:pPr>
        <w:pStyle w:val="1"/>
        <w:rPr>
          <w:color w:val="7030A0"/>
          <w:sz w:val="28"/>
        </w:rPr>
      </w:pPr>
      <w:bookmarkStart w:id="0" w:name="_Toc124246816"/>
      <w:r w:rsidRPr="004F265D">
        <w:rPr>
          <w:color w:val="7030A0"/>
          <w:sz w:val="28"/>
        </w:rPr>
        <w:lastRenderedPageBreak/>
        <w:t>КОРПОРАТИВНЫЕ ПРЕДЛОЖЕНИЯ ПО СПОРТУ</w:t>
      </w:r>
      <w:bookmarkEnd w:id="0"/>
      <w:r w:rsidR="00312D02" w:rsidRPr="004F265D">
        <w:rPr>
          <w:color w:val="7030A0"/>
          <w:sz w:val="28"/>
        </w:rPr>
        <w:t xml:space="preserve"> </w:t>
      </w:r>
    </w:p>
    <w:p w:rsidR="007F330F" w:rsidRDefault="0060028B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  <w:r w:rsidRPr="0060028B"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  <w:t>#</w:t>
      </w:r>
      <w:proofErr w:type="spellStart"/>
      <w:r w:rsidRPr="0060028B"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  <w:t>времязаботыосебе_спорт</w:t>
      </w:r>
      <w:proofErr w:type="spellEnd"/>
    </w:p>
    <w:p w:rsidR="00312D02" w:rsidRDefault="00312D02" w:rsidP="007F330F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tbl>
      <w:tblPr>
        <w:tblStyle w:val="a7"/>
        <w:tblW w:w="10490" w:type="dxa"/>
        <w:tblInd w:w="-176" w:type="dxa"/>
        <w:tblLook w:val="04A0"/>
      </w:tblPr>
      <w:tblGrid>
        <w:gridCol w:w="3008"/>
        <w:gridCol w:w="7482"/>
      </w:tblGrid>
      <w:tr w:rsidR="000E2753" w:rsidRPr="00A53F93" w:rsidTr="000E2753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0E2753" w:rsidRPr="008C6311" w:rsidRDefault="000E2753" w:rsidP="008C6311">
            <w:pPr>
              <w:pStyle w:val="2"/>
              <w:outlineLvl w:val="1"/>
              <w:rPr>
                <w:bCs/>
                <w:sz w:val="28"/>
                <w:lang w:val="en-US"/>
              </w:rPr>
            </w:pPr>
            <w:bookmarkStart w:id="1" w:name="_Toc124246817"/>
            <w:r w:rsidRPr="008C6311">
              <w:rPr>
                <w:b/>
                <w:sz w:val="28"/>
                <w:lang w:val="en-US"/>
              </w:rPr>
              <w:t xml:space="preserve">Crocus Fitness </w:t>
            </w:r>
            <w:hyperlink r:id="rId9" w:history="1">
              <w:r w:rsidR="008C6311" w:rsidRPr="00431293">
                <w:rPr>
                  <w:rStyle w:val="a8"/>
                  <w:bCs/>
                  <w:sz w:val="28"/>
                  <w:szCs w:val="20"/>
                  <w:lang w:val="en-US"/>
                </w:rPr>
                <w:t>https://crocusfitness.com</w:t>
              </w:r>
              <w:bookmarkEnd w:id="1"/>
            </w:hyperlink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0E2753" w:rsidRPr="008C6311" w:rsidRDefault="000E2753" w:rsidP="000E2753">
            <w:pPr>
              <w:rPr>
                <w:bCs/>
                <w:sz w:val="28"/>
                <w:lang w:val="en-US"/>
              </w:rPr>
            </w:pPr>
          </w:p>
          <w:p w:rsidR="000E2753" w:rsidRPr="000E2753" w:rsidRDefault="000E2753" w:rsidP="000E2753">
            <w:pPr>
              <w:rPr>
                <w:bCs/>
                <w:sz w:val="28"/>
              </w:rPr>
            </w:pPr>
            <w:r w:rsidRPr="000E2753">
              <w:rPr>
                <w:bCs/>
                <w:sz w:val="28"/>
              </w:rPr>
              <w:t>CROCUS F1TNESS – клубы нового поколения, сочетающие в себе максимум зон для эффективных спортивных тренировок, SPA-комплекс и уникальную RECOVERY-зону для легкого восстановления и комфортабельного отдыха.</w:t>
            </w:r>
          </w:p>
        </w:tc>
      </w:tr>
      <w:tr w:rsidR="000E2753" w:rsidRPr="00A53F93" w:rsidTr="000E2753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0E2753" w:rsidRPr="00A53F93" w:rsidRDefault="000E2753" w:rsidP="000E2753">
            <w:pPr>
              <w:rPr>
                <w:bCs/>
                <w:sz w:val="28"/>
              </w:rPr>
            </w:pP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0E2753" w:rsidRDefault="000E2753" w:rsidP="000E2753">
            <w:r>
              <w:t>CROCUS F1TNESS ЛУЖНИКИ</w:t>
            </w:r>
          </w:p>
          <w:p w:rsidR="000E2753" w:rsidRDefault="000E2753" w:rsidP="000E2753">
            <w:r>
              <w:t xml:space="preserve">ул. Лужники, 24, С.4 </w:t>
            </w:r>
          </w:p>
          <w:p w:rsidR="000E2753" w:rsidRPr="000E2753" w:rsidRDefault="006C12F4" w:rsidP="000E2753">
            <w:pPr>
              <w:rPr>
                <w:lang w:val="en-US"/>
              </w:rPr>
            </w:pPr>
            <w:hyperlink r:id="rId10" w:history="1">
              <w:r w:rsidR="000E2753" w:rsidRPr="000E2753">
                <w:rPr>
                  <w:rStyle w:val="a8"/>
                  <w:lang w:val="en-US"/>
                </w:rPr>
                <w:t>www.crocusfitness.com/luzhniki</w:t>
              </w:r>
            </w:hyperlink>
          </w:p>
          <w:p w:rsidR="000E2753" w:rsidRPr="000E2753" w:rsidRDefault="000E2753" w:rsidP="000E2753">
            <w:pPr>
              <w:rPr>
                <w:lang w:val="en-US"/>
              </w:rPr>
            </w:pPr>
            <w:r w:rsidRPr="000E2753">
              <w:rPr>
                <w:lang w:val="en-US"/>
              </w:rPr>
              <w:t xml:space="preserve"> CROCUS F1TNESS </w:t>
            </w:r>
            <w:r>
              <w:t>КУРСКАЯ</w:t>
            </w:r>
            <w:r w:rsidRPr="000E2753">
              <w:rPr>
                <w:lang w:val="en-US"/>
              </w:rPr>
              <w:t xml:space="preserve"> </w:t>
            </w:r>
          </w:p>
          <w:p w:rsidR="000E2753" w:rsidRDefault="000E2753" w:rsidP="000E2753">
            <w:r>
              <w:t xml:space="preserve">ул. Земляной вал, 41, С.1 </w:t>
            </w:r>
          </w:p>
          <w:p w:rsidR="000E2753" w:rsidRDefault="006C12F4" w:rsidP="000E2753">
            <w:hyperlink r:id="rId11" w:history="1">
              <w:r w:rsidR="000E2753" w:rsidRPr="00431293">
                <w:rPr>
                  <w:rStyle w:val="a8"/>
                </w:rPr>
                <w:t>www.crocusfitness.com/zemlyanoy</w:t>
              </w:r>
            </w:hyperlink>
            <w:r w:rsidR="000E2753">
              <w:t xml:space="preserve"> </w:t>
            </w:r>
          </w:p>
          <w:p w:rsidR="000E2753" w:rsidRDefault="000E2753" w:rsidP="000E2753">
            <w:r>
              <w:t xml:space="preserve">CROCUS F1TNESS ЛЕНИНГРАДСКИЙ </w:t>
            </w:r>
          </w:p>
          <w:p w:rsidR="000E2753" w:rsidRDefault="000E2753" w:rsidP="000E2753">
            <w:r>
              <w:t xml:space="preserve">ул. Черняховского, 19 </w:t>
            </w:r>
          </w:p>
          <w:p w:rsidR="000E2753" w:rsidRPr="000E2753" w:rsidRDefault="006C12F4" w:rsidP="000E2753">
            <w:pPr>
              <w:rPr>
                <w:lang w:val="en-US"/>
              </w:rPr>
            </w:pPr>
            <w:hyperlink r:id="rId12" w:history="1">
              <w:r w:rsidR="000E2753" w:rsidRPr="000E2753">
                <w:rPr>
                  <w:rStyle w:val="a8"/>
                  <w:lang w:val="en-US"/>
                </w:rPr>
                <w:t>www.crocusfitness.com/leningradskiy</w:t>
              </w:r>
            </w:hyperlink>
            <w:r w:rsidR="000E2753" w:rsidRPr="000E2753">
              <w:rPr>
                <w:lang w:val="en-US"/>
              </w:rPr>
              <w:t xml:space="preserve"> </w:t>
            </w:r>
          </w:p>
          <w:p w:rsidR="000E2753" w:rsidRPr="000E2753" w:rsidRDefault="000E2753" w:rsidP="000E2753">
            <w:pPr>
              <w:rPr>
                <w:lang w:val="en-US"/>
              </w:rPr>
            </w:pPr>
            <w:r w:rsidRPr="000E2753">
              <w:rPr>
                <w:lang w:val="en-US"/>
              </w:rPr>
              <w:t xml:space="preserve">CROCUS F1TNESS </w:t>
            </w:r>
            <w:r>
              <w:t>ПЕРВЫЙ</w:t>
            </w:r>
            <w:r w:rsidRPr="000E2753">
              <w:rPr>
                <w:lang w:val="en-US"/>
              </w:rPr>
              <w:t xml:space="preserve"> </w:t>
            </w:r>
          </w:p>
          <w:p w:rsidR="000E2753" w:rsidRDefault="000E2753" w:rsidP="000E2753">
            <w:r>
              <w:t xml:space="preserve">ТРК VEGAS КРОКУС СИТИ </w:t>
            </w:r>
          </w:p>
          <w:p w:rsidR="000E2753" w:rsidRDefault="006C12F4" w:rsidP="000E2753">
            <w:hyperlink r:id="rId13" w:history="1">
              <w:r w:rsidR="000E2753" w:rsidRPr="00431293">
                <w:rPr>
                  <w:rStyle w:val="a8"/>
                </w:rPr>
                <w:t>www.crocusfitness.com/crocus-city</w:t>
              </w:r>
            </w:hyperlink>
            <w:r w:rsidR="000E2753">
              <w:t xml:space="preserve"> </w:t>
            </w:r>
          </w:p>
          <w:p w:rsidR="000E2753" w:rsidRDefault="000E2753" w:rsidP="000E2753">
            <w:r>
              <w:t xml:space="preserve">CROCUS F1TNESS КУНЦЕВО </w:t>
            </w:r>
          </w:p>
          <w:p w:rsidR="000E2753" w:rsidRDefault="000E2753" w:rsidP="000E2753">
            <w:r>
              <w:t xml:space="preserve"> ТРК VEGAS КУНЦЕВО</w:t>
            </w:r>
          </w:p>
          <w:p w:rsidR="000E2753" w:rsidRPr="000E2753" w:rsidRDefault="006C12F4" w:rsidP="000E2753">
            <w:pPr>
              <w:rPr>
                <w:lang w:val="en-US"/>
              </w:rPr>
            </w:pPr>
            <w:hyperlink r:id="rId14" w:history="1">
              <w:r w:rsidR="000E2753" w:rsidRPr="000E2753">
                <w:rPr>
                  <w:rStyle w:val="a8"/>
                  <w:lang w:val="en-US"/>
                </w:rPr>
                <w:t>www.crocusfitness.com/kuncevo</w:t>
              </w:r>
            </w:hyperlink>
            <w:r w:rsidR="000E2753" w:rsidRPr="000E2753">
              <w:rPr>
                <w:lang w:val="en-US"/>
              </w:rPr>
              <w:t xml:space="preserve"> </w:t>
            </w:r>
          </w:p>
          <w:p w:rsidR="000E2753" w:rsidRPr="000E2753" w:rsidRDefault="000E2753" w:rsidP="000E2753">
            <w:pPr>
              <w:rPr>
                <w:lang w:val="en-US"/>
              </w:rPr>
            </w:pPr>
            <w:r w:rsidRPr="000E2753">
              <w:rPr>
                <w:lang w:val="en-US"/>
              </w:rPr>
              <w:t xml:space="preserve">CROCUS F1TNESS </w:t>
            </w:r>
            <w:r>
              <w:t>РУБИНШТЕЙНА</w:t>
            </w:r>
            <w:r w:rsidRPr="000E2753">
              <w:rPr>
                <w:lang w:val="en-US"/>
              </w:rPr>
              <w:t xml:space="preserve"> </w:t>
            </w:r>
          </w:p>
          <w:p w:rsidR="000E2753" w:rsidRDefault="000E2753" w:rsidP="000E2753">
            <w:r>
              <w:t xml:space="preserve">Санкт-Петербург, Владимирский пр-т, 19 </w:t>
            </w:r>
            <w:hyperlink r:id="rId15" w:history="1">
              <w:r w:rsidRPr="00431293">
                <w:rPr>
                  <w:rStyle w:val="a8"/>
                </w:rPr>
                <w:t>www.crocusfitness.com/rubinstein</w:t>
              </w:r>
            </w:hyperlink>
          </w:p>
          <w:p w:rsidR="000E2753" w:rsidRPr="00A53F93" w:rsidRDefault="000E2753" w:rsidP="000E2753">
            <w:pPr>
              <w:rPr>
                <w:bCs/>
                <w:sz w:val="28"/>
              </w:rPr>
            </w:pPr>
          </w:p>
        </w:tc>
      </w:tr>
      <w:tr w:rsidR="000E2753" w:rsidRPr="00A53F93" w:rsidTr="000E2753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0E2753" w:rsidRPr="00A53F93" w:rsidRDefault="000E2753" w:rsidP="000E2753">
            <w:pPr>
              <w:rPr>
                <w:sz w:val="28"/>
              </w:rPr>
            </w:pPr>
            <w:r w:rsidRPr="00A53F93">
              <w:rPr>
                <w:sz w:val="28"/>
              </w:rPr>
              <w:t xml:space="preserve">Скидки для </w:t>
            </w:r>
            <w:r w:rsidR="00871C30" w:rsidRPr="00A53F93">
              <w:rPr>
                <w:sz w:val="28"/>
              </w:rPr>
              <w:t>Росмолодежи</w:t>
            </w: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0E2753" w:rsidRDefault="000E2753" w:rsidP="000E2753">
            <w:pPr>
              <w:rPr>
                <w:bCs/>
                <w:sz w:val="28"/>
              </w:rPr>
            </w:pPr>
            <w:r w:rsidRPr="00C63EEB">
              <w:rPr>
                <w:b/>
                <w:bCs/>
                <w:sz w:val="28"/>
              </w:rPr>
              <w:t>Корпоративная программа для сотрудников и родственников</w:t>
            </w:r>
            <w:r>
              <w:rPr>
                <w:bCs/>
                <w:sz w:val="28"/>
              </w:rPr>
              <w:t xml:space="preserve"> сотрудников </w:t>
            </w:r>
            <w:proofErr w:type="gramStart"/>
            <w:r>
              <w:rPr>
                <w:bCs/>
                <w:sz w:val="28"/>
              </w:rPr>
              <w:t>по</w:t>
            </w:r>
            <w:proofErr w:type="gramEnd"/>
            <w:r>
              <w:rPr>
                <w:bCs/>
                <w:sz w:val="28"/>
              </w:rPr>
              <w:t xml:space="preserve"> </w:t>
            </w:r>
            <w:proofErr w:type="gramStart"/>
            <w:r>
              <w:rPr>
                <w:bCs/>
                <w:sz w:val="28"/>
              </w:rPr>
              <w:t>СПЕЦ</w:t>
            </w:r>
            <w:proofErr w:type="gramEnd"/>
            <w:r>
              <w:rPr>
                <w:bCs/>
                <w:sz w:val="28"/>
              </w:rPr>
              <w:t xml:space="preserve"> цене. </w:t>
            </w:r>
          </w:p>
          <w:p w:rsidR="000E2753" w:rsidRDefault="000E2753" w:rsidP="000E275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Каждый месяц публикуется актуальная цена в общем чате.</w:t>
            </w:r>
          </w:p>
          <w:p w:rsidR="000E2753" w:rsidRDefault="000E2753" w:rsidP="000E275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Также можно уточнить у нашего действующего менеджера.</w:t>
            </w:r>
          </w:p>
          <w:p w:rsidR="00871C30" w:rsidRPr="00305CB9" w:rsidRDefault="00871C30" w:rsidP="000E2753">
            <w:pPr>
              <w:rPr>
                <w:bCs/>
                <w:sz w:val="28"/>
              </w:rPr>
            </w:pPr>
          </w:p>
        </w:tc>
      </w:tr>
      <w:tr w:rsidR="000E2753" w:rsidRPr="00A53F93" w:rsidTr="000E2753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0E2753" w:rsidRPr="00A53F93" w:rsidRDefault="000E2753" w:rsidP="000E2753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Как воспользоваться</w:t>
            </w:r>
          </w:p>
          <w:p w:rsidR="000E2753" w:rsidRPr="00A53F93" w:rsidRDefault="000E2753" w:rsidP="000E2753">
            <w:pPr>
              <w:rPr>
                <w:sz w:val="28"/>
              </w:rPr>
            </w:pP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0E2753" w:rsidRDefault="000E2753" w:rsidP="000E2753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Связаться с </w:t>
            </w:r>
            <w:r w:rsidRPr="00305CB9">
              <w:rPr>
                <w:bCs/>
                <w:sz w:val="28"/>
              </w:rPr>
              <w:t xml:space="preserve">Наталия Симонова </w:t>
            </w:r>
          </w:p>
          <w:p w:rsidR="000E2753" w:rsidRDefault="000E2753" w:rsidP="000E2753">
            <w:pPr>
              <w:rPr>
                <w:bCs/>
                <w:sz w:val="28"/>
              </w:rPr>
            </w:pPr>
            <w:r w:rsidRPr="00305CB9">
              <w:rPr>
                <w:bCs/>
                <w:sz w:val="28"/>
              </w:rPr>
              <w:t xml:space="preserve">Менеджер по работе с корпоративными клиентами </w:t>
            </w:r>
          </w:p>
          <w:p w:rsidR="000E2753" w:rsidRDefault="000E2753" w:rsidP="000E2753">
            <w:pPr>
              <w:rPr>
                <w:bCs/>
                <w:sz w:val="28"/>
              </w:rPr>
            </w:pPr>
            <w:r w:rsidRPr="00305CB9">
              <w:rPr>
                <w:bCs/>
                <w:sz w:val="28"/>
              </w:rPr>
              <w:t xml:space="preserve">+7 985 521 96 45 </w:t>
            </w:r>
          </w:p>
          <w:p w:rsidR="000E2753" w:rsidRDefault="000E2753" w:rsidP="000E2753">
            <w:pPr>
              <w:rPr>
                <w:sz w:val="28"/>
              </w:rPr>
            </w:pPr>
            <w:r w:rsidRPr="00305CB9">
              <w:rPr>
                <w:bCs/>
                <w:sz w:val="28"/>
              </w:rPr>
              <w:t>n.simonova@crocusfitness.com</w:t>
            </w:r>
            <w:r w:rsidRPr="00A53F93">
              <w:rPr>
                <w:sz w:val="28"/>
              </w:rPr>
              <w:t xml:space="preserve"> </w:t>
            </w:r>
          </w:p>
          <w:p w:rsidR="00F340DD" w:rsidRPr="00A53F93" w:rsidRDefault="00F340DD" w:rsidP="000E2753">
            <w:pPr>
              <w:rPr>
                <w:sz w:val="28"/>
              </w:rPr>
            </w:pPr>
          </w:p>
        </w:tc>
      </w:tr>
      <w:tr w:rsidR="00F340DD" w:rsidRPr="00F340DD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F340DD" w:rsidRDefault="00F340DD" w:rsidP="00F340DD">
            <w:pPr>
              <w:pStyle w:val="2"/>
              <w:outlineLvl w:val="1"/>
              <w:rPr>
                <w:b/>
                <w:sz w:val="28"/>
                <w:lang w:val="en-US"/>
              </w:rPr>
            </w:pPr>
            <w:bookmarkStart w:id="2" w:name="_Toc124246818"/>
            <w:proofErr w:type="spellStart"/>
            <w:r w:rsidRPr="00F340DD">
              <w:rPr>
                <w:b/>
                <w:sz w:val="28"/>
                <w:lang w:val="en-US"/>
              </w:rPr>
              <w:lastRenderedPageBreak/>
              <w:t>Spirit.fitness</w:t>
            </w:r>
            <w:proofErr w:type="spellEnd"/>
            <w:r w:rsidRPr="00F340DD">
              <w:rPr>
                <w:b/>
                <w:sz w:val="28"/>
                <w:lang w:val="en-US"/>
              </w:rPr>
              <w:t xml:space="preserve"> </w:t>
            </w:r>
            <w:hyperlink r:id="rId16" w:history="1">
              <w:r w:rsidRPr="00F340DD">
                <w:rPr>
                  <w:rStyle w:val="a8"/>
                  <w:bCs/>
                  <w:sz w:val="28"/>
                  <w:szCs w:val="20"/>
                  <w:lang w:val="en-US"/>
                </w:rPr>
                <w:t>https://spiritfit.ru/</w:t>
              </w:r>
              <w:bookmarkEnd w:id="2"/>
            </w:hyperlink>
          </w:p>
          <w:p w:rsidR="00F340DD" w:rsidRPr="00F340DD" w:rsidRDefault="00F340DD" w:rsidP="00F340DD">
            <w:pPr>
              <w:pStyle w:val="normal"/>
              <w:rPr>
                <w:lang w:val="en-US"/>
              </w:rPr>
            </w:pP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Pr="008C6311" w:rsidRDefault="00F340DD" w:rsidP="00F340DD">
            <w:pPr>
              <w:rPr>
                <w:bCs/>
                <w:sz w:val="28"/>
                <w:lang w:val="en-US"/>
              </w:rPr>
            </w:pPr>
          </w:p>
          <w:p w:rsidR="00F340DD" w:rsidRDefault="00C63EEB" w:rsidP="00F340DD">
            <w:pPr>
              <w:rPr>
                <w:bCs/>
                <w:sz w:val="28"/>
              </w:rPr>
            </w:pPr>
            <w:proofErr w:type="spellStart"/>
            <w:r w:rsidRPr="00C63EEB">
              <w:rPr>
                <w:bCs/>
                <w:sz w:val="28"/>
              </w:rPr>
              <w:t>Spirit.fitness</w:t>
            </w:r>
            <w:proofErr w:type="spellEnd"/>
            <w:r w:rsidRPr="00C63EEB">
              <w:rPr>
                <w:bCs/>
                <w:sz w:val="28"/>
              </w:rPr>
              <w:t xml:space="preserve"> </w:t>
            </w:r>
            <w:r w:rsidR="00F340DD" w:rsidRPr="00C63EEB">
              <w:rPr>
                <w:bCs/>
                <w:sz w:val="28"/>
              </w:rPr>
              <w:t>–</w:t>
            </w:r>
            <w:r w:rsidR="00F340DD" w:rsidRPr="00F340DD">
              <w:rPr>
                <w:bCs/>
                <w:sz w:val="28"/>
                <w:lang w:val="en-US"/>
              </w:rPr>
              <w:t xml:space="preserve"> </w:t>
            </w:r>
            <w:r w:rsidR="00F340DD">
              <w:rPr>
                <w:bCs/>
                <w:sz w:val="28"/>
              </w:rPr>
              <w:t>Сеть</w:t>
            </w:r>
            <w:r w:rsidR="00F340DD" w:rsidRPr="00F340DD">
              <w:rPr>
                <w:bCs/>
                <w:sz w:val="28"/>
                <w:lang w:val="en-US"/>
              </w:rPr>
              <w:t xml:space="preserve"> </w:t>
            </w:r>
            <w:r w:rsidR="00F340DD">
              <w:rPr>
                <w:bCs/>
                <w:sz w:val="28"/>
              </w:rPr>
              <w:t>фитнес</w:t>
            </w:r>
            <w:r w:rsidR="00F340DD" w:rsidRPr="00F340DD">
              <w:rPr>
                <w:bCs/>
                <w:sz w:val="28"/>
                <w:lang w:val="en-US"/>
              </w:rPr>
              <w:t>-</w:t>
            </w:r>
            <w:r w:rsidR="00F340DD">
              <w:rPr>
                <w:bCs/>
                <w:sz w:val="28"/>
              </w:rPr>
              <w:t>клубов</w:t>
            </w:r>
            <w:r w:rsidR="00F340DD" w:rsidRPr="00F340DD">
              <w:rPr>
                <w:bCs/>
                <w:sz w:val="28"/>
                <w:lang w:val="en-US"/>
              </w:rPr>
              <w:t xml:space="preserve">. </w:t>
            </w:r>
            <w:r w:rsidR="00F340DD">
              <w:rPr>
                <w:bCs/>
                <w:sz w:val="28"/>
              </w:rPr>
              <w:t>Более 20 клубов по всей Москве.</w:t>
            </w:r>
          </w:p>
          <w:p w:rsidR="00F340DD" w:rsidRPr="00F340DD" w:rsidRDefault="00F340DD" w:rsidP="00F340DD">
            <w:pPr>
              <w:rPr>
                <w:b/>
                <w:bCs/>
                <w:sz w:val="28"/>
              </w:rPr>
            </w:pPr>
            <w:r w:rsidRPr="00F340DD">
              <w:rPr>
                <w:b/>
                <w:bCs/>
                <w:sz w:val="28"/>
              </w:rPr>
              <w:t>Тренировки:</w:t>
            </w:r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Групповые тренировки</w:t>
            </w:r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Тренажерный зал</w:t>
            </w:r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Персональный тренинг</w:t>
            </w:r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Тренировки </w:t>
            </w:r>
            <w:proofErr w:type="spellStart"/>
            <w:r>
              <w:rPr>
                <w:bCs/>
                <w:sz w:val="28"/>
              </w:rPr>
              <w:t>онлайн</w:t>
            </w:r>
            <w:proofErr w:type="spellEnd"/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Фитнес-тестирование</w:t>
            </w:r>
          </w:p>
          <w:p w:rsidR="00F340DD" w:rsidRPr="00F340DD" w:rsidRDefault="00F340DD" w:rsidP="00F340DD">
            <w:pPr>
              <w:rPr>
                <w:b/>
                <w:bCs/>
                <w:sz w:val="28"/>
              </w:rPr>
            </w:pPr>
            <w:r w:rsidRPr="00F340DD">
              <w:rPr>
                <w:b/>
                <w:bCs/>
                <w:sz w:val="28"/>
              </w:rPr>
              <w:t>Атмосфера:</w:t>
            </w:r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По вечерам в клубах играют </w:t>
            </w:r>
            <w:proofErr w:type="spellStart"/>
            <w:r>
              <w:rPr>
                <w:bCs/>
                <w:sz w:val="28"/>
              </w:rPr>
              <w:t>диджеи</w:t>
            </w:r>
            <w:proofErr w:type="spellEnd"/>
            <w:r>
              <w:rPr>
                <w:bCs/>
                <w:sz w:val="28"/>
              </w:rPr>
              <w:t>!</w:t>
            </w:r>
          </w:p>
          <w:p w:rsidR="00F340DD" w:rsidRDefault="00F340DD" w:rsidP="00F340DD">
            <w:pPr>
              <w:rPr>
                <w:bCs/>
                <w:sz w:val="28"/>
              </w:rPr>
            </w:pPr>
          </w:p>
          <w:p w:rsidR="00F340D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Есть мобильное приложение.</w:t>
            </w:r>
          </w:p>
          <w:p w:rsidR="00F340DD" w:rsidRPr="00DF3A2D" w:rsidRDefault="00F340D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Программа лояльности</w:t>
            </w:r>
            <w:r w:rsidRPr="00C63EEB">
              <w:rPr>
                <w:bCs/>
                <w:sz w:val="28"/>
              </w:rPr>
              <w:t xml:space="preserve"> </w:t>
            </w:r>
            <w:hyperlink r:id="rId17" w:history="1">
              <w:r w:rsidRPr="00F340DD">
                <w:rPr>
                  <w:rStyle w:val="a8"/>
                  <w:bCs/>
                  <w:sz w:val="28"/>
                  <w:lang w:val="en-US"/>
                </w:rPr>
                <w:t>Spirit</w:t>
              </w:r>
              <w:r w:rsidRPr="00C63EEB">
                <w:rPr>
                  <w:rStyle w:val="a8"/>
                  <w:bCs/>
                  <w:sz w:val="28"/>
                </w:rPr>
                <w:t>.</w:t>
              </w:r>
              <w:r w:rsidRPr="00F340DD">
                <w:rPr>
                  <w:rStyle w:val="a8"/>
                  <w:bCs/>
                  <w:sz w:val="28"/>
                  <w:lang w:val="en-US"/>
                </w:rPr>
                <w:t>box</w:t>
              </w:r>
            </w:hyperlink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F340DD" w:rsidRDefault="00F340DD" w:rsidP="00F340DD">
            <w:pPr>
              <w:rPr>
                <w:bCs/>
                <w:sz w:val="28"/>
              </w:rPr>
            </w:pP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Pr="00A53F93" w:rsidRDefault="00F340DD" w:rsidP="00F340DD">
            <w:pPr>
              <w:rPr>
                <w:bCs/>
                <w:sz w:val="28"/>
              </w:rPr>
            </w:pP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A53F93" w:rsidRDefault="00F340DD" w:rsidP="00F340DD">
            <w:pPr>
              <w:rPr>
                <w:sz w:val="28"/>
              </w:rPr>
            </w:pPr>
            <w:r w:rsidRPr="00A53F93">
              <w:rPr>
                <w:sz w:val="28"/>
              </w:rPr>
              <w:t>Скидки для Росмолодежи</w:t>
            </w: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Default="00DF3A2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Специальные цены по </w:t>
            </w:r>
            <w:proofErr w:type="spellStart"/>
            <w:r>
              <w:rPr>
                <w:bCs/>
                <w:sz w:val="28"/>
              </w:rPr>
              <w:t>промокоду</w:t>
            </w:r>
            <w:proofErr w:type="spellEnd"/>
            <w:r>
              <w:rPr>
                <w:bCs/>
                <w:sz w:val="28"/>
              </w:rPr>
              <w:t xml:space="preserve"> </w:t>
            </w:r>
            <w:r>
              <w:rPr>
                <w:bCs/>
                <w:sz w:val="28"/>
                <w:lang w:val="en-US"/>
              </w:rPr>
              <w:t>ROSMOL</w:t>
            </w:r>
            <w:r>
              <w:rPr>
                <w:bCs/>
                <w:sz w:val="28"/>
              </w:rPr>
              <w:t>.</w:t>
            </w:r>
          </w:p>
          <w:p w:rsidR="00DF3A2D" w:rsidRPr="00DF3A2D" w:rsidRDefault="00DF3A2D" w:rsidP="00F340D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Предложения по стоимости обновляются раз в месяц и публикуются в чате «Команда Росмолодежи»</w:t>
            </w:r>
          </w:p>
          <w:p w:rsidR="00F340DD" w:rsidRPr="00305CB9" w:rsidRDefault="00F340DD" w:rsidP="00F340DD">
            <w:pPr>
              <w:rPr>
                <w:bCs/>
                <w:sz w:val="28"/>
              </w:rPr>
            </w:pP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A53F93" w:rsidRDefault="00F340DD" w:rsidP="00F340D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Как воспользоваться</w:t>
            </w:r>
          </w:p>
          <w:p w:rsidR="00F340DD" w:rsidRPr="00A53F93" w:rsidRDefault="00F340DD" w:rsidP="00F340DD">
            <w:pPr>
              <w:rPr>
                <w:sz w:val="28"/>
              </w:rPr>
            </w:pP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DF3A2D" w:rsidRPr="00DF3A2D" w:rsidRDefault="00DF3A2D" w:rsidP="00DF3A2D">
            <w:pPr>
              <w:rPr>
                <w:bCs/>
                <w:sz w:val="28"/>
              </w:rPr>
            </w:pPr>
            <w:r w:rsidRPr="00DF3A2D">
              <w:rPr>
                <w:bCs/>
                <w:sz w:val="28"/>
              </w:rPr>
              <w:t>Инструкция по приобретению абонемента со скидкой!</w:t>
            </w:r>
          </w:p>
          <w:p w:rsidR="00DF3A2D" w:rsidRPr="00DF3A2D" w:rsidRDefault="00DF3A2D" w:rsidP="00DF3A2D">
            <w:pPr>
              <w:rPr>
                <w:bCs/>
                <w:sz w:val="28"/>
              </w:rPr>
            </w:pPr>
            <w:r w:rsidRPr="00DF3A2D">
              <w:rPr>
                <w:bCs/>
                <w:sz w:val="28"/>
              </w:rPr>
              <w:t xml:space="preserve">1. Перейти на сайт  </w:t>
            </w:r>
            <w:hyperlink r:id="rId18" w:history="1">
              <w:r w:rsidRPr="00EE334F">
                <w:rPr>
                  <w:rStyle w:val="a8"/>
                  <w:bCs/>
                  <w:sz w:val="28"/>
                </w:rPr>
                <w:t>www.corp.spiritfit.ru</w:t>
              </w:r>
            </w:hyperlink>
            <w:r>
              <w:rPr>
                <w:bCs/>
                <w:sz w:val="28"/>
              </w:rPr>
              <w:t xml:space="preserve"> </w:t>
            </w:r>
            <w:r w:rsidRPr="00DF3A2D">
              <w:rPr>
                <w:bCs/>
                <w:sz w:val="28"/>
              </w:rPr>
              <w:t xml:space="preserve"> </w:t>
            </w:r>
          </w:p>
          <w:p w:rsidR="00DF3A2D" w:rsidRPr="00DF3A2D" w:rsidRDefault="00DF3A2D" w:rsidP="00DF3A2D">
            <w:pPr>
              <w:rPr>
                <w:bCs/>
                <w:sz w:val="28"/>
              </w:rPr>
            </w:pPr>
            <w:r w:rsidRPr="00DF3A2D">
              <w:rPr>
                <w:bCs/>
                <w:sz w:val="28"/>
              </w:rPr>
              <w:t>2. Промотать вниз до абонементов</w:t>
            </w:r>
          </w:p>
          <w:p w:rsidR="00DF3A2D" w:rsidRPr="00DF3A2D" w:rsidRDefault="00DF3A2D" w:rsidP="00DF3A2D">
            <w:pPr>
              <w:rPr>
                <w:bCs/>
                <w:sz w:val="28"/>
              </w:rPr>
            </w:pPr>
            <w:r w:rsidRPr="00DF3A2D">
              <w:rPr>
                <w:bCs/>
                <w:sz w:val="28"/>
              </w:rPr>
              <w:t>3. "подробнее" - "купить"</w:t>
            </w:r>
          </w:p>
          <w:p w:rsidR="00F340DD" w:rsidRDefault="00DF3A2D" w:rsidP="00DF3A2D">
            <w:pPr>
              <w:rPr>
                <w:bCs/>
                <w:sz w:val="28"/>
              </w:rPr>
            </w:pPr>
            <w:r w:rsidRPr="00DF3A2D">
              <w:rPr>
                <w:bCs/>
                <w:sz w:val="28"/>
              </w:rPr>
              <w:t xml:space="preserve">4. на открывшейся странице выбрать клуб, заполнить все оранжевые поля и ввести </w:t>
            </w:r>
            <w:proofErr w:type="spellStart"/>
            <w:r w:rsidRPr="00DF3A2D">
              <w:rPr>
                <w:bCs/>
                <w:sz w:val="28"/>
              </w:rPr>
              <w:t>промокод</w:t>
            </w:r>
            <w:proofErr w:type="spellEnd"/>
            <w:r w:rsidRPr="00DF3A2D">
              <w:rPr>
                <w:bCs/>
                <w:sz w:val="28"/>
              </w:rPr>
              <w:t xml:space="preserve"> ROSMOL - применить.</w:t>
            </w:r>
          </w:p>
          <w:p w:rsidR="00DF3A2D" w:rsidRDefault="00DF3A2D" w:rsidP="00DF3A2D">
            <w:pPr>
              <w:rPr>
                <w:bCs/>
                <w:sz w:val="28"/>
              </w:rPr>
            </w:pPr>
          </w:p>
          <w:p w:rsidR="0047005D" w:rsidRDefault="00DF3A2D" w:rsidP="00DF3A2D">
            <w:pPr>
              <w:rPr>
                <w:sz w:val="28"/>
              </w:rPr>
            </w:pPr>
            <w:r w:rsidRPr="00DF3A2D">
              <w:rPr>
                <w:sz w:val="28"/>
              </w:rPr>
              <w:t>При возникновении вопросов можно обращаться</w:t>
            </w:r>
            <w:r w:rsidR="0047005D">
              <w:rPr>
                <w:sz w:val="28"/>
              </w:rPr>
              <w:t>:</w:t>
            </w:r>
          </w:p>
          <w:p w:rsidR="0047005D" w:rsidRDefault="0047005D" w:rsidP="00DF3A2D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F3A2D" w:rsidRPr="00DF3A2D">
              <w:rPr>
                <w:sz w:val="28"/>
              </w:rPr>
              <w:t xml:space="preserve">к нашему представителю в </w:t>
            </w:r>
            <w:proofErr w:type="spellStart"/>
            <w:r w:rsidR="00DF3A2D" w:rsidRPr="00DF3A2D">
              <w:rPr>
                <w:sz w:val="28"/>
              </w:rPr>
              <w:t>Spirit.fitness</w:t>
            </w:r>
            <w:proofErr w:type="spellEnd"/>
            <w:r w:rsidR="00DF3A2D" w:rsidRPr="00DF3A2D">
              <w:rPr>
                <w:sz w:val="28"/>
              </w:rPr>
              <w:t xml:space="preserve"> Татьяне </w:t>
            </w:r>
            <w:proofErr w:type="spellStart"/>
            <w:r w:rsidR="00DF3A2D" w:rsidRPr="00DF3A2D">
              <w:rPr>
                <w:sz w:val="28"/>
              </w:rPr>
              <w:t>Светушкиной</w:t>
            </w:r>
            <w:proofErr w:type="spellEnd"/>
            <w:r w:rsidR="00DF3A2D">
              <w:rPr>
                <w:sz w:val="28"/>
              </w:rPr>
              <w:t xml:space="preserve"> </w:t>
            </w:r>
            <w:hyperlink r:id="rId19" w:history="1">
              <w:r w:rsidRPr="00E72FB4">
                <w:rPr>
                  <w:rStyle w:val="a8"/>
                  <w:sz w:val="28"/>
                </w:rPr>
                <w:t>t.svetushkina@spiritfit.ru</w:t>
              </w:r>
            </w:hyperlink>
          </w:p>
          <w:p w:rsidR="00DF3A2D" w:rsidRPr="00A53F93" w:rsidRDefault="0047005D" w:rsidP="00DF3A2D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 w:rsidR="00DF3A2D" w:rsidRPr="00DF3A2D">
              <w:rPr>
                <w:sz w:val="28"/>
              </w:rPr>
              <w:t>написать на corp@spiritfit.ru или задать вопрос прямо на сайте в чат.</w:t>
            </w:r>
          </w:p>
        </w:tc>
      </w:tr>
      <w:tr w:rsidR="00DF3A2D" w:rsidRPr="00A53F93" w:rsidTr="00DF3A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4"/>
        </w:trPr>
        <w:tc>
          <w:tcPr>
            <w:tcW w:w="10490" w:type="dxa"/>
            <w:gridSpan w:val="2"/>
          </w:tcPr>
          <w:p w:rsidR="00DF3A2D" w:rsidRPr="004F265D" w:rsidRDefault="00DF3A2D" w:rsidP="0060028B">
            <w:pPr>
              <w:rPr>
                <w:sz w:val="28"/>
              </w:rPr>
            </w:pP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A53F93" w:rsidRDefault="00F340DD" w:rsidP="00E43A5D">
            <w:pPr>
              <w:pStyle w:val="2"/>
              <w:outlineLvl w:val="1"/>
              <w:rPr>
                <w:b/>
                <w:sz w:val="28"/>
                <w:lang w:val="en-US"/>
              </w:rPr>
            </w:pPr>
            <w:bookmarkStart w:id="3" w:name="_Toc124246819"/>
            <w:r w:rsidRPr="00A53F93">
              <w:rPr>
                <w:b/>
                <w:sz w:val="28"/>
              </w:rPr>
              <w:t>Фитнесс</w:t>
            </w:r>
            <w:r w:rsidRPr="00A53F93">
              <w:rPr>
                <w:b/>
                <w:sz w:val="28"/>
                <w:lang w:val="en-US"/>
              </w:rPr>
              <w:t xml:space="preserve"> outdoor </w:t>
            </w:r>
            <w:proofErr w:type="spellStart"/>
            <w:r w:rsidRPr="00A53F93">
              <w:rPr>
                <w:b/>
                <w:sz w:val="28"/>
                <w:lang w:val="en-US"/>
              </w:rPr>
              <w:t>Sportules</w:t>
            </w:r>
            <w:bookmarkEnd w:id="3"/>
            <w:proofErr w:type="spellEnd"/>
            <w:r w:rsidRPr="00A53F93">
              <w:rPr>
                <w:b/>
                <w:sz w:val="28"/>
                <w:lang w:val="en-US"/>
              </w:rPr>
              <w:t xml:space="preserve"> </w:t>
            </w:r>
          </w:p>
          <w:p w:rsidR="00F340DD" w:rsidRPr="00A53F93" w:rsidRDefault="006C12F4" w:rsidP="00532777">
            <w:pPr>
              <w:rPr>
                <w:sz w:val="28"/>
                <w:lang w:val="en-US"/>
              </w:rPr>
            </w:pPr>
            <w:hyperlink r:id="rId20" w:history="1">
              <w:r w:rsidR="00F340DD" w:rsidRPr="004F265D">
                <w:rPr>
                  <w:rStyle w:val="a8"/>
                  <w:sz w:val="28"/>
                  <w:lang w:val="en-US"/>
                </w:rPr>
                <w:t>https://sportules.ru</w:t>
              </w:r>
            </w:hyperlink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Pr="004F265D" w:rsidRDefault="00F340DD" w:rsidP="0060028B">
            <w:pPr>
              <w:rPr>
                <w:sz w:val="28"/>
                <w:lang w:val="en-US"/>
              </w:rPr>
            </w:pPr>
          </w:p>
          <w:p w:rsidR="00F340DD" w:rsidRPr="00A53F93" w:rsidRDefault="00F340DD" w:rsidP="0060028B">
            <w:pPr>
              <w:rPr>
                <w:bCs/>
                <w:sz w:val="28"/>
              </w:rPr>
            </w:pPr>
            <w:r w:rsidRPr="00A53F93">
              <w:rPr>
                <w:sz w:val="28"/>
              </w:rPr>
              <w:t>Уличные тренировки. Разные локации по Москве.</w:t>
            </w:r>
            <w:r w:rsidRPr="00A53F93">
              <w:rPr>
                <w:bCs/>
                <w:sz w:val="28"/>
              </w:rPr>
              <w:t xml:space="preserve"> </w:t>
            </w:r>
          </w:p>
          <w:p w:rsidR="00F340DD" w:rsidRPr="00A53F93" w:rsidRDefault="00F340DD" w:rsidP="0060028B">
            <w:pPr>
              <w:rPr>
                <w:sz w:val="28"/>
              </w:rPr>
            </w:pPr>
            <w:r w:rsidRPr="00A53F93">
              <w:rPr>
                <w:bCs/>
                <w:sz w:val="28"/>
              </w:rPr>
              <w:t>Можно посещать тренировки направлений: функциональный тренинг и TRX на групповых локациях</w:t>
            </w: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Default="00F340DD" w:rsidP="00E43A5D">
            <w:pPr>
              <w:rPr>
                <w:bCs/>
                <w:sz w:val="28"/>
              </w:rPr>
            </w:pPr>
          </w:p>
          <w:p w:rsidR="00F340DD" w:rsidRPr="00A53F93" w:rsidRDefault="00F340DD" w:rsidP="00E43A5D">
            <w:pPr>
              <w:rPr>
                <w:sz w:val="28"/>
                <w:lang w:val="en-US"/>
              </w:rPr>
            </w:pPr>
            <w:r w:rsidRPr="00A53F93">
              <w:rPr>
                <w:bCs/>
                <w:sz w:val="28"/>
              </w:rPr>
              <w:lastRenderedPageBreak/>
              <w:t>Базовые варианты абонементов</w:t>
            </w: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Default="00F340DD" w:rsidP="00E43A5D">
            <w:pPr>
              <w:rPr>
                <w:bCs/>
                <w:sz w:val="28"/>
              </w:rPr>
            </w:pP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lastRenderedPageBreak/>
              <w:t>- 12 тренировок - 720 р. (1 тренировка)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- 8 тренировок - 830 р. (1 тренировка)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- 4 тренировки - 980 р. (1 тренировка)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- 1 тренировка - 1090 р.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- абонемент-подписка* - 1650 р. (3 тренировки в неделю)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По абонементу-подписке необходимо использовать 3 тренировки в неделю, иначе они сгорают. Данный абонемент продлевается автоматически, каждую неделю с вашей карты списывается 1650 р.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*на абонемент-подписку не распространяется доп. скидка</w:t>
            </w:r>
          </w:p>
          <w:p w:rsidR="00F340DD" w:rsidRPr="00A53F93" w:rsidRDefault="00F340DD" w:rsidP="00E43A5D">
            <w:pPr>
              <w:rPr>
                <w:color w:val="auto"/>
                <w:sz w:val="28"/>
              </w:rPr>
            </w:pP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A53F93" w:rsidRDefault="00F340DD" w:rsidP="00E43A5D">
            <w:pPr>
              <w:rPr>
                <w:sz w:val="28"/>
              </w:rPr>
            </w:pPr>
            <w:r w:rsidRPr="00A53F93">
              <w:rPr>
                <w:sz w:val="28"/>
              </w:rPr>
              <w:lastRenderedPageBreak/>
              <w:t>Скидки для Росмолодежь</w:t>
            </w: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Pr="00A53F93" w:rsidRDefault="00F340DD" w:rsidP="004F265D">
            <w:pPr>
              <w:rPr>
                <w:sz w:val="28"/>
              </w:rPr>
            </w:pPr>
            <w:r w:rsidRPr="00A53F93">
              <w:rPr>
                <w:bCs/>
                <w:sz w:val="28"/>
              </w:rPr>
              <w:t>10% на занятия клуба (кроме абонемента-подписки).</w:t>
            </w: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A53F93" w:rsidRDefault="00F340DD" w:rsidP="0060028B">
            <w:pPr>
              <w:rPr>
                <w:sz w:val="28"/>
              </w:rPr>
            </w:pP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Pr="00A53F93" w:rsidRDefault="00F340DD" w:rsidP="002B5F70">
            <w:pPr>
              <w:rPr>
                <w:bCs/>
                <w:sz w:val="28"/>
              </w:rPr>
            </w:pPr>
          </w:p>
        </w:tc>
      </w:tr>
      <w:tr w:rsidR="00F340DD" w:rsidRPr="00A53F93" w:rsidTr="000E27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8" w:type="dxa"/>
            <w:tcBorders>
              <w:right w:val="single" w:sz="12" w:space="0" w:color="7030A0"/>
            </w:tcBorders>
          </w:tcPr>
          <w:p w:rsidR="00F340DD" w:rsidRPr="00A53F93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Как воспользоваться</w:t>
            </w:r>
          </w:p>
          <w:p w:rsidR="00F340DD" w:rsidRPr="00A53F93" w:rsidRDefault="00F340DD" w:rsidP="00E43A5D">
            <w:pPr>
              <w:rPr>
                <w:sz w:val="28"/>
              </w:rPr>
            </w:pPr>
          </w:p>
        </w:tc>
        <w:tc>
          <w:tcPr>
            <w:tcW w:w="7482" w:type="dxa"/>
            <w:tcBorders>
              <w:left w:val="single" w:sz="12" w:space="0" w:color="7030A0"/>
            </w:tcBorders>
          </w:tcPr>
          <w:p w:rsidR="00F340DD" w:rsidRDefault="00F340DD" w:rsidP="00E43A5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Чтобы воспользоваться скидкой, сотрудник должен прислать запрос на почту info@sportules.ru со своей корпоративной почты. В ответ ему высылают промокод со скидкой.</w:t>
            </w:r>
          </w:p>
          <w:p w:rsidR="00F340DD" w:rsidRPr="00A53F93" w:rsidRDefault="00F340DD" w:rsidP="00E43A5D">
            <w:pPr>
              <w:rPr>
                <w:bCs/>
                <w:sz w:val="28"/>
              </w:rPr>
            </w:pPr>
          </w:p>
        </w:tc>
      </w:tr>
    </w:tbl>
    <w:p w:rsidR="00532777" w:rsidRPr="004F265D" w:rsidRDefault="002D24E1" w:rsidP="00532777">
      <w:pPr>
        <w:pStyle w:val="1"/>
        <w:rPr>
          <w:color w:val="7030A0"/>
          <w:sz w:val="28"/>
        </w:rPr>
      </w:pPr>
      <w:bookmarkStart w:id="4" w:name="_Toc124246820"/>
      <w:r>
        <w:rPr>
          <w:color w:val="7030A0"/>
          <w:sz w:val="28"/>
        </w:rPr>
        <w:lastRenderedPageBreak/>
        <w:t>КОРПОРАТИВНЫЕ</w:t>
      </w:r>
      <w:r w:rsidRPr="002D24E1">
        <w:rPr>
          <w:color w:val="7030A0"/>
          <w:sz w:val="28"/>
        </w:rPr>
        <w:t xml:space="preserve"> </w:t>
      </w:r>
      <w:r w:rsidR="00532777" w:rsidRPr="004F265D">
        <w:rPr>
          <w:color w:val="7030A0"/>
          <w:sz w:val="28"/>
        </w:rPr>
        <w:t>ПРЕДЛОЖЕНИЯ ПО АНГЛИЙСКОМУ ЯЗЫКУ</w:t>
      </w:r>
      <w:bookmarkEnd w:id="4"/>
      <w:r w:rsidR="00532777" w:rsidRPr="004F265D">
        <w:rPr>
          <w:color w:val="7030A0"/>
          <w:sz w:val="28"/>
        </w:rPr>
        <w:t xml:space="preserve"> </w:t>
      </w:r>
    </w:p>
    <w:tbl>
      <w:tblPr>
        <w:tblStyle w:val="a7"/>
        <w:tblW w:w="104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50"/>
        <w:gridCol w:w="8140"/>
      </w:tblGrid>
      <w:tr w:rsidR="004F265D" w:rsidRPr="00A53F93" w:rsidTr="0047005D">
        <w:tc>
          <w:tcPr>
            <w:tcW w:w="1120" w:type="pct"/>
            <w:tcBorders>
              <w:right w:val="single" w:sz="12" w:space="0" w:color="7030A0"/>
            </w:tcBorders>
          </w:tcPr>
          <w:p w:rsidR="004F265D" w:rsidRPr="0047005D" w:rsidRDefault="002D24E1" w:rsidP="00B71D5F">
            <w:pPr>
              <w:pStyle w:val="2"/>
              <w:outlineLvl w:val="1"/>
              <w:rPr>
                <w:b/>
                <w:sz w:val="28"/>
              </w:rPr>
            </w:pPr>
            <w:bookmarkStart w:id="5" w:name="_Toc124246821"/>
            <w:proofErr w:type="spellStart"/>
            <w:r>
              <w:rPr>
                <w:b/>
                <w:sz w:val="28"/>
                <w:lang w:val="en-US"/>
              </w:rPr>
              <w:t>Skyeng</w:t>
            </w:r>
            <w:bookmarkEnd w:id="5"/>
            <w:proofErr w:type="spellEnd"/>
          </w:p>
          <w:p w:rsidR="004F265D" w:rsidRPr="00AB7669" w:rsidRDefault="004F265D" w:rsidP="00B71D5F">
            <w:pPr>
              <w:rPr>
                <w:b/>
                <w:sz w:val="28"/>
                <w:szCs w:val="32"/>
              </w:rPr>
            </w:pPr>
          </w:p>
        </w:tc>
        <w:tc>
          <w:tcPr>
            <w:tcW w:w="3880" w:type="pct"/>
            <w:tcBorders>
              <w:left w:val="single" w:sz="12" w:space="0" w:color="7030A0"/>
            </w:tcBorders>
          </w:tcPr>
          <w:p w:rsidR="002D24E1" w:rsidRPr="00233879" w:rsidRDefault="002D24E1" w:rsidP="00B71D5F">
            <w:pPr>
              <w:rPr>
                <w:b/>
                <w:bCs/>
                <w:sz w:val="28"/>
              </w:rPr>
            </w:pPr>
          </w:p>
          <w:p w:rsidR="002D24E1" w:rsidRPr="00AD2924" w:rsidRDefault="006C12F4" w:rsidP="00B71D5F">
            <w:pPr>
              <w:rPr>
                <w:bCs/>
                <w:sz w:val="27"/>
                <w:szCs w:val="27"/>
              </w:rPr>
            </w:pPr>
            <w:hyperlink r:id="rId21" w:anchor="tabs" w:history="1">
              <w:r w:rsidR="002D24E1" w:rsidRPr="00AD2924">
                <w:rPr>
                  <w:rStyle w:val="a8"/>
                  <w:sz w:val="27"/>
                  <w:szCs w:val="27"/>
                </w:rPr>
                <w:t>Корпоративное обучение от Skyeng</w:t>
              </w:r>
            </w:hyperlink>
            <w:r w:rsidR="002D24E1" w:rsidRPr="00AD2924">
              <w:rPr>
                <w:sz w:val="27"/>
                <w:szCs w:val="27"/>
              </w:rPr>
              <w:t xml:space="preserve"> – </w:t>
            </w:r>
            <w:r w:rsidR="002D24E1" w:rsidRPr="00AD2924">
              <w:rPr>
                <w:bCs/>
                <w:sz w:val="27"/>
                <w:szCs w:val="27"/>
              </w:rPr>
              <w:t>активная ссылка</w:t>
            </w:r>
          </w:p>
          <w:p w:rsidR="002D24E1" w:rsidRDefault="002D24E1" w:rsidP="00B71D5F"/>
          <w:p w:rsidR="004F265D" w:rsidRPr="00233879" w:rsidRDefault="002D24E1" w:rsidP="00B71D5F">
            <w:pPr>
              <w:rPr>
                <w:bCs/>
                <w:sz w:val="27"/>
                <w:szCs w:val="27"/>
              </w:rPr>
            </w:pPr>
            <w:r w:rsidRPr="002D24E1">
              <w:rPr>
                <w:b/>
                <w:bCs/>
                <w:sz w:val="27"/>
                <w:szCs w:val="27"/>
              </w:rPr>
              <w:t>General</w:t>
            </w:r>
            <w:r w:rsidRPr="002D24E1">
              <w:rPr>
                <w:bCs/>
                <w:sz w:val="27"/>
                <w:szCs w:val="27"/>
              </w:rPr>
              <w:t xml:space="preserve"> - классические индивидуальные уроки по 50 минут, с преподавателем, которого вы выберете сами, в удобном для вас расписании.</w:t>
            </w:r>
            <w:r w:rsidRPr="002D24E1">
              <w:rPr>
                <w:bCs/>
                <w:sz w:val="27"/>
                <w:szCs w:val="27"/>
              </w:rPr>
              <w:br/>
            </w:r>
            <w:r w:rsidRPr="002D24E1">
              <w:rPr>
                <w:b/>
                <w:bCs/>
                <w:sz w:val="27"/>
                <w:szCs w:val="27"/>
              </w:rPr>
              <w:t>Premium</w:t>
            </w:r>
            <w:r w:rsidRPr="002D24E1">
              <w:rPr>
                <w:bCs/>
                <w:sz w:val="27"/>
                <w:szCs w:val="27"/>
              </w:rPr>
              <w:t xml:space="preserve"> - максимально гибкое индивидуальное обучение в узких нишах и интересующих вас сферах с ТОП преподавателями (международные экзамены, IT-английский и др).</w:t>
            </w:r>
            <w:r w:rsidRPr="002D24E1">
              <w:rPr>
                <w:bCs/>
                <w:sz w:val="27"/>
                <w:szCs w:val="27"/>
              </w:rPr>
              <w:br/>
            </w:r>
            <w:r w:rsidRPr="002D24E1">
              <w:rPr>
                <w:b/>
                <w:bCs/>
                <w:sz w:val="27"/>
                <w:szCs w:val="27"/>
              </w:rPr>
              <w:t>Flip</w:t>
            </w:r>
            <w:r w:rsidRPr="002D24E1">
              <w:rPr>
                <w:bCs/>
                <w:sz w:val="27"/>
                <w:szCs w:val="27"/>
              </w:rPr>
              <w:t xml:space="preserve"> – комбинированный формат самостоятельного обучения и индивидуального обучения с преподавателем. </w:t>
            </w:r>
            <w:r w:rsidRPr="002D24E1">
              <w:rPr>
                <w:bCs/>
                <w:sz w:val="27"/>
                <w:szCs w:val="27"/>
              </w:rPr>
              <w:br/>
            </w:r>
            <w:r w:rsidRPr="002D24E1">
              <w:rPr>
                <w:b/>
                <w:bCs/>
                <w:sz w:val="27"/>
                <w:szCs w:val="27"/>
              </w:rPr>
              <w:t>Talks</w:t>
            </w:r>
            <w:r w:rsidRPr="002D24E1">
              <w:rPr>
                <w:bCs/>
                <w:sz w:val="27"/>
                <w:szCs w:val="27"/>
              </w:rPr>
              <w:t xml:space="preserve"> - короткие 15ти минутные встречи с носителями со всего мира для экстра-практики разговорного английского.</w:t>
            </w:r>
            <w:r w:rsidRPr="002D24E1">
              <w:rPr>
                <w:bCs/>
                <w:sz w:val="27"/>
                <w:szCs w:val="27"/>
              </w:rPr>
              <w:br/>
            </w:r>
            <w:r w:rsidRPr="002D24E1">
              <w:rPr>
                <w:b/>
                <w:bCs/>
                <w:sz w:val="27"/>
                <w:szCs w:val="27"/>
              </w:rPr>
              <w:t>Life</w:t>
            </w:r>
            <w:r w:rsidRPr="002D24E1">
              <w:rPr>
                <w:bCs/>
                <w:sz w:val="27"/>
                <w:szCs w:val="27"/>
              </w:rPr>
              <w:t xml:space="preserve"> - интерактивные мастер-классы не только для тренировки понимания речи на слух, но и для изучения нового во всех направлениях (спорт, путешествия, кулинария, психология).</w:t>
            </w:r>
            <w:r w:rsidRPr="002D24E1">
              <w:rPr>
                <w:bCs/>
                <w:sz w:val="27"/>
                <w:szCs w:val="27"/>
              </w:rPr>
              <w:br/>
            </w:r>
            <w:r w:rsidRPr="002D24E1">
              <w:rPr>
                <w:b/>
                <w:bCs/>
                <w:sz w:val="27"/>
                <w:szCs w:val="27"/>
              </w:rPr>
              <w:t>Self Study</w:t>
            </w:r>
            <w:r w:rsidRPr="002D24E1">
              <w:rPr>
                <w:bCs/>
                <w:sz w:val="27"/>
                <w:szCs w:val="27"/>
              </w:rPr>
              <w:t xml:space="preserve"> - умные тренажеры для самостоятельного развития всех навыков английского языка</w:t>
            </w:r>
          </w:p>
          <w:p w:rsidR="002D24E1" w:rsidRPr="00233879" w:rsidRDefault="002D24E1" w:rsidP="00B71D5F">
            <w:pPr>
              <w:rPr>
                <w:sz w:val="28"/>
              </w:rPr>
            </w:pPr>
          </w:p>
        </w:tc>
      </w:tr>
      <w:tr w:rsidR="004F265D" w:rsidRPr="00A53F93" w:rsidTr="0047005D">
        <w:tc>
          <w:tcPr>
            <w:tcW w:w="1120" w:type="pct"/>
            <w:tcBorders>
              <w:right w:val="single" w:sz="12" w:space="0" w:color="7030A0"/>
            </w:tcBorders>
          </w:tcPr>
          <w:p w:rsidR="004F265D" w:rsidRPr="00A53F93" w:rsidRDefault="002D24E1" w:rsidP="00B71D5F">
            <w:pPr>
              <w:rPr>
                <w:bCs/>
                <w:sz w:val="28"/>
              </w:rPr>
            </w:pPr>
            <w:r w:rsidRPr="00A53F93">
              <w:rPr>
                <w:sz w:val="28"/>
              </w:rPr>
              <w:t xml:space="preserve">Скидки для </w:t>
            </w:r>
            <w:proofErr w:type="spellStart"/>
            <w:r w:rsidRPr="00A53F93">
              <w:rPr>
                <w:sz w:val="28"/>
              </w:rPr>
              <w:t>Росмолодежь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3880" w:type="pct"/>
            <w:tcBorders>
              <w:left w:val="single" w:sz="12" w:space="0" w:color="7030A0"/>
            </w:tcBorders>
          </w:tcPr>
          <w:p w:rsidR="004F265D" w:rsidRPr="002D24E1" w:rsidRDefault="002D24E1" w:rsidP="00B71D5F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до 26%</w:t>
            </w:r>
          </w:p>
        </w:tc>
      </w:tr>
      <w:tr w:rsidR="004F265D" w:rsidRPr="00A53F93" w:rsidTr="0047005D">
        <w:tc>
          <w:tcPr>
            <w:tcW w:w="1120" w:type="pct"/>
            <w:tcBorders>
              <w:right w:val="single" w:sz="12" w:space="0" w:color="7030A0"/>
            </w:tcBorders>
          </w:tcPr>
          <w:p w:rsidR="004F265D" w:rsidRPr="00A53F93" w:rsidRDefault="004F265D" w:rsidP="002D24E1">
            <w:pPr>
              <w:rPr>
                <w:sz w:val="28"/>
              </w:rPr>
            </w:pPr>
          </w:p>
        </w:tc>
        <w:tc>
          <w:tcPr>
            <w:tcW w:w="3880" w:type="pct"/>
            <w:tcBorders>
              <w:left w:val="single" w:sz="12" w:space="0" w:color="7030A0"/>
            </w:tcBorders>
          </w:tcPr>
          <w:p w:rsidR="004F265D" w:rsidRPr="00A53F93" w:rsidRDefault="004F265D" w:rsidP="002D24E1">
            <w:pPr>
              <w:rPr>
                <w:sz w:val="28"/>
              </w:rPr>
            </w:pPr>
          </w:p>
        </w:tc>
      </w:tr>
      <w:tr w:rsidR="004F265D" w:rsidRPr="00A53F93" w:rsidTr="0047005D">
        <w:tc>
          <w:tcPr>
            <w:tcW w:w="1120" w:type="pct"/>
            <w:tcBorders>
              <w:right w:val="single" w:sz="12" w:space="0" w:color="7030A0"/>
            </w:tcBorders>
          </w:tcPr>
          <w:p w:rsidR="004F265D" w:rsidRPr="00A53F93" w:rsidRDefault="004F265D" w:rsidP="00B71D5F">
            <w:pPr>
              <w:rPr>
                <w:sz w:val="28"/>
              </w:rPr>
            </w:pPr>
            <w:r w:rsidRPr="00A53F93">
              <w:rPr>
                <w:sz w:val="28"/>
              </w:rPr>
              <w:t>Доп. плюшки</w:t>
            </w:r>
          </w:p>
        </w:tc>
        <w:tc>
          <w:tcPr>
            <w:tcW w:w="3880" w:type="pct"/>
            <w:tcBorders>
              <w:left w:val="single" w:sz="12" w:space="0" w:color="7030A0"/>
            </w:tcBorders>
          </w:tcPr>
          <w:p w:rsidR="004F265D" w:rsidRDefault="002D24E1" w:rsidP="00B71D5F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 w:rsidRPr="002D24E1">
              <w:rPr>
                <w:bCs/>
                <w:sz w:val="27"/>
                <w:szCs w:val="27"/>
              </w:rPr>
              <w:t>Разговорные клубы</w:t>
            </w:r>
            <w:r w:rsidRPr="00AD2924">
              <w:rPr>
                <w:bCs/>
                <w:sz w:val="27"/>
                <w:szCs w:val="27"/>
              </w:rPr>
              <w:t xml:space="preserve"> </w:t>
            </w:r>
            <w:r w:rsidR="00AD2924" w:rsidRPr="00AD2924">
              <w:rPr>
                <w:bCs/>
                <w:sz w:val="27"/>
                <w:szCs w:val="27"/>
              </w:rPr>
              <w:t>- три месяца обучения без оплат</w:t>
            </w:r>
          </w:p>
          <w:p w:rsidR="002D24E1" w:rsidRPr="00AD2924" w:rsidRDefault="006C12F4" w:rsidP="00B71D5F">
            <w:pPr>
              <w:rPr>
                <w:sz w:val="27"/>
                <w:szCs w:val="27"/>
              </w:rPr>
            </w:pPr>
            <w:hyperlink r:id="rId22" w:tgtFrame="_blank" w:history="1">
              <w:r w:rsidR="002D24E1" w:rsidRPr="00AD2924">
                <w:rPr>
                  <w:rStyle w:val="a8"/>
                  <w:sz w:val="27"/>
                  <w:szCs w:val="27"/>
                  <w:shd w:val="clear" w:color="auto" w:fill="F8F8F8"/>
                </w:rPr>
                <w:t>Разговорные клубы от Skyeng</w:t>
              </w:r>
            </w:hyperlink>
          </w:p>
        </w:tc>
      </w:tr>
      <w:tr w:rsidR="004F265D" w:rsidRPr="00A53F93" w:rsidTr="0047005D">
        <w:tc>
          <w:tcPr>
            <w:tcW w:w="1120" w:type="pct"/>
          </w:tcPr>
          <w:p w:rsidR="004F265D" w:rsidRPr="00A53F93" w:rsidRDefault="004F265D" w:rsidP="00B71D5F">
            <w:pPr>
              <w:rPr>
                <w:sz w:val="28"/>
              </w:rPr>
            </w:pPr>
          </w:p>
        </w:tc>
        <w:tc>
          <w:tcPr>
            <w:tcW w:w="3880" w:type="pct"/>
          </w:tcPr>
          <w:p w:rsidR="004F265D" w:rsidRPr="00A53F93" w:rsidRDefault="004F265D" w:rsidP="00B71D5F">
            <w:pPr>
              <w:rPr>
                <w:sz w:val="28"/>
              </w:rPr>
            </w:pPr>
          </w:p>
        </w:tc>
      </w:tr>
    </w:tbl>
    <w:p w:rsidR="00C63EEB" w:rsidRDefault="00C63EEB" w:rsidP="00C63EEB">
      <w:pPr>
        <w:pStyle w:val="1"/>
        <w:rPr>
          <w:color w:val="7030A0"/>
          <w:sz w:val="28"/>
        </w:rPr>
      </w:pPr>
    </w:p>
    <w:p w:rsidR="00C63EEB" w:rsidRDefault="00C63EEB" w:rsidP="00C63EEB">
      <w:pPr>
        <w:pStyle w:val="1"/>
        <w:rPr>
          <w:color w:val="7030A0"/>
          <w:sz w:val="28"/>
        </w:rPr>
      </w:pPr>
    </w:p>
    <w:p w:rsidR="00C63EEB" w:rsidRDefault="00C63EEB" w:rsidP="00C63EEB">
      <w:pPr>
        <w:pStyle w:val="1"/>
        <w:rPr>
          <w:color w:val="7030A0"/>
          <w:sz w:val="28"/>
        </w:rPr>
      </w:pPr>
    </w:p>
    <w:p w:rsidR="00FB0BB8" w:rsidRDefault="00FB0BB8" w:rsidP="00FB0BB8">
      <w:pPr>
        <w:pStyle w:val="normal"/>
      </w:pPr>
    </w:p>
    <w:p w:rsidR="00FB0BB8" w:rsidRDefault="00FB0BB8" w:rsidP="00FB0BB8">
      <w:pPr>
        <w:pStyle w:val="normal"/>
      </w:pPr>
    </w:p>
    <w:p w:rsidR="00C63EEB" w:rsidRPr="004F265D" w:rsidRDefault="00C63EEB" w:rsidP="00C63EEB">
      <w:pPr>
        <w:pStyle w:val="1"/>
        <w:rPr>
          <w:color w:val="7030A0"/>
          <w:sz w:val="28"/>
        </w:rPr>
      </w:pPr>
      <w:bookmarkStart w:id="6" w:name="_Toc124246822"/>
      <w:r>
        <w:rPr>
          <w:color w:val="7030A0"/>
          <w:sz w:val="28"/>
        </w:rPr>
        <w:lastRenderedPageBreak/>
        <w:t>КОРПОРАТИВНЫЕ</w:t>
      </w:r>
      <w:r w:rsidRPr="002D24E1">
        <w:rPr>
          <w:color w:val="7030A0"/>
          <w:sz w:val="28"/>
        </w:rPr>
        <w:t xml:space="preserve"> </w:t>
      </w:r>
      <w:r>
        <w:rPr>
          <w:color w:val="7030A0"/>
          <w:sz w:val="28"/>
        </w:rPr>
        <w:t>ПРЕДЛОЖЕНИЯ</w:t>
      </w:r>
      <w:r>
        <w:rPr>
          <w:color w:val="7030A0"/>
          <w:sz w:val="28"/>
          <w:lang w:val="en-US"/>
        </w:rPr>
        <w:t xml:space="preserve"> </w:t>
      </w:r>
      <w:r>
        <w:rPr>
          <w:color w:val="7030A0"/>
          <w:sz w:val="28"/>
        </w:rPr>
        <w:t>НА ЦВЕТЫ</w:t>
      </w:r>
      <w:bookmarkEnd w:id="6"/>
      <w:r w:rsidRPr="004F265D">
        <w:rPr>
          <w:color w:val="7030A0"/>
          <w:sz w:val="28"/>
        </w:rPr>
        <w:t xml:space="preserve"> </w:t>
      </w:r>
    </w:p>
    <w:p w:rsidR="00C63EEB" w:rsidRDefault="00C63EEB" w:rsidP="00C63EEB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tbl>
      <w:tblPr>
        <w:tblStyle w:val="a7"/>
        <w:tblW w:w="104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7938"/>
      </w:tblGrid>
      <w:tr w:rsidR="00C63EEB" w:rsidRPr="00A53F93" w:rsidTr="0047005D">
        <w:tc>
          <w:tcPr>
            <w:tcW w:w="2552" w:type="dxa"/>
            <w:tcBorders>
              <w:right w:val="single" w:sz="12" w:space="0" w:color="7030A0"/>
            </w:tcBorders>
          </w:tcPr>
          <w:p w:rsidR="00C63EEB" w:rsidRPr="00DD6D38" w:rsidRDefault="00C63EEB" w:rsidP="00C63EEB">
            <w:pPr>
              <w:pStyle w:val="2"/>
              <w:outlineLvl w:val="1"/>
              <w:rPr>
                <w:b/>
                <w:sz w:val="28"/>
                <w:lang w:val="en-US"/>
              </w:rPr>
            </w:pPr>
            <w:bookmarkStart w:id="7" w:name="_Toc124246823"/>
            <w:r w:rsidRPr="008F5284">
              <w:rPr>
                <w:b/>
                <w:sz w:val="28"/>
                <w:lang w:val="en-US"/>
              </w:rPr>
              <w:t>City flowers</w:t>
            </w:r>
            <w:bookmarkEnd w:id="7"/>
            <w:r w:rsidRPr="00DD6D38">
              <w:rPr>
                <w:b/>
                <w:sz w:val="28"/>
                <w:lang w:val="en-US"/>
              </w:rPr>
              <w:t xml:space="preserve"> </w:t>
            </w:r>
          </w:p>
          <w:p w:rsidR="00C63EEB" w:rsidRPr="00AB7669" w:rsidRDefault="00C63EEB" w:rsidP="00C63EEB">
            <w:pPr>
              <w:rPr>
                <w:b/>
                <w:sz w:val="28"/>
                <w:szCs w:val="32"/>
              </w:rPr>
            </w:pPr>
            <w:r w:rsidRPr="008F5284">
              <w:rPr>
                <w:rStyle w:val="a8"/>
                <w:sz w:val="28"/>
                <w:lang w:val="en-US"/>
              </w:rPr>
              <w:t>www.cityflo.ru</w:t>
            </w:r>
            <w:r w:rsidRPr="00AB7669">
              <w:rPr>
                <w:b/>
                <w:sz w:val="28"/>
                <w:szCs w:val="32"/>
              </w:rPr>
              <w:t xml:space="preserve"> </w:t>
            </w: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C63EEB" w:rsidRPr="00233879" w:rsidRDefault="00C63EEB" w:rsidP="0047005D">
            <w:pPr>
              <w:rPr>
                <w:b/>
                <w:bCs/>
                <w:sz w:val="28"/>
              </w:rPr>
            </w:pP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Д</w:t>
            </w:r>
            <w:r w:rsidRPr="008F5284">
              <w:rPr>
                <w:bCs/>
                <w:sz w:val="27"/>
                <w:szCs w:val="27"/>
              </w:rPr>
              <w:t xml:space="preserve">ва предложения от Студии цветов </w:t>
            </w:r>
            <w:proofErr w:type="spellStart"/>
            <w:r w:rsidRPr="008F5284">
              <w:rPr>
                <w:bCs/>
                <w:sz w:val="27"/>
                <w:szCs w:val="27"/>
              </w:rPr>
              <w:t>City</w:t>
            </w:r>
            <w:proofErr w:type="spellEnd"/>
            <w:r w:rsidRPr="008F5284">
              <w:rPr>
                <w:bCs/>
                <w:sz w:val="27"/>
                <w:szCs w:val="27"/>
              </w:rPr>
              <w:t xml:space="preserve"> </w:t>
            </w:r>
            <w:proofErr w:type="spellStart"/>
            <w:r w:rsidRPr="008F5284">
              <w:rPr>
                <w:bCs/>
                <w:sz w:val="27"/>
                <w:szCs w:val="27"/>
              </w:rPr>
              <w:t>flowers</w:t>
            </w:r>
            <w:proofErr w:type="spellEnd"/>
            <w:r w:rsidRPr="008F5284">
              <w:rPr>
                <w:bCs/>
                <w:sz w:val="27"/>
                <w:szCs w:val="27"/>
              </w:rPr>
              <w:t xml:space="preserve"> (http://www.cityflo.ru/).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/>
                <w:bCs/>
                <w:sz w:val="27"/>
                <w:szCs w:val="27"/>
              </w:rPr>
              <w:t>индивидуальное</w:t>
            </w:r>
            <w:r w:rsidRPr="008F5284">
              <w:rPr>
                <w:bCs/>
                <w:sz w:val="27"/>
                <w:szCs w:val="27"/>
              </w:rPr>
              <w:t>: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По кодовому слову «</w:t>
            </w:r>
            <w:proofErr w:type="spellStart"/>
            <w:r w:rsidRPr="008F5284">
              <w:rPr>
                <w:bCs/>
                <w:sz w:val="27"/>
                <w:szCs w:val="27"/>
              </w:rPr>
              <w:t>Росмолодежь</w:t>
            </w:r>
            <w:proofErr w:type="spellEnd"/>
            <w:r w:rsidRPr="008F5284">
              <w:rPr>
                <w:bCs/>
                <w:sz w:val="27"/>
                <w:szCs w:val="27"/>
              </w:rPr>
              <w:t xml:space="preserve">» скидка 10% на первую покупку. Скидка регистрируется по вашему номеру телефона. Предложением можно воспользоваться </w:t>
            </w:r>
            <w:proofErr w:type="spellStart"/>
            <w:r w:rsidRPr="008F5284">
              <w:rPr>
                <w:bCs/>
                <w:sz w:val="27"/>
                <w:szCs w:val="27"/>
              </w:rPr>
              <w:t>единоразово</w:t>
            </w:r>
            <w:proofErr w:type="spellEnd"/>
            <w:r w:rsidRPr="008F5284">
              <w:rPr>
                <w:bCs/>
                <w:sz w:val="27"/>
                <w:szCs w:val="27"/>
              </w:rPr>
              <w:t>.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/>
                <w:bCs/>
                <w:sz w:val="27"/>
                <w:szCs w:val="27"/>
              </w:rPr>
              <w:t>корпоративное</w:t>
            </w:r>
            <w:r w:rsidRPr="008F5284">
              <w:rPr>
                <w:bCs/>
                <w:sz w:val="27"/>
                <w:szCs w:val="27"/>
              </w:rPr>
              <w:t>: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накопительная скидка: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3% с первой покупки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5% от 25000₽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7% от 150000₽</w:t>
            </w:r>
          </w:p>
          <w:p w:rsidR="00C63EEB" w:rsidRPr="00233879" w:rsidRDefault="00C63EEB" w:rsidP="00C63EEB">
            <w:pPr>
              <w:rPr>
                <w:sz w:val="28"/>
              </w:rPr>
            </w:pPr>
            <w:r w:rsidRPr="008F5284">
              <w:rPr>
                <w:bCs/>
                <w:sz w:val="27"/>
                <w:szCs w:val="27"/>
              </w:rPr>
              <w:t>10% от 300000₽</w:t>
            </w:r>
          </w:p>
        </w:tc>
      </w:tr>
      <w:tr w:rsidR="00C63EEB" w:rsidRPr="00C63EEB" w:rsidTr="0047005D">
        <w:tc>
          <w:tcPr>
            <w:tcW w:w="2552" w:type="dxa"/>
            <w:tcBorders>
              <w:right w:val="single" w:sz="12" w:space="0" w:color="7030A0"/>
            </w:tcBorders>
          </w:tcPr>
          <w:p w:rsidR="00C63EEB" w:rsidRPr="00A53F93" w:rsidRDefault="00C63EEB" w:rsidP="0047005D">
            <w:pPr>
              <w:rPr>
                <w:bCs/>
                <w:sz w:val="28"/>
              </w:rPr>
            </w:pP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Просто каждый раз при заказе цветов говорите кодовое слово - "</w:t>
            </w:r>
            <w:proofErr w:type="spellStart"/>
            <w:r w:rsidRPr="008F5284">
              <w:rPr>
                <w:bCs/>
                <w:sz w:val="27"/>
                <w:szCs w:val="27"/>
              </w:rPr>
              <w:t>Росмолодежь</w:t>
            </w:r>
            <w:proofErr w:type="spellEnd"/>
            <w:r w:rsidRPr="008F5284">
              <w:rPr>
                <w:bCs/>
                <w:sz w:val="27"/>
                <w:szCs w:val="27"/>
              </w:rPr>
              <w:t>" и у нас будет копиться скидка!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Есть доставка по Москве и МО.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 xml:space="preserve">Можно заказать через сайт </w:t>
            </w:r>
            <w:proofErr w:type="spellStart"/>
            <w:r w:rsidRPr="008F5284">
              <w:rPr>
                <w:bCs/>
                <w:sz w:val="27"/>
                <w:szCs w:val="27"/>
              </w:rPr>
              <w:t>www.cityflo.ru</w:t>
            </w:r>
            <w:proofErr w:type="spellEnd"/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 xml:space="preserve">Заехать по адресу: м. </w:t>
            </w:r>
            <w:proofErr w:type="gramStart"/>
            <w:r w:rsidRPr="008F5284">
              <w:rPr>
                <w:bCs/>
                <w:sz w:val="27"/>
                <w:szCs w:val="27"/>
              </w:rPr>
              <w:t>Павелецкая</w:t>
            </w:r>
            <w:proofErr w:type="gramEnd"/>
            <w:r w:rsidRPr="008F5284">
              <w:rPr>
                <w:bCs/>
                <w:sz w:val="27"/>
                <w:szCs w:val="27"/>
              </w:rPr>
              <w:t xml:space="preserve">, ул. </w:t>
            </w:r>
            <w:proofErr w:type="spellStart"/>
            <w:r w:rsidRPr="008F5284">
              <w:rPr>
                <w:bCs/>
                <w:sz w:val="27"/>
                <w:szCs w:val="27"/>
              </w:rPr>
              <w:t>Летниковская</w:t>
            </w:r>
            <w:proofErr w:type="spellEnd"/>
            <w:r w:rsidRPr="008F5284">
              <w:rPr>
                <w:bCs/>
                <w:sz w:val="27"/>
                <w:szCs w:val="27"/>
              </w:rPr>
              <w:t xml:space="preserve">, д. 2, стр. 1 БЦ </w:t>
            </w:r>
            <w:proofErr w:type="spellStart"/>
            <w:r w:rsidRPr="008F5284">
              <w:rPr>
                <w:bCs/>
                <w:sz w:val="27"/>
                <w:szCs w:val="27"/>
              </w:rPr>
              <w:t>Вивальди</w:t>
            </w:r>
            <w:proofErr w:type="spellEnd"/>
            <w:r w:rsidRPr="008F5284">
              <w:rPr>
                <w:bCs/>
                <w:sz w:val="27"/>
                <w:szCs w:val="27"/>
              </w:rPr>
              <w:t xml:space="preserve"> Плаза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r w:rsidRPr="008F5284">
              <w:rPr>
                <w:bCs/>
                <w:sz w:val="27"/>
                <w:szCs w:val="27"/>
              </w:rPr>
              <w:t>Заказать по телефону тел. 8(916)425-4665</w:t>
            </w: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</w:p>
          <w:p w:rsidR="00C63EEB" w:rsidRPr="008F5284" w:rsidRDefault="00C63EEB" w:rsidP="00C63EEB">
            <w:pPr>
              <w:rPr>
                <w:bCs/>
                <w:sz w:val="27"/>
                <w:szCs w:val="27"/>
              </w:rPr>
            </w:pPr>
            <w:proofErr w:type="spellStart"/>
            <w:r w:rsidRPr="008F5284">
              <w:rPr>
                <w:bCs/>
                <w:sz w:val="27"/>
                <w:szCs w:val="27"/>
              </w:rPr>
              <w:t>Telegram</w:t>
            </w:r>
            <w:proofErr w:type="spellEnd"/>
            <w:r w:rsidRPr="008F5284">
              <w:rPr>
                <w:bCs/>
                <w:sz w:val="27"/>
                <w:szCs w:val="27"/>
              </w:rPr>
              <w:t xml:space="preserve"> https://t.me/cityflowers_msc</w:t>
            </w:r>
          </w:p>
          <w:p w:rsidR="00C63EEB" w:rsidRPr="00C63EEB" w:rsidRDefault="00C63EEB" w:rsidP="00C63EEB">
            <w:pPr>
              <w:rPr>
                <w:bCs/>
                <w:sz w:val="28"/>
                <w:lang w:val="en-US"/>
              </w:rPr>
            </w:pPr>
            <w:r w:rsidRPr="00DD6D38">
              <w:rPr>
                <w:bCs/>
                <w:sz w:val="27"/>
                <w:szCs w:val="27"/>
                <w:lang w:val="en-US"/>
              </w:rPr>
              <w:t>VK https://vk.com/cityflowers_ru</w:t>
            </w:r>
          </w:p>
        </w:tc>
      </w:tr>
      <w:tr w:rsidR="00C63EEB" w:rsidRPr="00C63EEB" w:rsidTr="0047005D">
        <w:tc>
          <w:tcPr>
            <w:tcW w:w="2552" w:type="dxa"/>
            <w:tcBorders>
              <w:right w:val="single" w:sz="12" w:space="0" w:color="7030A0"/>
            </w:tcBorders>
          </w:tcPr>
          <w:p w:rsidR="00C63EEB" w:rsidRPr="00C63EEB" w:rsidRDefault="00C63EEB" w:rsidP="0047005D">
            <w:pPr>
              <w:rPr>
                <w:sz w:val="28"/>
                <w:lang w:val="en-US"/>
              </w:rPr>
            </w:pP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C63EEB" w:rsidRPr="00C63EEB" w:rsidRDefault="00C63EEB" w:rsidP="0047005D">
            <w:pPr>
              <w:rPr>
                <w:sz w:val="28"/>
                <w:lang w:val="en-US"/>
              </w:rPr>
            </w:pPr>
          </w:p>
        </w:tc>
      </w:tr>
      <w:tr w:rsidR="00C63EEB" w:rsidRPr="00C63EEB" w:rsidTr="0047005D">
        <w:tc>
          <w:tcPr>
            <w:tcW w:w="2552" w:type="dxa"/>
            <w:tcBorders>
              <w:right w:val="single" w:sz="12" w:space="0" w:color="7030A0"/>
            </w:tcBorders>
          </w:tcPr>
          <w:p w:rsidR="00C63EEB" w:rsidRPr="00C63EEB" w:rsidRDefault="00C63EEB" w:rsidP="0047005D">
            <w:pPr>
              <w:rPr>
                <w:sz w:val="28"/>
                <w:lang w:val="en-US"/>
              </w:rPr>
            </w:pP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C63EEB" w:rsidRPr="00C63EEB" w:rsidRDefault="00C63EEB" w:rsidP="0047005D">
            <w:pPr>
              <w:rPr>
                <w:sz w:val="28"/>
                <w:lang w:val="en-US"/>
              </w:rPr>
            </w:pPr>
          </w:p>
        </w:tc>
      </w:tr>
      <w:tr w:rsidR="00C63EEB" w:rsidRPr="00A53F93" w:rsidTr="0047005D">
        <w:tc>
          <w:tcPr>
            <w:tcW w:w="2552" w:type="dxa"/>
            <w:tcBorders>
              <w:right w:val="single" w:sz="12" w:space="0" w:color="7030A0"/>
            </w:tcBorders>
          </w:tcPr>
          <w:p w:rsidR="00C63EEB" w:rsidRPr="00A53F93" w:rsidRDefault="00C63EEB" w:rsidP="0047005D">
            <w:pPr>
              <w:rPr>
                <w:sz w:val="28"/>
              </w:rPr>
            </w:pPr>
            <w:r w:rsidRPr="00A53F93">
              <w:rPr>
                <w:sz w:val="28"/>
              </w:rPr>
              <w:t>Доп. плюшки</w:t>
            </w: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C63EEB" w:rsidRPr="00AD2924" w:rsidRDefault="00C63EEB" w:rsidP="0047005D">
            <w:pPr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Мастер-классы по запросу</w:t>
            </w:r>
          </w:p>
        </w:tc>
      </w:tr>
    </w:tbl>
    <w:p w:rsidR="00011AAA" w:rsidRPr="00233879" w:rsidRDefault="00011AAA" w:rsidP="00011AAA">
      <w:pPr>
        <w:pStyle w:val="1"/>
        <w:rPr>
          <w:color w:val="7030A0"/>
          <w:sz w:val="28"/>
        </w:rPr>
      </w:pPr>
      <w:bookmarkStart w:id="8" w:name="_Toc124246824"/>
      <w:r>
        <w:rPr>
          <w:color w:val="7030A0"/>
          <w:sz w:val="28"/>
        </w:rPr>
        <w:lastRenderedPageBreak/>
        <w:t>ПСИХОЛОГИЧЕСКАЯ ПОДДЕРЖКА</w:t>
      </w:r>
      <w:bookmarkEnd w:id="8"/>
    </w:p>
    <w:tbl>
      <w:tblPr>
        <w:tblStyle w:val="a7"/>
        <w:tblW w:w="1049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2"/>
        <w:gridCol w:w="7938"/>
      </w:tblGrid>
      <w:tr w:rsidR="00011AAA" w:rsidRPr="00A53F93" w:rsidTr="00011AAA">
        <w:tc>
          <w:tcPr>
            <w:tcW w:w="2552" w:type="dxa"/>
            <w:tcBorders>
              <w:right w:val="single" w:sz="12" w:space="0" w:color="7030A0"/>
            </w:tcBorders>
          </w:tcPr>
          <w:p w:rsidR="00011AAA" w:rsidRDefault="00011AAA" w:rsidP="00305CB9">
            <w:pPr>
              <w:pStyle w:val="2"/>
              <w:outlineLvl w:val="1"/>
              <w:rPr>
                <w:b/>
                <w:sz w:val="28"/>
              </w:rPr>
            </w:pPr>
            <w:bookmarkStart w:id="9" w:name="_Toc124246825"/>
            <w:r w:rsidRPr="00BF44FF">
              <w:rPr>
                <w:b/>
                <w:sz w:val="28"/>
              </w:rPr>
              <w:t>Психолого-образовательный проект и сообщество практикующих осознанность – «ИНСАЙТ»</w:t>
            </w:r>
            <w:bookmarkEnd w:id="9"/>
          </w:p>
          <w:p w:rsidR="00011AAA" w:rsidRPr="00AB7669" w:rsidRDefault="00011AAA" w:rsidP="00305CB9">
            <w:pPr>
              <w:pStyle w:val="2"/>
              <w:outlineLvl w:val="1"/>
              <w:rPr>
                <w:b/>
                <w:sz w:val="28"/>
              </w:rPr>
            </w:pP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011AAA" w:rsidRPr="00233879" w:rsidRDefault="00011AAA" w:rsidP="00305CB9">
            <w:pPr>
              <w:rPr>
                <w:b/>
                <w:bCs/>
                <w:sz w:val="28"/>
              </w:rPr>
            </w:pPr>
          </w:p>
          <w:p w:rsidR="00011AAA" w:rsidRPr="00BF44FF" w:rsidRDefault="00011AAA" w:rsidP="00305CB9">
            <w:p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 xml:space="preserve">«ИНСАЙТ» — это психолого-образовательный проект и сообщество практикующих осознанность. </w:t>
            </w:r>
          </w:p>
          <w:p w:rsidR="00011AAA" w:rsidRDefault="00011AAA" w:rsidP="00305CB9">
            <w:pPr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Э</w:t>
            </w:r>
            <w:r w:rsidRPr="00BF44FF">
              <w:rPr>
                <w:bCs/>
                <w:sz w:val="27"/>
                <w:szCs w:val="27"/>
              </w:rPr>
              <w:t xml:space="preserve">то команда людей,  нацеленных на личностный и профессиональный рост посредством современных инструментов психологии и психотерапии.   </w:t>
            </w:r>
          </w:p>
          <w:p w:rsidR="00011AAA" w:rsidRPr="00BF44FF" w:rsidRDefault="00011AAA" w:rsidP="00305CB9">
            <w:pPr>
              <w:rPr>
                <w:bCs/>
                <w:sz w:val="27"/>
                <w:szCs w:val="27"/>
              </w:rPr>
            </w:pPr>
          </w:p>
          <w:p w:rsidR="00011AAA" w:rsidRPr="00BF44FF" w:rsidRDefault="00011AAA" w:rsidP="00305CB9">
            <w:pPr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В проекте все могут</w:t>
            </w:r>
            <w:r w:rsidRPr="00BF44FF">
              <w:rPr>
                <w:bCs/>
                <w:sz w:val="27"/>
                <w:szCs w:val="27"/>
              </w:rPr>
              <w:t xml:space="preserve">: </w:t>
            </w:r>
          </w:p>
          <w:p w:rsidR="00011AAA" w:rsidRPr="00BF44FF" w:rsidRDefault="00011AAA" w:rsidP="00305CB9">
            <w:pPr>
              <w:pStyle w:val="a9"/>
              <w:numPr>
                <w:ilvl w:val="0"/>
                <w:numId w:val="4"/>
              </w:num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 xml:space="preserve">Обучаться осмыслять жизненные процессы </w:t>
            </w:r>
          </w:p>
          <w:p w:rsidR="00011AAA" w:rsidRPr="00BF44FF" w:rsidRDefault="00011AAA" w:rsidP="00305CB9">
            <w:pPr>
              <w:pStyle w:val="a9"/>
              <w:numPr>
                <w:ilvl w:val="0"/>
                <w:numId w:val="4"/>
              </w:num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 xml:space="preserve">Практиковать методики личностного роста </w:t>
            </w:r>
          </w:p>
          <w:p w:rsidR="00011AAA" w:rsidRPr="00BF44FF" w:rsidRDefault="00011AAA" w:rsidP="00305CB9">
            <w:pPr>
              <w:pStyle w:val="a9"/>
              <w:numPr>
                <w:ilvl w:val="0"/>
                <w:numId w:val="4"/>
              </w:num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 xml:space="preserve">Разбирать практики для осознанной жизни </w:t>
            </w:r>
          </w:p>
          <w:p w:rsidR="00011AAA" w:rsidRPr="00BF44FF" w:rsidRDefault="00011AAA" w:rsidP="00305CB9">
            <w:pPr>
              <w:pStyle w:val="a9"/>
              <w:numPr>
                <w:ilvl w:val="0"/>
                <w:numId w:val="4"/>
              </w:num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>Учиться использовать информацию для формирования здоровой личности</w:t>
            </w:r>
          </w:p>
          <w:p w:rsidR="00011AAA" w:rsidRPr="00BF44FF" w:rsidRDefault="00011AAA" w:rsidP="00305CB9">
            <w:pPr>
              <w:pStyle w:val="a9"/>
              <w:numPr>
                <w:ilvl w:val="0"/>
                <w:numId w:val="4"/>
              </w:num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 xml:space="preserve">Обсуждать и согласовывать наши мероприятия </w:t>
            </w:r>
          </w:p>
          <w:p w:rsidR="00011AAA" w:rsidRPr="00BF44FF" w:rsidRDefault="00011AAA" w:rsidP="00305CB9">
            <w:pPr>
              <w:pStyle w:val="a9"/>
              <w:numPr>
                <w:ilvl w:val="0"/>
                <w:numId w:val="4"/>
              </w:numPr>
              <w:rPr>
                <w:bCs/>
                <w:sz w:val="27"/>
                <w:szCs w:val="27"/>
              </w:rPr>
            </w:pPr>
            <w:r w:rsidRPr="00BF44FF">
              <w:rPr>
                <w:bCs/>
                <w:sz w:val="27"/>
                <w:szCs w:val="27"/>
              </w:rPr>
              <w:t xml:space="preserve">Читать полезные статьи по психологии и коррекции личности 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4"/>
              </w:numPr>
              <w:rPr>
                <w:sz w:val="28"/>
              </w:rPr>
            </w:pPr>
            <w:r w:rsidRPr="00BF44FF">
              <w:rPr>
                <w:bCs/>
                <w:sz w:val="27"/>
                <w:szCs w:val="27"/>
              </w:rPr>
              <w:t>Делиться идеями и впечатлениями</w:t>
            </w:r>
            <w:r w:rsidRPr="00BF44FF">
              <w:rPr>
                <w:b/>
                <w:bCs/>
                <w:sz w:val="27"/>
                <w:szCs w:val="27"/>
              </w:rPr>
              <w:t xml:space="preserve"> </w:t>
            </w:r>
          </w:p>
        </w:tc>
      </w:tr>
      <w:tr w:rsidR="00011AAA" w:rsidRPr="00A53F93" w:rsidTr="00011AAA">
        <w:tc>
          <w:tcPr>
            <w:tcW w:w="2552" w:type="dxa"/>
            <w:tcBorders>
              <w:right w:val="single" w:sz="12" w:space="0" w:color="7030A0"/>
            </w:tcBorders>
          </w:tcPr>
          <w:p w:rsidR="00011AAA" w:rsidRDefault="00011AAA" w:rsidP="00305CB9">
            <w:pPr>
              <w:pStyle w:val="2"/>
              <w:outlineLvl w:val="1"/>
              <w:rPr>
                <w:b/>
                <w:sz w:val="28"/>
              </w:rPr>
            </w:pPr>
            <w:bookmarkStart w:id="10" w:name="_Toc124246826"/>
            <w:r>
              <w:rPr>
                <w:b/>
                <w:sz w:val="28"/>
              </w:rPr>
              <w:t>Групповые встречи с психологом</w:t>
            </w:r>
            <w:bookmarkEnd w:id="10"/>
          </w:p>
          <w:p w:rsidR="00011AAA" w:rsidRPr="00A53F93" w:rsidRDefault="00011AAA" w:rsidP="00305CB9">
            <w:pPr>
              <w:rPr>
                <w:bCs/>
                <w:sz w:val="28"/>
              </w:rPr>
            </w:pP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011AAA" w:rsidRDefault="00011AAA" w:rsidP="00305CB9">
            <w:pPr>
              <w:rPr>
                <w:bCs/>
                <w:sz w:val="28"/>
              </w:rPr>
            </w:pPr>
          </w:p>
          <w:p w:rsidR="00011AAA" w:rsidRDefault="00011AAA" w:rsidP="00305CB9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Используются разные форматы: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5"/>
              </w:numPr>
              <w:rPr>
                <w:bCs/>
                <w:sz w:val="27"/>
                <w:szCs w:val="27"/>
              </w:rPr>
            </w:pPr>
            <w:r w:rsidRPr="00011AAA">
              <w:rPr>
                <w:bCs/>
                <w:sz w:val="27"/>
                <w:szCs w:val="27"/>
              </w:rPr>
              <w:t xml:space="preserve">Тренинги 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5"/>
              </w:numPr>
              <w:rPr>
                <w:bCs/>
                <w:sz w:val="27"/>
                <w:szCs w:val="27"/>
              </w:rPr>
            </w:pPr>
            <w:r w:rsidRPr="00011AAA">
              <w:rPr>
                <w:bCs/>
                <w:sz w:val="27"/>
                <w:szCs w:val="27"/>
              </w:rPr>
              <w:t xml:space="preserve">Диагностика личности/Тесты на различные тематики и показатели 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5"/>
              </w:numPr>
              <w:rPr>
                <w:bCs/>
                <w:sz w:val="27"/>
                <w:szCs w:val="27"/>
              </w:rPr>
            </w:pPr>
            <w:r w:rsidRPr="00011AAA">
              <w:rPr>
                <w:bCs/>
                <w:sz w:val="27"/>
                <w:szCs w:val="27"/>
              </w:rPr>
              <w:t xml:space="preserve">Рефлексивные площадки на заранее выбранные темы 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5"/>
              </w:numPr>
              <w:rPr>
                <w:bCs/>
                <w:sz w:val="27"/>
                <w:szCs w:val="27"/>
              </w:rPr>
            </w:pPr>
            <w:r w:rsidRPr="00011AAA">
              <w:rPr>
                <w:bCs/>
                <w:sz w:val="27"/>
                <w:szCs w:val="27"/>
              </w:rPr>
              <w:t>Терапевтические группы (например, блиц-формат, вопрос-ответ), вопросы для обсуждения участники готовят заранее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5"/>
              </w:numPr>
              <w:rPr>
                <w:bCs/>
                <w:sz w:val="27"/>
                <w:szCs w:val="27"/>
              </w:rPr>
            </w:pPr>
            <w:r w:rsidRPr="00011AAA">
              <w:rPr>
                <w:bCs/>
                <w:sz w:val="27"/>
                <w:szCs w:val="27"/>
              </w:rPr>
              <w:t>Интерактивы/лекции по предложенной теме</w:t>
            </w:r>
          </w:p>
          <w:p w:rsidR="00011AAA" w:rsidRPr="00011AAA" w:rsidRDefault="00011AAA" w:rsidP="00305CB9">
            <w:pPr>
              <w:pStyle w:val="a9"/>
              <w:numPr>
                <w:ilvl w:val="0"/>
                <w:numId w:val="5"/>
              </w:numPr>
              <w:rPr>
                <w:bCs/>
                <w:sz w:val="28"/>
              </w:rPr>
            </w:pPr>
            <w:r w:rsidRPr="00011AAA">
              <w:rPr>
                <w:bCs/>
                <w:sz w:val="27"/>
                <w:szCs w:val="27"/>
              </w:rPr>
              <w:t>Мастер-классы в формате Арт-терапии</w:t>
            </w:r>
          </w:p>
          <w:p w:rsidR="00011AAA" w:rsidRPr="00011AAA" w:rsidRDefault="00011AAA" w:rsidP="00305CB9">
            <w:pPr>
              <w:pStyle w:val="a9"/>
              <w:ind w:left="360"/>
              <w:rPr>
                <w:bCs/>
                <w:sz w:val="28"/>
              </w:rPr>
            </w:pPr>
          </w:p>
        </w:tc>
      </w:tr>
      <w:tr w:rsidR="00011AAA" w:rsidRPr="00A53F93" w:rsidTr="00011AAA">
        <w:trPr>
          <w:trHeight w:val="121"/>
        </w:trPr>
        <w:tc>
          <w:tcPr>
            <w:tcW w:w="2552" w:type="dxa"/>
            <w:tcBorders>
              <w:right w:val="single" w:sz="12" w:space="0" w:color="7030A0"/>
            </w:tcBorders>
          </w:tcPr>
          <w:p w:rsidR="00011AAA" w:rsidRPr="00A53F93" w:rsidRDefault="00011AAA" w:rsidP="00305CB9">
            <w:pPr>
              <w:rPr>
                <w:sz w:val="28"/>
              </w:rPr>
            </w:pP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011AAA" w:rsidRPr="00011AAA" w:rsidRDefault="00011AAA" w:rsidP="00305CB9">
            <w:pPr>
              <w:rPr>
                <w:sz w:val="28"/>
              </w:rPr>
            </w:pPr>
            <w:r>
              <w:rPr>
                <w:sz w:val="28"/>
              </w:rPr>
              <w:t xml:space="preserve">Присоединяйтесь к проекту «ИНСАЙТ». </w:t>
            </w:r>
          </w:p>
          <w:p w:rsidR="00011AAA" w:rsidRPr="00011AAA" w:rsidRDefault="006C12F4" w:rsidP="00305CB9">
            <w:pPr>
              <w:rPr>
                <w:sz w:val="28"/>
              </w:rPr>
            </w:pPr>
            <w:hyperlink r:id="rId23" w:history="1">
              <w:r w:rsidR="00011AAA" w:rsidRPr="00011AAA">
                <w:rPr>
                  <w:rStyle w:val="a8"/>
                  <w:sz w:val="28"/>
                </w:rPr>
                <w:t>Присоединиться в Telegram</w:t>
              </w:r>
            </w:hyperlink>
          </w:p>
          <w:p w:rsidR="00011AAA" w:rsidRPr="00011AAA" w:rsidRDefault="00011AAA" w:rsidP="00305CB9">
            <w:pPr>
              <w:rPr>
                <w:sz w:val="28"/>
              </w:rPr>
            </w:pPr>
          </w:p>
        </w:tc>
      </w:tr>
      <w:tr w:rsidR="00011AAA" w:rsidRPr="00A53F93" w:rsidTr="00011AAA">
        <w:tc>
          <w:tcPr>
            <w:tcW w:w="2552" w:type="dxa"/>
            <w:tcBorders>
              <w:right w:val="single" w:sz="12" w:space="0" w:color="7030A0"/>
            </w:tcBorders>
          </w:tcPr>
          <w:p w:rsidR="00011AAA" w:rsidRPr="00A53F93" w:rsidRDefault="00011AAA" w:rsidP="00305CB9">
            <w:pPr>
              <w:rPr>
                <w:sz w:val="28"/>
              </w:rPr>
            </w:pPr>
            <w:r>
              <w:rPr>
                <w:sz w:val="28"/>
              </w:rPr>
              <w:t>Когда</w:t>
            </w: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011AAA" w:rsidRDefault="00011AAA" w:rsidP="003F1C2F">
            <w:pPr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Каждую пятницу</w:t>
            </w:r>
            <w:r w:rsidR="00567957">
              <w:rPr>
                <w:bCs/>
                <w:sz w:val="27"/>
                <w:szCs w:val="27"/>
              </w:rPr>
              <w:t>. Анонс темы накануне в группе проекта «ИНСАЙТ».</w:t>
            </w:r>
          </w:p>
          <w:p w:rsidR="003F1C2F" w:rsidRPr="00AD2924" w:rsidRDefault="003F1C2F" w:rsidP="003F1C2F">
            <w:pPr>
              <w:rPr>
                <w:sz w:val="27"/>
                <w:szCs w:val="27"/>
              </w:rPr>
            </w:pPr>
          </w:p>
        </w:tc>
      </w:tr>
      <w:tr w:rsidR="00011AAA" w:rsidRPr="00A53F93" w:rsidTr="00011AAA">
        <w:tc>
          <w:tcPr>
            <w:tcW w:w="2552" w:type="dxa"/>
            <w:tcBorders>
              <w:right w:val="single" w:sz="12" w:space="0" w:color="7030A0"/>
            </w:tcBorders>
          </w:tcPr>
          <w:p w:rsidR="00011AAA" w:rsidRPr="00A53F93" w:rsidRDefault="00011AAA" w:rsidP="00305CB9">
            <w:pPr>
              <w:rPr>
                <w:sz w:val="28"/>
              </w:rPr>
            </w:pPr>
            <w:r>
              <w:rPr>
                <w:sz w:val="28"/>
              </w:rPr>
              <w:t>Кто</w:t>
            </w:r>
          </w:p>
        </w:tc>
        <w:tc>
          <w:tcPr>
            <w:tcW w:w="7938" w:type="dxa"/>
            <w:tcBorders>
              <w:left w:val="single" w:sz="12" w:space="0" w:color="7030A0"/>
            </w:tcBorders>
          </w:tcPr>
          <w:p w:rsidR="00011AAA" w:rsidRPr="00AD2924" w:rsidRDefault="00011AAA" w:rsidP="00305CB9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Кисуркина Мария - </w:t>
            </w:r>
            <w:r w:rsidRPr="00011AAA">
              <w:rPr>
                <w:sz w:val="27"/>
                <w:szCs w:val="27"/>
              </w:rPr>
              <w:t>клинический психолог, аддиктолог, психотерапевт, действительный член Общероссийской Профессиональной Психотерапевтической Лиги</w:t>
            </w:r>
            <w:r>
              <w:rPr>
                <w:sz w:val="27"/>
                <w:szCs w:val="27"/>
              </w:rPr>
              <w:t>.</w:t>
            </w:r>
          </w:p>
        </w:tc>
      </w:tr>
    </w:tbl>
    <w:p w:rsidR="00DD6D38" w:rsidRPr="004F265D" w:rsidRDefault="00DD6D38" w:rsidP="00DD6D38">
      <w:pPr>
        <w:pStyle w:val="1"/>
        <w:rPr>
          <w:color w:val="7030A0"/>
          <w:sz w:val="28"/>
        </w:rPr>
      </w:pPr>
      <w:bookmarkStart w:id="11" w:name="_Toc124246827"/>
      <w:r>
        <w:rPr>
          <w:color w:val="7030A0"/>
          <w:sz w:val="28"/>
        </w:rPr>
        <w:lastRenderedPageBreak/>
        <w:t>КОРПОРАТИВНЫЕ ПРЕДЛОЖЕНИЯ: КАФЕ</w:t>
      </w:r>
      <w:bookmarkEnd w:id="11"/>
    </w:p>
    <w:p w:rsidR="00DD6D38" w:rsidRDefault="00DD6D38" w:rsidP="00DD6D38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tbl>
      <w:tblPr>
        <w:tblStyle w:val="a7"/>
        <w:tblW w:w="10490" w:type="dxa"/>
        <w:tblInd w:w="-176" w:type="dxa"/>
        <w:tblLook w:val="04A0"/>
      </w:tblPr>
      <w:tblGrid>
        <w:gridCol w:w="3008"/>
        <w:gridCol w:w="7482"/>
      </w:tblGrid>
      <w:tr w:rsidR="00DD6D38" w:rsidRPr="00A53F93" w:rsidTr="00F340D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D6D38" w:rsidRDefault="00DD6D38" w:rsidP="00DD6D38">
            <w:pPr>
              <w:pStyle w:val="2"/>
              <w:outlineLvl w:val="1"/>
              <w:rPr>
                <w:b/>
                <w:sz w:val="28"/>
              </w:rPr>
            </w:pPr>
            <w:bookmarkStart w:id="12" w:name="_Toc124246828"/>
            <w:proofErr w:type="spellStart"/>
            <w:r>
              <w:rPr>
                <w:b/>
                <w:sz w:val="28"/>
              </w:rPr>
              <w:t>Чифанька</w:t>
            </w:r>
            <w:bookmarkEnd w:id="12"/>
            <w:proofErr w:type="spellEnd"/>
            <w:r w:rsidRPr="008C6311">
              <w:rPr>
                <w:b/>
                <w:sz w:val="28"/>
                <w:lang w:val="en-US"/>
              </w:rPr>
              <w:t xml:space="preserve"> </w:t>
            </w:r>
          </w:p>
          <w:p w:rsidR="00DD6D38" w:rsidRPr="00DD6D38" w:rsidRDefault="00DD6D38" w:rsidP="00DD6D38">
            <w:pPr>
              <w:pStyle w:val="normal"/>
            </w:pPr>
            <w:r>
              <w:t>Кафе китайское кухни</w:t>
            </w: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D6D38" w:rsidRDefault="00DD6D38">
            <w:pPr>
              <w:rPr>
                <w:bCs/>
                <w:sz w:val="27"/>
                <w:szCs w:val="27"/>
              </w:rPr>
            </w:pPr>
            <w:r w:rsidRPr="00D62117">
              <w:rPr>
                <w:rFonts w:ascii="Arial" w:hAnsi="Arial" w:cs="Arial"/>
                <w:color w:val="0000FF"/>
                <w:sz w:val="26"/>
                <w:szCs w:val="26"/>
              </w:rPr>
              <w:br/>
            </w:r>
          </w:p>
          <w:p w:rsidR="00DD6D38" w:rsidRDefault="00DD6D38">
            <w:r w:rsidRPr="00DD6D38">
              <w:rPr>
                <w:bCs/>
                <w:sz w:val="27"/>
                <w:szCs w:val="27"/>
              </w:rPr>
              <w:t>Большой Трёхсвятительский пер., 2/1с8 (этаж 1)</w:t>
            </w:r>
          </w:p>
        </w:tc>
      </w:tr>
      <w:tr w:rsidR="00DD6D38" w:rsidRPr="00A53F93" w:rsidTr="00F340D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D6D38" w:rsidRPr="00A53F93" w:rsidRDefault="00DD6D38" w:rsidP="00F340DD">
            <w:pPr>
              <w:rPr>
                <w:bCs/>
                <w:sz w:val="28"/>
              </w:rPr>
            </w:pP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D6D38" w:rsidRDefault="006C12F4" w:rsidP="00DD6D38">
            <w:hyperlink r:id="rId24" w:tgtFrame="_blank" w:history="1"/>
          </w:p>
        </w:tc>
      </w:tr>
      <w:tr w:rsidR="00DD6D38" w:rsidRPr="00A53F93" w:rsidTr="00F340D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D6D38" w:rsidRPr="00A53F93" w:rsidRDefault="00DD6D38" w:rsidP="00F340DD">
            <w:pPr>
              <w:rPr>
                <w:sz w:val="28"/>
              </w:rPr>
            </w:pPr>
            <w:r w:rsidRPr="00A53F93">
              <w:rPr>
                <w:sz w:val="28"/>
              </w:rPr>
              <w:t>Скидки для Росмолодежи</w:t>
            </w: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D6D38" w:rsidRDefault="00DD6D38" w:rsidP="00DD6D38">
            <w:pPr>
              <w:rPr>
                <w:bCs/>
                <w:sz w:val="28"/>
              </w:rPr>
            </w:pPr>
            <w:r w:rsidRPr="00C63EEB">
              <w:rPr>
                <w:b/>
                <w:bCs/>
                <w:sz w:val="28"/>
              </w:rPr>
              <w:t>Скидка 10%</w:t>
            </w:r>
            <w:r w:rsidRPr="00DD6D38">
              <w:rPr>
                <w:bCs/>
                <w:sz w:val="28"/>
              </w:rPr>
              <w:t xml:space="preserve"> распространяется на все блюда и горячий заварной чай</w:t>
            </w:r>
            <w:r>
              <w:rPr>
                <w:bCs/>
                <w:sz w:val="28"/>
              </w:rPr>
              <w:t xml:space="preserve"> </w:t>
            </w:r>
            <w:r w:rsidRPr="00DD6D38">
              <w:rPr>
                <w:bCs/>
                <w:sz w:val="28"/>
              </w:rPr>
              <w:t xml:space="preserve">в будние дни с 12:00 </w:t>
            </w:r>
            <w:r>
              <w:rPr>
                <w:bCs/>
                <w:sz w:val="28"/>
              </w:rPr>
              <w:t>до 18:00 по московскому времени</w:t>
            </w:r>
            <w:r w:rsidRPr="00DD6D38">
              <w:rPr>
                <w:bCs/>
                <w:sz w:val="28"/>
              </w:rPr>
              <w:t xml:space="preserve">. </w:t>
            </w:r>
          </w:p>
          <w:p w:rsidR="00DD6D38" w:rsidRDefault="00DD6D38" w:rsidP="00DD6D38">
            <w:pPr>
              <w:rPr>
                <w:bCs/>
                <w:sz w:val="28"/>
              </w:rPr>
            </w:pPr>
            <w:r w:rsidRPr="00DD6D38">
              <w:rPr>
                <w:bCs/>
                <w:sz w:val="28"/>
              </w:rPr>
              <w:t>Скидка не действует на пиво, снэки и напитки б/а в бутылках.</w:t>
            </w:r>
          </w:p>
          <w:p w:rsidR="00DD6D38" w:rsidRPr="00305CB9" w:rsidRDefault="00DD6D38" w:rsidP="00DD6D38">
            <w:pPr>
              <w:rPr>
                <w:bCs/>
                <w:sz w:val="28"/>
              </w:rPr>
            </w:pPr>
          </w:p>
        </w:tc>
      </w:tr>
      <w:tr w:rsidR="00DD6D38" w:rsidRPr="00A53F93" w:rsidTr="00F340D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D6D38" w:rsidRPr="00A53F93" w:rsidRDefault="00DD6D38" w:rsidP="00F340D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Как воспользоваться</w:t>
            </w:r>
          </w:p>
          <w:p w:rsidR="00DD6D38" w:rsidRPr="00A53F93" w:rsidRDefault="00DD6D38" w:rsidP="00F340DD">
            <w:pPr>
              <w:rPr>
                <w:sz w:val="28"/>
              </w:rPr>
            </w:pP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D6D38" w:rsidRDefault="00DD6D38" w:rsidP="00DD6D38">
            <w:pPr>
              <w:rPr>
                <w:bCs/>
                <w:sz w:val="28"/>
              </w:rPr>
            </w:pPr>
            <w:r w:rsidRPr="00DD6D38">
              <w:rPr>
                <w:bCs/>
                <w:sz w:val="28"/>
              </w:rPr>
              <w:t xml:space="preserve">Скидка действует при предъявлении пропуска Росмолодёжь и кодового слова "Росмолодёжь" </w:t>
            </w:r>
          </w:p>
          <w:p w:rsidR="00DD6D38" w:rsidRPr="00DD6D38" w:rsidRDefault="00DD6D38" w:rsidP="00DD6D38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В</w:t>
            </w:r>
            <w:r w:rsidRPr="00DD6D38">
              <w:rPr>
                <w:bCs/>
                <w:sz w:val="28"/>
              </w:rPr>
              <w:t xml:space="preserve"> будние дни с 12:00 до 18:00 по московскому времени. </w:t>
            </w:r>
          </w:p>
          <w:p w:rsidR="00DD6D38" w:rsidRPr="00A53F93" w:rsidRDefault="00DD6D38" w:rsidP="00F340DD">
            <w:pPr>
              <w:rPr>
                <w:sz w:val="28"/>
              </w:rPr>
            </w:pPr>
          </w:p>
        </w:tc>
      </w:tr>
    </w:tbl>
    <w:p w:rsidR="00DF3A2D" w:rsidRDefault="00DF3A2D" w:rsidP="0060028B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tbl>
      <w:tblPr>
        <w:tblStyle w:val="a7"/>
        <w:tblW w:w="10490" w:type="dxa"/>
        <w:tblInd w:w="-176" w:type="dxa"/>
        <w:tblLook w:val="04A0"/>
      </w:tblPr>
      <w:tblGrid>
        <w:gridCol w:w="3008"/>
        <w:gridCol w:w="7482"/>
      </w:tblGrid>
      <w:tr w:rsidR="00DF3A2D" w:rsidTr="00DF3A2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F3A2D" w:rsidRDefault="00DF3A2D" w:rsidP="00DF3A2D">
            <w:pPr>
              <w:pStyle w:val="2"/>
              <w:outlineLvl w:val="1"/>
              <w:rPr>
                <w:b/>
                <w:sz w:val="28"/>
              </w:rPr>
            </w:pPr>
            <w:bookmarkStart w:id="13" w:name="_Toc124246829"/>
            <w:r>
              <w:rPr>
                <w:b/>
                <w:sz w:val="28"/>
              </w:rPr>
              <w:t>СЮР</w:t>
            </w:r>
            <w:bookmarkEnd w:id="13"/>
          </w:p>
          <w:p w:rsidR="00DF3A2D" w:rsidRPr="00DD6D38" w:rsidRDefault="006E0F9D" w:rsidP="006E0F9D">
            <w:pPr>
              <w:pStyle w:val="normal"/>
            </w:pPr>
            <w:r w:rsidRPr="006E0F9D">
              <w:t>Точка общественного сбора молодых граждан, которые разделяют особое понимание сюрреализма</w:t>
            </w: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F3A2D" w:rsidRDefault="00DF3A2D" w:rsidP="00DF3A2D">
            <w:pPr>
              <w:rPr>
                <w:bCs/>
                <w:sz w:val="27"/>
                <w:szCs w:val="27"/>
              </w:rPr>
            </w:pPr>
            <w:r w:rsidRPr="00D62117">
              <w:rPr>
                <w:rFonts w:ascii="Arial" w:hAnsi="Arial" w:cs="Arial"/>
                <w:color w:val="0000FF"/>
                <w:sz w:val="26"/>
                <w:szCs w:val="26"/>
              </w:rPr>
              <w:br/>
            </w:r>
          </w:p>
          <w:p w:rsidR="00DF3A2D" w:rsidRDefault="00DF3A2D" w:rsidP="00DF3A2D">
            <w:r w:rsidRPr="00DD6D38">
              <w:rPr>
                <w:bCs/>
                <w:sz w:val="27"/>
                <w:szCs w:val="27"/>
              </w:rPr>
              <w:t>Большой Трёхсвятительский пер., 2/1с8 (этаж 1)</w:t>
            </w:r>
          </w:p>
        </w:tc>
      </w:tr>
      <w:tr w:rsidR="00DF3A2D" w:rsidTr="00DF3A2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F3A2D" w:rsidRPr="00A53F93" w:rsidRDefault="00DF3A2D" w:rsidP="00DF3A2D">
            <w:pPr>
              <w:rPr>
                <w:bCs/>
                <w:sz w:val="28"/>
              </w:rPr>
            </w:pP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F3A2D" w:rsidRDefault="006C12F4" w:rsidP="00DF3A2D">
            <w:hyperlink r:id="rId25" w:tgtFrame="_blank" w:history="1"/>
          </w:p>
        </w:tc>
      </w:tr>
      <w:tr w:rsidR="00DF3A2D" w:rsidRPr="00305CB9" w:rsidTr="00DF3A2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F3A2D" w:rsidRPr="00A53F93" w:rsidRDefault="00DF3A2D" w:rsidP="00DF3A2D">
            <w:pPr>
              <w:rPr>
                <w:sz w:val="28"/>
              </w:rPr>
            </w:pPr>
            <w:r w:rsidRPr="00A53F93">
              <w:rPr>
                <w:sz w:val="28"/>
              </w:rPr>
              <w:t>Скидки для Росмолодежи</w:t>
            </w: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F3A2D" w:rsidRDefault="006E0F9D" w:rsidP="00DF3A2D">
            <w:pPr>
              <w:rPr>
                <w:bCs/>
                <w:sz w:val="28"/>
              </w:rPr>
            </w:pPr>
            <w:r w:rsidRPr="00C63EEB">
              <w:rPr>
                <w:b/>
                <w:bCs/>
                <w:sz w:val="28"/>
              </w:rPr>
              <w:t>Скидка 2</w:t>
            </w:r>
            <w:r w:rsidR="00DF3A2D" w:rsidRPr="00C63EEB">
              <w:rPr>
                <w:b/>
                <w:bCs/>
                <w:sz w:val="28"/>
              </w:rPr>
              <w:t>0%</w:t>
            </w:r>
            <w:r w:rsidR="00DF3A2D" w:rsidRPr="00DD6D38">
              <w:rPr>
                <w:bCs/>
                <w:sz w:val="28"/>
              </w:rPr>
              <w:t xml:space="preserve"> распространяется на все блюда и горячий заварной чай</w:t>
            </w:r>
            <w:r w:rsidR="00DF3A2D">
              <w:rPr>
                <w:bCs/>
                <w:sz w:val="28"/>
              </w:rPr>
              <w:t xml:space="preserve"> </w:t>
            </w:r>
            <w:r w:rsidR="00DF3A2D" w:rsidRPr="00DD6D38">
              <w:rPr>
                <w:bCs/>
                <w:sz w:val="28"/>
              </w:rPr>
              <w:t xml:space="preserve">в будние дни с 12:00 </w:t>
            </w:r>
            <w:r w:rsidR="00DF3A2D">
              <w:rPr>
                <w:bCs/>
                <w:sz w:val="28"/>
              </w:rPr>
              <w:t>до 1</w:t>
            </w:r>
            <w:r>
              <w:rPr>
                <w:bCs/>
                <w:sz w:val="28"/>
              </w:rPr>
              <w:t>6</w:t>
            </w:r>
            <w:r w:rsidR="00DF3A2D">
              <w:rPr>
                <w:bCs/>
                <w:sz w:val="28"/>
              </w:rPr>
              <w:t>:00 по московскому времени</w:t>
            </w:r>
            <w:r w:rsidR="00DF3A2D" w:rsidRPr="00DD6D38">
              <w:rPr>
                <w:bCs/>
                <w:sz w:val="28"/>
              </w:rPr>
              <w:t xml:space="preserve">. </w:t>
            </w:r>
          </w:p>
          <w:p w:rsidR="00DF3A2D" w:rsidRPr="00305CB9" w:rsidRDefault="00DF3A2D" w:rsidP="006E0F9D">
            <w:pPr>
              <w:rPr>
                <w:bCs/>
                <w:sz w:val="28"/>
              </w:rPr>
            </w:pPr>
          </w:p>
        </w:tc>
      </w:tr>
      <w:tr w:rsidR="00DF3A2D" w:rsidRPr="00A53F93" w:rsidTr="00DF3A2D">
        <w:tc>
          <w:tcPr>
            <w:tcW w:w="3008" w:type="dxa"/>
            <w:tcBorders>
              <w:top w:val="nil"/>
              <w:left w:val="nil"/>
              <w:bottom w:val="nil"/>
              <w:right w:val="single" w:sz="4" w:space="0" w:color="7030A0"/>
            </w:tcBorders>
          </w:tcPr>
          <w:p w:rsidR="00DF3A2D" w:rsidRPr="00A53F93" w:rsidRDefault="00DF3A2D" w:rsidP="00DF3A2D">
            <w:pPr>
              <w:rPr>
                <w:bCs/>
                <w:sz w:val="28"/>
              </w:rPr>
            </w:pPr>
            <w:r w:rsidRPr="00A53F93">
              <w:rPr>
                <w:bCs/>
                <w:sz w:val="28"/>
              </w:rPr>
              <w:t>Как воспользоваться</w:t>
            </w:r>
          </w:p>
          <w:p w:rsidR="00DF3A2D" w:rsidRPr="00A53F93" w:rsidRDefault="00DF3A2D" w:rsidP="00DF3A2D">
            <w:pPr>
              <w:rPr>
                <w:sz w:val="28"/>
              </w:rPr>
            </w:pPr>
          </w:p>
        </w:tc>
        <w:tc>
          <w:tcPr>
            <w:tcW w:w="7482" w:type="dxa"/>
            <w:tcBorders>
              <w:top w:val="nil"/>
              <w:left w:val="single" w:sz="4" w:space="0" w:color="7030A0"/>
              <w:bottom w:val="nil"/>
              <w:right w:val="nil"/>
            </w:tcBorders>
          </w:tcPr>
          <w:p w:rsidR="00DF3A2D" w:rsidRDefault="00DF3A2D" w:rsidP="00DF3A2D">
            <w:pPr>
              <w:rPr>
                <w:bCs/>
                <w:sz w:val="28"/>
              </w:rPr>
            </w:pPr>
            <w:r w:rsidRPr="00DD6D38">
              <w:rPr>
                <w:bCs/>
                <w:sz w:val="28"/>
              </w:rPr>
              <w:t xml:space="preserve">Скидка действует </w:t>
            </w:r>
            <w:r w:rsidR="006E0F9D">
              <w:rPr>
                <w:bCs/>
                <w:sz w:val="28"/>
              </w:rPr>
              <w:t xml:space="preserve">по кодовому слову Росмолодёжь </w:t>
            </w:r>
          </w:p>
          <w:p w:rsidR="00DF3A2D" w:rsidRPr="00DD6D38" w:rsidRDefault="00DF3A2D" w:rsidP="00DF3A2D">
            <w:pPr>
              <w:rPr>
                <w:bCs/>
                <w:sz w:val="28"/>
              </w:rPr>
            </w:pPr>
            <w:r>
              <w:rPr>
                <w:bCs/>
                <w:sz w:val="28"/>
              </w:rPr>
              <w:t>В</w:t>
            </w:r>
            <w:r w:rsidR="006E0F9D">
              <w:rPr>
                <w:bCs/>
                <w:sz w:val="28"/>
              </w:rPr>
              <w:t xml:space="preserve"> будние дни с 12:00 до 16</w:t>
            </w:r>
            <w:r w:rsidRPr="00DD6D38">
              <w:rPr>
                <w:bCs/>
                <w:sz w:val="28"/>
              </w:rPr>
              <w:t xml:space="preserve">:00 по московскому времени. </w:t>
            </w:r>
          </w:p>
          <w:p w:rsidR="00DF3A2D" w:rsidRPr="00A53F93" w:rsidRDefault="00DF3A2D" w:rsidP="00DF3A2D">
            <w:pPr>
              <w:rPr>
                <w:sz w:val="28"/>
              </w:rPr>
            </w:pPr>
          </w:p>
        </w:tc>
      </w:tr>
    </w:tbl>
    <w:p w:rsidR="00DF3A2D" w:rsidRPr="004F265D" w:rsidRDefault="00DF3A2D" w:rsidP="0060028B">
      <w:pPr>
        <w:rPr>
          <w:rFonts w:ascii="XO Thames" w:eastAsia="Times New Roman" w:hAnsi="XO Thames" w:cs="Times New Roman"/>
          <w:b/>
          <w:bCs/>
          <w:color w:val="000000"/>
          <w:sz w:val="24"/>
          <w:szCs w:val="20"/>
        </w:rPr>
      </w:pPr>
    </w:p>
    <w:sectPr w:rsidR="00DF3A2D" w:rsidRPr="004F265D" w:rsidSect="0047005D">
      <w:headerReference w:type="default" r:id="rId26"/>
      <w:footerReference w:type="default" r:id="rId27"/>
      <w:pgSz w:w="11909" w:h="16834"/>
      <w:pgMar w:top="262" w:right="1080" w:bottom="1440" w:left="1080" w:header="720" w:footer="243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005D" w:rsidRDefault="0047005D" w:rsidP="006C17A4">
      <w:pPr>
        <w:spacing w:line="240" w:lineRule="auto"/>
      </w:pPr>
      <w:r>
        <w:separator/>
      </w:r>
    </w:p>
  </w:endnote>
  <w:endnote w:type="continuationSeparator" w:id="0">
    <w:p w:rsidR="0047005D" w:rsidRDefault="0047005D" w:rsidP="006C1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05D" w:rsidRDefault="0047005D" w:rsidP="0047005D">
    <w:pPr>
      <w:pStyle w:val="normal"/>
    </w:pPr>
    <w:r>
      <w:rPr>
        <w:noProof/>
      </w:rPr>
      <w:drawing>
        <wp:inline distT="114300" distB="114300" distL="114300" distR="114300">
          <wp:extent cx="6883121" cy="1145512"/>
          <wp:effectExtent l="0" t="0" r="0" b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97460" cy="11478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005D" w:rsidRDefault="0047005D" w:rsidP="006C17A4">
      <w:pPr>
        <w:spacing w:line="240" w:lineRule="auto"/>
      </w:pPr>
      <w:r>
        <w:separator/>
      </w:r>
    </w:p>
  </w:footnote>
  <w:footnote w:type="continuationSeparator" w:id="0">
    <w:p w:rsidR="0047005D" w:rsidRDefault="0047005D" w:rsidP="006C17A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05D" w:rsidRDefault="0047005D">
    <w:pPr>
      <w:pStyle w:val="normal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-923918</wp:posOffset>
          </wp:positionH>
          <wp:positionV relativeFrom="paragraph">
            <wp:posOffset>-342893</wp:posOffset>
          </wp:positionV>
          <wp:extent cx="6944068" cy="1252538"/>
          <wp:effectExtent l="0" t="0" r="0" b="0"/>
          <wp:wrapTopAndBottom distT="114300" distB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-21369"/>
                  <a:stretch>
                    <a:fillRect/>
                  </a:stretch>
                </pic:blipFill>
                <pic:spPr>
                  <a:xfrm>
                    <a:off x="0" y="0"/>
                    <a:ext cx="6944068" cy="1252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17263"/>
    <w:multiLevelType w:val="multilevel"/>
    <w:tmpl w:val="BF105A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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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34666C50"/>
    <w:multiLevelType w:val="hybridMultilevel"/>
    <w:tmpl w:val="2766C70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BD7DA7"/>
    <w:multiLevelType w:val="hybridMultilevel"/>
    <w:tmpl w:val="6950B86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FD248F"/>
    <w:multiLevelType w:val="multilevel"/>
    <w:tmpl w:val="BF105AB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"/>
      <w:lvlJc w:val="left"/>
      <w:pPr>
        <w:ind w:left="2880" w:hanging="360"/>
      </w:pPr>
      <w:rPr>
        <w:rFonts w:ascii="Wingdings" w:hAnsi="Wingdings"/>
      </w:rPr>
    </w:lvl>
    <w:lvl w:ilvl="4">
      <w:numFmt w:val="bullet"/>
      <w:lvlText w:val=""/>
      <w:lvlJc w:val="left"/>
      <w:pPr>
        <w:ind w:left="3600" w:hanging="360"/>
      </w:pPr>
      <w:rPr>
        <w:rFonts w:ascii="Wingdings" w:hAnsi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"/>
      <w:lvlJc w:val="left"/>
      <w:pPr>
        <w:ind w:left="5040" w:hanging="360"/>
      </w:pPr>
      <w:rPr>
        <w:rFonts w:ascii="Wingdings" w:hAnsi="Wingdings"/>
      </w:rPr>
    </w:lvl>
    <w:lvl w:ilvl="7">
      <w:numFmt w:val="bullet"/>
      <w:lvlText w:val=""/>
      <w:lvlJc w:val="left"/>
      <w:pPr>
        <w:ind w:left="5760" w:hanging="360"/>
      </w:pPr>
      <w:rPr>
        <w:rFonts w:ascii="Wingdings" w:hAnsi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79E51147"/>
    <w:multiLevelType w:val="hybridMultilevel"/>
    <w:tmpl w:val="FB5A62F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17A4"/>
    <w:rsid w:val="00000428"/>
    <w:rsid w:val="00011AAA"/>
    <w:rsid w:val="000E2753"/>
    <w:rsid w:val="0020373E"/>
    <w:rsid w:val="00233879"/>
    <w:rsid w:val="00251828"/>
    <w:rsid w:val="002B5F70"/>
    <w:rsid w:val="002D24E1"/>
    <w:rsid w:val="00305CB9"/>
    <w:rsid w:val="00312D02"/>
    <w:rsid w:val="0033264B"/>
    <w:rsid w:val="00381C2A"/>
    <w:rsid w:val="00396AF0"/>
    <w:rsid w:val="003F1C2F"/>
    <w:rsid w:val="00437761"/>
    <w:rsid w:val="00453DCC"/>
    <w:rsid w:val="0047005D"/>
    <w:rsid w:val="004F265D"/>
    <w:rsid w:val="00532777"/>
    <w:rsid w:val="0056666C"/>
    <w:rsid w:val="00567957"/>
    <w:rsid w:val="005F0E70"/>
    <w:rsid w:val="0060028B"/>
    <w:rsid w:val="00626A24"/>
    <w:rsid w:val="006678ED"/>
    <w:rsid w:val="006C12F4"/>
    <w:rsid w:val="006C17A4"/>
    <w:rsid w:val="006E0F9D"/>
    <w:rsid w:val="007E75BE"/>
    <w:rsid w:val="007F330F"/>
    <w:rsid w:val="008050C9"/>
    <w:rsid w:val="00843D4F"/>
    <w:rsid w:val="00857834"/>
    <w:rsid w:val="00870C48"/>
    <w:rsid w:val="00871C30"/>
    <w:rsid w:val="008C6311"/>
    <w:rsid w:val="008F5284"/>
    <w:rsid w:val="0093225A"/>
    <w:rsid w:val="00944C48"/>
    <w:rsid w:val="00A013BE"/>
    <w:rsid w:val="00A31556"/>
    <w:rsid w:val="00A53F93"/>
    <w:rsid w:val="00A842D2"/>
    <w:rsid w:val="00AB7669"/>
    <w:rsid w:val="00AD2924"/>
    <w:rsid w:val="00AF05F1"/>
    <w:rsid w:val="00B36DF4"/>
    <w:rsid w:val="00B71D5F"/>
    <w:rsid w:val="00BD491F"/>
    <w:rsid w:val="00BF44FF"/>
    <w:rsid w:val="00C07AB1"/>
    <w:rsid w:val="00C21FCC"/>
    <w:rsid w:val="00C63EEB"/>
    <w:rsid w:val="00C6549E"/>
    <w:rsid w:val="00CC5C73"/>
    <w:rsid w:val="00CE658F"/>
    <w:rsid w:val="00D03C72"/>
    <w:rsid w:val="00D51BF0"/>
    <w:rsid w:val="00DA3C03"/>
    <w:rsid w:val="00DB2842"/>
    <w:rsid w:val="00DB6A21"/>
    <w:rsid w:val="00DD6D38"/>
    <w:rsid w:val="00DE684E"/>
    <w:rsid w:val="00DF3A2D"/>
    <w:rsid w:val="00E43A5D"/>
    <w:rsid w:val="00F071F3"/>
    <w:rsid w:val="00F340DD"/>
    <w:rsid w:val="00F8755A"/>
    <w:rsid w:val="00FB0BB8"/>
    <w:rsid w:val="00FB4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BF0"/>
  </w:style>
  <w:style w:type="paragraph" w:styleId="1">
    <w:name w:val="heading 1"/>
    <w:basedOn w:val="normal"/>
    <w:next w:val="normal"/>
    <w:rsid w:val="006C17A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532777"/>
    <w:pPr>
      <w:keepNext/>
      <w:keepLines/>
      <w:spacing w:before="360" w:after="120" w:line="240" w:lineRule="auto"/>
      <w:outlineLvl w:val="1"/>
    </w:pPr>
    <w:rPr>
      <w:rFonts w:ascii="XO Thames" w:eastAsia="Times New Roman" w:hAnsi="XO Thames" w:cs="Times New Roman"/>
      <w:color w:val="000000"/>
      <w:sz w:val="32"/>
      <w:szCs w:val="32"/>
    </w:rPr>
  </w:style>
  <w:style w:type="paragraph" w:styleId="3">
    <w:name w:val="heading 3"/>
    <w:basedOn w:val="normal"/>
    <w:next w:val="normal"/>
    <w:link w:val="30"/>
    <w:rsid w:val="006C17A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C17A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C17A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C17A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6C17A4"/>
  </w:style>
  <w:style w:type="table" w:customStyle="1" w:styleId="TableNormal">
    <w:name w:val="Table Normal"/>
    <w:rsid w:val="006C17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C17A4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6C17A4"/>
  </w:style>
  <w:style w:type="table" w:customStyle="1" w:styleId="TableNormal0">
    <w:name w:val="Table Normal"/>
    <w:rsid w:val="006C17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2">
    <w:name w:val="normal"/>
    <w:rsid w:val="006C17A4"/>
  </w:style>
  <w:style w:type="table" w:customStyle="1" w:styleId="TableNormal1">
    <w:name w:val="Table Normal"/>
    <w:rsid w:val="006C17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"/>
    <w:rsid w:val="006C17A4"/>
  </w:style>
  <w:style w:type="table" w:customStyle="1" w:styleId="TableNormal2">
    <w:name w:val="Table Normal"/>
    <w:rsid w:val="006C17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">
    <w:name w:val="normal"/>
    <w:rsid w:val="006C17A4"/>
  </w:style>
  <w:style w:type="table" w:customStyle="1" w:styleId="TableNormal3">
    <w:name w:val="Table Normal"/>
    <w:rsid w:val="006C17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6C17A4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7F33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330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F330F"/>
    <w:pPr>
      <w:spacing w:line="240" w:lineRule="auto"/>
    </w:pPr>
    <w:rPr>
      <w:rFonts w:ascii="XO Thames" w:eastAsia="Times New Roman" w:hAnsi="XO Thames" w:cs="Times New Roman"/>
      <w:color w:val="000000"/>
      <w:sz w:val="24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251828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A31556"/>
    <w:pPr>
      <w:ind w:left="720"/>
      <w:contextualSpacing/>
    </w:pPr>
    <w:rPr>
      <w:rFonts w:ascii="XO Thames" w:eastAsia="Times New Roman" w:hAnsi="XO Thames" w:cs="Times New Roman"/>
      <w:color w:val="000000"/>
      <w:sz w:val="24"/>
      <w:szCs w:val="20"/>
    </w:rPr>
  </w:style>
  <w:style w:type="character" w:customStyle="1" w:styleId="30">
    <w:name w:val="Заголовок 3 Знак"/>
    <w:link w:val="3"/>
    <w:rsid w:val="00B36DF4"/>
    <w:rPr>
      <w:color w:val="434343"/>
      <w:sz w:val="28"/>
      <w:szCs w:val="28"/>
    </w:rPr>
  </w:style>
  <w:style w:type="character" w:styleId="aa">
    <w:name w:val="FollowedHyperlink"/>
    <w:basedOn w:val="a0"/>
    <w:uiPriority w:val="99"/>
    <w:semiHidden/>
    <w:unhideWhenUsed/>
    <w:rsid w:val="00A013BE"/>
    <w:rPr>
      <w:color w:val="800080" w:themeColor="followedHyperlink"/>
      <w:u w:val="single"/>
    </w:rPr>
  </w:style>
  <w:style w:type="paragraph" w:styleId="ab">
    <w:name w:val="TOC Heading"/>
    <w:basedOn w:val="1"/>
    <w:next w:val="a"/>
    <w:uiPriority w:val="39"/>
    <w:semiHidden/>
    <w:unhideWhenUsed/>
    <w:qFormat/>
    <w:rsid w:val="00944C48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53277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32777"/>
    <w:pPr>
      <w:spacing w:after="100"/>
      <w:ind w:left="220"/>
    </w:pPr>
  </w:style>
  <w:style w:type="paragraph" w:styleId="ac">
    <w:name w:val="header"/>
    <w:basedOn w:val="a"/>
    <w:link w:val="ad"/>
    <w:uiPriority w:val="99"/>
    <w:semiHidden/>
    <w:unhideWhenUsed/>
    <w:rsid w:val="00E43A5D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E43A5D"/>
  </w:style>
  <w:style w:type="paragraph" w:styleId="ae">
    <w:name w:val="footer"/>
    <w:basedOn w:val="a"/>
    <w:link w:val="af"/>
    <w:uiPriority w:val="99"/>
    <w:semiHidden/>
    <w:unhideWhenUsed/>
    <w:rsid w:val="00E43A5D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E43A5D"/>
  </w:style>
  <w:style w:type="character" w:customStyle="1" w:styleId="root">
    <w:name w:val="root"/>
    <w:basedOn w:val="a0"/>
    <w:rsid w:val="00DD6D3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rocusfitness.com/crocus-city" TargetMode="External"/><Relationship Id="rId18" Type="http://schemas.openxmlformats.org/officeDocument/2006/relationships/hyperlink" Target="http://www.corp.spiritfit.ru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https://corp.skyeng.ru/rosmolodezh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crocusfitness.com/leningradskiy" TargetMode="External"/><Relationship Id="rId17" Type="http://schemas.openxmlformats.org/officeDocument/2006/relationships/hyperlink" Target="file:///R:\Welcome%20to%20&#1056;&#1086;&#1089;&#1084;&#1086;&#1083;&#1086;&#1076;&#1077;&#1078;&#1100;\Spirit.fitness%20-%20&#1089;&#1077;&#1090;&#1100;%20&#1092;&#1080;&#1090;&#1085;&#1077;&#1089;-&#1082;&#1083;&#1091;&#1073;&#1086;&#1074;" TargetMode="External"/><Relationship Id="rId25" Type="http://schemas.openxmlformats.org/officeDocument/2006/relationships/hyperlink" Target="https://yandex.ru/profile/5836725770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piritfit.ru/" TargetMode="External"/><Relationship Id="rId20" Type="http://schemas.openxmlformats.org/officeDocument/2006/relationships/hyperlink" Target="https://sportules.ru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rocusfitness.com/zemlyanoy" TargetMode="External"/><Relationship Id="rId24" Type="http://schemas.openxmlformats.org/officeDocument/2006/relationships/hyperlink" Target="https://yandex.ru/profile/5836725770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crocusfitness.com/rubinstein" TargetMode="External"/><Relationship Id="rId23" Type="http://schemas.openxmlformats.org/officeDocument/2006/relationships/hyperlink" Target="https://t.me/+nMzVFcJ62GoxZmI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crocusfitness.com/luzhniki" TargetMode="External"/><Relationship Id="rId19" Type="http://schemas.openxmlformats.org/officeDocument/2006/relationships/hyperlink" Target="mailto:t.svetushkina@spiritfit.ru" TargetMode="External"/><Relationship Id="rId4" Type="http://schemas.openxmlformats.org/officeDocument/2006/relationships/styles" Target="styles.xml"/><Relationship Id="rId9" Type="http://schemas.openxmlformats.org/officeDocument/2006/relationships/hyperlink" Target="https://crocusfitness.com" TargetMode="External"/><Relationship Id="rId14" Type="http://schemas.openxmlformats.org/officeDocument/2006/relationships/hyperlink" Target="http://www.crocusfitness.com/kuncevo" TargetMode="External"/><Relationship Id="rId22" Type="http://schemas.openxmlformats.org/officeDocument/2006/relationships/hyperlink" Target="https://go.skyeng.ru/rk-Rosmolodezh" TargetMode="External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czP3u6MI3IAsGfq6Ad/HfbRMgg==">AMUW2mVdcMlr9UxxjctfLGMxB36tZYbZ5/BnndWlfDPrPa2ybcPlFzwVeXqo+ocyg3eUm5y05oCM1mNYduI3marJzBAbHW8Hi8oIsxyhwQjpLVCbGYzNYWs=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FBC236B-AB54-4B4F-9385-0730B8FB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Фалалеева Ксения Олеговна</dc:creator>
  <cp:lastModifiedBy>kfalaleeva</cp:lastModifiedBy>
  <cp:revision>6</cp:revision>
  <dcterms:created xsi:type="dcterms:W3CDTF">2022-12-06T14:21:00Z</dcterms:created>
  <dcterms:modified xsi:type="dcterms:W3CDTF">2023-01-10T09:40:00Z</dcterms:modified>
</cp:coreProperties>
</file>