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r w:rsidRPr="00A90C93">
        <w:rPr>
          <w:rFonts w:ascii="Times New Roman" w:eastAsia="Times New Roman" w:hAnsi="Times New Roman" w:cs="Times New Roman"/>
          <w:color w:val="FFFFFF"/>
          <w:sz w:val="28"/>
          <w:szCs w:val="28"/>
          <w:lang w:eastAsia="es-CO"/>
        </w:rPr>
        <w:t>Guía del usuario - Contenidos</w:t>
      </w:r>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6" w:anchor="about_this_guide" w:history="1">
        <w:r w:rsidRPr="00A90C93">
          <w:rPr>
            <w:rFonts w:ascii="Times New Roman" w:eastAsia="Times New Roman" w:hAnsi="Times New Roman" w:cs="Times New Roman"/>
            <w:color w:val="525D76"/>
            <w:sz w:val="24"/>
            <w:szCs w:val="24"/>
            <w:u w:val="single"/>
            <w:lang w:eastAsia="es-CO"/>
          </w:rPr>
          <w:t>Acerca de esta guía</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7" w:anchor="what_is_velocity" w:history="1">
        <w:r w:rsidRPr="00A90C93">
          <w:rPr>
            <w:rFonts w:ascii="Times New Roman" w:eastAsia="Times New Roman" w:hAnsi="Times New Roman" w:cs="Times New Roman"/>
            <w:color w:val="525D76"/>
            <w:sz w:val="24"/>
            <w:szCs w:val="24"/>
            <w:u w:val="single"/>
            <w:lang w:eastAsia="es-CO"/>
          </w:rPr>
          <w:t xml:space="preserve">¿Cuál es la </w:t>
        </w:r>
        <w:proofErr w:type="spellStart"/>
        <w:r>
          <w:rPr>
            <w:rFonts w:ascii="Times New Roman" w:eastAsia="Times New Roman" w:hAnsi="Times New Roman" w:cs="Times New Roman"/>
            <w:color w:val="525D76"/>
            <w:sz w:val="24"/>
            <w:szCs w:val="24"/>
            <w:u w:val="single"/>
            <w:lang w:eastAsia="es-CO"/>
          </w:rPr>
          <w:t>Velocity</w:t>
        </w:r>
        <w:proofErr w:type="spellEnd"/>
        <w:r w:rsidRPr="00A90C93">
          <w:rPr>
            <w:rFonts w:ascii="Times New Roman" w:eastAsia="Times New Roman" w:hAnsi="Times New Roman" w:cs="Times New Roman"/>
            <w:color w:val="525D76"/>
            <w:sz w:val="24"/>
            <w:szCs w:val="24"/>
            <w:u w:val="single"/>
            <w:lang w:eastAsia="es-CO"/>
          </w:rPr>
          <w:t>?</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8" w:anchor="what_can_velocity_do_for_me" w:history="1">
        <w:r w:rsidRPr="00A90C93">
          <w:rPr>
            <w:rFonts w:ascii="Times New Roman" w:eastAsia="Times New Roman" w:hAnsi="Times New Roman" w:cs="Times New Roman"/>
            <w:color w:val="525D76"/>
            <w:sz w:val="24"/>
            <w:szCs w:val="24"/>
            <w:u w:val="single"/>
            <w:lang w:eastAsia="es-CO"/>
          </w:rPr>
          <w:t xml:space="preserve">¿Qué puede hacer </w:t>
        </w:r>
        <w:proofErr w:type="spellStart"/>
        <w:r w:rsidRPr="00A90C93">
          <w:rPr>
            <w:rFonts w:ascii="Times New Roman" w:eastAsia="Times New Roman" w:hAnsi="Times New Roman" w:cs="Times New Roman"/>
            <w:color w:val="525D76"/>
            <w:sz w:val="24"/>
            <w:szCs w:val="24"/>
            <w:u w:val="single"/>
            <w:lang w:eastAsia="es-CO"/>
          </w:rPr>
          <w:t>Velocity</w:t>
        </w:r>
        <w:proofErr w:type="spellEnd"/>
        <w:r w:rsidRPr="00A90C93">
          <w:rPr>
            <w:rFonts w:ascii="Times New Roman" w:eastAsia="Times New Roman" w:hAnsi="Times New Roman" w:cs="Times New Roman"/>
            <w:color w:val="525D76"/>
            <w:sz w:val="24"/>
            <w:szCs w:val="24"/>
            <w:u w:val="single"/>
            <w:lang w:eastAsia="es-CO"/>
          </w:rPr>
          <w:t xml:space="preserve"> por </w:t>
        </w:r>
        <w:proofErr w:type="spellStart"/>
        <w:proofErr w:type="gramStart"/>
        <w:r w:rsidRPr="00A90C93">
          <w:rPr>
            <w:rFonts w:ascii="Times New Roman" w:eastAsia="Times New Roman" w:hAnsi="Times New Roman" w:cs="Times New Roman"/>
            <w:color w:val="525D76"/>
            <w:sz w:val="24"/>
            <w:szCs w:val="24"/>
            <w:u w:val="single"/>
            <w:lang w:eastAsia="es-CO"/>
          </w:rPr>
          <w:t>mi</w:t>
        </w:r>
        <w:proofErr w:type="spellEnd"/>
        <w:proofErr w:type="gramEnd"/>
        <w:r w:rsidRPr="00A90C93">
          <w:rPr>
            <w:rFonts w:ascii="Times New Roman" w:eastAsia="Times New Roman" w:hAnsi="Times New Roman" w:cs="Times New Roman"/>
            <w:color w:val="525D76"/>
            <w:sz w:val="24"/>
            <w:szCs w:val="24"/>
            <w:u w:val="single"/>
            <w:lang w:eastAsia="es-CO"/>
          </w:rPr>
          <w:t>?</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9" w:anchor="the_mud_store_example" w:history="1">
        <w:r w:rsidRPr="00A90C93">
          <w:rPr>
            <w:rFonts w:ascii="Times New Roman" w:eastAsia="Times New Roman" w:hAnsi="Times New Roman" w:cs="Times New Roman"/>
            <w:color w:val="525D76"/>
            <w:sz w:val="24"/>
            <w:szCs w:val="24"/>
            <w:u w:val="single"/>
            <w:lang w:eastAsia="es-CO"/>
          </w:rPr>
          <w:t>En el ejemplo de la tienda de barro</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0" w:anchor="velocity_template_language_vtl:_an_introduction" w:history="1">
        <w:r w:rsidRPr="00A90C93">
          <w:rPr>
            <w:rFonts w:ascii="Times New Roman" w:eastAsia="Times New Roman" w:hAnsi="Times New Roman" w:cs="Times New Roman"/>
            <w:color w:val="525D76"/>
            <w:sz w:val="24"/>
            <w:szCs w:val="24"/>
            <w:u w:val="single"/>
            <w:lang w:eastAsia="es-CO"/>
          </w:rPr>
          <w:t xml:space="preserve">Plantillas de </w:t>
        </w:r>
        <w:proofErr w:type="spellStart"/>
        <w:r w:rsidRPr="00A90C93">
          <w:rPr>
            <w:rFonts w:ascii="Times New Roman" w:eastAsia="Times New Roman" w:hAnsi="Times New Roman" w:cs="Times New Roman"/>
            <w:color w:val="525D76"/>
            <w:sz w:val="24"/>
            <w:szCs w:val="24"/>
            <w:u w:val="single"/>
            <w:lang w:eastAsia="es-CO"/>
          </w:rPr>
          <w:t>Velocity</w:t>
        </w:r>
        <w:proofErr w:type="spellEnd"/>
        <w:r w:rsidRPr="00A90C93">
          <w:rPr>
            <w:rFonts w:ascii="Times New Roman" w:eastAsia="Times New Roman" w:hAnsi="Times New Roman" w:cs="Times New Roman"/>
            <w:color w:val="525D76"/>
            <w:sz w:val="24"/>
            <w:szCs w:val="24"/>
            <w:u w:val="single"/>
            <w:lang w:eastAsia="es-CO"/>
          </w:rPr>
          <w:t xml:space="preserve"> Idioma (VTL): Una introducción</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1" w:anchor="hello_velocity_world" w:history="1">
        <w:r w:rsidRPr="00A90C93">
          <w:rPr>
            <w:rFonts w:ascii="Times New Roman" w:eastAsia="Times New Roman" w:hAnsi="Times New Roman" w:cs="Times New Roman"/>
            <w:color w:val="525D76"/>
            <w:sz w:val="24"/>
            <w:szCs w:val="24"/>
            <w:u w:val="single"/>
            <w:lang w:eastAsia="es-CO"/>
          </w:rPr>
          <w:t xml:space="preserve">Hola Mundo </w:t>
        </w:r>
        <w:proofErr w:type="spellStart"/>
        <w:r w:rsidRPr="00A90C93">
          <w:rPr>
            <w:rFonts w:ascii="Times New Roman" w:eastAsia="Times New Roman" w:hAnsi="Times New Roman" w:cs="Times New Roman"/>
            <w:color w:val="525D76"/>
            <w:sz w:val="24"/>
            <w:szCs w:val="24"/>
            <w:u w:val="single"/>
            <w:lang w:eastAsia="es-CO"/>
          </w:rPr>
          <w:t>Velocity</w:t>
        </w:r>
        <w:proofErr w:type="spellEnd"/>
        <w:r w:rsidRPr="00A90C93">
          <w:rPr>
            <w:rFonts w:ascii="Times New Roman" w:eastAsia="Times New Roman" w:hAnsi="Times New Roman" w:cs="Times New Roman"/>
            <w:color w:val="525D76"/>
            <w:sz w:val="24"/>
            <w:szCs w:val="24"/>
            <w:u w:val="single"/>
            <w:lang w:eastAsia="es-CO"/>
          </w:rPr>
          <w:t>!</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2" w:anchor="comments" w:history="1">
        <w:r w:rsidRPr="00A90C93">
          <w:rPr>
            <w:rFonts w:ascii="Times New Roman" w:eastAsia="Times New Roman" w:hAnsi="Times New Roman" w:cs="Times New Roman"/>
            <w:color w:val="525D76"/>
            <w:sz w:val="24"/>
            <w:szCs w:val="24"/>
            <w:u w:val="single"/>
            <w:lang w:eastAsia="es-CO"/>
          </w:rPr>
          <w:t>Comentarios</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3" w:anchor="references" w:history="1">
        <w:r w:rsidRPr="00A90C93">
          <w:rPr>
            <w:rFonts w:ascii="Times New Roman" w:eastAsia="Times New Roman" w:hAnsi="Times New Roman" w:cs="Times New Roman"/>
            <w:color w:val="525D76"/>
            <w:sz w:val="24"/>
            <w:szCs w:val="24"/>
            <w:u w:val="single"/>
            <w:lang w:eastAsia="es-CO"/>
          </w:rPr>
          <w:t>Referencias</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4" w:anchor="variables" w:history="1">
        <w:r w:rsidRPr="00A90C93">
          <w:rPr>
            <w:rFonts w:ascii="Times New Roman" w:eastAsia="Times New Roman" w:hAnsi="Times New Roman" w:cs="Times New Roman"/>
            <w:color w:val="525D76"/>
            <w:sz w:val="24"/>
            <w:szCs w:val="24"/>
            <w:u w:val="single"/>
            <w:lang w:eastAsia="es-CO"/>
          </w:rPr>
          <w:t>Variables</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5" w:anchor="properties" w:history="1">
        <w:r w:rsidRPr="00A90C93">
          <w:rPr>
            <w:rFonts w:ascii="Times New Roman" w:eastAsia="Times New Roman" w:hAnsi="Times New Roman" w:cs="Times New Roman"/>
            <w:color w:val="525D76"/>
            <w:sz w:val="24"/>
            <w:szCs w:val="24"/>
            <w:u w:val="single"/>
            <w:lang w:eastAsia="es-CO"/>
          </w:rPr>
          <w:t>Propiedades</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6" w:anchor="methods" w:history="1">
        <w:r w:rsidRPr="00A90C93">
          <w:rPr>
            <w:rFonts w:ascii="Times New Roman" w:eastAsia="Times New Roman" w:hAnsi="Times New Roman" w:cs="Times New Roman"/>
            <w:color w:val="525D76"/>
            <w:sz w:val="24"/>
            <w:szCs w:val="24"/>
            <w:u w:val="single"/>
            <w:lang w:eastAsia="es-CO"/>
          </w:rPr>
          <w:t>Métodos</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7" w:anchor="propertylookuprules" w:history="1">
        <w:r w:rsidRPr="00A90C93">
          <w:rPr>
            <w:rFonts w:ascii="Times New Roman" w:eastAsia="Times New Roman" w:hAnsi="Times New Roman" w:cs="Times New Roman"/>
            <w:color w:val="525D76"/>
            <w:sz w:val="24"/>
            <w:szCs w:val="24"/>
            <w:u w:val="single"/>
            <w:lang w:eastAsia="es-CO"/>
          </w:rPr>
          <w:t>Reglas consulta de propiedad</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8" w:anchor="formalreferencenotation" w:history="1">
        <w:r w:rsidRPr="00A90C93">
          <w:rPr>
            <w:rFonts w:ascii="Times New Roman" w:eastAsia="Times New Roman" w:hAnsi="Times New Roman" w:cs="Times New Roman"/>
            <w:color w:val="525D76"/>
            <w:sz w:val="24"/>
            <w:szCs w:val="24"/>
            <w:u w:val="single"/>
            <w:lang w:eastAsia="es-CO"/>
          </w:rPr>
          <w:t>Referencia de la notación formal</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19" w:anchor="quietreferencenotation" w:history="1">
        <w:r w:rsidRPr="00A90C93">
          <w:rPr>
            <w:rFonts w:ascii="Times New Roman" w:eastAsia="Times New Roman" w:hAnsi="Times New Roman" w:cs="Times New Roman"/>
            <w:color w:val="525D76"/>
            <w:sz w:val="24"/>
            <w:szCs w:val="24"/>
            <w:u w:val="single"/>
            <w:lang w:eastAsia="es-CO"/>
          </w:rPr>
          <w:t xml:space="preserve">Referencia de la notación </w:t>
        </w:r>
        <w:proofErr w:type="spellStart"/>
        <w:r w:rsidRPr="00A90C93">
          <w:rPr>
            <w:rFonts w:ascii="Times New Roman" w:eastAsia="Times New Roman" w:hAnsi="Times New Roman" w:cs="Times New Roman"/>
            <w:color w:val="525D76"/>
            <w:sz w:val="24"/>
            <w:szCs w:val="24"/>
            <w:u w:val="single"/>
            <w:lang w:eastAsia="es-CO"/>
          </w:rPr>
          <w:t>Quiet</w:t>
        </w:r>
        <w:proofErr w:type="spellEnd"/>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0" w:anchor="getting_literal" w:history="1">
        <w:r w:rsidRPr="00A90C93">
          <w:rPr>
            <w:rFonts w:ascii="Times New Roman" w:eastAsia="Times New Roman" w:hAnsi="Times New Roman" w:cs="Times New Roman"/>
            <w:color w:val="525D76"/>
            <w:sz w:val="24"/>
            <w:szCs w:val="24"/>
            <w:u w:val="single"/>
            <w:lang w:eastAsia="es-CO"/>
          </w:rPr>
          <w:t>Obtener literal</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1" w:anchor="currency" w:history="1">
        <w:r w:rsidRPr="00A90C93">
          <w:rPr>
            <w:rFonts w:ascii="Times New Roman" w:eastAsia="Times New Roman" w:hAnsi="Times New Roman" w:cs="Times New Roman"/>
            <w:color w:val="525D76"/>
            <w:sz w:val="24"/>
            <w:szCs w:val="24"/>
            <w:u w:val="single"/>
            <w:lang w:eastAsia="es-CO"/>
          </w:rPr>
          <w:t>Moneda</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2" w:anchor="escapingvalidvtlreferences" w:history="1">
        <w:r w:rsidRPr="00A90C93">
          <w:rPr>
            <w:rFonts w:ascii="Times New Roman" w:eastAsia="Times New Roman" w:hAnsi="Times New Roman" w:cs="Times New Roman"/>
            <w:color w:val="525D76"/>
            <w:sz w:val="24"/>
            <w:szCs w:val="24"/>
            <w:u w:val="single"/>
            <w:lang w:eastAsia="es-CO"/>
          </w:rPr>
          <w:t>Escapar válidas referencias VTL</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3" w:anchor="case_substitution" w:history="1">
        <w:r w:rsidRPr="00A90C93">
          <w:rPr>
            <w:rFonts w:ascii="Times New Roman" w:eastAsia="Times New Roman" w:hAnsi="Times New Roman" w:cs="Times New Roman"/>
            <w:color w:val="525D76"/>
            <w:sz w:val="24"/>
            <w:szCs w:val="24"/>
            <w:u w:val="single"/>
            <w:lang w:eastAsia="es-CO"/>
          </w:rPr>
          <w:t>Caso Sustitución</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4" w:anchor="directives" w:history="1">
        <w:r w:rsidRPr="00A90C93">
          <w:rPr>
            <w:rFonts w:ascii="Times New Roman" w:eastAsia="Times New Roman" w:hAnsi="Times New Roman" w:cs="Times New Roman"/>
            <w:color w:val="525D76"/>
            <w:sz w:val="24"/>
            <w:szCs w:val="24"/>
            <w:u w:val="single"/>
            <w:lang w:eastAsia="es-CO"/>
          </w:rPr>
          <w:t>Directivas</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5" w:anchor="set" w:history="1">
        <w:r w:rsidRPr="00A90C93">
          <w:rPr>
            <w:rFonts w:ascii="Times New Roman" w:eastAsia="Times New Roman" w:hAnsi="Times New Roman" w:cs="Times New Roman"/>
            <w:color w:val="525D76"/>
            <w:sz w:val="24"/>
            <w:szCs w:val="24"/>
            <w:u w:val="single"/>
            <w:lang w:eastAsia="es-CO"/>
          </w:rPr>
          <w:t>Establecer</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6" w:anchor="stringliterals" w:history="1">
        <w:r w:rsidRPr="00A90C93">
          <w:rPr>
            <w:rFonts w:ascii="Times New Roman" w:eastAsia="Times New Roman" w:hAnsi="Times New Roman" w:cs="Times New Roman"/>
            <w:color w:val="525D76"/>
            <w:sz w:val="24"/>
            <w:szCs w:val="24"/>
            <w:u w:val="single"/>
            <w:lang w:eastAsia="es-CO"/>
          </w:rPr>
          <w:t>Literales</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7" w:anchor="conditionals" w:history="1">
        <w:r w:rsidRPr="00A90C93">
          <w:rPr>
            <w:rFonts w:ascii="Times New Roman" w:eastAsia="Times New Roman" w:hAnsi="Times New Roman" w:cs="Times New Roman"/>
            <w:color w:val="525D76"/>
            <w:sz w:val="24"/>
            <w:szCs w:val="24"/>
            <w:u w:val="single"/>
            <w:lang w:eastAsia="es-CO"/>
          </w:rPr>
          <w:t xml:space="preserve">Instrucciones </w:t>
        </w:r>
        <w:proofErr w:type="spellStart"/>
        <w:r w:rsidRPr="00A90C93">
          <w:rPr>
            <w:rFonts w:ascii="Times New Roman" w:eastAsia="Times New Roman" w:hAnsi="Times New Roman" w:cs="Times New Roman"/>
            <w:color w:val="525D76"/>
            <w:sz w:val="24"/>
            <w:szCs w:val="24"/>
            <w:u w:val="single"/>
            <w:lang w:eastAsia="es-CO"/>
          </w:rPr>
          <w:t>if-else</w:t>
        </w:r>
        <w:proofErr w:type="spellEnd"/>
      </w:hyperlink>
    </w:p>
    <w:p w:rsidR="00A90C93" w:rsidRPr="00A90C93" w:rsidRDefault="00A90C93" w:rsidP="00A90C93">
      <w:pPr>
        <w:numPr>
          <w:ilvl w:val="2"/>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8" w:anchor="relationalandlogicaloperators" w:history="1">
        <w:r w:rsidRPr="00A90C93">
          <w:rPr>
            <w:rFonts w:ascii="Times New Roman" w:eastAsia="Times New Roman" w:hAnsi="Times New Roman" w:cs="Times New Roman"/>
            <w:color w:val="525D76"/>
            <w:sz w:val="24"/>
            <w:szCs w:val="24"/>
            <w:u w:val="single"/>
            <w:lang w:eastAsia="es-CO"/>
          </w:rPr>
          <w:t>Operadores relacionales y lógicos</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29" w:anchor="loops" w:history="1">
        <w:proofErr w:type="spellStart"/>
        <w:r w:rsidRPr="00A90C93">
          <w:rPr>
            <w:rFonts w:ascii="Times New Roman" w:eastAsia="Times New Roman" w:hAnsi="Times New Roman" w:cs="Times New Roman"/>
            <w:color w:val="525D76"/>
            <w:sz w:val="24"/>
            <w:szCs w:val="24"/>
            <w:u w:val="single"/>
            <w:lang w:eastAsia="es-CO"/>
          </w:rPr>
          <w:t>Foreach</w:t>
        </w:r>
        <w:proofErr w:type="spellEnd"/>
        <w:r w:rsidRPr="00A90C93">
          <w:rPr>
            <w:rFonts w:ascii="Times New Roman" w:eastAsia="Times New Roman" w:hAnsi="Times New Roman" w:cs="Times New Roman"/>
            <w:color w:val="525D76"/>
            <w:sz w:val="24"/>
            <w:szCs w:val="24"/>
            <w:u w:val="single"/>
            <w:lang w:eastAsia="es-CO"/>
          </w:rPr>
          <w:t xml:space="preserve"> </w:t>
        </w:r>
        <w:proofErr w:type="spellStart"/>
        <w:r w:rsidRPr="00A90C93">
          <w:rPr>
            <w:rFonts w:ascii="Times New Roman" w:eastAsia="Times New Roman" w:hAnsi="Times New Roman" w:cs="Times New Roman"/>
            <w:color w:val="525D76"/>
            <w:sz w:val="24"/>
            <w:szCs w:val="24"/>
            <w:u w:val="single"/>
            <w:lang w:eastAsia="es-CO"/>
          </w:rPr>
          <w:t>Loops</w:t>
        </w:r>
        <w:proofErr w:type="spellEnd"/>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0" w:anchor="include" w:history="1">
        <w:r w:rsidRPr="00A90C93">
          <w:rPr>
            <w:rFonts w:ascii="Times New Roman" w:eastAsia="Times New Roman" w:hAnsi="Times New Roman" w:cs="Times New Roman"/>
            <w:color w:val="525D76"/>
            <w:sz w:val="24"/>
            <w:szCs w:val="24"/>
            <w:u w:val="single"/>
            <w:lang w:eastAsia="es-CO"/>
          </w:rPr>
          <w:t>Incluir</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1" w:anchor="parse" w:history="1">
        <w:r w:rsidRPr="00A90C93">
          <w:rPr>
            <w:rFonts w:ascii="Times New Roman" w:eastAsia="Times New Roman" w:hAnsi="Times New Roman" w:cs="Times New Roman"/>
            <w:color w:val="525D76"/>
            <w:sz w:val="24"/>
            <w:szCs w:val="24"/>
            <w:u w:val="single"/>
            <w:lang w:eastAsia="es-CO"/>
          </w:rPr>
          <w:t>Analizar</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2" w:anchor="stop" w:history="1">
        <w:r w:rsidRPr="00A90C93">
          <w:rPr>
            <w:rFonts w:ascii="Times New Roman" w:eastAsia="Times New Roman" w:hAnsi="Times New Roman" w:cs="Times New Roman"/>
            <w:color w:val="525D76"/>
            <w:sz w:val="24"/>
            <w:szCs w:val="24"/>
            <w:u w:val="single"/>
            <w:lang w:eastAsia="es-CO"/>
          </w:rPr>
          <w:t>Deténgase</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3" w:anchor="velocimacros" w:history="1">
        <w:proofErr w:type="spellStart"/>
        <w:r w:rsidRPr="00A90C93">
          <w:rPr>
            <w:rFonts w:ascii="Times New Roman" w:eastAsia="Times New Roman" w:hAnsi="Times New Roman" w:cs="Times New Roman"/>
            <w:color w:val="525D76"/>
            <w:sz w:val="24"/>
            <w:szCs w:val="24"/>
            <w:u w:val="single"/>
            <w:lang w:eastAsia="es-CO"/>
          </w:rPr>
          <w:t>Velocimacros</w:t>
        </w:r>
        <w:proofErr w:type="spellEnd"/>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4" w:anchor="escaping_vtl_directives" w:history="1">
        <w:r w:rsidRPr="00A90C93">
          <w:rPr>
            <w:rFonts w:ascii="Times New Roman" w:eastAsia="Times New Roman" w:hAnsi="Times New Roman" w:cs="Times New Roman"/>
            <w:color w:val="525D76"/>
            <w:sz w:val="24"/>
            <w:szCs w:val="24"/>
            <w:u w:val="single"/>
            <w:lang w:eastAsia="es-CO"/>
          </w:rPr>
          <w:t>Escapar directivas VTL</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5" w:anchor="vtl:_formatting_issues" w:history="1">
        <w:r w:rsidRPr="00A90C93">
          <w:rPr>
            <w:rFonts w:ascii="Times New Roman" w:eastAsia="Times New Roman" w:hAnsi="Times New Roman" w:cs="Times New Roman"/>
            <w:color w:val="525D76"/>
            <w:sz w:val="24"/>
            <w:szCs w:val="24"/>
            <w:u w:val="single"/>
            <w:lang w:eastAsia="es-CO"/>
          </w:rPr>
          <w:t>VTL: Asuntos de formato</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6" w:anchor="other_features_and_miscellany" w:history="1">
        <w:r w:rsidRPr="00A90C93">
          <w:rPr>
            <w:rFonts w:ascii="Times New Roman" w:eastAsia="Times New Roman" w:hAnsi="Times New Roman" w:cs="Times New Roman"/>
            <w:color w:val="525D76"/>
            <w:sz w:val="24"/>
            <w:szCs w:val="24"/>
            <w:u w:val="single"/>
            <w:lang w:eastAsia="es-CO"/>
          </w:rPr>
          <w:t>Otras Características y Miscelánea</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7" w:anchor="math" w:history="1">
        <w:r w:rsidRPr="00A90C93">
          <w:rPr>
            <w:rFonts w:ascii="Times New Roman" w:eastAsia="Times New Roman" w:hAnsi="Times New Roman" w:cs="Times New Roman"/>
            <w:color w:val="525D76"/>
            <w:sz w:val="24"/>
            <w:szCs w:val="24"/>
            <w:u w:val="single"/>
            <w:lang w:eastAsia="es-CO"/>
          </w:rPr>
          <w:t>Matemáticas</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8" w:anchor="range_operator" w:history="1">
        <w:r w:rsidRPr="00A90C93">
          <w:rPr>
            <w:rFonts w:ascii="Times New Roman" w:eastAsia="Times New Roman" w:hAnsi="Times New Roman" w:cs="Times New Roman"/>
            <w:color w:val="525D76"/>
            <w:sz w:val="24"/>
            <w:szCs w:val="24"/>
            <w:u w:val="single"/>
            <w:lang w:eastAsia="es-CO"/>
          </w:rPr>
          <w:t>Operador Gama</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39" w:anchor="advanced_issues:_escaping_and_" w:history="1">
        <w:r w:rsidRPr="00A90C93">
          <w:rPr>
            <w:rFonts w:ascii="Times New Roman" w:eastAsia="Times New Roman" w:hAnsi="Times New Roman" w:cs="Times New Roman"/>
            <w:color w:val="525D76"/>
            <w:sz w:val="24"/>
            <w:szCs w:val="24"/>
            <w:u w:val="single"/>
            <w:lang w:eastAsia="es-CO"/>
          </w:rPr>
          <w:t>Temas avanzados: Escapar y</w:t>
        </w:r>
        <w:proofErr w:type="gramStart"/>
        <w:r w:rsidRPr="00A90C93">
          <w:rPr>
            <w:rFonts w:ascii="Times New Roman" w:eastAsia="Times New Roman" w:hAnsi="Times New Roman" w:cs="Times New Roman"/>
            <w:color w:val="525D76"/>
            <w:sz w:val="24"/>
            <w:szCs w:val="24"/>
            <w:u w:val="single"/>
            <w:lang w:eastAsia="es-CO"/>
          </w:rPr>
          <w:t>!</w:t>
        </w:r>
        <w:proofErr w:type="gramEnd"/>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40" w:anchor="velocimacro_miscellany" w:history="1">
        <w:proofErr w:type="spellStart"/>
        <w:r w:rsidRPr="00A90C93">
          <w:rPr>
            <w:rFonts w:ascii="Times New Roman" w:eastAsia="Times New Roman" w:hAnsi="Times New Roman" w:cs="Times New Roman"/>
            <w:color w:val="525D76"/>
            <w:sz w:val="24"/>
            <w:szCs w:val="24"/>
            <w:u w:val="single"/>
            <w:lang w:eastAsia="es-CO"/>
          </w:rPr>
          <w:t>Velocimacro</w:t>
        </w:r>
        <w:proofErr w:type="spellEnd"/>
        <w:r w:rsidRPr="00A90C93">
          <w:rPr>
            <w:rFonts w:ascii="Times New Roman" w:eastAsia="Times New Roman" w:hAnsi="Times New Roman" w:cs="Times New Roman"/>
            <w:color w:val="525D76"/>
            <w:sz w:val="24"/>
            <w:szCs w:val="24"/>
            <w:u w:val="single"/>
            <w:lang w:eastAsia="es-CO"/>
          </w:rPr>
          <w:t xml:space="preserve"> Miscelánea</w:t>
        </w:r>
      </w:hyperlink>
    </w:p>
    <w:p w:rsidR="00A90C93" w:rsidRPr="00A90C93" w:rsidRDefault="00A90C93" w:rsidP="00A90C93">
      <w:pPr>
        <w:numPr>
          <w:ilvl w:val="1"/>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41" w:anchor="string_concatenation" w:history="1">
        <w:r w:rsidRPr="00A90C93">
          <w:rPr>
            <w:rFonts w:ascii="Times New Roman" w:eastAsia="Times New Roman" w:hAnsi="Times New Roman" w:cs="Times New Roman"/>
            <w:color w:val="525D76"/>
            <w:sz w:val="24"/>
            <w:szCs w:val="24"/>
            <w:u w:val="single"/>
            <w:lang w:eastAsia="es-CO"/>
          </w:rPr>
          <w:t>Concatenación de cadenas</w:t>
        </w:r>
      </w:hyperlink>
    </w:p>
    <w:p w:rsidR="00A90C93" w:rsidRPr="00A90C93" w:rsidRDefault="00A90C93" w:rsidP="00A90C93">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hyperlink r:id="rId42" w:anchor="feedback" w:history="1">
        <w:proofErr w:type="spellStart"/>
        <w:r w:rsidRPr="00A90C93">
          <w:rPr>
            <w:rFonts w:ascii="Times New Roman" w:eastAsia="Times New Roman" w:hAnsi="Times New Roman" w:cs="Times New Roman"/>
            <w:color w:val="525D76"/>
            <w:sz w:val="24"/>
            <w:szCs w:val="24"/>
            <w:u w:val="single"/>
            <w:lang w:eastAsia="es-CO"/>
          </w:rPr>
          <w:t>Feedback</w:t>
        </w:r>
        <w:proofErr w:type="spellEnd"/>
      </w:hyperlink>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0" w:name="about_this_guide"/>
      <w:bookmarkEnd w:id="0"/>
      <w:r w:rsidRPr="00A90C93">
        <w:rPr>
          <w:rFonts w:ascii="Times New Roman" w:eastAsia="Times New Roman" w:hAnsi="Times New Roman" w:cs="Times New Roman"/>
          <w:color w:val="FFFFFF"/>
          <w:sz w:val="28"/>
          <w:szCs w:val="28"/>
          <w:lang w:eastAsia="es-CO"/>
        </w:rPr>
        <w:t>Acerca de esta guía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 xml:space="preserve">La Guía del usuario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está </w:t>
      </w:r>
      <w:proofErr w:type="gramStart"/>
      <w:r w:rsidRPr="00A90C93">
        <w:rPr>
          <w:rFonts w:ascii="Times New Roman" w:eastAsia="Times New Roman" w:hAnsi="Times New Roman" w:cs="Times New Roman"/>
          <w:color w:val="000000"/>
          <w:sz w:val="24"/>
          <w:szCs w:val="24"/>
          <w:lang w:eastAsia="es-CO"/>
        </w:rPr>
        <w:t>diseñado</w:t>
      </w:r>
      <w:proofErr w:type="gramEnd"/>
      <w:r w:rsidRPr="00A90C93">
        <w:rPr>
          <w:rFonts w:ascii="Times New Roman" w:eastAsia="Times New Roman" w:hAnsi="Times New Roman" w:cs="Times New Roman"/>
          <w:color w:val="000000"/>
          <w:sz w:val="24"/>
          <w:szCs w:val="24"/>
          <w:lang w:eastAsia="es-CO"/>
        </w:rPr>
        <w:t xml:space="preserve"> para ayudar a los diseñadores y proveedores de contenidos para familiarizarse con la velocidad y la sintaxis de su simple pero potente lenguaje de script, la plantilla Idioma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(VTL). Muchos de los ejemplos de esta guía de acuerdo con el uso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para incrustar contenido dinámico en páginas web, pero todos los ejemplos de VTL son igualmente aplicables a otras páginas y plantillas.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Gracias por elegir la velocidad</w:t>
      </w:r>
      <w:proofErr w:type="gramStart"/>
      <w:r w:rsidRPr="00A90C93">
        <w:rPr>
          <w:rFonts w:ascii="Times New Roman" w:eastAsia="Times New Roman" w:hAnsi="Times New Roman" w:cs="Times New Roman"/>
          <w:color w:val="000000"/>
          <w:sz w:val="24"/>
          <w:szCs w:val="24"/>
          <w:lang w:eastAsia="es-CO"/>
        </w:rPr>
        <w:t>!</w:t>
      </w:r>
      <w:proofErr w:type="gramEnd"/>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1" w:name="what_is_velocity"/>
      <w:bookmarkEnd w:id="1"/>
      <w:r w:rsidRPr="00A90C93">
        <w:rPr>
          <w:rFonts w:ascii="Times New Roman" w:eastAsia="Times New Roman" w:hAnsi="Times New Roman" w:cs="Times New Roman"/>
          <w:color w:val="FFFFFF"/>
          <w:sz w:val="28"/>
          <w:szCs w:val="28"/>
          <w:lang w:eastAsia="es-CO"/>
        </w:rPr>
        <w:t>¿Cuál es la velocidad?</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es un motor de plantillas basado en Java. Permite a los diseñadores de páginas web con los métodos de referencia definidos en el código Java. Los diseñadores web pueden trabajar en paralelo con los programadores de Java para desarrollar sitios web según el Modelo-Vista-Controlador (MVC) el modelo, lo que significa que los diseñadores de páginas web pueden centrarse exclusivamente en la creación de un sitio bien diseñado, y los programadores pueden centrarse exclusivamente en la escritura de la parte superior primer nivel de código.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separa el código Java de las páginas web, por lo que el sitio web más fácil de mantener en el largo plazo y ofrecer una alternativa viable a </w:t>
      </w:r>
      <w:hyperlink r:id="rId43" w:history="1">
        <w:r w:rsidRPr="00A90C93">
          <w:rPr>
            <w:rFonts w:ascii="Times New Roman" w:eastAsia="Times New Roman" w:hAnsi="Times New Roman" w:cs="Times New Roman"/>
            <w:color w:val="525D76"/>
            <w:sz w:val="24"/>
            <w:szCs w:val="24"/>
            <w:u w:val="single"/>
            <w:lang w:eastAsia="es-CO"/>
          </w:rPr>
          <w:t xml:space="preserve">Java Server </w:t>
        </w:r>
        <w:proofErr w:type="spellStart"/>
        <w:r w:rsidRPr="00A90C93">
          <w:rPr>
            <w:rFonts w:ascii="Times New Roman" w:eastAsia="Times New Roman" w:hAnsi="Times New Roman" w:cs="Times New Roman"/>
            <w:color w:val="525D76"/>
            <w:sz w:val="24"/>
            <w:szCs w:val="24"/>
            <w:u w:val="single"/>
            <w:lang w:eastAsia="es-CO"/>
          </w:rPr>
          <w:t>Pages</w:t>
        </w:r>
        <w:proofErr w:type="spellEnd"/>
      </w:hyperlink>
      <w:r w:rsidRPr="00A90C93">
        <w:rPr>
          <w:rFonts w:ascii="Times New Roman" w:eastAsia="Times New Roman" w:hAnsi="Times New Roman" w:cs="Times New Roman"/>
          <w:color w:val="000000"/>
          <w:sz w:val="24"/>
          <w:szCs w:val="24"/>
          <w:lang w:eastAsia="es-CO"/>
        </w:rPr>
        <w:t> (JSP) o </w:t>
      </w:r>
      <w:hyperlink r:id="rId44" w:history="1">
        <w:r w:rsidRPr="00A90C93">
          <w:rPr>
            <w:rFonts w:ascii="Times New Roman" w:eastAsia="Times New Roman" w:hAnsi="Times New Roman" w:cs="Times New Roman"/>
            <w:color w:val="525D76"/>
            <w:sz w:val="24"/>
            <w:szCs w:val="24"/>
            <w:u w:val="single"/>
            <w:lang w:eastAsia="es-CO"/>
          </w:rPr>
          <w:t>PHP</w:t>
        </w:r>
      </w:hyperlink>
      <w:r w:rsidRPr="00A90C93">
        <w:rPr>
          <w:rFonts w:ascii="Times New Roman" w:eastAsia="Times New Roman" w:hAnsi="Times New Roman" w:cs="Times New Roman"/>
          <w:color w:val="000000"/>
          <w:sz w:val="24"/>
          <w:szCs w:val="24"/>
          <w:lang w:eastAsia="es-CO"/>
        </w:rPr>
        <w:t>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La velocidad se puede utilizar para generar páginas web, SQL, PostScript y otro de salida a partir de plantillas. Se puede utilizar ya sea como una utilidad independiente para la generación de código fuente y los informes, o como un componente integrado de otros sistemas. Cuando haya terminado,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proveerá servicios de plantilla para el </w:t>
      </w:r>
      <w:hyperlink r:id="rId45" w:history="1">
        <w:r w:rsidRPr="00A90C93">
          <w:rPr>
            <w:rFonts w:ascii="Times New Roman" w:eastAsia="Times New Roman" w:hAnsi="Times New Roman" w:cs="Times New Roman"/>
            <w:color w:val="525D76"/>
            <w:sz w:val="24"/>
            <w:szCs w:val="24"/>
            <w:u w:val="single"/>
            <w:lang w:eastAsia="es-CO"/>
          </w:rPr>
          <w:t>Turbine</w:t>
        </w:r>
      </w:hyperlink>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framework</w:t>
      </w:r>
      <w:proofErr w:type="spellEnd"/>
      <w:r w:rsidRPr="00A90C93">
        <w:rPr>
          <w:rFonts w:ascii="Times New Roman" w:eastAsia="Times New Roman" w:hAnsi="Times New Roman" w:cs="Times New Roman"/>
          <w:color w:val="000000"/>
          <w:sz w:val="24"/>
          <w:szCs w:val="24"/>
          <w:lang w:eastAsia="es-CO"/>
        </w:rPr>
        <w:t xml:space="preserve"> de aplicaciones web.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 Turbine ofrecerá un servicio de plantilla que va a permitir que las aplicaciones web se desarrollan de acuerdo a un modelo MVC cierto.</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 w:name="what_can_velocity_do_for_me"/>
      <w:bookmarkEnd w:id="2"/>
      <w:r w:rsidRPr="00A90C93">
        <w:rPr>
          <w:rFonts w:ascii="Times New Roman" w:eastAsia="Times New Roman" w:hAnsi="Times New Roman" w:cs="Times New Roman"/>
          <w:color w:val="FFFFFF"/>
          <w:sz w:val="28"/>
          <w:szCs w:val="28"/>
          <w:lang w:eastAsia="es-CO"/>
        </w:rPr>
        <w:t xml:space="preserve">¿Qué puede hacer </w:t>
      </w:r>
      <w:proofErr w:type="spellStart"/>
      <w:r w:rsidRPr="00A90C93">
        <w:rPr>
          <w:rFonts w:ascii="Times New Roman" w:eastAsia="Times New Roman" w:hAnsi="Times New Roman" w:cs="Times New Roman"/>
          <w:color w:val="FFFFFF"/>
          <w:sz w:val="28"/>
          <w:szCs w:val="28"/>
          <w:lang w:eastAsia="es-CO"/>
        </w:rPr>
        <w:t>Velocity</w:t>
      </w:r>
      <w:proofErr w:type="spellEnd"/>
      <w:r w:rsidRPr="00A90C93">
        <w:rPr>
          <w:rFonts w:ascii="Times New Roman" w:eastAsia="Times New Roman" w:hAnsi="Times New Roman" w:cs="Times New Roman"/>
          <w:color w:val="FFFFFF"/>
          <w:sz w:val="28"/>
          <w:szCs w:val="28"/>
          <w:lang w:eastAsia="es-CO"/>
        </w:rPr>
        <w:t xml:space="preserve"> por </w:t>
      </w:r>
      <w:proofErr w:type="spellStart"/>
      <w:proofErr w:type="gramStart"/>
      <w:r w:rsidRPr="00A90C93">
        <w:rPr>
          <w:rFonts w:ascii="Times New Roman" w:eastAsia="Times New Roman" w:hAnsi="Times New Roman" w:cs="Times New Roman"/>
          <w:color w:val="FFFFFF"/>
          <w:sz w:val="28"/>
          <w:szCs w:val="28"/>
          <w:lang w:eastAsia="es-CO"/>
        </w:rPr>
        <w:t>mi</w:t>
      </w:r>
      <w:proofErr w:type="spellEnd"/>
      <w:proofErr w:type="gramEnd"/>
      <w:r w:rsidRPr="00A90C93">
        <w:rPr>
          <w:rFonts w:ascii="Times New Roman" w:eastAsia="Times New Roman" w:hAnsi="Times New Roman" w:cs="Times New Roman"/>
          <w:color w:val="FFFFFF"/>
          <w:sz w:val="28"/>
          <w:szCs w:val="28"/>
          <w:lang w:eastAsia="es-CO"/>
        </w:rPr>
        <w:t>?</w:t>
      </w:r>
    </w:p>
    <w:p w:rsidR="00A90C93" w:rsidRPr="00A90C93" w:rsidRDefault="00A90C93" w:rsidP="00A90C93">
      <w:pPr>
        <w:pBdr>
          <w:top w:val="single" w:sz="6" w:space="3" w:color="525D76"/>
          <w:left w:val="single" w:sz="6" w:space="5" w:color="525D76"/>
          <w:bottom w:val="single" w:sz="6" w:space="3" w:color="525D76"/>
          <w:right w:val="single" w:sz="6" w:space="3" w:color="525D76"/>
        </w:pBdr>
        <w:shd w:val="clear" w:color="auto" w:fill="FFFFFF"/>
        <w:spacing w:before="100" w:beforeAutospacing="1" w:after="100" w:afterAutospacing="1" w:line="312" w:lineRule="atLeast"/>
        <w:outlineLvl w:val="2"/>
        <w:rPr>
          <w:rFonts w:ascii="Times New Roman" w:eastAsia="Times New Roman" w:hAnsi="Times New Roman" w:cs="Times New Roman"/>
          <w:b/>
          <w:bCs/>
          <w:color w:val="525D76"/>
          <w:sz w:val="24"/>
          <w:szCs w:val="24"/>
          <w:lang w:eastAsia="es-CO"/>
        </w:rPr>
      </w:pPr>
      <w:bookmarkStart w:id="3" w:name="the_mud_store_example"/>
      <w:bookmarkEnd w:id="3"/>
      <w:r w:rsidRPr="00A90C93">
        <w:rPr>
          <w:rFonts w:ascii="Times New Roman" w:eastAsia="Times New Roman" w:hAnsi="Times New Roman" w:cs="Times New Roman"/>
          <w:b/>
          <w:bCs/>
          <w:color w:val="525D76"/>
          <w:sz w:val="24"/>
          <w:szCs w:val="24"/>
          <w:lang w:eastAsia="es-CO"/>
        </w:rPr>
        <w:t>El barro tienda Ejemplo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Suponga que usted es un diseñador de página para una tienda en línea que se especializa en la venta de barro. Digamos que es "La tienda </w:t>
      </w:r>
      <w:proofErr w:type="spellStart"/>
      <w:r w:rsidRPr="00A90C93">
        <w:rPr>
          <w:rFonts w:ascii="Times New Roman" w:eastAsia="Times New Roman" w:hAnsi="Times New Roman" w:cs="Times New Roman"/>
          <w:color w:val="000000"/>
          <w:sz w:val="24"/>
          <w:szCs w:val="24"/>
          <w:lang w:eastAsia="es-CO"/>
        </w:rPr>
        <w:t>Mud</w:t>
      </w:r>
      <w:proofErr w:type="spellEnd"/>
      <w:r w:rsidRPr="00A90C93">
        <w:rPr>
          <w:rFonts w:ascii="Times New Roman" w:eastAsia="Times New Roman" w:hAnsi="Times New Roman" w:cs="Times New Roman"/>
          <w:color w:val="000000"/>
          <w:sz w:val="24"/>
          <w:szCs w:val="24"/>
          <w:lang w:eastAsia="es-CO"/>
        </w:rPr>
        <w:t xml:space="preserve"> </w:t>
      </w:r>
      <w:proofErr w:type="spellStart"/>
      <w:r w:rsidRPr="00A90C93">
        <w:rPr>
          <w:rFonts w:ascii="Times New Roman" w:eastAsia="Times New Roman" w:hAnsi="Times New Roman" w:cs="Times New Roman"/>
          <w:color w:val="000000"/>
          <w:sz w:val="24"/>
          <w:szCs w:val="24"/>
          <w:lang w:eastAsia="es-CO"/>
        </w:rPr>
        <w:t>Online".Negocio</w:t>
      </w:r>
      <w:proofErr w:type="spellEnd"/>
      <w:r w:rsidRPr="00A90C93">
        <w:rPr>
          <w:rFonts w:ascii="Times New Roman" w:eastAsia="Times New Roman" w:hAnsi="Times New Roman" w:cs="Times New Roman"/>
          <w:color w:val="000000"/>
          <w:sz w:val="24"/>
          <w:szCs w:val="24"/>
          <w:lang w:eastAsia="es-CO"/>
        </w:rPr>
        <w:t xml:space="preserve"> está prosperando. Los clientes hacen pedidos para diversos tipos y cantidades de lodo. Ellos </w:t>
      </w:r>
      <w:proofErr w:type="gramStart"/>
      <w:r w:rsidRPr="00A90C93">
        <w:rPr>
          <w:rFonts w:ascii="Times New Roman" w:eastAsia="Times New Roman" w:hAnsi="Times New Roman" w:cs="Times New Roman"/>
          <w:color w:val="000000"/>
          <w:sz w:val="24"/>
          <w:szCs w:val="24"/>
          <w:lang w:eastAsia="es-CO"/>
        </w:rPr>
        <w:t>inicie</w:t>
      </w:r>
      <w:proofErr w:type="gramEnd"/>
      <w:r w:rsidRPr="00A90C93">
        <w:rPr>
          <w:rFonts w:ascii="Times New Roman" w:eastAsia="Times New Roman" w:hAnsi="Times New Roman" w:cs="Times New Roman"/>
          <w:color w:val="000000"/>
          <w:sz w:val="24"/>
          <w:szCs w:val="24"/>
          <w:lang w:eastAsia="es-CO"/>
        </w:rPr>
        <w:t xml:space="preserve"> sesión en su sitio utilizando su nombre de usuario y contraseña, que les permite ver sus órdenes y comprar más barro. En este momento, Terracota Barro está en venta, que es muy popular. Una minoría de sus clientes regularmente compra Lodo Rojo Brillante, que también está en venta, aunque no tan popular y por lo general relegado al margen de su página web. La información sobre cada cliente se realiza un seguimiento en la base de </w:t>
      </w:r>
      <w:r w:rsidRPr="00A90C93">
        <w:rPr>
          <w:rFonts w:ascii="Times New Roman" w:eastAsia="Times New Roman" w:hAnsi="Times New Roman" w:cs="Times New Roman"/>
          <w:color w:val="000000"/>
          <w:sz w:val="24"/>
          <w:szCs w:val="24"/>
          <w:lang w:eastAsia="es-CO"/>
        </w:rPr>
        <w:lastRenderedPageBreak/>
        <w:t xml:space="preserve">datos, así que un día surge la pregunta, ¿Por qué no usar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para apuntar ofertas especiales de barro para los clientes que están más interesados ​​en este tipo de barro?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La velocidad hace que sea fácil de personalizar las páginas web a sus visitantes en línea. Como un diseñador de sitios web en la sala de barro, que desea que la página web que el cliente verá después de acceder a su sitio.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Usted cumple con los ingenieros de software en su empresa, y todo el mundo ha aceptado que </w:t>
      </w:r>
      <w:r w:rsidRPr="00A90C93">
        <w:rPr>
          <w:rFonts w:ascii="Times New Roman" w:eastAsia="Times New Roman" w:hAnsi="Times New Roman" w:cs="Times New Roman"/>
          <w:i/>
          <w:iCs/>
          <w:color w:val="000000"/>
          <w:sz w:val="24"/>
          <w:szCs w:val="24"/>
          <w:lang w:eastAsia="es-CO"/>
        </w:rPr>
        <w:t>$ cliente</w:t>
      </w:r>
      <w:r w:rsidRPr="00A90C93">
        <w:rPr>
          <w:rFonts w:ascii="Times New Roman" w:eastAsia="Times New Roman" w:hAnsi="Times New Roman" w:cs="Times New Roman"/>
          <w:color w:val="000000"/>
          <w:sz w:val="24"/>
          <w:szCs w:val="24"/>
          <w:lang w:eastAsia="es-CO"/>
        </w:rPr>
        <w:t> tendrá la información relativa al cliente actualmente registrado, que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mudsOnSpecial</w:t>
      </w:r>
      <w:proofErr w:type="spellEnd"/>
      <w:r w:rsidRPr="00A90C93">
        <w:rPr>
          <w:rFonts w:ascii="Times New Roman" w:eastAsia="Times New Roman" w:hAnsi="Times New Roman" w:cs="Times New Roman"/>
          <w:color w:val="000000"/>
          <w:sz w:val="24"/>
          <w:szCs w:val="24"/>
          <w:lang w:eastAsia="es-CO"/>
        </w:rPr>
        <w:t> será todo el tipo de barro a la venta en la actualidad. 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flogger</w:t>
      </w:r>
      <w:proofErr w:type="spellEnd"/>
      <w:r w:rsidRPr="00A90C93">
        <w:rPr>
          <w:rFonts w:ascii="Times New Roman" w:eastAsia="Times New Roman" w:hAnsi="Times New Roman" w:cs="Times New Roman"/>
          <w:color w:val="000000"/>
          <w:sz w:val="24"/>
          <w:szCs w:val="24"/>
          <w:lang w:eastAsia="es-CO"/>
        </w:rPr>
        <w:t> objeto contiene métodos que ayudan a la promoción. Para la tarea en cuestión, vamos a ocuparnos sólo con estas tres referencias. Recuerde, usted no tiene que preocuparse acerca de cómo los ingenieros de software de extraer la información necesaria de la base de datos, sólo tiene que saber cómo funciona. Esto le permite seguir con su trabajo, y permite a los ingenieros de software de seguir adelante con ellos.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Puedes insertar el siguiente enunciado VTL en la página web:</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&lt;HTML&gt;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&lt;BODY&gt;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Hola $ </w:t>
      </w:r>
      <w:proofErr w:type="spellStart"/>
      <w:r w:rsidRPr="00A90C93">
        <w:rPr>
          <w:rFonts w:ascii="Courier New" w:eastAsia="Times New Roman" w:hAnsi="Courier New" w:cs="Courier New"/>
          <w:color w:val="000000"/>
          <w:sz w:val="20"/>
          <w:szCs w:val="20"/>
          <w:lang w:eastAsia="es-CO"/>
        </w:rPr>
        <w:t>customer.Name</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table</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lodo en $ </w:t>
      </w:r>
      <w:proofErr w:type="spellStart"/>
      <w:r w:rsidRPr="00A90C93">
        <w:rPr>
          <w:rFonts w:ascii="Courier New" w:eastAsia="Times New Roman" w:hAnsi="Courier New" w:cs="Courier New"/>
          <w:color w:val="000000"/>
          <w:sz w:val="20"/>
          <w:szCs w:val="20"/>
          <w:lang w:eastAsia="es-CO"/>
        </w:rPr>
        <w:t>mudsOnSpecial</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customer.hasPurchased</w:t>
      </w:r>
      <w:proofErr w:type="spellEnd"/>
      <w:r w:rsidRPr="00A90C93">
        <w:rPr>
          <w:rFonts w:ascii="Courier New" w:eastAsia="Times New Roman" w:hAnsi="Courier New" w:cs="Courier New"/>
          <w:color w:val="000000"/>
          <w:sz w:val="20"/>
          <w:szCs w:val="20"/>
          <w:lang w:eastAsia="es-CO"/>
        </w:rPr>
        <w:t xml:space="preserve"> ($ lodo))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td</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Flogger.getPromo</w:t>
      </w:r>
      <w:proofErr w:type="spellEnd"/>
      <w:r w:rsidRPr="00A90C93">
        <w:rPr>
          <w:rFonts w:ascii="Courier New" w:eastAsia="Times New Roman" w:hAnsi="Courier New" w:cs="Courier New"/>
          <w:color w:val="000000"/>
          <w:sz w:val="20"/>
          <w:szCs w:val="20"/>
          <w:lang w:eastAsia="es-CO"/>
        </w:rPr>
        <w:t xml:space="preserve"> ($ lodo)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Table</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Los detalles exactos del </w:t>
      </w:r>
      <w:proofErr w:type="spell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xml:space="preserve"> declaración se describirán en mayor detalle en breve, lo que importa es el impacto que este pequeño script puede tener en su sitio web. Cuando un cliente con una inclinación de Lodo Rojo Brillante se conecta, y Lodo Rojo Brillante está en venta, eso es lo que el cliente verá, de manera destacada. Si otro cliente con un largo historial de compras de Lodo Terracota inicia sesión, el anuncio de una venta de barro terracota será frente y al </w:t>
      </w:r>
      <w:proofErr w:type="spellStart"/>
      <w:r w:rsidRPr="00A90C93">
        <w:rPr>
          <w:rFonts w:ascii="Times New Roman" w:eastAsia="Times New Roman" w:hAnsi="Times New Roman" w:cs="Times New Roman"/>
          <w:color w:val="000000"/>
          <w:sz w:val="24"/>
          <w:szCs w:val="24"/>
          <w:lang w:eastAsia="es-CO"/>
        </w:rPr>
        <w:t>centro.La</w:t>
      </w:r>
      <w:proofErr w:type="spellEnd"/>
      <w:r w:rsidRPr="00A90C93">
        <w:rPr>
          <w:rFonts w:ascii="Times New Roman" w:eastAsia="Times New Roman" w:hAnsi="Times New Roman" w:cs="Times New Roman"/>
          <w:color w:val="000000"/>
          <w:sz w:val="24"/>
          <w:szCs w:val="24"/>
          <w:lang w:eastAsia="es-CO"/>
        </w:rPr>
        <w:t xml:space="preserve"> flexibilidad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es enorme y </w:t>
      </w:r>
      <w:proofErr w:type="gramStart"/>
      <w:r w:rsidRPr="00A90C93">
        <w:rPr>
          <w:rFonts w:ascii="Times New Roman" w:eastAsia="Times New Roman" w:hAnsi="Times New Roman" w:cs="Times New Roman"/>
          <w:color w:val="000000"/>
          <w:sz w:val="24"/>
          <w:szCs w:val="24"/>
          <w:lang w:eastAsia="es-CO"/>
        </w:rPr>
        <w:t>limitado</w:t>
      </w:r>
      <w:proofErr w:type="gramEnd"/>
      <w:r w:rsidRPr="00A90C93">
        <w:rPr>
          <w:rFonts w:ascii="Times New Roman" w:eastAsia="Times New Roman" w:hAnsi="Times New Roman" w:cs="Times New Roman"/>
          <w:color w:val="000000"/>
          <w:sz w:val="24"/>
          <w:szCs w:val="24"/>
          <w:lang w:eastAsia="es-CO"/>
        </w:rPr>
        <w:t xml:space="preserve"> solamente por su creatividad.</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Documentado en la Referencia VTL son los muchos otros elementos de velocidad, que en conjunto le dan el poder y la flexibilidad que necesita para hacer su sitio web una web </w:t>
      </w:r>
      <w:proofErr w:type="gramStart"/>
      <w:r w:rsidRPr="00A90C93">
        <w:rPr>
          <w:rFonts w:ascii="Times New Roman" w:eastAsia="Times New Roman" w:hAnsi="Times New Roman" w:cs="Times New Roman"/>
          <w:i/>
          <w:iCs/>
          <w:color w:val="000000"/>
          <w:sz w:val="24"/>
          <w:szCs w:val="24"/>
          <w:lang w:eastAsia="es-CO"/>
        </w:rPr>
        <w:t>presencia</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A medida que se familiarice con estos elementos, usted comenzará a liberar el poder de la velocidad.</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4" w:name="velocity_template_language_vtl:_an_intro"/>
      <w:bookmarkEnd w:id="4"/>
      <w:r w:rsidRPr="00A90C93">
        <w:rPr>
          <w:rFonts w:ascii="Times New Roman" w:eastAsia="Times New Roman" w:hAnsi="Times New Roman" w:cs="Times New Roman"/>
          <w:color w:val="FFFFFF"/>
          <w:sz w:val="28"/>
          <w:szCs w:val="28"/>
          <w:lang w:eastAsia="es-CO"/>
        </w:rPr>
        <w:lastRenderedPageBreak/>
        <w:t xml:space="preserve">Plantillas de </w:t>
      </w:r>
      <w:proofErr w:type="spellStart"/>
      <w:r w:rsidRPr="00A90C93">
        <w:rPr>
          <w:rFonts w:ascii="Times New Roman" w:eastAsia="Times New Roman" w:hAnsi="Times New Roman" w:cs="Times New Roman"/>
          <w:color w:val="FFFFFF"/>
          <w:sz w:val="28"/>
          <w:szCs w:val="28"/>
          <w:lang w:eastAsia="es-CO"/>
        </w:rPr>
        <w:t>Velocity</w:t>
      </w:r>
      <w:proofErr w:type="spellEnd"/>
      <w:r w:rsidRPr="00A90C93">
        <w:rPr>
          <w:rFonts w:ascii="Times New Roman" w:eastAsia="Times New Roman" w:hAnsi="Times New Roman" w:cs="Times New Roman"/>
          <w:color w:val="FFFFFF"/>
          <w:sz w:val="28"/>
          <w:szCs w:val="28"/>
          <w:lang w:eastAsia="es-CO"/>
        </w:rPr>
        <w:t xml:space="preserve"> Idioma (VTL): Una introducción</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El Lenguaje de Plantillas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(VTL) tiene por objeto proporcionar la más fácil, más simple y más limpia de incorporar contenido dinámico en una página web. Incluso un desarrollador de páginas web con poca o ninguna experiencia en programación pronto será capaz de utilizar VTL para incorporar contenido dinámico en un sitio web.</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VTL utiliza </w:t>
      </w:r>
      <w:r w:rsidRPr="00A90C93">
        <w:rPr>
          <w:rFonts w:ascii="Times New Roman" w:eastAsia="Times New Roman" w:hAnsi="Times New Roman" w:cs="Times New Roman"/>
          <w:i/>
          <w:iCs/>
          <w:color w:val="000000"/>
          <w:sz w:val="24"/>
          <w:szCs w:val="24"/>
          <w:lang w:eastAsia="es-CO"/>
        </w:rPr>
        <w:t>referencias</w:t>
      </w:r>
      <w:r w:rsidRPr="00A90C93">
        <w:rPr>
          <w:rFonts w:ascii="Times New Roman" w:eastAsia="Times New Roman" w:hAnsi="Times New Roman" w:cs="Times New Roman"/>
          <w:color w:val="000000"/>
          <w:sz w:val="24"/>
          <w:szCs w:val="24"/>
          <w:lang w:eastAsia="es-CO"/>
        </w:rPr>
        <w:t> para incrustar contenido dinámico en un sitio web, y una variable es un tipo de referencia. Las variables son un tipo de referencia que puede referirse a algo definido en el código de Java, o puede obtener su valor de un VTL </w:t>
      </w:r>
      <w:r w:rsidRPr="00A90C93">
        <w:rPr>
          <w:rFonts w:ascii="Times New Roman" w:eastAsia="Times New Roman" w:hAnsi="Times New Roman" w:cs="Times New Roman"/>
          <w:i/>
          <w:iCs/>
          <w:color w:val="000000"/>
          <w:sz w:val="24"/>
          <w:szCs w:val="24"/>
          <w:lang w:eastAsia="es-CO"/>
        </w:rPr>
        <w:t>declaración</w:t>
      </w:r>
      <w:r w:rsidRPr="00A90C93">
        <w:rPr>
          <w:rFonts w:ascii="Times New Roman" w:eastAsia="Times New Roman" w:hAnsi="Times New Roman" w:cs="Times New Roman"/>
          <w:color w:val="000000"/>
          <w:sz w:val="24"/>
          <w:szCs w:val="24"/>
          <w:lang w:eastAsia="es-CO"/>
        </w:rPr>
        <w:t> en la propia página web. He aquí un ejemplo de un enunciado VTL que podrían incluirse en un documento HTML: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a = "</w:t>
      </w:r>
      <w:proofErr w:type="spellStart"/>
      <w:r w:rsidRPr="00A90C93">
        <w:rPr>
          <w:rFonts w:ascii="Courier New" w:eastAsia="Times New Roman" w:hAnsi="Courier New" w:cs="Courier New"/>
          <w:color w:val="000000"/>
          <w:sz w:val="20"/>
          <w:szCs w:val="20"/>
          <w:lang w:eastAsia="es-CO"/>
        </w:rPr>
        <w:t>Velocity</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Esta declaración VTL, como todos los enunciados VTL comienza con el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de caracteres y contiene una directiva: </w:t>
      </w:r>
      <w:proofErr w:type="gramStart"/>
      <w:r w:rsidRPr="00A90C93">
        <w:rPr>
          <w:rFonts w:ascii="Times New Roman" w:eastAsia="Times New Roman" w:hAnsi="Times New Roman" w:cs="Times New Roman"/>
          <w:i/>
          <w:iCs/>
          <w:color w:val="000000"/>
          <w:sz w:val="24"/>
          <w:szCs w:val="24"/>
          <w:lang w:eastAsia="es-CO"/>
        </w:rPr>
        <w:t>set</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 xml:space="preserve">Cuando un visitante solicita en línea a su página web, el Motor de Plantillas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buscará a través de su página Web para encontrar todo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caracteres, luego determinar que marcan el comienzo de enunciados VTL y cuáles de los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personajes que nada tienen que ver con VTL.</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carácter es seguido por una Directiva, </w:t>
      </w:r>
      <w:proofErr w:type="gramStart"/>
      <w:r w:rsidRPr="00A90C93">
        <w:rPr>
          <w:rFonts w:ascii="Times New Roman" w:eastAsia="Times New Roman" w:hAnsi="Times New Roman" w:cs="Times New Roman"/>
          <w:i/>
          <w:iCs/>
          <w:color w:val="000000"/>
          <w:sz w:val="24"/>
          <w:szCs w:val="24"/>
          <w:lang w:eastAsia="es-CO"/>
        </w:rPr>
        <w:t>set</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El </w:t>
      </w:r>
      <w:r w:rsidRPr="00A90C93">
        <w:rPr>
          <w:rFonts w:ascii="Times New Roman" w:eastAsia="Times New Roman" w:hAnsi="Times New Roman" w:cs="Times New Roman"/>
          <w:i/>
          <w:iCs/>
          <w:color w:val="000000"/>
          <w:sz w:val="24"/>
          <w:szCs w:val="24"/>
          <w:lang w:eastAsia="es-CO"/>
        </w:rPr>
        <w:t>conjunto</w:t>
      </w:r>
      <w:r w:rsidRPr="00A90C93">
        <w:rPr>
          <w:rFonts w:ascii="Times New Roman" w:eastAsia="Times New Roman" w:hAnsi="Times New Roman" w:cs="Times New Roman"/>
          <w:color w:val="000000"/>
          <w:sz w:val="24"/>
          <w:szCs w:val="24"/>
          <w:lang w:eastAsia="es-CO"/>
        </w:rPr>
        <w:t> Directiva utiliza una expresión (entre paréntesis) - una ecuación que asigna un </w:t>
      </w:r>
      <w:r w:rsidRPr="00A90C93">
        <w:rPr>
          <w:rFonts w:ascii="Times New Roman" w:eastAsia="Times New Roman" w:hAnsi="Times New Roman" w:cs="Times New Roman"/>
          <w:i/>
          <w:iCs/>
          <w:color w:val="000000"/>
          <w:sz w:val="24"/>
          <w:szCs w:val="24"/>
          <w:lang w:eastAsia="es-CO"/>
        </w:rPr>
        <w:t>valor</w:t>
      </w:r>
      <w:r w:rsidRPr="00A90C93">
        <w:rPr>
          <w:rFonts w:ascii="Times New Roman" w:eastAsia="Times New Roman" w:hAnsi="Times New Roman" w:cs="Times New Roman"/>
          <w:color w:val="000000"/>
          <w:sz w:val="24"/>
          <w:szCs w:val="24"/>
          <w:lang w:eastAsia="es-CO"/>
        </w:rPr>
        <w:t> a una </w:t>
      </w:r>
      <w:r w:rsidRPr="00A90C93">
        <w:rPr>
          <w:rFonts w:ascii="Times New Roman" w:eastAsia="Times New Roman" w:hAnsi="Times New Roman" w:cs="Times New Roman"/>
          <w:i/>
          <w:iCs/>
          <w:color w:val="000000"/>
          <w:sz w:val="24"/>
          <w:szCs w:val="24"/>
          <w:lang w:eastAsia="es-CO"/>
        </w:rPr>
        <w:t xml:space="preserve">variable </w:t>
      </w:r>
      <w:proofErr w:type="gramStart"/>
      <w:r w:rsidRPr="00A90C93">
        <w:rPr>
          <w:rFonts w:ascii="Times New Roman" w:eastAsia="Times New Roman" w:hAnsi="Times New Roman" w:cs="Times New Roman"/>
          <w:i/>
          <w:iCs/>
          <w:color w:val="000000"/>
          <w:sz w:val="24"/>
          <w:szCs w:val="24"/>
          <w:lang w:eastAsia="es-CO"/>
        </w:rPr>
        <w:t>de</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La variable aparece en el lado izquierdo y su valor en el lado derecho, y los dos están separados por un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carácter.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el ejemplo anterior, la variable es </w:t>
      </w:r>
      <w:r w:rsidRPr="00A90C93">
        <w:rPr>
          <w:rFonts w:ascii="Times New Roman" w:eastAsia="Times New Roman" w:hAnsi="Times New Roman" w:cs="Times New Roman"/>
          <w:i/>
          <w:iCs/>
          <w:color w:val="000000"/>
          <w:sz w:val="24"/>
          <w:szCs w:val="24"/>
          <w:lang w:eastAsia="es-CO"/>
        </w:rPr>
        <w:t>un $</w:t>
      </w:r>
      <w:r w:rsidRPr="00A90C93">
        <w:rPr>
          <w:rFonts w:ascii="Times New Roman" w:eastAsia="Times New Roman" w:hAnsi="Times New Roman" w:cs="Times New Roman"/>
          <w:color w:val="000000"/>
          <w:sz w:val="24"/>
          <w:szCs w:val="24"/>
          <w:lang w:eastAsia="es-CO"/>
        </w:rPr>
        <w:t> y el valor es </w:t>
      </w:r>
      <w:r w:rsidRPr="00A90C93">
        <w:rPr>
          <w:rFonts w:ascii="Times New Roman" w:eastAsia="Times New Roman" w:hAnsi="Times New Roman" w:cs="Times New Roman"/>
          <w:i/>
          <w:iCs/>
          <w:color w:val="000000"/>
          <w:sz w:val="24"/>
          <w:szCs w:val="24"/>
          <w:lang w:eastAsia="es-CO"/>
        </w:rPr>
        <w:t xml:space="preserve">de </w:t>
      </w:r>
      <w:proofErr w:type="gramStart"/>
      <w:r w:rsidRPr="00A90C93">
        <w:rPr>
          <w:rFonts w:ascii="Times New Roman" w:eastAsia="Times New Roman" w:hAnsi="Times New Roman" w:cs="Times New Roman"/>
          <w:i/>
          <w:iCs/>
          <w:color w:val="000000"/>
          <w:sz w:val="24"/>
          <w:szCs w:val="24"/>
          <w:lang w:eastAsia="es-CO"/>
        </w:rPr>
        <w:t>velocidad</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Esta variable, al igual que todas las referencias, comienza con el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xml:space="preserve"> carácter. Los valores de cadena siempre se escriben entre comillas, comillas simples o dobles. Las comillas simples se </w:t>
      </w:r>
      <w:proofErr w:type="gramStart"/>
      <w:r w:rsidRPr="00A90C93">
        <w:rPr>
          <w:rFonts w:ascii="Times New Roman" w:eastAsia="Times New Roman" w:hAnsi="Times New Roman" w:cs="Times New Roman"/>
          <w:color w:val="000000"/>
          <w:sz w:val="24"/>
          <w:szCs w:val="24"/>
          <w:lang w:eastAsia="es-CO"/>
        </w:rPr>
        <w:t>asegurará</w:t>
      </w:r>
      <w:proofErr w:type="gramEnd"/>
      <w:r w:rsidRPr="00A90C93">
        <w:rPr>
          <w:rFonts w:ascii="Times New Roman" w:eastAsia="Times New Roman" w:hAnsi="Times New Roman" w:cs="Times New Roman"/>
          <w:color w:val="000000"/>
          <w:sz w:val="24"/>
          <w:szCs w:val="24"/>
          <w:lang w:eastAsia="es-CO"/>
        </w:rPr>
        <w:t xml:space="preserve"> de que el valor de cotización será asignado a la referencia de inmediato. Las comillas dobles le permiten usar referencias y directivas de velocidad para interpolar, como "Hola $ nombre", en la que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name</w:t>
      </w:r>
      <w:r w:rsidRPr="00A90C93">
        <w:rPr>
          <w:rFonts w:ascii="Times New Roman" w:eastAsia="Times New Roman" w:hAnsi="Times New Roman" w:cs="Times New Roman"/>
          <w:color w:val="000000"/>
          <w:sz w:val="24"/>
          <w:szCs w:val="24"/>
          <w:lang w:eastAsia="es-CO"/>
        </w:rPr>
        <w:t>será</w:t>
      </w:r>
      <w:proofErr w:type="spellEnd"/>
      <w:r w:rsidRPr="00A90C93">
        <w:rPr>
          <w:rFonts w:ascii="Times New Roman" w:eastAsia="Times New Roman" w:hAnsi="Times New Roman" w:cs="Times New Roman"/>
          <w:color w:val="000000"/>
          <w:sz w:val="24"/>
          <w:szCs w:val="24"/>
          <w:lang w:eastAsia="es-CO"/>
        </w:rPr>
        <w:t xml:space="preserve"> reemplazado por el valor actual antes de esa cadena literal se asigna a la parte izquierda del </w:t>
      </w:r>
      <w:r w:rsidRPr="00A90C93">
        <w:rPr>
          <w:rFonts w:ascii="Times New Roman" w:eastAsia="Times New Roman" w:hAnsi="Times New Roman" w:cs="Times New Roman"/>
          <w:i/>
          <w:iCs/>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La siguiente regla puede ser útil para comprender mejor cómo funciona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b/>
          <w:bCs/>
          <w:color w:val="000000"/>
          <w:sz w:val="24"/>
          <w:szCs w:val="24"/>
          <w:lang w:eastAsia="es-CO"/>
        </w:rPr>
        <w:t>Referencias empiezan con </w:t>
      </w:r>
      <w:r w:rsidRPr="00A90C93">
        <w:rPr>
          <w:rFonts w:ascii="Times New Roman" w:eastAsia="Times New Roman" w:hAnsi="Times New Roman" w:cs="Times New Roman"/>
          <w:b/>
          <w:bCs/>
          <w:i/>
          <w:iCs/>
          <w:color w:val="000000"/>
          <w:sz w:val="24"/>
          <w:szCs w:val="24"/>
          <w:lang w:eastAsia="es-CO"/>
        </w:rPr>
        <w:t>$</w:t>
      </w:r>
      <w:r w:rsidRPr="00A90C93">
        <w:rPr>
          <w:rFonts w:ascii="Times New Roman" w:eastAsia="Times New Roman" w:hAnsi="Times New Roman" w:cs="Times New Roman"/>
          <w:b/>
          <w:bCs/>
          <w:color w:val="000000"/>
          <w:sz w:val="24"/>
          <w:szCs w:val="24"/>
          <w:lang w:eastAsia="es-CO"/>
        </w:rPr>
        <w:t> y se utilizan para conseguir algo. Las directivas comienzan con </w:t>
      </w:r>
      <w:r w:rsidRPr="00A90C93">
        <w:rPr>
          <w:rFonts w:ascii="Times New Roman" w:eastAsia="Times New Roman" w:hAnsi="Times New Roman" w:cs="Times New Roman"/>
          <w:b/>
          <w:bCs/>
          <w:i/>
          <w:iCs/>
          <w:color w:val="000000"/>
          <w:sz w:val="24"/>
          <w:szCs w:val="24"/>
          <w:lang w:eastAsia="es-CO"/>
        </w:rPr>
        <w:t>#</w:t>
      </w:r>
      <w:r w:rsidRPr="00A90C93">
        <w:rPr>
          <w:rFonts w:ascii="Times New Roman" w:eastAsia="Times New Roman" w:hAnsi="Times New Roman" w:cs="Times New Roman"/>
          <w:b/>
          <w:bCs/>
          <w:color w:val="000000"/>
          <w:sz w:val="24"/>
          <w:szCs w:val="24"/>
          <w:lang w:eastAsia="es-CO"/>
        </w:rPr>
        <w:t> y se utilizan para hacer algo.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el ejemplo anterior </w:t>
      </w:r>
      <w:r w:rsidRPr="00A90C93">
        <w:rPr>
          <w:rFonts w:ascii="Times New Roman" w:eastAsia="Times New Roman" w:hAnsi="Times New Roman" w:cs="Times New Roman"/>
          <w:i/>
          <w:iCs/>
          <w:color w:val="000000"/>
          <w:sz w:val="24"/>
          <w:szCs w:val="24"/>
          <w:lang w:eastAsia="es-CO"/>
        </w:rPr>
        <w:t># set</w:t>
      </w:r>
      <w:r w:rsidRPr="00A90C93">
        <w:rPr>
          <w:rFonts w:ascii="Times New Roman" w:eastAsia="Times New Roman" w:hAnsi="Times New Roman" w:cs="Times New Roman"/>
          <w:color w:val="000000"/>
          <w:sz w:val="24"/>
          <w:szCs w:val="24"/>
          <w:lang w:eastAsia="es-CO"/>
        </w:rPr>
        <w:t> se utiliza para asignar un valor a una variable. La variable, </w:t>
      </w:r>
      <w:r w:rsidRPr="00A90C93">
        <w:rPr>
          <w:rFonts w:ascii="Times New Roman" w:eastAsia="Times New Roman" w:hAnsi="Times New Roman" w:cs="Times New Roman"/>
          <w:i/>
          <w:iCs/>
          <w:color w:val="000000"/>
          <w:sz w:val="24"/>
          <w:szCs w:val="24"/>
          <w:lang w:eastAsia="es-CO"/>
        </w:rPr>
        <w:t xml:space="preserve">un </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a continuación, se puede utilizar en la plantilla a la salida "velocidad".</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5" w:name="hello_velocity_world"/>
      <w:bookmarkEnd w:id="5"/>
      <w:r w:rsidRPr="00A90C93">
        <w:rPr>
          <w:rFonts w:ascii="Times New Roman" w:eastAsia="Times New Roman" w:hAnsi="Times New Roman" w:cs="Times New Roman"/>
          <w:color w:val="FFFFFF"/>
          <w:sz w:val="28"/>
          <w:szCs w:val="28"/>
          <w:lang w:eastAsia="es-CO"/>
        </w:rPr>
        <w:t xml:space="preserve">Hola Mundo </w:t>
      </w:r>
      <w:proofErr w:type="spellStart"/>
      <w:r w:rsidRPr="00A90C93">
        <w:rPr>
          <w:rFonts w:ascii="Times New Roman" w:eastAsia="Times New Roman" w:hAnsi="Times New Roman" w:cs="Times New Roman"/>
          <w:color w:val="FFFFFF"/>
          <w:sz w:val="28"/>
          <w:szCs w:val="28"/>
          <w:lang w:eastAsia="es-CO"/>
        </w:rPr>
        <w:t>Velocity</w:t>
      </w:r>
      <w:proofErr w:type="spellEnd"/>
      <w:r w:rsidRPr="00A90C93">
        <w:rPr>
          <w:rFonts w:ascii="Times New Roman" w:eastAsia="Times New Roman" w:hAnsi="Times New Roman" w:cs="Times New Roman"/>
          <w:color w:val="FFFFFF"/>
          <w:sz w:val="28"/>
          <w:szCs w:val="28"/>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Una vez que el valor se ha asignado a una variable, puede hacer referencia a la variable en cualquier parte del documento HTML. En el siguiente ejemplo, se asigna un valor 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y hace referencia más adelante.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html</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body</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Velocity</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Hola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mundo</w:t>
      </w:r>
      <w:proofErr w:type="gramStart"/>
      <w:r w:rsidRPr="00A90C93">
        <w:rPr>
          <w:rFonts w:ascii="Courier New" w:eastAsia="Times New Roman" w:hAnsi="Courier New" w:cs="Courier New"/>
          <w:color w:val="000000"/>
          <w:sz w:val="20"/>
          <w:szCs w:val="20"/>
          <w:lang w:eastAsia="es-CO"/>
        </w:rPr>
        <w:t>!</w:t>
      </w:r>
      <w:proofErr w:type="gram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Body</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html</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El resultado es una página web que imprime "Hola Mundo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Para hacer las declaraciones que contienen directivas VTL más legibles, te animamos a comenzar cada enunciado VTL en una nueva línea, aunque no están obligados a hacerlo. El </w:t>
      </w:r>
      <w:r w:rsidRPr="00A90C93">
        <w:rPr>
          <w:rFonts w:ascii="Times New Roman" w:eastAsia="Times New Roman" w:hAnsi="Times New Roman" w:cs="Times New Roman"/>
          <w:i/>
          <w:iCs/>
          <w:color w:val="000000"/>
          <w:sz w:val="24"/>
          <w:szCs w:val="24"/>
          <w:lang w:eastAsia="es-CO"/>
        </w:rPr>
        <w:t>conjunto</w:t>
      </w:r>
      <w:r w:rsidRPr="00A90C93">
        <w:rPr>
          <w:rFonts w:ascii="Times New Roman" w:eastAsia="Times New Roman" w:hAnsi="Times New Roman" w:cs="Times New Roman"/>
          <w:color w:val="000000"/>
          <w:sz w:val="24"/>
          <w:szCs w:val="24"/>
          <w:lang w:eastAsia="es-CO"/>
        </w:rPr>
        <w:t> Directiva será revisado en mayor detalle más adelante.</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6" w:name="comments"/>
      <w:bookmarkEnd w:id="6"/>
      <w:r w:rsidRPr="00A90C93">
        <w:rPr>
          <w:rFonts w:ascii="Times New Roman" w:eastAsia="Times New Roman" w:hAnsi="Times New Roman" w:cs="Times New Roman"/>
          <w:color w:val="FFFFFF"/>
          <w:sz w:val="28"/>
          <w:szCs w:val="28"/>
          <w:lang w:eastAsia="es-CO"/>
        </w:rPr>
        <w:t>Comentarios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Comentarios permite a texto descriptivo para ser incluido que no se coloca en la salida del motor de plantillas. Los comentarios son una forma útil de recordarse a sí mismo y explicar a los demás lo que sus enunciados VTL están haciendo, o cualquier otro propósito que encuentra útiles. A continuación se muestra un ejemplo de un comentario en VTL.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Este es un comentario de línea.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Una sola línea de comentario comienza con </w:t>
      </w:r>
      <w:r w:rsidRPr="00A90C93">
        <w:rPr>
          <w:rFonts w:ascii="Times New Roman" w:eastAsia="Times New Roman" w:hAnsi="Times New Roman" w:cs="Times New Roman"/>
          <w:i/>
          <w:iCs/>
          <w:color w:val="000000"/>
          <w:sz w:val="24"/>
          <w:szCs w:val="24"/>
          <w:lang w:eastAsia="es-CO"/>
        </w:rPr>
        <w:t># #</w:t>
      </w:r>
      <w:r w:rsidRPr="00A90C93">
        <w:rPr>
          <w:rFonts w:ascii="Times New Roman" w:eastAsia="Times New Roman" w:hAnsi="Times New Roman" w:cs="Times New Roman"/>
          <w:color w:val="000000"/>
          <w:sz w:val="24"/>
          <w:szCs w:val="24"/>
          <w:lang w:eastAsia="es-CO"/>
        </w:rPr>
        <w:t> y termina al final de la línea. Si usted va a escribir unas pocas líneas de comentario, no hay necesidad de tener numerosos comentarios de una sola línea. Comentarios de varias líneas que comienzan con </w:t>
      </w:r>
      <w:r w:rsidRPr="00A90C93">
        <w:rPr>
          <w:rFonts w:ascii="Times New Roman" w:eastAsia="Times New Roman" w:hAnsi="Times New Roman" w:cs="Times New Roman"/>
          <w:i/>
          <w:iCs/>
          <w:color w:val="000000"/>
          <w:sz w:val="24"/>
          <w:szCs w:val="24"/>
          <w:lang w:eastAsia="es-CO"/>
        </w:rPr>
        <w:t># *</w:t>
      </w:r>
      <w:r w:rsidRPr="00A90C93">
        <w:rPr>
          <w:rFonts w:ascii="Times New Roman" w:eastAsia="Times New Roman" w:hAnsi="Times New Roman" w:cs="Times New Roman"/>
          <w:color w:val="000000"/>
          <w:sz w:val="24"/>
          <w:szCs w:val="24"/>
          <w:lang w:eastAsia="es-CO"/>
        </w:rPr>
        <w:t> y terminan con </w:t>
      </w:r>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están disponibles para manejar esta situación.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Este es el texto que se encuentra fuera del comentario de varias líneas.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Visitantes en línea pueden ver.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Así comienza un comentario de varias líneas. Visitantes en línea no se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gramStart"/>
      <w:r w:rsidRPr="00A90C93">
        <w:rPr>
          <w:rFonts w:ascii="Courier New" w:eastAsia="Times New Roman" w:hAnsi="Courier New" w:cs="Courier New"/>
          <w:color w:val="000000"/>
          <w:sz w:val="20"/>
          <w:szCs w:val="20"/>
          <w:lang w:eastAsia="es-CO"/>
        </w:rPr>
        <w:t>ver</w:t>
      </w:r>
      <w:proofErr w:type="gramEnd"/>
      <w:r w:rsidRPr="00A90C93">
        <w:rPr>
          <w:rFonts w:ascii="Courier New" w:eastAsia="Times New Roman" w:hAnsi="Courier New" w:cs="Courier New"/>
          <w:color w:val="000000"/>
          <w:sz w:val="20"/>
          <w:szCs w:val="20"/>
          <w:lang w:eastAsia="es-CO"/>
        </w:rPr>
        <w:t xml:space="preserve"> este texto porque el Motor de Plantillas de </w:t>
      </w:r>
      <w:proofErr w:type="spellStart"/>
      <w:r w:rsidRPr="00A90C93">
        <w:rPr>
          <w:rFonts w:ascii="Courier New" w:eastAsia="Times New Roman" w:hAnsi="Courier New" w:cs="Courier New"/>
          <w:color w:val="000000"/>
          <w:sz w:val="20"/>
          <w:szCs w:val="20"/>
          <w:lang w:eastAsia="es-CO"/>
        </w:rPr>
        <w:t>Velocity</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gramStart"/>
      <w:r w:rsidRPr="00A90C93">
        <w:rPr>
          <w:rFonts w:ascii="Courier New" w:eastAsia="Times New Roman" w:hAnsi="Courier New" w:cs="Courier New"/>
          <w:color w:val="000000"/>
          <w:sz w:val="20"/>
          <w:szCs w:val="20"/>
          <w:lang w:eastAsia="es-CO"/>
        </w:rPr>
        <w:t>ignorarlo</w:t>
      </w:r>
      <w:proofErr w:type="gram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Aquí está el texto fuera del comentario de varias líneas, es visible.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Aquí hay algunos ejemplos para aclarar cómo funcionan una sola línea y comentarios de varias líneas: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Este texto es visible. # # Este texto no lo 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Este texto es visible.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Este texto es visible. # * Este texto, como parte de una </w:t>
      </w:r>
      <w:proofErr w:type="spellStart"/>
      <w:r w:rsidRPr="00A90C93">
        <w:rPr>
          <w:rFonts w:ascii="Courier New" w:eastAsia="Times New Roman" w:hAnsi="Courier New" w:cs="Courier New"/>
          <w:color w:val="000000"/>
          <w:sz w:val="20"/>
          <w:szCs w:val="20"/>
          <w:lang w:eastAsia="es-CO"/>
        </w:rPr>
        <w:t>multilínea</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A90C93">
        <w:rPr>
          <w:rFonts w:ascii="Courier New" w:eastAsia="Times New Roman" w:hAnsi="Courier New" w:cs="Courier New"/>
          <w:color w:val="000000"/>
          <w:sz w:val="20"/>
          <w:szCs w:val="20"/>
          <w:lang w:eastAsia="es-CO"/>
        </w:rPr>
        <w:lastRenderedPageBreak/>
        <w:t>comentario</w:t>
      </w:r>
      <w:proofErr w:type="gramEnd"/>
      <w:r w:rsidRPr="00A90C93">
        <w:rPr>
          <w:rFonts w:ascii="Courier New" w:eastAsia="Times New Roman" w:hAnsi="Courier New" w:cs="Courier New"/>
          <w:color w:val="000000"/>
          <w:sz w:val="20"/>
          <w:szCs w:val="20"/>
          <w:lang w:eastAsia="es-CO"/>
        </w:rPr>
        <w:t>, no es visible. Este texto no es visible, sino que también 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A90C93">
        <w:rPr>
          <w:rFonts w:ascii="Courier New" w:eastAsia="Times New Roman" w:hAnsi="Courier New" w:cs="Courier New"/>
          <w:color w:val="000000"/>
          <w:sz w:val="20"/>
          <w:szCs w:val="20"/>
          <w:lang w:eastAsia="es-CO"/>
        </w:rPr>
        <w:t>parte</w:t>
      </w:r>
      <w:proofErr w:type="gramEnd"/>
      <w:r w:rsidRPr="00A90C93">
        <w:rPr>
          <w:rFonts w:ascii="Courier New" w:eastAsia="Times New Roman" w:hAnsi="Courier New" w:cs="Courier New"/>
          <w:color w:val="000000"/>
          <w:sz w:val="20"/>
          <w:szCs w:val="20"/>
          <w:lang w:eastAsia="es-CO"/>
        </w:rPr>
        <w:t xml:space="preserve"> del comentario de varias líneas. Esto todavía no texto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A90C93">
        <w:rPr>
          <w:rFonts w:ascii="Courier New" w:eastAsia="Times New Roman" w:hAnsi="Courier New" w:cs="Courier New"/>
          <w:color w:val="000000"/>
          <w:sz w:val="20"/>
          <w:szCs w:val="20"/>
          <w:lang w:eastAsia="es-CO"/>
        </w:rPr>
        <w:t>visibles</w:t>
      </w:r>
      <w:proofErr w:type="gramEnd"/>
      <w:r w:rsidRPr="00A90C93">
        <w:rPr>
          <w:rFonts w:ascii="Courier New" w:eastAsia="Times New Roman" w:hAnsi="Courier New" w:cs="Courier New"/>
          <w:color w:val="000000"/>
          <w:sz w:val="20"/>
          <w:szCs w:val="20"/>
          <w:lang w:eastAsia="es-CO"/>
        </w:rPr>
        <w:t>. * # Este texto se encuentra fuera de la observación, por lo que es visible.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Este texto no es visible.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Hay un tercer tipo de comentario, el bloque de comentario VTL, que puede ser utilizado para almacenar información tal como el autor de un documento y la información de versión: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Este es un comentario de bloque y VTL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A90C93">
        <w:rPr>
          <w:rFonts w:ascii="Courier New" w:eastAsia="Times New Roman" w:hAnsi="Courier New" w:cs="Courier New"/>
          <w:color w:val="000000"/>
          <w:sz w:val="20"/>
          <w:szCs w:val="20"/>
          <w:lang w:eastAsia="es-CO"/>
        </w:rPr>
        <w:t>puede</w:t>
      </w:r>
      <w:proofErr w:type="gramEnd"/>
      <w:r w:rsidRPr="00A90C93">
        <w:rPr>
          <w:rFonts w:ascii="Courier New" w:eastAsia="Times New Roman" w:hAnsi="Courier New" w:cs="Courier New"/>
          <w:color w:val="000000"/>
          <w:sz w:val="20"/>
          <w:szCs w:val="20"/>
          <w:lang w:eastAsia="es-CO"/>
        </w:rPr>
        <w:t xml:space="preserve"> ser utilizado para almacenar dicha información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A90C93">
        <w:rPr>
          <w:rFonts w:ascii="Courier New" w:eastAsia="Times New Roman" w:hAnsi="Courier New" w:cs="Courier New"/>
          <w:color w:val="000000"/>
          <w:sz w:val="20"/>
          <w:szCs w:val="20"/>
          <w:lang w:eastAsia="es-CO"/>
        </w:rPr>
        <w:t>como</w:t>
      </w:r>
      <w:proofErr w:type="gramEnd"/>
      <w:r w:rsidRPr="00A90C93">
        <w:rPr>
          <w:rFonts w:ascii="Courier New" w:eastAsia="Times New Roman" w:hAnsi="Courier New" w:cs="Courier New"/>
          <w:color w:val="000000"/>
          <w:sz w:val="20"/>
          <w:szCs w:val="20"/>
          <w:lang w:eastAsia="es-CO"/>
        </w:rPr>
        <w:t xml:space="preserve"> el autor de documentos y control de versiones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gramStart"/>
      <w:r w:rsidRPr="00A90C93">
        <w:rPr>
          <w:rFonts w:ascii="Courier New" w:eastAsia="Times New Roman" w:hAnsi="Courier New" w:cs="Courier New"/>
          <w:color w:val="000000"/>
          <w:sz w:val="20"/>
          <w:szCs w:val="20"/>
          <w:lang w:eastAsia="es-CO"/>
        </w:rPr>
        <w:t>información</w:t>
      </w:r>
      <w:proofErr w:type="gram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Author</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Version</w:t>
      </w:r>
      <w:proofErr w:type="spellEnd"/>
      <w:r w:rsidRPr="00A90C93">
        <w:rPr>
          <w:rFonts w:ascii="Courier New" w:eastAsia="Times New Roman" w:hAnsi="Courier New" w:cs="Courier New"/>
          <w:color w:val="000000"/>
          <w:sz w:val="20"/>
          <w:szCs w:val="20"/>
          <w:lang w:eastAsia="es-CO"/>
        </w:rPr>
        <w:t xml:space="preserve"> 5</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7" w:name="references"/>
      <w:bookmarkEnd w:id="7"/>
      <w:r w:rsidRPr="00A90C93">
        <w:rPr>
          <w:rFonts w:ascii="Times New Roman" w:eastAsia="Times New Roman" w:hAnsi="Times New Roman" w:cs="Times New Roman"/>
          <w:color w:val="FFFFFF"/>
          <w:sz w:val="28"/>
          <w:szCs w:val="28"/>
          <w:lang w:eastAsia="es-CO"/>
        </w:rPr>
        <w:t>Referencias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Hay tres tipos de referencias en el VTL: variables, propiedades y métodos. Como diseñador con el VTL, usted y sus ingenieros deben llegar a un acuerdo sobre los nombres específicos de referencias para que pueda utilizarlas correctamente en sus plantillas.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Todo lo que viene hacia y desde una referencia se trata como un objeto </w:t>
      </w:r>
      <w:proofErr w:type="spellStart"/>
      <w:r w:rsidRPr="00A90C93">
        <w:rPr>
          <w:rFonts w:ascii="Times New Roman" w:eastAsia="Times New Roman" w:hAnsi="Times New Roman" w:cs="Times New Roman"/>
          <w:color w:val="000000"/>
          <w:sz w:val="24"/>
          <w:szCs w:val="24"/>
          <w:lang w:eastAsia="es-CO"/>
        </w:rPr>
        <w:t>String</w:t>
      </w:r>
      <w:proofErr w:type="spellEnd"/>
      <w:r w:rsidRPr="00A90C93">
        <w:rPr>
          <w:rFonts w:ascii="Times New Roman" w:eastAsia="Times New Roman" w:hAnsi="Times New Roman" w:cs="Times New Roman"/>
          <w:color w:val="000000"/>
          <w:sz w:val="24"/>
          <w:szCs w:val="24"/>
          <w:lang w:eastAsia="es-CO"/>
        </w:rPr>
        <w:t>. Si hay un objeto que representa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(como un objeto </w:t>
      </w:r>
      <w:proofErr w:type="spellStart"/>
      <w:r w:rsidRPr="00A90C93">
        <w:rPr>
          <w:rFonts w:ascii="Times New Roman" w:eastAsia="Times New Roman" w:hAnsi="Times New Roman" w:cs="Times New Roman"/>
          <w:color w:val="000000"/>
          <w:sz w:val="24"/>
          <w:szCs w:val="24"/>
          <w:lang w:eastAsia="es-CO"/>
        </w:rPr>
        <w:t>Integer</w:t>
      </w:r>
      <w:proofErr w:type="spellEnd"/>
      <w:r w:rsidRPr="00A90C93">
        <w:rPr>
          <w:rFonts w:ascii="Times New Roman" w:eastAsia="Times New Roman" w:hAnsi="Times New Roman" w:cs="Times New Roman"/>
          <w:color w:val="000000"/>
          <w:sz w:val="24"/>
          <w:szCs w:val="24"/>
          <w:lang w:eastAsia="es-CO"/>
        </w:rPr>
        <w:t xml:space="preserve">), entonces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llamará </w:t>
      </w:r>
      <w:proofErr w:type="gramStart"/>
      <w:r w:rsidRPr="00A90C93">
        <w:rPr>
          <w:rFonts w:ascii="Times New Roman" w:eastAsia="Times New Roman" w:hAnsi="Times New Roman" w:cs="Times New Roman"/>
          <w:color w:val="000000"/>
          <w:sz w:val="24"/>
          <w:szCs w:val="24"/>
          <w:lang w:eastAsia="es-CO"/>
        </w:rPr>
        <w:t>su </w:t>
      </w:r>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w:t>
      </w:r>
      <w:proofErr w:type="spellStart"/>
      <w:proofErr w:type="gramStart"/>
      <w:r w:rsidRPr="00A90C93">
        <w:rPr>
          <w:rFonts w:ascii="Courier New" w:eastAsia="Times New Roman" w:hAnsi="Courier New" w:cs="Courier New"/>
          <w:color w:val="000000"/>
          <w:sz w:val="20"/>
          <w:szCs w:val="20"/>
          <w:lang w:eastAsia="es-CO"/>
        </w:rPr>
        <w:t>toString</w:t>
      </w:r>
      <w:proofErr w:type="spellEnd"/>
      <w:proofErr w:type="gramEnd"/>
      <w:r w:rsidRPr="00A90C93">
        <w:rPr>
          <w:rFonts w:ascii="Courier New" w:eastAsia="Times New Roman" w:hAnsi="Courier New" w:cs="Courier New"/>
          <w:color w:val="000000"/>
          <w:sz w:val="20"/>
          <w:szCs w:val="20"/>
          <w:lang w:eastAsia="es-CO"/>
        </w:rPr>
        <w:t xml:space="preserve"> ()</w:t>
      </w:r>
      <w:r w:rsidRPr="00A90C93">
        <w:rPr>
          <w:rFonts w:ascii="Times New Roman" w:eastAsia="Times New Roman" w:hAnsi="Times New Roman" w:cs="Times New Roman"/>
          <w:color w:val="000000"/>
          <w:sz w:val="24"/>
          <w:szCs w:val="24"/>
          <w:lang w:eastAsia="es-CO"/>
        </w:rPr>
        <w:t> método para resolver el objeto en una cadena.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8" w:name="variables"/>
      <w:r w:rsidRPr="00A90C93">
        <w:rPr>
          <w:rFonts w:ascii="Times New Roman" w:eastAsia="Times New Roman" w:hAnsi="Times New Roman" w:cs="Times New Roman"/>
          <w:b/>
          <w:bCs/>
          <w:color w:val="000000"/>
          <w:sz w:val="24"/>
          <w:szCs w:val="24"/>
          <w:lang w:eastAsia="es-CO"/>
        </w:rPr>
        <w:t>Variables</w:t>
      </w:r>
      <w:bookmarkEnd w:id="8"/>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color w:val="000000"/>
          <w:sz w:val="24"/>
          <w:szCs w:val="24"/>
          <w:lang w:eastAsia="es-CO"/>
        </w:rPr>
        <w:br/>
      </w:r>
      <w:r w:rsidRPr="00A90C93">
        <w:rPr>
          <w:rFonts w:ascii="Times New Roman" w:eastAsia="Times New Roman" w:hAnsi="Times New Roman" w:cs="Times New Roman"/>
          <w:color w:val="000000"/>
          <w:sz w:val="24"/>
          <w:szCs w:val="24"/>
          <w:lang w:eastAsia="es-CO"/>
        </w:rPr>
        <w:br/>
        <w:t>La notación abreviada de una variable consiste en un personaje principal "$" seguido de un VTL </w:t>
      </w:r>
      <w:proofErr w:type="gramStart"/>
      <w:r w:rsidRPr="00A90C93">
        <w:rPr>
          <w:rFonts w:ascii="Times New Roman" w:eastAsia="Times New Roman" w:hAnsi="Times New Roman" w:cs="Times New Roman"/>
          <w:i/>
          <w:iCs/>
          <w:color w:val="000000"/>
          <w:sz w:val="24"/>
          <w:szCs w:val="24"/>
          <w:lang w:eastAsia="es-CO"/>
        </w:rPr>
        <w:t>identificador</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 xml:space="preserve">Un identificador VTL debe comenzar con un carácter alfabético (a </w:t>
      </w:r>
      <w:proofErr w:type="gramStart"/>
      <w:r w:rsidRPr="00A90C93">
        <w:rPr>
          <w:rFonts w:ascii="Times New Roman" w:eastAsia="Times New Roman" w:hAnsi="Times New Roman" w:cs="Times New Roman"/>
          <w:color w:val="000000"/>
          <w:sz w:val="24"/>
          <w:szCs w:val="24"/>
          <w:lang w:eastAsia="es-CO"/>
        </w:rPr>
        <w:t>..</w:t>
      </w:r>
      <w:proofErr w:type="gramEnd"/>
      <w:r w:rsidRPr="00A90C93">
        <w:rPr>
          <w:rFonts w:ascii="Times New Roman" w:eastAsia="Times New Roman" w:hAnsi="Times New Roman" w:cs="Times New Roman"/>
          <w:color w:val="000000"/>
          <w:sz w:val="24"/>
          <w:szCs w:val="24"/>
          <w:lang w:eastAsia="es-CO"/>
        </w:rPr>
        <w:t xml:space="preserve"> z o A .. Z). El resto de los personajes se limitan a los siguientes tipos de caracteres:</w:t>
      </w:r>
    </w:p>
    <w:p w:rsidR="00A90C93" w:rsidRPr="00A90C93" w:rsidRDefault="00A90C93" w:rsidP="00A90C93">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Alfabética (a </w:t>
      </w:r>
      <w:proofErr w:type="gramStart"/>
      <w:r w:rsidRPr="00A90C93">
        <w:rPr>
          <w:rFonts w:ascii="Times New Roman" w:eastAsia="Times New Roman" w:hAnsi="Times New Roman" w:cs="Times New Roman"/>
          <w:color w:val="000000"/>
          <w:sz w:val="24"/>
          <w:szCs w:val="24"/>
          <w:lang w:eastAsia="es-CO"/>
        </w:rPr>
        <w:t>..</w:t>
      </w:r>
      <w:proofErr w:type="gramEnd"/>
      <w:r w:rsidRPr="00A90C93">
        <w:rPr>
          <w:rFonts w:ascii="Times New Roman" w:eastAsia="Times New Roman" w:hAnsi="Times New Roman" w:cs="Times New Roman"/>
          <w:color w:val="000000"/>
          <w:sz w:val="24"/>
          <w:szCs w:val="24"/>
          <w:lang w:eastAsia="es-CO"/>
        </w:rPr>
        <w:t xml:space="preserve"> z, A .. Z)</w:t>
      </w:r>
    </w:p>
    <w:p w:rsidR="00A90C93" w:rsidRPr="00A90C93" w:rsidRDefault="00A90C93" w:rsidP="00A90C93">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numérico (0 .. 9)</w:t>
      </w:r>
    </w:p>
    <w:p w:rsidR="00A90C93" w:rsidRPr="00A90C93" w:rsidRDefault="00A90C93" w:rsidP="00A90C93">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guión</w:t>
      </w:r>
      <w:proofErr w:type="spellEnd"/>
      <w:r w:rsidRPr="00A90C93">
        <w:rPr>
          <w:rFonts w:ascii="Times New Roman" w:eastAsia="Times New Roman" w:hAnsi="Times New Roman" w:cs="Times New Roman"/>
          <w:color w:val="000000"/>
          <w:sz w:val="24"/>
          <w:szCs w:val="24"/>
          <w:lang w:eastAsia="es-CO"/>
        </w:rPr>
        <w:t xml:space="preserve"> ("-")</w:t>
      </w:r>
    </w:p>
    <w:p w:rsidR="00A90C93" w:rsidRPr="00A90C93" w:rsidRDefault="00A90C93" w:rsidP="00A90C93">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guión</w:t>
      </w:r>
      <w:proofErr w:type="spellEnd"/>
      <w:r w:rsidRPr="00A90C93">
        <w:rPr>
          <w:rFonts w:ascii="Times New Roman" w:eastAsia="Times New Roman" w:hAnsi="Times New Roman" w:cs="Times New Roman"/>
          <w:color w:val="000000"/>
          <w:sz w:val="24"/>
          <w:szCs w:val="24"/>
          <w:lang w:eastAsia="es-CO"/>
        </w:rPr>
        <w:t xml:space="preserve"> bajo ("_")</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Estos son algunos ejemplos de referencias a variables válidos en el VTL: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Mudslinger</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Barro eslinga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Mud_slinger</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MudSlinger1</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Cuando las referencias VTL una variable, como por ejemplo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la variable puede obtener su valor desde un </w:t>
      </w:r>
      <w:r w:rsidRPr="00A90C93">
        <w:rPr>
          <w:rFonts w:ascii="Times New Roman" w:eastAsia="Times New Roman" w:hAnsi="Times New Roman" w:cs="Times New Roman"/>
          <w:i/>
          <w:iCs/>
          <w:color w:val="000000"/>
          <w:sz w:val="24"/>
          <w:szCs w:val="24"/>
          <w:lang w:eastAsia="es-CO"/>
        </w:rPr>
        <w:t>conjunto de</w:t>
      </w:r>
      <w:r w:rsidRPr="00A90C93">
        <w:rPr>
          <w:rFonts w:ascii="Times New Roman" w:eastAsia="Times New Roman" w:hAnsi="Times New Roman" w:cs="Times New Roman"/>
          <w:color w:val="000000"/>
          <w:sz w:val="24"/>
          <w:szCs w:val="24"/>
          <w:lang w:eastAsia="es-CO"/>
        </w:rPr>
        <w:t> directiva en la plantilla, o desde el código de Java. Por ejemplo, si la variable de Java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tiene el valor </w:t>
      </w:r>
      <w:r w:rsidRPr="00A90C93">
        <w:rPr>
          <w:rFonts w:ascii="Times New Roman" w:eastAsia="Times New Roman" w:hAnsi="Times New Roman" w:cs="Times New Roman"/>
          <w:i/>
          <w:iCs/>
          <w:color w:val="000000"/>
          <w:sz w:val="24"/>
          <w:szCs w:val="24"/>
          <w:lang w:eastAsia="es-CO"/>
        </w:rPr>
        <w:t>bar</w:t>
      </w:r>
      <w:r w:rsidRPr="00A90C93">
        <w:rPr>
          <w:rFonts w:ascii="Times New Roman" w:eastAsia="Times New Roman" w:hAnsi="Times New Roman" w:cs="Times New Roman"/>
          <w:color w:val="000000"/>
          <w:sz w:val="24"/>
          <w:szCs w:val="24"/>
          <w:lang w:eastAsia="es-CO"/>
        </w:rPr>
        <w:t> en el momento en que se pidió a la plantilla, </w:t>
      </w:r>
      <w:r w:rsidRPr="00A90C93">
        <w:rPr>
          <w:rFonts w:ascii="Times New Roman" w:eastAsia="Times New Roman" w:hAnsi="Times New Roman" w:cs="Times New Roman"/>
          <w:i/>
          <w:iCs/>
          <w:color w:val="000000"/>
          <w:sz w:val="24"/>
          <w:szCs w:val="24"/>
          <w:lang w:eastAsia="es-CO"/>
        </w:rPr>
        <w:t>bar</w:t>
      </w:r>
      <w:r w:rsidRPr="00A90C93">
        <w:rPr>
          <w:rFonts w:ascii="Times New Roman" w:eastAsia="Times New Roman" w:hAnsi="Times New Roman" w:cs="Times New Roman"/>
          <w:color w:val="000000"/>
          <w:sz w:val="24"/>
          <w:szCs w:val="24"/>
          <w:lang w:eastAsia="es-CO"/>
        </w:rPr>
        <w:t> reemplaza todas las instancias de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en la página web. Alternativamente, si incluyo la declaración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"bar")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La salida será el mismo para todas las instancias de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que siguen a esta directiva.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9" w:name="properties"/>
      <w:r w:rsidRPr="00A90C93">
        <w:rPr>
          <w:rFonts w:ascii="Times New Roman" w:eastAsia="Times New Roman" w:hAnsi="Times New Roman" w:cs="Times New Roman"/>
          <w:b/>
          <w:bCs/>
          <w:color w:val="000000"/>
          <w:sz w:val="24"/>
          <w:szCs w:val="24"/>
          <w:lang w:eastAsia="es-CO"/>
        </w:rPr>
        <w:t>Propiedades</w:t>
      </w:r>
      <w:bookmarkEnd w:id="9"/>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color w:val="000000"/>
          <w:sz w:val="24"/>
          <w:szCs w:val="24"/>
          <w:lang w:eastAsia="es-CO"/>
        </w:rPr>
        <w:br/>
      </w:r>
      <w:r w:rsidRPr="00A90C93">
        <w:rPr>
          <w:rFonts w:ascii="Times New Roman" w:eastAsia="Times New Roman" w:hAnsi="Times New Roman" w:cs="Times New Roman"/>
          <w:color w:val="000000"/>
          <w:sz w:val="24"/>
          <w:szCs w:val="24"/>
          <w:lang w:eastAsia="es-CO"/>
        </w:rPr>
        <w:br/>
        <w:t>El segundo sabor de referencias VTL son las propiedades y las propiedades tienen un formato distintivo. La notación abreviada consta de un líder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carácter seguido de un identificador VTL, seguido por un carácter de punto (".") y otro identificador VTL. Estos son ejemplos de referencias de propiedades válidas en el VTL: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Cliente.Direccion</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Compra.Total</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Tome el primer ejemplo,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cliente.Direccion</w:t>
      </w:r>
      <w:proofErr w:type="spellEnd"/>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Puede tener dos significados. Puede significar, Busque en la tabla hash identificado como </w:t>
      </w:r>
      <w:r w:rsidRPr="00A90C93">
        <w:rPr>
          <w:rFonts w:ascii="Times New Roman" w:eastAsia="Times New Roman" w:hAnsi="Times New Roman" w:cs="Times New Roman"/>
          <w:i/>
          <w:iCs/>
          <w:color w:val="000000"/>
          <w:sz w:val="24"/>
          <w:szCs w:val="24"/>
          <w:lang w:eastAsia="es-CO"/>
        </w:rPr>
        <w:t>cliente</w:t>
      </w:r>
      <w:r w:rsidRPr="00A90C93">
        <w:rPr>
          <w:rFonts w:ascii="Times New Roman" w:eastAsia="Times New Roman" w:hAnsi="Times New Roman" w:cs="Times New Roman"/>
          <w:color w:val="000000"/>
          <w:sz w:val="24"/>
          <w:szCs w:val="24"/>
          <w:lang w:eastAsia="es-CO"/>
        </w:rPr>
        <w:t> y devolver el valor asociado a la clave de </w:t>
      </w:r>
      <w:proofErr w:type="gramStart"/>
      <w:r w:rsidRPr="00A90C93">
        <w:rPr>
          <w:rFonts w:ascii="Times New Roman" w:eastAsia="Times New Roman" w:hAnsi="Times New Roman" w:cs="Times New Roman"/>
          <w:i/>
          <w:iCs/>
          <w:color w:val="000000"/>
          <w:sz w:val="24"/>
          <w:szCs w:val="24"/>
          <w:lang w:eastAsia="es-CO"/>
        </w:rPr>
        <w:t>Dirección</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Pero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cliente.Direccion</w:t>
      </w:r>
      <w:proofErr w:type="spellEnd"/>
      <w:r w:rsidRPr="00A90C93">
        <w:rPr>
          <w:rFonts w:ascii="Times New Roman" w:eastAsia="Times New Roman" w:hAnsi="Times New Roman" w:cs="Times New Roman"/>
          <w:color w:val="000000"/>
          <w:sz w:val="24"/>
          <w:szCs w:val="24"/>
          <w:lang w:eastAsia="es-CO"/>
        </w:rPr>
        <w:t> también puede referirse a un procedimiento (referencias que se refieren a los métodos serán discutidos en la próxima sección);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cliente.Direccion</w:t>
      </w:r>
      <w:proofErr w:type="spellEnd"/>
      <w:r w:rsidRPr="00A90C93">
        <w:rPr>
          <w:rFonts w:ascii="Times New Roman" w:eastAsia="Times New Roman" w:hAnsi="Times New Roman" w:cs="Times New Roman"/>
          <w:color w:val="000000"/>
          <w:sz w:val="24"/>
          <w:szCs w:val="24"/>
          <w:lang w:eastAsia="es-CO"/>
        </w:rPr>
        <w:t> podría ser una forma abreviada de escribir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cliente.getDireccion</w:t>
      </w:r>
      <w:proofErr w:type="spellEnd"/>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 xml:space="preserve">Cuando se solicita la página,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determinará cuál de estas dos posibilidades tiene sentido, y luego devolver el valor apropiado.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10" w:name="methods"/>
      <w:r w:rsidRPr="00A90C93">
        <w:rPr>
          <w:rFonts w:ascii="Times New Roman" w:eastAsia="Times New Roman" w:hAnsi="Times New Roman" w:cs="Times New Roman"/>
          <w:b/>
          <w:bCs/>
          <w:color w:val="000000"/>
          <w:sz w:val="24"/>
          <w:szCs w:val="24"/>
          <w:lang w:eastAsia="es-CO"/>
        </w:rPr>
        <w:t>Métodos</w:t>
      </w:r>
      <w:bookmarkEnd w:id="10"/>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color w:val="000000"/>
          <w:sz w:val="24"/>
          <w:szCs w:val="24"/>
          <w:lang w:eastAsia="es-CO"/>
        </w:rPr>
        <w:br/>
      </w:r>
      <w:r w:rsidRPr="00A90C93">
        <w:rPr>
          <w:rFonts w:ascii="Times New Roman" w:eastAsia="Times New Roman" w:hAnsi="Times New Roman" w:cs="Times New Roman"/>
          <w:color w:val="000000"/>
          <w:sz w:val="24"/>
          <w:szCs w:val="24"/>
          <w:lang w:eastAsia="es-CO"/>
        </w:rPr>
        <w:br/>
        <w:t>Un método es definido en el código Java y es capaz de hacer algo útil, como el funcionamiento de un cálculo o llegar a una decisión. Los métodos son referencias que constan de un carácter de "$" seguido de un identificador VTL, seguido de un VTL </w:t>
      </w:r>
      <w:r w:rsidRPr="00A90C93">
        <w:rPr>
          <w:rFonts w:ascii="Times New Roman" w:eastAsia="Times New Roman" w:hAnsi="Times New Roman" w:cs="Times New Roman"/>
          <w:i/>
          <w:iCs/>
          <w:color w:val="000000"/>
          <w:sz w:val="24"/>
          <w:szCs w:val="24"/>
          <w:lang w:eastAsia="es-CO"/>
        </w:rPr>
        <w:t xml:space="preserve">Método </w:t>
      </w:r>
      <w:proofErr w:type="gramStart"/>
      <w:r w:rsidRPr="00A90C93">
        <w:rPr>
          <w:rFonts w:ascii="Times New Roman" w:eastAsia="Times New Roman" w:hAnsi="Times New Roman" w:cs="Times New Roman"/>
          <w:i/>
          <w:iCs/>
          <w:color w:val="000000"/>
          <w:sz w:val="24"/>
          <w:szCs w:val="24"/>
          <w:lang w:eastAsia="es-CO"/>
        </w:rPr>
        <w:t>cuerpo</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Un Método Cuerpo VTL consiste en un identificador VTL seguido por un carácter de paréntesis de apertura ("("), seguido de una lista de parámetros opcional, seguido por el carácter de paréntesis de cierre (")"). Estos son ejemplos de referencias método válido en la VTL: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Cliente.getDireccion</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Compra.getTotal</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Page.setTitle</w:t>
      </w:r>
      <w:proofErr w:type="spellEnd"/>
      <w:r w:rsidRPr="00A90C93">
        <w:rPr>
          <w:rFonts w:ascii="Courier New" w:eastAsia="Times New Roman" w:hAnsi="Courier New" w:cs="Courier New"/>
          <w:color w:val="000000"/>
          <w:sz w:val="20"/>
          <w:szCs w:val="20"/>
          <w:lang w:eastAsia="es-CO"/>
        </w:rPr>
        <w:t xml:space="preserve"> ("Mi Página")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Person.setAttributes</w:t>
      </w:r>
      <w:proofErr w:type="spellEnd"/>
      <w:r w:rsidRPr="00A90C93">
        <w:rPr>
          <w:rFonts w:ascii="Courier New" w:eastAsia="Times New Roman" w:hAnsi="Courier New" w:cs="Courier New"/>
          <w:color w:val="000000"/>
          <w:sz w:val="20"/>
          <w:szCs w:val="20"/>
          <w:lang w:eastAsia="es-CO"/>
        </w:rPr>
        <w:t xml:space="preserve"> (["extraño", "raro", "Emocionado"])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Los dos primeros ejemplos -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cliente.getDireccion</w:t>
      </w:r>
      <w:proofErr w:type="spellEnd"/>
      <w:r w:rsidRPr="00A90C93">
        <w:rPr>
          <w:rFonts w:ascii="Times New Roman" w:eastAsia="Times New Roman" w:hAnsi="Times New Roman" w:cs="Times New Roman"/>
          <w:i/>
          <w:iCs/>
          <w:color w:val="000000"/>
          <w:sz w:val="24"/>
          <w:szCs w:val="24"/>
          <w:lang w:eastAsia="es-CO"/>
        </w:rPr>
        <w:t xml:space="preserve"> ()</w:t>
      </w:r>
      <w:r w:rsidRPr="00A90C93">
        <w:rPr>
          <w:rFonts w:ascii="Times New Roman" w:eastAsia="Times New Roman" w:hAnsi="Times New Roman" w:cs="Times New Roman"/>
          <w:color w:val="000000"/>
          <w:sz w:val="24"/>
          <w:szCs w:val="24"/>
          <w:lang w:eastAsia="es-CO"/>
        </w:rPr>
        <w:t> y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compra.getTotal</w:t>
      </w:r>
      <w:proofErr w:type="spellEnd"/>
      <w:r w:rsidRPr="00A90C93">
        <w:rPr>
          <w:rFonts w:ascii="Times New Roman" w:eastAsia="Times New Roman" w:hAnsi="Times New Roman" w:cs="Times New Roman"/>
          <w:i/>
          <w:iCs/>
          <w:color w:val="000000"/>
          <w:sz w:val="24"/>
          <w:szCs w:val="24"/>
          <w:lang w:eastAsia="es-CO"/>
        </w:rPr>
        <w:t xml:space="preserve"> ()</w:t>
      </w:r>
      <w:r w:rsidRPr="00A90C93">
        <w:rPr>
          <w:rFonts w:ascii="Times New Roman" w:eastAsia="Times New Roman" w:hAnsi="Times New Roman" w:cs="Times New Roman"/>
          <w:color w:val="000000"/>
          <w:sz w:val="24"/>
          <w:szCs w:val="24"/>
          <w:lang w:eastAsia="es-CO"/>
        </w:rPr>
        <w:t> - pueden parecer similares a los utilizados en la sección Propiedades anterior,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cliente.Direccion</w:t>
      </w:r>
      <w:proofErr w:type="spellEnd"/>
      <w:r w:rsidRPr="00A90C93">
        <w:rPr>
          <w:rFonts w:ascii="Times New Roman" w:eastAsia="Times New Roman" w:hAnsi="Times New Roman" w:cs="Times New Roman"/>
          <w:color w:val="000000"/>
          <w:sz w:val="24"/>
          <w:szCs w:val="24"/>
          <w:lang w:eastAsia="es-CO"/>
        </w:rPr>
        <w:t> y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compra.Total</w:t>
      </w:r>
      <w:proofErr w:type="spellEnd"/>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Si has pensado que estos ejemplos deben estar relacionados algunos de alguna manera, estás en lo correcto</w:t>
      </w:r>
      <w:proofErr w:type="gramStart"/>
      <w:r w:rsidRPr="00A90C93">
        <w:rPr>
          <w:rFonts w:ascii="Times New Roman" w:eastAsia="Times New Roman" w:hAnsi="Times New Roman" w:cs="Times New Roman"/>
          <w:color w:val="000000"/>
          <w:sz w:val="24"/>
          <w:szCs w:val="24"/>
          <w:lang w:eastAsia="es-CO"/>
        </w:rPr>
        <w:t>!</w:t>
      </w:r>
      <w:proofErr w:type="gram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Propiedades VTL se pueden utilizar como una notación abreviada para los métodos de VTL. La propiedad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cliente.Direccion</w:t>
      </w:r>
      <w:proofErr w:type="spellEnd"/>
      <w:r w:rsidRPr="00A90C93">
        <w:rPr>
          <w:rFonts w:ascii="Times New Roman" w:eastAsia="Times New Roman" w:hAnsi="Times New Roman" w:cs="Times New Roman"/>
          <w:color w:val="000000"/>
          <w:sz w:val="24"/>
          <w:szCs w:val="24"/>
          <w:lang w:eastAsia="es-CO"/>
        </w:rPr>
        <w:t> tiene exactamente el mismo efecto que utilizar el método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cliente.getDireccion</w:t>
      </w:r>
      <w:proofErr w:type="spellEnd"/>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En general, es preferible utilizar una propiedad cuando esté disponible. La principal diferencia entre propiedades y métodos es que se puede especificar una lista de parámetros a un método.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La notación abreviada se puede utilizar para los siguientes Métodos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Sun.getPlanets</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Annelid.getDirt</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Album.getPhoto</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Podríamos esperar que estos métodos para devolver los nombres de los planetas pertenecientes al sol, alimentar a nuestra lombriz de tierra, o conseguir una fotografía de un álbum. Sólo la notación larga funciona para los siguientes métodos.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Sun.getPlanet</w:t>
      </w:r>
      <w:proofErr w:type="spellEnd"/>
      <w:r w:rsidRPr="00A90C93">
        <w:rPr>
          <w:rFonts w:ascii="Courier New" w:eastAsia="Times New Roman" w:hAnsi="Courier New" w:cs="Courier New"/>
          <w:color w:val="000000"/>
          <w:sz w:val="20"/>
          <w:szCs w:val="20"/>
          <w:lang w:eastAsia="es-CO"/>
        </w:rPr>
        <w:t xml:space="preserve"> (["tierra", "</w:t>
      </w:r>
      <w:proofErr w:type="spellStart"/>
      <w:r w:rsidRPr="00A90C93">
        <w:rPr>
          <w:rFonts w:ascii="Courier New" w:eastAsia="Times New Roman" w:hAnsi="Courier New" w:cs="Courier New"/>
          <w:color w:val="000000"/>
          <w:sz w:val="20"/>
          <w:szCs w:val="20"/>
          <w:lang w:eastAsia="es-CO"/>
        </w:rPr>
        <w:t>Mars</w:t>
      </w:r>
      <w:proofErr w:type="spellEnd"/>
      <w:r w:rsidRPr="00A90C93">
        <w:rPr>
          <w:rFonts w:ascii="Courier New" w:eastAsia="Times New Roman" w:hAnsi="Courier New" w:cs="Courier New"/>
          <w:color w:val="000000"/>
          <w:sz w:val="20"/>
          <w:szCs w:val="20"/>
          <w:lang w:eastAsia="es-CO"/>
        </w:rPr>
        <w:t>", "Neptuno"])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No se puede aprobar una lista de parámetros con $ </w:t>
      </w:r>
      <w:proofErr w:type="spellStart"/>
      <w:r w:rsidRPr="00A90C93">
        <w:rPr>
          <w:rFonts w:ascii="Courier New" w:eastAsia="Times New Roman" w:hAnsi="Courier New" w:cs="Courier New"/>
          <w:color w:val="000000"/>
          <w:sz w:val="20"/>
          <w:szCs w:val="20"/>
          <w:lang w:eastAsia="es-CO"/>
        </w:rPr>
        <w:t>sun.Planets</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Sisyphus.pushRock</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Velocity</w:t>
      </w:r>
      <w:proofErr w:type="spellEnd"/>
      <w:r w:rsidRPr="00A90C93">
        <w:rPr>
          <w:rFonts w:ascii="Courier New" w:eastAsia="Times New Roman" w:hAnsi="Courier New" w:cs="Courier New"/>
          <w:color w:val="000000"/>
          <w:sz w:val="20"/>
          <w:szCs w:val="20"/>
          <w:lang w:eastAsia="es-CO"/>
        </w:rPr>
        <w:t xml:space="preserve"> asume que quiero decir $ </w:t>
      </w:r>
      <w:proofErr w:type="spellStart"/>
      <w:r w:rsidRPr="00A90C93">
        <w:rPr>
          <w:rFonts w:ascii="Courier New" w:eastAsia="Times New Roman" w:hAnsi="Courier New" w:cs="Courier New"/>
          <w:color w:val="000000"/>
          <w:sz w:val="20"/>
          <w:szCs w:val="20"/>
          <w:lang w:eastAsia="es-CO"/>
        </w:rPr>
        <w:t>sisyphus.getRock</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Book.setTitle</w:t>
      </w:r>
      <w:proofErr w:type="spellEnd"/>
      <w:r w:rsidRPr="00A90C93">
        <w:rPr>
          <w:rFonts w:ascii="Courier New" w:eastAsia="Times New Roman" w:hAnsi="Courier New" w:cs="Courier New"/>
          <w:color w:val="000000"/>
          <w:sz w:val="20"/>
          <w:szCs w:val="20"/>
          <w:lang w:eastAsia="es-CO"/>
        </w:rPr>
        <w:t xml:space="preserve"> ("Homenaje a Cataluña")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No se puede aprobar una lista de parámetros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11" w:name="propertylookuprules"/>
      <w:r w:rsidRPr="00A90C93">
        <w:rPr>
          <w:rFonts w:ascii="Times New Roman" w:eastAsia="Times New Roman" w:hAnsi="Times New Roman" w:cs="Times New Roman"/>
          <w:b/>
          <w:bCs/>
          <w:color w:val="000000"/>
          <w:sz w:val="24"/>
          <w:szCs w:val="24"/>
          <w:lang w:eastAsia="es-CO"/>
        </w:rPr>
        <w:t>Reglas consulta de propiedad</w:t>
      </w:r>
      <w:bookmarkEnd w:id="11"/>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color w:val="000000"/>
          <w:sz w:val="24"/>
          <w:szCs w:val="24"/>
          <w:lang w:eastAsia="es-CO"/>
        </w:rPr>
        <w:br/>
      </w:r>
      <w:r w:rsidRPr="00A90C93">
        <w:rPr>
          <w:rFonts w:ascii="Times New Roman" w:eastAsia="Times New Roman" w:hAnsi="Times New Roman" w:cs="Times New Roman"/>
          <w:color w:val="000000"/>
          <w:sz w:val="24"/>
          <w:szCs w:val="24"/>
          <w:lang w:eastAsia="es-CO"/>
        </w:rPr>
        <w:br/>
        <w:t>como se mencionó anteriormente, las propiedades a menudo se refieren a los métodos del objeto padre. La velocidad es muy inteligente cuando averiguar qué método corresponde a una propiedad requerida. Se ensaya diferentes alternativas basadas en varias convenciones de nombres establecidas. La secuencia exacta de búsqueda depende de si o no el nombre de la propiedad comienza con una letra mayúscula. Para los nombres en minúscula, como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cliente.Direccion</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la secuencia es</w:t>
      </w:r>
    </w:p>
    <w:p w:rsidR="00A90C93" w:rsidRPr="00A90C93" w:rsidRDefault="00A90C93" w:rsidP="00A90C93">
      <w:pPr>
        <w:numPr>
          <w:ilvl w:val="0"/>
          <w:numId w:val="3"/>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GetAddress</w:t>
      </w:r>
      <w:proofErr w:type="spellEnd"/>
      <w:r w:rsidRPr="00A90C93">
        <w:rPr>
          <w:rFonts w:ascii="Times New Roman" w:eastAsia="Times New Roman" w:hAnsi="Times New Roman" w:cs="Times New Roman"/>
          <w:color w:val="000000"/>
          <w:sz w:val="24"/>
          <w:szCs w:val="24"/>
          <w:lang w:eastAsia="es-CO"/>
        </w:rPr>
        <w:t xml:space="preserve"> ()</w:t>
      </w:r>
    </w:p>
    <w:p w:rsidR="00A90C93" w:rsidRPr="00A90C93" w:rsidRDefault="00A90C93" w:rsidP="00A90C93">
      <w:pPr>
        <w:numPr>
          <w:ilvl w:val="0"/>
          <w:numId w:val="3"/>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getAddress</w:t>
      </w:r>
      <w:proofErr w:type="spellEnd"/>
      <w:r w:rsidRPr="00A90C93">
        <w:rPr>
          <w:rFonts w:ascii="Times New Roman" w:eastAsia="Times New Roman" w:hAnsi="Times New Roman" w:cs="Times New Roman"/>
          <w:color w:val="000000"/>
          <w:sz w:val="24"/>
          <w:szCs w:val="24"/>
          <w:lang w:eastAsia="es-CO"/>
        </w:rPr>
        <w:t xml:space="preserve"> ()</w:t>
      </w:r>
    </w:p>
    <w:p w:rsidR="00A90C93" w:rsidRPr="00A90C93" w:rsidRDefault="00A90C93" w:rsidP="00A90C93">
      <w:pPr>
        <w:numPr>
          <w:ilvl w:val="0"/>
          <w:numId w:val="3"/>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get</w:t>
      </w:r>
      <w:proofErr w:type="spellEnd"/>
      <w:r w:rsidRPr="00A90C93">
        <w:rPr>
          <w:rFonts w:ascii="Times New Roman" w:eastAsia="Times New Roman" w:hAnsi="Times New Roman" w:cs="Times New Roman"/>
          <w:color w:val="000000"/>
          <w:sz w:val="24"/>
          <w:szCs w:val="24"/>
          <w:lang w:eastAsia="es-CO"/>
        </w:rPr>
        <w:t xml:space="preserve"> ("dirección")</w:t>
      </w:r>
    </w:p>
    <w:p w:rsidR="00A90C93" w:rsidRPr="00A90C93" w:rsidRDefault="00A90C93" w:rsidP="00A90C93">
      <w:pPr>
        <w:numPr>
          <w:ilvl w:val="0"/>
          <w:numId w:val="3"/>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ISAddress</w:t>
      </w:r>
      <w:proofErr w:type="spellEnd"/>
      <w:r w:rsidRPr="00A90C93">
        <w:rPr>
          <w:rFonts w:ascii="Times New Roman" w:eastAsia="Times New Roman" w:hAnsi="Times New Roman" w:cs="Times New Roman"/>
          <w:color w:val="000000"/>
          <w:sz w:val="24"/>
          <w:szCs w:val="24"/>
          <w:lang w:eastAsia="es-CO"/>
        </w:rPr>
        <w:t xml:space="preserve"> ()</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Para los nombres de propiedad en mayúsculas como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cliente.Direccion</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es un poco diferente:</w:t>
      </w:r>
    </w:p>
    <w:p w:rsidR="00A90C93" w:rsidRPr="00A90C93" w:rsidRDefault="00A90C93" w:rsidP="00A90C93">
      <w:pPr>
        <w:numPr>
          <w:ilvl w:val="0"/>
          <w:numId w:val="4"/>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getAddress</w:t>
      </w:r>
      <w:proofErr w:type="spellEnd"/>
      <w:r w:rsidRPr="00A90C93">
        <w:rPr>
          <w:rFonts w:ascii="Times New Roman" w:eastAsia="Times New Roman" w:hAnsi="Times New Roman" w:cs="Times New Roman"/>
          <w:color w:val="000000"/>
          <w:sz w:val="24"/>
          <w:szCs w:val="24"/>
          <w:lang w:eastAsia="es-CO"/>
        </w:rPr>
        <w:t xml:space="preserve"> ()</w:t>
      </w:r>
    </w:p>
    <w:p w:rsidR="00A90C93" w:rsidRPr="00A90C93" w:rsidRDefault="00A90C93" w:rsidP="00A90C93">
      <w:pPr>
        <w:numPr>
          <w:ilvl w:val="0"/>
          <w:numId w:val="4"/>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GetAddress</w:t>
      </w:r>
      <w:proofErr w:type="spellEnd"/>
      <w:r w:rsidRPr="00A90C93">
        <w:rPr>
          <w:rFonts w:ascii="Times New Roman" w:eastAsia="Times New Roman" w:hAnsi="Times New Roman" w:cs="Times New Roman"/>
          <w:color w:val="000000"/>
          <w:sz w:val="24"/>
          <w:szCs w:val="24"/>
          <w:lang w:eastAsia="es-CO"/>
        </w:rPr>
        <w:t xml:space="preserve"> ()</w:t>
      </w:r>
    </w:p>
    <w:p w:rsidR="00A90C93" w:rsidRPr="00A90C93" w:rsidRDefault="00A90C93" w:rsidP="00A90C93">
      <w:pPr>
        <w:numPr>
          <w:ilvl w:val="0"/>
          <w:numId w:val="4"/>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get</w:t>
      </w:r>
      <w:proofErr w:type="spellEnd"/>
      <w:r w:rsidRPr="00A90C93">
        <w:rPr>
          <w:rFonts w:ascii="Times New Roman" w:eastAsia="Times New Roman" w:hAnsi="Times New Roman" w:cs="Times New Roman"/>
          <w:color w:val="000000"/>
          <w:sz w:val="24"/>
          <w:szCs w:val="24"/>
          <w:lang w:eastAsia="es-CO"/>
        </w:rPr>
        <w:t xml:space="preserve"> ("Dirección")</w:t>
      </w:r>
    </w:p>
    <w:p w:rsidR="00A90C93" w:rsidRPr="00A90C93" w:rsidRDefault="00A90C93" w:rsidP="00A90C93">
      <w:pPr>
        <w:numPr>
          <w:ilvl w:val="0"/>
          <w:numId w:val="4"/>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ISAddress</w:t>
      </w:r>
      <w:proofErr w:type="spellEnd"/>
      <w:r w:rsidRPr="00A90C93">
        <w:rPr>
          <w:rFonts w:ascii="Times New Roman" w:eastAsia="Times New Roman" w:hAnsi="Times New Roman" w:cs="Times New Roman"/>
          <w:color w:val="000000"/>
          <w:sz w:val="24"/>
          <w:szCs w:val="24"/>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12" w:name="formalreferencenotation"/>
      <w:r w:rsidRPr="00A90C93">
        <w:rPr>
          <w:rFonts w:ascii="Times New Roman" w:eastAsia="Times New Roman" w:hAnsi="Times New Roman" w:cs="Times New Roman"/>
          <w:b/>
          <w:bCs/>
          <w:color w:val="000000"/>
          <w:sz w:val="24"/>
          <w:szCs w:val="24"/>
          <w:lang w:eastAsia="es-CO"/>
        </w:rPr>
        <w:t>Formal notación de la referencia</w:t>
      </w:r>
      <w:bookmarkEnd w:id="12"/>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color w:val="000000"/>
          <w:sz w:val="24"/>
          <w:szCs w:val="24"/>
          <w:lang w:eastAsia="es-CO"/>
        </w:rPr>
        <w:br/>
      </w:r>
      <w:r w:rsidRPr="00A90C93">
        <w:rPr>
          <w:rFonts w:ascii="Times New Roman" w:eastAsia="Times New Roman" w:hAnsi="Times New Roman" w:cs="Times New Roman"/>
          <w:color w:val="000000"/>
          <w:sz w:val="24"/>
          <w:szCs w:val="24"/>
          <w:lang w:eastAsia="es-CO"/>
        </w:rPr>
        <w:br/>
        <w:t>notación de taquigrafía para referencias se utilizó para los ejemplos mencionados anteriormente, pero también hay una notación formal para referencias, que se demuestra a continuación: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Mudslinger</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Cliente.Direccion</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Compra.getTotal</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casi todos los casos van a utilizar la notación abreviada para referencias, pero en algunos casos se requiere la notación formal para un procesamiento correcto.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Supongamos que esté construyendo una sentencia sobre la marcha donde </w:t>
      </w:r>
      <w:r w:rsidRPr="00A90C93">
        <w:rPr>
          <w:rFonts w:ascii="Times New Roman" w:eastAsia="Times New Roman" w:hAnsi="Times New Roman" w:cs="Times New Roman"/>
          <w:i/>
          <w:iCs/>
          <w:color w:val="000000"/>
          <w:sz w:val="24"/>
          <w:szCs w:val="24"/>
          <w:lang w:eastAsia="es-CO"/>
        </w:rPr>
        <w:t>$ vice</w:t>
      </w:r>
      <w:r w:rsidRPr="00A90C93">
        <w:rPr>
          <w:rFonts w:ascii="Times New Roman" w:eastAsia="Times New Roman" w:hAnsi="Times New Roman" w:cs="Times New Roman"/>
          <w:color w:val="000000"/>
          <w:sz w:val="24"/>
          <w:szCs w:val="24"/>
          <w:lang w:eastAsia="es-CO"/>
        </w:rPr>
        <w:t xml:space="preserve"> iba a ser utilizado como base de la palabra en el nombre de una oración. El objetivo es permitir a alguien para elegir la palabra base y producir uno de los dos resultados siguientes: "Jack es un pirómano." o "Jack es un </w:t>
      </w:r>
      <w:proofErr w:type="spellStart"/>
      <w:r w:rsidRPr="00A90C93">
        <w:rPr>
          <w:rFonts w:ascii="Times New Roman" w:eastAsia="Times New Roman" w:hAnsi="Times New Roman" w:cs="Times New Roman"/>
          <w:color w:val="000000"/>
          <w:sz w:val="24"/>
          <w:szCs w:val="24"/>
          <w:lang w:eastAsia="es-CO"/>
        </w:rPr>
        <w:t>cleptómano.".Usando</w:t>
      </w:r>
      <w:proofErr w:type="spellEnd"/>
      <w:r w:rsidRPr="00A90C93">
        <w:rPr>
          <w:rFonts w:ascii="Times New Roman" w:eastAsia="Times New Roman" w:hAnsi="Times New Roman" w:cs="Times New Roman"/>
          <w:color w:val="000000"/>
          <w:sz w:val="24"/>
          <w:szCs w:val="24"/>
          <w:lang w:eastAsia="es-CO"/>
        </w:rPr>
        <w:t xml:space="preserve"> la notación abreviada sería inadecuada para esta tarea. Consideremos el siguiente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Jack es un $ </w:t>
      </w:r>
      <w:proofErr w:type="spellStart"/>
      <w:r w:rsidRPr="00A90C93">
        <w:rPr>
          <w:rFonts w:ascii="Courier New" w:eastAsia="Times New Roman" w:hAnsi="Courier New" w:cs="Courier New"/>
          <w:color w:val="000000"/>
          <w:sz w:val="20"/>
          <w:szCs w:val="20"/>
          <w:lang w:eastAsia="es-CO"/>
        </w:rPr>
        <w:t>viciomano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No hay ambigüedad aquí, y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asume que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viciomano</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no </w:t>
      </w:r>
      <w:r w:rsidRPr="00A90C93">
        <w:rPr>
          <w:rFonts w:ascii="Times New Roman" w:eastAsia="Times New Roman" w:hAnsi="Times New Roman" w:cs="Times New Roman"/>
          <w:i/>
          <w:iCs/>
          <w:color w:val="000000"/>
          <w:sz w:val="24"/>
          <w:szCs w:val="24"/>
          <w:lang w:eastAsia="es-CO"/>
        </w:rPr>
        <w:t>$ vicio</w:t>
      </w:r>
      <w:r w:rsidRPr="00A90C93">
        <w:rPr>
          <w:rFonts w:ascii="Times New Roman" w:eastAsia="Times New Roman" w:hAnsi="Times New Roman" w:cs="Times New Roman"/>
          <w:color w:val="000000"/>
          <w:sz w:val="24"/>
          <w:szCs w:val="24"/>
          <w:lang w:eastAsia="es-CO"/>
        </w:rPr>
        <w:t> , es el identificador que se refiere a su uso. Al no encontrar el valor de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viciomano</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devolverá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viciomano</w:t>
      </w:r>
      <w:proofErr w:type="spellEnd"/>
      <w:r w:rsidRPr="00A90C93">
        <w:rPr>
          <w:rFonts w:ascii="Times New Roman" w:eastAsia="Times New Roman" w:hAnsi="Times New Roman" w:cs="Times New Roman"/>
          <w:color w:val="000000"/>
          <w:sz w:val="24"/>
          <w:szCs w:val="24"/>
          <w:lang w:eastAsia="es-CO"/>
        </w:rPr>
        <w:t> . Utilizando la notación formal puede resolver este problema.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Jack es un $ {} vice maníaco.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Ahora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sabe que </w:t>
      </w:r>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vicio</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no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viciomano</w:t>
      </w:r>
      <w:proofErr w:type="spellEnd"/>
      <w:r w:rsidRPr="00A90C93">
        <w:rPr>
          <w:rFonts w:ascii="Times New Roman" w:eastAsia="Times New Roman" w:hAnsi="Times New Roman" w:cs="Times New Roman"/>
          <w:color w:val="000000"/>
          <w:sz w:val="24"/>
          <w:szCs w:val="24"/>
          <w:lang w:eastAsia="es-CO"/>
        </w:rPr>
        <w:t xml:space="preserve"> , es la referencia. Notación formal suele ser útil cuando las referencias están directamente </w:t>
      </w:r>
      <w:proofErr w:type="gramStart"/>
      <w:r w:rsidRPr="00A90C93">
        <w:rPr>
          <w:rFonts w:ascii="Times New Roman" w:eastAsia="Times New Roman" w:hAnsi="Times New Roman" w:cs="Times New Roman"/>
          <w:color w:val="000000"/>
          <w:sz w:val="24"/>
          <w:szCs w:val="24"/>
          <w:lang w:eastAsia="es-CO"/>
        </w:rPr>
        <w:t>adyacente</w:t>
      </w:r>
      <w:proofErr w:type="gramEnd"/>
      <w:r w:rsidRPr="00A90C93">
        <w:rPr>
          <w:rFonts w:ascii="Times New Roman" w:eastAsia="Times New Roman" w:hAnsi="Times New Roman" w:cs="Times New Roman"/>
          <w:color w:val="000000"/>
          <w:sz w:val="24"/>
          <w:szCs w:val="24"/>
          <w:lang w:eastAsia="es-CO"/>
        </w:rPr>
        <w:t xml:space="preserve"> al texto en una plantilla.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13" w:name="quietreferencenotation"/>
      <w:r w:rsidRPr="00A90C93">
        <w:rPr>
          <w:rFonts w:ascii="Times New Roman" w:eastAsia="Times New Roman" w:hAnsi="Times New Roman" w:cs="Times New Roman"/>
          <w:b/>
          <w:bCs/>
          <w:color w:val="000000"/>
          <w:sz w:val="24"/>
          <w:szCs w:val="24"/>
          <w:lang w:eastAsia="es-CO"/>
        </w:rPr>
        <w:t xml:space="preserve">Referencia de la notación </w:t>
      </w:r>
      <w:proofErr w:type="spellStart"/>
      <w:r w:rsidRPr="00A90C93">
        <w:rPr>
          <w:rFonts w:ascii="Times New Roman" w:eastAsia="Times New Roman" w:hAnsi="Times New Roman" w:cs="Times New Roman"/>
          <w:b/>
          <w:bCs/>
          <w:color w:val="000000"/>
          <w:sz w:val="24"/>
          <w:szCs w:val="24"/>
          <w:lang w:eastAsia="es-CO"/>
        </w:rPr>
        <w:t>Quiet</w:t>
      </w:r>
      <w:bookmarkEnd w:id="13"/>
      <w:proofErr w:type="spellEnd"/>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color w:val="000000"/>
          <w:sz w:val="24"/>
          <w:szCs w:val="24"/>
          <w:lang w:eastAsia="es-CO"/>
        </w:rPr>
        <w:br/>
      </w:r>
      <w:r w:rsidRPr="00A90C93">
        <w:rPr>
          <w:rFonts w:ascii="Times New Roman" w:eastAsia="Times New Roman" w:hAnsi="Times New Roman" w:cs="Times New Roman"/>
          <w:color w:val="000000"/>
          <w:sz w:val="24"/>
          <w:szCs w:val="24"/>
          <w:lang w:eastAsia="es-CO"/>
        </w:rPr>
        <w:br/>
        <w:t xml:space="preserve">Cuando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encuentra una referencia indefinida, su comportamiento normal es para la salida de la imagen de la referencia. Por ejemplo, supongamos que la siguiente referencia aparece como parte de una plantilla VTL.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lastRenderedPageBreak/>
        <w:t xml:space="preserve">&lt;input </w:t>
      </w:r>
      <w:proofErr w:type="spellStart"/>
      <w:r w:rsidRPr="00A90C93">
        <w:rPr>
          <w:rFonts w:ascii="Courier New" w:eastAsia="Times New Roman" w:hAnsi="Courier New" w:cs="Courier New"/>
          <w:color w:val="000000"/>
          <w:sz w:val="20"/>
          <w:szCs w:val="20"/>
          <w:lang w:eastAsia="es-CO"/>
        </w:rPr>
        <w:t>type</w:t>
      </w:r>
      <w:proofErr w:type="spellEnd"/>
      <w:r w:rsidRPr="00A90C93">
        <w:rPr>
          <w:rFonts w:ascii="Courier New" w:eastAsia="Times New Roman" w:hAnsi="Courier New" w:cs="Courier New"/>
          <w:color w:val="000000"/>
          <w:sz w:val="20"/>
          <w:szCs w:val="20"/>
          <w:lang w:eastAsia="es-CO"/>
        </w:rPr>
        <w:t>="</w:t>
      </w:r>
      <w:proofErr w:type="spellStart"/>
      <w:r w:rsidRPr="00A90C93">
        <w:rPr>
          <w:rFonts w:ascii="Courier New" w:eastAsia="Times New Roman" w:hAnsi="Courier New" w:cs="Courier New"/>
          <w:color w:val="000000"/>
          <w:sz w:val="20"/>
          <w:szCs w:val="20"/>
          <w:lang w:eastAsia="es-CO"/>
        </w:rPr>
        <w:t>text</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name</w:t>
      </w:r>
      <w:proofErr w:type="spellEnd"/>
      <w:r w:rsidRPr="00A90C93">
        <w:rPr>
          <w:rFonts w:ascii="Courier New" w:eastAsia="Times New Roman" w:hAnsi="Courier New" w:cs="Courier New"/>
          <w:color w:val="000000"/>
          <w:sz w:val="20"/>
          <w:szCs w:val="20"/>
          <w:lang w:eastAsia="es-CO"/>
        </w:rPr>
        <w:t xml:space="preserve">="email" </w:t>
      </w:r>
      <w:proofErr w:type="spellStart"/>
      <w:r w:rsidRPr="00A90C93">
        <w:rPr>
          <w:rFonts w:ascii="Courier New" w:eastAsia="Times New Roman" w:hAnsi="Courier New" w:cs="Courier New"/>
          <w:color w:val="000000"/>
          <w:sz w:val="20"/>
          <w:szCs w:val="20"/>
          <w:lang w:eastAsia="es-CO"/>
        </w:rPr>
        <w:t>value</w:t>
      </w:r>
      <w:proofErr w:type="spellEnd"/>
      <w:r w:rsidRPr="00A90C93">
        <w:rPr>
          <w:rFonts w:ascii="Courier New" w:eastAsia="Times New Roman" w:hAnsi="Courier New" w:cs="Courier New"/>
          <w:color w:val="000000"/>
          <w:sz w:val="20"/>
          <w:szCs w:val="20"/>
          <w:lang w:eastAsia="es-CO"/>
        </w:rPr>
        <w:t>="$email"/&gt;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Cuando inicialmente se carga el formulario, la variable de referencia </w:t>
      </w:r>
      <w:r w:rsidRPr="00A90C93">
        <w:rPr>
          <w:rFonts w:ascii="Times New Roman" w:eastAsia="Times New Roman" w:hAnsi="Times New Roman" w:cs="Times New Roman"/>
          <w:i/>
          <w:iCs/>
          <w:color w:val="000000"/>
          <w:sz w:val="24"/>
          <w:szCs w:val="24"/>
          <w:lang w:eastAsia="es-CO"/>
        </w:rPr>
        <w:t>$ correo electrónico</w:t>
      </w:r>
      <w:r w:rsidRPr="00A90C93">
        <w:rPr>
          <w:rFonts w:ascii="Times New Roman" w:eastAsia="Times New Roman" w:hAnsi="Times New Roman" w:cs="Times New Roman"/>
          <w:color w:val="000000"/>
          <w:sz w:val="24"/>
          <w:szCs w:val="24"/>
          <w:lang w:eastAsia="es-CO"/>
        </w:rPr>
        <w:t> no tiene un valor, pero se prefiere un campo de texto en blanco para uno con un valor de "$ email". Con la tranquilidad referencia de la notación evita el comportamiento normal de la velocidad, en lugar de utilizar </w:t>
      </w:r>
      <w:r w:rsidRPr="00A90C93">
        <w:rPr>
          <w:rFonts w:ascii="Times New Roman" w:eastAsia="Times New Roman" w:hAnsi="Times New Roman" w:cs="Times New Roman"/>
          <w:i/>
          <w:iCs/>
          <w:color w:val="000000"/>
          <w:sz w:val="24"/>
          <w:szCs w:val="24"/>
          <w:lang w:eastAsia="es-CO"/>
        </w:rPr>
        <w:t>$ email</w:t>
      </w:r>
      <w:r w:rsidRPr="00A90C93">
        <w:rPr>
          <w:rFonts w:ascii="Times New Roman" w:eastAsia="Times New Roman" w:hAnsi="Times New Roman" w:cs="Times New Roman"/>
          <w:color w:val="000000"/>
          <w:sz w:val="24"/>
          <w:szCs w:val="24"/>
          <w:lang w:eastAsia="es-CO"/>
        </w:rPr>
        <w:t> en el VTL usted utilizaría </w:t>
      </w:r>
      <w:r w:rsidRPr="00A90C93">
        <w:rPr>
          <w:rFonts w:ascii="Times New Roman" w:eastAsia="Times New Roman" w:hAnsi="Times New Roman" w:cs="Times New Roman"/>
          <w:i/>
          <w:iCs/>
          <w:color w:val="000000"/>
          <w:sz w:val="24"/>
          <w:szCs w:val="24"/>
          <w:lang w:eastAsia="es-CO"/>
        </w:rPr>
        <w:t>$ email</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Así que el ejemplo anterior puede parecer similar al siguiente: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&lt;input </w:t>
      </w:r>
      <w:proofErr w:type="spellStart"/>
      <w:r w:rsidRPr="00A90C93">
        <w:rPr>
          <w:rFonts w:ascii="Courier New" w:eastAsia="Times New Roman" w:hAnsi="Courier New" w:cs="Courier New"/>
          <w:color w:val="000000"/>
          <w:sz w:val="20"/>
          <w:szCs w:val="20"/>
          <w:lang w:eastAsia="es-CO"/>
        </w:rPr>
        <w:t>type</w:t>
      </w:r>
      <w:proofErr w:type="spellEnd"/>
      <w:r w:rsidRPr="00A90C93">
        <w:rPr>
          <w:rFonts w:ascii="Courier New" w:eastAsia="Times New Roman" w:hAnsi="Courier New" w:cs="Courier New"/>
          <w:color w:val="000000"/>
          <w:sz w:val="20"/>
          <w:szCs w:val="20"/>
          <w:lang w:eastAsia="es-CO"/>
        </w:rPr>
        <w:t>="</w:t>
      </w:r>
      <w:proofErr w:type="spellStart"/>
      <w:r w:rsidRPr="00A90C93">
        <w:rPr>
          <w:rFonts w:ascii="Courier New" w:eastAsia="Times New Roman" w:hAnsi="Courier New" w:cs="Courier New"/>
          <w:color w:val="000000"/>
          <w:sz w:val="20"/>
          <w:szCs w:val="20"/>
          <w:lang w:eastAsia="es-CO"/>
        </w:rPr>
        <w:t>text</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name</w:t>
      </w:r>
      <w:proofErr w:type="spellEnd"/>
      <w:r w:rsidRPr="00A90C93">
        <w:rPr>
          <w:rFonts w:ascii="Courier New" w:eastAsia="Times New Roman" w:hAnsi="Courier New" w:cs="Courier New"/>
          <w:color w:val="000000"/>
          <w:sz w:val="20"/>
          <w:szCs w:val="20"/>
          <w:lang w:eastAsia="es-CO"/>
        </w:rPr>
        <w:t xml:space="preserve">="email" </w:t>
      </w:r>
      <w:proofErr w:type="spellStart"/>
      <w:r w:rsidRPr="00A90C93">
        <w:rPr>
          <w:rFonts w:ascii="Courier New" w:eastAsia="Times New Roman" w:hAnsi="Courier New" w:cs="Courier New"/>
          <w:color w:val="000000"/>
          <w:sz w:val="20"/>
          <w:szCs w:val="20"/>
          <w:lang w:eastAsia="es-CO"/>
        </w:rPr>
        <w:t>value</w:t>
      </w:r>
      <w:proofErr w:type="spellEnd"/>
      <w:r w:rsidRPr="00A90C93">
        <w:rPr>
          <w:rFonts w:ascii="Courier New" w:eastAsia="Times New Roman" w:hAnsi="Courier New" w:cs="Courier New"/>
          <w:color w:val="000000"/>
          <w:sz w:val="20"/>
          <w:szCs w:val="20"/>
          <w:lang w:eastAsia="es-CO"/>
        </w:rPr>
        <w:t>="$</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email"/&gt;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Ahora, cuando el formulario se carga inicialmente y </w:t>
      </w:r>
      <w:r w:rsidRPr="00A90C93">
        <w:rPr>
          <w:rFonts w:ascii="Times New Roman" w:eastAsia="Times New Roman" w:hAnsi="Times New Roman" w:cs="Times New Roman"/>
          <w:i/>
          <w:iCs/>
          <w:color w:val="000000"/>
          <w:sz w:val="24"/>
          <w:szCs w:val="24"/>
          <w:lang w:eastAsia="es-CO"/>
        </w:rPr>
        <w:t>$ email</w:t>
      </w:r>
      <w:r w:rsidRPr="00A90C93">
        <w:rPr>
          <w:rFonts w:ascii="Times New Roman" w:eastAsia="Times New Roman" w:hAnsi="Times New Roman" w:cs="Times New Roman"/>
          <w:color w:val="000000"/>
          <w:sz w:val="24"/>
          <w:szCs w:val="24"/>
          <w:lang w:eastAsia="es-CO"/>
        </w:rPr>
        <w:t> todavía no tiene ningún valor, una cadena vacía se emitirá en lugar de "$ email".</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Referencia de la notación formal y </w:t>
      </w:r>
      <w:proofErr w:type="gramStart"/>
      <w:r w:rsidRPr="00A90C93">
        <w:rPr>
          <w:rFonts w:ascii="Times New Roman" w:eastAsia="Times New Roman" w:hAnsi="Times New Roman" w:cs="Times New Roman"/>
          <w:color w:val="000000"/>
          <w:sz w:val="24"/>
          <w:szCs w:val="24"/>
          <w:lang w:eastAsia="es-CO"/>
        </w:rPr>
        <w:t>tranquilo</w:t>
      </w:r>
      <w:proofErr w:type="gramEnd"/>
      <w:r w:rsidRPr="00A90C93">
        <w:rPr>
          <w:rFonts w:ascii="Times New Roman" w:eastAsia="Times New Roman" w:hAnsi="Times New Roman" w:cs="Times New Roman"/>
          <w:color w:val="000000"/>
          <w:sz w:val="24"/>
          <w:szCs w:val="24"/>
          <w:lang w:eastAsia="es-CO"/>
        </w:rPr>
        <w:t xml:space="preserve"> se puede utilizar en conjunto, como se demuestra a continuación.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&lt;input </w:t>
      </w:r>
      <w:proofErr w:type="spellStart"/>
      <w:r w:rsidRPr="00A90C93">
        <w:rPr>
          <w:rFonts w:ascii="Courier New" w:eastAsia="Times New Roman" w:hAnsi="Courier New" w:cs="Courier New"/>
          <w:color w:val="000000"/>
          <w:sz w:val="20"/>
          <w:szCs w:val="20"/>
          <w:lang w:eastAsia="es-CO"/>
        </w:rPr>
        <w:t>type</w:t>
      </w:r>
      <w:proofErr w:type="spellEnd"/>
      <w:r w:rsidRPr="00A90C93">
        <w:rPr>
          <w:rFonts w:ascii="Courier New" w:eastAsia="Times New Roman" w:hAnsi="Courier New" w:cs="Courier New"/>
          <w:color w:val="000000"/>
          <w:sz w:val="20"/>
          <w:szCs w:val="20"/>
          <w:lang w:eastAsia="es-CO"/>
        </w:rPr>
        <w:t>="</w:t>
      </w:r>
      <w:proofErr w:type="spellStart"/>
      <w:r w:rsidRPr="00A90C93">
        <w:rPr>
          <w:rFonts w:ascii="Courier New" w:eastAsia="Times New Roman" w:hAnsi="Courier New" w:cs="Courier New"/>
          <w:color w:val="000000"/>
          <w:sz w:val="20"/>
          <w:szCs w:val="20"/>
          <w:lang w:eastAsia="es-CO"/>
        </w:rPr>
        <w:t>text</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name</w:t>
      </w:r>
      <w:proofErr w:type="spellEnd"/>
      <w:r w:rsidRPr="00A90C93">
        <w:rPr>
          <w:rFonts w:ascii="Courier New" w:eastAsia="Times New Roman" w:hAnsi="Courier New" w:cs="Courier New"/>
          <w:color w:val="000000"/>
          <w:sz w:val="20"/>
          <w:szCs w:val="20"/>
          <w:lang w:eastAsia="es-CO"/>
        </w:rPr>
        <w:t xml:space="preserve">="email" </w:t>
      </w:r>
      <w:proofErr w:type="spellStart"/>
      <w:r w:rsidRPr="00A90C93">
        <w:rPr>
          <w:rFonts w:ascii="Courier New" w:eastAsia="Times New Roman" w:hAnsi="Courier New" w:cs="Courier New"/>
          <w:color w:val="000000"/>
          <w:sz w:val="20"/>
          <w:szCs w:val="20"/>
          <w:lang w:eastAsia="es-CO"/>
        </w:rPr>
        <w:t>value</w:t>
      </w:r>
      <w:proofErr w:type="spellEnd"/>
      <w:r w:rsidRPr="00A90C93">
        <w:rPr>
          <w:rFonts w:ascii="Courier New" w:eastAsia="Times New Roman" w:hAnsi="Courier New" w:cs="Courier New"/>
          <w:color w:val="000000"/>
          <w:sz w:val="20"/>
          <w:szCs w:val="20"/>
          <w:lang w:eastAsia="es-CO"/>
        </w:rPr>
        <w:t>="$</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email}"/&gt;</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14" w:name="getting_literal"/>
      <w:bookmarkEnd w:id="14"/>
      <w:r w:rsidRPr="00A90C93">
        <w:rPr>
          <w:rFonts w:ascii="Times New Roman" w:eastAsia="Times New Roman" w:hAnsi="Times New Roman" w:cs="Times New Roman"/>
          <w:color w:val="FFFFFF"/>
          <w:sz w:val="28"/>
          <w:szCs w:val="28"/>
          <w:lang w:eastAsia="es-CO"/>
        </w:rPr>
        <w:t>Obtener literal</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VTL utiliza caracteres especiales, como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y </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para hacer su trabajo, por lo que algunos cuidados añadido se debe tomar en el uso de estos caracteres en sus plantillas. Esta sección trata de escapar de la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personaje.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15" w:name="currency"/>
      <w:r w:rsidRPr="00A90C93">
        <w:rPr>
          <w:rFonts w:ascii="Times New Roman" w:eastAsia="Times New Roman" w:hAnsi="Times New Roman" w:cs="Times New Roman"/>
          <w:b/>
          <w:bCs/>
          <w:color w:val="000000"/>
          <w:sz w:val="24"/>
          <w:szCs w:val="24"/>
          <w:lang w:eastAsia="es-CO"/>
        </w:rPr>
        <w:t>Moneda</w:t>
      </w:r>
      <w:bookmarkEnd w:id="15"/>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color w:val="000000"/>
          <w:sz w:val="24"/>
          <w:szCs w:val="24"/>
          <w:lang w:eastAsia="es-CO"/>
        </w:rPr>
        <w:br/>
      </w:r>
      <w:r w:rsidRPr="00A90C93">
        <w:rPr>
          <w:rFonts w:ascii="Times New Roman" w:eastAsia="Times New Roman" w:hAnsi="Times New Roman" w:cs="Times New Roman"/>
          <w:color w:val="000000"/>
          <w:sz w:val="24"/>
          <w:szCs w:val="24"/>
          <w:lang w:eastAsia="es-CO"/>
        </w:rPr>
        <w:br/>
        <w:t>No hay ningún problema por escrito "Compré un saco £ 4 de patatas en el mercado del agricultor por sólo $ 2.50</w:t>
      </w:r>
      <w:proofErr w:type="gramStart"/>
      <w:r w:rsidRPr="00A90C93">
        <w:rPr>
          <w:rFonts w:ascii="Times New Roman" w:eastAsia="Times New Roman" w:hAnsi="Times New Roman" w:cs="Times New Roman"/>
          <w:color w:val="000000"/>
          <w:sz w:val="24"/>
          <w:szCs w:val="24"/>
          <w:lang w:eastAsia="es-CO"/>
        </w:rPr>
        <w:t>!</w:t>
      </w:r>
      <w:proofErr w:type="gramEnd"/>
      <w:r w:rsidRPr="00A90C93">
        <w:rPr>
          <w:rFonts w:ascii="Times New Roman" w:eastAsia="Times New Roman" w:hAnsi="Times New Roman" w:cs="Times New Roman"/>
          <w:color w:val="000000"/>
          <w:sz w:val="24"/>
          <w:szCs w:val="24"/>
          <w:lang w:eastAsia="es-CO"/>
        </w:rPr>
        <w:t>" Como se ha mencionado, un identificador VTL siempre comienza con una letra en mayúsculas o minúsculas, por lo que $ 2.50 no sería un error para una referencia.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16" w:name="escapingvalidvtlreferences"/>
      <w:r w:rsidRPr="00A90C93">
        <w:rPr>
          <w:rFonts w:ascii="Times New Roman" w:eastAsia="Times New Roman" w:hAnsi="Times New Roman" w:cs="Times New Roman"/>
          <w:b/>
          <w:bCs/>
          <w:color w:val="000000"/>
          <w:sz w:val="24"/>
          <w:szCs w:val="24"/>
          <w:lang w:eastAsia="es-CO"/>
        </w:rPr>
        <w:t>Escapar válidos VTL Referencias</w:t>
      </w:r>
      <w:bookmarkEnd w:id="16"/>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color w:val="000000"/>
          <w:sz w:val="24"/>
          <w:szCs w:val="24"/>
          <w:lang w:eastAsia="es-CO"/>
        </w:rPr>
        <w:br/>
      </w:r>
      <w:r w:rsidRPr="00A90C93">
        <w:rPr>
          <w:rFonts w:ascii="Times New Roman" w:eastAsia="Times New Roman" w:hAnsi="Times New Roman" w:cs="Times New Roman"/>
          <w:color w:val="000000"/>
          <w:sz w:val="24"/>
          <w:szCs w:val="24"/>
          <w:lang w:eastAsia="es-CO"/>
        </w:rPr>
        <w:br/>
        <w:t>que puede ocurrir que existe el potencial para la velocidad a confundirse. </w:t>
      </w:r>
      <w:r w:rsidRPr="00A90C93">
        <w:rPr>
          <w:rFonts w:ascii="Times New Roman" w:eastAsia="Times New Roman" w:hAnsi="Times New Roman" w:cs="Times New Roman"/>
          <w:i/>
          <w:iCs/>
          <w:color w:val="000000"/>
          <w:sz w:val="24"/>
          <w:szCs w:val="24"/>
          <w:lang w:eastAsia="es-CO"/>
        </w:rPr>
        <w:t>Escapar</w:t>
      </w:r>
      <w:r w:rsidRPr="00A90C93">
        <w:rPr>
          <w:rFonts w:ascii="Times New Roman" w:eastAsia="Times New Roman" w:hAnsi="Times New Roman" w:cs="Times New Roman"/>
          <w:color w:val="000000"/>
          <w:sz w:val="24"/>
          <w:szCs w:val="24"/>
          <w:lang w:eastAsia="es-CO"/>
        </w:rPr>
        <w:t xml:space="preserve"> caracteres especiales es la mejor manera de manejar los caracteres especiales de VTL en sus plantillas, y esto se puede hacer usando la barra invertida </w:t>
      </w:r>
      <w:proofErr w:type="gramStart"/>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i/>
          <w:iCs/>
          <w:color w:val="000000"/>
          <w:sz w:val="24"/>
          <w:szCs w:val="24"/>
          <w:lang w:eastAsia="es-CO"/>
        </w:rPr>
        <w:t>\</w:t>
      </w:r>
      <w:proofErr w:type="gramEnd"/>
      <w:r w:rsidRPr="00A90C93">
        <w:rPr>
          <w:rFonts w:ascii="Times New Roman" w:eastAsia="Times New Roman" w:hAnsi="Times New Roman" w:cs="Times New Roman"/>
          <w:color w:val="000000"/>
          <w:sz w:val="24"/>
          <w:szCs w:val="24"/>
          <w:lang w:eastAsia="es-CO"/>
        </w:rPr>
        <w:t> ) carácter.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email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Email</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Si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encuentra una referencia en la plantilla VTL a </w:t>
      </w:r>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email</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buscará el contexto de un valor correspondiente. Aquí la salida será </w:t>
      </w:r>
      <w:proofErr w:type="spellStart"/>
      <w:proofErr w:type="gram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porque </w:t>
      </w:r>
      <w:r w:rsidRPr="00A90C93">
        <w:rPr>
          <w:rFonts w:ascii="Times New Roman" w:eastAsia="Times New Roman" w:hAnsi="Times New Roman" w:cs="Times New Roman"/>
          <w:i/>
          <w:iCs/>
          <w:color w:val="000000"/>
          <w:sz w:val="24"/>
          <w:szCs w:val="24"/>
          <w:lang w:eastAsia="es-CO"/>
        </w:rPr>
        <w:t>$ correo electrónico</w:t>
      </w:r>
      <w:r w:rsidRPr="00A90C93">
        <w:rPr>
          <w:rFonts w:ascii="Times New Roman" w:eastAsia="Times New Roman" w:hAnsi="Times New Roman" w:cs="Times New Roman"/>
          <w:color w:val="000000"/>
          <w:sz w:val="24"/>
          <w:szCs w:val="24"/>
          <w:lang w:eastAsia="es-CO"/>
        </w:rPr>
        <w:t> se define. Si </w:t>
      </w:r>
      <w:r w:rsidRPr="00A90C93">
        <w:rPr>
          <w:rFonts w:ascii="Times New Roman" w:eastAsia="Times New Roman" w:hAnsi="Times New Roman" w:cs="Times New Roman"/>
          <w:i/>
          <w:iCs/>
          <w:color w:val="000000"/>
          <w:sz w:val="24"/>
          <w:szCs w:val="24"/>
          <w:lang w:eastAsia="es-CO"/>
        </w:rPr>
        <w:t>$ email</w:t>
      </w:r>
      <w:r w:rsidRPr="00A90C93">
        <w:rPr>
          <w:rFonts w:ascii="Times New Roman" w:eastAsia="Times New Roman" w:hAnsi="Times New Roman" w:cs="Times New Roman"/>
          <w:color w:val="000000"/>
          <w:sz w:val="24"/>
          <w:szCs w:val="24"/>
          <w:lang w:eastAsia="es-CO"/>
        </w:rPr>
        <w:t> no se ha definido, la salida será </w:t>
      </w:r>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email</w:t>
      </w:r>
      <w:r w:rsidRPr="00A90C93">
        <w:rPr>
          <w:rFonts w:ascii="Times New Roman" w:eastAsia="Times New Roman" w:hAnsi="Times New Roman" w:cs="Times New Roman"/>
          <w:color w:val="000000"/>
          <w:sz w:val="24"/>
          <w:szCs w:val="24"/>
          <w:lang w:eastAsia="es-CO"/>
        </w:rPr>
        <w:t> .</w:t>
      </w:r>
      <w:proofErr w:type="gram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Supongamos que </w:t>
      </w:r>
      <w:r w:rsidRPr="00A90C93">
        <w:rPr>
          <w:rFonts w:ascii="Times New Roman" w:eastAsia="Times New Roman" w:hAnsi="Times New Roman" w:cs="Times New Roman"/>
          <w:i/>
          <w:iCs/>
          <w:color w:val="000000"/>
          <w:sz w:val="24"/>
          <w:szCs w:val="24"/>
          <w:lang w:eastAsia="es-CO"/>
        </w:rPr>
        <w:t>$ email</w:t>
      </w:r>
      <w:r w:rsidRPr="00A90C93">
        <w:rPr>
          <w:rFonts w:ascii="Times New Roman" w:eastAsia="Times New Roman" w:hAnsi="Times New Roman" w:cs="Times New Roman"/>
          <w:color w:val="000000"/>
          <w:sz w:val="24"/>
          <w:szCs w:val="24"/>
          <w:lang w:eastAsia="es-CO"/>
        </w:rPr>
        <w:t> está definido (por ejemplo, si tiene el valor </w:t>
      </w:r>
      <w:proofErr w:type="spellStart"/>
      <w:proofErr w:type="gram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y que desea emitir </w:t>
      </w:r>
      <w:r w:rsidRPr="00A90C93">
        <w:rPr>
          <w:rFonts w:ascii="Times New Roman" w:eastAsia="Times New Roman" w:hAnsi="Times New Roman" w:cs="Times New Roman"/>
          <w:i/>
          <w:iCs/>
          <w:color w:val="000000"/>
          <w:sz w:val="24"/>
          <w:szCs w:val="24"/>
          <w:lang w:eastAsia="es-CO"/>
        </w:rPr>
        <w:t>$ email</w:t>
      </w:r>
      <w:r w:rsidRPr="00A90C93">
        <w:rPr>
          <w:rFonts w:ascii="Times New Roman" w:eastAsia="Times New Roman" w:hAnsi="Times New Roman" w:cs="Times New Roman"/>
          <w:color w:val="000000"/>
          <w:sz w:val="24"/>
          <w:szCs w:val="24"/>
          <w:lang w:eastAsia="es-CO"/>
        </w:rPr>
        <w:t> . Hay algunas maneras de hacer esto, pero la más sencilla es utilizar el carácter de escape.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La siguiente línea define $ correo en esta plantilla: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email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Email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Email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 Correo electrónico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 $ Correo electrónico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proofErr w:type="gramStart"/>
      <w:r w:rsidRPr="00A90C93">
        <w:rPr>
          <w:rFonts w:ascii="Times New Roman" w:eastAsia="Times New Roman" w:hAnsi="Times New Roman" w:cs="Times New Roman"/>
          <w:color w:val="000000"/>
          <w:sz w:val="24"/>
          <w:szCs w:val="24"/>
          <w:lang w:eastAsia="es-CO"/>
        </w:rPr>
        <w:t>renderiza</w:t>
      </w:r>
      <w:proofErr w:type="spellEnd"/>
      <w:proofErr w:type="gramEnd"/>
      <w:r w:rsidRPr="00A90C93">
        <w:rPr>
          <w:rFonts w:ascii="Times New Roman" w:eastAsia="Times New Roman" w:hAnsi="Times New Roman" w:cs="Times New Roman"/>
          <w:color w:val="000000"/>
          <w:sz w:val="24"/>
          <w:szCs w:val="24"/>
          <w:lang w:eastAsia="es-CO"/>
        </w:rPr>
        <w:t xml:space="preserve">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roofErr w:type="spellStart"/>
      <w:proofErr w:type="gramStart"/>
      <w:r w:rsidRPr="00A90C93">
        <w:rPr>
          <w:rFonts w:ascii="Courier New" w:eastAsia="Times New Roman" w:hAnsi="Courier New" w:cs="Courier New"/>
          <w:color w:val="000000"/>
          <w:sz w:val="20"/>
          <w:szCs w:val="20"/>
          <w:lang w:eastAsia="es-CO"/>
        </w:rPr>
        <w:t>foo</w:t>
      </w:r>
      <w:proofErr w:type="spellEnd"/>
      <w:proofErr w:type="gram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Email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Email</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Tenga en cuenta que el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xml:space="preserve"> carácter se unen </w:t>
      </w:r>
      <w:proofErr w:type="gramStart"/>
      <w:r w:rsidRPr="00A90C93">
        <w:rPr>
          <w:rFonts w:ascii="Times New Roman" w:eastAsia="Times New Roman" w:hAnsi="Times New Roman" w:cs="Times New Roman"/>
          <w:color w:val="000000"/>
          <w:sz w:val="24"/>
          <w:szCs w:val="24"/>
          <w:lang w:eastAsia="es-CO"/>
        </w:rPr>
        <w:t>a la</w:t>
      </w:r>
      <w:proofErr w:type="gramEnd"/>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xml:space="preserve"> desde la izquierda. El </w:t>
      </w:r>
      <w:proofErr w:type="spellStart"/>
      <w:r w:rsidRPr="00A90C93">
        <w:rPr>
          <w:rFonts w:ascii="Times New Roman" w:eastAsia="Times New Roman" w:hAnsi="Times New Roman" w:cs="Times New Roman"/>
          <w:color w:val="000000"/>
          <w:sz w:val="24"/>
          <w:szCs w:val="24"/>
          <w:lang w:eastAsia="es-CO"/>
        </w:rPr>
        <w:t>bind</w:t>
      </w:r>
      <w:proofErr w:type="spellEnd"/>
      <w:r w:rsidRPr="00A90C93">
        <w:rPr>
          <w:rFonts w:ascii="Times New Roman" w:eastAsia="Times New Roman" w:hAnsi="Times New Roman" w:cs="Times New Roman"/>
          <w:color w:val="000000"/>
          <w:sz w:val="24"/>
          <w:szCs w:val="24"/>
          <w:lang w:eastAsia="es-CO"/>
        </w:rPr>
        <w:t>-de-izquierda causas regla </w:t>
      </w:r>
      <w:r w:rsidRPr="00A90C93">
        <w:rPr>
          <w:rFonts w:ascii="Times New Roman" w:eastAsia="Times New Roman" w:hAnsi="Times New Roman" w:cs="Times New Roman"/>
          <w:i/>
          <w:iCs/>
          <w:color w:val="000000"/>
          <w:sz w:val="24"/>
          <w:szCs w:val="24"/>
          <w:lang w:eastAsia="es-CO"/>
        </w:rPr>
        <w:t>\ \ \ $ correo electrónico</w:t>
      </w:r>
      <w:r w:rsidRPr="00A90C93">
        <w:rPr>
          <w:rFonts w:ascii="Times New Roman" w:eastAsia="Times New Roman" w:hAnsi="Times New Roman" w:cs="Times New Roman"/>
          <w:color w:val="000000"/>
          <w:sz w:val="24"/>
          <w:szCs w:val="24"/>
          <w:lang w:eastAsia="es-CO"/>
        </w:rPr>
        <w:t> para hacer como </w:t>
      </w:r>
      <w:r w:rsidRPr="00A90C93">
        <w:rPr>
          <w:rFonts w:ascii="Times New Roman" w:eastAsia="Times New Roman" w:hAnsi="Times New Roman" w:cs="Times New Roman"/>
          <w:i/>
          <w:iCs/>
          <w:color w:val="000000"/>
          <w:sz w:val="24"/>
          <w:szCs w:val="24"/>
          <w:lang w:eastAsia="es-CO"/>
        </w:rPr>
        <w:t xml:space="preserve">\ \ $ correo </w:t>
      </w:r>
      <w:proofErr w:type="gramStart"/>
      <w:r w:rsidRPr="00A90C93">
        <w:rPr>
          <w:rFonts w:ascii="Times New Roman" w:eastAsia="Times New Roman" w:hAnsi="Times New Roman" w:cs="Times New Roman"/>
          <w:i/>
          <w:iCs/>
          <w:color w:val="000000"/>
          <w:sz w:val="24"/>
          <w:szCs w:val="24"/>
          <w:lang w:eastAsia="es-CO"/>
        </w:rPr>
        <w:t>electrónico</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Comparar estos ejemplos para aquellos en los que </w:t>
      </w:r>
      <w:r w:rsidRPr="00A90C93">
        <w:rPr>
          <w:rFonts w:ascii="Times New Roman" w:eastAsia="Times New Roman" w:hAnsi="Times New Roman" w:cs="Times New Roman"/>
          <w:i/>
          <w:iCs/>
          <w:color w:val="000000"/>
          <w:sz w:val="24"/>
          <w:szCs w:val="24"/>
          <w:lang w:eastAsia="es-CO"/>
        </w:rPr>
        <w:t>$ correo electrónico</w:t>
      </w:r>
      <w:r w:rsidRPr="00A90C93">
        <w:rPr>
          <w:rFonts w:ascii="Times New Roman" w:eastAsia="Times New Roman" w:hAnsi="Times New Roman" w:cs="Times New Roman"/>
          <w:color w:val="000000"/>
          <w:sz w:val="24"/>
          <w:szCs w:val="24"/>
          <w:lang w:eastAsia="es-CO"/>
        </w:rPr>
        <w:t> no está definido.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Email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Email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 Correo electrónico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 $ Correo electrónico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proofErr w:type="gramStart"/>
      <w:r w:rsidRPr="00A90C93">
        <w:rPr>
          <w:rFonts w:ascii="Times New Roman" w:eastAsia="Times New Roman" w:hAnsi="Times New Roman" w:cs="Times New Roman"/>
          <w:color w:val="000000"/>
          <w:sz w:val="24"/>
          <w:szCs w:val="24"/>
          <w:lang w:eastAsia="es-CO"/>
        </w:rPr>
        <w:t>renderiza</w:t>
      </w:r>
      <w:proofErr w:type="spellEnd"/>
      <w:proofErr w:type="gramEnd"/>
      <w:r w:rsidRPr="00A90C93">
        <w:rPr>
          <w:rFonts w:ascii="Times New Roman" w:eastAsia="Times New Roman" w:hAnsi="Times New Roman" w:cs="Times New Roman"/>
          <w:color w:val="000000"/>
          <w:sz w:val="24"/>
          <w:szCs w:val="24"/>
          <w:lang w:eastAsia="es-CO"/>
        </w:rPr>
        <w:t xml:space="preserve">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Email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Email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 Correo electrónico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 $ Correo electrónico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Aviso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maneja referencias que se definen de manera diferente de los que no se han definido. Aquí está una directiva set que le da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el </w:t>
      </w:r>
      <w:proofErr w:type="spellStart"/>
      <w:proofErr w:type="gramStart"/>
      <w:r w:rsidRPr="00A90C93">
        <w:rPr>
          <w:rFonts w:ascii="Times New Roman" w:eastAsia="Times New Roman" w:hAnsi="Times New Roman" w:cs="Times New Roman"/>
          <w:color w:val="000000"/>
          <w:sz w:val="24"/>
          <w:szCs w:val="24"/>
          <w:lang w:eastAsia="es-CO"/>
        </w:rPr>
        <w:t>valor</w:t>
      </w:r>
      <w:r w:rsidRPr="00A90C93">
        <w:rPr>
          <w:rFonts w:ascii="Times New Roman" w:eastAsia="Times New Roman" w:hAnsi="Times New Roman" w:cs="Times New Roman"/>
          <w:i/>
          <w:iCs/>
          <w:color w:val="000000"/>
          <w:sz w:val="24"/>
          <w:szCs w:val="24"/>
          <w:lang w:eastAsia="es-CO"/>
        </w:rPr>
        <w:t>menguante</w:t>
      </w:r>
      <w:proofErr w:type="spellEnd"/>
      <w:r w:rsidRPr="00A90C93">
        <w:rPr>
          <w:rFonts w:ascii="Times New Roman" w:eastAsia="Times New Roman" w:hAnsi="Times New Roman" w:cs="Times New Roman"/>
          <w:color w:val="000000"/>
          <w:sz w:val="24"/>
          <w:szCs w:val="24"/>
          <w:lang w:eastAsia="es-CO"/>
        </w:rPr>
        <w:t> .</w:t>
      </w:r>
      <w:proofErr w:type="gram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"menguante")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Luna =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La salida será: </w:t>
      </w:r>
      <w:r w:rsidRPr="00A90C93">
        <w:rPr>
          <w:rFonts w:ascii="Times New Roman" w:eastAsia="Times New Roman" w:hAnsi="Times New Roman" w:cs="Times New Roman"/>
          <w:i/>
          <w:iCs/>
          <w:color w:val="000000"/>
          <w:sz w:val="24"/>
          <w:szCs w:val="24"/>
          <w:lang w:eastAsia="es-CO"/>
        </w:rPr>
        <w:t>$ luna menguante =</w:t>
      </w:r>
      <w:r w:rsidRPr="00A90C93">
        <w:rPr>
          <w:rFonts w:ascii="Times New Roman" w:eastAsia="Times New Roman" w:hAnsi="Times New Roman" w:cs="Times New Roman"/>
          <w:color w:val="000000"/>
          <w:sz w:val="24"/>
          <w:szCs w:val="24"/>
          <w:lang w:eastAsia="es-CO"/>
        </w:rPr>
        <w:t> - donde </w:t>
      </w:r>
      <w:r w:rsidRPr="00A90C93">
        <w:rPr>
          <w:rFonts w:ascii="Times New Roman" w:eastAsia="Times New Roman" w:hAnsi="Times New Roman" w:cs="Times New Roman"/>
          <w:i/>
          <w:iCs/>
          <w:color w:val="000000"/>
          <w:sz w:val="24"/>
          <w:szCs w:val="24"/>
          <w:lang w:eastAsia="es-CO"/>
        </w:rPr>
        <w:t>$ luna</w:t>
      </w:r>
      <w:r w:rsidRPr="00A90C93">
        <w:rPr>
          <w:rFonts w:ascii="Times New Roman" w:eastAsia="Times New Roman" w:hAnsi="Times New Roman" w:cs="Times New Roman"/>
          <w:color w:val="000000"/>
          <w:sz w:val="24"/>
          <w:szCs w:val="24"/>
          <w:lang w:eastAsia="es-CO"/>
        </w:rPr>
        <w:t> se emite como un literal, ya que no está definido y </w:t>
      </w:r>
      <w:r w:rsidRPr="00A90C93">
        <w:rPr>
          <w:rFonts w:ascii="Times New Roman" w:eastAsia="Times New Roman" w:hAnsi="Times New Roman" w:cs="Times New Roman"/>
          <w:i/>
          <w:iCs/>
          <w:color w:val="000000"/>
          <w:sz w:val="24"/>
          <w:szCs w:val="24"/>
          <w:lang w:eastAsia="es-CO"/>
        </w:rPr>
        <w:t>creciente</w:t>
      </w:r>
      <w:r w:rsidRPr="00A90C93">
        <w:rPr>
          <w:rFonts w:ascii="Times New Roman" w:eastAsia="Times New Roman" w:hAnsi="Times New Roman" w:cs="Times New Roman"/>
          <w:color w:val="000000"/>
          <w:sz w:val="24"/>
          <w:szCs w:val="24"/>
          <w:lang w:eastAsia="es-CO"/>
        </w:rPr>
        <w:t> se emite en lugar de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w:t>
      </w:r>
      <w:proofErr w:type="gram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También es posible para escapar de directivas VTL; esto se describe con más detalle en la sección de directivas.</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17" w:name="case_substitution"/>
      <w:bookmarkEnd w:id="17"/>
      <w:r w:rsidRPr="00A90C93">
        <w:rPr>
          <w:rFonts w:ascii="Times New Roman" w:eastAsia="Times New Roman" w:hAnsi="Times New Roman" w:cs="Times New Roman"/>
          <w:color w:val="FFFFFF"/>
          <w:sz w:val="28"/>
          <w:szCs w:val="28"/>
          <w:lang w:eastAsia="es-CO"/>
        </w:rPr>
        <w:t>Caso Sustitución</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 xml:space="preserve">Ahora que usted está familiarizado con las referencias, se puede empezar a aplicar de manera efectiva en sus plantillas. Referencias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aprovechan algunos principios Java que diseñadores de plantillas encontrarán fácil de usar. Por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Foo.getBar</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Es el mismo que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Foo.bar</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Data.setUser</w:t>
      </w:r>
      <w:proofErr w:type="spellEnd"/>
      <w:r w:rsidRPr="00A90C93">
        <w:rPr>
          <w:rFonts w:ascii="Courier New" w:eastAsia="Times New Roman" w:hAnsi="Courier New" w:cs="Courier New"/>
          <w:color w:val="000000"/>
          <w:sz w:val="20"/>
          <w:szCs w:val="20"/>
          <w:lang w:eastAsia="es-CO"/>
        </w:rPr>
        <w:t xml:space="preserve"> ("Jon")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Es el mismo que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data.User</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jon</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Data.getRequest</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GetServerName</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Es el mismo que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Data.Request.ServerName</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Es el mismo que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Data.Request.ServerName</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Estos ejemplos ilustran usos alternativos de las mismas referencias. La velocidad se aprovecha de la introspección de Java y características de frijol para resolver los nombres de referencia a ambos objetos en el contexto, así como los métodos de objetos. Es posible integrar y evaluar referencias casi cualquier parte de su plantilla.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que se basa en las especificaciones de frijol definidas por </w:t>
      </w:r>
      <w:proofErr w:type="spellStart"/>
      <w:r w:rsidRPr="00A90C93">
        <w:rPr>
          <w:rFonts w:ascii="Times New Roman" w:eastAsia="Times New Roman" w:hAnsi="Times New Roman" w:cs="Times New Roman"/>
          <w:color w:val="000000"/>
          <w:sz w:val="24"/>
          <w:szCs w:val="24"/>
          <w:lang w:eastAsia="es-CO"/>
        </w:rPr>
        <w:t>Sun</w:t>
      </w:r>
      <w:proofErr w:type="spellEnd"/>
      <w:r w:rsidRPr="00A90C93">
        <w:rPr>
          <w:rFonts w:ascii="Times New Roman" w:eastAsia="Times New Roman" w:hAnsi="Times New Roman" w:cs="Times New Roman"/>
          <w:color w:val="000000"/>
          <w:sz w:val="24"/>
          <w:szCs w:val="24"/>
          <w:lang w:eastAsia="es-CO"/>
        </w:rPr>
        <w:t xml:space="preserve"> Microsystems, es sensible, sin embargo, sus desarrolladores han esforzó en detectar y corregir los errores del usuario siempre que sea posible. Cuando el método </w:t>
      </w:r>
      <w:proofErr w:type="spellStart"/>
      <w:r w:rsidRPr="00A90C93">
        <w:rPr>
          <w:rFonts w:ascii="Times New Roman" w:eastAsia="Times New Roman" w:hAnsi="Times New Roman" w:cs="Times New Roman"/>
          <w:i/>
          <w:iCs/>
          <w:color w:val="000000"/>
          <w:sz w:val="24"/>
          <w:szCs w:val="24"/>
          <w:lang w:eastAsia="es-CO"/>
        </w:rPr>
        <w:t>getFoo</w:t>
      </w:r>
      <w:proofErr w:type="spellEnd"/>
      <w:r w:rsidRPr="00A90C93">
        <w:rPr>
          <w:rFonts w:ascii="Times New Roman" w:eastAsia="Times New Roman" w:hAnsi="Times New Roman" w:cs="Times New Roman"/>
          <w:i/>
          <w:iCs/>
          <w:color w:val="000000"/>
          <w:sz w:val="24"/>
          <w:szCs w:val="24"/>
          <w:lang w:eastAsia="es-CO"/>
        </w:rPr>
        <w:t xml:space="preserve"> ()</w:t>
      </w:r>
      <w:r w:rsidRPr="00A90C93">
        <w:rPr>
          <w:rFonts w:ascii="Times New Roman" w:eastAsia="Times New Roman" w:hAnsi="Times New Roman" w:cs="Times New Roman"/>
          <w:color w:val="000000"/>
          <w:sz w:val="24"/>
          <w:szCs w:val="24"/>
          <w:lang w:eastAsia="es-CO"/>
        </w:rPr>
        <w:t> se refiere en una plantilla por </w:t>
      </w:r>
      <w:r w:rsidRPr="00A90C93">
        <w:rPr>
          <w:rFonts w:ascii="Courier New" w:eastAsia="Times New Roman" w:hAnsi="Courier New" w:cs="Courier New"/>
          <w:color w:val="000000"/>
          <w:sz w:val="20"/>
          <w:szCs w:val="20"/>
          <w:lang w:eastAsia="es-CO"/>
        </w:rPr>
        <w:t xml:space="preserve">$ </w:t>
      </w:r>
      <w:proofErr w:type="spellStart"/>
      <w:proofErr w:type="gramStart"/>
      <w:r w:rsidRPr="00A90C93">
        <w:rPr>
          <w:rFonts w:ascii="Courier New" w:eastAsia="Times New Roman" w:hAnsi="Courier New" w:cs="Courier New"/>
          <w:color w:val="000000"/>
          <w:sz w:val="20"/>
          <w:szCs w:val="20"/>
          <w:lang w:eastAsia="es-CO"/>
        </w:rPr>
        <w:t>bar.foo</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intentará primero </w:t>
      </w: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getFoo</w:t>
      </w:r>
      <w:proofErr w:type="spellEnd"/>
      <w:r w:rsidRPr="00A90C93">
        <w:rPr>
          <w:rFonts w:ascii="Times New Roman" w:eastAsia="Times New Roman" w:hAnsi="Times New Roman" w:cs="Times New Roman"/>
          <w:color w:val="000000"/>
          <w:sz w:val="24"/>
          <w:szCs w:val="24"/>
          <w:lang w:eastAsia="es-CO"/>
        </w:rPr>
        <w:t> . Si esto falla, se intentará </w:t>
      </w:r>
      <w:r w:rsidRPr="00A90C93">
        <w:rPr>
          <w:rFonts w:ascii="Courier New" w:eastAsia="Times New Roman" w:hAnsi="Courier New" w:cs="Courier New"/>
          <w:color w:val="000000"/>
          <w:sz w:val="20"/>
          <w:szCs w:val="20"/>
          <w:lang w:eastAsia="es-CO"/>
        </w:rPr>
        <w:t xml:space="preserve">$ </w:t>
      </w:r>
      <w:proofErr w:type="spellStart"/>
      <w:proofErr w:type="gramStart"/>
      <w:r w:rsidRPr="00A90C93">
        <w:rPr>
          <w:rFonts w:ascii="Courier New" w:eastAsia="Times New Roman" w:hAnsi="Courier New" w:cs="Courier New"/>
          <w:color w:val="000000"/>
          <w:sz w:val="20"/>
          <w:szCs w:val="20"/>
          <w:lang w:eastAsia="es-CO"/>
        </w:rPr>
        <w:t>getFoo</w:t>
      </w:r>
      <w:proofErr w:type="spellEnd"/>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Del mismo modo, cuando una plantilla se refiere a </w:t>
      </w:r>
      <w:r w:rsidRPr="00A90C93">
        <w:rPr>
          <w:rFonts w:ascii="Courier New" w:eastAsia="Times New Roman" w:hAnsi="Courier New" w:cs="Courier New"/>
          <w:color w:val="000000"/>
          <w:sz w:val="20"/>
          <w:szCs w:val="20"/>
          <w:lang w:eastAsia="es-CO"/>
        </w:rPr>
        <w:t xml:space="preserve">$ </w:t>
      </w:r>
      <w:proofErr w:type="spellStart"/>
      <w:proofErr w:type="gramStart"/>
      <w:r w:rsidRPr="00A90C93">
        <w:rPr>
          <w:rFonts w:ascii="Courier New" w:eastAsia="Times New Roman" w:hAnsi="Courier New" w:cs="Courier New"/>
          <w:color w:val="000000"/>
          <w:sz w:val="20"/>
          <w:szCs w:val="20"/>
          <w:lang w:eastAsia="es-CO"/>
        </w:rPr>
        <w:t>bar.Foo</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intentará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getFoo</w:t>
      </w:r>
      <w:proofErr w:type="spellEnd"/>
      <w:r w:rsidRPr="00A90C93">
        <w:rPr>
          <w:rFonts w:ascii="Times New Roman" w:eastAsia="Times New Roman" w:hAnsi="Times New Roman" w:cs="Times New Roman"/>
          <w:i/>
          <w:iCs/>
          <w:color w:val="000000"/>
          <w:sz w:val="24"/>
          <w:szCs w:val="24"/>
          <w:lang w:eastAsia="es-CO"/>
        </w:rPr>
        <w:t xml:space="preserve"> ()</w:t>
      </w:r>
      <w:r w:rsidRPr="00A90C93">
        <w:rPr>
          <w:rFonts w:ascii="Times New Roman" w:eastAsia="Times New Roman" w:hAnsi="Times New Roman" w:cs="Times New Roman"/>
          <w:color w:val="000000"/>
          <w:sz w:val="24"/>
          <w:szCs w:val="24"/>
          <w:lang w:eastAsia="es-CO"/>
        </w:rPr>
        <w:t> primero y luego tratar </w:t>
      </w:r>
      <w:proofErr w:type="spellStart"/>
      <w:r w:rsidRPr="00A90C93">
        <w:rPr>
          <w:rFonts w:ascii="Times New Roman" w:eastAsia="Times New Roman" w:hAnsi="Times New Roman" w:cs="Times New Roman"/>
          <w:i/>
          <w:iCs/>
          <w:color w:val="000000"/>
          <w:sz w:val="24"/>
          <w:szCs w:val="24"/>
          <w:lang w:eastAsia="es-CO"/>
        </w:rPr>
        <w:t>getFoo</w:t>
      </w:r>
      <w:proofErr w:type="spellEnd"/>
      <w:r w:rsidRPr="00A90C93">
        <w:rPr>
          <w:rFonts w:ascii="Times New Roman" w:eastAsia="Times New Roman" w:hAnsi="Times New Roman" w:cs="Times New Roman"/>
          <w:i/>
          <w:iCs/>
          <w:color w:val="000000"/>
          <w:sz w:val="24"/>
          <w:szCs w:val="24"/>
          <w:lang w:eastAsia="es-CO"/>
        </w:rPr>
        <w:t xml:space="preserve"> ()</w:t>
      </w:r>
      <w:r w:rsidRPr="00A90C93">
        <w:rPr>
          <w:rFonts w:ascii="Times New Roman" w:eastAsia="Times New Roman" w:hAnsi="Times New Roman" w:cs="Times New Roman"/>
          <w:color w:val="000000"/>
          <w:sz w:val="24"/>
          <w:szCs w:val="24"/>
          <w:lang w:eastAsia="es-CO"/>
        </w:rPr>
        <w:t>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Nota</w:t>
      </w:r>
      <w:proofErr w:type="gramStart"/>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i/>
          <w:iCs/>
          <w:color w:val="000000"/>
          <w:sz w:val="24"/>
          <w:szCs w:val="24"/>
          <w:lang w:eastAsia="es-CO"/>
        </w:rPr>
        <w:t>.</w:t>
      </w:r>
      <w:proofErr w:type="gramEnd"/>
      <w:r w:rsidRPr="00A90C93">
        <w:rPr>
          <w:rFonts w:ascii="Times New Roman" w:eastAsia="Times New Roman" w:hAnsi="Times New Roman" w:cs="Times New Roman"/>
          <w:i/>
          <w:iCs/>
          <w:color w:val="000000"/>
          <w:sz w:val="24"/>
          <w:szCs w:val="24"/>
          <w:lang w:eastAsia="es-CO"/>
        </w:rPr>
        <w:t xml:space="preserve"> Las referencias a las variables de instancia en una plantilla no se resuelven</w:t>
      </w:r>
      <w:r w:rsidRPr="00A90C93">
        <w:rPr>
          <w:rFonts w:ascii="Times New Roman" w:eastAsia="Times New Roman" w:hAnsi="Times New Roman" w:cs="Times New Roman"/>
          <w:color w:val="000000"/>
          <w:sz w:val="24"/>
          <w:szCs w:val="24"/>
          <w:lang w:eastAsia="es-CO"/>
        </w:rPr>
        <w:t> sólo referencias a los equivalentes de atributo de métodos de captador / JavaBean se resuelven (es decir, </w:t>
      </w: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foo.Name</w:t>
      </w:r>
      <w:proofErr w:type="spellEnd"/>
      <w:r w:rsidRPr="00A90C93">
        <w:rPr>
          <w:rFonts w:ascii="Times New Roman" w:eastAsia="Times New Roman" w:hAnsi="Times New Roman" w:cs="Times New Roman"/>
          <w:color w:val="000000"/>
          <w:sz w:val="24"/>
          <w:szCs w:val="24"/>
          <w:lang w:eastAsia="es-CO"/>
        </w:rPr>
        <w:t xml:space="preserve"> no resolver a la de clase </w:t>
      </w:r>
      <w:proofErr w:type="spellStart"/>
      <w:r w:rsidRPr="00A90C93">
        <w:rPr>
          <w:rFonts w:ascii="Times New Roman" w:eastAsia="Times New Roman" w:hAnsi="Times New Roman" w:cs="Times New Roman"/>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w:t>
      </w:r>
      <w:proofErr w:type="spellStart"/>
      <w:r w:rsidRPr="00A90C93">
        <w:rPr>
          <w:rFonts w:ascii="Courier New" w:eastAsia="Times New Roman" w:hAnsi="Courier New" w:cs="Courier New"/>
          <w:color w:val="000000"/>
          <w:sz w:val="20"/>
          <w:szCs w:val="20"/>
          <w:lang w:eastAsia="es-CO"/>
        </w:rPr>
        <w:t>getNombre</w:t>
      </w:r>
      <w:proofErr w:type="spellEnd"/>
      <w:r w:rsidRPr="00A90C93">
        <w:rPr>
          <w:rFonts w:ascii="Courier New" w:eastAsia="Times New Roman" w:hAnsi="Courier New" w:cs="Courier New"/>
          <w:color w:val="000000"/>
          <w:sz w:val="20"/>
          <w:szCs w:val="20"/>
          <w:lang w:eastAsia="es-CO"/>
        </w:rPr>
        <w:t xml:space="preserve"> ()</w:t>
      </w:r>
      <w:r w:rsidRPr="00A90C93">
        <w:rPr>
          <w:rFonts w:ascii="Times New Roman" w:eastAsia="Times New Roman" w:hAnsi="Times New Roman" w:cs="Times New Roman"/>
          <w:color w:val="000000"/>
          <w:sz w:val="24"/>
          <w:szCs w:val="24"/>
          <w:lang w:eastAsia="es-CO"/>
        </w:rPr>
        <w:t> método de instancia, pero no a un público </w:t>
      </w:r>
      <w:r w:rsidRPr="00A90C93">
        <w:rPr>
          <w:rFonts w:ascii="Courier New" w:eastAsia="Times New Roman" w:hAnsi="Courier New" w:cs="Courier New"/>
          <w:color w:val="000000"/>
          <w:sz w:val="20"/>
          <w:szCs w:val="20"/>
          <w:lang w:eastAsia="es-CO"/>
        </w:rPr>
        <w:t>Nombre de</w:t>
      </w:r>
      <w:r w:rsidRPr="00A90C93">
        <w:rPr>
          <w:rFonts w:ascii="Times New Roman" w:eastAsia="Times New Roman" w:hAnsi="Times New Roman" w:cs="Times New Roman"/>
          <w:color w:val="000000"/>
          <w:sz w:val="24"/>
          <w:szCs w:val="24"/>
          <w:lang w:eastAsia="es-CO"/>
        </w:rPr>
        <w:t xml:space="preserve"> variable de instancia de </w:t>
      </w:r>
      <w:proofErr w:type="spellStart"/>
      <w:r w:rsidRPr="00A90C93">
        <w:rPr>
          <w:rFonts w:ascii="Times New Roman" w:eastAsia="Times New Roman" w:hAnsi="Times New Roman" w:cs="Times New Roman"/>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18" w:name="directives"/>
      <w:bookmarkEnd w:id="18"/>
      <w:r w:rsidRPr="00A90C93">
        <w:rPr>
          <w:rFonts w:ascii="Times New Roman" w:eastAsia="Times New Roman" w:hAnsi="Times New Roman" w:cs="Times New Roman"/>
          <w:color w:val="FFFFFF"/>
          <w:sz w:val="28"/>
          <w:szCs w:val="28"/>
          <w:lang w:eastAsia="es-CO"/>
        </w:rPr>
        <w:t>Directivas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Referencias permiten a los diseñadores de plantillas para generar contenido dinámico para sitios web, mientras que </w:t>
      </w:r>
      <w:r w:rsidRPr="00A90C93">
        <w:rPr>
          <w:rFonts w:ascii="Times New Roman" w:eastAsia="Times New Roman" w:hAnsi="Times New Roman" w:cs="Times New Roman"/>
          <w:i/>
          <w:iCs/>
          <w:color w:val="000000"/>
          <w:sz w:val="24"/>
          <w:szCs w:val="24"/>
          <w:lang w:eastAsia="es-CO"/>
        </w:rPr>
        <w:t>las directivas</w:t>
      </w:r>
      <w:r w:rsidRPr="00A90C93">
        <w:rPr>
          <w:rFonts w:ascii="Times New Roman" w:eastAsia="Times New Roman" w:hAnsi="Times New Roman" w:cs="Times New Roman"/>
          <w:color w:val="000000"/>
          <w:sz w:val="24"/>
          <w:szCs w:val="24"/>
          <w:lang w:eastAsia="es-CO"/>
        </w:rPr>
        <w:t> - fácil de usar elementos de script que se pueden utilizar para manipular creativamente la salida del código de Java - permiten a los diseñadores web tienen verdaderamente responsable de la apariencia y el contenido de la web sitio.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Directivas siempre comienzan con un </w:t>
      </w:r>
      <w:proofErr w:type="gramStart"/>
      <w:r w:rsidRPr="00A90C93">
        <w:rPr>
          <w:rFonts w:ascii="Courier New" w:eastAsia="Times New Roman" w:hAnsi="Courier New" w:cs="Courier New"/>
          <w:color w:val="000000"/>
          <w:sz w:val="20"/>
          <w:szCs w:val="20"/>
          <w:lang w:eastAsia="es-CO"/>
        </w:rPr>
        <w:t>#</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Como referencia, el nombre de la directiva puede ir precedida por un </w:t>
      </w:r>
      <w:proofErr w:type="gramStart"/>
      <w:r w:rsidRPr="00A90C93">
        <w:rPr>
          <w:rFonts w:ascii="Courier New" w:eastAsia="Times New Roman" w:hAnsi="Courier New" w:cs="Courier New"/>
          <w:color w:val="000000"/>
          <w:sz w:val="20"/>
          <w:szCs w:val="20"/>
          <w:lang w:eastAsia="es-CO"/>
        </w:rPr>
        <w:t>{</w:t>
      </w:r>
      <w:r w:rsidRPr="00A90C93">
        <w:rPr>
          <w:rFonts w:ascii="Times New Roman" w:eastAsia="Times New Roman" w:hAnsi="Times New Roman" w:cs="Times New Roman"/>
          <w:color w:val="000000"/>
          <w:sz w:val="24"/>
          <w:szCs w:val="24"/>
          <w:lang w:eastAsia="es-CO"/>
        </w:rPr>
        <w:t> y</w:t>
      </w:r>
      <w:proofErr w:type="gramEnd"/>
      <w:r w:rsidRPr="00A90C93">
        <w:rPr>
          <w:rFonts w:ascii="Times New Roman" w:eastAsia="Times New Roman" w:hAnsi="Times New Roman" w:cs="Times New Roman"/>
          <w:color w:val="000000"/>
          <w:sz w:val="24"/>
          <w:szCs w:val="24"/>
          <w:lang w:eastAsia="es-CO"/>
        </w:rPr>
        <w:t> </w:t>
      </w:r>
      <w:r w:rsidRPr="00A90C93">
        <w:rPr>
          <w:rFonts w:ascii="Courier New" w:eastAsia="Times New Roman" w:hAnsi="Courier New" w:cs="Courier New"/>
          <w:color w:val="000000"/>
          <w:sz w:val="20"/>
          <w:szCs w:val="20"/>
          <w:lang w:eastAsia="es-CO"/>
        </w:rPr>
        <w:t>}</w:t>
      </w:r>
      <w:r w:rsidRPr="00A90C93">
        <w:rPr>
          <w:rFonts w:ascii="Times New Roman" w:eastAsia="Times New Roman" w:hAnsi="Times New Roman" w:cs="Times New Roman"/>
          <w:color w:val="000000"/>
          <w:sz w:val="24"/>
          <w:szCs w:val="24"/>
          <w:lang w:eastAsia="es-CO"/>
        </w:rPr>
        <w:t xml:space="preserve"> símbolo. Esto es útil con las directivas que están inmediatamente </w:t>
      </w:r>
      <w:proofErr w:type="gramStart"/>
      <w:r w:rsidRPr="00A90C93">
        <w:rPr>
          <w:rFonts w:ascii="Times New Roman" w:eastAsia="Times New Roman" w:hAnsi="Times New Roman" w:cs="Times New Roman"/>
          <w:color w:val="000000"/>
          <w:sz w:val="24"/>
          <w:szCs w:val="24"/>
          <w:lang w:eastAsia="es-CO"/>
        </w:rPr>
        <w:t>seguido</w:t>
      </w:r>
      <w:proofErr w:type="gramEnd"/>
      <w:r w:rsidRPr="00A90C93">
        <w:rPr>
          <w:rFonts w:ascii="Times New Roman" w:eastAsia="Times New Roman" w:hAnsi="Times New Roman" w:cs="Times New Roman"/>
          <w:color w:val="000000"/>
          <w:sz w:val="24"/>
          <w:szCs w:val="24"/>
          <w:lang w:eastAsia="es-CO"/>
        </w:rPr>
        <w:t xml:space="preserve"> de un texto. Por ejemplo, el siguiente produce un error: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a == 1) bastante cierto modo </w:t>
      </w:r>
      <w:proofErr w:type="spellStart"/>
      <w:r w:rsidRPr="00A90C93">
        <w:rPr>
          <w:rFonts w:ascii="Courier New" w:eastAsia="Times New Roman" w:hAnsi="Courier New" w:cs="Courier New"/>
          <w:color w:val="000000"/>
          <w:sz w:val="20"/>
          <w:szCs w:val="20"/>
          <w:lang w:eastAsia="es-CO"/>
        </w:rPr>
        <w:t>elseno</w:t>
      </w:r>
      <w:proofErr w:type="spellEnd"/>
      <w:r w:rsidRPr="00A90C93">
        <w:rPr>
          <w:rFonts w:ascii="Courier New" w:eastAsia="Times New Roman" w:hAnsi="Courier New" w:cs="Courier New"/>
          <w:color w:val="000000"/>
          <w:sz w:val="20"/>
          <w:szCs w:val="20"/>
          <w:lang w:eastAsia="es-CO"/>
        </w:rPr>
        <w:t xml:space="preserve"> #</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tal caso, utilizar los soportes para separar </w:t>
      </w: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else</w:t>
      </w:r>
      <w:proofErr w:type="spellEnd"/>
      <w:r w:rsidRPr="00A90C93">
        <w:rPr>
          <w:rFonts w:ascii="Times New Roman" w:eastAsia="Times New Roman" w:hAnsi="Times New Roman" w:cs="Times New Roman"/>
          <w:color w:val="000000"/>
          <w:sz w:val="24"/>
          <w:szCs w:val="24"/>
          <w:lang w:eastAsia="es-CO"/>
        </w:rPr>
        <w:t> del resto de la línea.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a == 1) muy cierto # {</w:t>
      </w:r>
      <w:proofErr w:type="spellStart"/>
      <w:r w:rsidRPr="00A90C93">
        <w:rPr>
          <w:rFonts w:ascii="Courier New" w:eastAsia="Times New Roman" w:hAnsi="Courier New" w:cs="Courier New"/>
          <w:color w:val="000000"/>
          <w:sz w:val="20"/>
          <w:szCs w:val="20"/>
          <w:lang w:eastAsia="es-CO"/>
        </w:rPr>
        <w:t>else</w:t>
      </w:r>
      <w:proofErr w:type="spellEnd"/>
      <w:r w:rsidRPr="00A90C93">
        <w:rPr>
          <w:rFonts w:ascii="Courier New" w:eastAsia="Times New Roman" w:hAnsi="Courier New" w:cs="Courier New"/>
          <w:color w:val="000000"/>
          <w:sz w:val="20"/>
          <w:szCs w:val="20"/>
          <w:lang w:eastAsia="es-CO"/>
        </w:rPr>
        <w:t>} No puede ser</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bookmarkStart w:id="19" w:name="set"/>
      <w:r w:rsidRPr="00A90C93">
        <w:rPr>
          <w:rFonts w:ascii="Times New Roman" w:eastAsia="Times New Roman" w:hAnsi="Times New Roman" w:cs="Times New Roman"/>
          <w:b/>
          <w:bCs/>
          <w:color w:val="000000"/>
          <w:sz w:val="24"/>
          <w:szCs w:val="24"/>
          <w:lang w:eastAsia="es-CO"/>
        </w:rPr>
        <w:t># Set</w:t>
      </w:r>
      <w:bookmarkEnd w:id="19"/>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w:t>
      </w:r>
      <w:r w:rsidRPr="00A90C93">
        <w:rPr>
          <w:rFonts w:ascii="Times New Roman" w:eastAsia="Times New Roman" w:hAnsi="Times New Roman" w:cs="Times New Roman"/>
          <w:i/>
          <w:iCs/>
          <w:color w:val="000000"/>
          <w:sz w:val="24"/>
          <w:szCs w:val="24"/>
          <w:lang w:eastAsia="es-CO"/>
        </w:rPr>
        <w:t># set</w:t>
      </w:r>
      <w:r w:rsidRPr="00A90C93">
        <w:rPr>
          <w:rFonts w:ascii="Times New Roman" w:eastAsia="Times New Roman" w:hAnsi="Times New Roman" w:cs="Times New Roman"/>
          <w:color w:val="000000"/>
          <w:sz w:val="24"/>
          <w:szCs w:val="24"/>
          <w:lang w:eastAsia="es-CO"/>
        </w:rPr>
        <w:t xml:space="preserve"> directiva se utiliza para ajustar el valor de referencia. Un valor puede ser </w:t>
      </w:r>
      <w:proofErr w:type="gramStart"/>
      <w:r w:rsidRPr="00A90C93">
        <w:rPr>
          <w:rFonts w:ascii="Times New Roman" w:eastAsia="Times New Roman" w:hAnsi="Times New Roman" w:cs="Times New Roman"/>
          <w:color w:val="000000"/>
          <w:sz w:val="24"/>
          <w:szCs w:val="24"/>
          <w:lang w:eastAsia="es-CO"/>
        </w:rPr>
        <w:t>asignada</w:t>
      </w:r>
      <w:proofErr w:type="gramEnd"/>
      <w:r w:rsidRPr="00A90C93">
        <w:rPr>
          <w:rFonts w:ascii="Times New Roman" w:eastAsia="Times New Roman" w:hAnsi="Times New Roman" w:cs="Times New Roman"/>
          <w:color w:val="000000"/>
          <w:sz w:val="24"/>
          <w:szCs w:val="24"/>
          <w:lang w:eastAsia="es-CO"/>
        </w:rPr>
        <w:t xml:space="preserve"> a una referencia variable o una referencia de la propiedad, y esto se produce en soportes, como se ha demostrado: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primate = "mono")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customer.Behavior</w:t>
      </w:r>
      <w:proofErr w:type="spellEnd"/>
      <w:r w:rsidRPr="00A90C93">
        <w:rPr>
          <w:rFonts w:ascii="Courier New" w:eastAsia="Times New Roman" w:hAnsi="Courier New" w:cs="Courier New"/>
          <w:color w:val="000000"/>
          <w:sz w:val="20"/>
          <w:szCs w:val="20"/>
          <w:lang w:eastAsia="es-CO"/>
        </w:rPr>
        <w:t xml:space="preserve"> = $ primate)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lado izquierdo (LHS) de la asignación debe ser una referencia variable o una referencia de la propiedad. El lado derecho (RHS) puede ser uno de los siguientes tipos:</w:t>
      </w:r>
    </w:p>
    <w:p w:rsidR="00A90C93" w:rsidRPr="00A90C93" w:rsidRDefault="00A90C93" w:rsidP="00A90C93">
      <w:pPr>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Referencia Variable</w:t>
      </w:r>
    </w:p>
    <w:p w:rsidR="00A90C93" w:rsidRPr="00A90C93" w:rsidRDefault="00A90C93" w:rsidP="00A90C93">
      <w:pPr>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Cadena literal</w:t>
      </w:r>
    </w:p>
    <w:p w:rsidR="00A90C93" w:rsidRPr="00A90C93" w:rsidRDefault="00A90C93" w:rsidP="00A90C93">
      <w:pPr>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Referencia del inmueble</w:t>
      </w:r>
    </w:p>
    <w:p w:rsidR="00A90C93" w:rsidRPr="00A90C93" w:rsidRDefault="00A90C93" w:rsidP="00A90C93">
      <w:pPr>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Método de referencia</w:t>
      </w:r>
    </w:p>
    <w:p w:rsidR="00A90C93" w:rsidRPr="00A90C93" w:rsidRDefault="00A90C93" w:rsidP="00A90C93">
      <w:pPr>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Número literal</w:t>
      </w:r>
    </w:p>
    <w:p w:rsidR="00A90C93" w:rsidRPr="00A90C93" w:rsidRDefault="00A90C93" w:rsidP="00A90C93">
      <w:pPr>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ArrayList</w:t>
      </w:r>
      <w:proofErr w:type="spellEnd"/>
    </w:p>
    <w:p w:rsidR="00A90C93" w:rsidRPr="00A90C93" w:rsidRDefault="00A90C93" w:rsidP="00A90C93">
      <w:pPr>
        <w:numPr>
          <w:ilvl w:val="0"/>
          <w:numId w:val="5"/>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Mapa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Estos ejemplos demuestran cada uno de los tipos mencionados anteriormente: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mono = $ cuenta) Referencia # # variables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monkey.Friend</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monica</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string</w:t>
      </w:r>
      <w:proofErr w:type="spellEnd"/>
      <w:r w:rsidRPr="00A90C93">
        <w:rPr>
          <w:rFonts w:ascii="Courier New" w:eastAsia="Times New Roman" w:hAnsi="Courier New" w:cs="Courier New"/>
          <w:color w:val="000000"/>
          <w:sz w:val="20"/>
          <w:szCs w:val="20"/>
          <w:lang w:eastAsia="es-CO"/>
        </w:rPr>
        <w:t xml:space="preserve"> literal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monkey.Blame</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whitehouse.Leak</w:t>
      </w:r>
      <w:proofErr w:type="spellEnd"/>
      <w:r w:rsidRPr="00A90C93">
        <w:rPr>
          <w:rFonts w:ascii="Courier New" w:eastAsia="Times New Roman" w:hAnsi="Courier New" w:cs="Courier New"/>
          <w:color w:val="000000"/>
          <w:sz w:val="20"/>
          <w:szCs w:val="20"/>
          <w:lang w:eastAsia="es-CO"/>
        </w:rPr>
        <w:t>) # # Referencia del inmueble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monkey.Plan</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spindoctor.weave</w:t>
      </w:r>
      <w:proofErr w:type="spellEnd"/>
      <w:r w:rsidRPr="00A90C93">
        <w:rPr>
          <w:rFonts w:ascii="Courier New" w:eastAsia="Times New Roman" w:hAnsi="Courier New" w:cs="Courier New"/>
          <w:color w:val="000000"/>
          <w:sz w:val="20"/>
          <w:szCs w:val="20"/>
          <w:lang w:eastAsia="es-CO"/>
        </w:rPr>
        <w:t xml:space="preserve"> ($ web)) # # Referencia método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monkey.Number</w:t>
      </w:r>
      <w:proofErr w:type="spellEnd"/>
      <w:r w:rsidRPr="00A90C93">
        <w:rPr>
          <w:rFonts w:ascii="Courier New" w:eastAsia="Times New Roman" w:hAnsi="Courier New" w:cs="Courier New"/>
          <w:color w:val="000000"/>
          <w:sz w:val="20"/>
          <w:szCs w:val="20"/>
          <w:lang w:eastAsia="es-CO"/>
        </w:rPr>
        <w:t xml:space="preserve"> = 123) # # Número literal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monkey.Say</w:t>
      </w:r>
      <w:proofErr w:type="spellEnd"/>
      <w:r w:rsidRPr="00A90C93">
        <w:rPr>
          <w:rFonts w:ascii="Courier New" w:eastAsia="Times New Roman" w:hAnsi="Courier New" w:cs="Courier New"/>
          <w:color w:val="000000"/>
          <w:sz w:val="20"/>
          <w:szCs w:val="20"/>
          <w:lang w:eastAsia="es-CO"/>
        </w:rPr>
        <w:t xml:space="preserve"> = ["No", $ </w:t>
      </w:r>
      <w:proofErr w:type="spellStart"/>
      <w:r w:rsidRPr="00A90C93">
        <w:rPr>
          <w:rFonts w:ascii="Courier New" w:eastAsia="Times New Roman" w:hAnsi="Courier New" w:cs="Courier New"/>
          <w:color w:val="000000"/>
          <w:sz w:val="20"/>
          <w:szCs w:val="20"/>
          <w:lang w:eastAsia="es-CO"/>
        </w:rPr>
        <w:t>mi</w:t>
      </w:r>
      <w:proofErr w:type="spellEnd"/>
      <w:r w:rsidRPr="00A90C93">
        <w:rPr>
          <w:rFonts w:ascii="Courier New" w:eastAsia="Times New Roman" w:hAnsi="Courier New" w:cs="Courier New"/>
          <w:color w:val="000000"/>
          <w:sz w:val="20"/>
          <w:szCs w:val="20"/>
          <w:lang w:eastAsia="es-CO"/>
        </w:rPr>
        <w:t xml:space="preserve">, "culpa"]) # # </w:t>
      </w:r>
      <w:proofErr w:type="spellStart"/>
      <w:r w:rsidRPr="00A90C93">
        <w:rPr>
          <w:rFonts w:ascii="Courier New" w:eastAsia="Times New Roman" w:hAnsi="Courier New" w:cs="Courier New"/>
          <w:color w:val="000000"/>
          <w:sz w:val="20"/>
          <w:szCs w:val="20"/>
          <w:lang w:eastAsia="es-CO"/>
        </w:rPr>
        <w:t>ArrayList</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monkey.Map</w:t>
      </w:r>
      <w:proofErr w:type="spellEnd"/>
      <w:r w:rsidRPr="00A90C93">
        <w:rPr>
          <w:rFonts w:ascii="Courier New" w:eastAsia="Times New Roman" w:hAnsi="Courier New" w:cs="Courier New"/>
          <w:color w:val="000000"/>
          <w:sz w:val="20"/>
          <w:szCs w:val="20"/>
          <w:lang w:eastAsia="es-CO"/>
        </w:rPr>
        <w:t xml:space="preserve"> = {"banana": "bueno", "carne asada": "malo"}) # # </w:t>
      </w:r>
      <w:proofErr w:type="spellStart"/>
      <w:r w:rsidRPr="00A90C93">
        <w:rPr>
          <w:rFonts w:ascii="Courier New" w:eastAsia="Times New Roman" w:hAnsi="Courier New" w:cs="Courier New"/>
          <w:color w:val="000000"/>
          <w:sz w:val="20"/>
          <w:szCs w:val="20"/>
          <w:lang w:eastAsia="es-CO"/>
        </w:rPr>
        <w:t>Map</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NOTA: Para el ejemplo </w:t>
      </w:r>
      <w:proofErr w:type="spellStart"/>
      <w:r w:rsidRPr="00A90C93">
        <w:rPr>
          <w:rFonts w:ascii="Times New Roman" w:eastAsia="Times New Roman" w:hAnsi="Times New Roman" w:cs="Times New Roman"/>
          <w:color w:val="000000"/>
          <w:sz w:val="24"/>
          <w:szCs w:val="24"/>
          <w:lang w:eastAsia="es-CO"/>
        </w:rPr>
        <w:t>ArrayList</w:t>
      </w:r>
      <w:proofErr w:type="spellEnd"/>
      <w:r w:rsidRPr="00A90C93">
        <w:rPr>
          <w:rFonts w:ascii="Times New Roman" w:eastAsia="Times New Roman" w:hAnsi="Times New Roman" w:cs="Times New Roman"/>
          <w:color w:val="000000"/>
          <w:sz w:val="24"/>
          <w:szCs w:val="24"/>
          <w:lang w:eastAsia="es-CO"/>
        </w:rPr>
        <w:t xml:space="preserve"> los elementos definidos con el [</w:t>
      </w:r>
      <w:proofErr w:type="gramStart"/>
      <w:r w:rsidRPr="00A90C93">
        <w:rPr>
          <w:rFonts w:ascii="Times New Roman" w:eastAsia="Times New Roman" w:hAnsi="Times New Roman" w:cs="Times New Roman"/>
          <w:color w:val="000000"/>
          <w:sz w:val="24"/>
          <w:szCs w:val="24"/>
          <w:lang w:eastAsia="es-CO"/>
        </w:rPr>
        <w:t>..]</w:t>
      </w:r>
      <w:proofErr w:type="gramEnd"/>
      <w:r w:rsidRPr="00A90C93">
        <w:rPr>
          <w:rFonts w:ascii="Times New Roman" w:eastAsia="Times New Roman" w:hAnsi="Times New Roman" w:cs="Times New Roman"/>
          <w:color w:val="000000"/>
          <w:sz w:val="24"/>
          <w:szCs w:val="24"/>
          <w:lang w:eastAsia="es-CO"/>
        </w:rPr>
        <w:t xml:space="preserve"> operador son accesibles usando los métodos definidos en la clase </w:t>
      </w:r>
      <w:proofErr w:type="spellStart"/>
      <w:r w:rsidRPr="00A90C93">
        <w:rPr>
          <w:rFonts w:ascii="Times New Roman" w:eastAsia="Times New Roman" w:hAnsi="Times New Roman" w:cs="Times New Roman"/>
          <w:color w:val="000000"/>
          <w:sz w:val="24"/>
          <w:szCs w:val="24"/>
          <w:lang w:eastAsia="es-CO"/>
        </w:rPr>
        <w:t>ArrayList</w:t>
      </w:r>
      <w:proofErr w:type="spellEnd"/>
      <w:r w:rsidRPr="00A90C93">
        <w:rPr>
          <w:rFonts w:ascii="Times New Roman" w:eastAsia="Times New Roman" w:hAnsi="Times New Roman" w:cs="Times New Roman"/>
          <w:color w:val="000000"/>
          <w:sz w:val="24"/>
          <w:szCs w:val="24"/>
          <w:lang w:eastAsia="es-CO"/>
        </w:rPr>
        <w:t xml:space="preserve">. Así, por ejemplo, se puede acceder al primer elemento anterior mediante $ </w:t>
      </w:r>
      <w:proofErr w:type="spellStart"/>
      <w:r w:rsidRPr="00A90C93">
        <w:rPr>
          <w:rFonts w:ascii="Times New Roman" w:eastAsia="Times New Roman" w:hAnsi="Times New Roman" w:cs="Times New Roman"/>
          <w:color w:val="000000"/>
          <w:sz w:val="24"/>
          <w:szCs w:val="24"/>
          <w:lang w:eastAsia="es-CO"/>
        </w:rPr>
        <w:t>monkey.Say.get</w:t>
      </w:r>
      <w:proofErr w:type="spellEnd"/>
      <w:r w:rsidRPr="00A90C93">
        <w:rPr>
          <w:rFonts w:ascii="Times New Roman" w:eastAsia="Times New Roman" w:hAnsi="Times New Roman" w:cs="Times New Roman"/>
          <w:color w:val="000000"/>
          <w:sz w:val="24"/>
          <w:szCs w:val="24"/>
          <w:lang w:eastAsia="es-CO"/>
        </w:rPr>
        <w:t xml:space="preserve"> (0).</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Del mismo modo, en el ejemplo del mapa, los elementos definidos en el {} operador son accesibles usando los métodos definidos en la clase </w:t>
      </w:r>
      <w:proofErr w:type="spellStart"/>
      <w:r w:rsidRPr="00A90C93">
        <w:rPr>
          <w:rFonts w:ascii="Times New Roman" w:eastAsia="Times New Roman" w:hAnsi="Times New Roman" w:cs="Times New Roman"/>
          <w:color w:val="000000"/>
          <w:sz w:val="24"/>
          <w:szCs w:val="24"/>
          <w:lang w:eastAsia="es-CO"/>
        </w:rPr>
        <w:t>Map</w:t>
      </w:r>
      <w:proofErr w:type="spellEnd"/>
      <w:r w:rsidRPr="00A90C93">
        <w:rPr>
          <w:rFonts w:ascii="Times New Roman" w:eastAsia="Times New Roman" w:hAnsi="Times New Roman" w:cs="Times New Roman"/>
          <w:color w:val="000000"/>
          <w:sz w:val="24"/>
          <w:szCs w:val="24"/>
          <w:lang w:eastAsia="es-CO"/>
        </w:rPr>
        <w:t xml:space="preserve">. Así, por ejemplo, se puede </w:t>
      </w:r>
      <w:r w:rsidRPr="00A90C93">
        <w:rPr>
          <w:rFonts w:ascii="Times New Roman" w:eastAsia="Times New Roman" w:hAnsi="Times New Roman" w:cs="Times New Roman"/>
          <w:color w:val="000000"/>
          <w:sz w:val="24"/>
          <w:szCs w:val="24"/>
          <w:lang w:eastAsia="es-CO"/>
        </w:rPr>
        <w:lastRenderedPageBreak/>
        <w:t xml:space="preserve">acceder al primer elemento anterior mediante $ </w:t>
      </w:r>
      <w:proofErr w:type="spellStart"/>
      <w:r w:rsidRPr="00A90C93">
        <w:rPr>
          <w:rFonts w:ascii="Times New Roman" w:eastAsia="Times New Roman" w:hAnsi="Times New Roman" w:cs="Times New Roman"/>
          <w:color w:val="000000"/>
          <w:sz w:val="24"/>
          <w:szCs w:val="24"/>
          <w:lang w:eastAsia="es-CO"/>
        </w:rPr>
        <w:t>monkey.Map.get</w:t>
      </w:r>
      <w:proofErr w:type="spellEnd"/>
      <w:r w:rsidRPr="00A90C93">
        <w:rPr>
          <w:rFonts w:ascii="Times New Roman" w:eastAsia="Times New Roman" w:hAnsi="Times New Roman" w:cs="Times New Roman"/>
          <w:color w:val="000000"/>
          <w:sz w:val="24"/>
          <w:szCs w:val="24"/>
          <w:lang w:eastAsia="es-CO"/>
        </w:rPr>
        <w:t xml:space="preserve"> ("banana") para devolver una cadena "bueno", o incluso $ </w:t>
      </w:r>
      <w:proofErr w:type="spellStart"/>
      <w:r w:rsidRPr="00A90C93">
        <w:rPr>
          <w:rFonts w:ascii="Times New Roman" w:eastAsia="Times New Roman" w:hAnsi="Times New Roman" w:cs="Times New Roman"/>
          <w:color w:val="000000"/>
          <w:sz w:val="24"/>
          <w:szCs w:val="24"/>
          <w:lang w:eastAsia="es-CO"/>
        </w:rPr>
        <w:t>monkey.Map.banana</w:t>
      </w:r>
      <w:proofErr w:type="spellEnd"/>
      <w:r w:rsidRPr="00A90C93">
        <w:rPr>
          <w:rFonts w:ascii="Times New Roman" w:eastAsia="Times New Roman" w:hAnsi="Times New Roman" w:cs="Times New Roman"/>
          <w:color w:val="000000"/>
          <w:sz w:val="24"/>
          <w:szCs w:val="24"/>
          <w:lang w:eastAsia="es-CO"/>
        </w:rPr>
        <w:t xml:space="preserve"> para devolver el mismo valor.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Los RHS también puede ser una expresión aritmética simple: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value</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+ 1)</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value</w:t>
      </w:r>
      <w:proofErr w:type="spellEnd"/>
      <w:r w:rsidRPr="00A90C93">
        <w:rPr>
          <w:rFonts w:ascii="Courier New" w:eastAsia="Times New Roman" w:hAnsi="Courier New" w:cs="Courier New"/>
          <w:color w:val="000000"/>
          <w:sz w:val="20"/>
          <w:szCs w:val="20"/>
          <w:lang w:eastAsia="es-CO"/>
        </w:rPr>
        <w:t xml:space="preserve"> = $ bar - 1)</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value</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value</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 el lado derecho es una propiedad o un método de referencia que se evalúa como </w:t>
      </w:r>
      <w:proofErr w:type="gramStart"/>
      <w:r w:rsidRPr="00A90C93">
        <w:rPr>
          <w:rFonts w:ascii="Times New Roman" w:eastAsia="Times New Roman" w:hAnsi="Times New Roman" w:cs="Times New Roman"/>
          <w:i/>
          <w:iCs/>
          <w:color w:val="000000"/>
          <w:sz w:val="24"/>
          <w:szCs w:val="24"/>
          <w:lang w:eastAsia="es-CO"/>
        </w:rPr>
        <w:t>NULL</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será </w:t>
      </w:r>
      <w:r w:rsidRPr="00A90C93">
        <w:rPr>
          <w:rFonts w:ascii="Times New Roman" w:eastAsia="Times New Roman" w:hAnsi="Times New Roman" w:cs="Times New Roman"/>
          <w:b/>
          <w:bCs/>
          <w:color w:val="000000"/>
          <w:sz w:val="24"/>
          <w:szCs w:val="24"/>
          <w:lang w:eastAsia="es-CO"/>
        </w:rPr>
        <w:t>que no</w:t>
      </w:r>
      <w:r w:rsidRPr="00A90C93">
        <w:rPr>
          <w:rFonts w:ascii="Times New Roman" w:eastAsia="Times New Roman" w:hAnsi="Times New Roman" w:cs="Times New Roman"/>
          <w:color w:val="000000"/>
          <w:sz w:val="24"/>
          <w:szCs w:val="24"/>
          <w:lang w:eastAsia="es-CO"/>
        </w:rPr>
        <w:t> se asignará al primer miembro. Dependiendo de cómo esté configurado de velocidad, que por lo general no es posible eliminar una referencia existente a partir del contexto a través de este mecanismo. (Tenga en cuenta que esto puede ser permitido por el cambio de una de las propiedades de configuración de velocidad). Esto puede ser confuso para los recién llegados a la velocidad. Por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result</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consulta.criterio</w:t>
      </w:r>
      <w:proofErr w:type="spellEnd"/>
      <w:r w:rsidRPr="00A90C93">
        <w:rPr>
          <w:rFonts w:ascii="Courier New" w:eastAsia="Times New Roman" w:hAnsi="Courier New" w:cs="Courier New"/>
          <w:color w:val="000000"/>
          <w:sz w:val="20"/>
          <w:szCs w:val="20"/>
          <w:lang w:eastAsia="es-CO"/>
        </w:rPr>
        <w:t xml:space="preserve"> ("nombre"))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El resultado de la primera consulta es $ resultado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result</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consulta.criterio</w:t>
      </w:r>
      <w:proofErr w:type="spellEnd"/>
      <w:r w:rsidRPr="00A90C93">
        <w:rPr>
          <w:rFonts w:ascii="Courier New" w:eastAsia="Times New Roman" w:hAnsi="Courier New" w:cs="Courier New"/>
          <w:color w:val="000000"/>
          <w:sz w:val="20"/>
          <w:szCs w:val="20"/>
          <w:lang w:eastAsia="es-CO"/>
        </w:rPr>
        <w:t xml:space="preserve"> ("Dirección"))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El resultado de la segunda consulta es $ resultado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consulta.criterio</w:t>
      </w:r>
      <w:proofErr w:type="spellEnd"/>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name</w:t>
      </w:r>
      <w:proofErr w:type="spellEnd"/>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devuelve la cadena "proyecto de ley", y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consulta.criterio</w:t>
      </w:r>
      <w:proofErr w:type="spellEnd"/>
      <w:r w:rsidRPr="00A90C93">
        <w:rPr>
          <w:rFonts w:ascii="Times New Roman" w:eastAsia="Times New Roman" w:hAnsi="Times New Roman" w:cs="Times New Roman"/>
          <w:i/>
          <w:iCs/>
          <w:color w:val="000000"/>
          <w:sz w:val="24"/>
          <w:szCs w:val="24"/>
          <w:lang w:eastAsia="es-CO"/>
        </w:rPr>
        <w:t xml:space="preserve"> ("dirección")</w:t>
      </w:r>
      <w:r w:rsidRPr="00A90C93">
        <w:rPr>
          <w:rFonts w:ascii="Times New Roman" w:eastAsia="Times New Roman" w:hAnsi="Times New Roman" w:cs="Times New Roman"/>
          <w:color w:val="000000"/>
          <w:sz w:val="24"/>
          <w:szCs w:val="24"/>
          <w:lang w:eastAsia="es-CO"/>
        </w:rPr>
        <w:t> devuelve </w:t>
      </w:r>
      <w:proofErr w:type="gramStart"/>
      <w:r w:rsidRPr="00A90C93">
        <w:rPr>
          <w:rFonts w:ascii="Times New Roman" w:eastAsia="Times New Roman" w:hAnsi="Times New Roman" w:cs="Times New Roman"/>
          <w:i/>
          <w:iCs/>
          <w:color w:val="000000"/>
          <w:sz w:val="24"/>
          <w:szCs w:val="24"/>
          <w:lang w:eastAsia="es-CO"/>
        </w:rPr>
        <w:t>nulo</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lo anterior VTL rendirá como las siguientes: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El resultado de la primera consulta es proyecto de ley</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El resultado de la segunda consulta es proyecto de ley</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 tiende a confundir a los recién llegados que construyen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bucles que intentan </w:t>
      </w:r>
      <w:r w:rsidRPr="00A90C93">
        <w:rPr>
          <w:rFonts w:ascii="Times New Roman" w:eastAsia="Times New Roman" w:hAnsi="Times New Roman" w:cs="Times New Roman"/>
          <w:i/>
          <w:iCs/>
          <w:color w:val="000000"/>
          <w:sz w:val="24"/>
          <w:szCs w:val="24"/>
          <w:lang w:eastAsia="es-CO"/>
        </w:rPr>
        <w:t># coloca</w:t>
      </w:r>
      <w:r w:rsidRPr="00A90C93">
        <w:rPr>
          <w:rFonts w:ascii="Times New Roman" w:eastAsia="Times New Roman" w:hAnsi="Times New Roman" w:cs="Times New Roman"/>
          <w:color w:val="000000"/>
          <w:sz w:val="24"/>
          <w:szCs w:val="24"/>
          <w:lang w:eastAsia="es-CO"/>
        </w:rPr>
        <w:t> una referencia a través de una propiedad o un método de referencia, a continuación, pruebe de inmediato que la referencia con un </w:t>
      </w:r>
      <w:r w:rsidRPr="00A90C93">
        <w:rPr>
          <w:rFonts w:ascii="Times New Roman" w:eastAsia="Times New Roman" w:hAnsi="Times New Roman" w:cs="Times New Roman"/>
          <w:i/>
          <w:iCs/>
          <w:color w:val="000000"/>
          <w:sz w:val="24"/>
          <w:szCs w:val="24"/>
          <w:lang w:eastAsia="es-CO"/>
        </w:rPr>
        <w:t># Si</w:t>
      </w:r>
      <w:r w:rsidRPr="00A90C93">
        <w:rPr>
          <w:rFonts w:ascii="Times New Roman" w:eastAsia="Times New Roman" w:hAnsi="Times New Roman" w:cs="Times New Roman"/>
          <w:color w:val="000000"/>
          <w:sz w:val="24"/>
          <w:szCs w:val="24"/>
          <w:lang w:eastAsia="es-CO"/>
        </w:rPr>
        <w:t> directiva. Por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criterios = ["Nombre", "Dirección"])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criterios de $ criterios)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w:t>
      </w:r>
      <w:proofErr w:type="spellStart"/>
      <w:r w:rsidRPr="00A90C93">
        <w:rPr>
          <w:rFonts w:ascii="Courier New" w:eastAsia="Times New Roman" w:hAnsi="Courier New" w:cs="Courier New"/>
          <w:color w:val="000000"/>
          <w:sz w:val="20"/>
          <w:szCs w:val="20"/>
          <w:lang w:eastAsia="es-CO"/>
        </w:rPr>
        <w:t>result</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consulta.criterio</w:t>
      </w:r>
      <w:proofErr w:type="spellEnd"/>
      <w:r w:rsidRPr="00A90C93">
        <w:rPr>
          <w:rFonts w:ascii="Courier New" w:eastAsia="Times New Roman" w:hAnsi="Courier New" w:cs="Courier New"/>
          <w:color w:val="000000"/>
          <w:sz w:val="20"/>
          <w:szCs w:val="20"/>
          <w:lang w:eastAsia="es-CO"/>
        </w:rPr>
        <w:t xml:space="preserve"> ($ criterios))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resultado)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Consulta fue exitosa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el ejemplo anterior, no sería prudente confiar en la evaluación de </w:t>
      </w:r>
      <w:r w:rsidRPr="00A90C93">
        <w:rPr>
          <w:rFonts w:ascii="Times New Roman" w:eastAsia="Times New Roman" w:hAnsi="Times New Roman" w:cs="Times New Roman"/>
          <w:i/>
          <w:iCs/>
          <w:color w:val="000000"/>
          <w:sz w:val="24"/>
          <w:szCs w:val="24"/>
          <w:lang w:eastAsia="es-CO"/>
        </w:rPr>
        <w:t>$ resultado</w:t>
      </w:r>
      <w:r w:rsidRPr="00A90C93">
        <w:rPr>
          <w:rFonts w:ascii="Times New Roman" w:eastAsia="Times New Roman" w:hAnsi="Times New Roman" w:cs="Times New Roman"/>
          <w:color w:val="000000"/>
          <w:sz w:val="24"/>
          <w:szCs w:val="24"/>
          <w:lang w:eastAsia="es-CO"/>
        </w:rPr>
        <w:t> para determinar si una consulta se ha realizado correctamente. Después de </w:t>
      </w:r>
      <w:r w:rsidRPr="00A90C93">
        <w:rPr>
          <w:rFonts w:ascii="Times New Roman" w:eastAsia="Times New Roman" w:hAnsi="Times New Roman" w:cs="Times New Roman"/>
          <w:i/>
          <w:iCs/>
          <w:color w:val="000000"/>
          <w:sz w:val="24"/>
          <w:szCs w:val="24"/>
          <w:lang w:eastAsia="es-CO"/>
        </w:rPr>
        <w:t>$ resultado</w:t>
      </w:r>
      <w:r w:rsidRPr="00A90C93">
        <w:rPr>
          <w:rFonts w:ascii="Times New Roman" w:eastAsia="Times New Roman" w:hAnsi="Times New Roman" w:cs="Times New Roman"/>
          <w:color w:val="000000"/>
          <w:sz w:val="24"/>
          <w:szCs w:val="24"/>
          <w:lang w:eastAsia="es-CO"/>
        </w:rPr>
        <w:t xml:space="preserve"> ha </w:t>
      </w:r>
      <w:r w:rsidRPr="00A90C93">
        <w:rPr>
          <w:rFonts w:ascii="Times New Roman" w:eastAsia="Times New Roman" w:hAnsi="Times New Roman" w:cs="Times New Roman"/>
          <w:color w:val="000000"/>
          <w:sz w:val="24"/>
          <w:szCs w:val="24"/>
          <w:lang w:eastAsia="es-CO"/>
        </w:rPr>
        <w:lastRenderedPageBreak/>
        <w:t>sido </w:t>
      </w:r>
      <w:r w:rsidRPr="00A90C93">
        <w:rPr>
          <w:rFonts w:ascii="Times New Roman" w:eastAsia="Times New Roman" w:hAnsi="Times New Roman" w:cs="Times New Roman"/>
          <w:i/>
          <w:iCs/>
          <w:color w:val="000000"/>
          <w:sz w:val="24"/>
          <w:szCs w:val="24"/>
          <w:lang w:eastAsia="es-CO"/>
        </w:rPr>
        <w:t># set</w:t>
      </w:r>
      <w:r w:rsidRPr="00A90C93">
        <w:rPr>
          <w:rFonts w:ascii="Times New Roman" w:eastAsia="Times New Roman" w:hAnsi="Times New Roman" w:cs="Times New Roman"/>
          <w:color w:val="000000"/>
          <w:sz w:val="24"/>
          <w:szCs w:val="24"/>
          <w:lang w:eastAsia="es-CO"/>
        </w:rPr>
        <w:t> (añadido al contexto), no se puede establecer de nuevo a </w:t>
      </w:r>
      <w:r w:rsidRPr="00A90C93">
        <w:rPr>
          <w:rFonts w:ascii="Times New Roman" w:eastAsia="Times New Roman" w:hAnsi="Times New Roman" w:cs="Times New Roman"/>
          <w:i/>
          <w:iCs/>
          <w:color w:val="000000"/>
          <w:sz w:val="24"/>
          <w:szCs w:val="24"/>
          <w:lang w:eastAsia="es-CO"/>
        </w:rPr>
        <w:t>nulo</w:t>
      </w:r>
      <w:r w:rsidRPr="00A90C93">
        <w:rPr>
          <w:rFonts w:ascii="Times New Roman" w:eastAsia="Times New Roman" w:hAnsi="Times New Roman" w:cs="Times New Roman"/>
          <w:color w:val="000000"/>
          <w:sz w:val="24"/>
          <w:szCs w:val="24"/>
          <w:lang w:eastAsia="es-CO"/>
        </w:rPr>
        <w:t> (eliminado por el contexto). Los detalles del </w:t>
      </w:r>
      <w:r w:rsidRPr="00A90C93">
        <w:rPr>
          <w:rFonts w:ascii="Times New Roman" w:eastAsia="Times New Roman" w:hAnsi="Times New Roman" w:cs="Times New Roman"/>
          <w:i/>
          <w:iCs/>
          <w:color w:val="000000"/>
          <w:sz w:val="24"/>
          <w:szCs w:val="24"/>
          <w:lang w:eastAsia="es-CO"/>
        </w:rPr>
        <w:t>caso #</w:t>
      </w:r>
      <w:r w:rsidRPr="00A90C93">
        <w:rPr>
          <w:rFonts w:ascii="Times New Roman" w:eastAsia="Times New Roman" w:hAnsi="Times New Roman" w:cs="Times New Roman"/>
          <w:color w:val="000000"/>
          <w:sz w:val="24"/>
          <w:szCs w:val="24"/>
          <w:lang w:eastAsia="es-CO"/>
        </w:rPr>
        <w:t> y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directivas se tratan más adelante en este documento.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Una solución a esto sería pre-set </w:t>
      </w:r>
      <w:r w:rsidRPr="00A90C93">
        <w:rPr>
          <w:rFonts w:ascii="Times New Roman" w:eastAsia="Times New Roman" w:hAnsi="Times New Roman" w:cs="Times New Roman"/>
          <w:i/>
          <w:iCs/>
          <w:color w:val="000000"/>
          <w:sz w:val="24"/>
          <w:szCs w:val="24"/>
          <w:lang w:eastAsia="es-CO"/>
        </w:rPr>
        <w:t>$ resultado</w:t>
      </w:r>
      <w:r w:rsidRPr="00A90C93">
        <w:rPr>
          <w:rFonts w:ascii="Times New Roman" w:eastAsia="Times New Roman" w:hAnsi="Times New Roman" w:cs="Times New Roman"/>
          <w:color w:val="000000"/>
          <w:sz w:val="24"/>
          <w:szCs w:val="24"/>
          <w:lang w:eastAsia="es-CO"/>
        </w:rPr>
        <w:t> a </w:t>
      </w:r>
      <w:proofErr w:type="gramStart"/>
      <w:r w:rsidRPr="00A90C93">
        <w:rPr>
          <w:rFonts w:ascii="Times New Roman" w:eastAsia="Times New Roman" w:hAnsi="Times New Roman" w:cs="Times New Roman"/>
          <w:i/>
          <w:iCs/>
          <w:color w:val="000000"/>
          <w:sz w:val="24"/>
          <w:szCs w:val="24"/>
          <w:lang w:eastAsia="es-CO"/>
        </w:rPr>
        <w:t>false</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Entonces, si 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consulta.criterio</w:t>
      </w:r>
      <w:proofErr w:type="spellEnd"/>
      <w:r w:rsidRPr="00A90C93">
        <w:rPr>
          <w:rFonts w:ascii="Times New Roman" w:eastAsia="Times New Roman" w:hAnsi="Times New Roman" w:cs="Times New Roman"/>
          <w:i/>
          <w:iCs/>
          <w:color w:val="000000"/>
          <w:sz w:val="24"/>
          <w:szCs w:val="24"/>
          <w:lang w:eastAsia="es-CO"/>
        </w:rPr>
        <w:t xml:space="preserve"> ()</w:t>
      </w:r>
      <w:r w:rsidRPr="00A90C93">
        <w:rPr>
          <w:rFonts w:ascii="Times New Roman" w:eastAsia="Times New Roman" w:hAnsi="Times New Roman" w:cs="Times New Roman"/>
          <w:color w:val="000000"/>
          <w:sz w:val="24"/>
          <w:szCs w:val="24"/>
          <w:lang w:eastAsia="es-CO"/>
        </w:rPr>
        <w:t> llamada falla, se puede comprobar.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criterios = ["Nombre", "Dirección"])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criterios de $ criterios)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resultado = false)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w:t>
      </w:r>
      <w:proofErr w:type="spellStart"/>
      <w:r w:rsidRPr="00A90C93">
        <w:rPr>
          <w:rFonts w:ascii="Courier New" w:eastAsia="Times New Roman" w:hAnsi="Courier New" w:cs="Courier New"/>
          <w:color w:val="000000"/>
          <w:sz w:val="20"/>
          <w:szCs w:val="20"/>
          <w:lang w:eastAsia="es-CO"/>
        </w:rPr>
        <w:t>result</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consulta.criterio</w:t>
      </w:r>
      <w:proofErr w:type="spellEnd"/>
      <w:r w:rsidRPr="00A90C93">
        <w:rPr>
          <w:rFonts w:ascii="Courier New" w:eastAsia="Times New Roman" w:hAnsi="Courier New" w:cs="Courier New"/>
          <w:color w:val="000000"/>
          <w:sz w:val="20"/>
          <w:szCs w:val="20"/>
          <w:lang w:eastAsia="es-CO"/>
        </w:rPr>
        <w:t xml:space="preserve"> ($ criterios))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resultado)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Consulta fue exitosa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 diferencia de las otras directivas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el </w:t>
      </w:r>
      <w:r w:rsidRPr="00A90C93">
        <w:rPr>
          <w:rFonts w:ascii="Times New Roman" w:eastAsia="Times New Roman" w:hAnsi="Times New Roman" w:cs="Times New Roman"/>
          <w:i/>
          <w:iCs/>
          <w:color w:val="000000"/>
          <w:sz w:val="24"/>
          <w:szCs w:val="24"/>
          <w:lang w:eastAsia="es-CO"/>
        </w:rPr>
        <w:t># set</w:t>
      </w:r>
      <w:r w:rsidRPr="00A90C93">
        <w:rPr>
          <w:rFonts w:ascii="Times New Roman" w:eastAsia="Times New Roman" w:hAnsi="Times New Roman" w:cs="Times New Roman"/>
          <w:color w:val="000000"/>
          <w:sz w:val="24"/>
          <w:szCs w:val="24"/>
          <w:lang w:eastAsia="es-CO"/>
        </w:rPr>
        <w:t> Directiva no tiene un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end</w:t>
      </w:r>
      <w:proofErr w:type="spellEnd"/>
      <w:r w:rsidRPr="00A90C93">
        <w:rPr>
          <w:rFonts w:ascii="Times New Roman" w:eastAsia="Times New Roman" w:hAnsi="Times New Roman" w:cs="Times New Roman"/>
          <w:color w:val="000000"/>
          <w:sz w:val="24"/>
          <w:szCs w:val="24"/>
          <w:lang w:eastAsia="es-CO"/>
        </w:rPr>
        <w:t> comunicado.</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bookmarkStart w:id="20" w:name="stringliterals"/>
      <w:r w:rsidRPr="00A90C93">
        <w:rPr>
          <w:rFonts w:ascii="Times New Roman" w:eastAsia="Times New Roman" w:hAnsi="Times New Roman" w:cs="Times New Roman"/>
          <w:b/>
          <w:bCs/>
          <w:color w:val="000000"/>
          <w:sz w:val="24"/>
          <w:szCs w:val="24"/>
          <w:lang w:eastAsia="es-CO"/>
        </w:rPr>
        <w:t>Literales</w:t>
      </w:r>
      <w:bookmarkEnd w:id="20"/>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Cuando se usa el </w:t>
      </w:r>
      <w:r w:rsidRPr="00A90C93">
        <w:rPr>
          <w:rFonts w:ascii="Times New Roman" w:eastAsia="Times New Roman" w:hAnsi="Times New Roman" w:cs="Times New Roman"/>
          <w:i/>
          <w:iCs/>
          <w:color w:val="000000"/>
          <w:sz w:val="24"/>
          <w:szCs w:val="24"/>
          <w:lang w:eastAsia="es-CO"/>
        </w:rPr>
        <w:t># set</w:t>
      </w:r>
      <w:r w:rsidRPr="00A90C93">
        <w:rPr>
          <w:rFonts w:ascii="Times New Roman" w:eastAsia="Times New Roman" w:hAnsi="Times New Roman" w:cs="Times New Roman"/>
          <w:color w:val="000000"/>
          <w:sz w:val="24"/>
          <w:szCs w:val="24"/>
          <w:lang w:eastAsia="es-CO"/>
        </w:rPr>
        <w:t> Directiva, literales de cadena que se incluyen entre comillas dobles serán analizadas y prestados, como se muestra: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directoryRoot</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www</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templateName</w:t>
      </w:r>
      <w:proofErr w:type="spellEnd"/>
      <w:r w:rsidRPr="00A90C93">
        <w:rPr>
          <w:rFonts w:ascii="Courier New" w:eastAsia="Times New Roman" w:hAnsi="Courier New" w:cs="Courier New"/>
          <w:color w:val="000000"/>
          <w:sz w:val="20"/>
          <w:szCs w:val="20"/>
          <w:lang w:eastAsia="es-CO"/>
        </w:rPr>
        <w:t xml:space="preserve"> = "index.vm")</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template</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directoryRoot</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templateName</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Template</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La salida será</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proofErr w:type="spellStart"/>
      <w:proofErr w:type="gramStart"/>
      <w:r w:rsidRPr="00A90C93">
        <w:rPr>
          <w:rFonts w:ascii="Courier New" w:eastAsia="Times New Roman" w:hAnsi="Courier New" w:cs="Courier New"/>
          <w:color w:val="000000"/>
          <w:sz w:val="20"/>
          <w:szCs w:val="20"/>
          <w:lang w:eastAsia="es-CO"/>
        </w:rPr>
        <w:t>www</w:t>
      </w:r>
      <w:proofErr w:type="spellEnd"/>
      <w:proofErr w:type="gramEnd"/>
      <w:r w:rsidRPr="00A90C93">
        <w:rPr>
          <w:rFonts w:ascii="Courier New" w:eastAsia="Times New Roman" w:hAnsi="Courier New" w:cs="Courier New"/>
          <w:color w:val="000000"/>
          <w:sz w:val="20"/>
          <w:szCs w:val="20"/>
          <w:lang w:eastAsia="es-CO"/>
        </w:rPr>
        <w:t xml:space="preserve"> / index.vm</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Sin embargo, cuando la cadena literal se encierra en comillas simples, no va a ser analizada: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blargh</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Blargh</w:t>
      </w:r>
      <w:proofErr w:type="spellEnd"/>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 se representa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gramStart"/>
      <w:r w:rsidRPr="00A90C93">
        <w:rPr>
          <w:rFonts w:ascii="Courier New" w:eastAsia="Times New Roman" w:hAnsi="Courier New" w:cs="Courier New"/>
          <w:color w:val="000000"/>
          <w:sz w:val="20"/>
          <w:szCs w:val="20"/>
          <w:lang w:eastAsia="es-CO"/>
        </w:rPr>
        <w:t>bar</w:t>
      </w:r>
      <w:proofErr w:type="gram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 xml:space="preserve">De forma predeterminada, esta característica de utilizar comillas simples para representar texto no </w:t>
      </w:r>
      <w:proofErr w:type="gramStart"/>
      <w:r w:rsidRPr="00A90C93">
        <w:rPr>
          <w:rFonts w:ascii="Times New Roman" w:eastAsia="Times New Roman" w:hAnsi="Times New Roman" w:cs="Times New Roman"/>
          <w:color w:val="000000"/>
          <w:sz w:val="24"/>
          <w:szCs w:val="24"/>
          <w:lang w:eastAsia="es-CO"/>
        </w:rPr>
        <w:t>analizada</w:t>
      </w:r>
      <w:proofErr w:type="gramEnd"/>
      <w:r w:rsidRPr="00A90C93">
        <w:rPr>
          <w:rFonts w:ascii="Times New Roman" w:eastAsia="Times New Roman" w:hAnsi="Times New Roman" w:cs="Times New Roman"/>
          <w:color w:val="000000"/>
          <w:sz w:val="24"/>
          <w:szCs w:val="24"/>
          <w:lang w:eastAsia="es-CO"/>
        </w:rPr>
        <w:t xml:space="preserve"> está disponible en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Este defecto se puede cambiar editando </w:t>
      </w:r>
      <w:proofErr w:type="spellStart"/>
      <w:r w:rsidRPr="00A90C93">
        <w:rPr>
          <w:rFonts w:ascii="Courier New" w:eastAsia="Times New Roman" w:hAnsi="Courier New" w:cs="Courier New"/>
          <w:color w:val="000000"/>
          <w:sz w:val="20"/>
          <w:szCs w:val="20"/>
          <w:lang w:eastAsia="es-CO"/>
        </w:rPr>
        <w:t>velocity.properties</w:t>
      </w:r>
      <w:proofErr w:type="spellEnd"/>
      <w:r w:rsidRPr="00A90C93">
        <w:rPr>
          <w:rFonts w:ascii="Times New Roman" w:eastAsia="Times New Roman" w:hAnsi="Times New Roman" w:cs="Times New Roman"/>
          <w:color w:val="000000"/>
          <w:sz w:val="24"/>
          <w:szCs w:val="24"/>
          <w:lang w:eastAsia="es-CO"/>
        </w:rPr>
        <w:t> tal que </w:t>
      </w:r>
      <w:proofErr w:type="spellStart"/>
      <w:r w:rsidRPr="00A90C93">
        <w:rPr>
          <w:rFonts w:ascii="Courier New" w:eastAsia="Times New Roman" w:hAnsi="Courier New" w:cs="Courier New"/>
          <w:color w:val="000000"/>
          <w:sz w:val="20"/>
          <w:szCs w:val="20"/>
          <w:lang w:eastAsia="es-CO"/>
        </w:rPr>
        <w:t>stringliterals.interpolate</w:t>
      </w:r>
      <w:proofErr w:type="spellEnd"/>
      <w:r w:rsidRPr="00A90C93">
        <w:rPr>
          <w:rFonts w:ascii="Courier New" w:eastAsia="Times New Roman" w:hAnsi="Courier New" w:cs="Courier New"/>
          <w:color w:val="000000"/>
          <w:sz w:val="20"/>
          <w:szCs w:val="20"/>
          <w:lang w:eastAsia="es-CO"/>
        </w:rPr>
        <w:t xml:space="preserve"> = </w:t>
      </w:r>
      <w:proofErr w:type="gramStart"/>
      <w:r w:rsidRPr="00A90C93">
        <w:rPr>
          <w:rFonts w:ascii="Courier New" w:eastAsia="Times New Roman" w:hAnsi="Courier New" w:cs="Courier New"/>
          <w:color w:val="000000"/>
          <w:sz w:val="20"/>
          <w:szCs w:val="20"/>
          <w:lang w:eastAsia="es-CO"/>
        </w:rPr>
        <w:t>false</w:t>
      </w:r>
      <w:r w:rsidRPr="00A90C93">
        <w:rPr>
          <w:rFonts w:ascii="Times New Roman" w:eastAsia="Times New Roman" w:hAnsi="Times New Roman" w:cs="Times New Roman"/>
          <w:color w:val="000000"/>
          <w:sz w:val="24"/>
          <w:szCs w:val="24"/>
          <w:lang w:eastAsia="es-CO"/>
        </w:rPr>
        <w:t> .</w:t>
      </w:r>
      <w:proofErr w:type="gram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Alternativamente, el </w:t>
      </w:r>
      <w:r w:rsidRPr="00A90C93">
        <w:rPr>
          <w:rFonts w:ascii="Times New Roman" w:eastAsia="Times New Roman" w:hAnsi="Times New Roman" w:cs="Times New Roman"/>
          <w:i/>
          <w:iCs/>
          <w:color w:val="000000"/>
          <w:sz w:val="24"/>
          <w:szCs w:val="24"/>
          <w:lang w:eastAsia="es-CO"/>
        </w:rPr>
        <w:t># literal</w:t>
      </w:r>
      <w:r w:rsidRPr="00A90C93">
        <w:rPr>
          <w:rFonts w:ascii="Times New Roman" w:eastAsia="Times New Roman" w:hAnsi="Times New Roman" w:cs="Times New Roman"/>
          <w:color w:val="000000"/>
          <w:sz w:val="24"/>
          <w:szCs w:val="24"/>
          <w:lang w:eastAsia="es-CO"/>
        </w:rPr>
        <w:t xml:space="preserve"> elemento script permite al diseñador de la plantilla a utilizar fácilmente grandes trozos de contenido no interpretado en clave </w:t>
      </w:r>
      <w:proofErr w:type="spellStart"/>
      <w:r w:rsidRPr="00A90C93">
        <w:rPr>
          <w:rFonts w:ascii="Times New Roman" w:eastAsia="Times New Roman" w:hAnsi="Times New Roman" w:cs="Times New Roman"/>
          <w:color w:val="000000"/>
          <w:sz w:val="24"/>
          <w:szCs w:val="24"/>
          <w:lang w:eastAsia="es-CO"/>
        </w:rPr>
        <w:t>VTL.Esto</w:t>
      </w:r>
      <w:proofErr w:type="spellEnd"/>
      <w:r w:rsidRPr="00A90C93">
        <w:rPr>
          <w:rFonts w:ascii="Times New Roman" w:eastAsia="Times New Roman" w:hAnsi="Times New Roman" w:cs="Times New Roman"/>
          <w:color w:val="000000"/>
          <w:sz w:val="24"/>
          <w:szCs w:val="24"/>
          <w:lang w:eastAsia="es-CO"/>
        </w:rPr>
        <w:t xml:space="preserve"> puede ser especialmente útil en lugar de </w:t>
      </w:r>
      <w:hyperlink r:id="rId46" w:anchor="EscapingVTLDirectives" w:history="1">
        <w:r w:rsidRPr="00A90C93">
          <w:rPr>
            <w:rFonts w:ascii="Times New Roman" w:eastAsia="Times New Roman" w:hAnsi="Times New Roman" w:cs="Times New Roman"/>
            <w:color w:val="525D76"/>
            <w:sz w:val="24"/>
            <w:szCs w:val="24"/>
            <w:u w:val="single"/>
            <w:lang w:eastAsia="es-CO"/>
          </w:rPr>
          <w:t>escapar</w:t>
        </w:r>
      </w:hyperlink>
      <w:r w:rsidRPr="00A90C93">
        <w:rPr>
          <w:rFonts w:ascii="Times New Roman" w:eastAsia="Times New Roman" w:hAnsi="Times New Roman" w:cs="Times New Roman"/>
          <w:color w:val="000000"/>
          <w:sz w:val="24"/>
          <w:szCs w:val="24"/>
          <w:lang w:eastAsia="es-CO"/>
        </w:rPr>
        <w:t> múltiples directivas.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Literal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woogie</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boogie</w:t>
      </w:r>
      <w:proofErr w:type="spellEnd"/>
      <w:r w:rsidRPr="00A90C93">
        <w:rPr>
          <w:rFonts w:ascii="Courier New" w:eastAsia="Times New Roman" w:hAnsi="Courier New" w:cs="Courier New"/>
          <w:color w:val="000000"/>
          <w:sz w:val="20"/>
          <w:szCs w:val="20"/>
          <w:lang w:eastAsia="es-CO"/>
        </w:rPr>
        <w:t xml:space="preserve"> en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gramStart"/>
      <w:r w:rsidRPr="00A90C93">
        <w:rPr>
          <w:rFonts w:ascii="Courier New" w:eastAsia="Times New Roman" w:hAnsi="Courier New" w:cs="Courier New"/>
          <w:color w:val="000000"/>
          <w:sz w:val="20"/>
          <w:szCs w:val="20"/>
          <w:lang w:eastAsia="es-CO"/>
        </w:rPr>
        <w:t>nada</w:t>
      </w:r>
      <w:proofErr w:type="gramEnd"/>
      <w:r w:rsidRPr="00A90C93">
        <w:rPr>
          <w:rFonts w:ascii="Courier New" w:eastAsia="Times New Roman" w:hAnsi="Courier New" w:cs="Courier New"/>
          <w:color w:val="000000"/>
          <w:sz w:val="20"/>
          <w:szCs w:val="20"/>
          <w:lang w:eastAsia="es-CO"/>
        </w:rPr>
        <w:t xml:space="preserve"> va a pasar a $ </w:t>
      </w:r>
      <w:proofErr w:type="spellStart"/>
      <w:r w:rsidRPr="00A90C93">
        <w:rPr>
          <w:rFonts w:ascii="Courier New" w:eastAsia="Times New Roman" w:hAnsi="Courier New" w:cs="Courier New"/>
          <w:color w:val="000000"/>
          <w:sz w:val="20"/>
          <w:szCs w:val="20"/>
          <w:lang w:eastAsia="es-CO"/>
        </w:rPr>
        <w:t>woogie</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Se representa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woogie</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boogie</w:t>
      </w:r>
      <w:proofErr w:type="spellEnd"/>
      <w:r w:rsidRPr="00A90C93">
        <w:rPr>
          <w:rFonts w:ascii="Courier New" w:eastAsia="Times New Roman" w:hAnsi="Courier New" w:cs="Courier New"/>
          <w:color w:val="000000"/>
          <w:sz w:val="20"/>
          <w:szCs w:val="20"/>
          <w:lang w:eastAsia="es-CO"/>
        </w:rPr>
        <w:t xml:space="preserve"> en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gramStart"/>
      <w:r w:rsidRPr="00A90C93">
        <w:rPr>
          <w:rFonts w:ascii="Courier New" w:eastAsia="Times New Roman" w:hAnsi="Courier New" w:cs="Courier New"/>
          <w:color w:val="000000"/>
          <w:sz w:val="20"/>
          <w:szCs w:val="20"/>
          <w:lang w:eastAsia="es-CO"/>
        </w:rPr>
        <w:t>nada</w:t>
      </w:r>
      <w:proofErr w:type="gramEnd"/>
      <w:r w:rsidRPr="00A90C93">
        <w:rPr>
          <w:rFonts w:ascii="Courier New" w:eastAsia="Times New Roman" w:hAnsi="Courier New" w:cs="Courier New"/>
          <w:color w:val="000000"/>
          <w:sz w:val="20"/>
          <w:szCs w:val="20"/>
          <w:lang w:eastAsia="es-CO"/>
        </w:rPr>
        <w:t xml:space="preserve"> va a pasar a $ </w:t>
      </w:r>
      <w:proofErr w:type="spellStart"/>
      <w:r w:rsidRPr="00A90C93">
        <w:rPr>
          <w:rFonts w:ascii="Courier New" w:eastAsia="Times New Roman" w:hAnsi="Courier New" w:cs="Courier New"/>
          <w:color w:val="000000"/>
          <w:sz w:val="20"/>
          <w:szCs w:val="20"/>
          <w:lang w:eastAsia="es-CO"/>
        </w:rPr>
        <w:t>woogie</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1" w:name="conditionals"/>
      <w:bookmarkEnd w:id="21"/>
      <w:r w:rsidRPr="00A90C93">
        <w:rPr>
          <w:rFonts w:ascii="Times New Roman" w:eastAsia="Times New Roman" w:hAnsi="Times New Roman" w:cs="Times New Roman"/>
          <w:color w:val="FFFFFF"/>
          <w:sz w:val="28"/>
          <w:szCs w:val="28"/>
          <w:lang w:eastAsia="es-CO"/>
        </w:rPr>
        <w:t>Condicionales</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b/>
          <w:bCs/>
          <w:color w:val="000000"/>
          <w:sz w:val="24"/>
          <w:szCs w:val="24"/>
          <w:lang w:eastAsia="es-CO"/>
        </w:rPr>
        <w:t>If</w:t>
      </w:r>
      <w:proofErr w:type="spellEnd"/>
      <w:r w:rsidRPr="00A90C93">
        <w:rPr>
          <w:rFonts w:ascii="Times New Roman" w:eastAsia="Times New Roman" w:hAnsi="Times New Roman" w:cs="Times New Roman"/>
          <w:b/>
          <w:bCs/>
          <w:color w:val="000000"/>
          <w:sz w:val="24"/>
          <w:szCs w:val="24"/>
          <w:lang w:eastAsia="es-CO"/>
        </w:rPr>
        <w:t xml:space="preserve"> / </w:t>
      </w:r>
      <w:proofErr w:type="spellStart"/>
      <w:r w:rsidRPr="00A90C93">
        <w:rPr>
          <w:rFonts w:ascii="Times New Roman" w:eastAsia="Times New Roman" w:hAnsi="Times New Roman" w:cs="Times New Roman"/>
          <w:b/>
          <w:bCs/>
          <w:color w:val="000000"/>
          <w:sz w:val="24"/>
          <w:szCs w:val="24"/>
          <w:lang w:eastAsia="es-CO"/>
        </w:rPr>
        <w:t>ElseIf</w:t>
      </w:r>
      <w:proofErr w:type="spellEnd"/>
      <w:r w:rsidRPr="00A90C93">
        <w:rPr>
          <w:rFonts w:ascii="Times New Roman" w:eastAsia="Times New Roman" w:hAnsi="Times New Roman" w:cs="Times New Roman"/>
          <w:b/>
          <w:bCs/>
          <w:color w:val="000000"/>
          <w:sz w:val="24"/>
          <w:szCs w:val="24"/>
          <w:lang w:eastAsia="es-CO"/>
        </w:rPr>
        <w:t xml:space="preserve"> / </w:t>
      </w:r>
      <w:proofErr w:type="spellStart"/>
      <w:r w:rsidRPr="00A90C93">
        <w:rPr>
          <w:rFonts w:ascii="Times New Roman" w:eastAsia="Times New Roman" w:hAnsi="Times New Roman" w:cs="Times New Roman"/>
          <w:b/>
          <w:bCs/>
          <w:color w:val="000000"/>
          <w:sz w:val="24"/>
          <w:szCs w:val="24"/>
          <w:lang w:eastAsia="es-CO"/>
        </w:rPr>
        <w:t>Else</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w:t>
      </w:r>
      <w:r w:rsidRPr="00A90C93">
        <w:rPr>
          <w:rFonts w:ascii="Times New Roman" w:eastAsia="Times New Roman" w:hAnsi="Times New Roman" w:cs="Times New Roman"/>
          <w:i/>
          <w:iCs/>
          <w:color w:val="000000"/>
          <w:sz w:val="24"/>
          <w:szCs w:val="24"/>
          <w:lang w:eastAsia="es-CO"/>
        </w:rPr>
        <w:t># Si</w:t>
      </w:r>
      <w:r w:rsidRPr="00A90C93">
        <w:rPr>
          <w:rFonts w:ascii="Times New Roman" w:eastAsia="Times New Roman" w:hAnsi="Times New Roman" w:cs="Times New Roman"/>
          <w:color w:val="000000"/>
          <w:sz w:val="24"/>
          <w:szCs w:val="24"/>
          <w:lang w:eastAsia="es-CO"/>
        </w:rPr>
        <w:t xml:space="preserve"> directiva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permite texto a incluir cuando se genera la página web, en el condicional que si la declaración es verdadera. Por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Velocity</w:t>
      </w:r>
      <w:proofErr w:type="spellEnd"/>
      <w:r w:rsidRPr="00A90C93">
        <w:rPr>
          <w:rFonts w:ascii="Courier New" w:eastAsia="Times New Roman" w:hAnsi="Courier New" w:cs="Courier New"/>
          <w:color w:val="000000"/>
          <w:sz w:val="20"/>
          <w:szCs w:val="20"/>
          <w:lang w:eastAsia="es-CO"/>
        </w:rPr>
        <w:t xml:space="preserve"> &lt;</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La variable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se evalúa para determinar si es cierto, lo que va a pasar en una de dos circunstancias: (i)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es un valor lógico (verdadero / falso), que tiene un valor verdadero, o (ii) el valor no es </w:t>
      </w:r>
      <w:proofErr w:type="gramStart"/>
      <w:r w:rsidRPr="00A90C93">
        <w:rPr>
          <w:rFonts w:ascii="Times New Roman" w:eastAsia="Times New Roman" w:hAnsi="Times New Roman" w:cs="Times New Roman"/>
          <w:color w:val="000000"/>
          <w:sz w:val="24"/>
          <w:szCs w:val="24"/>
          <w:lang w:eastAsia="es-CO"/>
        </w:rPr>
        <w:t>nulo . </w:t>
      </w:r>
      <w:proofErr w:type="gramEnd"/>
      <w:r w:rsidRPr="00A90C93">
        <w:rPr>
          <w:rFonts w:ascii="Times New Roman" w:eastAsia="Times New Roman" w:hAnsi="Times New Roman" w:cs="Times New Roman"/>
          <w:color w:val="000000"/>
          <w:sz w:val="24"/>
          <w:szCs w:val="24"/>
          <w:lang w:eastAsia="es-CO"/>
        </w:rPr>
        <w:t xml:space="preserve">Recuerde que el contexto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solamente contiene objetos, por lo que cuando se dice 'booleano', que se representa como un valor booleano (la clase). Esto es cierto incluso para los métodos que devuelven </w:t>
      </w:r>
      <w:r w:rsidRPr="00A90C93">
        <w:rPr>
          <w:rFonts w:ascii="Courier New" w:eastAsia="Times New Roman" w:hAnsi="Courier New" w:cs="Courier New"/>
          <w:color w:val="000000"/>
          <w:sz w:val="20"/>
          <w:szCs w:val="20"/>
          <w:lang w:eastAsia="es-CO"/>
        </w:rPr>
        <w:t>booleano</w:t>
      </w:r>
      <w:r w:rsidRPr="00A90C93">
        <w:rPr>
          <w:rFonts w:ascii="Times New Roman" w:eastAsia="Times New Roman" w:hAnsi="Times New Roman" w:cs="Times New Roman"/>
          <w:color w:val="000000"/>
          <w:sz w:val="24"/>
          <w:szCs w:val="24"/>
          <w:lang w:eastAsia="es-CO"/>
        </w:rPr>
        <w:t> - la infraestructura de introspección devolverá un </w:t>
      </w:r>
      <w:proofErr w:type="spellStart"/>
      <w:r w:rsidRPr="00A90C93">
        <w:rPr>
          <w:rFonts w:ascii="Courier New" w:eastAsia="Times New Roman" w:hAnsi="Courier New" w:cs="Courier New"/>
          <w:color w:val="000000"/>
          <w:sz w:val="20"/>
          <w:szCs w:val="20"/>
          <w:lang w:eastAsia="es-CO"/>
        </w:rPr>
        <w:t>Boolean</w:t>
      </w:r>
      <w:proofErr w:type="spellEnd"/>
      <w:r w:rsidRPr="00A90C93">
        <w:rPr>
          <w:rFonts w:ascii="Times New Roman" w:eastAsia="Times New Roman" w:hAnsi="Times New Roman" w:cs="Times New Roman"/>
          <w:color w:val="000000"/>
          <w:sz w:val="24"/>
          <w:szCs w:val="24"/>
          <w:lang w:eastAsia="es-CO"/>
        </w:rPr>
        <w:t> del mismo valor lógico.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contenido entre el </w:t>
      </w:r>
      <w:r w:rsidRPr="00A90C93">
        <w:rPr>
          <w:rFonts w:ascii="Times New Roman" w:eastAsia="Times New Roman" w:hAnsi="Times New Roman" w:cs="Times New Roman"/>
          <w:i/>
          <w:iCs/>
          <w:color w:val="000000"/>
          <w:sz w:val="24"/>
          <w:szCs w:val="24"/>
          <w:lang w:eastAsia="es-CO"/>
        </w:rPr>
        <w:t># si</w:t>
      </w:r>
      <w:r w:rsidRPr="00A90C93">
        <w:rPr>
          <w:rFonts w:ascii="Times New Roman" w:eastAsia="Times New Roman" w:hAnsi="Times New Roman" w:cs="Times New Roman"/>
          <w:color w:val="000000"/>
          <w:sz w:val="24"/>
          <w:szCs w:val="24"/>
          <w:lang w:eastAsia="es-CO"/>
        </w:rPr>
        <w:t> y los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end</w:t>
      </w:r>
      <w:proofErr w:type="spellEnd"/>
      <w:r w:rsidRPr="00A90C93">
        <w:rPr>
          <w:rFonts w:ascii="Times New Roman" w:eastAsia="Times New Roman" w:hAnsi="Times New Roman" w:cs="Times New Roman"/>
          <w:color w:val="000000"/>
          <w:sz w:val="24"/>
          <w:szCs w:val="24"/>
          <w:lang w:eastAsia="es-CO"/>
        </w:rPr>
        <w:t> declaraciones se convierten en la salida si la evaluación es cierto. En este caso, 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es verdadero, la salida será: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Por el contrario, 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tiene un valor nulo, o si es un falso booleano, la sentencia se evalúa como falsa, y no hay salida.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Un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elseif</w:t>
      </w:r>
      <w:proofErr w:type="spellEnd"/>
      <w:r w:rsidRPr="00A90C93">
        <w:rPr>
          <w:rFonts w:ascii="Times New Roman" w:eastAsia="Times New Roman" w:hAnsi="Times New Roman" w:cs="Times New Roman"/>
          <w:color w:val="000000"/>
          <w:sz w:val="24"/>
          <w:szCs w:val="24"/>
          <w:lang w:eastAsia="es-CO"/>
        </w:rPr>
        <w:t> o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else</w:t>
      </w:r>
      <w:proofErr w:type="spellEnd"/>
      <w:r w:rsidRPr="00A90C93">
        <w:rPr>
          <w:rFonts w:ascii="Times New Roman" w:eastAsia="Times New Roman" w:hAnsi="Times New Roman" w:cs="Times New Roman"/>
          <w:color w:val="000000"/>
          <w:sz w:val="24"/>
          <w:szCs w:val="24"/>
          <w:lang w:eastAsia="es-CO"/>
        </w:rPr>
        <w:t> elemento se puede utilizar con un </w:t>
      </w:r>
      <w:r w:rsidRPr="00A90C93">
        <w:rPr>
          <w:rFonts w:ascii="Times New Roman" w:eastAsia="Times New Roman" w:hAnsi="Times New Roman" w:cs="Times New Roman"/>
          <w:i/>
          <w:iCs/>
          <w:color w:val="000000"/>
          <w:sz w:val="24"/>
          <w:szCs w:val="24"/>
          <w:lang w:eastAsia="es-CO"/>
        </w:rPr>
        <w:t># si</w:t>
      </w:r>
      <w:r w:rsidRPr="00A90C93">
        <w:rPr>
          <w:rFonts w:ascii="Times New Roman" w:eastAsia="Times New Roman" w:hAnsi="Times New Roman" w:cs="Times New Roman"/>
          <w:color w:val="000000"/>
          <w:sz w:val="24"/>
          <w:szCs w:val="24"/>
          <w:lang w:eastAsia="es-CO"/>
        </w:rPr>
        <w:t xml:space="preserve"> elemento. Tenga en cuenta que el Motor de Plantillas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parará en la primera expresión que se encuentra para ser </w:t>
      </w:r>
      <w:r w:rsidRPr="00A90C93">
        <w:rPr>
          <w:rFonts w:ascii="Times New Roman" w:eastAsia="Times New Roman" w:hAnsi="Times New Roman" w:cs="Times New Roman"/>
          <w:color w:val="000000"/>
          <w:sz w:val="24"/>
          <w:szCs w:val="24"/>
          <w:lang w:eastAsia="es-CO"/>
        </w:rPr>
        <w:lastRenderedPageBreak/>
        <w:t>verdad. En el siguiente ejemplo, supongamos que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tiene un valor de 15 y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tiene un valor de 6.</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&lt;10)</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strong</w:t>
      </w:r>
      <w:proofErr w:type="spellEnd"/>
      <w:proofErr w:type="gramEnd"/>
      <w:r w:rsidRPr="00A90C93">
        <w:rPr>
          <w:rFonts w:ascii="Courier New" w:eastAsia="Times New Roman" w:hAnsi="Courier New" w:cs="Courier New"/>
          <w:color w:val="000000"/>
          <w:sz w:val="20"/>
          <w:szCs w:val="20"/>
          <w:lang w:eastAsia="es-CO"/>
        </w:rPr>
        <w:t xml:space="preserve">&gt; </w:t>
      </w:r>
      <w:proofErr w:type="spellStart"/>
      <w:r w:rsidRPr="00A90C93">
        <w:rPr>
          <w:rFonts w:ascii="Courier New" w:eastAsia="Times New Roman" w:hAnsi="Courier New" w:cs="Courier New"/>
          <w:color w:val="000000"/>
          <w:sz w:val="20"/>
          <w:szCs w:val="20"/>
          <w:lang w:eastAsia="es-CO"/>
        </w:rPr>
        <w:t>Go</w:t>
      </w:r>
      <w:proofErr w:type="spellEnd"/>
      <w:r w:rsidRPr="00A90C93">
        <w:rPr>
          <w:rFonts w:ascii="Courier New" w:eastAsia="Times New Roman" w:hAnsi="Courier New" w:cs="Courier New"/>
          <w:color w:val="000000"/>
          <w:sz w:val="20"/>
          <w:szCs w:val="20"/>
          <w:lang w:eastAsia="es-CO"/>
        </w:rPr>
        <w:t xml:space="preserve"> Norte &lt;/ </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Elseif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10)</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strong</w:t>
      </w:r>
      <w:proofErr w:type="spellEnd"/>
      <w:proofErr w:type="gramEnd"/>
      <w:r w:rsidRPr="00A90C93">
        <w:rPr>
          <w:rFonts w:ascii="Courier New" w:eastAsia="Times New Roman" w:hAnsi="Courier New" w:cs="Courier New"/>
          <w:color w:val="000000"/>
          <w:sz w:val="20"/>
          <w:szCs w:val="20"/>
          <w:lang w:eastAsia="es-CO"/>
        </w:rPr>
        <w:t xml:space="preserve">&gt; </w:t>
      </w:r>
      <w:proofErr w:type="spellStart"/>
      <w:r w:rsidRPr="00A90C93">
        <w:rPr>
          <w:rFonts w:ascii="Courier New" w:eastAsia="Times New Roman" w:hAnsi="Courier New" w:cs="Courier New"/>
          <w:color w:val="000000"/>
          <w:sz w:val="20"/>
          <w:szCs w:val="20"/>
          <w:lang w:eastAsia="es-CO"/>
        </w:rPr>
        <w:t>Go</w:t>
      </w:r>
      <w:proofErr w:type="spellEnd"/>
      <w:r w:rsidRPr="00A90C93">
        <w:rPr>
          <w:rFonts w:ascii="Courier New" w:eastAsia="Times New Roman" w:hAnsi="Courier New" w:cs="Courier New"/>
          <w:color w:val="000000"/>
          <w:sz w:val="20"/>
          <w:szCs w:val="20"/>
          <w:lang w:eastAsia="es-CO"/>
        </w:rPr>
        <w:t xml:space="preserve"> Medio &lt;/ </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Elseif</w:t>
      </w:r>
      <w:proofErr w:type="spellEnd"/>
      <w:r w:rsidRPr="00A90C93">
        <w:rPr>
          <w:rFonts w:ascii="Courier New" w:eastAsia="Times New Roman" w:hAnsi="Courier New" w:cs="Courier New"/>
          <w:color w:val="000000"/>
          <w:sz w:val="20"/>
          <w:szCs w:val="20"/>
          <w:lang w:eastAsia="es-CO"/>
        </w:rPr>
        <w:t xml:space="preserve"> ($ bar == 6)</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Ir &lt;</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 xml:space="preserve">&gt; Sur &lt;/ </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Else</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strong</w:t>
      </w:r>
      <w:proofErr w:type="spellEnd"/>
      <w:proofErr w:type="gramEnd"/>
      <w:r w:rsidRPr="00A90C93">
        <w:rPr>
          <w:rFonts w:ascii="Courier New" w:eastAsia="Times New Roman" w:hAnsi="Courier New" w:cs="Courier New"/>
          <w:color w:val="000000"/>
          <w:sz w:val="20"/>
          <w:szCs w:val="20"/>
          <w:lang w:eastAsia="es-CO"/>
        </w:rPr>
        <w:t xml:space="preserve">&gt; </w:t>
      </w:r>
      <w:proofErr w:type="spellStart"/>
      <w:r w:rsidRPr="00A90C93">
        <w:rPr>
          <w:rFonts w:ascii="Courier New" w:eastAsia="Times New Roman" w:hAnsi="Courier New" w:cs="Courier New"/>
          <w:color w:val="000000"/>
          <w:sz w:val="20"/>
          <w:szCs w:val="20"/>
          <w:lang w:eastAsia="es-CO"/>
        </w:rPr>
        <w:t>Go</w:t>
      </w:r>
      <w:proofErr w:type="spellEnd"/>
      <w:r w:rsidRPr="00A90C93">
        <w:rPr>
          <w:rFonts w:ascii="Courier New" w:eastAsia="Times New Roman" w:hAnsi="Courier New" w:cs="Courier New"/>
          <w:color w:val="000000"/>
          <w:sz w:val="20"/>
          <w:szCs w:val="20"/>
          <w:lang w:eastAsia="es-CO"/>
        </w:rPr>
        <w:t xml:space="preserve"> West &lt;/ </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este ejemplo,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es mayor que 10, por lo que las dos primeras comparaciones fallan. Siguiente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es comparado a 6, lo cual es cierto, por lo que la salida es </w:t>
      </w:r>
      <w:r w:rsidRPr="00A90C93">
        <w:rPr>
          <w:rFonts w:ascii="Times New Roman" w:eastAsia="Times New Roman" w:hAnsi="Times New Roman" w:cs="Times New Roman"/>
          <w:b/>
          <w:bCs/>
          <w:color w:val="000000"/>
          <w:sz w:val="24"/>
          <w:szCs w:val="24"/>
          <w:lang w:eastAsia="es-CO"/>
        </w:rPr>
        <w:t xml:space="preserve">Vaya al </w:t>
      </w:r>
      <w:proofErr w:type="gramStart"/>
      <w:r w:rsidRPr="00A90C93">
        <w:rPr>
          <w:rFonts w:ascii="Times New Roman" w:eastAsia="Times New Roman" w:hAnsi="Times New Roman" w:cs="Times New Roman"/>
          <w:b/>
          <w:bCs/>
          <w:color w:val="000000"/>
          <w:sz w:val="24"/>
          <w:szCs w:val="24"/>
          <w:lang w:eastAsia="es-CO"/>
        </w:rPr>
        <w:t>sur</w:t>
      </w:r>
      <w:r w:rsidRPr="00A90C93">
        <w:rPr>
          <w:rFonts w:ascii="Times New Roman" w:eastAsia="Times New Roman" w:hAnsi="Times New Roman" w:cs="Times New Roman"/>
          <w:color w:val="000000"/>
          <w:sz w:val="24"/>
          <w:szCs w:val="24"/>
          <w:lang w:eastAsia="es-CO"/>
        </w:rPr>
        <w:t> .</w:t>
      </w:r>
      <w:proofErr w:type="gram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bookmarkStart w:id="22" w:name="relationalandlogicaloperators"/>
      <w:r w:rsidRPr="00A90C93">
        <w:rPr>
          <w:rFonts w:ascii="Times New Roman" w:eastAsia="Times New Roman" w:hAnsi="Times New Roman" w:cs="Times New Roman"/>
          <w:b/>
          <w:bCs/>
          <w:color w:val="000000"/>
          <w:sz w:val="24"/>
          <w:szCs w:val="24"/>
          <w:lang w:eastAsia="es-CO"/>
        </w:rPr>
        <w:t>Operadores relacionales y lógicos</w:t>
      </w:r>
      <w:bookmarkEnd w:id="22"/>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usa el operador equivalente para determinar las relaciones entre las variables. He aquí un ejemplo simple para ilustrar cómo se utiliza el operador equivalente.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"ácido desoxirribonucleico")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bar = "ácido ribonucleico")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En este caso está claro que no son equivalentes. Así </w:t>
      </w:r>
      <w:proofErr w:type="gramStart"/>
      <w:r w:rsidRPr="00A90C93">
        <w:rPr>
          <w:rFonts w:ascii="Courier New" w:eastAsia="Times New Roman" w:hAnsi="Courier New" w:cs="Courier New"/>
          <w:color w:val="000000"/>
          <w:sz w:val="20"/>
          <w:szCs w:val="20"/>
          <w:lang w:eastAsia="es-CO"/>
        </w:rPr>
        <w:t>que ...</w:t>
      </w:r>
      <w:proofErr w:type="gram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Else</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Ellos no son equivalentes y esta será la salida.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Tenga en cuenta que la semántica de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son ligeramente diferentes de Java donde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sólo puede ser utilizado para probar la igualdad de objeto. En el operador de velocidad equivalente puede ser utilizado para comparar directamente números, cadenas u objetos. Cuando los objetos son de diferentes clases, las representaciones de cadena se obtienen llamando </w:t>
      </w:r>
      <w:proofErr w:type="spellStart"/>
      <w:r w:rsidRPr="00A90C93">
        <w:rPr>
          <w:rFonts w:ascii="Courier New" w:eastAsia="Times New Roman" w:hAnsi="Courier New" w:cs="Courier New"/>
          <w:color w:val="000000"/>
          <w:sz w:val="20"/>
          <w:szCs w:val="20"/>
          <w:lang w:eastAsia="es-CO"/>
        </w:rPr>
        <w:t>toString</w:t>
      </w:r>
      <w:proofErr w:type="spellEnd"/>
      <w:r w:rsidRPr="00A90C93">
        <w:rPr>
          <w:rFonts w:ascii="Courier New" w:eastAsia="Times New Roman" w:hAnsi="Courier New" w:cs="Courier New"/>
          <w:color w:val="000000"/>
          <w:sz w:val="20"/>
          <w:szCs w:val="20"/>
          <w:lang w:eastAsia="es-CO"/>
        </w:rPr>
        <w:t xml:space="preserve"> ()</w:t>
      </w:r>
      <w:r w:rsidRPr="00A90C93">
        <w:rPr>
          <w:rFonts w:ascii="Times New Roman" w:eastAsia="Times New Roman" w:hAnsi="Times New Roman" w:cs="Times New Roman"/>
          <w:color w:val="000000"/>
          <w:sz w:val="24"/>
          <w:szCs w:val="24"/>
          <w:lang w:eastAsia="es-CO"/>
        </w:rPr>
        <w:t> de cada objeto y luego comparar.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tiene operadores lógicos AND, OR y NOT también. Para más información, por favor vea la </w:t>
      </w:r>
      <w:hyperlink r:id="rId47" w:history="1">
        <w:r w:rsidRPr="00A90C93">
          <w:rPr>
            <w:rFonts w:ascii="Times New Roman" w:eastAsia="Times New Roman" w:hAnsi="Times New Roman" w:cs="Times New Roman"/>
            <w:color w:val="525D76"/>
            <w:sz w:val="24"/>
            <w:szCs w:val="24"/>
            <w:u w:val="single"/>
            <w:lang w:eastAsia="es-CO"/>
          </w:rPr>
          <w:t>Guía de Referencia VTL</w:t>
        </w:r>
      </w:hyperlink>
      <w:r w:rsidRPr="00A90C93">
        <w:rPr>
          <w:rFonts w:ascii="Times New Roman" w:eastAsia="Times New Roman" w:hAnsi="Times New Roman" w:cs="Times New Roman"/>
          <w:color w:val="000000"/>
          <w:sz w:val="24"/>
          <w:szCs w:val="24"/>
          <w:lang w:eastAsia="es-CO"/>
        </w:rPr>
        <w:t> A continuación se presentan ejemplos que muestran el uso de los operadores lógicos AND, OR y NOT.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Y lógico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&amp;&amp; $ 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strong</w:t>
      </w:r>
      <w:proofErr w:type="spellEnd"/>
      <w:proofErr w:type="gramEnd"/>
      <w:r w:rsidRPr="00A90C93">
        <w:rPr>
          <w:rFonts w:ascii="Courier New" w:eastAsia="Times New Roman" w:hAnsi="Courier New" w:cs="Courier New"/>
          <w:color w:val="000000"/>
          <w:sz w:val="20"/>
          <w:szCs w:val="20"/>
          <w:lang w:eastAsia="es-CO"/>
        </w:rPr>
        <w:t xml:space="preserve">&gt; esto y que &lt;/ </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if</w:t>
      </w:r>
      <w:proofErr w:type="spellEnd"/>
      <w:r w:rsidRPr="00A90C93">
        <w:rPr>
          <w:rFonts w:ascii="Times New Roman" w:eastAsia="Times New Roman" w:hAnsi="Times New Roman" w:cs="Times New Roman"/>
          <w:i/>
          <w:iCs/>
          <w:color w:val="000000"/>
          <w:sz w:val="24"/>
          <w:szCs w:val="24"/>
          <w:lang w:eastAsia="es-CO"/>
        </w:rPr>
        <w:t xml:space="preserve"> ()</w:t>
      </w:r>
      <w:r w:rsidRPr="00A90C93">
        <w:rPr>
          <w:rFonts w:ascii="Times New Roman" w:eastAsia="Times New Roman" w:hAnsi="Times New Roman" w:cs="Times New Roman"/>
          <w:color w:val="000000"/>
          <w:sz w:val="24"/>
          <w:szCs w:val="24"/>
          <w:lang w:eastAsia="es-CO"/>
        </w:rPr>
        <w:t> Directiva sólo se evalúa a cierto si tanto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y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son verdaderas. 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es falso, la expresión se evalúa como falsa,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no será evaluada. 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es verdadero, el Motor de Plantillas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se compruebe el valor de </w:t>
      </w:r>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bar</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si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es verdad, entonces toda la expresión es verdadera y </w:t>
      </w:r>
      <w:r w:rsidRPr="00A90C93">
        <w:rPr>
          <w:rFonts w:ascii="Times New Roman" w:eastAsia="Times New Roman" w:hAnsi="Times New Roman" w:cs="Times New Roman"/>
          <w:b/>
          <w:bCs/>
          <w:color w:val="000000"/>
          <w:sz w:val="24"/>
          <w:szCs w:val="24"/>
          <w:lang w:eastAsia="es-CO"/>
        </w:rPr>
        <w:t>esto y que</w:t>
      </w:r>
      <w:r w:rsidRPr="00A90C93">
        <w:rPr>
          <w:rFonts w:ascii="Times New Roman" w:eastAsia="Times New Roman" w:hAnsi="Times New Roman" w:cs="Times New Roman"/>
          <w:color w:val="000000"/>
          <w:sz w:val="24"/>
          <w:szCs w:val="24"/>
          <w:lang w:eastAsia="es-CO"/>
        </w:rPr>
        <w:t> se convierte en la salida. Si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es falso, entonces no habrá salida como toda la expresión es falsa.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OR lógico operadores funcionan de la misma manera, excepto sólo una de las referencias necesita evaluarse como true para que toda la expresión para ser considerado verdadero. Consideremos el siguiente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OR lógico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 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strong</w:t>
      </w:r>
      <w:proofErr w:type="spellEnd"/>
      <w:proofErr w:type="gramEnd"/>
      <w:r w:rsidRPr="00A90C93">
        <w:rPr>
          <w:rFonts w:ascii="Courier New" w:eastAsia="Times New Roman" w:hAnsi="Courier New" w:cs="Courier New"/>
          <w:color w:val="000000"/>
          <w:sz w:val="20"/>
          <w:szCs w:val="20"/>
          <w:lang w:eastAsia="es-CO"/>
        </w:rPr>
        <w:t xml:space="preserve">&gt; tal o cual &lt;/ </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es verdadero, el Motor de Plantillas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no tiene necesidad de mirar a </w:t>
      </w:r>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bar</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si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es verdadero o falso, la expresión será verdadera, y </w:t>
      </w:r>
      <w:r w:rsidRPr="00A90C93">
        <w:rPr>
          <w:rFonts w:ascii="Times New Roman" w:eastAsia="Times New Roman" w:hAnsi="Times New Roman" w:cs="Times New Roman"/>
          <w:b/>
          <w:bCs/>
          <w:color w:val="000000"/>
          <w:sz w:val="24"/>
          <w:szCs w:val="24"/>
          <w:lang w:eastAsia="es-CO"/>
        </w:rPr>
        <w:t>tal o cual</w:t>
      </w:r>
      <w:r w:rsidRPr="00A90C93">
        <w:rPr>
          <w:rFonts w:ascii="Times New Roman" w:eastAsia="Times New Roman" w:hAnsi="Times New Roman" w:cs="Times New Roman"/>
          <w:color w:val="000000"/>
          <w:sz w:val="24"/>
          <w:szCs w:val="24"/>
          <w:lang w:eastAsia="es-CO"/>
        </w:rPr>
        <w:t> será la salida. 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es falso, sin embargo,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tiene que ser revisado. En este caso, si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es también falso, la expresión se evalúa como falso y no hay salida. Por otro lado, si </w:t>
      </w:r>
      <w:r w:rsidRPr="00A90C93">
        <w:rPr>
          <w:rFonts w:ascii="Times New Roman" w:eastAsia="Times New Roman" w:hAnsi="Times New Roman" w:cs="Times New Roman"/>
          <w:i/>
          <w:iCs/>
          <w:color w:val="000000"/>
          <w:sz w:val="24"/>
          <w:szCs w:val="24"/>
          <w:lang w:eastAsia="es-CO"/>
        </w:rPr>
        <w:t>$ bar</w:t>
      </w:r>
      <w:r w:rsidRPr="00A90C93">
        <w:rPr>
          <w:rFonts w:ascii="Times New Roman" w:eastAsia="Times New Roman" w:hAnsi="Times New Roman" w:cs="Times New Roman"/>
          <w:color w:val="000000"/>
          <w:sz w:val="24"/>
          <w:szCs w:val="24"/>
          <w:lang w:eastAsia="es-CO"/>
        </w:rPr>
        <w:t> es verdad, entonces toda la expresión es verdadera, y la salida es </w:t>
      </w:r>
      <w:r w:rsidRPr="00A90C93">
        <w:rPr>
          <w:rFonts w:ascii="Times New Roman" w:eastAsia="Times New Roman" w:hAnsi="Times New Roman" w:cs="Times New Roman"/>
          <w:b/>
          <w:bCs/>
          <w:color w:val="000000"/>
          <w:sz w:val="24"/>
          <w:szCs w:val="24"/>
          <w:lang w:eastAsia="es-CO"/>
        </w:rPr>
        <w:t>tal o cual</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Con NO operadores lógicos, sólo hay un argumento: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NO lógico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strong</w:t>
      </w:r>
      <w:proofErr w:type="spellEnd"/>
      <w:proofErr w:type="gramEnd"/>
      <w:r w:rsidRPr="00A90C93">
        <w:rPr>
          <w:rFonts w:ascii="Courier New" w:eastAsia="Times New Roman" w:hAnsi="Courier New" w:cs="Courier New"/>
          <w:color w:val="000000"/>
          <w:sz w:val="20"/>
          <w:szCs w:val="20"/>
          <w:lang w:eastAsia="es-CO"/>
        </w:rPr>
        <w:t xml:space="preserve">&gt; que NO &lt;/ </w:t>
      </w:r>
      <w:proofErr w:type="spellStart"/>
      <w:r w:rsidRPr="00A90C93">
        <w:rPr>
          <w:rFonts w:ascii="Courier New" w:eastAsia="Times New Roman" w:hAnsi="Courier New" w:cs="Courier New"/>
          <w:color w:val="000000"/>
          <w:sz w:val="20"/>
          <w:szCs w:val="20"/>
          <w:lang w:eastAsia="es-CO"/>
        </w:rPr>
        <w:t>strong</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Aquí, el </w:t>
      </w:r>
      <w:proofErr w:type="spellStart"/>
      <w:r w:rsidRPr="00A90C93">
        <w:rPr>
          <w:rFonts w:ascii="Times New Roman" w:eastAsia="Times New Roman" w:hAnsi="Times New Roman" w:cs="Times New Roman"/>
          <w:color w:val="000000"/>
          <w:sz w:val="24"/>
          <w:szCs w:val="24"/>
          <w:lang w:eastAsia="es-CO"/>
        </w:rPr>
        <w:t>si</w:t>
      </w:r>
      <w:proofErr w:type="spellEnd"/>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es verdadero, </w:t>
      </w:r>
      <w:proofErr w:type="gramStart"/>
      <w:r w:rsidRPr="00A90C93">
        <w:rPr>
          <w:rFonts w:ascii="Times New Roman" w:eastAsia="Times New Roman" w:hAnsi="Times New Roman" w:cs="Times New Roman"/>
          <w:color w:val="000000"/>
          <w:sz w:val="24"/>
          <w:szCs w:val="24"/>
          <w:lang w:eastAsia="es-CO"/>
        </w:rPr>
        <w:t>entonces </w:t>
      </w:r>
      <w:r w:rsidRPr="00A90C93">
        <w:rPr>
          <w:rFonts w:ascii="Times New Roman" w:eastAsia="Times New Roman" w:hAnsi="Times New Roman" w:cs="Times New Roman"/>
          <w:i/>
          <w:iCs/>
          <w:color w:val="000000"/>
          <w:sz w:val="24"/>
          <w:szCs w:val="24"/>
          <w:lang w:eastAsia="es-CO"/>
        </w:rPr>
        <w:t>!</w:t>
      </w:r>
      <w:proofErr w:type="gramEnd"/>
      <w:r w:rsidRPr="00A90C93">
        <w:rPr>
          <w:rFonts w:ascii="Times New Roman" w:eastAsia="Times New Roman" w:hAnsi="Times New Roman" w:cs="Times New Roman"/>
          <w:i/>
          <w:iCs/>
          <w:color w:val="000000"/>
          <w:sz w:val="24"/>
          <w:szCs w:val="24"/>
          <w:lang w:eastAsia="es-CO"/>
        </w:rPr>
        <w:t xml:space="preserve"> $ </w:t>
      </w:r>
      <w:proofErr w:type="spellStart"/>
      <w:proofErr w:type="gramStart"/>
      <w:r w:rsidRPr="00A90C93">
        <w:rPr>
          <w:rFonts w:ascii="Times New Roman" w:eastAsia="Times New Roman" w:hAnsi="Times New Roman" w:cs="Times New Roman"/>
          <w:i/>
          <w:iCs/>
          <w:color w:val="000000"/>
          <w:sz w:val="24"/>
          <w:szCs w:val="24"/>
          <w:lang w:eastAsia="es-CO"/>
        </w:rPr>
        <w:t>foo</w:t>
      </w:r>
      <w:proofErr w:type="spellEnd"/>
      <w:proofErr w:type="gramEnd"/>
      <w:r w:rsidRPr="00A90C93">
        <w:rPr>
          <w:rFonts w:ascii="Times New Roman" w:eastAsia="Times New Roman" w:hAnsi="Times New Roman" w:cs="Times New Roman"/>
          <w:color w:val="000000"/>
          <w:sz w:val="24"/>
          <w:szCs w:val="24"/>
          <w:lang w:eastAsia="es-CO"/>
        </w:rPr>
        <w:t> se evalúa como falsa, y no hay salida. 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es falso, </w:t>
      </w:r>
      <w:proofErr w:type="gramStart"/>
      <w:r w:rsidRPr="00A90C93">
        <w:rPr>
          <w:rFonts w:ascii="Times New Roman" w:eastAsia="Times New Roman" w:hAnsi="Times New Roman" w:cs="Times New Roman"/>
          <w:color w:val="000000"/>
          <w:sz w:val="24"/>
          <w:szCs w:val="24"/>
          <w:lang w:eastAsia="es-CO"/>
        </w:rPr>
        <w:t>entonces </w:t>
      </w:r>
      <w:r w:rsidRPr="00A90C93">
        <w:rPr>
          <w:rFonts w:ascii="Times New Roman" w:eastAsia="Times New Roman" w:hAnsi="Times New Roman" w:cs="Times New Roman"/>
          <w:i/>
          <w:iCs/>
          <w:color w:val="000000"/>
          <w:sz w:val="24"/>
          <w:szCs w:val="24"/>
          <w:lang w:eastAsia="es-CO"/>
        </w:rPr>
        <w:t>!</w:t>
      </w:r>
      <w:proofErr w:type="gramEnd"/>
      <w:r w:rsidRPr="00A90C93">
        <w:rPr>
          <w:rFonts w:ascii="Times New Roman" w:eastAsia="Times New Roman" w:hAnsi="Times New Roman" w:cs="Times New Roman"/>
          <w:i/>
          <w:iCs/>
          <w:color w:val="000000"/>
          <w:sz w:val="24"/>
          <w:szCs w:val="24"/>
          <w:lang w:eastAsia="es-CO"/>
        </w:rPr>
        <w:t xml:space="preserve"> $ </w:t>
      </w:r>
      <w:proofErr w:type="spellStart"/>
      <w:r w:rsidRPr="00A90C93">
        <w:rPr>
          <w:rFonts w:ascii="Times New Roman" w:eastAsia="Times New Roman" w:hAnsi="Times New Roman" w:cs="Times New Roman"/>
          <w:i/>
          <w:iCs/>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se evalúa como cierta y </w:t>
      </w:r>
      <w:r w:rsidRPr="00A90C93">
        <w:rPr>
          <w:rFonts w:ascii="Times New Roman" w:eastAsia="Times New Roman" w:hAnsi="Times New Roman" w:cs="Times New Roman"/>
          <w:b/>
          <w:bCs/>
          <w:color w:val="000000"/>
          <w:sz w:val="24"/>
          <w:szCs w:val="24"/>
          <w:lang w:eastAsia="es-CO"/>
        </w:rPr>
        <w:t>que no</w:t>
      </w:r>
      <w:r w:rsidRPr="00A90C93">
        <w:rPr>
          <w:rFonts w:ascii="Times New Roman" w:eastAsia="Times New Roman" w:hAnsi="Times New Roman" w:cs="Times New Roman"/>
          <w:color w:val="000000"/>
          <w:sz w:val="24"/>
          <w:szCs w:val="24"/>
          <w:lang w:eastAsia="es-CO"/>
        </w:rPr>
        <w:t xml:space="preserve"> se </w:t>
      </w:r>
      <w:proofErr w:type="spellStart"/>
      <w:r w:rsidRPr="00A90C93">
        <w:rPr>
          <w:rFonts w:ascii="Times New Roman" w:eastAsia="Times New Roman" w:hAnsi="Times New Roman" w:cs="Times New Roman"/>
          <w:color w:val="000000"/>
          <w:sz w:val="24"/>
          <w:szCs w:val="24"/>
          <w:lang w:eastAsia="es-CO"/>
        </w:rPr>
        <w:t>emitirá.Tenga</w:t>
      </w:r>
      <w:proofErr w:type="spellEnd"/>
      <w:r w:rsidRPr="00A90C93">
        <w:rPr>
          <w:rFonts w:ascii="Times New Roman" w:eastAsia="Times New Roman" w:hAnsi="Times New Roman" w:cs="Times New Roman"/>
          <w:color w:val="000000"/>
          <w:sz w:val="24"/>
          <w:szCs w:val="24"/>
          <w:lang w:eastAsia="es-CO"/>
        </w:rPr>
        <w:t xml:space="preserve"> cuidado de no confundir esto con la </w:t>
      </w:r>
      <w:r w:rsidRPr="00A90C93">
        <w:rPr>
          <w:rFonts w:ascii="Times New Roman" w:eastAsia="Times New Roman" w:hAnsi="Times New Roman" w:cs="Times New Roman"/>
          <w:i/>
          <w:iCs/>
          <w:color w:val="000000"/>
          <w:sz w:val="24"/>
          <w:szCs w:val="24"/>
          <w:lang w:eastAsia="es-CO"/>
        </w:rPr>
        <w:t>calma referencia</w:t>
      </w:r>
      <w:proofErr w:type="gramStart"/>
      <w:r w:rsidRPr="00A90C93">
        <w:rPr>
          <w:rFonts w:ascii="Times New Roman" w:eastAsia="Times New Roman" w:hAnsi="Times New Roman" w:cs="Times New Roman"/>
          <w:i/>
          <w:iCs/>
          <w:color w:val="000000"/>
          <w:sz w:val="24"/>
          <w:szCs w:val="24"/>
          <w:lang w:eastAsia="es-CO"/>
        </w:rPr>
        <w:t>!</w:t>
      </w:r>
      <w:proofErr w:type="gramEnd"/>
      <w:r w:rsidRPr="00A90C93">
        <w:rPr>
          <w:rFonts w:ascii="Times New Roman" w:eastAsia="Times New Roman" w:hAnsi="Times New Roman" w:cs="Times New Roman"/>
          <w:i/>
          <w:iCs/>
          <w:color w:val="000000"/>
          <w:sz w:val="24"/>
          <w:szCs w:val="24"/>
          <w:lang w:eastAsia="es-CO"/>
        </w:rPr>
        <w:t xml:space="preserve"> $ </w:t>
      </w:r>
      <w:proofErr w:type="spellStart"/>
      <w:proofErr w:type="gramStart"/>
      <w:r w:rsidRPr="00A90C93">
        <w:rPr>
          <w:rFonts w:ascii="Times New Roman" w:eastAsia="Times New Roman" w:hAnsi="Times New Roman" w:cs="Times New Roman"/>
          <w:i/>
          <w:iCs/>
          <w:color w:val="000000"/>
          <w:sz w:val="24"/>
          <w:szCs w:val="24"/>
          <w:lang w:eastAsia="es-CO"/>
        </w:rPr>
        <w:t>foo</w:t>
      </w:r>
      <w:proofErr w:type="spellEnd"/>
      <w:proofErr w:type="gramEnd"/>
      <w:r w:rsidRPr="00A90C93">
        <w:rPr>
          <w:rFonts w:ascii="Times New Roman" w:eastAsia="Times New Roman" w:hAnsi="Times New Roman" w:cs="Times New Roman"/>
          <w:color w:val="000000"/>
          <w:sz w:val="24"/>
          <w:szCs w:val="24"/>
          <w:lang w:eastAsia="es-CO"/>
        </w:rPr>
        <w:t> , que es algo completamente diferente.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Hay versiones de texto de todos los operadores lógicos, como </w:t>
      </w:r>
      <w:proofErr w:type="spellStart"/>
      <w:proofErr w:type="gramStart"/>
      <w:r w:rsidRPr="00A90C93">
        <w:rPr>
          <w:rFonts w:ascii="Times New Roman" w:eastAsia="Times New Roman" w:hAnsi="Times New Roman" w:cs="Times New Roman"/>
          <w:i/>
          <w:iCs/>
          <w:color w:val="000000"/>
          <w:sz w:val="24"/>
          <w:szCs w:val="24"/>
          <w:lang w:eastAsia="es-CO"/>
        </w:rPr>
        <w:t>eq</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i/>
          <w:iCs/>
          <w:color w:val="000000"/>
          <w:sz w:val="24"/>
          <w:szCs w:val="24"/>
          <w:lang w:eastAsia="es-CO"/>
        </w:rPr>
        <w:t>ne</w:t>
      </w:r>
      <w:proofErr w:type="spellEnd"/>
      <w:r w:rsidRPr="00A90C93">
        <w:rPr>
          <w:rFonts w:ascii="Times New Roman" w:eastAsia="Times New Roman" w:hAnsi="Times New Roman" w:cs="Times New Roman"/>
          <w:color w:val="000000"/>
          <w:sz w:val="24"/>
          <w:szCs w:val="24"/>
          <w:lang w:eastAsia="es-CO"/>
        </w:rPr>
        <w:t> , </w:t>
      </w:r>
      <w:r w:rsidRPr="00A90C93">
        <w:rPr>
          <w:rFonts w:ascii="Times New Roman" w:eastAsia="Times New Roman" w:hAnsi="Times New Roman" w:cs="Times New Roman"/>
          <w:i/>
          <w:iCs/>
          <w:color w:val="000000"/>
          <w:sz w:val="24"/>
          <w:szCs w:val="24"/>
          <w:lang w:eastAsia="es-CO"/>
        </w:rPr>
        <w:t>y</w:t>
      </w:r>
      <w:r w:rsidRPr="00A90C93">
        <w:rPr>
          <w:rFonts w:ascii="Times New Roman" w:eastAsia="Times New Roman" w:hAnsi="Times New Roman" w:cs="Times New Roman"/>
          <w:color w:val="000000"/>
          <w:sz w:val="24"/>
          <w:szCs w:val="24"/>
          <w:lang w:eastAsia="es-CO"/>
        </w:rPr>
        <w:t> , </w:t>
      </w:r>
      <w:r w:rsidRPr="00A90C93">
        <w:rPr>
          <w:rFonts w:ascii="Times New Roman" w:eastAsia="Times New Roman" w:hAnsi="Times New Roman" w:cs="Times New Roman"/>
          <w:i/>
          <w:iCs/>
          <w:color w:val="000000"/>
          <w:sz w:val="24"/>
          <w:szCs w:val="24"/>
          <w:lang w:eastAsia="es-CO"/>
        </w:rPr>
        <w:t>o</w:t>
      </w:r>
      <w:r w:rsidRPr="00A90C93">
        <w:rPr>
          <w:rFonts w:ascii="Times New Roman" w:eastAsia="Times New Roman" w:hAnsi="Times New Roman" w:cs="Times New Roman"/>
          <w:color w:val="000000"/>
          <w:sz w:val="24"/>
          <w:szCs w:val="24"/>
          <w:lang w:eastAsia="es-CO"/>
        </w:rPr>
        <w:t> , </w:t>
      </w:r>
      <w:r w:rsidRPr="00A90C93">
        <w:rPr>
          <w:rFonts w:ascii="Times New Roman" w:eastAsia="Times New Roman" w:hAnsi="Times New Roman" w:cs="Times New Roman"/>
          <w:i/>
          <w:iCs/>
          <w:color w:val="000000"/>
          <w:sz w:val="24"/>
          <w:szCs w:val="24"/>
          <w:lang w:eastAsia="es-CO"/>
        </w:rPr>
        <w:t>no</w:t>
      </w:r>
      <w:r w:rsidRPr="00A90C93">
        <w:rPr>
          <w:rFonts w:ascii="Times New Roman" w:eastAsia="Times New Roman" w:hAnsi="Times New Roman" w:cs="Times New Roman"/>
          <w:color w:val="000000"/>
          <w:sz w:val="24"/>
          <w:szCs w:val="24"/>
          <w:lang w:eastAsia="es-CO"/>
        </w:rPr>
        <w:t> , </w:t>
      </w:r>
      <w:proofErr w:type="spellStart"/>
      <w:r w:rsidRPr="00A90C93">
        <w:rPr>
          <w:rFonts w:ascii="Times New Roman" w:eastAsia="Times New Roman" w:hAnsi="Times New Roman" w:cs="Times New Roman"/>
          <w:i/>
          <w:iCs/>
          <w:color w:val="000000"/>
          <w:sz w:val="24"/>
          <w:szCs w:val="24"/>
          <w:lang w:eastAsia="es-CO"/>
        </w:rPr>
        <w:t>gt</w:t>
      </w:r>
      <w:proofErr w:type="spellEnd"/>
      <w:r w:rsidRPr="00A90C93">
        <w:rPr>
          <w:rFonts w:ascii="Times New Roman" w:eastAsia="Times New Roman" w:hAnsi="Times New Roman" w:cs="Times New Roman"/>
          <w:color w:val="000000"/>
          <w:sz w:val="24"/>
          <w:szCs w:val="24"/>
          <w:lang w:eastAsia="es-CO"/>
        </w:rPr>
        <w:t> , </w:t>
      </w:r>
      <w:r w:rsidRPr="00A90C93">
        <w:rPr>
          <w:rFonts w:ascii="Times New Roman" w:eastAsia="Times New Roman" w:hAnsi="Times New Roman" w:cs="Times New Roman"/>
          <w:i/>
          <w:iCs/>
          <w:color w:val="000000"/>
          <w:sz w:val="24"/>
          <w:szCs w:val="24"/>
          <w:lang w:eastAsia="es-CO"/>
        </w:rPr>
        <w:t>ge</w:t>
      </w:r>
      <w:r w:rsidRPr="00A90C93">
        <w:rPr>
          <w:rFonts w:ascii="Times New Roman" w:eastAsia="Times New Roman" w:hAnsi="Times New Roman" w:cs="Times New Roman"/>
          <w:color w:val="000000"/>
          <w:sz w:val="24"/>
          <w:szCs w:val="24"/>
          <w:lang w:eastAsia="es-CO"/>
        </w:rPr>
        <w:t> , </w:t>
      </w:r>
      <w:proofErr w:type="spellStart"/>
      <w:r w:rsidRPr="00A90C93">
        <w:rPr>
          <w:rFonts w:ascii="Times New Roman" w:eastAsia="Times New Roman" w:hAnsi="Times New Roman" w:cs="Times New Roman"/>
          <w:i/>
          <w:iCs/>
          <w:color w:val="000000"/>
          <w:sz w:val="24"/>
          <w:szCs w:val="24"/>
          <w:lang w:eastAsia="es-CO"/>
        </w:rPr>
        <w:t>lt</w:t>
      </w:r>
      <w:proofErr w:type="spellEnd"/>
      <w:r w:rsidRPr="00A90C93">
        <w:rPr>
          <w:rFonts w:ascii="Times New Roman" w:eastAsia="Times New Roman" w:hAnsi="Times New Roman" w:cs="Times New Roman"/>
          <w:color w:val="000000"/>
          <w:sz w:val="24"/>
          <w:szCs w:val="24"/>
          <w:lang w:eastAsia="es-CO"/>
        </w:rPr>
        <w:t> , y </w:t>
      </w:r>
      <w:r w:rsidRPr="00A90C93">
        <w:rPr>
          <w:rFonts w:ascii="Times New Roman" w:eastAsia="Times New Roman" w:hAnsi="Times New Roman" w:cs="Times New Roman"/>
          <w:i/>
          <w:iCs/>
          <w:color w:val="000000"/>
          <w:sz w:val="24"/>
          <w:szCs w:val="24"/>
          <w:lang w:eastAsia="es-CO"/>
        </w:rPr>
        <w:t>le</w:t>
      </w:r>
      <w:r w:rsidRPr="00A90C93">
        <w:rPr>
          <w:rFonts w:ascii="Times New Roman" w:eastAsia="Times New Roman" w:hAnsi="Times New Roman" w:cs="Times New Roman"/>
          <w:color w:val="000000"/>
          <w:sz w:val="24"/>
          <w:szCs w:val="24"/>
          <w:lang w:eastAsia="es-CO"/>
        </w:rPr>
        <w:t>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Una nota más útil. Si desea incluir el texto inmediatamente después de un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else</w:t>
      </w:r>
      <w:proofErr w:type="spellEnd"/>
      <w:r w:rsidRPr="00A90C93">
        <w:rPr>
          <w:rFonts w:ascii="Times New Roman" w:eastAsia="Times New Roman" w:hAnsi="Times New Roman" w:cs="Times New Roman"/>
          <w:color w:val="000000"/>
          <w:sz w:val="24"/>
          <w:szCs w:val="24"/>
          <w:lang w:eastAsia="es-CO"/>
        </w:rPr>
        <w:t> Directiva tendrá que usar llaves que rodean la directiva para diferenciarlo del texto siguiente. (Cualquier directiva puede ser delimitado por llaves, aunque esto es más útil para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else</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 es verdad</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Else</w:t>
      </w:r>
      <w:proofErr w:type="spellEnd"/>
      <w:r w:rsidRPr="00A90C93">
        <w:rPr>
          <w:rFonts w:ascii="Courier New" w:eastAsia="Times New Roman" w:hAnsi="Courier New" w:cs="Courier New"/>
          <w:color w:val="000000"/>
          <w:sz w:val="20"/>
          <w:szCs w:val="20"/>
          <w:lang w:eastAsia="es-CO"/>
        </w:rPr>
        <w:t>} no lo es</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r w:rsidRPr="00A90C93">
        <w:rPr>
          <w:rFonts w:ascii="Courier New" w:eastAsia="Times New Roman" w:hAnsi="Courier New" w:cs="Courier New"/>
          <w:color w:val="000000"/>
          <w:sz w:val="20"/>
          <w:szCs w:val="20"/>
          <w:lang w:eastAsia="es-CO"/>
        </w:rPr>
        <w:t xml:space="preserve"> &lt;/ li&gt;</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3" w:name="loops"/>
      <w:bookmarkEnd w:id="23"/>
      <w:proofErr w:type="spellStart"/>
      <w:r w:rsidRPr="00A90C93">
        <w:rPr>
          <w:rFonts w:ascii="Times New Roman" w:eastAsia="Times New Roman" w:hAnsi="Times New Roman" w:cs="Times New Roman"/>
          <w:color w:val="FFFFFF"/>
          <w:sz w:val="28"/>
          <w:szCs w:val="28"/>
          <w:lang w:eastAsia="es-CO"/>
        </w:rPr>
        <w:lastRenderedPageBreak/>
        <w:t>Loops</w:t>
      </w:r>
      <w:proofErr w:type="spellEnd"/>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b/>
          <w:bCs/>
          <w:color w:val="000000"/>
          <w:sz w:val="24"/>
          <w:szCs w:val="24"/>
          <w:lang w:eastAsia="es-CO"/>
        </w:rPr>
        <w:t>Foreach</w:t>
      </w:r>
      <w:proofErr w:type="spellEnd"/>
      <w:r w:rsidRPr="00A90C93">
        <w:rPr>
          <w:rFonts w:ascii="Times New Roman" w:eastAsia="Times New Roman" w:hAnsi="Times New Roman" w:cs="Times New Roman"/>
          <w:b/>
          <w:bCs/>
          <w:color w:val="000000"/>
          <w:sz w:val="24"/>
          <w:szCs w:val="24"/>
          <w:lang w:eastAsia="es-CO"/>
        </w:rPr>
        <w:t xml:space="preserve"> </w:t>
      </w:r>
      <w:proofErr w:type="spellStart"/>
      <w:r w:rsidRPr="00A90C93">
        <w:rPr>
          <w:rFonts w:ascii="Times New Roman" w:eastAsia="Times New Roman" w:hAnsi="Times New Roman" w:cs="Times New Roman"/>
          <w:b/>
          <w:bCs/>
          <w:color w:val="000000"/>
          <w:sz w:val="24"/>
          <w:szCs w:val="24"/>
          <w:lang w:eastAsia="es-CO"/>
        </w:rPr>
        <w:t>Loop</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elemento permite looping. Por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Pasado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producto $ </w:t>
      </w:r>
      <w:proofErr w:type="spellStart"/>
      <w:r w:rsidRPr="00A90C93">
        <w:rPr>
          <w:rFonts w:ascii="Courier New" w:eastAsia="Times New Roman" w:hAnsi="Courier New" w:cs="Courier New"/>
          <w:color w:val="000000"/>
          <w:sz w:val="20"/>
          <w:szCs w:val="20"/>
          <w:lang w:eastAsia="es-CO"/>
        </w:rPr>
        <w:t>todosProductos</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gramStart"/>
      <w:r w:rsidRPr="00A90C93">
        <w:rPr>
          <w:rFonts w:ascii="Courier New" w:eastAsia="Times New Roman" w:hAnsi="Courier New" w:cs="Courier New"/>
          <w:color w:val="000000"/>
          <w:sz w:val="20"/>
          <w:szCs w:val="20"/>
          <w:lang w:eastAsia="es-CO"/>
        </w:rPr>
        <w:t>li</w:t>
      </w:r>
      <w:proofErr w:type="gramEnd"/>
      <w:r w:rsidRPr="00A90C93">
        <w:rPr>
          <w:rFonts w:ascii="Courier New" w:eastAsia="Times New Roman" w:hAnsi="Courier New" w:cs="Courier New"/>
          <w:color w:val="000000"/>
          <w:sz w:val="20"/>
          <w:szCs w:val="20"/>
          <w:lang w:eastAsia="es-CO"/>
        </w:rPr>
        <w:t xml:space="preserve">&gt; $ </w:t>
      </w:r>
      <w:proofErr w:type="spellStart"/>
      <w:r w:rsidRPr="00A90C93">
        <w:rPr>
          <w:rFonts w:ascii="Courier New" w:eastAsia="Times New Roman" w:hAnsi="Courier New" w:cs="Courier New"/>
          <w:color w:val="000000"/>
          <w:sz w:val="20"/>
          <w:szCs w:val="20"/>
          <w:lang w:eastAsia="es-CO"/>
        </w:rPr>
        <w:t>product</w:t>
      </w:r>
      <w:proofErr w:type="spellEnd"/>
      <w:r w:rsidRPr="00A90C93">
        <w:rPr>
          <w:rFonts w:ascii="Courier New" w:eastAsia="Times New Roman" w:hAnsi="Courier New" w:cs="Courier New"/>
          <w:color w:val="000000"/>
          <w:sz w:val="20"/>
          <w:szCs w:val="20"/>
          <w:lang w:eastAsia="es-CO"/>
        </w:rPr>
        <w:t xml:space="preserve"> &lt;/ li&gt;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Ul</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loop</w:t>
      </w:r>
      <w:proofErr w:type="spellEnd"/>
      <w:r w:rsidRPr="00A90C93">
        <w:rPr>
          <w:rFonts w:ascii="Times New Roman" w:eastAsia="Times New Roman" w:hAnsi="Times New Roman" w:cs="Times New Roman"/>
          <w:color w:val="000000"/>
          <w:sz w:val="24"/>
          <w:szCs w:val="24"/>
          <w:lang w:eastAsia="es-CO"/>
        </w:rPr>
        <w:t xml:space="preserve"> hace que el </w:t>
      </w:r>
      <w:proofErr w:type="spellStart"/>
      <w:r w:rsidRPr="00A90C93">
        <w:rPr>
          <w:rFonts w:ascii="Times New Roman" w:eastAsia="Times New Roman" w:hAnsi="Times New Roman" w:cs="Times New Roman"/>
          <w:i/>
          <w:iCs/>
          <w:color w:val="000000"/>
          <w:sz w:val="24"/>
          <w:szCs w:val="24"/>
          <w:lang w:eastAsia="es-CO"/>
        </w:rPr>
        <w:t>todosProductos</w:t>
      </w:r>
      <w:proofErr w:type="spellEnd"/>
      <w:r w:rsidRPr="00A90C93">
        <w:rPr>
          <w:rFonts w:ascii="Times New Roman" w:eastAsia="Times New Roman" w:hAnsi="Times New Roman" w:cs="Times New Roman"/>
          <w:i/>
          <w:iCs/>
          <w:color w:val="000000"/>
          <w:sz w:val="24"/>
          <w:szCs w:val="24"/>
          <w:lang w:eastAsia="es-CO"/>
        </w:rPr>
        <w:t xml:space="preserve"> $</w:t>
      </w:r>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list</w:t>
      </w:r>
      <w:proofErr w:type="spellEnd"/>
      <w:r w:rsidRPr="00A90C93">
        <w:rPr>
          <w:rFonts w:ascii="Times New Roman" w:eastAsia="Times New Roman" w:hAnsi="Times New Roman" w:cs="Times New Roman"/>
          <w:color w:val="000000"/>
          <w:sz w:val="24"/>
          <w:szCs w:val="24"/>
          <w:lang w:eastAsia="es-CO"/>
        </w:rPr>
        <w:t xml:space="preserve"> (el objeto) para ser puesto en </w:t>
      </w:r>
      <w:proofErr w:type="spellStart"/>
      <w:r w:rsidRPr="00A90C93">
        <w:rPr>
          <w:rFonts w:ascii="Times New Roman" w:eastAsia="Times New Roman" w:hAnsi="Times New Roman" w:cs="Times New Roman"/>
          <w:color w:val="000000"/>
          <w:sz w:val="24"/>
          <w:szCs w:val="24"/>
          <w:lang w:eastAsia="es-CO"/>
        </w:rPr>
        <w:t>loop</w:t>
      </w:r>
      <w:proofErr w:type="spellEnd"/>
      <w:r w:rsidRPr="00A90C93">
        <w:rPr>
          <w:rFonts w:ascii="Times New Roman" w:eastAsia="Times New Roman" w:hAnsi="Times New Roman" w:cs="Times New Roman"/>
          <w:color w:val="000000"/>
          <w:sz w:val="24"/>
          <w:szCs w:val="24"/>
          <w:lang w:eastAsia="es-CO"/>
        </w:rPr>
        <w:t xml:space="preserve"> para todos los productos (objetivos) en la lista. Cada iteración del bucle, el valor de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todosProductos</w:t>
      </w:r>
      <w:proofErr w:type="spellEnd"/>
      <w:r w:rsidRPr="00A90C93">
        <w:rPr>
          <w:rFonts w:ascii="Times New Roman" w:eastAsia="Times New Roman" w:hAnsi="Times New Roman" w:cs="Times New Roman"/>
          <w:color w:val="000000"/>
          <w:sz w:val="24"/>
          <w:szCs w:val="24"/>
          <w:lang w:eastAsia="es-CO"/>
        </w:rPr>
        <w:t> se coloca en el </w:t>
      </w:r>
      <w:r w:rsidRPr="00A90C93">
        <w:rPr>
          <w:rFonts w:ascii="Times New Roman" w:eastAsia="Times New Roman" w:hAnsi="Times New Roman" w:cs="Times New Roman"/>
          <w:i/>
          <w:iCs/>
          <w:color w:val="000000"/>
          <w:sz w:val="24"/>
          <w:szCs w:val="24"/>
          <w:lang w:eastAsia="es-CO"/>
        </w:rPr>
        <w:t>producto de $</w:t>
      </w:r>
      <w:r w:rsidRPr="00A90C93">
        <w:rPr>
          <w:rFonts w:ascii="Times New Roman" w:eastAsia="Times New Roman" w:hAnsi="Times New Roman" w:cs="Times New Roman"/>
          <w:color w:val="000000"/>
          <w:sz w:val="24"/>
          <w:szCs w:val="24"/>
          <w:lang w:eastAsia="es-CO"/>
        </w:rPr>
        <w:t> variable.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contenido de la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todosProductos</w:t>
      </w:r>
      <w:proofErr w:type="spellEnd"/>
      <w:r w:rsidRPr="00A90C93">
        <w:rPr>
          <w:rFonts w:ascii="Times New Roman" w:eastAsia="Times New Roman" w:hAnsi="Times New Roman" w:cs="Times New Roman"/>
          <w:color w:val="000000"/>
          <w:sz w:val="24"/>
          <w:szCs w:val="24"/>
          <w:lang w:eastAsia="es-CO"/>
        </w:rPr>
        <w:t xml:space="preserve"> variable es un vector, un </w:t>
      </w:r>
      <w:proofErr w:type="spellStart"/>
      <w:r w:rsidRPr="00A90C93">
        <w:rPr>
          <w:rFonts w:ascii="Times New Roman" w:eastAsia="Times New Roman" w:hAnsi="Times New Roman" w:cs="Times New Roman"/>
          <w:color w:val="000000"/>
          <w:sz w:val="24"/>
          <w:szCs w:val="24"/>
          <w:lang w:eastAsia="es-CO"/>
        </w:rPr>
        <w:t>Hashtable</w:t>
      </w:r>
      <w:proofErr w:type="spellEnd"/>
      <w:r w:rsidRPr="00A90C93">
        <w:rPr>
          <w:rFonts w:ascii="Times New Roman" w:eastAsia="Times New Roman" w:hAnsi="Times New Roman" w:cs="Times New Roman"/>
          <w:color w:val="000000"/>
          <w:sz w:val="24"/>
          <w:szCs w:val="24"/>
          <w:lang w:eastAsia="es-CO"/>
        </w:rPr>
        <w:t xml:space="preserve"> o una matriz. El valor asignado al </w:t>
      </w:r>
      <w:r w:rsidRPr="00A90C93">
        <w:rPr>
          <w:rFonts w:ascii="Times New Roman" w:eastAsia="Times New Roman" w:hAnsi="Times New Roman" w:cs="Times New Roman"/>
          <w:i/>
          <w:iCs/>
          <w:color w:val="000000"/>
          <w:sz w:val="24"/>
          <w:szCs w:val="24"/>
          <w:lang w:eastAsia="es-CO"/>
        </w:rPr>
        <w:t>producto $</w:t>
      </w:r>
      <w:r w:rsidRPr="00A90C93">
        <w:rPr>
          <w:rFonts w:ascii="Times New Roman" w:eastAsia="Times New Roman" w:hAnsi="Times New Roman" w:cs="Times New Roman"/>
          <w:color w:val="000000"/>
          <w:sz w:val="24"/>
          <w:szCs w:val="24"/>
          <w:lang w:eastAsia="es-CO"/>
        </w:rPr>
        <w:t> variable es un objeto de Java y puede hacer referencia a partir de una variable como tal. Por ejemplo, si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product</w:t>
      </w:r>
      <w:proofErr w:type="spellEnd"/>
      <w:r w:rsidRPr="00A90C93">
        <w:rPr>
          <w:rFonts w:ascii="Times New Roman" w:eastAsia="Times New Roman" w:hAnsi="Times New Roman" w:cs="Times New Roman"/>
          <w:color w:val="000000"/>
          <w:sz w:val="24"/>
          <w:szCs w:val="24"/>
          <w:lang w:eastAsia="es-CO"/>
        </w:rPr>
        <w:t> era realmente una clase de producto en Java, su nombre podría ser recuperada haciendo referencia a la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product.Name</w:t>
      </w:r>
      <w:proofErr w:type="spellEnd"/>
      <w:r w:rsidRPr="00A90C93">
        <w:rPr>
          <w:rFonts w:ascii="Times New Roman" w:eastAsia="Times New Roman" w:hAnsi="Times New Roman" w:cs="Times New Roman"/>
          <w:color w:val="000000"/>
          <w:sz w:val="24"/>
          <w:szCs w:val="24"/>
          <w:lang w:eastAsia="es-CO"/>
        </w:rPr>
        <w:t> método (por ejemplo: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Product.getName</w:t>
      </w:r>
      <w:proofErr w:type="spellEnd"/>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Digamos que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todosProductos</w:t>
      </w:r>
      <w:proofErr w:type="spellEnd"/>
      <w:r w:rsidRPr="00A90C93">
        <w:rPr>
          <w:rFonts w:ascii="Times New Roman" w:eastAsia="Times New Roman" w:hAnsi="Times New Roman" w:cs="Times New Roman"/>
          <w:color w:val="000000"/>
          <w:sz w:val="24"/>
          <w:szCs w:val="24"/>
          <w:lang w:eastAsia="es-CO"/>
        </w:rPr>
        <w:t xml:space="preserve"> es una </w:t>
      </w:r>
      <w:proofErr w:type="spellStart"/>
      <w:r w:rsidRPr="00A90C93">
        <w:rPr>
          <w:rFonts w:ascii="Times New Roman" w:eastAsia="Times New Roman" w:hAnsi="Times New Roman" w:cs="Times New Roman"/>
          <w:color w:val="000000"/>
          <w:sz w:val="24"/>
          <w:szCs w:val="24"/>
          <w:lang w:eastAsia="es-CO"/>
        </w:rPr>
        <w:t>Hashtable</w:t>
      </w:r>
      <w:proofErr w:type="spellEnd"/>
      <w:r w:rsidRPr="00A90C93">
        <w:rPr>
          <w:rFonts w:ascii="Times New Roman" w:eastAsia="Times New Roman" w:hAnsi="Times New Roman" w:cs="Times New Roman"/>
          <w:color w:val="000000"/>
          <w:sz w:val="24"/>
          <w:szCs w:val="24"/>
          <w:lang w:eastAsia="es-CO"/>
        </w:rPr>
        <w:t xml:space="preserve">. Si quieres recuperar los valores fundamentales para la </w:t>
      </w:r>
      <w:proofErr w:type="spellStart"/>
      <w:r w:rsidRPr="00A90C93">
        <w:rPr>
          <w:rFonts w:ascii="Times New Roman" w:eastAsia="Times New Roman" w:hAnsi="Times New Roman" w:cs="Times New Roman"/>
          <w:color w:val="000000"/>
          <w:sz w:val="24"/>
          <w:szCs w:val="24"/>
          <w:lang w:eastAsia="es-CO"/>
        </w:rPr>
        <w:t>Hashtable</w:t>
      </w:r>
      <w:proofErr w:type="spellEnd"/>
      <w:r w:rsidRPr="00A90C93">
        <w:rPr>
          <w:rFonts w:ascii="Times New Roman" w:eastAsia="Times New Roman" w:hAnsi="Times New Roman" w:cs="Times New Roman"/>
          <w:color w:val="000000"/>
          <w:sz w:val="24"/>
          <w:szCs w:val="24"/>
          <w:lang w:eastAsia="es-CO"/>
        </w:rPr>
        <w:t xml:space="preserve">, así como los objetos dentro de la </w:t>
      </w:r>
      <w:proofErr w:type="spellStart"/>
      <w:r w:rsidRPr="00A90C93">
        <w:rPr>
          <w:rFonts w:ascii="Times New Roman" w:eastAsia="Times New Roman" w:hAnsi="Times New Roman" w:cs="Times New Roman"/>
          <w:color w:val="000000"/>
          <w:sz w:val="24"/>
          <w:szCs w:val="24"/>
          <w:lang w:eastAsia="es-CO"/>
        </w:rPr>
        <w:t>Hashtable</w:t>
      </w:r>
      <w:proofErr w:type="spellEnd"/>
      <w:r w:rsidRPr="00A90C93">
        <w:rPr>
          <w:rFonts w:ascii="Times New Roman" w:eastAsia="Times New Roman" w:hAnsi="Times New Roman" w:cs="Times New Roman"/>
          <w:color w:val="000000"/>
          <w:sz w:val="24"/>
          <w:szCs w:val="24"/>
          <w:lang w:eastAsia="es-CO"/>
        </w:rPr>
        <w:t>, puede utilizar código como el siguiente: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Pasado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key</w:t>
      </w:r>
      <w:proofErr w:type="spellEnd"/>
      <w:r w:rsidRPr="00A90C93">
        <w:rPr>
          <w:rFonts w:ascii="Courier New" w:eastAsia="Times New Roman" w:hAnsi="Courier New" w:cs="Courier New"/>
          <w:color w:val="000000"/>
          <w:sz w:val="20"/>
          <w:szCs w:val="20"/>
          <w:lang w:eastAsia="es-CO"/>
        </w:rPr>
        <w:t xml:space="preserve"> en $ </w:t>
      </w:r>
      <w:proofErr w:type="spellStart"/>
      <w:r w:rsidRPr="00A90C93">
        <w:rPr>
          <w:rFonts w:ascii="Courier New" w:eastAsia="Times New Roman" w:hAnsi="Courier New" w:cs="Courier New"/>
          <w:color w:val="000000"/>
          <w:sz w:val="20"/>
          <w:szCs w:val="20"/>
          <w:lang w:eastAsia="es-CO"/>
        </w:rPr>
        <w:t>allProducts.keySet</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gramStart"/>
      <w:r w:rsidRPr="00A90C93">
        <w:rPr>
          <w:rFonts w:ascii="Courier New" w:eastAsia="Times New Roman" w:hAnsi="Courier New" w:cs="Courier New"/>
          <w:color w:val="000000"/>
          <w:sz w:val="20"/>
          <w:szCs w:val="20"/>
          <w:lang w:eastAsia="es-CO"/>
        </w:rPr>
        <w:t>li</w:t>
      </w:r>
      <w:proofErr w:type="gramEnd"/>
      <w:r w:rsidRPr="00A90C93">
        <w:rPr>
          <w:rFonts w:ascii="Courier New" w:eastAsia="Times New Roman" w:hAnsi="Courier New" w:cs="Courier New"/>
          <w:color w:val="000000"/>
          <w:sz w:val="20"/>
          <w:szCs w:val="20"/>
          <w:lang w:eastAsia="es-CO"/>
        </w:rPr>
        <w:t xml:space="preserve">&gt; Leyenda: $ </w:t>
      </w:r>
      <w:proofErr w:type="spellStart"/>
      <w:r w:rsidRPr="00A90C93">
        <w:rPr>
          <w:rFonts w:ascii="Courier New" w:eastAsia="Times New Roman" w:hAnsi="Courier New" w:cs="Courier New"/>
          <w:color w:val="000000"/>
          <w:sz w:val="20"/>
          <w:szCs w:val="20"/>
          <w:lang w:eastAsia="es-CO"/>
        </w:rPr>
        <w:t>key</w:t>
      </w:r>
      <w:proofErr w:type="spellEnd"/>
      <w:r w:rsidRPr="00A90C93">
        <w:rPr>
          <w:rFonts w:ascii="Courier New" w:eastAsia="Times New Roman" w:hAnsi="Courier New" w:cs="Courier New"/>
          <w:color w:val="000000"/>
          <w:sz w:val="20"/>
          <w:szCs w:val="20"/>
          <w:lang w:eastAsia="es-CO"/>
        </w:rPr>
        <w:t xml:space="preserve"> -&gt; Valor: $ </w:t>
      </w:r>
      <w:proofErr w:type="spellStart"/>
      <w:r w:rsidRPr="00A90C93">
        <w:rPr>
          <w:rFonts w:ascii="Courier New" w:eastAsia="Times New Roman" w:hAnsi="Courier New" w:cs="Courier New"/>
          <w:color w:val="000000"/>
          <w:sz w:val="20"/>
          <w:szCs w:val="20"/>
          <w:lang w:eastAsia="es-CO"/>
        </w:rPr>
        <w:t>allProducts.get</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key</w:t>
      </w:r>
      <w:proofErr w:type="spellEnd"/>
      <w:r w:rsidRPr="00A90C93">
        <w:rPr>
          <w:rFonts w:ascii="Courier New" w:eastAsia="Times New Roman" w:hAnsi="Courier New" w:cs="Courier New"/>
          <w:color w:val="000000"/>
          <w:sz w:val="20"/>
          <w:szCs w:val="20"/>
          <w:lang w:eastAsia="es-CO"/>
        </w:rPr>
        <w:t>) &lt;/ li&gt;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Ul</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proporciona una manera fácil de conseguir el contador del bucle de modo que usted puede hacer algo como lo siguiente: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table</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cliente en $ </w:t>
      </w:r>
      <w:proofErr w:type="spellStart"/>
      <w:r w:rsidRPr="00A90C93">
        <w:rPr>
          <w:rFonts w:ascii="Courier New" w:eastAsia="Times New Roman" w:hAnsi="Courier New" w:cs="Courier New"/>
          <w:color w:val="000000"/>
          <w:sz w:val="20"/>
          <w:szCs w:val="20"/>
          <w:lang w:eastAsia="es-CO"/>
        </w:rPr>
        <w:t>customerList</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&lt;</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 xml:space="preserve">&gt; velocidad cuenta &lt;/ </w:t>
      </w:r>
      <w:r w:rsidRPr="00A90C93">
        <w:rPr>
          <w:rFonts w:ascii="Cambria Math" w:eastAsia="Times New Roman" w:hAnsi="Cambria Math" w:cs="Cambria Math"/>
          <w:color w:val="000000"/>
          <w:sz w:val="20"/>
          <w:szCs w:val="20"/>
          <w:lang w:eastAsia="es-CO"/>
        </w:rPr>
        <w: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 </w:t>
      </w:r>
      <w:proofErr w:type="spellStart"/>
      <w:r w:rsidRPr="00A90C93">
        <w:rPr>
          <w:rFonts w:ascii="Courier New" w:eastAsia="Times New Roman" w:hAnsi="Courier New" w:cs="Courier New"/>
          <w:color w:val="000000"/>
          <w:sz w:val="20"/>
          <w:szCs w:val="20"/>
          <w:lang w:eastAsia="es-CO"/>
        </w:rPr>
        <w:t>customer.Name</w:t>
      </w:r>
      <w:proofErr w:type="spellEnd"/>
      <w:r w:rsidRPr="00A90C93">
        <w:rPr>
          <w:rFonts w:ascii="Courier New" w:eastAsia="Times New Roman" w:hAnsi="Courier New" w:cs="Courier New"/>
          <w:color w:val="000000"/>
          <w:sz w:val="20"/>
          <w:szCs w:val="20"/>
          <w:lang w:eastAsia="es-CO"/>
        </w:rPr>
        <w:t xml:space="preserve">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Table</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El nombre predeterminado del contador de bucle variable de referencia, que se especifica en el archivo </w:t>
      </w:r>
      <w:proofErr w:type="spellStart"/>
      <w:r w:rsidRPr="00A90C93">
        <w:rPr>
          <w:rFonts w:ascii="Times New Roman" w:eastAsia="Times New Roman" w:hAnsi="Times New Roman" w:cs="Times New Roman"/>
          <w:color w:val="000000"/>
          <w:sz w:val="24"/>
          <w:szCs w:val="24"/>
          <w:lang w:eastAsia="es-CO"/>
        </w:rPr>
        <w:t>velocity.properties</w:t>
      </w:r>
      <w:proofErr w:type="spellEnd"/>
      <w:r w:rsidRPr="00A90C93">
        <w:rPr>
          <w:rFonts w:ascii="Times New Roman" w:eastAsia="Times New Roman" w:hAnsi="Times New Roman" w:cs="Times New Roman"/>
          <w:color w:val="000000"/>
          <w:sz w:val="24"/>
          <w:szCs w:val="24"/>
          <w:lang w:eastAsia="es-CO"/>
        </w:rPr>
        <w:t xml:space="preserve">, es de $ </w:t>
      </w:r>
      <w:proofErr w:type="spellStart"/>
      <w:r w:rsidRPr="00A90C93">
        <w:rPr>
          <w:rFonts w:ascii="Times New Roman" w:eastAsia="Times New Roman" w:hAnsi="Times New Roman" w:cs="Times New Roman"/>
          <w:color w:val="000000"/>
          <w:sz w:val="24"/>
          <w:szCs w:val="24"/>
          <w:lang w:eastAsia="es-CO"/>
        </w:rPr>
        <w:t>velocityCount</w:t>
      </w:r>
      <w:proofErr w:type="spellEnd"/>
      <w:r w:rsidRPr="00A90C93">
        <w:rPr>
          <w:rFonts w:ascii="Times New Roman" w:eastAsia="Times New Roman" w:hAnsi="Times New Roman" w:cs="Times New Roman"/>
          <w:color w:val="000000"/>
          <w:sz w:val="24"/>
          <w:szCs w:val="24"/>
          <w:lang w:eastAsia="es-CO"/>
        </w:rPr>
        <w:t>. Por defecto, el contador comienza en 1, pero esto puede ser ajustado a 0 o 1 en el </w:t>
      </w:r>
      <w:proofErr w:type="spellStart"/>
      <w:r w:rsidRPr="00A90C93">
        <w:rPr>
          <w:rFonts w:ascii="Courier New" w:eastAsia="Times New Roman" w:hAnsi="Courier New" w:cs="Courier New"/>
          <w:color w:val="000000"/>
          <w:sz w:val="20"/>
          <w:szCs w:val="20"/>
          <w:lang w:eastAsia="es-CO"/>
        </w:rPr>
        <w:t>velocity.properties</w:t>
      </w:r>
      <w:proofErr w:type="spellEnd"/>
      <w:r w:rsidRPr="00A90C93">
        <w:rPr>
          <w:rFonts w:ascii="Times New Roman" w:eastAsia="Times New Roman" w:hAnsi="Times New Roman" w:cs="Times New Roman"/>
          <w:color w:val="000000"/>
          <w:sz w:val="24"/>
          <w:szCs w:val="24"/>
          <w:lang w:eastAsia="es-CO"/>
        </w:rPr>
        <w:t> archivo. Esto es lo que la sección de propiedades contador del bucle del </w:t>
      </w:r>
      <w:proofErr w:type="spellStart"/>
      <w:r w:rsidRPr="00A90C93">
        <w:rPr>
          <w:rFonts w:ascii="Courier New" w:eastAsia="Times New Roman" w:hAnsi="Courier New" w:cs="Courier New"/>
          <w:color w:val="000000"/>
          <w:sz w:val="20"/>
          <w:szCs w:val="20"/>
          <w:lang w:eastAsia="es-CO"/>
        </w:rPr>
        <w:t>velocity.properties</w:t>
      </w:r>
      <w:proofErr w:type="spellEnd"/>
      <w:r w:rsidRPr="00A90C93">
        <w:rPr>
          <w:rFonts w:ascii="Times New Roman" w:eastAsia="Times New Roman" w:hAnsi="Times New Roman" w:cs="Times New Roman"/>
          <w:color w:val="000000"/>
          <w:sz w:val="24"/>
          <w:szCs w:val="24"/>
          <w:lang w:eastAsia="es-CO"/>
        </w:rPr>
        <w:t> parece archivo: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lastRenderedPageBreak/>
        <w:t># Nombre predeterminado del contador del bucle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Referencia variable.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directive.foreach.counter.name = </w:t>
      </w:r>
      <w:proofErr w:type="spellStart"/>
      <w:r w:rsidRPr="00A90C93">
        <w:rPr>
          <w:rFonts w:ascii="Courier New" w:eastAsia="Times New Roman" w:hAnsi="Courier New" w:cs="Courier New"/>
          <w:color w:val="000000"/>
          <w:sz w:val="20"/>
          <w:szCs w:val="20"/>
          <w:lang w:eastAsia="es-CO"/>
        </w:rPr>
        <w:t>velocityCount</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Valor predeterminado de inicio del bucle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Contador de referencia variable.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proofErr w:type="spellStart"/>
      <w:r w:rsidRPr="00A90C93">
        <w:rPr>
          <w:rFonts w:ascii="Courier New" w:eastAsia="Times New Roman" w:hAnsi="Courier New" w:cs="Courier New"/>
          <w:color w:val="000000"/>
          <w:sz w:val="20"/>
          <w:szCs w:val="20"/>
          <w:lang w:eastAsia="es-CO"/>
        </w:rPr>
        <w:t>directive.foreach.counter.initial.value</w:t>
      </w:r>
      <w:proofErr w:type="spellEnd"/>
      <w:r w:rsidRPr="00A90C93">
        <w:rPr>
          <w:rFonts w:ascii="Courier New" w:eastAsia="Times New Roman" w:hAnsi="Courier New" w:cs="Courier New"/>
          <w:color w:val="000000"/>
          <w:sz w:val="20"/>
          <w:szCs w:val="20"/>
          <w:lang w:eastAsia="es-CO"/>
        </w:rPr>
        <w:t xml:space="preserve"> = 1</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 posible establecer un número máximo de veces que un circuito puede ser ejecutado. Por defecto, no hay máximo (indicado por un valor de 0 o menos), pero esto puede estar configurado para un número arbitrario en el </w:t>
      </w:r>
      <w:proofErr w:type="spellStart"/>
      <w:r w:rsidRPr="00A90C93">
        <w:rPr>
          <w:rFonts w:ascii="Courier New" w:eastAsia="Times New Roman" w:hAnsi="Courier New" w:cs="Courier New"/>
          <w:color w:val="000000"/>
          <w:sz w:val="20"/>
          <w:szCs w:val="20"/>
          <w:lang w:eastAsia="es-CO"/>
        </w:rPr>
        <w:t>velocity.properties</w:t>
      </w:r>
      <w:proofErr w:type="spellEnd"/>
      <w:r w:rsidRPr="00A90C93">
        <w:rPr>
          <w:rFonts w:ascii="Times New Roman" w:eastAsia="Times New Roman" w:hAnsi="Times New Roman" w:cs="Times New Roman"/>
          <w:color w:val="000000"/>
          <w:sz w:val="24"/>
          <w:szCs w:val="24"/>
          <w:lang w:eastAsia="es-CO"/>
        </w:rPr>
        <w:t> archivo. Esto es útil como prueba de fallos.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El número máximo permitido de ciclos.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proofErr w:type="spellStart"/>
      <w:r w:rsidRPr="00A90C93">
        <w:rPr>
          <w:rFonts w:ascii="Courier New" w:eastAsia="Times New Roman" w:hAnsi="Courier New" w:cs="Courier New"/>
          <w:color w:val="000000"/>
          <w:sz w:val="20"/>
          <w:szCs w:val="20"/>
          <w:lang w:eastAsia="es-CO"/>
        </w:rPr>
        <w:t>directive.foreach.maxloops</w:t>
      </w:r>
      <w:proofErr w:type="spellEnd"/>
      <w:r w:rsidRPr="00A90C93">
        <w:rPr>
          <w:rFonts w:ascii="Courier New" w:eastAsia="Times New Roman" w:hAnsi="Courier New" w:cs="Courier New"/>
          <w:color w:val="000000"/>
          <w:sz w:val="20"/>
          <w:szCs w:val="20"/>
          <w:lang w:eastAsia="es-CO"/>
        </w:rPr>
        <w:t xml:space="preserve"> = -1</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4" w:name="include"/>
      <w:bookmarkEnd w:id="24"/>
      <w:r w:rsidRPr="00A90C93">
        <w:rPr>
          <w:rFonts w:ascii="Times New Roman" w:eastAsia="Times New Roman" w:hAnsi="Times New Roman" w:cs="Times New Roman"/>
          <w:color w:val="FFFFFF"/>
          <w:sz w:val="28"/>
          <w:szCs w:val="28"/>
          <w:lang w:eastAsia="es-CO"/>
        </w:rPr>
        <w:t>Incluir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include</w:t>
      </w:r>
      <w:proofErr w:type="spellEnd"/>
      <w:r w:rsidRPr="00A90C93">
        <w:rPr>
          <w:rFonts w:ascii="Times New Roman" w:eastAsia="Times New Roman" w:hAnsi="Times New Roman" w:cs="Times New Roman"/>
          <w:color w:val="000000"/>
          <w:sz w:val="24"/>
          <w:szCs w:val="24"/>
          <w:lang w:eastAsia="es-CO"/>
        </w:rPr>
        <w:t> elemento script permite al diseñador de plantillas importar un archivo local, que a su vez se inserta en la ubicación en la que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include</w:t>
      </w:r>
      <w:proofErr w:type="spellEnd"/>
      <w:r w:rsidRPr="00A90C93">
        <w:rPr>
          <w:rFonts w:ascii="Times New Roman" w:eastAsia="Times New Roman" w:hAnsi="Times New Roman" w:cs="Times New Roman"/>
          <w:color w:val="000000"/>
          <w:sz w:val="24"/>
          <w:szCs w:val="24"/>
          <w:lang w:eastAsia="es-CO"/>
        </w:rPr>
        <w:t xml:space="preserve"> se define Directiva. El contenido del archivo no se </w:t>
      </w:r>
      <w:proofErr w:type="gramStart"/>
      <w:r w:rsidRPr="00A90C93">
        <w:rPr>
          <w:rFonts w:ascii="Times New Roman" w:eastAsia="Times New Roman" w:hAnsi="Times New Roman" w:cs="Times New Roman"/>
          <w:color w:val="000000"/>
          <w:sz w:val="24"/>
          <w:szCs w:val="24"/>
          <w:lang w:eastAsia="es-CO"/>
        </w:rPr>
        <w:t>procesan</w:t>
      </w:r>
      <w:proofErr w:type="gramEnd"/>
      <w:r w:rsidRPr="00A90C93">
        <w:rPr>
          <w:rFonts w:ascii="Times New Roman" w:eastAsia="Times New Roman" w:hAnsi="Times New Roman" w:cs="Times New Roman"/>
          <w:color w:val="000000"/>
          <w:sz w:val="24"/>
          <w:szCs w:val="24"/>
          <w:lang w:eastAsia="es-CO"/>
        </w:rPr>
        <w:t xml:space="preserve"> a través del motor de plantillas. Por razones de seguridad, el archivo que se incluye sólo puede estar bajo TEMPLATE_ROOT.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("uno.txt")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archivo en el que 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include</w:t>
      </w:r>
      <w:proofErr w:type="spellEnd"/>
      <w:r w:rsidRPr="00A90C93">
        <w:rPr>
          <w:rFonts w:ascii="Times New Roman" w:eastAsia="Times New Roman" w:hAnsi="Times New Roman" w:cs="Times New Roman"/>
          <w:color w:val="000000"/>
          <w:sz w:val="24"/>
          <w:szCs w:val="24"/>
          <w:lang w:eastAsia="es-CO"/>
        </w:rPr>
        <w:t> Directiva se refiere está encerrada entre comillas. Si se incluye más de un archivo, deben estar separados por comas.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("one.gif", "two.txt", "three.htm")</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archivo que se está incluido no necesita ser referenciado por su nombre, de hecho, a menudo es preferible utilizar una variable en lugar de un nombre de archivo. Esto podría ser útil para orientar la producción de acuerdo a criterios determinados, cuando se presente la solicitud de la página. He aquí un ejemplo que muestra tanto un nombre de archivo y una variable.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("greetings.txt", $ </w:t>
      </w:r>
      <w:proofErr w:type="spellStart"/>
      <w:r w:rsidRPr="00A90C93">
        <w:rPr>
          <w:rFonts w:ascii="Courier New" w:eastAsia="Times New Roman" w:hAnsi="Courier New" w:cs="Courier New"/>
          <w:color w:val="000000"/>
          <w:sz w:val="20"/>
          <w:szCs w:val="20"/>
          <w:lang w:eastAsia="es-CO"/>
        </w:rPr>
        <w:t>seasonalstock</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5" w:name="parse"/>
      <w:bookmarkEnd w:id="25"/>
      <w:r w:rsidRPr="00A90C93">
        <w:rPr>
          <w:rFonts w:ascii="Times New Roman" w:eastAsia="Times New Roman" w:hAnsi="Times New Roman" w:cs="Times New Roman"/>
          <w:color w:val="FFFFFF"/>
          <w:sz w:val="28"/>
          <w:szCs w:val="28"/>
          <w:lang w:eastAsia="es-CO"/>
        </w:rPr>
        <w:t>Analizar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elemento script permite al diseñador de plantillas importar un archivo local que contiene VTL.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analizará el VTL y hacer que la plantilla especificada.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Parse</w:t>
      </w:r>
      <w:proofErr w:type="spellEnd"/>
      <w:r w:rsidRPr="00A90C93">
        <w:rPr>
          <w:rFonts w:ascii="Courier New" w:eastAsia="Times New Roman" w:hAnsi="Courier New" w:cs="Courier New"/>
          <w:color w:val="000000"/>
          <w:sz w:val="20"/>
          <w:szCs w:val="20"/>
          <w:lang w:eastAsia="es-CO"/>
        </w:rPr>
        <w:t xml:space="preserve"> ("me.vm")</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Al igual que 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include</w:t>
      </w:r>
      <w:proofErr w:type="spellEnd"/>
      <w:r w:rsidRPr="00A90C93">
        <w:rPr>
          <w:rFonts w:ascii="Times New Roman" w:eastAsia="Times New Roman" w:hAnsi="Times New Roman" w:cs="Times New Roman"/>
          <w:color w:val="000000"/>
          <w:sz w:val="24"/>
          <w:szCs w:val="24"/>
          <w:lang w:eastAsia="es-CO"/>
        </w:rPr>
        <w:t> Directiva,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puede tomar una variable en lugar de una plantilla. Cualquier plantilla a la que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refiere deben incluirse en TEMPLATE_ROOT. A diferencia de la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include</w:t>
      </w:r>
      <w:proofErr w:type="spellEnd"/>
      <w:r w:rsidRPr="00A90C93">
        <w:rPr>
          <w:rFonts w:ascii="Times New Roman" w:eastAsia="Times New Roman" w:hAnsi="Times New Roman" w:cs="Times New Roman"/>
          <w:color w:val="000000"/>
          <w:sz w:val="24"/>
          <w:szCs w:val="24"/>
          <w:lang w:eastAsia="es-CO"/>
        </w:rPr>
        <w:t> Directiva,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sólo tomará un solo argumento.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Plantillas de VTL pueden tener </w:t>
      </w:r>
      <w:r w:rsidRPr="00A90C93">
        <w:rPr>
          <w:rFonts w:ascii="Times New Roman" w:eastAsia="Times New Roman" w:hAnsi="Times New Roman" w:cs="Times New Roman"/>
          <w:i/>
          <w:iCs/>
          <w:color w:val="000000"/>
          <w:sz w:val="24"/>
          <w:szCs w:val="24"/>
          <w:lang w:eastAsia="es-CO"/>
        </w:rPr>
        <w:t># analizar</w:t>
      </w:r>
      <w:r w:rsidRPr="00A90C93">
        <w:rPr>
          <w:rFonts w:ascii="Times New Roman" w:eastAsia="Times New Roman" w:hAnsi="Times New Roman" w:cs="Times New Roman"/>
          <w:color w:val="000000"/>
          <w:sz w:val="24"/>
          <w:szCs w:val="24"/>
          <w:lang w:eastAsia="es-CO"/>
        </w:rPr>
        <w:t> los datos referentes a las plantillas que a su vez han </w:t>
      </w:r>
      <w:r w:rsidRPr="00A90C93">
        <w:rPr>
          <w:rFonts w:ascii="Times New Roman" w:eastAsia="Times New Roman" w:hAnsi="Times New Roman" w:cs="Times New Roman"/>
          <w:i/>
          <w:iCs/>
          <w:color w:val="000000"/>
          <w:sz w:val="24"/>
          <w:szCs w:val="24"/>
          <w:lang w:eastAsia="es-CO"/>
        </w:rPr>
        <w:t># Analizar</w:t>
      </w:r>
      <w:r w:rsidRPr="00A90C93">
        <w:rPr>
          <w:rFonts w:ascii="Times New Roman" w:eastAsia="Times New Roman" w:hAnsi="Times New Roman" w:cs="Times New Roman"/>
          <w:color w:val="000000"/>
          <w:sz w:val="24"/>
          <w:szCs w:val="24"/>
          <w:lang w:eastAsia="es-CO"/>
        </w:rPr>
        <w:t xml:space="preserve"> declaraciones. Por ajustado a 10 por defecto, </w:t>
      </w:r>
      <w:proofErr w:type="spellStart"/>
      <w:r w:rsidRPr="00A90C93">
        <w:rPr>
          <w:rFonts w:ascii="Times New Roman" w:eastAsia="Times New Roman" w:hAnsi="Times New Roman" w:cs="Times New Roman"/>
          <w:color w:val="000000"/>
          <w:sz w:val="24"/>
          <w:szCs w:val="24"/>
          <w:lang w:eastAsia="es-CO"/>
        </w:rPr>
        <w:t>el</w:t>
      </w:r>
      <w:r w:rsidRPr="00A90C93">
        <w:rPr>
          <w:rFonts w:ascii="Times New Roman" w:eastAsia="Times New Roman" w:hAnsi="Times New Roman" w:cs="Times New Roman"/>
          <w:i/>
          <w:iCs/>
          <w:color w:val="000000"/>
          <w:sz w:val="24"/>
          <w:szCs w:val="24"/>
          <w:lang w:eastAsia="es-CO"/>
        </w:rPr>
        <w:t>directive.parse.max.depth</w:t>
      </w:r>
      <w:proofErr w:type="spellEnd"/>
      <w:r w:rsidRPr="00A90C93">
        <w:rPr>
          <w:rFonts w:ascii="Times New Roman" w:eastAsia="Times New Roman" w:hAnsi="Times New Roman" w:cs="Times New Roman"/>
          <w:color w:val="000000"/>
          <w:sz w:val="24"/>
          <w:szCs w:val="24"/>
          <w:lang w:eastAsia="es-CO"/>
        </w:rPr>
        <w:t> línea del </w:t>
      </w:r>
      <w:proofErr w:type="spellStart"/>
      <w:r w:rsidRPr="00A90C93">
        <w:rPr>
          <w:rFonts w:ascii="Courier New" w:eastAsia="Times New Roman" w:hAnsi="Courier New" w:cs="Courier New"/>
          <w:color w:val="000000"/>
          <w:sz w:val="20"/>
          <w:szCs w:val="20"/>
          <w:lang w:eastAsia="es-CO"/>
        </w:rPr>
        <w:t>velocity.properties</w:t>
      </w:r>
      <w:proofErr w:type="spellEnd"/>
      <w:r w:rsidRPr="00A90C93">
        <w:rPr>
          <w:rFonts w:ascii="Times New Roman" w:eastAsia="Times New Roman" w:hAnsi="Times New Roman" w:cs="Times New Roman"/>
          <w:color w:val="000000"/>
          <w:sz w:val="24"/>
          <w:szCs w:val="24"/>
          <w:lang w:eastAsia="es-CO"/>
        </w:rPr>
        <w:t> permite a los usuarios personalizar el número máximo de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referencias que pueden producirse a partir de una única plantilla. (Nota: Si el </w:t>
      </w:r>
      <w:proofErr w:type="spellStart"/>
      <w:r w:rsidRPr="00A90C93">
        <w:rPr>
          <w:rFonts w:ascii="Times New Roman" w:eastAsia="Times New Roman" w:hAnsi="Times New Roman" w:cs="Times New Roman"/>
          <w:i/>
          <w:iCs/>
          <w:color w:val="000000"/>
          <w:sz w:val="24"/>
          <w:szCs w:val="24"/>
          <w:lang w:eastAsia="es-CO"/>
        </w:rPr>
        <w:t>directive.parse.max.depth</w:t>
      </w:r>
      <w:proofErr w:type="spellEnd"/>
      <w:r w:rsidRPr="00A90C93">
        <w:rPr>
          <w:rFonts w:ascii="Times New Roman" w:eastAsia="Times New Roman" w:hAnsi="Times New Roman" w:cs="Times New Roman"/>
          <w:color w:val="000000"/>
          <w:sz w:val="24"/>
          <w:szCs w:val="24"/>
          <w:lang w:eastAsia="es-CO"/>
        </w:rPr>
        <w:t> propiedad está ausente de la </w:t>
      </w:r>
      <w:proofErr w:type="spellStart"/>
      <w:r w:rsidRPr="00A90C93">
        <w:rPr>
          <w:rFonts w:ascii="Courier New" w:eastAsia="Times New Roman" w:hAnsi="Courier New" w:cs="Courier New"/>
          <w:color w:val="000000"/>
          <w:sz w:val="20"/>
          <w:szCs w:val="20"/>
          <w:lang w:eastAsia="es-CO"/>
        </w:rPr>
        <w:t>velocity.properties</w:t>
      </w:r>
      <w:proofErr w:type="spellEnd"/>
      <w:r w:rsidRPr="00A90C93">
        <w:rPr>
          <w:rFonts w:ascii="Times New Roman" w:eastAsia="Times New Roman" w:hAnsi="Times New Roman" w:cs="Times New Roman"/>
          <w:color w:val="000000"/>
          <w:sz w:val="24"/>
          <w:szCs w:val="24"/>
          <w:lang w:eastAsia="es-CO"/>
        </w:rPr>
        <w:t xml:space="preserve"> archivo, la velocidad se establece este valor predeterminado a 10.) </w:t>
      </w:r>
      <w:proofErr w:type="gramStart"/>
      <w:r w:rsidRPr="00A90C93">
        <w:rPr>
          <w:rFonts w:ascii="Times New Roman" w:eastAsia="Times New Roman" w:hAnsi="Times New Roman" w:cs="Times New Roman"/>
          <w:color w:val="000000"/>
          <w:sz w:val="24"/>
          <w:szCs w:val="24"/>
          <w:lang w:eastAsia="es-CO"/>
        </w:rPr>
        <w:t>recursividad</w:t>
      </w:r>
      <w:proofErr w:type="gramEnd"/>
      <w:r w:rsidRPr="00A90C93">
        <w:rPr>
          <w:rFonts w:ascii="Times New Roman" w:eastAsia="Times New Roman" w:hAnsi="Times New Roman" w:cs="Times New Roman"/>
          <w:color w:val="000000"/>
          <w:sz w:val="24"/>
          <w:szCs w:val="24"/>
          <w:lang w:eastAsia="es-CO"/>
        </w:rPr>
        <w:t xml:space="preserve"> se permite, por ejemplo, si la plantilla </w:t>
      </w:r>
      <w:r w:rsidRPr="00A90C93">
        <w:rPr>
          <w:rFonts w:ascii="Courier New" w:eastAsia="Times New Roman" w:hAnsi="Courier New" w:cs="Courier New"/>
          <w:color w:val="000000"/>
          <w:sz w:val="20"/>
          <w:szCs w:val="20"/>
          <w:lang w:eastAsia="es-CO"/>
        </w:rPr>
        <w:t>hacerfoo.vm</w:t>
      </w:r>
      <w:r w:rsidRPr="00A90C93">
        <w:rPr>
          <w:rFonts w:ascii="Times New Roman" w:eastAsia="Times New Roman" w:hAnsi="Times New Roman" w:cs="Times New Roman"/>
          <w:color w:val="000000"/>
          <w:sz w:val="24"/>
          <w:szCs w:val="24"/>
          <w:lang w:eastAsia="es-CO"/>
        </w:rPr>
        <w:t> contiene las siguientes líneas: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Cuenta atrás.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count</w:t>
      </w:r>
      <w:proofErr w:type="spellEnd"/>
      <w:r w:rsidRPr="00A90C93">
        <w:rPr>
          <w:rFonts w:ascii="Courier New" w:eastAsia="Times New Roman" w:hAnsi="Courier New" w:cs="Courier New"/>
          <w:color w:val="000000"/>
          <w:sz w:val="20"/>
          <w:szCs w:val="20"/>
          <w:lang w:eastAsia="es-CO"/>
        </w:rPr>
        <w:t xml:space="preserve"> = 8)</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Parse</w:t>
      </w:r>
      <w:proofErr w:type="spellEnd"/>
      <w:r w:rsidRPr="00A90C93">
        <w:rPr>
          <w:rFonts w:ascii="Courier New" w:eastAsia="Times New Roman" w:hAnsi="Courier New" w:cs="Courier New"/>
          <w:color w:val="000000"/>
          <w:sz w:val="20"/>
          <w:szCs w:val="20"/>
          <w:lang w:eastAsia="es-CO"/>
        </w:rPr>
        <w:t xml:space="preserve"> ("parsefoo.vm")</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Todo hecho con hacerfoo.vm!</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Sería referencia a la plantilla </w:t>
      </w:r>
      <w:proofErr w:type="gramStart"/>
      <w:r w:rsidRPr="00A90C93">
        <w:rPr>
          <w:rFonts w:ascii="Courier New" w:eastAsia="Times New Roman" w:hAnsi="Courier New" w:cs="Courier New"/>
          <w:color w:val="000000"/>
          <w:sz w:val="20"/>
          <w:szCs w:val="20"/>
          <w:lang w:eastAsia="es-CO"/>
        </w:rPr>
        <w:t>parsefoo.vm</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que podría contener la siguiente VTL: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Cuenta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cuenta = $ </w:t>
      </w:r>
      <w:proofErr w:type="spellStart"/>
      <w:r w:rsidRPr="00A90C93">
        <w:rPr>
          <w:rFonts w:ascii="Courier New" w:eastAsia="Times New Roman" w:hAnsi="Courier New" w:cs="Courier New"/>
          <w:color w:val="000000"/>
          <w:sz w:val="20"/>
          <w:szCs w:val="20"/>
          <w:lang w:eastAsia="es-CO"/>
        </w:rPr>
        <w:t>count</w:t>
      </w:r>
      <w:proofErr w:type="spellEnd"/>
      <w:r w:rsidRPr="00A90C93">
        <w:rPr>
          <w:rFonts w:ascii="Courier New" w:eastAsia="Times New Roman" w:hAnsi="Courier New" w:cs="Courier New"/>
          <w:color w:val="000000"/>
          <w:sz w:val="20"/>
          <w:szCs w:val="20"/>
          <w:lang w:eastAsia="es-CO"/>
        </w:rPr>
        <w:t xml:space="preserve"> - 1)</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count</w:t>
      </w:r>
      <w:proofErr w:type="spellEnd"/>
      <w:r w:rsidRPr="00A90C93">
        <w:rPr>
          <w:rFonts w:ascii="Courier New" w:eastAsia="Times New Roman" w:hAnsi="Courier New" w:cs="Courier New"/>
          <w:color w:val="000000"/>
          <w:sz w:val="20"/>
          <w:szCs w:val="20"/>
          <w:lang w:eastAsia="es-CO"/>
        </w:rPr>
        <w:t>&gt; 0)</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Parse</w:t>
      </w:r>
      <w:proofErr w:type="spellEnd"/>
      <w:r w:rsidRPr="00A90C93">
        <w:rPr>
          <w:rFonts w:ascii="Courier New" w:eastAsia="Times New Roman" w:hAnsi="Courier New" w:cs="Courier New"/>
          <w:color w:val="000000"/>
          <w:sz w:val="20"/>
          <w:szCs w:val="20"/>
          <w:lang w:eastAsia="es-CO"/>
        </w:rPr>
        <w:t xml:space="preserve"> ("parsefoo.vm")</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Else</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Todo hecho con parsefoo.vm!</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Después de "cuenta atrás". Se muestra,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pasa por </w:t>
      </w:r>
      <w:proofErr w:type="gramStart"/>
      <w:r w:rsidRPr="00A90C93">
        <w:rPr>
          <w:rFonts w:ascii="Courier New" w:eastAsia="Times New Roman" w:hAnsi="Courier New" w:cs="Courier New"/>
          <w:color w:val="000000"/>
          <w:sz w:val="20"/>
          <w:szCs w:val="20"/>
          <w:lang w:eastAsia="es-CO"/>
        </w:rPr>
        <w:t>parsefoo.vm</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a contar a partir del 8. Cuando la cuenta llegue a 0, se mostrará el "Todo hecho con parsefoo.vm!" mensaje. En este punto, la velocidad volverá a </w:t>
      </w:r>
      <w:r w:rsidRPr="00A90C93">
        <w:rPr>
          <w:rFonts w:ascii="Courier New" w:eastAsia="Times New Roman" w:hAnsi="Courier New" w:cs="Courier New"/>
          <w:color w:val="000000"/>
          <w:sz w:val="20"/>
          <w:szCs w:val="20"/>
          <w:lang w:eastAsia="es-CO"/>
        </w:rPr>
        <w:t>hacerfoo.vm</w:t>
      </w:r>
      <w:r w:rsidRPr="00A90C93">
        <w:rPr>
          <w:rFonts w:ascii="Times New Roman" w:eastAsia="Times New Roman" w:hAnsi="Times New Roman" w:cs="Times New Roman"/>
          <w:color w:val="000000"/>
          <w:sz w:val="24"/>
          <w:szCs w:val="24"/>
          <w:lang w:eastAsia="es-CO"/>
        </w:rPr>
        <w:t> y salida del "Todo hecho con hacerfoo.vm!" mensaje.</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6" w:name="stop"/>
      <w:bookmarkEnd w:id="26"/>
      <w:r w:rsidRPr="00A90C93">
        <w:rPr>
          <w:rFonts w:ascii="Times New Roman" w:eastAsia="Times New Roman" w:hAnsi="Times New Roman" w:cs="Times New Roman"/>
          <w:color w:val="FFFFFF"/>
          <w:sz w:val="28"/>
          <w:szCs w:val="28"/>
          <w:lang w:eastAsia="es-CO"/>
        </w:rPr>
        <w:t>Deténgase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w:t>
      </w:r>
      <w:r w:rsidRPr="00A90C93">
        <w:rPr>
          <w:rFonts w:ascii="Times New Roman" w:eastAsia="Times New Roman" w:hAnsi="Times New Roman" w:cs="Times New Roman"/>
          <w:i/>
          <w:iCs/>
          <w:color w:val="000000"/>
          <w:sz w:val="24"/>
          <w:szCs w:val="24"/>
          <w:lang w:eastAsia="es-CO"/>
        </w:rPr>
        <w:t># parada</w:t>
      </w:r>
      <w:r w:rsidRPr="00A90C93">
        <w:rPr>
          <w:rFonts w:ascii="Times New Roman" w:eastAsia="Times New Roman" w:hAnsi="Times New Roman" w:cs="Times New Roman"/>
          <w:color w:val="000000"/>
          <w:sz w:val="24"/>
          <w:szCs w:val="24"/>
          <w:lang w:eastAsia="es-CO"/>
        </w:rPr>
        <w:t> elemento de secuencia de comandos permite que el diseñador de la plantilla para detener la ejecución del motor de la plantilla y de regreso. Esto es útil para propósitos de depuración.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Stop</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7" w:name="velocimacros"/>
      <w:bookmarkEnd w:id="27"/>
      <w:proofErr w:type="spellStart"/>
      <w:r w:rsidRPr="00A90C93">
        <w:rPr>
          <w:rFonts w:ascii="Times New Roman" w:eastAsia="Times New Roman" w:hAnsi="Times New Roman" w:cs="Times New Roman"/>
          <w:color w:val="FFFFFF"/>
          <w:sz w:val="28"/>
          <w:szCs w:val="28"/>
          <w:lang w:eastAsia="es-CO"/>
        </w:rPr>
        <w:t>Velocimacros</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El </w:t>
      </w:r>
      <w:r w:rsidRPr="00A90C93">
        <w:rPr>
          <w:rFonts w:ascii="Times New Roman" w:eastAsia="Times New Roman" w:hAnsi="Times New Roman" w:cs="Times New Roman"/>
          <w:i/>
          <w:iCs/>
          <w:color w:val="000000"/>
          <w:sz w:val="24"/>
          <w:szCs w:val="24"/>
          <w:lang w:eastAsia="es-CO"/>
        </w:rPr>
        <w:t># macro</w:t>
      </w:r>
      <w:r w:rsidRPr="00A90C93">
        <w:rPr>
          <w:rFonts w:ascii="Times New Roman" w:eastAsia="Times New Roman" w:hAnsi="Times New Roman" w:cs="Times New Roman"/>
          <w:color w:val="000000"/>
          <w:sz w:val="24"/>
          <w:szCs w:val="24"/>
          <w:lang w:eastAsia="es-CO"/>
        </w:rPr>
        <w:t> elemento script permite a los diseñadores de plantillas para definir un segmento repetido de una plantilla VTL.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son muy útiles en una amplia gama de escenarios simples y complejos. Este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creado con el único propósito de salvar a las pulsaciones de teclado y minimizar los errores tipográficos, ofrece una introducción al concepto de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Macro (d)</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El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está definido en este ejemplo es </w:t>
      </w:r>
      <w:proofErr w:type="gramStart"/>
      <w:r w:rsidRPr="00A90C93">
        <w:rPr>
          <w:rFonts w:ascii="Times New Roman" w:eastAsia="Times New Roman" w:hAnsi="Times New Roman" w:cs="Times New Roman"/>
          <w:i/>
          <w:iCs/>
          <w:color w:val="000000"/>
          <w:sz w:val="24"/>
          <w:szCs w:val="24"/>
          <w:lang w:eastAsia="es-CO"/>
        </w:rPr>
        <w:t>d</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y que puede ser llamado de una manera análoga a cualquier otra directiva VTL: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D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Cuando esta plantilla se llama, la velocidad reemplazaría </w:t>
      </w:r>
      <w:r w:rsidRPr="00A90C93">
        <w:rPr>
          <w:rFonts w:ascii="Times New Roman" w:eastAsia="Times New Roman" w:hAnsi="Times New Roman" w:cs="Times New Roman"/>
          <w:i/>
          <w:iCs/>
          <w:color w:val="000000"/>
          <w:sz w:val="24"/>
          <w:szCs w:val="24"/>
          <w:lang w:eastAsia="es-CO"/>
        </w:rPr>
        <w:t># d ()</w:t>
      </w:r>
      <w:r w:rsidRPr="00A90C93">
        <w:rPr>
          <w:rFonts w:ascii="Times New Roman" w:eastAsia="Times New Roman" w:hAnsi="Times New Roman" w:cs="Times New Roman"/>
          <w:color w:val="000000"/>
          <w:sz w:val="24"/>
          <w:szCs w:val="24"/>
          <w:lang w:eastAsia="es-CO"/>
        </w:rPr>
        <w:t> con una fila que contiene una única, celda de datos vacía.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podría tomar cualquier número de argumentos - incluso argumentos cero, como se demostró en el primer ejemplo, es una opción - pero cuando se invoca el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debe ser llamado con el mismo número de argumentos con los que se ha definido. Muchos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más complicado que el que se ha definido anteriormente. Aquí está una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que toma dos argumentos, un color y una gran variedad.</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Macro (</w:t>
      </w:r>
      <w:proofErr w:type="spellStart"/>
      <w:r w:rsidRPr="00A90C93">
        <w:rPr>
          <w:rFonts w:ascii="Courier New" w:eastAsia="Times New Roman" w:hAnsi="Courier New" w:cs="Courier New"/>
          <w:color w:val="000000"/>
          <w:sz w:val="20"/>
          <w:szCs w:val="20"/>
          <w:lang w:eastAsia="es-CO"/>
        </w:rPr>
        <w:t>filastabla</w:t>
      </w:r>
      <w:proofErr w:type="spellEnd"/>
      <w:r w:rsidRPr="00A90C93">
        <w:rPr>
          <w:rFonts w:ascii="Courier New" w:eastAsia="Times New Roman" w:hAnsi="Courier New" w:cs="Courier New"/>
          <w:color w:val="000000"/>
          <w:sz w:val="20"/>
          <w:szCs w:val="20"/>
          <w:lang w:eastAsia="es-CO"/>
        </w:rPr>
        <w:t xml:space="preserve"> $ color $ </w:t>
      </w:r>
      <w:proofErr w:type="spellStart"/>
      <w:r w:rsidRPr="00A90C93">
        <w:rPr>
          <w:rFonts w:ascii="Courier New" w:eastAsia="Times New Roman" w:hAnsi="Courier New" w:cs="Courier New"/>
          <w:color w:val="000000"/>
          <w:sz w:val="20"/>
          <w:szCs w:val="20"/>
          <w:lang w:eastAsia="es-CO"/>
        </w:rPr>
        <w:t>algunalista</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algo en $ </w:t>
      </w:r>
      <w:proofErr w:type="spellStart"/>
      <w:r w:rsidRPr="00A90C93">
        <w:rPr>
          <w:rFonts w:ascii="Courier New" w:eastAsia="Times New Roman" w:hAnsi="Courier New" w:cs="Courier New"/>
          <w:color w:val="000000"/>
          <w:sz w:val="20"/>
          <w:szCs w:val="20"/>
          <w:lang w:eastAsia="es-CO"/>
        </w:rPr>
        <w:t>algunalista</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=$color&gt; $ algo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El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está definido en este ejemplo, </w:t>
      </w:r>
      <w:proofErr w:type="spellStart"/>
      <w:proofErr w:type="gramStart"/>
      <w:r w:rsidRPr="00A90C93">
        <w:rPr>
          <w:rFonts w:ascii="Times New Roman" w:eastAsia="Times New Roman" w:hAnsi="Times New Roman" w:cs="Times New Roman"/>
          <w:i/>
          <w:iCs/>
          <w:color w:val="000000"/>
          <w:sz w:val="24"/>
          <w:szCs w:val="24"/>
          <w:lang w:eastAsia="es-CO"/>
        </w:rPr>
        <w:t>filastabla</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toma dos argumentos. El primer argumento toma el lugar de </w:t>
      </w:r>
      <w:r w:rsidRPr="00A90C93">
        <w:rPr>
          <w:rFonts w:ascii="Times New Roman" w:eastAsia="Times New Roman" w:hAnsi="Times New Roman" w:cs="Times New Roman"/>
          <w:i/>
          <w:iCs/>
          <w:color w:val="000000"/>
          <w:sz w:val="24"/>
          <w:szCs w:val="24"/>
          <w:lang w:eastAsia="es-CO"/>
        </w:rPr>
        <w:t xml:space="preserve">$ </w:t>
      </w:r>
      <w:proofErr w:type="gramStart"/>
      <w:r w:rsidRPr="00A90C93">
        <w:rPr>
          <w:rFonts w:ascii="Times New Roman" w:eastAsia="Times New Roman" w:hAnsi="Times New Roman" w:cs="Times New Roman"/>
          <w:i/>
          <w:iCs/>
          <w:color w:val="000000"/>
          <w:sz w:val="24"/>
          <w:szCs w:val="24"/>
          <w:lang w:eastAsia="es-CO"/>
        </w:rPr>
        <w:t>color</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y el segundo argumento toma el lugar de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algunalista</w:t>
      </w:r>
      <w:proofErr w:type="spellEnd"/>
      <w:r w:rsidRPr="00A90C93">
        <w:rPr>
          <w:rFonts w:ascii="Times New Roman" w:eastAsia="Times New Roman" w:hAnsi="Times New Roman" w:cs="Times New Roman"/>
          <w:color w:val="000000"/>
          <w:sz w:val="24"/>
          <w:szCs w:val="24"/>
          <w:lang w:eastAsia="es-CO"/>
        </w:rPr>
        <w:t>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Cualquier cosa que se puede poner en una plantilla VTL puede entrar en el cuerpo de un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El </w:t>
      </w:r>
      <w:proofErr w:type="spellStart"/>
      <w:r w:rsidRPr="00A90C93">
        <w:rPr>
          <w:rFonts w:ascii="Times New Roman" w:eastAsia="Times New Roman" w:hAnsi="Times New Roman" w:cs="Times New Roman"/>
          <w:i/>
          <w:iCs/>
          <w:color w:val="000000"/>
          <w:sz w:val="24"/>
          <w:szCs w:val="24"/>
          <w:lang w:eastAsia="es-CO"/>
        </w:rPr>
        <w:t>filastabla</w:t>
      </w:r>
      <w:proofErr w:type="spellEnd"/>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es un </w:t>
      </w:r>
      <w:proofErr w:type="spell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comunicado. Hay dos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end</w:t>
      </w:r>
      <w:proofErr w:type="spellEnd"/>
      <w:r w:rsidRPr="00A90C93">
        <w:rPr>
          <w:rFonts w:ascii="Times New Roman" w:eastAsia="Times New Roman" w:hAnsi="Times New Roman" w:cs="Times New Roman"/>
          <w:color w:val="000000"/>
          <w:sz w:val="24"/>
          <w:szCs w:val="24"/>
          <w:lang w:eastAsia="es-CO"/>
        </w:rPr>
        <w:t> declaraciones en la definición del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filastabla</w:t>
      </w:r>
      <w:proofErr w:type="spellEnd"/>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el primero pertenece a la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la segunda termina la definición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GREATLAKES = ["Superior", "Michigan", "Huron", "Erie", "Ontario"])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color = "blue")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table</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Filastabla</w:t>
      </w:r>
      <w:proofErr w:type="spellEnd"/>
      <w:r w:rsidRPr="00A90C93">
        <w:rPr>
          <w:rFonts w:ascii="Courier New" w:eastAsia="Times New Roman" w:hAnsi="Courier New" w:cs="Courier New"/>
          <w:color w:val="000000"/>
          <w:sz w:val="20"/>
          <w:szCs w:val="20"/>
          <w:lang w:eastAsia="es-CO"/>
        </w:rPr>
        <w:t xml:space="preserve"> ($ color $ GREATLAKES)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Table</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Note que </w:t>
      </w:r>
      <w:r w:rsidRPr="00A90C93">
        <w:rPr>
          <w:rFonts w:ascii="Times New Roman" w:eastAsia="Times New Roman" w:hAnsi="Times New Roman" w:cs="Times New Roman"/>
          <w:i/>
          <w:iCs/>
          <w:color w:val="000000"/>
          <w:sz w:val="24"/>
          <w:szCs w:val="24"/>
          <w:lang w:eastAsia="es-CO"/>
        </w:rPr>
        <w:t>$ GREATLAKES</w:t>
      </w:r>
      <w:r w:rsidRPr="00A90C93">
        <w:rPr>
          <w:rFonts w:ascii="Times New Roman" w:eastAsia="Times New Roman" w:hAnsi="Times New Roman" w:cs="Times New Roman"/>
          <w:color w:val="000000"/>
          <w:sz w:val="24"/>
          <w:szCs w:val="24"/>
          <w:lang w:eastAsia="es-CO"/>
        </w:rPr>
        <w:t> toma el lugar de </w:t>
      </w:r>
      <w:r w:rsidRPr="00A90C93">
        <w:rPr>
          <w:rFonts w:ascii="Times New Roman" w:eastAsia="Times New Roman" w:hAnsi="Times New Roman" w:cs="Times New Roman"/>
          <w:i/>
          <w:iCs/>
          <w:color w:val="000000"/>
          <w:sz w:val="24"/>
          <w:szCs w:val="24"/>
          <w:lang w:eastAsia="es-CO"/>
        </w:rPr>
        <w:t xml:space="preserve">$ </w:t>
      </w:r>
      <w:proofErr w:type="spellStart"/>
      <w:proofErr w:type="gramStart"/>
      <w:r w:rsidRPr="00A90C93">
        <w:rPr>
          <w:rFonts w:ascii="Times New Roman" w:eastAsia="Times New Roman" w:hAnsi="Times New Roman" w:cs="Times New Roman"/>
          <w:i/>
          <w:iCs/>
          <w:color w:val="000000"/>
          <w:sz w:val="24"/>
          <w:szCs w:val="24"/>
          <w:lang w:eastAsia="es-CO"/>
        </w:rPr>
        <w:t>algunalista</w:t>
      </w:r>
      <w:proofErr w:type="spellEnd"/>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Cuando 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filastabla</w:t>
      </w:r>
      <w:proofErr w:type="spellEnd"/>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se llama en esta situación, se genera el siguiente resultado: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table</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="blue"&gt; Superior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="blue"&gt; Michigan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="blue"&gt; Huron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="blue"&gt; Erie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="blue"&gt; Ontario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Table</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pueden definirse </w:t>
      </w:r>
      <w:r w:rsidRPr="00A90C93">
        <w:rPr>
          <w:rFonts w:ascii="Times New Roman" w:eastAsia="Times New Roman" w:hAnsi="Times New Roman" w:cs="Times New Roman"/>
          <w:i/>
          <w:iCs/>
          <w:color w:val="000000"/>
          <w:sz w:val="24"/>
          <w:szCs w:val="24"/>
          <w:lang w:eastAsia="es-CO"/>
        </w:rPr>
        <w:t>en línea</w:t>
      </w:r>
      <w:r w:rsidRPr="00A90C93">
        <w:rPr>
          <w:rFonts w:ascii="Times New Roman" w:eastAsia="Times New Roman" w:hAnsi="Times New Roman" w:cs="Times New Roman"/>
          <w:color w:val="000000"/>
          <w:sz w:val="24"/>
          <w:szCs w:val="24"/>
          <w:lang w:eastAsia="es-CO"/>
        </w:rPr>
        <w:t xml:space="preserve"> en una plantilla de velocidad, lo que significa que no está disponible a otras plantillas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en el mismo sitio </w:t>
      </w:r>
      <w:proofErr w:type="spellStart"/>
      <w:r w:rsidRPr="00A90C93">
        <w:rPr>
          <w:rFonts w:ascii="Times New Roman" w:eastAsia="Times New Roman" w:hAnsi="Times New Roman" w:cs="Times New Roman"/>
          <w:color w:val="000000"/>
          <w:sz w:val="24"/>
          <w:szCs w:val="24"/>
          <w:lang w:eastAsia="es-CO"/>
        </w:rPr>
        <w:t>web.Definición</w:t>
      </w:r>
      <w:proofErr w:type="spellEnd"/>
      <w:r w:rsidRPr="00A90C93">
        <w:rPr>
          <w:rFonts w:ascii="Times New Roman" w:eastAsia="Times New Roman" w:hAnsi="Times New Roman" w:cs="Times New Roman"/>
          <w:color w:val="000000"/>
          <w:sz w:val="24"/>
          <w:szCs w:val="24"/>
          <w:lang w:eastAsia="es-CO"/>
        </w:rPr>
        <w:t xml:space="preserve"> de un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de tal manera que puede ser compartida por todas las plantillas tiene ventajas evidentes: se reduce la necesidad de redefinir el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en numerosas plantillas, el ahorro de trabajo y reducir la posibilidad de error, y se asegura de que un único cambio en una macro disponible para más de una plantilla.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Fueron los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filastabla</w:t>
      </w:r>
      <w:proofErr w:type="spellEnd"/>
      <w:r w:rsidRPr="00A90C93">
        <w:rPr>
          <w:rFonts w:ascii="Times New Roman" w:eastAsia="Times New Roman" w:hAnsi="Times New Roman" w:cs="Times New Roman"/>
          <w:i/>
          <w:iCs/>
          <w:color w:val="000000"/>
          <w:sz w:val="24"/>
          <w:szCs w:val="24"/>
          <w:lang w:eastAsia="es-CO"/>
        </w:rPr>
        <w:t xml:space="preserve"> ($ color $ lista)</w:t>
      </w:r>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definido en una biblioteca de plantillas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esta macro se puede utilizar en cualquiera de las plantillas regulares. Podría ser utilizado muchas veces y para muchos propósitos diferentes. En la plantilla </w:t>
      </w:r>
      <w:r w:rsidRPr="00A90C93">
        <w:rPr>
          <w:rFonts w:ascii="Courier New" w:eastAsia="Times New Roman" w:hAnsi="Courier New" w:cs="Courier New"/>
          <w:color w:val="000000"/>
          <w:sz w:val="20"/>
          <w:szCs w:val="20"/>
          <w:lang w:eastAsia="es-CO"/>
        </w:rPr>
        <w:t>vegetal.vm</w:t>
      </w:r>
      <w:r w:rsidRPr="00A90C93">
        <w:rPr>
          <w:rFonts w:ascii="Times New Roman" w:eastAsia="Times New Roman" w:hAnsi="Times New Roman" w:cs="Times New Roman"/>
          <w:color w:val="000000"/>
          <w:sz w:val="24"/>
          <w:szCs w:val="24"/>
          <w:lang w:eastAsia="es-CO"/>
        </w:rPr>
        <w:t> dedicado a todas las cosas hongos, la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filastabla</w:t>
      </w:r>
      <w:proofErr w:type="spellEnd"/>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podría invocarse para listar las partes de una seta típica: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partes = ["volva", "tronco", "anillo", "agallas", "píleo"])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cellbgcol</w:t>
      </w:r>
      <w:proofErr w:type="spellEnd"/>
      <w:r w:rsidRPr="00A90C93">
        <w:rPr>
          <w:rFonts w:ascii="Courier New" w:eastAsia="Times New Roman" w:hAnsi="Courier New" w:cs="Courier New"/>
          <w:color w:val="000000"/>
          <w:sz w:val="20"/>
          <w:szCs w:val="20"/>
          <w:lang w:eastAsia="es-CO"/>
        </w:rPr>
        <w:t xml:space="preserve"> = "# CC00FF")</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table</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Filastabla</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cellbgcol</w:t>
      </w:r>
      <w:proofErr w:type="spellEnd"/>
      <w:r w:rsidRPr="00A90C93">
        <w:rPr>
          <w:rFonts w:ascii="Courier New" w:eastAsia="Times New Roman" w:hAnsi="Courier New" w:cs="Courier New"/>
          <w:color w:val="000000"/>
          <w:sz w:val="20"/>
          <w:szCs w:val="20"/>
          <w:lang w:eastAsia="es-CO"/>
        </w:rPr>
        <w:t xml:space="preserve"> partes)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Table</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el cumplimiento de una solicitud de </w:t>
      </w:r>
      <w:proofErr w:type="gramStart"/>
      <w:r w:rsidRPr="00A90C93">
        <w:rPr>
          <w:rFonts w:ascii="Courier New" w:eastAsia="Times New Roman" w:hAnsi="Courier New" w:cs="Courier New"/>
          <w:color w:val="000000"/>
          <w:sz w:val="20"/>
          <w:szCs w:val="20"/>
          <w:lang w:eastAsia="es-CO"/>
        </w:rPr>
        <w:t>vegetal.vm</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encontraría el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filastabla</w:t>
      </w:r>
      <w:proofErr w:type="spellEnd"/>
      <w:r w:rsidRPr="00A90C93">
        <w:rPr>
          <w:rFonts w:ascii="Times New Roman" w:eastAsia="Times New Roman" w:hAnsi="Times New Roman" w:cs="Times New Roman"/>
          <w:color w:val="000000"/>
          <w:sz w:val="24"/>
          <w:szCs w:val="24"/>
          <w:lang w:eastAsia="es-CO"/>
        </w:rPr>
        <w:t>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en la biblioteca de plantillas (definida en </w:t>
      </w:r>
      <w:proofErr w:type="spellStart"/>
      <w:r w:rsidRPr="00A90C93">
        <w:rPr>
          <w:rFonts w:ascii="Times New Roman" w:eastAsia="Times New Roman" w:hAnsi="Times New Roman" w:cs="Times New Roman"/>
          <w:color w:val="000000"/>
          <w:sz w:val="24"/>
          <w:szCs w:val="24"/>
          <w:lang w:eastAsia="es-CO"/>
        </w:rPr>
        <w:t>el</w:t>
      </w:r>
      <w:r w:rsidRPr="00A90C93">
        <w:rPr>
          <w:rFonts w:ascii="Courier New" w:eastAsia="Times New Roman" w:hAnsi="Courier New" w:cs="Courier New"/>
          <w:color w:val="000000"/>
          <w:sz w:val="20"/>
          <w:szCs w:val="20"/>
          <w:lang w:eastAsia="es-CO"/>
        </w:rPr>
        <w:t>velocity.properties</w:t>
      </w:r>
      <w:proofErr w:type="spellEnd"/>
      <w:r w:rsidRPr="00A90C93">
        <w:rPr>
          <w:rFonts w:ascii="Times New Roman" w:eastAsia="Times New Roman" w:hAnsi="Times New Roman" w:cs="Times New Roman"/>
          <w:color w:val="000000"/>
          <w:sz w:val="24"/>
          <w:szCs w:val="24"/>
          <w:lang w:eastAsia="es-CO"/>
        </w:rPr>
        <w:t> archivo) y generar la salida siguiente: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&lt;</w:t>
      </w:r>
      <w:proofErr w:type="spellStart"/>
      <w:proofErr w:type="gramStart"/>
      <w:r w:rsidRPr="00A90C93">
        <w:rPr>
          <w:rFonts w:ascii="Courier New" w:eastAsia="Times New Roman" w:hAnsi="Courier New" w:cs="Courier New"/>
          <w:color w:val="000000"/>
          <w:sz w:val="20"/>
          <w:szCs w:val="20"/>
          <w:lang w:eastAsia="es-CO"/>
        </w:rPr>
        <w:t>table</w:t>
      </w:r>
      <w:proofErr w:type="spellEnd"/>
      <w:proofErr w:type="gram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="#CC00FF"&gt; volva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="#CC00FF"&gt; estípite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="#CC00FF"&gt; anillo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="#CC00FF"&gt; branquias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proofErr w:type="gramStart"/>
      <w:r w:rsidRPr="00A90C93">
        <w:rPr>
          <w:rFonts w:ascii="Courier New" w:eastAsia="Times New Roman" w:hAnsi="Courier New" w:cs="Courier New"/>
          <w:color w:val="000000"/>
          <w:sz w:val="20"/>
          <w:szCs w:val="20"/>
          <w:lang w:eastAsia="es-CO"/>
        </w:rPr>
        <w:t>tr</w:t>
      </w:r>
      <w:proofErr w:type="spellEnd"/>
      <w:proofErr w:type="gramEnd"/>
      <w:r w:rsidRPr="00A90C93">
        <w:rPr>
          <w:rFonts w:ascii="Courier New" w:eastAsia="Times New Roman" w:hAnsi="Courier New" w:cs="Courier New"/>
          <w:color w:val="000000"/>
          <w:sz w:val="20"/>
          <w:szCs w:val="20"/>
          <w:lang w:eastAsia="es-CO"/>
        </w:rPr>
        <w:t>&gt;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 xml:space="preserve">="#CC00FF"&gt; píleo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&lt;/ </w:t>
      </w:r>
      <w:proofErr w:type="spellStart"/>
      <w:r w:rsidRPr="00A90C93">
        <w:rPr>
          <w:rFonts w:ascii="Courier New" w:eastAsia="Times New Roman" w:hAnsi="Courier New" w:cs="Courier New"/>
          <w:color w:val="000000"/>
          <w:sz w:val="20"/>
          <w:szCs w:val="20"/>
          <w:lang w:eastAsia="es-CO"/>
        </w:rPr>
        <w:t>Table</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b/>
          <w:bCs/>
          <w:color w:val="000000"/>
          <w:sz w:val="24"/>
          <w:szCs w:val="24"/>
          <w:lang w:eastAsia="es-CO"/>
        </w:rPr>
        <w:t xml:space="preserve">Argumentos </w:t>
      </w:r>
      <w:proofErr w:type="spellStart"/>
      <w:r w:rsidRPr="00A90C93">
        <w:rPr>
          <w:rFonts w:ascii="Times New Roman" w:eastAsia="Times New Roman" w:hAnsi="Times New Roman" w:cs="Times New Roman"/>
          <w:b/>
          <w:bCs/>
          <w:color w:val="000000"/>
          <w:sz w:val="24"/>
          <w:szCs w:val="24"/>
          <w:lang w:eastAsia="es-CO"/>
        </w:rPr>
        <w:t>Velocimacro</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pueden tomar como argumentos de cualquiera de los siguientes elementos de VTL:</w:t>
      </w:r>
    </w:p>
    <w:p w:rsidR="00A90C93" w:rsidRPr="00A90C93" w:rsidRDefault="00A90C93" w:rsidP="00A90C93">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Referencia: cualquier cosa que empieza con '$'</w:t>
      </w:r>
    </w:p>
    <w:p w:rsidR="00A90C93" w:rsidRPr="00A90C93" w:rsidRDefault="00A90C93" w:rsidP="00A90C93">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 xml:space="preserve">Cadena literal: algo así como "$ </w:t>
      </w:r>
      <w:proofErr w:type="spellStart"/>
      <w:r w:rsidRPr="00A90C93">
        <w:rPr>
          <w:rFonts w:ascii="Times New Roman" w:eastAsia="Times New Roman" w:hAnsi="Times New Roman" w:cs="Times New Roman"/>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o "hola"</w:t>
      </w:r>
    </w:p>
    <w:p w:rsidR="00A90C93" w:rsidRPr="00A90C93" w:rsidRDefault="00A90C93" w:rsidP="00A90C93">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Número literal: 1, 2, </w:t>
      </w:r>
      <w:proofErr w:type="spellStart"/>
      <w:r w:rsidRPr="00A90C93">
        <w:rPr>
          <w:rFonts w:ascii="Times New Roman" w:eastAsia="Times New Roman" w:hAnsi="Times New Roman" w:cs="Times New Roman"/>
          <w:color w:val="000000"/>
          <w:sz w:val="24"/>
          <w:szCs w:val="24"/>
          <w:lang w:eastAsia="es-CO"/>
        </w:rPr>
        <w:t>etc</w:t>
      </w:r>
      <w:proofErr w:type="spellEnd"/>
    </w:p>
    <w:p w:rsidR="00A90C93" w:rsidRPr="00A90C93" w:rsidRDefault="00A90C93" w:rsidP="00A90C93">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IntegerRange</w:t>
      </w:r>
      <w:proofErr w:type="spellEnd"/>
      <w:r w:rsidRPr="00A90C93">
        <w:rPr>
          <w:rFonts w:ascii="Times New Roman" w:eastAsia="Times New Roman" w:hAnsi="Times New Roman" w:cs="Times New Roman"/>
          <w:color w:val="000000"/>
          <w:sz w:val="24"/>
          <w:szCs w:val="24"/>
          <w:lang w:eastAsia="es-CO"/>
        </w:rPr>
        <w:t xml:space="preserve">: [1 0,2] o [$ </w:t>
      </w:r>
      <w:proofErr w:type="spellStart"/>
      <w:r w:rsidRPr="00A90C93">
        <w:rPr>
          <w:rFonts w:ascii="Times New Roman" w:eastAsia="Times New Roman" w:hAnsi="Times New Roman" w:cs="Times New Roman"/>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w:t>
      </w:r>
      <w:proofErr w:type="gramStart"/>
      <w:r w:rsidRPr="00A90C93">
        <w:rPr>
          <w:rFonts w:ascii="Times New Roman" w:eastAsia="Times New Roman" w:hAnsi="Times New Roman" w:cs="Times New Roman"/>
          <w:color w:val="000000"/>
          <w:sz w:val="24"/>
          <w:szCs w:val="24"/>
          <w:lang w:eastAsia="es-CO"/>
        </w:rPr>
        <w:t>..</w:t>
      </w:r>
      <w:proofErr w:type="gramEnd"/>
      <w:r w:rsidRPr="00A90C93">
        <w:rPr>
          <w:rFonts w:ascii="Times New Roman" w:eastAsia="Times New Roman" w:hAnsi="Times New Roman" w:cs="Times New Roman"/>
          <w:color w:val="000000"/>
          <w:sz w:val="24"/>
          <w:szCs w:val="24"/>
          <w:lang w:eastAsia="es-CO"/>
        </w:rPr>
        <w:t> $ Bar]</w:t>
      </w:r>
    </w:p>
    <w:p w:rsidR="00A90C93" w:rsidRPr="00A90C93" w:rsidRDefault="00A90C93" w:rsidP="00A90C93">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ObjectArray</w:t>
      </w:r>
      <w:proofErr w:type="spellEnd"/>
      <w:r w:rsidRPr="00A90C93">
        <w:rPr>
          <w:rFonts w:ascii="Times New Roman" w:eastAsia="Times New Roman" w:hAnsi="Times New Roman" w:cs="Times New Roman"/>
          <w:color w:val="000000"/>
          <w:sz w:val="24"/>
          <w:szCs w:val="24"/>
          <w:lang w:eastAsia="es-CO"/>
        </w:rPr>
        <w:t>: ["a", "b", "c"]</w:t>
      </w:r>
    </w:p>
    <w:p w:rsidR="00A90C93" w:rsidRPr="00A90C93" w:rsidRDefault="00A90C93" w:rsidP="00A90C93">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valor booleano verdadero</w:t>
      </w:r>
    </w:p>
    <w:p w:rsidR="00A90C93" w:rsidRPr="00A90C93" w:rsidRDefault="00A90C93" w:rsidP="00A90C93">
      <w:pPr>
        <w:numPr>
          <w:ilvl w:val="0"/>
          <w:numId w:val="6"/>
        </w:num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valor booleano false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Al pasar referencias como argumentos de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tenga en cuenta que se pasan referencias "por su nombre". Esto significa que su valor es 'generado' en cada uso dentro de la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Esta función le permite pasar referencias con llamadas a métodos y tienen el método llamado de cada uso. Por ejemplo, cuando se llama a la siguiente como se muestra </w:t>
      </w:r>
      <w:proofErr w:type="spellStart"/>
      <w:r w:rsidRPr="00A90C93">
        <w:rPr>
          <w:rFonts w:ascii="Times New Roman" w:eastAsia="Times New Roman" w:hAnsi="Times New Roman" w:cs="Times New Roman"/>
          <w:color w:val="000000"/>
          <w:sz w:val="24"/>
          <w:szCs w:val="24"/>
          <w:lang w:eastAsia="es-CO"/>
        </w:rPr>
        <w:t>Velocimacro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Macro (</w:t>
      </w:r>
      <w:proofErr w:type="spellStart"/>
      <w:r w:rsidRPr="00A90C93">
        <w:rPr>
          <w:rFonts w:ascii="Courier New" w:eastAsia="Times New Roman" w:hAnsi="Courier New" w:cs="Courier New"/>
          <w:color w:val="000000"/>
          <w:sz w:val="20"/>
          <w:szCs w:val="20"/>
          <w:lang w:eastAsia="es-CO"/>
        </w:rPr>
        <w:t>callme</w:t>
      </w:r>
      <w:proofErr w:type="spellEnd"/>
      <w:r w:rsidRPr="00A90C93">
        <w:rPr>
          <w:rFonts w:ascii="Courier New" w:eastAsia="Times New Roman" w:hAnsi="Courier New" w:cs="Courier New"/>
          <w:color w:val="000000"/>
          <w:sz w:val="20"/>
          <w:szCs w:val="20"/>
          <w:lang w:eastAsia="es-CO"/>
        </w:rPr>
        <w:t xml:space="preserve"> $ 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A $ a $ 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Callme</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foo.bar</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gramStart"/>
      <w:r w:rsidRPr="00A90C93">
        <w:rPr>
          <w:rFonts w:ascii="Times New Roman" w:eastAsia="Times New Roman" w:hAnsi="Times New Roman" w:cs="Times New Roman"/>
          <w:color w:val="000000"/>
          <w:sz w:val="24"/>
          <w:szCs w:val="24"/>
          <w:lang w:eastAsia="es-CO"/>
        </w:rPr>
        <w:t>resultados</w:t>
      </w:r>
      <w:proofErr w:type="gramEnd"/>
      <w:r w:rsidRPr="00A90C93">
        <w:rPr>
          <w:rFonts w:ascii="Times New Roman" w:eastAsia="Times New Roman" w:hAnsi="Times New Roman" w:cs="Times New Roman"/>
          <w:color w:val="000000"/>
          <w:sz w:val="24"/>
          <w:szCs w:val="24"/>
          <w:lang w:eastAsia="es-CO"/>
        </w:rPr>
        <w:t xml:space="preserve"> en la barra de método () de la referencia $ </w:t>
      </w:r>
      <w:proofErr w:type="spellStart"/>
      <w:r w:rsidRPr="00A90C93">
        <w:rPr>
          <w:rFonts w:ascii="Times New Roman" w:eastAsia="Times New Roman" w:hAnsi="Times New Roman" w:cs="Times New Roman"/>
          <w:color w:val="000000"/>
          <w:sz w:val="24"/>
          <w:szCs w:val="24"/>
          <w:lang w:eastAsia="es-CO"/>
        </w:rPr>
        <w:t>foo</w:t>
      </w:r>
      <w:proofErr w:type="spellEnd"/>
      <w:r w:rsidRPr="00A90C93">
        <w:rPr>
          <w:rFonts w:ascii="Times New Roman" w:eastAsia="Times New Roman" w:hAnsi="Times New Roman" w:cs="Times New Roman"/>
          <w:color w:val="000000"/>
          <w:sz w:val="24"/>
          <w:szCs w:val="24"/>
          <w:lang w:eastAsia="es-CO"/>
        </w:rPr>
        <w:t xml:space="preserve"> ser llamado 3 veces.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 primera vista, esta característica parece sorprendente, pero cuando se tiene en cuenta la motivación original de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 para eliminar la duplicación </w:t>
      </w:r>
      <w:proofErr w:type="spellStart"/>
      <w:r w:rsidRPr="00A90C93">
        <w:rPr>
          <w:rFonts w:ascii="Times New Roman" w:eastAsia="Times New Roman" w:hAnsi="Times New Roman" w:cs="Times New Roman"/>
          <w:color w:val="000000"/>
          <w:sz w:val="24"/>
          <w:szCs w:val="24"/>
          <w:lang w:eastAsia="es-CO"/>
        </w:rPr>
        <w:t>cut'n'paste</w:t>
      </w:r>
      <w:proofErr w:type="spellEnd"/>
      <w:r w:rsidRPr="00A90C93">
        <w:rPr>
          <w:rFonts w:ascii="Times New Roman" w:eastAsia="Times New Roman" w:hAnsi="Times New Roman" w:cs="Times New Roman"/>
          <w:color w:val="000000"/>
          <w:sz w:val="24"/>
          <w:szCs w:val="24"/>
          <w:lang w:eastAsia="es-CO"/>
        </w:rPr>
        <w:t xml:space="preserve"> de uso común VTL - tiene sentido. Te permite hacer cosas como objetos con estado pase, como un objeto que genera colores en una secuencia repetitiva para colorear filas de la tabla, en el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 usted necesita para eludir esta función, siempre puede obtener el valor del método como una nueva referencia y pasar a lo siguiente: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w:t>
      </w:r>
      <w:proofErr w:type="spellStart"/>
      <w:r w:rsidRPr="00A90C93">
        <w:rPr>
          <w:rFonts w:ascii="Courier New" w:eastAsia="Times New Roman" w:hAnsi="Courier New" w:cs="Courier New"/>
          <w:color w:val="000000"/>
          <w:sz w:val="20"/>
          <w:szCs w:val="20"/>
          <w:lang w:eastAsia="es-CO"/>
        </w:rPr>
        <w:t>mivalor</w:t>
      </w:r>
      <w:proofErr w:type="spellEnd"/>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foo.bar</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Callme</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mivalor</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b/>
          <w:bCs/>
          <w:color w:val="000000"/>
          <w:sz w:val="24"/>
          <w:szCs w:val="24"/>
          <w:lang w:eastAsia="es-CO"/>
        </w:rPr>
        <w:t>Velocimacro</w:t>
      </w:r>
      <w:proofErr w:type="spellEnd"/>
      <w:r w:rsidRPr="00A90C93">
        <w:rPr>
          <w:rFonts w:ascii="Times New Roman" w:eastAsia="Times New Roman" w:hAnsi="Times New Roman" w:cs="Times New Roman"/>
          <w:b/>
          <w:bCs/>
          <w:color w:val="000000"/>
          <w:sz w:val="24"/>
          <w:szCs w:val="24"/>
          <w:lang w:eastAsia="es-CO"/>
        </w:rPr>
        <w:t xml:space="preserve"> Propiedades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Varias líneas de la </w:t>
      </w:r>
      <w:proofErr w:type="spellStart"/>
      <w:r w:rsidRPr="00A90C93">
        <w:rPr>
          <w:rFonts w:ascii="Courier New" w:eastAsia="Times New Roman" w:hAnsi="Courier New" w:cs="Courier New"/>
          <w:color w:val="000000"/>
          <w:sz w:val="20"/>
          <w:szCs w:val="20"/>
          <w:lang w:eastAsia="es-CO"/>
        </w:rPr>
        <w:t>velocity.properties</w:t>
      </w:r>
      <w:proofErr w:type="spellEnd"/>
      <w:r w:rsidRPr="00A90C93">
        <w:rPr>
          <w:rFonts w:ascii="Times New Roman" w:eastAsia="Times New Roman" w:hAnsi="Times New Roman" w:cs="Times New Roman"/>
          <w:color w:val="000000"/>
          <w:sz w:val="24"/>
          <w:szCs w:val="24"/>
          <w:lang w:eastAsia="es-CO"/>
        </w:rPr>
        <w:t xml:space="preserve"> archivo permiten la aplicación flexible de los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Tenga en cuenta que estos también están </w:t>
      </w:r>
      <w:proofErr w:type="gramStart"/>
      <w:r w:rsidRPr="00A90C93">
        <w:rPr>
          <w:rFonts w:ascii="Times New Roman" w:eastAsia="Times New Roman" w:hAnsi="Times New Roman" w:cs="Times New Roman"/>
          <w:color w:val="000000"/>
          <w:sz w:val="24"/>
          <w:szCs w:val="24"/>
          <w:lang w:eastAsia="es-CO"/>
        </w:rPr>
        <w:t>documentadas en la </w:t>
      </w:r>
      <w:hyperlink r:id="rId48" w:history="1">
        <w:r w:rsidRPr="00A90C93">
          <w:rPr>
            <w:rFonts w:ascii="Times New Roman" w:eastAsia="Times New Roman" w:hAnsi="Times New Roman" w:cs="Times New Roman"/>
            <w:color w:val="525D76"/>
            <w:sz w:val="24"/>
            <w:szCs w:val="24"/>
            <w:u w:val="single"/>
            <w:lang w:eastAsia="es-CO"/>
          </w:rPr>
          <w:t>Guía</w:t>
        </w:r>
        <w:proofErr w:type="gramEnd"/>
        <w:r w:rsidRPr="00A90C93">
          <w:rPr>
            <w:rFonts w:ascii="Times New Roman" w:eastAsia="Times New Roman" w:hAnsi="Times New Roman" w:cs="Times New Roman"/>
            <w:color w:val="525D76"/>
            <w:sz w:val="24"/>
            <w:szCs w:val="24"/>
            <w:u w:val="single"/>
            <w:lang w:eastAsia="es-CO"/>
          </w:rPr>
          <w:t xml:space="preserve"> del Desarrollador</w:t>
        </w:r>
      </w:hyperlink>
      <w:r w:rsidRPr="00A90C93">
        <w:rPr>
          <w:rFonts w:ascii="Times New Roman" w:eastAsia="Times New Roman" w:hAnsi="Times New Roman" w:cs="Times New Roman"/>
          <w:color w:val="000000"/>
          <w:sz w:val="24"/>
          <w:szCs w:val="24"/>
          <w:lang w:eastAsia="es-CO"/>
        </w:rPr>
        <w:t>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Courier New" w:eastAsia="Times New Roman" w:hAnsi="Courier New" w:cs="Courier New"/>
          <w:color w:val="000000"/>
          <w:sz w:val="20"/>
          <w:szCs w:val="20"/>
          <w:lang w:eastAsia="es-CO"/>
        </w:rPr>
        <w:t>velocimacro.library</w:t>
      </w:r>
      <w:proofErr w:type="spellEnd"/>
      <w:r w:rsidRPr="00A90C93">
        <w:rPr>
          <w:rFonts w:ascii="Times New Roman" w:eastAsia="Times New Roman" w:hAnsi="Times New Roman" w:cs="Times New Roman"/>
          <w:color w:val="000000"/>
          <w:sz w:val="24"/>
          <w:szCs w:val="24"/>
          <w:lang w:eastAsia="es-CO"/>
        </w:rPr>
        <w:t xml:space="preserve"> - Una lista separada por comas de todas las bibliotecas de plantillas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Por defecto, la velocidad se ve una sola </w:t>
      </w:r>
      <w:proofErr w:type="spellStart"/>
      <w:r w:rsidRPr="00A90C93">
        <w:rPr>
          <w:rFonts w:ascii="Times New Roman" w:eastAsia="Times New Roman" w:hAnsi="Times New Roman" w:cs="Times New Roman"/>
          <w:color w:val="000000"/>
          <w:sz w:val="24"/>
          <w:szCs w:val="24"/>
          <w:lang w:eastAsia="es-CO"/>
        </w:rPr>
        <w:t>biblioteca</w:t>
      </w:r>
      <w:proofErr w:type="gramStart"/>
      <w:r w:rsidRPr="00A90C93">
        <w:rPr>
          <w:rFonts w:ascii="Times New Roman" w:eastAsia="Times New Roman" w:hAnsi="Times New Roman" w:cs="Times New Roman"/>
          <w:color w:val="000000"/>
          <w:sz w:val="24"/>
          <w:szCs w:val="24"/>
          <w:lang w:eastAsia="es-CO"/>
        </w:rPr>
        <w:t>:</w:t>
      </w:r>
      <w:r w:rsidRPr="00A90C93">
        <w:rPr>
          <w:rFonts w:ascii="Times New Roman" w:eastAsia="Times New Roman" w:hAnsi="Times New Roman" w:cs="Times New Roman"/>
          <w:i/>
          <w:iCs/>
          <w:color w:val="000000"/>
          <w:sz w:val="24"/>
          <w:szCs w:val="24"/>
          <w:lang w:eastAsia="es-CO"/>
        </w:rPr>
        <w:t>VM</w:t>
      </w:r>
      <w:proofErr w:type="gramEnd"/>
      <w:r w:rsidRPr="00A90C93">
        <w:rPr>
          <w:rFonts w:ascii="Times New Roman" w:eastAsia="Times New Roman" w:hAnsi="Times New Roman" w:cs="Times New Roman"/>
          <w:i/>
          <w:iCs/>
          <w:color w:val="000000"/>
          <w:sz w:val="24"/>
          <w:szCs w:val="24"/>
          <w:lang w:eastAsia="es-CO"/>
        </w:rPr>
        <w:t>_global_library.vm</w:t>
      </w:r>
      <w:proofErr w:type="spellEnd"/>
      <w:r w:rsidRPr="00A90C93">
        <w:rPr>
          <w:rFonts w:ascii="Times New Roman" w:eastAsia="Times New Roman" w:hAnsi="Times New Roman" w:cs="Times New Roman"/>
          <w:color w:val="000000"/>
          <w:sz w:val="24"/>
          <w:szCs w:val="24"/>
          <w:lang w:eastAsia="es-CO"/>
        </w:rPr>
        <w:t xml:space="preserve"> . La ruta de plantilla configurada se utiliza para encontrar las librerías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Courier New" w:eastAsia="Times New Roman" w:hAnsi="Courier New" w:cs="Courier New"/>
          <w:color w:val="000000"/>
          <w:sz w:val="20"/>
          <w:szCs w:val="20"/>
          <w:lang w:eastAsia="es-CO"/>
        </w:rPr>
        <w:lastRenderedPageBreak/>
        <w:t>velocimacro.permissions.allow.inline</w:t>
      </w:r>
      <w:proofErr w:type="spellEnd"/>
      <w:r w:rsidRPr="00A90C93">
        <w:rPr>
          <w:rFonts w:ascii="Times New Roman" w:eastAsia="Times New Roman" w:hAnsi="Times New Roman" w:cs="Times New Roman"/>
          <w:color w:val="000000"/>
          <w:sz w:val="24"/>
          <w:szCs w:val="24"/>
          <w:lang w:eastAsia="es-CO"/>
        </w:rPr>
        <w:t xml:space="preserve"> - Esta propiedad, que cuenta con los posibles valores de verdadero o falso, determina si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pueden ser definidos en las plantillas habituales. El valor por defecto, true, permite a los diseñadores de plantillas para definir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en las propias plantillas.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Courier New" w:eastAsia="Times New Roman" w:hAnsi="Courier New" w:cs="Courier New"/>
          <w:color w:val="000000"/>
          <w:sz w:val="20"/>
          <w:szCs w:val="20"/>
          <w:lang w:eastAsia="es-CO"/>
        </w:rPr>
        <w:t>velocimacro.permissions.allow.inline.to.replace.global</w:t>
      </w:r>
      <w:proofErr w:type="spellEnd"/>
      <w:r w:rsidRPr="00A90C93">
        <w:rPr>
          <w:rFonts w:ascii="Times New Roman" w:eastAsia="Times New Roman" w:hAnsi="Times New Roman" w:cs="Times New Roman"/>
          <w:color w:val="000000"/>
          <w:sz w:val="24"/>
          <w:szCs w:val="24"/>
          <w:lang w:eastAsia="es-CO"/>
        </w:rPr>
        <w:t xml:space="preserve"> - Con valores posibles de verdadero o falso, esta propiedad permite al usuario especificar si una línea definida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en una plantilla puede sustituir a una plantilla definida a nivel mundial, uno que se ha cargado en el arranque a través de </w:t>
      </w:r>
      <w:proofErr w:type="spellStart"/>
      <w:r w:rsidRPr="00A90C93">
        <w:rPr>
          <w:rFonts w:ascii="Times New Roman" w:eastAsia="Times New Roman" w:hAnsi="Times New Roman" w:cs="Times New Roman"/>
          <w:color w:val="000000"/>
          <w:sz w:val="24"/>
          <w:szCs w:val="24"/>
          <w:lang w:eastAsia="es-CO"/>
        </w:rPr>
        <w:t>la</w:t>
      </w:r>
      <w:r w:rsidRPr="00A90C93">
        <w:rPr>
          <w:rFonts w:ascii="Courier New" w:eastAsia="Times New Roman" w:hAnsi="Courier New" w:cs="Courier New"/>
          <w:color w:val="000000"/>
          <w:sz w:val="20"/>
          <w:szCs w:val="20"/>
          <w:lang w:eastAsia="es-CO"/>
        </w:rPr>
        <w:t>velocimacro.library</w:t>
      </w:r>
      <w:proofErr w:type="spellEnd"/>
      <w:r w:rsidRPr="00A90C93">
        <w:rPr>
          <w:rFonts w:ascii="Times New Roman" w:eastAsia="Times New Roman" w:hAnsi="Times New Roman" w:cs="Times New Roman"/>
          <w:color w:val="000000"/>
          <w:sz w:val="24"/>
          <w:szCs w:val="24"/>
          <w:lang w:eastAsia="es-CO"/>
        </w:rPr>
        <w:t> propiedad. El valor predeterminado, </w:t>
      </w:r>
      <w:proofErr w:type="gramStart"/>
      <w:r w:rsidRPr="00A90C93">
        <w:rPr>
          <w:rFonts w:ascii="Courier New" w:eastAsia="Times New Roman" w:hAnsi="Courier New" w:cs="Courier New"/>
          <w:color w:val="000000"/>
          <w:sz w:val="20"/>
          <w:szCs w:val="20"/>
          <w:lang w:eastAsia="es-CO"/>
        </w:rPr>
        <w:t>falsa</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impide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en línea se define en una plantilla de la sustitución de los definidos en las bibliotecas de plantillas cargados durante el arranque.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Courier New" w:eastAsia="Times New Roman" w:hAnsi="Courier New" w:cs="Courier New"/>
          <w:color w:val="000000"/>
          <w:sz w:val="20"/>
          <w:szCs w:val="20"/>
          <w:lang w:eastAsia="es-CO"/>
        </w:rPr>
        <w:t>velocimacro.permissions.allow.inline.local.scope</w:t>
      </w:r>
      <w:proofErr w:type="spellEnd"/>
      <w:r w:rsidRPr="00A90C93">
        <w:rPr>
          <w:rFonts w:ascii="Times New Roman" w:eastAsia="Times New Roman" w:hAnsi="Times New Roman" w:cs="Times New Roman"/>
          <w:color w:val="000000"/>
          <w:sz w:val="24"/>
          <w:szCs w:val="24"/>
          <w:lang w:eastAsia="es-CO"/>
        </w:rPr>
        <w:t xml:space="preserve"> - Esta propiedad, con posibles valores de verdadero o falso, por defecto a false, los controles si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definidos </w:t>
      </w:r>
      <w:proofErr w:type="spellStart"/>
      <w:r w:rsidRPr="00A90C93">
        <w:rPr>
          <w:rFonts w:ascii="Times New Roman" w:eastAsia="Times New Roman" w:hAnsi="Times New Roman" w:cs="Times New Roman"/>
          <w:color w:val="000000"/>
          <w:sz w:val="24"/>
          <w:szCs w:val="24"/>
          <w:lang w:eastAsia="es-CO"/>
        </w:rPr>
        <w:t>inline</w:t>
      </w:r>
      <w:proofErr w:type="spellEnd"/>
      <w:r w:rsidRPr="00A90C93">
        <w:rPr>
          <w:rFonts w:ascii="Times New Roman" w:eastAsia="Times New Roman" w:hAnsi="Times New Roman" w:cs="Times New Roman"/>
          <w:color w:val="000000"/>
          <w:sz w:val="24"/>
          <w:szCs w:val="24"/>
          <w:lang w:eastAsia="es-CO"/>
        </w:rPr>
        <w:t xml:space="preserve"> son 'visibles' sólo en la plantilla de definición. En otras palabras, con esta propiedad establecida en true, una plantilla puede definir máquinas virtuales en línea que se pueden utilizar solamente por la definición de la plantilla. Usted puede utilizar este para los trucos de VM de lujo - si una máquina virtual mundial llama a otro VM global, con un alcance en línea, una plantilla puede definir una implementación privada del segundo VM que será llamada por el primer VM cuando se invoca por esa plantilla. Todas las otras plantillas no se ven </w:t>
      </w:r>
      <w:proofErr w:type="gramStart"/>
      <w:r w:rsidRPr="00A90C93">
        <w:rPr>
          <w:rFonts w:ascii="Times New Roman" w:eastAsia="Times New Roman" w:hAnsi="Times New Roman" w:cs="Times New Roman"/>
          <w:color w:val="000000"/>
          <w:sz w:val="24"/>
          <w:szCs w:val="24"/>
          <w:lang w:eastAsia="es-CO"/>
        </w:rPr>
        <w:t>afectados</w:t>
      </w:r>
      <w:proofErr w:type="gram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Courier New" w:eastAsia="Times New Roman" w:hAnsi="Courier New" w:cs="Courier New"/>
          <w:color w:val="000000"/>
          <w:sz w:val="20"/>
          <w:szCs w:val="20"/>
          <w:lang w:eastAsia="es-CO"/>
        </w:rPr>
        <w:t>velocimacro.context.localscope</w:t>
      </w:r>
      <w:proofErr w:type="spellEnd"/>
      <w:r w:rsidRPr="00A90C93">
        <w:rPr>
          <w:rFonts w:ascii="Times New Roman" w:eastAsia="Times New Roman" w:hAnsi="Times New Roman" w:cs="Times New Roman"/>
          <w:color w:val="000000"/>
          <w:sz w:val="24"/>
          <w:szCs w:val="24"/>
          <w:lang w:eastAsia="es-CO"/>
        </w:rPr>
        <w:t xml:space="preserve"> - Esta propiedad cuenta los posibles valores true o ​​false, y el predeterminado es falso. Cuando es true, cualquier modificación en el contexto a través de # set () dentro de una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se consideran "local" a la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y no afectarán permanentemente el contexto.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Courier New" w:eastAsia="Times New Roman" w:hAnsi="Courier New" w:cs="Courier New"/>
          <w:color w:val="000000"/>
          <w:sz w:val="20"/>
          <w:szCs w:val="20"/>
          <w:lang w:eastAsia="es-CO"/>
        </w:rPr>
        <w:t>velocimacro.library.autoreload</w:t>
      </w:r>
      <w:proofErr w:type="spellEnd"/>
      <w:r w:rsidRPr="00A90C93">
        <w:rPr>
          <w:rFonts w:ascii="Times New Roman" w:eastAsia="Times New Roman" w:hAnsi="Times New Roman" w:cs="Times New Roman"/>
          <w:color w:val="000000"/>
          <w:sz w:val="24"/>
          <w:szCs w:val="24"/>
          <w:lang w:eastAsia="es-CO"/>
        </w:rPr>
        <w:t xml:space="preserve"> - Esta propiedad controla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biblioteca de carga automática. El valor predeterminado es </w:t>
      </w:r>
      <w:proofErr w:type="gramStart"/>
      <w:r w:rsidRPr="00A90C93">
        <w:rPr>
          <w:rFonts w:ascii="Courier New" w:eastAsia="Times New Roman" w:hAnsi="Courier New" w:cs="Courier New"/>
          <w:color w:val="000000"/>
          <w:sz w:val="20"/>
          <w:szCs w:val="20"/>
          <w:lang w:eastAsia="es-CO"/>
        </w:rPr>
        <w:t>false</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Cuando se establece en </w:t>
      </w:r>
      <w:r w:rsidRPr="00A90C93">
        <w:rPr>
          <w:rFonts w:ascii="Courier New" w:eastAsia="Times New Roman" w:hAnsi="Courier New" w:cs="Courier New"/>
          <w:color w:val="000000"/>
          <w:sz w:val="20"/>
          <w:szCs w:val="20"/>
          <w:lang w:eastAsia="es-CO"/>
        </w:rPr>
        <w:t>verdadera</w:t>
      </w:r>
      <w:r w:rsidRPr="00A90C93">
        <w:rPr>
          <w:rFonts w:ascii="Times New Roman" w:eastAsia="Times New Roman" w:hAnsi="Times New Roman" w:cs="Times New Roman"/>
          <w:color w:val="000000"/>
          <w:sz w:val="24"/>
          <w:szCs w:val="24"/>
          <w:lang w:eastAsia="es-CO"/>
        </w:rPr>
        <w:t xml:space="preserve"> la fuente de la biblioteca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una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invocado será verificada por los cambios y vuelve a cargar si fuera </w:t>
      </w:r>
      <w:proofErr w:type="spellStart"/>
      <w:r w:rsidRPr="00A90C93">
        <w:rPr>
          <w:rFonts w:ascii="Times New Roman" w:eastAsia="Times New Roman" w:hAnsi="Times New Roman" w:cs="Times New Roman"/>
          <w:color w:val="000000"/>
          <w:sz w:val="24"/>
          <w:szCs w:val="24"/>
          <w:lang w:eastAsia="es-CO"/>
        </w:rPr>
        <w:t>necesario.Esto</w:t>
      </w:r>
      <w:proofErr w:type="spellEnd"/>
      <w:r w:rsidRPr="00A90C93">
        <w:rPr>
          <w:rFonts w:ascii="Times New Roman" w:eastAsia="Times New Roman" w:hAnsi="Times New Roman" w:cs="Times New Roman"/>
          <w:color w:val="000000"/>
          <w:sz w:val="24"/>
          <w:szCs w:val="24"/>
          <w:lang w:eastAsia="es-CO"/>
        </w:rPr>
        <w:t xml:space="preserve"> le permite cambiar y probar bibliotecas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sin tener que reiniciar la aplicación o el contenedor de </w:t>
      </w:r>
      <w:proofErr w:type="spellStart"/>
      <w:r w:rsidRPr="00A90C93">
        <w:rPr>
          <w:rFonts w:ascii="Times New Roman" w:eastAsia="Times New Roman" w:hAnsi="Times New Roman" w:cs="Times New Roman"/>
          <w:color w:val="000000"/>
          <w:sz w:val="24"/>
          <w:szCs w:val="24"/>
          <w:lang w:eastAsia="es-CO"/>
        </w:rPr>
        <w:t>servlets</w:t>
      </w:r>
      <w:proofErr w:type="spellEnd"/>
      <w:r w:rsidRPr="00A90C93">
        <w:rPr>
          <w:rFonts w:ascii="Times New Roman" w:eastAsia="Times New Roman" w:hAnsi="Times New Roman" w:cs="Times New Roman"/>
          <w:color w:val="000000"/>
          <w:sz w:val="24"/>
          <w:szCs w:val="24"/>
          <w:lang w:eastAsia="es-CO"/>
        </w:rPr>
        <w:t>, como usted puede con plantillas regulares. Este modo sólo funciona cuando el almacenamiento en caché está </w:t>
      </w:r>
      <w:r w:rsidRPr="00A90C93">
        <w:rPr>
          <w:rFonts w:ascii="Times New Roman" w:eastAsia="Times New Roman" w:hAnsi="Times New Roman" w:cs="Times New Roman"/>
          <w:i/>
          <w:iCs/>
          <w:color w:val="000000"/>
          <w:sz w:val="24"/>
          <w:szCs w:val="24"/>
          <w:lang w:eastAsia="es-CO"/>
        </w:rPr>
        <w:t>fuera</w:t>
      </w:r>
      <w:r w:rsidRPr="00A90C93">
        <w:rPr>
          <w:rFonts w:ascii="Times New Roman" w:eastAsia="Times New Roman" w:hAnsi="Times New Roman" w:cs="Times New Roman"/>
          <w:color w:val="000000"/>
          <w:sz w:val="24"/>
          <w:szCs w:val="24"/>
          <w:lang w:eastAsia="es-CO"/>
        </w:rPr>
        <w:t xml:space="preserve"> de los cargadores de los recursos (por </w:t>
      </w:r>
      <w:proofErr w:type="spellStart"/>
      <w:r w:rsidRPr="00A90C93">
        <w:rPr>
          <w:rFonts w:ascii="Times New Roman" w:eastAsia="Times New Roman" w:hAnsi="Times New Roman" w:cs="Times New Roman"/>
          <w:color w:val="000000"/>
          <w:sz w:val="24"/>
          <w:szCs w:val="24"/>
          <w:lang w:eastAsia="es-CO"/>
        </w:rPr>
        <w:t>ejemplo</w:t>
      </w:r>
      <w:r w:rsidRPr="00A90C93">
        <w:rPr>
          <w:rFonts w:ascii="Courier New" w:eastAsia="Times New Roman" w:hAnsi="Courier New" w:cs="Courier New"/>
          <w:color w:val="000000"/>
          <w:sz w:val="20"/>
          <w:szCs w:val="20"/>
          <w:lang w:eastAsia="es-CO"/>
        </w:rPr>
        <w:t>file.resource.loader.cache</w:t>
      </w:r>
      <w:proofErr w:type="spellEnd"/>
      <w:r w:rsidRPr="00A90C93">
        <w:rPr>
          <w:rFonts w:ascii="Courier New" w:eastAsia="Times New Roman" w:hAnsi="Courier New" w:cs="Courier New"/>
          <w:color w:val="000000"/>
          <w:sz w:val="20"/>
          <w:szCs w:val="20"/>
          <w:lang w:eastAsia="es-CO"/>
        </w:rPr>
        <w:t xml:space="preserve"> = </w:t>
      </w:r>
      <w:proofErr w:type="gramStart"/>
      <w:r w:rsidRPr="00A90C93">
        <w:rPr>
          <w:rFonts w:ascii="Courier New" w:eastAsia="Times New Roman" w:hAnsi="Courier New" w:cs="Courier New"/>
          <w:color w:val="000000"/>
          <w:sz w:val="20"/>
          <w:szCs w:val="20"/>
          <w:lang w:eastAsia="es-CO"/>
        </w:rPr>
        <w:t>false</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Esta característica está diseñada para el desarrollo, no para la producción.</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b/>
          <w:bCs/>
          <w:color w:val="000000"/>
          <w:sz w:val="24"/>
          <w:szCs w:val="24"/>
          <w:lang w:eastAsia="es-CO"/>
        </w:rPr>
        <w:t>Velocimacro</w:t>
      </w:r>
      <w:proofErr w:type="spellEnd"/>
      <w:r w:rsidRPr="00A90C93">
        <w:rPr>
          <w:rFonts w:ascii="Times New Roman" w:eastAsia="Times New Roman" w:hAnsi="Times New Roman" w:cs="Times New Roman"/>
          <w:b/>
          <w:bCs/>
          <w:color w:val="000000"/>
          <w:sz w:val="24"/>
          <w:szCs w:val="24"/>
          <w:lang w:eastAsia="es-CO"/>
        </w:rPr>
        <w:t xml:space="preserve"> </w:t>
      </w:r>
      <w:proofErr w:type="spellStart"/>
      <w:r w:rsidRPr="00A90C93">
        <w:rPr>
          <w:rFonts w:ascii="Times New Roman" w:eastAsia="Times New Roman" w:hAnsi="Times New Roman" w:cs="Times New Roman"/>
          <w:b/>
          <w:bCs/>
          <w:color w:val="000000"/>
          <w:sz w:val="24"/>
          <w:szCs w:val="24"/>
          <w:lang w:eastAsia="es-CO"/>
        </w:rPr>
        <w:t>Trivia</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Actualmente,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deben ser definidos antes de que se </w:t>
      </w:r>
      <w:proofErr w:type="gramStart"/>
      <w:r w:rsidRPr="00A90C93">
        <w:rPr>
          <w:rFonts w:ascii="Times New Roman" w:eastAsia="Times New Roman" w:hAnsi="Times New Roman" w:cs="Times New Roman"/>
          <w:color w:val="000000"/>
          <w:sz w:val="24"/>
          <w:szCs w:val="24"/>
          <w:lang w:eastAsia="es-CO"/>
        </w:rPr>
        <w:t>utilizan</w:t>
      </w:r>
      <w:proofErr w:type="gramEnd"/>
      <w:r w:rsidRPr="00A90C93">
        <w:rPr>
          <w:rFonts w:ascii="Times New Roman" w:eastAsia="Times New Roman" w:hAnsi="Times New Roman" w:cs="Times New Roman"/>
          <w:color w:val="000000"/>
          <w:sz w:val="24"/>
          <w:szCs w:val="24"/>
          <w:lang w:eastAsia="es-CO"/>
        </w:rPr>
        <w:t xml:space="preserve"> por primera vez en una plantilla. Esto significa que sus declaraciones de # macro () deben venir antes de utilizar los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 xml:space="preserve">Esto es importante de recordar si intenta hacerle # </w:t>
      </w:r>
      <w:proofErr w:type="spellStart"/>
      <w:r w:rsidRPr="00A90C93">
        <w:rPr>
          <w:rFonts w:ascii="Times New Roman" w:eastAsia="Times New Roman" w:hAnsi="Times New Roman" w:cs="Times New Roman"/>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xml:space="preserve"> () de una plantilla que contiene directivas # macro () directivas. Debido a que el # </w:t>
      </w:r>
      <w:proofErr w:type="spellStart"/>
      <w:r w:rsidRPr="00A90C93">
        <w:rPr>
          <w:rFonts w:ascii="Times New Roman" w:eastAsia="Times New Roman" w:hAnsi="Times New Roman" w:cs="Times New Roman"/>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xml:space="preserve"> () ocurre en tiempo de ejecución, y el </w:t>
      </w:r>
      <w:proofErr w:type="spellStart"/>
      <w:r w:rsidRPr="00A90C93">
        <w:rPr>
          <w:rFonts w:ascii="Times New Roman" w:eastAsia="Times New Roman" w:hAnsi="Times New Roman" w:cs="Times New Roman"/>
          <w:color w:val="000000"/>
          <w:sz w:val="24"/>
          <w:szCs w:val="24"/>
          <w:lang w:eastAsia="es-CO"/>
        </w:rPr>
        <w:t>parser</w:t>
      </w:r>
      <w:proofErr w:type="spellEnd"/>
      <w:r w:rsidRPr="00A90C93">
        <w:rPr>
          <w:rFonts w:ascii="Times New Roman" w:eastAsia="Times New Roman" w:hAnsi="Times New Roman" w:cs="Times New Roman"/>
          <w:color w:val="000000"/>
          <w:sz w:val="24"/>
          <w:szCs w:val="24"/>
          <w:lang w:eastAsia="es-CO"/>
        </w:rPr>
        <w:t xml:space="preserve"> decide si un elemento VM de futuro en la plantilla es una máquina virtual en </w:t>
      </w:r>
      <w:proofErr w:type="spellStart"/>
      <w:r w:rsidRPr="00A90C93">
        <w:rPr>
          <w:rFonts w:ascii="Times New Roman" w:eastAsia="Times New Roman" w:hAnsi="Times New Roman" w:cs="Times New Roman"/>
          <w:color w:val="000000"/>
          <w:sz w:val="24"/>
          <w:szCs w:val="24"/>
          <w:lang w:eastAsia="es-CO"/>
        </w:rPr>
        <w:t>parsetime</w:t>
      </w:r>
      <w:proofErr w:type="spellEnd"/>
      <w:r w:rsidRPr="00A90C93">
        <w:rPr>
          <w:rFonts w:ascii="Times New Roman" w:eastAsia="Times New Roman" w:hAnsi="Times New Roman" w:cs="Times New Roman"/>
          <w:color w:val="000000"/>
          <w:sz w:val="24"/>
          <w:szCs w:val="24"/>
          <w:lang w:eastAsia="es-CO"/>
        </w:rPr>
        <w:t xml:space="preserve">, # </w:t>
      </w:r>
      <w:proofErr w:type="spellStart"/>
      <w:r w:rsidRPr="00A90C93">
        <w:rPr>
          <w:rFonts w:ascii="Times New Roman" w:eastAsia="Times New Roman" w:hAnsi="Times New Roman" w:cs="Times New Roman"/>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xml:space="preserve"> ()-</w:t>
      </w:r>
      <w:proofErr w:type="spellStart"/>
      <w:r w:rsidRPr="00A90C93">
        <w:rPr>
          <w:rFonts w:ascii="Times New Roman" w:eastAsia="Times New Roman" w:hAnsi="Times New Roman" w:cs="Times New Roman"/>
          <w:color w:val="000000"/>
          <w:sz w:val="24"/>
          <w:szCs w:val="24"/>
          <w:lang w:eastAsia="es-CO"/>
        </w:rPr>
        <w:t>ción</w:t>
      </w:r>
      <w:proofErr w:type="spellEnd"/>
      <w:r w:rsidRPr="00A90C93">
        <w:rPr>
          <w:rFonts w:ascii="Times New Roman" w:eastAsia="Times New Roman" w:hAnsi="Times New Roman" w:cs="Times New Roman"/>
          <w:color w:val="000000"/>
          <w:sz w:val="24"/>
          <w:szCs w:val="24"/>
          <w:lang w:eastAsia="es-CO"/>
        </w:rPr>
        <w:t xml:space="preserve"> de un conjunto de declaraciones de VM no funcionará como se espera. Para evitar esto, utilice el </w:t>
      </w:r>
      <w:proofErr w:type="spellStart"/>
      <w:r w:rsidRPr="00A90C93">
        <w:rPr>
          <w:rFonts w:ascii="Courier New" w:eastAsia="Times New Roman" w:hAnsi="Courier New" w:cs="Courier New"/>
          <w:color w:val="000000"/>
          <w:sz w:val="20"/>
          <w:szCs w:val="20"/>
          <w:lang w:eastAsia="es-CO"/>
        </w:rPr>
        <w:t>velocimacro.library</w:t>
      </w:r>
      <w:proofErr w:type="spellEnd"/>
      <w:r w:rsidRPr="00A90C93">
        <w:rPr>
          <w:rFonts w:ascii="Times New Roman" w:eastAsia="Times New Roman" w:hAnsi="Times New Roman" w:cs="Times New Roman"/>
          <w:color w:val="000000"/>
          <w:sz w:val="24"/>
          <w:szCs w:val="24"/>
          <w:lang w:eastAsia="es-CO"/>
        </w:rPr>
        <w:t xml:space="preserve"> facilidad de tener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cargar sus máquinas virtuales en el inicio.</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8" w:name="escaping_vtl_directives"/>
      <w:bookmarkEnd w:id="28"/>
      <w:r w:rsidRPr="00A90C93">
        <w:rPr>
          <w:rFonts w:ascii="Times New Roman" w:eastAsia="Times New Roman" w:hAnsi="Times New Roman" w:cs="Times New Roman"/>
          <w:color w:val="FFFFFF"/>
          <w:sz w:val="28"/>
          <w:szCs w:val="28"/>
          <w:lang w:eastAsia="es-CO"/>
        </w:rPr>
        <w:t>Escapar directivas VTL</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Directivas de VTL se pueden escapar con la barra invertida ("\") de una manera similar a las referencias VTL válidas.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("a.txt") se representa como &lt;</w:t>
      </w:r>
      <w:proofErr w:type="spellStart"/>
      <w:r w:rsidRPr="00A90C93">
        <w:rPr>
          <w:rFonts w:ascii="Courier New" w:eastAsia="Times New Roman" w:hAnsi="Courier New" w:cs="Courier New"/>
          <w:color w:val="000000"/>
          <w:sz w:val="20"/>
          <w:szCs w:val="20"/>
          <w:lang w:eastAsia="es-CO"/>
        </w:rPr>
        <w:t>contents</w:t>
      </w:r>
      <w:proofErr w:type="spellEnd"/>
      <w:r w:rsidRPr="00A90C93">
        <w:rPr>
          <w:rFonts w:ascii="Courier New" w:eastAsia="Times New Roman" w:hAnsi="Courier New" w:cs="Courier New"/>
          <w:color w:val="000000"/>
          <w:sz w:val="20"/>
          <w:szCs w:val="20"/>
          <w:lang w:eastAsia="es-CO"/>
        </w:rPr>
        <w:t xml:space="preserve"> de a.txt&gt;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("a.txt")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("a.txt") se representa como #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("a.txt")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("a.txt")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 #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("a.txt") se representa como \ &lt;</w:t>
      </w:r>
      <w:proofErr w:type="spellStart"/>
      <w:r w:rsidRPr="00A90C93">
        <w:rPr>
          <w:rFonts w:ascii="Courier New" w:eastAsia="Times New Roman" w:hAnsi="Courier New" w:cs="Courier New"/>
          <w:color w:val="000000"/>
          <w:sz w:val="20"/>
          <w:szCs w:val="20"/>
          <w:lang w:eastAsia="es-CO"/>
        </w:rPr>
        <w:t>contents</w:t>
      </w:r>
      <w:proofErr w:type="spellEnd"/>
      <w:r w:rsidRPr="00A90C93">
        <w:rPr>
          <w:rFonts w:ascii="Courier New" w:eastAsia="Times New Roman" w:hAnsi="Courier New" w:cs="Courier New"/>
          <w:color w:val="000000"/>
          <w:sz w:val="20"/>
          <w:szCs w:val="20"/>
          <w:lang w:eastAsia="es-CO"/>
        </w:rPr>
        <w:t xml:space="preserve"> de a.txt&gt;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Include</w:t>
      </w:r>
      <w:proofErr w:type="spellEnd"/>
      <w:r w:rsidRPr="00A90C93">
        <w:rPr>
          <w:rFonts w:ascii="Courier New" w:eastAsia="Times New Roman" w:hAnsi="Courier New" w:cs="Courier New"/>
          <w:color w:val="000000"/>
          <w:sz w:val="20"/>
          <w:szCs w:val="20"/>
          <w:lang w:eastAsia="es-CO"/>
        </w:rPr>
        <w:t xml:space="preserve"> ("a.txt")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Un cuidado especial se debe tomar cuando se escapan directivas de VTL que contienen varios elementos de script en una misma directiva (por ejemplo, en </w:t>
      </w:r>
      <w:proofErr w:type="gramStart"/>
      <w:r w:rsidRPr="00A90C93">
        <w:rPr>
          <w:rFonts w:ascii="Times New Roman" w:eastAsia="Times New Roman" w:hAnsi="Times New Roman" w:cs="Times New Roman"/>
          <w:color w:val="000000"/>
          <w:sz w:val="24"/>
          <w:szCs w:val="24"/>
          <w:lang w:eastAsia="es-CO"/>
        </w:rPr>
        <w:t>una declaraciones</w:t>
      </w:r>
      <w:proofErr w:type="gramEnd"/>
      <w:r w:rsidRPr="00A90C93">
        <w:rPr>
          <w:rFonts w:ascii="Times New Roman" w:eastAsia="Times New Roman" w:hAnsi="Times New Roman" w:cs="Times New Roman"/>
          <w:color w:val="000000"/>
          <w:sz w:val="24"/>
          <w:szCs w:val="24"/>
          <w:lang w:eastAsia="es-CO"/>
        </w:rPr>
        <w:t xml:space="preserve"> </w:t>
      </w:r>
      <w:proofErr w:type="spellStart"/>
      <w:r w:rsidRPr="00A90C93">
        <w:rPr>
          <w:rFonts w:ascii="Times New Roman" w:eastAsia="Times New Roman" w:hAnsi="Times New Roman" w:cs="Times New Roman"/>
          <w:color w:val="000000"/>
          <w:sz w:val="24"/>
          <w:szCs w:val="24"/>
          <w:lang w:eastAsia="es-CO"/>
        </w:rPr>
        <w:t>if-else-end</w:t>
      </w:r>
      <w:proofErr w:type="spellEnd"/>
      <w:r w:rsidRPr="00A90C93">
        <w:rPr>
          <w:rFonts w:ascii="Times New Roman" w:eastAsia="Times New Roman" w:hAnsi="Times New Roman" w:cs="Times New Roman"/>
          <w:color w:val="000000"/>
          <w:sz w:val="24"/>
          <w:szCs w:val="24"/>
          <w:lang w:eastAsia="es-CO"/>
        </w:rPr>
        <w:t xml:space="preserve">). Aquí está una VTL típica sentencia </w:t>
      </w:r>
      <w:proofErr w:type="spellStart"/>
      <w:r w:rsidRPr="00A90C93">
        <w:rPr>
          <w:rFonts w:ascii="Times New Roman" w:eastAsia="Times New Roman" w:hAnsi="Times New Roman" w:cs="Times New Roman"/>
          <w:color w:val="000000"/>
          <w:sz w:val="24"/>
          <w:szCs w:val="24"/>
          <w:lang w:eastAsia="es-CO"/>
        </w:rPr>
        <w:t>if</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jazz)</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Vyacheslav</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Ganelin</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 </w:t>
      </w:r>
      <w:r w:rsidRPr="00A90C93">
        <w:rPr>
          <w:rFonts w:ascii="Times New Roman" w:eastAsia="Times New Roman" w:hAnsi="Times New Roman" w:cs="Times New Roman"/>
          <w:i/>
          <w:iCs/>
          <w:color w:val="000000"/>
          <w:sz w:val="24"/>
          <w:szCs w:val="24"/>
          <w:lang w:eastAsia="es-CO"/>
        </w:rPr>
        <w:t>$ jazz</w:t>
      </w:r>
      <w:r w:rsidRPr="00A90C93">
        <w:rPr>
          <w:rFonts w:ascii="Times New Roman" w:eastAsia="Times New Roman" w:hAnsi="Times New Roman" w:cs="Times New Roman"/>
          <w:color w:val="000000"/>
          <w:sz w:val="24"/>
          <w:szCs w:val="24"/>
          <w:lang w:eastAsia="es-CO"/>
        </w:rPr>
        <w:t> es verdadero, la salida 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proofErr w:type="spellStart"/>
      <w:r w:rsidRPr="00A90C93">
        <w:rPr>
          <w:rFonts w:ascii="Courier New" w:eastAsia="Times New Roman" w:hAnsi="Courier New" w:cs="Courier New"/>
          <w:color w:val="000000"/>
          <w:sz w:val="20"/>
          <w:szCs w:val="20"/>
          <w:lang w:eastAsia="es-CO"/>
        </w:rPr>
        <w:t>Vyacheslav</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Ganelin</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 </w:t>
      </w:r>
      <w:r w:rsidRPr="00A90C93">
        <w:rPr>
          <w:rFonts w:ascii="Times New Roman" w:eastAsia="Times New Roman" w:hAnsi="Times New Roman" w:cs="Times New Roman"/>
          <w:i/>
          <w:iCs/>
          <w:color w:val="000000"/>
          <w:sz w:val="24"/>
          <w:szCs w:val="24"/>
          <w:lang w:eastAsia="es-CO"/>
        </w:rPr>
        <w:t>$ jazz</w:t>
      </w:r>
      <w:r w:rsidRPr="00A90C93">
        <w:rPr>
          <w:rFonts w:ascii="Times New Roman" w:eastAsia="Times New Roman" w:hAnsi="Times New Roman" w:cs="Times New Roman"/>
          <w:color w:val="000000"/>
          <w:sz w:val="24"/>
          <w:szCs w:val="24"/>
          <w:lang w:eastAsia="es-CO"/>
        </w:rPr>
        <w:t> es falso, no hay salida. Escapar elementos script altera la salida. Consideremos el siguiente caso: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jazz)</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Vyacheslav</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Ganelin</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 </w:t>
      </w:r>
      <w:r w:rsidRPr="00A90C93">
        <w:rPr>
          <w:rFonts w:ascii="Times New Roman" w:eastAsia="Times New Roman" w:hAnsi="Times New Roman" w:cs="Times New Roman"/>
          <w:i/>
          <w:iCs/>
          <w:color w:val="000000"/>
          <w:sz w:val="24"/>
          <w:szCs w:val="24"/>
          <w:lang w:eastAsia="es-CO"/>
        </w:rPr>
        <w:t>$ jazz</w:t>
      </w:r>
      <w:r w:rsidRPr="00A90C93">
        <w:rPr>
          <w:rFonts w:ascii="Times New Roman" w:eastAsia="Times New Roman" w:hAnsi="Times New Roman" w:cs="Times New Roman"/>
          <w:color w:val="000000"/>
          <w:sz w:val="24"/>
          <w:szCs w:val="24"/>
          <w:lang w:eastAsia="es-CO"/>
        </w:rPr>
        <w:t> es verdadero o falso, la salida será</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jazz)</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Vyacheslav</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Ganelin</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 xml:space="preserve">De hecho, ya que todos los elementos del </w:t>
      </w:r>
      <w:proofErr w:type="spellStart"/>
      <w:r w:rsidRPr="00A90C93">
        <w:rPr>
          <w:rFonts w:ascii="Times New Roman" w:eastAsia="Times New Roman" w:hAnsi="Times New Roman" w:cs="Times New Roman"/>
          <w:color w:val="000000"/>
          <w:sz w:val="24"/>
          <w:szCs w:val="24"/>
          <w:lang w:eastAsia="es-CO"/>
        </w:rPr>
        <w:t>guión</w:t>
      </w:r>
      <w:proofErr w:type="spellEnd"/>
      <w:r w:rsidRPr="00A90C93">
        <w:rPr>
          <w:rFonts w:ascii="Times New Roman" w:eastAsia="Times New Roman" w:hAnsi="Times New Roman" w:cs="Times New Roman"/>
          <w:color w:val="000000"/>
          <w:sz w:val="24"/>
          <w:szCs w:val="24"/>
          <w:lang w:eastAsia="es-CO"/>
        </w:rPr>
        <w:t xml:space="preserve"> se escaparon, </w:t>
      </w:r>
      <w:r w:rsidRPr="00A90C93">
        <w:rPr>
          <w:rFonts w:ascii="Times New Roman" w:eastAsia="Times New Roman" w:hAnsi="Times New Roman" w:cs="Times New Roman"/>
          <w:i/>
          <w:iCs/>
          <w:color w:val="000000"/>
          <w:sz w:val="24"/>
          <w:szCs w:val="24"/>
          <w:lang w:eastAsia="es-CO"/>
        </w:rPr>
        <w:t>$ jazz</w:t>
      </w:r>
      <w:r w:rsidRPr="00A90C93">
        <w:rPr>
          <w:rFonts w:ascii="Times New Roman" w:eastAsia="Times New Roman" w:hAnsi="Times New Roman" w:cs="Times New Roman"/>
          <w:color w:val="000000"/>
          <w:sz w:val="24"/>
          <w:szCs w:val="24"/>
          <w:lang w:eastAsia="es-CO"/>
        </w:rPr>
        <w:t> nunca es evaluado por su valor booleano. Supongamos barras invertidas preceden elementos de script que se escaparon legítimamente: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jazz)</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Vyacheslav</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Ganelin</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este caso, si </w:t>
      </w:r>
      <w:r w:rsidRPr="00A90C93">
        <w:rPr>
          <w:rFonts w:ascii="Times New Roman" w:eastAsia="Times New Roman" w:hAnsi="Times New Roman" w:cs="Times New Roman"/>
          <w:i/>
          <w:iCs/>
          <w:color w:val="000000"/>
          <w:sz w:val="24"/>
          <w:szCs w:val="24"/>
          <w:lang w:eastAsia="es-CO"/>
        </w:rPr>
        <w:t>$ jazz</w:t>
      </w:r>
      <w:r w:rsidRPr="00A90C93">
        <w:rPr>
          <w:rFonts w:ascii="Times New Roman" w:eastAsia="Times New Roman" w:hAnsi="Times New Roman" w:cs="Times New Roman"/>
          <w:color w:val="000000"/>
          <w:sz w:val="24"/>
          <w:szCs w:val="24"/>
          <w:lang w:eastAsia="es-CO"/>
        </w:rPr>
        <w:t> es verdadero, la salida 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Vyacheslav</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Ganelin</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Para entender esto, tenga en cuenta que el </w:t>
      </w: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arg</w:t>
      </w:r>
      <w:proofErr w:type="spellEnd"/>
      <w:r w:rsidRPr="00A90C93">
        <w:rPr>
          <w:rFonts w:ascii="Courier New" w:eastAsia="Times New Roman" w:hAnsi="Courier New" w:cs="Courier New"/>
          <w:color w:val="000000"/>
          <w:sz w:val="20"/>
          <w:szCs w:val="20"/>
          <w:lang w:eastAsia="es-CO"/>
        </w:rPr>
        <w:t>)</w:t>
      </w:r>
      <w:r w:rsidRPr="00A90C93">
        <w:rPr>
          <w:rFonts w:ascii="Times New Roman" w:eastAsia="Times New Roman" w:hAnsi="Times New Roman" w:cs="Times New Roman"/>
          <w:color w:val="000000"/>
          <w:sz w:val="24"/>
          <w:szCs w:val="24"/>
          <w:lang w:eastAsia="es-CO"/>
        </w:rPr>
        <w:t> al terminar un (retorno) de nueva línea se omita la nueva línea de la salida. Por lo tanto, el cuerpo de la</w:t>
      </w:r>
      <w:r w:rsidRPr="00A90C93">
        <w:rPr>
          <w:rFonts w:ascii="Courier New" w:eastAsia="Times New Roman" w:hAnsi="Courier New" w:cs="Courier New"/>
          <w:color w:val="000000"/>
          <w:sz w:val="20"/>
          <w:szCs w:val="20"/>
          <w:lang w:eastAsia="es-CO"/>
        </w:rPr>
        <w:t># si ()</w:t>
      </w:r>
      <w:r w:rsidRPr="00A90C93">
        <w:rPr>
          <w:rFonts w:ascii="Times New Roman" w:eastAsia="Times New Roman" w:hAnsi="Times New Roman" w:cs="Times New Roman"/>
          <w:color w:val="000000"/>
          <w:sz w:val="24"/>
          <w:szCs w:val="24"/>
          <w:lang w:eastAsia="es-CO"/>
        </w:rPr>
        <w:t> bloque sigue a la primera '\', representa a partir de la '\ \' anterior a la </w:t>
      </w:r>
      <w:r w:rsidRPr="00A90C93">
        <w:rPr>
          <w:rFonts w:ascii="Courier New" w:eastAsia="Times New Roman" w:hAnsi="Courier New" w:cs="Courier New"/>
          <w:color w:val="000000"/>
          <w:sz w:val="20"/>
          <w:szCs w:val="20"/>
          <w:lang w:eastAsia="es-CO"/>
        </w:rPr>
        <w:t># si (</w:t>
      </w:r>
      <w:proofErr w:type="gramStart"/>
      <w:r w:rsidRPr="00A90C93">
        <w:rPr>
          <w:rFonts w:ascii="Courier New" w:eastAsia="Times New Roman" w:hAnsi="Courier New" w:cs="Courier New"/>
          <w:color w:val="000000"/>
          <w:sz w:val="20"/>
          <w:szCs w:val="20"/>
          <w:lang w:eastAsia="es-CO"/>
        </w:rPr>
        <w:t>)</w:t>
      </w:r>
      <w:r w:rsidRPr="00A90C93">
        <w:rPr>
          <w:rFonts w:ascii="Times New Roman" w:eastAsia="Times New Roman" w:hAnsi="Times New Roman" w:cs="Times New Roman"/>
          <w:color w:val="000000"/>
          <w:sz w:val="24"/>
          <w:szCs w:val="24"/>
          <w:lang w:eastAsia="es-CO"/>
        </w:rPr>
        <w:t> . </w:t>
      </w:r>
      <w:proofErr w:type="gramEnd"/>
      <w:r w:rsidRPr="00A90C93">
        <w:rPr>
          <w:rFonts w:ascii="Times New Roman" w:eastAsia="Times New Roman" w:hAnsi="Times New Roman" w:cs="Times New Roman"/>
          <w:color w:val="000000"/>
          <w:sz w:val="24"/>
          <w:szCs w:val="24"/>
          <w:lang w:eastAsia="es-CO"/>
        </w:rPr>
        <w:t>El último \ está en una línea diferente a la del texto, porque hay una nueva línea después de "</w:t>
      </w:r>
      <w:proofErr w:type="spellStart"/>
      <w:r w:rsidRPr="00A90C93">
        <w:rPr>
          <w:rFonts w:ascii="Times New Roman" w:eastAsia="Times New Roman" w:hAnsi="Times New Roman" w:cs="Times New Roman"/>
          <w:color w:val="000000"/>
          <w:sz w:val="24"/>
          <w:szCs w:val="24"/>
          <w:lang w:eastAsia="es-CO"/>
        </w:rPr>
        <w:t>Ganelin</w:t>
      </w:r>
      <w:proofErr w:type="spellEnd"/>
      <w:r w:rsidRPr="00A90C93">
        <w:rPr>
          <w:rFonts w:ascii="Times New Roman" w:eastAsia="Times New Roman" w:hAnsi="Times New Roman" w:cs="Times New Roman"/>
          <w:color w:val="000000"/>
          <w:sz w:val="24"/>
          <w:szCs w:val="24"/>
          <w:lang w:eastAsia="es-CO"/>
        </w:rPr>
        <w:t xml:space="preserve"> ', por lo que la final \ \, que precede a la </w:t>
      </w: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r w:rsidRPr="00A90C93">
        <w:rPr>
          <w:rFonts w:ascii="Times New Roman" w:eastAsia="Times New Roman" w:hAnsi="Times New Roman" w:cs="Times New Roman"/>
          <w:color w:val="000000"/>
          <w:sz w:val="24"/>
          <w:szCs w:val="24"/>
          <w:lang w:eastAsia="es-CO"/>
        </w:rPr>
        <w:t> es parte del cuerpo de la manzana.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Si </w:t>
      </w:r>
      <w:r w:rsidRPr="00A90C93">
        <w:rPr>
          <w:rFonts w:ascii="Times New Roman" w:eastAsia="Times New Roman" w:hAnsi="Times New Roman" w:cs="Times New Roman"/>
          <w:i/>
          <w:iCs/>
          <w:color w:val="000000"/>
          <w:sz w:val="24"/>
          <w:szCs w:val="24"/>
          <w:lang w:eastAsia="es-CO"/>
        </w:rPr>
        <w:t>$ jazz</w:t>
      </w:r>
      <w:r w:rsidRPr="00A90C93">
        <w:rPr>
          <w:rFonts w:ascii="Times New Roman" w:eastAsia="Times New Roman" w:hAnsi="Times New Roman" w:cs="Times New Roman"/>
          <w:color w:val="000000"/>
          <w:sz w:val="24"/>
          <w:szCs w:val="24"/>
          <w:lang w:eastAsia="es-CO"/>
        </w:rPr>
        <w:t> es falso, la salida 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Tenga en cuenta que las cosas empiezan a romperse si los elementos de script no son escapados correctamente.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 </w:t>
      </w:r>
      <w:proofErr w:type="spellStart"/>
      <w:r w:rsidRPr="00A90C93">
        <w:rPr>
          <w:rFonts w:ascii="Courier New" w:eastAsia="Times New Roman" w:hAnsi="Courier New" w:cs="Courier New"/>
          <w:color w:val="000000"/>
          <w:sz w:val="20"/>
          <w:szCs w:val="20"/>
          <w:lang w:eastAsia="es-CO"/>
        </w:rPr>
        <w:t>If</w:t>
      </w:r>
      <w:proofErr w:type="spellEnd"/>
      <w:r w:rsidRPr="00A90C93">
        <w:rPr>
          <w:rFonts w:ascii="Courier New" w:eastAsia="Times New Roman" w:hAnsi="Courier New" w:cs="Courier New"/>
          <w:color w:val="000000"/>
          <w:sz w:val="20"/>
          <w:szCs w:val="20"/>
          <w:lang w:eastAsia="es-CO"/>
        </w:rPr>
        <w:t xml:space="preserve"> ($ jazz)</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Vyacheslav</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Ganeli</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Aquí el </w:t>
      </w:r>
      <w:r w:rsidRPr="00A90C93">
        <w:rPr>
          <w:rFonts w:ascii="Times New Roman" w:eastAsia="Times New Roman" w:hAnsi="Times New Roman" w:cs="Times New Roman"/>
          <w:i/>
          <w:iCs/>
          <w:color w:val="000000"/>
          <w:sz w:val="24"/>
          <w:szCs w:val="24"/>
          <w:lang w:eastAsia="es-CO"/>
        </w:rPr>
        <w:t># si</w:t>
      </w:r>
      <w:r w:rsidRPr="00A90C93">
        <w:rPr>
          <w:rFonts w:ascii="Times New Roman" w:eastAsia="Times New Roman" w:hAnsi="Times New Roman" w:cs="Times New Roman"/>
          <w:color w:val="000000"/>
          <w:sz w:val="24"/>
          <w:szCs w:val="24"/>
          <w:lang w:eastAsia="es-CO"/>
        </w:rPr>
        <w:t> se escapó, pero hay un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end</w:t>
      </w:r>
      <w:proofErr w:type="spellEnd"/>
      <w:r w:rsidRPr="00A90C93">
        <w:rPr>
          <w:rFonts w:ascii="Times New Roman" w:eastAsia="Times New Roman" w:hAnsi="Times New Roman" w:cs="Times New Roman"/>
          <w:color w:val="000000"/>
          <w:sz w:val="24"/>
          <w:szCs w:val="24"/>
          <w:lang w:eastAsia="es-CO"/>
        </w:rPr>
        <w:t> restante, tener demasiadas terminaciones causarán un error de análisis.</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29" w:name="vtl:_formatting_issues"/>
      <w:bookmarkEnd w:id="29"/>
      <w:r w:rsidRPr="00A90C93">
        <w:rPr>
          <w:rFonts w:ascii="Times New Roman" w:eastAsia="Times New Roman" w:hAnsi="Times New Roman" w:cs="Times New Roman"/>
          <w:color w:val="FFFFFF"/>
          <w:sz w:val="28"/>
          <w:szCs w:val="28"/>
          <w:lang w:eastAsia="es-CO"/>
        </w:rPr>
        <w:t>VTL: Asuntos de formato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Aunque VTL en esta guía del usuario es a menudo aparece con saltos de línea y espacios en blanco, la VTL se muestra a continuación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imperial = ["</w:t>
      </w:r>
      <w:proofErr w:type="spellStart"/>
      <w:r w:rsidRPr="00A90C93">
        <w:rPr>
          <w:rFonts w:ascii="Courier New" w:eastAsia="Times New Roman" w:hAnsi="Courier New" w:cs="Courier New"/>
          <w:color w:val="000000"/>
          <w:sz w:val="20"/>
          <w:szCs w:val="20"/>
          <w:lang w:eastAsia="es-CO"/>
        </w:rPr>
        <w:t>Munetaka</w:t>
      </w:r>
      <w:proofErr w:type="spellEnd"/>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Koreyasu</w:t>
      </w:r>
      <w:proofErr w:type="spellEnd"/>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Hisakira</w:t>
      </w:r>
      <w:proofErr w:type="spellEnd"/>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Morikune</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shogun en $ imperial)</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Shogun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gramStart"/>
      <w:r w:rsidRPr="00A90C93">
        <w:rPr>
          <w:rFonts w:ascii="Times New Roman" w:eastAsia="Times New Roman" w:hAnsi="Times New Roman" w:cs="Times New Roman"/>
          <w:color w:val="000000"/>
          <w:sz w:val="24"/>
          <w:szCs w:val="24"/>
          <w:lang w:eastAsia="es-CO"/>
        </w:rPr>
        <w:t>es</w:t>
      </w:r>
      <w:proofErr w:type="gramEnd"/>
      <w:r w:rsidRPr="00A90C93">
        <w:rPr>
          <w:rFonts w:ascii="Times New Roman" w:eastAsia="Times New Roman" w:hAnsi="Times New Roman" w:cs="Times New Roman"/>
          <w:color w:val="000000"/>
          <w:sz w:val="24"/>
          <w:szCs w:val="24"/>
          <w:lang w:eastAsia="es-CO"/>
        </w:rPr>
        <w:t xml:space="preserve"> igualmente válida como el siguiente código que </w:t>
      </w:r>
      <w:proofErr w:type="spellStart"/>
      <w:r w:rsidRPr="00A90C93">
        <w:rPr>
          <w:rFonts w:ascii="Times New Roman" w:eastAsia="Times New Roman" w:hAnsi="Times New Roman" w:cs="Times New Roman"/>
          <w:color w:val="000000"/>
          <w:sz w:val="24"/>
          <w:szCs w:val="24"/>
          <w:lang w:eastAsia="es-CO"/>
        </w:rPr>
        <w:t>Geir</w:t>
      </w:r>
      <w:proofErr w:type="spellEnd"/>
      <w:r w:rsidRPr="00A90C93">
        <w:rPr>
          <w:rFonts w:ascii="Times New Roman" w:eastAsia="Times New Roman" w:hAnsi="Times New Roman" w:cs="Times New Roman"/>
          <w:color w:val="000000"/>
          <w:sz w:val="24"/>
          <w:szCs w:val="24"/>
          <w:lang w:eastAsia="es-CO"/>
        </w:rPr>
        <w:t xml:space="preserve"> </w:t>
      </w:r>
      <w:proofErr w:type="spellStart"/>
      <w:r w:rsidRPr="00A90C93">
        <w:rPr>
          <w:rFonts w:ascii="Times New Roman" w:eastAsia="Times New Roman" w:hAnsi="Times New Roman" w:cs="Times New Roman"/>
          <w:color w:val="000000"/>
          <w:sz w:val="24"/>
          <w:szCs w:val="24"/>
          <w:lang w:eastAsia="es-CO"/>
        </w:rPr>
        <w:t>Magnusson</w:t>
      </w:r>
      <w:proofErr w:type="spellEnd"/>
      <w:r w:rsidRPr="00A90C93">
        <w:rPr>
          <w:rFonts w:ascii="Times New Roman" w:eastAsia="Times New Roman" w:hAnsi="Times New Roman" w:cs="Times New Roman"/>
          <w:color w:val="000000"/>
          <w:sz w:val="24"/>
          <w:szCs w:val="24"/>
          <w:lang w:eastAsia="es-CO"/>
        </w:rPr>
        <w:t xml:space="preserve"> Jr. envió a la lista de correo de usuarios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para ilustrar un punto completamente ajenos: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lastRenderedPageBreak/>
        <w:t xml:space="preserve">Envíe #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["$ 10 y", "a pie"]) #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a en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a # </w:t>
      </w:r>
      <w:proofErr w:type="spellStart"/>
      <w:r w:rsidRPr="00A90C93">
        <w:rPr>
          <w:rFonts w:ascii="Courier New" w:eastAsia="Times New Roman" w:hAnsi="Courier New" w:cs="Courier New"/>
          <w:color w:val="000000"/>
          <w:sz w:val="20"/>
          <w:szCs w:val="20"/>
          <w:lang w:eastAsia="es-CO"/>
        </w:rPr>
        <w:t>end</w:t>
      </w:r>
      <w:proofErr w:type="spellEnd"/>
      <w:r w:rsidRPr="00A90C93">
        <w:rPr>
          <w:rFonts w:ascii="Courier New" w:eastAsia="Times New Roman" w:hAnsi="Courier New" w:cs="Courier New"/>
          <w:color w:val="000000"/>
          <w:sz w:val="20"/>
          <w:szCs w:val="20"/>
          <w:lang w:eastAsia="es-CO"/>
        </w:rPr>
        <w:t xml:space="preserve"> favor.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comportamiento de la velocidad es engullir el exceso de espacio en blanco. La directiva anterior se puede escribir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Envíenme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["$ 10 y", "a pie"])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a en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proofErr w:type="gramStart"/>
      <w:r w:rsidRPr="00A90C93">
        <w:rPr>
          <w:rFonts w:ascii="Courier New" w:eastAsia="Times New Roman" w:hAnsi="Courier New" w:cs="Courier New"/>
          <w:color w:val="000000"/>
          <w:sz w:val="20"/>
          <w:szCs w:val="20"/>
          <w:lang w:eastAsia="es-CO"/>
        </w:rPr>
        <w:t>por</w:t>
      </w:r>
      <w:proofErr w:type="gramEnd"/>
      <w:r w:rsidRPr="00A90C93">
        <w:rPr>
          <w:rFonts w:ascii="Courier New" w:eastAsia="Times New Roman" w:hAnsi="Courier New" w:cs="Courier New"/>
          <w:color w:val="000000"/>
          <w:sz w:val="20"/>
          <w:szCs w:val="20"/>
          <w:lang w:eastAsia="es-CO"/>
        </w:rPr>
        <w:t xml:space="preserve"> favor.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gramStart"/>
      <w:r w:rsidRPr="00A90C93">
        <w:rPr>
          <w:rFonts w:ascii="Times New Roman" w:eastAsia="Times New Roman" w:hAnsi="Times New Roman" w:cs="Times New Roman"/>
          <w:color w:val="000000"/>
          <w:sz w:val="24"/>
          <w:szCs w:val="24"/>
          <w:lang w:eastAsia="es-CO"/>
        </w:rPr>
        <w:t>o</w:t>
      </w:r>
      <w:proofErr w:type="gramEnd"/>
      <w:r w:rsidRPr="00A90C93">
        <w:rPr>
          <w:rFonts w:ascii="Times New Roman" w:eastAsia="Times New Roman" w:hAnsi="Times New Roman" w:cs="Times New Roman"/>
          <w:color w:val="000000"/>
          <w:sz w:val="24"/>
          <w:szCs w:val="24"/>
          <w:lang w:eastAsia="es-CO"/>
        </w:rPr>
        <w:t xml:space="preserve">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Envíenme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["$ 10 y", "a pie"])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a en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 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End</w:t>
      </w:r>
      <w:proofErr w:type="spellEnd"/>
      <w:r w:rsidRPr="00A90C93">
        <w:rPr>
          <w:rFonts w:ascii="Courier New" w:eastAsia="Times New Roman" w:hAnsi="Courier New" w:cs="Courier New"/>
          <w:color w:val="000000"/>
          <w:sz w:val="20"/>
          <w:szCs w:val="20"/>
          <w:lang w:eastAsia="es-CO"/>
        </w:rPr>
        <w:t xml:space="preserve"> por favor.</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cada caso, la salida será la misma.</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30" w:name="other_features_and_miscellany"/>
      <w:bookmarkEnd w:id="30"/>
      <w:r w:rsidRPr="00A90C93">
        <w:rPr>
          <w:rFonts w:ascii="Times New Roman" w:eastAsia="Times New Roman" w:hAnsi="Times New Roman" w:cs="Times New Roman"/>
          <w:color w:val="FFFFFF"/>
          <w:sz w:val="28"/>
          <w:szCs w:val="28"/>
          <w:lang w:eastAsia="es-CO"/>
        </w:rPr>
        <w:t>Otras Características y Miscelánea</w:t>
      </w:r>
    </w:p>
    <w:p w:rsidR="00A90C93" w:rsidRPr="00A90C93" w:rsidRDefault="00A90C93" w:rsidP="00A90C93">
      <w:pPr>
        <w:pBdr>
          <w:top w:val="single" w:sz="6" w:space="3" w:color="525D76"/>
          <w:left w:val="single" w:sz="6" w:space="5" w:color="525D76"/>
          <w:bottom w:val="single" w:sz="6" w:space="3" w:color="525D76"/>
          <w:right w:val="single" w:sz="6" w:space="3" w:color="525D76"/>
        </w:pBdr>
        <w:shd w:val="clear" w:color="auto" w:fill="FFFFFF"/>
        <w:spacing w:before="100" w:beforeAutospacing="1" w:after="100" w:afterAutospacing="1" w:line="312" w:lineRule="atLeast"/>
        <w:outlineLvl w:val="2"/>
        <w:rPr>
          <w:rFonts w:ascii="Times New Roman" w:eastAsia="Times New Roman" w:hAnsi="Times New Roman" w:cs="Times New Roman"/>
          <w:b/>
          <w:bCs/>
          <w:color w:val="525D76"/>
          <w:sz w:val="24"/>
          <w:szCs w:val="24"/>
          <w:lang w:eastAsia="es-CO"/>
        </w:rPr>
      </w:pPr>
      <w:bookmarkStart w:id="31" w:name="math"/>
      <w:bookmarkEnd w:id="31"/>
      <w:r w:rsidRPr="00A90C93">
        <w:rPr>
          <w:rFonts w:ascii="Times New Roman" w:eastAsia="Times New Roman" w:hAnsi="Times New Roman" w:cs="Times New Roman"/>
          <w:b/>
          <w:bCs/>
          <w:color w:val="525D76"/>
          <w:sz w:val="24"/>
          <w:szCs w:val="24"/>
          <w:lang w:eastAsia="es-CO"/>
        </w:rPr>
        <w:t>Matemáticas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tiene un puñado de funciones incorporadas matemáticos que se pueden utilizar en las plantillas con el </w:t>
      </w:r>
      <w:r w:rsidRPr="00A90C93">
        <w:rPr>
          <w:rFonts w:ascii="Times New Roman" w:eastAsia="Times New Roman" w:hAnsi="Times New Roman" w:cs="Times New Roman"/>
          <w:i/>
          <w:iCs/>
          <w:color w:val="000000"/>
          <w:sz w:val="24"/>
          <w:szCs w:val="24"/>
          <w:lang w:eastAsia="es-CO"/>
        </w:rPr>
        <w:t>conjunto</w:t>
      </w:r>
      <w:r w:rsidRPr="00A90C93">
        <w:rPr>
          <w:rFonts w:ascii="Times New Roman" w:eastAsia="Times New Roman" w:hAnsi="Times New Roman" w:cs="Times New Roman"/>
          <w:color w:val="000000"/>
          <w:sz w:val="24"/>
          <w:szCs w:val="24"/>
          <w:lang w:eastAsia="es-CO"/>
        </w:rPr>
        <w:t> Directiva. Las ecuaciones siguientes son ejemplos de suma, resta, multiplicación y división, respectivamente: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 + 3)</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 - 4)</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 * 6)</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 / 2)</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Cuando una operación de división se lleva a cabo entre dos números enteros, el resultado será un número entero. Cualquier resto puede ser obtenida usando el módulo </w:t>
      </w:r>
      <w:proofErr w:type="gramStart"/>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i/>
          <w:iCs/>
          <w:color w:val="000000"/>
          <w:sz w:val="24"/>
          <w:szCs w:val="24"/>
          <w:lang w:eastAsia="es-CO"/>
        </w:rPr>
        <w:t>%</w:t>
      </w:r>
      <w:proofErr w:type="gramEnd"/>
      <w:r w:rsidRPr="00A90C93">
        <w:rPr>
          <w:rFonts w:ascii="Times New Roman" w:eastAsia="Times New Roman" w:hAnsi="Times New Roman" w:cs="Times New Roman"/>
          <w:color w:val="000000"/>
          <w:sz w:val="24"/>
          <w:szCs w:val="24"/>
          <w:lang w:eastAsia="es-CO"/>
        </w:rPr>
        <w:t> operador).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 bar 5%)</w:t>
      </w:r>
    </w:p>
    <w:p w:rsidR="00A90C93" w:rsidRPr="00A90C93" w:rsidRDefault="00A90C93" w:rsidP="00A90C93">
      <w:pPr>
        <w:pBdr>
          <w:top w:val="single" w:sz="6" w:space="3" w:color="525D76"/>
          <w:left w:val="single" w:sz="6" w:space="5" w:color="525D76"/>
          <w:bottom w:val="single" w:sz="6" w:space="3" w:color="525D76"/>
          <w:right w:val="single" w:sz="6" w:space="3" w:color="525D76"/>
        </w:pBdr>
        <w:shd w:val="clear" w:color="auto" w:fill="FFFFFF"/>
        <w:spacing w:before="100" w:beforeAutospacing="1" w:after="100" w:afterAutospacing="1" w:line="312" w:lineRule="atLeast"/>
        <w:outlineLvl w:val="2"/>
        <w:rPr>
          <w:rFonts w:ascii="Times New Roman" w:eastAsia="Times New Roman" w:hAnsi="Times New Roman" w:cs="Times New Roman"/>
          <w:b/>
          <w:bCs/>
          <w:color w:val="525D76"/>
          <w:sz w:val="24"/>
          <w:szCs w:val="24"/>
          <w:lang w:eastAsia="es-CO"/>
        </w:rPr>
      </w:pPr>
      <w:bookmarkStart w:id="32" w:name="range_operator"/>
      <w:bookmarkEnd w:id="32"/>
      <w:r w:rsidRPr="00A90C93">
        <w:rPr>
          <w:rFonts w:ascii="Times New Roman" w:eastAsia="Times New Roman" w:hAnsi="Times New Roman" w:cs="Times New Roman"/>
          <w:b/>
          <w:bCs/>
          <w:color w:val="525D76"/>
          <w:sz w:val="24"/>
          <w:szCs w:val="24"/>
          <w:lang w:eastAsia="es-CO"/>
        </w:rPr>
        <w:t>Operador Gama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El operador de rango se puede utilizar en combinación con </w:t>
      </w:r>
      <w:r w:rsidRPr="00A90C93">
        <w:rPr>
          <w:rFonts w:ascii="Times New Roman" w:eastAsia="Times New Roman" w:hAnsi="Times New Roman" w:cs="Times New Roman"/>
          <w:i/>
          <w:iCs/>
          <w:color w:val="000000"/>
          <w:sz w:val="24"/>
          <w:szCs w:val="24"/>
          <w:lang w:eastAsia="es-CO"/>
        </w:rPr>
        <w:t># establecidos</w:t>
      </w:r>
      <w:r w:rsidRPr="00A90C93">
        <w:rPr>
          <w:rFonts w:ascii="Times New Roman" w:eastAsia="Times New Roman" w:hAnsi="Times New Roman" w:cs="Times New Roman"/>
          <w:color w:val="000000"/>
          <w:sz w:val="24"/>
          <w:szCs w:val="24"/>
          <w:lang w:eastAsia="es-CO"/>
        </w:rPr>
        <w:t> y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declaraciones. Útil para su capacidad de producir una matriz de objetos que contiene enteros, el operador de rango tiene la siguiente construcción: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lastRenderedPageBreak/>
        <w:t xml:space="preserve">[N </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m]</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Tanto </w:t>
      </w:r>
      <w:r w:rsidRPr="00A90C93">
        <w:rPr>
          <w:rFonts w:ascii="Times New Roman" w:eastAsia="Times New Roman" w:hAnsi="Times New Roman" w:cs="Times New Roman"/>
          <w:i/>
          <w:iCs/>
          <w:color w:val="000000"/>
          <w:sz w:val="24"/>
          <w:szCs w:val="24"/>
          <w:lang w:eastAsia="es-CO"/>
        </w:rPr>
        <w:t>n</w:t>
      </w:r>
      <w:r w:rsidRPr="00A90C93">
        <w:rPr>
          <w:rFonts w:ascii="Times New Roman" w:eastAsia="Times New Roman" w:hAnsi="Times New Roman" w:cs="Times New Roman"/>
          <w:color w:val="000000"/>
          <w:sz w:val="24"/>
          <w:szCs w:val="24"/>
          <w:lang w:eastAsia="es-CO"/>
        </w:rPr>
        <w:t> y </w:t>
      </w:r>
      <w:r w:rsidRPr="00A90C93">
        <w:rPr>
          <w:rFonts w:ascii="Times New Roman" w:eastAsia="Times New Roman" w:hAnsi="Times New Roman" w:cs="Times New Roman"/>
          <w:i/>
          <w:iCs/>
          <w:color w:val="000000"/>
          <w:sz w:val="24"/>
          <w:szCs w:val="24"/>
          <w:lang w:eastAsia="es-CO"/>
        </w:rPr>
        <w:t>m</w:t>
      </w:r>
      <w:r w:rsidRPr="00A90C93">
        <w:rPr>
          <w:rFonts w:ascii="Times New Roman" w:eastAsia="Times New Roman" w:hAnsi="Times New Roman" w:cs="Times New Roman"/>
          <w:color w:val="000000"/>
          <w:sz w:val="24"/>
          <w:szCs w:val="24"/>
          <w:lang w:eastAsia="es-CO"/>
        </w:rPr>
        <w:t> debe ser o bien producir o números enteros. Si </w:t>
      </w:r>
      <w:r w:rsidRPr="00A90C93">
        <w:rPr>
          <w:rFonts w:ascii="Times New Roman" w:eastAsia="Times New Roman" w:hAnsi="Times New Roman" w:cs="Times New Roman"/>
          <w:i/>
          <w:iCs/>
          <w:color w:val="000000"/>
          <w:sz w:val="24"/>
          <w:szCs w:val="24"/>
          <w:lang w:eastAsia="es-CO"/>
        </w:rPr>
        <w:t>m</w:t>
      </w:r>
      <w:r w:rsidRPr="00A90C93">
        <w:rPr>
          <w:rFonts w:ascii="Times New Roman" w:eastAsia="Times New Roman" w:hAnsi="Times New Roman" w:cs="Times New Roman"/>
          <w:color w:val="000000"/>
          <w:sz w:val="24"/>
          <w:szCs w:val="24"/>
          <w:lang w:eastAsia="es-CO"/>
        </w:rPr>
        <w:t> es mayor que o menor que </w:t>
      </w:r>
      <w:r w:rsidRPr="00A90C93">
        <w:rPr>
          <w:rFonts w:ascii="Times New Roman" w:eastAsia="Times New Roman" w:hAnsi="Times New Roman" w:cs="Times New Roman"/>
          <w:i/>
          <w:iCs/>
          <w:color w:val="000000"/>
          <w:sz w:val="24"/>
          <w:szCs w:val="24"/>
          <w:lang w:eastAsia="es-CO"/>
        </w:rPr>
        <w:t>n</w:t>
      </w:r>
      <w:r w:rsidRPr="00A90C93">
        <w:rPr>
          <w:rFonts w:ascii="Times New Roman" w:eastAsia="Times New Roman" w:hAnsi="Times New Roman" w:cs="Times New Roman"/>
          <w:color w:val="000000"/>
          <w:sz w:val="24"/>
          <w:szCs w:val="24"/>
          <w:lang w:eastAsia="es-CO"/>
        </w:rPr>
        <w:t> no importa, en este caso el rango será simplemente contar hacia abajo. Ejemplos que muestran el uso del operador de rango que se indica a continuación: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Primer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en [1 </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5])</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Segundo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bar en [2 </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-2])</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Tercer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arr</w:t>
      </w:r>
      <w:proofErr w:type="spellEnd"/>
      <w:r w:rsidRPr="00A90C93">
        <w:rPr>
          <w:rFonts w:ascii="Courier New" w:eastAsia="Times New Roman" w:hAnsi="Courier New" w:cs="Courier New"/>
          <w:color w:val="000000"/>
          <w:sz w:val="20"/>
          <w:szCs w:val="20"/>
          <w:lang w:eastAsia="es-CO"/>
        </w:rPr>
        <w:t xml:space="preserve"> = [0 </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1])</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Foreach</w:t>
      </w:r>
      <w:proofErr w:type="spellEnd"/>
      <w:r w:rsidRPr="00A90C93">
        <w:rPr>
          <w:rFonts w:ascii="Courier New" w:eastAsia="Times New Roman" w:hAnsi="Courier New" w:cs="Courier New"/>
          <w:color w:val="000000"/>
          <w:sz w:val="20"/>
          <w:szCs w:val="20"/>
          <w:lang w:eastAsia="es-CO"/>
        </w:rPr>
        <w:t xml:space="preserve"> ($ i en $ </w:t>
      </w:r>
      <w:proofErr w:type="spellStart"/>
      <w:r w:rsidRPr="00A90C93">
        <w:rPr>
          <w:rFonts w:ascii="Courier New" w:eastAsia="Times New Roman" w:hAnsi="Courier New" w:cs="Courier New"/>
          <w:color w:val="000000"/>
          <w:sz w:val="20"/>
          <w:szCs w:val="20"/>
          <w:lang w:eastAsia="es-CO"/>
        </w:rPr>
        <w:t>arr</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I</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Cuarto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[1 </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3]</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Produce la siguiente salida: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Primer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1 2 3 4 5</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Segundo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2 1 0 -1 -2</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Tercer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0 1</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Cuarto ejemplo: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[1 </w:t>
      </w:r>
      <w:proofErr w:type="gramStart"/>
      <w:r w:rsidRPr="00A90C93">
        <w:rPr>
          <w:rFonts w:ascii="Courier New" w:eastAsia="Times New Roman" w:hAnsi="Courier New" w:cs="Courier New"/>
          <w:color w:val="000000"/>
          <w:sz w:val="20"/>
          <w:szCs w:val="20"/>
          <w:lang w:eastAsia="es-CO"/>
        </w:rPr>
        <w:t>..</w:t>
      </w:r>
      <w:proofErr w:type="gramEnd"/>
      <w:r w:rsidRPr="00A90C93">
        <w:rPr>
          <w:rFonts w:ascii="Courier New" w:eastAsia="Times New Roman" w:hAnsi="Courier New" w:cs="Courier New"/>
          <w:color w:val="000000"/>
          <w:sz w:val="20"/>
          <w:szCs w:val="20"/>
          <w:lang w:eastAsia="es-CO"/>
        </w:rPr>
        <w:t xml:space="preserve"> 3]</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Tenga en cuenta que el operador no coincidir con la matriz produce cuando se utiliza junto con </w:t>
      </w:r>
      <w:r w:rsidRPr="00A90C93">
        <w:rPr>
          <w:rFonts w:ascii="Times New Roman" w:eastAsia="Times New Roman" w:hAnsi="Times New Roman" w:cs="Times New Roman"/>
          <w:i/>
          <w:iCs/>
          <w:color w:val="000000"/>
          <w:sz w:val="24"/>
          <w:szCs w:val="24"/>
          <w:lang w:eastAsia="es-CO"/>
        </w:rPr>
        <w:t># establecidos</w:t>
      </w:r>
      <w:r w:rsidRPr="00A90C93">
        <w:rPr>
          <w:rFonts w:ascii="Times New Roman" w:eastAsia="Times New Roman" w:hAnsi="Times New Roman" w:cs="Times New Roman"/>
          <w:color w:val="000000"/>
          <w:sz w:val="24"/>
          <w:szCs w:val="24"/>
          <w:lang w:eastAsia="es-CO"/>
        </w:rPr>
        <w:t> y </w:t>
      </w:r>
      <w:r w:rsidRPr="00A90C93">
        <w:rPr>
          <w:rFonts w:ascii="Times New Roman" w:eastAsia="Times New Roman" w:hAnsi="Times New Roman" w:cs="Times New Roman"/>
          <w:i/>
          <w:iCs/>
          <w:color w:val="000000"/>
          <w:sz w:val="24"/>
          <w:szCs w:val="24"/>
          <w:lang w:eastAsia="es-CO"/>
        </w:rPr>
        <w:t xml:space="preserve"># </w:t>
      </w:r>
      <w:proofErr w:type="spellStart"/>
      <w:r w:rsidRPr="00A90C93">
        <w:rPr>
          <w:rFonts w:ascii="Times New Roman" w:eastAsia="Times New Roman" w:hAnsi="Times New Roman" w:cs="Times New Roman"/>
          <w:i/>
          <w:iCs/>
          <w:color w:val="000000"/>
          <w:sz w:val="24"/>
          <w:szCs w:val="24"/>
          <w:lang w:eastAsia="es-CO"/>
        </w:rPr>
        <w:t>foreach</w:t>
      </w:r>
      <w:proofErr w:type="spellEnd"/>
      <w:r w:rsidRPr="00A90C93">
        <w:rPr>
          <w:rFonts w:ascii="Times New Roman" w:eastAsia="Times New Roman" w:hAnsi="Times New Roman" w:cs="Times New Roman"/>
          <w:color w:val="000000"/>
          <w:sz w:val="24"/>
          <w:szCs w:val="24"/>
          <w:lang w:eastAsia="es-CO"/>
        </w:rPr>
        <w:t> directivas, como se demuestra en el cuarto ejemplo.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Diseñadores de páginas web que ver con lo que las tablas de tamaño estándar, pero en algunos no se tienen suficientes datos para llenar la tabla, se encuentra el operador de rango particularmente útil.</w:t>
      </w:r>
    </w:p>
    <w:p w:rsidR="00A90C93" w:rsidRPr="00A90C93" w:rsidRDefault="00A90C93" w:rsidP="00A90C93">
      <w:pPr>
        <w:pBdr>
          <w:top w:val="single" w:sz="6" w:space="3" w:color="525D76"/>
          <w:left w:val="single" w:sz="6" w:space="5" w:color="525D76"/>
          <w:bottom w:val="single" w:sz="6" w:space="3" w:color="525D76"/>
          <w:right w:val="single" w:sz="6" w:space="3" w:color="525D76"/>
        </w:pBdr>
        <w:shd w:val="clear" w:color="auto" w:fill="FFFFFF"/>
        <w:spacing w:before="100" w:beforeAutospacing="1" w:after="100" w:afterAutospacing="1" w:line="312" w:lineRule="atLeast"/>
        <w:outlineLvl w:val="2"/>
        <w:rPr>
          <w:rFonts w:ascii="Times New Roman" w:eastAsia="Times New Roman" w:hAnsi="Times New Roman" w:cs="Times New Roman"/>
          <w:b/>
          <w:bCs/>
          <w:color w:val="525D76"/>
          <w:sz w:val="24"/>
          <w:szCs w:val="24"/>
          <w:lang w:eastAsia="es-CO"/>
        </w:rPr>
      </w:pPr>
      <w:bookmarkStart w:id="33" w:name="advanced_issues:_escaping_and_"/>
      <w:bookmarkEnd w:id="33"/>
      <w:r w:rsidRPr="00A90C93">
        <w:rPr>
          <w:rFonts w:ascii="Times New Roman" w:eastAsia="Times New Roman" w:hAnsi="Times New Roman" w:cs="Times New Roman"/>
          <w:b/>
          <w:bCs/>
          <w:color w:val="525D76"/>
          <w:sz w:val="24"/>
          <w:szCs w:val="24"/>
          <w:lang w:eastAsia="es-CO"/>
        </w:rPr>
        <w:t>Temas avanzados: Escapar y</w:t>
      </w:r>
      <w:proofErr w:type="gramStart"/>
      <w:r w:rsidRPr="00A90C93">
        <w:rPr>
          <w:rFonts w:ascii="Times New Roman" w:eastAsia="Times New Roman" w:hAnsi="Times New Roman" w:cs="Times New Roman"/>
          <w:b/>
          <w:bCs/>
          <w:color w:val="525D76"/>
          <w:sz w:val="24"/>
          <w:szCs w:val="24"/>
          <w:lang w:eastAsia="es-CO"/>
        </w:rPr>
        <w:t>!</w:t>
      </w:r>
      <w:proofErr w:type="gram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Cuando una referencia es silenciado con el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carácter y la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carácter precedido por un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xml:space="preserve"> carácter de escape, la referencia se maneja de una manera </w:t>
      </w:r>
      <w:proofErr w:type="spellStart"/>
      <w:r w:rsidRPr="00A90C93">
        <w:rPr>
          <w:rFonts w:ascii="Times New Roman" w:eastAsia="Times New Roman" w:hAnsi="Times New Roman" w:cs="Times New Roman"/>
          <w:color w:val="000000"/>
          <w:sz w:val="24"/>
          <w:szCs w:val="24"/>
          <w:lang w:eastAsia="es-CO"/>
        </w:rPr>
        <w:t>especial.Tenga</w:t>
      </w:r>
      <w:proofErr w:type="spellEnd"/>
      <w:r w:rsidRPr="00A90C93">
        <w:rPr>
          <w:rFonts w:ascii="Times New Roman" w:eastAsia="Times New Roman" w:hAnsi="Times New Roman" w:cs="Times New Roman"/>
          <w:color w:val="000000"/>
          <w:sz w:val="24"/>
          <w:szCs w:val="24"/>
          <w:lang w:eastAsia="es-CO"/>
        </w:rPr>
        <w:t xml:space="preserve"> en cuenta las diferencias entre regular de escape, y el caso especial en el que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precede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sigue: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 se representa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 contrasta con escapar regular, donde </w:t>
      </w:r>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precede </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w:t>
      </w:r>
      <w:proofErr w:type="gram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 se representa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Bar</w:t>
      </w:r>
    </w:p>
    <w:p w:rsidR="00A90C93" w:rsidRPr="00A90C93" w:rsidRDefault="00A90C93" w:rsidP="00A90C93">
      <w:pPr>
        <w:pBdr>
          <w:top w:val="single" w:sz="6" w:space="3" w:color="525D76"/>
          <w:left w:val="single" w:sz="6" w:space="5" w:color="525D76"/>
          <w:bottom w:val="single" w:sz="6" w:space="3" w:color="525D76"/>
          <w:right w:val="single" w:sz="6" w:space="3" w:color="525D76"/>
        </w:pBdr>
        <w:shd w:val="clear" w:color="auto" w:fill="FFFFFF"/>
        <w:spacing w:before="100" w:beforeAutospacing="1" w:after="100" w:afterAutospacing="1" w:line="312" w:lineRule="atLeast"/>
        <w:outlineLvl w:val="2"/>
        <w:rPr>
          <w:rFonts w:ascii="Times New Roman" w:eastAsia="Times New Roman" w:hAnsi="Times New Roman" w:cs="Times New Roman"/>
          <w:b/>
          <w:bCs/>
          <w:color w:val="525D76"/>
          <w:sz w:val="24"/>
          <w:szCs w:val="24"/>
          <w:lang w:eastAsia="es-CO"/>
        </w:rPr>
      </w:pPr>
      <w:bookmarkStart w:id="34" w:name="velocimacro_miscellany"/>
      <w:bookmarkEnd w:id="34"/>
      <w:proofErr w:type="spellStart"/>
      <w:r w:rsidRPr="00A90C93">
        <w:rPr>
          <w:rFonts w:ascii="Times New Roman" w:eastAsia="Times New Roman" w:hAnsi="Times New Roman" w:cs="Times New Roman"/>
          <w:b/>
          <w:bCs/>
          <w:color w:val="525D76"/>
          <w:sz w:val="24"/>
          <w:szCs w:val="24"/>
          <w:lang w:eastAsia="es-CO"/>
        </w:rPr>
        <w:t>Velocimacro</w:t>
      </w:r>
      <w:proofErr w:type="spellEnd"/>
      <w:r w:rsidRPr="00A90C93">
        <w:rPr>
          <w:rFonts w:ascii="Times New Roman" w:eastAsia="Times New Roman" w:hAnsi="Times New Roman" w:cs="Times New Roman"/>
          <w:b/>
          <w:bCs/>
          <w:color w:val="525D76"/>
          <w:sz w:val="24"/>
          <w:szCs w:val="24"/>
          <w:lang w:eastAsia="es-CO"/>
        </w:rPr>
        <w:t xml:space="preserve"> Miscelánea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Esta sección es un mini-FAQ sobre temas relacionados con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En esta sección se va a cambiar con el tiempo, por lo que es digno de la comprobación para la nueva información de vez en cuando.</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Nota: En esta sección,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será comúnmente abreviado como "VM".</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b/>
          <w:bCs/>
          <w:color w:val="000000"/>
          <w:sz w:val="24"/>
          <w:szCs w:val="24"/>
          <w:lang w:eastAsia="es-CO"/>
        </w:rPr>
        <w:t>¿Puedo utilizar una directiva u otro VM como argumento para una máquina virtual?</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Ejemplo: </w:t>
      </w:r>
      <w:r w:rsidRPr="00A90C93">
        <w:rPr>
          <w:rFonts w:ascii="Courier New" w:eastAsia="Times New Roman" w:hAnsi="Courier New" w:cs="Courier New"/>
          <w:color w:val="000000"/>
          <w:sz w:val="20"/>
          <w:szCs w:val="20"/>
          <w:lang w:eastAsia="es-CO"/>
        </w:rPr>
        <w:t>centro # (# negrita ("hola"))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No. Una directiva no es un argumento válido para una directiva y, a efectos prácticos, un VM es una directiva.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i/>
          <w:iCs/>
          <w:color w:val="000000"/>
          <w:sz w:val="24"/>
          <w:szCs w:val="24"/>
          <w:lang w:eastAsia="es-CO"/>
        </w:rPr>
        <w:lastRenderedPageBreak/>
        <w:t xml:space="preserve">Sin </w:t>
      </w:r>
      <w:proofErr w:type="gramStart"/>
      <w:r w:rsidRPr="00A90C93">
        <w:rPr>
          <w:rFonts w:ascii="Times New Roman" w:eastAsia="Times New Roman" w:hAnsi="Times New Roman" w:cs="Times New Roman"/>
          <w:i/>
          <w:iCs/>
          <w:color w:val="000000"/>
          <w:sz w:val="24"/>
          <w:szCs w:val="24"/>
          <w:lang w:eastAsia="es-CO"/>
        </w:rPr>
        <w:t>embargo ...</w:t>
      </w:r>
      <w:proofErr w:type="gramEnd"/>
      <w:r w:rsidRPr="00A90C93">
        <w:rPr>
          <w:rFonts w:ascii="Times New Roman" w:eastAsia="Times New Roman" w:hAnsi="Times New Roman" w:cs="Times New Roman"/>
          <w:color w:val="000000"/>
          <w:sz w:val="24"/>
          <w:szCs w:val="24"/>
          <w:lang w:eastAsia="es-CO"/>
        </w:rPr>
        <w:t> , hay cosas que usted puede hacer. Una solución fácil es tomar ventaja del hecho de que "Comillas dobles" (") hace que su contenido. Así que se podría hacer algo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Set ($ </w:t>
      </w:r>
      <w:proofErr w:type="spellStart"/>
      <w:r w:rsidRPr="00A90C93">
        <w:rPr>
          <w:rFonts w:ascii="Courier New" w:eastAsia="Times New Roman" w:hAnsi="Courier New" w:cs="Courier New"/>
          <w:color w:val="000000"/>
          <w:sz w:val="20"/>
          <w:szCs w:val="20"/>
          <w:lang w:eastAsia="es-CO"/>
        </w:rPr>
        <w:t>stuff</w:t>
      </w:r>
      <w:proofErr w:type="spellEnd"/>
      <w:r w:rsidRPr="00A90C93">
        <w:rPr>
          <w:rFonts w:ascii="Courier New" w:eastAsia="Times New Roman" w:hAnsi="Courier New" w:cs="Courier New"/>
          <w:color w:val="000000"/>
          <w:sz w:val="20"/>
          <w:szCs w:val="20"/>
          <w:lang w:eastAsia="es-CO"/>
        </w:rPr>
        <w:t xml:space="preserve"> = "# negrita ('hola')")</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Centro # ($ </w:t>
      </w:r>
      <w:proofErr w:type="spellStart"/>
      <w:r w:rsidRPr="00A90C93">
        <w:rPr>
          <w:rFonts w:ascii="Courier New" w:eastAsia="Times New Roman" w:hAnsi="Courier New" w:cs="Courier New"/>
          <w:color w:val="000000"/>
          <w:sz w:val="20"/>
          <w:szCs w:val="20"/>
          <w:lang w:eastAsia="es-CO"/>
        </w:rPr>
        <w:t>stuff</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Usted puede ahorrar un </w:t>
      </w:r>
      <w:proofErr w:type="gramStart"/>
      <w:r w:rsidRPr="00A90C93">
        <w:rPr>
          <w:rFonts w:ascii="Times New Roman" w:eastAsia="Times New Roman" w:hAnsi="Times New Roman" w:cs="Times New Roman"/>
          <w:color w:val="000000"/>
          <w:sz w:val="24"/>
          <w:szCs w:val="24"/>
          <w:lang w:eastAsia="es-CO"/>
        </w:rPr>
        <w:t>paso ...</w:t>
      </w:r>
      <w:proofErr w:type="gram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Centro # ("# negrita ('hola')")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Tenga en cuenta que en este último ejemplo se evalúa la </w:t>
      </w:r>
      <w:proofErr w:type="spellStart"/>
      <w:r w:rsidRPr="00A90C93">
        <w:rPr>
          <w:rFonts w:ascii="Times New Roman" w:eastAsia="Times New Roman" w:hAnsi="Times New Roman" w:cs="Times New Roman"/>
          <w:color w:val="000000"/>
          <w:sz w:val="24"/>
          <w:szCs w:val="24"/>
          <w:lang w:eastAsia="es-CO"/>
        </w:rPr>
        <w:t>arg</w:t>
      </w:r>
      <w:proofErr w:type="spellEnd"/>
      <w:r w:rsidRPr="00A90C93">
        <w:rPr>
          <w:rFonts w:ascii="Times New Roman" w:eastAsia="Times New Roman" w:hAnsi="Times New Roman" w:cs="Times New Roman"/>
          <w:color w:val="000000"/>
          <w:sz w:val="24"/>
          <w:szCs w:val="24"/>
          <w:lang w:eastAsia="es-CO"/>
        </w:rPr>
        <w:t> </w:t>
      </w:r>
      <w:r w:rsidRPr="00A90C93">
        <w:rPr>
          <w:rFonts w:ascii="Times New Roman" w:eastAsia="Times New Roman" w:hAnsi="Times New Roman" w:cs="Times New Roman"/>
          <w:i/>
          <w:iCs/>
          <w:color w:val="000000"/>
          <w:sz w:val="24"/>
          <w:szCs w:val="24"/>
          <w:lang w:eastAsia="es-CO"/>
        </w:rPr>
        <w:t>dentro</w:t>
      </w:r>
      <w:r w:rsidRPr="00A90C93">
        <w:rPr>
          <w:rFonts w:ascii="Times New Roman" w:eastAsia="Times New Roman" w:hAnsi="Times New Roman" w:cs="Times New Roman"/>
          <w:color w:val="000000"/>
          <w:sz w:val="24"/>
          <w:szCs w:val="24"/>
          <w:lang w:eastAsia="es-CO"/>
        </w:rPr>
        <w:t> de la máquina virtual, no en el nivel que llama. En otras palabras, el argumento de la VM se pasa en su totalidad y evaluado dentro de la máquina virtual se pasa a. Esto le permite hacer cosas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Macro (interior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gramStart"/>
      <w:r w:rsidRPr="00A90C93">
        <w:rPr>
          <w:rFonts w:ascii="Courier New" w:eastAsia="Times New Roman" w:hAnsi="Courier New" w:cs="Courier New"/>
          <w:color w:val="000000"/>
          <w:sz w:val="20"/>
          <w:szCs w:val="20"/>
          <w:lang w:eastAsia="es-CO"/>
        </w:rPr>
        <w:t>interior</w:t>
      </w:r>
      <w:proofErr w:type="gram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Macro (exterior $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bar = "</w:t>
      </w:r>
      <w:proofErr w:type="spellStart"/>
      <w:r w:rsidRPr="00A90C93">
        <w:rPr>
          <w:rFonts w:ascii="Courier New" w:eastAsia="Times New Roman" w:hAnsi="Courier New" w:cs="Courier New"/>
          <w:color w:val="000000"/>
          <w:sz w:val="20"/>
          <w:szCs w:val="20"/>
          <w:lang w:eastAsia="es-CO"/>
        </w:rPr>
        <w:t>outerlala</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gramStart"/>
      <w:r w:rsidRPr="00A90C93">
        <w:rPr>
          <w:rFonts w:ascii="Courier New" w:eastAsia="Times New Roman" w:hAnsi="Courier New" w:cs="Courier New"/>
          <w:color w:val="000000"/>
          <w:sz w:val="20"/>
          <w:szCs w:val="20"/>
          <w:lang w:eastAsia="es-CO"/>
        </w:rPr>
        <w:t>externa</w:t>
      </w:r>
      <w:proofErr w:type="gram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foo</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Set ($ bar = '</w:t>
      </w:r>
      <w:proofErr w:type="spellStart"/>
      <w:r w:rsidRPr="00A90C93">
        <w:rPr>
          <w:rFonts w:ascii="Courier New" w:eastAsia="Times New Roman" w:hAnsi="Courier New" w:cs="Courier New"/>
          <w:color w:val="000000"/>
          <w:sz w:val="20"/>
          <w:szCs w:val="20"/>
          <w:lang w:eastAsia="es-CO"/>
        </w:rPr>
        <w:t>calltimelala</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Externo ("# interno ($ bar)")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Cuando la salida 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Exterior: interior: </w:t>
      </w:r>
      <w:proofErr w:type="spellStart"/>
      <w:r w:rsidRPr="00A90C93">
        <w:rPr>
          <w:rFonts w:ascii="Courier New" w:eastAsia="Times New Roman" w:hAnsi="Courier New" w:cs="Courier New"/>
          <w:color w:val="000000"/>
          <w:sz w:val="20"/>
          <w:szCs w:val="20"/>
          <w:lang w:eastAsia="es-CO"/>
        </w:rPr>
        <w:t>outerlala</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gramStart"/>
      <w:r w:rsidRPr="00A90C93">
        <w:rPr>
          <w:rFonts w:ascii="Times New Roman" w:eastAsia="Times New Roman" w:hAnsi="Times New Roman" w:cs="Times New Roman"/>
          <w:color w:val="000000"/>
          <w:sz w:val="24"/>
          <w:szCs w:val="24"/>
          <w:lang w:eastAsia="es-CO"/>
        </w:rPr>
        <w:t>debido</w:t>
      </w:r>
      <w:proofErr w:type="gramEnd"/>
      <w:r w:rsidRPr="00A90C93">
        <w:rPr>
          <w:rFonts w:ascii="Times New Roman" w:eastAsia="Times New Roman" w:hAnsi="Times New Roman" w:cs="Times New Roman"/>
          <w:color w:val="000000"/>
          <w:sz w:val="24"/>
          <w:szCs w:val="24"/>
          <w:lang w:eastAsia="es-CO"/>
        </w:rPr>
        <w:t xml:space="preserve"> a que la evaluación de la "# interno ($ bar)" ocurre dentro de # externo (), por lo que el valor de $ bar establecido dentro de # externo () es la que se utiliza.</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Esta es una característica intencional y celosamente vigilado - </w:t>
      </w:r>
      <w:proofErr w:type="spellStart"/>
      <w:r w:rsidRPr="00A90C93">
        <w:rPr>
          <w:rFonts w:ascii="Times New Roman" w:eastAsia="Times New Roman" w:hAnsi="Times New Roman" w:cs="Times New Roman"/>
          <w:color w:val="000000"/>
          <w:sz w:val="24"/>
          <w:szCs w:val="24"/>
          <w:lang w:eastAsia="es-CO"/>
        </w:rPr>
        <w:t>args</w:t>
      </w:r>
      <w:proofErr w:type="spellEnd"/>
      <w:r w:rsidRPr="00A90C93">
        <w:rPr>
          <w:rFonts w:ascii="Times New Roman" w:eastAsia="Times New Roman" w:hAnsi="Times New Roman" w:cs="Times New Roman"/>
          <w:color w:val="000000"/>
          <w:sz w:val="24"/>
          <w:szCs w:val="24"/>
          <w:lang w:eastAsia="es-CO"/>
        </w:rPr>
        <w:t xml:space="preserve"> se pasan 'por su nombre' en las máquinas virtuales, por lo que puede entregar VM cosas como referencias con estado como</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Macro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color)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=$color&gt;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Hola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&lt;</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bgcolor</w:t>
      </w:r>
      <w:proofErr w:type="spellEnd"/>
      <w:r w:rsidRPr="00A90C93">
        <w:rPr>
          <w:rFonts w:ascii="Courier New" w:eastAsia="Times New Roman" w:hAnsi="Courier New" w:cs="Courier New"/>
          <w:color w:val="000000"/>
          <w:sz w:val="20"/>
          <w:szCs w:val="20"/>
          <w:lang w:eastAsia="es-CO"/>
        </w:rPr>
        <w:t>=$color&gt; &lt;</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w:t>
      </w:r>
      <w:proofErr w:type="spellStart"/>
      <w:r w:rsidRPr="00A90C93">
        <w:rPr>
          <w:rFonts w:ascii="Courier New" w:eastAsia="Times New Roman" w:hAnsi="Courier New" w:cs="Courier New"/>
          <w:color w:val="000000"/>
          <w:sz w:val="20"/>
          <w:szCs w:val="20"/>
          <w:lang w:eastAsia="es-CO"/>
        </w:rPr>
        <w:t>There</w:t>
      </w:r>
      <w:proofErr w:type="spellEnd"/>
      <w:r w:rsidRPr="00A90C93">
        <w:rPr>
          <w:rFonts w:ascii="Courier New" w:eastAsia="Times New Roman" w:hAnsi="Courier New" w:cs="Courier New"/>
          <w:color w:val="000000"/>
          <w:sz w:val="20"/>
          <w:szCs w:val="20"/>
          <w:lang w:eastAsia="es-CO"/>
        </w:rPr>
        <w:t xml:space="preserve"> &lt;/ </w:t>
      </w:r>
      <w:proofErr w:type="spellStart"/>
      <w:r w:rsidRPr="00A90C93">
        <w:rPr>
          <w:rFonts w:ascii="Courier New" w:eastAsia="Times New Roman" w:hAnsi="Courier New" w:cs="Courier New"/>
          <w:color w:val="000000"/>
          <w:sz w:val="20"/>
          <w:szCs w:val="20"/>
          <w:lang w:eastAsia="es-CO"/>
        </w:rPr>
        <w:t>td</w:t>
      </w:r>
      <w:proofErr w:type="spellEnd"/>
      <w:r w:rsidRPr="00A90C93">
        <w:rPr>
          <w:rFonts w:ascii="Courier New" w:eastAsia="Times New Roman" w:hAnsi="Courier New" w:cs="Courier New"/>
          <w:color w:val="000000"/>
          <w:sz w:val="20"/>
          <w:szCs w:val="20"/>
          <w:lang w:eastAsia="es-CO"/>
        </w:rPr>
        <w:t xml:space="preserve">&gt; &lt;/ </w:t>
      </w:r>
      <w:proofErr w:type="spellStart"/>
      <w:r w:rsidRPr="00A90C93">
        <w:rPr>
          <w:rFonts w:ascii="Courier New" w:eastAsia="Times New Roman" w:hAnsi="Courier New" w:cs="Courier New"/>
          <w:color w:val="000000"/>
          <w:sz w:val="20"/>
          <w:szCs w:val="20"/>
          <w:lang w:eastAsia="es-CO"/>
        </w:rPr>
        <w:t>tr</w:t>
      </w:r>
      <w:proofErr w:type="spellEnd"/>
      <w:r w:rsidRPr="00A90C93">
        <w:rPr>
          <w:rFonts w:ascii="Courier New" w:eastAsia="Times New Roman" w:hAnsi="Courier New" w:cs="Courier New"/>
          <w:color w:val="000000"/>
          <w:sz w:val="20"/>
          <w:szCs w:val="20"/>
          <w:lang w:eastAsia="es-CO"/>
        </w:rPr>
        <w:t>&gt;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End</w:t>
      </w:r>
      <w:proofErr w:type="spellEnd"/>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bar.rowColor</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Y han </w:t>
      </w:r>
      <w:proofErr w:type="spellStart"/>
      <w:r w:rsidRPr="00A90C93">
        <w:rPr>
          <w:rFonts w:ascii="Times New Roman" w:eastAsia="Times New Roman" w:hAnsi="Times New Roman" w:cs="Times New Roman"/>
          <w:color w:val="000000"/>
          <w:sz w:val="24"/>
          <w:szCs w:val="24"/>
          <w:lang w:eastAsia="es-CO"/>
        </w:rPr>
        <w:t>rowColor</w:t>
      </w:r>
      <w:proofErr w:type="spellEnd"/>
      <w:r w:rsidRPr="00A90C93">
        <w:rPr>
          <w:rFonts w:ascii="Times New Roman" w:eastAsia="Times New Roman" w:hAnsi="Times New Roman" w:cs="Times New Roman"/>
          <w:color w:val="000000"/>
          <w:sz w:val="24"/>
          <w:szCs w:val="24"/>
          <w:lang w:eastAsia="es-CO"/>
        </w:rPr>
        <w:t xml:space="preserve"> () llamado en repetidas ocasiones, en lugar de una sola vez. Para evitar que, invoque el método fuera de la VM, y pasar el valor al VM.</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lastRenderedPageBreak/>
        <w:t xml:space="preserve"># Set ($ color = $ </w:t>
      </w:r>
      <w:proofErr w:type="spellStart"/>
      <w:r w:rsidRPr="00A90C93">
        <w:rPr>
          <w:rFonts w:ascii="Courier New" w:eastAsia="Times New Roman" w:hAnsi="Courier New" w:cs="Courier New"/>
          <w:color w:val="000000"/>
          <w:sz w:val="20"/>
          <w:szCs w:val="20"/>
          <w:lang w:eastAsia="es-CO"/>
        </w:rPr>
        <w:t>bar.rowColor</w:t>
      </w:r>
      <w:proofErr w:type="spellEnd"/>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Foo</w:t>
      </w:r>
      <w:proofErr w:type="spellEnd"/>
      <w:r w:rsidRPr="00A90C93">
        <w:rPr>
          <w:rFonts w:ascii="Courier New" w:eastAsia="Times New Roman" w:hAnsi="Courier New" w:cs="Courier New"/>
          <w:color w:val="000000"/>
          <w:sz w:val="20"/>
          <w:szCs w:val="20"/>
          <w:lang w:eastAsia="es-CO"/>
        </w:rPr>
        <w:t xml:space="preserve"> ($ color)</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b/>
          <w:bCs/>
          <w:color w:val="000000"/>
          <w:sz w:val="24"/>
          <w:szCs w:val="24"/>
          <w:lang w:eastAsia="es-CO"/>
        </w:rPr>
        <w:t xml:space="preserve">¿Puedo registrar </w:t>
      </w:r>
      <w:proofErr w:type="spellStart"/>
      <w:r w:rsidRPr="00A90C93">
        <w:rPr>
          <w:rFonts w:ascii="Times New Roman" w:eastAsia="Times New Roman" w:hAnsi="Times New Roman" w:cs="Times New Roman"/>
          <w:b/>
          <w:bCs/>
          <w:color w:val="000000"/>
          <w:sz w:val="24"/>
          <w:szCs w:val="24"/>
          <w:lang w:eastAsia="es-CO"/>
        </w:rPr>
        <w:t>Velocimacros</w:t>
      </w:r>
      <w:proofErr w:type="spellEnd"/>
      <w:r w:rsidRPr="00A90C93">
        <w:rPr>
          <w:rFonts w:ascii="Times New Roman" w:eastAsia="Times New Roman" w:hAnsi="Times New Roman" w:cs="Times New Roman"/>
          <w:b/>
          <w:bCs/>
          <w:color w:val="000000"/>
          <w:sz w:val="24"/>
          <w:szCs w:val="24"/>
          <w:lang w:eastAsia="es-CO"/>
        </w:rPr>
        <w:t xml:space="preserve"> vía # </w:t>
      </w:r>
      <w:proofErr w:type="spellStart"/>
      <w:r w:rsidRPr="00A90C93">
        <w:rPr>
          <w:rFonts w:ascii="Times New Roman" w:eastAsia="Times New Roman" w:hAnsi="Times New Roman" w:cs="Times New Roman"/>
          <w:b/>
          <w:bCs/>
          <w:color w:val="000000"/>
          <w:sz w:val="24"/>
          <w:szCs w:val="24"/>
          <w:lang w:eastAsia="es-CO"/>
        </w:rPr>
        <w:t>parse</w:t>
      </w:r>
      <w:proofErr w:type="spellEnd"/>
      <w:r w:rsidRPr="00A90C93">
        <w:rPr>
          <w:rFonts w:ascii="Times New Roman" w:eastAsia="Times New Roman" w:hAnsi="Times New Roman" w:cs="Times New Roman"/>
          <w:b/>
          <w:bCs/>
          <w:color w:val="000000"/>
          <w:sz w:val="24"/>
          <w:szCs w:val="24"/>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Actualmente,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deben ser definidos antes de que se </w:t>
      </w:r>
      <w:proofErr w:type="gramStart"/>
      <w:r w:rsidRPr="00A90C93">
        <w:rPr>
          <w:rFonts w:ascii="Times New Roman" w:eastAsia="Times New Roman" w:hAnsi="Times New Roman" w:cs="Times New Roman"/>
          <w:color w:val="000000"/>
          <w:sz w:val="24"/>
          <w:szCs w:val="24"/>
          <w:lang w:eastAsia="es-CO"/>
        </w:rPr>
        <w:t>utilizan</w:t>
      </w:r>
      <w:proofErr w:type="gramEnd"/>
      <w:r w:rsidRPr="00A90C93">
        <w:rPr>
          <w:rFonts w:ascii="Times New Roman" w:eastAsia="Times New Roman" w:hAnsi="Times New Roman" w:cs="Times New Roman"/>
          <w:color w:val="000000"/>
          <w:sz w:val="24"/>
          <w:szCs w:val="24"/>
          <w:lang w:eastAsia="es-CO"/>
        </w:rPr>
        <w:t xml:space="preserve"> por primera vez en una plantilla. Esto significa que sus declaraciones de # macro () deben venir antes de utilizar los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Esto es importante de recordar si intenta hacerle # </w:t>
      </w:r>
      <w:proofErr w:type="spellStart"/>
      <w:r w:rsidRPr="00A90C93">
        <w:rPr>
          <w:rFonts w:ascii="Times New Roman" w:eastAsia="Times New Roman" w:hAnsi="Times New Roman" w:cs="Times New Roman"/>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xml:space="preserve"> () de una plantilla que contiene directivas # macro () directivas. Debido a que el # </w:t>
      </w:r>
      <w:proofErr w:type="spellStart"/>
      <w:r w:rsidRPr="00A90C93">
        <w:rPr>
          <w:rFonts w:ascii="Times New Roman" w:eastAsia="Times New Roman" w:hAnsi="Times New Roman" w:cs="Times New Roman"/>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xml:space="preserve"> () ocurre en tiempo de ejecución, y el </w:t>
      </w:r>
      <w:proofErr w:type="spellStart"/>
      <w:r w:rsidRPr="00A90C93">
        <w:rPr>
          <w:rFonts w:ascii="Times New Roman" w:eastAsia="Times New Roman" w:hAnsi="Times New Roman" w:cs="Times New Roman"/>
          <w:color w:val="000000"/>
          <w:sz w:val="24"/>
          <w:szCs w:val="24"/>
          <w:lang w:eastAsia="es-CO"/>
        </w:rPr>
        <w:t>parser</w:t>
      </w:r>
      <w:proofErr w:type="spellEnd"/>
      <w:r w:rsidRPr="00A90C93">
        <w:rPr>
          <w:rFonts w:ascii="Times New Roman" w:eastAsia="Times New Roman" w:hAnsi="Times New Roman" w:cs="Times New Roman"/>
          <w:color w:val="000000"/>
          <w:sz w:val="24"/>
          <w:szCs w:val="24"/>
          <w:lang w:eastAsia="es-CO"/>
        </w:rPr>
        <w:t xml:space="preserve"> decide si un elemento VM de futuro en la plantilla es una máquina virtual en </w:t>
      </w:r>
      <w:proofErr w:type="spellStart"/>
      <w:r w:rsidRPr="00A90C93">
        <w:rPr>
          <w:rFonts w:ascii="Times New Roman" w:eastAsia="Times New Roman" w:hAnsi="Times New Roman" w:cs="Times New Roman"/>
          <w:color w:val="000000"/>
          <w:sz w:val="24"/>
          <w:szCs w:val="24"/>
          <w:lang w:eastAsia="es-CO"/>
        </w:rPr>
        <w:t>parsetime</w:t>
      </w:r>
      <w:proofErr w:type="spellEnd"/>
      <w:r w:rsidRPr="00A90C93">
        <w:rPr>
          <w:rFonts w:ascii="Times New Roman" w:eastAsia="Times New Roman" w:hAnsi="Times New Roman" w:cs="Times New Roman"/>
          <w:color w:val="000000"/>
          <w:sz w:val="24"/>
          <w:szCs w:val="24"/>
          <w:lang w:eastAsia="es-CO"/>
        </w:rPr>
        <w:t xml:space="preserve">, # </w:t>
      </w:r>
      <w:proofErr w:type="spellStart"/>
      <w:r w:rsidRPr="00A90C93">
        <w:rPr>
          <w:rFonts w:ascii="Times New Roman" w:eastAsia="Times New Roman" w:hAnsi="Times New Roman" w:cs="Times New Roman"/>
          <w:color w:val="000000"/>
          <w:sz w:val="24"/>
          <w:szCs w:val="24"/>
          <w:lang w:eastAsia="es-CO"/>
        </w:rPr>
        <w:t>parse</w:t>
      </w:r>
      <w:proofErr w:type="spellEnd"/>
      <w:r w:rsidRPr="00A90C93">
        <w:rPr>
          <w:rFonts w:ascii="Times New Roman" w:eastAsia="Times New Roman" w:hAnsi="Times New Roman" w:cs="Times New Roman"/>
          <w:color w:val="000000"/>
          <w:sz w:val="24"/>
          <w:szCs w:val="24"/>
          <w:lang w:eastAsia="es-CO"/>
        </w:rPr>
        <w:t xml:space="preserve"> ()-</w:t>
      </w:r>
      <w:proofErr w:type="spellStart"/>
      <w:r w:rsidRPr="00A90C93">
        <w:rPr>
          <w:rFonts w:ascii="Times New Roman" w:eastAsia="Times New Roman" w:hAnsi="Times New Roman" w:cs="Times New Roman"/>
          <w:color w:val="000000"/>
          <w:sz w:val="24"/>
          <w:szCs w:val="24"/>
          <w:lang w:eastAsia="es-CO"/>
        </w:rPr>
        <w:t>ción</w:t>
      </w:r>
      <w:proofErr w:type="spellEnd"/>
      <w:r w:rsidRPr="00A90C93">
        <w:rPr>
          <w:rFonts w:ascii="Times New Roman" w:eastAsia="Times New Roman" w:hAnsi="Times New Roman" w:cs="Times New Roman"/>
          <w:color w:val="000000"/>
          <w:sz w:val="24"/>
          <w:szCs w:val="24"/>
          <w:lang w:eastAsia="es-CO"/>
        </w:rPr>
        <w:t xml:space="preserve"> de un conjunto de declaraciones de VM no funcionará como se espera. Para evitar esto, utilice el </w:t>
      </w:r>
      <w:proofErr w:type="spellStart"/>
      <w:r w:rsidRPr="00A90C93">
        <w:rPr>
          <w:rFonts w:ascii="Courier New" w:eastAsia="Times New Roman" w:hAnsi="Courier New" w:cs="Courier New"/>
          <w:color w:val="000000"/>
          <w:sz w:val="20"/>
          <w:szCs w:val="20"/>
          <w:lang w:eastAsia="es-CO"/>
        </w:rPr>
        <w:t>velocimacro.library</w:t>
      </w:r>
      <w:proofErr w:type="spellEnd"/>
      <w:r w:rsidRPr="00A90C93">
        <w:rPr>
          <w:rFonts w:ascii="Times New Roman" w:eastAsia="Times New Roman" w:hAnsi="Times New Roman" w:cs="Times New Roman"/>
          <w:color w:val="000000"/>
          <w:sz w:val="24"/>
          <w:szCs w:val="24"/>
          <w:lang w:eastAsia="es-CO"/>
        </w:rPr>
        <w:t xml:space="preserve"> facilidad de tener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cargar sus máquinas virtuales en el inicio.</w:t>
      </w:r>
    </w:p>
    <w:p w:rsidR="00A90C93" w:rsidRPr="00A90C93" w:rsidRDefault="00A90C93" w:rsidP="00A90C93">
      <w:pPr>
        <w:shd w:val="clear" w:color="auto" w:fill="FFFFFF"/>
        <w:spacing w:after="0"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b/>
          <w:bCs/>
          <w:color w:val="000000"/>
          <w:sz w:val="24"/>
          <w:szCs w:val="24"/>
          <w:lang w:eastAsia="es-CO"/>
        </w:rPr>
        <w:t xml:space="preserve">¿Qué es </w:t>
      </w:r>
      <w:proofErr w:type="spellStart"/>
      <w:r w:rsidRPr="00A90C93">
        <w:rPr>
          <w:rFonts w:ascii="Times New Roman" w:eastAsia="Times New Roman" w:hAnsi="Times New Roman" w:cs="Times New Roman"/>
          <w:b/>
          <w:bCs/>
          <w:color w:val="000000"/>
          <w:sz w:val="24"/>
          <w:szCs w:val="24"/>
          <w:lang w:eastAsia="es-CO"/>
        </w:rPr>
        <w:t>Velocimacro</w:t>
      </w:r>
      <w:proofErr w:type="spellEnd"/>
      <w:r w:rsidRPr="00A90C93">
        <w:rPr>
          <w:rFonts w:ascii="Times New Roman" w:eastAsia="Times New Roman" w:hAnsi="Times New Roman" w:cs="Times New Roman"/>
          <w:b/>
          <w:bCs/>
          <w:color w:val="000000"/>
          <w:sz w:val="24"/>
          <w:szCs w:val="24"/>
          <w:lang w:eastAsia="es-CO"/>
        </w:rPr>
        <w:t xml:space="preserve"> </w:t>
      </w:r>
      <w:proofErr w:type="spellStart"/>
      <w:r w:rsidRPr="00A90C93">
        <w:rPr>
          <w:rFonts w:ascii="Times New Roman" w:eastAsia="Times New Roman" w:hAnsi="Times New Roman" w:cs="Times New Roman"/>
          <w:b/>
          <w:bCs/>
          <w:color w:val="000000"/>
          <w:sz w:val="24"/>
          <w:szCs w:val="24"/>
          <w:lang w:eastAsia="es-CO"/>
        </w:rPr>
        <w:t>Autoreloading</w:t>
      </w:r>
      <w:proofErr w:type="spellEnd"/>
      <w:r w:rsidRPr="00A90C93">
        <w:rPr>
          <w:rFonts w:ascii="Times New Roman" w:eastAsia="Times New Roman" w:hAnsi="Times New Roman" w:cs="Times New Roman"/>
          <w:b/>
          <w:bCs/>
          <w:color w:val="000000"/>
          <w:sz w:val="24"/>
          <w:szCs w:val="24"/>
          <w:lang w:eastAsia="es-CO"/>
        </w:rPr>
        <w:t>?</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Hay una propiedad, destinado a ser utilizado en </w:t>
      </w:r>
      <w:r w:rsidRPr="00A90C93">
        <w:rPr>
          <w:rFonts w:ascii="Times New Roman" w:eastAsia="Times New Roman" w:hAnsi="Times New Roman" w:cs="Times New Roman"/>
          <w:i/>
          <w:iCs/>
          <w:color w:val="000000"/>
          <w:sz w:val="24"/>
          <w:szCs w:val="24"/>
          <w:lang w:eastAsia="es-CO"/>
        </w:rPr>
        <w:t xml:space="preserve">el </w:t>
      </w:r>
      <w:proofErr w:type="gramStart"/>
      <w:r w:rsidRPr="00A90C93">
        <w:rPr>
          <w:rFonts w:ascii="Times New Roman" w:eastAsia="Times New Roman" w:hAnsi="Times New Roman" w:cs="Times New Roman"/>
          <w:i/>
          <w:iCs/>
          <w:color w:val="000000"/>
          <w:sz w:val="24"/>
          <w:szCs w:val="24"/>
          <w:lang w:eastAsia="es-CO"/>
        </w:rPr>
        <w:t>desarrollo</w:t>
      </w:r>
      <w:r w:rsidRPr="00A90C93">
        <w:rPr>
          <w:rFonts w:ascii="Times New Roman" w:eastAsia="Times New Roman" w:hAnsi="Times New Roman" w:cs="Times New Roman"/>
          <w:color w:val="000000"/>
          <w:sz w:val="24"/>
          <w:szCs w:val="24"/>
          <w:lang w:eastAsia="es-CO"/>
        </w:rPr>
        <w:t> ,</w:t>
      </w:r>
      <w:proofErr w:type="gramEnd"/>
      <w:r w:rsidRPr="00A90C93">
        <w:rPr>
          <w:rFonts w:ascii="Times New Roman" w:eastAsia="Times New Roman" w:hAnsi="Times New Roman" w:cs="Times New Roman"/>
          <w:color w:val="000000"/>
          <w:sz w:val="24"/>
          <w:szCs w:val="24"/>
          <w:lang w:eastAsia="es-CO"/>
        </w:rPr>
        <w:t xml:space="preserve"> no la producción:</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spellStart"/>
      <w:r w:rsidRPr="00A90C93">
        <w:rPr>
          <w:rFonts w:ascii="Courier New" w:eastAsia="Times New Roman" w:hAnsi="Courier New" w:cs="Courier New"/>
          <w:color w:val="000000"/>
          <w:sz w:val="20"/>
          <w:szCs w:val="20"/>
          <w:lang w:eastAsia="es-CO"/>
        </w:rPr>
        <w:t>velocimacro.library.autoreload</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gramStart"/>
      <w:r w:rsidRPr="00A90C93">
        <w:rPr>
          <w:rFonts w:ascii="Times New Roman" w:eastAsia="Times New Roman" w:hAnsi="Times New Roman" w:cs="Times New Roman"/>
          <w:color w:val="000000"/>
          <w:sz w:val="24"/>
          <w:szCs w:val="24"/>
          <w:lang w:eastAsia="es-CO"/>
        </w:rPr>
        <w:t>que</w:t>
      </w:r>
      <w:proofErr w:type="gramEnd"/>
      <w:r w:rsidRPr="00A90C93">
        <w:rPr>
          <w:rFonts w:ascii="Times New Roman" w:eastAsia="Times New Roman" w:hAnsi="Times New Roman" w:cs="Times New Roman"/>
          <w:color w:val="000000"/>
          <w:sz w:val="24"/>
          <w:szCs w:val="24"/>
          <w:lang w:eastAsia="es-CO"/>
        </w:rPr>
        <w:t xml:space="preserve"> por defecto es false. Cuando se establece en </w:t>
      </w:r>
      <w:proofErr w:type="gramStart"/>
      <w:r w:rsidRPr="00A90C93">
        <w:rPr>
          <w:rFonts w:ascii="Times New Roman" w:eastAsia="Times New Roman" w:hAnsi="Times New Roman" w:cs="Times New Roman"/>
          <w:color w:val="000000"/>
          <w:sz w:val="24"/>
          <w:szCs w:val="24"/>
          <w:lang w:eastAsia="es-CO"/>
        </w:rPr>
        <w:t>true </w:t>
      </w:r>
      <w:r w:rsidRPr="00A90C93">
        <w:rPr>
          <w:rFonts w:ascii="Times New Roman" w:eastAsia="Times New Roman" w:hAnsi="Times New Roman" w:cs="Times New Roman"/>
          <w:i/>
          <w:iCs/>
          <w:color w:val="000000"/>
          <w:sz w:val="24"/>
          <w:szCs w:val="24"/>
          <w:lang w:eastAsia="es-CO"/>
        </w:rPr>
        <w:t>,</w:t>
      </w:r>
      <w:proofErr w:type="gramEnd"/>
      <w:r w:rsidRPr="00A90C93">
        <w:rPr>
          <w:rFonts w:ascii="Times New Roman" w:eastAsia="Times New Roman" w:hAnsi="Times New Roman" w:cs="Times New Roman"/>
          <w:i/>
          <w:iCs/>
          <w:color w:val="000000"/>
          <w:sz w:val="24"/>
          <w:szCs w:val="24"/>
          <w:lang w:eastAsia="es-CO"/>
        </w:rPr>
        <w:t xml:space="preserve"> junto con</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Courier New" w:eastAsia="Times New Roman" w:hAnsi="Courier New" w:cs="Courier New"/>
          <w:color w:val="000000"/>
          <w:sz w:val="20"/>
          <w:szCs w:val="20"/>
          <w:lang w:eastAsia="es-CO"/>
        </w:rPr>
        <w:t>&lt;</w:t>
      </w:r>
      <w:proofErr w:type="gramStart"/>
      <w:r w:rsidRPr="00A90C93">
        <w:rPr>
          <w:rFonts w:ascii="Courier New" w:eastAsia="Times New Roman" w:hAnsi="Courier New" w:cs="Courier New"/>
          <w:color w:val="000000"/>
          <w:sz w:val="20"/>
          <w:szCs w:val="20"/>
          <w:lang w:eastAsia="es-CO"/>
        </w:rPr>
        <w:t>tipo</w:t>
      </w:r>
      <w:proofErr w:type="gramEnd"/>
      <w:r w:rsidRPr="00A90C93">
        <w:rPr>
          <w:rFonts w:ascii="Courier New" w:eastAsia="Times New Roman" w:hAnsi="Courier New" w:cs="Courier New"/>
          <w:color w:val="000000"/>
          <w:sz w:val="20"/>
          <w:szCs w:val="20"/>
          <w:lang w:eastAsia="es-CO"/>
        </w:rPr>
        <w:t xml:space="preserve">&gt;. </w:t>
      </w:r>
      <w:proofErr w:type="spellStart"/>
      <w:r w:rsidRPr="00A90C93">
        <w:rPr>
          <w:rFonts w:ascii="Courier New" w:eastAsia="Times New Roman" w:hAnsi="Courier New" w:cs="Courier New"/>
          <w:color w:val="000000"/>
          <w:sz w:val="20"/>
          <w:szCs w:val="20"/>
          <w:lang w:eastAsia="es-CO"/>
        </w:rPr>
        <w:t>resource.loader.cache</w:t>
      </w:r>
      <w:proofErr w:type="spellEnd"/>
      <w:r w:rsidRPr="00A90C93">
        <w:rPr>
          <w:rFonts w:ascii="Courier New" w:eastAsia="Times New Roman" w:hAnsi="Courier New" w:cs="Courier New"/>
          <w:color w:val="000000"/>
          <w:sz w:val="20"/>
          <w:szCs w:val="20"/>
          <w:lang w:eastAsia="es-CO"/>
        </w:rPr>
        <w:t xml:space="preserve"> = false</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(Donde &lt;tipo&gt; es el nombre del gestor de recursos que está utilizando, como 'archivo') y luego el motor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xml:space="preserve"> recargará automáticamente los cambios en los archivos de la biblioteca </w:t>
      </w:r>
      <w:proofErr w:type="spellStart"/>
      <w:r w:rsidRPr="00A90C93">
        <w:rPr>
          <w:rFonts w:ascii="Times New Roman" w:eastAsia="Times New Roman" w:hAnsi="Times New Roman" w:cs="Times New Roman"/>
          <w:color w:val="000000"/>
          <w:sz w:val="24"/>
          <w:szCs w:val="24"/>
          <w:lang w:eastAsia="es-CO"/>
        </w:rPr>
        <w:t>Velocimacro</w:t>
      </w:r>
      <w:proofErr w:type="spellEnd"/>
      <w:r w:rsidRPr="00A90C93">
        <w:rPr>
          <w:rFonts w:ascii="Times New Roman" w:eastAsia="Times New Roman" w:hAnsi="Times New Roman" w:cs="Times New Roman"/>
          <w:color w:val="000000"/>
          <w:sz w:val="24"/>
          <w:szCs w:val="24"/>
          <w:lang w:eastAsia="es-CO"/>
        </w:rPr>
        <w:t xml:space="preserve"> cuando se hacen, por lo que no tiene que volcar el </w:t>
      </w:r>
      <w:proofErr w:type="spellStart"/>
      <w:r w:rsidRPr="00A90C93">
        <w:rPr>
          <w:rFonts w:ascii="Times New Roman" w:eastAsia="Times New Roman" w:hAnsi="Times New Roman" w:cs="Times New Roman"/>
          <w:color w:val="000000"/>
          <w:sz w:val="24"/>
          <w:szCs w:val="24"/>
          <w:lang w:eastAsia="es-CO"/>
        </w:rPr>
        <w:t>servlet</w:t>
      </w:r>
      <w:proofErr w:type="spellEnd"/>
      <w:r w:rsidRPr="00A90C93">
        <w:rPr>
          <w:rFonts w:ascii="Times New Roman" w:eastAsia="Times New Roman" w:hAnsi="Times New Roman" w:cs="Times New Roman"/>
          <w:color w:val="000000"/>
          <w:sz w:val="24"/>
          <w:szCs w:val="24"/>
          <w:lang w:eastAsia="es-CO"/>
        </w:rPr>
        <w:t xml:space="preserve"> motor (o aplicación) o hacer otros trucos para tener sus </w:t>
      </w:r>
      <w:proofErr w:type="spellStart"/>
      <w:r w:rsidRPr="00A90C93">
        <w:rPr>
          <w:rFonts w:ascii="Times New Roman" w:eastAsia="Times New Roman" w:hAnsi="Times New Roman" w:cs="Times New Roman"/>
          <w:color w:val="000000"/>
          <w:sz w:val="24"/>
          <w:szCs w:val="24"/>
          <w:lang w:eastAsia="es-CO"/>
        </w:rPr>
        <w:t>Velocimacros</w:t>
      </w:r>
      <w:proofErr w:type="spellEnd"/>
      <w:r w:rsidRPr="00A90C93">
        <w:rPr>
          <w:rFonts w:ascii="Times New Roman" w:eastAsia="Times New Roman" w:hAnsi="Times New Roman" w:cs="Times New Roman"/>
          <w:color w:val="000000"/>
          <w:sz w:val="24"/>
          <w:szCs w:val="24"/>
          <w:lang w:eastAsia="es-CO"/>
        </w:rPr>
        <w:t xml:space="preserve"> recargados.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Esto es lo que un simple conjunto de propiedades de configuración se vería así.</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file.resource.loader.path</w:t>
      </w:r>
      <w:proofErr w:type="spellEnd"/>
      <w:r w:rsidRPr="00A90C93">
        <w:rPr>
          <w:rFonts w:ascii="Courier New" w:eastAsia="Times New Roman" w:hAnsi="Courier New" w:cs="Courier New"/>
          <w:color w:val="000000"/>
          <w:sz w:val="20"/>
          <w:szCs w:val="20"/>
          <w:lang w:eastAsia="es-CO"/>
        </w:rPr>
        <w:t xml:space="preserve"> = plantillas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file.resource.loader.cache</w:t>
      </w:r>
      <w:proofErr w:type="spellEnd"/>
      <w:r w:rsidRPr="00A90C93">
        <w:rPr>
          <w:rFonts w:ascii="Courier New" w:eastAsia="Times New Roman" w:hAnsi="Courier New" w:cs="Courier New"/>
          <w:color w:val="000000"/>
          <w:sz w:val="20"/>
          <w:szCs w:val="20"/>
          <w:lang w:eastAsia="es-CO"/>
        </w:rPr>
        <w:t xml:space="preserve"> = false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roofErr w:type="spellStart"/>
      <w:r w:rsidRPr="00A90C93">
        <w:rPr>
          <w:rFonts w:ascii="Courier New" w:eastAsia="Times New Roman" w:hAnsi="Courier New" w:cs="Courier New"/>
          <w:color w:val="000000"/>
          <w:sz w:val="20"/>
          <w:szCs w:val="20"/>
          <w:lang w:eastAsia="es-CO"/>
        </w:rPr>
        <w:t>velocimacro.library.autoreload</w:t>
      </w:r>
      <w:proofErr w:type="spellEnd"/>
      <w:r w:rsidRPr="00A90C93">
        <w:rPr>
          <w:rFonts w:ascii="Courier New" w:eastAsia="Times New Roman" w:hAnsi="Courier New" w:cs="Courier New"/>
          <w:color w:val="000000"/>
          <w:sz w:val="20"/>
          <w:szCs w:val="20"/>
          <w:lang w:eastAsia="es-CO"/>
        </w:rPr>
        <w:t xml:space="preserve"> = true</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No tener esto en la producción.</w:t>
      </w:r>
    </w:p>
    <w:p w:rsidR="00A90C93" w:rsidRPr="00A90C93" w:rsidRDefault="00A90C93" w:rsidP="00A90C93">
      <w:pPr>
        <w:pBdr>
          <w:top w:val="single" w:sz="6" w:space="3" w:color="525D76"/>
          <w:left w:val="single" w:sz="6" w:space="5" w:color="525D76"/>
          <w:bottom w:val="single" w:sz="6" w:space="3" w:color="525D76"/>
          <w:right w:val="single" w:sz="6" w:space="3" w:color="525D76"/>
        </w:pBdr>
        <w:shd w:val="clear" w:color="auto" w:fill="FFFFFF"/>
        <w:spacing w:before="100" w:beforeAutospacing="1" w:after="100" w:afterAutospacing="1" w:line="312" w:lineRule="atLeast"/>
        <w:outlineLvl w:val="2"/>
        <w:rPr>
          <w:rFonts w:ascii="Times New Roman" w:eastAsia="Times New Roman" w:hAnsi="Times New Roman" w:cs="Times New Roman"/>
          <w:b/>
          <w:bCs/>
          <w:color w:val="525D76"/>
          <w:sz w:val="24"/>
          <w:szCs w:val="24"/>
          <w:lang w:eastAsia="es-CO"/>
        </w:rPr>
      </w:pPr>
      <w:bookmarkStart w:id="35" w:name="string_concatenation"/>
      <w:bookmarkEnd w:id="35"/>
      <w:r w:rsidRPr="00A90C93">
        <w:rPr>
          <w:rFonts w:ascii="Times New Roman" w:eastAsia="Times New Roman" w:hAnsi="Times New Roman" w:cs="Times New Roman"/>
          <w:b/>
          <w:bCs/>
          <w:color w:val="525D76"/>
          <w:sz w:val="24"/>
          <w:szCs w:val="24"/>
          <w:lang w:eastAsia="es-CO"/>
        </w:rPr>
        <w:t>Concatenación de cadenas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Una pregunta común que los desarrolladores se hacen es </w:t>
      </w:r>
      <w:r w:rsidRPr="00A90C93">
        <w:rPr>
          <w:rFonts w:ascii="Times New Roman" w:eastAsia="Times New Roman" w:hAnsi="Times New Roman" w:cs="Times New Roman"/>
          <w:i/>
          <w:iCs/>
          <w:color w:val="000000"/>
          <w:sz w:val="24"/>
          <w:szCs w:val="24"/>
          <w:lang w:eastAsia="es-CO"/>
        </w:rPr>
        <w:t>¿Cómo lo hago concatenación de cadenas? ¿Hay algún análogo al operador '+' en Java</w:t>
      </w:r>
      <w:proofErr w:type="gramStart"/>
      <w:r w:rsidRPr="00A90C93">
        <w:rPr>
          <w:rFonts w:ascii="Times New Roman" w:eastAsia="Times New Roman" w:hAnsi="Times New Roman" w:cs="Times New Roman"/>
          <w:i/>
          <w:iCs/>
          <w:color w:val="000000"/>
          <w:sz w:val="24"/>
          <w:szCs w:val="24"/>
          <w:lang w:eastAsia="es-CO"/>
        </w:rPr>
        <w:t>?</w:t>
      </w:r>
      <w:r w:rsidRPr="00A90C93">
        <w:rPr>
          <w:rFonts w:ascii="Times New Roman" w:eastAsia="Times New Roman" w:hAnsi="Times New Roman" w:cs="Times New Roman"/>
          <w:color w:val="000000"/>
          <w:sz w:val="24"/>
          <w:szCs w:val="24"/>
          <w:lang w:eastAsia="es-CO"/>
        </w:rPr>
        <w:t> .</w:t>
      </w:r>
      <w:proofErr w:type="gram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lastRenderedPageBreak/>
        <w:t>Para concatenación de referencias en VTL, usted apenas tiene que 'ponerlos juntos'. El contexto en el que desea ponerlos juntos no importa, así que vamos a ilustrar con algunos ejemplos.</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En el '</w:t>
      </w:r>
      <w:proofErr w:type="spellStart"/>
      <w:r w:rsidRPr="00A90C93">
        <w:rPr>
          <w:rFonts w:ascii="Times New Roman" w:eastAsia="Times New Roman" w:hAnsi="Times New Roman" w:cs="Times New Roman"/>
          <w:color w:val="000000"/>
          <w:sz w:val="24"/>
          <w:szCs w:val="24"/>
          <w:lang w:eastAsia="es-CO"/>
        </w:rPr>
        <w:t>schmoo</w:t>
      </w:r>
      <w:proofErr w:type="spellEnd"/>
      <w:r w:rsidRPr="00A90C93">
        <w:rPr>
          <w:rFonts w:ascii="Times New Roman" w:eastAsia="Times New Roman" w:hAnsi="Times New Roman" w:cs="Times New Roman"/>
          <w:color w:val="000000"/>
          <w:sz w:val="24"/>
          <w:szCs w:val="24"/>
          <w:lang w:eastAsia="es-CO"/>
        </w:rPr>
        <w:t>' regular de una plantilla (al mezclar adentro con contenido regular):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w:t>
      </w:r>
      <w:proofErr w:type="spellStart"/>
      <w:r w:rsidRPr="00A90C93">
        <w:rPr>
          <w:rFonts w:ascii="Courier New" w:eastAsia="Times New Roman" w:hAnsi="Courier New" w:cs="Courier New"/>
          <w:color w:val="000000"/>
          <w:sz w:val="20"/>
          <w:szCs w:val="20"/>
          <w:lang w:eastAsia="es-CO"/>
        </w:rPr>
        <w:t>size</w:t>
      </w:r>
      <w:proofErr w:type="spellEnd"/>
      <w:r w:rsidRPr="00A90C93">
        <w:rPr>
          <w:rFonts w:ascii="Courier New" w:eastAsia="Times New Roman" w:hAnsi="Courier New" w:cs="Courier New"/>
          <w:color w:val="000000"/>
          <w:sz w:val="20"/>
          <w:szCs w:val="20"/>
          <w:lang w:eastAsia="es-CO"/>
        </w:rPr>
        <w:t xml:space="preserve"> = "Big")</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nombre = "Ben")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El reloj es de $ </w:t>
      </w:r>
      <w:proofErr w:type="spellStart"/>
      <w:r w:rsidRPr="00A90C93">
        <w:rPr>
          <w:rFonts w:ascii="Courier New" w:eastAsia="Times New Roman" w:hAnsi="Courier New" w:cs="Courier New"/>
          <w:color w:val="000000"/>
          <w:sz w:val="20"/>
          <w:szCs w:val="20"/>
          <w:lang w:eastAsia="es-CO"/>
        </w:rPr>
        <w:t>size</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name</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proofErr w:type="gramStart"/>
      <w:r w:rsidRPr="00A90C93">
        <w:rPr>
          <w:rFonts w:ascii="Times New Roman" w:eastAsia="Times New Roman" w:hAnsi="Times New Roman" w:cs="Times New Roman"/>
          <w:color w:val="000000"/>
          <w:sz w:val="24"/>
          <w:szCs w:val="24"/>
          <w:lang w:eastAsia="es-CO"/>
        </w:rPr>
        <w:t>y</w:t>
      </w:r>
      <w:proofErr w:type="gramEnd"/>
      <w:r w:rsidRPr="00A90C93">
        <w:rPr>
          <w:rFonts w:ascii="Times New Roman" w:eastAsia="Times New Roman" w:hAnsi="Times New Roman" w:cs="Times New Roman"/>
          <w:color w:val="000000"/>
          <w:sz w:val="24"/>
          <w:szCs w:val="24"/>
          <w:lang w:eastAsia="es-CO"/>
        </w:rPr>
        <w:t xml:space="preserve"> la salida va a hacer como "El reloj es </w:t>
      </w:r>
      <w:proofErr w:type="spellStart"/>
      <w:r w:rsidRPr="00A90C93">
        <w:rPr>
          <w:rFonts w:ascii="Times New Roman" w:eastAsia="Times New Roman" w:hAnsi="Times New Roman" w:cs="Times New Roman"/>
          <w:color w:val="000000"/>
          <w:sz w:val="24"/>
          <w:szCs w:val="24"/>
          <w:lang w:eastAsia="es-CO"/>
        </w:rPr>
        <w:t>BigBen</w:t>
      </w:r>
      <w:proofErr w:type="spellEnd"/>
      <w:r w:rsidRPr="00A90C93">
        <w:rPr>
          <w:rFonts w:ascii="Times New Roman" w:eastAsia="Times New Roman" w:hAnsi="Times New Roman" w:cs="Times New Roman"/>
          <w:color w:val="000000"/>
          <w:sz w:val="24"/>
          <w:szCs w:val="24"/>
          <w:lang w:eastAsia="es-CO"/>
        </w:rPr>
        <w:t>. Para los casos más interesantes, como por ejemplo cuando se desea concatenar cadenas para pasar a un método, o para establecer una nueva referencia, acaba de hacer</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w:t>
      </w:r>
      <w:proofErr w:type="spellStart"/>
      <w:r w:rsidRPr="00A90C93">
        <w:rPr>
          <w:rFonts w:ascii="Courier New" w:eastAsia="Times New Roman" w:hAnsi="Courier New" w:cs="Courier New"/>
          <w:color w:val="000000"/>
          <w:sz w:val="20"/>
          <w:szCs w:val="20"/>
          <w:lang w:eastAsia="es-CO"/>
        </w:rPr>
        <w:t>size</w:t>
      </w:r>
      <w:proofErr w:type="spellEnd"/>
      <w:r w:rsidRPr="00A90C93">
        <w:rPr>
          <w:rFonts w:ascii="Courier New" w:eastAsia="Times New Roman" w:hAnsi="Courier New" w:cs="Courier New"/>
          <w:color w:val="000000"/>
          <w:sz w:val="20"/>
          <w:szCs w:val="20"/>
          <w:lang w:eastAsia="es-CO"/>
        </w:rPr>
        <w:t xml:space="preserve"> = "Big")</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nombre = "Ben")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reloj = "$ </w:t>
      </w:r>
      <w:proofErr w:type="spellStart"/>
      <w:r w:rsidRPr="00A90C93">
        <w:rPr>
          <w:rFonts w:ascii="Courier New" w:eastAsia="Times New Roman" w:hAnsi="Courier New" w:cs="Courier New"/>
          <w:color w:val="000000"/>
          <w:sz w:val="20"/>
          <w:szCs w:val="20"/>
          <w:lang w:eastAsia="es-CO"/>
        </w:rPr>
        <w:t>size</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name</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El reloj es de $ reloj.</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Lo que resultará en la misma salida. Como último ejemplo, cuando se quiere mezclar cadenas 'estáticas' con sus referencias, es posible que tenga que utilizar "referencias formales":</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w:t>
      </w:r>
      <w:proofErr w:type="spellStart"/>
      <w:r w:rsidRPr="00A90C93">
        <w:rPr>
          <w:rFonts w:ascii="Courier New" w:eastAsia="Times New Roman" w:hAnsi="Courier New" w:cs="Courier New"/>
          <w:color w:val="000000"/>
          <w:sz w:val="20"/>
          <w:szCs w:val="20"/>
          <w:lang w:eastAsia="es-CO"/>
        </w:rPr>
        <w:t>size</w:t>
      </w:r>
      <w:proofErr w:type="spellEnd"/>
      <w:r w:rsidRPr="00A90C93">
        <w:rPr>
          <w:rFonts w:ascii="Courier New" w:eastAsia="Times New Roman" w:hAnsi="Courier New" w:cs="Courier New"/>
          <w:color w:val="000000"/>
          <w:sz w:val="20"/>
          <w:szCs w:val="20"/>
          <w:lang w:eastAsia="es-CO"/>
        </w:rPr>
        <w:t xml:space="preserve"> = "Big")</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nombre = "Ben")</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 Set ($ reloj = "$ {tamaño} </w:t>
      </w:r>
      <w:proofErr w:type="spellStart"/>
      <w:r w:rsidRPr="00A90C93">
        <w:rPr>
          <w:rFonts w:ascii="Courier New" w:eastAsia="Times New Roman" w:hAnsi="Courier New" w:cs="Courier New"/>
          <w:color w:val="000000"/>
          <w:sz w:val="20"/>
          <w:szCs w:val="20"/>
          <w:lang w:eastAsia="es-CO"/>
        </w:rPr>
        <w:t>Tall</w:t>
      </w:r>
      <w:proofErr w:type="spellEnd"/>
      <w:r w:rsidRPr="00A90C93">
        <w:rPr>
          <w:rFonts w:ascii="Courier New" w:eastAsia="Times New Roman" w:hAnsi="Courier New" w:cs="Courier New"/>
          <w:color w:val="000000"/>
          <w:sz w:val="20"/>
          <w:szCs w:val="20"/>
          <w:lang w:eastAsia="es-CO"/>
        </w:rPr>
        <w:t xml:space="preserve"> $ </w:t>
      </w:r>
      <w:proofErr w:type="spellStart"/>
      <w:r w:rsidRPr="00A90C93">
        <w:rPr>
          <w:rFonts w:ascii="Courier New" w:eastAsia="Times New Roman" w:hAnsi="Courier New" w:cs="Courier New"/>
          <w:color w:val="000000"/>
          <w:sz w:val="20"/>
          <w:szCs w:val="20"/>
          <w:lang w:eastAsia="es-CO"/>
        </w:rPr>
        <w:t>name</w:t>
      </w:r>
      <w:proofErr w:type="spellEnd"/>
      <w:r w:rsidRPr="00A90C93">
        <w:rPr>
          <w:rFonts w:ascii="Courier New" w:eastAsia="Times New Roman" w:hAnsi="Courier New" w:cs="Courier New"/>
          <w:color w:val="000000"/>
          <w:sz w:val="20"/>
          <w:szCs w:val="20"/>
          <w:lang w:eastAsia="es-CO"/>
        </w:rPr>
        <w:t>")</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El reloj es de $ reloj.</w:t>
      </w:r>
    </w:p>
    <w:p w:rsidR="00A90C93" w:rsidRPr="00A90C93" w:rsidRDefault="00A90C93" w:rsidP="00A90C93">
      <w:pPr>
        <w:shd w:val="clear" w:color="auto" w:fill="F8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s-CO"/>
        </w:rPr>
      </w:pPr>
      <w:r w:rsidRPr="00A90C93">
        <w:rPr>
          <w:rFonts w:ascii="Courier New" w:eastAsia="Times New Roman" w:hAnsi="Courier New" w:cs="Courier New"/>
          <w:color w:val="000000"/>
          <w:sz w:val="20"/>
          <w:szCs w:val="20"/>
          <w:lang w:eastAsia="es-CO"/>
        </w:rPr>
        <w:t xml:space="preserve">    </w:t>
      </w:r>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Ahora la salida es "El reloj es </w:t>
      </w:r>
      <w:proofErr w:type="spellStart"/>
      <w:r w:rsidRPr="00A90C93">
        <w:rPr>
          <w:rFonts w:ascii="Times New Roman" w:eastAsia="Times New Roman" w:hAnsi="Times New Roman" w:cs="Times New Roman"/>
          <w:color w:val="000000"/>
          <w:sz w:val="24"/>
          <w:szCs w:val="24"/>
          <w:lang w:eastAsia="es-CO"/>
        </w:rPr>
        <w:t>BigTallBen</w:t>
      </w:r>
      <w:proofErr w:type="spellEnd"/>
      <w:r w:rsidRPr="00A90C93">
        <w:rPr>
          <w:rFonts w:ascii="Times New Roman" w:eastAsia="Times New Roman" w:hAnsi="Times New Roman" w:cs="Times New Roman"/>
          <w:color w:val="000000"/>
          <w:sz w:val="24"/>
          <w:szCs w:val="24"/>
          <w:lang w:eastAsia="es-CO"/>
        </w:rPr>
        <w:t xml:space="preserve"> '. Se necesita la notación formal para que el </w:t>
      </w:r>
      <w:proofErr w:type="spellStart"/>
      <w:r w:rsidRPr="00A90C93">
        <w:rPr>
          <w:rFonts w:ascii="Times New Roman" w:eastAsia="Times New Roman" w:hAnsi="Times New Roman" w:cs="Times New Roman"/>
          <w:color w:val="000000"/>
          <w:sz w:val="24"/>
          <w:szCs w:val="24"/>
          <w:lang w:eastAsia="es-CO"/>
        </w:rPr>
        <w:t>parser</w:t>
      </w:r>
      <w:proofErr w:type="spellEnd"/>
      <w:r w:rsidRPr="00A90C93">
        <w:rPr>
          <w:rFonts w:ascii="Times New Roman" w:eastAsia="Times New Roman" w:hAnsi="Times New Roman" w:cs="Times New Roman"/>
          <w:color w:val="000000"/>
          <w:sz w:val="24"/>
          <w:szCs w:val="24"/>
          <w:lang w:eastAsia="es-CO"/>
        </w:rPr>
        <w:t xml:space="preserve"> sabe que significas para utilizar la referencia '$ </w:t>
      </w:r>
      <w:proofErr w:type="spellStart"/>
      <w:r w:rsidRPr="00A90C93">
        <w:rPr>
          <w:rFonts w:ascii="Times New Roman" w:eastAsia="Times New Roman" w:hAnsi="Times New Roman" w:cs="Times New Roman"/>
          <w:color w:val="000000"/>
          <w:sz w:val="24"/>
          <w:szCs w:val="24"/>
          <w:lang w:eastAsia="es-CO"/>
        </w:rPr>
        <w:t>size</w:t>
      </w:r>
      <w:proofErr w:type="spellEnd"/>
      <w:r w:rsidRPr="00A90C93">
        <w:rPr>
          <w:rFonts w:ascii="Times New Roman" w:eastAsia="Times New Roman" w:hAnsi="Times New Roman" w:cs="Times New Roman"/>
          <w:color w:val="000000"/>
          <w:sz w:val="24"/>
          <w:szCs w:val="24"/>
          <w:lang w:eastAsia="es-CO"/>
        </w:rPr>
        <w:t xml:space="preserve">' versus '$ </w:t>
      </w:r>
      <w:proofErr w:type="spellStart"/>
      <w:r w:rsidRPr="00A90C93">
        <w:rPr>
          <w:rFonts w:ascii="Times New Roman" w:eastAsia="Times New Roman" w:hAnsi="Times New Roman" w:cs="Times New Roman"/>
          <w:color w:val="000000"/>
          <w:sz w:val="24"/>
          <w:szCs w:val="24"/>
          <w:lang w:eastAsia="es-CO"/>
        </w:rPr>
        <w:t>sizeTall</w:t>
      </w:r>
      <w:proofErr w:type="spellEnd"/>
      <w:r w:rsidRPr="00A90C93">
        <w:rPr>
          <w:rFonts w:ascii="Times New Roman" w:eastAsia="Times New Roman" w:hAnsi="Times New Roman" w:cs="Times New Roman"/>
          <w:color w:val="000000"/>
          <w:sz w:val="24"/>
          <w:szCs w:val="24"/>
          <w:lang w:eastAsia="es-CO"/>
        </w:rPr>
        <w:t xml:space="preserve"> "que lo haría si el' {} 'no estaban allí.</w:t>
      </w:r>
    </w:p>
    <w:p w:rsidR="00A90C93" w:rsidRPr="00A90C93" w:rsidRDefault="00A90C93" w:rsidP="00A90C93">
      <w:pPr>
        <w:shd w:val="clear" w:color="auto" w:fill="525D76"/>
        <w:spacing w:before="100" w:beforeAutospacing="1" w:after="100" w:afterAutospacing="1" w:line="312" w:lineRule="atLeast"/>
        <w:outlineLvl w:val="1"/>
        <w:rPr>
          <w:rFonts w:ascii="Times New Roman" w:eastAsia="Times New Roman" w:hAnsi="Times New Roman" w:cs="Times New Roman"/>
          <w:color w:val="FFFFFF"/>
          <w:sz w:val="28"/>
          <w:szCs w:val="28"/>
          <w:lang w:eastAsia="es-CO"/>
        </w:rPr>
      </w:pPr>
      <w:bookmarkStart w:id="36" w:name="feedback"/>
      <w:bookmarkEnd w:id="36"/>
      <w:proofErr w:type="spellStart"/>
      <w:r w:rsidRPr="00A90C93">
        <w:rPr>
          <w:rFonts w:ascii="Times New Roman" w:eastAsia="Times New Roman" w:hAnsi="Times New Roman" w:cs="Times New Roman"/>
          <w:color w:val="FFFFFF"/>
          <w:sz w:val="28"/>
          <w:szCs w:val="28"/>
          <w:lang w:eastAsia="es-CO"/>
        </w:rPr>
        <w:t>Feedback</w:t>
      </w:r>
      <w:proofErr w:type="spellEnd"/>
    </w:p>
    <w:p w:rsidR="00A90C93" w:rsidRPr="00A90C93" w:rsidRDefault="00A90C93" w:rsidP="00A90C93">
      <w:pPr>
        <w:shd w:val="clear" w:color="auto" w:fill="FFFFFF"/>
        <w:spacing w:before="100" w:beforeAutospacing="1" w:after="100" w:afterAutospacing="1" w:line="312" w:lineRule="atLeast"/>
        <w:rPr>
          <w:rFonts w:ascii="Times New Roman" w:eastAsia="Times New Roman" w:hAnsi="Times New Roman" w:cs="Times New Roman"/>
          <w:color w:val="000000"/>
          <w:sz w:val="24"/>
          <w:szCs w:val="24"/>
          <w:lang w:eastAsia="es-CO"/>
        </w:rPr>
      </w:pPr>
      <w:r w:rsidRPr="00A90C93">
        <w:rPr>
          <w:rFonts w:ascii="Times New Roman" w:eastAsia="Times New Roman" w:hAnsi="Times New Roman" w:cs="Times New Roman"/>
          <w:color w:val="000000"/>
          <w:sz w:val="24"/>
          <w:szCs w:val="24"/>
          <w:lang w:eastAsia="es-CO"/>
        </w:rPr>
        <w:t xml:space="preserve">Si encuentra algún error en este manual o tiene comentarios relacionados con la Guía del usuario de </w:t>
      </w:r>
      <w:proofErr w:type="spellStart"/>
      <w:r w:rsidRPr="00A90C93">
        <w:rPr>
          <w:rFonts w:ascii="Times New Roman" w:eastAsia="Times New Roman" w:hAnsi="Times New Roman" w:cs="Times New Roman"/>
          <w:color w:val="000000"/>
          <w:sz w:val="24"/>
          <w:szCs w:val="24"/>
          <w:lang w:eastAsia="es-CO"/>
        </w:rPr>
        <w:t>Velocity</w:t>
      </w:r>
      <w:proofErr w:type="spellEnd"/>
      <w:r w:rsidRPr="00A90C93">
        <w:rPr>
          <w:rFonts w:ascii="Times New Roman" w:eastAsia="Times New Roman" w:hAnsi="Times New Roman" w:cs="Times New Roman"/>
          <w:color w:val="000000"/>
          <w:sz w:val="24"/>
          <w:szCs w:val="24"/>
          <w:lang w:eastAsia="es-CO"/>
        </w:rPr>
        <w:t>, por favor escriba a la </w:t>
      </w:r>
      <w:hyperlink r:id="rId49" w:history="1">
        <w:r w:rsidRPr="00A90C93">
          <w:rPr>
            <w:rFonts w:ascii="Times New Roman" w:eastAsia="Times New Roman" w:hAnsi="Times New Roman" w:cs="Times New Roman"/>
            <w:color w:val="525D76"/>
            <w:sz w:val="24"/>
            <w:szCs w:val="24"/>
            <w:u w:val="single"/>
            <w:lang w:eastAsia="es-CO"/>
          </w:rPr>
          <w:t>lista de desarrolladores de velocidad</w:t>
        </w:r>
      </w:hyperlink>
      <w:r w:rsidRPr="00A90C93">
        <w:rPr>
          <w:rFonts w:ascii="Times New Roman" w:eastAsia="Times New Roman" w:hAnsi="Times New Roman" w:cs="Times New Roman"/>
          <w:color w:val="000000"/>
          <w:sz w:val="24"/>
          <w:szCs w:val="24"/>
          <w:lang w:eastAsia="es-CO"/>
        </w:rPr>
        <w:t> . ¡Gracias!</w:t>
      </w:r>
    </w:p>
    <w:p w:rsidR="008C4D9B" w:rsidRDefault="008C4D9B"/>
    <w:p w:rsidR="00A90C93" w:rsidRDefault="00A90C93"/>
    <w:p w:rsidR="00A90C93" w:rsidRDefault="00A90C93" w:rsidP="00A90C93">
      <w:pPr>
        <w:pStyle w:val="Ttulo1"/>
        <w:pBdr>
          <w:bottom w:val="dotted" w:sz="6" w:space="0" w:color="auto"/>
        </w:pBdr>
        <w:shd w:val="clear" w:color="auto" w:fill="FFFFFF"/>
        <w:spacing w:before="0" w:after="120" w:line="1005" w:lineRule="atLeast"/>
        <w:rPr>
          <w:rFonts w:ascii="Georgia" w:hAnsi="Georgia"/>
          <w:color w:val="0070B3"/>
          <w:sz w:val="57"/>
          <w:szCs w:val="57"/>
        </w:rPr>
      </w:pPr>
      <w:bookmarkStart w:id="37" w:name="_GoBack"/>
      <w:proofErr w:type="spellStart"/>
      <w:r>
        <w:rPr>
          <w:rFonts w:ascii="Georgia" w:hAnsi="Georgia"/>
          <w:color w:val="0070B3"/>
          <w:sz w:val="57"/>
          <w:szCs w:val="57"/>
        </w:rPr>
        <w:t>Velocimacros</w:t>
      </w:r>
      <w:proofErr w:type="spellEnd"/>
      <w:r>
        <w:rPr>
          <w:rFonts w:ascii="Georgia" w:hAnsi="Georgia"/>
          <w:color w:val="0070B3"/>
          <w:sz w:val="57"/>
          <w:szCs w:val="57"/>
        </w:rPr>
        <w:t xml:space="preserve"> </w:t>
      </w:r>
      <w:bookmarkEnd w:id="37"/>
      <w:r>
        <w:rPr>
          <w:rFonts w:ascii="Georgia" w:hAnsi="Georgia"/>
          <w:color w:val="0070B3"/>
          <w:sz w:val="57"/>
          <w:szCs w:val="57"/>
        </w:rPr>
        <w:t>disponibles en todas las plantillas .</w:t>
      </w:r>
      <w:proofErr w:type="spellStart"/>
      <w:r>
        <w:rPr>
          <w:rFonts w:ascii="Georgia" w:hAnsi="Georgia"/>
          <w:color w:val="0070B3"/>
          <w:sz w:val="57"/>
          <w:szCs w:val="57"/>
        </w:rPr>
        <w:t>vm</w:t>
      </w:r>
      <w:proofErr w:type="spellEnd"/>
    </w:p>
    <w:p w:rsidR="00A90C93" w:rsidRDefault="00A90C93" w:rsidP="00A90C93">
      <w:pPr>
        <w:numPr>
          <w:ilvl w:val="0"/>
          <w:numId w:val="7"/>
        </w:numPr>
        <w:pBdr>
          <w:right w:val="single" w:sz="18" w:space="8" w:color="0071B3"/>
        </w:pBdr>
        <w:shd w:val="clear" w:color="auto" w:fill="FFFFFF"/>
        <w:spacing w:before="100" w:beforeAutospacing="1" w:after="100" w:afterAutospacing="1" w:line="195" w:lineRule="atLeast"/>
        <w:ind w:left="0"/>
        <w:rPr>
          <w:rFonts w:ascii="Helvetica" w:hAnsi="Helvetica" w:cs="Helvetica"/>
          <w:color w:val="68696B"/>
          <w:sz w:val="17"/>
          <w:szCs w:val="17"/>
        </w:rPr>
      </w:pPr>
      <w:hyperlink r:id="rId50" w:history="1">
        <w:r>
          <w:rPr>
            <w:rStyle w:val="Hipervnculo"/>
            <w:rFonts w:ascii="Helvetica" w:hAnsi="Helvetica" w:cs="Helvetica"/>
            <w:color w:val="0070B3"/>
            <w:sz w:val="17"/>
            <w:szCs w:val="17"/>
          </w:rPr>
          <w:t>Programación</w:t>
        </w:r>
      </w:hyperlink>
    </w:p>
    <w:p w:rsidR="00A90C93" w:rsidRDefault="00A90C93" w:rsidP="00A90C93">
      <w:pPr>
        <w:numPr>
          <w:ilvl w:val="0"/>
          <w:numId w:val="7"/>
        </w:numPr>
        <w:pBdr>
          <w:right w:val="single" w:sz="18" w:space="8" w:color="0071B3"/>
        </w:pBdr>
        <w:shd w:val="clear" w:color="auto" w:fill="FFFFFF"/>
        <w:spacing w:before="100" w:beforeAutospacing="1" w:after="100" w:afterAutospacing="1" w:line="195" w:lineRule="atLeast"/>
        <w:ind w:left="0"/>
        <w:rPr>
          <w:rFonts w:ascii="Helvetica" w:hAnsi="Helvetica" w:cs="Helvetica"/>
          <w:color w:val="68696B"/>
          <w:sz w:val="17"/>
          <w:szCs w:val="17"/>
        </w:rPr>
      </w:pPr>
      <w:hyperlink r:id="rId51" w:history="1">
        <w:proofErr w:type="spellStart"/>
        <w:r>
          <w:rPr>
            <w:rStyle w:val="Hipervnculo"/>
            <w:rFonts w:ascii="Helvetica" w:hAnsi="Helvetica" w:cs="Helvetica"/>
            <w:color w:val="0070B3"/>
            <w:sz w:val="17"/>
            <w:szCs w:val="17"/>
          </w:rPr>
          <w:t>Velocity</w:t>
        </w:r>
        <w:proofErr w:type="spellEnd"/>
      </w:hyperlink>
    </w:p>
    <w:p w:rsidR="00A90C93" w:rsidRDefault="00A90C93" w:rsidP="00A90C93">
      <w:pPr>
        <w:numPr>
          <w:ilvl w:val="0"/>
          <w:numId w:val="7"/>
        </w:numPr>
        <w:pBdr>
          <w:right w:val="single" w:sz="18" w:space="8" w:color="0071B3"/>
        </w:pBdr>
        <w:shd w:val="clear" w:color="auto" w:fill="FFFFFF"/>
        <w:spacing w:before="100" w:beforeAutospacing="1" w:after="100" w:afterAutospacing="1" w:line="195" w:lineRule="atLeast"/>
        <w:ind w:left="0"/>
        <w:rPr>
          <w:rFonts w:ascii="Helvetica" w:hAnsi="Helvetica" w:cs="Helvetica"/>
          <w:color w:val="68696B"/>
          <w:sz w:val="17"/>
          <w:szCs w:val="17"/>
        </w:rPr>
      </w:pPr>
      <w:hyperlink r:id="rId52" w:history="1">
        <w:r>
          <w:rPr>
            <w:rStyle w:val="Hipervnculo"/>
            <w:rFonts w:ascii="Helvetica" w:hAnsi="Helvetica" w:cs="Helvetica"/>
            <w:color w:val="0070B3"/>
            <w:sz w:val="17"/>
            <w:szCs w:val="17"/>
          </w:rPr>
          <w:t>Macros</w:t>
        </w:r>
      </w:hyperlink>
    </w:p>
    <w:p w:rsidR="00A90C93" w:rsidRDefault="00A90C93" w:rsidP="00A90C93">
      <w:pPr>
        <w:shd w:val="clear" w:color="auto" w:fill="FFFFFF"/>
        <w:spacing w:after="0" w:line="315" w:lineRule="atLeast"/>
        <w:rPr>
          <w:rFonts w:ascii="Helvetica" w:hAnsi="Helvetica" w:cs="Helvetica"/>
          <w:color w:val="68696B"/>
          <w:sz w:val="18"/>
          <w:szCs w:val="18"/>
        </w:rPr>
      </w:pPr>
      <w:r>
        <w:rPr>
          <w:rFonts w:ascii="Helvetica" w:hAnsi="Helvetica" w:cs="Helvetica"/>
          <w:noProof/>
          <w:color w:val="68696B"/>
          <w:sz w:val="18"/>
          <w:szCs w:val="18"/>
          <w:lang w:eastAsia="es-CO"/>
        </w:rPr>
        <w:drawing>
          <wp:inline distT="0" distB="0" distL="0" distR="0">
            <wp:extent cx="951230" cy="914400"/>
            <wp:effectExtent l="0" t="0" r="0" b="0"/>
            <wp:docPr id="3" name="Imagen 3" descr="Imagen de alukar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alukard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1230" cy="914400"/>
                    </a:xfrm>
                    <a:prstGeom prst="rect">
                      <a:avLst/>
                    </a:prstGeom>
                    <a:noFill/>
                    <a:ln>
                      <a:noFill/>
                    </a:ln>
                  </pic:spPr>
                </pic:pic>
              </a:graphicData>
            </a:graphic>
          </wp:inline>
        </w:drawing>
      </w:r>
    </w:p>
    <w:p w:rsidR="00A90C93" w:rsidRDefault="00A90C93" w:rsidP="00A90C93">
      <w:pPr>
        <w:shd w:val="clear" w:color="auto" w:fill="FFFFFF"/>
        <w:spacing w:line="315" w:lineRule="atLeast"/>
        <w:rPr>
          <w:rFonts w:ascii="Helvetica" w:hAnsi="Helvetica" w:cs="Helvetica"/>
          <w:color w:val="68696B"/>
          <w:sz w:val="18"/>
          <w:szCs w:val="18"/>
        </w:rPr>
      </w:pPr>
      <w:r>
        <w:rPr>
          <w:rFonts w:ascii="Helvetica" w:hAnsi="Helvetica" w:cs="Helvetica"/>
          <w:color w:val="68696B"/>
          <w:sz w:val="18"/>
          <w:szCs w:val="18"/>
        </w:rPr>
        <w:t>Enviado por</w:t>
      </w:r>
      <w:r>
        <w:rPr>
          <w:rStyle w:val="apple-converted-space"/>
          <w:rFonts w:ascii="Helvetica" w:hAnsi="Helvetica" w:cs="Helvetica"/>
          <w:color w:val="68696B"/>
          <w:sz w:val="18"/>
          <w:szCs w:val="18"/>
        </w:rPr>
        <w:t> </w:t>
      </w:r>
      <w:r>
        <w:rPr>
          <w:rStyle w:val="username"/>
          <w:rFonts w:ascii="Helvetica" w:hAnsi="Helvetica" w:cs="Helvetica"/>
          <w:b/>
          <w:bCs/>
          <w:color w:val="0070B3"/>
          <w:sz w:val="18"/>
          <w:szCs w:val="18"/>
        </w:rPr>
        <w:t>alukard13</w:t>
      </w:r>
      <w:r>
        <w:rPr>
          <w:rStyle w:val="apple-converted-space"/>
          <w:rFonts w:ascii="Helvetica" w:hAnsi="Helvetica" w:cs="Helvetica"/>
          <w:color w:val="68696B"/>
          <w:sz w:val="18"/>
          <w:szCs w:val="18"/>
        </w:rPr>
        <w:t> </w:t>
      </w:r>
      <w:r>
        <w:rPr>
          <w:rFonts w:ascii="Helvetica" w:hAnsi="Helvetica" w:cs="Helvetica"/>
          <w:color w:val="68696B"/>
          <w:sz w:val="18"/>
          <w:szCs w:val="18"/>
        </w:rPr>
        <w:t>en Vie, 03/30/2012 - 12:11</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xml:space="preserve">Una </w:t>
      </w:r>
      <w:proofErr w:type="spellStart"/>
      <w:r>
        <w:rPr>
          <w:rFonts w:ascii="Georgia" w:hAnsi="Georgia"/>
          <w:color w:val="080909"/>
          <w:sz w:val="22"/>
          <w:szCs w:val="22"/>
        </w:rPr>
        <w:t>velocimacro</w:t>
      </w:r>
      <w:proofErr w:type="spellEnd"/>
      <w:r>
        <w:rPr>
          <w:rFonts w:ascii="Georgia" w:hAnsi="Georgia"/>
          <w:color w:val="080909"/>
          <w:sz w:val="22"/>
          <w:szCs w:val="22"/>
        </w:rPr>
        <w:t xml:space="preserve"> es un elemento muy útil para no tener que repetir </w:t>
      </w:r>
      <w:proofErr w:type="spellStart"/>
      <w:r>
        <w:rPr>
          <w:rFonts w:ascii="Georgia" w:hAnsi="Georgia"/>
          <w:color w:val="080909"/>
          <w:sz w:val="22"/>
          <w:szCs w:val="22"/>
        </w:rPr>
        <w:t>enemil</w:t>
      </w:r>
      <w:proofErr w:type="spellEnd"/>
      <w:r>
        <w:rPr>
          <w:rFonts w:ascii="Georgia" w:hAnsi="Georgia"/>
          <w:color w:val="080909"/>
          <w:sz w:val="22"/>
          <w:szCs w:val="22"/>
        </w:rPr>
        <w:t xml:space="preserve"> veces un código dentro de una plantilla </w:t>
      </w:r>
      <w:proofErr w:type="spellStart"/>
      <w:r>
        <w:rPr>
          <w:rFonts w:ascii="Georgia" w:hAnsi="Georgia"/>
          <w:color w:val="080909"/>
          <w:sz w:val="22"/>
          <w:szCs w:val="22"/>
        </w:rPr>
        <w:t>vm</w:t>
      </w:r>
      <w:proofErr w:type="spellEnd"/>
      <w:r>
        <w:rPr>
          <w:rFonts w:ascii="Georgia" w:hAnsi="Georgia"/>
          <w:color w:val="080909"/>
          <w:sz w:val="22"/>
          <w:szCs w:val="22"/>
        </w:rPr>
        <w:t>. Para el que todavía no sepa lo que es le recomiendo que se documente  aquí  (</w:t>
      </w:r>
      <w:hyperlink r:id="rId54" w:anchor="velocimacros" w:history="1">
        <w:r>
          <w:rPr>
            <w:rStyle w:val="Hipervnculo"/>
            <w:rFonts w:ascii="Georgia" w:hAnsi="Georgia"/>
            <w:color w:val="0070B3"/>
            <w:sz w:val="22"/>
            <w:szCs w:val="22"/>
          </w:rPr>
          <w:t xml:space="preserve">FAQ de </w:t>
        </w:r>
        <w:proofErr w:type="spellStart"/>
        <w:r>
          <w:rPr>
            <w:rStyle w:val="Hipervnculo"/>
            <w:rFonts w:ascii="Georgia" w:hAnsi="Georgia"/>
            <w:color w:val="0070B3"/>
            <w:sz w:val="22"/>
            <w:szCs w:val="22"/>
          </w:rPr>
          <w:t>Velocity</w:t>
        </w:r>
        <w:proofErr w:type="spellEnd"/>
        <w:r>
          <w:rPr>
            <w:rStyle w:val="Hipervnculo"/>
            <w:rFonts w:ascii="Georgia" w:hAnsi="Georgia"/>
            <w:color w:val="0070B3"/>
            <w:sz w:val="22"/>
            <w:szCs w:val="22"/>
          </w:rPr>
          <w:t xml:space="preserve"> de apache</w:t>
        </w:r>
      </w:hyperlink>
      <w:r>
        <w:rPr>
          <w:rFonts w:ascii="Georgia" w:hAnsi="Georgia"/>
          <w:color w:val="080909"/>
          <w:sz w:val="22"/>
          <w:szCs w:val="22"/>
        </w:rPr>
        <w:t>).</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xml:space="preserve">En esta pequeña entrada explicaré cómo incluir macros de </w:t>
      </w:r>
      <w:proofErr w:type="spellStart"/>
      <w:r>
        <w:rPr>
          <w:rFonts w:ascii="Georgia" w:hAnsi="Georgia"/>
          <w:color w:val="080909"/>
          <w:sz w:val="22"/>
          <w:szCs w:val="22"/>
        </w:rPr>
        <w:t>velocity</w:t>
      </w:r>
      <w:proofErr w:type="spellEnd"/>
      <w:r>
        <w:rPr>
          <w:rFonts w:ascii="Georgia" w:hAnsi="Georgia"/>
          <w:color w:val="080909"/>
          <w:sz w:val="22"/>
          <w:szCs w:val="22"/>
        </w:rPr>
        <w:t xml:space="preserve"> en un tema de </w:t>
      </w:r>
      <w:proofErr w:type="spellStart"/>
      <w:r>
        <w:rPr>
          <w:rFonts w:ascii="Georgia" w:hAnsi="Georgia"/>
          <w:color w:val="080909"/>
          <w:sz w:val="22"/>
          <w:szCs w:val="22"/>
        </w:rPr>
        <w:t>Liferay</w:t>
      </w:r>
      <w:proofErr w:type="spellEnd"/>
      <w:r>
        <w:rPr>
          <w:rFonts w:ascii="Georgia" w:hAnsi="Georgia"/>
          <w:color w:val="080909"/>
          <w:sz w:val="22"/>
          <w:szCs w:val="22"/>
        </w:rPr>
        <w:t xml:space="preserve"> para que estén disponibles en todas las plantillas </w:t>
      </w:r>
      <w:proofErr w:type="spellStart"/>
      <w:r>
        <w:rPr>
          <w:rFonts w:ascii="Georgia" w:hAnsi="Georgia"/>
          <w:color w:val="080909"/>
          <w:sz w:val="22"/>
          <w:szCs w:val="22"/>
        </w:rPr>
        <w:t>vm</w:t>
      </w:r>
      <w:proofErr w:type="spellEnd"/>
      <w:r>
        <w:rPr>
          <w:rFonts w:ascii="Georgia" w:hAnsi="Georgia"/>
          <w:color w:val="080909"/>
          <w:sz w:val="22"/>
          <w:szCs w:val="22"/>
        </w:rPr>
        <w:t xml:space="preserve">  del ámbito </w:t>
      </w:r>
      <w:proofErr w:type="spellStart"/>
      <w:r>
        <w:rPr>
          <w:rFonts w:ascii="Georgia" w:hAnsi="Georgia"/>
          <w:color w:val="080909"/>
          <w:sz w:val="22"/>
          <w:szCs w:val="22"/>
        </w:rPr>
        <w:t>journal</w:t>
      </w:r>
      <w:proofErr w:type="spellEnd"/>
      <w:r>
        <w:rPr>
          <w:rFonts w:ascii="Georgia" w:hAnsi="Georgia"/>
          <w:color w:val="080909"/>
          <w:sz w:val="22"/>
          <w:szCs w:val="22"/>
        </w:rPr>
        <w:t xml:space="preserve"> </w:t>
      </w:r>
      <w:proofErr w:type="spellStart"/>
      <w:r>
        <w:rPr>
          <w:rFonts w:ascii="Georgia" w:hAnsi="Georgia"/>
          <w:color w:val="080909"/>
          <w:sz w:val="22"/>
          <w:szCs w:val="22"/>
        </w:rPr>
        <w:t>article</w:t>
      </w:r>
      <w:proofErr w:type="spellEnd"/>
      <w:r>
        <w:rPr>
          <w:rFonts w:ascii="Georgia" w:hAnsi="Georgia"/>
          <w:color w:val="080909"/>
          <w:sz w:val="22"/>
          <w:szCs w:val="22"/>
        </w:rPr>
        <w:t>.</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xml:space="preserve">Para ello, lo primero que haremos  es crear (si no la teníamos ya creada)  una carpeta </w:t>
      </w:r>
      <w:proofErr w:type="spellStart"/>
      <w:r>
        <w:rPr>
          <w:rFonts w:ascii="Georgia" w:hAnsi="Georgia"/>
          <w:color w:val="080909"/>
          <w:sz w:val="22"/>
          <w:szCs w:val="22"/>
        </w:rPr>
        <w:t>templates</w:t>
      </w:r>
      <w:proofErr w:type="spellEnd"/>
      <w:r>
        <w:rPr>
          <w:rFonts w:ascii="Georgia" w:hAnsi="Georgia"/>
          <w:color w:val="080909"/>
          <w:sz w:val="22"/>
          <w:szCs w:val="22"/>
        </w:rPr>
        <w:t xml:space="preserve"> dentro de tema tal y cómo se ve en la imagen.</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noProof/>
          <w:color w:val="080909"/>
          <w:sz w:val="22"/>
          <w:szCs w:val="22"/>
        </w:rPr>
        <w:drawing>
          <wp:inline distT="0" distB="0" distL="0" distR="0">
            <wp:extent cx="4498975" cy="2121535"/>
            <wp:effectExtent l="0" t="0" r="0" b="0"/>
            <wp:docPr id="2" name="Imagen 2" descr="http://www.liferaytips.com/sites/default/file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feraytips.com/sites/default/files/Captura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98975" cy="2121535"/>
                    </a:xfrm>
                    <a:prstGeom prst="rect">
                      <a:avLst/>
                    </a:prstGeom>
                    <a:noFill/>
                    <a:ln>
                      <a:noFill/>
                    </a:ln>
                  </pic:spPr>
                </pic:pic>
              </a:graphicData>
            </a:graphic>
          </wp:inline>
        </w:drawing>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lastRenderedPageBreak/>
        <w:t xml:space="preserve">Dentro de ella crearemos el fichero </w:t>
      </w:r>
      <w:proofErr w:type="spellStart"/>
      <w:r>
        <w:rPr>
          <w:rFonts w:ascii="Georgia" w:hAnsi="Georgia"/>
          <w:color w:val="080909"/>
          <w:sz w:val="22"/>
          <w:szCs w:val="22"/>
        </w:rPr>
        <w:t>vm</w:t>
      </w:r>
      <w:proofErr w:type="spellEnd"/>
      <w:r>
        <w:rPr>
          <w:rFonts w:ascii="Georgia" w:hAnsi="Georgia"/>
          <w:color w:val="080909"/>
          <w:sz w:val="22"/>
          <w:szCs w:val="22"/>
        </w:rPr>
        <w:t xml:space="preserve"> que contendrá nuestras macros que para nuestro ejemplo se llamará macros.vm</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noProof/>
          <w:color w:val="080909"/>
          <w:sz w:val="22"/>
          <w:szCs w:val="22"/>
        </w:rPr>
        <w:drawing>
          <wp:inline distT="0" distB="0" distL="0" distR="0">
            <wp:extent cx="4498975" cy="2121535"/>
            <wp:effectExtent l="0" t="0" r="0" b="0"/>
            <wp:docPr id="1" name="Imagen 1" descr="http://www.liferaytips.com/sites/default/files/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feraytips.com/sites/default/files/Captura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98975" cy="2121535"/>
                    </a:xfrm>
                    <a:prstGeom prst="rect">
                      <a:avLst/>
                    </a:prstGeom>
                    <a:noFill/>
                    <a:ln>
                      <a:noFill/>
                    </a:ln>
                  </pic:spPr>
                </pic:pic>
              </a:graphicData>
            </a:graphic>
          </wp:inline>
        </w:drawing>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xml:space="preserve">Abrimos el fichero macros.vm y creamos una macro sencilla que nos permitirá recuperar videos de </w:t>
      </w:r>
      <w:proofErr w:type="spellStart"/>
      <w:r>
        <w:rPr>
          <w:rFonts w:ascii="Georgia" w:hAnsi="Georgia"/>
          <w:color w:val="080909"/>
          <w:sz w:val="22"/>
          <w:szCs w:val="22"/>
        </w:rPr>
        <w:t>youtube</w:t>
      </w:r>
      <w:proofErr w:type="spellEnd"/>
      <w:r>
        <w:rPr>
          <w:rFonts w:ascii="Georgia" w:hAnsi="Georgia"/>
          <w:color w:val="080909"/>
          <w:sz w:val="22"/>
          <w:szCs w:val="22"/>
        </w:rPr>
        <w:t xml:space="preserve"> pasándole ciertos parámetros.</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FF0000"/>
          <w:sz w:val="22"/>
          <w:szCs w:val="22"/>
        </w:rPr>
        <w:t>#macro (</w:t>
      </w:r>
      <w:proofErr w:type="spellStart"/>
      <w:r>
        <w:rPr>
          <w:rFonts w:ascii="Georgia" w:hAnsi="Georgia"/>
          <w:color w:val="FF0000"/>
          <w:sz w:val="22"/>
          <w:szCs w:val="22"/>
        </w:rPr>
        <w:t>getVideoYoutube</w:t>
      </w:r>
      <w:proofErr w:type="spellEnd"/>
      <w:r>
        <w:rPr>
          <w:rFonts w:ascii="Georgia" w:hAnsi="Georgia"/>
          <w:color w:val="FF0000"/>
          <w:sz w:val="22"/>
          <w:szCs w:val="22"/>
        </w:rPr>
        <w:t xml:space="preserve"> $</w:t>
      </w:r>
      <w:proofErr w:type="spellStart"/>
      <w:r>
        <w:rPr>
          <w:rFonts w:ascii="Georgia" w:hAnsi="Georgia"/>
          <w:color w:val="FF0000"/>
          <w:sz w:val="22"/>
          <w:szCs w:val="22"/>
        </w:rPr>
        <w:t>heightVideo</w:t>
      </w:r>
      <w:proofErr w:type="spellEnd"/>
      <w:r>
        <w:rPr>
          <w:rFonts w:ascii="Georgia" w:hAnsi="Georgia"/>
          <w:color w:val="FF0000"/>
          <w:sz w:val="22"/>
          <w:szCs w:val="22"/>
        </w:rPr>
        <w:t xml:space="preserve"> $</w:t>
      </w:r>
      <w:proofErr w:type="spellStart"/>
      <w:r>
        <w:rPr>
          <w:rFonts w:ascii="Georgia" w:hAnsi="Georgia"/>
          <w:color w:val="FF0000"/>
          <w:sz w:val="22"/>
          <w:szCs w:val="22"/>
        </w:rPr>
        <w:t>widthVideo</w:t>
      </w:r>
      <w:proofErr w:type="spellEnd"/>
      <w:r>
        <w:rPr>
          <w:rFonts w:ascii="Georgia" w:hAnsi="Georgia"/>
          <w:color w:val="FF0000"/>
          <w:sz w:val="22"/>
          <w:szCs w:val="22"/>
        </w:rPr>
        <w:t xml:space="preserve"> $</w:t>
      </w:r>
      <w:proofErr w:type="spellStart"/>
      <w:r>
        <w:rPr>
          <w:rFonts w:ascii="Georgia" w:hAnsi="Georgia"/>
          <w:color w:val="FF0000"/>
          <w:sz w:val="22"/>
          <w:szCs w:val="22"/>
        </w:rPr>
        <w:t>idVideo</w:t>
      </w:r>
      <w:proofErr w:type="spellEnd"/>
      <w:r>
        <w:rPr>
          <w:rFonts w:ascii="Georgia" w:hAnsi="Georgia"/>
          <w:color w:val="FF0000"/>
          <w:sz w:val="22"/>
          <w:szCs w:val="22"/>
        </w:rPr>
        <w:t>)</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FF0000"/>
          <w:sz w:val="22"/>
          <w:szCs w:val="22"/>
        </w:rPr>
        <w:t>&lt;</w:t>
      </w:r>
      <w:proofErr w:type="spellStart"/>
      <w:r>
        <w:rPr>
          <w:rFonts w:ascii="Georgia" w:hAnsi="Georgia"/>
          <w:color w:val="FF0000"/>
          <w:sz w:val="22"/>
          <w:szCs w:val="22"/>
        </w:rPr>
        <w:t>iframe</w:t>
      </w:r>
      <w:proofErr w:type="spellEnd"/>
      <w:r>
        <w:rPr>
          <w:rFonts w:ascii="Georgia" w:hAnsi="Georgia"/>
          <w:color w:val="FF0000"/>
          <w:sz w:val="22"/>
          <w:szCs w:val="22"/>
        </w:rPr>
        <w:t xml:space="preserve"> </w:t>
      </w:r>
      <w:proofErr w:type="spellStart"/>
      <w:r>
        <w:rPr>
          <w:rFonts w:ascii="Georgia" w:hAnsi="Georgia"/>
          <w:color w:val="FF0000"/>
          <w:sz w:val="22"/>
          <w:szCs w:val="22"/>
        </w:rPr>
        <w:t>class</w:t>
      </w:r>
      <w:proofErr w:type="spellEnd"/>
      <w:r>
        <w:rPr>
          <w:rFonts w:ascii="Georgia" w:hAnsi="Georgia"/>
          <w:color w:val="FF0000"/>
          <w:sz w:val="22"/>
          <w:szCs w:val="22"/>
        </w:rPr>
        <w:t>="</w:t>
      </w:r>
      <w:proofErr w:type="spellStart"/>
      <w:r>
        <w:rPr>
          <w:rFonts w:ascii="Georgia" w:hAnsi="Georgia"/>
          <w:color w:val="FF0000"/>
          <w:sz w:val="22"/>
          <w:szCs w:val="22"/>
        </w:rPr>
        <w:t>youtube-player</w:t>
      </w:r>
      <w:proofErr w:type="spellEnd"/>
      <w:r>
        <w:rPr>
          <w:rFonts w:ascii="Georgia" w:hAnsi="Georgia"/>
          <w:color w:val="FF0000"/>
          <w:sz w:val="22"/>
          <w:szCs w:val="22"/>
        </w:rPr>
        <w:t xml:space="preserve">" </w:t>
      </w:r>
      <w:proofErr w:type="spellStart"/>
      <w:r>
        <w:rPr>
          <w:rFonts w:ascii="Georgia" w:hAnsi="Georgia"/>
          <w:color w:val="FF0000"/>
          <w:sz w:val="22"/>
          <w:szCs w:val="22"/>
        </w:rPr>
        <w:t>type</w:t>
      </w:r>
      <w:proofErr w:type="spellEnd"/>
      <w:r>
        <w:rPr>
          <w:rFonts w:ascii="Georgia" w:hAnsi="Georgia"/>
          <w:color w:val="FF0000"/>
          <w:sz w:val="22"/>
          <w:szCs w:val="22"/>
        </w:rPr>
        <w:t>="</w:t>
      </w:r>
      <w:proofErr w:type="spellStart"/>
      <w:r>
        <w:rPr>
          <w:rFonts w:ascii="Georgia" w:hAnsi="Georgia"/>
          <w:color w:val="FF0000"/>
          <w:sz w:val="22"/>
          <w:szCs w:val="22"/>
        </w:rPr>
        <w:t>text</w:t>
      </w:r>
      <w:proofErr w:type="spellEnd"/>
      <w:r>
        <w:rPr>
          <w:rFonts w:ascii="Georgia" w:hAnsi="Georgia"/>
          <w:color w:val="FF0000"/>
          <w:sz w:val="22"/>
          <w:szCs w:val="22"/>
        </w:rPr>
        <w:t>/</w:t>
      </w:r>
      <w:proofErr w:type="spellStart"/>
      <w:r>
        <w:rPr>
          <w:rFonts w:ascii="Georgia" w:hAnsi="Georgia"/>
          <w:color w:val="FF0000"/>
          <w:sz w:val="22"/>
          <w:szCs w:val="22"/>
        </w:rPr>
        <w:t>html</w:t>
      </w:r>
      <w:proofErr w:type="spellEnd"/>
      <w:r>
        <w:rPr>
          <w:rFonts w:ascii="Georgia" w:hAnsi="Georgia"/>
          <w:color w:val="FF0000"/>
          <w:sz w:val="22"/>
          <w:szCs w:val="22"/>
        </w:rPr>
        <w:t xml:space="preserve">" </w:t>
      </w:r>
      <w:proofErr w:type="spellStart"/>
      <w:r>
        <w:rPr>
          <w:rFonts w:ascii="Georgia" w:hAnsi="Georgia"/>
          <w:color w:val="FF0000"/>
          <w:sz w:val="22"/>
          <w:szCs w:val="22"/>
        </w:rPr>
        <w:t>width</w:t>
      </w:r>
      <w:proofErr w:type="spellEnd"/>
      <w:r>
        <w:rPr>
          <w:rFonts w:ascii="Georgia" w:hAnsi="Georgia"/>
          <w:color w:val="FF0000"/>
          <w:sz w:val="22"/>
          <w:szCs w:val="22"/>
        </w:rPr>
        <w:t>="$</w:t>
      </w:r>
      <w:proofErr w:type="spellStart"/>
      <w:r>
        <w:rPr>
          <w:rFonts w:ascii="Georgia" w:hAnsi="Georgia"/>
          <w:color w:val="FF0000"/>
          <w:sz w:val="22"/>
          <w:szCs w:val="22"/>
        </w:rPr>
        <w:t>widthVideo</w:t>
      </w:r>
      <w:proofErr w:type="spellEnd"/>
      <w:r>
        <w:rPr>
          <w:rFonts w:ascii="Georgia" w:hAnsi="Georgia"/>
          <w:color w:val="FF0000"/>
          <w:sz w:val="22"/>
          <w:szCs w:val="22"/>
        </w:rPr>
        <w:t xml:space="preserve">" </w:t>
      </w:r>
      <w:proofErr w:type="spellStart"/>
      <w:r>
        <w:rPr>
          <w:rFonts w:ascii="Georgia" w:hAnsi="Georgia"/>
          <w:color w:val="FF0000"/>
          <w:sz w:val="22"/>
          <w:szCs w:val="22"/>
        </w:rPr>
        <w:t>height</w:t>
      </w:r>
      <w:proofErr w:type="spellEnd"/>
      <w:r>
        <w:rPr>
          <w:rFonts w:ascii="Georgia" w:hAnsi="Georgia"/>
          <w:color w:val="FF0000"/>
          <w:sz w:val="22"/>
          <w:szCs w:val="22"/>
        </w:rPr>
        <w:t>="$</w:t>
      </w:r>
      <w:proofErr w:type="spellStart"/>
      <w:r>
        <w:rPr>
          <w:rFonts w:ascii="Georgia" w:hAnsi="Georgia"/>
          <w:color w:val="FF0000"/>
          <w:sz w:val="22"/>
          <w:szCs w:val="22"/>
        </w:rPr>
        <w:t>heightVideo</w:t>
      </w:r>
      <w:proofErr w:type="spellEnd"/>
      <w:r>
        <w:rPr>
          <w:rFonts w:ascii="Georgia" w:hAnsi="Georgia"/>
          <w:color w:val="FF0000"/>
          <w:sz w:val="22"/>
          <w:szCs w:val="22"/>
        </w:rPr>
        <w:t xml:space="preserve">" </w:t>
      </w:r>
      <w:proofErr w:type="spellStart"/>
      <w:r>
        <w:rPr>
          <w:rFonts w:ascii="Georgia" w:hAnsi="Georgia"/>
          <w:color w:val="FF0000"/>
          <w:sz w:val="22"/>
          <w:szCs w:val="22"/>
        </w:rPr>
        <w:t>src</w:t>
      </w:r>
      <w:proofErr w:type="spellEnd"/>
      <w:r>
        <w:rPr>
          <w:rFonts w:ascii="Georgia" w:hAnsi="Georgia"/>
          <w:color w:val="FF0000"/>
          <w:sz w:val="22"/>
          <w:szCs w:val="22"/>
        </w:rPr>
        <w:t>="</w:t>
      </w:r>
      <w:hyperlink r:id="rId56" w:history="1">
        <w:r>
          <w:rPr>
            <w:rStyle w:val="Hipervnculo"/>
            <w:rFonts w:ascii="Georgia" w:hAnsi="Georgia"/>
            <w:color w:val="0070B3"/>
            <w:sz w:val="22"/>
            <w:szCs w:val="22"/>
          </w:rPr>
          <w:t>http://www.youtube.com/embed/</w:t>
        </w:r>
      </w:hyperlink>
      <w:r>
        <w:rPr>
          <w:rFonts w:ascii="Georgia" w:hAnsi="Georgia"/>
          <w:color w:val="FF0000"/>
          <w:sz w:val="22"/>
          <w:szCs w:val="22"/>
        </w:rPr>
        <w:t xml:space="preserve">$idVideo?wmode=opaque" </w:t>
      </w:r>
      <w:proofErr w:type="spellStart"/>
      <w:r>
        <w:rPr>
          <w:rFonts w:ascii="Georgia" w:hAnsi="Georgia"/>
          <w:color w:val="FF0000"/>
          <w:sz w:val="22"/>
          <w:szCs w:val="22"/>
        </w:rPr>
        <w:t>frameborder</w:t>
      </w:r>
      <w:proofErr w:type="spellEnd"/>
      <w:r>
        <w:rPr>
          <w:rFonts w:ascii="Georgia" w:hAnsi="Georgia"/>
          <w:color w:val="FF0000"/>
          <w:sz w:val="22"/>
          <w:szCs w:val="22"/>
        </w:rPr>
        <w:t>="0"&gt;</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FF0000"/>
          <w:sz w:val="22"/>
          <w:szCs w:val="22"/>
        </w:rPr>
        <w:t>&lt;/</w:t>
      </w:r>
      <w:proofErr w:type="spellStart"/>
      <w:proofErr w:type="gramStart"/>
      <w:r>
        <w:rPr>
          <w:rFonts w:ascii="Georgia" w:hAnsi="Georgia"/>
          <w:color w:val="FF0000"/>
          <w:sz w:val="22"/>
          <w:szCs w:val="22"/>
        </w:rPr>
        <w:t>iframe</w:t>
      </w:r>
      <w:proofErr w:type="spellEnd"/>
      <w:proofErr w:type="gramEnd"/>
      <w:r>
        <w:rPr>
          <w:rFonts w:ascii="Georgia" w:hAnsi="Georgia"/>
          <w:color w:val="FF0000"/>
          <w:sz w:val="22"/>
          <w:szCs w:val="22"/>
        </w:rPr>
        <w:t>&gt;</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FF0000"/>
          <w:sz w:val="22"/>
          <w:szCs w:val="22"/>
        </w:rPr>
        <w:t>#</w:t>
      </w:r>
      <w:proofErr w:type="spellStart"/>
      <w:r>
        <w:rPr>
          <w:rFonts w:ascii="Georgia" w:hAnsi="Georgia"/>
          <w:color w:val="FF0000"/>
          <w:sz w:val="22"/>
          <w:szCs w:val="22"/>
        </w:rPr>
        <w:t>end</w:t>
      </w:r>
      <w:proofErr w:type="spellEnd"/>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xml:space="preserve">Ahora sólo tenemos que guardar nuestro fichero y referenciarlo para que se cargue con el tema. Para añadir la referencia a este fichero hay que hacerlo en otro de los ficheros clásicos de los temas de </w:t>
      </w:r>
      <w:proofErr w:type="spellStart"/>
      <w:r>
        <w:rPr>
          <w:rFonts w:ascii="Georgia" w:hAnsi="Georgia"/>
          <w:color w:val="080909"/>
          <w:sz w:val="22"/>
          <w:szCs w:val="22"/>
        </w:rPr>
        <w:t>Liferay</w:t>
      </w:r>
      <w:proofErr w:type="spellEnd"/>
      <w:r>
        <w:rPr>
          <w:rFonts w:ascii="Georgia" w:hAnsi="Georgia"/>
          <w:color w:val="080909"/>
          <w:sz w:val="22"/>
          <w:szCs w:val="22"/>
        </w:rPr>
        <w:t>, el fichero portal_normal.vm. Este fichero también debería encontrarse en nuestra carpeta _</w:t>
      </w:r>
      <w:proofErr w:type="spellStart"/>
      <w:r>
        <w:rPr>
          <w:rFonts w:ascii="Georgia" w:hAnsi="Georgia"/>
          <w:color w:val="080909"/>
          <w:sz w:val="22"/>
          <w:szCs w:val="22"/>
        </w:rPr>
        <w:t>diffs</w:t>
      </w:r>
      <w:proofErr w:type="spellEnd"/>
      <w:r>
        <w:rPr>
          <w:rFonts w:ascii="Georgia" w:hAnsi="Georgia"/>
          <w:color w:val="080909"/>
          <w:sz w:val="22"/>
          <w:szCs w:val="22"/>
        </w:rPr>
        <w:t xml:space="preserve"> -&gt; </w:t>
      </w:r>
      <w:proofErr w:type="spellStart"/>
      <w:r>
        <w:rPr>
          <w:rFonts w:ascii="Georgia" w:hAnsi="Georgia"/>
          <w:color w:val="080909"/>
          <w:sz w:val="22"/>
          <w:szCs w:val="22"/>
        </w:rPr>
        <w:t>templates</w:t>
      </w:r>
      <w:proofErr w:type="spellEnd"/>
      <w:r>
        <w:rPr>
          <w:rFonts w:ascii="Georgia" w:hAnsi="Georgia"/>
          <w:color w:val="080909"/>
          <w:sz w:val="22"/>
          <w:szCs w:val="22"/>
        </w:rPr>
        <w:t xml:space="preserve"> (si es que lo hemos modificado). Abrimos el fichero portal_normal.vm e incluimos esta línea:</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FF0000"/>
          <w:sz w:val="22"/>
          <w:szCs w:val="22"/>
        </w:rPr>
        <w:t>#</w:t>
      </w:r>
      <w:proofErr w:type="spellStart"/>
      <w:r>
        <w:rPr>
          <w:rFonts w:ascii="Georgia" w:hAnsi="Georgia"/>
          <w:color w:val="FF0000"/>
          <w:sz w:val="22"/>
          <w:szCs w:val="22"/>
        </w:rPr>
        <w:t>parse</w:t>
      </w:r>
      <w:proofErr w:type="spellEnd"/>
      <w:r>
        <w:rPr>
          <w:rFonts w:ascii="Georgia" w:hAnsi="Georgia"/>
          <w:color w:val="FF0000"/>
          <w:sz w:val="22"/>
          <w:szCs w:val="22"/>
        </w:rPr>
        <w:t xml:space="preserve"> ("$</w:t>
      </w:r>
      <w:proofErr w:type="spellStart"/>
      <w:r>
        <w:rPr>
          <w:rFonts w:ascii="Georgia" w:hAnsi="Georgia"/>
          <w:color w:val="FF0000"/>
          <w:sz w:val="22"/>
          <w:szCs w:val="22"/>
        </w:rPr>
        <w:t>full_templates_path</w:t>
      </w:r>
      <w:proofErr w:type="spellEnd"/>
      <w:r>
        <w:rPr>
          <w:rFonts w:ascii="Georgia" w:hAnsi="Georgia"/>
          <w:color w:val="FF0000"/>
          <w:sz w:val="22"/>
          <w:szCs w:val="22"/>
        </w:rPr>
        <w:t>/macros.vm")</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lastRenderedPageBreak/>
        <w:t> </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Recordad incluirlo después de</w:t>
      </w:r>
      <w:r>
        <w:rPr>
          <w:rStyle w:val="apple-converted-space"/>
          <w:rFonts w:ascii="Georgia" w:hAnsi="Georgia"/>
          <w:color w:val="080909"/>
          <w:sz w:val="22"/>
          <w:szCs w:val="22"/>
        </w:rPr>
        <w:t> </w:t>
      </w:r>
      <w:r>
        <w:rPr>
          <w:rFonts w:ascii="Georgia" w:hAnsi="Georgia"/>
          <w:color w:val="FF0000"/>
          <w:sz w:val="22"/>
          <w:szCs w:val="22"/>
        </w:rPr>
        <w:t>#</w:t>
      </w:r>
      <w:proofErr w:type="spellStart"/>
      <w:r>
        <w:rPr>
          <w:rFonts w:ascii="Georgia" w:hAnsi="Georgia"/>
          <w:color w:val="FF0000"/>
          <w:sz w:val="22"/>
          <w:szCs w:val="22"/>
        </w:rPr>
        <w:t>parse</w:t>
      </w:r>
      <w:proofErr w:type="spellEnd"/>
      <w:r>
        <w:rPr>
          <w:rFonts w:ascii="Georgia" w:hAnsi="Georgia"/>
          <w:color w:val="FF0000"/>
          <w:sz w:val="22"/>
          <w:szCs w:val="22"/>
        </w:rPr>
        <w:t xml:space="preserve"> ($</w:t>
      </w:r>
      <w:proofErr w:type="spellStart"/>
      <w:r>
        <w:rPr>
          <w:rFonts w:ascii="Georgia" w:hAnsi="Georgia"/>
          <w:color w:val="FF0000"/>
          <w:sz w:val="22"/>
          <w:szCs w:val="22"/>
        </w:rPr>
        <w:t>init</w:t>
      </w:r>
      <w:proofErr w:type="spellEnd"/>
      <w:r>
        <w:rPr>
          <w:rFonts w:ascii="Georgia" w:hAnsi="Georgia"/>
          <w:color w:val="FF0000"/>
          <w:sz w:val="22"/>
          <w:szCs w:val="22"/>
        </w:rPr>
        <w:t>).</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080909"/>
          <w:sz w:val="22"/>
          <w:szCs w:val="22"/>
        </w:rPr>
        <w:t xml:space="preserve">Una vez hecho esto tendréis disponible esta macro en cualquier plantilla de </w:t>
      </w:r>
      <w:proofErr w:type="spellStart"/>
      <w:r>
        <w:rPr>
          <w:rFonts w:ascii="Georgia" w:hAnsi="Georgia"/>
          <w:color w:val="080909"/>
          <w:sz w:val="22"/>
          <w:szCs w:val="22"/>
        </w:rPr>
        <w:t>velocity</w:t>
      </w:r>
      <w:proofErr w:type="spellEnd"/>
      <w:r>
        <w:rPr>
          <w:rFonts w:ascii="Georgia" w:hAnsi="Georgia"/>
          <w:color w:val="080909"/>
          <w:sz w:val="22"/>
          <w:szCs w:val="22"/>
        </w:rPr>
        <w:t xml:space="preserve"> del portal y para usarla sólo es necesario llamarla de la siguiente manera:</w:t>
      </w:r>
    </w:p>
    <w:p w:rsidR="00A90C93" w:rsidRDefault="00A90C93" w:rsidP="00A90C93">
      <w:pPr>
        <w:pStyle w:val="NormalWeb"/>
        <w:shd w:val="clear" w:color="auto" w:fill="FFFFFF"/>
        <w:spacing w:before="0" w:beforeAutospacing="0" w:after="288" w:afterAutospacing="0" w:line="315" w:lineRule="atLeast"/>
        <w:rPr>
          <w:rFonts w:ascii="Georgia" w:hAnsi="Georgia"/>
          <w:color w:val="080909"/>
          <w:sz w:val="22"/>
          <w:szCs w:val="22"/>
        </w:rPr>
      </w:pPr>
      <w:r>
        <w:rPr>
          <w:rFonts w:ascii="Georgia" w:hAnsi="Georgia"/>
          <w:color w:val="FF0000"/>
          <w:sz w:val="22"/>
          <w:szCs w:val="22"/>
        </w:rPr>
        <w:t xml:space="preserve"># </w:t>
      </w:r>
      <w:proofErr w:type="spellStart"/>
      <w:proofErr w:type="gramStart"/>
      <w:r>
        <w:rPr>
          <w:rFonts w:ascii="Georgia" w:hAnsi="Georgia"/>
          <w:color w:val="FF0000"/>
          <w:sz w:val="22"/>
          <w:szCs w:val="22"/>
        </w:rPr>
        <w:t>getVideoYoutube</w:t>
      </w:r>
      <w:proofErr w:type="spellEnd"/>
      <w:proofErr w:type="gramEnd"/>
      <w:r>
        <w:rPr>
          <w:rFonts w:ascii="Georgia" w:hAnsi="Georgia"/>
          <w:color w:val="FF0000"/>
          <w:sz w:val="22"/>
          <w:szCs w:val="22"/>
        </w:rPr>
        <w:t xml:space="preserve"> (480 640 bLM6Abn5H6E)</w:t>
      </w:r>
    </w:p>
    <w:p w:rsidR="00A90C93" w:rsidRDefault="00A90C93"/>
    <w:sectPr w:rsidR="00A90C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40007843" w:usb2="00000001"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90204"/>
    <w:charset w:val="00"/>
    <w:family w:val="swiss"/>
    <w:pitch w:val="variable"/>
    <w:sig w:usb0="E0000AFF" w:usb1="00007843"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165"/>
    <w:multiLevelType w:val="multilevel"/>
    <w:tmpl w:val="5E7410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3E4D68"/>
    <w:multiLevelType w:val="multilevel"/>
    <w:tmpl w:val="BF6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953A76"/>
    <w:multiLevelType w:val="multilevel"/>
    <w:tmpl w:val="0AC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201D08"/>
    <w:multiLevelType w:val="multilevel"/>
    <w:tmpl w:val="F534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117A7D"/>
    <w:multiLevelType w:val="multilevel"/>
    <w:tmpl w:val="DBC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875E7"/>
    <w:multiLevelType w:val="multilevel"/>
    <w:tmpl w:val="D584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511015"/>
    <w:multiLevelType w:val="multilevel"/>
    <w:tmpl w:val="747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C93"/>
    <w:rsid w:val="008C4D9B"/>
    <w:rsid w:val="00A90C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90C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A90C9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A90C9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0C9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A90C93"/>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A90C93"/>
    <w:rPr>
      <w:color w:val="0000FF"/>
      <w:u w:val="single"/>
    </w:rPr>
  </w:style>
  <w:style w:type="character" w:styleId="Hipervnculovisitado">
    <w:name w:val="FollowedHyperlink"/>
    <w:basedOn w:val="Fuentedeprrafopredeter"/>
    <w:uiPriority w:val="99"/>
    <w:semiHidden/>
    <w:unhideWhenUsed/>
    <w:rsid w:val="00A90C93"/>
    <w:rPr>
      <w:color w:val="800080"/>
      <w:u w:val="single"/>
    </w:rPr>
  </w:style>
  <w:style w:type="paragraph" w:styleId="NormalWeb">
    <w:name w:val="Normal (Web)"/>
    <w:basedOn w:val="Normal"/>
    <w:uiPriority w:val="99"/>
    <w:semiHidden/>
    <w:unhideWhenUsed/>
    <w:rsid w:val="00A90C9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90C93"/>
  </w:style>
  <w:style w:type="character" w:styleId="nfasis">
    <w:name w:val="Emphasis"/>
    <w:basedOn w:val="Fuentedeprrafopredeter"/>
    <w:uiPriority w:val="20"/>
    <w:qFormat/>
    <w:rsid w:val="00A90C93"/>
    <w:rPr>
      <w:i/>
      <w:iCs/>
    </w:rPr>
  </w:style>
  <w:style w:type="paragraph" w:styleId="HTMLconformatoprevio">
    <w:name w:val="HTML Preformatted"/>
    <w:basedOn w:val="Normal"/>
    <w:link w:val="HTMLconformatoprevioCar"/>
    <w:uiPriority w:val="99"/>
    <w:semiHidden/>
    <w:unhideWhenUsed/>
    <w:rsid w:val="00A9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90C93"/>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A90C93"/>
    <w:rPr>
      <w:b/>
      <w:bCs/>
    </w:rPr>
  </w:style>
  <w:style w:type="character" w:styleId="CdigoHTML">
    <w:name w:val="HTML Code"/>
    <w:basedOn w:val="Fuentedeprrafopredeter"/>
    <w:uiPriority w:val="99"/>
    <w:semiHidden/>
    <w:unhideWhenUsed/>
    <w:rsid w:val="00A90C93"/>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A90C93"/>
    <w:rPr>
      <w:rFonts w:asciiTheme="majorHAnsi" w:eastAsiaTheme="majorEastAsia" w:hAnsiTheme="majorHAnsi" w:cstheme="majorBidi"/>
      <w:b/>
      <w:bCs/>
      <w:color w:val="365F91" w:themeColor="accent1" w:themeShade="BF"/>
      <w:sz w:val="28"/>
      <w:szCs w:val="28"/>
    </w:rPr>
  </w:style>
  <w:style w:type="character" w:customStyle="1" w:styleId="username">
    <w:name w:val="username"/>
    <w:basedOn w:val="Fuentedeprrafopredeter"/>
    <w:rsid w:val="00A90C93"/>
  </w:style>
  <w:style w:type="paragraph" w:styleId="Textodeglobo">
    <w:name w:val="Balloon Text"/>
    <w:basedOn w:val="Normal"/>
    <w:link w:val="TextodegloboCar"/>
    <w:uiPriority w:val="99"/>
    <w:semiHidden/>
    <w:unhideWhenUsed/>
    <w:rsid w:val="00A90C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C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90C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A90C9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A90C9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90C9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A90C93"/>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A90C93"/>
    <w:rPr>
      <w:color w:val="0000FF"/>
      <w:u w:val="single"/>
    </w:rPr>
  </w:style>
  <w:style w:type="character" w:styleId="Hipervnculovisitado">
    <w:name w:val="FollowedHyperlink"/>
    <w:basedOn w:val="Fuentedeprrafopredeter"/>
    <w:uiPriority w:val="99"/>
    <w:semiHidden/>
    <w:unhideWhenUsed/>
    <w:rsid w:val="00A90C93"/>
    <w:rPr>
      <w:color w:val="800080"/>
      <w:u w:val="single"/>
    </w:rPr>
  </w:style>
  <w:style w:type="paragraph" w:styleId="NormalWeb">
    <w:name w:val="Normal (Web)"/>
    <w:basedOn w:val="Normal"/>
    <w:uiPriority w:val="99"/>
    <w:semiHidden/>
    <w:unhideWhenUsed/>
    <w:rsid w:val="00A90C9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A90C93"/>
  </w:style>
  <w:style w:type="character" w:styleId="nfasis">
    <w:name w:val="Emphasis"/>
    <w:basedOn w:val="Fuentedeprrafopredeter"/>
    <w:uiPriority w:val="20"/>
    <w:qFormat/>
    <w:rsid w:val="00A90C93"/>
    <w:rPr>
      <w:i/>
      <w:iCs/>
    </w:rPr>
  </w:style>
  <w:style w:type="paragraph" w:styleId="HTMLconformatoprevio">
    <w:name w:val="HTML Preformatted"/>
    <w:basedOn w:val="Normal"/>
    <w:link w:val="HTMLconformatoprevioCar"/>
    <w:uiPriority w:val="99"/>
    <w:semiHidden/>
    <w:unhideWhenUsed/>
    <w:rsid w:val="00A9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90C93"/>
    <w:rPr>
      <w:rFonts w:ascii="Courier New" w:eastAsia="Times New Roman" w:hAnsi="Courier New" w:cs="Courier New"/>
      <w:sz w:val="20"/>
      <w:szCs w:val="20"/>
      <w:lang w:eastAsia="es-CO"/>
    </w:rPr>
  </w:style>
  <w:style w:type="character" w:styleId="Textoennegrita">
    <w:name w:val="Strong"/>
    <w:basedOn w:val="Fuentedeprrafopredeter"/>
    <w:uiPriority w:val="22"/>
    <w:qFormat/>
    <w:rsid w:val="00A90C93"/>
    <w:rPr>
      <w:b/>
      <w:bCs/>
    </w:rPr>
  </w:style>
  <w:style w:type="character" w:styleId="CdigoHTML">
    <w:name w:val="HTML Code"/>
    <w:basedOn w:val="Fuentedeprrafopredeter"/>
    <w:uiPriority w:val="99"/>
    <w:semiHidden/>
    <w:unhideWhenUsed/>
    <w:rsid w:val="00A90C93"/>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A90C93"/>
    <w:rPr>
      <w:rFonts w:asciiTheme="majorHAnsi" w:eastAsiaTheme="majorEastAsia" w:hAnsiTheme="majorHAnsi" w:cstheme="majorBidi"/>
      <w:b/>
      <w:bCs/>
      <w:color w:val="365F91" w:themeColor="accent1" w:themeShade="BF"/>
      <w:sz w:val="28"/>
      <w:szCs w:val="28"/>
    </w:rPr>
  </w:style>
  <w:style w:type="character" w:customStyle="1" w:styleId="username">
    <w:name w:val="username"/>
    <w:basedOn w:val="Fuentedeprrafopredeter"/>
    <w:rsid w:val="00A90C93"/>
  </w:style>
  <w:style w:type="paragraph" w:styleId="Textodeglobo">
    <w:name w:val="Balloon Text"/>
    <w:basedOn w:val="Normal"/>
    <w:link w:val="TextodegloboCar"/>
    <w:uiPriority w:val="99"/>
    <w:semiHidden/>
    <w:unhideWhenUsed/>
    <w:rsid w:val="00A90C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C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7548">
      <w:bodyDiv w:val="1"/>
      <w:marLeft w:val="0"/>
      <w:marRight w:val="0"/>
      <w:marTop w:val="0"/>
      <w:marBottom w:val="0"/>
      <w:divBdr>
        <w:top w:val="none" w:sz="0" w:space="0" w:color="auto"/>
        <w:left w:val="none" w:sz="0" w:space="0" w:color="auto"/>
        <w:bottom w:val="none" w:sz="0" w:space="0" w:color="auto"/>
        <w:right w:val="none" w:sz="0" w:space="0" w:color="auto"/>
      </w:divBdr>
      <w:divsChild>
        <w:div w:id="528832941">
          <w:marLeft w:val="0"/>
          <w:marRight w:val="0"/>
          <w:marTop w:val="0"/>
          <w:marBottom w:val="0"/>
          <w:divBdr>
            <w:top w:val="none" w:sz="0" w:space="0" w:color="auto"/>
            <w:left w:val="none" w:sz="0" w:space="0" w:color="auto"/>
            <w:bottom w:val="none" w:sz="0" w:space="0" w:color="auto"/>
            <w:right w:val="none" w:sz="0" w:space="0" w:color="auto"/>
          </w:divBdr>
        </w:div>
        <w:div w:id="1375622946">
          <w:marLeft w:val="0"/>
          <w:marRight w:val="0"/>
          <w:marTop w:val="0"/>
          <w:marBottom w:val="0"/>
          <w:divBdr>
            <w:top w:val="none" w:sz="0" w:space="0" w:color="auto"/>
            <w:left w:val="none" w:sz="0" w:space="0" w:color="auto"/>
            <w:bottom w:val="none" w:sz="0" w:space="0" w:color="auto"/>
            <w:right w:val="none" w:sz="0" w:space="0" w:color="auto"/>
          </w:divBdr>
        </w:div>
        <w:div w:id="1566915792">
          <w:marLeft w:val="0"/>
          <w:marRight w:val="0"/>
          <w:marTop w:val="0"/>
          <w:marBottom w:val="0"/>
          <w:divBdr>
            <w:top w:val="none" w:sz="0" w:space="0" w:color="auto"/>
            <w:left w:val="none" w:sz="0" w:space="0" w:color="auto"/>
            <w:bottom w:val="none" w:sz="0" w:space="0" w:color="auto"/>
            <w:right w:val="none" w:sz="0" w:space="0" w:color="auto"/>
          </w:divBdr>
        </w:div>
        <w:div w:id="1913854859">
          <w:marLeft w:val="0"/>
          <w:marRight w:val="0"/>
          <w:marTop w:val="0"/>
          <w:marBottom w:val="0"/>
          <w:divBdr>
            <w:top w:val="none" w:sz="0" w:space="0" w:color="auto"/>
            <w:left w:val="none" w:sz="0" w:space="0" w:color="auto"/>
            <w:bottom w:val="none" w:sz="0" w:space="0" w:color="auto"/>
            <w:right w:val="none" w:sz="0" w:space="0" w:color="auto"/>
          </w:divBdr>
          <w:divsChild>
            <w:div w:id="1484933068">
              <w:marLeft w:val="0"/>
              <w:marRight w:val="0"/>
              <w:marTop w:val="0"/>
              <w:marBottom w:val="0"/>
              <w:divBdr>
                <w:top w:val="none" w:sz="0" w:space="0" w:color="auto"/>
                <w:left w:val="none" w:sz="0" w:space="0" w:color="auto"/>
                <w:bottom w:val="none" w:sz="0" w:space="0" w:color="auto"/>
                <w:right w:val="none" w:sz="0" w:space="0" w:color="auto"/>
              </w:divBdr>
              <w:divsChild>
                <w:div w:id="43143635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914780582">
          <w:marLeft w:val="0"/>
          <w:marRight w:val="0"/>
          <w:marTop w:val="0"/>
          <w:marBottom w:val="0"/>
          <w:divBdr>
            <w:top w:val="none" w:sz="0" w:space="0" w:color="auto"/>
            <w:left w:val="none" w:sz="0" w:space="0" w:color="auto"/>
            <w:bottom w:val="none" w:sz="0" w:space="0" w:color="auto"/>
            <w:right w:val="none" w:sz="0" w:space="0" w:color="auto"/>
          </w:divBdr>
          <w:divsChild>
            <w:div w:id="77105523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96219739">
          <w:marLeft w:val="0"/>
          <w:marRight w:val="0"/>
          <w:marTop w:val="0"/>
          <w:marBottom w:val="0"/>
          <w:divBdr>
            <w:top w:val="none" w:sz="0" w:space="0" w:color="auto"/>
            <w:left w:val="none" w:sz="0" w:space="0" w:color="auto"/>
            <w:bottom w:val="none" w:sz="0" w:space="0" w:color="auto"/>
            <w:right w:val="none" w:sz="0" w:space="0" w:color="auto"/>
          </w:divBdr>
          <w:divsChild>
            <w:div w:id="389815245">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299535178">
          <w:marLeft w:val="0"/>
          <w:marRight w:val="0"/>
          <w:marTop w:val="0"/>
          <w:marBottom w:val="0"/>
          <w:divBdr>
            <w:top w:val="none" w:sz="0" w:space="0" w:color="auto"/>
            <w:left w:val="none" w:sz="0" w:space="0" w:color="auto"/>
            <w:bottom w:val="none" w:sz="0" w:space="0" w:color="auto"/>
            <w:right w:val="none" w:sz="0" w:space="0" w:color="auto"/>
          </w:divBdr>
          <w:divsChild>
            <w:div w:id="1684356111">
              <w:marLeft w:val="105"/>
              <w:marRight w:val="105"/>
              <w:marTop w:val="240"/>
              <w:marBottom w:val="240"/>
              <w:divBdr>
                <w:top w:val="single" w:sz="6" w:space="9" w:color="999999"/>
                <w:left w:val="single" w:sz="6" w:space="9" w:color="999999"/>
                <w:bottom w:val="single" w:sz="6" w:space="9" w:color="999999"/>
                <w:right w:val="single" w:sz="6" w:space="9" w:color="999999"/>
              </w:divBdr>
            </w:div>
            <w:div w:id="488600229">
              <w:marLeft w:val="105"/>
              <w:marRight w:val="105"/>
              <w:marTop w:val="240"/>
              <w:marBottom w:val="240"/>
              <w:divBdr>
                <w:top w:val="single" w:sz="6" w:space="9" w:color="999999"/>
                <w:left w:val="single" w:sz="6" w:space="9" w:color="999999"/>
                <w:bottom w:val="single" w:sz="6" w:space="9" w:color="999999"/>
                <w:right w:val="single" w:sz="6" w:space="9" w:color="999999"/>
              </w:divBdr>
            </w:div>
            <w:div w:id="1213228047">
              <w:marLeft w:val="105"/>
              <w:marRight w:val="105"/>
              <w:marTop w:val="240"/>
              <w:marBottom w:val="240"/>
              <w:divBdr>
                <w:top w:val="single" w:sz="6" w:space="9" w:color="999999"/>
                <w:left w:val="single" w:sz="6" w:space="9" w:color="999999"/>
                <w:bottom w:val="single" w:sz="6" w:space="9" w:color="999999"/>
                <w:right w:val="single" w:sz="6" w:space="9" w:color="999999"/>
              </w:divBdr>
            </w:div>
            <w:div w:id="71343285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134062827">
          <w:marLeft w:val="0"/>
          <w:marRight w:val="0"/>
          <w:marTop w:val="0"/>
          <w:marBottom w:val="0"/>
          <w:divBdr>
            <w:top w:val="none" w:sz="0" w:space="0" w:color="auto"/>
            <w:left w:val="none" w:sz="0" w:space="0" w:color="auto"/>
            <w:bottom w:val="none" w:sz="0" w:space="0" w:color="auto"/>
            <w:right w:val="none" w:sz="0" w:space="0" w:color="auto"/>
          </w:divBdr>
          <w:divsChild>
            <w:div w:id="1384862494">
              <w:marLeft w:val="105"/>
              <w:marRight w:val="105"/>
              <w:marTop w:val="240"/>
              <w:marBottom w:val="240"/>
              <w:divBdr>
                <w:top w:val="single" w:sz="6" w:space="9" w:color="999999"/>
                <w:left w:val="single" w:sz="6" w:space="9" w:color="999999"/>
                <w:bottom w:val="single" w:sz="6" w:space="9" w:color="999999"/>
                <w:right w:val="single" w:sz="6" w:space="9" w:color="999999"/>
              </w:divBdr>
            </w:div>
            <w:div w:id="1323703591">
              <w:marLeft w:val="105"/>
              <w:marRight w:val="105"/>
              <w:marTop w:val="240"/>
              <w:marBottom w:val="240"/>
              <w:divBdr>
                <w:top w:val="single" w:sz="6" w:space="9" w:color="999999"/>
                <w:left w:val="single" w:sz="6" w:space="9" w:color="999999"/>
                <w:bottom w:val="single" w:sz="6" w:space="9" w:color="999999"/>
                <w:right w:val="single" w:sz="6" w:space="9" w:color="999999"/>
              </w:divBdr>
            </w:div>
            <w:div w:id="2144737071">
              <w:marLeft w:val="105"/>
              <w:marRight w:val="105"/>
              <w:marTop w:val="240"/>
              <w:marBottom w:val="240"/>
              <w:divBdr>
                <w:top w:val="single" w:sz="6" w:space="9" w:color="999999"/>
                <w:left w:val="single" w:sz="6" w:space="9" w:color="999999"/>
                <w:bottom w:val="single" w:sz="6" w:space="9" w:color="999999"/>
                <w:right w:val="single" w:sz="6" w:space="9" w:color="999999"/>
              </w:divBdr>
            </w:div>
            <w:div w:id="1686470232">
              <w:marLeft w:val="105"/>
              <w:marRight w:val="105"/>
              <w:marTop w:val="240"/>
              <w:marBottom w:val="240"/>
              <w:divBdr>
                <w:top w:val="single" w:sz="6" w:space="9" w:color="999999"/>
                <w:left w:val="single" w:sz="6" w:space="9" w:color="999999"/>
                <w:bottom w:val="single" w:sz="6" w:space="9" w:color="999999"/>
                <w:right w:val="single" w:sz="6" w:space="9" w:color="999999"/>
              </w:divBdr>
            </w:div>
            <w:div w:id="506211812">
              <w:marLeft w:val="105"/>
              <w:marRight w:val="105"/>
              <w:marTop w:val="240"/>
              <w:marBottom w:val="240"/>
              <w:divBdr>
                <w:top w:val="single" w:sz="6" w:space="9" w:color="999999"/>
                <w:left w:val="single" w:sz="6" w:space="9" w:color="999999"/>
                <w:bottom w:val="single" w:sz="6" w:space="9" w:color="999999"/>
                <w:right w:val="single" w:sz="6" w:space="9" w:color="999999"/>
              </w:divBdr>
            </w:div>
            <w:div w:id="356277910">
              <w:marLeft w:val="105"/>
              <w:marRight w:val="105"/>
              <w:marTop w:val="240"/>
              <w:marBottom w:val="240"/>
              <w:divBdr>
                <w:top w:val="single" w:sz="6" w:space="9" w:color="999999"/>
                <w:left w:val="single" w:sz="6" w:space="9" w:color="999999"/>
                <w:bottom w:val="single" w:sz="6" w:space="9" w:color="999999"/>
                <w:right w:val="single" w:sz="6" w:space="9" w:color="999999"/>
              </w:divBdr>
            </w:div>
            <w:div w:id="1624461605">
              <w:marLeft w:val="105"/>
              <w:marRight w:val="105"/>
              <w:marTop w:val="240"/>
              <w:marBottom w:val="240"/>
              <w:divBdr>
                <w:top w:val="single" w:sz="6" w:space="9" w:color="999999"/>
                <w:left w:val="single" w:sz="6" w:space="9" w:color="999999"/>
                <w:bottom w:val="single" w:sz="6" w:space="9" w:color="999999"/>
                <w:right w:val="single" w:sz="6" w:space="9" w:color="999999"/>
              </w:divBdr>
            </w:div>
            <w:div w:id="114104776">
              <w:marLeft w:val="105"/>
              <w:marRight w:val="105"/>
              <w:marTop w:val="240"/>
              <w:marBottom w:val="240"/>
              <w:divBdr>
                <w:top w:val="single" w:sz="6" w:space="9" w:color="999999"/>
                <w:left w:val="single" w:sz="6" w:space="9" w:color="999999"/>
                <w:bottom w:val="single" w:sz="6" w:space="9" w:color="999999"/>
                <w:right w:val="single" w:sz="6" w:space="9" w:color="999999"/>
              </w:divBdr>
            </w:div>
            <w:div w:id="300231379">
              <w:marLeft w:val="105"/>
              <w:marRight w:val="105"/>
              <w:marTop w:val="240"/>
              <w:marBottom w:val="240"/>
              <w:divBdr>
                <w:top w:val="single" w:sz="6" w:space="9" w:color="999999"/>
                <w:left w:val="single" w:sz="6" w:space="9" w:color="999999"/>
                <w:bottom w:val="single" w:sz="6" w:space="9" w:color="999999"/>
                <w:right w:val="single" w:sz="6" w:space="9" w:color="999999"/>
              </w:divBdr>
            </w:div>
            <w:div w:id="1759642742">
              <w:marLeft w:val="105"/>
              <w:marRight w:val="105"/>
              <w:marTop w:val="240"/>
              <w:marBottom w:val="240"/>
              <w:divBdr>
                <w:top w:val="single" w:sz="6" w:space="9" w:color="999999"/>
                <w:left w:val="single" w:sz="6" w:space="9" w:color="999999"/>
                <w:bottom w:val="single" w:sz="6" w:space="9" w:color="999999"/>
                <w:right w:val="single" w:sz="6" w:space="9" w:color="999999"/>
              </w:divBdr>
            </w:div>
            <w:div w:id="430703786">
              <w:marLeft w:val="105"/>
              <w:marRight w:val="105"/>
              <w:marTop w:val="240"/>
              <w:marBottom w:val="240"/>
              <w:divBdr>
                <w:top w:val="single" w:sz="6" w:space="9" w:color="999999"/>
                <w:left w:val="single" w:sz="6" w:space="9" w:color="999999"/>
                <w:bottom w:val="single" w:sz="6" w:space="9" w:color="999999"/>
                <w:right w:val="single" w:sz="6" w:space="9" w:color="999999"/>
              </w:divBdr>
            </w:div>
            <w:div w:id="5944699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53628727">
          <w:marLeft w:val="0"/>
          <w:marRight w:val="0"/>
          <w:marTop w:val="0"/>
          <w:marBottom w:val="0"/>
          <w:divBdr>
            <w:top w:val="none" w:sz="0" w:space="0" w:color="auto"/>
            <w:left w:val="none" w:sz="0" w:space="0" w:color="auto"/>
            <w:bottom w:val="none" w:sz="0" w:space="0" w:color="auto"/>
            <w:right w:val="none" w:sz="0" w:space="0" w:color="auto"/>
          </w:divBdr>
          <w:divsChild>
            <w:div w:id="769548911">
              <w:marLeft w:val="105"/>
              <w:marRight w:val="105"/>
              <w:marTop w:val="240"/>
              <w:marBottom w:val="240"/>
              <w:divBdr>
                <w:top w:val="single" w:sz="6" w:space="9" w:color="999999"/>
                <w:left w:val="single" w:sz="6" w:space="9" w:color="999999"/>
                <w:bottom w:val="single" w:sz="6" w:space="9" w:color="999999"/>
                <w:right w:val="single" w:sz="6" w:space="9" w:color="999999"/>
              </w:divBdr>
            </w:div>
            <w:div w:id="1529221608">
              <w:marLeft w:val="105"/>
              <w:marRight w:val="105"/>
              <w:marTop w:val="240"/>
              <w:marBottom w:val="240"/>
              <w:divBdr>
                <w:top w:val="single" w:sz="6" w:space="9" w:color="999999"/>
                <w:left w:val="single" w:sz="6" w:space="9" w:color="999999"/>
                <w:bottom w:val="single" w:sz="6" w:space="9" w:color="999999"/>
                <w:right w:val="single" w:sz="6" w:space="9" w:color="999999"/>
              </w:divBdr>
            </w:div>
            <w:div w:id="203443513">
              <w:marLeft w:val="105"/>
              <w:marRight w:val="105"/>
              <w:marTop w:val="240"/>
              <w:marBottom w:val="240"/>
              <w:divBdr>
                <w:top w:val="single" w:sz="6" w:space="9" w:color="999999"/>
                <w:left w:val="single" w:sz="6" w:space="9" w:color="999999"/>
                <w:bottom w:val="single" w:sz="6" w:space="9" w:color="999999"/>
                <w:right w:val="single" w:sz="6" w:space="9" w:color="999999"/>
              </w:divBdr>
            </w:div>
            <w:div w:id="832062833">
              <w:marLeft w:val="105"/>
              <w:marRight w:val="105"/>
              <w:marTop w:val="240"/>
              <w:marBottom w:val="240"/>
              <w:divBdr>
                <w:top w:val="single" w:sz="6" w:space="9" w:color="999999"/>
                <w:left w:val="single" w:sz="6" w:space="9" w:color="999999"/>
                <w:bottom w:val="single" w:sz="6" w:space="9" w:color="999999"/>
                <w:right w:val="single" w:sz="6" w:space="9" w:color="999999"/>
              </w:divBdr>
            </w:div>
            <w:div w:id="770587624">
              <w:marLeft w:val="105"/>
              <w:marRight w:val="105"/>
              <w:marTop w:val="240"/>
              <w:marBottom w:val="240"/>
              <w:divBdr>
                <w:top w:val="single" w:sz="6" w:space="9" w:color="999999"/>
                <w:left w:val="single" w:sz="6" w:space="9" w:color="999999"/>
                <w:bottom w:val="single" w:sz="6" w:space="9" w:color="999999"/>
                <w:right w:val="single" w:sz="6" w:space="9" w:color="999999"/>
              </w:divBdr>
            </w:div>
            <w:div w:id="155092029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023317031">
          <w:marLeft w:val="0"/>
          <w:marRight w:val="0"/>
          <w:marTop w:val="0"/>
          <w:marBottom w:val="0"/>
          <w:divBdr>
            <w:top w:val="none" w:sz="0" w:space="0" w:color="auto"/>
            <w:left w:val="none" w:sz="0" w:space="0" w:color="auto"/>
            <w:bottom w:val="none" w:sz="0" w:space="0" w:color="auto"/>
            <w:right w:val="none" w:sz="0" w:space="0" w:color="auto"/>
          </w:divBdr>
          <w:divsChild>
            <w:div w:id="40345328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15443905">
          <w:marLeft w:val="0"/>
          <w:marRight w:val="0"/>
          <w:marTop w:val="0"/>
          <w:marBottom w:val="0"/>
          <w:divBdr>
            <w:top w:val="none" w:sz="0" w:space="0" w:color="auto"/>
            <w:left w:val="none" w:sz="0" w:space="0" w:color="auto"/>
            <w:bottom w:val="none" w:sz="0" w:space="0" w:color="auto"/>
            <w:right w:val="none" w:sz="0" w:space="0" w:color="auto"/>
          </w:divBdr>
          <w:divsChild>
            <w:div w:id="372383206">
              <w:marLeft w:val="105"/>
              <w:marRight w:val="105"/>
              <w:marTop w:val="240"/>
              <w:marBottom w:val="240"/>
              <w:divBdr>
                <w:top w:val="single" w:sz="6" w:space="9" w:color="999999"/>
                <w:left w:val="single" w:sz="6" w:space="9" w:color="999999"/>
                <w:bottom w:val="single" w:sz="6" w:space="9" w:color="999999"/>
                <w:right w:val="single" w:sz="6" w:space="9" w:color="999999"/>
              </w:divBdr>
            </w:div>
            <w:div w:id="612785407">
              <w:marLeft w:val="105"/>
              <w:marRight w:val="105"/>
              <w:marTop w:val="240"/>
              <w:marBottom w:val="240"/>
              <w:divBdr>
                <w:top w:val="single" w:sz="6" w:space="9" w:color="999999"/>
                <w:left w:val="single" w:sz="6" w:space="9" w:color="999999"/>
                <w:bottom w:val="single" w:sz="6" w:space="9" w:color="999999"/>
                <w:right w:val="single" w:sz="6" w:space="9" w:color="999999"/>
              </w:divBdr>
            </w:div>
            <w:div w:id="892616494">
              <w:marLeft w:val="105"/>
              <w:marRight w:val="105"/>
              <w:marTop w:val="240"/>
              <w:marBottom w:val="240"/>
              <w:divBdr>
                <w:top w:val="single" w:sz="6" w:space="9" w:color="999999"/>
                <w:left w:val="single" w:sz="6" w:space="9" w:color="999999"/>
                <w:bottom w:val="single" w:sz="6" w:space="9" w:color="999999"/>
                <w:right w:val="single" w:sz="6" w:space="9" w:color="999999"/>
              </w:divBdr>
            </w:div>
            <w:div w:id="1061907206">
              <w:marLeft w:val="105"/>
              <w:marRight w:val="105"/>
              <w:marTop w:val="240"/>
              <w:marBottom w:val="240"/>
              <w:divBdr>
                <w:top w:val="single" w:sz="6" w:space="9" w:color="999999"/>
                <w:left w:val="single" w:sz="6" w:space="9" w:color="999999"/>
                <w:bottom w:val="single" w:sz="6" w:space="9" w:color="999999"/>
                <w:right w:val="single" w:sz="6" w:space="9" w:color="999999"/>
              </w:divBdr>
            </w:div>
            <w:div w:id="1802918323">
              <w:marLeft w:val="105"/>
              <w:marRight w:val="105"/>
              <w:marTop w:val="240"/>
              <w:marBottom w:val="240"/>
              <w:divBdr>
                <w:top w:val="single" w:sz="6" w:space="9" w:color="999999"/>
                <w:left w:val="single" w:sz="6" w:space="9" w:color="999999"/>
                <w:bottom w:val="single" w:sz="6" w:space="9" w:color="999999"/>
                <w:right w:val="single" w:sz="6" w:space="9" w:color="999999"/>
              </w:divBdr>
            </w:div>
            <w:div w:id="1564174792">
              <w:marLeft w:val="105"/>
              <w:marRight w:val="105"/>
              <w:marTop w:val="240"/>
              <w:marBottom w:val="240"/>
              <w:divBdr>
                <w:top w:val="single" w:sz="6" w:space="9" w:color="999999"/>
                <w:left w:val="single" w:sz="6" w:space="9" w:color="999999"/>
                <w:bottom w:val="single" w:sz="6" w:space="9" w:color="999999"/>
                <w:right w:val="single" w:sz="6" w:space="9" w:color="999999"/>
              </w:divBdr>
            </w:div>
            <w:div w:id="1267468895">
              <w:marLeft w:val="105"/>
              <w:marRight w:val="105"/>
              <w:marTop w:val="240"/>
              <w:marBottom w:val="240"/>
              <w:divBdr>
                <w:top w:val="single" w:sz="6" w:space="9" w:color="999999"/>
                <w:left w:val="single" w:sz="6" w:space="9" w:color="999999"/>
                <w:bottom w:val="single" w:sz="6" w:space="9" w:color="999999"/>
                <w:right w:val="single" w:sz="6" w:space="9" w:color="999999"/>
              </w:divBdr>
            </w:div>
            <w:div w:id="2027978690">
              <w:marLeft w:val="105"/>
              <w:marRight w:val="105"/>
              <w:marTop w:val="240"/>
              <w:marBottom w:val="240"/>
              <w:divBdr>
                <w:top w:val="single" w:sz="6" w:space="9" w:color="999999"/>
                <w:left w:val="single" w:sz="6" w:space="9" w:color="999999"/>
                <w:bottom w:val="single" w:sz="6" w:space="9" w:color="999999"/>
                <w:right w:val="single" w:sz="6" w:space="9" w:color="999999"/>
              </w:divBdr>
            </w:div>
            <w:div w:id="1813473849">
              <w:marLeft w:val="105"/>
              <w:marRight w:val="105"/>
              <w:marTop w:val="240"/>
              <w:marBottom w:val="240"/>
              <w:divBdr>
                <w:top w:val="single" w:sz="6" w:space="9" w:color="999999"/>
                <w:left w:val="single" w:sz="6" w:space="9" w:color="999999"/>
                <w:bottom w:val="single" w:sz="6" w:space="9" w:color="999999"/>
                <w:right w:val="single" w:sz="6" w:space="9" w:color="999999"/>
              </w:divBdr>
            </w:div>
            <w:div w:id="675882715">
              <w:marLeft w:val="105"/>
              <w:marRight w:val="105"/>
              <w:marTop w:val="240"/>
              <w:marBottom w:val="240"/>
              <w:divBdr>
                <w:top w:val="single" w:sz="6" w:space="9" w:color="999999"/>
                <w:left w:val="single" w:sz="6" w:space="9" w:color="999999"/>
                <w:bottom w:val="single" w:sz="6" w:space="9" w:color="999999"/>
                <w:right w:val="single" w:sz="6" w:space="9" w:color="999999"/>
              </w:divBdr>
            </w:div>
            <w:div w:id="1135026845">
              <w:marLeft w:val="105"/>
              <w:marRight w:val="105"/>
              <w:marTop w:val="240"/>
              <w:marBottom w:val="240"/>
              <w:divBdr>
                <w:top w:val="single" w:sz="6" w:space="9" w:color="999999"/>
                <w:left w:val="single" w:sz="6" w:space="9" w:color="999999"/>
                <w:bottom w:val="single" w:sz="6" w:space="9" w:color="999999"/>
                <w:right w:val="single" w:sz="6" w:space="9" w:color="999999"/>
              </w:divBdr>
            </w:div>
            <w:div w:id="1630551839">
              <w:marLeft w:val="105"/>
              <w:marRight w:val="105"/>
              <w:marTop w:val="240"/>
              <w:marBottom w:val="240"/>
              <w:divBdr>
                <w:top w:val="single" w:sz="6" w:space="9" w:color="999999"/>
                <w:left w:val="single" w:sz="6" w:space="9" w:color="999999"/>
                <w:bottom w:val="single" w:sz="6" w:space="9" w:color="999999"/>
                <w:right w:val="single" w:sz="6" w:space="9" w:color="999999"/>
              </w:divBdr>
            </w:div>
            <w:div w:id="852183244">
              <w:marLeft w:val="105"/>
              <w:marRight w:val="105"/>
              <w:marTop w:val="240"/>
              <w:marBottom w:val="240"/>
              <w:divBdr>
                <w:top w:val="single" w:sz="6" w:space="9" w:color="999999"/>
                <w:left w:val="single" w:sz="6" w:space="9" w:color="999999"/>
                <w:bottom w:val="single" w:sz="6" w:space="9" w:color="999999"/>
                <w:right w:val="single" w:sz="6" w:space="9" w:color="999999"/>
              </w:divBdr>
            </w:div>
            <w:div w:id="1534032393">
              <w:marLeft w:val="105"/>
              <w:marRight w:val="105"/>
              <w:marTop w:val="240"/>
              <w:marBottom w:val="240"/>
              <w:divBdr>
                <w:top w:val="single" w:sz="6" w:space="9" w:color="999999"/>
                <w:left w:val="single" w:sz="6" w:space="9" w:color="999999"/>
                <w:bottom w:val="single" w:sz="6" w:space="9" w:color="999999"/>
                <w:right w:val="single" w:sz="6" w:space="9" w:color="999999"/>
              </w:divBdr>
            </w:div>
            <w:div w:id="125058264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562058460">
          <w:marLeft w:val="0"/>
          <w:marRight w:val="0"/>
          <w:marTop w:val="0"/>
          <w:marBottom w:val="0"/>
          <w:divBdr>
            <w:top w:val="none" w:sz="0" w:space="0" w:color="auto"/>
            <w:left w:val="none" w:sz="0" w:space="0" w:color="auto"/>
            <w:bottom w:val="none" w:sz="0" w:space="0" w:color="auto"/>
            <w:right w:val="none" w:sz="0" w:space="0" w:color="auto"/>
          </w:divBdr>
          <w:divsChild>
            <w:div w:id="2106923114">
              <w:marLeft w:val="105"/>
              <w:marRight w:val="105"/>
              <w:marTop w:val="240"/>
              <w:marBottom w:val="240"/>
              <w:divBdr>
                <w:top w:val="single" w:sz="6" w:space="9" w:color="999999"/>
                <w:left w:val="single" w:sz="6" w:space="9" w:color="999999"/>
                <w:bottom w:val="single" w:sz="6" w:space="9" w:color="999999"/>
                <w:right w:val="single" w:sz="6" w:space="9" w:color="999999"/>
              </w:divBdr>
            </w:div>
            <w:div w:id="1018845877">
              <w:marLeft w:val="105"/>
              <w:marRight w:val="105"/>
              <w:marTop w:val="240"/>
              <w:marBottom w:val="240"/>
              <w:divBdr>
                <w:top w:val="single" w:sz="6" w:space="9" w:color="999999"/>
                <w:left w:val="single" w:sz="6" w:space="9" w:color="999999"/>
                <w:bottom w:val="single" w:sz="6" w:space="9" w:color="999999"/>
                <w:right w:val="single" w:sz="6" w:space="9" w:color="999999"/>
              </w:divBdr>
            </w:div>
            <w:div w:id="4747385">
              <w:marLeft w:val="105"/>
              <w:marRight w:val="105"/>
              <w:marTop w:val="240"/>
              <w:marBottom w:val="240"/>
              <w:divBdr>
                <w:top w:val="single" w:sz="6" w:space="9" w:color="999999"/>
                <w:left w:val="single" w:sz="6" w:space="9" w:color="999999"/>
                <w:bottom w:val="single" w:sz="6" w:space="9" w:color="999999"/>
                <w:right w:val="single" w:sz="6" w:space="9" w:color="999999"/>
              </w:divBdr>
            </w:div>
            <w:div w:id="1856724224">
              <w:marLeft w:val="105"/>
              <w:marRight w:val="105"/>
              <w:marTop w:val="240"/>
              <w:marBottom w:val="240"/>
              <w:divBdr>
                <w:top w:val="single" w:sz="6" w:space="9" w:color="999999"/>
                <w:left w:val="single" w:sz="6" w:space="9" w:color="999999"/>
                <w:bottom w:val="single" w:sz="6" w:space="9" w:color="999999"/>
                <w:right w:val="single" w:sz="6" w:space="9" w:color="999999"/>
              </w:divBdr>
            </w:div>
            <w:div w:id="2096440336">
              <w:marLeft w:val="105"/>
              <w:marRight w:val="105"/>
              <w:marTop w:val="240"/>
              <w:marBottom w:val="240"/>
              <w:divBdr>
                <w:top w:val="single" w:sz="6" w:space="9" w:color="999999"/>
                <w:left w:val="single" w:sz="6" w:space="9" w:color="999999"/>
                <w:bottom w:val="single" w:sz="6" w:space="9" w:color="999999"/>
                <w:right w:val="single" w:sz="6" w:space="9" w:color="999999"/>
              </w:divBdr>
            </w:div>
            <w:div w:id="360977448">
              <w:marLeft w:val="105"/>
              <w:marRight w:val="105"/>
              <w:marTop w:val="240"/>
              <w:marBottom w:val="240"/>
              <w:divBdr>
                <w:top w:val="single" w:sz="6" w:space="9" w:color="999999"/>
                <w:left w:val="single" w:sz="6" w:space="9" w:color="999999"/>
                <w:bottom w:val="single" w:sz="6" w:space="9" w:color="999999"/>
                <w:right w:val="single" w:sz="6" w:space="9" w:color="999999"/>
              </w:divBdr>
            </w:div>
            <w:div w:id="134154148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502744403">
          <w:marLeft w:val="0"/>
          <w:marRight w:val="0"/>
          <w:marTop w:val="0"/>
          <w:marBottom w:val="0"/>
          <w:divBdr>
            <w:top w:val="none" w:sz="0" w:space="0" w:color="auto"/>
            <w:left w:val="none" w:sz="0" w:space="0" w:color="auto"/>
            <w:bottom w:val="none" w:sz="0" w:space="0" w:color="auto"/>
            <w:right w:val="none" w:sz="0" w:space="0" w:color="auto"/>
          </w:divBdr>
          <w:divsChild>
            <w:div w:id="1708948101">
              <w:marLeft w:val="105"/>
              <w:marRight w:val="105"/>
              <w:marTop w:val="240"/>
              <w:marBottom w:val="240"/>
              <w:divBdr>
                <w:top w:val="single" w:sz="6" w:space="9" w:color="999999"/>
                <w:left w:val="single" w:sz="6" w:space="9" w:color="999999"/>
                <w:bottom w:val="single" w:sz="6" w:space="9" w:color="999999"/>
                <w:right w:val="single" w:sz="6" w:space="9" w:color="999999"/>
              </w:divBdr>
            </w:div>
            <w:div w:id="1985772299">
              <w:marLeft w:val="105"/>
              <w:marRight w:val="105"/>
              <w:marTop w:val="240"/>
              <w:marBottom w:val="240"/>
              <w:divBdr>
                <w:top w:val="single" w:sz="6" w:space="9" w:color="999999"/>
                <w:left w:val="single" w:sz="6" w:space="9" w:color="999999"/>
                <w:bottom w:val="single" w:sz="6" w:space="9" w:color="999999"/>
                <w:right w:val="single" w:sz="6" w:space="9" w:color="999999"/>
              </w:divBdr>
            </w:div>
            <w:div w:id="15738112">
              <w:marLeft w:val="105"/>
              <w:marRight w:val="105"/>
              <w:marTop w:val="240"/>
              <w:marBottom w:val="240"/>
              <w:divBdr>
                <w:top w:val="single" w:sz="6" w:space="9" w:color="999999"/>
                <w:left w:val="single" w:sz="6" w:space="9" w:color="999999"/>
                <w:bottom w:val="single" w:sz="6" w:space="9" w:color="999999"/>
                <w:right w:val="single" w:sz="6" w:space="9" w:color="999999"/>
              </w:divBdr>
            </w:div>
            <w:div w:id="2069843901">
              <w:marLeft w:val="105"/>
              <w:marRight w:val="105"/>
              <w:marTop w:val="240"/>
              <w:marBottom w:val="240"/>
              <w:divBdr>
                <w:top w:val="single" w:sz="6" w:space="9" w:color="999999"/>
                <w:left w:val="single" w:sz="6" w:space="9" w:color="999999"/>
                <w:bottom w:val="single" w:sz="6" w:space="9" w:color="999999"/>
                <w:right w:val="single" w:sz="6" w:space="9" w:color="999999"/>
              </w:divBdr>
            </w:div>
            <w:div w:id="864446215">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371615557">
          <w:marLeft w:val="0"/>
          <w:marRight w:val="0"/>
          <w:marTop w:val="0"/>
          <w:marBottom w:val="0"/>
          <w:divBdr>
            <w:top w:val="none" w:sz="0" w:space="0" w:color="auto"/>
            <w:left w:val="none" w:sz="0" w:space="0" w:color="auto"/>
            <w:bottom w:val="none" w:sz="0" w:space="0" w:color="auto"/>
            <w:right w:val="none" w:sz="0" w:space="0" w:color="auto"/>
          </w:divBdr>
          <w:divsChild>
            <w:div w:id="416097774">
              <w:marLeft w:val="105"/>
              <w:marRight w:val="105"/>
              <w:marTop w:val="240"/>
              <w:marBottom w:val="240"/>
              <w:divBdr>
                <w:top w:val="single" w:sz="6" w:space="9" w:color="999999"/>
                <w:left w:val="single" w:sz="6" w:space="9" w:color="999999"/>
                <w:bottom w:val="single" w:sz="6" w:space="9" w:color="999999"/>
                <w:right w:val="single" w:sz="6" w:space="9" w:color="999999"/>
              </w:divBdr>
            </w:div>
            <w:div w:id="603540597">
              <w:marLeft w:val="105"/>
              <w:marRight w:val="105"/>
              <w:marTop w:val="240"/>
              <w:marBottom w:val="240"/>
              <w:divBdr>
                <w:top w:val="single" w:sz="6" w:space="9" w:color="999999"/>
                <w:left w:val="single" w:sz="6" w:space="9" w:color="999999"/>
                <w:bottom w:val="single" w:sz="6" w:space="9" w:color="999999"/>
                <w:right w:val="single" w:sz="6" w:space="9" w:color="999999"/>
              </w:divBdr>
            </w:div>
            <w:div w:id="93713188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410542365">
          <w:marLeft w:val="0"/>
          <w:marRight w:val="0"/>
          <w:marTop w:val="0"/>
          <w:marBottom w:val="0"/>
          <w:divBdr>
            <w:top w:val="none" w:sz="0" w:space="0" w:color="auto"/>
            <w:left w:val="none" w:sz="0" w:space="0" w:color="auto"/>
            <w:bottom w:val="none" w:sz="0" w:space="0" w:color="auto"/>
            <w:right w:val="none" w:sz="0" w:space="0" w:color="auto"/>
          </w:divBdr>
          <w:divsChild>
            <w:div w:id="1634479812">
              <w:marLeft w:val="105"/>
              <w:marRight w:val="105"/>
              <w:marTop w:val="240"/>
              <w:marBottom w:val="240"/>
              <w:divBdr>
                <w:top w:val="single" w:sz="6" w:space="9" w:color="999999"/>
                <w:left w:val="single" w:sz="6" w:space="9" w:color="999999"/>
                <w:bottom w:val="single" w:sz="6" w:space="9" w:color="999999"/>
                <w:right w:val="single" w:sz="6" w:space="9" w:color="999999"/>
              </w:divBdr>
            </w:div>
            <w:div w:id="754739454">
              <w:marLeft w:val="105"/>
              <w:marRight w:val="105"/>
              <w:marTop w:val="240"/>
              <w:marBottom w:val="240"/>
              <w:divBdr>
                <w:top w:val="single" w:sz="6" w:space="9" w:color="999999"/>
                <w:left w:val="single" w:sz="6" w:space="9" w:color="999999"/>
                <w:bottom w:val="single" w:sz="6" w:space="9" w:color="999999"/>
                <w:right w:val="single" w:sz="6" w:space="9" w:color="999999"/>
              </w:divBdr>
            </w:div>
            <w:div w:id="108012388">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131244317">
          <w:marLeft w:val="0"/>
          <w:marRight w:val="0"/>
          <w:marTop w:val="0"/>
          <w:marBottom w:val="0"/>
          <w:divBdr>
            <w:top w:val="none" w:sz="0" w:space="0" w:color="auto"/>
            <w:left w:val="none" w:sz="0" w:space="0" w:color="auto"/>
            <w:bottom w:val="none" w:sz="0" w:space="0" w:color="auto"/>
            <w:right w:val="none" w:sz="0" w:space="0" w:color="auto"/>
          </w:divBdr>
          <w:divsChild>
            <w:div w:id="430855135">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844543251">
          <w:marLeft w:val="0"/>
          <w:marRight w:val="0"/>
          <w:marTop w:val="0"/>
          <w:marBottom w:val="0"/>
          <w:divBdr>
            <w:top w:val="none" w:sz="0" w:space="0" w:color="auto"/>
            <w:left w:val="none" w:sz="0" w:space="0" w:color="auto"/>
            <w:bottom w:val="none" w:sz="0" w:space="0" w:color="auto"/>
            <w:right w:val="none" w:sz="0" w:space="0" w:color="auto"/>
          </w:divBdr>
          <w:divsChild>
            <w:div w:id="1751732687">
              <w:marLeft w:val="105"/>
              <w:marRight w:val="105"/>
              <w:marTop w:val="240"/>
              <w:marBottom w:val="240"/>
              <w:divBdr>
                <w:top w:val="single" w:sz="6" w:space="9" w:color="999999"/>
                <w:left w:val="single" w:sz="6" w:space="9" w:color="999999"/>
                <w:bottom w:val="single" w:sz="6" w:space="9" w:color="999999"/>
                <w:right w:val="single" w:sz="6" w:space="9" w:color="999999"/>
              </w:divBdr>
            </w:div>
            <w:div w:id="109980470">
              <w:marLeft w:val="105"/>
              <w:marRight w:val="105"/>
              <w:marTop w:val="240"/>
              <w:marBottom w:val="240"/>
              <w:divBdr>
                <w:top w:val="single" w:sz="6" w:space="9" w:color="999999"/>
                <w:left w:val="single" w:sz="6" w:space="9" w:color="999999"/>
                <w:bottom w:val="single" w:sz="6" w:space="9" w:color="999999"/>
                <w:right w:val="single" w:sz="6" w:space="9" w:color="999999"/>
              </w:divBdr>
            </w:div>
            <w:div w:id="1304655563">
              <w:marLeft w:val="105"/>
              <w:marRight w:val="105"/>
              <w:marTop w:val="240"/>
              <w:marBottom w:val="240"/>
              <w:divBdr>
                <w:top w:val="single" w:sz="6" w:space="9" w:color="999999"/>
                <w:left w:val="single" w:sz="6" w:space="9" w:color="999999"/>
                <w:bottom w:val="single" w:sz="6" w:space="9" w:color="999999"/>
                <w:right w:val="single" w:sz="6" w:space="9" w:color="999999"/>
              </w:divBdr>
            </w:div>
            <w:div w:id="2075815883">
              <w:marLeft w:val="105"/>
              <w:marRight w:val="105"/>
              <w:marTop w:val="240"/>
              <w:marBottom w:val="240"/>
              <w:divBdr>
                <w:top w:val="single" w:sz="6" w:space="9" w:color="999999"/>
                <w:left w:val="single" w:sz="6" w:space="9" w:color="999999"/>
                <w:bottom w:val="single" w:sz="6" w:space="9" w:color="999999"/>
                <w:right w:val="single" w:sz="6" w:space="9" w:color="999999"/>
              </w:divBdr>
            </w:div>
            <w:div w:id="1821074610">
              <w:marLeft w:val="105"/>
              <w:marRight w:val="105"/>
              <w:marTop w:val="240"/>
              <w:marBottom w:val="240"/>
              <w:divBdr>
                <w:top w:val="single" w:sz="6" w:space="9" w:color="999999"/>
                <w:left w:val="single" w:sz="6" w:space="9" w:color="999999"/>
                <w:bottom w:val="single" w:sz="6" w:space="9" w:color="999999"/>
                <w:right w:val="single" w:sz="6" w:space="9" w:color="999999"/>
              </w:divBdr>
            </w:div>
            <w:div w:id="458842052">
              <w:marLeft w:val="105"/>
              <w:marRight w:val="105"/>
              <w:marTop w:val="240"/>
              <w:marBottom w:val="240"/>
              <w:divBdr>
                <w:top w:val="single" w:sz="6" w:space="9" w:color="999999"/>
                <w:left w:val="single" w:sz="6" w:space="9" w:color="999999"/>
                <w:bottom w:val="single" w:sz="6" w:space="9" w:color="999999"/>
                <w:right w:val="single" w:sz="6" w:space="9" w:color="999999"/>
              </w:divBdr>
            </w:div>
            <w:div w:id="239950502">
              <w:marLeft w:val="105"/>
              <w:marRight w:val="105"/>
              <w:marTop w:val="240"/>
              <w:marBottom w:val="240"/>
              <w:divBdr>
                <w:top w:val="single" w:sz="6" w:space="9" w:color="999999"/>
                <w:left w:val="single" w:sz="6" w:space="9" w:color="999999"/>
                <w:bottom w:val="single" w:sz="6" w:space="9" w:color="999999"/>
                <w:right w:val="single" w:sz="6" w:space="9" w:color="999999"/>
              </w:divBdr>
            </w:div>
            <w:div w:id="1485661931">
              <w:marLeft w:val="105"/>
              <w:marRight w:val="105"/>
              <w:marTop w:val="240"/>
              <w:marBottom w:val="240"/>
              <w:divBdr>
                <w:top w:val="single" w:sz="6" w:space="9" w:color="999999"/>
                <w:left w:val="single" w:sz="6" w:space="9" w:color="999999"/>
                <w:bottom w:val="single" w:sz="6" w:space="9" w:color="999999"/>
                <w:right w:val="single" w:sz="6" w:space="9" w:color="999999"/>
              </w:divBdr>
            </w:div>
            <w:div w:id="152798481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95945941">
          <w:marLeft w:val="0"/>
          <w:marRight w:val="0"/>
          <w:marTop w:val="0"/>
          <w:marBottom w:val="0"/>
          <w:divBdr>
            <w:top w:val="none" w:sz="0" w:space="0" w:color="auto"/>
            <w:left w:val="none" w:sz="0" w:space="0" w:color="auto"/>
            <w:bottom w:val="none" w:sz="0" w:space="0" w:color="auto"/>
            <w:right w:val="none" w:sz="0" w:space="0" w:color="auto"/>
          </w:divBdr>
          <w:divsChild>
            <w:div w:id="599065635">
              <w:marLeft w:val="105"/>
              <w:marRight w:val="105"/>
              <w:marTop w:val="240"/>
              <w:marBottom w:val="240"/>
              <w:divBdr>
                <w:top w:val="single" w:sz="6" w:space="9" w:color="999999"/>
                <w:left w:val="single" w:sz="6" w:space="9" w:color="999999"/>
                <w:bottom w:val="single" w:sz="6" w:space="9" w:color="999999"/>
                <w:right w:val="single" w:sz="6" w:space="9" w:color="999999"/>
              </w:divBdr>
            </w:div>
            <w:div w:id="1088231895">
              <w:marLeft w:val="105"/>
              <w:marRight w:val="105"/>
              <w:marTop w:val="240"/>
              <w:marBottom w:val="240"/>
              <w:divBdr>
                <w:top w:val="single" w:sz="6" w:space="9" w:color="999999"/>
                <w:left w:val="single" w:sz="6" w:space="9" w:color="999999"/>
                <w:bottom w:val="single" w:sz="6" w:space="9" w:color="999999"/>
                <w:right w:val="single" w:sz="6" w:space="9" w:color="999999"/>
              </w:divBdr>
            </w:div>
            <w:div w:id="1417940214">
              <w:marLeft w:val="105"/>
              <w:marRight w:val="105"/>
              <w:marTop w:val="240"/>
              <w:marBottom w:val="240"/>
              <w:divBdr>
                <w:top w:val="single" w:sz="6" w:space="9" w:color="999999"/>
                <w:left w:val="single" w:sz="6" w:space="9" w:color="999999"/>
                <w:bottom w:val="single" w:sz="6" w:space="9" w:color="999999"/>
                <w:right w:val="single" w:sz="6" w:space="9" w:color="999999"/>
              </w:divBdr>
            </w:div>
            <w:div w:id="988090877">
              <w:marLeft w:val="105"/>
              <w:marRight w:val="105"/>
              <w:marTop w:val="240"/>
              <w:marBottom w:val="240"/>
              <w:divBdr>
                <w:top w:val="single" w:sz="6" w:space="9" w:color="999999"/>
                <w:left w:val="single" w:sz="6" w:space="9" w:color="999999"/>
                <w:bottom w:val="single" w:sz="6" w:space="9" w:color="999999"/>
                <w:right w:val="single" w:sz="6" w:space="9" w:color="999999"/>
              </w:divBdr>
            </w:div>
            <w:div w:id="357395514">
              <w:marLeft w:val="105"/>
              <w:marRight w:val="105"/>
              <w:marTop w:val="240"/>
              <w:marBottom w:val="240"/>
              <w:divBdr>
                <w:top w:val="single" w:sz="6" w:space="9" w:color="999999"/>
                <w:left w:val="single" w:sz="6" w:space="9" w:color="999999"/>
                <w:bottom w:val="single" w:sz="6" w:space="9" w:color="999999"/>
                <w:right w:val="single" w:sz="6" w:space="9" w:color="999999"/>
              </w:divBdr>
            </w:div>
            <w:div w:id="230626566">
              <w:marLeft w:val="105"/>
              <w:marRight w:val="105"/>
              <w:marTop w:val="240"/>
              <w:marBottom w:val="240"/>
              <w:divBdr>
                <w:top w:val="single" w:sz="6" w:space="9" w:color="999999"/>
                <w:left w:val="single" w:sz="6" w:space="9" w:color="999999"/>
                <w:bottom w:val="single" w:sz="6" w:space="9" w:color="999999"/>
                <w:right w:val="single" w:sz="6" w:space="9" w:color="999999"/>
              </w:divBdr>
            </w:div>
            <w:div w:id="602303816">
              <w:marLeft w:val="105"/>
              <w:marRight w:val="105"/>
              <w:marTop w:val="240"/>
              <w:marBottom w:val="240"/>
              <w:divBdr>
                <w:top w:val="single" w:sz="6" w:space="9" w:color="999999"/>
                <w:left w:val="single" w:sz="6" w:space="9" w:color="999999"/>
                <w:bottom w:val="single" w:sz="6" w:space="9" w:color="999999"/>
                <w:right w:val="single" w:sz="6" w:space="9" w:color="999999"/>
              </w:divBdr>
            </w:div>
            <w:div w:id="55394450">
              <w:marLeft w:val="105"/>
              <w:marRight w:val="105"/>
              <w:marTop w:val="240"/>
              <w:marBottom w:val="240"/>
              <w:divBdr>
                <w:top w:val="single" w:sz="6" w:space="9" w:color="999999"/>
                <w:left w:val="single" w:sz="6" w:space="9" w:color="999999"/>
                <w:bottom w:val="single" w:sz="6" w:space="9" w:color="999999"/>
                <w:right w:val="single" w:sz="6" w:space="9" w:color="999999"/>
              </w:divBdr>
            </w:div>
            <w:div w:id="741298902">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87664746">
          <w:marLeft w:val="0"/>
          <w:marRight w:val="0"/>
          <w:marTop w:val="0"/>
          <w:marBottom w:val="0"/>
          <w:divBdr>
            <w:top w:val="none" w:sz="0" w:space="0" w:color="auto"/>
            <w:left w:val="none" w:sz="0" w:space="0" w:color="auto"/>
            <w:bottom w:val="none" w:sz="0" w:space="0" w:color="auto"/>
            <w:right w:val="none" w:sz="0" w:space="0" w:color="auto"/>
          </w:divBdr>
          <w:divsChild>
            <w:div w:id="1936595220">
              <w:marLeft w:val="105"/>
              <w:marRight w:val="105"/>
              <w:marTop w:val="240"/>
              <w:marBottom w:val="240"/>
              <w:divBdr>
                <w:top w:val="single" w:sz="6" w:space="9" w:color="999999"/>
                <w:left w:val="single" w:sz="6" w:space="9" w:color="999999"/>
                <w:bottom w:val="single" w:sz="6" w:space="9" w:color="999999"/>
                <w:right w:val="single" w:sz="6" w:space="9" w:color="999999"/>
              </w:divBdr>
            </w:div>
            <w:div w:id="915407502">
              <w:marLeft w:val="105"/>
              <w:marRight w:val="105"/>
              <w:marTop w:val="240"/>
              <w:marBottom w:val="240"/>
              <w:divBdr>
                <w:top w:val="single" w:sz="6" w:space="9" w:color="999999"/>
                <w:left w:val="single" w:sz="6" w:space="9" w:color="999999"/>
                <w:bottom w:val="single" w:sz="6" w:space="9" w:color="999999"/>
                <w:right w:val="single" w:sz="6" w:space="9" w:color="999999"/>
              </w:divBdr>
            </w:div>
            <w:div w:id="157692351">
              <w:marLeft w:val="105"/>
              <w:marRight w:val="105"/>
              <w:marTop w:val="240"/>
              <w:marBottom w:val="240"/>
              <w:divBdr>
                <w:top w:val="single" w:sz="6" w:space="9" w:color="999999"/>
                <w:left w:val="single" w:sz="6" w:space="9" w:color="999999"/>
                <w:bottom w:val="single" w:sz="6" w:space="9" w:color="999999"/>
                <w:right w:val="single" w:sz="6" w:space="9" w:color="999999"/>
              </w:divBdr>
            </w:div>
            <w:div w:id="195115685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2111705572">
          <w:marLeft w:val="0"/>
          <w:marRight w:val="0"/>
          <w:marTop w:val="0"/>
          <w:marBottom w:val="0"/>
          <w:divBdr>
            <w:top w:val="none" w:sz="0" w:space="0" w:color="auto"/>
            <w:left w:val="none" w:sz="0" w:space="0" w:color="auto"/>
            <w:bottom w:val="none" w:sz="0" w:space="0" w:color="auto"/>
            <w:right w:val="none" w:sz="0" w:space="0" w:color="auto"/>
          </w:divBdr>
          <w:divsChild>
            <w:div w:id="1213537748">
              <w:marLeft w:val="0"/>
              <w:marRight w:val="0"/>
              <w:marTop w:val="0"/>
              <w:marBottom w:val="0"/>
              <w:divBdr>
                <w:top w:val="none" w:sz="0" w:space="0" w:color="auto"/>
                <w:left w:val="none" w:sz="0" w:space="0" w:color="auto"/>
                <w:bottom w:val="none" w:sz="0" w:space="0" w:color="auto"/>
                <w:right w:val="none" w:sz="0" w:space="0" w:color="auto"/>
              </w:divBdr>
              <w:divsChild>
                <w:div w:id="293757330">
                  <w:marLeft w:val="105"/>
                  <w:marRight w:val="105"/>
                  <w:marTop w:val="240"/>
                  <w:marBottom w:val="240"/>
                  <w:divBdr>
                    <w:top w:val="single" w:sz="6" w:space="9" w:color="999999"/>
                    <w:left w:val="single" w:sz="6" w:space="9" w:color="999999"/>
                    <w:bottom w:val="single" w:sz="6" w:space="9" w:color="999999"/>
                    <w:right w:val="single" w:sz="6" w:space="9" w:color="999999"/>
                  </w:divBdr>
                </w:div>
                <w:div w:id="131264014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414861964">
              <w:marLeft w:val="0"/>
              <w:marRight w:val="0"/>
              <w:marTop w:val="0"/>
              <w:marBottom w:val="0"/>
              <w:divBdr>
                <w:top w:val="none" w:sz="0" w:space="0" w:color="auto"/>
                <w:left w:val="none" w:sz="0" w:space="0" w:color="auto"/>
                <w:bottom w:val="none" w:sz="0" w:space="0" w:color="auto"/>
                <w:right w:val="none" w:sz="0" w:space="0" w:color="auto"/>
              </w:divBdr>
              <w:divsChild>
                <w:div w:id="1636912756">
                  <w:marLeft w:val="105"/>
                  <w:marRight w:val="105"/>
                  <w:marTop w:val="240"/>
                  <w:marBottom w:val="240"/>
                  <w:divBdr>
                    <w:top w:val="single" w:sz="6" w:space="9" w:color="999999"/>
                    <w:left w:val="single" w:sz="6" w:space="9" w:color="999999"/>
                    <w:bottom w:val="single" w:sz="6" w:space="9" w:color="999999"/>
                    <w:right w:val="single" w:sz="6" w:space="9" w:color="999999"/>
                  </w:divBdr>
                </w:div>
                <w:div w:id="1612325189">
                  <w:marLeft w:val="105"/>
                  <w:marRight w:val="105"/>
                  <w:marTop w:val="240"/>
                  <w:marBottom w:val="240"/>
                  <w:divBdr>
                    <w:top w:val="single" w:sz="6" w:space="9" w:color="999999"/>
                    <w:left w:val="single" w:sz="6" w:space="9" w:color="999999"/>
                    <w:bottom w:val="single" w:sz="6" w:space="9" w:color="999999"/>
                    <w:right w:val="single" w:sz="6" w:space="9" w:color="999999"/>
                  </w:divBdr>
                </w:div>
                <w:div w:id="156443982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317274068">
              <w:marLeft w:val="0"/>
              <w:marRight w:val="0"/>
              <w:marTop w:val="0"/>
              <w:marBottom w:val="0"/>
              <w:divBdr>
                <w:top w:val="none" w:sz="0" w:space="0" w:color="auto"/>
                <w:left w:val="none" w:sz="0" w:space="0" w:color="auto"/>
                <w:bottom w:val="none" w:sz="0" w:space="0" w:color="auto"/>
                <w:right w:val="none" w:sz="0" w:space="0" w:color="auto"/>
              </w:divBdr>
              <w:divsChild>
                <w:div w:id="2034988722">
                  <w:marLeft w:val="105"/>
                  <w:marRight w:val="105"/>
                  <w:marTop w:val="240"/>
                  <w:marBottom w:val="240"/>
                  <w:divBdr>
                    <w:top w:val="single" w:sz="6" w:space="9" w:color="999999"/>
                    <w:left w:val="single" w:sz="6" w:space="9" w:color="999999"/>
                    <w:bottom w:val="single" w:sz="6" w:space="9" w:color="999999"/>
                    <w:right w:val="single" w:sz="6" w:space="9" w:color="999999"/>
                  </w:divBdr>
                </w:div>
                <w:div w:id="1033581976">
                  <w:marLeft w:val="105"/>
                  <w:marRight w:val="105"/>
                  <w:marTop w:val="240"/>
                  <w:marBottom w:val="240"/>
                  <w:divBdr>
                    <w:top w:val="single" w:sz="6" w:space="9" w:color="999999"/>
                    <w:left w:val="single" w:sz="6" w:space="9" w:color="999999"/>
                    <w:bottom w:val="single" w:sz="6" w:space="9" w:color="999999"/>
                    <w:right w:val="single" w:sz="6" w:space="9" w:color="999999"/>
                  </w:divBdr>
                </w:div>
                <w:div w:id="231820416">
                  <w:marLeft w:val="105"/>
                  <w:marRight w:val="105"/>
                  <w:marTop w:val="240"/>
                  <w:marBottom w:val="240"/>
                  <w:divBdr>
                    <w:top w:val="single" w:sz="6" w:space="9" w:color="999999"/>
                    <w:left w:val="single" w:sz="6" w:space="9" w:color="999999"/>
                    <w:bottom w:val="single" w:sz="6" w:space="9" w:color="999999"/>
                    <w:right w:val="single" w:sz="6" w:space="9" w:color="999999"/>
                  </w:divBdr>
                </w:div>
                <w:div w:id="149194440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487358411">
              <w:marLeft w:val="0"/>
              <w:marRight w:val="0"/>
              <w:marTop w:val="0"/>
              <w:marBottom w:val="0"/>
              <w:divBdr>
                <w:top w:val="none" w:sz="0" w:space="0" w:color="auto"/>
                <w:left w:val="none" w:sz="0" w:space="0" w:color="auto"/>
                <w:bottom w:val="none" w:sz="0" w:space="0" w:color="auto"/>
                <w:right w:val="none" w:sz="0" w:space="0" w:color="auto"/>
              </w:divBdr>
              <w:divsChild>
                <w:div w:id="1740400819">
                  <w:marLeft w:val="105"/>
                  <w:marRight w:val="105"/>
                  <w:marTop w:val="240"/>
                  <w:marBottom w:val="240"/>
                  <w:divBdr>
                    <w:top w:val="single" w:sz="6" w:space="9" w:color="999999"/>
                    <w:left w:val="single" w:sz="6" w:space="9" w:color="999999"/>
                    <w:bottom w:val="single" w:sz="6" w:space="9" w:color="999999"/>
                    <w:right w:val="single" w:sz="6" w:space="9" w:color="999999"/>
                  </w:divBdr>
                </w:div>
                <w:div w:id="1318919894">
                  <w:marLeft w:val="105"/>
                  <w:marRight w:val="105"/>
                  <w:marTop w:val="240"/>
                  <w:marBottom w:val="240"/>
                  <w:divBdr>
                    <w:top w:val="single" w:sz="6" w:space="9" w:color="999999"/>
                    <w:left w:val="single" w:sz="6" w:space="9" w:color="999999"/>
                    <w:bottom w:val="single" w:sz="6" w:space="9" w:color="999999"/>
                    <w:right w:val="single" w:sz="6" w:space="9" w:color="999999"/>
                  </w:divBdr>
                </w:div>
                <w:div w:id="5058905">
                  <w:marLeft w:val="105"/>
                  <w:marRight w:val="105"/>
                  <w:marTop w:val="240"/>
                  <w:marBottom w:val="240"/>
                  <w:divBdr>
                    <w:top w:val="single" w:sz="6" w:space="9" w:color="999999"/>
                    <w:left w:val="single" w:sz="6" w:space="9" w:color="999999"/>
                    <w:bottom w:val="single" w:sz="6" w:space="9" w:color="999999"/>
                    <w:right w:val="single" w:sz="6" w:space="9" w:color="999999"/>
                  </w:divBdr>
                </w:div>
                <w:div w:id="1236550448">
                  <w:marLeft w:val="105"/>
                  <w:marRight w:val="105"/>
                  <w:marTop w:val="240"/>
                  <w:marBottom w:val="240"/>
                  <w:divBdr>
                    <w:top w:val="single" w:sz="6" w:space="9" w:color="999999"/>
                    <w:left w:val="single" w:sz="6" w:space="9" w:color="999999"/>
                    <w:bottom w:val="single" w:sz="6" w:space="9" w:color="999999"/>
                    <w:right w:val="single" w:sz="6" w:space="9" w:color="999999"/>
                  </w:divBdr>
                </w:div>
                <w:div w:id="583421532">
                  <w:marLeft w:val="105"/>
                  <w:marRight w:val="105"/>
                  <w:marTop w:val="240"/>
                  <w:marBottom w:val="240"/>
                  <w:divBdr>
                    <w:top w:val="single" w:sz="6" w:space="9" w:color="999999"/>
                    <w:left w:val="single" w:sz="6" w:space="9" w:color="999999"/>
                    <w:bottom w:val="single" w:sz="6" w:space="9" w:color="999999"/>
                    <w:right w:val="single" w:sz="6" w:space="9" w:color="999999"/>
                  </w:divBdr>
                </w:div>
                <w:div w:id="1176191734">
                  <w:marLeft w:val="105"/>
                  <w:marRight w:val="105"/>
                  <w:marTop w:val="240"/>
                  <w:marBottom w:val="240"/>
                  <w:divBdr>
                    <w:top w:val="single" w:sz="6" w:space="9" w:color="999999"/>
                    <w:left w:val="single" w:sz="6" w:space="9" w:color="999999"/>
                    <w:bottom w:val="single" w:sz="6" w:space="9" w:color="999999"/>
                    <w:right w:val="single" w:sz="6" w:space="9" w:color="999999"/>
                  </w:divBdr>
                </w:div>
                <w:div w:id="2015843433">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310671895">
              <w:marLeft w:val="0"/>
              <w:marRight w:val="0"/>
              <w:marTop w:val="0"/>
              <w:marBottom w:val="0"/>
              <w:divBdr>
                <w:top w:val="none" w:sz="0" w:space="0" w:color="auto"/>
                <w:left w:val="none" w:sz="0" w:space="0" w:color="auto"/>
                <w:bottom w:val="none" w:sz="0" w:space="0" w:color="auto"/>
                <w:right w:val="none" w:sz="0" w:space="0" w:color="auto"/>
              </w:divBdr>
              <w:divsChild>
                <w:div w:id="244843343">
                  <w:marLeft w:val="105"/>
                  <w:marRight w:val="105"/>
                  <w:marTop w:val="240"/>
                  <w:marBottom w:val="240"/>
                  <w:divBdr>
                    <w:top w:val="single" w:sz="6" w:space="9" w:color="999999"/>
                    <w:left w:val="single" w:sz="6" w:space="9" w:color="999999"/>
                    <w:bottom w:val="single" w:sz="6" w:space="9" w:color="999999"/>
                    <w:right w:val="single" w:sz="6" w:space="9" w:color="999999"/>
                  </w:divBdr>
                </w:div>
                <w:div w:id="1685203259">
                  <w:marLeft w:val="105"/>
                  <w:marRight w:val="105"/>
                  <w:marTop w:val="240"/>
                  <w:marBottom w:val="240"/>
                  <w:divBdr>
                    <w:top w:val="single" w:sz="6" w:space="9" w:color="999999"/>
                    <w:left w:val="single" w:sz="6" w:space="9" w:color="999999"/>
                    <w:bottom w:val="single" w:sz="6" w:space="9" w:color="999999"/>
                    <w:right w:val="single" w:sz="6" w:space="9" w:color="999999"/>
                  </w:divBdr>
                </w:div>
                <w:div w:id="1377120550">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 w:id="1530530117">
          <w:marLeft w:val="0"/>
          <w:marRight w:val="0"/>
          <w:marTop w:val="0"/>
          <w:marBottom w:val="0"/>
          <w:divBdr>
            <w:top w:val="none" w:sz="0" w:space="0" w:color="auto"/>
            <w:left w:val="none" w:sz="0" w:space="0" w:color="auto"/>
            <w:bottom w:val="none" w:sz="0" w:space="0" w:color="auto"/>
            <w:right w:val="none" w:sz="0" w:space="0" w:color="auto"/>
          </w:divBdr>
        </w:div>
      </w:divsChild>
    </w:div>
    <w:div w:id="676004984">
      <w:bodyDiv w:val="1"/>
      <w:marLeft w:val="0"/>
      <w:marRight w:val="0"/>
      <w:marTop w:val="0"/>
      <w:marBottom w:val="0"/>
      <w:divBdr>
        <w:top w:val="none" w:sz="0" w:space="0" w:color="auto"/>
        <w:left w:val="none" w:sz="0" w:space="0" w:color="auto"/>
        <w:bottom w:val="none" w:sz="0" w:space="0" w:color="auto"/>
        <w:right w:val="none" w:sz="0" w:space="0" w:color="auto"/>
      </w:divBdr>
      <w:divsChild>
        <w:div w:id="1003513457">
          <w:marLeft w:val="0"/>
          <w:marRight w:val="0"/>
          <w:marTop w:val="0"/>
          <w:marBottom w:val="0"/>
          <w:divBdr>
            <w:top w:val="none" w:sz="0" w:space="0" w:color="auto"/>
            <w:left w:val="none" w:sz="0" w:space="0" w:color="auto"/>
            <w:bottom w:val="none" w:sz="0" w:space="0" w:color="auto"/>
            <w:right w:val="none" w:sz="0" w:space="0" w:color="auto"/>
          </w:divBdr>
          <w:divsChild>
            <w:div w:id="954098169">
              <w:marLeft w:val="0"/>
              <w:marRight w:val="0"/>
              <w:marTop w:val="0"/>
              <w:marBottom w:val="0"/>
              <w:divBdr>
                <w:top w:val="none" w:sz="0" w:space="0" w:color="auto"/>
                <w:left w:val="none" w:sz="0" w:space="0" w:color="auto"/>
                <w:bottom w:val="none" w:sz="0" w:space="0" w:color="auto"/>
                <w:right w:val="none" w:sz="0" w:space="0" w:color="auto"/>
              </w:divBdr>
              <w:divsChild>
                <w:div w:id="1358001475">
                  <w:marLeft w:val="0"/>
                  <w:marRight w:val="0"/>
                  <w:marTop w:val="150"/>
                  <w:marBottom w:val="0"/>
                  <w:divBdr>
                    <w:top w:val="none" w:sz="0" w:space="0" w:color="auto"/>
                    <w:left w:val="none" w:sz="0" w:space="0" w:color="auto"/>
                    <w:bottom w:val="none" w:sz="0" w:space="0" w:color="auto"/>
                    <w:right w:val="none" w:sz="0" w:space="0" w:color="auto"/>
                  </w:divBdr>
                  <w:divsChild>
                    <w:div w:id="2140609560">
                      <w:marLeft w:val="0"/>
                      <w:marRight w:val="0"/>
                      <w:marTop w:val="0"/>
                      <w:marBottom w:val="0"/>
                      <w:divBdr>
                        <w:top w:val="none" w:sz="0" w:space="0" w:color="auto"/>
                        <w:left w:val="none" w:sz="0" w:space="0" w:color="auto"/>
                        <w:bottom w:val="none" w:sz="0" w:space="0" w:color="auto"/>
                        <w:right w:val="none" w:sz="0" w:space="0" w:color="auto"/>
                      </w:divBdr>
                      <w:divsChild>
                        <w:div w:id="1788504852">
                          <w:marLeft w:val="0"/>
                          <w:marRight w:val="0"/>
                          <w:marTop w:val="0"/>
                          <w:marBottom w:val="0"/>
                          <w:divBdr>
                            <w:top w:val="none" w:sz="0" w:space="0" w:color="auto"/>
                            <w:left w:val="none" w:sz="0" w:space="0" w:color="auto"/>
                            <w:bottom w:val="none" w:sz="0" w:space="0" w:color="auto"/>
                            <w:right w:val="none" w:sz="0" w:space="0" w:color="auto"/>
                          </w:divBdr>
                          <w:divsChild>
                            <w:div w:id="1339388829">
                              <w:marLeft w:val="0"/>
                              <w:marRight w:val="0"/>
                              <w:marTop w:val="0"/>
                              <w:marBottom w:val="288"/>
                              <w:divBdr>
                                <w:top w:val="none" w:sz="0" w:space="0" w:color="auto"/>
                                <w:left w:val="none" w:sz="0" w:space="0" w:color="auto"/>
                                <w:bottom w:val="none" w:sz="0" w:space="0" w:color="auto"/>
                                <w:right w:val="none" w:sz="0" w:space="0" w:color="auto"/>
                              </w:divBdr>
                            </w:div>
                          </w:divsChild>
                        </w:div>
                        <w:div w:id="1355037616">
                          <w:marLeft w:val="0"/>
                          <w:marRight w:val="0"/>
                          <w:marTop w:val="0"/>
                          <w:marBottom w:val="0"/>
                          <w:divBdr>
                            <w:top w:val="none" w:sz="0" w:space="0" w:color="auto"/>
                            <w:left w:val="none" w:sz="0" w:space="0" w:color="auto"/>
                            <w:bottom w:val="none" w:sz="0" w:space="0" w:color="auto"/>
                            <w:right w:val="none" w:sz="0" w:space="0" w:color="auto"/>
                          </w:divBdr>
                          <w:divsChild>
                            <w:div w:id="1996105045">
                              <w:marLeft w:val="0"/>
                              <w:marRight w:val="0"/>
                              <w:marTop w:val="0"/>
                              <w:marBottom w:val="0"/>
                              <w:divBdr>
                                <w:top w:val="none" w:sz="0" w:space="0" w:color="auto"/>
                                <w:left w:val="none" w:sz="0" w:space="0" w:color="auto"/>
                                <w:bottom w:val="none" w:sz="0" w:space="0" w:color="auto"/>
                                <w:right w:val="none" w:sz="0" w:space="0" w:color="auto"/>
                              </w:divBdr>
                            </w:div>
                          </w:divsChild>
                        </w:div>
                        <w:div w:id="1059476356">
                          <w:marLeft w:val="0"/>
                          <w:marRight w:val="0"/>
                          <w:marTop w:val="150"/>
                          <w:marBottom w:val="0"/>
                          <w:divBdr>
                            <w:top w:val="none" w:sz="0" w:space="0" w:color="auto"/>
                            <w:left w:val="none" w:sz="0" w:space="0" w:color="auto"/>
                            <w:bottom w:val="none" w:sz="0" w:space="0" w:color="auto"/>
                            <w:right w:val="none" w:sz="0" w:space="0" w:color="auto"/>
                          </w:divBdr>
                          <w:divsChild>
                            <w:div w:id="1804538646">
                              <w:marLeft w:val="0"/>
                              <w:marRight w:val="0"/>
                              <w:marTop w:val="0"/>
                              <w:marBottom w:val="0"/>
                              <w:divBdr>
                                <w:top w:val="none" w:sz="0" w:space="0" w:color="auto"/>
                                <w:left w:val="none" w:sz="0" w:space="0" w:color="auto"/>
                                <w:bottom w:val="none" w:sz="0" w:space="0" w:color="auto"/>
                                <w:right w:val="none" w:sz="0" w:space="0" w:color="auto"/>
                              </w:divBdr>
                              <w:divsChild>
                                <w:div w:id="390620907">
                                  <w:marLeft w:val="0"/>
                                  <w:marRight w:val="0"/>
                                  <w:marTop w:val="0"/>
                                  <w:marBottom w:val="0"/>
                                  <w:divBdr>
                                    <w:top w:val="none" w:sz="0" w:space="0" w:color="auto"/>
                                    <w:left w:val="none" w:sz="0" w:space="0" w:color="auto"/>
                                    <w:bottom w:val="none" w:sz="0" w:space="0" w:color="auto"/>
                                    <w:right w:val="none" w:sz="0" w:space="0" w:color="auto"/>
                                  </w:divBdr>
                                  <w:divsChild>
                                    <w:div w:id="1483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elocity.apache.org/engine/releases/velocity-1.5/user-guide.html" TargetMode="External"/><Relationship Id="rId18" Type="http://schemas.openxmlformats.org/officeDocument/2006/relationships/hyperlink" Target="http://velocity.apache.org/engine/releases/velocity-1.5/user-guide.html" TargetMode="External"/><Relationship Id="rId26" Type="http://schemas.openxmlformats.org/officeDocument/2006/relationships/hyperlink" Target="http://velocity.apache.org/engine/releases/velocity-1.5/user-guide.html" TargetMode="External"/><Relationship Id="rId39" Type="http://schemas.openxmlformats.org/officeDocument/2006/relationships/hyperlink" Target="http://velocity.apache.org/engine/releases/velocity-1.5/user-guide.html" TargetMode="External"/><Relationship Id="rId21" Type="http://schemas.openxmlformats.org/officeDocument/2006/relationships/hyperlink" Target="http://velocity.apache.org/engine/releases/velocity-1.5/user-guide.html" TargetMode="External"/><Relationship Id="rId34" Type="http://schemas.openxmlformats.org/officeDocument/2006/relationships/hyperlink" Target="http://velocity.apache.org/engine/releases/velocity-1.5/user-guide.html" TargetMode="External"/><Relationship Id="rId42" Type="http://schemas.openxmlformats.org/officeDocument/2006/relationships/hyperlink" Target="http://velocity.apache.org/engine/releases/velocity-1.5/user-guide.html" TargetMode="External"/><Relationship Id="rId47" Type="http://schemas.openxmlformats.org/officeDocument/2006/relationships/hyperlink" Target="http://velocity.apache.org/engine/releases/velocity-1.5/vtl-reference-guide.html" TargetMode="External"/><Relationship Id="rId50" Type="http://schemas.openxmlformats.org/officeDocument/2006/relationships/hyperlink" Target="http://www.liferaytips.com/taxonomy/term/2" TargetMode="External"/><Relationship Id="rId55" Type="http://schemas.openxmlformats.org/officeDocument/2006/relationships/image" Target="media/image2.png"/><Relationship Id="rId7" Type="http://schemas.openxmlformats.org/officeDocument/2006/relationships/hyperlink" Target="http://velocity.apache.org/engine/releases/velocity-1.5/user-guide.html" TargetMode="External"/><Relationship Id="rId12" Type="http://schemas.openxmlformats.org/officeDocument/2006/relationships/hyperlink" Target="http://velocity.apache.org/engine/releases/velocity-1.5/user-guide.html" TargetMode="External"/><Relationship Id="rId17" Type="http://schemas.openxmlformats.org/officeDocument/2006/relationships/hyperlink" Target="http://velocity.apache.org/engine/releases/velocity-1.5/user-guide.html" TargetMode="External"/><Relationship Id="rId25" Type="http://schemas.openxmlformats.org/officeDocument/2006/relationships/hyperlink" Target="http://velocity.apache.org/engine/releases/velocity-1.5/user-guide.html" TargetMode="External"/><Relationship Id="rId33" Type="http://schemas.openxmlformats.org/officeDocument/2006/relationships/hyperlink" Target="http://velocity.apache.org/engine/releases/velocity-1.5/user-guide.html" TargetMode="External"/><Relationship Id="rId38" Type="http://schemas.openxmlformats.org/officeDocument/2006/relationships/hyperlink" Target="http://velocity.apache.org/engine/releases/velocity-1.5/user-guide.html" TargetMode="External"/><Relationship Id="rId46" Type="http://schemas.openxmlformats.org/officeDocument/2006/relationships/hyperlink" Target="http://velocity.apache.org/engine/releases/velocity-1.5/user-guide.html" TargetMode="External"/><Relationship Id="rId2" Type="http://schemas.openxmlformats.org/officeDocument/2006/relationships/styles" Target="styles.xml"/><Relationship Id="rId16" Type="http://schemas.openxmlformats.org/officeDocument/2006/relationships/hyperlink" Target="http://velocity.apache.org/engine/releases/velocity-1.5/user-guide.html" TargetMode="External"/><Relationship Id="rId20" Type="http://schemas.openxmlformats.org/officeDocument/2006/relationships/hyperlink" Target="http://velocity.apache.org/engine/releases/velocity-1.5/user-guide.html" TargetMode="External"/><Relationship Id="rId29" Type="http://schemas.openxmlformats.org/officeDocument/2006/relationships/hyperlink" Target="http://velocity.apache.org/engine/releases/velocity-1.5/user-guide.html" TargetMode="External"/><Relationship Id="rId41" Type="http://schemas.openxmlformats.org/officeDocument/2006/relationships/hyperlink" Target="http://velocity.apache.org/engine/releases/velocity-1.5/user-guide.html" TargetMode="External"/><Relationship Id="rId54" Type="http://schemas.openxmlformats.org/officeDocument/2006/relationships/hyperlink" Target="http://velocity.apache.org/engine/releases/velocity-1.5/user-guide.html" TargetMode="External"/><Relationship Id="rId1" Type="http://schemas.openxmlformats.org/officeDocument/2006/relationships/numbering" Target="numbering.xml"/><Relationship Id="rId6" Type="http://schemas.openxmlformats.org/officeDocument/2006/relationships/hyperlink" Target="http://velocity.apache.org/engine/releases/velocity-1.5/user-guide.html" TargetMode="External"/><Relationship Id="rId11" Type="http://schemas.openxmlformats.org/officeDocument/2006/relationships/hyperlink" Target="http://velocity.apache.org/engine/releases/velocity-1.5/user-guide.html" TargetMode="External"/><Relationship Id="rId24" Type="http://schemas.openxmlformats.org/officeDocument/2006/relationships/hyperlink" Target="http://velocity.apache.org/engine/releases/velocity-1.5/user-guide.html" TargetMode="External"/><Relationship Id="rId32" Type="http://schemas.openxmlformats.org/officeDocument/2006/relationships/hyperlink" Target="http://velocity.apache.org/engine/releases/velocity-1.5/user-guide.html" TargetMode="External"/><Relationship Id="rId37" Type="http://schemas.openxmlformats.org/officeDocument/2006/relationships/hyperlink" Target="http://velocity.apache.org/engine/releases/velocity-1.5/user-guide.html" TargetMode="External"/><Relationship Id="rId40" Type="http://schemas.openxmlformats.org/officeDocument/2006/relationships/hyperlink" Target="http://velocity.apache.org/engine/releases/velocity-1.5/user-guide.html" TargetMode="External"/><Relationship Id="rId45" Type="http://schemas.openxmlformats.org/officeDocument/2006/relationships/hyperlink" Target="http://java.apache.org/turbine/" TargetMode="External"/><Relationship Id="rId53" Type="http://schemas.openxmlformats.org/officeDocument/2006/relationships/image" Target="media/image1.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elocity.apache.org/engine/releases/velocity-1.5/user-guide.html" TargetMode="External"/><Relationship Id="rId23" Type="http://schemas.openxmlformats.org/officeDocument/2006/relationships/hyperlink" Target="http://velocity.apache.org/engine/releases/velocity-1.5/user-guide.html" TargetMode="External"/><Relationship Id="rId28" Type="http://schemas.openxmlformats.org/officeDocument/2006/relationships/hyperlink" Target="http://velocity.apache.org/engine/releases/velocity-1.5/user-guide.html" TargetMode="External"/><Relationship Id="rId36" Type="http://schemas.openxmlformats.org/officeDocument/2006/relationships/hyperlink" Target="http://velocity.apache.org/engine/releases/velocity-1.5/user-guide.html" TargetMode="External"/><Relationship Id="rId49" Type="http://schemas.openxmlformats.org/officeDocument/2006/relationships/hyperlink" Target="mailto:dev@velocity.apache.org" TargetMode="External"/><Relationship Id="rId57" Type="http://schemas.openxmlformats.org/officeDocument/2006/relationships/fontTable" Target="fontTable.xml"/><Relationship Id="rId10" Type="http://schemas.openxmlformats.org/officeDocument/2006/relationships/hyperlink" Target="http://velocity.apache.org/engine/releases/velocity-1.5/user-guide.html" TargetMode="External"/><Relationship Id="rId19" Type="http://schemas.openxmlformats.org/officeDocument/2006/relationships/hyperlink" Target="http://velocity.apache.org/engine/releases/velocity-1.5/user-guide.html" TargetMode="External"/><Relationship Id="rId31" Type="http://schemas.openxmlformats.org/officeDocument/2006/relationships/hyperlink" Target="http://velocity.apache.org/engine/releases/velocity-1.5/user-guide.html" TargetMode="External"/><Relationship Id="rId44" Type="http://schemas.openxmlformats.org/officeDocument/2006/relationships/hyperlink" Target="http://www.php.net/" TargetMode="External"/><Relationship Id="rId52" Type="http://schemas.openxmlformats.org/officeDocument/2006/relationships/hyperlink" Target="http://www.liferaytips.com/taxonomy/term/4" TargetMode="External"/><Relationship Id="rId4" Type="http://schemas.openxmlformats.org/officeDocument/2006/relationships/settings" Target="settings.xml"/><Relationship Id="rId9" Type="http://schemas.openxmlformats.org/officeDocument/2006/relationships/hyperlink" Target="http://velocity.apache.org/engine/releases/velocity-1.5/user-guide.html" TargetMode="External"/><Relationship Id="rId14" Type="http://schemas.openxmlformats.org/officeDocument/2006/relationships/hyperlink" Target="http://velocity.apache.org/engine/releases/velocity-1.5/user-guide.html" TargetMode="External"/><Relationship Id="rId22" Type="http://schemas.openxmlformats.org/officeDocument/2006/relationships/hyperlink" Target="http://velocity.apache.org/engine/releases/velocity-1.5/user-guide.html" TargetMode="External"/><Relationship Id="rId27" Type="http://schemas.openxmlformats.org/officeDocument/2006/relationships/hyperlink" Target="http://velocity.apache.org/engine/releases/velocity-1.5/user-guide.html" TargetMode="External"/><Relationship Id="rId30" Type="http://schemas.openxmlformats.org/officeDocument/2006/relationships/hyperlink" Target="http://velocity.apache.org/engine/releases/velocity-1.5/user-guide.html" TargetMode="External"/><Relationship Id="rId35" Type="http://schemas.openxmlformats.org/officeDocument/2006/relationships/hyperlink" Target="http://velocity.apache.org/engine/releases/velocity-1.5/user-guide.html" TargetMode="External"/><Relationship Id="rId43" Type="http://schemas.openxmlformats.org/officeDocument/2006/relationships/hyperlink" Target="http://java.sun.com/products/jsp/" TargetMode="External"/><Relationship Id="rId48" Type="http://schemas.openxmlformats.org/officeDocument/2006/relationships/hyperlink" Target="http://velocity.apache.org/engine/releases/velocity-1.5/developer-guide.html" TargetMode="External"/><Relationship Id="rId56" Type="http://schemas.openxmlformats.org/officeDocument/2006/relationships/hyperlink" Target="http://www.youtube.com/embed/" TargetMode="External"/><Relationship Id="rId8" Type="http://schemas.openxmlformats.org/officeDocument/2006/relationships/hyperlink" Target="http://velocity.apache.org/engine/releases/velocity-1.5/user-guide.html" TargetMode="External"/><Relationship Id="rId51" Type="http://schemas.openxmlformats.org/officeDocument/2006/relationships/hyperlink" Target="http://www.liferaytips.com/taxonomy/term/3"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36</Pages>
  <Words>9936</Words>
  <Characters>54652</Characters>
  <Application>Microsoft Office Word</Application>
  <DocSecurity>0</DocSecurity>
  <Lines>455</Lines>
  <Paragraphs>128</Paragraphs>
  <ScaleCrop>false</ScaleCrop>
  <Company/>
  <LinksUpToDate>false</LinksUpToDate>
  <CharactersWithSpaces>64460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Jeyson Alveiro Vargas Martinez</dc:creator>
  <cp:lastModifiedBy>Jeyson Alveiro Vargas Martinez</cp:lastModifiedBy>
  <cp:revision>1</cp:revision>
  <dcterms:created xsi:type="dcterms:W3CDTF">2013-06-12T02:14:00Z</dcterms:created>
  <dcterms:modified xsi:type="dcterms:W3CDTF">2013-06-12T02:33:00Z</dcterms:modified>
</cp:coreProperties>
</file>