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g"/>
  <Default Extension="png" ContentType="image/png"/>
  <Default Extension="bmp" ContentType="image/bmp"/>
  <Default Extension="gif" ContentType="image/gif"/>
  <Default Extension="tif" ContentType="image/tif"/>
  <Default Extension="pdf" ContentType="application/pdf"/>
  <Default Extension="mov" ContentType="application/movie"/>
  <Default Extension="vml" ContentType="application/vnd.openxmlformats-officedocument.vmlDrawing"/>
  <Default Extension="xlsx" ContentType="application/vnd.openxmlformats-officedocument.spreadsheetml.sheet"/>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document.main+xml"/>
  <Override PartName="/word/settings.xml" ContentType="application/vnd.openxmlformats-officedocument.wordprocessingml.settings+xml"/>
  <Override PartName="/word/fontTable.xml" ContentType="application/vnd.openxmlformats-officedocument.wordprocessingml.fontTable+xml"/>
  <Override PartName="/word/styles.xml" ContentType="application/vnd.openxmlformats-officedocument.wordprocessingml.styl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Relationships>

</file>

<file path=word/document.xml><?xml version="1.0" encoding="utf-8"?>
<w:document xmlns:r="http://schemas.openxmlformats.org/officeDocument/2006/relationships" xmlns:wp="http://schemas.openxmlformats.org/drawingml/2006/wordprocessingDrawing" xmlns:w="http://schemas.openxmlformats.org/wordprocessingml/2006/main" xmlns:w10="urn:schemas-microsoft-com:office:word" xmlns:w14="http://schemas.microsoft.com/office/word/2010/wordml" xmlns:wps="http://schemas.microsoft.com/office/word/2010/wordprocessingShape" xmlns:wpg="http://schemas.microsoft.com/office/word/2010/wordprocessingGroup" xmlns:mc="http://schemas.openxmlformats.org/markup-compatibility/2006" xmlns:v="urn:schemas-microsoft-com:vml" xmlns:o="urn:schemas-microsoft-com:office:office" xmlns:m="http://schemas.openxmlformats.org/officeDocument/2006/math" mc:Ignorable="w14">
  <w:body>
    <w:p>
      <w:pPr>
        <w:pStyle w:val="Normal.0"/>
        <w:ind w:firstLine="0"/>
        <w:jc w:val="center"/>
        <w:rPr>
          <w:b w:val="1"/>
          <w:bCs w:val="1"/>
        </w:rPr>
      </w:pPr>
      <w:r>
        <w:rPr>
          <w:b w:val="1"/>
          <w:bCs w:val="1"/>
          <w:rtl w:val="0"/>
          <w:lang w:val="ru-RU"/>
        </w:rPr>
        <w:t xml:space="preserve">ПОРЯДОК ПРЕДСТАВЛЕНИЯ И ЭКСПЕРТИЗЫ </w:t>
        <w:br w:type="textWrapping"/>
        <w:t>ДИПЛОМНОЙ РАБОТЫ</w:t>
      </w:r>
    </w:p>
    <w:p>
      <w:pPr>
        <w:pStyle w:val="Normal.0"/>
        <w:ind w:firstLine="708"/>
        <w:jc w:val="both"/>
        <w:rPr>
          <w:b w:val="1"/>
          <w:bCs w:val="1"/>
        </w:rPr>
      </w:pPr>
      <w:r>
        <w:rPr>
          <w:rStyle w:val="page number"/>
          <w:rtl w:val="0"/>
          <w:lang w:val="ru-RU"/>
        </w:rPr>
        <w:t>Студент представляет научному руководителю готовый текст дипломной работы</w:t>
      </w:r>
      <w:r>
        <w:rPr>
          <w:rStyle w:val="page number"/>
          <w:rtl w:val="0"/>
          <w:lang w:val="ru-RU"/>
        </w:rPr>
        <w:t xml:space="preserve">, </w:t>
      </w:r>
      <w:r>
        <w:rPr>
          <w:rStyle w:val="page number"/>
          <w:rtl w:val="0"/>
          <w:lang w:val="ru-RU"/>
        </w:rPr>
        <w:t xml:space="preserve">подписанный им и консультантами </w:t>
      </w:r>
      <w:r>
        <w:rPr>
          <w:rStyle w:val="page number"/>
          <w:rtl w:val="0"/>
          <w:lang w:val="ru-RU"/>
        </w:rPr>
        <w:t>(</w:t>
      </w:r>
      <w:r>
        <w:rPr>
          <w:rStyle w:val="page number"/>
          <w:rtl w:val="0"/>
          <w:lang w:val="ru-RU"/>
        </w:rPr>
        <w:t>при наличии</w:t>
      </w:r>
      <w:r>
        <w:rPr>
          <w:rStyle w:val="page number"/>
          <w:rtl w:val="0"/>
          <w:lang w:val="ru-RU"/>
        </w:rPr>
        <w:t xml:space="preserve">) </w:t>
      </w:r>
      <w:r>
        <w:rPr>
          <w:rStyle w:val="page number"/>
          <w:rtl w:val="0"/>
          <w:lang w:val="ru-RU"/>
        </w:rPr>
        <w:t>в сроки</w:t>
      </w:r>
      <w:r>
        <w:rPr>
          <w:rStyle w:val="page number"/>
          <w:rtl w:val="0"/>
          <w:lang w:val="ru-RU"/>
        </w:rPr>
        <w:t xml:space="preserve">, </w:t>
      </w:r>
      <w:r>
        <w:rPr>
          <w:rStyle w:val="page number"/>
          <w:rtl w:val="0"/>
          <w:lang w:val="ru-RU"/>
        </w:rPr>
        <w:t>определенные в задании на дипломную работу</w:t>
      </w:r>
      <w:r>
        <w:rPr>
          <w:rStyle w:val="page number"/>
          <w:rtl w:val="0"/>
          <w:lang w:val="ru-RU"/>
        </w:rPr>
        <w:t xml:space="preserve">, </w:t>
      </w:r>
      <w:r>
        <w:rPr>
          <w:rStyle w:val="page number"/>
          <w:rtl w:val="0"/>
          <w:lang w:val="ru-RU"/>
        </w:rPr>
        <w:t xml:space="preserve">но не </w:t>
      </w:r>
      <w:r>
        <w:rPr>
          <w:b w:val="1"/>
          <w:bCs w:val="1"/>
          <w:rtl w:val="0"/>
          <w:lang w:val="ru-RU"/>
        </w:rPr>
        <w:t>позднее</w:t>
      </w:r>
      <w:r>
        <w:rPr>
          <w:b w:val="1"/>
          <w:bCs w:val="1"/>
          <w:rtl w:val="0"/>
          <w:lang w:val="ru-RU"/>
        </w:rPr>
        <w:t xml:space="preserve">, </w:t>
      </w:r>
      <w:r>
        <w:rPr>
          <w:b w:val="1"/>
          <w:bCs w:val="1"/>
          <w:rtl w:val="0"/>
          <w:lang w:val="ru-RU"/>
        </w:rPr>
        <w:t>чем за</w:t>
      </w:r>
      <w:r>
        <w:rPr>
          <w:rStyle w:val="page number"/>
          <w:rtl w:val="0"/>
          <w:lang w:val="ru-RU"/>
        </w:rPr>
        <w:t xml:space="preserve"> </w:t>
      </w:r>
      <w:r>
        <w:rPr>
          <w:b w:val="1"/>
          <w:bCs w:val="1"/>
          <w:rtl w:val="0"/>
          <w:lang w:val="ru-RU"/>
        </w:rPr>
        <w:t xml:space="preserve">4 </w:t>
      </w:r>
      <w:r>
        <w:rPr>
          <w:b w:val="1"/>
          <w:bCs w:val="1"/>
          <w:rtl w:val="0"/>
          <w:lang w:val="ru-RU"/>
        </w:rPr>
        <w:t>недели до защиты</w:t>
      </w:r>
      <w:r>
        <w:rPr>
          <w:b w:val="1"/>
          <w:bCs w:val="1"/>
          <w:rtl w:val="0"/>
          <w:lang w:val="ru-RU"/>
        </w:rPr>
        <w:t xml:space="preserve">. </w:t>
      </w:r>
    </w:p>
    <w:p>
      <w:pPr>
        <w:pStyle w:val="Normal.0"/>
        <w:ind w:firstLine="708"/>
        <w:jc w:val="both"/>
        <w:rPr>
          <w:rStyle w:val="page number"/>
        </w:rPr>
      </w:pPr>
      <w:r>
        <w:rPr>
          <w:rStyle w:val="page number"/>
          <w:rtl w:val="0"/>
          <w:lang w:val="ru-RU"/>
        </w:rPr>
        <w:t>Научный руководитель пишет отзыв на дипломную работу по форме Ф </w:t>
      </w:r>
      <w:r>
        <w:rPr>
          <w:rStyle w:val="page number"/>
          <w:rtl w:val="0"/>
          <w:lang w:val="ru-RU"/>
        </w:rPr>
        <w:t xml:space="preserve">20067, </w:t>
      </w:r>
      <w:r>
        <w:rPr>
          <w:rStyle w:val="page number"/>
          <w:rtl w:val="0"/>
          <w:lang w:val="ru-RU"/>
        </w:rPr>
        <w:t>в котором должны быть отмечены</w:t>
      </w:r>
      <w:r>
        <w:rPr>
          <w:rStyle w:val="page number"/>
          <w:rtl w:val="0"/>
          <w:lang w:val="ru-RU"/>
        </w:rPr>
        <w:t xml:space="preserve">: </w:t>
      </w:r>
      <w:r>
        <w:rPr>
          <w:rStyle w:val="page number"/>
          <w:rtl w:val="0"/>
          <w:lang w:val="ru-RU"/>
        </w:rPr>
        <w:t>актуальность темы дипломной работы</w:t>
      </w:r>
      <w:r>
        <w:rPr>
          <w:rStyle w:val="page number"/>
          <w:rtl w:val="0"/>
          <w:lang w:val="ru-RU"/>
        </w:rPr>
        <w:t xml:space="preserve">; </w:t>
      </w:r>
      <w:r>
        <w:rPr>
          <w:rStyle w:val="page number"/>
          <w:rtl w:val="0"/>
          <w:lang w:val="ru-RU"/>
        </w:rPr>
        <w:t>степень решенности поставленной задачи</w:t>
      </w:r>
      <w:r>
        <w:rPr>
          <w:rStyle w:val="page number"/>
          <w:rtl w:val="0"/>
          <w:lang w:val="ru-RU"/>
        </w:rPr>
        <w:t xml:space="preserve">; </w:t>
      </w:r>
      <w:r>
        <w:rPr>
          <w:rStyle w:val="page number"/>
          <w:rtl w:val="0"/>
          <w:lang w:val="ru-RU"/>
        </w:rPr>
        <w:t>степень самостоятельности и инициативности студента</w:t>
      </w:r>
      <w:r>
        <w:rPr>
          <w:rStyle w:val="page number"/>
          <w:rtl w:val="0"/>
          <w:lang w:val="ru-RU"/>
        </w:rPr>
        <w:t xml:space="preserve">; </w:t>
      </w:r>
      <w:r>
        <w:rPr>
          <w:rStyle w:val="page number"/>
          <w:rtl w:val="0"/>
          <w:lang w:val="ru-RU"/>
        </w:rPr>
        <w:t>умение студента пользоваться специальной литературой</w:t>
      </w:r>
      <w:r>
        <w:rPr>
          <w:rStyle w:val="page number"/>
          <w:rtl w:val="0"/>
          <w:lang w:val="ru-RU"/>
        </w:rPr>
        <w:t xml:space="preserve">; </w:t>
      </w:r>
      <w:r>
        <w:rPr>
          <w:rStyle w:val="page number"/>
          <w:rtl w:val="0"/>
          <w:lang w:val="ru-RU"/>
        </w:rPr>
        <w:t>способности студента к инженерной или исследовательской работе</w:t>
      </w:r>
      <w:r>
        <w:rPr>
          <w:rStyle w:val="page number"/>
          <w:rtl w:val="0"/>
          <w:lang w:val="ru-RU"/>
        </w:rPr>
        <w:t xml:space="preserve">; </w:t>
      </w:r>
      <w:r>
        <w:rPr>
          <w:rStyle w:val="page number"/>
          <w:rtl w:val="0"/>
          <w:lang w:val="ru-RU"/>
        </w:rPr>
        <w:t>возможность использования полученных результатов на практике</w:t>
      </w:r>
      <w:r>
        <w:rPr>
          <w:rStyle w:val="page number"/>
          <w:rtl w:val="0"/>
          <w:lang w:val="ru-RU"/>
        </w:rPr>
        <w:t xml:space="preserve">; </w:t>
      </w:r>
      <w:r>
        <w:rPr>
          <w:rStyle w:val="page number"/>
          <w:rtl w:val="0"/>
          <w:lang w:val="ru-RU"/>
        </w:rPr>
        <w:t>возможность присвоения выпускнику соответствующей квалификации</w:t>
      </w:r>
      <w:r>
        <w:rPr>
          <w:rStyle w:val="page number"/>
          <w:rtl w:val="0"/>
          <w:lang w:val="ru-RU"/>
        </w:rPr>
        <w:t>.</w:t>
      </w:r>
    </w:p>
    <w:p>
      <w:pPr>
        <w:pStyle w:val="Normal.0"/>
        <w:ind w:firstLine="708"/>
        <w:jc w:val="both"/>
        <w:rPr>
          <w:rStyle w:val="page number"/>
        </w:rPr>
      </w:pPr>
      <w:r>
        <w:rPr>
          <w:rStyle w:val="page number"/>
          <w:rtl w:val="0"/>
          <w:lang w:val="ru-RU"/>
        </w:rPr>
        <w:t xml:space="preserve">Дипломная работа </w:t>
      </w:r>
      <w:r>
        <w:rPr>
          <w:rStyle w:val="page number"/>
          <w:rtl w:val="0"/>
          <w:lang w:val="ru-RU"/>
        </w:rPr>
        <w:t>(</w:t>
      </w:r>
      <w:r>
        <w:rPr>
          <w:rStyle w:val="page number"/>
          <w:rtl w:val="0"/>
          <w:lang w:val="ru-RU"/>
        </w:rPr>
        <w:t>в переплетенном виде</w:t>
      </w:r>
      <w:r>
        <w:rPr>
          <w:rStyle w:val="page number"/>
          <w:rtl w:val="0"/>
          <w:lang w:val="ru-RU"/>
        </w:rPr>
        <w:t xml:space="preserve">, </w:t>
      </w:r>
      <w:r>
        <w:rPr>
          <w:rStyle w:val="page number"/>
          <w:rtl w:val="0"/>
          <w:lang w:val="ru-RU"/>
        </w:rPr>
        <w:t>а также в электронном виде</w:t>
      </w:r>
      <w:r>
        <w:rPr>
          <w:rStyle w:val="page number"/>
          <w:rtl w:val="0"/>
          <w:lang w:val="ru-RU"/>
        </w:rPr>
        <w:t xml:space="preserve">) </w:t>
      </w:r>
      <w:r>
        <w:rPr>
          <w:rStyle w:val="page number"/>
          <w:rtl w:val="0"/>
          <w:lang w:val="ru-RU"/>
        </w:rPr>
        <w:t xml:space="preserve">и отзыв руководителя на дипломную работу </w:t>
      </w:r>
      <w:r>
        <w:rPr>
          <w:b w:val="1"/>
          <w:bCs w:val="1"/>
          <w:rtl w:val="0"/>
          <w:lang w:val="ru-RU"/>
        </w:rPr>
        <w:t>не позднее</w:t>
      </w:r>
      <w:r>
        <w:rPr>
          <w:b w:val="1"/>
          <w:bCs w:val="1"/>
          <w:rtl w:val="0"/>
          <w:lang w:val="ru-RU"/>
        </w:rPr>
        <w:t xml:space="preserve">, </w:t>
      </w:r>
      <w:r>
        <w:rPr>
          <w:b w:val="1"/>
          <w:bCs w:val="1"/>
          <w:rtl w:val="0"/>
          <w:lang w:val="ru-RU"/>
        </w:rPr>
        <w:t>чем за три недели до защиты</w:t>
      </w:r>
      <w:r>
        <w:rPr>
          <w:rStyle w:val="page number"/>
          <w:rtl w:val="0"/>
          <w:lang w:val="ru-RU"/>
        </w:rPr>
        <w:t xml:space="preserve"> дипломной работы представляются заведующему выпускающей кафедрой</w:t>
      </w:r>
      <w:r>
        <w:rPr>
          <w:rStyle w:val="page number"/>
          <w:rtl w:val="0"/>
          <w:lang w:val="ru-RU"/>
        </w:rPr>
        <w:t xml:space="preserve">, </w:t>
      </w:r>
      <w:r>
        <w:rPr>
          <w:rStyle w:val="page number"/>
          <w:rtl w:val="0"/>
          <w:lang w:val="ru-RU"/>
        </w:rPr>
        <w:t>который решает вопрос о возможности допуска обучающегося к защите дипломной работы</w:t>
      </w:r>
      <w:r>
        <w:rPr>
          <w:rStyle w:val="page number"/>
          <w:rtl w:val="0"/>
          <w:lang w:val="ru-RU"/>
        </w:rPr>
        <w:t xml:space="preserve">. </w:t>
      </w:r>
    </w:p>
    <w:p>
      <w:pPr>
        <w:pStyle w:val="Normal.0"/>
        <w:ind w:firstLine="708"/>
        <w:jc w:val="both"/>
        <w:rPr>
          <w:rStyle w:val="page number"/>
        </w:rPr>
      </w:pPr>
      <w:r>
        <w:rPr>
          <w:rStyle w:val="page number"/>
          <w:rtl w:val="0"/>
          <w:lang w:val="ru-RU"/>
        </w:rPr>
        <w:t>Дипломная работа может быть проверена системой «Антиплагиат»</w:t>
      </w:r>
      <w:r>
        <w:rPr>
          <w:rStyle w:val="page number"/>
          <w:rtl w:val="0"/>
          <w:lang w:val="ru-RU"/>
        </w:rPr>
        <w:t xml:space="preserve">. </w:t>
      </w:r>
      <w:r>
        <w:rPr>
          <w:rStyle w:val="page number"/>
          <w:rtl w:val="0"/>
          <w:lang w:val="ru-RU"/>
        </w:rPr>
        <w:t>Результаты проверки учитываются при допуске к защите и при выставлении итоговой оценки</w:t>
      </w:r>
      <w:r>
        <w:rPr>
          <w:rStyle w:val="page number"/>
          <w:rtl w:val="0"/>
          <w:lang w:val="ru-RU"/>
        </w:rPr>
        <w:t xml:space="preserve">. </w:t>
      </w:r>
      <w:r>
        <w:rPr>
          <w:rStyle w:val="page number"/>
          <w:rtl w:val="0"/>
          <w:lang w:val="ru-RU"/>
        </w:rPr>
        <w:t>Студент несет ответственность за предоставление своей дипломной работы на проверку системой «Антиплагиат»</w:t>
      </w:r>
      <w:r>
        <w:rPr>
          <w:rStyle w:val="page number"/>
          <w:rtl w:val="0"/>
          <w:lang w:val="ru-RU"/>
        </w:rPr>
        <w:t xml:space="preserve">. </w:t>
      </w:r>
    </w:p>
    <w:p>
      <w:pPr>
        <w:pStyle w:val="Normal.0"/>
        <w:ind w:firstLine="708"/>
        <w:jc w:val="both"/>
        <w:rPr>
          <w:rStyle w:val="page number"/>
        </w:rPr>
      </w:pPr>
      <w:r>
        <w:rPr>
          <w:rStyle w:val="page number"/>
          <w:rtl w:val="0"/>
          <w:lang w:val="ru-RU"/>
        </w:rPr>
        <w:t xml:space="preserve">Для определения возможности допуска обучающегося к защите дипломной работы на выпускающей кафедре </w:t>
      </w:r>
      <w:r>
        <w:rPr>
          <w:b w:val="1"/>
          <w:bCs w:val="1"/>
          <w:rtl w:val="0"/>
          <w:lang w:val="ru-RU"/>
        </w:rPr>
        <w:t>создаются рабочие комиссии</w:t>
      </w:r>
      <w:r>
        <w:rPr>
          <w:rStyle w:val="page number"/>
          <w:rtl w:val="0"/>
          <w:lang w:val="ru-RU"/>
        </w:rPr>
        <w:t xml:space="preserve">, </w:t>
      </w:r>
      <w:r>
        <w:rPr>
          <w:rStyle w:val="page number"/>
          <w:rtl w:val="0"/>
          <w:lang w:val="ru-RU"/>
        </w:rPr>
        <w:t>которые определяют соответствие дипломной работы заданию и требуемому объему выполнения</w:t>
      </w:r>
      <w:r>
        <w:rPr>
          <w:rStyle w:val="page number"/>
          <w:rtl w:val="0"/>
          <w:lang w:val="ru-RU"/>
        </w:rPr>
        <w:t xml:space="preserve">. </w:t>
      </w:r>
      <w:r>
        <w:rPr>
          <w:rStyle w:val="page number"/>
          <w:rtl w:val="0"/>
          <w:lang w:val="ru-RU"/>
        </w:rPr>
        <w:t>Рабочие комиссии могут заслушивать руководителя дипломной работы обучающегося</w:t>
      </w:r>
      <w:r>
        <w:rPr>
          <w:rStyle w:val="page number"/>
          <w:rtl w:val="0"/>
          <w:lang w:val="ru-RU"/>
        </w:rPr>
        <w:t xml:space="preserve">. </w:t>
      </w:r>
    </w:p>
    <w:p>
      <w:pPr>
        <w:pStyle w:val="Normal.0"/>
        <w:ind w:firstLine="708"/>
        <w:jc w:val="both"/>
        <w:rPr>
          <w:rStyle w:val="page number"/>
        </w:rPr>
      </w:pPr>
      <w:r>
        <w:rPr>
          <w:rStyle w:val="page number"/>
          <w:rtl w:val="0"/>
          <w:lang w:val="ru-RU"/>
        </w:rPr>
        <w:t>Допуск обучающегося к защите дипломной работы фиксируется подписью заведующего кафедрой на титульном листе дипломного проекта</w:t>
      </w:r>
      <w:r>
        <w:rPr>
          <w:rStyle w:val="page number"/>
          <w:rtl w:val="0"/>
          <w:lang w:val="ru-RU"/>
        </w:rPr>
        <w:t xml:space="preserve">. </w:t>
      </w:r>
    </w:p>
    <w:p>
      <w:pPr>
        <w:pStyle w:val="Normal.0"/>
        <w:ind w:firstLine="708"/>
        <w:jc w:val="both"/>
        <w:rPr>
          <w:rStyle w:val="page number"/>
        </w:rPr>
      </w:pPr>
      <w:r>
        <w:rPr>
          <w:rStyle w:val="page number"/>
          <w:rtl w:val="0"/>
          <w:lang w:val="ru-RU"/>
        </w:rPr>
        <w:t>Если заведующий кафедрой или рабочая комиссия установили несоответствие дипломной работы заданию и требуемому объему выполнения</w:t>
      </w:r>
      <w:r>
        <w:rPr>
          <w:rStyle w:val="page number"/>
          <w:rtl w:val="0"/>
          <w:lang w:val="ru-RU"/>
        </w:rPr>
        <w:t xml:space="preserve">, </w:t>
      </w:r>
      <w:r>
        <w:rPr>
          <w:rStyle w:val="page number"/>
          <w:rtl w:val="0"/>
          <w:lang w:val="ru-RU"/>
        </w:rPr>
        <w:t xml:space="preserve">вопрос о допуске обучающегося к защите дипломной работы рассматривается </w:t>
      </w:r>
      <w:r>
        <w:rPr>
          <w:b w:val="1"/>
          <w:bCs w:val="1"/>
          <w:rtl w:val="0"/>
          <w:lang w:val="ru-RU"/>
        </w:rPr>
        <w:t>на заседании кафедры</w:t>
      </w:r>
      <w:r>
        <w:rPr>
          <w:rStyle w:val="page number"/>
          <w:rtl w:val="0"/>
          <w:lang w:val="ru-RU"/>
        </w:rPr>
        <w:t xml:space="preserve"> с участием руководителя дипломной работы</w:t>
      </w:r>
      <w:r>
        <w:rPr>
          <w:rStyle w:val="page number"/>
          <w:rtl w:val="0"/>
          <w:lang w:val="ru-RU"/>
        </w:rPr>
        <w:t xml:space="preserve">. </w:t>
      </w:r>
    </w:p>
    <w:p>
      <w:pPr>
        <w:pStyle w:val="Normal.0"/>
        <w:ind w:firstLine="708"/>
        <w:jc w:val="both"/>
        <w:rPr>
          <w:rStyle w:val="page number"/>
        </w:rPr>
      </w:pPr>
      <w:r>
        <w:rPr>
          <w:rStyle w:val="page number"/>
          <w:rtl w:val="0"/>
          <w:lang w:val="ru-RU"/>
        </w:rPr>
        <w:t>При выявлении несоответствия дипломной работы предъявляемым к ней требованиям работа подлежит доработке</w:t>
      </w:r>
      <w:r>
        <w:rPr>
          <w:rStyle w:val="page number"/>
          <w:rtl w:val="0"/>
          <w:lang w:val="ru-RU"/>
        </w:rPr>
        <w:t xml:space="preserve">. </w:t>
      </w:r>
    </w:p>
    <w:p>
      <w:pPr>
        <w:pStyle w:val="Normal.0"/>
        <w:ind w:firstLine="708"/>
        <w:jc w:val="both"/>
        <w:rPr>
          <w:rStyle w:val="page number"/>
        </w:rPr>
      </w:pPr>
      <w:r>
        <w:rPr>
          <w:rStyle w:val="page number"/>
          <w:rtl w:val="0"/>
          <w:lang w:val="ru-RU"/>
        </w:rPr>
        <w:t>После доработки студент представляет дипломную работу повторно в установленный заведующим кафедрой или комиссией срок</w:t>
      </w:r>
      <w:r>
        <w:rPr>
          <w:rStyle w:val="page number"/>
          <w:rtl w:val="0"/>
          <w:lang w:val="ru-RU"/>
        </w:rPr>
        <w:t xml:space="preserve">. </w:t>
      </w:r>
      <w:r>
        <w:rPr>
          <w:rStyle w:val="page number"/>
          <w:rtl w:val="0"/>
          <w:lang w:val="ru-RU"/>
        </w:rPr>
        <w:t>При отрицательном заключении кафедры выписка из протокола ее заседания представляется деканом факультета на утверждение ректору</w:t>
      </w:r>
      <w:r>
        <w:rPr>
          <w:rStyle w:val="page number"/>
          <w:rtl w:val="0"/>
          <w:lang w:val="ru-RU"/>
        </w:rPr>
        <w:t xml:space="preserve">, </w:t>
      </w:r>
      <w:r>
        <w:rPr>
          <w:rStyle w:val="page number"/>
          <w:rtl w:val="0"/>
          <w:lang w:val="ru-RU"/>
        </w:rPr>
        <w:t>после чего обучающийся информируется о том</w:t>
      </w:r>
      <w:r>
        <w:rPr>
          <w:rStyle w:val="page number"/>
          <w:rtl w:val="0"/>
          <w:lang w:val="ru-RU"/>
        </w:rPr>
        <w:t xml:space="preserve">, </w:t>
      </w:r>
      <w:r>
        <w:rPr>
          <w:rStyle w:val="page number"/>
          <w:rtl w:val="0"/>
          <w:lang w:val="ru-RU"/>
        </w:rPr>
        <w:t>что он не допускается к защите дипломной работы</w:t>
      </w:r>
      <w:r>
        <w:rPr>
          <w:rStyle w:val="page number"/>
          <w:rtl w:val="0"/>
          <w:lang w:val="ru-RU"/>
        </w:rPr>
        <w:t xml:space="preserve">. </w:t>
      </w:r>
    </w:p>
    <w:p>
      <w:pPr>
        <w:pStyle w:val="Normal.0"/>
        <w:ind w:firstLine="708"/>
        <w:jc w:val="both"/>
        <w:rPr>
          <w:rStyle w:val="page number"/>
        </w:rPr>
      </w:pPr>
      <w:r>
        <w:rPr>
          <w:rStyle w:val="page number"/>
          <w:rtl w:val="0"/>
          <w:lang w:val="ru-RU"/>
        </w:rPr>
        <w:t>Дипломные работы</w:t>
      </w:r>
      <w:r>
        <w:rPr>
          <w:rStyle w:val="page number"/>
          <w:rtl w:val="0"/>
          <w:lang w:val="ru-RU"/>
        </w:rPr>
        <w:t xml:space="preserve">, </w:t>
      </w:r>
      <w:r>
        <w:rPr>
          <w:rStyle w:val="page number"/>
          <w:rtl w:val="0"/>
          <w:lang w:val="ru-RU"/>
        </w:rPr>
        <w:t>допущенные выпускающей кафедрой к защите</w:t>
      </w:r>
      <w:r>
        <w:rPr>
          <w:rStyle w:val="page number"/>
          <w:rtl w:val="0"/>
          <w:lang w:val="ru-RU"/>
        </w:rPr>
        <w:t xml:space="preserve">, </w:t>
      </w:r>
      <w:r>
        <w:rPr>
          <w:rStyle w:val="page number"/>
          <w:rtl w:val="0"/>
          <w:lang w:val="ru-RU"/>
        </w:rPr>
        <w:t>направляются заведующим кафедрой на рецензию</w:t>
      </w:r>
      <w:r>
        <w:rPr>
          <w:rStyle w:val="page number"/>
          <w:rtl w:val="0"/>
          <w:lang w:val="ru-RU"/>
        </w:rPr>
        <w:t xml:space="preserve">. </w:t>
      </w:r>
      <w:r>
        <w:rPr>
          <w:rStyle w:val="page number"/>
          <w:rtl w:val="0"/>
          <w:lang w:val="ru-RU"/>
        </w:rPr>
        <w:t xml:space="preserve">Рецензенту для ознакомления с дипломной работой и подготовки рецензии </w:t>
      </w:r>
      <w:r>
        <w:rPr>
          <w:b w:val="1"/>
          <w:bCs w:val="1"/>
          <w:rtl w:val="0"/>
          <w:lang w:val="ru-RU"/>
        </w:rPr>
        <w:t xml:space="preserve">отводится до </w:t>
      </w:r>
      <w:r>
        <w:rPr>
          <w:b w:val="1"/>
          <w:bCs w:val="1"/>
          <w:rtl w:val="0"/>
          <w:lang w:val="ru-RU"/>
        </w:rPr>
        <w:t xml:space="preserve">10 </w:t>
      </w:r>
      <w:r>
        <w:rPr>
          <w:b w:val="1"/>
          <w:bCs w:val="1"/>
          <w:rtl w:val="0"/>
          <w:lang w:val="ru-RU"/>
        </w:rPr>
        <w:t>дней</w:t>
      </w:r>
      <w:r>
        <w:rPr>
          <w:b w:val="1"/>
          <w:bCs w:val="1"/>
          <w:rtl w:val="0"/>
          <w:lang w:val="ru-RU"/>
        </w:rPr>
        <w:t>.</w:t>
      </w:r>
      <w:r>
        <w:rPr>
          <w:rStyle w:val="page number"/>
          <w:rtl w:val="0"/>
          <w:lang w:val="ru-RU"/>
        </w:rPr>
        <w:t xml:space="preserve"> </w:t>
      </w:r>
    </w:p>
    <w:p>
      <w:pPr>
        <w:pStyle w:val="Normal.0"/>
        <w:ind w:firstLine="708"/>
        <w:jc w:val="both"/>
        <w:rPr>
          <w:rStyle w:val="page number"/>
        </w:rPr>
      </w:pPr>
      <w:r>
        <w:rPr>
          <w:rStyle w:val="page number"/>
          <w:rtl w:val="0"/>
          <w:lang w:val="ru-RU"/>
        </w:rPr>
        <w:t>Рецензент имеет право затребовать у обучающегося  автора дипломной работы дополнительные материалы</w:t>
      </w:r>
      <w:r>
        <w:rPr>
          <w:rStyle w:val="page number"/>
          <w:rtl w:val="0"/>
          <w:lang w:val="ru-RU"/>
        </w:rPr>
        <w:t xml:space="preserve">, </w:t>
      </w:r>
      <w:r>
        <w:rPr>
          <w:rStyle w:val="page number"/>
          <w:rtl w:val="0"/>
          <w:lang w:val="ru-RU"/>
        </w:rPr>
        <w:t>касающиеся проделанной работы</w:t>
      </w:r>
      <w:r>
        <w:rPr>
          <w:rStyle w:val="page number"/>
          <w:rtl w:val="0"/>
          <w:lang w:val="ru-RU"/>
        </w:rPr>
        <w:t xml:space="preserve">. </w:t>
      </w:r>
    </w:p>
    <w:p>
      <w:pPr>
        <w:pStyle w:val="Normal.0"/>
        <w:ind w:firstLine="708"/>
        <w:jc w:val="both"/>
        <w:rPr>
          <w:b w:val="1"/>
          <w:bCs w:val="1"/>
        </w:rPr>
      </w:pPr>
      <w:r>
        <w:rPr>
          <w:rStyle w:val="page number"/>
          <w:rtl w:val="0"/>
          <w:lang w:val="ru-RU"/>
        </w:rPr>
        <w:t xml:space="preserve">Обучающийся должен быть ознакомлен с рецензией </w:t>
      </w:r>
      <w:r>
        <w:rPr>
          <w:b w:val="1"/>
          <w:bCs w:val="1"/>
          <w:rtl w:val="0"/>
          <w:lang w:val="ru-RU"/>
        </w:rPr>
        <w:t>не менее чем за сутки до защиты</w:t>
      </w:r>
      <w:r>
        <w:rPr>
          <w:b w:val="1"/>
          <w:bCs w:val="1"/>
          <w:rtl w:val="0"/>
          <w:lang w:val="ru-RU"/>
        </w:rPr>
        <w:t>.</w:t>
      </w:r>
    </w:p>
    <w:p>
      <w:pPr>
        <w:pStyle w:val="Normal.0"/>
        <w:ind w:firstLine="708"/>
        <w:jc w:val="both"/>
        <w:rPr>
          <w:b w:val="1"/>
          <w:bCs w:val="1"/>
        </w:rPr>
      </w:pPr>
    </w:p>
    <w:p>
      <w:pPr>
        <w:pStyle w:val="Normal.0"/>
        <w:ind w:firstLine="0"/>
        <w:jc w:val="center"/>
        <w:rPr>
          <w:b w:val="1"/>
          <w:bCs w:val="1"/>
        </w:rPr>
      </w:pPr>
      <w:r>
        <w:rPr>
          <w:b w:val="1"/>
          <w:bCs w:val="1"/>
          <w:rtl w:val="0"/>
          <w:lang w:val="ru-RU"/>
        </w:rPr>
        <w:t>Примерный график работ по подготовке к защите дипломной работы</w:t>
      </w:r>
    </w:p>
    <w:p>
      <w:pPr>
        <w:pStyle w:val="Normal.0"/>
        <w:ind w:firstLine="0"/>
        <w:jc w:val="center"/>
        <w:rPr>
          <w:rStyle w:val="page number"/>
        </w:rPr>
      </w:pPr>
      <w:r>
        <w:rPr>
          <w:rStyle w:val="page number"/>
          <w:rtl w:val="0"/>
          <w:lang w:val="ru-RU"/>
        </w:rPr>
        <w:t>(</w:t>
      </w:r>
      <w:r>
        <w:rPr>
          <w:rStyle w:val="page number"/>
          <w:rtl w:val="0"/>
          <w:lang w:val="ru-RU"/>
        </w:rPr>
        <w:t>в скобках указано количество дней</w:t>
      </w:r>
      <w:r>
        <w:rPr>
          <w:rStyle w:val="page number"/>
          <w:rtl w:val="0"/>
          <w:lang w:val="ru-RU"/>
        </w:rPr>
        <w:t xml:space="preserve">, </w:t>
      </w:r>
      <w:r>
        <w:rPr>
          <w:rStyle w:val="page number"/>
          <w:rtl w:val="0"/>
          <w:lang w:val="ru-RU"/>
        </w:rPr>
        <w:t>рекомендуемое системой менеджмента университета – закон</w:t>
      </w:r>
      <w:r>
        <w:rPr>
          <w:rStyle w:val="page number"/>
          <w:rtl w:val="0"/>
          <w:lang w:val="ru-RU"/>
        </w:rPr>
        <w:t xml:space="preserve">, </w:t>
      </w:r>
      <w:r>
        <w:rPr>
          <w:rStyle w:val="page number"/>
          <w:rtl w:val="0"/>
          <w:lang w:val="ru-RU"/>
        </w:rPr>
        <w:t>которому мы должны следовать</w:t>
      </w:r>
      <w:r>
        <w:rPr>
          <w:rStyle w:val="page number"/>
          <w:rtl w:val="0"/>
          <w:lang w:val="ru-RU"/>
        </w:rPr>
        <w:t>)</w:t>
      </w:r>
    </w:p>
    <w:tbl>
      <w:tblPr>
        <w:tblW w:w="9972"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660"/>
        <w:gridCol w:w="3192"/>
        <w:gridCol w:w="3628"/>
        <w:gridCol w:w="2492"/>
      </w:tblGrid>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1</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К началу учебного года</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Возможные темы дипломных работ</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Научные руководители</w:t>
            </w:r>
          </w:p>
        </w:tc>
      </w:tr>
      <w:tr>
        <w:tblPrEx>
          <w:shd w:val="clear" w:color="auto" w:fill="ced7e7"/>
        </w:tblPrEx>
        <w:trPr>
          <w:trHeight w:val="107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2</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Вторая половина сентября</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Выдача заданий на выполнение дипломных работ</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Зав</w:t>
            </w:r>
            <w:r>
              <w:rPr>
                <w:shd w:val="nil" w:color="auto" w:fill="auto"/>
                <w:rtl w:val="0"/>
                <w:lang w:val="ru-RU"/>
              </w:rPr>
              <w:t xml:space="preserve">. </w:t>
            </w:r>
            <w:r>
              <w:rPr>
                <w:shd w:val="nil" w:color="auto" w:fill="auto"/>
                <w:rtl w:val="0"/>
                <w:lang w:val="ru-RU"/>
              </w:rPr>
              <w:t>кафедрой</w:t>
            </w:r>
          </w:p>
        </w:tc>
      </w:tr>
      <w:tr>
        <w:tblPrEx>
          <w:shd w:val="clear" w:color="auto" w:fill="ced7e7"/>
        </w:tblPrEx>
        <w:trPr>
          <w:trHeight w:val="107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pPr>
            <w:r>
              <w:rPr>
                <w:shd w:val="nil" w:color="auto" w:fill="auto"/>
                <w:rtl w:val="0"/>
                <w:lang w:val="ru-RU"/>
              </w:rPr>
              <w:t>3</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pPr>
            <w:r>
              <w:rPr>
                <w:shd w:val="nil" w:color="auto" w:fill="auto"/>
                <w:rtl w:val="0"/>
                <w:lang w:val="ru-RU"/>
              </w:rPr>
              <w:t xml:space="preserve">Последние </w:t>
            </w:r>
            <w:r>
              <w:rPr>
                <w:shd w:val="nil" w:color="auto" w:fill="auto"/>
                <w:rtl w:val="0"/>
                <w:lang w:val="ru-RU"/>
              </w:rPr>
              <w:t xml:space="preserve">10 </w:t>
            </w:r>
            <w:r>
              <w:rPr>
                <w:shd w:val="nil" w:color="auto" w:fill="auto"/>
                <w:rtl w:val="0"/>
                <w:lang w:val="ru-RU"/>
              </w:rPr>
              <w:t>дней преддипломной практики</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pPr>
            <w:r>
              <w:rPr>
                <w:shd w:val="nil" w:color="auto" w:fill="auto"/>
                <w:rtl w:val="0"/>
                <w:lang w:val="ru-RU"/>
              </w:rPr>
              <w:t>Семинар со студентами по ходу преддипломной практики</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Руководители практики</w:t>
            </w:r>
          </w:p>
        </w:tc>
      </w:tr>
      <w:tr>
        <w:tblPrEx>
          <w:shd w:val="clear" w:color="auto" w:fill="ced7e7"/>
        </w:tblPrEx>
        <w:trPr>
          <w:trHeight w:val="143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4</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 xml:space="preserve">За </w:t>
            </w:r>
            <w:r>
              <w:rPr>
                <w:shd w:val="nil" w:color="auto" w:fill="auto"/>
                <w:rtl w:val="0"/>
                <w:lang w:val="ru-RU"/>
              </w:rPr>
              <w:t xml:space="preserve">45 </w:t>
            </w:r>
            <w:r>
              <w:rPr>
                <w:shd w:val="nil" w:color="auto" w:fill="auto"/>
                <w:rtl w:val="0"/>
                <w:lang w:val="ru-RU"/>
              </w:rPr>
              <w:t>дней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Семинар со студентами и  научными руководителями по ходу подготовки дипломных работ</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Зав</w:t>
            </w:r>
            <w:r>
              <w:rPr>
                <w:shd w:val="nil" w:color="auto" w:fill="auto"/>
                <w:rtl w:val="0"/>
                <w:lang w:val="ru-RU"/>
              </w:rPr>
              <w:t xml:space="preserve">. </w:t>
            </w:r>
            <w:r>
              <w:rPr>
                <w:shd w:val="nil" w:color="auto" w:fill="auto"/>
                <w:rtl w:val="0"/>
                <w:lang w:val="ru-RU"/>
              </w:rPr>
              <w:t>кафедрой</w:t>
            </w:r>
          </w:p>
        </w:tc>
      </w:tr>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pPr>
            <w:r>
              <w:rPr>
                <w:shd w:val="nil" w:color="auto" w:fill="auto"/>
                <w:rtl w:val="0"/>
                <w:lang w:val="ru-RU"/>
              </w:rPr>
              <w:t>5</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pPr>
            <w:r>
              <w:rPr>
                <w:shd w:val="nil" w:color="auto" w:fill="auto"/>
                <w:rtl w:val="0"/>
                <w:lang w:val="ru-RU"/>
              </w:rPr>
              <w:t xml:space="preserve">За </w:t>
            </w:r>
            <w:r>
              <w:rPr>
                <w:shd w:val="nil" w:color="auto" w:fill="auto"/>
                <w:rtl w:val="0"/>
                <w:lang w:val="ru-RU"/>
              </w:rPr>
              <w:t xml:space="preserve">28 (36*) </w:t>
            </w:r>
            <w:r>
              <w:rPr>
                <w:shd w:val="nil" w:color="auto" w:fill="auto"/>
                <w:rtl w:val="0"/>
                <w:lang w:val="ru-RU"/>
              </w:rPr>
              <w:t>день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Допуск работы научным руководителем</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Научный руководитель</w:t>
            </w:r>
          </w:p>
        </w:tc>
      </w:tr>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6</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 xml:space="preserve">За </w:t>
            </w:r>
            <w:r>
              <w:rPr>
                <w:shd w:val="nil" w:color="auto" w:fill="auto"/>
                <w:rtl w:val="0"/>
                <w:lang w:val="ru-RU"/>
              </w:rPr>
              <w:t xml:space="preserve">21-28 (36-31*) </w:t>
            </w:r>
            <w:r>
              <w:rPr>
                <w:shd w:val="nil" w:color="auto" w:fill="auto"/>
                <w:rtl w:val="0"/>
                <w:lang w:val="ru-RU"/>
              </w:rPr>
              <w:t>дней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Нормоконтроль и допуск работы комиссией</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Председатели комиссий</w:t>
            </w:r>
          </w:p>
        </w:tc>
      </w:tr>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7</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 xml:space="preserve">За </w:t>
            </w:r>
            <w:r>
              <w:rPr>
                <w:shd w:val="nil" w:color="auto" w:fill="auto"/>
                <w:rtl w:val="0"/>
                <w:lang w:val="ru-RU"/>
              </w:rPr>
              <w:t xml:space="preserve">21 (31*) </w:t>
            </w:r>
            <w:r>
              <w:rPr>
                <w:shd w:val="nil" w:color="auto" w:fill="auto"/>
                <w:rtl w:val="0"/>
                <w:lang w:val="ru-RU"/>
              </w:rPr>
              <w:t>дней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Допуск работы к защите – на заседании кафедры</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Зав</w:t>
            </w:r>
            <w:r>
              <w:rPr>
                <w:shd w:val="nil" w:color="auto" w:fill="auto"/>
                <w:rtl w:val="0"/>
                <w:lang w:val="ru-RU"/>
              </w:rPr>
              <w:t xml:space="preserve">. </w:t>
            </w:r>
            <w:r>
              <w:rPr>
                <w:shd w:val="nil" w:color="auto" w:fill="auto"/>
                <w:rtl w:val="0"/>
                <w:lang w:val="ru-RU"/>
              </w:rPr>
              <w:t>кафедрой</w:t>
            </w:r>
          </w:p>
        </w:tc>
      </w:tr>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8</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 xml:space="preserve">За </w:t>
            </w:r>
            <w:r>
              <w:rPr>
                <w:shd w:val="nil" w:color="auto" w:fill="auto"/>
                <w:rtl w:val="0"/>
                <w:lang w:val="ru-RU"/>
              </w:rPr>
              <w:t xml:space="preserve">11 </w:t>
            </w:r>
            <w:r>
              <w:rPr>
                <w:shd w:val="nil" w:color="auto" w:fill="auto"/>
                <w:rtl w:val="0"/>
                <w:lang w:val="ru-RU"/>
              </w:rPr>
              <w:t>дней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Передать работу на рецензирование</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Отв</w:t>
            </w:r>
            <w:r>
              <w:rPr>
                <w:shd w:val="nil" w:color="auto" w:fill="auto"/>
                <w:rtl w:val="0"/>
                <w:lang w:val="ru-RU"/>
              </w:rPr>
              <w:t xml:space="preserve">. </w:t>
            </w:r>
            <w:r>
              <w:rPr>
                <w:shd w:val="nil" w:color="auto" w:fill="auto"/>
                <w:rtl w:val="0"/>
                <w:lang w:val="ru-RU"/>
              </w:rPr>
              <w:t>секретарь ГЭК</w:t>
            </w:r>
          </w:p>
        </w:tc>
      </w:tr>
      <w:tr>
        <w:tblPrEx>
          <w:shd w:val="clear" w:color="auto" w:fill="ced7e7"/>
        </w:tblPrEx>
        <w:trPr>
          <w:trHeight w:val="719" w:hRule="atLeast"/>
        </w:trPr>
        <w:tc>
          <w:tcPr>
            <w:tcW w:type="dxa" w:w="6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9</w:t>
            </w:r>
          </w:p>
        </w:tc>
        <w:tc>
          <w:tcPr>
            <w:tcW w:type="dxa" w:w="31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 xml:space="preserve">За </w:t>
            </w:r>
            <w:r>
              <w:rPr>
                <w:shd w:val="nil" w:color="auto" w:fill="auto"/>
                <w:rtl w:val="0"/>
                <w:lang w:val="ru-RU"/>
              </w:rPr>
              <w:t xml:space="preserve">1 </w:t>
            </w:r>
            <w:r>
              <w:rPr>
                <w:shd w:val="nil" w:color="auto" w:fill="auto"/>
                <w:rtl w:val="0"/>
                <w:lang w:val="ru-RU"/>
              </w:rPr>
              <w:t>день до защиты</w:t>
            </w:r>
          </w:p>
        </w:tc>
        <w:tc>
          <w:tcPr>
            <w:tcW w:type="dxa" w:w="362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познакомить студента с замечаниями рецензента</w:t>
            </w:r>
          </w:p>
        </w:tc>
        <w:tc>
          <w:tcPr>
            <w:tcW w:type="dxa" w:w="2491"/>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pPr>
            <w:r>
              <w:rPr>
                <w:shd w:val="nil" w:color="auto" w:fill="auto"/>
                <w:rtl w:val="0"/>
                <w:lang w:val="ru-RU"/>
              </w:rPr>
              <w:t>Отв</w:t>
            </w:r>
            <w:r>
              <w:rPr>
                <w:shd w:val="nil" w:color="auto" w:fill="auto"/>
                <w:rtl w:val="0"/>
                <w:lang w:val="ru-RU"/>
              </w:rPr>
              <w:t xml:space="preserve">. </w:t>
            </w:r>
            <w:r>
              <w:rPr>
                <w:shd w:val="nil" w:color="auto" w:fill="auto"/>
                <w:rtl w:val="0"/>
                <w:lang w:val="ru-RU"/>
              </w:rPr>
              <w:t xml:space="preserve">секретарь ГЭК </w:t>
            </w:r>
          </w:p>
        </w:tc>
      </w:tr>
    </w:tbl>
    <w:p>
      <w:pPr>
        <w:pStyle w:val="Normal.0"/>
        <w:widowControl w:val="0"/>
        <w:spacing w:line="240" w:lineRule="auto"/>
        <w:ind w:firstLine="0"/>
        <w:jc w:val="center"/>
        <w:rPr>
          <w:rStyle w:val="page number"/>
        </w:rPr>
      </w:pPr>
    </w:p>
    <w:p>
      <w:pPr>
        <w:pStyle w:val="Normal.0"/>
        <w:spacing w:line="240" w:lineRule="auto"/>
        <w:ind w:firstLine="0"/>
        <w:jc w:val="center"/>
        <w:rPr>
          <w:rStyle w:val="page number"/>
        </w:rPr>
      </w:pPr>
      <w:r>
        <w:rPr>
          <w:rStyle w:val="page number"/>
          <w:rtl w:val="0"/>
          <w:lang w:val="ru-RU"/>
        </w:rPr>
        <w:t xml:space="preserve">* </w:t>
      </w:r>
      <w:r>
        <w:rPr>
          <w:rStyle w:val="page number"/>
          <w:rtl w:val="0"/>
          <w:lang w:val="ru-RU"/>
        </w:rPr>
        <w:t>Требования системы менеджмента университета</w:t>
      </w:r>
    </w:p>
    <w:p>
      <w:pPr>
        <w:pStyle w:val="Normal.0"/>
        <w:spacing w:after="200" w:line="276" w:lineRule="auto"/>
        <w:ind w:firstLine="0"/>
      </w:pPr>
      <w:r>
        <w:rPr>
          <w:rStyle w:val="page number"/>
          <w:rFonts w:ascii="Arial Unicode MS" w:cs="Arial Unicode MS" w:hAnsi="Arial Unicode MS" w:eastAsia="Arial Unicode MS"/>
          <w:b w:val="0"/>
          <w:bCs w:val="0"/>
          <w:i w:val="0"/>
          <w:iCs w:val="0"/>
        </w:rPr>
        <w:br w:type="page"/>
      </w:r>
    </w:p>
    <w:p>
      <w:pPr>
        <w:pStyle w:val="Normal.0"/>
        <w:spacing w:line="240" w:lineRule="auto"/>
        <w:ind w:firstLine="0"/>
        <w:jc w:val="center"/>
        <w:rPr>
          <w:b w:val="1"/>
          <w:bCs w:val="1"/>
        </w:rPr>
      </w:pPr>
    </w:p>
    <w:p>
      <w:pPr>
        <w:pStyle w:val="Normal.0"/>
        <w:spacing w:line="240" w:lineRule="auto"/>
        <w:ind w:firstLine="0"/>
        <w:jc w:val="center"/>
        <w:rPr>
          <w:b w:val="1"/>
          <w:bCs w:val="1"/>
        </w:rPr>
      </w:pPr>
      <w:r>
        <w:rPr>
          <w:b w:val="1"/>
          <w:bCs w:val="1"/>
          <w:rtl w:val="0"/>
          <w:lang w:val="ru-RU"/>
        </w:rPr>
        <w:t>Последовательность компоновки дипломной</w:t>
      </w:r>
      <w:r>
        <w:rPr>
          <w:b w:val="1"/>
          <w:bCs w:val="1"/>
          <w:rtl w:val="0"/>
          <w:lang w:val="ru-RU"/>
        </w:rPr>
        <w:t>/</w:t>
      </w:r>
      <w:r>
        <w:rPr>
          <w:b w:val="1"/>
          <w:bCs w:val="1"/>
          <w:rtl w:val="0"/>
          <w:lang w:val="ru-RU"/>
        </w:rPr>
        <w:t>курсовой работы</w:t>
      </w:r>
      <w:r>
        <w:rPr>
          <w:b w:val="1"/>
          <w:bCs w:val="1"/>
          <w:rtl w:val="0"/>
          <w:lang w:val="ru-RU"/>
        </w:rPr>
        <w:t>:</w:t>
      </w:r>
    </w:p>
    <w:p>
      <w:pPr>
        <w:pStyle w:val="Normal.0"/>
        <w:spacing w:line="240" w:lineRule="auto"/>
        <w:jc w:val="center"/>
        <w:rPr>
          <w:b w:val="1"/>
          <w:bCs w:val="1"/>
        </w:rPr>
      </w:pPr>
    </w:p>
    <w:p>
      <w:pPr>
        <w:pStyle w:val="List Paragraph"/>
        <w:numPr>
          <w:ilvl w:val="0"/>
          <w:numId w:val="2"/>
        </w:numPr>
        <w:bidi w:val="0"/>
        <w:spacing w:line="240" w:lineRule="auto"/>
        <w:ind w:right="0"/>
        <w:jc w:val="left"/>
        <w:rPr>
          <w:rtl w:val="0"/>
          <w:lang w:val="ru-RU"/>
        </w:rPr>
      </w:pPr>
      <w:r>
        <w:rPr>
          <w:rStyle w:val="page number"/>
          <w:rtl w:val="0"/>
          <w:lang w:val="ru-RU"/>
        </w:rPr>
        <w:t>жесткая папка</w:t>
      </w:r>
      <w:r>
        <w:rPr>
          <w:rStyle w:val="page number"/>
          <w:rtl w:val="0"/>
          <w:lang w:val="ru-RU"/>
        </w:rPr>
        <w:t xml:space="preserve">, </w:t>
      </w:r>
      <w:r>
        <w:rPr>
          <w:rStyle w:val="page number"/>
          <w:rtl w:val="0"/>
          <w:lang w:val="ru-RU"/>
        </w:rPr>
        <w:t xml:space="preserve">на трех дырочках со шнурком </w:t>
      </w:r>
      <w:r>
        <w:rPr>
          <w:rStyle w:val="page number"/>
          <w:rtl w:val="0"/>
          <w:lang w:val="ru-RU"/>
        </w:rPr>
        <w:t>(</w:t>
      </w:r>
      <w:r>
        <w:rPr>
          <w:rStyle w:val="page number"/>
          <w:rtl w:val="0"/>
          <w:lang w:val="ru-RU"/>
        </w:rPr>
        <w:t>для курсовой  мягкая</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 xml:space="preserve">пустой файл для вложения Отзыва и Рецензии </w:t>
      </w:r>
      <w:r>
        <w:rPr>
          <w:rStyle w:val="page number"/>
          <w:rtl w:val="0"/>
          <w:lang w:val="ru-RU"/>
        </w:rPr>
        <w:t>(</w:t>
      </w:r>
      <w:r>
        <w:rPr>
          <w:rStyle w:val="page number"/>
          <w:rtl w:val="0"/>
          <w:lang w:val="ru-RU"/>
        </w:rPr>
        <w:t>только для дипломной</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титульный лист</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 xml:space="preserve">задание на дипломную </w:t>
      </w:r>
      <w:r>
        <w:rPr>
          <w:rStyle w:val="page number"/>
          <w:rtl w:val="0"/>
          <w:lang w:val="ru-RU"/>
        </w:rPr>
        <w:t xml:space="preserve">/ </w:t>
      </w:r>
      <w:r>
        <w:rPr>
          <w:rStyle w:val="page number"/>
          <w:rtl w:val="0"/>
          <w:lang w:val="ru-RU"/>
        </w:rPr>
        <w:t xml:space="preserve">курсовую работу </w:t>
      </w:r>
      <w:r>
        <w:rPr>
          <w:rStyle w:val="page number"/>
          <w:rtl w:val="0"/>
          <w:lang w:val="ru-RU"/>
        </w:rPr>
        <w:t>(</w:t>
      </w:r>
      <w:r>
        <w:rPr>
          <w:rStyle w:val="page number"/>
          <w:rtl w:val="0"/>
          <w:lang w:val="ru-RU"/>
        </w:rPr>
        <w:t>подшить</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 xml:space="preserve">реферат </w:t>
      </w:r>
      <w:r>
        <w:rPr>
          <w:rStyle w:val="page number"/>
          <w:rtl w:val="0"/>
          <w:lang w:val="ru-RU"/>
        </w:rPr>
        <w:t>(</w:t>
      </w:r>
      <w:r>
        <w:rPr>
          <w:rStyle w:val="page number"/>
          <w:rtl w:val="0"/>
          <w:lang w:val="ru-RU"/>
        </w:rPr>
        <w:t>русский язык</w:t>
      </w:r>
      <w:r>
        <w:rPr>
          <w:rStyle w:val="page number"/>
          <w:rtl w:val="0"/>
          <w:lang w:val="ru-RU"/>
        </w:rPr>
        <w:t xml:space="preserve">); </w:t>
      </w:r>
      <w:r>
        <w:rPr>
          <w:rStyle w:val="page number"/>
          <w:rtl w:val="0"/>
          <w:lang w:val="ru-RU"/>
        </w:rPr>
        <w:t>стр</w:t>
      </w:r>
      <w:r>
        <w:rPr>
          <w:rStyle w:val="page number"/>
          <w:rtl w:val="0"/>
          <w:lang w:val="ru-RU"/>
        </w:rPr>
        <w:t>.2</w:t>
      </w:r>
    </w:p>
    <w:p>
      <w:pPr>
        <w:pStyle w:val="List Paragraph"/>
        <w:numPr>
          <w:ilvl w:val="0"/>
          <w:numId w:val="2"/>
        </w:numPr>
        <w:bidi w:val="0"/>
        <w:spacing w:line="240" w:lineRule="auto"/>
        <w:ind w:right="0"/>
        <w:jc w:val="left"/>
        <w:rPr>
          <w:rtl w:val="0"/>
          <w:lang w:val="ru-RU"/>
        </w:rPr>
      </w:pPr>
      <w:r>
        <w:rPr>
          <w:rStyle w:val="page number"/>
          <w:rtl w:val="0"/>
          <w:lang w:val="ru-RU"/>
        </w:rPr>
        <w:t xml:space="preserve">реферат </w:t>
      </w:r>
      <w:r>
        <w:rPr>
          <w:rStyle w:val="page number"/>
          <w:rtl w:val="0"/>
          <w:lang w:val="ru-RU"/>
        </w:rPr>
        <w:t>(</w:t>
      </w:r>
      <w:r>
        <w:rPr>
          <w:rStyle w:val="page number"/>
          <w:rtl w:val="0"/>
          <w:lang w:val="ru-RU"/>
        </w:rPr>
        <w:t>иностранный язык</w:t>
      </w:r>
      <w:r>
        <w:rPr>
          <w:rStyle w:val="page number"/>
          <w:rtl w:val="0"/>
          <w:lang w:val="ru-RU"/>
        </w:rPr>
        <w:t xml:space="preserve">); </w:t>
      </w:r>
      <w:r>
        <w:rPr>
          <w:rStyle w:val="page number"/>
          <w:rtl w:val="0"/>
          <w:lang w:val="ru-RU"/>
        </w:rPr>
        <w:t>стр</w:t>
      </w:r>
      <w:r>
        <w:rPr>
          <w:rStyle w:val="page number"/>
          <w:rtl w:val="0"/>
          <w:lang w:val="ru-RU"/>
        </w:rPr>
        <w:t>.3</w:t>
      </w:r>
    </w:p>
    <w:p>
      <w:pPr>
        <w:pStyle w:val="List Paragraph"/>
        <w:numPr>
          <w:ilvl w:val="0"/>
          <w:numId w:val="2"/>
        </w:numPr>
        <w:bidi w:val="0"/>
        <w:spacing w:line="240" w:lineRule="auto"/>
        <w:ind w:right="0"/>
        <w:jc w:val="left"/>
        <w:rPr>
          <w:rtl w:val="0"/>
          <w:lang w:val="ru-RU"/>
        </w:rPr>
      </w:pPr>
      <w:r>
        <w:rPr>
          <w:rStyle w:val="page number"/>
          <w:rtl w:val="0"/>
          <w:lang w:val="ru-RU"/>
        </w:rPr>
        <w:t>содержание</w:t>
      </w:r>
      <w:r>
        <w:rPr>
          <w:rStyle w:val="page number"/>
          <w:rtl w:val="0"/>
          <w:lang w:val="ru-RU"/>
        </w:rPr>
        <w:t xml:space="preserve">; </w:t>
      </w:r>
      <w:r>
        <w:rPr>
          <w:rStyle w:val="page number"/>
          <w:rtl w:val="0"/>
          <w:lang w:val="ru-RU"/>
        </w:rPr>
        <w:t>стр</w:t>
      </w:r>
      <w:r>
        <w:rPr>
          <w:rStyle w:val="page number"/>
          <w:rtl w:val="0"/>
          <w:lang w:val="ru-RU"/>
        </w:rPr>
        <w:t>.4.  (</w:t>
      </w:r>
      <w:r>
        <w:rPr>
          <w:rStyle w:val="page number"/>
          <w:rtl w:val="0"/>
          <w:lang w:val="ru-RU"/>
        </w:rPr>
        <w:t>может занимать больше одной страницы</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список условных сокращений</w:t>
      </w:r>
      <w:r>
        <w:rPr>
          <w:rStyle w:val="page number"/>
          <w:rtl w:val="0"/>
          <w:lang w:val="ru-RU"/>
        </w:rPr>
        <w:t xml:space="preserve">; </w:t>
      </w:r>
      <w:r>
        <w:rPr>
          <w:rStyle w:val="page number"/>
          <w:rtl w:val="0"/>
          <w:lang w:val="ru-RU"/>
        </w:rPr>
        <w:t>стр</w:t>
      </w:r>
      <w:r>
        <w:rPr>
          <w:rStyle w:val="page number"/>
          <w:rtl w:val="0"/>
          <w:lang w:val="ru-RU"/>
        </w:rPr>
        <w:t xml:space="preserve">.5 </w:t>
      </w:r>
      <w:r>
        <w:rPr>
          <w:rStyle w:val="page number"/>
          <w:rtl w:val="0"/>
          <w:lang w:val="ru-RU"/>
        </w:rPr>
        <w:t xml:space="preserve">Необязательный </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введение</w:t>
      </w:r>
      <w:r>
        <w:rPr>
          <w:rStyle w:val="page number"/>
          <w:rtl w:val="0"/>
          <w:lang w:val="ru-RU"/>
        </w:rPr>
        <w:t>; (</w:t>
      </w:r>
      <w:r>
        <w:rPr>
          <w:rStyle w:val="page number"/>
          <w:rtl w:val="0"/>
          <w:lang w:val="ru-RU"/>
        </w:rPr>
        <w:t xml:space="preserve">это страница </w:t>
      </w:r>
      <w:r>
        <w:rPr>
          <w:rStyle w:val="page number"/>
          <w:rtl w:val="0"/>
          <w:lang w:val="ru-RU"/>
        </w:rPr>
        <w:t>5 (</w:t>
      </w:r>
      <w:r>
        <w:rPr>
          <w:rStyle w:val="page number"/>
          <w:rtl w:val="0"/>
          <w:lang w:val="ru-RU"/>
        </w:rPr>
        <w:t xml:space="preserve">или </w:t>
      </w:r>
      <w:r>
        <w:rPr>
          <w:rStyle w:val="page number"/>
          <w:rtl w:val="0"/>
          <w:lang w:val="ru-RU"/>
        </w:rPr>
        <w:t xml:space="preserve">6, </w:t>
      </w:r>
      <w:r>
        <w:rPr>
          <w:rStyle w:val="page number"/>
          <w:rtl w:val="0"/>
          <w:lang w:val="ru-RU"/>
        </w:rPr>
        <w:t>если есть «Список сокр</w:t>
      </w:r>
      <w:r>
        <w:rPr>
          <w:rStyle w:val="page number"/>
          <w:rtl w:val="0"/>
          <w:lang w:val="ru-RU"/>
        </w:rPr>
        <w:t>.</w:t>
      </w:r>
      <w:r>
        <w:rPr>
          <w:rStyle w:val="page number"/>
          <w:rtl w:val="0"/>
          <w:lang w:val="ru-RU"/>
        </w:rPr>
        <w:t>»</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основной текст</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заключение</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список литературы</w:t>
      </w:r>
      <w:r>
        <w:rPr>
          <w:rStyle w:val="page number"/>
          <w:rtl w:val="0"/>
          <w:lang w:val="ru-RU"/>
        </w:rPr>
        <w:t>;</w:t>
      </w:r>
    </w:p>
    <w:p>
      <w:pPr>
        <w:pStyle w:val="List Paragraph"/>
        <w:numPr>
          <w:ilvl w:val="0"/>
          <w:numId w:val="2"/>
        </w:numPr>
        <w:bidi w:val="0"/>
        <w:spacing w:line="240" w:lineRule="auto"/>
        <w:ind w:right="0"/>
        <w:jc w:val="left"/>
        <w:rPr>
          <w:rtl w:val="0"/>
          <w:lang w:val="ru-RU"/>
        </w:rPr>
      </w:pPr>
      <w:r>
        <w:rPr>
          <w:rStyle w:val="page number"/>
          <w:rtl w:val="0"/>
          <w:lang w:val="ru-RU"/>
        </w:rPr>
        <w:t>примечания</w:t>
      </w:r>
    </w:p>
    <w:p>
      <w:pPr>
        <w:pStyle w:val="Normal.0"/>
        <w:spacing w:line="240" w:lineRule="auto"/>
        <w:rPr>
          <w:rStyle w:val="page number"/>
        </w:rPr>
      </w:pPr>
    </w:p>
    <w:p>
      <w:pPr>
        <w:pStyle w:val="Normal.0"/>
        <w:spacing w:line="240" w:lineRule="auto"/>
        <w:rPr>
          <w:rStyle w:val="page number"/>
        </w:rPr>
      </w:pPr>
    </w:p>
    <w:p>
      <w:pPr>
        <w:pStyle w:val="Normal.0"/>
        <w:spacing w:line="240" w:lineRule="auto"/>
        <w:rPr>
          <w:rStyle w:val="page number"/>
        </w:rPr>
      </w:pPr>
    </w:p>
    <w:p>
      <w:pPr>
        <w:pStyle w:val="Normal.0"/>
        <w:spacing w:line="240" w:lineRule="auto"/>
        <w:ind w:firstLine="0"/>
        <w:jc w:val="center"/>
        <w:rPr>
          <w:b w:val="1"/>
          <w:bCs w:val="1"/>
        </w:rPr>
      </w:pPr>
      <w:r>
        <w:rPr>
          <w:b w:val="1"/>
          <w:bCs w:val="1"/>
          <w:rtl w:val="0"/>
          <w:lang w:val="ru-RU"/>
        </w:rPr>
        <w:t>Общие требования к докладу</w:t>
      </w:r>
      <w:r>
        <w:rPr>
          <w:b w:val="1"/>
          <w:bCs w:val="1"/>
          <w:rtl w:val="0"/>
          <w:lang w:val="ru-RU"/>
        </w:rPr>
        <w:t>:</w:t>
      </w:r>
    </w:p>
    <w:p>
      <w:pPr>
        <w:pStyle w:val="Normal.0"/>
        <w:spacing w:line="240" w:lineRule="auto"/>
        <w:jc w:val="center"/>
        <w:rPr>
          <w:b w:val="1"/>
          <w:bCs w:val="1"/>
        </w:rPr>
      </w:pPr>
    </w:p>
    <w:p>
      <w:pPr>
        <w:pStyle w:val="Normal.0"/>
        <w:numPr>
          <w:ilvl w:val="0"/>
          <w:numId w:val="4"/>
        </w:numPr>
        <w:bidi w:val="0"/>
        <w:spacing w:line="240" w:lineRule="auto"/>
        <w:ind w:right="0"/>
        <w:jc w:val="both"/>
        <w:rPr>
          <w:rtl w:val="0"/>
          <w:lang w:val="ru-RU"/>
        </w:rPr>
      </w:pPr>
      <w:r>
        <w:rPr>
          <w:rStyle w:val="page number"/>
          <w:rtl w:val="0"/>
          <w:lang w:val="ru-RU"/>
        </w:rPr>
        <w:t>обращение к комиссии по поводу предоставления работы</w:t>
      </w:r>
      <w:r>
        <w:rPr>
          <w:rStyle w:val="page number"/>
          <w:rtl w:val="0"/>
          <w:lang w:val="ru-RU"/>
        </w:rPr>
        <w:t>. (</w:t>
      </w:r>
      <w:r>
        <w:rPr>
          <w:rStyle w:val="page number"/>
          <w:rtl w:val="0"/>
          <w:lang w:val="ru-RU"/>
        </w:rPr>
        <w:t>Например</w:t>
      </w:r>
      <w:r>
        <w:rPr>
          <w:rStyle w:val="page number"/>
          <w:rtl w:val="0"/>
          <w:lang w:val="ru-RU"/>
        </w:rPr>
        <w:t xml:space="preserve">, </w:t>
      </w:r>
      <w:r>
        <w:rPr>
          <w:rStyle w:val="page number"/>
          <w:rtl w:val="0"/>
          <w:lang w:val="ru-RU"/>
        </w:rPr>
        <w:t>Уважаемый председатель и члены государственной экзаменационной комиссии</w:t>
      </w:r>
      <w:r>
        <w:rPr>
          <w:rStyle w:val="page number"/>
          <w:rtl w:val="0"/>
          <w:lang w:val="ru-RU"/>
        </w:rPr>
        <w:t xml:space="preserve">! </w:t>
      </w:r>
      <w:r>
        <w:rPr>
          <w:rStyle w:val="page number"/>
          <w:rtl w:val="0"/>
          <w:lang w:val="ru-RU"/>
        </w:rPr>
        <w:t>Вашему вниманию предоставляется дипломная</w:t>
      </w:r>
      <w:r>
        <w:rPr>
          <w:rStyle w:val="page number"/>
          <w:rtl w:val="0"/>
          <w:lang w:val="ru-RU"/>
        </w:rPr>
        <w:t>/</w:t>
      </w:r>
      <w:r>
        <w:rPr>
          <w:rStyle w:val="page number"/>
          <w:rtl w:val="0"/>
          <w:lang w:val="ru-RU"/>
        </w:rPr>
        <w:t>курсовая работа на тему…</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 xml:space="preserve">обозначить актуальность и практическую значимость Вашей работы </w:t>
      </w:r>
      <w:r>
        <w:rPr>
          <w:rStyle w:val="page number"/>
          <w:rtl w:val="0"/>
          <w:lang w:val="ru-RU"/>
        </w:rPr>
        <w:t>(</w:t>
      </w:r>
      <w:r>
        <w:rPr>
          <w:rStyle w:val="page number"/>
          <w:rtl w:val="0"/>
          <w:lang w:val="ru-RU"/>
        </w:rPr>
        <w:t>из введения</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обозначить объект</w:t>
      </w:r>
      <w:r>
        <w:rPr>
          <w:rStyle w:val="page number"/>
          <w:rtl w:val="0"/>
          <w:lang w:val="ru-RU"/>
        </w:rPr>
        <w:t xml:space="preserve">, </w:t>
      </w:r>
      <w:r>
        <w:rPr>
          <w:rStyle w:val="page number"/>
          <w:rtl w:val="0"/>
          <w:lang w:val="ru-RU"/>
        </w:rPr>
        <w:t>предмет</w:t>
      </w:r>
      <w:r>
        <w:rPr>
          <w:rStyle w:val="page number"/>
          <w:rtl w:val="0"/>
          <w:lang w:val="ru-RU"/>
        </w:rPr>
        <w:t xml:space="preserve">, </w:t>
      </w:r>
      <w:r>
        <w:rPr>
          <w:rStyle w:val="page number"/>
          <w:rtl w:val="0"/>
          <w:lang w:val="ru-RU"/>
        </w:rPr>
        <w:t xml:space="preserve">цель и задачи исследования </w:t>
      </w:r>
      <w:r>
        <w:rPr>
          <w:rStyle w:val="page number"/>
          <w:rtl w:val="0"/>
          <w:lang w:val="ru-RU"/>
        </w:rPr>
        <w:t>(</w:t>
      </w:r>
      <w:r>
        <w:rPr>
          <w:rStyle w:val="page number"/>
          <w:rtl w:val="0"/>
          <w:lang w:val="ru-RU"/>
        </w:rPr>
        <w:t>из введения</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обозначить основные итоги теоретических исследований</w:t>
      </w:r>
      <w:r>
        <w:rPr>
          <w:rStyle w:val="page number"/>
          <w:rtl w:val="0"/>
          <w:lang w:val="ru-RU"/>
        </w:rPr>
        <w:t xml:space="preserve">, </w:t>
      </w:r>
      <w:r>
        <w:rPr>
          <w:rStyle w:val="page number"/>
          <w:rtl w:val="0"/>
          <w:lang w:val="ru-RU"/>
        </w:rPr>
        <w:t xml:space="preserve">которые  желательно сопровождать иллюстративным материалом </w:t>
      </w:r>
      <w:r>
        <w:rPr>
          <w:rStyle w:val="page number"/>
          <w:rtl w:val="0"/>
          <w:lang w:val="ru-RU"/>
        </w:rPr>
        <w:t>(</w:t>
      </w:r>
      <w:r>
        <w:rPr>
          <w:rStyle w:val="page number"/>
          <w:rtl w:val="0"/>
          <w:lang w:val="ru-RU"/>
        </w:rPr>
        <w:t>схема</w:t>
      </w:r>
      <w:r>
        <w:rPr>
          <w:rStyle w:val="page number"/>
          <w:rtl w:val="0"/>
          <w:lang w:val="ru-RU"/>
        </w:rPr>
        <w:t xml:space="preserve">, </w:t>
      </w:r>
      <w:r>
        <w:rPr>
          <w:rStyle w:val="page number"/>
          <w:rtl w:val="0"/>
          <w:lang w:val="ru-RU"/>
        </w:rPr>
        <w:t>рисунок и т</w:t>
      </w:r>
      <w:r>
        <w:rPr>
          <w:rStyle w:val="page number"/>
          <w:rtl w:val="0"/>
          <w:lang w:val="ru-RU"/>
        </w:rPr>
        <w:t>.</w:t>
      </w:r>
      <w:r>
        <w:rPr>
          <w:rStyle w:val="page number"/>
          <w:rtl w:val="0"/>
          <w:lang w:val="ru-RU"/>
        </w:rPr>
        <w:t>п</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 xml:space="preserve">обозначить основные итоги аналитических исследований </w:t>
      </w:r>
      <w:r>
        <w:rPr>
          <w:rStyle w:val="page number"/>
          <w:rtl w:val="0"/>
          <w:lang w:val="ru-RU"/>
        </w:rPr>
        <w:t xml:space="preserve">/ </w:t>
      </w:r>
      <w:r>
        <w:rPr>
          <w:rStyle w:val="page number"/>
          <w:rtl w:val="0"/>
          <w:lang w:val="ru-RU"/>
        </w:rPr>
        <w:t xml:space="preserve">проекта разрабатываемой системы </w:t>
      </w:r>
      <w:r>
        <w:rPr>
          <w:rStyle w:val="page number"/>
          <w:rtl w:val="0"/>
          <w:lang w:val="ru-RU"/>
        </w:rPr>
        <w:t>(</w:t>
      </w:r>
      <w:r>
        <w:rPr>
          <w:rStyle w:val="page number"/>
          <w:rtl w:val="0"/>
          <w:lang w:val="ru-RU"/>
        </w:rPr>
        <w:t>модели</w:t>
      </w:r>
      <w:r>
        <w:rPr>
          <w:rStyle w:val="page number"/>
          <w:rtl w:val="0"/>
          <w:lang w:val="ru-RU"/>
        </w:rPr>
        <w:t xml:space="preserve">, </w:t>
      </w:r>
      <w:r>
        <w:rPr>
          <w:rStyle w:val="page number"/>
          <w:rtl w:val="0"/>
          <w:lang w:val="ru-RU"/>
        </w:rPr>
        <w:t>схемы</w:t>
      </w:r>
      <w:r>
        <w:rPr>
          <w:rStyle w:val="page number"/>
          <w:rtl w:val="0"/>
          <w:lang w:val="ru-RU"/>
        </w:rPr>
        <w:t xml:space="preserve">, </w:t>
      </w:r>
      <w:r>
        <w:rPr>
          <w:rStyle w:val="page number"/>
          <w:rtl w:val="0"/>
          <w:lang w:val="ru-RU"/>
        </w:rPr>
        <w:t>таблицы</w:t>
      </w:r>
      <w:r>
        <w:rPr>
          <w:rStyle w:val="page number"/>
          <w:rtl w:val="0"/>
          <w:lang w:val="ru-RU"/>
        </w:rPr>
        <w:t>, )</w:t>
      </w:r>
    </w:p>
    <w:p>
      <w:pPr>
        <w:pStyle w:val="Normal.0"/>
        <w:numPr>
          <w:ilvl w:val="0"/>
          <w:numId w:val="4"/>
        </w:numPr>
        <w:bidi w:val="0"/>
        <w:spacing w:line="240" w:lineRule="auto"/>
        <w:ind w:right="0"/>
        <w:jc w:val="both"/>
        <w:rPr>
          <w:rtl w:val="0"/>
          <w:lang w:val="ru-RU"/>
        </w:rPr>
      </w:pPr>
      <w:r>
        <w:rPr>
          <w:rStyle w:val="page number"/>
          <w:rtl w:val="0"/>
          <w:lang w:val="ru-RU"/>
        </w:rPr>
        <w:t>представить информацию</w:t>
      </w:r>
      <w:r>
        <w:rPr>
          <w:rStyle w:val="page number"/>
          <w:rtl w:val="0"/>
          <w:lang w:val="ru-RU"/>
        </w:rPr>
        <w:t xml:space="preserve">, </w:t>
      </w:r>
      <w:r>
        <w:rPr>
          <w:rStyle w:val="page number"/>
          <w:rtl w:val="0"/>
          <w:lang w:val="ru-RU"/>
        </w:rPr>
        <w:t>подтверждающую полученные практические результаты и их доказывающую их значимость и эффективность</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 xml:space="preserve">в заключение – акцентировать </w:t>
      </w:r>
      <w:r>
        <w:rPr>
          <w:rStyle w:val="page number"/>
          <w:rtl w:val="0"/>
          <w:lang w:val="ru-RU"/>
        </w:rPr>
        <w:t>(</w:t>
      </w:r>
      <w:r>
        <w:rPr>
          <w:rStyle w:val="page number"/>
          <w:rtl w:val="0"/>
          <w:lang w:val="ru-RU"/>
        </w:rPr>
        <w:t>перечислением</w:t>
      </w:r>
      <w:r>
        <w:rPr>
          <w:rStyle w:val="page number"/>
          <w:rtl w:val="0"/>
          <w:lang w:val="ru-RU"/>
        </w:rPr>
        <w:t xml:space="preserve">) </w:t>
      </w:r>
      <w:r>
        <w:rPr>
          <w:rStyle w:val="page number"/>
          <w:rtl w:val="0"/>
          <w:lang w:val="ru-RU"/>
        </w:rPr>
        <w:t>внимание комиссии на основных и наиболее важных результатах работы</w:t>
      </w:r>
      <w:r>
        <w:rPr>
          <w:rStyle w:val="page number"/>
          <w:rtl w:val="0"/>
          <w:lang w:val="ru-RU"/>
        </w:rPr>
        <w:t xml:space="preserve">, </w:t>
      </w:r>
      <w:r>
        <w:rPr>
          <w:rStyle w:val="page number"/>
          <w:rtl w:val="0"/>
          <w:lang w:val="ru-RU"/>
        </w:rPr>
        <w:t>за которые автор заслуживает высокой оценки и признания его высокого профессионального уровня</w:t>
      </w:r>
      <w:r>
        <w:rPr>
          <w:rStyle w:val="page number"/>
          <w:rtl w:val="0"/>
          <w:lang w:val="ru-RU"/>
        </w:rPr>
        <w:t>;</w:t>
      </w:r>
    </w:p>
    <w:p>
      <w:pPr>
        <w:pStyle w:val="Normal.0"/>
        <w:numPr>
          <w:ilvl w:val="0"/>
          <w:numId w:val="4"/>
        </w:numPr>
        <w:bidi w:val="0"/>
        <w:spacing w:line="240" w:lineRule="auto"/>
        <w:ind w:right="0"/>
        <w:jc w:val="both"/>
        <w:rPr>
          <w:rtl w:val="0"/>
          <w:lang w:val="ru-RU"/>
        </w:rPr>
      </w:pPr>
      <w:r>
        <w:rPr>
          <w:rStyle w:val="page number"/>
          <w:rtl w:val="0"/>
          <w:lang w:val="ru-RU"/>
        </w:rPr>
        <w:t>сформулировать нерешенные проблемы по теме исследования и назвать пути их решения вообще и применительно к исследуемому предприятию</w:t>
      </w:r>
      <w:r>
        <w:rPr>
          <w:rStyle w:val="page number"/>
          <w:rtl w:val="0"/>
          <w:lang w:val="ru-RU"/>
        </w:rPr>
        <w:t>.</w:t>
      </w:r>
    </w:p>
    <w:p>
      <w:pPr>
        <w:pStyle w:val="Normal.0"/>
        <w:spacing w:line="240" w:lineRule="auto"/>
      </w:pPr>
      <w:r>
        <w:rPr>
          <w:rFonts w:ascii="Arial Unicode MS" w:cs="Arial Unicode MS" w:hAnsi="Arial Unicode MS" w:eastAsia="Arial Unicode MS"/>
          <w:b w:val="0"/>
          <w:bCs w:val="0"/>
          <w:i w:val="0"/>
          <w:iCs w:val="0"/>
        </w:rPr>
        <w:br w:type="page"/>
      </w:r>
    </w:p>
    <w:p>
      <w:pPr>
        <w:pStyle w:val="Normal.0"/>
        <w:ind w:firstLine="0"/>
        <w:jc w:val="center"/>
        <w:outlineLvl w:val="0"/>
        <w:rPr>
          <w:b w:val="1"/>
          <w:bCs w:val="1"/>
        </w:rPr>
      </w:pPr>
      <w:r>
        <w:rPr>
          <w:b w:val="1"/>
          <w:bCs w:val="1"/>
          <w:rtl w:val="0"/>
          <w:lang w:val="ru-RU"/>
        </w:rPr>
        <w:t>Общие требования кафедры к содержанию дипломной</w:t>
      </w:r>
      <w:r>
        <w:rPr>
          <w:b w:val="1"/>
          <w:bCs w:val="1"/>
          <w:rtl w:val="0"/>
          <w:lang w:val="ru-RU"/>
        </w:rPr>
        <w:t>/</w:t>
      </w:r>
      <w:r>
        <w:rPr>
          <w:b w:val="1"/>
          <w:bCs w:val="1"/>
          <w:rtl w:val="0"/>
          <w:lang w:val="ru-RU"/>
        </w:rPr>
        <w:t>курсовой работы</w:t>
      </w:r>
    </w:p>
    <w:p>
      <w:pPr>
        <w:pStyle w:val="Normal.0"/>
        <w:ind w:firstLine="0"/>
        <w:jc w:val="center"/>
        <w:outlineLvl w:val="0"/>
        <w:rPr>
          <w:b w:val="1"/>
          <w:bCs w:val="1"/>
        </w:rPr>
      </w:pPr>
    </w:p>
    <w:tbl>
      <w:tblPr>
        <w:tblW w:w="10187"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534"/>
        <w:gridCol w:w="2692"/>
        <w:gridCol w:w="6961"/>
      </w:tblGrid>
      <w:tr>
        <w:tblPrEx>
          <w:shd w:val="clear" w:color="auto" w:fill="ced7e7"/>
        </w:tblPrEx>
        <w:trPr>
          <w:trHeight w:val="638"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center"/>
              <w:outlineLvl w:val="0"/>
            </w:pPr>
            <w:r>
              <w:rPr>
                <w:b w:val="1"/>
                <w:bCs w:val="1"/>
                <w:shd w:val="nil" w:color="auto" w:fill="auto"/>
                <w:rtl w:val="0"/>
                <w:lang w:val="ru-RU"/>
              </w:rPr>
              <w:t>Предмет контроля</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center"/>
              <w:outlineLvl w:val="0"/>
            </w:pPr>
            <w:r>
              <w:rPr>
                <w:b w:val="1"/>
                <w:bCs w:val="1"/>
                <w:shd w:val="nil" w:color="auto" w:fill="auto"/>
                <w:rtl w:val="0"/>
                <w:lang w:val="ru-RU"/>
              </w:rPr>
              <w:t>Рекомендации члену комиссии по предзащите  дипломных работ</w:t>
            </w:r>
          </w:p>
        </w:tc>
      </w:tr>
      <w:tr>
        <w:tblPrEx>
          <w:shd w:val="clear" w:color="auto" w:fill="ced7e7"/>
        </w:tblPrEx>
        <w:trPr>
          <w:trHeight w:val="95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Заключение о степени готовности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Дипломная работа должна содержать отметку научного руководителя об ознакомлении с ее текстом</w:t>
            </w:r>
            <w:r>
              <w:rPr>
                <w:sz w:val="26"/>
                <w:szCs w:val="26"/>
                <w:shd w:val="nil" w:color="auto" w:fill="auto"/>
                <w:rtl w:val="0"/>
                <w:lang w:val="ru-RU"/>
              </w:rPr>
              <w:t xml:space="preserve">, </w:t>
            </w:r>
            <w:r>
              <w:rPr>
                <w:sz w:val="26"/>
                <w:szCs w:val="26"/>
                <w:shd w:val="nil" w:color="auto" w:fill="auto"/>
                <w:rtl w:val="0"/>
                <w:lang w:val="ru-RU"/>
              </w:rPr>
              <w:t>с указанием степени готовности дипломной работы</w:t>
            </w:r>
          </w:p>
        </w:tc>
      </w:tr>
      <w:tr>
        <w:tblPrEx>
          <w:shd w:val="clear" w:color="auto" w:fill="ced7e7"/>
        </w:tblPrEx>
        <w:trPr>
          <w:trHeight w:val="63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Формулировка темы дипломной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Тема дипломной работы должна абсолютно соответствовать ее формулировке</w:t>
            </w:r>
            <w:r>
              <w:rPr>
                <w:sz w:val="26"/>
                <w:szCs w:val="26"/>
                <w:shd w:val="nil" w:color="auto" w:fill="auto"/>
                <w:rtl w:val="0"/>
                <w:lang w:val="ru-RU"/>
              </w:rPr>
              <w:t xml:space="preserve">, </w:t>
            </w:r>
            <w:r>
              <w:rPr>
                <w:sz w:val="26"/>
                <w:szCs w:val="26"/>
                <w:shd w:val="nil" w:color="auto" w:fill="auto"/>
                <w:rtl w:val="0"/>
                <w:lang w:val="ru-RU"/>
              </w:rPr>
              <w:t>утвержденной распоряжением ректора</w:t>
            </w:r>
          </w:p>
        </w:tc>
      </w:tr>
      <w:tr>
        <w:tblPrEx>
          <w:shd w:val="clear" w:color="auto" w:fill="ced7e7"/>
        </w:tblPrEx>
        <w:trPr>
          <w:trHeight w:val="127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Соответствие содержания  дипломной работы Заданию</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Формулировка глав</w:t>
            </w:r>
            <w:r>
              <w:rPr>
                <w:sz w:val="26"/>
                <w:szCs w:val="26"/>
                <w:shd w:val="nil" w:color="auto" w:fill="auto"/>
                <w:rtl w:val="0"/>
                <w:lang w:val="ru-RU"/>
              </w:rPr>
              <w:t xml:space="preserve">, </w:t>
            </w:r>
            <w:r>
              <w:rPr>
                <w:sz w:val="26"/>
                <w:szCs w:val="26"/>
                <w:shd w:val="nil" w:color="auto" w:fill="auto"/>
                <w:rtl w:val="0"/>
                <w:lang w:val="ru-RU"/>
              </w:rPr>
              <w:t>параграфов</w:t>
            </w:r>
            <w:r>
              <w:rPr>
                <w:sz w:val="26"/>
                <w:szCs w:val="26"/>
                <w:shd w:val="nil" w:color="auto" w:fill="auto"/>
                <w:rtl w:val="0"/>
                <w:lang w:val="ru-RU"/>
              </w:rPr>
              <w:t xml:space="preserve">, </w:t>
            </w:r>
            <w:r>
              <w:rPr>
                <w:sz w:val="26"/>
                <w:szCs w:val="26"/>
                <w:shd w:val="nil" w:color="auto" w:fill="auto"/>
                <w:rtl w:val="0"/>
                <w:lang w:val="ru-RU"/>
              </w:rPr>
              <w:t>тематика таблиц</w:t>
            </w:r>
            <w:r>
              <w:rPr>
                <w:sz w:val="26"/>
                <w:szCs w:val="26"/>
                <w:shd w:val="nil" w:color="auto" w:fill="auto"/>
                <w:rtl w:val="0"/>
                <w:lang w:val="ru-RU"/>
              </w:rPr>
              <w:t xml:space="preserve">, </w:t>
            </w:r>
            <w:r>
              <w:rPr>
                <w:sz w:val="26"/>
                <w:szCs w:val="26"/>
                <w:shd w:val="nil" w:color="auto" w:fill="auto"/>
                <w:rtl w:val="0"/>
                <w:lang w:val="ru-RU"/>
              </w:rPr>
              <w:t>схем</w:t>
            </w:r>
            <w:r>
              <w:rPr>
                <w:sz w:val="26"/>
                <w:szCs w:val="26"/>
                <w:shd w:val="nil" w:color="auto" w:fill="auto"/>
                <w:rtl w:val="0"/>
                <w:lang w:val="ru-RU"/>
              </w:rPr>
              <w:t xml:space="preserve">, </w:t>
            </w:r>
            <w:r>
              <w:rPr>
                <w:sz w:val="26"/>
                <w:szCs w:val="26"/>
                <w:shd w:val="nil" w:color="auto" w:fill="auto"/>
                <w:rtl w:val="0"/>
                <w:lang w:val="ru-RU"/>
              </w:rPr>
              <w:t>диаграмм</w:t>
            </w:r>
            <w:r>
              <w:rPr>
                <w:sz w:val="26"/>
                <w:szCs w:val="26"/>
                <w:shd w:val="nil" w:color="auto" w:fill="auto"/>
                <w:rtl w:val="0"/>
                <w:lang w:val="ru-RU"/>
              </w:rPr>
              <w:t xml:space="preserve">, </w:t>
            </w:r>
            <w:r>
              <w:rPr>
                <w:sz w:val="26"/>
                <w:szCs w:val="26"/>
                <w:shd w:val="nil" w:color="auto" w:fill="auto"/>
                <w:rtl w:val="0"/>
                <w:lang w:val="ru-RU"/>
              </w:rPr>
              <w:t>рисунков  должна соответствовать Заданию</w:t>
            </w:r>
            <w:r>
              <w:rPr>
                <w:sz w:val="26"/>
                <w:szCs w:val="26"/>
                <w:shd w:val="nil" w:color="auto" w:fill="auto"/>
                <w:rtl w:val="0"/>
                <w:lang w:val="ru-RU"/>
              </w:rPr>
              <w:t xml:space="preserve">, </w:t>
            </w:r>
            <w:r>
              <w:rPr>
                <w:sz w:val="26"/>
                <w:szCs w:val="26"/>
                <w:shd w:val="nil" w:color="auto" w:fill="auto"/>
                <w:rtl w:val="0"/>
                <w:lang w:val="ru-RU"/>
              </w:rPr>
              <w:t>выданному студенту руководителем и работать на раскрытие темы</w:t>
            </w:r>
          </w:p>
        </w:tc>
      </w:tr>
      <w:tr>
        <w:tblPrEx>
          <w:shd w:val="clear" w:color="auto" w:fill="ced7e7"/>
        </w:tblPrEx>
        <w:trPr>
          <w:trHeight w:val="127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Требование к объему дипломной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 xml:space="preserve">Дипломная работа должна содержать </w:t>
            </w:r>
            <w:r>
              <w:rPr>
                <w:sz w:val="26"/>
                <w:szCs w:val="26"/>
                <w:shd w:val="nil" w:color="auto" w:fill="auto"/>
                <w:rtl w:val="0"/>
                <w:lang w:val="ru-RU"/>
              </w:rPr>
              <w:t xml:space="preserve">60-80 </w:t>
            </w:r>
            <w:r>
              <w:rPr>
                <w:sz w:val="26"/>
                <w:szCs w:val="26"/>
                <w:shd w:val="nil" w:color="auto" w:fill="auto"/>
                <w:rtl w:val="0"/>
                <w:lang w:val="ru-RU"/>
              </w:rPr>
              <w:t xml:space="preserve">страниц </w:t>
            </w:r>
            <w:r>
              <w:rPr>
                <w:sz w:val="26"/>
                <w:szCs w:val="26"/>
                <w:shd w:val="nil" w:color="auto" w:fill="auto"/>
                <w:rtl w:val="0"/>
                <w:lang w:val="ru-RU"/>
              </w:rPr>
              <w:t>(</w:t>
            </w:r>
            <w:r>
              <w:rPr>
                <w:sz w:val="26"/>
                <w:szCs w:val="26"/>
                <w:shd w:val="nil" w:color="auto" w:fill="auto"/>
                <w:rtl w:val="0"/>
                <w:lang w:val="ru-RU"/>
              </w:rPr>
              <w:t xml:space="preserve">основной текст </w:t>
            </w:r>
            <w:r>
              <w:rPr>
                <w:sz w:val="26"/>
                <w:szCs w:val="26"/>
                <w:shd w:val="nil" w:color="auto" w:fill="auto"/>
                <w:rtl w:val="0"/>
                <w:lang w:val="ru-RU"/>
              </w:rPr>
              <w:t xml:space="preserve">+ </w:t>
            </w:r>
            <w:r>
              <w:rPr>
                <w:sz w:val="26"/>
                <w:szCs w:val="26"/>
                <w:shd w:val="nil" w:color="auto" w:fill="auto"/>
                <w:rtl w:val="0"/>
                <w:lang w:val="ru-RU"/>
              </w:rPr>
              <w:t>список литературы</w:t>
            </w:r>
            <w:r>
              <w:rPr>
                <w:sz w:val="26"/>
                <w:szCs w:val="26"/>
                <w:shd w:val="nil" w:color="auto" w:fill="auto"/>
                <w:rtl w:val="0"/>
                <w:lang w:val="ru-RU"/>
              </w:rPr>
              <w:t xml:space="preserve">). </w:t>
            </w:r>
            <w:r>
              <w:rPr>
                <w:sz w:val="26"/>
                <w:szCs w:val="26"/>
                <w:shd w:val="nil" w:color="auto" w:fill="auto"/>
                <w:rtl w:val="0"/>
                <w:lang w:val="ru-RU"/>
              </w:rPr>
              <w:t xml:space="preserve">Каждый параграф – </w:t>
            </w:r>
            <w:r>
              <w:rPr>
                <w:sz w:val="26"/>
                <w:szCs w:val="26"/>
                <w:shd w:val="nil" w:color="auto" w:fill="auto"/>
                <w:rtl w:val="0"/>
                <w:lang w:val="ru-RU"/>
              </w:rPr>
              <w:t xml:space="preserve">6-10 </w:t>
            </w:r>
            <w:r>
              <w:rPr>
                <w:sz w:val="26"/>
                <w:szCs w:val="26"/>
                <w:shd w:val="nil" w:color="auto" w:fill="auto"/>
                <w:rtl w:val="0"/>
                <w:lang w:val="ru-RU"/>
              </w:rPr>
              <w:t>стр</w:t>
            </w:r>
            <w:r>
              <w:rPr>
                <w:sz w:val="26"/>
                <w:szCs w:val="26"/>
                <w:shd w:val="nil" w:color="auto" w:fill="auto"/>
                <w:rtl w:val="0"/>
                <w:lang w:val="ru-RU"/>
              </w:rPr>
              <w:t xml:space="preserve">. </w:t>
            </w:r>
            <w:r>
              <w:rPr>
                <w:sz w:val="26"/>
                <w:szCs w:val="26"/>
                <w:shd w:val="nil" w:color="auto" w:fill="auto"/>
                <w:rtl w:val="0"/>
                <w:lang w:val="ru-RU"/>
              </w:rPr>
              <w:t xml:space="preserve">Введение – </w:t>
            </w:r>
            <w:r>
              <w:rPr>
                <w:sz w:val="26"/>
                <w:szCs w:val="26"/>
                <w:shd w:val="nil" w:color="auto" w:fill="auto"/>
                <w:rtl w:val="0"/>
                <w:lang w:val="ru-RU"/>
              </w:rPr>
              <w:t xml:space="preserve">2-3 </w:t>
            </w:r>
            <w:r>
              <w:rPr>
                <w:sz w:val="26"/>
                <w:szCs w:val="26"/>
                <w:shd w:val="nil" w:color="auto" w:fill="auto"/>
                <w:rtl w:val="0"/>
                <w:lang w:val="ru-RU"/>
              </w:rPr>
              <w:t>стр</w:t>
            </w:r>
            <w:r>
              <w:rPr>
                <w:sz w:val="26"/>
                <w:szCs w:val="26"/>
                <w:shd w:val="nil" w:color="auto" w:fill="auto"/>
                <w:rtl w:val="0"/>
                <w:lang w:val="ru-RU"/>
              </w:rPr>
              <w:t xml:space="preserve">. </w:t>
            </w:r>
            <w:r>
              <w:rPr>
                <w:sz w:val="26"/>
                <w:szCs w:val="26"/>
                <w:shd w:val="nil" w:color="auto" w:fill="auto"/>
                <w:rtl w:val="0"/>
                <w:lang w:val="ru-RU"/>
              </w:rPr>
              <w:t xml:space="preserve">Заключение – </w:t>
            </w:r>
            <w:r>
              <w:rPr>
                <w:sz w:val="26"/>
                <w:szCs w:val="26"/>
                <w:shd w:val="nil" w:color="auto" w:fill="auto"/>
                <w:rtl w:val="0"/>
                <w:lang w:val="ru-RU"/>
              </w:rPr>
              <w:t xml:space="preserve">2-3 </w:t>
            </w:r>
            <w:r>
              <w:rPr>
                <w:sz w:val="26"/>
                <w:szCs w:val="26"/>
                <w:shd w:val="nil" w:color="auto" w:fill="auto"/>
                <w:rtl w:val="0"/>
                <w:lang w:val="ru-RU"/>
              </w:rPr>
              <w:t>стр</w:t>
            </w:r>
            <w:r>
              <w:rPr>
                <w:sz w:val="26"/>
                <w:szCs w:val="26"/>
                <w:shd w:val="nil" w:color="auto" w:fill="auto"/>
                <w:rtl w:val="0"/>
                <w:lang w:val="ru-RU"/>
              </w:rPr>
              <w:t>.</w:t>
            </w:r>
          </w:p>
          <w:p>
            <w:pPr>
              <w:pStyle w:val="Normal.0"/>
              <w:bidi w:val="0"/>
              <w:spacing w:line="240" w:lineRule="auto"/>
              <w:ind w:left="0" w:right="0" w:firstLine="0"/>
              <w:jc w:val="both"/>
              <w:outlineLvl w:val="0"/>
              <w:rPr>
                <w:rtl w:val="0"/>
              </w:rPr>
            </w:pPr>
            <w:r>
              <w:rPr>
                <w:sz w:val="26"/>
                <w:szCs w:val="26"/>
                <w:shd w:val="nil" w:color="auto" w:fill="auto"/>
                <w:rtl w:val="0"/>
                <w:lang w:val="ru-RU"/>
              </w:rPr>
              <w:t xml:space="preserve">Объем приложений не ограничивается </w:t>
            </w:r>
          </w:p>
        </w:tc>
      </w:tr>
      <w:tr>
        <w:tblPrEx>
          <w:shd w:val="clear" w:color="auto" w:fill="ced7e7"/>
        </w:tblPrEx>
        <w:trPr>
          <w:trHeight w:val="63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Структура  дипломной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Дипломная работа должна содержать три главы</w:t>
            </w:r>
            <w:r>
              <w:rPr>
                <w:sz w:val="26"/>
                <w:szCs w:val="26"/>
                <w:shd w:val="nil" w:color="auto" w:fill="auto"/>
                <w:rtl w:val="0"/>
                <w:lang w:val="ru-RU"/>
              </w:rPr>
              <w:t xml:space="preserve">, </w:t>
            </w:r>
            <w:r>
              <w:rPr>
                <w:sz w:val="26"/>
                <w:szCs w:val="26"/>
                <w:shd w:val="nil" w:color="auto" w:fill="auto"/>
                <w:rtl w:val="0"/>
                <w:lang w:val="ru-RU"/>
              </w:rPr>
              <w:t xml:space="preserve">по </w:t>
            </w:r>
            <w:r>
              <w:rPr>
                <w:sz w:val="26"/>
                <w:szCs w:val="26"/>
                <w:shd w:val="nil" w:color="auto" w:fill="auto"/>
                <w:rtl w:val="0"/>
                <w:lang w:val="ru-RU"/>
              </w:rPr>
              <w:t xml:space="preserve">2-3 </w:t>
            </w:r>
            <w:r>
              <w:rPr>
                <w:sz w:val="26"/>
                <w:szCs w:val="26"/>
                <w:shd w:val="nil" w:color="auto" w:fill="auto"/>
                <w:rtl w:val="0"/>
                <w:lang w:val="ru-RU"/>
              </w:rPr>
              <w:t>параграфа в каждой главе</w:t>
            </w:r>
          </w:p>
        </w:tc>
      </w:tr>
      <w:tr>
        <w:tblPrEx>
          <w:shd w:val="clear" w:color="auto" w:fill="ced7e7"/>
        </w:tblPrEx>
        <w:trPr>
          <w:trHeight w:val="223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 xml:space="preserve">Формулировка содержания </w:t>
            </w:r>
            <w:r>
              <w:rPr>
                <w:b w:val="1"/>
                <w:bCs w:val="1"/>
                <w:sz w:val="26"/>
                <w:szCs w:val="26"/>
                <w:shd w:val="nil" w:color="auto" w:fill="auto"/>
                <w:rtl w:val="0"/>
                <w:lang w:val="ru-RU"/>
              </w:rPr>
              <w:t>(</w:t>
            </w:r>
            <w:r>
              <w:rPr>
                <w:b w:val="1"/>
                <w:bCs w:val="1"/>
                <w:sz w:val="26"/>
                <w:szCs w:val="26"/>
                <w:shd w:val="nil" w:color="auto" w:fill="auto"/>
                <w:rtl w:val="0"/>
                <w:lang w:val="ru-RU"/>
              </w:rPr>
              <w:t>названий глав и параграфов</w:t>
            </w:r>
            <w:r>
              <w:rPr>
                <w:b w:val="1"/>
                <w:bCs w:val="1"/>
                <w:sz w:val="26"/>
                <w:szCs w:val="26"/>
                <w:shd w:val="nil" w:color="auto" w:fill="auto"/>
                <w:rtl w:val="0"/>
                <w:lang w:val="ru-RU"/>
              </w:rPr>
              <w:t xml:space="preserve">) </w:t>
            </w:r>
            <w:r>
              <w:rPr>
                <w:b w:val="1"/>
                <w:bCs w:val="1"/>
                <w:sz w:val="26"/>
                <w:szCs w:val="26"/>
                <w:shd w:val="nil" w:color="auto" w:fill="auto"/>
                <w:rtl w:val="0"/>
                <w:lang w:val="ru-RU"/>
              </w:rPr>
              <w:t>дипломной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Формулировка названий теоретической</w:t>
            </w:r>
            <w:r>
              <w:rPr>
                <w:sz w:val="26"/>
                <w:szCs w:val="26"/>
                <w:shd w:val="nil" w:color="auto" w:fill="auto"/>
                <w:rtl w:val="0"/>
                <w:lang w:val="ru-RU"/>
              </w:rPr>
              <w:t xml:space="preserve">, </w:t>
            </w:r>
            <w:r>
              <w:rPr>
                <w:sz w:val="26"/>
                <w:szCs w:val="26"/>
                <w:shd w:val="nil" w:color="auto" w:fill="auto"/>
                <w:rtl w:val="0"/>
                <w:lang w:val="ru-RU"/>
              </w:rPr>
              <w:t>аналитической и конструктивной глав  дипломной работы</w:t>
            </w:r>
            <w:r>
              <w:rPr>
                <w:sz w:val="26"/>
                <w:szCs w:val="26"/>
                <w:shd w:val="nil" w:color="auto" w:fill="auto"/>
                <w:rtl w:val="0"/>
                <w:lang w:val="ru-RU"/>
              </w:rPr>
              <w:t xml:space="preserve">, </w:t>
            </w:r>
            <w:r>
              <w:rPr>
                <w:sz w:val="26"/>
                <w:szCs w:val="26"/>
                <w:shd w:val="nil" w:color="auto" w:fill="auto"/>
                <w:rtl w:val="0"/>
                <w:lang w:val="ru-RU"/>
              </w:rPr>
              <w:t xml:space="preserve">их параграфов должна максимально соответствовать их научному предназначению </w:t>
            </w:r>
            <w:r>
              <w:rPr>
                <w:sz w:val="26"/>
                <w:szCs w:val="26"/>
                <w:shd w:val="nil" w:color="auto" w:fill="auto"/>
                <w:rtl w:val="0"/>
                <w:lang w:val="ru-RU"/>
              </w:rPr>
              <w:t>(</w:t>
            </w:r>
            <w:r>
              <w:rPr>
                <w:sz w:val="26"/>
                <w:szCs w:val="26"/>
                <w:shd w:val="nil" w:color="auto" w:fill="auto"/>
                <w:rtl w:val="0"/>
                <w:lang w:val="ru-RU"/>
              </w:rPr>
              <w:t>рассматривать теорию вопроса</w:t>
            </w:r>
            <w:r>
              <w:rPr>
                <w:sz w:val="26"/>
                <w:szCs w:val="26"/>
                <w:shd w:val="nil" w:color="auto" w:fill="auto"/>
                <w:rtl w:val="0"/>
                <w:lang w:val="ru-RU"/>
              </w:rPr>
              <w:t xml:space="preserve">, </w:t>
            </w:r>
            <w:r>
              <w:rPr>
                <w:sz w:val="26"/>
                <w:szCs w:val="26"/>
                <w:shd w:val="nil" w:color="auto" w:fill="auto"/>
                <w:rtl w:val="0"/>
                <w:lang w:val="ru-RU"/>
              </w:rPr>
              <w:t>осуществлять анализ</w:t>
            </w:r>
            <w:r>
              <w:rPr>
                <w:sz w:val="26"/>
                <w:szCs w:val="26"/>
                <w:shd w:val="nil" w:color="auto" w:fill="auto"/>
                <w:rtl w:val="0"/>
                <w:lang w:val="ru-RU"/>
              </w:rPr>
              <w:t xml:space="preserve">, </w:t>
            </w:r>
            <w:r>
              <w:rPr>
                <w:sz w:val="26"/>
                <w:szCs w:val="26"/>
                <w:shd w:val="nil" w:color="auto" w:fill="auto"/>
                <w:rtl w:val="0"/>
                <w:lang w:val="ru-RU"/>
              </w:rPr>
              <w:t>проектирование</w:t>
            </w:r>
            <w:r>
              <w:rPr>
                <w:sz w:val="26"/>
                <w:szCs w:val="26"/>
                <w:shd w:val="nil" w:color="auto" w:fill="auto"/>
                <w:rtl w:val="0"/>
                <w:lang w:val="ru-RU"/>
              </w:rPr>
              <w:t xml:space="preserve">, </w:t>
            </w:r>
            <w:r>
              <w:rPr>
                <w:sz w:val="26"/>
                <w:szCs w:val="26"/>
                <w:shd w:val="nil" w:color="auto" w:fill="auto"/>
                <w:rtl w:val="0"/>
                <w:lang w:val="ru-RU"/>
              </w:rPr>
              <w:t>представлять особенности реализации</w:t>
            </w:r>
            <w:r>
              <w:rPr>
                <w:sz w:val="26"/>
                <w:szCs w:val="26"/>
                <w:shd w:val="nil" w:color="auto" w:fill="auto"/>
                <w:rtl w:val="0"/>
                <w:lang w:val="ru-RU"/>
              </w:rPr>
              <w:t xml:space="preserve">) </w:t>
            </w:r>
            <w:r>
              <w:rPr>
                <w:sz w:val="26"/>
                <w:szCs w:val="26"/>
                <w:shd w:val="nil" w:color="auto" w:fill="auto"/>
                <w:rtl w:val="0"/>
                <w:lang w:val="ru-RU"/>
              </w:rPr>
              <w:t>и  обеспечивать их увязку с темой работы</w:t>
            </w:r>
            <w:r>
              <w:rPr>
                <w:sz w:val="26"/>
                <w:szCs w:val="26"/>
                <w:shd w:val="nil" w:color="auto" w:fill="auto"/>
                <w:rtl w:val="0"/>
                <w:lang w:val="ru-RU"/>
              </w:rPr>
              <w:t xml:space="preserve">,  </w:t>
            </w:r>
            <w:r>
              <w:rPr>
                <w:sz w:val="26"/>
                <w:szCs w:val="26"/>
                <w:shd w:val="nil" w:color="auto" w:fill="auto"/>
                <w:rtl w:val="0"/>
                <w:lang w:val="ru-RU"/>
              </w:rPr>
              <w:t xml:space="preserve">раскрывать ее </w:t>
            </w:r>
          </w:p>
        </w:tc>
      </w:tr>
      <w:tr>
        <w:tblPrEx>
          <w:shd w:val="clear" w:color="auto" w:fill="ced7e7"/>
        </w:tblPrEx>
        <w:trPr>
          <w:trHeight w:val="127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Формулировка цели дипломной работы</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Цель дипломной работы формулируется в реферате и повторяется во введении</w:t>
            </w:r>
            <w:r>
              <w:rPr>
                <w:sz w:val="26"/>
                <w:szCs w:val="26"/>
                <w:shd w:val="nil" w:color="auto" w:fill="auto"/>
                <w:rtl w:val="0"/>
                <w:lang w:val="ru-RU"/>
              </w:rPr>
              <w:t xml:space="preserve">. </w:t>
            </w:r>
            <w:r>
              <w:rPr>
                <w:sz w:val="26"/>
                <w:szCs w:val="26"/>
                <w:shd w:val="nil" w:color="auto" w:fill="auto"/>
                <w:rtl w:val="0"/>
                <w:lang w:val="ru-RU"/>
              </w:rPr>
              <w:t>Формулировка цели должна тесно увязываться с темой дипломной работы и начинаться со слов</w:t>
            </w:r>
            <w:r>
              <w:rPr>
                <w:sz w:val="26"/>
                <w:szCs w:val="26"/>
                <w:shd w:val="nil" w:color="auto" w:fill="auto"/>
                <w:rtl w:val="0"/>
                <w:lang w:val="ru-RU"/>
              </w:rPr>
              <w:t xml:space="preserve">: </w:t>
            </w:r>
            <w:r>
              <w:rPr>
                <w:sz w:val="26"/>
                <w:szCs w:val="26"/>
                <w:shd w:val="nil" w:color="auto" w:fill="auto"/>
                <w:rtl w:val="0"/>
                <w:lang w:val="ru-RU"/>
              </w:rPr>
              <w:t>изучить</w:t>
            </w:r>
            <w:r>
              <w:rPr>
                <w:sz w:val="26"/>
                <w:szCs w:val="26"/>
                <w:shd w:val="nil" w:color="auto" w:fill="auto"/>
                <w:rtl w:val="0"/>
                <w:lang w:val="ru-RU"/>
              </w:rPr>
              <w:t xml:space="preserve">, </w:t>
            </w:r>
            <w:r>
              <w:rPr>
                <w:sz w:val="26"/>
                <w:szCs w:val="26"/>
                <w:shd w:val="nil" w:color="auto" w:fill="auto"/>
                <w:rtl w:val="0"/>
                <w:lang w:val="ru-RU"/>
              </w:rPr>
              <w:t>рассмотреть</w:t>
            </w:r>
            <w:r>
              <w:rPr>
                <w:sz w:val="26"/>
                <w:szCs w:val="26"/>
                <w:shd w:val="nil" w:color="auto" w:fill="auto"/>
                <w:rtl w:val="0"/>
                <w:lang w:val="ru-RU"/>
              </w:rPr>
              <w:t xml:space="preserve">, </w:t>
            </w:r>
            <w:r>
              <w:rPr>
                <w:sz w:val="26"/>
                <w:szCs w:val="26"/>
                <w:shd w:val="nil" w:color="auto" w:fill="auto"/>
                <w:rtl w:val="0"/>
                <w:lang w:val="ru-RU"/>
              </w:rPr>
              <w:t>исследовать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w:t>
            </w:r>
          </w:p>
        </w:tc>
      </w:tr>
      <w:tr>
        <w:tblPrEx>
          <w:shd w:val="clear" w:color="auto" w:fill="ced7e7"/>
        </w:tblPrEx>
        <w:trPr>
          <w:trHeight w:val="127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 xml:space="preserve">Формулировка задач дипломной работы </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Задачи дипломного исследования формулируются во введении</w:t>
            </w:r>
            <w:r>
              <w:rPr>
                <w:sz w:val="26"/>
                <w:szCs w:val="26"/>
                <w:shd w:val="nil" w:color="auto" w:fill="auto"/>
                <w:rtl w:val="0"/>
                <w:lang w:val="ru-RU"/>
              </w:rPr>
              <w:t xml:space="preserve">. </w:t>
            </w:r>
            <w:r>
              <w:rPr>
                <w:sz w:val="26"/>
                <w:szCs w:val="26"/>
                <w:shd w:val="nil" w:color="auto" w:fill="auto"/>
                <w:rtl w:val="0"/>
                <w:lang w:val="ru-RU"/>
              </w:rPr>
              <w:t>Увязываются с названиями параграфов и начинаются со слов</w:t>
            </w:r>
            <w:r>
              <w:rPr>
                <w:sz w:val="26"/>
                <w:szCs w:val="26"/>
                <w:shd w:val="nil" w:color="auto" w:fill="auto"/>
                <w:rtl w:val="0"/>
                <w:lang w:val="ru-RU"/>
              </w:rPr>
              <w:t xml:space="preserve">: </w:t>
            </w:r>
            <w:r>
              <w:rPr>
                <w:sz w:val="26"/>
                <w:szCs w:val="26"/>
                <w:shd w:val="nil" w:color="auto" w:fill="auto"/>
                <w:rtl w:val="0"/>
                <w:lang w:val="ru-RU"/>
              </w:rPr>
              <w:t>изучить</w:t>
            </w:r>
            <w:r>
              <w:rPr>
                <w:sz w:val="26"/>
                <w:szCs w:val="26"/>
                <w:shd w:val="nil" w:color="auto" w:fill="auto"/>
                <w:rtl w:val="0"/>
                <w:lang w:val="ru-RU"/>
              </w:rPr>
              <w:t xml:space="preserve">, </w:t>
            </w:r>
            <w:r>
              <w:rPr>
                <w:sz w:val="26"/>
                <w:szCs w:val="26"/>
                <w:shd w:val="nil" w:color="auto" w:fill="auto"/>
                <w:rtl w:val="0"/>
                <w:lang w:val="ru-RU"/>
              </w:rPr>
              <w:t>проанализировать</w:t>
            </w:r>
            <w:r>
              <w:rPr>
                <w:sz w:val="26"/>
                <w:szCs w:val="26"/>
                <w:shd w:val="nil" w:color="auto" w:fill="auto"/>
                <w:rtl w:val="0"/>
                <w:lang w:val="ru-RU"/>
              </w:rPr>
              <w:t xml:space="preserve">, </w:t>
            </w:r>
            <w:r>
              <w:rPr>
                <w:sz w:val="26"/>
                <w:szCs w:val="26"/>
                <w:shd w:val="nil" w:color="auto" w:fill="auto"/>
                <w:rtl w:val="0"/>
                <w:lang w:val="ru-RU"/>
              </w:rPr>
              <w:t>дать оценку</w:t>
            </w:r>
            <w:r>
              <w:rPr>
                <w:sz w:val="26"/>
                <w:szCs w:val="26"/>
                <w:shd w:val="nil" w:color="auto" w:fill="auto"/>
                <w:rtl w:val="0"/>
                <w:lang w:val="ru-RU"/>
              </w:rPr>
              <w:t xml:space="preserve">, </w:t>
            </w:r>
            <w:r>
              <w:rPr>
                <w:sz w:val="26"/>
                <w:szCs w:val="26"/>
                <w:shd w:val="nil" w:color="auto" w:fill="auto"/>
                <w:rtl w:val="0"/>
                <w:lang w:val="ru-RU"/>
              </w:rPr>
              <w:t>предложить …</w:t>
            </w:r>
            <w:r>
              <w:rPr>
                <w:sz w:val="26"/>
                <w:szCs w:val="26"/>
                <w:shd w:val="nil" w:color="auto" w:fill="auto"/>
                <w:rtl w:val="0"/>
                <w:lang w:val="ru-RU"/>
              </w:rPr>
              <w:t>.</w:t>
            </w:r>
          </w:p>
        </w:tc>
      </w:tr>
      <w:tr>
        <w:tblPrEx>
          <w:shd w:val="clear" w:color="auto" w:fill="ced7e7"/>
        </w:tblPrEx>
        <w:trPr>
          <w:trHeight w:val="159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Формулировка объекта  исследования</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 xml:space="preserve">Формулировка объекта исследования </w:t>
            </w:r>
            <w:r>
              <w:rPr>
                <w:sz w:val="26"/>
                <w:szCs w:val="26"/>
                <w:shd w:val="nil" w:color="auto" w:fill="auto"/>
                <w:rtl w:val="0"/>
                <w:lang w:val="ru-RU"/>
              </w:rPr>
              <w:t>(</w:t>
            </w:r>
            <w:r>
              <w:rPr>
                <w:sz w:val="26"/>
                <w:szCs w:val="26"/>
                <w:shd w:val="nil" w:color="auto" w:fill="auto"/>
                <w:rtl w:val="0"/>
                <w:lang w:val="ru-RU"/>
              </w:rPr>
              <w:t>приводится во введении и реферате</w:t>
            </w:r>
            <w:r>
              <w:rPr>
                <w:sz w:val="26"/>
                <w:szCs w:val="26"/>
                <w:shd w:val="nil" w:color="auto" w:fill="auto"/>
                <w:rtl w:val="0"/>
                <w:lang w:val="ru-RU"/>
              </w:rPr>
              <w:t xml:space="preserve">) </w:t>
            </w:r>
            <w:r>
              <w:rPr>
                <w:sz w:val="26"/>
                <w:szCs w:val="26"/>
                <w:shd w:val="nil" w:color="auto" w:fill="auto"/>
                <w:rtl w:val="0"/>
                <w:lang w:val="ru-RU"/>
              </w:rPr>
              <w:t>должна обозначать сферу научного интереса дипломника</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 xml:space="preserve">, </w:t>
            </w:r>
            <w:r>
              <w:rPr>
                <w:sz w:val="26"/>
                <w:szCs w:val="26"/>
                <w:shd w:val="nil" w:color="auto" w:fill="auto"/>
                <w:rtl w:val="0"/>
                <w:lang w:val="ru-RU"/>
              </w:rPr>
              <w:t>угрозы информационной безопасности</w:t>
            </w:r>
            <w:r>
              <w:rPr>
                <w:sz w:val="26"/>
                <w:szCs w:val="26"/>
                <w:shd w:val="nil" w:color="auto" w:fill="auto"/>
                <w:rtl w:val="0"/>
                <w:lang w:val="ru-RU"/>
              </w:rPr>
              <w:t xml:space="preserve">,  </w:t>
            </w:r>
            <w:r>
              <w:rPr>
                <w:sz w:val="26"/>
                <w:szCs w:val="26"/>
                <w:shd w:val="nil" w:color="auto" w:fill="auto"/>
                <w:rtl w:val="0"/>
                <w:lang w:val="ru-RU"/>
              </w:rPr>
              <w:t>принятие управленческих решений</w:t>
            </w:r>
            <w:r>
              <w:rPr>
                <w:sz w:val="26"/>
                <w:szCs w:val="26"/>
                <w:shd w:val="nil" w:color="auto" w:fill="auto"/>
                <w:rtl w:val="0"/>
                <w:lang w:val="ru-RU"/>
              </w:rPr>
              <w:t xml:space="preserve">, </w:t>
            </w:r>
            <w:r>
              <w:rPr>
                <w:sz w:val="26"/>
                <w:szCs w:val="26"/>
                <w:shd w:val="nil" w:color="auto" w:fill="auto"/>
                <w:rtl w:val="0"/>
                <w:lang w:val="ru-RU"/>
              </w:rPr>
              <w:t>информационная среда предприятия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w:t>
            </w:r>
          </w:p>
        </w:tc>
      </w:tr>
      <w:tr>
        <w:tblPrEx>
          <w:shd w:val="clear" w:color="auto" w:fill="ced7e7"/>
        </w:tblPrEx>
        <w:trPr>
          <w:trHeight w:val="223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Формулировка предмета  исследования</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pPr>
            <w:r>
              <w:rPr>
                <w:sz w:val="26"/>
                <w:szCs w:val="26"/>
                <w:shd w:val="nil" w:color="auto" w:fill="auto"/>
                <w:rtl w:val="0"/>
                <w:lang w:val="ru-RU"/>
              </w:rPr>
              <w:t xml:space="preserve">Формулировка предмета </w:t>
            </w:r>
            <w:r>
              <w:rPr>
                <w:sz w:val="26"/>
                <w:szCs w:val="26"/>
                <w:shd w:val="nil" w:color="auto" w:fill="auto"/>
                <w:rtl w:val="0"/>
                <w:lang w:val="ru-RU"/>
              </w:rPr>
              <w:t>(</w:t>
            </w:r>
            <w:r>
              <w:rPr>
                <w:sz w:val="26"/>
                <w:szCs w:val="26"/>
                <w:shd w:val="nil" w:color="auto" w:fill="auto"/>
                <w:rtl w:val="0"/>
                <w:lang w:val="ru-RU"/>
              </w:rPr>
              <w:t>приводится во введении и реферате</w:t>
            </w:r>
            <w:r>
              <w:rPr>
                <w:sz w:val="26"/>
                <w:szCs w:val="26"/>
                <w:shd w:val="nil" w:color="auto" w:fill="auto"/>
                <w:rtl w:val="0"/>
                <w:lang w:val="ru-RU"/>
              </w:rPr>
              <w:t xml:space="preserve">)  </w:t>
            </w:r>
            <w:r>
              <w:rPr>
                <w:sz w:val="26"/>
                <w:szCs w:val="26"/>
                <w:shd w:val="nil" w:color="auto" w:fill="auto"/>
                <w:rtl w:val="0"/>
                <w:lang w:val="ru-RU"/>
              </w:rPr>
              <w:t>должна сужать</w:t>
            </w:r>
            <w:r>
              <w:rPr>
                <w:sz w:val="26"/>
                <w:szCs w:val="26"/>
                <w:shd w:val="nil" w:color="auto" w:fill="auto"/>
                <w:rtl w:val="0"/>
                <w:lang w:val="ru-RU"/>
              </w:rPr>
              <w:t xml:space="preserve">, </w:t>
            </w:r>
            <w:r>
              <w:rPr>
                <w:sz w:val="26"/>
                <w:szCs w:val="26"/>
                <w:shd w:val="nil" w:color="auto" w:fill="auto"/>
                <w:rtl w:val="0"/>
                <w:lang w:val="ru-RU"/>
              </w:rPr>
              <w:t>конкретизировать объект исследования применительно к теме дипломной работы</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 xml:space="preserve">, </w:t>
            </w:r>
            <w:r>
              <w:rPr>
                <w:sz w:val="26"/>
                <w:szCs w:val="26"/>
                <w:shd w:val="nil" w:color="auto" w:fill="auto"/>
                <w:rtl w:val="0"/>
                <w:lang w:val="ru-RU"/>
              </w:rPr>
              <w:t>оценки рисков информационной безопасности</w:t>
            </w:r>
            <w:r>
              <w:rPr>
                <w:sz w:val="26"/>
                <w:szCs w:val="26"/>
                <w:shd w:val="nil" w:color="auto" w:fill="auto"/>
                <w:rtl w:val="0"/>
                <w:lang w:val="ru-RU"/>
              </w:rPr>
              <w:t xml:space="preserve">, </w:t>
            </w:r>
            <w:r>
              <w:rPr>
                <w:sz w:val="26"/>
                <w:szCs w:val="26"/>
                <w:shd w:val="nil" w:color="auto" w:fill="auto"/>
                <w:rtl w:val="0"/>
                <w:lang w:val="ru-RU"/>
              </w:rPr>
              <w:t>процессы тактического уровня формирования информационной принятия решений</w:t>
            </w:r>
            <w:r>
              <w:rPr>
                <w:sz w:val="26"/>
                <w:szCs w:val="26"/>
                <w:shd w:val="nil" w:color="auto" w:fill="auto"/>
                <w:rtl w:val="0"/>
                <w:lang w:val="ru-RU"/>
              </w:rPr>
              <w:t xml:space="preserve">, </w:t>
            </w:r>
            <w:r>
              <w:rPr>
                <w:sz w:val="26"/>
                <w:szCs w:val="26"/>
                <w:shd w:val="nil" w:color="auto" w:fill="auto"/>
                <w:rtl w:val="0"/>
                <w:lang w:val="ru-RU"/>
              </w:rPr>
              <w:t xml:space="preserve">формирование базы экономических показателей </w:t>
            </w:r>
            <w:r>
              <w:rPr>
                <w:sz w:val="26"/>
                <w:szCs w:val="26"/>
                <w:shd w:val="nil" w:color="auto" w:fill="auto"/>
                <w:rtl w:val="0"/>
                <w:lang w:val="ru-RU"/>
              </w:rPr>
              <w:t>(</w:t>
            </w:r>
            <w:r>
              <w:rPr>
                <w:sz w:val="26"/>
                <w:szCs w:val="26"/>
                <w:shd w:val="nil" w:color="auto" w:fill="auto"/>
                <w:rtl w:val="0"/>
                <w:lang w:val="ru-RU"/>
              </w:rPr>
              <w:t>на примере ООО «Солнышко»</w:t>
            </w:r>
            <w:r>
              <w:rPr>
                <w:sz w:val="26"/>
                <w:szCs w:val="26"/>
                <w:shd w:val="nil" w:color="auto" w:fill="auto"/>
                <w:rtl w:val="0"/>
                <w:lang w:val="ru-RU"/>
              </w:rPr>
              <w:t>).</w:t>
            </w:r>
          </w:p>
        </w:tc>
      </w:tr>
      <w:tr>
        <w:tblPrEx>
          <w:shd w:val="clear" w:color="auto" w:fill="ced7e7"/>
        </w:tblPrEx>
        <w:trPr>
          <w:trHeight w:val="95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Требования к титульному листу</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Оформление титульного листа – без отступлений от варианта</w:t>
            </w:r>
            <w:r>
              <w:rPr>
                <w:sz w:val="26"/>
                <w:szCs w:val="26"/>
                <w:shd w:val="nil" w:color="auto" w:fill="auto"/>
                <w:rtl w:val="0"/>
                <w:lang w:val="ru-RU"/>
              </w:rPr>
              <w:t xml:space="preserve">, </w:t>
            </w:r>
            <w:r>
              <w:rPr>
                <w:sz w:val="26"/>
                <w:szCs w:val="26"/>
                <w:shd w:val="nil" w:color="auto" w:fill="auto"/>
                <w:rtl w:val="0"/>
                <w:lang w:val="ru-RU"/>
              </w:rPr>
              <w:t>предложенного кафедрой</w:t>
            </w:r>
          </w:p>
          <w:p>
            <w:pPr>
              <w:pStyle w:val="Normal.0"/>
              <w:bidi w:val="0"/>
              <w:spacing w:line="240" w:lineRule="auto"/>
              <w:ind w:left="0" w:right="0" w:firstLine="0"/>
              <w:jc w:val="right"/>
              <w:outlineLvl w:val="0"/>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1</w:t>
            </w:r>
          </w:p>
        </w:tc>
      </w:tr>
      <w:tr>
        <w:tblPrEx>
          <w:shd w:val="clear" w:color="auto" w:fill="ced7e7"/>
        </w:tblPrEx>
        <w:trPr>
          <w:trHeight w:val="255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Требования к написанию резюме</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Резюме  на русском и английском языках</w:t>
            </w:r>
            <w:r>
              <w:rPr>
                <w:sz w:val="26"/>
                <w:szCs w:val="26"/>
                <w:shd w:val="nil" w:color="auto" w:fill="auto"/>
                <w:rtl w:val="0"/>
                <w:lang w:val="ru-RU"/>
              </w:rPr>
              <w:t xml:space="preserve">, </w:t>
            </w:r>
            <w:r>
              <w:rPr>
                <w:sz w:val="26"/>
                <w:szCs w:val="26"/>
                <w:shd w:val="nil" w:color="auto" w:fill="auto"/>
                <w:rtl w:val="0"/>
                <w:lang w:val="ru-RU"/>
              </w:rPr>
              <w:t>располагается на одной странице и содержит необходимые реквизиты</w:t>
            </w:r>
            <w:r>
              <w:rPr>
                <w:sz w:val="26"/>
                <w:szCs w:val="26"/>
                <w:shd w:val="nil" w:color="auto" w:fill="auto"/>
                <w:rtl w:val="0"/>
                <w:lang w:val="ru-RU"/>
              </w:rPr>
              <w:t xml:space="preserve">: </w:t>
            </w:r>
            <w:r>
              <w:rPr>
                <w:sz w:val="26"/>
                <w:szCs w:val="26"/>
                <w:shd w:val="nil" w:color="auto" w:fill="auto"/>
                <w:rtl w:val="0"/>
                <w:lang w:val="ru-RU"/>
              </w:rPr>
              <w:t>объект и предмет исследования</w:t>
            </w:r>
            <w:r>
              <w:rPr>
                <w:sz w:val="26"/>
                <w:szCs w:val="26"/>
                <w:shd w:val="nil" w:color="auto" w:fill="auto"/>
                <w:rtl w:val="0"/>
                <w:lang w:val="ru-RU"/>
              </w:rPr>
              <w:t xml:space="preserve">; </w:t>
            </w:r>
            <w:r>
              <w:rPr>
                <w:sz w:val="26"/>
                <w:szCs w:val="26"/>
                <w:shd w:val="nil" w:color="auto" w:fill="auto"/>
                <w:rtl w:val="0"/>
                <w:lang w:val="ru-RU"/>
              </w:rPr>
              <w:t>цели и методы исследования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 xml:space="preserve">.  </w:t>
            </w:r>
            <w:r>
              <w:rPr>
                <w:sz w:val="26"/>
                <w:szCs w:val="26"/>
                <w:shd w:val="nil" w:color="auto" w:fill="auto"/>
                <w:rtl w:val="0"/>
                <w:lang w:val="ru-RU"/>
              </w:rPr>
              <w:t>В общее число рисунков и таблиц</w:t>
            </w:r>
            <w:r>
              <w:rPr>
                <w:sz w:val="26"/>
                <w:szCs w:val="26"/>
                <w:shd w:val="nil" w:color="auto" w:fill="auto"/>
                <w:rtl w:val="0"/>
                <w:lang w:val="ru-RU"/>
              </w:rPr>
              <w:t xml:space="preserve">, </w:t>
            </w:r>
            <w:r>
              <w:rPr>
                <w:sz w:val="26"/>
                <w:szCs w:val="26"/>
                <w:shd w:val="nil" w:color="auto" w:fill="auto"/>
                <w:rtl w:val="0"/>
                <w:lang w:val="ru-RU"/>
              </w:rPr>
              <w:t>которые отражаются в реферате</w:t>
            </w:r>
            <w:r>
              <w:rPr>
                <w:sz w:val="26"/>
                <w:szCs w:val="26"/>
                <w:shd w:val="nil" w:color="auto" w:fill="auto"/>
                <w:rtl w:val="0"/>
                <w:lang w:val="ru-RU"/>
              </w:rPr>
              <w:t xml:space="preserve">, </w:t>
            </w:r>
            <w:r>
              <w:rPr>
                <w:sz w:val="26"/>
                <w:szCs w:val="26"/>
                <w:shd w:val="nil" w:color="auto" w:fill="auto"/>
                <w:rtl w:val="0"/>
                <w:lang w:val="ru-RU"/>
              </w:rPr>
              <w:t xml:space="preserve">не включаются рисунки </w:t>
            </w:r>
            <w:r>
              <w:rPr>
                <w:sz w:val="26"/>
                <w:szCs w:val="26"/>
                <w:shd w:val="nil" w:color="auto" w:fill="auto"/>
                <w:rtl w:val="0"/>
                <w:lang w:val="ru-RU"/>
              </w:rPr>
              <w:t>(</w:t>
            </w:r>
            <w:r>
              <w:rPr>
                <w:sz w:val="26"/>
                <w:szCs w:val="26"/>
                <w:shd w:val="nil" w:color="auto" w:fill="auto"/>
                <w:rtl w:val="0"/>
                <w:lang w:val="ru-RU"/>
              </w:rPr>
              <w:t>таблицы</w:t>
            </w:r>
            <w:r>
              <w:rPr>
                <w:sz w:val="26"/>
                <w:szCs w:val="26"/>
                <w:shd w:val="nil" w:color="auto" w:fill="auto"/>
                <w:rtl w:val="0"/>
                <w:lang w:val="ru-RU"/>
              </w:rPr>
              <w:t xml:space="preserve">) </w:t>
            </w:r>
            <w:r>
              <w:rPr>
                <w:sz w:val="26"/>
                <w:szCs w:val="26"/>
                <w:shd w:val="nil" w:color="auto" w:fill="auto"/>
                <w:rtl w:val="0"/>
                <w:lang w:val="ru-RU"/>
              </w:rPr>
              <w:t>из приложений</w:t>
            </w:r>
            <w:r>
              <w:rPr>
                <w:sz w:val="26"/>
                <w:szCs w:val="26"/>
                <w:shd w:val="nil" w:color="auto" w:fill="auto"/>
                <w:rtl w:val="0"/>
                <w:lang w:val="ru-RU"/>
              </w:rPr>
              <w:t xml:space="preserve">, </w:t>
            </w:r>
          </w:p>
          <w:p>
            <w:pPr>
              <w:pStyle w:val="Normal.0"/>
              <w:bidi w:val="0"/>
              <w:spacing w:line="240" w:lineRule="auto"/>
              <w:ind w:left="0" w:right="0" w:firstLine="0"/>
              <w:jc w:val="both"/>
              <w:outlineLvl w:val="0"/>
              <w:rPr>
                <w:sz w:val="26"/>
                <w:szCs w:val="26"/>
                <w:shd w:val="nil" w:color="auto" w:fill="auto"/>
                <w:rtl w:val="0"/>
              </w:rPr>
            </w:pPr>
            <w:r>
              <w:rPr>
                <w:sz w:val="26"/>
                <w:szCs w:val="26"/>
                <w:shd w:val="nil" w:color="auto" w:fill="auto"/>
                <w:rtl w:val="0"/>
                <w:lang w:val="ru-RU"/>
              </w:rPr>
              <w:t>Объем приложений не включается в количество страниц диплома</w:t>
            </w:r>
          </w:p>
          <w:p>
            <w:pPr>
              <w:pStyle w:val="Normal.0"/>
              <w:bidi w:val="0"/>
              <w:spacing w:line="240" w:lineRule="auto"/>
              <w:ind w:left="0" w:right="0" w:firstLine="0"/>
              <w:jc w:val="right"/>
              <w:outlineLvl w:val="0"/>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2</w:t>
            </w:r>
            <w:r>
              <w:rPr>
                <w:i w:val="1"/>
                <w:iCs w:val="1"/>
                <w:sz w:val="26"/>
                <w:szCs w:val="26"/>
                <w:shd w:val="nil" w:color="auto" w:fill="auto"/>
                <w:rtl w:val="0"/>
                <w:lang w:val="en-US"/>
              </w:rPr>
              <w:t>, 3</w:t>
            </w:r>
          </w:p>
        </w:tc>
      </w:tr>
      <w:tr>
        <w:tblPrEx>
          <w:shd w:val="clear" w:color="auto" w:fill="ced7e7"/>
        </w:tblPrEx>
        <w:trPr>
          <w:trHeight w:val="191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rPr>
                <w:b w:val="1"/>
                <w:bCs w:val="1"/>
                <w:sz w:val="26"/>
                <w:szCs w:val="26"/>
                <w:shd w:val="nil" w:color="auto" w:fill="auto"/>
              </w:rPr>
            </w:pPr>
            <w:r>
              <w:rPr>
                <w:b w:val="1"/>
                <w:bCs w:val="1"/>
                <w:sz w:val="26"/>
                <w:szCs w:val="26"/>
                <w:shd w:val="nil" w:color="auto" w:fill="auto"/>
                <w:rtl w:val="0"/>
                <w:lang w:val="ru-RU"/>
              </w:rPr>
              <w:t>Требования к написанию перечня условных обозначений</w:t>
            </w:r>
          </w:p>
          <w:p>
            <w:pPr>
              <w:pStyle w:val="Normal.0"/>
              <w:spacing w:line="240" w:lineRule="auto"/>
              <w:ind w:firstLine="0"/>
              <w:outlineLvl w:val="0"/>
              <w:rPr>
                <w:b w:val="1"/>
                <w:bCs w:val="1"/>
                <w:sz w:val="26"/>
                <w:szCs w:val="26"/>
                <w:shd w:val="nil" w:color="auto" w:fill="auto"/>
                <w:lang w:val="ru-RU"/>
              </w:rPr>
            </w:pPr>
          </w:p>
          <w:p>
            <w:pPr>
              <w:pStyle w:val="Normal.0"/>
              <w:bidi w:val="0"/>
              <w:spacing w:line="240" w:lineRule="auto"/>
              <w:ind w:left="0" w:right="0" w:firstLine="0"/>
              <w:jc w:val="right"/>
              <w:outlineLvl w:val="0"/>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.8</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Необязательная часть работы</w:t>
            </w:r>
            <w:r>
              <w:rPr>
                <w:sz w:val="26"/>
                <w:szCs w:val="26"/>
                <w:shd w:val="nil" w:color="auto" w:fill="auto"/>
                <w:rtl w:val="0"/>
                <w:lang w:val="ru-RU"/>
              </w:rPr>
              <w:t xml:space="preserve">. </w:t>
            </w:r>
            <w:r>
              <w:rPr>
                <w:sz w:val="26"/>
                <w:szCs w:val="26"/>
                <w:shd w:val="nil" w:color="auto" w:fill="auto"/>
                <w:rtl w:val="0"/>
                <w:lang w:val="ru-RU"/>
              </w:rPr>
              <w:t>Располагается после раздела «Содержание»</w:t>
            </w:r>
            <w:r>
              <w:rPr>
                <w:sz w:val="26"/>
                <w:szCs w:val="26"/>
                <w:shd w:val="nil" w:color="auto" w:fill="auto"/>
                <w:rtl w:val="0"/>
                <w:lang w:val="ru-RU"/>
              </w:rPr>
              <w:t xml:space="preserve">. </w:t>
            </w:r>
            <w:r>
              <w:rPr>
                <w:sz w:val="26"/>
                <w:szCs w:val="26"/>
                <w:shd w:val="nil" w:color="auto" w:fill="auto"/>
                <w:rtl w:val="0"/>
                <w:lang w:val="ru-RU"/>
              </w:rPr>
              <w:t xml:space="preserve">Включает перечень </w:t>
            </w:r>
            <w:r>
              <w:rPr>
                <w:sz w:val="26"/>
                <w:szCs w:val="26"/>
                <w:shd w:val="nil" w:color="auto" w:fill="auto"/>
                <w:rtl w:val="0"/>
                <w:lang w:val="ru-RU"/>
              </w:rPr>
              <w:t>(</w:t>
            </w:r>
            <w:r>
              <w:rPr>
                <w:sz w:val="26"/>
                <w:szCs w:val="26"/>
                <w:shd w:val="nil" w:color="auto" w:fill="auto"/>
                <w:rtl w:val="0"/>
                <w:lang w:val="ru-RU"/>
              </w:rPr>
              <w:t>в две колонки</w:t>
            </w:r>
            <w:r>
              <w:rPr>
                <w:sz w:val="26"/>
                <w:szCs w:val="26"/>
                <w:shd w:val="nil" w:color="auto" w:fill="auto"/>
                <w:rtl w:val="0"/>
                <w:lang w:val="ru-RU"/>
              </w:rPr>
              <w:t xml:space="preserve">) </w:t>
            </w:r>
            <w:r>
              <w:rPr>
                <w:sz w:val="26"/>
                <w:szCs w:val="26"/>
                <w:shd w:val="nil" w:color="auto" w:fill="auto"/>
                <w:rtl w:val="0"/>
                <w:lang w:val="ru-RU"/>
              </w:rPr>
              <w:t>употребляемых в работах малораспространенных сокращений</w:t>
            </w:r>
            <w:r>
              <w:rPr>
                <w:sz w:val="26"/>
                <w:szCs w:val="26"/>
                <w:shd w:val="nil" w:color="auto" w:fill="auto"/>
                <w:rtl w:val="0"/>
                <w:lang w:val="ru-RU"/>
              </w:rPr>
              <w:t xml:space="preserve">, </w:t>
            </w:r>
            <w:r>
              <w:rPr>
                <w:sz w:val="26"/>
                <w:szCs w:val="26"/>
                <w:shd w:val="nil" w:color="auto" w:fill="auto"/>
                <w:rtl w:val="0"/>
                <w:lang w:val="ru-RU"/>
              </w:rPr>
              <w:t>условных обозначений</w:t>
            </w:r>
            <w:r>
              <w:rPr>
                <w:sz w:val="26"/>
                <w:szCs w:val="26"/>
                <w:shd w:val="nil" w:color="auto" w:fill="auto"/>
                <w:rtl w:val="0"/>
                <w:lang w:val="ru-RU"/>
              </w:rPr>
              <w:t xml:space="preserve">, </w:t>
            </w:r>
            <w:r>
              <w:rPr>
                <w:sz w:val="26"/>
                <w:szCs w:val="26"/>
                <w:shd w:val="nil" w:color="auto" w:fill="auto"/>
                <w:rtl w:val="0"/>
                <w:lang w:val="ru-RU"/>
              </w:rPr>
              <w:t>символов</w:t>
            </w:r>
            <w:r>
              <w:rPr>
                <w:sz w:val="26"/>
                <w:szCs w:val="26"/>
                <w:shd w:val="nil" w:color="auto" w:fill="auto"/>
                <w:rtl w:val="0"/>
                <w:lang w:val="ru-RU"/>
              </w:rPr>
              <w:t xml:space="preserve">, </w:t>
            </w:r>
            <w:r>
              <w:rPr>
                <w:sz w:val="26"/>
                <w:szCs w:val="26"/>
                <w:shd w:val="nil" w:color="auto" w:fill="auto"/>
                <w:rtl w:val="0"/>
                <w:lang w:val="ru-RU"/>
              </w:rPr>
              <w:t>единиц измерения и специфических терминов</w:t>
            </w:r>
            <w:r>
              <w:rPr>
                <w:sz w:val="26"/>
                <w:szCs w:val="26"/>
                <w:shd w:val="nil" w:color="auto" w:fill="auto"/>
                <w:rtl w:val="0"/>
                <w:lang w:val="ru-RU"/>
              </w:rPr>
              <w:t>.</w:t>
            </w:r>
          </w:p>
          <w:p>
            <w:pPr>
              <w:pStyle w:val="Normal.0"/>
              <w:bidi w:val="0"/>
              <w:spacing w:line="240" w:lineRule="auto"/>
              <w:ind w:left="0" w:right="0" w:firstLine="0"/>
              <w:jc w:val="right"/>
              <w:outlineLvl w:val="0"/>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en-US"/>
              </w:rPr>
              <w:t>5</w:t>
            </w:r>
          </w:p>
        </w:tc>
      </w:tr>
      <w:tr>
        <w:tblPrEx>
          <w:shd w:val="clear" w:color="auto" w:fill="ced7e7"/>
        </w:tblPrEx>
        <w:trPr>
          <w:trHeight w:val="319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Требования к написанию введения</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 xml:space="preserve">Введение должно содержать </w:t>
            </w:r>
            <w:r>
              <w:rPr>
                <w:sz w:val="26"/>
                <w:szCs w:val="26"/>
                <w:shd w:val="nil" w:color="auto" w:fill="auto"/>
                <w:rtl w:val="0"/>
                <w:lang w:val="ru-RU"/>
              </w:rPr>
              <w:t xml:space="preserve">2-3 </w:t>
            </w:r>
            <w:r>
              <w:rPr>
                <w:sz w:val="26"/>
                <w:szCs w:val="26"/>
                <w:shd w:val="nil" w:color="auto" w:fill="auto"/>
                <w:rtl w:val="0"/>
                <w:lang w:val="ru-RU"/>
              </w:rPr>
              <w:t>стр</w:t>
            </w:r>
            <w:r>
              <w:rPr>
                <w:sz w:val="26"/>
                <w:szCs w:val="26"/>
                <w:shd w:val="nil" w:color="auto" w:fill="auto"/>
                <w:rtl w:val="0"/>
                <w:lang w:val="ru-RU"/>
              </w:rPr>
              <w:t xml:space="preserve">. </w:t>
            </w:r>
            <w:r>
              <w:rPr>
                <w:sz w:val="26"/>
                <w:szCs w:val="26"/>
                <w:shd w:val="nil" w:color="auto" w:fill="auto"/>
                <w:rtl w:val="0"/>
                <w:lang w:val="ru-RU"/>
              </w:rPr>
              <w:t xml:space="preserve">текста и отражать ряд  </w:t>
            </w:r>
            <w:r>
              <w:rPr>
                <w:b w:val="1"/>
                <w:bCs w:val="1"/>
                <w:sz w:val="26"/>
                <w:szCs w:val="26"/>
                <w:shd w:val="nil" w:color="auto" w:fill="auto"/>
                <w:rtl w:val="0"/>
                <w:lang w:val="ru-RU"/>
              </w:rPr>
              <w:t>обязательных</w:t>
            </w:r>
            <w:r>
              <w:rPr>
                <w:sz w:val="26"/>
                <w:szCs w:val="26"/>
                <w:shd w:val="nil" w:color="auto" w:fill="auto"/>
                <w:rtl w:val="0"/>
                <w:lang w:val="ru-RU"/>
              </w:rPr>
              <w:t xml:space="preserve"> реквизитов дипломной работы</w:t>
            </w:r>
            <w:r>
              <w:rPr>
                <w:sz w:val="26"/>
                <w:szCs w:val="26"/>
                <w:shd w:val="nil" w:color="auto" w:fill="auto"/>
                <w:rtl w:val="0"/>
                <w:lang w:val="ru-RU"/>
              </w:rPr>
              <w:t xml:space="preserve">: </w:t>
            </w:r>
            <w:r>
              <w:rPr>
                <w:sz w:val="26"/>
                <w:szCs w:val="26"/>
                <w:shd w:val="nil" w:color="auto" w:fill="auto"/>
                <w:rtl w:val="0"/>
                <w:lang w:val="ru-RU"/>
              </w:rPr>
              <w:t>актуальность темы</w:t>
            </w:r>
            <w:r>
              <w:rPr>
                <w:sz w:val="26"/>
                <w:szCs w:val="26"/>
                <w:shd w:val="nil" w:color="auto" w:fill="auto"/>
                <w:rtl w:val="0"/>
                <w:lang w:val="ru-RU"/>
              </w:rPr>
              <w:t xml:space="preserve">, </w:t>
            </w:r>
            <w:r>
              <w:rPr>
                <w:sz w:val="26"/>
                <w:szCs w:val="26"/>
                <w:shd w:val="nil" w:color="auto" w:fill="auto"/>
                <w:rtl w:val="0"/>
                <w:lang w:val="ru-RU"/>
              </w:rPr>
              <w:t>ее практическую значимость</w:t>
            </w:r>
            <w:r>
              <w:rPr>
                <w:sz w:val="26"/>
                <w:szCs w:val="26"/>
                <w:shd w:val="nil" w:color="auto" w:fill="auto"/>
                <w:rtl w:val="0"/>
                <w:lang w:val="ru-RU"/>
              </w:rPr>
              <w:t xml:space="preserve">, </w:t>
            </w:r>
            <w:r>
              <w:rPr>
                <w:sz w:val="26"/>
                <w:szCs w:val="26"/>
                <w:shd w:val="nil" w:color="auto" w:fill="auto"/>
                <w:rtl w:val="0"/>
                <w:lang w:val="ru-RU"/>
              </w:rPr>
              <w:t xml:space="preserve">степень изученности </w:t>
            </w:r>
            <w:r>
              <w:rPr>
                <w:sz w:val="26"/>
                <w:szCs w:val="26"/>
                <w:shd w:val="nil" w:color="auto" w:fill="auto"/>
                <w:rtl w:val="0"/>
                <w:lang w:val="ru-RU"/>
              </w:rPr>
              <w:t>(</w:t>
            </w:r>
            <w:r>
              <w:rPr>
                <w:sz w:val="26"/>
                <w:szCs w:val="26"/>
                <w:shd w:val="nil" w:color="auto" w:fill="auto"/>
                <w:rtl w:val="0"/>
                <w:lang w:val="ru-RU"/>
              </w:rPr>
              <w:t>с указанием фамилий представителей различных школ</w:t>
            </w:r>
            <w:r>
              <w:rPr>
                <w:sz w:val="26"/>
                <w:szCs w:val="26"/>
                <w:shd w:val="nil" w:color="auto" w:fill="auto"/>
                <w:rtl w:val="0"/>
                <w:lang w:val="ru-RU"/>
              </w:rPr>
              <w:t xml:space="preserve">, </w:t>
            </w:r>
            <w:r>
              <w:rPr>
                <w:sz w:val="26"/>
                <w:szCs w:val="26"/>
                <w:shd w:val="nil" w:color="auto" w:fill="auto"/>
                <w:rtl w:val="0"/>
                <w:lang w:val="ru-RU"/>
              </w:rPr>
              <w:t>взглядов</w:t>
            </w:r>
            <w:r>
              <w:rPr>
                <w:sz w:val="26"/>
                <w:szCs w:val="26"/>
                <w:shd w:val="nil" w:color="auto" w:fill="auto"/>
                <w:rtl w:val="0"/>
                <w:lang w:val="ru-RU"/>
              </w:rPr>
              <w:t xml:space="preserve">, </w:t>
            </w:r>
            <w:r>
              <w:rPr>
                <w:sz w:val="26"/>
                <w:szCs w:val="26"/>
                <w:shd w:val="nil" w:color="auto" w:fill="auto"/>
                <w:rtl w:val="0"/>
                <w:lang w:val="ru-RU"/>
              </w:rPr>
              <w:t>компаний и их программных продуктов</w:t>
            </w:r>
            <w:r>
              <w:rPr>
                <w:sz w:val="26"/>
                <w:szCs w:val="26"/>
                <w:shd w:val="nil" w:color="auto" w:fill="auto"/>
                <w:rtl w:val="0"/>
                <w:lang w:val="ru-RU"/>
              </w:rPr>
              <w:t xml:space="preserve">), </w:t>
            </w:r>
            <w:r>
              <w:rPr>
                <w:sz w:val="26"/>
                <w:szCs w:val="26"/>
                <w:shd w:val="nil" w:color="auto" w:fill="auto"/>
                <w:rtl w:val="0"/>
                <w:lang w:val="ru-RU"/>
              </w:rPr>
              <w:t>обоснование выбора такой темы</w:t>
            </w:r>
            <w:r>
              <w:rPr>
                <w:sz w:val="26"/>
                <w:szCs w:val="26"/>
                <w:shd w:val="nil" w:color="auto" w:fill="auto"/>
                <w:rtl w:val="0"/>
                <w:lang w:val="ru-RU"/>
              </w:rPr>
              <w:t xml:space="preserve">, </w:t>
            </w:r>
            <w:r>
              <w:rPr>
                <w:sz w:val="26"/>
                <w:szCs w:val="26"/>
                <w:shd w:val="nil" w:color="auto" w:fill="auto"/>
                <w:rtl w:val="0"/>
                <w:lang w:val="ru-RU"/>
              </w:rPr>
              <w:t>формулировку цели и задач дипломного исследования</w:t>
            </w:r>
            <w:r>
              <w:rPr>
                <w:sz w:val="26"/>
                <w:szCs w:val="26"/>
                <w:shd w:val="nil" w:color="auto" w:fill="auto"/>
                <w:rtl w:val="0"/>
                <w:lang w:val="ru-RU"/>
              </w:rPr>
              <w:t xml:space="preserve">, </w:t>
            </w:r>
            <w:r>
              <w:rPr>
                <w:sz w:val="26"/>
                <w:szCs w:val="26"/>
                <w:shd w:val="nil" w:color="auto" w:fill="auto"/>
                <w:rtl w:val="0"/>
                <w:lang w:val="ru-RU"/>
              </w:rPr>
              <w:t>формулировку объекта и предмета</w:t>
            </w:r>
            <w:r>
              <w:rPr>
                <w:sz w:val="26"/>
                <w:szCs w:val="26"/>
                <w:shd w:val="nil" w:color="auto" w:fill="auto"/>
                <w:rtl w:val="0"/>
                <w:lang w:val="ru-RU"/>
              </w:rPr>
              <w:t xml:space="preserve">, </w:t>
            </w:r>
            <w:r>
              <w:rPr>
                <w:sz w:val="26"/>
                <w:szCs w:val="26"/>
                <w:shd w:val="nil" w:color="auto" w:fill="auto"/>
                <w:rtl w:val="0"/>
                <w:lang w:val="ru-RU"/>
              </w:rPr>
              <w:t xml:space="preserve">а также перечень методов  дипломного исследования </w:t>
            </w:r>
          </w:p>
          <w:p>
            <w:pPr>
              <w:pStyle w:val="Normal.0"/>
              <w:bidi w:val="0"/>
              <w:spacing w:line="240" w:lineRule="auto"/>
              <w:ind w:left="0" w:right="0" w:firstLine="0"/>
              <w:jc w:val="right"/>
              <w:outlineLvl w:val="0"/>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en-US"/>
              </w:rPr>
              <w:t>6</w:t>
            </w:r>
          </w:p>
        </w:tc>
      </w:tr>
      <w:tr>
        <w:tblPrEx>
          <w:shd w:val="clear" w:color="auto" w:fill="ced7e7"/>
        </w:tblPrEx>
        <w:trPr>
          <w:trHeight w:val="2559" w:hRule="atLeast"/>
        </w:trPr>
        <w:tc>
          <w:tcPr>
            <w:tcW w:type="dxa" w:w="53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2692"/>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outlineLvl w:val="0"/>
            </w:pPr>
            <w:r>
              <w:rPr>
                <w:b w:val="1"/>
                <w:bCs w:val="1"/>
                <w:sz w:val="26"/>
                <w:szCs w:val="26"/>
                <w:shd w:val="nil" w:color="auto" w:fill="auto"/>
                <w:rtl w:val="0"/>
                <w:lang w:val="ru-RU"/>
              </w:rPr>
              <w:t>Требования к написанию  заключения</w:t>
            </w:r>
          </w:p>
        </w:tc>
        <w:tc>
          <w:tcPr>
            <w:tcW w:type="dxa" w:w="6960"/>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outlineLvl w:val="0"/>
              <w:rPr>
                <w:sz w:val="26"/>
                <w:szCs w:val="26"/>
                <w:shd w:val="nil" w:color="auto" w:fill="auto"/>
              </w:rPr>
            </w:pPr>
            <w:r>
              <w:rPr>
                <w:sz w:val="26"/>
                <w:szCs w:val="26"/>
                <w:shd w:val="nil" w:color="auto" w:fill="auto"/>
                <w:rtl w:val="0"/>
                <w:lang w:val="ru-RU"/>
              </w:rPr>
              <w:t xml:space="preserve">Заключение должно содержать </w:t>
            </w:r>
            <w:r>
              <w:rPr>
                <w:sz w:val="26"/>
                <w:szCs w:val="26"/>
                <w:shd w:val="nil" w:color="auto" w:fill="auto"/>
                <w:rtl w:val="0"/>
                <w:lang w:val="ru-RU"/>
              </w:rPr>
              <w:t xml:space="preserve">2-3 </w:t>
            </w:r>
            <w:r>
              <w:rPr>
                <w:sz w:val="26"/>
                <w:szCs w:val="26"/>
                <w:shd w:val="nil" w:color="auto" w:fill="auto"/>
                <w:rtl w:val="0"/>
                <w:lang w:val="ru-RU"/>
              </w:rPr>
              <w:t>стр</w:t>
            </w:r>
            <w:r>
              <w:rPr>
                <w:sz w:val="26"/>
                <w:szCs w:val="26"/>
                <w:shd w:val="nil" w:color="auto" w:fill="auto"/>
                <w:rtl w:val="0"/>
                <w:lang w:val="ru-RU"/>
              </w:rPr>
              <w:t xml:space="preserve">. </w:t>
            </w:r>
            <w:r>
              <w:rPr>
                <w:sz w:val="26"/>
                <w:szCs w:val="26"/>
                <w:shd w:val="nil" w:color="auto" w:fill="auto"/>
                <w:rtl w:val="0"/>
                <w:lang w:val="ru-RU"/>
              </w:rPr>
              <w:t>текста и четко</w:t>
            </w:r>
            <w:r>
              <w:rPr>
                <w:sz w:val="26"/>
                <w:szCs w:val="26"/>
                <w:shd w:val="nil" w:color="auto" w:fill="auto"/>
                <w:rtl w:val="0"/>
                <w:lang w:val="ru-RU"/>
              </w:rPr>
              <w:t xml:space="preserve">, </w:t>
            </w:r>
            <w:r>
              <w:rPr>
                <w:sz w:val="26"/>
                <w:szCs w:val="26"/>
                <w:shd w:val="nil" w:color="auto" w:fill="auto"/>
                <w:rtl w:val="0"/>
                <w:lang w:val="ru-RU"/>
              </w:rPr>
              <w:t>конкретно</w:t>
            </w:r>
            <w:r>
              <w:rPr>
                <w:sz w:val="26"/>
                <w:szCs w:val="26"/>
                <w:shd w:val="nil" w:color="auto" w:fill="auto"/>
                <w:rtl w:val="0"/>
                <w:lang w:val="ru-RU"/>
              </w:rPr>
              <w:t xml:space="preserve">, </w:t>
            </w:r>
            <w:r>
              <w:rPr>
                <w:sz w:val="26"/>
                <w:szCs w:val="26"/>
                <w:shd w:val="nil" w:color="auto" w:fill="auto"/>
                <w:rtl w:val="0"/>
                <w:lang w:val="ru-RU"/>
              </w:rPr>
              <w:t>сжато излагать основные выводы и оценки</w:t>
            </w:r>
            <w:r>
              <w:rPr>
                <w:sz w:val="26"/>
                <w:szCs w:val="26"/>
                <w:shd w:val="nil" w:color="auto" w:fill="auto"/>
                <w:rtl w:val="0"/>
                <w:lang w:val="ru-RU"/>
              </w:rPr>
              <w:t xml:space="preserve">, </w:t>
            </w:r>
            <w:r>
              <w:rPr>
                <w:sz w:val="26"/>
                <w:szCs w:val="26"/>
                <w:shd w:val="nil" w:color="auto" w:fill="auto"/>
                <w:rtl w:val="0"/>
                <w:lang w:val="ru-RU"/>
              </w:rPr>
              <w:t xml:space="preserve">полученные дипломником по каждому параграфу дипломного исследования </w:t>
            </w:r>
            <w:r>
              <w:rPr>
                <w:sz w:val="26"/>
                <w:szCs w:val="26"/>
                <w:shd w:val="nil" w:color="auto" w:fill="auto"/>
                <w:rtl w:val="0"/>
                <w:lang w:val="ru-RU"/>
              </w:rPr>
              <w:t xml:space="preserve">(8-10 </w:t>
            </w:r>
            <w:r>
              <w:rPr>
                <w:sz w:val="26"/>
                <w:szCs w:val="26"/>
                <w:shd w:val="nil" w:color="auto" w:fill="auto"/>
                <w:rtl w:val="0"/>
                <w:lang w:val="ru-RU"/>
              </w:rPr>
              <w:t>выводов</w:t>
            </w:r>
            <w:r>
              <w:rPr>
                <w:sz w:val="26"/>
                <w:szCs w:val="26"/>
                <w:shd w:val="nil" w:color="auto" w:fill="auto"/>
                <w:rtl w:val="0"/>
                <w:lang w:val="ru-RU"/>
              </w:rPr>
              <w:t xml:space="preserve">), </w:t>
            </w:r>
            <w:r>
              <w:rPr>
                <w:sz w:val="26"/>
                <w:szCs w:val="26"/>
                <w:shd w:val="nil" w:color="auto" w:fill="auto"/>
                <w:rtl w:val="0"/>
                <w:lang w:val="ru-RU"/>
              </w:rPr>
              <w:t>а также содержать его рекомендации по совершенствованию исследуемых им процессов и указание возможных направлений дальнейшей работы в данном направлении</w:t>
            </w:r>
          </w:p>
          <w:p>
            <w:pPr>
              <w:pStyle w:val="Normal.0"/>
              <w:bidi w:val="0"/>
              <w:spacing w:line="240" w:lineRule="auto"/>
              <w:ind w:left="0" w:right="0" w:firstLine="0"/>
              <w:jc w:val="right"/>
              <w:outlineLvl w:val="0"/>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en-US"/>
              </w:rPr>
              <w:t>11</w:t>
            </w:r>
          </w:p>
        </w:tc>
      </w:tr>
    </w:tbl>
    <w:p>
      <w:pPr>
        <w:pStyle w:val="Normal.0"/>
        <w:widowControl w:val="0"/>
        <w:spacing w:line="240" w:lineRule="auto"/>
        <w:ind w:firstLine="0"/>
        <w:jc w:val="center"/>
        <w:outlineLvl w:val="0"/>
        <w:rPr>
          <w:b w:val="1"/>
          <w:bCs w:val="1"/>
        </w:rPr>
      </w:pPr>
    </w:p>
    <w:p>
      <w:pPr>
        <w:pStyle w:val="Normal.0"/>
      </w:pPr>
      <w:r>
        <w:rPr>
          <w:rFonts w:ascii="Arial Unicode MS" w:cs="Arial Unicode MS" w:hAnsi="Arial Unicode MS" w:eastAsia="Arial Unicode MS"/>
          <w:b w:val="0"/>
          <w:bCs w:val="0"/>
          <w:i w:val="0"/>
          <w:iCs w:val="0"/>
        </w:rPr>
        <w:br w:type="page"/>
      </w:r>
    </w:p>
    <w:p>
      <w:pPr>
        <w:pStyle w:val="Normal.0"/>
        <w:ind w:firstLine="0"/>
        <w:jc w:val="center"/>
        <w:outlineLvl w:val="0"/>
        <w:rPr>
          <w:b w:val="1"/>
          <w:bCs w:val="1"/>
        </w:rPr>
      </w:pPr>
      <w:r>
        <w:rPr>
          <w:b w:val="1"/>
          <w:bCs w:val="1"/>
          <w:rtl w:val="0"/>
          <w:lang w:val="ru-RU"/>
        </w:rPr>
        <w:t xml:space="preserve">Требования к оформлению дипломной </w:t>
      </w:r>
      <w:r>
        <w:rPr>
          <w:b w:val="1"/>
          <w:bCs w:val="1"/>
          <w:rtl w:val="0"/>
          <w:lang w:val="ru-RU"/>
        </w:rPr>
        <w:t xml:space="preserve">/ </w:t>
      </w:r>
      <w:r>
        <w:rPr>
          <w:b w:val="1"/>
          <w:bCs w:val="1"/>
          <w:rtl w:val="0"/>
          <w:lang w:val="ru-RU"/>
        </w:rPr>
        <w:t>курсовой работы</w:t>
      </w:r>
    </w:p>
    <w:p>
      <w:pPr>
        <w:pStyle w:val="Normal.0"/>
        <w:ind w:firstLine="0"/>
        <w:jc w:val="center"/>
        <w:outlineLvl w:val="0"/>
        <w:rPr>
          <w:b w:val="1"/>
          <w:bCs w:val="1"/>
        </w:rPr>
      </w:pPr>
    </w:p>
    <w:tbl>
      <w:tblPr>
        <w:tblW w:w="9747"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675"/>
        <w:gridCol w:w="1985"/>
        <w:gridCol w:w="7087"/>
      </w:tblGrid>
      <w:tr>
        <w:tblPrEx>
          <w:shd w:val="clear" w:color="auto" w:fill="ced7e7"/>
        </w:tblPrEx>
        <w:trPr>
          <w:trHeight w:val="1560"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rPr>
                <w:b w:val="1"/>
                <w:bCs w:val="1"/>
                <w:sz w:val="26"/>
                <w:szCs w:val="26"/>
                <w:shd w:val="nil" w:color="auto" w:fill="auto"/>
              </w:rPr>
            </w:pPr>
            <w:r>
              <w:rPr>
                <w:b w:val="1"/>
                <w:bCs w:val="1"/>
                <w:sz w:val="26"/>
                <w:szCs w:val="26"/>
                <w:shd w:val="nil" w:color="auto" w:fill="auto"/>
                <w:rtl w:val="0"/>
                <w:lang w:val="ru-RU"/>
              </w:rPr>
              <w:t>Параметры Страницы</w:t>
            </w:r>
          </w:p>
          <w:p>
            <w:pPr>
              <w:pStyle w:val="Normal.0"/>
              <w:spacing w:line="240" w:lineRule="auto"/>
              <w:ind w:firstLine="0"/>
              <w:jc w:val="both"/>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.12</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center"/>
              <w:rPr>
                <w:sz w:val="26"/>
                <w:szCs w:val="26"/>
                <w:shd w:val="nil" w:color="auto" w:fill="auto"/>
              </w:rPr>
            </w:pPr>
            <w:r>
              <w:rPr>
                <w:sz w:val="26"/>
                <w:szCs w:val="26"/>
                <w:shd w:val="nil" w:color="auto" w:fill="auto"/>
                <w:rtl w:val="0"/>
                <w:lang w:val="ru-RU"/>
              </w:rPr>
              <w:t>20</w:t>
            </w:r>
          </w:p>
          <w:p>
            <w:pPr>
              <w:pStyle w:val="Normal.0"/>
              <w:bidi w:val="0"/>
              <w:spacing w:line="240" w:lineRule="auto"/>
              <w:ind w:left="0" w:right="0" w:firstLine="0"/>
              <w:jc w:val="center"/>
              <w:rPr>
                <w:sz w:val="26"/>
                <w:szCs w:val="26"/>
                <w:shd w:val="nil" w:color="auto" w:fill="auto"/>
                <w:rtl w:val="0"/>
              </w:rPr>
            </w:pPr>
            <w:r>
              <w:rPr>
                <w:sz w:val="26"/>
                <w:szCs w:val="26"/>
                <w:shd w:val="nil" w:color="auto" w:fill="auto"/>
                <w:rtl w:val="0"/>
                <w:lang w:val="ru-RU"/>
              </w:rPr>
              <w:t>30                     15</w:t>
            </w:r>
          </w:p>
          <w:p>
            <w:pPr>
              <w:pStyle w:val="Normal.0"/>
              <w:tabs>
                <w:tab w:val="center" w:pos="4844"/>
              </w:tabs>
              <w:bidi w:val="0"/>
              <w:spacing w:line="240" w:lineRule="auto"/>
              <w:ind w:left="0" w:right="0" w:firstLine="0"/>
              <w:jc w:val="center"/>
              <w:rPr>
                <w:rtl w:val="0"/>
              </w:rPr>
            </w:pPr>
            <w:r>
              <w:rPr>
                <w:sz w:val="26"/>
                <w:szCs w:val="26"/>
                <w:shd w:val="nil" w:color="auto" w:fill="auto"/>
                <w:rtl w:val="0"/>
                <w:lang w:val="ru-RU"/>
              </w:rPr>
              <w:t>20</w:t>
            </w:r>
          </w:p>
        </w:tc>
      </w:tr>
      <w:tr>
        <w:tblPrEx>
          <w:shd w:val="clear" w:color="auto" w:fill="ced7e7"/>
        </w:tblPrEx>
        <w:trPr>
          <w:trHeight w:val="127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Шрифт</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 xml:space="preserve">.12 </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pPr>
            <w:r>
              <w:rPr>
                <w:sz w:val="26"/>
                <w:szCs w:val="26"/>
                <w:shd w:val="nil" w:color="auto" w:fill="auto"/>
                <w:rtl w:val="0"/>
                <w:lang w:val="ru-RU"/>
              </w:rPr>
              <w:t xml:space="preserve">Дипломная работа выполняется шрифтом </w:t>
            </w:r>
            <w:r>
              <w:rPr>
                <w:b w:val="1"/>
                <w:bCs w:val="1"/>
                <w:sz w:val="26"/>
                <w:szCs w:val="26"/>
                <w:shd w:val="nil" w:color="auto" w:fill="auto"/>
                <w:rtl w:val="0"/>
                <w:lang w:val="en-US"/>
              </w:rPr>
              <w:t>Times</w:t>
            </w:r>
            <w:r>
              <w:rPr>
                <w:b w:val="1"/>
                <w:bCs w:val="1"/>
                <w:sz w:val="26"/>
                <w:szCs w:val="26"/>
                <w:shd w:val="nil" w:color="auto" w:fill="auto"/>
                <w:rtl w:val="0"/>
                <w:lang w:val="ru-RU"/>
              </w:rPr>
              <w:t> </w:t>
            </w:r>
            <w:r>
              <w:rPr>
                <w:b w:val="1"/>
                <w:bCs w:val="1"/>
                <w:sz w:val="26"/>
                <w:szCs w:val="26"/>
                <w:shd w:val="nil" w:color="auto" w:fill="auto"/>
                <w:rtl w:val="0"/>
                <w:lang w:val="en-US"/>
              </w:rPr>
              <w:t>New</w:t>
            </w:r>
            <w:r>
              <w:rPr>
                <w:b w:val="1"/>
                <w:bCs w:val="1"/>
                <w:sz w:val="26"/>
                <w:szCs w:val="26"/>
                <w:shd w:val="nil" w:color="auto" w:fill="auto"/>
                <w:rtl w:val="0"/>
                <w:lang w:val="ru-RU"/>
              </w:rPr>
              <w:t> </w:t>
            </w:r>
            <w:r>
              <w:rPr>
                <w:b w:val="1"/>
                <w:bCs w:val="1"/>
                <w:sz w:val="26"/>
                <w:szCs w:val="26"/>
                <w:shd w:val="nil" w:color="auto" w:fill="auto"/>
                <w:rtl w:val="0"/>
                <w:lang w:val="en-US"/>
              </w:rPr>
              <w:t>Roman</w:t>
            </w:r>
            <w:r>
              <w:rPr>
                <w:b w:val="1"/>
                <w:bCs w:val="1"/>
                <w:sz w:val="26"/>
                <w:szCs w:val="26"/>
                <w:shd w:val="nil" w:color="auto" w:fill="auto"/>
                <w:rtl w:val="0"/>
                <w:lang w:val="ru-RU"/>
              </w:rPr>
              <w:t> </w:t>
            </w:r>
            <w:r>
              <w:rPr>
                <w:b w:val="1"/>
                <w:bCs w:val="1"/>
                <w:sz w:val="26"/>
                <w:szCs w:val="26"/>
                <w:shd w:val="nil" w:color="auto" w:fill="auto"/>
                <w:rtl w:val="0"/>
                <w:lang w:val="ru-RU"/>
              </w:rPr>
              <w:t>14</w:t>
            </w:r>
            <w:r>
              <w:rPr>
                <w:sz w:val="26"/>
                <w:szCs w:val="26"/>
                <w:shd w:val="nil" w:color="auto" w:fill="auto"/>
                <w:rtl w:val="0"/>
                <w:lang w:val="ru-RU"/>
              </w:rPr>
              <w:t xml:space="preserve">. </w:t>
            </w:r>
            <w:r>
              <w:rPr>
                <w:sz w:val="26"/>
                <w:szCs w:val="26"/>
                <w:shd w:val="nil" w:color="auto" w:fill="auto"/>
                <w:rtl w:val="0"/>
                <w:lang w:val="ru-RU"/>
              </w:rPr>
              <w:t xml:space="preserve">Разрешается весьма </w:t>
            </w:r>
            <w:r>
              <w:rPr>
                <w:sz w:val="26"/>
                <w:szCs w:val="26"/>
                <w:u w:val="single"/>
                <w:shd w:val="nil" w:color="auto" w:fill="auto"/>
                <w:rtl w:val="0"/>
                <w:lang w:val="ru-RU"/>
              </w:rPr>
              <w:t>ограниченно</w:t>
            </w:r>
            <w:r>
              <w:rPr>
                <w:sz w:val="26"/>
                <w:szCs w:val="26"/>
                <w:shd w:val="nil" w:color="auto" w:fill="auto"/>
                <w:rtl w:val="0"/>
                <w:lang w:val="ru-RU"/>
              </w:rPr>
              <w:t xml:space="preserve"> использовать компьютерные возможности акцентирования внимания</w:t>
            </w:r>
            <w:r>
              <w:rPr>
                <w:sz w:val="26"/>
                <w:szCs w:val="26"/>
                <w:shd w:val="nil" w:color="auto" w:fill="auto"/>
                <w:rtl w:val="0"/>
                <w:lang w:val="ru-RU"/>
              </w:rPr>
              <w:t xml:space="preserve">: </w:t>
            </w:r>
            <w:r>
              <w:rPr>
                <w:sz w:val="26"/>
                <w:szCs w:val="26"/>
                <w:shd w:val="nil" w:color="auto" w:fill="auto"/>
                <w:rtl w:val="0"/>
                <w:lang w:val="ru-RU"/>
              </w:rPr>
              <w:t>курсив</w:t>
            </w:r>
            <w:r>
              <w:rPr>
                <w:sz w:val="26"/>
                <w:szCs w:val="26"/>
                <w:shd w:val="nil" w:color="auto" w:fill="auto"/>
                <w:rtl w:val="0"/>
                <w:lang w:val="ru-RU"/>
              </w:rPr>
              <w:t xml:space="preserve">, </w:t>
            </w:r>
            <w:r>
              <w:rPr>
                <w:sz w:val="26"/>
                <w:szCs w:val="26"/>
                <w:shd w:val="nil" w:color="auto" w:fill="auto"/>
                <w:rtl w:val="0"/>
                <w:lang w:val="ru-RU"/>
              </w:rPr>
              <w:t>маркеры</w:t>
            </w:r>
            <w:r>
              <w:rPr>
                <w:sz w:val="26"/>
                <w:szCs w:val="26"/>
                <w:shd w:val="nil" w:color="auto" w:fill="auto"/>
                <w:rtl w:val="0"/>
                <w:lang w:val="ru-RU"/>
              </w:rPr>
              <w:t xml:space="preserve">, </w:t>
            </w:r>
            <w:r>
              <w:rPr>
                <w:sz w:val="26"/>
                <w:szCs w:val="26"/>
                <w:shd w:val="nil" w:color="auto" w:fill="auto"/>
                <w:rtl w:val="0"/>
                <w:lang w:val="ru-RU"/>
              </w:rPr>
              <w:t>вразрядку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w:t>
            </w:r>
          </w:p>
        </w:tc>
      </w:tr>
      <w:tr>
        <w:tblPrEx>
          <w:shd w:val="clear" w:color="auto" w:fill="ced7e7"/>
        </w:tblPrEx>
        <w:trPr>
          <w:trHeight w:val="255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hd w:val="nil" w:color="auto" w:fill="auto"/>
              </w:rPr>
            </w:pPr>
            <w:r>
              <w:rPr>
                <w:b w:val="1"/>
                <w:bCs w:val="1"/>
                <w:sz w:val="26"/>
                <w:szCs w:val="26"/>
                <w:shd w:val="nil" w:color="auto" w:fill="auto"/>
                <w:rtl w:val="0"/>
                <w:lang w:val="ru-RU"/>
              </w:rPr>
              <w:t xml:space="preserve">Интервал </w:t>
            </w:r>
            <w:r>
              <w:rPr>
                <w:b w:val="1"/>
                <w:bCs w:val="1"/>
                <w:sz w:val="26"/>
                <w:szCs w:val="26"/>
                <w:shd w:val="nil" w:color="auto" w:fill="auto"/>
                <w:rtl w:val="0"/>
                <w:lang w:val="ru-RU"/>
              </w:rPr>
              <w:t xml:space="preserve">- </w:t>
            </w:r>
            <w:r>
              <w:rPr>
                <w:b w:val="1"/>
                <w:bCs w:val="1"/>
                <w:sz w:val="26"/>
                <w:szCs w:val="26"/>
                <w:shd w:val="nil" w:color="auto" w:fill="auto"/>
                <w:rtl w:val="0"/>
                <w:lang w:val="ru-RU"/>
              </w:rPr>
              <w:t>полуторный</w:t>
            </w:r>
          </w:p>
          <w:p>
            <w:pPr>
              <w:pStyle w:val="Normal.0"/>
              <w:spacing w:line="240" w:lineRule="auto"/>
              <w:ind w:firstLine="0"/>
              <w:jc w:val="right"/>
              <w:rPr>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.12</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z w:val="26"/>
                <w:szCs w:val="26"/>
                <w:shd w:val="nil" w:color="auto" w:fill="auto"/>
              </w:rPr>
            </w:pPr>
            <w:r>
              <w:rPr>
                <w:sz w:val="26"/>
                <w:szCs w:val="26"/>
                <w:shd w:val="nil" w:color="auto" w:fill="auto"/>
                <w:rtl w:val="0"/>
                <w:lang w:val="ru-RU"/>
              </w:rPr>
              <w:t>Установить для всего документа</w:t>
            </w:r>
            <w:r>
              <w:rPr>
                <w:sz w:val="26"/>
                <w:szCs w:val="26"/>
                <w:shd w:val="nil" w:color="auto" w:fill="auto"/>
                <w:rtl w:val="0"/>
                <w:lang w:val="ru-RU"/>
              </w:rPr>
              <w:t xml:space="preserve">: </w:t>
            </w:r>
            <w:r>
              <w:rPr>
                <w:sz w:val="26"/>
                <w:szCs w:val="26"/>
                <w:shd w:val="nil" w:color="auto" w:fill="auto"/>
                <w:lang w:val="ru-RU"/>
              </w:rPr>
              <w:br w:type="textWrapping"/>
            </w:r>
            <w:r>
              <w:rPr>
                <w:b w:val="1"/>
                <w:bCs w:val="1"/>
                <w:sz w:val="26"/>
                <w:szCs w:val="26"/>
                <w:shd w:val="nil" w:color="auto" w:fill="auto"/>
                <w:rtl w:val="0"/>
                <w:lang w:val="ru-RU"/>
              </w:rPr>
              <w:t xml:space="preserve">Главная – Абзац – Точно </w:t>
            </w:r>
            <w:r>
              <w:rPr>
                <w:b w:val="1"/>
                <w:bCs w:val="1"/>
                <w:sz w:val="26"/>
                <w:szCs w:val="26"/>
                <w:shd w:val="nil" w:color="auto" w:fill="auto"/>
                <w:rtl w:val="0"/>
                <w:lang w:val="ru-RU"/>
              </w:rPr>
              <w:t>- 18</w:t>
            </w:r>
            <w:r>
              <w:rPr>
                <w:b w:val="1"/>
                <w:bCs w:val="1"/>
                <w:sz w:val="26"/>
                <w:szCs w:val="26"/>
                <w:shd w:val="nil" w:color="auto" w:fill="auto"/>
                <w:rtl w:val="0"/>
                <w:lang w:val="ru-RU"/>
              </w:rPr>
              <w:t>пт</w:t>
            </w:r>
          </w:p>
          <w:p>
            <w:pPr>
              <w:pStyle w:val="Normal.0"/>
              <w:bidi w:val="0"/>
              <w:spacing w:line="240" w:lineRule="auto"/>
              <w:ind w:left="0" w:right="0" w:firstLine="0"/>
              <w:jc w:val="center"/>
              <w:rPr>
                <w:sz w:val="26"/>
                <w:szCs w:val="26"/>
                <w:shd w:val="nil" w:color="auto" w:fill="auto"/>
                <w:rtl w:val="0"/>
              </w:rPr>
            </w:pPr>
            <w:r>
              <w:rPr>
                <w:sz w:val="26"/>
                <w:szCs w:val="26"/>
                <w:shd w:val="nil" w:color="auto" w:fill="auto"/>
                <w:rtl w:val="0"/>
                <w:lang w:val="ru-RU"/>
              </w:rPr>
              <w:t xml:space="preserve">В итоге – </w:t>
            </w:r>
            <w:r>
              <w:rPr>
                <w:sz w:val="26"/>
                <w:szCs w:val="26"/>
                <w:shd w:val="nil" w:color="auto" w:fill="auto"/>
                <w:rtl w:val="0"/>
                <w:lang w:val="ru-RU"/>
              </w:rPr>
              <w:t xml:space="preserve">40 </w:t>
            </w:r>
            <w:r>
              <w:rPr>
                <w:sz w:val="26"/>
                <w:szCs w:val="26"/>
                <w:shd w:val="nil" w:color="auto" w:fill="auto"/>
                <w:rtl w:val="0"/>
                <w:lang w:val="ru-RU"/>
              </w:rPr>
              <w:t>строк на странице</w:t>
            </w:r>
            <w:r>
              <w:rPr>
                <w:sz w:val="26"/>
                <w:szCs w:val="26"/>
                <w:shd w:val="nil" w:color="auto" w:fill="auto"/>
                <w:rtl w:val="0"/>
                <w:lang w:val="ru-RU"/>
              </w:rPr>
              <w:t xml:space="preserve">. </w:t>
            </w:r>
            <w:r>
              <w:rPr>
                <w:sz w:val="26"/>
                <w:szCs w:val="26"/>
                <w:shd w:val="nil" w:color="auto" w:fill="auto"/>
                <w:lang w:val="ru-RU"/>
              </w:rPr>
              <w:br w:type="textWrapping"/>
            </w:r>
          </w:p>
          <w:p>
            <w:pPr>
              <w:pStyle w:val="Normal.0"/>
              <w:bidi w:val="0"/>
              <w:spacing w:line="240" w:lineRule="auto"/>
              <w:ind w:left="0" w:right="0" w:firstLine="0"/>
              <w:jc w:val="left"/>
              <w:rPr>
                <w:b w:val="1"/>
                <w:bCs w:val="1"/>
                <w:sz w:val="26"/>
                <w:szCs w:val="26"/>
                <w:shd w:val="nil" w:color="auto" w:fill="auto"/>
                <w:rtl w:val="0"/>
              </w:rPr>
            </w:pPr>
            <w:r>
              <w:rPr>
                <w:b w:val="0"/>
                <w:bCs w:val="0"/>
                <w:sz w:val="26"/>
                <w:szCs w:val="26"/>
                <w:shd w:val="nil" w:color="auto" w:fill="auto"/>
                <w:rtl w:val="0"/>
                <w:lang w:val="ru-RU"/>
              </w:rPr>
              <w:t xml:space="preserve">Важно </w:t>
            </w:r>
            <w:r>
              <w:rPr>
                <w:b w:val="0"/>
                <w:bCs w:val="0"/>
                <w:sz w:val="26"/>
                <w:szCs w:val="26"/>
                <w:shd w:val="nil" w:color="auto" w:fill="auto"/>
                <w:rtl w:val="0"/>
                <w:lang w:val="ru-RU"/>
              </w:rPr>
              <w:t xml:space="preserve">!!! </w:t>
            </w:r>
            <w:r>
              <w:rPr>
                <w:b w:val="1"/>
                <w:bCs w:val="1"/>
                <w:sz w:val="26"/>
                <w:szCs w:val="26"/>
                <w:shd w:val="nil" w:color="auto" w:fill="auto"/>
                <w:rtl w:val="0"/>
                <w:lang w:val="ru-RU"/>
              </w:rPr>
              <w:t xml:space="preserve">Интервал одинарный – «Точно – </w:t>
            </w:r>
            <w:r>
              <w:rPr>
                <w:b w:val="1"/>
                <w:bCs w:val="1"/>
                <w:sz w:val="26"/>
                <w:szCs w:val="26"/>
                <w:shd w:val="nil" w:color="auto" w:fill="auto"/>
                <w:rtl w:val="0"/>
                <w:lang w:val="ru-RU"/>
              </w:rPr>
              <w:t xml:space="preserve">12 </w:t>
            </w:r>
            <w:r>
              <w:rPr>
                <w:b w:val="1"/>
                <w:bCs w:val="1"/>
                <w:sz w:val="26"/>
                <w:szCs w:val="26"/>
                <w:shd w:val="nil" w:color="auto" w:fill="auto"/>
                <w:rtl w:val="0"/>
                <w:lang w:val="ru-RU"/>
              </w:rPr>
              <w:t>пт»</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left"/>
              <w:rPr>
                <w:rtl w:val="0"/>
              </w:rPr>
            </w:pPr>
            <w:r>
              <w:rPr>
                <w:b w:val="1"/>
                <w:bCs w:val="1"/>
                <w:sz w:val="26"/>
                <w:szCs w:val="26"/>
                <w:shd w:val="nil" w:color="auto" w:fill="auto"/>
                <w:rtl w:val="0"/>
                <w:lang w:val="ru-RU"/>
              </w:rPr>
              <w:t>Пустые строки</w:t>
            </w:r>
            <w:r>
              <w:rPr>
                <w:b w:val="1"/>
                <w:bCs w:val="1"/>
                <w:sz w:val="26"/>
                <w:szCs w:val="26"/>
                <w:shd w:val="nil" w:color="auto" w:fill="auto"/>
                <w:rtl w:val="0"/>
                <w:lang w:val="ru-RU"/>
              </w:rPr>
              <w:t xml:space="preserve">, </w:t>
            </w:r>
            <w:r>
              <w:rPr>
                <w:b w:val="1"/>
                <w:bCs w:val="1"/>
                <w:sz w:val="26"/>
                <w:szCs w:val="26"/>
                <w:shd w:val="nil" w:color="auto" w:fill="auto"/>
                <w:rtl w:val="0"/>
                <w:lang w:val="ru-RU"/>
              </w:rPr>
              <w:t>не предусмотренные правилами оформления</w:t>
            </w:r>
            <w:r>
              <w:rPr>
                <w:b w:val="1"/>
                <w:bCs w:val="1"/>
                <w:sz w:val="26"/>
                <w:szCs w:val="26"/>
                <w:shd w:val="nil" w:color="auto" w:fill="auto"/>
                <w:rtl w:val="0"/>
                <w:lang w:val="ru-RU"/>
              </w:rPr>
              <w:t xml:space="preserve">, </w:t>
            </w:r>
            <w:r>
              <w:rPr>
                <w:b w:val="1"/>
                <w:bCs w:val="1"/>
                <w:sz w:val="26"/>
                <w:szCs w:val="26"/>
                <w:shd w:val="nil" w:color="auto" w:fill="auto"/>
                <w:rtl w:val="0"/>
                <w:lang w:val="ru-RU"/>
              </w:rPr>
              <w:t xml:space="preserve">– не допускаются </w:t>
            </w:r>
            <w:r>
              <w:rPr>
                <w:b w:val="1"/>
                <w:bCs w:val="1"/>
                <w:sz w:val="26"/>
                <w:szCs w:val="26"/>
                <w:shd w:val="nil" w:color="auto" w:fill="auto"/>
                <w:rtl w:val="0"/>
                <w:lang w:val="ru-RU"/>
              </w:rPr>
              <w:t>!!!</w:t>
            </w:r>
          </w:p>
        </w:tc>
      </w:tr>
      <w:tr>
        <w:tblPrEx>
          <w:shd w:val="clear" w:color="auto" w:fill="ced7e7"/>
        </w:tblPrEx>
        <w:trPr>
          <w:trHeight w:val="575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rPr>
                <w:b w:val="1"/>
                <w:bCs w:val="1"/>
                <w:sz w:val="26"/>
                <w:szCs w:val="26"/>
                <w:shd w:val="nil" w:color="auto" w:fill="auto"/>
              </w:rPr>
            </w:pPr>
            <w:r>
              <w:rPr>
                <w:b w:val="1"/>
                <w:bCs w:val="1"/>
                <w:sz w:val="26"/>
                <w:szCs w:val="26"/>
                <w:shd w:val="nil" w:color="auto" w:fill="auto"/>
                <w:rtl w:val="0"/>
                <w:lang w:val="ru-RU"/>
              </w:rPr>
              <w:t>Нумерация</w:t>
            </w:r>
          </w:p>
          <w:p>
            <w:pPr>
              <w:pStyle w:val="Normal.0"/>
              <w:spacing w:line="240" w:lineRule="auto"/>
              <w:ind w:firstLine="0"/>
              <w:jc w:val="right"/>
              <w:rPr>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.18</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5"/>
              </w:numPr>
              <w:spacing w:line="240" w:lineRule="auto"/>
              <w:rPr>
                <w:sz w:val="26"/>
                <w:szCs w:val="26"/>
                <w:lang w:val="ru-RU"/>
              </w:rPr>
            </w:pPr>
            <w:r>
              <w:rPr>
                <w:sz w:val="26"/>
                <w:szCs w:val="26"/>
                <w:shd w:val="nil" w:color="auto" w:fill="auto"/>
                <w:rtl w:val="0"/>
                <w:lang w:val="ru-RU"/>
              </w:rPr>
              <w:t xml:space="preserve">Нумерация – в </w:t>
            </w:r>
            <w:r>
              <w:rPr>
                <w:b w:val="1"/>
                <w:bCs w:val="1"/>
                <w:sz w:val="26"/>
                <w:szCs w:val="26"/>
                <w:shd w:val="nil" w:color="auto" w:fill="auto"/>
                <w:rtl w:val="0"/>
                <w:lang w:val="ru-RU"/>
              </w:rPr>
              <w:t>нижней части</w:t>
            </w:r>
            <w:r>
              <w:rPr>
                <w:sz w:val="26"/>
                <w:szCs w:val="26"/>
                <w:shd w:val="nil" w:color="auto" w:fill="auto"/>
                <w:rtl w:val="0"/>
                <w:lang w:val="ru-RU"/>
              </w:rPr>
              <w:t xml:space="preserve"> листа</w:t>
            </w:r>
            <w:r>
              <w:rPr>
                <w:sz w:val="26"/>
                <w:szCs w:val="26"/>
                <w:shd w:val="nil" w:color="auto" w:fill="auto"/>
                <w:rtl w:val="0"/>
                <w:lang w:val="ru-RU"/>
              </w:rPr>
              <w:t xml:space="preserve">, </w:t>
            </w:r>
            <w:r>
              <w:rPr>
                <w:sz w:val="26"/>
                <w:szCs w:val="26"/>
                <w:shd w:val="nil" w:color="auto" w:fill="auto"/>
                <w:rtl w:val="0"/>
                <w:lang w:val="ru-RU"/>
              </w:rPr>
              <w:t xml:space="preserve">по </w:t>
            </w:r>
            <w:r>
              <w:rPr>
                <w:b w:val="1"/>
                <w:bCs w:val="1"/>
                <w:sz w:val="26"/>
                <w:szCs w:val="26"/>
                <w:shd w:val="nil" w:color="auto" w:fill="auto"/>
                <w:rtl w:val="0"/>
                <w:lang w:val="ru-RU"/>
              </w:rPr>
              <w:t>центру</w:t>
            </w:r>
            <w:r>
              <w:rPr>
                <w:sz w:val="26"/>
                <w:szCs w:val="26"/>
                <w:shd w:val="nil" w:color="auto" w:fill="auto"/>
                <w:rtl w:val="0"/>
                <w:lang w:val="ru-RU"/>
              </w:rPr>
              <w:t xml:space="preserve">, </w:t>
            </w:r>
            <w:r>
              <w:rPr>
                <w:sz w:val="26"/>
                <w:szCs w:val="26"/>
                <w:shd w:val="nil" w:color="auto" w:fill="auto"/>
                <w:rtl w:val="0"/>
                <w:lang w:val="ru-RU"/>
              </w:rPr>
              <w:t xml:space="preserve">без символа № и слова </w:t>
            </w:r>
            <w:r>
              <w:rPr>
                <w:sz w:val="26"/>
                <w:szCs w:val="26"/>
                <w:shd w:val="nil" w:color="auto" w:fill="auto"/>
                <w:rtl w:val="0"/>
                <w:lang w:val="ru-RU"/>
              </w:rPr>
              <w:t xml:space="preserve">-  </w:t>
            </w:r>
            <w:r>
              <w:rPr>
                <w:sz w:val="26"/>
                <w:szCs w:val="26"/>
                <w:shd w:val="nil" w:color="auto" w:fill="auto"/>
                <w:rtl w:val="0"/>
                <w:lang w:val="ru-RU"/>
              </w:rPr>
              <w:t>стр</w:t>
            </w:r>
            <w:r>
              <w:rPr>
                <w:sz w:val="26"/>
                <w:szCs w:val="26"/>
                <w:shd w:val="nil" w:color="auto" w:fill="auto"/>
                <w:rtl w:val="0"/>
                <w:lang w:val="ru-RU"/>
              </w:rPr>
              <w:t xml:space="preserve">. </w:t>
            </w:r>
            <w:r>
              <w:rPr>
                <w:sz w:val="26"/>
                <w:szCs w:val="26"/>
                <w:shd w:val="nil" w:color="auto" w:fill="auto"/>
                <w:rtl w:val="0"/>
                <w:lang w:val="ru-RU"/>
              </w:rPr>
              <w:t>Просто число</w:t>
            </w:r>
            <w:r>
              <w:rPr>
                <w:sz w:val="26"/>
                <w:szCs w:val="26"/>
                <w:shd w:val="nil" w:color="auto" w:fill="auto"/>
                <w:rtl w:val="0"/>
                <w:lang w:val="ru-RU"/>
              </w:rPr>
              <w:t xml:space="preserve">, </w:t>
            </w:r>
            <w:r>
              <w:rPr>
                <w:sz w:val="26"/>
                <w:szCs w:val="26"/>
                <w:shd w:val="nil" w:color="auto" w:fill="auto"/>
                <w:rtl w:val="0"/>
                <w:lang w:val="ru-RU"/>
              </w:rPr>
              <w:t>например</w:t>
            </w:r>
            <w:r>
              <w:rPr>
                <w:b w:val="1"/>
                <w:bCs w:val="1"/>
                <w:sz w:val="26"/>
                <w:szCs w:val="26"/>
                <w:shd w:val="nil" w:color="auto" w:fill="auto"/>
                <w:rtl w:val="0"/>
                <w:lang w:val="ru-RU"/>
              </w:rPr>
              <w:t>, 4</w:t>
            </w:r>
            <w:r>
              <w:rPr>
                <w:sz w:val="26"/>
                <w:szCs w:val="26"/>
                <w:shd w:val="nil" w:color="auto" w:fill="auto"/>
                <w:rtl w:val="0"/>
                <w:lang w:val="ru-RU"/>
              </w:rPr>
              <w:t xml:space="preserve">. </w:t>
            </w:r>
          </w:p>
          <w:p>
            <w:pPr>
              <w:pStyle w:val="Normal.0"/>
              <w:numPr>
                <w:ilvl w:val="0"/>
                <w:numId w:val="5"/>
              </w:numPr>
              <w:bidi w:val="0"/>
              <w:spacing w:line="240" w:lineRule="auto"/>
              <w:ind w:right="0"/>
              <w:jc w:val="left"/>
              <w:rPr>
                <w:sz w:val="26"/>
                <w:szCs w:val="26"/>
                <w:rtl w:val="0"/>
                <w:lang w:val="ru-RU"/>
              </w:rPr>
            </w:pPr>
            <w:r>
              <w:rPr>
                <w:sz w:val="26"/>
                <w:szCs w:val="26"/>
                <w:shd w:val="nil" w:color="auto" w:fill="auto"/>
                <w:rtl w:val="0"/>
                <w:lang w:val="ru-RU"/>
              </w:rPr>
              <w:t xml:space="preserve">Шрифт для номера страницы  </w:t>
            </w:r>
            <w:r>
              <w:rPr>
                <w:sz w:val="26"/>
                <w:szCs w:val="26"/>
                <w:shd w:val="nil" w:color="auto" w:fill="auto"/>
                <w:rtl w:val="0"/>
                <w:lang w:val="en-US"/>
              </w:rPr>
              <w:t>Times</w:t>
            </w:r>
            <w:r>
              <w:rPr>
                <w:sz w:val="26"/>
                <w:szCs w:val="26"/>
                <w:shd w:val="nil" w:color="auto" w:fill="auto"/>
                <w:rtl w:val="0"/>
                <w:lang w:val="ru-RU"/>
              </w:rPr>
              <w:t xml:space="preserve"> </w:t>
            </w:r>
            <w:r>
              <w:rPr>
                <w:sz w:val="26"/>
                <w:szCs w:val="26"/>
                <w:shd w:val="nil" w:color="auto" w:fill="auto"/>
                <w:rtl w:val="0"/>
                <w:lang w:val="en-US"/>
              </w:rPr>
              <w:t>New</w:t>
            </w:r>
            <w:r>
              <w:rPr>
                <w:sz w:val="26"/>
                <w:szCs w:val="26"/>
                <w:shd w:val="nil" w:color="auto" w:fill="auto"/>
                <w:rtl w:val="0"/>
                <w:lang w:val="ru-RU"/>
              </w:rPr>
              <w:t xml:space="preserve"> </w:t>
            </w:r>
            <w:r>
              <w:rPr>
                <w:sz w:val="26"/>
                <w:szCs w:val="26"/>
                <w:shd w:val="nil" w:color="auto" w:fill="auto"/>
                <w:rtl w:val="0"/>
                <w:lang w:val="en-US"/>
              </w:rPr>
              <w:t>Roman</w:t>
            </w:r>
            <w:r>
              <w:rPr>
                <w:sz w:val="26"/>
                <w:szCs w:val="26"/>
                <w:shd w:val="nil" w:color="auto" w:fill="auto"/>
                <w:rtl w:val="0"/>
                <w:lang w:val="ru-RU"/>
              </w:rPr>
              <w:t xml:space="preserve"> 14.</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Первой страницей дипломной работы  является титульный лист</w:t>
            </w:r>
            <w:r>
              <w:rPr>
                <w:sz w:val="26"/>
                <w:szCs w:val="26"/>
                <w:shd w:val="nil" w:color="auto" w:fill="auto"/>
                <w:rtl w:val="0"/>
                <w:lang w:val="ru-RU"/>
              </w:rPr>
              <w:t xml:space="preserve">, </w:t>
            </w:r>
            <w:r>
              <w:rPr>
                <w:sz w:val="26"/>
                <w:szCs w:val="26"/>
                <w:shd w:val="nil" w:color="auto" w:fill="auto"/>
                <w:rtl w:val="0"/>
                <w:lang w:val="ru-RU"/>
              </w:rPr>
              <w:t>но номер на нем не ставится</w:t>
            </w:r>
            <w:r>
              <w:rPr>
                <w:sz w:val="26"/>
                <w:szCs w:val="26"/>
                <w:shd w:val="nil" w:color="auto" w:fill="auto"/>
                <w:rtl w:val="0"/>
                <w:lang w:val="ru-RU"/>
              </w:rPr>
              <w:t xml:space="preserve">. </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Вторая страница – Задание на дипломную работу</w:t>
            </w:r>
            <w:r>
              <w:rPr>
                <w:sz w:val="26"/>
                <w:szCs w:val="26"/>
                <w:shd w:val="nil" w:color="auto" w:fill="auto"/>
                <w:rtl w:val="0"/>
                <w:lang w:val="ru-RU"/>
              </w:rPr>
              <w:t xml:space="preserve">, </w:t>
            </w:r>
            <w:r>
              <w:rPr>
                <w:sz w:val="26"/>
                <w:szCs w:val="26"/>
                <w:shd w:val="nil" w:color="auto" w:fill="auto"/>
                <w:rtl w:val="0"/>
                <w:lang w:val="ru-RU"/>
              </w:rPr>
              <w:t>которое не включается в нумерацию и номер на нем не ставится</w:t>
            </w:r>
            <w:r>
              <w:rPr>
                <w:sz w:val="26"/>
                <w:szCs w:val="26"/>
                <w:shd w:val="nil" w:color="auto" w:fill="auto"/>
                <w:rtl w:val="0"/>
                <w:lang w:val="ru-RU"/>
              </w:rPr>
              <w:t xml:space="preserve">.  </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 xml:space="preserve">Реферат на русском языке – страница </w:t>
            </w:r>
            <w:r>
              <w:rPr>
                <w:sz w:val="26"/>
                <w:szCs w:val="26"/>
                <w:shd w:val="nil" w:color="auto" w:fill="auto"/>
                <w:rtl w:val="0"/>
                <w:lang w:val="ru-RU"/>
              </w:rPr>
              <w:t>2</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 xml:space="preserve">Реферат на английском языке – страница </w:t>
            </w:r>
            <w:r>
              <w:rPr>
                <w:sz w:val="26"/>
                <w:szCs w:val="26"/>
                <w:shd w:val="nil" w:color="auto" w:fill="auto"/>
                <w:rtl w:val="0"/>
                <w:lang w:val="ru-RU"/>
              </w:rPr>
              <w:t>3</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 xml:space="preserve">Содержание – страница </w:t>
            </w:r>
            <w:r>
              <w:rPr>
                <w:sz w:val="26"/>
                <w:szCs w:val="26"/>
                <w:shd w:val="nil" w:color="auto" w:fill="auto"/>
                <w:rtl w:val="0"/>
                <w:lang w:val="ru-RU"/>
              </w:rPr>
              <w:t xml:space="preserve">4. </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 xml:space="preserve">Перечень условных обозначений – страница </w:t>
            </w:r>
            <w:r>
              <w:rPr>
                <w:sz w:val="26"/>
                <w:szCs w:val="26"/>
                <w:shd w:val="nil" w:color="auto" w:fill="auto"/>
                <w:rtl w:val="0"/>
                <w:lang w:val="ru-RU"/>
              </w:rPr>
              <w:t>5 (</w:t>
            </w:r>
            <w:r>
              <w:rPr>
                <w:sz w:val="26"/>
                <w:szCs w:val="26"/>
                <w:shd w:val="nil" w:color="auto" w:fill="auto"/>
                <w:rtl w:val="0"/>
                <w:lang w:val="ru-RU"/>
              </w:rPr>
              <w:t>если необходим</w:t>
            </w:r>
            <w:r>
              <w:rPr>
                <w:sz w:val="26"/>
                <w:szCs w:val="26"/>
                <w:shd w:val="nil" w:color="auto" w:fill="auto"/>
                <w:rtl w:val="0"/>
                <w:lang w:val="ru-RU"/>
              </w:rPr>
              <w:t>)</w:t>
            </w:r>
          </w:p>
          <w:p>
            <w:pPr>
              <w:pStyle w:val="Normal.0"/>
              <w:numPr>
                <w:ilvl w:val="0"/>
                <w:numId w:val="6"/>
              </w:numPr>
              <w:bidi w:val="0"/>
              <w:spacing w:line="240" w:lineRule="auto"/>
              <w:ind w:right="0"/>
              <w:jc w:val="left"/>
              <w:rPr>
                <w:sz w:val="26"/>
                <w:szCs w:val="26"/>
                <w:rtl w:val="0"/>
                <w:lang w:val="ru-RU"/>
              </w:rPr>
            </w:pPr>
            <w:r>
              <w:rPr>
                <w:sz w:val="26"/>
                <w:szCs w:val="26"/>
                <w:shd w:val="nil" w:color="auto" w:fill="auto"/>
                <w:rtl w:val="0"/>
                <w:lang w:val="ru-RU"/>
              </w:rPr>
              <w:t xml:space="preserve">Введение – страница </w:t>
            </w:r>
            <w:r>
              <w:rPr>
                <w:sz w:val="26"/>
                <w:szCs w:val="26"/>
                <w:shd w:val="nil" w:color="auto" w:fill="auto"/>
                <w:rtl w:val="0"/>
                <w:lang w:val="ru-RU"/>
              </w:rPr>
              <w:t>6 (</w:t>
            </w:r>
            <w:r>
              <w:rPr>
                <w:sz w:val="26"/>
                <w:szCs w:val="26"/>
                <w:shd w:val="nil" w:color="auto" w:fill="auto"/>
                <w:rtl w:val="0"/>
                <w:lang w:val="ru-RU"/>
              </w:rPr>
              <w:t xml:space="preserve">или </w:t>
            </w:r>
            <w:r>
              <w:rPr>
                <w:sz w:val="26"/>
                <w:szCs w:val="26"/>
                <w:shd w:val="nil" w:color="auto" w:fill="auto"/>
                <w:rtl w:val="0"/>
                <w:lang w:val="ru-RU"/>
              </w:rPr>
              <w:t xml:space="preserve">5, </w:t>
            </w:r>
            <w:r>
              <w:rPr>
                <w:sz w:val="26"/>
                <w:szCs w:val="26"/>
                <w:shd w:val="nil" w:color="auto" w:fill="auto"/>
                <w:rtl w:val="0"/>
                <w:lang w:val="ru-RU"/>
              </w:rPr>
              <w:t>если нет «Перечня …»</w:t>
            </w:r>
            <w:r>
              <w:rPr>
                <w:sz w:val="26"/>
                <w:szCs w:val="26"/>
                <w:shd w:val="nil" w:color="auto" w:fill="auto"/>
                <w:rtl w:val="0"/>
                <w:lang w:val="ru-RU"/>
              </w:rPr>
              <w:t>)</w:t>
            </w:r>
          </w:p>
          <w:p>
            <w:pPr>
              <w:pStyle w:val="Normal.0"/>
              <w:numPr>
                <w:ilvl w:val="0"/>
                <w:numId w:val="7"/>
              </w:numPr>
              <w:bidi w:val="0"/>
              <w:spacing w:line="240" w:lineRule="auto"/>
              <w:ind w:right="0"/>
              <w:jc w:val="left"/>
              <w:rPr>
                <w:sz w:val="26"/>
                <w:szCs w:val="26"/>
                <w:rtl w:val="0"/>
                <w:lang w:val="ru-RU"/>
              </w:rPr>
            </w:pPr>
            <w:r>
              <w:rPr>
                <w:sz w:val="26"/>
                <w:szCs w:val="26"/>
                <w:shd w:val="nil" w:color="auto" w:fill="auto"/>
                <w:rtl w:val="0"/>
                <w:lang w:val="ru-RU"/>
              </w:rPr>
              <w:t>Нумерация проставляется на всех последующих листах работы</w:t>
            </w:r>
          </w:p>
          <w:p>
            <w:pPr>
              <w:pStyle w:val="List Paragraph"/>
              <w:numPr>
                <w:ilvl w:val="0"/>
                <w:numId w:val="7"/>
              </w:numPr>
              <w:bidi w:val="0"/>
              <w:spacing w:line="240" w:lineRule="auto"/>
              <w:ind w:right="0"/>
              <w:jc w:val="left"/>
              <w:rPr>
                <w:sz w:val="26"/>
                <w:szCs w:val="26"/>
                <w:rtl w:val="0"/>
                <w:lang w:val="ru-RU"/>
              </w:rPr>
            </w:pPr>
            <w:r>
              <w:rPr>
                <w:sz w:val="26"/>
                <w:szCs w:val="26"/>
                <w:shd w:val="nil" w:color="auto" w:fill="auto"/>
                <w:rtl w:val="0"/>
                <w:lang w:val="ru-RU"/>
              </w:rPr>
              <w:t xml:space="preserve">Список литературы и приложения нумеруются той же самой сквозной нумерацией </w:t>
            </w:r>
          </w:p>
        </w:tc>
      </w:tr>
      <w:tr>
        <w:tblPrEx>
          <w:shd w:val="clear" w:color="auto" w:fill="ced7e7"/>
        </w:tblPrEx>
        <w:trPr>
          <w:trHeight w:val="3204"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 xml:space="preserve">Заголовки разделов </w:t>
            </w:r>
            <w:r>
              <w:rPr>
                <w:b w:val="1"/>
                <w:bCs w:val="1"/>
                <w:sz w:val="26"/>
                <w:szCs w:val="26"/>
                <w:shd w:val="nil" w:color="auto" w:fill="auto"/>
                <w:rtl w:val="0"/>
                <w:lang w:val="ru-RU"/>
              </w:rPr>
              <w:t>(</w:t>
            </w:r>
            <w:r>
              <w:rPr>
                <w:b w:val="1"/>
                <w:bCs w:val="1"/>
                <w:sz w:val="26"/>
                <w:szCs w:val="26"/>
                <w:shd w:val="nil" w:color="auto" w:fill="auto"/>
                <w:rtl w:val="0"/>
                <w:lang w:val="ru-RU"/>
              </w:rPr>
              <w:t>структурных частей работы</w:t>
            </w:r>
            <w:r>
              <w:rPr>
                <w:b w:val="1"/>
                <w:bCs w:val="1"/>
                <w:sz w:val="26"/>
                <w:szCs w:val="26"/>
                <w:shd w:val="nil" w:color="auto" w:fill="auto"/>
                <w:rtl w:val="0"/>
                <w:lang w:val="ru-RU"/>
              </w:rPr>
              <w:t>)</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.13</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8"/>
              </w:numPr>
              <w:spacing w:line="240" w:lineRule="auto"/>
              <w:jc w:val="both"/>
              <w:rPr>
                <w:sz w:val="28"/>
                <w:szCs w:val="28"/>
                <w:lang w:val="ru-RU"/>
              </w:rPr>
            </w:pPr>
            <w:r>
              <w:rPr>
                <w:sz w:val="28"/>
                <w:szCs w:val="28"/>
                <w:shd w:val="nil" w:color="auto" w:fill="auto"/>
                <w:rtl w:val="0"/>
                <w:lang w:val="ru-RU"/>
              </w:rPr>
              <w:t>Заголовки вида</w:t>
            </w:r>
            <w:r>
              <w:rPr>
                <w:sz w:val="28"/>
                <w:szCs w:val="28"/>
                <w:shd w:val="nil" w:color="auto" w:fill="auto"/>
                <w:rtl w:val="0"/>
                <w:lang w:val="ru-RU"/>
              </w:rPr>
              <w:t xml:space="preserve">: </w:t>
            </w:r>
            <w:r>
              <w:rPr>
                <w:sz w:val="28"/>
                <w:szCs w:val="28"/>
                <w:shd w:val="nil" w:color="auto" w:fill="auto"/>
                <w:rtl w:val="0"/>
                <w:lang w:val="ru-RU"/>
              </w:rPr>
              <w:t>«</w:t>
            </w:r>
            <w:r>
              <w:rPr>
                <w:b w:val="1"/>
                <w:bCs w:val="1"/>
                <w:sz w:val="28"/>
                <w:szCs w:val="28"/>
                <w:shd w:val="nil" w:color="auto" w:fill="auto"/>
                <w:rtl w:val="0"/>
                <w:lang w:val="ru-RU"/>
              </w:rPr>
              <w:t>РЕФЕРАТ»</w:t>
            </w:r>
            <w:r>
              <w:rPr>
                <w:b w:val="1"/>
                <w:bCs w:val="1"/>
                <w:sz w:val="28"/>
                <w:szCs w:val="28"/>
                <w:shd w:val="nil" w:color="auto" w:fill="auto"/>
                <w:rtl w:val="0"/>
                <w:lang w:val="ru-RU"/>
              </w:rPr>
              <w:t xml:space="preserve">, </w:t>
            </w:r>
            <w:r>
              <w:rPr>
                <w:b w:val="1"/>
                <w:bCs w:val="1"/>
                <w:sz w:val="28"/>
                <w:szCs w:val="28"/>
                <w:shd w:val="nil" w:color="auto" w:fill="auto"/>
                <w:rtl w:val="0"/>
                <w:lang w:val="ru-RU"/>
              </w:rPr>
              <w:t>«СОДЕРЖАНИЕ»</w:t>
            </w:r>
            <w:r>
              <w:rPr>
                <w:b w:val="1"/>
                <w:bCs w:val="1"/>
                <w:sz w:val="28"/>
                <w:szCs w:val="28"/>
                <w:shd w:val="nil" w:color="auto" w:fill="auto"/>
                <w:rtl w:val="0"/>
                <w:lang w:val="ru-RU"/>
              </w:rPr>
              <w:t xml:space="preserve">, </w:t>
            </w:r>
            <w:r>
              <w:rPr>
                <w:b w:val="1"/>
                <w:bCs w:val="1"/>
                <w:sz w:val="28"/>
                <w:szCs w:val="28"/>
                <w:shd w:val="nil" w:color="auto" w:fill="auto"/>
                <w:rtl w:val="0"/>
                <w:lang w:val="ru-RU"/>
              </w:rPr>
              <w:t>«ПЕРЕЧЕНЬ УСЛОВНЫХ ОБОЗНАЧЕНИЙ»</w:t>
            </w:r>
            <w:r>
              <w:rPr>
                <w:b w:val="1"/>
                <w:bCs w:val="1"/>
                <w:sz w:val="28"/>
                <w:szCs w:val="28"/>
                <w:shd w:val="nil" w:color="auto" w:fill="auto"/>
                <w:rtl w:val="0"/>
                <w:lang w:val="ru-RU"/>
              </w:rPr>
              <w:t xml:space="preserve">, </w:t>
            </w:r>
            <w:r>
              <w:rPr>
                <w:b w:val="1"/>
                <w:bCs w:val="1"/>
                <w:sz w:val="28"/>
                <w:szCs w:val="28"/>
                <w:shd w:val="nil" w:color="auto" w:fill="auto"/>
                <w:rtl w:val="0"/>
                <w:lang w:val="ru-RU"/>
              </w:rPr>
              <w:t>«ВВЕДЕНИЕ»</w:t>
            </w:r>
            <w:r>
              <w:rPr>
                <w:b w:val="1"/>
                <w:bCs w:val="1"/>
                <w:sz w:val="28"/>
                <w:szCs w:val="28"/>
                <w:shd w:val="nil" w:color="auto" w:fill="auto"/>
                <w:rtl w:val="0"/>
                <w:lang w:val="ru-RU"/>
              </w:rPr>
              <w:t xml:space="preserve">, </w:t>
            </w:r>
            <w:r>
              <w:rPr>
                <w:b w:val="1"/>
                <w:bCs w:val="1"/>
                <w:sz w:val="28"/>
                <w:szCs w:val="28"/>
                <w:shd w:val="nil" w:color="auto" w:fill="auto"/>
                <w:rtl w:val="0"/>
                <w:lang w:val="ru-RU"/>
              </w:rPr>
              <w:t>«ЗАКЛЮЧЕНИЕ»</w:t>
            </w:r>
            <w:r>
              <w:rPr>
                <w:b w:val="1"/>
                <w:bCs w:val="1"/>
                <w:sz w:val="28"/>
                <w:szCs w:val="28"/>
                <w:shd w:val="nil" w:color="auto" w:fill="auto"/>
                <w:rtl w:val="0"/>
                <w:lang w:val="ru-RU"/>
              </w:rPr>
              <w:t xml:space="preserve">, </w:t>
            </w:r>
            <w:r>
              <w:rPr>
                <w:b w:val="1"/>
                <w:bCs w:val="1"/>
                <w:sz w:val="28"/>
                <w:szCs w:val="28"/>
                <w:shd w:val="nil" w:color="auto" w:fill="auto"/>
                <w:rtl w:val="0"/>
                <w:lang w:val="ru-RU"/>
              </w:rPr>
              <w:t>«СПИСОК ИСПОЛЬЗОВАННЫХ ИСТОЧНИКОВ»</w:t>
            </w:r>
            <w:r>
              <w:rPr>
                <w:b w:val="1"/>
                <w:bCs w:val="1"/>
                <w:sz w:val="28"/>
                <w:szCs w:val="28"/>
                <w:shd w:val="nil" w:color="auto" w:fill="auto"/>
                <w:rtl w:val="0"/>
                <w:lang w:val="ru-RU"/>
              </w:rPr>
              <w:t xml:space="preserve">, </w:t>
            </w:r>
            <w:r>
              <w:rPr>
                <w:b w:val="1"/>
                <w:bCs w:val="1"/>
                <w:sz w:val="28"/>
                <w:szCs w:val="28"/>
                <w:shd w:val="nil" w:color="auto" w:fill="auto"/>
                <w:rtl w:val="0"/>
                <w:lang w:val="ru-RU"/>
              </w:rPr>
              <w:t xml:space="preserve">«ПРИЛОЖЕНИЕ» </w:t>
            </w:r>
            <w:r>
              <w:rPr>
                <w:sz w:val="28"/>
                <w:szCs w:val="28"/>
                <w:shd w:val="nil" w:color="auto" w:fill="auto"/>
                <w:rtl w:val="0"/>
                <w:lang w:val="ru-RU"/>
              </w:rPr>
              <w:t>и т</w:t>
            </w:r>
            <w:r>
              <w:rPr>
                <w:sz w:val="28"/>
                <w:szCs w:val="28"/>
                <w:shd w:val="nil" w:color="auto" w:fill="auto"/>
                <w:rtl w:val="0"/>
                <w:lang w:val="ru-RU"/>
              </w:rPr>
              <w:t>.</w:t>
            </w:r>
            <w:r>
              <w:rPr>
                <w:sz w:val="28"/>
                <w:szCs w:val="28"/>
                <w:shd w:val="nil" w:color="auto" w:fill="auto"/>
                <w:rtl w:val="0"/>
                <w:lang w:val="ru-RU"/>
              </w:rPr>
              <w:t>п</w:t>
            </w:r>
            <w:r>
              <w:rPr>
                <w:sz w:val="28"/>
                <w:szCs w:val="28"/>
                <w:shd w:val="nil" w:color="auto" w:fill="auto"/>
                <w:rtl w:val="0"/>
                <w:lang w:val="ru-RU"/>
              </w:rPr>
              <w:t xml:space="preserve">. </w:t>
            </w:r>
            <w:r>
              <w:rPr>
                <w:sz w:val="28"/>
                <w:szCs w:val="28"/>
                <w:shd w:val="nil" w:color="auto" w:fill="auto"/>
                <w:rtl w:val="0"/>
                <w:lang w:val="ru-RU"/>
              </w:rPr>
              <w:t>располагают в середине строки</w:t>
            </w:r>
            <w:r>
              <w:rPr>
                <w:sz w:val="28"/>
                <w:szCs w:val="28"/>
                <w:shd w:val="nil" w:color="auto" w:fill="auto"/>
                <w:rtl w:val="0"/>
                <w:lang w:val="ru-RU"/>
              </w:rPr>
              <w:t xml:space="preserve">, </w:t>
            </w:r>
            <w:r>
              <w:rPr>
                <w:sz w:val="28"/>
                <w:szCs w:val="28"/>
                <w:shd w:val="nil" w:color="auto" w:fill="auto"/>
                <w:rtl w:val="0"/>
                <w:lang w:val="ru-RU"/>
              </w:rPr>
              <w:t>без точки в конце</w:t>
            </w:r>
            <w:r>
              <w:rPr>
                <w:sz w:val="28"/>
                <w:szCs w:val="28"/>
                <w:shd w:val="nil" w:color="auto" w:fill="auto"/>
                <w:rtl w:val="0"/>
                <w:lang w:val="ru-RU"/>
              </w:rPr>
              <w:t xml:space="preserve">, </w:t>
            </w:r>
            <w:r>
              <w:rPr>
                <w:sz w:val="28"/>
                <w:szCs w:val="28"/>
                <w:shd w:val="nil" w:color="auto" w:fill="auto"/>
                <w:rtl w:val="0"/>
                <w:lang w:val="ru-RU"/>
              </w:rPr>
              <w:t>прописными буквами</w:t>
            </w:r>
            <w:r>
              <w:rPr>
                <w:sz w:val="28"/>
                <w:szCs w:val="28"/>
                <w:shd w:val="nil" w:color="auto" w:fill="auto"/>
                <w:rtl w:val="0"/>
                <w:lang w:val="ru-RU"/>
              </w:rPr>
              <w:t xml:space="preserve">, </w:t>
            </w:r>
            <w:r>
              <w:rPr>
                <w:sz w:val="28"/>
                <w:szCs w:val="28"/>
                <w:shd w:val="nil" w:color="auto" w:fill="auto"/>
                <w:rtl w:val="0"/>
                <w:lang w:val="ru-RU"/>
              </w:rPr>
              <w:t>полужирный шрифт</w:t>
            </w:r>
            <w:r>
              <w:rPr>
                <w:sz w:val="26"/>
                <w:szCs w:val="26"/>
                <w:shd w:val="nil" w:color="auto" w:fill="auto"/>
                <w:rtl w:val="0"/>
                <w:lang w:val="ru-RU"/>
              </w:rPr>
              <w:t xml:space="preserve"> </w:t>
            </w:r>
            <w:r>
              <w:rPr>
                <w:sz w:val="26"/>
                <w:szCs w:val="26"/>
                <w:shd w:val="nil" w:color="auto" w:fill="auto"/>
                <w:rtl w:val="0"/>
                <w:lang w:val="en-US"/>
              </w:rPr>
              <w:t>Times</w:t>
            </w:r>
            <w:r>
              <w:rPr>
                <w:sz w:val="26"/>
                <w:szCs w:val="26"/>
                <w:shd w:val="nil" w:color="auto" w:fill="auto"/>
                <w:rtl w:val="0"/>
                <w:lang w:val="ru-RU"/>
              </w:rPr>
              <w:t xml:space="preserve"> </w:t>
            </w:r>
            <w:r>
              <w:rPr>
                <w:sz w:val="26"/>
                <w:szCs w:val="26"/>
                <w:shd w:val="nil" w:color="auto" w:fill="auto"/>
                <w:rtl w:val="0"/>
                <w:lang w:val="en-US"/>
              </w:rPr>
              <w:t>New</w:t>
            </w:r>
            <w:r>
              <w:rPr>
                <w:sz w:val="26"/>
                <w:szCs w:val="26"/>
                <w:shd w:val="nil" w:color="auto" w:fill="auto"/>
                <w:rtl w:val="0"/>
                <w:lang w:val="ru-RU"/>
              </w:rPr>
              <w:t xml:space="preserve"> </w:t>
            </w:r>
            <w:r>
              <w:rPr>
                <w:sz w:val="26"/>
                <w:szCs w:val="26"/>
                <w:shd w:val="nil" w:color="auto" w:fill="auto"/>
                <w:rtl w:val="0"/>
                <w:lang w:val="en-US"/>
              </w:rPr>
              <w:t>Roman</w:t>
            </w:r>
            <w:r>
              <w:rPr>
                <w:sz w:val="26"/>
                <w:szCs w:val="26"/>
                <w:shd w:val="nil" w:color="auto" w:fill="auto"/>
                <w:rtl w:val="0"/>
                <w:lang w:val="ru-RU"/>
              </w:rPr>
              <w:t xml:space="preserve"> 14, </w:t>
            </w:r>
            <w:r>
              <w:rPr>
                <w:sz w:val="26"/>
                <w:szCs w:val="26"/>
                <w:shd w:val="nil" w:color="auto" w:fill="auto"/>
                <w:rtl w:val="0"/>
                <w:lang w:val="ru-RU"/>
              </w:rPr>
              <w:t>не подчеркивая</w:t>
            </w:r>
            <w:r>
              <w:rPr>
                <w:sz w:val="26"/>
                <w:szCs w:val="26"/>
                <w:shd w:val="nil" w:color="auto" w:fill="auto"/>
                <w:rtl w:val="0"/>
                <w:lang w:val="ru-RU"/>
              </w:rPr>
              <w:t>.</w:t>
            </w:r>
          </w:p>
          <w:p>
            <w:pPr>
              <w:pStyle w:val="Normal.0"/>
              <w:numPr>
                <w:ilvl w:val="0"/>
                <w:numId w:val="9"/>
              </w:numPr>
              <w:bidi w:val="0"/>
              <w:spacing w:line="240" w:lineRule="auto"/>
              <w:ind w:right="0"/>
              <w:jc w:val="both"/>
              <w:rPr>
                <w:sz w:val="26"/>
                <w:szCs w:val="26"/>
                <w:rtl w:val="0"/>
                <w:lang w:val="ru-RU"/>
              </w:rPr>
            </w:pPr>
            <w:r>
              <w:rPr>
                <w:sz w:val="26"/>
                <w:szCs w:val="26"/>
                <w:shd w:val="nil" w:color="auto" w:fill="auto"/>
                <w:rtl w:val="0"/>
                <w:lang w:val="ru-RU"/>
              </w:rPr>
              <w:t xml:space="preserve">Каждый раздел работы начинать с </w:t>
            </w:r>
            <w:r>
              <w:rPr>
                <w:b w:val="1"/>
                <w:bCs w:val="1"/>
                <w:sz w:val="26"/>
                <w:szCs w:val="26"/>
                <w:shd w:val="nil" w:color="auto" w:fill="auto"/>
                <w:rtl w:val="0"/>
                <w:lang w:val="ru-RU"/>
              </w:rPr>
              <w:t>новой страницы</w:t>
            </w: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 xml:space="preserve">7 </w:t>
            </w:r>
            <w:r>
              <w:rPr>
                <w:i w:val="1"/>
                <w:iCs w:val="1"/>
                <w:sz w:val="26"/>
                <w:szCs w:val="26"/>
                <w:shd w:val="nil" w:color="auto" w:fill="auto"/>
                <w:rtl w:val="0"/>
                <w:lang w:val="ru-RU"/>
              </w:rPr>
              <w:t>и другие</w:t>
            </w:r>
          </w:p>
        </w:tc>
      </w:tr>
      <w:tr>
        <w:tblPrEx>
          <w:shd w:val="clear" w:color="auto" w:fill="ced7e7"/>
        </w:tblPrEx>
        <w:trPr>
          <w:trHeight w:val="383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rPr>
                <w:b w:val="1"/>
                <w:bCs w:val="1"/>
                <w:shd w:val="nil" w:color="auto" w:fill="auto"/>
              </w:rPr>
            </w:pPr>
            <w:r>
              <w:rPr>
                <w:b w:val="1"/>
                <w:bCs w:val="1"/>
                <w:shd w:val="nil" w:color="auto" w:fill="auto"/>
                <w:rtl w:val="0"/>
                <w:lang w:val="ru-RU"/>
              </w:rPr>
              <w:t>Заголовки глав</w:t>
            </w:r>
          </w:p>
          <w:p>
            <w:pPr>
              <w:pStyle w:val="Normal.0"/>
              <w:spacing w:line="240" w:lineRule="auto"/>
              <w:ind w:firstLine="0"/>
              <w:jc w:val="both"/>
              <w:rPr>
                <w:b w:val="1"/>
                <w:bCs w:val="1"/>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.13</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z w:val="26"/>
                <w:szCs w:val="26"/>
                <w:shd w:val="nil" w:color="auto" w:fill="auto"/>
              </w:rPr>
            </w:pPr>
            <w:r>
              <w:rPr>
                <w:sz w:val="26"/>
                <w:szCs w:val="26"/>
                <w:shd w:val="nil" w:color="auto" w:fill="auto"/>
                <w:rtl w:val="0"/>
                <w:lang w:val="ru-RU"/>
              </w:rPr>
              <w:t xml:space="preserve">Каждая глава работы начинается с </w:t>
            </w:r>
            <w:r>
              <w:rPr>
                <w:b w:val="1"/>
                <w:bCs w:val="1"/>
                <w:sz w:val="26"/>
                <w:szCs w:val="26"/>
                <w:shd w:val="nil" w:color="auto" w:fill="auto"/>
                <w:rtl w:val="0"/>
                <w:lang w:val="ru-RU"/>
              </w:rPr>
              <w:t>новой страницы</w:t>
            </w:r>
            <w:r>
              <w:rPr>
                <w:sz w:val="26"/>
                <w:szCs w:val="26"/>
                <w:shd w:val="nil" w:color="auto" w:fill="auto"/>
                <w:rtl w:val="0"/>
                <w:lang w:val="ru-RU"/>
              </w:rPr>
              <w:t>.</w:t>
            </w:r>
          </w:p>
          <w:p>
            <w:pPr>
              <w:pStyle w:val="Normal.0"/>
              <w:bidi w:val="0"/>
              <w:spacing w:line="240" w:lineRule="auto"/>
              <w:ind w:left="0" w:right="0" w:firstLine="0"/>
              <w:jc w:val="left"/>
              <w:rPr>
                <w:sz w:val="26"/>
                <w:szCs w:val="26"/>
                <w:shd w:val="nil" w:color="auto" w:fill="auto"/>
                <w:rtl w:val="0"/>
              </w:rPr>
            </w:pPr>
            <w:r>
              <w:rPr>
                <w:sz w:val="26"/>
                <w:szCs w:val="26"/>
                <w:shd w:val="nil" w:color="auto" w:fill="auto"/>
                <w:rtl w:val="0"/>
                <w:lang w:val="ru-RU"/>
              </w:rPr>
              <w:t>Заголовок главы</w:t>
            </w:r>
            <w:r>
              <w:rPr>
                <w:sz w:val="26"/>
                <w:szCs w:val="26"/>
                <w:shd w:val="nil" w:color="auto" w:fill="auto"/>
                <w:rtl w:val="0"/>
                <w:lang w:val="ru-RU"/>
              </w:rPr>
              <w:t>:</w:t>
            </w:r>
          </w:p>
          <w:p>
            <w:pPr>
              <w:pStyle w:val="Normal.0"/>
              <w:numPr>
                <w:ilvl w:val="0"/>
                <w:numId w:val="10"/>
              </w:numPr>
              <w:bidi w:val="0"/>
              <w:spacing w:line="240" w:lineRule="auto"/>
              <w:ind w:right="0"/>
              <w:jc w:val="left"/>
              <w:rPr>
                <w:sz w:val="26"/>
                <w:szCs w:val="26"/>
                <w:rtl w:val="0"/>
                <w:lang w:val="ru-RU"/>
              </w:rPr>
            </w:pPr>
            <w:r>
              <w:rPr>
                <w:sz w:val="26"/>
                <w:szCs w:val="26"/>
                <w:shd w:val="nil" w:color="auto" w:fill="auto"/>
                <w:rtl w:val="0"/>
                <w:lang w:val="ru-RU"/>
              </w:rPr>
              <w:t>записывается ПРОПИСНЫМИ буквами и выравнивается по центру строки</w:t>
            </w:r>
            <w:r>
              <w:rPr>
                <w:sz w:val="26"/>
                <w:szCs w:val="26"/>
                <w:shd w:val="nil" w:color="auto" w:fill="auto"/>
                <w:rtl w:val="0"/>
                <w:lang w:val="ru-RU"/>
              </w:rPr>
              <w:t xml:space="preserve">, </w:t>
            </w:r>
            <w:r>
              <w:rPr>
                <w:sz w:val="26"/>
                <w:szCs w:val="26"/>
                <w:shd w:val="nil" w:color="auto" w:fill="auto"/>
                <w:rtl w:val="0"/>
                <w:lang w:val="ru-RU"/>
              </w:rPr>
              <w:t>не подчеркивая</w:t>
            </w:r>
            <w:r>
              <w:rPr>
                <w:sz w:val="26"/>
                <w:szCs w:val="26"/>
                <w:shd w:val="nil" w:color="auto" w:fill="auto"/>
                <w:rtl w:val="0"/>
                <w:lang w:val="ru-RU"/>
              </w:rPr>
              <w:t xml:space="preserve">. </w:t>
            </w:r>
            <w:r>
              <w:rPr>
                <w:sz w:val="26"/>
                <w:szCs w:val="26"/>
                <w:shd w:val="nil" w:color="auto" w:fill="auto"/>
                <w:rtl w:val="0"/>
                <w:lang w:val="ru-RU"/>
              </w:rPr>
              <w:t xml:space="preserve">Размер шрифта  </w:t>
            </w:r>
            <w:r>
              <w:rPr>
                <w:sz w:val="26"/>
                <w:szCs w:val="26"/>
                <w:shd w:val="nil" w:color="auto" w:fill="auto"/>
                <w:rtl w:val="0"/>
                <w:lang w:val="ru-RU"/>
              </w:rPr>
              <w:t xml:space="preserve">16 </w:t>
            </w:r>
            <w:r>
              <w:rPr>
                <w:sz w:val="26"/>
                <w:szCs w:val="26"/>
                <w:shd w:val="nil" w:color="auto" w:fill="auto"/>
                <w:rtl w:val="0"/>
                <w:lang w:val="ru-RU"/>
              </w:rPr>
              <w:t>пунктов</w:t>
            </w:r>
            <w:r>
              <w:rPr>
                <w:sz w:val="26"/>
                <w:szCs w:val="26"/>
                <w:shd w:val="nil" w:color="auto" w:fill="auto"/>
                <w:rtl w:val="0"/>
                <w:lang w:val="ru-RU"/>
              </w:rPr>
              <w:t xml:space="preserve">. </w:t>
            </w:r>
            <w:r>
              <w:rPr>
                <w:sz w:val="26"/>
                <w:szCs w:val="26"/>
                <w:shd w:val="nil" w:color="auto" w:fill="auto"/>
                <w:rtl w:val="0"/>
                <w:lang w:val="ru-RU"/>
              </w:rPr>
              <w:t>Допускается использовать полужирный шрифт</w:t>
            </w:r>
            <w:r>
              <w:rPr>
                <w:sz w:val="26"/>
                <w:szCs w:val="26"/>
                <w:shd w:val="nil" w:color="auto" w:fill="auto"/>
                <w:rtl w:val="0"/>
                <w:lang w:val="ru-RU"/>
              </w:rPr>
              <w:t>.</w:t>
            </w:r>
          </w:p>
          <w:p>
            <w:pPr>
              <w:pStyle w:val="Normal.0"/>
              <w:numPr>
                <w:ilvl w:val="0"/>
                <w:numId w:val="10"/>
              </w:numPr>
              <w:bidi w:val="0"/>
              <w:spacing w:line="240" w:lineRule="auto"/>
              <w:ind w:right="0"/>
              <w:jc w:val="left"/>
              <w:rPr>
                <w:sz w:val="26"/>
                <w:szCs w:val="26"/>
                <w:rtl w:val="0"/>
                <w:lang w:val="ru-RU"/>
              </w:rPr>
            </w:pPr>
            <w:r>
              <w:rPr>
                <w:sz w:val="26"/>
                <w:szCs w:val="26"/>
                <w:shd w:val="nil" w:color="auto" w:fill="auto"/>
                <w:rtl w:val="0"/>
                <w:lang w:val="ru-RU"/>
              </w:rPr>
              <w:t>главы должны иметь порядковые номера в пределах всей работы</w:t>
            </w:r>
            <w:r>
              <w:rPr>
                <w:sz w:val="26"/>
                <w:szCs w:val="26"/>
                <w:shd w:val="nil" w:color="auto" w:fill="auto"/>
                <w:rtl w:val="0"/>
                <w:lang w:val="ru-RU"/>
              </w:rPr>
              <w:t xml:space="preserve">, </w:t>
            </w:r>
            <w:r>
              <w:rPr>
                <w:sz w:val="26"/>
                <w:szCs w:val="26"/>
                <w:shd w:val="nil" w:color="auto" w:fill="auto"/>
                <w:rtl w:val="0"/>
                <w:lang w:val="ru-RU"/>
              </w:rPr>
              <w:t xml:space="preserve">обозначенные арабскими цифрами </w:t>
            </w:r>
            <w:r>
              <w:rPr>
                <w:b w:val="1"/>
                <w:bCs w:val="1"/>
                <w:sz w:val="26"/>
                <w:szCs w:val="26"/>
                <w:shd w:val="nil" w:color="auto" w:fill="auto"/>
                <w:rtl w:val="0"/>
                <w:lang w:val="ru-RU"/>
              </w:rPr>
              <w:t>без точки</w:t>
            </w:r>
            <w:r>
              <w:rPr>
                <w:sz w:val="26"/>
                <w:szCs w:val="26"/>
                <w:shd w:val="nil" w:color="auto" w:fill="auto"/>
                <w:rtl w:val="0"/>
                <w:lang w:val="ru-RU"/>
              </w:rPr>
              <w:t xml:space="preserve"> (1, 2, 3 </w:t>
            </w:r>
            <w:r>
              <w:rPr>
                <w:sz w:val="26"/>
                <w:szCs w:val="26"/>
                <w:shd w:val="nil" w:color="auto" w:fill="auto"/>
                <w:rtl w:val="0"/>
                <w:lang w:val="ru-RU"/>
              </w:rPr>
              <w:t>и т</w:t>
            </w:r>
            <w:r>
              <w:rPr>
                <w:sz w:val="26"/>
                <w:szCs w:val="26"/>
                <w:shd w:val="nil" w:color="auto" w:fill="auto"/>
                <w:rtl w:val="0"/>
                <w:lang w:val="ru-RU"/>
              </w:rPr>
              <w:t xml:space="preserve">. </w:t>
            </w:r>
            <w:r>
              <w:rPr>
                <w:sz w:val="26"/>
                <w:szCs w:val="26"/>
                <w:shd w:val="nil" w:color="auto" w:fill="auto"/>
                <w:rtl w:val="0"/>
                <w:lang w:val="ru-RU"/>
              </w:rPr>
              <w:t>д</w:t>
            </w:r>
            <w:r>
              <w:rPr>
                <w:sz w:val="26"/>
                <w:szCs w:val="26"/>
                <w:shd w:val="nil" w:color="auto" w:fill="auto"/>
                <w:rtl w:val="0"/>
                <w:lang w:val="ru-RU"/>
              </w:rPr>
              <w:t xml:space="preserve">.) </w:t>
            </w:r>
          </w:p>
          <w:p>
            <w:pPr>
              <w:pStyle w:val="Normal.0"/>
              <w:numPr>
                <w:ilvl w:val="0"/>
                <w:numId w:val="10"/>
              </w:numPr>
              <w:bidi w:val="0"/>
              <w:spacing w:line="240" w:lineRule="auto"/>
              <w:ind w:right="0"/>
              <w:jc w:val="left"/>
              <w:rPr>
                <w:sz w:val="26"/>
                <w:szCs w:val="26"/>
                <w:rtl w:val="0"/>
                <w:lang w:val="ru-RU"/>
              </w:rPr>
            </w:pPr>
            <w:r>
              <w:rPr>
                <w:sz w:val="26"/>
                <w:szCs w:val="26"/>
                <w:shd w:val="nil" w:color="auto" w:fill="auto"/>
                <w:rtl w:val="0"/>
                <w:lang w:val="ru-RU"/>
              </w:rPr>
              <w:t>переносы слов в заголовках не допускаются</w:t>
            </w:r>
            <w:r>
              <w:rPr>
                <w:sz w:val="26"/>
                <w:szCs w:val="26"/>
                <w:shd w:val="nil" w:color="auto" w:fill="auto"/>
                <w:rtl w:val="0"/>
                <w:lang w:val="ru-RU"/>
              </w:rPr>
              <w:t xml:space="preserve">. </w:t>
            </w:r>
          </w:p>
          <w:p>
            <w:pPr>
              <w:pStyle w:val="Normal.0"/>
              <w:numPr>
                <w:ilvl w:val="0"/>
                <w:numId w:val="10"/>
              </w:numPr>
              <w:bidi w:val="0"/>
              <w:spacing w:line="240" w:lineRule="auto"/>
              <w:ind w:right="0"/>
              <w:jc w:val="left"/>
              <w:rPr>
                <w:sz w:val="26"/>
                <w:szCs w:val="26"/>
                <w:rtl w:val="0"/>
                <w:lang w:val="ru-RU"/>
              </w:rPr>
            </w:pPr>
            <w:r>
              <w:rPr>
                <w:sz w:val="26"/>
                <w:szCs w:val="26"/>
                <w:shd w:val="nil" w:color="auto" w:fill="auto"/>
                <w:rtl w:val="0"/>
                <w:lang w:val="ru-RU"/>
              </w:rPr>
              <w:t>точка в конце заголовка главы не ставится</w:t>
            </w:r>
            <w:r>
              <w:rPr>
                <w:sz w:val="26"/>
                <w:szCs w:val="26"/>
                <w:shd w:val="nil" w:color="auto" w:fill="auto"/>
                <w:rtl w:val="0"/>
                <w:lang w:val="ru-RU"/>
              </w:rPr>
              <w:t>.</w:t>
            </w: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 xml:space="preserve">7 </w:t>
            </w:r>
          </w:p>
        </w:tc>
      </w:tr>
      <w:tr>
        <w:tblPrEx>
          <w:shd w:val="clear" w:color="auto" w:fill="ced7e7"/>
        </w:tblPrEx>
        <w:trPr>
          <w:trHeight w:val="287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hd w:val="nil" w:color="auto" w:fill="auto"/>
              </w:rPr>
            </w:pPr>
            <w:r>
              <w:rPr>
                <w:b w:val="1"/>
                <w:bCs w:val="1"/>
                <w:shd w:val="nil" w:color="auto" w:fill="auto"/>
                <w:rtl w:val="0"/>
                <w:lang w:val="ru-RU"/>
              </w:rPr>
              <w:t xml:space="preserve">Заголовки подразделов </w:t>
            </w:r>
            <w:r>
              <w:rPr>
                <w:b w:val="1"/>
                <w:bCs w:val="1"/>
                <w:shd w:val="nil" w:color="auto" w:fill="auto"/>
                <w:rtl w:val="0"/>
                <w:lang w:val="ru-RU"/>
              </w:rPr>
              <w:t>(</w:t>
            </w:r>
            <w:r>
              <w:rPr>
                <w:b w:val="1"/>
                <w:bCs w:val="1"/>
                <w:shd w:val="nil" w:color="auto" w:fill="auto"/>
                <w:rtl w:val="0"/>
                <w:lang w:val="ru-RU"/>
              </w:rPr>
              <w:t>параграфов</w:t>
            </w:r>
            <w:r>
              <w:rPr>
                <w:b w:val="1"/>
                <w:bCs w:val="1"/>
                <w:shd w:val="nil" w:color="auto" w:fill="auto"/>
                <w:rtl w:val="0"/>
                <w:lang w:val="ru-RU"/>
              </w:rPr>
              <w:t>)</w:t>
            </w:r>
          </w:p>
          <w:p>
            <w:pPr>
              <w:pStyle w:val="Normal.0"/>
              <w:spacing w:line="240" w:lineRule="auto"/>
              <w:ind w:firstLine="0"/>
              <w:jc w:val="right"/>
              <w:rPr>
                <w:sz w:val="24"/>
                <w:szCs w:val="24"/>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.13</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z w:val="26"/>
                <w:szCs w:val="26"/>
                <w:shd w:val="nil" w:color="auto" w:fill="auto"/>
              </w:rPr>
            </w:pPr>
            <w:r>
              <w:rPr>
                <w:sz w:val="26"/>
                <w:szCs w:val="26"/>
                <w:shd w:val="nil" w:color="auto" w:fill="auto"/>
                <w:rtl w:val="0"/>
                <w:lang w:val="ru-RU"/>
              </w:rPr>
              <w:t xml:space="preserve">Заголовок подраздела </w:t>
            </w:r>
            <w:r>
              <w:rPr>
                <w:sz w:val="26"/>
                <w:szCs w:val="26"/>
                <w:shd w:val="nil" w:color="auto" w:fill="auto"/>
                <w:rtl w:val="0"/>
                <w:lang w:val="ru-RU"/>
              </w:rPr>
              <w:t>(</w:t>
            </w:r>
            <w:r>
              <w:rPr>
                <w:sz w:val="26"/>
                <w:szCs w:val="26"/>
                <w:shd w:val="nil" w:color="auto" w:fill="auto"/>
                <w:rtl w:val="0"/>
                <w:lang w:val="ru-RU"/>
              </w:rPr>
              <w:t>параграфа</w:t>
            </w:r>
            <w:r>
              <w:rPr>
                <w:sz w:val="26"/>
                <w:szCs w:val="26"/>
                <w:shd w:val="nil" w:color="auto" w:fill="auto"/>
                <w:rtl w:val="0"/>
                <w:lang w:val="ru-RU"/>
              </w:rPr>
              <w:t>):</w:t>
            </w:r>
          </w:p>
          <w:p>
            <w:pPr>
              <w:pStyle w:val="List Paragraph"/>
              <w:numPr>
                <w:ilvl w:val="0"/>
                <w:numId w:val="11"/>
              </w:numPr>
              <w:bidi w:val="0"/>
              <w:spacing w:line="240" w:lineRule="auto"/>
              <w:ind w:right="0"/>
              <w:jc w:val="left"/>
              <w:rPr>
                <w:sz w:val="26"/>
                <w:szCs w:val="26"/>
                <w:rtl w:val="0"/>
                <w:lang w:val="ru-RU"/>
              </w:rPr>
            </w:pPr>
            <w:r>
              <w:rPr>
                <w:sz w:val="26"/>
                <w:szCs w:val="26"/>
                <w:shd w:val="nil" w:color="auto" w:fill="auto"/>
                <w:rtl w:val="0"/>
                <w:lang w:val="ru-RU"/>
              </w:rPr>
              <w:t xml:space="preserve">Подразделы </w:t>
            </w:r>
            <w:r>
              <w:rPr>
                <w:sz w:val="26"/>
                <w:szCs w:val="26"/>
                <w:shd w:val="nil" w:color="auto" w:fill="auto"/>
                <w:rtl w:val="0"/>
                <w:lang w:val="ru-RU"/>
              </w:rPr>
              <w:t>(</w:t>
            </w:r>
            <w:r>
              <w:rPr>
                <w:sz w:val="26"/>
                <w:szCs w:val="26"/>
                <w:shd w:val="nil" w:color="auto" w:fill="auto"/>
                <w:rtl w:val="0"/>
                <w:lang w:val="ru-RU"/>
              </w:rPr>
              <w:t>параграфы</w:t>
            </w:r>
            <w:r>
              <w:rPr>
                <w:sz w:val="26"/>
                <w:szCs w:val="26"/>
                <w:shd w:val="nil" w:color="auto" w:fill="auto"/>
                <w:rtl w:val="0"/>
                <w:lang w:val="ru-RU"/>
              </w:rPr>
              <w:t xml:space="preserve">) </w:t>
            </w:r>
            <w:r>
              <w:rPr>
                <w:sz w:val="26"/>
                <w:szCs w:val="26"/>
                <w:shd w:val="nil" w:color="auto" w:fill="auto"/>
                <w:rtl w:val="0"/>
                <w:lang w:val="ru-RU"/>
              </w:rPr>
              <w:t xml:space="preserve">должны начинаться с абзацного отступа и иметь нумерацию в пределах каждого раздела </w:t>
            </w:r>
            <w:r>
              <w:rPr>
                <w:sz w:val="26"/>
                <w:szCs w:val="26"/>
                <w:shd w:val="nil" w:color="auto" w:fill="auto"/>
                <w:rtl w:val="0"/>
                <w:lang w:val="ru-RU"/>
              </w:rPr>
              <w:t>(</w:t>
            </w:r>
            <w:r>
              <w:rPr>
                <w:sz w:val="26"/>
                <w:szCs w:val="26"/>
                <w:shd w:val="nil" w:color="auto" w:fill="auto"/>
                <w:rtl w:val="0"/>
                <w:lang w:val="ru-RU"/>
              </w:rPr>
              <w:t>главы</w:t>
            </w:r>
            <w:r>
              <w:rPr>
                <w:sz w:val="26"/>
                <w:szCs w:val="26"/>
                <w:shd w:val="nil" w:color="auto" w:fill="auto"/>
                <w:rtl w:val="0"/>
                <w:lang w:val="ru-RU"/>
              </w:rPr>
              <w:t xml:space="preserve">). </w:t>
            </w:r>
            <w:r>
              <w:rPr>
                <w:sz w:val="26"/>
                <w:szCs w:val="26"/>
                <w:shd w:val="nil" w:color="auto" w:fill="auto"/>
                <w:rtl w:val="0"/>
                <w:lang w:val="ru-RU"/>
              </w:rPr>
              <w:t>Номер включает номер главы и порядковый номер подраздела</w:t>
            </w:r>
            <w:r>
              <w:rPr>
                <w:sz w:val="26"/>
                <w:szCs w:val="26"/>
                <w:shd w:val="nil" w:color="auto" w:fill="auto"/>
                <w:rtl w:val="0"/>
                <w:lang w:val="ru-RU"/>
              </w:rPr>
              <w:t xml:space="preserve">, </w:t>
            </w:r>
            <w:r>
              <w:rPr>
                <w:sz w:val="26"/>
                <w:szCs w:val="26"/>
                <w:shd w:val="nil" w:color="auto" w:fill="auto"/>
                <w:rtl w:val="0"/>
                <w:lang w:val="ru-RU"/>
              </w:rPr>
              <w:t>разделенные точкой</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 xml:space="preserve">: 1.1, 1.2, 1.3 </w:t>
            </w:r>
            <w:r>
              <w:rPr>
                <w:sz w:val="26"/>
                <w:szCs w:val="26"/>
                <w:shd w:val="nil" w:color="auto" w:fill="auto"/>
                <w:rtl w:val="0"/>
                <w:lang w:val="ru-RU"/>
              </w:rPr>
              <w:t>и т</w:t>
            </w:r>
            <w:r>
              <w:rPr>
                <w:sz w:val="26"/>
                <w:szCs w:val="26"/>
                <w:shd w:val="nil" w:color="auto" w:fill="auto"/>
                <w:rtl w:val="0"/>
                <w:lang w:val="ru-RU"/>
              </w:rPr>
              <w:t xml:space="preserve">. </w:t>
            </w:r>
            <w:r>
              <w:rPr>
                <w:sz w:val="26"/>
                <w:szCs w:val="26"/>
                <w:shd w:val="nil" w:color="auto" w:fill="auto"/>
                <w:rtl w:val="0"/>
                <w:lang w:val="ru-RU"/>
              </w:rPr>
              <w:t>д</w:t>
            </w:r>
            <w:r>
              <w:rPr>
                <w:sz w:val="26"/>
                <w:szCs w:val="26"/>
                <w:shd w:val="nil" w:color="auto" w:fill="auto"/>
                <w:rtl w:val="0"/>
                <w:lang w:val="ru-RU"/>
              </w:rPr>
              <w:t xml:space="preserve">. </w:t>
            </w:r>
          </w:p>
          <w:p>
            <w:pPr>
              <w:pStyle w:val="List Paragraph"/>
              <w:numPr>
                <w:ilvl w:val="0"/>
                <w:numId w:val="11"/>
              </w:numPr>
              <w:bidi w:val="0"/>
              <w:spacing w:line="240" w:lineRule="auto"/>
              <w:ind w:right="0"/>
              <w:jc w:val="left"/>
              <w:rPr>
                <w:sz w:val="26"/>
                <w:szCs w:val="26"/>
                <w:rtl w:val="0"/>
                <w:lang w:val="ru-RU"/>
              </w:rPr>
            </w:pPr>
            <w:r>
              <w:rPr>
                <w:sz w:val="26"/>
                <w:szCs w:val="26"/>
                <w:shd w:val="nil" w:color="auto" w:fill="auto"/>
                <w:rtl w:val="0"/>
                <w:lang w:val="ru-RU"/>
              </w:rPr>
              <w:t xml:space="preserve">После номера подраздела </w:t>
            </w:r>
            <w:r>
              <w:rPr>
                <w:b w:val="1"/>
                <w:bCs w:val="1"/>
                <w:sz w:val="26"/>
                <w:szCs w:val="26"/>
                <w:shd w:val="nil" w:color="auto" w:fill="auto"/>
                <w:rtl w:val="0"/>
                <w:lang w:val="ru-RU"/>
              </w:rPr>
              <w:t>точка не ставится</w:t>
            </w:r>
            <w:r>
              <w:rPr>
                <w:sz w:val="26"/>
                <w:szCs w:val="26"/>
                <w:shd w:val="nil" w:color="auto" w:fill="auto"/>
                <w:rtl w:val="0"/>
                <w:lang w:val="ru-RU"/>
              </w:rPr>
              <w:t xml:space="preserve"> </w:t>
            </w:r>
          </w:p>
          <w:p>
            <w:pPr>
              <w:pStyle w:val="List Paragraph"/>
              <w:numPr>
                <w:ilvl w:val="0"/>
                <w:numId w:val="11"/>
              </w:numPr>
              <w:bidi w:val="0"/>
              <w:spacing w:line="240" w:lineRule="auto"/>
              <w:ind w:right="0"/>
              <w:jc w:val="left"/>
              <w:rPr>
                <w:sz w:val="26"/>
                <w:szCs w:val="26"/>
                <w:rtl w:val="0"/>
                <w:lang w:val="ru-RU"/>
              </w:rPr>
            </w:pPr>
            <w:r>
              <w:rPr>
                <w:sz w:val="26"/>
                <w:szCs w:val="26"/>
                <w:shd w:val="nil" w:color="auto" w:fill="auto"/>
                <w:rtl w:val="0"/>
                <w:lang w:val="ru-RU"/>
              </w:rPr>
              <w:t xml:space="preserve">Название параграфа пишется </w:t>
            </w:r>
            <w:r>
              <w:rPr>
                <w:b w:val="1"/>
                <w:bCs w:val="1"/>
                <w:sz w:val="26"/>
                <w:szCs w:val="26"/>
                <w:shd w:val="nil" w:color="auto" w:fill="auto"/>
                <w:rtl w:val="0"/>
                <w:lang w:val="ru-RU"/>
              </w:rPr>
              <w:t>строчными</w:t>
            </w:r>
            <w:r>
              <w:rPr>
                <w:sz w:val="26"/>
                <w:szCs w:val="26"/>
                <w:shd w:val="nil" w:color="auto" w:fill="auto"/>
                <w:rtl w:val="0"/>
                <w:lang w:val="ru-RU"/>
              </w:rPr>
              <w:t xml:space="preserve"> буквами</w:t>
            </w:r>
            <w:r>
              <w:rPr>
                <w:sz w:val="26"/>
                <w:szCs w:val="26"/>
                <w:shd w:val="nil" w:color="auto" w:fill="auto"/>
                <w:rtl w:val="0"/>
                <w:lang w:val="ru-RU"/>
              </w:rPr>
              <w:t>.</w:t>
            </w: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 xml:space="preserve">7, 8 </w:t>
            </w:r>
          </w:p>
        </w:tc>
      </w:tr>
      <w:tr>
        <w:tblPrEx>
          <w:shd w:val="clear" w:color="auto" w:fill="ced7e7"/>
        </w:tblPrEx>
        <w:trPr>
          <w:trHeight w:val="5340"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Расстояние между</w:t>
            </w:r>
            <w:r>
              <w:rPr>
                <w:b w:val="1"/>
                <w:bCs w:val="1"/>
                <w:sz w:val="26"/>
                <w:szCs w:val="26"/>
                <w:shd w:val="nil" w:color="auto" w:fill="auto"/>
                <w:rtl w:val="0"/>
                <w:lang w:val="ru-RU"/>
              </w:rPr>
              <w:t xml:space="preserve">: </w:t>
            </w:r>
            <w:r>
              <w:rPr>
                <w:b w:val="1"/>
                <w:bCs w:val="1"/>
                <w:sz w:val="26"/>
                <w:szCs w:val="26"/>
                <w:shd w:val="nil" w:color="auto" w:fill="auto"/>
                <w:rtl w:val="0"/>
                <w:lang w:val="ru-RU"/>
              </w:rPr>
              <w:t>заголовками</w:t>
            </w:r>
            <w:r>
              <w:rPr>
                <w:b w:val="1"/>
                <w:bCs w:val="1"/>
                <w:sz w:val="26"/>
                <w:szCs w:val="26"/>
                <w:shd w:val="nil" w:color="auto" w:fill="auto"/>
                <w:rtl w:val="0"/>
                <w:lang w:val="ru-RU"/>
              </w:rPr>
              <w:t xml:space="preserve">, </w:t>
            </w:r>
            <w:r>
              <w:rPr>
                <w:b w:val="1"/>
                <w:bCs w:val="1"/>
                <w:sz w:val="26"/>
                <w:szCs w:val="26"/>
                <w:shd w:val="nil" w:color="auto" w:fill="auto"/>
                <w:rtl w:val="0"/>
                <w:lang w:val="ru-RU"/>
              </w:rPr>
              <w:t>таблицами</w:t>
            </w:r>
            <w:r>
              <w:rPr>
                <w:b w:val="1"/>
                <w:bCs w:val="1"/>
                <w:sz w:val="26"/>
                <w:szCs w:val="26"/>
                <w:shd w:val="nil" w:color="auto" w:fill="auto"/>
                <w:rtl w:val="0"/>
                <w:lang w:val="ru-RU"/>
              </w:rPr>
              <w:t xml:space="preserve">, </w:t>
            </w:r>
            <w:r>
              <w:rPr>
                <w:b w:val="1"/>
                <w:bCs w:val="1"/>
                <w:sz w:val="26"/>
                <w:szCs w:val="26"/>
                <w:shd w:val="nil" w:color="auto" w:fill="auto"/>
                <w:rtl w:val="0"/>
                <w:lang w:val="ru-RU"/>
              </w:rPr>
              <w:t>рисунками и текстом</w:t>
            </w:r>
          </w:p>
          <w:p>
            <w:pPr>
              <w:pStyle w:val="Normal.0"/>
              <w:spacing w:line="240" w:lineRule="auto"/>
              <w:ind w:firstLine="0"/>
              <w:jc w:val="both"/>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.99</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12"/>
              </w:numPr>
              <w:spacing w:line="240" w:lineRule="auto"/>
              <w:rPr>
                <w:sz w:val="26"/>
                <w:szCs w:val="26"/>
                <w:lang w:val="ru-RU"/>
              </w:rPr>
            </w:pPr>
            <w:r>
              <w:rPr>
                <w:sz w:val="26"/>
                <w:szCs w:val="26"/>
                <w:shd w:val="nil" w:color="auto" w:fill="auto"/>
                <w:rtl w:val="0"/>
                <w:lang w:val="ru-RU"/>
              </w:rPr>
              <w:t xml:space="preserve">между </w:t>
            </w:r>
            <w:r>
              <w:rPr>
                <w:b w:val="1"/>
                <w:bCs w:val="1"/>
                <w:sz w:val="26"/>
                <w:szCs w:val="26"/>
                <w:shd w:val="nil" w:color="auto" w:fill="auto"/>
                <w:rtl w:val="0"/>
                <w:lang w:val="ru-RU"/>
              </w:rPr>
              <w:t xml:space="preserve">текстом </w:t>
            </w:r>
            <w:r>
              <w:rPr>
                <w:sz w:val="26"/>
                <w:szCs w:val="26"/>
                <w:shd w:val="nil" w:color="auto" w:fill="auto"/>
                <w:rtl w:val="0"/>
                <w:lang w:val="ru-RU"/>
              </w:rPr>
              <w:t xml:space="preserve">и </w:t>
            </w:r>
            <w:r>
              <w:rPr>
                <w:b w:val="1"/>
                <w:bCs w:val="1"/>
                <w:sz w:val="26"/>
                <w:szCs w:val="26"/>
                <w:shd w:val="nil" w:color="auto" w:fill="auto"/>
                <w:rtl w:val="0"/>
                <w:lang w:val="ru-RU"/>
              </w:rPr>
              <w:t>любым заголовком</w:t>
            </w:r>
            <w:r>
              <w:rPr>
                <w:sz w:val="26"/>
                <w:szCs w:val="26"/>
                <w:shd w:val="nil" w:color="auto" w:fill="auto"/>
                <w:rtl w:val="0"/>
                <w:lang w:val="ru-RU"/>
              </w:rPr>
              <w:t xml:space="preserve">   раздела </w:t>
            </w:r>
            <w:r>
              <w:rPr>
                <w:sz w:val="26"/>
                <w:szCs w:val="26"/>
                <w:shd w:val="nil" w:color="auto" w:fill="auto"/>
                <w:rtl w:val="0"/>
                <w:lang w:val="ru-RU"/>
              </w:rPr>
              <w:t>(</w:t>
            </w:r>
            <w:r>
              <w:rPr>
                <w:sz w:val="26"/>
                <w:szCs w:val="26"/>
                <w:shd w:val="nil" w:color="auto" w:fill="auto"/>
                <w:rtl w:val="0"/>
                <w:lang w:val="ru-RU"/>
              </w:rPr>
              <w:t>введение</w:t>
            </w:r>
            <w:r>
              <w:rPr>
                <w:sz w:val="26"/>
                <w:szCs w:val="26"/>
                <w:shd w:val="nil" w:color="auto" w:fill="auto"/>
                <w:rtl w:val="0"/>
                <w:lang w:val="ru-RU"/>
              </w:rPr>
              <w:t xml:space="preserve">, </w:t>
            </w:r>
            <w:r>
              <w:rPr>
                <w:sz w:val="26"/>
                <w:szCs w:val="26"/>
                <w:shd w:val="nil" w:color="auto" w:fill="auto"/>
                <w:rtl w:val="0"/>
                <w:lang w:val="ru-RU"/>
              </w:rPr>
              <w:t>заключение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 xml:space="preserve">.), </w:t>
            </w:r>
            <w:r>
              <w:rPr>
                <w:sz w:val="26"/>
                <w:szCs w:val="26"/>
                <w:shd w:val="nil" w:color="auto" w:fill="auto"/>
                <w:rtl w:val="0"/>
                <w:lang w:val="ru-RU"/>
              </w:rPr>
              <w:t>главы</w:t>
            </w:r>
            <w:r>
              <w:rPr>
                <w:sz w:val="26"/>
                <w:szCs w:val="26"/>
                <w:shd w:val="nil" w:color="auto" w:fill="auto"/>
                <w:rtl w:val="0"/>
                <w:lang w:val="ru-RU"/>
              </w:rPr>
              <w:t xml:space="preserve">, </w:t>
            </w:r>
            <w:r>
              <w:rPr>
                <w:sz w:val="26"/>
                <w:szCs w:val="26"/>
                <w:shd w:val="nil" w:color="auto" w:fill="auto"/>
                <w:rtl w:val="0"/>
                <w:lang w:val="ru-RU"/>
              </w:rPr>
              <w:t xml:space="preserve">параграфа – </w:t>
            </w:r>
            <w:r>
              <w:rPr>
                <w:sz w:val="26"/>
                <w:szCs w:val="26"/>
                <w:shd w:val="nil" w:color="auto" w:fill="auto"/>
                <w:rtl w:val="0"/>
                <w:lang w:val="ru-RU"/>
              </w:rPr>
              <w:t xml:space="preserve">3  </w:t>
            </w:r>
            <w:r>
              <w:rPr>
                <w:sz w:val="26"/>
                <w:szCs w:val="26"/>
                <w:shd w:val="nil" w:color="auto" w:fill="auto"/>
                <w:rtl w:val="0"/>
                <w:lang w:val="ru-RU"/>
              </w:rPr>
              <w:t xml:space="preserve">интервала </w:t>
            </w:r>
          </w:p>
          <w:p>
            <w:pPr>
              <w:pStyle w:val="Normal.0"/>
              <w:numPr>
                <w:ilvl w:val="0"/>
                <w:numId w:val="12"/>
              </w:numPr>
              <w:bidi w:val="0"/>
              <w:spacing w:line="240" w:lineRule="auto"/>
              <w:ind w:right="0"/>
              <w:jc w:val="left"/>
              <w:rPr>
                <w:sz w:val="26"/>
                <w:szCs w:val="26"/>
                <w:rtl w:val="0"/>
                <w:lang w:val="ru-RU"/>
              </w:rPr>
            </w:pPr>
            <w:r>
              <w:rPr>
                <w:sz w:val="26"/>
                <w:szCs w:val="26"/>
                <w:shd w:val="nil" w:color="auto" w:fill="auto"/>
                <w:rtl w:val="0"/>
                <w:lang w:val="ru-RU"/>
              </w:rPr>
              <w:t xml:space="preserve">между названиями главы и параграфа – </w:t>
            </w:r>
            <w:r>
              <w:rPr>
                <w:sz w:val="26"/>
                <w:szCs w:val="26"/>
                <w:shd w:val="nil" w:color="auto" w:fill="auto"/>
                <w:rtl w:val="0"/>
                <w:lang w:val="ru-RU"/>
              </w:rPr>
              <w:t xml:space="preserve">2 </w:t>
            </w:r>
            <w:r>
              <w:rPr>
                <w:sz w:val="26"/>
                <w:szCs w:val="26"/>
                <w:shd w:val="nil" w:color="auto" w:fill="auto"/>
                <w:rtl w:val="0"/>
                <w:lang w:val="ru-RU"/>
              </w:rPr>
              <w:t>интервала</w:t>
            </w:r>
          </w:p>
          <w:p>
            <w:pPr>
              <w:pStyle w:val="Normal.0"/>
              <w:bidi w:val="0"/>
              <w:spacing w:line="240" w:lineRule="auto"/>
              <w:ind w:left="0" w:right="0" w:firstLine="0"/>
              <w:jc w:val="right"/>
              <w:rPr>
                <w:sz w:val="26"/>
                <w:szCs w:val="26"/>
                <w:shd w:val="nil" w:color="auto" w:fill="auto"/>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7</w:t>
            </w:r>
          </w:p>
          <w:p>
            <w:pPr>
              <w:pStyle w:val="Normal.0"/>
              <w:numPr>
                <w:ilvl w:val="0"/>
                <w:numId w:val="12"/>
              </w:numPr>
              <w:bidi w:val="0"/>
              <w:spacing w:line="240" w:lineRule="auto"/>
              <w:ind w:right="0"/>
              <w:jc w:val="left"/>
              <w:rPr>
                <w:sz w:val="26"/>
                <w:szCs w:val="26"/>
                <w:rtl w:val="0"/>
                <w:lang w:val="ru-RU"/>
              </w:rPr>
            </w:pPr>
            <w:r>
              <w:rPr>
                <w:sz w:val="26"/>
                <w:szCs w:val="26"/>
                <w:shd w:val="nil" w:color="auto" w:fill="auto"/>
                <w:rtl w:val="0"/>
                <w:lang w:val="ru-RU"/>
              </w:rPr>
              <w:t xml:space="preserve">между текстом и таблицей </w:t>
            </w:r>
            <w:r>
              <w:rPr>
                <w:sz w:val="26"/>
                <w:szCs w:val="26"/>
                <w:shd w:val="nil" w:color="auto" w:fill="auto"/>
                <w:rtl w:val="0"/>
                <w:lang w:val="ru-RU"/>
              </w:rPr>
              <w:t>(</w:t>
            </w:r>
            <w:r>
              <w:rPr>
                <w:sz w:val="26"/>
                <w:szCs w:val="26"/>
                <w:shd w:val="nil" w:color="auto" w:fill="auto"/>
                <w:rtl w:val="0"/>
                <w:lang w:val="ru-RU"/>
              </w:rPr>
              <w:t>рисунком</w:t>
            </w:r>
            <w:r>
              <w:rPr>
                <w:sz w:val="26"/>
                <w:szCs w:val="26"/>
                <w:shd w:val="nil" w:color="auto" w:fill="auto"/>
                <w:rtl w:val="0"/>
                <w:lang w:val="ru-RU"/>
              </w:rPr>
              <w:t xml:space="preserve">) </w:t>
            </w:r>
            <w:r>
              <w:rPr>
                <w:sz w:val="26"/>
                <w:szCs w:val="26"/>
                <w:shd w:val="nil" w:color="auto" w:fill="auto"/>
                <w:rtl w:val="0"/>
                <w:lang w:val="ru-RU"/>
              </w:rPr>
              <w:t xml:space="preserve">– </w:t>
            </w:r>
            <w:r>
              <w:rPr>
                <w:sz w:val="26"/>
                <w:szCs w:val="26"/>
                <w:shd w:val="nil" w:color="auto" w:fill="auto"/>
                <w:rtl w:val="0"/>
                <w:lang w:val="ru-RU"/>
              </w:rPr>
              <w:t xml:space="preserve">1 </w:t>
            </w:r>
            <w:r>
              <w:rPr>
                <w:sz w:val="26"/>
                <w:szCs w:val="26"/>
                <w:shd w:val="nil" w:color="auto" w:fill="auto"/>
                <w:rtl w:val="0"/>
                <w:lang w:val="ru-RU"/>
              </w:rPr>
              <w:t>интервал</w:t>
            </w:r>
          </w:p>
          <w:p>
            <w:pPr>
              <w:pStyle w:val="Normal.0"/>
              <w:numPr>
                <w:ilvl w:val="0"/>
                <w:numId w:val="12"/>
              </w:numPr>
              <w:bidi w:val="0"/>
              <w:spacing w:line="240" w:lineRule="auto"/>
              <w:ind w:right="0"/>
              <w:jc w:val="left"/>
              <w:rPr>
                <w:sz w:val="26"/>
                <w:szCs w:val="26"/>
                <w:rtl w:val="0"/>
                <w:lang w:val="ru-RU"/>
              </w:rPr>
            </w:pPr>
            <w:r>
              <w:rPr>
                <w:sz w:val="26"/>
                <w:szCs w:val="26"/>
                <w:shd w:val="nil" w:color="auto" w:fill="auto"/>
                <w:rtl w:val="0"/>
                <w:lang w:val="ru-RU"/>
              </w:rPr>
              <w:t xml:space="preserve">между названием таблицы </w:t>
            </w:r>
            <w:r>
              <w:rPr>
                <w:sz w:val="26"/>
                <w:szCs w:val="26"/>
                <w:shd w:val="nil" w:color="auto" w:fill="auto"/>
                <w:rtl w:val="0"/>
                <w:lang w:val="ru-RU"/>
              </w:rPr>
              <w:t>(</w:t>
            </w:r>
            <w:r>
              <w:rPr>
                <w:sz w:val="26"/>
                <w:szCs w:val="26"/>
                <w:shd w:val="nil" w:color="auto" w:fill="auto"/>
                <w:rtl w:val="0"/>
                <w:lang w:val="ru-RU"/>
              </w:rPr>
              <w:t>рисунка</w:t>
            </w:r>
            <w:r>
              <w:rPr>
                <w:sz w:val="26"/>
                <w:szCs w:val="26"/>
                <w:shd w:val="nil" w:color="auto" w:fill="auto"/>
                <w:rtl w:val="0"/>
                <w:lang w:val="ru-RU"/>
              </w:rPr>
              <w:t xml:space="preserve">) </w:t>
            </w:r>
            <w:r>
              <w:rPr>
                <w:sz w:val="26"/>
                <w:szCs w:val="26"/>
                <w:shd w:val="nil" w:color="auto" w:fill="auto"/>
                <w:rtl w:val="0"/>
                <w:lang w:val="ru-RU"/>
              </w:rPr>
              <w:t xml:space="preserve">и самой таблицей </w:t>
            </w:r>
            <w:r>
              <w:rPr>
                <w:sz w:val="26"/>
                <w:szCs w:val="26"/>
                <w:shd w:val="nil" w:color="auto" w:fill="auto"/>
                <w:rtl w:val="0"/>
                <w:lang w:val="ru-RU"/>
              </w:rPr>
              <w:t>(</w:t>
            </w:r>
            <w:r>
              <w:rPr>
                <w:sz w:val="26"/>
                <w:szCs w:val="26"/>
                <w:shd w:val="nil" w:color="auto" w:fill="auto"/>
                <w:rtl w:val="0"/>
                <w:lang w:val="ru-RU"/>
              </w:rPr>
              <w:t>рисунком</w:t>
            </w:r>
            <w:r>
              <w:rPr>
                <w:sz w:val="26"/>
                <w:szCs w:val="26"/>
                <w:shd w:val="nil" w:color="auto" w:fill="auto"/>
                <w:rtl w:val="0"/>
                <w:lang w:val="ru-RU"/>
              </w:rPr>
              <w:t xml:space="preserve">) </w:t>
            </w:r>
            <w:r>
              <w:rPr>
                <w:sz w:val="26"/>
                <w:szCs w:val="26"/>
                <w:shd w:val="nil" w:color="auto" w:fill="auto"/>
                <w:rtl w:val="0"/>
                <w:lang w:val="ru-RU"/>
              </w:rPr>
              <w:t xml:space="preserve">– </w:t>
            </w:r>
            <w:r>
              <w:rPr>
                <w:sz w:val="26"/>
                <w:szCs w:val="26"/>
                <w:shd w:val="nil" w:color="auto" w:fill="auto"/>
                <w:rtl w:val="0"/>
                <w:lang w:val="ru-RU"/>
              </w:rPr>
              <w:t xml:space="preserve">1 </w:t>
            </w:r>
            <w:r>
              <w:rPr>
                <w:sz w:val="26"/>
                <w:szCs w:val="26"/>
                <w:shd w:val="nil" w:color="auto" w:fill="auto"/>
                <w:rtl w:val="0"/>
                <w:lang w:val="ru-RU"/>
              </w:rPr>
              <w:t>интервал</w:t>
            </w:r>
          </w:p>
          <w:p>
            <w:pPr>
              <w:pStyle w:val="Normal.0"/>
              <w:numPr>
                <w:ilvl w:val="0"/>
                <w:numId w:val="12"/>
              </w:numPr>
              <w:bidi w:val="0"/>
              <w:spacing w:line="240" w:lineRule="auto"/>
              <w:ind w:right="0"/>
              <w:jc w:val="left"/>
              <w:rPr>
                <w:sz w:val="26"/>
                <w:szCs w:val="26"/>
                <w:rtl w:val="0"/>
                <w:lang w:val="ru-RU"/>
              </w:rPr>
            </w:pPr>
            <w:r>
              <w:rPr>
                <w:sz w:val="26"/>
                <w:szCs w:val="26"/>
                <w:shd w:val="nil" w:color="auto" w:fill="auto"/>
                <w:rtl w:val="0"/>
                <w:lang w:val="ru-RU"/>
              </w:rPr>
              <w:t xml:space="preserve">между таблицей </w:t>
            </w:r>
            <w:r>
              <w:rPr>
                <w:sz w:val="26"/>
                <w:szCs w:val="26"/>
                <w:shd w:val="nil" w:color="auto" w:fill="auto"/>
                <w:rtl w:val="0"/>
                <w:lang w:val="ru-RU"/>
              </w:rPr>
              <w:t>(</w:t>
            </w:r>
            <w:r>
              <w:rPr>
                <w:sz w:val="26"/>
                <w:szCs w:val="26"/>
                <w:shd w:val="nil" w:color="auto" w:fill="auto"/>
                <w:rtl w:val="0"/>
                <w:lang w:val="ru-RU"/>
              </w:rPr>
              <w:t>рисунком</w:t>
            </w:r>
            <w:r>
              <w:rPr>
                <w:sz w:val="26"/>
                <w:szCs w:val="26"/>
                <w:shd w:val="nil" w:color="auto" w:fill="auto"/>
                <w:rtl w:val="0"/>
                <w:lang w:val="ru-RU"/>
              </w:rPr>
              <w:t xml:space="preserve">) </w:t>
            </w:r>
            <w:r>
              <w:rPr>
                <w:sz w:val="26"/>
                <w:szCs w:val="26"/>
                <w:shd w:val="nil" w:color="auto" w:fill="auto"/>
                <w:rtl w:val="0"/>
                <w:lang w:val="ru-RU"/>
              </w:rPr>
              <w:t>и Примечанием к ним –</w:t>
            </w:r>
            <w:r>
              <w:rPr>
                <w:sz w:val="26"/>
                <w:szCs w:val="26"/>
                <w:shd w:val="nil" w:color="auto" w:fill="auto"/>
                <w:rtl w:val="0"/>
                <w:lang w:val="ru-RU"/>
              </w:rPr>
              <w:t xml:space="preserve">1  </w:t>
            </w:r>
            <w:r>
              <w:rPr>
                <w:sz w:val="26"/>
                <w:szCs w:val="26"/>
                <w:shd w:val="nil" w:color="auto" w:fill="auto"/>
                <w:rtl w:val="0"/>
                <w:lang w:val="ru-RU"/>
              </w:rPr>
              <w:t xml:space="preserve">интервал </w:t>
            </w:r>
          </w:p>
          <w:p>
            <w:pPr>
              <w:pStyle w:val="Normal.0"/>
              <w:numPr>
                <w:ilvl w:val="0"/>
                <w:numId w:val="12"/>
              </w:numPr>
              <w:bidi w:val="0"/>
              <w:spacing w:line="240" w:lineRule="auto"/>
              <w:ind w:right="0"/>
              <w:jc w:val="left"/>
              <w:rPr>
                <w:sz w:val="26"/>
                <w:szCs w:val="26"/>
                <w:rtl w:val="0"/>
                <w:lang w:val="ru-RU"/>
              </w:rPr>
            </w:pPr>
            <w:r>
              <w:rPr>
                <w:sz w:val="26"/>
                <w:szCs w:val="26"/>
                <w:shd w:val="nil" w:color="auto" w:fill="auto"/>
                <w:rtl w:val="0"/>
                <w:lang w:val="ru-RU"/>
              </w:rPr>
              <w:t>между Примечанием и текстом  –</w:t>
            </w:r>
            <w:r>
              <w:rPr>
                <w:sz w:val="26"/>
                <w:szCs w:val="26"/>
                <w:shd w:val="nil" w:color="auto" w:fill="auto"/>
                <w:rtl w:val="0"/>
                <w:lang w:val="ru-RU"/>
              </w:rPr>
              <w:t xml:space="preserve">2  </w:t>
            </w:r>
            <w:r>
              <w:rPr>
                <w:sz w:val="26"/>
                <w:szCs w:val="26"/>
                <w:shd w:val="nil" w:color="auto" w:fill="auto"/>
                <w:rtl w:val="0"/>
                <w:lang w:val="ru-RU"/>
              </w:rPr>
              <w:t>интервала</w:t>
            </w:r>
          </w:p>
          <w:p>
            <w:pPr>
              <w:pStyle w:val="Normal.0"/>
              <w:bidi w:val="0"/>
              <w:spacing w:line="240" w:lineRule="auto"/>
              <w:ind w:left="0" w:right="0" w:firstLine="0"/>
              <w:jc w:val="right"/>
              <w:rPr>
                <w:i w:val="1"/>
                <w:iCs w:val="1"/>
                <w:sz w:val="26"/>
                <w:szCs w:val="26"/>
                <w:shd w:val="nil" w:color="auto" w:fill="auto"/>
                <w:rtl w:val="0"/>
              </w:rPr>
            </w:pPr>
            <w:r>
              <w:rPr>
                <w:i w:val="1"/>
                <w:iCs w:val="1"/>
                <w:sz w:val="26"/>
                <w:szCs w:val="26"/>
                <w:shd w:val="nil" w:color="auto" w:fill="auto"/>
                <w:rtl w:val="0"/>
                <w:lang w:val="ru-RU"/>
              </w:rPr>
              <w:br w:type="textWrapping"/>
              <w:t xml:space="preserve">Образец </w:t>
            </w:r>
            <w:r>
              <w:rPr>
                <w:i w:val="1"/>
                <w:iCs w:val="1"/>
                <w:sz w:val="26"/>
                <w:szCs w:val="26"/>
                <w:shd w:val="nil" w:color="auto" w:fill="auto"/>
                <w:rtl w:val="0"/>
                <w:lang w:val="ru-RU"/>
              </w:rPr>
              <w:t>8</w:t>
            </w:r>
          </w:p>
          <w:p>
            <w:pPr>
              <w:pStyle w:val="Normal.0"/>
              <w:bidi w:val="0"/>
              <w:spacing w:line="240" w:lineRule="auto"/>
              <w:ind w:left="0" w:right="0" w:firstLine="0"/>
              <w:jc w:val="both"/>
              <w:rPr>
                <w:i w:val="1"/>
                <w:iCs w:val="1"/>
                <w:outline w:val="0"/>
                <w:color w:val="ff0000"/>
                <w:sz w:val="24"/>
                <w:szCs w:val="24"/>
                <w:u w:color="ff0000"/>
                <w:shd w:val="nil" w:color="auto" w:fill="auto"/>
                <w:rtl w:val="0"/>
                <w14:textFill>
                  <w14:solidFill>
                    <w14:srgbClr w14:val="FF0000"/>
                  </w14:solidFill>
                </w14:textFill>
              </w:rPr>
            </w:pPr>
            <w:r>
              <w:rPr>
                <w:i w:val="1"/>
                <w:iCs w:val="1"/>
                <w:outline w:val="0"/>
                <w:color w:val="ff0000"/>
                <w:sz w:val="24"/>
                <w:szCs w:val="24"/>
                <w:u w:color="ff0000"/>
                <w:shd w:val="nil" w:color="auto" w:fill="auto"/>
                <w:rtl w:val="0"/>
                <w:lang w:val="ru-RU"/>
                <w14:textFill>
                  <w14:solidFill>
                    <w14:srgbClr w14:val="FF0000"/>
                  </w14:solidFill>
                </w14:textFill>
              </w:rPr>
              <w:t>Внимание</w:t>
            </w:r>
            <w:r>
              <w:rPr>
                <w:i w:val="1"/>
                <w:iCs w:val="1"/>
                <w:outline w:val="0"/>
                <w:color w:val="ff0000"/>
                <w:sz w:val="24"/>
                <w:szCs w:val="24"/>
                <w:u w:color="ff0000"/>
                <w:shd w:val="nil" w:color="auto" w:fill="auto"/>
                <w:rtl w:val="0"/>
                <w:lang w:val="ru-RU"/>
                <w14:textFill>
                  <w14:solidFill>
                    <w14:srgbClr w14:val="FF0000"/>
                  </w14:solidFill>
                </w14:textFill>
              </w:rPr>
              <w:t>!!!</w:t>
            </w:r>
          </w:p>
          <w:p>
            <w:pPr>
              <w:pStyle w:val="Normal.0"/>
              <w:bidi w:val="0"/>
              <w:spacing w:line="240" w:lineRule="auto"/>
              <w:ind w:left="0" w:right="0" w:firstLine="0"/>
              <w:jc w:val="left"/>
              <w:rPr>
                <w:i w:val="1"/>
                <w:iCs w:val="1"/>
                <w:outline w:val="0"/>
                <w:color w:val="ff0000"/>
                <w:sz w:val="24"/>
                <w:szCs w:val="24"/>
                <w:u w:color="ff0000"/>
                <w:shd w:val="nil" w:color="auto" w:fill="auto"/>
                <w:rtl w:val="0"/>
                <w14:textFill>
                  <w14:solidFill>
                    <w14:srgbClr w14:val="FF0000"/>
                  </w14:solidFill>
                </w14:textFill>
              </w:rPr>
            </w:pPr>
            <w:r>
              <w:rPr>
                <w:i w:val="1"/>
                <w:iCs w:val="1"/>
                <w:outline w:val="0"/>
                <w:color w:val="ff0000"/>
                <w:sz w:val="24"/>
                <w:szCs w:val="24"/>
                <w:u w:color="ff0000"/>
                <w:shd w:val="nil" w:color="auto" w:fill="auto"/>
                <w:rtl w:val="0"/>
                <w:lang w:val="ru-RU"/>
                <w14:textFill>
                  <w14:solidFill>
                    <w14:srgbClr w14:val="FF0000"/>
                  </w14:solidFill>
                </w14:textFill>
              </w:rPr>
              <w:t xml:space="preserve">1,5  </w:t>
            </w:r>
            <w:r>
              <w:rPr>
                <w:i w:val="1"/>
                <w:iCs w:val="1"/>
                <w:outline w:val="0"/>
                <w:color w:val="ff0000"/>
                <w:sz w:val="24"/>
                <w:szCs w:val="24"/>
                <w:u w:color="ff0000"/>
                <w:shd w:val="nil" w:color="auto" w:fill="auto"/>
                <w:rtl w:val="0"/>
                <w:lang w:val="ru-RU"/>
                <w14:textFill>
                  <w14:solidFill>
                    <w14:srgbClr w14:val="FF0000"/>
                  </w14:solidFill>
                </w14:textFill>
              </w:rPr>
              <w:t xml:space="preserve">интервала </w:t>
            </w:r>
            <w:r>
              <w:rPr>
                <w:i w:val="1"/>
                <w:iCs w:val="1"/>
                <w:outline w:val="0"/>
                <w:color w:val="ff0000"/>
                <w:sz w:val="24"/>
                <w:szCs w:val="24"/>
                <w:u w:color="ff0000"/>
                <w:shd w:val="nil" w:color="auto" w:fill="auto"/>
                <w:rtl w:val="0"/>
                <w:lang w:val="ru-RU"/>
                <w14:textFill>
                  <w14:solidFill>
                    <w14:srgbClr w14:val="FF0000"/>
                  </w14:solidFill>
                </w14:textFill>
              </w:rPr>
              <w:t>(</w:t>
            </w:r>
            <w:r>
              <w:rPr>
                <w:i w:val="1"/>
                <w:iCs w:val="1"/>
                <w:outline w:val="0"/>
                <w:color w:val="ff0000"/>
                <w:sz w:val="24"/>
                <w:szCs w:val="24"/>
                <w:u w:color="ff0000"/>
                <w:shd w:val="nil" w:color="auto" w:fill="auto"/>
                <w:rtl w:val="0"/>
                <w:lang w:val="ru-RU"/>
                <w14:textFill>
                  <w14:solidFill>
                    <w14:srgbClr w14:val="FF0000"/>
                  </w14:solidFill>
                </w14:textFill>
              </w:rPr>
              <w:t>полтора интервала</w:t>
            </w:r>
            <w:r>
              <w:rPr>
                <w:i w:val="1"/>
                <w:iCs w:val="1"/>
                <w:outline w:val="0"/>
                <w:color w:val="ff0000"/>
                <w:sz w:val="24"/>
                <w:szCs w:val="24"/>
                <w:u w:color="ff0000"/>
                <w:shd w:val="nil" w:color="auto" w:fill="auto"/>
                <w:rtl w:val="0"/>
                <w:lang w:val="ru-RU"/>
                <w14:textFill>
                  <w14:solidFill>
                    <w14:srgbClr w14:val="FF0000"/>
                  </w14:solidFill>
                </w14:textFill>
              </w:rPr>
              <w:t xml:space="preserve">) </w:t>
            </w:r>
            <w:r>
              <w:rPr>
                <w:i w:val="1"/>
                <w:iCs w:val="1"/>
                <w:outline w:val="0"/>
                <w:color w:val="ff0000"/>
                <w:sz w:val="24"/>
                <w:szCs w:val="24"/>
                <w:u w:color="ff0000"/>
                <w:shd w:val="nil" w:color="auto" w:fill="auto"/>
                <w:rtl w:val="0"/>
                <w:lang w:val="ru-RU"/>
                <w14:textFill>
                  <w14:solidFill>
                    <w14:srgbClr w14:val="FF0000"/>
                  </w14:solidFill>
                </w14:textFill>
              </w:rPr>
              <w:t xml:space="preserve">– это </w:t>
            </w:r>
            <w:r>
              <w:rPr>
                <w:i w:val="1"/>
                <w:iCs w:val="1"/>
                <w:outline w:val="0"/>
                <w:color w:val="ff0000"/>
                <w:sz w:val="24"/>
                <w:szCs w:val="24"/>
                <w:u w:color="ff0000"/>
                <w:shd w:val="nil" w:color="auto" w:fill="auto"/>
                <w:rtl w:val="0"/>
                <w:lang w:val="ru-RU"/>
                <w14:textFill>
                  <w14:solidFill>
                    <w14:srgbClr w14:val="FF0000"/>
                  </w14:solidFill>
                </w14:textFill>
              </w:rPr>
              <w:t xml:space="preserve">1 </w:t>
            </w:r>
            <w:r>
              <w:rPr>
                <w:i w:val="1"/>
                <w:iCs w:val="1"/>
                <w:outline w:val="0"/>
                <w:color w:val="ff0000"/>
                <w:sz w:val="24"/>
                <w:szCs w:val="24"/>
                <w:u w:color="ff0000"/>
                <w:shd w:val="nil" w:color="auto" w:fill="auto"/>
                <w:rtl w:val="0"/>
                <w:lang w:val="ru-RU"/>
                <w14:textFill>
                  <w14:solidFill>
                    <w14:srgbClr w14:val="FF0000"/>
                  </w14:solidFill>
                </w14:textFill>
              </w:rPr>
              <w:t>нажатие «Еп</w:t>
            </w:r>
            <w:r>
              <w:rPr>
                <w:i w:val="1"/>
                <w:iCs w:val="1"/>
                <w:outline w:val="0"/>
                <w:color w:val="ff0000"/>
                <w:sz w:val="24"/>
                <w:szCs w:val="24"/>
                <w:u w:color="ff0000"/>
                <w:shd w:val="nil" w:color="auto" w:fill="auto"/>
                <w:rtl w:val="0"/>
                <w:lang w:val="en-US"/>
                <w14:textFill>
                  <w14:solidFill>
                    <w14:srgbClr w14:val="FF0000"/>
                  </w14:solidFill>
                </w14:textFill>
              </w:rPr>
              <w:t>t</w:t>
            </w:r>
            <w:r>
              <w:rPr>
                <w:i w:val="1"/>
                <w:iCs w:val="1"/>
                <w:outline w:val="0"/>
                <w:color w:val="ff0000"/>
                <w:sz w:val="24"/>
                <w:szCs w:val="24"/>
                <w:u w:color="ff0000"/>
                <w:shd w:val="nil" w:color="auto" w:fill="auto"/>
                <w:rtl w:val="0"/>
                <w:lang w:val="ru-RU"/>
                <w14:textFill>
                  <w14:solidFill>
                    <w14:srgbClr w14:val="FF0000"/>
                  </w14:solidFill>
                </w14:textFill>
              </w:rPr>
              <w:t>е</w:t>
            </w:r>
            <w:r>
              <w:rPr>
                <w:i w:val="1"/>
                <w:iCs w:val="1"/>
                <w:outline w:val="0"/>
                <w:color w:val="ff0000"/>
                <w:sz w:val="24"/>
                <w:szCs w:val="24"/>
                <w:u w:color="ff0000"/>
                <w:shd w:val="nil" w:color="auto" w:fill="auto"/>
                <w:rtl w:val="0"/>
                <w:lang w:val="en-US"/>
                <w14:textFill>
                  <w14:solidFill>
                    <w14:srgbClr w14:val="FF0000"/>
                  </w14:solidFill>
                </w14:textFill>
              </w:rPr>
              <w:t>r</w:t>
            </w:r>
            <w:r>
              <w:rPr>
                <w:i w:val="1"/>
                <w:iCs w:val="1"/>
                <w:outline w:val="0"/>
                <w:color w:val="ff0000"/>
                <w:sz w:val="24"/>
                <w:szCs w:val="24"/>
                <w:u w:color="ff0000"/>
                <w:shd w:val="nil" w:color="auto" w:fill="auto"/>
                <w:rtl w:val="0"/>
                <w:lang w:val="ru-RU"/>
                <w14:textFill>
                  <w14:solidFill>
                    <w14:srgbClr w14:val="FF0000"/>
                  </w14:solidFill>
                </w14:textFill>
              </w:rPr>
              <w:t xml:space="preserve">» в системе </w:t>
            </w:r>
            <w:r>
              <w:rPr>
                <w:i w:val="1"/>
                <w:iCs w:val="1"/>
                <w:outline w:val="0"/>
                <w:color w:val="ff0000"/>
                <w:sz w:val="24"/>
                <w:szCs w:val="24"/>
                <w:u w:val="single" w:color="ff0000"/>
                <w:shd w:val="nil" w:color="auto" w:fill="auto"/>
                <w:rtl w:val="0"/>
                <w:lang w:val="ru-RU"/>
                <w14:textFill>
                  <w14:solidFill>
                    <w14:srgbClr w14:val="FF0000"/>
                  </w14:solidFill>
                </w14:textFill>
              </w:rPr>
              <w:t>полуторного</w:t>
            </w:r>
            <w:r>
              <w:rPr>
                <w:i w:val="1"/>
                <w:iCs w:val="1"/>
                <w:outline w:val="0"/>
                <w:color w:val="ff0000"/>
                <w:sz w:val="24"/>
                <w:szCs w:val="24"/>
                <w:u w:color="ff0000"/>
                <w:shd w:val="nil" w:color="auto" w:fill="auto"/>
                <w:rtl w:val="0"/>
                <w:lang w:val="ru-RU"/>
                <w14:textFill>
                  <w14:solidFill>
                    <w14:srgbClr w14:val="FF0000"/>
                  </w14:solidFill>
                </w14:textFill>
              </w:rPr>
              <w:t xml:space="preserve"> междустрочного интервала </w:t>
            </w:r>
            <w:r>
              <w:rPr>
                <w:i w:val="0"/>
                <w:iCs w:val="0"/>
                <w:outline w:val="0"/>
                <w:color w:val="ff0000"/>
                <w:sz w:val="24"/>
                <w:szCs w:val="24"/>
                <w:u w:color="ff0000"/>
                <w:shd w:val="nil" w:color="auto" w:fill="auto"/>
                <w:rtl w:val="0"/>
                <w:lang w:val="ru-RU"/>
                <w14:textFill>
                  <w14:solidFill>
                    <w14:srgbClr w14:val="FF0000"/>
                  </w14:solidFill>
                </w14:textFill>
              </w:rPr>
              <w:t>(</w:t>
            </w:r>
            <w:r>
              <w:rPr>
                <w:i w:val="0"/>
                <w:iCs w:val="0"/>
                <w:outline w:val="0"/>
                <w:color w:val="ff0000"/>
                <w:sz w:val="24"/>
                <w:szCs w:val="24"/>
                <w:u w:color="ff0000"/>
                <w:shd w:val="nil" w:color="auto" w:fill="auto"/>
                <w:rtl w:val="0"/>
                <w:lang w:val="ru-RU"/>
                <w14:textFill>
                  <w14:solidFill>
                    <w14:srgbClr w14:val="FF0000"/>
                  </w14:solidFill>
                </w14:textFill>
              </w:rPr>
              <w:t xml:space="preserve">Точно – </w:t>
            </w:r>
            <w:r>
              <w:rPr>
                <w:i w:val="0"/>
                <w:iCs w:val="0"/>
                <w:outline w:val="0"/>
                <w:color w:val="ff0000"/>
                <w:sz w:val="24"/>
                <w:szCs w:val="24"/>
                <w:u w:color="ff0000"/>
                <w:shd w:val="nil" w:color="auto" w:fill="auto"/>
                <w:rtl w:val="0"/>
                <w:lang w:val="ru-RU"/>
                <w14:textFill>
                  <w14:solidFill>
                    <w14:srgbClr w14:val="FF0000"/>
                  </w14:solidFill>
                </w14:textFill>
              </w:rPr>
              <w:t>18</w:t>
            </w:r>
            <w:r>
              <w:rPr>
                <w:i w:val="0"/>
                <w:iCs w:val="0"/>
                <w:outline w:val="0"/>
                <w:color w:val="ff0000"/>
                <w:sz w:val="24"/>
                <w:szCs w:val="24"/>
                <w:u w:color="ff0000"/>
                <w:shd w:val="nil" w:color="auto" w:fill="auto"/>
                <w:rtl w:val="0"/>
                <w:lang w:val="ru-RU"/>
                <w14:textFill>
                  <w14:solidFill>
                    <w14:srgbClr w14:val="FF0000"/>
                  </w14:solidFill>
                </w14:textFill>
              </w:rPr>
              <w:t>пт</w:t>
            </w:r>
            <w:r>
              <w:rPr>
                <w:i w:val="0"/>
                <w:iCs w:val="0"/>
                <w:outline w:val="0"/>
                <w:color w:val="ff0000"/>
                <w:sz w:val="24"/>
                <w:szCs w:val="24"/>
                <w:u w:color="ff0000"/>
                <w:shd w:val="nil" w:color="auto" w:fill="auto"/>
                <w:rtl w:val="0"/>
                <w:lang w:val="ru-RU"/>
                <w14:textFill>
                  <w14:solidFill>
                    <w14:srgbClr w14:val="FF0000"/>
                  </w14:solidFill>
                </w14:textFill>
              </w:rPr>
              <w:t>)</w:t>
            </w:r>
          </w:p>
          <w:p>
            <w:pPr>
              <w:pStyle w:val="Normal.0"/>
              <w:bidi w:val="0"/>
              <w:spacing w:line="240" w:lineRule="auto"/>
              <w:ind w:left="0" w:right="0" w:firstLine="0"/>
              <w:jc w:val="left"/>
              <w:rPr>
                <w:rtl w:val="0"/>
              </w:rPr>
            </w:pPr>
            <w:r>
              <w:rPr>
                <w:i w:val="1"/>
                <w:iCs w:val="1"/>
                <w:outline w:val="0"/>
                <w:color w:val="ff0000"/>
                <w:sz w:val="24"/>
                <w:szCs w:val="24"/>
                <w:u w:color="ff0000"/>
                <w:shd w:val="nil" w:color="auto" w:fill="auto"/>
                <w:rtl w:val="0"/>
                <w:lang w:val="ru-RU"/>
                <w14:textFill>
                  <w14:solidFill>
                    <w14:srgbClr w14:val="FF0000"/>
                  </w14:solidFill>
                </w14:textFill>
              </w:rPr>
              <w:t xml:space="preserve">1 </w:t>
            </w:r>
            <w:r>
              <w:rPr>
                <w:i w:val="1"/>
                <w:iCs w:val="1"/>
                <w:outline w:val="0"/>
                <w:color w:val="ff0000"/>
                <w:sz w:val="24"/>
                <w:szCs w:val="24"/>
                <w:u w:color="ff0000"/>
                <w:shd w:val="nil" w:color="auto" w:fill="auto"/>
                <w:rtl w:val="0"/>
                <w:lang w:val="ru-RU"/>
                <w14:textFill>
                  <w14:solidFill>
                    <w14:srgbClr w14:val="FF0000"/>
                  </w14:solidFill>
                </w14:textFill>
              </w:rPr>
              <w:t xml:space="preserve">интервал  это </w:t>
            </w:r>
            <w:r>
              <w:rPr>
                <w:i w:val="1"/>
                <w:iCs w:val="1"/>
                <w:outline w:val="0"/>
                <w:color w:val="ff0000"/>
                <w:sz w:val="24"/>
                <w:szCs w:val="24"/>
                <w:u w:color="ff0000"/>
                <w:shd w:val="nil" w:color="auto" w:fill="auto"/>
                <w:rtl w:val="0"/>
                <w:lang w:val="ru-RU"/>
                <w14:textFill>
                  <w14:solidFill>
                    <w14:srgbClr w14:val="FF0000"/>
                  </w14:solidFill>
                </w14:textFill>
              </w:rPr>
              <w:t xml:space="preserve">1 </w:t>
            </w:r>
            <w:r>
              <w:rPr>
                <w:i w:val="1"/>
                <w:iCs w:val="1"/>
                <w:outline w:val="0"/>
                <w:color w:val="ff0000"/>
                <w:sz w:val="24"/>
                <w:szCs w:val="24"/>
                <w:u w:color="ff0000"/>
                <w:shd w:val="nil" w:color="auto" w:fill="auto"/>
                <w:rtl w:val="0"/>
                <w:lang w:val="ru-RU"/>
                <w14:textFill>
                  <w14:solidFill>
                    <w14:srgbClr w14:val="FF0000"/>
                  </w14:solidFill>
                </w14:textFill>
              </w:rPr>
              <w:t>нажатие «Еп</w:t>
            </w:r>
            <w:r>
              <w:rPr>
                <w:i w:val="1"/>
                <w:iCs w:val="1"/>
                <w:outline w:val="0"/>
                <w:color w:val="ff0000"/>
                <w:sz w:val="24"/>
                <w:szCs w:val="24"/>
                <w:u w:color="ff0000"/>
                <w:shd w:val="nil" w:color="auto" w:fill="auto"/>
                <w:rtl w:val="0"/>
                <w:lang w:val="en-US"/>
                <w14:textFill>
                  <w14:solidFill>
                    <w14:srgbClr w14:val="FF0000"/>
                  </w14:solidFill>
                </w14:textFill>
              </w:rPr>
              <w:t>t</w:t>
            </w:r>
            <w:r>
              <w:rPr>
                <w:i w:val="1"/>
                <w:iCs w:val="1"/>
                <w:outline w:val="0"/>
                <w:color w:val="ff0000"/>
                <w:sz w:val="24"/>
                <w:szCs w:val="24"/>
                <w:u w:color="ff0000"/>
                <w:shd w:val="nil" w:color="auto" w:fill="auto"/>
                <w:rtl w:val="0"/>
                <w:lang w:val="ru-RU"/>
                <w14:textFill>
                  <w14:solidFill>
                    <w14:srgbClr w14:val="FF0000"/>
                  </w14:solidFill>
                </w14:textFill>
              </w:rPr>
              <w:t>е</w:t>
            </w:r>
            <w:r>
              <w:rPr>
                <w:i w:val="1"/>
                <w:iCs w:val="1"/>
                <w:outline w:val="0"/>
                <w:color w:val="ff0000"/>
                <w:sz w:val="24"/>
                <w:szCs w:val="24"/>
                <w:u w:color="ff0000"/>
                <w:shd w:val="nil" w:color="auto" w:fill="auto"/>
                <w:rtl w:val="0"/>
                <w:lang w:val="en-US"/>
                <w14:textFill>
                  <w14:solidFill>
                    <w14:srgbClr w14:val="FF0000"/>
                  </w14:solidFill>
                </w14:textFill>
              </w:rPr>
              <w:t>r</w:t>
            </w:r>
            <w:r>
              <w:rPr>
                <w:i w:val="1"/>
                <w:iCs w:val="1"/>
                <w:outline w:val="0"/>
                <w:color w:val="ff0000"/>
                <w:sz w:val="24"/>
                <w:szCs w:val="24"/>
                <w:u w:color="ff0000"/>
                <w:shd w:val="nil" w:color="auto" w:fill="auto"/>
                <w:rtl w:val="0"/>
                <w:lang w:val="ru-RU"/>
                <w14:textFill>
                  <w14:solidFill>
                    <w14:srgbClr w14:val="FF0000"/>
                  </w14:solidFill>
                </w14:textFill>
              </w:rPr>
              <w:t xml:space="preserve">» в системе </w:t>
            </w:r>
            <w:r>
              <w:rPr>
                <w:i w:val="1"/>
                <w:iCs w:val="1"/>
                <w:outline w:val="0"/>
                <w:color w:val="ff0000"/>
                <w:sz w:val="24"/>
                <w:szCs w:val="24"/>
                <w:u w:val="single" w:color="ff0000"/>
                <w:shd w:val="nil" w:color="auto" w:fill="auto"/>
                <w:rtl w:val="0"/>
                <w:lang w:val="ru-RU"/>
                <w14:textFill>
                  <w14:solidFill>
                    <w14:srgbClr w14:val="FF0000"/>
                  </w14:solidFill>
                </w14:textFill>
              </w:rPr>
              <w:t>одинарного</w:t>
            </w:r>
            <w:r>
              <w:rPr>
                <w:i w:val="1"/>
                <w:iCs w:val="1"/>
                <w:outline w:val="0"/>
                <w:color w:val="ff0000"/>
                <w:sz w:val="24"/>
                <w:szCs w:val="24"/>
                <w:u w:color="ff0000"/>
                <w:shd w:val="nil" w:color="auto" w:fill="auto"/>
                <w:rtl w:val="0"/>
                <w:lang w:val="ru-RU"/>
                <w14:textFill>
                  <w14:solidFill>
                    <w14:srgbClr w14:val="FF0000"/>
                  </w14:solidFill>
                </w14:textFill>
              </w:rPr>
              <w:t xml:space="preserve"> междустрочного интервала </w:t>
            </w:r>
            <w:r>
              <w:rPr>
                <w:outline w:val="0"/>
                <w:color w:val="ff0000"/>
                <w:sz w:val="24"/>
                <w:szCs w:val="24"/>
                <w:u w:color="ff0000"/>
                <w:shd w:val="nil" w:color="auto" w:fill="auto"/>
                <w:rtl w:val="0"/>
                <w:lang w:val="ru-RU"/>
                <w14:textFill>
                  <w14:solidFill>
                    <w14:srgbClr w14:val="FF0000"/>
                  </w14:solidFill>
                </w14:textFill>
              </w:rPr>
              <w:t>(</w:t>
            </w:r>
            <w:r>
              <w:rPr>
                <w:outline w:val="0"/>
                <w:color w:val="ff0000"/>
                <w:sz w:val="24"/>
                <w:szCs w:val="24"/>
                <w:u w:color="ff0000"/>
                <w:shd w:val="nil" w:color="auto" w:fill="auto"/>
                <w:rtl w:val="0"/>
                <w:lang w:val="ru-RU"/>
                <w14:textFill>
                  <w14:solidFill>
                    <w14:srgbClr w14:val="FF0000"/>
                  </w14:solidFill>
                </w14:textFill>
              </w:rPr>
              <w:t xml:space="preserve">Точно – </w:t>
            </w:r>
            <w:r>
              <w:rPr>
                <w:outline w:val="0"/>
                <w:color w:val="ff0000"/>
                <w:sz w:val="24"/>
                <w:szCs w:val="24"/>
                <w:u w:color="ff0000"/>
                <w:shd w:val="nil" w:color="auto" w:fill="auto"/>
                <w:rtl w:val="0"/>
                <w:lang w:val="ru-RU"/>
                <w14:textFill>
                  <w14:solidFill>
                    <w14:srgbClr w14:val="FF0000"/>
                  </w14:solidFill>
                </w14:textFill>
              </w:rPr>
              <w:t>12</w:t>
            </w:r>
            <w:r>
              <w:rPr>
                <w:outline w:val="0"/>
                <w:color w:val="ff0000"/>
                <w:sz w:val="24"/>
                <w:szCs w:val="24"/>
                <w:u w:color="ff0000"/>
                <w:shd w:val="nil" w:color="auto" w:fill="auto"/>
                <w:rtl w:val="0"/>
                <w:lang w:val="ru-RU"/>
                <w14:textFill>
                  <w14:solidFill>
                    <w14:srgbClr w14:val="FF0000"/>
                  </w14:solidFill>
                </w14:textFill>
              </w:rPr>
              <w:t>пт</w:t>
            </w:r>
            <w:r>
              <w:rPr>
                <w:outline w:val="0"/>
                <w:color w:val="ff0000"/>
                <w:sz w:val="24"/>
                <w:szCs w:val="24"/>
                <w:u w:color="ff0000"/>
                <w:shd w:val="nil" w:color="auto" w:fill="auto"/>
                <w:rtl w:val="0"/>
                <w:lang w:val="ru-RU"/>
                <w14:textFill>
                  <w14:solidFill>
                    <w14:srgbClr w14:val="FF0000"/>
                  </w14:solidFill>
                </w14:textFill>
              </w:rPr>
              <w:t>)</w:t>
            </w:r>
          </w:p>
        </w:tc>
      </w:tr>
      <w:tr>
        <w:tblPrEx>
          <w:shd w:val="clear" w:color="auto" w:fill="ced7e7"/>
        </w:tblPrEx>
        <w:trPr>
          <w:trHeight w:val="793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 xml:space="preserve">Рисунки </w:t>
            </w:r>
            <w:r>
              <w:rPr>
                <w:b w:val="1"/>
                <w:bCs w:val="1"/>
                <w:sz w:val="26"/>
                <w:szCs w:val="26"/>
                <w:shd w:val="nil" w:color="auto" w:fill="auto"/>
                <w:rtl w:val="0"/>
                <w:lang w:val="ru-RU"/>
              </w:rPr>
              <w:t>(</w:t>
            </w:r>
            <w:r>
              <w:rPr>
                <w:b w:val="1"/>
                <w:bCs w:val="1"/>
                <w:sz w:val="26"/>
                <w:szCs w:val="26"/>
                <w:shd w:val="nil" w:color="auto" w:fill="auto"/>
                <w:rtl w:val="0"/>
                <w:lang w:val="ru-RU"/>
              </w:rPr>
              <w:t>графики</w:t>
            </w:r>
            <w:r>
              <w:rPr>
                <w:b w:val="1"/>
                <w:bCs w:val="1"/>
                <w:sz w:val="26"/>
                <w:szCs w:val="26"/>
                <w:shd w:val="nil" w:color="auto" w:fill="auto"/>
                <w:rtl w:val="0"/>
                <w:lang w:val="ru-RU"/>
              </w:rPr>
              <w:t xml:space="preserve">, </w:t>
            </w:r>
            <w:r>
              <w:rPr>
                <w:b w:val="1"/>
                <w:bCs w:val="1"/>
                <w:sz w:val="26"/>
                <w:szCs w:val="26"/>
                <w:shd w:val="nil" w:color="auto" w:fill="auto"/>
                <w:rtl w:val="0"/>
                <w:lang w:val="ru-RU"/>
              </w:rPr>
              <w:t>схемы</w:t>
            </w:r>
            <w:r>
              <w:rPr>
                <w:b w:val="1"/>
                <w:bCs w:val="1"/>
                <w:sz w:val="26"/>
                <w:szCs w:val="26"/>
                <w:shd w:val="nil" w:color="auto" w:fill="auto"/>
                <w:rtl w:val="0"/>
                <w:lang w:val="ru-RU"/>
              </w:rPr>
              <w:t xml:space="preserve">, </w:t>
            </w:r>
            <w:r>
              <w:rPr>
                <w:b w:val="1"/>
                <w:bCs w:val="1"/>
                <w:sz w:val="26"/>
                <w:szCs w:val="26"/>
                <w:shd w:val="nil" w:color="auto" w:fill="auto"/>
                <w:rtl w:val="0"/>
                <w:lang w:val="ru-RU"/>
              </w:rPr>
              <w:t>диаграммы и т</w:t>
            </w:r>
            <w:r>
              <w:rPr>
                <w:b w:val="1"/>
                <w:bCs w:val="1"/>
                <w:sz w:val="26"/>
                <w:szCs w:val="26"/>
                <w:shd w:val="nil" w:color="auto" w:fill="auto"/>
                <w:rtl w:val="0"/>
                <w:lang w:val="ru-RU"/>
              </w:rPr>
              <w:t>.</w:t>
            </w:r>
            <w:r>
              <w:rPr>
                <w:b w:val="1"/>
                <w:bCs w:val="1"/>
                <w:sz w:val="26"/>
                <w:szCs w:val="26"/>
                <w:shd w:val="nil" w:color="auto" w:fill="auto"/>
                <w:rtl w:val="0"/>
                <w:lang w:val="ru-RU"/>
              </w:rPr>
              <w:t>п</w:t>
            </w:r>
            <w:r>
              <w:rPr>
                <w:b w:val="1"/>
                <w:bCs w:val="1"/>
                <w:sz w:val="26"/>
                <w:szCs w:val="26"/>
                <w:shd w:val="nil" w:color="auto" w:fill="auto"/>
                <w:rtl w:val="0"/>
                <w:lang w:val="ru-RU"/>
              </w:rPr>
              <w:t xml:space="preserve">.) </w:t>
            </w:r>
            <w:r>
              <w:rPr>
                <w:b w:val="1"/>
                <w:bCs w:val="1"/>
                <w:sz w:val="26"/>
                <w:szCs w:val="26"/>
                <w:shd w:val="nil" w:color="auto" w:fill="auto"/>
                <w:rtl w:val="0"/>
                <w:lang w:val="ru-RU"/>
              </w:rPr>
              <w:t>и примечания к ним</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.19</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13"/>
              </w:numPr>
              <w:spacing w:line="240" w:lineRule="auto"/>
              <w:rPr>
                <w:sz w:val="26"/>
                <w:szCs w:val="26"/>
                <w:lang w:val="ru-RU"/>
              </w:rPr>
            </w:pPr>
            <w:r>
              <w:rPr>
                <w:sz w:val="26"/>
                <w:szCs w:val="26"/>
                <w:shd w:val="nil" w:color="auto" w:fill="auto"/>
                <w:rtl w:val="0"/>
                <w:lang w:val="ru-RU"/>
              </w:rPr>
              <w:t>Нумерация рисунков  арабскими цифрами сквозная по всей работе или в пределах главы</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 xml:space="preserve">Рисунок располагается сразу после первого упоминания в тексте или сразу же на следующей странице и </w:t>
            </w:r>
            <w:r>
              <w:rPr>
                <w:b w:val="1"/>
                <w:bCs w:val="1"/>
                <w:sz w:val="26"/>
                <w:szCs w:val="26"/>
                <w:shd w:val="nil" w:color="auto" w:fill="auto"/>
                <w:rtl w:val="0"/>
                <w:lang w:val="ru-RU"/>
              </w:rPr>
              <w:t>выравнивается по центру</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Слово «рисунок» в ссылках на него не сокращают</w:t>
            </w:r>
            <w:r>
              <w:rPr>
                <w:sz w:val="26"/>
                <w:szCs w:val="26"/>
                <w:shd w:val="nil" w:color="auto" w:fill="auto"/>
                <w:rtl w:val="0"/>
                <w:lang w:val="ru-RU"/>
              </w:rPr>
              <w:t xml:space="preserve">. </w:t>
            </w:r>
            <w:r>
              <w:rPr>
                <w:sz w:val="26"/>
                <w:szCs w:val="26"/>
                <w:shd w:val="nil" w:color="auto" w:fill="auto"/>
                <w:rtl w:val="0"/>
                <w:lang w:val="ru-RU"/>
              </w:rPr>
              <w:br w:type="textWrapping"/>
              <w:t>Например</w:t>
            </w:r>
            <w:r>
              <w:rPr>
                <w:sz w:val="26"/>
                <w:szCs w:val="26"/>
                <w:shd w:val="nil" w:color="auto" w:fill="auto"/>
                <w:rtl w:val="0"/>
                <w:lang w:val="ru-RU"/>
              </w:rPr>
              <w:t xml:space="preserve">,  </w:t>
            </w:r>
            <w:r>
              <w:rPr>
                <w:sz w:val="26"/>
                <w:szCs w:val="26"/>
                <w:shd w:val="nil" w:color="auto" w:fill="auto"/>
                <w:rtl w:val="0"/>
                <w:lang w:val="ru-RU"/>
              </w:rPr>
              <w:t>«</w:t>
            </w:r>
            <w:r>
              <w:rPr>
                <w:b w:val="1"/>
                <w:bCs w:val="1"/>
                <w:sz w:val="26"/>
                <w:szCs w:val="26"/>
                <w:shd w:val="nil" w:color="auto" w:fill="auto"/>
                <w:rtl w:val="0"/>
                <w:lang w:val="ru-RU"/>
              </w:rPr>
              <w:t xml:space="preserve">как следует из рисунка </w:t>
            </w:r>
            <w:r>
              <w:rPr>
                <w:b w:val="1"/>
                <w:bCs w:val="1"/>
                <w:sz w:val="26"/>
                <w:szCs w:val="26"/>
                <w:shd w:val="nil" w:color="auto" w:fill="auto"/>
                <w:rtl w:val="0"/>
                <w:lang w:val="ru-RU"/>
              </w:rPr>
              <w:t xml:space="preserve">1.2 </w:t>
            </w:r>
            <w:r>
              <w:rPr>
                <w:b w:val="1"/>
                <w:bCs w:val="1"/>
                <w:sz w:val="26"/>
                <w:szCs w:val="26"/>
                <w:shd w:val="nil" w:color="auto" w:fill="auto"/>
                <w:rtl w:val="0"/>
                <w:lang w:val="ru-RU"/>
              </w:rPr>
              <w:t>…</w:t>
            </w:r>
            <w:r>
              <w:rPr>
                <w:b w:val="1"/>
                <w:bCs w:val="1"/>
                <w:sz w:val="26"/>
                <w:szCs w:val="26"/>
                <w:shd w:val="nil" w:color="auto" w:fill="auto"/>
                <w:rtl w:val="0"/>
                <w:lang w:val="ru-RU"/>
              </w:rPr>
              <w:t>.</w:t>
            </w:r>
            <w:r>
              <w:rPr>
                <w:sz w:val="26"/>
                <w:szCs w:val="26"/>
                <w:shd w:val="nil" w:color="auto" w:fill="auto"/>
                <w:rtl w:val="0"/>
                <w:lang w:val="ru-RU"/>
              </w:rPr>
              <w:t>»</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Заглавие рисунка оформляется под ним</w:t>
            </w:r>
            <w:r>
              <w:rPr>
                <w:sz w:val="26"/>
                <w:szCs w:val="26"/>
                <w:shd w:val="nil" w:color="auto" w:fill="auto"/>
                <w:rtl w:val="0"/>
                <w:lang w:val="ru-RU"/>
              </w:rPr>
              <w:t xml:space="preserve">, </w:t>
            </w:r>
            <w:r>
              <w:rPr>
                <w:sz w:val="26"/>
                <w:szCs w:val="26"/>
                <w:shd w:val="nil" w:color="auto" w:fill="auto"/>
                <w:rtl w:val="0"/>
                <w:lang w:val="ru-RU"/>
              </w:rPr>
              <w:t>жирным шрифтом</w:t>
            </w:r>
            <w:r>
              <w:rPr>
                <w:sz w:val="26"/>
                <w:szCs w:val="26"/>
                <w:shd w:val="nil" w:color="auto" w:fill="auto"/>
                <w:rtl w:val="0"/>
                <w:lang w:val="ru-RU"/>
              </w:rPr>
              <w:t xml:space="preserve">, </w:t>
            </w:r>
            <w:r>
              <w:rPr>
                <w:sz w:val="26"/>
                <w:szCs w:val="26"/>
                <w:shd w:val="nil" w:color="auto" w:fill="auto"/>
                <w:rtl w:val="0"/>
                <w:lang w:val="ru-RU"/>
              </w:rPr>
              <w:t xml:space="preserve">уменьшенным на </w:t>
            </w:r>
            <w:r>
              <w:rPr>
                <w:sz w:val="26"/>
                <w:szCs w:val="26"/>
                <w:shd w:val="nil" w:color="auto" w:fill="auto"/>
                <w:rtl w:val="0"/>
                <w:lang w:val="ru-RU"/>
              </w:rPr>
              <w:t xml:space="preserve">1 </w:t>
            </w:r>
            <w:r>
              <w:rPr>
                <w:sz w:val="26"/>
                <w:szCs w:val="26"/>
                <w:shd w:val="nil" w:color="auto" w:fill="auto"/>
                <w:rtl w:val="0"/>
                <w:lang w:val="ru-RU"/>
              </w:rPr>
              <w:t xml:space="preserve">пункт от основного </w:t>
            </w:r>
            <w:r>
              <w:rPr>
                <w:sz w:val="26"/>
                <w:szCs w:val="26"/>
                <w:shd w:val="nil" w:color="auto" w:fill="auto"/>
                <w:rtl w:val="0"/>
                <w:lang w:val="ru-RU"/>
              </w:rPr>
              <w:t>(</w:t>
            </w:r>
            <w:r>
              <w:rPr>
                <w:sz w:val="26"/>
                <w:szCs w:val="26"/>
                <w:shd w:val="nil" w:color="auto" w:fill="auto"/>
                <w:rtl w:val="0"/>
                <w:lang w:val="ru-RU"/>
              </w:rPr>
              <w:t>шрифт №</w:t>
            </w:r>
            <w:r>
              <w:rPr>
                <w:sz w:val="26"/>
                <w:szCs w:val="26"/>
                <w:shd w:val="nil" w:color="auto" w:fill="auto"/>
                <w:rtl w:val="0"/>
                <w:lang w:val="ru-RU"/>
              </w:rPr>
              <w:t xml:space="preserve">13), </w:t>
            </w:r>
            <w:r>
              <w:rPr>
                <w:sz w:val="26"/>
                <w:szCs w:val="26"/>
                <w:shd w:val="nil" w:color="auto" w:fill="auto"/>
                <w:rtl w:val="0"/>
                <w:lang w:val="ru-RU"/>
              </w:rPr>
              <w:t xml:space="preserve">без абзаца </w:t>
            </w:r>
            <w:r>
              <w:rPr>
                <w:sz w:val="26"/>
                <w:szCs w:val="26"/>
                <w:shd w:val="nil" w:color="auto" w:fill="auto"/>
                <w:rtl w:val="0"/>
                <w:lang w:val="ru-RU"/>
              </w:rPr>
              <w:t>(</w:t>
            </w:r>
            <w:r>
              <w:rPr>
                <w:sz w:val="26"/>
                <w:szCs w:val="26"/>
                <w:shd w:val="nil" w:color="auto" w:fill="auto"/>
                <w:rtl w:val="0"/>
                <w:lang w:val="ru-RU"/>
              </w:rPr>
              <w:t xml:space="preserve">выравнивание по центру </w:t>
            </w:r>
            <w:r>
              <w:rPr>
                <w:sz w:val="26"/>
                <w:szCs w:val="26"/>
                <w:shd w:val="nil" w:color="auto" w:fill="auto"/>
                <w:rtl w:val="0"/>
                <w:lang w:val="ru-RU"/>
              </w:rPr>
              <w:t>!!!!).</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После номера рисунка точку не ставят  тире</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 xml:space="preserve">,  </w:t>
            </w:r>
          </w:p>
          <w:p>
            <w:pPr>
              <w:pStyle w:val="Normal.0"/>
              <w:bidi w:val="0"/>
              <w:spacing w:line="240" w:lineRule="auto"/>
              <w:ind w:left="0" w:right="0" w:firstLine="0"/>
              <w:jc w:val="center"/>
              <w:rPr>
                <w:sz w:val="26"/>
                <w:szCs w:val="26"/>
                <w:shd w:val="nil" w:color="auto" w:fill="auto"/>
                <w:rtl w:val="0"/>
              </w:rPr>
            </w:pPr>
            <w:r>
              <w:rPr>
                <w:b w:val="1"/>
                <w:bCs w:val="1"/>
                <w:sz w:val="26"/>
                <w:szCs w:val="26"/>
                <w:shd w:val="nil" w:color="auto" w:fill="auto"/>
                <w:rtl w:val="0"/>
                <w:lang w:val="ru-RU"/>
              </w:rPr>
              <w:t xml:space="preserve">Рисунок </w:t>
            </w:r>
            <w:r>
              <w:rPr>
                <w:b w:val="1"/>
                <w:bCs w:val="1"/>
                <w:sz w:val="26"/>
                <w:szCs w:val="26"/>
                <w:shd w:val="nil" w:color="auto" w:fill="auto"/>
                <w:rtl w:val="0"/>
                <w:lang w:val="ru-RU"/>
              </w:rPr>
              <w:t xml:space="preserve">2.3 </w:t>
            </w:r>
            <w:r>
              <w:rPr>
                <w:b w:val="1"/>
                <w:bCs w:val="1"/>
                <w:sz w:val="26"/>
                <w:szCs w:val="26"/>
                <w:shd w:val="nil" w:color="auto" w:fill="auto"/>
                <w:rtl w:val="0"/>
                <w:lang w:val="ru-RU"/>
              </w:rPr>
              <w:t>– Динамика объемов выручки</w:t>
            </w:r>
          </w:p>
          <w:p>
            <w:pPr>
              <w:pStyle w:val="Normal.0"/>
              <w:numPr>
                <w:ilvl w:val="0"/>
                <w:numId w:val="14"/>
              </w:numPr>
              <w:bidi w:val="0"/>
              <w:spacing w:line="240" w:lineRule="auto"/>
              <w:ind w:right="0"/>
              <w:jc w:val="left"/>
              <w:rPr>
                <w:sz w:val="26"/>
                <w:szCs w:val="26"/>
                <w:rtl w:val="0"/>
                <w:lang w:val="ru-RU"/>
              </w:rPr>
            </w:pPr>
            <w:r>
              <w:rPr>
                <w:sz w:val="26"/>
                <w:szCs w:val="26"/>
                <w:shd w:val="nil" w:color="auto" w:fill="auto"/>
                <w:rtl w:val="0"/>
                <w:lang w:val="ru-RU"/>
              </w:rPr>
              <w:t xml:space="preserve">Под названием рисунка помещают примечание шрифтом на </w:t>
            </w:r>
            <w:r>
              <w:rPr>
                <w:sz w:val="26"/>
                <w:szCs w:val="26"/>
                <w:shd w:val="nil" w:color="auto" w:fill="auto"/>
                <w:rtl w:val="0"/>
                <w:lang w:val="ru-RU"/>
              </w:rPr>
              <w:t xml:space="preserve">1 </w:t>
            </w:r>
            <w:r>
              <w:rPr>
                <w:sz w:val="26"/>
                <w:szCs w:val="26"/>
                <w:shd w:val="nil" w:color="auto" w:fill="auto"/>
                <w:rtl w:val="0"/>
                <w:lang w:val="ru-RU"/>
              </w:rPr>
              <w:t xml:space="preserve">пункт меньше названия </w:t>
            </w:r>
            <w:r>
              <w:rPr>
                <w:sz w:val="26"/>
                <w:szCs w:val="26"/>
                <w:shd w:val="nil" w:color="auto" w:fill="auto"/>
                <w:rtl w:val="0"/>
                <w:lang w:val="ru-RU"/>
              </w:rPr>
              <w:t>(</w:t>
            </w:r>
            <w:r>
              <w:rPr>
                <w:sz w:val="26"/>
                <w:szCs w:val="26"/>
                <w:shd w:val="nil" w:color="auto" w:fill="auto"/>
                <w:rtl w:val="0"/>
                <w:lang w:val="ru-RU"/>
              </w:rPr>
              <w:t xml:space="preserve">шрифт </w:t>
            </w:r>
            <w:r>
              <w:rPr>
                <w:sz w:val="26"/>
                <w:szCs w:val="26"/>
                <w:shd w:val="nil" w:color="auto" w:fill="auto"/>
                <w:rtl w:val="0"/>
                <w:lang w:val="ru-RU"/>
              </w:rPr>
              <w:t>12</w:t>
            </w:r>
            <w:r>
              <w:rPr>
                <w:sz w:val="26"/>
                <w:szCs w:val="26"/>
                <w:shd w:val="nil" w:color="auto" w:fill="auto"/>
                <w:rtl w:val="0"/>
                <w:lang w:val="ru-RU"/>
              </w:rPr>
              <w:t>пт</w:t>
            </w:r>
            <w:r>
              <w:rPr>
                <w:sz w:val="26"/>
                <w:szCs w:val="26"/>
                <w:shd w:val="nil" w:color="auto" w:fill="auto"/>
                <w:rtl w:val="0"/>
                <w:lang w:val="ru-RU"/>
              </w:rPr>
              <w:t xml:space="preserve">), </w:t>
            </w:r>
            <w:r>
              <w:rPr>
                <w:b w:val="1"/>
                <w:bCs w:val="1"/>
                <w:sz w:val="26"/>
                <w:szCs w:val="26"/>
                <w:shd w:val="nil" w:color="auto" w:fill="auto"/>
                <w:rtl w:val="0"/>
                <w:lang w:val="ru-RU"/>
              </w:rPr>
              <w:t>не жирным</w:t>
            </w:r>
            <w:r>
              <w:rPr>
                <w:sz w:val="26"/>
                <w:szCs w:val="26"/>
                <w:shd w:val="nil" w:color="auto" w:fill="auto"/>
                <w:rtl w:val="0"/>
                <w:lang w:val="ru-RU"/>
              </w:rPr>
              <w:t xml:space="preserve">, </w:t>
            </w:r>
            <w:r>
              <w:rPr>
                <w:sz w:val="26"/>
                <w:szCs w:val="26"/>
                <w:shd w:val="nil" w:color="auto" w:fill="auto"/>
                <w:rtl w:val="0"/>
                <w:lang w:val="ru-RU"/>
              </w:rPr>
              <w:t>по центру</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w:t>
            </w:r>
          </w:p>
          <w:p>
            <w:pPr>
              <w:pStyle w:val="Normal.0"/>
              <w:bidi w:val="0"/>
              <w:spacing w:line="240" w:lineRule="auto"/>
              <w:ind w:left="0" w:right="0" w:firstLine="0"/>
              <w:jc w:val="center"/>
              <w:rPr>
                <w:sz w:val="24"/>
                <w:szCs w:val="24"/>
                <w:shd w:val="nil" w:color="auto" w:fill="auto"/>
                <w:rtl w:val="0"/>
              </w:rPr>
            </w:pPr>
            <w:r>
              <w:rPr>
                <w:sz w:val="24"/>
                <w:szCs w:val="24"/>
                <w:shd w:val="nil" w:color="auto" w:fill="auto"/>
                <w:rtl w:val="0"/>
                <w:lang w:val="ru-RU"/>
              </w:rPr>
              <w:t>Примечание – Источник</w:t>
            </w:r>
            <w:r>
              <w:rPr>
                <w:sz w:val="24"/>
                <w:szCs w:val="24"/>
                <w:shd w:val="nil" w:color="auto" w:fill="auto"/>
                <w:rtl w:val="0"/>
                <w:lang w:val="ru-RU"/>
              </w:rPr>
              <w:t xml:space="preserve">: [2, </w:t>
            </w:r>
            <w:r>
              <w:rPr>
                <w:sz w:val="24"/>
                <w:szCs w:val="24"/>
                <w:shd w:val="nil" w:color="auto" w:fill="auto"/>
                <w:rtl w:val="0"/>
                <w:lang w:val="ru-RU"/>
              </w:rPr>
              <w:t>с</w:t>
            </w:r>
            <w:r>
              <w:rPr>
                <w:sz w:val="24"/>
                <w:szCs w:val="24"/>
                <w:shd w:val="nil" w:color="auto" w:fill="auto"/>
                <w:rtl w:val="0"/>
                <w:lang w:val="ru-RU"/>
              </w:rPr>
              <w:t>.17].</w:t>
            </w:r>
          </w:p>
          <w:p>
            <w:pPr>
              <w:pStyle w:val="Normal.0"/>
              <w:bidi w:val="0"/>
              <w:spacing w:line="240" w:lineRule="auto"/>
              <w:ind w:left="0" w:right="0" w:firstLine="0"/>
              <w:jc w:val="center"/>
              <w:rPr>
                <w:sz w:val="24"/>
                <w:szCs w:val="24"/>
                <w:shd w:val="nil" w:color="auto" w:fill="auto"/>
                <w:rtl w:val="0"/>
              </w:rPr>
            </w:pPr>
            <w:r>
              <w:rPr>
                <w:sz w:val="24"/>
                <w:szCs w:val="24"/>
                <w:shd w:val="nil" w:color="auto" w:fill="auto"/>
                <w:rtl w:val="0"/>
                <w:lang w:val="ru-RU"/>
              </w:rPr>
              <w:t>Примечание  Источник</w:t>
            </w:r>
            <w:r>
              <w:rPr>
                <w:sz w:val="24"/>
                <w:szCs w:val="24"/>
                <w:shd w:val="nil" w:color="auto" w:fill="auto"/>
                <w:rtl w:val="0"/>
                <w:lang w:val="ru-RU"/>
              </w:rPr>
              <w:t xml:space="preserve">: </w:t>
            </w:r>
            <w:r>
              <w:rPr>
                <w:sz w:val="24"/>
                <w:szCs w:val="24"/>
                <w:shd w:val="nil" w:color="auto" w:fill="auto"/>
                <w:rtl w:val="0"/>
                <w:lang w:val="ru-RU"/>
              </w:rPr>
              <w:t xml:space="preserve">собственная разработка на основе </w:t>
            </w:r>
            <w:r>
              <w:rPr>
                <w:sz w:val="24"/>
                <w:szCs w:val="24"/>
                <w:shd w:val="nil" w:color="auto" w:fill="auto"/>
                <w:rtl w:val="0"/>
                <w:lang w:val="ru-RU"/>
              </w:rPr>
              <w:t xml:space="preserve">[30, </w:t>
            </w:r>
            <w:r>
              <w:rPr>
                <w:sz w:val="24"/>
                <w:szCs w:val="24"/>
                <w:shd w:val="nil" w:color="auto" w:fill="auto"/>
                <w:rtl w:val="0"/>
                <w:lang w:val="ru-RU"/>
              </w:rPr>
              <w:t>с</w:t>
            </w:r>
            <w:r>
              <w:rPr>
                <w:sz w:val="24"/>
                <w:szCs w:val="24"/>
                <w:shd w:val="nil" w:color="auto" w:fill="auto"/>
                <w:rtl w:val="0"/>
                <w:lang w:val="ru-RU"/>
              </w:rPr>
              <w:t>.15].</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Легенда к диаграммам  может располагаться слева</w:t>
            </w:r>
            <w:r>
              <w:rPr>
                <w:sz w:val="26"/>
                <w:szCs w:val="26"/>
                <w:shd w:val="nil" w:color="auto" w:fill="auto"/>
                <w:rtl w:val="0"/>
                <w:lang w:val="ru-RU"/>
              </w:rPr>
              <w:t xml:space="preserve">, </w:t>
            </w:r>
            <w:r>
              <w:rPr>
                <w:sz w:val="26"/>
                <w:szCs w:val="26"/>
                <w:shd w:val="nil" w:color="auto" w:fill="auto"/>
                <w:rtl w:val="0"/>
                <w:lang w:val="ru-RU"/>
              </w:rPr>
              <w:t>справа</w:t>
            </w:r>
            <w:r>
              <w:rPr>
                <w:sz w:val="26"/>
                <w:szCs w:val="26"/>
                <w:shd w:val="nil" w:color="auto" w:fill="auto"/>
                <w:rtl w:val="0"/>
                <w:lang w:val="ru-RU"/>
              </w:rPr>
              <w:t xml:space="preserve">, </w:t>
            </w:r>
            <w:r>
              <w:rPr>
                <w:sz w:val="26"/>
                <w:szCs w:val="26"/>
                <w:shd w:val="nil" w:color="auto" w:fill="auto"/>
                <w:rtl w:val="0"/>
                <w:lang w:val="ru-RU"/>
              </w:rPr>
              <w:t>внизу</w:t>
            </w:r>
            <w:r>
              <w:rPr>
                <w:sz w:val="26"/>
                <w:szCs w:val="26"/>
                <w:shd w:val="nil" w:color="auto" w:fill="auto"/>
                <w:rtl w:val="0"/>
                <w:lang w:val="ru-RU"/>
              </w:rPr>
              <w:t xml:space="preserve">. </w:t>
            </w:r>
            <w:r>
              <w:rPr>
                <w:sz w:val="26"/>
                <w:szCs w:val="26"/>
                <w:shd w:val="nil" w:color="auto" w:fill="auto"/>
                <w:rtl w:val="0"/>
                <w:lang w:val="ru-RU"/>
              </w:rPr>
              <w:t xml:space="preserve">Шрифт информации диаграмм должен быть хорошо читаемым </w:t>
            </w:r>
          </w:p>
          <w:p>
            <w:pPr>
              <w:pStyle w:val="Normal.0"/>
              <w:numPr>
                <w:ilvl w:val="0"/>
                <w:numId w:val="13"/>
              </w:numPr>
              <w:bidi w:val="0"/>
              <w:spacing w:line="240" w:lineRule="auto"/>
              <w:ind w:right="0"/>
              <w:jc w:val="left"/>
              <w:rPr>
                <w:sz w:val="26"/>
                <w:szCs w:val="26"/>
                <w:rtl w:val="0"/>
                <w:lang w:val="ru-RU"/>
              </w:rPr>
            </w:pPr>
            <w:r>
              <w:rPr>
                <w:sz w:val="26"/>
                <w:szCs w:val="26"/>
                <w:shd w:val="nil" w:color="auto" w:fill="auto"/>
                <w:rtl w:val="0"/>
                <w:lang w:val="ru-RU"/>
              </w:rPr>
              <w:t>Не допускается сканирование рисунков</w:t>
            </w:r>
            <w:r>
              <w:rPr>
                <w:sz w:val="26"/>
                <w:szCs w:val="26"/>
                <w:shd w:val="nil" w:color="auto" w:fill="auto"/>
                <w:rtl w:val="0"/>
                <w:lang w:val="ru-RU"/>
              </w:rPr>
              <w:t xml:space="preserve">, </w:t>
            </w:r>
            <w:r>
              <w:rPr>
                <w:sz w:val="26"/>
                <w:szCs w:val="26"/>
                <w:shd w:val="nil" w:color="auto" w:fill="auto"/>
                <w:rtl w:val="0"/>
                <w:lang w:val="ru-RU"/>
              </w:rPr>
              <w:t xml:space="preserve">диаграмм </w:t>
            </w:r>
          </w:p>
          <w:p>
            <w:pPr>
              <w:pStyle w:val="Normal.0"/>
              <w:bidi w:val="0"/>
              <w:spacing w:line="240" w:lineRule="auto"/>
              <w:ind w:left="0" w:right="0" w:firstLine="0"/>
              <w:jc w:val="right"/>
              <w:rPr>
                <w:i w:val="1"/>
                <w:iCs w:val="1"/>
                <w:sz w:val="26"/>
                <w:szCs w:val="26"/>
                <w:shd w:val="nil" w:color="auto" w:fill="auto"/>
                <w:rtl w:val="0"/>
              </w:rPr>
            </w:pPr>
            <w:r>
              <w:rPr>
                <w:i w:val="1"/>
                <w:iCs w:val="1"/>
                <w:sz w:val="26"/>
                <w:szCs w:val="26"/>
                <w:shd w:val="nil" w:color="auto" w:fill="auto"/>
                <w:rtl w:val="0"/>
                <w:lang w:val="ru-RU"/>
              </w:rPr>
              <w:t xml:space="preserve"> Образец </w:t>
            </w:r>
            <w:r>
              <w:rPr>
                <w:i w:val="1"/>
                <w:iCs w:val="1"/>
                <w:sz w:val="26"/>
                <w:szCs w:val="26"/>
                <w:shd w:val="nil" w:color="auto" w:fill="auto"/>
                <w:rtl w:val="0"/>
                <w:lang w:val="ru-RU"/>
              </w:rPr>
              <w:t>7</w:t>
            </w: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8</w:t>
            </w:r>
          </w:p>
        </w:tc>
      </w:tr>
      <w:tr>
        <w:tblPrEx>
          <w:shd w:val="clear" w:color="auto" w:fill="ced7e7"/>
        </w:tblPrEx>
        <w:trPr>
          <w:trHeight w:val="9278"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Таблицы – заголовки и примечания к ним</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sz w:val="24"/>
                <w:szCs w:val="24"/>
                <w:shd w:val="nil" w:color="auto" w:fill="auto"/>
                <w:rtl w:val="0"/>
                <w:lang w:val="ru-RU"/>
              </w:rPr>
              <w:t>Метод</w:t>
            </w:r>
            <w:r>
              <w:rPr>
                <w:sz w:val="24"/>
                <w:szCs w:val="24"/>
                <w:shd w:val="nil" w:color="auto" w:fill="auto"/>
                <w:rtl w:val="0"/>
                <w:lang w:val="ru-RU"/>
              </w:rPr>
              <w:t xml:space="preserve">. </w:t>
            </w:r>
            <w:r>
              <w:rPr>
                <w:sz w:val="24"/>
                <w:szCs w:val="24"/>
                <w:shd w:val="nil" w:color="auto" w:fill="auto"/>
                <w:rtl w:val="0"/>
                <w:lang w:val="ru-RU"/>
              </w:rPr>
              <w:t>указания стр</w:t>
            </w:r>
            <w:r>
              <w:rPr>
                <w:sz w:val="24"/>
                <w:szCs w:val="24"/>
                <w:shd w:val="nil" w:color="auto" w:fill="auto"/>
                <w:rtl w:val="0"/>
                <w:lang w:val="ru-RU"/>
              </w:rPr>
              <w:t>.15-16</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15"/>
              </w:numPr>
              <w:spacing w:line="240" w:lineRule="auto"/>
              <w:jc w:val="both"/>
              <w:rPr>
                <w:sz w:val="26"/>
                <w:szCs w:val="26"/>
                <w:lang w:val="ru-RU"/>
              </w:rPr>
            </w:pPr>
            <w:r>
              <w:rPr>
                <w:sz w:val="26"/>
                <w:szCs w:val="26"/>
                <w:shd w:val="nil" w:color="auto" w:fill="auto"/>
                <w:rtl w:val="0"/>
                <w:lang w:val="ru-RU"/>
              </w:rPr>
              <w:t xml:space="preserve">Заголовок помещать </w:t>
            </w:r>
            <w:r>
              <w:rPr>
                <w:b w:val="1"/>
                <w:bCs w:val="1"/>
                <w:sz w:val="26"/>
                <w:szCs w:val="26"/>
                <w:shd w:val="nil" w:color="auto" w:fill="auto"/>
                <w:rtl w:val="0"/>
                <w:lang w:val="ru-RU"/>
              </w:rPr>
              <w:t>над таблицей</w:t>
            </w:r>
            <w:r>
              <w:rPr>
                <w:b w:val="1"/>
                <w:bCs w:val="1"/>
                <w:sz w:val="26"/>
                <w:szCs w:val="26"/>
                <w:shd w:val="nil" w:color="auto" w:fill="auto"/>
                <w:rtl w:val="0"/>
                <w:lang w:val="ru-RU"/>
              </w:rPr>
              <w:t xml:space="preserve">, </w:t>
            </w:r>
            <w:r>
              <w:rPr>
                <w:sz w:val="26"/>
                <w:szCs w:val="26"/>
                <w:shd w:val="nil" w:color="auto" w:fill="auto"/>
                <w:rtl w:val="0"/>
                <w:lang w:val="ru-RU"/>
              </w:rPr>
              <w:t xml:space="preserve">выравнивание </w:t>
            </w:r>
            <w:r>
              <w:rPr>
                <w:b w:val="1"/>
                <w:bCs w:val="1"/>
                <w:sz w:val="26"/>
                <w:szCs w:val="26"/>
                <w:shd w:val="nil" w:color="auto" w:fill="auto"/>
                <w:rtl w:val="0"/>
                <w:lang w:val="ru-RU"/>
              </w:rPr>
              <w:t>вправо</w:t>
            </w:r>
            <w:r>
              <w:rPr>
                <w:b w:val="1"/>
                <w:bCs w:val="1"/>
                <w:sz w:val="26"/>
                <w:szCs w:val="26"/>
                <w:shd w:val="nil" w:color="auto" w:fill="auto"/>
                <w:rtl w:val="0"/>
                <w:lang w:val="ru-RU"/>
              </w:rPr>
              <w:t>,</w:t>
            </w:r>
            <w:r>
              <w:rPr>
                <w:sz w:val="26"/>
                <w:szCs w:val="26"/>
                <w:shd w:val="nil" w:color="auto" w:fill="auto"/>
                <w:rtl w:val="0"/>
                <w:lang w:val="ru-RU"/>
              </w:rPr>
              <w:t xml:space="preserve"> жирным шрифтом на </w:t>
            </w:r>
            <w:r>
              <w:rPr>
                <w:sz w:val="26"/>
                <w:szCs w:val="26"/>
                <w:shd w:val="nil" w:color="auto" w:fill="auto"/>
                <w:rtl w:val="0"/>
                <w:lang w:val="ru-RU"/>
              </w:rPr>
              <w:t xml:space="preserve">1 </w:t>
            </w:r>
            <w:r>
              <w:rPr>
                <w:sz w:val="26"/>
                <w:szCs w:val="26"/>
                <w:shd w:val="nil" w:color="auto" w:fill="auto"/>
                <w:rtl w:val="0"/>
                <w:lang w:val="ru-RU"/>
              </w:rPr>
              <w:t xml:space="preserve">пункт меньше основного текста </w:t>
            </w:r>
            <w:r>
              <w:rPr>
                <w:sz w:val="26"/>
                <w:szCs w:val="26"/>
                <w:shd w:val="nil" w:color="auto" w:fill="auto"/>
                <w:rtl w:val="0"/>
                <w:lang w:val="ru-RU"/>
              </w:rPr>
              <w:t xml:space="preserve">(13 </w:t>
            </w:r>
            <w:r>
              <w:rPr>
                <w:sz w:val="26"/>
                <w:szCs w:val="26"/>
                <w:shd w:val="nil" w:color="auto" w:fill="auto"/>
                <w:rtl w:val="0"/>
                <w:lang w:val="ru-RU"/>
              </w:rPr>
              <w:t>пт</w:t>
            </w:r>
            <w:r>
              <w:rPr>
                <w:sz w:val="26"/>
                <w:szCs w:val="26"/>
                <w:shd w:val="nil" w:color="auto" w:fill="auto"/>
                <w:rtl w:val="0"/>
                <w:lang w:val="ru-RU"/>
              </w:rPr>
              <w:t xml:space="preserve">). </w:t>
            </w:r>
          </w:p>
          <w:p>
            <w:pPr>
              <w:pStyle w:val="Normal.0"/>
              <w:numPr>
                <w:ilvl w:val="0"/>
                <w:numId w:val="15"/>
              </w:numPr>
              <w:bidi w:val="0"/>
              <w:spacing w:line="240" w:lineRule="auto"/>
              <w:ind w:right="0"/>
              <w:jc w:val="left"/>
              <w:rPr>
                <w:sz w:val="26"/>
                <w:szCs w:val="26"/>
                <w:rtl w:val="0"/>
                <w:lang w:val="ru-RU"/>
              </w:rPr>
            </w:pPr>
            <w:r>
              <w:rPr>
                <w:sz w:val="26"/>
                <w:szCs w:val="26"/>
                <w:shd w:val="nil" w:color="auto" w:fill="auto"/>
                <w:rtl w:val="0"/>
                <w:lang w:val="ru-RU"/>
              </w:rPr>
              <w:t>Нумерация  арабскими цифрами</w:t>
            </w:r>
            <w:r>
              <w:rPr>
                <w:sz w:val="26"/>
                <w:szCs w:val="26"/>
                <w:shd w:val="nil" w:color="auto" w:fill="auto"/>
                <w:rtl w:val="0"/>
                <w:lang w:val="ru-RU"/>
              </w:rPr>
              <w:t xml:space="preserve">, </w:t>
            </w:r>
            <w:r>
              <w:rPr>
                <w:sz w:val="26"/>
                <w:szCs w:val="26"/>
                <w:shd w:val="nil" w:color="auto" w:fill="auto"/>
                <w:rtl w:val="0"/>
                <w:lang w:val="ru-RU"/>
              </w:rPr>
              <w:t>сквозная или по разделам</w:t>
            </w:r>
            <w:r>
              <w:rPr>
                <w:sz w:val="26"/>
                <w:szCs w:val="26"/>
                <w:shd w:val="nil" w:color="auto" w:fill="auto"/>
                <w:rtl w:val="0"/>
                <w:lang w:val="ru-RU"/>
              </w:rPr>
              <w:t xml:space="preserve">. </w:t>
            </w:r>
            <w:r>
              <w:rPr>
                <w:sz w:val="26"/>
                <w:szCs w:val="26"/>
                <w:shd w:val="nil" w:color="auto" w:fill="auto"/>
                <w:rtl w:val="0"/>
                <w:lang w:val="ru-RU"/>
              </w:rPr>
              <w:t>После номера – тире</w:t>
            </w:r>
            <w:r>
              <w:rPr>
                <w:sz w:val="26"/>
                <w:szCs w:val="26"/>
                <w:shd w:val="nil" w:color="auto" w:fill="auto"/>
                <w:rtl w:val="0"/>
                <w:lang w:val="ru-RU"/>
              </w:rPr>
              <w:t xml:space="preserve">. </w:t>
            </w:r>
            <w:r>
              <w:rPr>
                <w:sz w:val="26"/>
                <w:szCs w:val="26"/>
                <w:shd w:val="nil" w:color="auto" w:fill="auto"/>
                <w:rtl w:val="0"/>
                <w:lang w:val="ru-RU"/>
              </w:rPr>
              <w:br w:type="textWrapping"/>
              <w:t>Например</w:t>
            </w:r>
            <w:r>
              <w:rPr>
                <w:sz w:val="26"/>
                <w:szCs w:val="26"/>
                <w:shd w:val="nil" w:color="auto" w:fill="auto"/>
                <w:rtl w:val="0"/>
                <w:lang w:val="ru-RU"/>
              </w:rPr>
              <w:t xml:space="preserve">: </w:t>
            </w:r>
            <w:r>
              <w:rPr>
                <w:b w:val="1"/>
                <w:bCs w:val="1"/>
                <w:sz w:val="26"/>
                <w:szCs w:val="26"/>
                <w:shd w:val="nil" w:color="auto" w:fill="auto"/>
                <w:rtl w:val="0"/>
                <w:lang w:val="ru-RU"/>
              </w:rPr>
              <w:t xml:space="preserve">Таблица </w:t>
            </w:r>
            <w:r>
              <w:rPr>
                <w:b w:val="1"/>
                <w:bCs w:val="1"/>
                <w:sz w:val="26"/>
                <w:szCs w:val="26"/>
                <w:shd w:val="nil" w:color="auto" w:fill="auto"/>
                <w:rtl w:val="0"/>
                <w:lang w:val="ru-RU"/>
              </w:rPr>
              <w:t xml:space="preserve">3.1 </w:t>
            </w:r>
            <w:r>
              <w:rPr>
                <w:b w:val="1"/>
                <w:bCs w:val="1"/>
                <w:sz w:val="26"/>
                <w:szCs w:val="26"/>
                <w:shd w:val="nil" w:color="auto" w:fill="auto"/>
                <w:rtl w:val="0"/>
                <w:lang w:val="ru-RU"/>
              </w:rPr>
              <w:t>– Объем продаж ОАО «Болт»</w:t>
            </w:r>
          </w:p>
          <w:p>
            <w:pPr>
              <w:pStyle w:val="Normal.0"/>
              <w:numPr>
                <w:ilvl w:val="0"/>
                <w:numId w:val="15"/>
              </w:numPr>
              <w:bidi w:val="0"/>
              <w:spacing w:line="240" w:lineRule="auto"/>
              <w:ind w:right="0"/>
              <w:jc w:val="left"/>
              <w:rPr>
                <w:sz w:val="26"/>
                <w:szCs w:val="26"/>
                <w:rtl w:val="0"/>
                <w:lang w:val="ru-RU"/>
              </w:rPr>
            </w:pPr>
            <w:r>
              <w:rPr>
                <w:sz w:val="26"/>
                <w:szCs w:val="26"/>
                <w:shd w:val="nil" w:color="auto" w:fill="auto"/>
                <w:rtl w:val="0"/>
                <w:lang w:val="ru-RU"/>
              </w:rPr>
              <w:t>Примечание к таблице  под таблицей</w:t>
            </w:r>
            <w:r>
              <w:rPr>
                <w:sz w:val="26"/>
                <w:szCs w:val="26"/>
                <w:shd w:val="nil" w:color="auto" w:fill="auto"/>
                <w:rtl w:val="0"/>
                <w:lang w:val="ru-RU"/>
              </w:rPr>
              <w:t xml:space="preserve">: </w:t>
            </w:r>
            <w:r>
              <w:rPr>
                <w:sz w:val="26"/>
                <w:szCs w:val="26"/>
                <w:shd w:val="nil" w:color="auto" w:fill="auto"/>
                <w:rtl w:val="0"/>
                <w:lang w:val="ru-RU"/>
              </w:rPr>
              <w:t>не жирно</w:t>
            </w:r>
            <w:r>
              <w:rPr>
                <w:sz w:val="26"/>
                <w:szCs w:val="26"/>
                <w:shd w:val="nil" w:color="auto" w:fill="auto"/>
                <w:rtl w:val="0"/>
                <w:lang w:val="ru-RU"/>
              </w:rPr>
              <w:t xml:space="preserve">, </w:t>
            </w:r>
            <w:r>
              <w:rPr>
                <w:sz w:val="26"/>
                <w:szCs w:val="26"/>
                <w:shd w:val="nil" w:color="auto" w:fill="auto"/>
                <w:rtl w:val="0"/>
                <w:lang w:val="ru-RU"/>
              </w:rPr>
              <w:t xml:space="preserve">шрифтом на </w:t>
            </w:r>
            <w:r>
              <w:rPr>
                <w:sz w:val="26"/>
                <w:szCs w:val="26"/>
                <w:shd w:val="nil" w:color="auto" w:fill="auto"/>
                <w:rtl w:val="0"/>
                <w:lang w:val="ru-RU"/>
              </w:rPr>
              <w:t xml:space="preserve">1 </w:t>
            </w:r>
            <w:r>
              <w:rPr>
                <w:sz w:val="26"/>
                <w:szCs w:val="26"/>
                <w:shd w:val="nil" w:color="auto" w:fill="auto"/>
                <w:rtl w:val="0"/>
                <w:lang w:val="ru-RU"/>
              </w:rPr>
              <w:t xml:space="preserve">пункт меньше названия </w:t>
            </w:r>
            <w:r>
              <w:rPr>
                <w:sz w:val="26"/>
                <w:szCs w:val="26"/>
                <w:shd w:val="nil" w:color="auto" w:fill="auto"/>
                <w:rtl w:val="0"/>
                <w:lang w:val="ru-RU"/>
              </w:rPr>
              <w:t xml:space="preserve">(12 </w:t>
            </w:r>
            <w:r>
              <w:rPr>
                <w:sz w:val="26"/>
                <w:szCs w:val="26"/>
                <w:shd w:val="nil" w:color="auto" w:fill="auto"/>
                <w:rtl w:val="0"/>
                <w:lang w:val="ru-RU"/>
              </w:rPr>
              <w:t>пт</w:t>
            </w:r>
            <w:r>
              <w:rPr>
                <w:sz w:val="26"/>
                <w:szCs w:val="26"/>
                <w:shd w:val="nil" w:color="auto" w:fill="auto"/>
                <w:rtl w:val="0"/>
                <w:lang w:val="ru-RU"/>
              </w:rPr>
              <w:t xml:space="preserve">), </w:t>
            </w:r>
            <w:r>
              <w:rPr>
                <w:sz w:val="26"/>
                <w:szCs w:val="26"/>
                <w:shd w:val="nil" w:color="auto" w:fill="auto"/>
                <w:rtl w:val="0"/>
                <w:lang w:val="ru-RU"/>
              </w:rPr>
              <w:t>по центру</w:t>
            </w:r>
            <w:r>
              <w:rPr>
                <w:sz w:val="26"/>
                <w:szCs w:val="26"/>
                <w:shd w:val="nil" w:color="auto" w:fill="auto"/>
                <w:rtl w:val="0"/>
                <w:lang w:val="ru-RU"/>
              </w:rPr>
              <w:t xml:space="preserve">.  </w:t>
            </w:r>
            <w:r>
              <w:rPr>
                <w:sz w:val="26"/>
                <w:szCs w:val="26"/>
                <w:shd w:val="nil" w:color="auto" w:fill="auto"/>
                <w:rtl w:val="0"/>
                <w:lang w:val="ru-RU"/>
              </w:rPr>
              <w:t>Например</w:t>
            </w:r>
            <w:r>
              <w:rPr>
                <w:sz w:val="26"/>
                <w:szCs w:val="26"/>
                <w:shd w:val="nil" w:color="auto" w:fill="auto"/>
                <w:rtl w:val="0"/>
                <w:lang w:val="ru-RU"/>
              </w:rPr>
              <w:t>,</w:t>
            </w:r>
            <w:r>
              <w:rPr>
                <w:sz w:val="26"/>
                <w:szCs w:val="26"/>
                <w:shd w:val="nil" w:color="auto" w:fill="auto"/>
                <w:rtl w:val="0"/>
                <w:lang w:val="ru-RU"/>
              </w:rPr>
              <w:br w:type="textWrapping"/>
              <w:t>Примечание – Источник</w:t>
            </w:r>
            <w:r>
              <w:rPr>
                <w:sz w:val="26"/>
                <w:szCs w:val="26"/>
                <w:shd w:val="nil" w:color="auto" w:fill="auto"/>
                <w:rtl w:val="0"/>
                <w:lang w:val="ru-RU"/>
              </w:rPr>
              <w:t xml:space="preserve">: [2, </w:t>
            </w:r>
            <w:r>
              <w:rPr>
                <w:sz w:val="26"/>
                <w:szCs w:val="26"/>
                <w:shd w:val="nil" w:color="auto" w:fill="auto"/>
                <w:rtl w:val="0"/>
                <w:lang w:val="ru-RU"/>
              </w:rPr>
              <w:t>с</w:t>
            </w:r>
            <w:r>
              <w:rPr>
                <w:sz w:val="26"/>
                <w:szCs w:val="26"/>
                <w:shd w:val="nil" w:color="auto" w:fill="auto"/>
                <w:rtl w:val="0"/>
                <w:lang w:val="ru-RU"/>
              </w:rPr>
              <w:t xml:space="preserve">.17].  </w:t>
            </w:r>
            <w:r>
              <w:rPr>
                <w:sz w:val="26"/>
                <w:szCs w:val="26"/>
                <w:shd w:val="nil" w:color="auto" w:fill="auto"/>
                <w:rtl w:val="0"/>
                <w:lang w:val="ru-RU"/>
              </w:rPr>
              <w:t>или</w:t>
              <w:br w:type="textWrapping"/>
              <w:t>Примечание – Источник</w:t>
            </w:r>
            <w:r>
              <w:rPr>
                <w:sz w:val="26"/>
                <w:szCs w:val="26"/>
                <w:shd w:val="nil" w:color="auto" w:fill="auto"/>
                <w:rtl w:val="0"/>
                <w:lang w:val="ru-RU"/>
              </w:rPr>
              <w:t xml:space="preserve">: </w:t>
            </w:r>
            <w:r>
              <w:rPr>
                <w:sz w:val="26"/>
                <w:szCs w:val="26"/>
                <w:shd w:val="nil" w:color="auto" w:fill="auto"/>
                <w:rtl w:val="0"/>
                <w:lang w:val="ru-RU"/>
              </w:rPr>
              <w:t xml:space="preserve">собственная разработка на основе </w:t>
            </w:r>
            <w:r>
              <w:rPr>
                <w:sz w:val="26"/>
                <w:szCs w:val="26"/>
                <w:shd w:val="nil" w:color="auto" w:fill="auto"/>
                <w:rtl w:val="0"/>
                <w:lang w:val="ru-RU"/>
              </w:rPr>
              <w:t xml:space="preserve">[2, </w:t>
            </w:r>
            <w:r>
              <w:rPr>
                <w:sz w:val="26"/>
                <w:szCs w:val="26"/>
                <w:shd w:val="nil" w:color="auto" w:fill="auto"/>
                <w:rtl w:val="0"/>
                <w:lang w:val="ru-RU"/>
              </w:rPr>
              <w:t>с</w:t>
            </w:r>
            <w:r>
              <w:rPr>
                <w:sz w:val="26"/>
                <w:szCs w:val="26"/>
                <w:shd w:val="nil" w:color="auto" w:fill="auto"/>
                <w:rtl w:val="0"/>
                <w:lang w:val="ru-RU"/>
              </w:rPr>
              <w:t xml:space="preserve">.7]. </w:t>
            </w:r>
          </w:p>
          <w:p>
            <w:pPr>
              <w:pStyle w:val="Normal.0"/>
              <w:numPr>
                <w:ilvl w:val="0"/>
                <w:numId w:val="15"/>
              </w:numPr>
              <w:bidi w:val="0"/>
              <w:spacing w:line="240" w:lineRule="auto"/>
              <w:ind w:right="0"/>
              <w:jc w:val="left"/>
              <w:rPr>
                <w:sz w:val="26"/>
                <w:szCs w:val="26"/>
                <w:rtl w:val="0"/>
                <w:lang w:val="ru-RU"/>
              </w:rPr>
            </w:pPr>
            <w:r>
              <w:rPr>
                <w:sz w:val="26"/>
                <w:szCs w:val="26"/>
                <w:shd w:val="nil" w:color="auto" w:fill="auto"/>
                <w:rtl w:val="0"/>
                <w:lang w:val="ru-RU"/>
              </w:rPr>
              <w:t>Таблицу помещают сразу после упоминания или сразу же на следующей странице</w:t>
            </w:r>
            <w:r>
              <w:rPr>
                <w:sz w:val="26"/>
                <w:szCs w:val="26"/>
                <w:shd w:val="nil" w:color="auto" w:fill="auto"/>
                <w:rtl w:val="0"/>
                <w:lang w:val="ru-RU"/>
              </w:rPr>
              <w:t xml:space="preserve">. </w:t>
            </w:r>
            <w:r>
              <w:rPr>
                <w:sz w:val="26"/>
                <w:szCs w:val="26"/>
                <w:shd w:val="nil" w:color="auto" w:fill="auto"/>
                <w:rtl w:val="0"/>
                <w:lang w:val="ru-RU"/>
              </w:rPr>
              <w:t>Подводка к таблице примерно такая</w:t>
            </w:r>
            <w:r>
              <w:rPr>
                <w:sz w:val="26"/>
                <w:szCs w:val="26"/>
                <w:shd w:val="nil" w:color="auto" w:fill="auto"/>
                <w:rtl w:val="0"/>
                <w:lang w:val="ru-RU"/>
              </w:rPr>
              <w:t xml:space="preserve">: </w:t>
            </w:r>
            <w:r>
              <w:rPr>
                <w:sz w:val="26"/>
                <w:szCs w:val="26"/>
                <w:shd w:val="nil" w:color="auto" w:fill="auto"/>
                <w:rtl w:val="0"/>
                <w:lang w:val="ru-RU"/>
              </w:rPr>
              <w:br w:type="textWrapping"/>
              <w:t xml:space="preserve">«в соответствии с таблицей </w:t>
            </w:r>
            <w:r>
              <w:rPr>
                <w:sz w:val="26"/>
                <w:szCs w:val="26"/>
                <w:shd w:val="nil" w:color="auto" w:fill="auto"/>
                <w:rtl w:val="0"/>
                <w:lang w:val="ru-RU"/>
              </w:rPr>
              <w:t xml:space="preserve">1.3 </w:t>
            </w:r>
            <w:r>
              <w:rPr>
                <w:sz w:val="26"/>
                <w:szCs w:val="26"/>
                <w:shd w:val="nil" w:color="auto" w:fill="auto"/>
                <w:rtl w:val="0"/>
                <w:lang w:val="ru-RU"/>
              </w:rPr>
              <w:t>…</w:t>
            </w:r>
            <w:r>
              <w:rPr>
                <w:sz w:val="26"/>
                <w:szCs w:val="26"/>
                <w:shd w:val="nil" w:color="auto" w:fill="auto"/>
                <w:rtl w:val="0"/>
                <w:lang w:val="ru-RU"/>
              </w:rPr>
              <w:t>.</w:t>
            </w:r>
            <w:r>
              <w:rPr>
                <w:sz w:val="26"/>
                <w:szCs w:val="26"/>
                <w:shd w:val="nil" w:color="auto" w:fill="auto"/>
                <w:rtl w:val="0"/>
                <w:lang w:val="ru-RU"/>
              </w:rPr>
              <w:t>»</w:t>
            </w:r>
          </w:p>
          <w:p>
            <w:pPr>
              <w:pStyle w:val="Normal.0"/>
              <w:numPr>
                <w:ilvl w:val="0"/>
                <w:numId w:val="15"/>
              </w:numPr>
              <w:bidi w:val="0"/>
              <w:spacing w:line="240" w:lineRule="auto"/>
              <w:ind w:right="0"/>
              <w:jc w:val="both"/>
              <w:rPr>
                <w:sz w:val="26"/>
                <w:szCs w:val="26"/>
                <w:rtl w:val="0"/>
                <w:lang w:val="ru-RU"/>
              </w:rPr>
            </w:pPr>
            <w:r>
              <w:rPr>
                <w:sz w:val="26"/>
                <w:szCs w:val="26"/>
                <w:shd w:val="nil" w:color="auto" w:fill="auto"/>
                <w:rtl w:val="0"/>
                <w:lang w:val="ru-RU"/>
              </w:rPr>
              <w:t>При переносе таблицы  в тексте пишут</w:t>
            </w:r>
            <w:r>
              <w:rPr>
                <w:b w:val="1"/>
                <w:bCs w:val="1"/>
                <w:sz w:val="26"/>
                <w:szCs w:val="26"/>
                <w:shd w:val="nil" w:color="auto" w:fill="auto"/>
                <w:rtl w:val="0"/>
                <w:lang w:val="ru-RU"/>
              </w:rPr>
              <w:t xml:space="preserve"> – Окончание таблицы </w:t>
            </w:r>
            <w:r>
              <w:rPr>
                <w:b w:val="1"/>
                <w:bCs w:val="1"/>
                <w:sz w:val="26"/>
                <w:szCs w:val="26"/>
                <w:shd w:val="nil" w:color="auto" w:fill="auto"/>
                <w:rtl w:val="0"/>
                <w:lang w:val="ru-RU"/>
              </w:rPr>
              <w:t>3.1</w:t>
            </w:r>
            <w:r>
              <w:rPr>
                <w:sz w:val="26"/>
                <w:szCs w:val="26"/>
                <w:shd w:val="nil" w:color="auto" w:fill="auto"/>
                <w:rtl w:val="0"/>
                <w:lang w:val="ru-RU"/>
              </w:rPr>
              <w:t xml:space="preserve">, </w:t>
            </w:r>
            <w:r>
              <w:rPr>
                <w:sz w:val="26"/>
                <w:szCs w:val="26"/>
                <w:shd w:val="nil" w:color="auto" w:fill="auto"/>
                <w:rtl w:val="0"/>
                <w:lang w:val="ru-RU"/>
              </w:rPr>
              <w:t>а в приложении может быть и так</w:t>
            </w:r>
            <w:r>
              <w:rPr>
                <w:sz w:val="26"/>
                <w:szCs w:val="26"/>
                <w:shd w:val="nil" w:color="auto" w:fill="auto"/>
                <w:rtl w:val="0"/>
                <w:lang w:val="ru-RU"/>
              </w:rPr>
              <w:t xml:space="preserve">: </w:t>
            </w:r>
            <w:r>
              <w:rPr>
                <w:sz w:val="26"/>
                <w:szCs w:val="26"/>
                <w:shd w:val="nil" w:color="auto" w:fill="auto"/>
                <w:rtl w:val="0"/>
                <w:lang w:val="ru-RU"/>
              </w:rPr>
              <w:t xml:space="preserve">Продолжение таблицы </w:t>
            </w:r>
            <w:r>
              <w:rPr>
                <w:sz w:val="26"/>
                <w:szCs w:val="26"/>
                <w:shd w:val="nil" w:color="auto" w:fill="auto"/>
                <w:rtl w:val="0"/>
                <w:lang w:val="ru-RU"/>
              </w:rPr>
              <w:t xml:space="preserve">3 </w:t>
            </w:r>
            <w:r>
              <w:rPr>
                <w:sz w:val="26"/>
                <w:szCs w:val="26"/>
                <w:shd w:val="nil" w:color="auto" w:fill="auto"/>
                <w:rtl w:val="0"/>
                <w:lang w:val="ru-RU"/>
              </w:rPr>
              <w:t>и</w:t>
            </w:r>
            <w:r>
              <w:rPr>
                <w:b w:val="1"/>
                <w:bCs w:val="1"/>
                <w:sz w:val="26"/>
                <w:szCs w:val="26"/>
                <w:shd w:val="nil" w:color="auto" w:fill="auto"/>
                <w:rtl w:val="0"/>
                <w:lang w:val="ru-RU"/>
              </w:rPr>
              <w:t xml:space="preserve"> </w:t>
            </w:r>
            <w:r>
              <w:rPr>
                <w:sz w:val="26"/>
                <w:szCs w:val="26"/>
                <w:shd w:val="nil" w:color="auto" w:fill="auto"/>
                <w:rtl w:val="0"/>
                <w:lang w:val="ru-RU"/>
              </w:rPr>
              <w:t xml:space="preserve">Окончание таблицы </w:t>
            </w:r>
            <w:r>
              <w:rPr>
                <w:sz w:val="26"/>
                <w:szCs w:val="26"/>
                <w:shd w:val="nil" w:color="auto" w:fill="auto"/>
                <w:rtl w:val="0"/>
                <w:lang w:val="ru-RU"/>
              </w:rPr>
              <w:t>3 (</w:t>
            </w:r>
            <w:r>
              <w:rPr>
                <w:sz w:val="26"/>
                <w:szCs w:val="26"/>
                <w:shd w:val="nil" w:color="auto" w:fill="auto"/>
                <w:rtl w:val="0"/>
                <w:lang w:val="ru-RU"/>
              </w:rPr>
              <w:t>если большая таблица</w:t>
            </w:r>
            <w:r>
              <w:rPr>
                <w:sz w:val="26"/>
                <w:szCs w:val="26"/>
                <w:shd w:val="nil" w:color="auto" w:fill="auto"/>
                <w:rtl w:val="0"/>
                <w:lang w:val="ru-RU"/>
              </w:rPr>
              <w:t>)</w:t>
            </w:r>
          </w:p>
          <w:p>
            <w:pPr>
              <w:pStyle w:val="Normal.0"/>
              <w:numPr>
                <w:ilvl w:val="0"/>
                <w:numId w:val="15"/>
              </w:numPr>
              <w:bidi w:val="0"/>
              <w:spacing w:line="240" w:lineRule="auto"/>
              <w:ind w:right="0"/>
              <w:jc w:val="both"/>
              <w:rPr>
                <w:sz w:val="26"/>
                <w:szCs w:val="26"/>
                <w:rtl w:val="0"/>
                <w:lang w:val="ru-RU"/>
              </w:rPr>
            </w:pPr>
            <w:r>
              <w:rPr>
                <w:sz w:val="26"/>
                <w:szCs w:val="26"/>
                <w:shd w:val="nil" w:color="auto" w:fill="auto"/>
                <w:rtl w:val="0"/>
                <w:lang w:val="ru-RU"/>
              </w:rPr>
              <w:t>Заголовки граф таблицы должны начинаться с прописной буквы</w:t>
            </w:r>
            <w:r>
              <w:rPr>
                <w:sz w:val="26"/>
                <w:szCs w:val="26"/>
                <w:shd w:val="nil" w:color="auto" w:fill="auto"/>
                <w:rtl w:val="0"/>
                <w:lang w:val="ru-RU"/>
              </w:rPr>
              <w:t xml:space="preserve">, </w:t>
            </w:r>
            <w:r>
              <w:rPr>
                <w:sz w:val="26"/>
                <w:szCs w:val="26"/>
                <w:shd w:val="nil" w:color="auto" w:fill="auto"/>
                <w:rtl w:val="0"/>
                <w:lang w:val="ru-RU"/>
              </w:rPr>
              <w:t>а подзаголовки – со строчной буквы</w:t>
            </w:r>
            <w:r>
              <w:rPr>
                <w:sz w:val="26"/>
                <w:szCs w:val="26"/>
                <w:shd w:val="nil" w:color="auto" w:fill="auto"/>
                <w:rtl w:val="0"/>
                <w:lang w:val="ru-RU"/>
              </w:rPr>
              <w:t xml:space="preserve">. </w:t>
            </w:r>
            <w:r>
              <w:rPr>
                <w:sz w:val="26"/>
                <w:szCs w:val="26"/>
                <w:shd w:val="nil" w:color="auto" w:fill="auto"/>
                <w:rtl w:val="0"/>
                <w:lang w:val="ru-RU"/>
              </w:rPr>
              <w:t>В конце заголовков и подзаголовков точку не ставят</w:t>
            </w:r>
          </w:p>
          <w:p>
            <w:pPr>
              <w:pStyle w:val="Normal.0"/>
              <w:numPr>
                <w:ilvl w:val="0"/>
                <w:numId w:val="16"/>
              </w:numPr>
              <w:bidi w:val="0"/>
              <w:spacing w:line="240" w:lineRule="auto"/>
              <w:ind w:right="0"/>
              <w:jc w:val="both"/>
              <w:rPr>
                <w:sz w:val="28"/>
                <w:szCs w:val="28"/>
                <w:rtl w:val="0"/>
                <w:lang w:val="ru-RU"/>
              </w:rPr>
            </w:pPr>
            <w:r>
              <w:rPr>
                <w:sz w:val="28"/>
                <w:szCs w:val="28"/>
                <w:shd w:val="nil" w:color="auto" w:fill="auto"/>
                <w:rtl w:val="0"/>
                <w:lang w:val="ru-RU"/>
              </w:rPr>
              <w:t>Цифры в таблице проставляются с соблюдением разрядности</w:t>
            </w:r>
            <w:r>
              <w:rPr>
                <w:sz w:val="28"/>
                <w:szCs w:val="28"/>
                <w:shd w:val="nil" w:color="auto" w:fill="auto"/>
                <w:rtl w:val="0"/>
                <w:lang w:val="ru-RU"/>
              </w:rPr>
              <w:t xml:space="preserve">, </w:t>
            </w:r>
            <w:r>
              <w:rPr>
                <w:sz w:val="28"/>
                <w:szCs w:val="28"/>
                <w:shd w:val="nil" w:color="auto" w:fill="auto"/>
                <w:rtl w:val="0"/>
                <w:lang w:val="ru-RU"/>
              </w:rPr>
              <w:t>выравниваются по правому краю или центруются</w:t>
            </w:r>
            <w:r>
              <w:rPr>
                <w:sz w:val="28"/>
                <w:szCs w:val="28"/>
                <w:shd w:val="nil" w:color="auto" w:fill="auto"/>
                <w:rtl w:val="0"/>
                <w:lang w:val="ru-RU"/>
              </w:rPr>
              <w:t xml:space="preserve">.  </w:t>
            </w:r>
            <w:r>
              <w:rPr>
                <w:sz w:val="28"/>
                <w:szCs w:val="28"/>
                <w:shd w:val="nil" w:color="auto" w:fill="auto"/>
                <w:rtl w:val="0"/>
                <w:lang w:val="ru-RU"/>
              </w:rPr>
              <w:t>Одинаковое количество десятичных знаков</w:t>
            </w:r>
            <w:r>
              <w:rPr>
                <w:sz w:val="28"/>
                <w:szCs w:val="28"/>
                <w:shd w:val="nil" w:color="auto" w:fill="auto"/>
                <w:rtl w:val="0"/>
                <w:lang w:val="ru-RU"/>
              </w:rPr>
              <w:t xml:space="preserve">. </w:t>
            </w:r>
            <w:r>
              <w:rPr>
                <w:sz w:val="28"/>
                <w:szCs w:val="28"/>
                <w:shd w:val="nil" w:color="auto" w:fill="auto"/>
                <w:rtl w:val="0"/>
                <w:lang w:val="ru-RU"/>
              </w:rPr>
              <w:t>При отсутствии отдельных данных в таблице ставиться прочерк</w:t>
            </w:r>
          </w:p>
          <w:p>
            <w:pPr>
              <w:pStyle w:val="Normal.0"/>
              <w:bidi w:val="0"/>
              <w:spacing w:line="240" w:lineRule="auto"/>
              <w:ind w:left="0" w:right="0" w:firstLine="0"/>
              <w:jc w:val="right"/>
              <w:rPr>
                <w:rtl w:val="0"/>
              </w:rPr>
            </w:pPr>
            <w:r>
              <w:rPr>
                <w:i w:val="1"/>
                <w:iCs w:val="1"/>
                <w:shd w:val="nil" w:color="auto" w:fill="auto"/>
                <w:rtl w:val="0"/>
                <w:lang w:val="ru-RU"/>
              </w:rPr>
              <w:t>Образец</w:t>
            </w:r>
            <w:r>
              <w:rPr>
                <w:i w:val="1"/>
                <w:iCs w:val="1"/>
                <w:shd w:val="nil" w:color="auto" w:fill="auto"/>
                <w:rtl w:val="0"/>
                <w:lang w:val="ru-RU"/>
              </w:rPr>
              <w:t xml:space="preserve">8,9 </w:t>
            </w:r>
          </w:p>
        </w:tc>
      </w:tr>
      <w:tr>
        <w:tblPrEx>
          <w:shd w:val="clear" w:color="auto" w:fill="ced7e7"/>
        </w:tblPrEx>
        <w:trPr>
          <w:trHeight w:val="127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Формулы и уравнения</w:t>
            </w: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 15</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rPr>
                <w:sz w:val="26"/>
                <w:szCs w:val="26"/>
                <w:shd w:val="nil" w:color="auto" w:fill="auto"/>
              </w:rPr>
            </w:pPr>
            <w:r>
              <w:rPr>
                <w:sz w:val="26"/>
                <w:szCs w:val="26"/>
                <w:shd w:val="nil" w:color="auto" w:fill="auto"/>
                <w:rtl w:val="0"/>
                <w:lang w:val="ru-RU"/>
              </w:rPr>
              <w:t>Формулы и уравнения нумеруют сквозной нумерацией</w:t>
            </w:r>
            <w:r>
              <w:rPr>
                <w:sz w:val="26"/>
                <w:szCs w:val="26"/>
                <w:shd w:val="nil" w:color="auto" w:fill="auto"/>
                <w:rtl w:val="0"/>
                <w:lang w:val="ru-RU"/>
              </w:rPr>
              <w:t xml:space="preserve">, </w:t>
            </w:r>
            <w:r>
              <w:rPr>
                <w:sz w:val="26"/>
                <w:szCs w:val="26"/>
                <w:shd w:val="nil" w:color="auto" w:fill="auto"/>
                <w:rtl w:val="0"/>
                <w:lang w:val="ru-RU"/>
              </w:rPr>
              <w:t>которую помещают на уровне формулы на границе правого поля</w:t>
            </w:r>
            <w:r>
              <w:rPr>
                <w:sz w:val="26"/>
                <w:szCs w:val="26"/>
                <w:shd w:val="nil" w:color="auto" w:fill="auto"/>
                <w:rtl w:val="0"/>
                <w:lang w:val="ru-RU"/>
              </w:rPr>
              <w:t xml:space="preserve">, </w:t>
            </w:r>
            <w:r>
              <w:rPr>
                <w:sz w:val="26"/>
                <w:szCs w:val="26"/>
                <w:shd w:val="nil" w:color="auto" w:fill="auto"/>
                <w:rtl w:val="0"/>
                <w:lang w:val="ru-RU"/>
              </w:rPr>
              <w:t xml:space="preserve">в круглых скобках </w:t>
            </w:r>
            <w:r>
              <w:rPr>
                <w:sz w:val="26"/>
                <w:szCs w:val="26"/>
                <w:shd w:val="nil" w:color="auto" w:fill="auto"/>
                <w:rtl w:val="0"/>
                <w:lang w:val="ru-RU"/>
              </w:rPr>
              <w:t>(1)</w:t>
            </w: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10</w:t>
            </w:r>
          </w:p>
        </w:tc>
      </w:tr>
      <w:tr>
        <w:tblPrEx>
          <w:shd w:val="clear" w:color="auto" w:fill="ced7e7"/>
        </w:tblPrEx>
        <w:trPr>
          <w:trHeight w:val="5774"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Сокращения</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.15</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z w:val="26"/>
                <w:szCs w:val="26"/>
                <w:shd w:val="nil" w:color="auto" w:fill="auto"/>
              </w:rPr>
            </w:pPr>
            <w:r>
              <w:rPr>
                <w:sz w:val="26"/>
                <w:szCs w:val="26"/>
                <w:shd w:val="nil" w:color="auto" w:fill="auto"/>
                <w:rtl w:val="0"/>
                <w:lang w:val="ru-RU"/>
              </w:rPr>
              <w:t>Сокращение РБ в дипломной работе не допускается</w:t>
            </w:r>
            <w:r>
              <w:rPr>
                <w:sz w:val="26"/>
                <w:szCs w:val="26"/>
                <w:shd w:val="nil" w:color="auto" w:fill="auto"/>
                <w:rtl w:val="0"/>
                <w:lang w:val="ru-RU"/>
              </w:rPr>
              <w:t xml:space="preserve">. </w:t>
            </w:r>
            <w:r>
              <w:rPr>
                <w:sz w:val="26"/>
                <w:szCs w:val="26"/>
                <w:shd w:val="nil" w:color="auto" w:fill="auto"/>
                <w:rtl w:val="0"/>
                <w:lang w:val="ru-RU"/>
              </w:rPr>
              <w:t xml:space="preserve">Следует писать    </w:t>
            </w:r>
            <w:r>
              <w:rPr>
                <w:b w:val="1"/>
                <w:bCs w:val="1"/>
                <w:sz w:val="26"/>
                <w:szCs w:val="26"/>
                <w:shd w:val="nil" w:color="auto" w:fill="auto"/>
                <w:rtl w:val="0"/>
                <w:lang w:val="ru-RU"/>
              </w:rPr>
              <w:t>Республика Беларусь</w:t>
            </w:r>
            <w:r>
              <w:rPr>
                <w:sz w:val="26"/>
                <w:szCs w:val="26"/>
                <w:shd w:val="nil" w:color="auto" w:fill="auto"/>
                <w:rtl w:val="0"/>
                <w:lang w:val="ru-RU"/>
              </w:rPr>
              <w:t xml:space="preserve"> </w:t>
            </w:r>
          </w:p>
          <w:p>
            <w:pPr>
              <w:pStyle w:val="Normal.0"/>
              <w:bidi w:val="0"/>
              <w:spacing w:line="240" w:lineRule="auto"/>
              <w:ind w:left="0" w:right="0" w:firstLine="0"/>
              <w:jc w:val="left"/>
              <w:rPr>
                <w:sz w:val="26"/>
                <w:szCs w:val="26"/>
                <w:shd w:val="nil" w:color="auto" w:fill="auto"/>
                <w:rtl w:val="0"/>
              </w:rPr>
            </w:pPr>
            <w:r>
              <w:rPr>
                <w:sz w:val="26"/>
                <w:szCs w:val="26"/>
                <w:shd w:val="nil" w:color="auto" w:fill="auto"/>
                <w:rtl w:val="0"/>
                <w:lang w:val="ru-RU"/>
              </w:rPr>
              <w:t xml:space="preserve">Нельзя применять индексы стандартов </w:t>
            </w:r>
            <w:r>
              <w:rPr>
                <w:sz w:val="26"/>
                <w:szCs w:val="26"/>
                <w:shd w:val="nil" w:color="auto" w:fill="auto"/>
                <w:rtl w:val="0"/>
                <w:lang w:val="ru-RU"/>
              </w:rPr>
              <w:t>(</w:t>
            </w:r>
            <w:r>
              <w:rPr>
                <w:sz w:val="26"/>
                <w:szCs w:val="26"/>
                <w:shd w:val="nil" w:color="auto" w:fill="auto"/>
                <w:rtl w:val="0"/>
                <w:lang w:val="ru-RU"/>
              </w:rPr>
              <w:t>ГОСТ</w:t>
            </w:r>
            <w:r>
              <w:rPr>
                <w:sz w:val="26"/>
                <w:szCs w:val="26"/>
                <w:shd w:val="nil" w:color="auto" w:fill="auto"/>
                <w:rtl w:val="0"/>
                <w:lang w:val="ru-RU"/>
              </w:rPr>
              <w:t xml:space="preserve">, </w:t>
            </w:r>
            <w:r>
              <w:rPr>
                <w:sz w:val="26"/>
                <w:szCs w:val="26"/>
                <w:shd w:val="nil" w:color="auto" w:fill="auto"/>
                <w:rtl w:val="0"/>
                <w:lang w:val="ru-RU"/>
              </w:rPr>
              <w:t>ОСТ</w:t>
            </w:r>
            <w:r>
              <w:rPr>
                <w:sz w:val="26"/>
                <w:szCs w:val="26"/>
                <w:shd w:val="nil" w:color="auto" w:fill="auto"/>
                <w:rtl w:val="0"/>
                <w:lang w:val="ru-RU"/>
              </w:rPr>
              <w:t xml:space="preserve">, </w:t>
            </w:r>
            <w:r>
              <w:rPr>
                <w:sz w:val="26"/>
                <w:szCs w:val="26"/>
                <w:shd w:val="nil" w:color="auto" w:fill="auto"/>
                <w:rtl w:val="0"/>
                <w:lang w:val="ru-RU"/>
              </w:rPr>
              <w:t>СП</w:t>
            </w:r>
            <w:r>
              <w:rPr>
                <w:sz w:val="26"/>
                <w:szCs w:val="26"/>
                <w:shd w:val="nil" w:color="auto" w:fill="auto"/>
                <w:rtl w:val="0"/>
                <w:lang w:val="ru-RU"/>
              </w:rPr>
              <w:t xml:space="preserve">, </w:t>
            </w:r>
            <w:r>
              <w:rPr>
                <w:sz w:val="26"/>
                <w:szCs w:val="26"/>
                <w:shd w:val="nil" w:color="auto" w:fill="auto"/>
                <w:rtl w:val="0"/>
                <w:lang w:val="ru-RU"/>
              </w:rPr>
              <w:t>СТП</w:t>
            </w:r>
            <w:r>
              <w:rPr>
                <w:sz w:val="26"/>
                <w:szCs w:val="26"/>
                <w:shd w:val="nil" w:color="auto" w:fill="auto"/>
                <w:rtl w:val="0"/>
                <w:lang w:val="ru-RU"/>
              </w:rPr>
              <w:t xml:space="preserve">, </w:t>
            </w:r>
            <w:r>
              <w:rPr>
                <w:sz w:val="26"/>
                <w:szCs w:val="26"/>
                <w:shd w:val="nil" w:color="auto" w:fill="auto"/>
                <w:rtl w:val="0"/>
                <w:lang w:val="ru-RU"/>
              </w:rPr>
              <w:t>СТБ и др</w:t>
            </w:r>
            <w:r>
              <w:rPr>
                <w:sz w:val="26"/>
                <w:szCs w:val="26"/>
                <w:shd w:val="nil" w:color="auto" w:fill="auto"/>
                <w:rtl w:val="0"/>
                <w:lang w:val="ru-RU"/>
              </w:rPr>
              <w:t xml:space="preserve">.) </w:t>
            </w:r>
            <w:r>
              <w:rPr>
                <w:sz w:val="26"/>
                <w:szCs w:val="26"/>
                <w:shd w:val="nil" w:color="auto" w:fill="auto"/>
                <w:rtl w:val="0"/>
                <w:lang w:val="ru-RU"/>
              </w:rPr>
              <w:t>без регистрационного номера</w:t>
            </w:r>
          </w:p>
          <w:p>
            <w:pPr>
              <w:pStyle w:val="Normal.0"/>
              <w:bidi w:val="0"/>
              <w:spacing w:line="240" w:lineRule="auto"/>
              <w:ind w:left="0" w:right="0" w:firstLine="0"/>
              <w:jc w:val="left"/>
              <w:rPr>
                <w:sz w:val="26"/>
                <w:szCs w:val="26"/>
                <w:shd w:val="nil" w:color="auto" w:fill="auto"/>
                <w:rtl w:val="0"/>
              </w:rPr>
            </w:pPr>
            <w:r>
              <w:rPr>
                <w:sz w:val="26"/>
                <w:szCs w:val="26"/>
                <w:shd w:val="nil" w:color="auto" w:fill="auto"/>
                <w:rtl w:val="0"/>
                <w:lang w:val="ru-RU"/>
              </w:rPr>
              <w:t>В дипломной работе допускаются общепринятые сокращения и аббревиатуры</w:t>
            </w:r>
            <w:r>
              <w:rPr>
                <w:sz w:val="26"/>
                <w:szCs w:val="26"/>
                <w:shd w:val="nil" w:color="auto" w:fill="auto"/>
                <w:rtl w:val="0"/>
                <w:lang w:val="ru-RU"/>
              </w:rPr>
              <w:t>:</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г</w:t>
            </w:r>
            <w:r>
              <w:rPr>
                <w:sz w:val="26"/>
                <w:szCs w:val="26"/>
                <w:shd w:val="nil" w:color="auto" w:fill="auto"/>
                <w:rtl w:val="0"/>
                <w:lang w:val="ru-RU"/>
              </w:rPr>
              <w:t xml:space="preserve">. </w:t>
            </w:r>
            <w:r>
              <w:rPr>
                <w:sz w:val="26"/>
                <w:szCs w:val="26"/>
                <w:shd w:val="nil" w:color="auto" w:fill="auto"/>
                <w:rtl w:val="0"/>
                <w:lang w:val="ru-RU"/>
              </w:rPr>
              <w:t>– год  гг</w:t>
            </w:r>
            <w:r>
              <w:rPr>
                <w:sz w:val="26"/>
                <w:szCs w:val="26"/>
                <w:shd w:val="nil" w:color="auto" w:fill="auto"/>
                <w:rtl w:val="0"/>
                <w:lang w:val="ru-RU"/>
              </w:rPr>
              <w:t xml:space="preserve">. - </w:t>
            </w:r>
            <w:r>
              <w:rPr>
                <w:sz w:val="26"/>
                <w:szCs w:val="26"/>
                <w:shd w:val="nil" w:color="auto" w:fill="auto"/>
                <w:rtl w:val="0"/>
                <w:lang w:val="ru-RU"/>
              </w:rPr>
              <w:t>годы</w:t>
              <w:tab/>
              <w:tab/>
            </w:r>
            <w:r>
              <w:rPr>
                <w:sz w:val="28"/>
                <w:szCs w:val="28"/>
                <w:shd w:val="nil" w:color="auto" w:fill="auto"/>
                <w:lang w:val="ru-RU"/>
              </w:rPr>
              <w:tab/>
            </w:r>
            <w:r>
              <w:rPr>
                <w:sz w:val="26"/>
                <w:szCs w:val="26"/>
                <w:shd w:val="nil" w:color="auto" w:fill="auto"/>
                <w:rtl w:val="0"/>
                <w:lang w:val="ru-RU"/>
              </w:rPr>
              <w:t>руб</w:t>
            </w:r>
            <w:r>
              <w:rPr>
                <w:sz w:val="26"/>
                <w:szCs w:val="26"/>
                <w:shd w:val="nil" w:color="auto" w:fill="auto"/>
                <w:rtl w:val="0"/>
                <w:lang w:val="ru-RU"/>
              </w:rPr>
              <w:t xml:space="preserve">.  </w:t>
            </w:r>
            <w:r>
              <w:rPr>
                <w:sz w:val="26"/>
                <w:szCs w:val="26"/>
                <w:shd w:val="nil" w:color="auto" w:fill="auto"/>
                <w:rtl w:val="0"/>
                <w:lang w:val="ru-RU"/>
              </w:rPr>
              <w:t>рубль</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мин</w:t>
            </w:r>
            <w:r>
              <w:rPr>
                <w:sz w:val="26"/>
                <w:szCs w:val="26"/>
                <w:shd w:val="nil" w:color="auto" w:fill="auto"/>
                <w:rtl w:val="0"/>
                <w:lang w:val="ru-RU"/>
              </w:rPr>
              <w:t xml:space="preserve">. </w:t>
            </w:r>
            <w:r>
              <w:rPr>
                <w:sz w:val="26"/>
                <w:szCs w:val="26"/>
                <w:shd w:val="nil" w:color="auto" w:fill="auto"/>
                <w:rtl w:val="0"/>
                <w:lang w:val="ru-RU"/>
              </w:rPr>
              <w:t>– минимальный</w:t>
              <w:tab/>
              <w:tab/>
              <w:t>макс</w:t>
            </w:r>
            <w:r>
              <w:rPr>
                <w:sz w:val="26"/>
                <w:szCs w:val="26"/>
                <w:shd w:val="nil" w:color="auto" w:fill="auto"/>
                <w:rtl w:val="0"/>
                <w:lang w:val="ru-RU"/>
              </w:rPr>
              <w:t xml:space="preserve">. </w:t>
            </w:r>
            <w:r>
              <w:rPr>
                <w:sz w:val="26"/>
                <w:szCs w:val="26"/>
                <w:shd w:val="nil" w:color="auto" w:fill="auto"/>
                <w:rtl w:val="0"/>
                <w:lang w:val="ru-RU"/>
              </w:rPr>
              <w:t>– максимальный</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абс</w:t>
            </w:r>
            <w:r>
              <w:rPr>
                <w:sz w:val="26"/>
                <w:szCs w:val="26"/>
                <w:shd w:val="nil" w:color="auto" w:fill="auto"/>
                <w:rtl w:val="0"/>
                <w:lang w:val="ru-RU"/>
              </w:rPr>
              <w:t xml:space="preserve">. </w:t>
            </w:r>
            <w:r>
              <w:rPr>
                <w:sz w:val="26"/>
                <w:szCs w:val="26"/>
                <w:shd w:val="nil" w:color="auto" w:fill="auto"/>
                <w:rtl w:val="0"/>
                <w:lang w:val="ru-RU"/>
              </w:rPr>
              <w:t>– абсолютный</w:t>
              <w:tab/>
              <w:tab/>
            </w:r>
            <w:r>
              <w:rPr>
                <w:sz w:val="28"/>
                <w:szCs w:val="28"/>
                <w:shd w:val="nil" w:color="auto" w:fill="auto"/>
                <w:lang w:val="ru-RU"/>
              </w:rPr>
              <w:tab/>
            </w:r>
            <w:r>
              <w:rPr>
                <w:sz w:val="26"/>
                <w:szCs w:val="26"/>
                <w:shd w:val="nil" w:color="auto" w:fill="auto"/>
                <w:rtl w:val="0"/>
                <w:lang w:val="ru-RU"/>
              </w:rPr>
              <w:t>т</w:t>
            </w:r>
            <w:r>
              <w:rPr>
                <w:sz w:val="26"/>
                <w:szCs w:val="26"/>
                <w:shd w:val="nil" w:color="auto" w:fill="auto"/>
                <w:rtl w:val="0"/>
                <w:lang w:val="ru-RU"/>
              </w:rPr>
              <w:t>.</w:t>
            </w:r>
            <w:r>
              <w:rPr>
                <w:sz w:val="26"/>
                <w:szCs w:val="26"/>
                <w:shd w:val="nil" w:color="auto" w:fill="auto"/>
                <w:rtl w:val="0"/>
                <w:lang w:val="ru-RU"/>
              </w:rPr>
              <w:t>е</w:t>
            </w:r>
            <w:r>
              <w:rPr>
                <w:sz w:val="26"/>
                <w:szCs w:val="26"/>
                <w:shd w:val="nil" w:color="auto" w:fill="auto"/>
                <w:rtl w:val="0"/>
                <w:lang w:val="ru-RU"/>
              </w:rPr>
              <w:t xml:space="preserve">. </w:t>
            </w:r>
            <w:r>
              <w:rPr>
                <w:sz w:val="26"/>
                <w:szCs w:val="26"/>
                <w:shd w:val="nil" w:color="auto" w:fill="auto"/>
                <w:rtl w:val="0"/>
                <w:lang w:val="ru-RU"/>
              </w:rPr>
              <w:t>– то есть</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т</w:t>
            </w:r>
            <w:r>
              <w:rPr>
                <w:sz w:val="26"/>
                <w:szCs w:val="26"/>
                <w:shd w:val="nil" w:color="auto" w:fill="auto"/>
                <w:rtl w:val="0"/>
                <w:lang w:val="ru-RU"/>
              </w:rPr>
              <w:t>.</w:t>
            </w:r>
            <w:r>
              <w:rPr>
                <w:sz w:val="26"/>
                <w:szCs w:val="26"/>
                <w:shd w:val="nil" w:color="auto" w:fill="auto"/>
                <w:rtl w:val="0"/>
                <w:lang w:val="ru-RU"/>
              </w:rPr>
              <w:t>д</w:t>
            </w:r>
            <w:r>
              <w:rPr>
                <w:sz w:val="26"/>
                <w:szCs w:val="26"/>
                <w:shd w:val="nil" w:color="auto" w:fill="auto"/>
                <w:rtl w:val="0"/>
                <w:lang w:val="ru-RU"/>
              </w:rPr>
              <w:t xml:space="preserve">. </w:t>
            </w:r>
            <w:r>
              <w:rPr>
                <w:sz w:val="26"/>
                <w:szCs w:val="26"/>
                <w:shd w:val="nil" w:color="auto" w:fill="auto"/>
                <w:rtl w:val="0"/>
                <w:lang w:val="ru-RU"/>
              </w:rPr>
              <w:t>– так далее</w:t>
              <w:tab/>
              <w:tab/>
              <w:tab/>
              <w:t>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 xml:space="preserve">. </w:t>
            </w:r>
            <w:r>
              <w:rPr>
                <w:sz w:val="26"/>
                <w:szCs w:val="26"/>
                <w:shd w:val="nil" w:color="auto" w:fill="auto"/>
                <w:rtl w:val="0"/>
                <w:lang w:val="ru-RU"/>
              </w:rPr>
              <w:t>– тому подобное</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млн – миллион</w:t>
              <w:tab/>
              <w:tab/>
              <w:tab/>
              <w:t>др</w:t>
            </w:r>
            <w:r>
              <w:rPr>
                <w:sz w:val="26"/>
                <w:szCs w:val="26"/>
                <w:shd w:val="nil" w:color="auto" w:fill="auto"/>
                <w:rtl w:val="0"/>
                <w:lang w:val="ru-RU"/>
              </w:rPr>
              <w:t xml:space="preserve">. </w:t>
            </w:r>
            <w:r>
              <w:rPr>
                <w:sz w:val="26"/>
                <w:szCs w:val="26"/>
                <w:shd w:val="nil" w:color="auto" w:fill="auto"/>
                <w:rtl w:val="0"/>
                <w:lang w:val="ru-RU"/>
              </w:rPr>
              <w:t>– другие</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тыс</w:t>
            </w:r>
            <w:r>
              <w:rPr>
                <w:sz w:val="26"/>
                <w:szCs w:val="26"/>
                <w:shd w:val="nil" w:color="auto" w:fill="auto"/>
                <w:rtl w:val="0"/>
                <w:lang w:val="ru-RU"/>
              </w:rPr>
              <w:t xml:space="preserve">. </w:t>
            </w:r>
            <w:r>
              <w:rPr>
                <w:sz w:val="26"/>
                <w:szCs w:val="26"/>
                <w:shd w:val="nil" w:color="auto" w:fill="auto"/>
                <w:rtl w:val="0"/>
                <w:lang w:val="ru-RU"/>
              </w:rPr>
              <w:t>– тысяча</w:t>
              <w:tab/>
              <w:tab/>
              <w:tab/>
              <w:t>проф</w:t>
            </w:r>
            <w:r>
              <w:rPr>
                <w:sz w:val="26"/>
                <w:szCs w:val="26"/>
                <w:shd w:val="nil" w:color="auto" w:fill="auto"/>
                <w:rtl w:val="0"/>
                <w:lang w:val="ru-RU"/>
              </w:rPr>
              <w:t xml:space="preserve">. </w:t>
            </w:r>
            <w:r>
              <w:rPr>
                <w:sz w:val="26"/>
                <w:szCs w:val="26"/>
                <w:shd w:val="nil" w:color="auto" w:fill="auto"/>
                <w:rtl w:val="0"/>
                <w:lang w:val="ru-RU"/>
              </w:rPr>
              <w:t>–  профессор</w:t>
            </w:r>
          </w:p>
          <w:p>
            <w:pPr>
              <w:pStyle w:val="List Paragraph"/>
              <w:numPr>
                <w:ilvl w:val="0"/>
                <w:numId w:val="17"/>
              </w:numPr>
              <w:bidi w:val="0"/>
              <w:spacing w:line="240" w:lineRule="auto"/>
              <w:ind w:right="0"/>
              <w:jc w:val="left"/>
              <w:rPr>
                <w:sz w:val="26"/>
                <w:szCs w:val="26"/>
                <w:rtl w:val="0"/>
                <w:lang w:val="ru-RU"/>
              </w:rPr>
            </w:pPr>
            <w:r>
              <w:rPr>
                <w:sz w:val="26"/>
                <w:szCs w:val="26"/>
                <w:shd w:val="nil" w:color="auto" w:fill="auto"/>
                <w:rtl w:val="0"/>
                <w:lang w:val="ru-RU"/>
              </w:rPr>
              <w:t>млрд – миллиард</w:t>
              <w:tab/>
              <w:tab/>
              <w:t xml:space="preserve"> </w:t>
            </w:r>
            <w:r>
              <w:rPr>
                <w:sz w:val="28"/>
                <w:szCs w:val="28"/>
                <w:shd w:val="nil" w:color="auto" w:fill="auto"/>
                <w:lang w:val="ru-RU"/>
              </w:rPr>
              <w:tab/>
            </w:r>
            <w:r>
              <w:rPr>
                <w:sz w:val="26"/>
                <w:szCs w:val="26"/>
                <w:shd w:val="nil" w:color="auto" w:fill="auto"/>
                <w:rtl w:val="0"/>
                <w:lang w:val="ru-RU"/>
              </w:rPr>
              <w:t>доц</w:t>
            </w:r>
            <w:r>
              <w:rPr>
                <w:sz w:val="26"/>
                <w:szCs w:val="26"/>
                <w:shd w:val="nil" w:color="auto" w:fill="auto"/>
                <w:rtl w:val="0"/>
                <w:lang w:val="ru-RU"/>
              </w:rPr>
              <w:t xml:space="preserve">. </w:t>
            </w:r>
            <w:r>
              <w:rPr>
                <w:sz w:val="26"/>
                <w:szCs w:val="26"/>
                <w:shd w:val="nil" w:color="auto" w:fill="auto"/>
                <w:rtl w:val="0"/>
                <w:lang w:val="ru-RU"/>
              </w:rPr>
              <w:t xml:space="preserve">–  доцент </w:t>
            </w:r>
          </w:p>
          <w:p>
            <w:pPr>
              <w:pStyle w:val="List Paragraph"/>
              <w:numPr>
                <w:ilvl w:val="0"/>
                <w:numId w:val="18"/>
              </w:numPr>
              <w:bidi w:val="0"/>
              <w:spacing w:line="240" w:lineRule="auto"/>
              <w:ind w:right="0"/>
              <w:jc w:val="left"/>
              <w:rPr>
                <w:sz w:val="26"/>
                <w:szCs w:val="26"/>
                <w:rtl w:val="0"/>
                <w:lang w:val="ru-RU"/>
              </w:rPr>
            </w:pPr>
            <w:r>
              <w:rPr>
                <w:sz w:val="26"/>
                <w:szCs w:val="26"/>
                <w:shd w:val="nil" w:color="auto" w:fill="auto"/>
                <w:rtl w:val="0"/>
                <w:lang w:val="ru-RU"/>
              </w:rPr>
              <w:t>д</w:t>
            </w:r>
            <w:r>
              <w:rPr>
                <w:sz w:val="26"/>
                <w:szCs w:val="26"/>
                <w:shd w:val="nil" w:color="auto" w:fill="auto"/>
                <w:rtl w:val="0"/>
                <w:lang w:val="ru-RU"/>
              </w:rPr>
              <w:t>-</w:t>
            </w:r>
            <w:r>
              <w:rPr>
                <w:sz w:val="26"/>
                <w:szCs w:val="26"/>
                <w:shd w:val="nil" w:color="auto" w:fill="auto"/>
                <w:rtl w:val="0"/>
                <w:lang w:val="ru-RU"/>
              </w:rPr>
              <w:t>р  экон</w:t>
            </w:r>
            <w:r>
              <w:rPr>
                <w:sz w:val="26"/>
                <w:szCs w:val="26"/>
                <w:shd w:val="nil" w:color="auto" w:fill="auto"/>
                <w:rtl w:val="0"/>
                <w:lang w:val="ru-RU"/>
              </w:rPr>
              <w:t xml:space="preserve">. </w:t>
            </w:r>
            <w:r>
              <w:rPr>
                <w:sz w:val="26"/>
                <w:szCs w:val="26"/>
                <w:shd w:val="nil" w:color="auto" w:fill="auto"/>
                <w:rtl w:val="0"/>
                <w:lang w:val="ru-RU"/>
              </w:rPr>
              <w:t>наук  –  доктор экономических наук</w:t>
            </w:r>
          </w:p>
          <w:p>
            <w:pPr>
              <w:pStyle w:val="List Paragraph"/>
              <w:numPr>
                <w:ilvl w:val="0"/>
                <w:numId w:val="18"/>
              </w:numPr>
              <w:bidi w:val="0"/>
              <w:spacing w:line="240" w:lineRule="auto"/>
              <w:ind w:right="0"/>
              <w:jc w:val="left"/>
              <w:rPr>
                <w:sz w:val="26"/>
                <w:szCs w:val="26"/>
                <w:rtl w:val="0"/>
                <w:lang w:val="ru-RU"/>
              </w:rPr>
            </w:pPr>
            <w:r>
              <w:rPr>
                <w:sz w:val="26"/>
                <w:szCs w:val="26"/>
                <w:shd w:val="nil" w:color="auto" w:fill="auto"/>
                <w:rtl w:val="0"/>
                <w:lang w:val="ru-RU"/>
              </w:rPr>
              <w:t>канд</w:t>
            </w:r>
            <w:r>
              <w:rPr>
                <w:sz w:val="26"/>
                <w:szCs w:val="26"/>
                <w:shd w:val="nil" w:color="auto" w:fill="auto"/>
                <w:rtl w:val="0"/>
                <w:lang w:val="ru-RU"/>
              </w:rPr>
              <w:t xml:space="preserve">. </w:t>
            </w:r>
            <w:r>
              <w:rPr>
                <w:sz w:val="26"/>
                <w:szCs w:val="26"/>
                <w:shd w:val="nil" w:color="auto" w:fill="auto"/>
                <w:rtl w:val="0"/>
                <w:lang w:val="ru-RU"/>
              </w:rPr>
              <w:t>экон</w:t>
            </w:r>
            <w:r>
              <w:rPr>
                <w:sz w:val="26"/>
                <w:szCs w:val="26"/>
                <w:shd w:val="nil" w:color="auto" w:fill="auto"/>
                <w:rtl w:val="0"/>
                <w:lang w:val="ru-RU"/>
              </w:rPr>
              <w:t xml:space="preserve">. </w:t>
            </w:r>
            <w:r>
              <w:rPr>
                <w:sz w:val="26"/>
                <w:szCs w:val="26"/>
                <w:shd w:val="nil" w:color="auto" w:fill="auto"/>
                <w:rtl w:val="0"/>
                <w:lang w:val="ru-RU"/>
              </w:rPr>
              <w:t>наук – кандидат экономических наук</w:t>
            </w:r>
          </w:p>
          <w:p>
            <w:pPr>
              <w:pStyle w:val="List Paragraph"/>
              <w:numPr>
                <w:ilvl w:val="0"/>
                <w:numId w:val="18"/>
              </w:numPr>
              <w:bidi w:val="0"/>
              <w:spacing w:line="240" w:lineRule="auto"/>
              <w:ind w:right="0"/>
              <w:jc w:val="left"/>
              <w:rPr>
                <w:sz w:val="26"/>
                <w:szCs w:val="26"/>
                <w:rtl w:val="0"/>
                <w:lang w:val="ru-RU"/>
              </w:rPr>
            </w:pPr>
            <w:r>
              <w:rPr>
                <w:sz w:val="26"/>
                <w:szCs w:val="26"/>
                <w:shd w:val="nil" w:color="auto" w:fill="auto"/>
                <w:rtl w:val="0"/>
                <w:lang w:val="ru-RU"/>
              </w:rPr>
              <w:t>СНГ –  союз независимых государств</w:t>
            </w:r>
          </w:p>
          <w:p>
            <w:pPr>
              <w:pStyle w:val="List Paragraph"/>
              <w:numPr>
                <w:ilvl w:val="0"/>
                <w:numId w:val="18"/>
              </w:numPr>
              <w:bidi w:val="0"/>
              <w:spacing w:line="240" w:lineRule="auto"/>
              <w:ind w:right="0"/>
              <w:jc w:val="left"/>
              <w:rPr>
                <w:sz w:val="26"/>
                <w:szCs w:val="26"/>
                <w:rtl w:val="0"/>
                <w:lang w:val="ru-RU"/>
              </w:rPr>
            </w:pPr>
            <w:r>
              <w:rPr>
                <w:sz w:val="26"/>
                <w:szCs w:val="26"/>
                <w:shd w:val="nil" w:color="auto" w:fill="auto"/>
                <w:rtl w:val="0"/>
                <w:lang w:val="ru-RU"/>
              </w:rPr>
              <w:t>ВВП  – валовой внутренний продукт</w:t>
            </w:r>
          </w:p>
          <w:p>
            <w:pPr>
              <w:pStyle w:val="List Paragraph"/>
              <w:numPr>
                <w:ilvl w:val="0"/>
                <w:numId w:val="19"/>
              </w:numPr>
              <w:bidi w:val="0"/>
              <w:spacing w:line="240" w:lineRule="auto"/>
              <w:ind w:right="0"/>
              <w:jc w:val="left"/>
              <w:rPr>
                <w:sz w:val="26"/>
                <w:szCs w:val="26"/>
                <w:rtl w:val="0"/>
                <w:lang w:val="ru-RU"/>
              </w:rPr>
            </w:pPr>
            <w:r>
              <w:rPr>
                <w:sz w:val="26"/>
                <w:szCs w:val="26"/>
                <w:shd w:val="nil" w:color="auto" w:fill="auto"/>
                <w:rtl w:val="0"/>
                <w:lang w:val="ru-RU"/>
              </w:rPr>
              <w:t xml:space="preserve">МВФ  </w:t>
            </w:r>
            <w:r>
              <w:rPr>
                <w:sz w:val="26"/>
                <w:szCs w:val="26"/>
                <w:shd w:val="nil" w:color="auto" w:fill="auto"/>
                <w:rtl w:val="0"/>
                <w:lang w:val="ru-RU"/>
              </w:rPr>
              <w:t xml:space="preserve">- </w:t>
            </w:r>
            <w:r>
              <w:rPr>
                <w:sz w:val="26"/>
                <w:szCs w:val="26"/>
                <w:shd w:val="nil" w:color="auto" w:fill="auto"/>
                <w:rtl w:val="0"/>
                <w:lang w:val="ru-RU"/>
              </w:rPr>
              <w:t>международный валютный фонд</w:t>
            </w:r>
          </w:p>
        </w:tc>
      </w:tr>
      <w:tr>
        <w:tblPrEx>
          <w:shd w:val="clear" w:color="auto" w:fill="ced7e7"/>
        </w:tblPrEx>
        <w:trPr>
          <w:trHeight w:val="51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Некоторые правила пунктуации</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w:t>
            </w:r>
            <w:r>
              <w:rPr>
                <w:b w:val="0"/>
                <w:bCs w:val="0"/>
                <w:sz w:val="24"/>
                <w:szCs w:val="24"/>
                <w:shd w:val="nil" w:color="auto" w:fill="auto"/>
                <w:rtl w:val="0"/>
                <w:lang w:val="ru-RU"/>
              </w:rPr>
              <w:t xml:space="preserve">указания </w:t>
              <w:br w:type="textWrapping"/>
              <w:t>стр</w:t>
            </w:r>
            <w:r>
              <w:rPr>
                <w:b w:val="0"/>
                <w:bCs w:val="0"/>
                <w:sz w:val="24"/>
                <w:szCs w:val="24"/>
                <w:shd w:val="nil" w:color="auto" w:fill="auto"/>
                <w:rtl w:val="0"/>
                <w:lang w:val="ru-RU"/>
              </w:rPr>
              <w:t xml:space="preserve">.12-13 </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20"/>
              </w:numPr>
              <w:spacing w:line="240" w:lineRule="auto"/>
              <w:rPr>
                <w:sz w:val="26"/>
                <w:szCs w:val="26"/>
                <w:lang w:val="ru-RU"/>
              </w:rPr>
            </w:pPr>
            <w:r>
              <w:rPr>
                <w:sz w:val="26"/>
                <w:szCs w:val="26"/>
                <w:shd w:val="nil" w:color="auto" w:fill="auto"/>
                <w:rtl w:val="0"/>
                <w:lang w:val="ru-RU"/>
              </w:rPr>
              <w:t xml:space="preserve">Тире – это длинная черта </w:t>
            </w:r>
            <w:r>
              <w:rPr>
                <w:sz w:val="26"/>
                <w:szCs w:val="26"/>
                <w:shd w:val="nil" w:color="auto" w:fill="auto"/>
                <w:rtl w:val="0"/>
                <w:lang w:val="ru-RU"/>
              </w:rPr>
              <w:t>(</w:t>
            </w:r>
            <w:r>
              <w:rPr>
                <w:b w:val="1"/>
                <w:bCs w:val="1"/>
                <w:sz w:val="26"/>
                <w:szCs w:val="26"/>
                <w:shd w:val="nil" w:color="auto" w:fill="auto"/>
                <w:rtl w:val="0"/>
                <w:lang w:val="en-US"/>
              </w:rPr>
              <w:t>Ctrl</w:t>
            </w:r>
            <w:r>
              <w:rPr>
                <w:b w:val="1"/>
                <w:bCs w:val="1"/>
                <w:sz w:val="26"/>
                <w:szCs w:val="26"/>
                <w:shd w:val="nil" w:color="auto" w:fill="auto"/>
                <w:rtl w:val="0"/>
                <w:lang w:val="ru-RU"/>
              </w:rPr>
              <w:t>+</w:t>
            </w:r>
            <w:r>
              <w:rPr>
                <w:b w:val="1"/>
                <w:bCs w:val="1"/>
                <w:sz w:val="26"/>
                <w:szCs w:val="26"/>
                <w:shd w:val="nil" w:color="auto" w:fill="auto"/>
                <w:rtl w:val="0"/>
                <w:lang w:val="en-US"/>
              </w:rPr>
              <w:t>Shift</w:t>
            </w:r>
            <w:r>
              <w:rPr>
                <w:b w:val="1"/>
                <w:bCs w:val="1"/>
                <w:sz w:val="26"/>
                <w:szCs w:val="26"/>
                <w:shd w:val="nil" w:color="auto" w:fill="auto"/>
                <w:rtl w:val="0"/>
                <w:lang w:val="ru-RU"/>
              </w:rPr>
              <w:t>+-</w:t>
            </w:r>
            <w:r>
              <w:rPr>
                <w:sz w:val="26"/>
                <w:szCs w:val="26"/>
                <w:shd w:val="nil" w:color="auto" w:fill="auto"/>
                <w:rtl w:val="0"/>
                <w:lang w:val="ru-RU"/>
              </w:rPr>
              <w:t xml:space="preserve">). </w:t>
            </w:r>
            <w:r>
              <w:rPr>
                <w:sz w:val="26"/>
                <w:szCs w:val="26"/>
                <w:shd w:val="nil" w:color="auto" w:fill="auto"/>
                <w:rtl w:val="0"/>
                <w:lang w:val="ru-RU"/>
              </w:rPr>
              <w:t xml:space="preserve">Используется для обозначения пространственных пределов </w:t>
            </w:r>
            <w:r>
              <w:rPr>
                <w:sz w:val="26"/>
                <w:szCs w:val="26"/>
                <w:shd w:val="nil" w:color="auto" w:fill="auto"/>
                <w:rtl w:val="0"/>
                <w:lang w:val="ru-RU"/>
              </w:rPr>
              <w:t>(</w:t>
            </w:r>
            <w:r>
              <w:rPr>
                <w:sz w:val="26"/>
                <w:szCs w:val="26"/>
                <w:shd w:val="nil" w:color="auto" w:fill="auto"/>
                <w:rtl w:val="0"/>
                <w:lang w:val="ru-RU"/>
              </w:rPr>
              <w:t>Москва – Минск</w:t>
            </w:r>
            <w:r>
              <w:rPr>
                <w:sz w:val="26"/>
                <w:szCs w:val="26"/>
                <w:shd w:val="nil" w:color="auto" w:fill="auto"/>
                <w:rtl w:val="0"/>
                <w:lang w:val="ru-RU"/>
              </w:rPr>
              <w:t xml:space="preserve">), </w:t>
            </w:r>
            <w:r>
              <w:rPr>
                <w:sz w:val="26"/>
                <w:szCs w:val="26"/>
                <w:shd w:val="nil" w:color="auto" w:fill="auto"/>
                <w:rtl w:val="0"/>
                <w:lang w:val="ru-RU"/>
              </w:rPr>
              <w:t xml:space="preserve">отрезков времени </w:t>
            </w:r>
            <w:r>
              <w:rPr>
                <w:sz w:val="26"/>
                <w:szCs w:val="26"/>
                <w:shd w:val="nil" w:color="auto" w:fill="auto"/>
                <w:rtl w:val="0"/>
                <w:lang w:val="ru-RU"/>
              </w:rPr>
              <w:t>(</w:t>
            </w:r>
            <w:r>
              <w:rPr>
                <w:sz w:val="26"/>
                <w:szCs w:val="26"/>
                <w:shd w:val="nil" w:color="auto" w:fill="auto"/>
                <w:rtl w:val="0"/>
                <w:lang w:val="ru-RU"/>
              </w:rPr>
              <w:t>отчет за октябрь – ноябрь</w:t>
            </w:r>
            <w:r>
              <w:rPr>
                <w:sz w:val="26"/>
                <w:szCs w:val="26"/>
                <w:shd w:val="nil" w:color="auto" w:fill="auto"/>
                <w:rtl w:val="0"/>
                <w:lang w:val="ru-RU"/>
              </w:rPr>
              <w:t xml:space="preserve">) </w:t>
            </w:r>
            <w:r>
              <w:rPr>
                <w:sz w:val="26"/>
                <w:szCs w:val="26"/>
                <w:shd w:val="nil" w:color="auto" w:fill="auto"/>
                <w:rtl w:val="0"/>
                <w:lang w:val="ru-RU"/>
              </w:rPr>
              <w:t>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w:t>
            </w:r>
          </w:p>
          <w:p>
            <w:pPr>
              <w:pStyle w:val="Normal.0"/>
              <w:numPr>
                <w:ilvl w:val="0"/>
                <w:numId w:val="20"/>
              </w:numPr>
              <w:bidi w:val="0"/>
              <w:spacing w:line="240" w:lineRule="auto"/>
              <w:ind w:right="0"/>
              <w:jc w:val="left"/>
              <w:rPr>
                <w:sz w:val="26"/>
                <w:szCs w:val="26"/>
                <w:rtl w:val="0"/>
                <w:lang w:val="ru-RU"/>
              </w:rPr>
            </w:pPr>
            <w:r>
              <w:rPr>
                <w:sz w:val="26"/>
                <w:szCs w:val="26"/>
                <w:shd w:val="nil" w:color="auto" w:fill="auto"/>
                <w:rtl w:val="0"/>
                <w:lang w:val="ru-RU"/>
              </w:rPr>
              <w:t>Дефис – короткая черта</w:t>
            </w:r>
            <w:r>
              <w:rPr>
                <w:sz w:val="26"/>
                <w:szCs w:val="26"/>
                <w:shd w:val="nil" w:color="auto" w:fill="auto"/>
                <w:rtl w:val="0"/>
                <w:lang w:val="ru-RU"/>
              </w:rPr>
              <w:t xml:space="preserve">, </w:t>
            </w:r>
            <w:r>
              <w:rPr>
                <w:sz w:val="26"/>
                <w:szCs w:val="26"/>
                <w:shd w:val="nil" w:color="auto" w:fill="auto"/>
                <w:rtl w:val="0"/>
                <w:lang w:val="ru-RU"/>
              </w:rPr>
              <w:t xml:space="preserve">пишется слитно с соединенными словами </w:t>
            </w:r>
            <w:r>
              <w:rPr>
                <w:sz w:val="26"/>
                <w:szCs w:val="26"/>
                <w:shd w:val="nil" w:color="auto" w:fill="auto"/>
                <w:rtl w:val="0"/>
                <w:lang w:val="ru-RU"/>
              </w:rPr>
              <w:t>(</w:t>
            </w:r>
            <w:r>
              <w:rPr>
                <w:sz w:val="26"/>
                <w:szCs w:val="26"/>
                <w:shd w:val="nil" w:color="auto" w:fill="auto"/>
                <w:rtl w:val="0"/>
                <w:lang w:val="ru-RU"/>
              </w:rPr>
              <w:t>во</w:t>
            </w:r>
            <w:r>
              <w:rPr>
                <w:sz w:val="26"/>
                <w:szCs w:val="26"/>
                <w:shd w:val="nil" w:color="auto" w:fill="auto"/>
                <w:rtl w:val="0"/>
                <w:lang w:val="ru-RU"/>
              </w:rPr>
              <w:t>-</w:t>
            </w:r>
            <w:r>
              <w:rPr>
                <w:sz w:val="26"/>
                <w:szCs w:val="26"/>
                <w:shd w:val="nil" w:color="auto" w:fill="auto"/>
                <w:rtl w:val="0"/>
                <w:lang w:val="ru-RU"/>
              </w:rPr>
              <w:t>первых</w:t>
            </w:r>
            <w:r>
              <w:rPr>
                <w:sz w:val="26"/>
                <w:szCs w:val="26"/>
                <w:shd w:val="nil" w:color="auto" w:fill="auto"/>
                <w:rtl w:val="0"/>
                <w:lang w:val="ru-RU"/>
              </w:rPr>
              <w:t xml:space="preserve">, </w:t>
            </w:r>
            <w:r>
              <w:rPr>
                <w:sz w:val="26"/>
                <w:szCs w:val="26"/>
                <w:shd w:val="nil" w:color="auto" w:fill="auto"/>
                <w:rtl w:val="0"/>
                <w:lang w:val="ru-RU"/>
              </w:rPr>
              <w:t>что</w:t>
            </w:r>
            <w:r>
              <w:rPr>
                <w:sz w:val="26"/>
                <w:szCs w:val="26"/>
                <w:shd w:val="nil" w:color="auto" w:fill="auto"/>
                <w:rtl w:val="0"/>
                <w:lang w:val="ru-RU"/>
              </w:rPr>
              <w:t>-</w:t>
            </w:r>
            <w:r>
              <w:rPr>
                <w:sz w:val="26"/>
                <w:szCs w:val="26"/>
                <w:shd w:val="nil" w:color="auto" w:fill="auto"/>
                <w:rtl w:val="0"/>
                <w:lang w:val="ru-RU"/>
              </w:rPr>
              <w:t>либо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w:t>
            </w:r>
          </w:p>
          <w:p>
            <w:pPr>
              <w:pStyle w:val="Normal.0"/>
              <w:spacing w:line="240" w:lineRule="auto"/>
              <w:ind w:firstLine="0"/>
              <w:rPr>
                <w:sz w:val="26"/>
                <w:szCs w:val="26"/>
                <w:shd w:val="nil" w:color="auto" w:fill="auto"/>
                <w:lang w:val="ru-RU"/>
              </w:rPr>
            </w:pPr>
          </w:p>
          <w:p>
            <w:pPr>
              <w:pStyle w:val="Normal.0"/>
              <w:numPr>
                <w:ilvl w:val="0"/>
                <w:numId w:val="20"/>
              </w:numPr>
              <w:bidi w:val="0"/>
              <w:spacing w:line="240" w:lineRule="auto"/>
              <w:ind w:right="0"/>
              <w:jc w:val="left"/>
              <w:rPr>
                <w:sz w:val="26"/>
                <w:szCs w:val="26"/>
                <w:rtl w:val="0"/>
                <w:lang w:val="ru-RU"/>
              </w:rPr>
            </w:pPr>
            <w:r>
              <w:rPr>
                <w:sz w:val="26"/>
                <w:szCs w:val="26"/>
                <w:shd w:val="nil" w:color="auto" w:fill="auto"/>
                <w:rtl w:val="0"/>
                <w:lang w:val="ru-RU"/>
              </w:rPr>
              <w:t xml:space="preserve">В тексте </w:t>
            </w:r>
            <w:r>
              <w:rPr>
                <w:sz w:val="26"/>
                <w:szCs w:val="26"/>
                <w:shd w:val="nil" w:color="auto" w:fill="auto"/>
                <w:rtl w:val="0"/>
                <w:lang w:val="ru-RU"/>
              </w:rPr>
              <w:t>(</w:t>
            </w:r>
            <w:r>
              <w:rPr>
                <w:sz w:val="26"/>
                <w:szCs w:val="26"/>
                <w:shd w:val="nil" w:color="auto" w:fill="auto"/>
                <w:rtl w:val="0"/>
                <w:lang w:val="ru-RU"/>
              </w:rPr>
              <w:t>кроме формул</w:t>
            </w:r>
            <w:r>
              <w:rPr>
                <w:sz w:val="26"/>
                <w:szCs w:val="26"/>
                <w:shd w:val="nil" w:color="auto" w:fill="auto"/>
                <w:rtl w:val="0"/>
                <w:lang w:val="ru-RU"/>
              </w:rPr>
              <w:t xml:space="preserve">, </w:t>
            </w:r>
            <w:r>
              <w:rPr>
                <w:sz w:val="26"/>
                <w:szCs w:val="26"/>
                <w:shd w:val="nil" w:color="auto" w:fill="auto"/>
                <w:rtl w:val="0"/>
                <w:lang w:val="ru-RU"/>
              </w:rPr>
              <w:t>таблиц</w:t>
            </w:r>
            <w:r>
              <w:rPr>
                <w:sz w:val="26"/>
                <w:szCs w:val="26"/>
                <w:shd w:val="nil" w:color="auto" w:fill="auto"/>
                <w:rtl w:val="0"/>
                <w:lang w:val="ru-RU"/>
              </w:rPr>
              <w:t xml:space="preserve">, </w:t>
            </w:r>
            <w:r>
              <w:rPr>
                <w:sz w:val="26"/>
                <w:szCs w:val="26"/>
                <w:shd w:val="nil" w:color="auto" w:fill="auto"/>
                <w:rtl w:val="0"/>
                <w:lang w:val="ru-RU"/>
              </w:rPr>
              <w:t>рисунков</w:t>
            </w:r>
            <w:r>
              <w:rPr>
                <w:sz w:val="26"/>
                <w:szCs w:val="26"/>
                <w:shd w:val="nil" w:color="auto" w:fill="auto"/>
                <w:rtl w:val="0"/>
                <w:lang w:val="ru-RU"/>
              </w:rPr>
              <w:t xml:space="preserve">) </w:t>
            </w:r>
            <w:r>
              <w:rPr>
                <w:sz w:val="26"/>
                <w:szCs w:val="26"/>
                <w:shd w:val="nil" w:color="auto" w:fill="auto"/>
                <w:rtl w:val="0"/>
                <w:lang w:val="ru-RU"/>
              </w:rPr>
              <w:t xml:space="preserve">не допускается использование математических знаков </w:t>
            </w:r>
            <w:r>
              <w:rPr>
                <w:sz w:val="26"/>
                <w:szCs w:val="26"/>
                <w:shd w:val="nil" w:color="auto" w:fill="auto"/>
                <w:rtl w:val="0"/>
                <w:lang w:val="ru-RU"/>
              </w:rPr>
              <w:t xml:space="preserve">(-), (+), (&gt;), (&lt;), (=), (%). </w:t>
            </w:r>
            <w:r>
              <w:rPr>
                <w:sz w:val="26"/>
                <w:szCs w:val="26"/>
                <w:shd w:val="nil" w:color="auto" w:fill="auto"/>
                <w:rtl w:val="0"/>
                <w:lang w:val="ru-RU"/>
              </w:rPr>
              <w:t>Следует писать словами</w:t>
            </w:r>
            <w:r>
              <w:rPr>
                <w:sz w:val="26"/>
                <w:szCs w:val="26"/>
                <w:shd w:val="nil" w:color="auto" w:fill="auto"/>
                <w:rtl w:val="0"/>
                <w:lang w:val="ru-RU"/>
              </w:rPr>
              <w:t xml:space="preserve">: </w:t>
            </w:r>
            <w:r>
              <w:rPr>
                <w:sz w:val="26"/>
                <w:szCs w:val="26"/>
                <w:shd w:val="nil" w:color="auto" w:fill="auto"/>
                <w:rtl w:val="0"/>
                <w:lang w:val="ru-RU"/>
              </w:rPr>
              <w:t>минус</w:t>
            </w:r>
            <w:r>
              <w:rPr>
                <w:sz w:val="26"/>
                <w:szCs w:val="26"/>
                <w:shd w:val="nil" w:color="auto" w:fill="auto"/>
                <w:rtl w:val="0"/>
                <w:lang w:val="ru-RU"/>
              </w:rPr>
              <w:t xml:space="preserve">, </w:t>
            </w:r>
            <w:r>
              <w:rPr>
                <w:sz w:val="26"/>
                <w:szCs w:val="26"/>
                <w:shd w:val="nil" w:color="auto" w:fill="auto"/>
                <w:rtl w:val="0"/>
                <w:lang w:val="ru-RU"/>
              </w:rPr>
              <w:t>плюс</w:t>
            </w:r>
            <w:r>
              <w:rPr>
                <w:sz w:val="26"/>
                <w:szCs w:val="26"/>
                <w:shd w:val="nil" w:color="auto" w:fill="auto"/>
                <w:rtl w:val="0"/>
                <w:lang w:val="ru-RU"/>
              </w:rPr>
              <w:t xml:space="preserve">, </w:t>
            </w:r>
            <w:r>
              <w:rPr>
                <w:sz w:val="26"/>
                <w:szCs w:val="26"/>
                <w:shd w:val="nil" w:color="auto" w:fill="auto"/>
                <w:rtl w:val="0"/>
                <w:lang w:val="ru-RU"/>
              </w:rPr>
              <w:t>больше</w:t>
            </w:r>
            <w:r>
              <w:rPr>
                <w:sz w:val="26"/>
                <w:szCs w:val="26"/>
                <w:shd w:val="nil" w:color="auto" w:fill="auto"/>
                <w:rtl w:val="0"/>
                <w:lang w:val="ru-RU"/>
              </w:rPr>
              <w:t xml:space="preserve">, </w:t>
            </w:r>
            <w:r>
              <w:rPr>
                <w:sz w:val="26"/>
                <w:szCs w:val="26"/>
                <w:shd w:val="nil" w:color="auto" w:fill="auto"/>
                <w:rtl w:val="0"/>
                <w:lang w:val="ru-RU"/>
              </w:rPr>
              <w:t>меньше</w:t>
            </w:r>
            <w:r>
              <w:rPr>
                <w:sz w:val="26"/>
                <w:szCs w:val="26"/>
                <w:shd w:val="nil" w:color="auto" w:fill="auto"/>
                <w:rtl w:val="0"/>
                <w:lang w:val="ru-RU"/>
              </w:rPr>
              <w:t xml:space="preserve">, </w:t>
            </w:r>
            <w:r>
              <w:rPr>
                <w:sz w:val="26"/>
                <w:szCs w:val="26"/>
                <w:shd w:val="nil" w:color="auto" w:fill="auto"/>
                <w:rtl w:val="0"/>
                <w:lang w:val="ru-RU"/>
              </w:rPr>
              <w:t>равно</w:t>
            </w:r>
            <w:r>
              <w:rPr>
                <w:sz w:val="26"/>
                <w:szCs w:val="26"/>
                <w:shd w:val="nil" w:color="auto" w:fill="auto"/>
                <w:rtl w:val="0"/>
                <w:lang w:val="ru-RU"/>
              </w:rPr>
              <w:t xml:space="preserve">, </w:t>
            </w:r>
            <w:r>
              <w:rPr>
                <w:sz w:val="26"/>
                <w:szCs w:val="26"/>
                <w:shd w:val="nil" w:color="auto" w:fill="auto"/>
                <w:rtl w:val="0"/>
                <w:lang w:val="ru-RU"/>
              </w:rPr>
              <w:t>процент и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 xml:space="preserve">. </w:t>
            </w:r>
          </w:p>
          <w:p>
            <w:pPr>
              <w:pStyle w:val="Normal.0"/>
              <w:numPr>
                <w:ilvl w:val="0"/>
                <w:numId w:val="20"/>
              </w:numPr>
              <w:bidi w:val="0"/>
              <w:spacing w:line="240" w:lineRule="auto"/>
              <w:ind w:right="0"/>
              <w:jc w:val="left"/>
              <w:rPr>
                <w:i w:val="1"/>
                <w:iCs w:val="1"/>
                <w:sz w:val="26"/>
                <w:szCs w:val="26"/>
                <w:rtl w:val="0"/>
                <w:lang w:val="ru-RU"/>
              </w:rPr>
            </w:pPr>
            <w:r>
              <w:rPr>
                <w:i w:val="1"/>
                <w:iCs w:val="1"/>
                <w:sz w:val="26"/>
                <w:szCs w:val="26"/>
                <w:shd w:val="nil" w:color="auto" w:fill="auto"/>
                <w:rtl w:val="0"/>
                <w:lang w:val="ru-RU"/>
              </w:rPr>
              <w:t>Внимание</w:t>
            </w:r>
            <w:r>
              <w:rPr>
                <w:i w:val="1"/>
                <w:iCs w:val="1"/>
                <w:sz w:val="26"/>
                <w:szCs w:val="26"/>
                <w:shd w:val="nil" w:color="auto" w:fill="auto"/>
                <w:rtl w:val="0"/>
                <w:lang w:val="ru-RU"/>
              </w:rPr>
              <w:t xml:space="preserve">!!! </w:t>
            </w:r>
            <w:r>
              <w:rPr>
                <w:i w:val="1"/>
                <w:iCs w:val="1"/>
                <w:sz w:val="26"/>
                <w:szCs w:val="26"/>
                <w:shd w:val="nil" w:color="auto" w:fill="auto"/>
                <w:rtl w:val="0"/>
                <w:lang w:val="ru-RU"/>
              </w:rPr>
              <w:t xml:space="preserve">При использовании цифровых значений по тексту можно использовать знак </w:t>
            </w:r>
            <w:r>
              <w:rPr>
                <w:i w:val="1"/>
                <w:iCs w:val="1"/>
                <w:sz w:val="26"/>
                <w:szCs w:val="26"/>
                <w:shd w:val="nil" w:color="auto" w:fill="auto"/>
                <w:rtl w:val="0"/>
                <w:lang w:val="ru-RU"/>
              </w:rPr>
              <w:t xml:space="preserve">% -  </w:t>
            </w:r>
            <w:r>
              <w:rPr>
                <w:i w:val="1"/>
                <w:iCs w:val="1"/>
                <w:sz w:val="26"/>
                <w:szCs w:val="26"/>
                <w:shd w:val="nil" w:color="auto" w:fill="auto"/>
                <w:rtl w:val="0"/>
                <w:lang w:val="ru-RU"/>
              </w:rPr>
              <w:t>и писать</w:t>
            </w:r>
            <w:r>
              <w:rPr>
                <w:i w:val="1"/>
                <w:iCs w:val="1"/>
                <w:sz w:val="26"/>
                <w:szCs w:val="26"/>
                <w:shd w:val="nil" w:color="auto" w:fill="auto"/>
                <w:rtl w:val="0"/>
                <w:lang w:val="ru-RU"/>
              </w:rPr>
              <w:t xml:space="preserve">, </w:t>
            </w:r>
            <w:r>
              <w:rPr>
                <w:i w:val="1"/>
                <w:iCs w:val="1"/>
                <w:sz w:val="26"/>
                <w:szCs w:val="26"/>
                <w:shd w:val="nil" w:color="auto" w:fill="auto"/>
                <w:rtl w:val="0"/>
                <w:lang w:val="ru-RU"/>
              </w:rPr>
              <w:t>например</w:t>
            </w:r>
            <w:r>
              <w:rPr>
                <w:i w:val="1"/>
                <w:iCs w:val="1"/>
                <w:sz w:val="26"/>
                <w:szCs w:val="26"/>
                <w:shd w:val="nil" w:color="auto" w:fill="auto"/>
                <w:rtl w:val="0"/>
                <w:lang w:val="ru-RU"/>
              </w:rPr>
              <w:t>,  25%</w:t>
            </w:r>
          </w:p>
          <w:p>
            <w:pPr>
              <w:pStyle w:val="List Paragraph"/>
              <w:numPr>
                <w:ilvl w:val="0"/>
                <w:numId w:val="21"/>
              </w:numPr>
              <w:bidi w:val="0"/>
              <w:spacing w:line="240" w:lineRule="auto"/>
              <w:ind w:right="0"/>
              <w:jc w:val="left"/>
              <w:rPr>
                <w:sz w:val="26"/>
                <w:szCs w:val="26"/>
                <w:rtl w:val="0"/>
                <w:lang w:val="ru-RU"/>
              </w:rPr>
            </w:pPr>
            <w:r>
              <w:rPr>
                <w:sz w:val="26"/>
                <w:szCs w:val="26"/>
                <w:shd w:val="nil" w:color="auto" w:fill="auto"/>
                <w:rtl w:val="0"/>
                <w:lang w:val="ru-RU"/>
              </w:rPr>
              <w:t xml:space="preserve">Надо писать – в </w:t>
            </w:r>
            <w:r>
              <w:rPr>
                <w:sz w:val="26"/>
                <w:szCs w:val="26"/>
                <w:shd w:val="nil" w:color="auto" w:fill="auto"/>
                <w:rtl w:val="0"/>
                <w:lang w:val="ru-RU"/>
              </w:rPr>
              <w:t xml:space="preserve">2016 </w:t>
            </w:r>
            <w:r>
              <w:rPr>
                <w:sz w:val="26"/>
                <w:szCs w:val="26"/>
                <w:shd w:val="nil" w:color="auto" w:fill="auto"/>
                <w:rtl w:val="0"/>
                <w:lang w:val="ru-RU"/>
              </w:rPr>
              <w:t>году</w:t>
            </w:r>
            <w:r>
              <w:rPr>
                <w:sz w:val="26"/>
                <w:szCs w:val="26"/>
                <w:shd w:val="nil" w:color="auto" w:fill="auto"/>
                <w:rtl w:val="0"/>
                <w:lang w:val="ru-RU"/>
              </w:rPr>
              <w:t xml:space="preserve">, </w:t>
            </w:r>
            <w:r>
              <w:rPr>
                <w:sz w:val="26"/>
                <w:szCs w:val="26"/>
                <w:shd w:val="nil" w:color="auto" w:fill="auto"/>
                <w:rtl w:val="0"/>
                <w:lang w:val="ru-RU"/>
              </w:rPr>
              <w:t xml:space="preserve">неправильно писать  – в </w:t>
            </w:r>
            <w:r>
              <w:rPr>
                <w:sz w:val="26"/>
                <w:szCs w:val="26"/>
                <w:shd w:val="nil" w:color="auto" w:fill="auto"/>
                <w:rtl w:val="0"/>
                <w:lang w:val="ru-RU"/>
              </w:rPr>
              <w:t>2016</w:t>
            </w:r>
            <w:r>
              <w:rPr>
                <w:b w:val="1"/>
                <w:bCs w:val="1"/>
                <w:sz w:val="26"/>
                <w:szCs w:val="26"/>
                <w:shd w:val="nil" w:color="auto" w:fill="auto"/>
                <w:rtl w:val="0"/>
                <w:lang w:val="ru-RU"/>
              </w:rPr>
              <w:t>-</w:t>
            </w:r>
            <w:r>
              <w:rPr>
                <w:b w:val="1"/>
                <w:bCs w:val="1"/>
                <w:sz w:val="26"/>
                <w:szCs w:val="26"/>
                <w:shd w:val="nil" w:color="auto" w:fill="auto"/>
                <w:rtl w:val="0"/>
                <w:lang w:val="ru-RU"/>
              </w:rPr>
              <w:t>м</w:t>
            </w:r>
            <w:r>
              <w:rPr>
                <w:sz w:val="26"/>
                <w:szCs w:val="26"/>
                <w:shd w:val="nil" w:color="auto" w:fill="auto"/>
                <w:rtl w:val="0"/>
                <w:lang w:val="ru-RU"/>
              </w:rPr>
              <w:t xml:space="preserve"> году</w:t>
            </w:r>
          </w:p>
        </w:tc>
      </w:tr>
      <w:tr>
        <w:tblPrEx>
          <w:shd w:val="clear" w:color="auto" w:fill="ced7e7"/>
        </w:tblPrEx>
        <w:trPr>
          <w:trHeight w:val="383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jc w:val="both"/>
              <w:rPr>
                <w:b w:val="1"/>
                <w:bCs w:val="1"/>
                <w:sz w:val="26"/>
                <w:szCs w:val="26"/>
                <w:shd w:val="nil" w:color="auto" w:fill="auto"/>
              </w:rPr>
            </w:pPr>
            <w:r>
              <w:rPr>
                <w:b w:val="1"/>
                <w:bCs w:val="1"/>
                <w:sz w:val="26"/>
                <w:szCs w:val="26"/>
                <w:shd w:val="nil" w:color="auto" w:fill="auto"/>
                <w:rtl w:val="0"/>
                <w:lang w:val="ru-RU"/>
              </w:rPr>
              <w:t>Список использованных источников и ссылки на них</w:t>
            </w:r>
          </w:p>
          <w:p>
            <w:pPr>
              <w:pStyle w:val="Normal.0"/>
              <w:bidi w:val="0"/>
              <w:spacing w:line="240" w:lineRule="auto"/>
              <w:ind w:left="0" w:right="0" w:firstLine="0"/>
              <w:jc w:val="right"/>
              <w:rPr>
                <w:rtl w:val="0"/>
              </w:rPr>
            </w:pPr>
            <w:r>
              <w:rPr>
                <w:sz w:val="24"/>
                <w:szCs w:val="24"/>
                <w:shd w:val="nil" w:color="auto" w:fill="auto"/>
                <w:rtl w:val="0"/>
                <w:lang w:val="ru-RU"/>
              </w:rPr>
              <w:t>Метод</w:t>
            </w:r>
            <w:r>
              <w:rPr>
                <w:sz w:val="24"/>
                <w:szCs w:val="24"/>
                <w:shd w:val="nil" w:color="auto" w:fill="auto"/>
                <w:rtl w:val="0"/>
                <w:lang w:val="ru-RU"/>
              </w:rPr>
              <w:t xml:space="preserve">. </w:t>
            </w:r>
            <w:r>
              <w:rPr>
                <w:sz w:val="24"/>
                <w:szCs w:val="24"/>
                <w:shd w:val="nil" w:color="auto" w:fill="auto"/>
                <w:rtl w:val="0"/>
                <w:lang w:val="ru-RU"/>
              </w:rPr>
              <w:t>указания стр</w:t>
            </w:r>
            <w:r>
              <w:rPr>
                <w:sz w:val="24"/>
                <w:szCs w:val="24"/>
                <w:shd w:val="nil" w:color="auto" w:fill="auto"/>
                <w:rtl w:val="0"/>
                <w:lang w:val="ru-RU"/>
              </w:rPr>
              <w:t>.11</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22"/>
              </w:numPr>
              <w:spacing w:line="240" w:lineRule="auto"/>
              <w:rPr>
                <w:sz w:val="26"/>
                <w:szCs w:val="26"/>
                <w:lang w:val="ru-RU"/>
              </w:rPr>
            </w:pPr>
            <w:r>
              <w:rPr>
                <w:sz w:val="26"/>
                <w:szCs w:val="26"/>
                <w:shd w:val="nil" w:color="auto" w:fill="auto"/>
                <w:rtl w:val="0"/>
                <w:lang w:val="ru-RU"/>
              </w:rPr>
              <w:t>Источники располагать в порядке появления ссылок на них в тексте работы или в алфавитном порядке</w:t>
            </w:r>
            <w:r>
              <w:rPr>
                <w:sz w:val="26"/>
                <w:szCs w:val="26"/>
                <w:shd w:val="nil" w:color="auto" w:fill="auto"/>
                <w:rtl w:val="0"/>
                <w:lang w:val="ru-RU"/>
              </w:rPr>
              <w:t xml:space="preserve">. </w:t>
            </w:r>
            <w:r>
              <w:rPr>
                <w:sz w:val="26"/>
                <w:szCs w:val="26"/>
                <w:shd w:val="nil" w:color="auto" w:fill="auto"/>
                <w:rtl w:val="0"/>
                <w:lang w:val="ru-RU"/>
              </w:rPr>
              <w:t xml:space="preserve">Количество – не менее </w:t>
            </w:r>
            <w:r>
              <w:rPr>
                <w:sz w:val="26"/>
                <w:szCs w:val="26"/>
                <w:shd w:val="nil" w:color="auto" w:fill="auto"/>
                <w:rtl w:val="0"/>
                <w:lang w:val="en-US"/>
              </w:rPr>
              <w:t>3</w:t>
            </w:r>
            <w:r>
              <w:rPr>
                <w:sz w:val="26"/>
                <w:szCs w:val="26"/>
                <w:shd w:val="nil" w:color="auto" w:fill="auto"/>
                <w:rtl w:val="0"/>
                <w:lang w:val="ru-RU"/>
              </w:rPr>
              <w:t>0</w:t>
            </w:r>
          </w:p>
          <w:p>
            <w:pPr>
              <w:pStyle w:val="Normal.0"/>
              <w:numPr>
                <w:ilvl w:val="0"/>
                <w:numId w:val="22"/>
              </w:numPr>
              <w:bidi w:val="0"/>
              <w:spacing w:line="240" w:lineRule="auto"/>
              <w:ind w:right="0"/>
              <w:jc w:val="left"/>
              <w:rPr>
                <w:sz w:val="26"/>
                <w:szCs w:val="26"/>
                <w:rtl w:val="0"/>
                <w:lang w:val="ru-RU"/>
              </w:rPr>
            </w:pPr>
            <w:r>
              <w:rPr>
                <w:sz w:val="26"/>
                <w:szCs w:val="26"/>
                <w:shd w:val="nil" w:color="auto" w:fill="auto"/>
                <w:rtl w:val="0"/>
                <w:lang w:val="ru-RU"/>
              </w:rPr>
              <w:t>По тексту работы должны быть ссылки на все указанные источники</w:t>
            </w:r>
            <w:r>
              <w:rPr>
                <w:sz w:val="26"/>
                <w:szCs w:val="26"/>
                <w:shd w:val="nil" w:color="auto" w:fill="auto"/>
                <w:rtl w:val="0"/>
                <w:lang w:val="ru-RU"/>
              </w:rPr>
              <w:t>.</w:t>
            </w:r>
          </w:p>
          <w:p>
            <w:pPr>
              <w:pStyle w:val="Normal.0"/>
              <w:numPr>
                <w:ilvl w:val="0"/>
                <w:numId w:val="22"/>
              </w:numPr>
              <w:bidi w:val="0"/>
              <w:spacing w:line="240" w:lineRule="auto"/>
              <w:ind w:right="0"/>
              <w:jc w:val="left"/>
              <w:rPr>
                <w:sz w:val="26"/>
                <w:szCs w:val="26"/>
                <w:rtl w:val="0"/>
                <w:lang w:val="ru-RU"/>
              </w:rPr>
            </w:pPr>
            <w:r>
              <w:rPr>
                <w:sz w:val="26"/>
                <w:szCs w:val="26"/>
                <w:shd w:val="nil" w:color="auto" w:fill="auto"/>
                <w:rtl w:val="0"/>
                <w:lang w:val="ru-RU"/>
              </w:rPr>
              <w:t>Образец ссылки «</w:t>
            </w:r>
            <w:r>
              <w:rPr>
                <w:b w:val="1"/>
                <w:bCs w:val="1"/>
                <w:sz w:val="26"/>
                <w:szCs w:val="26"/>
                <w:shd w:val="nil" w:color="auto" w:fill="auto"/>
                <w:rtl w:val="0"/>
                <w:lang w:val="ru-RU"/>
              </w:rPr>
              <w:t xml:space="preserve">………рост прибыли </w:t>
            </w:r>
            <w:r>
              <w:rPr>
                <w:b w:val="1"/>
                <w:bCs w:val="1"/>
                <w:sz w:val="26"/>
                <w:szCs w:val="26"/>
                <w:shd w:val="nil" w:color="auto" w:fill="auto"/>
                <w:rtl w:val="0"/>
                <w:lang w:val="ru-RU"/>
              </w:rPr>
              <w:t xml:space="preserve">[2, </w:t>
            </w:r>
            <w:r>
              <w:rPr>
                <w:b w:val="1"/>
                <w:bCs w:val="1"/>
                <w:sz w:val="26"/>
                <w:szCs w:val="26"/>
                <w:shd w:val="nil" w:color="auto" w:fill="auto"/>
                <w:rtl w:val="0"/>
                <w:lang w:val="ru-RU"/>
              </w:rPr>
              <w:t>с</w:t>
            </w:r>
            <w:r>
              <w:rPr>
                <w:b w:val="1"/>
                <w:bCs w:val="1"/>
                <w:sz w:val="26"/>
                <w:szCs w:val="26"/>
                <w:shd w:val="nil" w:color="auto" w:fill="auto"/>
                <w:rtl w:val="0"/>
                <w:lang w:val="ru-RU"/>
              </w:rPr>
              <w:t>.17].</w:t>
            </w:r>
            <w:r>
              <w:rPr>
                <w:sz w:val="26"/>
                <w:szCs w:val="26"/>
                <w:shd w:val="nil" w:color="auto" w:fill="auto"/>
                <w:rtl w:val="0"/>
                <w:lang w:val="ru-RU"/>
              </w:rPr>
              <w:t xml:space="preserve">» </w:t>
            </w:r>
            <w:r>
              <w:rPr>
                <w:i w:val="1"/>
                <w:iCs w:val="1"/>
                <w:sz w:val="26"/>
                <w:szCs w:val="26"/>
                <w:shd w:val="nil" w:color="auto" w:fill="auto"/>
                <w:rtl w:val="0"/>
                <w:lang w:val="ru-RU"/>
              </w:rPr>
              <w:t xml:space="preserve">(!!! </w:t>
            </w:r>
            <w:r>
              <w:rPr>
                <w:i w:val="1"/>
                <w:iCs w:val="1"/>
                <w:sz w:val="26"/>
                <w:szCs w:val="26"/>
                <w:shd w:val="nil" w:color="auto" w:fill="auto"/>
                <w:rtl w:val="0"/>
                <w:lang w:val="ru-RU"/>
              </w:rPr>
              <w:t>Точка в конце</w:t>
            </w:r>
            <w:r>
              <w:rPr>
                <w:i w:val="1"/>
                <w:iCs w:val="1"/>
                <w:sz w:val="26"/>
                <w:szCs w:val="26"/>
                <w:shd w:val="nil" w:color="auto" w:fill="auto"/>
                <w:rtl w:val="0"/>
                <w:lang w:val="ru-RU"/>
              </w:rPr>
              <w:t xml:space="preserve">, </w:t>
            </w:r>
            <w:r>
              <w:rPr>
                <w:i w:val="1"/>
                <w:iCs w:val="1"/>
                <w:sz w:val="26"/>
                <w:szCs w:val="26"/>
                <w:shd w:val="nil" w:color="auto" w:fill="auto"/>
                <w:rtl w:val="0"/>
                <w:lang w:val="ru-RU"/>
              </w:rPr>
              <w:t xml:space="preserve">после ссылки </w:t>
            </w:r>
            <w:r>
              <w:rPr>
                <w:i w:val="1"/>
                <w:iCs w:val="1"/>
                <w:sz w:val="26"/>
                <w:szCs w:val="26"/>
                <w:shd w:val="nil" w:color="auto" w:fill="auto"/>
                <w:rtl w:val="0"/>
                <w:lang w:val="ru-RU"/>
              </w:rPr>
              <w:t>!!!)</w:t>
            </w:r>
          </w:p>
          <w:p>
            <w:pPr>
              <w:pStyle w:val="Normal.0"/>
              <w:numPr>
                <w:ilvl w:val="0"/>
                <w:numId w:val="23"/>
              </w:numPr>
              <w:bidi w:val="0"/>
              <w:spacing w:line="240" w:lineRule="auto"/>
              <w:ind w:right="0"/>
              <w:jc w:val="left"/>
              <w:rPr>
                <w:sz w:val="26"/>
                <w:szCs w:val="26"/>
                <w:rtl w:val="0"/>
                <w:lang w:val="ru-RU"/>
              </w:rPr>
            </w:pPr>
            <w:r>
              <w:rPr>
                <w:sz w:val="26"/>
                <w:szCs w:val="26"/>
                <w:shd w:val="nil" w:color="auto" w:fill="auto"/>
                <w:rtl w:val="0"/>
                <w:lang w:val="ru-RU"/>
              </w:rPr>
              <w:t>Список источников с абзацной строки</w:t>
            </w:r>
            <w:r>
              <w:rPr>
                <w:sz w:val="26"/>
                <w:szCs w:val="26"/>
                <w:shd w:val="nil" w:color="auto" w:fill="auto"/>
                <w:rtl w:val="0"/>
                <w:lang w:val="ru-RU"/>
              </w:rPr>
              <w:t xml:space="preserve">, </w:t>
            </w:r>
            <w:r>
              <w:rPr>
                <w:sz w:val="26"/>
                <w:szCs w:val="26"/>
                <w:shd w:val="nil" w:color="auto" w:fill="auto"/>
                <w:rtl w:val="0"/>
                <w:lang w:val="en-US"/>
              </w:rPr>
              <w:t>c</w:t>
            </w:r>
            <w:r>
              <w:rPr>
                <w:sz w:val="26"/>
                <w:szCs w:val="26"/>
                <w:shd w:val="nil" w:color="auto" w:fill="auto"/>
                <w:rtl w:val="0"/>
                <w:lang w:val="ru-RU"/>
              </w:rPr>
              <w:t xml:space="preserve"> точкой после номера </w:t>
            </w:r>
          </w:p>
          <w:p>
            <w:pPr>
              <w:pStyle w:val="Normal.0"/>
              <w:spacing w:line="240" w:lineRule="auto"/>
              <w:ind w:firstLine="0"/>
              <w:rPr>
                <w:sz w:val="26"/>
                <w:szCs w:val="26"/>
                <w:shd w:val="nil" w:color="auto" w:fill="auto"/>
                <w:lang w:val="ru-RU"/>
              </w:rPr>
            </w:pPr>
          </w:p>
          <w:p>
            <w:pPr>
              <w:pStyle w:val="Normal.0"/>
              <w:bidi w:val="0"/>
              <w:spacing w:line="240" w:lineRule="auto"/>
              <w:ind w:left="0" w:right="0" w:firstLine="0"/>
              <w:jc w:val="right"/>
              <w:rPr>
                <w:rtl w:val="0"/>
              </w:rPr>
            </w:pPr>
            <w:r>
              <w:rPr>
                <w:sz w:val="26"/>
                <w:szCs w:val="26"/>
                <w:shd w:val="nil" w:color="auto" w:fill="auto"/>
                <w:rtl w:val="0"/>
                <w:lang w:val="ru-RU"/>
              </w:rPr>
              <w:t xml:space="preserve">Пример библиографического описания источников – </w:t>
            </w:r>
            <w:r>
              <w:rPr>
                <w:i w:val="1"/>
                <w:iCs w:val="1"/>
                <w:sz w:val="26"/>
                <w:szCs w:val="26"/>
                <w:shd w:val="nil" w:color="auto" w:fill="auto"/>
                <w:rtl w:val="0"/>
                <w:lang w:val="ru-RU"/>
              </w:rPr>
              <w:t xml:space="preserve">Образец </w:t>
            </w:r>
            <w:r>
              <w:rPr>
                <w:i w:val="1"/>
                <w:iCs w:val="1"/>
                <w:sz w:val="26"/>
                <w:szCs w:val="26"/>
                <w:shd w:val="nil" w:color="auto" w:fill="auto"/>
                <w:rtl w:val="0"/>
                <w:lang w:val="ru-RU"/>
              </w:rPr>
              <w:t>12</w:t>
            </w:r>
          </w:p>
        </w:tc>
      </w:tr>
      <w:tr>
        <w:tblPrEx>
          <w:shd w:val="clear" w:color="auto" w:fill="ced7e7"/>
        </w:tblPrEx>
        <w:trPr>
          <w:trHeight w:val="957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hd w:val="nil" w:color="auto" w:fill="auto"/>
              </w:rPr>
            </w:pPr>
            <w:r>
              <w:rPr>
                <w:b w:val="1"/>
                <w:bCs w:val="1"/>
                <w:sz w:val="26"/>
                <w:szCs w:val="26"/>
                <w:shd w:val="nil" w:color="auto" w:fill="auto"/>
                <w:rtl w:val="0"/>
                <w:lang w:val="ru-RU"/>
              </w:rPr>
              <w:t>Приложения</w:t>
            </w:r>
          </w:p>
          <w:p>
            <w:pPr>
              <w:pStyle w:val="Normal.0"/>
              <w:spacing w:line="240" w:lineRule="auto"/>
              <w:ind w:firstLine="0"/>
              <w:rPr>
                <w:b w:val="1"/>
                <w:bCs w:val="1"/>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.19</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numPr>
                <w:ilvl w:val="0"/>
                <w:numId w:val="24"/>
              </w:numPr>
              <w:spacing w:line="240" w:lineRule="auto"/>
              <w:rPr>
                <w:sz w:val="26"/>
                <w:szCs w:val="26"/>
                <w:lang w:val="ru-RU"/>
              </w:rPr>
            </w:pPr>
            <w:r>
              <w:rPr>
                <w:sz w:val="26"/>
                <w:szCs w:val="26"/>
                <w:shd w:val="nil" w:color="auto" w:fill="auto"/>
                <w:rtl w:val="0"/>
                <w:lang w:val="ru-RU"/>
              </w:rPr>
              <w:t>Приложения имеют общую нумерацию с текстом  дипломной работы</w:t>
            </w:r>
          </w:p>
          <w:p>
            <w:pPr>
              <w:pStyle w:val="Normal.0"/>
              <w:numPr>
                <w:ilvl w:val="0"/>
                <w:numId w:val="24"/>
              </w:numPr>
              <w:bidi w:val="0"/>
              <w:spacing w:line="240" w:lineRule="auto"/>
              <w:ind w:right="0"/>
              <w:jc w:val="left"/>
              <w:rPr>
                <w:sz w:val="26"/>
                <w:szCs w:val="26"/>
                <w:rtl w:val="0"/>
                <w:lang w:val="ru-RU"/>
              </w:rPr>
            </w:pPr>
            <w:r>
              <w:rPr>
                <w:sz w:val="26"/>
                <w:szCs w:val="26"/>
                <w:shd w:val="nil" w:color="auto" w:fill="auto"/>
                <w:rtl w:val="0"/>
                <w:lang w:val="ru-RU"/>
              </w:rPr>
              <w:t>В тексте работы на все приложения должны быть даны ссылки</w:t>
            </w:r>
          </w:p>
          <w:p>
            <w:pPr>
              <w:pStyle w:val="Normal.0"/>
              <w:numPr>
                <w:ilvl w:val="0"/>
                <w:numId w:val="24"/>
              </w:numPr>
              <w:bidi w:val="0"/>
              <w:spacing w:line="240" w:lineRule="auto"/>
              <w:ind w:right="0"/>
              <w:jc w:val="left"/>
              <w:rPr>
                <w:sz w:val="26"/>
                <w:szCs w:val="26"/>
                <w:rtl w:val="0"/>
                <w:lang w:val="ru-RU"/>
              </w:rPr>
            </w:pPr>
            <w:r>
              <w:rPr>
                <w:sz w:val="26"/>
                <w:szCs w:val="26"/>
                <w:shd w:val="nil" w:color="auto" w:fill="auto"/>
                <w:rtl w:val="0"/>
                <w:lang w:val="ru-RU"/>
              </w:rPr>
              <w:t>Приложение должно иметь содержательный заголовок</w:t>
            </w:r>
          </w:p>
          <w:p>
            <w:pPr>
              <w:pStyle w:val="Normal.0"/>
              <w:numPr>
                <w:ilvl w:val="0"/>
                <w:numId w:val="24"/>
              </w:numPr>
              <w:bidi w:val="0"/>
              <w:spacing w:line="240" w:lineRule="auto"/>
              <w:ind w:right="0"/>
              <w:jc w:val="left"/>
              <w:rPr>
                <w:b w:val="1"/>
                <w:bCs w:val="1"/>
                <w:sz w:val="26"/>
                <w:szCs w:val="26"/>
                <w:rtl w:val="0"/>
                <w:lang w:val="ru-RU"/>
              </w:rPr>
            </w:pPr>
            <w:r>
              <w:rPr>
                <w:b w:val="0"/>
                <w:bCs w:val="0"/>
                <w:sz w:val="26"/>
                <w:szCs w:val="26"/>
                <w:shd w:val="nil" w:color="auto" w:fill="auto"/>
                <w:rtl w:val="0"/>
                <w:lang w:val="ru-RU"/>
              </w:rPr>
              <w:t>Каждое приложение начинать с новой страницы</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с указанием </w:t>
            </w:r>
            <w:r>
              <w:rPr>
                <w:b w:val="1"/>
                <w:bCs w:val="1"/>
                <w:sz w:val="26"/>
                <w:szCs w:val="26"/>
                <w:shd w:val="nil" w:color="auto" w:fill="auto"/>
                <w:rtl w:val="0"/>
                <w:lang w:val="ru-RU"/>
              </w:rPr>
              <w:t>вверху по центру</w:t>
            </w:r>
            <w:r>
              <w:rPr>
                <w:b w:val="0"/>
                <w:bCs w:val="0"/>
                <w:sz w:val="26"/>
                <w:szCs w:val="26"/>
                <w:shd w:val="nil" w:color="auto" w:fill="auto"/>
                <w:rtl w:val="0"/>
                <w:lang w:val="ru-RU"/>
              </w:rPr>
              <w:t xml:space="preserve"> слова ПРИЛОЖЕНИЕ</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его НОМЕРА </w:t>
            </w:r>
            <w:r>
              <w:rPr>
                <w:b w:val="0"/>
                <w:bCs w:val="0"/>
                <w:sz w:val="26"/>
                <w:szCs w:val="26"/>
                <w:shd w:val="nil" w:color="auto" w:fill="auto"/>
                <w:rtl w:val="0"/>
                <w:lang w:val="ru-RU"/>
              </w:rPr>
              <w:t>(</w:t>
            </w:r>
            <w:r>
              <w:rPr>
                <w:b w:val="0"/>
                <w:bCs w:val="0"/>
                <w:sz w:val="26"/>
                <w:szCs w:val="26"/>
                <w:shd w:val="nil" w:color="auto" w:fill="auto"/>
                <w:rtl w:val="0"/>
                <w:lang w:val="ru-RU"/>
              </w:rPr>
              <w:t>буква кириллицы</w:t>
            </w:r>
            <w:r>
              <w:rPr>
                <w:b w:val="0"/>
                <w:bCs w:val="0"/>
                <w:sz w:val="26"/>
                <w:szCs w:val="26"/>
                <w:shd w:val="nil" w:color="auto" w:fill="auto"/>
                <w:rtl w:val="0"/>
                <w:lang w:val="ru-RU"/>
              </w:rPr>
              <w:t xml:space="preserve">) </w:t>
            </w:r>
            <w:r>
              <w:rPr>
                <w:b w:val="0"/>
                <w:bCs w:val="0"/>
                <w:sz w:val="26"/>
                <w:szCs w:val="26"/>
                <w:shd w:val="nil" w:color="auto" w:fill="auto"/>
                <w:rtl w:val="0"/>
                <w:lang w:val="ru-RU"/>
              </w:rPr>
              <w:t>прописными буквами</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жирным шрифтом </w:t>
            </w:r>
            <w:r>
              <w:rPr>
                <w:b w:val="0"/>
                <w:bCs w:val="0"/>
                <w:sz w:val="26"/>
                <w:szCs w:val="26"/>
                <w:shd w:val="nil" w:color="auto" w:fill="auto"/>
                <w:rtl w:val="0"/>
                <w:lang w:val="ru-RU"/>
              </w:rPr>
              <w:t xml:space="preserve">14 </w:t>
            </w:r>
            <w:r>
              <w:rPr>
                <w:b w:val="0"/>
                <w:bCs w:val="0"/>
                <w:sz w:val="26"/>
                <w:szCs w:val="26"/>
                <w:shd w:val="nil" w:color="auto" w:fill="auto"/>
                <w:rtl w:val="0"/>
                <w:lang w:val="ru-RU"/>
              </w:rPr>
              <w:t>пт</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и НАЗВАНИЯ строчными буквами жирным шрифтом </w:t>
            </w:r>
            <w:r>
              <w:rPr>
                <w:b w:val="0"/>
                <w:bCs w:val="0"/>
                <w:sz w:val="26"/>
                <w:szCs w:val="26"/>
                <w:shd w:val="nil" w:color="auto" w:fill="auto"/>
                <w:rtl w:val="0"/>
                <w:lang w:val="ru-RU"/>
              </w:rPr>
              <w:t xml:space="preserve">14 </w:t>
            </w:r>
            <w:r>
              <w:rPr>
                <w:b w:val="0"/>
                <w:bCs w:val="0"/>
                <w:sz w:val="26"/>
                <w:szCs w:val="26"/>
                <w:shd w:val="nil" w:color="auto" w:fill="auto"/>
                <w:rtl w:val="0"/>
                <w:lang w:val="ru-RU"/>
              </w:rPr>
              <w:t>пт</w:t>
            </w:r>
            <w:r>
              <w:rPr>
                <w:b w:val="0"/>
                <w:bCs w:val="0"/>
                <w:sz w:val="26"/>
                <w:szCs w:val="26"/>
                <w:shd w:val="nil" w:color="auto" w:fill="auto"/>
                <w:rtl w:val="0"/>
                <w:lang w:val="ru-RU"/>
              </w:rPr>
              <w:t xml:space="preserve">, </w:t>
            </w:r>
            <w:r>
              <w:rPr>
                <w:b w:val="0"/>
                <w:bCs w:val="0"/>
                <w:sz w:val="26"/>
                <w:szCs w:val="26"/>
                <w:shd w:val="nil" w:color="auto" w:fill="auto"/>
                <w:rtl w:val="0"/>
                <w:lang w:val="ru-RU"/>
              </w:rPr>
              <w:t>Например</w:t>
            </w:r>
            <w:r>
              <w:rPr>
                <w:b w:val="0"/>
                <w:bCs w:val="0"/>
                <w:sz w:val="26"/>
                <w:szCs w:val="26"/>
                <w:shd w:val="nil" w:color="auto" w:fill="auto"/>
                <w:rtl w:val="0"/>
                <w:lang w:val="ru-RU"/>
              </w:rPr>
              <w:t>,</w:t>
            </w:r>
          </w:p>
          <w:p>
            <w:pPr>
              <w:pStyle w:val="Normal.0"/>
              <w:bidi w:val="0"/>
              <w:spacing w:line="240" w:lineRule="auto"/>
              <w:ind w:left="0" w:right="0" w:firstLine="0"/>
              <w:jc w:val="center"/>
              <w:rPr>
                <w:b w:val="1"/>
                <w:bCs w:val="1"/>
                <w:sz w:val="26"/>
                <w:szCs w:val="26"/>
                <w:shd w:val="nil" w:color="auto" w:fill="auto"/>
                <w:rtl w:val="0"/>
              </w:rPr>
            </w:pPr>
            <w:r>
              <w:rPr>
                <w:b w:val="1"/>
                <w:bCs w:val="1"/>
                <w:sz w:val="26"/>
                <w:szCs w:val="26"/>
                <w:shd w:val="nil" w:color="auto" w:fill="auto"/>
                <w:rtl w:val="0"/>
                <w:lang w:val="ru-RU"/>
              </w:rPr>
              <w:t>ПРИЛОЖЕНИЕ А</w:t>
              <w:br w:type="textWrapping"/>
              <w:t>Схема авторизации</w:t>
            </w:r>
          </w:p>
          <w:p>
            <w:pPr>
              <w:pStyle w:val="Normal.0"/>
              <w:bidi w:val="0"/>
              <w:spacing w:line="240" w:lineRule="auto"/>
              <w:ind w:left="0" w:right="0" w:firstLine="0"/>
              <w:jc w:val="right"/>
              <w:rPr>
                <w:sz w:val="24"/>
                <w:szCs w:val="24"/>
                <w:shd w:val="nil" w:color="auto" w:fill="auto"/>
                <w:rtl w:val="0"/>
              </w:rPr>
            </w:pPr>
            <w:r>
              <w:rPr>
                <w:i w:val="1"/>
                <w:iCs w:val="1"/>
                <w:sz w:val="24"/>
                <w:szCs w:val="24"/>
                <w:shd w:val="nil" w:color="auto" w:fill="auto"/>
                <w:rtl w:val="0"/>
                <w:lang w:val="ru-RU"/>
              </w:rPr>
              <w:t xml:space="preserve">Образец </w:t>
            </w:r>
            <w:r>
              <w:rPr>
                <w:i w:val="1"/>
                <w:iCs w:val="1"/>
                <w:sz w:val="24"/>
                <w:szCs w:val="24"/>
                <w:shd w:val="nil" w:color="auto" w:fill="auto"/>
                <w:rtl w:val="0"/>
                <w:lang w:val="ru-RU"/>
              </w:rPr>
              <w:t>13</w:t>
            </w:r>
          </w:p>
          <w:p>
            <w:pPr>
              <w:pStyle w:val="Normal.0"/>
              <w:numPr>
                <w:ilvl w:val="0"/>
                <w:numId w:val="25"/>
              </w:numPr>
              <w:bidi w:val="0"/>
              <w:spacing w:line="240" w:lineRule="auto"/>
              <w:ind w:right="0"/>
              <w:jc w:val="left"/>
              <w:rPr>
                <w:sz w:val="26"/>
                <w:szCs w:val="26"/>
                <w:rtl w:val="0"/>
                <w:lang w:val="ru-RU"/>
              </w:rPr>
            </w:pPr>
            <w:r>
              <w:rPr>
                <w:sz w:val="26"/>
                <w:szCs w:val="26"/>
                <w:shd w:val="nil" w:color="auto" w:fill="auto"/>
                <w:rtl w:val="0"/>
                <w:lang w:val="ru-RU"/>
              </w:rPr>
              <w:t>Если Приложение содержит только одну таблицу</w:t>
            </w:r>
            <w:r>
              <w:rPr>
                <w:sz w:val="26"/>
                <w:szCs w:val="26"/>
                <w:shd w:val="nil" w:color="auto" w:fill="auto"/>
                <w:rtl w:val="0"/>
                <w:lang w:val="ru-RU"/>
              </w:rPr>
              <w:t xml:space="preserve">, </w:t>
            </w:r>
            <w:r>
              <w:rPr>
                <w:sz w:val="26"/>
                <w:szCs w:val="26"/>
                <w:shd w:val="nil" w:color="auto" w:fill="auto"/>
                <w:rtl w:val="0"/>
                <w:lang w:val="ru-RU"/>
              </w:rPr>
              <w:t xml:space="preserve">то оформляется только название Приложения </w:t>
            </w:r>
            <w:r>
              <w:rPr>
                <w:sz w:val="26"/>
                <w:szCs w:val="26"/>
                <w:shd w:val="nil" w:color="auto" w:fill="auto"/>
                <w:rtl w:val="0"/>
                <w:lang w:val="ru-RU"/>
              </w:rPr>
              <w:t xml:space="preserve">+ </w:t>
            </w:r>
            <w:r>
              <w:rPr>
                <w:sz w:val="26"/>
                <w:szCs w:val="26"/>
                <w:shd w:val="nil" w:color="auto" w:fill="auto"/>
                <w:rtl w:val="0"/>
                <w:lang w:val="ru-RU"/>
              </w:rPr>
              <w:t xml:space="preserve">таблица </w:t>
            </w:r>
            <w:r>
              <w:rPr>
                <w:sz w:val="26"/>
                <w:szCs w:val="26"/>
                <w:shd w:val="nil" w:color="auto" w:fill="auto"/>
                <w:rtl w:val="0"/>
                <w:lang w:val="ru-RU"/>
              </w:rPr>
              <w:t xml:space="preserve">+ </w:t>
            </w:r>
            <w:r>
              <w:rPr>
                <w:sz w:val="26"/>
                <w:szCs w:val="26"/>
                <w:shd w:val="nil" w:color="auto" w:fill="auto"/>
                <w:rtl w:val="0"/>
                <w:lang w:val="ru-RU"/>
              </w:rPr>
              <w:t>Примечание под ней</w:t>
            </w:r>
            <w:r>
              <w:rPr>
                <w:sz w:val="26"/>
                <w:szCs w:val="26"/>
                <w:shd w:val="nil" w:color="auto" w:fill="auto"/>
                <w:rtl w:val="0"/>
                <w:lang w:val="ru-RU"/>
              </w:rPr>
              <w:t xml:space="preserve">. </w:t>
            </w:r>
          </w:p>
          <w:p>
            <w:pPr>
              <w:pStyle w:val="Normal.0"/>
              <w:numPr>
                <w:ilvl w:val="0"/>
                <w:numId w:val="25"/>
              </w:numPr>
              <w:bidi w:val="0"/>
              <w:spacing w:line="240" w:lineRule="auto"/>
              <w:ind w:right="0"/>
              <w:jc w:val="left"/>
              <w:rPr>
                <w:sz w:val="26"/>
                <w:szCs w:val="26"/>
                <w:rtl w:val="0"/>
                <w:lang w:val="ru-RU"/>
              </w:rPr>
            </w:pPr>
            <w:r>
              <w:rPr>
                <w:sz w:val="26"/>
                <w:szCs w:val="26"/>
                <w:shd w:val="nil" w:color="auto" w:fill="auto"/>
                <w:rtl w:val="0"/>
                <w:lang w:val="ru-RU"/>
              </w:rPr>
              <w:t>Если Приложение содержит только один рисунок</w:t>
            </w:r>
            <w:r>
              <w:rPr>
                <w:sz w:val="26"/>
                <w:szCs w:val="26"/>
                <w:shd w:val="nil" w:color="auto" w:fill="auto"/>
                <w:rtl w:val="0"/>
                <w:lang w:val="ru-RU"/>
              </w:rPr>
              <w:t xml:space="preserve">, </w:t>
            </w:r>
            <w:r>
              <w:rPr>
                <w:sz w:val="26"/>
                <w:szCs w:val="26"/>
                <w:shd w:val="nil" w:color="auto" w:fill="auto"/>
                <w:rtl w:val="0"/>
                <w:lang w:val="ru-RU"/>
              </w:rPr>
              <w:t xml:space="preserve">то оформляется только название Приложения </w:t>
            </w:r>
            <w:r>
              <w:rPr>
                <w:sz w:val="26"/>
                <w:szCs w:val="26"/>
                <w:shd w:val="nil" w:color="auto" w:fill="auto"/>
                <w:rtl w:val="0"/>
                <w:lang w:val="ru-RU"/>
              </w:rPr>
              <w:t xml:space="preserve">+ </w:t>
            </w:r>
            <w:r>
              <w:rPr>
                <w:sz w:val="26"/>
                <w:szCs w:val="26"/>
                <w:shd w:val="nil" w:color="auto" w:fill="auto"/>
                <w:rtl w:val="0"/>
                <w:lang w:val="ru-RU"/>
              </w:rPr>
              <w:t xml:space="preserve">рисунок </w:t>
            </w:r>
            <w:r>
              <w:rPr>
                <w:sz w:val="26"/>
                <w:szCs w:val="26"/>
                <w:shd w:val="nil" w:color="auto" w:fill="auto"/>
                <w:rtl w:val="0"/>
                <w:lang w:val="ru-RU"/>
              </w:rPr>
              <w:t xml:space="preserve">+ </w:t>
            </w:r>
            <w:r>
              <w:rPr>
                <w:sz w:val="26"/>
                <w:szCs w:val="26"/>
                <w:shd w:val="nil" w:color="auto" w:fill="auto"/>
                <w:rtl w:val="0"/>
                <w:lang w:val="ru-RU"/>
              </w:rPr>
              <w:t>Примечание под ним</w:t>
            </w:r>
            <w:r>
              <w:rPr>
                <w:sz w:val="26"/>
                <w:szCs w:val="26"/>
                <w:shd w:val="nil" w:color="auto" w:fill="auto"/>
                <w:rtl w:val="0"/>
                <w:lang w:val="ru-RU"/>
              </w:rPr>
              <w:t xml:space="preserve">. </w:t>
            </w:r>
          </w:p>
          <w:p>
            <w:pPr>
              <w:pStyle w:val="Normal.0"/>
              <w:numPr>
                <w:ilvl w:val="0"/>
                <w:numId w:val="25"/>
              </w:numPr>
              <w:bidi w:val="0"/>
              <w:spacing w:line="240" w:lineRule="auto"/>
              <w:ind w:right="0"/>
              <w:jc w:val="left"/>
              <w:rPr>
                <w:sz w:val="26"/>
                <w:szCs w:val="26"/>
                <w:rtl w:val="0"/>
                <w:lang w:val="ru-RU"/>
              </w:rPr>
            </w:pPr>
            <w:r>
              <w:rPr>
                <w:sz w:val="26"/>
                <w:szCs w:val="26"/>
                <w:shd w:val="nil" w:color="auto" w:fill="auto"/>
                <w:rtl w:val="0"/>
                <w:lang w:val="ru-RU"/>
              </w:rPr>
              <w:t>Если Приложение содержит несколько таблиц</w:t>
            </w:r>
            <w:r>
              <w:rPr>
                <w:sz w:val="26"/>
                <w:szCs w:val="26"/>
                <w:shd w:val="nil" w:color="auto" w:fill="auto"/>
                <w:rtl w:val="0"/>
                <w:lang w:val="ru-RU"/>
              </w:rPr>
              <w:t xml:space="preserve">, </w:t>
            </w:r>
            <w:r>
              <w:rPr>
                <w:sz w:val="26"/>
                <w:szCs w:val="26"/>
                <w:shd w:val="nil" w:color="auto" w:fill="auto"/>
                <w:rtl w:val="0"/>
                <w:lang w:val="ru-RU"/>
              </w:rPr>
              <w:t>то кроме названия Приложения оформляется дополнительно через один интервал номер и название  таблиц</w:t>
            </w:r>
            <w:r>
              <w:rPr>
                <w:sz w:val="26"/>
                <w:szCs w:val="26"/>
                <w:shd w:val="nil" w:color="auto" w:fill="auto"/>
                <w:rtl w:val="0"/>
                <w:lang w:val="ru-RU"/>
              </w:rPr>
              <w:t xml:space="preserve">, </w:t>
            </w:r>
            <w:r>
              <w:rPr>
                <w:sz w:val="26"/>
                <w:szCs w:val="26"/>
                <w:shd w:val="nil" w:color="auto" w:fill="auto"/>
                <w:rtl w:val="0"/>
                <w:lang w:val="ru-RU"/>
              </w:rPr>
              <w:t xml:space="preserve">жирным шрифтом </w:t>
            </w:r>
            <w:r>
              <w:rPr>
                <w:sz w:val="26"/>
                <w:szCs w:val="26"/>
                <w:shd w:val="nil" w:color="auto" w:fill="auto"/>
                <w:rtl w:val="0"/>
                <w:lang w:val="ru-RU"/>
              </w:rPr>
              <w:t xml:space="preserve">14 </w:t>
            </w:r>
            <w:r>
              <w:rPr>
                <w:sz w:val="26"/>
                <w:szCs w:val="26"/>
                <w:shd w:val="nil" w:color="auto" w:fill="auto"/>
                <w:rtl w:val="0"/>
                <w:lang w:val="ru-RU"/>
              </w:rPr>
              <w:t>пт</w:t>
            </w:r>
            <w:r>
              <w:rPr>
                <w:sz w:val="26"/>
                <w:szCs w:val="26"/>
                <w:shd w:val="nil" w:color="auto" w:fill="auto"/>
                <w:rtl w:val="0"/>
                <w:lang w:val="ru-RU"/>
              </w:rPr>
              <w:t>.</w:t>
            </w:r>
          </w:p>
          <w:p>
            <w:pPr>
              <w:pStyle w:val="List Paragraph"/>
              <w:numPr>
                <w:ilvl w:val="0"/>
                <w:numId w:val="25"/>
              </w:numPr>
              <w:bidi w:val="0"/>
              <w:spacing w:line="240" w:lineRule="auto"/>
              <w:ind w:right="0"/>
              <w:jc w:val="left"/>
              <w:rPr>
                <w:sz w:val="26"/>
                <w:szCs w:val="26"/>
                <w:rtl w:val="0"/>
                <w:lang w:val="ru-RU"/>
              </w:rPr>
            </w:pPr>
            <w:r>
              <w:rPr>
                <w:sz w:val="26"/>
                <w:szCs w:val="26"/>
                <w:shd w:val="nil" w:color="auto" w:fill="auto"/>
                <w:rtl w:val="0"/>
                <w:lang w:val="ru-RU"/>
              </w:rPr>
              <w:t>Далее через один интервал идет сама таблица</w:t>
            </w:r>
            <w:r>
              <w:rPr>
                <w:sz w:val="26"/>
                <w:szCs w:val="26"/>
                <w:shd w:val="nil" w:color="auto" w:fill="auto"/>
                <w:rtl w:val="0"/>
                <w:lang w:val="ru-RU"/>
              </w:rPr>
              <w:t xml:space="preserve">, </w:t>
            </w:r>
            <w:r>
              <w:rPr>
                <w:sz w:val="26"/>
                <w:szCs w:val="26"/>
                <w:shd w:val="nil" w:color="auto" w:fill="auto"/>
                <w:rtl w:val="0"/>
                <w:lang w:val="ru-RU"/>
              </w:rPr>
              <w:t>ниже Примечание к ней</w:t>
            </w:r>
            <w:r>
              <w:rPr>
                <w:sz w:val="26"/>
                <w:szCs w:val="26"/>
                <w:shd w:val="nil" w:color="auto" w:fill="auto"/>
                <w:rtl w:val="0"/>
                <w:lang w:val="ru-RU"/>
              </w:rPr>
              <w:t>.</w:t>
            </w:r>
          </w:p>
          <w:p>
            <w:pPr>
              <w:pStyle w:val="Normal.0"/>
              <w:numPr>
                <w:ilvl w:val="0"/>
                <w:numId w:val="25"/>
              </w:numPr>
              <w:bidi w:val="0"/>
              <w:spacing w:line="240" w:lineRule="auto"/>
              <w:ind w:right="0"/>
              <w:jc w:val="left"/>
              <w:rPr>
                <w:sz w:val="26"/>
                <w:szCs w:val="26"/>
                <w:rtl w:val="0"/>
                <w:lang w:val="ru-RU"/>
              </w:rPr>
            </w:pPr>
            <w:r>
              <w:rPr>
                <w:sz w:val="26"/>
                <w:szCs w:val="26"/>
                <w:shd w:val="nil" w:color="auto" w:fill="auto"/>
                <w:rtl w:val="0"/>
                <w:lang w:val="ru-RU"/>
              </w:rPr>
              <w:t>Если Приложение содержит несколько рисунков</w:t>
            </w:r>
            <w:r>
              <w:rPr>
                <w:sz w:val="26"/>
                <w:szCs w:val="26"/>
                <w:shd w:val="nil" w:color="auto" w:fill="auto"/>
                <w:rtl w:val="0"/>
                <w:lang w:val="ru-RU"/>
              </w:rPr>
              <w:t xml:space="preserve">, </w:t>
            </w:r>
            <w:r>
              <w:rPr>
                <w:sz w:val="26"/>
                <w:szCs w:val="26"/>
                <w:shd w:val="nil" w:color="auto" w:fill="auto"/>
                <w:rtl w:val="0"/>
                <w:lang w:val="ru-RU"/>
              </w:rPr>
              <w:t>то оформляется название Приложения</w:t>
            </w:r>
            <w:r>
              <w:rPr>
                <w:sz w:val="26"/>
                <w:szCs w:val="26"/>
                <w:shd w:val="nil" w:color="auto" w:fill="auto"/>
                <w:rtl w:val="0"/>
                <w:lang w:val="ru-RU"/>
              </w:rPr>
              <w:t xml:space="preserve">, </w:t>
            </w:r>
            <w:r>
              <w:rPr>
                <w:sz w:val="26"/>
                <w:szCs w:val="26"/>
                <w:shd w:val="nil" w:color="auto" w:fill="auto"/>
                <w:rtl w:val="0"/>
                <w:lang w:val="ru-RU"/>
              </w:rPr>
              <w:t>затем идет первый рисунок и под ним его название и Примечание к нему</w:t>
            </w:r>
            <w:r>
              <w:rPr>
                <w:sz w:val="26"/>
                <w:szCs w:val="26"/>
                <w:shd w:val="nil" w:color="auto" w:fill="auto"/>
                <w:rtl w:val="0"/>
                <w:lang w:val="ru-RU"/>
              </w:rPr>
              <w:t xml:space="preserve">, </w:t>
            </w:r>
            <w:r>
              <w:rPr>
                <w:sz w:val="26"/>
                <w:szCs w:val="26"/>
                <w:shd w:val="nil" w:color="auto" w:fill="auto"/>
                <w:rtl w:val="0"/>
                <w:lang w:val="ru-RU"/>
              </w:rPr>
              <w:t>затем второй рисунок  и под ним его название и Примечание к нему т</w:t>
            </w:r>
            <w:r>
              <w:rPr>
                <w:sz w:val="26"/>
                <w:szCs w:val="26"/>
                <w:shd w:val="nil" w:color="auto" w:fill="auto"/>
                <w:rtl w:val="0"/>
                <w:lang w:val="ru-RU"/>
              </w:rPr>
              <w:t>.</w:t>
            </w:r>
            <w:r>
              <w:rPr>
                <w:sz w:val="26"/>
                <w:szCs w:val="26"/>
                <w:shd w:val="nil" w:color="auto" w:fill="auto"/>
                <w:rtl w:val="0"/>
                <w:lang w:val="ru-RU"/>
              </w:rPr>
              <w:t>п</w:t>
            </w:r>
            <w:r>
              <w:rPr>
                <w:sz w:val="26"/>
                <w:szCs w:val="26"/>
                <w:shd w:val="nil" w:color="auto" w:fill="auto"/>
                <w:rtl w:val="0"/>
                <w:lang w:val="ru-RU"/>
              </w:rPr>
              <w:t xml:space="preserve">. </w:t>
            </w:r>
          </w:p>
        </w:tc>
      </w:tr>
      <w:tr>
        <w:tblPrEx>
          <w:shd w:val="clear" w:color="auto" w:fill="ced7e7"/>
        </w:tblPrEx>
        <w:trPr>
          <w:trHeight w:val="479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b w:val="1"/>
                <w:bCs w:val="1"/>
                <w:sz w:val="26"/>
                <w:szCs w:val="26"/>
                <w:shd w:val="nil" w:color="auto" w:fill="auto"/>
              </w:rPr>
            </w:pPr>
            <w:r>
              <w:rPr>
                <w:b w:val="1"/>
                <w:bCs w:val="1"/>
                <w:sz w:val="26"/>
                <w:szCs w:val="26"/>
                <w:shd w:val="nil" w:color="auto" w:fill="auto"/>
                <w:rtl w:val="0"/>
                <w:lang w:val="ru-RU"/>
              </w:rPr>
              <w:t>Перечисления  и варианты их оформления</w:t>
            </w:r>
          </w:p>
          <w:p>
            <w:pPr>
              <w:pStyle w:val="Normal.0"/>
              <w:spacing w:line="240" w:lineRule="auto"/>
              <w:ind w:firstLine="0"/>
              <w:rPr>
                <w:b w:val="1"/>
                <w:bCs w:val="1"/>
                <w:sz w:val="26"/>
                <w:szCs w:val="26"/>
                <w:shd w:val="nil" w:color="auto" w:fill="auto"/>
                <w:lang w:val="ru-RU"/>
              </w:rPr>
            </w:pPr>
          </w:p>
          <w:p>
            <w:pPr>
              <w:pStyle w:val="Normal.0"/>
              <w:bidi w:val="0"/>
              <w:spacing w:line="240" w:lineRule="auto"/>
              <w:ind w:left="0" w:right="0" w:firstLine="0"/>
              <w:jc w:val="right"/>
              <w:rPr>
                <w:rtl w:val="0"/>
              </w:rPr>
            </w:pPr>
            <w:r>
              <w:rPr>
                <w:b w:val="0"/>
                <w:bCs w:val="0"/>
                <w:sz w:val="24"/>
                <w:szCs w:val="24"/>
                <w:shd w:val="nil" w:color="auto" w:fill="auto"/>
                <w:rtl w:val="0"/>
                <w:lang w:val="ru-RU"/>
              </w:rPr>
              <w:t>Метод</w:t>
            </w:r>
            <w:r>
              <w:rPr>
                <w:b w:val="0"/>
                <w:bCs w:val="0"/>
                <w:sz w:val="24"/>
                <w:szCs w:val="24"/>
                <w:shd w:val="nil" w:color="auto" w:fill="auto"/>
                <w:rtl w:val="0"/>
                <w:lang w:val="ru-RU"/>
              </w:rPr>
              <w:t xml:space="preserve">. </w:t>
            </w:r>
            <w:r>
              <w:rPr>
                <w:b w:val="0"/>
                <w:bCs w:val="0"/>
                <w:sz w:val="24"/>
                <w:szCs w:val="24"/>
                <w:shd w:val="nil" w:color="auto" w:fill="auto"/>
                <w:rtl w:val="0"/>
                <w:lang w:val="ru-RU"/>
              </w:rPr>
              <w:t>указания стр</w:t>
            </w:r>
            <w:r>
              <w:rPr>
                <w:b w:val="0"/>
                <w:bCs w:val="0"/>
                <w:sz w:val="24"/>
                <w:szCs w:val="24"/>
                <w:shd w:val="nil" w:color="auto" w:fill="auto"/>
                <w:rtl w:val="0"/>
                <w:lang w:val="ru-RU"/>
              </w:rPr>
              <w:t>. 99</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rPr>
                <w:sz w:val="26"/>
                <w:szCs w:val="26"/>
                <w:shd w:val="nil" w:color="auto" w:fill="auto"/>
              </w:rPr>
            </w:pPr>
            <w:r>
              <w:rPr>
                <w:sz w:val="26"/>
                <w:szCs w:val="26"/>
                <w:shd w:val="nil" w:color="auto" w:fill="auto"/>
                <w:rtl w:val="0"/>
                <w:lang w:val="ru-RU"/>
              </w:rPr>
              <w:t>Перечисления оформлять с красной строки</w:t>
            </w:r>
            <w:r>
              <w:rPr>
                <w:sz w:val="26"/>
                <w:szCs w:val="26"/>
                <w:shd w:val="nil" w:color="auto" w:fill="auto"/>
                <w:rtl w:val="0"/>
                <w:lang w:val="ru-RU"/>
              </w:rPr>
              <w:t>. (</w:t>
            </w:r>
            <w:r>
              <w:rPr>
                <w:sz w:val="26"/>
                <w:szCs w:val="26"/>
                <w:shd w:val="nil" w:color="auto" w:fill="auto"/>
                <w:rtl w:val="0"/>
                <w:lang w:val="ru-RU"/>
              </w:rPr>
              <w:t xml:space="preserve">Но только </w:t>
            </w:r>
            <w:r>
              <w:rPr>
                <w:sz w:val="26"/>
                <w:szCs w:val="26"/>
                <w:shd w:val="nil" w:color="auto" w:fill="auto"/>
                <w:rtl w:val="0"/>
                <w:lang w:val="ru-RU"/>
              </w:rPr>
              <w:t>1-</w:t>
            </w:r>
            <w:r>
              <w:rPr>
                <w:sz w:val="26"/>
                <w:szCs w:val="26"/>
                <w:shd w:val="nil" w:color="auto" w:fill="auto"/>
                <w:rtl w:val="0"/>
                <w:lang w:val="ru-RU"/>
              </w:rPr>
              <w:t>ю строку</w:t>
            </w:r>
            <w:r>
              <w:rPr>
                <w:sz w:val="26"/>
                <w:szCs w:val="26"/>
                <w:shd w:val="nil" w:color="auto" w:fill="auto"/>
                <w:rtl w:val="0"/>
                <w:lang w:val="ru-RU"/>
              </w:rPr>
              <w:t xml:space="preserve">! </w:t>
            </w:r>
            <w:r>
              <w:rPr>
                <w:sz w:val="26"/>
                <w:szCs w:val="26"/>
                <w:shd w:val="nil" w:color="auto" w:fill="auto"/>
                <w:rtl w:val="0"/>
                <w:lang w:val="ru-RU"/>
              </w:rPr>
              <w:t>Все последующие строки обычные</w:t>
            </w:r>
            <w:r>
              <w:rPr>
                <w:sz w:val="26"/>
                <w:szCs w:val="26"/>
                <w:shd w:val="nil" w:color="auto" w:fill="auto"/>
                <w:rtl w:val="0"/>
                <w:lang w:val="ru-RU"/>
              </w:rPr>
              <w:t xml:space="preserve">, </w:t>
            </w:r>
            <w:r>
              <w:rPr>
                <w:sz w:val="26"/>
                <w:szCs w:val="26"/>
                <w:shd w:val="nil" w:color="auto" w:fill="auto"/>
                <w:rtl w:val="0"/>
                <w:lang w:val="ru-RU"/>
              </w:rPr>
              <w:t>на всю ширину текста</w:t>
            </w:r>
            <w:r>
              <w:rPr>
                <w:sz w:val="26"/>
                <w:szCs w:val="26"/>
                <w:shd w:val="nil" w:color="auto" w:fill="auto"/>
                <w:rtl w:val="0"/>
                <w:lang w:val="ru-RU"/>
              </w:rPr>
              <w:t xml:space="preserve">). </w:t>
            </w:r>
          </w:p>
          <w:p>
            <w:pPr>
              <w:pStyle w:val="Normal.0"/>
              <w:spacing w:line="240" w:lineRule="auto"/>
              <w:ind w:firstLine="0"/>
              <w:rPr>
                <w:sz w:val="26"/>
                <w:szCs w:val="26"/>
                <w:shd w:val="nil" w:color="auto" w:fill="auto"/>
                <w:lang w:val="ru-RU"/>
              </w:rPr>
            </w:pPr>
          </w:p>
          <w:p>
            <w:pPr>
              <w:pStyle w:val="Normal.0"/>
              <w:bidi w:val="0"/>
              <w:spacing w:line="240" w:lineRule="auto"/>
              <w:ind w:left="0" w:right="0" w:firstLine="0"/>
              <w:jc w:val="left"/>
              <w:rPr>
                <w:i w:val="1"/>
                <w:iCs w:val="1"/>
                <w:sz w:val="26"/>
                <w:szCs w:val="26"/>
                <w:shd w:val="nil" w:color="auto" w:fill="auto"/>
                <w:rtl w:val="0"/>
              </w:rPr>
            </w:pPr>
            <w:r>
              <w:rPr>
                <w:i w:val="1"/>
                <w:iCs w:val="1"/>
                <w:sz w:val="26"/>
                <w:szCs w:val="26"/>
                <w:shd w:val="nil" w:color="auto" w:fill="auto"/>
                <w:rtl w:val="0"/>
                <w:lang w:val="ru-RU"/>
              </w:rPr>
              <w:t>Пример</w:t>
            </w:r>
            <w:r>
              <w:rPr>
                <w:i w:val="1"/>
                <w:iCs w:val="1"/>
                <w:sz w:val="26"/>
                <w:szCs w:val="26"/>
                <w:shd w:val="nil" w:color="auto" w:fill="auto"/>
                <w:rtl w:val="0"/>
                <w:lang w:val="ru-RU"/>
              </w:rPr>
              <w:t>:</w:t>
            </w:r>
          </w:p>
          <w:p>
            <w:pPr>
              <w:pStyle w:val="Normal.0"/>
              <w:bidi w:val="0"/>
              <w:spacing w:line="240" w:lineRule="auto"/>
              <w:ind w:left="0" w:right="0" w:firstLine="742"/>
              <w:jc w:val="left"/>
              <w:rPr>
                <w:sz w:val="26"/>
                <w:szCs w:val="26"/>
                <w:shd w:val="nil" w:color="auto" w:fill="auto"/>
                <w:rtl w:val="0"/>
              </w:rPr>
            </w:pPr>
            <w:r>
              <w:rPr>
                <w:sz w:val="26"/>
                <w:szCs w:val="26"/>
                <w:shd w:val="nil" w:color="auto" w:fill="auto"/>
                <w:rtl w:val="0"/>
                <w:lang w:val="ru-RU"/>
              </w:rPr>
              <w:t>Основными функциями финансов являются</w:t>
            </w:r>
            <w:r>
              <w:rPr>
                <w:sz w:val="26"/>
                <w:szCs w:val="26"/>
                <w:shd w:val="nil" w:color="auto" w:fill="auto"/>
                <w:rtl w:val="0"/>
                <w:lang w:val="ru-RU"/>
              </w:rPr>
              <w:t>:</w:t>
            </w:r>
          </w:p>
          <w:p>
            <w:pPr>
              <w:pStyle w:val="Normal.0"/>
              <w:numPr>
                <w:ilvl w:val="0"/>
                <w:numId w:val="26"/>
              </w:numPr>
              <w:spacing w:line="240" w:lineRule="auto"/>
              <w:rPr>
                <w:sz w:val="26"/>
                <w:szCs w:val="26"/>
                <w:lang w:val="ru-RU"/>
              </w:rPr>
            </w:pPr>
            <w:r>
              <w:rPr>
                <w:sz w:val="26"/>
                <w:szCs w:val="26"/>
                <w:shd w:val="nil" w:color="auto" w:fill="auto"/>
                <w:rtl w:val="0"/>
                <w:lang w:val="ru-RU"/>
              </w:rPr>
              <w:t>Распределительная функция</w:t>
            </w:r>
            <w:r>
              <w:rPr>
                <w:sz w:val="26"/>
                <w:szCs w:val="26"/>
                <w:shd w:val="nil" w:color="auto" w:fill="auto"/>
                <w:rtl w:val="0"/>
                <w:lang w:val="ru-RU"/>
              </w:rPr>
              <w:t>.</w:t>
            </w:r>
          </w:p>
          <w:p>
            <w:pPr>
              <w:pStyle w:val="Normal.0"/>
              <w:numPr>
                <w:ilvl w:val="0"/>
                <w:numId w:val="27"/>
              </w:numPr>
              <w:spacing w:line="240" w:lineRule="auto"/>
              <w:rPr>
                <w:sz w:val="26"/>
                <w:szCs w:val="26"/>
                <w:lang w:val="ru-RU"/>
              </w:rPr>
            </w:pPr>
            <w:r>
              <w:rPr>
                <w:sz w:val="26"/>
                <w:szCs w:val="26"/>
                <w:shd w:val="nil" w:color="auto" w:fill="auto"/>
                <w:rtl w:val="0"/>
                <w:lang w:val="ru-RU"/>
              </w:rPr>
              <w:t>Контрольная функция</w:t>
            </w:r>
            <w:r>
              <w:rPr>
                <w:sz w:val="26"/>
                <w:szCs w:val="26"/>
                <w:shd w:val="nil" w:color="auto" w:fill="auto"/>
                <w:rtl w:val="0"/>
                <w:lang w:val="ru-RU"/>
              </w:rPr>
              <w:t>.</w:t>
              <w:tab/>
            </w:r>
            <w:r>
              <w:rPr>
                <w:sz w:val="26"/>
                <w:szCs w:val="26"/>
                <w:shd w:val="nil" w:color="auto" w:fill="auto"/>
                <w:rtl w:val="0"/>
                <w:lang w:val="ru-RU"/>
              </w:rPr>
              <w:t>Распределительная функция</w:t>
            </w:r>
            <w:r>
              <w:rPr>
                <w:sz w:val="26"/>
                <w:szCs w:val="26"/>
                <w:shd w:val="nil" w:color="auto" w:fill="auto"/>
                <w:rtl w:val="0"/>
                <w:lang w:val="ru-RU"/>
              </w:rPr>
              <w:t>.</w:t>
            </w:r>
          </w:p>
          <w:p>
            <w:pPr>
              <w:pStyle w:val="Normal.0"/>
              <w:numPr>
                <w:ilvl w:val="0"/>
                <w:numId w:val="27"/>
              </w:numPr>
              <w:spacing w:line="240" w:lineRule="auto"/>
              <w:rPr>
                <w:sz w:val="26"/>
                <w:szCs w:val="26"/>
                <w:lang w:val="ru-RU"/>
              </w:rPr>
            </w:pPr>
            <w:r>
              <w:rPr>
                <w:sz w:val="26"/>
                <w:szCs w:val="26"/>
                <w:shd w:val="nil" w:color="auto" w:fill="auto"/>
                <w:rtl w:val="0"/>
                <w:lang w:val="ru-RU"/>
              </w:rPr>
              <w:t>Контрольная функция</w:t>
            </w:r>
            <w:r>
              <w:rPr>
                <w:sz w:val="26"/>
                <w:szCs w:val="26"/>
                <w:shd w:val="nil" w:color="auto" w:fill="auto"/>
                <w:rtl w:val="0"/>
                <w:lang w:val="ru-RU"/>
              </w:rPr>
              <w:t>.</w:t>
            </w:r>
          </w:p>
          <w:p>
            <w:pPr>
              <w:pStyle w:val="List Paragraph"/>
              <w:numPr>
                <w:ilvl w:val="0"/>
                <w:numId w:val="28"/>
              </w:numPr>
              <w:spacing w:line="240" w:lineRule="auto"/>
              <w:rPr>
                <w:sz w:val="26"/>
                <w:szCs w:val="26"/>
                <w:lang w:val="ru-RU"/>
              </w:rPr>
            </w:pPr>
            <w:r>
              <w:rPr>
                <w:sz w:val="26"/>
                <w:szCs w:val="26"/>
                <w:shd w:val="nil" w:color="auto" w:fill="auto"/>
                <w:rtl w:val="0"/>
                <w:lang w:val="ru-RU"/>
              </w:rPr>
              <w:t>распределительная функция</w:t>
            </w:r>
            <w:r>
              <w:rPr>
                <w:sz w:val="26"/>
                <w:szCs w:val="26"/>
                <w:shd w:val="nil" w:color="auto" w:fill="auto"/>
                <w:rtl w:val="0"/>
                <w:lang w:val="ru-RU"/>
              </w:rPr>
              <w:t>;</w:t>
            </w:r>
          </w:p>
          <w:p>
            <w:pPr>
              <w:pStyle w:val="List Paragraph"/>
              <w:spacing w:line="240" w:lineRule="auto"/>
              <w:ind w:left="0" w:firstLine="0"/>
              <w:rPr>
                <w:sz w:val="26"/>
                <w:szCs w:val="26"/>
                <w:shd w:val="nil" w:color="auto" w:fill="auto"/>
              </w:rPr>
            </w:pPr>
            <w:r>
              <w:rPr>
                <w:sz w:val="26"/>
                <w:szCs w:val="26"/>
                <w:shd w:val="nil" w:color="auto" w:fill="auto"/>
                <w:rtl w:val="0"/>
                <w:lang w:val="ru-RU"/>
              </w:rPr>
              <w:t>контрольная функция</w:t>
            </w:r>
            <w:r>
              <w:rPr>
                <w:sz w:val="26"/>
                <w:szCs w:val="26"/>
                <w:shd w:val="nil" w:color="auto" w:fill="auto"/>
                <w:rtl w:val="0"/>
                <w:lang w:val="ru-RU"/>
              </w:rPr>
              <w:t xml:space="preserve">. </w:t>
              <w:tab/>
              <w:t xml:space="preserve">1) </w:t>
            </w:r>
            <w:r>
              <w:rPr>
                <w:sz w:val="26"/>
                <w:szCs w:val="26"/>
                <w:shd w:val="nil" w:color="auto" w:fill="auto"/>
                <w:rtl w:val="0"/>
                <w:lang w:val="ru-RU"/>
              </w:rPr>
              <w:t>распределительная функция</w:t>
            </w:r>
            <w:r>
              <w:rPr>
                <w:sz w:val="26"/>
                <w:szCs w:val="26"/>
                <w:shd w:val="nil" w:color="auto" w:fill="auto"/>
                <w:rtl w:val="0"/>
                <w:lang w:val="ru-RU"/>
              </w:rPr>
              <w:t xml:space="preserve">;  </w:t>
            </w:r>
          </w:p>
          <w:p>
            <w:pPr>
              <w:pStyle w:val="List Paragraph"/>
              <w:spacing w:line="240" w:lineRule="auto"/>
              <w:ind w:left="0" w:firstLine="0"/>
              <w:rPr>
                <w:sz w:val="26"/>
                <w:szCs w:val="26"/>
                <w:shd w:val="nil" w:color="auto" w:fill="auto"/>
                <w:lang w:val="ru-RU"/>
              </w:rPr>
            </w:pPr>
            <w:r>
              <w:rPr>
                <w:sz w:val="26"/>
                <w:szCs w:val="26"/>
                <w:shd w:val="nil" w:color="auto" w:fill="auto"/>
                <w:rtl w:val="0"/>
                <w:lang w:val="ru-RU"/>
              </w:rPr>
              <w:t xml:space="preserve">2) </w:t>
            </w:r>
            <w:r>
              <w:rPr>
                <w:sz w:val="26"/>
                <w:szCs w:val="26"/>
                <w:shd w:val="nil" w:color="auto" w:fill="auto"/>
                <w:rtl w:val="0"/>
                <w:lang w:val="ru-RU"/>
              </w:rPr>
              <w:t>контрольная функция</w:t>
            </w:r>
            <w:r>
              <w:rPr>
                <w:sz w:val="26"/>
                <w:szCs w:val="26"/>
                <w:shd w:val="nil" w:color="auto" w:fill="auto"/>
                <w:rtl w:val="0"/>
                <w:lang w:val="ru-RU"/>
              </w:rPr>
              <w:t xml:space="preserve">.  </w:t>
            </w:r>
          </w:p>
          <w:p>
            <w:pPr>
              <w:pStyle w:val="List Paragraph"/>
              <w:spacing w:line="240" w:lineRule="auto"/>
              <w:ind w:left="0" w:firstLine="0"/>
              <w:rPr>
                <w:sz w:val="26"/>
                <w:szCs w:val="26"/>
                <w:shd w:val="nil" w:color="auto" w:fill="auto"/>
                <w:lang w:val="ru-RU"/>
              </w:rPr>
            </w:pPr>
            <w:r>
              <w:rPr>
                <w:sz w:val="26"/>
                <w:szCs w:val="26"/>
                <w:shd w:val="nil" w:color="auto" w:fill="auto"/>
                <w:lang w:val="ru-RU"/>
              </w:rPr>
              <w:tab/>
            </w:r>
          </w:p>
          <w:p>
            <w:pPr>
              <w:pStyle w:val="List Paragraph"/>
              <w:spacing w:line="240" w:lineRule="auto"/>
              <w:ind w:left="0" w:firstLine="0"/>
            </w:pPr>
            <w:r>
              <w:rPr>
                <w:sz w:val="26"/>
                <w:szCs w:val="26"/>
                <w:shd w:val="nil" w:color="auto" w:fill="auto"/>
                <w:lang w:val="ru-RU"/>
              </w:rPr>
              <w:tab/>
            </w:r>
          </w:p>
        </w:tc>
      </w:tr>
      <w:tr>
        <w:tblPrEx>
          <w:shd w:val="clear" w:color="auto" w:fill="ced7e7"/>
        </w:tblPrEx>
        <w:trPr>
          <w:trHeight w:val="243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198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1"/>
                <w:bCs w:val="1"/>
                <w:sz w:val="26"/>
                <w:szCs w:val="26"/>
                <w:shd w:val="nil" w:color="auto" w:fill="auto"/>
                <w:rtl w:val="0"/>
                <w:lang w:val="ru-RU"/>
              </w:rPr>
              <w:t>Листинги программ</w:t>
            </w:r>
          </w:p>
        </w:tc>
        <w:tc>
          <w:tcPr>
            <w:tcW w:type="dxa" w:w="7087"/>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ind w:firstLine="0"/>
              <w:jc w:val="both"/>
              <w:rPr>
                <w:b w:val="1"/>
                <w:bCs w:val="1"/>
                <w:sz w:val="26"/>
                <w:szCs w:val="26"/>
                <w:shd w:val="nil" w:color="auto" w:fill="auto"/>
              </w:rPr>
            </w:pPr>
            <w:r>
              <w:rPr>
                <w:b w:val="0"/>
                <w:bCs w:val="0"/>
                <w:sz w:val="26"/>
                <w:szCs w:val="26"/>
                <w:shd w:val="nil" w:color="auto" w:fill="auto"/>
                <w:rtl w:val="0"/>
                <w:lang w:val="ru-RU"/>
              </w:rPr>
              <w:t xml:space="preserve">При оформлении листинга рекомендуется использовать шрифт </w:t>
            </w:r>
            <w:r>
              <w:rPr>
                <w:b w:val="1"/>
                <w:bCs w:val="1"/>
                <w:sz w:val="26"/>
                <w:szCs w:val="26"/>
                <w:shd w:val="nil" w:color="auto" w:fill="auto"/>
                <w:rtl w:val="0"/>
                <w:lang w:val="ru-RU"/>
              </w:rPr>
              <w:t>Courier New</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допускается другой </w:t>
            </w:r>
            <w:r>
              <w:rPr>
                <w:b w:val="1"/>
                <w:bCs w:val="1"/>
                <w:sz w:val="26"/>
                <w:szCs w:val="26"/>
                <w:shd w:val="nil" w:color="auto" w:fill="auto"/>
                <w:rtl w:val="0"/>
                <w:lang w:val="ru-RU"/>
              </w:rPr>
              <w:t xml:space="preserve">моноширинный </w:t>
            </w:r>
            <w:r>
              <w:rPr>
                <w:b w:val="0"/>
                <w:bCs w:val="0"/>
                <w:sz w:val="26"/>
                <w:szCs w:val="26"/>
                <w:shd w:val="nil" w:color="auto" w:fill="auto"/>
                <w:rtl w:val="0"/>
                <w:lang w:val="ru-RU"/>
              </w:rPr>
              <w:t>шрифт</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размер шрифта – </w:t>
            </w:r>
            <w:r>
              <w:rPr>
                <w:b w:val="1"/>
                <w:bCs w:val="1"/>
                <w:sz w:val="26"/>
                <w:szCs w:val="26"/>
                <w:shd w:val="nil" w:color="auto" w:fill="auto"/>
                <w:rtl w:val="0"/>
                <w:lang w:val="ru-RU"/>
              </w:rPr>
              <w:t xml:space="preserve">12 </w:t>
            </w:r>
            <w:r>
              <w:rPr>
                <w:b w:val="1"/>
                <w:bCs w:val="1"/>
                <w:sz w:val="26"/>
                <w:szCs w:val="26"/>
                <w:shd w:val="nil" w:color="auto" w:fill="auto"/>
                <w:rtl w:val="0"/>
                <w:lang w:val="ru-RU"/>
              </w:rPr>
              <w:t>пт</w:t>
            </w:r>
            <w:r>
              <w:rPr>
                <w:b w:val="0"/>
                <w:bCs w:val="0"/>
                <w:sz w:val="26"/>
                <w:szCs w:val="26"/>
                <w:shd w:val="nil" w:color="auto" w:fill="auto"/>
                <w:rtl w:val="0"/>
                <w:lang w:val="ru-RU"/>
              </w:rPr>
              <w:t xml:space="preserve">; </w:t>
            </w:r>
            <w:r>
              <w:rPr>
                <w:b w:val="0"/>
                <w:bCs w:val="0"/>
                <w:sz w:val="26"/>
                <w:szCs w:val="26"/>
                <w:shd w:val="nil" w:color="auto" w:fill="auto"/>
                <w:rtl w:val="0"/>
                <w:lang w:val="ru-RU"/>
              </w:rPr>
              <w:t xml:space="preserve">междустрочный интервал – </w:t>
            </w:r>
            <w:r>
              <w:rPr>
                <w:b w:val="1"/>
                <w:bCs w:val="1"/>
                <w:sz w:val="26"/>
                <w:szCs w:val="26"/>
                <w:shd w:val="nil" w:color="auto" w:fill="auto"/>
                <w:rtl w:val="0"/>
                <w:lang w:val="ru-RU"/>
              </w:rPr>
              <w:t>одинарный</w:t>
            </w:r>
            <w:r>
              <w:rPr>
                <w:b w:val="1"/>
                <w:bCs w:val="1"/>
                <w:sz w:val="26"/>
                <w:szCs w:val="26"/>
                <w:shd w:val="nil" w:color="auto" w:fill="auto"/>
                <w:rtl w:val="0"/>
                <w:lang w:val="ru-RU"/>
              </w:rPr>
              <w:t>.</w:t>
            </w:r>
          </w:p>
          <w:p>
            <w:pPr>
              <w:pStyle w:val="Normal.0"/>
              <w:bidi w:val="0"/>
              <w:ind w:left="0" w:right="0" w:firstLine="0"/>
              <w:jc w:val="both"/>
              <w:rPr>
                <w:sz w:val="26"/>
                <w:szCs w:val="26"/>
                <w:shd w:val="nil" w:color="auto" w:fill="auto"/>
                <w:rtl w:val="0"/>
              </w:rPr>
            </w:pPr>
            <w:r>
              <w:rPr>
                <w:sz w:val="26"/>
                <w:szCs w:val="26"/>
                <w:shd w:val="nil" w:color="auto" w:fill="auto"/>
                <w:rtl w:val="0"/>
                <w:lang w:val="ru-RU"/>
              </w:rPr>
              <w:t xml:space="preserve">Оформление и интервалы </w:t>
            </w:r>
            <w:r>
              <w:rPr>
                <w:b w:val="1"/>
                <w:bCs w:val="1"/>
                <w:sz w:val="26"/>
                <w:szCs w:val="26"/>
                <w:shd w:val="nil" w:color="auto" w:fill="auto"/>
                <w:rtl w:val="0"/>
                <w:lang w:val="ru-RU"/>
              </w:rPr>
              <w:t>как в рисунках</w:t>
            </w:r>
          </w:p>
          <w:p>
            <w:pPr>
              <w:pStyle w:val="Normal.0"/>
              <w:spacing w:line="240" w:lineRule="auto"/>
              <w:ind w:firstLine="0"/>
              <w:rPr>
                <w:sz w:val="26"/>
                <w:szCs w:val="26"/>
                <w:shd w:val="nil" w:color="auto" w:fill="auto"/>
                <w:lang w:val="ru-RU"/>
              </w:rPr>
            </w:pPr>
          </w:p>
          <w:p>
            <w:pPr>
              <w:pStyle w:val="Normal.0"/>
              <w:bidi w:val="0"/>
              <w:spacing w:line="240" w:lineRule="auto"/>
              <w:ind w:left="0" w:right="0" w:firstLine="0"/>
              <w:jc w:val="right"/>
              <w:rPr>
                <w:rtl w:val="0"/>
              </w:rPr>
            </w:pPr>
            <w:r>
              <w:rPr>
                <w:i w:val="1"/>
                <w:iCs w:val="1"/>
                <w:sz w:val="26"/>
                <w:szCs w:val="26"/>
                <w:shd w:val="nil" w:color="auto" w:fill="auto"/>
                <w:rtl w:val="0"/>
                <w:lang w:val="ru-RU"/>
              </w:rPr>
              <w:t xml:space="preserve">Образец </w:t>
            </w:r>
            <w:r>
              <w:rPr>
                <w:i w:val="1"/>
                <w:iCs w:val="1"/>
                <w:sz w:val="26"/>
                <w:szCs w:val="26"/>
                <w:shd w:val="nil" w:color="auto" w:fill="auto"/>
                <w:rtl w:val="0"/>
                <w:lang w:val="ru-RU"/>
              </w:rPr>
              <w:t>14</w:t>
            </w:r>
          </w:p>
        </w:tc>
      </w:tr>
    </w:tbl>
    <w:p>
      <w:pPr>
        <w:pStyle w:val="Normal.0"/>
        <w:widowControl w:val="0"/>
        <w:spacing w:line="240" w:lineRule="auto"/>
        <w:ind w:firstLine="0"/>
        <w:jc w:val="center"/>
        <w:outlineLvl w:val="0"/>
        <w:rPr>
          <w:b w:val="1"/>
          <w:bCs w:val="1"/>
        </w:rPr>
      </w:pPr>
    </w:p>
    <w:p>
      <w:pPr>
        <w:pStyle w:val="Normal.0"/>
        <w:spacing w:line="240" w:lineRule="auto"/>
        <w:ind w:firstLine="0"/>
        <w:jc w:val="center"/>
        <w:rPr>
          <w:b w:val="1"/>
          <w:bCs w:val="1"/>
          <w:sz w:val="26"/>
          <w:szCs w:val="26"/>
        </w:rPr>
      </w:pPr>
    </w:p>
    <w:p>
      <w:pPr>
        <w:pStyle w:val="Normal.0"/>
        <w:spacing w:after="200" w:line="276" w:lineRule="auto"/>
        <w:ind w:firstLine="0"/>
        <w:rPr>
          <w:b w:val="1"/>
          <w:bCs w:val="1"/>
          <w:sz w:val="26"/>
          <w:szCs w:val="26"/>
        </w:rPr>
      </w:pPr>
    </w:p>
    <w:p>
      <w:pPr>
        <w:pStyle w:val="Normal.0"/>
        <w:spacing w:line="240" w:lineRule="auto"/>
        <w:ind w:firstLine="0"/>
        <w:jc w:val="center"/>
        <w:rPr>
          <w:b w:val="1"/>
          <w:bCs w:val="1"/>
          <w:sz w:val="26"/>
          <w:szCs w:val="26"/>
        </w:rPr>
      </w:pPr>
      <w:r>
        <w:rPr>
          <w:b w:val="1"/>
          <w:bCs w:val="1"/>
          <w:sz w:val="26"/>
          <w:szCs w:val="26"/>
          <w:rtl w:val="0"/>
          <w:lang w:val="ru-RU"/>
        </w:rPr>
        <w:t>Список образцов оформления</w:t>
      </w:r>
    </w:p>
    <w:p>
      <w:pPr>
        <w:pStyle w:val="Normal.0"/>
        <w:spacing w:line="240" w:lineRule="auto"/>
        <w:ind w:firstLine="0"/>
        <w:jc w:val="center"/>
        <w:rPr>
          <w:rStyle w:val="page number"/>
          <w:sz w:val="26"/>
          <w:szCs w:val="26"/>
        </w:rPr>
      </w:pPr>
    </w:p>
    <w:tbl>
      <w:tblPr>
        <w:tblW w:w="9747"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675"/>
        <w:gridCol w:w="6804"/>
        <w:gridCol w:w="2268"/>
      </w:tblGrid>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Титульный лист дипломной работы и презентации</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Резюме</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2.</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en-US"/>
              </w:rPr>
              <w:t>Summary</w:t>
            </w:r>
            <w:r>
              <w:rPr>
                <w:sz w:val="26"/>
                <w:szCs w:val="26"/>
                <w:shd w:val="nil" w:color="auto" w:fill="auto"/>
                <w:rtl w:val="0"/>
                <w:lang w:val="ru-RU"/>
              </w:rPr>
              <w:t xml:space="preserve"> (</w:t>
            </w:r>
            <w:r>
              <w:rPr>
                <w:sz w:val="26"/>
                <w:szCs w:val="26"/>
                <w:shd w:val="nil" w:color="auto" w:fill="auto"/>
                <w:rtl w:val="0"/>
                <w:lang w:val="ru-RU"/>
              </w:rPr>
              <w:t>Резюме на английском языке</w:t>
            </w:r>
            <w:r>
              <w:rPr>
                <w:sz w:val="26"/>
                <w:szCs w:val="26"/>
                <w:shd w:val="nil" w:color="auto" w:fill="auto"/>
                <w:rtl w:val="0"/>
                <w:lang w:val="ru-RU"/>
              </w:rPr>
              <w:t>)</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3</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Содержание</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4</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Перечень условных обозначений</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en-US"/>
              </w:rPr>
              <w:t>5</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Введение</w:t>
            </w:r>
            <w:r>
              <w:rPr>
                <w:b w:val="0"/>
                <w:bCs w:val="0"/>
                <w:sz w:val="26"/>
                <w:szCs w:val="26"/>
                <w:shd w:val="nil" w:color="auto" w:fill="auto"/>
                <w:rtl w:val="0"/>
                <w:lang w:val="ru-RU"/>
              </w:rPr>
              <w:t>.</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en-US"/>
              </w:rPr>
              <w:t>6</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Страница с названием главы и параграфа</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7</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b w:val="0"/>
                <w:bCs w:val="0"/>
                <w:sz w:val="26"/>
                <w:szCs w:val="26"/>
                <w:shd w:val="nil" w:color="auto" w:fill="auto"/>
                <w:rtl w:val="0"/>
                <w:lang w:val="ru-RU"/>
              </w:rPr>
              <w:t>Страница с названием параграфа</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8</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Рисунок</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7</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Таблица</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8,9</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Перенос таблицы</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9</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Формулы и уравнения</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10</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Заключение</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11</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Список использованных источников</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12</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Приложения</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13</w:t>
            </w:r>
          </w:p>
        </w:tc>
      </w:tr>
      <w:tr>
        <w:tblPrEx>
          <w:shd w:val="clear" w:color="auto" w:fill="ced7e7"/>
        </w:tblPrEx>
        <w:trPr>
          <w:trHeight w:val="319" w:hRule="atLeast"/>
        </w:trPr>
        <w:tc>
          <w:tcPr>
            <w:tcW w:type="dxa" w:w="675"/>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tc>
        <w:tc>
          <w:tcPr>
            <w:tcW w:type="dxa" w:w="6804"/>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Листинги программ</w:t>
            </w:r>
          </w:p>
        </w:tc>
        <w:tc>
          <w:tcPr>
            <w:tcW w:type="dxa" w:w="226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auto"/>
            <w:tcMar>
              <w:top w:type="dxa" w:w="80"/>
              <w:left w:type="dxa" w:w="80"/>
              <w:bottom w:type="dxa" w:w="80"/>
              <w:right w:type="dxa" w:w="80"/>
            </w:tcMar>
            <w:vAlign w:val="top"/>
          </w:tcPr>
          <w:p>
            <w:pPr>
              <w:pStyle w:val="Normal.0"/>
              <w:spacing w:line="240" w:lineRule="auto"/>
              <w:ind w:firstLine="0"/>
            </w:pPr>
            <w:r>
              <w:rPr>
                <w:sz w:val="26"/>
                <w:szCs w:val="26"/>
                <w:shd w:val="nil" w:color="auto" w:fill="auto"/>
                <w:rtl w:val="0"/>
                <w:lang w:val="ru-RU"/>
              </w:rPr>
              <w:t xml:space="preserve">Образец </w:t>
            </w:r>
            <w:r>
              <w:rPr>
                <w:sz w:val="26"/>
                <w:szCs w:val="26"/>
                <w:shd w:val="nil" w:color="auto" w:fill="auto"/>
                <w:rtl w:val="0"/>
                <w:lang w:val="ru-RU"/>
              </w:rPr>
              <w:t>14</w:t>
            </w:r>
          </w:p>
        </w:tc>
      </w:tr>
    </w:tbl>
    <w:p>
      <w:pPr>
        <w:pStyle w:val="Normal.0"/>
        <w:widowControl w:val="0"/>
        <w:spacing w:line="240" w:lineRule="auto"/>
        <w:ind w:firstLine="0"/>
        <w:jc w:val="center"/>
        <w:rPr>
          <w:rStyle w:val="page number"/>
          <w:sz w:val="26"/>
          <w:szCs w:val="26"/>
        </w:rPr>
      </w:pPr>
    </w:p>
    <w:p>
      <w:pPr>
        <w:pStyle w:val="Normal.0"/>
        <w:widowControl w:val="0"/>
        <w:outlineLvl w:val="0"/>
        <w:sectPr>
          <w:headerReference w:type="default" r:id="rId4"/>
          <w:footerReference w:type="default" r:id="rId5"/>
          <w:pgSz w:w="12240" w:h="15840" w:orient="portrait"/>
          <w:pgMar w:top="851" w:right="567" w:bottom="1134" w:left="1701" w:header="708" w:footer="708"/>
          <w:bidi w:val="0"/>
        </w:sectPr>
      </w:pPr>
    </w:p>
    <w:p>
      <w:pPr>
        <w:pStyle w:val="Normal.0"/>
        <w:spacing w:line="240" w:lineRule="auto"/>
        <w:jc w:val="right"/>
        <w:rPr>
          <w:outline w:val="0"/>
          <w:color w:val="ff0000"/>
          <w:u w:color="ff0000"/>
          <w14:textFill>
            <w14:solidFill>
              <w14:srgbClr w14:val="FF0000"/>
            </w14:solidFill>
          </w14:textFill>
        </w:rPr>
        <w:sectPr>
          <w:headerReference w:type="default" r:id="rId6"/>
          <w:pgSz w:w="12240" w:h="15840" w:orient="portrait"/>
          <w:pgMar w:top="1134" w:right="850" w:bottom="1134" w:left="1701" w:header="708" w:footer="708"/>
          <w:bidi w:val="0"/>
        </w:sect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59264" behindDoc="0" locked="0" layoutInCell="1" allowOverlap="1">
                <wp:simplePos x="0" y="0"/>
                <wp:positionH relativeFrom="column">
                  <wp:posOffset>3668395</wp:posOffset>
                </wp:positionH>
                <wp:positionV relativeFrom="line">
                  <wp:posOffset>-495300</wp:posOffset>
                </wp:positionV>
                <wp:extent cx="2390140" cy="332686"/>
                <wp:effectExtent l="0" t="0" r="0" b="0"/>
                <wp:wrapNone/>
                <wp:docPr id="1073741825"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color="ff0000"/>
                                <w:rtl w:val="0"/>
                                <w:lang w:val="ru-RU"/>
                                <w14:textFill>
                                  <w14:solidFill>
                                    <w14:srgbClr w14:val="FF0000"/>
                                  </w14:solidFill>
                                </w14:textFill>
                              </w:rPr>
                              <w:t xml:space="preserve">Образец </w:t>
                            </w:r>
                            <w:r>
                              <w:rPr>
                                <w:b w:val="1"/>
                                <w:bCs w:val="1"/>
                                <w:outline w:val="0"/>
                                <w:color w:val="ff0000"/>
                                <w:sz w:val="24"/>
                                <w:szCs w:val="24"/>
                                <w:u w:color="ff0000"/>
                                <w:rtl w:val="0"/>
                                <w:lang w:val="ru-RU"/>
                                <w14:textFill>
                                  <w14:solidFill>
                                    <w14:srgbClr w14:val="FF0000"/>
                                  </w14:solidFill>
                                </w14:textFill>
                              </w:rPr>
                              <w:t>1</w:t>
                            </w:r>
                          </w:p>
                        </w:txbxContent>
                      </wps:txbx>
                      <wps:bodyPr wrap="square" lIns="45719" tIns="45719" rIns="45719" bIns="45719" numCol="1" anchor="t">
                        <a:noAutofit/>
                      </wps:bodyPr>
                    </wps:wsp>
                  </a:graphicData>
                </a:graphic>
              </wp:anchor>
            </w:drawing>
          </mc:Choice>
          <mc:Fallback>
            <w:pict>
              <v:shape id="_x0000_s1026" type="#_x0000_t202" style="visibility:visible;position:absolute;margin-left:288.9pt;margin-top:-39.0pt;width:188.2pt;height:26.2pt;z-index:251659264;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color="ff0000"/>
                          <w:rtl w:val="0"/>
                          <w:lang w:val="ru-RU"/>
                          <w14:textFill>
                            <w14:solidFill>
                              <w14:srgbClr w14:val="FF0000"/>
                            </w14:solidFill>
                          </w14:textFill>
                        </w:rPr>
                        <w:t xml:space="preserve">Образец </w:t>
                      </w:r>
                      <w:r>
                        <w:rPr>
                          <w:b w:val="1"/>
                          <w:bCs w:val="1"/>
                          <w:outline w:val="0"/>
                          <w:color w:val="ff0000"/>
                          <w:sz w:val="24"/>
                          <w:szCs w:val="24"/>
                          <w:u w:color="ff0000"/>
                          <w:rtl w:val="0"/>
                          <w:lang w:val="ru-RU"/>
                          <w14:textFill>
                            <w14:solidFill>
                              <w14:srgbClr w14:val="FF0000"/>
                            </w14:solidFill>
                          </w14:textFill>
                        </w:rPr>
                        <w:t>1</w:t>
                      </w:r>
                    </w:p>
                  </w:txbxContent>
                </v:textbox>
                <w10:wrap type="none" side="bothSides" anchorx="text"/>
              </v:shape>
            </w:pict>
          </mc:Fallback>
        </mc:AlternateContent>
      </w:r>
      <w:r>
        <w:rPr>
          <w:outline w:val="0"/>
          <w:color w:val="ff0000"/>
          <w:u w:color="ff0000"/>
          <w14:textFill>
            <w14:solidFill>
              <w14:srgbClr w14:val="FF0000"/>
            </w14:solidFill>
          </w14:textFill>
        </w:rPr>
      </w:r>
    </w:p>
    <w:p>
      <w:pPr>
        <w:pStyle w:val="Normal.0"/>
        <w:ind w:firstLine="0"/>
        <w:jc w:val="center"/>
        <w:rPr>
          <w:caps w:val="1"/>
        </w:rPr>
      </w:pPr>
      <w:bookmarkStart w:name="_RefHeading__3_1045814463" w:id="0"/>
      <w:bookmarkEnd w:id="0"/>
      <w:r>
        <w:rPr>
          <w:caps w:val="1"/>
          <w:rtl w:val="0"/>
          <w:lang w:val="ru-RU"/>
        </w:rPr>
        <w:t>М</w:t>
      </w:r>
      <w:r>
        <w:rPr>
          <w:caps w:val="1"/>
          <w:rtl w:val="0"/>
          <w:lang w:val="ru-RU"/>
        </w:rPr>
        <w:t>ИНИСТЕРСТВО ОБРАЗОВАНИЯ РЕСПУБЛИКИ БЕЛАРУСЬ</w:t>
      </w:r>
    </w:p>
    <w:p>
      <w:pPr>
        <w:pStyle w:val="Normal.0"/>
        <w:ind w:firstLine="0"/>
        <w:jc w:val="center"/>
        <w:rPr>
          <w:caps w:val="1"/>
        </w:rPr>
      </w:pPr>
    </w:p>
    <w:p>
      <w:pPr>
        <w:pStyle w:val="Normal.0"/>
        <w:ind w:firstLine="0"/>
        <w:jc w:val="center"/>
        <w:rPr>
          <w:rStyle w:val="page number"/>
        </w:rPr>
      </w:pPr>
      <w:r>
        <w:rPr>
          <w:rStyle w:val="page number"/>
          <w:rtl w:val="0"/>
          <w:lang w:val="ru-RU"/>
        </w:rPr>
        <w:t>Учреждение образования</w:t>
      </w:r>
    </w:p>
    <w:p>
      <w:pPr>
        <w:pStyle w:val="Normal.0"/>
        <w:ind w:firstLine="0"/>
        <w:jc w:val="center"/>
        <w:rPr>
          <w:rStyle w:val="page number"/>
        </w:rPr>
      </w:pPr>
      <w:r>
        <w:rPr>
          <w:rStyle w:val="page number"/>
          <w:rtl w:val="0"/>
          <w:lang w:val="ru-RU"/>
        </w:rPr>
        <w:t>«Гродненский государственный университет имени Янки Купалы»</w:t>
      </w:r>
    </w:p>
    <w:p>
      <w:pPr>
        <w:pStyle w:val="Normal.0"/>
        <w:ind w:firstLine="0"/>
        <w:jc w:val="center"/>
        <w:rPr>
          <w:rStyle w:val="page number"/>
        </w:rPr>
      </w:pPr>
    </w:p>
    <w:p>
      <w:pPr>
        <w:pStyle w:val="Normal.0"/>
        <w:ind w:firstLine="0"/>
        <w:jc w:val="center"/>
        <w:rPr>
          <w:rStyle w:val="page number"/>
        </w:rPr>
      </w:pPr>
      <w:r>
        <w:rPr>
          <w:rStyle w:val="page number"/>
          <w:rtl w:val="0"/>
          <w:lang w:val="ru-RU"/>
        </w:rPr>
        <w:t>Факультет математики и информатики</w:t>
      </w:r>
    </w:p>
    <w:p>
      <w:pPr>
        <w:pStyle w:val="Normal.0"/>
        <w:ind w:firstLine="0"/>
        <w:jc w:val="center"/>
        <w:rPr>
          <w:rStyle w:val="page number"/>
        </w:rPr>
      </w:pPr>
      <w:r>
        <w:rPr>
          <w:rStyle w:val="page number"/>
          <w:rtl w:val="0"/>
          <w:lang w:val="ru-RU"/>
        </w:rPr>
        <w:t>Кафедра системного программирования и компьютерной безопасности</w:t>
      </w: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r>
        <w:rPr>
          <w:rStyle w:val="page number"/>
          <w:rtl w:val="0"/>
          <w:lang w:val="ru-RU"/>
        </w:rPr>
        <w:t>ФРАНЦУЗОВ ПАВЕЛ СЕРГЕЕВИЧ</w:t>
      </w:r>
    </w:p>
    <w:p>
      <w:pPr>
        <w:pStyle w:val="Normal.0"/>
        <w:ind w:firstLine="0"/>
        <w:jc w:val="center"/>
        <w:rPr>
          <w:rStyle w:val="page number"/>
        </w:rPr>
      </w:pPr>
    </w:p>
    <w:p>
      <w:pPr>
        <w:pStyle w:val="Normal.0"/>
        <w:ind w:firstLine="0"/>
        <w:jc w:val="center"/>
        <w:rPr>
          <w:b w:val="1"/>
          <w:bCs w:val="1"/>
        </w:rPr>
      </w:pPr>
      <w:r>
        <w:rPr>
          <w:b w:val="1"/>
          <w:bCs w:val="1"/>
          <w:rtl w:val="0"/>
          <w:lang w:val="ru-RU"/>
        </w:rPr>
        <w:t xml:space="preserve">Учебный стенд для изучения возможностей </w:t>
        <w:br w:type="textWrapping"/>
        <w:t>систем защиты от утечек информации</w:t>
      </w: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r>
        <w:rPr>
          <w:rStyle w:val="page number"/>
          <w:rtl w:val="0"/>
          <w:lang w:val="ru-RU"/>
        </w:rPr>
        <w:t xml:space="preserve">Дипломная работа </w:t>
      </w:r>
    </w:p>
    <w:p>
      <w:pPr>
        <w:pStyle w:val="Normal.0"/>
        <w:ind w:firstLine="0"/>
        <w:jc w:val="center"/>
        <w:rPr>
          <w:rStyle w:val="page number"/>
        </w:rPr>
      </w:pPr>
      <w:r>
        <w:rPr>
          <w:rStyle w:val="page number"/>
          <w:rtl w:val="0"/>
          <w:lang w:val="ru-RU"/>
        </w:rPr>
        <w:t xml:space="preserve">студента </w:t>
      </w:r>
      <w:r>
        <w:rPr>
          <w:rStyle w:val="page number"/>
          <w:rtl w:val="0"/>
          <w:lang w:val="ru-RU"/>
        </w:rPr>
        <w:t xml:space="preserve">5 </w:t>
      </w:r>
      <w:r>
        <w:rPr>
          <w:rStyle w:val="page number"/>
          <w:rtl w:val="0"/>
          <w:lang w:val="ru-RU"/>
        </w:rPr>
        <w:t xml:space="preserve">курса специальности </w:t>
      </w:r>
    </w:p>
    <w:p>
      <w:pPr>
        <w:pStyle w:val="Normal.0"/>
        <w:ind w:firstLine="0"/>
        <w:jc w:val="center"/>
        <w:rPr>
          <w:rStyle w:val="page number"/>
        </w:rPr>
      </w:pPr>
      <w:r>
        <w:rPr>
          <w:rStyle w:val="page number"/>
          <w:rtl w:val="0"/>
          <w:lang w:val="ru-RU"/>
        </w:rPr>
        <w:t xml:space="preserve">1-98 01 01-01 </w:t>
      </w:r>
      <w:r>
        <w:rPr>
          <w:rStyle w:val="page number"/>
          <w:rtl w:val="0"/>
          <w:lang w:val="ru-RU"/>
        </w:rPr>
        <w:t xml:space="preserve">«Компьютерная безопасность </w:t>
      </w:r>
    </w:p>
    <w:p>
      <w:pPr>
        <w:pStyle w:val="Normal.0"/>
        <w:ind w:firstLine="0"/>
        <w:jc w:val="center"/>
        <w:rPr>
          <w:rStyle w:val="page number"/>
        </w:rPr>
      </w:pPr>
      <w:r>
        <w:rPr>
          <w:rStyle w:val="page number"/>
          <w:rtl w:val="0"/>
          <w:lang w:val="ru-RU"/>
        </w:rPr>
        <w:t>(</w:t>
      </w:r>
      <w:r>
        <w:rPr>
          <w:rStyle w:val="page number"/>
          <w:rtl w:val="0"/>
          <w:lang w:val="ru-RU"/>
        </w:rPr>
        <w:t>математические методы и программные системы</w:t>
      </w:r>
      <w:r>
        <w:rPr>
          <w:rStyle w:val="page number"/>
          <w:rtl w:val="0"/>
          <w:lang w:val="ru-RU"/>
        </w:rPr>
        <w:t>)</w:t>
      </w:r>
      <w:r>
        <w:rPr>
          <w:rStyle w:val="page number"/>
          <w:rtl w:val="0"/>
          <w:lang w:val="ru-RU"/>
        </w:rPr>
        <w:t>»</w:t>
      </w:r>
    </w:p>
    <w:p>
      <w:pPr>
        <w:pStyle w:val="Normal.0"/>
        <w:ind w:firstLine="0"/>
        <w:jc w:val="center"/>
        <w:rPr>
          <w:rStyle w:val="page number"/>
        </w:rPr>
      </w:pPr>
      <w:r>
        <w:rPr>
          <w:rStyle w:val="page number"/>
          <w:rtl w:val="0"/>
          <w:lang w:val="ru-RU"/>
        </w:rPr>
        <w:t>дневной формы получения образования</w:t>
      </w:r>
    </w:p>
    <w:p>
      <w:pPr>
        <w:pStyle w:val="Normal.0"/>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tbl>
      <w:tblPr>
        <w:tblW w:w="9564"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3794"/>
        <w:gridCol w:w="5770"/>
      </w:tblGrid>
      <w:tr>
        <w:tblPrEx>
          <w:shd w:val="clear" w:color="auto" w:fill="ced7e7"/>
        </w:tblPrEx>
        <w:trPr>
          <w:trHeight w:val="2869" w:hRule="atLeast"/>
        </w:trPr>
        <w:tc>
          <w:tcPr>
            <w:tcW w:type="dxa" w:w="3794"/>
            <w:tcBorders>
              <w:top w:val="nil"/>
              <w:left w:val="nil"/>
              <w:bottom w:val="nil"/>
              <w:right w:val="nil"/>
            </w:tcBorders>
            <w:shd w:val="clear" w:color="auto" w:fill="auto"/>
            <w:tcMar>
              <w:top w:type="dxa" w:w="80"/>
              <w:left w:type="dxa" w:w="80"/>
              <w:bottom w:type="dxa" w:w="80"/>
              <w:right w:type="dxa" w:w="80"/>
            </w:tcMar>
            <w:vAlign w:val="top"/>
          </w:tcPr>
          <w:p>
            <w:pPr>
              <w:pStyle w:val="Normal.0"/>
              <w:ind w:firstLine="0"/>
              <w:jc w:val="right"/>
              <w:rPr>
                <w:shd w:val="nil" w:color="auto" w:fill="auto"/>
              </w:rPr>
            </w:pPr>
            <w:r>
              <w:rPr>
                <w:shd w:val="nil" w:color="auto" w:fill="auto"/>
                <w:rtl w:val="0"/>
                <w:lang w:val="ru-RU"/>
              </w:rPr>
              <w:t>«Допустить к защите»</w:t>
            </w:r>
          </w:p>
          <w:p>
            <w:pPr>
              <w:pStyle w:val="Normal.0"/>
              <w:ind w:firstLine="0"/>
              <w:jc w:val="right"/>
              <w:rPr>
                <w:shd w:val="nil" w:color="auto" w:fill="auto"/>
                <w:lang w:val="ru-RU"/>
              </w:rPr>
            </w:pPr>
          </w:p>
          <w:p>
            <w:pPr>
              <w:pStyle w:val="Normal.0"/>
              <w:bidi w:val="0"/>
              <w:ind w:left="0" w:right="0" w:firstLine="0"/>
              <w:jc w:val="right"/>
              <w:rPr>
                <w:shd w:val="nil" w:color="auto" w:fill="auto"/>
                <w:rtl w:val="0"/>
              </w:rPr>
            </w:pPr>
            <w:r>
              <w:rPr>
                <w:shd w:val="nil" w:color="auto" w:fill="auto"/>
                <w:rtl w:val="0"/>
                <w:lang w:val="ru-RU"/>
              </w:rPr>
              <w:t>Заведующий кафедрой</w:t>
            </w:r>
          </w:p>
          <w:p>
            <w:pPr>
              <w:pStyle w:val="Normal.0"/>
              <w:ind w:firstLine="0"/>
              <w:jc w:val="right"/>
              <w:rPr>
                <w:shd w:val="nil" w:color="auto" w:fill="auto"/>
                <w:lang w:val="ru-RU"/>
              </w:rPr>
            </w:pPr>
          </w:p>
          <w:p>
            <w:pPr>
              <w:pStyle w:val="Normal.0"/>
              <w:bidi w:val="0"/>
              <w:ind w:left="0" w:right="0" w:firstLine="0"/>
              <w:jc w:val="right"/>
              <w:rPr>
                <w:shd w:val="nil" w:color="auto" w:fill="auto"/>
                <w:rtl w:val="0"/>
              </w:rPr>
            </w:pPr>
            <w:r>
              <w:rPr>
                <w:shd w:val="nil" w:color="auto" w:fill="auto"/>
                <w:rtl w:val="0"/>
                <w:lang w:val="ru-RU"/>
              </w:rPr>
              <w:t>_________________</w:t>
            </w:r>
          </w:p>
          <w:p>
            <w:pPr>
              <w:pStyle w:val="Normal.0"/>
              <w:bidi w:val="0"/>
              <w:ind w:left="0" w:right="0" w:firstLine="0"/>
              <w:jc w:val="right"/>
              <w:rPr>
                <w:shd w:val="nil" w:color="auto" w:fill="auto"/>
                <w:rtl w:val="0"/>
              </w:rPr>
            </w:pPr>
            <w:r>
              <w:rPr>
                <w:shd w:val="nil" w:color="auto" w:fill="auto"/>
                <w:rtl w:val="0"/>
                <w:lang w:val="ru-RU"/>
              </w:rPr>
              <w:t>Кадан А</w:t>
            </w:r>
            <w:r>
              <w:rPr>
                <w:shd w:val="nil" w:color="auto" w:fill="auto"/>
                <w:rtl w:val="0"/>
                <w:lang w:val="ru-RU"/>
              </w:rPr>
              <w:t>.</w:t>
            </w:r>
            <w:r>
              <w:rPr>
                <w:shd w:val="nil" w:color="auto" w:fill="auto"/>
                <w:rtl w:val="0"/>
                <w:lang w:val="ru-RU"/>
              </w:rPr>
              <w:t>М</w:t>
            </w:r>
            <w:r>
              <w:rPr>
                <w:shd w:val="nil" w:color="auto" w:fill="auto"/>
                <w:rtl w:val="0"/>
                <w:lang w:val="ru-RU"/>
              </w:rPr>
              <w:t>.</w:t>
            </w:r>
          </w:p>
          <w:p>
            <w:pPr>
              <w:pStyle w:val="Normal.0"/>
              <w:bidi w:val="0"/>
              <w:ind w:left="0" w:right="0" w:firstLine="0"/>
              <w:jc w:val="right"/>
              <w:rPr>
                <w:rtl w:val="0"/>
              </w:rPr>
            </w:pPr>
            <w:r>
              <w:rPr>
                <w:shd w:val="nil" w:color="auto" w:fill="auto"/>
                <w:rtl w:val="0"/>
                <w:lang w:val="en-US"/>
              </w:rPr>
              <w:t>____ ___________</w:t>
            </w:r>
            <w:r>
              <w:rPr>
                <w:shd w:val="nil" w:color="auto" w:fill="auto"/>
                <w:rtl w:val="0"/>
                <w:lang w:val="ru-RU"/>
              </w:rPr>
              <w:t xml:space="preserve"> 2016 </w:t>
            </w:r>
            <w:r>
              <w:rPr>
                <w:shd w:val="nil" w:color="auto" w:fill="auto"/>
                <w:rtl w:val="0"/>
                <w:lang w:val="ru-RU"/>
              </w:rPr>
              <w:t>г</w:t>
            </w:r>
            <w:r>
              <w:rPr>
                <w:shd w:val="nil" w:color="auto" w:fill="auto"/>
                <w:rtl w:val="0"/>
                <w:lang w:val="ru-RU"/>
              </w:rPr>
              <w:t>.</w:t>
            </w:r>
            <w:r>
              <w:rPr>
                <w:shd w:val="nil" w:color="auto" w:fill="auto"/>
              </w:rPr>
            </w:r>
          </w:p>
        </w:tc>
        <w:tc>
          <w:tcPr>
            <w:tcW w:type="dxa" w:w="5770"/>
            <w:tcBorders>
              <w:top w:val="nil"/>
              <w:left w:val="nil"/>
              <w:bottom w:val="nil"/>
              <w:right w:val="nil"/>
            </w:tcBorders>
            <w:shd w:val="clear" w:color="auto" w:fill="auto"/>
            <w:tcMar>
              <w:top w:type="dxa" w:w="80"/>
              <w:left w:type="dxa" w:w="80"/>
              <w:bottom w:type="dxa" w:w="80"/>
              <w:right w:type="dxa" w:w="80"/>
            </w:tcMar>
            <w:vAlign w:val="top"/>
          </w:tcPr>
          <w:p>
            <w:pPr>
              <w:pStyle w:val="Normal.0"/>
              <w:ind w:firstLine="34"/>
              <w:jc w:val="right"/>
              <w:rPr>
                <w:shd w:val="nil" w:color="auto" w:fill="auto"/>
              </w:rPr>
            </w:pPr>
            <w:r>
              <w:rPr>
                <w:shd w:val="nil" w:color="auto" w:fill="auto"/>
                <w:rtl w:val="0"/>
                <w:lang w:val="ru-RU"/>
              </w:rPr>
              <w:t>Научный руководитель</w:t>
            </w:r>
          </w:p>
          <w:p>
            <w:pPr>
              <w:pStyle w:val="Normal.0"/>
              <w:bidi w:val="0"/>
              <w:ind w:left="0" w:right="0" w:firstLine="34"/>
              <w:jc w:val="right"/>
              <w:rPr>
                <w:shd w:val="nil" w:color="auto" w:fill="auto"/>
                <w:rtl w:val="0"/>
              </w:rPr>
            </w:pPr>
            <w:r>
              <w:rPr>
                <w:shd w:val="nil" w:color="auto" w:fill="auto"/>
                <w:rtl w:val="0"/>
                <w:lang w:val="ru-RU"/>
              </w:rPr>
              <w:t>Кадан Александр Михайлович</w:t>
            </w:r>
            <w:r>
              <w:rPr>
                <w:shd w:val="nil" w:color="auto" w:fill="auto"/>
                <w:rtl w:val="0"/>
                <w:lang w:val="ru-RU"/>
              </w:rPr>
              <w:t>,</w:t>
            </w:r>
          </w:p>
          <w:p>
            <w:pPr>
              <w:pStyle w:val="Normal.0"/>
              <w:bidi w:val="0"/>
              <w:ind w:left="0" w:right="0" w:firstLine="34"/>
              <w:jc w:val="right"/>
              <w:rPr>
                <w:shd w:val="nil" w:color="auto" w:fill="auto"/>
                <w:rtl w:val="0"/>
              </w:rPr>
            </w:pPr>
            <w:r>
              <w:rPr>
                <w:shd w:val="nil" w:color="auto" w:fill="auto"/>
                <w:rtl w:val="0"/>
                <w:lang w:val="ru-RU"/>
              </w:rPr>
              <w:t>доцент кафедры</w:t>
            </w:r>
          </w:p>
          <w:p>
            <w:pPr>
              <w:pStyle w:val="Normal.0"/>
              <w:bidi w:val="0"/>
              <w:ind w:left="0" w:right="0" w:firstLine="34"/>
              <w:jc w:val="right"/>
              <w:rPr>
                <w:shd w:val="nil" w:color="auto" w:fill="auto"/>
                <w:rtl w:val="0"/>
              </w:rPr>
            </w:pPr>
            <w:r>
              <w:rPr>
                <w:shd w:val="nil" w:color="auto" w:fill="auto"/>
                <w:rtl w:val="0"/>
                <w:lang w:val="ru-RU"/>
              </w:rPr>
              <w:t>системного программирования и компьютерной безопасности</w:t>
            </w:r>
            <w:r>
              <w:rPr>
                <w:shd w:val="nil" w:color="auto" w:fill="auto"/>
                <w:rtl w:val="0"/>
                <w:lang w:val="ru-RU"/>
              </w:rPr>
              <w:t>,</w:t>
            </w:r>
          </w:p>
          <w:p>
            <w:pPr>
              <w:pStyle w:val="Normal.0"/>
              <w:bidi w:val="0"/>
              <w:ind w:left="0" w:right="0" w:firstLine="34"/>
              <w:jc w:val="right"/>
              <w:rPr>
                <w:rtl w:val="0"/>
              </w:rPr>
            </w:pPr>
            <w:r>
              <w:rPr>
                <w:shd w:val="nil" w:color="auto" w:fill="auto"/>
                <w:rtl w:val="0"/>
                <w:lang w:val="ru-RU"/>
              </w:rPr>
              <w:t>кандидат технических наук</w:t>
            </w:r>
            <w:r>
              <w:rPr>
                <w:shd w:val="nil" w:color="auto" w:fill="auto"/>
                <w:rtl w:val="0"/>
                <w:lang w:val="ru-RU"/>
              </w:rPr>
              <w:t xml:space="preserve">, </w:t>
            </w:r>
            <w:r>
              <w:rPr>
                <w:shd w:val="nil" w:color="auto" w:fill="auto"/>
                <w:rtl w:val="0"/>
                <w:lang w:val="ru-RU"/>
              </w:rPr>
              <w:t xml:space="preserve">доцент </w:t>
            </w:r>
            <w:r>
              <w:rPr>
                <w:shd w:val="nil" w:color="auto" w:fill="auto"/>
              </w:rPr>
            </w:r>
          </w:p>
        </w:tc>
      </w:tr>
    </w:tbl>
    <w:p>
      <w:pPr>
        <w:pStyle w:val="Normal.0"/>
        <w:widowControl w:val="0"/>
        <w:spacing w:line="240" w:lineRule="auto"/>
        <w:ind w:firstLine="0"/>
        <w:jc w:val="center"/>
        <w:rPr>
          <w:rStyle w:val="page number"/>
        </w:rPr>
      </w:pPr>
    </w:p>
    <w:p>
      <w:pPr>
        <w:pStyle w:val="Normal.0"/>
        <w:ind w:firstLine="0"/>
        <w:jc w:val="center"/>
        <w:rPr>
          <w:rStyle w:val="page number"/>
        </w:rPr>
      </w:pPr>
    </w:p>
    <w:p>
      <w:pPr>
        <w:pStyle w:val="Normal.0"/>
        <w:ind w:firstLine="0"/>
        <w:jc w:val="center"/>
        <w:rPr>
          <w:rStyle w:val="page number"/>
        </w:rPr>
      </w:pPr>
    </w:p>
    <w:p>
      <w:pPr>
        <w:pStyle w:val="Normal.0"/>
        <w:ind w:firstLine="0"/>
        <w:jc w:val="center"/>
      </w:pPr>
      <w:r>
        <w:rPr>
          <w:rStyle w:val="page number"/>
          <w:rtl w:val="0"/>
          <w:lang w:val="ru-RU"/>
        </w:rPr>
        <w:t xml:space="preserve">Гродно </w:t>
      </w:r>
      <w:r>
        <w:rPr>
          <w:rStyle w:val="page number"/>
          <w:rtl w:val="0"/>
          <w:lang w:val="ru-RU"/>
        </w:rPr>
        <w:t>2016</w:t>
      </w:r>
      <w:r>
        <w:rPr>
          <w:rFonts w:ascii="Arial Unicode MS" w:cs="Arial Unicode MS" w:hAnsi="Arial Unicode MS" w:eastAsia="Arial Unicode MS"/>
          <w:b w:val="0"/>
          <w:bCs w:val="0"/>
          <w:i w:val="0"/>
          <w:iCs w:val="0"/>
        </w:rPr>
        <w:br w:type="page"/>
      </w:r>
    </w:p>
    <w:p>
      <w:pPr>
        <w:pStyle w:val="Normal.0"/>
        <w:ind w:firstLine="0"/>
        <w:jc w:val="center"/>
        <w:rPr>
          <w:b w:val="1"/>
          <w:bCs w:val="1"/>
        </w:rPr>
      </w:pPr>
      <w:r>
        <w:rPr>
          <w:i w:val="1"/>
          <w:iCs w:val="1"/>
          <w:outline w:val="0"/>
          <w:color w:val="000000"/>
          <w:sz w:val="22"/>
          <w:szCs w:val="22"/>
          <w:u w:color="000000"/>
          <w14:textFill>
            <w14:solidFill>
              <w14:srgbClr w14:val="000000"/>
            </w14:solidFill>
          </w14:textFill>
        </w:rPr>
        <mc:AlternateContent>
          <mc:Choice Requires="wps">
            <w:drawing xmlns:a="http://schemas.openxmlformats.org/drawingml/2006/main">
              <wp:anchor distT="57150" distB="57150" distL="57150" distR="57150" simplePos="0" relativeHeight="251664384" behindDoc="0" locked="0" layoutInCell="1" allowOverlap="1">
                <wp:simplePos x="0" y="0"/>
                <wp:positionH relativeFrom="page">
                  <wp:posOffset>-3258690</wp:posOffset>
                </wp:positionH>
                <wp:positionV relativeFrom="page">
                  <wp:posOffset>4106415</wp:posOffset>
                </wp:positionV>
                <wp:extent cx="7512427" cy="854075"/>
                <wp:effectExtent l="0" t="0" r="0" b="0"/>
                <wp:wrapSquare wrapText="bothSides" distL="57150" distR="57150" distT="57150" distB="57150"/>
                <wp:docPr id="1073741826" name="officeArt object" descr="Частый горизонтальный"/>
                <wp:cNvGraphicFramePr/>
                <a:graphic xmlns:a="http://schemas.openxmlformats.org/drawingml/2006/main">
                  <a:graphicData uri="http://schemas.microsoft.com/office/word/2010/wordprocessingShape">
                    <wps:wsp>
                      <wps:cNvSpPr txBox="1"/>
                      <wps:spPr>
                        <a:xfrm rot="5400000">
                          <a:off x="0" y="0"/>
                          <a:ext cx="7512427" cy="854075"/>
                        </a:xfrm>
                        <a:prstGeom prst="rect">
                          <a:avLst/>
                        </a:prstGeom>
                        <a:gradFill flip="none" rotWithShape="1">
                          <a:gsLst>
                            <a:gs pos="0">
                              <a:srgbClr val="C4BD97"/>
                            </a:gs>
                            <a:gs pos="35000">
                              <a:srgbClr val="DDD9C3"/>
                            </a:gs>
                            <a:gs pos="100000">
                              <a:srgbClr val="EEECE1"/>
                            </a:gs>
                          </a:gsLst>
                          <a:lin ang="16200000" scaled="0"/>
                        </a:gradFill>
                        <a:ln w="9525" cap="flat">
                          <a:solidFill>
                            <a:srgbClr val="EEECE1"/>
                          </a:solidFill>
                          <a:prstDash val="solid"/>
                          <a:round/>
                        </a:ln>
                        <a:effectLst>
                          <a:outerShdw sx="100000" sy="100000" kx="0" ky="0" algn="b" rotWithShape="0" blurRad="38100" dist="20000" dir="5400000">
                            <a:srgbClr val="000000">
                              <a:alpha val="38000"/>
                            </a:srgbClr>
                          </a:outerShdw>
                        </a:effectLst>
                      </wps:spPr>
                      <wps:txbx>
                        <w:txbxContent>
                          <w:p>
                            <w:pPr>
                              <w:pStyle w:val="Normal.0"/>
                              <w:widowControl w:val="0"/>
                              <w:ind w:firstLine="0"/>
                              <w:jc w:val="center"/>
                            </w:pPr>
                            <w:r>
                              <w:rPr>
                                <w:i w:val="1"/>
                                <w:iCs w:val="1"/>
                                <w:outline w:val="0"/>
                                <w:color w:val="000000"/>
                                <w:sz w:val="22"/>
                                <w:szCs w:val="22"/>
                                <w:u w:color="000000"/>
                                <w:rtl w:val="0"/>
                                <w:lang w:val="ru-RU"/>
                                <w14:textFill>
                                  <w14:solidFill>
                                    <w14:srgbClr w14:val="000000"/>
                                  </w14:solidFill>
                                </w14:textFill>
                              </w:rPr>
                              <w:t>Внимание</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Три последних пункта реферата обязательны для дипломных работ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сопровождаемых реальной апробацией</w:t>
                              <w:br w:type="textWrapping"/>
                              <w:t xml:space="preserve"> </w:t>
                            </w:r>
                            <w:r>
                              <w:rPr>
                                <w:i w:val="1"/>
                                <w:iCs w:val="1"/>
                                <w:outline w:val="0"/>
                                <w:color w:val="000000"/>
                                <w:sz w:val="22"/>
                                <w:szCs w:val="22"/>
                                <w:u w:color="000000"/>
                                <w:rtl w:val="0"/>
                                <w:lang w:val="ru-RU"/>
                                <w14:textFill>
                                  <w14:solidFill>
                                    <w14:srgbClr w14:val="000000"/>
                                  </w14:solidFill>
                                </w14:textFill>
                              </w:rPr>
                              <w:t>(</w:t>
                            </w:r>
                            <w:r>
                              <w:rPr>
                                <w:i w:val="1"/>
                                <w:iCs w:val="1"/>
                                <w:outline w:val="0"/>
                                <w:color w:val="000000"/>
                                <w:sz w:val="22"/>
                                <w:szCs w:val="22"/>
                                <w:u w:color="000000"/>
                                <w:rtl w:val="0"/>
                                <w:lang w:val="ru-RU"/>
                                <w14:textFill>
                                  <w14:solidFill>
                                    <w14:srgbClr w14:val="000000"/>
                                  </w14:solidFill>
                                </w14:textFill>
                              </w:rPr>
                              <w:t>с наличием акта внедрения</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Если внедрения нет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то еферат завершается пунктом – «область возможного применения»</w:t>
                            </w:r>
                            <w:r>
                              <w:rPr>
                                <w:i w:val="1"/>
                                <w:iCs w:val="1"/>
                                <w:outline w:val="0"/>
                                <w:color w:val="000000"/>
                                <w:sz w:val="22"/>
                                <w:szCs w:val="22"/>
                                <w:u w:color="000000"/>
                                <w:rtl w:val="0"/>
                                <w:lang w:val="ru-RU"/>
                                <w14:textFill>
                                  <w14:solidFill>
                                    <w14:srgbClr w14:val="000000"/>
                                  </w14:solidFill>
                                </w14:textFill>
                              </w:rPr>
                              <w:t>.</w:t>
                            </w:r>
                            <w:r>
                              <w:rPr>
                                <w:outline w:val="0"/>
                                <w:color w:val="000000"/>
                                <w:sz w:val="22"/>
                                <w:szCs w:val="22"/>
                                <w:u w:color="000000"/>
                                <w14:textFill>
                                  <w14:solidFill>
                                    <w14:srgbClr w14:val="000000"/>
                                  </w14:solidFill>
                                </w14:textFill>
                              </w:rPr>
                            </w:r>
                          </w:p>
                        </w:txbxContent>
                      </wps:txbx>
                      <wps:bodyPr wrap="square" lIns="36000" tIns="36000" rIns="36000" bIns="36000" numCol="1" anchor="t">
                        <a:noAutofit/>
                      </wps:bodyPr>
                    </wps:wsp>
                  </a:graphicData>
                </a:graphic>
              </wp:anchor>
            </w:drawing>
          </mc:Choice>
          <mc:Fallback>
            <w:pict>
              <v:shape id="_x0000_s1027" type="#_x0000_t202" style="visibility:visible;position:absolute;margin-left:-256.6pt;margin-top:323.3pt;width:591.5pt;height:67.2pt;z-index:251664384;mso-position-horizontal:absolute;mso-position-horizontal-relative:page;mso-position-vertical:absolute;mso-position-vertical-relative:page;mso-wrap-distance-left:4.5pt;mso-wrap-distance-top:4.5pt;mso-wrap-distance-right:4.5pt;mso-wrap-distance-bottom:4.5pt;rotation:5898240fd;">
                <v:fill angle="0fd" focus="0%" colors="35.0% #DDD9C3" color="#C4BD97" opacity="100.0%" color2="#EEECE1" o:opacity2="100.0%" type="gradientUnscaled"/>
                <v:stroke filltype="solid" color="#EEECE1" opacity="100.0%" weight="0.8pt" dashstyle="solid" endcap="flat" joinstyle="round" linestyle="single" startarrow="none" startarrowwidth="medium" startarrowlength="medium" endarrow="none" endarrowwidth="medium" endarrowlength="medium"/>
                <v:shadow on="t" color="#000000" opacity="0.38" offset="0.0pt,1.6pt"/>
                <v:textbox>
                  <w:txbxContent>
                    <w:p>
                      <w:pPr>
                        <w:pStyle w:val="Normal.0"/>
                        <w:widowControl w:val="0"/>
                        <w:ind w:firstLine="0"/>
                        <w:jc w:val="center"/>
                      </w:pPr>
                      <w:r>
                        <w:rPr>
                          <w:i w:val="1"/>
                          <w:iCs w:val="1"/>
                          <w:outline w:val="0"/>
                          <w:color w:val="000000"/>
                          <w:sz w:val="22"/>
                          <w:szCs w:val="22"/>
                          <w:u w:color="000000"/>
                          <w:rtl w:val="0"/>
                          <w:lang w:val="ru-RU"/>
                          <w14:textFill>
                            <w14:solidFill>
                              <w14:srgbClr w14:val="000000"/>
                            </w14:solidFill>
                          </w14:textFill>
                        </w:rPr>
                        <w:t>Внимание</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Три последних пункта реферата обязательны для дипломных работ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сопровождаемых реальной апробацией</w:t>
                        <w:br w:type="textWrapping"/>
                        <w:t xml:space="preserve"> </w:t>
                      </w:r>
                      <w:r>
                        <w:rPr>
                          <w:i w:val="1"/>
                          <w:iCs w:val="1"/>
                          <w:outline w:val="0"/>
                          <w:color w:val="000000"/>
                          <w:sz w:val="22"/>
                          <w:szCs w:val="22"/>
                          <w:u w:color="000000"/>
                          <w:rtl w:val="0"/>
                          <w:lang w:val="ru-RU"/>
                          <w14:textFill>
                            <w14:solidFill>
                              <w14:srgbClr w14:val="000000"/>
                            </w14:solidFill>
                          </w14:textFill>
                        </w:rPr>
                        <w:t>(</w:t>
                      </w:r>
                      <w:r>
                        <w:rPr>
                          <w:i w:val="1"/>
                          <w:iCs w:val="1"/>
                          <w:outline w:val="0"/>
                          <w:color w:val="000000"/>
                          <w:sz w:val="22"/>
                          <w:szCs w:val="22"/>
                          <w:u w:color="000000"/>
                          <w:rtl w:val="0"/>
                          <w:lang w:val="ru-RU"/>
                          <w14:textFill>
                            <w14:solidFill>
                              <w14:srgbClr w14:val="000000"/>
                            </w14:solidFill>
                          </w14:textFill>
                        </w:rPr>
                        <w:t>с наличием акта внедрения</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Если внедрения нет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то еферат завершается пунктом – «область возможного применения»</w:t>
                      </w:r>
                      <w:r>
                        <w:rPr>
                          <w:i w:val="1"/>
                          <w:iCs w:val="1"/>
                          <w:outline w:val="0"/>
                          <w:color w:val="000000"/>
                          <w:sz w:val="22"/>
                          <w:szCs w:val="22"/>
                          <w:u w:color="000000"/>
                          <w:rtl w:val="0"/>
                          <w:lang w:val="ru-RU"/>
                          <w14:textFill>
                            <w14:solidFill>
                              <w14:srgbClr w14:val="000000"/>
                            </w14:solidFill>
                          </w14:textFill>
                        </w:rPr>
                        <w:t>.</w:t>
                      </w:r>
                      <w:r>
                        <w:rPr>
                          <w:outline w:val="0"/>
                          <w:color w:val="000000"/>
                          <w:sz w:val="22"/>
                          <w:szCs w:val="22"/>
                          <w:u w:color="000000"/>
                          <w14:textFill>
                            <w14:solidFill>
                              <w14:srgbClr w14:val="000000"/>
                            </w14:solidFill>
                          </w14:textFill>
                        </w:rPr>
                      </w:r>
                    </w:p>
                  </w:txbxContent>
                </v:textbox>
                <w10:wrap type="square" side="bothSides" anchorx="page" anchory="page"/>
              </v:shape>
            </w:pict>
          </mc:Fallback>
        </mc:AlternateContent>
      </w: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60288" behindDoc="0" locked="0" layoutInCell="1" allowOverlap="1">
                <wp:simplePos x="0" y="0"/>
                <wp:positionH relativeFrom="column">
                  <wp:posOffset>3820795</wp:posOffset>
                </wp:positionH>
                <wp:positionV relativeFrom="line">
                  <wp:posOffset>-533400</wp:posOffset>
                </wp:positionV>
                <wp:extent cx="2390140" cy="338180"/>
                <wp:effectExtent l="0" t="0" r="0" b="0"/>
                <wp:wrapNone/>
                <wp:docPr id="1073741827" name="officeArt object" descr="Надпись 2"/>
                <wp:cNvGraphicFramePr/>
                <a:graphic xmlns:a="http://schemas.openxmlformats.org/drawingml/2006/main">
                  <a:graphicData uri="http://schemas.microsoft.com/office/word/2010/wordprocessingShape">
                    <wps:wsp>
                      <wps:cNvSpPr txBox="1"/>
                      <wps:spPr>
                        <a:xfrm>
                          <a:off x="0" y="0"/>
                          <a:ext cx="2390140" cy="338180"/>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2</w:t>
                            </w:r>
                          </w:p>
                        </w:txbxContent>
                      </wps:txbx>
                      <wps:bodyPr wrap="square" lIns="45719" tIns="45719" rIns="45719" bIns="45719" numCol="1" anchor="t">
                        <a:noAutofit/>
                      </wps:bodyPr>
                    </wps:wsp>
                  </a:graphicData>
                </a:graphic>
              </wp:anchor>
            </w:drawing>
          </mc:Choice>
          <mc:Fallback>
            <w:pict>
              <v:shape id="_x0000_s1028" type="#_x0000_t202" style="visibility:visible;position:absolute;margin-left:300.9pt;margin-top:-42.0pt;width:188.2pt;height:26.6pt;z-index:251660288;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2</w:t>
                      </w:r>
                    </w:p>
                  </w:txbxContent>
                </v:textbox>
                <w10:wrap type="none" side="bothSides" anchorx="text"/>
              </v:shape>
            </w:pict>
          </mc:Fallback>
        </mc:AlternateContent>
      </w:r>
      <w:r>
        <w:rPr>
          <w:b w:val="1"/>
          <w:bCs w:val="1"/>
          <w:rtl w:val="0"/>
          <w:lang w:val="ru-RU"/>
        </w:rPr>
        <w:t>РЕЗЮМЕ</w:t>
      </w:r>
    </w:p>
    <w:p>
      <w:pPr>
        <w:pStyle w:val="Normal.0"/>
        <w:jc w:val="right"/>
        <w:rPr>
          <w:outline w:val="0"/>
          <w:color w:val="ff0000"/>
          <w:u w:color="ff0000"/>
          <w14:textFill>
            <w14:solidFill>
              <w14:srgbClr w14:val="FF0000"/>
            </w14:solidFill>
          </w14:textFill>
        </w:rPr>
      </w:pPr>
      <w:r>
        <w:rPr>
          <w:rStyle w:val="page number"/>
        </w:rPr>
        <mc:AlternateContent>
          <mc:Choice Requires="wps">
            <w:drawing xmlns:a="http://schemas.openxmlformats.org/drawingml/2006/main">
              <wp:anchor distT="0" distB="0" distL="0" distR="0" simplePos="0" relativeHeight="251713536" behindDoc="0" locked="0" layoutInCell="1" allowOverlap="1">
                <wp:simplePos x="0" y="0"/>
                <wp:positionH relativeFrom="column">
                  <wp:posOffset>1720530</wp:posOffset>
                </wp:positionH>
                <wp:positionV relativeFrom="line">
                  <wp:posOffset>-5715</wp:posOffset>
                </wp:positionV>
                <wp:extent cx="0" cy="304801"/>
                <wp:effectExtent l="0" t="0" r="0" b="0"/>
                <wp:wrapNone/>
                <wp:docPr id="1073741828" name="officeArt object" descr="Прямая со стрелкой 31"/>
                <wp:cNvGraphicFramePr/>
                <a:graphic xmlns:a="http://schemas.openxmlformats.org/drawingml/2006/main">
                  <a:graphicData uri="http://schemas.microsoft.com/office/word/2010/wordprocessingShape">
                    <wps:wsp>
                      <wps:cNvSpPr/>
                      <wps:spPr>
                        <a:xfrm>
                          <a:off x="0" y="0"/>
                          <a:ext cx="0" cy="30480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29" style="visibility:visible;position:absolute;margin-left:135.5pt;margin-top:-0.4pt;width:0.0pt;height:24.0pt;z-index:251713536;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i w:val="1"/>
          <w:iCs w:val="1"/>
          <w:outline w:val="0"/>
          <w:color w:val="ff0000"/>
          <w:sz w:val="24"/>
          <w:szCs w:val="24"/>
          <w:u w:color="ff0000"/>
          <w:rtl w:val="0"/>
          <w:lang w:val="ru-RU"/>
          <w14:textFill>
            <w14:solidFill>
              <w14:srgbClr w14:val="FF0000"/>
            </w14:solidFill>
          </w14:textFill>
        </w:rPr>
        <w:t xml:space="preserve">1,5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(1 </w:t>
      </w:r>
      <w:r>
        <w:rPr>
          <w:b w:val="1"/>
          <w:bCs w:val="1"/>
          <w:i w:val="1"/>
          <w:iCs w:val="1"/>
          <w:outline w:val="0"/>
          <w:color w:val="ff0000"/>
          <w:sz w:val="24"/>
          <w:szCs w:val="24"/>
          <w:u w:color="ff0000"/>
          <w:rtl w:val="0"/>
          <w:lang w:val="ru-RU"/>
          <w14:textFill>
            <w14:solidFill>
              <w14:srgbClr w14:val="FF0000"/>
            </w14:solidFill>
          </w14:textFill>
        </w:rPr>
        <w:t>пустой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rStyle w:val="page number"/>
        </w:rPr>
      </w:pPr>
      <w:r>
        <w:rPr>
          <w:b w:val="1"/>
          <w:bCs w:val="1"/>
          <w:rtl w:val="0"/>
          <w:lang w:val="ru-RU"/>
        </w:rPr>
        <w:t>Дипломная работа</w:t>
      </w:r>
      <w:r>
        <w:rPr>
          <w:rStyle w:val="page number"/>
          <w:rtl w:val="0"/>
          <w:lang w:val="ru-RU"/>
        </w:rPr>
        <w:t xml:space="preserve">: 60 </w:t>
      </w:r>
      <w:r>
        <w:rPr>
          <w:rStyle w:val="page number"/>
          <w:rtl w:val="0"/>
          <w:lang w:val="ru-RU"/>
        </w:rPr>
        <w:t>с</w:t>
      </w:r>
      <w:r>
        <w:rPr>
          <w:rStyle w:val="page number"/>
          <w:rtl w:val="0"/>
          <w:lang w:val="ru-RU"/>
        </w:rPr>
        <w:t xml:space="preserve">., 29 </w:t>
      </w:r>
      <w:r>
        <w:rPr>
          <w:rStyle w:val="page number"/>
          <w:rtl w:val="0"/>
          <w:lang w:val="ru-RU"/>
        </w:rPr>
        <w:t>рис</w:t>
      </w:r>
      <w:r>
        <w:rPr>
          <w:rStyle w:val="page number"/>
          <w:rtl w:val="0"/>
          <w:lang w:val="ru-RU"/>
        </w:rPr>
        <w:t xml:space="preserve">., 7 </w:t>
      </w:r>
      <w:r>
        <w:rPr>
          <w:rStyle w:val="page number"/>
          <w:rtl w:val="0"/>
          <w:lang w:val="ru-RU"/>
        </w:rPr>
        <w:t>табл</w:t>
      </w:r>
      <w:r>
        <w:rPr>
          <w:rStyle w:val="page number"/>
          <w:rtl w:val="0"/>
          <w:lang w:val="ru-RU"/>
        </w:rPr>
        <w:t xml:space="preserve">., 1 </w:t>
      </w:r>
      <w:r>
        <w:rPr>
          <w:rStyle w:val="page number"/>
          <w:rtl w:val="0"/>
          <w:lang w:val="ru-RU"/>
        </w:rPr>
        <w:t>прил</w:t>
      </w:r>
      <w:r>
        <w:rPr>
          <w:rStyle w:val="page number"/>
          <w:rtl w:val="0"/>
          <w:lang w:val="ru-RU"/>
        </w:rPr>
        <w:t xml:space="preserve">., 19 </w:t>
      </w:r>
      <w:r>
        <w:rPr>
          <w:rStyle w:val="page number"/>
          <w:rtl w:val="0"/>
          <w:lang w:val="ru-RU"/>
        </w:rPr>
        <w:t>источников</w:t>
      </w:r>
      <w:r>
        <w:rPr>
          <w:rStyle w:val="page number"/>
          <w:rtl w:val="0"/>
          <w:lang w:val="ru-RU"/>
        </w:rPr>
        <w:t>.</w:t>
      </w:r>
    </w:p>
    <w:p>
      <w:pPr>
        <w:pStyle w:val="Normal.0"/>
      </w:pPr>
      <w:r>
        <w:rPr>
          <w:rStyle w:val="page number"/>
        </w:rPr>
        <mc:AlternateContent>
          <mc:Choice Requires="wps">
            <w:drawing xmlns:a="http://schemas.openxmlformats.org/drawingml/2006/main">
              <wp:anchor distT="0" distB="0" distL="0" distR="0" simplePos="0" relativeHeight="251712512"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29" name="officeArt object" descr="Прямая со стрелкой 30"/>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0" style="visibility:visible;position:absolute;margin-left:135.8pt;margin-top:4.8pt;width:0.0pt;height:34.5pt;z-index:251712512;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b w:val="1"/>
          <w:bCs w:val="1"/>
        </w:rPr>
      </w:pPr>
      <w:r>
        <w:rPr>
          <w:rStyle w:val="page number"/>
          <w:rtl w:val="0"/>
          <w:lang w:val="ru-RU"/>
        </w:rPr>
        <w:t>ИНФОРМАЦИОННАЯ БЕЗОПАСНОСТЬ</w:t>
      </w:r>
      <w:r>
        <w:rPr>
          <w:rStyle w:val="page number"/>
          <w:rtl w:val="0"/>
          <w:lang w:val="ru-RU"/>
        </w:rPr>
        <w:t>, DLP-</w:t>
      </w:r>
      <w:r>
        <w:rPr>
          <w:rStyle w:val="page number"/>
          <w:rtl w:val="0"/>
          <w:lang w:val="ru-RU"/>
        </w:rPr>
        <w:t>СИСТЕМА</w:t>
      </w:r>
      <w:r>
        <w:rPr>
          <w:rStyle w:val="page number"/>
          <w:rtl w:val="0"/>
          <w:lang w:val="ru-RU"/>
        </w:rPr>
        <w:t xml:space="preserve">, </w:t>
      </w:r>
      <w:r>
        <w:rPr>
          <w:rStyle w:val="page number"/>
          <w:rtl w:val="0"/>
          <w:lang w:val="ru-RU"/>
        </w:rPr>
        <w:t>ЗАЩИТА ОТ УТЕЧЕК ИНФОРМАЦИИ</w:t>
      </w:r>
      <w:r>
        <w:rPr>
          <w:rStyle w:val="page number"/>
          <w:rtl w:val="0"/>
          <w:lang w:val="ru-RU"/>
        </w:rPr>
        <w:t xml:space="preserve">, </w:t>
      </w:r>
      <w:r>
        <w:rPr>
          <w:rStyle w:val="page number"/>
          <w:rtl w:val="0"/>
          <w:lang w:val="ru-RU"/>
        </w:rPr>
        <w:t>УТЕЧКА ИНФОРМАЦИИ</w:t>
      </w:r>
      <w:r>
        <w:rPr>
          <w:rStyle w:val="page number"/>
          <w:rtl w:val="0"/>
          <w:lang w:val="ru-RU"/>
        </w:rPr>
        <w:t xml:space="preserve">, </w:t>
      </w:r>
      <w:r>
        <w:rPr>
          <w:rStyle w:val="page number"/>
          <w:rtl w:val="0"/>
          <w:lang w:val="ru-RU"/>
        </w:rPr>
        <w:t>УЧЕБНЫЙ СТЕНД</w:t>
      </w:r>
      <w:r>
        <w:rPr>
          <w:rStyle w:val="page number"/>
          <w:rtl w:val="0"/>
          <w:lang w:val="ru-RU"/>
        </w:rPr>
        <w:t xml:space="preserve">, INFOWATCH, </w:t>
      </w:r>
      <w:r>
        <w:rPr>
          <w:rStyle w:val="page number"/>
          <w:rtl w:val="0"/>
          <w:lang w:val="ru-RU"/>
        </w:rPr>
        <w:t xml:space="preserve">ПРОДУКТ </w:t>
      </w:r>
      <w:r>
        <w:rPr>
          <w:rStyle w:val="page number"/>
          <w:rtl w:val="0"/>
          <w:lang w:val="ru-RU"/>
        </w:rPr>
        <w:t>INFOWATCH TRAFFIC MONITOR.</w:t>
      </w:r>
    </w:p>
    <w:p>
      <w:pPr>
        <w:pStyle w:val="Normal.0"/>
      </w:pPr>
      <w:r>
        <w:rPr>
          <w:rStyle w:val="page number"/>
        </w:rPr>
        <mc:AlternateContent>
          <mc:Choice Requires="wps">
            <w:drawing xmlns:a="http://schemas.openxmlformats.org/drawingml/2006/main">
              <wp:anchor distT="0" distB="0" distL="0" distR="0" simplePos="0" relativeHeight="251711488"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30" name="officeArt object" descr="Прямая со стрелкой 27"/>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1" style="visibility:visible;position:absolute;margin-left:135.8pt;margin-top:4.8pt;width:0.0pt;height:34.5pt;z-index:251711488;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rStyle w:val="page number"/>
        </w:rPr>
      </w:pPr>
      <w:r>
        <w:rPr>
          <w:b w:val="1"/>
          <w:bCs w:val="1"/>
          <w:rtl w:val="0"/>
          <w:lang w:val="ru-RU"/>
        </w:rPr>
        <w:t>Объект исследования</w:t>
      </w:r>
      <w:r>
        <w:rPr>
          <w:b w:val="1"/>
          <w:bCs w:val="1"/>
          <w:rtl w:val="0"/>
          <w:lang w:val="ru-RU"/>
        </w:rPr>
        <w:t>:</w:t>
      </w:r>
      <w:r>
        <w:rPr>
          <w:rStyle w:val="page number"/>
          <w:rtl w:val="0"/>
          <w:lang w:val="ru-RU"/>
        </w:rPr>
        <w:t xml:space="preserve">  системы защиты от утечек информации</w:t>
      </w:r>
      <w:r>
        <w:rPr>
          <w:rStyle w:val="page number"/>
          <w:rtl w:val="0"/>
          <w:lang w:val="ru-RU"/>
        </w:rPr>
        <w:t>.</w:t>
      </w:r>
    </w:p>
    <w:p>
      <w:pPr>
        <w:pStyle w:val="Normal.0"/>
        <w:jc w:val="both"/>
        <w:rPr>
          <w:rStyle w:val="page number"/>
        </w:rPr>
      </w:pPr>
      <w:r>
        <w:rPr>
          <w:b w:val="1"/>
          <w:bCs w:val="1"/>
          <w:rtl w:val="0"/>
          <w:lang w:val="ru-RU"/>
        </w:rPr>
        <w:t>Предмет исследования</w:t>
      </w:r>
      <w:r>
        <w:rPr>
          <w:b w:val="1"/>
          <w:bCs w:val="1"/>
          <w:rtl w:val="0"/>
          <w:lang w:val="ru-RU"/>
        </w:rPr>
        <w:t>:</w:t>
      </w:r>
      <w:r>
        <w:rPr>
          <w:rStyle w:val="page number"/>
          <w:rtl w:val="0"/>
          <w:lang w:val="ru-RU"/>
        </w:rPr>
        <w:t xml:space="preserve"> параметры настройки и конфигурации окружения продукта </w:t>
      </w:r>
      <w:r>
        <w:rPr>
          <w:rStyle w:val="page number"/>
          <w:rtl w:val="0"/>
          <w:lang w:val="ru-RU"/>
        </w:rPr>
        <w:t>InfoWatch Traffic Monitor 4.1.</w:t>
      </w:r>
    </w:p>
    <w:p>
      <w:pPr>
        <w:pStyle w:val="Normal.0"/>
        <w:jc w:val="both"/>
        <w:rPr>
          <w:rStyle w:val="page number"/>
        </w:rPr>
      </w:pPr>
      <w:r>
        <w:rPr>
          <w:b w:val="1"/>
          <w:bCs w:val="1"/>
          <w:rtl w:val="0"/>
          <w:lang w:val="ru-RU"/>
        </w:rPr>
        <w:t>Цель работы</w:t>
      </w:r>
      <w:r>
        <w:rPr>
          <w:b w:val="1"/>
          <w:bCs w:val="1"/>
          <w:rtl w:val="0"/>
          <w:lang w:val="ru-RU"/>
        </w:rPr>
        <w:t>:</w:t>
      </w:r>
      <w:r>
        <w:rPr>
          <w:rtl w:val="0"/>
          <w:lang w:val="ru-RU"/>
        </w:rPr>
        <w:t xml:space="preserve"> обоснование концепции и создание учебного стенда программного продукта </w:t>
      </w:r>
      <w:r>
        <w:rPr>
          <w:rtl w:val="0"/>
          <w:lang w:val="ru-RU"/>
        </w:rPr>
        <w:t xml:space="preserve">InfoWatch Traffic Monitor 4.1 </w:t>
      </w:r>
      <w:r>
        <w:rPr>
          <w:rtl w:val="0"/>
          <w:lang w:val="ru-RU"/>
        </w:rPr>
        <w:t xml:space="preserve">для изучения возможностей </w:t>
      </w:r>
      <w:r>
        <w:rPr>
          <w:rtl w:val="0"/>
          <w:lang w:val="en-US"/>
        </w:rPr>
        <w:t>DLP</w:t>
      </w:r>
      <w:r>
        <w:rPr>
          <w:rtl w:val="0"/>
          <w:lang w:val="ru-RU"/>
        </w:rPr>
        <w:t>-</w:t>
      </w:r>
      <w:r>
        <w:rPr>
          <w:rtl w:val="0"/>
          <w:lang w:val="ru-RU"/>
        </w:rPr>
        <w:t>систем</w:t>
      </w:r>
      <w:r>
        <w:rPr>
          <w:rtl w:val="0"/>
          <w:lang w:val="ru-RU"/>
        </w:rPr>
        <w:t>.</w:t>
      </w:r>
    </w:p>
    <w:p>
      <w:pPr>
        <w:pStyle w:val="Normal.0"/>
        <w:widowControl w:val="0"/>
        <w:ind w:firstLine="708"/>
        <w:jc w:val="both"/>
        <w:rPr>
          <w:rStyle w:val="page number"/>
        </w:rPr>
      </w:pPr>
      <w:r>
        <w:rPr>
          <w:b w:val="1"/>
          <w:bCs w:val="1"/>
          <w:rtl w:val="0"/>
          <w:lang w:val="ru-RU"/>
        </w:rPr>
        <w:t>Методы исследования</w:t>
      </w:r>
      <w:r>
        <w:rPr>
          <w:b w:val="1"/>
          <w:bCs w:val="1"/>
          <w:rtl w:val="0"/>
          <w:lang w:val="ru-RU"/>
        </w:rPr>
        <w:t>:</w:t>
      </w:r>
      <w:r>
        <w:rPr>
          <w:rStyle w:val="page number"/>
          <w:rtl w:val="0"/>
          <w:lang w:val="ru-RU"/>
        </w:rPr>
        <w:t xml:space="preserve"> сравнительного анализа</w:t>
      </w:r>
      <w:r>
        <w:rPr>
          <w:rStyle w:val="page number"/>
          <w:rtl w:val="0"/>
          <w:lang w:val="ru-RU"/>
        </w:rPr>
        <w:t xml:space="preserve">, </w:t>
      </w:r>
      <w:r>
        <w:rPr>
          <w:rStyle w:val="page number"/>
          <w:rtl w:val="0"/>
          <w:lang w:val="ru-RU"/>
        </w:rPr>
        <w:t>группировок</w:t>
      </w:r>
      <w:r>
        <w:rPr>
          <w:rStyle w:val="page number"/>
          <w:rtl w:val="0"/>
          <w:lang w:val="ru-RU"/>
        </w:rPr>
        <w:t xml:space="preserve">, </w:t>
      </w:r>
      <w:r>
        <w:rPr>
          <w:rStyle w:val="page number"/>
          <w:rtl w:val="0"/>
          <w:lang w:val="ru-RU"/>
        </w:rPr>
        <w:t>экспертных оценок</w:t>
      </w:r>
      <w:r>
        <w:rPr>
          <w:rStyle w:val="page number"/>
          <w:rtl w:val="0"/>
          <w:lang w:val="ru-RU"/>
        </w:rPr>
        <w:t xml:space="preserve">,  </w:t>
      </w:r>
      <w:r>
        <w:rPr>
          <w:rStyle w:val="page number"/>
          <w:rtl w:val="0"/>
          <w:lang w:val="ru-RU"/>
        </w:rPr>
        <w:t>графический</w:t>
      </w:r>
      <w:r>
        <w:rPr>
          <w:rStyle w:val="page number"/>
          <w:rtl w:val="0"/>
          <w:lang w:val="ru-RU"/>
        </w:rPr>
        <w:t xml:space="preserve">. </w:t>
      </w:r>
    </w:p>
    <w:p>
      <w:pPr>
        <w:pStyle w:val="Normal.0"/>
        <w:widowControl w:val="0"/>
        <w:ind w:firstLine="708"/>
        <w:jc w:val="both"/>
        <w:rPr>
          <w:rStyle w:val="page number"/>
        </w:rPr>
      </w:pPr>
      <w:r>
        <w:rPr>
          <w:b w:val="1"/>
          <w:bCs w:val="1"/>
          <w:rtl w:val="0"/>
          <w:lang w:val="ru-RU"/>
        </w:rPr>
        <w:t>Исследования и разработки</w:t>
      </w:r>
      <w:r>
        <w:rPr>
          <w:b w:val="1"/>
          <w:bCs w:val="1"/>
          <w:rtl w:val="0"/>
          <w:lang w:val="ru-RU"/>
        </w:rPr>
        <w:t>:</w:t>
      </w:r>
      <w:r>
        <w:rPr>
          <w:rtl w:val="0"/>
          <w:lang w:val="ru-RU"/>
        </w:rPr>
        <w:t xml:space="preserve"> изучены требования к установке и конфигурированию </w:t>
      </w:r>
      <w:r>
        <w:rPr>
          <w:rtl w:val="0"/>
          <w:lang w:val="en-US"/>
        </w:rPr>
        <w:t>DLP</w:t>
      </w:r>
      <w:r>
        <w:rPr>
          <w:rtl w:val="0"/>
          <w:lang w:val="ru-RU"/>
        </w:rPr>
        <w:t>-</w:t>
      </w:r>
      <w:r>
        <w:rPr>
          <w:rtl w:val="0"/>
          <w:lang w:val="ru-RU"/>
        </w:rPr>
        <w:t>системы</w:t>
      </w:r>
      <w:r>
        <w:rPr>
          <w:rtl w:val="0"/>
          <w:lang w:val="ru-RU"/>
        </w:rPr>
        <w:t xml:space="preserve">, </w:t>
      </w:r>
      <w:r>
        <w:rPr>
          <w:rtl w:val="0"/>
          <w:lang w:val="ru-RU"/>
        </w:rPr>
        <w:t>интеграции ее компонент в существующую ИТ</w:t>
      </w:r>
      <w:r>
        <w:rPr>
          <w:rtl w:val="0"/>
          <w:lang w:val="ru-RU"/>
        </w:rPr>
        <w:t>-</w:t>
      </w:r>
      <w:r>
        <w:rPr>
          <w:rtl w:val="0"/>
          <w:lang w:val="ru-RU"/>
        </w:rPr>
        <w:t>инфраструктуру организации</w:t>
      </w:r>
      <w:r>
        <w:rPr>
          <w:rtl w:val="0"/>
          <w:lang w:val="ru-RU"/>
        </w:rPr>
        <w:t xml:space="preserve">, </w:t>
      </w:r>
      <w:r>
        <w:rPr>
          <w:rtl w:val="0"/>
          <w:lang w:val="ru-RU"/>
        </w:rPr>
        <w:t xml:space="preserve">предложен метод адаптации настроек </w:t>
      </w:r>
      <w:r>
        <w:rPr>
          <w:rtl w:val="0"/>
          <w:lang w:val="en-US"/>
        </w:rPr>
        <w:t>DLP</w:t>
      </w:r>
      <w:r>
        <w:rPr>
          <w:rtl w:val="0"/>
          <w:lang w:val="ru-RU"/>
        </w:rPr>
        <w:t>-</w:t>
      </w:r>
      <w:r>
        <w:rPr>
          <w:rtl w:val="0"/>
          <w:lang w:val="ru-RU"/>
        </w:rPr>
        <w:t>системы к работе в условиях учебного заведения</w:t>
      </w:r>
      <w:r>
        <w:rPr>
          <w:rtl w:val="0"/>
          <w:lang w:val="ru-RU"/>
        </w:rPr>
        <w:t>.</w:t>
      </w:r>
    </w:p>
    <w:p>
      <w:pPr>
        <w:pStyle w:val="Normal.0"/>
        <w:widowControl w:val="0"/>
        <w:jc w:val="both"/>
        <w:rPr>
          <w:rStyle w:val="page number"/>
        </w:rPr>
      </w:pPr>
      <w:r>
        <w:rPr>
          <w:b w:val="1"/>
          <w:bCs w:val="1"/>
          <w:rtl w:val="0"/>
          <w:lang w:val="ru-RU"/>
        </w:rPr>
        <w:t>Элементы научной новизны</w:t>
      </w:r>
      <w:r>
        <w:rPr>
          <w:b w:val="1"/>
          <w:bCs w:val="1"/>
          <w:rtl w:val="0"/>
          <w:lang w:val="ru-RU"/>
        </w:rPr>
        <w:t>:</w:t>
      </w:r>
      <w:r>
        <w:rPr>
          <w:rtl w:val="0"/>
          <w:lang w:val="ru-RU"/>
        </w:rPr>
        <w:t xml:space="preserve"> разработаны подходы к интеграции и организации взаимодействия учебного стенда </w:t>
      </w:r>
      <w:r>
        <w:rPr>
          <w:rtl w:val="0"/>
          <w:lang w:val="en-US"/>
        </w:rPr>
        <w:t>DLP</w:t>
      </w:r>
      <w:r>
        <w:rPr>
          <w:rtl w:val="0"/>
          <w:lang w:val="ru-RU"/>
        </w:rPr>
        <w:t>-</w:t>
      </w:r>
      <w:r>
        <w:rPr>
          <w:rtl w:val="0"/>
          <w:lang w:val="ru-RU"/>
        </w:rPr>
        <w:t>системы с ИТ</w:t>
      </w:r>
      <w:r>
        <w:rPr>
          <w:rtl w:val="0"/>
          <w:lang w:val="ru-RU"/>
        </w:rPr>
        <w:t>-</w:t>
      </w:r>
      <w:r>
        <w:rPr>
          <w:rtl w:val="0"/>
          <w:lang w:val="ru-RU"/>
        </w:rPr>
        <w:t>инфраструктурой учебного заведения</w:t>
      </w:r>
      <w:r>
        <w:rPr>
          <w:rtl w:val="0"/>
          <w:lang w:val="ru-RU"/>
        </w:rPr>
        <w:t xml:space="preserve">, </w:t>
      </w:r>
      <w:r>
        <w:rPr>
          <w:rtl w:val="0"/>
          <w:lang w:val="ru-RU"/>
        </w:rPr>
        <w:t>что позволит использовать его в учебных и демонстрационных целях</w:t>
      </w:r>
      <w:r>
        <w:rPr>
          <w:rtl w:val="0"/>
          <w:lang w:val="ru-RU"/>
        </w:rPr>
        <w:t>.</w:t>
      </w:r>
    </w:p>
    <w:p>
      <w:pPr>
        <w:pStyle w:val="Normal.0"/>
        <w:widowControl w:val="0"/>
        <w:ind w:firstLine="708"/>
        <w:jc w:val="both"/>
        <w:rPr>
          <w:rStyle w:val="page number"/>
        </w:rPr>
      </w:pPr>
      <w:r>
        <w:rPr>
          <w:b w:val="1"/>
          <w:bCs w:val="1"/>
          <w:rtl w:val="0"/>
          <w:lang w:val="ru-RU"/>
        </w:rPr>
        <w:t>Область возможного практического применения</w:t>
      </w:r>
      <w:r>
        <w:rPr>
          <w:b w:val="1"/>
          <w:bCs w:val="1"/>
          <w:rtl w:val="0"/>
          <w:lang w:val="ru-RU"/>
        </w:rPr>
        <w:t>:</w:t>
      </w:r>
      <w:r>
        <w:rPr>
          <w:rStyle w:val="page number"/>
          <w:rtl w:val="0"/>
          <w:lang w:val="ru-RU"/>
        </w:rPr>
        <w:t xml:space="preserve"> учебный процесс факультета математики и информатики ГрГУ им</w:t>
      </w:r>
      <w:r>
        <w:rPr>
          <w:rStyle w:val="page number"/>
          <w:rtl w:val="0"/>
          <w:lang w:val="ru-RU"/>
        </w:rPr>
        <w:t>.</w:t>
      </w:r>
      <w:r>
        <w:rPr>
          <w:rStyle w:val="page number"/>
          <w:rtl w:val="0"/>
          <w:lang w:val="ru-RU"/>
        </w:rPr>
        <w:t>Я</w:t>
      </w:r>
      <w:r>
        <w:rPr>
          <w:rStyle w:val="page number"/>
          <w:rtl w:val="0"/>
          <w:lang w:val="ru-RU"/>
        </w:rPr>
        <w:t>.</w:t>
      </w:r>
      <w:r>
        <w:rPr>
          <w:rStyle w:val="page number"/>
          <w:rtl w:val="0"/>
          <w:lang w:val="ru-RU"/>
        </w:rPr>
        <w:t xml:space="preserve">Купалы </w:t>
      </w:r>
      <w:r>
        <w:rPr>
          <w:outline w:val="0"/>
          <w:color w:val="000000"/>
          <w:u w:color="000000"/>
          <w:rtl w:val="0"/>
          <w:lang w:val="ru-RU"/>
          <w14:textFill>
            <w14:solidFill>
              <w14:srgbClr w14:val="000000"/>
            </w14:solidFill>
          </w14:textFill>
        </w:rPr>
        <w:t>(</w:t>
      </w:r>
      <w:r>
        <w:rPr>
          <w:outline w:val="0"/>
          <w:color w:val="000000"/>
          <w:u w:color="000000"/>
          <w:rtl w:val="0"/>
          <w:lang w:val="ru-RU"/>
          <w14:textFill>
            <w14:solidFill>
              <w14:srgbClr w14:val="000000"/>
            </w14:solidFill>
          </w14:textFill>
        </w:rPr>
        <w:t>ФаМИ ГрГУ</w:t>
      </w:r>
      <w:r>
        <w:rPr>
          <w:outline w:val="0"/>
          <w:color w:val="000000"/>
          <w:u w:color="000000"/>
          <w:rtl w:val="0"/>
          <w:lang w:val="ru-RU"/>
          <w14:textFill>
            <w14:solidFill>
              <w14:srgbClr w14:val="000000"/>
            </w14:solidFill>
          </w14:textFill>
        </w:rPr>
        <w:t xml:space="preserve">) </w:t>
      </w:r>
      <w:r>
        <w:rPr>
          <w:rStyle w:val="page number"/>
          <w:rtl w:val="0"/>
          <w:lang w:val="ru-RU"/>
        </w:rPr>
        <w:t>и аналогичных организаций</w:t>
      </w:r>
      <w:r>
        <w:rPr>
          <w:rStyle w:val="page number"/>
          <w:rtl w:val="0"/>
          <w:lang w:val="ru-RU"/>
        </w:rPr>
        <w:t>.</w:t>
      </w:r>
    </w:p>
    <w:p>
      <w:pPr>
        <w:pStyle w:val="Normal.0"/>
        <w:widowControl w:val="0"/>
        <w:jc w:val="both"/>
        <w:rPr>
          <w:outline w:val="0"/>
          <w:color w:val="000000"/>
          <w:u w:color="000000"/>
          <w:shd w:val="clear" w:color="auto" w:fill="c0c0c0"/>
          <w14:textFill>
            <w14:solidFill>
              <w14:srgbClr w14:val="000000"/>
            </w14:solidFill>
          </w14:textFill>
        </w:rPr>
      </w:pPr>
      <w:r>
        <w:rPr>
          <w:b w:val="1"/>
          <w:bCs w:val="1"/>
          <w:outline w:val="0"/>
          <w:color w:val="000000"/>
          <w:u w:color="000000"/>
          <w:shd w:val="clear" w:color="auto" w:fill="c0c0c0"/>
          <w:rtl w:val="0"/>
          <w:lang w:val="ru-RU"/>
          <w14:textFill>
            <w14:solidFill>
              <w14:srgbClr w14:val="000000"/>
            </w14:solidFill>
          </w14:textFill>
        </w:rPr>
        <w:t>Апробация</w:t>
      </w:r>
      <w:r>
        <w:rPr>
          <w:b w:val="1"/>
          <w:bCs w:val="1"/>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 xml:space="preserve"> учебный стенд </w:t>
      </w:r>
      <w:r>
        <w:rPr>
          <w:outline w:val="0"/>
          <w:color w:val="000000"/>
          <w:u w:color="000000"/>
          <w:shd w:val="clear" w:color="auto" w:fill="c0c0c0"/>
          <w:rtl w:val="0"/>
          <w:lang w:val="en-US"/>
          <w14:textFill>
            <w14:solidFill>
              <w14:srgbClr w14:val="000000"/>
            </w14:solidFill>
          </w14:textFill>
        </w:rPr>
        <w:t>DLP</w:t>
      </w:r>
      <w:r>
        <w:rPr>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системы внедрен на ФаМИ ГрГУ</w:t>
      </w:r>
      <w:r>
        <w:rPr>
          <w:outline w:val="0"/>
          <w:color w:val="000000"/>
          <w:u w:color="000000"/>
          <w:shd w:val="clear" w:color="auto" w:fill="c0c0c0"/>
          <w:rtl w:val="0"/>
          <w:lang w:val="ru-RU"/>
          <w14:textFill>
            <w14:solidFill>
              <w14:srgbClr w14:val="000000"/>
            </w14:solidFill>
          </w14:textFill>
        </w:rPr>
        <w:t>.</w:t>
      </w:r>
    </w:p>
    <w:p>
      <w:pPr>
        <w:pStyle w:val="Normal.0"/>
        <w:widowControl w:val="0"/>
        <w:jc w:val="both"/>
        <w:rPr>
          <w:outline w:val="0"/>
          <w:color w:val="000000"/>
          <w:u w:color="000000"/>
          <w:shd w:val="clear" w:color="auto" w:fill="c0c0c0"/>
          <w14:textFill>
            <w14:solidFill>
              <w14:srgbClr w14:val="000000"/>
            </w14:solidFill>
          </w14:textFill>
        </w:rPr>
      </w:pPr>
      <w:r>
        <w:rPr>
          <w:b w:val="1"/>
          <w:bCs w:val="1"/>
          <w:outline w:val="0"/>
          <w:color w:val="000000"/>
          <w:u w:color="000000"/>
          <w:shd w:val="clear" w:color="auto" w:fill="c0c0c0"/>
          <w:rtl w:val="0"/>
          <w:lang w:val="ru-RU"/>
          <w14:textFill>
            <w14:solidFill>
              <w14:srgbClr w14:val="000000"/>
            </w14:solidFill>
          </w14:textFill>
        </w:rPr>
        <w:t>Результаты внедрения</w:t>
      </w:r>
      <w:r>
        <w:rPr>
          <w:b w:val="1"/>
          <w:bCs w:val="1"/>
          <w:outline w:val="0"/>
          <w:color w:val="000000"/>
          <w:u w:color="000000"/>
          <w:shd w:val="clear" w:color="auto" w:fill="c0c0c0"/>
          <w:rtl w:val="0"/>
          <w:lang w:val="ru-RU"/>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 xml:space="preserve">создана учебная демонстрационная </w:t>
      </w:r>
      <w:r>
        <w:rPr>
          <w:outline w:val="0"/>
          <w:color w:val="000000"/>
          <w:u w:color="000000"/>
          <w:shd w:val="clear" w:color="auto" w:fill="c0c0c0"/>
          <w:rtl w:val="0"/>
          <w:lang w:val="en-US"/>
          <w14:textFill>
            <w14:solidFill>
              <w14:srgbClr w14:val="000000"/>
            </w14:solidFill>
          </w14:textFill>
        </w:rPr>
        <w:t>DLP</w:t>
      </w:r>
      <w:r>
        <w:rPr>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система</w:t>
      </w:r>
      <w:r>
        <w:rPr>
          <w:outline w:val="0"/>
          <w:color w:val="000000"/>
          <w:u w:color="000000"/>
          <w:shd w:val="clear" w:color="auto" w:fill="c0c0c0"/>
          <w:rtl w:val="0"/>
          <w:lang w:val="ru-RU"/>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получена информация об инцидентах информационной безопасности на ФаМИ ГрГУ</w:t>
      </w:r>
      <w:r>
        <w:rPr>
          <w:outline w:val="0"/>
          <w:color w:val="000000"/>
          <w:u w:color="000000"/>
          <w:shd w:val="clear" w:color="auto" w:fill="c0c0c0"/>
          <w:rtl w:val="0"/>
          <w:lang w:val="ru-RU"/>
          <w14:textFill>
            <w14:solidFill>
              <w14:srgbClr w14:val="000000"/>
            </w14:solidFill>
          </w14:textFill>
        </w:rPr>
        <w:t>.</w:t>
      </w:r>
    </w:p>
    <w:p>
      <w:pPr>
        <w:pStyle w:val="Normal.0"/>
        <w:widowControl w:val="0"/>
        <w:jc w:val="both"/>
        <w:rPr>
          <w:outline w:val="0"/>
          <w:color w:val="000000"/>
          <w:u w:color="000000"/>
          <w14:textFill>
            <w14:solidFill>
              <w14:srgbClr w14:val="000000"/>
            </w14:solidFill>
          </w14:textFill>
        </w:rPr>
      </w:pPr>
      <w:r>
        <w:rPr>
          <w:b w:val="1"/>
          <w:bCs w:val="1"/>
          <w:outline w:val="0"/>
          <w:color w:val="000000"/>
          <w:u w:color="000000"/>
          <w:shd w:val="clear" w:color="auto" w:fill="c0c0c0"/>
          <w:rtl w:val="0"/>
          <w:lang w:val="ru-RU"/>
          <w14:textFill>
            <w14:solidFill>
              <w14:srgbClr w14:val="000000"/>
            </w14:solidFill>
          </w14:textFill>
        </w:rPr>
        <w:t>Технико</w:t>
      </w:r>
      <w:r>
        <w:rPr>
          <w:b w:val="1"/>
          <w:bCs w:val="1"/>
          <w:outline w:val="0"/>
          <w:color w:val="000000"/>
          <w:u w:color="000000"/>
          <w:shd w:val="clear" w:color="auto" w:fill="c0c0c0"/>
          <w:rtl w:val="0"/>
          <w:lang w:val="ru-RU"/>
          <w14:textFill>
            <w14:solidFill>
              <w14:srgbClr w14:val="000000"/>
            </w14:solidFill>
          </w14:textFill>
        </w:rPr>
        <w:t>-</w:t>
      </w:r>
      <w:r>
        <w:rPr>
          <w:b w:val="1"/>
          <w:bCs w:val="1"/>
          <w:outline w:val="0"/>
          <w:color w:val="000000"/>
          <w:u w:color="000000"/>
          <w:shd w:val="clear" w:color="auto" w:fill="c0c0c0"/>
          <w:rtl w:val="0"/>
          <w:lang w:val="ru-RU"/>
          <w14:textFill>
            <w14:solidFill>
              <w14:srgbClr w14:val="000000"/>
            </w14:solidFill>
          </w14:textFill>
        </w:rPr>
        <w:t>экономическая</w:t>
      </w:r>
      <w:r>
        <w:rPr>
          <w:b w:val="1"/>
          <w:bCs w:val="1"/>
          <w:outline w:val="0"/>
          <w:color w:val="000000"/>
          <w:u w:color="000000"/>
          <w:shd w:val="clear" w:color="auto" w:fill="c0c0c0"/>
          <w:rtl w:val="0"/>
          <w:lang w:val="ru-RU"/>
          <w14:textFill>
            <w14:solidFill>
              <w14:srgbClr w14:val="000000"/>
            </w14:solidFill>
          </w14:textFill>
        </w:rPr>
        <w:t xml:space="preserve">, </w:t>
      </w:r>
      <w:r>
        <w:rPr>
          <w:b w:val="1"/>
          <w:bCs w:val="1"/>
          <w:outline w:val="0"/>
          <w:color w:val="000000"/>
          <w:u w:color="000000"/>
          <w:shd w:val="clear" w:color="auto" w:fill="c0c0c0"/>
          <w:rtl w:val="0"/>
          <w:lang w:val="ru-RU"/>
          <w14:textFill>
            <w14:solidFill>
              <w14:srgbClr w14:val="000000"/>
            </w14:solidFill>
          </w14:textFill>
        </w:rPr>
        <w:t xml:space="preserve">социальная и </w:t>
      </w:r>
      <w:r>
        <w:rPr>
          <w:b w:val="1"/>
          <w:bCs w:val="1"/>
          <w:outline w:val="0"/>
          <w:color w:val="000000"/>
          <w:u w:color="000000"/>
          <w:shd w:val="clear" w:color="auto" w:fill="c0c0c0"/>
          <w:rtl w:val="0"/>
          <w:lang w:val="ru-RU"/>
          <w14:textFill>
            <w14:solidFill>
              <w14:srgbClr w14:val="000000"/>
            </w14:solidFill>
          </w14:textFill>
        </w:rPr>
        <w:t>(</w:t>
      </w:r>
      <w:r>
        <w:rPr>
          <w:b w:val="1"/>
          <w:bCs w:val="1"/>
          <w:outline w:val="0"/>
          <w:color w:val="000000"/>
          <w:u w:color="000000"/>
          <w:shd w:val="clear" w:color="auto" w:fill="c0c0c0"/>
          <w:rtl w:val="0"/>
          <w:lang w:val="ru-RU"/>
          <w14:textFill>
            <w14:solidFill>
              <w14:srgbClr w14:val="000000"/>
            </w14:solidFill>
          </w14:textFill>
        </w:rPr>
        <w:t>или</w:t>
      </w:r>
      <w:r>
        <w:rPr>
          <w:b w:val="1"/>
          <w:bCs w:val="1"/>
          <w:outline w:val="0"/>
          <w:color w:val="000000"/>
          <w:u w:color="000000"/>
          <w:shd w:val="clear" w:color="auto" w:fill="c0c0c0"/>
          <w:rtl w:val="0"/>
          <w:lang w:val="ru-RU"/>
          <w14:textFill>
            <w14:solidFill>
              <w14:srgbClr w14:val="000000"/>
            </w14:solidFill>
          </w14:textFill>
        </w:rPr>
        <w:t xml:space="preserve">) </w:t>
      </w:r>
      <w:r>
        <w:rPr>
          <w:b w:val="1"/>
          <w:bCs w:val="1"/>
          <w:outline w:val="0"/>
          <w:color w:val="000000"/>
          <w:u w:color="000000"/>
          <w:shd w:val="clear" w:color="auto" w:fill="c0c0c0"/>
          <w:rtl w:val="0"/>
          <w:lang w:val="ru-RU"/>
          <w14:textFill>
            <w14:solidFill>
              <w14:srgbClr w14:val="000000"/>
            </w14:solidFill>
          </w14:textFill>
        </w:rPr>
        <w:t>экологическая значимость</w:t>
      </w:r>
      <w:r>
        <w:rPr>
          <w:b w:val="1"/>
          <w:bCs w:val="1"/>
          <w:outline w:val="0"/>
          <w:color w:val="000000"/>
          <w:u w:color="000000"/>
          <w:shd w:val="clear" w:color="auto" w:fill="c0c0c0"/>
          <w:rtl w:val="0"/>
          <w:lang w:val="ru-RU"/>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экономический эффект не рассчитывался</w:t>
      </w:r>
      <w:r>
        <w:rPr>
          <w:outline w:val="0"/>
          <w:color w:val="000000"/>
          <w:u w:color="000000"/>
          <w:rtl w:val="0"/>
          <w:lang w:val="ru-RU"/>
          <w14:textFill>
            <w14:solidFill>
              <w14:srgbClr w14:val="000000"/>
            </w14:solidFill>
          </w14:textFill>
        </w:rPr>
        <w:t xml:space="preserve"> </w:t>
      </w:r>
    </w:p>
    <w:p>
      <w:pPr>
        <w:pStyle w:val="Normal.0"/>
        <w:widowControl w:val="0"/>
        <w:jc w:val="both"/>
        <w:rPr>
          <w:b w:val="1"/>
          <w:bCs w:val="1"/>
        </w:rPr>
      </w:pPr>
      <w:r>
        <w:rPr>
          <w:rStyle w:val="page number"/>
          <w:rtl w:val="0"/>
          <w:lang w:val="ru-RU"/>
        </w:rPr>
        <w:t>Автор работы подтверждает</w:t>
      </w:r>
      <w:r>
        <w:rPr>
          <w:rStyle w:val="page number"/>
          <w:rtl w:val="0"/>
          <w:lang w:val="ru-RU"/>
        </w:rPr>
        <w:t xml:space="preserve">, </w:t>
      </w:r>
      <w:r>
        <w:rPr>
          <w:rStyle w:val="page number"/>
          <w:rtl w:val="0"/>
          <w:lang w:val="ru-RU"/>
        </w:rPr>
        <w:t>что приведённый в дипломной работе расчётно</w:t>
      </w:r>
      <w:r>
        <w:rPr>
          <w:rStyle w:val="page number"/>
          <w:rtl w:val="0"/>
          <w:lang w:val="ru-RU"/>
        </w:rPr>
        <w:t>-</w:t>
      </w:r>
      <w:r>
        <w:rPr>
          <w:rStyle w:val="page number"/>
          <w:rtl w:val="0"/>
          <w:lang w:val="ru-RU"/>
        </w:rPr>
        <w:t>аналитический материал правильно и объективно отражает состояние исследуемого процесса</w:t>
      </w:r>
      <w:r>
        <w:rPr>
          <w:rStyle w:val="page number"/>
          <w:rtl w:val="0"/>
          <w:lang w:val="ru-RU"/>
        </w:rPr>
        <w:t xml:space="preserve">, </w:t>
      </w:r>
      <w:r>
        <w:rPr>
          <w:rStyle w:val="page number"/>
          <w:rtl w:val="0"/>
          <w:lang w:val="ru-RU"/>
        </w:rPr>
        <w:t>а все заимствованные из литературных и других источников теоретические</w:t>
      </w:r>
      <w:r>
        <w:rPr>
          <w:rStyle w:val="page number"/>
          <w:rtl w:val="0"/>
          <w:lang w:val="ru-RU"/>
        </w:rPr>
        <w:t xml:space="preserve">, </w:t>
      </w:r>
      <w:r>
        <w:rPr>
          <w:rStyle w:val="page number"/>
          <w:rtl w:val="0"/>
          <w:lang w:val="ru-RU"/>
        </w:rPr>
        <w:t>методологические и методические положения и концепции сопровождаются ссылками на их авторов</w:t>
      </w:r>
      <w:r>
        <w:rPr>
          <w:rStyle w:val="page number"/>
          <w:rtl w:val="0"/>
          <w:lang w:val="ru-RU"/>
        </w:rPr>
        <w:t>.</w:t>
      </w:r>
    </w:p>
    <w:p>
      <w:pPr>
        <w:pStyle w:val="Normal.0"/>
        <w:ind w:firstLine="0"/>
        <w:jc w:val="center"/>
      </w:pPr>
      <w:r>
        <w:rPr>
          <w:rFonts w:ascii="Arial Unicode MS" w:cs="Arial Unicode MS" w:hAnsi="Arial Unicode MS" w:eastAsia="Arial Unicode MS"/>
          <w:b w:val="0"/>
          <w:bCs w:val="0"/>
          <w:i w:val="0"/>
          <w:iCs w:val="0"/>
        </w:rPr>
        <w:br w:type="page"/>
      </w:r>
    </w:p>
    <w:p>
      <w:pPr>
        <w:pStyle w:val="Normal.0"/>
        <w:ind w:firstLine="0"/>
        <w:jc w:val="center"/>
        <w:rPr>
          <w:b w:val="1"/>
          <w:bCs w:val="1"/>
        </w:rPr>
      </w:pPr>
      <w:r>
        <w:rPr>
          <w:i w:val="1"/>
          <w:iCs w:val="1"/>
          <w:outline w:val="0"/>
          <w:color w:val="000000"/>
          <w:sz w:val="22"/>
          <w:szCs w:val="22"/>
          <w:u w:color="000000"/>
          <w:lang w:val="ru-RU"/>
          <w14:textFill>
            <w14:solidFill>
              <w14:srgbClr w14:val="000000"/>
            </w14:solidFill>
          </w14:textFill>
        </w:rPr>
        <mc:AlternateContent>
          <mc:Choice Requires="wps">
            <w:drawing xmlns:a="http://schemas.openxmlformats.org/drawingml/2006/main">
              <wp:anchor distT="57150" distB="57150" distL="57150" distR="57150" simplePos="0" relativeHeight="251667456" behindDoc="0" locked="0" layoutInCell="1" allowOverlap="1">
                <wp:simplePos x="0" y="0"/>
                <wp:positionH relativeFrom="page">
                  <wp:posOffset>-3258690</wp:posOffset>
                </wp:positionH>
                <wp:positionV relativeFrom="page">
                  <wp:posOffset>4106415</wp:posOffset>
                </wp:positionV>
                <wp:extent cx="7512427" cy="854075"/>
                <wp:effectExtent l="0" t="0" r="0" b="0"/>
                <wp:wrapSquare wrapText="bothSides" distL="57150" distR="57150" distT="57150" distB="57150"/>
                <wp:docPr id="1073741831" name="officeArt object" descr="Частый горизонтальный"/>
                <wp:cNvGraphicFramePr/>
                <a:graphic xmlns:a="http://schemas.openxmlformats.org/drawingml/2006/main">
                  <a:graphicData uri="http://schemas.microsoft.com/office/word/2010/wordprocessingShape">
                    <wps:wsp>
                      <wps:cNvSpPr txBox="1"/>
                      <wps:spPr>
                        <a:xfrm rot="5400000">
                          <a:off x="0" y="0"/>
                          <a:ext cx="7512427" cy="854075"/>
                        </a:xfrm>
                        <a:prstGeom prst="rect">
                          <a:avLst/>
                        </a:prstGeom>
                        <a:gradFill flip="none" rotWithShape="1">
                          <a:gsLst>
                            <a:gs pos="0">
                              <a:srgbClr val="C4BD97"/>
                            </a:gs>
                            <a:gs pos="35000">
                              <a:srgbClr val="DDD9C3"/>
                            </a:gs>
                            <a:gs pos="100000">
                              <a:srgbClr val="EEECE1"/>
                            </a:gs>
                          </a:gsLst>
                          <a:lin ang="16200000" scaled="0"/>
                        </a:gradFill>
                        <a:ln w="9525" cap="flat">
                          <a:solidFill>
                            <a:srgbClr val="EEECE1"/>
                          </a:solidFill>
                          <a:prstDash val="solid"/>
                          <a:round/>
                        </a:ln>
                        <a:effectLst>
                          <a:outerShdw sx="100000" sy="100000" kx="0" ky="0" algn="b" rotWithShape="0" blurRad="38100" dist="20000" dir="5400000">
                            <a:srgbClr val="000000">
                              <a:alpha val="38000"/>
                            </a:srgbClr>
                          </a:outerShdw>
                        </a:effectLst>
                      </wps:spPr>
                      <wps:txbx>
                        <w:txbxContent>
                          <w:p>
                            <w:pPr>
                              <w:pStyle w:val="Normal.0"/>
                              <w:widowControl w:val="0"/>
                              <w:ind w:firstLine="0"/>
                              <w:jc w:val="center"/>
                            </w:pPr>
                            <w:r>
                              <w:rPr>
                                <w:i w:val="1"/>
                                <w:iCs w:val="1"/>
                                <w:outline w:val="0"/>
                                <w:color w:val="000000"/>
                                <w:sz w:val="22"/>
                                <w:szCs w:val="22"/>
                                <w:u w:color="000000"/>
                                <w:rtl w:val="0"/>
                                <w:lang w:val="ru-RU"/>
                                <w14:textFill>
                                  <w14:solidFill>
                                    <w14:srgbClr w14:val="000000"/>
                                  </w14:solidFill>
                                </w14:textFill>
                              </w:rPr>
                              <w:t>Внимание</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Три последних пункта реферата обязательны для дипломных работ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сопровождаемых реальной апробацией</w:t>
                              <w:br w:type="textWrapping"/>
                              <w:t xml:space="preserve"> </w:t>
                            </w:r>
                            <w:r>
                              <w:rPr>
                                <w:i w:val="1"/>
                                <w:iCs w:val="1"/>
                                <w:outline w:val="0"/>
                                <w:color w:val="000000"/>
                                <w:sz w:val="22"/>
                                <w:szCs w:val="22"/>
                                <w:u w:color="000000"/>
                                <w:rtl w:val="0"/>
                                <w:lang w:val="ru-RU"/>
                                <w14:textFill>
                                  <w14:solidFill>
                                    <w14:srgbClr w14:val="000000"/>
                                  </w14:solidFill>
                                </w14:textFill>
                              </w:rPr>
                              <w:t>(</w:t>
                            </w:r>
                            <w:r>
                              <w:rPr>
                                <w:i w:val="1"/>
                                <w:iCs w:val="1"/>
                                <w:outline w:val="0"/>
                                <w:color w:val="000000"/>
                                <w:sz w:val="22"/>
                                <w:szCs w:val="22"/>
                                <w:u w:color="000000"/>
                                <w:rtl w:val="0"/>
                                <w:lang w:val="ru-RU"/>
                                <w14:textFill>
                                  <w14:solidFill>
                                    <w14:srgbClr w14:val="000000"/>
                                  </w14:solidFill>
                                </w14:textFill>
                              </w:rPr>
                              <w:t>с наличием акта внедрения</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Если внедрения нет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то еферат завершается пунктом – «область возможного применения»</w:t>
                            </w:r>
                            <w:r>
                              <w:rPr>
                                <w:i w:val="1"/>
                                <w:iCs w:val="1"/>
                                <w:outline w:val="0"/>
                                <w:color w:val="000000"/>
                                <w:sz w:val="22"/>
                                <w:szCs w:val="22"/>
                                <w:u w:color="000000"/>
                                <w:rtl w:val="0"/>
                                <w:lang w:val="ru-RU"/>
                                <w14:textFill>
                                  <w14:solidFill>
                                    <w14:srgbClr w14:val="000000"/>
                                  </w14:solidFill>
                                </w14:textFill>
                              </w:rPr>
                              <w:t>.</w:t>
                            </w:r>
                            <w:r>
                              <w:rPr>
                                <w:outline w:val="0"/>
                                <w:color w:val="000000"/>
                                <w:sz w:val="22"/>
                                <w:szCs w:val="22"/>
                                <w:u w:color="000000"/>
                                <w14:textFill>
                                  <w14:solidFill>
                                    <w14:srgbClr w14:val="000000"/>
                                  </w14:solidFill>
                                </w14:textFill>
                              </w:rPr>
                            </w:r>
                          </w:p>
                        </w:txbxContent>
                      </wps:txbx>
                      <wps:bodyPr wrap="square" lIns="36000" tIns="36000" rIns="36000" bIns="36000" numCol="1" anchor="t">
                        <a:noAutofit/>
                      </wps:bodyPr>
                    </wps:wsp>
                  </a:graphicData>
                </a:graphic>
              </wp:anchor>
            </w:drawing>
          </mc:Choice>
          <mc:Fallback>
            <w:pict>
              <v:shape id="_x0000_s1032" type="#_x0000_t202" style="visibility:visible;position:absolute;margin-left:-256.6pt;margin-top:323.3pt;width:591.5pt;height:67.2pt;z-index:251667456;mso-position-horizontal:absolute;mso-position-horizontal-relative:page;mso-position-vertical:absolute;mso-position-vertical-relative:page;mso-wrap-distance-left:4.5pt;mso-wrap-distance-top:4.5pt;mso-wrap-distance-right:4.5pt;mso-wrap-distance-bottom:4.5pt;rotation:5898240fd;">
                <v:fill angle="0fd" focus="0%" colors="35.0% #DDD9C3" color="#C4BD97" opacity="100.0%" color2="#EEECE1" o:opacity2="100.0%" type="gradientUnscaled"/>
                <v:stroke filltype="solid" color="#EEECE1" opacity="100.0%" weight="0.8pt" dashstyle="solid" endcap="flat" joinstyle="round" linestyle="single" startarrow="none" startarrowwidth="medium" startarrowlength="medium" endarrow="none" endarrowwidth="medium" endarrowlength="medium"/>
                <v:shadow on="t" color="#000000" opacity="0.38" offset="0.0pt,1.6pt"/>
                <v:textbox>
                  <w:txbxContent>
                    <w:p>
                      <w:pPr>
                        <w:pStyle w:val="Normal.0"/>
                        <w:widowControl w:val="0"/>
                        <w:ind w:firstLine="0"/>
                        <w:jc w:val="center"/>
                      </w:pPr>
                      <w:r>
                        <w:rPr>
                          <w:i w:val="1"/>
                          <w:iCs w:val="1"/>
                          <w:outline w:val="0"/>
                          <w:color w:val="000000"/>
                          <w:sz w:val="22"/>
                          <w:szCs w:val="22"/>
                          <w:u w:color="000000"/>
                          <w:rtl w:val="0"/>
                          <w:lang w:val="ru-RU"/>
                          <w14:textFill>
                            <w14:solidFill>
                              <w14:srgbClr w14:val="000000"/>
                            </w14:solidFill>
                          </w14:textFill>
                        </w:rPr>
                        <w:t>Внимание</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Три последних пункта реферата обязательны для дипломных работ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сопровождаемых реальной апробацией</w:t>
                        <w:br w:type="textWrapping"/>
                        <w:t xml:space="preserve"> </w:t>
                      </w:r>
                      <w:r>
                        <w:rPr>
                          <w:i w:val="1"/>
                          <w:iCs w:val="1"/>
                          <w:outline w:val="0"/>
                          <w:color w:val="000000"/>
                          <w:sz w:val="22"/>
                          <w:szCs w:val="22"/>
                          <w:u w:color="000000"/>
                          <w:rtl w:val="0"/>
                          <w:lang w:val="ru-RU"/>
                          <w14:textFill>
                            <w14:solidFill>
                              <w14:srgbClr w14:val="000000"/>
                            </w14:solidFill>
                          </w14:textFill>
                        </w:rPr>
                        <w:t>(</w:t>
                      </w:r>
                      <w:r>
                        <w:rPr>
                          <w:i w:val="1"/>
                          <w:iCs w:val="1"/>
                          <w:outline w:val="0"/>
                          <w:color w:val="000000"/>
                          <w:sz w:val="22"/>
                          <w:szCs w:val="22"/>
                          <w:u w:color="000000"/>
                          <w:rtl w:val="0"/>
                          <w:lang w:val="ru-RU"/>
                          <w14:textFill>
                            <w14:solidFill>
                              <w14:srgbClr w14:val="000000"/>
                            </w14:solidFill>
                          </w14:textFill>
                        </w:rPr>
                        <w:t>с наличием акта внедрения</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Если внедрения нет</w:t>
                      </w:r>
                      <w:r>
                        <w:rPr>
                          <w:i w:val="1"/>
                          <w:iCs w:val="1"/>
                          <w:outline w:val="0"/>
                          <w:color w:val="000000"/>
                          <w:sz w:val="22"/>
                          <w:szCs w:val="22"/>
                          <w:u w:color="000000"/>
                          <w:rtl w:val="0"/>
                          <w:lang w:val="ru-RU"/>
                          <w14:textFill>
                            <w14:solidFill>
                              <w14:srgbClr w14:val="000000"/>
                            </w14:solidFill>
                          </w14:textFill>
                        </w:rPr>
                        <w:t xml:space="preserve">, </w:t>
                      </w:r>
                      <w:r>
                        <w:rPr>
                          <w:i w:val="1"/>
                          <w:iCs w:val="1"/>
                          <w:outline w:val="0"/>
                          <w:color w:val="000000"/>
                          <w:sz w:val="22"/>
                          <w:szCs w:val="22"/>
                          <w:u w:color="000000"/>
                          <w:rtl w:val="0"/>
                          <w:lang w:val="ru-RU"/>
                          <w14:textFill>
                            <w14:solidFill>
                              <w14:srgbClr w14:val="000000"/>
                            </w14:solidFill>
                          </w14:textFill>
                        </w:rPr>
                        <w:t>то еферат завершается пунктом – «область возможного применения»</w:t>
                      </w:r>
                      <w:r>
                        <w:rPr>
                          <w:i w:val="1"/>
                          <w:iCs w:val="1"/>
                          <w:outline w:val="0"/>
                          <w:color w:val="000000"/>
                          <w:sz w:val="22"/>
                          <w:szCs w:val="22"/>
                          <w:u w:color="000000"/>
                          <w:rtl w:val="0"/>
                          <w:lang w:val="ru-RU"/>
                          <w14:textFill>
                            <w14:solidFill>
                              <w14:srgbClr w14:val="000000"/>
                            </w14:solidFill>
                          </w14:textFill>
                        </w:rPr>
                        <w:t>.</w:t>
                      </w:r>
                      <w:r>
                        <w:rPr>
                          <w:outline w:val="0"/>
                          <w:color w:val="000000"/>
                          <w:sz w:val="22"/>
                          <w:szCs w:val="22"/>
                          <w:u w:color="000000"/>
                          <w14:textFill>
                            <w14:solidFill>
                              <w14:srgbClr w14:val="000000"/>
                            </w14:solidFill>
                          </w14:textFill>
                        </w:rPr>
                      </w:r>
                    </w:p>
                  </w:txbxContent>
                </v:textbox>
                <w10:wrap type="square" side="bothSides" anchorx="page" anchory="page"/>
              </v:shape>
            </w:pict>
          </mc:Fallback>
        </mc:AlternateContent>
      </w:r>
      <w:r>
        <w:rPr>
          <w:outline w:val="0"/>
          <w:color w:val="ff0000"/>
          <w:u w:color="ff0000"/>
          <w:lang w:val="ru-RU"/>
          <w14:textFill>
            <w14:solidFill>
              <w14:srgbClr w14:val="FF0000"/>
            </w14:solidFill>
          </w14:textFill>
        </w:rPr>
        <mc:AlternateContent>
          <mc:Choice Requires="wps">
            <w:drawing xmlns:a="http://schemas.openxmlformats.org/drawingml/2006/main">
              <wp:anchor distT="0" distB="0" distL="0" distR="0" simplePos="0" relativeHeight="251666432" behindDoc="0" locked="0" layoutInCell="1" allowOverlap="1">
                <wp:simplePos x="0" y="0"/>
                <wp:positionH relativeFrom="column">
                  <wp:posOffset>3820795</wp:posOffset>
                </wp:positionH>
                <wp:positionV relativeFrom="line">
                  <wp:posOffset>-533400</wp:posOffset>
                </wp:positionV>
                <wp:extent cx="2390140" cy="338180"/>
                <wp:effectExtent l="0" t="0" r="0" b="0"/>
                <wp:wrapNone/>
                <wp:docPr id="1073741832" name="officeArt object" descr="Надпись 2"/>
                <wp:cNvGraphicFramePr/>
                <a:graphic xmlns:a="http://schemas.openxmlformats.org/drawingml/2006/main">
                  <a:graphicData uri="http://schemas.microsoft.com/office/word/2010/wordprocessingShape">
                    <wps:wsp>
                      <wps:cNvSpPr txBox="1"/>
                      <wps:spPr>
                        <a:xfrm>
                          <a:off x="0" y="0"/>
                          <a:ext cx="2390140" cy="338180"/>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3</w:t>
                            </w:r>
                          </w:p>
                        </w:txbxContent>
                      </wps:txbx>
                      <wps:bodyPr wrap="square" lIns="45719" tIns="45719" rIns="45719" bIns="45719" numCol="1" anchor="t">
                        <a:noAutofit/>
                      </wps:bodyPr>
                    </wps:wsp>
                  </a:graphicData>
                </a:graphic>
              </wp:anchor>
            </w:drawing>
          </mc:Choice>
          <mc:Fallback>
            <w:pict>
              <v:shape id="_x0000_s1033" type="#_x0000_t202" style="visibility:visible;position:absolute;margin-left:300.9pt;margin-top:-42.0pt;width:188.2pt;height:26.6pt;z-index:251666432;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3</w:t>
                      </w:r>
                    </w:p>
                  </w:txbxContent>
                </v:textbox>
                <w10:wrap type="none" side="bothSides" anchorx="text"/>
              </v:shape>
            </w:pict>
          </mc:Fallback>
        </mc:AlternateContent>
      </w:r>
      <w:r>
        <w:rPr>
          <w:b w:val="1"/>
          <w:bCs w:val="1"/>
          <w:rtl w:val="0"/>
          <w:lang w:val="en-US"/>
        </w:rPr>
        <w:t>SUMMARY</w:t>
      </w:r>
    </w:p>
    <w:p>
      <w:pPr>
        <w:pStyle w:val="Normal.0"/>
        <w:jc w:val="right"/>
        <w:rPr>
          <w:outline w:val="0"/>
          <w:color w:val="ff0000"/>
          <w:u w:color="ff0000"/>
          <w14:textFill>
            <w14:solidFill>
              <w14:srgbClr w14:val="FF0000"/>
            </w14:solidFill>
          </w14:textFill>
        </w:rPr>
      </w:pPr>
      <w:r>
        <w:rPr>
          <w:lang w:val="ru-RU"/>
        </w:rPr>
        <mc:AlternateContent>
          <mc:Choice Requires="wps">
            <w:drawing xmlns:a="http://schemas.openxmlformats.org/drawingml/2006/main">
              <wp:anchor distT="0" distB="0" distL="0" distR="0" simplePos="0" relativeHeight="251710464" behindDoc="0" locked="0" layoutInCell="1" allowOverlap="1">
                <wp:simplePos x="0" y="0"/>
                <wp:positionH relativeFrom="column">
                  <wp:posOffset>1720530</wp:posOffset>
                </wp:positionH>
                <wp:positionV relativeFrom="line">
                  <wp:posOffset>-5715</wp:posOffset>
                </wp:positionV>
                <wp:extent cx="0" cy="304801"/>
                <wp:effectExtent l="0" t="0" r="0" b="0"/>
                <wp:wrapNone/>
                <wp:docPr id="1073741833" name="officeArt object" descr="Прямая со стрелкой 22"/>
                <wp:cNvGraphicFramePr/>
                <a:graphic xmlns:a="http://schemas.openxmlformats.org/drawingml/2006/main">
                  <a:graphicData uri="http://schemas.microsoft.com/office/word/2010/wordprocessingShape">
                    <wps:wsp>
                      <wps:cNvSpPr/>
                      <wps:spPr>
                        <a:xfrm>
                          <a:off x="0" y="0"/>
                          <a:ext cx="0" cy="30480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4" style="visibility:visible;position:absolute;margin-left:135.5pt;margin-top:-0.4pt;width:0.0pt;height:24.0pt;z-index:251710464;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i w:val="1"/>
          <w:iCs w:val="1"/>
          <w:outline w:val="0"/>
          <w:color w:val="ff0000"/>
          <w:sz w:val="24"/>
          <w:szCs w:val="24"/>
          <w:u w:color="ff0000"/>
          <w:rtl w:val="0"/>
          <w:lang w:val="ru-RU"/>
          <w14:textFill>
            <w14:solidFill>
              <w14:srgbClr w14:val="FF0000"/>
            </w14:solidFill>
          </w14:textFill>
        </w:rPr>
        <w:t xml:space="preserve">1,5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(1 </w:t>
      </w:r>
      <w:r>
        <w:rPr>
          <w:b w:val="1"/>
          <w:bCs w:val="1"/>
          <w:i w:val="1"/>
          <w:iCs w:val="1"/>
          <w:outline w:val="0"/>
          <w:color w:val="ff0000"/>
          <w:sz w:val="24"/>
          <w:szCs w:val="24"/>
          <w:u w:color="ff0000"/>
          <w:rtl w:val="0"/>
          <w:lang w:val="ru-RU"/>
          <w14:textFill>
            <w14:solidFill>
              <w14:srgbClr w14:val="FF0000"/>
            </w14:solidFill>
          </w14:textFill>
        </w:rPr>
        <w:t>пустой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Точно</w:t>
      </w:r>
      <w:r>
        <w:rPr>
          <w:b w:val="1"/>
          <w:bCs w:val="1"/>
          <w:i w:val="1"/>
          <w:iCs w:val="1"/>
          <w:outline w:val="0"/>
          <w:color w:val="ff0000"/>
          <w:sz w:val="24"/>
          <w:szCs w:val="24"/>
          <w:u w:color="ff0000"/>
          <w:rtl w:val="0"/>
          <w:lang w:val="en-US"/>
          <w14:textFill>
            <w14:solidFill>
              <w14:srgbClr w14:val="FF0000"/>
            </w14:solidFill>
          </w14:textFill>
        </w:rPr>
        <w:t xml:space="preserve"> 18 </w:t>
      </w:r>
      <w:r>
        <w:rPr>
          <w:b w:val="1"/>
          <w:bCs w:val="1"/>
          <w:i w:val="1"/>
          <w:iCs w:val="1"/>
          <w:outline w:val="0"/>
          <w:color w:val="ff0000"/>
          <w:sz w:val="24"/>
          <w:szCs w:val="24"/>
          <w:u w:color="ff0000"/>
          <w:rtl w:val="0"/>
          <w:lang w:val="ru-RU"/>
          <w14:textFill>
            <w14:solidFill>
              <w14:srgbClr w14:val="FF0000"/>
            </w14:solidFill>
          </w14:textFill>
        </w:rPr>
        <w:t>пт</w:t>
      </w:r>
      <w:r>
        <w:rPr>
          <w:b w:val="1"/>
          <w:bCs w:val="1"/>
          <w:i w:val="1"/>
          <w:iCs w:val="1"/>
          <w:outline w:val="0"/>
          <w:color w:val="ff0000"/>
          <w:sz w:val="24"/>
          <w:szCs w:val="24"/>
          <w:u w:color="ff0000"/>
          <w:rtl w:val="0"/>
          <w:lang w:val="en-US"/>
          <w14:textFill>
            <w14:solidFill>
              <w14:srgbClr w14:val="FF0000"/>
            </w14:solidFill>
          </w14:textFill>
        </w:rPr>
        <w:t>»</w:t>
      </w:r>
    </w:p>
    <w:p>
      <w:pPr>
        <w:pStyle w:val="Normal.0"/>
        <w:jc w:val="both"/>
        <w:rPr>
          <w:lang w:val="en-US"/>
        </w:rPr>
      </w:pPr>
      <w:r>
        <w:rPr>
          <w:b w:val="1"/>
          <w:bCs w:val="1"/>
          <w:rtl w:val="0"/>
          <w:lang w:val="en-US"/>
        </w:rPr>
        <w:t>Graduate work</w:t>
      </w:r>
      <w:r>
        <w:rPr>
          <w:rtl w:val="0"/>
          <w:lang w:val="en-US"/>
        </w:rPr>
        <w:t>: 60 pp, 29 fig., 7 tabl., 1 app., 19 ref.</w:t>
      </w:r>
    </w:p>
    <w:p>
      <w:pPr>
        <w:pStyle w:val="Normal.0"/>
        <w:rPr>
          <w:rStyle w:val="page number"/>
        </w:rPr>
      </w:pPr>
      <w:r>
        <w:rPr>
          <w:rStyle w:val="page number"/>
        </w:rPr>
        <mc:AlternateContent>
          <mc:Choice Requires="wps">
            <w:drawing xmlns:a="http://schemas.openxmlformats.org/drawingml/2006/main">
              <wp:anchor distT="0" distB="0" distL="0" distR="0" simplePos="0" relativeHeight="251708416"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34" name="officeArt object" descr="Прямая со стрелкой 12"/>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5" style="visibility:visible;position:absolute;margin-left:135.8pt;margin-top:4.8pt;width:0.0pt;height:34.5pt;z-index:251708416;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b w:val="1"/>
          <w:bCs w:val="1"/>
        </w:rPr>
      </w:pPr>
      <w:r>
        <w:rPr>
          <w:rStyle w:val="page number"/>
          <w:rtl w:val="0"/>
          <w:lang w:val="ru-RU"/>
        </w:rPr>
        <w:t>ИНФОРМАЦИОННАЯ БЕЗОПАСНОСТЬ</w:t>
      </w:r>
      <w:r>
        <w:rPr>
          <w:rStyle w:val="page number"/>
          <w:rtl w:val="0"/>
          <w:lang w:val="ru-RU"/>
        </w:rPr>
        <w:t>, DLP-</w:t>
      </w:r>
      <w:r>
        <w:rPr>
          <w:rStyle w:val="page number"/>
          <w:rtl w:val="0"/>
          <w:lang w:val="ru-RU"/>
        </w:rPr>
        <w:t>СИСТЕМА</w:t>
      </w:r>
      <w:r>
        <w:rPr>
          <w:rStyle w:val="page number"/>
          <w:rtl w:val="0"/>
          <w:lang w:val="ru-RU"/>
        </w:rPr>
        <w:t xml:space="preserve">, </w:t>
      </w:r>
      <w:r>
        <w:rPr>
          <w:rStyle w:val="page number"/>
          <w:rtl w:val="0"/>
          <w:lang w:val="ru-RU"/>
        </w:rPr>
        <w:t>ЗАЩИТА ОТ УТЕЧЕК ИНФОРМАЦИИ</w:t>
      </w:r>
      <w:r>
        <w:rPr>
          <w:rStyle w:val="page number"/>
          <w:rtl w:val="0"/>
          <w:lang w:val="ru-RU"/>
        </w:rPr>
        <w:t xml:space="preserve">, </w:t>
      </w:r>
      <w:r>
        <w:rPr>
          <w:rStyle w:val="page number"/>
          <w:rtl w:val="0"/>
          <w:lang w:val="ru-RU"/>
        </w:rPr>
        <w:t>УТЕЧКА ИНФОРМАЦИИ</w:t>
      </w:r>
      <w:r>
        <w:rPr>
          <w:rStyle w:val="page number"/>
          <w:rtl w:val="0"/>
          <w:lang w:val="ru-RU"/>
        </w:rPr>
        <w:t xml:space="preserve">, </w:t>
      </w:r>
      <w:r>
        <w:rPr>
          <w:rStyle w:val="page number"/>
          <w:rtl w:val="0"/>
          <w:lang w:val="ru-RU"/>
        </w:rPr>
        <w:t>УЧЕБНЫЙ СТЕНД</w:t>
      </w:r>
      <w:r>
        <w:rPr>
          <w:rStyle w:val="page number"/>
          <w:rtl w:val="0"/>
          <w:lang w:val="ru-RU"/>
        </w:rPr>
        <w:t xml:space="preserve">, INFOWATCH, </w:t>
      </w:r>
      <w:r>
        <w:rPr>
          <w:rStyle w:val="page number"/>
          <w:rtl w:val="0"/>
          <w:lang w:val="ru-RU"/>
        </w:rPr>
        <w:t xml:space="preserve">ПРОДУКТ </w:t>
      </w:r>
      <w:r>
        <w:rPr>
          <w:rStyle w:val="page number"/>
          <w:rtl w:val="0"/>
          <w:lang w:val="ru-RU"/>
        </w:rPr>
        <w:t>INFOWATCH TRAFFIC MONITOR.</w:t>
      </w:r>
    </w:p>
    <w:p>
      <w:pPr>
        <w:pStyle w:val="Normal.0"/>
      </w:pPr>
      <w:r>
        <w:rPr>
          <w:rStyle w:val="page number"/>
        </w:rPr>
        <mc:AlternateContent>
          <mc:Choice Requires="wps">
            <w:drawing xmlns:a="http://schemas.openxmlformats.org/drawingml/2006/main">
              <wp:anchor distT="0" distB="0" distL="0" distR="0" simplePos="0" relativeHeight="251709440"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35" name="officeArt object" descr="Прямая со стрелкой 20"/>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6" style="visibility:visible;position:absolute;margin-left:135.8pt;margin-top:4.8pt;width:0.0pt;height:34.5pt;z-index:251709440;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rStyle w:val="page number"/>
        </w:rPr>
      </w:pPr>
      <w:r>
        <w:rPr>
          <w:b w:val="1"/>
          <w:bCs w:val="1"/>
          <w:shd w:val="clear" w:color="auto" w:fill="ffffff"/>
          <w:rtl w:val="0"/>
          <w:lang w:val="en-US"/>
        </w:rPr>
        <w:t>T</w:t>
      </w:r>
      <w:r>
        <w:rPr>
          <w:b w:val="1"/>
          <w:bCs w:val="1"/>
          <w:shd w:val="clear" w:color="auto" w:fill="ffffff"/>
          <w:rtl w:val="0"/>
          <w:lang w:val="ru-RU"/>
        </w:rPr>
        <w:t xml:space="preserve">he object of </w:t>
      </w:r>
      <w:r>
        <w:rPr>
          <w:b w:val="1"/>
          <w:bCs w:val="1"/>
          <w:shd w:val="clear" w:color="auto" w:fill="ffffff"/>
          <w:rtl w:val="0"/>
          <w:lang w:val="en-US"/>
        </w:rPr>
        <w:t>the</w:t>
      </w:r>
      <w:r>
        <w:rPr>
          <w:b w:val="1"/>
          <w:bCs w:val="1"/>
          <w:shd w:val="clear" w:color="auto" w:fill="ffffff"/>
          <w:rtl w:val="0"/>
          <w:lang w:val="ru-RU"/>
        </w:rPr>
        <w:t xml:space="preserve"> </w:t>
      </w:r>
      <w:r>
        <w:rPr>
          <w:b w:val="1"/>
          <w:bCs w:val="1"/>
          <w:shd w:val="clear" w:color="auto" w:fill="ffffff"/>
          <w:rtl w:val="0"/>
          <w:lang w:val="en-US"/>
        </w:rPr>
        <w:t>research</w:t>
      </w:r>
      <w:r>
        <w:rPr>
          <w:b w:val="1"/>
          <w:bCs w:val="1"/>
          <w:shd w:val="clear" w:color="auto" w:fill="ffffff"/>
          <w:rtl w:val="0"/>
          <w:lang w:val="ru-RU"/>
        </w:rPr>
        <w:t>:</w:t>
      </w:r>
      <w:r>
        <w:rPr>
          <w:rtl w:val="0"/>
          <w:lang w:val="ru-RU"/>
        </w:rPr>
        <w:t xml:space="preserve"> системы защиты от утечек информации</w:t>
      </w:r>
      <w:r>
        <w:rPr>
          <w:rtl w:val="0"/>
          <w:lang w:val="ru-RU"/>
        </w:rPr>
        <w:t>.</w:t>
      </w:r>
    </w:p>
    <w:p>
      <w:pPr>
        <w:pStyle w:val="Normal.0"/>
        <w:jc w:val="both"/>
        <w:rPr>
          <w:rStyle w:val="page number"/>
        </w:rPr>
      </w:pPr>
      <w:r>
        <w:rPr>
          <w:b w:val="1"/>
          <w:bCs w:val="1"/>
          <w:shd w:val="clear" w:color="auto" w:fill="ffffff"/>
          <w:rtl w:val="0"/>
          <w:lang w:val="en-US"/>
        </w:rPr>
        <w:t>T</w:t>
      </w:r>
      <w:r>
        <w:rPr>
          <w:b w:val="1"/>
          <w:bCs w:val="1"/>
          <w:shd w:val="clear" w:color="auto" w:fill="ffffff"/>
          <w:rtl w:val="0"/>
          <w:lang w:val="ru-RU"/>
        </w:rPr>
        <w:t>he subject of the research:</w:t>
      </w:r>
      <w:r>
        <w:rPr>
          <w:rtl w:val="0"/>
          <w:lang w:val="ru-RU"/>
        </w:rPr>
        <w:t xml:space="preserve"> параметры настройки и конфигурации окружения продукта </w:t>
      </w:r>
      <w:r>
        <w:rPr>
          <w:rtl w:val="0"/>
          <w:lang w:val="ru-RU"/>
        </w:rPr>
        <w:t>InfoWatch Traffic Monitor 4.1.</w:t>
      </w:r>
    </w:p>
    <w:p>
      <w:pPr>
        <w:pStyle w:val="Normal.0"/>
        <w:jc w:val="both"/>
        <w:rPr>
          <w:b w:val="1"/>
          <w:bCs w:val="1"/>
          <w:shd w:val="clear" w:color="auto" w:fill="ffffff"/>
        </w:rPr>
      </w:pPr>
      <w:r>
        <w:rPr>
          <w:b w:val="1"/>
          <w:bCs w:val="1"/>
          <w:shd w:val="clear" w:color="auto" w:fill="ffffff"/>
          <w:rtl w:val="0"/>
          <w:lang w:val="en-US"/>
        </w:rPr>
        <w:t>The</w:t>
      </w:r>
      <w:r>
        <w:rPr>
          <w:b w:val="1"/>
          <w:bCs w:val="1"/>
          <w:shd w:val="clear" w:color="auto" w:fill="ffffff"/>
          <w:rtl w:val="0"/>
          <w:lang w:val="ru-RU"/>
        </w:rPr>
        <w:t xml:space="preserve"> </w:t>
      </w:r>
      <w:r>
        <w:rPr>
          <w:b w:val="1"/>
          <w:bCs w:val="1"/>
          <w:shd w:val="clear" w:color="auto" w:fill="ffffff"/>
          <w:rtl w:val="0"/>
          <w:lang w:val="en-US"/>
        </w:rPr>
        <w:t>research</w:t>
      </w:r>
      <w:r>
        <w:rPr>
          <w:b w:val="1"/>
          <w:bCs w:val="1"/>
          <w:shd w:val="clear" w:color="auto" w:fill="ffffff"/>
          <w:rtl w:val="0"/>
          <w:lang w:val="ru-RU"/>
        </w:rPr>
        <w:t xml:space="preserve"> </w:t>
      </w:r>
      <w:r>
        <w:rPr>
          <w:b w:val="1"/>
          <w:bCs w:val="1"/>
          <w:shd w:val="clear" w:color="auto" w:fill="ffffff"/>
          <w:rtl w:val="0"/>
          <w:lang w:val="en-US"/>
        </w:rPr>
        <w:t>objective</w:t>
      </w:r>
      <w:r>
        <w:rPr>
          <w:b w:val="1"/>
          <w:bCs w:val="1"/>
          <w:shd w:val="clear" w:color="auto" w:fill="ffffff"/>
          <w:rtl w:val="0"/>
          <w:lang w:val="ru-RU"/>
        </w:rPr>
        <w:t xml:space="preserve">: </w:t>
      </w:r>
      <w:r>
        <w:rPr>
          <w:shd w:val="clear" w:color="auto" w:fill="ffffff"/>
          <w:rtl w:val="0"/>
          <w:lang w:val="ru-RU"/>
        </w:rPr>
        <w:t xml:space="preserve">обоснование концепции и создание учебного стенда программного продукта </w:t>
      </w:r>
      <w:r>
        <w:rPr>
          <w:shd w:val="clear" w:color="auto" w:fill="ffffff"/>
          <w:rtl w:val="0"/>
          <w:lang w:val="en-US"/>
        </w:rPr>
        <w:t>InfoWatch</w:t>
      </w:r>
      <w:r>
        <w:rPr>
          <w:shd w:val="clear" w:color="auto" w:fill="ffffff"/>
          <w:rtl w:val="0"/>
          <w:lang w:val="ru-RU"/>
        </w:rPr>
        <w:t xml:space="preserve"> </w:t>
      </w:r>
      <w:r>
        <w:rPr>
          <w:shd w:val="clear" w:color="auto" w:fill="ffffff"/>
          <w:rtl w:val="0"/>
          <w:lang w:val="en-US"/>
        </w:rPr>
        <w:t>Traffic</w:t>
      </w:r>
      <w:r>
        <w:rPr>
          <w:shd w:val="clear" w:color="auto" w:fill="ffffff"/>
          <w:rtl w:val="0"/>
          <w:lang w:val="ru-RU"/>
        </w:rPr>
        <w:t xml:space="preserve"> </w:t>
      </w:r>
      <w:r>
        <w:rPr>
          <w:shd w:val="clear" w:color="auto" w:fill="ffffff"/>
          <w:rtl w:val="0"/>
          <w:lang w:val="en-US"/>
        </w:rPr>
        <w:t>Monitor</w:t>
      </w:r>
      <w:r>
        <w:rPr>
          <w:shd w:val="clear" w:color="auto" w:fill="ffffff"/>
          <w:rtl w:val="0"/>
          <w:lang w:val="ru-RU"/>
        </w:rPr>
        <w:t xml:space="preserve"> 4.1 </w:t>
      </w:r>
      <w:r>
        <w:rPr>
          <w:shd w:val="clear" w:color="auto" w:fill="ffffff"/>
          <w:rtl w:val="0"/>
          <w:lang w:val="ru-RU"/>
        </w:rPr>
        <w:t xml:space="preserve">для изучения возможностей </w:t>
      </w:r>
      <w:r>
        <w:rPr>
          <w:shd w:val="clear" w:color="auto" w:fill="ffffff"/>
          <w:rtl w:val="0"/>
          <w:lang w:val="en-US"/>
        </w:rPr>
        <w:t>DLP</w:t>
      </w:r>
      <w:r>
        <w:rPr>
          <w:shd w:val="clear" w:color="auto" w:fill="ffffff"/>
          <w:rtl w:val="0"/>
          <w:lang w:val="ru-RU"/>
        </w:rPr>
        <w:t>-</w:t>
      </w:r>
      <w:r>
        <w:rPr>
          <w:shd w:val="clear" w:color="auto" w:fill="ffffff"/>
          <w:rtl w:val="0"/>
          <w:lang w:val="ru-RU"/>
        </w:rPr>
        <w:t>систем</w:t>
      </w:r>
      <w:r>
        <w:rPr>
          <w:shd w:val="clear" w:color="auto" w:fill="ffffff"/>
          <w:rtl w:val="0"/>
          <w:lang w:val="ru-RU"/>
        </w:rPr>
        <w:t>.</w:t>
      </w:r>
    </w:p>
    <w:p>
      <w:pPr>
        <w:pStyle w:val="Normal.0"/>
        <w:jc w:val="both"/>
        <w:rPr>
          <w:shd w:val="clear" w:color="auto" w:fill="ffffff"/>
        </w:rPr>
      </w:pPr>
      <w:r>
        <w:rPr>
          <w:b w:val="1"/>
          <w:bCs w:val="1"/>
          <w:shd w:val="clear" w:color="auto" w:fill="ffffff"/>
          <w:rtl w:val="0"/>
          <w:lang w:val="en-US"/>
        </w:rPr>
        <w:t>The</w:t>
      </w:r>
      <w:r>
        <w:rPr>
          <w:b w:val="1"/>
          <w:bCs w:val="1"/>
          <w:shd w:val="clear" w:color="auto" w:fill="ffffff"/>
          <w:rtl w:val="0"/>
          <w:lang w:val="ru-RU"/>
        </w:rPr>
        <w:t xml:space="preserve"> </w:t>
      </w:r>
      <w:r>
        <w:rPr>
          <w:b w:val="1"/>
          <w:bCs w:val="1"/>
          <w:shd w:val="clear" w:color="auto" w:fill="ffffff"/>
          <w:rtl w:val="0"/>
          <w:lang w:val="en-US"/>
        </w:rPr>
        <w:t>methods</w:t>
      </w:r>
      <w:r>
        <w:rPr>
          <w:b w:val="1"/>
          <w:bCs w:val="1"/>
          <w:shd w:val="clear" w:color="auto" w:fill="ffffff"/>
          <w:rtl w:val="0"/>
          <w:lang w:val="ru-RU"/>
        </w:rPr>
        <w:t xml:space="preserve"> </w:t>
      </w:r>
      <w:r>
        <w:rPr>
          <w:b w:val="1"/>
          <w:bCs w:val="1"/>
          <w:shd w:val="clear" w:color="auto" w:fill="ffffff"/>
          <w:rtl w:val="0"/>
          <w:lang w:val="en-US"/>
        </w:rPr>
        <w:t>of</w:t>
      </w:r>
      <w:r>
        <w:rPr>
          <w:b w:val="1"/>
          <w:bCs w:val="1"/>
          <w:shd w:val="clear" w:color="auto" w:fill="ffffff"/>
          <w:rtl w:val="0"/>
          <w:lang w:val="ru-RU"/>
        </w:rPr>
        <w:t xml:space="preserve"> </w:t>
      </w:r>
      <w:r>
        <w:rPr>
          <w:b w:val="1"/>
          <w:bCs w:val="1"/>
          <w:shd w:val="clear" w:color="auto" w:fill="ffffff"/>
          <w:rtl w:val="0"/>
          <w:lang w:val="en-US"/>
        </w:rPr>
        <w:t>research</w:t>
      </w:r>
      <w:r>
        <w:rPr>
          <w:b w:val="1"/>
          <w:bCs w:val="1"/>
          <w:shd w:val="clear" w:color="auto" w:fill="ffffff"/>
          <w:rtl w:val="0"/>
          <w:lang w:val="ru-RU"/>
        </w:rPr>
        <w:t xml:space="preserve">: </w:t>
      </w:r>
      <w:r>
        <w:rPr>
          <w:shd w:val="clear" w:color="auto" w:fill="ffffff"/>
          <w:rtl w:val="0"/>
          <w:lang w:val="ru-RU"/>
        </w:rPr>
        <w:t>сравнительного анализа</w:t>
      </w:r>
      <w:r>
        <w:rPr>
          <w:shd w:val="clear" w:color="auto" w:fill="ffffff"/>
          <w:rtl w:val="0"/>
          <w:lang w:val="ru-RU"/>
        </w:rPr>
        <w:t xml:space="preserve">, </w:t>
      </w:r>
      <w:r>
        <w:rPr>
          <w:shd w:val="clear" w:color="auto" w:fill="ffffff"/>
          <w:rtl w:val="0"/>
          <w:lang w:val="ru-RU"/>
        </w:rPr>
        <w:t>группировок</w:t>
      </w:r>
      <w:r>
        <w:rPr>
          <w:shd w:val="clear" w:color="auto" w:fill="ffffff"/>
          <w:rtl w:val="0"/>
          <w:lang w:val="ru-RU"/>
        </w:rPr>
        <w:t xml:space="preserve">, </w:t>
      </w:r>
      <w:r>
        <w:rPr>
          <w:shd w:val="clear" w:color="auto" w:fill="ffffff"/>
          <w:rtl w:val="0"/>
          <w:lang w:val="ru-RU"/>
        </w:rPr>
        <w:t>экспертных оценок</w:t>
      </w:r>
      <w:r>
        <w:rPr>
          <w:shd w:val="clear" w:color="auto" w:fill="ffffff"/>
          <w:rtl w:val="0"/>
          <w:lang w:val="ru-RU"/>
        </w:rPr>
        <w:t xml:space="preserve">,  </w:t>
      </w:r>
      <w:r>
        <w:rPr>
          <w:shd w:val="clear" w:color="auto" w:fill="ffffff"/>
          <w:rtl w:val="0"/>
          <w:lang w:val="ru-RU"/>
        </w:rPr>
        <w:t>графический</w:t>
      </w:r>
      <w:r>
        <w:rPr>
          <w:shd w:val="clear" w:color="auto" w:fill="ffffff"/>
          <w:rtl w:val="0"/>
          <w:lang w:val="ru-RU"/>
        </w:rPr>
        <w:t xml:space="preserve">. </w:t>
      </w:r>
    </w:p>
    <w:p>
      <w:pPr>
        <w:pStyle w:val="Normal.0"/>
        <w:widowControl w:val="0"/>
        <w:ind w:firstLine="708"/>
        <w:jc w:val="both"/>
        <w:rPr>
          <w:rStyle w:val="page number"/>
        </w:rPr>
      </w:pPr>
      <w:r>
        <w:rPr>
          <w:b w:val="1"/>
          <w:bCs w:val="1"/>
          <w:rtl w:val="0"/>
          <w:lang w:val="en-US"/>
        </w:rPr>
        <w:t>R</w:t>
      </w:r>
      <w:r>
        <w:rPr>
          <w:b w:val="1"/>
          <w:bCs w:val="1"/>
          <w:rtl w:val="0"/>
          <w:lang w:val="ru-RU"/>
        </w:rPr>
        <w:t>esearches and developments:</w:t>
      </w:r>
      <w:r>
        <w:rPr>
          <w:rtl w:val="0"/>
          <w:lang w:val="ru-RU"/>
        </w:rPr>
        <w:t xml:space="preserve"> изучены требования к установке и конфигурированию </w:t>
      </w:r>
      <w:r>
        <w:rPr>
          <w:rtl w:val="0"/>
          <w:lang w:val="en-US"/>
        </w:rPr>
        <w:t>DLP</w:t>
      </w:r>
      <w:r>
        <w:rPr>
          <w:rtl w:val="0"/>
          <w:lang w:val="ru-RU"/>
        </w:rPr>
        <w:t>-</w:t>
      </w:r>
      <w:r>
        <w:rPr>
          <w:rtl w:val="0"/>
          <w:lang w:val="ru-RU"/>
        </w:rPr>
        <w:t>системы</w:t>
      </w:r>
      <w:r>
        <w:rPr>
          <w:rtl w:val="0"/>
          <w:lang w:val="ru-RU"/>
        </w:rPr>
        <w:t xml:space="preserve">, </w:t>
      </w:r>
      <w:r>
        <w:rPr>
          <w:rtl w:val="0"/>
          <w:lang w:val="ru-RU"/>
        </w:rPr>
        <w:t>интеграции ее компонент в существующую ИТ</w:t>
      </w:r>
      <w:r>
        <w:rPr>
          <w:rtl w:val="0"/>
          <w:lang w:val="ru-RU"/>
        </w:rPr>
        <w:t>-</w:t>
      </w:r>
      <w:r>
        <w:rPr>
          <w:rtl w:val="0"/>
          <w:lang w:val="ru-RU"/>
        </w:rPr>
        <w:t>инфраструктуру организации</w:t>
      </w:r>
      <w:r>
        <w:rPr>
          <w:rtl w:val="0"/>
          <w:lang w:val="ru-RU"/>
        </w:rPr>
        <w:t xml:space="preserve">, </w:t>
      </w:r>
      <w:r>
        <w:rPr>
          <w:rtl w:val="0"/>
          <w:lang w:val="ru-RU"/>
        </w:rPr>
        <w:t xml:space="preserve">предложен метод адаптации настроек </w:t>
      </w:r>
      <w:r>
        <w:rPr>
          <w:rtl w:val="0"/>
          <w:lang w:val="en-US"/>
        </w:rPr>
        <w:t>DLP</w:t>
      </w:r>
      <w:r>
        <w:rPr>
          <w:rtl w:val="0"/>
          <w:lang w:val="ru-RU"/>
        </w:rPr>
        <w:t>-</w:t>
      </w:r>
      <w:r>
        <w:rPr>
          <w:rtl w:val="0"/>
          <w:lang w:val="ru-RU"/>
        </w:rPr>
        <w:t>системы к работе в условиях учебного заведения</w:t>
      </w:r>
      <w:r>
        <w:rPr>
          <w:rtl w:val="0"/>
          <w:lang w:val="ru-RU"/>
        </w:rPr>
        <w:t>.</w:t>
      </w:r>
    </w:p>
    <w:p>
      <w:pPr>
        <w:pStyle w:val="Normal.0"/>
        <w:widowControl w:val="0"/>
        <w:jc w:val="both"/>
        <w:rPr>
          <w:rStyle w:val="page number"/>
        </w:rPr>
      </w:pPr>
      <w:r>
        <w:rPr>
          <w:b w:val="1"/>
          <w:bCs w:val="1"/>
          <w:rtl w:val="0"/>
          <w:lang w:val="ru-RU"/>
        </w:rPr>
        <w:t xml:space="preserve">The elements scientific </w:t>
      </w:r>
      <w:r>
        <w:rPr>
          <w:b w:val="1"/>
          <w:bCs w:val="1"/>
          <w:rtl w:val="0"/>
          <w:lang w:val="en-US"/>
        </w:rPr>
        <w:t>novelty</w:t>
      </w:r>
      <w:r>
        <w:rPr>
          <w:b w:val="1"/>
          <w:bCs w:val="1"/>
          <w:rtl w:val="0"/>
          <w:lang w:val="ru-RU"/>
        </w:rPr>
        <w:t>:</w:t>
      </w:r>
      <w:r>
        <w:rPr>
          <w:rtl w:val="0"/>
          <w:lang w:val="ru-RU"/>
        </w:rPr>
        <w:t xml:space="preserve"> разработаны подходы к интеграции и организации взаимодействия учебного стенда </w:t>
      </w:r>
      <w:r>
        <w:rPr>
          <w:rtl w:val="0"/>
          <w:lang w:val="en-US"/>
        </w:rPr>
        <w:t>DLP</w:t>
      </w:r>
      <w:r>
        <w:rPr>
          <w:rtl w:val="0"/>
          <w:lang w:val="ru-RU"/>
        </w:rPr>
        <w:t>-</w:t>
      </w:r>
      <w:r>
        <w:rPr>
          <w:rtl w:val="0"/>
          <w:lang w:val="ru-RU"/>
        </w:rPr>
        <w:t>системы с ИТ</w:t>
      </w:r>
      <w:r>
        <w:rPr>
          <w:rtl w:val="0"/>
          <w:lang w:val="ru-RU"/>
        </w:rPr>
        <w:t>-</w:t>
      </w:r>
      <w:r>
        <w:rPr>
          <w:rtl w:val="0"/>
          <w:lang w:val="ru-RU"/>
        </w:rPr>
        <w:t>инфраструктурой учебного заведения</w:t>
      </w:r>
      <w:r>
        <w:rPr>
          <w:rtl w:val="0"/>
          <w:lang w:val="ru-RU"/>
        </w:rPr>
        <w:t xml:space="preserve">, </w:t>
      </w:r>
      <w:r>
        <w:rPr>
          <w:rtl w:val="0"/>
          <w:lang w:val="ru-RU"/>
        </w:rPr>
        <w:t>что позволит использовать его в демонстрационных целях</w:t>
      </w:r>
      <w:r>
        <w:rPr>
          <w:rtl w:val="0"/>
          <w:lang w:val="ru-RU"/>
        </w:rPr>
        <w:t>.</w:t>
      </w:r>
    </w:p>
    <w:p>
      <w:pPr>
        <w:pStyle w:val="Normal.0"/>
        <w:widowControl w:val="0"/>
        <w:ind w:firstLine="708"/>
        <w:jc w:val="both"/>
        <w:rPr>
          <w:rStyle w:val="page number"/>
        </w:rPr>
      </w:pPr>
      <w:r>
        <w:rPr>
          <w:b w:val="1"/>
          <w:bCs w:val="1"/>
          <w:rtl w:val="0"/>
          <w:lang w:val="ru-RU"/>
        </w:rPr>
        <w:t xml:space="preserve">The </w:t>
      </w:r>
      <w:r>
        <w:rPr>
          <w:b w:val="1"/>
          <w:bCs w:val="1"/>
          <w:rtl w:val="0"/>
          <w:lang w:val="en-US"/>
        </w:rPr>
        <w:t>field</w:t>
      </w:r>
      <w:r>
        <w:rPr>
          <w:b w:val="1"/>
          <w:bCs w:val="1"/>
          <w:rtl w:val="0"/>
          <w:lang w:val="ru-RU"/>
        </w:rPr>
        <w:t xml:space="preserve"> of possible practical use:</w:t>
      </w:r>
      <w:r>
        <w:rPr>
          <w:rtl w:val="0"/>
          <w:lang w:val="ru-RU"/>
        </w:rPr>
        <w:t xml:space="preserve"> учебный процесс факультета математики и информатики ГрГУ им</w:t>
      </w:r>
      <w:r>
        <w:rPr>
          <w:rtl w:val="0"/>
          <w:lang w:val="ru-RU"/>
        </w:rPr>
        <w:t>.</w:t>
      </w:r>
      <w:r>
        <w:rPr>
          <w:rtl w:val="0"/>
          <w:lang w:val="ru-RU"/>
        </w:rPr>
        <w:t>Я</w:t>
      </w:r>
      <w:r>
        <w:rPr>
          <w:rtl w:val="0"/>
          <w:lang w:val="ru-RU"/>
        </w:rPr>
        <w:t>.</w:t>
      </w:r>
      <w:r>
        <w:rPr>
          <w:rtl w:val="0"/>
          <w:lang w:val="ru-RU"/>
        </w:rPr>
        <w:t xml:space="preserve">Купалы </w:t>
      </w:r>
      <w:r>
        <w:rPr>
          <w:outline w:val="0"/>
          <w:color w:val="000000"/>
          <w:u w:color="000000"/>
          <w:rtl w:val="0"/>
          <w:lang w:val="ru-RU"/>
          <w14:textFill>
            <w14:solidFill>
              <w14:srgbClr w14:val="000000"/>
            </w14:solidFill>
          </w14:textFill>
        </w:rPr>
        <w:t>(</w:t>
      </w:r>
      <w:r>
        <w:rPr>
          <w:outline w:val="0"/>
          <w:color w:val="000000"/>
          <w:u w:color="000000"/>
          <w:rtl w:val="0"/>
          <w:lang w:val="ru-RU"/>
          <w14:textFill>
            <w14:solidFill>
              <w14:srgbClr w14:val="000000"/>
            </w14:solidFill>
          </w14:textFill>
        </w:rPr>
        <w:t>ФаМИ ГрГУ</w:t>
      </w:r>
      <w:r>
        <w:rPr>
          <w:outline w:val="0"/>
          <w:color w:val="000000"/>
          <w:u w:color="000000"/>
          <w:rtl w:val="0"/>
          <w:lang w:val="ru-RU"/>
          <w14:textFill>
            <w14:solidFill>
              <w14:srgbClr w14:val="000000"/>
            </w14:solidFill>
          </w14:textFill>
        </w:rPr>
        <w:t xml:space="preserve">) </w:t>
      </w:r>
      <w:r>
        <w:rPr>
          <w:rtl w:val="0"/>
          <w:lang w:val="ru-RU"/>
        </w:rPr>
        <w:t>и аналогичных организаций</w:t>
      </w:r>
      <w:r>
        <w:rPr>
          <w:rtl w:val="0"/>
          <w:lang w:val="ru-RU"/>
        </w:rPr>
        <w:t>.</w:t>
      </w:r>
    </w:p>
    <w:p>
      <w:pPr>
        <w:pStyle w:val="Normal.0"/>
        <w:widowControl w:val="0"/>
        <w:jc w:val="both"/>
        <w:rPr>
          <w:outline w:val="0"/>
          <w:color w:val="000000"/>
          <w:u w:color="000000"/>
          <w:shd w:val="clear" w:color="auto" w:fill="c0c0c0"/>
          <w14:textFill>
            <w14:solidFill>
              <w14:srgbClr w14:val="000000"/>
            </w14:solidFill>
          </w14:textFill>
        </w:rPr>
      </w:pPr>
      <w:r>
        <w:rPr>
          <w:b w:val="1"/>
          <w:bCs w:val="1"/>
          <w:outline w:val="0"/>
          <w:color w:val="000000"/>
          <w:u w:color="000000"/>
          <w:rtl w:val="0"/>
          <w:lang w:val="en-US"/>
          <w14:textFill>
            <w14:solidFill>
              <w14:srgbClr w14:val="000000"/>
            </w14:solidFill>
          </w14:textFill>
        </w:rPr>
        <w:t>A</w:t>
      </w:r>
      <w:r>
        <w:rPr>
          <w:b w:val="1"/>
          <w:bCs w:val="1"/>
          <w:outline w:val="0"/>
          <w:color w:val="000000"/>
          <w:u w:color="000000"/>
          <w:rtl w:val="0"/>
          <w:lang w:val="ru-RU"/>
          <w14:textFill>
            <w14:solidFill>
              <w14:srgbClr w14:val="000000"/>
            </w14:solidFill>
          </w14:textFill>
        </w:rPr>
        <w:t>pprobation</w:t>
      </w:r>
      <w:r>
        <w:rPr>
          <w:b w:val="1"/>
          <w:bCs w:val="1"/>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 xml:space="preserve"> учебный стенд </w:t>
      </w:r>
      <w:r>
        <w:rPr>
          <w:outline w:val="0"/>
          <w:color w:val="000000"/>
          <w:u w:color="000000"/>
          <w:shd w:val="clear" w:color="auto" w:fill="c0c0c0"/>
          <w:rtl w:val="0"/>
          <w:lang w:val="en-US"/>
          <w14:textFill>
            <w14:solidFill>
              <w14:srgbClr w14:val="000000"/>
            </w14:solidFill>
          </w14:textFill>
        </w:rPr>
        <w:t>DLP</w:t>
      </w:r>
      <w:r>
        <w:rPr>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системы внедрен на ФаМИ ГрГУ</w:t>
      </w:r>
      <w:r>
        <w:rPr>
          <w:outline w:val="0"/>
          <w:color w:val="000000"/>
          <w:u w:color="000000"/>
          <w:shd w:val="clear" w:color="auto" w:fill="c0c0c0"/>
          <w:rtl w:val="0"/>
          <w:lang w:val="ru-RU"/>
          <w14:textFill>
            <w14:solidFill>
              <w14:srgbClr w14:val="000000"/>
            </w14:solidFill>
          </w14:textFill>
        </w:rPr>
        <w:t>.</w:t>
      </w:r>
    </w:p>
    <w:p>
      <w:pPr>
        <w:pStyle w:val="Normal.0"/>
        <w:widowControl w:val="0"/>
        <w:jc w:val="both"/>
        <w:rPr>
          <w:outline w:val="0"/>
          <w:color w:val="000000"/>
          <w:u w:color="000000"/>
          <w:shd w:val="clear" w:color="auto" w:fill="c0c0c0"/>
          <w14:textFill>
            <w14:solidFill>
              <w14:srgbClr w14:val="000000"/>
            </w14:solidFill>
          </w14:textFill>
        </w:rPr>
      </w:pPr>
      <w:r>
        <w:rPr>
          <w:b w:val="1"/>
          <w:bCs w:val="1"/>
          <w:outline w:val="0"/>
          <w:color w:val="000000"/>
          <w:u w:color="000000"/>
          <w:rtl w:val="0"/>
          <w:lang w:val="en-US"/>
          <w14:textFill>
            <w14:solidFill>
              <w14:srgbClr w14:val="000000"/>
            </w14:solidFill>
          </w14:textFill>
        </w:rPr>
        <w:t>I</w:t>
      </w:r>
      <w:r>
        <w:rPr>
          <w:b w:val="1"/>
          <w:bCs w:val="1"/>
          <w:outline w:val="0"/>
          <w:color w:val="000000"/>
          <w:u w:color="000000"/>
          <w:rtl w:val="0"/>
          <w:lang w:val="ru-RU"/>
          <w14:textFill>
            <w14:solidFill>
              <w14:srgbClr w14:val="000000"/>
            </w14:solidFill>
          </w14:textFill>
        </w:rPr>
        <w:t>mplementation of results</w:t>
      </w:r>
      <w:r>
        <w:rPr>
          <w:b w:val="1"/>
          <w:bCs w:val="1"/>
          <w:outline w:val="0"/>
          <w:color w:val="000000"/>
          <w:u w:color="000000"/>
          <w:shd w:val="clear" w:color="auto" w:fill="c0c0c0"/>
          <w:rtl w:val="0"/>
          <w:lang w:val="ru-RU"/>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 xml:space="preserve">создана учебная демонстрационная </w:t>
      </w:r>
      <w:r>
        <w:rPr>
          <w:outline w:val="0"/>
          <w:color w:val="000000"/>
          <w:u w:color="000000"/>
          <w:shd w:val="clear" w:color="auto" w:fill="c0c0c0"/>
          <w:rtl w:val="0"/>
          <w:lang w:val="en-US"/>
          <w14:textFill>
            <w14:solidFill>
              <w14:srgbClr w14:val="000000"/>
            </w14:solidFill>
          </w14:textFill>
        </w:rPr>
        <w:t>DLP</w:t>
      </w:r>
      <w:r>
        <w:rPr>
          <w:outline w:val="0"/>
          <w:color w:val="000000"/>
          <w:u w:color="000000"/>
          <w:shd w:val="clear" w:color="auto" w:fill="c0c0c0"/>
          <w:rtl w:val="0"/>
          <w:lang w:val="ru-RU"/>
          <w14:textFill>
            <w14:solidFill>
              <w14:srgbClr w14:val="000000"/>
            </w14:solidFill>
          </w14:textFill>
        </w:rPr>
        <w:t>-</w:t>
      </w:r>
      <w:r>
        <w:rPr>
          <w:outline w:val="0"/>
          <w:color w:val="000000"/>
          <w:u w:color="000000"/>
          <w:shd w:val="clear" w:color="auto" w:fill="c0c0c0"/>
          <w:rtl w:val="0"/>
          <w:lang w:val="ru-RU"/>
          <w14:textFill>
            <w14:solidFill>
              <w14:srgbClr w14:val="000000"/>
            </w14:solidFill>
          </w14:textFill>
        </w:rPr>
        <w:t>система</w:t>
      </w:r>
      <w:r>
        <w:rPr>
          <w:outline w:val="0"/>
          <w:color w:val="000000"/>
          <w:u w:color="000000"/>
          <w:shd w:val="clear" w:color="auto" w:fill="c0c0c0"/>
          <w:rtl w:val="0"/>
          <w:lang w:val="ru-RU"/>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получена информация об инцидентах информационной безопасности на ФаМИ ГрГУ</w:t>
      </w:r>
      <w:r>
        <w:rPr>
          <w:outline w:val="0"/>
          <w:color w:val="000000"/>
          <w:u w:color="000000"/>
          <w:shd w:val="clear" w:color="auto" w:fill="c0c0c0"/>
          <w:rtl w:val="0"/>
          <w:lang w:val="ru-RU"/>
          <w14:textFill>
            <w14:solidFill>
              <w14:srgbClr w14:val="000000"/>
            </w14:solidFill>
          </w14:textFill>
        </w:rPr>
        <w:t>.</w:t>
      </w:r>
    </w:p>
    <w:p>
      <w:pPr>
        <w:pStyle w:val="Normal.0"/>
        <w:widowControl w:val="0"/>
        <w:jc w:val="both"/>
        <w:rPr>
          <w:outline w:val="0"/>
          <w:color w:val="000000"/>
          <w:u w:color="000000"/>
          <w14:textFill>
            <w14:solidFill>
              <w14:srgbClr w14:val="000000"/>
            </w14:solidFill>
          </w14:textFill>
        </w:rPr>
      </w:pPr>
      <w:r>
        <w:rPr>
          <w:b w:val="1"/>
          <w:bCs w:val="1"/>
          <w:outline w:val="0"/>
          <w:color w:val="000000"/>
          <w:u w:color="000000"/>
          <w:rtl w:val="0"/>
          <w:lang w:val="en-US"/>
          <w14:textFill>
            <w14:solidFill>
              <w14:srgbClr w14:val="000000"/>
            </w14:solidFill>
          </w14:textFill>
        </w:rPr>
        <w:t>Technical and economic, social and ecological importance</w:t>
      </w:r>
      <w:r>
        <w:rPr>
          <w:b w:val="1"/>
          <w:bCs w:val="1"/>
          <w:outline w:val="0"/>
          <w:color w:val="000000"/>
          <w:u w:color="000000"/>
          <w:shd w:val="clear" w:color="auto" w:fill="c0c0c0"/>
          <w:rtl w:val="0"/>
          <w:lang w:val="en-US"/>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экономический</w:t>
      </w:r>
      <w:r>
        <w:rPr>
          <w:outline w:val="0"/>
          <w:color w:val="000000"/>
          <w:u w:color="000000"/>
          <w:shd w:val="clear" w:color="auto" w:fill="c0c0c0"/>
          <w:rtl w:val="0"/>
          <w:lang w:val="en-US"/>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эффект</w:t>
      </w:r>
      <w:r>
        <w:rPr>
          <w:outline w:val="0"/>
          <w:color w:val="000000"/>
          <w:u w:color="000000"/>
          <w:shd w:val="clear" w:color="auto" w:fill="c0c0c0"/>
          <w:rtl w:val="0"/>
          <w:lang w:val="en-US"/>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не</w:t>
      </w:r>
      <w:r>
        <w:rPr>
          <w:outline w:val="0"/>
          <w:color w:val="000000"/>
          <w:u w:color="000000"/>
          <w:shd w:val="clear" w:color="auto" w:fill="c0c0c0"/>
          <w:rtl w:val="0"/>
          <w:lang w:val="en-US"/>
          <w14:textFill>
            <w14:solidFill>
              <w14:srgbClr w14:val="000000"/>
            </w14:solidFill>
          </w14:textFill>
        </w:rPr>
        <w:t xml:space="preserve"> </w:t>
      </w:r>
      <w:r>
        <w:rPr>
          <w:outline w:val="0"/>
          <w:color w:val="000000"/>
          <w:u w:color="000000"/>
          <w:shd w:val="clear" w:color="auto" w:fill="c0c0c0"/>
          <w:rtl w:val="0"/>
          <w:lang w:val="ru-RU"/>
          <w14:textFill>
            <w14:solidFill>
              <w14:srgbClr w14:val="000000"/>
            </w14:solidFill>
          </w14:textFill>
        </w:rPr>
        <w:t>рассчитывался</w:t>
      </w:r>
      <w:r>
        <w:rPr>
          <w:outline w:val="0"/>
          <w:color w:val="000000"/>
          <w:u w:color="000000"/>
          <w:rtl w:val="0"/>
          <w:lang w:val="en-US"/>
          <w14:textFill>
            <w14:solidFill>
              <w14:srgbClr w14:val="000000"/>
            </w14:solidFill>
          </w14:textFill>
        </w:rPr>
        <w:t xml:space="preserve"> </w:t>
      </w:r>
    </w:p>
    <w:p>
      <w:pPr>
        <w:pStyle w:val="Normal.0"/>
        <w:widowControl w:val="0"/>
        <w:jc w:val="both"/>
      </w:pPr>
      <w:r>
        <w:rPr>
          <w:outline w:val="0"/>
          <w:color w:val="000000"/>
          <w:u w:color="000000"/>
          <w:rtl w:val="0"/>
          <w:lang w:val="en-US"/>
          <w14:textFill>
            <w14:solidFill>
              <w14:srgbClr w14:val="000000"/>
            </w14:solidFill>
          </w14:textFill>
        </w:rPr>
        <w:t>The author of work confirms that the design and analytical materials of graduate work reflect the state of the process under research correctly and impartially, and all theoretical, methodological and methodical statements and conceptions borrowed from the literature and other sources are accompanied by references to their authors.</w:t>
      </w:r>
      <w:r>
        <w:rPr>
          <w:rFonts w:ascii="Arial Unicode MS" w:cs="Arial Unicode MS" w:hAnsi="Arial Unicode MS" w:eastAsia="Arial Unicode MS"/>
          <w:b w:val="0"/>
          <w:bCs w:val="0"/>
          <w:i w:val="0"/>
          <w:iCs w:val="0"/>
          <w:lang w:val="en-US"/>
        </w:rPr>
        <w:br w:type="page"/>
      </w:r>
    </w:p>
    <w:p>
      <w:pPr>
        <w:pStyle w:val="Normal.0"/>
        <w:ind w:firstLine="0"/>
        <w:jc w:val="center"/>
        <w:rPr>
          <w:b w:val="1"/>
          <w:bCs w:val="1"/>
        </w:r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61312" behindDoc="0" locked="0" layoutInCell="1" allowOverlap="1">
                <wp:simplePos x="0" y="0"/>
                <wp:positionH relativeFrom="column">
                  <wp:posOffset>3820795</wp:posOffset>
                </wp:positionH>
                <wp:positionV relativeFrom="line">
                  <wp:posOffset>-466725</wp:posOffset>
                </wp:positionV>
                <wp:extent cx="2390140" cy="338180"/>
                <wp:effectExtent l="0" t="0" r="0" b="0"/>
                <wp:wrapNone/>
                <wp:docPr id="1073741836" name="officeArt object" descr="Надпись 2"/>
                <wp:cNvGraphicFramePr/>
                <a:graphic xmlns:a="http://schemas.openxmlformats.org/drawingml/2006/main">
                  <a:graphicData uri="http://schemas.microsoft.com/office/word/2010/wordprocessingShape">
                    <wps:wsp>
                      <wps:cNvSpPr txBox="1"/>
                      <wps:spPr>
                        <a:xfrm>
                          <a:off x="0" y="0"/>
                          <a:ext cx="2390140" cy="338180"/>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4</w:t>
                            </w:r>
                          </w:p>
                        </w:txbxContent>
                      </wps:txbx>
                      <wps:bodyPr wrap="square" lIns="45719" tIns="45719" rIns="45719" bIns="45719" numCol="1" anchor="t">
                        <a:noAutofit/>
                      </wps:bodyPr>
                    </wps:wsp>
                  </a:graphicData>
                </a:graphic>
              </wp:anchor>
            </w:drawing>
          </mc:Choice>
          <mc:Fallback>
            <w:pict>
              <v:shape id="_x0000_s1037" type="#_x0000_t202" style="visibility:visible;position:absolute;margin-left:300.9pt;margin-top:-36.8pt;width:188.2pt;height:26.6pt;z-index:251661312;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ru-RU"/>
                          <w14:textFill>
                            <w14:solidFill>
                              <w14:srgbClr w14:val="FF0000"/>
                            </w14:solidFill>
                          </w14:textFill>
                        </w:rPr>
                        <w:t>4</w:t>
                      </w:r>
                    </w:p>
                  </w:txbxContent>
                </v:textbox>
                <w10:wrap type="none" side="bothSides" anchorx="text"/>
              </v:shape>
            </w:pict>
          </mc:Fallback>
        </mc:AlternateContent>
      </w:r>
      <w:r>
        <w:rPr>
          <w:b w:val="1"/>
          <w:bCs w:val="1"/>
          <w:rtl w:val="0"/>
          <w:lang w:val="ru-RU"/>
        </w:rPr>
        <w:t>ПЕРЕЧЕНЬ УСЛОВНЫХ ОБОЗНАЧЕНИЙ</w:t>
      </w:r>
    </w:p>
    <w:p>
      <w:pPr>
        <w:pStyle w:val="Normal.0"/>
      </w:pPr>
      <w:r>
        <w:rPr>
          <w:rStyle w:val="page number"/>
        </w:rPr>
        <mc:AlternateContent>
          <mc:Choice Requires="wps">
            <w:drawing xmlns:a="http://schemas.openxmlformats.org/drawingml/2006/main">
              <wp:anchor distT="0" distB="0" distL="0" distR="0" simplePos="0" relativeHeight="251707392"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37" name="officeArt object" descr="Прямая со стрелкой 3"/>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38" style="visibility:visible;position:absolute;margin-left:135.8pt;margin-top:4.8pt;width:0.0pt;height:34.5pt;z-index:251707392;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tabs>
          <w:tab w:val="left" w:pos="2865"/>
        </w:tabs>
        <w:ind w:firstLine="0"/>
        <w:jc w:val="both"/>
        <w:rPr>
          <w:outline w:val="0"/>
          <w:color w:val="ff0000"/>
          <w:u w:color="ff0000"/>
          <w14:textFill>
            <w14:solidFill>
              <w14:srgbClr w14:val="FF0000"/>
            </w14:solidFill>
          </w14:textFill>
        </w:rPr>
        <w:sectPr>
          <w:type w:val="continuous"/>
          <w:pgSz w:w="12240" w:h="15840" w:orient="portrait"/>
          <w:pgMar w:top="851" w:right="851" w:bottom="1134" w:left="1701" w:header="708" w:footer="708"/>
          <w:bidi w:val="0"/>
        </w:sectPr>
      </w:pPr>
      <w:r>
        <w:rPr>
          <w:outline w:val="0"/>
          <w:color w:val="ff0000"/>
          <w:u w:color="ff0000"/>
          <w14:textFill>
            <w14:solidFill>
              <w14:srgbClr w14:val="FF0000"/>
            </w14:solidFill>
          </w14:textFill>
        </w:rPr>
      </w:r>
    </w:p>
    <w:p>
      <w:pPr>
        <w:pStyle w:val="Normal.0"/>
        <w:tabs>
          <w:tab w:val="right" w:pos="1701"/>
        </w:tabs>
        <w:ind w:left="851" w:hanging="851"/>
        <w:rPr>
          <w:rStyle w:val="page number"/>
        </w:rPr>
      </w:pPr>
      <w:r>
        <w:rPr>
          <w:rStyle w:val="page number"/>
          <w:rtl w:val="0"/>
          <w:lang w:val="ru-RU"/>
        </w:rPr>
        <w:t>ВС</w:t>
        <w:tab/>
        <w:t xml:space="preserve">Вычислительная система </w:t>
      </w:r>
    </w:p>
    <w:p>
      <w:pPr>
        <w:pStyle w:val="Normal.0"/>
        <w:tabs>
          <w:tab w:val="right" w:pos="1701"/>
        </w:tabs>
        <w:ind w:left="851" w:hanging="851"/>
        <w:rPr>
          <w:rStyle w:val="page number"/>
        </w:rPr>
      </w:pPr>
      <w:r>
        <w:rPr>
          <w:rStyle w:val="page number"/>
          <w:rtl w:val="0"/>
          <w:lang w:val="ru-RU"/>
        </w:rPr>
        <w:t>ГКС</w:t>
        <w:tab/>
        <w:t xml:space="preserve">Глобальная компьютерная система </w:t>
      </w:r>
    </w:p>
    <w:p>
      <w:pPr>
        <w:pStyle w:val="Normal.0"/>
        <w:tabs>
          <w:tab w:val="right" w:pos="1701"/>
        </w:tabs>
        <w:ind w:left="851" w:hanging="851"/>
        <w:rPr>
          <w:rStyle w:val="page number"/>
        </w:rPr>
      </w:pPr>
      <w:r>
        <w:rPr>
          <w:rStyle w:val="page number"/>
          <w:rtl w:val="0"/>
          <w:lang w:val="ru-RU"/>
        </w:rPr>
        <w:t xml:space="preserve">ИБ </w:t>
        <w:tab/>
        <w:t xml:space="preserve">Информационная безопасность </w:t>
      </w:r>
    </w:p>
    <w:p>
      <w:pPr>
        <w:pStyle w:val="Normal.0"/>
        <w:tabs>
          <w:tab w:val="right" w:pos="1701"/>
        </w:tabs>
        <w:ind w:left="851" w:hanging="851"/>
        <w:rPr>
          <w:rStyle w:val="page number"/>
        </w:rPr>
      </w:pPr>
      <w:r>
        <w:rPr>
          <w:rStyle w:val="page number"/>
          <w:rtl w:val="0"/>
          <w:lang w:val="ru-RU"/>
        </w:rPr>
        <w:t>ИИО</w:t>
        <w:tab/>
        <w:t xml:space="preserve">Индекс информационного общества </w:t>
      </w:r>
    </w:p>
    <w:p>
      <w:pPr>
        <w:pStyle w:val="Normal.0"/>
        <w:tabs>
          <w:tab w:val="right" w:pos="1701"/>
        </w:tabs>
        <w:ind w:left="851" w:hanging="851"/>
        <w:rPr>
          <w:rStyle w:val="page number"/>
        </w:rPr>
      </w:pPr>
      <w:r>
        <w:rPr>
          <w:rStyle w:val="page number"/>
          <w:rtl w:val="0"/>
          <w:lang w:val="ru-RU"/>
        </w:rPr>
        <w:t>ИПК</w:t>
        <w:tab/>
        <w:t xml:space="preserve">Индекс прозрачности коммуникаций </w:t>
      </w:r>
    </w:p>
    <w:p>
      <w:pPr>
        <w:pStyle w:val="Normal.0"/>
        <w:tabs>
          <w:tab w:val="right" w:pos="1701"/>
        </w:tabs>
        <w:ind w:left="851" w:hanging="851"/>
        <w:rPr>
          <w:rStyle w:val="page number"/>
        </w:rPr>
      </w:pPr>
      <w:r>
        <w:rPr>
          <w:rStyle w:val="page number"/>
          <w:rtl w:val="0"/>
          <w:lang w:val="ru-RU"/>
        </w:rPr>
        <w:t>ИТО</w:t>
        <w:tab/>
        <w:t xml:space="preserve">Индекс технологической оснащенности </w:t>
      </w:r>
    </w:p>
    <w:p>
      <w:pPr>
        <w:pStyle w:val="Normal.0"/>
        <w:tabs>
          <w:tab w:val="right" w:pos="1701"/>
        </w:tabs>
        <w:ind w:left="851" w:hanging="851"/>
        <w:rPr>
          <w:rStyle w:val="page number"/>
        </w:rPr>
      </w:pPr>
      <w:r>
        <w:rPr>
          <w:rStyle w:val="page number"/>
          <w:rtl w:val="0"/>
          <w:lang w:val="ru-RU"/>
        </w:rPr>
        <w:t>ИР</w:t>
        <w:tab/>
        <w:t xml:space="preserve">Информационные ресурсы </w:t>
      </w:r>
    </w:p>
    <w:p>
      <w:pPr>
        <w:pStyle w:val="Normal.0"/>
        <w:tabs>
          <w:tab w:val="right" w:pos="1701"/>
        </w:tabs>
        <w:ind w:left="851" w:hanging="851"/>
        <w:rPr>
          <w:rStyle w:val="page number"/>
        </w:rPr>
      </w:pPr>
      <w:r>
        <w:rPr>
          <w:rStyle w:val="page number"/>
          <w:rtl w:val="0"/>
          <w:lang w:val="ru-RU"/>
        </w:rPr>
        <w:t>МВС</w:t>
        <w:tab/>
        <w:t xml:space="preserve">Многопроцессорные вычислительные системы </w:t>
      </w:r>
    </w:p>
    <w:p>
      <w:pPr>
        <w:pStyle w:val="Normal.0"/>
        <w:tabs>
          <w:tab w:val="right" w:pos="1701"/>
        </w:tabs>
        <w:ind w:left="851" w:hanging="851"/>
        <w:rPr>
          <w:rStyle w:val="page number"/>
        </w:rPr>
      </w:pPr>
      <w:r>
        <w:rPr>
          <w:rStyle w:val="page number"/>
          <w:rtl w:val="0"/>
          <w:lang w:val="ru-RU"/>
        </w:rPr>
        <w:t xml:space="preserve">МЗ </w:t>
        <w:tab/>
        <w:t xml:space="preserve">Механизм защиты </w:t>
      </w:r>
    </w:p>
    <w:p>
      <w:pPr>
        <w:pStyle w:val="Normal.0"/>
        <w:tabs>
          <w:tab w:val="right" w:pos="1701"/>
        </w:tabs>
        <w:ind w:left="851" w:hanging="851"/>
        <w:rPr>
          <w:rStyle w:val="page number"/>
        </w:rPr>
      </w:pPr>
      <w:r>
        <w:rPr>
          <w:rStyle w:val="page number"/>
          <w:rtl w:val="0"/>
          <w:lang w:val="ru-RU"/>
        </w:rPr>
        <w:t xml:space="preserve">НВ </w:t>
        <w:tab/>
        <w:t xml:space="preserve">Нечеткое высказывание </w:t>
      </w:r>
    </w:p>
    <w:p>
      <w:pPr>
        <w:pStyle w:val="Normal.0"/>
        <w:tabs>
          <w:tab w:val="right" w:pos="1701"/>
        </w:tabs>
        <w:ind w:left="851" w:hanging="851"/>
        <w:rPr>
          <w:rStyle w:val="page number"/>
        </w:rPr>
      </w:pPr>
      <w:r>
        <w:rPr>
          <w:rStyle w:val="page number"/>
          <w:rtl w:val="0"/>
          <w:lang w:val="ru-RU"/>
        </w:rPr>
        <w:t xml:space="preserve">НК </w:t>
        <w:tab/>
        <w:t xml:space="preserve">Нейрокомпьютер </w:t>
      </w:r>
    </w:p>
    <w:p>
      <w:pPr>
        <w:pStyle w:val="Normal.0"/>
        <w:tabs>
          <w:tab w:val="right" w:pos="1701"/>
        </w:tabs>
        <w:ind w:left="851" w:hanging="851"/>
        <w:rPr>
          <w:rStyle w:val="page number"/>
        </w:rPr>
      </w:pPr>
      <w:r>
        <w:rPr>
          <w:rStyle w:val="page number"/>
          <w:rtl w:val="0"/>
          <w:lang w:val="ru-RU"/>
        </w:rPr>
        <w:t xml:space="preserve">НЛ </w:t>
        <w:tab/>
        <w:t xml:space="preserve">Непрерывная логика </w:t>
      </w:r>
    </w:p>
    <w:p>
      <w:pPr>
        <w:pStyle w:val="Normal.0"/>
        <w:tabs>
          <w:tab w:val="right" w:pos="1701"/>
        </w:tabs>
        <w:ind w:left="851" w:hanging="851"/>
        <w:rPr>
          <w:rStyle w:val="page number"/>
        </w:rPr>
      </w:pPr>
      <w:r>
        <w:rPr>
          <w:rStyle w:val="page number"/>
          <w:rtl w:val="0"/>
          <w:lang w:val="ru-RU"/>
        </w:rPr>
        <w:t xml:space="preserve">НМ </w:t>
        <w:tab/>
        <w:t xml:space="preserve">Нечеткое множество </w:t>
      </w:r>
    </w:p>
    <w:p>
      <w:pPr>
        <w:pStyle w:val="Normal.0"/>
        <w:tabs>
          <w:tab w:val="right" w:pos="1701"/>
        </w:tabs>
        <w:ind w:left="851" w:hanging="851"/>
        <w:rPr>
          <w:rStyle w:val="page number"/>
        </w:rPr>
      </w:pPr>
      <w:r>
        <w:rPr>
          <w:rStyle w:val="page number"/>
          <w:rtl w:val="0"/>
          <w:lang w:val="ru-RU"/>
        </w:rPr>
        <w:t xml:space="preserve">НП </w:t>
        <w:tab/>
        <w:t xml:space="preserve">Непрерывная переменная </w:t>
      </w:r>
    </w:p>
    <w:p>
      <w:pPr>
        <w:pStyle w:val="Normal.0"/>
        <w:tabs>
          <w:tab w:val="right" w:pos="1701"/>
        </w:tabs>
        <w:ind w:left="851" w:hanging="851"/>
        <w:rPr>
          <w:rStyle w:val="page number"/>
        </w:rPr>
      </w:pPr>
      <w:r>
        <w:rPr>
          <w:rStyle w:val="page number"/>
          <w:rtl w:val="0"/>
          <w:lang w:val="ru-RU"/>
        </w:rPr>
        <w:t xml:space="preserve">НС </w:t>
        <w:tab/>
        <w:t xml:space="preserve">Нейронная сеть </w:t>
      </w:r>
    </w:p>
    <w:p>
      <w:pPr>
        <w:pStyle w:val="Normal.0"/>
        <w:tabs>
          <w:tab w:val="right" w:pos="1701"/>
        </w:tabs>
        <w:ind w:left="851" w:hanging="851"/>
        <w:rPr>
          <w:rStyle w:val="page number"/>
        </w:rPr>
      </w:pPr>
      <w:r>
        <w:rPr>
          <w:rStyle w:val="page number"/>
          <w:rtl w:val="0"/>
          <w:lang w:val="ru-RU"/>
        </w:rPr>
        <w:t>НСД</w:t>
        <w:tab/>
        <w:t xml:space="preserve">Несанкционированный доступ к информации </w:t>
      </w:r>
    </w:p>
    <w:p>
      <w:pPr>
        <w:pStyle w:val="Normal.0"/>
        <w:tabs>
          <w:tab w:val="right" w:pos="1701"/>
        </w:tabs>
        <w:ind w:left="851" w:hanging="851"/>
        <w:rPr>
          <w:rStyle w:val="page number"/>
        </w:rPr>
      </w:pPr>
      <w:r>
        <w:rPr>
          <w:rStyle w:val="page number"/>
          <w:rtl w:val="0"/>
          <w:lang w:val="ru-RU"/>
        </w:rPr>
        <w:t xml:space="preserve">НЧС </w:t>
        <w:tab/>
        <w:t xml:space="preserve">Нечеткая связь </w:t>
      </w: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r>
        <w:rPr>
          <w:rStyle w:val="page number"/>
          <w:rtl w:val="0"/>
        </w:rPr>
        <w:tab/>
        <w:t>………………………</w:t>
      </w: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p>
    <w:p>
      <w:pPr>
        <w:pStyle w:val="Normal.0"/>
        <w:tabs>
          <w:tab w:val="right" w:pos="1701"/>
        </w:tabs>
        <w:ind w:left="851" w:hanging="851"/>
        <w:rPr>
          <w:rStyle w:val="page number"/>
        </w:rPr>
      </w:pPr>
      <w:r>
        <w:rPr>
          <w:rStyle w:val="page number"/>
          <w:rtl w:val="0"/>
          <w:lang w:val="ru-RU"/>
        </w:rPr>
        <w:t xml:space="preserve">ПО </w:t>
        <w:tab/>
        <w:t xml:space="preserve">Программное обеспечение </w:t>
      </w:r>
    </w:p>
    <w:p>
      <w:pPr>
        <w:pStyle w:val="Normal.0"/>
        <w:tabs>
          <w:tab w:val="right" w:pos="1701"/>
        </w:tabs>
        <w:ind w:left="851" w:hanging="851"/>
        <w:rPr>
          <w:rStyle w:val="page number"/>
        </w:rPr>
      </w:pPr>
      <w:r>
        <w:rPr>
          <w:rStyle w:val="page number"/>
          <w:rtl w:val="0"/>
          <w:lang w:val="ru-RU"/>
        </w:rPr>
        <w:t xml:space="preserve">СД </w:t>
        <w:tab/>
        <w:t xml:space="preserve">Семантическое данное </w:t>
      </w:r>
    </w:p>
    <w:p>
      <w:pPr>
        <w:pStyle w:val="Normal.0"/>
        <w:tabs>
          <w:tab w:val="right" w:pos="1701"/>
        </w:tabs>
        <w:ind w:left="851" w:hanging="851"/>
        <w:rPr>
          <w:rStyle w:val="page number"/>
        </w:rPr>
      </w:pPr>
      <w:r>
        <w:rPr>
          <w:rStyle w:val="page number"/>
          <w:rtl w:val="0"/>
          <w:lang w:val="ru-RU"/>
        </w:rPr>
        <w:t>СЗИ</w:t>
        <w:tab/>
        <w:t xml:space="preserve">Средства защиты информации </w:t>
      </w:r>
    </w:p>
    <w:p>
      <w:pPr>
        <w:pStyle w:val="Normal.0"/>
        <w:tabs>
          <w:tab w:val="right" w:pos="1701"/>
        </w:tabs>
        <w:ind w:left="851" w:hanging="851"/>
        <w:rPr>
          <w:rStyle w:val="page number"/>
        </w:rPr>
      </w:pPr>
      <w:r>
        <w:rPr>
          <w:rStyle w:val="page number"/>
          <w:rtl w:val="0"/>
          <w:lang w:val="ru-RU"/>
        </w:rPr>
        <w:t>СИБ</w:t>
        <w:tab/>
        <w:t xml:space="preserve">Система информационной безопасности </w:t>
      </w:r>
    </w:p>
    <w:p>
      <w:pPr>
        <w:pStyle w:val="Normal.0"/>
        <w:tabs>
          <w:tab w:val="right" w:pos="1701"/>
        </w:tabs>
        <w:ind w:left="851" w:hanging="851"/>
        <w:rPr>
          <w:rStyle w:val="page number"/>
        </w:rPr>
      </w:pPr>
      <w:r>
        <w:rPr>
          <w:rStyle w:val="page number"/>
          <w:rtl w:val="0"/>
          <w:lang w:val="ru-RU"/>
        </w:rPr>
        <w:t xml:space="preserve">ФН </w:t>
        <w:tab/>
        <w:t xml:space="preserve">Формальный нейрон </w:t>
      </w:r>
    </w:p>
    <w:p>
      <w:pPr>
        <w:pStyle w:val="Normal.0"/>
        <w:tabs>
          <w:tab w:val="right" w:pos="1701"/>
        </w:tabs>
        <w:ind w:left="851" w:hanging="851"/>
        <w:rPr>
          <w:rStyle w:val="page number"/>
        </w:rPr>
      </w:pPr>
      <w:r>
        <w:rPr>
          <w:rStyle w:val="page number"/>
          <w:rtl w:val="0"/>
          <w:lang w:val="ru-RU"/>
        </w:rPr>
        <w:t xml:space="preserve">ХС </w:t>
        <w:tab/>
        <w:t xml:space="preserve">Хозяйствующий субъект </w:t>
      </w:r>
    </w:p>
    <w:p>
      <w:pPr>
        <w:pStyle w:val="Normal.0"/>
        <w:tabs>
          <w:tab w:val="right" w:pos="1701"/>
        </w:tabs>
        <w:ind w:left="851" w:hanging="851"/>
        <w:rPr>
          <w:rStyle w:val="page number"/>
        </w:rPr>
      </w:pPr>
      <w:r>
        <w:rPr>
          <w:rStyle w:val="page number"/>
          <w:rtl w:val="0"/>
          <w:lang w:val="ru-RU"/>
        </w:rPr>
        <w:t xml:space="preserve">УПД </w:t>
        <w:tab/>
        <w:t>Управление потоком данных</w:t>
      </w:r>
    </w:p>
    <w:p>
      <w:pPr>
        <w:pStyle w:val="Normal.0"/>
        <w:tabs>
          <w:tab w:val="right" w:pos="1701"/>
        </w:tabs>
        <w:ind w:left="851" w:hanging="851"/>
        <w:rPr>
          <w:rStyle w:val="page number"/>
        </w:rPr>
      </w:pPr>
    </w:p>
    <w:p>
      <w:pPr>
        <w:pStyle w:val="Normal.0"/>
        <w:tabs>
          <w:tab w:val="left" w:pos="2865"/>
        </w:tabs>
        <w:ind w:firstLine="0"/>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rPr>
          <w:b w:val="1"/>
          <w:bCs w:val="1"/>
        </w:rPr>
      </w:pPr>
    </w:p>
    <w:p>
      <w:pPr>
        <w:pStyle w:val="Normal.0"/>
        <w:tabs>
          <w:tab w:val="left" w:pos="2865"/>
        </w:tabs>
        <w:ind w:firstLine="0"/>
        <w:jc w:val="both"/>
        <w:sectPr>
          <w:type w:val="continuous"/>
          <w:pgSz w:w="12240" w:h="15840" w:orient="portrait"/>
          <w:pgMar w:top="851" w:right="851" w:bottom="1134" w:left="1701" w:header="708" w:footer="708"/>
          <w:cols w:space="755" w:num="2" w:equalWidth="1"/>
          <w:bidi w:val="0"/>
        </w:sectPr>
      </w:pPr>
    </w:p>
    <w:p>
      <w:pPr>
        <w:pStyle w:val="Normal.0"/>
        <w:spacing w:after="160"/>
        <w:ind w:firstLine="0"/>
        <w:jc w:val="center"/>
        <w:rPr>
          <w:b w:val="1"/>
          <w:bCs w:val="1"/>
        </w:rPr>
      </w:pPr>
      <w:r>
        <w:rPr>
          <w:b w:val="1"/>
          <w:bCs w:val="1"/>
          <w:rtl w:val="0"/>
          <w:lang w:val="ru-RU"/>
        </w:rPr>
        <w:t>СОДЕРЖАНИЕ</w:t>
      </w:r>
    </w:p>
    <w:p>
      <w:pPr>
        <w:pStyle w:val="toc 1"/>
        <w:rPr>
          <w:rStyle w:val="Ссылка"/>
          <w:u w:val="none"/>
        </w:rPr>
      </w:pPr>
      <w:r>
        <w:rPr>
          <w:b w:val="1"/>
          <w:bCs w:val="1"/>
        </w:rPr>
        <mc:AlternateContent>
          <mc:Choice Requires="wps">
            <w:drawing xmlns:a="http://schemas.openxmlformats.org/drawingml/2006/main">
              <wp:anchor distT="0" distB="0" distL="0" distR="0" simplePos="0" relativeHeight="251662336" behindDoc="0" locked="0" layoutInCell="1" allowOverlap="1">
                <wp:simplePos x="0" y="0"/>
                <wp:positionH relativeFrom="column">
                  <wp:posOffset>3868420</wp:posOffset>
                </wp:positionH>
                <wp:positionV relativeFrom="line">
                  <wp:posOffset>-600075</wp:posOffset>
                </wp:positionV>
                <wp:extent cx="2390140" cy="338180"/>
                <wp:effectExtent l="0" t="0" r="0" b="0"/>
                <wp:wrapNone/>
                <wp:docPr id="1073741838" name="officeArt object" descr="Надпись 2"/>
                <wp:cNvGraphicFramePr/>
                <a:graphic xmlns:a="http://schemas.openxmlformats.org/drawingml/2006/main">
                  <a:graphicData uri="http://schemas.microsoft.com/office/word/2010/wordprocessingShape">
                    <wps:wsp>
                      <wps:cNvSpPr txBox="1"/>
                      <wps:spPr>
                        <a:xfrm>
                          <a:off x="0" y="0"/>
                          <a:ext cx="2390140" cy="338180"/>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en-US"/>
                                <w14:textFill>
                                  <w14:solidFill>
                                    <w14:srgbClr w14:val="FF0000"/>
                                  </w14:solidFill>
                                </w14:textFill>
                              </w:rPr>
                              <w:t>5</w:t>
                            </w:r>
                          </w:p>
                        </w:txbxContent>
                      </wps:txbx>
                      <wps:bodyPr wrap="square" lIns="45719" tIns="45719" rIns="45719" bIns="45719" numCol="1" anchor="t">
                        <a:noAutofit/>
                      </wps:bodyPr>
                    </wps:wsp>
                  </a:graphicData>
                </a:graphic>
              </wp:anchor>
            </w:drawing>
          </mc:Choice>
          <mc:Fallback>
            <w:pict>
              <v:shape id="_x0000_s1039" type="#_x0000_t202" style="visibility:visible;position:absolute;margin-left:304.6pt;margin-top:-47.2pt;width:188.2pt;height:26.6pt;z-index:251662336;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u w:val="single" w:color="ff0000"/>
                          <w:rtl w:val="0"/>
                          <w:lang w:val="ru-RU"/>
                          <w14:textFill>
                            <w14:solidFill>
                              <w14:srgbClr w14:val="FF0000"/>
                            </w14:solidFill>
                          </w14:textFill>
                        </w:rPr>
                        <w:t xml:space="preserve">Образец </w:t>
                      </w:r>
                      <w:r>
                        <w:rPr>
                          <w:b w:val="1"/>
                          <w:bCs w:val="1"/>
                          <w:outline w:val="0"/>
                          <w:color w:val="ff0000"/>
                          <w:u w:val="single" w:color="ff0000"/>
                          <w:rtl w:val="0"/>
                          <w:lang w:val="en-US"/>
                          <w14:textFill>
                            <w14:solidFill>
                              <w14:srgbClr w14:val="FF0000"/>
                            </w14:solidFill>
                          </w14:textFill>
                        </w:rPr>
                        <w:t>5</w:t>
                      </w:r>
                    </w:p>
                  </w:txbxContent>
                </v:textbox>
                <w10:wrap type="none" side="bothSides" anchorx="text"/>
              </v:shape>
            </w:pict>
          </mc:Fallback>
        </mc:AlternateContent>
      </w:r>
      <w:r>
        <w:rPr>
          <w:rStyle w:val="Ссылка"/>
          <w:rFonts w:cs="Arial Unicode MS" w:eastAsia="Arial Unicode MS" w:hint="default"/>
          <w:outline w:val="0"/>
          <w:color w:val="000000"/>
          <w:u w:val="none" w:color="000000"/>
          <w:rtl w:val="0"/>
          <w:lang w:val="ru-RU"/>
          <w14:textFill>
            <w14:solidFill>
              <w14:srgbClr w14:val="000000"/>
            </w14:solidFill>
          </w14:textFill>
        </w:rPr>
        <w:t>СПИСОК УСЛОВНЫХ ОБОЗНАЧЕНИ</w:t>
      </w:r>
      <w:r>
        <w:rPr>
          <w:rStyle w:val="Ссылка"/>
          <w:rFonts w:cs="Arial Unicode MS" w:eastAsia="Arial Unicode MS" w:hint="default"/>
          <w:u w:val="none"/>
          <w:rtl w:val="0"/>
          <w:lang w:val="ru-RU"/>
        </w:rPr>
        <w:t>Й</w:t>
      </w:r>
      <w:r>
        <w:rPr>
          <w:rStyle w:val="Ссылка"/>
          <w:rFonts w:cs="Arial Unicode MS" w:eastAsia="Arial Unicode MS"/>
          <w:outline w:val="0"/>
          <w:color w:val="000000"/>
          <w:u w:val="none" w:color="000000"/>
          <w:rtl w:val="0"/>
          <w14:textFill>
            <w14:solidFill>
              <w14:srgbClr w14:val="000000"/>
            </w14:solidFill>
          </w14:textFill>
        </w:rPr>
        <w:tab/>
        <w:t>5</w:t>
      </w:r>
    </w:p>
    <w:p>
      <w:pPr>
        <w:pStyle w:val="toc 1"/>
      </w:pPr>
      <w:r>
        <w:rPr>
          <w:rStyle w:val="Ссылка"/>
          <w:u w:val="none"/>
        </w:rPr>
        <w:fldChar w:fldCharType="begin" w:fldLock="0"/>
      </w:r>
      <w:r>
        <w:rPr>
          <w:rStyle w:val="Ссылка"/>
          <w:u w:val="none"/>
        </w:rPr>
        <w:instrText xml:space="preserve"> TOC \t "heading 1, 1,heading 2, 2,heading 3, 3"</w:instrText>
      </w:r>
      <w:r>
        <w:rPr>
          <w:rStyle w:val="Ссылка"/>
          <w:u w:val="none"/>
        </w:rPr>
        <w:fldChar w:fldCharType="separate" w:fldLock="0"/>
      </w:r>
    </w:p>
    <w:p>
      <w:pPr>
        <w:pStyle w:val="TOC 1.0"/>
      </w:pPr>
      <w:r>
        <w:rPr>
          <w:rFonts w:cs="Arial Unicode MS" w:eastAsia="Arial Unicode MS" w:hint="default"/>
          <w:rtl w:val="0"/>
        </w:rPr>
        <w:t>ВВЕДЕНИЕ</w:t>
        <w:tab/>
      </w:r>
      <w:r>
        <w:rPr/>
        <w:fldChar w:fldCharType="begin" w:fldLock="0"/>
      </w:r>
      <w:r>
        <w:instrText xml:space="preserve"> PAGEREF _Toc \h </w:instrText>
      </w:r>
      <w:r>
        <w:rPr/>
        <w:fldChar w:fldCharType="separate" w:fldLock="0"/>
      </w:r>
      <w:r>
        <w:rPr>
          <w:rFonts w:cs="Arial Unicode MS" w:eastAsia="Arial Unicode MS"/>
          <w:rtl w:val="0"/>
        </w:rPr>
        <w:t>26</w:t>
      </w:r>
      <w:r>
        <w:rPr/>
        <w:fldChar w:fldCharType="end" w:fldLock="0"/>
      </w:r>
    </w:p>
    <w:p>
      <w:pPr>
        <w:pStyle w:val="TOC 1.0"/>
      </w:pPr>
      <w:r>
        <w:rPr>
          <w:rFonts w:cs="Arial Unicode MS" w:eastAsia="Arial Unicode MS" w:hint="default"/>
          <w:rtl w:val="0"/>
        </w:rPr>
        <w:t>2 АРХИТЕКТУРА УЧЕБНОГО СТЕНДА INFOWATCH TRAFFIC MONITOR 4.1</w:t>
        <w:tab/>
      </w:r>
      <w:r>
        <w:rPr/>
        <w:fldChar w:fldCharType="begin" w:fldLock="0"/>
      </w:r>
      <w:r>
        <w:instrText xml:space="preserve"> PAGEREF _Toc1 \h </w:instrText>
      </w:r>
      <w:r>
        <w:rPr/>
        <w:fldChar w:fldCharType="separate" w:fldLock="0"/>
      </w:r>
      <w:r>
        <w:rPr>
          <w:rFonts w:cs="Arial Unicode MS" w:eastAsia="Arial Unicode MS"/>
          <w:rtl w:val="0"/>
        </w:rPr>
        <w:t>29</w:t>
      </w:r>
      <w:r>
        <w:rPr/>
        <w:fldChar w:fldCharType="end" w:fldLock="0"/>
      </w:r>
    </w:p>
    <w:p>
      <w:pPr>
        <w:pStyle w:val="TOC 2"/>
      </w:pPr>
      <w:r>
        <w:rPr>
          <w:rFonts w:cs="Arial Unicode MS" w:eastAsia="Arial Unicode MS" w:hint="default"/>
          <w:rtl w:val="0"/>
          <w:lang w:val="ru-RU"/>
        </w:rPr>
        <w:t>2.1 Определение структуры учебного стенда</w:t>
        <w:tab/>
      </w:r>
      <w:r>
        <w:rPr/>
        <w:fldChar w:fldCharType="begin" w:fldLock="0"/>
      </w:r>
      <w:r>
        <w:instrText xml:space="preserve"> PAGEREF _Toc2 \h </w:instrText>
      </w:r>
      <w:r>
        <w:rPr/>
        <w:fldChar w:fldCharType="separate" w:fldLock="0"/>
      </w:r>
      <w:r>
        <w:rPr>
          <w:rFonts w:cs="Arial Unicode MS" w:eastAsia="Arial Unicode MS"/>
          <w:rtl w:val="0"/>
        </w:rPr>
        <w:t>29</w:t>
      </w:r>
      <w:r>
        <w:rPr/>
        <w:fldChar w:fldCharType="end" w:fldLock="0"/>
      </w:r>
    </w:p>
    <w:p>
      <w:pPr>
        <w:pStyle w:val="TOC 2"/>
      </w:pPr>
      <w:r>
        <w:rPr>
          <w:rFonts w:cs="Arial Unicode MS" w:eastAsia="Arial Unicode MS" w:hint="default"/>
          <w:rtl w:val="0"/>
        </w:rPr>
        <w:t>2.3 Изучение возможностей стенда</w:t>
        <w:tab/>
      </w:r>
      <w:r>
        <w:rPr/>
        <w:fldChar w:fldCharType="begin" w:fldLock="0"/>
      </w:r>
      <w:r>
        <w:instrText xml:space="preserve"> PAGEREF _Toc3 \h </w:instrText>
      </w:r>
      <w:r>
        <w:rPr/>
        <w:fldChar w:fldCharType="separate" w:fldLock="0"/>
      </w:r>
      <w:r>
        <w:rPr>
          <w:rFonts w:cs="Arial Unicode MS" w:eastAsia="Arial Unicode MS"/>
          <w:rtl w:val="0"/>
        </w:rPr>
        <w:t>30</w:t>
      </w:r>
      <w:r>
        <w:rPr/>
        <w:fldChar w:fldCharType="end" w:fldLock="0"/>
      </w:r>
    </w:p>
    <w:p>
      <w:pPr>
        <w:pStyle w:val="TOC 3"/>
      </w:pPr>
      <w:r>
        <w:rPr>
          <w:rFonts w:cs="Arial Unicode MS" w:eastAsia="Arial Unicode MS" w:hint="default"/>
          <w:rtl w:val="0"/>
        </w:rPr>
        <w:t>Внимание!!! С абзацного отступа 1,25, без точки после номера</w:t>
        <w:tab/>
      </w:r>
      <w:r>
        <w:rPr/>
        <w:fldChar w:fldCharType="begin" w:fldLock="0"/>
      </w:r>
      <w:r>
        <w:instrText xml:space="preserve"> PAGEREF _Toc4 \h </w:instrText>
      </w:r>
      <w:r>
        <w:rPr/>
        <w:fldChar w:fldCharType="separate" w:fldLock="0"/>
      </w:r>
      <w:r>
        <w:rPr>
          <w:rFonts w:cs="Arial Unicode MS" w:eastAsia="Arial Unicode MS"/>
          <w:rtl w:val="0"/>
        </w:rPr>
        <w:t>36</w:t>
      </w:r>
      <w:r>
        <w:rPr/>
        <w:fldChar w:fldCharType="end" w:fldLock="0"/>
      </w:r>
    </w:p>
    <w:p>
      <w:pPr>
        <w:pStyle w:val="toc 1"/>
        <w:rPr>
          <w:rStyle w:val="page number"/>
        </w:rPr>
      </w:pPr>
      <w:r>
        <w:rPr>
          <w:rStyle w:val="Ссылка"/>
          <w:u w:val="none"/>
        </w:rPr>
        <w:fldChar w:fldCharType="end" w:fldLock="0"/>
      </w:r>
    </w:p>
    <w:p>
      <w:pPr>
        <w:pStyle w:val="Normal.0"/>
        <w:spacing w:after="200" w:line="276" w:lineRule="auto"/>
        <w:ind w:firstLine="0"/>
      </w:pPr>
      <w:r>
        <w:rPr>
          <w:rStyle w:val="page number"/>
          <w:rFonts w:ascii="Arial Unicode MS" w:cs="Arial Unicode MS" w:hAnsi="Arial Unicode MS" w:eastAsia="Arial Unicode MS"/>
          <w:b w:val="0"/>
          <w:bCs w:val="0"/>
          <w:i w:val="0"/>
          <w:iCs w:val="0"/>
        </w:rPr>
        <w:br w:type="page"/>
      </w:r>
    </w:p>
    <w:p>
      <w:pPr>
        <w:pStyle w:val="heading 1"/>
        <w:spacing w:before="0" w:after="0" w:line="360" w:lineRule="exact"/>
        <w:ind w:left="0" w:firstLine="0"/>
        <w:jc w:val="center"/>
        <w:rPr>
          <w:rFonts w:ascii="Times New Roman" w:cs="Times New Roman" w:hAnsi="Times New Roman" w:eastAsia="Times New Roman"/>
        </w:rPr>
      </w:pPr>
      <w:bookmarkStart w:name="_Toc" w:id="1"/>
      <w:r>
        <w:rPr>
          <w:rFonts w:ascii="Times New Roman" w:cs="Times New Roman" w:hAnsi="Times New Roman" w:eastAsia="Times New Roman"/>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63360" behindDoc="0" locked="0" layoutInCell="1" allowOverlap="1">
                <wp:simplePos x="0" y="0"/>
                <wp:positionH relativeFrom="column">
                  <wp:posOffset>3630295</wp:posOffset>
                </wp:positionH>
                <wp:positionV relativeFrom="line">
                  <wp:posOffset>-542925</wp:posOffset>
                </wp:positionV>
                <wp:extent cx="2390140" cy="332686"/>
                <wp:effectExtent l="0" t="0" r="0" b="0"/>
                <wp:wrapNone/>
                <wp:docPr id="1073741839"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en-US"/>
                                <w14:textFill>
                                  <w14:solidFill>
                                    <w14:srgbClr w14:val="FF0000"/>
                                  </w14:solidFill>
                                </w14:textFill>
                              </w:rPr>
                              <w:t>6</w:t>
                            </w:r>
                          </w:p>
                        </w:txbxContent>
                      </wps:txbx>
                      <wps:bodyPr wrap="square" lIns="45719" tIns="45719" rIns="45719" bIns="45719" numCol="1" anchor="t">
                        <a:noAutofit/>
                      </wps:bodyPr>
                    </wps:wsp>
                  </a:graphicData>
                </a:graphic>
              </wp:anchor>
            </w:drawing>
          </mc:Choice>
          <mc:Fallback>
            <w:pict>
              <v:shape id="_x0000_s1040" type="#_x0000_t202" style="visibility:visible;position:absolute;margin-left:285.9pt;margin-top:-42.8pt;width:188.2pt;height:26.2pt;z-index:251663360;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en-US"/>
                          <w14:textFill>
                            <w14:solidFill>
                              <w14:srgbClr w14:val="FF0000"/>
                            </w14:solidFill>
                          </w14:textFill>
                        </w:rPr>
                        <w:t>6</w:t>
                      </w:r>
                    </w:p>
                  </w:txbxContent>
                </v:textbox>
                <w10:wrap type="none" side="bothSides" anchorx="text"/>
              </v:shape>
            </w:pict>
          </mc:Fallback>
        </mc:AlternateContent>
      </w:r>
      <w:r>
        <w:rPr>
          <w:rFonts w:ascii="Times New Roman" w:hAnsi="Times New Roman" w:hint="default"/>
          <w:rtl w:val="0"/>
          <w:lang w:val="ru-RU"/>
        </w:rPr>
        <w:t>ВВЕДЕНИЕ</w:t>
      </w:r>
      <w:bookmarkEnd w:id="1"/>
    </w:p>
    <w:p>
      <w:pPr>
        <w:pStyle w:val="Normal.0"/>
        <w:ind w:left="709" w:firstLine="0"/>
        <w:rPr>
          <w:rStyle w:val="page number"/>
        </w:rPr>
      </w:pPr>
      <w:r>
        <w:rPr>
          <w:rStyle w:val="page number"/>
        </w:rPr>
        <mc:AlternateContent>
          <mc:Choice Requires="wps">
            <w:drawing xmlns:a="http://schemas.openxmlformats.org/drawingml/2006/main">
              <wp:anchor distT="0" distB="0" distL="0" distR="0" simplePos="0" relativeHeight="251671552" behindDoc="0" locked="0" layoutInCell="1" allowOverlap="1">
                <wp:simplePos x="0" y="0"/>
                <wp:positionH relativeFrom="column">
                  <wp:posOffset>1724975</wp:posOffset>
                </wp:positionH>
                <wp:positionV relativeFrom="line">
                  <wp:posOffset>60959</wp:posOffset>
                </wp:positionV>
                <wp:extent cx="0" cy="438151"/>
                <wp:effectExtent l="0" t="0" r="0" b="0"/>
                <wp:wrapNone/>
                <wp:docPr id="1073741840" name="officeArt object" descr="Прямая со стрелкой 11"/>
                <wp:cNvGraphicFramePr/>
                <a:graphic xmlns:a="http://schemas.openxmlformats.org/drawingml/2006/main">
                  <a:graphicData uri="http://schemas.microsoft.com/office/word/2010/wordprocessingShape">
                    <wps:wsp>
                      <wps:cNvSpPr/>
                      <wps:spPr>
                        <a:xfrm>
                          <a:off x="0" y="0"/>
                          <a:ext cx="0" cy="4381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41" style="visibility:visible;position:absolute;margin-left:135.8pt;margin-top:4.8pt;width:0.0pt;height:34.5pt;z-index:251671552;mso-position-horizontal:absolute;mso-position-horizontal-relative:text;mso-position-vertical:absolute;mso-position-vertical-relative:line;mso-wrap-distance-left:0.0pt;mso-wrap-distance-top:0.0pt;mso-wrap-distance-right:0.0pt;mso-wrap-distance-bottom:0.0pt;">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ind w:left="2977" w:firstLine="0"/>
        <w:rPr>
          <w:outline w:val="0"/>
          <w:color w:val="ff0000"/>
          <w:u w:color="ff0000"/>
          <w14:textFill>
            <w14:solidFill>
              <w14:srgbClr w14:val="FF0000"/>
            </w14:solidFill>
          </w14:textFill>
        </w:rPr>
      </w:pPr>
      <w:r>
        <w:rPr>
          <w:b w:val="1"/>
          <w:bCs w:val="1"/>
          <w:i w:val="1"/>
          <w:iCs w:val="1"/>
          <w:outline w:val="0"/>
          <w:color w:val="ff0000"/>
          <w:sz w:val="24"/>
          <w:szCs w:val="24"/>
          <w:u w:color="ff0000"/>
          <w:rtl w:val="0"/>
          <w:lang w:val="ru-RU"/>
          <w14:textFill>
            <w14:solidFill>
              <w14:srgbClr w14:val="FF0000"/>
            </w14:solidFill>
          </w14:textFill>
        </w:rPr>
        <w:t xml:space="preserve">3 </w:t>
      </w:r>
      <w:r>
        <w:rPr>
          <w:b w:val="1"/>
          <w:bCs w:val="1"/>
          <w:i w:val="1"/>
          <w:iCs w:val="1"/>
          <w:outline w:val="0"/>
          <w:color w:val="ff0000"/>
          <w:sz w:val="24"/>
          <w:szCs w:val="24"/>
          <w:u w:color="ff0000"/>
          <w:rtl w:val="0"/>
          <w:lang w:val="ru-RU"/>
          <w14:textFill>
            <w14:solidFill>
              <w14:srgbClr w14:val="FF0000"/>
            </w14:solidFill>
          </w14:textFill>
        </w:rPr>
        <w:t>интервала</w:t>
      </w:r>
      <w:r>
        <w:rPr>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 (2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rStyle w:val="page number"/>
        </w:rPr>
      </w:pPr>
      <w:r>
        <w:rPr>
          <w:rStyle w:val="page number"/>
          <w:rtl w:val="0"/>
          <w:lang w:val="ru-RU"/>
        </w:rPr>
        <w:t>В современном информационном обществе эффективное применение информационных технологий является общепризнанным показателем конкурентоспособности компании</w:t>
      </w:r>
      <w:r>
        <w:rPr>
          <w:rStyle w:val="page number"/>
          <w:rtl w:val="0"/>
          <w:lang w:val="ru-RU"/>
        </w:rPr>
        <w:t xml:space="preserve">. </w:t>
      </w:r>
      <w:r>
        <w:rPr>
          <w:rStyle w:val="page number"/>
          <w:rtl w:val="0"/>
          <w:lang w:val="ru-RU"/>
        </w:rPr>
        <w:t>Электронная коммерция</w:t>
      </w:r>
      <w:r>
        <w:rPr>
          <w:rStyle w:val="page number"/>
          <w:rtl w:val="0"/>
          <w:lang w:val="ru-RU"/>
        </w:rPr>
        <w:t xml:space="preserve">, </w:t>
      </w:r>
      <w:r>
        <w:rPr>
          <w:rStyle w:val="page number"/>
          <w:rtl w:val="0"/>
          <w:lang w:val="ru-RU"/>
        </w:rPr>
        <w:t>продажа информации</w:t>
      </w:r>
      <w:r>
        <w:rPr>
          <w:rStyle w:val="page number"/>
          <w:rtl w:val="0"/>
          <w:lang w:val="ru-RU"/>
        </w:rPr>
        <w:t xml:space="preserve">, </w:t>
      </w:r>
      <w:r>
        <w:rPr>
          <w:rStyle w:val="page number"/>
          <w:rtl w:val="0"/>
          <w:lang w:val="ru-RU"/>
        </w:rPr>
        <w:t>оказание консультаций в онлайн</w:t>
      </w:r>
      <w:r>
        <w:rPr>
          <w:rStyle w:val="page number"/>
          <w:rtl w:val="0"/>
          <w:lang w:val="ru-RU"/>
        </w:rPr>
        <w:t>-</w:t>
      </w:r>
      <w:r>
        <w:rPr>
          <w:rStyle w:val="page number"/>
          <w:rtl w:val="0"/>
          <w:lang w:val="ru-RU"/>
        </w:rPr>
        <w:t>режиме и многие другие подобные виды услуг становятся для ряда предприятий в условиях цифровой экономики основными видами деятельности</w:t>
      </w:r>
      <w:r>
        <w:rPr>
          <w:rStyle w:val="page number"/>
          <w:rtl w:val="0"/>
          <w:lang w:val="ru-RU"/>
        </w:rPr>
        <w:t xml:space="preserve">. </w:t>
      </w:r>
      <w:r>
        <w:rPr>
          <w:rStyle w:val="page number"/>
          <w:rtl w:val="0"/>
          <w:lang w:val="ru-RU"/>
        </w:rPr>
        <w:t>Корпоративные информационные системы становятся одним из главных инструментов управления в таких компаниях и</w:t>
      </w:r>
      <w:r>
        <w:rPr>
          <w:rStyle w:val="page number"/>
          <w:rtl w:val="0"/>
          <w:lang w:val="ru-RU"/>
        </w:rPr>
        <w:t xml:space="preserve">, </w:t>
      </w:r>
      <w:r>
        <w:rPr>
          <w:rStyle w:val="page number"/>
          <w:rtl w:val="0"/>
          <w:lang w:val="ru-RU"/>
        </w:rPr>
        <w:t>в таких условиях</w:t>
      </w:r>
      <w:r>
        <w:rPr>
          <w:rStyle w:val="page number"/>
          <w:rtl w:val="0"/>
          <w:lang w:val="ru-RU"/>
        </w:rPr>
        <w:t xml:space="preserve">, </w:t>
      </w:r>
      <w:r>
        <w:rPr>
          <w:rStyle w:val="page number"/>
          <w:rtl w:val="0"/>
          <w:lang w:val="ru-RU"/>
        </w:rPr>
        <w:t>особо ценным ресурсом становится корпоративная информация</w:t>
      </w:r>
      <w:r>
        <w:rPr>
          <w:rStyle w:val="page number"/>
          <w:rtl w:val="0"/>
          <w:lang w:val="ru-RU"/>
        </w:rPr>
        <w:t>.</w:t>
      </w:r>
    </w:p>
    <w:p>
      <w:pPr>
        <w:pStyle w:val="Normal.0"/>
        <w:jc w:val="both"/>
        <w:rPr>
          <w:rStyle w:val="page number"/>
        </w:rPr>
      </w:pPr>
      <w:r>
        <w:rPr>
          <w:rStyle w:val="page number"/>
          <w:rtl w:val="0"/>
          <w:lang w:val="ru-RU"/>
        </w:rPr>
        <w:t>Всё больше корпоративных систем</w:t>
      </w:r>
      <w:r>
        <w:rPr>
          <w:rStyle w:val="page number"/>
          <w:rtl w:val="0"/>
          <w:lang w:val="ru-RU"/>
        </w:rPr>
        <w:t xml:space="preserve">, </w:t>
      </w:r>
      <w:r>
        <w:rPr>
          <w:rStyle w:val="page number"/>
          <w:rtl w:val="0"/>
          <w:lang w:val="ru-RU"/>
        </w:rPr>
        <w:t>приложений и данных становятся доступными из Глобальной сети</w:t>
      </w:r>
      <w:r>
        <w:rPr>
          <w:rStyle w:val="page number"/>
          <w:rtl w:val="0"/>
          <w:lang w:val="ru-RU"/>
        </w:rPr>
        <w:t xml:space="preserve">, </w:t>
      </w:r>
      <w:r>
        <w:rPr>
          <w:rStyle w:val="page number"/>
          <w:rtl w:val="0"/>
          <w:lang w:val="ru-RU"/>
        </w:rPr>
        <w:t>вследствие чего компании сталкиваются с возрастающим числом различных угроз</w:t>
      </w:r>
      <w:r>
        <w:rPr>
          <w:rStyle w:val="page number"/>
          <w:rtl w:val="0"/>
          <w:lang w:val="ru-RU"/>
        </w:rPr>
        <w:t xml:space="preserve">: </w:t>
      </w:r>
      <w:r>
        <w:rPr>
          <w:rStyle w:val="page number"/>
          <w:rtl w:val="0"/>
          <w:lang w:val="ru-RU"/>
        </w:rPr>
        <w:t>несанкционированный доступ</w:t>
      </w:r>
      <w:r>
        <w:rPr>
          <w:rStyle w:val="page number"/>
          <w:rtl w:val="0"/>
          <w:lang w:val="ru-RU"/>
        </w:rPr>
        <w:t xml:space="preserve">, </w:t>
      </w:r>
      <w:r>
        <w:rPr>
          <w:rStyle w:val="page number"/>
          <w:rtl w:val="0"/>
          <w:lang w:val="ru-RU"/>
        </w:rPr>
        <w:t>вирусы</w:t>
      </w:r>
      <w:r>
        <w:rPr>
          <w:rStyle w:val="page number"/>
          <w:rtl w:val="0"/>
          <w:lang w:val="ru-RU"/>
        </w:rPr>
        <w:t xml:space="preserve">, </w:t>
      </w:r>
      <w:r>
        <w:rPr>
          <w:rStyle w:val="page number"/>
          <w:rtl w:val="0"/>
          <w:lang w:val="ru-RU"/>
        </w:rPr>
        <w:t>утечки информации и т</w:t>
      </w:r>
      <w:r>
        <w:rPr>
          <w:rStyle w:val="page number"/>
          <w:rtl w:val="0"/>
          <w:lang w:val="ru-RU"/>
        </w:rPr>
        <w:t>.</w:t>
      </w:r>
      <w:r>
        <w:rPr>
          <w:rStyle w:val="page number"/>
          <w:rtl w:val="0"/>
          <w:lang w:val="ru-RU"/>
        </w:rPr>
        <w:t>д</w:t>
      </w:r>
      <w:r>
        <w:rPr>
          <w:rStyle w:val="page number"/>
          <w:rtl w:val="0"/>
          <w:lang w:val="ru-RU"/>
        </w:rPr>
        <w:t xml:space="preserve">. </w:t>
      </w:r>
      <w:r>
        <w:rPr>
          <w:rStyle w:val="page number"/>
          <w:rtl w:val="0"/>
          <w:lang w:val="ru-RU"/>
        </w:rPr>
        <w:t>Поэтому одной из важных задач является решение проблем информационной безопасности</w:t>
      </w:r>
      <w:r>
        <w:rPr>
          <w:rStyle w:val="page number"/>
          <w:rtl w:val="0"/>
          <w:lang w:val="ru-RU"/>
        </w:rPr>
        <w:t xml:space="preserve">. </w:t>
      </w:r>
    </w:p>
    <w:p>
      <w:pPr>
        <w:pStyle w:val="Normal.0"/>
        <w:jc w:val="both"/>
        <w:rPr>
          <w:rStyle w:val="page number"/>
        </w:rPr>
      </w:pPr>
      <w:r>
        <w:rPr>
          <w:rStyle w:val="page number"/>
          <w:rtl w:val="0"/>
          <w:lang w:val="ru-RU"/>
        </w:rPr>
        <w:t>Однако не достаточно купить специализированное лицензионное программное обеспечение и думать что</w:t>
      </w:r>
      <w:r>
        <w:rPr>
          <w:rStyle w:val="page number"/>
          <w:rtl w:val="0"/>
          <w:lang w:val="ru-RU"/>
        </w:rPr>
        <w:t xml:space="preserve">, </w:t>
      </w:r>
      <w:r>
        <w:rPr>
          <w:rStyle w:val="page number"/>
          <w:rtl w:val="0"/>
          <w:lang w:val="ru-RU"/>
        </w:rPr>
        <w:t>защита информации организации находится под надёжной защитой</w:t>
      </w:r>
      <w:r>
        <w:rPr>
          <w:rStyle w:val="page number"/>
          <w:rtl w:val="0"/>
          <w:lang w:val="ru-RU"/>
        </w:rPr>
        <w:t xml:space="preserve">. </w:t>
      </w:r>
    </w:p>
    <w:p>
      <w:pPr>
        <w:pStyle w:val="Normal.0"/>
        <w:jc w:val="both"/>
        <w:rPr>
          <w:rStyle w:val="page number"/>
        </w:rPr>
      </w:pPr>
      <w:r>
        <w:rPr>
          <w:rtl w:val="0"/>
          <w:lang w:val="ru-RU"/>
        </w:rPr>
        <w:t xml:space="preserve">Нельзя упускать из вида один из самых важных каналов утечки информации  </w:t>
      </w:r>
      <w:r>
        <w:rPr>
          <w:i w:val="1"/>
          <w:iCs w:val="1"/>
          <w:rtl w:val="0"/>
          <w:lang w:val="ru-RU"/>
        </w:rPr>
        <w:t>сотрудников компании</w:t>
      </w:r>
      <w:r>
        <w:rPr>
          <w:rtl w:val="0"/>
          <w:lang w:val="ru-RU"/>
        </w:rPr>
        <w:t xml:space="preserve">. </w:t>
      </w:r>
      <w:r>
        <w:rPr>
          <w:rtl w:val="0"/>
          <w:lang w:val="ru-RU"/>
        </w:rPr>
        <w:t xml:space="preserve">По данным аналитического центра компании </w:t>
      </w:r>
      <w:r>
        <w:rPr>
          <w:rtl w:val="0"/>
          <w:lang w:val="en-US"/>
        </w:rPr>
        <w:t>InfoWatch</w:t>
      </w:r>
      <w:r>
        <w:rPr>
          <w:rtl w:val="0"/>
          <w:lang w:val="ru-RU"/>
        </w:rPr>
        <w:t xml:space="preserve"> в </w:t>
      </w:r>
      <w:r>
        <w:rPr>
          <w:rtl w:val="0"/>
          <w:lang w:val="ru-RU"/>
        </w:rPr>
        <w:t>55</w:t>
      </w:r>
      <w:r>
        <w:rPr>
          <w:rtl w:val="0"/>
          <w:lang w:val="ru-RU"/>
        </w:rPr>
        <w:t> </w:t>
      </w:r>
      <w:r>
        <w:rPr>
          <w:rtl w:val="0"/>
          <w:lang w:val="ru-RU"/>
        </w:rPr>
        <w:t xml:space="preserve">% </w:t>
      </w:r>
      <w:r>
        <w:rPr>
          <w:rtl w:val="0"/>
          <w:lang w:val="ru-RU"/>
        </w:rPr>
        <w:t>случаев виновниками утечек информации были настоящие или бывшие сотрудники</w:t>
      </w:r>
      <w:r>
        <w:rPr>
          <w:rtl w:val="0"/>
          <w:lang w:val="ru-RU"/>
        </w:rPr>
        <w:t xml:space="preserve">, </w:t>
      </w:r>
      <w:r>
        <w:rPr>
          <w:rtl w:val="0"/>
          <w:lang w:val="ru-RU"/>
        </w:rPr>
        <w:t xml:space="preserve">а в </w:t>
      </w:r>
      <w:r>
        <w:rPr>
          <w:rtl w:val="0"/>
          <w:lang w:val="ru-RU"/>
        </w:rPr>
        <w:t xml:space="preserve">1% </w:t>
      </w:r>
      <w:r>
        <w:rPr>
          <w:rtl w:val="0"/>
          <w:lang w:val="ru-RU"/>
        </w:rPr>
        <w:t xml:space="preserve">случаев  высшие руководители организаций </w:t>
      </w:r>
      <w:r>
        <w:rPr>
          <w:rtl w:val="0"/>
          <w:lang w:val="ru-RU"/>
        </w:rPr>
        <w:t xml:space="preserve">[1, </w:t>
      </w:r>
      <w:r>
        <w:rPr>
          <w:rtl w:val="0"/>
          <w:lang w:val="ru-RU"/>
        </w:rPr>
        <w:t>с</w:t>
      </w:r>
      <w:r>
        <w:rPr>
          <w:rtl w:val="0"/>
          <w:lang w:val="ru-RU"/>
        </w:rPr>
        <w:t xml:space="preserve">.12]. </w:t>
      </w:r>
      <w:r>
        <w:rPr>
          <w:rtl w:val="0"/>
          <w:lang w:val="ru-RU"/>
        </w:rPr>
        <w:t>От потерь конфиденциальной информации</w:t>
      </w:r>
      <w:r>
        <w:rPr>
          <w:rtl w:val="0"/>
          <w:lang w:val="ru-RU"/>
        </w:rPr>
        <w:t xml:space="preserve">, </w:t>
      </w:r>
      <w:r>
        <w:rPr>
          <w:rtl w:val="0"/>
          <w:lang w:val="ru-RU"/>
        </w:rPr>
        <w:t>связанной с коммерческими и производственными секретами</w:t>
      </w:r>
      <w:r>
        <w:rPr>
          <w:rtl w:val="0"/>
          <w:lang w:val="ru-RU"/>
        </w:rPr>
        <w:t xml:space="preserve">, </w:t>
      </w:r>
      <w:r>
        <w:rPr>
          <w:rtl w:val="0"/>
          <w:lang w:val="ru-RU"/>
        </w:rPr>
        <w:t>личными данными сотрудников</w:t>
      </w:r>
      <w:r>
        <w:rPr>
          <w:rtl w:val="0"/>
          <w:lang w:val="ru-RU"/>
        </w:rPr>
        <w:t xml:space="preserve">, </w:t>
      </w:r>
      <w:r>
        <w:rPr>
          <w:rtl w:val="0"/>
          <w:lang w:val="ru-RU"/>
        </w:rPr>
        <w:t>компании несут убытки и</w:t>
      </w:r>
      <w:r>
        <w:rPr>
          <w:rtl w:val="0"/>
          <w:lang w:val="ru-RU"/>
        </w:rPr>
        <w:t xml:space="preserve">, </w:t>
      </w:r>
      <w:r>
        <w:rPr>
          <w:rtl w:val="0"/>
          <w:lang w:val="ru-RU"/>
        </w:rPr>
        <w:t>согласно мировой статистике</w:t>
      </w:r>
      <w:r>
        <w:rPr>
          <w:rtl w:val="0"/>
          <w:lang w:val="ru-RU"/>
        </w:rPr>
        <w:t xml:space="preserve">, </w:t>
      </w:r>
      <w:r>
        <w:rPr>
          <w:rtl w:val="0"/>
          <w:lang w:val="ru-RU"/>
        </w:rPr>
        <w:t>косвенный ущерб не уступает прямым убыткам</w:t>
      </w:r>
      <w:r>
        <w:rPr>
          <w:rtl w:val="0"/>
          <w:lang w:val="ru-RU"/>
        </w:rPr>
        <w:t xml:space="preserve">. </w:t>
      </w:r>
      <w:r>
        <w:rPr>
          <w:rtl w:val="0"/>
          <w:lang w:val="ru-RU"/>
        </w:rPr>
        <w:t>В результате снижается лояльность клиентов</w:t>
      </w:r>
      <w:r>
        <w:rPr>
          <w:rtl w:val="0"/>
          <w:lang w:val="ru-RU"/>
        </w:rPr>
        <w:t xml:space="preserve">, </w:t>
      </w:r>
      <w:r>
        <w:rPr>
          <w:rtl w:val="0"/>
          <w:lang w:val="ru-RU"/>
        </w:rPr>
        <w:t>наблюдается их отток</w:t>
      </w:r>
      <w:r>
        <w:rPr>
          <w:rtl w:val="0"/>
          <w:lang w:val="ru-RU"/>
        </w:rPr>
        <w:t xml:space="preserve">, </w:t>
      </w:r>
      <w:r>
        <w:rPr>
          <w:rtl w:val="0"/>
          <w:lang w:val="ru-RU"/>
        </w:rPr>
        <w:t>понижается стоимость брендов</w:t>
      </w:r>
      <w:r>
        <w:rPr>
          <w:rtl w:val="0"/>
          <w:lang w:val="ru-RU"/>
        </w:rPr>
        <w:t xml:space="preserve">, </w:t>
      </w:r>
      <w:r>
        <w:rPr>
          <w:rtl w:val="0"/>
          <w:lang w:val="ru-RU"/>
        </w:rPr>
        <w:t>страдают имидж и репутация компании</w:t>
      </w:r>
      <w:r>
        <w:rPr>
          <w:rtl w:val="0"/>
          <w:lang w:val="ru-RU"/>
        </w:rPr>
        <w:t xml:space="preserve">. </w:t>
      </w:r>
    </w:p>
    <w:p>
      <w:pPr>
        <w:pStyle w:val="Normal.0"/>
        <w:jc w:val="both"/>
        <w:rPr>
          <w:rStyle w:val="page number"/>
        </w:rPr>
      </w:pPr>
      <w:r>
        <w:rPr>
          <w:rtl w:val="0"/>
          <w:lang w:val="ru-RU"/>
        </w:rPr>
        <w:t xml:space="preserve">Необходимость защиты от </w:t>
      </w:r>
      <w:r>
        <w:rPr>
          <w:i w:val="1"/>
          <w:iCs w:val="1"/>
          <w:rtl w:val="0"/>
          <w:lang w:val="ru-RU"/>
        </w:rPr>
        <w:t>внутренних угроз</w:t>
      </w:r>
      <w:r>
        <w:rPr>
          <w:rtl w:val="0"/>
          <w:lang w:val="ru-RU"/>
        </w:rPr>
        <w:t xml:space="preserve">, </w:t>
      </w:r>
      <w:r>
        <w:rPr>
          <w:rtl w:val="0"/>
          <w:lang w:val="ru-RU"/>
        </w:rPr>
        <w:t>связанных</w:t>
      </w:r>
      <w:r>
        <w:rPr>
          <w:rtl w:val="0"/>
          <w:lang w:val="ru-RU"/>
        </w:rPr>
        <w:t xml:space="preserve">, </w:t>
      </w:r>
      <w:r>
        <w:rPr>
          <w:rtl w:val="0"/>
          <w:lang w:val="ru-RU"/>
        </w:rPr>
        <w:t>в первую очередь</w:t>
      </w:r>
      <w:r>
        <w:rPr>
          <w:rtl w:val="0"/>
          <w:lang w:val="ru-RU"/>
        </w:rPr>
        <w:t xml:space="preserve">, </w:t>
      </w:r>
      <w:r>
        <w:rPr>
          <w:rtl w:val="0"/>
          <w:lang w:val="ru-RU"/>
        </w:rPr>
        <w:t>с некомпетентностью и нелояльностью персонала</w:t>
      </w:r>
      <w:r>
        <w:rPr>
          <w:rtl w:val="0"/>
          <w:lang w:val="ru-RU"/>
        </w:rPr>
        <w:t xml:space="preserve">, </w:t>
      </w:r>
      <w:r>
        <w:rPr>
          <w:rtl w:val="0"/>
          <w:lang w:val="ru-RU"/>
        </w:rPr>
        <w:t>была очевидна на всех этапах развития информационного общества</w:t>
      </w:r>
      <w:r>
        <w:rPr>
          <w:rtl w:val="0"/>
          <w:lang w:val="ru-RU"/>
        </w:rPr>
        <w:t xml:space="preserve">. </w:t>
      </w:r>
      <w:r>
        <w:rPr>
          <w:rtl w:val="0"/>
          <w:lang w:val="ru-RU"/>
        </w:rPr>
        <w:t>Чтобы предупредить потерю информации и попытаться облегчить контроль над огромными потоками данных</w:t>
      </w:r>
      <w:r>
        <w:rPr>
          <w:rtl w:val="0"/>
          <w:lang w:val="ru-RU"/>
        </w:rPr>
        <w:t xml:space="preserve">, </w:t>
      </w:r>
      <w:r>
        <w:rPr>
          <w:rtl w:val="0"/>
          <w:lang w:val="ru-RU"/>
        </w:rPr>
        <w:t>экспертами в области информационной безопасности были созданы специализированные продукты</w:t>
      </w:r>
      <w:r>
        <w:rPr>
          <w:rtl w:val="0"/>
          <w:lang w:val="ru-RU"/>
        </w:rPr>
        <w:t xml:space="preserve">, </w:t>
      </w:r>
      <w:r>
        <w:rPr>
          <w:rtl w:val="0"/>
          <w:lang w:val="ru-RU"/>
        </w:rPr>
        <w:t xml:space="preserve">известные как </w:t>
      </w:r>
      <w:r>
        <w:rPr>
          <w:i w:val="1"/>
          <w:iCs w:val="1"/>
          <w:rtl w:val="0"/>
          <w:lang w:val="en-US"/>
        </w:rPr>
        <w:t>DLP</w:t>
      </w:r>
      <w:r>
        <w:rPr>
          <w:i w:val="1"/>
          <w:iCs w:val="1"/>
          <w:rtl w:val="0"/>
          <w:lang w:val="ru-RU"/>
        </w:rPr>
        <w:t>-</w:t>
      </w:r>
      <w:r>
        <w:rPr>
          <w:i w:val="1"/>
          <w:iCs w:val="1"/>
          <w:rtl w:val="0"/>
          <w:lang w:val="ru-RU"/>
        </w:rPr>
        <w:t>системы</w:t>
      </w:r>
      <w:r>
        <w:rPr>
          <w:rtl w:val="0"/>
          <w:lang w:val="ru-RU"/>
        </w:rPr>
        <w:t xml:space="preserve"> (</w:t>
      </w:r>
      <w:r>
        <w:rPr>
          <w:rtl w:val="0"/>
          <w:lang w:val="en-US"/>
        </w:rPr>
        <w:t>DLP</w:t>
      </w:r>
      <w:r>
        <w:rPr>
          <w:rtl w:val="0"/>
          <w:lang w:val="ru-RU"/>
        </w:rPr>
        <w:t xml:space="preserve"> – </w:t>
      </w:r>
      <w:r>
        <w:rPr>
          <w:rtl w:val="0"/>
          <w:lang w:val="en-US"/>
        </w:rPr>
        <w:t>Data</w:t>
      </w:r>
      <w:r>
        <w:rPr>
          <w:rtl w:val="0"/>
          <w:lang w:val="ru-RU"/>
        </w:rPr>
        <w:t xml:space="preserve"> </w:t>
      </w:r>
      <w:r>
        <w:rPr>
          <w:rtl w:val="0"/>
          <w:lang w:val="en-US"/>
        </w:rPr>
        <w:t>Leak</w:t>
      </w:r>
      <w:r>
        <w:rPr>
          <w:rtl w:val="0"/>
          <w:lang w:val="ru-RU"/>
        </w:rPr>
        <w:t xml:space="preserve"> </w:t>
      </w:r>
      <w:r>
        <w:rPr>
          <w:rtl w:val="0"/>
          <w:lang w:val="en-US"/>
        </w:rPr>
        <w:t>Protection</w:t>
      </w:r>
      <w:r>
        <w:rPr>
          <w:rtl w:val="0"/>
          <w:lang w:val="ru-RU"/>
        </w:rPr>
        <w:t xml:space="preserve">). </w:t>
      </w:r>
      <w:r>
        <w:rPr>
          <w:rtl w:val="0"/>
          <w:lang w:val="ru-RU"/>
        </w:rPr>
        <w:t>Хотя</w:t>
      </w:r>
      <w:r>
        <w:rPr>
          <w:rtl w:val="0"/>
          <w:lang w:val="ru-RU"/>
        </w:rPr>
        <w:t xml:space="preserve">, </w:t>
      </w:r>
      <w:r>
        <w:rPr>
          <w:rtl w:val="0"/>
          <w:lang w:val="ru-RU"/>
        </w:rPr>
        <w:t>исторически</w:t>
      </w:r>
      <w:r>
        <w:rPr>
          <w:rtl w:val="0"/>
          <w:lang w:val="ru-RU"/>
        </w:rPr>
        <w:t xml:space="preserve">, </w:t>
      </w:r>
      <w:r>
        <w:rPr>
          <w:rtl w:val="0"/>
          <w:lang w:val="ru-RU"/>
        </w:rPr>
        <w:t>внешние угрозы считались более критичными</w:t>
      </w:r>
      <w:r>
        <w:rPr>
          <w:rtl w:val="0"/>
          <w:lang w:val="ru-RU"/>
        </w:rPr>
        <w:t xml:space="preserve">, </w:t>
      </w:r>
      <w:r>
        <w:rPr>
          <w:rtl w:val="0"/>
          <w:lang w:val="ru-RU"/>
        </w:rPr>
        <w:t xml:space="preserve">в последние годы на внутренние угрозы стали обращать пристальное внимание и популярность </w:t>
      </w:r>
      <w:r>
        <w:rPr>
          <w:rtl w:val="0"/>
          <w:lang w:val="ru-RU"/>
        </w:rPr>
        <w:t>DLP-</w:t>
      </w:r>
      <w:r>
        <w:rPr>
          <w:rtl w:val="0"/>
          <w:lang w:val="ru-RU"/>
        </w:rPr>
        <w:t>систем значительно возросла</w:t>
      </w:r>
      <w:r>
        <w:rPr>
          <w:rtl w:val="0"/>
          <w:lang w:val="ru-RU"/>
        </w:rPr>
        <w:t xml:space="preserve">. </w:t>
      </w:r>
    </w:p>
    <w:p>
      <w:pPr>
        <w:pStyle w:val="Normal.0"/>
        <w:jc w:val="both"/>
        <w:rPr>
          <w:rStyle w:val="page number"/>
        </w:rPr>
        <w:sectPr>
          <w:headerReference w:type="default" r:id="rId7"/>
          <w:pgSz w:w="12240" w:h="15840" w:orient="portrait"/>
          <w:pgMar w:top="851" w:right="851" w:bottom="1134" w:left="1701" w:header="708" w:footer="708"/>
          <w:bidi w:val="0"/>
        </w:sectPr>
      </w:pPr>
      <w:r>
        <w:rPr>
          <w:rStyle w:val="page number"/>
        </w:rPr>
      </w:r>
    </w:p>
    <w:p>
      <w:pPr>
        <w:pStyle w:val="Normal.0"/>
        <w:jc w:val="both"/>
        <w:rPr>
          <w:rStyle w:val="page number"/>
        </w:rPr>
      </w:pPr>
      <w:r>
        <w:rPr>
          <w:lang w:val="ru-RU"/>
        </w:rPr>
        <mc:AlternateContent>
          <mc:Choice Requires="wps">
            <w:drawing xmlns:a="http://schemas.openxmlformats.org/drawingml/2006/main">
              <wp:anchor distT="0" distB="0" distL="0" distR="0" simplePos="0" relativeHeight="251716608" behindDoc="0" locked="0" layoutInCell="1" allowOverlap="1">
                <wp:simplePos x="0" y="0"/>
                <wp:positionH relativeFrom="column">
                  <wp:posOffset>-1013460</wp:posOffset>
                </wp:positionH>
                <wp:positionV relativeFrom="line">
                  <wp:posOffset>-691515</wp:posOffset>
                </wp:positionV>
                <wp:extent cx="2016125" cy="530545"/>
                <wp:effectExtent l="0" t="0" r="0" b="0"/>
                <wp:wrapNone/>
                <wp:docPr id="1073741841" name="officeArt object" descr="Надпись 2"/>
                <wp:cNvGraphicFramePr/>
                <a:graphic xmlns:a="http://schemas.openxmlformats.org/drawingml/2006/main">
                  <a:graphicData uri="http://schemas.microsoft.com/office/word/2010/wordprocessingShape">
                    <wps:wsp>
                      <wps:cNvSpPr txBox="1"/>
                      <wps:spPr>
                        <a:xfrm>
                          <a:off x="0" y="0"/>
                          <a:ext cx="2016125" cy="530545"/>
                        </a:xfrm>
                        <a:prstGeom prst="rect">
                          <a:avLst/>
                        </a:prstGeom>
                        <a:solidFill>
                          <a:srgbClr val="FFFFFF"/>
                        </a:solidFill>
                        <a:ln w="9525" cap="flat">
                          <a:solidFill>
                            <a:srgbClr val="000000"/>
                          </a:solidFill>
                          <a:prstDash val="solid"/>
                          <a:miter lim="800000"/>
                        </a:ln>
                        <a:effectLst/>
                      </wps:spPr>
                      <wps:txbx>
                        <w:txbxContent>
                          <w:p>
                            <w:pPr>
                              <w:pStyle w:val="Normal.0"/>
                              <w:spacing w:line="240" w:lineRule="auto"/>
                              <w:ind w:firstLine="0"/>
                            </w:pPr>
                            <w:r>
                              <w:rPr>
                                <w:outline w:val="0"/>
                                <w:color w:val="ff0000"/>
                                <w:sz w:val="20"/>
                                <w:szCs w:val="20"/>
                                <w:u w:color="ff0000"/>
                                <w:rtl w:val="0"/>
                                <w:lang w:val="ru-RU"/>
                                <w14:textFill>
                                  <w14:solidFill>
                                    <w14:srgbClr w14:val="FF0000"/>
                                  </w14:solidFill>
                                </w14:textFill>
                              </w:rPr>
                              <w:t xml:space="preserve">Полтора интервала </w:t>
                            </w:r>
                            <w:r>
                              <w:rPr>
                                <w:outline w:val="0"/>
                                <w:color w:val="ff0000"/>
                                <w:sz w:val="20"/>
                                <w:szCs w:val="20"/>
                                <w:u w:color="ff0000"/>
                                <w:rtl w:val="0"/>
                                <w:lang w:val="ru-RU"/>
                                <w14:textFill>
                                  <w14:solidFill>
                                    <w14:srgbClr w14:val="FF0000"/>
                                  </w14:solidFill>
                                </w14:textFill>
                              </w:rPr>
                              <w:t xml:space="preserve">- 40 </w:t>
                            </w:r>
                            <w:r>
                              <w:rPr>
                                <w:outline w:val="0"/>
                                <w:color w:val="ff0000"/>
                                <w:sz w:val="20"/>
                                <w:szCs w:val="20"/>
                                <w:u w:color="ff0000"/>
                                <w:rtl w:val="0"/>
                                <w:lang w:val="ru-RU"/>
                                <w14:textFill>
                                  <w14:solidFill>
                                    <w14:srgbClr w14:val="FF0000"/>
                                  </w14:solidFill>
                                </w14:textFill>
                              </w:rPr>
                              <w:t xml:space="preserve">строк на страницу </w:t>
                            </w:r>
                            <w:r>
                              <w:rPr>
                                <w:outline w:val="0"/>
                                <w:color w:val="ff0000"/>
                                <w:sz w:val="20"/>
                                <w:szCs w:val="20"/>
                                <w:u w:color="ff0000"/>
                                <w:rtl w:val="0"/>
                                <w:lang w:val="ru-RU"/>
                                <w14:textFill>
                                  <w14:solidFill>
                                    <w14:srgbClr w14:val="FF0000"/>
                                  </w14:solidFill>
                                </w14:textFill>
                              </w:rPr>
                              <w:t>(</w:t>
                            </w:r>
                            <w:r>
                              <w:rPr>
                                <w:outline w:val="0"/>
                                <w:color w:val="ff0000"/>
                                <w:sz w:val="20"/>
                                <w:szCs w:val="20"/>
                                <w:u w:color="ff0000"/>
                                <w:rtl w:val="0"/>
                                <w:lang w:val="ru-RU"/>
                                <w14:textFill>
                                  <w14:solidFill>
                                    <w14:srgbClr w14:val="FF0000"/>
                                  </w14:solidFill>
                                </w14:textFill>
                              </w:rPr>
                              <w:t xml:space="preserve">поля </w:t>
                            </w:r>
                            <w:r>
                              <w:rPr>
                                <w:outline w:val="0"/>
                                <w:color w:val="ff0000"/>
                                <w:sz w:val="20"/>
                                <w:szCs w:val="20"/>
                                <w:u w:color="ff0000"/>
                                <w:rtl w:val="0"/>
                                <w:lang w:val="ru-RU"/>
                                <w14:textFill>
                                  <w14:solidFill>
                                    <w14:srgbClr w14:val="FF0000"/>
                                  </w14:solidFill>
                                </w14:textFill>
                              </w:rPr>
                              <w:t>20</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15</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20</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30)</w:t>
                            </w:r>
                            <w:r>
                              <w:rPr>
                                <w:outline w:val="0"/>
                                <w:color w:val="ff0000"/>
                                <w:sz w:val="20"/>
                                <w:szCs w:val="20"/>
                                <w:u w:color="ff0000"/>
                                <w:rtl w:val="0"/>
                                <w14:textFill>
                                  <w14:solidFill>
                                    <w14:srgbClr w14:val="FF0000"/>
                                  </w14:solidFill>
                                </w14:textFill>
                              </w:rPr>
                              <w:br w:type="textWrapping"/>
                              <w:t xml:space="preserve">Абзац – «Точно </w:t>
                            </w:r>
                            <w:r>
                              <w:rPr>
                                <w:outline w:val="0"/>
                                <w:color w:val="ff0000"/>
                                <w:sz w:val="20"/>
                                <w:szCs w:val="20"/>
                                <w:u w:color="ff0000"/>
                                <w:rtl w:val="0"/>
                                <w:lang w:val="ru-RU"/>
                                <w14:textFill>
                                  <w14:solidFill>
                                    <w14:srgbClr w14:val="FF0000"/>
                                  </w14:solidFill>
                                </w14:textFill>
                              </w:rPr>
                              <w:t xml:space="preserve">18 </w:t>
                            </w:r>
                            <w:r>
                              <w:rPr>
                                <w:outline w:val="0"/>
                                <w:color w:val="ff0000"/>
                                <w:sz w:val="20"/>
                                <w:szCs w:val="20"/>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42" type="#_x0000_t202" style="visibility:visible;position:absolute;margin-left:-79.8pt;margin-top:-54.5pt;width:158.8pt;height:41.8pt;z-index:251716608;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000000" opacity="100.0%" weight="0.8pt" dashstyle="solid" endcap="flat" miterlimit="800.0%" joinstyle="miter" linestyle="single" startarrow="none" startarrowwidth="medium" startarrowlength="medium" endarrow="none" endarrowwidth="medium" endarrowlength="medium"/>
                <v:textbox>
                  <w:txbxContent>
                    <w:p>
                      <w:pPr>
                        <w:pStyle w:val="Normal.0"/>
                        <w:spacing w:line="240" w:lineRule="auto"/>
                        <w:ind w:firstLine="0"/>
                      </w:pPr>
                      <w:r>
                        <w:rPr>
                          <w:outline w:val="0"/>
                          <w:color w:val="ff0000"/>
                          <w:sz w:val="20"/>
                          <w:szCs w:val="20"/>
                          <w:u w:color="ff0000"/>
                          <w:rtl w:val="0"/>
                          <w:lang w:val="ru-RU"/>
                          <w14:textFill>
                            <w14:solidFill>
                              <w14:srgbClr w14:val="FF0000"/>
                            </w14:solidFill>
                          </w14:textFill>
                        </w:rPr>
                        <w:t xml:space="preserve">Полтора интервала </w:t>
                      </w:r>
                      <w:r>
                        <w:rPr>
                          <w:outline w:val="0"/>
                          <w:color w:val="ff0000"/>
                          <w:sz w:val="20"/>
                          <w:szCs w:val="20"/>
                          <w:u w:color="ff0000"/>
                          <w:rtl w:val="0"/>
                          <w:lang w:val="ru-RU"/>
                          <w14:textFill>
                            <w14:solidFill>
                              <w14:srgbClr w14:val="FF0000"/>
                            </w14:solidFill>
                          </w14:textFill>
                        </w:rPr>
                        <w:t xml:space="preserve">- 40 </w:t>
                      </w:r>
                      <w:r>
                        <w:rPr>
                          <w:outline w:val="0"/>
                          <w:color w:val="ff0000"/>
                          <w:sz w:val="20"/>
                          <w:szCs w:val="20"/>
                          <w:u w:color="ff0000"/>
                          <w:rtl w:val="0"/>
                          <w:lang w:val="ru-RU"/>
                          <w14:textFill>
                            <w14:solidFill>
                              <w14:srgbClr w14:val="FF0000"/>
                            </w14:solidFill>
                          </w14:textFill>
                        </w:rPr>
                        <w:t xml:space="preserve">строк на страницу </w:t>
                      </w:r>
                      <w:r>
                        <w:rPr>
                          <w:outline w:val="0"/>
                          <w:color w:val="ff0000"/>
                          <w:sz w:val="20"/>
                          <w:szCs w:val="20"/>
                          <w:u w:color="ff0000"/>
                          <w:rtl w:val="0"/>
                          <w:lang w:val="ru-RU"/>
                          <w14:textFill>
                            <w14:solidFill>
                              <w14:srgbClr w14:val="FF0000"/>
                            </w14:solidFill>
                          </w14:textFill>
                        </w:rPr>
                        <w:t>(</w:t>
                      </w:r>
                      <w:r>
                        <w:rPr>
                          <w:outline w:val="0"/>
                          <w:color w:val="ff0000"/>
                          <w:sz w:val="20"/>
                          <w:szCs w:val="20"/>
                          <w:u w:color="ff0000"/>
                          <w:rtl w:val="0"/>
                          <w:lang w:val="ru-RU"/>
                          <w14:textFill>
                            <w14:solidFill>
                              <w14:srgbClr w14:val="FF0000"/>
                            </w14:solidFill>
                          </w14:textFill>
                        </w:rPr>
                        <w:t xml:space="preserve">поля </w:t>
                      </w:r>
                      <w:r>
                        <w:rPr>
                          <w:outline w:val="0"/>
                          <w:color w:val="ff0000"/>
                          <w:sz w:val="20"/>
                          <w:szCs w:val="20"/>
                          <w:u w:color="ff0000"/>
                          <w:rtl w:val="0"/>
                          <w:lang w:val="ru-RU"/>
                          <w14:textFill>
                            <w14:solidFill>
                              <w14:srgbClr w14:val="FF0000"/>
                            </w14:solidFill>
                          </w14:textFill>
                        </w:rPr>
                        <w:t>20</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15</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20</w:t>
                      </w:r>
                      <w:r>
                        <w:rPr>
                          <w:outline w:val="0"/>
                          <w:color w:val="ff0000"/>
                          <w:sz w:val="20"/>
                          <w:szCs w:val="20"/>
                          <w:u w:color="ff0000"/>
                          <w:rtl w:val="0"/>
                          <w:lang w:val="ru-RU"/>
                          <w14:textFill>
                            <w14:solidFill>
                              <w14:srgbClr w14:val="FF0000"/>
                            </w14:solidFill>
                          </w14:textFill>
                        </w:rPr>
                        <w:t>х</w:t>
                      </w:r>
                      <w:r>
                        <w:rPr>
                          <w:outline w:val="0"/>
                          <w:color w:val="ff0000"/>
                          <w:sz w:val="20"/>
                          <w:szCs w:val="20"/>
                          <w:u w:color="ff0000"/>
                          <w:rtl w:val="0"/>
                          <w:lang w:val="ru-RU"/>
                          <w14:textFill>
                            <w14:solidFill>
                              <w14:srgbClr w14:val="FF0000"/>
                            </w14:solidFill>
                          </w14:textFill>
                        </w:rPr>
                        <w:t>30)</w:t>
                      </w:r>
                      <w:r>
                        <w:rPr>
                          <w:outline w:val="0"/>
                          <w:color w:val="ff0000"/>
                          <w:sz w:val="20"/>
                          <w:szCs w:val="20"/>
                          <w:u w:color="ff0000"/>
                          <w:rtl w:val="0"/>
                          <w14:textFill>
                            <w14:solidFill>
                              <w14:srgbClr w14:val="FF0000"/>
                            </w14:solidFill>
                          </w14:textFill>
                        </w:rPr>
                        <w:br w:type="textWrapping"/>
                        <w:t xml:space="preserve">Абзац – «Точно </w:t>
                      </w:r>
                      <w:r>
                        <w:rPr>
                          <w:outline w:val="0"/>
                          <w:color w:val="ff0000"/>
                          <w:sz w:val="20"/>
                          <w:szCs w:val="20"/>
                          <w:u w:color="ff0000"/>
                          <w:rtl w:val="0"/>
                          <w:lang w:val="ru-RU"/>
                          <w14:textFill>
                            <w14:solidFill>
                              <w14:srgbClr w14:val="FF0000"/>
                            </w14:solidFill>
                          </w14:textFill>
                        </w:rPr>
                        <w:t xml:space="preserve">18 </w:t>
                      </w:r>
                      <w:r>
                        <w:rPr>
                          <w:outline w:val="0"/>
                          <w:color w:val="ff0000"/>
                          <w:sz w:val="20"/>
                          <w:szCs w:val="20"/>
                          <w:u w:color="ff0000"/>
                          <w:rtl w:val="0"/>
                          <w:lang w:val="ru-RU"/>
                          <w14:textFill>
                            <w14:solidFill>
                              <w14:srgbClr w14:val="FF0000"/>
                            </w14:solidFill>
                          </w14:textFill>
                        </w:rPr>
                        <w:t>пт»</w:t>
                      </w:r>
                    </w:p>
                  </w:txbxContent>
                </v:textbox>
                <w10:wrap type="none" side="bothSides" anchorx="text"/>
              </v:shape>
            </w:pict>
          </mc:Fallback>
        </mc:AlternateContent>
      </w:r>
      <w:r>
        <w:rPr>
          <w:lang w:val="ru-RU"/>
        </w:rPr>
        <mc:AlternateContent>
          <mc:Choice Requires="wps">
            <w:drawing xmlns:a="http://schemas.openxmlformats.org/drawingml/2006/main">
              <wp:anchor distT="0" distB="0" distL="0" distR="0" simplePos="0" relativeHeight="251715584" behindDoc="0" locked="0" layoutInCell="1" allowOverlap="1">
                <wp:simplePos x="0" y="0"/>
                <wp:positionH relativeFrom="column">
                  <wp:posOffset>1758314</wp:posOffset>
                </wp:positionH>
                <wp:positionV relativeFrom="line">
                  <wp:posOffset>-691515</wp:posOffset>
                </wp:positionV>
                <wp:extent cx="4389121" cy="561286"/>
                <wp:effectExtent l="0" t="0" r="0" b="0"/>
                <wp:wrapNone/>
                <wp:docPr id="1073741842" name="officeArt object" descr="Надпись 2"/>
                <wp:cNvGraphicFramePr/>
                <a:graphic xmlns:a="http://schemas.openxmlformats.org/drawingml/2006/main">
                  <a:graphicData uri="http://schemas.microsoft.com/office/word/2010/wordprocessingShape">
                    <wps:wsp>
                      <wps:cNvSpPr txBox="1"/>
                      <wps:spPr>
                        <a:xfrm>
                          <a:off x="0" y="0"/>
                          <a:ext cx="4389121" cy="561286"/>
                        </a:xfrm>
                        <a:prstGeom prst="rect">
                          <a:avLst/>
                        </a:prstGeom>
                        <a:noFill/>
                        <a:ln w="9525" cap="flat">
                          <a:solidFill>
                            <a:srgbClr val="FF0000"/>
                          </a:solidFill>
                          <a:prstDash val="solid"/>
                          <a:miter lim="800000"/>
                        </a:ln>
                        <a:effectLst/>
                      </wps:spPr>
                      <wps:txbx>
                        <w:txbxContent>
                          <w:p>
                            <w:pPr>
                              <w:pStyle w:val="Normal.0"/>
                              <w:ind w:firstLine="0"/>
                            </w:pPr>
                            <w:r>
                              <w:rPr>
                                <w:outline w:val="0"/>
                                <w:color w:val="ff0000"/>
                                <w:sz w:val="24"/>
                                <w:szCs w:val="24"/>
                                <w:u w:color="ff0000"/>
                                <w:rtl w:val="0"/>
                                <w:lang w:val="ru-RU"/>
                                <w14:textFill>
                                  <w14:solidFill>
                                    <w14:srgbClr w14:val="FF0000"/>
                                  </w14:solidFill>
                                </w14:textFill>
                              </w:rPr>
                              <w:t>Выделения «</w:t>
                            </w:r>
                            <w:r>
                              <w:rPr>
                                <w:b w:val="1"/>
                                <w:bCs w:val="1"/>
                                <w:outline w:val="0"/>
                                <w:color w:val="ff0000"/>
                                <w:sz w:val="24"/>
                                <w:szCs w:val="24"/>
                                <w:u w:color="ff0000"/>
                                <w:rtl w:val="0"/>
                                <w:lang w:val="ru-RU"/>
                                <w14:textFill>
                                  <w14:solidFill>
                                    <w14:srgbClr w14:val="FF0000"/>
                                  </w14:solidFill>
                                </w14:textFill>
                              </w:rPr>
                              <w:t>полужирным</w:t>
                            </w:r>
                            <w:r>
                              <w:rPr>
                                <w:outline w:val="0"/>
                                <w:color w:val="ff0000"/>
                                <w:sz w:val="24"/>
                                <w:szCs w:val="24"/>
                                <w:u w:color="ff0000"/>
                                <w:rtl w:val="0"/>
                                <w:lang w:val="ru-RU"/>
                                <w14:textFill>
                                  <w14:solidFill>
                                    <w14:srgbClr w14:val="FF0000"/>
                                  </w14:solidFill>
                                </w14:textFill>
                              </w:rPr>
                              <w:t>» сделаны в демонстрационных целях</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чтобы показать необходимые части раздела «Ведение»</w:t>
                            </w:r>
                          </w:p>
                        </w:txbxContent>
                      </wps:txbx>
                      <wps:bodyPr wrap="square" lIns="45719" tIns="45719" rIns="45719" bIns="45719" numCol="1" anchor="t">
                        <a:noAutofit/>
                      </wps:bodyPr>
                    </wps:wsp>
                  </a:graphicData>
                </a:graphic>
              </wp:anchor>
            </w:drawing>
          </mc:Choice>
          <mc:Fallback>
            <w:pict>
              <v:shape id="_x0000_s1043" type="#_x0000_t202" style="visibility:visible;position:absolute;margin-left:138.4pt;margin-top:-54.5pt;width:345.6pt;height:44.2pt;z-index:251715584;mso-position-horizontal:absolute;mso-position-horizontal-relative:text;mso-position-vertical:absolute;mso-position-vertical-relative:line;mso-wrap-distance-left:0.0pt;mso-wrap-distance-top:0.0pt;mso-wrap-distance-right:0.0pt;mso-wrap-distance-bottom:0.0pt;">
                <v:fill on="f"/>
                <v:stroke filltype="solid" color="#FF0000" opacity="100.0%" weight="0.8pt" dashstyle="solid" endcap="flat" miterlimit="800.0%" joinstyle="miter" linestyle="single" startarrow="none" startarrowwidth="medium" startarrowlength="medium" endarrow="none" endarrowwidth="medium" endarrowlength="medium"/>
                <v:textbox>
                  <w:txbxContent>
                    <w:p>
                      <w:pPr>
                        <w:pStyle w:val="Normal.0"/>
                        <w:ind w:firstLine="0"/>
                      </w:pPr>
                      <w:r>
                        <w:rPr>
                          <w:outline w:val="0"/>
                          <w:color w:val="ff0000"/>
                          <w:sz w:val="24"/>
                          <w:szCs w:val="24"/>
                          <w:u w:color="ff0000"/>
                          <w:rtl w:val="0"/>
                          <w:lang w:val="ru-RU"/>
                          <w14:textFill>
                            <w14:solidFill>
                              <w14:srgbClr w14:val="FF0000"/>
                            </w14:solidFill>
                          </w14:textFill>
                        </w:rPr>
                        <w:t>Выделения «</w:t>
                      </w:r>
                      <w:r>
                        <w:rPr>
                          <w:b w:val="1"/>
                          <w:bCs w:val="1"/>
                          <w:outline w:val="0"/>
                          <w:color w:val="ff0000"/>
                          <w:sz w:val="24"/>
                          <w:szCs w:val="24"/>
                          <w:u w:color="ff0000"/>
                          <w:rtl w:val="0"/>
                          <w:lang w:val="ru-RU"/>
                          <w14:textFill>
                            <w14:solidFill>
                              <w14:srgbClr w14:val="FF0000"/>
                            </w14:solidFill>
                          </w14:textFill>
                        </w:rPr>
                        <w:t>полужирным</w:t>
                      </w:r>
                      <w:r>
                        <w:rPr>
                          <w:outline w:val="0"/>
                          <w:color w:val="ff0000"/>
                          <w:sz w:val="24"/>
                          <w:szCs w:val="24"/>
                          <w:u w:color="ff0000"/>
                          <w:rtl w:val="0"/>
                          <w:lang w:val="ru-RU"/>
                          <w14:textFill>
                            <w14:solidFill>
                              <w14:srgbClr w14:val="FF0000"/>
                            </w14:solidFill>
                          </w14:textFill>
                        </w:rPr>
                        <w:t>» сделаны в демонстрационных целях</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чтобы показать необходимые части раздела «Ведение»</w:t>
                      </w:r>
                    </w:p>
                  </w:txbxContent>
                </v:textbox>
                <w10:wrap type="none" side="bothSides" anchorx="text"/>
              </v:shape>
            </w:pict>
          </mc:Fallback>
        </mc:AlternateContent>
      </w:r>
      <w:r>
        <w:rPr>
          <w:rtl w:val="0"/>
          <w:lang w:val="ru-RU"/>
        </w:rPr>
        <w:t xml:space="preserve">Одновременно с ростом популярности </w:t>
      </w:r>
      <w:r>
        <w:rPr>
          <w:rtl w:val="0"/>
          <w:lang w:val="en-US"/>
        </w:rPr>
        <w:t>DLP</w:t>
      </w:r>
      <w:r>
        <w:rPr>
          <w:rtl w:val="0"/>
          <w:lang w:val="ru-RU"/>
        </w:rPr>
        <w:t>-</w:t>
      </w:r>
      <w:r>
        <w:rPr>
          <w:rtl w:val="0"/>
          <w:lang w:val="ru-RU"/>
        </w:rPr>
        <w:t xml:space="preserve">систем становится </w:t>
      </w:r>
      <w:r>
        <w:rPr>
          <w:b w:val="1"/>
          <w:bCs w:val="1"/>
          <w:rtl w:val="0"/>
          <w:lang w:val="ru-RU"/>
        </w:rPr>
        <w:t>актуальной</w:t>
      </w:r>
      <w:r>
        <w:rPr>
          <w:rtl w:val="0"/>
          <w:lang w:val="ru-RU"/>
        </w:rPr>
        <w:t xml:space="preserve"> задача подготовки специалистов в области защиты информации и компьютерной безопасности</w:t>
      </w:r>
      <w:r>
        <w:rPr>
          <w:rtl w:val="0"/>
          <w:lang w:val="ru-RU"/>
        </w:rPr>
        <w:t xml:space="preserve">, </w:t>
      </w:r>
      <w:r>
        <w:rPr>
          <w:rtl w:val="0"/>
          <w:lang w:val="ru-RU"/>
        </w:rPr>
        <w:t>которые бы достаточно компетентно владели технологиями конфигурирования</w:t>
      </w:r>
      <w:r>
        <w:rPr>
          <w:rtl w:val="0"/>
          <w:lang w:val="ru-RU"/>
        </w:rPr>
        <w:t xml:space="preserve">, </w:t>
      </w:r>
      <w:r>
        <w:rPr>
          <w:rtl w:val="0"/>
          <w:lang w:val="ru-RU"/>
        </w:rPr>
        <w:t xml:space="preserve">использования и расширения возможностей </w:t>
      </w:r>
      <w:r>
        <w:rPr>
          <w:rtl w:val="0"/>
          <w:lang w:val="en-US"/>
        </w:rPr>
        <w:t>DLP</w:t>
      </w:r>
      <w:r>
        <w:rPr>
          <w:rtl w:val="0"/>
          <w:lang w:val="ru-RU"/>
        </w:rPr>
        <w:t>-</w:t>
      </w:r>
      <w:r>
        <w:rPr>
          <w:rtl w:val="0"/>
          <w:lang w:val="ru-RU"/>
        </w:rPr>
        <w:t>систем</w:t>
      </w:r>
      <w:r>
        <w:rPr>
          <w:rtl w:val="0"/>
          <w:lang w:val="ru-RU"/>
        </w:rPr>
        <w:t xml:space="preserve">, </w:t>
      </w:r>
      <w:r>
        <w:rPr>
          <w:rtl w:val="0"/>
          <w:lang w:val="ru-RU"/>
        </w:rPr>
        <w:t>методами анализа инцидентов информационной безопасности и предотвращения таких инцидентов</w:t>
      </w:r>
      <w:r>
        <w:rPr>
          <w:rtl w:val="0"/>
          <w:lang w:val="ru-RU"/>
        </w:rPr>
        <w:t>.</w:t>
      </w:r>
    </w:p>
    <w:p>
      <w:pPr>
        <w:pStyle w:val="Normal.0"/>
        <w:jc w:val="both"/>
        <w:rPr>
          <w:rStyle w:val="page number"/>
        </w:rPr>
      </w:pPr>
      <w:r>
        <w:rPr>
          <w:rtl w:val="0"/>
          <w:lang w:val="ru-RU"/>
        </w:rPr>
        <w:t xml:space="preserve">С этой точки зрения представляется </w:t>
      </w:r>
      <w:r>
        <w:rPr>
          <w:b w:val="1"/>
          <w:bCs w:val="1"/>
          <w:rtl w:val="0"/>
          <w:lang w:val="ru-RU"/>
        </w:rPr>
        <w:t>актуальной</w:t>
      </w:r>
      <w:r>
        <w:rPr>
          <w:rtl w:val="0"/>
          <w:lang w:val="ru-RU"/>
        </w:rPr>
        <w:t xml:space="preserve"> задача интеграции в учебный процесс профильных специальностей современных технологий защиты информации от внутренних угроз либо в форме отдельных специальных дисциплин</w:t>
      </w:r>
      <w:r>
        <w:rPr>
          <w:rtl w:val="0"/>
          <w:lang w:val="ru-RU"/>
        </w:rPr>
        <w:t xml:space="preserve">, </w:t>
      </w:r>
      <w:r>
        <w:rPr>
          <w:rtl w:val="0"/>
          <w:lang w:val="ru-RU"/>
        </w:rPr>
        <w:t>либо в форме практико</w:t>
      </w:r>
      <w:r>
        <w:rPr>
          <w:rtl w:val="0"/>
          <w:lang w:val="ru-RU"/>
        </w:rPr>
        <w:t>-</w:t>
      </w:r>
      <w:r>
        <w:rPr>
          <w:rtl w:val="0"/>
          <w:lang w:val="ru-RU"/>
        </w:rPr>
        <w:t>ориентированных средств или учебных стендов для поддержки лабораторного практикума в рамках существующих учебных программ</w:t>
      </w:r>
      <w:r>
        <w:rPr>
          <w:rtl w:val="0"/>
          <w:lang w:val="ru-RU"/>
        </w:rPr>
        <w:t xml:space="preserve">. </w:t>
      </w:r>
      <w:r>
        <w:rPr>
          <w:b w:val="1"/>
          <w:bCs w:val="1"/>
          <w:outline w:val="0"/>
          <w:color w:val="000000"/>
          <w:u w:color="000000"/>
          <w:rtl w:val="0"/>
          <w:lang w:val="ru-RU"/>
          <w14:textFill>
            <w14:solidFill>
              <w14:srgbClr w14:val="000000"/>
            </w14:solidFill>
          </w14:textFill>
        </w:rPr>
        <w:t xml:space="preserve">Актуальность работы </w:t>
      </w:r>
      <w:r>
        <w:rPr>
          <w:b w:val="1"/>
          <w:bCs w:val="1"/>
          <w:rtl w:val="0"/>
          <w:lang w:val="ru-RU"/>
        </w:rPr>
        <w:t>обусловлена также</w:t>
      </w:r>
      <w:r>
        <w:rPr>
          <w:rtl w:val="0"/>
          <w:lang w:val="ru-RU"/>
        </w:rPr>
        <w:t xml:space="preserve"> повышенным интересом к проблемам защиты данных организаций и активным ростом на этом фоне рынка </w:t>
      </w:r>
      <w:r>
        <w:rPr>
          <w:rtl w:val="0"/>
          <w:lang w:val="en-US"/>
        </w:rPr>
        <w:t>DLP</w:t>
      </w:r>
      <w:r>
        <w:rPr>
          <w:rtl w:val="0"/>
          <w:lang w:val="ru-RU"/>
        </w:rPr>
        <w:t>-</w:t>
      </w:r>
      <w:r>
        <w:rPr>
          <w:rtl w:val="0"/>
          <w:lang w:val="ru-RU"/>
        </w:rPr>
        <w:t>систем</w:t>
      </w:r>
      <w:r>
        <w:rPr>
          <w:rtl w:val="0"/>
          <w:lang w:val="ru-RU"/>
        </w:rPr>
        <w:t xml:space="preserve">, </w:t>
      </w:r>
      <w:r>
        <w:rPr>
          <w:rtl w:val="0"/>
          <w:lang w:val="ru-RU"/>
        </w:rPr>
        <w:t>необходимостью изучения систем подобного класса студентами профильной специальности</w:t>
      </w:r>
      <w:r>
        <w:rPr>
          <w:rtl w:val="0"/>
          <w:lang w:val="ru-RU"/>
        </w:rPr>
        <w:t xml:space="preserve">, </w:t>
      </w:r>
      <w:r>
        <w:rPr>
          <w:rtl w:val="0"/>
          <w:lang w:val="ru-RU"/>
        </w:rPr>
        <w:t>формирования в обществе адекватного отношения к проблемам информационной безопасности и защиты компьютерных данных</w:t>
      </w:r>
      <w:r>
        <w:rPr>
          <w:rtl w:val="0"/>
          <w:lang w:val="ru-RU"/>
        </w:rPr>
        <w:t xml:space="preserve">. </w:t>
      </w:r>
    </w:p>
    <w:p>
      <w:pPr>
        <w:pStyle w:val="Normal.0"/>
        <w:jc w:val="both"/>
        <w:rPr>
          <w:rStyle w:val="page number"/>
        </w:rPr>
      </w:pPr>
      <w:r>
        <w:rPr>
          <w:rtl w:val="0"/>
          <w:lang w:val="ru-RU"/>
        </w:rPr>
        <w:t>В дипломной работе рассматривается задача создания учебного стенда программного продукта «</w:t>
      </w:r>
      <w:r>
        <w:rPr>
          <w:rtl w:val="0"/>
          <w:lang w:val="en-US"/>
        </w:rPr>
        <w:t>InfoWatch</w:t>
      </w:r>
      <w:r>
        <w:rPr>
          <w:rtl w:val="0"/>
          <w:lang w:val="ru-RU"/>
        </w:rPr>
        <w:t xml:space="preserve"> </w:t>
      </w:r>
      <w:r>
        <w:rPr>
          <w:rtl w:val="0"/>
          <w:lang w:val="en-US"/>
        </w:rPr>
        <w:t>Traffic</w:t>
      </w:r>
      <w:r>
        <w:rPr>
          <w:rtl w:val="0"/>
          <w:lang w:val="ru-RU"/>
        </w:rPr>
        <w:t xml:space="preserve"> </w:t>
      </w:r>
      <w:r>
        <w:rPr>
          <w:rtl w:val="0"/>
          <w:lang w:val="en-US"/>
        </w:rPr>
        <w:t>Monitor</w:t>
      </w:r>
      <w:r>
        <w:rPr>
          <w:rtl w:val="0"/>
          <w:lang w:val="ru-RU"/>
        </w:rPr>
        <w:t xml:space="preserve"> 4.1</w:t>
      </w:r>
      <w:r>
        <w:rPr>
          <w:rtl w:val="0"/>
          <w:lang w:val="ru-RU"/>
        </w:rPr>
        <w:t>» для демонстрации и изучения возможностей систем защиты информации от внутренних угроз</w:t>
      </w:r>
      <w:r>
        <w:rPr>
          <w:rtl w:val="0"/>
          <w:lang w:val="ru-RU"/>
        </w:rPr>
        <w:t xml:space="preserve">, </w:t>
      </w:r>
      <w:r>
        <w:rPr>
          <w:rtl w:val="0"/>
          <w:lang w:val="ru-RU"/>
        </w:rPr>
        <w:t>использование которого позволит вести современное практико</w:t>
      </w:r>
      <w:r>
        <w:rPr>
          <w:rtl w:val="0"/>
          <w:lang w:val="ru-RU"/>
        </w:rPr>
        <w:t>-</w:t>
      </w:r>
      <w:r>
        <w:rPr>
          <w:rtl w:val="0"/>
          <w:lang w:val="ru-RU"/>
        </w:rPr>
        <w:t>ориентированное обучение студентов таких высокотехнологичных специальностей как</w:t>
      </w:r>
      <w:r>
        <w:rPr>
          <w:rtl w:val="0"/>
          <w:lang w:val="ru-RU"/>
        </w:rPr>
        <w:t xml:space="preserve">, </w:t>
      </w:r>
      <w:r>
        <w:rPr>
          <w:rtl w:val="0"/>
          <w:lang w:val="ru-RU"/>
        </w:rPr>
        <w:t>в частности</w:t>
      </w:r>
      <w:r>
        <w:rPr>
          <w:rtl w:val="0"/>
          <w:lang w:val="ru-RU"/>
        </w:rPr>
        <w:t>, 1-98</w:t>
      </w:r>
      <w:r>
        <w:rPr>
          <w:rtl w:val="0"/>
          <w:lang w:val="ru-RU"/>
        </w:rPr>
        <w:t> </w:t>
      </w:r>
      <w:r>
        <w:rPr>
          <w:rtl w:val="0"/>
          <w:lang w:val="ru-RU"/>
        </w:rPr>
        <w:t>01</w:t>
      </w:r>
      <w:r>
        <w:rPr>
          <w:rtl w:val="0"/>
          <w:lang w:val="ru-RU"/>
        </w:rPr>
        <w:t> </w:t>
      </w:r>
      <w:r>
        <w:rPr>
          <w:rtl w:val="0"/>
          <w:lang w:val="ru-RU"/>
        </w:rPr>
        <w:t xml:space="preserve">01-01 </w:t>
      </w:r>
      <w:r>
        <w:rPr>
          <w:rtl w:val="0"/>
          <w:lang w:val="ru-RU"/>
        </w:rPr>
        <w:t xml:space="preserve">Компьютерная безопасность и </w:t>
      </w:r>
      <w:r>
        <w:rPr>
          <w:rtl w:val="0"/>
          <w:lang w:val="ru-RU"/>
        </w:rPr>
        <w:t>1-26</w:t>
      </w:r>
      <w:r>
        <w:rPr>
          <w:rtl w:val="0"/>
          <w:lang w:val="ru-RU"/>
        </w:rPr>
        <w:t> </w:t>
      </w:r>
      <w:r>
        <w:rPr>
          <w:rtl w:val="0"/>
          <w:lang w:val="ru-RU"/>
        </w:rPr>
        <w:t>03</w:t>
      </w:r>
      <w:r>
        <w:rPr>
          <w:rtl w:val="0"/>
          <w:lang w:val="ru-RU"/>
        </w:rPr>
        <w:t> </w:t>
      </w:r>
      <w:r>
        <w:rPr>
          <w:rtl w:val="0"/>
          <w:lang w:val="ru-RU"/>
        </w:rPr>
        <w:t xml:space="preserve">01 </w:t>
      </w:r>
      <w:r>
        <w:rPr>
          <w:rtl w:val="0"/>
          <w:lang w:val="ru-RU"/>
        </w:rPr>
        <w:t>Управление информационными ресурсами</w:t>
      </w:r>
      <w:r>
        <w:rPr>
          <w:rtl w:val="0"/>
          <w:lang w:val="ru-RU"/>
        </w:rPr>
        <w:t xml:space="preserve">. </w:t>
      </w:r>
      <w:r>
        <w:rPr>
          <w:rtl w:val="0"/>
          <w:lang w:val="ru-RU"/>
        </w:rPr>
        <w:t xml:space="preserve">Подобный учебный стенд создается в вузе Республики Беларусь </w:t>
      </w:r>
      <w:r>
        <w:rPr>
          <w:b w:val="1"/>
          <w:bCs w:val="1"/>
          <w:rtl w:val="0"/>
          <w:lang w:val="ru-RU"/>
        </w:rPr>
        <w:t>впервые</w:t>
      </w:r>
      <w:r>
        <w:rPr>
          <w:b w:val="1"/>
          <w:bCs w:val="1"/>
          <w:rtl w:val="0"/>
          <w:lang w:val="ru-RU"/>
        </w:rPr>
        <w:t>.</w:t>
      </w:r>
    </w:p>
    <w:p>
      <w:pPr>
        <w:pStyle w:val="Normal.0"/>
        <w:jc w:val="both"/>
        <w:rPr>
          <w:rStyle w:val="page number"/>
        </w:rPr>
      </w:pPr>
      <w:r>
        <w:rPr>
          <w:rStyle w:val="page number"/>
          <w:rtl w:val="0"/>
          <w:lang w:val="ru-RU"/>
        </w:rPr>
        <w:t>Стенд позволит демонстрировать технологии решения целого класса задач из области защиты информации</w:t>
      </w:r>
      <w:r>
        <w:rPr>
          <w:rStyle w:val="page number"/>
          <w:rtl w:val="0"/>
          <w:lang w:val="ru-RU"/>
        </w:rPr>
        <w:t xml:space="preserve">: </w:t>
      </w:r>
      <w:r>
        <w:rPr>
          <w:rStyle w:val="page number"/>
          <w:rtl w:val="0"/>
          <w:lang w:val="ru-RU"/>
        </w:rPr>
        <w:t>предотвращения утечек и контроля перемещения конфиденциальной информации за пределы организации</w:t>
      </w:r>
      <w:r>
        <w:rPr>
          <w:rStyle w:val="page number"/>
          <w:rtl w:val="0"/>
          <w:lang w:val="ru-RU"/>
        </w:rPr>
        <w:t xml:space="preserve">, </w:t>
      </w:r>
      <w:r>
        <w:rPr>
          <w:rStyle w:val="page number"/>
          <w:rtl w:val="0"/>
          <w:lang w:val="ru-RU"/>
        </w:rPr>
        <w:t>предотвращения утечек персональных данных и клиентских баз</w:t>
      </w:r>
      <w:r>
        <w:rPr>
          <w:rStyle w:val="page number"/>
          <w:rtl w:val="0"/>
          <w:lang w:val="ru-RU"/>
        </w:rPr>
        <w:t xml:space="preserve">, </w:t>
      </w:r>
      <w:r>
        <w:rPr>
          <w:rStyle w:val="page number"/>
          <w:rtl w:val="0"/>
          <w:lang w:val="ru-RU"/>
        </w:rPr>
        <w:t>защиты интеллектуальной собственности</w:t>
      </w:r>
      <w:r>
        <w:rPr>
          <w:rStyle w:val="page number"/>
          <w:rtl w:val="0"/>
          <w:lang w:val="ru-RU"/>
        </w:rPr>
        <w:t xml:space="preserve">, </w:t>
      </w:r>
      <w:r>
        <w:rPr>
          <w:rStyle w:val="page number"/>
          <w:rtl w:val="0"/>
          <w:lang w:val="ru-RU"/>
        </w:rPr>
        <w:t>применения целевых политик контроля персонала входящего в т</w:t>
      </w:r>
      <w:r>
        <w:rPr>
          <w:rStyle w:val="page number"/>
          <w:rtl w:val="0"/>
          <w:lang w:val="ru-RU"/>
        </w:rPr>
        <w:t>.</w:t>
      </w:r>
      <w:r>
        <w:rPr>
          <w:rStyle w:val="page number"/>
          <w:rtl w:val="0"/>
          <w:lang w:val="ru-RU"/>
        </w:rPr>
        <w:t>н</w:t>
      </w:r>
      <w:r>
        <w:rPr>
          <w:rStyle w:val="page number"/>
          <w:rtl w:val="0"/>
          <w:lang w:val="ru-RU"/>
        </w:rPr>
        <w:t xml:space="preserve">. </w:t>
      </w:r>
      <w:r>
        <w:rPr>
          <w:rStyle w:val="page number"/>
          <w:rtl w:val="0"/>
          <w:lang w:val="ru-RU"/>
        </w:rPr>
        <w:t>«группы риска»</w:t>
      </w:r>
      <w:r>
        <w:rPr>
          <w:rStyle w:val="page number"/>
          <w:rtl w:val="0"/>
          <w:lang w:val="ru-RU"/>
        </w:rPr>
        <w:t xml:space="preserve">, </w:t>
      </w:r>
      <w:r>
        <w:rPr>
          <w:rStyle w:val="page number"/>
          <w:rtl w:val="0"/>
          <w:lang w:val="ru-RU"/>
        </w:rPr>
        <w:t>расследования инцидентов информационной безопасности и пр</w:t>
      </w:r>
      <w:r>
        <w:rPr>
          <w:rStyle w:val="page number"/>
          <w:rtl w:val="0"/>
          <w:lang w:val="ru-RU"/>
        </w:rPr>
        <w:t>.</w:t>
      </w:r>
    </w:p>
    <w:p>
      <w:pPr>
        <w:pStyle w:val="Normal.0"/>
        <w:jc w:val="both"/>
        <w:rPr>
          <w:rStyle w:val="page number"/>
        </w:rPr>
      </w:pPr>
      <w:r>
        <w:rPr>
          <w:b w:val="1"/>
          <w:bCs w:val="1"/>
          <w:rtl w:val="0"/>
          <w:lang w:val="ru-RU"/>
        </w:rPr>
        <w:t>Цель работы</w:t>
      </w:r>
      <w:r>
        <w:rPr>
          <w:rStyle w:val="page number"/>
          <w:rtl w:val="0"/>
          <w:lang w:val="ru-RU"/>
        </w:rPr>
        <w:t xml:space="preserve">  обоснование концепции и создание учебного стенда программного продукта </w:t>
      </w:r>
      <w:r>
        <w:rPr>
          <w:rStyle w:val="page number"/>
          <w:rtl w:val="0"/>
          <w:lang w:val="ru-RU"/>
        </w:rPr>
        <w:t xml:space="preserve">InfoWatch Traffic Monitor 4.1 </w:t>
      </w:r>
      <w:r>
        <w:rPr>
          <w:rStyle w:val="page number"/>
          <w:rtl w:val="0"/>
          <w:lang w:val="ru-RU"/>
        </w:rPr>
        <w:t>для изучения возможностей</w:t>
      </w:r>
      <w:r>
        <w:rPr>
          <w:rStyle w:val="page number"/>
          <w:rtl w:val="0"/>
          <w:lang w:val="ru-RU"/>
        </w:rPr>
        <w:t>.</w:t>
      </w:r>
    </w:p>
    <w:p>
      <w:pPr>
        <w:pStyle w:val="Normal.0"/>
        <w:jc w:val="both"/>
        <w:rPr>
          <w:rStyle w:val="page number"/>
        </w:rPr>
      </w:pPr>
      <w:r>
        <w:rPr>
          <w:b w:val="1"/>
          <w:bCs w:val="1"/>
          <w:rtl w:val="0"/>
          <w:lang w:val="ru-RU"/>
        </w:rPr>
        <w:t>Объектом исследования</w:t>
      </w:r>
      <w:r>
        <w:rPr>
          <w:rStyle w:val="page number"/>
          <w:rtl w:val="0"/>
          <w:lang w:val="ru-RU"/>
        </w:rPr>
        <w:t xml:space="preserve"> являются системы защиты от утечек информации</w:t>
      </w:r>
      <w:r>
        <w:rPr>
          <w:rStyle w:val="page number"/>
          <w:rtl w:val="0"/>
          <w:lang w:val="ru-RU"/>
        </w:rPr>
        <w:t>.</w:t>
      </w:r>
    </w:p>
    <w:p>
      <w:pPr>
        <w:pStyle w:val="Normal.0"/>
        <w:jc w:val="both"/>
        <w:rPr>
          <w:rStyle w:val="page number"/>
        </w:rPr>
      </w:pPr>
      <w:r>
        <w:rPr>
          <w:b w:val="1"/>
          <w:bCs w:val="1"/>
          <w:rtl w:val="0"/>
          <w:lang w:val="ru-RU"/>
        </w:rPr>
        <w:t>Предметом исследования</w:t>
      </w:r>
      <w:r>
        <w:rPr>
          <w:rStyle w:val="page number"/>
          <w:rtl w:val="0"/>
          <w:lang w:val="ru-RU"/>
        </w:rPr>
        <w:t xml:space="preserve"> выступают параметры настройки и конфигурации окружения продукта </w:t>
      </w:r>
      <w:r>
        <w:rPr>
          <w:rStyle w:val="page number"/>
          <w:rtl w:val="0"/>
          <w:lang w:val="ru-RU"/>
        </w:rPr>
        <w:t>InfoWatch Traffic Monitor 4.1.</w:t>
      </w:r>
    </w:p>
    <w:p>
      <w:pPr>
        <w:pStyle w:val="Normal.0"/>
        <w:jc w:val="both"/>
        <w:rPr>
          <w:rStyle w:val="page number"/>
        </w:rPr>
      </w:pPr>
    </w:p>
    <w:p>
      <w:pPr>
        <w:pStyle w:val="Normal.0"/>
        <w:jc w:val="both"/>
        <w:rPr>
          <w:rStyle w:val="page number"/>
        </w:rPr>
        <w:sectPr>
          <w:type w:val="continuous"/>
          <w:pgSz w:w="12240" w:h="15840" w:orient="portrait"/>
          <w:pgMar w:top="851" w:right="851" w:bottom="1134" w:left="1701" w:header="708" w:footer="708"/>
          <w:bidi w:val="0"/>
        </w:sectPr>
      </w:pPr>
      <w:r>
        <w:rPr>
          <w:rStyle w:val="page number"/>
        </w:rPr>
      </w:r>
    </w:p>
    <w:p>
      <w:pPr>
        <w:pStyle w:val="Normal.0"/>
        <w:jc w:val="both"/>
        <w:rPr>
          <w:rStyle w:val="page number"/>
        </w:rPr>
      </w:pPr>
      <w:r>
        <w:rPr>
          <w:rStyle w:val="page number"/>
          <w:rtl w:val="0"/>
          <w:lang w:val="ru-RU"/>
        </w:rPr>
        <w:t xml:space="preserve">Для достижения поставленной цели предусмотрено решение следующих </w:t>
      </w:r>
      <w:r>
        <w:rPr>
          <w:b w:val="1"/>
          <w:bCs w:val="1"/>
          <w:rtl w:val="0"/>
          <w:lang w:val="ru-RU"/>
        </w:rPr>
        <w:t>задач</w:t>
      </w:r>
      <w:r>
        <w:rPr>
          <w:rStyle w:val="page number"/>
          <w:rtl w:val="0"/>
          <w:lang w:val="ru-RU"/>
        </w:rPr>
        <w:t>:</w:t>
      </w:r>
    </w:p>
    <w:p>
      <w:pPr>
        <w:pStyle w:val="Body Text 2"/>
        <w:numPr>
          <w:ilvl w:val="0"/>
          <w:numId w:val="30"/>
        </w:numPr>
        <w:bidi w:val="0"/>
        <w:spacing w:after="0" w:line="360" w:lineRule="exact"/>
        <w:ind w:right="0"/>
        <w:jc w:val="both"/>
        <w:rPr>
          <w:rtl w:val="0"/>
          <w:lang w:val="ru-RU"/>
        </w:rPr>
      </w:pPr>
      <w:r>
        <w:rPr>
          <w:rStyle w:val="page number"/>
          <w:rtl w:val="0"/>
          <w:lang w:val="ru-RU"/>
        </w:rPr>
        <w:t>Провести анализ существующих решений в области защиты от утечек информации</w:t>
      </w:r>
      <w:r>
        <w:rPr>
          <w:rStyle w:val="page number"/>
          <w:rtl w:val="0"/>
          <w:lang w:val="ru-RU"/>
        </w:rPr>
        <w:t>.</w:t>
      </w:r>
    </w:p>
    <w:p>
      <w:pPr>
        <w:pStyle w:val="Body Text 2"/>
        <w:numPr>
          <w:ilvl w:val="0"/>
          <w:numId w:val="30"/>
        </w:numPr>
        <w:bidi w:val="0"/>
        <w:spacing w:after="0" w:line="360" w:lineRule="exact"/>
        <w:ind w:right="0"/>
        <w:jc w:val="both"/>
        <w:rPr>
          <w:rtl w:val="0"/>
          <w:lang w:val="ru-RU"/>
        </w:rPr>
      </w:pPr>
      <w:r>
        <w:rPr>
          <w:rtl w:val="0"/>
          <w:lang w:val="ru-RU"/>
        </w:rPr>
        <w:t xml:space="preserve">Выполнить обзор возможностей </w:t>
      </w:r>
      <w:r>
        <w:rPr>
          <w:rtl w:val="0"/>
          <w:lang w:val="en-US"/>
        </w:rPr>
        <w:t>DLP</w:t>
      </w:r>
      <w:r>
        <w:rPr>
          <w:rtl w:val="0"/>
          <w:lang w:val="ru-RU"/>
        </w:rPr>
        <w:t>-</w:t>
      </w:r>
      <w:r>
        <w:rPr>
          <w:rtl w:val="0"/>
          <w:lang w:val="ru-RU"/>
        </w:rPr>
        <w:t xml:space="preserve">систем на примере </w:t>
      </w:r>
      <w:r>
        <w:rPr>
          <w:rtl w:val="0"/>
          <w:lang w:val="en-US"/>
        </w:rPr>
        <w:t>InfoWatch</w:t>
      </w:r>
      <w:r>
        <w:rPr>
          <w:rtl w:val="0"/>
          <w:lang w:val="ru-RU"/>
        </w:rPr>
        <w:t xml:space="preserve"> </w:t>
      </w:r>
      <w:r>
        <w:rPr>
          <w:rtl w:val="0"/>
          <w:lang w:val="en-US"/>
        </w:rPr>
        <w:t>Traffic</w:t>
      </w:r>
      <w:r>
        <w:rPr>
          <w:rtl w:val="0"/>
          <w:lang w:val="ru-RU"/>
        </w:rPr>
        <w:t xml:space="preserve"> </w:t>
      </w:r>
      <w:r>
        <w:rPr>
          <w:rtl w:val="0"/>
          <w:lang w:val="en-US"/>
        </w:rPr>
        <w:t>Monitor</w:t>
      </w:r>
      <w:r>
        <w:rPr>
          <w:rtl w:val="0"/>
          <w:lang w:val="ru-RU"/>
        </w:rPr>
        <w:t xml:space="preserve"> </w:t>
      </w:r>
      <w:r>
        <w:rPr>
          <w:rtl w:val="0"/>
          <w:lang w:val="en-US"/>
        </w:rPr>
        <w:t>Enterprise</w:t>
      </w:r>
      <w:r>
        <w:rPr>
          <w:rtl w:val="0"/>
          <w:lang w:val="ru-RU"/>
        </w:rPr>
        <w:t xml:space="preserve"> и </w:t>
      </w:r>
      <w:r>
        <w:rPr>
          <w:rtl w:val="0"/>
          <w:lang w:val="en-US"/>
        </w:rPr>
        <w:t>Symantec</w:t>
      </w:r>
      <w:r>
        <w:rPr>
          <w:rtl w:val="0"/>
          <w:lang w:val="ru-RU"/>
        </w:rPr>
        <w:t xml:space="preserve"> </w:t>
      </w:r>
      <w:r>
        <w:rPr>
          <w:rtl w:val="0"/>
          <w:lang w:val="en-US"/>
        </w:rPr>
        <w:t>Data</w:t>
      </w:r>
      <w:r>
        <w:rPr>
          <w:rtl w:val="0"/>
          <w:lang w:val="ru-RU"/>
        </w:rPr>
        <w:t xml:space="preserve"> </w:t>
      </w:r>
      <w:r>
        <w:rPr>
          <w:rtl w:val="0"/>
          <w:lang w:val="en-US"/>
        </w:rPr>
        <w:t>Loss</w:t>
      </w:r>
      <w:r>
        <w:rPr>
          <w:rtl w:val="0"/>
          <w:lang w:val="ru-RU"/>
        </w:rPr>
        <w:t xml:space="preserve"> </w:t>
      </w:r>
      <w:r>
        <w:rPr>
          <w:rtl w:val="0"/>
          <w:lang w:val="en-US"/>
        </w:rPr>
        <w:t>Prevention</w:t>
      </w:r>
      <w:r>
        <w:rPr>
          <w:rtl w:val="0"/>
          <w:lang w:val="ru-RU"/>
        </w:rPr>
        <w:t>.</w:t>
      </w:r>
    </w:p>
    <w:p>
      <w:pPr>
        <w:pStyle w:val="Body Text 2"/>
        <w:numPr>
          <w:ilvl w:val="0"/>
          <w:numId w:val="30"/>
        </w:numPr>
        <w:bidi w:val="0"/>
        <w:spacing w:after="0" w:line="360" w:lineRule="exact"/>
        <w:ind w:right="0"/>
        <w:jc w:val="both"/>
        <w:rPr>
          <w:rtl w:val="0"/>
          <w:lang w:val="ru-RU"/>
        </w:rPr>
      </w:pPr>
      <w:r>
        <w:rPr>
          <w:rtl w:val="0"/>
          <w:lang w:val="ru-RU"/>
        </w:rPr>
        <w:t xml:space="preserve">Спроектировать архитектуру учебного стенда продукта </w:t>
      </w:r>
      <w:r>
        <w:rPr>
          <w:rtl w:val="0"/>
          <w:lang w:val="en-US"/>
        </w:rPr>
        <w:t>InfoWatch</w:t>
      </w:r>
      <w:r>
        <w:rPr>
          <w:rtl w:val="0"/>
          <w:lang w:val="ru-RU"/>
        </w:rPr>
        <w:t xml:space="preserve"> </w:t>
      </w:r>
      <w:r>
        <w:rPr>
          <w:rtl w:val="0"/>
          <w:lang w:val="en-US"/>
        </w:rPr>
        <w:t>Traffic</w:t>
      </w:r>
      <w:r>
        <w:rPr>
          <w:rtl w:val="0"/>
          <w:lang w:val="ru-RU"/>
        </w:rPr>
        <w:t xml:space="preserve"> </w:t>
      </w:r>
      <w:r>
        <w:rPr>
          <w:rtl w:val="0"/>
          <w:lang w:val="en-US"/>
        </w:rPr>
        <w:t>Monitor</w:t>
      </w:r>
      <w:r>
        <w:rPr>
          <w:rtl w:val="0"/>
          <w:lang w:val="ru-RU"/>
        </w:rPr>
        <w:t xml:space="preserve"> </w:t>
      </w:r>
      <w:r>
        <w:rPr>
          <w:rtl w:val="0"/>
          <w:lang w:val="en-US"/>
        </w:rPr>
        <w:t>Enterprise</w:t>
      </w:r>
      <w:r>
        <w:rPr>
          <w:rtl w:val="0"/>
          <w:lang w:val="ru-RU"/>
        </w:rPr>
        <w:t xml:space="preserve"> под потребности факультета математики и информатики</w:t>
      </w:r>
      <w:r>
        <w:rPr>
          <w:rtl w:val="0"/>
          <w:lang w:val="ru-RU"/>
        </w:rPr>
        <w:t>.</w:t>
      </w:r>
    </w:p>
    <w:p>
      <w:pPr>
        <w:pStyle w:val="Body Text 2"/>
        <w:numPr>
          <w:ilvl w:val="0"/>
          <w:numId w:val="30"/>
        </w:numPr>
        <w:bidi w:val="0"/>
        <w:spacing w:after="0" w:line="360" w:lineRule="exact"/>
        <w:ind w:right="0"/>
        <w:jc w:val="both"/>
        <w:rPr>
          <w:rtl w:val="0"/>
          <w:lang w:val="ru-RU"/>
        </w:rPr>
      </w:pPr>
      <w:r>
        <w:rPr>
          <w:rStyle w:val="page number"/>
          <w:rtl w:val="0"/>
          <w:lang w:val="ru-RU"/>
        </w:rPr>
        <w:t>Провести инсталляцию продукта</w:t>
      </w:r>
      <w:r>
        <w:rPr>
          <w:rStyle w:val="page number"/>
          <w:rtl w:val="0"/>
          <w:lang w:val="ru-RU"/>
        </w:rPr>
        <w:t xml:space="preserve">, </w:t>
      </w:r>
      <w:r>
        <w:rPr>
          <w:rStyle w:val="page number"/>
          <w:rtl w:val="0"/>
          <w:lang w:val="ru-RU"/>
        </w:rPr>
        <w:t>конфигурирование компонент</w:t>
      </w:r>
      <w:r>
        <w:rPr>
          <w:rStyle w:val="page number"/>
          <w:rtl w:val="0"/>
          <w:lang w:val="ru-RU"/>
        </w:rPr>
        <w:t xml:space="preserve">, </w:t>
      </w:r>
      <w:r>
        <w:rPr>
          <w:rStyle w:val="page number"/>
          <w:rtl w:val="0"/>
          <w:lang w:val="ru-RU"/>
        </w:rPr>
        <w:t>настройка окружения</w:t>
      </w:r>
      <w:r>
        <w:rPr>
          <w:rStyle w:val="page number"/>
          <w:rtl w:val="0"/>
          <w:lang w:val="ru-RU"/>
        </w:rPr>
        <w:t xml:space="preserve">. </w:t>
      </w:r>
    </w:p>
    <w:p>
      <w:pPr>
        <w:pStyle w:val="Body Text 2"/>
        <w:numPr>
          <w:ilvl w:val="0"/>
          <w:numId w:val="30"/>
        </w:numPr>
        <w:bidi w:val="0"/>
        <w:spacing w:after="0" w:line="360" w:lineRule="exact"/>
        <w:ind w:right="0"/>
        <w:jc w:val="both"/>
        <w:rPr>
          <w:rtl w:val="0"/>
          <w:lang w:val="ru-RU"/>
        </w:rPr>
      </w:pPr>
      <w:r>
        <w:rPr>
          <w:rStyle w:val="page number"/>
          <w:rtl w:val="0"/>
          <w:lang w:val="ru-RU"/>
        </w:rPr>
        <w:t>Изучить дополнительные возможности конфигурации продукта</w:t>
      </w:r>
      <w:r>
        <w:rPr>
          <w:rStyle w:val="page number"/>
          <w:rtl w:val="0"/>
          <w:lang w:val="ru-RU"/>
        </w:rPr>
        <w:t>.</w:t>
      </w:r>
    </w:p>
    <w:p>
      <w:pPr>
        <w:pStyle w:val="Body Text 2"/>
        <w:numPr>
          <w:ilvl w:val="0"/>
          <w:numId w:val="30"/>
        </w:numPr>
        <w:bidi w:val="0"/>
        <w:spacing w:after="0" w:line="360" w:lineRule="exact"/>
        <w:ind w:right="0"/>
        <w:jc w:val="both"/>
        <w:rPr>
          <w:rtl w:val="0"/>
          <w:lang w:val="ru-RU"/>
        </w:rPr>
      </w:pPr>
      <w:r>
        <w:rPr>
          <w:rStyle w:val="page number"/>
          <w:rtl w:val="0"/>
          <w:lang w:val="ru-RU"/>
        </w:rPr>
        <w:t>Протестировать работу учебного стенда</w:t>
      </w:r>
      <w:r>
        <w:rPr>
          <w:rStyle w:val="page number"/>
          <w:rtl w:val="0"/>
          <w:lang w:val="ru-RU"/>
        </w:rPr>
        <w:t>.</w:t>
      </w:r>
    </w:p>
    <w:p>
      <w:pPr>
        <w:pStyle w:val="Body Text 2"/>
        <w:numPr>
          <w:ilvl w:val="0"/>
          <w:numId w:val="30"/>
        </w:numPr>
        <w:bidi w:val="0"/>
        <w:spacing w:after="0" w:line="360" w:lineRule="exact"/>
        <w:ind w:right="0"/>
        <w:jc w:val="both"/>
        <w:rPr>
          <w:rtl w:val="0"/>
          <w:lang w:val="ru-RU"/>
        </w:rPr>
      </w:pPr>
      <w:r>
        <w:rPr>
          <w:rStyle w:val="page number"/>
          <w:rtl w:val="0"/>
          <w:lang w:val="ru-RU"/>
        </w:rPr>
        <w:t>Внедрить разработку в работу факультета математики и информатики</w:t>
      </w:r>
      <w:r>
        <w:rPr>
          <w:rStyle w:val="page number"/>
          <w:rtl w:val="0"/>
          <w:lang w:val="ru-RU"/>
        </w:rPr>
        <w:t>.</w:t>
      </w:r>
    </w:p>
    <w:p>
      <w:pPr>
        <w:pStyle w:val="Normal.0"/>
        <w:jc w:val="both"/>
        <w:rPr>
          <w:rStyle w:val="page number"/>
        </w:rPr>
      </w:pPr>
      <w:r>
        <w:rPr>
          <w:rStyle w:val="page number"/>
          <w:rtl w:val="0"/>
          <w:lang w:val="ru-RU"/>
        </w:rPr>
        <w:t>Работа выполняется в рамках реализации договора о международном сотрудничестве между ГрГУ им</w:t>
      </w:r>
      <w:r>
        <w:rPr>
          <w:rStyle w:val="page number"/>
          <w:rtl w:val="0"/>
          <w:lang w:val="ru-RU"/>
        </w:rPr>
        <w:t>.</w:t>
      </w:r>
      <w:r>
        <w:rPr>
          <w:rStyle w:val="page number"/>
          <w:rtl w:val="0"/>
          <w:lang w:val="ru-RU"/>
        </w:rPr>
        <w:t>Я</w:t>
      </w:r>
      <w:r>
        <w:rPr>
          <w:rStyle w:val="page number"/>
          <w:rtl w:val="0"/>
          <w:lang w:val="ru-RU"/>
        </w:rPr>
        <w:t>.</w:t>
      </w:r>
      <w:r>
        <w:rPr>
          <w:rStyle w:val="page number"/>
          <w:rtl w:val="0"/>
          <w:lang w:val="ru-RU"/>
        </w:rPr>
        <w:t xml:space="preserve">Купалы и ЗАО «ИнфоВотч» </w:t>
      </w:r>
      <w:r>
        <w:rPr>
          <w:rStyle w:val="page number"/>
          <w:rtl w:val="0"/>
          <w:lang w:val="ru-RU"/>
        </w:rPr>
        <w:t>(</w:t>
      </w:r>
      <w:r>
        <w:rPr>
          <w:rStyle w:val="page number"/>
          <w:rtl w:val="0"/>
          <w:lang w:val="ru-RU"/>
        </w:rPr>
        <w:t>Российская Федерация</w:t>
      </w:r>
      <w:r>
        <w:rPr>
          <w:rStyle w:val="page number"/>
          <w:rtl w:val="0"/>
          <w:lang w:val="ru-RU"/>
        </w:rPr>
        <w:t xml:space="preserve">) </w:t>
      </w:r>
      <w:r>
        <w:rPr>
          <w:rStyle w:val="page number"/>
          <w:rtl w:val="0"/>
          <w:lang w:val="ru-RU"/>
        </w:rPr>
        <w:t>№ </w:t>
      </w:r>
      <w:r>
        <w:rPr>
          <w:rStyle w:val="page number"/>
          <w:rtl w:val="0"/>
          <w:lang w:val="ru-RU"/>
        </w:rPr>
        <w:t>244</w:t>
      </w:r>
      <w:r>
        <w:rPr>
          <w:rStyle w:val="page number"/>
          <w:rtl w:val="0"/>
          <w:lang w:val="ru-RU"/>
        </w:rPr>
        <w:t>ИВ</w:t>
      </w:r>
      <w:r>
        <w:rPr>
          <w:rStyle w:val="page number"/>
          <w:rtl w:val="0"/>
          <w:lang w:val="ru-RU"/>
        </w:rPr>
        <w:t xml:space="preserve">/2013 </w:t>
      </w:r>
      <w:r>
        <w:rPr>
          <w:rStyle w:val="page number"/>
          <w:rtl w:val="0"/>
          <w:lang w:val="ru-RU"/>
        </w:rPr>
        <w:t xml:space="preserve">от </w:t>
      </w:r>
      <w:r>
        <w:rPr>
          <w:rStyle w:val="page number"/>
          <w:rtl w:val="0"/>
          <w:lang w:val="ru-RU"/>
        </w:rPr>
        <w:t xml:space="preserve">04.01.2014 </w:t>
      </w:r>
      <w:r>
        <w:rPr>
          <w:rStyle w:val="page number"/>
          <w:rtl w:val="0"/>
          <w:lang w:val="ru-RU"/>
        </w:rPr>
        <w:t>г</w:t>
      </w:r>
      <w:r>
        <w:rPr>
          <w:rStyle w:val="page number"/>
          <w:rtl w:val="0"/>
          <w:lang w:val="ru-RU"/>
        </w:rPr>
        <w:t>.</w:t>
      </w:r>
    </w:p>
    <w:p>
      <w:pPr>
        <w:pStyle w:val="Normal.0"/>
        <w:spacing w:after="200" w:line="276" w:lineRule="auto"/>
        <w:ind w:firstLine="0"/>
      </w:pPr>
      <w:r>
        <w:rPr>
          <w:rFonts w:ascii="Arial Unicode MS" w:cs="Arial Unicode MS" w:hAnsi="Arial Unicode MS" w:eastAsia="Arial Unicode MS"/>
          <w:b w:val="0"/>
          <w:bCs w:val="0"/>
          <w:i w:val="0"/>
          <w:iCs w:val="0"/>
        </w:rPr>
        <w:br w:type="page"/>
      </w:r>
    </w:p>
    <w:p>
      <w:pPr>
        <w:pStyle w:val="heading 1"/>
        <w:tabs>
          <w:tab w:val="clear" w:pos="432"/>
        </w:tabs>
        <w:spacing w:before="0" w:after="0" w:line="360" w:lineRule="exact"/>
        <w:ind w:left="0" w:firstLine="0"/>
        <w:jc w:val="center"/>
        <w:rPr>
          <w:rFonts w:ascii="Times New Roman" w:cs="Times New Roman" w:hAnsi="Times New Roman" w:eastAsia="Times New Roman"/>
          <w:sz w:val="32"/>
          <w:szCs w:val="32"/>
        </w:rPr>
      </w:pPr>
      <w:bookmarkStart w:name="_Toc1" w:id="2"/>
      <w:r>
        <w:rPr>
          <w:rFonts w:ascii="Times New Roman" w:cs="Times New Roman" w:hAnsi="Times New Roman" w:eastAsia="Times New Roman"/>
          <w:sz w:val="32"/>
          <w:szCs w:val="32"/>
          <w:lang w:val="ru-RU"/>
        </w:rPr>
        <mc:AlternateContent>
          <mc:Choice Requires="wps">
            <w:drawing xmlns:a="http://schemas.openxmlformats.org/drawingml/2006/main">
              <wp:anchor distT="0" distB="0" distL="0" distR="0" simplePos="0" relativeHeight="251672576" behindDoc="0" locked="0" layoutInCell="1" allowOverlap="1">
                <wp:simplePos x="0" y="0"/>
                <wp:positionH relativeFrom="column">
                  <wp:posOffset>4385310</wp:posOffset>
                </wp:positionH>
                <wp:positionV relativeFrom="line">
                  <wp:posOffset>213359</wp:posOffset>
                </wp:positionV>
                <wp:extent cx="1529080" cy="307286"/>
                <wp:effectExtent l="0" t="0" r="0" b="0"/>
                <wp:wrapNone/>
                <wp:docPr id="1073741843" name="officeArt object" descr="Надпись 2"/>
                <wp:cNvGraphicFramePr/>
                <a:graphic xmlns:a="http://schemas.openxmlformats.org/drawingml/2006/main">
                  <a:graphicData uri="http://schemas.microsoft.com/office/word/2010/wordprocessingShape">
                    <wps:wsp>
                      <wps:cNvSpPr txBox="1"/>
                      <wps:spPr>
                        <a:xfrm>
                          <a:off x="0" y="0"/>
                          <a:ext cx="1529080" cy="307286"/>
                        </a:xfrm>
                        <a:prstGeom prst="rect">
                          <a:avLst/>
                        </a:prstGeom>
                        <a:noFill/>
                        <a:ln w="12700" cap="flat">
                          <a:noFill/>
                          <a:miter lim="400000"/>
                        </a:ln>
                        <a:effectLst/>
                      </wps:spPr>
                      <wps:txb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en-US"/>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по центру</w:t>
                            </w:r>
                          </w:p>
                        </w:txbxContent>
                      </wps:txbx>
                      <wps:bodyPr wrap="square" lIns="45719" tIns="45719" rIns="45719" bIns="45719" numCol="1" anchor="t">
                        <a:noAutofit/>
                      </wps:bodyPr>
                    </wps:wsp>
                  </a:graphicData>
                </a:graphic>
              </wp:anchor>
            </w:drawing>
          </mc:Choice>
          <mc:Fallback>
            <w:pict>
              <v:shape id="_x0000_s1044" type="#_x0000_t202" style="visibility:visible;position:absolute;margin-left:345.3pt;margin-top:16.8pt;width:120.4pt;height:24.2pt;z-index:251672576;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en-US"/>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по центру</w:t>
                      </w:r>
                    </w:p>
                  </w:txbxContent>
                </v:textbox>
                <w10:wrap type="none" side="bothSides" anchorx="text"/>
              </v:shape>
            </w:pict>
          </mc:Fallback>
        </mc:AlternateContent>
      </w:r>
      <w:r>
        <w:rPr>
          <w:rFonts w:ascii="Times New Roman" w:cs="Times New Roman" w:hAnsi="Times New Roman" w:eastAsia="Times New Roman"/>
          <w:outline w:val="0"/>
          <w:color w:val="ff0000"/>
          <w:sz w:val="32"/>
          <w:szCs w:val="32"/>
          <w:u w:color="ff0000"/>
          <w:lang w:val="ru-RU"/>
          <w14:textFill>
            <w14:solidFill>
              <w14:srgbClr w14:val="FF0000"/>
            </w14:solidFill>
          </w14:textFill>
        </w:rPr>
        <mc:AlternateContent>
          <mc:Choice Requires="wps">
            <w:drawing xmlns:a="http://schemas.openxmlformats.org/drawingml/2006/main">
              <wp:anchor distT="0" distB="0" distL="0" distR="0" simplePos="0" relativeHeight="251665408" behindDoc="0" locked="0" layoutInCell="1" allowOverlap="1">
                <wp:simplePos x="0" y="0"/>
                <wp:positionH relativeFrom="column">
                  <wp:posOffset>-927735</wp:posOffset>
                </wp:positionH>
                <wp:positionV relativeFrom="line">
                  <wp:posOffset>-520065</wp:posOffset>
                </wp:positionV>
                <wp:extent cx="6940550" cy="390525"/>
                <wp:effectExtent l="0" t="0" r="0" b="0"/>
                <wp:wrapNone/>
                <wp:docPr id="1073741844" name="officeArt object" descr="Надпись 2"/>
                <wp:cNvGraphicFramePr/>
                <a:graphic xmlns:a="http://schemas.openxmlformats.org/drawingml/2006/main">
                  <a:graphicData uri="http://schemas.microsoft.com/office/word/2010/wordprocessingShape">
                    <wps:wsp>
                      <wps:cNvSpPr txBox="1"/>
                      <wps:spPr>
                        <a:xfrm>
                          <a:off x="0" y="0"/>
                          <a:ext cx="6940550" cy="390525"/>
                        </a:xfrm>
                        <a:prstGeom prst="rect">
                          <a:avLst/>
                        </a:prstGeom>
                        <a:solidFill>
                          <a:srgbClr val="FFFFFF"/>
                        </a:solidFill>
                        <a:ln w="9525" cap="flat">
                          <a:solidFill>
                            <a:srgbClr val="FFFFFF"/>
                          </a:solidFill>
                          <a:prstDash val="solid"/>
                          <a:miter lim="800000"/>
                        </a:ln>
                        <a:effectLst/>
                      </wps:spPr>
                      <wps:txbx>
                        <w:txbxContent>
                          <w:p>
                            <w:pPr>
                              <w:pStyle w:val="Normal.0"/>
                              <w:widowControl w:val="0"/>
                              <w:ind w:firstLine="0"/>
                              <w:jc w:val="right"/>
                              <w:outlineLvl w:val="0"/>
                            </w:pPr>
                            <w:r>
                              <w:rPr>
                                <w:i w:val="1"/>
                                <w:iCs w:val="1"/>
                                <w:outline w:val="0"/>
                                <w:color w:val="ff0000"/>
                                <w:sz w:val="24"/>
                                <w:szCs w:val="24"/>
                                <w:u w:color="ff0000"/>
                                <w:rtl w:val="0"/>
                                <w:lang w:val="ru-RU"/>
                                <w14:textFill>
                                  <w14:solidFill>
                                    <w14:srgbClr w14:val="FF0000"/>
                                  </w14:solidFill>
                                </w14:textFill>
                              </w:rPr>
                              <w:t xml:space="preserve">Внимание </w:t>
                            </w:r>
                            <w:r>
                              <w:rPr>
                                <w:b w:val="1"/>
                                <w:bCs w:val="1"/>
                                <w:i w:val="1"/>
                                <w:iCs w:val="1"/>
                                <w:caps w:val="1"/>
                                <w:outline w:val="0"/>
                                <w:color w:val="ff0000"/>
                                <w:sz w:val="24"/>
                                <w:szCs w:val="24"/>
                                <w:u w:color="ff0000"/>
                                <w:rtl w:val="0"/>
                                <w:lang w:val="ru-RU"/>
                                <w14:textFill>
                                  <w14:solidFill>
                                    <w14:srgbClr w14:val="FF0000"/>
                                  </w14:solidFill>
                                </w14:textFill>
                              </w:rPr>
                              <w:t>!!!</w:t>
                            </w:r>
                            <w:r>
                              <w:rPr>
                                <w:i w:val="1"/>
                                <w:iCs w:val="1"/>
                                <w:caps w:val="1"/>
                                <w:outline w:val="0"/>
                                <w:color w:val="ff0000"/>
                                <w:sz w:val="24"/>
                                <w:szCs w:val="24"/>
                                <w:u w:color="ff0000"/>
                                <w:rtl w:val="0"/>
                                <w:lang w:val="ru-RU"/>
                                <w14:textFill>
                                  <w14:solidFill>
                                    <w14:srgbClr w14:val="FF0000"/>
                                  </w14:solidFill>
                                </w14:textFill>
                              </w:rPr>
                              <w:t>Н</w:t>
                            </w:r>
                            <w:r>
                              <w:rPr>
                                <w:i w:val="1"/>
                                <w:iCs w:val="1"/>
                                <w:outline w:val="0"/>
                                <w:color w:val="ff0000"/>
                                <w:sz w:val="24"/>
                                <w:szCs w:val="24"/>
                                <w:u w:color="ff0000"/>
                                <w:rtl w:val="0"/>
                                <w:lang w:val="ru-RU"/>
                                <w14:textFill>
                                  <w14:solidFill>
                                    <w14:srgbClr w14:val="FF0000"/>
                                  </w14:solidFill>
                                </w14:textFill>
                              </w:rPr>
                              <w:t>азвание главы шрифт №</w:t>
                            </w:r>
                            <w:r>
                              <w:rPr>
                                <w:i w:val="1"/>
                                <w:iCs w:val="1"/>
                                <w:outline w:val="0"/>
                                <w:color w:val="ff0000"/>
                                <w:sz w:val="24"/>
                                <w:szCs w:val="24"/>
                                <w:u w:color="ff0000"/>
                                <w:rtl w:val="0"/>
                                <w:lang w:val="ru-RU"/>
                                <w14:textFill>
                                  <w14:solidFill>
                                    <w14:srgbClr w14:val="FF0000"/>
                                  </w14:solidFill>
                                </w14:textFill>
                              </w:rPr>
                              <w:t xml:space="preserve">16, </w:t>
                            </w:r>
                            <w:r>
                              <w:rPr>
                                <w:i w:val="1"/>
                                <w:iCs w:val="1"/>
                                <w:outline w:val="0"/>
                                <w:color w:val="ff0000"/>
                                <w:sz w:val="24"/>
                                <w:szCs w:val="24"/>
                                <w:u w:color="ff0000"/>
                                <w:rtl w:val="0"/>
                                <w:lang w:val="ru-RU"/>
                                <w14:textFill>
                                  <w14:solidFill>
                                    <w14:srgbClr w14:val="FF0000"/>
                                  </w14:solidFill>
                                </w14:textFill>
                              </w:rPr>
                              <w:t>а  параграфа шрифт №</w:t>
                            </w:r>
                            <w:r>
                              <w:rPr>
                                <w:i w:val="1"/>
                                <w:iCs w:val="1"/>
                                <w:outline w:val="0"/>
                                <w:color w:val="ff0000"/>
                                <w:sz w:val="24"/>
                                <w:szCs w:val="24"/>
                                <w:u w:color="ff0000"/>
                                <w:rtl w:val="0"/>
                                <w:lang w:val="ru-RU"/>
                                <w14:textFill>
                                  <w14:solidFill>
                                    <w14:srgbClr w14:val="FF0000"/>
                                  </w14:solidFill>
                                </w14:textFill>
                              </w:rPr>
                              <w:t xml:space="preserve">14. </w:t>
                            </w:r>
                            <w:r>
                              <w:rPr>
                                <w:i w:val="1"/>
                                <w:iCs w:val="1"/>
                                <w:outline w:val="0"/>
                                <w:color w:val="ff0000"/>
                                <w:sz w:val="24"/>
                                <w:szCs w:val="24"/>
                                <w:u w:color="ff0000"/>
                                <w:rtl w:val="0"/>
                                <w:lang w:val="ru-RU"/>
                                <w14:textFill>
                                  <w14:solidFill>
                                    <w14:srgbClr w14:val="FF0000"/>
                                  </w14:solidFill>
                                </w14:textFill>
                              </w:rPr>
                              <w:t xml:space="preserve">Полужирный </w:t>
                            </w:r>
                            <w:r>
                              <w:rPr>
                                <w:i w:val="1"/>
                                <w:iCs w:val="1"/>
                                <w:outline w:val="0"/>
                                <w:color w:val="ff0000"/>
                                <w:sz w:val="20"/>
                                <w:szCs w:val="20"/>
                                <w:u w:color="ff0000"/>
                                <w:rtl w:val="0"/>
                                <w:lang w:val="ru-RU"/>
                                <w14:textFill>
                                  <w14:solidFill>
                                    <w14:srgbClr w14:val="FF0000"/>
                                  </w14:solidFill>
                                </w14:textFill>
                              </w:rPr>
                              <w:t xml:space="preserve"> </w:t>
                              <w:tab/>
                            </w: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7</w:t>
                            </w:r>
                          </w:p>
                        </w:txbxContent>
                      </wps:txbx>
                      <wps:bodyPr wrap="square" lIns="45719" tIns="45719" rIns="45719" bIns="45719" numCol="1" anchor="t">
                        <a:noAutofit/>
                      </wps:bodyPr>
                    </wps:wsp>
                  </a:graphicData>
                </a:graphic>
              </wp:anchor>
            </w:drawing>
          </mc:Choice>
          <mc:Fallback>
            <w:pict>
              <v:shape id="_x0000_s1045" type="#_x0000_t202" style="visibility:visible;position:absolute;margin-left:-73.1pt;margin-top:-41.0pt;width:546.5pt;height:30.8pt;z-index:251665408;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widowControl w:val="0"/>
                        <w:ind w:firstLine="0"/>
                        <w:jc w:val="right"/>
                        <w:outlineLvl w:val="0"/>
                      </w:pPr>
                      <w:r>
                        <w:rPr>
                          <w:i w:val="1"/>
                          <w:iCs w:val="1"/>
                          <w:outline w:val="0"/>
                          <w:color w:val="ff0000"/>
                          <w:sz w:val="24"/>
                          <w:szCs w:val="24"/>
                          <w:u w:color="ff0000"/>
                          <w:rtl w:val="0"/>
                          <w:lang w:val="ru-RU"/>
                          <w14:textFill>
                            <w14:solidFill>
                              <w14:srgbClr w14:val="FF0000"/>
                            </w14:solidFill>
                          </w14:textFill>
                        </w:rPr>
                        <w:t xml:space="preserve">Внимание </w:t>
                      </w:r>
                      <w:r>
                        <w:rPr>
                          <w:b w:val="1"/>
                          <w:bCs w:val="1"/>
                          <w:i w:val="1"/>
                          <w:iCs w:val="1"/>
                          <w:caps w:val="1"/>
                          <w:outline w:val="0"/>
                          <w:color w:val="ff0000"/>
                          <w:sz w:val="24"/>
                          <w:szCs w:val="24"/>
                          <w:u w:color="ff0000"/>
                          <w:rtl w:val="0"/>
                          <w:lang w:val="ru-RU"/>
                          <w14:textFill>
                            <w14:solidFill>
                              <w14:srgbClr w14:val="FF0000"/>
                            </w14:solidFill>
                          </w14:textFill>
                        </w:rPr>
                        <w:t>!!!</w:t>
                      </w:r>
                      <w:r>
                        <w:rPr>
                          <w:i w:val="1"/>
                          <w:iCs w:val="1"/>
                          <w:caps w:val="1"/>
                          <w:outline w:val="0"/>
                          <w:color w:val="ff0000"/>
                          <w:sz w:val="24"/>
                          <w:szCs w:val="24"/>
                          <w:u w:color="ff0000"/>
                          <w:rtl w:val="0"/>
                          <w:lang w:val="ru-RU"/>
                          <w14:textFill>
                            <w14:solidFill>
                              <w14:srgbClr w14:val="FF0000"/>
                            </w14:solidFill>
                          </w14:textFill>
                        </w:rPr>
                        <w:t>Н</w:t>
                      </w:r>
                      <w:r>
                        <w:rPr>
                          <w:i w:val="1"/>
                          <w:iCs w:val="1"/>
                          <w:outline w:val="0"/>
                          <w:color w:val="ff0000"/>
                          <w:sz w:val="24"/>
                          <w:szCs w:val="24"/>
                          <w:u w:color="ff0000"/>
                          <w:rtl w:val="0"/>
                          <w:lang w:val="ru-RU"/>
                          <w14:textFill>
                            <w14:solidFill>
                              <w14:srgbClr w14:val="FF0000"/>
                            </w14:solidFill>
                          </w14:textFill>
                        </w:rPr>
                        <w:t>азвание главы шрифт №</w:t>
                      </w:r>
                      <w:r>
                        <w:rPr>
                          <w:i w:val="1"/>
                          <w:iCs w:val="1"/>
                          <w:outline w:val="0"/>
                          <w:color w:val="ff0000"/>
                          <w:sz w:val="24"/>
                          <w:szCs w:val="24"/>
                          <w:u w:color="ff0000"/>
                          <w:rtl w:val="0"/>
                          <w:lang w:val="ru-RU"/>
                          <w14:textFill>
                            <w14:solidFill>
                              <w14:srgbClr w14:val="FF0000"/>
                            </w14:solidFill>
                          </w14:textFill>
                        </w:rPr>
                        <w:t xml:space="preserve">16, </w:t>
                      </w:r>
                      <w:r>
                        <w:rPr>
                          <w:i w:val="1"/>
                          <w:iCs w:val="1"/>
                          <w:outline w:val="0"/>
                          <w:color w:val="ff0000"/>
                          <w:sz w:val="24"/>
                          <w:szCs w:val="24"/>
                          <w:u w:color="ff0000"/>
                          <w:rtl w:val="0"/>
                          <w:lang w:val="ru-RU"/>
                          <w14:textFill>
                            <w14:solidFill>
                              <w14:srgbClr w14:val="FF0000"/>
                            </w14:solidFill>
                          </w14:textFill>
                        </w:rPr>
                        <w:t>а  параграфа шрифт №</w:t>
                      </w:r>
                      <w:r>
                        <w:rPr>
                          <w:i w:val="1"/>
                          <w:iCs w:val="1"/>
                          <w:outline w:val="0"/>
                          <w:color w:val="ff0000"/>
                          <w:sz w:val="24"/>
                          <w:szCs w:val="24"/>
                          <w:u w:color="ff0000"/>
                          <w:rtl w:val="0"/>
                          <w:lang w:val="ru-RU"/>
                          <w14:textFill>
                            <w14:solidFill>
                              <w14:srgbClr w14:val="FF0000"/>
                            </w14:solidFill>
                          </w14:textFill>
                        </w:rPr>
                        <w:t xml:space="preserve">14. </w:t>
                      </w:r>
                      <w:r>
                        <w:rPr>
                          <w:i w:val="1"/>
                          <w:iCs w:val="1"/>
                          <w:outline w:val="0"/>
                          <w:color w:val="ff0000"/>
                          <w:sz w:val="24"/>
                          <w:szCs w:val="24"/>
                          <w:u w:color="ff0000"/>
                          <w:rtl w:val="0"/>
                          <w:lang w:val="ru-RU"/>
                          <w14:textFill>
                            <w14:solidFill>
                              <w14:srgbClr w14:val="FF0000"/>
                            </w14:solidFill>
                          </w14:textFill>
                        </w:rPr>
                        <w:t xml:space="preserve">Полужирный </w:t>
                      </w:r>
                      <w:r>
                        <w:rPr>
                          <w:i w:val="1"/>
                          <w:iCs w:val="1"/>
                          <w:outline w:val="0"/>
                          <w:color w:val="ff0000"/>
                          <w:sz w:val="20"/>
                          <w:szCs w:val="20"/>
                          <w:u w:color="ff0000"/>
                          <w:rtl w:val="0"/>
                          <w:lang w:val="ru-RU"/>
                          <w14:textFill>
                            <w14:solidFill>
                              <w14:srgbClr w14:val="FF0000"/>
                            </w14:solidFill>
                          </w14:textFill>
                        </w:rPr>
                        <w:t xml:space="preserve"> </w:t>
                        <w:tab/>
                      </w: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7</w:t>
                      </w:r>
                    </w:p>
                  </w:txbxContent>
                </v:textbox>
                <w10:wrap type="none" side="bothSides" anchorx="text"/>
              </v:shape>
            </w:pict>
          </mc:Fallback>
        </mc:AlternateContent>
      </w:r>
      <w:r>
        <w:rPr>
          <w:outline w:val="0"/>
          <w:color w:val="ff0000"/>
          <w:u w:color="ff0000"/>
          <w:lang w:val="ru-RU"/>
          <w14:textFill>
            <w14:solidFill>
              <w14:srgbClr w14:val="FF0000"/>
            </w14:solidFill>
          </w14:textFill>
        </w:rPr>
        <mc:AlternateContent>
          <mc:Choice Requires="wps">
            <w:drawing xmlns:a="http://schemas.openxmlformats.org/drawingml/2006/main">
              <wp:anchor distT="0" distB="0" distL="0" distR="0" simplePos="0" relativeHeight="251669504" behindDoc="0" locked="0" layoutInCell="1" allowOverlap="1">
                <wp:simplePos x="0" y="0"/>
                <wp:positionH relativeFrom="column">
                  <wp:posOffset>305750</wp:posOffset>
                </wp:positionH>
                <wp:positionV relativeFrom="line">
                  <wp:posOffset>441959</wp:posOffset>
                </wp:positionV>
                <wp:extent cx="1" cy="371476"/>
                <wp:effectExtent l="0" t="0" r="0" b="0"/>
                <wp:wrapNone/>
                <wp:docPr id="1073741845" name="officeArt object" descr="Прямая со стрелкой 9"/>
                <wp:cNvGraphicFramePr/>
                <a:graphic xmlns:a="http://schemas.openxmlformats.org/drawingml/2006/main">
                  <a:graphicData uri="http://schemas.microsoft.com/office/word/2010/wordprocessingShape">
                    <wps:wsp>
                      <wps:cNvSpPr/>
                      <wps:spPr>
                        <a:xfrm flipH="1">
                          <a:off x="0" y="0"/>
                          <a:ext cx="1" cy="3714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46" style="visibility:visible;position:absolute;margin-left:24.1pt;margin-top:34.8pt;width:0.0pt;height:29.2pt;z-index:251669504;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rFonts w:ascii="Times New Roman" w:hAnsi="Times New Roman"/>
          <w:sz w:val="32"/>
          <w:szCs w:val="32"/>
          <w:rtl w:val="0"/>
          <w:lang w:val="ru-RU"/>
        </w:rPr>
        <w:t xml:space="preserve">2 </w:t>
      </w:r>
      <w:r>
        <w:rPr>
          <w:rFonts w:ascii="Times New Roman" w:hAnsi="Times New Roman" w:hint="default"/>
          <w:sz w:val="32"/>
          <w:szCs w:val="32"/>
          <w:rtl w:val="0"/>
          <w:lang w:val="ru-RU"/>
        </w:rPr>
        <w:t xml:space="preserve">АРХИТЕКТУРА УЧЕБНОГО СТЕНДА </w:t>
      </w:r>
      <w:r>
        <w:rPr>
          <w:rFonts w:ascii="Times New Roman" w:hAnsi="Times New Roman"/>
          <w:sz w:val="32"/>
          <w:szCs w:val="32"/>
          <w:rtl w:val="0"/>
          <w:lang w:val="en-US"/>
        </w:rPr>
        <w:t>INFOWATCH</w:t>
      </w:r>
      <w:r>
        <w:rPr>
          <w:rFonts w:ascii="Times New Roman" w:hAnsi="Times New Roman"/>
          <w:sz w:val="32"/>
          <w:szCs w:val="32"/>
          <w:rtl w:val="0"/>
          <w:lang w:val="ru-RU"/>
        </w:rPr>
        <w:t xml:space="preserve"> </w:t>
      </w:r>
      <w:r>
        <w:rPr>
          <w:rFonts w:ascii="Times New Roman" w:hAnsi="Times New Roman"/>
          <w:sz w:val="32"/>
          <w:szCs w:val="32"/>
          <w:rtl w:val="0"/>
          <w:lang w:val="en-US"/>
        </w:rPr>
        <w:t>TRAFFIC</w:t>
      </w:r>
      <w:r>
        <w:rPr>
          <w:rFonts w:ascii="Times New Roman" w:hAnsi="Times New Roman"/>
          <w:sz w:val="32"/>
          <w:szCs w:val="32"/>
          <w:rtl w:val="0"/>
          <w:lang w:val="ru-RU"/>
        </w:rPr>
        <w:t xml:space="preserve"> </w:t>
      </w:r>
      <w:r>
        <w:rPr>
          <w:rFonts w:ascii="Times New Roman" w:hAnsi="Times New Roman"/>
          <w:sz w:val="32"/>
          <w:szCs w:val="32"/>
          <w:rtl w:val="0"/>
          <w:lang w:val="en-US"/>
        </w:rPr>
        <w:t>MONITOR</w:t>
      </w:r>
      <w:r>
        <w:rPr>
          <w:rFonts w:ascii="Times New Roman" w:hAnsi="Times New Roman"/>
          <w:sz w:val="32"/>
          <w:szCs w:val="32"/>
          <w:rtl w:val="0"/>
          <w:lang w:val="ru-RU"/>
        </w:rPr>
        <w:t xml:space="preserve"> 4.1</w:t>
      </w:r>
      <w:bookmarkEnd w:id="2"/>
    </w:p>
    <w:p>
      <w:pPr>
        <w:pStyle w:val="Normal.0"/>
        <w:spacing w:line="240" w:lineRule="exact"/>
        <w:rPr>
          <w:rStyle w:val="page number"/>
        </w:rPr>
      </w:pPr>
    </w:p>
    <w:p>
      <w:pPr>
        <w:pStyle w:val="Normal.0"/>
        <w:spacing w:line="240" w:lineRule="exact"/>
        <w:rPr>
          <w:rStyle w:val="page number"/>
        </w:rPr>
      </w:pPr>
      <w:r>
        <w:rPr>
          <w:outline w:val="0"/>
          <w:color w:val="ff0000"/>
          <w:sz w:val="32"/>
          <w:szCs w:val="32"/>
          <w:u w:color="ff0000"/>
          <w:lang w:val="ru-RU"/>
          <w14:textFill>
            <w14:solidFill>
              <w14:srgbClr w14:val="FF0000"/>
            </w14:solidFill>
          </w14:textFill>
        </w:rPr>
        <mc:AlternateContent>
          <mc:Choice Requires="wps">
            <w:drawing xmlns:a="http://schemas.openxmlformats.org/drawingml/2006/main">
              <wp:anchor distT="0" distB="0" distL="0" distR="0" simplePos="0" relativeHeight="251673600" behindDoc="0" locked="0" layoutInCell="1" allowOverlap="1">
                <wp:simplePos x="0" y="0"/>
                <wp:positionH relativeFrom="column">
                  <wp:posOffset>4385309</wp:posOffset>
                </wp:positionH>
                <wp:positionV relativeFrom="line">
                  <wp:posOffset>89534</wp:posOffset>
                </wp:positionV>
                <wp:extent cx="1927861" cy="535886"/>
                <wp:effectExtent l="0" t="0" r="0" b="0"/>
                <wp:wrapNone/>
                <wp:docPr id="1073741846" name="officeArt object" descr="Надпись 2"/>
                <wp:cNvGraphicFramePr/>
                <a:graphic xmlns:a="http://schemas.openxmlformats.org/drawingml/2006/main">
                  <a:graphicData uri="http://schemas.microsoft.com/office/word/2010/wordprocessingShape">
                    <wps:wsp>
                      <wps:cNvSpPr txBox="1"/>
                      <wps:spPr>
                        <a:xfrm>
                          <a:off x="0" y="0"/>
                          <a:ext cx="1927861" cy="535886"/>
                        </a:xfrm>
                        <a:prstGeom prst="rect">
                          <a:avLst/>
                        </a:prstGeom>
                        <a:noFill/>
                        <a:ln w="12700" cap="flat">
                          <a:noFill/>
                          <a:miter lim="400000"/>
                        </a:ln>
                        <a:effectLst/>
                      </wps:spPr>
                      <wps:txb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en-US"/>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выравнивание налево отступ </w:t>
                            </w:r>
                            <w:r>
                              <w:rPr>
                                <w:b w:val="1"/>
                                <w:bCs w:val="1"/>
                                <w:outline w:val="0"/>
                                <w:color w:val="7030a0"/>
                                <w:sz w:val="24"/>
                                <w:szCs w:val="24"/>
                                <w:u w:color="7030a0"/>
                                <w:rtl w:val="0"/>
                                <w:lang w:val="ru-RU"/>
                                <w14:textFill>
                                  <w14:solidFill>
                                    <w14:srgbClr w14:val="7030A0"/>
                                  </w14:solidFill>
                                </w14:textFill>
                              </w:rPr>
                              <w:t xml:space="preserve">1.25 </w:t>
                            </w:r>
                            <w:r>
                              <w:rPr>
                                <w:b w:val="1"/>
                                <w:bCs w:val="1"/>
                                <w:outline w:val="0"/>
                                <w:color w:val="7030a0"/>
                                <w:sz w:val="24"/>
                                <w:szCs w:val="24"/>
                                <w:u w:color="7030a0"/>
                                <w:rtl w:val="0"/>
                                <w:lang w:val="ru-RU"/>
                                <w14:textFill>
                                  <w14:solidFill>
                                    <w14:srgbClr w14:val="7030A0"/>
                                  </w14:solidFill>
                                </w14:textFill>
                              </w:rPr>
                              <w:t>см</w:t>
                            </w:r>
                          </w:p>
                        </w:txbxContent>
                      </wps:txbx>
                      <wps:bodyPr wrap="square" lIns="45719" tIns="45719" rIns="45719" bIns="45719" numCol="1" anchor="t">
                        <a:noAutofit/>
                      </wps:bodyPr>
                    </wps:wsp>
                  </a:graphicData>
                </a:graphic>
              </wp:anchor>
            </w:drawing>
          </mc:Choice>
          <mc:Fallback>
            <w:pict>
              <v:shape id="_x0000_s1047" type="#_x0000_t202" style="visibility:visible;position:absolute;margin-left:345.3pt;margin-top:7.0pt;width:151.8pt;height:42.2pt;z-index:251673600;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en-US"/>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выравнивание налево отступ </w:t>
                      </w:r>
                      <w:r>
                        <w:rPr>
                          <w:b w:val="1"/>
                          <w:bCs w:val="1"/>
                          <w:outline w:val="0"/>
                          <w:color w:val="7030a0"/>
                          <w:sz w:val="24"/>
                          <w:szCs w:val="24"/>
                          <w:u w:color="7030a0"/>
                          <w:rtl w:val="0"/>
                          <w:lang w:val="ru-RU"/>
                          <w14:textFill>
                            <w14:solidFill>
                              <w14:srgbClr w14:val="7030A0"/>
                            </w14:solidFill>
                          </w14:textFill>
                        </w:rPr>
                        <w:t xml:space="preserve">1.25 </w:t>
                      </w:r>
                      <w:r>
                        <w:rPr>
                          <w:b w:val="1"/>
                          <w:bCs w:val="1"/>
                          <w:outline w:val="0"/>
                          <w:color w:val="7030a0"/>
                          <w:sz w:val="24"/>
                          <w:szCs w:val="24"/>
                          <w:u w:color="7030a0"/>
                          <w:rtl w:val="0"/>
                          <w:lang w:val="ru-RU"/>
                          <w14:textFill>
                            <w14:solidFill>
                              <w14:srgbClr w14:val="7030A0"/>
                            </w14:solidFill>
                          </w14:textFill>
                        </w:rPr>
                        <w:t>см</w:t>
                      </w:r>
                    </w:p>
                  </w:txbxContent>
                </v:textbox>
                <w10:wrap type="none" side="bothSides" anchorx="text"/>
              </v:shape>
            </w:pict>
          </mc:Fallback>
        </mc:AlternateContent>
      </w: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12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heading 2"/>
        <w:spacing w:before="0" w:after="0" w:line="360" w:lineRule="exact"/>
        <w:ind w:left="0" w:firstLine="709"/>
        <w:jc w:val="both"/>
        <w:rPr>
          <w:rFonts w:ascii="Times New Roman" w:cs="Times New Roman" w:hAnsi="Times New Roman" w:eastAsia="Times New Roman"/>
          <w:i w:val="0"/>
          <w:iCs w:val="0"/>
          <w:sz w:val="28"/>
          <w:szCs w:val="28"/>
        </w:rPr>
      </w:pPr>
      <w:bookmarkStart w:name="_Toc2" w:id="3"/>
      <w:r>
        <w:rPr>
          <w:rStyle w:val="page number"/>
        </w:rPr>
        <mc:AlternateContent>
          <mc:Choice Requires="wps">
            <w:drawing xmlns:a="http://schemas.openxmlformats.org/drawingml/2006/main">
              <wp:anchor distT="0" distB="0" distL="0" distR="0" simplePos="0" relativeHeight="251670528" behindDoc="0" locked="0" layoutInCell="1" allowOverlap="1">
                <wp:simplePos x="0" y="0"/>
                <wp:positionH relativeFrom="column">
                  <wp:posOffset>305750</wp:posOffset>
                </wp:positionH>
                <wp:positionV relativeFrom="line">
                  <wp:posOffset>222884</wp:posOffset>
                </wp:positionV>
                <wp:extent cx="1" cy="457201"/>
                <wp:effectExtent l="0" t="0" r="0" b="0"/>
                <wp:wrapNone/>
                <wp:docPr id="1073741847" name="officeArt object" descr="Прямая со стрелкой 10"/>
                <wp:cNvGraphicFramePr/>
                <a:graphic xmlns:a="http://schemas.openxmlformats.org/drawingml/2006/main">
                  <a:graphicData uri="http://schemas.microsoft.com/office/word/2010/wordprocessingShape">
                    <wps:wsp>
                      <wps:cNvSpPr/>
                      <wps:spPr>
                        <a:xfrm flipH="1">
                          <a:off x="0" y="0"/>
                          <a:ext cx="1" cy="45720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48" style="visibility:visible;position:absolute;margin-left:24.1pt;margin-top:17.5pt;width:0.0pt;height:36.0pt;z-index:251670528;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rFonts w:ascii="Times New Roman" w:hAnsi="Times New Roman"/>
          <w:i w:val="0"/>
          <w:iCs w:val="0"/>
          <w:sz w:val="28"/>
          <w:szCs w:val="28"/>
          <w:rtl w:val="0"/>
          <w:lang w:val="ru-RU"/>
        </w:rPr>
        <w:t xml:space="preserve">2.1 </w:t>
      </w:r>
      <w:r>
        <w:rPr>
          <w:rFonts w:ascii="Times New Roman" w:hAnsi="Times New Roman" w:hint="default"/>
          <w:i w:val="0"/>
          <w:iCs w:val="0"/>
          <w:sz w:val="28"/>
          <w:szCs w:val="28"/>
          <w:rtl w:val="0"/>
          <w:lang w:val="ru-RU"/>
        </w:rPr>
        <w:t>Определение структуры учебного стенда</w:t>
      </w:r>
      <w:bookmarkEnd w:id="3"/>
    </w:p>
    <w:p>
      <w:pPr>
        <w:pStyle w:val="Normal.0"/>
        <w:rPr>
          <w:rStyle w:val="page number"/>
        </w:rPr>
      </w:pPr>
    </w:p>
    <w:p>
      <w:pPr>
        <w:pStyle w:val="Normal.0"/>
        <w:jc w:val="both"/>
        <w:rPr>
          <w:outline w:val="0"/>
          <w:color w:val="ff0000"/>
          <w:u w:color="ff0000"/>
          <w14:textFill>
            <w14:solidFill>
              <w14:srgbClr w14:val="FF0000"/>
            </w14:solidFill>
          </w14:textFill>
        </w:rPr>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 xml:space="preserve">Точно </w:t>
      </w:r>
      <w:r>
        <w:rPr>
          <w:b w:val="1"/>
          <w:bCs w:val="1"/>
          <w:i w:val="1"/>
          <w:iCs w:val="1"/>
          <w:outline w:val="0"/>
          <w:color w:val="ff0000"/>
          <w:sz w:val="24"/>
          <w:szCs w:val="24"/>
          <w:u w:color="ff0000"/>
          <w:rtl w:val="0"/>
          <w:lang w:val="ru-RU"/>
          <w14:textFill>
            <w14:solidFill>
              <w14:srgbClr w14:val="FF0000"/>
            </w14:solidFill>
          </w14:textFill>
        </w:rPr>
        <w:t xml:space="preserve">18 </w:t>
      </w:r>
      <w:r>
        <w:rPr>
          <w:b w:val="1"/>
          <w:bCs w:val="1"/>
          <w:i w:val="1"/>
          <w:iCs w:val="1"/>
          <w:outline w:val="0"/>
          <w:color w:val="ff0000"/>
          <w:sz w:val="24"/>
          <w:szCs w:val="24"/>
          <w:u w:color="ff0000"/>
          <w:rtl w:val="0"/>
          <w:lang w:val="ru-RU"/>
          <w14:textFill>
            <w14:solidFill>
              <w14:srgbClr w14:val="FF0000"/>
            </w14:solidFill>
          </w14:textFill>
        </w:rPr>
        <w:t>пт»</w:t>
      </w:r>
    </w:p>
    <w:p>
      <w:pPr>
        <w:pStyle w:val="Normal.0"/>
        <w:jc w:val="both"/>
        <w:rPr>
          <w:rStyle w:val="page number"/>
        </w:rPr>
      </w:pPr>
      <w:r>
        <w:rPr>
          <w:rStyle w:val="page number"/>
          <w:rtl w:val="0"/>
          <w:lang w:val="ru-RU"/>
        </w:rPr>
        <w:t>Учебный стенд был спроектирован и создан на базе лаборатории «Информационные технологии</w:t>
      </w:r>
      <w:r>
        <w:rPr>
          <w:rStyle w:val="page number"/>
          <w:rtl w:val="0"/>
          <w:lang w:val="ru-RU"/>
        </w:rPr>
        <w:t xml:space="preserve">: </w:t>
      </w:r>
      <w:r>
        <w:rPr>
          <w:rStyle w:val="page number"/>
          <w:rtl w:val="0"/>
          <w:lang w:val="ru-RU"/>
        </w:rPr>
        <w:t>управление и безопасность» кафедры системного программирования и компьютерной безопасности</w:t>
      </w:r>
      <w:r>
        <w:rPr>
          <w:rStyle w:val="page number"/>
          <w:rtl w:val="0"/>
          <w:lang w:val="ru-RU"/>
        </w:rPr>
        <w:t xml:space="preserve">. </w:t>
      </w:r>
    </w:p>
    <w:p>
      <w:pPr>
        <w:pStyle w:val="Normal.0"/>
        <w:jc w:val="both"/>
        <w:rPr>
          <w:rStyle w:val="page number"/>
        </w:rPr>
      </w:pPr>
      <w:r>
        <w:rPr>
          <w:outline w:val="0"/>
          <w:color w:val="ff0000"/>
          <w:u w:color="ff0000"/>
          <w:lang w:val="ru-RU"/>
          <w14:textFill>
            <w14:solidFill>
              <w14:srgbClr w14:val="FF0000"/>
            </w14:solidFill>
          </w14:textFill>
        </w:rPr>
        <mc:AlternateContent>
          <mc:Choice Requires="wps">
            <w:drawing xmlns:a="http://schemas.openxmlformats.org/drawingml/2006/main">
              <wp:anchor distT="0" distB="0" distL="0" distR="0" simplePos="0" relativeHeight="251695104" behindDoc="0" locked="0" layoutInCell="1" allowOverlap="1">
                <wp:simplePos x="0" y="0"/>
                <wp:positionH relativeFrom="column">
                  <wp:posOffset>353375</wp:posOffset>
                </wp:positionH>
                <wp:positionV relativeFrom="line">
                  <wp:posOffset>661035</wp:posOffset>
                </wp:positionV>
                <wp:extent cx="1" cy="247651"/>
                <wp:effectExtent l="0" t="0" r="0" b="0"/>
                <wp:wrapNone/>
                <wp:docPr id="1073741848" name="officeArt object" descr="Прямая со стрелкой 682"/>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49" style="visibility:visible;position:absolute;margin-left:27.8pt;margin-top:52.0pt;width:0.0pt;height:19.5pt;z-index:251695104;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rtl w:val="0"/>
          <w:lang w:val="ru-RU"/>
        </w:rPr>
        <w:t xml:space="preserve">По подготовленному пакету потребностей инженерами по внедрению компании </w:t>
      </w:r>
      <w:r>
        <w:rPr>
          <w:rtl w:val="0"/>
          <w:lang w:val="en-US"/>
        </w:rPr>
        <w:t>InfoWatch</w:t>
      </w:r>
      <w:r>
        <w:rPr>
          <w:rtl w:val="0"/>
          <w:lang w:val="ru-RU"/>
        </w:rPr>
        <w:t xml:space="preserve"> была предложена архитектура учебного стенда</w:t>
      </w:r>
      <w:r>
        <w:rPr>
          <w:rtl w:val="0"/>
          <w:lang w:val="ru-RU"/>
        </w:rPr>
        <w:t xml:space="preserve">, </w:t>
      </w:r>
      <w:r>
        <w:rPr>
          <w:rtl w:val="0"/>
          <w:lang w:val="ru-RU"/>
        </w:rPr>
        <w:t xml:space="preserve">учитывающая </w:t>
      </w:r>
      <w:r>
        <w:rPr>
          <w:rtl w:val="0"/>
          <w:lang w:val="en-US"/>
        </w:rPr>
        <w:t>IT</w:t>
      </w:r>
      <w:r>
        <w:rPr>
          <w:rtl w:val="0"/>
          <w:lang w:val="ru-RU"/>
        </w:rPr>
        <w:t>-</w:t>
      </w:r>
      <w:r>
        <w:rPr>
          <w:rtl w:val="0"/>
          <w:lang w:val="ru-RU"/>
        </w:rPr>
        <w:t xml:space="preserve">инфраструктуру факультета </w:t>
      </w:r>
      <w:r>
        <w:rPr>
          <w:rtl w:val="0"/>
          <w:lang w:val="ru-RU"/>
        </w:rPr>
        <w:t>(</w:t>
      </w:r>
      <w:r>
        <w:rPr>
          <w:rtl w:val="0"/>
          <w:lang w:val="ru-RU"/>
        </w:rPr>
        <w:t xml:space="preserve">представлена на рисунке </w:t>
      </w:r>
      <w:r>
        <w:rPr>
          <w:rtl w:val="0"/>
          <w:lang w:val="ru-RU"/>
        </w:rPr>
        <w:t>2.1).</w:t>
      </w:r>
    </w:p>
    <w:p>
      <w:pPr>
        <w:pStyle w:val="Normal.0"/>
        <w:spacing w:line="240" w:lineRule="exact"/>
        <w:jc w:val="both"/>
        <w:rPr>
          <w:rStyle w:val="page number"/>
        </w:rPr>
      </w:pPr>
      <w:r>
        <w:rPr>
          <w:sz w:val="32"/>
          <w:szCs w:val="32"/>
        </w:rPr>
        <mc:AlternateContent>
          <mc:Choice Requires="wps">
            <w:drawing xmlns:a="http://schemas.openxmlformats.org/drawingml/2006/main">
              <wp:anchor distT="0" distB="0" distL="0" distR="0" simplePos="0" relativeHeight="251674624" behindDoc="0" locked="0" layoutInCell="1" allowOverlap="1">
                <wp:simplePos x="0" y="0"/>
                <wp:positionH relativeFrom="column">
                  <wp:posOffset>632459</wp:posOffset>
                </wp:positionH>
                <wp:positionV relativeFrom="line">
                  <wp:posOffset>22860</wp:posOffset>
                </wp:positionV>
                <wp:extent cx="3718561" cy="247650"/>
                <wp:effectExtent l="0" t="0" r="0" b="0"/>
                <wp:wrapNone/>
                <wp:docPr id="1073741849" name="officeArt object" descr="Надпись 2"/>
                <wp:cNvGraphicFramePr/>
                <a:graphic xmlns:a="http://schemas.openxmlformats.org/drawingml/2006/main">
                  <a:graphicData uri="http://schemas.microsoft.com/office/word/2010/wordprocessingShape">
                    <wps:wsp>
                      <wps:cNvSpPr txBox="1"/>
                      <wps:spPr>
                        <a:xfrm>
                          <a:off x="0" y="0"/>
                          <a:ext cx="37185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50" type="#_x0000_t202" style="visibility:visible;position:absolute;margin-left:49.8pt;margin-top:1.8pt;width:292.8pt;height:19.5pt;z-index:251674624;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p>
    <w:p>
      <w:pPr>
        <w:pStyle w:val="Normal.0"/>
        <w:spacing w:line="240" w:lineRule="exact"/>
        <w:jc w:val="both"/>
        <w:rPr>
          <w:rStyle w:val="page number"/>
        </w:rPr>
      </w:pPr>
      <w:r>
        <w:rPr>
          <w:outline w:val="0"/>
          <w:color w:val="ff0000"/>
          <w:sz w:val="32"/>
          <w:szCs w:val="32"/>
          <w:u w:color="ff0000"/>
          <w14:textFill>
            <w14:solidFill>
              <w14:srgbClr w14:val="FF0000"/>
            </w14:solidFill>
          </w14:textFill>
        </w:rPr>
        <mc:AlternateContent>
          <mc:Choice Requires="wps">
            <w:drawing xmlns:a="http://schemas.openxmlformats.org/drawingml/2006/main">
              <wp:anchor distT="0" distB="0" distL="0" distR="0" simplePos="0" relativeHeight="251714560" behindDoc="0" locked="0" layoutInCell="1" allowOverlap="1">
                <wp:simplePos x="0" y="0"/>
                <wp:positionH relativeFrom="column">
                  <wp:posOffset>4699634</wp:posOffset>
                </wp:positionH>
                <wp:positionV relativeFrom="line">
                  <wp:posOffset>3561079</wp:posOffset>
                </wp:positionV>
                <wp:extent cx="1927861" cy="535886"/>
                <wp:effectExtent l="0" t="0" r="0" b="0"/>
                <wp:wrapNone/>
                <wp:docPr id="1073741850" name="officeArt object" descr="Надпись 2"/>
                <wp:cNvGraphicFramePr/>
                <a:graphic xmlns:a="http://schemas.openxmlformats.org/drawingml/2006/main">
                  <a:graphicData uri="http://schemas.microsoft.com/office/word/2010/wordprocessingShape">
                    <wps:wsp>
                      <wps:cNvSpPr txBox="1"/>
                      <wps:spPr>
                        <a:xfrm>
                          <a:off x="0" y="0"/>
                          <a:ext cx="1927861" cy="535886"/>
                        </a:xfrm>
                        <a:prstGeom prst="rect">
                          <a:avLst/>
                        </a:prstGeom>
                        <a:noFill/>
                        <a:ln w="12700" cap="flat">
                          <a:noFill/>
                          <a:miter lim="400000"/>
                        </a:ln>
                        <a:effectLst/>
                      </wps:spPr>
                      <wps:txb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«длинное тире» </w:t>
                              <w:br w:type="textWrapping"/>
                              <w:t xml:space="preserve">  </w:t>
                            </w:r>
                            <w:r>
                              <w:rPr>
                                <w:b w:val="1"/>
                                <w:bCs w:val="1"/>
                                <w:outline w:val="0"/>
                                <w:color w:val="7030a0"/>
                                <w:sz w:val="24"/>
                                <w:szCs w:val="24"/>
                                <w:u w:color="7030a0"/>
                                <w:rtl w:val="0"/>
                                <w:lang w:val="en-US"/>
                                <w14:textFill>
                                  <w14:solidFill>
                                    <w14:srgbClr w14:val="7030A0"/>
                                  </w14:solidFill>
                                </w14:textFill>
                              </w:rPr>
                              <w:t>Ctrl</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en-US"/>
                                <w14:textFill>
                                  <w14:solidFill>
                                    <w14:srgbClr w14:val="7030A0"/>
                                  </w14:solidFill>
                                </w14:textFill>
                              </w:rPr>
                              <w:t>Shift</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”минус”</w:t>
                            </w:r>
                          </w:p>
                        </w:txbxContent>
                      </wps:txbx>
                      <wps:bodyPr wrap="square" lIns="45719" tIns="45719" rIns="45719" bIns="45719" numCol="1" anchor="t">
                        <a:noAutofit/>
                      </wps:bodyPr>
                    </wps:wsp>
                  </a:graphicData>
                </a:graphic>
              </wp:anchor>
            </w:drawing>
          </mc:Choice>
          <mc:Fallback>
            <w:pict>
              <v:shape id="_x0000_s1051" type="#_x0000_t202" style="visibility:visible;position:absolute;margin-left:370.0pt;margin-top:280.4pt;width:151.8pt;height:42.2pt;z-index:251714560;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«длинное тире» </w:t>
                        <w:br w:type="textWrapping"/>
                        <w:t xml:space="preserve">  </w:t>
                      </w:r>
                      <w:r>
                        <w:rPr>
                          <w:b w:val="1"/>
                          <w:bCs w:val="1"/>
                          <w:outline w:val="0"/>
                          <w:color w:val="7030a0"/>
                          <w:sz w:val="24"/>
                          <w:szCs w:val="24"/>
                          <w:u w:color="7030a0"/>
                          <w:rtl w:val="0"/>
                          <w:lang w:val="en-US"/>
                          <w14:textFill>
                            <w14:solidFill>
                              <w14:srgbClr w14:val="7030A0"/>
                            </w14:solidFill>
                          </w14:textFill>
                        </w:rPr>
                        <w:t>Ctrl</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en-US"/>
                          <w14:textFill>
                            <w14:solidFill>
                              <w14:srgbClr w14:val="7030A0"/>
                            </w14:solidFill>
                          </w14:textFill>
                        </w:rPr>
                        <w:t>Shift</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”минус”</w:t>
                      </w:r>
                    </w:p>
                  </w:txbxContent>
                </v:textbox>
                <w10:wrap type="none" side="bothSides" anchorx="text"/>
              </v:shape>
            </w:pict>
          </mc:Fallback>
        </mc:AlternateContent>
      </w:r>
      <w:r>
        <w:rPr>
          <w:sz w:val="32"/>
          <w:szCs w:val="32"/>
        </w:rPr>
        <mc:AlternateContent>
          <mc:Choice Requires="wps">
            <w:drawing xmlns:a="http://schemas.openxmlformats.org/drawingml/2006/main">
              <wp:anchor distT="0" distB="0" distL="0" distR="0" simplePos="0" relativeHeight="251675648" behindDoc="0" locked="0" layoutInCell="1" allowOverlap="1">
                <wp:simplePos x="0" y="0"/>
                <wp:positionH relativeFrom="column">
                  <wp:posOffset>632459</wp:posOffset>
                </wp:positionH>
                <wp:positionV relativeFrom="line">
                  <wp:posOffset>3394710</wp:posOffset>
                </wp:positionV>
                <wp:extent cx="3480436" cy="247650"/>
                <wp:effectExtent l="0" t="0" r="0" b="0"/>
                <wp:wrapNone/>
                <wp:docPr id="1073741851" name="officeArt object" descr="Надпись 2"/>
                <wp:cNvGraphicFramePr/>
                <a:graphic xmlns:a="http://schemas.openxmlformats.org/drawingml/2006/main">
                  <a:graphicData uri="http://schemas.microsoft.com/office/word/2010/wordprocessingShape">
                    <wps:wsp>
                      <wps:cNvSpPr txBox="1"/>
                      <wps:spPr>
                        <a:xfrm>
                          <a:off x="0" y="0"/>
                          <a:ext cx="3480436"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52" type="#_x0000_t202" style="visibility:visible;position:absolute;margin-left:49.8pt;margin-top:267.3pt;width:274.0pt;height:19.5pt;z-index:251675648;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96128" behindDoc="0" locked="0" layoutInCell="1" allowOverlap="1">
                <wp:simplePos x="0" y="0"/>
                <wp:positionH relativeFrom="column">
                  <wp:posOffset>353375</wp:posOffset>
                </wp:positionH>
                <wp:positionV relativeFrom="line">
                  <wp:posOffset>3394710</wp:posOffset>
                </wp:positionV>
                <wp:extent cx="1" cy="247651"/>
                <wp:effectExtent l="0" t="0" r="0" b="0"/>
                <wp:wrapNone/>
                <wp:docPr id="1073741852" name="officeArt object" descr="Прямая со стрелкой 683"/>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53" style="visibility:visible;position:absolute;margin-left:27.8pt;margin-top:267.3pt;width:0.0pt;height:19.5pt;z-index:251696128;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outline w:val="0"/>
          <w:color w:val="ff0000"/>
          <w:u w:color="ff0000"/>
          <w14:textFill>
            <w14:solidFill>
              <w14:srgbClr w14:val="FF0000"/>
            </w14:solidFill>
          </w14:textFill>
        </w:rPr>
        <w:drawing xmlns:a="http://schemas.openxmlformats.org/drawingml/2006/main">
          <wp:anchor distT="57150" distB="57150" distL="57150" distR="57150" simplePos="0" relativeHeight="251668480" behindDoc="0" locked="0" layoutInCell="1" allowOverlap="1">
            <wp:simplePos x="0" y="0"/>
            <wp:positionH relativeFrom="column">
              <wp:posOffset>120014</wp:posOffset>
            </wp:positionH>
            <wp:positionV relativeFrom="line">
              <wp:posOffset>50165</wp:posOffset>
            </wp:positionV>
            <wp:extent cx="6009005" cy="3382646"/>
            <wp:effectExtent l="0" t="0" r="0" b="0"/>
            <wp:wrapSquare wrapText="bothSides" distL="57150" distR="57150" distT="57150" distB="57150"/>
            <wp:docPr id="1073741853" name="officeArt object" descr="image1.tif"/>
            <wp:cNvGraphicFramePr/>
            <a:graphic xmlns:a="http://schemas.openxmlformats.org/drawingml/2006/main">
              <a:graphicData uri="http://schemas.openxmlformats.org/drawingml/2006/picture">
                <pic:pic xmlns:pic="http://schemas.openxmlformats.org/drawingml/2006/picture">
                  <pic:nvPicPr>
                    <pic:cNvPr id="1073741853" name="image1.tif" descr="image1.tif"/>
                    <pic:cNvPicPr>
                      <a:picLocks noChangeAspect="1"/>
                    </pic:cNvPicPr>
                  </pic:nvPicPr>
                  <pic:blipFill>
                    <a:blip r:embed="rId8">
                      <a:extLst/>
                    </a:blip>
                    <a:stretch>
                      <a:fillRect/>
                    </a:stretch>
                  </pic:blipFill>
                  <pic:spPr>
                    <a:xfrm>
                      <a:off x="0" y="0"/>
                      <a:ext cx="6009005" cy="3382646"/>
                    </a:xfrm>
                    <a:prstGeom prst="rect">
                      <a:avLst/>
                    </a:prstGeom>
                    <a:ln w="12700" cap="flat">
                      <a:noFill/>
                      <a:miter lim="400000"/>
                    </a:ln>
                    <a:effectLst/>
                  </pic:spPr>
                </pic:pic>
              </a:graphicData>
            </a:graphic>
          </wp:anchor>
        </w:drawing>
      </w:r>
    </w:p>
    <w:p>
      <w:pPr>
        <w:pStyle w:val="Normal.0"/>
        <w:ind w:firstLine="0"/>
        <w:jc w:val="center"/>
        <w:rPr>
          <w:sz w:val="26"/>
          <w:szCs w:val="26"/>
        </w:rPr>
      </w:pPr>
      <w:r>
        <w:rPr>
          <w:sz w:val="32"/>
          <w:szCs w:val="32"/>
        </w:rPr>
        <mc:AlternateContent>
          <mc:Choice Requires="wps">
            <w:drawing xmlns:a="http://schemas.openxmlformats.org/drawingml/2006/main">
              <wp:anchor distT="0" distB="0" distL="0" distR="0" simplePos="0" relativeHeight="251676672" behindDoc="0" locked="0" layoutInCell="1" allowOverlap="1">
                <wp:simplePos x="0" y="0"/>
                <wp:positionH relativeFrom="column">
                  <wp:posOffset>632459</wp:posOffset>
                </wp:positionH>
                <wp:positionV relativeFrom="line">
                  <wp:posOffset>190500</wp:posOffset>
                </wp:positionV>
                <wp:extent cx="3756661" cy="247650"/>
                <wp:effectExtent l="0" t="0" r="0" b="0"/>
                <wp:wrapNone/>
                <wp:docPr id="1073741854" name="officeArt object" descr="Надпись 2"/>
                <wp:cNvGraphicFramePr/>
                <a:graphic xmlns:a="http://schemas.openxmlformats.org/drawingml/2006/main">
                  <a:graphicData uri="http://schemas.microsoft.com/office/word/2010/wordprocessingShape">
                    <wps:wsp>
                      <wps:cNvSpPr txBox="1"/>
                      <wps:spPr>
                        <a:xfrm>
                          <a:off x="0" y="0"/>
                          <a:ext cx="37566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54" type="#_x0000_t202" style="visibility:visible;position:absolute;margin-left:49.8pt;margin-top:15.0pt;width:295.8pt;height:19.5pt;z-index:251676672;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97152" behindDoc="0" locked="0" layoutInCell="1" allowOverlap="1">
                <wp:simplePos x="0" y="0"/>
                <wp:positionH relativeFrom="column">
                  <wp:posOffset>353375</wp:posOffset>
                </wp:positionH>
                <wp:positionV relativeFrom="line">
                  <wp:posOffset>190500</wp:posOffset>
                </wp:positionV>
                <wp:extent cx="1" cy="247651"/>
                <wp:effectExtent l="0" t="0" r="0" b="0"/>
                <wp:wrapNone/>
                <wp:docPr id="1073741855" name="officeArt object" descr="Прямая со стрелкой 684"/>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55" style="visibility:visible;position:absolute;margin-left:27.8pt;margin-top:15.0pt;width:0.0pt;height:19.5pt;z-index:251697152;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sz w:val="26"/>
          <w:szCs w:val="26"/>
          <w:rtl w:val="0"/>
          <w:lang w:val="ru-RU"/>
        </w:rPr>
        <w:t xml:space="preserve">Рисунок </w:t>
      </w:r>
      <w:r>
        <w:rPr>
          <w:b w:val="1"/>
          <w:bCs w:val="1"/>
          <w:sz w:val="26"/>
          <w:szCs w:val="26"/>
          <w:rtl w:val="0"/>
          <w:lang w:val="ru-RU"/>
        </w:rPr>
        <w:t>2.1</w:t>
      </w:r>
      <w:r>
        <w:rPr>
          <w:sz w:val="26"/>
          <w:szCs w:val="26"/>
          <w:rtl w:val="0"/>
          <w:lang w:val="ru-RU"/>
        </w:rPr>
        <w:t xml:space="preserve">  Архитектура учебного стенда</w:t>
      </w:r>
    </w:p>
    <w:p>
      <w:pPr>
        <w:pStyle w:val="Normal.0"/>
        <w:spacing w:line="240" w:lineRule="exact"/>
        <w:rPr>
          <w:u w:val="single"/>
        </w:rPr>
      </w:pPr>
    </w:p>
    <w:p>
      <w:pPr>
        <w:pStyle w:val="Normal.0"/>
        <w:ind w:firstLine="0"/>
        <w:jc w:val="center"/>
        <w:rPr>
          <w:rStyle w:val="page number"/>
        </w:r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698176" behindDoc="0" locked="0" layoutInCell="1" allowOverlap="1">
                <wp:simplePos x="0" y="0"/>
                <wp:positionH relativeFrom="column">
                  <wp:posOffset>362900</wp:posOffset>
                </wp:positionH>
                <wp:positionV relativeFrom="line">
                  <wp:posOffset>190500</wp:posOffset>
                </wp:positionV>
                <wp:extent cx="1" cy="371476"/>
                <wp:effectExtent l="0" t="0" r="0" b="0"/>
                <wp:wrapNone/>
                <wp:docPr id="1073741856" name="officeArt object" descr="Прямая со стрелкой 685"/>
                <wp:cNvGraphicFramePr/>
                <a:graphic xmlns:a="http://schemas.openxmlformats.org/drawingml/2006/main">
                  <a:graphicData uri="http://schemas.microsoft.com/office/word/2010/wordprocessingShape">
                    <wps:wsp>
                      <wps:cNvSpPr/>
                      <wps:spPr>
                        <a:xfrm flipH="1">
                          <a:off x="0" y="0"/>
                          <a:ext cx="1" cy="3714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56" style="visibility:visible;position:absolute;margin-left:28.6pt;margin-top:15.0pt;width:0.0pt;height:29.2pt;z-index:251698176;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sz w:val="24"/>
          <w:szCs w:val="24"/>
          <w:rtl w:val="0"/>
          <w:lang w:val="ru-RU"/>
        </w:rPr>
        <w:t>Примечание  Источник</w:t>
      </w:r>
      <w:r>
        <w:rPr>
          <w:sz w:val="24"/>
          <w:szCs w:val="24"/>
          <w:rtl w:val="0"/>
          <w:lang w:val="ru-RU"/>
        </w:rPr>
        <w:t xml:space="preserve">: </w:t>
      </w:r>
      <w:r>
        <w:rPr>
          <w:sz w:val="24"/>
          <w:szCs w:val="24"/>
          <w:rtl w:val="0"/>
          <w:lang w:val="ru-RU"/>
        </w:rPr>
        <w:t xml:space="preserve">собственная разработка на основе </w:t>
      </w:r>
      <w:r>
        <w:rPr>
          <w:sz w:val="24"/>
          <w:szCs w:val="24"/>
          <w:rtl w:val="0"/>
          <w:lang w:val="ru-RU"/>
        </w:rPr>
        <w:t xml:space="preserve">[3, </w:t>
      </w:r>
      <w:r>
        <w:rPr>
          <w:sz w:val="24"/>
          <w:szCs w:val="24"/>
          <w:rtl w:val="0"/>
          <w:lang w:val="ru-RU"/>
        </w:rPr>
        <w:t>с</w:t>
      </w:r>
      <w:r>
        <w:rPr>
          <w:sz w:val="24"/>
          <w:szCs w:val="24"/>
          <w:rtl w:val="0"/>
          <w:lang w:val="ru-RU"/>
        </w:rPr>
        <w:t>.15].</w:t>
      </w:r>
    </w:p>
    <w:p>
      <w:pPr>
        <w:pStyle w:val="Normal.0"/>
        <w:spacing w:line="240" w:lineRule="exact"/>
        <w:rPr>
          <w:rStyle w:val="page number"/>
        </w:rPr>
      </w:pPr>
      <w:r>
        <w:rPr>
          <w:sz w:val="32"/>
          <w:szCs w:val="32"/>
        </w:rPr>
        <mc:AlternateContent>
          <mc:Choice Requires="wps">
            <w:drawing xmlns:a="http://schemas.openxmlformats.org/drawingml/2006/main">
              <wp:anchor distT="0" distB="0" distL="0" distR="0" simplePos="0" relativeHeight="251677696" behindDoc="0" locked="0" layoutInCell="1" allowOverlap="1">
                <wp:simplePos x="0" y="0"/>
                <wp:positionH relativeFrom="column">
                  <wp:posOffset>680084</wp:posOffset>
                </wp:positionH>
                <wp:positionV relativeFrom="line">
                  <wp:posOffset>19050</wp:posOffset>
                </wp:positionV>
                <wp:extent cx="3756661" cy="247650"/>
                <wp:effectExtent l="0" t="0" r="0" b="0"/>
                <wp:wrapNone/>
                <wp:docPr id="1073741857" name="officeArt object" descr="Надпись 2"/>
                <wp:cNvGraphicFramePr/>
                <a:graphic xmlns:a="http://schemas.openxmlformats.org/drawingml/2006/main">
                  <a:graphicData uri="http://schemas.microsoft.com/office/word/2010/wordprocessingShape">
                    <wps:wsp>
                      <wps:cNvSpPr txBox="1"/>
                      <wps:spPr>
                        <a:xfrm>
                          <a:off x="0" y="0"/>
                          <a:ext cx="37566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2 </w:t>
                            </w:r>
                            <w:r>
                              <w:rPr>
                                <w:outline w:val="0"/>
                                <w:color w:val="ff0000"/>
                                <w:sz w:val="24"/>
                                <w:szCs w:val="24"/>
                                <w:u w:color="ff0000"/>
                                <w:rtl w:val="0"/>
                                <w:lang w:val="ru-RU"/>
                                <w14:textFill>
                                  <w14:solidFill>
                                    <w14:srgbClr w14:val="FF0000"/>
                                  </w14:solidFill>
                                </w14:textFill>
                              </w:rPr>
                              <w:t>интервала</w:t>
                            </w:r>
                            <w:r>
                              <w:rPr>
                                <w:outline w:val="0"/>
                                <w:color w:val="ff0000"/>
                                <w:sz w:val="24"/>
                                <w:szCs w:val="24"/>
                                <w:u w:color="ff0000"/>
                                <w:rtl w:val="0"/>
                                <w:lang w:val="ru-RU"/>
                                <w14:textFill>
                                  <w14:solidFill>
                                    <w14:srgbClr w14:val="FF0000"/>
                                  </w14:solidFill>
                                </w14:textFill>
                              </w:rPr>
                              <w:t xml:space="preserve">, 2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 пт»</w:t>
                            </w:r>
                          </w:p>
                        </w:txbxContent>
                      </wps:txbx>
                      <wps:bodyPr wrap="square" lIns="45719" tIns="45719" rIns="45719" bIns="45719" numCol="1" anchor="t">
                        <a:noAutofit/>
                      </wps:bodyPr>
                    </wps:wsp>
                  </a:graphicData>
                </a:graphic>
              </wp:anchor>
            </w:drawing>
          </mc:Choice>
          <mc:Fallback>
            <w:pict>
              <v:shape id="_x0000_s1057" type="#_x0000_t202" style="visibility:visible;position:absolute;margin-left:53.5pt;margin-top:1.5pt;width:295.8pt;height:19.5pt;z-index:251677696;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2 </w:t>
                      </w:r>
                      <w:r>
                        <w:rPr>
                          <w:outline w:val="0"/>
                          <w:color w:val="ff0000"/>
                          <w:sz w:val="24"/>
                          <w:szCs w:val="24"/>
                          <w:u w:color="ff0000"/>
                          <w:rtl w:val="0"/>
                          <w:lang w:val="ru-RU"/>
                          <w14:textFill>
                            <w14:solidFill>
                              <w14:srgbClr w14:val="FF0000"/>
                            </w14:solidFill>
                          </w14:textFill>
                        </w:rPr>
                        <w:t>интервала</w:t>
                      </w:r>
                      <w:r>
                        <w:rPr>
                          <w:outline w:val="0"/>
                          <w:color w:val="ff0000"/>
                          <w:sz w:val="24"/>
                          <w:szCs w:val="24"/>
                          <w:u w:color="ff0000"/>
                          <w:rtl w:val="0"/>
                          <w:lang w:val="ru-RU"/>
                          <w14:textFill>
                            <w14:solidFill>
                              <w14:srgbClr w14:val="FF0000"/>
                            </w14:solidFill>
                          </w14:textFill>
                        </w:rPr>
                        <w:t xml:space="preserve">, 2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 пт»</w:t>
                      </w:r>
                    </w:p>
                  </w:txbxContent>
                </v:textbox>
                <w10:wrap type="none" side="bothSides" anchorx="text"/>
              </v:shape>
            </w:pict>
          </mc:Fallback>
        </mc:AlternateContent>
      </w:r>
    </w:p>
    <w:p>
      <w:pPr>
        <w:pStyle w:val="Normal.0"/>
        <w:spacing w:line="240" w:lineRule="exact"/>
        <w:rPr>
          <w:rStyle w:val="page number"/>
        </w:rPr>
      </w:pPr>
    </w:p>
    <w:p>
      <w:pPr>
        <w:pStyle w:val="Normal.0"/>
        <w:jc w:val="both"/>
        <w:rPr>
          <w:rStyle w:val="page number"/>
        </w:rPr>
      </w:pPr>
      <w:r>
        <w:rPr>
          <w:rStyle w:val="page number"/>
          <w:rtl w:val="0"/>
          <w:lang w:val="ru-RU"/>
        </w:rPr>
        <w:t xml:space="preserve">Внедрение продукта </w:t>
      </w:r>
      <w:r>
        <w:rPr>
          <w:rStyle w:val="page number"/>
          <w:rtl w:val="0"/>
          <w:lang w:val="ru-RU"/>
        </w:rPr>
        <w:t xml:space="preserve">InfoWatch Traffic Monitor Enterprise 4.1 </w:t>
      </w:r>
      <w:r>
        <w:rPr>
          <w:rStyle w:val="page number"/>
          <w:rtl w:val="0"/>
          <w:lang w:val="ru-RU"/>
        </w:rPr>
        <w:t>проводится согласно созданной архитектуре внедрения</w:t>
      </w:r>
      <w:r>
        <w:rPr>
          <w:rStyle w:val="page number"/>
          <w:rtl w:val="0"/>
          <w:lang w:val="ru-RU"/>
        </w:rPr>
        <w:t xml:space="preserve">. </w:t>
      </w:r>
      <w:r>
        <w:rPr>
          <w:rStyle w:val="page number"/>
          <w:rtl w:val="0"/>
          <w:lang w:val="ru-RU"/>
        </w:rPr>
        <w:t xml:space="preserve">Процесс внедрения не должен </w:t>
      </w:r>
    </w:p>
    <w:p>
      <w:pPr>
        <w:pStyle w:val="Normal.0"/>
        <w:spacing w:line="240" w:lineRule="exact"/>
        <w:ind w:firstLine="0"/>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Внимание</w:t>
      </w:r>
      <w:r>
        <w:rPr>
          <w:i w:val="1"/>
          <w:iCs w:val="1"/>
          <w:outline w:val="0"/>
          <w:color w:val="984806"/>
          <w:sz w:val="24"/>
          <w:szCs w:val="24"/>
          <w:u w:color="984806"/>
          <w:rtl w:val="0"/>
          <w:lang w:val="ru-RU"/>
          <w14:textFill>
            <w14:solidFill>
              <w14:srgbClr w14:val="984806"/>
            </w14:solidFill>
          </w14:textFill>
        </w:rPr>
        <w:t>!!!</w:t>
      </w:r>
    </w:p>
    <w:p>
      <w:pPr>
        <w:pStyle w:val="Normal.0"/>
        <w:spacing w:line="240" w:lineRule="exact"/>
        <w:ind w:firstLine="0"/>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Заглавие рисунка оформляется под ним</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жирным шрифтом</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уменьшенным на </w:t>
      </w:r>
      <w:r>
        <w:rPr>
          <w:i w:val="1"/>
          <w:iCs w:val="1"/>
          <w:outline w:val="0"/>
          <w:color w:val="984806"/>
          <w:sz w:val="24"/>
          <w:szCs w:val="24"/>
          <w:u w:color="984806"/>
          <w:rtl w:val="0"/>
          <w:lang w:val="ru-RU"/>
          <w14:textFill>
            <w14:solidFill>
              <w14:srgbClr w14:val="984806"/>
            </w14:solidFill>
          </w14:textFill>
        </w:rPr>
        <w:t xml:space="preserve">1 </w:t>
      </w:r>
      <w:r>
        <w:rPr>
          <w:i w:val="1"/>
          <w:iCs w:val="1"/>
          <w:outline w:val="0"/>
          <w:color w:val="984806"/>
          <w:sz w:val="24"/>
          <w:szCs w:val="24"/>
          <w:u w:color="984806"/>
          <w:rtl w:val="0"/>
          <w:lang w:val="ru-RU"/>
          <w14:textFill>
            <w14:solidFill>
              <w14:srgbClr w14:val="984806"/>
            </w14:solidFill>
          </w14:textFill>
        </w:rPr>
        <w:t xml:space="preserve">пункт от основного </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ru-RU"/>
          <w14:textFill>
            <w14:solidFill>
              <w14:srgbClr w14:val="984806"/>
            </w14:solidFill>
          </w14:textFill>
        </w:rPr>
        <w:t xml:space="preserve">шрифт </w:t>
      </w:r>
      <w:r>
        <w:rPr>
          <w:i w:val="1"/>
          <w:iCs w:val="1"/>
          <w:outline w:val="0"/>
          <w:color w:val="984806"/>
          <w:sz w:val="24"/>
          <w:szCs w:val="24"/>
          <w:u w:color="984806"/>
          <w:rtl w:val="0"/>
          <w:lang w:val="ru-RU"/>
          <w14:textFill>
            <w14:solidFill>
              <w14:srgbClr w14:val="984806"/>
            </w14:solidFill>
          </w14:textFill>
        </w:rPr>
        <w:t xml:space="preserve">13 </w:t>
      </w:r>
      <w:r>
        <w:rPr>
          <w:i w:val="1"/>
          <w:iCs w:val="1"/>
          <w:outline w:val="0"/>
          <w:color w:val="984806"/>
          <w:sz w:val="24"/>
          <w:szCs w:val="24"/>
          <w:u w:color="984806"/>
          <w:rtl w:val="0"/>
          <w:lang w:val="ru-RU"/>
          <w14:textFill>
            <w14:solidFill>
              <w14:srgbClr w14:val="984806"/>
            </w14:solidFill>
          </w14:textFill>
        </w:rPr>
        <w:t>пт</w:t>
      </w:r>
      <w:r>
        <w:rPr>
          <w:i w:val="1"/>
          <w:iCs w:val="1"/>
          <w:outline w:val="0"/>
          <w:color w:val="984806"/>
          <w:sz w:val="24"/>
          <w:szCs w:val="24"/>
          <w:u w:color="984806"/>
          <w:rtl w:val="0"/>
          <w:lang w:val="ru-RU"/>
          <w14:textFill>
            <w14:solidFill>
              <w14:srgbClr w14:val="984806"/>
            </w14:solidFill>
          </w14:textFill>
        </w:rPr>
        <w:t>).</w:t>
      </w:r>
    </w:p>
    <w:p>
      <w:pPr>
        <w:pStyle w:val="Normal.0"/>
        <w:spacing w:line="240" w:lineRule="exact"/>
        <w:ind w:firstLine="0"/>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После номера рисунка и слова «Примечаеие» – «длинное тире» </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en-US"/>
          <w14:textFill>
            <w14:solidFill>
              <w14:srgbClr w14:val="984806"/>
            </w14:solidFill>
          </w14:textFill>
        </w:rPr>
        <w:t>Ctrl</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en-US"/>
          <w14:textFill>
            <w14:solidFill>
              <w14:srgbClr w14:val="984806"/>
            </w14:solidFill>
          </w14:textFill>
        </w:rPr>
        <w:t>Shift</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ru-RU"/>
          <w14:textFill>
            <w14:solidFill>
              <w14:srgbClr w14:val="984806"/>
            </w14:solidFill>
          </w14:textFill>
        </w:rPr>
        <w:t>”минус”</w:t>
      </w:r>
      <w:r>
        <w:rPr>
          <w:i w:val="1"/>
          <w:iCs w:val="1"/>
          <w:outline w:val="0"/>
          <w:color w:val="984806"/>
          <w:sz w:val="24"/>
          <w:szCs w:val="24"/>
          <w:u w:color="984806"/>
          <w:rtl w:val="0"/>
          <w:lang w:val="ru-RU"/>
          <w14:textFill>
            <w14:solidFill>
              <w14:srgbClr w14:val="984806"/>
            </w14:solidFill>
          </w14:textFill>
        </w:rPr>
        <w:t xml:space="preserve">). </w:t>
      </w:r>
    </w:p>
    <w:p>
      <w:pPr>
        <w:pStyle w:val="Normal.0"/>
        <w:spacing w:line="240" w:lineRule="exact"/>
        <w:ind w:firstLine="0"/>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Под названием рисунка помещают примечание шрифтом на </w:t>
      </w:r>
      <w:r>
        <w:rPr>
          <w:i w:val="1"/>
          <w:iCs w:val="1"/>
          <w:outline w:val="0"/>
          <w:color w:val="984806"/>
          <w:sz w:val="24"/>
          <w:szCs w:val="24"/>
          <w:u w:color="984806"/>
          <w:rtl w:val="0"/>
          <w:lang w:val="ru-RU"/>
          <w14:textFill>
            <w14:solidFill>
              <w14:srgbClr w14:val="984806"/>
            </w14:solidFill>
          </w14:textFill>
        </w:rPr>
        <w:t xml:space="preserve">1 </w:t>
      </w:r>
      <w:r>
        <w:rPr>
          <w:i w:val="1"/>
          <w:iCs w:val="1"/>
          <w:outline w:val="0"/>
          <w:color w:val="984806"/>
          <w:sz w:val="24"/>
          <w:szCs w:val="24"/>
          <w:u w:color="984806"/>
          <w:rtl w:val="0"/>
          <w:lang w:val="ru-RU"/>
          <w14:textFill>
            <w14:solidFill>
              <w14:srgbClr w14:val="984806"/>
            </w14:solidFill>
          </w14:textFill>
        </w:rPr>
        <w:t xml:space="preserve">пункт меньше названия </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ru-RU"/>
          <w14:textFill>
            <w14:solidFill>
              <w14:srgbClr w14:val="984806"/>
            </w14:solidFill>
          </w14:textFill>
        </w:rPr>
        <w:t>шрифт</w:t>
      </w:r>
      <w:r>
        <w:rPr>
          <w:i w:val="1"/>
          <w:iCs w:val="1"/>
          <w:outline w:val="0"/>
          <w:color w:val="984806"/>
          <w:sz w:val="24"/>
          <w:szCs w:val="24"/>
          <w:u w:color="984806"/>
          <w:rtl w:val="0"/>
          <w:lang w:val="ru-RU"/>
          <w14:textFill>
            <w14:solidFill>
              <w14:srgbClr w14:val="984806"/>
            </w14:solidFill>
          </w14:textFill>
        </w:rPr>
        <w:t xml:space="preserve">12 </w:t>
      </w:r>
      <w:r>
        <w:rPr>
          <w:i w:val="1"/>
          <w:iCs w:val="1"/>
          <w:outline w:val="0"/>
          <w:color w:val="984806"/>
          <w:sz w:val="24"/>
          <w:szCs w:val="24"/>
          <w:u w:color="984806"/>
          <w:rtl w:val="0"/>
          <w:lang w:val="ru-RU"/>
          <w14:textFill>
            <w14:solidFill>
              <w14:srgbClr w14:val="984806"/>
            </w14:solidFill>
          </w14:textFill>
        </w:rPr>
        <w:t>пт</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не жирным</w:t>
      </w:r>
    </w:p>
    <w:p>
      <w:pPr>
        <w:pStyle w:val="Normal.0"/>
        <w:spacing w:line="240" w:lineRule="exact"/>
        <w:ind w:firstLine="0"/>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 xml:space="preserve">Между примечанием и текстом  – </w:t>
      </w:r>
      <w:r>
        <w:rPr>
          <w:i w:val="1"/>
          <w:iCs w:val="1"/>
          <w:outline w:val="0"/>
          <w:color w:val="984806"/>
          <w:sz w:val="24"/>
          <w:szCs w:val="24"/>
          <w:u w:color="984806"/>
          <w:rtl w:val="0"/>
          <w:lang w:val="ru-RU"/>
          <w14:textFill>
            <w14:solidFill>
              <w14:srgbClr w14:val="984806"/>
            </w14:solidFill>
          </w14:textFill>
        </w:rPr>
        <w:t xml:space="preserve">2 </w:t>
      </w:r>
      <w:r>
        <w:rPr>
          <w:i w:val="1"/>
          <w:iCs w:val="1"/>
          <w:outline w:val="0"/>
          <w:color w:val="984806"/>
          <w:sz w:val="24"/>
          <w:szCs w:val="24"/>
          <w:u w:color="984806"/>
          <w:rtl w:val="0"/>
          <w:lang w:val="ru-RU"/>
          <w14:textFill>
            <w14:solidFill>
              <w14:srgbClr w14:val="984806"/>
            </w14:solidFill>
          </w14:textFill>
        </w:rPr>
        <w:t>интервала</w:t>
      </w:r>
    </w:p>
    <w:p>
      <w:pPr>
        <w:pStyle w:val="Normal.0"/>
        <w:ind w:firstLine="0"/>
        <w:jc w:val="both"/>
        <w:rPr>
          <w:rStyle w:val="page number"/>
        </w:rPr>
      </w:pPr>
      <w:r>
        <w:rPr>
          <w:rStyle w:val="page number"/>
        </w:rPr>
        <mc:AlternateContent>
          <mc:Choice Requires="wps">
            <w:drawing xmlns:a="http://schemas.openxmlformats.org/drawingml/2006/main">
              <wp:anchor distT="0" distB="0" distL="0" distR="0" simplePos="0" relativeHeight="251678720" behindDoc="0" locked="0" layoutInCell="1" allowOverlap="1">
                <wp:simplePos x="0" y="0"/>
                <wp:positionH relativeFrom="column">
                  <wp:posOffset>305750</wp:posOffset>
                </wp:positionH>
                <wp:positionV relativeFrom="line">
                  <wp:posOffset>899160</wp:posOffset>
                </wp:positionV>
                <wp:extent cx="1" cy="523876"/>
                <wp:effectExtent l="0" t="0" r="0" b="0"/>
                <wp:wrapNone/>
                <wp:docPr id="1073741858" name="officeArt object" descr="Прямая со стрелкой 19"/>
                <wp:cNvGraphicFramePr/>
                <a:graphic xmlns:a="http://schemas.openxmlformats.org/drawingml/2006/main">
                  <a:graphicData uri="http://schemas.microsoft.com/office/word/2010/wordprocessingShape">
                    <wps:wsp>
                      <wps:cNvSpPr/>
                      <wps:spPr>
                        <a:xfrm flipH="1">
                          <a:off x="0" y="0"/>
                          <a:ext cx="1" cy="5238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58" style="visibility:visible;position:absolute;margin-left:24.1pt;margin-top:70.8pt;width:0.0pt;height:41.2pt;z-index:251678720;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rStyle w:val="page number"/>
        </w:rPr>
        <mc:AlternateContent>
          <mc:Choice Requires="wps">
            <w:drawing xmlns:a="http://schemas.openxmlformats.org/drawingml/2006/main">
              <wp:anchor distT="0" distB="0" distL="0" distR="0" simplePos="0" relativeHeight="251693056" behindDoc="0" locked="0" layoutInCell="1" allowOverlap="1">
                <wp:simplePos x="0" y="0"/>
                <wp:positionH relativeFrom="column">
                  <wp:posOffset>3782695</wp:posOffset>
                </wp:positionH>
                <wp:positionV relativeFrom="line">
                  <wp:posOffset>-390525</wp:posOffset>
                </wp:positionV>
                <wp:extent cx="2390140" cy="332686"/>
                <wp:effectExtent l="0" t="0" r="0" b="0"/>
                <wp:wrapNone/>
                <wp:docPr id="1073741859"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8</w:t>
                            </w:r>
                          </w:p>
                        </w:txbxContent>
                      </wps:txbx>
                      <wps:bodyPr wrap="square" lIns="45719" tIns="45719" rIns="45719" bIns="45719" numCol="1" anchor="t">
                        <a:noAutofit/>
                      </wps:bodyPr>
                    </wps:wsp>
                  </a:graphicData>
                </a:graphic>
              </wp:anchor>
            </w:drawing>
          </mc:Choice>
          <mc:Fallback>
            <w:pict>
              <v:shape id="_x0000_s1059" type="#_x0000_t202" style="visibility:visible;position:absolute;margin-left:297.9pt;margin-top:-30.8pt;width:188.2pt;height:26.2pt;z-index:251693056;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8</w:t>
                      </w:r>
                    </w:p>
                  </w:txbxContent>
                </v:textbox>
                <w10:wrap type="none" side="bothSides" anchorx="text"/>
              </v:shape>
            </w:pict>
          </mc:Fallback>
        </mc:AlternateContent>
      </w:r>
      <w:r>
        <w:rPr>
          <w:rStyle w:val="page number"/>
          <w:rtl w:val="0"/>
          <w:lang w:val="ru-RU"/>
        </w:rPr>
        <w:t>повлиять на нормальную работу сети</w:t>
      </w:r>
      <w:r>
        <w:rPr>
          <w:rStyle w:val="page number"/>
          <w:rtl w:val="0"/>
          <w:lang w:val="ru-RU"/>
        </w:rPr>
        <w:t xml:space="preserve">. </w:t>
      </w:r>
      <w:r>
        <w:rPr>
          <w:rStyle w:val="page number"/>
          <w:rtl w:val="0"/>
          <w:lang w:val="ru-RU"/>
        </w:rPr>
        <w:t>Чтобы на этапах тести</w:t>
      </w:r>
      <w:r>
        <w:rPr>
          <w:outline w:val="0"/>
          <w:color w:val="ff0000"/>
          <w:u w:color="ff0000"/>
          <w:rtl w:val="0"/>
          <w:lang w:val="ru-RU"/>
          <w14:textFill>
            <w14:solidFill>
              <w14:srgbClr w14:val="FF0000"/>
            </w14:solidFill>
          </w14:textFill>
        </w:rPr>
        <w:t>р</w:t>
      </w:r>
      <w:r>
        <w:rPr>
          <w:rStyle w:val="page number"/>
          <w:rtl w:val="0"/>
          <w:lang w:val="ru-RU"/>
        </w:rPr>
        <w:t>ования и настройки избежать перегрузки трафика</w:t>
      </w:r>
      <w:r>
        <w:rPr>
          <w:rStyle w:val="page number"/>
          <w:rtl w:val="0"/>
          <w:lang w:val="ru-RU"/>
        </w:rPr>
        <w:t xml:space="preserve">, </w:t>
      </w:r>
      <w:r>
        <w:rPr>
          <w:rStyle w:val="page number"/>
          <w:rtl w:val="0"/>
          <w:lang w:val="ru-RU"/>
        </w:rPr>
        <w:t>не нарушать стабильную работу серверов и хостов в сети университета</w:t>
      </w:r>
      <w:r>
        <w:rPr>
          <w:rStyle w:val="page number"/>
          <w:rtl w:val="0"/>
          <w:lang w:val="ru-RU"/>
        </w:rPr>
        <w:t xml:space="preserve">, </w:t>
      </w:r>
      <w:r>
        <w:rPr>
          <w:rStyle w:val="page number"/>
          <w:rtl w:val="0"/>
          <w:lang w:val="ru-RU"/>
        </w:rPr>
        <w:t>было решено использовать виртуальную среду</w:t>
      </w:r>
      <w:r>
        <w:rPr>
          <w:rStyle w:val="page number"/>
          <w:rtl w:val="0"/>
          <w:lang w:val="ru-RU"/>
        </w:rPr>
        <w:t xml:space="preserve">. </w:t>
      </w:r>
    </w:p>
    <w:p>
      <w:pPr>
        <w:pStyle w:val="Normal.0"/>
        <w:jc w:val="both"/>
        <w:rPr>
          <w:rStyle w:val="page number"/>
        </w:rPr>
      </w:pPr>
    </w:p>
    <w:p>
      <w:pPr>
        <w:pStyle w:val="Normal.0"/>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18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heading 2"/>
        <w:spacing w:before="0" w:after="0" w:line="360" w:lineRule="exact"/>
        <w:ind w:left="0" w:firstLine="709"/>
        <w:jc w:val="both"/>
        <w:rPr>
          <w:rFonts w:ascii="Times New Roman" w:cs="Times New Roman" w:hAnsi="Times New Roman" w:eastAsia="Times New Roman"/>
          <w:i w:val="0"/>
          <w:iCs w:val="0"/>
          <w:sz w:val="28"/>
          <w:szCs w:val="28"/>
        </w:rPr>
      </w:pPr>
      <w:bookmarkStart w:name="_Toc3" w:id="4"/>
      <w:r>
        <w:rPr>
          <w:rStyle w:val="page number"/>
        </w:rPr>
        <mc:AlternateContent>
          <mc:Choice Requires="wps">
            <w:drawing xmlns:a="http://schemas.openxmlformats.org/drawingml/2006/main">
              <wp:anchor distT="0" distB="0" distL="0" distR="0" simplePos="0" relativeHeight="251679744" behindDoc="0" locked="0" layoutInCell="1" allowOverlap="1">
                <wp:simplePos x="0" y="0"/>
                <wp:positionH relativeFrom="column">
                  <wp:posOffset>305750</wp:posOffset>
                </wp:positionH>
                <wp:positionV relativeFrom="line">
                  <wp:posOffset>213359</wp:posOffset>
                </wp:positionV>
                <wp:extent cx="1" cy="371476"/>
                <wp:effectExtent l="0" t="0" r="0" b="0"/>
                <wp:wrapNone/>
                <wp:docPr id="1073741860" name="officeArt object" descr="Прямая со стрелкой 21"/>
                <wp:cNvGraphicFramePr/>
                <a:graphic xmlns:a="http://schemas.openxmlformats.org/drawingml/2006/main">
                  <a:graphicData uri="http://schemas.microsoft.com/office/word/2010/wordprocessingShape">
                    <wps:wsp>
                      <wps:cNvSpPr/>
                      <wps:spPr>
                        <a:xfrm flipH="1">
                          <a:off x="0" y="0"/>
                          <a:ext cx="1" cy="3714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60" style="visibility:visible;position:absolute;margin-left:24.1pt;margin-top:16.8pt;width:0.0pt;height:29.2pt;z-index:251679744;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rFonts w:ascii="Times New Roman" w:hAnsi="Times New Roman"/>
          <w:i w:val="0"/>
          <w:iCs w:val="0"/>
          <w:sz w:val="28"/>
          <w:szCs w:val="28"/>
          <w:rtl w:val="0"/>
          <w:lang w:val="ru-RU"/>
        </w:rPr>
        <w:t xml:space="preserve">2.3 </w:t>
      </w:r>
      <w:r>
        <w:rPr>
          <w:rFonts w:ascii="Times New Roman" w:hAnsi="Times New Roman" w:hint="default"/>
          <w:i w:val="0"/>
          <w:iCs w:val="0"/>
          <w:sz w:val="28"/>
          <w:szCs w:val="28"/>
          <w:rtl w:val="0"/>
          <w:lang w:val="ru-RU"/>
        </w:rPr>
        <w:t>Изучение возможностей стенда</w:t>
      </w:r>
      <w:bookmarkEnd w:id="4"/>
    </w:p>
    <w:p>
      <w:pPr>
        <w:pStyle w:val="Normal.0"/>
        <w:spacing w:line="240" w:lineRule="exact"/>
      </w:pPr>
    </w:p>
    <w:p>
      <w:pPr>
        <w:pStyle w:val="Normal.0"/>
        <w:spacing w:line="240" w:lineRule="exact"/>
      </w:pP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12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Normal.0"/>
        <w:ind w:firstLine="0"/>
        <w:jc w:val="center"/>
        <w:rPr>
          <w:b w:val="1"/>
          <w:bCs w:val="1"/>
        </w:rPr>
      </w:pPr>
      <w:r>
        <mc:AlternateContent>
          <mc:Choice Requires="wps">
            <w:drawing xmlns:a="http://schemas.openxmlformats.org/drawingml/2006/main">
              <wp:anchor distT="0" distB="0" distL="0" distR="0" simplePos="0" relativeHeight="251680768" behindDoc="0" locked="0" layoutInCell="1" allowOverlap="1">
                <wp:simplePos x="0" y="0"/>
                <wp:positionH relativeFrom="column">
                  <wp:posOffset>305750</wp:posOffset>
                </wp:positionH>
                <wp:positionV relativeFrom="line">
                  <wp:posOffset>184784</wp:posOffset>
                </wp:positionV>
                <wp:extent cx="1" cy="523876"/>
                <wp:effectExtent l="0" t="0" r="0" b="0"/>
                <wp:wrapNone/>
                <wp:docPr id="1073741861" name="officeArt object" descr="Прямая со стрелкой 23"/>
                <wp:cNvGraphicFramePr/>
                <a:graphic xmlns:a="http://schemas.openxmlformats.org/drawingml/2006/main">
                  <a:graphicData uri="http://schemas.microsoft.com/office/word/2010/wordprocessingShape">
                    <wps:wsp>
                      <wps:cNvSpPr/>
                      <wps:spPr>
                        <a:xfrm flipH="1">
                          <a:off x="0" y="0"/>
                          <a:ext cx="1" cy="5238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61" style="visibility:visible;position:absolute;margin-left:24.1pt;margin-top:14.6pt;width:0.0pt;height:41.2pt;z-index:251680768;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rtl w:val="0"/>
          <w:lang w:val="ru-RU"/>
        </w:rPr>
        <w:t>Статистика – соотношение объектов по монитора</w:t>
      </w:r>
      <w:r>
        <w:rPr>
          <w:rStyle w:val="page number"/>
          <w:rtl w:val="0"/>
          <w:lang w:val="ru-RU"/>
        </w:rPr>
        <w:t>м</w:t>
      </w:r>
    </w:p>
    <w:p>
      <w:pPr>
        <w:pStyle w:val="Normal.0"/>
        <w:rPr>
          <w:b w:val="1"/>
          <w:bCs w:val="1"/>
        </w:rPr>
      </w:pPr>
    </w:p>
    <w:p>
      <w:pPr>
        <w:pStyle w:val="Normal.0"/>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18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Normal.0"/>
        <w:spacing w:line="312" w:lineRule="auto"/>
        <w:jc w:val="both"/>
        <w:rPr>
          <w:rStyle w:val="page number"/>
        </w:rPr>
      </w:pPr>
      <w:r>
        <w:rPr>
          <w:rStyle w:val="page number"/>
          <w:rtl w:val="0"/>
          <w:lang w:val="ru-RU"/>
        </w:rPr>
        <w:t xml:space="preserve">Отчеты по инцидентам являются самой удобной формой демонстрации совокупной статистики за все время работы системы </w:t>
      </w:r>
      <w:r>
        <w:rPr>
          <w:rStyle w:val="page number"/>
          <w:rtl w:val="0"/>
          <w:lang w:val="ru-RU"/>
        </w:rPr>
        <w:t xml:space="preserve">IWTM, </w:t>
      </w:r>
      <w:r>
        <w:rPr>
          <w:rStyle w:val="page number"/>
          <w:rtl w:val="0"/>
          <w:lang w:val="ru-RU"/>
        </w:rPr>
        <w:t>за некоторые отдельные интересующие периоды</w:t>
      </w:r>
      <w:r>
        <w:rPr>
          <w:rStyle w:val="page number"/>
          <w:rtl w:val="0"/>
          <w:lang w:val="ru-RU"/>
        </w:rPr>
        <w:t xml:space="preserve">. </w:t>
      </w:r>
    </w:p>
    <w:p>
      <w:pPr>
        <w:pStyle w:val="Normal.0"/>
        <w:spacing w:before="60" w:line="312" w:lineRule="auto"/>
        <w:jc w:val="both"/>
        <w:rPr>
          <w:rStyle w:val="page number"/>
        </w:rPr>
      </w:pPr>
      <w:r>
        <w:rPr>
          <w:rStyle w:val="page number"/>
          <w:rtl w:val="0"/>
          <w:lang w:val="ru-RU"/>
        </w:rPr>
        <w:t xml:space="preserve">Среди мониторов активности пользователей выделяются </w:t>
      </w:r>
      <w:r>
        <w:rPr>
          <w:rStyle w:val="page number"/>
          <w:rtl w:val="0"/>
          <w:lang w:val="ru-RU"/>
        </w:rPr>
        <w:t>HTTP-</w:t>
      </w:r>
      <w:r>
        <w:rPr>
          <w:rStyle w:val="page number"/>
          <w:rtl w:val="0"/>
          <w:lang w:val="ru-RU"/>
        </w:rPr>
        <w:t xml:space="preserve">монитор </w:t>
      </w:r>
      <w:r>
        <w:rPr>
          <w:rStyle w:val="page number"/>
          <w:rtl w:val="0"/>
          <w:lang w:val="ru-RU"/>
        </w:rPr>
        <w:t>(60,39</w:t>
      </w:r>
      <w:r>
        <w:rPr>
          <w:rStyle w:val="page number"/>
          <w:rtl w:val="0"/>
          <w:lang w:val="ru-RU"/>
        </w:rPr>
        <w:t> </w:t>
      </w:r>
      <w:r>
        <w:rPr>
          <w:rStyle w:val="page number"/>
          <w:rtl w:val="0"/>
          <w:lang w:val="ru-RU"/>
        </w:rPr>
        <w:t xml:space="preserve">%) </w:t>
      </w:r>
      <w:r>
        <w:rPr>
          <w:rStyle w:val="page number"/>
          <w:rtl w:val="0"/>
          <w:lang w:val="ru-RU"/>
        </w:rPr>
        <w:t xml:space="preserve">и </w:t>
      </w:r>
      <w:r>
        <w:rPr>
          <w:rStyle w:val="page number"/>
          <w:rtl w:val="0"/>
          <w:lang w:val="ru-RU"/>
        </w:rPr>
        <w:t>Device Monitor (39,25</w:t>
      </w:r>
      <w:r>
        <w:rPr>
          <w:rStyle w:val="page number"/>
          <w:rtl w:val="0"/>
          <w:lang w:val="ru-RU"/>
        </w:rPr>
        <w:t> </w:t>
      </w:r>
      <w:r>
        <w:rPr>
          <w:rStyle w:val="page number"/>
          <w:rtl w:val="0"/>
          <w:lang w:val="ru-RU"/>
        </w:rPr>
        <w:t xml:space="preserve">%). </w:t>
      </w:r>
      <w:r>
        <w:rPr>
          <w:rStyle w:val="page number"/>
          <w:rtl w:val="0"/>
          <w:lang w:val="ru-RU"/>
        </w:rPr>
        <w:t>Первый в основном фиксирует собой посещение различных интернет</w:t>
      </w:r>
      <w:r>
        <w:rPr>
          <w:rStyle w:val="page number"/>
          <w:rtl w:val="0"/>
          <w:lang w:val="ru-RU"/>
        </w:rPr>
        <w:t>-</w:t>
      </w:r>
      <w:r>
        <w:rPr>
          <w:rStyle w:val="page number"/>
          <w:rtl w:val="0"/>
          <w:lang w:val="ru-RU"/>
        </w:rPr>
        <w:t>ресурсов и отправку писем по веб</w:t>
      </w:r>
      <w:r>
        <w:rPr>
          <w:rStyle w:val="page number"/>
          <w:rtl w:val="0"/>
          <w:lang w:val="ru-RU"/>
        </w:rPr>
        <w:t>-</w:t>
      </w:r>
      <w:r>
        <w:rPr>
          <w:rStyle w:val="page number"/>
          <w:rtl w:val="0"/>
          <w:lang w:val="ru-RU"/>
        </w:rPr>
        <w:t>почте</w:t>
      </w:r>
      <w:r>
        <w:rPr>
          <w:rStyle w:val="page number"/>
          <w:rtl w:val="0"/>
          <w:lang w:val="ru-RU"/>
        </w:rPr>
        <w:t xml:space="preserve">, </w:t>
      </w:r>
      <w:r>
        <w:rPr>
          <w:rStyle w:val="page number"/>
          <w:rtl w:val="0"/>
          <w:lang w:val="ru-RU"/>
        </w:rPr>
        <w:t>второй – передачу файлов на сменные носители</w:t>
      </w:r>
      <w:r>
        <w:rPr>
          <w:rStyle w:val="page number"/>
          <w:rtl w:val="0"/>
          <w:lang w:val="ru-RU"/>
        </w:rPr>
        <w:t xml:space="preserve">. </w:t>
      </w:r>
      <w:r>
        <w:rPr>
          <w:rStyle w:val="page number"/>
          <w:rtl w:val="0"/>
          <w:lang w:val="ru-RU"/>
        </w:rPr>
        <w:t xml:space="preserve">В таблице </w:t>
      </w:r>
      <w:r>
        <w:rPr>
          <w:rStyle w:val="page number"/>
          <w:rtl w:val="0"/>
          <w:lang w:val="ru-RU"/>
        </w:rPr>
        <w:t xml:space="preserve">2.2 </w:t>
      </w:r>
      <w:r>
        <w:rPr>
          <w:rStyle w:val="page number"/>
          <w:rtl w:val="0"/>
          <w:lang w:val="ru-RU"/>
        </w:rPr>
        <w:t>указаны количественные данные инцидентов по каждому монитору</w:t>
      </w:r>
      <w:r>
        <w:rPr>
          <w:rStyle w:val="page number"/>
          <w:rtl w:val="0"/>
          <w:lang w:val="ru-RU"/>
        </w:rPr>
        <w:t xml:space="preserve">. </w:t>
      </w:r>
      <w:bookmarkStart w:name="OLE_LINK24" w:id="5"/>
    </w:p>
    <w:p>
      <w:pPr>
        <w:pStyle w:val="Normal.0"/>
        <w:widowControl w:val="0"/>
        <w:spacing w:line="240" w:lineRule="exact"/>
        <w:jc w:val="both"/>
        <w:rPr>
          <w:i w:val="1"/>
          <w:iCs w:val="1"/>
          <w:outline w:val="0"/>
          <w:color w:val="ff0000"/>
          <w:sz w:val="24"/>
          <w:szCs w:val="24"/>
          <w:u w:color="ff0000"/>
          <w14:textFill>
            <w14:solidFill>
              <w14:srgbClr w14:val="FF0000"/>
            </w14:solidFill>
          </w14:textFill>
        </w:rPr>
      </w:pPr>
      <w:bookmarkStart w:name="OLE_LINK25" w:id="6"/>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1792" behindDoc="0" locked="0" layoutInCell="1" allowOverlap="1">
                <wp:simplePos x="0" y="0"/>
                <wp:positionH relativeFrom="column">
                  <wp:posOffset>327183</wp:posOffset>
                </wp:positionH>
                <wp:positionV relativeFrom="line">
                  <wp:posOffset>0</wp:posOffset>
                </wp:positionV>
                <wp:extent cx="1" cy="228601"/>
                <wp:effectExtent l="0" t="0" r="0" b="0"/>
                <wp:wrapNone/>
                <wp:docPr id="1073741862" name="officeArt object" descr="Прямая соединительная линия 24"/>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62" style="visibility:visible;position:absolute;margin-left:25.8pt;margin-top:-0.0pt;width:0.0pt;height:18.0pt;z-index:251681792;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bookmarkStart w:name="OLE_LINK26" w:id="7"/>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r>
        <w:rPr>
          <w:i w:val="1"/>
          <w:iCs w:val="1"/>
          <w:outline w:val="0"/>
          <w:color w:val="ff0000"/>
          <w:sz w:val="24"/>
          <w:szCs w:val="24"/>
          <w:u w:color="ff0000"/>
          <w:rtl w:val="0"/>
          <w:lang w:val="ru-RU"/>
          <w14:textFill>
            <w14:solidFill>
              <w14:srgbClr w14:val="FF0000"/>
            </w14:solidFill>
          </w14:textFill>
        </w:rPr>
        <w:t>.</w:t>
      </w:r>
    </w:p>
    <w:p>
      <w:pPr>
        <w:pStyle w:val="Normal.0"/>
        <w:jc w:val="right"/>
        <w:rPr>
          <w:sz w:val="26"/>
          <w:szCs w:val="26"/>
        </w:rPr>
      </w:pPr>
      <w:r>
        <w:rPr>
          <w:sz w:val="26"/>
          <w:szCs w:val="26"/>
          <w:rtl w:val="0"/>
          <w:lang w:val="ru-RU"/>
        </w:rPr>
        <w:t xml:space="preserve">Таблица </w:t>
      </w:r>
      <w:r>
        <w:rPr>
          <w:sz w:val="26"/>
          <w:szCs w:val="26"/>
          <w:rtl w:val="0"/>
          <w:lang w:val="ru-RU"/>
        </w:rPr>
        <w:t xml:space="preserve">2.2 </w:t>
      </w:r>
      <w:r>
        <w:rPr>
          <w:b w:val="1"/>
          <w:bCs w:val="1"/>
          <w:sz w:val="24"/>
          <w:szCs w:val="24"/>
          <w:rtl w:val="0"/>
          <w:lang w:val="ru-RU"/>
        </w:rPr>
        <w:t>–</w:t>
      </w:r>
      <w:r>
        <w:rPr>
          <w:sz w:val="26"/>
          <w:szCs w:val="26"/>
          <w:rtl w:val="0"/>
          <w:lang w:val="ru-RU"/>
        </w:rPr>
        <w:t xml:space="preserve"> Статистика – соотношение объектов по мониторам</w:t>
      </w:r>
    </w:p>
    <w:p>
      <w:pPr>
        <w:pStyle w:val="Normal.0"/>
        <w:widowControl w:val="0"/>
        <w:spacing w:line="240" w:lineRule="exact"/>
        <w:jc w:val="both"/>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2816" behindDoc="0" locked="0" layoutInCell="1" allowOverlap="1">
                <wp:simplePos x="0" y="0"/>
                <wp:positionH relativeFrom="column">
                  <wp:posOffset>327183</wp:posOffset>
                </wp:positionH>
                <wp:positionV relativeFrom="line">
                  <wp:posOffset>0</wp:posOffset>
                </wp:positionV>
                <wp:extent cx="1" cy="228601"/>
                <wp:effectExtent l="0" t="0" r="0" b="0"/>
                <wp:wrapNone/>
                <wp:docPr id="1073741863" name="officeArt object" descr="Прямая соединительная линия 25"/>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63" style="visibility:visible;position:absolute;margin-left:25.8pt;margin-top:-0.0pt;width:0.0pt;height:18.0pt;z-index:251682816;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Точно</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p>
    <w:tbl>
      <w:tblPr>
        <w:tblW w:w="9570" w:type="dxa"/>
        <w:jc w:val="left"/>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4360"/>
        <w:gridCol w:w="5210"/>
      </w:tblGrid>
      <w:tr>
        <w:tblPrEx>
          <w:shd w:val="clear" w:color="auto" w:fill="ced7e7"/>
        </w:tblPrEx>
        <w:trPr>
          <w:trHeight w:val="359" w:hRule="atLeast"/>
        </w:trPr>
        <w:tc>
          <w:tcPr>
            <w:tcW w:type="dxa" w:w="4360"/>
            <w:tcBorders>
              <w:top w:val="single" w:color="000000" w:sz="4" w:space="0" w:shadow="0" w:frame="0"/>
              <w:left w:val="single" w:color="00000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ind w:firstLine="0"/>
              <w:jc w:val="center"/>
            </w:pPr>
            <w:r>
              <w:rPr>
                <w:shd w:val="nil" w:color="auto" w:fill="auto"/>
                <w:rtl w:val="0"/>
                <w:lang w:val="ru-RU"/>
              </w:rPr>
              <w:t>Монитор</w:t>
            </w:r>
          </w:p>
        </w:tc>
        <w:tc>
          <w:tcPr>
            <w:tcW w:type="dxa" w:w="5210"/>
            <w:tcBorders>
              <w:top w:val="single" w:color="000000" w:sz="4" w:space="0" w:shadow="0" w:frame="0"/>
              <w:left w:val="single" w:color="808080" w:sz="4" w:space="0" w:shadow="0" w:frame="0"/>
              <w:bottom w:val="single" w:color="808080" w:sz="4" w:space="0" w:shadow="0" w:frame="0"/>
              <w:right w:val="single" w:color="000000" w:sz="4" w:space="0" w:shadow="0" w:frame="0"/>
            </w:tcBorders>
            <w:shd w:val="clear" w:color="auto" w:fill="c0c0c0"/>
            <w:tcMar>
              <w:top w:type="dxa" w:w="80"/>
              <w:left w:type="dxa" w:w="80"/>
              <w:bottom w:type="dxa" w:w="80"/>
              <w:right w:type="dxa" w:w="80"/>
            </w:tcMar>
            <w:vAlign w:val="top"/>
          </w:tcPr>
          <w:p>
            <w:pPr>
              <w:pStyle w:val="Normal.0"/>
              <w:ind w:firstLine="0"/>
              <w:jc w:val="center"/>
            </w:pPr>
            <w:r>
              <w:rPr>
                <w:shd w:val="nil" w:color="auto" w:fill="auto"/>
                <w:rtl w:val="0"/>
                <w:lang w:val="ru-RU"/>
              </w:rPr>
              <w:t>Количество</w:t>
            </w:r>
            <w:r>
              <w:rPr>
                <w:shd w:val="nil" w:color="auto" w:fill="auto"/>
                <w:rtl w:val="0"/>
                <w:lang w:val="en-US"/>
              </w:rPr>
              <w:t xml:space="preserve"> </w:t>
            </w:r>
            <w:r>
              <w:rPr>
                <w:shd w:val="nil" w:color="auto" w:fill="auto"/>
                <w:rtl w:val="0"/>
                <w:lang w:val="ru-RU"/>
              </w:rPr>
              <w:t>объектов</w:t>
            </w:r>
          </w:p>
        </w:tc>
      </w:tr>
      <w:tr>
        <w:tblPrEx>
          <w:shd w:val="clear" w:color="auto" w:fill="ced7e7"/>
        </w:tblPrEx>
        <w:trPr>
          <w:trHeight w:val="359" w:hRule="atLeast"/>
        </w:trPr>
        <w:tc>
          <w:tcPr>
            <w:tcW w:type="dxa" w:w="436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80"/>
            </w:tcMar>
            <w:vAlign w:val="top"/>
          </w:tcPr>
          <w:p>
            <w:pPr>
              <w:pStyle w:val="Normal.0"/>
              <w:ind w:firstLine="0"/>
            </w:pPr>
            <w:r>
              <w:rPr>
                <w:shd w:val="nil" w:color="auto" w:fill="auto"/>
                <w:rtl w:val="0"/>
                <w:lang w:val="ru-RU"/>
              </w:rPr>
              <w:t>Device Monitor</w:t>
            </w:r>
          </w:p>
        </w:tc>
        <w:tc>
          <w:tcPr>
            <w:tcW w:type="dxa" w:w="5210"/>
            <w:tcBorders>
              <w:top w:val="single" w:color="808080"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1779"/>
            </w:tcMar>
            <w:vAlign w:val="center"/>
          </w:tcPr>
          <w:p>
            <w:pPr>
              <w:pStyle w:val="Normal.0"/>
              <w:ind w:right="1699" w:firstLine="0"/>
              <w:jc w:val="right"/>
            </w:pPr>
            <w:r>
              <w:rPr>
                <w:shd w:val="nil" w:color="auto" w:fill="auto"/>
                <w:rtl w:val="0"/>
                <w:lang w:val="ru-RU"/>
              </w:rPr>
              <w:t>45477</w:t>
            </w:r>
          </w:p>
        </w:tc>
      </w:tr>
      <w:tr>
        <w:tblPrEx>
          <w:shd w:val="clear" w:color="auto" w:fill="ced7e7"/>
        </w:tblPrEx>
        <w:trPr>
          <w:trHeight w:val="359" w:hRule="atLeast"/>
        </w:trPr>
        <w:tc>
          <w:tcPr>
            <w:tcW w:type="dxa" w:w="436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80"/>
            </w:tcMar>
            <w:vAlign w:val="top"/>
          </w:tcPr>
          <w:p>
            <w:pPr>
              <w:pStyle w:val="Normal.0"/>
              <w:ind w:firstLine="0"/>
            </w:pPr>
            <w:r>
              <w:rPr>
                <w:shd w:val="nil" w:color="auto" w:fill="auto"/>
                <w:rtl w:val="0"/>
                <w:lang w:val="ru-RU"/>
              </w:rPr>
              <w:t>Print Monitor</w:t>
            </w:r>
          </w:p>
        </w:tc>
        <w:tc>
          <w:tcPr>
            <w:tcW w:type="dxa" w:w="521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1779"/>
            </w:tcMar>
            <w:vAlign w:val="center"/>
          </w:tcPr>
          <w:p>
            <w:pPr>
              <w:pStyle w:val="Normal.0"/>
              <w:ind w:right="1699" w:firstLine="0"/>
              <w:jc w:val="right"/>
            </w:pPr>
            <w:r>
              <w:rPr>
                <w:shd w:val="nil" w:color="auto" w:fill="auto"/>
                <w:rtl w:val="0"/>
                <w:lang w:val="ru-RU"/>
              </w:rPr>
              <w:t>409</w:t>
            </w:r>
          </w:p>
        </w:tc>
      </w:tr>
      <w:tr>
        <w:tblPrEx>
          <w:shd w:val="clear" w:color="auto" w:fill="ced7e7"/>
        </w:tblPrEx>
        <w:trPr>
          <w:trHeight w:val="359" w:hRule="atLeast"/>
        </w:trPr>
        <w:tc>
          <w:tcPr>
            <w:tcW w:type="dxa" w:w="436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80"/>
            </w:tcMar>
            <w:vAlign w:val="top"/>
          </w:tcPr>
          <w:p>
            <w:pPr>
              <w:pStyle w:val="Normal.0"/>
              <w:ind w:firstLine="0"/>
            </w:pPr>
            <w:r>
              <w:rPr>
                <w:shd w:val="nil" w:color="auto" w:fill="auto"/>
                <w:rtl w:val="0"/>
                <w:lang w:val="ru-RU"/>
              </w:rPr>
              <w:t>FTP Monitor</w:t>
            </w:r>
          </w:p>
        </w:tc>
        <w:tc>
          <w:tcPr>
            <w:tcW w:type="dxa" w:w="521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1779"/>
            </w:tcMar>
            <w:vAlign w:val="center"/>
          </w:tcPr>
          <w:p>
            <w:pPr>
              <w:pStyle w:val="Normal.0"/>
              <w:ind w:right="1699" w:firstLine="0"/>
              <w:jc w:val="right"/>
            </w:pPr>
            <w:r>
              <w:rPr>
                <w:shd w:val="nil" w:color="auto" w:fill="auto"/>
                <w:rtl w:val="0"/>
                <w:lang w:val="ru-RU"/>
              </w:rPr>
              <w:t>1</w:t>
            </w:r>
          </w:p>
        </w:tc>
      </w:tr>
      <w:tr>
        <w:tblPrEx>
          <w:shd w:val="clear" w:color="auto" w:fill="ced7e7"/>
        </w:tblPrEx>
        <w:trPr>
          <w:trHeight w:val="359" w:hRule="atLeast"/>
        </w:trPr>
        <w:tc>
          <w:tcPr>
            <w:tcW w:type="dxa" w:w="436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80"/>
            </w:tcMar>
            <w:vAlign w:val="top"/>
          </w:tcPr>
          <w:p>
            <w:pPr>
              <w:pStyle w:val="Normal.0"/>
              <w:ind w:firstLine="0"/>
            </w:pPr>
            <w:r>
              <w:rPr>
                <w:shd w:val="nil" w:color="auto" w:fill="auto"/>
                <w:rtl w:val="0"/>
                <w:lang w:val="ru-RU"/>
              </w:rPr>
              <w:t>HTTP Monitor</w:t>
            </w:r>
          </w:p>
        </w:tc>
        <w:tc>
          <w:tcPr>
            <w:tcW w:type="dxa" w:w="5210"/>
            <w:tcBorders>
              <w:top w:val="single" w:color="a9a9a9" w:sz="4" w:space="0" w:shadow="0" w:frame="0"/>
              <w:left w:val="single" w:color="000000" w:sz="4" w:space="0" w:shadow="0" w:frame="0"/>
              <w:bottom w:val="single" w:color="a9a9a9" w:sz="4" w:space="0" w:shadow="0" w:frame="0"/>
              <w:right w:val="single" w:color="000000" w:sz="4" w:space="0" w:shadow="0" w:frame="0"/>
            </w:tcBorders>
            <w:shd w:val="clear" w:color="auto" w:fill="ffffff"/>
            <w:tcMar>
              <w:top w:type="dxa" w:w="80"/>
              <w:left w:type="dxa" w:w="80"/>
              <w:bottom w:type="dxa" w:w="80"/>
              <w:right w:type="dxa" w:w="1779"/>
            </w:tcMar>
            <w:vAlign w:val="center"/>
          </w:tcPr>
          <w:p>
            <w:pPr>
              <w:pStyle w:val="Normal.0"/>
              <w:ind w:right="1699" w:firstLine="0"/>
              <w:jc w:val="right"/>
            </w:pPr>
            <w:r>
              <w:rPr>
                <w:shd w:val="nil" w:color="auto" w:fill="auto"/>
                <w:rtl w:val="0"/>
                <w:lang w:val="ru-RU"/>
              </w:rPr>
              <w:t>69974</w:t>
            </w:r>
          </w:p>
        </w:tc>
      </w:tr>
      <w:tr>
        <w:tblPrEx>
          <w:shd w:val="clear" w:color="auto" w:fill="ced7e7"/>
        </w:tblPrEx>
        <w:trPr>
          <w:trHeight w:val="359" w:hRule="atLeast"/>
        </w:trPr>
        <w:tc>
          <w:tcPr>
            <w:tcW w:type="dxa" w:w="4360"/>
            <w:tcBorders>
              <w:top w:val="single" w:color="a9a9a9"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top"/>
          </w:tcPr>
          <w:p>
            <w:pPr>
              <w:pStyle w:val="Normal.0"/>
              <w:ind w:firstLine="0"/>
            </w:pPr>
            <w:r>
              <w:rPr>
                <w:shd w:val="nil" w:color="auto" w:fill="auto"/>
                <w:rtl w:val="0"/>
                <w:lang w:val="ru-RU"/>
              </w:rPr>
              <w:t>Crawler Monitor</w:t>
            </w:r>
          </w:p>
        </w:tc>
        <w:tc>
          <w:tcPr>
            <w:tcW w:type="dxa" w:w="5210"/>
            <w:tcBorders>
              <w:top w:val="single" w:color="a9a9a9"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1779"/>
            </w:tcMar>
            <w:vAlign w:val="center"/>
          </w:tcPr>
          <w:p>
            <w:pPr>
              <w:pStyle w:val="Normal.0"/>
              <w:keepNext w:val="1"/>
              <w:ind w:right="1699" w:firstLine="0"/>
              <w:jc w:val="right"/>
            </w:pPr>
            <w:r>
              <w:rPr>
                <w:shd w:val="nil" w:color="auto" w:fill="auto"/>
                <w:rtl w:val="0"/>
                <w:lang w:val="ru-RU"/>
              </w:rPr>
              <w:t>9</w:t>
            </w:r>
          </w:p>
        </w:tc>
      </w:tr>
    </w:tbl>
    <w:p>
      <w:pPr>
        <w:pStyle w:val="Normal.0"/>
        <w:widowControl w:val="0"/>
        <w:spacing w:line="240" w:lineRule="auto"/>
        <w:ind w:firstLine="0"/>
        <w:jc w:val="both"/>
        <w:rPr>
          <w:i w:val="1"/>
          <w:iCs w:val="1"/>
          <w:outline w:val="0"/>
          <w:color w:val="ff0000"/>
          <w:sz w:val="24"/>
          <w:szCs w:val="24"/>
          <w:u w:color="ff0000"/>
          <w14:textFill>
            <w14:solidFill>
              <w14:srgbClr w14:val="FF0000"/>
            </w14:solidFill>
          </w14:textFill>
        </w:rPr>
      </w:pPr>
    </w:p>
    <w:p>
      <w:pPr>
        <w:pStyle w:val="Normal.0"/>
        <w:widowControl w:val="0"/>
        <w:spacing w:line="240" w:lineRule="exact"/>
        <w:jc w:val="both"/>
        <w:rPr>
          <w:outline w:val="0"/>
          <w:color w:val="ff0000"/>
          <w:spacing w:val="3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4864" behindDoc="0" locked="0" layoutInCell="1" allowOverlap="1">
                <wp:simplePos x="0" y="0"/>
                <wp:positionH relativeFrom="column">
                  <wp:posOffset>327183</wp:posOffset>
                </wp:positionH>
                <wp:positionV relativeFrom="line">
                  <wp:posOffset>26670</wp:posOffset>
                </wp:positionV>
                <wp:extent cx="1" cy="228601"/>
                <wp:effectExtent l="0" t="0" r="0" b="0"/>
                <wp:wrapNone/>
                <wp:docPr id="1073741864" name="officeArt object" descr="Прямая соединительная линия 28"/>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64" style="visibility:visible;position:absolute;margin-left:25.8pt;margin-top:2.1pt;width:0.0pt;height:18.0pt;z-index:251684864;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p>
    <w:p>
      <w:pPr>
        <w:pStyle w:val="Normal.0"/>
        <w:widowControl w:val="0"/>
        <w:spacing w:line="240" w:lineRule="exact"/>
        <w:jc w:val="center"/>
        <w:rPr>
          <w:spacing w:val="30"/>
          <w:sz w:val="24"/>
          <w:szCs w:val="24"/>
        </w:rPr>
      </w:pPr>
      <w:r>
        <w:rPr>
          <w:sz w:val="24"/>
          <w:szCs w:val="24"/>
          <w:rtl w:val="0"/>
          <w:lang w:val="ru-RU"/>
        </w:rPr>
        <w:t>Примечание</w:t>
      </w:r>
      <w:r>
        <w:rPr>
          <w:spacing w:val="30"/>
          <w:sz w:val="24"/>
          <w:szCs w:val="24"/>
          <w:rtl w:val="0"/>
          <w:lang w:val="ru-RU"/>
        </w:rPr>
        <w:t xml:space="preserve"> </w:t>
      </w:r>
      <w:r>
        <w:rPr>
          <w:b w:val="1"/>
          <w:bCs w:val="1"/>
          <w:sz w:val="24"/>
          <w:szCs w:val="24"/>
          <w:rtl w:val="0"/>
          <w:lang w:val="ru-RU"/>
        </w:rPr>
        <w:t xml:space="preserve">– </w:t>
      </w:r>
      <w:r>
        <w:rPr>
          <w:sz w:val="24"/>
          <w:szCs w:val="24"/>
          <w:rtl w:val="0"/>
          <w:lang w:val="ru-RU"/>
        </w:rPr>
        <w:t xml:space="preserve"> Источник</w:t>
      </w:r>
      <w:r>
        <w:rPr>
          <w:sz w:val="24"/>
          <w:szCs w:val="24"/>
          <w:rtl w:val="0"/>
          <w:lang w:val="ru-RU"/>
        </w:rPr>
        <w:t xml:space="preserve">: </w:t>
      </w:r>
      <w:r>
        <w:rPr>
          <w:sz w:val="24"/>
          <w:szCs w:val="24"/>
          <w:rtl w:val="0"/>
          <w:lang w:val="ru-RU"/>
        </w:rPr>
        <w:t>собственная разработка</w:t>
      </w:r>
    </w:p>
    <w:p>
      <w:pPr>
        <w:pStyle w:val="Normal.0"/>
        <w:widowControl w:val="0"/>
        <w:spacing w:line="240" w:lineRule="exact"/>
        <w:ind w:left="1077" w:firstLine="181"/>
        <w:jc w:val="right"/>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3840" behindDoc="0" locked="0" layoutInCell="1" allowOverlap="1">
                <wp:simplePos x="0" y="0"/>
                <wp:positionH relativeFrom="column">
                  <wp:posOffset>2495073</wp:posOffset>
                </wp:positionH>
                <wp:positionV relativeFrom="line">
                  <wp:posOffset>0</wp:posOffset>
                </wp:positionV>
                <wp:extent cx="0" cy="409576"/>
                <wp:effectExtent l="0" t="0" r="0" b="0"/>
                <wp:wrapNone/>
                <wp:docPr id="1073741865" name="officeArt object" descr="Прямая соединительная линия 26"/>
                <wp:cNvGraphicFramePr/>
                <a:graphic xmlns:a="http://schemas.openxmlformats.org/drawingml/2006/main">
                  <a:graphicData uri="http://schemas.microsoft.com/office/word/2010/wordprocessingShape">
                    <wps:wsp>
                      <wps:cNvSpPr/>
                      <wps:spPr>
                        <a:xfrm>
                          <a:off x="0" y="0"/>
                          <a:ext cx="0" cy="409576"/>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65" style="visibility:visible;position:absolute;margin-left:196.5pt;margin-top:0.0pt;width:0.0pt;height:32.2pt;z-index:251683840;mso-position-horizontal:absolute;mso-position-horizontal-relative:text;mso-position-vertical:absolute;mso-position-vertical-relative:line;mso-wrap-distance-left:0.0pt;mso-wrap-distance-top:0.0pt;mso-wrap-distance-right:0.0pt;mso-wrap-distance-bottom:0.0pt;">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 xml:space="preserve">интервала  </w:t>
      </w: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p>
    <w:p>
      <w:pPr>
        <w:pStyle w:val="Normal.0"/>
        <w:widowControl w:val="0"/>
        <w:spacing w:line="240" w:lineRule="exact"/>
        <w:ind w:left="1077" w:firstLine="181"/>
        <w:jc w:val="right"/>
        <w:rPr>
          <w:rStyle w:val="page number"/>
          <w:sz w:val="24"/>
          <w:szCs w:val="24"/>
        </w:rPr>
      </w:pPr>
    </w:p>
    <w:p>
      <w:pPr>
        <w:pStyle w:val="Normal.0"/>
        <w:widowControl w:val="0"/>
        <w:jc w:val="both"/>
        <w:rPr>
          <w:rStyle w:val="page number"/>
        </w:rPr>
      </w:pPr>
      <w:r>
        <w:rPr>
          <w:rStyle w:val="page number"/>
          <w:rtl w:val="0"/>
          <w:lang w:val="ru-RU"/>
        </w:rPr>
        <w:t xml:space="preserve">Очень малая доля зафиксированных инцидентов выпадает на </w:t>
      </w:r>
      <w:r>
        <w:rPr>
          <w:rStyle w:val="page number"/>
          <w:rtl w:val="0"/>
          <w:lang w:val="ru-RU"/>
        </w:rPr>
        <w:t xml:space="preserve">Crawler, </w:t>
      </w:r>
      <w:r>
        <w:rPr>
          <w:rStyle w:val="page number"/>
          <w:rtl w:val="0"/>
          <w:lang w:val="ru-RU"/>
        </w:rPr>
        <w:t xml:space="preserve">всего </w:t>
      </w:r>
      <w:r>
        <w:rPr>
          <w:rStyle w:val="page number"/>
          <w:rtl w:val="0"/>
          <w:lang w:val="ru-RU"/>
        </w:rPr>
        <w:t>0,01</w:t>
      </w:r>
      <w:r>
        <w:rPr>
          <w:rStyle w:val="page number"/>
          <w:rtl w:val="0"/>
          <w:lang w:val="ru-RU"/>
        </w:rPr>
        <w:t> </w:t>
      </w:r>
      <w:r>
        <w:rPr>
          <w:rStyle w:val="page number"/>
          <w:rtl w:val="0"/>
          <w:lang w:val="ru-RU"/>
        </w:rPr>
        <w:t xml:space="preserve">%. </w:t>
      </w:r>
      <w:r>
        <w:rPr>
          <w:rStyle w:val="page number"/>
          <w:rtl w:val="0"/>
          <w:lang w:val="ru-RU"/>
        </w:rPr>
        <w:t>Это связано с тем</w:t>
      </w:r>
      <w:r>
        <w:rPr>
          <w:rStyle w:val="page number"/>
          <w:rtl w:val="0"/>
          <w:lang w:val="ru-RU"/>
        </w:rPr>
        <w:t xml:space="preserve">, </w:t>
      </w:r>
      <w:r>
        <w:rPr>
          <w:rStyle w:val="page number"/>
          <w:rtl w:val="0"/>
          <w:lang w:val="ru-RU"/>
        </w:rPr>
        <w:t>что пользователи рабочих станций в выделенных аудиториях практически не пользуются возможностями хранения документов в общедоступных папках</w:t>
      </w:r>
      <w:r>
        <w:rPr>
          <w:rStyle w:val="page number"/>
          <w:rtl w:val="0"/>
          <w:lang w:val="ru-RU"/>
        </w:rPr>
        <w:t xml:space="preserve">. </w:t>
      </w:r>
    </w:p>
    <w:p>
      <w:pPr>
        <w:pStyle w:val="Normal.0"/>
        <w:jc w:val="both"/>
        <w:rPr>
          <w:rStyle w:val="page number"/>
        </w:rPr>
      </w:pPr>
      <w:r>
        <w:rPr>
          <w:rtl w:val="0"/>
          <w:lang w:val="ru-RU"/>
        </w:rPr>
        <w:t xml:space="preserve">Все общие отчеты были сгенерированы с помощью консоли управления </w:t>
      </w:r>
      <w:r>
        <w:rPr>
          <w:rtl w:val="0"/>
          <w:lang w:val="ru-RU"/>
        </w:rPr>
        <w:t xml:space="preserve">InfoWatch Traffic Monitor, </w:t>
      </w:r>
      <w:r>
        <w:rPr>
          <w:rtl w:val="0"/>
          <w:lang w:val="ru-RU"/>
        </w:rPr>
        <w:t>а пользовательские отчеты сформированы на основе общих отчетов и содержат информацию</w:t>
      </w:r>
      <w:r>
        <w:rPr>
          <w:rtl w:val="0"/>
          <w:lang w:val="ru-RU"/>
        </w:rPr>
        <w:t xml:space="preserve">, </w:t>
      </w:r>
      <w:r>
        <w:rPr>
          <w:rtl w:val="0"/>
          <w:lang w:val="ru-RU"/>
        </w:rPr>
        <w:t xml:space="preserve">накопленную до </w:t>
      </w:r>
      <w:r>
        <w:rPr>
          <w:rtl w:val="0"/>
          <w:lang w:val="ru-RU"/>
        </w:rPr>
        <w:t xml:space="preserve">16 </w:t>
      </w:r>
      <w:r>
        <w:rPr>
          <w:rtl w:val="0"/>
          <w:lang w:val="ru-RU"/>
        </w:rPr>
        <w:t xml:space="preserve">мая </w:t>
      </w:r>
      <w:r>
        <w:rPr>
          <w:rtl w:val="0"/>
          <w:lang w:val="ru-RU"/>
        </w:rPr>
        <w:t xml:space="preserve">2015 </w:t>
      </w:r>
      <w:r>
        <w:rPr>
          <w:rtl w:val="0"/>
          <w:lang w:val="ru-RU"/>
        </w:rPr>
        <w:t>года</w:t>
      </w:r>
      <w:r>
        <w:rPr>
          <w:rtl w:val="0"/>
          <w:lang w:val="ru-RU"/>
        </w:rPr>
        <w:t xml:space="preserve">. </w:t>
      </w:r>
      <w:r>
        <w:rPr>
          <w:rtl w:val="0"/>
          <w:lang w:val="ru-RU"/>
        </w:rPr>
        <w:t xml:space="preserve">Продолжение находится в Приложении </w:t>
      </w:r>
      <w:r>
        <w:rPr>
          <w:rtl w:val="0"/>
          <w:lang w:val="en-US"/>
        </w:rPr>
        <w:t>A</w:t>
      </w:r>
      <w:r>
        <w:rPr>
          <w:rtl w:val="0"/>
          <w:lang w:val="ru-RU"/>
        </w:rPr>
        <w:t xml:space="preserve"> «Отчеты по инцидентам»</w:t>
      </w:r>
      <w:r>
        <w:rPr>
          <w:rtl w:val="0"/>
          <w:lang w:val="ru-RU"/>
        </w:rPr>
        <w:t>.</w:t>
      </w:r>
    </w:p>
    <w:p>
      <w:pPr>
        <w:pStyle w:val="Normal.0"/>
        <w:ind w:firstLine="0"/>
        <w:jc w:val="both"/>
        <w:rPr>
          <w:i w:val="1"/>
          <w:iCs w:val="1"/>
          <w:outline w:val="0"/>
          <w:color w:val="984806"/>
          <w:sz w:val="24"/>
          <w:szCs w:val="24"/>
          <w:u w:color="984806"/>
          <w14:textFill>
            <w14:solidFill>
              <w14:srgbClr w14:val="984806"/>
            </w14:solidFill>
          </w14:textFill>
        </w:rPr>
      </w:pPr>
      <w:r>
        <w:rPr>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694080" behindDoc="0" locked="0" layoutInCell="1" allowOverlap="1">
                <wp:simplePos x="0" y="0"/>
                <wp:positionH relativeFrom="column">
                  <wp:posOffset>3658870</wp:posOffset>
                </wp:positionH>
                <wp:positionV relativeFrom="line">
                  <wp:posOffset>-1049655</wp:posOffset>
                </wp:positionV>
                <wp:extent cx="2390140" cy="332686"/>
                <wp:effectExtent l="0" t="0" r="0" b="0"/>
                <wp:wrapNone/>
                <wp:docPr id="1073741866"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9</w:t>
                            </w:r>
                          </w:p>
                        </w:txbxContent>
                      </wps:txbx>
                      <wps:bodyPr wrap="square" lIns="45719" tIns="45719" rIns="45719" bIns="45719" numCol="1" anchor="t">
                        <a:noAutofit/>
                      </wps:bodyPr>
                    </wps:wsp>
                  </a:graphicData>
                </a:graphic>
              </wp:anchor>
            </w:drawing>
          </mc:Choice>
          <mc:Fallback>
            <w:pict>
              <v:shape id="_x0000_s1066" type="#_x0000_t202" style="visibility:visible;position:absolute;margin-left:288.1pt;margin-top:-82.7pt;width:188.2pt;height:26.2pt;z-index:251694080;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9</w:t>
                      </w:r>
                    </w:p>
                  </w:txbxContent>
                </v:textbox>
                <w10:wrap type="none" side="bothSides" anchorx="text"/>
              </v:shape>
            </w:pict>
          </mc:Fallback>
        </mc:AlternateContent>
      </w:r>
      <w:r>
        <w:rPr>
          <w:i w:val="1"/>
          <w:iCs w:val="1"/>
          <w:outline w:val="0"/>
          <w:color w:val="984806"/>
          <w:sz w:val="24"/>
          <w:szCs w:val="24"/>
          <w:u w:color="984806"/>
          <w:rtl w:val="0"/>
          <w:lang w:val="ru-RU"/>
          <w14:textFill>
            <w14:solidFill>
              <w14:srgbClr w14:val="984806"/>
            </w14:solidFill>
          </w14:textFill>
        </w:rPr>
        <w:t>Внимание</w:t>
      </w:r>
      <w:r>
        <w:rPr>
          <w:i w:val="1"/>
          <w:iCs w:val="1"/>
          <w:outline w:val="0"/>
          <w:color w:val="984806"/>
          <w:sz w:val="24"/>
          <w:szCs w:val="24"/>
          <w:u w:color="984806"/>
          <w:rtl w:val="0"/>
          <w:lang w:val="ru-RU"/>
          <w14:textFill>
            <w14:solidFill>
              <w14:srgbClr w14:val="984806"/>
            </w14:solidFill>
          </w14:textFill>
        </w:rPr>
        <w:t>!!!</w:t>
      </w:r>
    </w:p>
    <w:p>
      <w:pPr>
        <w:pStyle w:val="Normal.0"/>
        <w:spacing w:line="240" w:lineRule="auto"/>
        <w:ind w:firstLine="0"/>
        <w:jc w:val="both"/>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Заголовок помещать над таблицей</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справа</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шрифтом на </w:t>
      </w:r>
      <w:r>
        <w:rPr>
          <w:i w:val="1"/>
          <w:iCs w:val="1"/>
          <w:outline w:val="0"/>
          <w:color w:val="984806"/>
          <w:sz w:val="24"/>
          <w:szCs w:val="24"/>
          <w:u w:color="984806"/>
          <w:rtl w:val="0"/>
          <w:lang w:val="ru-RU"/>
          <w14:textFill>
            <w14:solidFill>
              <w14:srgbClr w14:val="984806"/>
            </w14:solidFill>
          </w14:textFill>
        </w:rPr>
        <w:t xml:space="preserve">1 </w:t>
      </w:r>
      <w:r>
        <w:rPr>
          <w:i w:val="1"/>
          <w:iCs w:val="1"/>
          <w:outline w:val="0"/>
          <w:color w:val="984806"/>
          <w:sz w:val="24"/>
          <w:szCs w:val="24"/>
          <w:u w:color="984806"/>
          <w:rtl w:val="0"/>
          <w:lang w:val="ru-RU"/>
          <w14:textFill>
            <w14:solidFill>
              <w14:srgbClr w14:val="984806"/>
            </w14:solidFill>
          </w14:textFill>
        </w:rPr>
        <w:t xml:space="preserve">номер меньше основного текста </w:t>
      </w:r>
      <w:r>
        <w:rPr>
          <w:i w:val="1"/>
          <w:iCs w:val="1"/>
          <w:outline w:val="0"/>
          <w:color w:val="984806"/>
          <w:sz w:val="24"/>
          <w:szCs w:val="24"/>
          <w:u w:color="984806"/>
          <w:rtl w:val="0"/>
          <w:lang w:val="ru-RU"/>
          <w14:textFill>
            <w14:solidFill>
              <w14:srgbClr w14:val="984806"/>
            </w14:solidFill>
          </w14:textFill>
        </w:rPr>
        <w:t xml:space="preserve">(13 </w:t>
      </w:r>
      <w:r>
        <w:rPr>
          <w:i w:val="1"/>
          <w:iCs w:val="1"/>
          <w:outline w:val="0"/>
          <w:color w:val="984806"/>
          <w:sz w:val="24"/>
          <w:szCs w:val="24"/>
          <w:u w:color="984806"/>
          <w:rtl w:val="0"/>
          <w:lang w:val="ru-RU"/>
          <w14:textFill>
            <w14:solidFill>
              <w14:srgbClr w14:val="984806"/>
            </w14:solidFill>
          </w14:textFill>
        </w:rPr>
        <w:t>пт</w:t>
      </w:r>
      <w:r>
        <w:rPr>
          <w:i w:val="1"/>
          <w:iCs w:val="1"/>
          <w:outline w:val="0"/>
          <w:color w:val="984806"/>
          <w:sz w:val="24"/>
          <w:szCs w:val="24"/>
          <w:u w:color="984806"/>
          <w:rtl w:val="0"/>
          <w:lang w:val="ru-RU"/>
          <w14:textFill>
            <w14:solidFill>
              <w14:srgbClr w14:val="984806"/>
            </w14:solidFill>
          </w14:textFill>
        </w:rPr>
        <w:t xml:space="preserve">). </w:t>
      </w:r>
    </w:p>
    <w:p>
      <w:pPr>
        <w:pStyle w:val="Normal.0"/>
        <w:spacing w:line="240" w:lineRule="auto"/>
        <w:ind w:firstLine="0"/>
        <w:jc w:val="both"/>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Нумерация сквозная или по разделам</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Нумерация арабскими цифрами</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После номера – «длинное тире» </w:t>
      </w:r>
      <w:r>
        <w:rPr>
          <w:i w:val="1"/>
          <w:iCs w:val="1"/>
          <w:outline w:val="0"/>
          <w:color w:val="984806"/>
          <w:sz w:val="24"/>
          <w:szCs w:val="24"/>
          <w:u w:color="984806"/>
          <w:rtl w:val="0"/>
          <w:lang w:val="en-US"/>
          <w14:textFill>
            <w14:solidFill>
              <w14:srgbClr w14:val="984806"/>
            </w14:solidFill>
          </w14:textFill>
        </w:rPr>
        <w:t>Ctrl</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en-US"/>
          <w14:textFill>
            <w14:solidFill>
              <w14:srgbClr w14:val="984806"/>
            </w14:solidFill>
          </w14:textFill>
        </w:rPr>
        <w:t>Shift</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ru-RU"/>
          <w14:textFill>
            <w14:solidFill>
              <w14:srgbClr w14:val="984806"/>
            </w14:solidFill>
          </w14:textFill>
        </w:rPr>
        <w:t>”минус”</w:t>
      </w:r>
      <w:r>
        <w:rPr>
          <w:i w:val="1"/>
          <w:iCs w:val="1"/>
          <w:outline w:val="0"/>
          <w:color w:val="984806"/>
          <w:sz w:val="24"/>
          <w:szCs w:val="24"/>
          <w:u w:color="984806"/>
          <w:rtl w:val="0"/>
          <w:lang w:val="ru-RU"/>
          <w14:textFill>
            <w14:solidFill>
              <w14:srgbClr w14:val="984806"/>
            </w14:solidFill>
          </w14:textFill>
        </w:rPr>
        <w:t>.</w:t>
      </w:r>
    </w:p>
    <w:p>
      <w:pPr>
        <w:pStyle w:val="Normal.0"/>
        <w:spacing w:line="240" w:lineRule="auto"/>
        <w:ind w:firstLine="0"/>
        <w:jc w:val="both"/>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Под таблицей примечание</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не жирно</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шрифтом на </w:t>
      </w:r>
      <w:r>
        <w:rPr>
          <w:i w:val="1"/>
          <w:iCs w:val="1"/>
          <w:outline w:val="0"/>
          <w:color w:val="984806"/>
          <w:sz w:val="24"/>
          <w:szCs w:val="24"/>
          <w:u w:color="984806"/>
          <w:rtl w:val="0"/>
          <w:lang w:val="ru-RU"/>
          <w14:textFill>
            <w14:solidFill>
              <w14:srgbClr w14:val="984806"/>
            </w14:solidFill>
          </w14:textFill>
        </w:rPr>
        <w:t xml:space="preserve">1 </w:t>
      </w:r>
      <w:r>
        <w:rPr>
          <w:i w:val="1"/>
          <w:iCs w:val="1"/>
          <w:outline w:val="0"/>
          <w:color w:val="984806"/>
          <w:sz w:val="24"/>
          <w:szCs w:val="24"/>
          <w:u w:color="984806"/>
          <w:rtl w:val="0"/>
          <w:lang w:val="ru-RU"/>
          <w14:textFill>
            <w14:solidFill>
              <w14:srgbClr w14:val="984806"/>
            </w14:solidFill>
          </w14:textFill>
        </w:rPr>
        <w:t>п</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меньше названия </w:t>
      </w:r>
      <w:r>
        <w:rPr>
          <w:i w:val="1"/>
          <w:iCs w:val="1"/>
          <w:outline w:val="0"/>
          <w:color w:val="984806"/>
          <w:sz w:val="24"/>
          <w:szCs w:val="24"/>
          <w:u w:color="984806"/>
          <w:rtl w:val="0"/>
          <w:lang w:val="ru-RU"/>
          <w14:textFill>
            <w14:solidFill>
              <w14:srgbClr w14:val="984806"/>
            </w14:solidFill>
          </w14:textFill>
        </w:rPr>
        <w:t xml:space="preserve">(12 </w:t>
      </w:r>
      <w:r>
        <w:rPr>
          <w:i w:val="1"/>
          <w:iCs w:val="1"/>
          <w:outline w:val="0"/>
          <w:color w:val="984806"/>
          <w:sz w:val="24"/>
          <w:szCs w:val="24"/>
          <w:u w:color="984806"/>
          <w:rtl w:val="0"/>
          <w:lang w:val="ru-RU"/>
          <w14:textFill>
            <w14:solidFill>
              <w14:srgbClr w14:val="984806"/>
            </w14:solidFill>
          </w14:textFill>
        </w:rPr>
        <w:t>пт</w:t>
      </w:r>
      <w:r>
        <w:rPr>
          <w:i w:val="1"/>
          <w:iCs w:val="1"/>
          <w:outline w:val="0"/>
          <w:color w:val="984806"/>
          <w:sz w:val="24"/>
          <w:szCs w:val="24"/>
          <w:u w:color="984806"/>
          <w:rtl w:val="0"/>
          <w:lang w:val="ru-RU"/>
          <w14:textFill>
            <w14:solidFill>
              <w14:srgbClr w14:val="984806"/>
            </w14:solidFill>
          </w14:textFill>
        </w:rPr>
        <w:t xml:space="preserve">). </w:t>
      </w:r>
    </w:p>
    <w:p>
      <w:pPr>
        <w:pStyle w:val="Normal.0"/>
        <w:spacing w:line="240" w:lineRule="auto"/>
        <w:ind w:firstLine="0"/>
        <w:jc w:val="both"/>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Подводка к таблице примерно такая</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 xml:space="preserve">«в соответствии с таблицей </w:t>
      </w:r>
      <w:r>
        <w:rPr>
          <w:i w:val="1"/>
          <w:iCs w:val="1"/>
          <w:outline w:val="0"/>
          <w:color w:val="984806"/>
          <w:sz w:val="24"/>
          <w:szCs w:val="24"/>
          <w:u w:color="984806"/>
          <w:rtl w:val="0"/>
          <w:lang w:val="ru-RU"/>
          <w14:textFill>
            <w14:solidFill>
              <w14:srgbClr w14:val="984806"/>
            </w14:solidFill>
          </w14:textFill>
        </w:rPr>
        <w:t xml:space="preserve">1.3 </w:t>
      </w:r>
      <w:r>
        <w:rPr>
          <w:i w:val="1"/>
          <w:iCs w:val="1"/>
          <w:outline w:val="0"/>
          <w:color w:val="984806"/>
          <w:sz w:val="24"/>
          <w:szCs w:val="24"/>
          <w:u w:color="984806"/>
          <w:rtl w:val="0"/>
          <w:lang w:val="ru-RU"/>
          <w14:textFill>
            <w14:solidFill>
              <w14:srgbClr w14:val="984806"/>
            </w14:solidFill>
          </w14:textFill>
        </w:rPr>
        <w:t>…»</w:t>
      </w:r>
      <w:r>
        <w:rPr>
          <w:i w:val="1"/>
          <w:iCs w:val="1"/>
          <w:outline w:val="0"/>
          <w:color w:val="984806"/>
          <w:sz w:val="24"/>
          <w:szCs w:val="24"/>
          <w:u w:color="984806"/>
          <w:rtl w:val="0"/>
          <w:lang w:val="ru-RU"/>
          <w14:textFill>
            <w14:solidFill>
              <w14:srgbClr w14:val="984806"/>
            </w14:solidFill>
          </w14:textFill>
        </w:rPr>
        <w:t>.</w:t>
      </w:r>
    </w:p>
    <w:p>
      <w:pPr>
        <w:pStyle w:val="Normal.0"/>
        <w:spacing w:line="240" w:lineRule="auto"/>
        <w:ind w:firstLine="0"/>
        <w:jc w:val="both"/>
        <w:rPr>
          <w:i w:val="1"/>
          <w:iCs w:val="1"/>
          <w:outline w:val="0"/>
          <w:color w:val="984806"/>
          <w:sz w:val="24"/>
          <w:szCs w:val="24"/>
          <w:u w:color="984806"/>
          <w14:textFill>
            <w14:solidFill>
              <w14:srgbClr w14:val="984806"/>
            </w14:solidFill>
          </w14:textFill>
        </w:rPr>
      </w:pPr>
      <w:r>
        <w:rPr>
          <w:i w:val="1"/>
          <w:iCs w:val="1"/>
          <w:outline w:val="0"/>
          <w:color w:val="984806"/>
          <w:sz w:val="24"/>
          <w:szCs w:val="24"/>
          <w:u w:color="984806"/>
          <w:rtl w:val="0"/>
          <w:lang w:val="ru-RU"/>
          <w14:textFill>
            <w14:solidFill>
              <w14:srgbClr w14:val="984806"/>
            </w14:solidFill>
          </w14:textFill>
        </w:rPr>
        <w:t>При переносе таблицы пишут</w:t>
      </w:r>
      <w:r>
        <w:rPr>
          <w:b w:val="1"/>
          <w:bCs w:val="1"/>
          <w:i w:val="1"/>
          <w:iCs w:val="1"/>
          <w:outline w:val="0"/>
          <w:color w:val="984806"/>
          <w:sz w:val="24"/>
          <w:szCs w:val="24"/>
          <w:u w:color="984806"/>
          <w:rtl w:val="0"/>
          <w:lang w:val="ru-RU"/>
          <w14:textFill>
            <w14:solidFill>
              <w14:srgbClr w14:val="984806"/>
            </w14:solidFill>
          </w14:textFill>
        </w:rPr>
        <w:t xml:space="preserve"> – «</w:t>
      </w:r>
      <w:r>
        <w:rPr>
          <w:i w:val="1"/>
          <w:iCs w:val="1"/>
          <w:outline w:val="0"/>
          <w:color w:val="984806"/>
          <w:sz w:val="24"/>
          <w:szCs w:val="24"/>
          <w:u w:color="984806"/>
          <w:rtl w:val="0"/>
          <w:lang w:val="ru-RU"/>
          <w14:textFill>
            <w14:solidFill>
              <w14:srgbClr w14:val="984806"/>
            </w14:solidFill>
          </w14:textFill>
        </w:rPr>
        <w:t>Окончание таблицы»</w:t>
      </w:r>
      <w:r>
        <w:rPr>
          <w:i w:val="1"/>
          <w:iCs w:val="1"/>
          <w:outline w:val="0"/>
          <w:color w:val="984806"/>
          <w:sz w:val="24"/>
          <w:szCs w:val="24"/>
          <w:u w:color="984806"/>
          <w:rtl w:val="0"/>
          <w:lang w:val="ru-RU"/>
          <w14:textFill>
            <w14:solidFill>
              <w14:srgbClr w14:val="984806"/>
            </w14:solidFill>
          </w14:textFill>
        </w:rPr>
        <w:t xml:space="preserve">, </w:t>
      </w:r>
      <w:r>
        <w:rPr>
          <w:i w:val="1"/>
          <w:iCs w:val="1"/>
          <w:outline w:val="0"/>
          <w:color w:val="984806"/>
          <w:sz w:val="24"/>
          <w:szCs w:val="24"/>
          <w:u w:color="984806"/>
          <w:rtl w:val="0"/>
          <w:lang w:val="ru-RU"/>
          <w14:textFill>
            <w14:solidFill>
              <w14:srgbClr w14:val="984806"/>
            </w14:solidFill>
          </w14:textFill>
        </w:rPr>
        <w:t>с проставлением ее номера</w:t>
      </w:r>
      <w:r>
        <w:rPr>
          <w:i w:val="1"/>
          <w:iCs w:val="1"/>
          <w:outline w:val="0"/>
          <w:color w:val="984806"/>
          <w:sz w:val="24"/>
          <w:szCs w:val="24"/>
          <w:u w:color="984806"/>
          <w:rtl w:val="0"/>
          <w:lang w:val="ru-RU"/>
          <w14:textFill>
            <w14:solidFill>
              <w14:srgbClr w14:val="984806"/>
            </w14:solidFill>
          </w14:textFill>
        </w:rPr>
        <w:t>. (</w:t>
      </w:r>
      <w:r>
        <w:rPr>
          <w:i w:val="1"/>
          <w:iCs w:val="1"/>
          <w:outline w:val="0"/>
          <w:color w:val="984806"/>
          <w:sz w:val="24"/>
          <w:szCs w:val="24"/>
          <w:u w:color="984806"/>
          <w:rtl w:val="0"/>
          <w:lang w:val="ru-RU"/>
          <w14:textFill>
            <w14:solidFill>
              <w14:srgbClr w14:val="984806"/>
            </w14:solidFill>
          </w14:textFill>
        </w:rPr>
        <w:t>смотрите ниже</w:t>
      </w:r>
      <w:r>
        <w:rPr>
          <w:i w:val="1"/>
          <w:iCs w:val="1"/>
          <w:outline w:val="0"/>
          <w:color w:val="984806"/>
          <w:sz w:val="24"/>
          <w:szCs w:val="24"/>
          <w:u w:color="984806"/>
          <w:rtl w:val="0"/>
          <w:lang w:val="ru-RU"/>
          <w14:textFill>
            <w14:solidFill>
              <w14:srgbClr w14:val="984806"/>
            </w14:solidFill>
          </w14:textFill>
        </w:rPr>
        <w:t>).</w:t>
      </w:r>
    </w:p>
    <w:p>
      <w:pPr>
        <w:pStyle w:val="Normal.0"/>
      </w:pPr>
      <w:r>
        <w:rPr>
          <w:rStyle w:val="page number"/>
        </w:rPr>
        <mc:AlternateContent>
          <mc:Choice Requires="wps">
            <w:drawing xmlns:a="http://schemas.openxmlformats.org/drawingml/2006/main">
              <wp:anchor distT="0" distB="0" distL="0" distR="0" simplePos="0" relativeHeight="251686912" behindDoc="0" locked="0" layoutInCell="1" allowOverlap="1">
                <wp:simplePos x="0" y="0"/>
                <wp:positionH relativeFrom="column">
                  <wp:posOffset>305750</wp:posOffset>
                </wp:positionH>
                <wp:positionV relativeFrom="line">
                  <wp:posOffset>22859</wp:posOffset>
                </wp:positionV>
                <wp:extent cx="1" cy="523876"/>
                <wp:effectExtent l="0" t="0" r="0" b="0"/>
                <wp:wrapNone/>
                <wp:docPr id="1073741867" name="officeArt object" descr="Прямая со стрелкой 673"/>
                <wp:cNvGraphicFramePr/>
                <a:graphic xmlns:a="http://schemas.openxmlformats.org/drawingml/2006/main">
                  <a:graphicData uri="http://schemas.microsoft.com/office/word/2010/wordprocessingShape">
                    <wps:wsp>
                      <wps:cNvSpPr/>
                      <wps:spPr>
                        <a:xfrm flipH="1">
                          <a:off x="0" y="0"/>
                          <a:ext cx="1" cy="5238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67" style="visibility:visible;position:absolute;margin-left:24.1pt;margin-top:1.8pt;width:0.0pt;height:41.2pt;z-index:251686912;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18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Normal.0"/>
        <w:ind w:firstLine="0"/>
        <w:jc w:val="center"/>
        <w:rPr>
          <w:rStyle w:val="page number"/>
        </w:rPr>
      </w:pPr>
      <w:r>
        <w:rPr>
          <w:rStyle w:val="page number"/>
        </w:rPr>
        <mc:AlternateContent>
          <mc:Choice Requires="wps">
            <w:drawing xmlns:a="http://schemas.openxmlformats.org/drawingml/2006/main">
              <wp:anchor distT="0" distB="0" distL="0" distR="0" simplePos="0" relativeHeight="251685888" behindDoc="0" locked="0" layoutInCell="1" allowOverlap="1">
                <wp:simplePos x="0" y="0"/>
                <wp:positionH relativeFrom="column">
                  <wp:posOffset>305750</wp:posOffset>
                </wp:positionH>
                <wp:positionV relativeFrom="line">
                  <wp:posOffset>184784</wp:posOffset>
                </wp:positionV>
                <wp:extent cx="1" cy="523876"/>
                <wp:effectExtent l="0" t="0" r="0" b="0"/>
                <wp:wrapNone/>
                <wp:docPr id="1073741868" name="officeArt object" descr="Прямая со стрелкой 672"/>
                <wp:cNvGraphicFramePr/>
                <a:graphic xmlns:a="http://schemas.openxmlformats.org/drawingml/2006/main">
                  <a:graphicData uri="http://schemas.microsoft.com/office/word/2010/wordprocessingShape">
                    <wps:wsp>
                      <wps:cNvSpPr/>
                      <wps:spPr>
                        <a:xfrm flipH="1">
                          <a:off x="0" y="0"/>
                          <a:ext cx="1" cy="5238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68" style="visibility:visible;position:absolute;margin-left:24.1pt;margin-top:14.6pt;width:0.0pt;height:41.2pt;z-index:251685888;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rtl w:val="0"/>
          <w:lang w:val="ru-RU"/>
        </w:rPr>
        <w:t>Статистика</w:t>
      </w:r>
      <w:r>
        <w:rPr>
          <w:b w:val="1"/>
          <w:bCs w:val="1"/>
          <w:rtl w:val="0"/>
          <w:lang w:val="ru-RU"/>
        </w:rPr>
        <w:t xml:space="preserve">. </w:t>
      </w:r>
      <w:r>
        <w:rPr>
          <w:b w:val="1"/>
          <w:bCs w:val="1"/>
          <w:rtl w:val="0"/>
          <w:lang w:val="ru-RU"/>
        </w:rPr>
        <w:t>Инциденты по аудиториям</w:t>
      </w:r>
      <w:r>
        <w:rPr>
          <w:rStyle w:val="page number"/>
          <w:rtl w:val="0"/>
          <w:lang w:val="ru-RU"/>
        </w:rPr>
        <w:t xml:space="preserve"> </w:t>
      </w:r>
    </w:p>
    <w:p>
      <w:pPr>
        <w:pStyle w:val="Normal.0"/>
      </w:pPr>
    </w:p>
    <w:p>
      <w:pPr>
        <w:pStyle w:val="Normal.0"/>
        <w:ind w:firstLine="0"/>
        <w:jc w:val="center"/>
        <w:rPr>
          <w:b w:val="1"/>
          <w:bCs w:val="1"/>
        </w:rPr>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18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Normal.0"/>
        <w:spacing w:before="60" w:line="312" w:lineRule="auto"/>
        <w:jc w:val="both"/>
        <w:rPr>
          <w:rStyle w:val="page number"/>
        </w:rPr>
      </w:pPr>
      <w:r>
        <w:rPr>
          <w:rStyle w:val="page number"/>
          <w:rtl w:val="0"/>
          <w:lang w:val="ru-RU"/>
        </w:rPr>
        <w:t>Теперь сравним статистику инцидентов по аудиториям</w:t>
      </w:r>
      <w:r>
        <w:rPr>
          <w:rStyle w:val="page number"/>
          <w:rtl w:val="0"/>
          <w:lang w:val="ru-RU"/>
        </w:rPr>
        <w:t xml:space="preserve">. </w:t>
      </w:r>
      <w:r>
        <w:rPr>
          <w:rStyle w:val="page number"/>
          <w:rtl w:val="0"/>
          <w:lang w:val="ru-RU"/>
        </w:rPr>
        <w:t xml:space="preserve">Таблица </w:t>
      </w:r>
      <w:r>
        <w:rPr>
          <w:rStyle w:val="page number"/>
          <w:rtl w:val="0"/>
          <w:lang w:val="ru-RU"/>
        </w:rPr>
        <w:t xml:space="preserve">2.3 </w:t>
      </w:r>
      <w:r>
        <w:rPr>
          <w:rStyle w:val="page number"/>
          <w:rtl w:val="0"/>
          <w:lang w:val="ru-RU"/>
        </w:rPr>
        <w:t>была составлена путем совмещения четырех отчетов статистики активности пользователей по каждой из четырех аудиторий в отдельности</w:t>
      </w:r>
      <w:bookmarkEnd w:id="7"/>
      <w:bookmarkEnd w:id="6"/>
      <w:r>
        <w:rPr>
          <w:rStyle w:val="page number"/>
          <w:rtl w:val="0"/>
          <w:lang w:val="ru-RU"/>
        </w:rPr>
        <w:t xml:space="preserve">. </w:t>
      </w:r>
      <w:bookmarkEnd w:id="5"/>
    </w:p>
    <w:p>
      <w:pPr>
        <w:pStyle w:val="Normal.0"/>
        <w:widowControl w:val="0"/>
        <w:spacing w:line="240" w:lineRule="exact"/>
        <w:jc w:val="both"/>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7936" behindDoc="0" locked="0" layoutInCell="1" allowOverlap="1">
                <wp:simplePos x="0" y="0"/>
                <wp:positionH relativeFrom="column">
                  <wp:posOffset>327183</wp:posOffset>
                </wp:positionH>
                <wp:positionV relativeFrom="line">
                  <wp:posOffset>0</wp:posOffset>
                </wp:positionV>
                <wp:extent cx="1" cy="228601"/>
                <wp:effectExtent l="0" t="0" r="0" b="0"/>
                <wp:wrapNone/>
                <wp:docPr id="1073741869" name="officeArt object" descr="Прямая соединительная линия 674"/>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69" style="visibility:visible;position:absolute;margin-left:25.8pt;margin-top:-0.0pt;width:0.0pt;height:18.0pt;z-index:251687936;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r>
        <w:rPr>
          <w:i w:val="1"/>
          <w:iCs w:val="1"/>
          <w:outline w:val="0"/>
          <w:color w:val="ff0000"/>
          <w:sz w:val="24"/>
          <w:szCs w:val="24"/>
          <w:u w:color="ff0000"/>
          <w:rtl w:val="0"/>
          <w:lang w:val="ru-RU"/>
          <w14:textFill>
            <w14:solidFill>
              <w14:srgbClr w14:val="FF0000"/>
            </w14:solidFill>
          </w14:textFill>
        </w:rPr>
        <w:t>.</w:t>
      </w:r>
    </w:p>
    <w:p>
      <w:pPr>
        <w:pStyle w:val="Normal.0"/>
        <w:jc w:val="right"/>
        <w:rPr>
          <w:sz w:val="26"/>
          <w:szCs w:val="26"/>
        </w:rPr>
      </w:pPr>
      <w:r>
        <w:rPr>
          <w:sz w:val="26"/>
          <w:szCs w:val="26"/>
          <w:rtl w:val="0"/>
          <w:lang w:val="ru-RU"/>
        </w:rPr>
        <w:t xml:space="preserve">Таблица </w:t>
      </w:r>
      <w:r>
        <w:rPr>
          <w:sz w:val="26"/>
          <w:szCs w:val="26"/>
          <w:rtl w:val="0"/>
          <w:lang w:val="ru-RU"/>
        </w:rPr>
        <w:t xml:space="preserve">2.3  </w:t>
      </w:r>
      <w:r>
        <w:rPr>
          <w:sz w:val="26"/>
          <w:szCs w:val="26"/>
          <w:rtl w:val="0"/>
          <w:lang w:val="ru-RU"/>
        </w:rPr>
        <w:t xml:space="preserve">Статистика активности пользователей по аудиториям </w:t>
      </w:r>
    </w:p>
    <w:p>
      <w:pPr>
        <w:pStyle w:val="Normal.0"/>
        <w:widowControl w:val="0"/>
        <w:spacing w:line="240" w:lineRule="exact"/>
        <w:jc w:val="both"/>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88960" behindDoc="0" locked="0" layoutInCell="1" allowOverlap="1">
                <wp:simplePos x="0" y="0"/>
                <wp:positionH relativeFrom="column">
                  <wp:posOffset>327183</wp:posOffset>
                </wp:positionH>
                <wp:positionV relativeFrom="line">
                  <wp:posOffset>0</wp:posOffset>
                </wp:positionV>
                <wp:extent cx="1" cy="228601"/>
                <wp:effectExtent l="0" t="0" r="0" b="0"/>
                <wp:wrapNone/>
                <wp:docPr id="1073741870" name="officeArt object" descr="Прямая соединительная линия 675"/>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70" style="visibility:visible;position:absolute;margin-left:25.8pt;margin-top:-0.0pt;width:0.0pt;height:18.0pt;z-index:251688960;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r>
        <w:rPr>
          <w:i w:val="1"/>
          <w:iCs w:val="1"/>
          <w:outline w:val="0"/>
          <w:color w:val="ff0000"/>
          <w:sz w:val="24"/>
          <w:szCs w:val="24"/>
          <w:u w:color="ff0000"/>
          <w:rtl w:val="0"/>
          <w:lang w:val="ru-RU"/>
          <w14:textFill>
            <w14:solidFill>
              <w14:srgbClr w14:val="FF0000"/>
            </w14:solidFill>
          </w14:textFill>
        </w:rPr>
        <w:t>.</w:t>
      </w:r>
    </w:p>
    <w:tbl>
      <w:tblPr>
        <w:tblW w:w="9570" w:type="dxa"/>
        <w:jc w:val="left"/>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1478"/>
        <w:gridCol w:w="2023"/>
        <w:gridCol w:w="2023"/>
        <w:gridCol w:w="2023"/>
        <w:gridCol w:w="2023"/>
      </w:tblGrid>
      <w:tr>
        <w:tblPrEx>
          <w:shd w:val="clear" w:color="auto" w:fill="4f81bd"/>
        </w:tblPrEx>
        <w:trPr>
          <w:trHeight w:val="359" w:hRule="atLeast"/>
          <w:tblHeader/>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Период</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109</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220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222</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227</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16.03.2015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48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1005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101</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17.03.2015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74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1290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183</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18.03.2015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1390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1579</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33</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19.03.2015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88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1353</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593</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20.03.2015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119</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1326</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21.03.2015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22.03.2015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23.03.2015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194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1232</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343</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24.03.2015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1188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581</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25.03.2015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1258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26.03.2015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261</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808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409</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27.03.2015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201</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748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28.03.2015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30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553</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29.03.2015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30.03.2015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915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39</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31.03.2015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177</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1268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202</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01.04.2015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428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1336</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w:t>
            </w:r>
          </w:p>
        </w:tc>
      </w:tr>
    </w:tbl>
    <w:p>
      <w:pPr>
        <w:pStyle w:val="Normal.0"/>
        <w:widowControl w:val="0"/>
        <w:spacing w:line="240" w:lineRule="auto"/>
        <w:ind w:firstLine="0"/>
        <w:jc w:val="both"/>
        <w:rPr>
          <w:i w:val="1"/>
          <w:iCs w:val="1"/>
          <w:outline w:val="0"/>
          <w:color w:val="ff0000"/>
          <w:sz w:val="24"/>
          <w:szCs w:val="24"/>
          <w:u w:color="ff0000"/>
          <w14:textFill>
            <w14:solidFill>
              <w14:srgbClr w14:val="FF0000"/>
            </w14:solidFill>
          </w14:textFill>
        </w:rPr>
      </w:pPr>
    </w:p>
    <w:p>
      <w:pPr>
        <w:pStyle w:val="Normal.0"/>
        <w:jc w:val="right"/>
        <w:rPr>
          <w:rStyle w:val="page number"/>
          <w:sz w:val="26"/>
          <w:szCs w:val="26"/>
        </w:rPr>
      </w:pPr>
    </w:p>
    <w:p>
      <w:pPr>
        <w:pStyle w:val="Normal.0"/>
        <w:jc w:val="right"/>
        <w:rPr>
          <w:sz w:val="26"/>
          <w:szCs w:val="26"/>
        </w:rPr>
      </w:pPr>
      <w:r>
        <w:rPr>
          <w:sz w:val="26"/>
          <w:szCs w:val="26"/>
          <w:rtl w:val="0"/>
          <w:lang w:val="ru-RU"/>
        </w:rPr>
        <w:t xml:space="preserve">Окончание таблицы </w:t>
      </w:r>
      <w:r>
        <w:rPr>
          <w:sz w:val="26"/>
          <w:szCs w:val="26"/>
          <w:rtl w:val="0"/>
          <w:lang w:val="ru-RU"/>
        </w:rPr>
        <w:t>2.3</w:t>
      </w:r>
    </w:p>
    <w:p>
      <w:pPr>
        <w:pStyle w:val="Normal.0"/>
        <w:widowControl w:val="0"/>
        <w:spacing w:line="240" w:lineRule="exact"/>
        <w:jc w:val="both"/>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92032" behindDoc="0" locked="0" layoutInCell="1" allowOverlap="1">
                <wp:simplePos x="0" y="0"/>
                <wp:positionH relativeFrom="column">
                  <wp:posOffset>327183</wp:posOffset>
                </wp:positionH>
                <wp:positionV relativeFrom="line">
                  <wp:posOffset>-76200</wp:posOffset>
                </wp:positionV>
                <wp:extent cx="1" cy="228601"/>
                <wp:effectExtent l="0" t="0" r="0" b="0"/>
                <wp:wrapNone/>
                <wp:docPr id="1073741871" name="officeArt object" descr="Прямая соединительная линия 678"/>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71" style="visibility:visible;position:absolute;margin-left:25.8pt;margin-top:-6.0pt;width:0.0pt;height:18.0pt;z-index:251692032;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r>
        <w:rPr>
          <w:i w:val="1"/>
          <w:iCs w:val="1"/>
          <w:outline w:val="0"/>
          <w:color w:val="ff0000"/>
          <w:sz w:val="24"/>
          <w:szCs w:val="24"/>
          <w:u w:color="ff0000"/>
          <w:rtl w:val="0"/>
          <w:lang w:val="ru-RU"/>
          <w14:textFill>
            <w14:solidFill>
              <w14:srgbClr w14:val="FF0000"/>
            </w14:solidFill>
          </w14:textFill>
        </w:rPr>
        <w:t>.</w:t>
      </w:r>
    </w:p>
    <w:tbl>
      <w:tblPr>
        <w:tblW w:w="9570" w:type="dxa"/>
        <w:jc w:val="left"/>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1478"/>
        <w:gridCol w:w="2023"/>
        <w:gridCol w:w="2023"/>
        <w:gridCol w:w="2023"/>
        <w:gridCol w:w="2023"/>
      </w:tblGrid>
      <w:tr>
        <w:tblPrEx>
          <w:shd w:val="clear" w:color="auto" w:fill="4f81bd"/>
        </w:tblPrEx>
        <w:trPr>
          <w:trHeight w:val="359" w:hRule="atLeast"/>
          <w:tblHeader/>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Период</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109</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tabs>
                <w:tab w:val="right" w:pos="1164"/>
              </w:tabs>
              <w:ind w:firstLine="0"/>
              <w:jc w:val="center"/>
            </w:pPr>
            <w:r>
              <w:rPr>
                <w:shd w:val="nil" w:color="auto" w:fill="auto"/>
                <w:rtl w:val="0"/>
                <w:lang w:val="ru-RU"/>
              </w:rPr>
              <w:t xml:space="preserve">Аудитория </w:t>
            </w:r>
            <w:r>
              <w:rPr>
                <w:shd w:val="nil" w:color="auto" w:fill="auto"/>
                <w:rtl w:val="0"/>
                <w:lang w:val="ru-RU"/>
              </w:rPr>
              <w:t>220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222</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d9d9d9"/>
            <w:tcMar>
              <w:top w:type="dxa" w:w="80"/>
              <w:left w:type="dxa" w:w="80"/>
              <w:bottom w:type="dxa" w:w="80"/>
              <w:right w:type="dxa" w:w="80"/>
            </w:tcMar>
            <w:vAlign w:val="center"/>
          </w:tcPr>
          <w:p>
            <w:pPr>
              <w:pStyle w:val="Normal.0"/>
              <w:ind w:firstLine="0"/>
              <w:jc w:val="center"/>
            </w:pPr>
            <w:r>
              <w:rPr>
                <w:shd w:val="nil" w:color="auto" w:fill="auto"/>
                <w:rtl w:val="0"/>
                <w:lang w:val="ru-RU"/>
              </w:rPr>
              <w:t xml:space="preserve">Аудитория </w:t>
            </w:r>
            <w:r>
              <w:rPr>
                <w:shd w:val="nil" w:color="auto" w:fill="auto"/>
                <w:rtl w:val="0"/>
                <w:lang w:val="ru-RU"/>
              </w:rPr>
              <w:t>227</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02.04.2015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28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1010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301</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03.04.2015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top"/>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47</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780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04.04.2015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820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05.04.2015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0</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06.04.2015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264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771</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94</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07.04.2015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188</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1152</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470</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08.04.2015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554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906</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18</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09.04.2015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44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832</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86</w:t>
            </w:r>
          </w:p>
        </w:tc>
      </w:tr>
      <w:tr>
        <w:tblPrEx>
          <w:shd w:val="clear" w:color="auto" w:fill="ced7e7"/>
        </w:tblPrEx>
        <w:trPr>
          <w:trHeight w:val="359" w:hRule="atLeast"/>
        </w:trPr>
        <w:tc>
          <w:tcPr>
            <w:tcW w:type="dxa" w:w="1478"/>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0"/>
            </w:tcMar>
            <w:vAlign w:val="center"/>
          </w:tcPr>
          <w:p>
            <w:pPr>
              <w:pStyle w:val="Normal.0"/>
              <w:ind w:firstLine="0"/>
              <w:jc w:val="right"/>
            </w:pPr>
            <w:r>
              <w:rPr>
                <w:shd w:val="nil" w:color="auto" w:fill="auto"/>
                <w:rtl w:val="0"/>
                <w:lang w:val="ru-RU"/>
              </w:rPr>
              <w:t>10.04.2015</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813"/>
            </w:tcMar>
            <w:vAlign w:val="center"/>
          </w:tcPr>
          <w:p>
            <w:pPr>
              <w:pStyle w:val="Normal.0"/>
              <w:ind w:right="733" w:firstLine="0"/>
              <w:jc w:val="right"/>
            </w:pPr>
            <w:r>
              <w:rPr>
                <w:shd w:val="nil" w:color="auto" w:fill="auto"/>
                <w:rtl w:val="0"/>
              </w:rPr>
              <w:t>-</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10"/>
            </w:tcMar>
            <w:vAlign w:val="center"/>
          </w:tcPr>
          <w:p>
            <w:pPr>
              <w:pStyle w:val="Normal.0"/>
              <w:tabs>
                <w:tab w:val="right" w:pos="924"/>
              </w:tabs>
              <w:ind w:right="630" w:firstLine="0"/>
              <w:jc w:val="right"/>
            </w:pPr>
            <w:r>
              <w:rPr>
                <w:shd w:val="nil" w:color="auto" w:fill="auto"/>
                <w:rtl w:val="0"/>
                <w:lang w:val="ru-RU"/>
              </w:rPr>
              <w:t>84</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48"/>
            </w:tcMar>
            <w:vAlign w:val="center"/>
          </w:tcPr>
          <w:p>
            <w:pPr>
              <w:pStyle w:val="Normal.0"/>
              <w:ind w:right="668" w:firstLine="0"/>
              <w:jc w:val="right"/>
            </w:pPr>
            <w:r>
              <w:rPr>
                <w:shd w:val="nil" w:color="auto" w:fill="auto"/>
                <w:rtl w:val="0"/>
                <w:lang w:val="ru-RU"/>
              </w:rPr>
              <w:t>729</w:t>
            </w:r>
          </w:p>
        </w:tc>
        <w:tc>
          <w:tcPr>
            <w:tcW w:type="dxa" w:w="2023"/>
            <w:tcBorders>
              <w:top w:val="single" w:color="000000" w:sz="4" w:space="0" w:shadow="0" w:frame="0"/>
              <w:left w:val="single" w:color="000000" w:sz="4" w:space="0" w:shadow="0" w:frame="0"/>
              <w:bottom w:val="single" w:color="000000" w:sz="4" w:space="0" w:shadow="0" w:frame="0"/>
              <w:right w:val="single" w:color="000000" w:sz="4" w:space="0" w:shadow="0" w:frame="0"/>
            </w:tcBorders>
            <w:shd w:val="clear" w:color="auto" w:fill="ffffff"/>
            <w:tcMar>
              <w:top w:type="dxa" w:w="80"/>
              <w:left w:type="dxa" w:w="80"/>
              <w:bottom w:type="dxa" w:w="80"/>
              <w:right w:type="dxa" w:w="787"/>
            </w:tcMar>
            <w:vAlign w:val="center"/>
          </w:tcPr>
          <w:p>
            <w:pPr>
              <w:pStyle w:val="Normal.0"/>
              <w:ind w:right="707" w:firstLine="0"/>
              <w:jc w:val="right"/>
            </w:pPr>
            <w:r>
              <w:rPr>
                <w:shd w:val="nil" w:color="auto" w:fill="auto"/>
                <w:rtl w:val="0"/>
                <w:lang w:val="ru-RU"/>
              </w:rPr>
              <w:t>0</w:t>
            </w:r>
          </w:p>
        </w:tc>
      </w:tr>
    </w:tbl>
    <w:p>
      <w:pPr>
        <w:pStyle w:val="Normal.0"/>
        <w:widowControl w:val="0"/>
        <w:spacing w:line="240" w:lineRule="auto"/>
        <w:ind w:firstLine="0"/>
        <w:jc w:val="both"/>
        <w:rPr>
          <w:i w:val="1"/>
          <w:iCs w:val="1"/>
          <w:outline w:val="0"/>
          <w:color w:val="ff0000"/>
          <w:sz w:val="24"/>
          <w:szCs w:val="24"/>
          <w:u w:color="ff0000"/>
          <w14:textFill>
            <w14:solidFill>
              <w14:srgbClr w14:val="FF0000"/>
            </w14:solidFill>
          </w14:textFill>
        </w:rPr>
      </w:pPr>
    </w:p>
    <w:p>
      <w:pPr>
        <w:pStyle w:val="Normal.0"/>
        <w:widowControl w:val="0"/>
        <w:spacing w:line="240" w:lineRule="exact"/>
        <w:jc w:val="both"/>
        <w:rPr>
          <w:outline w:val="0"/>
          <w:color w:val="ff0000"/>
          <w:spacing w:val="30"/>
          <w:sz w:val="24"/>
          <w:szCs w:val="24"/>
          <w:u w:color="ff0000"/>
          <w14:textFill>
            <w14:solidFill>
              <w14:srgbClr w14:val="FF0000"/>
            </w14:solidFill>
          </w14:textFill>
        </w:rPr>
      </w:pPr>
      <w:r>
        <w:rPr>
          <w:i w:val="1"/>
          <w:iCs w:val="1"/>
          <w:outline w:val="0"/>
          <w:color w:val="ff0000"/>
          <w:sz w:val="24"/>
          <w:szCs w:val="24"/>
          <w:u w:color="ff0000"/>
          <w:lang w:val="ru-RU"/>
          <w14:textFill>
            <w14:solidFill>
              <w14:srgbClr w14:val="FF0000"/>
            </w14:solidFill>
          </w14:textFill>
        </w:rPr>
        <mc:AlternateContent>
          <mc:Choice Requires="wps">
            <w:drawing xmlns:a="http://schemas.openxmlformats.org/drawingml/2006/main">
              <wp:anchor distT="0" distB="0" distL="0" distR="0" simplePos="0" relativeHeight="251691008" behindDoc="0" locked="0" layoutInCell="1" allowOverlap="1">
                <wp:simplePos x="0" y="0"/>
                <wp:positionH relativeFrom="column">
                  <wp:posOffset>327183</wp:posOffset>
                </wp:positionH>
                <wp:positionV relativeFrom="line">
                  <wp:posOffset>26670</wp:posOffset>
                </wp:positionV>
                <wp:extent cx="1" cy="228601"/>
                <wp:effectExtent l="0" t="0" r="0" b="0"/>
                <wp:wrapNone/>
                <wp:docPr id="1073741872" name="officeArt object" descr="Прямая соединительная линия 676"/>
                <wp:cNvGraphicFramePr/>
                <a:graphic xmlns:a="http://schemas.openxmlformats.org/drawingml/2006/main">
                  <a:graphicData uri="http://schemas.microsoft.com/office/word/2010/wordprocessingShape">
                    <wps:wsp>
                      <wps:cNvSpPr/>
                      <wps:spPr>
                        <a:xfrm flipH="1">
                          <a:off x="0" y="0"/>
                          <a:ext cx="1" cy="2286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72" style="visibility:visible;position:absolute;margin-left:25.8pt;margin-top:2.1pt;width:0.0pt;height:18.0pt;z-index:251691008;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 xml:space="preserve">интервал  </w:t>
      </w:r>
      <w:r>
        <w:rPr>
          <w:i w:val="1"/>
          <w:iCs w:val="1"/>
          <w:outline w:val="0"/>
          <w:color w:val="ff0000"/>
          <w:sz w:val="24"/>
          <w:szCs w:val="24"/>
          <w:u w:color="ff0000"/>
          <w:rtl w:val="0"/>
          <w:lang w:val="ru-RU"/>
          <w14:textFill>
            <w14:solidFill>
              <w14:srgbClr w14:val="FF0000"/>
            </w14:solidFill>
          </w14:textFill>
        </w:rPr>
        <w:t xml:space="preserve">1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p>
    <w:p>
      <w:pPr>
        <w:pStyle w:val="Normal.0"/>
        <w:widowControl w:val="0"/>
        <w:spacing w:line="360" w:lineRule="auto"/>
        <w:jc w:val="center"/>
        <w:rPr>
          <w:spacing w:val="30"/>
          <w:sz w:val="24"/>
          <w:szCs w:val="24"/>
        </w:rPr>
      </w:pPr>
      <w:r>
        <w:rPr>
          <w:i w:val="1"/>
          <w:iCs w:val="1"/>
          <w:outline w:val="0"/>
          <w:color w:val="0000ff"/>
          <w:sz w:val="24"/>
          <w:szCs w:val="24"/>
          <w:u w:color="0000ff"/>
          <w14:textFill>
            <w14:solidFill>
              <w14:srgbClr w14:val="0000FF"/>
            </w14:solidFill>
          </w14:textFill>
        </w:rPr>
        <mc:AlternateContent>
          <mc:Choice Requires="wps">
            <w:drawing xmlns:a="http://schemas.openxmlformats.org/drawingml/2006/main">
              <wp:anchor distT="0" distB="0" distL="0" distR="0" simplePos="0" relativeHeight="251689984" behindDoc="0" locked="0" layoutInCell="1" allowOverlap="1">
                <wp:simplePos x="0" y="0"/>
                <wp:positionH relativeFrom="column">
                  <wp:posOffset>2495073</wp:posOffset>
                </wp:positionH>
                <wp:positionV relativeFrom="line">
                  <wp:posOffset>194309</wp:posOffset>
                </wp:positionV>
                <wp:extent cx="0" cy="371476"/>
                <wp:effectExtent l="0" t="0" r="0" b="0"/>
                <wp:wrapNone/>
                <wp:docPr id="1073741873" name="officeArt object" descr="Прямая соединительная линия 677"/>
                <wp:cNvGraphicFramePr/>
                <a:graphic xmlns:a="http://schemas.openxmlformats.org/drawingml/2006/main">
                  <a:graphicData uri="http://schemas.microsoft.com/office/word/2010/wordprocessingShape">
                    <wps:wsp>
                      <wps:cNvSpPr/>
                      <wps:spPr>
                        <a:xfrm>
                          <a:off x="0" y="0"/>
                          <a:ext cx="0" cy="371476"/>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73" style="visibility:visible;position:absolute;margin-left:196.5pt;margin-top:15.3pt;width:0.0pt;height:29.2pt;z-index:251689984;mso-position-horizontal:absolute;mso-position-horizontal-relative:text;mso-position-vertical:absolute;mso-position-vertical-relative:line;mso-wrap-distance-left:0.0pt;mso-wrap-distance-top:0.0pt;mso-wrap-distance-right:0.0pt;mso-wrap-distance-bottom:0.0pt;">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r>
        <w:rPr>
          <w:sz w:val="24"/>
          <w:szCs w:val="24"/>
          <w:rtl w:val="0"/>
          <w:lang w:val="ru-RU"/>
        </w:rPr>
        <w:t>Примечание</w:t>
      </w:r>
      <w:r>
        <w:rPr>
          <w:spacing w:val="30"/>
          <w:sz w:val="24"/>
          <w:szCs w:val="24"/>
          <w:rtl w:val="0"/>
          <w:lang w:val="ru-RU"/>
        </w:rPr>
        <w:t xml:space="preserve"> </w:t>
      </w:r>
      <w:r>
        <w:rPr>
          <w:b w:val="1"/>
          <w:bCs w:val="1"/>
          <w:sz w:val="24"/>
          <w:szCs w:val="24"/>
          <w:rtl w:val="0"/>
          <w:lang w:val="ru-RU"/>
        </w:rPr>
        <w:t xml:space="preserve">– </w:t>
      </w:r>
      <w:r>
        <w:rPr>
          <w:sz w:val="24"/>
          <w:szCs w:val="24"/>
          <w:rtl w:val="0"/>
          <w:lang w:val="ru-RU"/>
        </w:rPr>
        <w:t xml:space="preserve"> Источник</w:t>
      </w:r>
      <w:r>
        <w:rPr>
          <w:sz w:val="24"/>
          <w:szCs w:val="24"/>
          <w:rtl w:val="0"/>
          <w:lang w:val="ru-RU"/>
        </w:rPr>
        <w:t xml:space="preserve">: </w:t>
      </w:r>
      <w:r>
        <w:rPr>
          <w:sz w:val="24"/>
          <w:szCs w:val="24"/>
          <w:rtl w:val="0"/>
          <w:lang w:val="ru-RU"/>
        </w:rPr>
        <w:t>собственная разработка</w:t>
      </w:r>
    </w:p>
    <w:p>
      <w:pPr>
        <w:pStyle w:val="Normal.0"/>
        <w:widowControl w:val="0"/>
        <w:spacing w:line="240" w:lineRule="exact"/>
        <w:ind w:left="1077" w:firstLine="181"/>
        <w:jc w:val="right"/>
        <w:rPr>
          <w:i w:val="1"/>
          <w:iCs w:val="1"/>
          <w:outline w:val="0"/>
          <w:color w:val="ff0000"/>
          <w:sz w:val="24"/>
          <w:szCs w:val="24"/>
          <w:u w:color="ff0000"/>
          <w14:textFill>
            <w14:solidFill>
              <w14:srgbClr w14:val="FF0000"/>
            </w14:solidFill>
          </w14:textFill>
        </w:rPr>
      </w:pP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 xml:space="preserve">интервала  </w:t>
      </w:r>
      <w:r>
        <w:rPr>
          <w:i w:val="1"/>
          <w:iCs w:val="1"/>
          <w:outline w:val="0"/>
          <w:color w:val="ff0000"/>
          <w:sz w:val="24"/>
          <w:szCs w:val="24"/>
          <w:u w:color="ff0000"/>
          <w:rtl w:val="0"/>
          <w:lang w:val="ru-RU"/>
          <w14:textFill>
            <w14:solidFill>
              <w14:srgbClr w14:val="FF0000"/>
            </w14:solidFill>
          </w14:textFill>
        </w:rPr>
        <w:t xml:space="preserve">2 </w:t>
      </w:r>
      <w:r>
        <w:rPr>
          <w:i w:val="1"/>
          <w:iCs w:val="1"/>
          <w:outline w:val="0"/>
          <w:color w:val="ff0000"/>
          <w:sz w:val="24"/>
          <w:szCs w:val="24"/>
          <w:u w:color="ff0000"/>
          <w:rtl w:val="0"/>
          <w:lang w:val="ru-RU"/>
          <w14:textFill>
            <w14:solidFill>
              <w14:srgbClr w14:val="FF0000"/>
            </w14:solidFill>
          </w14:textFill>
        </w:rPr>
        <w:t>«Еп</w:t>
      </w:r>
      <w:r>
        <w:rPr>
          <w:i w:val="1"/>
          <w:iCs w:val="1"/>
          <w:outline w:val="0"/>
          <w:color w:val="ff0000"/>
          <w:sz w:val="24"/>
          <w:szCs w:val="24"/>
          <w:u w:color="ff0000"/>
          <w:rtl w:val="0"/>
          <w:lang w:val="en-US"/>
          <w14:textFill>
            <w14:solidFill>
              <w14:srgbClr w14:val="FF0000"/>
            </w14:solidFill>
          </w14:textFill>
        </w:rPr>
        <w:t>t</w:t>
      </w:r>
      <w:r>
        <w:rPr>
          <w:i w:val="1"/>
          <w:iCs w:val="1"/>
          <w:outline w:val="0"/>
          <w:color w:val="ff0000"/>
          <w:sz w:val="24"/>
          <w:szCs w:val="24"/>
          <w:u w:color="ff0000"/>
          <w:rtl w:val="0"/>
          <w:lang w:val="ru-RU"/>
          <w14:textFill>
            <w14:solidFill>
              <w14:srgbClr w14:val="FF0000"/>
            </w14:solidFill>
          </w14:textFill>
        </w:rPr>
        <w:t>е</w:t>
      </w:r>
      <w:r>
        <w:rPr>
          <w:i w:val="1"/>
          <w:iCs w:val="1"/>
          <w:outline w:val="0"/>
          <w:color w:val="ff0000"/>
          <w:sz w:val="24"/>
          <w:szCs w:val="24"/>
          <w:u w:color="ff0000"/>
          <w:rtl w:val="0"/>
          <w:lang w:val="en-US"/>
          <w14:textFill>
            <w14:solidFill>
              <w14:srgbClr w14:val="FF0000"/>
            </w14:solidFill>
          </w14:textFill>
        </w:rPr>
        <w:t>r</w:t>
      </w:r>
      <w:r>
        <w:rPr>
          <w:i w:val="1"/>
          <w:iCs w:val="1"/>
          <w:outline w:val="0"/>
          <w:color w:val="ff0000"/>
          <w:sz w:val="24"/>
          <w:szCs w:val="24"/>
          <w:u w:color="ff0000"/>
          <w:rtl w:val="0"/>
          <w:lang w:val="ru-RU"/>
          <w14:textFill>
            <w14:solidFill>
              <w14:srgbClr w14:val="FF0000"/>
            </w14:solidFill>
          </w14:textFill>
        </w:rPr>
        <w:t>» при «Абзац</w:t>
      </w:r>
      <w:r>
        <w:rPr>
          <w:i w:val="1"/>
          <w:iCs w:val="1"/>
          <w:outline w:val="0"/>
          <w:color w:val="ff0000"/>
          <w:sz w:val="24"/>
          <w:szCs w:val="24"/>
          <w:u w:color="ff0000"/>
          <w:rtl w:val="0"/>
          <w:lang w:val="ru-RU"/>
          <w14:textFill>
            <w14:solidFill>
              <w14:srgbClr w14:val="FF0000"/>
            </w14:solidFill>
          </w14:textFill>
        </w:rPr>
        <w:t xml:space="preserve">. </w:t>
      </w:r>
      <w:r>
        <w:rPr>
          <w:i w:val="1"/>
          <w:iCs w:val="1"/>
          <w:outline w:val="0"/>
          <w:color w:val="ff0000"/>
          <w:sz w:val="24"/>
          <w:szCs w:val="24"/>
          <w:u w:color="ff0000"/>
          <w:rtl w:val="0"/>
          <w:lang w:val="ru-RU"/>
          <w14:textFill>
            <w14:solidFill>
              <w14:srgbClr w14:val="FF0000"/>
            </w14:solidFill>
          </w14:textFill>
        </w:rPr>
        <w:t xml:space="preserve">Точно </w:t>
      </w:r>
      <w:r>
        <w:rPr>
          <w:i w:val="1"/>
          <w:iCs w:val="1"/>
          <w:outline w:val="0"/>
          <w:color w:val="ff0000"/>
          <w:sz w:val="24"/>
          <w:szCs w:val="24"/>
          <w:u w:color="ff0000"/>
          <w:rtl w:val="0"/>
          <w:lang w:val="ru-RU"/>
          <w14:textFill>
            <w14:solidFill>
              <w14:srgbClr w14:val="FF0000"/>
            </w14:solidFill>
          </w14:textFill>
        </w:rPr>
        <w:t xml:space="preserve">12 </w:t>
      </w:r>
      <w:r>
        <w:rPr>
          <w:i w:val="1"/>
          <w:iCs w:val="1"/>
          <w:outline w:val="0"/>
          <w:color w:val="ff0000"/>
          <w:sz w:val="24"/>
          <w:szCs w:val="24"/>
          <w:u w:color="ff0000"/>
          <w:rtl w:val="0"/>
          <w:lang w:val="ru-RU"/>
          <w14:textFill>
            <w14:solidFill>
              <w14:srgbClr w14:val="FF0000"/>
            </w14:solidFill>
          </w14:textFill>
        </w:rPr>
        <w:t>пт»</w:t>
      </w:r>
    </w:p>
    <w:p>
      <w:pPr>
        <w:pStyle w:val="Normal.0"/>
        <w:widowControl w:val="0"/>
        <w:spacing w:line="240" w:lineRule="exact"/>
        <w:ind w:left="1077" w:firstLine="181"/>
        <w:jc w:val="right"/>
        <w:rPr>
          <w:rStyle w:val="page number"/>
          <w:sz w:val="24"/>
          <w:szCs w:val="24"/>
        </w:rPr>
      </w:pPr>
    </w:p>
    <w:p>
      <w:pPr>
        <w:pStyle w:val="Normal.0"/>
        <w:spacing w:line="312" w:lineRule="auto"/>
        <w:ind w:firstLine="708"/>
        <w:jc w:val="both"/>
        <w:rPr>
          <w:rStyle w:val="page number"/>
        </w:rPr>
      </w:pPr>
      <w:r>
        <w:rPr>
          <w:rStyle w:val="page number"/>
          <w:rtl w:val="0"/>
          <w:lang w:val="ru-RU"/>
        </w:rPr>
        <w:t xml:space="preserve">Сразу стоит отметить некоторые моменты работы внутренней сети и учебного стенда </w:t>
      </w:r>
      <w:r>
        <w:rPr>
          <w:rStyle w:val="page number"/>
          <w:rtl w:val="0"/>
          <w:lang w:val="ru-RU"/>
        </w:rPr>
        <w:t xml:space="preserve">IWTM, </w:t>
      </w:r>
      <w:r>
        <w:rPr>
          <w:rStyle w:val="page number"/>
          <w:rtl w:val="0"/>
          <w:lang w:val="ru-RU"/>
        </w:rPr>
        <w:t>важные для формирования отчетов</w:t>
      </w:r>
      <w:r>
        <w:rPr>
          <w:rStyle w:val="page number"/>
          <w:rtl w:val="0"/>
          <w:lang w:val="ru-RU"/>
        </w:rPr>
        <w:t xml:space="preserve">. </w:t>
      </w:r>
      <w:r>
        <w:rPr>
          <w:rStyle w:val="page number"/>
          <w:rtl w:val="0"/>
          <w:lang w:val="ru-RU"/>
        </w:rPr>
        <w:t>Некоторые отчеты были специально пропущены вследствие того</w:t>
      </w:r>
      <w:r>
        <w:rPr>
          <w:rStyle w:val="page number"/>
          <w:rtl w:val="0"/>
          <w:lang w:val="ru-RU"/>
        </w:rPr>
        <w:t xml:space="preserve">, </w:t>
      </w:r>
      <w:r>
        <w:rPr>
          <w:rStyle w:val="page number"/>
          <w:rtl w:val="0"/>
          <w:lang w:val="ru-RU"/>
        </w:rPr>
        <w:t>что статистики для их построения</w:t>
      </w:r>
      <w:r>
        <w:rPr>
          <w:rStyle w:val="page number"/>
          <w:rtl w:val="0"/>
          <w:lang w:val="ru-RU"/>
        </w:rPr>
        <w:t xml:space="preserve">, </w:t>
      </w:r>
      <w:r>
        <w:rPr>
          <w:rStyle w:val="page number"/>
          <w:rtl w:val="0"/>
          <w:lang w:val="ru-RU"/>
        </w:rPr>
        <w:t>а также последующего анализа</w:t>
      </w:r>
      <w:r>
        <w:rPr>
          <w:rStyle w:val="page number"/>
          <w:rtl w:val="0"/>
          <w:lang w:val="ru-RU"/>
        </w:rPr>
        <w:t xml:space="preserve">, </w:t>
      </w:r>
      <w:r>
        <w:rPr>
          <w:rStyle w:val="page number"/>
          <w:rtl w:val="0"/>
          <w:lang w:val="ru-RU"/>
        </w:rPr>
        <w:t>было недостаточно</w:t>
      </w:r>
      <w:r>
        <w:rPr>
          <w:rStyle w:val="page number"/>
          <w:rtl w:val="0"/>
          <w:lang w:val="ru-RU"/>
        </w:rPr>
        <w:t xml:space="preserve">. </w:t>
      </w:r>
      <w:r>
        <w:rPr>
          <w:rStyle w:val="page number"/>
          <w:rtl w:val="0"/>
          <w:lang w:val="ru-RU"/>
        </w:rPr>
        <w:t xml:space="preserve">Пользователь </w:t>
      </w:r>
      <w:r>
        <w:rPr>
          <w:rStyle w:val="page number"/>
          <w:rtl w:val="0"/>
          <w:lang w:val="ru-RU"/>
        </w:rPr>
        <w:t xml:space="preserve">guestuser </w:t>
      </w:r>
      <w:r>
        <w:rPr>
          <w:rStyle w:val="page number"/>
          <w:rtl w:val="0"/>
          <w:lang w:val="ru-RU"/>
        </w:rPr>
        <w:t>является учетной записью по умолчанию без пароля</w:t>
      </w:r>
      <w:r>
        <w:rPr>
          <w:rStyle w:val="page number"/>
          <w:rtl w:val="0"/>
          <w:lang w:val="ru-RU"/>
        </w:rPr>
        <w:t xml:space="preserve">. </w:t>
      </w:r>
      <w:r>
        <w:rPr>
          <w:rStyle w:val="page number"/>
          <w:rtl w:val="0"/>
          <w:lang w:val="ru-RU"/>
        </w:rPr>
        <w:t>Данную учетную запись чаще всего используют студенты</w:t>
      </w:r>
      <w:r>
        <w:rPr>
          <w:rStyle w:val="page number"/>
          <w:rtl w:val="0"/>
          <w:lang w:val="ru-RU"/>
        </w:rPr>
        <w:t xml:space="preserve">, </w:t>
      </w:r>
      <w:r>
        <w:rPr>
          <w:rStyle w:val="page number"/>
          <w:rtl w:val="0"/>
          <w:lang w:val="ru-RU"/>
        </w:rPr>
        <w:t>забывшие свой пароль</w:t>
      </w:r>
      <w:r>
        <w:rPr>
          <w:rStyle w:val="page number"/>
          <w:rtl w:val="0"/>
          <w:lang w:val="ru-RU"/>
        </w:rPr>
        <w:t xml:space="preserve">, </w:t>
      </w:r>
      <w:r>
        <w:rPr>
          <w:rStyle w:val="page number"/>
          <w:rtl w:val="0"/>
          <w:lang w:val="ru-RU"/>
        </w:rPr>
        <w:t>либо по каким</w:t>
      </w:r>
      <w:r>
        <w:rPr>
          <w:rStyle w:val="page number"/>
          <w:rtl w:val="0"/>
          <w:lang w:val="ru-RU"/>
        </w:rPr>
        <w:t>-</w:t>
      </w:r>
      <w:r>
        <w:rPr>
          <w:rStyle w:val="page number"/>
          <w:rtl w:val="0"/>
          <w:lang w:val="ru-RU"/>
        </w:rPr>
        <w:t>то причинам не желающие работать под своей учетной записью</w:t>
      </w:r>
      <w:r>
        <w:rPr>
          <w:rStyle w:val="page number"/>
          <w:rtl w:val="0"/>
          <w:lang w:val="ru-RU"/>
        </w:rPr>
        <w:t xml:space="preserve">. </w:t>
      </w:r>
      <w:r>
        <w:rPr>
          <w:rStyle w:val="page number"/>
          <w:rtl w:val="0"/>
          <w:lang w:val="ru-RU"/>
        </w:rPr>
        <w:t>Так как каждый может воспользоваться ей для входа в систему</w:t>
      </w:r>
      <w:r>
        <w:rPr>
          <w:rStyle w:val="page number"/>
          <w:rtl w:val="0"/>
          <w:lang w:val="ru-RU"/>
        </w:rPr>
        <w:t xml:space="preserve">, </w:t>
      </w:r>
      <w:r>
        <w:rPr>
          <w:rStyle w:val="page number"/>
          <w:rtl w:val="0"/>
          <w:lang w:val="ru-RU"/>
        </w:rPr>
        <w:t xml:space="preserve">количество инцидентов под </w:t>
      </w:r>
      <w:r>
        <w:rPr>
          <w:rStyle w:val="page number"/>
          <w:rtl w:val="0"/>
          <w:lang w:val="ru-RU"/>
        </w:rPr>
        <w:t xml:space="preserve">guestuser </w:t>
      </w:r>
      <w:r>
        <w:rPr>
          <w:rStyle w:val="page number"/>
          <w:rtl w:val="0"/>
          <w:lang w:val="ru-RU"/>
        </w:rPr>
        <w:t>значительно превышает количество инцидентов под обычными учетными записями</w:t>
      </w:r>
      <w:r>
        <w:rPr>
          <w:rStyle w:val="page number"/>
          <w:rtl w:val="0"/>
          <w:lang w:val="ru-RU"/>
        </w:rPr>
        <w:t>.</w:t>
      </w:r>
    </w:p>
    <w:p>
      <w:pPr>
        <w:pStyle w:val="Normal.0"/>
        <w:spacing w:after="200" w:line="276" w:lineRule="auto"/>
        <w:ind w:firstLine="0"/>
      </w:pPr>
      <w:r>
        <w:rPr>
          <w:rFonts w:ascii="Arial Unicode MS" w:cs="Arial Unicode MS" w:hAnsi="Arial Unicode MS" w:eastAsia="Arial Unicode MS"/>
          <w:b w:val="0"/>
          <w:bCs w:val="0"/>
          <w:i w:val="0"/>
          <w:iCs w:val="0"/>
        </w:rPr>
        <w:br w:type="page"/>
      </w:r>
    </w:p>
    <w:p>
      <w:pPr>
        <w:pStyle w:val="Normal.0"/>
        <w:tabs>
          <w:tab w:val="left" w:pos="2865"/>
        </w:tabs>
        <w:jc w:val="both"/>
        <w:rPr>
          <w:b w:val="1"/>
          <w:bCs w:val="1"/>
        </w:rPr>
      </w:pPr>
      <w:r>
        <w:rPr>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699200" behindDoc="0" locked="0" layoutInCell="1" allowOverlap="1">
                <wp:simplePos x="0" y="0"/>
                <wp:positionH relativeFrom="column">
                  <wp:posOffset>3811270</wp:posOffset>
                </wp:positionH>
                <wp:positionV relativeFrom="line">
                  <wp:posOffset>-546735</wp:posOffset>
                </wp:positionV>
                <wp:extent cx="2390140" cy="332686"/>
                <wp:effectExtent l="0" t="0" r="0" b="0"/>
                <wp:wrapNone/>
                <wp:docPr id="1073741874"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10</w:t>
                            </w:r>
                          </w:p>
                        </w:txbxContent>
                      </wps:txbx>
                      <wps:bodyPr wrap="square" lIns="45719" tIns="45719" rIns="45719" bIns="45719" numCol="1" anchor="t">
                        <a:noAutofit/>
                      </wps:bodyPr>
                    </wps:wsp>
                  </a:graphicData>
                </a:graphic>
              </wp:anchor>
            </w:drawing>
          </mc:Choice>
          <mc:Fallback>
            <w:pict>
              <v:shape id="_x0000_s1074" type="#_x0000_t202" style="visibility:visible;position:absolute;margin-left:300.1pt;margin-top:-43.0pt;width:188.2pt;height:26.2pt;z-index:251699200;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10</w:t>
                      </w:r>
                    </w:p>
                  </w:txbxContent>
                </v:textbox>
                <w10:wrap type="none" side="bothSides" anchorx="text"/>
              </v:shape>
            </w:pict>
          </mc:Fallback>
        </mc:AlternateContent>
      </w:r>
      <w:r>
        <w:rPr>
          <w:b w:val="1"/>
          <w:bCs w:val="1"/>
          <w:rtl w:val="0"/>
          <w:lang w:val="ru-RU"/>
        </w:rPr>
        <w:t>Формулы</w:t>
      </w:r>
    </w:p>
    <w:p>
      <w:pPr>
        <w:pStyle w:val="Normal.0"/>
        <w:ind w:firstLine="567"/>
        <w:jc w:val="both"/>
        <w:rPr>
          <w:i w:val="1"/>
          <w:iCs w:val="1"/>
        </w:rPr>
      </w:pPr>
      <w:r>
        <w:rPr>
          <w:rStyle w:val="page number"/>
          <w:rtl w:val="0"/>
          <w:lang w:val="ru-RU"/>
        </w:rPr>
        <w:t>Если в тексте приводится ряд числовых значений</w:t>
      </w:r>
      <w:r>
        <w:rPr>
          <w:rStyle w:val="page number"/>
          <w:rtl w:val="0"/>
          <w:lang w:val="ru-RU"/>
        </w:rPr>
        <w:t xml:space="preserve">, </w:t>
      </w:r>
      <w:r>
        <w:rPr>
          <w:rStyle w:val="page number"/>
          <w:rtl w:val="0"/>
          <w:lang w:val="ru-RU"/>
        </w:rPr>
        <w:t>выраженных в одной и той же единице физической величины</w:t>
      </w:r>
      <w:r>
        <w:rPr>
          <w:rStyle w:val="page number"/>
          <w:rtl w:val="0"/>
          <w:lang w:val="ru-RU"/>
        </w:rPr>
        <w:t xml:space="preserve">, </w:t>
      </w:r>
      <w:r>
        <w:rPr>
          <w:rStyle w:val="page number"/>
          <w:rtl w:val="0"/>
          <w:lang w:val="ru-RU"/>
        </w:rPr>
        <w:t>то ее указывают после последнего числового значения</w:t>
      </w:r>
      <w:r>
        <w:rPr>
          <w:rStyle w:val="page number"/>
          <w:rtl w:val="0"/>
          <w:lang w:val="ru-RU"/>
        </w:rPr>
        <w:t xml:space="preserve">, </w:t>
      </w:r>
      <w:r>
        <w:rPr>
          <w:rStyle w:val="page number"/>
          <w:rtl w:val="0"/>
          <w:lang w:val="ru-RU"/>
        </w:rPr>
        <w:t>например</w:t>
      </w:r>
      <w:r>
        <w:rPr>
          <w:rStyle w:val="page number"/>
          <w:rtl w:val="0"/>
          <w:lang w:val="ru-RU"/>
        </w:rPr>
        <w:t xml:space="preserve">, 3,5; 10; 20 </w:t>
      </w:r>
      <w:r>
        <w:rPr>
          <w:rStyle w:val="page number"/>
          <w:rtl w:val="0"/>
          <w:lang w:val="ru-RU"/>
        </w:rPr>
        <w:t>кг</w:t>
      </w:r>
      <w:r>
        <w:rPr>
          <w:rStyle w:val="page number"/>
          <w:rtl w:val="0"/>
          <w:lang w:val="ru-RU"/>
        </w:rPr>
        <w:t>.</w:t>
      </w:r>
    </w:p>
    <w:p>
      <w:pPr>
        <w:pStyle w:val="Normal.0"/>
        <w:ind w:firstLine="567"/>
        <w:jc w:val="both"/>
        <w:rPr>
          <w:rStyle w:val="page number"/>
        </w:rPr>
      </w:pPr>
      <w:r>
        <w:rPr>
          <w:i w:val="1"/>
          <w:iCs w:val="1"/>
          <w:rtl w:val="0"/>
          <w:lang w:val="ru-RU"/>
        </w:rPr>
        <w:t>Формулы</w:t>
      </w:r>
      <w:r>
        <w:rPr>
          <w:rStyle w:val="page number"/>
          <w:rtl w:val="0"/>
          <w:lang w:val="ru-RU"/>
        </w:rPr>
        <w:t xml:space="preserve"> следует нумеровать в пределах раздела арабскими цифрами</w:t>
      </w:r>
      <w:r>
        <w:rPr>
          <w:rStyle w:val="page number"/>
          <w:rtl w:val="0"/>
          <w:lang w:val="ru-RU"/>
        </w:rPr>
        <w:t xml:space="preserve">, </w:t>
      </w:r>
      <w:r>
        <w:rPr>
          <w:rStyle w:val="page number"/>
          <w:rtl w:val="0"/>
          <w:lang w:val="ru-RU"/>
        </w:rPr>
        <w:t>которые записываются на уровне формулы справа в круглых скобках</w:t>
      </w:r>
      <w:r>
        <w:rPr>
          <w:rStyle w:val="page number"/>
          <w:rtl w:val="0"/>
          <w:lang w:val="ru-RU"/>
        </w:rPr>
        <w:t>.</w:t>
      </w:r>
    </w:p>
    <w:p>
      <w:pPr>
        <w:pStyle w:val="Normal.0"/>
        <w:ind w:firstLine="567"/>
        <w:jc w:val="both"/>
        <w:rPr>
          <w:rStyle w:val="page number"/>
        </w:rPr>
      </w:pPr>
      <w:r>
        <w:rPr>
          <w:rStyle w:val="page number"/>
          <w:rtl w:val="0"/>
          <w:lang w:val="ru-RU"/>
        </w:rPr>
        <w:t xml:space="preserve">Нумерация формул должна быть сплошной в пределах глав работы </w:t>
      </w:r>
      <w:r>
        <w:rPr>
          <w:rStyle w:val="page number"/>
          <w:rtl w:val="0"/>
          <w:lang w:val="ru-RU"/>
        </w:rPr>
        <w:t>(</w:t>
      </w:r>
      <w:r>
        <w:rPr>
          <w:rStyle w:val="page number"/>
          <w:rtl w:val="0"/>
          <w:lang w:val="ru-RU"/>
        </w:rPr>
        <w:t>например</w:t>
      </w:r>
      <w:r>
        <w:rPr>
          <w:rStyle w:val="page number"/>
          <w:rtl w:val="0"/>
          <w:lang w:val="ru-RU"/>
        </w:rPr>
        <w:t xml:space="preserve">: 1.1 </w:t>
      </w:r>
      <w:r>
        <w:rPr>
          <w:rStyle w:val="page number"/>
          <w:rtl w:val="0"/>
          <w:lang w:val="ru-RU"/>
        </w:rPr>
        <w:t>и т</w:t>
      </w:r>
      <w:r>
        <w:rPr>
          <w:rStyle w:val="page number"/>
          <w:rtl w:val="0"/>
          <w:lang w:val="ru-RU"/>
        </w:rPr>
        <w:t xml:space="preserve">. </w:t>
      </w:r>
      <w:r>
        <w:rPr>
          <w:rStyle w:val="page number"/>
          <w:rtl w:val="0"/>
          <w:lang w:val="ru-RU"/>
        </w:rPr>
        <w:t>д</w:t>
      </w:r>
      <w:r>
        <w:rPr>
          <w:rStyle w:val="page number"/>
          <w:rtl w:val="0"/>
          <w:lang w:val="ru-RU"/>
        </w:rPr>
        <w:t>.).</w:t>
      </w:r>
    </w:p>
    <w:p>
      <w:pPr>
        <w:pStyle w:val="Normal.0"/>
        <w:ind w:firstLine="567"/>
        <w:jc w:val="both"/>
        <w:rPr>
          <w:rStyle w:val="page number"/>
        </w:rPr>
      </w:pPr>
      <w:r>
        <w:rPr>
          <w:rStyle w:val="page number"/>
          <w:rtl w:val="0"/>
          <w:lang w:val="ru-RU"/>
        </w:rPr>
        <w:t>Уравнения и формулы следует размещать свободными строками</w:t>
      </w:r>
      <w:r>
        <w:rPr>
          <w:rStyle w:val="page number"/>
          <w:rtl w:val="0"/>
          <w:lang w:val="ru-RU"/>
        </w:rPr>
        <w:t xml:space="preserve">. </w:t>
      </w:r>
      <w:r>
        <w:rPr>
          <w:rStyle w:val="page number"/>
          <w:rtl w:val="0"/>
          <w:lang w:val="ru-RU"/>
        </w:rPr>
        <w:t>Сверху и снизу каждой формулы должна быть оставлена свободная строка</w:t>
      </w:r>
      <w:r>
        <w:rPr>
          <w:rStyle w:val="page number"/>
          <w:rtl w:val="0"/>
          <w:lang w:val="ru-RU"/>
        </w:rPr>
        <w:t xml:space="preserve">. </w:t>
      </w:r>
      <w:r>
        <w:rPr>
          <w:rStyle w:val="page number"/>
          <w:rtl w:val="0"/>
          <w:lang w:val="ru-RU"/>
        </w:rPr>
        <w:t>Если уравнение не вмещается в одну строку</w:t>
      </w:r>
      <w:r>
        <w:rPr>
          <w:rStyle w:val="page number"/>
          <w:rtl w:val="0"/>
          <w:lang w:val="ru-RU"/>
        </w:rPr>
        <w:t xml:space="preserve">, </w:t>
      </w:r>
      <w:r>
        <w:rPr>
          <w:rStyle w:val="page number"/>
          <w:rtl w:val="0"/>
          <w:lang w:val="ru-RU"/>
        </w:rPr>
        <w:t>оно должно быть перенесено на другую строку после того или иного операционного знака</w:t>
      </w:r>
      <w:r>
        <w:rPr>
          <w:rStyle w:val="page number"/>
          <w:rtl w:val="0"/>
          <w:lang w:val="ru-RU"/>
        </w:rPr>
        <w:t xml:space="preserve">, </w:t>
      </w:r>
      <w:r>
        <w:rPr>
          <w:rStyle w:val="page number"/>
          <w:rtl w:val="0"/>
          <w:lang w:val="ru-RU"/>
        </w:rPr>
        <w:t>который дублируется и на второй строке</w:t>
      </w:r>
      <w:r>
        <w:rPr>
          <w:rStyle w:val="page number"/>
          <w:rtl w:val="0"/>
          <w:lang w:val="ru-RU"/>
        </w:rPr>
        <w:t xml:space="preserve">. </w:t>
      </w:r>
      <w:r>
        <w:rPr>
          <w:rStyle w:val="page number"/>
          <w:rtl w:val="0"/>
          <w:lang w:val="ru-RU"/>
        </w:rPr>
        <w:t>В качестве символов физических величин в формуле следует применять обозначения</w:t>
      </w:r>
      <w:r>
        <w:rPr>
          <w:rStyle w:val="page number"/>
          <w:rtl w:val="0"/>
          <w:lang w:val="ru-RU"/>
        </w:rPr>
        <w:t xml:space="preserve">, </w:t>
      </w:r>
      <w:r>
        <w:rPr>
          <w:rStyle w:val="page number"/>
          <w:rtl w:val="0"/>
          <w:lang w:val="ru-RU"/>
        </w:rPr>
        <w:t>установленные соответствующими нормативными документами</w:t>
      </w:r>
      <w:r>
        <w:rPr>
          <w:rStyle w:val="page number"/>
          <w:rtl w:val="0"/>
          <w:lang w:val="ru-RU"/>
        </w:rPr>
        <w:t xml:space="preserve">. </w:t>
      </w:r>
    </w:p>
    <w:p>
      <w:pPr>
        <w:pStyle w:val="Normal.0"/>
        <w:ind w:firstLine="567"/>
        <w:jc w:val="both"/>
        <w:rPr>
          <w:i w:val="1"/>
          <w:iCs w:val="1"/>
        </w:rPr>
      </w:pPr>
      <w:r>
        <w:rPr>
          <w:rStyle w:val="page number"/>
          <w:rtl w:val="0"/>
          <w:lang w:val="ru-RU"/>
        </w:rPr>
        <w:t>Пояснение символов и числовых коэффициентов</w:t>
      </w:r>
      <w:r>
        <w:rPr>
          <w:rStyle w:val="page number"/>
          <w:rtl w:val="0"/>
          <w:lang w:val="ru-RU"/>
        </w:rPr>
        <w:t xml:space="preserve">, </w:t>
      </w:r>
      <w:r>
        <w:rPr>
          <w:rStyle w:val="page number"/>
          <w:rtl w:val="0"/>
          <w:lang w:val="ru-RU"/>
        </w:rPr>
        <w:t>если они не пояснены ранее</w:t>
      </w:r>
      <w:r>
        <w:rPr>
          <w:rStyle w:val="page number"/>
          <w:rtl w:val="0"/>
          <w:lang w:val="ru-RU"/>
        </w:rPr>
        <w:t xml:space="preserve">, </w:t>
      </w:r>
      <w:r>
        <w:rPr>
          <w:rStyle w:val="page number"/>
          <w:rtl w:val="0"/>
          <w:lang w:val="ru-RU"/>
        </w:rPr>
        <w:t>должны быть приведены непосредственно под формулой</w:t>
      </w:r>
      <w:r>
        <w:rPr>
          <w:rStyle w:val="page number"/>
          <w:rtl w:val="0"/>
          <w:lang w:val="ru-RU"/>
        </w:rPr>
        <w:t xml:space="preserve">. </w:t>
      </w:r>
      <w:r>
        <w:rPr>
          <w:rStyle w:val="page number"/>
          <w:rtl w:val="0"/>
          <w:lang w:val="ru-RU"/>
        </w:rPr>
        <w:t>Пояснение каждого символа следует давать в той последовательности</w:t>
      </w:r>
      <w:r>
        <w:rPr>
          <w:rStyle w:val="page number"/>
          <w:rtl w:val="0"/>
          <w:lang w:val="ru-RU"/>
        </w:rPr>
        <w:t xml:space="preserve">, </w:t>
      </w:r>
      <w:r>
        <w:rPr>
          <w:rStyle w:val="page number"/>
          <w:rtl w:val="0"/>
          <w:lang w:val="ru-RU"/>
        </w:rPr>
        <w:t>в которой символы приведены в формуле</w:t>
      </w:r>
      <w:r>
        <w:rPr>
          <w:rStyle w:val="page number"/>
          <w:rtl w:val="0"/>
          <w:lang w:val="ru-RU"/>
        </w:rPr>
        <w:t xml:space="preserve">. </w:t>
      </w:r>
      <w:r>
        <w:rPr>
          <w:rStyle w:val="page number"/>
          <w:rtl w:val="0"/>
          <w:lang w:val="ru-RU"/>
        </w:rPr>
        <w:t>Первая строка пояснения должна начинаться со слова «где» без двоеточия</w:t>
      </w:r>
      <w:r>
        <w:rPr>
          <w:rStyle w:val="page number"/>
          <w:rtl w:val="0"/>
          <w:lang w:val="ru-RU"/>
        </w:rPr>
        <w:t>.</w:t>
      </w:r>
    </w:p>
    <w:p>
      <w:pPr>
        <w:pStyle w:val="Normal.0"/>
        <w:ind w:firstLine="567"/>
        <w:jc w:val="both"/>
        <w:rPr>
          <w:rStyle w:val="page number"/>
        </w:rPr>
      </w:pPr>
      <w:r>
        <w:rPr>
          <w:i w:val="1"/>
          <w:iCs w:val="1"/>
          <w:rtl w:val="0"/>
          <w:lang w:val="ru-RU"/>
        </w:rPr>
        <w:t>Пример</w:t>
      </w:r>
      <w:r>
        <w:rPr>
          <w:b w:val="1"/>
          <w:bCs w:val="1"/>
          <w:rtl w:val="0"/>
          <w:lang w:val="ru-RU"/>
        </w:rPr>
        <w:t>.</w:t>
      </w:r>
      <w:r>
        <w:rPr>
          <w:rStyle w:val="page number"/>
          <w:rtl w:val="0"/>
          <w:lang w:val="ru-RU"/>
        </w:rPr>
        <w:t xml:space="preserve"> Коэффициент оборачиваемости оборотных средств за определенный период К</w:t>
      </w:r>
      <w:r>
        <w:rPr>
          <w:vertAlign w:val="subscript"/>
          <w:rtl w:val="0"/>
          <w:lang w:val="ru-RU"/>
        </w:rPr>
        <w:t>о</w:t>
      </w:r>
      <w:r>
        <w:rPr>
          <w:rStyle w:val="page number"/>
          <w:rtl w:val="0"/>
          <w:lang w:val="ru-RU"/>
        </w:rPr>
        <w:t xml:space="preserve"> вычисляют по формуле</w:t>
      </w:r>
      <w:r>
        <w:rPr>
          <w:rStyle w:val="page number"/>
          <w:rtl w:val="0"/>
          <w:lang w:val="ru-RU"/>
        </w:rPr>
        <w:t>:</w:t>
      </w:r>
    </w:p>
    <w:p>
      <w:pPr>
        <w:pStyle w:val="Normal.0"/>
        <w:ind w:firstLine="567"/>
        <w:jc w:val="both"/>
        <w:rPr>
          <w:rStyle w:val="page number"/>
        </w:rPr>
      </w:pPr>
    </w:p>
    <w:p>
      <w:pPr>
        <w:pStyle w:val="FR1"/>
        <w:spacing w:line="360" w:lineRule="auto"/>
        <w:ind w:left="0" w:firstLine="720"/>
        <w:jc w:val="right"/>
        <w:rPr>
          <w:sz w:val="28"/>
          <w:szCs w:val="28"/>
        </w:rPr>
      </w:pPr>
      <w:r>
        <w:rPr>
          <w:rStyle w:val="page number"/>
        </w:rPr>
        <mc:AlternateContent>
          <mc:Choice Requires="wpg">
            <w:drawing xmlns:a="http://schemas.openxmlformats.org/drawingml/2006/main">
              <wp:inline distT="0" distB="0" distL="0" distR="0">
                <wp:extent cx="895350" cy="447675"/>
                <wp:effectExtent l="0" t="0" r="0" b="0"/>
                <wp:docPr id="1073741877" name="officeArt object" descr="Сгруппировать"/>
                <wp:cNvGraphicFramePr/>
                <a:graphic xmlns:a="http://schemas.openxmlformats.org/drawingml/2006/main">
                  <a:graphicData uri="http://schemas.microsoft.com/office/word/2010/wordprocessingGroup">
                    <wpg:wgp>
                      <wpg:cNvGrpSpPr/>
                      <wpg:grpSpPr>
                        <a:xfrm>
                          <a:off x="0" y="0"/>
                          <a:ext cx="895350" cy="447675"/>
                          <a:chOff x="0" y="0"/>
                          <a:chExt cx="895350" cy="447675"/>
                        </a:xfrm>
                      </wpg:grpSpPr>
                      <wps:wsp>
                        <wps:cNvPr id="1073741875" name="Прямоугольник"/>
                        <wps:cNvSpPr/>
                        <wps:spPr>
                          <a:xfrm>
                            <a:off x="0" y="0"/>
                            <a:ext cx="895350" cy="447675"/>
                          </a:xfrm>
                          <a:prstGeom prst="rect">
                            <a:avLst/>
                          </a:prstGeom>
                          <a:solidFill>
                            <a:srgbClr val="FFFFFF"/>
                          </a:solidFill>
                          <a:ln w="12700" cap="flat">
                            <a:noFill/>
                            <a:miter lim="400000"/>
                          </a:ln>
                          <a:effectLst/>
                        </wps:spPr>
                        <wps:bodyPr/>
                      </wps:wsp>
                      <pic:pic xmlns:pic="http://schemas.openxmlformats.org/drawingml/2006/picture">
                        <pic:nvPicPr>
                          <pic:cNvPr id="1073741876" name="image2.pdf" descr="image2.pdf"/>
                          <pic:cNvPicPr>
                            <a:picLocks noChangeAspect="1"/>
                          </pic:cNvPicPr>
                        </pic:nvPicPr>
                        <pic:blipFill>
                          <a:blip r:embed="rId9">
                            <a:extLst/>
                          </a:blip>
                          <a:stretch>
                            <a:fillRect/>
                          </a:stretch>
                        </pic:blipFill>
                        <pic:spPr>
                          <a:xfrm>
                            <a:off x="0" y="0"/>
                            <a:ext cx="895350" cy="447675"/>
                          </a:xfrm>
                          <a:prstGeom prst="rect">
                            <a:avLst/>
                          </a:prstGeom>
                          <a:ln w="12700" cap="flat">
                            <a:noFill/>
                            <a:miter lim="400000"/>
                          </a:ln>
                          <a:effectLst/>
                        </pic:spPr>
                      </pic:pic>
                    </wpg:wgp>
                  </a:graphicData>
                </a:graphic>
              </wp:inline>
            </w:drawing>
          </mc:Choice>
          <mc:Fallback>
            <w:pict>
              <v:group id="_x0000_s1075" style="visibility:visible;width:70.5pt;height:35.2pt;" coordorigin="0,0" coordsize="895350,447675">
                <v:rect id="_x0000_s1076" style="position:absolute;left:0;top:0;width:895350;height:447675;">
                  <v:fill color="#FFFFFF" opacity="100.0%" type="solid"/>
                  <v:stroke on="f" weight="1.0pt" dashstyle="solid" endcap="flat" miterlimit="400.0%" joinstyle="miter" linestyle="single" startarrow="none" startarrowwidth="medium" startarrowlength="medium" endarrow="none" endarrowwidth="medium" endarrowlength="medium"/>
                </v:rect>
                <v:shape id="_x0000_s1077" type="#_x0000_t75" style="position:absolute;left:0;top:0;width:895350;height:447675;">
                  <v:imagedata r:id="rId9" o:title="image2.png"/>
                </v:shape>
              </v:group>
            </w:pict>
          </mc:Fallback>
        </mc:AlternateContent>
      </w:r>
      <w:r>
        <w:rPr>
          <w:sz w:val="28"/>
          <w:szCs w:val="28"/>
          <w:rtl w:val="0"/>
          <w:lang w:val="ru-RU"/>
        </w:rPr>
        <w:t xml:space="preserve">                                                           (1.1)</w:t>
      </w:r>
    </w:p>
    <w:p>
      <w:pPr>
        <w:pStyle w:val="Normal.0"/>
        <w:ind w:firstLine="0"/>
        <w:jc w:val="both"/>
        <w:rPr>
          <w:rStyle w:val="page number"/>
        </w:rPr>
      </w:pPr>
    </w:p>
    <w:p>
      <w:pPr>
        <w:pStyle w:val="Normal.0"/>
        <w:ind w:firstLine="0"/>
        <w:jc w:val="both"/>
        <w:rPr>
          <w:rStyle w:val="page number"/>
        </w:rPr>
      </w:pPr>
      <w:r>
        <w:rPr>
          <w:rStyle w:val="page number"/>
          <w:rtl w:val="0"/>
          <w:lang w:val="ru-RU"/>
        </w:rPr>
        <w:t>где Р – объем реализованной продукции</w:t>
      </w:r>
      <w:r>
        <w:rPr>
          <w:rStyle w:val="page number"/>
          <w:rtl w:val="0"/>
          <w:lang w:val="ru-RU"/>
        </w:rPr>
        <w:t xml:space="preserve">, </w:t>
      </w:r>
      <w:r>
        <w:rPr>
          <w:rStyle w:val="page number"/>
          <w:rtl w:val="0"/>
          <w:lang w:val="ru-RU"/>
        </w:rPr>
        <w:t>тыс</w:t>
      </w:r>
      <w:r>
        <w:rPr>
          <w:rStyle w:val="page number"/>
          <w:rtl w:val="0"/>
          <w:lang w:val="ru-RU"/>
        </w:rPr>
        <w:t xml:space="preserve">. </w:t>
      </w:r>
      <w:r>
        <w:rPr>
          <w:rStyle w:val="page number"/>
          <w:rtl w:val="0"/>
          <w:lang w:val="ru-RU"/>
        </w:rPr>
        <w:t>руб</w:t>
      </w:r>
      <w:r>
        <w:rPr>
          <w:rStyle w:val="page number"/>
          <w:rtl w:val="0"/>
          <w:lang w:val="ru-RU"/>
        </w:rPr>
        <w:t xml:space="preserve">.; </w:t>
      </w:r>
    </w:p>
    <w:p>
      <w:pPr>
        <w:pStyle w:val="Normal.0"/>
        <w:ind w:firstLine="0"/>
        <w:jc w:val="both"/>
        <w:rPr>
          <w:rStyle w:val="page number"/>
        </w:rPr>
      </w:pPr>
      <w:r>
        <w:rPr>
          <w:rStyle w:val="page number"/>
          <w:rtl w:val="0"/>
          <w:lang w:val="ru-RU"/>
        </w:rPr>
        <w:t>ОС – оборотные средства</w:t>
      </w:r>
      <w:r>
        <w:rPr>
          <w:rStyle w:val="page number"/>
          <w:rtl w:val="0"/>
          <w:lang w:val="ru-RU"/>
        </w:rPr>
        <w:t xml:space="preserve">, </w:t>
      </w:r>
      <w:r>
        <w:rPr>
          <w:rStyle w:val="page number"/>
          <w:rtl w:val="0"/>
          <w:lang w:val="ru-RU"/>
        </w:rPr>
        <w:t>тыс</w:t>
      </w:r>
      <w:r>
        <w:rPr>
          <w:rStyle w:val="page number"/>
          <w:rtl w:val="0"/>
          <w:lang w:val="ru-RU"/>
        </w:rPr>
        <w:t xml:space="preserve">. </w:t>
      </w:r>
      <w:r>
        <w:rPr>
          <w:rStyle w:val="page number"/>
          <w:rtl w:val="0"/>
          <w:lang w:val="ru-RU"/>
        </w:rPr>
        <w:t>руб</w:t>
      </w:r>
      <w:r>
        <w:rPr>
          <w:rStyle w:val="page number"/>
          <w:rtl w:val="0"/>
          <w:lang w:val="ru-RU"/>
        </w:rPr>
        <w:t>.</w:t>
      </w:r>
    </w:p>
    <w:p>
      <w:pPr>
        <w:pStyle w:val="Normal.0"/>
        <w:spacing w:after="200" w:line="276" w:lineRule="auto"/>
        <w:ind w:firstLine="0"/>
      </w:pPr>
      <w:r>
        <w:rPr>
          <w:rFonts w:ascii="Arial Unicode MS" w:cs="Arial Unicode MS" w:hAnsi="Arial Unicode MS" w:eastAsia="Arial Unicode MS"/>
          <w:b w:val="0"/>
          <w:bCs w:val="0"/>
          <w:i w:val="0"/>
          <w:iCs w:val="0"/>
        </w:rPr>
        <w:br w:type="page"/>
      </w:r>
    </w:p>
    <w:p>
      <w:pPr>
        <w:pStyle w:val="Normal.0"/>
        <w:tabs>
          <w:tab w:val="left" w:pos="2865"/>
        </w:tabs>
        <w:ind w:firstLine="0"/>
        <w:jc w:val="center"/>
        <w:rPr>
          <w:b w:val="1"/>
          <w:bCs w:val="1"/>
        </w:rPr>
      </w:pPr>
      <w:r>
        <w:rPr>
          <w:b w:val="1"/>
          <w:bCs w:val="1"/>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700224" behindDoc="0" locked="0" layoutInCell="1" allowOverlap="1">
                <wp:simplePos x="0" y="0"/>
                <wp:positionH relativeFrom="column">
                  <wp:posOffset>3811270</wp:posOffset>
                </wp:positionH>
                <wp:positionV relativeFrom="line">
                  <wp:posOffset>-584835</wp:posOffset>
                </wp:positionV>
                <wp:extent cx="2390140" cy="332686"/>
                <wp:effectExtent l="0" t="0" r="0" b="0"/>
                <wp:wrapNone/>
                <wp:docPr id="1073741878"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11</w:t>
                            </w:r>
                          </w:p>
                        </w:txbxContent>
                      </wps:txbx>
                      <wps:bodyPr wrap="square" lIns="45719" tIns="45719" rIns="45719" bIns="45719" numCol="1" anchor="t">
                        <a:noAutofit/>
                      </wps:bodyPr>
                    </wps:wsp>
                  </a:graphicData>
                </a:graphic>
              </wp:anchor>
            </w:drawing>
          </mc:Choice>
          <mc:Fallback>
            <w:pict>
              <v:shape id="_x0000_s1078" type="#_x0000_t202" style="visibility:visible;position:absolute;margin-left:300.1pt;margin-top:-46.0pt;width:188.2pt;height:26.2pt;z-index:251700224;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11</w:t>
                      </w:r>
                    </w:p>
                  </w:txbxContent>
                </v:textbox>
                <w10:wrap type="none" side="bothSides" anchorx="text"/>
              </v:shape>
            </w:pict>
          </mc:Fallback>
        </mc:AlternateContent>
      </w:r>
      <w:r>
        <w:rPr>
          <w:b w:val="1"/>
          <w:bCs w:val="1"/>
          <w:rtl w:val="0"/>
          <w:lang w:val="ru-RU"/>
        </w:rPr>
        <w:t>ЗАКЛЮЧЕНИЕ</w:t>
      </w:r>
    </w:p>
    <w:p>
      <w:pPr>
        <w:pStyle w:val="Normal.0"/>
      </w:pPr>
      <w:r>
        <w:rPr>
          <w:rStyle w:val="page number"/>
        </w:rPr>
        <mc:AlternateContent>
          <mc:Choice Requires="wps">
            <w:drawing xmlns:a="http://schemas.openxmlformats.org/drawingml/2006/main">
              <wp:anchor distT="0" distB="0" distL="0" distR="0" simplePos="0" relativeHeight="251704320" behindDoc="0" locked="0" layoutInCell="1" allowOverlap="1">
                <wp:simplePos x="0" y="0"/>
                <wp:positionH relativeFrom="column">
                  <wp:posOffset>305750</wp:posOffset>
                </wp:positionH>
                <wp:positionV relativeFrom="line">
                  <wp:posOffset>22859</wp:posOffset>
                </wp:positionV>
                <wp:extent cx="1" cy="523876"/>
                <wp:effectExtent l="0" t="0" r="0" b="0"/>
                <wp:wrapNone/>
                <wp:docPr id="1073741879" name="officeArt object" descr="Прямая со стрелкой 692"/>
                <wp:cNvGraphicFramePr/>
                <a:graphic xmlns:a="http://schemas.openxmlformats.org/drawingml/2006/main">
                  <a:graphicData uri="http://schemas.microsoft.com/office/word/2010/wordprocessingShape">
                    <wps:wsp>
                      <wps:cNvSpPr/>
                      <wps:spPr>
                        <a:xfrm flipH="1">
                          <a:off x="0" y="0"/>
                          <a:ext cx="1" cy="5238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79" style="visibility:visible;position:absolute;margin-left:24.1pt;margin-top:1.8pt;width:0.0pt;height:41.2pt;z-index:251704320;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pPr>
      <w:r>
        <w:rPr>
          <w:i w:val="1"/>
          <w:iCs w:val="1"/>
          <w:outline w:val="0"/>
          <w:color w:val="ff0000"/>
          <w:sz w:val="24"/>
          <w:szCs w:val="24"/>
          <w:u w:color="ff0000"/>
          <w:rtl w:val="0"/>
          <w:lang w:val="ru-RU"/>
          <w14:textFill>
            <w14:solidFill>
              <w14:srgbClr w14:val="FF0000"/>
            </w14:solidFill>
          </w14:textFill>
        </w:rPr>
        <w:t xml:space="preserve">3 </w:t>
      </w:r>
      <w:r>
        <w:rPr>
          <w:i w:val="1"/>
          <w:iCs w:val="1"/>
          <w:outline w:val="0"/>
          <w:color w:val="ff0000"/>
          <w:sz w:val="24"/>
          <w:szCs w:val="24"/>
          <w:u w:color="ff0000"/>
          <w:rtl w:val="0"/>
          <w:lang w:val="ru-RU"/>
          <w14:textFill>
            <w14:solidFill>
              <w14:srgbClr w14:val="FF0000"/>
            </w14:solidFill>
          </w14:textFill>
        </w:rPr>
        <w:t xml:space="preserve">интервала  </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раза «Еп</w:t>
      </w:r>
      <w:r>
        <w:rPr>
          <w:b w:val="1"/>
          <w:bCs w:val="1"/>
          <w:i w:val="1"/>
          <w:iCs w:val="1"/>
          <w:outline w:val="0"/>
          <w:color w:val="ff0000"/>
          <w:sz w:val="24"/>
          <w:szCs w:val="24"/>
          <w:u w:color="ff0000"/>
          <w:rtl w:val="0"/>
          <w:lang w:val="en-US"/>
          <w14:textFill>
            <w14:solidFill>
              <w14:srgbClr w14:val="FF0000"/>
            </w14:solidFill>
          </w14:textFill>
        </w:rPr>
        <w:t>t</w:t>
      </w:r>
      <w:r>
        <w:rPr>
          <w:b w:val="1"/>
          <w:bCs w:val="1"/>
          <w:i w:val="1"/>
          <w:iCs w:val="1"/>
          <w:outline w:val="0"/>
          <w:color w:val="ff0000"/>
          <w:sz w:val="24"/>
          <w:szCs w:val="24"/>
          <w:u w:color="ff0000"/>
          <w:rtl w:val="0"/>
          <w:lang w:val="ru-RU"/>
          <w14:textFill>
            <w14:solidFill>
              <w14:srgbClr w14:val="FF0000"/>
            </w14:solidFill>
          </w14:textFill>
        </w:rPr>
        <w:t>е</w:t>
      </w:r>
      <w:r>
        <w:rPr>
          <w:b w:val="1"/>
          <w:bCs w:val="1"/>
          <w:i w:val="1"/>
          <w:iCs w:val="1"/>
          <w:outline w:val="0"/>
          <w:color w:val="ff0000"/>
          <w:sz w:val="24"/>
          <w:szCs w:val="24"/>
          <w:u w:color="ff0000"/>
          <w:rtl w:val="0"/>
          <w:lang w:val="en-US"/>
          <w14:textFill>
            <w14:solidFill>
              <w14:srgbClr w14:val="FF0000"/>
            </w14:solidFill>
          </w14:textFill>
        </w:rPr>
        <w:t>r</w:t>
      </w:r>
      <w:r>
        <w:rPr>
          <w:b w:val="1"/>
          <w:bCs w:val="1"/>
          <w:i w:val="1"/>
          <w:iCs w:val="1"/>
          <w:outline w:val="0"/>
          <w:color w:val="ff0000"/>
          <w:sz w:val="24"/>
          <w:szCs w:val="24"/>
          <w:u w:color="ff0000"/>
          <w:rtl w:val="0"/>
          <w:lang w:val="ru-RU"/>
          <w14:textFill>
            <w14:solidFill>
              <w14:srgbClr w14:val="FF0000"/>
            </w14:solidFill>
          </w14:textFill>
        </w:rPr>
        <w:t>»</w:t>
      </w:r>
      <w:r>
        <w:rPr>
          <w:b w:val="1"/>
          <w:bCs w:val="1"/>
          <w:i w:val="1"/>
          <w:iCs w:val="1"/>
          <w:outline w:val="0"/>
          <w:color w:val="ff0000"/>
          <w:sz w:val="24"/>
          <w:szCs w:val="24"/>
          <w:u w:color="ff0000"/>
          <w:rtl w:val="0"/>
          <w:lang w:val="ru-RU"/>
          <w14:textFill>
            <w14:solidFill>
              <w14:srgbClr w14:val="FF0000"/>
            </w14:solidFill>
          </w14:textFill>
        </w:rPr>
        <w:t xml:space="preserve">(2 </w:t>
      </w:r>
      <w:r>
        <w:rPr>
          <w:b w:val="1"/>
          <w:bCs w:val="1"/>
          <w:i w:val="1"/>
          <w:iCs w:val="1"/>
          <w:outline w:val="0"/>
          <w:color w:val="ff0000"/>
          <w:sz w:val="24"/>
          <w:szCs w:val="24"/>
          <w:u w:color="ff0000"/>
          <w:rtl w:val="0"/>
          <w:lang w:val="ru-RU"/>
          <w14:textFill>
            <w14:solidFill>
              <w14:srgbClr w14:val="FF0000"/>
            </w14:solidFill>
          </w14:textFill>
        </w:rPr>
        <w:t>пустых абзаца</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color="ff0000"/>
          <w:rtl w:val="0"/>
          <w:lang w:val="ru-RU"/>
          <w14:textFill>
            <w14:solidFill>
              <w14:srgbClr w14:val="FF0000"/>
            </w14:solidFill>
          </w14:textFill>
        </w:rPr>
        <w:t>при «Абзац</w:t>
      </w:r>
      <w:r>
        <w:rPr>
          <w:b w:val="1"/>
          <w:bCs w:val="1"/>
          <w:i w:val="1"/>
          <w:iCs w:val="1"/>
          <w:outline w:val="0"/>
          <w:color w:val="ff0000"/>
          <w:sz w:val="24"/>
          <w:szCs w:val="24"/>
          <w:u w:color="ff0000"/>
          <w:rtl w:val="0"/>
          <w:lang w:val="ru-RU"/>
          <w14:textFill>
            <w14:solidFill>
              <w14:srgbClr w14:val="FF0000"/>
            </w14:solidFill>
          </w14:textFill>
        </w:rPr>
        <w:t xml:space="preserve">. </w:t>
      </w:r>
      <w:r>
        <w:rPr>
          <w:b w:val="1"/>
          <w:bCs w:val="1"/>
          <w:i w:val="1"/>
          <w:iCs w:val="1"/>
          <w:outline w:val="0"/>
          <w:color w:val="ff0000"/>
          <w:sz w:val="24"/>
          <w:szCs w:val="24"/>
          <w:u w:val="single" w:color="ff0000"/>
          <w:rtl w:val="0"/>
          <w:lang w:val="ru-RU"/>
          <w14:textFill>
            <w14:solidFill>
              <w14:srgbClr w14:val="FF0000"/>
            </w14:solidFill>
          </w14:textFill>
        </w:rPr>
        <w:t xml:space="preserve">Точно </w:t>
      </w:r>
      <w:r>
        <w:rPr>
          <w:b w:val="1"/>
          <w:bCs w:val="1"/>
          <w:i w:val="1"/>
          <w:iCs w:val="1"/>
          <w:outline w:val="0"/>
          <w:color w:val="ff0000"/>
          <w:sz w:val="24"/>
          <w:szCs w:val="24"/>
          <w:u w:val="single" w:color="ff0000"/>
          <w:rtl w:val="0"/>
          <w:lang w:val="ru-RU"/>
          <w14:textFill>
            <w14:solidFill>
              <w14:srgbClr w14:val="FF0000"/>
            </w14:solidFill>
          </w14:textFill>
        </w:rPr>
        <w:t xml:space="preserve">18 </w:t>
      </w:r>
      <w:r>
        <w:rPr>
          <w:b w:val="1"/>
          <w:bCs w:val="1"/>
          <w:i w:val="1"/>
          <w:iCs w:val="1"/>
          <w:outline w:val="0"/>
          <w:color w:val="ff0000"/>
          <w:sz w:val="24"/>
          <w:szCs w:val="24"/>
          <w:u w:val="single" w:color="ff0000"/>
          <w:rtl w:val="0"/>
          <w:lang w:val="ru-RU"/>
          <w14:textFill>
            <w14:solidFill>
              <w14:srgbClr w14:val="FF0000"/>
            </w14:solidFill>
          </w14:textFill>
        </w:rPr>
        <w:t>пт</w:t>
      </w:r>
      <w:r>
        <w:rPr>
          <w:b w:val="1"/>
          <w:bCs w:val="1"/>
          <w:i w:val="1"/>
          <w:iCs w:val="1"/>
          <w:outline w:val="0"/>
          <w:color w:val="ff0000"/>
          <w:sz w:val="24"/>
          <w:szCs w:val="24"/>
          <w:u w:color="ff0000"/>
          <w:rtl w:val="0"/>
          <w:lang w:val="ru-RU"/>
          <w14:textFill>
            <w14:solidFill>
              <w14:srgbClr w14:val="FF0000"/>
            </w14:solidFill>
          </w14:textFill>
        </w:rPr>
        <w:t>»</w:t>
      </w:r>
    </w:p>
    <w:p>
      <w:pPr>
        <w:pStyle w:val="Normal.0"/>
        <w:jc w:val="both"/>
        <w:rPr>
          <w:rStyle w:val="page number"/>
        </w:rPr>
      </w:pPr>
      <w:r>
        <w:rPr>
          <w:rtl w:val="0"/>
          <w:lang w:val="ru-RU"/>
        </w:rPr>
        <w:t xml:space="preserve">В ходе выполнения дипломной работы было предложено решение по созданию и  внедрению учебного стенда </w:t>
      </w:r>
      <w:r>
        <w:rPr>
          <w:rtl w:val="0"/>
          <w:lang w:val="en-US"/>
        </w:rPr>
        <w:t>DLP</w:t>
      </w:r>
      <w:r>
        <w:rPr>
          <w:rtl w:val="0"/>
          <w:lang w:val="ru-RU"/>
        </w:rPr>
        <w:t>-</w:t>
      </w:r>
      <w:r>
        <w:rPr>
          <w:rtl w:val="0"/>
          <w:lang w:val="ru-RU"/>
        </w:rPr>
        <w:t xml:space="preserve">системы </w:t>
      </w:r>
      <w:r>
        <w:rPr>
          <w:rtl w:val="0"/>
          <w:lang w:val="en-US"/>
        </w:rPr>
        <w:t>InfoWatch</w:t>
      </w:r>
      <w:r>
        <w:rPr>
          <w:rtl w:val="0"/>
          <w:lang w:val="ru-RU"/>
        </w:rPr>
        <w:t xml:space="preserve"> </w:t>
      </w:r>
      <w:r>
        <w:rPr>
          <w:rtl w:val="0"/>
          <w:lang w:val="en-US"/>
        </w:rPr>
        <w:t>Traffic</w:t>
      </w:r>
      <w:r>
        <w:rPr>
          <w:rtl w:val="0"/>
          <w:lang w:val="ru-RU"/>
        </w:rPr>
        <w:t xml:space="preserve"> </w:t>
      </w:r>
      <w:r>
        <w:rPr>
          <w:rtl w:val="0"/>
          <w:lang w:val="en-US"/>
        </w:rPr>
        <w:t>Monitor</w:t>
      </w:r>
      <w:r>
        <w:rPr>
          <w:rtl w:val="0"/>
          <w:lang w:val="ru-RU"/>
        </w:rPr>
        <w:t xml:space="preserve"> </w:t>
      </w:r>
      <w:r>
        <w:rPr>
          <w:rtl w:val="0"/>
          <w:lang w:val="en-US"/>
        </w:rPr>
        <w:t>Enterprise</w:t>
      </w:r>
      <w:r>
        <w:rPr>
          <w:rtl w:val="0"/>
          <w:lang w:val="ru-RU"/>
        </w:rPr>
        <w:t xml:space="preserve"> 4.1 </w:t>
      </w:r>
      <w:r>
        <w:rPr>
          <w:rtl w:val="0"/>
          <w:lang w:val="ru-RU"/>
        </w:rPr>
        <w:t xml:space="preserve">в организации учебного профиля </w:t>
      </w:r>
      <w:r>
        <w:rPr>
          <w:rtl w:val="0"/>
          <w:lang w:val="ru-RU"/>
        </w:rPr>
        <w:t>(</w:t>
      </w:r>
      <w:r>
        <w:rPr>
          <w:rtl w:val="0"/>
          <w:lang w:val="ru-RU"/>
        </w:rPr>
        <w:t>на базе факультета математики и информатики</w:t>
      </w:r>
      <w:r>
        <w:rPr>
          <w:rtl w:val="0"/>
          <w:lang w:val="ru-RU"/>
        </w:rPr>
        <w:t xml:space="preserve">). </w:t>
      </w:r>
      <w:r>
        <w:rPr>
          <w:rtl w:val="0"/>
          <w:lang w:val="ru-RU"/>
        </w:rPr>
        <w:t>Данное решение</w:t>
      </w:r>
      <w:r>
        <w:rPr>
          <w:rtl w:val="0"/>
          <w:lang w:val="ru-RU"/>
        </w:rPr>
        <w:t xml:space="preserve">, </w:t>
      </w:r>
      <w:r>
        <w:rPr>
          <w:rtl w:val="0"/>
          <w:lang w:val="ru-RU"/>
        </w:rPr>
        <w:t>начиная с моделирования архитектуры</w:t>
      </w:r>
      <w:r>
        <w:rPr>
          <w:rtl w:val="0"/>
          <w:lang w:val="ru-RU"/>
        </w:rPr>
        <w:t xml:space="preserve">, </w:t>
      </w:r>
      <w:r>
        <w:rPr>
          <w:rtl w:val="0"/>
          <w:lang w:val="ru-RU"/>
        </w:rPr>
        <w:t>настройки компонент и заканчивая тестированием полностью готовой к работе системы</w:t>
      </w:r>
      <w:r>
        <w:rPr>
          <w:rtl w:val="0"/>
          <w:lang w:val="ru-RU"/>
        </w:rPr>
        <w:t xml:space="preserve">, </w:t>
      </w:r>
      <w:r>
        <w:rPr>
          <w:rtl w:val="0"/>
          <w:lang w:val="ru-RU"/>
        </w:rPr>
        <w:t>было принято как наиболее оптимальный и перспективный в использовании вариант</w:t>
      </w:r>
      <w:r>
        <w:rPr>
          <w:rtl w:val="0"/>
          <w:lang w:val="ru-RU"/>
        </w:rPr>
        <w:t>.</w:t>
      </w:r>
    </w:p>
    <w:p>
      <w:pPr>
        <w:pStyle w:val="Normal.0"/>
        <w:ind w:firstLine="708"/>
        <w:jc w:val="both"/>
        <w:rPr>
          <w:rStyle w:val="page number"/>
        </w:rPr>
      </w:pPr>
      <w:r>
        <w:rPr>
          <w:rStyle w:val="page number"/>
          <w:rtl w:val="0"/>
          <w:lang w:val="ru-RU"/>
        </w:rPr>
        <w:t>Результаты дипломного исследования позволяют сделать следующие выводы и оценки</w:t>
      </w:r>
      <w:r>
        <w:rPr>
          <w:rStyle w:val="page number"/>
          <w:rtl w:val="0"/>
          <w:lang w:val="ru-RU"/>
        </w:rPr>
        <w:t>:</w:t>
      </w:r>
    </w:p>
    <w:p>
      <w:pPr>
        <w:pStyle w:val="List Paragraph"/>
        <w:numPr>
          <w:ilvl w:val="0"/>
          <w:numId w:val="32"/>
        </w:numPr>
        <w:bidi w:val="0"/>
        <w:ind w:right="0"/>
        <w:jc w:val="both"/>
        <w:rPr>
          <w:rtl w:val="0"/>
          <w:lang w:val="ru-RU"/>
        </w:rPr>
      </w:pPr>
      <w:r>
        <w:rPr>
          <w:rStyle w:val="page number"/>
          <w:rtl w:val="0"/>
          <w:lang w:val="ru-RU"/>
        </w:rPr>
        <w:t>Путем анализа отчетов о характере и причинах нарушений требований информационной безопасности было установлено</w:t>
      </w:r>
      <w:r>
        <w:rPr>
          <w:rStyle w:val="page number"/>
          <w:rtl w:val="0"/>
          <w:lang w:val="ru-RU"/>
        </w:rPr>
        <w:t xml:space="preserve">, </w:t>
      </w:r>
      <w:r>
        <w:rPr>
          <w:rStyle w:val="page number"/>
          <w:rtl w:val="0"/>
          <w:lang w:val="ru-RU"/>
        </w:rPr>
        <w:t>что самое уязвимое звено компании – это ее сотрудники</w:t>
      </w:r>
      <w:r>
        <w:rPr>
          <w:rStyle w:val="page number"/>
          <w:rtl w:val="0"/>
          <w:lang w:val="ru-RU"/>
        </w:rPr>
        <w:t xml:space="preserve">, </w:t>
      </w:r>
      <w:r>
        <w:rPr>
          <w:rStyle w:val="page number"/>
          <w:rtl w:val="0"/>
          <w:lang w:val="ru-RU"/>
        </w:rPr>
        <w:t>которые чаще всего по собственному незнанию и неосторожности разглашают конфиденциальную информацию</w:t>
      </w:r>
      <w:r>
        <w:rPr>
          <w:rStyle w:val="page number"/>
          <w:rtl w:val="0"/>
          <w:lang w:val="ru-RU"/>
        </w:rPr>
        <w:t xml:space="preserve">. </w:t>
      </w:r>
      <w:r>
        <w:rPr>
          <w:rStyle w:val="page number"/>
          <w:rtl w:val="0"/>
          <w:lang w:val="ru-RU"/>
        </w:rPr>
        <w:t>В качестве профилактики данных нарушений сотрудники должны быть ознакомлены с концепцией информационной безопасности организации</w:t>
      </w:r>
      <w:r>
        <w:rPr>
          <w:rStyle w:val="page number"/>
          <w:rtl w:val="0"/>
          <w:lang w:val="ru-RU"/>
        </w:rPr>
        <w:t>.</w:t>
      </w:r>
    </w:p>
    <w:p>
      <w:pPr>
        <w:pStyle w:val="List Paragraph"/>
        <w:numPr>
          <w:ilvl w:val="0"/>
          <w:numId w:val="32"/>
        </w:numPr>
        <w:bidi w:val="0"/>
        <w:ind w:right="0"/>
        <w:jc w:val="both"/>
        <w:rPr>
          <w:rtl w:val="0"/>
          <w:lang w:val="ru-RU"/>
        </w:rPr>
      </w:pPr>
      <w:r>
        <w:rPr>
          <w:rtl w:val="0"/>
          <w:lang w:val="ru-RU"/>
        </w:rPr>
        <w:t>Путем анализа рисков</w:t>
      </w:r>
      <w:r>
        <w:rPr>
          <w:rtl w:val="0"/>
          <w:lang w:val="ru-RU"/>
        </w:rPr>
        <w:t xml:space="preserve">, </w:t>
      </w:r>
      <w:r>
        <w:rPr>
          <w:rtl w:val="0"/>
          <w:lang w:val="ru-RU"/>
        </w:rPr>
        <w:t>связанных с утечками информации</w:t>
      </w:r>
      <w:r>
        <w:rPr>
          <w:rtl w:val="0"/>
          <w:lang w:val="ru-RU"/>
        </w:rPr>
        <w:t xml:space="preserve">, </w:t>
      </w:r>
      <w:r>
        <w:rPr>
          <w:rtl w:val="0"/>
          <w:lang w:val="ru-RU"/>
        </w:rPr>
        <w:t>были выделены требования к  Однако существуют системы</w:t>
      </w:r>
      <w:r>
        <w:rPr>
          <w:rtl w:val="0"/>
          <w:lang w:val="ru-RU"/>
        </w:rPr>
        <w:t xml:space="preserve">, </w:t>
      </w:r>
      <w:r>
        <w:rPr>
          <w:rtl w:val="0"/>
          <w:lang w:val="ru-RU"/>
        </w:rPr>
        <w:t xml:space="preserve">системе защиты от утечек информации </w:t>
      </w:r>
      <w:r>
        <w:rPr>
          <w:rtl w:val="0"/>
          <w:lang w:val="ru-RU"/>
        </w:rPr>
        <w:t>(</w:t>
      </w:r>
      <w:r>
        <w:rPr>
          <w:rtl w:val="0"/>
          <w:lang w:val="en-US"/>
        </w:rPr>
        <w:t>DLP</w:t>
      </w:r>
      <w:r>
        <w:rPr>
          <w:rtl w:val="0"/>
          <w:lang w:val="ru-RU"/>
        </w:rPr>
        <w:t>-</w:t>
      </w:r>
      <w:r>
        <w:rPr>
          <w:rtl w:val="0"/>
          <w:lang w:val="ru-RU"/>
        </w:rPr>
        <w:t>системе</w:t>
      </w:r>
      <w:r>
        <w:rPr>
          <w:rtl w:val="0"/>
          <w:lang w:val="ru-RU"/>
        </w:rPr>
        <w:t xml:space="preserve">), </w:t>
      </w:r>
      <w:r>
        <w:rPr>
          <w:rtl w:val="0"/>
          <w:lang w:val="ru-RU"/>
        </w:rPr>
        <w:t>которые позволили бы обеспечить необходимый уровень защиты организации учебного профиля</w:t>
      </w:r>
      <w:r>
        <w:rPr>
          <w:rtl w:val="0"/>
          <w:lang w:val="ru-RU"/>
        </w:rPr>
        <w:t xml:space="preserve">. </w:t>
      </w:r>
    </w:p>
    <w:p>
      <w:pPr>
        <w:pStyle w:val="List Paragraph"/>
        <w:numPr>
          <w:ilvl w:val="0"/>
          <w:numId w:val="32"/>
        </w:numPr>
        <w:bidi w:val="0"/>
        <w:ind w:right="0"/>
        <w:jc w:val="both"/>
        <w:rPr>
          <w:rtl w:val="0"/>
          <w:lang w:val="ru-RU"/>
        </w:rPr>
      </w:pPr>
      <w:r>
        <w:rPr>
          <w:rStyle w:val="page number"/>
          <w:rtl w:val="0"/>
          <w:lang w:val="ru-RU"/>
        </w:rPr>
        <w:t>и т</w:t>
      </w:r>
      <w:r>
        <w:rPr>
          <w:rStyle w:val="page number"/>
          <w:rtl w:val="0"/>
          <w:lang w:val="ru-RU"/>
        </w:rPr>
        <w:t>.</w:t>
      </w:r>
      <w:r>
        <w:rPr>
          <w:rStyle w:val="page number"/>
          <w:rtl w:val="0"/>
          <w:lang w:val="ru-RU"/>
        </w:rPr>
        <w:t>д</w:t>
      </w:r>
      <w:r>
        <w:rPr>
          <w:rStyle w:val="page number"/>
          <w:rtl w:val="0"/>
          <w:lang w:val="ru-RU"/>
        </w:rPr>
        <w:t>.</w:t>
      </w:r>
    </w:p>
    <w:p>
      <w:pPr>
        <w:pStyle w:val="Normal.0"/>
        <w:ind w:firstLine="708"/>
        <w:jc w:val="both"/>
        <w:rPr>
          <w:outline w:val="0"/>
          <w:color w:val="ff0000"/>
          <w:u w:color="ff0000"/>
          <w14:textFill>
            <w14:solidFill>
              <w14:srgbClr w14:val="FF0000"/>
            </w14:solidFill>
          </w14:textFill>
        </w:rPr>
      </w:pPr>
      <w:r>
        <w:rPr>
          <w:outline w:val="0"/>
          <w:color w:val="ff0000"/>
          <w:u w:color="ff0000"/>
          <w:rtl w:val="0"/>
          <w:lang w:val="ru-RU"/>
          <w14:textFill>
            <w14:solidFill>
              <w14:srgbClr w14:val="FF0000"/>
            </w14:solidFill>
          </w14:textFill>
        </w:rPr>
        <w:t>Внимание</w:t>
      </w:r>
      <w:r>
        <w:rPr>
          <w:outline w:val="0"/>
          <w:color w:val="ff0000"/>
          <w:u w:color="ff0000"/>
          <w:rtl w:val="0"/>
          <w:lang w:val="ru-RU"/>
          <w14:textFill>
            <w14:solidFill>
              <w14:srgbClr w14:val="FF0000"/>
            </w14:solidFill>
          </w14:textFill>
        </w:rPr>
        <w:t xml:space="preserve">!!!  </w:t>
      </w:r>
      <w:r>
        <w:rPr>
          <w:outline w:val="0"/>
          <w:color w:val="ff0000"/>
          <w:u w:color="ff0000"/>
          <w:rtl w:val="0"/>
          <w:lang w:val="ru-RU"/>
          <w14:textFill>
            <w14:solidFill>
              <w14:srgbClr w14:val="FF0000"/>
            </w14:solidFill>
          </w14:textFill>
        </w:rPr>
        <w:t xml:space="preserve">Двумя отдельными пунктами заключения обязательно следует выделить </w:t>
      </w:r>
      <w:r>
        <w:rPr>
          <w:b w:val="1"/>
          <w:bCs w:val="1"/>
          <w:outline w:val="0"/>
          <w:color w:val="ff0000"/>
          <w:u w:color="ff0000"/>
          <w:rtl w:val="0"/>
          <w:lang w:val="ru-RU"/>
          <w14:textFill>
            <w14:solidFill>
              <w14:srgbClr w14:val="FF0000"/>
            </w14:solidFill>
          </w14:textFill>
        </w:rPr>
        <w:t>Проблемы</w:t>
      </w:r>
      <w:r>
        <w:rPr>
          <w:outline w:val="0"/>
          <w:color w:val="ff0000"/>
          <w:u w:color="ff0000"/>
          <w:rtl w:val="0"/>
          <w:lang w:val="ru-RU"/>
          <w14:textFill>
            <w14:solidFill>
              <w14:srgbClr w14:val="FF0000"/>
            </w14:solidFill>
          </w14:textFill>
        </w:rPr>
        <w:t xml:space="preserve"> и </w:t>
      </w:r>
      <w:r>
        <w:rPr>
          <w:b w:val="1"/>
          <w:bCs w:val="1"/>
          <w:outline w:val="0"/>
          <w:color w:val="ff0000"/>
          <w:u w:color="ff0000"/>
          <w:rtl w:val="0"/>
          <w:lang w:val="ru-RU"/>
          <w14:textFill>
            <w14:solidFill>
              <w14:srgbClr w14:val="FF0000"/>
            </w14:solidFill>
          </w14:textFill>
        </w:rPr>
        <w:t>Пути решения</w:t>
      </w:r>
      <w:r>
        <w:rPr>
          <w:outline w:val="0"/>
          <w:color w:val="ff0000"/>
          <w:u w:color="ff0000"/>
          <w:rtl w:val="0"/>
          <w:lang w:val="ru-RU"/>
          <w14:textFill>
            <w14:solidFill>
              <w14:srgbClr w14:val="FF0000"/>
            </w14:solidFill>
          </w14:textFill>
        </w:rPr>
        <w:t xml:space="preserve"> (</w:t>
      </w:r>
      <w:r>
        <w:rPr>
          <w:outline w:val="0"/>
          <w:color w:val="ff0000"/>
          <w:u w:color="ff0000"/>
          <w:rtl w:val="0"/>
          <w:lang w:val="ru-RU"/>
          <w14:textFill>
            <w14:solidFill>
              <w14:srgbClr w14:val="FF0000"/>
            </w14:solidFill>
          </w14:textFill>
        </w:rPr>
        <w:t>совершенствования</w:t>
      </w:r>
      <w:r>
        <w:rPr>
          <w:outline w:val="0"/>
          <w:color w:val="ff0000"/>
          <w:u w:color="ff0000"/>
          <w:rtl w:val="0"/>
          <w:lang w:val="ru-RU"/>
          <w14:textFill>
            <w14:solidFill>
              <w14:srgbClr w14:val="FF0000"/>
            </w14:solidFill>
          </w14:textFill>
        </w:rPr>
        <w:t xml:space="preserve">)  </w:t>
      </w:r>
      <w:r>
        <w:rPr>
          <w:outline w:val="0"/>
          <w:color w:val="ff0000"/>
          <w:u w:color="ff0000"/>
          <w:rtl w:val="0"/>
          <w:lang w:val="ru-RU"/>
          <w14:textFill>
            <w14:solidFill>
              <w14:srgbClr w14:val="FF0000"/>
            </w14:solidFill>
          </w14:textFill>
        </w:rPr>
        <w:t>исследуемых процессов</w:t>
      </w:r>
      <w:r>
        <w:rPr>
          <w:outline w:val="0"/>
          <w:color w:val="ff0000"/>
          <w:u w:color="ff0000"/>
          <w:rtl w:val="0"/>
          <w:lang w:val="ru-RU"/>
          <w14:textFill>
            <w14:solidFill>
              <w14:srgbClr w14:val="FF0000"/>
            </w14:solidFill>
          </w14:textFill>
        </w:rPr>
        <w:t xml:space="preserve">. </w:t>
      </w:r>
    </w:p>
    <w:p>
      <w:pPr>
        <w:pStyle w:val="Normal.0"/>
        <w:ind w:firstLine="708"/>
        <w:jc w:val="both"/>
        <w:rPr>
          <w:rStyle w:val="page number"/>
        </w:rPr>
      </w:pPr>
      <w:r>
        <w:rPr>
          <w:rStyle w:val="page number"/>
          <w:rtl w:val="0"/>
          <w:lang w:val="ru-RU"/>
        </w:rPr>
        <w:t>Эффективность разработки подтверждается актом внедрения в учебный процесс факультета математики и информатики</w:t>
      </w:r>
      <w:r>
        <w:rPr>
          <w:rStyle w:val="page number"/>
          <w:rtl w:val="0"/>
          <w:lang w:val="ru-RU"/>
        </w:rPr>
        <w:t xml:space="preserve">, </w:t>
      </w:r>
      <w:r>
        <w:rPr>
          <w:rStyle w:val="page number"/>
          <w:rtl w:val="0"/>
          <w:lang w:val="ru-RU"/>
        </w:rPr>
        <w:t>а также тем</w:t>
      </w:r>
      <w:r>
        <w:rPr>
          <w:rStyle w:val="page number"/>
          <w:rtl w:val="0"/>
          <w:lang w:val="ru-RU"/>
        </w:rPr>
        <w:t xml:space="preserve">, </w:t>
      </w:r>
      <w:r>
        <w:rPr>
          <w:rStyle w:val="page number"/>
          <w:rtl w:val="0"/>
          <w:lang w:val="ru-RU"/>
        </w:rPr>
        <w:t>что в результате ее внедрения была получена объективная картина наличия инцидентов информационной безопасности</w:t>
      </w:r>
      <w:r>
        <w:rPr>
          <w:rStyle w:val="page number"/>
          <w:rtl w:val="0"/>
          <w:lang w:val="ru-RU"/>
        </w:rPr>
        <w:t xml:space="preserve">, </w:t>
      </w:r>
      <w:r>
        <w:rPr>
          <w:rStyle w:val="page number"/>
          <w:rtl w:val="0"/>
          <w:lang w:val="ru-RU"/>
        </w:rPr>
        <w:t>связанных с утечками конфиденциальной информации</w:t>
      </w:r>
      <w:r>
        <w:rPr>
          <w:rStyle w:val="page number"/>
          <w:rtl w:val="0"/>
          <w:lang w:val="ru-RU"/>
        </w:rPr>
        <w:t xml:space="preserve">, </w:t>
      </w:r>
      <w:r>
        <w:rPr>
          <w:rStyle w:val="page number"/>
          <w:rtl w:val="0"/>
          <w:lang w:val="ru-RU"/>
        </w:rPr>
        <w:t>и показаны направления действий по снижению их количества</w:t>
      </w:r>
      <w:r>
        <w:rPr>
          <w:rStyle w:val="page number"/>
          <w:rtl w:val="0"/>
          <w:lang w:val="ru-RU"/>
        </w:rPr>
        <w:t>.</w:t>
      </w:r>
    </w:p>
    <w:p>
      <w:pPr>
        <w:pStyle w:val="Normal.0"/>
        <w:ind w:firstLine="708"/>
        <w:jc w:val="both"/>
        <w:rPr>
          <w:rStyle w:val="page number"/>
        </w:rPr>
      </w:pPr>
      <w:r>
        <w:rPr>
          <w:rStyle w:val="page number"/>
          <w:rtl w:val="0"/>
          <w:lang w:val="ru-RU"/>
        </w:rPr>
        <w:t>Результаты дипломной работы были представлены на</w:t>
      </w:r>
      <w:r>
        <w:rPr>
          <w:rStyle w:val="page number"/>
          <w:rtl w:val="0"/>
          <w:lang w:val="ru-RU"/>
        </w:rPr>
        <w:t xml:space="preserve">: </w:t>
      </w:r>
    </w:p>
    <w:p>
      <w:pPr>
        <w:pStyle w:val="List Paragraph"/>
        <w:numPr>
          <w:ilvl w:val="0"/>
          <w:numId w:val="34"/>
        </w:numPr>
        <w:bidi w:val="0"/>
        <w:ind w:right="0"/>
        <w:jc w:val="both"/>
        <w:rPr>
          <w:rtl w:val="0"/>
          <w:lang w:val="ru-RU"/>
        </w:rPr>
      </w:pPr>
      <w:r>
        <w:rPr>
          <w:rStyle w:val="page number"/>
          <w:rtl w:val="0"/>
          <w:lang w:val="ru-RU"/>
        </w:rPr>
        <w:t xml:space="preserve">Название конференции </w:t>
      </w:r>
    </w:p>
    <w:p>
      <w:pPr>
        <w:pStyle w:val="List Paragraph"/>
        <w:numPr>
          <w:ilvl w:val="0"/>
          <w:numId w:val="34"/>
        </w:numPr>
        <w:bidi w:val="0"/>
        <w:ind w:right="0"/>
        <w:jc w:val="both"/>
        <w:rPr>
          <w:rtl w:val="0"/>
          <w:lang w:val="ru-RU"/>
        </w:rPr>
      </w:pPr>
      <w:r>
        <w:rPr>
          <w:rStyle w:val="page number"/>
          <w:rtl w:val="0"/>
          <w:lang w:val="ru-RU"/>
        </w:rPr>
        <w:t>И т</w:t>
      </w:r>
      <w:r>
        <w:rPr>
          <w:rStyle w:val="page number"/>
          <w:rtl w:val="0"/>
          <w:lang w:val="ru-RU"/>
        </w:rPr>
        <w:t>.</w:t>
      </w:r>
      <w:r>
        <w:rPr>
          <w:rStyle w:val="page number"/>
          <w:rtl w:val="0"/>
          <w:lang w:val="ru-RU"/>
        </w:rPr>
        <w:t>д</w:t>
      </w:r>
      <w:r>
        <w:rPr>
          <w:rStyle w:val="page number"/>
          <w:rtl w:val="0"/>
          <w:lang w:val="ru-RU"/>
        </w:rPr>
        <w:t>.</w:t>
      </w:r>
    </w:p>
    <w:p>
      <w:pPr>
        <w:pStyle w:val="Normal.0"/>
        <w:ind w:firstLine="708"/>
        <w:jc w:val="both"/>
      </w:pPr>
      <w:r>
        <w:rPr>
          <w:rStyle w:val="page number"/>
          <w:rtl w:val="0"/>
          <w:lang w:val="ru-RU"/>
        </w:rPr>
        <w:t xml:space="preserve">Результаты дипломной работы опубликованы в </w:t>
      </w:r>
      <w:r>
        <w:rPr>
          <w:rStyle w:val="page number"/>
          <w:rtl w:val="0"/>
          <w:lang w:val="ru-RU"/>
        </w:rPr>
        <w:t xml:space="preserve">5 </w:t>
      </w:r>
      <w:r>
        <w:rPr>
          <w:rStyle w:val="page number"/>
          <w:rtl w:val="0"/>
          <w:lang w:val="ru-RU"/>
        </w:rPr>
        <w:t xml:space="preserve">печатных работах автора </w:t>
      </w:r>
      <w:r>
        <w:rPr>
          <w:rStyle w:val="page number"/>
          <w:rtl w:val="0"/>
          <w:lang w:val="ru-RU"/>
        </w:rPr>
        <w:t>[15-19].</w:t>
      </w:r>
      <w:r>
        <w:rPr>
          <w:rFonts w:ascii="Arial Unicode MS" w:cs="Arial Unicode MS" w:hAnsi="Arial Unicode MS" w:eastAsia="Arial Unicode MS"/>
          <w:b w:val="0"/>
          <w:bCs w:val="0"/>
          <w:i w:val="0"/>
          <w:iCs w:val="0"/>
        </w:rPr>
        <w:br w:type="page"/>
      </w:r>
    </w:p>
    <w:p>
      <w:pPr>
        <w:pStyle w:val="heading 3"/>
        <w:spacing w:before="0" w:after="0" w:line="360" w:lineRule="exact"/>
        <w:ind w:left="0" w:firstLine="0"/>
        <w:jc w:val="left"/>
        <w:rPr>
          <w:rFonts w:ascii="Times New Roman" w:cs="Times New Roman" w:hAnsi="Times New Roman" w:eastAsia="Times New Roman"/>
          <w:outline w:val="0"/>
          <w:color w:val="ff0000"/>
          <w:u w:color="ff0000"/>
          <w14:textFill>
            <w14:solidFill>
              <w14:srgbClr w14:val="FF0000"/>
            </w14:solidFill>
          </w14:textFill>
        </w:rPr>
      </w:pPr>
      <w:bookmarkStart w:name="_Toc4" w:id="8"/>
      <w:r>
        <w:rPr>
          <w:rFonts w:ascii="Times New Roman" w:cs="Times New Roman" w:hAnsi="Times New Roman" w:eastAsia="Times New Roman"/>
          <w:b w:val="0"/>
          <w:bCs w:val="0"/>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703296" behindDoc="0" locked="0" layoutInCell="1" allowOverlap="1">
                <wp:simplePos x="0" y="0"/>
                <wp:positionH relativeFrom="column">
                  <wp:posOffset>5339715</wp:posOffset>
                </wp:positionH>
                <wp:positionV relativeFrom="line">
                  <wp:posOffset>-205740</wp:posOffset>
                </wp:positionV>
                <wp:extent cx="993775" cy="332686"/>
                <wp:effectExtent l="0" t="0" r="0" b="0"/>
                <wp:wrapNone/>
                <wp:docPr id="1073741880" name="officeArt object" descr="Надпись 2"/>
                <wp:cNvGraphicFramePr/>
                <a:graphic xmlns:a="http://schemas.openxmlformats.org/drawingml/2006/main">
                  <a:graphicData uri="http://schemas.microsoft.com/office/word/2010/wordprocessingShape">
                    <wps:wsp>
                      <wps:cNvSpPr txBox="1"/>
                      <wps:spPr>
                        <a:xfrm>
                          <a:off x="0" y="0"/>
                          <a:ext cx="993775" cy="332686"/>
                        </a:xfrm>
                        <a:prstGeom prst="rect">
                          <a:avLst/>
                        </a:prstGeom>
                        <a:solidFill>
                          <a:srgbClr val="FFFFFF"/>
                        </a:solidFill>
                        <a:ln w="9525" cap="flat">
                          <a:solidFill>
                            <a:srgbClr val="FFFFFF"/>
                          </a:solidFill>
                          <a:prstDash val="solid"/>
                          <a:miter lim="800000"/>
                        </a:ln>
                        <a:effectLst/>
                      </wps:spPr>
                      <wps:txbx>
                        <w:txbxContent>
                          <w:p>
                            <w:pPr>
                              <w:pStyle w:val="Normal.0"/>
                              <w:ind w:firstLine="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12</w:t>
                            </w:r>
                          </w:p>
                        </w:txbxContent>
                      </wps:txbx>
                      <wps:bodyPr wrap="square" lIns="45719" tIns="45719" rIns="45719" bIns="45719" numCol="1" anchor="t">
                        <a:noAutofit/>
                      </wps:bodyPr>
                    </wps:wsp>
                  </a:graphicData>
                </a:graphic>
              </wp:anchor>
            </w:drawing>
          </mc:Choice>
          <mc:Fallback>
            <w:pict>
              <v:shape id="_x0000_s1080" type="#_x0000_t202" style="visibility:visible;position:absolute;margin-left:420.5pt;margin-top:-16.2pt;width:78.2pt;height:26.2pt;z-index:251703296;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ind w:firstLine="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12</w:t>
                      </w:r>
                    </w:p>
                  </w:txbxContent>
                </v:textbox>
                <w10:wrap type="none" side="bothSides" anchorx="text"/>
              </v:shape>
            </w:pict>
          </mc:Fallback>
        </mc:AlternateContent>
      </w:r>
      <w:r>
        <w:rPr>
          <w:rFonts w:ascii="Times New Roman" w:hAnsi="Times New Roman" w:hint="default"/>
          <w:outline w:val="0"/>
          <w:color w:val="ff0000"/>
          <w:u w:color="ff0000"/>
          <w:rtl w:val="0"/>
          <w:lang w:val="ru-RU"/>
          <w14:textFill>
            <w14:solidFill>
              <w14:srgbClr w14:val="FF0000"/>
            </w14:solidFill>
          </w14:textFill>
        </w:rPr>
        <w:t>Внимание</w:t>
      </w:r>
      <w:r>
        <w:rPr>
          <w:rFonts w:ascii="Times New Roman" w:hAnsi="Times New Roman"/>
          <w:outline w:val="0"/>
          <w:color w:val="ff0000"/>
          <w:u w:color="ff0000"/>
          <w:rtl w:val="0"/>
          <w:lang w:val="ru-RU"/>
          <w14:textFill>
            <w14:solidFill>
              <w14:srgbClr w14:val="FF0000"/>
            </w14:solidFill>
          </w14:textFill>
        </w:rPr>
        <w:t xml:space="preserve">!!! </w:t>
      </w:r>
      <w:r>
        <w:rPr>
          <w:rFonts w:ascii="Times New Roman" w:hAnsi="Times New Roman" w:hint="default"/>
          <w:outline w:val="0"/>
          <w:color w:val="ff0000"/>
          <w:u w:color="ff0000"/>
          <w:rtl w:val="0"/>
          <w:lang w:val="ru-RU"/>
          <w14:textFill>
            <w14:solidFill>
              <w14:srgbClr w14:val="FF0000"/>
            </w14:solidFill>
          </w14:textFill>
        </w:rPr>
        <w:t xml:space="preserve">С абзацного отступа </w:t>
      </w:r>
      <w:r>
        <w:rPr>
          <w:rFonts w:ascii="Times New Roman" w:hAnsi="Times New Roman"/>
          <w:outline w:val="0"/>
          <w:color w:val="ff0000"/>
          <w:u w:color="ff0000"/>
          <w:rtl w:val="0"/>
          <w:lang w:val="ru-RU"/>
          <w14:textFill>
            <w14:solidFill>
              <w14:srgbClr w14:val="FF0000"/>
            </w14:solidFill>
          </w14:textFill>
        </w:rPr>
        <w:t xml:space="preserve">1,25, </w:t>
      </w:r>
      <w:r>
        <w:rPr>
          <w:rFonts w:ascii="Times New Roman" w:hAnsi="Times New Roman" w:hint="default"/>
          <w:outline w:val="0"/>
          <w:color w:val="ff0000"/>
          <w:u w:color="ff0000"/>
          <w:rtl w:val="0"/>
          <w:lang w:val="ru-RU"/>
          <w14:textFill>
            <w14:solidFill>
              <w14:srgbClr w14:val="FF0000"/>
            </w14:solidFill>
          </w14:textFill>
        </w:rPr>
        <w:t>без точки после номера</w:t>
      </w:r>
      <w:bookmarkEnd w:id="8"/>
    </w:p>
    <w:p>
      <w:pPr>
        <w:pStyle w:val="Normal.0"/>
        <w:widowControl w:val="0"/>
        <w:ind w:firstLine="0"/>
        <w:jc w:val="center"/>
        <w:outlineLvl w:val="0"/>
        <w:rPr>
          <w:b w:val="1"/>
          <w:bCs w:val="1"/>
          <w:caps w:val="1"/>
        </w:rPr>
      </w:pPr>
      <w:r>
        <w:rPr>
          <w:b w:val="1"/>
          <w:bCs w:val="1"/>
          <w:caps w:val="1"/>
          <w:rtl w:val="0"/>
          <w:lang w:val="ru-RU"/>
        </w:rPr>
        <w:t>Список использованных источников</w:t>
      </w:r>
    </w:p>
    <w:p>
      <w:pPr>
        <w:pStyle w:val="Normal.0"/>
        <w:widowControl w:val="0"/>
        <w:ind w:firstLine="0"/>
        <w:jc w:val="right"/>
        <w:rPr>
          <w:caps w:val="1"/>
        </w:r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702272" behindDoc="0" locked="0" layoutInCell="1" allowOverlap="1">
                <wp:simplePos x="0" y="0"/>
                <wp:positionH relativeFrom="column">
                  <wp:posOffset>2380773</wp:posOffset>
                </wp:positionH>
                <wp:positionV relativeFrom="line">
                  <wp:posOffset>32384</wp:posOffset>
                </wp:positionV>
                <wp:extent cx="0" cy="685801"/>
                <wp:effectExtent l="0" t="0" r="0" b="0"/>
                <wp:wrapNone/>
                <wp:docPr id="1073741881" name="officeArt object" descr="Прямая соединительная линия 690"/>
                <wp:cNvGraphicFramePr/>
                <a:graphic xmlns:a="http://schemas.openxmlformats.org/drawingml/2006/main">
                  <a:graphicData uri="http://schemas.microsoft.com/office/word/2010/wordprocessingShape">
                    <wps:wsp>
                      <wps:cNvSpPr/>
                      <wps:spPr>
                        <a:xfrm>
                          <a:off x="0" y="0"/>
                          <a:ext cx="0" cy="685801"/>
                        </a:xfrm>
                        <a:prstGeom prst="line">
                          <a:avLst/>
                        </a:prstGeom>
                        <a:noFill/>
                        <a:ln w="9525" cap="flat">
                          <a:solidFill>
                            <a:srgbClr val="FF0000"/>
                          </a:solidFill>
                          <a:prstDash val="solid"/>
                          <a:round/>
                          <a:headEnd type="triangle" w="med" len="med"/>
                          <a:tailEnd type="triangle" w="med" len="med"/>
                        </a:ln>
                        <a:effectLst/>
                      </wps:spPr>
                      <wps:bodyPr/>
                    </wps:wsp>
                  </a:graphicData>
                </a:graphic>
              </wp:anchor>
            </w:drawing>
          </mc:Choice>
          <mc:Fallback>
            <w:pict>
              <v:line id="_x0000_s1081" style="visibility:visible;position:absolute;margin-left:187.5pt;margin-top:2.5pt;width:0.0pt;height:54.0pt;z-index:251702272;mso-position-horizontal:absolute;mso-position-horizontal-relative:text;mso-position-vertical:absolute;mso-position-vertical-relative:line;mso-wrap-distance-left:0.0pt;mso-wrap-distance-top:0.0pt;mso-wrap-distance-right:0.0pt;mso-wrap-distance-bottom:0.0pt;">
                <v:fill on="f"/>
                <v:stroke filltype="solid" color="#FF0000" opacity="100.0%" weight="0.8pt" dashstyle="solid" endcap="flat" joinstyle="round" linestyle="single" startarrow="block" startarrowwidth="medium" startarrowlength="medium" endarrow="block" endarrowwidth="medium" endarrowlength="medium"/>
                <w10:wrap type="none" side="bothSides" anchorx="text"/>
              </v:line>
            </w:pict>
          </mc:Fallback>
        </mc:AlternateContent>
      </w:r>
    </w:p>
    <w:p>
      <w:pPr>
        <w:pStyle w:val="Normal.0"/>
        <w:widowControl w:val="0"/>
        <w:ind w:firstLine="0"/>
        <w:jc w:val="right"/>
        <w:rPr>
          <w:i w:val="1"/>
          <w:iCs w:val="1"/>
          <w:outline w:val="0"/>
          <w:color w:val="ff0000"/>
          <w:u w:color="ff0000"/>
          <w14:textFill>
            <w14:solidFill>
              <w14:srgbClr w14:val="FF0000"/>
            </w14:solidFill>
          </w14:textFill>
        </w:rPr>
      </w:pPr>
      <w:r>
        <w:rPr>
          <w:i w:val="1"/>
          <w:iCs w:val="1"/>
          <w:outline w:val="0"/>
          <w:color w:val="ff0000"/>
          <w:u w:color="ff0000"/>
          <w:rtl w:val="0"/>
          <w:lang w:val="ru-RU"/>
          <w14:textFill>
            <w14:solidFill>
              <w14:srgbClr w14:val="FF0000"/>
            </w14:solidFill>
          </w14:textFill>
        </w:rPr>
        <w:t xml:space="preserve">3 </w:t>
      </w:r>
      <w:r>
        <w:rPr>
          <w:i w:val="1"/>
          <w:iCs w:val="1"/>
          <w:outline w:val="0"/>
          <w:color w:val="ff0000"/>
          <w:u w:color="ff0000"/>
          <w:rtl w:val="0"/>
          <w:lang w:val="ru-RU"/>
          <w14:textFill>
            <w14:solidFill>
              <w14:srgbClr w14:val="FF0000"/>
            </w14:solidFill>
          </w14:textFill>
        </w:rPr>
        <w:t>интервала</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Один</w:t>
      </w:r>
      <w:r>
        <w:rPr>
          <w:outline w:val="0"/>
          <w:color w:val="0000ff"/>
          <w:u w:color="0000ff"/>
          <w:rtl w:val="0"/>
          <w:lang w:val="ru-RU"/>
          <w14:textFill>
            <w14:solidFill>
              <w14:srgbClr w14:val="0000FF"/>
            </w14:solidFill>
          </w14:textFill>
        </w:rPr>
        <w:t xml:space="preserve">, </w:t>
      </w:r>
      <w:r>
        <w:rPr>
          <w:outline w:val="0"/>
          <w:color w:val="0000ff"/>
          <w:u w:color="0000ff"/>
          <w:rtl w:val="0"/>
          <w:lang w:val="ru-RU"/>
          <w14:textFill>
            <w14:solidFill>
              <w14:srgbClr w14:val="0000FF"/>
            </w14:solidFill>
          </w14:textFill>
        </w:rPr>
        <w:t>два или три автора</w:t>
      </w:r>
    </w:p>
    <w:p>
      <w:pPr>
        <w:pStyle w:val="Normal.0"/>
        <w:widowControl w:val="0"/>
        <w:jc w:val="both"/>
        <w:rPr>
          <w:rStyle w:val="page number"/>
        </w:rPr>
      </w:pPr>
      <w:r>
        <w:rPr>
          <w:rtl w:val="0"/>
          <w:lang w:val="ru-RU"/>
        </w:rPr>
        <w:t>1.</w:t>
      </w:r>
      <w:r>
        <w:rPr>
          <w:rtl w:val="0"/>
          <w:lang w:val="en-US"/>
        </w:rPr>
        <w:t> </w:t>
      </w:r>
      <w:r>
        <w:rPr>
          <w:rtl w:val="0"/>
          <w:lang w:val="ru-RU"/>
        </w:rPr>
        <w:t>Чикатуева</w:t>
      </w:r>
      <w:r>
        <w:rPr>
          <w:rtl w:val="0"/>
          <w:lang w:val="ru-RU"/>
        </w:rPr>
        <w:t xml:space="preserve">, </w:t>
      </w:r>
      <w:r>
        <w:rPr>
          <w:rtl w:val="0"/>
          <w:lang w:val="ru-RU"/>
        </w:rPr>
        <w:t>Л</w:t>
      </w:r>
      <w:r>
        <w:rPr>
          <w:rtl w:val="0"/>
          <w:lang w:val="ru-RU"/>
        </w:rPr>
        <w:t>.</w:t>
      </w:r>
      <w:r>
        <w:rPr>
          <w:rtl w:val="0"/>
          <w:lang w:val="ru-RU"/>
        </w:rPr>
        <w:t>А</w:t>
      </w:r>
      <w:r>
        <w:rPr>
          <w:rtl w:val="0"/>
          <w:lang w:val="ru-RU"/>
        </w:rPr>
        <w:t xml:space="preserve">. </w:t>
      </w:r>
      <w:r>
        <w:rPr>
          <w:rtl w:val="0"/>
          <w:lang w:val="ru-RU"/>
        </w:rPr>
        <w:t>Маркетинг</w:t>
      </w:r>
      <w:r>
        <w:rPr>
          <w:rtl w:val="0"/>
          <w:lang w:val="ru-RU"/>
        </w:rPr>
        <w:t xml:space="preserve">: </w:t>
      </w:r>
      <w:r>
        <w:rPr>
          <w:rtl w:val="0"/>
          <w:lang w:val="ru-RU"/>
        </w:rPr>
        <w:t>учеб</w:t>
      </w:r>
      <w:r>
        <w:rPr>
          <w:rtl w:val="0"/>
          <w:lang w:val="ru-RU"/>
        </w:rPr>
        <w:t xml:space="preserve">. </w:t>
      </w:r>
      <w:r>
        <w:rPr>
          <w:rtl w:val="0"/>
          <w:lang w:val="ru-RU"/>
        </w:rPr>
        <w:t xml:space="preserve">пособие </w:t>
      </w:r>
      <w:r>
        <w:rPr>
          <w:rtl w:val="0"/>
          <w:lang w:val="ru-RU"/>
        </w:rPr>
        <w:t xml:space="preserve">/ </w:t>
      </w:r>
      <w:r>
        <w:rPr>
          <w:rtl w:val="0"/>
          <w:lang w:val="ru-RU"/>
        </w:rPr>
        <w:t>Л</w:t>
      </w:r>
      <w:r>
        <w:rPr>
          <w:rtl w:val="0"/>
          <w:lang w:val="ru-RU"/>
        </w:rPr>
        <w:t>.</w:t>
      </w:r>
      <w:r>
        <w:rPr>
          <w:rtl w:val="0"/>
          <w:lang w:val="ru-RU"/>
        </w:rPr>
        <w:t>А</w:t>
      </w:r>
      <w:r>
        <w:rPr>
          <w:rtl w:val="0"/>
          <w:lang w:val="ru-RU"/>
        </w:rPr>
        <w:t xml:space="preserve">. </w:t>
      </w:r>
      <w:r>
        <w:rPr>
          <w:rtl w:val="0"/>
          <w:lang w:val="ru-RU"/>
        </w:rPr>
        <w:t>Чикатуева</w:t>
      </w:r>
      <w:r>
        <w:rPr>
          <w:rtl w:val="0"/>
          <w:lang w:val="ru-RU"/>
        </w:rPr>
        <w:t xml:space="preserve">, </w:t>
      </w:r>
      <w:r>
        <w:rPr>
          <w:rtl w:val="0"/>
          <w:lang w:val="ru-RU"/>
        </w:rPr>
        <w:t>Н</w:t>
      </w:r>
      <w:r>
        <w:rPr>
          <w:rtl w:val="0"/>
          <w:lang w:val="ru-RU"/>
        </w:rPr>
        <w:t>.</w:t>
      </w:r>
      <w:r>
        <w:rPr>
          <w:rtl w:val="0"/>
          <w:lang w:val="ru-RU"/>
        </w:rPr>
        <w:t>В</w:t>
      </w:r>
      <w:r>
        <w:rPr>
          <w:rtl w:val="0"/>
          <w:lang w:val="ru-RU"/>
        </w:rPr>
        <w:t>.</w:t>
      </w:r>
      <w:r>
        <w:rPr>
          <w:rtl w:val="0"/>
          <w:lang w:val="en-US"/>
        </w:rPr>
        <w:t> </w:t>
      </w:r>
      <w:r>
        <w:rPr>
          <w:rtl w:val="0"/>
          <w:lang w:val="ru-RU"/>
        </w:rPr>
        <w:t>Третьякова</w:t>
      </w:r>
      <w:r>
        <w:rPr>
          <w:rtl w:val="0"/>
          <w:lang w:val="ru-RU"/>
        </w:rPr>
        <w:t xml:space="preserve">; </w:t>
      </w:r>
      <w:r>
        <w:rPr>
          <w:rtl w:val="0"/>
          <w:lang w:val="ru-RU"/>
        </w:rPr>
        <w:t>под ред</w:t>
      </w:r>
      <w:r>
        <w:rPr>
          <w:rtl w:val="0"/>
          <w:lang w:val="ru-RU"/>
        </w:rPr>
        <w:t xml:space="preserve">. </w:t>
      </w:r>
      <w:r>
        <w:rPr>
          <w:rtl w:val="0"/>
          <w:lang w:val="ru-RU"/>
        </w:rPr>
        <w:t>В</w:t>
      </w:r>
      <w:r>
        <w:rPr>
          <w:rtl w:val="0"/>
          <w:lang w:val="ru-RU"/>
        </w:rPr>
        <w:t>.</w:t>
      </w:r>
      <w:r>
        <w:rPr>
          <w:rtl w:val="0"/>
          <w:lang w:val="ru-RU"/>
        </w:rPr>
        <w:t>П</w:t>
      </w:r>
      <w:r>
        <w:rPr>
          <w:rtl w:val="0"/>
          <w:lang w:val="ru-RU"/>
        </w:rPr>
        <w:t xml:space="preserve">. </w:t>
      </w:r>
      <w:r>
        <w:rPr>
          <w:rtl w:val="0"/>
          <w:lang w:val="ru-RU"/>
        </w:rPr>
        <w:t>Федько</w:t>
      </w:r>
      <w:r>
        <w:rPr>
          <w:rtl w:val="0"/>
          <w:lang w:val="ru-RU"/>
        </w:rPr>
        <w:t xml:space="preserve">. </w:t>
      </w:r>
      <w:r>
        <w:rPr>
          <w:rtl w:val="0"/>
          <w:lang w:val="ru-RU"/>
        </w:rPr>
        <w:t>– Ростов н</w:t>
      </w:r>
      <w:r>
        <w:rPr>
          <w:rtl w:val="0"/>
          <w:lang w:val="ru-RU"/>
        </w:rPr>
        <w:t>/</w:t>
      </w:r>
      <w:r>
        <w:rPr>
          <w:rtl w:val="0"/>
          <w:lang w:val="ru-RU"/>
        </w:rPr>
        <w:t>Д</w:t>
      </w:r>
      <w:r>
        <w:rPr>
          <w:rtl w:val="0"/>
          <w:lang w:val="ru-RU"/>
        </w:rPr>
        <w:t xml:space="preserve">: </w:t>
      </w:r>
      <w:r>
        <w:rPr>
          <w:rtl w:val="0"/>
          <w:lang w:val="ru-RU"/>
        </w:rPr>
        <w:t>Феникс</w:t>
      </w:r>
      <w:r>
        <w:rPr>
          <w:rtl w:val="0"/>
          <w:lang w:val="ru-RU"/>
        </w:rPr>
        <w:t xml:space="preserve">, 2004. </w:t>
      </w:r>
      <w:r>
        <w:rPr>
          <w:rtl w:val="0"/>
          <w:lang w:val="ru-RU"/>
        </w:rPr>
        <w:t xml:space="preserve">– </w:t>
      </w:r>
      <w:r>
        <w:rPr>
          <w:rtl w:val="0"/>
          <w:lang w:val="ru-RU"/>
        </w:rPr>
        <w:t xml:space="preserve">413 </w:t>
      </w:r>
      <w:r>
        <w:rPr>
          <w:rtl w:val="0"/>
          <w:lang w:val="ru-RU"/>
        </w:rPr>
        <w:t>с</w:t>
      </w:r>
      <w:r>
        <w:rPr>
          <w:rtl w:val="0"/>
          <w:lang w:val="ru-RU"/>
        </w:rPr>
        <w:t>.</w:t>
      </w:r>
    </w:p>
    <w:p>
      <w:pPr>
        <w:pStyle w:val="Normal.0"/>
        <w:widowControl w:val="0"/>
        <w:jc w:val="both"/>
        <w:rPr>
          <w:rStyle w:val="page number"/>
        </w:rPr>
      </w:pPr>
      <w:r>
        <w:rPr>
          <w:rtl w:val="0"/>
          <w:lang w:val="ru-RU"/>
        </w:rPr>
        <w:t>2.</w:t>
      </w:r>
      <w:r>
        <w:rPr>
          <w:rtl w:val="0"/>
          <w:lang w:val="en-US"/>
        </w:rPr>
        <w:t> </w:t>
      </w:r>
      <w:r>
        <w:rPr>
          <w:rtl w:val="0"/>
          <w:lang w:val="ru-RU"/>
        </w:rPr>
        <w:t>Дайнеко</w:t>
      </w:r>
      <w:r>
        <w:rPr>
          <w:rtl w:val="0"/>
          <w:lang w:val="ru-RU"/>
        </w:rPr>
        <w:t xml:space="preserve">, </w:t>
      </w:r>
      <w:r>
        <w:rPr>
          <w:rtl w:val="0"/>
          <w:lang w:val="ru-RU"/>
        </w:rPr>
        <w:t>А</w:t>
      </w:r>
      <w:r>
        <w:rPr>
          <w:rtl w:val="0"/>
          <w:lang w:val="ru-RU"/>
        </w:rPr>
        <w:t>.</w:t>
      </w:r>
      <w:r>
        <w:rPr>
          <w:rtl w:val="0"/>
          <w:lang w:val="ru-RU"/>
        </w:rPr>
        <w:t>Е</w:t>
      </w:r>
      <w:r>
        <w:rPr>
          <w:rtl w:val="0"/>
          <w:lang w:val="ru-RU"/>
        </w:rPr>
        <w:t xml:space="preserve">. </w:t>
      </w:r>
      <w:r>
        <w:rPr>
          <w:rtl w:val="0"/>
          <w:lang w:val="ru-RU"/>
        </w:rPr>
        <w:t xml:space="preserve">Экономика Беларуси в системе всемирной торговой организации </w:t>
      </w:r>
      <w:r>
        <w:rPr>
          <w:rtl w:val="0"/>
          <w:lang w:val="ru-RU"/>
        </w:rPr>
        <w:t xml:space="preserve">/ </w:t>
      </w:r>
      <w:r>
        <w:rPr>
          <w:rtl w:val="0"/>
          <w:lang w:val="ru-RU"/>
        </w:rPr>
        <w:t>А</w:t>
      </w:r>
      <w:r>
        <w:rPr>
          <w:rtl w:val="0"/>
          <w:lang w:val="ru-RU"/>
        </w:rPr>
        <w:t>.</w:t>
      </w:r>
      <w:r>
        <w:rPr>
          <w:rtl w:val="0"/>
          <w:lang w:val="ru-RU"/>
        </w:rPr>
        <w:t>Е</w:t>
      </w:r>
      <w:r>
        <w:rPr>
          <w:rtl w:val="0"/>
          <w:lang w:val="ru-RU"/>
        </w:rPr>
        <w:t xml:space="preserve">. </w:t>
      </w:r>
      <w:r>
        <w:rPr>
          <w:rtl w:val="0"/>
          <w:lang w:val="ru-RU"/>
        </w:rPr>
        <w:t>Дайнеко</w:t>
      </w:r>
      <w:r>
        <w:rPr>
          <w:rtl w:val="0"/>
          <w:lang w:val="ru-RU"/>
        </w:rPr>
        <w:t xml:space="preserve">, </w:t>
      </w:r>
      <w:r>
        <w:rPr>
          <w:rtl w:val="0"/>
          <w:lang w:val="ru-RU"/>
        </w:rPr>
        <w:t>Г</w:t>
      </w:r>
      <w:r>
        <w:rPr>
          <w:rtl w:val="0"/>
          <w:lang w:val="ru-RU"/>
        </w:rPr>
        <w:t>.</w:t>
      </w:r>
      <w:r>
        <w:rPr>
          <w:rtl w:val="0"/>
          <w:lang w:val="ru-RU"/>
        </w:rPr>
        <w:t>В</w:t>
      </w:r>
      <w:r>
        <w:rPr>
          <w:rtl w:val="0"/>
          <w:lang w:val="ru-RU"/>
        </w:rPr>
        <w:t xml:space="preserve">. </w:t>
      </w:r>
      <w:r>
        <w:rPr>
          <w:rtl w:val="0"/>
          <w:lang w:val="ru-RU"/>
        </w:rPr>
        <w:t>Забавский</w:t>
      </w:r>
      <w:r>
        <w:rPr>
          <w:rtl w:val="0"/>
          <w:lang w:val="ru-RU"/>
        </w:rPr>
        <w:t xml:space="preserve">, </w:t>
      </w:r>
      <w:r>
        <w:rPr>
          <w:rtl w:val="0"/>
          <w:lang w:val="ru-RU"/>
        </w:rPr>
        <w:t>М</w:t>
      </w:r>
      <w:r>
        <w:rPr>
          <w:rtl w:val="0"/>
          <w:lang w:val="ru-RU"/>
        </w:rPr>
        <w:t>.</w:t>
      </w:r>
      <w:r>
        <w:rPr>
          <w:rtl w:val="0"/>
          <w:lang w:val="ru-RU"/>
        </w:rPr>
        <w:t>В</w:t>
      </w:r>
      <w:r>
        <w:rPr>
          <w:rtl w:val="0"/>
          <w:lang w:val="ru-RU"/>
        </w:rPr>
        <w:t xml:space="preserve">. </w:t>
      </w:r>
      <w:r>
        <w:rPr>
          <w:rtl w:val="0"/>
          <w:lang w:val="ru-RU"/>
        </w:rPr>
        <w:t>Василевская</w:t>
      </w:r>
      <w:r>
        <w:rPr>
          <w:rtl w:val="0"/>
          <w:lang w:val="ru-RU"/>
        </w:rPr>
        <w:t xml:space="preserve">; </w:t>
      </w:r>
      <w:r>
        <w:rPr>
          <w:rtl w:val="0"/>
          <w:lang w:val="ru-RU"/>
        </w:rPr>
        <w:t>под ред</w:t>
      </w:r>
      <w:r>
        <w:rPr>
          <w:rtl w:val="0"/>
          <w:lang w:val="ru-RU"/>
        </w:rPr>
        <w:t xml:space="preserve">. </w:t>
      </w:r>
      <w:r>
        <w:rPr>
          <w:rtl w:val="0"/>
          <w:lang w:val="ru-RU"/>
        </w:rPr>
        <w:t>А</w:t>
      </w:r>
      <w:r>
        <w:rPr>
          <w:rtl w:val="0"/>
          <w:lang w:val="ru-RU"/>
        </w:rPr>
        <w:t>.</w:t>
      </w:r>
      <w:r>
        <w:rPr>
          <w:rtl w:val="0"/>
          <w:lang w:val="ru-RU"/>
        </w:rPr>
        <w:t>Е</w:t>
      </w:r>
      <w:r>
        <w:rPr>
          <w:rtl w:val="0"/>
          <w:lang w:val="ru-RU"/>
        </w:rPr>
        <w:t>.</w:t>
      </w:r>
      <w:r>
        <w:rPr>
          <w:rtl w:val="0"/>
          <w:lang w:val="en-US"/>
        </w:rPr>
        <w:t> </w:t>
      </w:r>
      <w:r>
        <w:rPr>
          <w:rtl w:val="0"/>
          <w:lang w:val="ru-RU"/>
        </w:rPr>
        <w:t>Дайнеко</w:t>
      </w:r>
      <w:r>
        <w:rPr>
          <w:rtl w:val="0"/>
          <w:lang w:val="ru-RU"/>
        </w:rPr>
        <w:t xml:space="preserve">. </w:t>
      </w:r>
      <w:r>
        <w:rPr>
          <w:rtl w:val="0"/>
          <w:lang w:val="ru-RU"/>
        </w:rPr>
        <w:t>– Минск</w:t>
      </w:r>
      <w:r>
        <w:rPr>
          <w:rtl w:val="0"/>
          <w:lang w:val="ru-RU"/>
        </w:rPr>
        <w:t xml:space="preserve">: </w:t>
      </w:r>
      <w:r>
        <w:rPr>
          <w:rtl w:val="0"/>
          <w:lang w:val="ru-RU"/>
        </w:rPr>
        <w:t>Ин</w:t>
      </w:r>
      <w:r>
        <w:rPr>
          <w:rtl w:val="0"/>
          <w:lang w:val="ru-RU"/>
        </w:rPr>
        <w:t>-</w:t>
      </w:r>
      <w:r>
        <w:rPr>
          <w:rtl w:val="0"/>
          <w:lang w:val="ru-RU"/>
        </w:rPr>
        <w:t>таграр</w:t>
      </w:r>
      <w:r>
        <w:rPr>
          <w:rtl w:val="0"/>
          <w:lang w:val="ru-RU"/>
        </w:rPr>
        <w:t xml:space="preserve">. </w:t>
      </w:r>
      <w:r>
        <w:rPr>
          <w:rtl w:val="0"/>
          <w:lang w:val="ru-RU"/>
        </w:rPr>
        <w:t>экономики</w:t>
      </w:r>
      <w:r>
        <w:rPr>
          <w:rtl w:val="0"/>
          <w:lang w:val="ru-RU"/>
        </w:rPr>
        <w:t xml:space="preserve">, 2004. </w:t>
      </w:r>
      <w:r>
        <w:rPr>
          <w:rtl w:val="0"/>
          <w:lang w:val="ru-RU"/>
        </w:rPr>
        <w:t xml:space="preserve">– </w:t>
      </w:r>
      <w:r>
        <w:rPr>
          <w:rtl w:val="0"/>
          <w:lang w:val="ru-RU"/>
        </w:rPr>
        <w:t xml:space="preserve">323 </w:t>
      </w:r>
      <w:r>
        <w:rPr>
          <w:rtl w:val="0"/>
          <w:lang w:val="ru-RU"/>
        </w:rPr>
        <w:t>с</w:t>
      </w:r>
      <w:r>
        <w:rP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Четыре и более авторов</w:t>
      </w:r>
    </w:p>
    <w:p>
      <w:pPr>
        <w:pStyle w:val="Normal.0"/>
        <w:widowControl w:val="0"/>
        <w:jc w:val="both"/>
        <w:rPr>
          <w:rStyle w:val="page number"/>
        </w:rPr>
      </w:pPr>
      <w:r>
        <w:rPr>
          <w:rStyle w:val="page number"/>
          <w:rtl w:val="0"/>
          <w:lang w:val="ru-RU"/>
        </w:rPr>
        <w:t xml:space="preserve">3. </w:t>
      </w:r>
      <w:r>
        <w:rPr>
          <w:rStyle w:val="page number"/>
          <w:rtl w:val="0"/>
          <w:lang w:val="ru-RU"/>
        </w:rPr>
        <w:t>Культурология</w:t>
      </w:r>
      <w:r>
        <w:rPr>
          <w:rStyle w:val="page number"/>
          <w:rtl w:val="0"/>
          <w:lang w:val="ru-RU"/>
        </w:rPr>
        <w:t xml:space="preserve">: </w:t>
      </w:r>
      <w:r>
        <w:rPr>
          <w:rStyle w:val="page number"/>
          <w:rtl w:val="0"/>
          <w:lang w:val="ru-RU"/>
        </w:rPr>
        <w:t>учеб</w:t>
      </w:r>
      <w:r>
        <w:rPr>
          <w:rStyle w:val="page number"/>
          <w:rtl w:val="0"/>
          <w:lang w:val="ru-RU"/>
        </w:rPr>
        <w:t xml:space="preserve">. </w:t>
      </w:r>
      <w:r>
        <w:rPr>
          <w:rStyle w:val="page number"/>
          <w:rtl w:val="0"/>
          <w:lang w:val="ru-RU"/>
        </w:rPr>
        <w:t xml:space="preserve">пособие для вузов </w:t>
      </w:r>
      <w:r>
        <w:rPr>
          <w:rStyle w:val="page number"/>
          <w:rtl w:val="0"/>
          <w:lang w:val="ru-RU"/>
        </w:rPr>
        <w:t xml:space="preserve">/ </w:t>
      </w:r>
      <w:r>
        <w:rPr>
          <w:rStyle w:val="page number"/>
          <w:rtl w:val="0"/>
          <w:lang w:val="ru-RU"/>
        </w:rPr>
        <w:t>С</w:t>
      </w:r>
      <w:r>
        <w:rPr>
          <w:rStyle w:val="page number"/>
          <w:rtl w:val="0"/>
          <w:lang w:val="ru-RU"/>
        </w:rPr>
        <w:t>.</w:t>
      </w:r>
      <w:r>
        <w:rPr>
          <w:rStyle w:val="page number"/>
          <w:rtl w:val="0"/>
          <w:lang w:val="ru-RU"/>
        </w:rPr>
        <w:t>В</w:t>
      </w:r>
      <w:r>
        <w:rPr>
          <w:rStyle w:val="page number"/>
          <w:rtl w:val="0"/>
          <w:lang w:val="ru-RU"/>
        </w:rPr>
        <w:t xml:space="preserve">. </w:t>
      </w:r>
      <w:r>
        <w:rPr>
          <w:rStyle w:val="page number"/>
          <w:rtl w:val="0"/>
          <w:lang w:val="ru-RU"/>
        </w:rPr>
        <w:t xml:space="preserve">Лапина </w:t>
      </w:r>
      <w:r>
        <w:rPr>
          <w:rStyle w:val="page number"/>
          <w:rtl w:val="0"/>
          <w:lang w:val="ru-RU"/>
        </w:rPr>
        <w:t>[</w:t>
      </w:r>
      <w:r>
        <w:rPr>
          <w:rStyle w:val="page number"/>
          <w:rtl w:val="0"/>
          <w:lang w:val="ru-RU"/>
        </w:rPr>
        <w:t>и др</w:t>
      </w:r>
      <w:r>
        <w:rPr>
          <w:rStyle w:val="page number"/>
          <w:rtl w:val="0"/>
          <w:lang w:val="ru-RU"/>
        </w:rPr>
        <w:t xml:space="preserve">.]; </w:t>
      </w:r>
      <w:r>
        <w:rPr>
          <w:rStyle w:val="page number"/>
          <w:rtl w:val="0"/>
          <w:lang w:val="ru-RU"/>
        </w:rPr>
        <w:t>под общ</w:t>
      </w:r>
      <w:r>
        <w:rPr>
          <w:rStyle w:val="page number"/>
          <w:rtl w:val="0"/>
          <w:lang w:val="ru-RU"/>
        </w:rPr>
        <w:t xml:space="preserve">. </w:t>
      </w:r>
      <w:r>
        <w:rPr>
          <w:rStyle w:val="page number"/>
          <w:rtl w:val="0"/>
          <w:lang w:val="ru-RU"/>
        </w:rPr>
        <w:t>ред</w:t>
      </w:r>
      <w:r>
        <w:rPr>
          <w:rStyle w:val="page number"/>
          <w:rtl w:val="0"/>
          <w:lang w:val="ru-RU"/>
        </w:rPr>
        <w:t xml:space="preserve">. </w:t>
      </w:r>
      <w:r>
        <w:rPr>
          <w:rStyle w:val="page number"/>
          <w:rtl w:val="0"/>
          <w:lang w:val="ru-RU"/>
        </w:rPr>
        <w:t>С</w:t>
      </w:r>
      <w:r>
        <w:rPr>
          <w:rStyle w:val="page number"/>
          <w:rtl w:val="0"/>
          <w:lang w:val="ru-RU"/>
        </w:rPr>
        <w:t>.</w:t>
      </w:r>
      <w:r>
        <w:rPr>
          <w:rStyle w:val="page number"/>
          <w:rtl w:val="0"/>
          <w:lang w:val="ru-RU"/>
        </w:rPr>
        <w:t>В</w:t>
      </w:r>
      <w:r>
        <w:rPr>
          <w:rStyle w:val="page number"/>
          <w:rtl w:val="0"/>
          <w:lang w:val="ru-RU"/>
        </w:rPr>
        <w:t xml:space="preserve">. </w:t>
      </w:r>
      <w:r>
        <w:rPr>
          <w:rStyle w:val="page number"/>
          <w:rtl w:val="0"/>
          <w:lang w:val="ru-RU"/>
        </w:rPr>
        <w:t>Лапиной</w:t>
      </w:r>
      <w:r>
        <w:rPr>
          <w:rStyle w:val="page number"/>
          <w:rtl w:val="0"/>
          <w:lang w:val="ru-RU"/>
        </w:rPr>
        <w:t xml:space="preserve">. </w:t>
      </w:r>
      <w:r>
        <w:rPr>
          <w:rStyle w:val="page number"/>
          <w:rtl w:val="0"/>
          <w:lang w:val="ru-RU"/>
        </w:rPr>
        <w:t xml:space="preserve">– </w:t>
      </w:r>
      <w:r>
        <w:rPr>
          <w:rStyle w:val="page number"/>
          <w:rtl w:val="0"/>
          <w:lang w:val="ru-RU"/>
        </w:rPr>
        <w:t>2-</w:t>
      </w:r>
      <w:r>
        <w:rPr>
          <w:rStyle w:val="page number"/>
          <w:rtl w:val="0"/>
          <w:lang w:val="ru-RU"/>
        </w:rPr>
        <w:t>е изд</w:t>
      </w:r>
      <w:r>
        <w:rPr>
          <w:rStyle w:val="page number"/>
          <w:rtl w:val="0"/>
          <w:lang w:val="ru-RU"/>
        </w:rPr>
        <w:t xml:space="preserve">. </w:t>
      </w:r>
      <w:r>
        <w:rPr>
          <w:rStyle w:val="page number"/>
          <w:rtl w:val="0"/>
          <w:lang w:val="ru-RU"/>
        </w:rPr>
        <w:t>– Минск</w:t>
      </w:r>
      <w:r>
        <w:rPr>
          <w:rStyle w:val="page number"/>
          <w:rtl w:val="0"/>
          <w:lang w:val="ru-RU"/>
        </w:rPr>
        <w:t xml:space="preserve">: </w:t>
      </w:r>
      <w:r>
        <w:rPr>
          <w:rStyle w:val="page number"/>
          <w:rtl w:val="0"/>
          <w:lang w:val="ru-RU"/>
        </w:rPr>
        <w:t>ТетраСистемс</w:t>
      </w:r>
      <w:r>
        <w:rPr>
          <w:rStyle w:val="page number"/>
          <w:rtl w:val="0"/>
          <w:lang w:val="ru-RU"/>
        </w:rPr>
        <w:t xml:space="preserve">, 2004. </w:t>
      </w:r>
      <w:r>
        <w:rPr>
          <w:rStyle w:val="page number"/>
          <w:rtl w:val="0"/>
          <w:lang w:val="ru-RU"/>
        </w:rPr>
        <w:t xml:space="preserve">– </w:t>
      </w:r>
      <w:r>
        <w:rPr>
          <w:rStyle w:val="page number"/>
          <w:rtl w:val="0"/>
          <w:lang w:val="ru-RU"/>
        </w:rPr>
        <w:t xml:space="preserve">495 </w:t>
      </w:r>
      <w:r>
        <w:rPr>
          <w:rStyle w:val="page number"/>
          <w:rtl w:val="0"/>
          <w:lang w:val="ru-RU"/>
        </w:rPr>
        <w:t>с</w:t>
      </w:r>
      <w:r>
        <w:rPr>
          <w:rStyle w:val="page number"/>
          <w:rtl w:val="0"/>
          <w:lang w:val="ru-RU"/>
        </w:rPr>
        <w:t>.</w:t>
      </w:r>
    </w:p>
    <w:p>
      <w:pPr>
        <w:pStyle w:val="Normal.0"/>
        <w:widowControl w:val="0"/>
        <w:jc w:val="both"/>
        <w:rPr>
          <w:rStyle w:val="page number"/>
        </w:rPr>
      </w:pPr>
      <w:r>
        <w:rPr>
          <w:rtl w:val="0"/>
          <w:lang w:val="ru-RU"/>
        </w:rPr>
        <w:t xml:space="preserve">4. </w:t>
      </w:r>
      <w:r>
        <w:rPr>
          <w:rtl w:val="0"/>
          <w:lang w:val="ru-RU"/>
        </w:rPr>
        <w:t xml:space="preserve">Комментарий к Трудовому кодексу Республики Беларусь </w:t>
      </w:r>
      <w:r>
        <w:rPr>
          <w:rtl w:val="0"/>
          <w:lang w:val="ru-RU"/>
        </w:rPr>
        <w:t xml:space="preserve">/ </w:t>
      </w:r>
      <w:r>
        <w:rPr>
          <w:rtl w:val="0"/>
          <w:lang w:val="ru-RU"/>
        </w:rPr>
        <w:t>И</w:t>
      </w:r>
      <w:r>
        <w:rPr>
          <w:rtl w:val="0"/>
          <w:lang w:val="ru-RU"/>
        </w:rPr>
        <w:t>.</w:t>
      </w:r>
      <w:r>
        <w:rPr>
          <w:rtl w:val="0"/>
          <w:lang w:val="ru-RU"/>
        </w:rPr>
        <w:t>С</w:t>
      </w:r>
      <w:r>
        <w:rPr>
          <w:rtl w:val="0"/>
          <w:lang w:val="ru-RU"/>
        </w:rPr>
        <w:t>.</w:t>
      </w:r>
      <w:r>
        <w:rPr>
          <w:rtl w:val="0"/>
          <w:lang w:val="en-US"/>
        </w:rPr>
        <w:t> </w:t>
      </w:r>
      <w:r>
        <w:rPr>
          <w:rtl w:val="0"/>
          <w:lang w:val="ru-RU"/>
        </w:rPr>
        <w:t xml:space="preserve">Андреев </w:t>
      </w:r>
      <w:r>
        <w:rPr>
          <w:rtl w:val="0"/>
          <w:lang w:val="ru-RU"/>
        </w:rPr>
        <w:t>[</w:t>
      </w:r>
      <w:r>
        <w:rPr>
          <w:rtl w:val="0"/>
          <w:lang w:val="ru-RU"/>
        </w:rPr>
        <w:t>и др</w:t>
      </w:r>
      <w:r>
        <w:rPr>
          <w:rtl w:val="0"/>
          <w:lang w:val="ru-RU"/>
        </w:rPr>
        <w:t xml:space="preserve">.]; </w:t>
      </w:r>
      <w:r>
        <w:rPr>
          <w:rtl w:val="0"/>
          <w:lang w:val="ru-RU"/>
        </w:rPr>
        <w:t>под общ</w:t>
      </w:r>
      <w:r>
        <w:rPr>
          <w:rtl w:val="0"/>
          <w:lang w:val="ru-RU"/>
        </w:rPr>
        <w:t xml:space="preserve">. </w:t>
      </w:r>
      <w:r>
        <w:rPr>
          <w:rtl w:val="0"/>
          <w:lang w:val="ru-RU"/>
        </w:rPr>
        <w:t>ред</w:t>
      </w:r>
      <w:r>
        <w:rPr>
          <w:rtl w:val="0"/>
          <w:lang w:val="ru-RU"/>
        </w:rPr>
        <w:t xml:space="preserve">. </w:t>
      </w:r>
      <w:r>
        <w:rPr>
          <w:rtl w:val="0"/>
          <w:lang w:val="ru-RU"/>
        </w:rPr>
        <w:t>Г</w:t>
      </w:r>
      <w:r>
        <w:rPr>
          <w:rtl w:val="0"/>
          <w:lang w:val="ru-RU"/>
        </w:rPr>
        <w:t>.</w:t>
      </w:r>
      <w:r>
        <w:rPr>
          <w:rtl w:val="0"/>
          <w:lang w:val="ru-RU"/>
        </w:rPr>
        <w:t>А</w:t>
      </w:r>
      <w:r>
        <w:rPr>
          <w:rtl w:val="0"/>
          <w:lang w:val="ru-RU"/>
        </w:rPr>
        <w:t xml:space="preserve">. </w:t>
      </w:r>
      <w:r>
        <w:rPr>
          <w:rtl w:val="0"/>
          <w:lang w:val="ru-RU"/>
        </w:rPr>
        <w:t>Василевича</w:t>
      </w:r>
      <w:r>
        <w:rPr>
          <w:rtl w:val="0"/>
          <w:lang w:val="ru-RU"/>
        </w:rPr>
        <w:t xml:space="preserve">. </w:t>
      </w:r>
      <w:r>
        <w:rPr>
          <w:rtl w:val="0"/>
          <w:lang w:val="ru-RU"/>
        </w:rPr>
        <w:t>– Минск</w:t>
      </w:r>
      <w:r>
        <w:rPr>
          <w:rtl w:val="0"/>
          <w:lang w:val="ru-RU"/>
        </w:rPr>
        <w:t xml:space="preserve">: </w:t>
      </w:r>
      <w:r>
        <w:rPr>
          <w:rtl w:val="0"/>
          <w:lang w:val="ru-RU"/>
        </w:rPr>
        <w:t>Амалфея</w:t>
      </w:r>
      <w:r>
        <w:rPr>
          <w:rtl w:val="0"/>
          <w:lang w:val="ru-RU"/>
        </w:rPr>
        <w:t xml:space="preserve">, 2000. </w:t>
      </w:r>
      <w:r>
        <w:rPr>
          <w:rtl w:val="0"/>
          <w:lang w:val="ru-RU"/>
        </w:rPr>
        <w:t xml:space="preserve">– </w:t>
      </w:r>
      <w:r>
        <w:rPr>
          <w:rtl w:val="0"/>
          <w:lang w:val="ru-RU"/>
        </w:rPr>
        <w:t xml:space="preserve">1071 </w:t>
      </w:r>
      <w:r>
        <w:rPr>
          <w:rtl w:val="0"/>
          <w:lang w:val="ru-RU"/>
        </w:rPr>
        <w:t>с</w:t>
      </w:r>
      <w:r>
        <w:rP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Коллективный автор</w:t>
      </w:r>
    </w:p>
    <w:p>
      <w:pPr>
        <w:pStyle w:val="Normal.0"/>
        <w:widowControl w:val="0"/>
        <w:jc w:val="both"/>
        <w:rPr>
          <w:rStyle w:val="page number"/>
        </w:rPr>
      </w:pPr>
      <w:r>
        <w:rPr>
          <w:rStyle w:val="page number"/>
          <w:rtl w:val="0"/>
          <w:lang w:val="ru-RU"/>
        </w:rPr>
        <w:t xml:space="preserve">5. </w:t>
      </w:r>
      <w:r>
        <w:rPr>
          <w:rStyle w:val="page number"/>
          <w:rtl w:val="0"/>
          <w:lang w:val="ru-RU"/>
        </w:rPr>
        <w:t>Национальная стратегия устойчивого социально</w:t>
      </w:r>
      <w:r>
        <w:rPr>
          <w:rStyle w:val="page number"/>
          <w:rtl w:val="0"/>
          <w:lang w:val="ru-RU"/>
        </w:rPr>
        <w:t>-</w:t>
      </w:r>
      <w:r>
        <w:rPr>
          <w:rStyle w:val="page number"/>
          <w:rtl w:val="0"/>
          <w:lang w:val="ru-RU"/>
        </w:rPr>
        <w:t xml:space="preserve">экономического развития Республики Беларусь на период до </w:t>
      </w:r>
      <w:r>
        <w:rPr>
          <w:rStyle w:val="page number"/>
          <w:rtl w:val="0"/>
          <w:lang w:val="ru-RU"/>
        </w:rPr>
        <w:t xml:space="preserve">2020 </w:t>
      </w:r>
      <w:r>
        <w:rPr>
          <w:rStyle w:val="page number"/>
          <w:rtl w:val="0"/>
          <w:lang w:val="ru-RU"/>
        </w:rPr>
        <w:t>г</w:t>
      </w:r>
      <w:r>
        <w:rPr>
          <w:rStyle w:val="page number"/>
          <w:rtl w:val="0"/>
          <w:lang w:val="ru-RU"/>
        </w:rPr>
        <w:t xml:space="preserve">. / </w:t>
      </w:r>
      <w:r>
        <w:rPr>
          <w:rStyle w:val="page number"/>
          <w:rtl w:val="0"/>
          <w:lang w:val="ru-RU"/>
        </w:rPr>
        <w:t>Нац</w:t>
      </w:r>
      <w:r>
        <w:rPr>
          <w:rStyle w:val="page number"/>
          <w:rtl w:val="0"/>
          <w:lang w:val="ru-RU"/>
        </w:rPr>
        <w:t xml:space="preserve">. </w:t>
      </w:r>
      <w:r>
        <w:rPr>
          <w:rStyle w:val="page number"/>
          <w:rtl w:val="0"/>
          <w:lang w:val="ru-RU"/>
        </w:rPr>
        <w:t>комис</w:t>
      </w:r>
      <w:r>
        <w:rPr>
          <w:rStyle w:val="page number"/>
          <w:rtl w:val="0"/>
          <w:lang w:val="ru-RU"/>
        </w:rPr>
        <w:t xml:space="preserve">. </w:t>
      </w:r>
      <w:r>
        <w:rPr>
          <w:rStyle w:val="page number"/>
          <w:rtl w:val="0"/>
          <w:lang w:val="ru-RU"/>
        </w:rPr>
        <w:t>по устойчивому развитию Респ</w:t>
      </w:r>
      <w:r>
        <w:rPr>
          <w:rStyle w:val="page number"/>
          <w:rtl w:val="0"/>
          <w:lang w:val="ru-RU"/>
        </w:rPr>
        <w:t xml:space="preserve">. </w:t>
      </w:r>
      <w:r>
        <w:rPr>
          <w:rStyle w:val="page number"/>
          <w:rtl w:val="0"/>
          <w:lang w:val="ru-RU"/>
        </w:rPr>
        <w:t>Беларусь</w:t>
      </w:r>
      <w:r>
        <w:rPr>
          <w:rStyle w:val="page number"/>
          <w:rtl w:val="0"/>
          <w:lang w:val="ru-RU"/>
        </w:rPr>
        <w:t xml:space="preserve">; </w:t>
      </w:r>
      <w:r>
        <w:rPr>
          <w:rStyle w:val="page number"/>
          <w:rtl w:val="0"/>
          <w:lang w:val="ru-RU"/>
        </w:rPr>
        <w:t>редкол</w:t>
      </w:r>
      <w:r>
        <w:rPr>
          <w:rStyle w:val="page number"/>
          <w:rtl w:val="0"/>
          <w:lang w:val="ru-RU"/>
        </w:rPr>
        <w:t xml:space="preserve">.: </w:t>
      </w:r>
      <w:r>
        <w:rPr>
          <w:rStyle w:val="page number"/>
          <w:rtl w:val="0"/>
          <w:lang w:val="ru-RU"/>
        </w:rPr>
        <w:t>Л</w:t>
      </w:r>
      <w:r>
        <w:rPr>
          <w:rStyle w:val="page number"/>
          <w:rtl w:val="0"/>
          <w:lang w:val="ru-RU"/>
        </w:rPr>
        <w:t>.</w:t>
      </w:r>
      <w:r>
        <w:rPr>
          <w:rStyle w:val="page number"/>
          <w:rtl w:val="0"/>
          <w:lang w:val="ru-RU"/>
        </w:rPr>
        <w:t>М</w:t>
      </w:r>
      <w:r>
        <w:rPr>
          <w:rStyle w:val="page number"/>
          <w:rtl w:val="0"/>
          <w:lang w:val="ru-RU"/>
        </w:rPr>
        <w:t xml:space="preserve">. </w:t>
      </w:r>
      <w:r>
        <w:rPr>
          <w:rStyle w:val="page number"/>
          <w:rtl w:val="0"/>
          <w:lang w:val="ru-RU"/>
        </w:rPr>
        <w:t xml:space="preserve">Александрович </w:t>
      </w:r>
      <w:r>
        <w:rPr>
          <w:rStyle w:val="page number"/>
          <w:rtl w:val="0"/>
          <w:lang w:val="ru-RU"/>
        </w:rPr>
        <w:t>[</w:t>
      </w:r>
      <w:r>
        <w:rPr>
          <w:rStyle w:val="page number"/>
          <w:rtl w:val="0"/>
          <w:lang w:val="ru-RU"/>
        </w:rPr>
        <w:t>и др</w:t>
      </w:r>
      <w:r>
        <w:rPr>
          <w:rStyle w:val="page number"/>
          <w:rtl w:val="0"/>
          <w:lang w:val="ru-RU"/>
        </w:rPr>
        <w:t xml:space="preserve">.]. </w:t>
      </w:r>
      <w:r>
        <w:rPr>
          <w:rStyle w:val="page number"/>
          <w:rtl w:val="0"/>
          <w:lang w:val="ru-RU"/>
        </w:rPr>
        <w:t>– Минск</w:t>
      </w:r>
      <w:r>
        <w:rPr>
          <w:rStyle w:val="page number"/>
          <w:rtl w:val="0"/>
          <w:lang w:val="ru-RU"/>
        </w:rPr>
        <w:t xml:space="preserve">: </w:t>
      </w:r>
      <w:r>
        <w:rPr>
          <w:rStyle w:val="page number"/>
          <w:rtl w:val="0"/>
          <w:lang w:val="ru-RU"/>
        </w:rPr>
        <w:t>Юнипак</w:t>
      </w:r>
      <w:r>
        <w:rPr>
          <w:rStyle w:val="page number"/>
          <w:rtl w:val="0"/>
          <w:lang w:val="ru-RU"/>
        </w:rPr>
        <w:t xml:space="preserve">, 2004. </w:t>
      </w:r>
      <w:r>
        <w:rPr>
          <w:rStyle w:val="page number"/>
          <w:rtl w:val="0"/>
          <w:lang w:val="ru-RU"/>
        </w:rPr>
        <w:t xml:space="preserve">– </w:t>
      </w:r>
      <w:r>
        <w:rPr>
          <w:rStyle w:val="page number"/>
          <w:rtl w:val="0"/>
          <w:lang w:val="ru-RU"/>
        </w:rPr>
        <w:t xml:space="preserve">202 </w:t>
      </w:r>
      <w:r>
        <w:rPr>
          <w:rStyle w:val="page number"/>
          <w:rtl w:val="0"/>
          <w:lang w:val="ru-RU"/>
        </w:rPr>
        <w:t>с</w:t>
      </w:r>
      <w:r>
        <w:rPr>
          <w:rStyle w:val="page numbe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Законодательные акты</w:t>
      </w:r>
    </w:p>
    <w:p>
      <w:pPr>
        <w:pStyle w:val="Normal.0"/>
        <w:widowControl w:val="0"/>
        <w:jc w:val="both"/>
        <w:rPr>
          <w:rStyle w:val="page number"/>
        </w:rPr>
      </w:pPr>
      <w:r>
        <w:rPr>
          <w:rStyle w:val="page number"/>
          <w:rtl w:val="0"/>
          <w:lang w:val="ru-RU"/>
        </w:rPr>
        <w:t xml:space="preserve">6. </w:t>
      </w:r>
      <w:r>
        <w:rPr>
          <w:rStyle w:val="page number"/>
          <w:rtl w:val="0"/>
          <w:lang w:val="ru-RU"/>
        </w:rPr>
        <w:t xml:space="preserve">Конституция Республики Беларусь </w:t>
      </w:r>
      <w:r>
        <w:rPr>
          <w:rStyle w:val="page number"/>
          <w:rtl w:val="0"/>
          <w:lang w:val="ru-RU"/>
        </w:rPr>
        <w:t xml:space="preserve">1994 </w:t>
      </w:r>
      <w:r>
        <w:rPr>
          <w:rStyle w:val="page number"/>
          <w:rtl w:val="0"/>
          <w:lang w:val="ru-RU"/>
        </w:rPr>
        <w:t xml:space="preserve">года </w:t>
      </w:r>
      <w:r>
        <w:rPr>
          <w:rStyle w:val="page number"/>
          <w:rtl w:val="0"/>
          <w:lang w:val="ru-RU"/>
        </w:rPr>
        <w:t>(</w:t>
      </w:r>
      <w:r>
        <w:rPr>
          <w:rStyle w:val="page number"/>
          <w:rtl w:val="0"/>
          <w:lang w:val="ru-RU"/>
        </w:rPr>
        <w:t>с изменениями и дополнениями</w:t>
      </w:r>
      <w:r>
        <w:rPr>
          <w:rStyle w:val="page number"/>
          <w:rtl w:val="0"/>
          <w:lang w:val="ru-RU"/>
        </w:rPr>
        <w:t xml:space="preserve">, </w:t>
      </w:r>
      <w:r>
        <w:rPr>
          <w:rStyle w:val="page number"/>
          <w:rtl w:val="0"/>
          <w:lang w:val="ru-RU"/>
        </w:rPr>
        <w:t xml:space="preserve">принятыми на республиканских референдумах </w:t>
      </w:r>
      <w:r>
        <w:rPr>
          <w:rStyle w:val="page number"/>
          <w:rtl w:val="0"/>
          <w:lang w:val="ru-RU"/>
        </w:rPr>
        <w:t xml:space="preserve">24 </w:t>
      </w:r>
      <w:r>
        <w:rPr>
          <w:rStyle w:val="page number"/>
          <w:rtl w:val="0"/>
          <w:lang w:val="ru-RU"/>
        </w:rPr>
        <w:t xml:space="preserve">ноября </w:t>
      </w:r>
      <w:r>
        <w:rPr>
          <w:rStyle w:val="page number"/>
          <w:rtl w:val="0"/>
          <w:lang w:val="ru-RU"/>
        </w:rPr>
        <w:t xml:space="preserve">1996 </w:t>
      </w:r>
      <w:r>
        <w:rPr>
          <w:rStyle w:val="page number"/>
          <w:rtl w:val="0"/>
          <w:lang w:val="ru-RU"/>
        </w:rPr>
        <w:t>г</w:t>
      </w:r>
      <w:r>
        <w:rPr>
          <w:rStyle w:val="page number"/>
          <w:rtl w:val="0"/>
          <w:lang w:val="ru-RU"/>
        </w:rPr>
        <w:t xml:space="preserve">. </w:t>
      </w:r>
      <w:r>
        <w:rPr>
          <w:rStyle w:val="page number"/>
          <w:rtl w:val="0"/>
          <w:lang w:val="ru-RU"/>
        </w:rPr>
        <w:t xml:space="preserve">и </w:t>
      </w:r>
      <w:r>
        <w:rPr>
          <w:rStyle w:val="page number"/>
          <w:rtl w:val="0"/>
          <w:lang w:val="ru-RU"/>
        </w:rPr>
        <w:t xml:space="preserve">17 </w:t>
      </w:r>
      <w:r>
        <w:rPr>
          <w:rStyle w:val="page number"/>
          <w:rtl w:val="0"/>
          <w:lang w:val="ru-RU"/>
        </w:rPr>
        <w:t xml:space="preserve">октября </w:t>
      </w:r>
      <w:r>
        <w:rPr>
          <w:rStyle w:val="page number"/>
          <w:rtl w:val="0"/>
          <w:lang w:val="ru-RU"/>
        </w:rPr>
        <w:t xml:space="preserve">2004 </w:t>
      </w:r>
      <w:r>
        <w:rPr>
          <w:rStyle w:val="page number"/>
          <w:rtl w:val="0"/>
          <w:lang w:val="ru-RU"/>
        </w:rPr>
        <w:t>г</w:t>
      </w:r>
      <w:r>
        <w:rPr>
          <w:rStyle w:val="page number"/>
          <w:rtl w:val="0"/>
          <w:lang w:val="ru-RU"/>
        </w:rPr>
        <w:t xml:space="preserve">.). </w:t>
      </w:r>
      <w:r>
        <w:rPr>
          <w:rStyle w:val="page number"/>
          <w:rtl w:val="0"/>
          <w:lang w:val="ru-RU"/>
        </w:rPr>
        <w:t>– Минск</w:t>
      </w:r>
      <w:r>
        <w:rPr>
          <w:rStyle w:val="page number"/>
          <w:rtl w:val="0"/>
          <w:lang w:val="ru-RU"/>
        </w:rPr>
        <w:t xml:space="preserve">: </w:t>
      </w:r>
      <w:r>
        <w:rPr>
          <w:rStyle w:val="page number"/>
          <w:rtl w:val="0"/>
          <w:lang w:val="ru-RU"/>
        </w:rPr>
        <w:t>Амалфея</w:t>
      </w:r>
      <w:r>
        <w:rPr>
          <w:rStyle w:val="page number"/>
          <w:rtl w:val="0"/>
          <w:lang w:val="ru-RU"/>
        </w:rPr>
        <w:t xml:space="preserve">, 2005. </w:t>
      </w:r>
      <w:r>
        <w:rPr>
          <w:rStyle w:val="page number"/>
          <w:rtl w:val="0"/>
          <w:lang w:val="ru-RU"/>
        </w:rPr>
        <w:t xml:space="preserve">– </w:t>
      </w:r>
      <w:r>
        <w:rPr>
          <w:rStyle w:val="page number"/>
          <w:rtl w:val="0"/>
          <w:lang w:val="ru-RU"/>
        </w:rPr>
        <w:t xml:space="preserve">48 </w:t>
      </w:r>
      <w:r>
        <w:rPr>
          <w:rStyle w:val="page number"/>
          <w:rtl w:val="0"/>
          <w:lang w:val="ru-RU"/>
        </w:rPr>
        <w:t>с</w:t>
      </w:r>
      <w:r>
        <w:rPr>
          <w:rStyle w:val="page number"/>
          <w:rtl w:val="0"/>
          <w:lang w:val="ru-RU"/>
        </w:rPr>
        <w:t>.</w:t>
      </w:r>
    </w:p>
    <w:p>
      <w:pPr>
        <w:pStyle w:val="Normal.0"/>
        <w:widowControl w:val="0"/>
        <w:jc w:val="both"/>
        <w:rPr>
          <w:rStyle w:val="page number"/>
        </w:rPr>
      </w:pPr>
      <w:r>
        <w:rPr>
          <w:rStyle w:val="page number"/>
          <w:rtl w:val="0"/>
          <w:lang w:val="ru-RU"/>
        </w:rPr>
        <w:t xml:space="preserve">7. </w:t>
      </w:r>
      <w:r>
        <w:rPr>
          <w:rStyle w:val="page number"/>
          <w:rtl w:val="0"/>
          <w:lang w:val="ru-RU"/>
        </w:rPr>
        <w:t>Инвестиционный кодекс Республики Беларусь</w:t>
      </w:r>
      <w:r>
        <w:rPr>
          <w:rStyle w:val="page number"/>
          <w:rtl w:val="0"/>
          <w:lang w:val="ru-RU"/>
        </w:rPr>
        <w:t xml:space="preserve">: </w:t>
      </w:r>
      <w:r>
        <w:rPr>
          <w:rStyle w:val="page number"/>
          <w:rtl w:val="0"/>
          <w:lang w:val="ru-RU"/>
        </w:rPr>
        <w:t xml:space="preserve">принят Палатой представителей </w:t>
      </w:r>
      <w:r>
        <w:rPr>
          <w:rStyle w:val="page number"/>
          <w:rtl w:val="0"/>
          <w:lang w:val="ru-RU"/>
        </w:rPr>
        <w:t xml:space="preserve">30 </w:t>
      </w:r>
      <w:r>
        <w:rPr>
          <w:rStyle w:val="page number"/>
          <w:rtl w:val="0"/>
          <w:lang w:val="ru-RU"/>
        </w:rPr>
        <w:t xml:space="preserve">мая </w:t>
      </w:r>
      <w:r>
        <w:rPr>
          <w:rStyle w:val="page number"/>
          <w:rtl w:val="0"/>
          <w:lang w:val="ru-RU"/>
        </w:rPr>
        <w:t>2001</w:t>
      </w:r>
      <w:r>
        <w:rPr>
          <w:rStyle w:val="page number"/>
          <w:rtl w:val="0"/>
          <w:lang w:val="ru-RU"/>
        </w:rPr>
        <w:t>г</w:t>
      </w:r>
      <w:r>
        <w:rPr>
          <w:rStyle w:val="page number"/>
          <w:rtl w:val="0"/>
          <w:lang w:val="ru-RU"/>
        </w:rPr>
        <w:t xml:space="preserve">.: </w:t>
      </w:r>
      <w:r>
        <w:rPr>
          <w:rStyle w:val="page number"/>
          <w:rtl w:val="0"/>
          <w:lang w:val="ru-RU"/>
        </w:rPr>
        <w:t>одобр</w:t>
      </w:r>
      <w:r>
        <w:rPr>
          <w:rStyle w:val="page number"/>
          <w:rtl w:val="0"/>
          <w:lang w:val="ru-RU"/>
        </w:rPr>
        <w:t xml:space="preserve">. </w:t>
      </w:r>
      <w:r>
        <w:rPr>
          <w:rStyle w:val="page number"/>
          <w:rtl w:val="0"/>
          <w:lang w:val="ru-RU"/>
        </w:rPr>
        <w:t>Советом Респ</w:t>
      </w:r>
      <w:r>
        <w:rPr>
          <w:rStyle w:val="page number"/>
          <w:rtl w:val="0"/>
          <w:lang w:val="ru-RU"/>
        </w:rPr>
        <w:t xml:space="preserve">. 8 </w:t>
      </w:r>
      <w:r>
        <w:rPr>
          <w:rStyle w:val="page number"/>
          <w:rtl w:val="0"/>
          <w:lang w:val="ru-RU"/>
        </w:rPr>
        <w:t xml:space="preserve">июня </w:t>
      </w:r>
      <w:r>
        <w:rPr>
          <w:rStyle w:val="page number"/>
          <w:rtl w:val="0"/>
          <w:lang w:val="ru-RU"/>
        </w:rPr>
        <w:t xml:space="preserve">2001 </w:t>
      </w:r>
      <w:r>
        <w:rPr>
          <w:rStyle w:val="page number"/>
          <w:rtl w:val="0"/>
          <w:lang w:val="ru-RU"/>
        </w:rPr>
        <w:t>г</w:t>
      </w:r>
      <w:r>
        <w:rPr>
          <w:rStyle w:val="page number"/>
          <w:rtl w:val="0"/>
          <w:lang w:val="ru-RU"/>
        </w:rPr>
        <w:t xml:space="preserve">.: </w:t>
      </w:r>
      <w:r>
        <w:rPr>
          <w:rStyle w:val="page number"/>
          <w:rtl w:val="0"/>
          <w:lang w:val="ru-RU"/>
        </w:rPr>
        <w:t xml:space="preserve">текст Кодекса по состоянию на </w:t>
      </w:r>
      <w:r>
        <w:rPr>
          <w:rStyle w:val="page number"/>
          <w:rtl w:val="0"/>
          <w:lang w:val="ru-RU"/>
        </w:rPr>
        <w:t xml:space="preserve">10 </w:t>
      </w:r>
      <w:r>
        <w:rPr>
          <w:rStyle w:val="page number"/>
          <w:rtl w:val="0"/>
          <w:lang w:val="ru-RU"/>
        </w:rPr>
        <w:t>февр</w:t>
      </w:r>
      <w:r>
        <w:rPr>
          <w:rStyle w:val="page number"/>
          <w:rtl w:val="0"/>
          <w:lang w:val="ru-RU"/>
        </w:rPr>
        <w:t xml:space="preserve">. 2001 </w:t>
      </w:r>
      <w:r>
        <w:rPr>
          <w:rStyle w:val="page number"/>
          <w:rtl w:val="0"/>
          <w:lang w:val="ru-RU"/>
        </w:rPr>
        <w:t>г</w:t>
      </w:r>
      <w:r>
        <w:rPr>
          <w:rStyle w:val="page number"/>
          <w:rtl w:val="0"/>
          <w:lang w:val="ru-RU"/>
        </w:rPr>
        <w:t xml:space="preserve">. </w:t>
      </w:r>
      <w:r>
        <w:rPr>
          <w:rStyle w:val="page number"/>
          <w:rtl w:val="0"/>
          <w:lang w:val="ru-RU"/>
        </w:rPr>
        <w:t>– Минск</w:t>
      </w:r>
      <w:r>
        <w:rPr>
          <w:rStyle w:val="page number"/>
          <w:rtl w:val="0"/>
          <w:lang w:val="ru-RU"/>
        </w:rPr>
        <w:t xml:space="preserve">: </w:t>
      </w:r>
      <w:r>
        <w:rPr>
          <w:rStyle w:val="page number"/>
          <w:rtl w:val="0"/>
          <w:lang w:val="ru-RU"/>
        </w:rPr>
        <w:t>Амалфея</w:t>
      </w:r>
      <w:r>
        <w:rPr>
          <w:rStyle w:val="page number"/>
          <w:rtl w:val="0"/>
          <w:lang w:val="ru-RU"/>
        </w:rPr>
        <w:t xml:space="preserve">, 2005. </w:t>
      </w:r>
      <w:r>
        <w:rPr>
          <w:rStyle w:val="page number"/>
          <w:rtl w:val="0"/>
          <w:lang w:val="ru-RU"/>
        </w:rPr>
        <w:t xml:space="preserve">– </w:t>
      </w:r>
      <w:r>
        <w:rPr>
          <w:rStyle w:val="page number"/>
          <w:rtl w:val="0"/>
          <w:lang w:val="ru-RU"/>
        </w:rPr>
        <w:t xml:space="preserve">83 </w:t>
      </w:r>
      <w:r>
        <w:rPr>
          <w:rStyle w:val="page number"/>
          <w:rtl w:val="0"/>
          <w:lang w:val="ru-RU"/>
        </w:rPr>
        <w:t>с</w:t>
      </w:r>
      <w:r>
        <w:rPr>
          <w:rStyle w:val="page numbe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Статьи в сборниках материалов конференций</w:t>
      </w:r>
    </w:p>
    <w:p>
      <w:pPr>
        <w:pStyle w:val="Normal.0"/>
        <w:widowControl w:val="0"/>
        <w:jc w:val="both"/>
        <w:rPr>
          <w:rStyle w:val="page number"/>
        </w:rPr>
      </w:pPr>
      <w:r>
        <w:rPr>
          <w:rStyle w:val="page number"/>
          <w:rtl w:val="0"/>
          <w:lang w:val="ru-RU"/>
        </w:rPr>
        <w:t>8.</w:t>
      </w:r>
      <w:r>
        <w:rPr>
          <w:rStyle w:val="page number"/>
          <w:rtl w:val="0"/>
          <w:lang w:val="ru-RU"/>
        </w:rPr>
        <w:t> Петров</w:t>
      </w:r>
      <w:r>
        <w:rPr>
          <w:rStyle w:val="page number"/>
          <w:rtl w:val="0"/>
          <w:lang w:val="ru-RU"/>
        </w:rPr>
        <w:t xml:space="preserve">, </w:t>
      </w:r>
      <w:r>
        <w:rPr>
          <w:rStyle w:val="page number"/>
          <w:rtl w:val="0"/>
          <w:lang w:val="ru-RU"/>
        </w:rPr>
        <w:t>Е</w:t>
      </w:r>
      <w:r>
        <w:rPr>
          <w:rStyle w:val="page number"/>
          <w:rtl w:val="0"/>
          <w:lang w:val="ru-RU"/>
        </w:rPr>
        <w:t>.</w:t>
      </w:r>
      <w:r>
        <w:rPr>
          <w:rStyle w:val="page number"/>
          <w:rtl w:val="0"/>
          <w:lang w:val="ru-RU"/>
        </w:rPr>
        <w:t>Н</w:t>
      </w:r>
      <w:r>
        <w:rPr>
          <w:rStyle w:val="page number"/>
          <w:rtl w:val="0"/>
          <w:lang w:val="ru-RU"/>
        </w:rPr>
        <w:t xml:space="preserve">. </w:t>
      </w:r>
      <w:r>
        <w:rPr>
          <w:rStyle w:val="page number"/>
          <w:rtl w:val="0"/>
          <w:lang w:val="ru-RU"/>
        </w:rPr>
        <w:t>Интернет</w:t>
      </w:r>
      <w:r>
        <w:rPr>
          <w:rStyle w:val="page number"/>
          <w:rtl w:val="0"/>
          <w:lang w:val="ru-RU"/>
        </w:rPr>
        <w:t>-</w:t>
      </w:r>
      <w:r>
        <w:rPr>
          <w:rStyle w:val="page number"/>
          <w:rtl w:val="0"/>
          <w:lang w:val="ru-RU"/>
        </w:rPr>
        <w:t>разведка</w:t>
      </w:r>
      <w:r>
        <w:rPr>
          <w:rStyle w:val="page number"/>
          <w:rtl w:val="0"/>
          <w:lang w:val="ru-RU"/>
        </w:rPr>
        <w:t xml:space="preserve">: </w:t>
      </w:r>
      <w:r>
        <w:rPr>
          <w:rStyle w:val="page number"/>
          <w:rtl w:val="0"/>
          <w:lang w:val="ru-RU"/>
        </w:rPr>
        <w:t>методики</w:t>
      </w:r>
      <w:r>
        <w:rPr>
          <w:rStyle w:val="page number"/>
          <w:rtl w:val="0"/>
          <w:lang w:val="ru-RU"/>
        </w:rPr>
        <w:t xml:space="preserve">, </w:t>
      </w:r>
      <w:r>
        <w:rPr>
          <w:rStyle w:val="page number"/>
          <w:rtl w:val="0"/>
          <w:lang w:val="ru-RU"/>
        </w:rPr>
        <w:t xml:space="preserve">инструменты </w:t>
      </w:r>
      <w:r>
        <w:rPr>
          <w:rStyle w:val="page number"/>
          <w:rtl w:val="0"/>
          <w:lang w:val="ru-RU"/>
        </w:rPr>
        <w:t xml:space="preserve">/ </w:t>
      </w:r>
      <w:r>
        <w:rPr>
          <w:rStyle w:val="page number"/>
          <w:rtl w:val="0"/>
          <w:lang w:val="ru-RU"/>
        </w:rPr>
        <w:t>Е</w:t>
      </w:r>
      <w:r>
        <w:rPr>
          <w:rStyle w:val="page number"/>
          <w:rtl w:val="0"/>
          <w:lang w:val="ru-RU"/>
        </w:rPr>
        <w:t>.</w:t>
      </w:r>
      <w:r>
        <w:rPr>
          <w:rStyle w:val="page number"/>
          <w:rtl w:val="0"/>
          <w:lang w:val="ru-RU"/>
        </w:rPr>
        <w:t>Н</w:t>
      </w:r>
      <w:r>
        <w:rPr>
          <w:rStyle w:val="page number"/>
          <w:rtl w:val="0"/>
          <w:lang w:val="ru-RU"/>
        </w:rPr>
        <w:t>.</w:t>
      </w:r>
      <w:r>
        <w:rPr>
          <w:rStyle w:val="page number"/>
          <w:rtl w:val="0"/>
          <w:lang w:val="ru-RU"/>
        </w:rPr>
        <w:t xml:space="preserve"> Петров </w:t>
      </w:r>
      <w:r>
        <w:rPr>
          <w:rStyle w:val="page number"/>
          <w:rtl w:val="0"/>
          <w:lang w:val="ru-RU"/>
        </w:rPr>
        <w:t xml:space="preserve">// </w:t>
      </w:r>
      <w:r>
        <w:rPr>
          <w:rStyle w:val="page number"/>
          <w:rtl w:val="0"/>
          <w:lang w:val="ru-RU"/>
        </w:rPr>
        <w:t>Технические средства защиты информации</w:t>
      </w:r>
      <w:r>
        <w:rPr>
          <w:rStyle w:val="page number"/>
          <w:rtl w:val="0"/>
          <w:lang w:val="ru-RU"/>
        </w:rPr>
        <w:t xml:space="preserve">: </w:t>
      </w:r>
      <w:r>
        <w:rPr>
          <w:rStyle w:val="page number"/>
          <w:rtl w:val="0"/>
          <w:lang w:val="ru-RU"/>
        </w:rPr>
        <w:t>тезисы докл</w:t>
      </w:r>
      <w:r>
        <w:rPr>
          <w:rStyle w:val="page number"/>
          <w:rtl w:val="0"/>
          <w:lang w:val="ru-RU"/>
        </w:rPr>
        <w:t xml:space="preserve">. XIII </w:t>
      </w:r>
      <w:r>
        <w:rPr>
          <w:rStyle w:val="page number"/>
          <w:rtl w:val="0"/>
          <w:lang w:val="ru-RU"/>
        </w:rPr>
        <w:t>Белорусско</w:t>
      </w:r>
      <w:r>
        <w:rPr>
          <w:rStyle w:val="page number"/>
          <w:rtl w:val="0"/>
          <w:lang w:val="ru-RU"/>
        </w:rPr>
        <w:t>-</w:t>
      </w:r>
      <w:r>
        <w:rPr>
          <w:rStyle w:val="page number"/>
          <w:rtl w:val="0"/>
          <w:lang w:val="ru-RU"/>
        </w:rPr>
        <w:t>российской науч</w:t>
      </w:r>
      <w:r>
        <w:rPr>
          <w:rStyle w:val="page number"/>
          <w:rtl w:val="0"/>
          <w:lang w:val="ru-RU"/>
        </w:rPr>
        <w:t>.-</w:t>
      </w:r>
      <w:r>
        <w:rPr>
          <w:rStyle w:val="page number"/>
          <w:rtl w:val="0"/>
          <w:lang w:val="ru-RU"/>
        </w:rPr>
        <w:t>техн</w:t>
      </w:r>
      <w:r>
        <w:rPr>
          <w:rStyle w:val="page number"/>
          <w:rtl w:val="0"/>
          <w:lang w:val="ru-RU"/>
        </w:rPr>
        <w:t xml:space="preserve">. </w:t>
      </w:r>
      <w:r>
        <w:rPr>
          <w:rStyle w:val="page number"/>
          <w:rtl w:val="0"/>
          <w:lang w:val="ru-RU"/>
        </w:rPr>
        <w:t>конф</w:t>
      </w:r>
      <w:r>
        <w:rPr>
          <w:rStyle w:val="page number"/>
          <w:rtl w:val="0"/>
          <w:lang w:val="ru-RU"/>
        </w:rPr>
        <w:t>., 4</w:t>
      </w:r>
      <w:r>
        <w:rPr>
          <w:rStyle w:val="page number"/>
          <w:rtl w:val="0"/>
          <w:lang w:val="ru-RU"/>
        </w:rPr>
        <w:t>–</w:t>
      </w:r>
      <w:r>
        <w:rPr>
          <w:rStyle w:val="page number"/>
          <w:rtl w:val="0"/>
          <w:lang w:val="ru-RU"/>
        </w:rPr>
        <w:t xml:space="preserve">5 </w:t>
      </w:r>
      <w:r>
        <w:rPr>
          <w:rStyle w:val="page number"/>
          <w:rtl w:val="0"/>
          <w:lang w:val="ru-RU"/>
        </w:rPr>
        <w:t xml:space="preserve">июня </w:t>
      </w:r>
      <w:r>
        <w:rPr>
          <w:rStyle w:val="page number"/>
          <w:rtl w:val="0"/>
          <w:lang w:val="ru-RU"/>
        </w:rPr>
        <w:t xml:space="preserve">2013 </w:t>
      </w:r>
      <w:r>
        <w:rPr>
          <w:rStyle w:val="page number"/>
          <w:rtl w:val="0"/>
          <w:lang w:val="ru-RU"/>
        </w:rPr>
        <w:t>г</w:t>
      </w:r>
      <w:r>
        <w:rPr>
          <w:rStyle w:val="page number"/>
          <w:rtl w:val="0"/>
          <w:lang w:val="ru-RU"/>
        </w:rPr>
        <w:t xml:space="preserve">., </w:t>
      </w:r>
      <w:r>
        <w:rPr>
          <w:rStyle w:val="page number"/>
          <w:rtl w:val="0"/>
          <w:lang w:val="ru-RU"/>
        </w:rPr>
        <w:t>Самарканд</w:t>
      </w:r>
      <w:r>
        <w:rPr>
          <w:rStyle w:val="page number"/>
          <w:rtl w:val="0"/>
          <w:lang w:val="ru-RU"/>
        </w:rPr>
        <w:t xml:space="preserve">. </w:t>
      </w:r>
      <w:r>
        <w:rPr>
          <w:rStyle w:val="page number"/>
          <w:rtl w:val="0"/>
          <w:lang w:val="ru-RU"/>
        </w:rPr>
        <w:t>– Ташкент</w:t>
      </w:r>
      <w:r>
        <w:rPr>
          <w:rStyle w:val="page number"/>
          <w:rtl w:val="0"/>
          <w:lang w:val="ru-RU"/>
        </w:rPr>
        <w:t xml:space="preserve">: </w:t>
      </w:r>
      <w:r>
        <w:rPr>
          <w:rStyle w:val="page number"/>
          <w:rtl w:val="0"/>
          <w:lang w:val="ru-RU"/>
        </w:rPr>
        <w:t>ТГУ</w:t>
      </w:r>
      <w:r>
        <w:rPr>
          <w:rStyle w:val="page number"/>
          <w:rtl w:val="0"/>
          <w:lang w:val="ru-RU"/>
        </w:rPr>
        <w:t xml:space="preserve">, 2015. </w:t>
      </w:r>
      <w:r>
        <w:rPr>
          <w:rStyle w:val="page number"/>
          <w:rtl w:val="0"/>
          <w:lang w:val="ru-RU"/>
        </w:rPr>
        <w:t>– С</w:t>
      </w:r>
      <w:r>
        <w:rPr>
          <w:rStyle w:val="page number"/>
          <w:rtl w:val="0"/>
          <w:lang w:val="ru-RU"/>
        </w:rPr>
        <w:t>. 30</w:t>
      </w:r>
      <w:r>
        <w:rPr>
          <w:rStyle w:val="page number"/>
          <w:rtl w:val="0"/>
          <w:lang w:val="ru-RU"/>
        </w:rPr>
        <w:t>–</w:t>
      </w:r>
      <w:r>
        <w:rPr>
          <w:rStyle w:val="page number"/>
          <w:rtl w:val="0"/>
          <w:lang w:val="ru-RU"/>
        </w:rPr>
        <w:t>31.</w:t>
      </w:r>
    </w:p>
    <w:p>
      <w:pPr>
        <w:pStyle w:val="Normal.0"/>
        <w:widowControl w:val="0"/>
        <w:jc w:val="both"/>
        <w:rPr>
          <w:rStyle w:val="page number"/>
        </w:rPr>
      </w:pPr>
      <w:r>
        <w:rPr>
          <w:rStyle w:val="page number"/>
          <w:rtl w:val="0"/>
          <w:lang w:val="ru-RU"/>
        </w:rPr>
        <w:t>9.</w:t>
      </w:r>
      <w:r>
        <w:rPr>
          <w:rStyle w:val="page number"/>
          <w:rtl w:val="0"/>
          <w:lang w:val="ru-RU"/>
        </w:rPr>
        <w:t> Биялт</w:t>
      </w:r>
      <w:r>
        <w:rPr>
          <w:rStyle w:val="page number"/>
          <w:rtl w:val="0"/>
          <w:lang w:val="ru-RU"/>
        </w:rPr>
        <w:t xml:space="preserve">, </w:t>
      </w:r>
      <w:r>
        <w:rPr>
          <w:rStyle w:val="page number"/>
          <w:rtl w:val="0"/>
          <w:lang w:val="ru-RU"/>
        </w:rPr>
        <w:t>С</w:t>
      </w:r>
      <w:r>
        <w:rPr>
          <w:rStyle w:val="page number"/>
          <w:rtl w:val="0"/>
          <w:lang w:val="ru-RU"/>
        </w:rPr>
        <w:t>.</w:t>
      </w:r>
      <w:r>
        <w:rPr>
          <w:rStyle w:val="page number"/>
          <w:rtl w:val="0"/>
          <w:lang w:val="ru-RU"/>
        </w:rPr>
        <w:t>П</w:t>
      </w:r>
      <w:r>
        <w:rPr>
          <w:rStyle w:val="page number"/>
          <w:rtl w:val="0"/>
          <w:lang w:val="ru-RU"/>
        </w:rPr>
        <w:t xml:space="preserve">., </w:t>
      </w:r>
      <w:r>
        <w:rPr>
          <w:rStyle w:val="page number"/>
          <w:rtl w:val="0"/>
          <w:lang w:val="ru-RU"/>
        </w:rPr>
        <w:t xml:space="preserve">Интерактивный портал «Безбарьерная среда» </w:t>
      </w:r>
      <w:r>
        <w:rPr>
          <w:rStyle w:val="page number"/>
          <w:rtl w:val="0"/>
          <w:lang w:val="ru-RU"/>
        </w:rPr>
        <w:t xml:space="preserve">/ </w:t>
      </w:r>
      <w:r>
        <w:rPr>
          <w:rStyle w:val="page number"/>
          <w:rtl w:val="0"/>
          <w:lang w:val="ru-RU"/>
        </w:rPr>
        <w:t>С</w:t>
      </w:r>
      <w:r>
        <w:rPr>
          <w:rStyle w:val="page number"/>
          <w:rtl w:val="0"/>
          <w:lang w:val="ru-RU"/>
        </w:rPr>
        <w:t>.</w:t>
      </w:r>
      <w:r>
        <w:rPr>
          <w:rStyle w:val="page number"/>
          <w:rtl w:val="0"/>
          <w:lang w:val="ru-RU"/>
        </w:rPr>
        <w:t>П Биялт</w:t>
      </w:r>
      <w:r>
        <w:rPr>
          <w:rStyle w:val="page number"/>
          <w:rtl w:val="0"/>
          <w:lang w:val="ru-RU"/>
        </w:rPr>
        <w:t xml:space="preserve">, </w:t>
      </w:r>
      <w:r>
        <w:rPr>
          <w:rStyle w:val="page number"/>
          <w:rtl w:val="0"/>
          <w:lang w:val="ru-RU"/>
        </w:rPr>
        <w:t>Г</w:t>
      </w:r>
      <w:r>
        <w:rPr>
          <w:rStyle w:val="page number"/>
          <w:rtl w:val="0"/>
          <w:lang w:val="ru-RU"/>
        </w:rPr>
        <w:t>.</w:t>
      </w:r>
      <w:r>
        <w:rPr>
          <w:rStyle w:val="page number"/>
          <w:rtl w:val="0"/>
          <w:lang w:val="ru-RU"/>
        </w:rPr>
        <w:t>Р</w:t>
      </w:r>
      <w:r>
        <w:rPr>
          <w:rStyle w:val="page number"/>
          <w:rtl w:val="0"/>
          <w:lang w:val="ru-RU"/>
        </w:rPr>
        <w:t>.</w:t>
      </w:r>
      <w:r>
        <w:rPr>
          <w:rStyle w:val="page number"/>
          <w:rtl w:val="0"/>
          <w:lang w:val="ru-RU"/>
        </w:rPr>
        <w:t> Байтингер</w:t>
      </w:r>
      <w:r>
        <w:rPr>
          <w:rStyle w:val="page number"/>
          <w:rtl w:val="0"/>
          <w:lang w:val="ru-RU"/>
        </w:rPr>
        <w:t xml:space="preserve">, </w:t>
      </w:r>
      <w:r>
        <w:rPr>
          <w:rStyle w:val="page number"/>
          <w:rtl w:val="0"/>
          <w:lang w:val="ru-RU"/>
        </w:rPr>
        <w:t>Д</w:t>
      </w:r>
      <w:r>
        <w:rPr>
          <w:rStyle w:val="page number"/>
          <w:rtl w:val="0"/>
          <w:lang w:val="ru-RU"/>
        </w:rPr>
        <w:t>.</w:t>
      </w:r>
      <w:r>
        <w:rPr>
          <w:rStyle w:val="page number"/>
          <w:rtl w:val="0"/>
          <w:lang w:val="ru-RU"/>
        </w:rPr>
        <w:t>С</w:t>
      </w:r>
      <w:r>
        <w:rPr>
          <w:rStyle w:val="page number"/>
          <w:rtl w:val="0"/>
          <w:lang w:val="ru-RU"/>
        </w:rPr>
        <w:t>.</w:t>
      </w:r>
      <w:r>
        <w:rPr>
          <w:rStyle w:val="page number"/>
          <w:rtl w:val="0"/>
          <w:lang w:val="ru-RU"/>
        </w:rPr>
        <w:t xml:space="preserve"> Улезло </w:t>
      </w:r>
      <w:r>
        <w:rPr>
          <w:rStyle w:val="page number"/>
          <w:rtl w:val="0"/>
          <w:lang w:val="ru-RU"/>
        </w:rPr>
        <w:t xml:space="preserve">// </w:t>
      </w:r>
      <w:r>
        <w:rPr>
          <w:rStyle w:val="page number"/>
          <w:rtl w:val="0"/>
          <w:lang w:val="ru-RU"/>
        </w:rPr>
        <w:t>Веб</w:t>
      </w:r>
      <w:r>
        <w:rPr>
          <w:rStyle w:val="page number"/>
          <w:rtl w:val="0"/>
          <w:lang w:val="ru-RU"/>
        </w:rPr>
        <w:t>-</w:t>
      </w:r>
      <w:r>
        <w:rPr>
          <w:rStyle w:val="page number"/>
          <w:rtl w:val="0"/>
          <w:lang w:val="ru-RU"/>
        </w:rPr>
        <w:t>программирование и интернет</w:t>
      </w:r>
      <w:r>
        <w:rPr>
          <w:rStyle w:val="page number"/>
          <w:rtl w:val="0"/>
          <w:lang w:val="ru-RU"/>
        </w:rPr>
        <w:t>-</w:t>
      </w:r>
      <w:r>
        <w:rPr>
          <w:rStyle w:val="page number"/>
          <w:rtl w:val="0"/>
          <w:lang w:val="ru-RU"/>
        </w:rPr>
        <w:t xml:space="preserve">технологии </w:t>
      </w:r>
      <w:r>
        <w:rPr>
          <w:rStyle w:val="page number"/>
          <w:rtl w:val="0"/>
          <w:lang w:val="ru-RU"/>
        </w:rPr>
        <w:t xml:space="preserve">WebConf 2015: </w:t>
      </w:r>
      <w:r>
        <w:rPr>
          <w:rStyle w:val="page number"/>
          <w:rtl w:val="0"/>
          <w:lang w:val="ru-RU"/>
        </w:rPr>
        <w:t xml:space="preserve">материалы </w:t>
      </w:r>
      <w:r>
        <w:rPr>
          <w:rStyle w:val="page number"/>
          <w:rtl w:val="0"/>
          <w:lang w:val="ru-RU"/>
        </w:rPr>
        <w:t>3-</w:t>
      </w:r>
      <w:r>
        <w:rPr>
          <w:rStyle w:val="page number"/>
          <w:rtl w:val="0"/>
          <w:lang w:val="ru-RU"/>
        </w:rPr>
        <w:t>й Междунар</w:t>
      </w:r>
      <w:r>
        <w:rPr>
          <w:rStyle w:val="page number"/>
          <w:rtl w:val="0"/>
          <w:lang w:val="ru-RU"/>
        </w:rPr>
        <w:t xml:space="preserve">. </w:t>
      </w:r>
      <w:r>
        <w:rPr>
          <w:rStyle w:val="page number"/>
          <w:rtl w:val="0"/>
          <w:lang w:val="ru-RU"/>
        </w:rPr>
        <w:t>науч</w:t>
      </w:r>
      <w:r>
        <w:rPr>
          <w:rStyle w:val="page number"/>
          <w:rtl w:val="0"/>
          <w:lang w:val="ru-RU"/>
        </w:rPr>
        <w:t>.-</w:t>
      </w:r>
      <w:r>
        <w:rPr>
          <w:rStyle w:val="page number"/>
          <w:rtl w:val="0"/>
          <w:lang w:val="ru-RU"/>
        </w:rPr>
        <w:t>практ</w:t>
      </w:r>
      <w:r>
        <w:rPr>
          <w:rStyle w:val="page number"/>
          <w:rtl w:val="0"/>
          <w:lang w:val="ru-RU"/>
        </w:rPr>
        <w:t xml:space="preserve">. </w:t>
      </w:r>
      <w:r>
        <w:rPr>
          <w:rStyle w:val="page number"/>
          <w:rtl w:val="0"/>
          <w:lang w:val="ru-RU"/>
        </w:rPr>
        <w:t>конф</w:t>
      </w:r>
      <w:r>
        <w:rPr>
          <w:rStyle w:val="page number"/>
          <w:rtl w:val="0"/>
          <w:lang w:val="ru-RU"/>
        </w:rPr>
        <w:t>., 12</w:t>
      </w:r>
      <w:r>
        <w:rPr>
          <w:rStyle w:val="page number"/>
          <w:rtl w:val="0"/>
          <w:lang w:val="ru-RU"/>
        </w:rPr>
        <w:t>–</w:t>
      </w:r>
      <w:r>
        <w:rPr>
          <w:rStyle w:val="page number"/>
          <w:rtl w:val="0"/>
          <w:lang w:val="ru-RU"/>
        </w:rPr>
        <w:t xml:space="preserve">14 </w:t>
      </w:r>
      <w:r>
        <w:rPr>
          <w:rStyle w:val="page number"/>
          <w:rtl w:val="0"/>
          <w:lang w:val="ru-RU"/>
        </w:rPr>
        <w:t xml:space="preserve">мая </w:t>
      </w:r>
      <w:r>
        <w:rPr>
          <w:rStyle w:val="page number"/>
          <w:rtl w:val="0"/>
          <w:lang w:val="ru-RU"/>
        </w:rPr>
        <w:t xml:space="preserve">2015 </w:t>
      </w:r>
      <w:r>
        <w:rPr>
          <w:rStyle w:val="page number"/>
          <w:rtl w:val="0"/>
          <w:lang w:val="ru-RU"/>
        </w:rPr>
        <w:t>г</w:t>
      </w:r>
      <w:r>
        <w:rPr>
          <w:rStyle w:val="page number"/>
          <w:rtl w:val="0"/>
          <w:lang w:val="ru-RU"/>
        </w:rPr>
        <w:t xml:space="preserve">., </w:t>
      </w:r>
      <w:r>
        <w:rPr>
          <w:rStyle w:val="page number"/>
          <w:rtl w:val="0"/>
          <w:lang w:val="ru-RU"/>
        </w:rPr>
        <w:t>Минск</w:t>
      </w:r>
      <w:r>
        <w:rPr>
          <w:rStyle w:val="page number"/>
          <w:rtl w:val="0"/>
          <w:lang w:val="ru-RU"/>
        </w:rPr>
        <w:t xml:space="preserve">, </w:t>
      </w:r>
      <w:r>
        <w:rPr>
          <w:rStyle w:val="page number"/>
          <w:rtl w:val="0"/>
          <w:lang w:val="ru-RU"/>
        </w:rPr>
        <w:t>– Минск</w:t>
      </w:r>
      <w:r>
        <w:rPr>
          <w:rStyle w:val="page number"/>
          <w:rtl w:val="0"/>
          <w:lang w:val="ru-RU"/>
        </w:rPr>
        <w:t xml:space="preserve">: </w:t>
      </w:r>
      <w:r>
        <w:rPr>
          <w:rStyle w:val="page number"/>
          <w:rtl w:val="0"/>
          <w:lang w:val="ru-RU"/>
        </w:rPr>
        <w:t>Изд</w:t>
      </w:r>
      <w:r>
        <w:rPr>
          <w:rStyle w:val="page number"/>
          <w:rtl w:val="0"/>
          <w:lang w:val="ru-RU"/>
        </w:rPr>
        <w:t xml:space="preserve">. </w:t>
      </w:r>
      <w:r>
        <w:rPr>
          <w:rStyle w:val="page number"/>
          <w:rtl w:val="0"/>
          <w:lang w:val="ru-RU"/>
        </w:rPr>
        <w:t>центр БГУ</w:t>
      </w:r>
      <w:r>
        <w:rPr>
          <w:rStyle w:val="page number"/>
          <w:rtl w:val="0"/>
          <w:lang w:val="ru-RU"/>
        </w:rPr>
        <w:t xml:space="preserve">, 2015. </w:t>
      </w:r>
      <w:r>
        <w:rPr>
          <w:rStyle w:val="page number"/>
          <w:rtl w:val="0"/>
          <w:lang w:val="ru-RU"/>
        </w:rPr>
        <w:t>– С</w:t>
      </w:r>
      <w:r>
        <w:rPr>
          <w:rStyle w:val="page number"/>
          <w:rtl w:val="0"/>
          <w:lang w:val="ru-RU"/>
        </w:rPr>
        <w:t>.155.</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Инструкции</w:t>
      </w:r>
    </w:p>
    <w:p>
      <w:pPr>
        <w:pStyle w:val="Normal.0"/>
        <w:widowControl w:val="0"/>
        <w:tabs>
          <w:tab w:val="left" w:pos="900"/>
        </w:tabs>
        <w:jc w:val="both"/>
        <w:rPr>
          <w:rStyle w:val="page number"/>
        </w:rPr>
      </w:pPr>
      <w:r>
        <w:rPr>
          <w:rStyle w:val="page number"/>
          <w:rtl w:val="0"/>
          <w:lang w:val="ru-RU"/>
        </w:rPr>
        <w:t>10.</w:t>
      </w:r>
      <w:r>
        <w:rPr>
          <w:rStyle w:val="page number"/>
          <w:rtl w:val="0"/>
          <w:lang w:val="ru-RU"/>
        </w:rPr>
        <w:t> Инструкция о порядке взимания и учёта страховых взносов в Фонд социальной защиты населения</w:t>
      </w:r>
      <w:r>
        <w:rPr>
          <w:rStyle w:val="page number"/>
          <w:rtl w:val="0"/>
          <w:lang w:val="ru-RU"/>
        </w:rPr>
        <w:t xml:space="preserve">: </w:t>
      </w:r>
      <w:r>
        <w:rPr>
          <w:rStyle w:val="page number"/>
          <w:rtl w:val="0"/>
          <w:lang w:val="ru-RU"/>
        </w:rPr>
        <w:t>утв</w:t>
      </w:r>
      <w:r>
        <w:rPr>
          <w:rStyle w:val="page number"/>
          <w:rtl w:val="0"/>
          <w:lang w:val="ru-RU"/>
        </w:rPr>
        <w:t xml:space="preserve">. </w:t>
      </w:r>
      <w:r>
        <w:rPr>
          <w:rStyle w:val="page number"/>
          <w:rtl w:val="0"/>
          <w:lang w:val="ru-RU"/>
        </w:rPr>
        <w:t>М</w:t>
      </w:r>
      <w:r>
        <w:rPr>
          <w:rStyle w:val="page number"/>
          <w:rtl w:val="0"/>
          <w:lang w:val="ru-RU"/>
        </w:rPr>
        <w:t>-</w:t>
      </w:r>
      <w:r>
        <w:rPr>
          <w:rStyle w:val="page number"/>
          <w:rtl w:val="0"/>
          <w:lang w:val="ru-RU"/>
        </w:rPr>
        <w:t>вом социальной защиты Респ</w:t>
      </w:r>
      <w:r>
        <w:rPr>
          <w:rStyle w:val="page number"/>
          <w:rtl w:val="0"/>
          <w:lang w:val="ru-RU"/>
        </w:rPr>
        <w:t xml:space="preserve">. </w:t>
      </w:r>
      <w:r>
        <w:rPr>
          <w:rStyle w:val="page number"/>
          <w:rtl w:val="0"/>
          <w:lang w:val="ru-RU"/>
        </w:rPr>
        <w:t xml:space="preserve">Беларусь </w:t>
      </w:r>
      <w:r>
        <w:rPr>
          <w:rStyle w:val="page number"/>
          <w:rtl w:val="0"/>
          <w:lang w:val="ru-RU"/>
        </w:rPr>
        <w:t>12.04.2004</w:t>
      </w:r>
      <w:r>
        <w:rPr>
          <w:rStyle w:val="page number"/>
          <w:rtl w:val="0"/>
          <w:lang w:val="ru-RU"/>
        </w:rPr>
        <w:t>г</w:t>
      </w:r>
      <w:r>
        <w:rPr>
          <w:rStyle w:val="page number"/>
          <w:rtl w:val="0"/>
          <w:lang w:val="ru-RU"/>
        </w:rPr>
        <w:t xml:space="preserve">. // </w:t>
      </w:r>
      <w:r>
        <w:rPr>
          <w:rStyle w:val="page number"/>
          <w:rtl w:val="0"/>
          <w:lang w:val="ru-RU"/>
        </w:rPr>
        <w:t>Главный бухгалтер</w:t>
      </w:r>
      <w:r>
        <w:rPr>
          <w:rStyle w:val="page number"/>
          <w:rtl w:val="0"/>
          <w:lang w:val="ru-RU"/>
        </w:rPr>
        <w:t xml:space="preserve">. </w:t>
      </w:r>
      <w:r>
        <w:rPr>
          <w:rStyle w:val="page number"/>
          <w:rtl w:val="0"/>
          <w:lang w:val="ru-RU"/>
        </w:rPr>
        <w:t xml:space="preserve">– </w:t>
      </w:r>
      <w:r>
        <w:rPr>
          <w:rStyle w:val="page number"/>
          <w:rtl w:val="0"/>
          <w:lang w:val="ru-RU"/>
        </w:rPr>
        <w:t xml:space="preserve">2006. </w:t>
      </w:r>
      <w:r>
        <w:rPr>
          <w:rStyle w:val="page number"/>
          <w:rtl w:val="0"/>
          <w:lang w:val="ru-RU"/>
        </w:rPr>
        <w:t>– №</w:t>
      </w:r>
      <w:r>
        <w:rPr>
          <w:rStyle w:val="page number"/>
          <w:rtl w:val="0"/>
          <w:lang w:val="ru-RU"/>
        </w:rPr>
        <w:t xml:space="preserve">2. </w:t>
      </w:r>
      <w:r>
        <w:rPr>
          <w:rStyle w:val="page number"/>
          <w:rtl w:val="0"/>
          <w:lang w:val="ru-RU"/>
        </w:rPr>
        <w:t>– С</w:t>
      </w:r>
      <w:r>
        <w:rPr>
          <w:rStyle w:val="page number"/>
          <w:rtl w:val="0"/>
          <w:lang w:val="ru-RU"/>
        </w:rPr>
        <w:t>.5-8.</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Статистические сборники</w:t>
      </w:r>
    </w:p>
    <w:p>
      <w:pPr>
        <w:pStyle w:val="Normal.0"/>
        <w:widowControl w:val="0"/>
        <w:jc w:val="both"/>
        <w:rPr>
          <w:rStyle w:val="page number"/>
        </w:rPr>
      </w:pPr>
      <w:r>
        <w:rPr>
          <w:rStyle w:val="page number"/>
          <w:rtl w:val="0"/>
          <w:lang w:val="ru-RU"/>
        </w:rPr>
        <w:t>11.</w:t>
      </w:r>
      <w:r>
        <w:rPr>
          <w:rStyle w:val="page number"/>
          <w:rtl w:val="0"/>
          <w:lang w:val="ru-RU"/>
        </w:rPr>
        <w:t> Основные показатели деятельности малых предприятий Республики Беларусь за январь</w:t>
      </w:r>
      <w:r>
        <w:rPr>
          <w:rStyle w:val="page number"/>
          <w:rtl w:val="0"/>
          <w:lang w:val="ru-RU"/>
        </w:rPr>
        <w:t>-</w:t>
      </w:r>
      <w:r>
        <w:rPr>
          <w:rStyle w:val="page number"/>
          <w:rtl w:val="0"/>
          <w:lang w:val="ru-RU"/>
        </w:rPr>
        <w:t xml:space="preserve">апрель </w:t>
      </w:r>
      <w:r>
        <w:rPr>
          <w:rStyle w:val="page number"/>
          <w:rtl w:val="0"/>
          <w:lang w:val="ru-RU"/>
        </w:rPr>
        <w:t xml:space="preserve">2009 </w:t>
      </w:r>
      <w:r>
        <w:rPr>
          <w:rStyle w:val="page number"/>
          <w:rtl w:val="0"/>
          <w:lang w:val="ru-RU"/>
        </w:rPr>
        <w:t>года</w:t>
      </w:r>
      <w:r>
        <w:rPr>
          <w:rStyle w:val="page number"/>
          <w:rtl w:val="0"/>
          <w:lang w:val="ru-RU"/>
        </w:rPr>
        <w:t xml:space="preserve">: </w:t>
      </w:r>
      <w:r>
        <w:rPr>
          <w:rStyle w:val="page number"/>
          <w:rtl w:val="0"/>
          <w:lang w:val="ru-RU"/>
        </w:rPr>
        <w:t>стат</w:t>
      </w:r>
      <w:r>
        <w:rPr>
          <w:rStyle w:val="page number"/>
          <w:rtl w:val="0"/>
          <w:lang w:val="ru-RU"/>
        </w:rPr>
        <w:t xml:space="preserve">. </w:t>
      </w:r>
      <w:r>
        <w:rPr>
          <w:rStyle w:val="page number"/>
          <w:rtl w:val="0"/>
          <w:lang w:val="ru-RU"/>
        </w:rPr>
        <w:t>бюл</w:t>
      </w:r>
      <w:r>
        <w:rPr>
          <w:rStyle w:val="page number"/>
          <w:rtl w:val="0"/>
          <w:lang w:val="ru-RU"/>
        </w:rPr>
        <w:t xml:space="preserve">./ </w:t>
      </w:r>
      <w:r>
        <w:rPr>
          <w:rStyle w:val="page number"/>
          <w:rtl w:val="0"/>
          <w:lang w:val="ru-RU"/>
        </w:rPr>
        <w:t>М</w:t>
      </w:r>
      <w:r>
        <w:rPr>
          <w:rStyle w:val="page number"/>
          <w:rtl w:val="0"/>
          <w:lang w:val="ru-RU"/>
        </w:rPr>
        <w:t>-</w:t>
      </w:r>
      <w:r>
        <w:rPr>
          <w:rStyle w:val="page number"/>
          <w:rtl w:val="0"/>
          <w:lang w:val="ru-RU"/>
        </w:rPr>
        <w:t>во статистики и анализа Респ</w:t>
      </w:r>
      <w:r>
        <w:rPr>
          <w:rStyle w:val="page number"/>
          <w:rtl w:val="0"/>
          <w:lang w:val="ru-RU"/>
        </w:rPr>
        <w:t xml:space="preserve">. </w:t>
      </w:r>
      <w:r>
        <w:rPr>
          <w:rStyle w:val="page number"/>
          <w:rtl w:val="0"/>
          <w:lang w:val="ru-RU"/>
        </w:rPr>
        <w:t>Беларусь</w:t>
      </w:r>
      <w:r>
        <w:rPr>
          <w:rStyle w:val="page number"/>
          <w:rtl w:val="0"/>
          <w:lang w:val="ru-RU"/>
        </w:rPr>
        <w:t xml:space="preserve">. </w:t>
      </w:r>
      <w:r>
        <w:rPr>
          <w:rStyle w:val="page number"/>
          <w:rtl w:val="0"/>
          <w:lang w:val="ru-RU"/>
        </w:rPr>
        <w:t>– Минск</w:t>
      </w:r>
      <w:r>
        <w:rPr>
          <w:rStyle w:val="page number"/>
          <w:rtl w:val="0"/>
          <w:lang w:val="ru-RU"/>
        </w:rPr>
        <w:t>: [</w:t>
      </w:r>
      <w:r>
        <w:rPr>
          <w:rStyle w:val="page number"/>
          <w:rtl w:val="0"/>
          <w:lang w:val="ru-RU"/>
        </w:rPr>
        <w:t>б</w:t>
      </w:r>
      <w:r>
        <w:rPr>
          <w:rStyle w:val="page number"/>
          <w:rtl w:val="0"/>
          <w:lang w:val="ru-RU"/>
        </w:rPr>
        <w:t>.</w:t>
      </w:r>
      <w:r>
        <w:rPr>
          <w:rStyle w:val="page number"/>
          <w:rtl w:val="0"/>
          <w:lang w:val="ru-RU"/>
        </w:rPr>
        <w:t>и</w:t>
      </w:r>
      <w:r>
        <w:rPr>
          <w:rStyle w:val="page number"/>
          <w:rtl w:val="0"/>
          <w:lang w:val="ru-RU"/>
        </w:rPr>
        <w:t xml:space="preserve">], 2009. </w:t>
      </w:r>
      <w:r>
        <w:rPr>
          <w:rStyle w:val="page number"/>
          <w:rtl w:val="0"/>
          <w:lang w:val="ru-RU"/>
        </w:rPr>
        <w:t xml:space="preserve">– </w:t>
      </w:r>
      <w:r>
        <w:rPr>
          <w:rStyle w:val="page number"/>
          <w:rtl w:val="0"/>
          <w:lang w:val="ru-RU"/>
        </w:rPr>
        <w:t>12</w:t>
      </w:r>
      <w:r>
        <w:rPr>
          <w:rStyle w:val="page number"/>
          <w:rtl w:val="0"/>
          <w:lang w:val="ru-RU"/>
        </w:rPr>
        <w:t>с</w:t>
      </w:r>
      <w:r>
        <w:rPr>
          <w:rStyle w:val="page numbe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Сборники научных трудов</w:t>
      </w:r>
    </w:p>
    <w:p>
      <w:pPr>
        <w:pStyle w:val="Body Text Indent 2"/>
        <w:spacing w:after="0" w:line="360" w:lineRule="exact"/>
        <w:ind w:left="0" w:firstLine="709"/>
        <w:jc w:val="both"/>
      </w:pPr>
      <w:r>
        <w:rPr>
          <w:rStyle w:val="page number"/>
          <w:rtl w:val="0"/>
          <w:lang w:val="ru-RU"/>
        </w:rPr>
        <w:t xml:space="preserve">12. </w:t>
      </w:r>
      <w:r>
        <w:rPr>
          <w:rStyle w:val="page number"/>
          <w:rtl w:val="0"/>
          <w:lang w:val="ru-RU"/>
        </w:rPr>
        <w:t>Современные аспекты изучения алкогольной и наркотической зависимости</w:t>
      </w:r>
      <w:r>
        <w:rPr>
          <w:rStyle w:val="page number"/>
          <w:rtl w:val="0"/>
          <w:lang w:val="ru-RU"/>
        </w:rPr>
        <w:t xml:space="preserve">: </w:t>
      </w:r>
      <w:r>
        <w:rPr>
          <w:rStyle w:val="page number"/>
          <w:rtl w:val="0"/>
          <w:lang w:val="ru-RU"/>
        </w:rPr>
        <w:t>сб</w:t>
      </w:r>
      <w:r>
        <w:rPr>
          <w:rStyle w:val="page number"/>
          <w:rtl w:val="0"/>
          <w:lang w:val="ru-RU"/>
        </w:rPr>
        <w:t xml:space="preserve">. </w:t>
      </w:r>
      <w:r>
        <w:rPr>
          <w:rStyle w:val="page number"/>
          <w:rtl w:val="0"/>
          <w:lang w:val="ru-RU"/>
        </w:rPr>
        <w:t>науч</w:t>
      </w:r>
      <w:r>
        <w:rPr>
          <w:rStyle w:val="page number"/>
          <w:rtl w:val="0"/>
          <w:lang w:val="ru-RU"/>
        </w:rPr>
        <w:t xml:space="preserve">. </w:t>
      </w:r>
      <w:r>
        <w:rPr>
          <w:rStyle w:val="page number"/>
          <w:rtl w:val="0"/>
          <w:lang w:val="ru-RU"/>
        </w:rPr>
        <w:t>ст</w:t>
      </w:r>
      <w:r>
        <w:rPr>
          <w:rStyle w:val="page number"/>
          <w:rtl w:val="0"/>
          <w:lang w:val="ru-RU"/>
        </w:rPr>
        <w:t xml:space="preserve">. / </w:t>
      </w:r>
      <w:r>
        <w:rPr>
          <w:rStyle w:val="page number"/>
          <w:rtl w:val="0"/>
          <w:lang w:val="ru-RU"/>
        </w:rPr>
        <w:t>НАН Беларуси</w:t>
      </w:r>
      <w:r>
        <w:rPr>
          <w:rStyle w:val="page number"/>
          <w:rtl w:val="0"/>
          <w:lang w:val="ru-RU"/>
        </w:rPr>
        <w:t xml:space="preserve">, </w:t>
      </w:r>
      <w:r>
        <w:rPr>
          <w:rStyle w:val="page number"/>
          <w:rtl w:val="0"/>
          <w:lang w:val="ru-RU"/>
        </w:rPr>
        <w:t>Ин</w:t>
      </w:r>
      <w:r>
        <w:rPr>
          <w:rStyle w:val="page number"/>
          <w:rtl w:val="0"/>
          <w:lang w:val="ru-RU"/>
        </w:rPr>
        <w:t>-</w:t>
      </w:r>
      <w:r>
        <w:rPr>
          <w:rStyle w:val="page number"/>
          <w:rtl w:val="0"/>
          <w:lang w:val="ru-RU"/>
        </w:rPr>
        <w:t>т биохимии</w:t>
      </w:r>
      <w:r>
        <w:rPr>
          <w:rStyle w:val="page number"/>
          <w:rtl w:val="0"/>
          <w:lang w:val="ru-RU"/>
        </w:rPr>
        <w:t xml:space="preserve">; </w:t>
      </w:r>
      <w:r>
        <w:rPr>
          <w:rStyle w:val="page number"/>
          <w:rtl w:val="0"/>
          <w:lang w:val="ru-RU"/>
        </w:rPr>
        <w:t>науч</w:t>
      </w:r>
      <w:r>
        <w:rPr>
          <w:rStyle w:val="page number"/>
          <w:rtl w:val="0"/>
          <w:lang w:val="ru-RU"/>
        </w:rPr>
        <w:t xml:space="preserve">. </w:t>
      </w:r>
      <w:r>
        <w:rPr>
          <w:rStyle w:val="page number"/>
          <w:rtl w:val="0"/>
          <w:lang w:val="ru-RU"/>
        </w:rPr>
        <w:t>ред</w:t>
      </w:r>
      <w:r>
        <w:rPr>
          <w:rStyle w:val="page number"/>
          <w:rtl w:val="0"/>
          <w:lang w:val="ru-RU"/>
        </w:rPr>
        <w:t xml:space="preserve">. </w:t>
      </w:r>
      <w:r>
        <w:rPr>
          <w:rStyle w:val="page number"/>
          <w:rtl w:val="0"/>
          <w:lang w:val="ru-RU"/>
        </w:rPr>
        <w:t>В</w:t>
      </w:r>
      <w:r>
        <w:rPr>
          <w:rStyle w:val="page number"/>
          <w:rtl w:val="0"/>
          <w:lang w:val="ru-RU"/>
        </w:rPr>
        <w:t>.</w:t>
      </w:r>
      <w:r>
        <w:rPr>
          <w:rStyle w:val="page number"/>
          <w:rtl w:val="0"/>
          <w:lang w:val="ru-RU"/>
        </w:rPr>
        <w:t>В</w:t>
      </w:r>
      <w:r>
        <w:rPr>
          <w:rStyle w:val="page number"/>
          <w:rtl w:val="0"/>
          <w:lang w:val="ru-RU"/>
        </w:rPr>
        <w:t>.</w:t>
      </w:r>
      <w:r>
        <w:rPr>
          <w:rStyle w:val="page number"/>
          <w:rtl w:val="0"/>
          <w:lang w:val="ru-RU"/>
        </w:rPr>
        <w:t> Лелевич</w:t>
      </w:r>
      <w:r>
        <w:rPr>
          <w:rStyle w:val="page number"/>
          <w:rtl w:val="0"/>
          <w:lang w:val="ru-RU"/>
        </w:rPr>
        <w:t xml:space="preserve">. </w:t>
      </w:r>
      <w:r>
        <w:rPr>
          <w:rStyle w:val="page number"/>
          <w:rtl w:val="0"/>
          <w:lang w:val="ru-RU"/>
        </w:rPr>
        <w:t>– Гродно</w:t>
      </w:r>
      <w:r>
        <w:rPr>
          <w:rStyle w:val="page number"/>
          <w:rtl w:val="0"/>
          <w:lang w:val="ru-RU"/>
        </w:rPr>
        <w:t xml:space="preserve">, 2004. </w:t>
      </w:r>
      <w:r>
        <w:rPr>
          <w:rStyle w:val="page number"/>
          <w:rtl w:val="0"/>
          <w:lang w:val="ru-RU"/>
        </w:rPr>
        <w:t xml:space="preserve">– </w:t>
      </w:r>
      <w:r>
        <w:rPr>
          <w:rStyle w:val="page number"/>
          <w:rtl w:val="0"/>
          <w:lang w:val="ru-RU"/>
        </w:rPr>
        <w:t xml:space="preserve">223 </w:t>
      </w:r>
      <w:r>
        <w:rPr>
          <w:rStyle w:val="page number"/>
          <w:rtl w:val="0"/>
          <w:lang w:val="ru-RU"/>
        </w:rPr>
        <w:t>с</w:t>
      </w:r>
      <w:r>
        <w:rPr>
          <w:rStyle w:val="page numbe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Диссертация</w:t>
      </w:r>
    </w:p>
    <w:p>
      <w:pPr>
        <w:pStyle w:val="Normal.0"/>
        <w:widowControl w:val="0"/>
        <w:jc w:val="both"/>
        <w:rPr>
          <w:rStyle w:val="page number"/>
        </w:rPr>
      </w:pPr>
      <w:r>
        <w:rPr>
          <w:rStyle w:val="page number"/>
          <w:rtl w:val="0"/>
          <w:lang w:val="ru-RU"/>
        </w:rPr>
        <w:t>13.</w:t>
      </w:r>
      <w:r>
        <w:rPr>
          <w:rStyle w:val="page number"/>
          <w:rtl w:val="0"/>
          <w:lang w:val="ru-RU"/>
        </w:rPr>
        <w:t> Винокурова</w:t>
      </w:r>
      <w:r>
        <w:rPr>
          <w:rStyle w:val="page number"/>
          <w:rtl w:val="0"/>
          <w:lang w:val="ru-RU"/>
        </w:rPr>
        <w:t xml:space="preserve">, </w:t>
      </w:r>
      <w:r>
        <w:rPr>
          <w:rStyle w:val="page number"/>
          <w:rtl w:val="0"/>
          <w:lang w:val="ru-RU"/>
        </w:rPr>
        <w:t>Т</w:t>
      </w:r>
      <w:r>
        <w:rPr>
          <w:rStyle w:val="page number"/>
          <w:rtl w:val="0"/>
          <w:lang w:val="ru-RU"/>
        </w:rPr>
        <w:t>.</w:t>
      </w:r>
      <w:r>
        <w:rPr>
          <w:rStyle w:val="page number"/>
          <w:rtl w:val="0"/>
          <w:lang w:val="ru-RU"/>
        </w:rPr>
        <w:t>П</w:t>
      </w:r>
      <w:r>
        <w:rPr>
          <w:rStyle w:val="page number"/>
          <w:rtl w:val="0"/>
          <w:lang w:val="ru-RU"/>
        </w:rPr>
        <w:t xml:space="preserve">. </w:t>
      </w:r>
      <w:r>
        <w:rPr>
          <w:rStyle w:val="page number"/>
          <w:rtl w:val="0"/>
          <w:lang w:val="ru-RU"/>
        </w:rPr>
        <w:t>Налоговая нагрузка в Республике Беларусь</w:t>
      </w:r>
      <w:r>
        <w:rPr>
          <w:rStyle w:val="page number"/>
          <w:rtl w:val="0"/>
          <w:lang w:val="ru-RU"/>
        </w:rPr>
        <w:t xml:space="preserve">: </w:t>
      </w:r>
      <w:r>
        <w:rPr>
          <w:rStyle w:val="page number"/>
          <w:rtl w:val="0"/>
          <w:lang w:val="ru-RU"/>
        </w:rPr>
        <w:t>проблемы определения и пути её оптимизации</w:t>
      </w:r>
      <w:r>
        <w:rPr>
          <w:rStyle w:val="page number"/>
          <w:rtl w:val="0"/>
          <w:lang w:val="ru-RU"/>
        </w:rPr>
        <w:t xml:space="preserve">: </w:t>
      </w:r>
      <w:r>
        <w:rPr>
          <w:rStyle w:val="page number"/>
          <w:rtl w:val="0"/>
          <w:lang w:val="ru-RU"/>
        </w:rPr>
        <w:t>дис…</w:t>
      </w:r>
      <w:r>
        <w:rPr>
          <w:rStyle w:val="page number"/>
          <w:rtl w:val="0"/>
          <w:lang w:val="ru-RU"/>
        </w:rPr>
        <w:t>.</w:t>
      </w:r>
      <w:r>
        <w:rPr>
          <w:rStyle w:val="page number"/>
          <w:rtl w:val="0"/>
          <w:lang w:val="ru-RU"/>
        </w:rPr>
        <w:t>канд</w:t>
      </w:r>
      <w:r>
        <w:rPr>
          <w:rStyle w:val="page number"/>
          <w:rtl w:val="0"/>
          <w:lang w:val="ru-RU"/>
        </w:rPr>
        <w:t xml:space="preserve">. </w:t>
      </w:r>
      <w:r>
        <w:rPr>
          <w:rStyle w:val="page number"/>
          <w:rtl w:val="0"/>
          <w:lang w:val="ru-RU"/>
        </w:rPr>
        <w:t>экон</w:t>
      </w:r>
      <w:r>
        <w:rPr>
          <w:rStyle w:val="page number"/>
          <w:rtl w:val="0"/>
          <w:lang w:val="ru-RU"/>
        </w:rPr>
        <w:t xml:space="preserve">. </w:t>
      </w:r>
      <w:r>
        <w:rPr>
          <w:rStyle w:val="page number"/>
          <w:rtl w:val="0"/>
          <w:lang w:val="ru-RU"/>
        </w:rPr>
        <w:t>наук</w:t>
      </w:r>
      <w:r>
        <w:rPr>
          <w:rStyle w:val="page number"/>
          <w:rtl w:val="0"/>
          <w:lang w:val="ru-RU"/>
        </w:rPr>
        <w:t xml:space="preserve">: 08.00.05 / </w:t>
      </w:r>
      <w:r>
        <w:rPr>
          <w:rStyle w:val="page number"/>
          <w:rtl w:val="0"/>
          <w:lang w:val="ru-RU"/>
        </w:rPr>
        <w:t>Т</w:t>
      </w:r>
      <w:r>
        <w:rPr>
          <w:rStyle w:val="page number"/>
          <w:rtl w:val="0"/>
          <w:lang w:val="ru-RU"/>
        </w:rPr>
        <w:t>.</w:t>
      </w:r>
      <w:r>
        <w:rPr>
          <w:rStyle w:val="page number"/>
          <w:rtl w:val="0"/>
          <w:lang w:val="ru-RU"/>
        </w:rPr>
        <w:t>П</w:t>
      </w:r>
      <w:r>
        <w:rPr>
          <w:rStyle w:val="page number"/>
          <w:rtl w:val="0"/>
          <w:lang w:val="ru-RU"/>
        </w:rPr>
        <w:t xml:space="preserve">. </w:t>
      </w:r>
      <w:r>
        <w:rPr>
          <w:rStyle w:val="page number"/>
          <w:rtl w:val="0"/>
          <w:lang w:val="ru-RU"/>
        </w:rPr>
        <w:t>Винокурова  – М</w:t>
      </w:r>
      <w:r>
        <w:rPr>
          <w:rStyle w:val="page number"/>
          <w:rtl w:val="0"/>
          <w:lang w:val="ru-RU"/>
        </w:rPr>
        <w:t xml:space="preserve">., 2003. </w:t>
      </w:r>
      <w:r>
        <w:rPr>
          <w:rStyle w:val="page number"/>
          <w:rtl w:val="0"/>
          <w:lang w:val="ru-RU"/>
        </w:rPr>
        <w:t xml:space="preserve">– </w:t>
      </w:r>
      <w:r>
        <w:rPr>
          <w:rStyle w:val="page number"/>
          <w:rtl w:val="0"/>
          <w:lang w:val="ru-RU"/>
        </w:rPr>
        <w:t>292</w:t>
      </w:r>
      <w:r>
        <w:rPr>
          <w:rStyle w:val="page number"/>
          <w:rtl w:val="0"/>
          <w:lang w:val="ru-RU"/>
        </w:rPr>
        <w:t>с</w:t>
      </w:r>
      <w:r>
        <w:rPr>
          <w:rStyle w:val="page number"/>
          <w:rtl w:val="0"/>
          <w:lang w:val="ru-RU"/>
        </w:rPr>
        <w:t>.</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Статья в журнале</w:t>
      </w:r>
    </w:p>
    <w:p>
      <w:pPr>
        <w:pStyle w:val="Normal.0"/>
        <w:widowControl w:val="0"/>
        <w:jc w:val="both"/>
        <w:rPr>
          <w:outline w:val="0"/>
          <w:color w:val="222222"/>
          <w:u w:color="222222"/>
          <w:shd w:val="clear" w:color="auto" w:fill="ffffff"/>
          <w14:textFill>
            <w14:solidFill>
              <w14:srgbClr w14:val="222222"/>
            </w14:solidFill>
          </w14:textFill>
        </w:rPr>
      </w:pPr>
      <w:r>
        <w:rPr>
          <w:outline w:val="0"/>
          <w:color w:val="222222"/>
          <w:u w:color="222222"/>
          <w:shd w:val="clear" w:color="auto" w:fill="ffffff"/>
          <w:rtl w:val="0"/>
          <w:lang w:val="ru-RU"/>
          <w14:textFill>
            <w14:solidFill>
              <w14:srgbClr w14:val="222222"/>
            </w14:solidFill>
          </w14:textFill>
        </w:rPr>
        <w:t>14.</w:t>
      </w:r>
      <w:r>
        <w:rPr>
          <w:outline w:val="0"/>
          <w:color w:val="222222"/>
          <w:u w:color="222222"/>
          <w:shd w:val="clear" w:color="auto" w:fill="ffffff"/>
          <w:rtl w:val="0"/>
          <w:lang w:val="ru-RU"/>
          <w14:textFill>
            <w14:solidFill>
              <w14:srgbClr w14:val="222222"/>
            </w14:solidFill>
          </w14:textFill>
        </w:rPr>
        <w:t> Цехан</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О</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Б</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Разработка стратегий устойчивого развития Гродненской области на основе экономико</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 xml:space="preserve">математического моделирования </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О</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Б</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Цехан</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О</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В</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 xml:space="preserve">Габрусевич </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Веснік ГрДУ імя Янкі Купалы</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 xml:space="preserve">Сер </w:t>
      </w:r>
      <w:r>
        <w:rPr>
          <w:outline w:val="0"/>
          <w:color w:val="222222"/>
          <w:u w:color="222222"/>
          <w:shd w:val="clear" w:color="auto" w:fill="ffffff"/>
          <w:rtl w:val="0"/>
          <w:lang w:val="ru-RU"/>
          <w14:textFill>
            <w14:solidFill>
              <w14:srgbClr w14:val="222222"/>
            </w14:solidFill>
          </w14:textFill>
        </w:rPr>
        <w:t xml:space="preserve">5. </w:t>
      </w:r>
      <w:r>
        <w:rPr>
          <w:outline w:val="0"/>
          <w:color w:val="222222"/>
          <w:u w:color="222222"/>
          <w:shd w:val="clear" w:color="auto" w:fill="ffffff"/>
          <w:rtl w:val="0"/>
          <w:lang w:val="ru-RU"/>
          <w14:textFill>
            <w14:solidFill>
              <w14:srgbClr w14:val="222222"/>
            </w14:solidFill>
          </w14:textFill>
        </w:rPr>
        <w:t>Эканоміка</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Сацыялогія</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Біялогія</w:t>
      </w:r>
      <w:r>
        <w:rPr>
          <w:outline w:val="0"/>
          <w:color w:val="222222"/>
          <w:u w:color="222222"/>
          <w:shd w:val="clear" w:color="auto" w:fill="ffffff"/>
          <w:rtl w:val="0"/>
          <w:lang w:val="ru-RU"/>
          <w14:textFill>
            <w14:solidFill>
              <w14:srgbClr w14:val="222222"/>
            </w14:solidFill>
          </w14:textFill>
        </w:rPr>
        <w:t>.</w:t>
      </w:r>
      <w:r>
        <w:rPr>
          <w:rStyle w:val="page number"/>
          <w:rtl w:val="0"/>
          <w:lang w:val="ru-RU"/>
        </w:rPr>
        <w:t xml:space="preserve"> –</w:t>
      </w:r>
      <w:r>
        <w:rPr>
          <w:outline w:val="0"/>
          <w:color w:val="222222"/>
          <w:u w:color="222222"/>
          <w:shd w:val="clear" w:color="auto" w:fill="ffffff"/>
          <w:rtl w:val="0"/>
          <w:lang w:val="ru-RU"/>
          <w14:textFill>
            <w14:solidFill>
              <w14:srgbClr w14:val="222222"/>
            </w14:solidFill>
          </w14:textFill>
        </w:rPr>
        <w:t xml:space="preserve"> 2016.  </w:t>
      </w:r>
      <w:r>
        <w:rPr>
          <w:outline w:val="0"/>
          <w:color w:val="222222"/>
          <w:u w:color="222222"/>
          <w:shd w:val="clear" w:color="auto" w:fill="ffffff"/>
          <w:rtl w:val="0"/>
          <w:lang w:val="ru-RU"/>
          <w14:textFill>
            <w14:solidFill>
              <w14:srgbClr w14:val="222222"/>
            </w14:solidFill>
          </w14:textFill>
        </w:rPr>
        <w:t>Т</w:t>
      </w:r>
      <w:r>
        <w:rPr>
          <w:outline w:val="0"/>
          <w:color w:val="222222"/>
          <w:u w:color="222222"/>
          <w:shd w:val="clear" w:color="auto" w:fill="ffffff"/>
          <w:rtl w:val="0"/>
          <w:lang w:val="ru-RU"/>
          <w14:textFill>
            <w14:solidFill>
              <w14:srgbClr w14:val="222222"/>
            </w14:solidFill>
          </w14:textFill>
        </w:rPr>
        <w:t xml:space="preserve">.6, </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 xml:space="preserve">1. </w:t>
      </w:r>
      <w:r>
        <w:rPr>
          <w:outline w:val="0"/>
          <w:color w:val="222222"/>
          <w:u w:color="222222"/>
          <w:shd w:val="clear" w:color="auto" w:fill="ffffff"/>
          <w:rtl w:val="0"/>
          <w:lang w:val="ru-RU"/>
          <w14:textFill>
            <w14:solidFill>
              <w14:srgbClr w14:val="222222"/>
            </w14:solidFill>
          </w14:textFill>
        </w:rPr>
        <w:t>– С</w:t>
      </w:r>
      <w:r>
        <w:rPr>
          <w:outline w:val="0"/>
          <w:color w:val="222222"/>
          <w:u w:color="222222"/>
          <w:shd w:val="clear" w:color="auto" w:fill="ffffff"/>
          <w:rtl w:val="0"/>
          <w:lang w:val="ru-RU"/>
          <w14:textFill>
            <w14:solidFill>
              <w14:srgbClr w14:val="222222"/>
            </w14:solidFill>
          </w14:textFill>
        </w:rPr>
        <w:t>.12-19.</w:t>
      </w:r>
    </w:p>
    <w:p>
      <w:pPr>
        <w:pStyle w:val="Normal.0"/>
        <w:widowControl w:val="0"/>
        <w:ind w:firstLine="0"/>
        <w:jc w:val="center"/>
        <w:rPr>
          <w:outline w:val="0"/>
          <w:color w:val="0000ff"/>
          <w:u w:color="0000ff"/>
          <w14:textFill>
            <w14:solidFill>
              <w14:srgbClr w14:val="0000FF"/>
            </w14:solidFill>
          </w14:textFill>
        </w:rPr>
      </w:pPr>
      <w:r>
        <w:rPr>
          <w:outline w:val="0"/>
          <w:color w:val="0000ff"/>
          <w:u w:color="0000ff"/>
          <w:rtl w:val="0"/>
          <w:lang w:val="ru-RU"/>
          <w14:textFill>
            <w14:solidFill>
              <w14:srgbClr w14:val="0000FF"/>
            </w14:solidFill>
          </w14:textFill>
        </w:rPr>
        <w:t xml:space="preserve">Ресурсы удаленного доступа </w:t>
      </w:r>
      <w:r>
        <w:rPr>
          <w:outline w:val="0"/>
          <w:color w:val="0000ff"/>
          <w:u w:color="0000ff"/>
          <w:rtl w:val="0"/>
          <w:lang w:val="ru-RU"/>
          <w14:textFill>
            <w14:solidFill>
              <w14:srgbClr w14:val="0000FF"/>
            </w14:solidFill>
          </w14:textFill>
        </w:rPr>
        <w:t>(</w:t>
      </w:r>
      <w:r>
        <w:rPr>
          <w:outline w:val="0"/>
          <w:color w:val="0000ff"/>
          <w:u w:color="0000ff"/>
          <w:rtl w:val="0"/>
          <w:lang w:val="ru-RU"/>
          <w14:textFill>
            <w14:solidFill>
              <w14:srgbClr w14:val="0000FF"/>
            </w14:solidFill>
          </w14:textFill>
        </w:rPr>
        <w:t>интернет</w:t>
      </w:r>
      <w:r>
        <w:rPr>
          <w:outline w:val="0"/>
          <w:color w:val="0000ff"/>
          <w:u w:color="0000ff"/>
          <w:rtl w:val="0"/>
          <w:lang w:val="ru-RU"/>
          <w14:textFill>
            <w14:solidFill>
              <w14:srgbClr w14:val="0000FF"/>
            </w14:solidFill>
          </w14:textFill>
        </w:rPr>
        <w:t>-</w:t>
      </w:r>
      <w:r>
        <w:rPr>
          <w:outline w:val="0"/>
          <w:color w:val="0000ff"/>
          <w:u w:color="0000ff"/>
          <w:rtl w:val="0"/>
          <w:lang w:val="ru-RU"/>
          <w14:textFill>
            <w14:solidFill>
              <w14:srgbClr w14:val="0000FF"/>
            </w14:solidFill>
          </w14:textFill>
        </w:rPr>
        <w:t>ресурсы</w:t>
      </w:r>
      <w:r>
        <w:rPr>
          <w:outline w:val="0"/>
          <w:color w:val="0000ff"/>
          <w:u w:color="0000ff"/>
          <w:rtl w:val="0"/>
          <w:lang w:val="ru-RU"/>
          <w14:textFill>
            <w14:solidFill>
              <w14:srgbClr w14:val="0000FF"/>
            </w14:solidFill>
          </w14:textFill>
        </w:rPr>
        <w:t>)</w:t>
      </w:r>
    </w:p>
    <w:p>
      <w:pPr>
        <w:pStyle w:val="Normal.0"/>
        <w:widowControl w:val="0"/>
        <w:jc w:val="both"/>
        <w:rPr>
          <w:outline w:val="0"/>
          <w:color w:val="222222"/>
          <w:u w:color="222222"/>
          <w:shd w:val="clear" w:color="auto" w:fill="ffffff"/>
          <w14:textFill>
            <w14:solidFill>
              <w14:srgbClr w14:val="222222"/>
            </w14:solidFill>
          </w14:textFill>
        </w:rPr>
      </w:pPr>
      <w:r>
        <w:rPr>
          <w:outline w:val="0"/>
          <w:color w:val="222222"/>
          <w:u w:color="222222"/>
          <w:shd w:val="clear" w:color="auto" w:fill="ffffff"/>
          <w:rtl w:val="0"/>
          <w:lang w:val="ru-RU"/>
          <w14:textFill>
            <w14:solidFill>
              <w14:srgbClr w14:val="222222"/>
            </w14:solidFill>
          </w14:textFill>
        </w:rPr>
        <w:t xml:space="preserve">15. </w:t>
      </w:r>
      <w:r>
        <w:rPr>
          <w:outline w:val="0"/>
          <w:color w:val="222222"/>
          <w:u w:color="222222"/>
          <w:shd w:val="clear" w:color="auto" w:fill="ffffff"/>
          <w:rtl w:val="0"/>
          <w:lang w:val="ru-RU"/>
          <w14:textFill>
            <w14:solidFill>
              <w14:srgbClr w14:val="222222"/>
            </w14:solidFill>
          </w14:textFill>
        </w:rPr>
        <w:t>Попова</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З</w:t>
      </w:r>
      <w:r>
        <w:rPr>
          <w:outline w:val="0"/>
          <w:color w:val="222222"/>
          <w:u w:color="222222"/>
          <w:shd w:val="clear" w:color="auto" w:fill="ffffff"/>
          <w:rtl w:val="0"/>
          <w:lang w:val="ru-RU"/>
          <w14:textFill>
            <w14:solidFill>
              <w14:srgbClr w14:val="222222"/>
            </w14:solidFill>
          </w14:textFill>
        </w:rPr>
        <w:t xml:space="preserve">. </w:t>
      </w:r>
      <w:r>
        <w:rPr>
          <w:outline w:val="0"/>
          <w:color w:val="222222"/>
          <w:u w:color="222222"/>
          <w:shd w:val="clear" w:color="auto" w:fill="ffffff"/>
          <w:rtl w:val="0"/>
          <w:lang w:val="ru-RU"/>
          <w14:textFill>
            <w14:solidFill>
              <w14:srgbClr w14:val="222222"/>
            </w14:solidFill>
          </w14:textFill>
        </w:rPr>
        <w:t xml:space="preserve">Что и зачем нужно знать специалистам по защите </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Электронный ресурс</w:t>
      </w:r>
      <w:r>
        <w:rPr>
          <w:outline w:val="0"/>
          <w:color w:val="222222"/>
          <w:u w:color="222222"/>
          <w:shd w:val="clear" w:color="auto" w:fill="ffffff"/>
          <w:rtl w:val="0"/>
          <w:lang w:val="ru-RU"/>
          <w14:textFill>
            <w14:solidFill>
              <w14:srgbClr w14:val="222222"/>
            </w14:solidFill>
          </w14:textFill>
        </w:rPr>
        <w:t xml:space="preserve">] / </w:t>
      </w:r>
      <w:r>
        <w:rPr>
          <w:outline w:val="0"/>
          <w:color w:val="222222"/>
          <w:u w:color="222222"/>
          <w:shd w:val="clear" w:color="auto" w:fill="ffffff"/>
          <w:rtl w:val="0"/>
          <w:lang w:val="ru-RU"/>
          <w14:textFill>
            <w14:solidFill>
              <w14:srgbClr w14:val="222222"/>
            </w14:solidFill>
          </w14:textFill>
        </w:rPr>
        <w:t>Открытые системы</w:t>
      </w:r>
      <w:r>
        <w:rPr>
          <w:outline w:val="0"/>
          <w:color w:val="222222"/>
          <w:u w:color="222222"/>
          <w:shd w:val="clear" w:color="auto" w:fill="ffffff"/>
          <w:rtl w:val="0"/>
          <w:lang w:val="ru-RU"/>
          <w14:textFill>
            <w14:solidFill>
              <w14:srgbClr w14:val="222222"/>
            </w14:solidFill>
          </w14:textFill>
        </w:rPr>
        <w:t xml:space="preserve">. 2003, </w:t>
      </w:r>
      <w:r>
        <w:rPr>
          <w:outline w:val="0"/>
          <w:color w:val="222222"/>
          <w:u w:color="222222"/>
          <w:shd w:val="clear" w:color="auto" w:fill="ffffff"/>
          <w:rtl w:val="0"/>
          <w:lang w:val="ru-RU"/>
          <w14:textFill>
            <w14:solidFill>
              <w14:srgbClr w14:val="222222"/>
            </w14:solidFill>
          </w14:textFill>
        </w:rPr>
        <w:t>№</w:t>
      </w:r>
      <w:r>
        <w:rPr>
          <w:outline w:val="0"/>
          <w:color w:val="222222"/>
          <w:u w:color="222222"/>
          <w:shd w:val="clear" w:color="auto" w:fill="ffffff"/>
          <w:rtl w:val="0"/>
          <w:lang w:val="ru-RU"/>
          <w14:textFill>
            <w14:solidFill>
              <w14:srgbClr w14:val="222222"/>
            </w14:solidFill>
          </w14:textFill>
        </w:rPr>
        <w:t xml:space="preserve">7-8. </w:t>
      </w:r>
      <w:r>
        <w:rPr>
          <w:outline w:val="0"/>
          <w:color w:val="222222"/>
          <w:u w:color="222222"/>
          <w:shd w:val="clear" w:color="auto" w:fill="ffffff"/>
          <w:rtl w:val="0"/>
          <w:lang w:val="ru-RU"/>
          <w14:textFill>
            <w14:solidFill>
              <w14:srgbClr w14:val="222222"/>
            </w14:solidFill>
          </w14:textFill>
        </w:rPr>
        <w:t>– Режим доступа</w:t>
      </w:r>
      <w:r>
        <w:rPr>
          <w:outline w:val="0"/>
          <w:color w:val="222222"/>
          <w:u w:color="222222"/>
          <w:shd w:val="clear" w:color="auto" w:fill="ffffff"/>
          <w:rtl w:val="0"/>
          <w:lang w:val="ru-RU"/>
          <w14:textFill>
            <w14:solidFill>
              <w14:srgbClr w14:val="222222"/>
            </w14:solidFill>
          </w14:textFill>
        </w:rPr>
        <w:t xml:space="preserve">: http://www.osp.ru/os/2003/07-08/183300/. </w:t>
      </w:r>
      <w:r>
        <w:rPr>
          <w:outline w:val="0"/>
          <w:color w:val="222222"/>
          <w:u w:color="222222"/>
          <w:shd w:val="clear" w:color="auto" w:fill="ffffff"/>
          <w:rtl w:val="0"/>
          <w:lang w:val="ru-RU"/>
          <w14:textFill>
            <w14:solidFill>
              <w14:srgbClr w14:val="222222"/>
            </w14:solidFill>
          </w14:textFill>
        </w:rPr>
        <w:t>– Дата доступа</w:t>
      </w:r>
      <w:r>
        <w:rPr>
          <w:outline w:val="0"/>
          <w:color w:val="222222"/>
          <w:u w:color="222222"/>
          <w:shd w:val="clear" w:color="auto" w:fill="ffffff"/>
          <w:rtl w:val="0"/>
          <w:lang w:val="ru-RU"/>
          <w14:textFill>
            <w14:solidFill>
              <w14:srgbClr w14:val="222222"/>
            </w14:solidFill>
          </w14:textFill>
        </w:rPr>
        <w:t xml:space="preserve">: 17.03.2016. </w:t>
      </w:r>
      <w:r>
        <w:rPr>
          <w:rFonts w:ascii="Wingdings" w:hAnsi="Wingdings" w:hint="default"/>
          <w:outline w:val="0"/>
          <w:color w:val="ff0000"/>
          <w:u w:color="ff0000"/>
          <w:shd w:val="clear" w:color="auto" w:fill="ffffff"/>
          <w:rtl w:val="0"/>
          <w:lang w:val="en-US"/>
          <w14:textFill>
            <w14:solidFill>
              <w14:srgbClr w14:val="FF0000"/>
            </w14:solidFill>
          </w14:textFill>
        </w:rPr>
        <w:sym w:font="Wingdings" w:char="F0E7"/>
      </w:r>
      <w:r>
        <w:rPr>
          <w:outline w:val="0"/>
          <w:color w:val="222222"/>
          <w:u w:color="222222"/>
          <w:shd w:val="clear" w:color="auto" w:fill="ffffff"/>
          <w:rtl w:val="0"/>
          <w:lang w:val="ru-RU"/>
          <w14:textFill>
            <w14:solidFill>
              <w14:srgbClr w14:val="222222"/>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это ссылка на статью в электронной версии журнала</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 xml:space="preserve">Год выпуска и номер – пишем </w:t>
      </w:r>
      <w:r>
        <w:rPr>
          <w:outline w:val="0"/>
          <w:color w:val="ff0000"/>
          <w:sz w:val="24"/>
          <w:szCs w:val="24"/>
          <w:u w:color="ff0000"/>
          <w:shd w:val="clear" w:color="auto" w:fill="ffffff"/>
          <w:rtl w:val="0"/>
          <w:lang w:val="ru-RU"/>
          <w14:textFill>
            <w14:solidFill>
              <w14:srgbClr w14:val="FF0000"/>
            </w14:solidFill>
          </w14:textFill>
        </w:rPr>
        <w:t>!!</w:t>
      </w:r>
    </w:p>
    <w:p>
      <w:pPr>
        <w:pStyle w:val="Normal.0"/>
        <w:widowControl w:val="0"/>
        <w:jc w:val="both"/>
        <w:rPr>
          <w:outline w:val="0"/>
          <w:color w:val="ff0000"/>
          <w:sz w:val="24"/>
          <w:szCs w:val="24"/>
          <w:u w:color="ff0000"/>
          <w:shd w:val="clear" w:color="auto" w:fill="ffffff"/>
          <w14:textFill>
            <w14:solidFill>
              <w14:srgbClr w14:val="FF0000"/>
            </w14:solidFill>
          </w14:textFill>
        </w:rPr>
      </w:pPr>
      <w:r>
        <w:rPr>
          <w:rtl w:val="0"/>
          <w:lang w:val="ru-RU"/>
        </w:rPr>
        <w:t xml:space="preserve">16. </w:t>
      </w:r>
      <w:r>
        <w:rPr>
          <w:rtl w:val="0"/>
          <w:lang w:val="ru-RU"/>
        </w:rPr>
        <w:t>Лапичкова</w:t>
      </w:r>
      <w:r>
        <w:rPr>
          <w:rtl w:val="0"/>
          <w:lang w:val="ru-RU"/>
        </w:rPr>
        <w:t xml:space="preserve">, </w:t>
      </w:r>
      <w:r>
        <w:rPr>
          <w:rtl w:val="0"/>
          <w:lang w:val="ru-RU"/>
        </w:rPr>
        <w:t>В</w:t>
      </w:r>
      <w:r>
        <w:rPr>
          <w:rtl w:val="0"/>
          <w:lang w:val="ru-RU"/>
        </w:rPr>
        <w:t>.</w:t>
      </w:r>
      <w:r>
        <w:rPr>
          <w:rtl w:val="0"/>
          <w:lang w:val="ru-RU"/>
        </w:rPr>
        <w:t>П</w:t>
      </w:r>
      <w:r>
        <w:rPr>
          <w:rtl w:val="0"/>
          <w:lang w:val="ru-RU"/>
        </w:rPr>
        <w:t xml:space="preserve">. </w:t>
      </w:r>
      <w:r>
        <w:rPr>
          <w:rtl w:val="0"/>
          <w:lang w:val="ru-RU"/>
        </w:rPr>
        <w:t>Стандартизация библиотечных процессов</w:t>
      </w:r>
      <w:r>
        <w:rPr>
          <w:rtl w:val="0"/>
          <w:lang w:val="ru-RU"/>
        </w:rPr>
        <w:t xml:space="preserve">. </w:t>
      </w:r>
      <w:r>
        <w:rPr>
          <w:rtl w:val="0"/>
          <w:lang w:val="ru-RU"/>
        </w:rPr>
        <w:t xml:space="preserve">Опыт Национальной библиотеки Республики Карелии </w:t>
      </w:r>
      <w:r>
        <w:rPr>
          <w:rtl w:val="0"/>
          <w:lang w:val="ru-RU"/>
        </w:rPr>
        <w:t>[</w:t>
      </w:r>
      <w:r>
        <w:rPr>
          <w:rtl w:val="0"/>
          <w:lang w:val="ru-RU"/>
        </w:rPr>
        <w:t>Электронный ресурс</w:t>
      </w:r>
      <w:r>
        <w:rPr>
          <w:rtl w:val="0"/>
          <w:lang w:val="ru-RU"/>
        </w:rPr>
        <w:t xml:space="preserve">] / Library.ru: </w:t>
      </w:r>
      <w:r>
        <w:rPr>
          <w:rtl w:val="0"/>
          <w:lang w:val="ru-RU"/>
        </w:rPr>
        <w:t>информационно</w:t>
      </w:r>
      <w:r>
        <w:rPr>
          <w:rtl w:val="0"/>
          <w:lang w:val="ru-RU"/>
        </w:rPr>
        <w:t>-</w:t>
      </w:r>
      <w:r>
        <w:rPr>
          <w:rtl w:val="0"/>
          <w:lang w:val="ru-RU"/>
        </w:rPr>
        <w:t>справочный портал</w:t>
      </w:r>
      <w:r>
        <w:rPr>
          <w:rtl w:val="0"/>
          <w:lang w:val="ru-RU"/>
        </w:rPr>
        <w:t xml:space="preserve">. </w:t>
      </w:r>
      <w:r>
        <w:rPr>
          <w:rtl w:val="0"/>
          <w:lang w:val="ru-RU"/>
        </w:rPr>
        <w:t>М</w:t>
      </w:r>
      <w:r>
        <w:rPr>
          <w:rtl w:val="0"/>
          <w:lang w:val="ru-RU"/>
        </w:rPr>
        <w:t>., 2005</w:t>
      </w:r>
      <w:r>
        <w:rPr>
          <w:rtl w:val="0"/>
          <w:lang w:val="ru-RU"/>
        </w:rPr>
        <w:t>–</w:t>
      </w:r>
      <w:r>
        <w:rPr>
          <w:rtl w:val="0"/>
          <w:lang w:val="ru-RU"/>
        </w:rPr>
        <w:t xml:space="preserve">2007. </w:t>
      </w:r>
      <w:r>
        <w:rPr>
          <w:rtl w:val="0"/>
          <w:lang w:val="ru-RU"/>
        </w:rPr>
        <w:t>– Режим доступа</w:t>
      </w:r>
      <w:r>
        <w:rPr>
          <w:rtl w:val="0"/>
          <w:lang w:val="ru-RU"/>
        </w:rPr>
        <w:t xml:space="preserve">: http://www.library.ru/1/kb/articles/article.php?a_uid=225. </w:t>
      </w:r>
      <w:r>
        <w:rPr>
          <w:rtl w:val="0"/>
          <w:lang w:val="ru-RU"/>
        </w:rPr>
        <w:t>– Дата доступа</w:t>
      </w:r>
      <w:r>
        <w:rPr>
          <w:rtl w:val="0"/>
          <w:lang w:val="ru-RU"/>
        </w:rPr>
        <w:t xml:space="preserve">: 24.12.2015.    </w:t>
      </w:r>
      <w:r>
        <w:rPr>
          <w:rFonts w:ascii="Wingdings" w:hAnsi="Wingdings" w:hint="default"/>
          <w:outline w:val="0"/>
          <w:color w:val="ff0000"/>
          <w:u w:color="ff0000"/>
          <w:shd w:val="clear" w:color="auto" w:fill="ffffff"/>
          <w:rtl w:val="0"/>
          <w:lang w:val="en-US"/>
          <w14:textFill>
            <w14:solidFill>
              <w14:srgbClr w14:val="FF0000"/>
            </w14:solidFill>
          </w14:textFill>
        </w:rPr>
        <w:sym w:font="Wingdings" w:char="F0E7"/>
      </w:r>
      <w:r>
        <w:rPr>
          <w:outline w:val="0"/>
          <w:color w:val="222222"/>
          <w:u w:color="222222"/>
          <w:shd w:val="clear" w:color="auto" w:fill="ffffff"/>
          <w:rtl w:val="0"/>
          <w:lang w:val="ru-RU"/>
          <w14:textFill>
            <w14:solidFill>
              <w14:srgbClr w14:val="222222"/>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 xml:space="preserve">это ссылка на статью </w:t>
      </w:r>
      <w:r>
        <w:rPr>
          <w:outline w:val="0"/>
          <w:color w:val="ff0000"/>
          <w:sz w:val="24"/>
          <w:szCs w:val="24"/>
          <w:u w:color="ff0000"/>
          <w:shd w:val="clear" w:color="auto" w:fill="ffffff"/>
          <w:rtl w:val="0"/>
          <w:lang w:val="ru-RU"/>
          <w14:textFill>
            <w14:solidFill>
              <w14:srgbClr w14:val="FF0000"/>
            </w14:solidFill>
          </w14:textFill>
        </w:rPr>
        <w:t>(</w:t>
      </w:r>
      <w:r>
        <w:rPr>
          <w:outline w:val="0"/>
          <w:color w:val="ff0000"/>
          <w:sz w:val="24"/>
          <w:szCs w:val="24"/>
          <w:u w:color="ff0000"/>
          <w:shd w:val="clear" w:color="auto" w:fill="ffffff"/>
          <w:rtl w:val="0"/>
          <w:lang w:val="ru-RU"/>
          <w14:textFill>
            <w14:solidFill>
              <w14:srgbClr w14:val="FF0000"/>
            </w14:solidFill>
          </w14:textFill>
        </w:rPr>
        <w:t>страницу</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сайта</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По информации на главной странице сайта</w:t>
      </w:r>
      <w:r>
        <w:rPr>
          <w:outline w:val="0"/>
          <w:color w:val="ff0000"/>
          <w:sz w:val="24"/>
          <w:szCs w:val="24"/>
          <w:u w:color="ff0000"/>
          <w:shd w:val="clear" w:color="auto" w:fill="ffffff"/>
          <w:rtl w:val="0"/>
          <w:lang w:val="ru-RU"/>
          <w14:textFill>
            <w14:solidFill>
              <w14:srgbClr w14:val="FF0000"/>
            </w14:solidFill>
          </w14:textFill>
        </w:rPr>
        <w:t>/</w:t>
      </w:r>
      <w:r>
        <w:rPr>
          <w:outline w:val="0"/>
          <w:color w:val="ff0000"/>
          <w:sz w:val="24"/>
          <w:szCs w:val="24"/>
          <w:u w:color="ff0000"/>
          <w:shd w:val="clear" w:color="auto" w:fill="ffffff"/>
          <w:rtl w:val="0"/>
          <w:lang w:val="ru-RU"/>
          <w14:textFill>
            <w14:solidFill>
              <w14:srgbClr w14:val="FF0000"/>
            </w14:solidFill>
          </w14:textFill>
        </w:rPr>
        <w:t>портала даются</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название и описание ресурса</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если указано – место и год издания</w:t>
      </w:r>
      <w:r>
        <w:rPr>
          <w:outline w:val="0"/>
          <w:color w:val="ff0000"/>
          <w:sz w:val="24"/>
          <w:szCs w:val="24"/>
          <w:u w:color="ff0000"/>
          <w:shd w:val="clear" w:color="auto" w:fill="ffffff"/>
          <w:rtl w:val="0"/>
          <w:lang w:val="ru-RU"/>
          <w14:textFill>
            <w14:solidFill>
              <w14:srgbClr w14:val="FF0000"/>
            </w14:solidFill>
          </w14:textFill>
        </w:rPr>
        <w:t>.!!!!</w:t>
      </w:r>
    </w:p>
    <w:p>
      <w:pPr>
        <w:pStyle w:val="Normal.0"/>
        <w:widowControl w:val="0"/>
        <w:jc w:val="both"/>
        <w:rPr>
          <w:rStyle w:val="page number"/>
        </w:rPr>
      </w:pPr>
      <w:r>
        <w:rPr>
          <w:rtl w:val="0"/>
          <w:lang w:val="ru-RU"/>
        </w:rPr>
        <w:t>17. Active Directory Graph API REST [</w:t>
      </w:r>
      <w:r>
        <w:rPr>
          <w:rtl w:val="0"/>
          <w:lang w:val="ru-RU"/>
        </w:rPr>
        <w:t>Электронный ресурс</w:t>
      </w:r>
      <w:r>
        <w:rPr>
          <w:rtl w:val="0"/>
          <w:lang w:val="ru-RU"/>
        </w:rPr>
        <w:t xml:space="preserve">] / Microsoft Azure: </w:t>
      </w:r>
      <w:r>
        <w:rPr>
          <w:rtl w:val="0"/>
          <w:lang w:val="ru-RU"/>
        </w:rPr>
        <w:t>платформа облачных вычислений и службы</w:t>
      </w:r>
      <w:r>
        <w:rPr>
          <w:rtl w:val="0"/>
          <w:lang w:val="ru-RU"/>
        </w:rPr>
        <w:t xml:space="preserve">. </w:t>
      </w:r>
      <w:r>
        <w:rPr>
          <w:rtl w:val="0"/>
          <w:lang w:val="ru-RU"/>
        </w:rPr>
        <w:t xml:space="preserve">– </w:t>
      </w:r>
      <w:r>
        <w:rPr>
          <w:rtl w:val="0"/>
          <w:lang w:val="ru-RU"/>
        </w:rPr>
        <w:t xml:space="preserve">Microsoft, 2016. </w:t>
      </w:r>
      <w:r>
        <w:rPr>
          <w:rtl w:val="0"/>
          <w:lang w:val="ru-RU"/>
        </w:rPr>
        <w:t>– Режим доступа</w:t>
      </w:r>
      <w:r>
        <w:rPr>
          <w:rtl w:val="0"/>
          <w:lang w:val="ru-RU"/>
        </w:rPr>
        <w:t xml:space="preserve">: https://msdn.microsoft.com/ru-ru/library/azure/hh974476.aspx. </w:t>
      </w:r>
      <w:r>
        <w:rPr>
          <w:rtl w:val="0"/>
          <w:lang w:val="ru-RU"/>
        </w:rPr>
        <w:t>– Дата доступа</w:t>
      </w:r>
      <w:r>
        <w:rPr>
          <w:rtl w:val="0"/>
          <w:lang w:val="ru-RU"/>
        </w:rPr>
        <w:t xml:space="preserve">: 11.03.2016.    </w:t>
      </w:r>
      <w:r>
        <w:rPr>
          <w:rFonts w:ascii="Wingdings" w:hAnsi="Wingdings" w:hint="default"/>
          <w:outline w:val="0"/>
          <w:color w:val="ff0000"/>
          <w:u w:color="ff0000"/>
          <w:shd w:val="clear" w:color="auto" w:fill="ffffff"/>
          <w:rtl w:val="0"/>
          <w:lang w:val="en-US"/>
          <w14:textFill>
            <w14:solidFill>
              <w14:srgbClr w14:val="FF0000"/>
            </w14:solidFill>
          </w14:textFill>
        </w:rPr>
        <w:sym w:font="Wingdings" w:char="F0E7"/>
      </w:r>
      <w:r>
        <w:rPr>
          <w:outline w:val="0"/>
          <w:color w:val="222222"/>
          <w:u w:color="222222"/>
          <w:shd w:val="clear" w:color="auto" w:fill="ffffff"/>
          <w:rtl w:val="0"/>
          <w:lang w:val="ru-RU"/>
          <w14:textFill>
            <w14:solidFill>
              <w14:srgbClr w14:val="222222"/>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это ссылка на статью сайта документации</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Название сайта</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 xml:space="preserve">его владельца и год и дату публикации </w:t>
      </w:r>
      <w:r>
        <w:rPr>
          <w:outline w:val="0"/>
          <w:color w:val="ff0000"/>
          <w:sz w:val="24"/>
          <w:szCs w:val="24"/>
          <w:u w:color="ff0000"/>
          <w:shd w:val="clear" w:color="auto" w:fill="ffffff"/>
          <w:rtl w:val="0"/>
          <w:lang w:val="ru-RU"/>
          <w14:textFill>
            <w14:solidFill>
              <w14:srgbClr w14:val="FF0000"/>
            </w14:solidFill>
          </w14:textFill>
        </w:rPr>
        <w:t>(</w:t>
      </w:r>
      <w:r>
        <w:rPr>
          <w:outline w:val="0"/>
          <w:color w:val="ff0000"/>
          <w:sz w:val="24"/>
          <w:szCs w:val="24"/>
          <w:u w:color="ff0000"/>
          <w:shd w:val="clear" w:color="auto" w:fill="ffffff"/>
          <w:rtl w:val="0"/>
          <w:lang w:val="ru-RU"/>
          <w14:textFill>
            <w14:solidFill>
              <w14:srgbClr w14:val="FF0000"/>
            </w14:solidFill>
          </w14:textFill>
        </w:rPr>
        <w:t>если известны</w:t>
      </w:r>
      <w:r>
        <w:rPr>
          <w:outline w:val="0"/>
          <w:color w:val="ff0000"/>
          <w:sz w:val="24"/>
          <w:szCs w:val="24"/>
          <w:u w:color="ff0000"/>
          <w:shd w:val="clear" w:color="auto" w:fill="ffffff"/>
          <w:rtl w:val="0"/>
          <w:lang w:val="ru-RU"/>
          <w14:textFill>
            <w14:solidFill>
              <w14:srgbClr w14:val="FF0000"/>
            </w14:solidFill>
          </w14:textFill>
        </w:rPr>
        <w:t xml:space="preserve">)  </w:t>
      </w:r>
      <w:r>
        <w:rPr>
          <w:outline w:val="0"/>
          <w:color w:val="ff0000"/>
          <w:sz w:val="24"/>
          <w:szCs w:val="24"/>
          <w:u w:color="ff0000"/>
          <w:shd w:val="clear" w:color="auto" w:fill="ffffff"/>
          <w:rtl w:val="0"/>
          <w:lang w:val="ru-RU"/>
          <w14:textFill>
            <w14:solidFill>
              <w14:srgbClr w14:val="FF0000"/>
            </w14:solidFill>
          </w14:textFill>
        </w:rPr>
        <w:t xml:space="preserve">пишем </w:t>
      </w:r>
      <w:r>
        <w:rPr>
          <w:outline w:val="0"/>
          <w:color w:val="ff0000"/>
          <w:sz w:val="24"/>
          <w:szCs w:val="24"/>
          <w:u w:color="ff0000"/>
          <w:shd w:val="clear" w:color="auto" w:fill="ffffff"/>
          <w:rtl w:val="0"/>
          <w:lang w:val="ru-RU"/>
          <w14:textFill>
            <w14:solidFill>
              <w14:srgbClr w14:val="FF0000"/>
            </w14:solidFill>
          </w14:textFill>
        </w:rPr>
        <w:t>!!!!</w:t>
      </w:r>
    </w:p>
    <w:p>
      <w:pPr>
        <w:pStyle w:val="Normal.0"/>
        <w:widowControl w:val="0"/>
        <w:rPr>
          <w:outline w:val="0"/>
          <w:color w:val="ff0000"/>
          <w:sz w:val="22"/>
          <w:szCs w:val="22"/>
          <w:u w:color="ff0000"/>
          <w14:textFill>
            <w14:solidFill>
              <w14:srgbClr w14:val="FF0000"/>
            </w14:solidFill>
          </w14:textFill>
        </w:rPr>
      </w:pPr>
      <w:r>
        <w:rPr>
          <w:b w:val="1"/>
          <w:bCs w:val="1"/>
          <w:caps w:val="1"/>
          <w:outline w:val="0"/>
          <w:color w:val="ff0000"/>
          <w:sz w:val="22"/>
          <w:szCs w:val="22"/>
          <w:u w:color="ff0000"/>
          <w:rtl w:val="0"/>
          <w:lang w:val="ru-RU"/>
          <w14:textFill>
            <w14:solidFill>
              <w14:srgbClr w14:val="FF0000"/>
            </w14:solidFill>
          </w14:textFill>
        </w:rPr>
        <w:t>Внимание</w:t>
      </w:r>
      <w:r>
        <w:rPr>
          <w:b w:val="1"/>
          <w:bCs w:val="1"/>
          <w:caps w:val="1"/>
          <w:outline w:val="0"/>
          <w:color w:val="ff0000"/>
          <w:sz w:val="22"/>
          <w:szCs w:val="22"/>
          <w:u w:color="ff0000"/>
          <w:rtl w:val="0"/>
          <w:lang w:val="ru-RU"/>
          <w14:textFill>
            <w14:solidFill>
              <w14:srgbClr w14:val="FF0000"/>
            </w14:solidFill>
          </w14:textFill>
        </w:rPr>
        <w:t xml:space="preserve">!!! </w:t>
      </w:r>
      <w:r>
        <w:rPr>
          <w:outline w:val="0"/>
          <w:color w:val="ff0000"/>
          <w:sz w:val="22"/>
          <w:szCs w:val="22"/>
          <w:u w:val="single" w:color="ff0000"/>
          <w:rtl w:val="0"/>
          <w:lang w:val="ru-RU"/>
          <w14:textFill>
            <w14:solidFill>
              <w14:srgbClr w14:val="FF0000"/>
            </w14:solidFill>
          </w14:textFill>
        </w:rPr>
        <w:t xml:space="preserve">Образец </w:t>
      </w:r>
      <w:r>
        <w:rPr>
          <w:outline w:val="0"/>
          <w:color w:val="ff0000"/>
          <w:sz w:val="22"/>
          <w:szCs w:val="22"/>
          <w:u w:val="single" w:color="ff0000"/>
          <w:rtl w:val="0"/>
          <w:lang w:val="ru-RU"/>
          <w14:textFill>
            <w14:solidFill>
              <w14:srgbClr w14:val="FF0000"/>
            </w14:solidFill>
          </w14:textFill>
        </w:rPr>
        <w:t>12</w:t>
      </w:r>
      <w:r>
        <w:rPr>
          <w:outline w:val="0"/>
          <w:color w:val="ff0000"/>
          <w:sz w:val="22"/>
          <w:szCs w:val="22"/>
          <w:u w:color="ff0000"/>
          <w:rtl w:val="0"/>
          <w:lang w:val="ru-RU"/>
          <w14:textFill>
            <w14:solidFill>
              <w14:srgbClr w14:val="FF0000"/>
            </w14:solidFill>
          </w14:textFill>
        </w:rPr>
        <w:t xml:space="preserve"> содержит пример оформления различных видов источников</w:t>
      </w:r>
      <w:r>
        <w:rPr>
          <w:outline w:val="0"/>
          <w:color w:val="ff0000"/>
          <w:sz w:val="22"/>
          <w:szCs w:val="22"/>
          <w:u w:color="ff0000"/>
          <w:rtl w:val="0"/>
          <w:lang w:val="ru-RU"/>
          <w14:textFill>
            <w14:solidFill>
              <w14:srgbClr w14:val="FF0000"/>
            </w14:solidFill>
          </w14:textFill>
        </w:rPr>
        <w:t xml:space="preserve">. </w:t>
      </w:r>
      <w:r>
        <w:rPr>
          <w:outline w:val="0"/>
          <w:color w:val="ff0000"/>
          <w:sz w:val="22"/>
          <w:szCs w:val="22"/>
          <w:u w:color="ff0000"/>
          <w:rtl w:val="0"/>
          <w:lang w:val="ru-RU"/>
          <w14:textFill>
            <w14:solidFill>
              <w14:srgbClr w14:val="FF0000"/>
            </w14:solidFill>
          </w14:textFill>
        </w:rPr>
        <w:t xml:space="preserve">Но размещение в списке использованных источников должно идти в алфавитном порядке или по мере упоминания   </w:t>
      </w:r>
      <w:r>
        <w:rPr>
          <w:outline w:val="0"/>
          <w:color w:val="ff0000"/>
          <w:sz w:val="22"/>
          <w:szCs w:val="22"/>
          <w:u w:color="ff0000"/>
          <w:rtl w:val="0"/>
          <w:lang w:val="ru-RU"/>
          <w14:textFill>
            <w14:solidFill>
              <w14:srgbClr w14:val="FF0000"/>
            </w14:solidFill>
          </w14:textFill>
        </w:rPr>
        <w:t>(</w:t>
      </w:r>
      <w:r>
        <w:rPr>
          <w:outline w:val="0"/>
          <w:color w:val="ff0000"/>
          <w:sz w:val="22"/>
          <w:szCs w:val="22"/>
          <w:u w:color="ff0000"/>
          <w:rtl w:val="0"/>
          <w:lang w:val="ru-RU"/>
          <w14:textFill>
            <w14:solidFill>
              <w14:srgbClr w14:val="FF0000"/>
            </w14:solidFill>
          </w14:textFill>
        </w:rPr>
        <w:t>без деления на вышеуказанные группы источников</w:t>
      </w:r>
      <w:r>
        <w:rPr>
          <w:outline w:val="0"/>
          <w:color w:val="ff0000"/>
          <w:sz w:val="22"/>
          <w:szCs w:val="22"/>
          <w:u w:color="ff0000"/>
          <w:rtl w:val="0"/>
          <w:lang w:val="ru-RU"/>
          <w14:textFill>
            <w14:solidFill>
              <w14:srgbClr w14:val="FF0000"/>
            </w14:solidFill>
          </w14:textFill>
        </w:rPr>
        <w:t>)</w:t>
      </w:r>
    </w:p>
    <w:p>
      <w:pPr>
        <w:pStyle w:val="Normal.0"/>
        <w:widowControl w:val="0"/>
        <w:rPr>
          <w:b w:val="1"/>
          <w:bCs w:val="1"/>
          <w:outline w:val="0"/>
          <w:color w:val="ff0000"/>
          <w:sz w:val="22"/>
          <w:szCs w:val="22"/>
          <w:u w:color="ff0000"/>
          <w14:textFill>
            <w14:solidFill>
              <w14:srgbClr w14:val="FF0000"/>
            </w14:solidFill>
          </w14:textFill>
        </w:rPr>
      </w:pPr>
      <w:r>
        <w:rPr>
          <w:outline w:val="0"/>
          <w:color w:val="ff0000"/>
          <w:sz w:val="22"/>
          <w:szCs w:val="22"/>
          <w:u w:color="ff0000"/>
          <w:rtl w:val="0"/>
          <w:lang w:val="ru-RU"/>
          <w14:textFill>
            <w14:solidFill>
              <w14:srgbClr w14:val="FF0000"/>
            </w14:solidFill>
          </w14:textFill>
        </w:rPr>
        <w:t xml:space="preserve">Номер отделяйте от текста «неразрывным пробелом» </w:t>
      </w:r>
      <w:r>
        <w:rPr>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en-US"/>
          <w14:textFill>
            <w14:solidFill>
              <w14:srgbClr w14:val="FF0000"/>
            </w14:solidFill>
          </w14:textFill>
        </w:rPr>
        <w:t>Ctrl</w:t>
      </w:r>
      <w:r>
        <w:rPr>
          <w:b w:val="1"/>
          <w:bCs w:val="1"/>
          <w:outline w:val="0"/>
          <w:color w:val="ff0000"/>
          <w:sz w:val="22"/>
          <w:szCs w:val="22"/>
          <w:u w:color="ff0000"/>
          <w:rtl w:val="0"/>
          <w:lang w:val="ru-RU"/>
          <w14:textFill>
            <w14:solidFill>
              <w14:srgbClr w14:val="FF0000"/>
            </w14:solidFill>
          </w14:textFill>
        </w:rPr>
        <w:t>+</w:t>
      </w:r>
      <w:r>
        <w:rPr>
          <w:b w:val="1"/>
          <w:bCs w:val="1"/>
          <w:outline w:val="0"/>
          <w:color w:val="ff0000"/>
          <w:sz w:val="22"/>
          <w:szCs w:val="22"/>
          <w:u w:color="ff0000"/>
          <w:rtl w:val="0"/>
          <w:lang w:val="en-US"/>
          <w14:textFill>
            <w14:solidFill>
              <w14:srgbClr w14:val="FF0000"/>
            </w14:solidFill>
          </w14:textFill>
        </w:rPr>
        <w:t>Shift</w:t>
      </w:r>
      <w:r>
        <w:rPr>
          <w:b w:val="1"/>
          <w:bCs w:val="1"/>
          <w:outline w:val="0"/>
          <w:color w:val="ff0000"/>
          <w:sz w:val="22"/>
          <w:szCs w:val="22"/>
          <w:u w:color="ff0000"/>
          <w:rtl w:val="0"/>
          <w:lang w:val="ru-RU"/>
          <w14:textFill>
            <w14:solidFill>
              <w14:srgbClr w14:val="FF0000"/>
            </w14:solidFill>
          </w14:textFill>
        </w:rPr>
        <w:t>+</w:t>
      </w:r>
      <w:r>
        <w:rPr>
          <w:b w:val="1"/>
          <w:bCs w:val="1"/>
          <w:outline w:val="0"/>
          <w:color w:val="ff0000"/>
          <w:sz w:val="22"/>
          <w:szCs w:val="22"/>
          <w:u w:color="ff0000"/>
          <w:rtl w:val="0"/>
          <w:lang w:val="ru-RU"/>
          <w14:textFill>
            <w14:solidFill>
              <w14:srgbClr w14:val="FF0000"/>
            </w14:solidFill>
          </w14:textFill>
        </w:rPr>
        <w:t>пробел</w:t>
      </w:r>
    </w:p>
    <w:p>
      <w:pPr>
        <w:pStyle w:val="Normal.0"/>
        <w:widowControl w:val="0"/>
        <w:rPr>
          <w:b w:val="1"/>
          <w:bCs w:val="1"/>
          <w:outline w:val="0"/>
          <w:color w:val="ff0000"/>
          <w:sz w:val="22"/>
          <w:szCs w:val="22"/>
          <w:u w:color="ff0000"/>
          <w14:textFill>
            <w14:solidFill>
              <w14:srgbClr w14:val="FF0000"/>
            </w14:solidFill>
          </w14:textFill>
        </w:rPr>
      </w:pPr>
      <w:r>
        <w:rPr>
          <w:b w:val="1"/>
          <w:bCs w:val="1"/>
          <w:outline w:val="0"/>
          <w:color w:val="ff0000"/>
          <w:sz w:val="22"/>
          <w:szCs w:val="22"/>
          <w:u w:color="ff0000"/>
          <w:rtl w:val="0"/>
          <w:lang w:val="ru-RU"/>
          <w14:textFill>
            <w14:solidFill>
              <w14:srgbClr w14:val="FF0000"/>
            </w14:solidFill>
          </w14:textFill>
        </w:rPr>
        <w:t>Тире</w:t>
      </w:r>
      <w:r>
        <w:rPr>
          <w:b w:val="1"/>
          <w:bCs w:val="1"/>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ru-RU"/>
          <w14:textFill>
            <w14:solidFill>
              <w14:srgbClr w14:val="FF0000"/>
            </w14:solidFill>
          </w14:textFill>
        </w:rPr>
        <w:t>слэши</w:t>
      </w:r>
      <w:r>
        <w:rPr>
          <w:b w:val="1"/>
          <w:bCs w:val="1"/>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ru-RU"/>
          <w14:textFill>
            <w14:solidFill>
              <w14:srgbClr w14:val="FF0000"/>
            </w14:solidFill>
          </w14:textFill>
        </w:rPr>
        <w:t>скобки</w:t>
      </w:r>
      <w:r>
        <w:rPr>
          <w:b w:val="1"/>
          <w:bCs w:val="1"/>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ru-RU"/>
          <w14:textFill>
            <w14:solidFill>
              <w14:srgbClr w14:val="FF0000"/>
            </w14:solidFill>
          </w14:textFill>
        </w:rPr>
        <w:t>точки – не сливаются с текстом</w:t>
      </w:r>
      <w:r>
        <w:rPr>
          <w:b w:val="1"/>
          <w:bCs w:val="1"/>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ru-RU"/>
          <w14:textFill>
            <w14:solidFill>
              <w14:srgbClr w14:val="FF0000"/>
            </w14:solidFill>
          </w14:textFill>
        </w:rPr>
        <w:t xml:space="preserve">а  отделяются пробелами </w:t>
      </w:r>
      <w:r>
        <w:rPr>
          <w:b w:val="1"/>
          <w:bCs w:val="1"/>
          <w:outline w:val="0"/>
          <w:color w:val="ff0000"/>
          <w:sz w:val="22"/>
          <w:szCs w:val="22"/>
          <w:u w:color="ff0000"/>
          <w:rtl w:val="0"/>
          <w:lang w:val="ru-RU"/>
          <w14:textFill>
            <w14:solidFill>
              <w14:srgbClr w14:val="FF0000"/>
            </w14:solidFill>
          </w14:textFill>
        </w:rPr>
        <w:t>!!!</w:t>
      </w:r>
    </w:p>
    <w:p>
      <w:pPr>
        <w:pStyle w:val="Normal.0"/>
        <w:widowControl w:val="0"/>
        <w:rPr>
          <w:b w:val="1"/>
          <w:bCs w:val="1"/>
          <w:outline w:val="0"/>
          <w:color w:val="ff0000"/>
          <w:sz w:val="22"/>
          <w:szCs w:val="22"/>
          <w:u w:color="ff0000"/>
          <w14:textFill>
            <w14:solidFill>
              <w14:srgbClr w14:val="FF0000"/>
            </w14:solidFill>
          </w14:textFill>
        </w:rPr>
      </w:pPr>
      <w:r>
        <w:rPr>
          <w:b w:val="1"/>
          <w:bCs w:val="1"/>
          <w:outline w:val="0"/>
          <w:color w:val="ff0000"/>
          <w:sz w:val="22"/>
          <w:szCs w:val="22"/>
          <w:u w:color="ff0000"/>
          <w:rtl w:val="0"/>
          <w:lang w:val="ru-RU"/>
          <w14:textFill>
            <w14:solidFill>
              <w14:srgbClr w14:val="FF0000"/>
            </w14:solidFill>
          </w14:textFill>
        </w:rPr>
        <w:t xml:space="preserve">ВАЖНО </w:t>
      </w:r>
      <w:r>
        <w:rPr>
          <w:b w:val="1"/>
          <w:bCs w:val="1"/>
          <w:outline w:val="0"/>
          <w:color w:val="ff0000"/>
          <w:sz w:val="22"/>
          <w:szCs w:val="22"/>
          <w:u w:color="ff0000"/>
          <w:rtl w:val="0"/>
          <w:lang w:val="ru-RU"/>
          <w14:textFill>
            <w14:solidFill>
              <w14:srgbClr w14:val="FF0000"/>
            </w14:solidFill>
          </w14:textFill>
        </w:rPr>
        <w:t>!!!</w:t>
      </w:r>
    </w:p>
    <w:p>
      <w:pPr>
        <w:pStyle w:val="Normal.0"/>
        <w:widowControl w:val="0"/>
        <w:rPr>
          <w:outline w:val="0"/>
          <w:color w:val="ff0000"/>
          <w:sz w:val="22"/>
          <w:szCs w:val="22"/>
          <w:u w:color="ff0000"/>
          <w14:textFill>
            <w14:solidFill>
              <w14:srgbClr w14:val="FF0000"/>
            </w14:solidFill>
          </w14:textFill>
        </w:rPr>
      </w:pPr>
      <w:r>
        <w:rPr>
          <w:sz w:val="22"/>
          <w:szCs w:val="22"/>
          <w:rtl w:val="0"/>
          <w:lang w:val="ru-RU"/>
        </w:rPr>
        <w:t xml:space="preserve">В списке литературы символ </w:t>
      </w:r>
      <w:r>
        <w:rPr>
          <w:outline w:val="0"/>
          <w:color w:val="ff0000"/>
          <w:sz w:val="22"/>
          <w:szCs w:val="22"/>
          <w:u w:color="ff0000"/>
          <w:rtl w:val="0"/>
          <w:lang w:val="ru-RU"/>
          <w14:textFill>
            <w14:solidFill>
              <w14:srgbClr w14:val="FF0000"/>
            </w14:solidFill>
          </w14:textFill>
        </w:rPr>
        <w:t xml:space="preserve">«тире» </w:t>
      </w:r>
      <w:r>
        <w:rPr>
          <w:sz w:val="22"/>
          <w:szCs w:val="22"/>
          <w:rtl w:val="0"/>
          <w:lang w:val="ru-RU"/>
        </w:rPr>
        <w:t xml:space="preserve">- </w:t>
      </w:r>
      <w:r>
        <w:rPr>
          <w:sz w:val="22"/>
          <w:szCs w:val="22"/>
          <w:rtl w:val="0"/>
          <w:lang w:val="ru-RU"/>
        </w:rPr>
        <w:t xml:space="preserve">только </w:t>
      </w:r>
      <w:r>
        <w:rPr>
          <w:outline w:val="0"/>
          <w:color w:val="ff0000"/>
          <w:sz w:val="22"/>
          <w:szCs w:val="22"/>
          <w:u w:color="ff0000"/>
          <w:rtl w:val="0"/>
          <w:lang w:val="en-US"/>
          <w14:textFill>
            <w14:solidFill>
              <w14:srgbClr w14:val="FF0000"/>
            </w14:solidFill>
          </w14:textFill>
        </w:rPr>
        <w:t>Ctrl</w:t>
      </w:r>
      <w:r>
        <w:rPr>
          <w:outline w:val="0"/>
          <w:color w:val="ff0000"/>
          <w:sz w:val="22"/>
          <w:szCs w:val="22"/>
          <w:u w:color="ff0000"/>
          <w:rtl w:val="0"/>
          <w:lang w:val="ru-RU"/>
          <w14:textFill>
            <w14:solidFill>
              <w14:srgbClr w14:val="FF0000"/>
            </w14:solidFill>
          </w14:textFill>
        </w:rPr>
        <w:t>+</w:t>
      </w:r>
      <w:r>
        <w:rPr>
          <w:outline w:val="0"/>
          <w:color w:val="ff0000"/>
          <w:sz w:val="22"/>
          <w:szCs w:val="22"/>
          <w:u w:color="ff0000"/>
          <w:rtl w:val="0"/>
          <w:lang w:val="en-US"/>
          <w14:textFill>
            <w14:solidFill>
              <w14:srgbClr w14:val="FF0000"/>
            </w14:solidFill>
          </w14:textFill>
        </w:rPr>
        <w:t>Shift</w:t>
      </w:r>
      <w:r>
        <w:rPr>
          <w:outline w:val="0"/>
          <w:color w:val="ff0000"/>
          <w:sz w:val="22"/>
          <w:szCs w:val="22"/>
          <w:u w:color="ff0000"/>
          <w:rtl w:val="0"/>
          <w:lang w:val="ru-RU"/>
          <w14:textFill>
            <w14:solidFill>
              <w14:srgbClr w14:val="FF0000"/>
            </w14:solidFill>
          </w14:textFill>
        </w:rPr>
        <w:t>+</w:t>
      </w:r>
      <w:r>
        <w:rPr>
          <w:outline w:val="0"/>
          <w:color w:val="ff0000"/>
          <w:sz w:val="22"/>
          <w:szCs w:val="22"/>
          <w:u w:color="ff0000"/>
          <w:rtl w:val="0"/>
          <w:lang w:val="ru-RU"/>
          <w14:textFill>
            <w14:solidFill>
              <w14:srgbClr w14:val="FF0000"/>
            </w14:solidFill>
          </w14:textFill>
        </w:rPr>
        <w:t>минус</w:t>
      </w:r>
      <w:r>
        <w:rPr>
          <w:outline w:val="0"/>
          <w:color w:val="ff0000"/>
          <w:sz w:val="22"/>
          <w:szCs w:val="22"/>
          <w:u w:color="ff0000"/>
          <w:rtl w:val="0"/>
          <w:lang w:val="ru-RU"/>
          <w14:textFill>
            <w14:solidFill>
              <w14:srgbClr w14:val="FF0000"/>
            </w14:solidFill>
          </w14:textFill>
        </w:rPr>
        <w:t>.</w:t>
      </w:r>
    </w:p>
    <w:p>
      <w:pPr>
        <w:pStyle w:val="Normal.0"/>
        <w:widowControl w:val="0"/>
        <w:rPr>
          <w:sz w:val="22"/>
          <w:szCs w:val="22"/>
        </w:rPr>
      </w:pPr>
      <w:r>
        <w:rPr>
          <w:outline w:val="0"/>
          <w:color w:val="ff0000"/>
          <w:sz w:val="22"/>
          <w:szCs w:val="22"/>
          <w:u w:color="ff0000"/>
          <w:rtl w:val="0"/>
          <w:lang w:val="ru-RU"/>
          <w14:textFill>
            <w14:solidFill>
              <w14:srgbClr w14:val="FF0000"/>
            </w14:solidFill>
          </w14:textFill>
        </w:rPr>
        <w:t xml:space="preserve">Дефис </w:t>
      </w:r>
      <w:r>
        <w:rPr>
          <w:sz w:val="22"/>
          <w:szCs w:val="22"/>
          <w:rtl w:val="0"/>
          <w:lang w:val="ru-RU"/>
        </w:rPr>
        <w:t>(</w:t>
      </w:r>
      <w:r>
        <w:rPr>
          <w:sz w:val="22"/>
          <w:szCs w:val="22"/>
          <w:rtl w:val="0"/>
          <w:lang w:val="ru-RU"/>
        </w:rPr>
        <w:t>между двумя частями одного слова</w:t>
      </w:r>
      <w:r>
        <w:rPr>
          <w:sz w:val="22"/>
          <w:szCs w:val="22"/>
          <w:rtl w:val="0"/>
          <w:lang w:val="ru-RU"/>
        </w:rPr>
        <w:t xml:space="preserve">) </w:t>
      </w:r>
      <w:r>
        <w:rPr>
          <w:sz w:val="22"/>
          <w:szCs w:val="22"/>
          <w:rtl w:val="0"/>
          <w:lang w:val="ru-RU"/>
        </w:rPr>
        <w:t>–</w:t>
      </w:r>
      <w:r>
        <w:rPr>
          <w:outline w:val="0"/>
          <w:color w:val="ff0000"/>
          <w:sz w:val="22"/>
          <w:szCs w:val="22"/>
          <w:u w:color="ff0000"/>
          <w:rtl w:val="0"/>
          <w:lang w:val="ru-RU"/>
          <w14:textFill>
            <w14:solidFill>
              <w14:srgbClr w14:val="FF0000"/>
            </w14:solidFill>
          </w14:textFill>
        </w:rPr>
        <w:t xml:space="preserve"> «минус»</w:t>
      </w:r>
    </w:p>
    <w:p>
      <w:pPr>
        <w:pStyle w:val="Normal.0"/>
        <w:widowControl w:val="0"/>
        <w:rPr>
          <w:outline w:val="0"/>
          <w:color w:val="ff0000"/>
          <w:sz w:val="22"/>
          <w:szCs w:val="22"/>
          <w:u w:color="ff0000"/>
          <w14:textFill>
            <w14:solidFill>
              <w14:srgbClr w14:val="FF0000"/>
            </w14:solidFill>
          </w14:textFill>
        </w:rPr>
      </w:pPr>
      <w:r>
        <w:rPr>
          <w:sz w:val="22"/>
          <w:szCs w:val="22"/>
          <w:rtl w:val="0"/>
          <w:lang w:val="ru-RU"/>
        </w:rPr>
        <w:t>Для того</w:t>
      </w:r>
      <w:r>
        <w:rPr>
          <w:sz w:val="22"/>
          <w:szCs w:val="22"/>
          <w:rtl w:val="0"/>
          <w:lang w:val="ru-RU"/>
        </w:rPr>
        <w:t xml:space="preserve">, </w:t>
      </w:r>
      <w:r>
        <w:rPr>
          <w:sz w:val="22"/>
          <w:szCs w:val="22"/>
          <w:rtl w:val="0"/>
          <w:lang w:val="ru-RU"/>
        </w:rPr>
        <w:t xml:space="preserve">чтобы в списке литературы строка не начиналась знаком препинания </w:t>
      </w:r>
      <w:r>
        <w:rPr>
          <w:sz w:val="22"/>
          <w:szCs w:val="22"/>
          <w:rtl w:val="0"/>
          <w:lang w:val="ru-RU"/>
        </w:rPr>
        <w:t xml:space="preserve">- / - </w:t>
      </w:r>
      <w:r>
        <w:rPr>
          <w:sz w:val="22"/>
          <w:szCs w:val="22"/>
          <w:rtl w:val="0"/>
          <w:lang w:val="ru-RU"/>
        </w:rPr>
        <w:t>и прочими</w:t>
      </w:r>
      <w:r>
        <w:rPr>
          <w:sz w:val="22"/>
          <w:szCs w:val="22"/>
          <w:rtl w:val="0"/>
          <w:lang w:val="ru-RU"/>
        </w:rPr>
        <w:t xml:space="preserve">, </w:t>
      </w:r>
      <w:r>
        <w:rPr>
          <w:sz w:val="22"/>
          <w:szCs w:val="22"/>
          <w:rtl w:val="0"/>
          <w:lang w:val="ru-RU"/>
        </w:rPr>
        <w:t xml:space="preserve">используйте </w:t>
      </w:r>
      <w:r>
        <w:rPr>
          <w:outline w:val="0"/>
          <w:color w:val="ff0000"/>
          <w:sz w:val="22"/>
          <w:szCs w:val="22"/>
          <w:u w:color="ff0000"/>
          <w:rtl w:val="0"/>
          <w:lang w:val="ru-RU"/>
          <w14:textFill>
            <w14:solidFill>
              <w14:srgbClr w14:val="FF0000"/>
            </w14:solidFill>
          </w14:textFill>
        </w:rPr>
        <w:t xml:space="preserve">перед </w:t>
      </w:r>
      <w:r>
        <w:rPr>
          <w:sz w:val="22"/>
          <w:szCs w:val="22"/>
          <w:rtl w:val="0"/>
          <w:lang w:val="ru-RU"/>
        </w:rPr>
        <w:t xml:space="preserve">такими символами </w:t>
      </w:r>
      <w:r>
        <w:rPr>
          <w:outline w:val="0"/>
          <w:color w:val="ff0000"/>
          <w:sz w:val="22"/>
          <w:szCs w:val="22"/>
          <w:u w:color="ff0000"/>
          <w:rtl w:val="0"/>
          <w:lang w:val="ru-RU"/>
          <w14:textFill>
            <w14:solidFill>
              <w14:srgbClr w14:val="FF0000"/>
            </w14:solidFill>
          </w14:textFill>
        </w:rPr>
        <w:t xml:space="preserve">«неразрывный пробел» </w:t>
      </w:r>
      <w:r>
        <w:rPr>
          <w:outline w:val="0"/>
          <w:color w:val="ff0000"/>
          <w:sz w:val="22"/>
          <w:szCs w:val="22"/>
          <w:u w:color="ff0000"/>
          <w:rtl w:val="0"/>
          <w:lang w:val="ru-RU"/>
          <w14:textFill>
            <w14:solidFill>
              <w14:srgbClr w14:val="FF0000"/>
            </w14:solidFill>
          </w14:textFill>
        </w:rPr>
        <w:t xml:space="preserve">- </w:t>
      </w:r>
      <w:r>
        <w:rPr>
          <w:b w:val="1"/>
          <w:bCs w:val="1"/>
          <w:outline w:val="0"/>
          <w:color w:val="ff0000"/>
          <w:sz w:val="22"/>
          <w:szCs w:val="22"/>
          <w:u w:color="ff0000"/>
          <w:rtl w:val="0"/>
          <w:lang w:val="en-US"/>
          <w14:textFill>
            <w14:solidFill>
              <w14:srgbClr w14:val="FF0000"/>
            </w14:solidFill>
          </w14:textFill>
        </w:rPr>
        <w:t>Ctrl</w:t>
      </w:r>
      <w:r>
        <w:rPr>
          <w:b w:val="1"/>
          <w:bCs w:val="1"/>
          <w:outline w:val="0"/>
          <w:color w:val="ff0000"/>
          <w:sz w:val="22"/>
          <w:szCs w:val="22"/>
          <w:u w:color="ff0000"/>
          <w:rtl w:val="0"/>
          <w:lang w:val="ru-RU"/>
          <w14:textFill>
            <w14:solidFill>
              <w14:srgbClr w14:val="FF0000"/>
            </w14:solidFill>
          </w14:textFill>
        </w:rPr>
        <w:t>+</w:t>
      </w:r>
      <w:r>
        <w:rPr>
          <w:b w:val="1"/>
          <w:bCs w:val="1"/>
          <w:outline w:val="0"/>
          <w:color w:val="ff0000"/>
          <w:sz w:val="22"/>
          <w:szCs w:val="22"/>
          <w:u w:color="ff0000"/>
          <w:rtl w:val="0"/>
          <w:lang w:val="en-US"/>
          <w14:textFill>
            <w14:solidFill>
              <w14:srgbClr w14:val="FF0000"/>
            </w14:solidFill>
          </w14:textFill>
        </w:rPr>
        <w:t>Shift</w:t>
      </w:r>
      <w:r>
        <w:rPr>
          <w:b w:val="1"/>
          <w:bCs w:val="1"/>
          <w:outline w:val="0"/>
          <w:color w:val="ff0000"/>
          <w:sz w:val="22"/>
          <w:szCs w:val="22"/>
          <w:u w:color="ff0000"/>
          <w:rtl w:val="0"/>
          <w:lang w:val="ru-RU"/>
          <w14:textFill>
            <w14:solidFill>
              <w14:srgbClr w14:val="FF0000"/>
            </w14:solidFill>
          </w14:textFill>
        </w:rPr>
        <w:t>+</w:t>
      </w:r>
      <w:r>
        <w:rPr>
          <w:b w:val="1"/>
          <w:bCs w:val="1"/>
          <w:outline w:val="0"/>
          <w:color w:val="ff0000"/>
          <w:sz w:val="22"/>
          <w:szCs w:val="22"/>
          <w:u w:color="ff0000"/>
          <w:rtl w:val="0"/>
          <w:lang w:val="ru-RU"/>
          <w14:textFill>
            <w14:solidFill>
              <w14:srgbClr w14:val="FF0000"/>
            </w14:solidFill>
          </w14:textFill>
        </w:rPr>
        <w:t>пробел</w:t>
      </w:r>
    </w:p>
    <w:p>
      <w:pPr>
        <w:pStyle w:val="Normal.0"/>
        <w:widowControl w:val="0"/>
        <w:rPr>
          <w:b w:val="1"/>
          <w:bCs w:val="1"/>
          <w:outline w:val="0"/>
          <w:color w:val="ff0000"/>
          <w:sz w:val="22"/>
          <w:szCs w:val="22"/>
          <w:u w:color="ff0000"/>
          <w14:textFill>
            <w14:solidFill>
              <w14:srgbClr w14:val="FF0000"/>
            </w14:solidFill>
          </w14:textFill>
        </w:rPr>
      </w:pPr>
    </w:p>
    <w:p>
      <w:pPr>
        <w:pStyle w:val="Normal.0"/>
        <w:widowControl w:val="0"/>
      </w:pPr>
      <w:r>
        <w:rPr>
          <w:rFonts w:ascii="Arial Unicode MS" w:cs="Arial Unicode MS" w:hAnsi="Arial Unicode MS" w:eastAsia="Arial Unicode MS"/>
          <w:b w:val="0"/>
          <w:bCs w:val="0"/>
          <w:i w:val="0"/>
          <w:iCs w:val="0"/>
        </w:rPr>
        <w:br w:type="page"/>
      </w:r>
    </w:p>
    <w:p>
      <w:pPr>
        <w:pStyle w:val="Normal.0"/>
        <w:widowControl w:val="0"/>
        <w:ind w:firstLine="0"/>
        <w:jc w:val="center"/>
        <w:rPr>
          <w:b w:val="1"/>
          <w:bCs w:val="1"/>
        </w:rPr>
      </w:pPr>
      <w:r>
        <w:rPr>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701248" behindDoc="0" locked="0" layoutInCell="1" allowOverlap="1">
                <wp:simplePos x="0" y="0"/>
                <wp:positionH relativeFrom="column">
                  <wp:posOffset>3716655</wp:posOffset>
                </wp:positionH>
                <wp:positionV relativeFrom="line">
                  <wp:posOffset>-427355</wp:posOffset>
                </wp:positionV>
                <wp:extent cx="2390140" cy="332686"/>
                <wp:effectExtent l="0" t="0" r="0" b="0"/>
                <wp:wrapNone/>
                <wp:docPr id="1073741882"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13</w:t>
                            </w:r>
                          </w:p>
                        </w:txbxContent>
                      </wps:txbx>
                      <wps:bodyPr wrap="square" lIns="45719" tIns="45719" rIns="45719" bIns="45719" numCol="1" anchor="t">
                        <a:noAutofit/>
                      </wps:bodyPr>
                    </wps:wsp>
                  </a:graphicData>
                </a:graphic>
              </wp:anchor>
            </w:drawing>
          </mc:Choice>
          <mc:Fallback>
            <w:pict>
              <v:shape id="_x0000_s1082" type="#_x0000_t202" style="visibility:visible;position:absolute;margin-left:292.6pt;margin-top:-33.7pt;width:188.2pt;height:26.2pt;z-index:251701248;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13</w:t>
                      </w:r>
                    </w:p>
                  </w:txbxContent>
                </v:textbox>
                <w10:wrap type="none" side="bothSides" anchorx="text"/>
              </v:shape>
            </w:pict>
          </mc:Fallback>
        </mc:AlternateContent>
      </w:r>
      <w:r>
        <w:rPr>
          <w:b w:val="1"/>
          <w:bCs w:val="1"/>
          <w:rtl w:val="0"/>
          <w:lang w:val="ru-RU"/>
        </w:rPr>
        <w:t xml:space="preserve">ПРИЛОЖЕНИЕ А </w:t>
      </w:r>
    </w:p>
    <w:p>
      <w:pPr>
        <w:pStyle w:val="Normal.0"/>
        <w:widowControl w:val="0"/>
        <w:ind w:firstLine="0"/>
        <w:jc w:val="center"/>
        <w:rPr>
          <w:rFonts w:ascii="Cambria" w:cs="Cambria" w:hAnsi="Cambria" w:eastAsia="Cambria"/>
          <w:b w:val="1"/>
          <w:bCs w:val="1"/>
          <w:sz w:val="32"/>
          <w:szCs w:val="32"/>
        </w:rPr>
      </w:pPr>
      <w:r>
        <w:rPr>
          <w:rFonts w:ascii="Cambria" w:hAnsi="Cambria" w:hint="default"/>
          <w:b w:val="1"/>
          <w:bCs w:val="1"/>
          <w:sz w:val="32"/>
          <w:szCs w:val="32"/>
          <w:rtl w:val="0"/>
          <w:lang w:val="ru-RU"/>
        </w:rPr>
        <w:t>Отчеты по инцидентам</w:t>
      </w:r>
    </w:p>
    <w:p>
      <w:pPr>
        <w:pStyle w:val="HTML Preformatted"/>
        <w:tabs>
          <w:tab w:val="left" w:pos="1780"/>
          <w:tab w:val="clear" w:pos="916"/>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s>
        <w:spacing w:line="240" w:lineRule="exact"/>
        <w:rPr>
          <w:rFonts w:ascii="Times New Roman" w:cs="Times New Roman" w:hAnsi="Times New Roman" w:eastAsia="Times New Roman"/>
          <w:i w:val="1"/>
          <w:iCs w:val="1"/>
          <w:sz w:val="30"/>
          <w:szCs w:val="30"/>
        </w:rPr>
      </w:pPr>
      <w:r>
        <w:rPr>
          <w:rStyle w:val="page number"/>
        </w:rPr>
        <w:drawing xmlns:a="http://schemas.openxmlformats.org/drawingml/2006/main">
          <wp:anchor distT="57150" distB="57150" distL="57150" distR="57150" simplePos="0" relativeHeight="251706368" behindDoc="0" locked="0" layoutInCell="1" allowOverlap="1">
            <wp:simplePos x="0" y="0"/>
            <wp:positionH relativeFrom="column">
              <wp:posOffset>146685</wp:posOffset>
            </wp:positionH>
            <wp:positionV relativeFrom="line">
              <wp:posOffset>184785</wp:posOffset>
            </wp:positionV>
            <wp:extent cx="5939791" cy="5563235"/>
            <wp:effectExtent l="0" t="0" r="0" b="0"/>
            <wp:wrapSquare wrapText="bothSides" distL="57150" distR="57150" distT="57150" distB="57150"/>
            <wp:docPr id="1073741883" name="officeArt object" descr="Picture 4"/>
            <wp:cNvGraphicFramePr/>
            <a:graphic xmlns:a="http://schemas.openxmlformats.org/drawingml/2006/main">
              <a:graphicData uri="http://schemas.openxmlformats.org/drawingml/2006/picture">
                <pic:pic xmlns:pic="http://schemas.openxmlformats.org/drawingml/2006/picture">
                  <pic:nvPicPr>
                    <pic:cNvPr id="1073741883" name="Picture 4" descr="Picture 4"/>
                    <pic:cNvPicPr>
                      <a:picLocks noChangeAspect="1"/>
                    </pic:cNvPicPr>
                  </pic:nvPicPr>
                  <pic:blipFill>
                    <a:blip r:embed="rId10">
                      <a:extLst/>
                    </a:blip>
                    <a:stretch>
                      <a:fillRect/>
                    </a:stretch>
                  </pic:blipFill>
                  <pic:spPr>
                    <a:xfrm>
                      <a:off x="0" y="0"/>
                      <a:ext cx="5939791" cy="5563235"/>
                    </a:xfrm>
                    <a:prstGeom prst="rect">
                      <a:avLst/>
                    </a:prstGeom>
                    <a:ln w="12700" cap="flat">
                      <a:noFill/>
                      <a:miter lim="400000"/>
                    </a:ln>
                    <a:effectLst/>
                  </pic:spPr>
                </pic:pic>
              </a:graphicData>
            </a:graphic>
          </wp:anchor>
        </w:drawing>
      </w:r>
    </w:p>
    <w:p>
      <w:pPr>
        <w:pStyle w:val="HTML Preformatted"/>
        <w:tabs>
          <w:tab w:val="left" w:pos="720"/>
          <w:tab w:val="left" w:pos="9472"/>
          <w:tab w:val="left" w:pos="9472"/>
          <w:tab w:val="left" w:pos="9472"/>
          <w:tab w:val="left" w:pos="9472"/>
          <w:tab w:val="left" w:pos="9472"/>
          <w:tab w:val="left" w:pos="9472"/>
          <w:tab w:val="clear" w:pos="916"/>
          <w:tab w:val="clear" w:pos="10076"/>
          <w:tab w:val="clear" w:pos="10992"/>
          <w:tab w:val="clear" w:pos="11908"/>
          <w:tab w:val="clear" w:pos="12824"/>
          <w:tab w:val="clear" w:pos="13740"/>
          <w:tab w:val="clear" w:pos="14656"/>
        </w:tabs>
        <w:spacing w:line="240" w:lineRule="exact"/>
        <w:jc w:val="center"/>
        <w:rPr>
          <w:rFonts w:ascii="Times New Roman" w:cs="Times New Roman" w:hAnsi="Times New Roman" w:eastAsia="Times New Roman"/>
          <w:sz w:val="24"/>
          <w:szCs w:val="24"/>
        </w:rPr>
      </w:pPr>
    </w:p>
    <w:p>
      <w:pPr>
        <w:pStyle w:val="HTML Preformatted"/>
        <w:tabs>
          <w:tab w:val="left" w:pos="720"/>
          <w:tab w:val="left" w:pos="9472"/>
          <w:tab w:val="left" w:pos="9472"/>
          <w:tab w:val="left" w:pos="9472"/>
          <w:tab w:val="left" w:pos="9472"/>
          <w:tab w:val="left" w:pos="9472"/>
          <w:tab w:val="left" w:pos="9472"/>
          <w:tab w:val="clear" w:pos="916"/>
          <w:tab w:val="clear" w:pos="10076"/>
          <w:tab w:val="clear" w:pos="10992"/>
          <w:tab w:val="clear" w:pos="11908"/>
          <w:tab w:val="clear" w:pos="12824"/>
          <w:tab w:val="clear" w:pos="13740"/>
          <w:tab w:val="clear" w:pos="14656"/>
        </w:tabs>
        <w:spacing w:line="360" w:lineRule="exact"/>
        <w:jc w:val="center"/>
        <w:rPr>
          <w:rFonts w:ascii="Times New Roman" w:cs="Times New Roman" w:hAnsi="Times New Roman" w:eastAsia="Times New Roman"/>
          <w:sz w:val="24"/>
          <w:szCs w:val="24"/>
        </w:rPr>
      </w:pPr>
      <w:r>
        <w:rPr>
          <w:rFonts w:ascii="Times New Roman" w:hAnsi="Times New Roman" w:hint="default"/>
          <w:sz w:val="24"/>
          <w:szCs w:val="24"/>
          <w:rtl w:val="0"/>
          <w:lang w:val="ru-RU"/>
        </w:rPr>
        <w:t>Примечание – Источник</w:t>
      </w:r>
      <w:r>
        <w:rPr>
          <w:rFonts w:ascii="Times New Roman" w:hAnsi="Times New Roman"/>
          <w:sz w:val="24"/>
          <w:szCs w:val="24"/>
          <w:rtl w:val="0"/>
          <w:lang w:val="ru-RU"/>
        </w:rPr>
        <w:t xml:space="preserve">: </w:t>
      </w:r>
      <w:r>
        <w:rPr>
          <w:rFonts w:ascii="Times New Roman" w:hAnsi="Times New Roman" w:hint="default"/>
          <w:sz w:val="24"/>
          <w:szCs w:val="24"/>
          <w:rtl w:val="0"/>
          <w:lang w:val="ru-RU"/>
        </w:rPr>
        <w:t xml:space="preserve">собственная разработка на основе </w:t>
      </w:r>
      <w:r>
        <w:rPr>
          <w:rFonts w:ascii="Times New Roman" w:hAnsi="Times New Roman"/>
          <w:sz w:val="24"/>
          <w:szCs w:val="24"/>
          <w:rtl w:val="0"/>
          <w:lang w:val="ru-RU"/>
        </w:rPr>
        <w:t xml:space="preserve">[30, </w:t>
      </w:r>
      <w:r>
        <w:rPr>
          <w:rFonts w:ascii="Times New Roman" w:hAnsi="Times New Roman" w:hint="default"/>
          <w:sz w:val="24"/>
          <w:szCs w:val="24"/>
          <w:rtl w:val="0"/>
          <w:lang w:val="ru-RU"/>
        </w:rPr>
        <w:t>с</w:t>
      </w:r>
      <w:r>
        <w:rPr>
          <w:rFonts w:ascii="Times New Roman" w:hAnsi="Times New Roman"/>
          <w:sz w:val="24"/>
          <w:szCs w:val="24"/>
          <w:rtl w:val="0"/>
          <w:lang w:val="ru-RU"/>
        </w:rPr>
        <w:t>.23].</w:t>
      </w:r>
    </w:p>
    <w:p>
      <w:pPr>
        <w:pStyle w:val="Normal.0"/>
        <w:ind w:firstLine="0"/>
        <w:rPr>
          <w:b w:val="1"/>
          <w:bCs w:val="1"/>
        </w:rPr>
      </w:pPr>
    </w:p>
    <w:p>
      <w:pPr>
        <w:pStyle w:val="Normal.0"/>
        <w:spacing w:after="200"/>
        <w:ind w:firstLine="0"/>
        <w:rPr>
          <w:outline w:val="0"/>
          <w:color w:val="ff0000"/>
          <w:sz w:val="24"/>
          <w:szCs w:val="24"/>
          <w:u w:color="ff0000"/>
          <w14:textFill>
            <w14:solidFill>
              <w14:srgbClr w14:val="FF0000"/>
            </w14:solidFill>
          </w14:textFill>
        </w:rPr>
      </w:pPr>
      <w:r>
        <w:rPr>
          <w:outline w:val="0"/>
          <w:color w:val="ff0000"/>
          <w:sz w:val="24"/>
          <w:szCs w:val="24"/>
          <w:u w:color="ff0000"/>
          <w:rtl w:val="0"/>
          <w:lang w:val="ru-RU"/>
          <w14:textFill>
            <w14:solidFill>
              <w14:srgbClr w14:val="FF0000"/>
            </w14:solidFill>
          </w14:textFill>
        </w:rPr>
        <w:t>Если в приложении только один рисунок – он не имеет названия</w:t>
      </w:r>
    </w:p>
    <w:p>
      <w:pPr>
        <w:pStyle w:val="Normal.0"/>
        <w:spacing w:after="200"/>
        <w:ind w:firstLine="0"/>
      </w:pPr>
      <w:r>
        <w:rPr>
          <w:rFonts w:ascii="Arial Unicode MS" w:cs="Arial Unicode MS" w:hAnsi="Arial Unicode MS" w:eastAsia="Arial Unicode MS"/>
          <w:b w:val="0"/>
          <w:bCs w:val="0"/>
          <w:i w:val="0"/>
          <w:iCs w:val="0"/>
        </w:rPr>
        <w:br w:type="page"/>
      </w:r>
    </w:p>
    <w:p>
      <w:pPr>
        <w:pStyle w:val="Normal.0"/>
        <w:spacing w:after="200" w:line="276" w:lineRule="auto"/>
        <w:ind w:firstLine="0"/>
        <w:rPr>
          <w:b w:val="1"/>
          <w:bCs w:val="1"/>
        </w:rPr>
      </w:pPr>
    </w:p>
    <w:p>
      <w:pPr>
        <w:pStyle w:val="Normal.0"/>
        <w:jc w:val="center"/>
        <w:outlineLvl w:val="0"/>
        <w:rPr>
          <w:b w:val="1"/>
          <w:bCs w:val="1"/>
        </w:rPr>
      </w:pPr>
      <w:r>
        <w:rPr>
          <w:rStyle w:val="page number"/>
        </w:rPr>
        <mc:AlternateContent>
          <mc:Choice Requires="wps">
            <w:drawing xmlns:a="http://schemas.openxmlformats.org/drawingml/2006/main">
              <wp:anchor distT="0" distB="0" distL="0" distR="0" simplePos="0" relativeHeight="251705344" behindDoc="0" locked="0" layoutInCell="1" allowOverlap="1">
                <wp:simplePos x="0" y="0"/>
                <wp:positionH relativeFrom="column">
                  <wp:posOffset>4914899</wp:posOffset>
                </wp:positionH>
                <wp:positionV relativeFrom="line">
                  <wp:posOffset>27939</wp:posOffset>
                </wp:positionV>
                <wp:extent cx="1" cy="3543301"/>
                <wp:effectExtent l="0" t="0" r="0" b="0"/>
                <wp:wrapNone/>
                <wp:docPr id="1073741884" name="officeArt object" descr="Прямая соединительная линия 694"/>
                <wp:cNvGraphicFramePr/>
                <a:graphic xmlns:a="http://schemas.openxmlformats.org/drawingml/2006/main">
                  <a:graphicData uri="http://schemas.microsoft.com/office/word/2010/wordprocessingShape">
                    <wps:wsp>
                      <wps:cNvSpPr/>
                      <wps:spPr>
                        <a:xfrm flipH="1">
                          <a:off x="0" y="0"/>
                          <a:ext cx="1" cy="3543301"/>
                        </a:xfrm>
                        <a:prstGeom prst="line">
                          <a:avLst/>
                        </a:prstGeom>
                        <a:noFill/>
                        <a:ln w="6350" cap="flat">
                          <a:solidFill>
                            <a:srgbClr val="FF6600"/>
                          </a:solidFill>
                          <a:prstDash val="dashDot"/>
                          <a:round/>
                        </a:ln>
                        <a:effectLst/>
                      </wps:spPr>
                      <wps:bodyPr/>
                    </wps:wsp>
                  </a:graphicData>
                </a:graphic>
              </wp:anchor>
            </w:drawing>
          </mc:Choice>
          <mc:Fallback>
            <w:pict>
              <v:line id="_x0000_s1083" style="visibility:visible;position:absolute;margin-left:387.0pt;margin-top:2.2pt;width:0.0pt;height:279.0pt;z-index:251705344;mso-position-horizontal:absolute;mso-position-horizontal-relative:text;mso-position-vertical:absolute;mso-position-vertical-relative:line;mso-wrap-distance-left:0.0pt;mso-wrap-distance-top:0.0pt;mso-wrap-distance-right:0.0pt;mso-wrap-distance-bottom:0.0pt;flip:x;">
                <v:fill on="f"/>
                <v:stroke filltype="solid" color="#FF6600" opacity="100.0%" weight="0.5pt" dashstyle="dashdot" endcap="flat" joinstyle="round" linestyle="single" startarrow="none" startarrowwidth="medium" startarrowlength="medium" endarrow="none" endarrowwidth="medium" endarrowlength="medium"/>
                <w10:wrap type="none" side="bothSides" anchorx="text"/>
              </v:line>
            </w:pict>
          </mc:Fallback>
        </mc:AlternateContent>
      </w:r>
      <w:r>
        <w:rPr>
          <w:b w:val="1"/>
          <w:bCs w:val="1"/>
          <w:rtl w:val="0"/>
          <w:lang w:val="ru-RU"/>
        </w:rPr>
        <w:t>ПРИЛОЖЕНИЕ Б</w:t>
      </w:r>
    </w:p>
    <w:p>
      <w:pPr>
        <w:pStyle w:val="Normal.0"/>
        <w:jc w:val="center"/>
        <w:outlineLvl w:val="0"/>
        <w:rPr>
          <w:b w:val="1"/>
          <w:bCs w:val="1"/>
        </w:rPr>
      </w:pPr>
      <w:r>
        <w:rPr>
          <w:b w:val="1"/>
          <w:bCs w:val="1"/>
          <w:rtl w:val="0"/>
          <w:lang w:val="ru-RU"/>
        </w:rPr>
        <w:t>Активность пользователей</w:t>
      </w:r>
    </w:p>
    <w:p>
      <w:pPr>
        <w:pStyle w:val="Normal.0"/>
        <w:spacing w:line="240" w:lineRule="exact"/>
        <w:jc w:val="center"/>
        <w:outlineLvl w:val="0"/>
        <w:rPr>
          <w:b w:val="1"/>
          <w:bCs w:val="1"/>
        </w:rPr>
      </w:pPr>
    </w:p>
    <w:tbl>
      <w:tblPr>
        <w:tblW w:w="9570" w:type="dxa"/>
        <w:jc w:val="center"/>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2540"/>
        <w:gridCol w:w="3543"/>
        <w:gridCol w:w="3487"/>
      </w:tblGrid>
      <w:tr>
        <w:tblPrEx>
          <w:shd w:val="clear" w:color="auto" w:fill="ced7e7"/>
        </w:tblPrEx>
        <w:trPr>
          <w:trHeight w:val="359" w:hRule="atLeast"/>
        </w:trPr>
        <w:tc>
          <w:tcPr>
            <w:tcW w:type="dxa" w:w="2540"/>
            <w:tcBorders>
              <w:top w:val="single" w:color="808080" w:sz="4" w:space="0" w:shadow="0" w:frame="0"/>
              <w:left w:val="single" w:color="80808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pPr>
            <w:r>
              <w:rPr>
                <w:b w:val="1"/>
                <w:bCs w:val="1"/>
                <w:shd w:val="nil" w:color="auto" w:fill="auto"/>
                <w:rtl w:val="0"/>
                <w:lang w:val="ru-RU"/>
              </w:rPr>
              <w:t>Период</w:t>
            </w:r>
          </w:p>
        </w:tc>
        <w:tc>
          <w:tcPr>
            <w:tcW w:type="dxa" w:w="3543"/>
            <w:tcBorders>
              <w:top w:val="single" w:color="808080" w:sz="4" w:space="0" w:shadow="0" w:frame="0"/>
              <w:left w:val="single" w:color="80808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pPr>
            <w:r>
              <w:rPr>
                <w:b w:val="1"/>
                <w:bCs w:val="1"/>
                <w:shd w:val="nil" w:color="auto" w:fill="auto"/>
                <w:rtl w:val="0"/>
                <w:lang w:val="ru-RU"/>
              </w:rPr>
              <w:t>Запрещено</w:t>
            </w:r>
          </w:p>
        </w:tc>
        <w:tc>
          <w:tcPr>
            <w:tcW w:type="dxa" w:w="3487"/>
            <w:tcBorders>
              <w:top w:val="single" w:color="808080" w:sz="4" w:space="0" w:shadow="0" w:frame="0"/>
              <w:left w:val="single" w:color="80808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ind w:firstLine="13"/>
              <w:jc w:val="center"/>
            </w:pPr>
            <w:r>
              <w:rPr>
                <w:b w:val="1"/>
                <w:bCs w:val="1"/>
                <w:shd w:val="nil" w:color="auto" w:fill="auto"/>
                <w:rtl w:val="0"/>
                <w:lang w:val="ru-RU"/>
              </w:rPr>
              <w:t>Разрешено</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май</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30</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10240</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июн</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46</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507</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июл</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5</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57</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авг</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0</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0</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сен</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989</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5438</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окт</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32</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3636</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ноя</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119</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2434</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дек</w:t>
            </w:r>
            <w:r>
              <w:rPr>
                <w:shd w:val="nil" w:color="auto" w:fill="auto"/>
                <w:rtl w:val="0"/>
                <w:lang w:val="ru-RU"/>
              </w:rPr>
              <w:t>.14</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120</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2555</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янв</w:t>
            </w:r>
            <w:r>
              <w:rPr>
                <w:shd w:val="nil" w:color="auto" w:fill="auto"/>
                <w:rtl w:val="0"/>
                <w:lang w:val="ru-RU"/>
              </w:rPr>
              <w:t>.15</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1</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215</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фев</w:t>
            </w:r>
            <w:r>
              <w:rPr>
                <w:shd w:val="nil" w:color="auto" w:fill="auto"/>
                <w:rtl w:val="0"/>
                <w:lang w:val="ru-RU"/>
              </w:rPr>
              <w:t>.15</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230</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230</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мар</w:t>
            </w:r>
            <w:r>
              <w:rPr>
                <w:shd w:val="nil" w:color="auto" w:fill="auto"/>
                <w:rtl w:val="0"/>
                <w:lang w:val="ru-RU"/>
              </w:rPr>
              <w:t>.15</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23729</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11278</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апр</w:t>
            </w:r>
            <w:r>
              <w:rPr>
                <w:shd w:val="nil" w:color="auto" w:fill="auto"/>
                <w:rtl w:val="0"/>
                <w:lang w:val="ru-RU"/>
              </w:rPr>
              <w:t>.15</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22649</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12030</w:t>
            </w:r>
          </w:p>
        </w:tc>
      </w:tr>
      <w:tr>
        <w:tblPrEx>
          <w:shd w:val="clear" w:color="auto" w:fill="ced7e7"/>
        </w:tblPrEx>
        <w:trPr>
          <w:trHeight w:val="359" w:hRule="atLeast"/>
        </w:trPr>
        <w:tc>
          <w:tcPr>
            <w:tcW w:type="dxa" w:w="2540"/>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703"/>
            </w:tcMar>
            <w:vAlign w:val="center"/>
          </w:tcPr>
          <w:p>
            <w:pPr>
              <w:pStyle w:val="Normal.0"/>
              <w:ind w:right="623" w:firstLine="0"/>
              <w:jc w:val="right"/>
            </w:pPr>
            <w:r>
              <w:rPr>
                <w:shd w:val="nil" w:color="auto" w:fill="auto"/>
                <w:rtl w:val="0"/>
                <w:lang w:val="ru-RU"/>
              </w:rPr>
              <w:t>май</w:t>
            </w:r>
            <w:r>
              <w:rPr>
                <w:shd w:val="nil" w:color="auto" w:fill="auto"/>
                <w:rtl w:val="0"/>
                <w:lang w:val="ru-RU"/>
              </w:rPr>
              <w:t>.15</w:t>
            </w:r>
          </w:p>
        </w:tc>
        <w:tc>
          <w:tcPr>
            <w:tcW w:type="dxa" w:w="354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552"/>
            </w:tcMar>
            <w:vAlign w:val="center"/>
          </w:tcPr>
          <w:p>
            <w:pPr>
              <w:pStyle w:val="Normal.0"/>
              <w:ind w:right="1472"/>
              <w:jc w:val="right"/>
            </w:pPr>
            <w:r>
              <w:rPr>
                <w:shd w:val="nil" w:color="auto" w:fill="auto"/>
                <w:rtl w:val="0"/>
                <w:lang w:val="ru-RU"/>
              </w:rPr>
              <w:t>12114</w:t>
            </w:r>
          </w:p>
        </w:tc>
        <w:tc>
          <w:tcPr>
            <w:tcW w:type="dxa" w:w="348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637"/>
            </w:tcMar>
            <w:vAlign w:val="center"/>
          </w:tcPr>
          <w:p>
            <w:pPr>
              <w:pStyle w:val="Normal.0"/>
              <w:ind w:right="1557"/>
              <w:jc w:val="right"/>
            </w:pPr>
            <w:r>
              <w:rPr>
                <w:shd w:val="nil" w:color="auto" w:fill="auto"/>
                <w:rtl w:val="0"/>
                <w:lang w:val="ru-RU"/>
              </w:rPr>
              <w:t>6384</w:t>
            </w:r>
          </w:p>
        </w:tc>
      </w:tr>
    </w:tbl>
    <w:p>
      <w:pPr>
        <w:pStyle w:val="Normal.0"/>
        <w:widowControl w:val="0"/>
        <w:spacing w:line="240" w:lineRule="auto"/>
        <w:ind w:firstLine="0"/>
        <w:jc w:val="center"/>
        <w:outlineLvl w:val="0"/>
        <w:rPr>
          <w:b w:val="1"/>
          <w:bCs w:val="1"/>
        </w:rPr>
      </w:pPr>
    </w:p>
    <w:p>
      <w:pPr>
        <w:pStyle w:val="HTML Preformatted"/>
        <w:tabs>
          <w:tab w:val="left" w:pos="720"/>
          <w:tab w:val="left" w:pos="9472"/>
          <w:tab w:val="left" w:pos="9472"/>
          <w:tab w:val="left" w:pos="9472"/>
          <w:tab w:val="left" w:pos="9472"/>
          <w:tab w:val="left" w:pos="9472"/>
          <w:tab w:val="left" w:pos="9472"/>
          <w:tab w:val="clear" w:pos="916"/>
          <w:tab w:val="clear" w:pos="10076"/>
          <w:tab w:val="clear" w:pos="10992"/>
          <w:tab w:val="clear" w:pos="11908"/>
          <w:tab w:val="clear" w:pos="12824"/>
          <w:tab w:val="clear" w:pos="13740"/>
          <w:tab w:val="clear" w:pos="14656"/>
        </w:tabs>
        <w:spacing w:line="240" w:lineRule="exact"/>
        <w:jc w:val="center"/>
        <w:rPr>
          <w:rFonts w:ascii="Times New Roman" w:cs="Times New Roman" w:hAnsi="Times New Roman" w:eastAsia="Times New Roman"/>
          <w:sz w:val="24"/>
          <w:szCs w:val="24"/>
        </w:rPr>
      </w:pPr>
    </w:p>
    <w:p>
      <w:pPr>
        <w:pStyle w:val="HTML Preformatted"/>
        <w:tabs>
          <w:tab w:val="left" w:pos="9472"/>
          <w:tab w:val="left" w:pos="9472"/>
          <w:tab w:val="left" w:pos="9472"/>
          <w:tab w:val="left" w:pos="9472"/>
          <w:tab w:val="left" w:pos="9472"/>
          <w:tab w:val="clear" w:pos="916"/>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s>
        <w:spacing w:line="360" w:lineRule="exact"/>
        <w:jc w:val="center"/>
        <w:rPr>
          <w:rFonts w:ascii="Times New Roman" w:cs="Times New Roman" w:hAnsi="Times New Roman" w:eastAsia="Times New Roman"/>
          <w:sz w:val="24"/>
          <w:szCs w:val="24"/>
        </w:rPr>
      </w:pPr>
      <w:r>
        <w:rPr>
          <w:rFonts w:ascii="Times New Roman" w:hAnsi="Times New Roman" w:hint="default"/>
          <w:sz w:val="24"/>
          <w:szCs w:val="24"/>
          <w:rtl w:val="0"/>
          <w:lang w:val="ru-RU"/>
        </w:rPr>
        <w:t>Примечание – Источник</w:t>
      </w:r>
      <w:r>
        <w:rPr>
          <w:rFonts w:ascii="Times New Roman" w:hAnsi="Times New Roman"/>
          <w:sz w:val="24"/>
          <w:szCs w:val="24"/>
          <w:rtl w:val="0"/>
          <w:lang w:val="ru-RU"/>
        </w:rPr>
        <w:t xml:space="preserve">: </w:t>
      </w:r>
      <w:r>
        <w:rPr>
          <w:rFonts w:ascii="Times New Roman" w:hAnsi="Times New Roman" w:hint="default"/>
          <w:sz w:val="24"/>
          <w:szCs w:val="24"/>
          <w:rtl w:val="0"/>
          <w:lang w:val="ru-RU"/>
        </w:rPr>
        <w:t xml:space="preserve">собственная разработка на основе </w:t>
      </w:r>
      <w:r>
        <w:rPr>
          <w:rFonts w:ascii="Times New Roman" w:hAnsi="Times New Roman"/>
          <w:sz w:val="24"/>
          <w:szCs w:val="24"/>
          <w:rtl w:val="0"/>
          <w:lang w:val="ru-RU"/>
        </w:rPr>
        <w:t xml:space="preserve">[3, </w:t>
      </w:r>
      <w:r>
        <w:rPr>
          <w:rFonts w:ascii="Times New Roman" w:hAnsi="Times New Roman" w:hint="default"/>
          <w:sz w:val="24"/>
          <w:szCs w:val="24"/>
          <w:rtl w:val="0"/>
          <w:lang w:val="ru-RU"/>
        </w:rPr>
        <w:t>с</w:t>
      </w:r>
      <w:r>
        <w:rPr>
          <w:rFonts w:ascii="Times New Roman" w:hAnsi="Times New Roman"/>
          <w:sz w:val="24"/>
          <w:szCs w:val="24"/>
          <w:rtl w:val="0"/>
          <w:lang w:val="ru-RU"/>
        </w:rPr>
        <w:t>.46].</w:t>
      </w:r>
    </w:p>
    <w:p>
      <w:pPr>
        <w:pStyle w:val="Normal.0"/>
        <w:ind w:firstLine="0"/>
        <w:rPr>
          <w:b w:val="1"/>
          <w:bCs w:val="1"/>
        </w:rPr>
      </w:pPr>
    </w:p>
    <w:p>
      <w:pPr>
        <w:pStyle w:val="Normal.0"/>
        <w:ind w:firstLine="0"/>
        <w:rPr>
          <w:b w:val="1"/>
          <w:bCs w:val="1"/>
        </w:rPr>
      </w:pPr>
    </w:p>
    <w:p>
      <w:pPr>
        <w:pStyle w:val="Normal.0"/>
        <w:ind w:firstLine="0"/>
        <w:rPr>
          <w:b w:val="1"/>
          <w:bCs w:val="1"/>
        </w:rPr>
      </w:pPr>
    </w:p>
    <w:p>
      <w:pPr>
        <w:pStyle w:val="Normal.0"/>
        <w:ind w:firstLine="0"/>
        <w:rPr>
          <w:outline w:val="0"/>
          <w:color w:val="ff0000"/>
          <w:sz w:val="24"/>
          <w:szCs w:val="24"/>
          <w:u w:color="ff0000"/>
          <w14:textFill>
            <w14:solidFill>
              <w14:srgbClr w14:val="FF0000"/>
            </w14:solidFill>
          </w14:textFill>
        </w:rPr>
      </w:pPr>
      <w:r>
        <w:rPr>
          <w:outline w:val="0"/>
          <w:color w:val="ff0000"/>
          <w:sz w:val="24"/>
          <w:szCs w:val="24"/>
          <w:u w:color="ff0000"/>
          <w:rtl w:val="0"/>
          <w:lang w:val="ru-RU"/>
          <w14:textFill>
            <w14:solidFill>
              <w14:srgbClr w14:val="FF0000"/>
            </w14:solidFill>
          </w14:textFill>
        </w:rPr>
        <w:t>Если в приложении только одна таблица – она не имеет названия</w:t>
      </w:r>
    </w:p>
    <w:p>
      <w:pPr>
        <w:pStyle w:val="Normal.0"/>
        <w:ind w:firstLine="0"/>
        <w:rPr>
          <w:outline w:val="0"/>
          <w:color w:val="ff0000"/>
          <w:sz w:val="24"/>
          <w:szCs w:val="24"/>
          <w:u w:color="ff0000"/>
          <w14:textFill>
            <w14:solidFill>
              <w14:srgbClr w14:val="FF0000"/>
            </w14:solidFill>
          </w14:textFill>
        </w:rPr>
      </w:pPr>
    </w:p>
    <w:p>
      <w:pPr>
        <w:pStyle w:val="Normal.0"/>
        <w:ind w:firstLine="0"/>
        <w:rPr>
          <w:outline w:val="0"/>
          <w:color w:val="ff0000"/>
          <w:sz w:val="24"/>
          <w:szCs w:val="24"/>
          <w:u w:color="ff0000"/>
          <w14:textFill>
            <w14:solidFill>
              <w14:srgbClr w14:val="FF0000"/>
            </w14:solidFill>
          </w14:textFill>
        </w:rPr>
      </w:pPr>
      <w:r>
        <w:rPr>
          <w:outline w:val="0"/>
          <w:color w:val="ff0000"/>
          <w:sz w:val="24"/>
          <w:szCs w:val="24"/>
          <w:u w:color="ff0000"/>
          <w:rtl w:val="0"/>
          <w:lang w:val="ru-RU"/>
          <w14:textFill>
            <w14:solidFill>
              <w14:srgbClr w14:val="FF0000"/>
            </w14:solidFill>
          </w14:textFill>
        </w:rPr>
        <w:t xml:space="preserve">Выравнивание чисел – по правому краю </w:t>
      </w:r>
      <w:r>
        <w:rPr>
          <w:outline w:val="0"/>
          <w:color w:val="ff0000"/>
          <w:sz w:val="24"/>
          <w:szCs w:val="24"/>
          <w:u w:color="ff0000"/>
          <w:rtl w:val="0"/>
          <w:lang w:val="ru-RU"/>
          <w14:textFill>
            <w14:solidFill>
              <w14:srgbClr w14:val="FF0000"/>
            </w14:solidFill>
          </w14:textFill>
        </w:rPr>
        <w:t>!</w:t>
      </w:r>
    </w:p>
    <w:p>
      <w:pPr>
        <w:pStyle w:val="Normal.0"/>
        <w:ind w:firstLine="0"/>
        <w:rPr>
          <w:outline w:val="0"/>
          <w:color w:val="ff0000"/>
          <w:sz w:val="24"/>
          <w:szCs w:val="24"/>
          <w:u w:color="ff0000"/>
          <w14:textFill>
            <w14:solidFill>
              <w14:srgbClr w14:val="FF0000"/>
            </w14:solidFill>
          </w14:textFill>
        </w:rPr>
      </w:pPr>
      <w:r>
        <w:rPr>
          <w:outline w:val="0"/>
          <w:color w:val="ff0000"/>
          <w:sz w:val="24"/>
          <w:szCs w:val="24"/>
          <w:u w:color="ff0000"/>
          <w:rtl w:val="0"/>
          <w:lang w:val="ru-RU"/>
          <w14:textFill>
            <w14:solidFill>
              <w14:srgbClr w14:val="FF0000"/>
            </w14:solidFill>
          </w14:textFill>
        </w:rPr>
        <w:t>Чисел с дробной частью – по десятичной точке</w:t>
      </w:r>
    </w:p>
    <w:p>
      <w:pPr>
        <w:pStyle w:val="Normal.0"/>
        <w:spacing w:after="200" w:line="276" w:lineRule="auto"/>
        <w:ind w:firstLine="0"/>
      </w:pPr>
      <w:r>
        <w:rPr>
          <w:rFonts w:ascii="Arial Unicode MS" w:cs="Arial Unicode MS" w:hAnsi="Arial Unicode MS" w:eastAsia="Arial Unicode MS"/>
          <w:b w:val="0"/>
          <w:bCs w:val="0"/>
          <w:i w:val="0"/>
          <w:iCs w:val="0"/>
        </w:rPr>
        <w:br w:type="page"/>
      </w:r>
    </w:p>
    <w:p>
      <w:pPr>
        <w:pStyle w:val="Normal.0"/>
        <w:widowControl w:val="0"/>
        <w:ind w:firstLine="0"/>
        <w:jc w:val="center"/>
        <w:rPr>
          <w:b w:val="1"/>
          <w:bCs w:val="1"/>
        </w:rPr>
      </w:pPr>
      <w:r>
        <w:rPr>
          <w:b w:val="1"/>
          <w:bCs w:val="1"/>
          <w:rtl w:val="0"/>
          <w:lang w:val="ru-RU"/>
        </w:rPr>
        <w:t xml:space="preserve">ПРИЛОЖЕНИЕ В </w:t>
      </w:r>
    </w:p>
    <w:p>
      <w:pPr>
        <w:pStyle w:val="Normal.0"/>
        <w:widowControl w:val="0"/>
        <w:ind w:firstLine="0"/>
        <w:jc w:val="center"/>
        <w:rPr>
          <w:rFonts w:ascii="Cambria" w:cs="Cambria" w:hAnsi="Cambria" w:eastAsia="Cambria"/>
          <w:b w:val="1"/>
          <w:bCs w:val="1"/>
          <w:sz w:val="32"/>
          <w:szCs w:val="32"/>
        </w:rPr>
      </w:pPr>
      <w:r>
        <w:rPr>
          <w:b w:val="1"/>
          <w:bCs w:val="1"/>
          <w:rtl w:val="0"/>
          <w:lang w:val="ru-RU"/>
        </w:rPr>
        <w:t>Соотношение объектов по мониторам</w:t>
      </w:r>
    </w:p>
    <w:p>
      <w:pPr>
        <w:pStyle w:val="Normal.0"/>
        <w:tabs>
          <w:tab w:val="left" w:pos="2865"/>
        </w:tabs>
        <w:jc w:val="both"/>
        <w:rPr>
          <w:b w:val="1"/>
          <w:bCs w:val="1"/>
        </w:rPr>
      </w:pPr>
    </w:p>
    <w:p>
      <w:pPr>
        <w:pStyle w:val="Normal.0"/>
        <w:keepNext w:val="1"/>
        <w:spacing w:line="276" w:lineRule="auto"/>
        <w:ind w:firstLine="0"/>
        <w:jc w:val="center"/>
      </w:pPr>
      <w:r>
        <w:rPr>
          <w:rStyle w:val="page number"/>
        </w:rPr>
        <w:drawing xmlns:a="http://schemas.openxmlformats.org/drawingml/2006/main">
          <wp:inline distT="0" distB="0" distL="0" distR="0">
            <wp:extent cx="6120130" cy="3060065"/>
            <wp:effectExtent l="0" t="0" r="0" b="0"/>
            <wp:docPr id="1073741885" name="officeArt object" descr="Picture 3"/>
            <wp:cNvGraphicFramePr/>
            <a:graphic xmlns:a="http://schemas.openxmlformats.org/drawingml/2006/main">
              <a:graphicData uri="http://schemas.openxmlformats.org/drawingml/2006/picture">
                <pic:pic xmlns:pic="http://schemas.openxmlformats.org/drawingml/2006/picture">
                  <pic:nvPicPr>
                    <pic:cNvPr id="1073741885" name="Picture 3" descr="Picture 3"/>
                    <pic:cNvPicPr>
                      <a:picLocks noChangeAspect="1"/>
                    </pic:cNvPicPr>
                  </pic:nvPicPr>
                  <pic:blipFill>
                    <a:blip r:embed="rId11">
                      <a:extLst/>
                    </a:blip>
                    <a:stretch>
                      <a:fillRect/>
                    </a:stretch>
                  </pic:blipFill>
                  <pic:spPr>
                    <a:xfrm>
                      <a:off x="0" y="0"/>
                      <a:ext cx="6120130" cy="3060065"/>
                    </a:xfrm>
                    <a:prstGeom prst="rect">
                      <a:avLst/>
                    </a:prstGeom>
                    <a:ln w="12700" cap="flat">
                      <a:noFill/>
                      <a:miter lim="400000"/>
                    </a:ln>
                    <a:effectLst/>
                  </pic:spPr>
                </pic:pic>
              </a:graphicData>
            </a:graphic>
          </wp:inline>
        </w:drawing>
      </w:r>
    </w:p>
    <w:p>
      <w:pPr>
        <w:pStyle w:val="Normal.0"/>
        <w:jc w:val="center"/>
        <w:rPr>
          <w:sz w:val="26"/>
          <w:szCs w:val="26"/>
        </w:rPr>
      </w:pPr>
      <w:r>
        <w:rPr>
          <w:b w:val="1"/>
          <w:bCs w:val="1"/>
          <w:sz w:val="26"/>
          <w:szCs w:val="26"/>
          <w:rtl w:val="0"/>
          <w:lang w:val="ru-RU"/>
        </w:rPr>
        <w:t>Рисунок В</w:t>
      </w:r>
      <w:r>
        <w:rPr>
          <w:b w:val="1"/>
          <w:bCs w:val="1"/>
          <w:sz w:val="26"/>
          <w:szCs w:val="26"/>
          <w:rtl w:val="0"/>
          <w:lang w:val="ru-RU"/>
        </w:rPr>
        <w:t>.1</w:t>
      </w:r>
      <w:r>
        <w:rPr>
          <w:sz w:val="26"/>
          <w:szCs w:val="26"/>
          <w:rtl w:val="0"/>
          <w:lang w:val="ru-RU"/>
        </w:rPr>
        <w:t xml:space="preserve">  Статистика – соотношение объектов по мониторам</w:t>
      </w:r>
    </w:p>
    <w:p>
      <w:pPr>
        <w:pStyle w:val="Normal.0"/>
        <w:spacing w:line="240" w:lineRule="exact"/>
      </w:pPr>
    </w:p>
    <w:p>
      <w:pPr>
        <w:pStyle w:val="Normal.0"/>
        <w:ind w:firstLine="0"/>
        <w:jc w:val="center"/>
      </w:pPr>
      <w:r>
        <w:rPr>
          <w:sz w:val="24"/>
          <w:szCs w:val="24"/>
          <w:rtl w:val="0"/>
          <w:lang w:val="ru-RU"/>
        </w:rPr>
        <w:t>Примечание – Источник</w:t>
      </w:r>
      <w:r>
        <w:rPr>
          <w:sz w:val="24"/>
          <w:szCs w:val="24"/>
          <w:rtl w:val="0"/>
          <w:lang w:val="ru-RU"/>
        </w:rPr>
        <w:t xml:space="preserve">: </w:t>
      </w:r>
      <w:r>
        <w:rPr>
          <w:sz w:val="24"/>
          <w:szCs w:val="24"/>
          <w:rtl w:val="0"/>
          <w:lang w:val="ru-RU"/>
        </w:rPr>
        <w:t xml:space="preserve">собственная разработка на основе </w:t>
      </w:r>
      <w:r>
        <w:rPr>
          <w:sz w:val="24"/>
          <w:szCs w:val="24"/>
          <w:rtl w:val="0"/>
          <w:lang w:val="ru-RU"/>
        </w:rPr>
        <w:t xml:space="preserve">[3, </w:t>
      </w:r>
      <w:r>
        <w:rPr>
          <w:sz w:val="24"/>
          <w:szCs w:val="24"/>
          <w:rtl w:val="0"/>
          <w:lang w:val="ru-RU"/>
        </w:rPr>
        <w:t>с</w:t>
      </w:r>
      <w:r>
        <w:rPr>
          <w:sz w:val="24"/>
          <w:szCs w:val="24"/>
          <w:rtl w:val="0"/>
          <w:lang w:val="ru-RU"/>
        </w:rPr>
        <w:t>.46].</w:t>
      </w:r>
    </w:p>
    <w:p>
      <w:pPr>
        <w:pStyle w:val="Normal.0"/>
      </w:pPr>
    </w:p>
    <w:p>
      <w:pPr>
        <w:pStyle w:val="Normal.0"/>
      </w:pPr>
    </w:p>
    <w:p>
      <w:pPr>
        <w:pStyle w:val="Normal.0"/>
        <w:jc w:val="right"/>
        <w:rPr>
          <w:sz w:val="26"/>
          <w:szCs w:val="26"/>
        </w:rPr>
      </w:pPr>
      <w:r>
        <w:rPr>
          <w:b w:val="1"/>
          <w:bCs w:val="1"/>
          <w:sz w:val="26"/>
          <w:szCs w:val="26"/>
          <w:rtl w:val="0"/>
          <w:lang w:val="ru-RU"/>
        </w:rPr>
        <w:t>Таблица В</w:t>
      </w:r>
      <w:r>
        <w:rPr>
          <w:b w:val="1"/>
          <w:bCs w:val="1"/>
          <w:sz w:val="26"/>
          <w:szCs w:val="26"/>
          <w:rtl w:val="0"/>
          <w:lang w:val="ru-RU"/>
        </w:rPr>
        <w:t>.1</w:t>
      </w:r>
      <w:r>
        <w:rPr>
          <w:sz w:val="26"/>
          <w:szCs w:val="26"/>
          <w:rtl w:val="0"/>
          <w:lang w:val="ru-RU"/>
        </w:rPr>
        <w:t xml:space="preserve">  Статистика – соотношение объектов по мониторам</w:t>
      </w:r>
    </w:p>
    <w:tbl>
      <w:tblPr>
        <w:tblW w:w="9570" w:type="dxa"/>
        <w:jc w:val="right"/>
        <w:tblInd w:w="108" w:type="dxa"/>
        <w:tblBorders>
          <w:top w:val="single" w:color="ffffff" w:sz="8" w:space="0" w:shadow="0" w:frame="0"/>
          <w:left w:val="single" w:color="ffffff" w:sz="8" w:space="0" w:shadow="0" w:frame="0"/>
          <w:bottom w:val="single" w:color="ffffff" w:sz="8" w:space="0" w:shadow="0" w:frame="0"/>
          <w:right w:val="single" w:color="ffffff" w:sz="8" w:space="0" w:shadow="0" w:frame="0"/>
          <w:insideH w:val="single" w:color="ffffff" w:sz="8" w:space="0" w:shadow="0" w:frame="0"/>
          <w:insideV w:val="single" w:color="ffffff" w:sz="8" w:space="0" w:shadow="0" w:frame="0"/>
        </w:tblBorders>
        <w:shd w:val="clear" w:color="auto" w:fill="ced7e7"/>
        <w:tblLayout w:type="fixed"/>
      </w:tblPr>
      <w:tblGrid>
        <w:gridCol w:w="4833"/>
        <w:gridCol w:w="4737"/>
      </w:tblGrid>
      <w:tr>
        <w:tblPrEx>
          <w:shd w:val="clear" w:color="auto" w:fill="ced7e7"/>
        </w:tblPrEx>
        <w:trPr>
          <w:trHeight w:val="359" w:hRule="atLeast"/>
        </w:trPr>
        <w:tc>
          <w:tcPr>
            <w:tcW w:type="dxa" w:w="4833"/>
            <w:tcBorders>
              <w:top w:val="single" w:color="808080" w:sz="4" w:space="0" w:shadow="0" w:frame="0"/>
              <w:left w:val="single" w:color="80808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ind w:firstLine="0"/>
              <w:jc w:val="center"/>
            </w:pPr>
            <w:r>
              <w:rPr>
                <w:b w:val="1"/>
                <w:bCs w:val="1"/>
                <w:shd w:val="nil" w:color="auto" w:fill="auto"/>
                <w:rtl w:val="0"/>
                <w:lang w:val="ru-RU"/>
              </w:rPr>
              <w:t>Монитор</w:t>
            </w:r>
          </w:p>
        </w:tc>
        <w:tc>
          <w:tcPr>
            <w:tcW w:type="dxa" w:w="4737"/>
            <w:tcBorders>
              <w:top w:val="single" w:color="808080" w:sz="4" w:space="0" w:shadow="0" w:frame="0"/>
              <w:left w:val="single" w:color="808080" w:sz="4" w:space="0" w:shadow="0" w:frame="0"/>
              <w:bottom w:val="single" w:color="a9a9a9" w:sz="4" w:space="0" w:shadow="0" w:frame="0"/>
              <w:right w:val="single" w:color="808080" w:sz="4" w:space="0" w:shadow="0" w:frame="0"/>
            </w:tcBorders>
            <w:shd w:val="clear" w:color="auto" w:fill="c0c0c0"/>
            <w:tcMar>
              <w:top w:type="dxa" w:w="80"/>
              <w:left w:type="dxa" w:w="80"/>
              <w:bottom w:type="dxa" w:w="80"/>
              <w:right w:type="dxa" w:w="80"/>
            </w:tcMar>
            <w:vAlign w:val="top"/>
          </w:tcPr>
          <w:p>
            <w:pPr>
              <w:pStyle w:val="Normal.0"/>
              <w:ind w:firstLine="0"/>
              <w:jc w:val="center"/>
            </w:pPr>
            <w:r>
              <w:rPr>
                <w:b w:val="1"/>
                <w:bCs w:val="1"/>
                <w:shd w:val="nil" w:color="auto" w:fill="auto"/>
                <w:rtl w:val="0"/>
                <w:lang w:val="ru-RU"/>
              </w:rPr>
              <w:t>Количество</w:t>
            </w:r>
          </w:p>
        </w:tc>
      </w:tr>
      <w:tr>
        <w:tblPrEx>
          <w:shd w:val="clear" w:color="auto" w:fill="ced7e7"/>
        </w:tblPrEx>
        <w:trPr>
          <w:trHeight w:val="359" w:hRule="atLeast"/>
        </w:trPr>
        <w:tc>
          <w:tcPr>
            <w:tcW w:type="dxa" w:w="483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80"/>
            </w:tcMar>
            <w:vAlign w:val="top"/>
          </w:tcPr>
          <w:p>
            <w:pPr>
              <w:pStyle w:val="Normal.0"/>
              <w:ind w:firstLine="1134"/>
            </w:pPr>
            <w:r>
              <w:rPr>
                <w:shd w:val="nil" w:color="auto" w:fill="auto"/>
                <w:rtl w:val="0"/>
                <w:lang w:val="ru-RU"/>
              </w:rPr>
              <w:t>Device Monitor</w:t>
            </w:r>
          </w:p>
        </w:tc>
        <w:tc>
          <w:tcPr>
            <w:tcW w:type="dxa" w:w="473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779"/>
            </w:tcMar>
            <w:vAlign w:val="center"/>
          </w:tcPr>
          <w:p>
            <w:pPr>
              <w:pStyle w:val="Normal.0"/>
              <w:ind w:right="1699"/>
              <w:jc w:val="right"/>
            </w:pPr>
            <w:r>
              <w:rPr>
                <w:shd w:val="nil" w:color="auto" w:fill="auto"/>
                <w:rtl w:val="0"/>
                <w:lang w:val="ru-RU"/>
              </w:rPr>
              <w:t>45477</w:t>
            </w:r>
          </w:p>
        </w:tc>
      </w:tr>
      <w:tr>
        <w:tblPrEx>
          <w:shd w:val="clear" w:color="auto" w:fill="ced7e7"/>
        </w:tblPrEx>
        <w:trPr>
          <w:trHeight w:val="359" w:hRule="atLeast"/>
        </w:trPr>
        <w:tc>
          <w:tcPr>
            <w:tcW w:type="dxa" w:w="483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80"/>
            </w:tcMar>
            <w:vAlign w:val="top"/>
          </w:tcPr>
          <w:p>
            <w:pPr>
              <w:pStyle w:val="Normal.0"/>
              <w:ind w:firstLine="1134"/>
            </w:pPr>
            <w:r>
              <w:rPr>
                <w:shd w:val="nil" w:color="auto" w:fill="auto"/>
                <w:rtl w:val="0"/>
                <w:lang w:val="ru-RU"/>
              </w:rPr>
              <w:t>Print Monitor</w:t>
            </w:r>
          </w:p>
        </w:tc>
        <w:tc>
          <w:tcPr>
            <w:tcW w:type="dxa" w:w="473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779"/>
            </w:tcMar>
            <w:vAlign w:val="center"/>
          </w:tcPr>
          <w:p>
            <w:pPr>
              <w:pStyle w:val="Normal.0"/>
              <w:ind w:right="1699"/>
              <w:jc w:val="right"/>
            </w:pPr>
            <w:r>
              <w:rPr>
                <w:shd w:val="nil" w:color="auto" w:fill="auto"/>
                <w:rtl w:val="0"/>
                <w:lang w:val="ru-RU"/>
              </w:rPr>
              <w:t>409</w:t>
            </w:r>
          </w:p>
        </w:tc>
      </w:tr>
      <w:tr>
        <w:tblPrEx>
          <w:shd w:val="clear" w:color="auto" w:fill="ced7e7"/>
        </w:tblPrEx>
        <w:trPr>
          <w:trHeight w:val="359" w:hRule="atLeast"/>
        </w:trPr>
        <w:tc>
          <w:tcPr>
            <w:tcW w:type="dxa" w:w="483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80"/>
            </w:tcMar>
            <w:vAlign w:val="top"/>
          </w:tcPr>
          <w:p>
            <w:pPr>
              <w:pStyle w:val="Normal.0"/>
              <w:ind w:firstLine="1134"/>
            </w:pPr>
            <w:r>
              <w:rPr>
                <w:shd w:val="nil" w:color="auto" w:fill="auto"/>
                <w:rtl w:val="0"/>
                <w:lang w:val="ru-RU"/>
              </w:rPr>
              <w:t>FTP Monitor</w:t>
            </w:r>
          </w:p>
        </w:tc>
        <w:tc>
          <w:tcPr>
            <w:tcW w:type="dxa" w:w="473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779"/>
            </w:tcMar>
            <w:vAlign w:val="center"/>
          </w:tcPr>
          <w:p>
            <w:pPr>
              <w:pStyle w:val="Normal.0"/>
              <w:ind w:right="1699"/>
              <w:jc w:val="right"/>
            </w:pPr>
            <w:r>
              <w:rPr>
                <w:shd w:val="nil" w:color="auto" w:fill="auto"/>
                <w:rtl w:val="0"/>
                <w:lang w:val="ru-RU"/>
              </w:rPr>
              <w:t>1</w:t>
            </w:r>
          </w:p>
        </w:tc>
      </w:tr>
      <w:tr>
        <w:tblPrEx>
          <w:shd w:val="clear" w:color="auto" w:fill="ced7e7"/>
        </w:tblPrEx>
        <w:trPr>
          <w:trHeight w:val="359" w:hRule="atLeast"/>
        </w:trPr>
        <w:tc>
          <w:tcPr>
            <w:tcW w:type="dxa" w:w="483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80"/>
            </w:tcMar>
            <w:vAlign w:val="top"/>
          </w:tcPr>
          <w:p>
            <w:pPr>
              <w:pStyle w:val="Normal.0"/>
              <w:ind w:firstLine="1134"/>
            </w:pPr>
            <w:r>
              <w:rPr>
                <w:shd w:val="nil" w:color="auto" w:fill="auto"/>
                <w:rtl w:val="0"/>
                <w:lang w:val="ru-RU"/>
              </w:rPr>
              <w:t>HTTP Monitor</w:t>
            </w:r>
          </w:p>
        </w:tc>
        <w:tc>
          <w:tcPr>
            <w:tcW w:type="dxa" w:w="473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779"/>
            </w:tcMar>
            <w:vAlign w:val="center"/>
          </w:tcPr>
          <w:p>
            <w:pPr>
              <w:pStyle w:val="Normal.0"/>
              <w:ind w:right="1699"/>
              <w:jc w:val="right"/>
            </w:pPr>
            <w:r>
              <w:rPr>
                <w:shd w:val="nil" w:color="auto" w:fill="auto"/>
                <w:rtl w:val="0"/>
                <w:lang w:val="ru-RU"/>
              </w:rPr>
              <w:t>69974</w:t>
            </w:r>
          </w:p>
        </w:tc>
      </w:tr>
      <w:tr>
        <w:tblPrEx>
          <w:shd w:val="clear" w:color="auto" w:fill="ced7e7"/>
        </w:tblPrEx>
        <w:trPr>
          <w:trHeight w:val="359" w:hRule="atLeast"/>
        </w:trPr>
        <w:tc>
          <w:tcPr>
            <w:tcW w:type="dxa" w:w="4833"/>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80"/>
            </w:tcMar>
            <w:vAlign w:val="top"/>
          </w:tcPr>
          <w:p>
            <w:pPr>
              <w:pStyle w:val="Normal.0"/>
              <w:ind w:firstLine="1134"/>
            </w:pPr>
            <w:r>
              <w:rPr>
                <w:shd w:val="nil" w:color="auto" w:fill="auto"/>
                <w:rtl w:val="0"/>
                <w:lang w:val="ru-RU"/>
              </w:rPr>
              <w:t>Crawler Monitor</w:t>
            </w:r>
          </w:p>
        </w:tc>
        <w:tc>
          <w:tcPr>
            <w:tcW w:type="dxa" w:w="4737"/>
            <w:tcBorders>
              <w:top w:val="single" w:color="a9a9a9" w:sz="4" w:space="0" w:shadow="0" w:frame="0"/>
              <w:left w:val="nil"/>
              <w:bottom w:val="single" w:color="a9a9a9" w:sz="4" w:space="0" w:shadow="0" w:frame="0"/>
              <w:right w:val="nil"/>
            </w:tcBorders>
            <w:shd w:val="clear" w:color="auto" w:fill="ffffff"/>
            <w:tcMar>
              <w:top w:type="dxa" w:w="80"/>
              <w:left w:type="dxa" w:w="80"/>
              <w:bottom w:type="dxa" w:w="80"/>
              <w:right w:type="dxa" w:w="1779"/>
            </w:tcMar>
            <w:vAlign w:val="center"/>
          </w:tcPr>
          <w:p>
            <w:pPr>
              <w:pStyle w:val="Normal.0"/>
              <w:keepNext w:val="1"/>
              <w:ind w:right="1699"/>
              <w:jc w:val="right"/>
            </w:pPr>
            <w:r>
              <w:rPr>
                <w:shd w:val="nil" w:color="auto" w:fill="auto"/>
                <w:rtl w:val="0"/>
                <w:lang w:val="ru-RU"/>
              </w:rPr>
              <w:t>9</w:t>
            </w:r>
          </w:p>
        </w:tc>
      </w:tr>
    </w:tbl>
    <w:p>
      <w:pPr>
        <w:pStyle w:val="Normal.0"/>
        <w:widowControl w:val="0"/>
        <w:spacing w:line="240" w:lineRule="auto"/>
        <w:ind w:firstLine="0"/>
        <w:jc w:val="right"/>
        <w:rPr>
          <w:sz w:val="26"/>
          <w:szCs w:val="26"/>
        </w:rPr>
      </w:pPr>
    </w:p>
    <w:p>
      <w:pPr>
        <w:pStyle w:val="Normal.0"/>
        <w:spacing w:line="240" w:lineRule="exact"/>
      </w:pPr>
    </w:p>
    <w:p>
      <w:pPr>
        <w:pStyle w:val="Normal.0"/>
        <w:ind w:firstLine="0"/>
        <w:jc w:val="center"/>
        <w:rPr>
          <w:sz w:val="24"/>
          <w:szCs w:val="24"/>
        </w:rPr>
      </w:pPr>
      <w:r>
        <w:rPr>
          <w:sz w:val="24"/>
          <w:szCs w:val="24"/>
          <w:rtl w:val="0"/>
          <w:lang w:val="ru-RU"/>
        </w:rPr>
        <w:t>Примечание – Источник</w:t>
      </w:r>
      <w:r>
        <w:rPr>
          <w:sz w:val="24"/>
          <w:szCs w:val="24"/>
          <w:rtl w:val="0"/>
          <w:lang w:val="ru-RU"/>
        </w:rPr>
        <w:t xml:space="preserve">: </w:t>
      </w:r>
      <w:r>
        <w:rPr>
          <w:sz w:val="24"/>
          <w:szCs w:val="24"/>
          <w:rtl w:val="0"/>
          <w:lang w:val="ru-RU"/>
        </w:rPr>
        <w:t xml:space="preserve">собственная разработка на основе </w:t>
      </w:r>
      <w:r>
        <w:rPr>
          <w:sz w:val="24"/>
          <w:szCs w:val="24"/>
          <w:rtl w:val="0"/>
          <w:lang w:val="ru-RU"/>
        </w:rPr>
        <w:t xml:space="preserve">[3, </w:t>
      </w:r>
      <w:r>
        <w:rPr>
          <w:sz w:val="24"/>
          <w:szCs w:val="24"/>
          <w:rtl w:val="0"/>
          <w:lang w:val="ru-RU"/>
        </w:rPr>
        <w:t>с</w:t>
      </w:r>
      <w:r>
        <w:rPr>
          <w:sz w:val="24"/>
          <w:szCs w:val="24"/>
          <w:rtl w:val="0"/>
          <w:lang w:val="ru-RU"/>
        </w:rPr>
        <w:t>.46].</w:t>
      </w:r>
    </w:p>
    <w:p>
      <w:pPr>
        <w:pStyle w:val="Normal.0"/>
        <w:spacing w:after="200" w:line="276" w:lineRule="auto"/>
        <w:ind w:firstLine="0"/>
      </w:pPr>
      <w:r>
        <w:rPr>
          <w:rFonts w:ascii="Arial Unicode MS" w:cs="Arial Unicode MS" w:hAnsi="Arial Unicode MS" w:eastAsia="Arial Unicode MS"/>
          <w:b w:val="0"/>
          <w:bCs w:val="0"/>
          <w:i w:val="0"/>
          <w:iCs w:val="0"/>
          <w:sz w:val="24"/>
          <w:szCs w:val="24"/>
        </w:rPr>
        <w:br w:type="page"/>
      </w:r>
    </w:p>
    <w:p>
      <w:pPr>
        <w:pStyle w:val="Normal.0"/>
        <w:jc w:val="both"/>
      </w:pPr>
      <w:r>
        <w:rPr>
          <w:outline w:val="0"/>
          <w:color w:val="984806"/>
          <w:u w:color="984806"/>
          <w14:textFill>
            <w14:solidFill>
              <w14:srgbClr w14:val="984806"/>
            </w14:solidFill>
          </w14:textFill>
        </w:rPr>
        <mc:AlternateContent>
          <mc:Choice Requires="wps">
            <w:drawing xmlns:a="http://schemas.openxmlformats.org/drawingml/2006/main">
              <wp:anchor distT="0" distB="0" distL="0" distR="0" simplePos="0" relativeHeight="251717632" behindDoc="0" locked="0" layoutInCell="1" allowOverlap="1">
                <wp:simplePos x="0" y="0"/>
                <wp:positionH relativeFrom="column">
                  <wp:posOffset>3726180</wp:posOffset>
                </wp:positionH>
                <wp:positionV relativeFrom="line">
                  <wp:posOffset>-522605</wp:posOffset>
                </wp:positionV>
                <wp:extent cx="2390140" cy="332686"/>
                <wp:effectExtent l="0" t="0" r="0" b="0"/>
                <wp:wrapNone/>
                <wp:docPr id="1073741886" name="officeArt object" descr="Надпись 2"/>
                <wp:cNvGraphicFramePr/>
                <a:graphic xmlns:a="http://schemas.openxmlformats.org/drawingml/2006/main">
                  <a:graphicData uri="http://schemas.microsoft.com/office/word/2010/wordprocessingShape">
                    <wps:wsp>
                      <wps:cNvSpPr txBox="1"/>
                      <wps:spPr>
                        <a:xfrm>
                          <a:off x="0" y="0"/>
                          <a:ext cx="2390140" cy="332686"/>
                        </a:xfrm>
                        <a:prstGeom prst="rect">
                          <a:avLst/>
                        </a:prstGeom>
                        <a:solidFill>
                          <a:srgbClr val="FFFFFF"/>
                        </a:solidFill>
                        <a:ln w="9525" cap="flat">
                          <a:solidFill>
                            <a:srgbClr val="FFFFFF"/>
                          </a:solidFill>
                          <a:prstDash val="solid"/>
                          <a:miter lim="800000"/>
                        </a:ln>
                        <a:effectLst/>
                      </wps:spPr>
                      <wps:txb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14</w:t>
                            </w:r>
                          </w:p>
                        </w:txbxContent>
                      </wps:txbx>
                      <wps:bodyPr wrap="square" lIns="45719" tIns="45719" rIns="45719" bIns="45719" numCol="1" anchor="t">
                        <a:noAutofit/>
                      </wps:bodyPr>
                    </wps:wsp>
                  </a:graphicData>
                </a:graphic>
              </wp:anchor>
            </w:drawing>
          </mc:Choice>
          <mc:Fallback>
            <w:pict>
              <v:shape id="_x0000_s1084" type="#_x0000_t202" style="visibility:visible;position:absolute;margin-left:293.4pt;margin-top:-41.2pt;width:188.2pt;height:26.2pt;z-index:251717632;mso-position-horizontal:absolute;mso-position-horizontal-relative:text;mso-position-vertical:absolute;mso-position-vertical-relative:line;mso-wrap-distance-left:0.0pt;mso-wrap-distance-top:0.0pt;mso-wrap-distance-right:0.0pt;mso-wrap-distance-bottom:0.0pt;">
                <v:fill color="#FFFFFF" opacity="100.0%" type="solid"/>
                <v:stroke filltype="solid" color="#FFFFFF" opacity="100.0%" weight="0.8pt" dashstyle="solid" endcap="flat" miterlimit="800.0%" joinstyle="miter" linestyle="single" startarrow="none" startarrowwidth="medium" startarrowlength="medium" endarrow="none" endarrowwidth="medium" endarrowlength="medium"/>
                <v:textbox>
                  <w:txbxContent>
                    <w:p>
                      <w:pPr>
                        <w:pStyle w:val="Normal.0"/>
                        <w:jc w:val="right"/>
                      </w:pPr>
                      <w:r>
                        <w:rPr>
                          <w:b w:val="1"/>
                          <w:bCs w:val="1"/>
                          <w:outline w:val="0"/>
                          <w:color w:val="ff0000"/>
                          <w:sz w:val="24"/>
                          <w:szCs w:val="24"/>
                          <w:u w:val="single" w:color="ff0000"/>
                          <w:rtl w:val="0"/>
                          <w:lang w:val="ru-RU"/>
                          <w14:textFill>
                            <w14:solidFill>
                              <w14:srgbClr w14:val="FF0000"/>
                            </w14:solidFill>
                          </w14:textFill>
                        </w:rPr>
                        <w:t xml:space="preserve">Образец </w:t>
                      </w:r>
                      <w:r>
                        <w:rPr>
                          <w:b w:val="1"/>
                          <w:bCs w:val="1"/>
                          <w:outline w:val="0"/>
                          <w:color w:val="ff0000"/>
                          <w:sz w:val="24"/>
                          <w:szCs w:val="24"/>
                          <w:u w:val="single" w:color="ff0000"/>
                          <w:rtl w:val="0"/>
                          <w:lang w:val="ru-RU"/>
                          <w14:textFill>
                            <w14:solidFill>
                              <w14:srgbClr w14:val="FF0000"/>
                            </w14:solidFill>
                          </w14:textFill>
                        </w:rPr>
                        <w:t>14</w:t>
                      </w:r>
                    </w:p>
                  </w:txbxContent>
                </v:textbox>
                <w10:wrap type="none" side="bothSides" anchorx="text"/>
              </v:shape>
            </w:pict>
          </mc:Fallback>
        </mc:AlternateContent>
      </w:r>
      <w:r>
        <w:rPr>
          <w:rStyle w:val="page number"/>
          <w:rtl w:val="0"/>
          <w:lang w:val="ru-RU"/>
        </w:rPr>
        <w:t xml:space="preserve">Листинги программ рекомендуется набирать шрифтом </w:t>
      </w:r>
      <w:r>
        <w:rPr>
          <w:b w:val="1"/>
          <w:bCs w:val="1"/>
          <w:rtl w:val="0"/>
          <w:lang w:val="ru-RU"/>
        </w:rPr>
        <w:t>меньшего размера</w:t>
      </w:r>
      <w:r>
        <w:rPr>
          <w:rStyle w:val="page number"/>
          <w:rtl w:val="0"/>
          <w:lang w:val="ru-RU"/>
        </w:rPr>
        <w:t xml:space="preserve">. </w:t>
      </w:r>
      <w:r>
        <w:rPr>
          <w:rStyle w:val="page number"/>
          <w:rtl w:val="0"/>
          <w:lang w:val="ru-RU"/>
        </w:rPr>
        <w:t xml:space="preserve">Кроме того допускается приводить листинги только </w:t>
      </w:r>
      <w:r>
        <w:rPr>
          <w:b w:val="1"/>
          <w:bCs w:val="1"/>
          <w:rtl w:val="0"/>
          <w:lang w:val="ru-RU"/>
        </w:rPr>
        <w:t>оригинальных</w:t>
      </w:r>
      <w:r>
        <w:rPr>
          <w:rStyle w:val="page number"/>
          <w:rtl w:val="0"/>
          <w:lang w:val="ru-RU"/>
        </w:rPr>
        <w:t xml:space="preserve"> кодов</w:t>
      </w:r>
      <w:r>
        <w:rPr>
          <w:rStyle w:val="page number"/>
          <w:rtl w:val="0"/>
          <w:lang w:val="ru-RU"/>
        </w:rPr>
        <w:t xml:space="preserve">, </w:t>
      </w:r>
      <w:r>
        <w:rPr>
          <w:rStyle w:val="page number"/>
          <w:rtl w:val="0"/>
          <w:lang w:val="ru-RU"/>
        </w:rPr>
        <w:t>алгоритмов или решений задач</w:t>
      </w:r>
      <w:r>
        <w:rPr>
          <w:rStyle w:val="page number"/>
          <w:rtl w:val="0"/>
          <w:lang w:val="ru-RU"/>
        </w:rPr>
        <w:t xml:space="preserve">. </w:t>
      </w:r>
    </w:p>
    <w:p>
      <w:pPr>
        <w:pStyle w:val="Normal.0"/>
        <w:jc w:val="both"/>
      </w:pPr>
      <w:r>
        <w:rPr>
          <w:rStyle w:val="page number"/>
          <w:rtl w:val="0"/>
          <w:lang w:val="ru-RU"/>
        </w:rPr>
        <w:t>Стандартные описания</w:t>
      </w:r>
      <w:r>
        <w:rPr>
          <w:rStyle w:val="page number"/>
          <w:rtl w:val="0"/>
          <w:lang w:val="ru-RU"/>
        </w:rPr>
        <w:t xml:space="preserve">, </w:t>
      </w:r>
      <w:r>
        <w:rPr>
          <w:rStyle w:val="page number"/>
          <w:rtl w:val="0"/>
          <w:lang w:val="ru-RU"/>
        </w:rPr>
        <w:t>которые присутствуют в большинстве приложений</w:t>
      </w:r>
      <w:r>
        <w:rPr>
          <w:rStyle w:val="page number"/>
          <w:rtl w:val="0"/>
          <w:lang w:val="ru-RU"/>
        </w:rPr>
        <w:t xml:space="preserve">, </w:t>
      </w:r>
      <w:r>
        <w:rPr>
          <w:rStyle w:val="page number"/>
          <w:rtl w:val="0"/>
          <w:lang w:val="ru-RU"/>
        </w:rPr>
        <w:t xml:space="preserve">приводить </w:t>
      </w:r>
      <w:r>
        <w:rPr>
          <w:b w:val="1"/>
          <w:bCs w:val="1"/>
          <w:rtl w:val="0"/>
          <w:lang w:val="ru-RU"/>
        </w:rPr>
        <w:t>не имеет смысла</w:t>
      </w:r>
      <w:r>
        <w:rPr>
          <w:rStyle w:val="page number"/>
          <w:rtl w:val="0"/>
          <w:lang w:val="ru-RU"/>
        </w:rPr>
        <w:t xml:space="preserve">. </w:t>
      </w:r>
    </w:p>
    <w:p>
      <w:pPr>
        <w:pStyle w:val="Normal.0"/>
        <w:jc w:val="both"/>
      </w:pPr>
      <w:r>
        <w:rPr>
          <w:rStyle w:val="page number"/>
          <w:rtl w:val="0"/>
          <w:lang w:val="ru-RU"/>
        </w:rPr>
        <w:t>Если на листинг необходимо сослаться в тексте</w:t>
      </w:r>
      <w:r>
        <w:rPr>
          <w:rStyle w:val="page number"/>
          <w:rtl w:val="0"/>
          <w:lang w:val="ru-RU"/>
        </w:rPr>
        <w:t xml:space="preserve">, </w:t>
      </w:r>
      <w:r>
        <w:rPr>
          <w:rStyle w:val="page number"/>
          <w:rtl w:val="0"/>
          <w:lang w:val="ru-RU"/>
        </w:rPr>
        <w:t>то их можно нумеровать</w:t>
      </w:r>
      <w:r>
        <w:rPr>
          <w:rStyle w:val="page number"/>
          <w:rtl w:val="0"/>
          <w:lang w:val="ru-RU"/>
        </w:rPr>
        <w:t xml:space="preserve">. </w:t>
      </w:r>
      <w:r>
        <w:rPr>
          <w:rStyle w:val="page number"/>
          <w:rtl w:val="0"/>
          <w:lang w:val="ru-RU"/>
        </w:rPr>
        <w:t xml:space="preserve">При этом требуется под листингом привести номер и название кода </w:t>
      </w:r>
      <w:r>
        <w:rPr>
          <w:b w:val="1"/>
          <w:bCs w:val="1"/>
          <w:rtl w:val="0"/>
          <w:lang w:val="ru-RU"/>
        </w:rPr>
        <w:t>по аналогии с нумерацией рисунков</w:t>
      </w:r>
      <w:r>
        <w:rPr>
          <w:rStyle w:val="page number"/>
          <w:rtl w:val="0"/>
          <w:lang w:val="ru-RU"/>
        </w:rPr>
        <w:t xml:space="preserve">. </w:t>
      </w:r>
      <w:r>
        <w:rPr>
          <w:rStyle w:val="page number"/>
          <w:rtl w:val="0"/>
          <w:lang w:val="ru-RU"/>
        </w:rPr>
        <w:t>В том случае если листинг в тексте встречается только один раз</w:t>
      </w:r>
      <w:r>
        <w:rPr>
          <w:rStyle w:val="page number"/>
          <w:rtl w:val="0"/>
          <w:lang w:val="ru-RU"/>
        </w:rPr>
        <w:t xml:space="preserve">, </w:t>
      </w:r>
      <w:r>
        <w:rPr>
          <w:rStyle w:val="page number"/>
          <w:rtl w:val="0"/>
          <w:lang w:val="ru-RU"/>
        </w:rPr>
        <w:t>то допускается его не нумеровать</w:t>
      </w:r>
      <w:r>
        <w:rPr>
          <w:rStyle w:val="page number"/>
          <w:rtl w:val="0"/>
          <w:lang w:val="ru-RU"/>
        </w:rPr>
        <w:t xml:space="preserve">, </w:t>
      </w:r>
      <w:r>
        <w:rPr>
          <w:rStyle w:val="page number"/>
          <w:rtl w:val="0"/>
          <w:lang w:val="ru-RU"/>
        </w:rPr>
        <w:t>однако подпись с названием листинга приводить обязательно</w:t>
      </w:r>
      <w:r>
        <w:rPr>
          <w:rStyle w:val="page number"/>
          <w:rtl w:val="0"/>
          <w:lang w:val="ru-RU"/>
        </w:rPr>
        <w:t xml:space="preserve">. </w:t>
      </w:r>
    </w:p>
    <w:p>
      <w:pPr>
        <w:pStyle w:val="Normal.0"/>
        <w:jc w:val="both"/>
      </w:pPr>
      <w:r>
        <w:rPr>
          <w:rStyle w:val="page number"/>
          <w:rtl w:val="0"/>
          <w:lang w:val="ru-RU"/>
        </w:rPr>
        <w:t xml:space="preserve">Кроме этого для возможности явного отделения текста листинга от основного текста документа листинг рекомендуется помещать </w:t>
      </w:r>
      <w:r>
        <w:rPr>
          <w:b w:val="1"/>
          <w:bCs w:val="1"/>
          <w:rtl w:val="0"/>
          <w:lang w:val="ru-RU"/>
        </w:rPr>
        <w:t>в рамку</w:t>
      </w:r>
      <w:r>
        <w:rPr>
          <w:rStyle w:val="page number"/>
          <w:rtl w:val="0"/>
          <w:lang w:val="ru-RU"/>
        </w:rPr>
        <w:t xml:space="preserve">. </w:t>
      </w:r>
      <w:r>
        <w:rPr>
          <w:rStyle w:val="page number"/>
          <w:rtl w:val="0"/>
          <w:lang w:val="ru-RU"/>
        </w:rPr>
        <w:t>Ниже показан пример оформления листинга</w:t>
      </w:r>
      <w:r>
        <w:rPr>
          <w:rStyle w:val="page number"/>
          <w:rtl w:val="0"/>
          <w:lang w:val="ru-RU"/>
        </w:rPr>
        <w:t xml:space="preserve">. </w:t>
      </w:r>
    </w:p>
    <w:p>
      <w:pPr>
        <w:pStyle w:val="Normal.0"/>
        <w:jc w:val="both"/>
      </w:pPr>
      <w:r>
        <w:rPr>
          <w:rStyle w:val="page number"/>
          <w:rtl w:val="0"/>
          <w:lang w:val="ru-RU"/>
        </w:rPr>
        <w:t>Таким образом</w:t>
      </w:r>
      <w:r>
        <w:rPr>
          <w:rStyle w:val="page number"/>
          <w:rtl w:val="0"/>
          <w:lang w:val="ru-RU"/>
        </w:rPr>
        <w:t xml:space="preserve">, </w:t>
      </w:r>
      <w:r>
        <w:rPr>
          <w:rStyle w:val="page number"/>
          <w:rtl w:val="0"/>
          <w:lang w:val="ru-RU"/>
        </w:rPr>
        <w:t xml:space="preserve">при оформлении листинга рекомендуется использовать шрифт </w:t>
      </w:r>
      <w:r>
        <w:rPr>
          <w:b w:val="1"/>
          <w:bCs w:val="1"/>
          <w:rtl w:val="0"/>
          <w:lang w:val="ru-RU"/>
        </w:rPr>
        <w:t>Courier New</w:t>
      </w:r>
      <w:r>
        <w:rPr>
          <w:rStyle w:val="page number"/>
          <w:rtl w:val="0"/>
          <w:lang w:val="ru-RU"/>
        </w:rPr>
        <w:t xml:space="preserve"> (</w:t>
      </w:r>
      <w:r>
        <w:rPr>
          <w:rStyle w:val="page number"/>
          <w:rtl w:val="0"/>
          <w:lang w:val="ru-RU"/>
        </w:rPr>
        <w:t xml:space="preserve">допускается другой </w:t>
      </w:r>
      <w:r>
        <w:rPr>
          <w:b w:val="1"/>
          <w:bCs w:val="1"/>
          <w:rtl w:val="0"/>
          <w:lang w:val="ru-RU"/>
        </w:rPr>
        <w:t xml:space="preserve">моноширинный </w:t>
      </w:r>
      <w:r>
        <w:rPr>
          <w:rStyle w:val="page number"/>
          <w:rtl w:val="0"/>
          <w:lang w:val="ru-RU"/>
        </w:rPr>
        <w:t>шрифт</w:t>
      </w:r>
      <w:r>
        <w:rPr>
          <w:rStyle w:val="page number"/>
          <w:rtl w:val="0"/>
          <w:lang w:val="ru-RU"/>
        </w:rPr>
        <w:t xml:space="preserve">); </w:t>
      </w:r>
      <w:r>
        <w:rPr>
          <w:rStyle w:val="page number"/>
          <w:rtl w:val="0"/>
          <w:lang w:val="ru-RU"/>
        </w:rPr>
        <w:t xml:space="preserve">размер шрифта – </w:t>
      </w:r>
      <w:r>
        <w:rPr>
          <w:b w:val="1"/>
          <w:bCs w:val="1"/>
          <w:rtl w:val="0"/>
          <w:lang w:val="ru-RU"/>
        </w:rPr>
        <w:t xml:space="preserve">12 </w:t>
      </w:r>
      <w:r>
        <w:rPr>
          <w:b w:val="1"/>
          <w:bCs w:val="1"/>
          <w:rtl w:val="0"/>
          <w:lang w:val="ru-RU"/>
        </w:rPr>
        <w:t>пт</w:t>
      </w:r>
      <w:r>
        <w:rPr>
          <w:rStyle w:val="page number"/>
          <w:rtl w:val="0"/>
          <w:lang w:val="ru-RU"/>
        </w:rPr>
        <w:t xml:space="preserve">; </w:t>
      </w:r>
      <w:r>
        <w:rPr>
          <w:rStyle w:val="page number"/>
          <w:rtl w:val="0"/>
          <w:lang w:val="ru-RU"/>
        </w:rPr>
        <w:t xml:space="preserve">междустрочный интервал – </w:t>
      </w:r>
      <w:r>
        <w:rPr>
          <w:b w:val="1"/>
          <w:bCs w:val="1"/>
          <w:rtl w:val="0"/>
          <w:lang w:val="ru-RU"/>
        </w:rPr>
        <w:t>одинарный</w:t>
      </w:r>
    </w:p>
    <w:p>
      <w:pPr>
        <w:pStyle w:val="Normal.0"/>
        <w:tabs>
          <w:tab w:val="left" w:pos="1230"/>
        </w:tabs>
        <w:rPr>
          <w:rStyle w:val="page number"/>
        </w:r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719680" behindDoc="0" locked="0" layoutInCell="1" allowOverlap="1">
                <wp:simplePos x="0" y="0"/>
                <wp:positionH relativeFrom="column">
                  <wp:posOffset>439100</wp:posOffset>
                </wp:positionH>
                <wp:positionV relativeFrom="line">
                  <wp:posOffset>3810</wp:posOffset>
                </wp:positionV>
                <wp:extent cx="1" cy="247651"/>
                <wp:effectExtent l="0" t="0" r="0" b="0"/>
                <wp:wrapNone/>
                <wp:docPr id="1073741887" name="officeArt object" descr="Прямая со стрелкой 700"/>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85" style="visibility:visible;position:absolute;margin-left:34.6pt;margin-top:0.3pt;width:0.0pt;height:19.5pt;z-index:251719680;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sz w:val="32"/>
          <w:szCs w:val="32"/>
        </w:rPr>
        <mc:AlternateContent>
          <mc:Choice Requires="wps">
            <w:drawing xmlns:a="http://schemas.openxmlformats.org/drawingml/2006/main">
              <wp:anchor distT="0" distB="0" distL="0" distR="0" simplePos="0" relativeHeight="251718656" behindDoc="0" locked="0" layoutInCell="1" allowOverlap="1">
                <wp:simplePos x="0" y="0"/>
                <wp:positionH relativeFrom="column">
                  <wp:posOffset>632459</wp:posOffset>
                </wp:positionH>
                <wp:positionV relativeFrom="line">
                  <wp:posOffset>22860</wp:posOffset>
                </wp:positionV>
                <wp:extent cx="3718561" cy="247650"/>
                <wp:effectExtent l="0" t="0" r="0" b="0"/>
                <wp:wrapNone/>
                <wp:docPr id="1073741888" name="officeArt object" descr="Надпись 2"/>
                <wp:cNvGraphicFramePr/>
                <a:graphic xmlns:a="http://schemas.openxmlformats.org/drawingml/2006/main">
                  <a:graphicData uri="http://schemas.microsoft.com/office/word/2010/wordprocessingShape">
                    <wps:wsp>
                      <wps:cNvSpPr txBox="1"/>
                      <wps:spPr>
                        <a:xfrm>
                          <a:off x="0" y="0"/>
                          <a:ext cx="37185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86" type="#_x0000_t202" style="visibility:visible;position:absolute;margin-left:49.8pt;margin-top:1.8pt;width:292.8pt;height:19.5pt;z-index:251718656;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 xml:space="preserve">Dim FileFree As Integer </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 xml:space="preserve">Dim FileSize As Long </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rPr>
      </w:pPr>
      <w:r>
        <w:rPr>
          <w:rFonts w:ascii="Courier New" w:hAnsi="Courier New" w:hint="default"/>
          <w:sz w:val="24"/>
          <w:szCs w:val="24"/>
          <w:rtl w:val="0"/>
          <w:lang w:val="en-US"/>
        </w:rPr>
        <w:t xml:space="preserve">‘ </w:t>
      </w:r>
      <w:r>
        <w:rPr>
          <w:rFonts w:ascii="Courier New" w:hAnsi="Courier New" w:hint="default"/>
          <w:sz w:val="24"/>
          <w:szCs w:val="24"/>
          <w:rtl w:val="0"/>
          <w:lang w:val="ru-RU"/>
        </w:rPr>
        <w:t>Открываем</w:t>
      </w:r>
      <w:r>
        <w:rPr>
          <w:rFonts w:ascii="Courier New" w:hAnsi="Courier New"/>
          <w:sz w:val="24"/>
          <w:szCs w:val="24"/>
          <w:rtl w:val="0"/>
          <w:lang w:val="en-US"/>
        </w:rPr>
        <w:t xml:space="preserve"> </w:t>
      </w:r>
      <w:r>
        <w:rPr>
          <w:rFonts w:ascii="Courier New" w:hAnsi="Courier New" w:hint="default"/>
          <w:sz w:val="24"/>
          <w:szCs w:val="24"/>
          <w:rtl w:val="0"/>
          <w:lang w:val="ru-RU"/>
        </w:rPr>
        <w:t>файл</w:t>
      </w:r>
      <w:r>
        <w:rPr>
          <w:rFonts w:ascii="Courier New" w:hAnsi="Courier New" w:hint="default"/>
          <w:sz w:val="24"/>
          <w:szCs w:val="24"/>
          <w:rtl w:val="0"/>
          <w:lang w:val="en-US"/>
        </w:rPr>
        <w:t xml:space="preserve"> – </w:t>
      </w:r>
      <w:r>
        <w:rPr>
          <w:rFonts w:ascii="Courier New" w:hAnsi="Courier New" w:hint="default"/>
          <w:sz w:val="24"/>
          <w:szCs w:val="24"/>
          <w:rtl w:val="0"/>
          <w:lang w:val="ru-RU"/>
        </w:rPr>
        <w:t>это</w:t>
      </w:r>
      <w:r>
        <w:rPr>
          <w:rFonts w:ascii="Courier New" w:hAnsi="Courier New"/>
          <w:sz w:val="24"/>
          <w:szCs w:val="24"/>
          <w:rtl w:val="0"/>
          <w:lang w:val="en-US"/>
        </w:rPr>
        <w:t xml:space="preserve"> </w:t>
      </w:r>
      <w:r>
        <w:rPr>
          <w:rFonts w:ascii="Courier New" w:hAnsi="Courier New" w:hint="default"/>
          <w:sz w:val="24"/>
          <w:szCs w:val="24"/>
          <w:rtl w:val="0"/>
          <w:lang w:val="ru-RU"/>
        </w:rPr>
        <w:t>пример</w:t>
      </w:r>
      <w:r>
        <w:rPr>
          <w:rFonts w:ascii="Courier New" w:hAnsi="Courier New"/>
          <w:sz w:val="24"/>
          <w:szCs w:val="24"/>
          <w:rtl w:val="0"/>
          <w:lang w:val="en-US"/>
        </w:rPr>
        <w:t xml:space="preserve"> </w:t>
      </w:r>
      <w:r>
        <w:rPr>
          <w:rFonts w:ascii="Courier New" w:hAnsi="Courier New" w:hint="default"/>
          <w:sz w:val="24"/>
          <w:szCs w:val="24"/>
          <w:rtl w:val="0"/>
          <w:lang w:val="ru-RU"/>
        </w:rPr>
        <w:t>комментария</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 xml:space="preserve">FileFree = FreeFile Open </w:t>
      </w:r>
      <w:r>
        <w:rPr>
          <w:rFonts w:ascii="Courier New" w:hAnsi="Courier New" w:hint="default"/>
          <w:sz w:val="24"/>
          <w:szCs w:val="24"/>
          <w:rtl w:val="0"/>
          <w:lang w:val="en-US"/>
        </w:rPr>
        <w:t>“</w:t>
      </w:r>
      <w:r>
        <w:rPr>
          <w:rFonts w:ascii="Courier New" w:hAnsi="Courier New"/>
          <w:sz w:val="24"/>
          <w:szCs w:val="24"/>
          <w:rtl w:val="0"/>
          <w:lang w:val="en-US"/>
        </w:rPr>
        <w:t xml:space="preserve">C:\win\general.txt </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 xml:space="preserve">For Input As FileFree </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lang w:val="en-US"/>
        </w:rPr>
      </w:pPr>
      <w:r>
        <w:rPr>
          <w:rFonts w:ascii="Courier New" w:hAnsi="Courier New"/>
          <w:sz w:val="24"/>
          <w:szCs w:val="24"/>
          <w:rtl w:val="0"/>
          <w:lang w:val="en-US"/>
        </w:rPr>
        <w:t xml:space="preserve">FileSize = Lof(FileFree) </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rPr>
      </w:pPr>
      <w:r>
        <w:rPr>
          <w:rFonts w:ascii="Courier New" w:hAnsi="Courier New" w:hint="default"/>
          <w:sz w:val="24"/>
          <w:szCs w:val="24"/>
          <w:rtl w:val="0"/>
          <w:lang w:val="ru-RU"/>
        </w:rPr>
        <w:t>‘ Закрываем файл</w:t>
      </w:r>
    </w:p>
    <w:p>
      <w:pPr>
        <w:pStyle w:val="Normal.0"/>
        <w:pBdr>
          <w:top w:val="single" w:color="000000" w:sz="4" w:space="0" w:shadow="0" w:frame="0"/>
          <w:left w:val="single" w:color="000000" w:sz="4" w:space="0" w:shadow="0" w:frame="0"/>
          <w:bottom w:val="single" w:color="000000" w:sz="4" w:space="0" w:shadow="0" w:frame="0"/>
          <w:right w:val="single" w:color="000000" w:sz="4" w:space="0" w:shadow="0" w:frame="0"/>
        </w:pBdr>
        <w:spacing w:line="240" w:lineRule="exact"/>
        <w:jc w:val="both"/>
        <w:rPr>
          <w:rFonts w:ascii="Courier New" w:cs="Courier New" w:hAnsi="Courier New" w:eastAsia="Courier New"/>
          <w:sz w:val="24"/>
          <w:szCs w:val="24"/>
        </w:rPr>
      </w:pPr>
      <w:r>
        <w:rPr>
          <w:rFonts w:ascii="Courier New" w:hAnsi="Courier New"/>
          <w:sz w:val="24"/>
          <w:szCs w:val="24"/>
          <w:rtl w:val="0"/>
          <w:lang w:val="ru-RU"/>
        </w:rPr>
        <w:t xml:space="preserve">Close FileFree </w:t>
      </w:r>
    </w:p>
    <w:p>
      <w:pPr>
        <w:pStyle w:val="Normal.0"/>
        <w:spacing w:line="240" w:lineRule="exact"/>
        <w:jc w:val="both"/>
        <w:rPr>
          <w:rStyle w:val="page number"/>
        </w:rPr>
      </w:pPr>
      <w:r>
        <w:rPr>
          <w:outline w:val="0"/>
          <w:color w:val="ff0000"/>
          <w:sz w:val="32"/>
          <w:szCs w:val="32"/>
          <w:u w:color="ff0000"/>
          <w14:textFill>
            <w14:solidFill>
              <w14:srgbClr w14:val="FF0000"/>
            </w14:solidFill>
          </w14:textFill>
        </w:rPr>
        <mc:AlternateContent>
          <mc:Choice Requires="wps">
            <w:drawing xmlns:a="http://schemas.openxmlformats.org/drawingml/2006/main">
              <wp:anchor distT="0" distB="0" distL="0" distR="0" simplePos="0" relativeHeight="251726848" behindDoc="0" locked="0" layoutInCell="1" allowOverlap="1">
                <wp:simplePos x="0" y="0"/>
                <wp:positionH relativeFrom="column">
                  <wp:posOffset>4652009</wp:posOffset>
                </wp:positionH>
                <wp:positionV relativeFrom="line">
                  <wp:posOffset>60959</wp:posOffset>
                </wp:positionV>
                <wp:extent cx="1775461" cy="535886"/>
                <wp:effectExtent l="0" t="0" r="0" b="0"/>
                <wp:wrapNone/>
                <wp:docPr id="1073741889" name="officeArt object" descr="Надпись 2"/>
                <wp:cNvGraphicFramePr/>
                <a:graphic xmlns:a="http://schemas.openxmlformats.org/drawingml/2006/main">
                  <a:graphicData uri="http://schemas.microsoft.com/office/word/2010/wordprocessingShape">
                    <wps:wsp>
                      <wps:cNvSpPr txBox="1"/>
                      <wps:spPr>
                        <a:xfrm>
                          <a:off x="0" y="0"/>
                          <a:ext cx="1775461" cy="535886"/>
                        </a:xfrm>
                        <a:prstGeom prst="rect">
                          <a:avLst/>
                        </a:prstGeom>
                        <a:noFill/>
                        <a:ln w="12700" cap="flat">
                          <a:noFill/>
                          <a:miter lim="400000"/>
                        </a:ln>
                        <a:effectLst/>
                      </wps:spPr>
                      <wps:txb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«длинное тире» </w:t>
                              <w:br w:type="textWrapping"/>
                              <w:t xml:space="preserve">  </w:t>
                            </w:r>
                            <w:r>
                              <w:rPr>
                                <w:b w:val="1"/>
                                <w:bCs w:val="1"/>
                                <w:outline w:val="0"/>
                                <w:color w:val="7030a0"/>
                                <w:sz w:val="24"/>
                                <w:szCs w:val="24"/>
                                <w:u w:color="7030a0"/>
                                <w:rtl w:val="0"/>
                                <w:lang w:val="en-US"/>
                                <w14:textFill>
                                  <w14:solidFill>
                                    <w14:srgbClr w14:val="7030A0"/>
                                  </w14:solidFill>
                                </w14:textFill>
                              </w:rPr>
                              <w:t>Ctrl</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en-US"/>
                                <w14:textFill>
                                  <w14:solidFill>
                                    <w14:srgbClr w14:val="7030A0"/>
                                  </w14:solidFill>
                                </w14:textFill>
                              </w:rPr>
                              <w:t>Shift</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”минус”</w:t>
                            </w:r>
                          </w:p>
                        </w:txbxContent>
                      </wps:txbx>
                      <wps:bodyPr wrap="square" lIns="45719" tIns="45719" rIns="45719" bIns="45719" numCol="1" anchor="t">
                        <a:noAutofit/>
                      </wps:bodyPr>
                    </wps:wsp>
                  </a:graphicData>
                </a:graphic>
              </wp:anchor>
            </w:drawing>
          </mc:Choice>
          <mc:Fallback>
            <w:pict>
              <v:shape id="_x0000_s1087" type="#_x0000_t202" style="visibility:visible;position:absolute;margin-left:366.3pt;margin-top:4.8pt;width:139.8pt;height:42.2pt;z-index:251726848;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ind w:firstLine="0"/>
                      </w:pPr>
                      <w:r>
                        <w:rPr>
                          <w:rFonts w:ascii="Wingdings" w:hAnsi="Wingdings" w:hint="default"/>
                          <w:outline w:val="0"/>
                          <w:color w:val="7030a0"/>
                          <w:sz w:val="24"/>
                          <w:szCs w:val="24"/>
                          <w:u w:color="7030a0"/>
                          <w:rtl w:val="0"/>
                          <w:lang w:val="en-US"/>
                          <w14:textFill>
                            <w14:solidFill>
                              <w14:srgbClr w14:val="7030A0"/>
                            </w14:solidFill>
                          </w14:textFill>
                        </w:rPr>
                        <w:sym w:font="Wingdings" w:char="F0DF"/>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 xml:space="preserve">«длинное тире» </w:t>
                        <w:br w:type="textWrapping"/>
                        <w:t xml:space="preserve">  </w:t>
                      </w:r>
                      <w:r>
                        <w:rPr>
                          <w:b w:val="1"/>
                          <w:bCs w:val="1"/>
                          <w:outline w:val="0"/>
                          <w:color w:val="7030a0"/>
                          <w:sz w:val="24"/>
                          <w:szCs w:val="24"/>
                          <w:u w:color="7030a0"/>
                          <w:rtl w:val="0"/>
                          <w:lang w:val="en-US"/>
                          <w14:textFill>
                            <w14:solidFill>
                              <w14:srgbClr w14:val="7030A0"/>
                            </w14:solidFill>
                          </w14:textFill>
                        </w:rPr>
                        <w:t>Ctrl</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en-US"/>
                          <w14:textFill>
                            <w14:solidFill>
                              <w14:srgbClr w14:val="7030A0"/>
                            </w14:solidFill>
                          </w14:textFill>
                        </w:rPr>
                        <w:t>Shift</w:t>
                      </w:r>
                      <w:r>
                        <w:rPr>
                          <w:b w:val="1"/>
                          <w:bCs w:val="1"/>
                          <w:outline w:val="0"/>
                          <w:color w:val="7030a0"/>
                          <w:sz w:val="24"/>
                          <w:szCs w:val="24"/>
                          <w:u w:color="7030a0"/>
                          <w:rtl w:val="0"/>
                          <w:lang w:val="ru-RU"/>
                          <w14:textFill>
                            <w14:solidFill>
                              <w14:srgbClr w14:val="7030A0"/>
                            </w14:solidFill>
                          </w14:textFill>
                        </w:rPr>
                        <w:t>+</w:t>
                      </w:r>
                      <w:r>
                        <w:rPr>
                          <w:b w:val="1"/>
                          <w:bCs w:val="1"/>
                          <w:outline w:val="0"/>
                          <w:color w:val="7030a0"/>
                          <w:sz w:val="24"/>
                          <w:szCs w:val="24"/>
                          <w:u w:color="7030a0"/>
                          <w:rtl w:val="0"/>
                          <w:lang w:val="ru-RU"/>
                          <w14:textFill>
                            <w14:solidFill>
                              <w14:srgbClr w14:val="7030A0"/>
                            </w14:solidFill>
                          </w14:textFill>
                        </w:rPr>
                        <w:t>”минус”</w:t>
                      </w:r>
                    </w:p>
                  </w:txbxContent>
                </v:textbox>
                <w10:wrap type="none" side="bothSides" anchorx="text"/>
              </v:shape>
            </w:pict>
          </mc:Fallback>
        </mc:AlternateContent>
      </w: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723776" behindDoc="0" locked="0" layoutInCell="1" allowOverlap="1">
                <wp:simplePos x="0" y="0"/>
                <wp:positionH relativeFrom="column">
                  <wp:posOffset>353375</wp:posOffset>
                </wp:positionH>
                <wp:positionV relativeFrom="line">
                  <wp:posOffset>3810</wp:posOffset>
                </wp:positionV>
                <wp:extent cx="1" cy="247651"/>
                <wp:effectExtent l="0" t="0" r="0" b="0"/>
                <wp:wrapNone/>
                <wp:docPr id="1073741890" name="officeArt object" descr="Прямая со стрелкой 288"/>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88" style="visibility:visible;position:absolute;margin-left:27.8pt;margin-top:0.3pt;width:0.0pt;height:19.5pt;z-index:251723776;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sz w:val="32"/>
          <w:szCs w:val="32"/>
        </w:rPr>
        <mc:AlternateContent>
          <mc:Choice Requires="wps">
            <w:drawing xmlns:a="http://schemas.openxmlformats.org/drawingml/2006/main">
              <wp:anchor distT="0" distB="0" distL="0" distR="0" simplePos="0" relativeHeight="251720704" behindDoc="0" locked="0" layoutInCell="1" allowOverlap="1">
                <wp:simplePos x="0" y="0"/>
                <wp:positionH relativeFrom="column">
                  <wp:posOffset>632459</wp:posOffset>
                </wp:positionH>
                <wp:positionV relativeFrom="line">
                  <wp:posOffset>3810</wp:posOffset>
                </wp:positionV>
                <wp:extent cx="3480436" cy="247650"/>
                <wp:effectExtent l="0" t="0" r="0" b="0"/>
                <wp:wrapNone/>
                <wp:docPr id="1073741891" name="officeArt object" descr="Надпись 2"/>
                <wp:cNvGraphicFramePr/>
                <a:graphic xmlns:a="http://schemas.openxmlformats.org/drawingml/2006/main">
                  <a:graphicData uri="http://schemas.microsoft.com/office/word/2010/wordprocessingShape">
                    <wps:wsp>
                      <wps:cNvSpPr txBox="1"/>
                      <wps:spPr>
                        <a:xfrm>
                          <a:off x="0" y="0"/>
                          <a:ext cx="3480436"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89" type="#_x0000_t202" style="visibility:visible;position:absolute;margin-left:49.8pt;margin-top:0.3pt;width:274.0pt;height:19.5pt;z-index:251720704;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p>
    <w:p>
      <w:pPr>
        <w:pStyle w:val="Normal.0"/>
        <w:ind w:firstLine="0"/>
        <w:jc w:val="center"/>
        <w:rPr>
          <w:sz w:val="26"/>
          <w:szCs w:val="26"/>
        </w:rPr>
      </w:pPr>
      <w:r>
        <w:rPr>
          <w:sz w:val="32"/>
          <w:szCs w:val="32"/>
        </w:rPr>
        <mc:AlternateContent>
          <mc:Choice Requires="wps">
            <w:drawing xmlns:a="http://schemas.openxmlformats.org/drawingml/2006/main">
              <wp:anchor distT="0" distB="0" distL="0" distR="0" simplePos="0" relativeHeight="251721728" behindDoc="0" locked="0" layoutInCell="1" allowOverlap="1">
                <wp:simplePos x="0" y="0"/>
                <wp:positionH relativeFrom="column">
                  <wp:posOffset>632459</wp:posOffset>
                </wp:positionH>
                <wp:positionV relativeFrom="line">
                  <wp:posOffset>190500</wp:posOffset>
                </wp:positionV>
                <wp:extent cx="3756661" cy="247650"/>
                <wp:effectExtent l="0" t="0" r="0" b="0"/>
                <wp:wrapNone/>
                <wp:docPr id="1073741892" name="officeArt object" descr="Надпись 2"/>
                <wp:cNvGraphicFramePr/>
                <a:graphic xmlns:a="http://schemas.openxmlformats.org/drawingml/2006/main">
                  <a:graphicData uri="http://schemas.microsoft.com/office/word/2010/wordprocessingShape">
                    <wps:wsp>
                      <wps:cNvSpPr txBox="1"/>
                      <wps:spPr>
                        <a:xfrm>
                          <a:off x="0" y="0"/>
                          <a:ext cx="37566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wps:txbx>
                      <wps:bodyPr wrap="square" lIns="45719" tIns="45719" rIns="45719" bIns="45719" numCol="1" anchor="t">
                        <a:noAutofit/>
                      </wps:bodyPr>
                    </wps:wsp>
                  </a:graphicData>
                </a:graphic>
              </wp:anchor>
            </w:drawing>
          </mc:Choice>
          <mc:Fallback>
            <w:pict>
              <v:shape id="_x0000_s1090" type="#_x0000_t202" style="visibility:visible;position:absolute;margin-left:49.8pt;margin-top:15.0pt;width:295.8pt;height:19.5pt;z-index:251721728;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1 </w:t>
                      </w:r>
                      <w:r>
                        <w:rPr>
                          <w:outline w:val="0"/>
                          <w:color w:val="ff0000"/>
                          <w:sz w:val="24"/>
                          <w:szCs w:val="24"/>
                          <w:u w:color="ff0000"/>
                          <w:rtl w:val="0"/>
                          <w:lang w:val="ru-RU"/>
                          <w14:textFill>
                            <w14:solidFill>
                              <w14:srgbClr w14:val="FF0000"/>
                            </w14:solidFill>
                          </w14:textFill>
                        </w:rPr>
                        <w:t>интервал</w:t>
                      </w:r>
                      <w:r>
                        <w:rPr>
                          <w:outline w:val="0"/>
                          <w:color w:val="ff0000"/>
                          <w:sz w:val="24"/>
                          <w:szCs w:val="24"/>
                          <w:u w:color="ff0000"/>
                          <w:rtl w:val="0"/>
                          <w:lang w:val="ru-RU"/>
                          <w14:textFill>
                            <w14:solidFill>
                              <w14:srgbClr w14:val="FF0000"/>
                            </w14:solidFill>
                          </w14:textFill>
                        </w:rPr>
                        <w:t xml:space="preserve">, 1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w:t>
                      </w:r>
                    </w:p>
                  </w:txbxContent>
                </v:textbox>
                <w10:wrap type="none" side="bothSides" anchorx="text"/>
              </v:shape>
            </w:pict>
          </mc:Fallback>
        </mc:AlternateContent>
      </w: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724800" behindDoc="0" locked="0" layoutInCell="1" allowOverlap="1">
                <wp:simplePos x="0" y="0"/>
                <wp:positionH relativeFrom="column">
                  <wp:posOffset>353375</wp:posOffset>
                </wp:positionH>
                <wp:positionV relativeFrom="line">
                  <wp:posOffset>190500</wp:posOffset>
                </wp:positionV>
                <wp:extent cx="1" cy="247651"/>
                <wp:effectExtent l="0" t="0" r="0" b="0"/>
                <wp:wrapNone/>
                <wp:docPr id="1073741893" name="officeArt object" descr="Прямая со стрелкой 290"/>
                <wp:cNvGraphicFramePr/>
                <a:graphic xmlns:a="http://schemas.openxmlformats.org/drawingml/2006/main">
                  <a:graphicData uri="http://schemas.microsoft.com/office/word/2010/wordprocessingShape">
                    <wps:wsp>
                      <wps:cNvSpPr/>
                      <wps:spPr>
                        <a:xfrm flipH="1">
                          <a:off x="0" y="0"/>
                          <a:ext cx="1" cy="247651"/>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91" style="visibility:visible;position:absolute;margin-left:27.8pt;margin-top:15.0pt;width:0.0pt;height:19.5pt;z-index:251724800;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b w:val="1"/>
          <w:bCs w:val="1"/>
          <w:sz w:val="26"/>
          <w:szCs w:val="26"/>
          <w:rtl w:val="0"/>
          <w:lang w:val="ru-RU"/>
        </w:rPr>
        <w:t xml:space="preserve">Листинг </w:t>
      </w:r>
      <w:r>
        <w:rPr>
          <w:b w:val="1"/>
          <w:bCs w:val="1"/>
          <w:sz w:val="26"/>
          <w:szCs w:val="26"/>
          <w:rtl w:val="0"/>
          <w:lang w:val="ru-RU"/>
        </w:rPr>
        <w:t>2.1</w:t>
      </w:r>
      <w:r>
        <w:rPr>
          <w:sz w:val="26"/>
          <w:szCs w:val="26"/>
          <w:rtl w:val="0"/>
          <w:lang w:val="ru-RU"/>
        </w:rPr>
        <w:t xml:space="preserve"> – Пример вставки кода в текст</w:t>
      </w:r>
    </w:p>
    <w:p>
      <w:pPr>
        <w:pStyle w:val="Normal.0"/>
        <w:spacing w:line="240" w:lineRule="exact"/>
        <w:rPr>
          <w:u w:val="single"/>
        </w:rPr>
      </w:pPr>
    </w:p>
    <w:p>
      <w:pPr>
        <w:pStyle w:val="Normal.0"/>
        <w:ind w:firstLine="0"/>
        <w:jc w:val="center"/>
        <w:rPr>
          <w:rStyle w:val="page number"/>
        </w:rPr>
      </w:pPr>
      <w:r>
        <w:rPr>
          <w:outline w:val="0"/>
          <w:color w:val="ff0000"/>
          <w:u w:color="ff0000"/>
          <w14:textFill>
            <w14:solidFill>
              <w14:srgbClr w14:val="FF0000"/>
            </w14:solidFill>
          </w14:textFill>
        </w:rPr>
        <mc:AlternateContent>
          <mc:Choice Requires="wps">
            <w:drawing xmlns:a="http://schemas.openxmlformats.org/drawingml/2006/main">
              <wp:anchor distT="0" distB="0" distL="0" distR="0" simplePos="0" relativeHeight="251725824" behindDoc="0" locked="0" layoutInCell="1" allowOverlap="1">
                <wp:simplePos x="0" y="0"/>
                <wp:positionH relativeFrom="column">
                  <wp:posOffset>362900</wp:posOffset>
                </wp:positionH>
                <wp:positionV relativeFrom="line">
                  <wp:posOffset>190500</wp:posOffset>
                </wp:positionV>
                <wp:extent cx="1" cy="371476"/>
                <wp:effectExtent l="0" t="0" r="0" b="0"/>
                <wp:wrapNone/>
                <wp:docPr id="1073741894" name="officeArt object" descr="Прямая со стрелкой 291"/>
                <wp:cNvGraphicFramePr/>
                <a:graphic xmlns:a="http://schemas.openxmlformats.org/drawingml/2006/main">
                  <a:graphicData uri="http://schemas.microsoft.com/office/word/2010/wordprocessingShape">
                    <wps:wsp>
                      <wps:cNvSpPr/>
                      <wps:spPr>
                        <a:xfrm flipH="1">
                          <a:off x="0" y="0"/>
                          <a:ext cx="1" cy="371476"/>
                        </a:xfrm>
                        <a:prstGeom prst="line">
                          <a:avLst/>
                        </a:prstGeom>
                        <a:noFill/>
                        <a:ln w="19050" cap="flat">
                          <a:solidFill>
                            <a:srgbClr val="FF0000"/>
                          </a:solidFill>
                          <a:prstDash val="solid"/>
                          <a:round/>
                          <a:headEnd type="triangle" w="med" len="med"/>
                          <a:tailEnd type="triangle" w="med" len="med"/>
                        </a:ln>
                        <a:effectLst/>
                      </wps:spPr>
                      <wps:bodyPr/>
                    </wps:wsp>
                  </a:graphicData>
                </a:graphic>
              </wp:anchor>
            </w:drawing>
          </mc:Choice>
          <mc:Fallback>
            <w:pict>
              <v:line id="_x0000_s1092" style="visibility:visible;position:absolute;margin-left:28.6pt;margin-top:15.0pt;width:0.0pt;height:29.2pt;z-index:251725824;mso-position-horizontal:absolute;mso-position-horizontal-relative:text;mso-position-vertical:absolute;mso-position-vertical-relative:line;mso-wrap-distance-left:0.0pt;mso-wrap-distance-top:0.0pt;mso-wrap-distance-right:0.0pt;mso-wrap-distance-bottom:0.0pt;flip:x;">
                <v:fill on="f"/>
                <v:stroke filltype="solid" color="#FF0000" opacity="100.0%" weight="1.5pt" dashstyle="solid" endcap="flat" joinstyle="round" linestyle="single" startarrow="block" startarrowwidth="medium" startarrowlength="medium" endarrow="block" endarrowwidth="medium" endarrowlength="medium"/>
                <w10:wrap type="none" side="bothSides" anchorx="text"/>
              </v:line>
            </w:pict>
          </mc:Fallback>
        </mc:AlternateContent>
      </w:r>
      <w:r>
        <w:rPr>
          <w:sz w:val="24"/>
          <w:szCs w:val="24"/>
          <w:rtl w:val="0"/>
          <w:lang w:val="ru-RU"/>
        </w:rPr>
        <w:t>Примечание  Источник</w:t>
      </w:r>
      <w:r>
        <w:rPr>
          <w:sz w:val="24"/>
          <w:szCs w:val="24"/>
          <w:rtl w:val="0"/>
          <w:lang w:val="ru-RU"/>
        </w:rPr>
        <w:t xml:space="preserve">: </w:t>
      </w:r>
      <w:r>
        <w:rPr>
          <w:sz w:val="24"/>
          <w:szCs w:val="24"/>
          <w:rtl w:val="0"/>
          <w:lang w:val="ru-RU"/>
        </w:rPr>
        <w:t xml:space="preserve">собственная разработка на основе </w:t>
      </w:r>
      <w:r>
        <w:rPr>
          <w:sz w:val="24"/>
          <w:szCs w:val="24"/>
          <w:rtl w:val="0"/>
          <w:lang w:val="ru-RU"/>
        </w:rPr>
        <w:t xml:space="preserve">[3, </w:t>
      </w:r>
      <w:r>
        <w:rPr>
          <w:sz w:val="24"/>
          <w:szCs w:val="24"/>
          <w:rtl w:val="0"/>
          <w:lang w:val="ru-RU"/>
        </w:rPr>
        <w:t>с</w:t>
      </w:r>
      <w:r>
        <w:rPr>
          <w:sz w:val="24"/>
          <w:szCs w:val="24"/>
          <w:rtl w:val="0"/>
          <w:lang w:val="ru-RU"/>
        </w:rPr>
        <w:t>.15].</w:t>
      </w:r>
    </w:p>
    <w:p>
      <w:pPr>
        <w:pStyle w:val="Normal.0"/>
        <w:spacing w:line="240" w:lineRule="exact"/>
        <w:rPr>
          <w:rStyle w:val="page number"/>
        </w:rPr>
      </w:pPr>
      <w:r>
        <w:rPr>
          <w:sz w:val="32"/>
          <w:szCs w:val="32"/>
        </w:rPr>
        <mc:AlternateContent>
          <mc:Choice Requires="wps">
            <w:drawing xmlns:a="http://schemas.openxmlformats.org/drawingml/2006/main">
              <wp:anchor distT="0" distB="0" distL="0" distR="0" simplePos="0" relativeHeight="251722752" behindDoc="0" locked="0" layoutInCell="1" allowOverlap="1">
                <wp:simplePos x="0" y="0"/>
                <wp:positionH relativeFrom="column">
                  <wp:posOffset>680084</wp:posOffset>
                </wp:positionH>
                <wp:positionV relativeFrom="line">
                  <wp:posOffset>19050</wp:posOffset>
                </wp:positionV>
                <wp:extent cx="3756661" cy="247650"/>
                <wp:effectExtent l="0" t="0" r="0" b="0"/>
                <wp:wrapNone/>
                <wp:docPr id="1073741895" name="officeArt object" descr="Надпись 2"/>
                <wp:cNvGraphicFramePr/>
                <a:graphic xmlns:a="http://schemas.openxmlformats.org/drawingml/2006/main">
                  <a:graphicData uri="http://schemas.microsoft.com/office/word/2010/wordprocessingShape">
                    <wps:wsp>
                      <wps:cNvSpPr txBox="1"/>
                      <wps:spPr>
                        <a:xfrm>
                          <a:off x="0" y="0"/>
                          <a:ext cx="3756661" cy="247650"/>
                        </a:xfrm>
                        <a:prstGeom prst="rect">
                          <a:avLst/>
                        </a:prstGeom>
                        <a:noFill/>
                        <a:ln w="12700" cap="flat">
                          <a:noFill/>
                          <a:miter lim="400000"/>
                        </a:ln>
                        <a:effectLst/>
                      </wps:spPr>
                      <wps:txb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2 </w:t>
                            </w:r>
                            <w:r>
                              <w:rPr>
                                <w:outline w:val="0"/>
                                <w:color w:val="ff0000"/>
                                <w:sz w:val="24"/>
                                <w:szCs w:val="24"/>
                                <w:u w:color="ff0000"/>
                                <w:rtl w:val="0"/>
                                <w:lang w:val="ru-RU"/>
                                <w14:textFill>
                                  <w14:solidFill>
                                    <w14:srgbClr w14:val="FF0000"/>
                                  </w14:solidFill>
                                </w14:textFill>
                              </w:rPr>
                              <w:t>интервала</w:t>
                            </w:r>
                            <w:r>
                              <w:rPr>
                                <w:outline w:val="0"/>
                                <w:color w:val="ff0000"/>
                                <w:sz w:val="24"/>
                                <w:szCs w:val="24"/>
                                <w:u w:color="ff0000"/>
                                <w:rtl w:val="0"/>
                                <w:lang w:val="ru-RU"/>
                                <w14:textFill>
                                  <w14:solidFill>
                                    <w14:srgbClr w14:val="FF0000"/>
                                  </w14:solidFill>
                                </w14:textFill>
                              </w:rPr>
                              <w:t xml:space="preserve">, 2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 пт»</w:t>
                            </w:r>
                          </w:p>
                        </w:txbxContent>
                      </wps:txbx>
                      <wps:bodyPr wrap="square" lIns="45719" tIns="45719" rIns="45719" bIns="45719" numCol="1" anchor="t">
                        <a:noAutofit/>
                      </wps:bodyPr>
                    </wps:wsp>
                  </a:graphicData>
                </a:graphic>
              </wp:anchor>
            </w:drawing>
          </mc:Choice>
          <mc:Fallback>
            <w:pict>
              <v:shape id="_x0000_s1093" type="#_x0000_t202" style="visibility:visible;position:absolute;margin-left:53.5pt;margin-top:1.5pt;width:295.8pt;height:19.5pt;z-index:251722752;mso-position-horizontal:absolute;mso-position-horizontal-relative:text;mso-position-vertical:absolute;mso-position-vertical-relative:line;mso-wrap-distance-left:0.0pt;mso-wrap-distance-top:0.0pt;mso-wrap-distance-right:0.0pt;mso-wrap-distance-bottom:0.0pt;">
                <v:fill on="f"/>
                <v:stroke on="f" weight="1.0pt" dashstyle="solid" endcap="flat" miterlimit="400.0%" joinstyle="miter" linestyle="single" startarrow="none" startarrowwidth="medium" startarrowlength="medium" endarrow="none" endarrowwidth="medium" endarrowlength="medium"/>
                <v:textbox>
                  <w:txbxContent>
                    <w:p>
                      <w:pPr>
                        <w:pStyle w:val="Normal.0"/>
                        <w:spacing w:line="240" w:lineRule="exact"/>
                        <w:ind w:firstLine="0"/>
                      </w:pPr>
                      <w:r>
                        <w:rPr>
                          <w:outline w:val="0"/>
                          <w:color w:val="ff0000"/>
                          <w:sz w:val="24"/>
                          <w:szCs w:val="24"/>
                          <w:u w:color="ff0000"/>
                          <w:rtl w:val="0"/>
                          <w:lang w:val="ru-RU"/>
                          <w14:textFill>
                            <w14:solidFill>
                              <w14:srgbClr w14:val="FF0000"/>
                            </w14:solidFill>
                          </w14:textFill>
                        </w:rPr>
                        <w:t xml:space="preserve">2 </w:t>
                      </w:r>
                      <w:r>
                        <w:rPr>
                          <w:outline w:val="0"/>
                          <w:color w:val="ff0000"/>
                          <w:sz w:val="24"/>
                          <w:szCs w:val="24"/>
                          <w:u w:color="ff0000"/>
                          <w:rtl w:val="0"/>
                          <w:lang w:val="ru-RU"/>
                          <w14:textFill>
                            <w14:solidFill>
                              <w14:srgbClr w14:val="FF0000"/>
                            </w14:solidFill>
                          </w14:textFill>
                        </w:rPr>
                        <w:t>интервала</w:t>
                      </w:r>
                      <w:r>
                        <w:rPr>
                          <w:outline w:val="0"/>
                          <w:color w:val="ff0000"/>
                          <w:sz w:val="24"/>
                          <w:szCs w:val="24"/>
                          <w:u w:color="ff0000"/>
                          <w:rtl w:val="0"/>
                          <w:lang w:val="ru-RU"/>
                          <w14:textFill>
                            <w14:solidFill>
                              <w14:srgbClr w14:val="FF0000"/>
                            </w14:solidFill>
                          </w14:textFill>
                        </w:rPr>
                        <w:t xml:space="preserve">, 2 </w:t>
                      </w:r>
                      <w:r>
                        <w:rPr>
                          <w:outline w:val="0"/>
                          <w:color w:val="ff0000"/>
                          <w:sz w:val="24"/>
                          <w:szCs w:val="24"/>
                          <w:u w:color="ff0000"/>
                          <w:rtl w:val="0"/>
                          <w:lang w:val="ru-RU"/>
                          <w14:textFill>
                            <w14:solidFill>
                              <w14:srgbClr w14:val="FF0000"/>
                            </w14:solidFill>
                          </w14:textFill>
                        </w:rPr>
                        <w:t>«</w:t>
                      </w:r>
                      <w:r>
                        <w:rPr>
                          <w:outline w:val="0"/>
                          <w:color w:val="ff0000"/>
                          <w:sz w:val="24"/>
                          <w:szCs w:val="24"/>
                          <w:u w:color="ff0000"/>
                          <w:rtl w:val="0"/>
                          <w:lang w:val="en-US"/>
                          <w14:textFill>
                            <w14:solidFill>
                              <w14:srgbClr w14:val="FF0000"/>
                            </w14:solidFill>
                          </w14:textFill>
                        </w:rPr>
                        <w:t>Enter</w:t>
                      </w:r>
                      <w:r>
                        <w:rPr>
                          <w:outline w:val="0"/>
                          <w:color w:val="ff0000"/>
                          <w:sz w:val="24"/>
                          <w:szCs w:val="24"/>
                          <w:u w:color="ff0000"/>
                          <w:rtl w:val="0"/>
                          <w:lang w:val="ru-RU"/>
                          <w14:textFill>
                            <w14:solidFill>
                              <w14:srgbClr w14:val="FF0000"/>
                            </w14:solidFill>
                          </w14:textFill>
                        </w:rPr>
                        <w:t>» при «Абзац</w:t>
                      </w:r>
                      <w:r>
                        <w:rPr>
                          <w:outline w:val="0"/>
                          <w:color w:val="ff0000"/>
                          <w:sz w:val="24"/>
                          <w:szCs w:val="24"/>
                          <w:u w:color="ff0000"/>
                          <w:rtl w:val="0"/>
                          <w:lang w:val="ru-RU"/>
                          <w14:textFill>
                            <w14:solidFill>
                              <w14:srgbClr w14:val="FF0000"/>
                            </w14:solidFill>
                          </w14:textFill>
                        </w:rPr>
                        <w:t xml:space="preserve">. </w:t>
                      </w:r>
                      <w:r>
                        <w:rPr>
                          <w:outline w:val="0"/>
                          <w:color w:val="ff0000"/>
                          <w:sz w:val="24"/>
                          <w:szCs w:val="24"/>
                          <w:u w:color="ff0000"/>
                          <w:rtl w:val="0"/>
                          <w:lang w:val="ru-RU"/>
                          <w14:textFill>
                            <w14:solidFill>
                              <w14:srgbClr w14:val="FF0000"/>
                            </w14:solidFill>
                          </w14:textFill>
                        </w:rPr>
                        <w:t xml:space="preserve">Точно </w:t>
                      </w:r>
                      <w:r>
                        <w:rPr>
                          <w:outline w:val="0"/>
                          <w:color w:val="ff0000"/>
                          <w:sz w:val="24"/>
                          <w:szCs w:val="24"/>
                          <w:u w:color="ff0000"/>
                          <w:rtl w:val="0"/>
                          <w:lang w:val="ru-RU"/>
                          <w14:textFill>
                            <w14:solidFill>
                              <w14:srgbClr w14:val="FF0000"/>
                            </w14:solidFill>
                          </w14:textFill>
                        </w:rPr>
                        <w:t xml:space="preserve">12 </w:t>
                      </w:r>
                      <w:r>
                        <w:rPr>
                          <w:outline w:val="0"/>
                          <w:color w:val="ff0000"/>
                          <w:sz w:val="24"/>
                          <w:szCs w:val="24"/>
                          <w:u w:color="ff0000"/>
                          <w:rtl w:val="0"/>
                          <w:lang w:val="ru-RU"/>
                          <w14:textFill>
                            <w14:solidFill>
                              <w14:srgbClr w14:val="FF0000"/>
                            </w14:solidFill>
                          </w14:textFill>
                        </w:rPr>
                        <w:t>пт» пт»</w:t>
                      </w:r>
                    </w:p>
                  </w:txbxContent>
                </v:textbox>
                <w10:wrap type="none" side="bothSides" anchorx="text"/>
              </v:shape>
            </w:pict>
          </mc:Fallback>
        </mc:AlternateContent>
      </w:r>
    </w:p>
    <w:p>
      <w:pPr>
        <w:pStyle w:val="Normal.0"/>
        <w:spacing w:line="240" w:lineRule="exact"/>
        <w:rPr>
          <w:rStyle w:val="page number"/>
        </w:rPr>
      </w:pPr>
    </w:p>
    <w:p>
      <w:pPr>
        <w:pStyle w:val="Normal.0"/>
        <w:jc w:val="both"/>
      </w:pPr>
      <w:r>
        <w:rPr>
          <w:rStyle w:val="page number"/>
          <w:rtl w:val="0"/>
          <w:lang w:val="ru-RU"/>
        </w:rPr>
        <w:t>Интервалы – по аналогии с интервалами рисунков</w:t>
      </w:r>
    </w:p>
    <w:p>
      <w:pPr>
        <w:pStyle w:val="Normal.0"/>
        <w:jc w:val="both"/>
        <w:rPr>
          <w:b w:val="1"/>
          <w:bCs w:val="1"/>
        </w:rPr>
      </w:pPr>
      <w:r>
        <w:rPr>
          <w:rStyle w:val="page number"/>
          <w:rtl w:val="0"/>
          <w:lang w:val="ru-RU"/>
        </w:rPr>
        <w:t>Листинги в приложениях также оформляются по аналогии с рисунками</w:t>
      </w:r>
      <w:r>
        <w:rPr>
          <w:rStyle w:val="page number"/>
          <w:rtl w:val="0"/>
          <w:lang w:val="ru-RU"/>
        </w:rPr>
        <w:t xml:space="preserve">. </w:t>
      </w:r>
      <w:r>
        <w:rPr>
          <w:rStyle w:val="page number"/>
          <w:rtl w:val="0"/>
          <w:lang w:val="ru-RU"/>
        </w:rPr>
        <w:t xml:space="preserve">При оформлении листинга рекомендуется использовать шрифт </w:t>
      </w:r>
      <w:r>
        <w:rPr>
          <w:rStyle w:val="page number"/>
          <w:rtl w:val="0"/>
          <w:lang w:val="ru-RU"/>
        </w:rPr>
        <w:t>Courier New (</w:t>
      </w:r>
      <w:r>
        <w:rPr>
          <w:rStyle w:val="page number"/>
          <w:rtl w:val="0"/>
          <w:lang w:val="ru-RU"/>
        </w:rPr>
        <w:t xml:space="preserve">допускается другой </w:t>
      </w:r>
      <w:r>
        <w:rPr>
          <w:b w:val="1"/>
          <w:bCs w:val="1"/>
          <w:rtl w:val="0"/>
          <w:lang w:val="ru-RU"/>
        </w:rPr>
        <w:t>моноширинный</w:t>
      </w:r>
      <w:r>
        <w:rPr>
          <w:rStyle w:val="page number"/>
          <w:rtl w:val="0"/>
          <w:lang w:val="ru-RU"/>
        </w:rPr>
        <w:t xml:space="preserve">); </w:t>
      </w:r>
      <w:r>
        <w:rPr>
          <w:rStyle w:val="page number"/>
          <w:rtl w:val="0"/>
          <w:lang w:val="ru-RU"/>
        </w:rPr>
        <w:t xml:space="preserve">размер шрифта – </w:t>
      </w:r>
      <w:r>
        <w:rPr>
          <w:b w:val="1"/>
          <w:bCs w:val="1"/>
          <w:rtl w:val="0"/>
          <w:lang w:val="ru-RU"/>
        </w:rPr>
        <w:t xml:space="preserve">12 </w:t>
      </w:r>
      <w:r>
        <w:rPr>
          <w:b w:val="1"/>
          <w:bCs w:val="1"/>
          <w:rtl w:val="0"/>
          <w:lang w:val="ru-RU"/>
        </w:rPr>
        <w:t>пт</w:t>
      </w:r>
      <w:r>
        <w:rPr>
          <w:rStyle w:val="page number"/>
          <w:rtl w:val="0"/>
          <w:lang w:val="ru-RU"/>
        </w:rPr>
        <w:t xml:space="preserve">; </w:t>
      </w:r>
      <w:r>
        <w:rPr>
          <w:rStyle w:val="page number"/>
          <w:rtl w:val="0"/>
          <w:lang w:val="ru-RU"/>
        </w:rPr>
        <w:t xml:space="preserve">междустрочный интервал – </w:t>
      </w:r>
      <w:r>
        <w:rPr>
          <w:b w:val="1"/>
          <w:bCs w:val="1"/>
          <w:rtl w:val="0"/>
          <w:lang w:val="ru-RU"/>
        </w:rPr>
        <w:t>одинарный</w:t>
      </w:r>
      <w:r>
        <w:rPr>
          <w:b w:val="1"/>
          <w:bCs w:val="1"/>
          <w:rtl w:val="0"/>
          <w:lang w:val="ru-RU"/>
        </w:rPr>
        <w:t>.</w:t>
      </w:r>
    </w:p>
    <w:p>
      <w:pPr>
        <w:pStyle w:val="Normal.0"/>
        <w:jc w:val="both"/>
      </w:pPr>
      <w:r>
        <w:rPr>
          <w:rStyle w:val="page number"/>
          <w:rtl w:val="0"/>
          <w:lang w:val="ru-RU"/>
        </w:rPr>
        <w:t>Не надо располагать листинги длиной больше двух страниц</w:t>
      </w:r>
      <w:r>
        <w:rPr>
          <w:rStyle w:val="page number"/>
          <w:rtl w:val="0"/>
          <w:lang w:val="ru-RU"/>
        </w:rPr>
        <w:t xml:space="preserve">. </w:t>
      </w:r>
      <w:r>
        <w:rPr>
          <w:rStyle w:val="page number"/>
          <w:rtl w:val="0"/>
          <w:lang w:val="ru-RU"/>
        </w:rPr>
        <w:t xml:space="preserve">Лучше разбить их на </w:t>
      </w:r>
      <w:r>
        <w:rPr>
          <w:b w:val="1"/>
          <w:bCs w:val="1"/>
          <w:rtl w:val="0"/>
          <w:lang w:val="ru-RU"/>
        </w:rPr>
        <w:t>несколько более коротких</w:t>
      </w:r>
      <w:r>
        <w:rPr>
          <w:rStyle w:val="page number"/>
          <w:rtl w:val="0"/>
          <w:lang w:val="ru-RU"/>
        </w:rPr>
        <w:t xml:space="preserve"> листингов</w:t>
      </w:r>
      <w:r>
        <w:rPr>
          <w:rStyle w:val="page number"/>
          <w:rtl w:val="0"/>
          <w:lang w:val="ru-RU"/>
        </w:rPr>
        <w:t>.</w:t>
      </w:r>
    </w:p>
    <w:p>
      <w:pPr>
        <w:pStyle w:val="Normal.0"/>
        <w:jc w:val="both"/>
        <w:rPr>
          <w:b w:val="1"/>
          <w:bCs w:val="1"/>
        </w:rPr>
      </w:pPr>
      <w:r>
        <w:rPr>
          <w:rStyle w:val="page number"/>
          <w:rtl w:val="0"/>
          <w:lang w:val="ru-RU"/>
        </w:rPr>
        <w:t>Также стремитесь к тому</w:t>
      </w:r>
      <w:r>
        <w:rPr>
          <w:rStyle w:val="page number"/>
          <w:rtl w:val="0"/>
          <w:lang w:val="ru-RU"/>
        </w:rPr>
        <w:t xml:space="preserve">, </w:t>
      </w:r>
      <w:r>
        <w:rPr>
          <w:rStyle w:val="page number"/>
          <w:rtl w:val="0"/>
          <w:lang w:val="ru-RU"/>
        </w:rPr>
        <w:t>чтобы код</w:t>
      </w:r>
      <w:r>
        <w:rPr>
          <w:rStyle w:val="page number"/>
          <w:rtl w:val="0"/>
          <w:lang w:val="ru-RU"/>
        </w:rPr>
        <w:t xml:space="preserve">, </w:t>
      </w:r>
      <w:r>
        <w:rPr>
          <w:rStyle w:val="page number"/>
          <w:rtl w:val="0"/>
          <w:lang w:val="ru-RU"/>
        </w:rPr>
        <w:t xml:space="preserve">представленный в листингах был снабжен </w:t>
      </w:r>
      <w:r>
        <w:rPr>
          <w:b w:val="1"/>
          <w:bCs w:val="1"/>
          <w:rtl w:val="0"/>
          <w:lang w:val="ru-RU"/>
        </w:rPr>
        <w:t>комментариями</w:t>
      </w:r>
      <w:r>
        <w:rPr>
          <w:b w:val="1"/>
          <w:bCs w:val="1"/>
          <w:rtl w:val="0"/>
          <w:lang w:val="ru-RU"/>
        </w:rPr>
        <w:t>.</w:t>
      </w:r>
    </w:p>
    <w:p>
      <w:pPr>
        <w:pStyle w:val="Normal.0"/>
        <w:jc w:val="both"/>
      </w:pPr>
      <w:r>
        <w:rPr>
          <w:rStyle w:val="page number"/>
          <w:rtl w:val="0"/>
          <w:lang w:val="ru-RU"/>
        </w:rPr>
        <w:t>Для листингов</w:t>
      </w:r>
      <w:r>
        <w:rPr>
          <w:rStyle w:val="page number"/>
          <w:rtl w:val="0"/>
          <w:lang w:val="ru-RU"/>
        </w:rPr>
        <w:t xml:space="preserve">, </w:t>
      </w:r>
      <w:r>
        <w:rPr>
          <w:rStyle w:val="page number"/>
          <w:rtl w:val="0"/>
          <w:lang w:val="ru-RU"/>
        </w:rPr>
        <w:t>расположенных в приложениях</w:t>
      </w:r>
      <w:r>
        <w:rPr>
          <w:rStyle w:val="page number"/>
          <w:rtl w:val="0"/>
          <w:lang w:val="ru-RU"/>
        </w:rPr>
        <w:t xml:space="preserve">, </w:t>
      </w:r>
      <w:r>
        <w:rPr>
          <w:rStyle w:val="page number"/>
          <w:rtl w:val="0"/>
          <w:lang w:val="ru-RU"/>
        </w:rPr>
        <w:t>брать код листинга в рамку не нужно</w:t>
      </w:r>
      <w:r>
        <w:rPr>
          <w:rStyle w:val="page number"/>
          <w:rtl w:val="0"/>
          <w:lang w:val="ru-RU"/>
        </w:rPr>
        <w:t>.</w:t>
      </w:r>
    </w:p>
    <w:sectPr>
      <w:type w:val="continuous"/>
      <w:pgSz w:w="12240" w:h="15840" w:orient="portrait"/>
      <w:pgMar w:top="851" w:right="851" w:bottom="1134" w:left="1701" w:header="708" w:footer="708"/>
      <w:bidi w:val="0"/>
    </w:sectPr>
  </w:body>
</w:document>
</file>

<file path=word/fontTable.xml><?xml version="1.0" encoding="utf-8"?>
<w:fonts xmlns:w="http://schemas.openxmlformats.org/wordprocessingml/2006/main">
  <w:font w:name="Times New Roman">
    <w:charset w:val="00"/>
    <w:family w:val="roman"/>
    <w:pitch w:val="variable"/>
  </w:font>
  <w:font w:name="Symbol">
    <w:charset w:val="02"/>
    <w:family w:val="roman"/>
    <w:pitch w:val="variable"/>
  </w:font>
  <w:font w:name="Arial">
    <w:charset w:val="00"/>
    <w:family w:val="swiss"/>
    <w:pitch w:val="variable"/>
  </w:font>
  <w:font w:name="Arial Unicode MS">
    <w:charset w:val="00"/>
    <w:family w:val="roman"/>
    <w:pitch w:val="default"/>
  </w:font>
  <w:font w:name="Calibri">
    <w:charset w:val="00"/>
    <w:family w:val="roman"/>
    <w:pitch w:val="default"/>
  </w:font>
  <w:font w:name="Wingdings">
    <w:charset w:val="00"/>
    <w:family w:val="roman"/>
    <w:pitch w:val="default"/>
  </w:font>
  <w:font w:name="Helvetica Neue">
    <w:charset w:val="00"/>
    <w:family w:val="roman"/>
    <w:pitch w:val="default"/>
  </w:font>
  <w:font w:name="Cambria">
    <w:charset w:val="00"/>
    <w:family w:val="roman"/>
    <w:pitch w:val="default"/>
  </w:font>
  <w:font w:name="Courier New">
    <w:charset w:val="00"/>
    <w:family w:val="roman"/>
    <w:pitch w:val="default"/>
  </w:font>
</w:fonts>
</file>

<file path=word/footer1.xml><?xml version="1.0" encoding="utf-8"?>
<w:ftr xmlns:r="http://schemas.openxmlformats.org/officeDocument/2006/relationships" xmlns:wp="http://schemas.openxmlformats.org/drawingml/2006/wordprocessingDrawing" xmlns:w="http://schemas.openxmlformats.org/wordprocessingml/2006/main" xmlns:w10="urn:schemas-microsoft-com:office:word" xmlns:w14="http://schemas.microsoft.com/office/word/2010/wordml" xmlns:wps="http://schemas.microsoft.com/office/word/2010/wordprocessingShape" xmlns:wpg="http://schemas.microsoft.com/office/word/2010/wordprocessingGroup" xmlns:mc="http://schemas.openxmlformats.org/markup-compatibility/2006" xmlns:v="urn:schemas-microsoft-com:vml" xmlns:o="urn:schemas-microsoft-com:office:office" xmlns:m="http://schemas.openxmlformats.org/officeDocument/2006/math" mc:Ignorable="w14">
  <w:p>
    <w:pPr>
      <w:pStyle w:val="footer"/>
      <w:jc w:val="center"/>
    </w:pPr>
    <w:r>
      <w:rPr>
        <w:rtl w:val="0"/>
      </w:rPr>
      <w:fldChar w:fldCharType="begin" w:fldLock="0"/>
    </w:r>
    <w:r>
      <w:rPr>
        <w:rtl w:val="0"/>
      </w:rPr>
      <w:instrText xml:space="preserve"> PAGE </w:instrText>
    </w:r>
    <w:r>
      <w:rPr>
        <w:rtl w:val="0"/>
      </w:rPr>
      <w:fldChar w:fldCharType="separate" w:fldLock="0"/>
    </w:r>
    <w:r>
      <w:rPr>
        <w:rtl w:val="0"/>
      </w:rPr>
    </w:r>
    <w:r>
      <w:rPr>
        <w:rtl w:val="0"/>
      </w:rPr>
      <w:fldChar w:fldCharType="end" w:fldLock="0"/>
    </w:r>
    <w:r>
      <w:rPr>
        <w:rStyle w:val="page number"/>
      </w:rPr>
    </w:r>
  </w:p>
</w:ftr>
</file>

<file path=word/header1.xml><?xml version="1.0" encoding="utf-8"?>
<w:hdr xmlns:r="http://schemas.openxmlformats.org/officeDocument/2006/relationships" xmlns:wp="http://schemas.openxmlformats.org/drawingml/2006/wordprocessingDrawing" xmlns:w="http://schemas.openxmlformats.org/wordprocessingml/2006/main" xmlns:w10="urn:schemas-microsoft-com:office:word" xmlns:w14="http://schemas.microsoft.com/office/word/2010/wordml" xmlns:wps="http://schemas.microsoft.com/office/word/2010/wordprocessingShape" xmlns:wpg="http://schemas.microsoft.com/office/word/2010/wordprocessingGroup" xmlns:mc="http://schemas.openxmlformats.org/markup-compatibility/2006" xmlns:v="urn:schemas-microsoft-com:vml" xmlns:o="urn:schemas-microsoft-com:office:office" xmlns:m="http://schemas.openxmlformats.org/officeDocument/2006/math" mc:Ignorable="w14">
  <w:p>
    <w:pPr>
      <w:pStyle w:val="header"/>
      <w:ind w:firstLine="0"/>
    </w:pPr>
    <w:r>
      <w:rPr>
        <w:sz w:val="24"/>
        <w:szCs w:val="24"/>
        <w:rtl w:val="0"/>
        <w:lang w:val="ru-RU"/>
      </w:rPr>
      <w:t>(</w:t>
    </w:r>
    <w:r>
      <w:rPr>
        <w:sz w:val="24"/>
        <w:szCs w:val="24"/>
        <w:rtl w:val="0"/>
        <w:lang w:val="ru-RU"/>
      </w:rPr>
      <w:t>с</w:t>
    </w:r>
    <w:r>
      <w:rPr>
        <w:sz w:val="24"/>
        <w:szCs w:val="24"/>
        <w:rtl w:val="0"/>
        <w:lang w:val="ru-RU"/>
      </w:rPr>
      <w:t xml:space="preserve">) </w:t>
    </w:r>
    <w:r>
      <w:rPr>
        <w:sz w:val="24"/>
        <w:szCs w:val="24"/>
        <w:rtl w:val="0"/>
        <w:lang w:val="ru-RU"/>
      </w:rPr>
      <w:t>кафедра СПиКБ</w:t>
    </w:r>
    <w:r>
      <w:rPr>
        <w:sz w:val="24"/>
        <w:szCs w:val="24"/>
        <w:rtl w:val="0"/>
        <w:lang w:val="ru-RU"/>
      </w:rPr>
      <w:t xml:space="preserve">, </w:t>
    </w:r>
    <w:r>
      <w:rPr>
        <w:sz w:val="24"/>
        <w:szCs w:val="24"/>
        <w:rtl w:val="0"/>
        <w:lang w:val="ru-RU"/>
      </w:rPr>
      <w:t>ГрГУ им</w:t>
    </w:r>
    <w:r>
      <w:rPr>
        <w:sz w:val="24"/>
        <w:szCs w:val="24"/>
        <w:rtl w:val="0"/>
        <w:lang w:val="ru-RU"/>
      </w:rPr>
      <w:t>.</w:t>
    </w:r>
    <w:r>
      <w:rPr>
        <w:sz w:val="24"/>
        <w:szCs w:val="24"/>
        <w:rtl w:val="0"/>
        <w:lang w:val="ru-RU"/>
      </w:rPr>
      <w:t>Я</w:t>
    </w:r>
    <w:r>
      <w:rPr>
        <w:sz w:val="24"/>
        <w:szCs w:val="24"/>
        <w:rtl w:val="0"/>
        <w:lang w:val="ru-RU"/>
      </w:rPr>
      <w:t>.</w:t>
    </w:r>
    <w:r>
      <w:rPr>
        <w:sz w:val="24"/>
        <w:szCs w:val="24"/>
        <w:rtl w:val="0"/>
        <w:lang w:val="ru-RU"/>
      </w:rPr>
      <w:t>Купалы</w:t>
    </w:r>
    <w:r>
      <w:rPr>
        <w:sz w:val="24"/>
        <w:szCs w:val="24"/>
        <w:rtl w:val="0"/>
        <w:lang w:val="ru-RU"/>
      </w:rPr>
      <w:t>, 2016</w:t>
    </w:r>
  </w:p>
</w:hdr>
</file>

<file path=word/header2.xml><?xml version="1.0" encoding="utf-8"?>
<w:hdr xmlns:r="http://schemas.openxmlformats.org/officeDocument/2006/relationships" xmlns:wp="http://schemas.openxmlformats.org/drawingml/2006/wordprocessingDrawing" xmlns:w="http://schemas.openxmlformats.org/wordprocessingml/2006/main" xmlns:w10="urn:schemas-microsoft-com:office:word" xmlns:w14="http://schemas.microsoft.com/office/word/2010/wordml" xmlns:wps="http://schemas.microsoft.com/office/word/2010/wordprocessingShape" xmlns:wpg="http://schemas.microsoft.com/office/word/2010/wordprocessingGroup" xmlns:mc="http://schemas.openxmlformats.org/markup-compatibility/2006" xmlns:v="urn:schemas-microsoft-com:vml" xmlns:o="urn:schemas-microsoft-com:office:office" xmlns:m="http://schemas.openxmlformats.org/officeDocument/2006/math" mc:Ignorable="w14">
  <w:p>
    <w:pPr>
      <w:pStyle w:val="Колонтитулы"/>
      <w:bidi w:val="0"/>
    </w:pPr>
    <w:r/>
  </w:p>
</w:hdr>
</file>

<file path=word/header3.xml><?xml version="1.0" encoding="utf-8"?>
<w:hdr xmlns:r="http://schemas.openxmlformats.org/officeDocument/2006/relationships" xmlns:wp="http://schemas.openxmlformats.org/drawingml/2006/wordprocessingDrawing" xmlns:w="http://schemas.openxmlformats.org/wordprocessingml/2006/main" xmlns:w10="urn:schemas-microsoft-com:office:word" xmlns:w14="http://schemas.microsoft.com/office/word/2010/wordml" xmlns:wps="http://schemas.microsoft.com/office/word/2010/wordprocessingShape" xmlns:wpg="http://schemas.microsoft.com/office/word/2010/wordprocessingGroup" xmlns:mc="http://schemas.openxmlformats.org/markup-compatibility/2006" xmlns:v="urn:schemas-microsoft-com:vml" xmlns:o="urn:schemas-microsoft-com:office:office" xmlns:m="http://schemas.openxmlformats.org/officeDocument/2006/math" mc:Ignorable="w14">
  <w:p>
    <w:pPr>
      <w:pStyle w:val="Колонтитулы"/>
      <w:bidi w:val="0"/>
    </w:pPr>
    <w:r/>
  </w:p>
</w:hdr>
</file>

<file path=word/numbering.xml><?xml version="1.0" encoding="utf-8"?>
<w:numbering xmlns:w="http://schemas.openxmlformats.org/wordprocessingml/2006/main" xmlns:wp="http://schemas.openxmlformats.org/drawingml/2006/wordprocessingDrawing" xmlns:w14="http://schemas.microsoft.com/office/word/2010/wordml" xmlns:r="http://schemas.openxmlformats.org/officeDocument/2006/relationships" xmlns:v="urn:schemas-microsoft-com:vml" xmlns:o="urn:schemas-microsoft-com:office:office">
  <w:abstractNum w:abstractNumId="0">
    <w:multiLevelType w:val="hybridMultilevel"/>
    <w:numStyleLink w:val="Импортированный стиль 2"/>
  </w:abstractNum>
  <w:abstractNum w:abstractNumId="1">
    <w:multiLevelType w:val="hybridMultilevel"/>
    <w:styleLink w:val="Импортированный стиль 2"/>
    <w:lvl w:ilvl="0">
      <w:start w:val="1"/>
      <w:numFmt w:val="decimal"/>
      <w:suff w:val="tab"/>
      <w:lvlText w:val="%1."/>
      <w:lvlJc w:val="left"/>
      <w:pPr>
        <w:ind w:left="709" w:hanging="632"/>
      </w:pPr>
      <w:rPr>
        <w:rFonts w:hAnsi="Arial Unicode MS"/>
        <w:caps w:val="0"/>
        <w:smallCaps w:val="0"/>
        <w:strike w:val="0"/>
        <w:dstrike w:val="0"/>
        <w:outline w:val="0"/>
        <w:emboss w:val="0"/>
        <w:imprint w:val="0"/>
        <w:spacing w:val="0"/>
        <w:w w:val="100"/>
        <w:kern w:val="0"/>
        <w:position w:val="0"/>
        <w:highlight w:val="none"/>
        <w:vertAlign w:val="baseline"/>
      </w:rPr>
    </w:lvl>
    <w:lvl w:ilvl="1">
      <w:start w:val="1"/>
      <w:numFmt w:val="decimal"/>
      <w:suff w:val="tab"/>
      <w:lvlText w:val="%2."/>
      <w:lvlJc w:val="left"/>
      <w:pPr>
        <w:ind w:left="1352" w:hanging="632"/>
      </w:pPr>
      <w:rPr>
        <w:rFonts w:hAnsi="Arial Unicode MS"/>
        <w:caps w:val="0"/>
        <w:smallCaps w:val="0"/>
        <w:strike w:val="0"/>
        <w:dstrike w:val="0"/>
        <w:outline w:val="0"/>
        <w:emboss w:val="0"/>
        <w:imprint w:val="0"/>
        <w:spacing w:val="0"/>
        <w:w w:val="100"/>
        <w:kern w:val="0"/>
        <w:position w:val="0"/>
        <w:highlight w:val="none"/>
        <w:vertAlign w:val="baseline"/>
      </w:rPr>
    </w:lvl>
    <w:lvl w:ilvl="2">
      <w:start w:val="1"/>
      <w:numFmt w:val="decimal"/>
      <w:suff w:val="tab"/>
      <w:lvlText w:val="%3."/>
      <w:lvlJc w:val="left"/>
      <w:pPr>
        <w:ind w:left="2072" w:hanging="632"/>
      </w:pPr>
      <w:rPr>
        <w:rFonts w:hAnsi="Arial Unicode MS"/>
        <w:caps w:val="0"/>
        <w:smallCaps w:val="0"/>
        <w:strike w:val="0"/>
        <w:dstrike w:val="0"/>
        <w:outline w:val="0"/>
        <w:emboss w:val="0"/>
        <w:imprint w:val="0"/>
        <w:spacing w:val="0"/>
        <w:w w:val="100"/>
        <w:kern w:val="0"/>
        <w:position w:val="0"/>
        <w:highlight w:val="none"/>
        <w:vertAlign w:val="baseline"/>
      </w:rPr>
    </w:lvl>
    <w:lvl w:ilvl="3">
      <w:start w:val="1"/>
      <w:numFmt w:val="decimal"/>
      <w:suff w:val="tab"/>
      <w:lvlText w:val="%4."/>
      <w:lvlJc w:val="left"/>
      <w:pPr>
        <w:ind w:left="2792" w:hanging="632"/>
      </w:pPr>
      <w:rPr>
        <w:rFonts w:hAnsi="Arial Unicode MS"/>
        <w:caps w:val="0"/>
        <w:smallCaps w:val="0"/>
        <w:strike w:val="0"/>
        <w:dstrike w:val="0"/>
        <w:outline w:val="0"/>
        <w:emboss w:val="0"/>
        <w:imprint w:val="0"/>
        <w:spacing w:val="0"/>
        <w:w w:val="100"/>
        <w:kern w:val="0"/>
        <w:position w:val="0"/>
        <w:highlight w:val="none"/>
        <w:vertAlign w:val="baseline"/>
      </w:rPr>
    </w:lvl>
    <w:lvl w:ilvl="4">
      <w:start w:val="1"/>
      <w:numFmt w:val="decimal"/>
      <w:suff w:val="tab"/>
      <w:lvlText w:val="%5."/>
      <w:lvlJc w:val="left"/>
      <w:pPr>
        <w:ind w:left="3512" w:hanging="632"/>
      </w:pPr>
      <w:rPr>
        <w:rFonts w:hAnsi="Arial Unicode MS"/>
        <w:caps w:val="0"/>
        <w:smallCaps w:val="0"/>
        <w:strike w:val="0"/>
        <w:dstrike w:val="0"/>
        <w:outline w:val="0"/>
        <w:emboss w:val="0"/>
        <w:imprint w:val="0"/>
        <w:spacing w:val="0"/>
        <w:w w:val="100"/>
        <w:kern w:val="0"/>
        <w:position w:val="0"/>
        <w:highlight w:val="none"/>
        <w:vertAlign w:val="baseline"/>
      </w:rPr>
    </w:lvl>
    <w:lvl w:ilvl="5">
      <w:start w:val="1"/>
      <w:numFmt w:val="decimal"/>
      <w:suff w:val="tab"/>
      <w:lvlText w:val="%6."/>
      <w:lvlJc w:val="left"/>
      <w:pPr>
        <w:ind w:left="4232" w:hanging="632"/>
      </w:pPr>
      <w:rPr>
        <w:rFonts w:hAnsi="Arial Unicode MS"/>
        <w:caps w:val="0"/>
        <w:smallCaps w:val="0"/>
        <w:strike w:val="0"/>
        <w:dstrike w:val="0"/>
        <w:outline w:val="0"/>
        <w:emboss w:val="0"/>
        <w:imprint w:val="0"/>
        <w:spacing w:val="0"/>
        <w:w w:val="100"/>
        <w:kern w:val="0"/>
        <w:position w:val="0"/>
        <w:highlight w:val="none"/>
        <w:vertAlign w:val="baseline"/>
      </w:rPr>
    </w:lvl>
    <w:lvl w:ilvl="6">
      <w:start w:val="1"/>
      <w:numFmt w:val="decimal"/>
      <w:suff w:val="tab"/>
      <w:lvlText w:val="%7."/>
      <w:lvlJc w:val="left"/>
      <w:pPr>
        <w:ind w:left="4952" w:hanging="632"/>
      </w:pPr>
      <w:rPr>
        <w:rFonts w:hAnsi="Arial Unicode MS"/>
        <w:caps w:val="0"/>
        <w:smallCaps w:val="0"/>
        <w:strike w:val="0"/>
        <w:dstrike w:val="0"/>
        <w:outline w:val="0"/>
        <w:emboss w:val="0"/>
        <w:imprint w:val="0"/>
        <w:spacing w:val="0"/>
        <w:w w:val="100"/>
        <w:kern w:val="0"/>
        <w:position w:val="0"/>
        <w:highlight w:val="none"/>
        <w:vertAlign w:val="baseline"/>
      </w:rPr>
    </w:lvl>
    <w:lvl w:ilvl="7">
      <w:start w:val="1"/>
      <w:numFmt w:val="decimal"/>
      <w:suff w:val="tab"/>
      <w:lvlText w:val="%8."/>
      <w:lvlJc w:val="left"/>
      <w:pPr>
        <w:ind w:left="5672" w:hanging="632"/>
      </w:pPr>
      <w:rPr>
        <w:rFonts w:hAnsi="Arial Unicode MS"/>
        <w:caps w:val="0"/>
        <w:smallCaps w:val="0"/>
        <w:strike w:val="0"/>
        <w:dstrike w:val="0"/>
        <w:outline w:val="0"/>
        <w:emboss w:val="0"/>
        <w:imprint w:val="0"/>
        <w:spacing w:val="0"/>
        <w:w w:val="100"/>
        <w:kern w:val="0"/>
        <w:position w:val="0"/>
        <w:highlight w:val="none"/>
        <w:vertAlign w:val="baseline"/>
      </w:rPr>
    </w:lvl>
    <w:lvl w:ilvl="8">
      <w:start w:val="1"/>
      <w:numFmt w:val="decimal"/>
      <w:suff w:val="tab"/>
      <w:lvlText w:val="%9."/>
      <w:lvlJc w:val="left"/>
      <w:pPr>
        <w:ind w:left="6392" w:hanging="632"/>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2">
    <w:multiLevelType w:val="hybridMultilevel"/>
    <w:numStyleLink w:val="Импортированный стиль 3"/>
  </w:abstractNum>
  <w:abstractNum w:abstractNumId="3">
    <w:multiLevelType w:val="hybridMultilevel"/>
    <w:styleLink w:val="Импортированный стиль 3"/>
    <w:lvl w:ilvl="0">
      <w:start w:val="1"/>
      <w:numFmt w:val="bullet"/>
      <w:suff w:val="tab"/>
      <w:lvlText w:val="▪"/>
      <w:lvlJc w:val="left"/>
      <w:pPr>
        <w:ind w:left="72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144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21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88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360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432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504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76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648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4">
    <w:multiLevelType w:val="hybridMultilevel"/>
    <w:lvl w:ilvl="0">
      <w:start w:val="1"/>
      <w:numFmt w:val="bullet"/>
      <w:suff w:val="tab"/>
      <w:lvlText w:val="·"/>
      <w:lvlJc w:val="left"/>
      <w:pPr>
        <w:ind w:left="252" w:hanging="252"/>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252"/>
        </w:tabs>
        <w:ind w:left="14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252"/>
        </w:tabs>
        <w:ind w:left="2160" w:hanging="720"/>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252"/>
        </w:tabs>
        <w:ind w:left="288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252"/>
        </w:tabs>
        <w:ind w:left="360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252"/>
        </w:tabs>
        <w:ind w:left="4320" w:hanging="720"/>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252"/>
        </w:tabs>
        <w:ind w:left="50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252"/>
        </w:tabs>
        <w:ind w:left="57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5">
    <w:multiLevelType w:val="hybridMultilevel"/>
    <w:lvl w:ilvl="0">
      <w:start w:val="1"/>
      <w:numFmt w:val="bullet"/>
      <w:suff w:val="tab"/>
      <w:lvlText w:val="▪"/>
      <w:lvlJc w:val="left"/>
      <w:pPr>
        <w:ind w:left="7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720"/>
        </w:tabs>
        <w:ind w:left="14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720"/>
        </w:tabs>
        <w:ind w:left="21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720"/>
        </w:tabs>
        <w:ind w:left="288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720"/>
        </w:tabs>
        <w:ind w:left="360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720"/>
        </w:tabs>
        <w:ind w:left="43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720"/>
        </w:tabs>
        <w:ind w:left="504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720"/>
        </w:tabs>
        <w:ind w:left="57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6">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7">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1">
      <w:start w:val="1"/>
      <w:numFmt w:val="bullet"/>
      <w:suff w:val="tab"/>
      <w:lvlText w:val="o"/>
      <w:lvlJc w:val="left"/>
      <w:pPr>
        <w:ind w:left="72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2">
      <w:start w:val="1"/>
      <w:numFmt w:val="bullet"/>
      <w:suff w:val="tab"/>
      <w:lvlText w:val="▪"/>
      <w:lvlJc w:val="left"/>
      <w:pPr>
        <w:ind w:left="14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3">
      <w:start w:val="1"/>
      <w:numFmt w:val="bullet"/>
      <w:suff w:val="tab"/>
      <w:lvlText w:val="•"/>
      <w:lvlJc w:val="left"/>
      <w:pPr>
        <w:ind w:left="21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4">
      <w:start w:val="1"/>
      <w:numFmt w:val="bullet"/>
      <w:suff w:val="tab"/>
      <w:lvlText w:val="o"/>
      <w:lvlJc w:val="left"/>
      <w:pPr>
        <w:ind w:left="288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5">
      <w:start w:val="1"/>
      <w:numFmt w:val="bullet"/>
      <w:suff w:val="tab"/>
      <w:lvlText w:val="▪"/>
      <w:lvlJc w:val="left"/>
      <w:pPr>
        <w:ind w:left="360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6">
      <w:start w:val="1"/>
      <w:numFmt w:val="bullet"/>
      <w:suff w:val="tab"/>
      <w:lvlText w:val="•"/>
      <w:lvlJc w:val="left"/>
      <w:pPr>
        <w:ind w:left="43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7">
      <w:start w:val="1"/>
      <w:numFmt w:val="bullet"/>
      <w:suff w:val="tab"/>
      <w:lvlText w:val="o"/>
      <w:lvlJc w:val="left"/>
      <w:pPr>
        <w:ind w:left="504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 w:ilvl="8">
      <w:start w:val="1"/>
      <w:numFmt w:val="bullet"/>
      <w:suff w:val="tab"/>
      <w:lvlText w:val="▪"/>
      <w:lvlJc w:val="left"/>
      <w:pPr>
        <w:ind w:left="57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abstractNum>
  <w:abstractNum w:abstractNumId="8">
    <w:multiLevelType w:val="hybridMultilevel"/>
    <w:lvl w:ilvl="0">
      <w:start w:val="1"/>
      <w:numFmt w:val="bullet"/>
      <w:suff w:val="tab"/>
      <w:lvlText w:val="▪"/>
      <w:lvlJc w:val="left"/>
      <w:pPr>
        <w:ind w:left="7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720"/>
        </w:tabs>
        <w:ind w:left="14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720"/>
        </w:tabs>
        <w:ind w:left="21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720"/>
        </w:tabs>
        <w:ind w:left="288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720"/>
        </w:tabs>
        <w:ind w:left="360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720"/>
        </w:tabs>
        <w:ind w:left="43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720"/>
        </w:tabs>
        <w:ind w:left="504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720"/>
        </w:tabs>
        <w:ind w:left="57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9">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0">
    <w:multiLevelType w:val="hybridMultilevel"/>
    <w:lvl w:ilvl="0">
      <w:start w:val="1"/>
      <w:numFmt w:val="bullet"/>
      <w:suff w:val="tab"/>
      <w:lvlText w:val="▪"/>
      <w:lvlJc w:val="left"/>
      <w:pPr>
        <w:ind w:left="3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tabs>
          <w:tab w:val="left" w:pos="360"/>
        </w:tabs>
        <w:ind w:left="72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360"/>
        </w:tabs>
        <w:ind w:left="144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360"/>
        </w:tabs>
        <w:ind w:left="21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360"/>
        </w:tabs>
        <w:ind w:left="288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360"/>
        </w:tabs>
        <w:ind w:left="360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360"/>
        </w:tabs>
        <w:ind w:left="432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360"/>
        </w:tabs>
        <w:ind w:left="504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360"/>
        </w:tabs>
        <w:ind w:left="57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1">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2">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3">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4">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5">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6">
    <w:multiLevelType w:val="hybridMultilevel"/>
    <w:lvl w:ilvl="0">
      <w:start w:val="1"/>
      <w:numFmt w:val="bullet"/>
      <w:suff w:val="tab"/>
      <w:lvlText w:val="▪"/>
      <w:lvlJc w:val="left"/>
      <w:pPr>
        <w:ind w:left="3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tabs>
          <w:tab w:val="left" w:pos="360"/>
        </w:tabs>
        <w:ind w:left="72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360"/>
        </w:tabs>
        <w:ind w:left="144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360"/>
        </w:tabs>
        <w:ind w:left="21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360"/>
        </w:tabs>
        <w:ind w:left="288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360"/>
        </w:tabs>
        <w:ind w:left="360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360"/>
        </w:tabs>
        <w:ind w:left="432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360"/>
        </w:tabs>
        <w:ind w:left="5040" w:hanging="36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360"/>
        </w:tabs>
        <w:ind w:left="5760" w:hanging="36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7">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8">
    <w:multiLevelType w:val="hybridMultilevel"/>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19">
    <w:multiLevelType w:val="hybridMultilevel"/>
    <w:lvl w:ilvl="0">
      <w:start w:val="1"/>
      <w:numFmt w:val="bullet"/>
      <w:suff w:val="tab"/>
      <w:lvlText w:val="▪"/>
      <w:lvlJc w:val="left"/>
      <w:pPr>
        <w:ind w:left="3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tabs>
          <w:tab w:val="left" w:pos="360"/>
        </w:tabs>
        <w:ind w:left="74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tabs>
          <w:tab w:val="left" w:pos="360"/>
        </w:tabs>
        <w:ind w:left="146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tabs>
          <w:tab w:val="left" w:pos="360"/>
        </w:tabs>
        <w:ind w:left="21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tabs>
          <w:tab w:val="left" w:pos="360"/>
        </w:tabs>
        <w:ind w:left="290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tabs>
          <w:tab w:val="left" w:pos="360"/>
        </w:tabs>
        <w:ind w:left="362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tabs>
          <w:tab w:val="left" w:pos="360"/>
        </w:tabs>
        <w:ind w:left="434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tabs>
          <w:tab w:val="left" w:pos="360"/>
        </w:tabs>
        <w:ind w:left="506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tabs>
          <w:tab w:val="left" w:pos="360"/>
        </w:tabs>
        <w:ind w:left="57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20">
    <w:multiLevelType w:val="hybridMultilevel"/>
    <w:lvl w:ilvl="0">
      <w:start w:val="1"/>
      <w:numFmt w:val="decimal"/>
      <w:suff w:val="tab"/>
      <w:lvlText w:val="%1."/>
      <w:lvlJc w:val="left"/>
      <w:pPr>
        <w:ind w:left="388" w:hanging="388"/>
      </w:pPr>
      <w:rPr>
        <w:rFonts w:hAnsi="Arial Unicode MS"/>
        <w:caps w:val="0"/>
        <w:smallCaps w:val="0"/>
        <w:strike w:val="0"/>
        <w:dstrike w:val="0"/>
        <w:outline w:val="0"/>
        <w:emboss w:val="0"/>
        <w:imprint w:val="0"/>
        <w:spacing w:val="0"/>
        <w:w w:val="100"/>
        <w:kern w:val="0"/>
        <w:position w:val="0"/>
        <w:highlight w:val="none"/>
        <w:vertAlign w:val="baseline"/>
      </w:rPr>
    </w:lvl>
    <w:lvl w:ilvl="1">
      <w:start w:val="1"/>
      <w:numFmt w:val="decimal"/>
      <w:suff w:val="tab"/>
      <w:lvlText w:val="%2."/>
      <w:lvlJc w:val="left"/>
      <w:pPr>
        <w:tabs>
          <w:tab w:val="left" w:pos="360"/>
        </w:tabs>
        <w:ind w:left="1108" w:hanging="388"/>
      </w:pPr>
      <w:rPr>
        <w:rFonts w:hAnsi="Arial Unicode MS"/>
        <w:caps w:val="0"/>
        <w:smallCaps w:val="0"/>
        <w:strike w:val="0"/>
        <w:dstrike w:val="0"/>
        <w:outline w:val="0"/>
        <w:emboss w:val="0"/>
        <w:imprint w:val="0"/>
        <w:spacing w:val="0"/>
        <w:w w:val="100"/>
        <w:kern w:val="0"/>
        <w:position w:val="0"/>
        <w:highlight w:val="none"/>
        <w:vertAlign w:val="baseline"/>
      </w:rPr>
    </w:lvl>
    <w:lvl w:ilvl="2">
      <w:start w:val="1"/>
      <w:numFmt w:val="decimal"/>
      <w:suff w:val="tab"/>
      <w:lvlText w:val="%3."/>
      <w:lvlJc w:val="left"/>
      <w:pPr>
        <w:tabs>
          <w:tab w:val="left" w:pos="360"/>
        </w:tabs>
        <w:ind w:left="1828" w:hanging="388"/>
      </w:pPr>
      <w:rPr>
        <w:rFonts w:hAnsi="Arial Unicode MS"/>
        <w:caps w:val="0"/>
        <w:smallCaps w:val="0"/>
        <w:strike w:val="0"/>
        <w:dstrike w:val="0"/>
        <w:outline w:val="0"/>
        <w:emboss w:val="0"/>
        <w:imprint w:val="0"/>
        <w:spacing w:val="0"/>
        <w:w w:val="100"/>
        <w:kern w:val="0"/>
        <w:position w:val="0"/>
        <w:highlight w:val="none"/>
        <w:vertAlign w:val="baseline"/>
      </w:rPr>
    </w:lvl>
    <w:lvl w:ilvl="3">
      <w:start w:val="1"/>
      <w:numFmt w:val="decimal"/>
      <w:suff w:val="tab"/>
      <w:lvlText w:val="%4."/>
      <w:lvlJc w:val="left"/>
      <w:pPr>
        <w:tabs>
          <w:tab w:val="left" w:pos="360"/>
        </w:tabs>
        <w:ind w:left="2548" w:hanging="388"/>
      </w:pPr>
      <w:rPr>
        <w:rFonts w:hAnsi="Arial Unicode MS"/>
        <w:caps w:val="0"/>
        <w:smallCaps w:val="0"/>
        <w:strike w:val="0"/>
        <w:dstrike w:val="0"/>
        <w:outline w:val="0"/>
        <w:emboss w:val="0"/>
        <w:imprint w:val="0"/>
        <w:spacing w:val="0"/>
        <w:w w:val="100"/>
        <w:kern w:val="0"/>
        <w:position w:val="0"/>
        <w:highlight w:val="none"/>
        <w:vertAlign w:val="baseline"/>
      </w:rPr>
    </w:lvl>
    <w:lvl w:ilvl="4">
      <w:start w:val="1"/>
      <w:numFmt w:val="decimal"/>
      <w:suff w:val="tab"/>
      <w:lvlText w:val="%5."/>
      <w:lvlJc w:val="left"/>
      <w:pPr>
        <w:tabs>
          <w:tab w:val="left" w:pos="360"/>
        </w:tabs>
        <w:ind w:left="3268" w:hanging="388"/>
      </w:pPr>
      <w:rPr>
        <w:rFonts w:hAnsi="Arial Unicode MS"/>
        <w:caps w:val="0"/>
        <w:smallCaps w:val="0"/>
        <w:strike w:val="0"/>
        <w:dstrike w:val="0"/>
        <w:outline w:val="0"/>
        <w:emboss w:val="0"/>
        <w:imprint w:val="0"/>
        <w:spacing w:val="0"/>
        <w:w w:val="100"/>
        <w:kern w:val="0"/>
        <w:position w:val="0"/>
        <w:highlight w:val="none"/>
        <w:vertAlign w:val="baseline"/>
      </w:rPr>
    </w:lvl>
    <w:lvl w:ilvl="5">
      <w:start w:val="1"/>
      <w:numFmt w:val="decimal"/>
      <w:suff w:val="tab"/>
      <w:lvlText w:val="%6."/>
      <w:lvlJc w:val="left"/>
      <w:pPr>
        <w:tabs>
          <w:tab w:val="left" w:pos="360"/>
        </w:tabs>
        <w:ind w:left="3988" w:hanging="388"/>
      </w:pPr>
      <w:rPr>
        <w:rFonts w:hAnsi="Arial Unicode MS"/>
        <w:caps w:val="0"/>
        <w:smallCaps w:val="0"/>
        <w:strike w:val="0"/>
        <w:dstrike w:val="0"/>
        <w:outline w:val="0"/>
        <w:emboss w:val="0"/>
        <w:imprint w:val="0"/>
        <w:spacing w:val="0"/>
        <w:w w:val="100"/>
        <w:kern w:val="0"/>
        <w:position w:val="0"/>
        <w:highlight w:val="none"/>
        <w:vertAlign w:val="baseline"/>
      </w:rPr>
    </w:lvl>
    <w:lvl w:ilvl="6">
      <w:start w:val="1"/>
      <w:numFmt w:val="decimal"/>
      <w:suff w:val="tab"/>
      <w:lvlText w:val="%7."/>
      <w:lvlJc w:val="left"/>
      <w:pPr>
        <w:tabs>
          <w:tab w:val="left" w:pos="360"/>
        </w:tabs>
        <w:ind w:left="4708" w:hanging="388"/>
      </w:pPr>
      <w:rPr>
        <w:rFonts w:hAnsi="Arial Unicode MS"/>
        <w:caps w:val="0"/>
        <w:smallCaps w:val="0"/>
        <w:strike w:val="0"/>
        <w:dstrike w:val="0"/>
        <w:outline w:val="0"/>
        <w:emboss w:val="0"/>
        <w:imprint w:val="0"/>
        <w:spacing w:val="0"/>
        <w:w w:val="100"/>
        <w:kern w:val="0"/>
        <w:position w:val="0"/>
        <w:highlight w:val="none"/>
        <w:vertAlign w:val="baseline"/>
      </w:rPr>
    </w:lvl>
    <w:lvl w:ilvl="7">
      <w:start w:val="1"/>
      <w:numFmt w:val="decimal"/>
      <w:suff w:val="tab"/>
      <w:lvlText w:val="%8."/>
      <w:lvlJc w:val="left"/>
      <w:pPr>
        <w:tabs>
          <w:tab w:val="left" w:pos="360"/>
        </w:tabs>
        <w:ind w:left="5428" w:hanging="388"/>
      </w:pPr>
      <w:rPr>
        <w:rFonts w:hAnsi="Arial Unicode MS"/>
        <w:caps w:val="0"/>
        <w:smallCaps w:val="0"/>
        <w:strike w:val="0"/>
        <w:dstrike w:val="0"/>
        <w:outline w:val="0"/>
        <w:emboss w:val="0"/>
        <w:imprint w:val="0"/>
        <w:spacing w:val="0"/>
        <w:w w:val="100"/>
        <w:kern w:val="0"/>
        <w:position w:val="0"/>
        <w:highlight w:val="none"/>
        <w:vertAlign w:val="baseline"/>
      </w:rPr>
    </w:lvl>
    <w:lvl w:ilvl="8">
      <w:start w:val="1"/>
      <w:numFmt w:val="decimal"/>
      <w:suff w:val="tab"/>
      <w:lvlText w:val="%9."/>
      <w:lvlJc w:val="left"/>
      <w:pPr>
        <w:tabs>
          <w:tab w:val="left" w:pos="360"/>
        </w:tabs>
        <w:ind w:left="6148" w:hanging="388"/>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21">
    <w:multiLevelType w:val="hybridMultilevel"/>
    <w:lvl w:ilvl="0">
      <w:start w:val="1"/>
      <w:numFmt w:val="bullet"/>
      <w:suff w:val="tab"/>
      <w:lvlText w:val="¾"/>
      <w:lvlJc w:val="left"/>
      <w:pPr>
        <w:ind w:left="836" w:hanging="836"/>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1">
      <w:start w:val="1"/>
      <w:numFmt w:val="bullet"/>
      <w:suff w:val="tab"/>
      <w:lvlText w:val="o"/>
      <w:lvlJc w:val="left"/>
      <w:pPr>
        <w:ind w:left="155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2">
      <w:start w:val="1"/>
      <w:numFmt w:val="bullet"/>
      <w:suff w:val="tab"/>
      <w:lvlText w:val="▪"/>
      <w:lvlJc w:val="left"/>
      <w:pPr>
        <w:ind w:left="227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3">
      <w:start w:val="1"/>
      <w:numFmt w:val="bullet"/>
      <w:suff w:val="tab"/>
      <w:lvlText w:val="·"/>
      <w:lvlJc w:val="left"/>
      <w:pPr>
        <w:ind w:left="2996" w:hanging="836"/>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4">
      <w:start w:val="1"/>
      <w:numFmt w:val="bullet"/>
      <w:suff w:val="tab"/>
      <w:lvlText w:val="o"/>
      <w:lvlJc w:val="left"/>
      <w:pPr>
        <w:ind w:left="371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5">
      <w:start w:val="1"/>
      <w:numFmt w:val="bullet"/>
      <w:suff w:val="tab"/>
      <w:lvlText w:val="▪"/>
      <w:lvlJc w:val="left"/>
      <w:pPr>
        <w:ind w:left="443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6">
      <w:start w:val="1"/>
      <w:numFmt w:val="bullet"/>
      <w:suff w:val="tab"/>
      <w:lvlText w:val="·"/>
      <w:lvlJc w:val="left"/>
      <w:pPr>
        <w:ind w:left="5156" w:hanging="836"/>
      </w:pPr>
      <w:rPr>
        <w:rFonts w:ascii="Symbol" w:cs="Symbol" w:hAnsi="Symbol" w:eastAsia="Symbol"/>
        <w:b w:val="0"/>
        <w:bCs w:val="0"/>
        <w:i w:val="0"/>
        <w:iCs w:val="0"/>
        <w:caps w:val="0"/>
        <w:smallCaps w:val="0"/>
        <w:strike w:val="0"/>
        <w:dstrike w:val="0"/>
        <w:outline w:val="0"/>
        <w:emboss w:val="0"/>
        <w:imprint w:val="0"/>
        <w:spacing w:val="0"/>
        <w:w w:val="100"/>
        <w:kern w:val="0"/>
        <w:position w:val="0"/>
        <w:highlight w:val="none"/>
        <w:vertAlign w:val="baseline"/>
      </w:rPr>
    </w:lvl>
    <w:lvl w:ilvl="7">
      <w:start w:val="1"/>
      <w:numFmt w:val="bullet"/>
      <w:suff w:val="tab"/>
      <w:lvlText w:val="o"/>
      <w:lvlJc w:val="left"/>
      <w:pPr>
        <w:ind w:left="587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 w:ilvl="8">
      <w:start w:val="1"/>
      <w:numFmt w:val="bullet"/>
      <w:suff w:val="tab"/>
      <w:lvlText w:val="▪"/>
      <w:lvlJc w:val="left"/>
      <w:pPr>
        <w:ind w:left="6596" w:hanging="83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22">
    <w:multiLevelType w:val="hybridMultilevel"/>
    <w:numStyleLink w:val="Импортированный стиль 23"/>
  </w:abstractNum>
  <w:abstractNum w:abstractNumId="23">
    <w:multiLevelType w:val="hybridMultilevel"/>
    <w:styleLink w:val="Импортированный стиль 23"/>
    <w:lvl w:ilvl="0">
      <w:start w:val="1"/>
      <w:numFmt w:val="decimal"/>
      <w:suff w:val="tab"/>
      <w:lvlText w:val="%1."/>
      <w:lvlJc w:val="left"/>
      <w:pPr>
        <w:tabs>
          <w:tab w:val="num" w:pos="709"/>
        </w:tabs>
        <w:ind w:left="425" w:hanging="141"/>
      </w:pPr>
      <w:rPr>
        <w:rFonts w:hAnsi="Arial Unicode MS"/>
        <w:caps w:val="0"/>
        <w:smallCaps w:val="0"/>
        <w:strike w:val="0"/>
        <w:dstrike w:val="0"/>
        <w:outline w:val="0"/>
        <w:emboss w:val="0"/>
        <w:imprint w:val="0"/>
        <w:spacing w:val="0"/>
        <w:w w:val="100"/>
        <w:kern w:val="0"/>
        <w:position w:val="0"/>
        <w:highlight w:val="none"/>
        <w:vertAlign w:val="baseline"/>
      </w:rPr>
    </w:lvl>
    <w:lvl w:ilvl="1">
      <w:start w:val="1"/>
      <w:numFmt w:val="lowerLetter"/>
      <w:suff w:val="tab"/>
      <w:lvlText w:val="%2."/>
      <w:lvlJc w:val="left"/>
      <w:pPr>
        <w:tabs>
          <w:tab w:val="num" w:pos="1004"/>
        </w:tabs>
        <w:ind w:left="720" w:hanging="130"/>
      </w:pPr>
      <w:rPr>
        <w:rFonts w:hAnsi="Arial Unicode MS"/>
        <w:caps w:val="0"/>
        <w:smallCaps w:val="0"/>
        <w:strike w:val="0"/>
        <w:dstrike w:val="0"/>
        <w:outline w:val="0"/>
        <w:emboss w:val="0"/>
        <w:imprint w:val="0"/>
        <w:spacing w:val="0"/>
        <w:w w:val="100"/>
        <w:kern w:val="0"/>
        <w:position w:val="0"/>
        <w:highlight w:val="none"/>
        <w:vertAlign w:val="baseline"/>
      </w:rPr>
    </w:lvl>
    <w:lvl w:ilvl="2">
      <w:start w:val="1"/>
      <w:numFmt w:val="lowerRoman"/>
      <w:suff w:val="tab"/>
      <w:lvlText w:val="%3."/>
      <w:lvlJc w:val="left"/>
      <w:pPr>
        <w:tabs>
          <w:tab w:val="num" w:pos="1724"/>
        </w:tabs>
        <w:ind w:left="1440" w:hanging="79"/>
      </w:pPr>
      <w:rPr>
        <w:rFonts w:hAnsi="Arial Unicode MS"/>
        <w:caps w:val="0"/>
        <w:smallCaps w:val="0"/>
        <w:strike w:val="0"/>
        <w:dstrike w:val="0"/>
        <w:outline w:val="0"/>
        <w:emboss w:val="0"/>
        <w:imprint w:val="0"/>
        <w:spacing w:val="0"/>
        <w:w w:val="100"/>
        <w:kern w:val="0"/>
        <w:position w:val="0"/>
        <w:highlight w:val="none"/>
        <w:vertAlign w:val="baseline"/>
      </w:rPr>
    </w:lvl>
    <w:lvl w:ilvl="3">
      <w:start w:val="1"/>
      <w:numFmt w:val="decimal"/>
      <w:suff w:val="tab"/>
      <w:lvlText w:val="%4."/>
      <w:lvlJc w:val="left"/>
      <w:pPr>
        <w:tabs>
          <w:tab w:val="num" w:pos="2444"/>
        </w:tabs>
        <w:ind w:left="2160" w:hanging="108"/>
      </w:pPr>
      <w:rPr>
        <w:rFonts w:hAnsi="Arial Unicode MS"/>
        <w:caps w:val="0"/>
        <w:smallCaps w:val="0"/>
        <w:strike w:val="0"/>
        <w:dstrike w:val="0"/>
        <w:outline w:val="0"/>
        <w:emboss w:val="0"/>
        <w:imprint w:val="0"/>
        <w:spacing w:val="0"/>
        <w:w w:val="100"/>
        <w:kern w:val="0"/>
        <w:position w:val="0"/>
        <w:highlight w:val="none"/>
        <w:vertAlign w:val="baseline"/>
      </w:rPr>
    </w:lvl>
    <w:lvl w:ilvl="4">
      <w:start w:val="1"/>
      <w:numFmt w:val="lowerLetter"/>
      <w:suff w:val="tab"/>
      <w:lvlText w:val="%5."/>
      <w:lvlJc w:val="left"/>
      <w:pPr>
        <w:tabs>
          <w:tab w:val="num" w:pos="3164"/>
        </w:tabs>
        <w:ind w:left="2880" w:hanging="97"/>
      </w:pPr>
      <w:rPr>
        <w:rFonts w:hAnsi="Arial Unicode MS"/>
        <w:caps w:val="0"/>
        <w:smallCaps w:val="0"/>
        <w:strike w:val="0"/>
        <w:dstrike w:val="0"/>
        <w:outline w:val="0"/>
        <w:emboss w:val="0"/>
        <w:imprint w:val="0"/>
        <w:spacing w:val="0"/>
        <w:w w:val="100"/>
        <w:kern w:val="0"/>
        <w:position w:val="0"/>
        <w:highlight w:val="none"/>
        <w:vertAlign w:val="baseline"/>
      </w:rPr>
    </w:lvl>
    <w:lvl w:ilvl="5">
      <w:start w:val="1"/>
      <w:numFmt w:val="lowerRoman"/>
      <w:suff w:val="tab"/>
      <w:lvlText w:val="%6."/>
      <w:lvlJc w:val="left"/>
      <w:pPr>
        <w:tabs>
          <w:tab w:val="num" w:pos="3884"/>
        </w:tabs>
        <w:ind w:left="3600" w:hanging="46"/>
      </w:pPr>
      <w:rPr>
        <w:rFonts w:hAnsi="Arial Unicode MS"/>
        <w:caps w:val="0"/>
        <w:smallCaps w:val="0"/>
        <w:strike w:val="0"/>
        <w:dstrike w:val="0"/>
        <w:outline w:val="0"/>
        <w:emboss w:val="0"/>
        <w:imprint w:val="0"/>
        <w:spacing w:val="0"/>
        <w:w w:val="100"/>
        <w:kern w:val="0"/>
        <w:position w:val="0"/>
        <w:highlight w:val="none"/>
        <w:vertAlign w:val="baseline"/>
      </w:rPr>
    </w:lvl>
    <w:lvl w:ilvl="6">
      <w:start w:val="1"/>
      <w:numFmt w:val="decimal"/>
      <w:suff w:val="tab"/>
      <w:lvlText w:val="%7."/>
      <w:lvlJc w:val="left"/>
      <w:pPr>
        <w:tabs>
          <w:tab w:val="num" w:pos="4604"/>
        </w:tabs>
        <w:ind w:left="4320" w:hanging="75"/>
      </w:pPr>
      <w:rPr>
        <w:rFonts w:hAnsi="Arial Unicode MS"/>
        <w:caps w:val="0"/>
        <w:smallCaps w:val="0"/>
        <w:strike w:val="0"/>
        <w:dstrike w:val="0"/>
        <w:outline w:val="0"/>
        <w:emboss w:val="0"/>
        <w:imprint w:val="0"/>
        <w:spacing w:val="0"/>
        <w:w w:val="100"/>
        <w:kern w:val="0"/>
        <w:position w:val="0"/>
        <w:highlight w:val="none"/>
        <w:vertAlign w:val="baseline"/>
      </w:rPr>
    </w:lvl>
    <w:lvl w:ilvl="7">
      <w:start w:val="1"/>
      <w:numFmt w:val="lowerLetter"/>
      <w:suff w:val="tab"/>
      <w:lvlText w:val="%8."/>
      <w:lvlJc w:val="left"/>
      <w:pPr>
        <w:tabs>
          <w:tab w:val="num" w:pos="5324"/>
        </w:tabs>
        <w:ind w:left="5040" w:hanging="64"/>
      </w:pPr>
      <w:rPr>
        <w:rFonts w:hAnsi="Arial Unicode MS"/>
        <w:caps w:val="0"/>
        <w:smallCaps w:val="0"/>
        <w:strike w:val="0"/>
        <w:dstrike w:val="0"/>
        <w:outline w:val="0"/>
        <w:emboss w:val="0"/>
        <w:imprint w:val="0"/>
        <w:spacing w:val="0"/>
        <w:w w:val="100"/>
        <w:kern w:val="0"/>
        <w:position w:val="0"/>
        <w:highlight w:val="none"/>
        <w:vertAlign w:val="baseline"/>
      </w:rPr>
    </w:lvl>
    <w:lvl w:ilvl="8">
      <w:start w:val="1"/>
      <w:numFmt w:val="lowerRoman"/>
      <w:suff w:val="tab"/>
      <w:lvlText w:val="%9."/>
      <w:lvlJc w:val="left"/>
      <w:pPr>
        <w:tabs>
          <w:tab w:val="num" w:pos="6044"/>
        </w:tabs>
        <w:ind w:left="5760" w:hanging="13"/>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24">
    <w:multiLevelType w:val="hybridMultilevel"/>
    <w:numStyleLink w:val="Импортированный стиль 24"/>
  </w:abstractNum>
  <w:abstractNum w:abstractNumId="25">
    <w:multiLevelType w:val="hybridMultilevel"/>
    <w:styleLink w:val="Импортированный стиль 24"/>
    <w:lvl w:ilvl="0">
      <w:start w:val="1"/>
      <w:numFmt w:val="decimal"/>
      <w:suff w:val="tab"/>
      <w:lvlText w:val="%1."/>
      <w:lvlJc w:val="left"/>
      <w:pPr>
        <w:ind w:left="720" w:hanging="360"/>
      </w:pPr>
      <w:rPr>
        <w:rFonts w:hAnsi="Arial Unicode MS"/>
        <w:caps w:val="0"/>
        <w:smallCaps w:val="0"/>
        <w:strike w:val="0"/>
        <w:dstrike w:val="0"/>
        <w:outline w:val="0"/>
        <w:emboss w:val="0"/>
        <w:imprint w:val="0"/>
        <w:spacing w:val="0"/>
        <w:w w:val="100"/>
        <w:kern w:val="0"/>
        <w:position w:val="0"/>
        <w:highlight w:val="none"/>
        <w:vertAlign w:val="baseline"/>
      </w:rPr>
    </w:lvl>
    <w:lvl w:ilvl="1">
      <w:start w:val="1"/>
      <w:numFmt w:val="lowerLetter"/>
      <w:suff w:val="tab"/>
      <w:lvlText w:val="%2."/>
      <w:lvlJc w:val="left"/>
      <w:pPr>
        <w:ind w:left="1440" w:hanging="360"/>
      </w:pPr>
      <w:rPr>
        <w:rFonts w:hAnsi="Arial Unicode MS"/>
        <w:caps w:val="0"/>
        <w:smallCaps w:val="0"/>
        <w:strike w:val="0"/>
        <w:dstrike w:val="0"/>
        <w:outline w:val="0"/>
        <w:emboss w:val="0"/>
        <w:imprint w:val="0"/>
        <w:spacing w:val="0"/>
        <w:w w:val="100"/>
        <w:kern w:val="0"/>
        <w:position w:val="0"/>
        <w:highlight w:val="none"/>
        <w:vertAlign w:val="baseline"/>
      </w:rPr>
    </w:lvl>
    <w:lvl w:ilvl="2">
      <w:start w:val="1"/>
      <w:numFmt w:val="lowerRoman"/>
      <w:suff w:val="tab"/>
      <w:lvlText w:val="%3."/>
      <w:lvlJc w:val="left"/>
      <w:pPr>
        <w:ind w:left="2160" w:hanging="320"/>
      </w:pPr>
      <w:rPr>
        <w:rFonts w:hAnsi="Arial Unicode MS"/>
        <w:caps w:val="0"/>
        <w:smallCaps w:val="0"/>
        <w:strike w:val="0"/>
        <w:dstrike w:val="0"/>
        <w:outline w:val="0"/>
        <w:emboss w:val="0"/>
        <w:imprint w:val="0"/>
        <w:spacing w:val="0"/>
        <w:w w:val="100"/>
        <w:kern w:val="0"/>
        <w:position w:val="0"/>
        <w:highlight w:val="none"/>
        <w:vertAlign w:val="baseline"/>
      </w:rPr>
    </w:lvl>
    <w:lvl w:ilvl="3">
      <w:start w:val="1"/>
      <w:numFmt w:val="decimal"/>
      <w:suff w:val="tab"/>
      <w:lvlText w:val="%4."/>
      <w:lvlJc w:val="left"/>
      <w:pPr>
        <w:ind w:left="2880" w:hanging="360"/>
      </w:pPr>
      <w:rPr>
        <w:rFonts w:hAnsi="Arial Unicode MS"/>
        <w:caps w:val="0"/>
        <w:smallCaps w:val="0"/>
        <w:strike w:val="0"/>
        <w:dstrike w:val="0"/>
        <w:outline w:val="0"/>
        <w:emboss w:val="0"/>
        <w:imprint w:val="0"/>
        <w:spacing w:val="0"/>
        <w:w w:val="100"/>
        <w:kern w:val="0"/>
        <w:position w:val="0"/>
        <w:highlight w:val="none"/>
        <w:vertAlign w:val="baseline"/>
      </w:rPr>
    </w:lvl>
    <w:lvl w:ilvl="4">
      <w:start w:val="1"/>
      <w:numFmt w:val="lowerLetter"/>
      <w:suff w:val="tab"/>
      <w:lvlText w:val="%5."/>
      <w:lvlJc w:val="left"/>
      <w:pPr>
        <w:ind w:left="3600" w:hanging="360"/>
      </w:pPr>
      <w:rPr>
        <w:rFonts w:hAnsi="Arial Unicode MS"/>
        <w:caps w:val="0"/>
        <w:smallCaps w:val="0"/>
        <w:strike w:val="0"/>
        <w:dstrike w:val="0"/>
        <w:outline w:val="0"/>
        <w:emboss w:val="0"/>
        <w:imprint w:val="0"/>
        <w:spacing w:val="0"/>
        <w:w w:val="100"/>
        <w:kern w:val="0"/>
        <w:position w:val="0"/>
        <w:highlight w:val="none"/>
        <w:vertAlign w:val="baseline"/>
      </w:rPr>
    </w:lvl>
    <w:lvl w:ilvl="5">
      <w:start w:val="1"/>
      <w:numFmt w:val="lowerRoman"/>
      <w:suff w:val="tab"/>
      <w:lvlText w:val="%6."/>
      <w:lvlJc w:val="left"/>
      <w:pPr>
        <w:ind w:left="4320" w:hanging="320"/>
      </w:pPr>
      <w:rPr>
        <w:rFonts w:hAnsi="Arial Unicode MS"/>
        <w:caps w:val="0"/>
        <w:smallCaps w:val="0"/>
        <w:strike w:val="0"/>
        <w:dstrike w:val="0"/>
        <w:outline w:val="0"/>
        <w:emboss w:val="0"/>
        <w:imprint w:val="0"/>
        <w:spacing w:val="0"/>
        <w:w w:val="100"/>
        <w:kern w:val="0"/>
        <w:position w:val="0"/>
        <w:highlight w:val="none"/>
        <w:vertAlign w:val="baseline"/>
      </w:rPr>
    </w:lvl>
    <w:lvl w:ilvl="6">
      <w:start w:val="1"/>
      <w:numFmt w:val="decimal"/>
      <w:suff w:val="tab"/>
      <w:lvlText w:val="%7."/>
      <w:lvlJc w:val="left"/>
      <w:pPr>
        <w:ind w:left="5040" w:hanging="360"/>
      </w:pPr>
      <w:rPr>
        <w:rFonts w:hAnsi="Arial Unicode MS"/>
        <w:caps w:val="0"/>
        <w:smallCaps w:val="0"/>
        <w:strike w:val="0"/>
        <w:dstrike w:val="0"/>
        <w:outline w:val="0"/>
        <w:emboss w:val="0"/>
        <w:imprint w:val="0"/>
        <w:spacing w:val="0"/>
        <w:w w:val="100"/>
        <w:kern w:val="0"/>
        <w:position w:val="0"/>
        <w:highlight w:val="none"/>
        <w:vertAlign w:val="baseline"/>
      </w:rPr>
    </w:lvl>
    <w:lvl w:ilvl="7">
      <w:start w:val="1"/>
      <w:numFmt w:val="lowerLetter"/>
      <w:suff w:val="tab"/>
      <w:lvlText w:val="%8."/>
      <w:lvlJc w:val="left"/>
      <w:pPr>
        <w:ind w:left="5760" w:hanging="360"/>
      </w:pPr>
      <w:rPr>
        <w:rFonts w:hAnsi="Arial Unicode MS"/>
        <w:caps w:val="0"/>
        <w:smallCaps w:val="0"/>
        <w:strike w:val="0"/>
        <w:dstrike w:val="0"/>
        <w:outline w:val="0"/>
        <w:emboss w:val="0"/>
        <w:imprint w:val="0"/>
        <w:spacing w:val="0"/>
        <w:w w:val="100"/>
        <w:kern w:val="0"/>
        <w:position w:val="0"/>
        <w:highlight w:val="none"/>
        <w:vertAlign w:val="baseline"/>
      </w:rPr>
    </w:lvl>
    <w:lvl w:ilvl="8">
      <w:start w:val="1"/>
      <w:numFmt w:val="lowerRoman"/>
      <w:suff w:val="tab"/>
      <w:lvlText w:val="%9."/>
      <w:lvlJc w:val="left"/>
      <w:pPr>
        <w:ind w:left="6480" w:hanging="32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26">
    <w:multiLevelType w:val="hybridMultilevel"/>
    <w:numStyleLink w:val="Импортированный стиль 25"/>
  </w:abstractNum>
  <w:abstractNum w:abstractNumId="27">
    <w:multiLevelType w:val="hybridMultilevel"/>
    <w:styleLink w:val="Импортированный стиль 25"/>
    <w:lvl w:ilvl="0">
      <w:start w:val="1"/>
      <w:numFmt w:val="decimal"/>
      <w:suff w:val="tab"/>
      <w:lvlText w:val="%1."/>
      <w:lvlJc w:val="left"/>
      <w:pPr>
        <w:ind w:left="720" w:hanging="360"/>
      </w:pPr>
      <w:rPr>
        <w:rFonts w:hAnsi="Arial Unicode MS"/>
        <w:caps w:val="0"/>
        <w:smallCaps w:val="0"/>
        <w:strike w:val="0"/>
        <w:dstrike w:val="0"/>
        <w:outline w:val="0"/>
        <w:emboss w:val="0"/>
        <w:imprint w:val="0"/>
        <w:spacing w:val="0"/>
        <w:w w:val="100"/>
        <w:kern w:val="0"/>
        <w:position w:val="0"/>
        <w:highlight w:val="none"/>
        <w:vertAlign w:val="baseline"/>
      </w:rPr>
    </w:lvl>
    <w:lvl w:ilvl="1">
      <w:start w:val="1"/>
      <w:numFmt w:val="lowerLetter"/>
      <w:suff w:val="tab"/>
      <w:lvlText w:val="%2."/>
      <w:lvlJc w:val="left"/>
      <w:pPr>
        <w:ind w:left="1440" w:hanging="360"/>
      </w:pPr>
      <w:rPr>
        <w:rFonts w:hAnsi="Arial Unicode MS"/>
        <w:caps w:val="0"/>
        <w:smallCaps w:val="0"/>
        <w:strike w:val="0"/>
        <w:dstrike w:val="0"/>
        <w:outline w:val="0"/>
        <w:emboss w:val="0"/>
        <w:imprint w:val="0"/>
        <w:spacing w:val="0"/>
        <w:w w:val="100"/>
        <w:kern w:val="0"/>
        <w:position w:val="0"/>
        <w:highlight w:val="none"/>
        <w:vertAlign w:val="baseline"/>
      </w:rPr>
    </w:lvl>
    <w:lvl w:ilvl="2">
      <w:start w:val="1"/>
      <w:numFmt w:val="lowerRoman"/>
      <w:suff w:val="tab"/>
      <w:lvlText w:val="%3."/>
      <w:lvlJc w:val="left"/>
      <w:pPr>
        <w:ind w:left="2160" w:hanging="320"/>
      </w:pPr>
      <w:rPr>
        <w:rFonts w:hAnsi="Arial Unicode MS"/>
        <w:caps w:val="0"/>
        <w:smallCaps w:val="0"/>
        <w:strike w:val="0"/>
        <w:dstrike w:val="0"/>
        <w:outline w:val="0"/>
        <w:emboss w:val="0"/>
        <w:imprint w:val="0"/>
        <w:spacing w:val="0"/>
        <w:w w:val="100"/>
        <w:kern w:val="0"/>
        <w:position w:val="0"/>
        <w:highlight w:val="none"/>
        <w:vertAlign w:val="baseline"/>
      </w:rPr>
    </w:lvl>
    <w:lvl w:ilvl="3">
      <w:start w:val="1"/>
      <w:numFmt w:val="decimal"/>
      <w:suff w:val="tab"/>
      <w:lvlText w:val="%4."/>
      <w:lvlJc w:val="left"/>
      <w:pPr>
        <w:ind w:left="2880" w:hanging="360"/>
      </w:pPr>
      <w:rPr>
        <w:rFonts w:hAnsi="Arial Unicode MS"/>
        <w:caps w:val="0"/>
        <w:smallCaps w:val="0"/>
        <w:strike w:val="0"/>
        <w:dstrike w:val="0"/>
        <w:outline w:val="0"/>
        <w:emboss w:val="0"/>
        <w:imprint w:val="0"/>
        <w:spacing w:val="0"/>
        <w:w w:val="100"/>
        <w:kern w:val="0"/>
        <w:position w:val="0"/>
        <w:highlight w:val="none"/>
        <w:vertAlign w:val="baseline"/>
      </w:rPr>
    </w:lvl>
    <w:lvl w:ilvl="4">
      <w:start w:val="1"/>
      <w:numFmt w:val="lowerLetter"/>
      <w:suff w:val="tab"/>
      <w:lvlText w:val="%5."/>
      <w:lvlJc w:val="left"/>
      <w:pPr>
        <w:ind w:left="3600" w:hanging="360"/>
      </w:pPr>
      <w:rPr>
        <w:rFonts w:hAnsi="Arial Unicode MS"/>
        <w:caps w:val="0"/>
        <w:smallCaps w:val="0"/>
        <w:strike w:val="0"/>
        <w:dstrike w:val="0"/>
        <w:outline w:val="0"/>
        <w:emboss w:val="0"/>
        <w:imprint w:val="0"/>
        <w:spacing w:val="0"/>
        <w:w w:val="100"/>
        <w:kern w:val="0"/>
        <w:position w:val="0"/>
        <w:highlight w:val="none"/>
        <w:vertAlign w:val="baseline"/>
      </w:rPr>
    </w:lvl>
    <w:lvl w:ilvl="5">
      <w:start w:val="1"/>
      <w:numFmt w:val="lowerRoman"/>
      <w:suff w:val="tab"/>
      <w:lvlText w:val="%6."/>
      <w:lvlJc w:val="left"/>
      <w:pPr>
        <w:ind w:left="4320" w:hanging="320"/>
      </w:pPr>
      <w:rPr>
        <w:rFonts w:hAnsi="Arial Unicode MS"/>
        <w:caps w:val="0"/>
        <w:smallCaps w:val="0"/>
        <w:strike w:val="0"/>
        <w:dstrike w:val="0"/>
        <w:outline w:val="0"/>
        <w:emboss w:val="0"/>
        <w:imprint w:val="0"/>
        <w:spacing w:val="0"/>
        <w:w w:val="100"/>
        <w:kern w:val="0"/>
        <w:position w:val="0"/>
        <w:highlight w:val="none"/>
        <w:vertAlign w:val="baseline"/>
      </w:rPr>
    </w:lvl>
    <w:lvl w:ilvl="6">
      <w:start w:val="1"/>
      <w:numFmt w:val="decimal"/>
      <w:suff w:val="tab"/>
      <w:lvlText w:val="%7."/>
      <w:lvlJc w:val="left"/>
      <w:pPr>
        <w:ind w:left="5040" w:hanging="360"/>
      </w:pPr>
      <w:rPr>
        <w:rFonts w:hAnsi="Arial Unicode MS"/>
        <w:caps w:val="0"/>
        <w:smallCaps w:val="0"/>
        <w:strike w:val="0"/>
        <w:dstrike w:val="0"/>
        <w:outline w:val="0"/>
        <w:emboss w:val="0"/>
        <w:imprint w:val="0"/>
        <w:spacing w:val="0"/>
        <w:w w:val="100"/>
        <w:kern w:val="0"/>
        <w:position w:val="0"/>
        <w:highlight w:val="none"/>
        <w:vertAlign w:val="baseline"/>
      </w:rPr>
    </w:lvl>
    <w:lvl w:ilvl="7">
      <w:start w:val="1"/>
      <w:numFmt w:val="lowerLetter"/>
      <w:suff w:val="tab"/>
      <w:lvlText w:val="%8."/>
      <w:lvlJc w:val="left"/>
      <w:pPr>
        <w:ind w:left="5760" w:hanging="360"/>
      </w:pPr>
      <w:rPr>
        <w:rFonts w:hAnsi="Arial Unicode MS"/>
        <w:caps w:val="0"/>
        <w:smallCaps w:val="0"/>
        <w:strike w:val="0"/>
        <w:dstrike w:val="0"/>
        <w:outline w:val="0"/>
        <w:emboss w:val="0"/>
        <w:imprint w:val="0"/>
        <w:spacing w:val="0"/>
        <w:w w:val="100"/>
        <w:kern w:val="0"/>
        <w:position w:val="0"/>
        <w:highlight w:val="none"/>
        <w:vertAlign w:val="baseline"/>
      </w:rPr>
    </w:lvl>
    <w:lvl w:ilvl="8">
      <w:start w:val="1"/>
      <w:numFmt w:val="lowerRoman"/>
      <w:suff w:val="tab"/>
      <w:lvlText w:val="%9."/>
      <w:lvlJc w:val="left"/>
      <w:pPr>
        <w:ind w:left="6480" w:hanging="320"/>
      </w:pPr>
      <w:rPr>
        <w:rFonts w:hAnsi="Arial Unicode MS"/>
        <w:caps w:val="0"/>
        <w:smallCaps w:val="0"/>
        <w:strike w:val="0"/>
        <w:dstrike w:val="0"/>
        <w:outline w:val="0"/>
        <w:emboss w:val="0"/>
        <w:imprint w:val="0"/>
        <w:spacing w:val="0"/>
        <w:w w:val="100"/>
        <w:kern w:val="0"/>
        <w:position w:val="0"/>
        <w:highlight w:val="none"/>
        <w:vertAlign w:val="baseline"/>
      </w:rPr>
    </w:lvl>
  </w:abstractNum>
  <w:num w:numId="1">
    <w:abstractNumId w:val="1"/>
  </w:num>
  <w:num w:numId="2">
    <w:abstractNumId w:val="0"/>
  </w:num>
  <w:num w:numId="3">
    <w:abstractNumId w:val="3"/>
  </w:num>
  <w:num w:numId="4">
    <w:abstractNumId w:val="2"/>
  </w:num>
  <w:num w:numId="5">
    <w:abstractNumId w:val="4"/>
  </w:num>
  <w:num w:numId="6">
    <w:abstractNumId w:val="5"/>
  </w:num>
  <w:num w:numId="7">
    <w:abstractNumId w:val="6"/>
  </w:num>
  <w:num w:numId="8">
    <w:abstractNumId w:val="7"/>
  </w:num>
  <w:num w:numId="9">
    <w:abstractNumId w:val="7"/>
    <w:lvlOverride w:ilvl="0">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1">
      <w:lvl w:ilvl="1">
        <w:start w:val="1"/>
        <w:numFmt w:val="bullet"/>
        <w:suff w:val="tab"/>
        <w:lvlText w:val="o"/>
        <w:lvlJc w:val="left"/>
        <w:pPr>
          <w:ind w:left="72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2">
      <w:lvl w:ilvl="2">
        <w:start w:val="1"/>
        <w:numFmt w:val="bullet"/>
        <w:suff w:val="tab"/>
        <w:lvlText w:val="▪"/>
        <w:lvlJc w:val="left"/>
        <w:pPr>
          <w:ind w:left="144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3">
      <w:lvl w:ilvl="3">
        <w:start w:val="1"/>
        <w:numFmt w:val="bullet"/>
        <w:suff w:val="tab"/>
        <w:lvlText w:val="•"/>
        <w:lvlJc w:val="left"/>
        <w:pPr>
          <w:ind w:left="21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4">
      <w:lvl w:ilvl="4">
        <w:start w:val="1"/>
        <w:numFmt w:val="bullet"/>
        <w:suff w:val="tab"/>
        <w:lvlText w:val="o"/>
        <w:lvlJc w:val="left"/>
        <w:pPr>
          <w:ind w:left="288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5">
      <w:lvl w:ilvl="5">
        <w:start w:val="1"/>
        <w:numFmt w:val="bullet"/>
        <w:suff w:val="tab"/>
        <w:lvlText w:val="▪"/>
        <w:lvlJc w:val="left"/>
        <w:pPr>
          <w:ind w:left="360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6">
      <w:lvl w:ilvl="6">
        <w:start w:val="1"/>
        <w:numFmt w:val="bullet"/>
        <w:suff w:val="tab"/>
        <w:lvlText w:val="•"/>
        <w:lvlJc w:val="left"/>
        <w:pPr>
          <w:ind w:left="432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7">
      <w:lvl w:ilvl="7">
        <w:start w:val="1"/>
        <w:numFmt w:val="bullet"/>
        <w:suff w:val="tab"/>
        <w:lvlText w:val="o"/>
        <w:lvlJc w:val="left"/>
        <w:pPr>
          <w:ind w:left="5040" w:hanging="720"/>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highlight w:val="none"/>
          <w:vertAlign w:val="baseline"/>
        </w:rPr>
      </w:lvl>
    </w:lvlOverride>
    <w:lvlOverride w:ilvl="8">
      <w:lvl w:ilvl="8">
        <w:start w:val="1"/>
        <w:numFmt w:val="bullet"/>
        <w:suff w:val="tab"/>
        <w:lvlText w:val="▪"/>
        <w:lvlJc w:val="left"/>
        <w:pPr>
          <w:ind w:left="5760" w:hanging="72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highlight w:val="none"/>
          <w:vertAlign w:val="baseline"/>
        </w:rPr>
      </w:lvl>
    </w:lvlOverride>
  </w:num>
  <w:num w:numId="10">
    <w:abstractNumId w:val="8"/>
  </w:num>
  <w:num w:numId="11">
    <w:abstractNumId w:val="9"/>
  </w:num>
  <w:num w:numId="12">
    <w:abstractNumId w:val="10"/>
  </w:num>
  <w:num w:numId="13">
    <w:abstractNumId w:val="11"/>
  </w:num>
  <w:num w:numId="14">
    <w:abstractNumId w:val="11"/>
    <w:lvlOverride w:ilvl="0">
      <w:lvl w:ilvl="0">
        <w:start w:val="1"/>
        <w:numFmt w:val="bullet"/>
        <w:suff w:val="tab"/>
        <w:lvlText w:val="▪"/>
        <w:lvlJc w:val="left"/>
        <w:pPr>
          <w:ind w:left="654"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1">
      <w:lvl w:ilvl="1">
        <w:start w:val="1"/>
        <w:numFmt w:val="bullet"/>
        <w:suff w:val="tab"/>
        <w:lvlText w:val="o"/>
        <w:lvlJc w:val="left"/>
        <w:pPr>
          <w:ind w:left="666" w:hanging="644"/>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2">
      <w:lvl w:ilvl="2">
        <w:start w:val="1"/>
        <w:numFmt w:val="bullet"/>
        <w:suff w:val="tab"/>
        <w:lvlText w:val="▪"/>
        <w:lvlJc w:val="left"/>
        <w:pPr>
          <w:ind w:left="1387" w:hanging="63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3">
      <w:lvl w:ilvl="3">
        <w:start w:val="1"/>
        <w:numFmt w:val="bullet"/>
        <w:suff w:val="tab"/>
        <w:lvlText w:val="•"/>
        <w:lvlJc w:val="left"/>
        <w:pPr>
          <w:ind w:left="2108" w:hanging="62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4">
      <w:lvl w:ilvl="4">
        <w:start w:val="1"/>
        <w:numFmt w:val="bullet"/>
        <w:suff w:val="tab"/>
        <w:lvlText w:val="o"/>
        <w:lvlJc w:val="left"/>
        <w:pPr>
          <w:ind w:left="2829" w:hanging="614"/>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5">
      <w:lvl w:ilvl="5">
        <w:start w:val="1"/>
        <w:numFmt w:val="bullet"/>
        <w:suff w:val="tab"/>
        <w:lvlText w:val="▪"/>
        <w:lvlJc w:val="left"/>
        <w:pPr>
          <w:ind w:left="3550" w:hanging="60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6">
      <w:lvl w:ilvl="6">
        <w:start w:val="1"/>
        <w:numFmt w:val="bullet"/>
        <w:suff w:val="tab"/>
        <w:lvlText w:val="•"/>
        <w:lvlJc w:val="left"/>
        <w:pPr>
          <w:ind w:left="4271" w:hanging="59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7">
      <w:lvl w:ilvl="7">
        <w:start w:val="1"/>
        <w:numFmt w:val="bullet"/>
        <w:suff w:val="tab"/>
        <w:lvlText w:val="o"/>
        <w:lvlJc w:val="left"/>
        <w:pPr>
          <w:ind w:left="4991" w:hanging="583"/>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lvlOverride w:ilvl="8">
      <w:lvl w:ilvl="8">
        <w:start w:val="1"/>
        <w:numFmt w:val="bullet"/>
        <w:suff w:val="tab"/>
        <w:lvlText w:val="▪"/>
        <w:lvlJc w:val="left"/>
        <w:pPr>
          <w:ind w:left="5712" w:hanging="57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4"/>
          <w:szCs w:val="24"/>
          <w:highlight w:val="none"/>
          <w:vertAlign w:val="baseline"/>
        </w:rPr>
      </w:lvl>
    </w:lvlOverride>
  </w:num>
  <w:num w:numId="15">
    <w:abstractNumId w:val="12"/>
  </w:num>
  <w:num w:numId="16">
    <w:abstractNumId w:val="12"/>
    <w:lvlOverride w:ilvl="0">
      <w:lvl w:ilvl="0">
        <w:start w:val="1"/>
        <w:numFmt w:val="bullet"/>
        <w:suff w:val="tab"/>
        <w:lvlText w:val="▪"/>
        <w:lvlJc w:val="left"/>
        <w:pPr>
          <w:ind w:left="709" w:hanging="70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1">
      <w:lvl w:ilvl="1">
        <w:start w:val="1"/>
        <w:numFmt w:val="bullet"/>
        <w:suff w:val="tab"/>
        <w:lvlText w:val="o"/>
        <w:lvlJc w:val="left"/>
        <w:pPr>
          <w:ind w:left="720" w:hanging="69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2">
      <w:lvl w:ilvl="2">
        <w:start w:val="1"/>
        <w:numFmt w:val="bullet"/>
        <w:suff w:val="tab"/>
        <w:lvlText w:val="▪"/>
        <w:lvlJc w:val="left"/>
        <w:pPr>
          <w:ind w:left="1440" w:hanging="687"/>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3">
      <w:lvl w:ilvl="3">
        <w:start w:val="1"/>
        <w:numFmt w:val="bullet"/>
        <w:suff w:val="tab"/>
        <w:lvlText w:val="•"/>
        <w:lvlJc w:val="left"/>
        <w:pPr>
          <w:ind w:left="2160" w:hanging="676"/>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4">
      <w:lvl w:ilvl="4">
        <w:start w:val="1"/>
        <w:numFmt w:val="bullet"/>
        <w:suff w:val="tab"/>
        <w:lvlText w:val="o"/>
        <w:lvlJc w:val="left"/>
        <w:pPr>
          <w:ind w:left="2880" w:hanging="665"/>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5">
      <w:lvl w:ilvl="5">
        <w:start w:val="1"/>
        <w:numFmt w:val="bullet"/>
        <w:suff w:val="tab"/>
        <w:lvlText w:val="▪"/>
        <w:lvlJc w:val="left"/>
        <w:pPr>
          <w:ind w:left="3600" w:hanging="65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6">
      <w:lvl w:ilvl="6">
        <w:start w:val="1"/>
        <w:numFmt w:val="bullet"/>
        <w:suff w:val="tab"/>
        <w:lvlText w:val="•"/>
        <w:lvlJc w:val="left"/>
        <w:pPr>
          <w:ind w:left="4320" w:hanging="643"/>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7">
      <w:lvl w:ilvl="7">
        <w:start w:val="1"/>
        <w:numFmt w:val="bullet"/>
        <w:suff w:val="tab"/>
        <w:lvlText w:val="o"/>
        <w:lvlJc w:val="left"/>
        <w:pPr>
          <w:ind w:left="5040" w:hanging="63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lvlOverride w:ilvl="8">
      <w:lvl w:ilvl="8">
        <w:start w:val="1"/>
        <w:numFmt w:val="bullet"/>
        <w:suff w:val="tab"/>
        <w:lvlText w:val="▪"/>
        <w:lvlJc w:val="left"/>
        <w:pPr>
          <w:ind w:left="5760" w:hanging="621"/>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6"/>
          <w:szCs w:val="26"/>
          <w:highlight w:val="none"/>
          <w:vertAlign w:val="baseline"/>
        </w:rPr>
      </w:lvl>
    </w:lvlOverride>
  </w:num>
  <w:num w:numId="17">
    <w:abstractNumId w:val="13"/>
  </w:num>
  <w:num w:numId="18">
    <w:abstractNumId w:val="14"/>
  </w:num>
  <w:num w:numId="19">
    <w:abstractNumId w:val="14"/>
    <w:lvlOverride w:ilvl="0">
      <w:lvl w:ilvl="0">
        <w:start w:val="1"/>
        <w:numFmt w:val="bullet"/>
        <w:suff w:val="tab"/>
        <w:lvlText w:val="▪"/>
        <w:lvlJc w:val="left"/>
        <w:pPr>
          <w:ind w:left="764" w:hanging="76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1">
      <w:lvl w:ilvl="1">
        <w:start w:val="1"/>
        <w:numFmt w:val="bullet"/>
        <w:suff w:val="tab"/>
        <w:lvlText w:val="o"/>
        <w:lvlJc w:val="left"/>
        <w:pPr>
          <w:ind w:left="774" w:hanging="75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2">
      <w:lvl w:ilvl="2">
        <w:start w:val="1"/>
        <w:numFmt w:val="bullet"/>
        <w:suff w:val="tab"/>
        <w:lvlText w:val="▪"/>
        <w:lvlJc w:val="left"/>
        <w:pPr>
          <w:ind w:left="1493" w:hanging="74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3">
      <w:lvl w:ilvl="3">
        <w:start w:val="1"/>
        <w:numFmt w:val="bullet"/>
        <w:suff w:val="tab"/>
        <w:lvlText w:val="•"/>
        <w:lvlJc w:val="left"/>
        <w:pPr>
          <w:ind w:left="2212" w:hanging="72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4">
      <w:lvl w:ilvl="4">
        <w:start w:val="1"/>
        <w:numFmt w:val="bullet"/>
        <w:suff w:val="tab"/>
        <w:lvlText w:val="o"/>
        <w:lvlJc w:val="left"/>
        <w:pPr>
          <w:ind w:left="2931" w:hanging="716"/>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5">
      <w:lvl w:ilvl="5">
        <w:start w:val="1"/>
        <w:numFmt w:val="bullet"/>
        <w:suff w:val="tab"/>
        <w:lvlText w:val="▪"/>
        <w:lvlJc w:val="left"/>
        <w:pPr>
          <w:ind w:left="3650" w:hanging="70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6">
      <w:lvl w:ilvl="6">
        <w:start w:val="1"/>
        <w:numFmt w:val="bullet"/>
        <w:suff w:val="tab"/>
        <w:lvlText w:val="•"/>
        <w:lvlJc w:val="left"/>
        <w:pPr>
          <w:ind w:left="4369" w:hanging="692"/>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7">
      <w:lvl w:ilvl="7">
        <w:start w:val="1"/>
        <w:numFmt w:val="bullet"/>
        <w:suff w:val="tab"/>
        <w:lvlText w:val="o"/>
        <w:lvlJc w:val="left"/>
        <w:pPr>
          <w:ind w:left="5089" w:hanging="681"/>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8">
      <w:lvl w:ilvl="8">
        <w:start w:val="1"/>
        <w:numFmt w:val="bullet"/>
        <w:suff w:val="tab"/>
        <w:lvlText w:val="▪"/>
        <w:lvlJc w:val="left"/>
        <w:pPr>
          <w:ind w:left="5808" w:hanging="66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num>
  <w:num w:numId="20">
    <w:abstractNumId w:val="15"/>
  </w:num>
  <w:num w:numId="21">
    <w:abstractNumId w:val="15"/>
    <w:lvlOverride w:ilvl="0">
      <w:lvl w:ilvl="0">
        <w:start w:val="1"/>
        <w:numFmt w:val="bullet"/>
        <w:suff w:val="tab"/>
        <w:lvlText w:val="▪"/>
        <w:lvlJc w:val="left"/>
        <w:pPr>
          <w:ind w:left="764" w:hanging="76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1">
      <w:lvl w:ilvl="1">
        <w:start w:val="1"/>
        <w:numFmt w:val="bullet"/>
        <w:suff w:val="tab"/>
        <w:lvlText w:val="o"/>
        <w:lvlJc w:val="left"/>
        <w:pPr>
          <w:ind w:left="774" w:hanging="752"/>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2">
      <w:lvl w:ilvl="2">
        <w:start w:val="1"/>
        <w:numFmt w:val="bullet"/>
        <w:suff w:val="tab"/>
        <w:lvlText w:val="▪"/>
        <w:lvlJc w:val="left"/>
        <w:pPr>
          <w:ind w:left="1493" w:hanging="740"/>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3">
      <w:lvl w:ilvl="3">
        <w:start w:val="1"/>
        <w:numFmt w:val="bullet"/>
        <w:suff w:val="tab"/>
        <w:lvlText w:val="•"/>
        <w:lvlJc w:val="left"/>
        <w:pPr>
          <w:ind w:left="2212" w:hanging="72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4">
      <w:lvl w:ilvl="4">
        <w:start w:val="1"/>
        <w:numFmt w:val="bullet"/>
        <w:suff w:val="tab"/>
        <w:lvlText w:val="o"/>
        <w:lvlJc w:val="left"/>
        <w:pPr>
          <w:ind w:left="2931" w:hanging="716"/>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5">
      <w:lvl w:ilvl="5">
        <w:start w:val="1"/>
        <w:numFmt w:val="bullet"/>
        <w:suff w:val="tab"/>
        <w:lvlText w:val="▪"/>
        <w:lvlJc w:val="left"/>
        <w:pPr>
          <w:ind w:left="3650" w:hanging="704"/>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6">
      <w:lvl w:ilvl="6">
        <w:start w:val="1"/>
        <w:numFmt w:val="bullet"/>
        <w:suff w:val="tab"/>
        <w:lvlText w:val="•"/>
        <w:lvlJc w:val="left"/>
        <w:pPr>
          <w:ind w:left="4369" w:hanging="692"/>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7">
      <w:lvl w:ilvl="7">
        <w:start w:val="1"/>
        <w:numFmt w:val="bullet"/>
        <w:suff w:val="tab"/>
        <w:lvlText w:val="o"/>
        <w:lvlJc w:val="left"/>
        <w:pPr>
          <w:ind w:left="5089" w:hanging="681"/>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8">
      <w:lvl w:ilvl="8">
        <w:start w:val="1"/>
        <w:numFmt w:val="bullet"/>
        <w:suff w:val="tab"/>
        <w:lvlText w:val="▪"/>
        <w:lvlJc w:val="left"/>
        <w:pPr>
          <w:ind w:left="5808" w:hanging="669"/>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num>
  <w:num w:numId="22">
    <w:abstractNumId w:val="16"/>
  </w:num>
  <w:num w:numId="23">
    <w:abstractNumId w:val="16"/>
    <w:lvlOverride w:ilvl="0">
      <w:lvl w:ilvl="0">
        <w:start w:val="1"/>
        <w:numFmt w:val="bullet"/>
        <w:suff w:val="tab"/>
        <w:lvlText w:val="▪"/>
        <w:lvlJc w:val="left"/>
        <w:pPr>
          <w:ind w:left="3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1">
      <w:lvl w:ilvl="1">
        <w:start w:val="1"/>
        <w:numFmt w:val="bullet"/>
        <w:suff w:val="tab"/>
        <w:lvlText w:val="o"/>
        <w:lvlJc w:val="left"/>
        <w:pPr>
          <w:tabs>
            <w:tab w:val="left" w:pos="360"/>
          </w:tabs>
          <w:ind w:left="74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2">
      <w:lvl w:ilvl="2">
        <w:start w:val="1"/>
        <w:numFmt w:val="bullet"/>
        <w:suff w:val="tab"/>
        <w:lvlText w:val="▪"/>
        <w:lvlJc w:val="left"/>
        <w:pPr>
          <w:tabs>
            <w:tab w:val="left" w:pos="360"/>
          </w:tabs>
          <w:ind w:left="146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3">
      <w:lvl w:ilvl="3">
        <w:start w:val="1"/>
        <w:numFmt w:val="bullet"/>
        <w:suff w:val="tab"/>
        <w:lvlText w:val="•"/>
        <w:lvlJc w:val="left"/>
        <w:pPr>
          <w:tabs>
            <w:tab w:val="left" w:pos="360"/>
          </w:tabs>
          <w:ind w:left="21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4">
      <w:lvl w:ilvl="4">
        <w:start w:val="1"/>
        <w:numFmt w:val="bullet"/>
        <w:suff w:val="tab"/>
        <w:lvlText w:val="o"/>
        <w:lvlJc w:val="left"/>
        <w:pPr>
          <w:tabs>
            <w:tab w:val="left" w:pos="360"/>
          </w:tabs>
          <w:ind w:left="290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5">
      <w:lvl w:ilvl="5">
        <w:start w:val="1"/>
        <w:numFmt w:val="bullet"/>
        <w:suff w:val="tab"/>
        <w:lvlText w:val="▪"/>
        <w:lvlJc w:val="left"/>
        <w:pPr>
          <w:tabs>
            <w:tab w:val="left" w:pos="360"/>
          </w:tabs>
          <w:ind w:left="362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6">
      <w:lvl w:ilvl="6">
        <w:start w:val="1"/>
        <w:numFmt w:val="bullet"/>
        <w:suff w:val="tab"/>
        <w:lvlText w:val="•"/>
        <w:lvlJc w:val="left"/>
        <w:pPr>
          <w:tabs>
            <w:tab w:val="left" w:pos="360"/>
          </w:tabs>
          <w:ind w:left="434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7">
      <w:lvl w:ilvl="7">
        <w:start w:val="1"/>
        <w:numFmt w:val="bullet"/>
        <w:suff w:val="tab"/>
        <w:lvlText w:val="o"/>
        <w:lvlJc w:val="left"/>
        <w:pPr>
          <w:tabs>
            <w:tab w:val="left" w:pos="360"/>
          </w:tabs>
          <w:ind w:left="5068" w:hanging="388"/>
        </w:pPr>
        <w:rPr>
          <w:rFonts w:ascii="Wingdings" w:cs="Wingdings" w:hAnsi="Wingdings" w:eastAsia="Wingding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lvlOverride w:ilvl="8">
      <w:lvl w:ilvl="8">
        <w:start w:val="1"/>
        <w:numFmt w:val="bullet"/>
        <w:suff w:val="tab"/>
        <w:lvlText w:val="▪"/>
        <w:lvlJc w:val="left"/>
        <w:pPr>
          <w:tabs>
            <w:tab w:val="left" w:pos="360"/>
          </w:tabs>
          <w:ind w:left="5788" w:hanging="388"/>
        </w:pPr>
        <w:rPr>
          <w:rFonts w:ascii="Arial Unicode MS" w:cs="Arial Unicode MS" w:hAnsi="Arial Unicode MS" w:eastAsia="Arial Unicode MS"/>
          <w:b w:val="0"/>
          <w:bCs w:val="0"/>
          <w:i w:val="0"/>
          <w:iCs w:val="0"/>
          <w:caps w:val="0"/>
          <w:smallCaps w:val="0"/>
          <w:strike w:val="0"/>
          <w:dstrike w:val="0"/>
          <w:outline w:val="0"/>
          <w:emboss w:val="0"/>
          <w:imprint w:val="0"/>
          <w:spacing w:val="0"/>
          <w:w w:val="100"/>
          <w:kern w:val="0"/>
          <w:position w:val="0"/>
          <w:sz w:val="28"/>
          <w:szCs w:val="28"/>
          <w:highlight w:val="none"/>
          <w:vertAlign w:val="baseline"/>
        </w:rPr>
      </w:lvl>
    </w:lvlOverride>
  </w:num>
  <w:num w:numId="24">
    <w:abstractNumId w:val="17"/>
  </w:num>
  <w:num w:numId="25">
    <w:abstractNumId w:val="18"/>
  </w:num>
  <w:num w:numId="26">
    <w:abstractNumId w:val="19"/>
  </w:num>
  <w:num w:numId="27">
    <w:abstractNumId w:val="20"/>
  </w:num>
  <w:num w:numId="28">
    <w:abstractNumId w:val="21"/>
  </w:num>
  <w:num w:numId="29">
    <w:abstractNumId w:val="23"/>
  </w:num>
  <w:num w:numId="30">
    <w:abstractNumId w:val="22"/>
  </w:num>
  <w:num w:numId="31">
    <w:abstractNumId w:val="25"/>
  </w:num>
  <w:num w:numId="32">
    <w:abstractNumId w:val="24"/>
  </w:num>
  <w:num w:numId="33">
    <w:abstractNumId w:val="27"/>
  </w:num>
  <w:num w:numId="34">
    <w:abstractNumId w:val="26"/>
  </w:num>
</w:numbering>
</file>

<file path=word/settings.xml><?xml version="1.0" encoding="utf-8"?>
<w:settings xmlns:mc="http://schemas.openxmlformats.org/markup-compatibility/2006" xmlns:o="urn:schemas-microsoft-com:office:office" xmlns:v="urn:schemas-microsoft-com:vml" xmlns:w="http://schemas.openxmlformats.org/wordprocessingml/2006/main">
  <w:view w:val="print"/>
  <w:mirrorMargins w:val="0"/>
  <w:bordersDoNotSurroundHeader w:val="0"/>
  <w:bordersDoNotSurroundFooter w:val="0"/>
  <w:displayBackgroundShape/>
  <w:revisionView w:markup="1" w:comments="1" w:insDel="1" w:formatting="0"/>
  <w:defaultTabStop w:val="709"/>
  <w:autoHyphenation w:val="0"/>
  <w:evenAndOddHeaders w:val="0"/>
  <w:bookFoldPrinting w:val="0"/>
  <w:noLineBreaksAfter w:lang="русский" w:val="‘“(〔[{〈《「『【⦅〘〖«〝︵︷︹︻︽︿﹁﹃﹇﹙﹛﹝｢"/>
  <w:noLineBreaksBefore w:lang="русский" w:val="’”)〕]}〉"/>
  <w:compat>
    <w:compatSetting w:name="compatibilityMode" w:uri="http://schemas.microsoft.com/office/word" w:val="15"/>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w="http://schemas.openxmlformats.org/wordprocessingml/2006/main" xmlns:mc="http://schemas.openxmlformats.org/markup-compatibility/2006" xmlns:w14="http://schemas.microsoft.com/office/word/2010/wordml" mc:Ignorable="w14">
  <w:docDefaults>
    <w:rPrDefault>
      <w:rPr>
        <w:rFonts w:ascii="Times New Roman" w:cs="Times New Roman" w:hAnsi="Times New Roman" w:eastAsia="Arial Unicode MS"/>
        <w:b w:val="0"/>
        <w:bCs w:val="0"/>
        <w:i w:val="0"/>
        <w:iCs w:val="0"/>
        <w:caps w:val="0"/>
        <w:smallCaps w:val="0"/>
        <w:strike w:val="0"/>
        <w:dstrike w:val="0"/>
        <w:outline w:val="0"/>
        <w:emboss w:val="0"/>
        <w:imprint w:val="0"/>
        <w:vanish w:val="0"/>
        <w:color w:val="auto"/>
        <w:spacing w:val="0"/>
        <w:w w:val="100"/>
        <w:kern w:val="0"/>
        <w:position w:val="0"/>
        <w:sz w:val="20"/>
        <w:szCs w:val="20"/>
        <w:u w:val="none" w:color="auto"/>
        <w:bdr w:val="nil"/>
        <w:vertAlign w:val="baseline"/>
        <w:lang/>
      </w:rPr>
    </w:rPrDefault>
    <w:pPrDefault>
      <w:pPr>
        <w:keepNext w:val="0"/>
        <w:keepLines w:val="0"/>
        <w:pageBreakBefore w:val="0"/>
        <w:framePr w:anchorLock="0" w:w="0" w:h="0" w:vSpace="0" w:hSpace="0" w:xAlign="left" w:y="0" w:hRule="exact" w:vAnchor="margin"/>
        <w:widowControl w:val="1"/>
        <w:numPr>
          <w:ilvl w:val="0"/>
          <w:numId w:val="0"/>
        </w:numPr>
        <w:suppressLineNumbers w:val="0"/>
        <w:pBdr>
          <w:top w:val="nil"/>
          <w:left w:val="nil"/>
          <w:bottom w:val="nil"/>
          <w:right w:val="nil"/>
          <w:between w:val="nil"/>
          <w:bar w:val="nil"/>
        </w:pBdr>
        <w:shd w:val="clear" w:color="auto" w:fill="auto"/>
        <w:suppressAutoHyphens w:val="0"/>
        <w:spacing w:before="0" w:beforeAutospacing="0" w:after="0" w:afterAutospacing="0" w:line="240" w:lineRule="auto"/>
        <w:ind w:left="0" w:right="0" w:firstLine="0"/>
        <w:jc w:val="left"/>
        <w:outlineLvl w:val="9"/>
      </w:pPr>
    </w:pPrDefault>
  </w:docDefaults>
  <w:style w:type="paragraph" w:default="1" w:styleId="Normal">
    <w:name w:val="Normal"/>
    <w:next w:val="Normal"/>
    <w:pPr/>
    <w:rPr>
      <w:sz w:val="24"/>
      <w:szCs w:val="24"/>
      <w:lang w:val="en-US" w:eastAsia="en-US" w:bidi="ar-SA"/>
    </w:rPr>
  </w:style>
  <w:style w:type="character" w:default="1" w:styleId="Default Paragraph Font">
    <w:name w:val="Default Paragraph Font"/>
    <w:next w:val="Default Paragraph Font"/>
  </w:style>
  <w:style w:type="character" w:styleId="Hyperlink">
    <w:name w:val="Hyperlink"/>
    <w:rPr>
      <w:u w:val="single"/>
    </w:rPr>
  </w:style>
  <w:style w:type="table" w:default="1" w:styleId="Table Normal">
    <w:name w:val="Table Normal"/>
    <w:next w:val="Table Normal"/>
    <w:pPr/>
    <w:tblPr>
      <w:tblInd w:w="0" w:type="dxa"/>
    </w:tblPr>
    <w:trPr/>
    <w:tcPr/>
    <w:tblStylePr w:type="firstRow"/>
    <w:tblStylePr w:type="lastRow"/>
    <w:tblStylePr w:type="firstCol"/>
    <w:tblStylePr w:type="lastCol"/>
    <w:tblStylePr w:type="band1Vert"/>
    <w:tblStylePr w:type="band2Vert"/>
    <w:tblStylePr w:type="band1Horz"/>
    <w:tblStylePr w:type="band2Horz"/>
    <w:tblStylePr w:type="neCell"/>
    <w:tblStylePr w:type="nwCell"/>
    <w:tblStylePr w:type="seCell"/>
    <w:tblStylePr w:type="swCell"/>
  </w:style>
  <w:style w:type="numbering" w:default="1" w:styleId="No List">
    <w:name w:val="No List"/>
    <w:next w:val="No List"/>
    <w:pPr/>
  </w:style>
  <w:style w:type="paragraph" w:styleId="header">
    <w:name w:val="header"/>
    <w:next w:val="header"/>
    <w:pPr>
      <w:keepNext w:val="0"/>
      <w:keepLines w:val="0"/>
      <w:pageBreakBefore w:val="0"/>
      <w:widowControl w:val="1"/>
      <w:shd w:val="clear" w:color="auto" w:fill="auto"/>
      <w:tabs>
        <w:tab w:val="center" w:pos="4677"/>
        <w:tab w:val="right" w:pos="9355"/>
      </w:tabs>
      <w:suppressAutoHyphens w:val="0"/>
      <w:bidi w:val="0"/>
      <w:spacing w:before="0" w:after="0" w:line="240" w:lineRule="auto"/>
      <w:ind w:left="0" w:right="0" w:firstLine="709"/>
      <w:jc w:val="left"/>
      <w:outlineLvl w:val="9"/>
    </w:pPr>
    <w:rPr>
      <w:rFonts w:ascii="Times New Roman" w:cs="Arial Unicode MS" w:hAnsi="Times New Roman" w:eastAsia="Arial Unicode MS"/>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paragraph" w:styleId="footer">
    <w:name w:val="footer"/>
    <w:next w:val="footer"/>
    <w:pPr>
      <w:keepNext w:val="0"/>
      <w:keepLines w:val="0"/>
      <w:pageBreakBefore w:val="0"/>
      <w:widowControl w:val="1"/>
      <w:shd w:val="clear" w:color="auto" w:fill="auto"/>
      <w:tabs>
        <w:tab w:val="center" w:pos="4677"/>
        <w:tab w:val="right" w:pos="9355"/>
      </w:tabs>
      <w:suppressAutoHyphens w:val="0"/>
      <w:bidi w:val="0"/>
      <w:spacing w:before="0" w:after="0" w:line="240" w:lineRule="auto"/>
      <w:ind w:left="0" w:right="0" w:firstLine="709"/>
      <w:jc w:val="left"/>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24"/>
      <w:szCs w:val="24"/>
      <w:u w:val="none" w:color="000000"/>
      <w:shd w:val="nil" w:color="auto" w:fill="auto"/>
      <w:vertAlign w:val="baseline"/>
      <w:lang w:val="ru-RU"/>
      <w14:textFill>
        <w14:solidFill>
          <w14:srgbClr w14:val="000000"/>
        </w14:solidFill>
      </w14:textFill>
    </w:rPr>
  </w:style>
  <w:style w:type="character" w:styleId="page number">
    <w:name w:val="page number"/>
  </w:style>
  <w:style w:type="paragraph" w:styleId="Normal.0">
    <w:name w:val="Normal"/>
    <w:next w:val="Normal.0"/>
    <w:pPr>
      <w:keepNext w:val="0"/>
      <w:keepLines w:val="0"/>
      <w:pageBreakBefore w:val="0"/>
      <w:widowControl w:val="1"/>
      <w:shd w:val="clear" w:color="auto" w:fill="auto"/>
      <w:suppressAutoHyphens w:val="0"/>
      <w:bidi w:val="0"/>
      <w:spacing w:before="0" w:after="0" w:line="360" w:lineRule="exact"/>
      <w:ind w:left="0" w:right="0" w:firstLine="709"/>
      <w:jc w:val="left"/>
      <w:outlineLvl w:val="9"/>
    </w:pPr>
    <w:rPr>
      <w:rFonts w:ascii="Times New Roman" w:cs="Arial Unicode MS" w:hAnsi="Times New Roman" w:eastAsia="Arial Unicode MS" w:hint="default"/>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paragraph" w:styleId="List Paragraph">
    <w:name w:val="List Paragraph"/>
    <w:next w:val="List Paragraph"/>
    <w:pPr>
      <w:keepNext w:val="0"/>
      <w:keepLines w:val="0"/>
      <w:pageBreakBefore w:val="0"/>
      <w:widowControl w:val="1"/>
      <w:shd w:val="clear" w:color="auto" w:fill="auto"/>
      <w:suppressAutoHyphens w:val="0"/>
      <w:bidi w:val="0"/>
      <w:spacing w:before="0" w:after="0" w:line="360" w:lineRule="exact"/>
      <w:ind w:left="720" w:right="0" w:firstLine="709"/>
      <w:jc w:val="left"/>
      <w:outlineLvl w:val="9"/>
    </w:pPr>
    <w:rPr>
      <w:rFonts w:ascii="Times New Roman" w:cs="Arial Unicode MS" w:hAnsi="Times New Roman" w:eastAsia="Arial Unicode MS" w:hint="default"/>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numbering" w:styleId="Импортированный стиль 2">
    <w:name w:val="Импортированный стиль 2"/>
    <w:pPr>
      <w:numPr>
        <w:numId w:val="1"/>
      </w:numPr>
    </w:pPr>
  </w:style>
  <w:style w:type="numbering" w:styleId="Импортированный стиль 3">
    <w:name w:val="Импортированный стиль 3"/>
    <w:pPr>
      <w:numPr>
        <w:numId w:val="3"/>
      </w:numPr>
    </w:pPr>
  </w:style>
  <w:style w:type="paragraph" w:styleId="Колонтитулы">
    <w:name w:val="Колонтитулы"/>
    <w:next w:val="Колонтитулы"/>
    <w:pPr>
      <w:keepNext w:val="0"/>
      <w:keepLines w:val="0"/>
      <w:pageBreakBefore w:val="0"/>
      <w:widowControl w:val="1"/>
      <w:shd w:val="clear" w:color="auto" w:fill="auto"/>
      <w:tabs>
        <w:tab w:val="right" w:pos="9020"/>
      </w:tabs>
      <w:suppressAutoHyphens w:val="0"/>
      <w:bidi w:val="0"/>
      <w:spacing w:before="0" w:after="0" w:line="240" w:lineRule="auto"/>
      <w:ind w:left="0" w:right="0" w:firstLine="0"/>
      <w:jc w:val="left"/>
      <w:outlineLvl w:val="9"/>
    </w:pPr>
    <w:rPr>
      <w:rFonts w:ascii="Helvetica Neue" w:cs="Helvetica Neue" w:hAnsi="Helvetica Neue" w:eastAsia="Helvetica Neue"/>
      <w:b w:val="0"/>
      <w:bCs w:val="0"/>
      <w:i w:val="0"/>
      <w:iCs w:val="0"/>
      <w:caps w:val="0"/>
      <w:smallCaps w:val="0"/>
      <w:strike w:val="0"/>
      <w:dstrike w:val="0"/>
      <w:outline w:val="0"/>
      <w:color w:val="000000"/>
      <w:spacing w:val="0"/>
      <w:kern w:val="0"/>
      <w:position w:val="0"/>
      <w:sz w:val="24"/>
      <w:szCs w:val="24"/>
      <w:u w:val="none"/>
      <w:shd w:val="nil" w:color="auto" w:fill="auto"/>
      <w:vertAlign w:val="baseline"/>
      <w14:textOutline>
        <w14:noFill/>
      </w14:textOutline>
      <w14:textFill>
        <w14:solidFill>
          <w14:srgbClr w14:val="000000"/>
        </w14:solidFill>
      </w14:textFill>
    </w:rPr>
  </w:style>
  <w:style w:type="paragraph" w:styleId="toc 1">
    <w:name w:val="toc 1"/>
    <w:next w:val="Normal.0"/>
    <w:pPr>
      <w:keepNext w:val="0"/>
      <w:keepLines w:val="0"/>
      <w:pageBreakBefore w:val="0"/>
      <w:widowControl w:val="1"/>
      <w:shd w:val="clear" w:color="auto" w:fill="auto"/>
      <w:tabs>
        <w:tab w:val="right" w:pos="9344" w:leader="dot"/>
        <w:tab w:val="right" w:pos="9628" w:leader="dot"/>
      </w:tabs>
      <w:suppressAutoHyphens w:val="0"/>
      <w:bidi w:val="0"/>
      <w:spacing w:before="0" w:after="100" w:line="360" w:lineRule="exact"/>
      <w:ind w:left="0" w:right="0" w:firstLine="0"/>
      <w:jc w:val="left"/>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character" w:styleId="Ссылка">
    <w:name w:val="Ссылка"/>
    <w:rPr>
      <w:outline w:val="0"/>
      <w:color w:val="0000ff"/>
      <w:u w:val="single" w:color="0000ff"/>
      <w:lang w:val="ru-RU"/>
      <w14:textFill>
        <w14:solidFill>
          <w14:srgbClr w14:val="0000FF"/>
        </w14:solidFill>
      </w14:textFill>
    </w:rPr>
  </w:style>
  <w:style w:type="paragraph" w:styleId="TOC 1.0">
    <w:name w:val="TOC 1"/>
    <w:next w:val="TOC 1.0"/>
    <w:pPr>
      <w:keepNext w:val="0"/>
      <w:keepLines w:val="0"/>
      <w:pageBreakBefore w:val="0"/>
      <w:widowControl w:val="1"/>
      <w:shd w:val="clear" w:color="auto" w:fill="auto"/>
      <w:tabs>
        <w:tab w:val="right" w:pos="9344" w:leader="dot"/>
        <w:tab w:val="right" w:pos="9628" w:leader="dot"/>
      </w:tabs>
      <w:suppressAutoHyphens w:val="0"/>
      <w:bidi w:val="0"/>
      <w:spacing w:before="0" w:after="100" w:line="360" w:lineRule="exact"/>
      <w:ind w:left="0" w:right="0" w:firstLine="0"/>
      <w:jc w:val="left"/>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paragraph" w:styleId="heading 1">
    <w:name w:val="heading 1"/>
    <w:next w:val="Normal.0"/>
    <w:pPr>
      <w:keepNext w:val="1"/>
      <w:keepLines w:val="0"/>
      <w:pageBreakBefore w:val="0"/>
      <w:widowControl w:val="0"/>
      <w:shd w:val="clear" w:color="auto" w:fill="auto"/>
      <w:tabs>
        <w:tab w:val="left" w:pos="432"/>
      </w:tabs>
      <w:suppressAutoHyphens w:val="0"/>
      <w:bidi w:val="0"/>
      <w:spacing w:before="240" w:after="60" w:line="259" w:lineRule="auto"/>
      <w:ind w:left="432" w:right="0" w:hanging="432"/>
      <w:jc w:val="right"/>
      <w:outlineLvl w:val="0"/>
    </w:pPr>
    <w:rPr>
      <w:rFonts w:ascii="Arial" w:cs="Arial" w:hAnsi="Arial" w:eastAsia="Arial"/>
      <w:b w:val="1"/>
      <w:bCs w:val="1"/>
      <w:i w:val="0"/>
      <w:iCs w:val="0"/>
      <w:caps w:val="0"/>
      <w:smallCaps w:val="0"/>
      <w:strike w:val="0"/>
      <w:dstrike w:val="0"/>
      <w:outline w:val="0"/>
      <w:color w:val="000000"/>
      <w:spacing w:val="0"/>
      <w:kern w:val="1"/>
      <w:position w:val="0"/>
      <w:sz w:val="28"/>
      <w:szCs w:val="28"/>
      <w:u w:val="none" w:color="000000"/>
      <w:shd w:val="nil" w:color="auto" w:fill="auto"/>
      <w:vertAlign w:val="baseline"/>
      <w:lang w:val="ru-RU"/>
      <w14:textFill>
        <w14:solidFill>
          <w14:srgbClr w14:val="000000"/>
        </w14:solidFill>
      </w14:textFill>
    </w:rPr>
  </w:style>
  <w:style w:type="paragraph" w:styleId="TOC 2">
    <w:name w:val="TOC 2"/>
    <w:next w:val="TOC 2"/>
    <w:pPr>
      <w:keepNext w:val="0"/>
      <w:keepLines w:val="0"/>
      <w:pageBreakBefore w:val="0"/>
      <w:widowControl w:val="1"/>
      <w:shd w:val="clear" w:color="auto" w:fill="auto"/>
      <w:tabs>
        <w:tab w:val="right" w:pos="9344" w:leader="dot"/>
        <w:tab w:val="right" w:pos="9628" w:leader="dot"/>
      </w:tabs>
      <w:suppressAutoHyphens w:val="0"/>
      <w:bidi w:val="0"/>
      <w:spacing w:before="0" w:after="100" w:line="360" w:lineRule="exact"/>
      <w:ind w:left="220" w:right="0" w:firstLine="0"/>
      <w:jc w:val="left"/>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14:textFill>
        <w14:solidFill>
          <w14:srgbClr w14:val="000000"/>
        </w14:solidFill>
      </w14:textFill>
    </w:rPr>
  </w:style>
  <w:style w:type="paragraph" w:styleId="heading 2">
    <w:name w:val="heading 2"/>
    <w:next w:val="Normal.0"/>
    <w:pPr>
      <w:keepNext w:val="1"/>
      <w:keepLines w:val="0"/>
      <w:pageBreakBefore w:val="0"/>
      <w:widowControl w:val="0"/>
      <w:shd w:val="clear" w:color="auto" w:fill="auto"/>
      <w:tabs>
        <w:tab w:val="left" w:pos="576"/>
      </w:tabs>
      <w:suppressAutoHyphens w:val="0"/>
      <w:bidi w:val="0"/>
      <w:spacing w:before="240" w:after="60" w:line="259" w:lineRule="auto"/>
      <w:ind w:left="576" w:right="0" w:hanging="576"/>
      <w:jc w:val="right"/>
      <w:outlineLvl w:val="1"/>
    </w:pPr>
    <w:rPr>
      <w:rFonts w:ascii="Arial" w:cs="Arial" w:hAnsi="Arial" w:eastAsia="Arial"/>
      <w:b w:val="1"/>
      <w:bCs w:val="1"/>
      <w:i w:val="1"/>
      <w:iCs w:val="1"/>
      <w:caps w:val="0"/>
      <w:smallCaps w:val="0"/>
      <w:strike w:val="0"/>
      <w:dstrike w:val="0"/>
      <w:outline w:val="0"/>
      <w:color w:val="000000"/>
      <w:spacing w:val="0"/>
      <w:kern w:val="0"/>
      <w:position w:val="0"/>
      <w:sz w:val="24"/>
      <w:szCs w:val="24"/>
      <w:u w:val="none" w:color="000000"/>
      <w:shd w:val="nil" w:color="auto" w:fill="auto"/>
      <w:vertAlign w:val="baseline"/>
      <w:lang w:val="ru-RU"/>
      <w14:textFill>
        <w14:solidFill>
          <w14:srgbClr w14:val="000000"/>
        </w14:solidFill>
      </w14:textFill>
    </w:rPr>
  </w:style>
  <w:style w:type="paragraph" w:styleId="TOC 3">
    <w:name w:val="TOC 3"/>
    <w:next w:val="TOC 3"/>
    <w:pPr>
      <w:keepNext w:val="0"/>
      <w:keepLines w:val="0"/>
      <w:pageBreakBefore w:val="0"/>
      <w:widowControl w:val="1"/>
      <w:shd w:val="clear" w:color="auto" w:fill="auto"/>
      <w:tabs>
        <w:tab w:val="right" w:pos="9344" w:leader="dot"/>
        <w:tab w:val="right" w:pos="9628" w:leader="dot"/>
      </w:tabs>
      <w:suppressAutoHyphens w:val="0"/>
      <w:bidi w:val="0"/>
      <w:spacing w:before="0" w:after="100" w:line="360" w:lineRule="exact"/>
      <w:ind w:left="440" w:right="0" w:firstLine="709"/>
      <w:jc w:val="left"/>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paragraph" w:styleId="heading 3">
    <w:name w:val="heading 3"/>
    <w:next w:val="Normal.0"/>
    <w:pPr>
      <w:keepNext w:val="1"/>
      <w:keepLines w:val="0"/>
      <w:pageBreakBefore w:val="0"/>
      <w:widowControl w:val="0"/>
      <w:shd w:val="clear" w:color="auto" w:fill="auto"/>
      <w:tabs>
        <w:tab w:val="left" w:pos="720"/>
      </w:tabs>
      <w:suppressAutoHyphens w:val="0"/>
      <w:bidi w:val="0"/>
      <w:spacing w:before="240" w:after="60" w:line="259" w:lineRule="auto"/>
      <w:ind w:left="720" w:right="0" w:hanging="720"/>
      <w:jc w:val="right"/>
      <w:outlineLvl w:val="2"/>
    </w:pPr>
    <w:rPr>
      <w:rFonts w:ascii="Arial" w:cs="Arial" w:hAnsi="Arial" w:eastAsia="Arial"/>
      <w:b w:val="1"/>
      <w:bCs w:val="1"/>
      <w:i w:val="0"/>
      <w:iCs w:val="0"/>
      <w:caps w:val="0"/>
      <w:smallCaps w:val="0"/>
      <w:strike w:val="0"/>
      <w:dstrike w:val="0"/>
      <w:outline w:val="0"/>
      <w:color w:val="000000"/>
      <w:spacing w:val="0"/>
      <w:kern w:val="0"/>
      <w:position w:val="0"/>
      <w:sz w:val="26"/>
      <w:szCs w:val="26"/>
      <w:u w:val="none" w:color="000000"/>
      <w:shd w:val="nil" w:color="auto" w:fill="auto"/>
      <w:vertAlign w:val="baseline"/>
      <w:lang w:val="ru-RU"/>
      <w14:textFill>
        <w14:solidFill>
          <w14:srgbClr w14:val="000000"/>
        </w14:solidFill>
      </w14:textFill>
    </w:rPr>
  </w:style>
  <w:style w:type="paragraph" w:styleId="Body Text 2">
    <w:name w:val="Body Text 2"/>
    <w:next w:val="Body Text 2"/>
    <w:pPr>
      <w:keepNext w:val="0"/>
      <w:keepLines w:val="0"/>
      <w:pageBreakBefore w:val="0"/>
      <w:widowControl w:val="1"/>
      <w:shd w:val="clear" w:color="auto" w:fill="auto"/>
      <w:suppressAutoHyphens w:val="0"/>
      <w:bidi w:val="0"/>
      <w:spacing w:before="0" w:after="120" w:line="480" w:lineRule="auto"/>
      <w:ind w:left="0" w:right="0" w:firstLine="709"/>
      <w:jc w:val="both"/>
      <w:outlineLvl w:val="9"/>
    </w:pPr>
    <w:rPr>
      <w:rFonts w:ascii="Times New Roman" w:cs="Arial Unicode MS" w:hAnsi="Times New Roman" w:eastAsia="Arial Unicode MS" w:hint="default"/>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numbering" w:styleId="Импортированный стиль 23">
    <w:name w:val="Импортированный стиль 23"/>
    <w:pPr>
      <w:numPr>
        <w:numId w:val="29"/>
      </w:numPr>
    </w:pPr>
  </w:style>
  <w:style w:type="paragraph" w:styleId="FR1">
    <w:name w:val="FR1"/>
    <w:next w:val="FR1"/>
    <w:pPr>
      <w:keepNext w:val="0"/>
      <w:keepLines w:val="0"/>
      <w:pageBreakBefore w:val="0"/>
      <w:widowControl w:val="0"/>
      <w:shd w:val="clear" w:color="auto" w:fill="auto"/>
      <w:suppressAutoHyphens w:val="1"/>
      <w:bidi w:val="0"/>
      <w:spacing w:before="0" w:after="0" w:line="259" w:lineRule="auto"/>
      <w:ind w:left="400" w:right="0" w:firstLine="709"/>
      <w:jc w:val="both"/>
      <w:outlineLvl w:val="9"/>
    </w:pPr>
    <w:rPr>
      <w:rFonts w:ascii="Times New Roman" w:cs="Times New Roman" w:hAnsi="Times New Roman" w:eastAsia="Times New Roman"/>
      <w:b w:val="0"/>
      <w:bCs w:val="0"/>
      <w:i w:val="0"/>
      <w:iCs w:val="0"/>
      <w:caps w:val="0"/>
      <w:smallCaps w:val="0"/>
      <w:strike w:val="0"/>
      <w:dstrike w:val="0"/>
      <w:outline w:val="0"/>
      <w:color w:val="000000"/>
      <w:spacing w:val="0"/>
      <w:kern w:val="0"/>
      <w:position w:val="0"/>
      <w:sz w:val="18"/>
      <w:szCs w:val="18"/>
      <w:u w:val="none" w:color="000000"/>
      <w:shd w:val="nil" w:color="auto" w:fill="auto"/>
      <w:vertAlign w:val="baseline"/>
      <w:lang w:val="ru-RU"/>
      <w14:textFill>
        <w14:solidFill>
          <w14:srgbClr w14:val="000000"/>
        </w14:solidFill>
      </w14:textFill>
    </w:rPr>
  </w:style>
  <w:style w:type="numbering" w:styleId="Импортированный стиль 24">
    <w:name w:val="Импортированный стиль 24"/>
    <w:pPr>
      <w:numPr>
        <w:numId w:val="31"/>
      </w:numPr>
    </w:pPr>
  </w:style>
  <w:style w:type="numbering" w:styleId="Импортированный стиль 25">
    <w:name w:val="Импортированный стиль 25"/>
    <w:pPr>
      <w:numPr>
        <w:numId w:val="33"/>
      </w:numPr>
    </w:pPr>
  </w:style>
  <w:style w:type="paragraph" w:styleId="Body Text Indent 2">
    <w:name w:val="Body Text Indent 2"/>
    <w:next w:val="Body Text Indent 2"/>
    <w:pPr>
      <w:keepNext w:val="0"/>
      <w:keepLines w:val="0"/>
      <w:pageBreakBefore w:val="0"/>
      <w:widowControl w:val="1"/>
      <w:shd w:val="clear" w:color="auto" w:fill="auto"/>
      <w:suppressAutoHyphens w:val="0"/>
      <w:bidi w:val="0"/>
      <w:spacing w:before="0" w:after="120" w:line="480" w:lineRule="auto"/>
      <w:ind w:left="283" w:right="0" w:firstLine="709"/>
      <w:jc w:val="left"/>
      <w:outlineLvl w:val="9"/>
    </w:pPr>
    <w:rPr>
      <w:rFonts w:ascii="Times New Roman" w:cs="Arial Unicode MS" w:hAnsi="Times New Roman" w:eastAsia="Arial Unicode MS"/>
      <w:b w:val="0"/>
      <w:bCs w:val="0"/>
      <w:i w:val="0"/>
      <w:iCs w:val="0"/>
      <w:caps w:val="0"/>
      <w:smallCaps w:val="0"/>
      <w:strike w:val="0"/>
      <w:dstrike w:val="0"/>
      <w:outline w:val="0"/>
      <w:color w:val="000000"/>
      <w:spacing w:val="0"/>
      <w:kern w:val="0"/>
      <w:position w:val="0"/>
      <w:sz w:val="28"/>
      <w:szCs w:val="28"/>
      <w:u w:val="none" w:color="000000"/>
      <w:shd w:val="nil" w:color="auto" w:fill="auto"/>
      <w:vertAlign w:val="baseline"/>
      <w:lang w:val="ru-RU"/>
      <w14:textFill>
        <w14:solidFill>
          <w14:srgbClr w14:val="000000"/>
        </w14:solidFill>
      </w14:textFill>
    </w:rPr>
  </w:style>
  <w:style w:type="paragraph" w:styleId="HTML Preformatted">
    <w:name w:val="HTML Preformatted"/>
    <w:next w:val="HTML Preformatted"/>
    <w:pPr>
      <w:keepNext w:val="0"/>
      <w:keepLines w:val="0"/>
      <w:pageBreakBefore w:val="0"/>
      <w:widowControl w:val="1"/>
      <w:shd w:val="clear" w:color="auto" w:fill="auto"/>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uppressAutoHyphens w:val="0"/>
      <w:bidi w:val="0"/>
      <w:spacing w:before="0" w:after="0" w:line="240" w:lineRule="auto"/>
      <w:ind w:left="0" w:right="0" w:firstLine="0"/>
      <w:jc w:val="left"/>
      <w:outlineLvl w:val="9"/>
    </w:pPr>
    <w:rPr>
      <w:rFonts w:ascii="Courier New" w:cs="Courier New" w:hAnsi="Courier New" w:eastAsia="Courier New"/>
      <w:b w:val="0"/>
      <w:bCs w:val="0"/>
      <w:i w:val="0"/>
      <w:iCs w:val="0"/>
      <w:caps w:val="0"/>
      <w:smallCaps w:val="0"/>
      <w:strike w:val="0"/>
      <w:dstrike w:val="0"/>
      <w:outline w:val="0"/>
      <w:color w:val="000000"/>
      <w:spacing w:val="0"/>
      <w:kern w:val="0"/>
      <w:position w:val="0"/>
      <w:sz w:val="20"/>
      <w:szCs w:val="20"/>
      <w:u w:val="none" w:color="000000"/>
      <w:shd w:val="nil" w:color="auto" w:fill="auto"/>
      <w:vertAlign w:val="baseline"/>
      <w:lang w:val="ru-RU"/>
      <w14:textFill>
        <w14:solidFill>
          <w14:srgbClr w14:val="000000"/>
        </w14:solidFill>
      </w14:textFill>
    </w:rPr>
  </w:style>
</w:styles>
</file>

<file path=word/_rels/document.xml.rels><?xml version="1.0" encoding="UTF-8"?>
<Relationships xmlns="http://schemas.openxmlformats.org/package/2006/relationships"><Relationship Id="rId1" Type="http://schemas.openxmlformats.org/officeDocument/2006/relationships/settings" Target="settings.xml"/><Relationship Id="rId2" Type="http://schemas.openxmlformats.org/officeDocument/2006/relationships/fontTable" Target="fontTable.xml"/><Relationship Id="rId3" Type="http://schemas.openxmlformats.org/officeDocument/2006/relationships/styles" Target="styles.xml"/><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header" Target="header2.xml"/><Relationship Id="rId7" Type="http://schemas.openxmlformats.org/officeDocument/2006/relationships/header" Target="header3.xml"/><Relationship Id="rId8" Type="http://schemas.openxmlformats.org/officeDocument/2006/relationships/image" Target="media/image1.png"/><Relationship Id="rId9" Type="http://schemas.openxmlformats.org/officeDocument/2006/relationships/image" Target="media/image2.png"/><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numbering" Target="numbering.xml"/><Relationship Id="rId13" Type="http://schemas.openxmlformats.org/officeDocument/2006/relationships/theme" Target="theme/theme1.xml"/></Relationships>

</file>

<file path=word/theme/theme1.xml><?xml version="1.0" encoding="utf-8"?>
<a:theme xmlns:a="http://schemas.openxmlformats.org/drawingml/2006/main" xmlns:r="http://schemas.openxmlformats.org/officeDocument/2006/relationships" name="Тема Office">
  <a:themeElements>
    <a:clrScheme name="Тема Office">
      <a:dk1>
        <a:srgbClr val="000000"/>
      </a:dk1>
      <a:lt1>
        <a:srgbClr val="FFFFFF"/>
      </a:lt1>
      <a:dk2>
        <a:srgbClr val="A7A7A7"/>
      </a:dk2>
      <a:lt2>
        <a:srgbClr val="535353"/>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FF00FF"/>
      </a:folHlink>
    </a:clrScheme>
    <a:fontScheme name="Тема Office">
      <a:majorFont>
        <a:latin typeface="Helvetica Neue"/>
        <a:ea typeface="Helvetica Neue"/>
        <a:cs typeface="Helvetica Neue"/>
      </a:majorFont>
      <a:minorFont>
        <a:latin typeface="Helvetica Neue"/>
        <a:ea typeface="Helvetica Neue"/>
        <a:cs typeface="Helvetica Neue"/>
      </a:minorFont>
    </a:fontScheme>
    <a:fmtScheme name="Тема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sx="100000" sy="100000" kx="0" ky="0" algn="b" rotWithShape="0" blurRad="38100" dist="23000" dir="5400000">
              <a:srgbClr val="000000">
                <a:alpha val="35000"/>
              </a:srgbClr>
            </a:outerShdw>
          </a:effectLst>
        </a:effectStyle>
        <a:effectStyle>
          <a:effectLst>
            <a:outerShdw sx="100000" sy="100000" kx="0" ky="0" algn="b" rotWithShape="0" blurRad="38100" dist="23000" dir="5400000">
              <a:srgbClr val="000000">
                <a:alpha val="35000"/>
              </a:srgbClr>
            </a:outerShdw>
          </a:effectLst>
        </a:effectStyle>
        <a:effectStyle>
          <a:effectLst>
            <a:outerShdw sx="100000" sy="100000" kx="0" ky="0" algn="b" rotWithShape="0" blurRad="38100" dist="20000" dir="5400000">
              <a:srgbClr val="000000">
                <a:alpha val="38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25400" cap="flat">
          <a:solidFill>
            <a:schemeClr val="accent1"/>
          </a:solidFill>
          <a:prstDash val="solid"/>
          <a:round/>
        </a:ln>
        <a:effectLst>
          <a:outerShdw sx="100000" sy="100000" kx="0" ky="0" algn="b" rotWithShape="0" blurRad="38100" dist="23000" dir="5400000">
            <a:srgbClr val="000000">
              <a:alpha val="35000"/>
            </a:srgbClr>
          </a:outerShdw>
        </a:effectLst>
        <a:sp3d/>
      </a:spPr>
      <a:bodyPr rot="0" spcFirstLastPara="1" vertOverflow="overflow" horzOverflow="overflow" vert="horz" wrap="square" lIns="45719" tIns="45719" rIns="45719" bIns="45719" numCol="1" spcCol="38100" rtlCol="0" anchor="ctr" upright="0">
        <a:spAutoFit/>
      </a:bodyPr>
      <a:lstStyle>
        <a:defPPr marL="0" marR="0" indent="0" algn="l" defTabSz="914400" rtl="0" fontAlgn="auto" latinLnBrk="0"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9pPr>
      </a:lstStyle>
      <a:style>
        <a:lnRef idx="0"/>
        <a:fillRef idx="0"/>
        <a:effectRef idx="0"/>
        <a:fontRef idx="none"/>
      </a:style>
    </a:spDef>
    <a:lnDef>
      <a:spPr>
        <a:noFill/>
        <a:ln w="25400" cap="flat">
          <a:solidFill>
            <a:schemeClr val="accent1"/>
          </a:solidFill>
          <a:prstDash val="solid"/>
          <a:round/>
        </a:ln>
        <a:effectLst>
          <a:outerShdw sx="100000" sy="100000" kx="0" ky="0" algn="b" rotWithShape="0" blurRad="38100" dist="20000" dir="5400000">
            <a:srgbClr val="000000">
              <a:alpha val="38000"/>
            </a:srgbClr>
          </a:outerShdw>
        </a:effectLst>
        <a:sp3d/>
      </a:spPr>
      <a:bodyPr rot="0" spcFirstLastPara="1" vertOverflow="overflow" horzOverflow="overflow" vert="horz" wrap="square" lIns="91439" tIns="45719" rIns="91439" bIns="45719" numCol="1" spcCol="38100" rtlCol="0" anchor="t" upright="0">
        <a:noAutofit/>
      </a:bodyPr>
      <a:lstStyle>
        <a:def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9pPr>
      </a:lstStyle>
      <a:style>
        <a:lnRef idx="0"/>
        <a:fillRef idx="0"/>
        <a:effectRef idx="0"/>
        <a:fontRef idx="none"/>
      </a:style>
    </a:lnDef>
    <a:txDef>
      <a:spPr>
        <a:noFill/>
        <a:ln w="12700" cap="flat">
          <a:noFill/>
          <a:miter lim="400000"/>
        </a:ln>
        <a:effectLst/>
        <a:sp3d/>
      </a:spPr>
      <a:bodyPr rot="0" spcFirstLastPara="1" vertOverflow="overflow" horzOverflow="overflow" vert="horz" wrap="square" lIns="45719" tIns="45719" rIns="45719" bIns="45719" numCol="1" spcCol="38100" rtlCol="0" anchor="t" upright="0">
        <a:spAutoFit/>
      </a:bodyPr>
      <a:lstStyle>
        <a:defPPr marL="0" marR="0" indent="0" algn="l" defTabSz="914400" rtl="0" fontAlgn="auto" latinLnBrk="0"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b="0" baseline="0" cap="none" i="0" spc="0" strike="noStrike" sz="1800" u="none" kumimoji="0" normalizeH="0">
            <a:ln>
              <a:noFill/>
            </a:ln>
            <a:solidFill>
              <a:srgbClr val="000000"/>
            </a:solidFill>
            <a:effectLst/>
            <a:uFillTx/>
          </a:defRPr>
        </a:lvl9pPr>
      </a:lstStyle>
      <a:style>
        <a:lnRef idx="0"/>
        <a:fillRef idx="0"/>
        <a:effectRef idx="0"/>
        <a:fontRef idx="none"/>
      </a:style>
    </a:txDef>
  </a:objectDefaults>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xsi="http://www.w3.org/2001/XMLSchema-instance"/>
</file>