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3417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Был разработан макет сайта в программе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 xml:space="preserve">Figma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>для компании которая предоставляет строительные услуги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>:</w:t>
      </w:r>
    </w:p>
    <w:p w14:paraId="5B4ADE6A">
      <w:pPr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ru-RU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ru-RU"/>
        </w:rPr>
        <w:instrText xml:space="preserve"> HYPERLINK "https://www.figma.com/design/gS9AabdoffcjR83Jso5mFW/Untitled?node-id=0-1&amp;p=f&amp;t=FvoC3i465D7GFFsP-0" </w:instrText>
      </w:r>
      <w:r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ru-RU"/>
        </w:rPr>
        <w:fldChar w:fldCharType="separate"/>
      </w:r>
      <w:r>
        <w:rPr>
          <w:rStyle w:val="4"/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https://www.figma.com/design/gS9AabdoffcjR83Jso5mFW/Untitled?node-id=0-1&amp;p=f&amp;t=FvoC3i465D7GFFsP-0</w:t>
      </w:r>
      <w:r>
        <w:rPr>
          <w:rStyle w:val="4"/>
          <w:rFonts w:hint="default" w:ascii="Times New Roman" w:hAnsi="Times New Roman"/>
          <w:b w:val="0"/>
          <w:bCs w:val="0"/>
          <w:sz w:val="28"/>
          <w:szCs w:val="28"/>
          <w:lang w:val="ru-RU"/>
        </w:rPr>
        <w:br w:type="textWrapping"/>
      </w:r>
      <w:r>
        <w:rPr>
          <w:rStyle w:val="4"/>
          <w:rFonts w:hint="default" w:ascii="Times New Roman" w:hAnsi="Times New Roman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ru-RU"/>
        </w:rPr>
        <w:fldChar w:fldCharType="end"/>
      </w:r>
    </w:p>
    <w:p w14:paraId="187AD0C6">
      <w:r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ru-RU"/>
        </w:rPr>
        <w:t>1.  Страница - ВИДЫ РАБОТ(ознакомление с услугами)</w:t>
      </w:r>
      <w:r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ru-RU"/>
        </w:rPr>
        <w:br w:type="textWrapping"/>
      </w:r>
      <w:r>
        <w:drawing>
          <wp:inline distT="0" distB="0" distL="114300" distR="114300">
            <wp:extent cx="5081270" cy="3361690"/>
            <wp:effectExtent l="0" t="0" r="8890" b="635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127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E833F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Рис. 1</w:t>
      </w:r>
    </w:p>
    <w:p w14:paraId="7879D56B">
      <w:r>
        <w:br w:type="textWrapping"/>
      </w:r>
      <w:r>
        <w:drawing>
          <wp:inline distT="0" distB="0" distL="114300" distR="114300">
            <wp:extent cx="5077460" cy="3479165"/>
            <wp:effectExtent l="0" t="0" r="12700" b="1079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A3984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Рис. 1.1</w:t>
      </w:r>
    </w:p>
    <w:p w14:paraId="09CAAD78"/>
    <w:p w14:paraId="3A421661">
      <w:pPr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5266690" cy="3250565"/>
            <wp:effectExtent l="0" t="0" r="6350" b="1079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ru-RU"/>
        </w:rPr>
        <w:br w:type="textWrapping"/>
      </w:r>
      <w:r>
        <w:rPr>
          <w:rFonts w:hint="default"/>
          <w:lang w:val="ru-RU"/>
        </w:rPr>
        <w:t>Рис. 1.2</w:t>
      </w:r>
    </w:p>
    <w:p w14:paraId="3038BB1F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49947BE2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762F0C8B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3EC1B00D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4EB0BBED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596F9CC7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12A7BB75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49A857E5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063883A5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2A5A420A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5EEF3BB8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3637DCB6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6140A87A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10E1F275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1FC63627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7AB35129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4409DF92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1C3588DC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4563A6CD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27151744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416A8E31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24DDD674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0EA0279B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2C3CBE63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52511D22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  <w:bookmarkStart w:id="0" w:name="_GoBack"/>
      <w:bookmarkEnd w:id="0"/>
    </w:p>
    <w:p w14:paraId="1F65E427">
      <w:pPr>
        <w:numPr>
          <w:ilvl w:val="0"/>
          <w:numId w:val="1"/>
        </w:numPr>
      </w:pPr>
      <w:r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ru-RU"/>
        </w:rPr>
        <w:t xml:space="preserve"> Страница - ЦЕНЫ</w:t>
      </w:r>
      <w:r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ru-RU"/>
        </w:rPr>
        <w:br w:type="textWrapping"/>
      </w:r>
      <w:r>
        <w:drawing>
          <wp:inline distT="0" distB="0" distL="114300" distR="114300">
            <wp:extent cx="5273675" cy="2840355"/>
            <wp:effectExtent l="0" t="0" r="14605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F1937"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2</w:t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092065" cy="3641725"/>
            <wp:effectExtent l="0" t="0" r="13335" b="63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lang w:val="ru-RU"/>
        </w:rPr>
        <w:t>Рис</w:t>
      </w:r>
      <w:r>
        <w:rPr>
          <w:rFonts w:hint="default"/>
          <w:lang w:val="ru-RU"/>
        </w:rPr>
        <w:t>. 2.1</w:t>
      </w:r>
    </w:p>
    <w:p w14:paraId="00D1C597"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br w:type="textWrapping"/>
      </w:r>
      <w:r>
        <w:br w:type="textWrapping"/>
      </w:r>
      <w:r>
        <w:drawing>
          <wp:inline distT="0" distB="0" distL="114300" distR="114300">
            <wp:extent cx="5265420" cy="3511550"/>
            <wp:effectExtent l="0" t="0" r="7620" b="889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lang w:val="ru-RU"/>
        </w:rPr>
        <w:t>Рис</w:t>
      </w:r>
      <w:r>
        <w:rPr>
          <w:rFonts w:hint="default"/>
          <w:lang w:val="ru-RU"/>
        </w:rPr>
        <w:t>. 2.2</w:t>
      </w:r>
    </w:p>
    <w:p w14:paraId="37E81DDA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20446F00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268EC8EB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5B34450B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6BA1E113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6615274A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70086C55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727DC678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3BB71A2E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68C13181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54CD2F73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263CA576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4E69D68E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2F0A4691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242B2583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57178050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46AE010D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1505D19A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0E39A928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42BCE5BF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2DC9C581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7EB6309B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15A0DF73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5FEF8413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7D8EC96F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42DA3739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0B89FF4C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52240DE5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4ACCEEC2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4A5110C4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6775AFFB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1AF31C55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69C9D693">
      <w:pPr>
        <w:numPr>
          <w:ilvl w:val="0"/>
          <w:numId w:val="0"/>
        </w:numPr>
        <w:jc w:val="center"/>
        <w:rPr>
          <w:rFonts w:hint="default"/>
          <w:lang w:val="ru-RU"/>
        </w:rPr>
      </w:pPr>
    </w:p>
    <w:p w14:paraId="6B6F0C9A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ru-RU"/>
        </w:rPr>
        <w:t>Страница - ВИДЫ РАБОТ</w:t>
      </w:r>
    </w:p>
    <w:p w14:paraId="59D370F4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156200" cy="3515360"/>
            <wp:effectExtent l="0" t="0" r="10160" b="508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A3D6B">
      <w:pPr>
        <w:numPr>
          <w:ilvl w:val="0"/>
          <w:numId w:val="0"/>
        </w:numPr>
        <w:ind w:leftChars="0"/>
        <w:jc w:val="center"/>
      </w:pPr>
      <w:r>
        <w:rPr>
          <w:lang w:val="ru-RU"/>
        </w:rPr>
        <w:t>Рис</w:t>
      </w:r>
      <w:r>
        <w:rPr>
          <w:rFonts w:hint="default"/>
          <w:lang w:val="ru-RU"/>
        </w:rPr>
        <w:t>. 3</w:t>
      </w:r>
    </w:p>
    <w:p w14:paraId="28A284CA">
      <w:pPr>
        <w:numPr>
          <w:ilvl w:val="0"/>
          <w:numId w:val="0"/>
        </w:numPr>
        <w:ind w:leftChars="0"/>
        <w:jc w:val="left"/>
      </w:pPr>
    </w:p>
    <w:p w14:paraId="67CD1E2C">
      <w:pPr>
        <w:numPr>
          <w:ilvl w:val="0"/>
          <w:numId w:val="0"/>
        </w:numPr>
        <w:ind w:leftChars="0"/>
        <w:jc w:val="left"/>
      </w:pPr>
    </w:p>
    <w:p w14:paraId="7C626D8C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5420" cy="3686810"/>
            <wp:effectExtent l="0" t="0" r="7620" b="127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9DDE9">
      <w:pPr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3.1</w:t>
      </w:r>
    </w:p>
    <w:p w14:paraId="7BD5C4BB">
      <w:pPr>
        <w:numPr>
          <w:ilvl w:val="0"/>
          <w:numId w:val="0"/>
        </w:numPr>
        <w:ind w:leftChars="0"/>
        <w:jc w:val="left"/>
      </w:pPr>
    </w:p>
    <w:p w14:paraId="0353D464">
      <w:pPr>
        <w:numPr>
          <w:ilvl w:val="0"/>
          <w:numId w:val="0"/>
        </w:numPr>
        <w:ind w:leftChars="0"/>
        <w:jc w:val="left"/>
      </w:pPr>
    </w:p>
    <w:p w14:paraId="7AB99FD1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1770" cy="3703955"/>
            <wp:effectExtent l="0" t="0" r="1270" b="1460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D1DA">
      <w:pPr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3.2</w:t>
      </w:r>
    </w:p>
    <w:p w14:paraId="54684AC5">
      <w:pPr>
        <w:numPr>
          <w:ilvl w:val="0"/>
          <w:numId w:val="0"/>
        </w:numPr>
        <w:ind w:leftChars="0"/>
        <w:jc w:val="left"/>
      </w:pPr>
    </w:p>
    <w:p w14:paraId="541DAD57">
      <w:pPr>
        <w:numPr>
          <w:ilvl w:val="0"/>
          <w:numId w:val="0"/>
        </w:numPr>
        <w:ind w:leftChars="0"/>
        <w:jc w:val="left"/>
      </w:pPr>
    </w:p>
    <w:p w14:paraId="31DC1804">
      <w:pPr>
        <w:numPr>
          <w:ilvl w:val="0"/>
          <w:numId w:val="0"/>
        </w:numPr>
        <w:ind w:leftChars="0"/>
        <w:jc w:val="left"/>
      </w:pPr>
    </w:p>
    <w:p w14:paraId="7F4D8F93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2405" cy="2719070"/>
            <wp:effectExtent l="0" t="0" r="635" b="889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A92BE">
      <w:pPr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3.3</w:t>
      </w:r>
    </w:p>
    <w:p w14:paraId="0ADAFB76">
      <w:pPr>
        <w:numPr>
          <w:ilvl w:val="0"/>
          <w:numId w:val="0"/>
        </w:numPr>
        <w:ind w:leftChars="0"/>
        <w:jc w:val="left"/>
        <w:rPr>
          <w:rFonts w:hint="default"/>
          <w:lang w:val="ru-RU"/>
        </w:rPr>
      </w:pPr>
    </w:p>
    <w:p w14:paraId="5F281FB0">
      <w:pPr>
        <w:numPr>
          <w:ilvl w:val="0"/>
          <w:numId w:val="0"/>
        </w:numPr>
        <w:ind w:leftChars="0"/>
        <w:jc w:val="left"/>
        <w:rPr>
          <w:rFonts w:hint="default"/>
          <w:lang w:val="ru-RU"/>
        </w:rPr>
      </w:pPr>
    </w:p>
    <w:p w14:paraId="45BB709B">
      <w:pPr>
        <w:numPr>
          <w:ilvl w:val="0"/>
          <w:numId w:val="0"/>
        </w:numPr>
        <w:ind w:leftChars="0"/>
        <w:jc w:val="left"/>
        <w:rPr>
          <w:rFonts w:hint="default"/>
          <w:lang w:val="ru-RU"/>
        </w:rPr>
      </w:pPr>
    </w:p>
    <w:p w14:paraId="79A3697C">
      <w:pPr>
        <w:numPr>
          <w:ilvl w:val="0"/>
          <w:numId w:val="0"/>
        </w:numPr>
        <w:ind w:leftChars="0"/>
        <w:jc w:val="left"/>
        <w:rPr>
          <w:rFonts w:hint="default"/>
          <w:lang w:val="ru-RU"/>
        </w:rPr>
      </w:pPr>
    </w:p>
    <w:p w14:paraId="01EE838D">
      <w:pPr>
        <w:numPr>
          <w:ilvl w:val="0"/>
          <w:numId w:val="0"/>
        </w:numPr>
        <w:ind w:leftChars="0"/>
        <w:jc w:val="left"/>
        <w:rPr>
          <w:rFonts w:hint="default"/>
          <w:lang w:val="ru-RU"/>
        </w:rPr>
      </w:pPr>
    </w:p>
    <w:p w14:paraId="3A746C1F">
      <w:pPr>
        <w:numPr>
          <w:ilvl w:val="0"/>
          <w:numId w:val="0"/>
        </w:numPr>
        <w:ind w:leftChars="0"/>
        <w:jc w:val="left"/>
        <w:rPr>
          <w:rFonts w:hint="default"/>
          <w:lang w:val="ru-RU"/>
        </w:rPr>
      </w:pPr>
    </w:p>
    <w:p w14:paraId="69C1BE1C">
      <w:pPr>
        <w:numPr>
          <w:ilvl w:val="0"/>
          <w:numId w:val="0"/>
        </w:numPr>
        <w:ind w:leftChars="0"/>
        <w:jc w:val="left"/>
        <w:rPr>
          <w:rFonts w:hint="default"/>
          <w:lang w:val="ru-RU"/>
        </w:rPr>
      </w:pPr>
    </w:p>
    <w:p w14:paraId="24EA5252">
      <w:pPr>
        <w:numPr>
          <w:ilvl w:val="0"/>
          <w:numId w:val="0"/>
        </w:numPr>
        <w:ind w:leftChars="0"/>
        <w:jc w:val="left"/>
        <w:rPr>
          <w:rFonts w:hint="default"/>
          <w:lang w:val="ru-RU"/>
        </w:rPr>
      </w:pPr>
    </w:p>
    <w:p w14:paraId="517BC803">
      <w:pPr>
        <w:numPr>
          <w:ilvl w:val="0"/>
          <w:numId w:val="0"/>
        </w:numPr>
        <w:ind w:leftChars="0"/>
        <w:jc w:val="left"/>
        <w:rPr>
          <w:rFonts w:hint="default"/>
          <w:lang w:val="ru-RU"/>
        </w:rPr>
      </w:pPr>
    </w:p>
    <w:p w14:paraId="0A881887">
      <w:pPr>
        <w:numPr>
          <w:ilvl w:val="0"/>
          <w:numId w:val="0"/>
        </w:numPr>
        <w:ind w:leftChars="0"/>
        <w:jc w:val="left"/>
        <w:rPr>
          <w:rFonts w:hint="default"/>
          <w:lang w:val="ru-RU"/>
        </w:rPr>
      </w:pPr>
    </w:p>
    <w:p w14:paraId="42898D71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Страница - О КОМПАНИИ</w:t>
      </w:r>
    </w:p>
    <w:p w14:paraId="6D33D8CF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073015" cy="2931160"/>
            <wp:effectExtent l="0" t="0" r="1905" b="1016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078B0">
      <w:pPr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4</w:t>
      </w:r>
    </w:p>
    <w:p w14:paraId="0A807DDC">
      <w:pPr>
        <w:numPr>
          <w:ilvl w:val="0"/>
          <w:numId w:val="0"/>
        </w:numPr>
        <w:ind w:leftChars="0"/>
        <w:jc w:val="left"/>
      </w:pPr>
    </w:p>
    <w:p w14:paraId="1A6F243F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135880" cy="2317750"/>
            <wp:effectExtent l="0" t="0" r="0" b="1397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F355D">
      <w:pPr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4.1</w:t>
      </w:r>
    </w:p>
    <w:p w14:paraId="18F99D2F">
      <w:pPr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</w:p>
    <w:p w14:paraId="14004C51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144135" cy="2595880"/>
            <wp:effectExtent l="0" t="0" r="6985" b="1016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955B3">
      <w:pPr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4.2</w:t>
      </w:r>
    </w:p>
    <w:p w14:paraId="2A16B60E">
      <w:pPr>
        <w:numPr>
          <w:ilvl w:val="0"/>
          <w:numId w:val="0"/>
        </w:numPr>
        <w:ind w:leftChars="0"/>
        <w:jc w:val="left"/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A0D1F5"/>
    <w:multiLevelType w:val="singleLevel"/>
    <w:tmpl w:val="C7A0D1F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425403"/>
    <w:rsid w:val="692E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2026-02-07T08:10:00Z</dcterms:created>
  <dc:creator>Danilka</dc:creator>
  <cp:lastModifiedBy>Kokoulin Danil</cp:lastModifiedBy>
  <dcterms:modified xsi:type="dcterms:W3CDTF">2026-02-07T08:38:36Z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D7B8B19E8F6E470B9FDF192DABE73931_12</vt:lpwstr>
  </property>
</Properties>
</file>