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Условия, циклы, оператор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switch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Научиться использовать основные конструкции языка </w:t>
      </w:r>
      <w:r>
        <w:rPr>
          <w:lang w:val="en-US"/>
        </w:rPr>
        <w:t>C</w:t>
      </w:r>
      <w:r>
        <w:rPr/>
        <w:t xml:space="preserve">: условия, циклы, оператор </w:t>
      </w:r>
      <w:r>
        <w:rPr>
          <w:i/>
          <w:iCs/>
          <w:lang w:val="en-US"/>
        </w:rPr>
        <w:t>switch</w:t>
      </w:r>
      <w:r>
        <w:rPr/>
        <w:t xml:space="preserve"> и другие. Реализовать с их помощью программу, которая принимает на вход данные и выводит необходимый результат в соответствии с заданием.</w:t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Задание.</w:t>
      </w:r>
    </w:p>
    <w:p>
      <w:pPr>
        <w:pStyle w:val="Textbody"/>
        <w:rPr/>
      </w:pPr>
      <w:r>
        <w:rPr/>
        <w:t>Напишите программу, выделив каждую подзадачу в отдельную функцию.</w:t>
      </w:r>
    </w:p>
    <w:p>
      <w:pPr>
        <w:pStyle w:val="Textbody"/>
        <w:rPr/>
      </w:pPr>
      <w:r>
        <w:rPr/>
        <w:t>Реализуйте программу,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</w:p>
    <w:p>
      <w:pPr>
        <w:pStyle w:val="Textbody"/>
        <w:rPr/>
      </w:pPr>
      <w:r>
        <w:rPr/>
        <w:t>В зависимости от значения, функция должна выводить следующее:</w:t>
      </w:r>
    </w:p>
    <w:p>
      <w:pPr>
        <w:pStyle w:val="Textbody"/>
        <w:rPr/>
      </w:pPr>
      <w:r>
        <w:rPr/>
        <w:t>0 : индекс первого отрицательного элемента. (</w:t>
      </w:r>
      <w:r>
        <w:rPr>
          <w:i/>
          <w:iCs/>
        </w:rPr>
        <w:t>index_first_negative</w:t>
      </w:r>
      <w:r>
        <w:rPr/>
        <w:t>)</w:t>
      </w:r>
    </w:p>
    <w:p>
      <w:pPr>
        <w:pStyle w:val="Textbody"/>
        <w:rPr/>
      </w:pPr>
      <w:r>
        <w:rPr/>
        <w:t>1 : индекс последнего отрицательного элемента. (</w:t>
      </w:r>
      <w:r>
        <w:rPr>
          <w:i/>
          <w:iCs/>
        </w:rPr>
        <w:t>index_last_negative</w:t>
      </w:r>
      <w:r>
        <w:rPr/>
        <w:t>)</w:t>
      </w:r>
    </w:p>
    <w:p>
      <w:pPr>
        <w:pStyle w:val="Textbody"/>
        <w:rPr/>
      </w:pPr>
      <w:r>
        <w:rPr/>
        <w:t>2 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r>
        <w:rPr>
          <w:i/>
          <w:iCs/>
        </w:rPr>
        <w:t>sum_between_negative</w:t>
      </w:r>
      <w:r>
        <w:rPr/>
        <w:t>)</w:t>
      </w:r>
    </w:p>
    <w:p>
      <w:pPr>
        <w:pStyle w:val="Textbody"/>
        <w:rPr/>
      </w:pPr>
      <w:r>
        <w:rPr/>
        <w:t>3 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r>
        <w:rPr>
          <w:i/>
          <w:iCs/>
        </w:rPr>
        <w:t>sum_before_and_after_negative</w:t>
      </w:r>
      <w:r>
        <w:rPr/>
        <w:t>)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/>
      </w:pPr>
      <w:r>
        <w:rPr/>
        <w:t>иначе необходимо вывести строку "Данные некорректны".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начале реализована  основная функция программы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main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в которой происходит считывание строки с помощью функции </w:t>
      </w:r>
      <w:r>
        <w:rPr>
          <w:i/>
          <w:iCs/>
          <w:szCs w:val="28"/>
          <w:lang w:val="en-US" w:eastAsia="ru-RU" w:bidi="ar-SA"/>
        </w:rPr>
        <w:t>fgets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разбиение её по пробелам на части с помощью </w:t>
      </w:r>
      <w:r>
        <w:rPr>
          <w:i/>
          <w:iCs/>
          <w:szCs w:val="28"/>
          <w:lang w:val="en-US" w:eastAsia="ru-RU" w:bidi="ar-SA"/>
        </w:rPr>
        <w:t>strtok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и их приведение к целочисленному типу (функция </w:t>
      </w:r>
      <w:r>
        <w:rPr>
          <w:i/>
          <w:iCs/>
          <w:szCs w:val="28"/>
          <w:lang w:val="en-US" w:eastAsia="ru-RU" w:bidi="ar-SA"/>
        </w:rPr>
        <w:t>atoi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). Дальше происходит создание массива из исходных чисел и выбор выполнения определенной функции в зависимости от введенного номера.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0 написана функция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first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массив и его длину. Она с помощью цикла находит индекс первого отрицательного элемента и возвращает  его.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1 -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index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last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по аналогии массив и его длину. Начиная с конца массива, функция при помощи цикла возвращает последний отрицательный элемент.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условия 2 -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принимающая по аналогии массив и его длину. Используя ранее написанные функции, обозначены границы цикла и высчитан итоговый счетчик суммы модулей.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условия 3 -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before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and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after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arr</w:t>
      </w:r>
      <w:r>
        <w:rPr>
          <w:i/>
          <w:iCs/>
          <w:szCs w:val="28"/>
          <w:lang w:eastAsia="ru-RU" w:bidi="ar-SA"/>
        </w:rPr>
        <w:t xml:space="preserve">[],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принимающая по аналогии массив и его длину. В начале посчитана сумма модулей всех элементов массива. Так как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 xml:space="preserve"> +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before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and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after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 xml:space="preserve"> = вся сумма модулей, то верным выводом будет разница всей суммы и </w:t>
      </w:r>
      <w:r>
        <w:rPr>
          <w:i/>
          <w:iCs/>
          <w:szCs w:val="28"/>
          <w:lang w:val="en-US" w:eastAsia="ru-RU" w:bidi="ar-SA"/>
        </w:rPr>
        <w:t>sum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between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negative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lang w:val="en-US" w:eastAsia="ru-RU" w:bidi="ar-SA"/>
        </w:rPr>
      </w:pPr>
      <w:r>
        <w:rPr>
          <w:u w:val="single"/>
          <w:lang w:eastAsia="ru-RU" w:bidi="ar-SA"/>
        </w:rPr>
        <w:t>Константы</w:t>
      </w:r>
      <w:r>
        <w:rPr>
          <w:lang w:val="en-US" w:eastAsia="ru-RU" w:bidi="ar-SA"/>
        </w:rPr>
        <w:t>: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ARR_SIZE</w:t>
      </w:r>
      <w:r>
        <w:rPr>
          <w:lang w:eastAsia="ru-RU" w:bidi="ar-SA"/>
        </w:rPr>
        <w:t xml:space="preserve"> – максимальный размер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SIZE</w:t>
      </w:r>
      <w:r>
        <w:rPr>
          <w:lang w:eastAsia="ru-RU" w:bidi="ar-SA"/>
        </w:rPr>
        <w:t xml:space="preserve"> – максимальный размер введенной стрки чисел</w:t>
      </w:r>
    </w:p>
    <w:p>
      <w:pPr>
        <w:pStyle w:val="Standard"/>
        <w:ind w:left="709" w:hanging="0"/>
        <w:rPr>
          <w:lang w:val="en-US" w:eastAsia="ru-RU" w:bidi="ar-SA"/>
        </w:rPr>
      </w:pPr>
      <w:r>
        <w:rPr>
          <w:u w:val="single"/>
          <w:lang w:eastAsia="ru-RU" w:bidi="ar-SA"/>
        </w:rPr>
        <w:t>Переменные</w:t>
      </w:r>
      <w:r>
        <w:rPr>
          <w:lang w:val="en-US" w:eastAsia="ru-RU" w:bidi="ar-SA"/>
        </w:rPr>
        <w:t>: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number</w:t>
      </w:r>
      <w:r>
        <w:rPr>
          <w:lang w:eastAsia="ru-RU" w:bidi="ar-SA"/>
        </w:rPr>
        <w:t>_</w:t>
      </w:r>
      <w:r>
        <w:rPr>
          <w:lang w:val="en-US" w:eastAsia="ru-RU" w:bidi="ar-SA"/>
        </w:rPr>
        <w:t>of</w:t>
      </w:r>
      <w:r>
        <w:rPr>
          <w:lang w:eastAsia="ru-RU" w:bidi="ar-SA"/>
        </w:rPr>
        <w:t>_</w:t>
      </w:r>
      <w:r>
        <w:rPr>
          <w:lang w:val="en-US" w:eastAsia="ru-RU" w:bidi="ar-SA"/>
        </w:rPr>
        <w:t>func</w:t>
      </w:r>
      <w:r>
        <w:rPr>
          <w:lang w:eastAsia="ru-RU" w:bidi="ar-SA"/>
        </w:rPr>
        <w:t xml:space="preserve"> – введенный пользователем номер функции, которая должна быть выполнена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[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_</w:t>
      </w:r>
      <w:r>
        <w:rPr>
          <w:lang w:val="en-US" w:eastAsia="ru-RU" w:bidi="ar-SA"/>
        </w:rPr>
        <w:t>SIZE</w:t>
      </w:r>
      <w:r>
        <w:rPr>
          <w:lang w:eastAsia="ru-RU" w:bidi="ar-SA"/>
        </w:rPr>
        <w:t>] – массив, для хранения введенных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 xml:space="preserve">int len – </w:t>
      </w:r>
      <w:r>
        <w:rPr>
          <w:lang w:eastAsia="ru-RU" w:bidi="ar-SA"/>
        </w:rPr>
        <w:t>размер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str</w:t>
      </w:r>
      <w:r>
        <w:rPr>
          <w:lang w:eastAsia="ru-RU" w:bidi="ar-SA"/>
        </w:rPr>
        <w:t xml:space="preserve"> – введенная строка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>
        <w:rPr>
          <w:lang w:eastAsia="ru-RU" w:bidi="ar-SA"/>
        </w:rPr>
        <w:t xml:space="preserve"> *</w:t>
      </w:r>
      <w:r>
        <w:rPr>
          <w:lang w:val="en-US" w:eastAsia="ru-RU" w:bidi="ar-SA"/>
        </w:rPr>
        <w:t>str</w:t>
      </w:r>
      <w:r>
        <w:rPr>
          <w:lang w:eastAsia="ru-RU" w:bidi="ar-SA"/>
        </w:rPr>
        <w:t xml:space="preserve">0 – указатель на адрес первого числа массива, во время прохождения цикла и новых вызовов функции </w:t>
      </w:r>
      <w:r>
        <w:rPr>
          <w:lang w:val="en-US" w:eastAsia="ru-RU" w:bidi="ar-SA"/>
        </w:rPr>
        <w:t>strtok</w:t>
      </w:r>
      <w:r>
        <w:rPr>
          <w:lang w:eastAsia="ru-RU" w:bidi="ar-SA"/>
        </w:rPr>
        <w:t>() переменной будут присваиваться адреса следующих элементов из этой структуры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i</w:t>
      </w:r>
      <w:r>
        <w:rPr>
          <w:lang w:eastAsia="ru-RU" w:bidi="ar-SA"/>
        </w:rPr>
        <w:t xml:space="preserve"> – счетчик в цикле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j</w:t>
      </w:r>
      <w:r>
        <w:rPr>
          <w:lang w:eastAsia="ru-RU" w:bidi="ar-SA"/>
        </w:rPr>
        <w:t xml:space="preserve"> – счетчик в цикле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 – аргумент функции, принимающий длину массива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arr</w:t>
      </w:r>
      <w:r>
        <w:rPr>
          <w:lang w:eastAsia="ru-RU" w:bidi="ar-SA"/>
        </w:rPr>
        <w:t>[] – аргумент функции, принимающий массив чисел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>
        <w:rPr>
          <w:lang w:eastAsia="ru-RU" w:bidi="ar-SA"/>
        </w:rPr>
        <w:t xml:space="preserve"> – счетчик суммы модулей элементов массива от первого отрицательного элемента(включительно) до последнего отрицательного(не включительно)</w:t>
      </w:r>
    </w:p>
    <w:p>
      <w:pPr>
        <w:pStyle w:val="Standard"/>
        <w:numPr>
          <w:ilvl w:val="0"/>
          <w:numId w:val="1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>
        <w:rPr>
          <w:lang w:eastAsia="ru-RU" w:bidi="ar-SA"/>
        </w:rPr>
        <w:t>_</w:t>
      </w:r>
      <w:r>
        <w:rPr>
          <w:lang w:val="en-US" w:eastAsia="ru-RU" w:bidi="ar-SA"/>
        </w:rPr>
        <w:t>all</w:t>
      </w:r>
      <w:r>
        <w:rPr>
          <w:lang w:eastAsia="ru-RU" w:bidi="ar-SA"/>
        </w:rPr>
        <w:t xml:space="preserve"> – счетчик суммы модулей элементов всего массива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3"/>
        <w:gridCol w:w="2838"/>
        <w:gridCol w:w="2836"/>
        <w:gridCol w:w="2837"/>
      </w:tblGrid>
      <w:tr>
        <w:trPr/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9"/>
              <w:widowControl w:val="false"/>
              <w:spacing w:lineRule="auto" w:line="240"/>
              <w:ind w:left="72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226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 1 16 2 -18 -22 15 -3 13 0 -6 1 9 24 1 -18 15 28 20 -17 16 -11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Выводы.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Была разработана программа, выполняющая считывание с клавиатуры исходных данных и команды пользователя. Входная строка разбивается на числа, которые потом добавляются в массив. В зависимости от этой команды выполняется тот или иной алгоритм и выводится соответствующий результат. Изучены и проработанны такие конструкции языка 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 xml:space="preserve">, как условия, циклы и оператор </w:t>
      </w:r>
      <w:r>
        <w:rPr>
          <w:i/>
          <w:iCs/>
          <w:szCs w:val="28"/>
          <w:lang w:val="en-US" w:eastAsia="ru-RU" w:bidi="ar-SA"/>
        </w:rPr>
        <w:t>switch</w:t>
      </w:r>
      <w:r>
        <w:rPr>
          <w:szCs w:val="28"/>
          <w:lang w:eastAsia="ru-RU" w:bidi="ar-SA"/>
        </w:rPr>
        <w:t>. Для упрощения работы все варианты алгоритмов написаны в различных функциях.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#include &lt;stdio.h&gt;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&lt;stdlib.h&gt;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&lt;string.h&gt;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#define SIZE </w:t>
      </w:r>
      <w:r>
        <w:rPr>
          <w:szCs w:val="22"/>
          <w:lang w:val="en-US"/>
        </w:rPr>
        <w:t>1200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#define ARR_SIZE 100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int index_first_negative(int arr[], int N){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N; i++){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(arr[i] &lt; 0){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i;</w:t>
      </w:r>
    </w:p>
    <w:p>
      <w:pPr>
        <w:pStyle w:val="Style20"/>
        <w:ind w:hanging="0"/>
        <w:rPr>
          <w:szCs w:val="22"/>
        </w:rPr>
      </w:pPr>
      <w:r>
        <w:rPr>
          <w:szCs w:val="22"/>
          <w:lang w:val="en-US"/>
        </w:rPr>
        <w:t xml:space="preserve">        </w:t>
      </w: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 xml:space="preserve">    </w:t>
      </w: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int index_last_negative(int arr[], int N){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j = N - 1; j &gt;= 0; j--){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(arr[j] &lt; 0){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j;</w:t>
      </w:r>
    </w:p>
    <w:p>
      <w:pPr>
        <w:pStyle w:val="Style20"/>
        <w:ind w:hanging="0"/>
        <w:rPr>
          <w:szCs w:val="22"/>
        </w:rPr>
      </w:pPr>
      <w:r>
        <w:rPr>
          <w:szCs w:val="22"/>
          <w:lang w:val="en-US"/>
        </w:rPr>
        <w:t xml:space="preserve">        </w:t>
      </w: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 xml:space="preserve">    </w:t>
      </w: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int sum_between_negative(int arr[], int N){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sum = 0;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index_first_negative(arr, N); i &lt; index_last_negative(arr, N); i++){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sum += abs(arr[i]);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sum;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int sum_before_and_after_negative(int arr[], int N){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sum_all = 0;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N; i++){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sum_all += abs(arr[i]);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sum_all - sum_between_negative(arr, N);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int main(){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number_of_func;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str[SIZE];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arr[ARR_SIZE];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fgets(str,SIZE,stdin);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char *str0 = strtok(str, " ");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number_of_func = atoi(str0);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str0 = strtok(NULL, " ");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len = 0;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while (str0 != NULL)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arr[len++] = atoi(str0);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str0 = strtok(NULL, " ");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switch (number_of_func){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case 0: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printf("%d\n", index_first_negative(arr, len));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case 1: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printf("%d\n", index_last_negative(arr, len));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case 2: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printf("%d\n", sum_between_negative(arr, len));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case 3: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printf("%d\n", sum_before_and_after_negative(arr, len));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default: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printf("</w:t>
      </w:r>
      <w:r>
        <w:rPr>
          <w:szCs w:val="22"/>
        </w:rPr>
        <w:t>Данные</w:t>
      </w:r>
      <w:r>
        <w:rPr>
          <w:szCs w:val="22"/>
          <w:lang w:val="en-US"/>
        </w:rPr>
        <w:t xml:space="preserve"> </w:t>
      </w:r>
      <w:r>
        <w:rPr>
          <w:szCs w:val="22"/>
        </w:rPr>
        <w:t>некорректны</w:t>
      </w:r>
      <w:r>
        <w:rPr>
          <w:szCs w:val="22"/>
          <w:lang w:val="en-US"/>
        </w:rPr>
        <w:t>");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break;</w:t>
      </w:r>
    </w:p>
    <w:p>
      <w:pPr>
        <w:pStyle w:val="Style20"/>
        <w:ind w:hanging="0"/>
        <w:rPr>
          <w:szCs w:val="22"/>
        </w:rPr>
      </w:pPr>
      <w:r>
        <w:rPr>
          <w:szCs w:val="22"/>
          <w:lang w:val="en-US"/>
        </w:rPr>
        <w:t xml:space="preserve">    </w:t>
      </w:r>
      <w:r>
        <w:rPr>
          <w:szCs w:val="22"/>
        </w:rPr>
        <w:t>}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 xml:space="preserve">    </w:t>
      </w:r>
      <w:r>
        <w:rPr>
          <w:szCs w:val="22"/>
        </w:rPr>
        <w:t>return 0;</w:t>
      </w:r>
    </w:p>
    <w:p>
      <w:pPr>
        <w:pStyle w:val="Style20"/>
        <w:ind w:hanging="0"/>
        <w:rPr>
          <w:szCs w:val="22"/>
        </w:rPr>
      </w:pPr>
      <w:r>
        <w:rPr>
          <w:szCs w:val="22"/>
        </w:rPr>
        <w:t>}</w:t>
      </w:r>
      <w:r>
        <w:br w:type="page"/>
      </w:r>
    </w:p>
    <w:p>
      <w:pPr>
        <w:pStyle w:val="1"/>
        <w:rPr/>
      </w:pPr>
      <w:r>
        <w:rPr/>
        <w:t>Приложение Б</w:t>
        <w:br/>
        <w:t>Тестирование</w:t>
      </w:r>
    </w:p>
    <w:p>
      <w:pPr>
        <w:pStyle w:val="Style22"/>
        <w:keepNext w:val="true"/>
        <w:rPr/>
      </w:pPr>
      <w:r>
        <w:rPr/>
        <w:t>Таблица Б.2 - Примеры тестовых случаев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7"/>
        <w:gridCol w:w="3830"/>
        <w:gridCol w:w="2339"/>
        <w:gridCol w:w="2338"/>
      </w:tblGrid>
      <w:tr>
        <w:trPr/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0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1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2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335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3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133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pStyle w:val="Standard"/>
        <w:rPr/>
      </w:pPr>
      <w:r>
        <w:rPr/>
      </w:r>
      <w:bookmarkStart w:id="0" w:name="_GoBack"/>
      <w:bookmarkStart w:id="1" w:name="_GoBack"/>
      <w:bookmarkEnd w:id="1"/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3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Style27">
    <w:name w:val="Header"/>
    <w:basedOn w:val="Normal"/>
    <w:link w:val="Style13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Application>LibreOffice/7.3.7.2$Linux_X86_64 LibreOffice_project/30$Build-2</Application>
  <AppVersion>15.0000</AppVersion>
  <Pages>7</Pages>
  <Words>958</Words>
  <Characters>5306</Characters>
  <CharactersWithSpaces>6465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2023-09-18T17:29:26Z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