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ui-patterns-and-components"/>
    <w:p>
      <w:pPr>
        <w:pStyle w:val="Heading1"/>
      </w:pPr>
      <w:r>
        <w:t xml:space="preserve">UI Patterns and Components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details the UI rendering patterns, component structure, and user interface implementation in CareIQ Builder using ServiceNow’s snabbdom-based rendering system.</w:t>
      </w:r>
    </w:p>
    <w:p>
      <w:r>
        <w:pict>
          <v:rect style="width:0;height:1.5pt" o:hralign="center" o:hrstd="t" o:hr="t"/>
        </w:pict>
      </w:r>
    </w:p>
    <w:bookmarkEnd w:id="20"/>
    <w:bookmarkStart w:id="23" w:name="rendering-system"/>
    <w:p>
      <w:pPr>
        <w:pStyle w:val="Heading2"/>
      </w:pPr>
      <w:r>
        <w:t xml:space="preserve">Rendering System</w:t>
      </w:r>
    </w:p>
    <w:bookmarkStart w:id="21" w:name="snabbdom-virtual-dom"/>
    <w:p>
      <w:pPr>
        <w:pStyle w:val="Heading3"/>
      </w:pPr>
      <w:r>
        <w:t xml:space="preserve">Snabbdom Virtual DOM</w:t>
      </w:r>
    </w:p>
    <w:p>
      <w:pPr>
        <w:pStyle w:val="FirstParagraph"/>
      </w:pPr>
      <w:r>
        <w:rPr>
          <w:b/>
          <w:bCs/>
        </w:rPr>
        <w:t xml:space="preserve">Technology</w:t>
      </w:r>
      <w:r>
        <w:t xml:space="preserve">: ServiceNow UI Core uses Snabbdom for virtual DOM rendering</w:t>
      </w:r>
    </w:p>
    <w:p>
      <w:pPr>
        <w:pStyle w:val="BodyText"/>
      </w:pPr>
      <w:r>
        <w:rPr>
          <w:b/>
          <w:bCs/>
        </w:rPr>
        <w:t xml:space="preserve">Key Concepts</w:t>
      </w:r>
      <w:r>
        <w:t xml:space="preserve">:</w:t>
      </w:r>
      <w:r>
        <w:t xml:space="preserve"> </w:t>
      </w:r>
      <w:r>
        <w:t xml:space="preserve">- Virtual DOM tree created by view function</w:t>
      </w:r>
      <w:r>
        <w:t xml:space="preserve"> </w:t>
      </w:r>
      <w:r>
        <w:t xml:space="preserve">- Efficient diffing algorithm</w:t>
      </w:r>
      <w:r>
        <w:t xml:space="preserve"> </w:t>
      </w:r>
      <w:r>
        <w:t xml:space="preserve">- Only changed DOM nodes updated</w:t>
      </w:r>
      <w:r>
        <w:t xml:space="preserve"> </w:t>
      </w:r>
      <w:r>
        <w:t xml:space="preserve">- JSX-like syntax (with limitations)</w:t>
      </w:r>
    </w:p>
    <w:p>
      <w:pPr>
        <w:pStyle w:val="BodyText"/>
      </w:pPr>
      <w:r>
        <w:rPr>
          <w:b/>
          <w:bCs/>
        </w:rPr>
        <w:t xml:space="preserve">Rendering Cycle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State Change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updateState() called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View Function Executes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Virtual DOM Tree Generated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Diff with Previous Tree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Minimal DOM Updates Applied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Browser Renders Changes</w:t>
      </w:r>
    </w:p>
    <w:p>
      <w:r>
        <w:pict>
          <v:rect style="width:0;height:1.5pt" o:hralign="center" o:hrstd="t" o:hr="t"/>
        </w:pict>
      </w:r>
    </w:p>
    <w:bookmarkEnd w:id="21"/>
    <w:bookmarkStart w:id="22" w:name="view-function-signature"/>
    <w:p>
      <w:pPr>
        <w:pStyle w:val="Heading3"/>
      </w:pPr>
      <w:r>
        <w:t xml:space="preserve">View Function Signature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virtual DOM tree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: Current application state (read-only)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updateState</w:t>
      </w:r>
      <w:r>
        <w:t xml:space="preserve">: Function to update state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dispatch</w:t>
      </w:r>
      <w:r>
        <w:t xml:space="preserve">: Function to dispatch actions/effects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: Virtual DOM tree (JSX)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jsx-syntax-and-limitations"/>
    <w:p>
      <w:pPr>
        <w:pStyle w:val="Heading2"/>
      </w:pPr>
      <w:r>
        <w:t xml:space="preserve">JSX Syntax and Limitations</w:t>
      </w:r>
    </w:p>
    <w:bookmarkStart w:id="24" w:name="supported-jsx"/>
    <w:p>
      <w:pPr>
        <w:pStyle w:val="Heading3"/>
      </w:pPr>
      <w:r>
        <w:t xml:space="preserve">Supported JSX</w:t>
      </w:r>
    </w:p>
    <w:p>
      <w:pPr>
        <w:pStyle w:val="SourceCode"/>
      </w:pPr>
      <w:r>
        <w:rPr>
          <w:rStyle w:val="CommentTok"/>
        </w:rPr>
        <w:t xml:space="preserve">// Elements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"highlight"</w:t>
      </w:r>
      <w:r>
        <w:rPr>
          <w:rStyle w:val="OperatorTok"/>
        </w:rPr>
        <w:t xml:space="preserve">&gt;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Attributes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Event Handlers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CommentTok"/>
        </w:rPr>
        <w:t xml:space="preserve">// Conditional Rendering</w:t>
      </w:r>
      <w:r>
        <w:br/>
      </w:r>
      <w:r>
        <w:rPr>
          <w:rStyle w:val="NormalTok"/>
        </w:rPr>
        <w:t xml:space="preserve">{condition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Shown when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{condition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True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Lists</w:t>
      </w:r>
      <w:r>
        <w:br/>
      </w:r>
      <w:r>
        <w:rPr>
          <w:rStyle w:val="NormalTok"/>
        </w:rPr>
        <w:t xml:space="preserve">{items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)}</w:t>
      </w:r>
      <w:r>
        <w:br/>
      </w:r>
      <w:r>
        <w:br/>
      </w:r>
      <w:r>
        <w:rPr>
          <w:rStyle w:val="CommentTok"/>
        </w:rPr>
        <w:t xml:space="preserve">// Inline Styles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Styled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Nested Elements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Paragraph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4"/>
    <w:bookmarkStart w:id="27" w:name="jsx-limitations-in-servicenow"/>
    <w:p>
      <w:pPr>
        <w:pStyle w:val="Heading3"/>
      </w:pPr>
      <w:r>
        <w:t xml:space="preserve">JSX Limitations in ServiceNow</w:t>
      </w:r>
    </w:p>
    <w:bookmarkStart w:id="25" w:name="no-fragment-syntax"/>
    <w:p>
      <w:pPr>
        <w:pStyle w:val="Heading4"/>
      </w:pPr>
      <w:r>
        <w:t xml:space="preserve">❌ NO Fragment Syntax</w:t>
      </w:r>
    </w:p>
    <w:p>
      <w:pPr>
        <w:pStyle w:val="SourceCode"/>
      </w:pPr>
      <w:r>
        <w:rPr>
          <w:rStyle w:val="CommentTok"/>
        </w:rPr>
        <w:t xml:space="preserve">// ❌ WRONG - Fragments not supported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CORRECT - Use arrays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OR wrap in container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Start w:id="26" w:name="special-attribute-syntax"/>
    <w:p>
      <w:pPr>
        <w:pStyle w:val="Heading4"/>
      </w:pPr>
      <w:r>
        <w:t xml:space="preserve">⚠️ Special Attribute Syntax</w:t>
      </w:r>
    </w:p>
    <w:p>
      <w:pPr>
        <w:pStyle w:val="SourceCode"/>
      </w:pPr>
      <w:r>
        <w:rPr>
          <w:rStyle w:val="CommentTok"/>
        </w:rPr>
        <w:t xml:space="preserve">// ❌ WRONG - Some attributes need special handling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 viewBox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 0 16 16"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✅ CORRECT - Use attrs object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viewBox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16 16"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❌ WRONG - Class attribute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✅ CORRECT - className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❌ WRONG - for attribute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"input-id"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✅ CORRECT - htmlFor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"input-id"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3" w:name="component-patterns"/>
    <w:p>
      <w:pPr>
        <w:pStyle w:val="Heading2"/>
      </w:pPr>
      <w:r>
        <w:t xml:space="preserve">Component Patterns</w:t>
      </w:r>
    </w:p>
    <w:bookmarkStart w:id="29" w:name="functional-components"/>
    <w:p>
      <w:pPr>
        <w:pStyle w:val="Heading3"/>
      </w:pPr>
      <w:r>
        <w:t xml:space="preserve">1. Functional Components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Pure functions that return JSX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CheckIcon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16 16"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"currentColor"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"M13.485 3.429a1 1 0 0 1 0 1.414L6.707 11.62a1 1 0 0 1-1.414 0L2.515 8.843a1 1 0 1 1 1.414-1.414L6 9.5a1 1 0 0 1 0 0l6.071-6.071a1 1 0 0 1 1.414 0z"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svg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CheckIcon</w:t>
      </w:r>
      <w:r>
        <w:rPr>
          <w:rStyle w:val="NormalTok"/>
        </w:rPr>
        <w:t xml:space="preserve">()} Save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Reusable</w:t>
      </w:r>
      <w:r>
        <w:t xml:space="preserve"> </w:t>
      </w:r>
      <w:r>
        <w:t xml:space="preserve">- Easy to test</w:t>
      </w:r>
      <w:r>
        <w:t xml:space="preserve"> </w:t>
      </w:r>
      <w:r>
        <w:t xml:space="preserve">- No side effects</w:t>
      </w:r>
      <w:r>
        <w:t xml:space="preserve"> </w:t>
      </w:r>
      <w:r>
        <w:t xml:space="preserve">- Consistent rendering</w:t>
      </w:r>
    </w:p>
    <w:p>
      <w:r>
        <w:pict>
          <v:rect style="width:0;height:1.5pt" o:hralign="center" o:hrstd="t" o:hr="t"/>
        </w:pict>
      </w:r>
    </w:p>
    <w:bookmarkEnd w:id="29"/>
    <w:bookmarkStart w:id="30" w:name="parameterized-components"/>
    <w:p>
      <w:pPr>
        <w:pStyle w:val="Heading3"/>
      </w:pPr>
      <w:r>
        <w:t xml:space="preserve">2. Parameterized Components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Functions accepting parameters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SpinnerIcon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"currentColor"</w:t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</w:t>
      </w:r>
      <w:r>
        <w:br/>
      </w:r>
      <w:r>
        <w:rPr>
          <w:rStyle w:val="NormalTok"/>
        </w:rPr>
        <w:t xml:space="preserve">       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viewBox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24 24"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stroke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"stroke-width"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"spin 1s linear infinite"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circle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cx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"0.25"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"M12 2 A10 10 0 0 1 22 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"0.75"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svg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SpinnerIcon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SpinnerIcon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"24"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"#3b82f6"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</w:p>
    <w:p>
      <w:r>
        <w:pict>
          <v:rect style="width:0;height:1.5pt" o:hralign="center" o:hrstd="t" o:hr="t"/>
        </w:pict>
      </w:r>
    </w:p>
    <w:bookmarkEnd w:id="30"/>
    <w:bookmarkStart w:id="31" w:name="composite-components"/>
    <w:p>
      <w:pPr>
        <w:pStyle w:val="Heading3"/>
      </w:pPr>
      <w:r>
        <w:t xml:space="preserve">3. Composite Components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Components that compose other components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LoadingOverlay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"rgba(0, 0, 0, 0.6)"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"rgba(255, 255, 255, 0.9)"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zIndex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"32px 48px"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20px 25px -5px rgba(0, 0, 0, 0.1)"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flexDirection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"16px"</w:t>
      </w:r>
      <w:r>
        <w:br/>
      </w:r>
      <w:r>
        <w:rPr>
          <w:rStyle w:val="NormalTok"/>
        </w:rPr>
        <w:t xml:space="preserve">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SpinnerIcon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br/>
      </w:r>
      <w:r>
        <w:rPr>
          <w:rStyle w:val="NormalTok"/>
        </w:rPr>
        <w:t xml:space="preserve">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{message}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LoadingOverlay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"Saving question..."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31"/>
    <w:bookmarkStart w:id="32" w:name="conditional-rendering-components"/>
    <w:p>
      <w:pPr>
        <w:pStyle w:val="Heading3"/>
      </w:pPr>
      <w:r>
        <w:t xml:space="preserve">4. Conditional Rendering Components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Components that render different content based on props/state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StatusBadge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({status})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'Draft'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bg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'#dcfce7'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'#166534'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'#86efac'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'Published'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bg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'#dbeafe'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'#1e40af'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'#93c5fd'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colors[status]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colors[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`1px solid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border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'2px 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'600'</w:t>
      </w:r>
      <w:r>
        <w:br/>
      </w:r>
      <w:r>
        <w:rPr>
          <w:rStyle w:val="NormalTok"/>
        </w:rPr>
        <w:t xml:space="preserve">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{status}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StatusBadge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4" w:name="common-ui-patterns"/>
    <w:p>
      <w:pPr>
        <w:pStyle w:val="Heading2"/>
      </w:pPr>
      <w:r>
        <w:t xml:space="preserve">Common UI Patterns</w:t>
      </w:r>
    </w:p>
    <w:bookmarkStart w:id="34" w:name="list-rendering-with-keys"/>
    <w:p>
      <w:pPr>
        <w:pStyle w:val="Heading3"/>
      </w:pPr>
      <w:r>
        <w:t xml:space="preserve">1. List Rendering with Keys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Render arrays with unique keys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AssessmentList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"assessments-list"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(assessment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"assessment-card"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StatusBadge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'OPEN_ASSESSMENT'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Open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Why Keys Matter</w:t>
      </w:r>
      <w:r>
        <w:t xml:space="preserve">:</w:t>
      </w:r>
      <w:r>
        <w:t xml:space="preserve"> </w:t>
      </w:r>
      <w:r>
        <w:t xml:space="preserve">- Helps Virtual DOM identify which items changed</w:t>
      </w:r>
      <w:r>
        <w:t xml:space="preserve"> </w:t>
      </w:r>
      <w:r>
        <w:t xml:space="preserve">- Improves rendering performance</w:t>
      </w:r>
      <w:r>
        <w:t xml:space="preserve"> </w:t>
      </w:r>
      <w:r>
        <w:t xml:space="preserve">- Prevents incorrect updates</w:t>
      </w:r>
    </w:p>
    <w:p>
      <w:pPr>
        <w:pStyle w:val="BodyText"/>
      </w:pPr>
      <w:r>
        <w:rPr>
          <w:b/>
          <w:bCs/>
        </w:rPr>
        <w:t xml:space="preserve">Key Requirements</w:t>
      </w:r>
      <w:r>
        <w:t xml:space="preserve">:</w:t>
      </w:r>
      <w:r>
        <w:t xml:space="preserve"> </w:t>
      </w:r>
      <w:r>
        <w:t xml:space="preserve">- Must be unique among siblings</w:t>
      </w:r>
      <w:r>
        <w:t xml:space="preserve"> </w:t>
      </w:r>
      <w:r>
        <w:t xml:space="preserve">- Should be stable (don’t use array index if items can reorder)</w:t>
      </w:r>
      <w:r>
        <w:t xml:space="preserve"> </w:t>
      </w:r>
      <w:r>
        <w:t xml:space="preserve">- Typically use ID from data</w:t>
      </w:r>
    </w:p>
    <w:p>
      <w:r>
        <w:pict>
          <v:rect style="width:0;height:1.5pt" o:hralign="center" o:hrstd="t" o:hr="t"/>
        </w:pict>
      </w:r>
    </w:p>
    <w:bookmarkEnd w:id="34"/>
    <w:bookmarkStart w:id="35" w:name="conditional-rendering"/>
    <w:p>
      <w:pPr>
        <w:pStyle w:val="Heading3"/>
      </w:pPr>
      <w:r>
        <w:t xml:space="preserve">2. Conditional Rendering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Show/hide elements based on state</w:t>
      </w:r>
    </w:p>
    <w:p>
      <w:pPr>
        <w:pStyle w:val="SourceCode"/>
      </w:pPr>
      <w:r>
        <w:rPr>
          <w:rStyle w:val="CommentTok"/>
        </w:rPr>
        <w:t xml:space="preserve">// Using &amp;&amp; operator</w:t>
      </w:r>
      <w:r>
        <w:br/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LoadingOverlay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Using ternary</w:t>
      </w:r>
      <w:r>
        <w:br/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Save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'TOGGLE_MODE'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Edit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)}</w:t>
      </w:r>
      <w:r>
        <w:br/>
      </w:r>
      <w:r>
        <w:br/>
      </w:r>
      <w:r>
        <w:rPr>
          <w:rStyle w:val="CommentTok"/>
        </w:rPr>
        <w:t xml:space="preserve">// Using early return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No assessment selected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CommentTok"/>
        </w:rPr>
        <w:t xml:space="preserve">// Using guard clauses</w:t>
      </w:r>
      <w:r>
        <w:br/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SectionsList sections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sections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35"/>
    <w:bookmarkStart w:id="36" w:name="event-handlers"/>
    <w:p>
      <w:pPr>
        <w:pStyle w:val="Heading3"/>
      </w:pPr>
      <w:r>
        <w:t xml:space="preserve">3. Event Handlers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Attach event handlers to elements</w:t>
      </w:r>
    </w:p>
    <w:p>
      <w:pPr>
        <w:pStyle w:val="SourceCode"/>
      </w:pPr>
      <w:r>
        <w:rPr>
          <w:rStyle w:val="CommentTok"/>
        </w:rPr>
        <w:t xml:space="preserve">// Click handlers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stopPropagation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Input handlers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inputValue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'UPDATE_INPUT'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br/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CommentTok"/>
        </w:rPr>
        <w:t xml:space="preserve">// Keyboard handlers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onkeydown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'Escape'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'CANCEL'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}}</w:t>
      </w:r>
      <w:r>
        <w:br/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CommentTok"/>
        </w:rPr>
        <w:t xml:space="preserve">// Focus handlers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onfocus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'INPUT_FOCUSED'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onblur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'INPUT_BLURRED'</w:t>
      </w:r>
      <w:r>
        <w:rPr>
          <w:rStyle w:val="NormalTok"/>
        </w:rPr>
        <w:t xml:space="preserve">)}</w:t>
      </w:r>
      <w:r>
        <w:br/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CommentTok"/>
        </w:rPr>
        <w:t xml:space="preserve">// Form handlers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'SUBMIT_FORM'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</w:t>
      </w:r>
      <w:r>
        <w:rPr>
          <w:rStyle w:val="CommentTok"/>
        </w:rPr>
        <w:t xml:space="preserve">/* form fields */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6"/>
    <w:bookmarkStart w:id="37" w:name="inline-styles"/>
    <w:p>
      <w:pPr>
        <w:pStyle w:val="Heading3"/>
      </w:pPr>
      <w:r>
        <w:t xml:space="preserve">4. Inline Styles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Apply styles directly to elements</w:t>
      </w:r>
    </w:p>
    <w:p>
      <w:pPr>
        <w:pStyle w:val="SourceCode"/>
      </w:pPr>
      <w:r>
        <w:rPr>
          <w:rStyle w:val="CommentTok"/>
        </w:rPr>
        <w:t xml:space="preserve">// Object style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'#f3f4f6'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Content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Conditional styles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important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Text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Computed styles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progress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%`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progress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Progress Bar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When to Use Inline Styles</w:t>
      </w:r>
      <w:r>
        <w:t xml:space="preserve">:</w:t>
      </w:r>
      <w:r>
        <w:t xml:space="preserve"> </w:t>
      </w:r>
      <w:r>
        <w:t xml:space="preserve">- Dynamic styles based on state</w:t>
      </w:r>
      <w:r>
        <w:t xml:space="preserve"> </w:t>
      </w:r>
      <w:r>
        <w:t xml:space="preserve">- Component-specific styles</w:t>
      </w:r>
      <w:r>
        <w:t xml:space="preserve"> </w:t>
      </w:r>
      <w:r>
        <w:t xml:space="preserve">- One-off styling needs</w:t>
      </w:r>
    </w:p>
    <w:p>
      <w:pPr>
        <w:pStyle w:val="BodyText"/>
      </w:pPr>
      <w:r>
        <w:rPr>
          <w:b/>
          <w:bCs/>
        </w:rPr>
        <w:t xml:space="preserve">When to Use CSS Classes</w:t>
      </w:r>
      <w:r>
        <w:t xml:space="preserve">:</w:t>
      </w:r>
      <w:r>
        <w:t xml:space="preserve"> </w:t>
      </w:r>
      <w:r>
        <w:t xml:space="preserve">- Reusable styles</w:t>
      </w:r>
      <w:r>
        <w:t xml:space="preserve"> </w:t>
      </w:r>
      <w:r>
        <w:t xml:space="preserve">- Complex styling rules</w:t>
      </w:r>
      <w:r>
        <w:t xml:space="preserve"> </w:t>
      </w:r>
      <w:r>
        <w:t xml:space="preserve">- Media queries</w:t>
      </w:r>
      <w:r>
        <w:t xml:space="preserve"> </w:t>
      </w:r>
      <w:r>
        <w:t xml:space="preserve">- Pseudo-classes/elements</w:t>
      </w:r>
    </w:p>
    <w:p>
      <w:r>
        <w:pict>
          <v:rect style="width:0;height:1.5pt" o:hralign="center" o:hrstd="t" o:hr="t"/>
        </w:pict>
      </w:r>
    </w:p>
    <w:bookmarkEnd w:id="37"/>
    <w:bookmarkStart w:id="38" w:name="form-controls"/>
    <w:p>
      <w:pPr>
        <w:pStyle w:val="Heading3"/>
      </w:pPr>
      <w:r>
        <w:t xml:space="preserve">5. Form Controls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Controlled inputs</w:t>
      </w:r>
    </w:p>
    <w:p>
      <w:pPr>
        <w:pStyle w:val="SourceCode"/>
      </w:pPr>
      <w:r>
        <w:rPr>
          <w:rStyle w:val="CommentTok"/>
        </w:rPr>
        <w:t xml:space="preserve">// Text input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questionLabel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'UPDATE_QUESTION_LABEL'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question text"</w:t>
      </w:r>
      <w:r>
        <w:br/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CommentTok"/>
        </w:rPr>
        <w:t xml:space="preserve">// Textarea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textarea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longText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'UPDATE_TEXT'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rows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"5"</w:t>
      </w:r>
      <w:r>
        <w:br/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CommentTok"/>
        </w:rPr>
        <w:t xml:space="preserve">// Select dropdown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selectedType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Select"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Single Select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"Multiselect"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Multiselect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"Free Text"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Free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Alternative: selected attribute on options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Select"</w:t>
      </w:r>
      <w:r>
        <w:rPr>
          <w:rStyle w:val="NormalTok"/>
        </w:rPr>
        <w:t xml:space="preserve"> 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Select'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Single Select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"Multiselect"</w:t>
      </w:r>
      <w:r>
        <w:rPr>
          <w:rStyle w:val="NormalTok"/>
        </w:rPr>
        <w:t xml:space="preserve"> 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'Multiselect'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Multiselect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Checkbox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"checkbox"</w:t>
      </w:r>
      <w:r>
        <w:br/>
      </w:r>
      <w:r>
        <w:rPr>
          <w:rStyle w:val="NormalTok"/>
        </w:rPr>
        <w:t xml:space="preserve">    checked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mutuallyExclusive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'TOGGLE_EXCLUSIVE'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checked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checked</w:t>
      </w:r>
      <w:r>
        <w:rPr>
          <w:rStyle w:val="NormalTok"/>
        </w:rPr>
        <w:t xml:space="preserve">})}</w:t>
      </w:r>
      <w:r>
        <w:br/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CommentTok"/>
        </w:rPr>
        <w:t xml:space="preserve">// Radio buttons</w:t>
      </w:r>
      <w:r>
        <w:br/>
      </w:r>
      <w:r>
        <w:rPr>
          <w:rStyle w:val="NormalTok"/>
        </w:rPr>
        <w:t xml:space="preserve">{[</w:t>
      </w:r>
      <w:r>
        <w:rPr>
          <w:rStyle w:val="StringTok"/>
        </w:rPr>
        <w:t xml:space="preserve">'Single Select'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'Multiselect'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 Text'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(type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{type}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"radio"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"questionType"</w:t>
      </w:r>
      <w:r>
        <w:br/>
      </w:r>
      <w:r>
        <w:rPr>
          <w:rStyle w:val="NormalTok"/>
        </w:rPr>
        <w:t xml:space="preserve">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{type}</w:t>
      </w:r>
      <w:r>
        <w:br/>
      </w:r>
      <w:r>
        <w:rPr>
          <w:rStyle w:val="NormalTok"/>
        </w:rPr>
        <w:t xml:space="preserve">            checked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type}</w:t>
      </w:r>
      <w:r>
        <w:br/>
      </w:r>
      <w:r>
        <w:rPr>
          <w:rStyle w:val="NormalTok"/>
        </w:rPr>
        <w:t xml:space="preserve">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{type}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))}</w:t>
      </w:r>
    </w:p>
    <w:p>
      <w:r>
        <w:pict>
          <v:rect style="width:0;height:1.5pt" o:hralign="center" o:hrstd="t" o:hr="t"/>
        </w:pict>
      </w:r>
    </w:p>
    <w:bookmarkEnd w:id="38"/>
    <w:bookmarkStart w:id="39" w:name="modal-dialogs"/>
    <w:p>
      <w:pPr>
        <w:pStyle w:val="Heading3"/>
      </w:pPr>
      <w:r>
        <w:t xml:space="preserve">6. Modal Dialogs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Overlay dialogs with backdrop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Modal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onClose})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"modal-backdrop"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0, 0.5)'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zIndex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{onClose}  </w:t>
      </w:r>
      <w:r>
        <w:rPr>
          <w:rStyle w:val="CommentTok"/>
        </w:rPr>
        <w:t xml:space="preserve">// Close on backdrop click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"modal-content"</w:t>
      </w:r>
      <w:r>
        <w:br/>
      </w:r>
      <w:r>
        <w:rPr>
          <w:rStyle w:val="NormalTok"/>
        </w:rPr>
        <w:t xml:space="preserve">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'80vh'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overflow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20px 25px -5px rgba(0, 0, 0, 0.1)'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stopPropagation</w:t>
      </w:r>
      <w:r>
        <w:rPr>
          <w:rStyle w:val="NormalTok"/>
        </w:rPr>
        <w:t xml:space="preserve">()}  </w:t>
      </w:r>
      <w:r>
        <w:rPr>
          <w:rStyle w:val="CommentTok"/>
        </w:rPr>
        <w:t xml:space="preserve">// Prevent close on content click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'space-between'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br/>
      </w:r>
      <w:r>
        <w:rPr>
          <w:rStyle w:val="NormalTok"/>
        </w:rPr>
        <w:t xml:space="preserve">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{title}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{onClose}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background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'24px'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×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{children}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modalOpen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Modal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"Edit Question"</w:t>
      </w:r>
      <w:r>
        <w:br/>
      </w:r>
      <w:r>
        <w:rPr>
          <w:rStyle w:val="NormalTok"/>
        </w:rPr>
        <w:t xml:space="preserve">        onClose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'CLOSE_MODAL'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textarea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modalContent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'SAVE_MODAL'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Save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Modal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39"/>
    <w:bookmarkStart w:id="40" w:name="dropdown-menus"/>
    <w:p>
      <w:pPr>
        <w:pStyle w:val="Heading3"/>
      </w:pPr>
      <w:r>
        <w:t xml:space="preserve">7. Dropdown Menus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Toggleable dropdown with positioning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Dropdown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onSelect})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setOpen]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'relative'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setOpen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open)}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Options ▼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{open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#ccc'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4px 6px rgba(0, 0, 0, 0.1)'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zIndex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minWidth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'150px'</w:t>
      </w:r>
      <w:r>
        <w:br/>
      </w:r>
      <w:r>
        <w:rPr>
          <w:rStyle w:val="NormalTok"/>
        </w:rPr>
        <w:t xml:space="preserve">    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      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borderBottom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#eee'</w:t>
      </w:r>
      <w:r>
        <w:br/>
      </w:r>
      <w:r>
        <w:rPr>
          <w:rStyle w:val="NormalTok"/>
        </w:rPr>
        <w:t xml:space="preserve">                            }}</w:t>
      </w:r>
      <w:r>
        <w:br/>
      </w:r>
      <w:r>
        <w:rPr>
          <w:rStyle w:val="NormalTok"/>
        </w:rPr>
        <w:t xml:space="preserve">        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onSelect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setOpen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}}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))}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0"/>
    <w:bookmarkStart w:id="41" w:name="typeaheadautocomplete"/>
    <w:p>
      <w:pPr>
        <w:pStyle w:val="Heading3"/>
      </w:pPr>
      <w:r>
        <w:t xml:space="preserve">8. Typeahead/Autocomplete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Search-as-you-type with dropdown results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Typeahead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'relative'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typeaheadQuery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'TYPEAHEAD_INPUT_CHANGE'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br/>
      </w:r>
      <w:r>
        <w:rPr>
          <w:rStyle w:val="NormalTok"/>
        </w:rPr>
        <w:t xml:space="preserve">            })}</w:t>
      </w:r>
      <w:r>
        <w:br/>
      </w:r>
      <w:r>
        <w:rPr>
          <w:rStyle w:val="NormalTok"/>
        </w:rPr>
        <w:t xml:space="preserve">            onkeydown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'Escape'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'TYPEAHEAD_HIDE'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'TYPEAHEAD_SELECT'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typeaheadResults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onblur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Delay to allow click on result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'TYPEAHEAD_HIDE'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"Search..."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transform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'translateY(-50%)'</w:t>
      </w:r>
      <w:r>
        <w:br/>
      </w:r>
      <w:r>
        <w:rPr>
          <w:rStyle w:val="NormalTok"/>
        </w:rPr>
        <w:t xml:space="preserve">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SpinnerIcon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typeaheadVisible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#ccc'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4px 6px rgba(0, 0, 0, 0.1)'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overflowY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typeaheadResults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  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index}</w:t>
      </w:r>
      <w:r>
        <w:br/>
      </w:r>
      <w:r>
        <w:rPr>
          <w:rStyle w:val="NormalTok"/>
        </w:rPr>
        <w:t xml:space="preserve">    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borderBottom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#eee'</w:t>
      </w:r>
      <w:r>
        <w:br/>
      </w:r>
      <w:r>
        <w:rPr>
          <w:rStyle w:val="NormalTok"/>
        </w:rPr>
        <w:t xml:space="preserve">                        }}</w:t>
      </w:r>
      <w:r>
        <w:br/>
      </w:r>
      <w:r>
        <w:rPr>
          <w:rStyle w:val="NormalTok"/>
        </w:rPr>
        <w:t xml:space="preserve">    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'TYPEAHEAD_SELECT'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result})}</w:t>
      </w:r>
      <w:r>
        <w:br/>
      </w:r>
      <w:r>
        <w:rPr>
          <w:rStyle w:val="NormalTok"/>
        </w:rPr>
        <w:t xml:space="preserve">                        onmouseover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'#f3f4f6'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onmouseout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'600'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{result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'#666'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  {result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1"/>
    <w:bookmarkStart w:id="42" w:name="collapsibleaccordion"/>
    <w:p>
      <w:pPr>
        <w:pStyle w:val="Heading3"/>
      </w:pPr>
      <w:r>
        <w:t xml:space="preserve">9. Collapsible/Accordion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Expandable content sections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CollapsibleSection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isExpanded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onToggle})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#e5e7eb'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br/>
      </w:r>
      <w:r>
        <w:rPr>
          <w:rStyle w:val="NormalTok"/>
        </w:rPr>
        <w:t xml:space="preserve">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isExpanded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'#f9fafb'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'space-between'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{onToggle}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'600'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{title}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{isExpanded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'▼'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'▶'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{isExpanded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borderTop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#e5e7eb'</w:t>
      </w:r>
      <w:r>
        <w:br/>
      </w:r>
      <w:r>
        <w:rPr>
          <w:rStyle w:val="NormalTok"/>
        </w:rPr>
        <w:t xml:space="preserve">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{children}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CollapsibleSection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"Section 1: Demographics"</w:t>
      </w:r>
      <w:r>
        <w:br/>
      </w:r>
      <w:r>
        <w:rPr>
          <w:rStyle w:val="NormalTok"/>
        </w:rPr>
        <w:t xml:space="preserve">    isExpanded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expandedSections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'section-1'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onToggle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'TOGGLE_SECTION'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'section-1'</w:t>
      </w:r>
      <w:r>
        <w:rPr>
          <w:rStyle w:val="NormalTok"/>
        </w:rPr>
        <w:t xml:space="preserve">})}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Section content here</w:t>
      </w:r>
      <w:r>
        <w:rPr>
          <w:rStyle w:val="OperatorTok"/>
        </w:rPr>
        <w:t xml:space="preserve">...&lt;/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CollapsibleSection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2"/>
    <w:bookmarkStart w:id="43" w:name="tabs"/>
    <w:p>
      <w:pPr>
        <w:pStyle w:val="Heading3"/>
      </w:pPr>
      <w:r>
        <w:t xml:space="preserve">10. Tabs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Tabbed interface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Tabs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({tabs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activeTab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onTabChange})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borderBottom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'2px solid #e5e7eb'</w:t>
      </w:r>
      <w:r>
        <w:br/>
      </w:r>
      <w:r>
        <w:rPr>
          <w:rStyle w:val="NormalTok"/>
        </w:rPr>
        <w:t xml:space="preserve">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{tabs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(tab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24px'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borderBottom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activeTab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'2px solid #3b82f6'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activeTab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'#3b82f6'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'#6b7280'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activeTab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'-2px'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onTabChange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{tab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badge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'#e5e7eb'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'2px 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br/>
      </w:r>
      <w:r>
        <w:rPr>
          <w:rStyle w:val="NormalTok"/>
        </w:rPr>
        <w:t xml:space="preserve">            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{tab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badge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{tabs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activeTab)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Tabs</w:t>
      </w:r>
      <w:r>
        <w:br/>
      </w:r>
      <w:r>
        <w:rPr>
          <w:rStyle w:val="NormalTok"/>
        </w:rPr>
        <w:t xml:space="preserve">    tabs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badge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guidelineCount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GuidelinesTab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badge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QuestionsTab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]}</w:t>
      </w:r>
      <w:r>
        <w:br/>
      </w:r>
      <w:r>
        <w:rPr>
          <w:rStyle w:val="NormalTok"/>
        </w:rPr>
        <w:t xml:space="preserve">    activeTab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relationshipTab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onTabChange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{(tabId)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'SWITCH_TAB'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{tabId})}</w:t>
      </w:r>
      <w:r>
        <w:br/>
      </w:r>
      <w:r>
        <w:rPr>
          <w:rStyle w:val="OperatorTok"/>
        </w:rPr>
        <w:t xml:space="preserve">/&gt;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8" w:name="layout-patterns"/>
    <w:p>
      <w:pPr>
        <w:pStyle w:val="Heading2"/>
      </w:pPr>
      <w:r>
        <w:t xml:space="preserve">Layout Patterns</w:t>
      </w:r>
    </w:p>
    <w:bookmarkStart w:id="45" w:name="flexbox-layouts"/>
    <w:p>
      <w:pPr>
        <w:pStyle w:val="Heading3"/>
      </w:pPr>
      <w:r>
        <w:t xml:space="preserve">1. Flexbox Layouts</w:t>
      </w:r>
    </w:p>
    <w:p>
      <w:pPr>
        <w:pStyle w:val="SourceCode"/>
      </w:pPr>
      <w:r>
        <w:rPr>
          <w:rStyle w:val="CommentTok"/>
        </w:rPr>
        <w:t xml:space="preserve">// Horizontal layout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Vertical layout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flexDirection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'column'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Space between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'space-between'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Centered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Centered Content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5"/>
    <w:bookmarkStart w:id="46" w:name="grid-layouts"/>
    <w:p>
      <w:pPr>
        <w:pStyle w:val="Heading3"/>
      </w:pPr>
      <w:r>
        <w:t xml:space="preserve">2. Grid Layouts</w:t>
      </w:r>
    </w:p>
    <w:p>
      <w:pPr>
        <w:pStyle w:val="SourceCode"/>
      </w:pPr>
      <w:r>
        <w:rPr>
          <w:rStyle w:val="CommentTok"/>
        </w:rPr>
        <w:t xml:space="preserve">// Two-column grid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gridTemplateColumns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'1fr 1fr'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Column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Column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Three-column with different sizes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gridTemplateColumns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 1fr 200px'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'100vh'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Left Sidebar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Main Content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Right Sidebar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Responsive grid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gridTemplateColumns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'repeat(auto-fit, minmax(250px, 1fr))'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6"/>
    <w:bookmarkStart w:id="47" w:name="fixedsticky-positioning"/>
    <w:p>
      <w:pPr>
        <w:pStyle w:val="Heading3"/>
      </w:pPr>
      <w:r>
        <w:t xml:space="preserve">3. Fixed/Sticky Positioning</w:t>
      </w:r>
    </w:p>
    <w:p>
      <w:pPr>
        <w:pStyle w:val="SourceCode"/>
      </w:pPr>
      <w:r>
        <w:rPr>
          <w:rStyle w:val="CommentTok"/>
        </w:rPr>
        <w:t xml:space="preserve">// Fixed header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2px 4px rgba(0,0,0,0.1)'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Header Content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Sticky sidebar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'sticky'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Offset for header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'calc(100vh - 80px)'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overflowY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br/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Sidebar Content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responsive-design-patterns"/>
    <w:p>
      <w:pPr>
        <w:pStyle w:val="Heading2"/>
      </w:pPr>
      <w:r>
        <w:t xml:space="preserve">Responsive Design Patterns</w:t>
      </w:r>
    </w:p>
    <w:bookmarkStart w:id="49" w:name="mobile-detection"/>
    <w:p>
      <w:pPr>
        <w:pStyle w:val="Heading3"/>
      </w:pPr>
      <w:r>
        <w:t xml:space="preserve">1. Mobile Detection</w:t>
      </w:r>
    </w:p>
    <w:p>
      <w:pPr>
        <w:pStyle w:val="SourceCode"/>
      </w:pPr>
      <w:r>
        <w:rPr>
          <w:rStyle w:val="StringTok"/>
        </w:rPr>
        <w:t xml:space="preserve">'CHECK_MOBILE_VIEW'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isMobile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isMobileView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isMobile})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9"/>
    <w:bookmarkStart w:id="50" w:name="conditional-layout"/>
    <w:p>
      <w:pPr>
        <w:pStyle w:val="Heading3"/>
      </w:pPr>
      <w:r>
        <w:t xml:space="preserve">2. Conditional Layout</w:t>
      </w:r>
    </w:p>
    <w:p>
      <w:pPr>
        <w:pStyle w:val="SourceCode"/>
      </w:pPr>
      <w:r>
        <w:rPr>
          <w:rStyle w:val="CommentTok"/>
        </w:rPr>
        <w:t xml:space="preserve">// Desktop layout</w:t>
      </w:r>
      <w:r>
        <w:br/>
      </w:r>
      <w:r>
        <w:rPr>
          <w:rStyle w:val="NormalTok"/>
        </w:rPr>
        <w:t xml:space="preserve">{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isMobileView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gridTemplateColumns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'250px 1fr 250px'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SectionPanel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QuestionPanel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RelationshipPanel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Mobile layout (stacked)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sectionsPanelExpanded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SectionPanel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questionsPanelExpanded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QuestionPanel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relationshipPanelOpen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RelationshipPanel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performance-optimization"/>
    <w:p>
      <w:pPr>
        <w:pStyle w:val="Heading2"/>
      </w:pPr>
      <w:r>
        <w:t xml:space="preserve">Performance Optimization</w:t>
      </w:r>
    </w:p>
    <w:bookmarkStart w:id="52" w:name="memoization"/>
    <w:p>
      <w:pPr>
        <w:pStyle w:val="Heading3"/>
      </w:pPr>
      <w:r>
        <w:t xml:space="preserve">1. Memoization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Cache expensive computations</w:t>
      </w:r>
    </w:p>
    <w:p>
      <w:pPr>
        <w:pStyle w:val="SourceCode"/>
      </w:pPr>
      <w:r>
        <w:rPr>
          <w:rStyle w:val="CommentTok"/>
        </w:rPr>
        <w:t xml:space="preserve">// Calculate once per render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filteredAssessments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searchTerm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 cached result multiple times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{filteredAssessments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{filteredAssessments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AssessmentCard assessment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{a}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52"/>
    <w:bookmarkStart w:id="53" w:name="lazy-rendering"/>
    <w:p>
      <w:pPr>
        <w:pStyle w:val="Heading3"/>
      </w:pPr>
      <w:r>
        <w:t xml:space="preserve">2. Lazy Rendering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Only render visible items</w:t>
      </w:r>
    </w:p>
    <w:p>
      <w:pPr>
        <w:pStyle w:val="SourceCode"/>
      </w:pPr>
      <w:r>
        <w:rPr>
          <w:rStyle w:val="CommentTok"/>
        </w:rPr>
        <w:t xml:space="preserve">// Only render expanded sections' content</w:t>
      </w:r>
      <w:r>
        <w:br/>
      </w:r>
      <w:r>
        <w:rPr>
          <w:rStyle w:val="NormalTok"/>
        </w:rPr>
        <w:t xml:space="preserve">{sections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(section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'TOGGLE_SECTION'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{section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expandedSections</w:t>
      </w:r>
      <w:r>
        <w:rPr>
          <w:rStyle w:val="NormalTok"/>
        </w:rPr>
        <w:t xml:space="preserve">[section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</w:t>
      </w:r>
      <w:r>
        <w:rPr>
          <w:rStyle w:val="CommentTok"/>
        </w:rPr>
        <w:t xml:space="preserve">/* Expensive content only rendered when expanded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QuestionsList sectionId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))}</w:t>
      </w:r>
    </w:p>
    <w:p>
      <w:r>
        <w:pict>
          <v:rect style="width:0;height:1.5pt" o:hralign="center" o:hrstd="t" o:hr="t"/>
        </w:pict>
      </w:r>
    </w:p>
    <w:bookmarkEnd w:id="53"/>
    <w:bookmarkStart w:id="54" w:name="virtual-scrolling-concept"/>
    <w:p>
      <w:pPr>
        <w:pStyle w:val="Heading3"/>
      </w:pPr>
      <w:r>
        <w:t xml:space="preserve">3. Virtual Scrolling (Concept)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Only render items in viewport</w:t>
      </w:r>
    </w:p>
    <w:p>
      <w:pPr>
        <w:pStyle w:val="SourceCode"/>
      </w:pPr>
      <w:r>
        <w:rPr>
          <w:rStyle w:val="CommentTok"/>
        </w:rPr>
        <w:t xml:space="preserve">// Simplified concept (full implementation more complex)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visibleItems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ITEM_HEIGHT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VIEWPORT_HEIGHT)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ITEM_HEIGHT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ITEM_HEIGHT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  onscroll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'UPDATE_SCROLL'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scrollTop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scrollTop</w:t>
      </w:r>
      <w:r>
        <w:rPr>
          <w:rStyle w:val="NormalTok"/>
        </w:rPr>
        <w:t xml:space="preserve">})}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transform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`translateY(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scrollTop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px)`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{visibleItems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ItemComponent item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{item}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accessibility-patterns"/>
    <w:p>
      <w:pPr>
        <w:pStyle w:val="Heading2"/>
      </w:pPr>
      <w:r>
        <w:t xml:space="preserve">Accessibility Patterns</w:t>
      </w:r>
    </w:p>
    <w:bookmarkStart w:id="56" w:name="aria-attributes"/>
    <w:p>
      <w:pPr>
        <w:pStyle w:val="Heading3"/>
      </w:pPr>
      <w:r>
        <w:t xml:space="preserve">1. ARIA Attributes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'TOGGLE_MENU'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"Open menu"</w:t>
      </w:r>
      <w:r>
        <w:br/>
      </w:r>
      <w:r>
        <w:rPr>
          <w:rStyle w:val="NormalTok"/>
        </w:rPr>
        <w:t xml:space="preserve">  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expanded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menuOpen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controls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"menu-content"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Menu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"menu-content"</w:t>
      </w:r>
      <w:r>
        <w:br/>
      </w:r>
      <w:r>
        <w:rPr>
          <w:rStyle w:val="NormalTok"/>
        </w:rPr>
        <w:t xml:space="preserve">    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"menu"</w:t>
      </w:r>
      <w:r>
        <w:br/>
      </w:r>
      <w:r>
        <w:rPr>
          <w:rStyle w:val="NormalTok"/>
        </w:rPr>
        <w:t xml:space="preserve">  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hidden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menuOpen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Menu items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56"/>
    <w:bookmarkStart w:id="57" w:name="keyboard-navigation"/>
    <w:p>
      <w:pPr>
        <w:pStyle w:val="Heading3"/>
      </w:pPr>
      <w:r>
        <w:t xml:space="preserve">2. Keyboard Navigation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tabindex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onkeydown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}}</w:t>
      </w:r>
      <w:r>
        <w:br/>
      </w:r>
      <w:r>
        <w:rPr>
          <w:rStyle w:val="NormalTok"/>
        </w:rPr>
        <w:t xml:space="preserve">    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Clickable div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best-practices"/>
    <w:p>
      <w:pPr>
        <w:pStyle w:val="Heading2"/>
      </w:pPr>
      <w:r>
        <w:t xml:space="preserve">Best Practices</w:t>
      </w:r>
    </w:p>
    <w:bookmarkStart w:id="59" w:name="do"/>
    <w:p>
      <w:pPr>
        <w:pStyle w:val="Heading3"/>
      </w:pPr>
      <w:r>
        <w:t xml:space="preserve">DO:</w:t>
      </w:r>
    </w:p>
    <w:p>
      <w:pPr>
        <w:pStyle w:val="FirstParagraph"/>
      </w:pPr>
      <w:r>
        <w:t xml:space="preserve">✅ Use keys for list items</w:t>
      </w:r>
      <w:r>
        <w:t xml:space="preserve"> </w:t>
      </w:r>
      <w:r>
        <w:t xml:space="preserve">✅ Use arrays instead of fragments</w:t>
      </w:r>
      <w:r>
        <w:t xml:space="preserve"> </w:t>
      </w:r>
      <w:r>
        <w:t xml:space="preserve">✅ Use</w:t>
      </w:r>
      <w:r>
        <w:t xml:space="preserve"> </w:t>
      </w:r>
      <w:r>
        <w:rPr>
          <w:rStyle w:val="VerbatimChar"/>
        </w:rPr>
        <w:t xml:space="preserve">className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✅ Use controlled components for forms</w:t>
      </w:r>
      <w:r>
        <w:t xml:space="preserve"> </w:t>
      </w:r>
      <w:r>
        <w:t xml:space="preserve">✅ Memoize expensive computations</w:t>
      </w:r>
      <w:r>
        <w:t xml:space="preserve"> </w:t>
      </w:r>
      <w:r>
        <w:t xml:space="preserve">✅ Use semantic HTML</w:t>
      </w:r>
      <w:r>
        <w:t xml:space="preserve"> </w:t>
      </w:r>
      <w:r>
        <w:t xml:space="preserve">✅ Add ARIA attributes for accessibility</w:t>
      </w:r>
      <w:r>
        <w:t xml:space="preserve"> </w:t>
      </w:r>
      <w:r>
        <w:t xml:space="preserve">✅ Handle keyboard navigation</w:t>
      </w:r>
      <w:r>
        <w:t xml:space="preserve"> </w:t>
      </w:r>
      <w:r>
        <w:t xml:space="preserve">✅ Provide loading states</w:t>
      </w:r>
      <w:r>
        <w:t xml:space="preserve"> </w:t>
      </w:r>
      <w:r>
        <w:t xml:space="preserve">✅ Show user feedback</w:t>
      </w:r>
    </w:p>
    <w:bookmarkEnd w:id="59"/>
    <w:bookmarkStart w:id="60" w:name="dont"/>
    <w:p>
      <w:pPr>
        <w:pStyle w:val="Heading3"/>
      </w:pPr>
      <w:r>
        <w:t xml:space="preserve">DON’T:</w:t>
      </w:r>
    </w:p>
    <w:p>
      <w:pPr>
        <w:pStyle w:val="FirstParagraph"/>
      </w:pPr>
      <w:r>
        <w:t xml:space="preserve">❌ Use fragment syntax</w:t>
      </w:r>
      <w:r>
        <w:t xml:space="preserve"> </w:t>
      </w:r>
      <w:r>
        <w:rPr>
          <w:rStyle w:val="VerbatimChar"/>
        </w:rPr>
        <w:t xml:space="preserve">&lt;&gt;...&lt;/&gt;</w:t>
      </w:r>
      <w:r>
        <w:t xml:space="preserve"> </w:t>
      </w:r>
      <w:r>
        <w:t xml:space="preserve">❌ Use array index as key if items can reorder</w:t>
      </w:r>
      <w:r>
        <w:t xml:space="preserve"> </w:t>
      </w:r>
      <w:r>
        <w:t xml:space="preserve">❌ Mutate state in event handlers</w:t>
      </w:r>
      <w:r>
        <w:t xml:space="preserve"> </w:t>
      </w:r>
      <w:r>
        <w:t xml:space="preserve">❌ Create components inside render function</w:t>
      </w:r>
      <w:r>
        <w:t xml:space="preserve"> </w:t>
      </w:r>
      <w:r>
        <w:t xml:space="preserve">❌ Forget event.preventDefault() on forms</w:t>
      </w:r>
      <w:r>
        <w:t xml:space="preserve"> </w:t>
      </w:r>
      <w:r>
        <w:t xml:space="preserve">❌ Skip error boundaries</w:t>
      </w:r>
      <w:r>
        <w:t xml:space="preserve"> </w:t>
      </w:r>
      <w:r>
        <w:t xml:space="preserve">❌ Ignore accessibility</w:t>
      </w:r>
      <w:r>
        <w:t xml:space="preserve"> </w:t>
      </w:r>
      <w:r>
        <w:t xml:space="preserve">❌ Render everything at once (lazy load)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CareIQ Builder’s UI patterns: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Snabbdom Virtual DOM</w:t>
      </w:r>
      <w:r>
        <w:t xml:space="preserve">: Efficient rendering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Functional components</w:t>
      </w:r>
      <w:r>
        <w:t xml:space="preserve">: Reusable, pure functions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JSX with limitations</w:t>
      </w:r>
      <w:r>
        <w:t xml:space="preserve">: No fragments, special attr syntax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Controlled components</w:t>
      </w:r>
      <w:r>
        <w:t xml:space="preserve">: Form inputs tied to state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Conditional rendering</w:t>
      </w:r>
      <w:r>
        <w:t xml:space="preserve">: State-driven UI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Modal/dropdown patterns</w:t>
      </w:r>
      <w:r>
        <w:t xml:space="preserve">: Common UI elements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Responsive design</w:t>
      </w:r>
      <w:r>
        <w:t xml:space="preserve">: Mobile-aware layouts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: Memoization, lazy rendering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Accessibility</w:t>
      </w:r>
      <w:r>
        <w:t xml:space="preserve">: ARIA attributes, keyboard support</w:t>
      </w:r>
    </w:p>
    <w:p>
      <w:pPr>
        <w:pStyle w:val="BodyText"/>
      </w:pPr>
      <w:r>
        <w:t xml:space="preserve">This architecture provides maintainable, performant, and accessible UI.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2025-10-29T15:31:54Z</dcterms:created>
  <dcterms:modified xsi:type="dcterms:W3CDTF">2025-10-29T15:31:54Z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