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器具名称：回弹角测试仪（d&gt;1.6mm）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型号/规格：SB3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器具编号：L61027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