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9D6E59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A9401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</w:t>
            </w:r>
            <w:r w:rsidR="00D538B2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9D6E59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5A7208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扁线回弹试验仪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5A7208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4279.1-2008</w:t>
            </w:r>
          </w:p>
        </w:tc>
      </w:tr>
      <w:tr w:rsidR="00F41955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器具名称：扁线回弹角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5A7208" w:rsidP="005A7208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 w:hint="eastAsia"/>
                <w:szCs w:val="21"/>
              </w:rPr>
              <w:t>参照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GB</w:t>
            </w:r>
            <w:r w:rsidRPr="00782D90">
              <w:rPr>
                <w:rFonts w:ascii="Times New Roman" w:hAnsi="Times New Roman" w:cs="Times New Roman"/>
                <w:szCs w:val="21"/>
              </w:rPr>
              <w:t xml:space="preserve">/T 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4074</w:t>
            </w:r>
            <w:r w:rsidRPr="00782D90">
              <w:rPr>
                <w:rFonts w:ascii="Times New Roman" w:hAnsi="Times New Roman" w:cs="Times New Roman"/>
                <w:szCs w:val="21"/>
              </w:rPr>
              <w:t>.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3</w:t>
            </w:r>
            <w:r w:rsidRPr="00782D90">
              <w:rPr>
                <w:rFonts w:ascii="Times New Roman" w:hAnsi="Times New Roman" w:cs="Times New Roman"/>
                <w:szCs w:val="21"/>
              </w:rPr>
              <w:t>-</w:t>
            </w:r>
            <w:r w:rsidRPr="00782D90">
              <w:rPr>
                <w:rFonts w:ascii="Times New Roman" w:hAnsi="Times New Roman" w:cs="Times New Roman" w:hint="eastAsia"/>
                <w:szCs w:val="21"/>
              </w:rPr>
              <w:t>2008</w:t>
            </w:r>
          </w:p>
        </w:tc>
      </w:tr>
      <w:tr w:rsidR="00E43CB0" w:rsidTr="006932F0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6932F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9D6E59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型号/规格：FR-30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9D6E59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器具编号：11156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94014" w:rsidRPr="00782D90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A94014" w:rsidRPr="00782D90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一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Pr="00782D90">
              <w:rPr>
                <w:rFonts w:ascii="Times New Roman" w:hAnsi="Times New Roman" w:cs="Times New Roman"/>
                <w:szCs w:val="21"/>
              </w:rPr>
              <w:t>一般检查：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9B62E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/>
                <w:szCs w:val="21"/>
              </w:rPr>
              <w:t>(1)</w:t>
            </w:r>
            <w:r w:rsidRPr="00782D90">
              <w:rPr>
                <w:rFonts w:ascii="Times New Roman" w:hAnsi="Times New Roman" w:cs="Times New Roman"/>
                <w:szCs w:val="21"/>
              </w:rPr>
              <w:t>该试验仪夹具能夹紧时样。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9B62E5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782D90">
              <w:rPr>
                <w:rFonts w:ascii="Times New Roman" w:hAnsi="Times New Roman" w:cs="Times New Roman"/>
                <w:szCs w:val="21"/>
              </w:rPr>
              <w:t>(2)</w:t>
            </w:r>
            <w:r w:rsidRPr="00782D90">
              <w:rPr>
                <w:rFonts w:ascii="Times New Roman" w:hAnsi="Times New Roman" w:cs="Times New Roman"/>
                <w:szCs w:val="21"/>
              </w:rPr>
              <w:t>摆动臂能摆动</w:t>
            </w:r>
            <w:r w:rsidRPr="00782D90">
              <w:rPr>
                <w:rFonts w:ascii="Times New Roman" w:hAnsi="Times New Roman" w:cs="Times New Roman"/>
                <w:szCs w:val="21"/>
              </w:rPr>
              <w:t>30</w:t>
            </w:r>
            <w:r w:rsid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82D90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rFonts w:ascii="Times New Roman" w:hAnsi="Times New Roman" w:cs="Times New Roman"/>
                <w:szCs w:val="21"/>
              </w:rPr>
              <w:t>角。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  <w:r>
              <w:rPr>
                <w:szCs w:val="21"/>
              </w:rPr>
              <w:t>、</w:t>
            </w:r>
            <w:r w:rsidRPr="00782D90">
              <w:rPr>
                <w:szCs w:val="21"/>
              </w:rPr>
              <w:t>摆动臂在原始位置时，目镜刻度指示应为</w:t>
            </w:r>
            <w:r w:rsidRPr="009D6E59">
              <w:rPr>
                <w:rFonts w:ascii="Times New Roman" w:hAnsi="Times New Roman" w:cs="Times New Roman"/>
                <w:szCs w:val="21"/>
              </w:rPr>
              <w:t>30</w:t>
            </w:r>
            <w:r w:rsidR="009D6E59" w:rsidRP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D6E59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szCs w:val="21"/>
              </w:rPr>
              <w:t>，实测值</w:t>
            </w:r>
            <w:r w:rsidRPr="00782D90">
              <w:rPr>
                <w:rFonts w:hint="eastAsia"/>
                <w:szCs w:val="21"/>
              </w:rPr>
              <w:t>：</w:t>
            </w:r>
            <w:r w:rsidRPr="00782D90">
              <w:rPr>
                <w:szCs w:val="21"/>
              </w:rPr>
              <w:t xml:space="preserve">     </w:t>
            </w:r>
            <w:r w:rsidRPr="00782D90">
              <w:rPr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三</w:t>
            </w:r>
            <w:r>
              <w:rPr>
                <w:szCs w:val="21"/>
              </w:rPr>
              <w:t>、</w:t>
            </w:r>
            <w:r w:rsidRPr="00782D90">
              <w:rPr>
                <w:szCs w:val="21"/>
              </w:rPr>
              <w:t>摆动臂上滑块能移动，且摆动臂上直尺刻度准确，刻度范围</w:t>
            </w:r>
            <w:r w:rsidRPr="00782D90">
              <w:rPr>
                <w:rFonts w:hint="eastAsia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6D0EF9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A94014" w:rsidRPr="00782D90" w:rsidRDefault="00A94014" w:rsidP="0051598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  <w:r>
              <w:rPr>
                <w:szCs w:val="21"/>
              </w:rPr>
              <w:t>、</w:t>
            </w:r>
            <w:r w:rsidRPr="00782D90">
              <w:rPr>
                <w:rFonts w:ascii="Times New Roman" w:hAnsi="Times New Roman" w:cs="Times New Roman"/>
                <w:szCs w:val="21"/>
              </w:rPr>
              <w:t>扇形刻度尺在</w:t>
            </w:r>
            <w:r w:rsidRPr="00782D90">
              <w:rPr>
                <w:rFonts w:ascii="Times New Roman" w:hAnsi="Times New Roman" w:cs="Times New Roman"/>
                <w:szCs w:val="21"/>
              </w:rPr>
              <w:t>(0~30)</w:t>
            </w:r>
            <w:r w:rsidR="009D6E59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82D90">
              <w:rPr>
                <w:rFonts w:ascii="Times New Roman" w:hAnsi="Times New Roman" w:cs="Times New Roman"/>
                <w:szCs w:val="21"/>
              </w:rPr>
              <w:t>°</w:t>
            </w:r>
            <w:r w:rsidRPr="00782D90">
              <w:rPr>
                <w:rFonts w:ascii="Times New Roman" w:hAnsi="Times New Roman" w:cs="Times New Roman"/>
                <w:szCs w:val="21"/>
              </w:rPr>
              <w:t>范围内其刻</w:t>
            </w:r>
            <w:r w:rsidRPr="00782D90">
              <w:rPr>
                <w:szCs w:val="21"/>
              </w:rPr>
              <w:t>度分辨率为</w:t>
            </w:r>
            <w:r>
              <w:rPr>
                <w:szCs w:val="21"/>
              </w:rPr>
              <w:t xml:space="preserve">         </w:t>
            </w:r>
            <w:r w:rsidRPr="00782D90">
              <w:rPr>
                <w:color w:val="000000"/>
                <w:szCs w:val="21"/>
              </w:rPr>
              <w:t>°</w:t>
            </w:r>
            <w:r w:rsidRPr="00782D90">
              <w:rPr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4014" w:rsidRPr="006D0EF9" w:rsidRDefault="00A94014" w:rsidP="0051598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94014" w:rsidRPr="008A19D0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A94014" w:rsidRPr="008A19D0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A94014" w:rsidRPr="009321D7" w:rsidTr="009D6E59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</w:tcPr>
          <w:p w:rsidR="00A94014" w:rsidRPr="009321D7" w:rsidRDefault="00A94014" w:rsidP="0051598A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434" w:rsidRDefault="00B07434" w:rsidP="00CC4ED2">
      <w:r>
        <w:separator/>
      </w:r>
    </w:p>
  </w:endnote>
  <w:endnote w:type="continuationSeparator" w:id="0">
    <w:p w:rsidR="00B07434" w:rsidRDefault="00B07434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434" w:rsidRDefault="00B07434" w:rsidP="00CC4ED2">
      <w:r>
        <w:separator/>
      </w:r>
    </w:p>
  </w:footnote>
  <w:footnote w:type="continuationSeparator" w:id="0">
    <w:p w:rsidR="00B07434" w:rsidRDefault="00B07434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71E7F"/>
    <w:rsid w:val="00495407"/>
    <w:rsid w:val="00511486"/>
    <w:rsid w:val="00593A7A"/>
    <w:rsid w:val="00593BCA"/>
    <w:rsid w:val="005A7208"/>
    <w:rsid w:val="005E71C3"/>
    <w:rsid w:val="006932F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B62E5"/>
    <w:rsid w:val="009C2DC8"/>
    <w:rsid w:val="009D6E59"/>
    <w:rsid w:val="009F6416"/>
    <w:rsid w:val="00A423EB"/>
    <w:rsid w:val="00A678F9"/>
    <w:rsid w:val="00A94014"/>
    <w:rsid w:val="00AA7611"/>
    <w:rsid w:val="00B034BC"/>
    <w:rsid w:val="00B07434"/>
    <w:rsid w:val="00B435B2"/>
    <w:rsid w:val="00B93CB2"/>
    <w:rsid w:val="00C15059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377</Characters>
  <Application>Microsoft Office Word</Application>
  <DocSecurity>0</DocSecurity>
  <Lines>3</Lines>
  <Paragraphs>1</Paragraphs>
  <ScaleCrop>false</ScaleCrop>
  <Company>Microsoft</Company>
  <LinksUpToDate>false</LinksUpToDate>
  <CharactersWithSpaces>441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2024-07-23T01:41:00Z</dcterms:created>
  <dcterms:modified xsi:type="dcterms:W3CDTF">2024-07-23T08:04:00Z</dcterms:modified>
</cp:coreProperties>
</file>