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D17" w:rsidRPr="00AB001D" w:rsidRDefault="00A03BFB">
      <w:pPr>
        <w:rPr>
          <w:rFonts w:ascii="Times New Roman" w:hAnsi="Times New Roman" w:cs="Times New Roman"/>
          <w:sz w:val="20"/>
          <w:szCs w:val="20"/>
        </w:rPr>
      </w:pPr>
      <w:r w:rsidRPr="00AB001D">
        <w:rPr>
          <w:rFonts w:ascii="Times New Roman" w:hAnsi="Times New Roman" w:cs="Times New Roman"/>
          <w:sz w:val="20"/>
          <w:szCs w:val="20"/>
        </w:rPr>
        <w:t>CompE475 Homework Assignment 2</w:t>
      </w:r>
    </w:p>
    <w:p w:rsidR="00A03BFB" w:rsidRPr="00AB001D" w:rsidRDefault="00A03BFB">
      <w:pPr>
        <w:rPr>
          <w:rFonts w:ascii="Times New Roman" w:hAnsi="Times New Roman" w:cs="Times New Roman"/>
          <w:b/>
          <w:sz w:val="20"/>
          <w:szCs w:val="20"/>
        </w:rPr>
      </w:pPr>
      <w:r w:rsidRPr="00AB001D">
        <w:rPr>
          <w:rFonts w:ascii="Times New Roman" w:hAnsi="Times New Roman" w:cs="Times New Roman"/>
          <w:b/>
          <w:sz w:val="20"/>
          <w:szCs w:val="20"/>
        </w:rPr>
        <w:t>(Q1)</w:t>
      </w:r>
    </w:p>
    <w:p w:rsidR="00A03BFB" w:rsidRPr="00AB001D" w:rsidRDefault="00A03BFB" w:rsidP="00A03B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B001D">
        <w:rPr>
          <w:rFonts w:ascii="Times New Roman" w:hAnsi="Times New Roman" w:cs="Times New Roman"/>
          <w:sz w:val="20"/>
          <w:szCs w:val="20"/>
        </w:rPr>
        <w:t xml:space="preserve">For the </w:t>
      </w:r>
      <w:proofErr w:type="spellStart"/>
      <w:r w:rsidRPr="00AB001D">
        <w:rPr>
          <w:rFonts w:ascii="Times New Roman" w:hAnsi="Times New Roman" w:cs="Times New Roman"/>
          <w:sz w:val="20"/>
          <w:szCs w:val="20"/>
        </w:rPr>
        <w:t>lui</w:t>
      </w:r>
      <w:proofErr w:type="spellEnd"/>
      <w:r w:rsidRPr="00AB001D">
        <w:rPr>
          <w:rFonts w:ascii="Times New Roman" w:hAnsi="Times New Roman" w:cs="Times New Roman"/>
          <w:sz w:val="20"/>
          <w:szCs w:val="20"/>
        </w:rPr>
        <w:t xml:space="preserve"> instruction, you must shift the immediate value left by 16 bits before storing it in the specified register.  First, the immediate value will be sign-extended,</w:t>
      </w:r>
      <w:r w:rsidR="007303BF">
        <w:rPr>
          <w:rFonts w:ascii="Times New Roman" w:hAnsi="Times New Roman" w:cs="Times New Roman"/>
          <w:sz w:val="20"/>
          <w:szCs w:val="20"/>
        </w:rPr>
        <w:t xml:space="preserve"> then go through the </w:t>
      </w:r>
      <w:proofErr w:type="spellStart"/>
      <w:r w:rsidR="007303BF">
        <w:rPr>
          <w:rFonts w:ascii="Times New Roman" w:hAnsi="Times New Roman" w:cs="Times New Roman"/>
          <w:sz w:val="20"/>
          <w:szCs w:val="20"/>
        </w:rPr>
        <w:t>SrcMux</w:t>
      </w:r>
      <w:proofErr w:type="spellEnd"/>
      <w:r w:rsidR="007303BF">
        <w:rPr>
          <w:rFonts w:ascii="Times New Roman" w:hAnsi="Times New Roman" w:cs="Times New Roman"/>
          <w:sz w:val="20"/>
          <w:szCs w:val="20"/>
        </w:rPr>
        <w:t xml:space="preserve"> 1 input, so </w:t>
      </w:r>
      <w:proofErr w:type="spellStart"/>
      <w:r w:rsidR="007303BF">
        <w:rPr>
          <w:rFonts w:ascii="Times New Roman" w:hAnsi="Times New Roman" w:cs="Times New Roman"/>
          <w:sz w:val="20"/>
          <w:szCs w:val="20"/>
        </w:rPr>
        <w:t>ALUSrc</w:t>
      </w:r>
      <w:proofErr w:type="spellEnd"/>
      <w:r w:rsidR="007303BF">
        <w:rPr>
          <w:rFonts w:ascii="Times New Roman" w:hAnsi="Times New Roman" w:cs="Times New Roman"/>
          <w:sz w:val="20"/>
          <w:szCs w:val="20"/>
        </w:rPr>
        <w:t xml:space="preserve"> will need</w:t>
      </w:r>
      <w:r w:rsidR="00D24980">
        <w:rPr>
          <w:rFonts w:ascii="Times New Roman" w:hAnsi="Times New Roman" w:cs="Times New Roman"/>
          <w:sz w:val="20"/>
          <w:szCs w:val="20"/>
        </w:rPr>
        <w:t xml:space="preserve"> to be high.  Then we</w:t>
      </w:r>
      <w:r w:rsidR="007303BF">
        <w:rPr>
          <w:rFonts w:ascii="Times New Roman" w:hAnsi="Times New Roman" w:cs="Times New Roman"/>
          <w:sz w:val="20"/>
          <w:szCs w:val="20"/>
        </w:rPr>
        <w:t xml:space="preserve"> can add a ‘left shift by 16’ to the ALU unit to shift </w:t>
      </w:r>
      <w:proofErr w:type="spellStart"/>
      <w:r w:rsidR="007303BF">
        <w:rPr>
          <w:rFonts w:ascii="Times New Roman" w:hAnsi="Times New Roman" w:cs="Times New Roman"/>
          <w:sz w:val="20"/>
          <w:szCs w:val="20"/>
        </w:rPr>
        <w:t>SrcB</w:t>
      </w:r>
      <w:proofErr w:type="spellEnd"/>
      <w:r w:rsidR="007303BF">
        <w:rPr>
          <w:rFonts w:ascii="Times New Roman" w:hAnsi="Times New Roman" w:cs="Times New Roman"/>
          <w:sz w:val="20"/>
          <w:szCs w:val="20"/>
        </w:rPr>
        <w:t xml:space="preserve"> by 16 bits to the left.</w:t>
      </w:r>
      <w:r w:rsidR="00D24980">
        <w:rPr>
          <w:rFonts w:ascii="Times New Roman" w:hAnsi="Times New Roman" w:cs="Times New Roman"/>
          <w:sz w:val="20"/>
          <w:szCs w:val="20"/>
        </w:rPr>
        <w:t xml:space="preserve">  </w:t>
      </w:r>
      <w:r w:rsidR="007303BF">
        <w:rPr>
          <w:rFonts w:ascii="Times New Roman" w:hAnsi="Times New Roman" w:cs="Times New Roman"/>
          <w:sz w:val="20"/>
          <w:szCs w:val="20"/>
        </w:rPr>
        <w:t xml:space="preserve">We can just add this as ALU = 3’b100, for example.  The operation will be </w:t>
      </w:r>
      <w:proofErr w:type="spellStart"/>
      <w:r w:rsidR="007303BF">
        <w:rPr>
          <w:rFonts w:ascii="Times New Roman" w:hAnsi="Times New Roman" w:cs="Times New Roman"/>
          <w:sz w:val="20"/>
          <w:szCs w:val="20"/>
        </w:rPr>
        <w:t>ALUResult</w:t>
      </w:r>
      <w:proofErr w:type="spellEnd"/>
      <w:r w:rsidR="007303B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7303BF">
        <w:rPr>
          <w:rFonts w:ascii="Times New Roman" w:hAnsi="Times New Roman" w:cs="Times New Roman"/>
          <w:sz w:val="20"/>
          <w:szCs w:val="20"/>
        </w:rPr>
        <w:t>SrcB</w:t>
      </w:r>
      <w:proofErr w:type="spellEnd"/>
      <w:r w:rsidR="007303BF">
        <w:rPr>
          <w:rFonts w:ascii="Times New Roman" w:hAnsi="Times New Roman" w:cs="Times New Roman"/>
          <w:sz w:val="20"/>
          <w:szCs w:val="20"/>
        </w:rPr>
        <w:t xml:space="preserve"> &lt;&lt; 16.  The </w:t>
      </w:r>
      <w:proofErr w:type="spellStart"/>
      <w:r w:rsidR="007303BF">
        <w:rPr>
          <w:rFonts w:ascii="Times New Roman" w:hAnsi="Times New Roman" w:cs="Times New Roman"/>
          <w:sz w:val="20"/>
          <w:szCs w:val="20"/>
        </w:rPr>
        <w:t>WriteMux</w:t>
      </w:r>
      <w:proofErr w:type="spellEnd"/>
      <w:r w:rsidR="007303BF">
        <w:rPr>
          <w:rFonts w:ascii="Times New Roman" w:hAnsi="Times New Roman" w:cs="Times New Roman"/>
          <w:sz w:val="20"/>
          <w:szCs w:val="20"/>
        </w:rPr>
        <w:t xml:space="preserve"> will choose the destination register as </w:t>
      </w:r>
      <w:proofErr w:type="spellStart"/>
      <w:proofErr w:type="gramStart"/>
      <w:r w:rsidR="007303BF">
        <w:rPr>
          <w:rFonts w:ascii="Times New Roman" w:hAnsi="Times New Roman" w:cs="Times New Roman"/>
          <w:sz w:val="20"/>
          <w:szCs w:val="20"/>
        </w:rPr>
        <w:t>rt</w:t>
      </w:r>
      <w:proofErr w:type="spellEnd"/>
      <w:proofErr w:type="gramEnd"/>
      <w:r w:rsidR="007303BF">
        <w:rPr>
          <w:rFonts w:ascii="Times New Roman" w:hAnsi="Times New Roman" w:cs="Times New Roman"/>
          <w:sz w:val="20"/>
          <w:szCs w:val="20"/>
        </w:rPr>
        <w:t xml:space="preserve">, so </w:t>
      </w:r>
      <w:proofErr w:type="spellStart"/>
      <w:r w:rsidR="007303BF">
        <w:rPr>
          <w:rFonts w:ascii="Times New Roman" w:hAnsi="Times New Roman" w:cs="Times New Roman"/>
          <w:sz w:val="20"/>
          <w:szCs w:val="20"/>
        </w:rPr>
        <w:t>RegDst</w:t>
      </w:r>
      <w:proofErr w:type="spellEnd"/>
      <w:r w:rsidR="007303BF">
        <w:rPr>
          <w:rFonts w:ascii="Times New Roman" w:hAnsi="Times New Roman" w:cs="Times New Roman"/>
          <w:sz w:val="20"/>
          <w:szCs w:val="20"/>
        </w:rPr>
        <w:t xml:space="preserve"> will be 0.  After, t</w:t>
      </w:r>
      <w:r w:rsidRPr="00AB001D">
        <w:rPr>
          <w:rFonts w:ascii="Times New Roman" w:hAnsi="Times New Roman" w:cs="Times New Roman"/>
          <w:sz w:val="20"/>
          <w:szCs w:val="20"/>
        </w:rPr>
        <w:t>he result will be processed as any R-type instruction, as the result is written to the specified register.</w:t>
      </w:r>
    </w:p>
    <w:p w:rsidR="00A03BFB" w:rsidRPr="00AB001D" w:rsidRDefault="00A03BFB" w:rsidP="00A03B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B001D">
        <w:rPr>
          <w:rFonts w:ascii="Times New Roman" w:hAnsi="Times New Roman" w:cs="Times New Roman"/>
          <w:sz w:val="20"/>
          <w:szCs w:val="20"/>
        </w:rPr>
        <w:t xml:space="preserve">For the </w:t>
      </w:r>
      <w:proofErr w:type="spellStart"/>
      <w:proofErr w:type="gramStart"/>
      <w:r w:rsidRPr="00AB001D">
        <w:rPr>
          <w:rFonts w:ascii="Times New Roman" w:hAnsi="Times New Roman" w:cs="Times New Roman"/>
          <w:sz w:val="20"/>
          <w:szCs w:val="20"/>
        </w:rPr>
        <w:t>jr</w:t>
      </w:r>
      <w:proofErr w:type="spellEnd"/>
      <w:proofErr w:type="gramEnd"/>
      <w:r w:rsidRPr="00AB001D">
        <w:rPr>
          <w:rFonts w:ascii="Times New Roman" w:hAnsi="Times New Roman" w:cs="Times New Roman"/>
          <w:sz w:val="20"/>
          <w:szCs w:val="20"/>
        </w:rPr>
        <w:t xml:space="preserve"> instruction, </w:t>
      </w:r>
      <w:r w:rsidR="00E621CE" w:rsidRPr="00AB001D">
        <w:rPr>
          <w:rFonts w:ascii="Times New Roman" w:hAnsi="Times New Roman" w:cs="Times New Roman"/>
          <w:sz w:val="20"/>
          <w:szCs w:val="20"/>
        </w:rPr>
        <w:t xml:space="preserve">since </w:t>
      </w:r>
      <w:proofErr w:type="spellStart"/>
      <w:r w:rsidR="00E621CE" w:rsidRPr="00AB001D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="00E621CE" w:rsidRPr="00AB001D">
        <w:rPr>
          <w:rFonts w:ascii="Times New Roman" w:hAnsi="Times New Roman" w:cs="Times New Roman"/>
          <w:sz w:val="20"/>
          <w:szCs w:val="20"/>
        </w:rPr>
        <w:t xml:space="preserve"> is the location we must jump to, we will add another input on the </w:t>
      </w:r>
      <w:proofErr w:type="spellStart"/>
      <w:r w:rsidR="00E621CE" w:rsidRPr="00AB001D">
        <w:rPr>
          <w:rFonts w:ascii="Times New Roman" w:hAnsi="Times New Roman" w:cs="Times New Roman"/>
          <w:sz w:val="20"/>
          <w:szCs w:val="20"/>
        </w:rPr>
        <w:t>JumpMux</w:t>
      </w:r>
      <w:proofErr w:type="spellEnd"/>
      <w:r w:rsidR="00E621CE" w:rsidRPr="00AB001D">
        <w:rPr>
          <w:rFonts w:ascii="Times New Roman" w:hAnsi="Times New Roman" w:cs="Times New Roman"/>
          <w:sz w:val="20"/>
          <w:szCs w:val="20"/>
        </w:rPr>
        <w:t xml:space="preserve"> and make the control unit signal Jump 2 bits instead of 1.  If 00, we use </w:t>
      </w:r>
      <w:proofErr w:type="spellStart"/>
      <w:r w:rsidR="00E621CE" w:rsidRPr="00AB001D">
        <w:rPr>
          <w:rFonts w:ascii="Times New Roman" w:hAnsi="Times New Roman" w:cs="Times New Roman"/>
          <w:sz w:val="20"/>
          <w:szCs w:val="20"/>
        </w:rPr>
        <w:t>BranchMuxOut</w:t>
      </w:r>
      <w:proofErr w:type="spellEnd"/>
      <w:r w:rsidR="00E621CE" w:rsidRPr="00AB001D">
        <w:rPr>
          <w:rFonts w:ascii="Times New Roman" w:hAnsi="Times New Roman" w:cs="Times New Roman"/>
          <w:sz w:val="20"/>
          <w:szCs w:val="20"/>
        </w:rPr>
        <w:t xml:space="preserve">, if 01, we use the traditional jump concatenated value, and if 10, we take </w:t>
      </w:r>
      <w:proofErr w:type="spellStart"/>
      <w:r w:rsidR="00E621CE" w:rsidRPr="00AB001D">
        <w:rPr>
          <w:rFonts w:ascii="Times New Roman" w:hAnsi="Times New Roman" w:cs="Times New Roman"/>
          <w:sz w:val="20"/>
          <w:szCs w:val="20"/>
        </w:rPr>
        <w:t>SrcA</w:t>
      </w:r>
      <w:proofErr w:type="spellEnd"/>
      <w:r w:rsidR="00E621CE" w:rsidRPr="00AB001D">
        <w:rPr>
          <w:rFonts w:ascii="Times New Roman" w:hAnsi="Times New Roman" w:cs="Times New Roman"/>
          <w:sz w:val="20"/>
          <w:szCs w:val="20"/>
        </w:rPr>
        <w:t xml:space="preserve"> from the register file and bring it around to the input of the </w:t>
      </w:r>
      <w:proofErr w:type="spellStart"/>
      <w:r w:rsidR="00E621CE" w:rsidRPr="00AB001D">
        <w:rPr>
          <w:rFonts w:ascii="Times New Roman" w:hAnsi="Times New Roman" w:cs="Times New Roman"/>
          <w:sz w:val="20"/>
          <w:szCs w:val="20"/>
        </w:rPr>
        <w:t>JumpMux</w:t>
      </w:r>
      <w:proofErr w:type="spellEnd"/>
      <w:r w:rsidR="00E621CE" w:rsidRPr="00AB001D">
        <w:rPr>
          <w:rFonts w:ascii="Times New Roman" w:hAnsi="Times New Roman" w:cs="Times New Roman"/>
          <w:sz w:val="20"/>
          <w:szCs w:val="20"/>
        </w:rPr>
        <w:t xml:space="preserve"> at 10.  Everything else stays pretty much the same as it is similar to the jump instruction.</w:t>
      </w:r>
    </w:p>
    <w:p w:rsidR="00D674CD" w:rsidRPr="00AB001D" w:rsidRDefault="00E621CE" w:rsidP="00D674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B001D">
        <w:rPr>
          <w:rFonts w:ascii="Times New Roman" w:hAnsi="Times New Roman" w:cs="Times New Roman"/>
          <w:sz w:val="20"/>
          <w:szCs w:val="20"/>
        </w:rPr>
        <w:t xml:space="preserve">For the </w:t>
      </w:r>
      <w:proofErr w:type="spellStart"/>
      <w:r w:rsidRPr="00AB001D">
        <w:rPr>
          <w:rFonts w:ascii="Times New Roman" w:hAnsi="Times New Roman" w:cs="Times New Roman"/>
          <w:sz w:val="20"/>
          <w:szCs w:val="20"/>
        </w:rPr>
        <w:t>sllv</w:t>
      </w:r>
      <w:proofErr w:type="spellEnd"/>
      <w:r w:rsidRPr="00AB001D">
        <w:rPr>
          <w:rFonts w:ascii="Times New Roman" w:hAnsi="Times New Roman" w:cs="Times New Roman"/>
          <w:sz w:val="20"/>
          <w:szCs w:val="20"/>
        </w:rPr>
        <w:t xml:space="preserve"> instruction, we use basic R-type procedures.  </w:t>
      </w:r>
      <w:r w:rsidR="00D674CD" w:rsidRPr="00AB001D">
        <w:rPr>
          <w:rFonts w:ascii="Times New Roman" w:hAnsi="Times New Roman" w:cs="Times New Roman"/>
          <w:sz w:val="20"/>
          <w:szCs w:val="20"/>
        </w:rPr>
        <w:t xml:space="preserve">We take </w:t>
      </w:r>
      <w:proofErr w:type="spellStart"/>
      <w:r w:rsidR="00D674CD" w:rsidRPr="00AB001D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="00D674CD" w:rsidRPr="00AB001D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proofErr w:type="gramStart"/>
      <w:r w:rsidR="00D674CD" w:rsidRPr="00AB001D">
        <w:rPr>
          <w:rFonts w:ascii="Times New Roman" w:hAnsi="Times New Roman" w:cs="Times New Roman"/>
          <w:sz w:val="20"/>
          <w:szCs w:val="20"/>
        </w:rPr>
        <w:t>rt</w:t>
      </w:r>
      <w:proofErr w:type="spellEnd"/>
      <w:proofErr w:type="gramEnd"/>
      <w:r w:rsidR="00D674CD" w:rsidRPr="00AB001D">
        <w:rPr>
          <w:rFonts w:ascii="Times New Roman" w:hAnsi="Times New Roman" w:cs="Times New Roman"/>
          <w:sz w:val="20"/>
          <w:szCs w:val="20"/>
        </w:rPr>
        <w:t xml:space="preserve"> and put them on </w:t>
      </w:r>
      <w:proofErr w:type="spellStart"/>
      <w:r w:rsidR="00D674CD" w:rsidRPr="00AB001D">
        <w:rPr>
          <w:rFonts w:ascii="Times New Roman" w:hAnsi="Times New Roman" w:cs="Times New Roman"/>
          <w:sz w:val="20"/>
          <w:szCs w:val="20"/>
        </w:rPr>
        <w:t>SrcA</w:t>
      </w:r>
      <w:proofErr w:type="spellEnd"/>
      <w:r w:rsidR="00D674CD" w:rsidRPr="00AB001D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="00D674CD" w:rsidRPr="00AB001D">
        <w:rPr>
          <w:rFonts w:ascii="Times New Roman" w:hAnsi="Times New Roman" w:cs="Times New Roman"/>
          <w:sz w:val="20"/>
          <w:szCs w:val="20"/>
        </w:rPr>
        <w:t>SrcB</w:t>
      </w:r>
      <w:proofErr w:type="spellEnd"/>
      <w:r w:rsidR="00D674CD" w:rsidRPr="00AB001D">
        <w:rPr>
          <w:rFonts w:ascii="Times New Roman" w:hAnsi="Times New Roman" w:cs="Times New Roman"/>
          <w:sz w:val="20"/>
          <w:szCs w:val="20"/>
        </w:rPr>
        <w:t xml:space="preserve">, respectively.  As we have options open with the ALU, we add an option to the ALU that left shifts the </w:t>
      </w:r>
      <w:proofErr w:type="spellStart"/>
      <w:r w:rsidR="00D674CD" w:rsidRPr="00AB001D">
        <w:rPr>
          <w:rFonts w:ascii="Times New Roman" w:hAnsi="Times New Roman" w:cs="Times New Roman"/>
          <w:sz w:val="20"/>
          <w:szCs w:val="20"/>
        </w:rPr>
        <w:t>SrcB</w:t>
      </w:r>
      <w:proofErr w:type="spellEnd"/>
      <w:r w:rsidR="00D674CD" w:rsidRPr="00AB001D">
        <w:rPr>
          <w:rFonts w:ascii="Times New Roman" w:hAnsi="Times New Roman" w:cs="Times New Roman"/>
          <w:sz w:val="20"/>
          <w:szCs w:val="20"/>
        </w:rPr>
        <w:t xml:space="preserve"> value by the </w:t>
      </w:r>
      <w:proofErr w:type="spellStart"/>
      <w:r w:rsidR="00D674CD" w:rsidRPr="00AB001D">
        <w:rPr>
          <w:rFonts w:ascii="Times New Roman" w:hAnsi="Times New Roman" w:cs="Times New Roman"/>
          <w:sz w:val="20"/>
          <w:szCs w:val="20"/>
        </w:rPr>
        <w:t>SrcA</w:t>
      </w:r>
      <w:proofErr w:type="spellEnd"/>
      <w:r w:rsidR="00D674CD" w:rsidRPr="00AB001D">
        <w:rPr>
          <w:rFonts w:ascii="Times New Roman" w:hAnsi="Times New Roman" w:cs="Times New Roman"/>
          <w:sz w:val="20"/>
          <w:szCs w:val="20"/>
        </w:rPr>
        <w:t xml:space="preserve"> value.  For example, we can make this command 011 on the </w:t>
      </w:r>
      <w:proofErr w:type="spellStart"/>
      <w:r w:rsidR="00D674CD" w:rsidRPr="00AB001D">
        <w:rPr>
          <w:rFonts w:ascii="Times New Roman" w:hAnsi="Times New Roman" w:cs="Times New Roman"/>
          <w:sz w:val="20"/>
          <w:szCs w:val="20"/>
        </w:rPr>
        <w:t>ALUControl</w:t>
      </w:r>
      <w:proofErr w:type="spellEnd"/>
      <w:r w:rsidR="00D674CD" w:rsidRPr="00AB001D">
        <w:rPr>
          <w:rFonts w:ascii="Times New Roman" w:hAnsi="Times New Roman" w:cs="Times New Roman"/>
          <w:sz w:val="20"/>
          <w:szCs w:val="20"/>
        </w:rPr>
        <w:t>.  The result will be written to the destination register as for other R-type instructions.</w:t>
      </w:r>
    </w:p>
    <w:p w:rsidR="00A27724" w:rsidRPr="00AB001D" w:rsidRDefault="00A27724" w:rsidP="00D674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D674CD" w:rsidRPr="00AB001D" w:rsidTr="00D674CD">
        <w:tc>
          <w:tcPr>
            <w:tcW w:w="1168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8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RegWrite</w:t>
            </w:r>
            <w:proofErr w:type="spellEnd"/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RegDst</w:t>
            </w:r>
            <w:proofErr w:type="spellEnd"/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AluSrc</w:t>
            </w:r>
            <w:proofErr w:type="spellEnd"/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Branch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MemWrite</w:t>
            </w:r>
            <w:proofErr w:type="spellEnd"/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MemtoReg</w:t>
            </w:r>
            <w:proofErr w:type="spellEnd"/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Jump</w:t>
            </w:r>
          </w:p>
        </w:tc>
      </w:tr>
      <w:tr w:rsidR="00D674CD" w:rsidRPr="00AB001D" w:rsidTr="00D674CD">
        <w:tc>
          <w:tcPr>
            <w:tcW w:w="1168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lui</w:t>
            </w:r>
            <w:proofErr w:type="spellEnd"/>
          </w:p>
        </w:tc>
        <w:tc>
          <w:tcPr>
            <w:tcW w:w="1168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69" w:type="dxa"/>
          </w:tcPr>
          <w:p w:rsidR="00D674CD" w:rsidRPr="00AB001D" w:rsidRDefault="00097409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097409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097409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097409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674CD" w:rsidRPr="00AB001D" w:rsidTr="00D674CD">
        <w:tc>
          <w:tcPr>
            <w:tcW w:w="1168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jr</w:t>
            </w:r>
            <w:proofErr w:type="spellEnd"/>
          </w:p>
        </w:tc>
        <w:tc>
          <w:tcPr>
            <w:tcW w:w="1168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69" w:type="dxa"/>
          </w:tcPr>
          <w:p w:rsidR="00D674CD" w:rsidRPr="00AB001D" w:rsidRDefault="00097409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D674CD" w:rsidRPr="00AB001D" w:rsidTr="00D674CD">
        <w:tc>
          <w:tcPr>
            <w:tcW w:w="1168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sllv</w:t>
            </w:r>
            <w:proofErr w:type="spellEnd"/>
          </w:p>
        </w:tc>
        <w:tc>
          <w:tcPr>
            <w:tcW w:w="1168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69" w:type="dxa"/>
          </w:tcPr>
          <w:p w:rsidR="00D674CD" w:rsidRPr="00AB001D" w:rsidRDefault="00D674CD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097409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097409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097409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:rsidR="00D674CD" w:rsidRPr="00AB001D" w:rsidRDefault="00097409" w:rsidP="00D674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001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</w:tbl>
    <w:p w:rsidR="00D674CD" w:rsidRPr="00AB001D" w:rsidRDefault="00D674CD" w:rsidP="00D674CD">
      <w:pPr>
        <w:rPr>
          <w:rFonts w:ascii="Times New Roman" w:hAnsi="Times New Roman" w:cs="Times New Roman"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5C7110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</w:p>
    <w:p w:rsidR="00A27724" w:rsidRDefault="00A27724" w:rsidP="00D674CD">
      <w:pPr>
        <w:rPr>
          <w:rFonts w:ascii="Times New Roman" w:hAnsi="Times New Roman" w:cs="Times New Roman"/>
          <w:b/>
          <w:sz w:val="20"/>
          <w:szCs w:val="20"/>
        </w:rPr>
      </w:pPr>
      <w:r w:rsidRPr="00AB001D">
        <w:rPr>
          <w:rFonts w:ascii="Times New Roman" w:hAnsi="Times New Roman" w:cs="Times New Roman"/>
          <w:b/>
          <w:sz w:val="20"/>
          <w:szCs w:val="20"/>
        </w:rPr>
        <w:lastRenderedPageBreak/>
        <w:t>(Q2)</w:t>
      </w:r>
    </w:p>
    <w:p w:rsidR="005C7110" w:rsidRPr="005C7110" w:rsidRDefault="005C7110" w:rsidP="00D674CD">
      <w:pPr>
        <w:rPr>
          <w:rFonts w:ascii="Times New Roman" w:hAnsi="Times New Roman" w:cs="Times New Roman"/>
          <w:sz w:val="20"/>
          <w:szCs w:val="20"/>
        </w:rPr>
      </w:pPr>
      <w:r w:rsidRPr="005C7110">
        <w:rPr>
          <w:rFonts w:ascii="Times New Roman" w:hAnsi="Times New Roman" w:cs="Times New Roman"/>
          <w:sz w:val="20"/>
          <w:szCs w:val="20"/>
        </w:rPr>
        <w:t>Output waveform:</w:t>
      </w:r>
    </w:p>
    <w:p w:rsidR="005C7110" w:rsidRPr="00AB001D" w:rsidRDefault="005C7110" w:rsidP="00D674CD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 wp14:anchorId="215CB6FB" wp14:editId="7CE47DF1">
            <wp:extent cx="5943600" cy="379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1D" w:rsidRPr="00AB001D" w:rsidRDefault="00AB001D" w:rsidP="00AB001D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b</w:t>
      </w:r>
      <w:r w:rsidRPr="00AB001D">
        <w:rPr>
          <w:rFonts w:ascii="Times New Roman" w:hAnsi="Times New Roman" w:cs="Times New Roman"/>
          <w:sz w:val="20"/>
          <w:szCs w:val="20"/>
        </w:rPr>
        <w:t>inary</w:t>
      </w:r>
      <w:proofErr w:type="gramEnd"/>
      <w:r w:rsidRPr="00AB001D">
        <w:rPr>
          <w:rFonts w:ascii="Times New Roman" w:hAnsi="Times New Roman" w:cs="Times New Roman"/>
          <w:sz w:val="20"/>
          <w:szCs w:val="20"/>
        </w:rPr>
        <w:t xml:space="preserve"> format: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00100000000000100000000000000101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00100000000000110000000000001100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00100000011000011111111111110111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00000000001000100010000000100101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00000000011001000010100000100100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00000000101000100010100000100000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00010000101000110000000000000001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00000000001001000010000000101010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00010000100000010000000000001010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00100000010001011111111111111010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00000000011000100010000000101010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00000000100001010000100000100000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00000000001001010001000000100010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10101100011000010000000000000010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10001100101000100000000000001111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00001000000000000000000000010001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00100000000000100000000000000001</w:t>
      </w:r>
    </w:p>
    <w:p w:rsidR="00827525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10101100000000100000000000001101</w:t>
      </w:r>
    </w:p>
    <w:p w:rsidR="00827525" w:rsidRDefault="00827525" w:rsidP="0024666B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</w:p>
    <w:p w:rsidR="00827525" w:rsidRDefault="00827525" w:rsidP="0024666B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</w:p>
    <w:p w:rsidR="00827525" w:rsidRDefault="00827525" w:rsidP="0024666B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</w:p>
    <w:p w:rsidR="005C7110" w:rsidRDefault="005C7110" w:rsidP="0024666B">
      <w:pPr>
        <w:rPr>
          <w:rFonts w:ascii="Times New Roman" w:hAnsi="Times New Roman" w:cs="Times New Roman"/>
          <w:spacing w:val="15"/>
          <w:sz w:val="20"/>
          <w:szCs w:val="20"/>
        </w:rPr>
      </w:pPr>
    </w:p>
    <w:p w:rsidR="00AB001D" w:rsidRDefault="00AB001D" w:rsidP="0024666B">
      <w:pPr>
        <w:rPr>
          <w:rFonts w:ascii="Times New Roman" w:hAnsi="Times New Roman" w:cs="Times New Roman"/>
          <w:b/>
          <w:spacing w:val="15"/>
          <w:sz w:val="20"/>
          <w:szCs w:val="20"/>
        </w:rPr>
      </w:pPr>
      <w:r w:rsidRPr="00AB001D">
        <w:rPr>
          <w:rFonts w:ascii="Times New Roman" w:hAnsi="Times New Roman" w:cs="Times New Roman"/>
          <w:b/>
          <w:spacing w:val="15"/>
          <w:sz w:val="20"/>
          <w:szCs w:val="20"/>
        </w:rPr>
        <w:lastRenderedPageBreak/>
        <w:t>(Q3)</w:t>
      </w:r>
    </w:p>
    <w:p w:rsidR="005C7110" w:rsidRPr="005C7110" w:rsidRDefault="005C7110" w:rsidP="005C7110">
      <w:pPr>
        <w:rPr>
          <w:rFonts w:ascii="Times New Roman" w:hAnsi="Times New Roman" w:cs="Times New Roman"/>
          <w:spacing w:val="15"/>
          <w:sz w:val="20"/>
          <w:szCs w:val="20"/>
        </w:rPr>
      </w:pPr>
      <w:r w:rsidRPr="005C7110">
        <w:rPr>
          <w:rFonts w:ascii="Times New Roman" w:hAnsi="Times New Roman" w:cs="Times New Roman"/>
          <w:spacing w:val="15"/>
          <w:sz w:val="20"/>
          <w:szCs w:val="20"/>
        </w:rPr>
        <w:t>Output waveform:</w:t>
      </w:r>
    </w:p>
    <w:p w:rsidR="005C7110" w:rsidRPr="005C7110" w:rsidRDefault="005C7110" w:rsidP="0024666B">
      <w:pPr>
        <w:rPr>
          <w:rFonts w:ascii="Times New Roman" w:hAnsi="Times New Roman" w:cs="Times New Roman"/>
          <w:spacing w:val="15"/>
          <w:sz w:val="20"/>
          <w:szCs w:val="20"/>
        </w:rPr>
      </w:pPr>
      <w:r>
        <w:rPr>
          <w:noProof/>
        </w:rPr>
        <w:drawing>
          <wp:inline distT="0" distB="0" distL="0" distR="0" wp14:anchorId="3AB471C7" wp14:editId="377DA68D">
            <wp:extent cx="5943600" cy="379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10" w:rsidRPr="005C7110" w:rsidRDefault="005C7110" w:rsidP="0024666B">
      <w:pPr>
        <w:rPr>
          <w:rFonts w:ascii="Times New Roman" w:hAnsi="Times New Roman" w:cs="Times New Roman"/>
          <w:b/>
          <w:i/>
          <w:spacing w:val="15"/>
          <w:sz w:val="20"/>
          <w:szCs w:val="20"/>
        </w:rPr>
      </w:pPr>
      <w:r w:rsidRPr="005C7110">
        <w:rPr>
          <w:rFonts w:ascii="Times New Roman" w:hAnsi="Times New Roman" w:cs="Times New Roman"/>
          <w:b/>
          <w:i/>
          <w:spacing w:val="15"/>
          <w:sz w:val="20"/>
          <w:szCs w:val="20"/>
        </w:rPr>
        <w:t>This is what I was trying to demo, but couldn’t get to work for some reason.  I swear everything is right with my processor</w:t>
      </w:r>
      <w:r>
        <w:rPr>
          <w:rFonts w:ascii="Times New Roman" w:hAnsi="Times New Roman" w:cs="Times New Roman"/>
          <w:b/>
          <w:i/>
          <w:spacing w:val="15"/>
          <w:sz w:val="20"/>
          <w:szCs w:val="20"/>
        </w:rPr>
        <w:t xml:space="preserve"> after double checking 20 times</w:t>
      </w:r>
      <w:r w:rsidRPr="005C7110">
        <w:rPr>
          <w:rFonts w:ascii="Times New Roman" w:hAnsi="Times New Roman" w:cs="Times New Roman"/>
          <w:b/>
          <w:i/>
          <w:spacing w:val="15"/>
          <w:sz w:val="20"/>
          <w:szCs w:val="20"/>
        </w:rPr>
        <w:t>, but I think the following binary MIPS conversion may just be wrong.</w:t>
      </w:r>
      <w:r w:rsidR="003725B0">
        <w:rPr>
          <w:rFonts w:ascii="Times New Roman" w:hAnsi="Times New Roman" w:cs="Times New Roman"/>
          <w:b/>
          <w:i/>
          <w:spacing w:val="15"/>
          <w:sz w:val="20"/>
          <w:szCs w:val="20"/>
        </w:rPr>
        <w:t xml:space="preserve">  The </w:t>
      </w:r>
      <w:proofErr w:type="spellStart"/>
      <w:r w:rsidR="003725B0">
        <w:rPr>
          <w:rFonts w:ascii="Times New Roman" w:hAnsi="Times New Roman" w:cs="Times New Roman"/>
          <w:b/>
          <w:i/>
          <w:spacing w:val="15"/>
          <w:sz w:val="20"/>
          <w:szCs w:val="20"/>
        </w:rPr>
        <w:t>jr</w:t>
      </w:r>
      <w:proofErr w:type="spellEnd"/>
      <w:r w:rsidR="003725B0">
        <w:rPr>
          <w:rFonts w:ascii="Times New Roman" w:hAnsi="Times New Roman" w:cs="Times New Roman"/>
          <w:b/>
          <w:i/>
          <w:spacing w:val="15"/>
          <w:sz w:val="20"/>
          <w:szCs w:val="20"/>
        </w:rPr>
        <w:t xml:space="preserve">, </w:t>
      </w:r>
      <w:proofErr w:type="spellStart"/>
      <w:r w:rsidR="003725B0">
        <w:rPr>
          <w:rFonts w:ascii="Times New Roman" w:hAnsi="Times New Roman" w:cs="Times New Roman"/>
          <w:b/>
          <w:i/>
          <w:spacing w:val="15"/>
          <w:sz w:val="20"/>
          <w:szCs w:val="20"/>
        </w:rPr>
        <w:t>jal</w:t>
      </w:r>
      <w:proofErr w:type="spellEnd"/>
      <w:r w:rsidR="003725B0">
        <w:rPr>
          <w:rFonts w:ascii="Times New Roman" w:hAnsi="Times New Roman" w:cs="Times New Roman"/>
          <w:b/>
          <w:i/>
          <w:spacing w:val="15"/>
          <w:sz w:val="20"/>
          <w:szCs w:val="20"/>
        </w:rPr>
        <w:t xml:space="preserve">, and </w:t>
      </w:r>
      <w:proofErr w:type="spellStart"/>
      <w:proofErr w:type="gramStart"/>
      <w:r w:rsidR="003725B0">
        <w:rPr>
          <w:rFonts w:ascii="Times New Roman" w:hAnsi="Times New Roman" w:cs="Times New Roman"/>
          <w:b/>
          <w:i/>
          <w:spacing w:val="15"/>
          <w:sz w:val="20"/>
          <w:szCs w:val="20"/>
        </w:rPr>
        <w:t>mul</w:t>
      </w:r>
      <w:proofErr w:type="spellEnd"/>
      <w:r w:rsidR="003725B0">
        <w:rPr>
          <w:rFonts w:ascii="Times New Roman" w:hAnsi="Times New Roman" w:cs="Times New Roman"/>
          <w:b/>
          <w:i/>
          <w:spacing w:val="15"/>
          <w:sz w:val="20"/>
          <w:szCs w:val="20"/>
        </w:rPr>
        <w:t>(</w:t>
      </w:r>
      <w:proofErr w:type="gramEnd"/>
      <w:r w:rsidR="003725B0">
        <w:rPr>
          <w:rFonts w:ascii="Times New Roman" w:hAnsi="Times New Roman" w:cs="Times New Roman"/>
          <w:b/>
          <w:i/>
          <w:spacing w:val="15"/>
          <w:sz w:val="20"/>
          <w:szCs w:val="20"/>
        </w:rPr>
        <w:t>pseudo version) are all additionally implemented, as far as I know, correctly.</w:t>
      </w:r>
      <w:bookmarkStart w:id="0" w:name="_GoBack"/>
      <w:bookmarkEnd w:id="0"/>
    </w:p>
    <w:p w:rsidR="00AB001D" w:rsidRPr="003D64E0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factorial</w:t>
      </w:r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>:</w:t>
      </w:r>
      <w:r w:rsidR="003D64E0"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proofErr w:type="spellStart"/>
      <w:r w:rsidRPr="003D64E0"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$29, $29, -8</w:t>
      </w:r>
    </w:p>
    <w:p w:rsidR="00AB001D" w:rsidRPr="003D64E0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sw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$4, 4($29)</w:t>
      </w:r>
    </w:p>
    <w:p w:rsidR="00AB001D" w:rsidRPr="003D64E0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sw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$31, 0($29)</w:t>
      </w:r>
    </w:p>
    <w:p w:rsidR="00AB001D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$8, $0, 2</w:t>
      </w:r>
    </w:p>
    <w:p w:rsidR="00351566" w:rsidRPr="003D64E0" w:rsidRDefault="00351566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$4, $4, 6</w:t>
      </w:r>
      <w:r w:rsidR="00A55234">
        <w:rPr>
          <w:rFonts w:ascii="Times New Roman" w:hAnsi="Times New Roman" w:cs="Times New Roman"/>
          <w:spacing w:val="15"/>
          <w:sz w:val="20"/>
          <w:szCs w:val="20"/>
        </w:rPr>
        <w:t xml:space="preserve"> // For testing n=6.</w:t>
      </w:r>
    </w:p>
    <w:p w:rsidR="00AB001D" w:rsidRPr="003D64E0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slt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$8, $4, $8</w:t>
      </w:r>
    </w:p>
    <w:p w:rsidR="00AB001D" w:rsidRPr="003D64E0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beq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$8, $0, else</w:t>
      </w:r>
    </w:p>
    <w:p w:rsidR="00AB001D" w:rsidRPr="003D64E0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$2, $0, 1</w:t>
      </w:r>
    </w:p>
    <w:p w:rsidR="00AB001D" w:rsidRPr="003D64E0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$29, $29, 8</w:t>
      </w:r>
    </w:p>
    <w:p w:rsidR="00AB001D" w:rsidRPr="003D64E0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jr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$31</w:t>
      </w:r>
    </w:p>
    <w:p w:rsidR="00AB001D" w:rsidRPr="003D64E0" w:rsidRDefault="00AB001D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else</w:t>
      </w:r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: </w:t>
      </w:r>
      <w:proofErr w:type="spellStart"/>
      <w:r w:rsidRPr="003D64E0"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="003D64E0" w:rsidRPr="003D64E0">
        <w:rPr>
          <w:rFonts w:ascii="Times New Roman" w:hAnsi="Times New Roman" w:cs="Times New Roman"/>
          <w:spacing w:val="15"/>
          <w:sz w:val="20"/>
          <w:szCs w:val="20"/>
        </w:rPr>
        <w:t>$4, $4, -1</w:t>
      </w:r>
    </w:p>
    <w:p w:rsidR="003D64E0" w:rsidRPr="003D64E0" w:rsidRDefault="003D64E0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jal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factorial</w:t>
      </w:r>
    </w:p>
    <w:p w:rsidR="003D64E0" w:rsidRPr="003D64E0" w:rsidRDefault="003D64E0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lw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$31, 0($29)</w:t>
      </w:r>
    </w:p>
    <w:p w:rsidR="003D64E0" w:rsidRPr="003D64E0" w:rsidRDefault="003D64E0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lw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$4, 4($29)</w:t>
      </w:r>
    </w:p>
    <w:p w:rsidR="003D64E0" w:rsidRPr="003D64E0" w:rsidRDefault="003D64E0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$29, $29, 8</w:t>
      </w:r>
    </w:p>
    <w:p w:rsidR="006A37F6" w:rsidRPr="003D64E0" w:rsidRDefault="006A37F6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mul</w:t>
      </w:r>
      <w:proofErr w:type="spellEnd"/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$2, $4, $2 (</w:t>
      </w:r>
      <w:proofErr w:type="spellStart"/>
      <w:r w:rsidRPr="003D64E0">
        <w:rPr>
          <w:rFonts w:ascii="Times New Roman" w:hAnsi="Times New Roman" w:cs="Times New Roman"/>
          <w:spacing w:val="15"/>
          <w:sz w:val="20"/>
          <w:szCs w:val="20"/>
        </w:rPr>
        <w:t>mul</w:t>
      </w:r>
      <w:r>
        <w:rPr>
          <w:rFonts w:ascii="Times New Roman" w:hAnsi="Times New Roman" w:cs="Times New Roman"/>
          <w:spacing w:val="15"/>
          <w:sz w:val="20"/>
          <w:szCs w:val="20"/>
        </w:rPr>
        <w:t>t</w:t>
      </w:r>
      <w:proofErr w:type="spellEnd"/>
      <w:r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3D64E0">
        <w:rPr>
          <w:rFonts w:ascii="Times New Roman" w:hAnsi="Times New Roman" w:cs="Times New Roman"/>
          <w:spacing w:val="15"/>
          <w:sz w:val="20"/>
          <w:szCs w:val="20"/>
        </w:rPr>
        <w:t>$4, $2</w:t>
      </w:r>
      <w:r>
        <w:rPr>
          <w:rFonts w:ascii="Times New Roman" w:hAnsi="Times New Roman" w:cs="Times New Roman"/>
          <w:spacing w:val="15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pacing w:val="15"/>
          <w:sz w:val="20"/>
          <w:szCs w:val="20"/>
        </w:rPr>
        <w:t>mflo</w:t>
      </w:r>
      <w:proofErr w:type="spellEnd"/>
      <w:r>
        <w:rPr>
          <w:rFonts w:ascii="Times New Roman" w:hAnsi="Times New Roman" w:cs="Times New Roman"/>
          <w:spacing w:val="15"/>
          <w:sz w:val="20"/>
          <w:szCs w:val="20"/>
        </w:rPr>
        <w:t xml:space="preserve"> $2)</w:t>
      </w:r>
    </w:p>
    <w:p w:rsidR="003D64E0" w:rsidRDefault="003D64E0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 w:rsidRPr="003D64E0">
        <w:rPr>
          <w:rFonts w:ascii="Times New Roman" w:hAnsi="Times New Roman" w:cs="Times New Roman"/>
          <w:spacing w:val="15"/>
          <w:sz w:val="20"/>
          <w:szCs w:val="20"/>
        </w:rPr>
        <w:t>jr</w:t>
      </w:r>
      <w:proofErr w:type="spellEnd"/>
      <w:proofErr w:type="gramEnd"/>
      <w:r w:rsidRPr="003D64E0">
        <w:rPr>
          <w:rFonts w:ascii="Times New Roman" w:hAnsi="Times New Roman" w:cs="Times New Roman"/>
          <w:spacing w:val="15"/>
          <w:sz w:val="20"/>
          <w:szCs w:val="20"/>
        </w:rPr>
        <w:t xml:space="preserve"> $31</w:t>
      </w:r>
    </w:p>
    <w:p w:rsidR="003D64E0" w:rsidRDefault="003D64E0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</w:p>
    <w:p w:rsidR="003D64E0" w:rsidRDefault="003D64E0" w:rsidP="003D64E0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binary</w:t>
      </w:r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format: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lastRenderedPageBreak/>
        <w:t>00100011101111011111111111111110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10101111101001000000000000000001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10101111101111110000000000000000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00100000000010000000000000000010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00100000100001000000000000000110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00000000100010000100000000101010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00010001000000000000000000000011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00100000000000100000000000000001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00100011101111011111111111111110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00000011111000000000000000001000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00100000100001001111111111111111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00001100000000000000000000000000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10001111101111110000000000000000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10001111101001000000000000000001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00100011101111010000000000000010</w:t>
      </w:r>
    </w:p>
    <w:p w:rsidR="00033534" w:rsidRP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00000000100000100001000000011000</w:t>
      </w:r>
    </w:p>
    <w:p w:rsidR="00827525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033534">
        <w:rPr>
          <w:rFonts w:ascii="Times New Roman" w:hAnsi="Times New Roman" w:cs="Times New Roman"/>
          <w:spacing w:val="15"/>
          <w:sz w:val="20"/>
          <w:szCs w:val="20"/>
        </w:rPr>
        <w:t>00000011111000000000000000001000</w:t>
      </w:r>
    </w:p>
    <w:p w:rsidR="00033534" w:rsidRDefault="00033534" w:rsidP="00033534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</w:p>
    <w:p w:rsidR="005C7110" w:rsidRPr="005C7110" w:rsidRDefault="005C7110" w:rsidP="00D674CD">
      <w:pPr>
        <w:rPr>
          <w:rFonts w:ascii="Times New Roman" w:hAnsi="Times New Roman" w:cs="Times New Roman"/>
          <w:b/>
          <w:i/>
          <w:sz w:val="20"/>
          <w:szCs w:val="20"/>
        </w:rPr>
      </w:pPr>
      <w:r w:rsidRPr="005C7110">
        <w:rPr>
          <w:rFonts w:ascii="Times New Roman" w:hAnsi="Times New Roman" w:cs="Times New Roman"/>
          <w:b/>
          <w:i/>
          <w:sz w:val="20"/>
          <w:szCs w:val="20"/>
        </w:rPr>
        <w:t>The following is what worked for me to display the correct output (should have done it this way much sooner):</w:t>
      </w:r>
    </w:p>
    <w:p w:rsidR="00781A72" w:rsidRDefault="00781A72" w:rsidP="00781A72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$1, $0, 0</w:t>
      </w:r>
    </w:p>
    <w:p w:rsidR="00781A72" w:rsidRDefault="00781A72" w:rsidP="00781A72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$2, $0, 0</w:t>
      </w:r>
    </w:p>
    <w:p w:rsidR="00781A72" w:rsidRDefault="00781A72" w:rsidP="00781A72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$2, $0, 6</w:t>
      </w:r>
    </w:p>
    <w:p w:rsidR="00781A72" w:rsidRDefault="00781A72" w:rsidP="00781A72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$1, $0, 1</w:t>
      </w:r>
    </w:p>
    <w:p w:rsidR="00781A72" w:rsidRDefault="00781A72" w:rsidP="00781A72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loop</w:t>
      </w:r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: </w:t>
      </w:r>
      <w:proofErr w:type="spellStart"/>
      <w:r>
        <w:rPr>
          <w:rFonts w:ascii="Times New Roman" w:hAnsi="Times New Roman" w:cs="Times New Roman"/>
          <w:spacing w:val="15"/>
          <w:sz w:val="20"/>
          <w:szCs w:val="20"/>
        </w:rPr>
        <w:t>mul</w:t>
      </w:r>
      <w:proofErr w:type="spellEnd"/>
      <w:r>
        <w:rPr>
          <w:rFonts w:ascii="Times New Roman" w:hAnsi="Times New Roman" w:cs="Times New Roman"/>
          <w:spacing w:val="15"/>
          <w:sz w:val="20"/>
          <w:szCs w:val="20"/>
        </w:rPr>
        <w:t xml:space="preserve"> $1, $1, $2</w:t>
      </w:r>
    </w:p>
    <w:p w:rsidR="00781A72" w:rsidRDefault="00781A72" w:rsidP="00781A72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addi</w:t>
      </w:r>
      <w:proofErr w:type="spellEnd"/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$2, $2, -1</w:t>
      </w:r>
    </w:p>
    <w:p w:rsidR="00781A72" w:rsidRPr="00A06718" w:rsidRDefault="00781A72" w:rsidP="00781A72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j</w:t>
      </w:r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loop</w:t>
      </w:r>
    </w:p>
    <w:p w:rsidR="00781A72" w:rsidRDefault="00781A72" w:rsidP="00A06718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</w:p>
    <w:p w:rsidR="00A06718" w:rsidRDefault="00A06718" w:rsidP="00A06718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proofErr w:type="gramStart"/>
      <w:r>
        <w:rPr>
          <w:rFonts w:ascii="Times New Roman" w:hAnsi="Times New Roman" w:cs="Times New Roman"/>
          <w:spacing w:val="15"/>
          <w:sz w:val="20"/>
          <w:szCs w:val="20"/>
        </w:rPr>
        <w:t>binary</w:t>
      </w:r>
      <w:proofErr w:type="gramEnd"/>
      <w:r>
        <w:rPr>
          <w:rFonts w:ascii="Times New Roman" w:hAnsi="Times New Roman" w:cs="Times New Roman"/>
          <w:spacing w:val="15"/>
          <w:sz w:val="20"/>
          <w:szCs w:val="20"/>
        </w:rPr>
        <w:t xml:space="preserve"> format: (not using function call)</w:t>
      </w:r>
    </w:p>
    <w:p w:rsidR="00A06718" w:rsidRPr="00A06718" w:rsidRDefault="00A06718" w:rsidP="00A06718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A06718">
        <w:rPr>
          <w:rFonts w:ascii="Times New Roman" w:hAnsi="Times New Roman" w:cs="Times New Roman"/>
          <w:spacing w:val="15"/>
          <w:sz w:val="20"/>
          <w:szCs w:val="20"/>
        </w:rPr>
        <w:t>00100000000000010000000000000000</w:t>
      </w:r>
    </w:p>
    <w:p w:rsidR="00A06718" w:rsidRPr="00A06718" w:rsidRDefault="00A06718" w:rsidP="00A06718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A06718">
        <w:rPr>
          <w:rFonts w:ascii="Times New Roman" w:hAnsi="Times New Roman" w:cs="Times New Roman"/>
          <w:spacing w:val="15"/>
          <w:sz w:val="20"/>
          <w:szCs w:val="20"/>
        </w:rPr>
        <w:t>00100000000000100000000000000000</w:t>
      </w:r>
    </w:p>
    <w:p w:rsidR="00A06718" w:rsidRPr="00A06718" w:rsidRDefault="00A06718" w:rsidP="00A06718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A06718">
        <w:rPr>
          <w:rFonts w:ascii="Times New Roman" w:hAnsi="Times New Roman" w:cs="Times New Roman"/>
          <w:spacing w:val="15"/>
          <w:sz w:val="20"/>
          <w:szCs w:val="20"/>
        </w:rPr>
        <w:t>00100000010000100000000000000110</w:t>
      </w:r>
    </w:p>
    <w:p w:rsidR="00A06718" w:rsidRPr="00A06718" w:rsidRDefault="00A06718" w:rsidP="00A06718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A06718">
        <w:rPr>
          <w:rFonts w:ascii="Times New Roman" w:hAnsi="Times New Roman" w:cs="Times New Roman"/>
          <w:spacing w:val="15"/>
          <w:sz w:val="20"/>
          <w:szCs w:val="20"/>
        </w:rPr>
        <w:t>00100000001000010000000000000001</w:t>
      </w:r>
    </w:p>
    <w:p w:rsidR="00A06718" w:rsidRPr="00A06718" w:rsidRDefault="00A06718" w:rsidP="00A06718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A06718">
        <w:rPr>
          <w:rFonts w:ascii="Times New Roman" w:hAnsi="Times New Roman" w:cs="Times New Roman"/>
          <w:spacing w:val="15"/>
          <w:sz w:val="20"/>
          <w:szCs w:val="20"/>
        </w:rPr>
        <w:t>00000000001000100000100000011000</w:t>
      </w:r>
    </w:p>
    <w:p w:rsidR="00A06718" w:rsidRPr="00A06718" w:rsidRDefault="00A06718" w:rsidP="00A06718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A06718">
        <w:rPr>
          <w:rFonts w:ascii="Times New Roman" w:hAnsi="Times New Roman" w:cs="Times New Roman"/>
          <w:spacing w:val="15"/>
          <w:sz w:val="20"/>
          <w:szCs w:val="20"/>
        </w:rPr>
        <w:t>00100000010000101111111111111111</w:t>
      </w:r>
    </w:p>
    <w:p w:rsidR="00A06718" w:rsidRPr="00781A72" w:rsidRDefault="00A06718" w:rsidP="00A06718">
      <w:pPr>
        <w:spacing w:after="0"/>
        <w:rPr>
          <w:rFonts w:ascii="Times New Roman" w:hAnsi="Times New Roman" w:cs="Times New Roman"/>
          <w:spacing w:val="15"/>
          <w:sz w:val="20"/>
          <w:szCs w:val="20"/>
        </w:rPr>
      </w:pPr>
      <w:r w:rsidRPr="00A06718">
        <w:rPr>
          <w:rFonts w:ascii="Times New Roman" w:hAnsi="Times New Roman" w:cs="Times New Roman"/>
          <w:spacing w:val="15"/>
          <w:sz w:val="20"/>
          <w:szCs w:val="20"/>
        </w:rPr>
        <w:t>00001000000000000000000000000100</w:t>
      </w:r>
    </w:p>
    <w:sectPr w:rsidR="00A06718" w:rsidRPr="00781A7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3A5" w:rsidRDefault="000E43A5" w:rsidP="00F17B91">
      <w:pPr>
        <w:spacing w:after="0" w:line="240" w:lineRule="auto"/>
      </w:pPr>
      <w:r>
        <w:separator/>
      </w:r>
    </w:p>
  </w:endnote>
  <w:endnote w:type="continuationSeparator" w:id="0">
    <w:p w:rsidR="000E43A5" w:rsidRDefault="000E43A5" w:rsidP="00F17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3A5" w:rsidRDefault="000E43A5" w:rsidP="00F17B91">
      <w:pPr>
        <w:spacing w:after="0" w:line="240" w:lineRule="auto"/>
      </w:pPr>
      <w:r>
        <w:separator/>
      </w:r>
    </w:p>
  </w:footnote>
  <w:footnote w:type="continuationSeparator" w:id="0">
    <w:p w:rsidR="000E43A5" w:rsidRDefault="000E43A5" w:rsidP="00F17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B91" w:rsidRDefault="00F17B91" w:rsidP="00F17B91">
    <w:pPr>
      <w:pStyle w:val="Header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Foster, Daniel</w:t>
    </w:r>
  </w:p>
  <w:p w:rsidR="00F17B91" w:rsidRPr="00F17B91" w:rsidRDefault="00F17B91" w:rsidP="00F17B91">
    <w:pPr>
      <w:pStyle w:val="Header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817895293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992682"/>
    <w:multiLevelType w:val="hybridMultilevel"/>
    <w:tmpl w:val="F40ACE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BFB"/>
    <w:rsid w:val="00033534"/>
    <w:rsid w:val="000544D5"/>
    <w:rsid w:val="00097409"/>
    <w:rsid w:val="000E43A5"/>
    <w:rsid w:val="00151A24"/>
    <w:rsid w:val="00194978"/>
    <w:rsid w:val="0024666B"/>
    <w:rsid w:val="00246735"/>
    <w:rsid w:val="00253DB4"/>
    <w:rsid w:val="002862D6"/>
    <w:rsid w:val="00310B8A"/>
    <w:rsid w:val="0033692B"/>
    <w:rsid w:val="00351566"/>
    <w:rsid w:val="003725B0"/>
    <w:rsid w:val="003D64E0"/>
    <w:rsid w:val="005C50FB"/>
    <w:rsid w:val="005C7110"/>
    <w:rsid w:val="00634FE7"/>
    <w:rsid w:val="00671442"/>
    <w:rsid w:val="00671D17"/>
    <w:rsid w:val="006A37F6"/>
    <w:rsid w:val="007303BF"/>
    <w:rsid w:val="00781A72"/>
    <w:rsid w:val="00827525"/>
    <w:rsid w:val="008D41F4"/>
    <w:rsid w:val="00903EE5"/>
    <w:rsid w:val="00937280"/>
    <w:rsid w:val="00A03BFB"/>
    <w:rsid w:val="00A06718"/>
    <w:rsid w:val="00A27724"/>
    <w:rsid w:val="00A55234"/>
    <w:rsid w:val="00AB001D"/>
    <w:rsid w:val="00AC4495"/>
    <w:rsid w:val="00B24BAD"/>
    <w:rsid w:val="00B4510C"/>
    <w:rsid w:val="00CC4238"/>
    <w:rsid w:val="00D11DBE"/>
    <w:rsid w:val="00D24980"/>
    <w:rsid w:val="00D674CD"/>
    <w:rsid w:val="00E52EA8"/>
    <w:rsid w:val="00E621CE"/>
    <w:rsid w:val="00EE5457"/>
    <w:rsid w:val="00F1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7BADA5-FB07-4C52-BA2E-632EF87A5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BFB"/>
    <w:pPr>
      <w:ind w:left="720"/>
      <w:contextualSpacing/>
    </w:pPr>
  </w:style>
  <w:style w:type="table" w:styleId="TableGrid">
    <w:name w:val="Table Grid"/>
    <w:basedOn w:val="TableNormal"/>
    <w:uiPriority w:val="39"/>
    <w:rsid w:val="00D67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7B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B91"/>
  </w:style>
  <w:style w:type="paragraph" w:styleId="Footer">
    <w:name w:val="footer"/>
    <w:basedOn w:val="Normal"/>
    <w:link w:val="FooterChar"/>
    <w:uiPriority w:val="99"/>
    <w:unhideWhenUsed/>
    <w:rsid w:val="00F17B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B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4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Foster</dc:creator>
  <cp:keywords/>
  <dc:description/>
  <cp:lastModifiedBy>Dan Foster</cp:lastModifiedBy>
  <cp:revision>27</cp:revision>
  <dcterms:created xsi:type="dcterms:W3CDTF">2017-03-03T22:55:00Z</dcterms:created>
  <dcterms:modified xsi:type="dcterms:W3CDTF">2017-03-07T00:34:00Z</dcterms:modified>
</cp:coreProperties>
</file>