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2EC6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05.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dứt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</w:p>
    <w:p w14:paraId="4F2439AC" w14:textId="77777777" w:rsidR="00297A06" w:rsidRPr="00916333" w:rsidRDefault="00297A06" w:rsidP="00297A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916333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br/>
      </w:r>
      <w:r w:rsidRPr="00916333">
        <w:rPr>
          <w:rFonts w:ascii="Times New Roman" w:hAnsi="Times New Roman"/>
          <w:color w:val="000000"/>
          <w:sz w:val="26"/>
          <w:szCs w:val="26"/>
        </w:rPr>
        <w:t>---------------</w:t>
      </w:r>
    </w:p>
    <w:p w14:paraId="3BC549DC" w14:textId="77777777" w:rsidR="00297A06" w:rsidRPr="00916333" w:rsidRDefault="00297A06" w:rsidP="00297A0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……., 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</w:t>
      </w:r>
    </w:p>
    <w:p w14:paraId="1AAF569D" w14:textId="77777777" w:rsidR="00297A06" w:rsidRPr="00916333" w:rsidRDefault="00297A06" w:rsidP="00297A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539A88C5" w14:textId="77777777" w:rsidR="00297A06" w:rsidRPr="00916333" w:rsidRDefault="00297A06" w:rsidP="00297A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</w:p>
    <w:p w14:paraId="6A7DCF32" w14:textId="77777777" w:rsidR="00297A06" w:rsidRPr="00916333" w:rsidRDefault="00297A06" w:rsidP="00297A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                 (1)..................</w:t>
      </w:r>
    </w:p>
    <w:p w14:paraId="7782A500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Chúng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tham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gồm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</w:t>
      </w:r>
    </w:p>
    <w:p w14:paraId="6A00EA28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Nam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 (2)............................................ </w:t>
      </w:r>
    </w:p>
    <w:p w14:paraId="4023F5CB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sở:.............................................................................................................................. </w:t>
      </w:r>
    </w:p>
    <w:p w14:paraId="3E9950DA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: ....................................................................................................................... </w:t>
      </w:r>
    </w:p>
    <w:p w14:paraId="1ABF8873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Fax:................................................................................................................................... </w:t>
      </w:r>
    </w:p>
    <w:p w14:paraId="40E261AB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 </w:t>
      </w:r>
    </w:p>
    <w:p w14:paraId="47C9B84F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: 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 (3)........................................... </w:t>
      </w:r>
    </w:p>
    <w:p w14:paraId="20B08AB7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sở:............................................................................................................................. </w:t>
      </w:r>
    </w:p>
    <w:p w14:paraId="2FC6440E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: ....................................................................................................................... </w:t>
      </w:r>
    </w:p>
    <w:p w14:paraId="642DA20E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 </w:t>
      </w:r>
    </w:p>
    <w:p w14:paraId="45AECC2D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 </w:t>
      </w:r>
    </w:p>
    <w:p w14:paraId="5DDBB310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:... (4)...</w:t>
      </w:r>
    </w:p>
    <w:p w14:paraId="5071490C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... (1)...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dứt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nêu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kể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...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…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...</w:t>
      </w:r>
    </w:p>
    <w:p w14:paraId="250C4234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dứt:.................................................................................................................... </w:t>
      </w:r>
    </w:p>
    <w:p w14:paraId="62548D7F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lastRenderedPageBreak/>
        <w:t>Trách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dứt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:....................................................... </w:t>
      </w:r>
    </w:p>
    <w:p w14:paraId="60C51B59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Chúng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xin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cam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:</w:t>
      </w:r>
    </w:p>
    <w:p w14:paraId="04B719D9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Chịu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dứt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kèm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theo.</w:t>
      </w:r>
      <w:proofErr w:type="spellEnd"/>
    </w:p>
    <w:p w14:paraId="7F675E9D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nghiêm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Nam.</w:t>
      </w:r>
    </w:p>
    <w:p w14:paraId="3BA5A37F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7A06" w:rsidRPr="00916333" w14:paraId="568DF552" w14:textId="77777777" w:rsidTr="00297A0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E1FB8" w14:textId="77777777" w:rsidR="00297A06" w:rsidRPr="00916333" w:rsidRDefault="00297A06" w:rsidP="00297A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 VIỆT NAM</w:t>
            </w: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3B4DA" w14:textId="77777777" w:rsidR="00297A06" w:rsidRPr="00916333" w:rsidRDefault="00297A06" w:rsidP="00297A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 NƯỚC NGOÀI</w:t>
            </w: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1F093ACF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4021DFE1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(1)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đào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tỉnh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6E969BEB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(2)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Nam;</w:t>
      </w:r>
    </w:p>
    <w:p w14:paraId="22E876C4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(3)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4B21025D" w14:textId="77777777" w:rsidR="00297A06" w:rsidRPr="00916333" w:rsidRDefault="00297A06" w:rsidP="00297A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(4)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ban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.</w:t>
      </w:r>
    </w:p>
    <w:p w14:paraId="4C64765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A06"/>
    <w:rsid w:val="00297A06"/>
    <w:rsid w:val="006F1B73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43C03"/>
  <w15:chartTrackingRefBased/>
  <w15:docId w15:val="{F3F3D0DD-D80E-4795-946A-91BBEF89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