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2EB8" w14:textId="77777777" w:rsidR="0022076F" w:rsidRPr="0022076F" w:rsidRDefault="0022076F" w:rsidP="0022076F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b/>
          <w:bCs/>
          <w:sz w:val="24"/>
          <w:szCs w:val="24"/>
        </w:rPr>
        <w:t>PHỤ LỤC 1</w:t>
      </w:r>
    </w:p>
    <w:p w14:paraId="27301A71" w14:textId="77777777" w:rsidR="0022076F" w:rsidRPr="0022076F" w:rsidRDefault="0022076F" w:rsidP="0022076F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>MẪU ĐƠN ĐỀ NGHỊ CHO PHÉP QUÁ CẢNH HÀNG HÓA</w:t>
      </w:r>
      <w:r w:rsidRPr="0022076F">
        <w:rPr>
          <w:rFonts w:ascii="Times New Roman" w:eastAsia="Times New Roman" w:hAnsi="Times New Roman"/>
          <w:sz w:val="24"/>
          <w:szCs w:val="24"/>
        </w:rPr>
        <w:br/>
      </w:r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Mẫu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dùng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cho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hóa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quá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cảnh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khoản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Điều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7B733378" w14:textId="77777777" w:rsidR="0022076F" w:rsidRPr="0022076F" w:rsidRDefault="0022076F" w:rsidP="0022076F">
      <w:pPr>
        <w:spacing w:before="120" w:after="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.......,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…..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……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20….</w:t>
      </w:r>
    </w:p>
    <w:p w14:paraId="0D8A7B4E" w14:textId="77777777" w:rsidR="0022076F" w:rsidRPr="0022076F" w:rsidRDefault="0022076F" w:rsidP="0022076F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b/>
          <w:bCs/>
          <w:sz w:val="24"/>
          <w:szCs w:val="24"/>
        </w:rPr>
        <w:t>ĐƠN ĐỀ NGHỊ CHO PHÉP QUÁ CẢNH HÀNG HÓA</w:t>
      </w:r>
    </w:p>
    <w:p w14:paraId="14A92ACB" w14:textId="77777777" w:rsidR="0022076F" w:rsidRPr="0022076F" w:rsidRDefault="0022076F" w:rsidP="0022076F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trưởng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8DB5DDA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I.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: </w:t>
      </w:r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địa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thoại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, fax)</w:t>
      </w:r>
    </w:p>
    <w:p w14:paraId="52AC3F33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lãnh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thổ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Nam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p w14:paraId="35015A8D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2304"/>
        <w:gridCol w:w="1476"/>
        <w:gridCol w:w="1476"/>
        <w:gridCol w:w="1476"/>
        <w:gridCol w:w="1476"/>
      </w:tblGrid>
      <w:tr w:rsidR="0022076F" w:rsidRPr="0022076F" w14:paraId="2E86B41E" w14:textId="77777777" w:rsidTr="0022076F"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B9098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2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6C1A1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F0FFB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50FDD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E588B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Bao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bì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79C5F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22076F" w:rsidRPr="0022076F" w14:paraId="777E5033" w14:textId="77777777" w:rsidTr="0022076F"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8A0F1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30050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……………………..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FD0D5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B6387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61E77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B8EB3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</w:p>
        </w:tc>
      </w:tr>
      <w:tr w:rsidR="0022076F" w:rsidRPr="0022076F" w14:paraId="0F4F6AFE" w14:textId="77777777" w:rsidTr="0022076F"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7B960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F73AA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……………………..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507CB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8B1B7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69172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6A5B1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</w:p>
        </w:tc>
      </w:tr>
    </w:tbl>
    <w:p w14:paraId="74C85721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Cửa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p w14:paraId="44C38A6B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Cửa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p w14:paraId="1CA20769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Tuyến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p w14:paraId="0F030723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tiện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p w14:paraId="023581D7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:</w:t>
      </w:r>
    </w:p>
    <w:p w14:paraId="59C2CA74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Từ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…..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đến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……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…..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……)</w:t>
      </w:r>
    </w:p>
    <w:p w14:paraId="20DDAA92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II.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chở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: </w:t>
      </w:r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chủ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tự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tự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”.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ký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đồng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Việt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Nam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Lào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địa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thoại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, fax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72E57921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III.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lời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):</w:t>
      </w:r>
    </w:p>
    <w:p w14:paraId="6864DBE0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 </w:t>
      </w:r>
    </w:p>
    <w:p w14:paraId="00540801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 </w:t>
      </w:r>
    </w:p>
    <w:p w14:paraId="32C3C9DC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Kèm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trưởng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sz w:val="24"/>
          <w:szCs w:val="24"/>
        </w:rPr>
        <w:t>Lào</w:t>
      </w:r>
      <w:proofErr w:type="spellEnd"/>
      <w:r w:rsidRPr="0022076F">
        <w:rPr>
          <w:rFonts w:ascii="Times New Roman" w:eastAsia="Times New Roman" w:hAnsi="Times New Roman"/>
          <w:sz w:val="24"/>
          <w:szCs w:val="24"/>
        </w:rPr>
        <w:t>.</w:t>
      </w:r>
    </w:p>
    <w:p w14:paraId="1C23B8F2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2076F" w:rsidRPr="0022076F" w14:paraId="1D8C7FB8" w14:textId="77777777" w:rsidTr="0022076F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ACA5F" w14:textId="77777777" w:rsidR="0022076F" w:rsidRPr="0022076F" w:rsidRDefault="0022076F" w:rsidP="0022076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076F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269A9" w14:textId="77777777" w:rsidR="0022076F" w:rsidRPr="0022076F" w:rsidRDefault="0022076F" w:rsidP="0022076F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dấu</w:t>
            </w:r>
            <w:proofErr w:type="spellEnd"/>
            <w:r w:rsidRPr="0022076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là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đứng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đầu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lastRenderedPageBreak/>
              <w:t>pháp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22076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20C6B1E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sz w:val="24"/>
          <w:szCs w:val="24"/>
        </w:rPr>
        <w:lastRenderedPageBreak/>
        <w:t> </w:t>
      </w:r>
    </w:p>
    <w:p w14:paraId="21763D5C" w14:textId="77777777" w:rsidR="0022076F" w:rsidRPr="0022076F" w:rsidRDefault="0022076F" w:rsidP="0022076F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22076F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* </w:t>
      </w:r>
      <w:proofErr w:type="spellStart"/>
      <w:r w:rsidRPr="0022076F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Lưu</w:t>
      </w:r>
      <w:proofErr w:type="spellEnd"/>
      <w:r w:rsidRPr="0022076F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ý: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văn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bản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từ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tờ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trở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lên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phải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đóng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dấu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giáp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lai</w:t>
      </w:r>
      <w:proofErr w:type="spellEnd"/>
      <w:r w:rsidRPr="0022076F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14:paraId="501CB5A2" w14:textId="77777777" w:rsidR="00B153FA" w:rsidRPr="0022076F" w:rsidRDefault="00B153FA" w:rsidP="0022076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870DF11" w14:textId="77777777" w:rsidR="0022076F" w:rsidRPr="0022076F" w:rsidRDefault="0022076F" w:rsidP="0022076F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22076F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22076F">
        <w:rPr>
          <w:rFonts w:ascii="Times New Roman" w:hAnsi="Times New Roman"/>
          <w:b/>
          <w:sz w:val="24"/>
          <w:szCs w:val="24"/>
        </w:rPr>
        <w:t>:</w:t>
      </w:r>
      <w:r w:rsidRPr="002207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hAnsi="Times New Roman"/>
          <w:sz w:val="24"/>
          <w:szCs w:val="24"/>
        </w:rPr>
        <w:t>Thông</w:t>
      </w:r>
      <w:proofErr w:type="spellEnd"/>
      <w:r w:rsidRPr="002207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076F">
        <w:rPr>
          <w:rFonts w:ascii="Times New Roman" w:hAnsi="Times New Roman"/>
          <w:sz w:val="24"/>
          <w:szCs w:val="24"/>
        </w:rPr>
        <w:t>tư</w:t>
      </w:r>
      <w:proofErr w:type="spellEnd"/>
      <w:r w:rsidRPr="0022076F">
        <w:rPr>
          <w:rFonts w:ascii="Times New Roman" w:hAnsi="Times New Roman"/>
          <w:sz w:val="24"/>
          <w:szCs w:val="24"/>
        </w:rPr>
        <w:t xml:space="preserve"> 22/2009/TT-BCT</w:t>
      </w:r>
    </w:p>
    <w:sectPr w:rsidR="0022076F" w:rsidRPr="00220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76F"/>
    <w:rsid w:val="0022076F"/>
    <w:rsid w:val="00494847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3BF2F"/>
  <w15:chartTrackingRefBased/>
  <w15:docId w15:val="{257ECB38-989F-42A7-B42F-232A2EC9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