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640" w:type="dxa"/>
        <w:tblBorders>
          <w:top w:val="nil"/>
          <w:bottom w:val="nil"/>
          <w:insideH w:val="nil"/>
          <w:insideV w:val="nil"/>
        </w:tblBorders>
        <w:tblCellMar>
          <w:left w:w="0" w:type="dxa"/>
          <w:right w:w="0" w:type="dxa"/>
        </w:tblCellMar>
        <w:tblLook w:val="04A0" w:firstRow="1" w:lastRow="0" w:firstColumn="1" w:lastColumn="0" w:noHBand="0" w:noVBand="1"/>
      </w:tblPr>
      <w:tblGrid>
        <w:gridCol w:w="2641"/>
        <w:gridCol w:w="3359"/>
        <w:gridCol w:w="2640"/>
      </w:tblGrid>
      <w:tr w:rsidR="00F15F1B" w:rsidRPr="00312507" w14:paraId="2D228746" w14:textId="77777777" w:rsidTr="00F15F1B">
        <w:tc>
          <w:tcPr>
            <w:tcW w:w="2641" w:type="dxa"/>
            <w:tcBorders>
              <w:top w:val="nil"/>
              <w:left w:val="nil"/>
              <w:bottom w:val="nil"/>
              <w:right w:val="nil"/>
              <w:tl2br w:val="nil"/>
              <w:tr2bl w:val="nil"/>
            </w:tcBorders>
            <w:tcMar>
              <w:top w:w="0" w:type="dxa"/>
              <w:left w:w="0" w:type="dxa"/>
              <w:bottom w:w="0" w:type="dxa"/>
              <w:right w:w="0" w:type="dxa"/>
            </w:tcMar>
          </w:tcPr>
          <w:p w14:paraId="654817D5" w14:textId="77777777" w:rsidR="00F15F1B" w:rsidRPr="00312507" w:rsidRDefault="00F15F1B" w:rsidP="00F15F1B">
            <w:pPr>
              <w:spacing w:before="120" w:after="280" w:afterAutospacing="1"/>
              <w:rPr>
                <w:rFonts w:ascii="Times New Roman" w:hAnsi="Times New Roman"/>
              </w:rPr>
            </w:pPr>
            <w:r w:rsidRPr="00312507">
              <w:rPr>
                <w:rFonts w:ascii="Times New Roman" w:hAnsi="Times New Roman"/>
                <w:b/>
                <w:bCs/>
                <w:sz w:val="20"/>
                <w:lang w:val="vi-VN"/>
              </w:rPr>
              <w:t>Biểu TTDN-02</w:t>
            </w:r>
            <w:r w:rsidRPr="00312507">
              <w:rPr>
                <w:rFonts w:ascii="Times New Roman" w:hAnsi="Times New Roman"/>
                <w:b/>
                <w:bCs/>
                <w:sz w:val="20"/>
                <w:lang w:val="vi-VN"/>
              </w:rPr>
              <w:br/>
            </w:r>
            <w:r w:rsidRPr="00312507">
              <w:rPr>
                <w:rFonts w:ascii="Times New Roman" w:hAnsi="Times New Roman"/>
                <w:sz w:val="20"/>
                <w:lang w:val="vi-VN"/>
              </w:rPr>
              <w:t>Ban hành kèm theo TT số ……/2022/TT-BTTTT</w:t>
            </w:r>
          </w:p>
          <w:p w14:paraId="19C741B7" w14:textId="77777777" w:rsidR="00F15F1B" w:rsidRPr="00312507" w:rsidRDefault="00F15F1B" w:rsidP="00F15F1B">
            <w:pPr>
              <w:spacing w:before="120" w:after="280" w:afterAutospacing="1"/>
              <w:rPr>
                <w:rFonts w:ascii="Times New Roman" w:hAnsi="Times New Roman"/>
              </w:rPr>
            </w:pPr>
            <w:r w:rsidRPr="00312507">
              <w:rPr>
                <w:rFonts w:ascii="Times New Roman" w:hAnsi="Times New Roman"/>
                <w:sz w:val="20"/>
              </w:rPr>
              <w:t> </w:t>
            </w:r>
          </w:p>
          <w:p w14:paraId="0C30BC36" w14:textId="77777777" w:rsidR="00F15F1B" w:rsidRPr="00312507" w:rsidRDefault="00F15F1B" w:rsidP="00F15F1B">
            <w:pPr>
              <w:spacing w:before="120"/>
              <w:rPr>
                <w:rFonts w:ascii="Times New Roman" w:hAnsi="Times New Roman"/>
              </w:rPr>
            </w:pPr>
            <w:r w:rsidRPr="00312507">
              <w:rPr>
                <w:rFonts w:ascii="Times New Roman" w:hAnsi="Times New Roman"/>
                <w:sz w:val="20"/>
                <w:lang w:val="vi-VN"/>
              </w:rPr>
              <w:t>Ngày nhận báo cáo:</w:t>
            </w:r>
            <w:r w:rsidRPr="00312507">
              <w:rPr>
                <w:rFonts w:ascii="Times New Roman" w:hAnsi="Times New Roman"/>
                <w:sz w:val="20"/>
              </w:rPr>
              <w:br/>
            </w:r>
            <w:r w:rsidRPr="00312507">
              <w:rPr>
                <w:rFonts w:ascii="Times New Roman" w:hAnsi="Times New Roman"/>
                <w:sz w:val="20"/>
                <w:lang w:val="vi-VN"/>
              </w:rPr>
              <w:t>Trước 05/3 năm tiếp theo</w:t>
            </w:r>
          </w:p>
        </w:tc>
        <w:tc>
          <w:tcPr>
            <w:tcW w:w="3359" w:type="dxa"/>
            <w:tcBorders>
              <w:top w:val="nil"/>
              <w:left w:val="nil"/>
              <w:bottom w:val="nil"/>
              <w:right w:val="nil"/>
              <w:tl2br w:val="nil"/>
              <w:tr2bl w:val="nil"/>
            </w:tcBorders>
            <w:tcMar>
              <w:top w:w="0" w:type="dxa"/>
              <w:left w:w="0" w:type="dxa"/>
              <w:bottom w:w="0" w:type="dxa"/>
              <w:right w:w="0" w:type="dxa"/>
            </w:tcMar>
          </w:tcPr>
          <w:p w14:paraId="44B115F8" w14:textId="77777777" w:rsidR="00F15F1B" w:rsidRPr="00312507" w:rsidRDefault="00F15F1B" w:rsidP="00F15F1B">
            <w:pPr>
              <w:spacing w:before="120" w:after="280" w:afterAutospacing="1"/>
              <w:jc w:val="center"/>
              <w:rPr>
                <w:rFonts w:ascii="Times New Roman" w:hAnsi="Times New Roman"/>
              </w:rPr>
            </w:pPr>
            <w:r w:rsidRPr="00312507">
              <w:rPr>
                <w:rFonts w:ascii="Times New Roman" w:hAnsi="Times New Roman"/>
                <w:b/>
                <w:bCs/>
                <w:sz w:val="20"/>
                <w:lang w:val="vi-VN"/>
              </w:rPr>
              <w:t>SỐ LƯỢNG LAO ĐỘNG CỦA CƠ QUAN BÁO CHÍ ĐỐI NGOẠI</w:t>
            </w:r>
          </w:p>
          <w:p w14:paraId="58A4A754" w14:textId="77777777" w:rsidR="00F15F1B" w:rsidRPr="00312507" w:rsidRDefault="00F15F1B" w:rsidP="00F15F1B">
            <w:pPr>
              <w:spacing w:before="120" w:after="280" w:afterAutospacing="1"/>
              <w:jc w:val="center"/>
              <w:rPr>
                <w:rFonts w:ascii="Times New Roman" w:hAnsi="Times New Roman"/>
              </w:rPr>
            </w:pPr>
            <w:r w:rsidRPr="00312507">
              <w:rPr>
                <w:rFonts w:ascii="Times New Roman" w:hAnsi="Times New Roman"/>
                <w:sz w:val="20"/>
              </w:rPr>
              <w:t> </w:t>
            </w:r>
          </w:p>
          <w:p w14:paraId="3FB4325C" w14:textId="77777777" w:rsidR="00F15F1B" w:rsidRPr="00312507" w:rsidRDefault="00F15F1B" w:rsidP="00F15F1B">
            <w:pPr>
              <w:spacing w:before="120" w:after="280" w:afterAutospacing="1"/>
              <w:jc w:val="center"/>
              <w:rPr>
                <w:rFonts w:ascii="Times New Roman" w:hAnsi="Times New Roman"/>
              </w:rPr>
            </w:pPr>
            <w:r w:rsidRPr="00312507">
              <w:rPr>
                <w:rFonts w:ascii="Times New Roman" w:hAnsi="Times New Roman"/>
                <w:sz w:val="20"/>
              </w:rPr>
              <w:t> </w:t>
            </w:r>
          </w:p>
          <w:p w14:paraId="7EFCBC06" w14:textId="77777777" w:rsidR="00F15F1B" w:rsidRPr="00312507" w:rsidRDefault="00F15F1B" w:rsidP="00F15F1B">
            <w:pPr>
              <w:spacing w:before="120"/>
              <w:jc w:val="center"/>
              <w:rPr>
                <w:rFonts w:ascii="Times New Roman" w:hAnsi="Times New Roman"/>
              </w:rPr>
            </w:pPr>
            <w:r w:rsidRPr="00312507">
              <w:rPr>
                <w:rFonts w:ascii="Times New Roman" w:hAnsi="Times New Roman"/>
                <w:b/>
                <w:bCs/>
                <w:sz w:val="20"/>
                <w:lang w:val="vi-VN"/>
              </w:rPr>
              <w:t>Năm 20…</w:t>
            </w:r>
          </w:p>
        </w:tc>
        <w:tc>
          <w:tcPr>
            <w:tcW w:w="2640" w:type="dxa"/>
            <w:tcBorders>
              <w:top w:val="nil"/>
              <w:left w:val="nil"/>
              <w:bottom w:val="nil"/>
              <w:right w:val="nil"/>
              <w:tl2br w:val="nil"/>
              <w:tr2bl w:val="nil"/>
            </w:tcBorders>
            <w:tcMar>
              <w:top w:w="0" w:type="dxa"/>
              <w:left w:w="0" w:type="dxa"/>
              <w:bottom w:w="0" w:type="dxa"/>
              <w:right w:w="0" w:type="dxa"/>
            </w:tcMar>
          </w:tcPr>
          <w:p w14:paraId="40C632C2" w14:textId="77777777" w:rsidR="00F15F1B" w:rsidRPr="00312507" w:rsidRDefault="00F15F1B" w:rsidP="00F15F1B">
            <w:pPr>
              <w:spacing w:before="120" w:after="280" w:afterAutospacing="1"/>
              <w:jc w:val="center"/>
              <w:rPr>
                <w:rFonts w:ascii="Times New Roman" w:hAnsi="Times New Roman"/>
              </w:rPr>
            </w:pPr>
            <w:r w:rsidRPr="00312507">
              <w:rPr>
                <w:rFonts w:ascii="Times New Roman" w:hAnsi="Times New Roman"/>
                <w:sz w:val="20"/>
                <w:lang w:val="vi-VN"/>
              </w:rPr>
              <w:t>Đơn vị báo cáo:</w:t>
            </w:r>
            <w:r w:rsidRPr="00312507">
              <w:rPr>
                <w:rFonts w:ascii="Times New Roman" w:hAnsi="Times New Roman"/>
                <w:sz w:val="20"/>
                <w:lang w:val="vi-VN"/>
              </w:rPr>
              <w:br/>
              <w:t>(Cơ quan báo chí thuộc Quy hoạch hệ thống báo chí đối ngoại)</w:t>
            </w:r>
          </w:p>
          <w:p w14:paraId="0E960AA1" w14:textId="77777777" w:rsidR="00F15F1B" w:rsidRPr="00312507" w:rsidRDefault="00F15F1B" w:rsidP="00F15F1B">
            <w:pPr>
              <w:spacing w:before="120"/>
              <w:jc w:val="center"/>
              <w:rPr>
                <w:rFonts w:ascii="Times New Roman" w:hAnsi="Times New Roman"/>
              </w:rPr>
            </w:pPr>
            <w:r w:rsidRPr="00312507">
              <w:rPr>
                <w:rFonts w:ascii="Times New Roman" w:hAnsi="Times New Roman"/>
                <w:sz w:val="20"/>
                <w:lang w:val="vi-VN"/>
              </w:rPr>
              <w:t>Đơn vị nhận báo cáo:</w:t>
            </w:r>
            <w:r w:rsidRPr="00312507">
              <w:rPr>
                <w:rFonts w:ascii="Times New Roman" w:hAnsi="Times New Roman"/>
                <w:sz w:val="20"/>
                <w:lang w:val="vi-VN"/>
              </w:rPr>
              <w:br/>
              <w:t>Cục TTĐN</w:t>
            </w:r>
          </w:p>
        </w:tc>
      </w:tr>
    </w:tbl>
    <w:p w14:paraId="20AC5888" w14:textId="77777777" w:rsidR="00F15F1B" w:rsidRPr="00312507" w:rsidRDefault="00F15F1B" w:rsidP="00F15F1B">
      <w:pPr>
        <w:spacing w:before="120" w:after="280" w:afterAutospacing="1"/>
        <w:rPr>
          <w:rFonts w:ascii="Times New Roman" w:hAnsi="Times New Roman"/>
        </w:rPr>
      </w:pPr>
      <w:r w:rsidRPr="00312507">
        <w:rPr>
          <w:rFonts w:ascii="Times New Roman" w:hAnsi="Times New Roman"/>
          <w:sz w:val="20"/>
          <w:lang w:val="vi-VN"/>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112"/>
        <w:gridCol w:w="1146"/>
        <w:gridCol w:w="2102"/>
      </w:tblGrid>
      <w:tr w:rsidR="00F15F1B" w:rsidRPr="00312507" w14:paraId="2E0CEE36" w14:textId="77777777" w:rsidTr="00F15F1B">
        <w:tc>
          <w:tcPr>
            <w:tcW w:w="3265" w:type="pct"/>
            <w:tcBorders>
              <w:top w:val="nil"/>
              <w:left w:val="nil"/>
              <w:bottom w:val="nil"/>
              <w:right w:val="single" w:sz="8" w:space="0" w:color="000000"/>
              <w:tl2br w:val="nil"/>
              <w:tr2bl w:val="nil"/>
            </w:tcBorders>
            <w:tcMar>
              <w:top w:w="0" w:type="dxa"/>
              <w:left w:w="0" w:type="dxa"/>
              <w:bottom w:w="0" w:type="dxa"/>
              <w:right w:w="0" w:type="dxa"/>
            </w:tcMar>
          </w:tcPr>
          <w:p w14:paraId="0ECD138E" w14:textId="77777777" w:rsidR="00F15F1B" w:rsidRPr="00312507" w:rsidRDefault="00F15F1B" w:rsidP="00F15F1B">
            <w:pPr>
              <w:spacing w:before="120"/>
              <w:rPr>
                <w:rFonts w:ascii="Times New Roman" w:hAnsi="Times New Roman"/>
              </w:rPr>
            </w:pPr>
            <w:r w:rsidRPr="00312507">
              <w:rPr>
                <w:rFonts w:ascii="Times New Roman" w:hAnsi="Times New Roman"/>
                <w:b/>
                <w:bCs/>
                <w:sz w:val="20"/>
                <w:lang w:val="vi-VN"/>
              </w:rPr>
              <w:t>1. Số lượng lao động trong cơ quan báo, tạp chí, kênh PT&amp;TH đối ngoại:</w:t>
            </w:r>
          </w:p>
        </w:tc>
        <w:tc>
          <w:tcPr>
            <w:tcW w:w="612" w:type="pct"/>
            <w:tcBorders>
              <w:top w:val="single" w:sz="8" w:space="0" w:color="000000"/>
              <w:left w:val="none" w:sz="0" w:space="0" w:color="000000"/>
              <w:bottom w:val="single" w:sz="8" w:space="0" w:color="000000"/>
              <w:right w:val="single" w:sz="8" w:space="0" w:color="000000"/>
              <w:tl2br w:val="nil"/>
              <w:tr2bl w:val="nil"/>
            </w:tcBorders>
            <w:tcMar>
              <w:top w:w="0" w:type="dxa"/>
              <w:left w:w="0" w:type="dxa"/>
              <w:bottom w:w="0" w:type="dxa"/>
              <w:right w:w="0" w:type="dxa"/>
            </w:tcMar>
          </w:tcPr>
          <w:p w14:paraId="6C73E043" w14:textId="77777777" w:rsidR="00F15F1B" w:rsidRPr="00312507" w:rsidRDefault="00F15F1B" w:rsidP="00F15F1B">
            <w:pPr>
              <w:spacing w:before="120"/>
              <w:rPr>
                <w:rFonts w:ascii="Times New Roman" w:hAnsi="Times New Roman"/>
              </w:rPr>
            </w:pPr>
            <w:r w:rsidRPr="00312507">
              <w:rPr>
                <w:rFonts w:ascii="Times New Roman" w:hAnsi="Times New Roman"/>
                <w:sz w:val="20"/>
                <w:lang w:val="vi-VN"/>
              </w:rPr>
              <w:t> </w:t>
            </w:r>
          </w:p>
        </w:tc>
        <w:tc>
          <w:tcPr>
            <w:tcW w:w="1123" w:type="pct"/>
            <w:tcBorders>
              <w:top w:val="nil"/>
              <w:left w:val="nil"/>
              <w:bottom w:val="nil"/>
              <w:right w:val="nil"/>
              <w:tl2br w:val="nil"/>
              <w:tr2bl w:val="nil"/>
            </w:tcBorders>
            <w:tcMar>
              <w:top w:w="0" w:type="dxa"/>
              <w:left w:w="0" w:type="dxa"/>
              <w:bottom w:w="0" w:type="dxa"/>
              <w:right w:w="0" w:type="dxa"/>
            </w:tcMar>
          </w:tcPr>
          <w:p w14:paraId="346F5497" w14:textId="77777777" w:rsidR="00F15F1B" w:rsidRPr="00312507" w:rsidRDefault="00F15F1B" w:rsidP="00F15F1B">
            <w:pPr>
              <w:spacing w:before="120"/>
              <w:rPr>
                <w:rFonts w:ascii="Times New Roman" w:hAnsi="Times New Roman"/>
              </w:rPr>
            </w:pPr>
            <w:r w:rsidRPr="00312507">
              <w:rPr>
                <w:rFonts w:ascii="Times New Roman" w:hAnsi="Times New Roman"/>
                <w:sz w:val="20"/>
                <w:lang w:val="vi-VN"/>
              </w:rPr>
              <w:t>(người)</w:t>
            </w:r>
          </w:p>
        </w:tc>
      </w:tr>
      <w:tr w:rsidR="00F15F1B" w:rsidRPr="00312507" w14:paraId="2070C6D7" w14:textId="77777777" w:rsidTr="00F15F1B">
        <w:tblPrEx>
          <w:tblBorders>
            <w:top w:val="none" w:sz="0" w:space="0" w:color="auto"/>
            <w:bottom w:val="none" w:sz="0" w:space="0" w:color="auto"/>
            <w:insideH w:val="none" w:sz="0" w:space="0" w:color="auto"/>
            <w:insideV w:val="none" w:sz="0" w:space="0" w:color="auto"/>
          </w:tblBorders>
        </w:tblPrEx>
        <w:tc>
          <w:tcPr>
            <w:tcW w:w="3265" w:type="pct"/>
            <w:tcBorders>
              <w:top w:val="nil"/>
              <w:left w:val="nil"/>
              <w:bottom w:val="nil"/>
              <w:right w:val="nil"/>
              <w:tl2br w:val="nil"/>
              <w:tr2bl w:val="nil"/>
            </w:tcBorders>
            <w:tcMar>
              <w:top w:w="0" w:type="dxa"/>
              <w:left w:w="0" w:type="dxa"/>
              <w:bottom w:w="0" w:type="dxa"/>
              <w:right w:w="0" w:type="dxa"/>
            </w:tcMar>
          </w:tcPr>
          <w:p w14:paraId="411B60CA" w14:textId="77777777" w:rsidR="00F15F1B" w:rsidRPr="00312507" w:rsidRDefault="00F15F1B" w:rsidP="00F15F1B">
            <w:pPr>
              <w:spacing w:before="120"/>
              <w:rPr>
                <w:rFonts w:ascii="Times New Roman" w:hAnsi="Times New Roman"/>
              </w:rPr>
            </w:pPr>
            <w:r w:rsidRPr="00312507">
              <w:rPr>
                <w:rFonts w:ascii="Times New Roman" w:hAnsi="Times New Roman"/>
                <w:i/>
                <w:iCs/>
                <w:sz w:val="20"/>
                <w:lang w:val="vi-VN"/>
              </w:rPr>
              <w:t>Trong đó</w:t>
            </w:r>
          </w:p>
        </w:tc>
        <w:tc>
          <w:tcPr>
            <w:tcW w:w="612" w:type="pct"/>
            <w:tcBorders>
              <w:top w:val="nil"/>
              <w:left w:val="nil"/>
              <w:bottom w:val="single" w:sz="8" w:space="0" w:color="000000"/>
              <w:right w:val="nil"/>
              <w:tl2br w:val="nil"/>
              <w:tr2bl w:val="nil"/>
            </w:tcBorders>
            <w:tcMar>
              <w:top w:w="0" w:type="dxa"/>
              <w:left w:w="0" w:type="dxa"/>
              <w:bottom w:w="0" w:type="dxa"/>
              <w:right w:w="0" w:type="dxa"/>
            </w:tcMar>
          </w:tcPr>
          <w:p w14:paraId="525CF0AF" w14:textId="77777777" w:rsidR="00F15F1B" w:rsidRPr="00312507" w:rsidRDefault="00F15F1B" w:rsidP="00F15F1B">
            <w:pPr>
              <w:spacing w:before="120"/>
              <w:rPr>
                <w:rFonts w:ascii="Times New Roman" w:hAnsi="Times New Roman"/>
              </w:rPr>
            </w:pPr>
            <w:r w:rsidRPr="00312507">
              <w:rPr>
                <w:rFonts w:ascii="Times New Roman" w:hAnsi="Times New Roman"/>
                <w:sz w:val="20"/>
                <w:lang w:val="vi-VN"/>
              </w:rPr>
              <w:t> </w:t>
            </w:r>
          </w:p>
        </w:tc>
        <w:tc>
          <w:tcPr>
            <w:tcW w:w="1123" w:type="pct"/>
            <w:tcBorders>
              <w:top w:val="nil"/>
              <w:left w:val="nil"/>
              <w:bottom w:val="nil"/>
              <w:right w:val="nil"/>
              <w:tl2br w:val="nil"/>
              <w:tr2bl w:val="nil"/>
            </w:tcBorders>
            <w:tcMar>
              <w:top w:w="0" w:type="dxa"/>
              <w:left w:w="0" w:type="dxa"/>
              <w:bottom w:w="0" w:type="dxa"/>
              <w:right w:w="0" w:type="dxa"/>
            </w:tcMar>
          </w:tcPr>
          <w:p w14:paraId="528A5878" w14:textId="77777777" w:rsidR="00F15F1B" w:rsidRPr="00312507" w:rsidRDefault="00F15F1B" w:rsidP="00F15F1B">
            <w:pPr>
              <w:spacing w:before="120"/>
              <w:rPr>
                <w:rFonts w:ascii="Times New Roman" w:hAnsi="Times New Roman"/>
              </w:rPr>
            </w:pPr>
            <w:r w:rsidRPr="00312507">
              <w:rPr>
                <w:rFonts w:ascii="Times New Roman" w:hAnsi="Times New Roman"/>
                <w:sz w:val="20"/>
                <w:lang w:val="vi-VN"/>
              </w:rPr>
              <w:t> </w:t>
            </w:r>
          </w:p>
        </w:tc>
      </w:tr>
      <w:tr w:rsidR="00F15F1B" w:rsidRPr="00312507" w14:paraId="0529A6DA" w14:textId="77777777" w:rsidTr="00F15F1B">
        <w:tblPrEx>
          <w:tblBorders>
            <w:top w:val="none" w:sz="0" w:space="0" w:color="auto"/>
            <w:bottom w:val="none" w:sz="0" w:space="0" w:color="auto"/>
            <w:insideH w:val="none" w:sz="0" w:space="0" w:color="auto"/>
            <w:insideV w:val="none" w:sz="0" w:space="0" w:color="auto"/>
          </w:tblBorders>
        </w:tblPrEx>
        <w:tc>
          <w:tcPr>
            <w:tcW w:w="3265" w:type="pct"/>
            <w:tcBorders>
              <w:top w:val="nil"/>
              <w:left w:val="nil"/>
              <w:bottom w:val="nil"/>
              <w:right w:val="single" w:sz="8" w:space="0" w:color="000000"/>
              <w:tl2br w:val="nil"/>
              <w:tr2bl w:val="nil"/>
            </w:tcBorders>
            <w:tcMar>
              <w:top w:w="0" w:type="dxa"/>
              <w:left w:w="0" w:type="dxa"/>
              <w:bottom w:w="0" w:type="dxa"/>
              <w:right w:w="0" w:type="dxa"/>
            </w:tcMar>
          </w:tcPr>
          <w:p w14:paraId="2188F861" w14:textId="77777777" w:rsidR="00F15F1B" w:rsidRPr="00312507" w:rsidRDefault="00F15F1B" w:rsidP="00F15F1B">
            <w:pPr>
              <w:spacing w:before="120"/>
              <w:rPr>
                <w:rFonts w:ascii="Times New Roman" w:hAnsi="Times New Roman"/>
              </w:rPr>
            </w:pPr>
            <w:r w:rsidRPr="00312507">
              <w:rPr>
                <w:rFonts w:ascii="Times New Roman" w:hAnsi="Times New Roman"/>
                <w:sz w:val="20"/>
                <w:lang w:val="vi-VN"/>
              </w:rPr>
              <w:t>1.1. Nữ:</w:t>
            </w:r>
          </w:p>
        </w:tc>
        <w:tc>
          <w:tcPr>
            <w:tcW w:w="612"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1EAD65A6" w14:textId="77777777" w:rsidR="00F15F1B" w:rsidRPr="00312507" w:rsidRDefault="00F15F1B" w:rsidP="00F15F1B">
            <w:pPr>
              <w:spacing w:before="120"/>
              <w:rPr>
                <w:rFonts w:ascii="Times New Roman" w:hAnsi="Times New Roman"/>
              </w:rPr>
            </w:pPr>
            <w:r w:rsidRPr="00312507">
              <w:rPr>
                <w:rFonts w:ascii="Times New Roman" w:hAnsi="Times New Roman"/>
                <w:sz w:val="20"/>
                <w:lang w:val="vi-VN"/>
              </w:rPr>
              <w:t> </w:t>
            </w:r>
          </w:p>
        </w:tc>
        <w:tc>
          <w:tcPr>
            <w:tcW w:w="1123" w:type="pct"/>
            <w:tcBorders>
              <w:top w:val="nil"/>
              <w:left w:val="nil"/>
              <w:bottom w:val="nil"/>
              <w:right w:val="nil"/>
              <w:tl2br w:val="nil"/>
              <w:tr2bl w:val="nil"/>
            </w:tcBorders>
            <w:tcMar>
              <w:top w:w="0" w:type="dxa"/>
              <w:left w:w="0" w:type="dxa"/>
              <w:bottom w:w="0" w:type="dxa"/>
              <w:right w:w="0" w:type="dxa"/>
            </w:tcMar>
          </w:tcPr>
          <w:p w14:paraId="7D2164EC" w14:textId="77777777" w:rsidR="00F15F1B" w:rsidRPr="00312507" w:rsidRDefault="00F15F1B" w:rsidP="00F15F1B">
            <w:pPr>
              <w:spacing w:before="120"/>
              <w:rPr>
                <w:rFonts w:ascii="Times New Roman" w:hAnsi="Times New Roman"/>
              </w:rPr>
            </w:pPr>
            <w:r w:rsidRPr="00312507">
              <w:rPr>
                <w:rFonts w:ascii="Times New Roman" w:hAnsi="Times New Roman"/>
                <w:sz w:val="20"/>
                <w:lang w:val="vi-VN"/>
              </w:rPr>
              <w:t> </w:t>
            </w:r>
          </w:p>
        </w:tc>
      </w:tr>
      <w:tr w:rsidR="00F15F1B" w:rsidRPr="00312507" w14:paraId="0245F13B" w14:textId="77777777" w:rsidTr="00F15F1B">
        <w:tblPrEx>
          <w:tblBorders>
            <w:top w:val="none" w:sz="0" w:space="0" w:color="auto"/>
            <w:bottom w:val="none" w:sz="0" w:space="0" w:color="auto"/>
            <w:insideH w:val="none" w:sz="0" w:space="0" w:color="auto"/>
            <w:insideV w:val="none" w:sz="0" w:space="0" w:color="auto"/>
          </w:tblBorders>
        </w:tblPrEx>
        <w:tc>
          <w:tcPr>
            <w:tcW w:w="3265" w:type="pct"/>
            <w:tcBorders>
              <w:top w:val="nil"/>
              <w:left w:val="nil"/>
              <w:bottom w:val="nil"/>
              <w:right w:val="single" w:sz="8" w:space="0" w:color="000000"/>
              <w:tl2br w:val="nil"/>
              <w:tr2bl w:val="nil"/>
            </w:tcBorders>
            <w:tcMar>
              <w:top w:w="0" w:type="dxa"/>
              <w:left w:w="0" w:type="dxa"/>
              <w:bottom w:w="0" w:type="dxa"/>
              <w:right w:w="0" w:type="dxa"/>
            </w:tcMar>
          </w:tcPr>
          <w:p w14:paraId="29F2A913" w14:textId="77777777" w:rsidR="00F15F1B" w:rsidRPr="00312507" w:rsidRDefault="00F15F1B" w:rsidP="00F15F1B">
            <w:pPr>
              <w:spacing w:before="120"/>
              <w:rPr>
                <w:rFonts w:ascii="Times New Roman" w:hAnsi="Times New Roman"/>
              </w:rPr>
            </w:pPr>
            <w:r w:rsidRPr="00312507">
              <w:rPr>
                <w:rFonts w:ascii="Times New Roman" w:hAnsi="Times New Roman"/>
                <w:sz w:val="20"/>
                <w:lang w:val="vi-VN"/>
              </w:rPr>
              <w:t>1.2. Có trình độ Đại học trở lên:</w:t>
            </w:r>
          </w:p>
        </w:tc>
        <w:tc>
          <w:tcPr>
            <w:tcW w:w="612"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5D4D1A5D" w14:textId="77777777" w:rsidR="00F15F1B" w:rsidRPr="00312507" w:rsidRDefault="00F15F1B" w:rsidP="00F15F1B">
            <w:pPr>
              <w:spacing w:before="120"/>
              <w:rPr>
                <w:rFonts w:ascii="Times New Roman" w:hAnsi="Times New Roman"/>
              </w:rPr>
            </w:pPr>
            <w:r w:rsidRPr="00312507">
              <w:rPr>
                <w:rFonts w:ascii="Times New Roman" w:hAnsi="Times New Roman"/>
                <w:sz w:val="20"/>
                <w:lang w:val="vi-VN"/>
              </w:rPr>
              <w:t> </w:t>
            </w:r>
          </w:p>
        </w:tc>
        <w:tc>
          <w:tcPr>
            <w:tcW w:w="1123" w:type="pct"/>
            <w:tcBorders>
              <w:top w:val="nil"/>
              <w:left w:val="nil"/>
              <w:bottom w:val="nil"/>
              <w:right w:val="nil"/>
              <w:tl2br w:val="nil"/>
              <w:tr2bl w:val="nil"/>
            </w:tcBorders>
            <w:tcMar>
              <w:top w:w="0" w:type="dxa"/>
              <w:left w:w="0" w:type="dxa"/>
              <w:bottom w:w="0" w:type="dxa"/>
              <w:right w:w="0" w:type="dxa"/>
            </w:tcMar>
          </w:tcPr>
          <w:p w14:paraId="71F9412B" w14:textId="77777777" w:rsidR="00F15F1B" w:rsidRPr="00312507" w:rsidRDefault="00F15F1B" w:rsidP="00F15F1B">
            <w:pPr>
              <w:spacing w:before="120"/>
              <w:rPr>
                <w:rFonts w:ascii="Times New Roman" w:hAnsi="Times New Roman"/>
              </w:rPr>
            </w:pPr>
            <w:r w:rsidRPr="00312507">
              <w:rPr>
                <w:rFonts w:ascii="Times New Roman" w:hAnsi="Times New Roman"/>
                <w:sz w:val="20"/>
                <w:lang w:val="vi-VN"/>
              </w:rPr>
              <w:t> </w:t>
            </w:r>
          </w:p>
        </w:tc>
      </w:tr>
      <w:tr w:rsidR="00F15F1B" w:rsidRPr="00312507" w14:paraId="00A37782" w14:textId="77777777" w:rsidTr="00F15F1B">
        <w:tblPrEx>
          <w:tblBorders>
            <w:top w:val="none" w:sz="0" w:space="0" w:color="auto"/>
            <w:bottom w:val="none" w:sz="0" w:space="0" w:color="auto"/>
            <w:insideH w:val="none" w:sz="0" w:space="0" w:color="auto"/>
            <w:insideV w:val="none" w:sz="0" w:space="0" w:color="auto"/>
          </w:tblBorders>
        </w:tblPrEx>
        <w:tc>
          <w:tcPr>
            <w:tcW w:w="3265" w:type="pct"/>
            <w:tcBorders>
              <w:top w:val="nil"/>
              <w:left w:val="nil"/>
              <w:bottom w:val="nil"/>
              <w:right w:val="single" w:sz="8" w:space="0" w:color="000000"/>
              <w:tl2br w:val="nil"/>
              <w:tr2bl w:val="nil"/>
            </w:tcBorders>
            <w:tcMar>
              <w:top w:w="0" w:type="dxa"/>
              <w:left w:w="0" w:type="dxa"/>
              <w:bottom w:w="0" w:type="dxa"/>
              <w:right w:w="0" w:type="dxa"/>
            </w:tcMar>
          </w:tcPr>
          <w:p w14:paraId="50441968" w14:textId="77777777" w:rsidR="00F15F1B" w:rsidRPr="00312507" w:rsidRDefault="00F15F1B" w:rsidP="00F15F1B">
            <w:pPr>
              <w:spacing w:before="120"/>
              <w:rPr>
                <w:rFonts w:ascii="Times New Roman" w:hAnsi="Times New Roman"/>
              </w:rPr>
            </w:pPr>
            <w:r w:rsidRPr="00312507">
              <w:rPr>
                <w:rFonts w:ascii="Times New Roman" w:hAnsi="Times New Roman"/>
                <w:sz w:val="20"/>
                <w:lang w:val="vi-VN"/>
              </w:rPr>
              <w:t>1.3. Có trình độ Đại học, Cao đẳng:</w:t>
            </w:r>
          </w:p>
        </w:tc>
        <w:tc>
          <w:tcPr>
            <w:tcW w:w="612"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5F8F94BB" w14:textId="77777777" w:rsidR="00F15F1B" w:rsidRPr="00312507" w:rsidRDefault="00F15F1B" w:rsidP="00F15F1B">
            <w:pPr>
              <w:spacing w:before="120"/>
              <w:rPr>
                <w:rFonts w:ascii="Times New Roman" w:hAnsi="Times New Roman"/>
              </w:rPr>
            </w:pPr>
            <w:r w:rsidRPr="00312507">
              <w:rPr>
                <w:rFonts w:ascii="Times New Roman" w:hAnsi="Times New Roman"/>
                <w:sz w:val="20"/>
                <w:lang w:val="vi-VN"/>
              </w:rPr>
              <w:t> </w:t>
            </w:r>
          </w:p>
        </w:tc>
        <w:tc>
          <w:tcPr>
            <w:tcW w:w="1123" w:type="pct"/>
            <w:tcBorders>
              <w:top w:val="nil"/>
              <w:left w:val="nil"/>
              <w:bottom w:val="nil"/>
              <w:right w:val="nil"/>
              <w:tl2br w:val="nil"/>
              <w:tr2bl w:val="nil"/>
            </w:tcBorders>
            <w:tcMar>
              <w:top w:w="0" w:type="dxa"/>
              <w:left w:w="0" w:type="dxa"/>
              <w:bottom w:w="0" w:type="dxa"/>
              <w:right w:w="0" w:type="dxa"/>
            </w:tcMar>
          </w:tcPr>
          <w:p w14:paraId="2249B4A2" w14:textId="77777777" w:rsidR="00F15F1B" w:rsidRPr="00312507" w:rsidRDefault="00F15F1B" w:rsidP="00F15F1B">
            <w:pPr>
              <w:spacing w:before="120"/>
              <w:rPr>
                <w:rFonts w:ascii="Times New Roman" w:hAnsi="Times New Roman"/>
              </w:rPr>
            </w:pPr>
            <w:r w:rsidRPr="00312507">
              <w:rPr>
                <w:rFonts w:ascii="Times New Roman" w:hAnsi="Times New Roman"/>
                <w:sz w:val="20"/>
                <w:lang w:val="vi-VN"/>
              </w:rPr>
              <w:t> </w:t>
            </w:r>
          </w:p>
        </w:tc>
      </w:tr>
      <w:tr w:rsidR="00F15F1B" w:rsidRPr="00312507" w14:paraId="69FC0568" w14:textId="77777777" w:rsidTr="00F15F1B">
        <w:tblPrEx>
          <w:tblBorders>
            <w:top w:val="none" w:sz="0" w:space="0" w:color="auto"/>
            <w:bottom w:val="none" w:sz="0" w:space="0" w:color="auto"/>
            <w:insideH w:val="none" w:sz="0" w:space="0" w:color="auto"/>
            <w:insideV w:val="none" w:sz="0" w:space="0" w:color="auto"/>
          </w:tblBorders>
        </w:tblPrEx>
        <w:tc>
          <w:tcPr>
            <w:tcW w:w="3265" w:type="pct"/>
            <w:tcBorders>
              <w:top w:val="nil"/>
              <w:left w:val="nil"/>
              <w:bottom w:val="nil"/>
              <w:right w:val="single" w:sz="8" w:space="0" w:color="000000"/>
              <w:tl2br w:val="nil"/>
              <w:tr2bl w:val="nil"/>
            </w:tcBorders>
            <w:tcMar>
              <w:top w:w="0" w:type="dxa"/>
              <w:left w:w="0" w:type="dxa"/>
              <w:bottom w:w="0" w:type="dxa"/>
              <w:right w:w="0" w:type="dxa"/>
            </w:tcMar>
          </w:tcPr>
          <w:p w14:paraId="1A2C62BD" w14:textId="77777777" w:rsidR="00F15F1B" w:rsidRPr="00312507" w:rsidRDefault="00F15F1B" w:rsidP="00F15F1B">
            <w:pPr>
              <w:spacing w:before="120"/>
              <w:rPr>
                <w:rFonts w:ascii="Times New Roman" w:hAnsi="Times New Roman"/>
              </w:rPr>
            </w:pPr>
            <w:r w:rsidRPr="00312507">
              <w:rPr>
                <w:rFonts w:ascii="Times New Roman" w:hAnsi="Times New Roman"/>
                <w:sz w:val="20"/>
                <w:lang w:val="vi-VN"/>
              </w:rPr>
              <w:t>1.4. Phóng viên:</w:t>
            </w:r>
          </w:p>
        </w:tc>
        <w:tc>
          <w:tcPr>
            <w:tcW w:w="612"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33D49C18" w14:textId="77777777" w:rsidR="00F15F1B" w:rsidRPr="00312507" w:rsidRDefault="00F15F1B" w:rsidP="00F15F1B">
            <w:pPr>
              <w:spacing w:before="120"/>
              <w:rPr>
                <w:rFonts w:ascii="Times New Roman" w:hAnsi="Times New Roman"/>
              </w:rPr>
            </w:pPr>
            <w:r w:rsidRPr="00312507">
              <w:rPr>
                <w:rFonts w:ascii="Times New Roman" w:hAnsi="Times New Roman"/>
                <w:sz w:val="20"/>
                <w:lang w:val="vi-VN"/>
              </w:rPr>
              <w:t> </w:t>
            </w:r>
          </w:p>
        </w:tc>
        <w:tc>
          <w:tcPr>
            <w:tcW w:w="1123" w:type="pct"/>
            <w:tcBorders>
              <w:top w:val="nil"/>
              <w:left w:val="nil"/>
              <w:bottom w:val="nil"/>
              <w:right w:val="nil"/>
              <w:tl2br w:val="nil"/>
              <w:tr2bl w:val="nil"/>
            </w:tcBorders>
            <w:tcMar>
              <w:top w:w="0" w:type="dxa"/>
              <w:left w:w="0" w:type="dxa"/>
              <w:bottom w:w="0" w:type="dxa"/>
              <w:right w:w="0" w:type="dxa"/>
            </w:tcMar>
          </w:tcPr>
          <w:p w14:paraId="7E7502DE" w14:textId="77777777" w:rsidR="00F15F1B" w:rsidRPr="00312507" w:rsidRDefault="00F15F1B" w:rsidP="00F15F1B">
            <w:pPr>
              <w:spacing w:before="120"/>
              <w:rPr>
                <w:rFonts w:ascii="Times New Roman" w:hAnsi="Times New Roman"/>
              </w:rPr>
            </w:pPr>
            <w:r w:rsidRPr="00312507">
              <w:rPr>
                <w:rFonts w:ascii="Times New Roman" w:hAnsi="Times New Roman"/>
                <w:sz w:val="20"/>
                <w:lang w:val="vi-VN"/>
              </w:rPr>
              <w:t> </w:t>
            </w:r>
          </w:p>
        </w:tc>
      </w:tr>
      <w:tr w:rsidR="00F15F1B" w:rsidRPr="00312507" w14:paraId="4BC529C4" w14:textId="77777777" w:rsidTr="00F15F1B">
        <w:tblPrEx>
          <w:tblBorders>
            <w:top w:val="none" w:sz="0" w:space="0" w:color="auto"/>
            <w:bottom w:val="none" w:sz="0" w:space="0" w:color="auto"/>
            <w:insideH w:val="none" w:sz="0" w:space="0" w:color="auto"/>
            <w:insideV w:val="none" w:sz="0" w:space="0" w:color="auto"/>
          </w:tblBorders>
        </w:tblPrEx>
        <w:tc>
          <w:tcPr>
            <w:tcW w:w="3265" w:type="pct"/>
            <w:tcBorders>
              <w:top w:val="nil"/>
              <w:left w:val="nil"/>
              <w:bottom w:val="nil"/>
              <w:right w:val="single" w:sz="8" w:space="0" w:color="000000"/>
              <w:tl2br w:val="nil"/>
              <w:tr2bl w:val="nil"/>
            </w:tcBorders>
            <w:tcMar>
              <w:top w:w="0" w:type="dxa"/>
              <w:left w:w="0" w:type="dxa"/>
              <w:bottom w:w="0" w:type="dxa"/>
              <w:right w:w="0" w:type="dxa"/>
            </w:tcMar>
          </w:tcPr>
          <w:p w14:paraId="046847AB" w14:textId="77777777" w:rsidR="00F15F1B" w:rsidRPr="00312507" w:rsidRDefault="00F15F1B" w:rsidP="00F15F1B">
            <w:pPr>
              <w:spacing w:before="120"/>
              <w:rPr>
                <w:rFonts w:ascii="Times New Roman" w:hAnsi="Times New Roman"/>
              </w:rPr>
            </w:pPr>
            <w:r w:rsidRPr="00312507">
              <w:rPr>
                <w:rFonts w:ascii="Times New Roman" w:hAnsi="Times New Roman"/>
                <w:sz w:val="20"/>
                <w:lang w:val="vi-VN"/>
              </w:rPr>
              <w:t>1.5. Biên tập viên:</w:t>
            </w:r>
          </w:p>
        </w:tc>
        <w:tc>
          <w:tcPr>
            <w:tcW w:w="612"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2F921947" w14:textId="77777777" w:rsidR="00F15F1B" w:rsidRPr="00312507" w:rsidRDefault="00F15F1B" w:rsidP="00F15F1B">
            <w:pPr>
              <w:spacing w:before="120"/>
              <w:rPr>
                <w:rFonts w:ascii="Times New Roman" w:hAnsi="Times New Roman"/>
              </w:rPr>
            </w:pPr>
            <w:r w:rsidRPr="00312507">
              <w:rPr>
                <w:rFonts w:ascii="Times New Roman" w:hAnsi="Times New Roman"/>
                <w:sz w:val="20"/>
                <w:lang w:val="vi-VN"/>
              </w:rPr>
              <w:t> </w:t>
            </w:r>
          </w:p>
        </w:tc>
        <w:tc>
          <w:tcPr>
            <w:tcW w:w="1123" w:type="pct"/>
            <w:tcBorders>
              <w:top w:val="nil"/>
              <w:left w:val="nil"/>
              <w:bottom w:val="nil"/>
              <w:right w:val="nil"/>
              <w:tl2br w:val="nil"/>
              <w:tr2bl w:val="nil"/>
            </w:tcBorders>
            <w:tcMar>
              <w:top w:w="0" w:type="dxa"/>
              <w:left w:w="0" w:type="dxa"/>
              <w:bottom w:w="0" w:type="dxa"/>
              <w:right w:w="0" w:type="dxa"/>
            </w:tcMar>
          </w:tcPr>
          <w:p w14:paraId="12E08E70" w14:textId="77777777" w:rsidR="00F15F1B" w:rsidRPr="00312507" w:rsidRDefault="00F15F1B" w:rsidP="00F15F1B">
            <w:pPr>
              <w:spacing w:before="120"/>
              <w:rPr>
                <w:rFonts w:ascii="Times New Roman" w:hAnsi="Times New Roman"/>
              </w:rPr>
            </w:pPr>
            <w:r w:rsidRPr="00312507">
              <w:rPr>
                <w:rFonts w:ascii="Times New Roman" w:hAnsi="Times New Roman"/>
                <w:sz w:val="20"/>
                <w:lang w:val="vi-VN"/>
              </w:rPr>
              <w:t> </w:t>
            </w:r>
          </w:p>
        </w:tc>
      </w:tr>
      <w:tr w:rsidR="00F15F1B" w:rsidRPr="00312507" w14:paraId="38B00A39" w14:textId="77777777" w:rsidTr="00F15F1B">
        <w:tblPrEx>
          <w:tblBorders>
            <w:top w:val="none" w:sz="0" w:space="0" w:color="auto"/>
            <w:bottom w:val="none" w:sz="0" w:space="0" w:color="auto"/>
            <w:insideH w:val="none" w:sz="0" w:space="0" w:color="auto"/>
            <w:insideV w:val="none" w:sz="0" w:space="0" w:color="auto"/>
          </w:tblBorders>
        </w:tblPrEx>
        <w:tc>
          <w:tcPr>
            <w:tcW w:w="3265" w:type="pct"/>
            <w:tcBorders>
              <w:top w:val="nil"/>
              <w:left w:val="nil"/>
              <w:bottom w:val="nil"/>
              <w:right w:val="single" w:sz="8" w:space="0" w:color="000000"/>
              <w:tl2br w:val="nil"/>
              <w:tr2bl w:val="nil"/>
            </w:tcBorders>
            <w:tcMar>
              <w:top w:w="0" w:type="dxa"/>
              <w:left w:w="0" w:type="dxa"/>
              <w:bottom w:w="0" w:type="dxa"/>
              <w:right w:w="0" w:type="dxa"/>
            </w:tcMar>
          </w:tcPr>
          <w:p w14:paraId="65E01E31" w14:textId="77777777" w:rsidR="00F15F1B" w:rsidRPr="00312507" w:rsidRDefault="00F15F1B" w:rsidP="00F15F1B">
            <w:pPr>
              <w:spacing w:before="120"/>
              <w:rPr>
                <w:rFonts w:ascii="Times New Roman" w:hAnsi="Times New Roman"/>
              </w:rPr>
            </w:pPr>
            <w:r w:rsidRPr="00312507">
              <w:rPr>
                <w:rFonts w:ascii="Times New Roman" w:hAnsi="Times New Roman"/>
                <w:sz w:val="20"/>
                <w:lang w:val="vi-VN"/>
              </w:rPr>
              <w:t>1.6. Cần được cấp mới, cấp lại thẻ nhà báo:</w:t>
            </w:r>
          </w:p>
        </w:tc>
        <w:tc>
          <w:tcPr>
            <w:tcW w:w="612" w:type="pct"/>
            <w:tcBorders>
              <w:top w:val="nil"/>
              <w:left w:val="nil"/>
              <w:bottom w:val="single" w:sz="8" w:space="0" w:color="000000"/>
              <w:right w:val="single" w:sz="8" w:space="0" w:color="000000"/>
              <w:tl2br w:val="nil"/>
              <w:tr2bl w:val="nil"/>
            </w:tcBorders>
            <w:tcMar>
              <w:top w:w="0" w:type="dxa"/>
              <w:left w:w="0" w:type="dxa"/>
              <w:bottom w:w="0" w:type="dxa"/>
              <w:right w:w="0" w:type="dxa"/>
            </w:tcMar>
          </w:tcPr>
          <w:p w14:paraId="61F31D68" w14:textId="77777777" w:rsidR="00F15F1B" w:rsidRPr="00312507" w:rsidRDefault="00F15F1B" w:rsidP="00F15F1B">
            <w:pPr>
              <w:spacing w:before="120"/>
              <w:rPr>
                <w:rFonts w:ascii="Times New Roman" w:hAnsi="Times New Roman"/>
              </w:rPr>
            </w:pPr>
            <w:r w:rsidRPr="00312507">
              <w:rPr>
                <w:rFonts w:ascii="Times New Roman" w:hAnsi="Times New Roman"/>
                <w:sz w:val="20"/>
                <w:lang w:val="vi-VN"/>
              </w:rPr>
              <w:t> </w:t>
            </w:r>
          </w:p>
        </w:tc>
        <w:tc>
          <w:tcPr>
            <w:tcW w:w="1123" w:type="pct"/>
            <w:tcBorders>
              <w:top w:val="nil"/>
              <w:left w:val="nil"/>
              <w:bottom w:val="nil"/>
              <w:right w:val="nil"/>
              <w:tl2br w:val="nil"/>
              <w:tr2bl w:val="nil"/>
            </w:tcBorders>
            <w:tcMar>
              <w:top w:w="0" w:type="dxa"/>
              <w:left w:w="0" w:type="dxa"/>
              <w:bottom w:w="0" w:type="dxa"/>
              <w:right w:w="0" w:type="dxa"/>
            </w:tcMar>
          </w:tcPr>
          <w:p w14:paraId="46BC164B" w14:textId="77777777" w:rsidR="00F15F1B" w:rsidRPr="00312507" w:rsidRDefault="00F15F1B" w:rsidP="00F15F1B">
            <w:pPr>
              <w:spacing w:before="120"/>
              <w:rPr>
                <w:rFonts w:ascii="Times New Roman" w:hAnsi="Times New Roman"/>
              </w:rPr>
            </w:pPr>
            <w:r w:rsidRPr="00312507">
              <w:rPr>
                <w:rFonts w:ascii="Times New Roman" w:hAnsi="Times New Roman"/>
                <w:sz w:val="20"/>
                <w:lang w:val="vi-VN"/>
              </w:rPr>
              <w:t> </w:t>
            </w:r>
          </w:p>
        </w:tc>
      </w:tr>
    </w:tbl>
    <w:p w14:paraId="5484F16A" w14:textId="77777777" w:rsidR="00F15F1B" w:rsidRPr="00312507" w:rsidRDefault="00F15F1B" w:rsidP="00F15F1B">
      <w:pPr>
        <w:spacing w:before="120" w:after="280" w:afterAutospacing="1"/>
        <w:rPr>
          <w:rFonts w:ascii="Times New Roman" w:hAnsi="Times New Roman"/>
        </w:rPr>
      </w:pPr>
      <w:r w:rsidRPr="00312507">
        <w:rPr>
          <w:rFonts w:ascii="Times New Roman" w:hAnsi="Times New Roman"/>
          <w:sz w:val="20"/>
          <w:lang w:val="vi-VN"/>
        </w:rPr>
        <w:t> </w:t>
      </w:r>
    </w:p>
    <w:tbl>
      <w:tblPr>
        <w:tblW w:w="8640" w:type="dxa"/>
        <w:tblBorders>
          <w:top w:val="nil"/>
          <w:bottom w:val="nil"/>
          <w:insideH w:val="nil"/>
          <w:insideV w:val="nil"/>
        </w:tblBorders>
        <w:tblCellMar>
          <w:left w:w="0" w:type="dxa"/>
          <w:right w:w="0" w:type="dxa"/>
        </w:tblCellMar>
        <w:tblLook w:val="04A0" w:firstRow="1" w:lastRow="0" w:firstColumn="1" w:lastColumn="0" w:noHBand="0" w:noVBand="1"/>
      </w:tblPr>
      <w:tblGrid>
        <w:gridCol w:w="4080"/>
        <w:gridCol w:w="4560"/>
      </w:tblGrid>
      <w:tr w:rsidR="00F15F1B" w:rsidRPr="00312507" w14:paraId="3D376328" w14:textId="77777777" w:rsidTr="00F15F1B">
        <w:tc>
          <w:tcPr>
            <w:tcW w:w="4080" w:type="dxa"/>
            <w:tcBorders>
              <w:top w:val="nil"/>
              <w:left w:val="nil"/>
              <w:bottom w:val="nil"/>
              <w:right w:val="nil"/>
              <w:tl2br w:val="nil"/>
              <w:tr2bl w:val="nil"/>
            </w:tcBorders>
            <w:tcMar>
              <w:top w:w="0" w:type="dxa"/>
              <w:left w:w="0" w:type="dxa"/>
              <w:bottom w:w="0" w:type="dxa"/>
              <w:right w:w="0" w:type="dxa"/>
            </w:tcMar>
          </w:tcPr>
          <w:p w14:paraId="0B2E5F01" w14:textId="77777777" w:rsidR="00F15F1B" w:rsidRPr="00312507" w:rsidRDefault="00F15F1B" w:rsidP="00F15F1B">
            <w:pPr>
              <w:spacing w:before="120"/>
              <w:jc w:val="center"/>
              <w:rPr>
                <w:rFonts w:ascii="Times New Roman" w:hAnsi="Times New Roman"/>
              </w:rPr>
            </w:pPr>
            <w:r w:rsidRPr="00312507">
              <w:rPr>
                <w:rFonts w:ascii="Times New Roman" w:hAnsi="Times New Roman"/>
                <w:b/>
                <w:bCs/>
                <w:sz w:val="20"/>
                <w:lang w:val="vi-VN"/>
              </w:rPr>
              <w:br/>
              <w:t>TỔNG HỢP, LẬP BIỂU</w:t>
            </w:r>
            <w:r w:rsidRPr="00312507">
              <w:rPr>
                <w:rFonts w:ascii="Times New Roman" w:hAnsi="Times New Roman"/>
                <w:b/>
                <w:bCs/>
                <w:sz w:val="20"/>
                <w:lang w:val="vi-VN"/>
              </w:rPr>
              <w:br/>
            </w:r>
            <w:r w:rsidRPr="00312507">
              <w:rPr>
                <w:rFonts w:ascii="Times New Roman" w:hAnsi="Times New Roman"/>
                <w:i/>
                <w:iCs/>
                <w:sz w:val="20"/>
                <w:lang w:val="vi-VN"/>
              </w:rPr>
              <w:t>(Thông tin người thực hiện)</w:t>
            </w:r>
          </w:p>
        </w:tc>
        <w:tc>
          <w:tcPr>
            <w:tcW w:w="4560" w:type="dxa"/>
            <w:tcBorders>
              <w:top w:val="nil"/>
              <w:left w:val="nil"/>
              <w:bottom w:val="nil"/>
              <w:right w:val="nil"/>
              <w:tl2br w:val="nil"/>
              <w:tr2bl w:val="nil"/>
            </w:tcBorders>
            <w:tcMar>
              <w:top w:w="0" w:type="dxa"/>
              <w:left w:w="0" w:type="dxa"/>
              <w:bottom w:w="0" w:type="dxa"/>
              <w:right w:w="0" w:type="dxa"/>
            </w:tcMar>
          </w:tcPr>
          <w:p w14:paraId="0CFF67A2" w14:textId="77777777" w:rsidR="00F15F1B" w:rsidRPr="00312507" w:rsidRDefault="00F15F1B" w:rsidP="00F15F1B">
            <w:pPr>
              <w:spacing w:before="120"/>
              <w:jc w:val="center"/>
              <w:rPr>
                <w:rFonts w:ascii="Times New Roman" w:hAnsi="Times New Roman"/>
              </w:rPr>
            </w:pPr>
            <w:r w:rsidRPr="00312507">
              <w:rPr>
                <w:rFonts w:ascii="Times New Roman" w:hAnsi="Times New Roman"/>
                <w:i/>
                <w:iCs/>
                <w:sz w:val="20"/>
                <w:lang w:val="vi-VN"/>
              </w:rPr>
              <w:t>…, ngày... tháng ... năm 20...</w:t>
            </w:r>
            <w:r w:rsidRPr="00312507">
              <w:rPr>
                <w:rFonts w:ascii="Times New Roman" w:hAnsi="Times New Roman"/>
                <w:i/>
                <w:iCs/>
                <w:sz w:val="20"/>
                <w:lang w:val="vi-VN"/>
              </w:rPr>
              <w:br/>
            </w:r>
            <w:r w:rsidRPr="00312507">
              <w:rPr>
                <w:rFonts w:ascii="Times New Roman" w:hAnsi="Times New Roman"/>
                <w:b/>
                <w:bCs/>
                <w:sz w:val="20"/>
                <w:lang w:val="vi-VN"/>
              </w:rPr>
              <w:t>TRƯỞNG ĐƠN VỊ</w:t>
            </w:r>
            <w:r w:rsidRPr="00312507">
              <w:rPr>
                <w:rFonts w:ascii="Times New Roman" w:hAnsi="Times New Roman"/>
                <w:b/>
                <w:bCs/>
                <w:sz w:val="20"/>
                <w:lang w:val="vi-VN"/>
              </w:rPr>
              <w:br/>
            </w:r>
            <w:r w:rsidRPr="00312507">
              <w:rPr>
                <w:rFonts w:ascii="Times New Roman" w:hAnsi="Times New Roman"/>
                <w:i/>
                <w:iCs/>
                <w:sz w:val="20"/>
                <w:lang w:val="vi-VN"/>
              </w:rPr>
              <w:t>(Ký điện tử)</w:t>
            </w:r>
          </w:p>
        </w:tc>
      </w:tr>
    </w:tbl>
    <w:p w14:paraId="10E3BCF1" w14:textId="77777777" w:rsidR="00F15F1B" w:rsidRPr="00312507" w:rsidRDefault="00F15F1B" w:rsidP="00F15F1B">
      <w:pPr>
        <w:spacing w:before="120" w:after="280" w:afterAutospacing="1"/>
        <w:rPr>
          <w:rFonts w:ascii="Times New Roman" w:hAnsi="Times New Roman"/>
        </w:rPr>
      </w:pPr>
      <w:r w:rsidRPr="00312507">
        <w:rPr>
          <w:rFonts w:ascii="Times New Roman" w:hAnsi="Times New Roman"/>
          <w:i/>
          <w:iCs/>
          <w:sz w:val="20"/>
          <w:lang w:val="vi-VN"/>
        </w:rPr>
        <w:t>a) Khái niệm, phương pháp tính</w:t>
      </w:r>
    </w:p>
    <w:p w14:paraId="0BD42100" w14:textId="77777777" w:rsidR="00F15F1B" w:rsidRPr="00312507" w:rsidRDefault="00F15F1B" w:rsidP="00F15F1B">
      <w:pPr>
        <w:spacing w:before="120" w:after="280" w:afterAutospacing="1"/>
        <w:rPr>
          <w:rFonts w:ascii="Times New Roman" w:hAnsi="Times New Roman"/>
        </w:rPr>
      </w:pPr>
      <w:r w:rsidRPr="00312507">
        <w:rPr>
          <w:rFonts w:ascii="Times New Roman" w:hAnsi="Times New Roman"/>
          <w:b/>
          <w:bCs/>
          <w:sz w:val="20"/>
          <w:lang w:val="vi-VN"/>
        </w:rPr>
        <w:t>Số lượng lao động trong cơ quan báo, tạp chí, kênh PT&amp;TH đối ngoại:</w:t>
      </w:r>
      <w:r w:rsidRPr="00312507">
        <w:rPr>
          <w:rFonts w:ascii="Times New Roman" w:hAnsi="Times New Roman"/>
          <w:sz w:val="20"/>
          <w:lang w:val="vi-VN"/>
        </w:rPr>
        <w:t xml:space="preserve"> Là tổng số người lao động (gồm phóng viên, biên tập viên, quản lý, phục vụ) hưởng lương tại cơ quan báo, tạp chí, kênh phát thanh, kênh truyền hình thuộc Quy hoạch hệ thống báo chí đối ngoại Việt Nam tính đến thời điểm cuối kỳ báo cáo.</w:t>
      </w:r>
    </w:p>
    <w:p w14:paraId="6402C05C" w14:textId="77777777" w:rsidR="00F15F1B" w:rsidRPr="00312507" w:rsidRDefault="00F15F1B" w:rsidP="00F15F1B">
      <w:pPr>
        <w:spacing w:before="120" w:after="280" w:afterAutospacing="1"/>
        <w:rPr>
          <w:rFonts w:ascii="Times New Roman" w:hAnsi="Times New Roman"/>
        </w:rPr>
      </w:pPr>
      <w:r w:rsidRPr="00312507">
        <w:rPr>
          <w:rFonts w:ascii="Times New Roman" w:hAnsi="Times New Roman"/>
          <w:i/>
          <w:iCs/>
          <w:sz w:val="20"/>
          <w:lang w:val="vi-VN"/>
        </w:rPr>
        <w:t>b) Cách ghi biểu</w:t>
      </w:r>
    </w:p>
    <w:p w14:paraId="589A6E93" w14:textId="77777777" w:rsidR="00F15F1B" w:rsidRPr="00312507" w:rsidRDefault="00F15F1B" w:rsidP="00F15F1B">
      <w:pPr>
        <w:spacing w:before="120" w:after="280" w:afterAutospacing="1"/>
        <w:rPr>
          <w:rFonts w:ascii="Times New Roman" w:hAnsi="Times New Roman"/>
        </w:rPr>
      </w:pPr>
      <w:r w:rsidRPr="00312507">
        <w:rPr>
          <w:rFonts w:ascii="Times New Roman" w:hAnsi="Times New Roman"/>
          <w:sz w:val="20"/>
          <w:lang w:val="vi-VN"/>
        </w:rPr>
        <w:t>Ghi thông tin, số liệu theo hướng dẫn cụ thể tại biểu mẫu.</w:t>
      </w:r>
    </w:p>
    <w:p w14:paraId="3790DF7C" w14:textId="77777777" w:rsidR="00F15F1B" w:rsidRPr="00312507" w:rsidRDefault="00F15F1B" w:rsidP="00F15F1B">
      <w:pPr>
        <w:spacing w:before="120" w:after="280" w:afterAutospacing="1"/>
        <w:rPr>
          <w:rFonts w:ascii="Times New Roman" w:hAnsi="Times New Roman"/>
        </w:rPr>
      </w:pPr>
      <w:r w:rsidRPr="00312507">
        <w:rPr>
          <w:rFonts w:ascii="Times New Roman" w:hAnsi="Times New Roman"/>
          <w:i/>
          <w:iCs/>
          <w:sz w:val="20"/>
          <w:lang w:val="vi-VN"/>
        </w:rPr>
        <w:t>c) Nguồn số liệu</w:t>
      </w:r>
    </w:p>
    <w:p w14:paraId="4BDA68F8" w14:textId="77777777" w:rsidR="00944D37" w:rsidRDefault="00F15F1B" w:rsidP="00F15F1B">
      <w:r w:rsidRPr="00312507">
        <w:rPr>
          <w:rFonts w:ascii="Times New Roman" w:hAnsi="Times New Roman"/>
          <w:sz w:val="20"/>
          <w:lang w:val="vi-VN"/>
        </w:rPr>
        <w:lastRenderedPageBreak/>
        <w:t>Biểu được lập từ thông tin, số liệu phục vụ hoạt động của cơ quan báo chí đối ngoại thuộc Quy hoạch hệ thống báo chí đối ngoại.</w:t>
      </w:r>
    </w:p>
    <w:sectPr w:rsidR="00944D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15F1B"/>
    <w:rsid w:val="007F6B79"/>
    <w:rsid w:val="00944D37"/>
    <w:rsid w:val="00B2648B"/>
    <w:rsid w:val="00CA10B8"/>
    <w:rsid w:val="00F15F1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9811C"/>
  <w15:chartTrackingRefBased/>
  <w15:docId w15:val="{B2131719-827C-4341-A8FA-3FA14BBFB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182</Words>
  <Characters>1039</Characters>
  <Application>Microsoft Office Word</Application>
  <DocSecurity>4</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2026-05-20T20:08:00Z</dcterms:created>
  <dcterms:modified xsi:type="dcterms:W3CDTF">2026-05-20T20:08:00Z</dcterms:modified>
</cp:coreProperties>
</file>