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0"/>
        <w:gridCol w:w="5996"/>
      </w:tblGrid>
      <w:tr w:rsidR="00312C6C" w:rsidRPr="00312C6C" w14:paraId="7D9493D0" w14:textId="77777777" w:rsidTr="00312C6C">
        <w:trPr>
          <w:tblCellSpacing w:w="0" w:type="dxa"/>
        </w:trPr>
        <w:tc>
          <w:tcPr>
            <w:tcW w:w="1850" w:type="pct"/>
            <w:shd w:val="clear" w:color="auto" w:fill="FFFFFF"/>
            <w:tcMar>
              <w:top w:w="0" w:type="dxa"/>
              <w:left w:w="108" w:type="dxa"/>
              <w:bottom w:w="0" w:type="dxa"/>
              <w:right w:w="108" w:type="dxa"/>
            </w:tcMar>
            <w:hideMark/>
          </w:tcPr>
          <w:p w14:paraId="7B14DE41" w14:textId="77777777" w:rsidR="00312C6C" w:rsidRPr="00312C6C" w:rsidRDefault="00312C6C" w:rsidP="00312C6C">
            <w:pPr>
              <w:widowControl/>
              <w:rPr>
                <w:rFonts w:eastAsia="Times New Roman" w:cs="Times New Roman"/>
                <w:color w:val="auto"/>
                <w:lang w:val="en-US" w:eastAsia="en-US"/>
              </w:rPr>
            </w:pPr>
          </w:p>
        </w:tc>
        <w:tc>
          <w:tcPr>
            <w:tcW w:w="3100" w:type="pct"/>
            <w:shd w:val="clear" w:color="auto" w:fill="FFFFFF"/>
            <w:tcMar>
              <w:top w:w="0" w:type="dxa"/>
              <w:left w:w="108" w:type="dxa"/>
              <w:bottom w:w="0" w:type="dxa"/>
              <w:right w:w="108" w:type="dxa"/>
            </w:tcMar>
            <w:hideMark/>
          </w:tcPr>
          <w:p w14:paraId="6A9F5534" w14:textId="77777777" w:rsidR="00312C6C" w:rsidRPr="00312C6C" w:rsidRDefault="00312C6C" w:rsidP="00312C6C">
            <w:pPr>
              <w:widowControl/>
              <w:spacing w:line="234" w:lineRule="atLeast"/>
              <w:jc w:val="center"/>
              <w:rPr>
                <w:rFonts w:eastAsia="Times New Roman" w:cs="Times New Roman"/>
                <w:lang w:val="en-US" w:eastAsia="en-US"/>
              </w:rPr>
            </w:pPr>
            <w:r w:rsidRPr="00312C6C">
              <w:rPr>
                <w:rFonts w:eastAsia="Times New Roman" w:cs="Times New Roman"/>
                <w:b/>
                <w:bCs/>
                <w:lang w:val="en-US" w:eastAsia="en-US"/>
              </w:rPr>
              <w:t>Mẫu số B01/ĐVSN-DN</w:t>
            </w:r>
            <w:r w:rsidRPr="00312C6C">
              <w:rPr>
                <w:rFonts w:eastAsia="Times New Roman" w:cs="Times New Roman"/>
                <w:b/>
                <w:bCs/>
                <w:lang w:val="en-US" w:eastAsia="en-US"/>
              </w:rPr>
              <w:br/>
            </w:r>
            <w:r w:rsidRPr="00312C6C">
              <w:rPr>
                <w:rFonts w:eastAsia="Times New Roman" w:cs="Times New Roman"/>
                <w:i/>
                <w:iCs/>
                <w:lang w:val="en-US" w:eastAsia="en-US"/>
              </w:rPr>
              <w:t>(Ban hành kèm theo Thông tư số 26/2021/TT-BTC</w:t>
            </w:r>
            <w:r w:rsidRPr="00312C6C">
              <w:rPr>
                <w:rFonts w:eastAsia="Times New Roman" w:cs="Times New Roman"/>
                <w:i/>
                <w:iCs/>
                <w:lang w:val="en-US" w:eastAsia="en-US"/>
              </w:rPr>
              <w:br/>
              <w:t>ngày 07 tháng 4 năm 2021 của Bộ trưởng Bộ Tài chính)</w:t>
            </w:r>
          </w:p>
        </w:tc>
      </w:tr>
      <w:tr w:rsidR="00312C6C" w:rsidRPr="00312C6C" w14:paraId="3BBF961D" w14:textId="77777777" w:rsidTr="00312C6C">
        <w:trPr>
          <w:tblCellSpacing w:w="0" w:type="dxa"/>
        </w:trPr>
        <w:tc>
          <w:tcPr>
            <w:tcW w:w="1850" w:type="pct"/>
            <w:shd w:val="clear" w:color="auto" w:fill="FFFFFF"/>
            <w:tcMar>
              <w:top w:w="0" w:type="dxa"/>
              <w:left w:w="108" w:type="dxa"/>
              <w:bottom w:w="0" w:type="dxa"/>
              <w:right w:w="108" w:type="dxa"/>
            </w:tcMar>
            <w:hideMark/>
          </w:tcPr>
          <w:p w14:paraId="47F7904B"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TÊN CƠ QUAN CẤP TRÊN: ….</w:t>
            </w:r>
            <w:r w:rsidRPr="00312C6C">
              <w:rPr>
                <w:rFonts w:eastAsia="Times New Roman" w:cs="Times New Roman"/>
                <w:lang w:val="en-US" w:eastAsia="en-US"/>
              </w:rPr>
              <w:br/>
            </w:r>
            <w:r w:rsidRPr="00312C6C">
              <w:rPr>
                <w:rFonts w:eastAsia="Times New Roman" w:cs="Times New Roman"/>
                <w:b/>
                <w:bCs/>
                <w:lang w:val="en-US" w:eastAsia="en-US"/>
              </w:rPr>
              <w:t>ĐƠN VỊ BÁO CÁO: …….</w:t>
            </w:r>
            <w:r w:rsidRPr="00312C6C">
              <w:rPr>
                <w:rFonts w:eastAsia="Times New Roman" w:cs="Times New Roman"/>
                <w:b/>
                <w:bCs/>
                <w:lang w:val="en-US" w:eastAsia="en-US"/>
              </w:rPr>
              <w:br/>
              <w:t>-------</w:t>
            </w:r>
          </w:p>
        </w:tc>
        <w:tc>
          <w:tcPr>
            <w:tcW w:w="3100" w:type="pct"/>
            <w:shd w:val="clear" w:color="auto" w:fill="FFFFFF"/>
            <w:tcMar>
              <w:top w:w="0" w:type="dxa"/>
              <w:left w:w="108" w:type="dxa"/>
              <w:bottom w:w="0" w:type="dxa"/>
              <w:right w:w="108" w:type="dxa"/>
            </w:tcMar>
            <w:hideMark/>
          </w:tcPr>
          <w:p w14:paraId="7F675F4A"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CỘNG HÒA XÃ HỘI CHỦ NGHĨA VIỆT NAM</w:t>
            </w:r>
            <w:r w:rsidRPr="00312C6C">
              <w:rPr>
                <w:rFonts w:eastAsia="Times New Roman" w:cs="Times New Roman"/>
                <w:b/>
                <w:bCs/>
                <w:lang w:val="en-US" w:eastAsia="en-US"/>
              </w:rPr>
              <w:br/>
              <w:t>Độc lập - Tự do - Hạnh phúc</w:t>
            </w:r>
            <w:r w:rsidRPr="00312C6C">
              <w:rPr>
                <w:rFonts w:eastAsia="Times New Roman" w:cs="Times New Roman"/>
                <w:b/>
                <w:bCs/>
                <w:lang w:val="en-US" w:eastAsia="en-US"/>
              </w:rPr>
              <w:br/>
              <w:t>---------------</w:t>
            </w:r>
          </w:p>
        </w:tc>
      </w:tr>
    </w:tbl>
    <w:p w14:paraId="3FEEB6AB" w14:textId="77777777" w:rsidR="00312C6C" w:rsidRPr="00312C6C" w:rsidRDefault="00312C6C" w:rsidP="00312C6C">
      <w:pPr>
        <w:widowControl/>
        <w:shd w:val="clear" w:color="auto" w:fill="FFFFFF"/>
        <w:spacing w:line="234" w:lineRule="atLeast"/>
        <w:jc w:val="center"/>
        <w:rPr>
          <w:rFonts w:eastAsia="Times New Roman" w:cs="Times New Roman"/>
          <w:lang w:val="en-US" w:eastAsia="en-US"/>
        </w:rPr>
      </w:pPr>
      <w:r w:rsidRPr="00312C6C">
        <w:rPr>
          <w:rFonts w:eastAsia="Times New Roman" w:cs="Times New Roman"/>
          <w:b/>
          <w:bCs/>
          <w:lang w:val="en-US" w:eastAsia="en-US"/>
        </w:rPr>
        <w:t>BÁO CÁO</w:t>
      </w:r>
    </w:p>
    <w:p w14:paraId="43E299AF" w14:textId="77777777" w:rsidR="00312C6C" w:rsidRPr="00312C6C" w:rsidRDefault="00312C6C" w:rsidP="00312C6C">
      <w:pPr>
        <w:widowControl/>
        <w:shd w:val="clear" w:color="auto" w:fill="FFFFFF"/>
        <w:spacing w:line="234" w:lineRule="atLeast"/>
        <w:jc w:val="center"/>
        <w:rPr>
          <w:rFonts w:eastAsia="Times New Roman" w:cs="Times New Roman"/>
          <w:lang w:val="en-US" w:eastAsia="en-US"/>
        </w:rPr>
      </w:pPr>
      <w:r w:rsidRPr="00312C6C">
        <w:rPr>
          <w:rFonts w:eastAsia="Times New Roman" w:cs="Times New Roman"/>
          <w:b/>
          <w:bCs/>
          <w:lang w:val="en-US" w:eastAsia="en-US"/>
        </w:rPr>
        <w:t>Tình hình tài chính theo khuôn mẫu doanh nghiệp của đơn vị sự nghiệp công lập</w:t>
      </w:r>
    </w:p>
    <w:p w14:paraId="672EA710" w14:textId="77777777" w:rsidR="00312C6C" w:rsidRPr="00312C6C" w:rsidRDefault="00312C6C" w:rsidP="00312C6C">
      <w:pPr>
        <w:widowControl/>
        <w:shd w:val="clear" w:color="auto" w:fill="FFFFFF"/>
        <w:spacing w:before="120" w:after="120" w:line="234" w:lineRule="atLeast"/>
        <w:jc w:val="center"/>
        <w:rPr>
          <w:rFonts w:eastAsia="Times New Roman" w:cs="Times New Roman"/>
          <w:lang w:val="en-US" w:eastAsia="en-US"/>
        </w:rPr>
      </w:pPr>
      <w:r w:rsidRPr="00312C6C">
        <w:rPr>
          <w:rFonts w:eastAsia="Times New Roman" w:cs="Times New Roman"/>
          <w:b/>
          <w:bCs/>
          <w:i/>
          <w:iCs/>
          <w:lang w:val="en-US" w:eastAsia="en-US"/>
        </w:rPr>
        <w:t>(Tại thời điểm: ……………………………..)</w:t>
      </w:r>
    </w:p>
    <w:p w14:paraId="03CBFE83" w14:textId="77777777" w:rsidR="00312C6C" w:rsidRPr="00312C6C" w:rsidRDefault="00312C6C" w:rsidP="00312C6C">
      <w:pPr>
        <w:widowControl/>
        <w:shd w:val="clear" w:color="auto" w:fill="FFFFFF"/>
        <w:spacing w:before="120" w:after="120" w:line="234" w:lineRule="atLeast"/>
        <w:jc w:val="center"/>
        <w:rPr>
          <w:rFonts w:eastAsia="Times New Roman" w:cs="Times New Roman"/>
          <w:lang w:val="en-US" w:eastAsia="en-US"/>
        </w:rPr>
      </w:pPr>
      <w:r w:rsidRPr="00312C6C">
        <w:rPr>
          <w:rFonts w:eastAsia="Times New Roman" w:cs="Times New Roman"/>
          <w:i/>
          <w:iCs/>
          <w:lang w:val="en-US" w:eastAsia="en-US"/>
        </w:rPr>
        <w:t>(Ngày... tháng... năm...)</w:t>
      </w:r>
    </w:p>
    <w:p w14:paraId="43EF9812" w14:textId="77777777" w:rsidR="00312C6C" w:rsidRPr="00312C6C" w:rsidRDefault="00312C6C" w:rsidP="00312C6C">
      <w:pPr>
        <w:widowControl/>
        <w:shd w:val="clear" w:color="auto" w:fill="FFFFFF"/>
        <w:spacing w:before="120" w:after="120" w:line="234" w:lineRule="atLeast"/>
        <w:jc w:val="right"/>
        <w:rPr>
          <w:rFonts w:eastAsia="Times New Roman" w:cs="Times New Roman"/>
          <w:lang w:val="en-US" w:eastAsia="en-US"/>
        </w:rPr>
      </w:pPr>
      <w:r w:rsidRPr="00312C6C">
        <w:rPr>
          <w:rFonts w:eastAsia="Times New Roman" w:cs="Times New Roman"/>
          <w:i/>
          <w:iCs/>
          <w:lang w:val="en-US" w:eastAsia="en-US"/>
        </w:rPr>
        <w:t>Đơn vị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16"/>
        <w:gridCol w:w="671"/>
        <w:gridCol w:w="3454"/>
        <w:gridCol w:w="959"/>
      </w:tblGrid>
      <w:tr w:rsidR="00312C6C" w:rsidRPr="00312C6C" w14:paraId="1EA28B90" w14:textId="77777777" w:rsidTr="00312C6C">
        <w:trPr>
          <w:tblCellSpacing w:w="0" w:type="dxa"/>
        </w:trPr>
        <w:tc>
          <w:tcPr>
            <w:tcW w:w="2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9A9B205"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CHỈ TIÊU</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5E1F4E98"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w:t>
            </w:r>
          </w:p>
        </w:tc>
        <w:tc>
          <w:tcPr>
            <w:tcW w:w="1800" w:type="pct"/>
            <w:tcBorders>
              <w:top w:val="single" w:sz="8" w:space="0" w:color="auto"/>
              <w:left w:val="nil"/>
              <w:bottom w:val="single" w:sz="8" w:space="0" w:color="auto"/>
              <w:right w:val="single" w:sz="8" w:space="0" w:color="auto"/>
            </w:tcBorders>
            <w:shd w:val="clear" w:color="auto" w:fill="FFFFFF"/>
            <w:vAlign w:val="center"/>
            <w:hideMark/>
          </w:tcPr>
          <w:p w14:paraId="721702D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Số báo cáo</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77D417D0"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Ghi chú</w:t>
            </w:r>
          </w:p>
        </w:tc>
      </w:tr>
      <w:tr w:rsidR="00312C6C" w:rsidRPr="00312C6C" w14:paraId="123439D8"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CD0D6A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A</w:t>
            </w:r>
          </w:p>
        </w:tc>
        <w:tc>
          <w:tcPr>
            <w:tcW w:w="350" w:type="pct"/>
            <w:tcBorders>
              <w:top w:val="nil"/>
              <w:left w:val="nil"/>
              <w:bottom w:val="single" w:sz="8" w:space="0" w:color="auto"/>
              <w:right w:val="single" w:sz="8" w:space="0" w:color="auto"/>
            </w:tcBorders>
            <w:shd w:val="clear" w:color="auto" w:fill="FFFFFF"/>
            <w:hideMark/>
          </w:tcPr>
          <w:p w14:paraId="52C869A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B</w:t>
            </w:r>
          </w:p>
        </w:tc>
        <w:tc>
          <w:tcPr>
            <w:tcW w:w="1800" w:type="pct"/>
            <w:tcBorders>
              <w:top w:val="nil"/>
              <w:left w:val="nil"/>
              <w:bottom w:val="single" w:sz="8" w:space="0" w:color="auto"/>
              <w:right w:val="single" w:sz="8" w:space="0" w:color="auto"/>
            </w:tcBorders>
            <w:shd w:val="clear" w:color="auto" w:fill="FFFFFF"/>
            <w:hideMark/>
          </w:tcPr>
          <w:p w14:paraId="6D89744B"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w:t>
            </w:r>
          </w:p>
        </w:tc>
        <w:tc>
          <w:tcPr>
            <w:tcW w:w="500" w:type="pct"/>
            <w:tcBorders>
              <w:top w:val="nil"/>
              <w:left w:val="nil"/>
              <w:bottom w:val="single" w:sz="8" w:space="0" w:color="auto"/>
              <w:right w:val="single" w:sz="8" w:space="0" w:color="auto"/>
            </w:tcBorders>
            <w:shd w:val="clear" w:color="auto" w:fill="FFFFFF"/>
            <w:hideMark/>
          </w:tcPr>
          <w:p w14:paraId="4D3F5888"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C</w:t>
            </w:r>
          </w:p>
        </w:tc>
      </w:tr>
      <w:tr w:rsidR="00312C6C" w:rsidRPr="00312C6C" w14:paraId="329113FD"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89BBE2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A - TÀI SẢN NGẮN HẠN</w:t>
            </w:r>
          </w:p>
        </w:tc>
        <w:tc>
          <w:tcPr>
            <w:tcW w:w="350" w:type="pct"/>
            <w:tcBorders>
              <w:top w:val="nil"/>
              <w:left w:val="nil"/>
              <w:bottom w:val="single" w:sz="8" w:space="0" w:color="auto"/>
              <w:right w:val="single" w:sz="8" w:space="0" w:color="auto"/>
            </w:tcBorders>
            <w:shd w:val="clear" w:color="auto" w:fill="FFFFFF"/>
            <w:hideMark/>
          </w:tcPr>
          <w:p w14:paraId="09DBB2B8"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100</w:t>
            </w:r>
          </w:p>
        </w:tc>
        <w:tc>
          <w:tcPr>
            <w:tcW w:w="1800" w:type="pct"/>
            <w:tcBorders>
              <w:top w:val="nil"/>
              <w:left w:val="nil"/>
              <w:bottom w:val="single" w:sz="8" w:space="0" w:color="auto"/>
              <w:right w:val="single" w:sz="8" w:space="0" w:color="auto"/>
            </w:tcBorders>
            <w:shd w:val="clear" w:color="auto" w:fill="FFFFFF"/>
            <w:hideMark/>
          </w:tcPr>
          <w:p w14:paraId="4C6405C0"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100 = 110+120+130+140+150</w:t>
            </w:r>
          </w:p>
        </w:tc>
        <w:tc>
          <w:tcPr>
            <w:tcW w:w="500" w:type="pct"/>
            <w:tcBorders>
              <w:top w:val="nil"/>
              <w:left w:val="nil"/>
              <w:bottom w:val="single" w:sz="8" w:space="0" w:color="auto"/>
              <w:right w:val="single" w:sz="8" w:space="0" w:color="auto"/>
            </w:tcBorders>
            <w:shd w:val="clear" w:color="auto" w:fill="FFFFFF"/>
            <w:hideMark/>
          </w:tcPr>
          <w:p w14:paraId="343D667A" w14:textId="77777777" w:rsidR="00312C6C" w:rsidRPr="00312C6C" w:rsidRDefault="00312C6C" w:rsidP="00312C6C">
            <w:pPr>
              <w:widowControl/>
              <w:rPr>
                <w:rFonts w:eastAsia="Times New Roman" w:cs="Times New Roman"/>
                <w:lang w:val="en-US" w:eastAsia="en-US"/>
              </w:rPr>
            </w:pPr>
          </w:p>
        </w:tc>
      </w:tr>
      <w:tr w:rsidR="00312C6C" w:rsidRPr="00312C6C" w14:paraId="1F44BA4F"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2B89732"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 Tiền và các khoản tương đương tiền</w:t>
            </w:r>
          </w:p>
        </w:tc>
        <w:tc>
          <w:tcPr>
            <w:tcW w:w="350" w:type="pct"/>
            <w:tcBorders>
              <w:top w:val="nil"/>
              <w:left w:val="nil"/>
              <w:bottom w:val="single" w:sz="8" w:space="0" w:color="auto"/>
              <w:right w:val="single" w:sz="8" w:space="0" w:color="auto"/>
            </w:tcBorders>
            <w:shd w:val="clear" w:color="auto" w:fill="FFFFFF"/>
            <w:hideMark/>
          </w:tcPr>
          <w:p w14:paraId="7E8D1B2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110</w:t>
            </w:r>
          </w:p>
        </w:tc>
        <w:tc>
          <w:tcPr>
            <w:tcW w:w="1800" w:type="pct"/>
            <w:tcBorders>
              <w:top w:val="nil"/>
              <w:left w:val="nil"/>
              <w:bottom w:val="single" w:sz="8" w:space="0" w:color="auto"/>
              <w:right w:val="single" w:sz="8" w:space="0" w:color="auto"/>
            </w:tcBorders>
            <w:shd w:val="clear" w:color="auto" w:fill="FFFFFF"/>
            <w:hideMark/>
          </w:tcPr>
          <w:p w14:paraId="0658682B"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110 = 111+112</w:t>
            </w:r>
          </w:p>
        </w:tc>
        <w:tc>
          <w:tcPr>
            <w:tcW w:w="500" w:type="pct"/>
            <w:tcBorders>
              <w:top w:val="nil"/>
              <w:left w:val="nil"/>
              <w:bottom w:val="single" w:sz="8" w:space="0" w:color="auto"/>
              <w:right w:val="single" w:sz="8" w:space="0" w:color="auto"/>
            </w:tcBorders>
            <w:shd w:val="clear" w:color="auto" w:fill="FFFFFF"/>
            <w:hideMark/>
          </w:tcPr>
          <w:p w14:paraId="08A0E382" w14:textId="77777777" w:rsidR="00312C6C" w:rsidRPr="00312C6C" w:rsidRDefault="00312C6C" w:rsidP="00312C6C">
            <w:pPr>
              <w:widowControl/>
              <w:rPr>
                <w:rFonts w:eastAsia="Times New Roman" w:cs="Times New Roman"/>
                <w:lang w:val="en-US" w:eastAsia="en-US"/>
              </w:rPr>
            </w:pPr>
          </w:p>
        </w:tc>
      </w:tr>
      <w:tr w:rsidR="00312C6C" w:rsidRPr="00312C6C" w14:paraId="53CB6BEA"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AAC3880"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Tiền</w:t>
            </w:r>
          </w:p>
        </w:tc>
        <w:tc>
          <w:tcPr>
            <w:tcW w:w="350" w:type="pct"/>
            <w:tcBorders>
              <w:top w:val="nil"/>
              <w:left w:val="nil"/>
              <w:bottom w:val="single" w:sz="8" w:space="0" w:color="auto"/>
              <w:right w:val="single" w:sz="8" w:space="0" w:color="auto"/>
            </w:tcBorders>
            <w:shd w:val="clear" w:color="auto" w:fill="FFFFFF"/>
            <w:hideMark/>
          </w:tcPr>
          <w:p w14:paraId="2C004B2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111</w:t>
            </w:r>
          </w:p>
        </w:tc>
        <w:tc>
          <w:tcPr>
            <w:tcW w:w="1800" w:type="pct"/>
            <w:tcBorders>
              <w:top w:val="nil"/>
              <w:left w:val="nil"/>
              <w:bottom w:val="single" w:sz="8" w:space="0" w:color="auto"/>
              <w:right w:val="single" w:sz="8" w:space="0" w:color="auto"/>
            </w:tcBorders>
            <w:shd w:val="clear" w:color="auto" w:fill="FFFFFF"/>
            <w:hideMark/>
          </w:tcPr>
          <w:p w14:paraId="224F3FE1"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55525D20" w14:textId="77777777" w:rsidR="00312C6C" w:rsidRPr="00312C6C" w:rsidRDefault="00312C6C" w:rsidP="00312C6C">
            <w:pPr>
              <w:widowControl/>
              <w:rPr>
                <w:rFonts w:eastAsia="Times New Roman" w:cs="Times New Roman"/>
                <w:color w:val="auto"/>
                <w:lang w:val="en-US" w:eastAsia="en-US"/>
              </w:rPr>
            </w:pPr>
          </w:p>
        </w:tc>
      </w:tr>
      <w:tr w:rsidR="00312C6C" w:rsidRPr="00312C6C" w14:paraId="041DBA5C"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3DF7E14D"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Các khoản tương đương tiền</w:t>
            </w:r>
          </w:p>
        </w:tc>
        <w:tc>
          <w:tcPr>
            <w:tcW w:w="350" w:type="pct"/>
            <w:tcBorders>
              <w:top w:val="nil"/>
              <w:left w:val="nil"/>
              <w:bottom w:val="single" w:sz="8" w:space="0" w:color="auto"/>
              <w:right w:val="single" w:sz="8" w:space="0" w:color="auto"/>
            </w:tcBorders>
            <w:shd w:val="clear" w:color="auto" w:fill="FFFFFF"/>
            <w:hideMark/>
          </w:tcPr>
          <w:p w14:paraId="698B1306"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112</w:t>
            </w:r>
          </w:p>
        </w:tc>
        <w:tc>
          <w:tcPr>
            <w:tcW w:w="1800" w:type="pct"/>
            <w:tcBorders>
              <w:top w:val="nil"/>
              <w:left w:val="nil"/>
              <w:bottom w:val="single" w:sz="8" w:space="0" w:color="auto"/>
              <w:right w:val="single" w:sz="8" w:space="0" w:color="auto"/>
            </w:tcBorders>
            <w:shd w:val="clear" w:color="auto" w:fill="FFFFFF"/>
            <w:hideMark/>
          </w:tcPr>
          <w:p w14:paraId="1765B508"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33DEC44E" w14:textId="77777777" w:rsidR="00312C6C" w:rsidRPr="00312C6C" w:rsidRDefault="00312C6C" w:rsidP="00312C6C">
            <w:pPr>
              <w:widowControl/>
              <w:rPr>
                <w:rFonts w:eastAsia="Times New Roman" w:cs="Times New Roman"/>
                <w:color w:val="auto"/>
                <w:lang w:val="en-US" w:eastAsia="en-US"/>
              </w:rPr>
            </w:pPr>
          </w:p>
        </w:tc>
      </w:tr>
      <w:tr w:rsidR="00312C6C" w:rsidRPr="00312C6C" w14:paraId="47C4BC70"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382FC9E"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II. Đầu tư tài chính ngắn hạn</w:t>
            </w:r>
          </w:p>
        </w:tc>
        <w:tc>
          <w:tcPr>
            <w:tcW w:w="350" w:type="pct"/>
            <w:tcBorders>
              <w:top w:val="nil"/>
              <w:left w:val="nil"/>
              <w:bottom w:val="single" w:sz="8" w:space="0" w:color="auto"/>
              <w:right w:val="single" w:sz="8" w:space="0" w:color="auto"/>
            </w:tcBorders>
            <w:shd w:val="clear" w:color="auto" w:fill="FFFFFF"/>
            <w:hideMark/>
          </w:tcPr>
          <w:p w14:paraId="5321FEC8"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120</w:t>
            </w:r>
          </w:p>
        </w:tc>
        <w:tc>
          <w:tcPr>
            <w:tcW w:w="1800" w:type="pct"/>
            <w:tcBorders>
              <w:top w:val="nil"/>
              <w:left w:val="nil"/>
              <w:bottom w:val="single" w:sz="8" w:space="0" w:color="auto"/>
              <w:right w:val="single" w:sz="8" w:space="0" w:color="auto"/>
            </w:tcBorders>
            <w:shd w:val="clear" w:color="auto" w:fill="FFFFFF"/>
            <w:hideMark/>
          </w:tcPr>
          <w:p w14:paraId="5A38202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120 = 121+123</w:t>
            </w:r>
          </w:p>
        </w:tc>
        <w:tc>
          <w:tcPr>
            <w:tcW w:w="500" w:type="pct"/>
            <w:tcBorders>
              <w:top w:val="nil"/>
              <w:left w:val="nil"/>
              <w:bottom w:val="single" w:sz="8" w:space="0" w:color="auto"/>
              <w:right w:val="single" w:sz="8" w:space="0" w:color="auto"/>
            </w:tcBorders>
            <w:shd w:val="clear" w:color="auto" w:fill="FFFFFF"/>
            <w:hideMark/>
          </w:tcPr>
          <w:p w14:paraId="3635C49E" w14:textId="77777777" w:rsidR="00312C6C" w:rsidRPr="00312C6C" w:rsidRDefault="00312C6C" w:rsidP="00312C6C">
            <w:pPr>
              <w:widowControl/>
              <w:rPr>
                <w:rFonts w:eastAsia="Times New Roman" w:cs="Times New Roman"/>
                <w:lang w:val="en-US" w:eastAsia="en-US"/>
              </w:rPr>
            </w:pPr>
          </w:p>
        </w:tc>
      </w:tr>
      <w:tr w:rsidR="00312C6C" w:rsidRPr="00312C6C" w14:paraId="0ED846FC"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17DE2C3"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Chứng khoán kinh doanh</w:t>
            </w:r>
          </w:p>
        </w:tc>
        <w:tc>
          <w:tcPr>
            <w:tcW w:w="350" w:type="pct"/>
            <w:tcBorders>
              <w:top w:val="nil"/>
              <w:left w:val="nil"/>
              <w:bottom w:val="single" w:sz="8" w:space="0" w:color="auto"/>
              <w:right w:val="single" w:sz="8" w:space="0" w:color="auto"/>
            </w:tcBorders>
            <w:shd w:val="clear" w:color="auto" w:fill="FFFFFF"/>
            <w:hideMark/>
          </w:tcPr>
          <w:p w14:paraId="35713705"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121</w:t>
            </w:r>
          </w:p>
        </w:tc>
        <w:tc>
          <w:tcPr>
            <w:tcW w:w="1800" w:type="pct"/>
            <w:tcBorders>
              <w:top w:val="nil"/>
              <w:left w:val="nil"/>
              <w:bottom w:val="single" w:sz="8" w:space="0" w:color="auto"/>
              <w:right w:val="single" w:sz="8" w:space="0" w:color="auto"/>
            </w:tcBorders>
            <w:shd w:val="clear" w:color="auto" w:fill="FFFFFF"/>
            <w:hideMark/>
          </w:tcPr>
          <w:p w14:paraId="53588F09"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07742C68" w14:textId="77777777" w:rsidR="00312C6C" w:rsidRPr="00312C6C" w:rsidRDefault="00312C6C" w:rsidP="00312C6C">
            <w:pPr>
              <w:widowControl/>
              <w:rPr>
                <w:rFonts w:eastAsia="Times New Roman" w:cs="Times New Roman"/>
                <w:color w:val="auto"/>
                <w:lang w:val="en-US" w:eastAsia="en-US"/>
              </w:rPr>
            </w:pPr>
          </w:p>
        </w:tc>
      </w:tr>
      <w:tr w:rsidR="00312C6C" w:rsidRPr="00312C6C" w14:paraId="447C8DF4"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1A27E3AD"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Đầu tư nắm giữ đến ngày đáo hạn</w:t>
            </w:r>
          </w:p>
        </w:tc>
        <w:tc>
          <w:tcPr>
            <w:tcW w:w="350" w:type="pct"/>
            <w:tcBorders>
              <w:top w:val="nil"/>
              <w:left w:val="nil"/>
              <w:bottom w:val="single" w:sz="8" w:space="0" w:color="auto"/>
              <w:right w:val="single" w:sz="8" w:space="0" w:color="auto"/>
            </w:tcBorders>
            <w:shd w:val="clear" w:color="auto" w:fill="FFFFFF"/>
            <w:hideMark/>
          </w:tcPr>
          <w:p w14:paraId="07562B2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123</w:t>
            </w:r>
          </w:p>
        </w:tc>
        <w:tc>
          <w:tcPr>
            <w:tcW w:w="1800" w:type="pct"/>
            <w:tcBorders>
              <w:top w:val="nil"/>
              <w:left w:val="nil"/>
              <w:bottom w:val="single" w:sz="8" w:space="0" w:color="auto"/>
              <w:right w:val="single" w:sz="8" w:space="0" w:color="auto"/>
            </w:tcBorders>
            <w:shd w:val="clear" w:color="auto" w:fill="FFFFFF"/>
            <w:hideMark/>
          </w:tcPr>
          <w:p w14:paraId="0FC35A8E"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5475C111" w14:textId="77777777" w:rsidR="00312C6C" w:rsidRPr="00312C6C" w:rsidRDefault="00312C6C" w:rsidP="00312C6C">
            <w:pPr>
              <w:widowControl/>
              <w:rPr>
                <w:rFonts w:eastAsia="Times New Roman" w:cs="Times New Roman"/>
                <w:color w:val="auto"/>
                <w:lang w:val="en-US" w:eastAsia="en-US"/>
              </w:rPr>
            </w:pPr>
          </w:p>
        </w:tc>
      </w:tr>
      <w:tr w:rsidR="00312C6C" w:rsidRPr="00312C6C" w14:paraId="7E28C1F0"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95EAF3D"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III. Các khoản phải thu ngắn hạn</w:t>
            </w:r>
          </w:p>
        </w:tc>
        <w:tc>
          <w:tcPr>
            <w:tcW w:w="350" w:type="pct"/>
            <w:tcBorders>
              <w:top w:val="nil"/>
              <w:left w:val="nil"/>
              <w:bottom w:val="single" w:sz="8" w:space="0" w:color="auto"/>
              <w:right w:val="single" w:sz="8" w:space="0" w:color="auto"/>
            </w:tcBorders>
            <w:shd w:val="clear" w:color="auto" w:fill="FFFFFF"/>
            <w:hideMark/>
          </w:tcPr>
          <w:p w14:paraId="4075C30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130</w:t>
            </w:r>
          </w:p>
        </w:tc>
        <w:tc>
          <w:tcPr>
            <w:tcW w:w="1800" w:type="pct"/>
            <w:tcBorders>
              <w:top w:val="nil"/>
              <w:left w:val="nil"/>
              <w:bottom w:val="single" w:sz="8" w:space="0" w:color="auto"/>
              <w:right w:val="single" w:sz="8" w:space="0" w:color="auto"/>
            </w:tcBorders>
            <w:shd w:val="clear" w:color="auto" w:fill="FFFFFF"/>
            <w:hideMark/>
          </w:tcPr>
          <w:p w14:paraId="00C8A85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130 = 131+132+136+139</w:t>
            </w:r>
          </w:p>
        </w:tc>
        <w:tc>
          <w:tcPr>
            <w:tcW w:w="500" w:type="pct"/>
            <w:tcBorders>
              <w:top w:val="nil"/>
              <w:left w:val="nil"/>
              <w:bottom w:val="single" w:sz="8" w:space="0" w:color="auto"/>
              <w:right w:val="single" w:sz="8" w:space="0" w:color="auto"/>
            </w:tcBorders>
            <w:shd w:val="clear" w:color="auto" w:fill="FFFFFF"/>
            <w:hideMark/>
          </w:tcPr>
          <w:p w14:paraId="2CEF94B5" w14:textId="77777777" w:rsidR="00312C6C" w:rsidRPr="00312C6C" w:rsidRDefault="00312C6C" w:rsidP="00312C6C">
            <w:pPr>
              <w:widowControl/>
              <w:rPr>
                <w:rFonts w:eastAsia="Times New Roman" w:cs="Times New Roman"/>
                <w:lang w:val="en-US" w:eastAsia="en-US"/>
              </w:rPr>
            </w:pPr>
          </w:p>
        </w:tc>
      </w:tr>
      <w:tr w:rsidR="00312C6C" w:rsidRPr="00312C6C" w14:paraId="1A27F86F"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CA505E3"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Phải thu ngắn hạn của khách hàng</w:t>
            </w:r>
          </w:p>
        </w:tc>
        <w:tc>
          <w:tcPr>
            <w:tcW w:w="350" w:type="pct"/>
            <w:tcBorders>
              <w:top w:val="nil"/>
              <w:left w:val="nil"/>
              <w:bottom w:val="single" w:sz="8" w:space="0" w:color="auto"/>
              <w:right w:val="single" w:sz="8" w:space="0" w:color="auto"/>
            </w:tcBorders>
            <w:shd w:val="clear" w:color="auto" w:fill="FFFFFF"/>
            <w:hideMark/>
          </w:tcPr>
          <w:p w14:paraId="61DFDB0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131</w:t>
            </w:r>
          </w:p>
        </w:tc>
        <w:tc>
          <w:tcPr>
            <w:tcW w:w="1800" w:type="pct"/>
            <w:tcBorders>
              <w:top w:val="nil"/>
              <w:left w:val="nil"/>
              <w:bottom w:val="single" w:sz="8" w:space="0" w:color="auto"/>
              <w:right w:val="single" w:sz="8" w:space="0" w:color="auto"/>
            </w:tcBorders>
            <w:shd w:val="clear" w:color="auto" w:fill="FFFFFF"/>
            <w:hideMark/>
          </w:tcPr>
          <w:p w14:paraId="63E3C98E"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34B83723" w14:textId="77777777" w:rsidR="00312C6C" w:rsidRPr="00312C6C" w:rsidRDefault="00312C6C" w:rsidP="00312C6C">
            <w:pPr>
              <w:widowControl/>
              <w:rPr>
                <w:rFonts w:eastAsia="Times New Roman" w:cs="Times New Roman"/>
                <w:color w:val="auto"/>
                <w:lang w:val="en-US" w:eastAsia="en-US"/>
              </w:rPr>
            </w:pPr>
          </w:p>
        </w:tc>
      </w:tr>
      <w:tr w:rsidR="00312C6C" w:rsidRPr="00312C6C" w14:paraId="7ABBBB55"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A726F14"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Trả trước cho người bán ngắn hạn</w:t>
            </w:r>
          </w:p>
        </w:tc>
        <w:tc>
          <w:tcPr>
            <w:tcW w:w="350" w:type="pct"/>
            <w:tcBorders>
              <w:top w:val="nil"/>
              <w:left w:val="nil"/>
              <w:bottom w:val="single" w:sz="8" w:space="0" w:color="auto"/>
              <w:right w:val="single" w:sz="8" w:space="0" w:color="auto"/>
            </w:tcBorders>
            <w:shd w:val="clear" w:color="auto" w:fill="FFFFFF"/>
            <w:hideMark/>
          </w:tcPr>
          <w:p w14:paraId="631C00F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132</w:t>
            </w:r>
          </w:p>
        </w:tc>
        <w:tc>
          <w:tcPr>
            <w:tcW w:w="1800" w:type="pct"/>
            <w:tcBorders>
              <w:top w:val="nil"/>
              <w:left w:val="nil"/>
              <w:bottom w:val="single" w:sz="8" w:space="0" w:color="auto"/>
              <w:right w:val="single" w:sz="8" w:space="0" w:color="auto"/>
            </w:tcBorders>
            <w:shd w:val="clear" w:color="auto" w:fill="FFFFFF"/>
            <w:hideMark/>
          </w:tcPr>
          <w:p w14:paraId="445D23F9"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4439DC0D" w14:textId="77777777" w:rsidR="00312C6C" w:rsidRPr="00312C6C" w:rsidRDefault="00312C6C" w:rsidP="00312C6C">
            <w:pPr>
              <w:widowControl/>
              <w:rPr>
                <w:rFonts w:eastAsia="Times New Roman" w:cs="Times New Roman"/>
                <w:color w:val="auto"/>
                <w:lang w:val="en-US" w:eastAsia="en-US"/>
              </w:rPr>
            </w:pPr>
          </w:p>
        </w:tc>
      </w:tr>
      <w:tr w:rsidR="00312C6C" w:rsidRPr="00312C6C" w14:paraId="54A38E0F"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F0E9934"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Phải thu ngắn hạn khác</w:t>
            </w:r>
          </w:p>
        </w:tc>
        <w:tc>
          <w:tcPr>
            <w:tcW w:w="350" w:type="pct"/>
            <w:tcBorders>
              <w:top w:val="nil"/>
              <w:left w:val="nil"/>
              <w:bottom w:val="single" w:sz="8" w:space="0" w:color="auto"/>
              <w:right w:val="single" w:sz="8" w:space="0" w:color="auto"/>
            </w:tcBorders>
            <w:shd w:val="clear" w:color="auto" w:fill="FFFFFF"/>
            <w:hideMark/>
          </w:tcPr>
          <w:p w14:paraId="3E1813F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136</w:t>
            </w:r>
          </w:p>
        </w:tc>
        <w:tc>
          <w:tcPr>
            <w:tcW w:w="1800" w:type="pct"/>
            <w:tcBorders>
              <w:top w:val="nil"/>
              <w:left w:val="nil"/>
              <w:bottom w:val="single" w:sz="8" w:space="0" w:color="auto"/>
              <w:right w:val="single" w:sz="8" w:space="0" w:color="auto"/>
            </w:tcBorders>
            <w:shd w:val="clear" w:color="auto" w:fill="FFFFFF"/>
            <w:hideMark/>
          </w:tcPr>
          <w:p w14:paraId="3CC2CDC9"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185D76CE" w14:textId="77777777" w:rsidR="00312C6C" w:rsidRPr="00312C6C" w:rsidRDefault="00312C6C" w:rsidP="00312C6C">
            <w:pPr>
              <w:widowControl/>
              <w:rPr>
                <w:rFonts w:eastAsia="Times New Roman" w:cs="Times New Roman"/>
                <w:color w:val="auto"/>
                <w:lang w:val="en-US" w:eastAsia="en-US"/>
              </w:rPr>
            </w:pPr>
          </w:p>
        </w:tc>
      </w:tr>
      <w:tr w:rsidR="00312C6C" w:rsidRPr="00312C6C" w14:paraId="2C1B70ED"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18DAB65"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4. Tài sản thiếu chờ xử lý</w:t>
            </w:r>
          </w:p>
        </w:tc>
        <w:tc>
          <w:tcPr>
            <w:tcW w:w="350" w:type="pct"/>
            <w:tcBorders>
              <w:top w:val="nil"/>
              <w:left w:val="nil"/>
              <w:bottom w:val="single" w:sz="8" w:space="0" w:color="auto"/>
              <w:right w:val="single" w:sz="8" w:space="0" w:color="auto"/>
            </w:tcBorders>
            <w:shd w:val="clear" w:color="auto" w:fill="FFFFFF"/>
            <w:hideMark/>
          </w:tcPr>
          <w:p w14:paraId="52F5024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139</w:t>
            </w:r>
          </w:p>
        </w:tc>
        <w:tc>
          <w:tcPr>
            <w:tcW w:w="1800" w:type="pct"/>
            <w:tcBorders>
              <w:top w:val="nil"/>
              <w:left w:val="nil"/>
              <w:bottom w:val="single" w:sz="8" w:space="0" w:color="auto"/>
              <w:right w:val="single" w:sz="8" w:space="0" w:color="auto"/>
            </w:tcBorders>
            <w:shd w:val="clear" w:color="auto" w:fill="FFFFFF"/>
            <w:hideMark/>
          </w:tcPr>
          <w:p w14:paraId="1C654DAA"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5612D80" w14:textId="77777777" w:rsidR="00312C6C" w:rsidRPr="00312C6C" w:rsidRDefault="00312C6C" w:rsidP="00312C6C">
            <w:pPr>
              <w:widowControl/>
              <w:rPr>
                <w:rFonts w:eastAsia="Times New Roman" w:cs="Times New Roman"/>
                <w:color w:val="auto"/>
                <w:lang w:val="en-US" w:eastAsia="en-US"/>
              </w:rPr>
            </w:pPr>
          </w:p>
        </w:tc>
      </w:tr>
      <w:tr w:rsidR="00312C6C" w:rsidRPr="00312C6C" w14:paraId="680A2A75"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33C7FD74"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IV. Hàng tồn kho</w:t>
            </w:r>
          </w:p>
        </w:tc>
        <w:tc>
          <w:tcPr>
            <w:tcW w:w="350" w:type="pct"/>
            <w:tcBorders>
              <w:top w:val="nil"/>
              <w:left w:val="nil"/>
              <w:bottom w:val="single" w:sz="8" w:space="0" w:color="auto"/>
              <w:right w:val="single" w:sz="8" w:space="0" w:color="auto"/>
            </w:tcBorders>
            <w:shd w:val="clear" w:color="auto" w:fill="FFFFFF"/>
            <w:hideMark/>
          </w:tcPr>
          <w:p w14:paraId="1A531E50"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140</w:t>
            </w:r>
          </w:p>
        </w:tc>
        <w:tc>
          <w:tcPr>
            <w:tcW w:w="1800" w:type="pct"/>
            <w:tcBorders>
              <w:top w:val="nil"/>
              <w:left w:val="nil"/>
              <w:bottom w:val="single" w:sz="8" w:space="0" w:color="auto"/>
              <w:right w:val="single" w:sz="8" w:space="0" w:color="auto"/>
            </w:tcBorders>
            <w:shd w:val="clear" w:color="auto" w:fill="FFFFFF"/>
            <w:hideMark/>
          </w:tcPr>
          <w:p w14:paraId="01BEAE5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140 = Mã số 141</w:t>
            </w:r>
          </w:p>
        </w:tc>
        <w:tc>
          <w:tcPr>
            <w:tcW w:w="500" w:type="pct"/>
            <w:tcBorders>
              <w:top w:val="nil"/>
              <w:left w:val="nil"/>
              <w:bottom w:val="single" w:sz="8" w:space="0" w:color="auto"/>
              <w:right w:val="single" w:sz="8" w:space="0" w:color="auto"/>
            </w:tcBorders>
            <w:shd w:val="clear" w:color="auto" w:fill="FFFFFF"/>
            <w:hideMark/>
          </w:tcPr>
          <w:p w14:paraId="0B3414AF" w14:textId="77777777" w:rsidR="00312C6C" w:rsidRPr="00312C6C" w:rsidRDefault="00312C6C" w:rsidP="00312C6C">
            <w:pPr>
              <w:widowControl/>
              <w:rPr>
                <w:rFonts w:eastAsia="Times New Roman" w:cs="Times New Roman"/>
                <w:lang w:val="en-US" w:eastAsia="en-US"/>
              </w:rPr>
            </w:pPr>
          </w:p>
        </w:tc>
      </w:tr>
      <w:tr w:rsidR="00312C6C" w:rsidRPr="00312C6C" w14:paraId="0C51831A"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90BB3C4"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Hàng tồn kho</w:t>
            </w:r>
          </w:p>
        </w:tc>
        <w:tc>
          <w:tcPr>
            <w:tcW w:w="350" w:type="pct"/>
            <w:tcBorders>
              <w:top w:val="nil"/>
              <w:left w:val="nil"/>
              <w:bottom w:val="single" w:sz="8" w:space="0" w:color="auto"/>
              <w:right w:val="single" w:sz="8" w:space="0" w:color="auto"/>
            </w:tcBorders>
            <w:shd w:val="clear" w:color="auto" w:fill="FFFFFF"/>
            <w:hideMark/>
          </w:tcPr>
          <w:p w14:paraId="00FC5EFE"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141</w:t>
            </w:r>
          </w:p>
        </w:tc>
        <w:tc>
          <w:tcPr>
            <w:tcW w:w="1800" w:type="pct"/>
            <w:tcBorders>
              <w:top w:val="nil"/>
              <w:left w:val="nil"/>
              <w:bottom w:val="single" w:sz="8" w:space="0" w:color="auto"/>
              <w:right w:val="single" w:sz="8" w:space="0" w:color="auto"/>
            </w:tcBorders>
            <w:shd w:val="clear" w:color="auto" w:fill="FFFFFF"/>
            <w:hideMark/>
          </w:tcPr>
          <w:p w14:paraId="6CD4E241"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3DF8C95B" w14:textId="77777777" w:rsidR="00312C6C" w:rsidRPr="00312C6C" w:rsidRDefault="00312C6C" w:rsidP="00312C6C">
            <w:pPr>
              <w:widowControl/>
              <w:rPr>
                <w:rFonts w:eastAsia="Times New Roman" w:cs="Times New Roman"/>
                <w:color w:val="auto"/>
                <w:lang w:val="en-US" w:eastAsia="en-US"/>
              </w:rPr>
            </w:pPr>
          </w:p>
        </w:tc>
      </w:tr>
      <w:tr w:rsidR="00312C6C" w:rsidRPr="00312C6C" w14:paraId="56EE4D70"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E1F2429"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lastRenderedPageBreak/>
              <w:t>V. Tài sản ngắn hạn khác</w:t>
            </w:r>
          </w:p>
        </w:tc>
        <w:tc>
          <w:tcPr>
            <w:tcW w:w="350" w:type="pct"/>
            <w:tcBorders>
              <w:top w:val="nil"/>
              <w:left w:val="nil"/>
              <w:bottom w:val="single" w:sz="8" w:space="0" w:color="auto"/>
              <w:right w:val="single" w:sz="8" w:space="0" w:color="auto"/>
            </w:tcBorders>
            <w:shd w:val="clear" w:color="auto" w:fill="FFFFFF"/>
            <w:hideMark/>
          </w:tcPr>
          <w:p w14:paraId="7BBAF6B5"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150</w:t>
            </w:r>
          </w:p>
        </w:tc>
        <w:tc>
          <w:tcPr>
            <w:tcW w:w="1800" w:type="pct"/>
            <w:tcBorders>
              <w:top w:val="nil"/>
              <w:left w:val="nil"/>
              <w:bottom w:val="single" w:sz="8" w:space="0" w:color="auto"/>
              <w:right w:val="single" w:sz="8" w:space="0" w:color="auto"/>
            </w:tcBorders>
            <w:shd w:val="clear" w:color="auto" w:fill="FFFFFF"/>
            <w:hideMark/>
          </w:tcPr>
          <w:p w14:paraId="4E977856"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150 = 151+152+153+155</w:t>
            </w:r>
          </w:p>
        </w:tc>
        <w:tc>
          <w:tcPr>
            <w:tcW w:w="500" w:type="pct"/>
            <w:tcBorders>
              <w:top w:val="nil"/>
              <w:left w:val="nil"/>
              <w:bottom w:val="single" w:sz="8" w:space="0" w:color="auto"/>
              <w:right w:val="single" w:sz="8" w:space="0" w:color="auto"/>
            </w:tcBorders>
            <w:shd w:val="clear" w:color="auto" w:fill="FFFFFF"/>
            <w:hideMark/>
          </w:tcPr>
          <w:p w14:paraId="23F05B61" w14:textId="77777777" w:rsidR="00312C6C" w:rsidRPr="00312C6C" w:rsidRDefault="00312C6C" w:rsidP="00312C6C">
            <w:pPr>
              <w:widowControl/>
              <w:rPr>
                <w:rFonts w:eastAsia="Times New Roman" w:cs="Times New Roman"/>
                <w:lang w:val="en-US" w:eastAsia="en-US"/>
              </w:rPr>
            </w:pPr>
          </w:p>
        </w:tc>
      </w:tr>
      <w:tr w:rsidR="00312C6C" w:rsidRPr="00312C6C" w14:paraId="46275437"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F1D9A2E"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Chi phí trả trước ngắn hạn</w:t>
            </w:r>
          </w:p>
        </w:tc>
        <w:tc>
          <w:tcPr>
            <w:tcW w:w="350" w:type="pct"/>
            <w:tcBorders>
              <w:top w:val="nil"/>
              <w:left w:val="nil"/>
              <w:bottom w:val="single" w:sz="8" w:space="0" w:color="auto"/>
              <w:right w:val="single" w:sz="8" w:space="0" w:color="auto"/>
            </w:tcBorders>
            <w:shd w:val="clear" w:color="auto" w:fill="FFFFFF"/>
            <w:hideMark/>
          </w:tcPr>
          <w:p w14:paraId="7DB09E0A"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151</w:t>
            </w:r>
          </w:p>
        </w:tc>
        <w:tc>
          <w:tcPr>
            <w:tcW w:w="1800" w:type="pct"/>
            <w:tcBorders>
              <w:top w:val="nil"/>
              <w:left w:val="nil"/>
              <w:bottom w:val="single" w:sz="8" w:space="0" w:color="auto"/>
              <w:right w:val="single" w:sz="8" w:space="0" w:color="auto"/>
            </w:tcBorders>
            <w:shd w:val="clear" w:color="auto" w:fill="FFFFFF"/>
            <w:hideMark/>
          </w:tcPr>
          <w:p w14:paraId="7BABE2D6"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0C2A19AA" w14:textId="77777777" w:rsidR="00312C6C" w:rsidRPr="00312C6C" w:rsidRDefault="00312C6C" w:rsidP="00312C6C">
            <w:pPr>
              <w:widowControl/>
              <w:rPr>
                <w:rFonts w:eastAsia="Times New Roman" w:cs="Times New Roman"/>
                <w:color w:val="auto"/>
                <w:lang w:val="en-US" w:eastAsia="en-US"/>
              </w:rPr>
            </w:pPr>
          </w:p>
        </w:tc>
      </w:tr>
      <w:tr w:rsidR="00312C6C" w:rsidRPr="00312C6C" w14:paraId="334579FD"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DD6AA6E"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Thuế GTGT được khấu trừ</w:t>
            </w:r>
          </w:p>
        </w:tc>
        <w:tc>
          <w:tcPr>
            <w:tcW w:w="350" w:type="pct"/>
            <w:tcBorders>
              <w:top w:val="nil"/>
              <w:left w:val="nil"/>
              <w:bottom w:val="single" w:sz="8" w:space="0" w:color="auto"/>
              <w:right w:val="single" w:sz="8" w:space="0" w:color="auto"/>
            </w:tcBorders>
            <w:shd w:val="clear" w:color="auto" w:fill="FFFFFF"/>
            <w:hideMark/>
          </w:tcPr>
          <w:p w14:paraId="5F551FBE"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152</w:t>
            </w:r>
          </w:p>
        </w:tc>
        <w:tc>
          <w:tcPr>
            <w:tcW w:w="1800" w:type="pct"/>
            <w:tcBorders>
              <w:top w:val="nil"/>
              <w:left w:val="nil"/>
              <w:bottom w:val="single" w:sz="8" w:space="0" w:color="auto"/>
              <w:right w:val="single" w:sz="8" w:space="0" w:color="auto"/>
            </w:tcBorders>
            <w:shd w:val="clear" w:color="auto" w:fill="FFFFFF"/>
            <w:hideMark/>
          </w:tcPr>
          <w:p w14:paraId="5FAF9782"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6E544E1C" w14:textId="77777777" w:rsidR="00312C6C" w:rsidRPr="00312C6C" w:rsidRDefault="00312C6C" w:rsidP="00312C6C">
            <w:pPr>
              <w:widowControl/>
              <w:rPr>
                <w:rFonts w:eastAsia="Times New Roman" w:cs="Times New Roman"/>
                <w:color w:val="auto"/>
                <w:lang w:val="en-US" w:eastAsia="en-US"/>
              </w:rPr>
            </w:pPr>
          </w:p>
        </w:tc>
      </w:tr>
      <w:tr w:rsidR="00312C6C" w:rsidRPr="00312C6C" w14:paraId="30105F37"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B65B575"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Thuế và các khoản khác phải thu Nhà nước</w:t>
            </w:r>
          </w:p>
        </w:tc>
        <w:tc>
          <w:tcPr>
            <w:tcW w:w="350" w:type="pct"/>
            <w:tcBorders>
              <w:top w:val="nil"/>
              <w:left w:val="nil"/>
              <w:bottom w:val="single" w:sz="8" w:space="0" w:color="auto"/>
              <w:right w:val="single" w:sz="8" w:space="0" w:color="auto"/>
            </w:tcBorders>
            <w:shd w:val="clear" w:color="auto" w:fill="FFFFFF"/>
            <w:hideMark/>
          </w:tcPr>
          <w:p w14:paraId="57EEF51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153</w:t>
            </w:r>
          </w:p>
        </w:tc>
        <w:tc>
          <w:tcPr>
            <w:tcW w:w="1800" w:type="pct"/>
            <w:tcBorders>
              <w:top w:val="nil"/>
              <w:left w:val="nil"/>
              <w:bottom w:val="single" w:sz="8" w:space="0" w:color="auto"/>
              <w:right w:val="single" w:sz="8" w:space="0" w:color="auto"/>
            </w:tcBorders>
            <w:shd w:val="clear" w:color="auto" w:fill="FFFFFF"/>
            <w:hideMark/>
          </w:tcPr>
          <w:p w14:paraId="053E2870"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3CA20E6E" w14:textId="77777777" w:rsidR="00312C6C" w:rsidRPr="00312C6C" w:rsidRDefault="00312C6C" w:rsidP="00312C6C">
            <w:pPr>
              <w:widowControl/>
              <w:rPr>
                <w:rFonts w:eastAsia="Times New Roman" w:cs="Times New Roman"/>
                <w:color w:val="auto"/>
                <w:lang w:val="en-US" w:eastAsia="en-US"/>
              </w:rPr>
            </w:pPr>
          </w:p>
        </w:tc>
      </w:tr>
      <w:tr w:rsidR="00312C6C" w:rsidRPr="00312C6C" w14:paraId="293ACF66"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F217EDE"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4. Tài sản ngắn hạn khác</w:t>
            </w:r>
          </w:p>
        </w:tc>
        <w:tc>
          <w:tcPr>
            <w:tcW w:w="350" w:type="pct"/>
            <w:tcBorders>
              <w:top w:val="nil"/>
              <w:left w:val="nil"/>
              <w:bottom w:val="single" w:sz="8" w:space="0" w:color="auto"/>
              <w:right w:val="single" w:sz="8" w:space="0" w:color="auto"/>
            </w:tcBorders>
            <w:shd w:val="clear" w:color="auto" w:fill="FFFFFF"/>
            <w:hideMark/>
          </w:tcPr>
          <w:p w14:paraId="430D0C3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155</w:t>
            </w:r>
          </w:p>
        </w:tc>
        <w:tc>
          <w:tcPr>
            <w:tcW w:w="1800" w:type="pct"/>
            <w:tcBorders>
              <w:top w:val="nil"/>
              <w:left w:val="nil"/>
              <w:bottom w:val="single" w:sz="8" w:space="0" w:color="auto"/>
              <w:right w:val="single" w:sz="8" w:space="0" w:color="auto"/>
            </w:tcBorders>
            <w:shd w:val="clear" w:color="auto" w:fill="FFFFFF"/>
            <w:hideMark/>
          </w:tcPr>
          <w:p w14:paraId="6699DC9D"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37B155F1" w14:textId="77777777" w:rsidR="00312C6C" w:rsidRPr="00312C6C" w:rsidRDefault="00312C6C" w:rsidP="00312C6C">
            <w:pPr>
              <w:widowControl/>
              <w:rPr>
                <w:rFonts w:eastAsia="Times New Roman" w:cs="Times New Roman"/>
                <w:color w:val="auto"/>
                <w:lang w:val="en-US" w:eastAsia="en-US"/>
              </w:rPr>
            </w:pPr>
          </w:p>
        </w:tc>
      </w:tr>
      <w:tr w:rsidR="00312C6C" w:rsidRPr="00312C6C" w14:paraId="47C85CCF"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0335585"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B - TÀI SẢN DÀI HẠN</w:t>
            </w:r>
          </w:p>
        </w:tc>
        <w:tc>
          <w:tcPr>
            <w:tcW w:w="350" w:type="pct"/>
            <w:tcBorders>
              <w:top w:val="nil"/>
              <w:left w:val="nil"/>
              <w:bottom w:val="single" w:sz="8" w:space="0" w:color="auto"/>
              <w:right w:val="single" w:sz="8" w:space="0" w:color="auto"/>
            </w:tcBorders>
            <w:shd w:val="clear" w:color="auto" w:fill="FFFFFF"/>
            <w:hideMark/>
          </w:tcPr>
          <w:p w14:paraId="5C64A48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200</w:t>
            </w:r>
          </w:p>
        </w:tc>
        <w:tc>
          <w:tcPr>
            <w:tcW w:w="1800" w:type="pct"/>
            <w:tcBorders>
              <w:top w:val="nil"/>
              <w:left w:val="nil"/>
              <w:bottom w:val="single" w:sz="8" w:space="0" w:color="auto"/>
              <w:right w:val="single" w:sz="8" w:space="0" w:color="auto"/>
            </w:tcBorders>
            <w:shd w:val="clear" w:color="auto" w:fill="FFFFFF"/>
            <w:hideMark/>
          </w:tcPr>
          <w:p w14:paraId="1C07FD39"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200 = 210+220+240+250+260</w:t>
            </w:r>
          </w:p>
        </w:tc>
        <w:tc>
          <w:tcPr>
            <w:tcW w:w="500" w:type="pct"/>
            <w:tcBorders>
              <w:top w:val="nil"/>
              <w:left w:val="nil"/>
              <w:bottom w:val="single" w:sz="8" w:space="0" w:color="auto"/>
              <w:right w:val="single" w:sz="8" w:space="0" w:color="auto"/>
            </w:tcBorders>
            <w:shd w:val="clear" w:color="auto" w:fill="FFFFFF"/>
            <w:hideMark/>
          </w:tcPr>
          <w:p w14:paraId="798A400E" w14:textId="77777777" w:rsidR="00312C6C" w:rsidRPr="00312C6C" w:rsidRDefault="00312C6C" w:rsidP="00312C6C">
            <w:pPr>
              <w:widowControl/>
              <w:rPr>
                <w:rFonts w:eastAsia="Times New Roman" w:cs="Times New Roman"/>
                <w:lang w:val="en-US" w:eastAsia="en-US"/>
              </w:rPr>
            </w:pPr>
          </w:p>
        </w:tc>
      </w:tr>
      <w:tr w:rsidR="00312C6C" w:rsidRPr="00312C6C" w14:paraId="224CA182"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C9D57A0"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 Các khoản phải thu dài hạn</w:t>
            </w:r>
          </w:p>
        </w:tc>
        <w:tc>
          <w:tcPr>
            <w:tcW w:w="350" w:type="pct"/>
            <w:tcBorders>
              <w:top w:val="nil"/>
              <w:left w:val="nil"/>
              <w:bottom w:val="single" w:sz="8" w:space="0" w:color="auto"/>
              <w:right w:val="single" w:sz="8" w:space="0" w:color="auto"/>
            </w:tcBorders>
            <w:shd w:val="clear" w:color="auto" w:fill="FFFFFF"/>
            <w:hideMark/>
          </w:tcPr>
          <w:p w14:paraId="6B377A9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210</w:t>
            </w:r>
          </w:p>
        </w:tc>
        <w:tc>
          <w:tcPr>
            <w:tcW w:w="1800" w:type="pct"/>
            <w:tcBorders>
              <w:top w:val="nil"/>
              <w:left w:val="nil"/>
              <w:bottom w:val="single" w:sz="8" w:space="0" w:color="auto"/>
              <w:right w:val="single" w:sz="8" w:space="0" w:color="auto"/>
            </w:tcBorders>
            <w:shd w:val="clear" w:color="auto" w:fill="FFFFFF"/>
            <w:hideMark/>
          </w:tcPr>
          <w:p w14:paraId="4A66578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210 = 211+212+216</w:t>
            </w:r>
          </w:p>
        </w:tc>
        <w:tc>
          <w:tcPr>
            <w:tcW w:w="500" w:type="pct"/>
            <w:tcBorders>
              <w:top w:val="nil"/>
              <w:left w:val="nil"/>
              <w:bottom w:val="single" w:sz="8" w:space="0" w:color="auto"/>
              <w:right w:val="single" w:sz="8" w:space="0" w:color="auto"/>
            </w:tcBorders>
            <w:shd w:val="clear" w:color="auto" w:fill="FFFFFF"/>
            <w:hideMark/>
          </w:tcPr>
          <w:p w14:paraId="5337E4AD" w14:textId="77777777" w:rsidR="00312C6C" w:rsidRPr="00312C6C" w:rsidRDefault="00312C6C" w:rsidP="00312C6C">
            <w:pPr>
              <w:widowControl/>
              <w:rPr>
                <w:rFonts w:eastAsia="Times New Roman" w:cs="Times New Roman"/>
                <w:lang w:val="en-US" w:eastAsia="en-US"/>
              </w:rPr>
            </w:pPr>
          </w:p>
        </w:tc>
      </w:tr>
      <w:tr w:rsidR="00312C6C" w:rsidRPr="00312C6C" w14:paraId="6FDA326D"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0DCB7D7"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Phải thu dài hạn của khách hàng</w:t>
            </w:r>
          </w:p>
        </w:tc>
        <w:tc>
          <w:tcPr>
            <w:tcW w:w="350" w:type="pct"/>
            <w:tcBorders>
              <w:top w:val="nil"/>
              <w:left w:val="nil"/>
              <w:bottom w:val="single" w:sz="8" w:space="0" w:color="auto"/>
              <w:right w:val="single" w:sz="8" w:space="0" w:color="auto"/>
            </w:tcBorders>
            <w:shd w:val="clear" w:color="auto" w:fill="FFFFFF"/>
            <w:hideMark/>
          </w:tcPr>
          <w:p w14:paraId="5E85951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211</w:t>
            </w:r>
          </w:p>
        </w:tc>
        <w:tc>
          <w:tcPr>
            <w:tcW w:w="1800" w:type="pct"/>
            <w:tcBorders>
              <w:top w:val="nil"/>
              <w:left w:val="nil"/>
              <w:bottom w:val="single" w:sz="8" w:space="0" w:color="auto"/>
              <w:right w:val="single" w:sz="8" w:space="0" w:color="auto"/>
            </w:tcBorders>
            <w:shd w:val="clear" w:color="auto" w:fill="FFFFFF"/>
            <w:hideMark/>
          </w:tcPr>
          <w:p w14:paraId="45B6437D"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C47F6F6" w14:textId="77777777" w:rsidR="00312C6C" w:rsidRPr="00312C6C" w:rsidRDefault="00312C6C" w:rsidP="00312C6C">
            <w:pPr>
              <w:widowControl/>
              <w:rPr>
                <w:rFonts w:eastAsia="Times New Roman" w:cs="Times New Roman"/>
                <w:color w:val="auto"/>
                <w:lang w:val="en-US" w:eastAsia="en-US"/>
              </w:rPr>
            </w:pPr>
          </w:p>
        </w:tc>
      </w:tr>
      <w:tr w:rsidR="00312C6C" w:rsidRPr="00312C6C" w14:paraId="46919828"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0CD7191"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Trả trước cho người bán dài hạn</w:t>
            </w:r>
          </w:p>
        </w:tc>
        <w:tc>
          <w:tcPr>
            <w:tcW w:w="350" w:type="pct"/>
            <w:tcBorders>
              <w:top w:val="nil"/>
              <w:left w:val="nil"/>
              <w:bottom w:val="single" w:sz="8" w:space="0" w:color="auto"/>
              <w:right w:val="single" w:sz="8" w:space="0" w:color="auto"/>
            </w:tcBorders>
            <w:shd w:val="clear" w:color="auto" w:fill="FFFFFF"/>
            <w:hideMark/>
          </w:tcPr>
          <w:p w14:paraId="048A85C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212</w:t>
            </w:r>
          </w:p>
        </w:tc>
        <w:tc>
          <w:tcPr>
            <w:tcW w:w="1800" w:type="pct"/>
            <w:tcBorders>
              <w:top w:val="nil"/>
              <w:left w:val="nil"/>
              <w:bottom w:val="single" w:sz="8" w:space="0" w:color="auto"/>
              <w:right w:val="single" w:sz="8" w:space="0" w:color="auto"/>
            </w:tcBorders>
            <w:shd w:val="clear" w:color="auto" w:fill="FFFFFF"/>
            <w:hideMark/>
          </w:tcPr>
          <w:p w14:paraId="513B867A"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3A2C5F7" w14:textId="77777777" w:rsidR="00312C6C" w:rsidRPr="00312C6C" w:rsidRDefault="00312C6C" w:rsidP="00312C6C">
            <w:pPr>
              <w:widowControl/>
              <w:rPr>
                <w:rFonts w:eastAsia="Times New Roman" w:cs="Times New Roman"/>
                <w:color w:val="auto"/>
                <w:lang w:val="en-US" w:eastAsia="en-US"/>
              </w:rPr>
            </w:pPr>
          </w:p>
        </w:tc>
      </w:tr>
      <w:tr w:rsidR="00312C6C" w:rsidRPr="00312C6C" w14:paraId="3B6345FB"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A870115"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Phải thu dài hạn khác</w:t>
            </w:r>
          </w:p>
        </w:tc>
        <w:tc>
          <w:tcPr>
            <w:tcW w:w="350" w:type="pct"/>
            <w:tcBorders>
              <w:top w:val="nil"/>
              <w:left w:val="nil"/>
              <w:bottom w:val="single" w:sz="8" w:space="0" w:color="auto"/>
              <w:right w:val="single" w:sz="8" w:space="0" w:color="auto"/>
            </w:tcBorders>
            <w:shd w:val="clear" w:color="auto" w:fill="FFFFFF"/>
            <w:hideMark/>
          </w:tcPr>
          <w:p w14:paraId="0841789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216</w:t>
            </w:r>
          </w:p>
        </w:tc>
        <w:tc>
          <w:tcPr>
            <w:tcW w:w="1800" w:type="pct"/>
            <w:tcBorders>
              <w:top w:val="nil"/>
              <w:left w:val="nil"/>
              <w:bottom w:val="single" w:sz="8" w:space="0" w:color="auto"/>
              <w:right w:val="single" w:sz="8" w:space="0" w:color="auto"/>
            </w:tcBorders>
            <w:shd w:val="clear" w:color="auto" w:fill="FFFFFF"/>
            <w:hideMark/>
          </w:tcPr>
          <w:p w14:paraId="52BB28C4"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117DC17" w14:textId="77777777" w:rsidR="00312C6C" w:rsidRPr="00312C6C" w:rsidRDefault="00312C6C" w:rsidP="00312C6C">
            <w:pPr>
              <w:widowControl/>
              <w:rPr>
                <w:rFonts w:eastAsia="Times New Roman" w:cs="Times New Roman"/>
                <w:color w:val="auto"/>
                <w:lang w:val="en-US" w:eastAsia="en-US"/>
              </w:rPr>
            </w:pPr>
          </w:p>
        </w:tc>
      </w:tr>
      <w:tr w:rsidR="00312C6C" w:rsidRPr="00312C6C" w14:paraId="2998A173"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A80901D"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II. Tài sản cố định</w:t>
            </w:r>
          </w:p>
        </w:tc>
        <w:tc>
          <w:tcPr>
            <w:tcW w:w="350" w:type="pct"/>
            <w:tcBorders>
              <w:top w:val="nil"/>
              <w:left w:val="nil"/>
              <w:bottom w:val="single" w:sz="8" w:space="0" w:color="auto"/>
              <w:right w:val="single" w:sz="8" w:space="0" w:color="auto"/>
            </w:tcBorders>
            <w:shd w:val="clear" w:color="auto" w:fill="FFFFFF"/>
            <w:hideMark/>
          </w:tcPr>
          <w:p w14:paraId="612591E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220</w:t>
            </w:r>
          </w:p>
        </w:tc>
        <w:tc>
          <w:tcPr>
            <w:tcW w:w="1800" w:type="pct"/>
            <w:tcBorders>
              <w:top w:val="nil"/>
              <w:left w:val="nil"/>
              <w:bottom w:val="single" w:sz="8" w:space="0" w:color="auto"/>
              <w:right w:val="single" w:sz="8" w:space="0" w:color="auto"/>
            </w:tcBorders>
            <w:shd w:val="clear" w:color="auto" w:fill="FFFFFF"/>
            <w:hideMark/>
          </w:tcPr>
          <w:p w14:paraId="795A73C6"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220 = 221+227</w:t>
            </w:r>
          </w:p>
        </w:tc>
        <w:tc>
          <w:tcPr>
            <w:tcW w:w="500" w:type="pct"/>
            <w:tcBorders>
              <w:top w:val="nil"/>
              <w:left w:val="nil"/>
              <w:bottom w:val="single" w:sz="8" w:space="0" w:color="auto"/>
              <w:right w:val="single" w:sz="8" w:space="0" w:color="auto"/>
            </w:tcBorders>
            <w:shd w:val="clear" w:color="auto" w:fill="FFFFFF"/>
            <w:hideMark/>
          </w:tcPr>
          <w:p w14:paraId="1E18699E" w14:textId="77777777" w:rsidR="00312C6C" w:rsidRPr="00312C6C" w:rsidRDefault="00312C6C" w:rsidP="00312C6C">
            <w:pPr>
              <w:widowControl/>
              <w:rPr>
                <w:rFonts w:eastAsia="Times New Roman" w:cs="Times New Roman"/>
                <w:lang w:val="en-US" w:eastAsia="en-US"/>
              </w:rPr>
            </w:pPr>
          </w:p>
        </w:tc>
      </w:tr>
      <w:tr w:rsidR="00312C6C" w:rsidRPr="00312C6C" w14:paraId="532092F3"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F768474"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Tài sản cố định hữu hình</w:t>
            </w:r>
          </w:p>
        </w:tc>
        <w:tc>
          <w:tcPr>
            <w:tcW w:w="350" w:type="pct"/>
            <w:tcBorders>
              <w:top w:val="nil"/>
              <w:left w:val="nil"/>
              <w:bottom w:val="single" w:sz="8" w:space="0" w:color="auto"/>
              <w:right w:val="single" w:sz="8" w:space="0" w:color="auto"/>
            </w:tcBorders>
            <w:shd w:val="clear" w:color="auto" w:fill="FFFFFF"/>
            <w:hideMark/>
          </w:tcPr>
          <w:p w14:paraId="60C4418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221</w:t>
            </w:r>
          </w:p>
        </w:tc>
        <w:tc>
          <w:tcPr>
            <w:tcW w:w="1800" w:type="pct"/>
            <w:tcBorders>
              <w:top w:val="nil"/>
              <w:left w:val="nil"/>
              <w:bottom w:val="single" w:sz="8" w:space="0" w:color="auto"/>
              <w:right w:val="single" w:sz="8" w:space="0" w:color="auto"/>
            </w:tcBorders>
            <w:shd w:val="clear" w:color="auto" w:fill="FFFFFF"/>
            <w:hideMark/>
          </w:tcPr>
          <w:p w14:paraId="64122397"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26EC525D" w14:textId="77777777" w:rsidR="00312C6C" w:rsidRPr="00312C6C" w:rsidRDefault="00312C6C" w:rsidP="00312C6C">
            <w:pPr>
              <w:widowControl/>
              <w:rPr>
                <w:rFonts w:eastAsia="Times New Roman" w:cs="Times New Roman"/>
                <w:color w:val="auto"/>
                <w:lang w:val="en-US" w:eastAsia="en-US"/>
              </w:rPr>
            </w:pPr>
          </w:p>
        </w:tc>
      </w:tr>
      <w:tr w:rsidR="00312C6C" w:rsidRPr="00312C6C" w14:paraId="2A15C620"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3B253F6"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Tài sản cố định vô hình</w:t>
            </w:r>
          </w:p>
        </w:tc>
        <w:tc>
          <w:tcPr>
            <w:tcW w:w="350" w:type="pct"/>
            <w:tcBorders>
              <w:top w:val="nil"/>
              <w:left w:val="nil"/>
              <w:bottom w:val="single" w:sz="8" w:space="0" w:color="auto"/>
              <w:right w:val="single" w:sz="8" w:space="0" w:color="auto"/>
            </w:tcBorders>
            <w:shd w:val="clear" w:color="auto" w:fill="FFFFFF"/>
            <w:hideMark/>
          </w:tcPr>
          <w:p w14:paraId="0B4BDC7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227</w:t>
            </w:r>
          </w:p>
        </w:tc>
        <w:tc>
          <w:tcPr>
            <w:tcW w:w="1800" w:type="pct"/>
            <w:tcBorders>
              <w:top w:val="nil"/>
              <w:left w:val="nil"/>
              <w:bottom w:val="single" w:sz="8" w:space="0" w:color="auto"/>
              <w:right w:val="single" w:sz="8" w:space="0" w:color="auto"/>
            </w:tcBorders>
            <w:shd w:val="clear" w:color="auto" w:fill="FFFFFF"/>
            <w:hideMark/>
          </w:tcPr>
          <w:p w14:paraId="78564BE6"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21AAA201" w14:textId="77777777" w:rsidR="00312C6C" w:rsidRPr="00312C6C" w:rsidRDefault="00312C6C" w:rsidP="00312C6C">
            <w:pPr>
              <w:widowControl/>
              <w:rPr>
                <w:rFonts w:eastAsia="Times New Roman" w:cs="Times New Roman"/>
                <w:color w:val="auto"/>
                <w:lang w:val="en-US" w:eastAsia="en-US"/>
              </w:rPr>
            </w:pPr>
          </w:p>
        </w:tc>
      </w:tr>
      <w:tr w:rsidR="00312C6C" w:rsidRPr="00312C6C" w14:paraId="181F1C39"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05E7139"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III. Tài sản dở dang dài hạn</w:t>
            </w:r>
          </w:p>
        </w:tc>
        <w:tc>
          <w:tcPr>
            <w:tcW w:w="350" w:type="pct"/>
            <w:tcBorders>
              <w:top w:val="nil"/>
              <w:left w:val="nil"/>
              <w:bottom w:val="single" w:sz="8" w:space="0" w:color="auto"/>
              <w:right w:val="single" w:sz="8" w:space="0" w:color="auto"/>
            </w:tcBorders>
            <w:shd w:val="clear" w:color="auto" w:fill="FFFFFF"/>
            <w:hideMark/>
          </w:tcPr>
          <w:p w14:paraId="622A6901"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240</w:t>
            </w:r>
          </w:p>
        </w:tc>
        <w:tc>
          <w:tcPr>
            <w:tcW w:w="1800" w:type="pct"/>
            <w:tcBorders>
              <w:top w:val="nil"/>
              <w:left w:val="nil"/>
              <w:bottom w:val="single" w:sz="8" w:space="0" w:color="auto"/>
              <w:right w:val="single" w:sz="8" w:space="0" w:color="auto"/>
            </w:tcBorders>
            <w:shd w:val="clear" w:color="auto" w:fill="FFFFFF"/>
            <w:hideMark/>
          </w:tcPr>
          <w:p w14:paraId="100B284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240 = Mã số 242</w:t>
            </w:r>
          </w:p>
        </w:tc>
        <w:tc>
          <w:tcPr>
            <w:tcW w:w="500" w:type="pct"/>
            <w:tcBorders>
              <w:top w:val="nil"/>
              <w:left w:val="nil"/>
              <w:bottom w:val="single" w:sz="8" w:space="0" w:color="auto"/>
              <w:right w:val="single" w:sz="8" w:space="0" w:color="auto"/>
            </w:tcBorders>
            <w:shd w:val="clear" w:color="auto" w:fill="FFFFFF"/>
            <w:hideMark/>
          </w:tcPr>
          <w:p w14:paraId="1714E843" w14:textId="77777777" w:rsidR="00312C6C" w:rsidRPr="00312C6C" w:rsidRDefault="00312C6C" w:rsidP="00312C6C">
            <w:pPr>
              <w:widowControl/>
              <w:rPr>
                <w:rFonts w:eastAsia="Times New Roman" w:cs="Times New Roman"/>
                <w:lang w:val="en-US" w:eastAsia="en-US"/>
              </w:rPr>
            </w:pPr>
          </w:p>
        </w:tc>
      </w:tr>
      <w:tr w:rsidR="00312C6C" w:rsidRPr="00312C6C" w14:paraId="0ED7F8AC"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C8A6DED"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Chi phí xây dựng cơ bản dở dang</w:t>
            </w:r>
          </w:p>
        </w:tc>
        <w:tc>
          <w:tcPr>
            <w:tcW w:w="350" w:type="pct"/>
            <w:tcBorders>
              <w:top w:val="nil"/>
              <w:left w:val="nil"/>
              <w:bottom w:val="single" w:sz="8" w:space="0" w:color="auto"/>
              <w:right w:val="single" w:sz="8" w:space="0" w:color="auto"/>
            </w:tcBorders>
            <w:shd w:val="clear" w:color="auto" w:fill="FFFFFF"/>
            <w:hideMark/>
          </w:tcPr>
          <w:p w14:paraId="65A8184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242</w:t>
            </w:r>
          </w:p>
        </w:tc>
        <w:tc>
          <w:tcPr>
            <w:tcW w:w="1800" w:type="pct"/>
            <w:tcBorders>
              <w:top w:val="nil"/>
              <w:left w:val="nil"/>
              <w:bottom w:val="single" w:sz="8" w:space="0" w:color="auto"/>
              <w:right w:val="single" w:sz="8" w:space="0" w:color="auto"/>
            </w:tcBorders>
            <w:shd w:val="clear" w:color="auto" w:fill="FFFFFF"/>
            <w:hideMark/>
          </w:tcPr>
          <w:p w14:paraId="7CB84D4E"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457AB0A8" w14:textId="77777777" w:rsidR="00312C6C" w:rsidRPr="00312C6C" w:rsidRDefault="00312C6C" w:rsidP="00312C6C">
            <w:pPr>
              <w:widowControl/>
              <w:rPr>
                <w:rFonts w:eastAsia="Times New Roman" w:cs="Times New Roman"/>
                <w:color w:val="auto"/>
                <w:lang w:val="en-US" w:eastAsia="en-US"/>
              </w:rPr>
            </w:pPr>
          </w:p>
        </w:tc>
      </w:tr>
      <w:tr w:rsidR="00312C6C" w:rsidRPr="00312C6C" w14:paraId="68BF8B35"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E6B9795"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IV. Đầu tư tài chính dài hạn</w:t>
            </w:r>
          </w:p>
        </w:tc>
        <w:tc>
          <w:tcPr>
            <w:tcW w:w="350" w:type="pct"/>
            <w:tcBorders>
              <w:top w:val="nil"/>
              <w:left w:val="nil"/>
              <w:bottom w:val="single" w:sz="8" w:space="0" w:color="auto"/>
              <w:right w:val="single" w:sz="8" w:space="0" w:color="auto"/>
            </w:tcBorders>
            <w:shd w:val="clear" w:color="auto" w:fill="FFFFFF"/>
            <w:hideMark/>
          </w:tcPr>
          <w:p w14:paraId="50A2F25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250</w:t>
            </w:r>
          </w:p>
        </w:tc>
        <w:tc>
          <w:tcPr>
            <w:tcW w:w="1800" w:type="pct"/>
            <w:tcBorders>
              <w:top w:val="nil"/>
              <w:left w:val="nil"/>
              <w:bottom w:val="single" w:sz="8" w:space="0" w:color="auto"/>
              <w:right w:val="single" w:sz="8" w:space="0" w:color="auto"/>
            </w:tcBorders>
            <w:shd w:val="clear" w:color="auto" w:fill="FFFFFF"/>
            <w:hideMark/>
          </w:tcPr>
          <w:p w14:paraId="1637CAD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250 = 252+253+255</w:t>
            </w:r>
          </w:p>
        </w:tc>
        <w:tc>
          <w:tcPr>
            <w:tcW w:w="500" w:type="pct"/>
            <w:tcBorders>
              <w:top w:val="nil"/>
              <w:left w:val="nil"/>
              <w:bottom w:val="single" w:sz="8" w:space="0" w:color="auto"/>
              <w:right w:val="single" w:sz="8" w:space="0" w:color="auto"/>
            </w:tcBorders>
            <w:shd w:val="clear" w:color="auto" w:fill="FFFFFF"/>
            <w:hideMark/>
          </w:tcPr>
          <w:p w14:paraId="756CC49C" w14:textId="77777777" w:rsidR="00312C6C" w:rsidRPr="00312C6C" w:rsidRDefault="00312C6C" w:rsidP="00312C6C">
            <w:pPr>
              <w:widowControl/>
              <w:rPr>
                <w:rFonts w:eastAsia="Times New Roman" w:cs="Times New Roman"/>
                <w:lang w:val="en-US" w:eastAsia="en-US"/>
              </w:rPr>
            </w:pPr>
          </w:p>
        </w:tc>
      </w:tr>
      <w:tr w:rsidR="00312C6C" w:rsidRPr="00312C6C" w14:paraId="2A074030"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174C57E2"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Đầu tư vào công ty liên doanh, liên kết</w:t>
            </w:r>
          </w:p>
        </w:tc>
        <w:tc>
          <w:tcPr>
            <w:tcW w:w="350" w:type="pct"/>
            <w:tcBorders>
              <w:top w:val="nil"/>
              <w:left w:val="nil"/>
              <w:bottom w:val="single" w:sz="8" w:space="0" w:color="auto"/>
              <w:right w:val="single" w:sz="8" w:space="0" w:color="auto"/>
            </w:tcBorders>
            <w:shd w:val="clear" w:color="auto" w:fill="FFFFFF"/>
            <w:hideMark/>
          </w:tcPr>
          <w:p w14:paraId="66D43498"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252</w:t>
            </w:r>
          </w:p>
        </w:tc>
        <w:tc>
          <w:tcPr>
            <w:tcW w:w="1800" w:type="pct"/>
            <w:tcBorders>
              <w:top w:val="nil"/>
              <w:left w:val="nil"/>
              <w:bottom w:val="single" w:sz="8" w:space="0" w:color="auto"/>
              <w:right w:val="single" w:sz="8" w:space="0" w:color="auto"/>
            </w:tcBorders>
            <w:shd w:val="clear" w:color="auto" w:fill="FFFFFF"/>
            <w:hideMark/>
          </w:tcPr>
          <w:p w14:paraId="75F28D99"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52F1360" w14:textId="77777777" w:rsidR="00312C6C" w:rsidRPr="00312C6C" w:rsidRDefault="00312C6C" w:rsidP="00312C6C">
            <w:pPr>
              <w:widowControl/>
              <w:rPr>
                <w:rFonts w:eastAsia="Times New Roman" w:cs="Times New Roman"/>
                <w:color w:val="auto"/>
                <w:lang w:val="en-US" w:eastAsia="en-US"/>
              </w:rPr>
            </w:pPr>
          </w:p>
        </w:tc>
      </w:tr>
      <w:tr w:rsidR="00312C6C" w:rsidRPr="00312C6C" w14:paraId="1C8D6506"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3364415"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Đầu tư góp vốn vào đơn vị khác</w:t>
            </w:r>
          </w:p>
        </w:tc>
        <w:tc>
          <w:tcPr>
            <w:tcW w:w="350" w:type="pct"/>
            <w:tcBorders>
              <w:top w:val="nil"/>
              <w:left w:val="nil"/>
              <w:bottom w:val="single" w:sz="8" w:space="0" w:color="auto"/>
              <w:right w:val="single" w:sz="8" w:space="0" w:color="auto"/>
            </w:tcBorders>
            <w:shd w:val="clear" w:color="auto" w:fill="FFFFFF"/>
            <w:hideMark/>
          </w:tcPr>
          <w:p w14:paraId="03DEC0E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253</w:t>
            </w:r>
          </w:p>
        </w:tc>
        <w:tc>
          <w:tcPr>
            <w:tcW w:w="1800" w:type="pct"/>
            <w:tcBorders>
              <w:top w:val="nil"/>
              <w:left w:val="nil"/>
              <w:bottom w:val="single" w:sz="8" w:space="0" w:color="auto"/>
              <w:right w:val="single" w:sz="8" w:space="0" w:color="auto"/>
            </w:tcBorders>
            <w:shd w:val="clear" w:color="auto" w:fill="FFFFFF"/>
            <w:hideMark/>
          </w:tcPr>
          <w:p w14:paraId="139A5D45"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23F8D844" w14:textId="77777777" w:rsidR="00312C6C" w:rsidRPr="00312C6C" w:rsidRDefault="00312C6C" w:rsidP="00312C6C">
            <w:pPr>
              <w:widowControl/>
              <w:rPr>
                <w:rFonts w:eastAsia="Times New Roman" w:cs="Times New Roman"/>
                <w:color w:val="auto"/>
                <w:lang w:val="en-US" w:eastAsia="en-US"/>
              </w:rPr>
            </w:pPr>
          </w:p>
        </w:tc>
      </w:tr>
      <w:tr w:rsidR="00312C6C" w:rsidRPr="00312C6C" w14:paraId="3E995497"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769531F"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Đầu tư nắm giữ đến ngày đáo hạn</w:t>
            </w:r>
          </w:p>
        </w:tc>
        <w:tc>
          <w:tcPr>
            <w:tcW w:w="350" w:type="pct"/>
            <w:tcBorders>
              <w:top w:val="nil"/>
              <w:left w:val="nil"/>
              <w:bottom w:val="single" w:sz="8" w:space="0" w:color="auto"/>
              <w:right w:val="single" w:sz="8" w:space="0" w:color="auto"/>
            </w:tcBorders>
            <w:shd w:val="clear" w:color="auto" w:fill="FFFFFF"/>
            <w:hideMark/>
          </w:tcPr>
          <w:p w14:paraId="1EA6B21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255</w:t>
            </w:r>
          </w:p>
        </w:tc>
        <w:tc>
          <w:tcPr>
            <w:tcW w:w="1800" w:type="pct"/>
            <w:tcBorders>
              <w:top w:val="nil"/>
              <w:left w:val="nil"/>
              <w:bottom w:val="single" w:sz="8" w:space="0" w:color="auto"/>
              <w:right w:val="single" w:sz="8" w:space="0" w:color="auto"/>
            </w:tcBorders>
            <w:shd w:val="clear" w:color="auto" w:fill="FFFFFF"/>
            <w:hideMark/>
          </w:tcPr>
          <w:p w14:paraId="7C0AF07F"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4AB937AA" w14:textId="77777777" w:rsidR="00312C6C" w:rsidRPr="00312C6C" w:rsidRDefault="00312C6C" w:rsidP="00312C6C">
            <w:pPr>
              <w:widowControl/>
              <w:rPr>
                <w:rFonts w:eastAsia="Times New Roman" w:cs="Times New Roman"/>
                <w:color w:val="auto"/>
                <w:lang w:val="en-US" w:eastAsia="en-US"/>
              </w:rPr>
            </w:pPr>
          </w:p>
        </w:tc>
      </w:tr>
      <w:tr w:rsidR="00312C6C" w:rsidRPr="00312C6C" w14:paraId="4BF4FD2A"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1B4F0AE9"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V. Tài sản dài hạn khác</w:t>
            </w:r>
          </w:p>
        </w:tc>
        <w:tc>
          <w:tcPr>
            <w:tcW w:w="350" w:type="pct"/>
            <w:tcBorders>
              <w:top w:val="nil"/>
              <w:left w:val="nil"/>
              <w:bottom w:val="single" w:sz="8" w:space="0" w:color="auto"/>
              <w:right w:val="single" w:sz="8" w:space="0" w:color="auto"/>
            </w:tcBorders>
            <w:shd w:val="clear" w:color="auto" w:fill="FFFFFF"/>
            <w:hideMark/>
          </w:tcPr>
          <w:p w14:paraId="42624F4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260</w:t>
            </w:r>
          </w:p>
        </w:tc>
        <w:tc>
          <w:tcPr>
            <w:tcW w:w="1800" w:type="pct"/>
            <w:tcBorders>
              <w:top w:val="nil"/>
              <w:left w:val="nil"/>
              <w:bottom w:val="single" w:sz="8" w:space="0" w:color="auto"/>
              <w:right w:val="single" w:sz="8" w:space="0" w:color="auto"/>
            </w:tcBorders>
            <w:shd w:val="clear" w:color="auto" w:fill="FFFFFF"/>
            <w:hideMark/>
          </w:tcPr>
          <w:p w14:paraId="50875CC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260 = 261+263+268</w:t>
            </w:r>
          </w:p>
        </w:tc>
        <w:tc>
          <w:tcPr>
            <w:tcW w:w="500" w:type="pct"/>
            <w:tcBorders>
              <w:top w:val="nil"/>
              <w:left w:val="nil"/>
              <w:bottom w:val="single" w:sz="8" w:space="0" w:color="auto"/>
              <w:right w:val="single" w:sz="8" w:space="0" w:color="auto"/>
            </w:tcBorders>
            <w:shd w:val="clear" w:color="auto" w:fill="FFFFFF"/>
            <w:hideMark/>
          </w:tcPr>
          <w:p w14:paraId="74005620" w14:textId="77777777" w:rsidR="00312C6C" w:rsidRPr="00312C6C" w:rsidRDefault="00312C6C" w:rsidP="00312C6C">
            <w:pPr>
              <w:widowControl/>
              <w:rPr>
                <w:rFonts w:eastAsia="Times New Roman" w:cs="Times New Roman"/>
                <w:lang w:val="en-US" w:eastAsia="en-US"/>
              </w:rPr>
            </w:pPr>
          </w:p>
        </w:tc>
      </w:tr>
      <w:tr w:rsidR="00312C6C" w:rsidRPr="00312C6C" w14:paraId="664541D1"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10A111B2"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Chi phí trả trước dài hạn</w:t>
            </w:r>
          </w:p>
        </w:tc>
        <w:tc>
          <w:tcPr>
            <w:tcW w:w="350" w:type="pct"/>
            <w:tcBorders>
              <w:top w:val="nil"/>
              <w:left w:val="nil"/>
              <w:bottom w:val="single" w:sz="8" w:space="0" w:color="auto"/>
              <w:right w:val="single" w:sz="8" w:space="0" w:color="auto"/>
            </w:tcBorders>
            <w:shd w:val="clear" w:color="auto" w:fill="FFFFFF"/>
            <w:hideMark/>
          </w:tcPr>
          <w:p w14:paraId="0E30A08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261</w:t>
            </w:r>
          </w:p>
        </w:tc>
        <w:tc>
          <w:tcPr>
            <w:tcW w:w="1800" w:type="pct"/>
            <w:tcBorders>
              <w:top w:val="nil"/>
              <w:left w:val="nil"/>
              <w:bottom w:val="single" w:sz="8" w:space="0" w:color="auto"/>
              <w:right w:val="single" w:sz="8" w:space="0" w:color="auto"/>
            </w:tcBorders>
            <w:shd w:val="clear" w:color="auto" w:fill="FFFFFF"/>
            <w:hideMark/>
          </w:tcPr>
          <w:p w14:paraId="7A8BEE40"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654013D2" w14:textId="77777777" w:rsidR="00312C6C" w:rsidRPr="00312C6C" w:rsidRDefault="00312C6C" w:rsidP="00312C6C">
            <w:pPr>
              <w:widowControl/>
              <w:rPr>
                <w:rFonts w:eastAsia="Times New Roman" w:cs="Times New Roman"/>
                <w:color w:val="auto"/>
                <w:lang w:val="en-US" w:eastAsia="en-US"/>
              </w:rPr>
            </w:pPr>
          </w:p>
        </w:tc>
      </w:tr>
      <w:tr w:rsidR="00312C6C" w:rsidRPr="00312C6C" w14:paraId="652A65B3"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9FAE9A9"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Thiết bị, vật tư, phụ tùng thay thế dài hạn</w:t>
            </w:r>
          </w:p>
        </w:tc>
        <w:tc>
          <w:tcPr>
            <w:tcW w:w="350" w:type="pct"/>
            <w:tcBorders>
              <w:top w:val="nil"/>
              <w:left w:val="nil"/>
              <w:bottom w:val="single" w:sz="8" w:space="0" w:color="auto"/>
              <w:right w:val="single" w:sz="8" w:space="0" w:color="auto"/>
            </w:tcBorders>
            <w:shd w:val="clear" w:color="auto" w:fill="FFFFFF"/>
            <w:hideMark/>
          </w:tcPr>
          <w:p w14:paraId="79E2C019"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263</w:t>
            </w:r>
          </w:p>
        </w:tc>
        <w:tc>
          <w:tcPr>
            <w:tcW w:w="1800" w:type="pct"/>
            <w:tcBorders>
              <w:top w:val="nil"/>
              <w:left w:val="nil"/>
              <w:bottom w:val="single" w:sz="8" w:space="0" w:color="auto"/>
              <w:right w:val="single" w:sz="8" w:space="0" w:color="auto"/>
            </w:tcBorders>
            <w:shd w:val="clear" w:color="auto" w:fill="FFFFFF"/>
            <w:hideMark/>
          </w:tcPr>
          <w:p w14:paraId="0AF078C5"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4655D071" w14:textId="77777777" w:rsidR="00312C6C" w:rsidRPr="00312C6C" w:rsidRDefault="00312C6C" w:rsidP="00312C6C">
            <w:pPr>
              <w:widowControl/>
              <w:rPr>
                <w:rFonts w:eastAsia="Times New Roman" w:cs="Times New Roman"/>
                <w:color w:val="auto"/>
                <w:lang w:val="en-US" w:eastAsia="en-US"/>
              </w:rPr>
            </w:pPr>
          </w:p>
        </w:tc>
      </w:tr>
      <w:tr w:rsidR="00312C6C" w:rsidRPr="00312C6C" w14:paraId="4A2140F4"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68C7E63"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Tài sản dài hạn khác</w:t>
            </w:r>
          </w:p>
        </w:tc>
        <w:tc>
          <w:tcPr>
            <w:tcW w:w="350" w:type="pct"/>
            <w:tcBorders>
              <w:top w:val="nil"/>
              <w:left w:val="nil"/>
              <w:bottom w:val="single" w:sz="8" w:space="0" w:color="auto"/>
              <w:right w:val="single" w:sz="8" w:space="0" w:color="auto"/>
            </w:tcBorders>
            <w:shd w:val="clear" w:color="auto" w:fill="FFFFFF"/>
            <w:hideMark/>
          </w:tcPr>
          <w:p w14:paraId="76D96731"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268</w:t>
            </w:r>
          </w:p>
        </w:tc>
        <w:tc>
          <w:tcPr>
            <w:tcW w:w="1800" w:type="pct"/>
            <w:tcBorders>
              <w:top w:val="nil"/>
              <w:left w:val="nil"/>
              <w:bottom w:val="single" w:sz="8" w:space="0" w:color="auto"/>
              <w:right w:val="single" w:sz="8" w:space="0" w:color="auto"/>
            </w:tcBorders>
            <w:shd w:val="clear" w:color="auto" w:fill="FFFFFF"/>
            <w:hideMark/>
          </w:tcPr>
          <w:p w14:paraId="0D58AABB"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1D9A7904" w14:textId="77777777" w:rsidR="00312C6C" w:rsidRPr="00312C6C" w:rsidRDefault="00312C6C" w:rsidP="00312C6C">
            <w:pPr>
              <w:widowControl/>
              <w:rPr>
                <w:rFonts w:eastAsia="Times New Roman" w:cs="Times New Roman"/>
                <w:color w:val="auto"/>
                <w:lang w:val="en-US" w:eastAsia="en-US"/>
              </w:rPr>
            </w:pPr>
          </w:p>
        </w:tc>
      </w:tr>
      <w:tr w:rsidR="00312C6C" w:rsidRPr="00312C6C" w14:paraId="7B23608E"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78C5BAD0"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lastRenderedPageBreak/>
              <w:t>TỔNG CỘNG TÀI SẢN (270 = 100 + 200)</w:t>
            </w:r>
          </w:p>
        </w:tc>
        <w:tc>
          <w:tcPr>
            <w:tcW w:w="350" w:type="pct"/>
            <w:tcBorders>
              <w:top w:val="nil"/>
              <w:left w:val="nil"/>
              <w:bottom w:val="single" w:sz="8" w:space="0" w:color="auto"/>
              <w:right w:val="single" w:sz="8" w:space="0" w:color="auto"/>
            </w:tcBorders>
            <w:shd w:val="clear" w:color="auto" w:fill="FFFFFF"/>
            <w:hideMark/>
          </w:tcPr>
          <w:p w14:paraId="549CA629"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270</w:t>
            </w:r>
          </w:p>
        </w:tc>
        <w:tc>
          <w:tcPr>
            <w:tcW w:w="1800" w:type="pct"/>
            <w:tcBorders>
              <w:top w:val="nil"/>
              <w:left w:val="nil"/>
              <w:bottom w:val="single" w:sz="8" w:space="0" w:color="auto"/>
              <w:right w:val="single" w:sz="8" w:space="0" w:color="auto"/>
            </w:tcBorders>
            <w:shd w:val="clear" w:color="auto" w:fill="FFFFFF"/>
            <w:hideMark/>
          </w:tcPr>
          <w:p w14:paraId="189F629E"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3596F435" w14:textId="77777777" w:rsidR="00312C6C" w:rsidRPr="00312C6C" w:rsidRDefault="00312C6C" w:rsidP="00312C6C">
            <w:pPr>
              <w:widowControl/>
              <w:rPr>
                <w:rFonts w:eastAsia="Times New Roman" w:cs="Times New Roman"/>
                <w:color w:val="auto"/>
                <w:lang w:val="en-US" w:eastAsia="en-US"/>
              </w:rPr>
            </w:pPr>
          </w:p>
        </w:tc>
      </w:tr>
      <w:tr w:rsidR="00312C6C" w:rsidRPr="00312C6C" w14:paraId="1F967A1E"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173C167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C - NỢ PHẢI TRẢ</w:t>
            </w:r>
          </w:p>
        </w:tc>
        <w:tc>
          <w:tcPr>
            <w:tcW w:w="350" w:type="pct"/>
            <w:tcBorders>
              <w:top w:val="nil"/>
              <w:left w:val="nil"/>
              <w:bottom w:val="single" w:sz="8" w:space="0" w:color="auto"/>
              <w:right w:val="single" w:sz="8" w:space="0" w:color="auto"/>
            </w:tcBorders>
            <w:shd w:val="clear" w:color="auto" w:fill="FFFFFF"/>
            <w:hideMark/>
          </w:tcPr>
          <w:p w14:paraId="77373FE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300</w:t>
            </w:r>
          </w:p>
        </w:tc>
        <w:tc>
          <w:tcPr>
            <w:tcW w:w="1800" w:type="pct"/>
            <w:tcBorders>
              <w:top w:val="nil"/>
              <w:left w:val="nil"/>
              <w:bottom w:val="single" w:sz="8" w:space="0" w:color="auto"/>
              <w:right w:val="single" w:sz="8" w:space="0" w:color="auto"/>
            </w:tcBorders>
            <w:shd w:val="clear" w:color="auto" w:fill="FFFFFF"/>
            <w:hideMark/>
          </w:tcPr>
          <w:p w14:paraId="1D9C5FBC"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300 = 310+330</w:t>
            </w:r>
          </w:p>
        </w:tc>
        <w:tc>
          <w:tcPr>
            <w:tcW w:w="500" w:type="pct"/>
            <w:tcBorders>
              <w:top w:val="nil"/>
              <w:left w:val="nil"/>
              <w:bottom w:val="single" w:sz="8" w:space="0" w:color="auto"/>
              <w:right w:val="single" w:sz="8" w:space="0" w:color="auto"/>
            </w:tcBorders>
            <w:shd w:val="clear" w:color="auto" w:fill="FFFFFF"/>
            <w:hideMark/>
          </w:tcPr>
          <w:p w14:paraId="131173DC" w14:textId="77777777" w:rsidR="00312C6C" w:rsidRPr="00312C6C" w:rsidRDefault="00312C6C" w:rsidP="00312C6C">
            <w:pPr>
              <w:widowControl/>
              <w:rPr>
                <w:rFonts w:eastAsia="Times New Roman" w:cs="Times New Roman"/>
                <w:lang w:val="en-US" w:eastAsia="en-US"/>
              </w:rPr>
            </w:pPr>
          </w:p>
        </w:tc>
      </w:tr>
      <w:tr w:rsidR="00312C6C" w:rsidRPr="00312C6C" w14:paraId="602290AB"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AD79767"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 Nợ ngắn hạn</w:t>
            </w:r>
          </w:p>
        </w:tc>
        <w:tc>
          <w:tcPr>
            <w:tcW w:w="350" w:type="pct"/>
            <w:tcBorders>
              <w:top w:val="nil"/>
              <w:left w:val="nil"/>
              <w:bottom w:val="single" w:sz="8" w:space="0" w:color="auto"/>
              <w:right w:val="single" w:sz="8" w:space="0" w:color="auto"/>
            </w:tcBorders>
            <w:shd w:val="clear" w:color="auto" w:fill="FFFFFF"/>
            <w:hideMark/>
          </w:tcPr>
          <w:p w14:paraId="6BD847B2"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310</w:t>
            </w:r>
          </w:p>
        </w:tc>
        <w:tc>
          <w:tcPr>
            <w:tcW w:w="1800" w:type="pct"/>
            <w:tcBorders>
              <w:top w:val="nil"/>
              <w:left w:val="nil"/>
              <w:bottom w:val="single" w:sz="8" w:space="0" w:color="auto"/>
              <w:right w:val="single" w:sz="8" w:space="0" w:color="auto"/>
            </w:tcBorders>
            <w:shd w:val="clear" w:color="auto" w:fill="FFFFFF"/>
            <w:hideMark/>
          </w:tcPr>
          <w:p w14:paraId="63436C7A"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310 = 311+312+313+314+ 318+319+320+322</w:t>
            </w:r>
          </w:p>
        </w:tc>
        <w:tc>
          <w:tcPr>
            <w:tcW w:w="500" w:type="pct"/>
            <w:tcBorders>
              <w:top w:val="nil"/>
              <w:left w:val="nil"/>
              <w:bottom w:val="single" w:sz="8" w:space="0" w:color="auto"/>
              <w:right w:val="single" w:sz="8" w:space="0" w:color="auto"/>
            </w:tcBorders>
            <w:shd w:val="clear" w:color="auto" w:fill="FFFFFF"/>
            <w:hideMark/>
          </w:tcPr>
          <w:p w14:paraId="2CA5650E" w14:textId="77777777" w:rsidR="00312C6C" w:rsidRPr="00312C6C" w:rsidRDefault="00312C6C" w:rsidP="00312C6C">
            <w:pPr>
              <w:widowControl/>
              <w:rPr>
                <w:rFonts w:eastAsia="Times New Roman" w:cs="Times New Roman"/>
                <w:lang w:val="en-US" w:eastAsia="en-US"/>
              </w:rPr>
            </w:pPr>
          </w:p>
        </w:tc>
      </w:tr>
      <w:tr w:rsidR="00312C6C" w:rsidRPr="00312C6C" w14:paraId="373C9876"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914CE02"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Phải trả người bán ngắn hạn</w:t>
            </w:r>
          </w:p>
        </w:tc>
        <w:tc>
          <w:tcPr>
            <w:tcW w:w="350" w:type="pct"/>
            <w:tcBorders>
              <w:top w:val="nil"/>
              <w:left w:val="nil"/>
              <w:bottom w:val="single" w:sz="8" w:space="0" w:color="auto"/>
              <w:right w:val="single" w:sz="8" w:space="0" w:color="auto"/>
            </w:tcBorders>
            <w:shd w:val="clear" w:color="auto" w:fill="FFFFFF"/>
            <w:hideMark/>
          </w:tcPr>
          <w:p w14:paraId="1E2FED0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311</w:t>
            </w:r>
          </w:p>
        </w:tc>
        <w:tc>
          <w:tcPr>
            <w:tcW w:w="1800" w:type="pct"/>
            <w:tcBorders>
              <w:top w:val="nil"/>
              <w:left w:val="nil"/>
              <w:bottom w:val="single" w:sz="8" w:space="0" w:color="auto"/>
              <w:right w:val="single" w:sz="8" w:space="0" w:color="auto"/>
            </w:tcBorders>
            <w:shd w:val="clear" w:color="auto" w:fill="FFFFFF"/>
            <w:hideMark/>
          </w:tcPr>
          <w:p w14:paraId="2FA6131F"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1138485B" w14:textId="77777777" w:rsidR="00312C6C" w:rsidRPr="00312C6C" w:rsidRDefault="00312C6C" w:rsidP="00312C6C">
            <w:pPr>
              <w:widowControl/>
              <w:rPr>
                <w:rFonts w:eastAsia="Times New Roman" w:cs="Times New Roman"/>
                <w:color w:val="auto"/>
                <w:lang w:val="en-US" w:eastAsia="en-US"/>
              </w:rPr>
            </w:pPr>
          </w:p>
        </w:tc>
      </w:tr>
      <w:tr w:rsidR="00312C6C" w:rsidRPr="00312C6C" w14:paraId="11A3E336"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AB1B2B2"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Người mua trả tiền trước ngắn hạn</w:t>
            </w:r>
          </w:p>
        </w:tc>
        <w:tc>
          <w:tcPr>
            <w:tcW w:w="350" w:type="pct"/>
            <w:tcBorders>
              <w:top w:val="nil"/>
              <w:left w:val="nil"/>
              <w:bottom w:val="single" w:sz="8" w:space="0" w:color="auto"/>
              <w:right w:val="single" w:sz="8" w:space="0" w:color="auto"/>
            </w:tcBorders>
            <w:shd w:val="clear" w:color="auto" w:fill="FFFFFF"/>
            <w:hideMark/>
          </w:tcPr>
          <w:p w14:paraId="7E21299B"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312</w:t>
            </w:r>
          </w:p>
        </w:tc>
        <w:tc>
          <w:tcPr>
            <w:tcW w:w="1800" w:type="pct"/>
            <w:tcBorders>
              <w:top w:val="nil"/>
              <w:left w:val="nil"/>
              <w:bottom w:val="single" w:sz="8" w:space="0" w:color="auto"/>
              <w:right w:val="single" w:sz="8" w:space="0" w:color="auto"/>
            </w:tcBorders>
            <w:shd w:val="clear" w:color="auto" w:fill="FFFFFF"/>
            <w:hideMark/>
          </w:tcPr>
          <w:p w14:paraId="5946226F"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2A3D15D" w14:textId="77777777" w:rsidR="00312C6C" w:rsidRPr="00312C6C" w:rsidRDefault="00312C6C" w:rsidP="00312C6C">
            <w:pPr>
              <w:widowControl/>
              <w:rPr>
                <w:rFonts w:eastAsia="Times New Roman" w:cs="Times New Roman"/>
                <w:color w:val="auto"/>
                <w:lang w:val="en-US" w:eastAsia="en-US"/>
              </w:rPr>
            </w:pPr>
          </w:p>
        </w:tc>
      </w:tr>
      <w:tr w:rsidR="00312C6C" w:rsidRPr="00312C6C" w14:paraId="7FB8B732"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7503CFF"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Thuế và các khoản phải nộp Nhà nước</w:t>
            </w:r>
          </w:p>
        </w:tc>
        <w:tc>
          <w:tcPr>
            <w:tcW w:w="350" w:type="pct"/>
            <w:tcBorders>
              <w:top w:val="nil"/>
              <w:left w:val="nil"/>
              <w:bottom w:val="single" w:sz="8" w:space="0" w:color="auto"/>
              <w:right w:val="single" w:sz="8" w:space="0" w:color="auto"/>
            </w:tcBorders>
            <w:shd w:val="clear" w:color="auto" w:fill="FFFFFF"/>
            <w:hideMark/>
          </w:tcPr>
          <w:p w14:paraId="3C40ED2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313</w:t>
            </w:r>
          </w:p>
        </w:tc>
        <w:tc>
          <w:tcPr>
            <w:tcW w:w="1800" w:type="pct"/>
            <w:tcBorders>
              <w:top w:val="nil"/>
              <w:left w:val="nil"/>
              <w:bottom w:val="single" w:sz="8" w:space="0" w:color="auto"/>
              <w:right w:val="single" w:sz="8" w:space="0" w:color="auto"/>
            </w:tcBorders>
            <w:shd w:val="clear" w:color="auto" w:fill="FFFFFF"/>
            <w:hideMark/>
          </w:tcPr>
          <w:p w14:paraId="21D80928"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7E3F847" w14:textId="77777777" w:rsidR="00312C6C" w:rsidRPr="00312C6C" w:rsidRDefault="00312C6C" w:rsidP="00312C6C">
            <w:pPr>
              <w:widowControl/>
              <w:rPr>
                <w:rFonts w:eastAsia="Times New Roman" w:cs="Times New Roman"/>
                <w:color w:val="auto"/>
                <w:lang w:val="en-US" w:eastAsia="en-US"/>
              </w:rPr>
            </w:pPr>
          </w:p>
        </w:tc>
      </w:tr>
      <w:tr w:rsidR="00312C6C" w:rsidRPr="00312C6C" w14:paraId="2A661B88"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C58FFA8"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4. Phải trả người lao động</w:t>
            </w:r>
          </w:p>
        </w:tc>
        <w:tc>
          <w:tcPr>
            <w:tcW w:w="350" w:type="pct"/>
            <w:tcBorders>
              <w:top w:val="nil"/>
              <w:left w:val="nil"/>
              <w:bottom w:val="single" w:sz="8" w:space="0" w:color="auto"/>
              <w:right w:val="single" w:sz="8" w:space="0" w:color="auto"/>
            </w:tcBorders>
            <w:shd w:val="clear" w:color="auto" w:fill="FFFFFF"/>
            <w:hideMark/>
          </w:tcPr>
          <w:p w14:paraId="2D54D209"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314</w:t>
            </w:r>
          </w:p>
        </w:tc>
        <w:tc>
          <w:tcPr>
            <w:tcW w:w="1800" w:type="pct"/>
            <w:tcBorders>
              <w:top w:val="nil"/>
              <w:left w:val="nil"/>
              <w:bottom w:val="single" w:sz="8" w:space="0" w:color="auto"/>
              <w:right w:val="single" w:sz="8" w:space="0" w:color="auto"/>
            </w:tcBorders>
            <w:shd w:val="clear" w:color="auto" w:fill="FFFFFF"/>
            <w:hideMark/>
          </w:tcPr>
          <w:p w14:paraId="2A0A5C71"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6A89253A" w14:textId="77777777" w:rsidR="00312C6C" w:rsidRPr="00312C6C" w:rsidRDefault="00312C6C" w:rsidP="00312C6C">
            <w:pPr>
              <w:widowControl/>
              <w:rPr>
                <w:rFonts w:eastAsia="Times New Roman" w:cs="Times New Roman"/>
                <w:color w:val="auto"/>
                <w:lang w:val="en-US" w:eastAsia="en-US"/>
              </w:rPr>
            </w:pPr>
          </w:p>
        </w:tc>
      </w:tr>
      <w:tr w:rsidR="00312C6C" w:rsidRPr="00312C6C" w14:paraId="3CB5923B"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A3AF4BE"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5. Doanh thu chưa thực hiện ngắn hạn</w:t>
            </w:r>
          </w:p>
        </w:tc>
        <w:tc>
          <w:tcPr>
            <w:tcW w:w="350" w:type="pct"/>
            <w:tcBorders>
              <w:top w:val="nil"/>
              <w:left w:val="nil"/>
              <w:bottom w:val="single" w:sz="8" w:space="0" w:color="auto"/>
              <w:right w:val="single" w:sz="8" w:space="0" w:color="auto"/>
            </w:tcBorders>
            <w:shd w:val="clear" w:color="auto" w:fill="FFFFFF"/>
            <w:hideMark/>
          </w:tcPr>
          <w:p w14:paraId="32CBE9A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318</w:t>
            </w:r>
          </w:p>
        </w:tc>
        <w:tc>
          <w:tcPr>
            <w:tcW w:w="1800" w:type="pct"/>
            <w:tcBorders>
              <w:top w:val="nil"/>
              <w:left w:val="nil"/>
              <w:bottom w:val="single" w:sz="8" w:space="0" w:color="auto"/>
              <w:right w:val="single" w:sz="8" w:space="0" w:color="auto"/>
            </w:tcBorders>
            <w:shd w:val="clear" w:color="auto" w:fill="FFFFFF"/>
            <w:hideMark/>
          </w:tcPr>
          <w:p w14:paraId="53D064B8"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CB4BCA2" w14:textId="77777777" w:rsidR="00312C6C" w:rsidRPr="00312C6C" w:rsidRDefault="00312C6C" w:rsidP="00312C6C">
            <w:pPr>
              <w:widowControl/>
              <w:rPr>
                <w:rFonts w:eastAsia="Times New Roman" w:cs="Times New Roman"/>
                <w:color w:val="auto"/>
                <w:lang w:val="en-US" w:eastAsia="en-US"/>
              </w:rPr>
            </w:pPr>
          </w:p>
        </w:tc>
      </w:tr>
      <w:tr w:rsidR="00312C6C" w:rsidRPr="00312C6C" w14:paraId="4E9280FF"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1CB7B32F"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6. Phải trả ngắn hạn khác</w:t>
            </w:r>
          </w:p>
        </w:tc>
        <w:tc>
          <w:tcPr>
            <w:tcW w:w="350" w:type="pct"/>
            <w:tcBorders>
              <w:top w:val="nil"/>
              <w:left w:val="nil"/>
              <w:bottom w:val="single" w:sz="8" w:space="0" w:color="auto"/>
              <w:right w:val="single" w:sz="8" w:space="0" w:color="auto"/>
            </w:tcBorders>
            <w:shd w:val="clear" w:color="auto" w:fill="FFFFFF"/>
            <w:hideMark/>
          </w:tcPr>
          <w:p w14:paraId="4E61CC11"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319</w:t>
            </w:r>
          </w:p>
        </w:tc>
        <w:tc>
          <w:tcPr>
            <w:tcW w:w="1800" w:type="pct"/>
            <w:tcBorders>
              <w:top w:val="nil"/>
              <w:left w:val="nil"/>
              <w:bottom w:val="single" w:sz="8" w:space="0" w:color="auto"/>
              <w:right w:val="single" w:sz="8" w:space="0" w:color="auto"/>
            </w:tcBorders>
            <w:shd w:val="clear" w:color="auto" w:fill="FFFFFF"/>
            <w:hideMark/>
          </w:tcPr>
          <w:p w14:paraId="18DE98A5"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2E92BE12" w14:textId="77777777" w:rsidR="00312C6C" w:rsidRPr="00312C6C" w:rsidRDefault="00312C6C" w:rsidP="00312C6C">
            <w:pPr>
              <w:widowControl/>
              <w:rPr>
                <w:rFonts w:eastAsia="Times New Roman" w:cs="Times New Roman"/>
                <w:color w:val="auto"/>
                <w:lang w:val="en-US" w:eastAsia="en-US"/>
              </w:rPr>
            </w:pPr>
          </w:p>
        </w:tc>
      </w:tr>
      <w:tr w:rsidR="00312C6C" w:rsidRPr="00312C6C" w14:paraId="40CE1283"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656B82E9"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7. Vay và nợ thuê tài chính ngắn hạn</w:t>
            </w:r>
          </w:p>
        </w:tc>
        <w:tc>
          <w:tcPr>
            <w:tcW w:w="350" w:type="pct"/>
            <w:tcBorders>
              <w:top w:val="nil"/>
              <w:left w:val="nil"/>
              <w:bottom w:val="single" w:sz="8" w:space="0" w:color="auto"/>
              <w:right w:val="single" w:sz="8" w:space="0" w:color="auto"/>
            </w:tcBorders>
            <w:shd w:val="clear" w:color="auto" w:fill="FFFFFF"/>
            <w:hideMark/>
          </w:tcPr>
          <w:p w14:paraId="688A2166"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320</w:t>
            </w:r>
          </w:p>
        </w:tc>
        <w:tc>
          <w:tcPr>
            <w:tcW w:w="1800" w:type="pct"/>
            <w:tcBorders>
              <w:top w:val="nil"/>
              <w:left w:val="nil"/>
              <w:bottom w:val="single" w:sz="8" w:space="0" w:color="auto"/>
              <w:right w:val="single" w:sz="8" w:space="0" w:color="auto"/>
            </w:tcBorders>
            <w:shd w:val="clear" w:color="auto" w:fill="FFFFFF"/>
            <w:hideMark/>
          </w:tcPr>
          <w:p w14:paraId="16303075"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51BFA948" w14:textId="77777777" w:rsidR="00312C6C" w:rsidRPr="00312C6C" w:rsidRDefault="00312C6C" w:rsidP="00312C6C">
            <w:pPr>
              <w:widowControl/>
              <w:rPr>
                <w:rFonts w:eastAsia="Times New Roman" w:cs="Times New Roman"/>
                <w:color w:val="auto"/>
                <w:lang w:val="en-US" w:eastAsia="en-US"/>
              </w:rPr>
            </w:pPr>
          </w:p>
        </w:tc>
      </w:tr>
      <w:tr w:rsidR="00312C6C" w:rsidRPr="00312C6C" w14:paraId="71C2BE32"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3CA8FFE2"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8. Quỹ khen thưởng, phúc lợi</w:t>
            </w:r>
          </w:p>
        </w:tc>
        <w:tc>
          <w:tcPr>
            <w:tcW w:w="350" w:type="pct"/>
            <w:tcBorders>
              <w:top w:val="nil"/>
              <w:left w:val="nil"/>
              <w:bottom w:val="single" w:sz="8" w:space="0" w:color="auto"/>
              <w:right w:val="single" w:sz="8" w:space="0" w:color="auto"/>
            </w:tcBorders>
            <w:shd w:val="clear" w:color="auto" w:fill="FFFFFF"/>
            <w:hideMark/>
          </w:tcPr>
          <w:p w14:paraId="3A6D6834"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322</w:t>
            </w:r>
          </w:p>
        </w:tc>
        <w:tc>
          <w:tcPr>
            <w:tcW w:w="1800" w:type="pct"/>
            <w:tcBorders>
              <w:top w:val="nil"/>
              <w:left w:val="nil"/>
              <w:bottom w:val="single" w:sz="8" w:space="0" w:color="auto"/>
              <w:right w:val="single" w:sz="8" w:space="0" w:color="auto"/>
            </w:tcBorders>
            <w:shd w:val="clear" w:color="auto" w:fill="FFFFFF"/>
            <w:hideMark/>
          </w:tcPr>
          <w:p w14:paraId="12436A56"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3F5317BF" w14:textId="77777777" w:rsidR="00312C6C" w:rsidRPr="00312C6C" w:rsidRDefault="00312C6C" w:rsidP="00312C6C">
            <w:pPr>
              <w:widowControl/>
              <w:rPr>
                <w:rFonts w:eastAsia="Times New Roman" w:cs="Times New Roman"/>
                <w:color w:val="auto"/>
                <w:lang w:val="en-US" w:eastAsia="en-US"/>
              </w:rPr>
            </w:pPr>
          </w:p>
        </w:tc>
      </w:tr>
      <w:tr w:rsidR="00312C6C" w:rsidRPr="00312C6C" w14:paraId="16903036"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7076CC3"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II. Nợ dài hạn</w:t>
            </w:r>
          </w:p>
        </w:tc>
        <w:tc>
          <w:tcPr>
            <w:tcW w:w="350" w:type="pct"/>
            <w:tcBorders>
              <w:top w:val="nil"/>
              <w:left w:val="nil"/>
              <w:bottom w:val="single" w:sz="8" w:space="0" w:color="auto"/>
              <w:right w:val="single" w:sz="8" w:space="0" w:color="auto"/>
            </w:tcBorders>
            <w:shd w:val="clear" w:color="auto" w:fill="FFFFFF"/>
            <w:hideMark/>
          </w:tcPr>
          <w:p w14:paraId="52E4648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330</w:t>
            </w:r>
          </w:p>
        </w:tc>
        <w:tc>
          <w:tcPr>
            <w:tcW w:w="1800" w:type="pct"/>
            <w:tcBorders>
              <w:top w:val="nil"/>
              <w:left w:val="nil"/>
              <w:bottom w:val="single" w:sz="8" w:space="0" w:color="auto"/>
              <w:right w:val="single" w:sz="8" w:space="0" w:color="auto"/>
            </w:tcBorders>
            <w:shd w:val="clear" w:color="auto" w:fill="FFFFFF"/>
            <w:hideMark/>
          </w:tcPr>
          <w:p w14:paraId="1EF2951F"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330 = 331+332+336+337+338</w:t>
            </w:r>
          </w:p>
        </w:tc>
        <w:tc>
          <w:tcPr>
            <w:tcW w:w="500" w:type="pct"/>
            <w:tcBorders>
              <w:top w:val="nil"/>
              <w:left w:val="nil"/>
              <w:bottom w:val="single" w:sz="8" w:space="0" w:color="auto"/>
              <w:right w:val="single" w:sz="8" w:space="0" w:color="auto"/>
            </w:tcBorders>
            <w:shd w:val="clear" w:color="auto" w:fill="FFFFFF"/>
            <w:hideMark/>
          </w:tcPr>
          <w:p w14:paraId="5B4F9190" w14:textId="77777777" w:rsidR="00312C6C" w:rsidRPr="00312C6C" w:rsidRDefault="00312C6C" w:rsidP="00312C6C">
            <w:pPr>
              <w:widowControl/>
              <w:rPr>
                <w:rFonts w:eastAsia="Times New Roman" w:cs="Times New Roman"/>
                <w:lang w:val="en-US" w:eastAsia="en-US"/>
              </w:rPr>
            </w:pPr>
          </w:p>
        </w:tc>
      </w:tr>
      <w:tr w:rsidR="00312C6C" w:rsidRPr="00312C6C" w14:paraId="68773852"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34963480"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Phải trả người bán dài hạn</w:t>
            </w:r>
          </w:p>
        </w:tc>
        <w:tc>
          <w:tcPr>
            <w:tcW w:w="350" w:type="pct"/>
            <w:tcBorders>
              <w:top w:val="nil"/>
              <w:left w:val="nil"/>
              <w:bottom w:val="single" w:sz="8" w:space="0" w:color="auto"/>
              <w:right w:val="single" w:sz="8" w:space="0" w:color="auto"/>
            </w:tcBorders>
            <w:shd w:val="clear" w:color="auto" w:fill="FFFFFF"/>
            <w:hideMark/>
          </w:tcPr>
          <w:p w14:paraId="0168E4C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331</w:t>
            </w:r>
          </w:p>
        </w:tc>
        <w:tc>
          <w:tcPr>
            <w:tcW w:w="1800" w:type="pct"/>
            <w:tcBorders>
              <w:top w:val="nil"/>
              <w:left w:val="nil"/>
              <w:bottom w:val="single" w:sz="8" w:space="0" w:color="auto"/>
              <w:right w:val="single" w:sz="8" w:space="0" w:color="auto"/>
            </w:tcBorders>
            <w:shd w:val="clear" w:color="auto" w:fill="FFFFFF"/>
            <w:hideMark/>
          </w:tcPr>
          <w:p w14:paraId="301D4457"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6DD39139" w14:textId="77777777" w:rsidR="00312C6C" w:rsidRPr="00312C6C" w:rsidRDefault="00312C6C" w:rsidP="00312C6C">
            <w:pPr>
              <w:widowControl/>
              <w:rPr>
                <w:rFonts w:eastAsia="Times New Roman" w:cs="Times New Roman"/>
                <w:color w:val="auto"/>
                <w:lang w:val="en-US" w:eastAsia="en-US"/>
              </w:rPr>
            </w:pPr>
          </w:p>
        </w:tc>
      </w:tr>
      <w:tr w:rsidR="00312C6C" w:rsidRPr="00312C6C" w14:paraId="624B9DD4"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40B886B8"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Người mua trả tiền trước dài hạn</w:t>
            </w:r>
          </w:p>
        </w:tc>
        <w:tc>
          <w:tcPr>
            <w:tcW w:w="350" w:type="pct"/>
            <w:tcBorders>
              <w:top w:val="nil"/>
              <w:left w:val="nil"/>
              <w:bottom w:val="single" w:sz="8" w:space="0" w:color="auto"/>
              <w:right w:val="single" w:sz="8" w:space="0" w:color="auto"/>
            </w:tcBorders>
            <w:shd w:val="clear" w:color="auto" w:fill="FFFFFF"/>
            <w:hideMark/>
          </w:tcPr>
          <w:p w14:paraId="02150E06"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332</w:t>
            </w:r>
          </w:p>
        </w:tc>
        <w:tc>
          <w:tcPr>
            <w:tcW w:w="1800" w:type="pct"/>
            <w:tcBorders>
              <w:top w:val="nil"/>
              <w:left w:val="nil"/>
              <w:bottom w:val="single" w:sz="8" w:space="0" w:color="auto"/>
              <w:right w:val="single" w:sz="8" w:space="0" w:color="auto"/>
            </w:tcBorders>
            <w:shd w:val="clear" w:color="auto" w:fill="FFFFFF"/>
            <w:hideMark/>
          </w:tcPr>
          <w:p w14:paraId="7CC7B319"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142ECBC2" w14:textId="77777777" w:rsidR="00312C6C" w:rsidRPr="00312C6C" w:rsidRDefault="00312C6C" w:rsidP="00312C6C">
            <w:pPr>
              <w:widowControl/>
              <w:rPr>
                <w:rFonts w:eastAsia="Times New Roman" w:cs="Times New Roman"/>
                <w:color w:val="auto"/>
                <w:lang w:val="en-US" w:eastAsia="en-US"/>
              </w:rPr>
            </w:pPr>
          </w:p>
        </w:tc>
      </w:tr>
      <w:tr w:rsidR="00312C6C" w:rsidRPr="00312C6C" w14:paraId="095FFFD6"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9F2AB61"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Doanh thu chưa thực hiện dài hạn</w:t>
            </w:r>
          </w:p>
        </w:tc>
        <w:tc>
          <w:tcPr>
            <w:tcW w:w="350" w:type="pct"/>
            <w:tcBorders>
              <w:top w:val="nil"/>
              <w:left w:val="nil"/>
              <w:bottom w:val="single" w:sz="8" w:space="0" w:color="auto"/>
              <w:right w:val="single" w:sz="8" w:space="0" w:color="auto"/>
            </w:tcBorders>
            <w:shd w:val="clear" w:color="auto" w:fill="FFFFFF"/>
            <w:hideMark/>
          </w:tcPr>
          <w:p w14:paraId="3DA56827"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336</w:t>
            </w:r>
          </w:p>
        </w:tc>
        <w:tc>
          <w:tcPr>
            <w:tcW w:w="1800" w:type="pct"/>
            <w:tcBorders>
              <w:top w:val="nil"/>
              <w:left w:val="nil"/>
              <w:bottom w:val="single" w:sz="8" w:space="0" w:color="auto"/>
              <w:right w:val="single" w:sz="8" w:space="0" w:color="auto"/>
            </w:tcBorders>
            <w:shd w:val="clear" w:color="auto" w:fill="FFFFFF"/>
            <w:hideMark/>
          </w:tcPr>
          <w:p w14:paraId="0D9977B0"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53915468" w14:textId="77777777" w:rsidR="00312C6C" w:rsidRPr="00312C6C" w:rsidRDefault="00312C6C" w:rsidP="00312C6C">
            <w:pPr>
              <w:widowControl/>
              <w:rPr>
                <w:rFonts w:eastAsia="Times New Roman" w:cs="Times New Roman"/>
                <w:color w:val="auto"/>
                <w:lang w:val="en-US" w:eastAsia="en-US"/>
              </w:rPr>
            </w:pPr>
          </w:p>
        </w:tc>
      </w:tr>
      <w:tr w:rsidR="00312C6C" w:rsidRPr="00312C6C" w14:paraId="1047DCF5"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42E6775B"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4. Phải trả dài hạn khác</w:t>
            </w:r>
          </w:p>
        </w:tc>
        <w:tc>
          <w:tcPr>
            <w:tcW w:w="350" w:type="pct"/>
            <w:tcBorders>
              <w:top w:val="nil"/>
              <w:left w:val="nil"/>
              <w:bottom w:val="single" w:sz="8" w:space="0" w:color="auto"/>
              <w:right w:val="single" w:sz="8" w:space="0" w:color="auto"/>
            </w:tcBorders>
            <w:shd w:val="clear" w:color="auto" w:fill="FFFFFF"/>
            <w:hideMark/>
          </w:tcPr>
          <w:p w14:paraId="1E7DA3E5"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337</w:t>
            </w:r>
          </w:p>
        </w:tc>
        <w:tc>
          <w:tcPr>
            <w:tcW w:w="1800" w:type="pct"/>
            <w:tcBorders>
              <w:top w:val="nil"/>
              <w:left w:val="nil"/>
              <w:bottom w:val="single" w:sz="8" w:space="0" w:color="auto"/>
              <w:right w:val="single" w:sz="8" w:space="0" w:color="auto"/>
            </w:tcBorders>
            <w:shd w:val="clear" w:color="auto" w:fill="FFFFFF"/>
            <w:hideMark/>
          </w:tcPr>
          <w:p w14:paraId="550546C1"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46784DA7" w14:textId="77777777" w:rsidR="00312C6C" w:rsidRPr="00312C6C" w:rsidRDefault="00312C6C" w:rsidP="00312C6C">
            <w:pPr>
              <w:widowControl/>
              <w:rPr>
                <w:rFonts w:eastAsia="Times New Roman" w:cs="Times New Roman"/>
                <w:color w:val="auto"/>
                <w:lang w:val="en-US" w:eastAsia="en-US"/>
              </w:rPr>
            </w:pPr>
          </w:p>
        </w:tc>
      </w:tr>
      <w:tr w:rsidR="00312C6C" w:rsidRPr="00312C6C" w14:paraId="0E57D00E"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FF45BF3"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5. Vay và nợ thuê tài chính dài hạn</w:t>
            </w:r>
          </w:p>
        </w:tc>
        <w:tc>
          <w:tcPr>
            <w:tcW w:w="350" w:type="pct"/>
            <w:tcBorders>
              <w:top w:val="nil"/>
              <w:left w:val="nil"/>
              <w:bottom w:val="single" w:sz="8" w:space="0" w:color="auto"/>
              <w:right w:val="single" w:sz="8" w:space="0" w:color="auto"/>
            </w:tcBorders>
            <w:shd w:val="clear" w:color="auto" w:fill="FFFFFF"/>
            <w:hideMark/>
          </w:tcPr>
          <w:p w14:paraId="4C7854EA"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338</w:t>
            </w:r>
          </w:p>
        </w:tc>
        <w:tc>
          <w:tcPr>
            <w:tcW w:w="1800" w:type="pct"/>
            <w:tcBorders>
              <w:top w:val="nil"/>
              <w:left w:val="nil"/>
              <w:bottom w:val="single" w:sz="8" w:space="0" w:color="auto"/>
              <w:right w:val="single" w:sz="8" w:space="0" w:color="auto"/>
            </w:tcBorders>
            <w:shd w:val="clear" w:color="auto" w:fill="FFFFFF"/>
            <w:hideMark/>
          </w:tcPr>
          <w:p w14:paraId="3F5E7478"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25A6E2CE" w14:textId="77777777" w:rsidR="00312C6C" w:rsidRPr="00312C6C" w:rsidRDefault="00312C6C" w:rsidP="00312C6C">
            <w:pPr>
              <w:widowControl/>
              <w:rPr>
                <w:rFonts w:eastAsia="Times New Roman" w:cs="Times New Roman"/>
                <w:color w:val="auto"/>
                <w:lang w:val="en-US" w:eastAsia="en-US"/>
              </w:rPr>
            </w:pPr>
          </w:p>
        </w:tc>
      </w:tr>
      <w:tr w:rsidR="00312C6C" w:rsidRPr="00312C6C" w14:paraId="5BFEC54F"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9D56D0B"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D - VỐN CHỦ SỞ HỮU</w:t>
            </w:r>
          </w:p>
        </w:tc>
        <w:tc>
          <w:tcPr>
            <w:tcW w:w="350" w:type="pct"/>
            <w:tcBorders>
              <w:top w:val="nil"/>
              <w:left w:val="nil"/>
              <w:bottom w:val="single" w:sz="8" w:space="0" w:color="auto"/>
              <w:right w:val="single" w:sz="8" w:space="0" w:color="auto"/>
            </w:tcBorders>
            <w:shd w:val="clear" w:color="auto" w:fill="FFFFFF"/>
            <w:hideMark/>
          </w:tcPr>
          <w:p w14:paraId="6BC53588"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400</w:t>
            </w:r>
          </w:p>
        </w:tc>
        <w:tc>
          <w:tcPr>
            <w:tcW w:w="1800" w:type="pct"/>
            <w:tcBorders>
              <w:top w:val="nil"/>
              <w:left w:val="nil"/>
              <w:bottom w:val="single" w:sz="8" w:space="0" w:color="auto"/>
              <w:right w:val="single" w:sz="8" w:space="0" w:color="auto"/>
            </w:tcBorders>
            <w:shd w:val="clear" w:color="auto" w:fill="FFFFFF"/>
            <w:hideMark/>
          </w:tcPr>
          <w:p w14:paraId="07A389E3"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400 = Mã số 410</w:t>
            </w:r>
          </w:p>
        </w:tc>
        <w:tc>
          <w:tcPr>
            <w:tcW w:w="500" w:type="pct"/>
            <w:tcBorders>
              <w:top w:val="nil"/>
              <w:left w:val="nil"/>
              <w:bottom w:val="single" w:sz="8" w:space="0" w:color="auto"/>
              <w:right w:val="single" w:sz="8" w:space="0" w:color="auto"/>
            </w:tcBorders>
            <w:shd w:val="clear" w:color="auto" w:fill="FFFFFF"/>
            <w:hideMark/>
          </w:tcPr>
          <w:p w14:paraId="27ED7719" w14:textId="77777777" w:rsidR="00312C6C" w:rsidRPr="00312C6C" w:rsidRDefault="00312C6C" w:rsidP="00312C6C">
            <w:pPr>
              <w:widowControl/>
              <w:rPr>
                <w:rFonts w:eastAsia="Times New Roman" w:cs="Times New Roman"/>
                <w:lang w:val="en-US" w:eastAsia="en-US"/>
              </w:rPr>
            </w:pPr>
          </w:p>
        </w:tc>
      </w:tr>
      <w:tr w:rsidR="00312C6C" w:rsidRPr="00312C6C" w14:paraId="7C6D5FAD"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57E44FA0"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b/>
                <w:bCs/>
                <w:lang w:val="en-US" w:eastAsia="en-US"/>
              </w:rPr>
              <w:t>I. Vốn chủ sở hữu</w:t>
            </w:r>
          </w:p>
        </w:tc>
        <w:tc>
          <w:tcPr>
            <w:tcW w:w="350" w:type="pct"/>
            <w:tcBorders>
              <w:top w:val="nil"/>
              <w:left w:val="nil"/>
              <w:bottom w:val="single" w:sz="8" w:space="0" w:color="auto"/>
              <w:right w:val="single" w:sz="8" w:space="0" w:color="auto"/>
            </w:tcBorders>
            <w:shd w:val="clear" w:color="auto" w:fill="FFFFFF"/>
            <w:hideMark/>
          </w:tcPr>
          <w:p w14:paraId="6CCF847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410</w:t>
            </w:r>
          </w:p>
        </w:tc>
        <w:tc>
          <w:tcPr>
            <w:tcW w:w="1800" w:type="pct"/>
            <w:tcBorders>
              <w:top w:val="nil"/>
              <w:left w:val="nil"/>
              <w:bottom w:val="single" w:sz="8" w:space="0" w:color="auto"/>
              <w:right w:val="single" w:sz="8" w:space="0" w:color="auto"/>
            </w:tcBorders>
            <w:shd w:val="clear" w:color="auto" w:fill="FFFFFF"/>
            <w:hideMark/>
          </w:tcPr>
          <w:p w14:paraId="701AA7AB"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Mã số 410 = 411+414+417</w:t>
            </w:r>
          </w:p>
        </w:tc>
        <w:tc>
          <w:tcPr>
            <w:tcW w:w="500" w:type="pct"/>
            <w:tcBorders>
              <w:top w:val="nil"/>
              <w:left w:val="nil"/>
              <w:bottom w:val="single" w:sz="8" w:space="0" w:color="auto"/>
              <w:right w:val="single" w:sz="8" w:space="0" w:color="auto"/>
            </w:tcBorders>
            <w:shd w:val="clear" w:color="auto" w:fill="FFFFFF"/>
            <w:hideMark/>
          </w:tcPr>
          <w:p w14:paraId="499F397D" w14:textId="77777777" w:rsidR="00312C6C" w:rsidRPr="00312C6C" w:rsidRDefault="00312C6C" w:rsidP="00312C6C">
            <w:pPr>
              <w:widowControl/>
              <w:rPr>
                <w:rFonts w:eastAsia="Times New Roman" w:cs="Times New Roman"/>
                <w:lang w:val="en-US" w:eastAsia="en-US"/>
              </w:rPr>
            </w:pPr>
          </w:p>
        </w:tc>
      </w:tr>
      <w:tr w:rsidR="00312C6C" w:rsidRPr="00312C6C" w14:paraId="6ACF717F"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0AFC65F0"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1. Vốn góp của chủ sở hữu</w:t>
            </w:r>
          </w:p>
        </w:tc>
        <w:tc>
          <w:tcPr>
            <w:tcW w:w="350" w:type="pct"/>
            <w:tcBorders>
              <w:top w:val="nil"/>
              <w:left w:val="nil"/>
              <w:bottom w:val="single" w:sz="8" w:space="0" w:color="auto"/>
              <w:right w:val="single" w:sz="8" w:space="0" w:color="auto"/>
            </w:tcBorders>
            <w:shd w:val="clear" w:color="auto" w:fill="FFFFFF"/>
            <w:hideMark/>
          </w:tcPr>
          <w:p w14:paraId="0FDF65DB"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411</w:t>
            </w:r>
          </w:p>
        </w:tc>
        <w:tc>
          <w:tcPr>
            <w:tcW w:w="1800" w:type="pct"/>
            <w:tcBorders>
              <w:top w:val="nil"/>
              <w:left w:val="nil"/>
              <w:bottom w:val="single" w:sz="8" w:space="0" w:color="auto"/>
              <w:right w:val="single" w:sz="8" w:space="0" w:color="auto"/>
            </w:tcBorders>
            <w:shd w:val="clear" w:color="auto" w:fill="FFFFFF"/>
            <w:hideMark/>
          </w:tcPr>
          <w:p w14:paraId="085348D8"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E1E487A" w14:textId="77777777" w:rsidR="00312C6C" w:rsidRPr="00312C6C" w:rsidRDefault="00312C6C" w:rsidP="00312C6C">
            <w:pPr>
              <w:widowControl/>
              <w:rPr>
                <w:rFonts w:eastAsia="Times New Roman" w:cs="Times New Roman"/>
                <w:color w:val="auto"/>
                <w:lang w:val="en-US" w:eastAsia="en-US"/>
              </w:rPr>
            </w:pPr>
          </w:p>
        </w:tc>
      </w:tr>
      <w:tr w:rsidR="00312C6C" w:rsidRPr="00312C6C" w14:paraId="479B3F0C"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3341F4AC"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2. Vốn khác của chủ sở hữu</w:t>
            </w:r>
          </w:p>
        </w:tc>
        <w:tc>
          <w:tcPr>
            <w:tcW w:w="350" w:type="pct"/>
            <w:tcBorders>
              <w:top w:val="nil"/>
              <w:left w:val="nil"/>
              <w:bottom w:val="single" w:sz="8" w:space="0" w:color="auto"/>
              <w:right w:val="single" w:sz="8" w:space="0" w:color="auto"/>
            </w:tcBorders>
            <w:shd w:val="clear" w:color="auto" w:fill="FFFFFF"/>
            <w:hideMark/>
          </w:tcPr>
          <w:p w14:paraId="045434BE"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414</w:t>
            </w:r>
          </w:p>
        </w:tc>
        <w:tc>
          <w:tcPr>
            <w:tcW w:w="1800" w:type="pct"/>
            <w:tcBorders>
              <w:top w:val="nil"/>
              <w:left w:val="nil"/>
              <w:bottom w:val="single" w:sz="8" w:space="0" w:color="auto"/>
              <w:right w:val="single" w:sz="8" w:space="0" w:color="auto"/>
            </w:tcBorders>
            <w:shd w:val="clear" w:color="auto" w:fill="FFFFFF"/>
            <w:hideMark/>
          </w:tcPr>
          <w:p w14:paraId="2D7810BA"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72266FC8" w14:textId="77777777" w:rsidR="00312C6C" w:rsidRPr="00312C6C" w:rsidRDefault="00312C6C" w:rsidP="00312C6C">
            <w:pPr>
              <w:widowControl/>
              <w:rPr>
                <w:rFonts w:eastAsia="Times New Roman" w:cs="Times New Roman"/>
                <w:color w:val="auto"/>
                <w:lang w:val="en-US" w:eastAsia="en-US"/>
              </w:rPr>
            </w:pPr>
          </w:p>
        </w:tc>
      </w:tr>
      <w:tr w:rsidR="00312C6C" w:rsidRPr="00312C6C" w14:paraId="4312EE8C"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29CE7EB6" w14:textId="77777777" w:rsidR="00312C6C" w:rsidRPr="00312C6C" w:rsidRDefault="00312C6C" w:rsidP="00312C6C">
            <w:pPr>
              <w:widowControl/>
              <w:spacing w:before="120" w:after="120" w:line="234" w:lineRule="atLeast"/>
              <w:rPr>
                <w:rFonts w:eastAsia="Times New Roman" w:cs="Times New Roman"/>
                <w:lang w:val="en-US" w:eastAsia="en-US"/>
              </w:rPr>
            </w:pPr>
            <w:r w:rsidRPr="00312C6C">
              <w:rPr>
                <w:rFonts w:eastAsia="Times New Roman" w:cs="Times New Roman"/>
                <w:lang w:val="en-US" w:eastAsia="en-US"/>
              </w:rPr>
              <w:t>3. Chênh lệch tỷ giá hối đoái</w:t>
            </w:r>
          </w:p>
        </w:tc>
        <w:tc>
          <w:tcPr>
            <w:tcW w:w="350" w:type="pct"/>
            <w:tcBorders>
              <w:top w:val="nil"/>
              <w:left w:val="nil"/>
              <w:bottom w:val="single" w:sz="8" w:space="0" w:color="auto"/>
              <w:right w:val="single" w:sz="8" w:space="0" w:color="auto"/>
            </w:tcBorders>
            <w:shd w:val="clear" w:color="auto" w:fill="FFFFFF"/>
            <w:hideMark/>
          </w:tcPr>
          <w:p w14:paraId="71DFCD4D"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t>417</w:t>
            </w:r>
          </w:p>
        </w:tc>
        <w:tc>
          <w:tcPr>
            <w:tcW w:w="1800" w:type="pct"/>
            <w:tcBorders>
              <w:top w:val="nil"/>
              <w:left w:val="nil"/>
              <w:bottom w:val="single" w:sz="8" w:space="0" w:color="auto"/>
              <w:right w:val="single" w:sz="8" w:space="0" w:color="auto"/>
            </w:tcBorders>
            <w:shd w:val="clear" w:color="auto" w:fill="FFFFFF"/>
            <w:hideMark/>
          </w:tcPr>
          <w:p w14:paraId="31D4043A"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2DB2E549" w14:textId="77777777" w:rsidR="00312C6C" w:rsidRPr="00312C6C" w:rsidRDefault="00312C6C" w:rsidP="00312C6C">
            <w:pPr>
              <w:widowControl/>
              <w:rPr>
                <w:rFonts w:eastAsia="Times New Roman" w:cs="Times New Roman"/>
                <w:color w:val="auto"/>
                <w:lang w:val="en-US" w:eastAsia="en-US"/>
              </w:rPr>
            </w:pPr>
          </w:p>
        </w:tc>
      </w:tr>
      <w:tr w:rsidR="00312C6C" w:rsidRPr="00312C6C" w14:paraId="3EBF882D" w14:textId="77777777" w:rsidTr="00312C6C">
        <w:trPr>
          <w:tblCellSpacing w:w="0" w:type="dxa"/>
        </w:trPr>
        <w:tc>
          <w:tcPr>
            <w:tcW w:w="2250" w:type="pct"/>
            <w:tcBorders>
              <w:top w:val="nil"/>
              <w:left w:val="single" w:sz="8" w:space="0" w:color="auto"/>
              <w:bottom w:val="single" w:sz="8" w:space="0" w:color="auto"/>
              <w:right w:val="single" w:sz="8" w:space="0" w:color="auto"/>
            </w:tcBorders>
            <w:shd w:val="clear" w:color="auto" w:fill="FFFFFF"/>
            <w:hideMark/>
          </w:tcPr>
          <w:p w14:paraId="48564035"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TỔNG CỘNG NGUỒN VỐN (440 = 300 + 400)</w:t>
            </w:r>
          </w:p>
        </w:tc>
        <w:tc>
          <w:tcPr>
            <w:tcW w:w="350" w:type="pct"/>
            <w:tcBorders>
              <w:top w:val="nil"/>
              <w:left w:val="nil"/>
              <w:bottom w:val="single" w:sz="8" w:space="0" w:color="auto"/>
              <w:right w:val="single" w:sz="8" w:space="0" w:color="auto"/>
            </w:tcBorders>
            <w:shd w:val="clear" w:color="auto" w:fill="FFFFFF"/>
            <w:hideMark/>
          </w:tcPr>
          <w:p w14:paraId="2FEA18CE"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b/>
                <w:bCs/>
                <w:lang w:val="en-US" w:eastAsia="en-US"/>
              </w:rPr>
              <w:t>440</w:t>
            </w:r>
          </w:p>
        </w:tc>
        <w:tc>
          <w:tcPr>
            <w:tcW w:w="1800" w:type="pct"/>
            <w:tcBorders>
              <w:top w:val="nil"/>
              <w:left w:val="nil"/>
              <w:bottom w:val="single" w:sz="8" w:space="0" w:color="auto"/>
              <w:right w:val="single" w:sz="8" w:space="0" w:color="auto"/>
            </w:tcBorders>
            <w:shd w:val="clear" w:color="auto" w:fill="FFFFFF"/>
            <w:hideMark/>
          </w:tcPr>
          <w:p w14:paraId="42C671B9" w14:textId="77777777" w:rsidR="00312C6C" w:rsidRPr="00312C6C" w:rsidRDefault="00312C6C" w:rsidP="00312C6C">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hideMark/>
          </w:tcPr>
          <w:p w14:paraId="5205ACB5" w14:textId="77777777" w:rsidR="00312C6C" w:rsidRPr="00312C6C" w:rsidRDefault="00312C6C" w:rsidP="00312C6C">
            <w:pPr>
              <w:widowControl/>
              <w:rPr>
                <w:rFonts w:eastAsia="Times New Roman" w:cs="Times New Roman"/>
                <w:color w:val="auto"/>
                <w:lang w:val="en-US" w:eastAsia="en-US"/>
              </w:rPr>
            </w:pPr>
          </w:p>
        </w:tc>
      </w:tr>
    </w:tbl>
    <w:p w14:paraId="54D7F9D1" w14:textId="77777777" w:rsidR="00312C6C" w:rsidRPr="00312C6C" w:rsidRDefault="00312C6C" w:rsidP="00312C6C">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41"/>
        <w:gridCol w:w="2867"/>
        <w:gridCol w:w="3379"/>
      </w:tblGrid>
      <w:tr w:rsidR="00312C6C" w:rsidRPr="00312C6C" w14:paraId="37584386" w14:textId="77777777" w:rsidTr="00312C6C">
        <w:trPr>
          <w:tblCellSpacing w:w="0" w:type="dxa"/>
        </w:trPr>
        <w:tc>
          <w:tcPr>
            <w:tcW w:w="3041" w:type="dxa"/>
            <w:shd w:val="clear" w:color="auto" w:fill="FFFFFF"/>
            <w:tcMar>
              <w:top w:w="0" w:type="dxa"/>
              <w:left w:w="108" w:type="dxa"/>
              <w:bottom w:w="0" w:type="dxa"/>
              <w:right w:w="108" w:type="dxa"/>
            </w:tcMar>
            <w:hideMark/>
          </w:tcPr>
          <w:p w14:paraId="7C97AE19"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br/>
            </w:r>
            <w:r w:rsidRPr="00312C6C">
              <w:rPr>
                <w:rFonts w:eastAsia="Times New Roman" w:cs="Times New Roman"/>
                <w:b/>
                <w:bCs/>
                <w:lang w:val="en-US" w:eastAsia="en-US"/>
              </w:rPr>
              <w:t>NGƯỜI LẬP BIỂU</w:t>
            </w:r>
            <w:r w:rsidRPr="00312C6C">
              <w:rPr>
                <w:rFonts w:eastAsia="Times New Roman" w:cs="Times New Roman"/>
                <w:b/>
                <w:bCs/>
                <w:lang w:val="en-US" w:eastAsia="en-US"/>
              </w:rPr>
              <w:br/>
            </w:r>
            <w:r w:rsidRPr="00312C6C">
              <w:rPr>
                <w:rFonts w:eastAsia="Times New Roman" w:cs="Times New Roman"/>
                <w:i/>
                <w:iCs/>
                <w:lang w:val="en-US" w:eastAsia="en-US"/>
              </w:rPr>
              <w:t>(Ký, họ tên)</w:t>
            </w:r>
          </w:p>
        </w:tc>
        <w:tc>
          <w:tcPr>
            <w:tcW w:w="2867" w:type="dxa"/>
            <w:shd w:val="clear" w:color="auto" w:fill="FFFFFF"/>
            <w:tcMar>
              <w:top w:w="0" w:type="dxa"/>
              <w:left w:w="108" w:type="dxa"/>
              <w:bottom w:w="0" w:type="dxa"/>
              <w:right w:w="108" w:type="dxa"/>
            </w:tcMar>
            <w:hideMark/>
          </w:tcPr>
          <w:p w14:paraId="61FEF9DA"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lang w:val="en-US" w:eastAsia="en-US"/>
              </w:rPr>
              <w:br/>
            </w:r>
            <w:r w:rsidRPr="00312C6C">
              <w:rPr>
                <w:rFonts w:eastAsia="Times New Roman" w:cs="Times New Roman"/>
                <w:b/>
                <w:bCs/>
                <w:lang w:val="en-US" w:eastAsia="en-US"/>
              </w:rPr>
              <w:t>KẾ TOÁN TRƯỞNG</w:t>
            </w:r>
            <w:r w:rsidRPr="00312C6C">
              <w:rPr>
                <w:rFonts w:eastAsia="Times New Roman" w:cs="Times New Roman"/>
                <w:b/>
                <w:bCs/>
                <w:lang w:val="en-US" w:eastAsia="en-US"/>
              </w:rPr>
              <w:br/>
            </w:r>
            <w:r w:rsidRPr="00312C6C">
              <w:rPr>
                <w:rFonts w:eastAsia="Times New Roman" w:cs="Times New Roman"/>
                <w:i/>
                <w:iCs/>
                <w:lang w:val="en-US" w:eastAsia="en-US"/>
              </w:rPr>
              <w:t>(Ký, họ tên)</w:t>
            </w:r>
          </w:p>
        </w:tc>
        <w:tc>
          <w:tcPr>
            <w:tcW w:w="3379" w:type="dxa"/>
            <w:shd w:val="clear" w:color="auto" w:fill="FFFFFF"/>
            <w:tcMar>
              <w:top w:w="0" w:type="dxa"/>
              <w:left w:w="108" w:type="dxa"/>
              <w:bottom w:w="0" w:type="dxa"/>
              <w:right w:w="108" w:type="dxa"/>
            </w:tcMar>
            <w:hideMark/>
          </w:tcPr>
          <w:p w14:paraId="0DC41B4E" w14:textId="77777777" w:rsidR="00312C6C" w:rsidRPr="00312C6C" w:rsidRDefault="00312C6C" w:rsidP="00312C6C">
            <w:pPr>
              <w:widowControl/>
              <w:spacing w:before="120" w:after="120" w:line="234" w:lineRule="atLeast"/>
              <w:jc w:val="center"/>
              <w:rPr>
                <w:rFonts w:eastAsia="Times New Roman" w:cs="Times New Roman"/>
                <w:lang w:val="en-US" w:eastAsia="en-US"/>
              </w:rPr>
            </w:pPr>
            <w:r w:rsidRPr="00312C6C">
              <w:rPr>
                <w:rFonts w:eastAsia="Times New Roman" w:cs="Times New Roman"/>
                <w:i/>
                <w:iCs/>
                <w:lang w:val="en-US" w:eastAsia="en-US"/>
              </w:rPr>
              <w:t>Lập, ngày… tháng… năm…</w:t>
            </w:r>
            <w:r w:rsidRPr="00312C6C">
              <w:rPr>
                <w:rFonts w:eastAsia="Times New Roman" w:cs="Times New Roman"/>
                <w:i/>
                <w:iCs/>
                <w:lang w:val="en-US" w:eastAsia="en-US"/>
              </w:rPr>
              <w:br/>
            </w:r>
            <w:r w:rsidRPr="00312C6C">
              <w:rPr>
                <w:rFonts w:eastAsia="Times New Roman" w:cs="Times New Roman"/>
                <w:b/>
                <w:bCs/>
                <w:lang w:val="en-US" w:eastAsia="en-US"/>
              </w:rPr>
              <w:t>THỦ TRƯỞNG ĐƠN VỊ</w:t>
            </w:r>
            <w:r w:rsidRPr="00312C6C">
              <w:rPr>
                <w:rFonts w:eastAsia="Times New Roman" w:cs="Times New Roman"/>
                <w:b/>
                <w:bCs/>
                <w:lang w:val="en-US" w:eastAsia="en-US"/>
              </w:rPr>
              <w:br/>
            </w:r>
            <w:r w:rsidRPr="00312C6C">
              <w:rPr>
                <w:rFonts w:eastAsia="Times New Roman" w:cs="Times New Roman"/>
                <w:i/>
                <w:iCs/>
                <w:lang w:val="en-US" w:eastAsia="en-US"/>
              </w:rPr>
              <w:t>(Ký, họ tên, đóng dấu)</w:t>
            </w:r>
          </w:p>
        </w:tc>
      </w:tr>
    </w:tbl>
    <w:p w14:paraId="50232A65" w14:textId="77777777" w:rsidR="002B27FE" w:rsidRPr="00312C6C" w:rsidRDefault="002B27FE" w:rsidP="00312C6C">
      <w:pPr>
        <w:rPr>
          <w:rFonts w:cs="Times New Roman"/>
        </w:rPr>
      </w:pPr>
    </w:p>
    <w:p w14:paraId="701E3FCD" w14:textId="77777777" w:rsidR="00312C6C" w:rsidRPr="00312C6C" w:rsidRDefault="00312C6C" w:rsidP="00312C6C">
      <w:pPr>
        <w:rPr>
          <w:rFonts w:cs="Times New Roman"/>
        </w:rPr>
      </w:pPr>
    </w:p>
    <w:p w14:paraId="538296E1" w14:textId="77777777" w:rsidR="00312C6C" w:rsidRPr="00312C6C" w:rsidRDefault="00312C6C" w:rsidP="00312C6C">
      <w:pPr>
        <w:rPr>
          <w:rFonts w:cs="Times New Roman"/>
        </w:rPr>
      </w:pPr>
    </w:p>
    <w:p w14:paraId="53E315DF" w14:textId="77777777" w:rsidR="00312C6C" w:rsidRPr="00312C6C" w:rsidRDefault="00312C6C" w:rsidP="00312C6C">
      <w:pPr>
        <w:rPr>
          <w:rFonts w:cs="Times New Roman"/>
        </w:rPr>
      </w:pPr>
    </w:p>
    <w:p w14:paraId="49CAE793" w14:textId="77777777" w:rsidR="00312C6C" w:rsidRPr="00312C6C" w:rsidRDefault="00312C6C" w:rsidP="00312C6C">
      <w:pPr>
        <w:rPr>
          <w:rFonts w:cs="Times New Roman"/>
        </w:rPr>
      </w:pPr>
    </w:p>
    <w:p w14:paraId="0822CAE5" w14:textId="77777777" w:rsidR="00312C6C" w:rsidRPr="00312C6C" w:rsidRDefault="00312C6C" w:rsidP="00312C6C">
      <w:pPr>
        <w:rPr>
          <w:rFonts w:cs="Times New Roman"/>
        </w:rPr>
      </w:pPr>
    </w:p>
    <w:p w14:paraId="39CE7A86" w14:textId="77777777" w:rsidR="00312C6C" w:rsidRPr="00312C6C" w:rsidRDefault="00312C6C" w:rsidP="00312C6C">
      <w:pPr>
        <w:rPr>
          <w:rFonts w:cs="Times New Roman"/>
          <w:lang w:val="en-US"/>
        </w:rPr>
      </w:pPr>
      <w:r w:rsidRPr="00312C6C">
        <w:rPr>
          <w:rFonts w:cs="Times New Roman"/>
          <w:b/>
          <w:lang w:val="en-US"/>
        </w:rPr>
        <w:t>Nguồn</w:t>
      </w:r>
      <w:r w:rsidRPr="00312C6C">
        <w:rPr>
          <w:rFonts w:cs="Times New Roman"/>
          <w:lang w:val="en-US"/>
        </w:rPr>
        <w:t>: Thông tư 26/2021/TT-BTC</w:t>
      </w:r>
    </w:p>
    <w:sectPr w:rsidR="00312C6C" w:rsidRPr="00312C6C"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A02D" w14:textId="77777777" w:rsidR="003E681A" w:rsidRDefault="003E681A">
      <w:r>
        <w:separator/>
      </w:r>
    </w:p>
  </w:endnote>
  <w:endnote w:type="continuationSeparator" w:id="0">
    <w:p w14:paraId="39940EF4" w14:textId="77777777" w:rsidR="003E681A" w:rsidRDefault="003E6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8E8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C32DE5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58C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12C6C">
      <w:rPr>
        <w:rStyle w:val="PageNumber"/>
        <w:noProof/>
        <w:color w:val="FFFFFF"/>
        <w:sz w:val="24"/>
        <w:szCs w:val="24"/>
      </w:rPr>
      <w:t>4</w:t>
    </w:r>
    <w:r>
      <w:rPr>
        <w:rStyle w:val="PageNumber"/>
        <w:color w:val="FFFFFF"/>
        <w:sz w:val="24"/>
        <w:szCs w:val="24"/>
      </w:rPr>
      <w:fldChar w:fldCharType="end"/>
    </w:r>
  </w:p>
  <w:p w14:paraId="7526D87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D662B" w14:textId="77777777" w:rsidR="003E681A" w:rsidRDefault="003E681A">
      <w:r>
        <w:separator/>
      </w:r>
    </w:p>
  </w:footnote>
  <w:footnote w:type="continuationSeparator" w:id="0">
    <w:p w14:paraId="2F8CB366" w14:textId="77777777" w:rsidR="003E681A" w:rsidRDefault="003E6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B1F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2B5B0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62C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12C6C">
      <w:rPr>
        <w:rStyle w:val="PageNumber"/>
        <w:noProof/>
        <w:color w:val="FFFFFF"/>
      </w:rPr>
      <w:t>4</w:t>
    </w:r>
    <w:r>
      <w:rPr>
        <w:rStyle w:val="PageNumber"/>
        <w:color w:val="FFFFFF"/>
      </w:rPr>
      <w:fldChar w:fldCharType="end"/>
    </w:r>
  </w:p>
  <w:p w14:paraId="587BD3A4"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81C11"/>
    <w:rsid w:val="00117477"/>
    <w:rsid w:val="00120C13"/>
    <w:rsid w:val="002413AA"/>
    <w:rsid w:val="002B27FE"/>
    <w:rsid w:val="00312C6C"/>
    <w:rsid w:val="003508DA"/>
    <w:rsid w:val="003A30AE"/>
    <w:rsid w:val="003E681A"/>
    <w:rsid w:val="003E7BEA"/>
    <w:rsid w:val="003F0CDA"/>
    <w:rsid w:val="004F2E8C"/>
    <w:rsid w:val="00621C93"/>
    <w:rsid w:val="00641013"/>
    <w:rsid w:val="0067256D"/>
    <w:rsid w:val="006F05BB"/>
    <w:rsid w:val="007050E8"/>
    <w:rsid w:val="00712B95"/>
    <w:rsid w:val="00751FD8"/>
    <w:rsid w:val="007647E2"/>
    <w:rsid w:val="007649F2"/>
    <w:rsid w:val="007D663D"/>
    <w:rsid w:val="008C69E8"/>
    <w:rsid w:val="0098320B"/>
    <w:rsid w:val="009D591A"/>
    <w:rsid w:val="00A529BC"/>
    <w:rsid w:val="00AE7E4A"/>
    <w:rsid w:val="00B42246"/>
    <w:rsid w:val="00C17285"/>
    <w:rsid w:val="00C70E93"/>
    <w:rsid w:val="00CF1697"/>
    <w:rsid w:val="00D21670"/>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29A3"/>
  <w15:chartTrackingRefBased/>
  <w15:docId w15:val="{C95A3C10-022C-47EB-9F4F-545DDBFB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2727</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