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9AF2" w14:textId="77777777" w:rsidR="00EC3A1A" w:rsidRPr="00117DB5" w:rsidRDefault="00EC3A1A" w:rsidP="00EC3A1A">
      <w:pPr>
        <w:spacing w:before="120"/>
        <w:jc w:val="center"/>
        <w:rPr>
          <w:rFonts w:cs="Times New Roman"/>
          <w:b/>
        </w:rPr>
      </w:pPr>
      <w:r w:rsidRPr="00117DB5">
        <w:rPr>
          <w:rFonts w:cs="Times New Roman"/>
          <w:b/>
        </w:rPr>
        <w:t>PHỤ LỤC X</w:t>
      </w:r>
    </w:p>
    <w:p w14:paraId="5FB814D9" w14:textId="77777777" w:rsidR="00EC3A1A" w:rsidRPr="00117DB5" w:rsidRDefault="00EC3A1A" w:rsidP="00EC3A1A">
      <w:pPr>
        <w:spacing w:before="120"/>
        <w:jc w:val="center"/>
        <w:rPr>
          <w:rFonts w:cs="Times New Roman"/>
          <w:i/>
        </w:rPr>
      </w:pPr>
      <w:r w:rsidRPr="00117DB5">
        <w:rPr>
          <w:rFonts w:cs="Times New Roman"/>
        </w:rPr>
        <w:t>MẪU BÁO CÁO VỀ TÌNH HÌNH ĐẦU TƯ VÀO CÔNG TY CON, CÔNG TY LIÊN DOANH, CÔNG TY LIÊN KẾT</w:t>
      </w:r>
      <w:r w:rsidRPr="00117DB5">
        <w:rPr>
          <w:rFonts w:cs="Times New Roman"/>
          <w:lang w:val="en-US"/>
        </w:rPr>
        <w:br/>
      </w:r>
      <w:r w:rsidRPr="00117DB5">
        <w:rPr>
          <w:rFonts w:cs="Times New Roman"/>
          <w:i/>
        </w:rPr>
        <w:t xml:space="preserve">(Ban hành kèm theo Thông tư số 99/2020/TT-BTC ngày 16 tháng </w:t>
      </w:r>
      <w:r w:rsidRPr="00117DB5">
        <w:rPr>
          <w:rFonts w:cs="Times New Roman"/>
          <w:i/>
          <w:lang w:val="en-US"/>
        </w:rPr>
        <w:t>11</w:t>
      </w:r>
      <w:r w:rsidRPr="00117DB5">
        <w:rPr>
          <w:rFonts w:cs="Times New Roman"/>
          <w:i/>
        </w:rPr>
        <w:t xml:space="preserve"> n</w:t>
      </w:r>
      <w:r w:rsidRPr="00117DB5">
        <w:rPr>
          <w:rFonts w:cs="Times New Roman"/>
          <w:i/>
          <w:lang w:val="en-US"/>
        </w:rPr>
        <w:t>ă</w:t>
      </w:r>
      <w:r w:rsidRPr="00117DB5">
        <w:rPr>
          <w:rFonts w:cs="Times New Roman"/>
          <w:i/>
        </w:rPr>
        <w:t>m 2020 của Bộ trưởng Bộ Tài chính)</w:t>
      </w:r>
    </w:p>
    <w:tbl>
      <w:tblPr>
        <w:tblW w:w="0" w:type="auto"/>
        <w:tblLook w:val="01E0" w:firstRow="1" w:lastRow="1" w:firstColumn="1" w:lastColumn="1" w:noHBand="0" w:noVBand="0"/>
      </w:tblPr>
      <w:tblGrid>
        <w:gridCol w:w="3348"/>
        <w:gridCol w:w="5508"/>
      </w:tblGrid>
      <w:tr w:rsidR="00EC3A1A" w:rsidRPr="00117DB5" w14:paraId="696CA028" w14:textId="77777777" w:rsidTr="009640F4">
        <w:tc>
          <w:tcPr>
            <w:tcW w:w="3348" w:type="dxa"/>
          </w:tcPr>
          <w:p w14:paraId="3404A7FE" w14:textId="77777777" w:rsidR="00EC3A1A" w:rsidRPr="00117DB5" w:rsidRDefault="00EC3A1A" w:rsidP="009640F4">
            <w:pPr>
              <w:spacing w:before="120"/>
              <w:jc w:val="center"/>
              <w:rPr>
                <w:rFonts w:eastAsia="Times New Roman" w:cs="Times New Roman"/>
                <w:b/>
              </w:rPr>
            </w:pPr>
            <w:r w:rsidRPr="00117DB5">
              <w:rPr>
                <w:rFonts w:eastAsia="Times New Roman" w:cs="Times New Roman"/>
                <w:b/>
                <w:lang w:val="en-US"/>
              </w:rPr>
              <w:t>TÊN CÔNG TY</w:t>
            </w:r>
            <w:r w:rsidRPr="00117DB5">
              <w:rPr>
                <w:rFonts w:eastAsia="Times New Roman" w:cs="Times New Roman"/>
                <w:b/>
                <w:lang w:val="en-US"/>
              </w:rPr>
              <w:br/>
              <w:t>QUẢN LÝ QUỸ</w:t>
            </w:r>
            <w:r w:rsidRPr="00117DB5">
              <w:rPr>
                <w:rFonts w:eastAsia="Times New Roman" w:cs="Times New Roman"/>
                <w:b/>
                <w:lang w:val="en-US"/>
              </w:rPr>
              <w:br/>
              <w:t>-------</w:t>
            </w:r>
          </w:p>
        </w:tc>
        <w:tc>
          <w:tcPr>
            <w:tcW w:w="5508" w:type="dxa"/>
          </w:tcPr>
          <w:p w14:paraId="31AD88FA" w14:textId="77777777" w:rsidR="00EC3A1A" w:rsidRPr="00117DB5" w:rsidRDefault="00EC3A1A" w:rsidP="009640F4">
            <w:pPr>
              <w:spacing w:before="120"/>
              <w:jc w:val="center"/>
              <w:rPr>
                <w:rFonts w:eastAsia="Times New Roman" w:cs="Times New Roman"/>
              </w:rPr>
            </w:pPr>
            <w:r w:rsidRPr="00117DB5">
              <w:rPr>
                <w:rFonts w:eastAsia="Times New Roman" w:cs="Times New Roman"/>
                <w:b/>
              </w:rPr>
              <w:t>CỘNG HÒA XÃ HỘI CHỦ NGHĨA VIỆT NAM</w:t>
            </w:r>
            <w:r w:rsidRPr="00117DB5">
              <w:rPr>
                <w:rFonts w:eastAsia="Times New Roman" w:cs="Times New Roman"/>
                <w:b/>
              </w:rPr>
              <w:br/>
              <w:t xml:space="preserve">Độc lập - Tự do - Hạnh phúc </w:t>
            </w:r>
            <w:r w:rsidRPr="00117DB5">
              <w:rPr>
                <w:rFonts w:eastAsia="Times New Roman" w:cs="Times New Roman"/>
                <w:b/>
              </w:rPr>
              <w:br/>
              <w:t>---------------</w:t>
            </w:r>
          </w:p>
        </w:tc>
      </w:tr>
      <w:tr w:rsidR="00EC3A1A" w:rsidRPr="00117DB5" w14:paraId="3E616C99" w14:textId="77777777" w:rsidTr="009640F4">
        <w:tc>
          <w:tcPr>
            <w:tcW w:w="3348" w:type="dxa"/>
          </w:tcPr>
          <w:p w14:paraId="0749075C" w14:textId="77777777" w:rsidR="00EC3A1A" w:rsidRPr="00117DB5" w:rsidRDefault="00EC3A1A" w:rsidP="009640F4">
            <w:pPr>
              <w:spacing w:before="120"/>
              <w:jc w:val="center"/>
              <w:rPr>
                <w:rFonts w:eastAsia="Times New Roman" w:cs="Times New Roman"/>
                <w:lang w:val="en-US"/>
              </w:rPr>
            </w:pPr>
            <w:r w:rsidRPr="00117DB5">
              <w:rPr>
                <w:rFonts w:eastAsia="Times New Roman" w:cs="Times New Roman"/>
              </w:rPr>
              <w:t xml:space="preserve">Số: </w:t>
            </w:r>
            <w:r w:rsidRPr="00117DB5">
              <w:rPr>
                <w:rFonts w:eastAsia="Times New Roman" w:cs="Times New Roman"/>
                <w:lang w:val="en-US"/>
              </w:rPr>
              <w:t>…..</w:t>
            </w:r>
          </w:p>
        </w:tc>
        <w:tc>
          <w:tcPr>
            <w:tcW w:w="5508" w:type="dxa"/>
          </w:tcPr>
          <w:p w14:paraId="17AC0C52" w14:textId="77777777" w:rsidR="00EC3A1A" w:rsidRPr="00117DB5" w:rsidRDefault="00EC3A1A" w:rsidP="009640F4">
            <w:pPr>
              <w:spacing w:before="120"/>
              <w:jc w:val="right"/>
              <w:rPr>
                <w:rFonts w:eastAsia="Times New Roman" w:cs="Times New Roman"/>
                <w:i/>
                <w:lang w:val="en-US"/>
              </w:rPr>
            </w:pPr>
            <w:r w:rsidRPr="00117DB5">
              <w:rPr>
                <w:rFonts w:eastAsia="Times New Roman" w:cs="Times New Roman"/>
                <w:i/>
                <w:lang w:val="en-US"/>
              </w:rPr>
              <w:t>…..</w:t>
            </w:r>
            <w:r w:rsidRPr="00117DB5">
              <w:rPr>
                <w:rFonts w:eastAsia="Times New Roman" w:cs="Times New Roman"/>
                <w:i/>
              </w:rPr>
              <w:t xml:space="preserve">, ngày </w:t>
            </w:r>
            <w:r w:rsidRPr="00117DB5">
              <w:rPr>
                <w:rFonts w:eastAsia="Times New Roman" w:cs="Times New Roman"/>
                <w:i/>
                <w:lang w:val="en-US"/>
              </w:rPr>
              <w:t>…..</w:t>
            </w:r>
            <w:r w:rsidRPr="00117DB5">
              <w:rPr>
                <w:rFonts w:eastAsia="Times New Roman" w:cs="Times New Roman"/>
                <w:i/>
              </w:rPr>
              <w:t xml:space="preserve"> tháng </w:t>
            </w:r>
            <w:r w:rsidRPr="00117DB5">
              <w:rPr>
                <w:rFonts w:eastAsia="Times New Roman" w:cs="Times New Roman"/>
                <w:i/>
                <w:lang w:val="en-US"/>
              </w:rPr>
              <w:t>…..</w:t>
            </w:r>
            <w:r w:rsidRPr="00117DB5">
              <w:rPr>
                <w:rFonts w:eastAsia="Times New Roman" w:cs="Times New Roman"/>
                <w:i/>
              </w:rPr>
              <w:t xml:space="preserve"> năm </w:t>
            </w:r>
            <w:r w:rsidRPr="00117DB5">
              <w:rPr>
                <w:rFonts w:eastAsia="Times New Roman" w:cs="Times New Roman"/>
                <w:i/>
                <w:lang w:val="en-US"/>
              </w:rPr>
              <w:t>…..</w:t>
            </w:r>
          </w:p>
        </w:tc>
      </w:tr>
    </w:tbl>
    <w:p w14:paraId="3A8FF602" w14:textId="77777777" w:rsidR="00EC3A1A" w:rsidRPr="00117DB5" w:rsidRDefault="00EC3A1A" w:rsidP="00EC3A1A">
      <w:pPr>
        <w:spacing w:before="120"/>
        <w:rPr>
          <w:rFonts w:cs="Times New Roman"/>
          <w:lang w:val="en-US"/>
        </w:rPr>
      </w:pPr>
    </w:p>
    <w:p w14:paraId="3FDD8F0E" w14:textId="77777777" w:rsidR="00EC3A1A" w:rsidRPr="00117DB5" w:rsidRDefault="00EC3A1A" w:rsidP="00EC3A1A">
      <w:pPr>
        <w:spacing w:before="120"/>
        <w:jc w:val="center"/>
        <w:rPr>
          <w:rFonts w:cs="Times New Roman"/>
          <w:b/>
        </w:rPr>
      </w:pPr>
      <w:r w:rsidRPr="00117DB5">
        <w:rPr>
          <w:rFonts w:cs="Times New Roman"/>
          <w:b/>
        </w:rPr>
        <w:t>BÁO CÁO</w:t>
      </w:r>
    </w:p>
    <w:p w14:paraId="31C5EE3E" w14:textId="77777777" w:rsidR="00EC3A1A" w:rsidRPr="00117DB5" w:rsidRDefault="00EC3A1A" w:rsidP="00EC3A1A">
      <w:pPr>
        <w:spacing w:before="120"/>
        <w:jc w:val="center"/>
        <w:rPr>
          <w:rFonts w:cs="Times New Roman"/>
          <w:b/>
        </w:rPr>
      </w:pPr>
      <w:r w:rsidRPr="00117DB5">
        <w:rPr>
          <w:rFonts w:cs="Times New Roman"/>
          <w:b/>
        </w:rPr>
        <w:t>Về tình hình đầu tư vào công ty con, công ty liên doanh, công ty liên kết</w:t>
      </w:r>
    </w:p>
    <w:p w14:paraId="1151986B" w14:textId="77777777" w:rsidR="00EC3A1A" w:rsidRPr="00117DB5" w:rsidRDefault="00EC3A1A" w:rsidP="00EC3A1A">
      <w:pPr>
        <w:spacing w:before="120"/>
        <w:jc w:val="center"/>
        <w:rPr>
          <w:rFonts w:cs="Times New Roman"/>
        </w:rPr>
      </w:pPr>
      <w:r w:rsidRPr="00117DB5">
        <w:rPr>
          <w:rFonts w:cs="Times New Roman"/>
        </w:rPr>
        <w:t>Kính gửi: Ủy ban Chứng khoán Nhà nước</w:t>
      </w:r>
    </w:p>
    <w:tbl>
      <w:tblPr>
        <w:tblW w:w="5000" w:type="pct"/>
        <w:tblCellMar>
          <w:left w:w="0" w:type="dxa"/>
          <w:right w:w="0" w:type="dxa"/>
        </w:tblCellMar>
        <w:tblLook w:val="0000" w:firstRow="0" w:lastRow="0" w:firstColumn="0" w:lastColumn="0" w:noHBand="0" w:noVBand="0"/>
      </w:tblPr>
      <w:tblGrid>
        <w:gridCol w:w="662"/>
        <w:gridCol w:w="1076"/>
        <w:gridCol w:w="1205"/>
        <w:gridCol w:w="1012"/>
        <w:gridCol w:w="1104"/>
        <w:gridCol w:w="1087"/>
        <w:gridCol w:w="1108"/>
        <w:gridCol w:w="1083"/>
        <w:gridCol w:w="1033"/>
      </w:tblGrid>
      <w:tr w:rsidR="00EC3A1A" w:rsidRPr="00117DB5" w14:paraId="1A0417D3" w14:textId="77777777" w:rsidTr="009640F4">
        <w:tblPrEx>
          <w:tblCellMar>
            <w:top w:w="0" w:type="dxa"/>
            <w:left w:w="0" w:type="dxa"/>
            <w:bottom w:w="0" w:type="dxa"/>
            <w:right w:w="0" w:type="dxa"/>
          </w:tblCellMar>
        </w:tblPrEx>
        <w:tc>
          <w:tcPr>
            <w:tcW w:w="354" w:type="pct"/>
            <w:vMerge w:val="restart"/>
            <w:tcBorders>
              <w:top w:val="single" w:sz="4" w:space="0" w:color="auto"/>
              <w:left w:val="single" w:sz="4" w:space="0" w:color="auto"/>
              <w:bottom w:val="nil"/>
              <w:right w:val="nil"/>
            </w:tcBorders>
            <w:shd w:val="clear" w:color="auto" w:fill="FFFFFF"/>
            <w:vAlign w:val="center"/>
          </w:tcPr>
          <w:p w14:paraId="0250F6D3" w14:textId="77777777" w:rsidR="00EC3A1A" w:rsidRPr="00117DB5" w:rsidRDefault="00EC3A1A" w:rsidP="009640F4">
            <w:pPr>
              <w:spacing w:before="120"/>
              <w:jc w:val="center"/>
              <w:rPr>
                <w:rFonts w:cs="Times New Roman"/>
                <w:b/>
              </w:rPr>
            </w:pPr>
            <w:r w:rsidRPr="00117DB5">
              <w:rPr>
                <w:rFonts w:cs="Times New Roman"/>
                <w:b/>
              </w:rPr>
              <w:t>STT</w:t>
            </w:r>
          </w:p>
        </w:tc>
        <w:tc>
          <w:tcPr>
            <w:tcW w:w="574" w:type="pct"/>
            <w:vMerge w:val="restart"/>
            <w:tcBorders>
              <w:top w:val="single" w:sz="4" w:space="0" w:color="auto"/>
              <w:left w:val="single" w:sz="4" w:space="0" w:color="auto"/>
              <w:bottom w:val="nil"/>
              <w:right w:val="nil"/>
            </w:tcBorders>
            <w:shd w:val="clear" w:color="auto" w:fill="FFFFFF"/>
            <w:vAlign w:val="center"/>
          </w:tcPr>
          <w:p w14:paraId="7719A7BC" w14:textId="77777777" w:rsidR="00EC3A1A" w:rsidRPr="00117DB5" w:rsidRDefault="00EC3A1A" w:rsidP="009640F4">
            <w:pPr>
              <w:spacing w:before="120"/>
              <w:jc w:val="center"/>
              <w:rPr>
                <w:rFonts w:cs="Times New Roman"/>
                <w:b/>
              </w:rPr>
            </w:pPr>
            <w:r w:rsidRPr="00117DB5">
              <w:rPr>
                <w:rFonts w:cs="Times New Roman"/>
                <w:b/>
              </w:rPr>
              <w:t>T</w:t>
            </w:r>
            <w:r w:rsidRPr="00117DB5">
              <w:rPr>
                <w:rFonts w:cs="Times New Roman"/>
                <w:b/>
                <w:lang w:val="en-US"/>
              </w:rPr>
              <w:t>ê</w:t>
            </w:r>
            <w:r w:rsidRPr="00117DB5">
              <w:rPr>
                <w:rFonts w:cs="Times New Roman"/>
                <w:b/>
              </w:rPr>
              <w:t>n công ty con, c</w:t>
            </w:r>
            <w:r w:rsidRPr="00117DB5">
              <w:rPr>
                <w:rFonts w:cs="Times New Roman"/>
                <w:b/>
                <w:lang w:val="en-US"/>
              </w:rPr>
              <w:t>ô</w:t>
            </w:r>
            <w:r w:rsidRPr="00117DB5">
              <w:rPr>
                <w:rFonts w:cs="Times New Roman"/>
                <w:b/>
              </w:rPr>
              <w:t>ng ty liên doanh, c</w:t>
            </w:r>
            <w:r w:rsidRPr="00117DB5">
              <w:rPr>
                <w:rFonts w:cs="Times New Roman"/>
                <w:b/>
                <w:lang w:val="en-US"/>
              </w:rPr>
              <w:t>ô</w:t>
            </w:r>
            <w:r w:rsidRPr="00117DB5">
              <w:rPr>
                <w:rFonts w:cs="Times New Roman"/>
                <w:b/>
              </w:rPr>
              <w:t>ng t</w:t>
            </w:r>
            <w:r w:rsidRPr="00117DB5">
              <w:rPr>
                <w:rFonts w:cs="Times New Roman"/>
                <w:b/>
                <w:lang w:val="en-US"/>
              </w:rPr>
              <w:t>y</w:t>
            </w:r>
            <w:r w:rsidRPr="00117DB5">
              <w:rPr>
                <w:rFonts w:cs="Times New Roman"/>
                <w:b/>
              </w:rPr>
              <w:t xml:space="preserve"> liên kết</w:t>
            </w:r>
          </w:p>
        </w:tc>
        <w:tc>
          <w:tcPr>
            <w:tcW w:w="643" w:type="pct"/>
            <w:vMerge w:val="restart"/>
            <w:tcBorders>
              <w:top w:val="single" w:sz="4" w:space="0" w:color="auto"/>
              <w:left w:val="single" w:sz="4" w:space="0" w:color="auto"/>
              <w:bottom w:val="nil"/>
              <w:right w:val="nil"/>
            </w:tcBorders>
            <w:shd w:val="clear" w:color="auto" w:fill="FFFFFF"/>
            <w:vAlign w:val="center"/>
          </w:tcPr>
          <w:p w14:paraId="2E44C226" w14:textId="77777777" w:rsidR="00EC3A1A" w:rsidRPr="00117DB5" w:rsidRDefault="00EC3A1A" w:rsidP="009640F4">
            <w:pPr>
              <w:spacing w:before="120"/>
              <w:jc w:val="center"/>
              <w:rPr>
                <w:rFonts w:cs="Times New Roman"/>
                <w:b/>
                <w:lang w:val="en-US"/>
              </w:rPr>
            </w:pPr>
            <w:r w:rsidRPr="00117DB5">
              <w:rPr>
                <w:rFonts w:cs="Times New Roman"/>
                <w:b/>
              </w:rPr>
              <w:t>Số giấy ch</w:t>
            </w:r>
            <w:r w:rsidRPr="00117DB5">
              <w:rPr>
                <w:rFonts w:cs="Times New Roman"/>
                <w:b/>
                <w:lang w:val="en-US"/>
              </w:rPr>
              <w:t>ứ</w:t>
            </w:r>
            <w:r w:rsidRPr="00117DB5">
              <w:rPr>
                <w:rFonts w:cs="Times New Roman"/>
                <w:b/>
              </w:rPr>
              <w:t>ng nhận đ</w:t>
            </w:r>
            <w:r w:rsidRPr="00117DB5">
              <w:rPr>
                <w:rFonts w:cs="Times New Roman"/>
                <w:b/>
                <w:lang w:val="en-US"/>
              </w:rPr>
              <w:t>ă</w:t>
            </w:r>
            <w:r w:rsidRPr="00117DB5">
              <w:rPr>
                <w:rFonts w:cs="Times New Roman"/>
                <w:b/>
              </w:rPr>
              <w:t>ng k</w:t>
            </w:r>
            <w:r w:rsidRPr="00117DB5">
              <w:rPr>
                <w:rFonts w:cs="Times New Roman"/>
                <w:b/>
                <w:lang w:val="en-US"/>
              </w:rPr>
              <w:t>ý</w:t>
            </w:r>
            <w:r w:rsidRPr="00117DB5">
              <w:rPr>
                <w:rFonts w:cs="Times New Roman"/>
                <w:b/>
              </w:rPr>
              <w:t xml:space="preserve"> doanh nghiệp ho</w:t>
            </w:r>
            <w:r w:rsidRPr="00117DB5">
              <w:rPr>
                <w:rFonts w:cs="Times New Roman"/>
                <w:b/>
                <w:lang w:val="en-US"/>
              </w:rPr>
              <w:t>ặ</w:t>
            </w:r>
            <w:r w:rsidRPr="00117DB5">
              <w:rPr>
                <w:rFonts w:cs="Times New Roman"/>
                <w:b/>
              </w:rPr>
              <w:t>c quyết định</w:t>
            </w:r>
            <w:r w:rsidRPr="00117DB5">
              <w:rPr>
                <w:rFonts w:cs="Times New Roman"/>
                <w:b/>
                <w:lang w:val="en-US"/>
              </w:rPr>
              <w:t xml:space="preserve"> </w:t>
            </w:r>
            <w:r w:rsidRPr="00117DB5">
              <w:rPr>
                <w:rFonts w:cs="Times New Roman"/>
                <w:b/>
              </w:rPr>
              <w:t xml:space="preserve">thành </w:t>
            </w:r>
            <w:r w:rsidRPr="00117DB5">
              <w:rPr>
                <w:rFonts w:cs="Times New Roman"/>
                <w:b/>
                <w:lang w:val="en-US"/>
              </w:rPr>
              <w:t>lập</w:t>
            </w:r>
          </w:p>
        </w:tc>
        <w:tc>
          <w:tcPr>
            <w:tcW w:w="540" w:type="pct"/>
            <w:vMerge w:val="restart"/>
            <w:tcBorders>
              <w:top w:val="single" w:sz="4" w:space="0" w:color="auto"/>
              <w:left w:val="single" w:sz="4" w:space="0" w:color="auto"/>
              <w:bottom w:val="nil"/>
              <w:right w:val="nil"/>
            </w:tcBorders>
            <w:shd w:val="clear" w:color="auto" w:fill="FFFFFF"/>
            <w:vAlign w:val="center"/>
          </w:tcPr>
          <w:p w14:paraId="1ED8F71C" w14:textId="77777777" w:rsidR="00EC3A1A" w:rsidRPr="00117DB5" w:rsidRDefault="00EC3A1A" w:rsidP="009640F4">
            <w:pPr>
              <w:spacing w:before="120"/>
              <w:jc w:val="center"/>
              <w:rPr>
                <w:rFonts w:cs="Times New Roman"/>
                <w:b/>
              </w:rPr>
            </w:pPr>
            <w:r w:rsidRPr="00117DB5">
              <w:rPr>
                <w:rFonts w:cs="Times New Roman"/>
                <w:b/>
              </w:rPr>
              <w:t>Ng</w:t>
            </w:r>
            <w:r w:rsidRPr="00117DB5">
              <w:rPr>
                <w:rFonts w:cs="Times New Roman"/>
                <w:b/>
                <w:lang w:val="en-US"/>
              </w:rPr>
              <w:t>à</w:t>
            </w:r>
            <w:r w:rsidRPr="00117DB5">
              <w:rPr>
                <w:rFonts w:cs="Times New Roman"/>
                <w:b/>
              </w:rPr>
              <w:t>nh</w:t>
            </w:r>
            <w:r w:rsidRPr="00117DB5">
              <w:rPr>
                <w:rFonts w:cs="Times New Roman"/>
                <w:b/>
                <w:lang w:val="en-US"/>
              </w:rPr>
              <w:t xml:space="preserve"> </w:t>
            </w:r>
            <w:r w:rsidRPr="00117DB5">
              <w:rPr>
                <w:rFonts w:cs="Times New Roman"/>
                <w:b/>
              </w:rPr>
              <w:t>nghề</w:t>
            </w:r>
            <w:r w:rsidRPr="00117DB5">
              <w:rPr>
                <w:rFonts w:cs="Times New Roman"/>
                <w:b/>
                <w:lang w:val="en-US"/>
              </w:rPr>
              <w:t xml:space="preserve"> </w:t>
            </w:r>
            <w:r w:rsidRPr="00117DB5">
              <w:rPr>
                <w:rFonts w:cs="Times New Roman"/>
                <w:b/>
              </w:rPr>
              <w:t>kinh</w:t>
            </w:r>
            <w:r w:rsidRPr="00117DB5">
              <w:rPr>
                <w:rFonts w:cs="Times New Roman"/>
                <w:b/>
                <w:lang w:val="en-US"/>
              </w:rPr>
              <w:t xml:space="preserve"> </w:t>
            </w:r>
            <w:r w:rsidRPr="00117DB5">
              <w:rPr>
                <w:rFonts w:cs="Times New Roman"/>
                <w:b/>
              </w:rPr>
              <w:t>doanh</w:t>
            </w:r>
            <w:r w:rsidRPr="00117DB5">
              <w:rPr>
                <w:rFonts w:cs="Times New Roman"/>
                <w:b/>
                <w:lang w:val="en-US"/>
              </w:rPr>
              <w:t xml:space="preserve"> </w:t>
            </w:r>
            <w:r w:rsidRPr="00117DB5">
              <w:rPr>
                <w:rFonts w:cs="Times New Roman"/>
                <w:b/>
              </w:rPr>
              <w:t>chính</w:t>
            </w:r>
          </w:p>
        </w:tc>
        <w:tc>
          <w:tcPr>
            <w:tcW w:w="1169" w:type="pct"/>
            <w:gridSpan w:val="2"/>
            <w:tcBorders>
              <w:top w:val="single" w:sz="4" w:space="0" w:color="auto"/>
              <w:left w:val="single" w:sz="4" w:space="0" w:color="auto"/>
              <w:bottom w:val="nil"/>
              <w:right w:val="nil"/>
            </w:tcBorders>
            <w:shd w:val="clear" w:color="auto" w:fill="FFFFFF"/>
            <w:vAlign w:val="center"/>
          </w:tcPr>
          <w:p w14:paraId="048CB5B5" w14:textId="77777777" w:rsidR="00EC3A1A" w:rsidRPr="00117DB5" w:rsidRDefault="00EC3A1A" w:rsidP="009640F4">
            <w:pPr>
              <w:spacing w:before="120"/>
              <w:jc w:val="center"/>
              <w:rPr>
                <w:rFonts w:cs="Times New Roman"/>
                <w:b/>
              </w:rPr>
            </w:pPr>
            <w:r w:rsidRPr="00117DB5">
              <w:rPr>
                <w:rFonts w:cs="Times New Roman"/>
                <w:b/>
              </w:rPr>
              <w:t xml:space="preserve">Thông tin </w:t>
            </w:r>
            <w:r w:rsidRPr="00117DB5">
              <w:rPr>
                <w:rFonts w:cs="Times New Roman"/>
                <w:b/>
                <w:lang w:val="en-US"/>
              </w:rPr>
              <w:t>sở</w:t>
            </w:r>
            <w:r w:rsidRPr="00117DB5">
              <w:rPr>
                <w:rFonts w:cs="Times New Roman"/>
                <w:b/>
              </w:rPr>
              <w:t xml:space="preserve"> hữu tr</w:t>
            </w:r>
            <w:r w:rsidRPr="00117DB5">
              <w:rPr>
                <w:rFonts w:cs="Times New Roman"/>
                <w:b/>
                <w:lang w:val="en-US"/>
              </w:rPr>
              <w:t>ướ</w:t>
            </w:r>
            <w:r w:rsidRPr="00117DB5">
              <w:rPr>
                <w:rFonts w:cs="Times New Roman"/>
                <w:b/>
              </w:rPr>
              <w:t>c thay đ</w:t>
            </w:r>
            <w:r w:rsidRPr="00117DB5">
              <w:rPr>
                <w:rFonts w:cs="Times New Roman"/>
                <w:b/>
                <w:lang w:val="en-US"/>
              </w:rPr>
              <w:t>ổi</w:t>
            </w:r>
          </w:p>
        </w:tc>
        <w:tc>
          <w:tcPr>
            <w:tcW w:w="1169" w:type="pct"/>
            <w:gridSpan w:val="2"/>
            <w:tcBorders>
              <w:top w:val="single" w:sz="4" w:space="0" w:color="auto"/>
              <w:left w:val="single" w:sz="4" w:space="0" w:color="auto"/>
              <w:bottom w:val="nil"/>
              <w:right w:val="nil"/>
            </w:tcBorders>
            <w:shd w:val="clear" w:color="auto" w:fill="FFFFFF"/>
            <w:vAlign w:val="center"/>
          </w:tcPr>
          <w:p w14:paraId="25238DA3" w14:textId="77777777" w:rsidR="00EC3A1A" w:rsidRPr="00117DB5" w:rsidRDefault="00EC3A1A" w:rsidP="009640F4">
            <w:pPr>
              <w:spacing w:before="120"/>
              <w:jc w:val="center"/>
              <w:rPr>
                <w:rFonts w:cs="Times New Roman"/>
                <w:b/>
              </w:rPr>
            </w:pPr>
            <w:r w:rsidRPr="00117DB5">
              <w:rPr>
                <w:rFonts w:cs="Times New Roman"/>
                <w:b/>
              </w:rPr>
              <w:t xml:space="preserve">Thông tin </w:t>
            </w:r>
            <w:r w:rsidRPr="00117DB5">
              <w:rPr>
                <w:rFonts w:cs="Times New Roman"/>
                <w:b/>
                <w:lang w:val="en-US"/>
              </w:rPr>
              <w:t>sở</w:t>
            </w:r>
            <w:r w:rsidRPr="00117DB5">
              <w:rPr>
                <w:rFonts w:cs="Times New Roman"/>
                <w:b/>
              </w:rPr>
              <w:t xml:space="preserve"> hữu sau thay đổi</w:t>
            </w:r>
          </w:p>
        </w:tc>
        <w:tc>
          <w:tcPr>
            <w:tcW w:w="551" w:type="pct"/>
            <w:vMerge w:val="restart"/>
            <w:tcBorders>
              <w:top w:val="single" w:sz="4" w:space="0" w:color="auto"/>
              <w:left w:val="single" w:sz="4" w:space="0" w:color="auto"/>
              <w:bottom w:val="nil"/>
              <w:right w:val="single" w:sz="4" w:space="0" w:color="auto"/>
            </w:tcBorders>
            <w:shd w:val="clear" w:color="auto" w:fill="FFFFFF"/>
            <w:vAlign w:val="center"/>
          </w:tcPr>
          <w:p w14:paraId="5FFD787C" w14:textId="77777777" w:rsidR="00EC3A1A" w:rsidRPr="00117DB5" w:rsidRDefault="00EC3A1A" w:rsidP="009640F4">
            <w:pPr>
              <w:spacing w:before="120"/>
              <w:jc w:val="center"/>
              <w:rPr>
                <w:rFonts w:cs="Times New Roman"/>
                <w:b/>
              </w:rPr>
            </w:pPr>
            <w:r w:rsidRPr="00117DB5">
              <w:rPr>
                <w:rFonts w:cs="Times New Roman"/>
                <w:b/>
              </w:rPr>
              <w:t>Ghi chú</w:t>
            </w:r>
          </w:p>
        </w:tc>
      </w:tr>
      <w:tr w:rsidR="00EC3A1A" w:rsidRPr="00117DB5" w14:paraId="51F02A54" w14:textId="77777777" w:rsidTr="009640F4">
        <w:tblPrEx>
          <w:tblCellMar>
            <w:top w:w="0" w:type="dxa"/>
            <w:left w:w="0" w:type="dxa"/>
            <w:bottom w:w="0" w:type="dxa"/>
            <w:right w:w="0" w:type="dxa"/>
          </w:tblCellMar>
        </w:tblPrEx>
        <w:tc>
          <w:tcPr>
            <w:tcW w:w="354" w:type="pct"/>
            <w:vMerge/>
            <w:tcBorders>
              <w:top w:val="nil"/>
              <w:left w:val="single" w:sz="4" w:space="0" w:color="auto"/>
              <w:bottom w:val="nil"/>
              <w:right w:val="nil"/>
            </w:tcBorders>
            <w:shd w:val="clear" w:color="auto" w:fill="FFFFFF"/>
          </w:tcPr>
          <w:p w14:paraId="2A12A6E9" w14:textId="77777777" w:rsidR="00EC3A1A" w:rsidRPr="00117DB5" w:rsidRDefault="00EC3A1A" w:rsidP="009640F4">
            <w:pPr>
              <w:spacing w:before="120"/>
              <w:jc w:val="center"/>
              <w:rPr>
                <w:rFonts w:cs="Times New Roman"/>
              </w:rPr>
            </w:pPr>
          </w:p>
        </w:tc>
        <w:tc>
          <w:tcPr>
            <w:tcW w:w="574" w:type="pct"/>
            <w:vMerge/>
            <w:tcBorders>
              <w:top w:val="nil"/>
              <w:left w:val="single" w:sz="4" w:space="0" w:color="auto"/>
              <w:bottom w:val="nil"/>
              <w:right w:val="nil"/>
            </w:tcBorders>
            <w:shd w:val="clear" w:color="auto" w:fill="FFFFFF"/>
          </w:tcPr>
          <w:p w14:paraId="289A0765" w14:textId="77777777" w:rsidR="00EC3A1A" w:rsidRPr="00117DB5" w:rsidRDefault="00EC3A1A" w:rsidP="009640F4">
            <w:pPr>
              <w:spacing w:before="120"/>
              <w:jc w:val="center"/>
              <w:rPr>
                <w:rFonts w:cs="Times New Roman"/>
              </w:rPr>
            </w:pPr>
          </w:p>
        </w:tc>
        <w:tc>
          <w:tcPr>
            <w:tcW w:w="643" w:type="pct"/>
            <w:vMerge/>
            <w:tcBorders>
              <w:top w:val="nil"/>
              <w:left w:val="single" w:sz="4" w:space="0" w:color="auto"/>
              <w:bottom w:val="nil"/>
              <w:right w:val="nil"/>
            </w:tcBorders>
            <w:shd w:val="clear" w:color="auto" w:fill="FFFFFF"/>
          </w:tcPr>
          <w:p w14:paraId="381A83DC" w14:textId="77777777" w:rsidR="00EC3A1A" w:rsidRPr="00117DB5" w:rsidRDefault="00EC3A1A" w:rsidP="009640F4">
            <w:pPr>
              <w:spacing w:before="120"/>
              <w:jc w:val="center"/>
              <w:rPr>
                <w:rFonts w:cs="Times New Roman"/>
              </w:rPr>
            </w:pPr>
          </w:p>
        </w:tc>
        <w:tc>
          <w:tcPr>
            <w:tcW w:w="540" w:type="pct"/>
            <w:vMerge/>
            <w:tcBorders>
              <w:top w:val="nil"/>
              <w:left w:val="single" w:sz="4" w:space="0" w:color="auto"/>
              <w:bottom w:val="nil"/>
              <w:right w:val="nil"/>
            </w:tcBorders>
            <w:shd w:val="clear" w:color="auto" w:fill="FFFFFF"/>
          </w:tcPr>
          <w:p w14:paraId="6C41646A" w14:textId="77777777" w:rsidR="00EC3A1A" w:rsidRPr="00117DB5" w:rsidRDefault="00EC3A1A" w:rsidP="009640F4">
            <w:pPr>
              <w:spacing w:before="120"/>
              <w:jc w:val="center"/>
              <w:rPr>
                <w:rFonts w:cs="Times New Roman"/>
              </w:rPr>
            </w:pPr>
          </w:p>
        </w:tc>
        <w:tc>
          <w:tcPr>
            <w:tcW w:w="589" w:type="pct"/>
            <w:tcBorders>
              <w:top w:val="single" w:sz="4" w:space="0" w:color="auto"/>
              <w:left w:val="single" w:sz="4" w:space="0" w:color="auto"/>
              <w:bottom w:val="nil"/>
              <w:right w:val="nil"/>
            </w:tcBorders>
            <w:shd w:val="clear" w:color="auto" w:fill="FFFFFF"/>
            <w:vAlign w:val="center"/>
          </w:tcPr>
          <w:p w14:paraId="23B61A04" w14:textId="77777777" w:rsidR="00EC3A1A" w:rsidRPr="00117DB5" w:rsidRDefault="00EC3A1A" w:rsidP="009640F4">
            <w:pPr>
              <w:spacing w:before="120"/>
              <w:jc w:val="center"/>
              <w:rPr>
                <w:rFonts w:cs="Times New Roman"/>
                <w:b/>
              </w:rPr>
            </w:pPr>
            <w:r w:rsidRPr="00117DB5">
              <w:rPr>
                <w:rFonts w:cs="Times New Roman"/>
                <w:b/>
              </w:rPr>
              <w:t>Giá tr</w:t>
            </w:r>
            <w:r w:rsidRPr="00117DB5">
              <w:rPr>
                <w:rFonts w:cs="Times New Roman"/>
                <w:b/>
                <w:lang w:val="en-US"/>
              </w:rPr>
              <w:t xml:space="preserve">ị </w:t>
            </w:r>
            <w:r w:rsidRPr="00117DB5">
              <w:rPr>
                <w:rFonts w:cs="Times New Roman"/>
                <w:b/>
              </w:rPr>
              <w:t>khoản v</w:t>
            </w:r>
            <w:r w:rsidRPr="00117DB5">
              <w:rPr>
                <w:rFonts w:cs="Times New Roman"/>
                <w:b/>
                <w:lang w:val="en-US"/>
              </w:rPr>
              <w:t>ố</w:t>
            </w:r>
            <w:r w:rsidRPr="00117DB5">
              <w:rPr>
                <w:rFonts w:cs="Times New Roman"/>
                <w:b/>
              </w:rPr>
              <w:t>n đầu tư</w:t>
            </w:r>
            <w:r w:rsidRPr="00117DB5">
              <w:rPr>
                <w:rFonts w:cs="Times New Roman"/>
                <w:b/>
                <w:lang w:val="en-US"/>
              </w:rPr>
              <w:br/>
            </w:r>
            <w:r w:rsidRPr="00117DB5">
              <w:rPr>
                <w:rFonts w:cs="Times New Roman"/>
                <w:b/>
              </w:rPr>
              <w:t>(VND)</w:t>
            </w:r>
          </w:p>
        </w:tc>
        <w:tc>
          <w:tcPr>
            <w:tcW w:w="580" w:type="pct"/>
            <w:tcBorders>
              <w:top w:val="single" w:sz="4" w:space="0" w:color="auto"/>
              <w:left w:val="single" w:sz="4" w:space="0" w:color="auto"/>
              <w:bottom w:val="nil"/>
              <w:right w:val="nil"/>
            </w:tcBorders>
            <w:shd w:val="clear" w:color="auto" w:fill="FFFFFF"/>
            <w:vAlign w:val="center"/>
          </w:tcPr>
          <w:p w14:paraId="1C10C753" w14:textId="77777777" w:rsidR="00EC3A1A" w:rsidRPr="00117DB5" w:rsidRDefault="00EC3A1A" w:rsidP="009640F4">
            <w:pPr>
              <w:spacing w:before="120"/>
              <w:jc w:val="center"/>
              <w:rPr>
                <w:rFonts w:cs="Times New Roman"/>
                <w:b/>
              </w:rPr>
            </w:pPr>
            <w:r w:rsidRPr="00117DB5">
              <w:rPr>
                <w:rFonts w:cs="Times New Roman"/>
                <w:b/>
              </w:rPr>
              <w:t>Tỷ lệ s</w:t>
            </w:r>
            <w:r w:rsidRPr="00117DB5">
              <w:rPr>
                <w:rFonts w:cs="Times New Roman"/>
                <w:b/>
                <w:lang w:val="en-US"/>
              </w:rPr>
              <w:t>ở</w:t>
            </w:r>
            <w:r w:rsidRPr="00117DB5">
              <w:rPr>
                <w:rFonts w:cs="Times New Roman"/>
                <w:b/>
              </w:rPr>
              <w:t xml:space="preserve"> hữu c</w:t>
            </w:r>
            <w:r w:rsidRPr="00117DB5">
              <w:rPr>
                <w:rFonts w:cs="Times New Roman"/>
                <w:b/>
                <w:lang w:val="en-US"/>
              </w:rPr>
              <w:t>ủ</w:t>
            </w:r>
            <w:r w:rsidRPr="00117DB5">
              <w:rPr>
                <w:rFonts w:cs="Times New Roman"/>
                <w:b/>
              </w:rPr>
              <w:t>a công ty quản lý quỹ (%)</w:t>
            </w:r>
          </w:p>
        </w:tc>
        <w:tc>
          <w:tcPr>
            <w:tcW w:w="591" w:type="pct"/>
            <w:tcBorders>
              <w:top w:val="single" w:sz="4" w:space="0" w:color="auto"/>
              <w:left w:val="single" w:sz="4" w:space="0" w:color="auto"/>
              <w:bottom w:val="nil"/>
              <w:right w:val="nil"/>
            </w:tcBorders>
            <w:shd w:val="clear" w:color="auto" w:fill="FFFFFF"/>
            <w:vAlign w:val="center"/>
          </w:tcPr>
          <w:p w14:paraId="4ABB73A6" w14:textId="77777777" w:rsidR="00EC3A1A" w:rsidRPr="00117DB5" w:rsidRDefault="00EC3A1A" w:rsidP="009640F4">
            <w:pPr>
              <w:spacing w:before="120"/>
              <w:jc w:val="center"/>
              <w:rPr>
                <w:rFonts w:cs="Times New Roman"/>
                <w:b/>
              </w:rPr>
            </w:pPr>
            <w:r w:rsidRPr="00117DB5">
              <w:rPr>
                <w:rFonts w:cs="Times New Roman"/>
                <w:b/>
              </w:rPr>
              <w:t>Giá trị khoản vốn đầu tư</w:t>
            </w:r>
            <w:r w:rsidRPr="00117DB5">
              <w:rPr>
                <w:rFonts w:cs="Times New Roman"/>
                <w:b/>
                <w:lang w:val="en-US"/>
              </w:rPr>
              <w:t xml:space="preserve"> </w:t>
            </w:r>
            <w:r w:rsidRPr="00117DB5">
              <w:rPr>
                <w:rFonts w:cs="Times New Roman"/>
                <w:b/>
              </w:rPr>
              <w:t>(VND)</w:t>
            </w:r>
          </w:p>
        </w:tc>
        <w:tc>
          <w:tcPr>
            <w:tcW w:w="577" w:type="pct"/>
            <w:tcBorders>
              <w:top w:val="single" w:sz="4" w:space="0" w:color="auto"/>
              <w:left w:val="single" w:sz="4" w:space="0" w:color="auto"/>
              <w:bottom w:val="nil"/>
              <w:right w:val="nil"/>
            </w:tcBorders>
            <w:shd w:val="clear" w:color="auto" w:fill="FFFFFF"/>
            <w:vAlign w:val="center"/>
          </w:tcPr>
          <w:p w14:paraId="14507F80" w14:textId="77777777" w:rsidR="00EC3A1A" w:rsidRPr="00117DB5" w:rsidRDefault="00EC3A1A" w:rsidP="009640F4">
            <w:pPr>
              <w:spacing w:before="120"/>
              <w:jc w:val="center"/>
              <w:rPr>
                <w:rFonts w:cs="Times New Roman"/>
                <w:b/>
              </w:rPr>
            </w:pPr>
            <w:r w:rsidRPr="00117DB5">
              <w:rPr>
                <w:rFonts w:cs="Times New Roman"/>
                <w:b/>
              </w:rPr>
              <w:t>Tỷ lệ sở hữu của công ty quản l</w:t>
            </w:r>
            <w:r w:rsidRPr="00117DB5">
              <w:rPr>
                <w:rFonts w:cs="Times New Roman"/>
                <w:b/>
                <w:lang w:val="en-US"/>
              </w:rPr>
              <w:t>ý</w:t>
            </w:r>
            <w:r w:rsidRPr="00117DB5">
              <w:rPr>
                <w:rFonts w:cs="Times New Roman"/>
                <w:b/>
              </w:rPr>
              <w:t xml:space="preserve"> quỹ (%)</w:t>
            </w:r>
          </w:p>
        </w:tc>
        <w:tc>
          <w:tcPr>
            <w:tcW w:w="551" w:type="pct"/>
            <w:vMerge/>
            <w:tcBorders>
              <w:top w:val="nil"/>
              <w:left w:val="single" w:sz="4" w:space="0" w:color="auto"/>
              <w:bottom w:val="nil"/>
              <w:right w:val="single" w:sz="4" w:space="0" w:color="auto"/>
            </w:tcBorders>
            <w:shd w:val="clear" w:color="auto" w:fill="FFFFFF"/>
          </w:tcPr>
          <w:p w14:paraId="6F37FCF5" w14:textId="77777777" w:rsidR="00EC3A1A" w:rsidRPr="00117DB5" w:rsidRDefault="00EC3A1A" w:rsidP="009640F4">
            <w:pPr>
              <w:spacing w:before="120"/>
              <w:jc w:val="center"/>
              <w:rPr>
                <w:rFonts w:cs="Times New Roman"/>
              </w:rPr>
            </w:pPr>
          </w:p>
        </w:tc>
      </w:tr>
      <w:tr w:rsidR="00EC3A1A" w:rsidRPr="00117DB5" w14:paraId="2654E929" w14:textId="77777777" w:rsidTr="009640F4">
        <w:tblPrEx>
          <w:tblCellMar>
            <w:top w:w="0" w:type="dxa"/>
            <w:left w:w="0" w:type="dxa"/>
            <w:bottom w:w="0" w:type="dxa"/>
            <w:right w:w="0" w:type="dxa"/>
          </w:tblCellMar>
        </w:tblPrEx>
        <w:tc>
          <w:tcPr>
            <w:tcW w:w="354" w:type="pct"/>
            <w:tcBorders>
              <w:top w:val="single" w:sz="4" w:space="0" w:color="auto"/>
              <w:left w:val="single" w:sz="4" w:space="0" w:color="auto"/>
              <w:bottom w:val="nil"/>
              <w:right w:val="nil"/>
            </w:tcBorders>
            <w:shd w:val="clear" w:color="auto" w:fill="FFFFFF"/>
          </w:tcPr>
          <w:p w14:paraId="0594C4F1" w14:textId="77777777" w:rsidR="00EC3A1A" w:rsidRPr="00117DB5" w:rsidRDefault="00EC3A1A" w:rsidP="009640F4">
            <w:pPr>
              <w:spacing w:before="120"/>
              <w:jc w:val="center"/>
              <w:rPr>
                <w:rFonts w:cs="Times New Roman"/>
              </w:rPr>
            </w:pPr>
            <w:r w:rsidRPr="00117DB5">
              <w:rPr>
                <w:rFonts w:cs="Times New Roman"/>
              </w:rPr>
              <w:t>1</w:t>
            </w:r>
          </w:p>
        </w:tc>
        <w:tc>
          <w:tcPr>
            <w:tcW w:w="574" w:type="pct"/>
            <w:tcBorders>
              <w:top w:val="single" w:sz="4" w:space="0" w:color="auto"/>
              <w:left w:val="single" w:sz="4" w:space="0" w:color="auto"/>
              <w:bottom w:val="nil"/>
              <w:right w:val="nil"/>
            </w:tcBorders>
            <w:shd w:val="clear" w:color="auto" w:fill="FFFFFF"/>
          </w:tcPr>
          <w:p w14:paraId="3753FEA9" w14:textId="77777777" w:rsidR="00EC3A1A" w:rsidRPr="00117DB5" w:rsidRDefault="00EC3A1A" w:rsidP="009640F4">
            <w:pPr>
              <w:spacing w:before="120"/>
              <w:jc w:val="center"/>
              <w:rPr>
                <w:rFonts w:cs="Times New Roman"/>
              </w:rPr>
            </w:pPr>
          </w:p>
        </w:tc>
        <w:tc>
          <w:tcPr>
            <w:tcW w:w="643" w:type="pct"/>
            <w:tcBorders>
              <w:top w:val="single" w:sz="4" w:space="0" w:color="auto"/>
              <w:left w:val="single" w:sz="4" w:space="0" w:color="auto"/>
              <w:bottom w:val="nil"/>
              <w:right w:val="nil"/>
            </w:tcBorders>
            <w:shd w:val="clear" w:color="auto" w:fill="FFFFFF"/>
          </w:tcPr>
          <w:p w14:paraId="2C5D5A36" w14:textId="77777777" w:rsidR="00EC3A1A" w:rsidRPr="00117DB5" w:rsidRDefault="00EC3A1A" w:rsidP="009640F4">
            <w:pPr>
              <w:spacing w:before="120"/>
              <w:jc w:val="center"/>
              <w:rPr>
                <w:rFonts w:cs="Times New Roman"/>
              </w:rPr>
            </w:pPr>
          </w:p>
        </w:tc>
        <w:tc>
          <w:tcPr>
            <w:tcW w:w="540" w:type="pct"/>
            <w:tcBorders>
              <w:top w:val="single" w:sz="4" w:space="0" w:color="auto"/>
              <w:left w:val="single" w:sz="4" w:space="0" w:color="auto"/>
              <w:bottom w:val="nil"/>
              <w:right w:val="nil"/>
            </w:tcBorders>
            <w:shd w:val="clear" w:color="auto" w:fill="FFFFFF"/>
          </w:tcPr>
          <w:p w14:paraId="145A81AB" w14:textId="77777777" w:rsidR="00EC3A1A" w:rsidRPr="00117DB5" w:rsidRDefault="00EC3A1A" w:rsidP="009640F4">
            <w:pPr>
              <w:spacing w:before="120"/>
              <w:jc w:val="center"/>
              <w:rPr>
                <w:rFonts w:cs="Times New Roman"/>
              </w:rPr>
            </w:pPr>
          </w:p>
        </w:tc>
        <w:tc>
          <w:tcPr>
            <w:tcW w:w="589" w:type="pct"/>
            <w:tcBorders>
              <w:top w:val="single" w:sz="4" w:space="0" w:color="auto"/>
              <w:left w:val="single" w:sz="4" w:space="0" w:color="auto"/>
              <w:bottom w:val="nil"/>
              <w:right w:val="nil"/>
            </w:tcBorders>
            <w:shd w:val="clear" w:color="auto" w:fill="FFFFFF"/>
          </w:tcPr>
          <w:p w14:paraId="6F2D2B80" w14:textId="77777777" w:rsidR="00EC3A1A" w:rsidRPr="00117DB5" w:rsidRDefault="00EC3A1A" w:rsidP="009640F4">
            <w:pPr>
              <w:spacing w:before="120"/>
              <w:jc w:val="center"/>
              <w:rPr>
                <w:rFonts w:cs="Times New Roman"/>
              </w:rPr>
            </w:pPr>
          </w:p>
        </w:tc>
        <w:tc>
          <w:tcPr>
            <w:tcW w:w="580" w:type="pct"/>
            <w:tcBorders>
              <w:top w:val="single" w:sz="4" w:space="0" w:color="auto"/>
              <w:left w:val="single" w:sz="4" w:space="0" w:color="auto"/>
              <w:bottom w:val="nil"/>
              <w:right w:val="nil"/>
            </w:tcBorders>
            <w:shd w:val="clear" w:color="auto" w:fill="FFFFFF"/>
          </w:tcPr>
          <w:p w14:paraId="32EAB80D" w14:textId="77777777" w:rsidR="00EC3A1A" w:rsidRPr="00117DB5" w:rsidRDefault="00EC3A1A" w:rsidP="009640F4">
            <w:pPr>
              <w:spacing w:before="120"/>
              <w:jc w:val="center"/>
              <w:rPr>
                <w:rFonts w:cs="Times New Roman"/>
              </w:rPr>
            </w:pPr>
          </w:p>
        </w:tc>
        <w:tc>
          <w:tcPr>
            <w:tcW w:w="591" w:type="pct"/>
            <w:tcBorders>
              <w:top w:val="single" w:sz="4" w:space="0" w:color="auto"/>
              <w:left w:val="single" w:sz="4" w:space="0" w:color="auto"/>
              <w:bottom w:val="nil"/>
              <w:right w:val="nil"/>
            </w:tcBorders>
            <w:shd w:val="clear" w:color="auto" w:fill="FFFFFF"/>
          </w:tcPr>
          <w:p w14:paraId="71A38996" w14:textId="77777777" w:rsidR="00EC3A1A" w:rsidRPr="00117DB5" w:rsidRDefault="00EC3A1A" w:rsidP="009640F4">
            <w:pPr>
              <w:spacing w:before="120"/>
              <w:jc w:val="center"/>
              <w:rPr>
                <w:rFonts w:cs="Times New Roman"/>
              </w:rPr>
            </w:pPr>
          </w:p>
        </w:tc>
        <w:tc>
          <w:tcPr>
            <w:tcW w:w="577" w:type="pct"/>
            <w:tcBorders>
              <w:top w:val="single" w:sz="4" w:space="0" w:color="auto"/>
              <w:left w:val="single" w:sz="4" w:space="0" w:color="auto"/>
              <w:bottom w:val="nil"/>
              <w:right w:val="nil"/>
            </w:tcBorders>
            <w:shd w:val="clear" w:color="auto" w:fill="FFFFFF"/>
          </w:tcPr>
          <w:p w14:paraId="29E2288B" w14:textId="77777777" w:rsidR="00EC3A1A" w:rsidRPr="00117DB5" w:rsidRDefault="00EC3A1A" w:rsidP="009640F4">
            <w:pPr>
              <w:spacing w:before="120"/>
              <w:jc w:val="center"/>
              <w:rPr>
                <w:rFonts w:cs="Times New Roman"/>
              </w:rPr>
            </w:pPr>
          </w:p>
        </w:tc>
        <w:tc>
          <w:tcPr>
            <w:tcW w:w="551" w:type="pct"/>
            <w:tcBorders>
              <w:top w:val="single" w:sz="4" w:space="0" w:color="auto"/>
              <w:left w:val="single" w:sz="4" w:space="0" w:color="auto"/>
              <w:bottom w:val="nil"/>
              <w:right w:val="single" w:sz="4" w:space="0" w:color="auto"/>
            </w:tcBorders>
            <w:shd w:val="clear" w:color="auto" w:fill="FFFFFF"/>
          </w:tcPr>
          <w:p w14:paraId="643A2972" w14:textId="77777777" w:rsidR="00EC3A1A" w:rsidRPr="00117DB5" w:rsidRDefault="00EC3A1A" w:rsidP="009640F4">
            <w:pPr>
              <w:spacing w:before="120"/>
              <w:jc w:val="center"/>
              <w:rPr>
                <w:rFonts w:cs="Times New Roman"/>
              </w:rPr>
            </w:pPr>
          </w:p>
        </w:tc>
      </w:tr>
      <w:tr w:rsidR="00EC3A1A" w:rsidRPr="00117DB5" w14:paraId="62429305" w14:textId="77777777" w:rsidTr="009640F4">
        <w:tblPrEx>
          <w:tblCellMar>
            <w:top w:w="0" w:type="dxa"/>
            <w:left w:w="0" w:type="dxa"/>
            <w:bottom w:w="0" w:type="dxa"/>
            <w:right w:w="0" w:type="dxa"/>
          </w:tblCellMar>
        </w:tblPrEx>
        <w:tc>
          <w:tcPr>
            <w:tcW w:w="354" w:type="pct"/>
            <w:tcBorders>
              <w:top w:val="single" w:sz="4" w:space="0" w:color="auto"/>
              <w:left w:val="single" w:sz="4" w:space="0" w:color="auto"/>
              <w:bottom w:val="nil"/>
              <w:right w:val="nil"/>
            </w:tcBorders>
            <w:shd w:val="clear" w:color="auto" w:fill="FFFFFF"/>
          </w:tcPr>
          <w:p w14:paraId="22818F35" w14:textId="77777777" w:rsidR="00EC3A1A" w:rsidRPr="00117DB5" w:rsidRDefault="00EC3A1A" w:rsidP="009640F4">
            <w:pPr>
              <w:spacing w:before="120"/>
              <w:jc w:val="center"/>
              <w:rPr>
                <w:rFonts w:cs="Times New Roman"/>
              </w:rPr>
            </w:pPr>
            <w:r w:rsidRPr="00117DB5">
              <w:rPr>
                <w:rFonts w:cs="Times New Roman"/>
              </w:rPr>
              <w:t>2</w:t>
            </w:r>
          </w:p>
        </w:tc>
        <w:tc>
          <w:tcPr>
            <w:tcW w:w="574" w:type="pct"/>
            <w:tcBorders>
              <w:top w:val="single" w:sz="4" w:space="0" w:color="auto"/>
              <w:left w:val="single" w:sz="4" w:space="0" w:color="auto"/>
              <w:bottom w:val="nil"/>
              <w:right w:val="nil"/>
            </w:tcBorders>
            <w:shd w:val="clear" w:color="auto" w:fill="FFFFFF"/>
          </w:tcPr>
          <w:p w14:paraId="5F5F9867" w14:textId="77777777" w:rsidR="00EC3A1A" w:rsidRPr="00117DB5" w:rsidRDefault="00EC3A1A" w:rsidP="009640F4">
            <w:pPr>
              <w:spacing w:before="120"/>
              <w:jc w:val="center"/>
              <w:rPr>
                <w:rFonts w:cs="Times New Roman"/>
              </w:rPr>
            </w:pPr>
          </w:p>
        </w:tc>
        <w:tc>
          <w:tcPr>
            <w:tcW w:w="643" w:type="pct"/>
            <w:tcBorders>
              <w:top w:val="single" w:sz="4" w:space="0" w:color="auto"/>
              <w:left w:val="single" w:sz="4" w:space="0" w:color="auto"/>
              <w:bottom w:val="nil"/>
              <w:right w:val="nil"/>
            </w:tcBorders>
            <w:shd w:val="clear" w:color="auto" w:fill="FFFFFF"/>
          </w:tcPr>
          <w:p w14:paraId="71669170" w14:textId="77777777" w:rsidR="00EC3A1A" w:rsidRPr="00117DB5" w:rsidRDefault="00EC3A1A" w:rsidP="009640F4">
            <w:pPr>
              <w:spacing w:before="120"/>
              <w:jc w:val="center"/>
              <w:rPr>
                <w:rFonts w:cs="Times New Roman"/>
              </w:rPr>
            </w:pPr>
          </w:p>
        </w:tc>
        <w:tc>
          <w:tcPr>
            <w:tcW w:w="540" w:type="pct"/>
            <w:tcBorders>
              <w:top w:val="single" w:sz="4" w:space="0" w:color="auto"/>
              <w:left w:val="single" w:sz="4" w:space="0" w:color="auto"/>
              <w:bottom w:val="nil"/>
              <w:right w:val="nil"/>
            </w:tcBorders>
            <w:shd w:val="clear" w:color="auto" w:fill="FFFFFF"/>
          </w:tcPr>
          <w:p w14:paraId="06E676B8" w14:textId="77777777" w:rsidR="00EC3A1A" w:rsidRPr="00117DB5" w:rsidRDefault="00EC3A1A" w:rsidP="009640F4">
            <w:pPr>
              <w:spacing w:before="120"/>
              <w:jc w:val="center"/>
              <w:rPr>
                <w:rFonts w:cs="Times New Roman"/>
              </w:rPr>
            </w:pPr>
          </w:p>
        </w:tc>
        <w:tc>
          <w:tcPr>
            <w:tcW w:w="589" w:type="pct"/>
            <w:tcBorders>
              <w:top w:val="single" w:sz="4" w:space="0" w:color="auto"/>
              <w:left w:val="single" w:sz="4" w:space="0" w:color="auto"/>
              <w:bottom w:val="nil"/>
              <w:right w:val="nil"/>
            </w:tcBorders>
            <w:shd w:val="clear" w:color="auto" w:fill="FFFFFF"/>
          </w:tcPr>
          <w:p w14:paraId="52651C3A" w14:textId="77777777" w:rsidR="00EC3A1A" w:rsidRPr="00117DB5" w:rsidRDefault="00EC3A1A" w:rsidP="009640F4">
            <w:pPr>
              <w:spacing w:before="120"/>
              <w:jc w:val="center"/>
              <w:rPr>
                <w:rFonts w:cs="Times New Roman"/>
              </w:rPr>
            </w:pPr>
          </w:p>
        </w:tc>
        <w:tc>
          <w:tcPr>
            <w:tcW w:w="580" w:type="pct"/>
            <w:tcBorders>
              <w:top w:val="single" w:sz="4" w:space="0" w:color="auto"/>
              <w:left w:val="single" w:sz="4" w:space="0" w:color="auto"/>
              <w:bottom w:val="nil"/>
              <w:right w:val="nil"/>
            </w:tcBorders>
            <w:shd w:val="clear" w:color="auto" w:fill="FFFFFF"/>
          </w:tcPr>
          <w:p w14:paraId="0BF8BD6E" w14:textId="77777777" w:rsidR="00EC3A1A" w:rsidRPr="00117DB5" w:rsidRDefault="00EC3A1A" w:rsidP="009640F4">
            <w:pPr>
              <w:spacing w:before="120"/>
              <w:jc w:val="center"/>
              <w:rPr>
                <w:rFonts w:cs="Times New Roman"/>
              </w:rPr>
            </w:pPr>
          </w:p>
        </w:tc>
        <w:tc>
          <w:tcPr>
            <w:tcW w:w="591" w:type="pct"/>
            <w:tcBorders>
              <w:top w:val="single" w:sz="4" w:space="0" w:color="auto"/>
              <w:left w:val="single" w:sz="4" w:space="0" w:color="auto"/>
              <w:bottom w:val="nil"/>
              <w:right w:val="nil"/>
            </w:tcBorders>
            <w:shd w:val="clear" w:color="auto" w:fill="FFFFFF"/>
          </w:tcPr>
          <w:p w14:paraId="6087EF10" w14:textId="77777777" w:rsidR="00EC3A1A" w:rsidRPr="00117DB5" w:rsidRDefault="00EC3A1A" w:rsidP="009640F4">
            <w:pPr>
              <w:spacing w:before="120"/>
              <w:jc w:val="center"/>
              <w:rPr>
                <w:rFonts w:cs="Times New Roman"/>
              </w:rPr>
            </w:pPr>
          </w:p>
        </w:tc>
        <w:tc>
          <w:tcPr>
            <w:tcW w:w="577" w:type="pct"/>
            <w:tcBorders>
              <w:top w:val="single" w:sz="4" w:space="0" w:color="auto"/>
              <w:left w:val="single" w:sz="4" w:space="0" w:color="auto"/>
              <w:bottom w:val="nil"/>
              <w:right w:val="nil"/>
            </w:tcBorders>
            <w:shd w:val="clear" w:color="auto" w:fill="FFFFFF"/>
          </w:tcPr>
          <w:p w14:paraId="59EB2B4D" w14:textId="77777777" w:rsidR="00EC3A1A" w:rsidRPr="00117DB5" w:rsidRDefault="00EC3A1A" w:rsidP="009640F4">
            <w:pPr>
              <w:spacing w:before="120"/>
              <w:jc w:val="center"/>
              <w:rPr>
                <w:rFonts w:cs="Times New Roman"/>
              </w:rPr>
            </w:pPr>
          </w:p>
        </w:tc>
        <w:tc>
          <w:tcPr>
            <w:tcW w:w="551" w:type="pct"/>
            <w:tcBorders>
              <w:top w:val="single" w:sz="4" w:space="0" w:color="auto"/>
              <w:left w:val="single" w:sz="4" w:space="0" w:color="auto"/>
              <w:bottom w:val="nil"/>
              <w:right w:val="single" w:sz="4" w:space="0" w:color="auto"/>
            </w:tcBorders>
            <w:shd w:val="clear" w:color="auto" w:fill="FFFFFF"/>
          </w:tcPr>
          <w:p w14:paraId="2DE917CB" w14:textId="77777777" w:rsidR="00EC3A1A" w:rsidRPr="00117DB5" w:rsidRDefault="00EC3A1A" w:rsidP="009640F4">
            <w:pPr>
              <w:spacing w:before="120"/>
              <w:jc w:val="center"/>
              <w:rPr>
                <w:rFonts w:cs="Times New Roman"/>
              </w:rPr>
            </w:pPr>
          </w:p>
        </w:tc>
      </w:tr>
      <w:tr w:rsidR="00EC3A1A" w:rsidRPr="00117DB5" w14:paraId="3F3C5C67" w14:textId="77777777" w:rsidTr="009640F4">
        <w:tblPrEx>
          <w:tblCellMar>
            <w:top w:w="0" w:type="dxa"/>
            <w:left w:w="0" w:type="dxa"/>
            <w:bottom w:w="0" w:type="dxa"/>
            <w:right w:w="0" w:type="dxa"/>
          </w:tblCellMar>
        </w:tblPrEx>
        <w:tc>
          <w:tcPr>
            <w:tcW w:w="354" w:type="pct"/>
            <w:tcBorders>
              <w:top w:val="single" w:sz="4" w:space="0" w:color="auto"/>
              <w:left w:val="single" w:sz="4" w:space="0" w:color="auto"/>
              <w:bottom w:val="single" w:sz="4" w:space="0" w:color="auto"/>
              <w:right w:val="nil"/>
            </w:tcBorders>
            <w:shd w:val="clear" w:color="auto" w:fill="FFFFFF"/>
          </w:tcPr>
          <w:p w14:paraId="2F0F2393" w14:textId="77777777" w:rsidR="00EC3A1A" w:rsidRPr="00117DB5" w:rsidRDefault="00EC3A1A" w:rsidP="009640F4">
            <w:pPr>
              <w:spacing w:before="120"/>
              <w:jc w:val="center"/>
              <w:rPr>
                <w:rFonts w:cs="Times New Roman"/>
                <w:lang w:val="en-US"/>
              </w:rPr>
            </w:pPr>
            <w:r w:rsidRPr="00117DB5">
              <w:rPr>
                <w:rFonts w:cs="Times New Roman"/>
                <w:lang w:val="en-US"/>
              </w:rPr>
              <w:t>…</w:t>
            </w:r>
          </w:p>
        </w:tc>
        <w:tc>
          <w:tcPr>
            <w:tcW w:w="574" w:type="pct"/>
            <w:tcBorders>
              <w:top w:val="single" w:sz="4" w:space="0" w:color="auto"/>
              <w:left w:val="single" w:sz="4" w:space="0" w:color="auto"/>
              <w:bottom w:val="single" w:sz="4" w:space="0" w:color="auto"/>
              <w:right w:val="nil"/>
            </w:tcBorders>
            <w:shd w:val="clear" w:color="auto" w:fill="FFFFFF"/>
          </w:tcPr>
          <w:p w14:paraId="72D4826F" w14:textId="77777777" w:rsidR="00EC3A1A" w:rsidRPr="00117DB5" w:rsidRDefault="00EC3A1A" w:rsidP="009640F4">
            <w:pPr>
              <w:spacing w:before="120"/>
              <w:jc w:val="center"/>
              <w:rPr>
                <w:rFonts w:cs="Times New Roman"/>
              </w:rPr>
            </w:pPr>
          </w:p>
        </w:tc>
        <w:tc>
          <w:tcPr>
            <w:tcW w:w="643" w:type="pct"/>
            <w:tcBorders>
              <w:top w:val="single" w:sz="4" w:space="0" w:color="auto"/>
              <w:left w:val="single" w:sz="4" w:space="0" w:color="auto"/>
              <w:bottom w:val="single" w:sz="4" w:space="0" w:color="auto"/>
              <w:right w:val="nil"/>
            </w:tcBorders>
            <w:shd w:val="clear" w:color="auto" w:fill="FFFFFF"/>
          </w:tcPr>
          <w:p w14:paraId="5D9CD9D4" w14:textId="77777777" w:rsidR="00EC3A1A" w:rsidRPr="00117DB5" w:rsidRDefault="00EC3A1A" w:rsidP="009640F4">
            <w:pPr>
              <w:spacing w:before="120"/>
              <w:jc w:val="center"/>
              <w:rPr>
                <w:rFonts w:cs="Times New Roman"/>
              </w:rPr>
            </w:pPr>
          </w:p>
        </w:tc>
        <w:tc>
          <w:tcPr>
            <w:tcW w:w="540" w:type="pct"/>
            <w:tcBorders>
              <w:top w:val="single" w:sz="4" w:space="0" w:color="auto"/>
              <w:left w:val="single" w:sz="4" w:space="0" w:color="auto"/>
              <w:bottom w:val="single" w:sz="4" w:space="0" w:color="auto"/>
              <w:right w:val="nil"/>
            </w:tcBorders>
            <w:shd w:val="clear" w:color="auto" w:fill="FFFFFF"/>
          </w:tcPr>
          <w:p w14:paraId="655D7D72" w14:textId="77777777" w:rsidR="00EC3A1A" w:rsidRPr="00117DB5" w:rsidRDefault="00EC3A1A" w:rsidP="009640F4">
            <w:pPr>
              <w:spacing w:before="120"/>
              <w:jc w:val="center"/>
              <w:rPr>
                <w:rFonts w:cs="Times New Roman"/>
              </w:rPr>
            </w:pPr>
          </w:p>
        </w:tc>
        <w:tc>
          <w:tcPr>
            <w:tcW w:w="589" w:type="pct"/>
            <w:tcBorders>
              <w:top w:val="single" w:sz="4" w:space="0" w:color="auto"/>
              <w:left w:val="single" w:sz="4" w:space="0" w:color="auto"/>
              <w:bottom w:val="single" w:sz="4" w:space="0" w:color="auto"/>
              <w:right w:val="nil"/>
            </w:tcBorders>
            <w:shd w:val="clear" w:color="auto" w:fill="FFFFFF"/>
          </w:tcPr>
          <w:p w14:paraId="4EA259AD" w14:textId="77777777" w:rsidR="00EC3A1A" w:rsidRPr="00117DB5" w:rsidRDefault="00EC3A1A" w:rsidP="009640F4">
            <w:pPr>
              <w:spacing w:before="120"/>
              <w:jc w:val="center"/>
              <w:rPr>
                <w:rFonts w:cs="Times New Roman"/>
              </w:rPr>
            </w:pPr>
          </w:p>
        </w:tc>
        <w:tc>
          <w:tcPr>
            <w:tcW w:w="580" w:type="pct"/>
            <w:tcBorders>
              <w:top w:val="single" w:sz="4" w:space="0" w:color="auto"/>
              <w:left w:val="single" w:sz="4" w:space="0" w:color="auto"/>
              <w:bottom w:val="single" w:sz="4" w:space="0" w:color="auto"/>
              <w:right w:val="nil"/>
            </w:tcBorders>
            <w:shd w:val="clear" w:color="auto" w:fill="FFFFFF"/>
          </w:tcPr>
          <w:p w14:paraId="455724D4" w14:textId="77777777" w:rsidR="00EC3A1A" w:rsidRPr="00117DB5" w:rsidRDefault="00EC3A1A" w:rsidP="009640F4">
            <w:pPr>
              <w:spacing w:before="120"/>
              <w:jc w:val="center"/>
              <w:rPr>
                <w:rFonts w:cs="Times New Roman"/>
              </w:rPr>
            </w:pPr>
          </w:p>
        </w:tc>
        <w:tc>
          <w:tcPr>
            <w:tcW w:w="591" w:type="pct"/>
            <w:tcBorders>
              <w:top w:val="single" w:sz="4" w:space="0" w:color="auto"/>
              <w:left w:val="single" w:sz="4" w:space="0" w:color="auto"/>
              <w:bottom w:val="single" w:sz="4" w:space="0" w:color="auto"/>
              <w:right w:val="nil"/>
            </w:tcBorders>
            <w:shd w:val="clear" w:color="auto" w:fill="FFFFFF"/>
          </w:tcPr>
          <w:p w14:paraId="3B2CB0D5" w14:textId="77777777" w:rsidR="00EC3A1A" w:rsidRPr="00117DB5" w:rsidRDefault="00EC3A1A" w:rsidP="009640F4">
            <w:pPr>
              <w:spacing w:before="120"/>
              <w:jc w:val="center"/>
              <w:rPr>
                <w:rFonts w:cs="Times New Roman"/>
              </w:rPr>
            </w:pPr>
          </w:p>
        </w:tc>
        <w:tc>
          <w:tcPr>
            <w:tcW w:w="577" w:type="pct"/>
            <w:tcBorders>
              <w:top w:val="single" w:sz="4" w:space="0" w:color="auto"/>
              <w:left w:val="single" w:sz="4" w:space="0" w:color="auto"/>
              <w:bottom w:val="single" w:sz="4" w:space="0" w:color="auto"/>
              <w:right w:val="nil"/>
            </w:tcBorders>
            <w:shd w:val="clear" w:color="auto" w:fill="FFFFFF"/>
          </w:tcPr>
          <w:p w14:paraId="3C88B0B9" w14:textId="77777777" w:rsidR="00EC3A1A" w:rsidRPr="00117DB5" w:rsidRDefault="00EC3A1A" w:rsidP="009640F4">
            <w:pPr>
              <w:spacing w:before="120"/>
              <w:jc w:val="center"/>
              <w:rPr>
                <w:rFonts w:cs="Times New Roman"/>
              </w:rPr>
            </w:pPr>
          </w:p>
        </w:tc>
        <w:tc>
          <w:tcPr>
            <w:tcW w:w="551" w:type="pct"/>
            <w:tcBorders>
              <w:top w:val="single" w:sz="4" w:space="0" w:color="auto"/>
              <w:left w:val="single" w:sz="4" w:space="0" w:color="auto"/>
              <w:bottom w:val="single" w:sz="4" w:space="0" w:color="auto"/>
              <w:right w:val="single" w:sz="4" w:space="0" w:color="auto"/>
            </w:tcBorders>
            <w:shd w:val="clear" w:color="auto" w:fill="FFFFFF"/>
          </w:tcPr>
          <w:p w14:paraId="62F07EC6" w14:textId="77777777" w:rsidR="00EC3A1A" w:rsidRPr="00117DB5" w:rsidRDefault="00EC3A1A" w:rsidP="009640F4">
            <w:pPr>
              <w:spacing w:before="120"/>
              <w:jc w:val="center"/>
              <w:rPr>
                <w:rFonts w:cs="Times New Roman"/>
              </w:rPr>
            </w:pPr>
          </w:p>
        </w:tc>
      </w:tr>
    </w:tbl>
    <w:p w14:paraId="09B1B988" w14:textId="77777777" w:rsidR="00EC3A1A" w:rsidRPr="00117DB5" w:rsidRDefault="00EC3A1A" w:rsidP="00EC3A1A">
      <w:pPr>
        <w:spacing w:before="120"/>
        <w:rPr>
          <w:rFonts w:cs="Times New Roman"/>
          <w:lang w:val="en-US"/>
        </w:rPr>
      </w:pPr>
    </w:p>
    <w:tbl>
      <w:tblPr>
        <w:tblW w:w="0" w:type="auto"/>
        <w:tblLook w:val="01E0" w:firstRow="1" w:lastRow="1" w:firstColumn="1" w:lastColumn="1" w:noHBand="0" w:noVBand="0"/>
      </w:tblPr>
      <w:tblGrid>
        <w:gridCol w:w="4428"/>
        <w:gridCol w:w="4428"/>
      </w:tblGrid>
      <w:tr w:rsidR="00EC3A1A" w:rsidRPr="00117DB5" w14:paraId="15A53174" w14:textId="77777777" w:rsidTr="009640F4">
        <w:tc>
          <w:tcPr>
            <w:tcW w:w="4428" w:type="dxa"/>
          </w:tcPr>
          <w:p w14:paraId="02274F48" w14:textId="77777777" w:rsidR="00EC3A1A" w:rsidRPr="00117DB5" w:rsidRDefault="00EC3A1A" w:rsidP="009640F4">
            <w:pPr>
              <w:spacing w:before="120"/>
              <w:rPr>
                <w:rFonts w:eastAsia="Times New Roman" w:cs="Times New Roman"/>
              </w:rPr>
            </w:pPr>
            <w:r w:rsidRPr="00117DB5">
              <w:rPr>
                <w:rFonts w:eastAsia="Times New Roman" w:cs="Times New Roman"/>
                <w:b/>
                <w:i/>
                <w:lang w:val="en-US"/>
              </w:rPr>
              <w:br/>
            </w:r>
            <w:r w:rsidRPr="00117DB5">
              <w:rPr>
                <w:rFonts w:eastAsia="Times New Roman" w:cs="Times New Roman"/>
                <w:b/>
                <w:i/>
              </w:rPr>
              <w:t>Nơi nhận:</w:t>
            </w:r>
            <w:r w:rsidRPr="00117DB5">
              <w:rPr>
                <w:rFonts w:eastAsia="Times New Roman" w:cs="Times New Roman"/>
                <w:b/>
                <w:i/>
              </w:rPr>
              <w:br/>
            </w:r>
            <w:r w:rsidRPr="00117DB5">
              <w:rPr>
                <w:rFonts w:eastAsia="Times New Roman" w:cs="Times New Roman"/>
                <w:lang w:val="en-US"/>
              </w:rPr>
              <w:t xml:space="preserve">- </w:t>
            </w:r>
            <w:r w:rsidRPr="00117DB5">
              <w:rPr>
                <w:rFonts w:eastAsia="Times New Roman" w:cs="Times New Roman"/>
              </w:rPr>
              <w:t>Như trên;</w:t>
            </w:r>
            <w:r w:rsidRPr="00117DB5">
              <w:rPr>
                <w:rFonts w:eastAsia="Times New Roman" w:cs="Times New Roman"/>
                <w:lang w:val="en-US"/>
              </w:rPr>
              <w:br/>
              <w:t>- …………;</w:t>
            </w:r>
            <w:r w:rsidRPr="00117DB5">
              <w:rPr>
                <w:rFonts w:eastAsia="Times New Roman" w:cs="Times New Roman"/>
                <w:lang w:val="en-US"/>
              </w:rPr>
              <w:br/>
            </w:r>
            <w:r w:rsidRPr="00117DB5">
              <w:rPr>
                <w:rFonts w:eastAsia="Times New Roman" w:cs="Times New Roman"/>
              </w:rPr>
              <w:t>- Lưu:</w:t>
            </w:r>
          </w:p>
        </w:tc>
        <w:tc>
          <w:tcPr>
            <w:tcW w:w="4428" w:type="dxa"/>
          </w:tcPr>
          <w:p w14:paraId="39192B76" w14:textId="77777777" w:rsidR="00EC3A1A" w:rsidRPr="00117DB5" w:rsidRDefault="00EC3A1A" w:rsidP="009640F4">
            <w:pPr>
              <w:spacing w:before="120"/>
              <w:jc w:val="center"/>
              <w:rPr>
                <w:rFonts w:eastAsia="Times New Roman" w:cs="Times New Roman"/>
                <w:b/>
                <w:lang w:val="en-US"/>
              </w:rPr>
            </w:pPr>
            <w:r w:rsidRPr="00117DB5">
              <w:rPr>
                <w:rFonts w:eastAsia="Times New Roman" w:cs="Times New Roman"/>
                <w:b/>
                <w:lang w:val="en-US"/>
              </w:rPr>
              <w:t>TỔNG GIÁM ĐỐC (GIÁM ĐỐC)</w:t>
            </w:r>
            <w:r w:rsidRPr="00117DB5">
              <w:rPr>
                <w:rFonts w:eastAsia="Times New Roman" w:cs="Times New Roman"/>
                <w:b/>
                <w:lang w:val="en-US"/>
              </w:rPr>
              <w:br/>
              <w:t>CÔNG TY QUẢN LÝ QUỸ</w:t>
            </w:r>
            <w:r w:rsidRPr="00117DB5">
              <w:rPr>
                <w:rFonts w:eastAsia="Times New Roman" w:cs="Times New Roman"/>
                <w:b/>
                <w:lang w:val="en-US"/>
              </w:rPr>
              <w:br/>
            </w:r>
            <w:r w:rsidRPr="00117DB5">
              <w:rPr>
                <w:rFonts w:eastAsia="Times New Roman" w:cs="Times New Roman"/>
                <w:i/>
                <w:lang w:val="en-US"/>
              </w:rPr>
              <w:t>(Ký, ghi rõ họ tên, đóng dấu)</w:t>
            </w:r>
          </w:p>
        </w:tc>
      </w:tr>
    </w:tbl>
    <w:p w14:paraId="7D66E29D" w14:textId="77777777" w:rsidR="00A25AC4" w:rsidRDefault="00A25AC4" w:rsidP="00EC3A1A"/>
    <w:p w14:paraId="6F109911" w14:textId="77777777" w:rsidR="00EC3A1A" w:rsidRDefault="00EC3A1A" w:rsidP="00EC3A1A"/>
    <w:p w14:paraId="6ACD2113" w14:textId="77777777" w:rsidR="00EC3A1A" w:rsidRDefault="00EC3A1A" w:rsidP="00EC3A1A"/>
    <w:p w14:paraId="5A7AD880" w14:textId="77777777" w:rsidR="00EC3A1A" w:rsidRDefault="00EC3A1A" w:rsidP="00EC3A1A"/>
    <w:p w14:paraId="35D0976B" w14:textId="77777777" w:rsidR="00EC3A1A" w:rsidRDefault="00EC3A1A" w:rsidP="00EC3A1A"/>
    <w:p w14:paraId="1E4DB373" w14:textId="77777777" w:rsidR="00EC3A1A" w:rsidRPr="00EC3A1A" w:rsidRDefault="00EC3A1A" w:rsidP="00EC3A1A">
      <w:pPr>
        <w:rPr>
          <w:lang w:val="en-US"/>
        </w:rPr>
      </w:pPr>
      <w:r w:rsidRPr="00EC3A1A">
        <w:rPr>
          <w:b/>
          <w:lang w:val="en-US"/>
        </w:rPr>
        <w:t>Nguồn</w:t>
      </w:r>
      <w:r>
        <w:rPr>
          <w:lang w:val="en-US"/>
        </w:rPr>
        <w:t>: Thông tư 99/2020/TT-BTC</w:t>
      </w:r>
    </w:p>
    <w:sectPr w:rsidR="00EC3A1A" w:rsidRPr="00EC3A1A"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4CED7" w14:textId="77777777" w:rsidR="00D21AF2" w:rsidRDefault="00D21AF2">
      <w:r>
        <w:separator/>
      </w:r>
    </w:p>
  </w:endnote>
  <w:endnote w:type="continuationSeparator" w:id="0">
    <w:p w14:paraId="67B99D09" w14:textId="77777777" w:rsidR="00D21AF2" w:rsidRDefault="00D21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DB23"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ADEA50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E116"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C3A1A">
      <w:rPr>
        <w:rStyle w:val="PageNumber"/>
        <w:noProof/>
        <w:color w:val="FFFFFF"/>
        <w:sz w:val="24"/>
        <w:szCs w:val="24"/>
      </w:rPr>
      <w:t>1</w:t>
    </w:r>
    <w:r>
      <w:rPr>
        <w:rStyle w:val="PageNumber"/>
        <w:color w:val="FFFFFF"/>
        <w:sz w:val="24"/>
        <w:szCs w:val="24"/>
      </w:rPr>
      <w:fldChar w:fldCharType="end"/>
    </w:r>
  </w:p>
  <w:p w14:paraId="6154CA7A"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3BE3F" w14:textId="77777777" w:rsidR="00D21AF2" w:rsidRDefault="00D21AF2">
      <w:r>
        <w:separator/>
      </w:r>
    </w:p>
  </w:footnote>
  <w:footnote w:type="continuationSeparator" w:id="0">
    <w:p w14:paraId="114A6944" w14:textId="77777777" w:rsidR="00D21AF2" w:rsidRDefault="00D21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3AA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3E99C3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6CE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C3A1A">
      <w:rPr>
        <w:rStyle w:val="PageNumber"/>
        <w:noProof/>
        <w:color w:val="FFFFFF"/>
      </w:rPr>
      <w:t>1</w:t>
    </w:r>
    <w:r>
      <w:rPr>
        <w:rStyle w:val="PageNumber"/>
        <w:color w:val="FFFFFF"/>
      </w:rPr>
      <w:fldChar w:fldCharType="end"/>
    </w:r>
  </w:p>
  <w:p w14:paraId="50F19E8D"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501121000">
    <w:abstractNumId w:val="1"/>
  </w:num>
  <w:num w:numId="2" w16cid:durableId="509486572">
    <w:abstractNumId w:val="2"/>
  </w:num>
  <w:num w:numId="3" w16cid:durableId="1992253564">
    <w:abstractNumId w:val="3"/>
  </w:num>
  <w:num w:numId="4" w16cid:durableId="764884878">
    <w:abstractNumId w:val="7"/>
  </w:num>
  <w:num w:numId="5" w16cid:durableId="2078893684">
    <w:abstractNumId w:val="13"/>
  </w:num>
  <w:num w:numId="6" w16cid:durableId="1256286787">
    <w:abstractNumId w:val="11"/>
  </w:num>
  <w:num w:numId="7" w16cid:durableId="1355494045">
    <w:abstractNumId w:val="15"/>
  </w:num>
  <w:num w:numId="8" w16cid:durableId="1782916772">
    <w:abstractNumId w:val="14"/>
  </w:num>
  <w:num w:numId="9" w16cid:durableId="312829844">
    <w:abstractNumId w:val="4"/>
  </w:num>
  <w:num w:numId="10" w16cid:durableId="1684624384">
    <w:abstractNumId w:val="20"/>
  </w:num>
  <w:num w:numId="11" w16cid:durableId="1097024890">
    <w:abstractNumId w:val="8"/>
  </w:num>
  <w:num w:numId="12" w16cid:durableId="364016765">
    <w:abstractNumId w:val="16"/>
  </w:num>
  <w:num w:numId="13" w16cid:durableId="947665373">
    <w:abstractNumId w:val="24"/>
  </w:num>
  <w:num w:numId="14" w16cid:durableId="199512681">
    <w:abstractNumId w:val="21"/>
  </w:num>
  <w:num w:numId="15" w16cid:durableId="1199468490">
    <w:abstractNumId w:val="18"/>
  </w:num>
  <w:num w:numId="16" w16cid:durableId="2009405990">
    <w:abstractNumId w:val="9"/>
  </w:num>
  <w:num w:numId="17" w16cid:durableId="1448623047">
    <w:abstractNumId w:val="5"/>
  </w:num>
  <w:num w:numId="18" w16cid:durableId="2140873045">
    <w:abstractNumId w:val="6"/>
  </w:num>
  <w:num w:numId="19" w16cid:durableId="2042435364">
    <w:abstractNumId w:val="12"/>
  </w:num>
  <w:num w:numId="20" w16cid:durableId="1979410451">
    <w:abstractNumId w:val="10"/>
  </w:num>
  <w:num w:numId="21" w16cid:durableId="1658145236">
    <w:abstractNumId w:val="22"/>
  </w:num>
  <w:num w:numId="22" w16cid:durableId="461198116">
    <w:abstractNumId w:val="19"/>
  </w:num>
  <w:num w:numId="23" w16cid:durableId="1454984701">
    <w:abstractNumId w:val="23"/>
  </w:num>
  <w:num w:numId="24" w16cid:durableId="865825925">
    <w:abstractNumId w:val="17"/>
  </w:num>
  <w:num w:numId="25" w16cid:durableId="152182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442B54"/>
    <w:rsid w:val="004E58A9"/>
    <w:rsid w:val="004F0E1D"/>
    <w:rsid w:val="00530E11"/>
    <w:rsid w:val="00534E21"/>
    <w:rsid w:val="00556E31"/>
    <w:rsid w:val="00566EC3"/>
    <w:rsid w:val="00570850"/>
    <w:rsid w:val="005831D2"/>
    <w:rsid w:val="005B5B02"/>
    <w:rsid w:val="005C2D48"/>
    <w:rsid w:val="00621C93"/>
    <w:rsid w:val="00641013"/>
    <w:rsid w:val="0067256D"/>
    <w:rsid w:val="006A7798"/>
    <w:rsid w:val="006E5411"/>
    <w:rsid w:val="006F05BB"/>
    <w:rsid w:val="006F100D"/>
    <w:rsid w:val="006F473B"/>
    <w:rsid w:val="007050E8"/>
    <w:rsid w:val="00751FD8"/>
    <w:rsid w:val="00791505"/>
    <w:rsid w:val="007C4F01"/>
    <w:rsid w:val="007C5C14"/>
    <w:rsid w:val="007D663D"/>
    <w:rsid w:val="00836BDD"/>
    <w:rsid w:val="008C69E8"/>
    <w:rsid w:val="008F0337"/>
    <w:rsid w:val="00900F0F"/>
    <w:rsid w:val="00920B52"/>
    <w:rsid w:val="009640F4"/>
    <w:rsid w:val="00972BD0"/>
    <w:rsid w:val="0098320B"/>
    <w:rsid w:val="009C5737"/>
    <w:rsid w:val="009D591A"/>
    <w:rsid w:val="00A24D3C"/>
    <w:rsid w:val="00A25AC4"/>
    <w:rsid w:val="00A82C90"/>
    <w:rsid w:val="00AE204E"/>
    <w:rsid w:val="00B038B4"/>
    <w:rsid w:val="00B3492A"/>
    <w:rsid w:val="00B42246"/>
    <w:rsid w:val="00B57C53"/>
    <w:rsid w:val="00B93400"/>
    <w:rsid w:val="00C17285"/>
    <w:rsid w:val="00C43183"/>
    <w:rsid w:val="00C70E93"/>
    <w:rsid w:val="00CB4DF3"/>
    <w:rsid w:val="00CF1697"/>
    <w:rsid w:val="00D21AF2"/>
    <w:rsid w:val="00D37CC8"/>
    <w:rsid w:val="00D96387"/>
    <w:rsid w:val="00E057F6"/>
    <w:rsid w:val="00E10C02"/>
    <w:rsid w:val="00E22B79"/>
    <w:rsid w:val="00E300D9"/>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C6AC"/>
  <w15:chartTrackingRefBased/>
  <w15:docId w15:val="{3DFC743D-9B5F-4599-AF22-FC194CB8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