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8315F" w14:textId="77777777" w:rsidR="00753695" w:rsidRPr="00F7102C" w:rsidRDefault="00753695" w:rsidP="0075369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Mẫu số 2a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53695" w:rsidRPr="00F7102C" w14:paraId="11E44079" w14:textId="77777777" w:rsidTr="00753695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AF7F5" w14:textId="77777777" w:rsidR="00753695" w:rsidRPr="00F7102C" w:rsidRDefault="00753695" w:rsidP="007536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HỒ CHÍ MINH”,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NHÀ NƯỚC”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VỀ VĂN HỌC, NGHỆ THUẬT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741CD" w14:textId="77777777" w:rsidR="00753695" w:rsidRPr="00F7102C" w:rsidRDefault="00753695" w:rsidP="007536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753695" w:rsidRPr="00F7102C" w14:paraId="26CC66BF" w14:textId="77777777" w:rsidTr="0075369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A241E" w14:textId="77777777" w:rsidR="00753695" w:rsidRPr="00F7102C" w:rsidRDefault="00753695" w:rsidP="007536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Cấp xét: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7BA6" w14:textId="77777777" w:rsidR="00753695" w:rsidRPr="00F7102C" w:rsidRDefault="00753695" w:rsidP="0075369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(Địa danh), ngày .... tháng ..... năm …..</w:t>
            </w:r>
          </w:p>
        </w:tc>
      </w:tr>
    </w:tbl>
    <w:p w14:paraId="0A8E8641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p w14:paraId="18C12F6D" w14:textId="77777777" w:rsidR="00753695" w:rsidRPr="00F7102C" w:rsidRDefault="00753695" w:rsidP="0075369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46452AD6" w14:textId="77777777" w:rsidR="00753695" w:rsidRPr="00F7102C" w:rsidRDefault="00753695" w:rsidP="0075369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Đề nghị xét tặng “Giải thưởng Hồ Chí Minh” về văn học, nghệ thuật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753695" w:rsidRPr="00F7102C" w14:paraId="44D857EB" w14:textId="77777777" w:rsidTr="00753695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1D18" w14:textId="77777777" w:rsidR="00753695" w:rsidRPr="00F7102C" w:rsidRDefault="00753695" w:rsidP="0075369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Kính gửi: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E1B41" w14:textId="77777777" w:rsidR="00753695" w:rsidRPr="00F7102C" w:rsidRDefault="00753695" w:rsidP="0075369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Hội đồng xét tặng “Giải thưởng Hồ Chí Minh”,</w:t>
            </w:r>
            <w:r w:rsidRPr="00F7102C">
              <w:rPr>
                <w:rFonts w:ascii="Times New Roman" w:hAnsi="Times New Roman"/>
                <w:sz w:val="24"/>
                <w:szCs w:val="24"/>
              </w:rPr>
              <w:br/>
              <w:t xml:space="preserve">“Giải thưởng Nhà nước” về văn học, nghệ thuật </w:t>
            </w:r>
            <w:r w:rsidRPr="00F7102C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F7102C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</w:tr>
    </w:tbl>
    <w:p w14:paraId="3AB19AE7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1. Căn cứ Luật Thi đua, khen thưởng;</w:t>
      </w:r>
    </w:p>
    <w:p w14:paraId="4A90632A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2. Căn cứ Nghị định số …/…/NĐ-CP ngày ... tháng ... năm ... của Chính phủ quy định chi tiết xét tặng “Giải thưởng Hồ Chí Minh”, “Giải thưởng Nhà nước” về văn học, nghệ thuật;</w:t>
      </w:r>
    </w:p>
    <w:p w14:paraId="20391488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3. Trên cơ sở đề nghị của Hội đồng xét tặng “Giải thưởng Hồ Chí Minh”, “Giải thưởng Nhà nước” về văn học, nghệ thuật 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2</w:t>
      </w:r>
      <w:r w:rsidRPr="00F7102C">
        <w:rPr>
          <w:rFonts w:ascii="Times New Roman" w:hAnsi="Times New Roman"/>
          <w:sz w:val="24"/>
          <w:szCs w:val="24"/>
        </w:rPr>
        <w:t>, Hội đồng xét tặng “Giải thưởng Hồ Chí Minh”, “Giải thưởng Nhà nước” về văn học, nghệ thuật 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3</w:t>
      </w:r>
      <w:r w:rsidRPr="00F7102C">
        <w:rPr>
          <w:rFonts w:ascii="Times New Roman" w:hAnsi="Times New Roman"/>
          <w:sz w:val="24"/>
          <w:szCs w:val="24"/>
        </w:rPr>
        <w:t xml:space="preserve"> đã họp vào ngày …. tháng …. năm ….. để xét tặng “Giải thưởng Hồ Chí Minh” về văn học, nghệ thuật cho: .......... tác phẩm, công trình về văn học, nghệ thuật.</w:t>
      </w:r>
    </w:p>
    <w:p w14:paraId="48D569D1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4. Hội đồng xét tặng “Giải thưởng Hồ Chí Minh”, “Giải thưởng Nhà nước” về văn học, nghệ thuật 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3</w:t>
      </w:r>
      <w:r w:rsidRPr="00F7102C">
        <w:rPr>
          <w:rFonts w:ascii="Times New Roman" w:hAnsi="Times New Roman"/>
          <w:sz w:val="24"/>
          <w:szCs w:val="24"/>
        </w:rPr>
        <w:t xml:space="preserve"> đề nghị Hội đồng xét tặng “Giải thưởng Hồ Chí Minh”, “Giải thưởng Nhà nước” về văn học, nghệ thuật 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1</w:t>
      </w:r>
      <w:r w:rsidRPr="00F7102C">
        <w:rPr>
          <w:rFonts w:ascii="Times New Roman" w:hAnsi="Times New Roman"/>
          <w:sz w:val="24"/>
          <w:szCs w:val="24"/>
        </w:rPr>
        <w:t xml:space="preserve"> xét tặng “Giải thưởng Hồ Chí Minh” về văn học, nghệ thuật cho ... tác phẩm, công trình về văn học, nghệ thuật (có danh sách kèm theo).</w:t>
      </w:r>
    </w:p>
    <w:p w14:paraId="3E494A8C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Kính trình Hội đồng xét tặng “Giải thưởng Hồ Chí Minh”, “Giải thưởng Nhà nước” về văn học, nghệ thuật .............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1</w:t>
      </w:r>
      <w:r w:rsidRPr="00F7102C">
        <w:rPr>
          <w:rFonts w:ascii="Times New Roman" w:hAnsi="Times New Roman"/>
          <w:sz w:val="24"/>
          <w:szCs w:val="24"/>
        </w:rPr>
        <w:t xml:space="preserve"> xem xét, quyết định.</w:t>
      </w:r>
    </w:p>
    <w:p w14:paraId="1CBDAB9D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753695" w:rsidRPr="00F7102C" w14:paraId="2E084717" w14:textId="77777777" w:rsidTr="00753695">
        <w:trPr>
          <w:trHeight w:val="2217"/>
        </w:trPr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55D7" w14:textId="77777777" w:rsidR="00753695" w:rsidRPr="00F7102C" w:rsidRDefault="00753695" w:rsidP="007536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EE9A" w14:textId="77777777" w:rsidR="00753695" w:rsidRPr="00F7102C" w:rsidRDefault="00753695" w:rsidP="0075369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TM. HỘI ĐỒNG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(Chữ ký, dấu của đơn vị)</w:t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Họ và tên</w:t>
            </w:r>
            <w:r w:rsidRPr="00F7102C">
              <w:rPr>
                <w:rFonts w:ascii="Times New Roman" w:hAnsi="Times New Roman"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(Chức danh)</w:t>
            </w:r>
          </w:p>
        </w:tc>
      </w:tr>
    </w:tbl>
    <w:p w14:paraId="0E9BF93A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___________________</w:t>
      </w:r>
    </w:p>
    <w:p w14:paraId="10B4DE92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i/>
          <w:iCs/>
          <w:sz w:val="24"/>
          <w:szCs w:val="24"/>
        </w:rPr>
        <w:t>Ghi chú:</w:t>
      </w:r>
    </w:p>
    <w:p w14:paraId="05CB38DF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(1): Hội đồng cấp trên trực tiếp.</w:t>
      </w:r>
    </w:p>
    <w:p w14:paraId="60516E78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(2): Hội đồng cấp dưới trực tiếp.</w:t>
      </w:r>
    </w:p>
    <w:p w14:paraId="2F07D8EC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(3): Hội đồng thụ lý hồ sơ.</w:t>
      </w:r>
    </w:p>
    <w:p w14:paraId="5B199BB7" w14:textId="77777777" w:rsidR="00753695" w:rsidRPr="00F7102C" w:rsidRDefault="00753695" w:rsidP="0075369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p w14:paraId="0077AE5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3695"/>
    <w:rsid w:val="002964F6"/>
    <w:rsid w:val="00505D9B"/>
    <w:rsid w:val="0075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B6E00"/>
  <w15:chartTrackingRefBased/>
  <w15:docId w15:val="{CB3291EB-D59E-4A3A-BD9A-C856A6F6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2026-05-20T15:10:00Z</dcterms:created>
  <dcterms:modified xsi:type="dcterms:W3CDTF">2026-05-20T15:10:00Z</dcterms:modified>
</cp:coreProperties>
</file>