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CFBF" w14:textId="68990F1A" w:rsidR="004F2064" w:rsidRPr="00682F4D" w:rsidRDefault="004F2064" w:rsidP="00682F4D">
      <w:pPr>
        <w:jc w:val="center"/>
        <w:rPr>
          <w:b/>
          <w:bCs/>
          <w:sz w:val="44"/>
          <w:szCs w:val="44"/>
        </w:rPr>
      </w:pPr>
      <w:r w:rsidRPr="004F2064">
        <w:rPr>
          <w:b/>
          <w:bCs/>
          <w:sz w:val="44"/>
          <w:szCs w:val="44"/>
        </w:rPr>
        <w:t>Základní deska</w:t>
      </w:r>
    </w:p>
    <w:p w14:paraId="69BB4237" w14:textId="7154FE7B" w:rsidR="004F2064" w:rsidRDefault="004F2064" w:rsidP="004F2064">
      <w:r>
        <w:t>Propojuje všechny komponenty do funkčního celku</w:t>
      </w:r>
    </w:p>
    <w:p w14:paraId="2411AAFD" w14:textId="318270FB" w:rsidR="004F2064" w:rsidRDefault="004F2064" w:rsidP="004F2064">
      <w:r>
        <w:t>V některých případech tvoří celkový počítač</w:t>
      </w:r>
    </w:p>
    <w:p w14:paraId="03465BA9" w14:textId="77777777" w:rsidR="00E16175" w:rsidRDefault="00E16175" w:rsidP="004F2064">
      <w:pPr>
        <w:rPr>
          <w:b/>
          <w:bCs/>
        </w:rPr>
      </w:pPr>
    </w:p>
    <w:p w14:paraId="6FFED54D" w14:textId="70EB3740" w:rsidR="004F2064" w:rsidRPr="002E7FAF" w:rsidRDefault="004F2064" w:rsidP="004F2064">
      <w:pPr>
        <w:rPr>
          <w:b/>
          <w:bCs/>
          <w:sz w:val="28"/>
          <w:szCs w:val="28"/>
        </w:rPr>
      </w:pPr>
      <w:r w:rsidRPr="002E7FAF">
        <w:rPr>
          <w:b/>
          <w:bCs/>
          <w:sz w:val="28"/>
          <w:szCs w:val="28"/>
        </w:rPr>
        <w:t xml:space="preserve">Primární funkce </w:t>
      </w:r>
    </w:p>
    <w:p w14:paraId="67AB83D3" w14:textId="5BC77DE0" w:rsidR="004F2064" w:rsidRDefault="004F2064" w:rsidP="0081483F">
      <w:pPr>
        <w:pStyle w:val="Odstavecseseznamem"/>
        <w:numPr>
          <w:ilvl w:val="0"/>
          <w:numId w:val="8"/>
        </w:numPr>
      </w:pPr>
      <w:r>
        <w:t>Časování celého systému</w:t>
      </w:r>
    </w:p>
    <w:p w14:paraId="7CC91DB0" w14:textId="55970637" w:rsidR="004F2064" w:rsidRDefault="004F2064" w:rsidP="0081483F">
      <w:pPr>
        <w:pStyle w:val="Odstavecseseznamem"/>
        <w:numPr>
          <w:ilvl w:val="0"/>
          <w:numId w:val="8"/>
        </w:numPr>
      </w:pPr>
      <w:r>
        <w:t>Zjišťuj</w:t>
      </w:r>
      <w:r w:rsidR="00665B4E">
        <w:t>e</w:t>
      </w:r>
      <w:r>
        <w:t xml:space="preserve"> veškerý hardware</w:t>
      </w:r>
    </w:p>
    <w:p w14:paraId="67C1E875" w14:textId="703EF109" w:rsidR="00323883" w:rsidRDefault="004F2064" w:rsidP="0081483F">
      <w:pPr>
        <w:pStyle w:val="Odstavecseseznamem"/>
        <w:numPr>
          <w:ilvl w:val="0"/>
          <w:numId w:val="8"/>
        </w:numPr>
      </w:pPr>
      <w:r>
        <w:t>Uživatelské nastavení BIOSU</w:t>
      </w:r>
    </w:p>
    <w:p w14:paraId="1F64FEF3" w14:textId="044E74C9" w:rsidR="00CB74C1" w:rsidRDefault="00CB74C1" w:rsidP="004F2064"/>
    <w:p w14:paraId="50E2E8D1" w14:textId="2DCC4CA0" w:rsidR="00CB74C1" w:rsidRPr="003D6E27" w:rsidRDefault="00CB74C1" w:rsidP="004F2064">
      <w:pPr>
        <w:rPr>
          <w:b/>
          <w:bCs/>
          <w:sz w:val="28"/>
          <w:szCs w:val="28"/>
        </w:rPr>
      </w:pPr>
      <w:r w:rsidRPr="003D6E27">
        <w:rPr>
          <w:b/>
          <w:bCs/>
          <w:sz w:val="28"/>
          <w:szCs w:val="28"/>
        </w:rPr>
        <w:t>Rozměry</w:t>
      </w:r>
    </w:p>
    <w:p w14:paraId="5AB40B57" w14:textId="4089677D" w:rsidR="00AC29BA" w:rsidRDefault="00AC29BA" w:rsidP="004F2064">
      <w:r>
        <w:t xml:space="preserve">Střední a </w:t>
      </w:r>
      <w:r w:rsidR="003D6E27">
        <w:t>malá</w:t>
      </w:r>
      <w:r>
        <w:t xml:space="preserve"> se vejde do </w:t>
      </w:r>
      <w:r w:rsidR="003D6E27">
        <w:t>skříně</w:t>
      </w:r>
      <w:r>
        <w:t xml:space="preserve"> mini </w:t>
      </w:r>
      <w:r w:rsidR="003D6E27">
        <w:t>Tower</w:t>
      </w:r>
      <w:r>
        <w:t xml:space="preserve"> a midi </w:t>
      </w:r>
      <w:r w:rsidR="003D6E27">
        <w:t>Tower</w:t>
      </w:r>
      <w:r>
        <w:t xml:space="preserve">, velká do big </w:t>
      </w:r>
      <w:r w:rsidR="003D6E27">
        <w:t>Tower</w:t>
      </w:r>
      <w:r w:rsidR="00284A1A">
        <w:t>.</w:t>
      </w:r>
    </w:p>
    <w:p w14:paraId="42B13FA4" w14:textId="4DFFDDD7" w:rsidR="00284A1A" w:rsidRDefault="00284A1A" w:rsidP="004F2064">
      <w:r>
        <w:t>Nutno podotknout že s velikou základní deskou se d</w:t>
      </w:r>
      <w:r w:rsidR="00B04240">
        <w:t xml:space="preserve">nes již nesetkáme (pouze </w:t>
      </w:r>
      <w:r w:rsidR="00661A27">
        <w:t>výjimečně</w:t>
      </w:r>
      <w:r w:rsidR="00B04240">
        <w:t xml:space="preserve">) </w:t>
      </w:r>
    </w:p>
    <w:p w14:paraId="6BEE656F" w14:textId="31ACAC8B" w:rsidR="003D6E27" w:rsidRPr="003D6E27" w:rsidRDefault="003D6E27" w:rsidP="004F2064">
      <w:pPr>
        <w:rPr>
          <w:b/>
          <w:bCs/>
          <w:sz w:val="24"/>
          <w:szCs w:val="24"/>
        </w:rPr>
      </w:pPr>
      <w:r w:rsidRPr="003D6E27">
        <w:rPr>
          <w:b/>
          <w:bCs/>
          <w:sz w:val="24"/>
          <w:szCs w:val="24"/>
        </w:rPr>
        <w:t>Dělíme na tři velikosti</w:t>
      </w:r>
    </w:p>
    <w:p w14:paraId="3018F539" w14:textId="5C8CADC5" w:rsidR="00CB74C1" w:rsidRPr="003D6E27" w:rsidRDefault="00CB74C1" w:rsidP="0081483F">
      <w:pPr>
        <w:pStyle w:val="Odstavecseseznamem"/>
        <w:numPr>
          <w:ilvl w:val="0"/>
          <w:numId w:val="6"/>
        </w:numPr>
      </w:pPr>
      <w:r w:rsidRPr="003D6E27">
        <w:t>Velká (BIG</w:t>
      </w:r>
      <w:r w:rsidR="00AC29BA" w:rsidRPr="003D6E27">
        <w:t>)</w:t>
      </w:r>
      <w:r w:rsidR="00661A27" w:rsidRPr="003D6E27">
        <w:t xml:space="preserve"> – Big </w:t>
      </w:r>
      <w:r w:rsidR="003D6E27" w:rsidRPr="003D6E27">
        <w:t>Tower</w:t>
      </w:r>
    </w:p>
    <w:p w14:paraId="30780254" w14:textId="4AD6263A" w:rsidR="00CB74C1" w:rsidRPr="003D6E27" w:rsidRDefault="00CB74C1" w:rsidP="0081483F">
      <w:pPr>
        <w:pStyle w:val="Odstavecseseznamem"/>
        <w:numPr>
          <w:ilvl w:val="0"/>
          <w:numId w:val="6"/>
        </w:numPr>
      </w:pPr>
      <w:r w:rsidRPr="003D6E27">
        <w:t xml:space="preserve">Střední </w:t>
      </w:r>
      <w:r w:rsidR="00AC29BA" w:rsidRPr="003D6E27">
        <w:t>(</w:t>
      </w:r>
      <w:r w:rsidRPr="003D6E27">
        <w:t>ATX</w:t>
      </w:r>
      <w:r w:rsidR="00AC29BA" w:rsidRPr="003D6E27">
        <w:t>)</w:t>
      </w:r>
      <w:r w:rsidR="00661A27" w:rsidRPr="003D6E27">
        <w:t xml:space="preserve"> – Middi</w:t>
      </w:r>
      <w:r w:rsidR="00171878">
        <w:t>/</w:t>
      </w:r>
      <w:r w:rsidR="00171878" w:rsidRPr="003D6E27">
        <w:t xml:space="preserve">mini </w:t>
      </w:r>
      <w:r w:rsidR="00171878">
        <w:t>Tower</w:t>
      </w:r>
    </w:p>
    <w:p w14:paraId="39FB8365" w14:textId="3E5012E5" w:rsidR="00CB74C1" w:rsidRDefault="00CB74C1" w:rsidP="0081483F">
      <w:pPr>
        <w:pStyle w:val="Odstavecseseznamem"/>
        <w:numPr>
          <w:ilvl w:val="0"/>
          <w:numId w:val="6"/>
        </w:numPr>
      </w:pPr>
      <w:r w:rsidRPr="003D6E27">
        <w:t>Mal</w:t>
      </w:r>
      <w:r w:rsidR="00AC29BA" w:rsidRPr="003D6E27">
        <w:t>á (mATX)</w:t>
      </w:r>
      <w:r w:rsidR="00661A27" w:rsidRPr="003D6E27">
        <w:t xml:space="preserve"> – Middi</w:t>
      </w:r>
      <w:r w:rsidR="00171878">
        <w:t>/</w:t>
      </w:r>
      <w:r w:rsidR="00171878" w:rsidRPr="003D6E27">
        <w:t>mini</w:t>
      </w:r>
      <w:r w:rsidR="00171878">
        <w:t xml:space="preserve"> Tower</w:t>
      </w:r>
    </w:p>
    <w:p w14:paraId="6495946C" w14:textId="355334E4" w:rsidR="006A3D89" w:rsidRDefault="006A3D89" w:rsidP="004F2064"/>
    <w:p w14:paraId="1C5B8D64" w14:textId="4D832863" w:rsidR="006A3D89" w:rsidRPr="00F24150" w:rsidRDefault="006A3D89" w:rsidP="004F2064">
      <w:pPr>
        <w:rPr>
          <w:b/>
          <w:bCs/>
          <w:sz w:val="28"/>
          <w:szCs w:val="28"/>
        </w:rPr>
      </w:pPr>
      <w:r w:rsidRPr="00F24150">
        <w:rPr>
          <w:b/>
          <w:bCs/>
          <w:sz w:val="28"/>
          <w:szCs w:val="28"/>
        </w:rPr>
        <w:t>Upevnění</w:t>
      </w:r>
    </w:p>
    <w:p w14:paraId="3BB135EE" w14:textId="79B724F6" w:rsidR="00C063D6" w:rsidRDefault="00C063D6" w:rsidP="0081483F">
      <w:pPr>
        <w:pStyle w:val="Odstavecseseznamem"/>
        <w:numPr>
          <w:ilvl w:val="0"/>
          <w:numId w:val="4"/>
        </w:numPr>
      </w:pPr>
      <w:r w:rsidRPr="008B0D10">
        <w:t xml:space="preserve">každá deska má upevňovací místa, </w:t>
      </w:r>
      <w:r w:rsidR="00A26D0E" w:rsidRPr="008B0D10">
        <w:t xml:space="preserve">s kterými se s pomocí kolíků s distančních sloupků </w:t>
      </w:r>
      <w:r w:rsidR="008B0D10" w:rsidRPr="008B0D10">
        <w:t>upevňuje do skříně</w:t>
      </w:r>
    </w:p>
    <w:p w14:paraId="1C2D66B2" w14:textId="301C07DB" w:rsidR="007A4C6C" w:rsidRDefault="008B0D10" w:rsidP="0081483F">
      <w:pPr>
        <w:pStyle w:val="Odstavecseseznamem"/>
        <w:numPr>
          <w:ilvl w:val="0"/>
          <w:numId w:val="4"/>
        </w:numPr>
      </w:pPr>
      <w:r>
        <w:t xml:space="preserve">Častou poruchou při </w:t>
      </w:r>
      <w:r w:rsidR="005A6F2C">
        <w:t xml:space="preserve">montáži nebo demontáži, bývá </w:t>
      </w:r>
      <w:r w:rsidR="003D44C1">
        <w:t>vyskartování v</w:t>
      </w:r>
      <w:r w:rsidR="007A4C6C">
        <w:t> </w:t>
      </w:r>
      <w:r w:rsidR="003D44C1">
        <w:t>důsledku</w:t>
      </w:r>
      <w:r w:rsidR="007A4C6C">
        <w:t xml:space="preserve"> špatného</w:t>
      </w:r>
      <w:r w:rsidR="00EC4850">
        <w:t xml:space="preserve"> připevnění k desce příslušející ke skříni počítače</w:t>
      </w:r>
    </w:p>
    <w:p w14:paraId="069EA295" w14:textId="15BFAC4A" w:rsidR="008B0D10" w:rsidRDefault="007A4C6C" w:rsidP="0081483F">
      <w:pPr>
        <w:pStyle w:val="Odstavecseseznamem"/>
        <w:numPr>
          <w:ilvl w:val="0"/>
          <w:numId w:val="4"/>
        </w:numPr>
      </w:pPr>
      <w:r>
        <w:t xml:space="preserve">Je důležité </w:t>
      </w:r>
      <w:r w:rsidR="001857B1">
        <w:t xml:space="preserve">neopomíjet distančními </w:t>
      </w:r>
      <w:r w:rsidR="00F24150">
        <w:t>sloupky</w:t>
      </w:r>
      <w:r w:rsidR="001857B1">
        <w:t xml:space="preserve"> a </w:t>
      </w:r>
      <w:r w:rsidR="00B62544">
        <w:t>umělohmotné podložky umístit</w:t>
      </w:r>
      <w:r w:rsidR="00E6109A">
        <w:t>,</w:t>
      </w:r>
      <w:r w:rsidR="00B62544">
        <w:t xml:space="preserve"> pokud možno do všech </w:t>
      </w:r>
      <w:r w:rsidR="00E6108F">
        <w:t>otvorů k</w:t>
      </w:r>
      <w:r w:rsidR="00B62544">
        <w:t xml:space="preserve"> tomu účelů </w:t>
      </w:r>
      <w:r w:rsidR="0073563B">
        <w:t>uzpůsobených.</w:t>
      </w:r>
      <w:r w:rsidR="00EC4850">
        <w:t xml:space="preserve"> </w:t>
      </w:r>
    </w:p>
    <w:p w14:paraId="1E2CBDBF" w14:textId="761C0EDA" w:rsidR="005A6F2C" w:rsidRDefault="005A6F2C" w:rsidP="0081483F">
      <w:pPr>
        <w:pStyle w:val="Odstavecseseznamem"/>
        <w:numPr>
          <w:ilvl w:val="0"/>
          <w:numId w:val="4"/>
        </w:numPr>
      </w:pPr>
      <w:r>
        <w:t>šroubky se montují distančním šroubkem</w:t>
      </w:r>
    </w:p>
    <w:p w14:paraId="2D72B6C2" w14:textId="77777777" w:rsidR="00F24150" w:rsidRDefault="00F24150" w:rsidP="00F24150">
      <w:pPr>
        <w:pStyle w:val="Odstavecseseznamem"/>
      </w:pPr>
    </w:p>
    <w:p w14:paraId="34447C4E" w14:textId="452496D7" w:rsidR="0073563B" w:rsidRPr="00F24150" w:rsidRDefault="00E6108F" w:rsidP="004F2064">
      <w:pPr>
        <w:rPr>
          <w:b/>
          <w:bCs/>
          <w:sz w:val="28"/>
          <w:szCs w:val="28"/>
        </w:rPr>
      </w:pPr>
      <w:r w:rsidRPr="00F24150">
        <w:rPr>
          <w:b/>
          <w:bCs/>
          <w:sz w:val="28"/>
          <w:szCs w:val="28"/>
        </w:rPr>
        <w:t>Konstrukce</w:t>
      </w:r>
    </w:p>
    <w:p w14:paraId="7D5FF503" w14:textId="77777777" w:rsidR="002F6D80" w:rsidRDefault="00E6108F" w:rsidP="004F2064">
      <w:r w:rsidRPr="00E6108F">
        <w:rPr>
          <w:b/>
          <w:bCs/>
        </w:rPr>
        <w:t xml:space="preserve">- </w:t>
      </w:r>
      <w:r w:rsidRPr="00E6108F">
        <w:t xml:space="preserve">je z laminované pryskyřice, </w:t>
      </w:r>
    </w:p>
    <w:p w14:paraId="0312DA2D" w14:textId="00289FBA" w:rsidR="00E6108F" w:rsidRDefault="002F6D80" w:rsidP="004F2064">
      <w:r>
        <w:t xml:space="preserve">- </w:t>
      </w:r>
      <w:r w:rsidR="00E6108F" w:rsidRPr="00E6108F">
        <w:t>nanesené měděné zlaté vrstvy. (Více se využívá zlato.)</w:t>
      </w:r>
    </w:p>
    <w:p w14:paraId="74ECEA34" w14:textId="31844796" w:rsidR="00CD08D9" w:rsidRDefault="00CD08D9" w:rsidP="004F2064">
      <w:r>
        <w:t>-</w:t>
      </w:r>
      <w:r w:rsidR="002F6D80">
        <w:t xml:space="preserve"> </w:t>
      </w:r>
      <w:r>
        <w:t>hromada propojek</w:t>
      </w:r>
    </w:p>
    <w:p w14:paraId="79636D08" w14:textId="2EABECF3" w:rsidR="00E6108F" w:rsidRDefault="00CD08D9" w:rsidP="004F2064">
      <w:r>
        <w:t>- moderní desky se dělají z více vrstvý spojných spojů.</w:t>
      </w:r>
      <w:r w:rsidR="00287C6D">
        <w:t xml:space="preserve"> (4-</w:t>
      </w:r>
      <w:r w:rsidR="007633DC">
        <w:t>7</w:t>
      </w:r>
      <w:r w:rsidR="002F6D80">
        <w:t xml:space="preserve"> vrstev</w:t>
      </w:r>
      <w:r w:rsidR="007A05CD">
        <w:t>, mimořádně 9</w:t>
      </w:r>
      <w:r w:rsidR="002F6D80">
        <w:t>)</w:t>
      </w:r>
    </w:p>
    <w:p w14:paraId="682BA926" w14:textId="4AD446C1" w:rsidR="00CD08D9" w:rsidRDefault="00CD08D9" w:rsidP="00287C6D">
      <w:pPr>
        <w:ind w:firstLine="708"/>
      </w:pPr>
      <w:r>
        <w:t>-</w:t>
      </w:r>
      <w:r w:rsidR="00287C6D">
        <w:t xml:space="preserve"> </w:t>
      </w:r>
      <w:r w:rsidR="007633DC">
        <w:t>krácení cest (rušivé signály)</w:t>
      </w:r>
    </w:p>
    <w:p w14:paraId="4CAB29E9" w14:textId="017AEA32" w:rsidR="003E0B72" w:rsidRDefault="003E0B72" w:rsidP="00287C6D">
      <w:pPr>
        <w:ind w:firstLine="708"/>
      </w:pPr>
      <w:r>
        <w:t>-</w:t>
      </w:r>
      <w:r w:rsidR="00B9327E">
        <w:t xml:space="preserve"> </w:t>
      </w:r>
      <w:r>
        <w:t xml:space="preserve">omezování </w:t>
      </w:r>
      <w:r w:rsidR="00B9327E">
        <w:t>délky</w:t>
      </w:r>
      <w:r>
        <w:t xml:space="preserve"> spojů </w:t>
      </w:r>
      <w:r w:rsidR="00B9327E">
        <w:t xml:space="preserve">je důležité pro spolehlivost. </w:t>
      </w:r>
    </w:p>
    <w:p w14:paraId="6CC4908D" w14:textId="4ED1D961" w:rsidR="007633DC" w:rsidRDefault="007633DC" w:rsidP="00F50585">
      <w:pPr>
        <w:ind w:left="708"/>
      </w:pPr>
      <w:r>
        <w:t>-</w:t>
      </w:r>
      <w:r w:rsidR="002F6D80">
        <w:t xml:space="preserve"> propojky mezi vrstvami z cínu </w:t>
      </w:r>
    </w:p>
    <w:p w14:paraId="335F377B" w14:textId="03C39554" w:rsidR="00CD08D9" w:rsidRDefault="00B9327E" w:rsidP="0081483F">
      <w:pPr>
        <w:ind w:firstLine="708"/>
      </w:pPr>
      <w:r>
        <w:t xml:space="preserve">- </w:t>
      </w:r>
      <w:r w:rsidR="006D4E85">
        <w:t xml:space="preserve">nepoužité otvory na spodní straně desky </w:t>
      </w:r>
      <w:r w:rsidR="008C5947">
        <w:t>jsou kontakty spojující různé vrstvy</w:t>
      </w:r>
    </w:p>
    <w:p w14:paraId="735CF6A5" w14:textId="5D2C285D" w:rsidR="00067FB2" w:rsidRPr="0081483F" w:rsidRDefault="00134DBF" w:rsidP="004F2064">
      <w:pPr>
        <w:rPr>
          <w:b/>
          <w:bCs/>
          <w:sz w:val="28"/>
          <w:szCs w:val="28"/>
        </w:rPr>
      </w:pPr>
      <w:r w:rsidRPr="00E6108F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378B6CF" wp14:editId="6863E08B">
            <wp:simplePos x="0" y="0"/>
            <wp:positionH relativeFrom="margin">
              <wp:posOffset>-1791999</wp:posOffset>
            </wp:positionH>
            <wp:positionV relativeFrom="paragraph">
              <wp:posOffset>318460</wp:posOffset>
            </wp:positionV>
            <wp:extent cx="9133205" cy="5733415"/>
            <wp:effectExtent l="0" t="0" r="0" b="635"/>
            <wp:wrapNone/>
            <wp:docPr id="2" name="Obrázek 2" descr="Unikly Z490 desky Asus pro Comet Lake: detaily všech novinek - Cnews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kly Z490 desky Asus pro Comet Lake: detaily všech novinek - Cnews.cz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3205" cy="573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83F" w:rsidRPr="00682F4D">
        <w:rPr>
          <w:b/>
          <w:bCs/>
          <w:sz w:val="28"/>
          <w:szCs w:val="28"/>
        </w:rPr>
        <w:t>Detailnější obrázek konstrukce</w:t>
      </w:r>
    </w:p>
    <w:p w14:paraId="51995C97" w14:textId="132A69DE" w:rsidR="00067FB2" w:rsidRDefault="00067FB2" w:rsidP="004F2064"/>
    <w:p w14:paraId="2AE35C2C" w14:textId="4D5DA770" w:rsidR="00067FB2" w:rsidRDefault="00067FB2" w:rsidP="004F2064"/>
    <w:p w14:paraId="7CEAF66B" w14:textId="1BA469C2" w:rsidR="00067FB2" w:rsidRDefault="00067FB2" w:rsidP="004F2064"/>
    <w:p w14:paraId="50EFE805" w14:textId="7564DD79" w:rsidR="00CD08D9" w:rsidRDefault="00CD08D9" w:rsidP="004F2064"/>
    <w:p w14:paraId="3A572ED4" w14:textId="4940A06E" w:rsidR="00CD08D9" w:rsidRDefault="00CD08D9" w:rsidP="004F2064"/>
    <w:p w14:paraId="15999A3F" w14:textId="79912E79" w:rsidR="00CD08D9" w:rsidRDefault="00CD08D9" w:rsidP="004F2064"/>
    <w:p w14:paraId="7C84EE11" w14:textId="48A9B322" w:rsidR="00CD08D9" w:rsidRDefault="00CD08D9" w:rsidP="004F2064"/>
    <w:p w14:paraId="3958EC81" w14:textId="045F92FE" w:rsidR="00CD08D9" w:rsidRDefault="00CD08D9" w:rsidP="004F2064"/>
    <w:p w14:paraId="7DC26CAC" w14:textId="5CE3BB09" w:rsidR="00CD08D9" w:rsidRDefault="00CD08D9" w:rsidP="004F2064"/>
    <w:p w14:paraId="131861BA" w14:textId="2208928B" w:rsidR="00CD08D9" w:rsidRDefault="00CD08D9" w:rsidP="004F2064"/>
    <w:p w14:paraId="5D6D365D" w14:textId="5C59E27E" w:rsidR="00CD08D9" w:rsidRDefault="00CD08D9" w:rsidP="004F2064"/>
    <w:p w14:paraId="353900F1" w14:textId="4F5548E7" w:rsidR="00CD08D9" w:rsidRDefault="00CD08D9" w:rsidP="004F2064"/>
    <w:p w14:paraId="1E5C33FF" w14:textId="60ADA9DD" w:rsidR="00CD08D9" w:rsidRDefault="00CD08D9" w:rsidP="004F2064"/>
    <w:p w14:paraId="01068F53" w14:textId="7401CAC1" w:rsidR="00CD08D9" w:rsidRDefault="00CD08D9" w:rsidP="004F2064"/>
    <w:p w14:paraId="01F3358A" w14:textId="12D3FE39" w:rsidR="00CD08D9" w:rsidRDefault="00CD08D9" w:rsidP="004F2064"/>
    <w:p w14:paraId="5AF6CB0B" w14:textId="1436D780" w:rsidR="00067FB2" w:rsidRDefault="00067FB2" w:rsidP="004F2064"/>
    <w:p w14:paraId="2D03317D" w14:textId="6E8E66AB" w:rsidR="00067FB2" w:rsidRDefault="00067FB2" w:rsidP="004F2064"/>
    <w:p w14:paraId="68059B4A" w14:textId="27C1F001" w:rsidR="00067FB2" w:rsidRDefault="00067FB2" w:rsidP="004F2064"/>
    <w:p w14:paraId="791082AE" w14:textId="2BD98759" w:rsidR="00067FB2" w:rsidRDefault="00067FB2" w:rsidP="004F2064"/>
    <w:p w14:paraId="01B1A604" w14:textId="13127CBA" w:rsidR="00067FB2" w:rsidRDefault="00067FB2" w:rsidP="004F2064"/>
    <w:p w14:paraId="3F3983EB" w14:textId="478C4B7C" w:rsidR="00067FB2" w:rsidRDefault="00067FB2" w:rsidP="004F2064"/>
    <w:p w14:paraId="75856A90" w14:textId="44C84142" w:rsidR="00067FB2" w:rsidRPr="00F24150" w:rsidRDefault="00134DBF" w:rsidP="004F2064">
      <w:pPr>
        <w:rPr>
          <w:b/>
          <w:bCs/>
          <w:sz w:val="28"/>
          <w:szCs w:val="28"/>
        </w:rPr>
      </w:pPr>
      <w:r w:rsidRPr="00F2415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1" behindDoc="1" locked="0" layoutInCell="1" allowOverlap="1" wp14:anchorId="53131698" wp14:editId="341C02A9">
            <wp:simplePos x="0" y="0"/>
            <wp:positionH relativeFrom="margin">
              <wp:align>right</wp:align>
            </wp:positionH>
            <wp:positionV relativeFrom="paragraph">
              <wp:posOffset>7989</wp:posOffset>
            </wp:positionV>
            <wp:extent cx="1870710" cy="1870710"/>
            <wp:effectExtent l="0" t="0" r="0" b="0"/>
            <wp:wrapTight wrapText="bothSides">
              <wp:wrapPolygon edited="0">
                <wp:start x="0" y="0"/>
                <wp:lineTo x="0" y="21336"/>
                <wp:lineTo x="21336" y="21336"/>
                <wp:lineTo x="21336" y="0"/>
                <wp:lineTo x="0" y="0"/>
              </wp:wrapPolygon>
            </wp:wrapTight>
            <wp:docPr id="3" name="Obrázek 3" descr="CAB 5 05 G S | FISCHER ELEKTRONIK Jumper P5,08mm | SOS electro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B 5 05 G S | FISCHER ELEKTRONIK Jumper P5,08mm | SOS electroni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483F" w:rsidRPr="00F24150">
        <w:rPr>
          <w:b/>
          <w:bCs/>
          <w:sz w:val="28"/>
          <w:szCs w:val="28"/>
        </w:rPr>
        <w:t>Nastavení deky</w:t>
      </w:r>
    </w:p>
    <w:p w14:paraId="17105E5A" w14:textId="4ADD92F1" w:rsidR="0020333C" w:rsidRDefault="00CA14AA" w:rsidP="0020333C">
      <w:pPr>
        <w:pStyle w:val="Odstavecseseznamem"/>
        <w:numPr>
          <w:ilvl w:val="0"/>
          <w:numId w:val="9"/>
        </w:numPr>
      </w:pPr>
      <w:r w:rsidRPr="00180F57">
        <w:rPr>
          <w:b/>
          <w:bCs/>
        </w:rPr>
        <w:t>Jumpery</w:t>
      </w:r>
      <w:r>
        <w:t>:</w:t>
      </w:r>
      <w:r w:rsidR="00EF0B01">
        <w:t xml:space="preserve"> můstkové přepínače</w:t>
      </w:r>
      <w:r w:rsidR="005D56EA">
        <w:t xml:space="preserve">. Kdysi </w:t>
      </w:r>
      <w:r>
        <w:t>nepostradatelná</w:t>
      </w:r>
      <w:r w:rsidR="005D56EA">
        <w:t xml:space="preserve"> funkce</w:t>
      </w:r>
      <w:r>
        <w:t>, která se na základní desce vyskytovala v hojném počtu</w:t>
      </w:r>
      <w:r w:rsidR="00DF0FE9">
        <w:t xml:space="preserve">. Nastavovalo se tím vlastnosti desky </w:t>
      </w:r>
      <w:r w:rsidR="00134DBF">
        <w:t>v</w:t>
      </w:r>
      <w:r w:rsidR="00134DBF" w:rsidRPr="00134DBF">
        <w:t xml:space="preserve"> </w:t>
      </w:r>
    </w:p>
    <w:p w14:paraId="315AF9D3" w14:textId="364584D3" w:rsidR="0020333C" w:rsidRPr="00BE1C16" w:rsidRDefault="0020333C" w:rsidP="00BE1C16">
      <w:pPr>
        <w:pStyle w:val="Odstavecseseznamem"/>
        <w:rPr>
          <w:b/>
          <w:bCs/>
        </w:rPr>
      </w:pPr>
      <w:r w:rsidRPr="0020333C">
        <w:rPr>
          <w:b/>
          <w:bCs/>
        </w:rPr>
        <w:t xml:space="preserve">- konstrukce: přesné nastavení propojek </w:t>
      </w:r>
    </w:p>
    <w:p w14:paraId="52D6617A" w14:textId="47D6AE5B" w:rsidR="00F22FD7" w:rsidRDefault="0020333C" w:rsidP="00180F57">
      <w:pPr>
        <w:pStyle w:val="Odstavecseseznamem"/>
        <w:numPr>
          <w:ilvl w:val="0"/>
          <w:numId w:val="9"/>
        </w:numPr>
      </w:pPr>
      <w:r w:rsidRPr="00180F57">
        <w:rPr>
          <w:b/>
          <w:bCs/>
        </w:rPr>
        <w:t>Dip přepínače</w:t>
      </w:r>
      <w:r>
        <w:t xml:space="preserve">: </w:t>
      </w:r>
      <w:r w:rsidR="00914666">
        <w:t>Předchůdcem</w:t>
      </w:r>
      <w:r w:rsidR="00CE18B8">
        <w:t xml:space="preserve"> můstkových propojek byly DIP (Dual in line) Ti se sdružovali</w:t>
      </w:r>
      <w:r w:rsidR="002B7791">
        <w:t xml:space="preserve"> po několika do celých skupin</w:t>
      </w:r>
      <w:r w:rsidR="00BE1C16">
        <w:t>a výsledkem byl pak přepínač se spoustou páčkových přepínačů</w:t>
      </w:r>
    </w:p>
    <w:p w14:paraId="0636C794" w14:textId="2B43592C" w:rsidR="00CE18B8" w:rsidRDefault="002B7791" w:rsidP="0020333C">
      <w:pPr>
        <w:pStyle w:val="Odstavecseseznamem"/>
        <w:numPr>
          <w:ilvl w:val="0"/>
          <w:numId w:val="9"/>
        </w:numPr>
        <w:rPr>
          <w:b/>
          <w:bCs/>
        </w:rPr>
      </w:pPr>
      <w:r w:rsidRPr="00180F57">
        <w:rPr>
          <w:b/>
          <w:bCs/>
        </w:rPr>
        <w:t>BIOS</w:t>
      </w:r>
      <w:r w:rsidR="00CE18B8" w:rsidRPr="00180F57">
        <w:rPr>
          <w:b/>
          <w:bCs/>
        </w:rPr>
        <w:t xml:space="preserve"> </w:t>
      </w:r>
      <w:r w:rsidRPr="00180F57">
        <w:rPr>
          <w:b/>
          <w:bCs/>
        </w:rPr>
        <w:t>firmware/</w:t>
      </w:r>
      <w:r w:rsidR="00CE18B8" w:rsidRPr="00180F57">
        <w:rPr>
          <w:b/>
          <w:bCs/>
        </w:rPr>
        <w:t>UFE</w:t>
      </w:r>
    </w:p>
    <w:p w14:paraId="51C0BA3C" w14:textId="7332C8E6" w:rsidR="005E6E1D" w:rsidRDefault="005E6E1D" w:rsidP="005E6E1D">
      <w:pPr>
        <w:rPr>
          <w:b/>
          <w:bCs/>
        </w:rPr>
      </w:pPr>
    </w:p>
    <w:p w14:paraId="7E521EA1" w14:textId="2ACE34C1" w:rsidR="005E6E1D" w:rsidRPr="00F24150" w:rsidRDefault="005E6E1D" w:rsidP="005E6E1D">
      <w:pPr>
        <w:rPr>
          <w:b/>
          <w:bCs/>
          <w:sz w:val="28"/>
          <w:szCs w:val="28"/>
        </w:rPr>
      </w:pPr>
      <w:r w:rsidRPr="00F24150">
        <w:rPr>
          <w:b/>
          <w:bCs/>
          <w:sz w:val="28"/>
          <w:szCs w:val="28"/>
        </w:rPr>
        <w:t>Řízení základní desky</w:t>
      </w:r>
    </w:p>
    <w:p w14:paraId="6C292DFB" w14:textId="25A73697" w:rsidR="00CB41DC" w:rsidRDefault="000F0ECA" w:rsidP="000F0ECA">
      <w:pPr>
        <w:pStyle w:val="Odstavecseseznamem"/>
        <w:numPr>
          <w:ilvl w:val="0"/>
          <w:numId w:val="10"/>
        </w:numPr>
      </w:pPr>
      <w:r w:rsidRPr="000F0ECA">
        <w:t>řízení má na starost IO</w:t>
      </w:r>
      <w:r>
        <w:t xml:space="preserve"> (skupinová IO</w:t>
      </w:r>
      <w:r w:rsidR="00850846">
        <w:t>) nazývaná</w:t>
      </w:r>
    </w:p>
    <w:p w14:paraId="52A64133" w14:textId="25DE5F65" w:rsidR="005E6E1D" w:rsidRDefault="00411574" w:rsidP="00CB41DC">
      <w:pPr>
        <w:pStyle w:val="Odstavecseseznamem"/>
      </w:pPr>
      <w:r>
        <w:rPr>
          <w:noProof/>
        </w:rPr>
        <w:drawing>
          <wp:anchor distT="0" distB="0" distL="114300" distR="114300" simplePos="0" relativeHeight="251658242" behindDoc="1" locked="0" layoutInCell="1" allowOverlap="1" wp14:anchorId="76CDDBB2" wp14:editId="4B69454C">
            <wp:simplePos x="0" y="0"/>
            <wp:positionH relativeFrom="page">
              <wp:align>right</wp:align>
            </wp:positionH>
            <wp:positionV relativeFrom="paragraph">
              <wp:posOffset>82550</wp:posOffset>
            </wp:positionV>
            <wp:extent cx="3507105" cy="4189095"/>
            <wp:effectExtent l="0" t="0" r="0" b="1905"/>
            <wp:wrapTight wrapText="bothSides">
              <wp:wrapPolygon edited="0">
                <wp:start x="0" y="0"/>
                <wp:lineTo x="0" y="21512"/>
                <wp:lineTo x="21471" y="21512"/>
                <wp:lineTo x="21471" y="0"/>
                <wp:lineTo x="0" y="0"/>
              </wp:wrapPolygon>
            </wp:wrapTight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105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0846">
        <w:t xml:space="preserve"> </w:t>
      </w:r>
      <w:r w:rsidR="00850846" w:rsidRPr="001559FD">
        <w:rPr>
          <w:b/>
          <w:bCs/>
        </w:rPr>
        <w:t>chipest</w:t>
      </w:r>
      <w:r w:rsidR="00850846">
        <w:t xml:space="preserve"> (čipová sada)</w:t>
      </w:r>
    </w:p>
    <w:p w14:paraId="45B5D28A" w14:textId="729C3294" w:rsidR="00850846" w:rsidRDefault="00087F38" w:rsidP="000F0ECA">
      <w:pPr>
        <w:pStyle w:val="Odstavecseseznamem"/>
        <w:numPr>
          <w:ilvl w:val="0"/>
          <w:numId w:val="10"/>
        </w:numPr>
      </w:pPr>
      <w:r>
        <w:t>zabezpečuje většinu funkcí ZD</w:t>
      </w:r>
    </w:p>
    <w:p w14:paraId="746B5AC5" w14:textId="25AD1BE5" w:rsidR="00087F38" w:rsidRPr="00CB1CBC" w:rsidRDefault="00087F38" w:rsidP="000F0ECA">
      <w:pPr>
        <w:pStyle w:val="Odstavecseseznamem"/>
        <w:numPr>
          <w:ilvl w:val="0"/>
          <w:numId w:val="10"/>
        </w:numPr>
        <w:rPr>
          <w:b/>
          <w:bCs/>
        </w:rPr>
      </w:pPr>
      <w:r>
        <w:t xml:space="preserve">obsahuje instrukce, které řídí chod desky, </w:t>
      </w:r>
      <w:r w:rsidRPr="00CB1CBC">
        <w:rPr>
          <w:b/>
          <w:bCs/>
        </w:rPr>
        <w:t xml:space="preserve">přesun </w:t>
      </w:r>
      <w:r w:rsidR="001559FD" w:rsidRPr="00CB1CBC">
        <w:rPr>
          <w:b/>
          <w:bCs/>
        </w:rPr>
        <w:t xml:space="preserve">po </w:t>
      </w:r>
      <w:r w:rsidR="00CB41DC" w:rsidRPr="00CB1CBC">
        <w:rPr>
          <w:b/>
          <w:bCs/>
        </w:rPr>
        <w:t>sběrnicích</w:t>
      </w:r>
      <w:r w:rsidR="001559FD" w:rsidRPr="00CB1CBC">
        <w:rPr>
          <w:b/>
          <w:bCs/>
        </w:rPr>
        <w:t xml:space="preserve"> a spolupráci s HW</w:t>
      </w:r>
    </w:p>
    <w:p w14:paraId="311DB50B" w14:textId="7494EC6C" w:rsidR="00CB41DC" w:rsidRDefault="001559FD" w:rsidP="000F0ECA">
      <w:pPr>
        <w:pStyle w:val="Odstavecseseznamem"/>
        <w:numPr>
          <w:ilvl w:val="0"/>
          <w:numId w:val="10"/>
        </w:numPr>
      </w:pPr>
      <w:r>
        <w:t>chipset určuje charakteristik</w:t>
      </w:r>
      <w:r w:rsidR="00D32D59">
        <w:t xml:space="preserve">y některých modelů, které mohou být do ZD </w:t>
      </w:r>
      <w:r w:rsidR="00CB41DC">
        <w:t>vsazeny (paměti</w:t>
      </w:r>
      <w:r w:rsidR="00D32D59">
        <w:t xml:space="preserve"> CPU</w:t>
      </w:r>
      <w:r w:rsidR="00CB41DC">
        <w:t>)</w:t>
      </w:r>
    </w:p>
    <w:p w14:paraId="289B54CA" w14:textId="77777777" w:rsidR="00CB41DC" w:rsidRDefault="00CB41DC" w:rsidP="00CB41DC">
      <w:pPr>
        <w:pStyle w:val="Odstavecseseznamem"/>
      </w:pPr>
    </w:p>
    <w:p w14:paraId="1AF12F72" w14:textId="69F68B71" w:rsidR="00CB1CBC" w:rsidRPr="00CB1CBC" w:rsidRDefault="00CB41DC" w:rsidP="00CB1CBC">
      <w:pPr>
        <w:pStyle w:val="Odstavecseseznamem"/>
        <w:numPr>
          <w:ilvl w:val="0"/>
          <w:numId w:val="10"/>
        </w:numPr>
        <w:rPr>
          <w:b/>
          <w:bCs/>
        </w:rPr>
      </w:pPr>
      <w:r>
        <w:t>součástí chipsetu mohou být i rozlišující karty</w:t>
      </w:r>
      <w:r w:rsidRPr="00CB41DC">
        <w:t xml:space="preserve"> </w:t>
      </w:r>
      <w:r w:rsidR="00F24150">
        <w:t xml:space="preserve">       </w:t>
      </w:r>
      <w:r w:rsidR="00CB1CBC" w:rsidRPr="00CB1CBC">
        <w:rPr>
          <w:b/>
          <w:bCs/>
        </w:rPr>
        <w:t>- zvuková karta</w:t>
      </w:r>
    </w:p>
    <w:p w14:paraId="25BFDB6A" w14:textId="4B11B0DA" w:rsidR="00CB1CBC" w:rsidRPr="00CB1CBC" w:rsidRDefault="00CB1CBC" w:rsidP="00CB1CBC">
      <w:pPr>
        <w:pStyle w:val="Odstavecseseznamem"/>
        <w:rPr>
          <w:b/>
          <w:bCs/>
        </w:rPr>
      </w:pPr>
      <w:r w:rsidRPr="00CB1CBC">
        <w:rPr>
          <w:b/>
          <w:bCs/>
        </w:rPr>
        <w:t>- grafická karta</w:t>
      </w:r>
    </w:p>
    <w:p w14:paraId="2557934C" w14:textId="2E9771DF" w:rsidR="00CB1CBC" w:rsidRPr="00CB1CBC" w:rsidRDefault="00CB1CBC" w:rsidP="00CB1CBC">
      <w:pPr>
        <w:pStyle w:val="Odstavecseseznamem"/>
        <w:rPr>
          <w:b/>
          <w:bCs/>
        </w:rPr>
      </w:pPr>
      <w:r w:rsidRPr="00CB1CBC">
        <w:rPr>
          <w:b/>
          <w:bCs/>
        </w:rPr>
        <w:t>- síťová karta</w:t>
      </w:r>
    </w:p>
    <w:p w14:paraId="73C00FA6" w14:textId="27272A51" w:rsidR="0020333C" w:rsidRDefault="0020333C" w:rsidP="0020333C">
      <w:pPr>
        <w:rPr>
          <w:b/>
          <w:bCs/>
        </w:rPr>
      </w:pPr>
    </w:p>
    <w:p w14:paraId="6ED67B41" w14:textId="3B2622C2" w:rsidR="00035A81" w:rsidRPr="00035A81" w:rsidRDefault="00065A95" w:rsidP="002033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Chipset</w:t>
      </w:r>
    </w:p>
    <w:p w14:paraId="0232E9C5" w14:textId="6BC65919" w:rsidR="00823AC8" w:rsidRPr="00823AC8" w:rsidRDefault="00065A95" w:rsidP="0020333C">
      <w:pPr>
        <w:rPr>
          <w:b/>
          <w:bCs/>
        </w:rPr>
      </w:pPr>
      <w:r>
        <w:rPr>
          <w:b/>
          <w:bCs/>
        </w:rPr>
        <w:t>- Severní můstek</w:t>
      </w:r>
      <w:r>
        <w:t xml:space="preserve"> – (North Bridge)</w:t>
      </w:r>
      <w:r w:rsidR="00E421C8">
        <w:t xml:space="preserve"> – je blíže k</w:t>
      </w:r>
      <w:r w:rsidR="004B043C">
        <w:t> </w:t>
      </w:r>
      <w:r w:rsidR="00E421C8">
        <w:t>procesoru</w:t>
      </w:r>
      <w:r w:rsidR="004B043C">
        <w:t>, rychlé přesuny údajů mezi CPU, paměti a grafickou kartou (FSB – frekvence systémové sběrnice</w:t>
      </w:r>
      <w:r w:rsidR="00823AC8">
        <w:t xml:space="preserve">) </w:t>
      </w:r>
      <w:r w:rsidR="00823AC8" w:rsidRPr="00823AC8">
        <w:rPr>
          <w:b/>
          <w:bCs/>
        </w:rPr>
        <w:t>FSB má velký důraz pro chod počítače</w:t>
      </w:r>
    </w:p>
    <w:p w14:paraId="6D23B82E" w14:textId="3CC1478F" w:rsidR="00823AC8" w:rsidRDefault="00464651" w:rsidP="0020333C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6CADF7E1" wp14:editId="48F29DF3">
                <wp:simplePos x="0" y="0"/>
                <wp:positionH relativeFrom="margin">
                  <wp:posOffset>4160520</wp:posOffset>
                </wp:positionH>
                <wp:positionV relativeFrom="paragraph">
                  <wp:posOffset>483235</wp:posOffset>
                </wp:positionV>
                <wp:extent cx="1477645" cy="635"/>
                <wp:effectExtent l="0" t="0" r="8255" b="0"/>
                <wp:wrapTight wrapText="bothSides">
                  <wp:wrapPolygon edited="0">
                    <wp:start x="0" y="0"/>
                    <wp:lineTo x="0" y="20325"/>
                    <wp:lineTo x="21442" y="20325"/>
                    <wp:lineTo x="21442" y="0"/>
                    <wp:lineTo x="0" y="0"/>
                  </wp:wrapPolygon>
                </wp:wrapTight>
                <wp:docPr id="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FB4B33" w14:textId="4D75D6E1" w:rsidR="00464651" w:rsidRPr="00464651" w:rsidRDefault="00464651" w:rsidP="00464651">
                            <w:pPr>
                              <w:pStyle w:val="Titulek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6465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Propojky = sběrnice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57618EC">
              <v:shapetype id="_x0000_t202" coordsize="21600,21600" o:spt="202" path="m,l,21600r21600,l21600,xe" w14:anchorId="6CADF7E1">
                <v:stroke joinstyle="miter"/>
                <v:path gradientshapeok="t" o:connecttype="rect"/>
              </v:shapetype>
              <v:shape id="Textové pole 1" style="position:absolute;margin-left:327.6pt;margin-top:38.05pt;width:116.35pt;height:.05pt;z-index:-25165823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av7FgIAADgEAAAOAAAAZHJzL2Uyb0RvYy54bWysU8Fu2zAMvQ/YPwi6L066Nh2M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">
                <v:textbox style="mso-fit-shape-to-text:t" inset="0,0,0,0">
                  <w:txbxContent>
                    <w:p w:rsidRPr="00464651" w:rsidR="00464651" w:rsidP="00464651" w:rsidRDefault="00464651" w14:paraId="724A1059" w14:textId="4D75D6E1">
                      <w:pPr>
                        <w:pStyle w:val="Titulek"/>
                        <w:rPr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464651">
                        <w:rPr>
                          <w:color w:val="000000" w:themeColor="text1"/>
                          <w:sz w:val="28"/>
                          <w:szCs w:val="28"/>
                        </w:rPr>
                        <w:t>Propojky = sběrnice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23AC8" w:rsidRPr="00823AC8">
        <w:rPr>
          <w:b/>
          <w:bCs/>
        </w:rPr>
        <w:t>-</w:t>
      </w:r>
      <w:r w:rsidR="00823AC8">
        <w:rPr>
          <w:b/>
          <w:bCs/>
        </w:rPr>
        <w:t xml:space="preserve"> </w:t>
      </w:r>
      <w:r w:rsidR="00823AC8" w:rsidRPr="00823AC8">
        <w:rPr>
          <w:b/>
          <w:bCs/>
        </w:rPr>
        <w:t xml:space="preserve">Jižní můstek </w:t>
      </w:r>
      <w:r w:rsidR="00F34627" w:rsidRPr="00136261">
        <w:t>–</w:t>
      </w:r>
      <w:r w:rsidR="00823AC8" w:rsidRPr="00136261">
        <w:t xml:space="preserve"> </w:t>
      </w:r>
      <w:r w:rsidR="00F34627" w:rsidRPr="00136261">
        <w:t xml:space="preserve">(south bridge) </w:t>
      </w:r>
      <w:r w:rsidR="00136261" w:rsidRPr="00136261">
        <w:t>–</w:t>
      </w:r>
      <w:r w:rsidR="00F34627" w:rsidRPr="00136261">
        <w:t xml:space="preserve"> </w:t>
      </w:r>
      <w:r w:rsidR="00136261" w:rsidRPr="00136261">
        <w:t xml:space="preserve">stará se o připojení dalších periferních zařízení k základní desce </w:t>
      </w:r>
      <w:r w:rsidR="00411574" w:rsidRPr="00136261">
        <w:t>(pomocí</w:t>
      </w:r>
      <w:r w:rsidR="00136261" w:rsidRPr="00136261">
        <w:t xml:space="preserve"> USB, PCI, apod…)</w:t>
      </w:r>
    </w:p>
    <w:p w14:paraId="3235E3CC" w14:textId="6FDA270F" w:rsidR="00464651" w:rsidRDefault="00464651" w:rsidP="0020333C"/>
    <w:p w14:paraId="1F196A0E" w14:textId="10B2A6F4" w:rsidR="00464651" w:rsidRPr="009955AC" w:rsidRDefault="00464651" w:rsidP="0020333C">
      <w:pPr>
        <w:rPr>
          <w:b/>
          <w:bCs/>
          <w:sz w:val="28"/>
          <w:szCs w:val="28"/>
        </w:rPr>
      </w:pPr>
      <w:r w:rsidRPr="009955AC">
        <w:rPr>
          <w:b/>
          <w:bCs/>
          <w:sz w:val="28"/>
          <w:szCs w:val="28"/>
        </w:rPr>
        <w:t>Sběrnice</w:t>
      </w:r>
    </w:p>
    <w:p w14:paraId="6353F2E7" w14:textId="647A0CD2" w:rsidR="00464651" w:rsidRDefault="006826FD" w:rsidP="009955AC">
      <w:pPr>
        <w:pStyle w:val="Odstavecseseznamem"/>
        <w:numPr>
          <w:ilvl w:val="0"/>
          <w:numId w:val="11"/>
        </w:numPr>
      </w:pPr>
      <w:r>
        <w:t>Zabezpečují</w:t>
      </w:r>
      <w:r w:rsidR="00464651">
        <w:t xml:space="preserve"> </w:t>
      </w:r>
      <w:r w:rsidR="005741C8">
        <w:t>vzájemnou komunikaci a propojení komponent</w:t>
      </w:r>
    </w:p>
    <w:p w14:paraId="1B09E939" w14:textId="2E369BE8" w:rsidR="005741C8" w:rsidRDefault="006826FD" w:rsidP="009955AC">
      <w:pPr>
        <w:pStyle w:val="Odstavecseseznamem"/>
        <w:numPr>
          <w:ilvl w:val="0"/>
          <w:numId w:val="11"/>
        </w:numPr>
      </w:pPr>
      <w:r>
        <w:t>J</w:t>
      </w:r>
      <w:r w:rsidR="005741C8">
        <w:t>de o svazek vodičů a elektrických obvodů</w:t>
      </w:r>
    </w:p>
    <w:p w14:paraId="35D93BA7" w14:textId="2C6DF7B2" w:rsidR="00913768" w:rsidRDefault="006826FD" w:rsidP="00913768">
      <w:pPr>
        <w:pStyle w:val="Odstavecseseznamem"/>
        <w:numPr>
          <w:ilvl w:val="0"/>
          <w:numId w:val="11"/>
        </w:numPr>
      </w:pPr>
      <w:r>
        <w:t>S</w:t>
      </w:r>
      <w:r w:rsidR="005741C8">
        <w:t>kládá se ze tří typ</w:t>
      </w:r>
      <w:r>
        <w:t>ů sběrni</w:t>
      </w:r>
      <w:r w:rsidR="00913768">
        <w:t>c</w:t>
      </w:r>
    </w:p>
    <w:p w14:paraId="2C7A2F6F" w14:textId="0C395BE2" w:rsidR="00913768" w:rsidRDefault="00913768" w:rsidP="000D5B15">
      <w:pPr>
        <w:pStyle w:val="Odstavecseseznamem"/>
        <w:numPr>
          <w:ilvl w:val="1"/>
          <w:numId w:val="13"/>
        </w:numPr>
      </w:pPr>
      <w:r w:rsidRPr="00913768">
        <w:rPr>
          <w:b/>
          <w:bCs/>
        </w:rPr>
        <w:t>adresová</w:t>
      </w:r>
      <w:r>
        <w:t xml:space="preserve"> – je jednosměrná a přenáší údaje obsahující informace </w:t>
      </w:r>
      <w:r w:rsidR="000D5B15">
        <w:t>o</w:t>
      </w:r>
      <w:r>
        <w:t xml:space="preserve"> adrese zařízení, které se zúčastňují komunikace případné o adrese paměti, ke které se přistupuje</w:t>
      </w:r>
    </w:p>
    <w:p w14:paraId="667A832C" w14:textId="77777777" w:rsidR="00913768" w:rsidRDefault="00913768" w:rsidP="000D5B15">
      <w:pPr>
        <w:pStyle w:val="Odstavecseseznamem"/>
        <w:numPr>
          <w:ilvl w:val="1"/>
          <w:numId w:val="13"/>
        </w:numPr>
      </w:pPr>
      <w:r w:rsidRPr="00913768">
        <w:rPr>
          <w:b/>
          <w:bCs/>
        </w:rPr>
        <w:t>údajová (datová)</w:t>
      </w:r>
      <w:r>
        <w:t xml:space="preserve"> – je obousměrná a přenáší údaje mezi zařízením</w:t>
      </w:r>
    </w:p>
    <w:p w14:paraId="050724A0" w14:textId="647B712D" w:rsidR="00913768" w:rsidRDefault="00913768" w:rsidP="000D5B15">
      <w:pPr>
        <w:pStyle w:val="Odstavecseseznamem"/>
        <w:numPr>
          <w:ilvl w:val="1"/>
          <w:numId w:val="13"/>
        </w:numPr>
      </w:pPr>
      <w:r w:rsidRPr="00913768">
        <w:rPr>
          <w:b/>
          <w:bCs/>
        </w:rPr>
        <w:t>řídící</w:t>
      </w:r>
      <w:r>
        <w:t xml:space="preserve"> – přenáší příkazy procesoru, určené na řízení komunikace</w:t>
      </w:r>
    </w:p>
    <w:p w14:paraId="6EB1BD29" w14:textId="77777777" w:rsidR="000D5B15" w:rsidRDefault="000D5B15" w:rsidP="000D5B15">
      <w:pPr>
        <w:pStyle w:val="Odstavecseseznamem"/>
        <w:ind w:left="1440"/>
      </w:pPr>
    </w:p>
    <w:p w14:paraId="3ACB1F70" w14:textId="4EA1ED1E" w:rsidR="000D5B15" w:rsidRPr="00553A7A" w:rsidRDefault="000D5B15" w:rsidP="00553A7A">
      <w:pPr>
        <w:rPr>
          <w:b/>
          <w:bCs/>
          <w:sz w:val="24"/>
          <w:szCs w:val="24"/>
        </w:rPr>
      </w:pPr>
      <w:r w:rsidRPr="00553A7A">
        <w:rPr>
          <w:b/>
          <w:bCs/>
          <w:sz w:val="24"/>
          <w:szCs w:val="24"/>
        </w:rPr>
        <w:t>Parametry</w:t>
      </w:r>
      <w:r w:rsidR="004E184A" w:rsidRPr="00553A7A">
        <w:rPr>
          <w:b/>
          <w:bCs/>
          <w:sz w:val="24"/>
          <w:szCs w:val="24"/>
        </w:rPr>
        <w:t xml:space="preserve"> a charakteristiky </w:t>
      </w:r>
    </w:p>
    <w:p w14:paraId="21C05E0B" w14:textId="49A6999A" w:rsidR="000D5B15" w:rsidRDefault="000D5B15" w:rsidP="000D5B15">
      <w:pPr>
        <w:ind w:left="720"/>
      </w:pPr>
      <w:r>
        <w:t xml:space="preserve">- </w:t>
      </w:r>
      <w:r w:rsidR="004E184A" w:rsidRPr="00553A7A">
        <w:rPr>
          <w:b/>
          <w:bCs/>
        </w:rPr>
        <w:t>Šířka</w:t>
      </w:r>
      <w:r w:rsidR="00822586">
        <w:t xml:space="preserve"> –</w:t>
      </w:r>
      <w:r w:rsidR="004E184A">
        <w:t xml:space="preserve"> </w:t>
      </w:r>
      <w:r w:rsidR="00822586" w:rsidRPr="00553A7A">
        <w:rPr>
          <w:b/>
          <w:bCs/>
        </w:rPr>
        <w:t>udává</w:t>
      </w:r>
      <w:r w:rsidR="00822586">
        <w:t xml:space="preserve"> </w:t>
      </w:r>
      <w:r w:rsidR="004E184A">
        <w:t>poč</w:t>
      </w:r>
      <w:r w:rsidR="00584BF8">
        <w:t xml:space="preserve">et </w:t>
      </w:r>
      <w:r w:rsidR="00584BF8" w:rsidRPr="00553A7A">
        <w:rPr>
          <w:b/>
          <w:bCs/>
        </w:rPr>
        <w:t>bitů</w:t>
      </w:r>
      <w:r w:rsidR="00584BF8">
        <w:t xml:space="preserve">, které může sběrnice </w:t>
      </w:r>
      <w:r w:rsidR="00822586">
        <w:t>najednou</w:t>
      </w:r>
      <w:r w:rsidR="00584BF8">
        <w:t xml:space="preserve"> přenést </w:t>
      </w:r>
      <w:r w:rsidR="00C36F02">
        <w:t>(paralelní</w:t>
      </w:r>
      <w:r w:rsidR="00584BF8">
        <w:t xml:space="preserve"> kanál vodičů</w:t>
      </w:r>
      <w:r w:rsidR="00822586">
        <w:t>, kterými deska disponuje)</w:t>
      </w:r>
    </w:p>
    <w:p w14:paraId="0EC5218C" w14:textId="344AFBC6" w:rsidR="00C36F02" w:rsidRPr="00CA2F56" w:rsidRDefault="000D5B15" w:rsidP="00C36F02">
      <w:pPr>
        <w:ind w:left="720"/>
        <w:rPr>
          <w:b/>
          <w:bCs/>
        </w:rPr>
      </w:pPr>
      <w:r>
        <w:t>-</w:t>
      </w:r>
      <w:r w:rsidR="004E184A">
        <w:t xml:space="preserve"> </w:t>
      </w:r>
      <w:r w:rsidR="004E184A" w:rsidRPr="00553A7A">
        <w:rPr>
          <w:b/>
          <w:bCs/>
        </w:rPr>
        <w:t>Rychlost</w:t>
      </w:r>
      <w:r w:rsidR="00822586">
        <w:t xml:space="preserve"> – </w:t>
      </w:r>
      <w:r w:rsidR="00822586" w:rsidRPr="00553A7A">
        <w:rPr>
          <w:b/>
          <w:bCs/>
        </w:rPr>
        <w:t>udává</w:t>
      </w:r>
      <w:r w:rsidR="00822586">
        <w:t xml:space="preserve"> se </w:t>
      </w:r>
      <w:r w:rsidR="00822586" w:rsidRPr="00553A7A">
        <w:rPr>
          <w:b/>
          <w:bCs/>
        </w:rPr>
        <w:t>v</w:t>
      </w:r>
      <w:r w:rsidR="00C36F02">
        <w:t> </w:t>
      </w:r>
      <w:r w:rsidR="00C36F02" w:rsidRPr="00553A7A">
        <w:rPr>
          <w:b/>
          <w:bCs/>
        </w:rPr>
        <w:t>násobcích Hz</w:t>
      </w:r>
      <w:r w:rsidR="00C36F02">
        <w:t xml:space="preserve">, udává počet přenosů sběrnice </w:t>
      </w:r>
      <w:r w:rsidR="00C36F02" w:rsidRPr="00CA2F56">
        <w:rPr>
          <w:b/>
          <w:bCs/>
        </w:rPr>
        <w:t>za sekundu</w:t>
      </w:r>
    </w:p>
    <w:p w14:paraId="12E25EC8" w14:textId="5D5E166E" w:rsidR="000D5B15" w:rsidRDefault="000D5B15" w:rsidP="000D5B15">
      <w:pPr>
        <w:ind w:left="720"/>
        <w:rPr>
          <w:b/>
          <w:bCs/>
        </w:rPr>
      </w:pPr>
      <w:r>
        <w:t>-</w:t>
      </w:r>
      <w:r w:rsidR="004E184A">
        <w:t xml:space="preserve"> </w:t>
      </w:r>
      <w:r w:rsidR="004E184A" w:rsidRPr="00553A7A">
        <w:rPr>
          <w:b/>
          <w:bCs/>
        </w:rPr>
        <w:t>Přenosová kapacita</w:t>
      </w:r>
      <w:r w:rsidR="00553A7A">
        <w:t xml:space="preserve"> – </w:t>
      </w:r>
      <w:r w:rsidR="00553A7A" w:rsidRPr="00553A7A">
        <w:rPr>
          <w:b/>
          <w:bCs/>
        </w:rPr>
        <w:t>určuje množství údajů (dat)</w:t>
      </w:r>
      <w:r w:rsidR="00553A7A">
        <w:t xml:space="preserve">, které je možno </w:t>
      </w:r>
      <w:r w:rsidR="00553A7A" w:rsidRPr="00553A7A">
        <w:rPr>
          <w:b/>
          <w:bCs/>
        </w:rPr>
        <w:t>přenést za sekundu</w:t>
      </w:r>
    </w:p>
    <w:p w14:paraId="73233A17" w14:textId="6C0C3AEE" w:rsidR="00BB7331" w:rsidRDefault="00BB7331" w:rsidP="00BB7331">
      <w:pPr>
        <w:rPr>
          <w:b/>
          <w:bCs/>
        </w:rPr>
      </w:pPr>
    </w:p>
    <w:p w14:paraId="2C3D9FBE" w14:textId="41BE2C72" w:rsidR="00BB7331" w:rsidRDefault="00BB7331" w:rsidP="00BB7331">
      <w:pPr>
        <w:rPr>
          <w:b/>
          <w:bCs/>
          <w:sz w:val="24"/>
          <w:szCs w:val="24"/>
        </w:rPr>
      </w:pPr>
      <w:r w:rsidRPr="00BB7331">
        <w:rPr>
          <w:b/>
          <w:bCs/>
          <w:sz w:val="24"/>
          <w:szCs w:val="24"/>
        </w:rPr>
        <w:t>Porty</w:t>
      </w:r>
    </w:p>
    <w:p w14:paraId="37BBFBF7" w14:textId="522AFA53" w:rsidR="00FF2978" w:rsidRDefault="00FF2978" w:rsidP="00BB733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Pro přídavné karty</w:t>
      </w:r>
    </w:p>
    <w:p w14:paraId="0F2AB7E1" w14:textId="0B49445C" w:rsidR="00BB7331" w:rsidRDefault="00BB7331" w:rsidP="00BB7331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- ISA, VL Bus, EEISA, MCA </w:t>
      </w:r>
      <w:r w:rsidR="00C71351">
        <w:rPr>
          <w:sz w:val="24"/>
          <w:szCs w:val="24"/>
        </w:rPr>
        <w:t>(sloty, které se už neobjevují)</w:t>
      </w:r>
    </w:p>
    <w:p w14:paraId="77BA1336" w14:textId="39F75E55" w:rsidR="00C71351" w:rsidRDefault="00C71351" w:rsidP="00BB7331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- PCI </w:t>
      </w:r>
      <w:r w:rsidR="00EB400B">
        <w:rPr>
          <w:sz w:val="24"/>
          <w:szCs w:val="24"/>
        </w:rPr>
        <w:t>(</w:t>
      </w:r>
      <w:r w:rsidR="00C1655D">
        <w:rPr>
          <w:sz w:val="24"/>
          <w:szCs w:val="24"/>
        </w:rPr>
        <w:t>sběrnice</w:t>
      </w:r>
    </w:p>
    <w:p w14:paraId="1140D7B7" w14:textId="2C01B46D" w:rsidR="00EB400B" w:rsidRDefault="00EB400B" w:rsidP="00BB7331">
      <w:pPr>
        <w:ind w:firstLine="708"/>
        <w:rPr>
          <w:sz w:val="24"/>
          <w:szCs w:val="24"/>
        </w:rPr>
      </w:pPr>
      <w:r>
        <w:rPr>
          <w:sz w:val="24"/>
          <w:szCs w:val="24"/>
        </w:rPr>
        <w:t>- AGP (</w:t>
      </w:r>
      <w:r w:rsidR="0051699A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Accelerated Graphics Port</w:t>
      </w:r>
      <w:r w:rsidR="00C1655D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 xml:space="preserve"> – patice pro připojení karet)</w:t>
      </w:r>
    </w:p>
    <w:p w14:paraId="6F12B87A" w14:textId="63FF673A" w:rsidR="00EB400B" w:rsidRDefault="00EB400B" w:rsidP="00BB7331">
      <w:pPr>
        <w:ind w:firstLine="708"/>
        <w:rPr>
          <w:sz w:val="24"/>
          <w:szCs w:val="24"/>
        </w:rPr>
      </w:pPr>
      <w:r>
        <w:rPr>
          <w:sz w:val="24"/>
          <w:szCs w:val="24"/>
        </w:rPr>
        <w:t>- PCI</w:t>
      </w:r>
      <w:r w:rsidR="00C1655D">
        <w:rPr>
          <w:sz w:val="24"/>
          <w:szCs w:val="24"/>
        </w:rPr>
        <w:t xml:space="preserve"> expres</w:t>
      </w:r>
      <w:r w:rsidR="009A67C0">
        <w:rPr>
          <w:sz w:val="24"/>
          <w:szCs w:val="24"/>
        </w:rPr>
        <w:t xml:space="preserve"> (sběrnice)</w:t>
      </w:r>
    </w:p>
    <w:p w14:paraId="20428570" w14:textId="6C395A31" w:rsidR="00EB400B" w:rsidRDefault="00EB400B" w:rsidP="00BB7331">
      <w:pPr>
        <w:ind w:firstLine="708"/>
        <w:rPr>
          <w:sz w:val="24"/>
          <w:szCs w:val="24"/>
        </w:rPr>
      </w:pPr>
      <w:r>
        <w:rPr>
          <w:sz w:val="24"/>
          <w:szCs w:val="24"/>
        </w:rPr>
        <w:t>- FSB</w:t>
      </w:r>
      <w:r w:rsidR="0001427C">
        <w:rPr>
          <w:sz w:val="24"/>
          <w:szCs w:val="24"/>
        </w:rPr>
        <w:t xml:space="preserve"> (</w:t>
      </w:r>
      <w:r w:rsidR="003F737F">
        <w:rPr>
          <w:sz w:val="24"/>
          <w:szCs w:val="24"/>
        </w:rPr>
        <w:t>Systém BUS,</w:t>
      </w:r>
      <w:r w:rsidR="0001427C">
        <w:rPr>
          <w:sz w:val="24"/>
          <w:szCs w:val="24"/>
        </w:rPr>
        <w:t xml:space="preserve"> </w:t>
      </w:r>
      <w:r w:rsidR="003F737F" w:rsidRPr="003F737F">
        <w:rPr>
          <w:sz w:val="24"/>
          <w:szCs w:val="24"/>
        </w:rPr>
        <w:t>kter</w:t>
      </w:r>
      <w:r w:rsidR="003F737F">
        <w:rPr>
          <w:sz w:val="24"/>
          <w:szCs w:val="24"/>
        </w:rPr>
        <w:t>ý</w:t>
      </w:r>
      <w:r w:rsidR="003F737F" w:rsidRPr="003F737F">
        <w:rPr>
          <w:sz w:val="24"/>
          <w:szCs w:val="24"/>
        </w:rPr>
        <w:t xml:space="preserve"> přenáší veškeré informace mezi procesorem (CPU) a severním můstkem</w:t>
      </w:r>
      <w:r w:rsidR="003F737F">
        <w:rPr>
          <w:sz w:val="24"/>
          <w:szCs w:val="24"/>
        </w:rPr>
        <w:t xml:space="preserve"> -</w:t>
      </w:r>
      <w:r w:rsidR="003F737F" w:rsidRPr="003F737F">
        <w:rPr>
          <w:sz w:val="24"/>
          <w:szCs w:val="24"/>
        </w:rPr>
        <w:t xml:space="preserve"> northbridge)</w:t>
      </w:r>
    </w:p>
    <w:p w14:paraId="5445A769" w14:textId="0F9D0873" w:rsidR="00EB400B" w:rsidRDefault="00EB400B" w:rsidP="00BB7331">
      <w:pPr>
        <w:ind w:firstLine="708"/>
        <w:rPr>
          <w:sz w:val="24"/>
          <w:szCs w:val="24"/>
        </w:rPr>
      </w:pPr>
      <w:r>
        <w:rPr>
          <w:sz w:val="24"/>
          <w:szCs w:val="24"/>
        </w:rPr>
        <w:t>- ATA</w:t>
      </w:r>
      <w:r w:rsidR="0051699A">
        <w:rPr>
          <w:sz w:val="24"/>
          <w:szCs w:val="24"/>
        </w:rPr>
        <w:t xml:space="preserve"> (řadič pevných disků</w:t>
      </w:r>
      <w:r w:rsidR="00FF2978">
        <w:rPr>
          <w:sz w:val="24"/>
          <w:szCs w:val="24"/>
        </w:rPr>
        <w:t>)</w:t>
      </w:r>
    </w:p>
    <w:p w14:paraId="1CB46B89" w14:textId="1659E498" w:rsidR="00EB400B" w:rsidRDefault="00EB400B" w:rsidP="00BB7331">
      <w:pPr>
        <w:ind w:firstLine="708"/>
        <w:rPr>
          <w:sz w:val="24"/>
          <w:szCs w:val="24"/>
        </w:rPr>
      </w:pPr>
      <w:r>
        <w:rPr>
          <w:sz w:val="24"/>
          <w:szCs w:val="24"/>
        </w:rPr>
        <w:t>- SATA</w:t>
      </w:r>
      <w:r w:rsidR="0051699A">
        <w:rPr>
          <w:sz w:val="24"/>
          <w:szCs w:val="24"/>
        </w:rPr>
        <w:t xml:space="preserve"> (řadič pevných disků</w:t>
      </w:r>
      <w:r w:rsidR="00FF2978">
        <w:rPr>
          <w:sz w:val="24"/>
          <w:szCs w:val="24"/>
        </w:rPr>
        <w:t>)</w:t>
      </w:r>
    </w:p>
    <w:p w14:paraId="19884486" w14:textId="11A35345" w:rsidR="0051699A" w:rsidRDefault="00EB400B" w:rsidP="0051699A">
      <w:pPr>
        <w:ind w:firstLine="708"/>
        <w:rPr>
          <w:sz w:val="24"/>
          <w:szCs w:val="24"/>
        </w:rPr>
      </w:pPr>
      <w:r>
        <w:rPr>
          <w:sz w:val="24"/>
          <w:szCs w:val="24"/>
        </w:rPr>
        <w:t>- SCSI</w:t>
      </w:r>
      <w:r w:rsidR="0051699A">
        <w:rPr>
          <w:sz w:val="24"/>
          <w:szCs w:val="24"/>
        </w:rPr>
        <w:t xml:space="preserve"> (řadič pevných disků</w:t>
      </w:r>
      <w:r w:rsidR="00FF2978">
        <w:rPr>
          <w:sz w:val="24"/>
          <w:szCs w:val="24"/>
        </w:rPr>
        <w:t>)</w:t>
      </w:r>
    </w:p>
    <w:p w14:paraId="59035632" w14:textId="1BB97C28" w:rsidR="00EB400B" w:rsidRPr="00BB7331" w:rsidRDefault="00EB400B" w:rsidP="00BB7331">
      <w:pPr>
        <w:ind w:firstLine="708"/>
        <w:rPr>
          <w:sz w:val="24"/>
          <w:szCs w:val="24"/>
        </w:rPr>
      </w:pPr>
    </w:p>
    <w:p w14:paraId="2E372B79" w14:textId="725864B6" w:rsidR="00464651" w:rsidRDefault="00F9185B" w:rsidP="0020333C">
      <w:r>
        <w:t>Vstupní a výstupní porty</w:t>
      </w:r>
    </w:p>
    <w:p w14:paraId="441C936D" w14:textId="105AD65E" w:rsidR="00F9185B" w:rsidRDefault="00F9185B" w:rsidP="0020333C">
      <w:r>
        <w:tab/>
        <w:t>- PS2</w:t>
      </w:r>
    </w:p>
    <w:p w14:paraId="07DE91D1" w14:textId="6CC4D724" w:rsidR="00F9185B" w:rsidRDefault="00F9185B" w:rsidP="0020333C">
      <w:r>
        <w:tab/>
        <w:t>- USB</w:t>
      </w:r>
    </w:p>
    <w:p w14:paraId="567E6FCC" w14:textId="570527F2" w:rsidR="00F9185B" w:rsidRDefault="00F9185B" w:rsidP="0020333C">
      <w:r>
        <w:tab/>
        <w:t>- Ilink</w:t>
      </w:r>
    </w:p>
    <w:p w14:paraId="7BDA4FA5" w14:textId="086321C9" w:rsidR="00F9185B" w:rsidRDefault="00F9185B" w:rsidP="0020333C">
      <w:r>
        <w:tab/>
        <w:t>- VGA</w:t>
      </w:r>
    </w:p>
    <w:p w14:paraId="5E13CB5F" w14:textId="164CF726" w:rsidR="00F9185B" w:rsidRDefault="00F9185B" w:rsidP="0020333C">
      <w:r>
        <w:tab/>
        <w:t>- DVI</w:t>
      </w:r>
    </w:p>
    <w:p w14:paraId="21B23410" w14:textId="5A55EA3B" w:rsidR="00F9185B" w:rsidRDefault="00F9185B" w:rsidP="00F9185B">
      <w:pPr>
        <w:ind w:firstLine="708"/>
      </w:pPr>
      <w:r>
        <w:t>- HDMI</w:t>
      </w:r>
    </w:p>
    <w:p w14:paraId="2D07ADBB" w14:textId="1E4B52AD" w:rsidR="00F9185B" w:rsidRPr="00136261" w:rsidRDefault="00F9185B" w:rsidP="00F9185B">
      <w:pPr>
        <w:ind w:firstLine="708"/>
      </w:pPr>
      <w:r>
        <w:t>- RJ 45</w:t>
      </w:r>
    </w:p>
    <w:sectPr w:rsidR="00F9185B" w:rsidRPr="001362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4B6"/>
    <w:multiLevelType w:val="hybridMultilevel"/>
    <w:tmpl w:val="26F860BC"/>
    <w:lvl w:ilvl="0" w:tplc="F4B461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82389"/>
    <w:multiLevelType w:val="hybridMultilevel"/>
    <w:tmpl w:val="FB020C34"/>
    <w:lvl w:ilvl="0" w:tplc="F4B461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57AA2"/>
    <w:multiLevelType w:val="hybridMultilevel"/>
    <w:tmpl w:val="52AC1D34"/>
    <w:lvl w:ilvl="0" w:tplc="651C69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66A58"/>
    <w:multiLevelType w:val="hybridMultilevel"/>
    <w:tmpl w:val="7A6AD16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2A6DB3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7485A"/>
    <w:multiLevelType w:val="hybridMultilevel"/>
    <w:tmpl w:val="EE30665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F0287"/>
    <w:multiLevelType w:val="hybridMultilevel"/>
    <w:tmpl w:val="5CBE5F7C"/>
    <w:lvl w:ilvl="0" w:tplc="F4B461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105F0"/>
    <w:multiLevelType w:val="hybridMultilevel"/>
    <w:tmpl w:val="19924BE2"/>
    <w:lvl w:ilvl="0" w:tplc="F4B461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3091E"/>
    <w:multiLevelType w:val="hybridMultilevel"/>
    <w:tmpl w:val="E0A0DFBE"/>
    <w:lvl w:ilvl="0" w:tplc="72A6DB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F72D8"/>
    <w:multiLevelType w:val="hybridMultilevel"/>
    <w:tmpl w:val="52248C98"/>
    <w:lvl w:ilvl="0" w:tplc="72A6DB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D7138D"/>
    <w:multiLevelType w:val="hybridMultilevel"/>
    <w:tmpl w:val="DE308E94"/>
    <w:lvl w:ilvl="0" w:tplc="F4B461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A1824"/>
    <w:multiLevelType w:val="hybridMultilevel"/>
    <w:tmpl w:val="B28ACB34"/>
    <w:lvl w:ilvl="0" w:tplc="F4B461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731F65"/>
    <w:multiLevelType w:val="hybridMultilevel"/>
    <w:tmpl w:val="BF2A272A"/>
    <w:lvl w:ilvl="0" w:tplc="F4B461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DF2D4C"/>
    <w:multiLevelType w:val="hybridMultilevel"/>
    <w:tmpl w:val="B7F23DDC"/>
    <w:lvl w:ilvl="0" w:tplc="424260E6">
      <w:numFmt w:val="bullet"/>
      <w:lvlText w:val="﷒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498073">
    <w:abstractNumId w:val="12"/>
  </w:num>
  <w:num w:numId="2" w16cid:durableId="1440836635">
    <w:abstractNumId w:val="4"/>
  </w:num>
  <w:num w:numId="3" w16cid:durableId="455486326">
    <w:abstractNumId w:val="9"/>
  </w:num>
  <w:num w:numId="4" w16cid:durableId="27873959">
    <w:abstractNumId w:val="6"/>
  </w:num>
  <w:num w:numId="5" w16cid:durableId="1015032117">
    <w:abstractNumId w:val="5"/>
  </w:num>
  <w:num w:numId="6" w16cid:durableId="1589847025">
    <w:abstractNumId w:val="0"/>
  </w:num>
  <w:num w:numId="7" w16cid:durableId="410126415">
    <w:abstractNumId w:val="10"/>
  </w:num>
  <w:num w:numId="8" w16cid:durableId="1424960403">
    <w:abstractNumId w:val="11"/>
  </w:num>
  <w:num w:numId="9" w16cid:durableId="1437141643">
    <w:abstractNumId w:val="2"/>
  </w:num>
  <w:num w:numId="10" w16cid:durableId="68235127">
    <w:abstractNumId w:val="8"/>
  </w:num>
  <w:num w:numId="11" w16cid:durableId="813178272">
    <w:abstractNumId w:val="7"/>
  </w:num>
  <w:num w:numId="12" w16cid:durableId="1332761515">
    <w:abstractNumId w:val="1"/>
  </w:num>
  <w:num w:numId="13" w16cid:durableId="12926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64"/>
    <w:rsid w:val="0000785E"/>
    <w:rsid w:val="0001427C"/>
    <w:rsid w:val="00035A81"/>
    <w:rsid w:val="0004505A"/>
    <w:rsid w:val="00053A03"/>
    <w:rsid w:val="00065A95"/>
    <w:rsid w:val="00067FB2"/>
    <w:rsid w:val="00087F38"/>
    <w:rsid w:val="000D5B15"/>
    <w:rsid w:val="000D687A"/>
    <w:rsid w:val="000F0ECA"/>
    <w:rsid w:val="00134DBF"/>
    <w:rsid w:val="00136261"/>
    <w:rsid w:val="001559FD"/>
    <w:rsid w:val="00171878"/>
    <w:rsid w:val="00175DFB"/>
    <w:rsid w:val="00180F57"/>
    <w:rsid w:val="001857B1"/>
    <w:rsid w:val="0020333C"/>
    <w:rsid w:val="00245C90"/>
    <w:rsid w:val="00266C19"/>
    <w:rsid w:val="00284A1A"/>
    <w:rsid w:val="00287C6D"/>
    <w:rsid w:val="002B7791"/>
    <w:rsid w:val="002E7FAF"/>
    <w:rsid w:val="002F6D80"/>
    <w:rsid w:val="0031438C"/>
    <w:rsid w:val="00323883"/>
    <w:rsid w:val="00336325"/>
    <w:rsid w:val="003D44C1"/>
    <w:rsid w:val="003D6E27"/>
    <w:rsid w:val="003E0B72"/>
    <w:rsid w:val="003F0407"/>
    <w:rsid w:val="003F737F"/>
    <w:rsid w:val="00411574"/>
    <w:rsid w:val="00464651"/>
    <w:rsid w:val="004869FB"/>
    <w:rsid w:val="004A0206"/>
    <w:rsid w:val="004B043C"/>
    <w:rsid w:val="004E184A"/>
    <w:rsid w:val="004F2064"/>
    <w:rsid w:val="00501EB0"/>
    <w:rsid w:val="0051699A"/>
    <w:rsid w:val="00553A7A"/>
    <w:rsid w:val="005741C8"/>
    <w:rsid w:val="00584BF8"/>
    <w:rsid w:val="005A6F2C"/>
    <w:rsid w:val="005D1ED9"/>
    <w:rsid w:val="005D2697"/>
    <w:rsid w:val="005D56EA"/>
    <w:rsid w:val="005E6E1D"/>
    <w:rsid w:val="00661A27"/>
    <w:rsid w:val="00665B4E"/>
    <w:rsid w:val="006826FD"/>
    <w:rsid w:val="00682C37"/>
    <w:rsid w:val="00682F4D"/>
    <w:rsid w:val="006A3D89"/>
    <w:rsid w:val="006D4E85"/>
    <w:rsid w:val="0073563B"/>
    <w:rsid w:val="007633DC"/>
    <w:rsid w:val="007816D5"/>
    <w:rsid w:val="007A05CD"/>
    <w:rsid w:val="007A4C6C"/>
    <w:rsid w:val="007F4C66"/>
    <w:rsid w:val="0081483F"/>
    <w:rsid w:val="00822586"/>
    <w:rsid w:val="00823AC8"/>
    <w:rsid w:val="00850846"/>
    <w:rsid w:val="008B0D10"/>
    <w:rsid w:val="008C5947"/>
    <w:rsid w:val="00913768"/>
    <w:rsid w:val="00914666"/>
    <w:rsid w:val="00934B11"/>
    <w:rsid w:val="009955AC"/>
    <w:rsid w:val="009A0AC1"/>
    <w:rsid w:val="009A67C0"/>
    <w:rsid w:val="00A26D0E"/>
    <w:rsid w:val="00AC29BA"/>
    <w:rsid w:val="00B04240"/>
    <w:rsid w:val="00B62544"/>
    <w:rsid w:val="00B847D3"/>
    <w:rsid w:val="00B9327E"/>
    <w:rsid w:val="00BB7331"/>
    <w:rsid w:val="00BE1C16"/>
    <w:rsid w:val="00C063D6"/>
    <w:rsid w:val="00C1655D"/>
    <w:rsid w:val="00C36F02"/>
    <w:rsid w:val="00C71351"/>
    <w:rsid w:val="00CA14AA"/>
    <w:rsid w:val="00CA2F56"/>
    <w:rsid w:val="00CB1CBC"/>
    <w:rsid w:val="00CB41DC"/>
    <w:rsid w:val="00CB74C1"/>
    <w:rsid w:val="00CC4EF2"/>
    <w:rsid w:val="00CD08D9"/>
    <w:rsid w:val="00CE18B8"/>
    <w:rsid w:val="00D32D59"/>
    <w:rsid w:val="00DF0FE9"/>
    <w:rsid w:val="00E16175"/>
    <w:rsid w:val="00E421C8"/>
    <w:rsid w:val="00E6108F"/>
    <w:rsid w:val="00E6109A"/>
    <w:rsid w:val="00E96EAD"/>
    <w:rsid w:val="00EB400B"/>
    <w:rsid w:val="00EC4850"/>
    <w:rsid w:val="00EF0B01"/>
    <w:rsid w:val="00F22FD7"/>
    <w:rsid w:val="00F24150"/>
    <w:rsid w:val="00F34627"/>
    <w:rsid w:val="00F50585"/>
    <w:rsid w:val="00F9185B"/>
    <w:rsid w:val="00FA0B94"/>
    <w:rsid w:val="00FF2978"/>
    <w:rsid w:val="22738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0734"/>
  <w15:chartTrackingRefBased/>
  <w15:docId w15:val="{D0F540CC-180B-4FC8-9296-A0DF90E9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4F2064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46465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7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7A96DCF66FBAA469343C3AE5781735C" ma:contentTypeVersion="5" ma:contentTypeDescription="Vytvoří nový dokument" ma:contentTypeScope="" ma:versionID="3c130d6ea3ad984177e79fae04d297f0">
  <xsd:schema xmlns:xsd="http://www.w3.org/2001/XMLSchema" xmlns:xs="http://www.w3.org/2001/XMLSchema" xmlns:p="http://schemas.microsoft.com/office/2006/metadata/properties" xmlns:ns3="a336bbd3-fa5a-4ace-896b-9660d4d6f4a4" xmlns:ns4="35801232-24e1-47c4-8b94-d6bb283808bb" targetNamespace="http://schemas.microsoft.com/office/2006/metadata/properties" ma:root="true" ma:fieldsID="5fb475f5fc9cb8745ee070d13da858c9" ns3:_="" ns4:_="">
    <xsd:import namespace="a336bbd3-fa5a-4ace-896b-9660d4d6f4a4"/>
    <xsd:import namespace="35801232-24e1-47c4-8b94-d6bb283808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36bbd3-fa5a-4ace-896b-9660d4d6f4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01232-24e1-47c4-8b94-d6bb283808b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24C8EB-8514-44D2-AA71-DA9FA47E2D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8DBBE9-A73F-4067-9159-1152EAB961D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336bbd3-fa5a-4ace-896b-9660d4d6f4a4"/>
    <ds:schemaRef ds:uri="35801232-24e1-47c4-8b94-d6bb283808bb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AD7B41-F9F5-4745-847F-533F9B01BB6A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