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43C2C8" w:rsidR="00F514A6" w:rsidRPr="00340E0C" w:rsidRDefault="00F50E54">
                            <w:pPr>
                              <w:rPr>
                                <w:rFonts w:ascii="Stag Book" w:hAnsi="Stag Book"/>
                                <w:lang w:val="es-419"/>
                              </w:rPr>
                            </w:pPr>
                            <w:r>
                              <w:rPr>
                                <w:rFonts w:ascii="Stag Book" w:hAnsi="Stag Book" w:cs="Arial"/>
                                <w:color w:val="FFFFFF" w:themeColor="background1"/>
                                <w:sz w:val="80"/>
                                <w:szCs w:val="80"/>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843C2C8" w:rsidR="00F514A6" w:rsidRPr="00340E0C" w:rsidRDefault="00F50E54">
                      <w:pPr>
                        <w:rPr>
                          <w:rFonts w:ascii="Stag Book" w:hAnsi="Stag Book"/>
                          <w:lang w:val="es-419"/>
                        </w:rPr>
                      </w:pPr>
                      <w:r>
                        <w:rPr>
                          <w:rFonts w:ascii="Stag Book" w:hAnsi="Stag Book" w:cs="Arial"/>
                          <w:color w:val="FFFFFF" w:themeColor="background1"/>
                          <w:sz w:val="80"/>
                          <w:szCs w:val="80"/>
                        </w:rPr>
                        <w:t>Desarrollo de aplicaciones móviles I</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106995DD"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F50E54" w:rsidRPr="00F50E54">
                              <w:rPr>
                                <w:rFonts w:ascii="Arial" w:hAnsi="Arial" w:cs="Arial"/>
                                <w:color w:val="FFFFFF" w:themeColor="background1"/>
                                <w:lang w:val="es-ES"/>
                              </w:rPr>
                              <w:t>Introducción al lenguaje de programación Java.</w:t>
                            </w:r>
                          </w:p>
                          <w:p w14:paraId="787A4A95" w14:textId="77777777" w:rsidR="00DB67FB" w:rsidRPr="00132FD0" w:rsidRDefault="00DB67FB" w:rsidP="00F514A6">
                            <w:pPr>
                              <w:rPr>
                                <w:rFonts w:ascii="Arial" w:hAnsi="Arial" w:cs="Arial"/>
                                <w:b/>
                                <w:bCs/>
                                <w:color w:val="FFFFFF" w:themeColor="background1"/>
                                <w:lang w:val="es-ES"/>
                              </w:rPr>
                            </w:pPr>
                          </w:p>
                          <w:p w14:paraId="0D04FDEF" w14:textId="00687D80"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95BAA" w:rsidRPr="00E95BAA">
                              <w:rPr>
                                <w:rFonts w:ascii="Arial" w:hAnsi="Arial" w:cs="Arial"/>
                                <w:color w:val="FFFFFF" w:themeColor="background1"/>
                              </w:rPr>
                              <w:t>Aplica los conceptos básicos del Lenguaje de Programación Java a través de casos prácticos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106995DD"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F50E54" w:rsidRPr="00F50E54">
                        <w:rPr>
                          <w:rFonts w:ascii="Arial" w:hAnsi="Arial" w:cs="Arial"/>
                          <w:color w:val="FFFFFF" w:themeColor="background1"/>
                          <w:lang w:val="es-ES"/>
                        </w:rPr>
                        <w:t>Introducción al lenguaje de programación Java.</w:t>
                      </w:r>
                    </w:p>
                    <w:p w14:paraId="787A4A95" w14:textId="77777777" w:rsidR="00DB67FB" w:rsidRPr="00132FD0" w:rsidRDefault="00DB67FB" w:rsidP="00F514A6">
                      <w:pPr>
                        <w:rPr>
                          <w:rFonts w:ascii="Arial" w:hAnsi="Arial" w:cs="Arial"/>
                          <w:b/>
                          <w:bCs/>
                          <w:color w:val="FFFFFF" w:themeColor="background1"/>
                          <w:lang w:val="es-ES"/>
                        </w:rPr>
                      </w:pPr>
                    </w:p>
                    <w:p w14:paraId="0D04FDEF" w14:textId="00687D80"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95BAA" w:rsidRPr="00E95BAA">
                        <w:rPr>
                          <w:rFonts w:ascii="Arial" w:hAnsi="Arial" w:cs="Arial"/>
                          <w:color w:val="FFFFFF" w:themeColor="background1"/>
                        </w:rPr>
                        <w:t>Aplica los conceptos básicos del Lenguaje de Programación Java a través de casos prácticos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736AE9" w:rsidRPr="00340E0C">
        <w:rPr>
          <w:rFonts w:ascii="Arial" w:hAnsi="Arial" w:cs="Arial"/>
          <w:b/>
          <w:bCs/>
          <w:color w:val="6F01EE"/>
        </w:rPr>
        <w:t>:</w:t>
      </w:r>
    </w:p>
    <w:p w14:paraId="716BDE9D" w14:textId="137F07C7" w:rsidR="00293564" w:rsidRDefault="00F50E54" w:rsidP="00736AE9">
      <w:pPr>
        <w:rPr>
          <w:rFonts w:ascii="Stag Book" w:hAnsi="Stag Book" w:cs="Arial"/>
          <w:color w:val="6F01EE"/>
          <w:sz w:val="36"/>
          <w:szCs w:val="36"/>
        </w:rPr>
      </w:pPr>
      <w:r w:rsidRPr="00F50E54">
        <w:rPr>
          <w:rFonts w:ascii="Stag Book" w:hAnsi="Stag Book" w:cs="Arial"/>
          <w:color w:val="6F01EE"/>
          <w:sz w:val="36"/>
          <w:szCs w:val="36"/>
        </w:rPr>
        <w:t>Introducción al lenguaje de programación Java.</w:t>
      </w:r>
    </w:p>
    <w:p w14:paraId="30D9F66D" w14:textId="77777777" w:rsidR="00F50E54" w:rsidRPr="00340E0C" w:rsidRDefault="00F50E54" w:rsidP="00736AE9">
      <w:pPr>
        <w:rPr>
          <w:rFonts w:ascii="Arial" w:hAnsi="Arial" w:cs="Arial"/>
          <w:color w:val="6F01EE"/>
          <w:sz w:val="28"/>
          <w:szCs w:val="28"/>
        </w:rPr>
      </w:pPr>
    </w:p>
    <w:p w14:paraId="13DBCCED" w14:textId="2320C75C" w:rsidR="00736AE9" w:rsidRPr="00340E0C" w:rsidRDefault="0039318C" w:rsidP="00DD7CB3">
      <w:pPr>
        <w:jc w:val="both"/>
        <w:rPr>
          <w:rFonts w:ascii="Arial" w:hAnsi="Arial" w:cs="Arial"/>
          <w:b/>
          <w:bCs/>
          <w:color w:val="6F01EE"/>
        </w:rPr>
      </w:pPr>
      <w:r w:rsidRPr="00340E0C">
        <w:rPr>
          <w:rFonts w:ascii="Arial" w:hAnsi="Arial" w:cs="Arial"/>
          <w:b/>
          <w:bCs/>
          <w:color w:val="6F01EE"/>
        </w:rPr>
        <w:t>Subtema 1.1:</w:t>
      </w:r>
    </w:p>
    <w:p w14:paraId="6D0D62BE" w14:textId="39B88B76" w:rsidR="00DB67FB" w:rsidRDefault="00F50E54" w:rsidP="00FF70B7">
      <w:pPr>
        <w:rPr>
          <w:rFonts w:ascii="Arial" w:hAnsi="Arial" w:cs="Arial"/>
          <w:color w:val="000000"/>
          <w:lang w:eastAsia="es-MX"/>
        </w:rPr>
      </w:pPr>
      <w:r w:rsidRPr="00F50E54">
        <w:rPr>
          <w:rFonts w:ascii="Stag Book" w:hAnsi="Stag Book" w:cs="Arial"/>
          <w:color w:val="6F01EE"/>
          <w:sz w:val="36"/>
          <w:szCs w:val="36"/>
          <w:lang w:eastAsia="es-MX"/>
        </w:rPr>
        <w:t>Variables y tipos de datos en Java</w:t>
      </w:r>
    </w:p>
    <w:p w14:paraId="48D0822A" w14:textId="77777777" w:rsidR="00F50E54" w:rsidRPr="00F50E54" w:rsidRDefault="00F50E54" w:rsidP="00F50E54">
      <w:pPr>
        <w:pStyle w:val="Textoindependiente"/>
        <w:spacing w:before="24"/>
        <w:rPr>
          <w:rFonts w:ascii="Arial" w:eastAsia="Muller Light" w:hAnsi="Arial" w:cs="Arial"/>
          <w:sz w:val="24"/>
          <w:szCs w:val="24"/>
        </w:rPr>
      </w:pPr>
      <w:r w:rsidRPr="00F50E54">
        <w:rPr>
          <w:rFonts w:ascii="Arial" w:eastAsia="Muller Light" w:hAnsi="Arial" w:cs="Arial"/>
          <w:sz w:val="24"/>
          <w:szCs w:val="24"/>
        </w:rPr>
        <w:t>La sintaxis de un lenguaje define los elementos de dicho lenguaje y cómo se combinan para formar un programa. Los elementos típicos de cualquier lenguaje son los siguientes:</w:t>
      </w:r>
    </w:p>
    <w:p w14:paraId="021E6698" w14:textId="77777777" w:rsidR="00F50E54" w:rsidRPr="00F50E54" w:rsidRDefault="00F50E54" w:rsidP="00F50E54">
      <w:pPr>
        <w:pStyle w:val="Prrafodelista"/>
        <w:widowControl w:val="0"/>
        <w:numPr>
          <w:ilvl w:val="0"/>
          <w:numId w:val="41"/>
        </w:numPr>
        <w:tabs>
          <w:tab w:val="left" w:pos="940"/>
          <w:tab w:val="left" w:pos="941"/>
        </w:tabs>
        <w:autoSpaceDE w:val="0"/>
        <w:autoSpaceDN w:val="0"/>
        <w:spacing w:before="1"/>
        <w:ind w:hanging="361"/>
        <w:contextualSpacing w:val="0"/>
        <w:rPr>
          <w:rFonts w:ascii="Arial" w:eastAsia="Muller Light" w:hAnsi="Arial" w:cs="Arial"/>
        </w:rPr>
      </w:pPr>
      <w:r w:rsidRPr="00F50E54">
        <w:rPr>
          <w:rFonts w:ascii="Arial" w:eastAsia="Muller Light" w:hAnsi="Arial" w:cs="Arial"/>
        </w:rPr>
        <w:t>Identificadores: los nombres que se dan a las</w:t>
      </w:r>
      <w:r w:rsidRPr="00F50E54">
        <w:rPr>
          <w:rFonts w:ascii="Arial" w:eastAsia="Muller Light" w:hAnsi="Arial" w:cs="Arial"/>
          <w:spacing w:val="-16"/>
        </w:rPr>
        <w:t xml:space="preserve"> </w:t>
      </w:r>
      <w:r w:rsidRPr="00F50E54">
        <w:rPr>
          <w:rFonts w:ascii="Arial" w:eastAsia="Muller Light" w:hAnsi="Arial" w:cs="Arial"/>
        </w:rPr>
        <w:t>variables</w:t>
      </w:r>
    </w:p>
    <w:p w14:paraId="635286D2" w14:textId="77777777" w:rsidR="00F50E54" w:rsidRPr="00F50E54" w:rsidRDefault="00F50E54" w:rsidP="00F50E54">
      <w:pPr>
        <w:pStyle w:val="Prrafodelista"/>
        <w:widowControl w:val="0"/>
        <w:numPr>
          <w:ilvl w:val="0"/>
          <w:numId w:val="41"/>
        </w:numPr>
        <w:tabs>
          <w:tab w:val="left" w:pos="940"/>
          <w:tab w:val="left" w:pos="941"/>
        </w:tabs>
        <w:autoSpaceDE w:val="0"/>
        <w:autoSpaceDN w:val="0"/>
        <w:spacing w:before="2" w:line="261" w:lineRule="exact"/>
        <w:ind w:hanging="361"/>
        <w:contextualSpacing w:val="0"/>
        <w:rPr>
          <w:rFonts w:ascii="Arial" w:eastAsia="Muller Light" w:hAnsi="Arial" w:cs="Arial"/>
        </w:rPr>
      </w:pPr>
      <w:r w:rsidRPr="00F50E54">
        <w:rPr>
          <w:rFonts w:ascii="Arial" w:eastAsia="Muller Light" w:hAnsi="Arial" w:cs="Arial"/>
        </w:rPr>
        <w:t>Tipos de</w:t>
      </w:r>
      <w:r w:rsidRPr="00F50E54">
        <w:rPr>
          <w:rFonts w:ascii="Arial" w:eastAsia="Muller Light" w:hAnsi="Arial" w:cs="Arial"/>
          <w:spacing w:val="-3"/>
        </w:rPr>
        <w:t xml:space="preserve"> </w:t>
      </w:r>
      <w:r w:rsidRPr="00F50E54">
        <w:rPr>
          <w:rFonts w:ascii="Arial" w:eastAsia="Muller Light" w:hAnsi="Arial" w:cs="Arial"/>
        </w:rPr>
        <w:t>datos</w:t>
      </w:r>
    </w:p>
    <w:p w14:paraId="700B0992" w14:textId="77777777" w:rsidR="00F50E54" w:rsidRPr="00F50E54" w:rsidRDefault="00F50E54" w:rsidP="00F50E54">
      <w:pPr>
        <w:pStyle w:val="Prrafodelista"/>
        <w:widowControl w:val="0"/>
        <w:numPr>
          <w:ilvl w:val="0"/>
          <w:numId w:val="41"/>
        </w:numPr>
        <w:tabs>
          <w:tab w:val="left" w:pos="940"/>
          <w:tab w:val="left" w:pos="941"/>
        </w:tabs>
        <w:autoSpaceDE w:val="0"/>
        <w:autoSpaceDN w:val="0"/>
        <w:spacing w:line="260" w:lineRule="exact"/>
        <w:ind w:hanging="361"/>
        <w:contextualSpacing w:val="0"/>
        <w:rPr>
          <w:rFonts w:ascii="Arial" w:eastAsia="Muller Light" w:hAnsi="Arial" w:cs="Arial"/>
        </w:rPr>
      </w:pPr>
      <w:r w:rsidRPr="00F50E54">
        <w:rPr>
          <w:rFonts w:ascii="Arial" w:eastAsia="Muller Light" w:hAnsi="Arial" w:cs="Arial"/>
        </w:rPr>
        <w:t>Palabras reservadas: las palabras que utiliza el propio</w:t>
      </w:r>
      <w:r w:rsidRPr="00F50E54">
        <w:rPr>
          <w:rFonts w:ascii="Arial" w:eastAsia="Muller Light" w:hAnsi="Arial" w:cs="Arial"/>
          <w:spacing w:val="-21"/>
        </w:rPr>
        <w:t xml:space="preserve"> </w:t>
      </w:r>
      <w:r w:rsidRPr="00F50E54">
        <w:rPr>
          <w:rFonts w:ascii="Arial" w:eastAsia="Muller Light" w:hAnsi="Arial" w:cs="Arial"/>
        </w:rPr>
        <w:t>lenguaje</w:t>
      </w:r>
    </w:p>
    <w:p w14:paraId="727B0A5E" w14:textId="77777777" w:rsidR="00F50E54" w:rsidRPr="00F50E54" w:rsidRDefault="00F50E54" w:rsidP="00F50E54">
      <w:pPr>
        <w:pStyle w:val="Prrafodelista"/>
        <w:widowControl w:val="0"/>
        <w:numPr>
          <w:ilvl w:val="0"/>
          <w:numId w:val="41"/>
        </w:numPr>
        <w:tabs>
          <w:tab w:val="left" w:pos="940"/>
          <w:tab w:val="left" w:pos="941"/>
        </w:tabs>
        <w:autoSpaceDE w:val="0"/>
        <w:autoSpaceDN w:val="0"/>
        <w:spacing w:line="261" w:lineRule="exact"/>
        <w:ind w:hanging="361"/>
        <w:contextualSpacing w:val="0"/>
        <w:rPr>
          <w:rFonts w:ascii="Arial" w:eastAsia="Muller Light" w:hAnsi="Arial" w:cs="Arial"/>
        </w:rPr>
      </w:pPr>
      <w:r w:rsidRPr="00F50E54">
        <w:rPr>
          <w:rFonts w:ascii="Arial" w:eastAsia="Muller Light" w:hAnsi="Arial" w:cs="Arial"/>
        </w:rPr>
        <w:t>Sentencias</w:t>
      </w:r>
    </w:p>
    <w:p w14:paraId="75499A60" w14:textId="77777777" w:rsidR="00F50E54" w:rsidRPr="00F50E54" w:rsidRDefault="00F50E54" w:rsidP="00F50E54">
      <w:pPr>
        <w:pStyle w:val="Prrafodelista"/>
        <w:widowControl w:val="0"/>
        <w:numPr>
          <w:ilvl w:val="0"/>
          <w:numId w:val="41"/>
        </w:numPr>
        <w:tabs>
          <w:tab w:val="left" w:pos="940"/>
          <w:tab w:val="left" w:pos="941"/>
        </w:tabs>
        <w:autoSpaceDE w:val="0"/>
        <w:autoSpaceDN w:val="0"/>
        <w:spacing w:before="4" w:line="261" w:lineRule="exact"/>
        <w:ind w:hanging="361"/>
        <w:contextualSpacing w:val="0"/>
        <w:rPr>
          <w:rFonts w:ascii="Arial" w:eastAsia="Muller Light" w:hAnsi="Arial" w:cs="Arial"/>
        </w:rPr>
      </w:pPr>
      <w:r w:rsidRPr="00F50E54">
        <w:rPr>
          <w:rFonts w:ascii="Arial" w:eastAsia="Muller Light" w:hAnsi="Arial" w:cs="Arial"/>
        </w:rPr>
        <w:t>Bloques de</w:t>
      </w:r>
      <w:r w:rsidRPr="00F50E54">
        <w:rPr>
          <w:rFonts w:ascii="Arial" w:eastAsia="Muller Light" w:hAnsi="Arial" w:cs="Arial"/>
          <w:spacing w:val="-3"/>
        </w:rPr>
        <w:t xml:space="preserve"> </w:t>
      </w:r>
      <w:r w:rsidRPr="00F50E54">
        <w:rPr>
          <w:rFonts w:ascii="Arial" w:eastAsia="Muller Light" w:hAnsi="Arial" w:cs="Arial"/>
        </w:rPr>
        <w:t>código</w:t>
      </w:r>
    </w:p>
    <w:p w14:paraId="23B45A2D" w14:textId="77777777" w:rsidR="00F50E54" w:rsidRPr="00F50E54" w:rsidRDefault="00F50E54" w:rsidP="00F50E54">
      <w:pPr>
        <w:pStyle w:val="Prrafodelista"/>
        <w:widowControl w:val="0"/>
        <w:numPr>
          <w:ilvl w:val="0"/>
          <w:numId w:val="41"/>
        </w:numPr>
        <w:tabs>
          <w:tab w:val="left" w:pos="940"/>
          <w:tab w:val="left" w:pos="941"/>
        </w:tabs>
        <w:autoSpaceDE w:val="0"/>
        <w:autoSpaceDN w:val="0"/>
        <w:spacing w:line="260" w:lineRule="exact"/>
        <w:ind w:hanging="361"/>
        <w:contextualSpacing w:val="0"/>
        <w:rPr>
          <w:rFonts w:ascii="Arial" w:eastAsia="Muller Light" w:hAnsi="Arial" w:cs="Arial"/>
        </w:rPr>
      </w:pPr>
      <w:r w:rsidRPr="00F50E54">
        <w:rPr>
          <w:rFonts w:ascii="Arial" w:eastAsia="Muller Light" w:hAnsi="Arial" w:cs="Arial"/>
        </w:rPr>
        <w:t>Comentarios</w:t>
      </w:r>
    </w:p>
    <w:p w14:paraId="58F42938" w14:textId="77777777" w:rsidR="00F50E54" w:rsidRPr="00F50E54" w:rsidRDefault="00F50E54" w:rsidP="00F50E54">
      <w:pPr>
        <w:pStyle w:val="Prrafodelista"/>
        <w:widowControl w:val="0"/>
        <w:numPr>
          <w:ilvl w:val="0"/>
          <w:numId w:val="41"/>
        </w:numPr>
        <w:tabs>
          <w:tab w:val="left" w:pos="940"/>
          <w:tab w:val="left" w:pos="941"/>
        </w:tabs>
        <w:autoSpaceDE w:val="0"/>
        <w:autoSpaceDN w:val="0"/>
        <w:spacing w:line="260" w:lineRule="exact"/>
        <w:ind w:hanging="361"/>
        <w:contextualSpacing w:val="0"/>
        <w:rPr>
          <w:rFonts w:ascii="Arial" w:eastAsia="Muller Light" w:hAnsi="Arial" w:cs="Arial"/>
        </w:rPr>
      </w:pPr>
      <w:r w:rsidRPr="00F50E54">
        <w:rPr>
          <w:rFonts w:ascii="Arial" w:eastAsia="Muller Light" w:hAnsi="Arial" w:cs="Arial"/>
        </w:rPr>
        <w:t>Expresiones</w:t>
      </w:r>
    </w:p>
    <w:p w14:paraId="29DE1E04" w14:textId="77777777" w:rsidR="00F50E54" w:rsidRPr="00F50E54" w:rsidRDefault="00F50E54" w:rsidP="00F50E54">
      <w:pPr>
        <w:pStyle w:val="Prrafodelista"/>
        <w:widowControl w:val="0"/>
        <w:numPr>
          <w:ilvl w:val="0"/>
          <w:numId w:val="41"/>
        </w:numPr>
        <w:tabs>
          <w:tab w:val="left" w:pos="940"/>
          <w:tab w:val="left" w:pos="941"/>
        </w:tabs>
        <w:autoSpaceDE w:val="0"/>
        <w:autoSpaceDN w:val="0"/>
        <w:spacing w:line="261" w:lineRule="exact"/>
        <w:ind w:hanging="361"/>
        <w:contextualSpacing w:val="0"/>
        <w:rPr>
          <w:rFonts w:ascii="Arial" w:eastAsia="Muller Light" w:hAnsi="Arial" w:cs="Arial"/>
        </w:rPr>
      </w:pPr>
      <w:r w:rsidRPr="00F50E54">
        <w:rPr>
          <w:rFonts w:ascii="Arial" w:eastAsia="Muller Light" w:hAnsi="Arial" w:cs="Arial"/>
        </w:rPr>
        <w:t>Operadores</w:t>
      </w:r>
    </w:p>
    <w:p w14:paraId="49323CAB" w14:textId="77777777" w:rsidR="00F50E54" w:rsidRPr="00F50E54" w:rsidRDefault="00F50E54" w:rsidP="00F50E54">
      <w:pPr>
        <w:pStyle w:val="Textoindependiente"/>
        <w:spacing w:before="1"/>
        <w:ind w:left="220"/>
        <w:rPr>
          <w:rFonts w:ascii="Arial" w:eastAsia="Muller Light" w:hAnsi="Arial" w:cs="Arial"/>
          <w:sz w:val="24"/>
          <w:szCs w:val="24"/>
        </w:rPr>
      </w:pPr>
      <w:r w:rsidRPr="00F50E54">
        <w:rPr>
          <w:rFonts w:ascii="Arial" w:eastAsia="Muller Light" w:hAnsi="Arial" w:cs="Arial"/>
          <w:sz w:val="24"/>
          <w:szCs w:val="24"/>
        </w:rPr>
        <w:t>A lo largo de las páginas que siguen examinaremos en detalle cada uno de estos</w:t>
      </w:r>
      <w:r w:rsidRPr="00F50E54">
        <w:rPr>
          <w:rFonts w:ascii="Arial" w:eastAsia="Muller Light" w:hAnsi="Arial" w:cs="Arial"/>
          <w:spacing w:val="-59"/>
          <w:sz w:val="24"/>
          <w:szCs w:val="24"/>
        </w:rPr>
        <w:t xml:space="preserve"> </w:t>
      </w:r>
      <w:r w:rsidRPr="00F50E54">
        <w:rPr>
          <w:rFonts w:ascii="Arial" w:eastAsia="Muller Light" w:hAnsi="Arial" w:cs="Arial"/>
          <w:sz w:val="24"/>
          <w:szCs w:val="24"/>
        </w:rPr>
        <w:t>elementos.</w:t>
      </w:r>
    </w:p>
    <w:p w14:paraId="274E5552" w14:textId="77777777" w:rsidR="00F50E54" w:rsidRPr="00F50E54" w:rsidRDefault="00F50E54" w:rsidP="00F50E54">
      <w:pPr>
        <w:pStyle w:val="Ttulo3"/>
        <w:spacing w:before="234"/>
        <w:rPr>
          <w:rFonts w:ascii="Arial" w:eastAsia="Muller Light" w:hAnsi="Arial" w:cs="Arial"/>
          <w:color w:val="auto"/>
          <w:sz w:val="24"/>
          <w:szCs w:val="24"/>
        </w:rPr>
      </w:pPr>
      <w:r w:rsidRPr="00F50E54">
        <w:rPr>
          <w:rFonts w:ascii="Arial" w:eastAsia="Muller Light" w:hAnsi="Arial" w:cs="Arial"/>
          <w:color w:val="auto"/>
          <w:sz w:val="24"/>
          <w:szCs w:val="24"/>
        </w:rPr>
        <w:t>Identificadores</w:t>
      </w:r>
    </w:p>
    <w:p w14:paraId="032C0588" w14:textId="77777777" w:rsidR="00F50E54" w:rsidRPr="00F50E54" w:rsidRDefault="00F50E54" w:rsidP="00F50E54">
      <w:pPr>
        <w:pStyle w:val="Textoindependiente"/>
        <w:spacing w:before="1"/>
        <w:ind w:left="220" w:right="362"/>
        <w:jc w:val="both"/>
        <w:rPr>
          <w:rFonts w:ascii="Arial" w:eastAsia="Muller Light" w:hAnsi="Arial" w:cs="Arial"/>
          <w:sz w:val="24"/>
          <w:szCs w:val="24"/>
        </w:rPr>
      </w:pPr>
      <w:r w:rsidRPr="00F50E54">
        <w:rPr>
          <w:rFonts w:ascii="Arial" w:eastAsia="Muller Light" w:hAnsi="Arial" w:cs="Arial"/>
          <w:sz w:val="24"/>
          <w:szCs w:val="24"/>
        </w:rPr>
        <w:t>Un identificador es un nombre que identifica a una variable, a un método o función miembro, a una clase. Todos los lenguajes tienen ciertas reglas para componer los identificadores:</w:t>
      </w:r>
    </w:p>
    <w:p w14:paraId="4ADCE49C" w14:textId="77777777" w:rsidR="00F50E54" w:rsidRPr="00F50E54" w:rsidRDefault="00F50E54" w:rsidP="00F50E54">
      <w:pPr>
        <w:pStyle w:val="Prrafodelista"/>
        <w:widowControl w:val="0"/>
        <w:numPr>
          <w:ilvl w:val="0"/>
          <w:numId w:val="40"/>
        </w:numPr>
        <w:tabs>
          <w:tab w:val="left" w:pos="941"/>
        </w:tabs>
        <w:autoSpaceDE w:val="0"/>
        <w:autoSpaceDN w:val="0"/>
        <w:spacing w:before="2" w:line="225" w:lineRule="exact"/>
        <w:ind w:hanging="361"/>
        <w:contextualSpacing w:val="0"/>
        <w:jc w:val="both"/>
        <w:rPr>
          <w:rFonts w:ascii="Arial" w:eastAsia="Muller Light" w:hAnsi="Arial" w:cs="Arial"/>
        </w:rPr>
      </w:pPr>
      <w:r w:rsidRPr="00F50E54">
        <w:rPr>
          <w:rFonts w:ascii="Arial" w:eastAsia="Muller Light" w:hAnsi="Arial" w:cs="Arial"/>
        </w:rPr>
        <w:t>Todos</w:t>
      </w:r>
      <w:r w:rsidRPr="00F50E54">
        <w:rPr>
          <w:rFonts w:ascii="Arial" w:eastAsia="Muller Light" w:hAnsi="Arial" w:cs="Arial"/>
          <w:spacing w:val="15"/>
        </w:rPr>
        <w:t xml:space="preserve"> </w:t>
      </w:r>
      <w:r w:rsidRPr="00F50E54">
        <w:rPr>
          <w:rFonts w:ascii="Arial" w:eastAsia="Muller Light" w:hAnsi="Arial" w:cs="Arial"/>
        </w:rPr>
        <w:t>los</w:t>
      </w:r>
      <w:r w:rsidRPr="00F50E54">
        <w:rPr>
          <w:rFonts w:ascii="Arial" w:eastAsia="Muller Light" w:hAnsi="Arial" w:cs="Arial"/>
          <w:spacing w:val="16"/>
        </w:rPr>
        <w:t xml:space="preserve"> </w:t>
      </w:r>
      <w:r w:rsidRPr="00F50E54">
        <w:rPr>
          <w:rFonts w:ascii="Arial" w:eastAsia="Muller Light" w:hAnsi="Arial" w:cs="Arial"/>
        </w:rPr>
        <w:t>identificadores</w:t>
      </w:r>
      <w:r w:rsidRPr="00F50E54">
        <w:rPr>
          <w:rFonts w:ascii="Arial" w:eastAsia="Muller Light" w:hAnsi="Arial" w:cs="Arial"/>
          <w:spacing w:val="15"/>
        </w:rPr>
        <w:t xml:space="preserve"> </w:t>
      </w:r>
      <w:r w:rsidRPr="00F50E54">
        <w:rPr>
          <w:rFonts w:ascii="Arial" w:eastAsia="Muller Light" w:hAnsi="Arial" w:cs="Arial"/>
        </w:rPr>
        <w:t>han</w:t>
      </w:r>
      <w:r w:rsidRPr="00F50E54">
        <w:rPr>
          <w:rFonts w:ascii="Arial" w:eastAsia="Muller Light" w:hAnsi="Arial" w:cs="Arial"/>
          <w:spacing w:val="12"/>
        </w:rPr>
        <w:t xml:space="preserve"> </w:t>
      </w:r>
      <w:r w:rsidRPr="00F50E54">
        <w:rPr>
          <w:rFonts w:ascii="Arial" w:eastAsia="Muller Light" w:hAnsi="Arial" w:cs="Arial"/>
        </w:rPr>
        <w:t>de</w:t>
      </w:r>
      <w:r w:rsidRPr="00F50E54">
        <w:rPr>
          <w:rFonts w:ascii="Arial" w:eastAsia="Muller Light" w:hAnsi="Arial" w:cs="Arial"/>
          <w:spacing w:val="12"/>
        </w:rPr>
        <w:t xml:space="preserve"> </w:t>
      </w:r>
      <w:r w:rsidRPr="00F50E54">
        <w:rPr>
          <w:rFonts w:ascii="Arial" w:eastAsia="Muller Light" w:hAnsi="Arial" w:cs="Arial"/>
        </w:rPr>
        <w:t>comenzar</w:t>
      </w:r>
      <w:r w:rsidRPr="00F50E54">
        <w:rPr>
          <w:rFonts w:ascii="Arial" w:eastAsia="Muller Light" w:hAnsi="Arial" w:cs="Arial"/>
          <w:spacing w:val="15"/>
        </w:rPr>
        <w:t xml:space="preserve"> </w:t>
      </w:r>
      <w:r w:rsidRPr="00F50E54">
        <w:rPr>
          <w:rFonts w:ascii="Arial" w:eastAsia="Muller Light" w:hAnsi="Arial" w:cs="Arial"/>
        </w:rPr>
        <w:t>con</w:t>
      </w:r>
      <w:r w:rsidRPr="00F50E54">
        <w:rPr>
          <w:rFonts w:ascii="Arial" w:eastAsia="Muller Light" w:hAnsi="Arial" w:cs="Arial"/>
          <w:spacing w:val="16"/>
        </w:rPr>
        <w:t xml:space="preserve"> </w:t>
      </w:r>
      <w:r w:rsidRPr="00F50E54">
        <w:rPr>
          <w:rFonts w:ascii="Arial" w:eastAsia="Muller Light" w:hAnsi="Arial" w:cs="Arial"/>
        </w:rPr>
        <w:t>una</w:t>
      </w:r>
      <w:r w:rsidRPr="00F50E54">
        <w:rPr>
          <w:rFonts w:ascii="Arial" w:eastAsia="Muller Light" w:hAnsi="Arial" w:cs="Arial"/>
          <w:spacing w:val="15"/>
        </w:rPr>
        <w:t xml:space="preserve"> </w:t>
      </w:r>
      <w:r w:rsidRPr="00F50E54">
        <w:rPr>
          <w:rFonts w:ascii="Arial" w:eastAsia="Muller Light" w:hAnsi="Arial" w:cs="Arial"/>
        </w:rPr>
        <w:t>letra,</w:t>
      </w:r>
      <w:r w:rsidRPr="00F50E54">
        <w:rPr>
          <w:rFonts w:ascii="Arial" w:eastAsia="Muller Light" w:hAnsi="Arial" w:cs="Arial"/>
          <w:spacing w:val="12"/>
        </w:rPr>
        <w:t xml:space="preserve"> </w:t>
      </w:r>
      <w:r w:rsidRPr="00F50E54">
        <w:rPr>
          <w:rFonts w:ascii="Arial" w:eastAsia="Muller Light" w:hAnsi="Arial" w:cs="Arial"/>
        </w:rPr>
        <w:t>el</w:t>
      </w:r>
      <w:r w:rsidRPr="00F50E54">
        <w:rPr>
          <w:rFonts w:ascii="Arial" w:eastAsia="Muller Light" w:hAnsi="Arial" w:cs="Arial"/>
          <w:spacing w:val="16"/>
        </w:rPr>
        <w:t xml:space="preserve"> </w:t>
      </w:r>
      <w:r w:rsidRPr="00F50E54">
        <w:rPr>
          <w:rFonts w:ascii="Arial" w:eastAsia="Muller Light" w:hAnsi="Arial" w:cs="Arial"/>
        </w:rPr>
        <w:t>carácter</w:t>
      </w:r>
      <w:r w:rsidRPr="00F50E54">
        <w:rPr>
          <w:rFonts w:ascii="Arial" w:eastAsia="Muller Light" w:hAnsi="Arial" w:cs="Arial"/>
          <w:spacing w:val="15"/>
        </w:rPr>
        <w:t xml:space="preserve"> </w:t>
      </w:r>
      <w:r w:rsidRPr="00F50E54">
        <w:rPr>
          <w:rFonts w:ascii="Arial" w:eastAsia="Muller Light" w:hAnsi="Arial" w:cs="Arial"/>
        </w:rPr>
        <w:t>subrayado</w:t>
      </w:r>
      <w:r w:rsidRPr="00F50E54">
        <w:rPr>
          <w:rFonts w:ascii="Arial" w:eastAsia="Muller Light" w:hAnsi="Arial" w:cs="Arial"/>
          <w:spacing w:val="16"/>
        </w:rPr>
        <w:t xml:space="preserve"> </w:t>
      </w:r>
      <w:r w:rsidRPr="00F50E54">
        <w:rPr>
          <w:rFonts w:ascii="Arial" w:eastAsia="Muller Light" w:hAnsi="Arial" w:cs="Arial"/>
        </w:rPr>
        <w:t>(</w:t>
      </w:r>
      <w:r w:rsidRPr="00F50E54">
        <w:rPr>
          <w:rFonts w:ascii="Arial" w:eastAsia="Muller Light" w:hAnsi="Arial" w:cs="Arial"/>
          <w:spacing w:val="15"/>
        </w:rPr>
        <w:t xml:space="preserve"> </w:t>
      </w:r>
      <w:r w:rsidRPr="00F50E54">
        <w:rPr>
          <w:rFonts w:ascii="Arial" w:eastAsia="Muller Light" w:hAnsi="Arial" w:cs="Arial"/>
        </w:rPr>
        <w:t>_) o el carácter dólar ( $ ).</w:t>
      </w:r>
    </w:p>
    <w:p w14:paraId="173B02FA"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before="3" w:line="261" w:lineRule="exact"/>
        <w:ind w:hanging="361"/>
        <w:contextualSpacing w:val="0"/>
        <w:rPr>
          <w:rFonts w:ascii="Arial" w:eastAsia="Muller Light" w:hAnsi="Arial" w:cs="Arial"/>
        </w:rPr>
      </w:pPr>
      <w:r w:rsidRPr="00F50E54">
        <w:rPr>
          <w:rFonts w:ascii="Arial" w:eastAsia="Muller Light" w:hAnsi="Arial" w:cs="Arial"/>
        </w:rPr>
        <w:t>Puede incluir, pero no comenzar por un</w:t>
      </w:r>
      <w:r w:rsidRPr="00F50E54">
        <w:rPr>
          <w:rFonts w:ascii="Arial" w:eastAsia="Muller Light" w:hAnsi="Arial" w:cs="Arial"/>
          <w:spacing w:val="-12"/>
        </w:rPr>
        <w:t xml:space="preserve"> </w:t>
      </w:r>
      <w:r w:rsidRPr="00F50E54">
        <w:rPr>
          <w:rFonts w:ascii="Arial" w:eastAsia="Muller Light" w:hAnsi="Arial" w:cs="Arial"/>
        </w:rPr>
        <w:t>número</w:t>
      </w:r>
    </w:p>
    <w:p w14:paraId="4DEDF42E"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line="261" w:lineRule="exact"/>
        <w:ind w:hanging="361"/>
        <w:contextualSpacing w:val="0"/>
        <w:rPr>
          <w:rFonts w:ascii="Arial" w:eastAsia="Muller Light" w:hAnsi="Arial" w:cs="Arial"/>
        </w:rPr>
      </w:pPr>
      <w:r w:rsidRPr="00F50E54">
        <w:rPr>
          <w:rFonts w:ascii="Arial" w:eastAsia="Muller Light" w:hAnsi="Arial" w:cs="Arial"/>
        </w:rPr>
        <w:t>No puede incluir el carácter espacio en</w:t>
      </w:r>
      <w:r w:rsidRPr="00F50E54">
        <w:rPr>
          <w:rFonts w:ascii="Arial" w:eastAsia="Muller Light" w:hAnsi="Arial" w:cs="Arial"/>
          <w:spacing w:val="-40"/>
        </w:rPr>
        <w:t xml:space="preserve"> </w:t>
      </w:r>
      <w:r w:rsidRPr="00F50E54">
        <w:rPr>
          <w:rFonts w:ascii="Arial" w:eastAsia="Muller Light" w:hAnsi="Arial" w:cs="Arial"/>
        </w:rPr>
        <w:t>blanco</w:t>
      </w:r>
    </w:p>
    <w:p w14:paraId="3CBD6DDD"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before="3" w:line="261" w:lineRule="exact"/>
        <w:ind w:hanging="361"/>
        <w:contextualSpacing w:val="0"/>
        <w:rPr>
          <w:rFonts w:ascii="Arial" w:eastAsia="Muller Light" w:hAnsi="Arial" w:cs="Arial"/>
        </w:rPr>
      </w:pPr>
      <w:r w:rsidRPr="00F50E54">
        <w:rPr>
          <w:rFonts w:ascii="Arial" w:eastAsia="Muller Light" w:hAnsi="Arial" w:cs="Arial"/>
        </w:rPr>
        <w:t>Distingue entre letras mayúsculas y</w:t>
      </w:r>
      <w:r w:rsidRPr="00F50E54">
        <w:rPr>
          <w:rFonts w:ascii="Arial" w:eastAsia="Muller Light" w:hAnsi="Arial" w:cs="Arial"/>
          <w:spacing w:val="-42"/>
        </w:rPr>
        <w:t xml:space="preserve"> </w:t>
      </w:r>
      <w:r w:rsidRPr="00F50E54">
        <w:rPr>
          <w:rFonts w:ascii="Arial" w:eastAsia="Muller Light" w:hAnsi="Arial" w:cs="Arial"/>
        </w:rPr>
        <w:t>minúsculas</w:t>
      </w:r>
    </w:p>
    <w:p w14:paraId="4A2C995E"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line="259" w:lineRule="exact"/>
        <w:ind w:hanging="361"/>
        <w:contextualSpacing w:val="0"/>
        <w:rPr>
          <w:rFonts w:ascii="Arial" w:eastAsia="Muller Light" w:hAnsi="Arial" w:cs="Arial"/>
        </w:rPr>
      </w:pPr>
      <w:r w:rsidRPr="00F50E54">
        <w:rPr>
          <w:rFonts w:ascii="Arial" w:eastAsia="Muller Light" w:hAnsi="Arial" w:cs="Arial"/>
        </w:rPr>
        <w:t>No se pueden utilizar las palabras reservadas como</w:t>
      </w:r>
      <w:r w:rsidRPr="00F50E54">
        <w:rPr>
          <w:rFonts w:ascii="Arial" w:eastAsia="Muller Light" w:hAnsi="Arial" w:cs="Arial"/>
          <w:spacing w:val="-20"/>
        </w:rPr>
        <w:t xml:space="preserve"> </w:t>
      </w:r>
      <w:r w:rsidRPr="00F50E54">
        <w:rPr>
          <w:rFonts w:ascii="Arial" w:eastAsia="Muller Light" w:hAnsi="Arial" w:cs="Arial"/>
        </w:rPr>
        <w:t>identificadores</w:t>
      </w:r>
    </w:p>
    <w:p w14:paraId="2C047C13" w14:textId="77777777" w:rsidR="00F50E54" w:rsidRPr="00F50E54" w:rsidRDefault="00F50E54" w:rsidP="00F50E54">
      <w:pPr>
        <w:pStyle w:val="Textoindependiente"/>
        <w:spacing w:after="5"/>
        <w:ind w:left="220" w:right="360"/>
        <w:jc w:val="both"/>
        <w:rPr>
          <w:rFonts w:ascii="Arial" w:eastAsia="Muller Light" w:hAnsi="Arial" w:cs="Arial"/>
          <w:sz w:val="24"/>
          <w:szCs w:val="24"/>
        </w:rPr>
      </w:pPr>
      <w:r w:rsidRPr="00F50E54">
        <w:rPr>
          <w:rFonts w:ascii="Arial" w:eastAsia="Muller Light" w:hAnsi="Arial" w:cs="Arial"/>
          <w:sz w:val="24"/>
          <w:szCs w:val="24"/>
        </w:rPr>
        <w:t xml:space="preserve">Además de estas restricciones, hay ciertas convenciones que hacen que el programa sea más legible, pero que no afectan a la ejecución del programa. La primera y fundamental es la de encontrar un nombre que sea significativo, de modo que el programa sea lo más legible posible. El tiempo que se pretende ahorrar eligiendo nombres cortos y poco significativos se pierde con creces cuando </w:t>
      </w:r>
      <w:r w:rsidRPr="00F50E54">
        <w:rPr>
          <w:rFonts w:ascii="Arial" w:eastAsia="Muller Light" w:hAnsi="Arial" w:cs="Arial"/>
          <w:sz w:val="24"/>
          <w:szCs w:val="24"/>
          <w:u w:val="single"/>
        </w:rPr>
        <w:t>se revisa el programa des</w:t>
      </w:r>
      <w:r w:rsidRPr="00F50E54">
        <w:rPr>
          <w:rFonts w:ascii="Arial" w:eastAsia="Muller Light" w:hAnsi="Arial" w:cs="Arial"/>
          <w:sz w:val="24"/>
          <w:szCs w:val="24"/>
        </w:rPr>
        <w:t>pués de cierto tiempo.</w:t>
      </w:r>
    </w:p>
    <w:p w14:paraId="43189EF9" w14:textId="77777777" w:rsidR="00F50E54" w:rsidRPr="00F50E54" w:rsidRDefault="00F50E54" w:rsidP="00F50E54">
      <w:pPr>
        <w:pStyle w:val="Textoindependiente"/>
        <w:spacing w:after="5"/>
        <w:ind w:left="220" w:right="360"/>
        <w:jc w:val="both"/>
        <w:rPr>
          <w:rFonts w:ascii="Arial" w:eastAsia="Muller Light" w:hAnsi="Arial" w:cs="Arial"/>
          <w:sz w:val="24"/>
          <w:szCs w:val="24"/>
        </w:rPr>
      </w:pP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9"/>
        <w:gridCol w:w="3000"/>
        <w:gridCol w:w="3345"/>
      </w:tblGrid>
      <w:tr w:rsidR="00F50E54" w:rsidRPr="00F50E54" w14:paraId="211D4293" w14:textId="77777777" w:rsidTr="007934E3">
        <w:trPr>
          <w:trHeight w:val="469"/>
          <w:jc w:val="center"/>
        </w:trPr>
        <w:tc>
          <w:tcPr>
            <w:tcW w:w="2229" w:type="dxa"/>
          </w:tcPr>
          <w:p w14:paraId="22978788" w14:textId="77777777" w:rsidR="00F50E54" w:rsidRPr="00F50E54" w:rsidRDefault="00F50E54" w:rsidP="007934E3">
            <w:pPr>
              <w:pStyle w:val="TableParagraph"/>
              <w:spacing w:before="9" w:line="225" w:lineRule="exact"/>
              <w:ind w:left="12"/>
              <w:jc w:val="center"/>
              <w:rPr>
                <w:rFonts w:ascii="Arial" w:eastAsia="Muller Light" w:hAnsi="Arial" w:cs="Arial"/>
                <w:b/>
                <w:bCs/>
                <w:color w:val="auto"/>
                <w:sz w:val="24"/>
                <w:szCs w:val="24"/>
                <w:lang w:val="es-PE"/>
              </w:rPr>
            </w:pPr>
            <w:r w:rsidRPr="00F50E54">
              <w:rPr>
                <w:rFonts w:ascii="Arial" w:eastAsia="Muller Light" w:hAnsi="Arial" w:cs="Arial"/>
                <w:b/>
                <w:bCs/>
                <w:color w:val="auto"/>
                <w:sz w:val="24"/>
                <w:szCs w:val="24"/>
                <w:lang w:val="es-PE"/>
              </w:rPr>
              <w:t>Tipo de</w:t>
            </w:r>
          </w:p>
          <w:p w14:paraId="2A37346A" w14:textId="77777777" w:rsidR="00F50E54" w:rsidRPr="00F50E54" w:rsidRDefault="00F50E54" w:rsidP="007934E3">
            <w:pPr>
              <w:pStyle w:val="TableParagraph"/>
              <w:spacing w:line="215" w:lineRule="exact"/>
              <w:ind w:left="12"/>
              <w:jc w:val="center"/>
              <w:rPr>
                <w:rFonts w:ascii="Arial" w:eastAsia="Muller Light" w:hAnsi="Arial" w:cs="Arial"/>
                <w:b/>
                <w:bCs/>
                <w:color w:val="auto"/>
                <w:sz w:val="24"/>
                <w:szCs w:val="24"/>
                <w:lang w:val="es-PE"/>
              </w:rPr>
            </w:pPr>
            <w:r w:rsidRPr="00F50E54">
              <w:rPr>
                <w:rFonts w:ascii="Arial" w:eastAsia="Muller Light" w:hAnsi="Arial" w:cs="Arial"/>
                <w:b/>
                <w:bCs/>
                <w:color w:val="auto"/>
                <w:sz w:val="24"/>
                <w:szCs w:val="24"/>
                <w:lang w:val="es-PE"/>
              </w:rPr>
              <w:t>identificador</w:t>
            </w:r>
          </w:p>
        </w:tc>
        <w:tc>
          <w:tcPr>
            <w:tcW w:w="3000" w:type="dxa"/>
          </w:tcPr>
          <w:p w14:paraId="22E28F57" w14:textId="77777777" w:rsidR="00F50E54" w:rsidRPr="00F50E54" w:rsidRDefault="00F50E54" w:rsidP="007934E3">
            <w:pPr>
              <w:pStyle w:val="TableParagraph"/>
              <w:spacing w:before="121"/>
              <w:ind w:left="9"/>
              <w:jc w:val="center"/>
              <w:rPr>
                <w:rFonts w:ascii="Arial" w:eastAsia="Muller Light" w:hAnsi="Arial" w:cs="Arial"/>
                <w:b/>
                <w:bCs/>
                <w:color w:val="auto"/>
                <w:sz w:val="24"/>
                <w:szCs w:val="24"/>
                <w:lang w:val="es-PE"/>
              </w:rPr>
            </w:pPr>
            <w:r w:rsidRPr="00F50E54">
              <w:rPr>
                <w:rFonts w:ascii="Arial" w:eastAsia="Muller Light" w:hAnsi="Arial" w:cs="Arial"/>
                <w:b/>
                <w:bCs/>
                <w:color w:val="auto"/>
                <w:sz w:val="24"/>
                <w:szCs w:val="24"/>
                <w:lang w:val="es-PE"/>
              </w:rPr>
              <w:t>Convención</w:t>
            </w:r>
          </w:p>
        </w:tc>
        <w:tc>
          <w:tcPr>
            <w:tcW w:w="3345" w:type="dxa"/>
          </w:tcPr>
          <w:p w14:paraId="68A1C55C" w14:textId="77777777" w:rsidR="00F50E54" w:rsidRPr="00F50E54" w:rsidRDefault="00F50E54" w:rsidP="007934E3">
            <w:pPr>
              <w:pStyle w:val="TableParagraph"/>
              <w:spacing w:before="121"/>
              <w:ind w:left="9"/>
              <w:jc w:val="center"/>
              <w:rPr>
                <w:rFonts w:ascii="Arial" w:eastAsia="Muller Light" w:hAnsi="Arial" w:cs="Arial"/>
                <w:b/>
                <w:bCs/>
                <w:color w:val="auto"/>
                <w:sz w:val="24"/>
                <w:szCs w:val="24"/>
                <w:lang w:val="es-PE"/>
              </w:rPr>
            </w:pPr>
            <w:r w:rsidRPr="00F50E54">
              <w:rPr>
                <w:rFonts w:ascii="Arial" w:eastAsia="Muller Light" w:hAnsi="Arial" w:cs="Arial"/>
                <w:b/>
                <w:bCs/>
                <w:color w:val="auto"/>
                <w:sz w:val="24"/>
                <w:szCs w:val="24"/>
                <w:lang w:val="es-PE"/>
              </w:rPr>
              <w:t>Ejemplo</w:t>
            </w:r>
          </w:p>
        </w:tc>
      </w:tr>
      <w:tr w:rsidR="00F50E54" w:rsidRPr="00F50E54" w14:paraId="4D139DF3" w14:textId="77777777" w:rsidTr="007934E3">
        <w:trPr>
          <w:trHeight w:val="471"/>
          <w:jc w:val="center"/>
        </w:trPr>
        <w:tc>
          <w:tcPr>
            <w:tcW w:w="2229" w:type="dxa"/>
          </w:tcPr>
          <w:p w14:paraId="7A8FC74F" w14:textId="77777777" w:rsidR="00F50E54" w:rsidRPr="00F50E54" w:rsidRDefault="00F50E54" w:rsidP="007934E3">
            <w:pPr>
              <w:pStyle w:val="TableParagraph"/>
              <w:spacing w:before="7" w:line="230" w:lineRule="atLeast"/>
              <w:ind w:left="12" w:right="599"/>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nombre de una clase</w:t>
            </w:r>
          </w:p>
        </w:tc>
        <w:tc>
          <w:tcPr>
            <w:tcW w:w="3000" w:type="dxa"/>
          </w:tcPr>
          <w:p w14:paraId="78DE0D98" w14:textId="77777777" w:rsidR="00F50E54" w:rsidRPr="00F50E54" w:rsidRDefault="00F50E54" w:rsidP="007934E3">
            <w:pPr>
              <w:pStyle w:val="TableParagraph"/>
              <w:spacing w:before="7" w:line="230" w:lineRule="atLeast"/>
              <w:ind w:left="9" w:right="765"/>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Comienza por letra mayúscula</w:t>
            </w:r>
          </w:p>
        </w:tc>
        <w:tc>
          <w:tcPr>
            <w:tcW w:w="3345" w:type="dxa"/>
          </w:tcPr>
          <w:p w14:paraId="79BC6FA2" w14:textId="77777777" w:rsidR="00F50E54" w:rsidRPr="00F50E54" w:rsidRDefault="00F50E54" w:rsidP="007934E3">
            <w:pPr>
              <w:pStyle w:val="TableParagraph"/>
              <w:spacing w:before="7" w:line="230" w:lineRule="atLeast"/>
              <w:ind w:left="9" w:right="998"/>
              <w:rPr>
                <w:rFonts w:ascii="Arial" w:eastAsia="Muller Light" w:hAnsi="Arial" w:cs="Arial"/>
                <w:color w:val="auto"/>
                <w:sz w:val="24"/>
                <w:szCs w:val="24"/>
                <w:lang w:val="es-PE"/>
              </w:rPr>
            </w:pPr>
            <w:proofErr w:type="spellStart"/>
            <w:r w:rsidRPr="00F50E54">
              <w:rPr>
                <w:rFonts w:ascii="Arial" w:eastAsia="Muller Light" w:hAnsi="Arial" w:cs="Arial"/>
                <w:color w:val="auto"/>
                <w:sz w:val="24"/>
                <w:szCs w:val="24"/>
                <w:lang w:val="es-PE"/>
              </w:rPr>
              <w:t>String</w:t>
            </w:r>
            <w:proofErr w:type="spellEnd"/>
            <w:r w:rsidRPr="00F50E54">
              <w:rPr>
                <w:rFonts w:ascii="Arial" w:eastAsia="Muller Light" w:hAnsi="Arial" w:cs="Arial"/>
                <w:color w:val="auto"/>
                <w:sz w:val="24"/>
                <w:szCs w:val="24"/>
                <w:lang w:val="es-PE"/>
              </w:rPr>
              <w:t xml:space="preserve">, </w:t>
            </w:r>
            <w:proofErr w:type="spellStart"/>
            <w:r w:rsidRPr="00F50E54">
              <w:rPr>
                <w:rFonts w:ascii="Arial" w:eastAsia="Muller Light" w:hAnsi="Arial" w:cs="Arial"/>
                <w:color w:val="auto"/>
                <w:sz w:val="24"/>
                <w:szCs w:val="24"/>
                <w:lang w:val="es-PE"/>
              </w:rPr>
              <w:t>Rectangulo</w:t>
            </w:r>
            <w:proofErr w:type="spellEnd"/>
            <w:r w:rsidRPr="00F50E54">
              <w:rPr>
                <w:rFonts w:ascii="Arial" w:eastAsia="Muller Light" w:hAnsi="Arial" w:cs="Arial"/>
                <w:color w:val="auto"/>
                <w:sz w:val="24"/>
                <w:szCs w:val="24"/>
                <w:lang w:val="es-PE"/>
              </w:rPr>
              <w:t xml:space="preserve">, </w:t>
            </w:r>
            <w:proofErr w:type="spellStart"/>
            <w:r w:rsidRPr="00F50E54">
              <w:rPr>
                <w:rFonts w:ascii="Arial" w:eastAsia="Muller Light" w:hAnsi="Arial" w:cs="Arial"/>
                <w:color w:val="auto"/>
                <w:sz w:val="24"/>
                <w:szCs w:val="24"/>
                <w:lang w:val="es-PE"/>
              </w:rPr>
              <w:t>CinematicaApplet</w:t>
            </w:r>
            <w:proofErr w:type="spellEnd"/>
          </w:p>
        </w:tc>
      </w:tr>
      <w:tr w:rsidR="00F50E54" w:rsidRPr="00F50E54" w14:paraId="6508C597" w14:textId="77777777" w:rsidTr="007934E3">
        <w:trPr>
          <w:trHeight w:val="467"/>
          <w:jc w:val="center"/>
        </w:trPr>
        <w:tc>
          <w:tcPr>
            <w:tcW w:w="2229" w:type="dxa"/>
          </w:tcPr>
          <w:p w14:paraId="049F561D" w14:textId="77777777" w:rsidR="00F50E54" w:rsidRPr="00F50E54" w:rsidRDefault="00F50E54" w:rsidP="007934E3">
            <w:pPr>
              <w:pStyle w:val="TableParagraph"/>
              <w:spacing w:before="122"/>
              <w:ind w:left="12"/>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nombre de función</w:t>
            </w:r>
          </w:p>
        </w:tc>
        <w:tc>
          <w:tcPr>
            <w:tcW w:w="3000" w:type="dxa"/>
          </w:tcPr>
          <w:p w14:paraId="6FB73A0C" w14:textId="77777777" w:rsidR="00F50E54" w:rsidRPr="00F50E54" w:rsidRDefault="00F50E54" w:rsidP="007934E3">
            <w:pPr>
              <w:pStyle w:val="TableParagraph"/>
              <w:spacing w:before="3" w:line="230" w:lineRule="atLeast"/>
              <w:ind w:left="9" w:right="765"/>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comienza con letra minúscula</w:t>
            </w:r>
          </w:p>
        </w:tc>
        <w:tc>
          <w:tcPr>
            <w:tcW w:w="3345" w:type="dxa"/>
          </w:tcPr>
          <w:p w14:paraId="633AE24E" w14:textId="77777777" w:rsidR="00F50E54" w:rsidRPr="00F50E54" w:rsidRDefault="00F50E54" w:rsidP="007934E3">
            <w:pPr>
              <w:pStyle w:val="TableParagraph"/>
              <w:spacing w:before="3" w:line="230" w:lineRule="atLeast"/>
              <w:ind w:left="9" w:right="518"/>
              <w:rPr>
                <w:rFonts w:ascii="Arial" w:eastAsia="Muller Light" w:hAnsi="Arial" w:cs="Arial"/>
                <w:color w:val="auto"/>
                <w:sz w:val="24"/>
                <w:szCs w:val="24"/>
                <w:lang w:val="es-PE"/>
              </w:rPr>
            </w:pPr>
            <w:proofErr w:type="spellStart"/>
            <w:r w:rsidRPr="00F50E54">
              <w:rPr>
                <w:rFonts w:ascii="Arial" w:eastAsia="Muller Light" w:hAnsi="Arial" w:cs="Arial"/>
                <w:color w:val="auto"/>
                <w:sz w:val="24"/>
                <w:szCs w:val="24"/>
                <w:lang w:val="es-PE"/>
              </w:rPr>
              <w:t>calcularArea</w:t>
            </w:r>
            <w:proofErr w:type="spellEnd"/>
            <w:r w:rsidRPr="00F50E54">
              <w:rPr>
                <w:rFonts w:ascii="Arial" w:eastAsia="Muller Light" w:hAnsi="Arial" w:cs="Arial"/>
                <w:color w:val="auto"/>
                <w:sz w:val="24"/>
                <w:szCs w:val="24"/>
                <w:lang w:val="es-PE"/>
              </w:rPr>
              <w:t xml:space="preserve">, </w:t>
            </w:r>
            <w:proofErr w:type="spellStart"/>
            <w:r w:rsidRPr="00F50E54">
              <w:rPr>
                <w:rFonts w:ascii="Arial" w:eastAsia="Muller Light" w:hAnsi="Arial" w:cs="Arial"/>
                <w:color w:val="auto"/>
                <w:sz w:val="24"/>
                <w:szCs w:val="24"/>
                <w:lang w:val="es-PE"/>
              </w:rPr>
              <w:t>getValue</w:t>
            </w:r>
            <w:proofErr w:type="spellEnd"/>
            <w:r w:rsidRPr="00F50E54">
              <w:rPr>
                <w:rFonts w:ascii="Arial" w:eastAsia="Muller Light" w:hAnsi="Arial" w:cs="Arial"/>
                <w:color w:val="auto"/>
                <w:sz w:val="24"/>
                <w:szCs w:val="24"/>
                <w:lang w:val="es-PE"/>
              </w:rPr>
              <w:t xml:space="preserve">, </w:t>
            </w:r>
            <w:proofErr w:type="spellStart"/>
            <w:r w:rsidRPr="00F50E54">
              <w:rPr>
                <w:rFonts w:ascii="Arial" w:eastAsia="Muller Light" w:hAnsi="Arial" w:cs="Arial"/>
                <w:color w:val="auto"/>
                <w:sz w:val="24"/>
                <w:szCs w:val="24"/>
                <w:lang w:val="es-PE"/>
              </w:rPr>
              <w:t>setColor</w:t>
            </w:r>
            <w:proofErr w:type="spellEnd"/>
          </w:p>
        </w:tc>
      </w:tr>
      <w:tr w:rsidR="00F50E54" w:rsidRPr="00F50E54" w14:paraId="64AB8EEF" w14:textId="77777777" w:rsidTr="007934E3">
        <w:trPr>
          <w:trHeight w:val="466"/>
          <w:jc w:val="center"/>
        </w:trPr>
        <w:tc>
          <w:tcPr>
            <w:tcW w:w="2229" w:type="dxa"/>
          </w:tcPr>
          <w:p w14:paraId="1C912A58" w14:textId="77777777" w:rsidR="00F50E54" w:rsidRPr="00F50E54" w:rsidRDefault="00F50E54" w:rsidP="007934E3">
            <w:pPr>
              <w:pStyle w:val="TableParagraph"/>
              <w:spacing w:before="123"/>
              <w:ind w:left="12"/>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nombre de variable</w:t>
            </w:r>
          </w:p>
        </w:tc>
        <w:tc>
          <w:tcPr>
            <w:tcW w:w="3000" w:type="dxa"/>
          </w:tcPr>
          <w:p w14:paraId="08122872" w14:textId="77777777" w:rsidR="00F50E54" w:rsidRPr="00F50E54" w:rsidRDefault="00F50E54" w:rsidP="007934E3">
            <w:pPr>
              <w:pStyle w:val="TableParagraph"/>
              <w:spacing w:before="10" w:line="225" w:lineRule="exact"/>
              <w:ind w:left="9"/>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comienza por letra</w:t>
            </w:r>
          </w:p>
          <w:p w14:paraId="3BA652EA" w14:textId="77777777" w:rsidR="00F50E54" w:rsidRPr="00F50E54" w:rsidRDefault="00F50E54" w:rsidP="007934E3">
            <w:pPr>
              <w:pStyle w:val="TableParagraph"/>
              <w:spacing w:line="211" w:lineRule="exact"/>
              <w:ind w:left="9"/>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minúscula</w:t>
            </w:r>
          </w:p>
        </w:tc>
        <w:tc>
          <w:tcPr>
            <w:tcW w:w="3345" w:type="dxa"/>
          </w:tcPr>
          <w:p w14:paraId="76C7A901" w14:textId="77777777" w:rsidR="00F50E54" w:rsidRPr="00F50E54" w:rsidRDefault="00F50E54" w:rsidP="007934E3">
            <w:pPr>
              <w:pStyle w:val="TableParagraph"/>
              <w:spacing w:before="123"/>
              <w:ind w:left="9"/>
              <w:rPr>
                <w:rFonts w:ascii="Arial" w:eastAsia="Muller Light" w:hAnsi="Arial" w:cs="Arial"/>
                <w:color w:val="auto"/>
                <w:sz w:val="24"/>
                <w:szCs w:val="24"/>
                <w:lang w:val="es-PE"/>
              </w:rPr>
            </w:pPr>
            <w:proofErr w:type="spellStart"/>
            <w:r w:rsidRPr="00F50E54">
              <w:rPr>
                <w:rFonts w:ascii="Arial" w:eastAsia="Muller Light" w:hAnsi="Arial" w:cs="Arial"/>
                <w:color w:val="auto"/>
                <w:sz w:val="24"/>
                <w:szCs w:val="24"/>
                <w:lang w:val="es-PE"/>
              </w:rPr>
              <w:t>area</w:t>
            </w:r>
            <w:proofErr w:type="spellEnd"/>
            <w:r w:rsidRPr="00F50E54">
              <w:rPr>
                <w:rFonts w:ascii="Arial" w:eastAsia="Muller Light" w:hAnsi="Arial" w:cs="Arial"/>
                <w:color w:val="auto"/>
                <w:sz w:val="24"/>
                <w:szCs w:val="24"/>
                <w:lang w:val="es-PE"/>
              </w:rPr>
              <w:t xml:space="preserve">, color, </w:t>
            </w:r>
            <w:proofErr w:type="spellStart"/>
            <w:r w:rsidRPr="00F50E54">
              <w:rPr>
                <w:rFonts w:ascii="Arial" w:eastAsia="Muller Light" w:hAnsi="Arial" w:cs="Arial"/>
                <w:color w:val="auto"/>
                <w:sz w:val="24"/>
                <w:szCs w:val="24"/>
                <w:lang w:val="es-PE"/>
              </w:rPr>
              <w:t>appletSize</w:t>
            </w:r>
            <w:proofErr w:type="spellEnd"/>
          </w:p>
        </w:tc>
      </w:tr>
      <w:tr w:rsidR="00F50E54" w:rsidRPr="00F50E54" w14:paraId="72326908" w14:textId="77777777" w:rsidTr="007934E3">
        <w:trPr>
          <w:trHeight w:val="469"/>
          <w:jc w:val="center"/>
        </w:trPr>
        <w:tc>
          <w:tcPr>
            <w:tcW w:w="2229" w:type="dxa"/>
          </w:tcPr>
          <w:p w14:paraId="24976588" w14:textId="77777777" w:rsidR="00F50E54" w:rsidRPr="00F50E54" w:rsidRDefault="00F50E54" w:rsidP="007934E3">
            <w:pPr>
              <w:pStyle w:val="TableParagraph"/>
              <w:spacing w:before="11" w:line="225" w:lineRule="exact"/>
              <w:ind w:left="12"/>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nombre</w:t>
            </w:r>
            <w:r w:rsidRPr="00F50E54">
              <w:rPr>
                <w:rFonts w:ascii="Arial" w:eastAsia="Muller Light" w:hAnsi="Arial" w:cs="Arial"/>
                <w:color w:val="auto"/>
                <w:spacing w:val="-9"/>
                <w:sz w:val="24"/>
                <w:szCs w:val="24"/>
                <w:lang w:val="es-PE"/>
              </w:rPr>
              <w:t xml:space="preserve"> </w:t>
            </w:r>
            <w:r w:rsidRPr="00F50E54">
              <w:rPr>
                <w:rFonts w:ascii="Arial" w:eastAsia="Muller Light" w:hAnsi="Arial" w:cs="Arial"/>
                <w:color w:val="auto"/>
                <w:sz w:val="24"/>
                <w:szCs w:val="24"/>
                <w:lang w:val="es-PE"/>
              </w:rPr>
              <w:t>de</w:t>
            </w:r>
          </w:p>
          <w:p w14:paraId="5F1ECBCD" w14:textId="77777777" w:rsidR="00F50E54" w:rsidRPr="00F50E54" w:rsidRDefault="00F50E54" w:rsidP="007934E3">
            <w:pPr>
              <w:pStyle w:val="TableParagraph"/>
              <w:spacing w:line="213" w:lineRule="exact"/>
              <w:ind w:left="12"/>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constante</w:t>
            </w:r>
          </w:p>
        </w:tc>
        <w:tc>
          <w:tcPr>
            <w:tcW w:w="3000" w:type="dxa"/>
          </w:tcPr>
          <w:p w14:paraId="3B7D568F" w14:textId="77777777" w:rsidR="00F50E54" w:rsidRPr="00F50E54" w:rsidRDefault="00F50E54" w:rsidP="007934E3">
            <w:pPr>
              <w:pStyle w:val="TableParagraph"/>
              <w:spacing w:before="123"/>
              <w:ind w:left="9"/>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En letras mayúsculas</w:t>
            </w:r>
          </w:p>
        </w:tc>
        <w:tc>
          <w:tcPr>
            <w:tcW w:w="3345" w:type="dxa"/>
          </w:tcPr>
          <w:p w14:paraId="526E72AE" w14:textId="77777777" w:rsidR="00F50E54" w:rsidRPr="00F50E54" w:rsidRDefault="00F50E54" w:rsidP="007934E3">
            <w:pPr>
              <w:pStyle w:val="TableParagraph"/>
              <w:spacing w:before="123"/>
              <w:ind w:left="9"/>
              <w:rPr>
                <w:rFonts w:ascii="Arial" w:eastAsia="Muller Light" w:hAnsi="Arial" w:cs="Arial"/>
                <w:color w:val="auto"/>
                <w:sz w:val="24"/>
                <w:szCs w:val="24"/>
                <w:lang w:val="es-PE"/>
              </w:rPr>
            </w:pPr>
            <w:r w:rsidRPr="00F50E54">
              <w:rPr>
                <w:rFonts w:ascii="Arial" w:eastAsia="Muller Light" w:hAnsi="Arial" w:cs="Arial"/>
                <w:color w:val="auto"/>
                <w:sz w:val="24"/>
                <w:szCs w:val="24"/>
                <w:lang w:val="es-PE"/>
              </w:rPr>
              <w:t>PI, MAX_ANCHO</w:t>
            </w:r>
          </w:p>
        </w:tc>
      </w:tr>
    </w:tbl>
    <w:p w14:paraId="12F4405C" w14:textId="77777777" w:rsidR="00F50E54" w:rsidRPr="00F50E54" w:rsidRDefault="00F50E54" w:rsidP="00F50E54">
      <w:pPr>
        <w:pStyle w:val="Textoindependiente"/>
        <w:spacing w:before="6"/>
        <w:rPr>
          <w:rFonts w:ascii="Arial" w:eastAsia="Muller Light" w:hAnsi="Arial" w:cs="Arial"/>
          <w:sz w:val="24"/>
          <w:szCs w:val="24"/>
        </w:rPr>
      </w:pPr>
    </w:p>
    <w:p w14:paraId="3F55C4FE" w14:textId="77777777" w:rsidR="00F50E54" w:rsidRPr="00F50E54" w:rsidRDefault="00F50E54" w:rsidP="00F50E54">
      <w:pPr>
        <w:pStyle w:val="Ttulo3"/>
        <w:spacing w:before="234"/>
        <w:rPr>
          <w:rFonts w:ascii="Arial" w:eastAsia="Muller Light" w:hAnsi="Arial" w:cs="Arial"/>
          <w:color w:val="auto"/>
          <w:sz w:val="24"/>
          <w:szCs w:val="24"/>
        </w:rPr>
      </w:pPr>
      <w:r w:rsidRPr="00F50E54">
        <w:rPr>
          <w:rFonts w:ascii="Arial" w:eastAsia="Muller Light" w:hAnsi="Arial" w:cs="Arial"/>
          <w:color w:val="auto"/>
          <w:sz w:val="24"/>
          <w:szCs w:val="24"/>
        </w:rPr>
        <w:lastRenderedPageBreak/>
        <w:t>Comentarios</w:t>
      </w:r>
    </w:p>
    <w:p w14:paraId="58730742" w14:textId="77777777" w:rsidR="00F50E54" w:rsidRPr="00F50E54" w:rsidRDefault="00F50E54" w:rsidP="00F50E54">
      <w:pPr>
        <w:rPr>
          <w:rFonts w:ascii="Arial" w:eastAsia="Muller Light" w:hAnsi="Arial" w:cs="Arial"/>
        </w:rPr>
      </w:pPr>
    </w:p>
    <w:p w14:paraId="4FEA57A7" w14:textId="77777777" w:rsidR="00F50E54" w:rsidRPr="00F50E54" w:rsidRDefault="00F50E54" w:rsidP="00F50E54">
      <w:pPr>
        <w:pStyle w:val="Textoindependiente"/>
        <w:spacing w:before="5"/>
        <w:ind w:left="220" w:right="357"/>
        <w:jc w:val="both"/>
        <w:rPr>
          <w:rFonts w:ascii="Arial" w:eastAsia="Muller Light" w:hAnsi="Arial" w:cs="Arial"/>
          <w:sz w:val="24"/>
          <w:szCs w:val="24"/>
        </w:rPr>
      </w:pPr>
      <w:r w:rsidRPr="00F50E54">
        <w:rPr>
          <w:rFonts w:ascii="Arial" w:eastAsia="Muller Light" w:hAnsi="Arial" w:cs="Arial"/>
          <w:sz w:val="24"/>
          <w:szCs w:val="24"/>
        </w:rPr>
        <w:t>Un comentario es un texto adicional que se añade al código para explicar su funcionalidad, bien a otras personas que lean el programa, o al propio autor como recordatorio. Los comentarios son una parte importante de la documentación de un  programa. Los comentarios son ignorados por el compilador, por lo que no incrementan el tamaño del archivo ejecutable; se pueden, por tanto, añadir libremente al código para que pueda entenderse</w:t>
      </w:r>
      <w:r w:rsidRPr="00F50E54">
        <w:rPr>
          <w:rFonts w:ascii="Arial" w:eastAsia="Muller Light" w:hAnsi="Arial" w:cs="Arial"/>
          <w:spacing w:val="-3"/>
          <w:sz w:val="24"/>
          <w:szCs w:val="24"/>
        </w:rPr>
        <w:t xml:space="preserve"> </w:t>
      </w:r>
      <w:r w:rsidRPr="00F50E54">
        <w:rPr>
          <w:rFonts w:ascii="Arial" w:eastAsia="Muller Light" w:hAnsi="Arial" w:cs="Arial"/>
          <w:sz w:val="24"/>
          <w:szCs w:val="24"/>
        </w:rPr>
        <w:t>mejor.</w:t>
      </w:r>
    </w:p>
    <w:p w14:paraId="6C3171FD" w14:textId="77777777" w:rsidR="00F50E54" w:rsidRPr="00F50E54" w:rsidRDefault="00F50E54" w:rsidP="00F50E54">
      <w:pPr>
        <w:pStyle w:val="Textoindependiente"/>
        <w:spacing w:line="242" w:lineRule="auto"/>
        <w:ind w:left="220" w:right="362"/>
        <w:jc w:val="both"/>
        <w:rPr>
          <w:rFonts w:ascii="Arial" w:eastAsia="Muller Light" w:hAnsi="Arial" w:cs="Arial"/>
          <w:sz w:val="24"/>
          <w:szCs w:val="24"/>
        </w:rPr>
      </w:pPr>
      <w:r w:rsidRPr="00F50E54">
        <w:rPr>
          <w:rFonts w:ascii="Arial" w:eastAsia="Muller Light" w:hAnsi="Arial" w:cs="Arial"/>
          <w:sz w:val="24"/>
          <w:szCs w:val="24"/>
        </w:rPr>
        <w:t>La programación orientada a objetos facilita mucho la lectura del código, por lo que lo que no se precisa hacer tanto uso de los comentarios como en los lenguajes estructurados. En Java existen tres tipos de comentarios</w:t>
      </w:r>
    </w:p>
    <w:p w14:paraId="3FEEEC53"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line="257" w:lineRule="exact"/>
        <w:ind w:hanging="361"/>
        <w:contextualSpacing w:val="0"/>
        <w:rPr>
          <w:rFonts w:ascii="Arial" w:eastAsia="Muller Light" w:hAnsi="Arial" w:cs="Arial"/>
        </w:rPr>
      </w:pPr>
      <w:r w:rsidRPr="00F50E54">
        <w:rPr>
          <w:rFonts w:ascii="Arial" w:eastAsia="Muller Light" w:hAnsi="Arial" w:cs="Arial"/>
        </w:rPr>
        <w:t>Comentarios en una sola</w:t>
      </w:r>
      <w:r w:rsidRPr="00F50E54">
        <w:rPr>
          <w:rFonts w:ascii="Arial" w:eastAsia="Muller Light" w:hAnsi="Arial" w:cs="Arial"/>
          <w:spacing w:val="-6"/>
        </w:rPr>
        <w:t xml:space="preserve"> </w:t>
      </w:r>
      <w:r w:rsidRPr="00F50E54">
        <w:rPr>
          <w:rFonts w:ascii="Arial" w:eastAsia="Muller Light" w:hAnsi="Arial" w:cs="Arial"/>
        </w:rPr>
        <w:t>línea</w:t>
      </w:r>
    </w:p>
    <w:p w14:paraId="4BECF7E8"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line="261" w:lineRule="exact"/>
        <w:ind w:hanging="361"/>
        <w:contextualSpacing w:val="0"/>
        <w:rPr>
          <w:rFonts w:ascii="Arial" w:eastAsia="Muller Light" w:hAnsi="Arial" w:cs="Arial"/>
        </w:rPr>
      </w:pPr>
      <w:r w:rsidRPr="00F50E54">
        <w:rPr>
          <w:rFonts w:ascii="Arial" w:eastAsia="Muller Light" w:hAnsi="Arial" w:cs="Arial"/>
        </w:rPr>
        <w:t>Comentarios de varias</w:t>
      </w:r>
      <w:r w:rsidRPr="00F50E54">
        <w:rPr>
          <w:rFonts w:ascii="Arial" w:eastAsia="Muller Light" w:hAnsi="Arial" w:cs="Arial"/>
          <w:spacing w:val="-26"/>
        </w:rPr>
        <w:t xml:space="preserve"> </w:t>
      </w:r>
      <w:r w:rsidRPr="00F50E54">
        <w:rPr>
          <w:rFonts w:ascii="Arial" w:eastAsia="Muller Light" w:hAnsi="Arial" w:cs="Arial"/>
        </w:rPr>
        <w:t>líneas</w:t>
      </w:r>
    </w:p>
    <w:p w14:paraId="5CEF4B42"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line="259" w:lineRule="exact"/>
        <w:ind w:hanging="361"/>
        <w:contextualSpacing w:val="0"/>
        <w:rPr>
          <w:rFonts w:ascii="Arial" w:eastAsia="Muller Light" w:hAnsi="Arial" w:cs="Arial"/>
        </w:rPr>
      </w:pPr>
      <w:r w:rsidRPr="00F50E54">
        <w:rPr>
          <w:rFonts w:ascii="Arial" w:eastAsia="Muller Light" w:hAnsi="Arial" w:cs="Arial"/>
        </w:rPr>
        <w:t>Comentarios de</w:t>
      </w:r>
      <w:r w:rsidRPr="00F50E54">
        <w:rPr>
          <w:rFonts w:ascii="Arial" w:eastAsia="Muller Light" w:hAnsi="Arial" w:cs="Arial"/>
          <w:spacing w:val="-27"/>
        </w:rPr>
        <w:t xml:space="preserve"> </w:t>
      </w:r>
      <w:r w:rsidRPr="00F50E54">
        <w:rPr>
          <w:rFonts w:ascii="Arial" w:eastAsia="Muller Light" w:hAnsi="Arial" w:cs="Arial"/>
        </w:rPr>
        <w:t>documentación</w:t>
      </w:r>
    </w:p>
    <w:p w14:paraId="632703DB" w14:textId="77777777" w:rsidR="00F50E54" w:rsidRPr="00F50E54" w:rsidRDefault="00F50E54" w:rsidP="00F50E54">
      <w:pPr>
        <w:pStyle w:val="Textoindependiente"/>
        <w:spacing w:line="242" w:lineRule="auto"/>
        <w:ind w:left="220" w:right="355"/>
        <w:jc w:val="both"/>
        <w:rPr>
          <w:rFonts w:ascii="Arial" w:eastAsia="Muller Light" w:hAnsi="Arial" w:cs="Arial"/>
          <w:sz w:val="24"/>
          <w:szCs w:val="24"/>
        </w:rPr>
      </w:pPr>
      <w:r w:rsidRPr="00F50E54">
        <w:rPr>
          <w:rFonts w:ascii="Arial" w:eastAsia="Muller Light" w:hAnsi="Arial" w:cs="Arial"/>
          <w:sz w:val="24"/>
          <w:szCs w:val="24"/>
        </w:rPr>
        <w:t xml:space="preserve">Como podemos observar un comentario en varias líneas es un bloque de texto situado entre el símbolo de comienzo del bloque </w:t>
      </w:r>
      <w:r w:rsidRPr="00F50E54">
        <w:rPr>
          <w:rFonts w:ascii="Arial" w:eastAsia="Muller Light" w:hAnsi="Arial" w:cs="Arial"/>
          <w:b/>
          <w:bCs/>
          <w:sz w:val="24"/>
          <w:szCs w:val="24"/>
        </w:rPr>
        <w:t>/*</w:t>
      </w:r>
      <w:r w:rsidRPr="00F50E54">
        <w:rPr>
          <w:rFonts w:ascii="Arial" w:eastAsia="Muller Light" w:hAnsi="Arial" w:cs="Arial"/>
          <w:sz w:val="24"/>
          <w:szCs w:val="24"/>
        </w:rPr>
        <w:t xml:space="preserve">, y otro de terminación del mismo </w:t>
      </w:r>
      <w:r w:rsidRPr="00F50E54">
        <w:rPr>
          <w:rFonts w:ascii="Arial" w:eastAsia="Muller Light" w:hAnsi="Arial" w:cs="Arial"/>
          <w:b/>
          <w:bCs/>
          <w:sz w:val="24"/>
          <w:szCs w:val="24"/>
        </w:rPr>
        <w:t>*/</w:t>
      </w:r>
      <w:r w:rsidRPr="00F50E54">
        <w:rPr>
          <w:rFonts w:ascii="Arial" w:eastAsia="Muller Light" w:hAnsi="Arial" w:cs="Arial"/>
          <w:sz w:val="24"/>
          <w:szCs w:val="24"/>
        </w:rPr>
        <w:t>. Teniendo encuentra este hecho, los programadores diseñan comentarios como el</w:t>
      </w:r>
      <w:r w:rsidRPr="00F50E54">
        <w:rPr>
          <w:rFonts w:ascii="Arial" w:eastAsia="Muller Light" w:hAnsi="Arial" w:cs="Arial"/>
          <w:spacing w:val="-34"/>
          <w:sz w:val="24"/>
          <w:szCs w:val="24"/>
        </w:rPr>
        <w:t xml:space="preserve"> </w:t>
      </w:r>
      <w:r w:rsidRPr="00F50E54">
        <w:rPr>
          <w:rFonts w:ascii="Arial" w:eastAsia="Muller Light" w:hAnsi="Arial" w:cs="Arial"/>
          <w:sz w:val="24"/>
          <w:szCs w:val="24"/>
        </w:rPr>
        <w:t>siguiente:</w:t>
      </w:r>
    </w:p>
    <w:p w14:paraId="6ACBE370" w14:textId="77777777" w:rsidR="00F50E54" w:rsidRPr="00F50E54" w:rsidRDefault="00F50E54" w:rsidP="00F50E54">
      <w:pPr>
        <w:pStyle w:val="Textoindependiente"/>
        <w:spacing w:line="242" w:lineRule="auto"/>
        <w:ind w:left="220" w:right="355"/>
        <w:jc w:val="both"/>
        <w:rPr>
          <w:rFonts w:ascii="Arial" w:eastAsia="Muller Light" w:hAnsi="Arial" w:cs="Arial"/>
          <w:sz w:val="24"/>
          <w:szCs w:val="24"/>
        </w:rPr>
      </w:pPr>
    </w:p>
    <w:p w14:paraId="2AE13BB2" w14:textId="77777777" w:rsidR="00F50E54" w:rsidRPr="00F50E54" w:rsidRDefault="00F50E54" w:rsidP="00F50E54">
      <w:pPr>
        <w:pStyle w:val="Textoindependiente"/>
        <w:tabs>
          <w:tab w:val="left" w:pos="479"/>
          <w:tab w:val="left" w:pos="4199"/>
        </w:tabs>
        <w:spacing w:line="225" w:lineRule="exact"/>
        <w:ind w:left="221"/>
        <w:rPr>
          <w:rFonts w:ascii="Arial" w:eastAsia="Muller Light" w:hAnsi="Arial" w:cs="Arial"/>
          <w:sz w:val="24"/>
          <w:szCs w:val="24"/>
        </w:rPr>
      </w:pPr>
      <w:r w:rsidRPr="00F50E54">
        <w:rPr>
          <w:rFonts w:ascii="Arial" w:eastAsia="Muller Light" w:hAnsi="Arial" w:cs="Arial"/>
          <w:sz w:val="24"/>
          <w:szCs w:val="24"/>
        </w:rPr>
        <w:t>/*--------------------------------|</w:t>
      </w:r>
    </w:p>
    <w:p w14:paraId="1DBBE6D2" w14:textId="77777777" w:rsidR="00F50E54" w:rsidRPr="00F50E54" w:rsidRDefault="00F50E54" w:rsidP="00F50E54">
      <w:pPr>
        <w:pStyle w:val="Textoindependiente"/>
        <w:tabs>
          <w:tab w:val="left" w:pos="479"/>
          <w:tab w:val="left" w:pos="4199"/>
        </w:tabs>
        <w:spacing w:line="225" w:lineRule="exact"/>
        <w:ind w:left="221"/>
        <w:rPr>
          <w:rFonts w:ascii="Arial" w:eastAsia="Muller Light" w:hAnsi="Arial" w:cs="Arial"/>
          <w:sz w:val="24"/>
          <w:szCs w:val="24"/>
        </w:rPr>
      </w:pPr>
      <w:r w:rsidRPr="00F50E54">
        <w:rPr>
          <w:rFonts w:ascii="Arial" w:eastAsia="Muller Light" w:hAnsi="Arial" w:cs="Arial"/>
          <w:sz w:val="24"/>
          <w:szCs w:val="24"/>
        </w:rPr>
        <w:t>|</w:t>
      </w:r>
      <w:r w:rsidRPr="00F50E54">
        <w:rPr>
          <w:rFonts w:ascii="Arial" w:hAnsi="Arial" w:cs="Arial"/>
          <w:sz w:val="24"/>
          <w:szCs w:val="24"/>
        </w:rPr>
        <w:tab/>
      </w:r>
      <w:r w:rsidRPr="00F50E54">
        <w:rPr>
          <w:rFonts w:ascii="Arial" w:eastAsia="Muller Light" w:hAnsi="Arial" w:cs="Arial"/>
          <w:sz w:val="24"/>
          <w:szCs w:val="24"/>
        </w:rPr>
        <w:t>(C) Angel</w:t>
      </w:r>
      <w:r w:rsidRPr="00F50E54">
        <w:rPr>
          <w:rFonts w:ascii="Arial" w:eastAsia="Muller Light" w:hAnsi="Arial" w:cs="Arial"/>
          <w:spacing w:val="-10"/>
          <w:sz w:val="24"/>
          <w:szCs w:val="24"/>
        </w:rPr>
        <w:t xml:space="preserve"> </w:t>
      </w:r>
      <w:r w:rsidRPr="00F50E54">
        <w:rPr>
          <w:rFonts w:ascii="Arial" w:eastAsia="Muller Light" w:hAnsi="Arial" w:cs="Arial"/>
          <w:sz w:val="24"/>
          <w:szCs w:val="24"/>
        </w:rPr>
        <w:t>Franco</w:t>
      </w:r>
      <w:r w:rsidRPr="00F50E54">
        <w:rPr>
          <w:rFonts w:ascii="Arial" w:eastAsia="Muller Light" w:hAnsi="Arial" w:cs="Arial"/>
          <w:spacing w:val="-5"/>
          <w:sz w:val="24"/>
          <w:szCs w:val="24"/>
        </w:rPr>
        <w:t xml:space="preserve"> </w:t>
      </w:r>
      <w:r w:rsidRPr="00F50E54">
        <w:rPr>
          <w:rFonts w:ascii="Arial" w:eastAsia="Muller Light" w:hAnsi="Arial" w:cs="Arial"/>
          <w:sz w:val="24"/>
          <w:szCs w:val="24"/>
        </w:rPr>
        <w:t>García</w:t>
      </w:r>
      <w:r w:rsidRPr="00F50E54">
        <w:rPr>
          <w:rFonts w:ascii="Arial" w:hAnsi="Arial" w:cs="Arial"/>
          <w:sz w:val="24"/>
          <w:szCs w:val="24"/>
        </w:rPr>
        <w:tab/>
      </w:r>
      <w:r w:rsidRPr="00F50E54">
        <w:rPr>
          <w:rFonts w:ascii="Arial" w:eastAsia="Muller Light" w:hAnsi="Arial" w:cs="Arial"/>
          <w:sz w:val="24"/>
          <w:szCs w:val="24"/>
        </w:rPr>
        <w:t>|</w:t>
      </w:r>
    </w:p>
    <w:p w14:paraId="4C92C0E2" w14:textId="77777777" w:rsidR="00F50E54" w:rsidRPr="00F50E54" w:rsidRDefault="00F50E54" w:rsidP="00F50E54">
      <w:pPr>
        <w:pStyle w:val="Textoindependiente"/>
        <w:tabs>
          <w:tab w:val="left" w:pos="479"/>
          <w:tab w:val="left" w:pos="4199"/>
        </w:tabs>
        <w:spacing w:line="225" w:lineRule="exact"/>
        <w:ind w:left="221"/>
        <w:rPr>
          <w:rFonts w:ascii="Arial" w:eastAsia="Muller Light" w:hAnsi="Arial" w:cs="Arial"/>
          <w:sz w:val="24"/>
          <w:szCs w:val="24"/>
        </w:rPr>
      </w:pPr>
      <w:r w:rsidRPr="00F50E54">
        <w:rPr>
          <w:rFonts w:ascii="Arial" w:eastAsia="Muller Light" w:hAnsi="Arial" w:cs="Arial"/>
          <w:sz w:val="24"/>
          <w:szCs w:val="24"/>
        </w:rPr>
        <w:t>|</w:t>
      </w:r>
      <w:r w:rsidRPr="00F50E54">
        <w:rPr>
          <w:rFonts w:ascii="Arial" w:hAnsi="Arial" w:cs="Arial"/>
          <w:sz w:val="24"/>
          <w:szCs w:val="24"/>
        </w:rPr>
        <w:tab/>
      </w:r>
      <w:r w:rsidRPr="00F50E54">
        <w:rPr>
          <w:rFonts w:ascii="Arial" w:eastAsia="Muller Light" w:hAnsi="Arial" w:cs="Arial"/>
          <w:sz w:val="24"/>
          <w:szCs w:val="24"/>
        </w:rPr>
        <w:t>fecha:</w:t>
      </w:r>
      <w:r w:rsidRPr="00F50E54">
        <w:rPr>
          <w:rFonts w:ascii="Arial" w:eastAsia="Muller Light" w:hAnsi="Arial" w:cs="Arial"/>
          <w:spacing w:val="-5"/>
          <w:sz w:val="24"/>
          <w:szCs w:val="24"/>
        </w:rPr>
        <w:t xml:space="preserve"> </w:t>
      </w:r>
      <w:r w:rsidRPr="00F50E54">
        <w:rPr>
          <w:rFonts w:ascii="Arial" w:eastAsia="Muller Light" w:hAnsi="Arial" w:cs="Arial"/>
          <w:sz w:val="24"/>
          <w:szCs w:val="24"/>
        </w:rPr>
        <w:t>Marzo</w:t>
      </w:r>
      <w:r w:rsidRPr="00F50E54">
        <w:rPr>
          <w:rFonts w:ascii="Arial" w:eastAsia="Muller Light" w:hAnsi="Arial" w:cs="Arial"/>
          <w:spacing w:val="-5"/>
          <w:sz w:val="24"/>
          <w:szCs w:val="24"/>
        </w:rPr>
        <w:t xml:space="preserve"> </w:t>
      </w:r>
      <w:r w:rsidRPr="00F50E54">
        <w:rPr>
          <w:rFonts w:ascii="Arial" w:eastAsia="Muller Light" w:hAnsi="Arial" w:cs="Arial"/>
          <w:sz w:val="24"/>
          <w:szCs w:val="24"/>
        </w:rPr>
        <w:t>1999</w:t>
      </w:r>
      <w:r w:rsidRPr="00F50E54">
        <w:rPr>
          <w:rFonts w:ascii="Arial" w:hAnsi="Arial" w:cs="Arial"/>
          <w:sz w:val="24"/>
          <w:szCs w:val="24"/>
        </w:rPr>
        <w:tab/>
      </w:r>
      <w:r w:rsidRPr="00F50E54">
        <w:rPr>
          <w:rFonts w:ascii="Arial" w:eastAsia="Muller Light" w:hAnsi="Arial" w:cs="Arial"/>
          <w:sz w:val="24"/>
          <w:szCs w:val="24"/>
        </w:rPr>
        <w:t>|</w:t>
      </w:r>
    </w:p>
    <w:p w14:paraId="34FE7997" w14:textId="77777777" w:rsidR="00F50E54" w:rsidRPr="00F50E54" w:rsidRDefault="00F50E54" w:rsidP="00F50E54">
      <w:pPr>
        <w:pStyle w:val="Textoindependiente"/>
        <w:tabs>
          <w:tab w:val="left" w:pos="479"/>
          <w:tab w:val="left" w:pos="4199"/>
        </w:tabs>
        <w:spacing w:before="2"/>
        <w:ind w:left="221"/>
        <w:rPr>
          <w:rFonts w:ascii="Arial" w:eastAsia="Muller Light" w:hAnsi="Arial" w:cs="Arial"/>
          <w:sz w:val="24"/>
          <w:szCs w:val="24"/>
        </w:rPr>
      </w:pPr>
      <w:r w:rsidRPr="00F50E54">
        <w:rPr>
          <w:rFonts w:ascii="Arial" w:eastAsia="Muller Light" w:hAnsi="Arial" w:cs="Arial"/>
          <w:sz w:val="24"/>
          <w:szCs w:val="24"/>
        </w:rPr>
        <w:t>|</w:t>
      </w:r>
      <w:r w:rsidRPr="00F50E54">
        <w:rPr>
          <w:rFonts w:ascii="Arial" w:hAnsi="Arial" w:cs="Arial"/>
          <w:sz w:val="24"/>
          <w:szCs w:val="24"/>
        </w:rPr>
        <w:tab/>
      </w:r>
      <w:r w:rsidRPr="00F50E54">
        <w:rPr>
          <w:rFonts w:ascii="Arial" w:eastAsia="Muller Light" w:hAnsi="Arial" w:cs="Arial"/>
          <w:sz w:val="24"/>
          <w:szCs w:val="24"/>
        </w:rPr>
        <w:t>programa:</w:t>
      </w:r>
      <w:r w:rsidRPr="00F50E54">
        <w:rPr>
          <w:rFonts w:ascii="Arial" w:eastAsia="Muller Light" w:hAnsi="Arial" w:cs="Arial"/>
          <w:spacing w:val="-12"/>
          <w:sz w:val="24"/>
          <w:szCs w:val="24"/>
        </w:rPr>
        <w:t xml:space="preserve"> </w:t>
      </w:r>
      <w:r w:rsidRPr="00F50E54">
        <w:rPr>
          <w:rFonts w:ascii="Arial" w:eastAsia="Muller Light" w:hAnsi="Arial" w:cs="Arial"/>
          <w:sz w:val="24"/>
          <w:szCs w:val="24"/>
        </w:rPr>
        <w:t>PrimeroApp.java</w:t>
      </w:r>
      <w:r w:rsidRPr="00F50E54">
        <w:rPr>
          <w:rFonts w:ascii="Arial" w:hAnsi="Arial" w:cs="Arial"/>
          <w:sz w:val="24"/>
          <w:szCs w:val="24"/>
        </w:rPr>
        <w:tab/>
      </w:r>
      <w:r w:rsidRPr="00F50E54">
        <w:rPr>
          <w:rFonts w:ascii="Arial" w:eastAsia="Muller Light" w:hAnsi="Arial" w:cs="Arial"/>
          <w:sz w:val="24"/>
          <w:szCs w:val="24"/>
        </w:rPr>
        <w:t>|</w:t>
      </w:r>
    </w:p>
    <w:p w14:paraId="218B6761" w14:textId="77777777" w:rsidR="00F50E54" w:rsidRPr="00F50E54" w:rsidRDefault="00F50E54" w:rsidP="00F50E54">
      <w:pPr>
        <w:pStyle w:val="Textoindependiente"/>
        <w:spacing w:before="1" w:line="225" w:lineRule="exact"/>
        <w:ind w:left="221"/>
        <w:rPr>
          <w:rFonts w:ascii="Arial" w:eastAsia="Muller Light" w:hAnsi="Arial" w:cs="Arial"/>
          <w:spacing w:val="-1"/>
          <w:sz w:val="24"/>
          <w:szCs w:val="24"/>
        </w:rPr>
      </w:pPr>
      <w:r w:rsidRPr="00F50E54">
        <w:rPr>
          <w:rFonts w:ascii="Arial" w:eastAsia="Muller Light" w:hAnsi="Arial" w:cs="Arial"/>
          <w:spacing w:val="-1"/>
          <w:sz w:val="24"/>
          <w:szCs w:val="24"/>
        </w:rPr>
        <w:t>|---------------------------------*/</w:t>
      </w:r>
    </w:p>
    <w:p w14:paraId="7C09BFB0" w14:textId="77777777" w:rsidR="00F50E54" w:rsidRPr="00F50E54" w:rsidRDefault="00F50E54" w:rsidP="00F50E54">
      <w:pPr>
        <w:pStyle w:val="Textoindependiente"/>
        <w:spacing w:before="1" w:line="225" w:lineRule="exact"/>
        <w:ind w:right="4087"/>
        <w:jc w:val="right"/>
        <w:rPr>
          <w:rFonts w:ascii="Arial" w:eastAsia="Muller Light" w:hAnsi="Arial" w:cs="Arial"/>
          <w:sz w:val="24"/>
          <w:szCs w:val="24"/>
        </w:rPr>
      </w:pPr>
    </w:p>
    <w:p w14:paraId="1D0BBFC5" w14:textId="77777777" w:rsidR="00F50E54" w:rsidRPr="00F50E54" w:rsidRDefault="00F50E54" w:rsidP="00F50E54">
      <w:pPr>
        <w:pStyle w:val="Textoindependiente"/>
        <w:spacing w:line="242" w:lineRule="auto"/>
        <w:ind w:left="220" w:right="354"/>
        <w:jc w:val="both"/>
        <w:rPr>
          <w:rFonts w:ascii="Arial" w:eastAsia="Muller Light" w:hAnsi="Arial" w:cs="Arial"/>
          <w:sz w:val="24"/>
          <w:szCs w:val="24"/>
        </w:rPr>
      </w:pPr>
      <w:r w:rsidRPr="00F50E54">
        <w:rPr>
          <w:rFonts w:ascii="Arial" w:eastAsia="Muller Light" w:hAnsi="Arial" w:cs="Arial"/>
          <w:sz w:val="24"/>
          <w:szCs w:val="24"/>
        </w:rPr>
        <w:t xml:space="preserve">Los comentarios de documentación es un bloque de texto situado entre el símbolo de comienzo del bloque </w:t>
      </w:r>
      <w:r w:rsidRPr="00F50E54">
        <w:rPr>
          <w:rFonts w:ascii="Arial" w:eastAsia="Muller Light" w:hAnsi="Arial" w:cs="Arial"/>
          <w:b/>
          <w:bCs/>
          <w:sz w:val="24"/>
          <w:szCs w:val="24"/>
        </w:rPr>
        <w:t>/*</w:t>
      </w:r>
      <w:r w:rsidRPr="00F50E54">
        <w:rPr>
          <w:rFonts w:ascii="Arial" w:eastAsia="Muller Light" w:hAnsi="Arial" w:cs="Arial"/>
          <w:sz w:val="24"/>
          <w:szCs w:val="24"/>
        </w:rPr>
        <w:t xml:space="preserve">*, y otro de terminación del mismo </w:t>
      </w:r>
      <w:r w:rsidRPr="00F50E54">
        <w:rPr>
          <w:rFonts w:ascii="Arial" w:eastAsia="Muller Light" w:hAnsi="Arial" w:cs="Arial"/>
          <w:b/>
          <w:bCs/>
          <w:sz w:val="24"/>
          <w:szCs w:val="24"/>
        </w:rPr>
        <w:t xml:space="preserve">*/. </w:t>
      </w:r>
      <w:r w:rsidRPr="00F50E54">
        <w:rPr>
          <w:rFonts w:ascii="Arial" w:eastAsia="Muller Light" w:hAnsi="Arial" w:cs="Arial"/>
          <w:sz w:val="24"/>
          <w:szCs w:val="24"/>
        </w:rPr>
        <w:t xml:space="preserve">El programa </w:t>
      </w:r>
      <w:proofErr w:type="spellStart"/>
      <w:r w:rsidRPr="00F50E54">
        <w:rPr>
          <w:rFonts w:ascii="Arial" w:eastAsia="Muller Light" w:hAnsi="Arial" w:cs="Arial"/>
          <w:i/>
          <w:iCs/>
          <w:sz w:val="24"/>
          <w:szCs w:val="24"/>
        </w:rPr>
        <w:t>javadoc</w:t>
      </w:r>
      <w:proofErr w:type="spellEnd"/>
      <w:r w:rsidRPr="00F50E54">
        <w:rPr>
          <w:rFonts w:ascii="Arial" w:eastAsia="Muller Light" w:hAnsi="Arial" w:cs="Arial"/>
          <w:i/>
          <w:iCs/>
          <w:sz w:val="24"/>
          <w:szCs w:val="24"/>
        </w:rPr>
        <w:t xml:space="preserve"> </w:t>
      </w:r>
      <w:r w:rsidRPr="00F50E54">
        <w:rPr>
          <w:rFonts w:ascii="Arial" w:eastAsia="Muller Light" w:hAnsi="Arial" w:cs="Arial"/>
          <w:sz w:val="24"/>
          <w:szCs w:val="24"/>
        </w:rPr>
        <w:t>utiliza estos comentarios para generar la documentación del</w:t>
      </w:r>
      <w:r w:rsidRPr="00F50E54">
        <w:rPr>
          <w:rFonts w:ascii="Arial" w:eastAsia="Muller Light" w:hAnsi="Arial" w:cs="Arial"/>
          <w:spacing w:val="-16"/>
          <w:sz w:val="24"/>
          <w:szCs w:val="24"/>
        </w:rPr>
        <w:t xml:space="preserve"> </w:t>
      </w:r>
      <w:r w:rsidRPr="00F50E54">
        <w:rPr>
          <w:rFonts w:ascii="Arial" w:eastAsia="Muller Light" w:hAnsi="Arial" w:cs="Arial"/>
          <w:sz w:val="24"/>
          <w:szCs w:val="24"/>
        </w:rPr>
        <w:t>código.</w:t>
      </w:r>
    </w:p>
    <w:p w14:paraId="66C8B3B8" w14:textId="77777777" w:rsidR="00F50E54" w:rsidRPr="00F50E54" w:rsidRDefault="00F50E54" w:rsidP="00F50E54">
      <w:pPr>
        <w:pStyle w:val="Textoindependiente"/>
        <w:spacing w:line="220" w:lineRule="exact"/>
        <w:ind w:left="220"/>
        <w:jc w:val="both"/>
        <w:rPr>
          <w:rFonts w:ascii="Arial" w:eastAsia="Muller Light" w:hAnsi="Arial" w:cs="Arial"/>
          <w:sz w:val="24"/>
          <w:szCs w:val="24"/>
        </w:rPr>
      </w:pPr>
      <w:r w:rsidRPr="00F50E54">
        <w:rPr>
          <w:rFonts w:ascii="Arial" w:eastAsia="Muller Light" w:hAnsi="Arial" w:cs="Arial"/>
          <w:sz w:val="24"/>
          <w:szCs w:val="24"/>
        </w:rPr>
        <w:t>/** Este es el primer programa de una</w:t>
      </w:r>
    </w:p>
    <w:p w14:paraId="3CA37ACD" w14:textId="77777777" w:rsidR="00F50E54" w:rsidRPr="00F50E54" w:rsidRDefault="00F50E54" w:rsidP="00F50E54">
      <w:pPr>
        <w:pStyle w:val="Textoindependiente"/>
        <w:spacing w:line="226" w:lineRule="exact"/>
        <w:ind w:left="220"/>
        <w:jc w:val="both"/>
        <w:rPr>
          <w:rFonts w:ascii="Arial" w:eastAsia="Muller Light" w:hAnsi="Arial" w:cs="Arial"/>
          <w:sz w:val="24"/>
          <w:szCs w:val="24"/>
        </w:rPr>
      </w:pPr>
      <w:r w:rsidRPr="00F50E54">
        <w:rPr>
          <w:rFonts w:ascii="Arial" w:eastAsia="Muller Light" w:hAnsi="Arial" w:cs="Arial"/>
          <w:sz w:val="24"/>
          <w:szCs w:val="24"/>
        </w:rPr>
        <w:t>serie dedicada a explicar los fundamentos del lenguaje Java */</w:t>
      </w:r>
    </w:p>
    <w:p w14:paraId="66AAE5F5" w14:textId="77777777" w:rsidR="00F50E54" w:rsidRPr="00F50E54" w:rsidRDefault="00F50E54" w:rsidP="00F50E54">
      <w:pPr>
        <w:pStyle w:val="Textoindependiente"/>
        <w:ind w:left="220" w:right="356"/>
        <w:jc w:val="both"/>
        <w:rPr>
          <w:rFonts w:ascii="Arial" w:eastAsia="Muller Light" w:hAnsi="Arial" w:cs="Arial"/>
          <w:sz w:val="24"/>
          <w:szCs w:val="24"/>
        </w:rPr>
      </w:pPr>
      <w:r w:rsidRPr="00F50E54">
        <w:rPr>
          <w:rFonts w:ascii="Arial" w:eastAsia="Muller Light" w:hAnsi="Arial" w:cs="Arial"/>
          <w:sz w:val="24"/>
          <w:szCs w:val="24"/>
        </w:rPr>
        <w:t xml:space="preserve">Habitualmente, usaremos comentarios en una sola línea </w:t>
      </w:r>
      <w:r w:rsidRPr="00F50E54">
        <w:rPr>
          <w:rFonts w:ascii="Arial" w:eastAsia="Muller Light" w:hAnsi="Arial" w:cs="Arial"/>
          <w:b/>
          <w:bCs/>
          <w:sz w:val="24"/>
          <w:szCs w:val="24"/>
        </w:rPr>
        <w:t>/</w:t>
      </w:r>
      <w:r w:rsidRPr="00F50E54">
        <w:rPr>
          <w:rFonts w:ascii="Arial" w:eastAsia="Muller Light" w:hAnsi="Arial" w:cs="Arial"/>
          <w:sz w:val="24"/>
          <w:szCs w:val="24"/>
        </w:rPr>
        <w:t>/, ya que no tiene el  inconveniente de aprendernos los símbolos de comienzo y terminación del bloque, u olvidarnos de poner este último, dando lugar a un error en el momento de la compilación. En la ventana de edición del Entorno Integrado de Desarrollo (IDE) los comentarios se distinguen del resto del código por el color del</w:t>
      </w:r>
      <w:r w:rsidRPr="00F50E54">
        <w:rPr>
          <w:rFonts w:ascii="Arial" w:eastAsia="Muller Light" w:hAnsi="Arial" w:cs="Arial"/>
          <w:spacing w:val="-17"/>
          <w:sz w:val="24"/>
          <w:szCs w:val="24"/>
        </w:rPr>
        <w:t xml:space="preserve"> </w:t>
      </w:r>
      <w:r w:rsidRPr="00F50E54">
        <w:rPr>
          <w:rFonts w:ascii="Arial" w:eastAsia="Muller Light" w:hAnsi="Arial" w:cs="Arial"/>
          <w:sz w:val="24"/>
          <w:szCs w:val="24"/>
        </w:rPr>
        <w:t>texto.</w:t>
      </w:r>
    </w:p>
    <w:p w14:paraId="4544DFE4" w14:textId="77777777" w:rsidR="00F50E54" w:rsidRPr="00F50E54" w:rsidRDefault="00F50E54" w:rsidP="00F50E54">
      <w:pPr>
        <w:pStyle w:val="Textoindependiente"/>
        <w:ind w:left="220" w:right="356"/>
        <w:jc w:val="both"/>
        <w:rPr>
          <w:rFonts w:ascii="Arial" w:eastAsia="Muller Light" w:hAnsi="Arial" w:cs="Arial"/>
          <w:sz w:val="24"/>
          <w:szCs w:val="24"/>
        </w:rPr>
      </w:pPr>
    </w:p>
    <w:p w14:paraId="7E4DF947" w14:textId="77777777" w:rsidR="00F50E54" w:rsidRPr="00F50E54" w:rsidRDefault="00F50E54" w:rsidP="00F50E54">
      <w:pPr>
        <w:pStyle w:val="Textoindependiente"/>
        <w:spacing w:before="2"/>
        <w:ind w:left="220"/>
        <w:jc w:val="both"/>
        <w:rPr>
          <w:rFonts w:ascii="Arial" w:eastAsia="Muller Light" w:hAnsi="Arial" w:cs="Arial"/>
          <w:sz w:val="24"/>
          <w:szCs w:val="24"/>
          <w:lang w:val="en-US"/>
        </w:rPr>
      </w:pPr>
      <w:r w:rsidRPr="00F50E54">
        <w:rPr>
          <w:rFonts w:ascii="Arial" w:eastAsia="Muller Light" w:hAnsi="Arial" w:cs="Arial"/>
          <w:sz w:val="24"/>
          <w:szCs w:val="24"/>
          <w:lang w:val="en-US"/>
        </w:rPr>
        <w:t xml:space="preserve">public class </w:t>
      </w:r>
      <w:proofErr w:type="spellStart"/>
      <w:r w:rsidRPr="00F50E54">
        <w:rPr>
          <w:rFonts w:ascii="Arial" w:eastAsia="Muller Light" w:hAnsi="Arial" w:cs="Arial"/>
          <w:sz w:val="24"/>
          <w:szCs w:val="24"/>
          <w:lang w:val="en-US"/>
        </w:rPr>
        <w:t>PrimeroApp</w:t>
      </w:r>
      <w:proofErr w:type="spellEnd"/>
      <w:r w:rsidRPr="00F50E54">
        <w:rPr>
          <w:rFonts w:ascii="Arial" w:eastAsia="Muller Light" w:hAnsi="Arial" w:cs="Arial"/>
          <w:sz w:val="24"/>
          <w:szCs w:val="24"/>
          <w:lang w:val="en-US"/>
        </w:rPr>
        <w:t>{</w:t>
      </w:r>
    </w:p>
    <w:p w14:paraId="106115A0" w14:textId="77777777" w:rsidR="00F50E54" w:rsidRPr="00F50E54" w:rsidRDefault="00F50E54" w:rsidP="00F50E54">
      <w:pPr>
        <w:pStyle w:val="Textoindependiente"/>
        <w:spacing w:before="9"/>
        <w:ind w:left="700"/>
        <w:rPr>
          <w:rFonts w:ascii="Arial" w:eastAsia="Muller Light" w:hAnsi="Arial" w:cs="Arial"/>
          <w:sz w:val="24"/>
          <w:szCs w:val="24"/>
          <w:lang w:val="en-US"/>
        </w:rPr>
      </w:pPr>
      <w:r w:rsidRPr="00F50E54">
        <w:rPr>
          <w:rFonts w:ascii="Arial" w:eastAsia="Muller Light" w:hAnsi="Arial" w:cs="Arial"/>
          <w:sz w:val="24"/>
          <w:szCs w:val="24"/>
          <w:lang w:val="en-US"/>
        </w:rPr>
        <w:t xml:space="preserve">public static void main(String[] </w:t>
      </w:r>
      <w:proofErr w:type="spellStart"/>
      <w:r w:rsidRPr="00F50E54">
        <w:rPr>
          <w:rFonts w:ascii="Arial" w:eastAsia="Muller Light" w:hAnsi="Arial" w:cs="Arial"/>
          <w:sz w:val="24"/>
          <w:szCs w:val="24"/>
          <w:lang w:val="en-US"/>
        </w:rPr>
        <w:t>args</w:t>
      </w:r>
      <w:proofErr w:type="spellEnd"/>
      <w:r w:rsidRPr="00F50E54">
        <w:rPr>
          <w:rFonts w:ascii="Arial" w:eastAsia="Muller Light" w:hAnsi="Arial" w:cs="Arial"/>
          <w:sz w:val="24"/>
          <w:szCs w:val="24"/>
          <w:lang w:val="en-US"/>
        </w:rPr>
        <w:t>) {</w:t>
      </w:r>
    </w:p>
    <w:p w14:paraId="77876646" w14:textId="77777777" w:rsidR="00F50E54" w:rsidRPr="00F50E54" w:rsidRDefault="00F50E54" w:rsidP="00F50E54">
      <w:pPr>
        <w:pStyle w:val="Textoindependiente"/>
        <w:spacing w:before="2" w:line="224" w:lineRule="exact"/>
        <w:ind w:left="692" w:firstLine="488"/>
        <w:rPr>
          <w:rFonts w:ascii="Arial" w:eastAsia="Muller Light" w:hAnsi="Arial" w:cs="Arial"/>
          <w:sz w:val="24"/>
          <w:szCs w:val="24"/>
        </w:rPr>
      </w:pPr>
      <w:r w:rsidRPr="00F50E54">
        <w:rPr>
          <w:rFonts w:ascii="Arial" w:eastAsia="Muller Light" w:hAnsi="Arial" w:cs="Arial"/>
          <w:sz w:val="24"/>
          <w:szCs w:val="24"/>
        </w:rPr>
        <w:t>//imprime un mensaje</w:t>
      </w:r>
    </w:p>
    <w:p w14:paraId="206B92C1" w14:textId="77777777" w:rsidR="00F50E54" w:rsidRPr="00F50E54" w:rsidRDefault="00F50E54" w:rsidP="00F50E54">
      <w:pPr>
        <w:pStyle w:val="Textoindependiente"/>
        <w:ind w:left="1180"/>
        <w:rPr>
          <w:rFonts w:ascii="Arial" w:eastAsia="Muller Light" w:hAnsi="Arial" w:cs="Arial"/>
          <w:sz w:val="24"/>
          <w:szCs w:val="24"/>
        </w:rPr>
      </w:pPr>
      <w:proofErr w:type="spellStart"/>
      <w:r w:rsidRPr="00F50E54">
        <w:rPr>
          <w:rFonts w:ascii="Arial" w:eastAsia="Muller Light" w:hAnsi="Arial" w:cs="Arial"/>
          <w:sz w:val="24"/>
          <w:szCs w:val="24"/>
        </w:rPr>
        <w:t>System.out.println</w:t>
      </w:r>
      <w:proofErr w:type="spellEnd"/>
      <w:r w:rsidRPr="00F50E54">
        <w:rPr>
          <w:rFonts w:ascii="Arial" w:eastAsia="Muller Light" w:hAnsi="Arial" w:cs="Arial"/>
          <w:sz w:val="24"/>
          <w:szCs w:val="24"/>
        </w:rPr>
        <w:t>("El primer programa");</w:t>
      </w:r>
    </w:p>
    <w:p w14:paraId="59E9AB63" w14:textId="77777777" w:rsidR="00F50E54" w:rsidRPr="00F50E54" w:rsidRDefault="00F50E54" w:rsidP="00F50E54">
      <w:pPr>
        <w:pStyle w:val="Textoindependiente"/>
        <w:spacing w:before="2"/>
        <w:ind w:left="700"/>
        <w:rPr>
          <w:rFonts w:ascii="Arial" w:eastAsia="Muller Light" w:hAnsi="Arial" w:cs="Arial"/>
          <w:sz w:val="24"/>
          <w:szCs w:val="24"/>
        </w:rPr>
      </w:pPr>
      <w:r w:rsidRPr="00F50E54">
        <w:rPr>
          <w:rFonts w:ascii="Arial" w:eastAsia="Muller Light" w:hAnsi="Arial" w:cs="Arial"/>
          <w:sz w:val="24"/>
          <w:szCs w:val="24"/>
        </w:rPr>
        <w:t>}</w:t>
      </w:r>
    </w:p>
    <w:p w14:paraId="7460D46C" w14:textId="77777777" w:rsidR="00F50E54" w:rsidRPr="00F50E54" w:rsidRDefault="00F50E54" w:rsidP="00F50E54">
      <w:pPr>
        <w:pStyle w:val="Textoindependiente"/>
        <w:spacing w:before="1" w:line="224" w:lineRule="exact"/>
        <w:ind w:left="220"/>
        <w:rPr>
          <w:rFonts w:ascii="Arial" w:eastAsia="Muller Light" w:hAnsi="Arial" w:cs="Arial"/>
          <w:sz w:val="24"/>
          <w:szCs w:val="24"/>
        </w:rPr>
      </w:pPr>
      <w:r w:rsidRPr="00F50E54">
        <w:rPr>
          <w:rFonts w:ascii="Arial" w:eastAsia="Muller Light" w:hAnsi="Arial" w:cs="Arial"/>
          <w:sz w:val="24"/>
          <w:szCs w:val="24"/>
        </w:rPr>
        <w:t>}</w:t>
      </w:r>
    </w:p>
    <w:p w14:paraId="41C21CCF" w14:textId="77777777" w:rsidR="00F50E54" w:rsidRPr="00F50E54" w:rsidRDefault="00F50E54" w:rsidP="00F50E54">
      <w:pPr>
        <w:pStyle w:val="Textoindependiente"/>
        <w:spacing w:before="1" w:line="224" w:lineRule="exact"/>
        <w:ind w:left="220"/>
        <w:rPr>
          <w:rFonts w:ascii="Arial" w:eastAsia="Muller Light" w:hAnsi="Arial" w:cs="Arial"/>
          <w:sz w:val="24"/>
          <w:szCs w:val="24"/>
        </w:rPr>
      </w:pPr>
    </w:p>
    <w:p w14:paraId="4ED8087D" w14:textId="77777777" w:rsidR="00F50E54" w:rsidRPr="00F50E54" w:rsidRDefault="00F50E54" w:rsidP="00F50E54">
      <w:pPr>
        <w:pStyle w:val="Textoindependiente"/>
        <w:ind w:left="220" w:right="361"/>
        <w:jc w:val="both"/>
        <w:rPr>
          <w:rFonts w:ascii="Arial" w:eastAsia="Muller Light" w:hAnsi="Arial" w:cs="Arial"/>
          <w:sz w:val="24"/>
          <w:szCs w:val="24"/>
        </w:rPr>
      </w:pPr>
      <w:r w:rsidRPr="00F50E54">
        <w:rPr>
          <w:rFonts w:ascii="Arial" w:eastAsia="Muller Light" w:hAnsi="Arial" w:cs="Arial"/>
          <w:sz w:val="24"/>
          <w:szCs w:val="24"/>
        </w:rPr>
        <w:t>Un procedimiento elemental de depuración de un programa consiste en anular ciertas sentencias de un programa mediante los delimitadores de comentarios. Por ejemplo, se puede modificar el programa y anular la sentencia que imprime el mensaje, poniendo delante de ella el delimitador de comentarios en una sola</w:t>
      </w:r>
      <w:r w:rsidRPr="00F50E54">
        <w:rPr>
          <w:rFonts w:ascii="Arial" w:eastAsia="Muller Light" w:hAnsi="Arial" w:cs="Arial"/>
          <w:spacing w:val="-23"/>
          <w:sz w:val="24"/>
          <w:szCs w:val="24"/>
        </w:rPr>
        <w:t xml:space="preserve"> </w:t>
      </w:r>
      <w:r w:rsidRPr="00F50E54">
        <w:rPr>
          <w:rFonts w:ascii="Arial" w:eastAsia="Muller Light" w:hAnsi="Arial" w:cs="Arial"/>
          <w:sz w:val="24"/>
          <w:szCs w:val="24"/>
        </w:rPr>
        <w:t>línea.</w:t>
      </w:r>
    </w:p>
    <w:p w14:paraId="50CA94B3" w14:textId="77777777" w:rsidR="00F50E54" w:rsidRPr="00F50E54" w:rsidRDefault="00F50E54" w:rsidP="00F50E54">
      <w:pPr>
        <w:pStyle w:val="Textoindependiente"/>
        <w:ind w:left="220" w:right="361"/>
        <w:jc w:val="both"/>
        <w:rPr>
          <w:rFonts w:ascii="Arial" w:eastAsia="Muller Light" w:hAnsi="Arial" w:cs="Arial"/>
          <w:sz w:val="24"/>
          <w:szCs w:val="24"/>
        </w:rPr>
      </w:pPr>
    </w:p>
    <w:p w14:paraId="06B78972" w14:textId="77777777" w:rsidR="00F50E54" w:rsidRPr="00F50E54" w:rsidRDefault="00F50E54" w:rsidP="00F50E54">
      <w:pPr>
        <w:pStyle w:val="Textoindependiente"/>
        <w:spacing w:before="2"/>
        <w:ind w:left="220" w:firstLine="488"/>
        <w:jc w:val="both"/>
        <w:rPr>
          <w:rFonts w:ascii="Arial" w:eastAsia="Muller Light" w:hAnsi="Arial" w:cs="Arial"/>
          <w:sz w:val="24"/>
          <w:szCs w:val="24"/>
        </w:rPr>
      </w:pPr>
      <w:r w:rsidRPr="00F50E54">
        <w:rPr>
          <w:rFonts w:ascii="Arial" w:eastAsia="Muller Light" w:hAnsi="Arial" w:cs="Arial"/>
          <w:sz w:val="24"/>
          <w:szCs w:val="24"/>
        </w:rPr>
        <w:t>//</w:t>
      </w:r>
      <w:proofErr w:type="spellStart"/>
      <w:r w:rsidRPr="00F50E54">
        <w:rPr>
          <w:rFonts w:ascii="Arial" w:eastAsia="Muller Light" w:hAnsi="Arial" w:cs="Arial"/>
          <w:sz w:val="24"/>
          <w:szCs w:val="24"/>
        </w:rPr>
        <w:t>System.out.println</w:t>
      </w:r>
      <w:proofErr w:type="spellEnd"/>
      <w:r w:rsidRPr="00F50E54">
        <w:rPr>
          <w:rFonts w:ascii="Arial" w:eastAsia="Muller Light" w:hAnsi="Arial" w:cs="Arial"/>
          <w:sz w:val="24"/>
          <w:szCs w:val="24"/>
        </w:rPr>
        <w:t>("El primer programa");</w:t>
      </w:r>
    </w:p>
    <w:p w14:paraId="4A209BE7" w14:textId="77777777" w:rsidR="00F50E54" w:rsidRPr="00F50E54" w:rsidRDefault="00F50E54" w:rsidP="00F50E54">
      <w:pPr>
        <w:pStyle w:val="Textoindependiente"/>
        <w:spacing w:line="225" w:lineRule="exact"/>
        <w:ind w:left="220"/>
        <w:jc w:val="both"/>
        <w:rPr>
          <w:rFonts w:ascii="Arial" w:eastAsia="Muller Light" w:hAnsi="Arial" w:cs="Arial"/>
          <w:sz w:val="24"/>
          <w:szCs w:val="24"/>
        </w:rPr>
      </w:pPr>
    </w:p>
    <w:p w14:paraId="6009BD50" w14:textId="77777777" w:rsidR="00F50E54" w:rsidRPr="00F50E54" w:rsidRDefault="00F50E54" w:rsidP="00F50E54">
      <w:pPr>
        <w:pStyle w:val="Textoindependiente"/>
        <w:spacing w:line="225" w:lineRule="exact"/>
        <w:ind w:left="220"/>
        <w:jc w:val="both"/>
        <w:rPr>
          <w:rFonts w:ascii="Arial" w:eastAsia="Muller Light" w:hAnsi="Arial" w:cs="Arial"/>
          <w:sz w:val="24"/>
          <w:szCs w:val="24"/>
        </w:rPr>
      </w:pPr>
      <w:r w:rsidRPr="00F50E54">
        <w:rPr>
          <w:rFonts w:ascii="Arial" w:eastAsia="Muller Light" w:hAnsi="Arial" w:cs="Arial"/>
          <w:sz w:val="24"/>
          <w:szCs w:val="24"/>
        </w:rPr>
        <w:lastRenderedPageBreak/>
        <w:t>Al correr el programa, observaremos que no imprime nada en la pantalla.</w:t>
      </w:r>
    </w:p>
    <w:p w14:paraId="70B0A271" w14:textId="77777777" w:rsidR="00F50E54" w:rsidRPr="00F50E54" w:rsidRDefault="00F50E54" w:rsidP="00F50E54">
      <w:pPr>
        <w:pStyle w:val="Textoindependiente"/>
        <w:spacing w:before="1"/>
        <w:ind w:left="219" w:right="356"/>
        <w:jc w:val="both"/>
        <w:rPr>
          <w:rFonts w:ascii="Arial" w:eastAsia="Muller Light" w:hAnsi="Arial" w:cs="Arial"/>
          <w:sz w:val="24"/>
          <w:szCs w:val="24"/>
        </w:rPr>
      </w:pPr>
      <w:r w:rsidRPr="00F50E54">
        <w:rPr>
          <w:rFonts w:ascii="Arial" w:eastAsia="Muller Light" w:hAnsi="Arial" w:cs="Arial"/>
          <w:sz w:val="24"/>
          <w:szCs w:val="24"/>
        </w:rPr>
        <w:t xml:space="preserve">La sentencia </w:t>
      </w:r>
      <w:proofErr w:type="spellStart"/>
      <w:r w:rsidRPr="00F50E54">
        <w:rPr>
          <w:rFonts w:ascii="Arial" w:eastAsia="Muller Light" w:hAnsi="Arial" w:cs="Arial"/>
          <w:i/>
          <w:iCs/>
          <w:sz w:val="24"/>
          <w:szCs w:val="24"/>
        </w:rPr>
        <w:t>System.out.println</w:t>
      </w:r>
      <w:proofErr w:type="spellEnd"/>
      <w:r w:rsidRPr="00F50E54">
        <w:rPr>
          <w:rFonts w:ascii="Arial" w:eastAsia="Muller Light" w:hAnsi="Arial" w:cs="Arial"/>
          <w:i/>
          <w:iCs/>
          <w:sz w:val="24"/>
          <w:szCs w:val="24"/>
        </w:rPr>
        <w:t xml:space="preserve">() </w:t>
      </w:r>
      <w:r w:rsidRPr="00F50E54">
        <w:rPr>
          <w:rFonts w:ascii="Arial" w:eastAsia="Muller Light" w:hAnsi="Arial" w:cs="Arial"/>
          <w:sz w:val="24"/>
          <w:szCs w:val="24"/>
        </w:rPr>
        <w:t xml:space="preserve">imprime un mensaje en la consola, una ventana DOS que se abre en el escritorio de Windows 95. La función </w:t>
      </w:r>
      <w:proofErr w:type="spellStart"/>
      <w:r w:rsidRPr="00F50E54">
        <w:rPr>
          <w:rFonts w:ascii="Arial" w:eastAsia="Muller Light" w:hAnsi="Arial" w:cs="Arial"/>
          <w:i/>
          <w:iCs/>
          <w:sz w:val="24"/>
          <w:szCs w:val="24"/>
        </w:rPr>
        <w:t>println</w:t>
      </w:r>
      <w:proofErr w:type="spellEnd"/>
      <w:r w:rsidRPr="00F50E54">
        <w:rPr>
          <w:rFonts w:ascii="Arial" w:eastAsia="Muller Light" w:hAnsi="Arial" w:cs="Arial"/>
          <w:i/>
          <w:iCs/>
          <w:sz w:val="24"/>
          <w:szCs w:val="24"/>
        </w:rPr>
        <w:t xml:space="preserve"> </w:t>
      </w:r>
      <w:r w:rsidRPr="00F50E54">
        <w:rPr>
          <w:rFonts w:ascii="Arial" w:eastAsia="Muller Light" w:hAnsi="Arial" w:cs="Arial"/>
          <w:sz w:val="24"/>
          <w:szCs w:val="24"/>
        </w:rPr>
        <w:t xml:space="preserve">tiene un sólo argumento una cadena de caracteres u objeto de la </w:t>
      </w:r>
      <w:hyperlink r:id="rId9">
        <w:r w:rsidRPr="00F50E54">
          <w:rPr>
            <w:rFonts w:ascii="Arial" w:eastAsia="Muller Light" w:hAnsi="Arial" w:cs="Arial"/>
            <w:sz w:val="24"/>
            <w:szCs w:val="24"/>
            <w:u w:val="single"/>
          </w:rPr>
          <w:t>clase</w:t>
        </w:r>
        <w:r w:rsidRPr="00F50E54">
          <w:rPr>
            <w:rFonts w:ascii="Arial" w:eastAsia="Muller Light" w:hAnsi="Arial" w:cs="Arial"/>
            <w:spacing w:val="-10"/>
            <w:sz w:val="24"/>
            <w:szCs w:val="24"/>
            <w:u w:val="single"/>
          </w:rPr>
          <w:t xml:space="preserve"> </w:t>
        </w:r>
        <w:proofErr w:type="spellStart"/>
        <w:r w:rsidRPr="00F50E54">
          <w:rPr>
            <w:rFonts w:ascii="Arial" w:eastAsia="Muller Light" w:hAnsi="Arial" w:cs="Arial"/>
            <w:i/>
            <w:iCs/>
            <w:sz w:val="24"/>
            <w:szCs w:val="24"/>
            <w:u w:val="single"/>
          </w:rPr>
          <w:t>String</w:t>
        </w:r>
        <w:proofErr w:type="spellEnd"/>
        <w:r w:rsidRPr="00F50E54">
          <w:rPr>
            <w:rFonts w:ascii="Arial" w:eastAsia="Muller Light" w:hAnsi="Arial" w:cs="Arial"/>
            <w:sz w:val="24"/>
            <w:szCs w:val="24"/>
            <w:u w:val="single"/>
          </w:rPr>
          <w:t>.</w:t>
        </w:r>
      </w:hyperlink>
    </w:p>
    <w:p w14:paraId="4354B6F9" w14:textId="77777777" w:rsidR="00F50E54" w:rsidRPr="00F50E54" w:rsidRDefault="00F50E54" w:rsidP="00F50E54">
      <w:pPr>
        <w:pStyle w:val="Textoindependiente"/>
        <w:spacing w:before="9"/>
        <w:rPr>
          <w:rFonts w:ascii="Arial" w:eastAsia="Muller Light" w:hAnsi="Arial" w:cs="Arial"/>
          <w:sz w:val="24"/>
          <w:szCs w:val="24"/>
        </w:rPr>
      </w:pPr>
    </w:p>
    <w:p w14:paraId="23FC33EB" w14:textId="77777777" w:rsidR="00F50E54" w:rsidRPr="00F50E54" w:rsidRDefault="00F50E54" w:rsidP="00F50E54">
      <w:pPr>
        <w:pStyle w:val="Ttulo3"/>
        <w:spacing w:before="234"/>
        <w:rPr>
          <w:rFonts w:ascii="Arial" w:eastAsia="Muller Light" w:hAnsi="Arial" w:cs="Arial"/>
          <w:color w:val="auto"/>
          <w:sz w:val="24"/>
          <w:szCs w:val="24"/>
        </w:rPr>
      </w:pPr>
      <w:r w:rsidRPr="00F50E54">
        <w:rPr>
          <w:rFonts w:ascii="Arial" w:eastAsia="Muller Light" w:hAnsi="Arial" w:cs="Arial"/>
          <w:color w:val="auto"/>
          <w:sz w:val="24"/>
          <w:szCs w:val="24"/>
        </w:rPr>
        <w:t>Sentencias</w:t>
      </w:r>
    </w:p>
    <w:p w14:paraId="1D608076" w14:textId="77777777" w:rsidR="00F50E54" w:rsidRPr="00F50E54" w:rsidRDefault="00F50E54" w:rsidP="00F50E54">
      <w:pPr>
        <w:pStyle w:val="Textoindependiente"/>
        <w:spacing w:before="2"/>
        <w:ind w:left="220" w:right="355"/>
        <w:jc w:val="both"/>
        <w:rPr>
          <w:rFonts w:ascii="Arial" w:eastAsia="Muller Light" w:hAnsi="Arial" w:cs="Arial"/>
          <w:sz w:val="24"/>
          <w:szCs w:val="24"/>
        </w:rPr>
      </w:pPr>
    </w:p>
    <w:p w14:paraId="1A2CEA4A" w14:textId="77777777" w:rsidR="00F50E54" w:rsidRPr="00F50E54" w:rsidRDefault="00F50E54" w:rsidP="00F50E54">
      <w:pPr>
        <w:pStyle w:val="Textoindependiente"/>
        <w:spacing w:before="2"/>
        <w:ind w:left="220" w:right="355"/>
        <w:jc w:val="both"/>
        <w:rPr>
          <w:rFonts w:ascii="Arial" w:eastAsia="Muller Light" w:hAnsi="Arial" w:cs="Arial"/>
          <w:sz w:val="24"/>
          <w:szCs w:val="24"/>
        </w:rPr>
      </w:pPr>
      <w:r w:rsidRPr="00F50E54">
        <w:rPr>
          <w:rFonts w:ascii="Arial" w:eastAsia="Muller Light" w:hAnsi="Arial" w:cs="Arial"/>
          <w:sz w:val="24"/>
          <w:szCs w:val="24"/>
        </w:rPr>
        <w:t>Una sentencia es una orden que se le da al programa para realizar una tarea específica, esta puede ser: mostrar un mensaje en la pantalla, declarar una variable (para reservar espacio</w:t>
      </w:r>
      <w:r w:rsidRPr="00F50E54">
        <w:rPr>
          <w:rFonts w:ascii="Arial" w:eastAsia="Muller Light" w:hAnsi="Arial" w:cs="Arial"/>
          <w:spacing w:val="13"/>
          <w:sz w:val="24"/>
          <w:szCs w:val="24"/>
        </w:rPr>
        <w:t xml:space="preserve"> </w:t>
      </w:r>
      <w:r w:rsidRPr="00F50E54">
        <w:rPr>
          <w:rFonts w:ascii="Arial" w:eastAsia="Muller Light" w:hAnsi="Arial" w:cs="Arial"/>
          <w:sz w:val="24"/>
          <w:szCs w:val="24"/>
        </w:rPr>
        <w:t>en</w:t>
      </w:r>
      <w:r w:rsidRPr="00F50E54">
        <w:rPr>
          <w:rFonts w:ascii="Arial" w:eastAsia="Muller Light" w:hAnsi="Arial" w:cs="Arial"/>
          <w:spacing w:val="14"/>
          <w:sz w:val="24"/>
          <w:szCs w:val="24"/>
        </w:rPr>
        <w:t xml:space="preserve"> </w:t>
      </w:r>
      <w:r w:rsidRPr="00F50E54">
        <w:rPr>
          <w:rFonts w:ascii="Arial" w:eastAsia="Muller Light" w:hAnsi="Arial" w:cs="Arial"/>
          <w:sz w:val="24"/>
          <w:szCs w:val="24"/>
        </w:rPr>
        <w:t>memoria),</w:t>
      </w:r>
      <w:r w:rsidRPr="00F50E54">
        <w:rPr>
          <w:rFonts w:ascii="Arial" w:eastAsia="Muller Light" w:hAnsi="Arial" w:cs="Arial"/>
          <w:spacing w:val="13"/>
          <w:sz w:val="24"/>
          <w:szCs w:val="24"/>
        </w:rPr>
        <w:t xml:space="preserve"> </w:t>
      </w:r>
      <w:r w:rsidRPr="00F50E54">
        <w:rPr>
          <w:rFonts w:ascii="Arial" w:eastAsia="Muller Light" w:hAnsi="Arial" w:cs="Arial"/>
          <w:sz w:val="24"/>
          <w:szCs w:val="24"/>
        </w:rPr>
        <w:t>inicializarla,</w:t>
      </w:r>
      <w:r w:rsidRPr="00F50E54">
        <w:rPr>
          <w:rFonts w:ascii="Arial" w:eastAsia="Muller Light" w:hAnsi="Arial" w:cs="Arial"/>
          <w:spacing w:val="14"/>
          <w:sz w:val="24"/>
          <w:szCs w:val="24"/>
        </w:rPr>
        <w:t xml:space="preserve"> </w:t>
      </w:r>
      <w:r w:rsidRPr="00F50E54">
        <w:rPr>
          <w:rFonts w:ascii="Arial" w:eastAsia="Muller Light" w:hAnsi="Arial" w:cs="Arial"/>
          <w:sz w:val="24"/>
          <w:szCs w:val="24"/>
        </w:rPr>
        <w:t>llamar</w:t>
      </w:r>
      <w:r w:rsidRPr="00F50E54">
        <w:rPr>
          <w:rFonts w:ascii="Arial" w:eastAsia="Muller Light" w:hAnsi="Arial" w:cs="Arial"/>
          <w:spacing w:val="14"/>
          <w:sz w:val="24"/>
          <w:szCs w:val="24"/>
        </w:rPr>
        <w:t xml:space="preserve"> </w:t>
      </w:r>
      <w:r w:rsidRPr="00F50E54">
        <w:rPr>
          <w:rFonts w:ascii="Arial" w:eastAsia="Muller Light" w:hAnsi="Arial" w:cs="Arial"/>
          <w:sz w:val="24"/>
          <w:szCs w:val="24"/>
        </w:rPr>
        <w:t>a</w:t>
      </w:r>
      <w:r w:rsidRPr="00F50E54">
        <w:rPr>
          <w:rFonts w:ascii="Arial" w:eastAsia="Muller Light" w:hAnsi="Arial" w:cs="Arial"/>
          <w:spacing w:val="13"/>
          <w:sz w:val="24"/>
          <w:szCs w:val="24"/>
        </w:rPr>
        <w:t xml:space="preserve"> </w:t>
      </w:r>
      <w:r w:rsidRPr="00F50E54">
        <w:rPr>
          <w:rFonts w:ascii="Arial" w:eastAsia="Muller Light" w:hAnsi="Arial" w:cs="Arial"/>
          <w:sz w:val="24"/>
          <w:szCs w:val="24"/>
        </w:rPr>
        <w:t>una</w:t>
      </w:r>
      <w:r w:rsidRPr="00F50E54">
        <w:rPr>
          <w:rFonts w:ascii="Arial" w:eastAsia="Muller Light" w:hAnsi="Arial" w:cs="Arial"/>
          <w:spacing w:val="14"/>
          <w:sz w:val="24"/>
          <w:szCs w:val="24"/>
        </w:rPr>
        <w:t xml:space="preserve"> </w:t>
      </w:r>
      <w:r w:rsidRPr="00F50E54">
        <w:rPr>
          <w:rFonts w:ascii="Arial" w:eastAsia="Muller Light" w:hAnsi="Arial" w:cs="Arial"/>
          <w:sz w:val="24"/>
          <w:szCs w:val="24"/>
        </w:rPr>
        <w:t>función,</w:t>
      </w:r>
      <w:r w:rsidRPr="00F50E54">
        <w:rPr>
          <w:rFonts w:ascii="Arial" w:eastAsia="Muller Light" w:hAnsi="Arial" w:cs="Arial"/>
          <w:spacing w:val="14"/>
          <w:sz w:val="24"/>
          <w:szCs w:val="24"/>
        </w:rPr>
        <w:t xml:space="preserve"> </w:t>
      </w:r>
      <w:r w:rsidRPr="00F50E54">
        <w:rPr>
          <w:rFonts w:ascii="Arial" w:eastAsia="Muller Light" w:hAnsi="Arial" w:cs="Arial"/>
          <w:sz w:val="24"/>
          <w:szCs w:val="24"/>
        </w:rPr>
        <w:t>etc.</w:t>
      </w:r>
      <w:r w:rsidRPr="00F50E54">
        <w:rPr>
          <w:rFonts w:ascii="Arial" w:eastAsia="Muller Light" w:hAnsi="Arial" w:cs="Arial"/>
          <w:spacing w:val="13"/>
          <w:sz w:val="24"/>
          <w:szCs w:val="24"/>
        </w:rPr>
        <w:t xml:space="preserve"> </w:t>
      </w:r>
      <w:r w:rsidRPr="00F50E54">
        <w:rPr>
          <w:rFonts w:ascii="Arial" w:eastAsia="Muller Light" w:hAnsi="Arial" w:cs="Arial"/>
          <w:sz w:val="24"/>
          <w:szCs w:val="24"/>
        </w:rPr>
        <w:t>Las</w:t>
      </w:r>
      <w:r w:rsidRPr="00F50E54">
        <w:rPr>
          <w:rFonts w:ascii="Arial" w:eastAsia="Muller Light" w:hAnsi="Arial" w:cs="Arial"/>
          <w:spacing w:val="14"/>
          <w:sz w:val="24"/>
          <w:szCs w:val="24"/>
        </w:rPr>
        <w:t xml:space="preserve"> </w:t>
      </w:r>
      <w:r w:rsidRPr="00F50E54">
        <w:rPr>
          <w:rFonts w:ascii="Arial" w:eastAsia="Muller Light" w:hAnsi="Arial" w:cs="Arial"/>
          <w:sz w:val="24"/>
          <w:szCs w:val="24"/>
        </w:rPr>
        <w:t>sentencias</w:t>
      </w:r>
      <w:r w:rsidRPr="00F50E54">
        <w:rPr>
          <w:rFonts w:ascii="Arial" w:eastAsia="Muller Light" w:hAnsi="Arial" w:cs="Arial"/>
          <w:spacing w:val="14"/>
          <w:sz w:val="24"/>
          <w:szCs w:val="24"/>
        </w:rPr>
        <w:t xml:space="preserve"> </w:t>
      </w:r>
      <w:r w:rsidRPr="00F50E54">
        <w:rPr>
          <w:rFonts w:ascii="Arial" w:eastAsia="Muller Light" w:hAnsi="Arial" w:cs="Arial"/>
          <w:sz w:val="24"/>
          <w:szCs w:val="24"/>
        </w:rPr>
        <w:t>acaban</w:t>
      </w:r>
      <w:r w:rsidRPr="00F50E54">
        <w:rPr>
          <w:rFonts w:ascii="Arial" w:eastAsia="Muller Light" w:hAnsi="Arial" w:cs="Arial"/>
          <w:spacing w:val="13"/>
          <w:sz w:val="24"/>
          <w:szCs w:val="24"/>
        </w:rPr>
        <w:t xml:space="preserve"> </w:t>
      </w:r>
      <w:r w:rsidRPr="00F50E54">
        <w:rPr>
          <w:rFonts w:ascii="Arial" w:eastAsia="Muller Light" w:hAnsi="Arial" w:cs="Arial"/>
          <w:sz w:val="24"/>
          <w:szCs w:val="24"/>
        </w:rPr>
        <w:t>con</w:t>
      </w:r>
    </w:p>
    <w:p w14:paraId="4824CDEF" w14:textId="77777777" w:rsidR="00F50E54" w:rsidRPr="00F50E54" w:rsidRDefault="00F50E54" w:rsidP="00F50E54">
      <w:pPr>
        <w:pStyle w:val="Textoindependiente"/>
        <w:spacing w:line="244" w:lineRule="auto"/>
        <w:ind w:left="220" w:right="360"/>
        <w:jc w:val="both"/>
        <w:rPr>
          <w:rFonts w:ascii="Arial" w:eastAsia="Muller Light" w:hAnsi="Arial" w:cs="Arial"/>
          <w:sz w:val="24"/>
          <w:szCs w:val="24"/>
        </w:rPr>
      </w:pPr>
      <w:r w:rsidRPr="00F50E54">
        <w:rPr>
          <w:rFonts w:ascii="Arial" w:eastAsia="Muller Light" w:hAnsi="Arial" w:cs="Arial"/>
          <w:b/>
          <w:bCs/>
          <w:sz w:val="24"/>
          <w:szCs w:val="24"/>
        </w:rPr>
        <w:t>;</w:t>
      </w:r>
      <w:r w:rsidRPr="00F50E54">
        <w:rPr>
          <w:rFonts w:ascii="Arial" w:eastAsia="Muller Light" w:hAnsi="Arial" w:cs="Arial"/>
          <w:sz w:val="24"/>
          <w:szCs w:val="24"/>
        </w:rPr>
        <w:t>. este carácter separa una sentencia de la siguiente. Normalmente, las sentencias se ponen unas debajo de otras, aunque sentencias cortas pueden colocarse en una misma</w:t>
      </w:r>
      <w:r w:rsidRPr="00F50E54">
        <w:rPr>
          <w:rFonts w:ascii="Arial" w:eastAsia="Muller Light" w:hAnsi="Arial" w:cs="Arial"/>
          <w:spacing w:val="45"/>
          <w:sz w:val="24"/>
          <w:szCs w:val="24"/>
        </w:rPr>
        <w:t xml:space="preserve"> </w:t>
      </w:r>
      <w:r w:rsidRPr="00F50E54">
        <w:rPr>
          <w:rFonts w:ascii="Arial" w:eastAsia="Muller Light" w:hAnsi="Arial" w:cs="Arial"/>
          <w:sz w:val="24"/>
          <w:szCs w:val="24"/>
        </w:rPr>
        <w:t>línea.</w:t>
      </w:r>
    </w:p>
    <w:p w14:paraId="46FD1461" w14:textId="77777777" w:rsidR="00F50E54" w:rsidRPr="00F50E54" w:rsidRDefault="00F50E54" w:rsidP="00F50E54">
      <w:pPr>
        <w:pStyle w:val="Textoindependiente"/>
        <w:spacing w:before="2"/>
        <w:ind w:left="220" w:right="355"/>
        <w:jc w:val="both"/>
        <w:rPr>
          <w:rFonts w:ascii="Arial" w:eastAsia="Muller Light" w:hAnsi="Arial" w:cs="Arial"/>
          <w:sz w:val="24"/>
          <w:szCs w:val="24"/>
        </w:rPr>
      </w:pPr>
      <w:r w:rsidRPr="00F50E54">
        <w:rPr>
          <w:rFonts w:ascii="Arial" w:eastAsia="Muller Light" w:hAnsi="Arial" w:cs="Arial"/>
          <w:sz w:val="24"/>
          <w:szCs w:val="24"/>
        </w:rPr>
        <w:t xml:space="preserve">He aquí algunos ejemplos de sentencias </w:t>
      </w:r>
    </w:p>
    <w:p w14:paraId="76039CCF" w14:textId="77777777" w:rsidR="00F50E54" w:rsidRPr="00F50E54" w:rsidRDefault="00F50E54" w:rsidP="00F50E54">
      <w:pPr>
        <w:pStyle w:val="Textoindependiente"/>
        <w:spacing w:before="2"/>
        <w:ind w:left="220" w:right="355"/>
        <w:jc w:val="both"/>
        <w:rPr>
          <w:rFonts w:ascii="Arial" w:eastAsia="Muller Light" w:hAnsi="Arial" w:cs="Arial"/>
          <w:sz w:val="24"/>
          <w:szCs w:val="24"/>
        </w:rPr>
      </w:pPr>
    </w:p>
    <w:p w14:paraId="03A3ADA9" w14:textId="77777777" w:rsidR="00F50E54" w:rsidRPr="00F50E54" w:rsidRDefault="00F50E54" w:rsidP="00F50E54">
      <w:pPr>
        <w:pStyle w:val="Textoindependiente"/>
        <w:spacing w:line="242" w:lineRule="auto"/>
        <w:ind w:left="1134"/>
        <w:jc w:val="both"/>
        <w:rPr>
          <w:rFonts w:ascii="Arial" w:eastAsia="Muller Light" w:hAnsi="Arial" w:cs="Arial"/>
          <w:sz w:val="24"/>
          <w:szCs w:val="24"/>
          <w:lang w:val="en-US"/>
        </w:rPr>
      </w:pPr>
      <w:r w:rsidRPr="00F50E54">
        <w:rPr>
          <w:rFonts w:ascii="Arial" w:eastAsia="Muller Light" w:hAnsi="Arial" w:cs="Arial"/>
          <w:sz w:val="24"/>
          <w:szCs w:val="24"/>
          <w:lang w:val="en-US"/>
        </w:rPr>
        <w:t xml:space="preserve">int </w:t>
      </w:r>
      <w:proofErr w:type="spellStart"/>
      <w:r w:rsidRPr="00F50E54">
        <w:rPr>
          <w:rFonts w:ascii="Arial" w:eastAsia="Muller Light" w:hAnsi="Arial" w:cs="Arial"/>
          <w:sz w:val="24"/>
          <w:szCs w:val="24"/>
          <w:lang w:val="en-US"/>
        </w:rPr>
        <w:t>i</w:t>
      </w:r>
      <w:proofErr w:type="spellEnd"/>
      <w:r w:rsidRPr="00F50E54">
        <w:rPr>
          <w:rFonts w:ascii="Arial" w:eastAsia="Muller Light" w:hAnsi="Arial" w:cs="Arial"/>
          <w:sz w:val="24"/>
          <w:szCs w:val="24"/>
          <w:lang w:val="en-US"/>
        </w:rPr>
        <w:t>=1;</w:t>
      </w:r>
    </w:p>
    <w:p w14:paraId="3949D4A2" w14:textId="77777777" w:rsidR="00F50E54" w:rsidRPr="00F50E54" w:rsidRDefault="00F50E54" w:rsidP="00F50E54">
      <w:pPr>
        <w:pStyle w:val="Textoindependiente"/>
        <w:spacing w:line="224" w:lineRule="exact"/>
        <w:ind w:left="1134"/>
        <w:jc w:val="both"/>
        <w:rPr>
          <w:rFonts w:ascii="Arial" w:eastAsia="Muller Light" w:hAnsi="Arial" w:cs="Arial"/>
          <w:sz w:val="24"/>
          <w:szCs w:val="24"/>
          <w:lang w:val="en-US"/>
        </w:rPr>
      </w:pPr>
      <w:r w:rsidRPr="00F50E54">
        <w:rPr>
          <w:rFonts w:ascii="Arial" w:eastAsia="Muller Light" w:hAnsi="Arial" w:cs="Arial"/>
          <w:sz w:val="24"/>
          <w:szCs w:val="24"/>
          <w:lang w:val="en-US"/>
        </w:rPr>
        <w:t xml:space="preserve">import </w:t>
      </w:r>
      <w:proofErr w:type="spellStart"/>
      <w:r w:rsidRPr="00F50E54">
        <w:rPr>
          <w:rFonts w:ascii="Arial" w:eastAsia="Muller Light" w:hAnsi="Arial" w:cs="Arial"/>
          <w:sz w:val="24"/>
          <w:szCs w:val="24"/>
          <w:lang w:val="en-US"/>
        </w:rPr>
        <w:t>java.awt</w:t>
      </w:r>
      <w:proofErr w:type="spellEnd"/>
      <w:r w:rsidRPr="00F50E54">
        <w:rPr>
          <w:rFonts w:ascii="Arial" w:eastAsia="Muller Light" w:hAnsi="Arial" w:cs="Arial"/>
          <w:sz w:val="24"/>
          <w:szCs w:val="24"/>
          <w:lang w:val="en-US"/>
        </w:rPr>
        <w:t>.*;</w:t>
      </w:r>
    </w:p>
    <w:p w14:paraId="606F1315" w14:textId="77777777" w:rsidR="00F50E54" w:rsidRPr="00F50E54" w:rsidRDefault="00F50E54" w:rsidP="00F50E54">
      <w:pPr>
        <w:pStyle w:val="Textoindependiente"/>
        <w:ind w:left="1134"/>
        <w:jc w:val="both"/>
        <w:rPr>
          <w:rFonts w:ascii="Arial" w:eastAsia="Muller Light" w:hAnsi="Arial" w:cs="Arial"/>
          <w:sz w:val="24"/>
          <w:szCs w:val="24"/>
        </w:rPr>
      </w:pPr>
      <w:proofErr w:type="spellStart"/>
      <w:r w:rsidRPr="00F50E54">
        <w:rPr>
          <w:rFonts w:ascii="Arial" w:eastAsia="Muller Light" w:hAnsi="Arial" w:cs="Arial"/>
          <w:sz w:val="24"/>
          <w:szCs w:val="24"/>
        </w:rPr>
        <w:t>System.out.println</w:t>
      </w:r>
      <w:proofErr w:type="spellEnd"/>
      <w:r w:rsidRPr="00F50E54">
        <w:rPr>
          <w:rFonts w:ascii="Arial" w:eastAsia="Muller Light" w:hAnsi="Arial" w:cs="Arial"/>
          <w:sz w:val="24"/>
          <w:szCs w:val="24"/>
        </w:rPr>
        <w:t xml:space="preserve">("El primer programa"); </w:t>
      </w:r>
    </w:p>
    <w:p w14:paraId="203BEA5E" w14:textId="77777777" w:rsidR="00F50E54" w:rsidRPr="00F50E54" w:rsidRDefault="00F50E54" w:rsidP="00F50E54">
      <w:pPr>
        <w:pStyle w:val="Textoindependiente"/>
        <w:ind w:left="1134"/>
        <w:jc w:val="both"/>
        <w:rPr>
          <w:rFonts w:ascii="Arial" w:eastAsia="Muller Light" w:hAnsi="Arial" w:cs="Arial"/>
          <w:sz w:val="24"/>
          <w:szCs w:val="24"/>
        </w:rPr>
      </w:pPr>
      <w:proofErr w:type="spellStart"/>
      <w:r w:rsidRPr="00F50E54">
        <w:rPr>
          <w:rFonts w:ascii="Arial" w:eastAsia="Muller Light" w:hAnsi="Arial" w:cs="Arial"/>
          <w:sz w:val="24"/>
          <w:szCs w:val="24"/>
        </w:rPr>
        <w:t>rect.mover</w:t>
      </w:r>
      <w:proofErr w:type="spellEnd"/>
      <w:r w:rsidRPr="00F50E54">
        <w:rPr>
          <w:rFonts w:ascii="Arial" w:eastAsia="Muller Light" w:hAnsi="Arial" w:cs="Arial"/>
          <w:sz w:val="24"/>
          <w:szCs w:val="24"/>
        </w:rPr>
        <w:t>(10, 20);</w:t>
      </w:r>
    </w:p>
    <w:p w14:paraId="359AD48B" w14:textId="77777777" w:rsidR="00F50E54" w:rsidRPr="00F50E54" w:rsidRDefault="00F50E54" w:rsidP="00F50E54">
      <w:pPr>
        <w:pStyle w:val="Textoindependiente"/>
        <w:ind w:left="220" w:right="357"/>
        <w:jc w:val="both"/>
        <w:rPr>
          <w:rFonts w:ascii="Arial" w:eastAsia="Muller Light" w:hAnsi="Arial" w:cs="Arial"/>
          <w:sz w:val="24"/>
          <w:szCs w:val="24"/>
        </w:rPr>
      </w:pPr>
    </w:p>
    <w:p w14:paraId="0FD89B69" w14:textId="77777777" w:rsidR="00F50E54" w:rsidRPr="00F50E54" w:rsidRDefault="00F50E54" w:rsidP="00F50E54">
      <w:pPr>
        <w:pStyle w:val="Textoindependiente"/>
        <w:ind w:left="220" w:right="357"/>
        <w:jc w:val="both"/>
        <w:rPr>
          <w:rFonts w:ascii="Arial" w:eastAsia="Muller Light" w:hAnsi="Arial" w:cs="Arial"/>
          <w:sz w:val="24"/>
          <w:szCs w:val="24"/>
        </w:rPr>
      </w:pPr>
      <w:r w:rsidRPr="00F50E54">
        <w:rPr>
          <w:rFonts w:ascii="Arial" w:eastAsia="Muller Light" w:hAnsi="Arial" w:cs="Arial"/>
          <w:sz w:val="24"/>
          <w:szCs w:val="24"/>
        </w:rPr>
        <w:t>En el lenguaje Java, los caracteres espacio en blanco se pueden emplear libremente. Como podremos ver en los sucesivos ejemplos, es muy importante para la legibilidad de un programa la colocación de unas líneas debajo de otras empleando tabuladores. El editor  del IDE nos ayudará plenamente en esta tarea sin apenas</w:t>
      </w:r>
      <w:r w:rsidRPr="00F50E54">
        <w:rPr>
          <w:rFonts w:ascii="Arial" w:eastAsia="Muller Light" w:hAnsi="Arial" w:cs="Arial"/>
          <w:spacing w:val="-25"/>
          <w:sz w:val="24"/>
          <w:szCs w:val="24"/>
        </w:rPr>
        <w:t xml:space="preserve"> </w:t>
      </w:r>
      <w:r w:rsidRPr="00F50E54">
        <w:rPr>
          <w:rFonts w:ascii="Arial" w:eastAsia="Muller Light" w:hAnsi="Arial" w:cs="Arial"/>
          <w:sz w:val="24"/>
          <w:szCs w:val="24"/>
        </w:rPr>
        <w:t>percibirlo.</w:t>
      </w:r>
    </w:p>
    <w:p w14:paraId="03CEC67E" w14:textId="77777777" w:rsidR="00F50E54" w:rsidRPr="00F50E54" w:rsidRDefault="00F50E54" w:rsidP="00F50E54">
      <w:pPr>
        <w:pStyle w:val="Textoindependiente"/>
        <w:spacing w:before="10"/>
        <w:rPr>
          <w:rFonts w:ascii="Arial" w:eastAsia="Muller Light" w:hAnsi="Arial" w:cs="Arial"/>
          <w:sz w:val="24"/>
          <w:szCs w:val="24"/>
        </w:rPr>
      </w:pPr>
    </w:p>
    <w:p w14:paraId="2EA17DDB" w14:textId="77777777" w:rsidR="00F50E54" w:rsidRPr="00F50E54" w:rsidRDefault="00F50E54" w:rsidP="00F50E54">
      <w:pPr>
        <w:pStyle w:val="Ttulo3"/>
        <w:rPr>
          <w:rFonts w:ascii="Arial" w:eastAsia="Muller Light" w:hAnsi="Arial" w:cs="Arial"/>
          <w:color w:val="auto"/>
          <w:sz w:val="24"/>
          <w:szCs w:val="24"/>
        </w:rPr>
      </w:pPr>
      <w:r w:rsidRPr="00F50E54">
        <w:rPr>
          <w:rFonts w:ascii="Arial" w:eastAsia="Muller Light" w:hAnsi="Arial" w:cs="Arial"/>
          <w:color w:val="auto"/>
          <w:sz w:val="24"/>
          <w:szCs w:val="24"/>
        </w:rPr>
        <w:t>Bloques de</w:t>
      </w:r>
      <w:r w:rsidRPr="00F50E54">
        <w:rPr>
          <w:rFonts w:ascii="Arial" w:eastAsia="Muller Light" w:hAnsi="Arial" w:cs="Arial"/>
          <w:color w:val="auto"/>
          <w:spacing w:val="-16"/>
          <w:sz w:val="24"/>
          <w:szCs w:val="24"/>
        </w:rPr>
        <w:t xml:space="preserve"> </w:t>
      </w:r>
      <w:r w:rsidRPr="00F50E54">
        <w:rPr>
          <w:rFonts w:ascii="Arial" w:eastAsia="Muller Light" w:hAnsi="Arial" w:cs="Arial"/>
          <w:color w:val="auto"/>
          <w:sz w:val="24"/>
          <w:szCs w:val="24"/>
        </w:rPr>
        <w:t>código</w:t>
      </w:r>
    </w:p>
    <w:p w14:paraId="0466093D" w14:textId="77777777" w:rsidR="00F50E54" w:rsidRPr="00F50E54" w:rsidRDefault="00F50E54" w:rsidP="00F50E54">
      <w:pPr>
        <w:rPr>
          <w:rFonts w:ascii="Arial" w:eastAsia="Muller Light" w:hAnsi="Arial" w:cs="Arial"/>
        </w:rPr>
      </w:pPr>
    </w:p>
    <w:p w14:paraId="597D11FF" w14:textId="77777777" w:rsidR="00F50E54" w:rsidRPr="00F50E54" w:rsidRDefault="00F50E54" w:rsidP="00F50E54">
      <w:pPr>
        <w:pStyle w:val="Textoindependiente"/>
        <w:spacing w:before="2"/>
        <w:ind w:left="220" w:right="356"/>
        <w:jc w:val="both"/>
        <w:rPr>
          <w:rFonts w:ascii="Arial" w:eastAsia="Muller Light" w:hAnsi="Arial" w:cs="Arial"/>
          <w:sz w:val="24"/>
          <w:szCs w:val="24"/>
        </w:rPr>
      </w:pPr>
      <w:r w:rsidRPr="00F50E54">
        <w:rPr>
          <w:rFonts w:ascii="Arial" w:eastAsia="Muller Light" w:hAnsi="Arial" w:cs="Arial"/>
          <w:sz w:val="24"/>
          <w:szCs w:val="24"/>
        </w:rPr>
        <w:t xml:space="preserve">Un bloque de código es un grupo </w:t>
      </w:r>
      <w:r w:rsidRPr="00F50E54">
        <w:rPr>
          <w:rFonts w:ascii="Arial" w:eastAsia="Muller Light" w:hAnsi="Arial" w:cs="Arial"/>
          <w:spacing w:val="-3"/>
          <w:sz w:val="24"/>
          <w:szCs w:val="24"/>
        </w:rPr>
        <w:t xml:space="preserve">de </w:t>
      </w:r>
      <w:r w:rsidRPr="00F50E54">
        <w:rPr>
          <w:rFonts w:ascii="Arial" w:eastAsia="Muller Light" w:hAnsi="Arial" w:cs="Arial"/>
          <w:sz w:val="24"/>
          <w:szCs w:val="24"/>
        </w:rPr>
        <w:t xml:space="preserve">sentencias que se comportan como una unidad. Un bloque de código está limitado por las llaves de apertura </w:t>
      </w:r>
      <w:r w:rsidRPr="00F50E54">
        <w:rPr>
          <w:rFonts w:ascii="Arial" w:eastAsia="Muller Light" w:hAnsi="Arial" w:cs="Arial"/>
          <w:b/>
          <w:bCs/>
          <w:sz w:val="24"/>
          <w:szCs w:val="24"/>
        </w:rPr>
        <w:t xml:space="preserve">{ </w:t>
      </w:r>
      <w:r w:rsidRPr="00F50E54">
        <w:rPr>
          <w:rFonts w:ascii="Arial" w:eastAsia="Muller Light" w:hAnsi="Arial" w:cs="Arial"/>
          <w:sz w:val="24"/>
          <w:szCs w:val="24"/>
        </w:rPr>
        <w:t xml:space="preserve">y cierre </w:t>
      </w:r>
      <w:r w:rsidRPr="00F50E54">
        <w:rPr>
          <w:rFonts w:ascii="Arial" w:eastAsia="Muller Light" w:hAnsi="Arial" w:cs="Arial"/>
          <w:b/>
          <w:bCs/>
          <w:sz w:val="24"/>
          <w:szCs w:val="24"/>
        </w:rPr>
        <w:t xml:space="preserve">}. </w:t>
      </w:r>
      <w:r w:rsidRPr="00F50E54">
        <w:rPr>
          <w:rFonts w:ascii="Arial" w:eastAsia="Muller Light" w:hAnsi="Arial" w:cs="Arial"/>
          <w:sz w:val="24"/>
          <w:szCs w:val="24"/>
        </w:rPr>
        <w:t xml:space="preserve">Como ejemplos de bloques de código tenemos la definición de una clase, la definición de una función miembro, una sentencia iterativa </w:t>
      </w:r>
      <w:proofErr w:type="spellStart"/>
      <w:r w:rsidRPr="00F50E54">
        <w:rPr>
          <w:rFonts w:ascii="Arial" w:eastAsia="Muller Light" w:hAnsi="Arial" w:cs="Arial"/>
          <w:b/>
          <w:bCs/>
          <w:sz w:val="24"/>
          <w:szCs w:val="24"/>
        </w:rPr>
        <w:t>for</w:t>
      </w:r>
      <w:proofErr w:type="spellEnd"/>
      <w:r w:rsidRPr="00F50E54">
        <w:rPr>
          <w:rFonts w:ascii="Arial" w:eastAsia="Muller Light" w:hAnsi="Arial" w:cs="Arial"/>
          <w:sz w:val="24"/>
          <w:szCs w:val="24"/>
        </w:rPr>
        <w:t xml:space="preserve">, los bloques </w:t>
      </w:r>
      <w:r w:rsidRPr="00F50E54">
        <w:rPr>
          <w:rFonts w:ascii="Arial" w:eastAsia="Muller Light" w:hAnsi="Arial" w:cs="Arial"/>
          <w:b/>
          <w:bCs/>
          <w:sz w:val="24"/>
          <w:szCs w:val="24"/>
        </w:rPr>
        <w:t>try ... catch</w:t>
      </w:r>
      <w:r w:rsidRPr="00F50E54">
        <w:rPr>
          <w:rFonts w:ascii="Arial" w:eastAsia="Muller Light" w:hAnsi="Arial" w:cs="Arial"/>
          <w:sz w:val="24"/>
          <w:szCs w:val="24"/>
        </w:rPr>
        <w:t>, para el tratamiento de las excepciones,</w:t>
      </w:r>
      <w:r w:rsidRPr="00F50E54">
        <w:rPr>
          <w:rFonts w:ascii="Arial" w:eastAsia="Muller Light" w:hAnsi="Arial" w:cs="Arial"/>
          <w:spacing w:val="-2"/>
          <w:sz w:val="24"/>
          <w:szCs w:val="24"/>
        </w:rPr>
        <w:t xml:space="preserve"> </w:t>
      </w:r>
      <w:r w:rsidRPr="00F50E54">
        <w:rPr>
          <w:rFonts w:ascii="Arial" w:eastAsia="Muller Light" w:hAnsi="Arial" w:cs="Arial"/>
          <w:sz w:val="24"/>
          <w:szCs w:val="24"/>
        </w:rPr>
        <w:t>etc.</w:t>
      </w:r>
    </w:p>
    <w:p w14:paraId="2E283D41" w14:textId="77777777" w:rsidR="00F50E54" w:rsidRPr="00F50E54" w:rsidRDefault="00F50E54" w:rsidP="00F50E54">
      <w:pPr>
        <w:pStyle w:val="Textoindependiente"/>
        <w:spacing w:before="8"/>
        <w:rPr>
          <w:rFonts w:ascii="Arial" w:eastAsia="Muller Light" w:hAnsi="Arial" w:cs="Arial"/>
          <w:sz w:val="24"/>
          <w:szCs w:val="24"/>
        </w:rPr>
      </w:pPr>
    </w:p>
    <w:p w14:paraId="58C2A361" w14:textId="77777777" w:rsidR="00F50E54" w:rsidRPr="00F50E54" w:rsidRDefault="00F50E54" w:rsidP="00F50E54">
      <w:pPr>
        <w:pStyle w:val="Ttulo3"/>
        <w:rPr>
          <w:rFonts w:ascii="Arial" w:eastAsia="Muller Light" w:hAnsi="Arial" w:cs="Arial"/>
          <w:color w:val="auto"/>
          <w:sz w:val="24"/>
          <w:szCs w:val="24"/>
        </w:rPr>
      </w:pPr>
      <w:r w:rsidRPr="00F50E54">
        <w:rPr>
          <w:rFonts w:ascii="Arial" w:eastAsia="Muller Light" w:hAnsi="Arial" w:cs="Arial"/>
          <w:color w:val="auto"/>
          <w:sz w:val="24"/>
          <w:szCs w:val="24"/>
        </w:rPr>
        <w:t>Expresiones</w:t>
      </w:r>
    </w:p>
    <w:p w14:paraId="3E02A5FE" w14:textId="77777777" w:rsidR="00F50E54" w:rsidRPr="00F50E54" w:rsidRDefault="00F50E54" w:rsidP="00F50E54">
      <w:pPr>
        <w:pStyle w:val="Textoindependiente"/>
        <w:spacing w:before="5"/>
        <w:rPr>
          <w:rFonts w:ascii="Arial" w:eastAsia="Muller Light" w:hAnsi="Arial" w:cs="Arial"/>
          <w:sz w:val="24"/>
          <w:szCs w:val="24"/>
        </w:rPr>
      </w:pPr>
      <w:r w:rsidRPr="00F50E54">
        <w:rPr>
          <w:rFonts w:ascii="Arial" w:eastAsia="Muller Light" w:hAnsi="Arial" w:cs="Arial"/>
          <w:sz w:val="24"/>
          <w:szCs w:val="24"/>
        </w:rPr>
        <w:t>Una expresión es todo aquello que se puede poner a la derecha del operador asignación =. Por ejemplo:</w:t>
      </w:r>
    </w:p>
    <w:p w14:paraId="06A6CE61" w14:textId="77777777" w:rsidR="00F50E54" w:rsidRPr="00F50E54" w:rsidRDefault="00F50E54" w:rsidP="00F50E54">
      <w:pPr>
        <w:pStyle w:val="Textoindependiente"/>
        <w:rPr>
          <w:rFonts w:ascii="Arial" w:eastAsia="Muller Light" w:hAnsi="Arial" w:cs="Arial"/>
          <w:sz w:val="24"/>
          <w:szCs w:val="24"/>
        </w:rPr>
      </w:pPr>
    </w:p>
    <w:p w14:paraId="48480F31" w14:textId="77777777" w:rsidR="00F50E54" w:rsidRPr="00F50E54" w:rsidRDefault="00F50E54" w:rsidP="00F50E54">
      <w:pPr>
        <w:pStyle w:val="Textoindependiente"/>
        <w:ind w:left="708"/>
        <w:rPr>
          <w:rFonts w:ascii="Arial" w:eastAsia="Muller Light" w:hAnsi="Arial" w:cs="Arial"/>
          <w:sz w:val="24"/>
          <w:szCs w:val="24"/>
        </w:rPr>
      </w:pPr>
      <w:r w:rsidRPr="00F50E54">
        <w:rPr>
          <w:rFonts w:ascii="Arial" w:eastAsia="Muller Light" w:hAnsi="Arial" w:cs="Arial"/>
          <w:sz w:val="24"/>
          <w:szCs w:val="24"/>
        </w:rPr>
        <w:t>x=123; y=(x+100)/4;</w:t>
      </w:r>
    </w:p>
    <w:p w14:paraId="0F7BAE3C" w14:textId="77777777" w:rsidR="00F50E54" w:rsidRPr="00F50E54" w:rsidRDefault="00F50E54" w:rsidP="00F50E54">
      <w:pPr>
        <w:pStyle w:val="Textoindependiente"/>
        <w:spacing w:before="2" w:line="225" w:lineRule="exact"/>
        <w:ind w:left="708"/>
        <w:rPr>
          <w:rFonts w:ascii="Arial" w:eastAsia="Muller Light" w:hAnsi="Arial" w:cs="Arial"/>
          <w:sz w:val="24"/>
          <w:szCs w:val="24"/>
        </w:rPr>
      </w:pPr>
      <w:proofErr w:type="spellStart"/>
      <w:r w:rsidRPr="00F50E54">
        <w:rPr>
          <w:rFonts w:ascii="Arial" w:eastAsia="Muller Light" w:hAnsi="Arial" w:cs="Arial"/>
          <w:sz w:val="24"/>
          <w:szCs w:val="24"/>
        </w:rPr>
        <w:t>area</w:t>
      </w:r>
      <w:proofErr w:type="spellEnd"/>
      <w:r w:rsidRPr="00F50E54">
        <w:rPr>
          <w:rFonts w:ascii="Arial" w:eastAsia="Muller Light" w:hAnsi="Arial" w:cs="Arial"/>
          <w:sz w:val="24"/>
          <w:szCs w:val="24"/>
        </w:rPr>
        <w:t>=</w:t>
      </w:r>
      <w:proofErr w:type="spellStart"/>
      <w:r w:rsidRPr="00F50E54">
        <w:rPr>
          <w:rFonts w:ascii="Arial" w:eastAsia="Muller Light" w:hAnsi="Arial" w:cs="Arial"/>
          <w:sz w:val="24"/>
          <w:szCs w:val="24"/>
        </w:rPr>
        <w:t>circulo.calcularArea</w:t>
      </w:r>
      <w:proofErr w:type="spellEnd"/>
      <w:r w:rsidRPr="00F50E54">
        <w:rPr>
          <w:rFonts w:ascii="Arial" w:eastAsia="Muller Light" w:hAnsi="Arial" w:cs="Arial"/>
          <w:sz w:val="24"/>
          <w:szCs w:val="24"/>
        </w:rPr>
        <w:t>(2.5);</w:t>
      </w:r>
    </w:p>
    <w:p w14:paraId="16D7E8B3" w14:textId="77777777" w:rsidR="00F50E54" w:rsidRPr="00F50E54" w:rsidRDefault="00F50E54" w:rsidP="00F50E54">
      <w:pPr>
        <w:pStyle w:val="Textoindependiente"/>
        <w:ind w:left="708"/>
        <w:rPr>
          <w:rFonts w:ascii="Arial" w:eastAsia="Muller Light" w:hAnsi="Arial" w:cs="Arial"/>
          <w:sz w:val="24"/>
          <w:szCs w:val="24"/>
        </w:rPr>
      </w:pPr>
      <w:proofErr w:type="spellStart"/>
      <w:r w:rsidRPr="00F50E54">
        <w:rPr>
          <w:rFonts w:ascii="Arial" w:eastAsia="Muller Light" w:hAnsi="Arial" w:cs="Arial"/>
          <w:sz w:val="24"/>
          <w:szCs w:val="24"/>
        </w:rPr>
        <w:t>Rectangulo</w:t>
      </w:r>
      <w:proofErr w:type="spellEnd"/>
      <w:r w:rsidRPr="00F50E54">
        <w:rPr>
          <w:rFonts w:ascii="Arial" w:eastAsia="Muller Light" w:hAnsi="Arial" w:cs="Arial"/>
          <w:sz w:val="24"/>
          <w:szCs w:val="24"/>
        </w:rPr>
        <w:t xml:space="preserve"> r=new </w:t>
      </w:r>
      <w:proofErr w:type="spellStart"/>
      <w:r w:rsidRPr="00F50E54">
        <w:rPr>
          <w:rFonts w:ascii="Arial" w:eastAsia="Muller Light" w:hAnsi="Arial" w:cs="Arial"/>
          <w:sz w:val="24"/>
          <w:szCs w:val="24"/>
        </w:rPr>
        <w:t>Rectangulo</w:t>
      </w:r>
      <w:proofErr w:type="spellEnd"/>
      <w:r w:rsidRPr="00F50E54">
        <w:rPr>
          <w:rFonts w:ascii="Arial" w:eastAsia="Muller Light" w:hAnsi="Arial" w:cs="Arial"/>
          <w:sz w:val="24"/>
          <w:szCs w:val="24"/>
        </w:rPr>
        <w:t xml:space="preserve">(10, 10, 200, 300); </w:t>
      </w:r>
    </w:p>
    <w:p w14:paraId="7406D7A4" w14:textId="77777777" w:rsidR="00F50E54" w:rsidRPr="00F50E54" w:rsidRDefault="00F50E54" w:rsidP="00F50E54">
      <w:pPr>
        <w:pStyle w:val="Textoindependiente"/>
        <w:ind w:left="708"/>
        <w:rPr>
          <w:rFonts w:ascii="Arial" w:eastAsia="Muller Light" w:hAnsi="Arial" w:cs="Arial"/>
          <w:sz w:val="24"/>
          <w:szCs w:val="24"/>
        </w:rPr>
      </w:pPr>
    </w:p>
    <w:p w14:paraId="458BACC2" w14:textId="77777777" w:rsidR="00F50E54" w:rsidRPr="00F50E54" w:rsidRDefault="00F50E54" w:rsidP="00F50E54">
      <w:pPr>
        <w:pStyle w:val="Textoindependiente"/>
        <w:ind w:left="220" w:right="459"/>
        <w:rPr>
          <w:rFonts w:ascii="Arial" w:eastAsia="Muller Light" w:hAnsi="Arial" w:cs="Arial"/>
          <w:sz w:val="24"/>
          <w:szCs w:val="24"/>
        </w:rPr>
      </w:pPr>
      <w:r w:rsidRPr="00F50E54">
        <w:rPr>
          <w:rFonts w:ascii="Arial" w:eastAsia="Muller Light" w:hAnsi="Arial" w:cs="Arial"/>
          <w:sz w:val="24"/>
          <w:szCs w:val="24"/>
        </w:rPr>
        <w:t>La primera expresión asigna un valor a la variable x. La segunda, realiza una operación</w:t>
      </w:r>
    </w:p>
    <w:p w14:paraId="1A6F63D3" w14:textId="77777777" w:rsidR="00F50E54" w:rsidRPr="00F50E54" w:rsidRDefault="00F50E54" w:rsidP="00F50E54">
      <w:pPr>
        <w:pStyle w:val="Textoindependiente"/>
        <w:ind w:left="220" w:right="459"/>
        <w:rPr>
          <w:rFonts w:ascii="Arial" w:eastAsia="Muller Light" w:hAnsi="Arial" w:cs="Arial"/>
          <w:sz w:val="24"/>
          <w:szCs w:val="24"/>
        </w:rPr>
      </w:pPr>
      <w:r w:rsidRPr="00F50E54">
        <w:rPr>
          <w:rFonts w:ascii="Arial" w:eastAsia="Muller Light" w:hAnsi="Arial" w:cs="Arial"/>
          <w:sz w:val="24"/>
          <w:szCs w:val="24"/>
        </w:rPr>
        <w:t xml:space="preserve">La tercera, es una llamada a una función miembro </w:t>
      </w:r>
      <w:proofErr w:type="spellStart"/>
      <w:r w:rsidRPr="00F50E54">
        <w:rPr>
          <w:rFonts w:ascii="Arial" w:eastAsia="Muller Light" w:hAnsi="Arial" w:cs="Arial"/>
          <w:sz w:val="24"/>
          <w:szCs w:val="24"/>
        </w:rPr>
        <w:t>calcularArea</w:t>
      </w:r>
      <w:proofErr w:type="spellEnd"/>
      <w:r w:rsidRPr="00F50E54">
        <w:rPr>
          <w:rFonts w:ascii="Arial" w:eastAsia="Muller Light" w:hAnsi="Arial" w:cs="Arial"/>
          <w:sz w:val="24"/>
          <w:szCs w:val="24"/>
        </w:rPr>
        <w:t xml:space="preserve"> desde un objeto circulo de una clase determinada</w:t>
      </w:r>
    </w:p>
    <w:p w14:paraId="3E5544DC" w14:textId="77777777" w:rsidR="00F50E54" w:rsidRPr="00F50E54" w:rsidRDefault="00F50E54" w:rsidP="00F50E54">
      <w:pPr>
        <w:pStyle w:val="Textoindependiente"/>
        <w:ind w:left="220" w:right="459"/>
        <w:rPr>
          <w:rFonts w:ascii="Arial" w:eastAsia="Muller Light" w:hAnsi="Arial" w:cs="Arial"/>
          <w:sz w:val="24"/>
          <w:szCs w:val="24"/>
        </w:rPr>
      </w:pPr>
      <w:r w:rsidRPr="00F50E54">
        <w:rPr>
          <w:rFonts w:ascii="Arial" w:eastAsia="Muller Light" w:hAnsi="Arial" w:cs="Arial"/>
          <w:sz w:val="24"/>
          <w:szCs w:val="24"/>
        </w:rPr>
        <w:lastRenderedPageBreak/>
        <w:t xml:space="preserve">La cuarta, reserva espacio en memoria para un objeto de la clase </w:t>
      </w:r>
      <w:proofErr w:type="spellStart"/>
      <w:r w:rsidRPr="00F50E54">
        <w:rPr>
          <w:rFonts w:ascii="Arial" w:eastAsia="Muller Light" w:hAnsi="Arial" w:cs="Arial"/>
          <w:i/>
          <w:iCs/>
          <w:sz w:val="24"/>
          <w:szCs w:val="24"/>
        </w:rPr>
        <w:t>Rectangulo</w:t>
      </w:r>
      <w:proofErr w:type="spellEnd"/>
      <w:r w:rsidRPr="00F50E54">
        <w:rPr>
          <w:rFonts w:ascii="Arial" w:eastAsia="Muller Light" w:hAnsi="Arial" w:cs="Arial"/>
          <w:i/>
          <w:iCs/>
          <w:sz w:val="24"/>
          <w:szCs w:val="24"/>
        </w:rPr>
        <w:t xml:space="preserve"> </w:t>
      </w:r>
      <w:r w:rsidRPr="00F50E54">
        <w:rPr>
          <w:rFonts w:ascii="Arial" w:eastAsia="Muller Light" w:hAnsi="Arial" w:cs="Arial"/>
          <w:sz w:val="24"/>
          <w:szCs w:val="24"/>
        </w:rPr>
        <w:t>mediante la llamada a una función especial denominada constructor.</w:t>
      </w:r>
    </w:p>
    <w:p w14:paraId="683F7008" w14:textId="77777777" w:rsidR="00F50E54" w:rsidRPr="00F50E54" w:rsidRDefault="00F50E54" w:rsidP="00F50E54">
      <w:pPr>
        <w:pStyle w:val="Textoindependiente"/>
        <w:spacing w:before="6"/>
        <w:rPr>
          <w:rFonts w:ascii="Arial" w:eastAsia="Muller Light" w:hAnsi="Arial" w:cs="Arial"/>
          <w:sz w:val="24"/>
          <w:szCs w:val="24"/>
        </w:rPr>
      </w:pPr>
    </w:p>
    <w:p w14:paraId="64B9C104" w14:textId="77777777" w:rsidR="00F50E54" w:rsidRPr="00F50E54" w:rsidRDefault="00F50E54" w:rsidP="00F50E54">
      <w:pPr>
        <w:pStyle w:val="Ttulo3"/>
        <w:rPr>
          <w:rFonts w:ascii="Arial" w:eastAsia="Muller Light" w:hAnsi="Arial" w:cs="Arial"/>
          <w:color w:val="auto"/>
          <w:sz w:val="24"/>
          <w:szCs w:val="24"/>
        </w:rPr>
      </w:pPr>
      <w:r w:rsidRPr="00F50E54">
        <w:rPr>
          <w:rFonts w:ascii="Arial" w:eastAsia="Muller Light" w:hAnsi="Arial" w:cs="Arial"/>
          <w:color w:val="auto"/>
          <w:sz w:val="24"/>
          <w:szCs w:val="24"/>
        </w:rPr>
        <w:t>Variables</w:t>
      </w:r>
    </w:p>
    <w:p w14:paraId="452E95B0" w14:textId="45950BA7" w:rsidR="00F50E54" w:rsidRPr="00F50E54" w:rsidRDefault="00F50E54" w:rsidP="00F50E54">
      <w:pPr>
        <w:pStyle w:val="Textoindependiente"/>
        <w:spacing w:before="6"/>
        <w:ind w:left="220" w:right="358"/>
        <w:jc w:val="both"/>
        <w:rPr>
          <w:rFonts w:ascii="Arial" w:eastAsia="Muller Light" w:hAnsi="Arial" w:cs="Arial"/>
          <w:sz w:val="24"/>
          <w:szCs w:val="24"/>
        </w:rPr>
      </w:pPr>
      <w:r w:rsidRPr="00F50E54">
        <w:rPr>
          <w:rFonts w:ascii="Arial" w:eastAsia="Muller Light" w:hAnsi="Arial" w:cs="Arial"/>
          <w:sz w:val="24"/>
          <w:szCs w:val="24"/>
        </w:rPr>
        <w:t>Una variable es un nombre que se asocia con una porción de la memoria del ordenador, en la que se guarda el valor asignado a dicha variable. Hay varios tipos de variables que requieren distintas cantidades de memoria para guardar</w:t>
      </w:r>
      <w:r w:rsidRPr="00F50E54">
        <w:rPr>
          <w:rFonts w:ascii="Arial" w:eastAsia="Muller Light" w:hAnsi="Arial" w:cs="Arial"/>
          <w:spacing w:val="-17"/>
          <w:sz w:val="24"/>
          <w:szCs w:val="24"/>
        </w:rPr>
        <w:t xml:space="preserve"> </w:t>
      </w:r>
      <w:r w:rsidRPr="00F50E54">
        <w:rPr>
          <w:rFonts w:ascii="Arial" w:eastAsia="Muller Light" w:hAnsi="Arial" w:cs="Arial"/>
          <w:sz w:val="24"/>
          <w:szCs w:val="24"/>
        </w:rPr>
        <w:t>datos.</w:t>
      </w:r>
    </w:p>
    <w:p w14:paraId="2731559C" w14:textId="77777777" w:rsidR="00F50E54" w:rsidRPr="00F50E54" w:rsidRDefault="00F50E54" w:rsidP="00F50E54">
      <w:pPr>
        <w:pStyle w:val="Textoindependiente"/>
        <w:spacing w:before="1"/>
        <w:ind w:left="220" w:right="363"/>
        <w:jc w:val="both"/>
        <w:rPr>
          <w:rFonts w:ascii="Arial" w:eastAsia="Muller Light" w:hAnsi="Arial" w:cs="Arial"/>
          <w:sz w:val="24"/>
          <w:szCs w:val="24"/>
        </w:rPr>
      </w:pPr>
      <w:r w:rsidRPr="00F50E54">
        <w:rPr>
          <w:rFonts w:ascii="Arial" w:eastAsia="Muller Light" w:hAnsi="Arial" w:cs="Arial"/>
          <w:sz w:val="24"/>
          <w:szCs w:val="24"/>
        </w:rPr>
        <w:t>Todas las variables han de declararse antes de usarlas, la declaración consiste en una sentencia en la que figura el tipo de dato y el nombre que asignamos a la variable. Una vez declarada se le podrá asignar valores.</w:t>
      </w:r>
    </w:p>
    <w:p w14:paraId="2AADFEE4" w14:textId="77777777" w:rsidR="00F50E54" w:rsidRPr="00F50E54" w:rsidRDefault="00F50E54" w:rsidP="00F50E54">
      <w:pPr>
        <w:pStyle w:val="Textoindependiente"/>
        <w:spacing w:line="226" w:lineRule="exact"/>
        <w:ind w:left="220"/>
        <w:jc w:val="both"/>
        <w:rPr>
          <w:rFonts w:ascii="Arial" w:eastAsia="Muller Light" w:hAnsi="Arial" w:cs="Arial"/>
          <w:sz w:val="24"/>
          <w:szCs w:val="24"/>
        </w:rPr>
      </w:pPr>
      <w:r w:rsidRPr="00F50E54">
        <w:rPr>
          <w:rFonts w:ascii="Arial" w:eastAsia="Muller Light" w:hAnsi="Arial" w:cs="Arial"/>
          <w:sz w:val="24"/>
          <w:szCs w:val="24"/>
        </w:rPr>
        <w:t>Java tiene tres tipos de variables:</w:t>
      </w:r>
    </w:p>
    <w:p w14:paraId="701833A9" w14:textId="77777777" w:rsidR="00F50E54" w:rsidRPr="00F50E54" w:rsidRDefault="00F50E54" w:rsidP="00F50E54">
      <w:pPr>
        <w:pStyle w:val="Prrafodelista"/>
        <w:widowControl w:val="0"/>
        <w:numPr>
          <w:ilvl w:val="0"/>
          <w:numId w:val="40"/>
        </w:numPr>
        <w:tabs>
          <w:tab w:val="left" w:pos="941"/>
        </w:tabs>
        <w:autoSpaceDE w:val="0"/>
        <w:autoSpaceDN w:val="0"/>
        <w:spacing w:line="261" w:lineRule="exact"/>
        <w:ind w:hanging="361"/>
        <w:contextualSpacing w:val="0"/>
        <w:jc w:val="both"/>
        <w:rPr>
          <w:rFonts w:ascii="Arial" w:eastAsia="Muller Light" w:hAnsi="Arial" w:cs="Arial"/>
        </w:rPr>
      </w:pPr>
      <w:r w:rsidRPr="00F50E54">
        <w:rPr>
          <w:rFonts w:ascii="Arial" w:eastAsia="Muller Light" w:hAnsi="Arial" w:cs="Arial"/>
        </w:rPr>
        <w:t>de</w:t>
      </w:r>
      <w:r w:rsidRPr="00F50E54">
        <w:rPr>
          <w:rFonts w:ascii="Arial" w:eastAsia="Muller Light" w:hAnsi="Arial" w:cs="Arial"/>
          <w:spacing w:val="-2"/>
        </w:rPr>
        <w:t xml:space="preserve"> </w:t>
      </w:r>
      <w:r w:rsidRPr="00F50E54">
        <w:rPr>
          <w:rFonts w:ascii="Arial" w:eastAsia="Muller Light" w:hAnsi="Arial" w:cs="Arial"/>
        </w:rPr>
        <w:t>instancia</w:t>
      </w:r>
    </w:p>
    <w:p w14:paraId="6B82DB7E" w14:textId="77777777" w:rsidR="00F50E54" w:rsidRPr="00F50E54" w:rsidRDefault="00F50E54" w:rsidP="00F50E54">
      <w:pPr>
        <w:pStyle w:val="Prrafodelista"/>
        <w:widowControl w:val="0"/>
        <w:numPr>
          <w:ilvl w:val="0"/>
          <w:numId w:val="40"/>
        </w:numPr>
        <w:tabs>
          <w:tab w:val="left" w:pos="941"/>
        </w:tabs>
        <w:autoSpaceDE w:val="0"/>
        <w:autoSpaceDN w:val="0"/>
        <w:spacing w:before="3"/>
        <w:ind w:hanging="361"/>
        <w:contextualSpacing w:val="0"/>
        <w:jc w:val="both"/>
        <w:rPr>
          <w:rFonts w:ascii="Arial" w:eastAsia="Muller Light" w:hAnsi="Arial" w:cs="Arial"/>
        </w:rPr>
      </w:pPr>
      <w:r w:rsidRPr="00F50E54">
        <w:rPr>
          <w:rFonts w:ascii="Arial" w:eastAsia="Muller Light" w:hAnsi="Arial" w:cs="Arial"/>
        </w:rPr>
        <w:t>de</w:t>
      </w:r>
      <w:r w:rsidRPr="00F50E54">
        <w:rPr>
          <w:rFonts w:ascii="Arial" w:eastAsia="Muller Light" w:hAnsi="Arial" w:cs="Arial"/>
          <w:spacing w:val="-2"/>
        </w:rPr>
        <w:t xml:space="preserve"> </w:t>
      </w:r>
      <w:r w:rsidRPr="00F50E54">
        <w:rPr>
          <w:rFonts w:ascii="Arial" w:eastAsia="Muller Light" w:hAnsi="Arial" w:cs="Arial"/>
        </w:rPr>
        <w:t>clase</w:t>
      </w:r>
    </w:p>
    <w:p w14:paraId="162B6FC8"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before="11" w:line="259" w:lineRule="exact"/>
        <w:ind w:hanging="361"/>
        <w:contextualSpacing w:val="0"/>
        <w:rPr>
          <w:rFonts w:ascii="Arial" w:eastAsia="Muller Light" w:hAnsi="Arial" w:cs="Arial"/>
        </w:rPr>
      </w:pPr>
      <w:r w:rsidRPr="00F50E54">
        <w:rPr>
          <w:rFonts w:ascii="Arial" w:eastAsia="Muller Light" w:hAnsi="Arial" w:cs="Arial"/>
        </w:rPr>
        <w:t>locales</w:t>
      </w:r>
    </w:p>
    <w:p w14:paraId="1B6BFAA4" w14:textId="77777777" w:rsidR="00F50E54" w:rsidRPr="00F50E54" w:rsidRDefault="00F50E54" w:rsidP="00F50E54">
      <w:pPr>
        <w:pStyle w:val="Textoindependiente"/>
        <w:ind w:left="220" w:right="366"/>
        <w:jc w:val="both"/>
        <w:rPr>
          <w:rFonts w:ascii="Arial" w:eastAsia="Muller Light" w:hAnsi="Arial" w:cs="Arial"/>
          <w:sz w:val="24"/>
          <w:szCs w:val="24"/>
        </w:rPr>
      </w:pPr>
      <w:r w:rsidRPr="00F50E54">
        <w:rPr>
          <w:rFonts w:ascii="Arial" w:eastAsia="Muller Light" w:hAnsi="Arial" w:cs="Arial"/>
          <w:sz w:val="24"/>
          <w:szCs w:val="24"/>
        </w:rPr>
        <w:t>Las variables de instancia o miembros dato como veremos más adelante, se usan para guardar los atributos de un objeto</w:t>
      </w:r>
      <w:r w:rsidRPr="00F50E54">
        <w:rPr>
          <w:rFonts w:ascii="Arial" w:eastAsia="Muller Light" w:hAnsi="Arial" w:cs="Arial"/>
          <w:spacing w:val="-10"/>
          <w:sz w:val="24"/>
          <w:szCs w:val="24"/>
        </w:rPr>
        <w:t xml:space="preserve"> </w:t>
      </w:r>
      <w:r w:rsidRPr="00F50E54">
        <w:rPr>
          <w:rFonts w:ascii="Arial" w:eastAsia="Muller Light" w:hAnsi="Arial" w:cs="Arial"/>
          <w:sz w:val="24"/>
          <w:szCs w:val="24"/>
        </w:rPr>
        <w:t>particular.</w:t>
      </w:r>
    </w:p>
    <w:p w14:paraId="187B14C9" w14:textId="77777777" w:rsidR="00F50E54" w:rsidRPr="00F50E54" w:rsidRDefault="00F50E54" w:rsidP="00F50E54">
      <w:pPr>
        <w:pStyle w:val="Textoindependiente"/>
        <w:spacing w:before="3"/>
        <w:ind w:left="219" w:right="356"/>
        <w:jc w:val="both"/>
        <w:rPr>
          <w:rFonts w:ascii="Arial" w:eastAsia="Muller Light" w:hAnsi="Arial" w:cs="Arial"/>
          <w:sz w:val="24"/>
          <w:szCs w:val="24"/>
        </w:rPr>
      </w:pPr>
      <w:r w:rsidRPr="00F50E54">
        <w:rPr>
          <w:rFonts w:ascii="Arial" w:eastAsia="Muller Light" w:hAnsi="Arial" w:cs="Arial"/>
          <w:sz w:val="24"/>
          <w:szCs w:val="24"/>
        </w:rPr>
        <w:t xml:space="preserve">Las variables de clase o miembros dato estáticos son similares a las variables de instancia, con la excepción de que los valores que guardan son los mismos para todos los objetos de una determinada clase. En el siguiente ejemplo, </w:t>
      </w:r>
      <w:r w:rsidRPr="00F50E54">
        <w:rPr>
          <w:rFonts w:ascii="Arial" w:eastAsia="Muller Light" w:hAnsi="Arial" w:cs="Arial"/>
          <w:i/>
          <w:iCs/>
          <w:sz w:val="24"/>
          <w:szCs w:val="24"/>
        </w:rPr>
        <w:t xml:space="preserve">PI </w:t>
      </w:r>
      <w:r w:rsidRPr="00F50E54">
        <w:rPr>
          <w:rFonts w:ascii="Arial" w:eastAsia="Muller Light" w:hAnsi="Arial" w:cs="Arial"/>
          <w:sz w:val="24"/>
          <w:szCs w:val="24"/>
        </w:rPr>
        <w:t xml:space="preserve">es una variable de clase y </w:t>
      </w:r>
      <w:r w:rsidRPr="00F50E54">
        <w:rPr>
          <w:rFonts w:ascii="Arial" w:eastAsia="Muller Light" w:hAnsi="Arial" w:cs="Arial"/>
          <w:i/>
          <w:iCs/>
          <w:sz w:val="24"/>
          <w:szCs w:val="24"/>
        </w:rPr>
        <w:t xml:space="preserve">radio </w:t>
      </w:r>
      <w:r w:rsidRPr="00F50E54">
        <w:rPr>
          <w:rFonts w:ascii="Arial" w:eastAsia="Muller Light" w:hAnsi="Arial" w:cs="Arial"/>
          <w:sz w:val="24"/>
          <w:szCs w:val="24"/>
        </w:rPr>
        <w:t xml:space="preserve">es una variable de instancia. </w:t>
      </w:r>
      <w:r w:rsidRPr="00F50E54">
        <w:rPr>
          <w:rFonts w:ascii="Arial" w:eastAsia="Muller Light" w:hAnsi="Arial" w:cs="Arial"/>
          <w:i/>
          <w:iCs/>
          <w:sz w:val="24"/>
          <w:szCs w:val="24"/>
        </w:rPr>
        <w:t xml:space="preserve">PI </w:t>
      </w:r>
      <w:r w:rsidRPr="00F50E54">
        <w:rPr>
          <w:rFonts w:ascii="Arial" w:eastAsia="Muller Light" w:hAnsi="Arial" w:cs="Arial"/>
          <w:sz w:val="24"/>
          <w:szCs w:val="24"/>
        </w:rPr>
        <w:t xml:space="preserve">guarda el mismo valor para todos los objetos de la clase </w:t>
      </w:r>
      <w:r w:rsidRPr="00F50E54">
        <w:rPr>
          <w:rFonts w:ascii="Arial" w:eastAsia="Muller Light" w:hAnsi="Arial" w:cs="Arial"/>
          <w:i/>
          <w:iCs/>
          <w:sz w:val="24"/>
          <w:szCs w:val="24"/>
        </w:rPr>
        <w:t>Circulo</w:t>
      </w:r>
      <w:r w:rsidRPr="00F50E54">
        <w:rPr>
          <w:rFonts w:ascii="Arial" w:eastAsia="Muller Light" w:hAnsi="Arial" w:cs="Arial"/>
          <w:sz w:val="24"/>
          <w:szCs w:val="24"/>
        </w:rPr>
        <w:t>, pero el radio de cada círculo puede ser diferente</w:t>
      </w:r>
    </w:p>
    <w:p w14:paraId="44D92721" w14:textId="77777777" w:rsidR="00F50E54" w:rsidRPr="00F50E54" w:rsidRDefault="00F50E54" w:rsidP="00F50E54">
      <w:pPr>
        <w:pStyle w:val="Textoindependiente"/>
        <w:spacing w:before="3"/>
        <w:ind w:left="219" w:right="356"/>
        <w:jc w:val="both"/>
        <w:rPr>
          <w:rFonts w:ascii="Arial" w:eastAsia="Muller Light" w:hAnsi="Arial" w:cs="Arial"/>
          <w:sz w:val="24"/>
          <w:szCs w:val="24"/>
        </w:rPr>
      </w:pPr>
    </w:p>
    <w:p w14:paraId="59BEFB19" w14:textId="77777777" w:rsidR="00F50E54" w:rsidRPr="00F50E54" w:rsidRDefault="00F50E54" w:rsidP="00F50E54">
      <w:pPr>
        <w:pStyle w:val="Textoindependiente"/>
        <w:spacing w:line="225" w:lineRule="exact"/>
        <w:ind w:left="219"/>
        <w:jc w:val="both"/>
        <w:rPr>
          <w:rFonts w:ascii="Arial" w:eastAsia="Muller Light" w:hAnsi="Arial" w:cs="Arial"/>
          <w:sz w:val="24"/>
          <w:szCs w:val="24"/>
          <w:lang w:val="en-US"/>
        </w:rPr>
      </w:pPr>
      <w:r w:rsidRPr="00F50E54">
        <w:rPr>
          <w:rFonts w:ascii="Arial" w:eastAsia="Muller Light" w:hAnsi="Arial" w:cs="Arial"/>
          <w:sz w:val="24"/>
          <w:szCs w:val="24"/>
          <w:lang w:val="en-US"/>
        </w:rPr>
        <w:t xml:space="preserve">class </w:t>
      </w:r>
      <w:proofErr w:type="spellStart"/>
      <w:r w:rsidRPr="00F50E54">
        <w:rPr>
          <w:rFonts w:ascii="Arial" w:eastAsia="Muller Light" w:hAnsi="Arial" w:cs="Arial"/>
          <w:sz w:val="24"/>
          <w:szCs w:val="24"/>
          <w:lang w:val="en-US"/>
        </w:rPr>
        <w:t>Circulo</w:t>
      </w:r>
      <w:proofErr w:type="spellEnd"/>
      <w:r w:rsidRPr="00F50E54">
        <w:rPr>
          <w:rFonts w:ascii="Arial" w:eastAsia="Muller Light" w:hAnsi="Arial" w:cs="Arial"/>
          <w:sz w:val="24"/>
          <w:szCs w:val="24"/>
          <w:lang w:val="en-US"/>
        </w:rPr>
        <w:t>{</w:t>
      </w:r>
    </w:p>
    <w:p w14:paraId="0EB3CD52" w14:textId="77777777" w:rsidR="00F50E54" w:rsidRPr="00F50E54" w:rsidRDefault="00F50E54" w:rsidP="00F50E54">
      <w:pPr>
        <w:pStyle w:val="Textoindependiente"/>
        <w:ind w:left="1136" w:right="6641"/>
        <w:jc w:val="both"/>
        <w:rPr>
          <w:rFonts w:ascii="Arial" w:eastAsia="Muller Light" w:hAnsi="Arial" w:cs="Arial"/>
          <w:sz w:val="24"/>
          <w:szCs w:val="24"/>
          <w:lang w:val="en-US"/>
        </w:rPr>
      </w:pPr>
      <w:r w:rsidRPr="00F50E54">
        <w:rPr>
          <w:rFonts w:ascii="Arial" w:eastAsia="Muller Light" w:hAnsi="Arial" w:cs="Arial"/>
          <w:sz w:val="24"/>
          <w:szCs w:val="24"/>
          <w:lang w:val="en-US"/>
        </w:rPr>
        <w:t>static final double PI=3.1416; double radio;</w:t>
      </w:r>
    </w:p>
    <w:p w14:paraId="22D87119" w14:textId="77777777" w:rsidR="00F50E54" w:rsidRPr="00F50E54" w:rsidRDefault="00F50E54" w:rsidP="00F50E54">
      <w:pPr>
        <w:pStyle w:val="Textoindependiente"/>
        <w:spacing w:before="2" w:line="225" w:lineRule="exact"/>
        <w:ind w:left="219"/>
        <w:rPr>
          <w:rFonts w:ascii="Arial" w:eastAsia="Muller Light" w:hAnsi="Arial" w:cs="Arial"/>
          <w:sz w:val="24"/>
          <w:szCs w:val="24"/>
        </w:rPr>
      </w:pPr>
      <w:r w:rsidRPr="00F50E54">
        <w:rPr>
          <w:rFonts w:ascii="Arial" w:eastAsia="Muller Light" w:hAnsi="Arial" w:cs="Arial"/>
          <w:sz w:val="24"/>
          <w:szCs w:val="24"/>
        </w:rPr>
        <w:t>//...</w:t>
      </w:r>
    </w:p>
    <w:p w14:paraId="6477894C" w14:textId="77777777" w:rsidR="00F50E54" w:rsidRPr="00F50E54" w:rsidRDefault="00F50E54" w:rsidP="00F50E54">
      <w:pPr>
        <w:pStyle w:val="Textoindependiente"/>
        <w:spacing w:line="225" w:lineRule="exact"/>
        <w:ind w:left="219"/>
        <w:rPr>
          <w:rFonts w:ascii="Arial" w:eastAsia="Muller Light" w:hAnsi="Arial" w:cs="Arial"/>
          <w:sz w:val="24"/>
          <w:szCs w:val="24"/>
        </w:rPr>
      </w:pPr>
      <w:r w:rsidRPr="00F50E54">
        <w:rPr>
          <w:rFonts w:ascii="Arial" w:eastAsia="Muller Light" w:hAnsi="Arial" w:cs="Arial"/>
          <w:sz w:val="24"/>
          <w:szCs w:val="24"/>
        </w:rPr>
        <w:t>}</w:t>
      </w:r>
    </w:p>
    <w:p w14:paraId="58DB11CF" w14:textId="77777777" w:rsidR="00F50E54" w:rsidRPr="00F50E54" w:rsidRDefault="00F50E54" w:rsidP="00F50E54">
      <w:pPr>
        <w:pStyle w:val="Textoindependiente"/>
        <w:spacing w:before="1"/>
        <w:ind w:left="219" w:right="355"/>
        <w:jc w:val="both"/>
        <w:rPr>
          <w:rFonts w:ascii="Arial" w:eastAsia="Muller Light" w:hAnsi="Arial" w:cs="Arial"/>
          <w:sz w:val="24"/>
          <w:szCs w:val="24"/>
        </w:rPr>
      </w:pPr>
    </w:p>
    <w:p w14:paraId="3F30BB44" w14:textId="77777777" w:rsidR="00F50E54" w:rsidRPr="00F50E54" w:rsidRDefault="00F50E54" w:rsidP="00F50E54">
      <w:pPr>
        <w:pStyle w:val="Textoindependiente"/>
        <w:spacing w:before="1"/>
        <w:ind w:left="219" w:right="357"/>
        <w:jc w:val="both"/>
        <w:rPr>
          <w:rFonts w:ascii="Arial" w:eastAsia="Muller Light" w:hAnsi="Arial" w:cs="Arial"/>
          <w:sz w:val="24"/>
          <w:szCs w:val="24"/>
        </w:rPr>
      </w:pPr>
      <w:r w:rsidRPr="00F50E54">
        <w:rPr>
          <w:rFonts w:ascii="Arial" w:eastAsia="Muller Light" w:hAnsi="Arial" w:cs="Arial"/>
          <w:sz w:val="24"/>
          <w:szCs w:val="24"/>
        </w:rPr>
        <w:t>En el lenguaje Java, las variables locales se declaran en el momento en el que son necesarias. Es una buena costumbre inicializar las variables en el momento en el que son declaradas. Veamos algunos ejemplos de declaración de algunas variables</w:t>
      </w:r>
    </w:p>
    <w:p w14:paraId="4B8CE503" w14:textId="77777777" w:rsidR="00F50E54" w:rsidRPr="00F50E54" w:rsidRDefault="00F50E54" w:rsidP="00F50E54">
      <w:pPr>
        <w:pStyle w:val="Textoindependiente"/>
        <w:spacing w:before="1"/>
        <w:ind w:left="219" w:right="357"/>
        <w:jc w:val="both"/>
        <w:rPr>
          <w:rFonts w:ascii="Arial" w:eastAsia="Muller Light" w:hAnsi="Arial" w:cs="Arial"/>
          <w:sz w:val="24"/>
          <w:szCs w:val="24"/>
        </w:rPr>
      </w:pPr>
    </w:p>
    <w:p w14:paraId="773A7E9A" w14:textId="77777777" w:rsidR="00F50E54" w:rsidRPr="00F50E54" w:rsidRDefault="00F50E54" w:rsidP="00F50E54">
      <w:pPr>
        <w:spacing w:line="223" w:lineRule="exact"/>
        <w:ind w:left="1134"/>
        <w:rPr>
          <w:rFonts w:ascii="Arial" w:eastAsia="Muller Light" w:hAnsi="Arial" w:cs="Arial"/>
        </w:rPr>
      </w:pPr>
      <w:proofErr w:type="spellStart"/>
      <w:r w:rsidRPr="00F50E54">
        <w:rPr>
          <w:rFonts w:ascii="Arial" w:eastAsia="Muller Light" w:hAnsi="Arial" w:cs="Arial"/>
          <w:b/>
          <w:bCs/>
        </w:rPr>
        <w:t>int</w:t>
      </w:r>
      <w:proofErr w:type="spellEnd"/>
      <w:r w:rsidRPr="00F50E54">
        <w:rPr>
          <w:rFonts w:ascii="Arial" w:eastAsia="Muller Light" w:hAnsi="Arial" w:cs="Arial"/>
          <w:b/>
          <w:bCs/>
        </w:rPr>
        <w:t xml:space="preserve"> </w:t>
      </w:r>
      <w:r w:rsidRPr="00F50E54">
        <w:rPr>
          <w:rFonts w:ascii="Arial" w:eastAsia="Muller Light" w:hAnsi="Arial" w:cs="Arial"/>
        </w:rPr>
        <w:t>x=0;</w:t>
      </w:r>
    </w:p>
    <w:p w14:paraId="1A17C3F9" w14:textId="77777777" w:rsidR="00F50E54" w:rsidRPr="00F50E54" w:rsidRDefault="00F50E54" w:rsidP="00F50E54">
      <w:pPr>
        <w:spacing w:before="2"/>
        <w:ind w:left="1134"/>
        <w:rPr>
          <w:rFonts w:ascii="Arial" w:eastAsia="Muller Light" w:hAnsi="Arial" w:cs="Arial"/>
          <w:lang w:val="en-US"/>
        </w:rPr>
      </w:pPr>
      <w:r w:rsidRPr="00F50E54">
        <w:rPr>
          <w:rFonts w:ascii="Arial" w:eastAsia="Muller Light" w:hAnsi="Arial" w:cs="Arial"/>
          <w:b/>
          <w:bCs/>
          <w:lang w:val="en-US"/>
        </w:rPr>
        <w:t xml:space="preserve">String </w:t>
      </w:r>
      <w:proofErr w:type="spellStart"/>
      <w:r w:rsidRPr="00F50E54">
        <w:rPr>
          <w:rFonts w:ascii="Arial" w:eastAsia="Muller Light" w:hAnsi="Arial" w:cs="Arial"/>
          <w:lang w:val="en-US"/>
        </w:rPr>
        <w:t>nombre</w:t>
      </w:r>
      <w:proofErr w:type="spellEnd"/>
      <w:r w:rsidRPr="00F50E54">
        <w:rPr>
          <w:rFonts w:ascii="Arial" w:eastAsia="Muller Light" w:hAnsi="Arial" w:cs="Arial"/>
          <w:lang w:val="en-US"/>
        </w:rPr>
        <w:t xml:space="preserve">="Angel"; </w:t>
      </w:r>
    </w:p>
    <w:p w14:paraId="1CC5DBD6" w14:textId="77777777" w:rsidR="00F50E54" w:rsidRPr="00F50E54" w:rsidRDefault="00F50E54" w:rsidP="00F50E54">
      <w:pPr>
        <w:spacing w:before="2"/>
        <w:ind w:left="1134"/>
        <w:rPr>
          <w:rFonts w:ascii="Arial" w:eastAsia="Muller Light" w:hAnsi="Arial" w:cs="Arial"/>
          <w:lang w:val="en-US"/>
        </w:rPr>
      </w:pPr>
      <w:r w:rsidRPr="00F50E54">
        <w:rPr>
          <w:rFonts w:ascii="Arial" w:eastAsia="Muller Light" w:hAnsi="Arial" w:cs="Arial"/>
          <w:b/>
          <w:bCs/>
          <w:lang w:val="en-US"/>
        </w:rPr>
        <w:t xml:space="preserve">double </w:t>
      </w:r>
      <w:r w:rsidRPr="00F50E54">
        <w:rPr>
          <w:rFonts w:ascii="Arial" w:eastAsia="Muller Light" w:hAnsi="Arial" w:cs="Arial"/>
          <w:lang w:val="en-US"/>
        </w:rPr>
        <w:t xml:space="preserve">a=3.5, b=0.0, c=-2.4; </w:t>
      </w:r>
    </w:p>
    <w:p w14:paraId="6D8F52F1" w14:textId="77777777" w:rsidR="00F50E54" w:rsidRPr="00F50E54" w:rsidRDefault="00F50E54" w:rsidP="00F50E54">
      <w:pPr>
        <w:spacing w:before="2"/>
        <w:ind w:left="1134"/>
        <w:rPr>
          <w:rFonts w:ascii="Arial" w:eastAsia="Muller Light" w:hAnsi="Arial" w:cs="Arial"/>
        </w:rPr>
      </w:pPr>
      <w:proofErr w:type="spellStart"/>
      <w:r w:rsidRPr="00F50E54">
        <w:rPr>
          <w:rFonts w:ascii="Arial" w:eastAsia="Muller Light" w:hAnsi="Arial" w:cs="Arial"/>
          <w:b/>
          <w:bCs/>
        </w:rPr>
        <w:t>boolean</w:t>
      </w:r>
      <w:proofErr w:type="spellEnd"/>
      <w:r w:rsidRPr="00F50E54">
        <w:rPr>
          <w:rFonts w:ascii="Arial" w:eastAsia="Muller Light" w:hAnsi="Arial" w:cs="Arial"/>
          <w:b/>
          <w:bCs/>
          <w:spacing w:val="-2"/>
        </w:rPr>
        <w:t xml:space="preserve"> </w:t>
      </w:r>
      <w:proofErr w:type="spellStart"/>
      <w:r w:rsidRPr="00F50E54">
        <w:rPr>
          <w:rFonts w:ascii="Arial" w:eastAsia="Muller Light" w:hAnsi="Arial" w:cs="Arial"/>
        </w:rPr>
        <w:t>bNuevo</w:t>
      </w:r>
      <w:proofErr w:type="spellEnd"/>
      <w:r w:rsidRPr="00F50E54">
        <w:rPr>
          <w:rFonts w:ascii="Arial" w:eastAsia="Muller Light" w:hAnsi="Arial" w:cs="Arial"/>
        </w:rPr>
        <w:t>=true;</w:t>
      </w:r>
    </w:p>
    <w:p w14:paraId="2E6DDC37" w14:textId="77777777" w:rsidR="00F50E54" w:rsidRPr="00F50E54" w:rsidRDefault="00F50E54" w:rsidP="00F50E54">
      <w:pPr>
        <w:spacing w:line="223" w:lineRule="exact"/>
        <w:ind w:left="1134"/>
        <w:rPr>
          <w:rFonts w:ascii="Arial" w:eastAsia="Muller Light" w:hAnsi="Arial" w:cs="Arial"/>
        </w:rPr>
      </w:pPr>
      <w:proofErr w:type="spellStart"/>
      <w:r w:rsidRPr="00F50E54">
        <w:rPr>
          <w:rFonts w:ascii="Arial" w:eastAsia="Muller Light" w:hAnsi="Arial" w:cs="Arial"/>
          <w:b/>
          <w:bCs/>
        </w:rPr>
        <w:t>int</w:t>
      </w:r>
      <w:proofErr w:type="spellEnd"/>
      <w:r w:rsidRPr="00F50E54">
        <w:rPr>
          <w:rFonts w:ascii="Arial" w:eastAsia="Muller Light" w:hAnsi="Arial" w:cs="Arial"/>
          <w:b/>
          <w:bCs/>
        </w:rPr>
        <w:t xml:space="preserve">[] </w:t>
      </w:r>
      <w:r w:rsidRPr="00F50E54">
        <w:rPr>
          <w:rFonts w:ascii="Arial" w:eastAsia="Muller Light" w:hAnsi="Arial" w:cs="Arial"/>
        </w:rPr>
        <w:t>datos;</w:t>
      </w:r>
    </w:p>
    <w:p w14:paraId="47A5FCC7" w14:textId="77777777" w:rsidR="00F50E54" w:rsidRPr="00F50E54" w:rsidRDefault="00F50E54" w:rsidP="00F50E54">
      <w:pPr>
        <w:pStyle w:val="Textoindependiente"/>
        <w:spacing w:before="5"/>
        <w:ind w:left="219" w:right="459"/>
        <w:rPr>
          <w:rFonts w:ascii="Arial" w:eastAsia="Muller Light" w:hAnsi="Arial" w:cs="Arial"/>
          <w:sz w:val="24"/>
          <w:szCs w:val="24"/>
        </w:rPr>
      </w:pPr>
    </w:p>
    <w:p w14:paraId="45DF2D1E" w14:textId="77777777" w:rsidR="00F50E54" w:rsidRPr="00F50E54" w:rsidRDefault="00F50E54" w:rsidP="00F50E54">
      <w:pPr>
        <w:pStyle w:val="Textoindependiente"/>
        <w:spacing w:before="5"/>
        <w:ind w:left="219" w:right="459"/>
        <w:rPr>
          <w:rFonts w:ascii="Arial" w:eastAsia="Muller Light" w:hAnsi="Arial" w:cs="Arial"/>
          <w:sz w:val="24"/>
          <w:szCs w:val="24"/>
        </w:rPr>
      </w:pPr>
      <w:r w:rsidRPr="00F50E54">
        <w:rPr>
          <w:rFonts w:ascii="Arial" w:eastAsia="Muller Light" w:hAnsi="Arial" w:cs="Arial"/>
          <w:sz w:val="24"/>
          <w:szCs w:val="24"/>
        </w:rPr>
        <w:t>Delante del nombre de cada variable se ha de especificar el tipo de variable que hemos destacado en letra negrita. Las variables pueden ser</w:t>
      </w:r>
    </w:p>
    <w:p w14:paraId="1DD2B509"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before="1"/>
        <w:ind w:hanging="361"/>
        <w:contextualSpacing w:val="0"/>
        <w:rPr>
          <w:rFonts w:ascii="Arial" w:eastAsia="Muller Light" w:hAnsi="Arial" w:cs="Arial"/>
        </w:rPr>
      </w:pPr>
      <w:r w:rsidRPr="00F50E54">
        <w:rPr>
          <w:rFonts w:ascii="Arial" w:eastAsia="Muller Light" w:hAnsi="Arial" w:cs="Arial"/>
        </w:rPr>
        <w:t>Un tipo de dato</w:t>
      </w:r>
      <w:r w:rsidRPr="00F50E54">
        <w:rPr>
          <w:rFonts w:ascii="Arial" w:eastAsia="Muller Light" w:hAnsi="Arial" w:cs="Arial"/>
          <w:spacing w:val="-6"/>
        </w:rPr>
        <w:t xml:space="preserve"> </w:t>
      </w:r>
      <w:r w:rsidRPr="00F50E54">
        <w:rPr>
          <w:rFonts w:ascii="Arial" w:eastAsia="Muller Light" w:hAnsi="Arial" w:cs="Arial"/>
        </w:rPr>
        <w:t>primitivo</w:t>
      </w:r>
    </w:p>
    <w:p w14:paraId="3777EBA4"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before="2" w:line="261" w:lineRule="exact"/>
        <w:ind w:hanging="361"/>
        <w:contextualSpacing w:val="0"/>
        <w:rPr>
          <w:rFonts w:ascii="Arial" w:eastAsia="Muller Light" w:hAnsi="Arial" w:cs="Arial"/>
        </w:rPr>
      </w:pPr>
      <w:r w:rsidRPr="00F50E54">
        <w:rPr>
          <w:rFonts w:ascii="Arial" w:eastAsia="Muller Light" w:hAnsi="Arial" w:cs="Arial"/>
        </w:rPr>
        <w:t>El nombre de una</w:t>
      </w:r>
      <w:r w:rsidRPr="00F50E54">
        <w:rPr>
          <w:rFonts w:ascii="Arial" w:eastAsia="Muller Light" w:hAnsi="Arial" w:cs="Arial"/>
          <w:spacing w:val="-5"/>
        </w:rPr>
        <w:t xml:space="preserve"> </w:t>
      </w:r>
      <w:r w:rsidRPr="00F50E54">
        <w:rPr>
          <w:rFonts w:ascii="Arial" w:eastAsia="Muller Light" w:hAnsi="Arial" w:cs="Arial"/>
        </w:rPr>
        <w:t>clase</w:t>
      </w:r>
    </w:p>
    <w:p w14:paraId="0E97D676"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line="260" w:lineRule="exact"/>
        <w:ind w:hanging="361"/>
        <w:contextualSpacing w:val="0"/>
        <w:rPr>
          <w:rFonts w:ascii="Arial" w:eastAsia="Muller Light" w:hAnsi="Arial" w:cs="Arial"/>
        </w:rPr>
      </w:pPr>
      <w:r w:rsidRPr="00F50E54">
        <w:rPr>
          <w:rFonts w:ascii="Arial" w:eastAsia="Muller Light" w:hAnsi="Arial" w:cs="Arial"/>
        </w:rPr>
        <w:t>Un</w:t>
      </w:r>
      <w:r w:rsidRPr="00F50E54">
        <w:rPr>
          <w:rFonts w:ascii="Arial" w:eastAsia="Muller Light" w:hAnsi="Arial" w:cs="Arial"/>
          <w:spacing w:val="-2"/>
        </w:rPr>
        <w:t xml:space="preserve"> </w:t>
      </w:r>
      <w:r w:rsidRPr="00F50E54">
        <w:rPr>
          <w:rFonts w:ascii="Arial" w:eastAsia="Muller Light" w:hAnsi="Arial" w:cs="Arial"/>
        </w:rPr>
        <w:t>array</w:t>
      </w:r>
    </w:p>
    <w:p w14:paraId="720B2536" w14:textId="77777777" w:rsidR="00F50E54" w:rsidRPr="00F50E54" w:rsidRDefault="00F50E54" w:rsidP="00F50E54">
      <w:pPr>
        <w:pStyle w:val="Textoindependiente"/>
        <w:ind w:left="219" w:right="355"/>
        <w:jc w:val="both"/>
        <w:rPr>
          <w:rFonts w:ascii="Arial" w:eastAsia="Muller Light" w:hAnsi="Arial" w:cs="Arial"/>
          <w:sz w:val="24"/>
          <w:szCs w:val="24"/>
        </w:rPr>
      </w:pPr>
      <w:r w:rsidRPr="00F50E54">
        <w:rPr>
          <w:rFonts w:ascii="Arial" w:eastAsia="Muller Light" w:hAnsi="Arial" w:cs="Arial"/>
          <w:sz w:val="24"/>
          <w:szCs w:val="24"/>
        </w:rPr>
        <w:t>El lenguaje Java utiliza el conjunto de caracteres Unicode, que incluye no solamente el conjunto ASCII sino también caracteres específicos de la mayoría de los alfabetos. Así, podemos declarar una variable que contenga la letra ñ</w:t>
      </w:r>
    </w:p>
    <w:p w14:paraId="309F793C" w14:textId="77777777" w:rsidR="00F50E54" w:rsidRPr="00F50E54" w:rsidRDefault="00F50E54" w:rsidP="00F50E54">
      <w:pPr>
        <w:spacing w:line="223" w:lineRule="exact"/>
        <w:ind w:left="1134"/>
        <w:rPr>
          <w:rFonts w:ascii="Arial" w:eastAsia="Muller Light" w:hAnsi="Arial" w:cs="Arial"/>
          <w:b/>
          <w:bCs/>
        </w:rPr>
      </w:pPr>
      <w:proofErr w:type="spellStart"/>
      <w:r w:rsidRPr="00F50E54">
        <w:rPr>
          <w:rFonts w:ascii="Arial" w:eastAsia="Muller Light" w:hAnsi="Arial" w:cs="Arial"/>
          <w:b/>
          <w:bCs/>
        </w:rPr>
        <w:t>int</w:t>
      </w:r>
      <w:proofErr w:type="spellEnd"/>
      <w:r w:rsidRPr="00F50E54">
        <w:rPr>
          <w:rFonts w:ascii="Arial" w:eastAsia="Muller Light" w:hAnsi="Arial" w:cs="Arial"/>
          <w:b/>
          <w:bCs/>
        </w:rPr>
        <w:t xml:space="preserve"> año=1999;</w:t>
      </w:r>
    </w:p>
    <w:p w14:paraId="70FACCEF" w14:textId="01ECD71E" w:rsidR="00F50E54" w:rsidRPr="00F50E54" w:rsidRDefault="00F50E54" w:rsidP="00F50E54">
      <w:pPr>
        <w:pStyle w:val="Textoindependiente"/>
        <w:spacing w:before="1"/>
        <w:ind w:left="219" w:right="358"/>
        <w:jc w:val="both"/>
        <w:rPr>
          <w:rFonts w:ascii="Arial" w:eastAsia="Muller Light" w:hAnsi="Arial" w:cs="Arial"/>
          <w:sz w:val="24"/>
          <w:szCs w:val="24"/>
        </w:rPr>
      </w:pPr>
      <w:r w:rsidRPr="00F50E54">
        <w:rPr>
          <w:rFonts w:ascii="Arial" w:eastAsia="Muller Light" w:hAnsi="Arial" w:cs="Arial"/>
          <w:sz w:val="24"/>
          <w:szCs w:val="24"/>
        </w:rPr>
        <w:lastRenderedPageBreak/>
        <w:t xml:space="preserve">Se ha de poner nombres significativos a las variables, generalmente formados por varias palabras combinadas, la primera empieza por minúscula, pero las que le siguen llevan la letra inicial en mayúsculas. Se debe evitar en todos los casos nombres de variables cortos como </w:t>
      </w:r>
      <w:proofErr w:type="spellStart"/>
      <w:r w:rsidRPr="00F50E54">
        <w:rPr>
          <w:rFonts w:ascii="Arial" w:eastAsia="Muller Light" w:hAnsi="Arial" w:cs="Arial"/>
          <w:i/>
          <w:iCs/>
          <w:sz w:val="24"/>
          <w:szCs w:val="24"/>
        </w:rPr>
        <w:t>xx</w:t>
      </w:r>
      <w:proofErr w:type="spellEnd"/>
      <w:r w:rsidRPr="00F50E54">
        <w:rPr>
          <w:rFonts w:ascii="Arial" w:eastAsia="Muller Light" w:hAnsi="Arial" w:cs="Arial"/>
          <w:sz w:val="24"/>
          <w:szCs w:val="24"/>
        </w:rPr>
        <w:t xml:space="preserve">, </w:t>
      </w:r>
      <w:r w:rsidRPr="00F50E54">
        <w:rPr>
          <w:rFonts w:ascii="Arial" w:eastAsia="Muller Light" w:hAnsi="Arial" w:cs="Arial"/>
          <w:i/>
          <w:iCs/>
          <w:sz w:val="24"/>
          <w:szCs w:val="24"/>
        </w:rPr>
        <w:t>i</w:t>
      </w:r>
      <w:r w:rsidRPr="00F50E54">
        <w:rPr>
          <w:rFonts w:ascii="Arial" w:eastAsia="Muller Light" w:hAnsi="Arial" w:cs="Arial"/>
          <w:sz w:val="24"/>
          <w:szCs w:val="24"/>
        </w:rPr>
        <w:t>,</w:t>
      </w:r>
      <w:r w:rsidRPr="00F50E54">
        <w:rPr>
          <w:rFonts w:ascii="Arial" w:eastAsia="Muller Light" w:hAnsi="Arial" w:cs="Arial"/>
          <w:spacing w:val="-3"/>
          <w:sz w:val="24"/>
          <w:szCs w:val="24"/>
        </w:rPr>
        <w:t xml:space="preserve"> </w:t>
      </w:r>
      <w:r w:rsidRPr="00F50E54">
        <w:rPr>
          <w:rFonts w:ascii="Arial" w:eastAsia="Muller Light" w:hAnsi="Arial" w:cs="Arial"/>
          <w:sz w:val="24"/>
          <w:szCs w:val="24"/>
        </w:rPr>
        <w:t>etc.</w:t>
      </w:r>
    </w:p>
    <w:p w14:paraId="6094DA5E" w14:textId="77777777" w:rsidR="00F50E54" w:rsidRPr="00F50E54" w:rsidRDefault="00F50E54" w:rsidP="00F50E54">
      <w:pPr>
        <w:spacing w:line="223" w:lineRule="exact"/>
        <w:ind w:left="1134"/>
        <w:rPr>
          <w:rFonts w:ascii="Arial" w:eastAsia="Muller Light" w:hAnsi="Arial" w:cs="Arial"/>
          <w:b/>
          <w:bCs/>
        </w:rPr>
      </w:pPr>
      <w:proofErr w:type="spellStart"/>
      <w:r w:rsidRPr="00F50E54">
        <w:rPr>
          <w:rFonts w:ascii="Arial" w:eastAsia="Muller Light" w:hAnsi="Arial" w:cs="Arial"/>
          <w:b/>
          <w:bCs/>
        </w:rPr>
        <w:t>double</w:t>
      </w:r>
      <w:proofErr w:type="spellEnd"/>
      <w:r w:rsidRPr="00F50E54">
        <w:rPr>
          <w:rFonts w:ascii="Arial" w:eastAsia="Muller Light" w:hAnsi="Arial" w:cs="Arial"/>
          <w:b/>
          <w:bCs/>
        </w:rPr>
        <w:t xml:space="preserve"> </w:t>
      </w:r>
      <w:proofErr w:type="spellStart"/>
      <w:r w:rsidRPr="00F50E54">
        <w:rPr>
          <w:rFonts w:ascii="Arial" w:eastAsia="Muller Light" w:hAnsi="Arial" w:cs="Arial"/>
          <w:b/>
          <w:bCs/>
        </w:rPr>
        <w:t>radioCirculo</w:t>
      </w:r>
      <w:proofErr w:type="spellEnd"/>
      <w:r w:rsidRPr="00F50E54">
        <w:rPr>
          <w:rFonts w:ascii="Arial" w:eastAsia="Muller Light" w:hAnsi="Arial" w:cs="Arial"/>
          <w:b/>
          <w:bCs/>
        </w:rPr>
        <w:t>=3.2;</w:t>
      </w:r>
    </w:p>
    <w:p w14:paraId="498A3791" w14:textId="77777777" w:rsidR="00F50E54" w:rsidRPr="00F50E54" w:rsidRDefault="00F50E54" w:rsidP="00F50E54">
      <w:pPr>
        <w:pStyle w:val="Textoindependiente"/>
        <w:spacing w:before="2"/>
        <w:ind w:left="219"/>
        <w:jc w:val="both"/>
        <w:rPr>
          <w:rFonts w:ascii="Arial" w:eastAsia="Muller Light" w:hAnsi="Arial" w:cs="Arial"/>
          <w:sz w:val="24"/>
          <w:szCs w:val="24"/>
        </w:rPr>
      </w:pPr>
      <w:r w:rsidRPr="00F50E54">
        <w:rPr>
          <w:rFonts w:ascii="Arial" w:eastAsia="Muller Light" w:hAnsi="Arial" w:cs="Arial"/>
          <w:sz w:val="24"/>
          <w:szCs w:val="24"/>
        </w:rPr>
        <w:t>Las variables son uno de los elementos básicos de un programa, y se deben</w:t>
      </w:r>
    </w:p>
    <w:p w14:paraId="56829356"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before="3" w:line="261" w:lineRule="exact"/>
        <w:ind w:hanging="361"/>
        <w:contextualSpacing w:val="0"/>
        <w:rPr>
          <w:rFonts w:ascii="Arial" w:eastAsia="Muller Light" w:hAnsi="Arial" w:cs="Arial"/>
        </w:rPr>
      </w:pPr>
      <w:r w:rsidRPr="00F50E54">
        <w:rPr>
          <w:rFonts w:ascii="Arial" w:eastAsia="Muller Light" w:hAnsi="Arial" w:cs="Arial"/>
        </w:rPr>
        <w:t>Declarar</w:t>
      </w:r>
    </w:p>
    <w:p w14:paraId="6A5B2607"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line="260" w:lineRule="exact"/>
        <w:ind w:hanging="361"/>
        <w:contextualSpacing w:val="0"/>
        <w:rPr>
          <w:rFonts w:ascii="Arial" w:eastAsia="Muller Light" w:hAnsi="Arial" w:cs="Arial"/>
        </w:rPr>
      </w:pPr>
      <w:r w:rsidRPr="00F50E54">
        <w:rPr>
          <w:rFonts w:ascii="Arial" w:eastAsia="Muller Light" w:hAnsi="Arial" w:cs="Arial"/>
        </w:rPr>
        <w:t>Inicializar</w:t>
      </w:r>
    </w:p>
    <w:p w14:paraId="45CEC7F0" w14:textId="77777777" w:rsidR="00F50E54" w:rsidRPr="00F50E54" w:rsidRDefault="00F50E54" w:rsidP="00F50E54">
      <w:pPr>
        <w:pStyle w:val="Prrafodelista"/>
        <w:widowControl w:val="0"/>
        <w:numPr>
          <w:ilvl w:val="0"/>
          <w:numId w:val="40"/>
        </w:numPr>
        <w:tabs>
          <w:tab w:val="left" w:pos="940"/>
          <w:tab w:val="left" w:pos="941"/>
        </w:tabs>
        <w:autoSpaceDE w:val="0"/>
        <w:autoSpaceDN w:val="0"/>
        <w:spacing w:line="261" w:lineRule="exact"/>
        <w:ind w:hanging="361"/>
        <w:contextualSpacing w:val="0"/>
        <w:rPr>
          <w:rFonts w:ascii="Arial" w:eastAsia="Muller Light" w:hAnsi="Arial" w:cs="Arial"/>
        </w:rPr>
      </w:pPr>
      <w:r w:rsidRPr="00F50E54">
        <w:rPr>
          <w:rFonts w:ascii="Arial" w:eastAsia="Muller Light" w:hAnsi="Arial" w:cs="Arial"/>
        </w:rPr>
        <w:t>Usar</w:t>
      </w:r>
    </w:p>
    <w:p w14:paraId="28D92385" w14:textId="77777777" w:rsidR="00F50E54" w:rsidRPr="00F50E54" w:rsidRDefault="00F50E54" w:rsidP="00F50E54">
      <w:pPr>
        <w:pStyle w:val="Ttulo3"/>
        <w:rPr>
          <w:rFonts w:ascii="Arial" w:hAnsi="Arial" w:cs="Arial"/>
          <w:color w:val="auto"/>
          <w:sz w:val="24"/>
          <w:szCs w:val="24"/>
        </w:rPr>
      </w:pPr>
      <w:r w:rsidRPr="00F50E54">
        <w:rPr>
          <w:rFonts w:ascii="Arial" w:hAnsi="Arial" w:cs="Arial"/>
          <w:color w:val="auto"/>
          <w:sz w:val="24"/>
          <w:szCs w:val="24"/>
        </w:rPr>
        <w:t>Tipos de datos primitivos</w:t>
      </w:r>
    </w:p>
    <w:p w14:paraId="2D347D49" w14:textId="77777777" w:rsidR="00F50E54" w:rsidRPr="00F50E54" w:rsidRDefault="00F50E54" w:rsidP="00F50E54">
      <w:pPr>
        <w:rPr>
          <w:rFonts w:ascii="Arial" w:hAnsi="Arial" w:cs="Arial"/>
        </w:rPr>
      </w:pP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1"/>
        <w:gridCol w:w="8217"/>
      </w:tblGrid>
      <w:tr w:rsidR="00F50E54" w:rsidRPr="00F50E54" w14:paraId="170F2251" w14:textId="77777777" w:rsidTr="007934E3">
        <w:trPr>
          <w:trHeight w:val="241"/>
          <w:jc w:val="center"/>
        </w:trPr>
        <w:tc>
          <w:tcPr>
            <w:tcW w:w="1121" w:type="dxa"/>
          </w:tcPr>
          <w:p w14:paraId="51B7166F" w14:textId="77777777" w:rsidR="00F50E54" w:rsidRPr="00F50E54" w:rsidRDefault="00F50E54" w:rsidP="007934E3">
            <w:pPr>
              <w:pStyle w:val="TableParagraph"/>
              <w:spacing w:before="5" w:line="216" w:lineRule="exact"/>
              <w:ind w:left="16"/>
              <w:rPr>
                <w:rFonts w:ascii="Arial" w:hAnsi="Arial" w:cs="Arial"/>
                <w:b/>
                <w:color w:val="auto"/>
                <w:sz w:val="24"/>
                <w:szCs w:val="24"/>
                <w:lang w:val="es-PE"/>
              </w:rPr>
            </w:pPr>
            <w:r w:rsidRPr="00F50E54">
              <w:rPr>
                <w:rFonts w:ascii="Arial" w:hAnsi="Arial" w:cs="Arial"/>
                <w:b/>
                <w:color w:val="auto"/>
                <w:sz w:val="24"/>
                <w:szCs w:val="24"/>
                <w:lang w:val="es-PE"/>
              </w:rPr>
              <w:t>Tipo</w:t>
            </w:r>
          </w:p>
        </w:tc>
        <w:tc>
          <w:tcPr>
            <w:tcW w:w="8217" w:type="dxa"/>
          </w:tcPr>
          <w:p w14:paraId="77E49403" w14:textId="77777777" w:rsidR="00F50E54" w:rsidRPr="00F50E54" w:rsidRDefault="00F50E54" w:rsidP="007934E3">
            <w:pPr>
              <w:pStyle w:val="TableParagraph"/>
              <w:spacing w:before="5" w:line="216" w:lineRule="exact"/>
              <w:ind w:left="8"/>
              <w:rPr>
                <w:rFonts w:ascii="Arial" w:hAnsi="Arial" w:cs="Arial"/>
                <w:b/>
                <w:color w:val="auto"/>
                <w:sz w:val="24"/>
                <w:szCs w:val="24"/>
                <w:lang w:val="es-PE"/>
              </w:rPr>
            </w:pPr>
            <w:r w:rsidRPr="00F50E54">
              <w:rPr>
                <w:rFonts w:ascii="Arial" w:hAnsi="Arial" w:cs="Arial"/>
                <w:b/>
                <w:color w:val="auto"/>
                <w:sz w:val="24"/>
                <w:szCs w:val="24"/>
                <w:lang w:val="es-PE"/>
              </w:rPr>
              <w:t>Descripción</w:t>
            </w:r>
          </w:p>
        </w:tc>
      </w:tr>
      <w:tr w:rsidR="00F50E54" w:rsidRPr="00F50E54" w14:paraId="164B992F" w14:textId="77777777" w:rsidTr="007934E3">
        <w:trPr>
          <w:trHeight w:val="243"/>
          <w:jc w:val="center"/>
        </w:trPr>
        <w:tc>
          <w:tcPr>
            <w:tcW w:w="1121" w:type="dxa"/>
          </w:tcPr>
          <w:p w14:paraId="3AA42E34" w14:textId="77777777" w:rsidR="00F50E54" w:rsidRPr="00F50E54" w:rsidRDefault="00F50E54" w:rsidP="007934E3">
            <w:pPr>
              <w:pStyle w:val="TableParagraph"/>
              <w:spacing w:before="7" w:line="216" w:lineRule="exact"/>
              <w:ind w:left="16"/>
              <w:rPr>
                <w:rFonts w:ascii="Arial" w:hAnsi="Arial" w:cs="Arial"/>
                <w:b/>
                <w:color w:val="auto"/>
                <w:sz w:val="24"/>
                <w:szCs w:val="24"/>
                <w:lang w:val="es-PE"/>
              </w:rPr>
            </w:pPr>
            <w:proofErr w:type="spellStart"/>
            <w:r w:rsidRPr="00F50E54">
              <w:rPr>
                <w:rFonts w:ascii="Arial" w:hAnsi="Arial" w:cs="Arial"/>
                <w:b/>
                <w:color w:val="auto"/>
                <w:sz w:val="24"/>
                <w:szCs w:val="24"/>
                <w:lang w:val="es-PE"/>
              </w:rPr>
              <w:t>boolean</w:t>
            </w:r>
            <w:proofErr w:type="spellEnd"/>
          </w:p>
        </w:tc>
        <w:tc>
          <w:tcPr>
            <w:tcW w:w="8217" w:type="dxa"/>
          </w:tcPr>
          <w:p w14:paraId="478D643F" w14:textId="77777777" w:rsidR="00F50E54" w:rsidRPr="00F50E54" w:rsidRDefault="00F50E54" w:rsidP="007934E3">
            <w:pPr>
              <w:pStyle w:val="TableParagraph"/>
              <w:spacing w:before="7" w:line="216" w:lineRule="exact"/>
              <w:ind w:left="8"/>
              <w:rPr>
                <w:rFonts w:ascii="Arial" w:hAnsi="Arial" w:cs="Arial"/>
                <w:color w:val="auto"/>
                <w:sz w:val="24"/>
                <w:szCs w:val="24"/>
                <w:lang w:val="es-PE"/>
              </w:rPr>
            </w:pPr>
            <w:r w:rsidRPr="00F50E54">
              <w:rPr>
                <w:rFonts w:ascii="Arial" w:hAnsi="Arial" w:cs="Arial"/>
                <w:color w:val="auto"/>
                <w:sz w:val="24"/>
                <w:szCs w:val="24"/>
                <w:lang w:val="es-PE"/>
              </w:rPr>
              <w:t xml:space="preserve">Tiene dos valores </w:t>
            </w:r>
            <w:r w:rsidRPr="00F50E54">
              <w:rPr>
                <w:rFonts w:ascii="Arial" w:hAnsi="Arial" w:cs="Arial"/>
                <w:b/>
                <w:color w:val="auto"/>
                <w:sz w:val="24"/>
                <w:szCs w:val="24"/>
                <w:lang w:val="es-PE"/>
              </w:rPr>
              <w:t xml:space="preserve">true </w:t>
            </w:r>
            <w:r w:rsidRPr="00F50E54">
              <w:rPr>
                <w:rFonts w:ascii="Arial" w:hAnsi="Arial" w:cs="Arial"/>
                <w:color w:val="auto"/>
                <w:sz w:val="24"/>
                <w:szCs w:val="24"/>
                <w:lang w:val="es-PE"/>
              </w:rPr>
              <w:t xml:space="preserve">o </w:t>
            </w:r>
            <w:r w:rsidRPr="00F50E54">
              <w:rPr>
                <w:rFonts w:ascii="Arial" w:hAnsi="Arial" w:cs="Arial"/>
                <w:b/>
                <w:color w:val="auto"/>
                <w:sz w:val="24"/>
                <w:szCs w:val="24"/>
                <w:lang w:val="es-PE"/>
              </w:rPr>
              <w:t>false</w:t>
            </w:r>
            <w:r w:rsidRPr="00F50E54">
              <w:rPr>
                <w:rFonts w:ascii="Arial" w:hAnsi="Arial" w:cs="Arial"/>
                <w:color w:val="auto"/>
                <w:sz w:val="24"/>
                <w:szCs w:val="24"/>
                <w:lang w:val="es-PE"/>
              </w:rPr>
              <w:t>.</w:t>
            </w:r>
          </w:p>
        </w:tc>
      </w:tr>
      <w:tr w:rsidR="00F50E54" w:rsidRPr="00F50E54" w14:paraId="7AB2591C" w14:textId="77777777" w:rsidTr="007934E3">
        <w:trPr>
          <w:trHeight w:val="695"/>
          <w:jc w:val="center"/>
        </w:trPr>
        <w:tc>
          <w:tcPr>
            <w:tcW w:w="1121" w:type="dxa"/>
          </w:tcPr>
          <w:p w14:paraId="6D4060CF" w14:textId="77777777" w:rsidR="00F50E54" w:rsidRPr="00F50E54" w:rsidRDefault="00F50E54" w:rsidP="007934E3">
            <w:pPr>
              <w:pStyle w:val="TableParagraph"/>
              <w:spacing w:before="4"/>
              <w:rPr>
                <w:rFonts w:ascii="Arial" w:hAnsi="Arial" w:cs="Arial"/>
                <w:b/>
                <w:color w:val="auto"/>
                <w:sz w:val="24"/>
                <w:szCs w:val="24"/>
                <w:lang w:val="es-PE"/>
              </w:rPr>
            </w:pPr>
          </w:p>
          <w:p w14:paraId="59CEE301" w14:textId="77777777" w:rsidR="00F50E54" w:rsidRPr="00F50E54" w:rsidRDefault="00F50E54" w:rsidP="007934E3">
            <w:pPr>
              <w:pStyle w:val="TableParagraph"/>
              <w:spacing w:before="1"/>
              <w:ind w:left="16"/>
              <w:rPr>
                <w:rFonts w:ascii="Arial" w:hAnsi="Arial" w:cs="Arial"/>
                <w:b/>
                <w:color w:val="auto"/>
                <w:sz w:val="24"/>
                <w:szCs w:val="24"/>
                <w:lang w:val="es-PE"/>
              </w:rPr>
            </w:pPr>
            <w:proofErr w:type="spellStart"/>
            <w:r w:rsidRPr="00F50E54">
              <w:rPr>
                <w:rFonts w:ascii="Arial" w:hAnsi="Arial" w:cs="Arial"/>
                <w:b/>
                <w:color w:val="auto"/>
                <w:sz w:val="24"/>
                <w:szCs w:val="24"/>
                <w:lang w:val="es-PE"/>
              </w:rPr>
              <w:t>char</w:t>
            </w:r>
            <w:proofErr w:type="spellEnd"/>
          </w:p>
        </w:tc>
        <w:tc>
          <w:tcPr>
            <w:tcW w:w="8217" w:type="dxa"/>
          </w:tcPr>
          <w:p w14:paraId="70E7764D" w14:textId="77777777" w:rsidR="00F50E54" w:rsidRPr="00F50E54" w:rsidRDefault="00F50E54" w:rsidP="007934E3">
            <w:pPr>
              <w:pStyle w:val="TableParagraph"/>
              <w:tabs>
                <w:tab w:val="left" w:pos="3729"/>
              </w:tabs>
              <w:spacing w:before="7" w:line="220" w:lineRule="atLeast"/>
              <w:ind w:left="8" w:right="7"/>
              <w:rPr>
                <w:rFonts w:ascii="Arial" w:hAnsi="Arial" w:cs="Arial"/>
                <w:color w:val="auto"/>
                <w:sz w:val="24"/>
                <w:szCs w:val="24"/>
                <w:lang w:val="es-PE"/>
              </w:rPr>
            </w:pPr>
            <w:r w:rsidRPr="00F50E54">
              <w:rPr>
                <w:rFonts w:ascii="Arial" w:hAnsi="Arial" w:cs="Arial"/>
                <w:color w:val="auto"/>
                <w:sz w:val="24"/>
                <w:szCs w:val="24"/>
                <w:lang w:val="es-PE"/>
              </w:rPr>
              <w:t>Caracteres Unicode de</w:t>
            </w:r>
            <w:r w:rsidRPr="00F50E54">
              <w:rPr>
                <w:rFonts w:ascii="Arial" w:hAnsi="Arial" w:cs="Arial"/>
                <w:color w:val="auto"/>
                <w:spacing w:val="-15"/>
                <w:sz w:val="24"/>
                <w:szCs w:val="24"/>
                <w:lang w:val="es-PE"/>
              </w:rPr>
              <w:t xml:space="preserve"> </w:t>
            </w:r>
            <w:r w:rsidRPr="00F50E54">
              <w:rPr>
                <w:rFonts w:ascii="Arial" w:hAnsi="Arial" w:cs="Arial"/>
                <w:color w:val="auto"/>
                <w:sz w:val="24"/>
                <w:szCs w:val="24"/>
                <w:lang w:val="es-PE"/>
              </w:rPr>
              <w:t>16</w:t>
            </w:r>
            <w:r w:rsidRPr="00F50E54">
              <w:rPr>
                <w:rFonts w:ascii="Arial" w:hAnsi="Arial" w:cs="Arial"/>
                <w:color w:val="auto"/>
                <w:spacing w:val="-5"/>
                <w:sz w:val="24"/>
                <w:szCs w:val="24"/>
                <w:lang w:val="es-PE"/>
              </w:rPr>
              <w:t xml:space="preserve"> </w:t>
            </w:r>
            <w:r w:rsidRPr="00F50E54">
              <w:rPr>
                <w:rFonts w:ascii="Arial" w:hAnsi="Arial" w:cs="Arial"/>
                <w:color w:val="auto"/>
                <w:sz w:val="24"/>
                <w:szCs w:val="24"/>
                <w:lang w:val="es-PE"/>
              </w:rPr>
              <w:t>bits. Los caracteres alfa-numéricos son los mismos que los ASCII con el bit alto puesto a 0. El intervalo de valores va desde 0 hasta 65535 (valores de 16-bits sin</w:t>
            </w:r>
            <w:r w:rsidRPr="00F50E54">
              <w:rPr>
                <w:rFonts w:ascii="Arial" w:hAnsi="Arial" w:cs="Arial"/>
                <w:color w:val="auto"/>
                <w:spacing w:val="-35"/>
                <w:sz w:val="24"/>
                <w:szCs w:val="24"/>
                <w:lang w:val="es-PE"/>
              </w:rPr>
              <w:t xml:space="preserve"> </w:t>
            </w:r>
            <w:r w:rsidRPr="00F50E54">
              <w:rPr>
                <w:rFonts w:ascii="Arial" w:hAnsi="Arial" w:cs="Arial"/>
                <w:color w:val="auto"/>
                <w:sz w:val="24"/>
                <w:szCs w:val="24"/>
                <w:lang w:val="es-PE"/>
              </w:rPr>
              <w:t>signo).</w:t>
            </w:r>
          </w:p>
        </w:tc>
      </w:tr>
      <w:tr w:rsidR="00F50E54" w:rsidRPr="00F50E54" w14:paraId="5BC82760" w14:textId="77777777" w:rsidTr="007934E3">
        <w:trPr>
          <w:trHeight w:val="469"/>
          <w:jc w:val="center"/>
        </w:trPr>
        <w:tc>
          <w:tcPr>
            <w:tcW w:w="1121" w:type="dxa"/>
          </w:tcPr>
          <w:p w14:paraId="2711922A" w14:textId="77777777" w:rsidR="00F50E54" w:rsidRPr="00F50E54" w:rsidRDefault="00F50E54" w:rsidP="007934E3">
            <w:pPr>
              <w:pStyle w:val="TableParagraph"/>
              <w:spacing w:before="119"/>
              <w:ind w:left="16"/>
              <w:rPr>
                <w:rFonts w:ascii="Arial" w:hAnsi="Arial" w:cs="Arial"/>
                <w:b/>
                <w:color w:val="auto"/>
                <w:sz w:val="24"/>
                <w:szCs w:val="24"/>
                <w:lang w:val="es-PE"/>
              </w:rPr>
            </w:pPr>
            <w:r w:rsidRPr="00F50E54">
              <w:rPr>
                <w:rFonts w:ascii="Arial" w:hAnsi="Arial" w:cs="Arial"/>
                <w:b/>
                <w:color w:val="auto"/>
                <w:sz w:val="24"/>
                <w:szCs w:val="24"/>
                <w:lang w:val="es-PE"/>
              </w:rPr>
              <w:t>byte</w:t>
            </w:r>
          </w:p>
        </w:tc>
        <w:tc>
          <w:tcPr>
            <w:tcW w:w="8217" w:type="dxa"/>
          </w:tcPr>
          <w:p w14:paraId="68212CFF" w14:textId="77777777" w:rsidR="00F50E54" w:rsidRPr="00F50E54" w:rsidRDefault="00F50E54" w:rsidP="007934E3">
            <w:pPr>
              <w:pStyle w:val="TableParagraph"/>
              <w:spacing w:before="7"/>
              <w:ind w:left="74"/>
              <w:rPr>
                <w:rFonts w:ascii="Arial" w:hAnsi="Arial" w:cs="Arial"/>
                <w:color w:val="auto"/>
                <w:sz w:val="24"/>
                <w:szCs w:val="24"/>
                <w:lang w:val="es-PE"/>
              </w:rPr>
            </w:pPr>
            <w:r w:rsidRPr="00F50E54">
              <w:rPr>
                <w:rFonts w:ascii="Arial" w:hAnsi="Arial" w:cs="Arial"/>
                <w:color w:val="auto"/>
                <w:sz w:val="24"/>
                <w:szCs w:val="24"/>
                <w:lang w:val="es-PE"/>
              </w:rPr>
              <w:t>Tamaño 8 bits.</w:t>
            </w:r>
            <w:r w:rsidRPr="00F50E54">
              <w:rPr>
                <w:rFonts w:ascii="Arial" w:hAnsi="Arial" w:cs="Arial"/>
                <w:color w:val="auto"/>
                <w:sz w:val="24"/>
                <w:szCs w:val="24"/>
                <w:lang w:val="es-PE"/>
              </w:rPr>
              <w:tab/>
              <w:t>El intervalo de valores va desde -2</w:t>
            </w:r>
            <w:r w:rsidRPr="00F50E54">
              <w:rPr>
                <w:rFonts w:ascii="Arial" w:hAnsi="Arial" w:cs="Arial"/>
                <w:color w:val="auto"/>
                <w:sz w:val="24"/>
                <w:szCs w:val="24"/>
                <w:vertAlign w:val="superscript"/>
                <w:lang w:val="es-PE"/>
              </w:rPr>
              <w:t>7</w:t>
            </w:r>
            <w:r w:rsidRPr="00F50E54">
              <w:rPr>
                <w:rFonts w:ascii="Arial" w:hAnsi="Arial" w:cs="Arial"/>
                <w:color w:val="auto"/>
                <w:sz w:val="24"/>
                <w:szCs w:val="24"/>
                <w:lang w:val="es-PE"/>
              </w:rPr>
              <w:t xml:space="preserve"> hasta 2</w:t>
            </w:r>
            <w:r w:rsidRPr="00F50E54">
              <w:rPr>
                <w:rFonts w:ascii="Arial" w:hAnsi="Arial" w:cs="Arial"/>
                <w:color w:val="auto"/>
                <w:sz w:val="24"/>
                <w:szCs w:val="24"/>
                <w:vertAlign w:val="superscript"/>
                <w:lang w:val="es-PE"/>
              </w:rPr>
              <w:t>7</w:t>
            </w:r>
            <w:r w:rsidRPr="00F50E54">
              <w:rPr>
                <w:rFonts w:ascii="Arial" w:hAnsi="Arial" w:cs="Arial"/>
                <w:color w:val="auto"/>
                <w:sz w:val="24"/>
                <w:szCs w:val="24"/>
                <w:lang w:val="es-PE"/>
              </w:rPr>
              <w:t>-1 (128 a 127)</w:t>
            </w:r>
          </w:p>
        </w:tc>
      </w:tr>
    </w:tbl>
    <w:p w14:paraId="289B6791" w14:textId="77777777" w:rsidR="00F50E54" w:rsidRPr="00F50E54" w:rsidRDefault="00F50E54" w:rsidP="00F50E54">
      <w:pPr>
        <w:tabs>
          <w:tab w:val="right" w:leader="dot" w:pos="11023"/>
        </w:tabs>
        <w:spacing w:before="80" w:after="16"/>
        <w:rPr>
          <w:rFonts w:ascii="Arial" w:hAnsi="Arial" w:cs="Arial"/>
        </w:rPr>
      </w:pP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1"/>
        <w:gridCol w:w="8223"/>
      </w:tblGrid>
      <w:tr w:rsidR="00F50E54" w:rsidRPr="00F50E54" w14:paraId="137999D9" w14:textId="77777777" w:rsidTr="007934E3">
        <w:trPr>
          <w:trHeight w:val="469"/>
          <w:jc w:val="center"/>
        </w:trPr>
        <w:tc>
          <w:tcPr>
            <w:tcW w:w="1121" w:type="dxa"/>
          </w:tcPr>
          <w:p w14:paraId="6CE0E969" w14:textId="77777777" w:rsidR="00F50E54" w:rsidRPr="00F50E54" w:rsidRDefault="00F50E54" w:rsidP="007934E3">
            <w:pPr>
              <w:pStyle w:val="TableParagraph"/>
              <w:spacing w:before="121"/>
              <w:ind w:left="16"/>
              <w:rPr>
                <w:rFonts w:ascii="Arial" w:hAnsi="Arial" w:cs="Arial"/>
                <w:b/>
                <w:color w:val="auto"/>
                <w:sz w:val="24"/>
                <w:szCs w:val="24"/>
                <w:lang w:val="es-PE"/>
              </w:rPr>
            </w:pPr>
            <w:r w:rsidRPr="00F50E54">
              <w:rPr>
                <w:rFonts w:ascii="Arial" w:hAnsi="Arial" w:cs="Arial"/>
                <w:b/>
                <w:color w:val="auto"/>
                <w:sz w:val="24"/>
                <w:szCs w:val="24"/>
                <w:lang w:val="es-PE"/>
              </w:rPr>
              <w:t>short</w:t>
            </w:r>
          </w:p>
        </w:tc>
        <w:tc>
          <w:tcPr>
            <w:tcW w:w="8223" w:type="dxa"/>
          </w:tcPr>
          <w:p w14:paraId="0B6742C8" w14:textId="77777777" w:rsidR="00F50E54" w:rsidRPr="00F50E54" w:rsidRDefault="00F50E54" w:rsidP="007934E3">
            <w:pPr>
              <w:pStyle w:val="TableParagraph"/>
              <w:tabs>
                <w:tab w:val="left" w:pos="2049"/>
              </w:tabs>
              <w:spacing w:before="9" w:line="220" w:lineRule="atLeast"/>
              <w:ind w:left="8" w:right="55"/>
              <w:rPr>
                <w:rFonts w:ascii="Arial" w:hAnsi="Arial" w:cs="Arial"/>
                <w:color w:val="auto"/>
                <w:sz w:val="24"/>
                <w:szCs w:val="24"/>
                <w:lang w:val="es-PE"/>
              </w:rPr>
            </w:pPr>
            <w:r w:rsidRPr="00F50E54">
              <w:rPr>
                <w:rFonts w:ascii="Arial" w:hAnsi="Arial" w:cs="Arial"/>
                <w:color w:val="auto"/>
                <w:sz w:val="24"/>
                <w:szCs w:val="24"/>
                <w:lang w:val="es-PE"/>
              </w:rPr>
              <w:t>Tamaño</w:t>
            </w:r>
            <w:r w:rsidRPr="00F50E54">
              <w:rPr>
                <w:rFonts w:ascii="Arial" w:hAnsi="Arial" w:cs="Arial"/>
                <w:color w:val="auto"/>
                <w:spacing w:val="-4"/>
                <w:sz w:val="24"/>
                <w:szCs w:val="24"/>
                <w:lang w:val="es-PE"/>
              </w:rPr>
              <w:t xml:space="preserve"> </w:t>
            </w:r>
            <w:r w:rsidRPr="00F50E54">
              <w:rPr>
                <w:rFonts w:ascii="Arial" w:hAnsi="Arial" w:cs="Arial"/>
                <w:color w:val="auto"/>
                <w:sz w:val="24"/>
                <w:szCs w:val="24"/>
                <w:lang w:val="es-PE"/>
              </w:rPr>
              <w:t>16</w:t>
            </w:r>
            <w:r w:rsidRPr="00F50E54">
              <w:rPr>
                <w:rFonts w:ascii="Arial" w:hAnsi="Arial" w:cs="Arial"/>
                <w:color w:val="auto"/>
                <w:spacing w:val="-4"/>
                <w:sz w:val="24"/>
                <w:szCs w:val="24"/>
                <w:lang w:val="es-PE"/>
              </w:rPr>
              <w:t xml:space="preserve"> </w:t>
            </w:r>
            <w:r w:rsidRPr="00F50E54">
              <w:rPr>
                <w:rFonts w:ascii="Arial" w:hAnsi="Arial" w:cs="Arial"/>
                <w:color w:val="auto"/>
                <w:sz w:val="24"/>
                <w:szCs w:val="24"/>
                <w:lang w:val="es-PE"/>
              </w:rPr>
              <w:t>bits. El intervalo de valores va desde -2</w:t>
            </w:r>
            <w:r w:rsidRPr="00F50E54">
              <w:rPr>
                <w:rFonts w:ascii="Arial" w:hAnsi="Arial" w:cs="Arial"/>
                <w:color w:val="auto"/>
                <w:sz w:val="24"/>
                <w:szCs w:val="24"/>
                <w:vertAlign w:val="superscript"/>
                <w:lang w:val="es-PE"/>
              </w:rPr>
              <w:t>15</w:t>
            </w:r>
            <w:r w:rsidRPr="00F50E54">
              <w:rPr>
                <w:rFonts w:ascii="Arial" w:hAnsi="Arial" w:cs="Arial"/>
                <w:color w:val="auto"/>
                <w:sz w:val="24"/>
                <w:szCs w:val="24"/>
                <w:lang w:val="es-PE"/>
              </w:rPr>
              <w:t xml:space="preserve"> hasta 2</w:t>
            </w:r>
            <w:r w:rsidRPr="00F50E54">
              <w:rPr>
                <w:rFonts w:ascii="Arial" w:hAnsi="Arial" w:cs="Arial"/>
                <w:color w:val="auto"/>
                <w:sz w:val="24"/>
                <w:szCs w:val="24"/>
                <w:vertAlign w:val="superscript"/>
                <w:lang w:val="es-PE"/>
              </w:rPr>
              <w:t>15</w:t>
            </w:r>
            <w:r w:rsidRPr="00F50E54">
              <w:rPr>
                <w:rFonts w:ascii="Arial" w:hAnsi="Arial" w:cs="Arial"/>
                <w:color w:val="auto"/>
                <w:sz w:val="24"/>
                <w:szCs w:val="24"/>
                <w:lang w:val="es-PE"/>
              </w:rPr>
              <w:t>-1 (- 32768 a</w:t>
            </w:r>
            <w:r w:rsidRPr="00F50E54">
              <w:rPr>
                <w:rFonts w:ascii="Arial" w:hAnsi="Arial" w:cs="Arial"/>
                <w:color w:val="auto"/>
                <w:spacing w:val="-3"/>
                <w:sz w:val="24"/>
                <w:szCs w:val="24"/>
                <w:lang w:val="es-PE"/>
              </w:rPr>
              <w:t xml:space="preserve"> </w:t>
            </w:r>
            <w:r w:rsidRPr="00F50E54">
              <w:rPr>
                <w:rFonts w:ascii="Arial" w:hAnsi="Arial" w:cs="Arial"/>
                <w:color w:val="auto"/>
                <w:sz w:val="24"/>
                <w:szCs w:val="24"/>
                <w:lang w:val="es-PE"/>
              </w:rPr>
              <w:t>32767)</w:t>
            </w:r>
          </w:p>
        </w:tc>
      </w:tr>
      <w:tr w:rsidR="00F50E54" w:rsidRPr="00F50E54" w14:paraId="2A7AA903" w14:textId="77777777" w:rsidTr="007934E3">
        <w:trPr>
          <w:trHeight w:val="467"/>
          <w:jc w:val="center"/>
        </w:trPr>
        <w:tc>
          <w:tcPr>
            <w:tcW w:w="1121" w:type="dxa"/>
          </w:tcPr>
          <w:p w14:paraId="3B0FCD3C" w14:textId="77777777" w:rsidR="00F50E54" w:rsidRPr="00F50E54" w:rsidRDefault="00F50E54" w:rsidP="007934E3">
            <w:pPr>
              <w:pStyle w:val="TableParagraph"/>
              <w:spacing w:before="119"/>
              <w:ind w:left="16"/>
              <w:rPr>
                <w:rFonts w:ascii="Arial" w:hAnsi="Arial" w:cs="Arial"/>
                <w:b/>
                <w:color w:val="auto"/>
                <w:sz w:val="24"/>
                <w:szCs w:val="24"/>
                <w:lang w:val="es-PE"/>
              </w:rPr>
            </w:pPr>
            <w:proofErr w:type="spellStart"/>
            <w:r w:rsidRPr="00F50E54">
              <w:rPr>
                <w:rFonts w:ascii="Arial" w:hAnsi="Arial" w:cs="Arial"/>
                <w:b/>
                <w:color w:val="auto"/>
                <w:sz w:val="24"/>
                <w:szCs w:val="24"/>
                <w:lang w:val="es-PE"/>
              </w:rPr>
              <w:t>int</w:t>
            </w:r>
            <w:proofErr w:type="spellEnd"/>
          </w:p>
        </w:tc>
        <w:tc>
          <w:tcPr>
            <w:tcW w:w="8223" w:type="dxa"/>
          </w:tcPr>
          <w:p w14:paraId="68414180" w14:textId="77777777" w:rsidR="00F50E54" w:rsidRPr="00F50E54" w:rsidRDefault="00F50E54" w:rsidP="007934E3">
            <w:pPr>
              <w:pStyle w:val="TableParagraph"/>
              <w:tabs>
                <w:tab w:val="left" w:pos="2049"/>
              </w:tabs>
              <w:spacing w:before="11" w:line="225" w:lineRule="exact"/>
              <w:ind w:left="8"/>
              <w:rPr>
                <w:rFonts w:ascii="Arial" w:hAnsi="Arial" w:cs="Arial"/>
                <w:color w:val="auto"/>
                <w:sz w:val="24"/>
                <w:szCs w:val="24"/>
                <w:lang w:val="es-PE"/>
              </w:rPr>
            </w:pPr>
            <w:r w:rsidRPr="00F50E54">
              <w:rPr>
                <w:rFonts w:ascii="Arial" w:hAnsi="Arial" w:cs="Arial"/>
                <w:color w:val="auto"/>
                <w:sz w:val="24"/>
                <w:szCs w:val="24"/>
                <w:lang w:val="es-PE"/>
              </w:rPr>
              <w:t>Tamaño</w:t>
            </w:r>
            <w:r w:rsidRPr="00F50E54">
              <w:rPr>
                <w:rFonts w:ascii="Arial" w:hAnsi="Arial" w:cs="Arial"/>
                <w:color w:val="auto"/>
                <w:spacing w:val="-5"/>
                <w:sz w:val="24"/>
                <w:szCs w:val="24"/>
                <w:lang w:val="es-PE"/>
              </w:rPr>
              <w:t xml:space="preserve"> </w:t>
            </w:r>
            <w:r w:rsidRPr="00F50E54">
              <w:rPr>
                <w:rFonts w:ascii="Arial" w:hAnsi="Arial" w:cs="Arial"/>
                <w:color w:val="auto"/>
                <w:sz w:val="24"/>
                <w:szCs w:val="24"/>
                <w:lang w:val="es-PE"/>
              </w:rPr>
              <w:t>32</w:t>
            </w:r>
            <w:r w:rsidRPr="00F50E54">
              <w:rPr>
                <w:rFonts w:ascii="Arial" w:hAnsi="Arial" w:cs="Arial"/>
                <w:color w:val="auto"/>
                <w:spacing w:val="-4"/>
                <w:sz w:val="24"/>
                <w:szCs w:val="24"/>
                <w:lang w:val="es-PE"/>
              </w:rPr>
              <w:t xml:space="preserve"> </w:t>
            </w:r>
            <w:r w:rsidRPr="00F50E54">
              <w:rPr>
                <w:rFonts w:ascii="Arial" w:hAnsi="Arial" w:cs="Arial"/>
                <w:color w:val="auto"/>
                <w:sz w:val="24"/>
                <w:szCs w:val="24"/>
                <w:lang w:val="es-PE"/>
              </w:rPr>
              <w:t>bits. El intervalo de valores va desde -2</w:t>
            </w:r>
            <w:r w:rsidRPr="00F50E54">
              <w:rPr>
                <w:rFonts w:ascii="Arial" w:hAnsi="Arial" w:cs="Arial"/>
                <w:color w:val="auto"/>
                <w:sz w:val="24"/>
                <w:szCs w:val="24"/>
                <w:vertAlign w:val="superscript"/>
                <w:lang w:val="es-PE"/>
              </w:rPr>
              <w:t>31</w:t>
            </w:r>
            <w:r w:rsidRPr="00F50E54">
              <w:rPr>
                <w:rFonts w:ascii="Arial" w:hAnsi="Arial" w:cs="Arial"/>
                <w:color w:val="auto"/>
                <w:sz w:val="24"/>
                <w:szCs w:val="24"/>
                <w:lang w:val="es-PE"/>
              </w:rPr>
              <w:t xml:space="preserve"> hasta 2</w:t>
            </w:r>
            <w:r w:rsidRPr="00F50E54">
              <w:rPr>
                <w:rFonts w:ascii="Arial" w:hAnsi="Arial" w:cs="Arial"/>
                <w:color w:val="auto"/>
                <w:sz w:val="24"/>
                <w:szCs w:val="24"/>
                <w:vertAlign w:val="superscript"/>
                <w:lang w:val="es-PE"/>
              </w:rPr>
              <w:t>31</w:t>
            </w:r>
            <w:r w:rsidRPr="00F50E54">
              <w:rPr>
                <w:rFonts w:ascii="Arial" w:hAnsi="Arial" w:cs="Arial"/>
                <w:color w:val="auto"/>
                <w:sz w:val="24"/>
                <w:szCs w:val="24"/>
                <w:lang w:val="es-PE"/>
              </w:rPr>
              <w:t>-1</w:t>
            </w:r>
            <w:r w:rsidRPr="00F50E54">
              <w:rPr>
                <w:rFonts w:ascii="Arial" w:hAnsi="Arial" w:cs="Arial"/>
                <w:color w:val="auto"/>
                <w:spacing w:val="-35"/>
                <w:sz w:val="24"/>
                <w:szCs w:val="24"/>
                <w:lang w:val="es-PE"/>
              </w:rPr>
              <w:t xml:space="preserve"> </w:t>
            </w:r>
            <w:r w:rsidRPr="00F50E54">
              <w:rPr>
                <w:rFonts w:ascii="Arial" w:hAnsi="Arial" w:cs="Arial"/>
                <w:color w:val="auto"/>
                <w:sz w:val="24"/>
                <w:szCs w:val="24"/>
                <w:lang w:val="es-PE"/>
              </w:rPr>
              <w:t>(-2147483648 a 2147483647)</w:t>
            </w:r>
          </w:p>
        </w:tc>
      </w:tr>
      <w:tr w:rsidR="00F50E54" w:rsidRPr="00F50E54" w14:paraId="780EC83B" w14:textId="77777777" w:rsidTr="007934E3">
        <w:trPr>
          <w:trHeight w:val="471"/>
          <w:jc w:val="center"/>
        </w:trPr>
        <w:tc>
          <w:tcPr>
            <w:tcW w:w="1121" w:type="dxa"/>
          </w:tcPr>
          <w:p w14:paraId="3EB2A5F1" w14:textId="77777777" w:rsidR="00F50E54" w:rsidRPr="00F50E54" w:rsidRDefault="00F50E54" w:rsidP="007934E3">
            <w:pPr>
              <w:pStyle w:val="TableParagraph"/>
              <w:spacing w:before="119"/>
              <w:ind w:left="16"/>
              <w:rPr>
                <w:rFonts w:ascii="Arial" w:hAnsi="Arial" w:cs="Arial"/>
                <w:b/>
                <w:color w:val="auto"/>
                <w:sz w:val="24"/>
                <w:szCs w:val="24"/>
                <w:lang w:val="es-PE"/>
              </w:rPr>
            </w:pPr>
            <w:proofErr w:type="spellStart"/>
            <w:r w:rsidRPr="00F50E54">
              <w:rPr>
                <w:rFonts w:ascii="Arial" w:hAnsi="Arial" w:cs="Arial"/>
                <w:b/>
                <w:color w:val="auto"/>
                <w:sz w:val="24"/>
                <w:szCs w:val="24"/>
                <w:lang w:val="es-PE"/>
              </w:rPr>
              <w:t>long</w:t>
            </w:r>
            <w:proofErr w:type="spellEnd"/>
          </w:p>
        </w:tc>
        <w:tc>
          <w:tcPr>
            <w:tcW w:w="8223" w:type="dxa"/>
          </w:tcPr>
          <w:p w14:paraId="6694DDD3" w14:textId="77777777" w:rsidR="00F50E54" w:rsidRPr="00F50E54" w:rsidRDefault="00F50E54" w:rsidP="007934E3">
            <w:pPr>
              <w:pStyle w:val="TableParagraph"/>
              <w:tabs>
                <w:tab w:val="left" w:pos="7250"/>
              </w:tabs>
              <w:spacing w:before="11" w:line="225" w:lineRule="exact"/>
              <w:ind w:left="8"/>
              <w:rPr>
                <w:rFonts w:ascii="Arial" w:hAnsi="Arial" w:cs="Arial"/>
                <w:color w:val="auto"/>
                <w:sz w:val="24"/>
                <w:szCs w:val="24"/>
                <w:lang w:val="es-PE"/>
              </w:rPr>
            </w:pPr>
            <w:r w:rsidRPr="00F50E54">
              <w:rPr>
                <w:rFonts w:ascii="Arial" w:hAnsi="Arial" w:cs="Arial"/>
                <w:color w:val="auto"/>
                <w:sz w:val="24"/>
                <w:szCs w:val="24"/>
                <w:lang w:val="es-PE"/>
              </w:rPr>
              <w:t>Tamaño 64 bits. El intervalo de valores va desde</w:t>
            </w:r>
            <w:r w:rsidRPr="00F50E54">
              <w:rPr>
                <w:rFonts w:ascii="Arial" w:hAnsi="Arial" w:cs="Arial"/>
                <w:color w:val="auto"/>
                <w:spacing w:val="-37"/>
                <w:sz w:val="24"/>
                <w:szCs w:val="24"/>
                <w:lang w:val="es-PE"/>
              </w:rPr>
              <w:t xml:space="preserve"> </w:t>
            </w:r>
            <w:r w:rsidRPr="00F50E54">
              <w:rPr>
                <w:rFonts w:ascii="Arial" w:hAnsi="Arial" w:cs="Arial"/>
                <w:color w:val="auto"/>
                <w:sz w:val="24"/>
                <w:szCs w:val="24"/>
                <w:lang w:val="es-PE"/>
              </w:rPr>
              <w:t>-2</w:t>
            </w:r>
            <w:r w:rsidRPr="00F50E54">
              <w:rPr>
                <w:rFonts w:ascii="Arial" w:hAnsi="Arial" w:cs="Arial"/>
                <w:color w:val="auto"/>
                <w:sz w:val="24"/>
                <w:szCs w:val="24"/>
                <w:vertAlign w:val="superscript"/>
                <w:lang w:val="es-PE"/>
              </w:rPr>
              <w:t>63</w:t>
            </w:r>
            <w:r w:rsidRPr="00F50E54">
              <w:rPr>
                <w:rFonts w:ascii="Arial" w:hAnsi="Arial" w:cs="Arial"/>
                <w:color w:val="auto"/>
                <w:spacing w:val="-2"/>
                <w:sz w:val="24"/>
                <w:szCs w:val="24"/>
                <w:lang w:val="es-PE"/>
              </w:rPr>
              <w:t xml:space="preserve"> </w:t>
            </w:r>
            <w:r w:rsidRPr="00F50E54">
              <w:rPr>
                <w:rFonts w:ascii="Arial" w:hAnsi="Arial" w:cs="Arial"/>
                <w:color w:val="auto"/>
                <w:sz w:val="24"/>
                <w:szCs w:val="24"/>
                <w:lang w:val="es-PE"/>
              </w:rPr>
              <w:t>hasta2</w:t>
            </w:r>
            <w:r w:rsidRPr="00F50E54">
              <w:rPr>
                <w:rFonts w:ascii="Arial" w:hAnsi="Arial" w:cs="Arial"/>
                <w:color w:val="auto"/>
                <w:sz w:val="24"/>
                <w:szCs w:val="24"/>
                <w:vertAlign w:val="superscript"/>
                <w:lang w:val="es-PE"/>
              </w:rPr>
              <w:t>63</w:t>
            </w:r>
            <w:r w:rsidRPr="00F50E54">
              <w:rPr>
                <w:rFonts w:ascii="Arial" w:hAnsi="Arial" w:cs="Arial"/>
                <w:color w:val="auto"/>
                <w:sz w:val="24"/>
                <w:szCs w:val="24"/>
                <w:lang w:val="es-PE"/>
              </w:rPr>
              <w:t>-1</w:t>
            </w:r>
            <w:r w:rsidRPr="00F50E54">
              <w:rPr>
                <w:rFonts w:ascii="Arial" w:hAnsi="Arial" w:cs="Arial"/>
                <w:color w:val="auto"/>
                <w:spacing w:val="-4"/>
                <w:sz w:val="24"/>
                <w:szCs w:val="24"/>
                <w:lang w:val="es-PE"/>
              </w:rPr>
              <w:t xml:space="preserve"> </w:t>
            </w:r>
            <w:r w:rsidRPr="00F50E54">
              <w:rPr>
                <w:rFonts w:ascii="Arial" w:hAnsi="Arial" w:cs="Arial"/>
                <w:color w:val="auto"/>
                <w:sz w:val="24"/>
                <w:szCs w:val="24"/>
                <w:lang w:val="es-PE"/>
              </w:rPr>
              <w:t>(-9223372036854775808 a 9223372036854775807)</w:t>
            </w:r>
          </w:p>
        </w:tc>
      </w:tr>
      <w:tr w:rsidR="00F50E54" w:rsidRPr="00F50E54" w14:paraId="414FA54F" w14:textId="77777777" w:rsidTr="007934E3">
        <w:trPr>
          <w:trHeight w:val="467"/>
          <w:jc w:val="center"/>
        </w:trPr>
        <w:tc>
          <w:tcPr>
            <w:tcW w:w="1121" w:type="dxa"/>
          </w:tcPr>
          <w:p w14:paraId="6A2484CE" w14:textId="77777777" w:rsidR="00F50E54" w:rsidRPr="00F50E54" w:rsidRDefault="00F50E54" w:rsidP="007934E3">
            <w:pPr>
              <w:pStyle w:val="TableParagraph"/>
              <w:spacing w:before="115"/>
              <w:ind w:left="16"/>
              <w:rPr>
                <w:rFonts w:ascii="Arial" w:hAnsi="Arial" w:cs="Arial"/>
                <w:b/>
                <w:color w:val="auto"/>
                <w:sz w:val="24"/>
                <w:szCs w:val="24"/>
                <w:lang w:val="es-PE"/>
              </w:rPr>
            </w:pPr>
            <w:proofErr w:type="spellStart"/>
            <w:r w:rsidRPr="00F50E54">
              <w:rPr>
                <w:rFonts w:ascii="Arial" w:hAnsi="Arial" w:cs="Arial"/>
                <w:b/>
                <w:color w:val="auto"/>
                <w:sz w:val="24"/>
                <w:szCs w:val="24"/>
                <w:lang w:val="es-PE"/>
              </w:rPr>
              <w:t>float</w:t>
            </w:r>
            <w:proofErr w:type="spellEnd"/>
          </w:p>
        </w:tc>
        <w:tc>
          <w:tcPr>
            <w:tcW w:w="8223" w:type="dxa"/>
          </w:tcPr>
          <w:p w14:paraId="1607B8F7" w14:textId="77777777" w:rsidR="00F50E54" w:rsidRPr="00F50E54" w:rsidRDefault="00F50E54" w:rsidP="007934E3">
            <w:pPr>
              <w:pStyle w:val="TableParagraph"/>
              <w:tabs>
                <w:tab w:val="left" w:pos="2889"/>
              </w:tabs>
              <w:spacing w:before="7" w:line="220" w:lineRule="atLeast"/>
              <w:ind w:left="8" w:right="733"/>
              <w:rPr>
                <w:rFonts w:ascii="Arial" w:hAnsi="Arial" w:cs="Arial"/>
                <w:color w:val="auto"/>
                <w:sz w:val="24"/>
                <w:szCs w:val="24"/>
                <w:lang w:val="es-PE"/>
              </w:rPr>
            </w:pPr>
            <w:r w:rsidRPr="00F50E54">
              <w:rPr>
                <w:rFonts w:ascii="Arial" w:hAnsi="Arial" w:cs="Arial"/>
                <w:color w:val="auto"/>
                <w:sz w:val="24"/>
                <w:szCs w:val="24"/>
                <w:lang w:val="es-PE"/>
              </w:rPr>
              <w:t>Tamaño 32 bits. Números en coma flotante de simple precisión. Estándar</w:t>
            </w:r>
            <w:r w:rsidRPr="00F50E54">
              <w:rPr>
                <w:rFonts w:ascii="Arial" w:hAnsi="Arial" w:cs="Arial"/>
                <w:color w:val="auto"/>
                <w:spacing w:val="-7"/>
                <w:sz w:val="24"/>
                <w:szCs w:val="24"/>
                <w:lang w:val="es-PE"/>
              </w:rPr>
              <w:t xml:space="preserve"> </w:t>
            </w:r>
            <w:r w:rsidRPr="00F50E54">
              <w:rPr>
                <w:rFonts w:ascii="Arial" w:hAnsi="Arial" w:cs="Arial"/>
                <w:color w:val="auto"/>
                <w:sz w:val="24"/>
                <w:szCs w:val="24"/>
                <w:lang w:val="es-PE"/>
              </w:rPr>
              <w:t>IEEE</w:t>
            </w:r>
            <w:r w:rsidRPr="00F50E54">
              <w:rPr>
                <w:rFonts w:ascii="Arial" w:hAnsi="Arial" w:cs="Arial"/>
                <w:color w:val="auto"/>
                <w:spacing w:val="-6"/>
                <w:sz w:val="24"/>
                <w:szCs w:val="24"/>
                <w:lang w:val="es-PE"/>
              </w:rPr>
              <w:t xml:space="preserve"> </w:t>
            </w:r>
            <w:r w:rsidRPr="00F50E54">
              <w:rPr>
                <w:rFonts w:ascii="Arial" w:hAnsi="Arial" w:cs="Arial"/>
                <w:color w:val="auto"/>
                <w:sz w:val="24"/>
                <w:szCs w:val="24"/>
                <w:lang w:val="es-PE"/>
              </w:rPr>
              <w:t>754-1985(de 1.40239846e–45f a</w:t>
            </w:r>
            <w:r w:rsidRPr="00F50E54">
              <w:rPr>
                <w:rFonts w:ascii="Arial" w:hAnsi="Arial" w:cs="Arial"/>
                <w:color w:val="auto"/>
                <w:spacing w:val="-30"/>
                <w:sz w:val="24"/>
                <w:szCs w:val="24"/>
                <w:lang w:val="es-PE"/>
              </w:rPr>
              <w:t xml:space="preserve"> </w:t>
            </w:r>
            <w:r w:rsidRPr="00F50E54">
              <w:rPr>
                <w:rFonts w:ascii="Arial" w:hAnsi="Arial" w:cs="Arial"/>
                <w:color w:val="auto"/>
                <w:sz w:val="24"/>
                <w:szCs w:val="24"/>
                <w:lang w:val="es-PE"/>
              </w:rPr>
              <w:t>3.40282347e+38f)</w:t>
            </w:r>
          </w:p>
        </w:tc>
      </w:tr>
      <w:tr w:rsidR="00F50E54" w:rsidRPr="00F50E54" w14:paraId="115EB9D3" w14:textId="77777777" w:rsidTr="007934E3">
        <w:trPr>
          <w:trHeight w:val="697"/>
          <w:jc w:val="center"/>
        </w:trPr>
        <w:tc>
          <w:tcPr>
            <w:tcW w:w="1121" w:type="dxa"/>
          </w:tcPr>
          <w:p w14:paraId="2785AFC7" w14:textId="77777777" w:rsidR="00F50E54" w:rsidRPr="00F50E54" w:rsidRDefault="00F50E54" w:rsidP="007934E3">
            <w:pPr>
              <w:pStyle w:val="TableParagraph"/>
              <w:spacing w:before="1"/>
              <w:rPr>
                <w:rFonts w:ascii="Arial" w:hAnsi="Arial" w:cs="Arial"/>
                <w:color w:val="auto"/>
                <w:sz w:val="24"/>
                <w:szCs w:val="24"/>
                <w:lang w:val="es-PE"/>
              </w:rPr>
            </w:pPr>
          </w:p>
          <w:p w14:paraId="4EB5243B" w14:textId="77777777" w:rsidR="00F50E54" w:rsidRPr="00F50E54" w:rsidRDefault="00F50E54" w:rsidP="007934E3">
            <w:pPr>
              <w:pStyle w:val="TableParagraph"/>
              <w:ind w:left="16"/>
              <w:rPr>
                <w:rFonts w:ascii="Arial" w:hAnsi="Arial" w:cs="Arial"/>
                <w:b/>
                <w:color w:val="auto"/>
                <w:sz w:val="24"/>
                <w:szCs w:val="24"/>
                <w:lang w:val="es-PE"/>
              </w:rPr>
            </w:pPr>
            <w:proofErr w:type="spellStart"/>
            <w:r w:rsidRPr="00F50E54">
              <w:rPr>
                <w:rFonts w:ascii="Arial" w:hAnsi="Arial" w:cs="Arial"/>
                <w:b/>
                <w:color w:val="auto"/>
                <w:sz w:val="24"/>
                <w:szCs w:val="24"/>
                <w:lang w:val="es-PE"/>
              </w:rPr>
              <w:t>double</w:t>
            </w:r>
            <w:proofErr w:type="spellEnd"/>
          </w:p>
        </w:tc>
        <w:tc>
          <w:tcPr>
            <w:tcW w:w="8223" w:type="dxa"/>
          </w:tcPr>
          <w:p w14:paraId="163BDB74" w14:textId="77777777" w:rsidR="00F50E54" w:rsidRPr="00F50E54" w:rsidRDefault="00F50E54" w:rsidP="007934E3">
            <w:pPr>
              <w:pStyle w:val="TableParagraph"/>
              <w:tabs>
                <w:tab w:val="left" w:pos="6610"/>
              </w:tabs>
              <w:spacing w:before="7" w:line="220" w:lineRule="atLeast"/>
              <w:ind w:left="8" w:right="974"/>
              <w:rPr>
                <w:rFonts w:ascii="Arial" w:hAnsi="Arial" w:cs="Arial"/>
                <w:color w:val="auto"/>
                <w:sz w:val="24"/>
                <w:szCs w:val="24"/>
                <w:lang w:val="es-PE"/>
              </w:rPr>
            </w:pPr>
            <w:r w:rsidRPr="00F50E54">
              <w:rPr>
                <w:rFonts w:ascii="Arial" w:hAnsi="Arial" w:cs="Arial"/>
                <w:color w:val="auto"/>
                <w:sz w:val="24"/>
                <w:szCs w:val="24"/>
                <w:lang w:val="es-PE"/>
              </w:rPr>
              <w:t>Tamaño 64 bits. Números en coma flotante de doble precisión. Estándar IEEE 754-1985.</w:t>
            </w:r>
            <w:r w:rsidRPr="00F50E54">
              <w:rPr>
                <w:rFonts w:ascii="Arial" w:hAnsi="Arial" w:cs="Arial"/>
                <w:color w:val="auto"/>
                <w:spacing w:val="-28"/>
                <w:sz w:val="24"/>
                <w:szCs w:val="24"/>
                <w:lang w:val="es-PE"/>
              </w:rPr>
              <w:t xml:space="preserve"> </w:t>
            </w:r>
            <w:r w:rsidRPr="00F50E54">
              <w:rPr>
                <w:rFonts w:ascii="Arial" w:hAnsi="Arial" w:cs="Arial"/>
                <w:color w:val="auto"/>
                <w:sz w:val="24"/>
                <w:szCs w:val="24"/>
                <w:lang w:val="es-PE"/>
              </w:rPr>
              <w:t>(de</w:t>
            </w:r>
            <w:r w:rsidRPr="00F50E54">
              <w:rPr>
                <w:rFonts w:ascii="Arial" w:hAnsi="Arial" w:cs="Arial"/>
                <w:color w:val="auto"/>
                <w:spacing w:val="-9"/>
                <w:sz w:val="24"/>
                <w:szCs w:val="24"/>
                <w:lang w:val="es-PE"/>
              </w:rPr>
              <w:t xml:space="preserve"> </w:t>
            </w:r>
            <w:r w:rsidRPr="00F50E54">
              <w:rPr>
                <w:rFonts w:ascii="Arial" w:hAnsi="Arial" w:cs="Arial"/>
                <w:color w:val="auto"/>
                <w:sz w:val="24"/>
                <w:szCs w:val="24"/>
                <w:lang w:val="es-PE"/>
              </w:rPr>
              <w:t>4.94065645841246544e–324d a 1.7976931348623157e+308d.)</w:t>
            </w:r>
          </w:p>
        </w:tc>
      </w:tr>
    </w:tbl>
    <w:p w14:paraId="7A0B8E78" w14:textId="77777777" w:rsidR="00F50E54" w:rsidRPr="00F50E54" w:rsidRDefault="00F50E54" w:rsidP="00F50E54">
      <w:pPr>
        <w:pStyle w:val="Textoindependiente"/>
        <w:spacing w:before="5" w:line="225" w:lineRule="exact"/>
        <w:ind w:left="220"/>
        <w:rPr>
          <w:rFonts w:ascii="Arial" w:hAnsi="Arial" w:cs="Arial"/>
          <w:sz w:val="24"/>
          <w:szCs w:val="24"/>
        </w:rPr>
      </w:pPr>
    </w:p>
    <w:p w14:paraId="286581FD" w14:textId="77777777" w:rsidR="00F50E54" w:rsidRPr="00F50E54" w:rsidRDefault="00F50E54" w:rsidP="00F50E54">
      <w:pPr>
        <w:pStyle w:val="Textoindependiente"/>
        <w:spacing w:before="5" w:line="225" w:lineRule="exact"/>
        <w:ind w:left="220"/>
        <w:rPr>
          <w:rFonts w:ascii="Arial" w:hAnsi="Arial" w:cs="Arial"/>
          <w:b/>
          <w:sz w:val="24"/>
          <w:szCs w:val="24"/>
        </w:rPr>
      </w:pPr>
      <w:r w:rsidRPr="00F50E54">
        <w:rPr>
          <w:rFonts w:ascii="Arial" w:hAnsi="Arial" w:cs="Arial"/>
          <w:sz w:val="24"/>
          <w:szCs w:val="24"/>
        </w:rPr>
        <w:t xml:space="preserve">Los tipos básicos que utilizaremos en la mayor parte de los programas serán </w:t>
      </w:r>
      <w:proofErr w:type="spellStart"/>
      <w:r w:rsidRPr="00F50E54">
        <w:rPr>
          <w:rFonts w:ascii="Arial" w:hAnsi="Arial" w:cs="Arial"/>
          <w:b/>
          <w:sz w:val="24"/>
          <w:szCs w:val="24"/>
        </w:rPr>
        <w:t>boolean</w:t>
      </w:r>
      <w:proofErr w:type="spellEnd"/>
      <w:r w:rsidRPr="00F50E54">
        <w:rPr>
          <w:rFonts w:ascii="Arial" w:hAnsi="Arial" w:cs="Arial"/>
          <w:sz w:val="24"/>
          <w:szCs w:val="24"/>
        </w:rPr>
        <w:t xml:space="preserve">, </w:t>
      </w:r>
      <w:proofErr w:type="spellStart"/>
      <w:r w:rsidRPr="00F50E54">
        <w:rPr>
          <w:rFonts w:ascii="Arial" w:hAnsi="Arial" w:cs="Arial"/>
          <w:b/>
          <w:sz w:val="24"/>
          <w:szCs w:val="24"/>
        </w:rPr>
        <w:t>int</w:t>
      </w:r>
      <w:proofErr w:type="spellEnd"/>
    </w:p>
    <w:p w14:paraId="59388C11" w14:textId="77777777" w:rsidR="00F50E54" w:rsidRPr="00F50E54" w:rsidRDefault="00F50E54" w:rsidP="00F50E54">
      <w:pPr>
        <w:spacing w:line="225" w:lineRule="exact"/>
        <w:ind w:left="219"/>
        <w:rPr>
          <w:rFonts w:ascii="Arial" w:hAnsi="Arial" w:cs="Arial"/>
        </w:rPr>
      </w:pPr>
      <w:r w:rsidRPr="00F50E54">
        <w:rPr>
          <w:rFonts w:ascii="Arial" w:hAnsi="Arial" w:cs="Arial"/>
        </w:rPr>
        <w:t xml:space="preserve">y </w:t>
      </w:r>
      <w:proofErr w:type="spellStart"/>
      <w:r w:rsidRPr="00F50E54">
        <w:rPr>
          <w:rFonts w:ascii="Arial" w:hAnsi="Arial" w:cs="Arial"/>
          <w:b/>
        </w:rPr>
        <w:t>double</w:t>
      </w:r>
      <w:proofErr w:type="spellEnd"/>
      <w:r w:rsidRPr="00F50E54">
        <w:rPr>
          <w:rFonts w:ascii="Arial" w:hAnsi="Arial" w:cs="Arial"/>
        </w:rPr>
        <w:t>.</w:t>
      </w:r>
    </w:p>
    <w:p w14:paraId="69625B1D" w14:textId="77777777" w:rsidR="00F50E54" w:rsidRPr="00F50E54" w:rsidRDefault="00F50E54" w:rsidP="00F50E54">
      <w:pPr>
        <w:pStyle w:val="Textoindependiente"/>
        <w:spacing w:before="10"/>
        <w:rPr>
          <w:rFonts w:ascii="Arial" w:hAnsi="Arial" w:cs="Arial"/>
          <w:sz w:val="24"/>
          <w:szCs w:val="24"/>
        </w:rPr>
      </w:pPr>
    </w:p>
    <w:p w14:paraId="7D4E59CC" w14:textId="77777777" w:rsidR="00F50E54" w:rsidRPr="00F50E54" w:rsidRDefault="00F50E54" w:rsidP="00F50E54">
      <w:pPr>
        <w:pStyle w:val="Ttulo3"/>
        <w:rPr>
          <w:rFonts w:ascii="Arial" w:hAnsi="Arial" w:cs="Arial"/>
          <w:color w:val="auto"/>
          <w:sz w:val="24"/>
          <w:szCs w:val="24"/>
        </w:rPr>
      </w:pPr>
      <w:r w:rsidRPr="00F50E54">
        <w:rPr>
          <w:rFonts w:ascii="Arial" w:hAnsi="Arial" w:cs="Arial"/>
          <w:color w:val="auto"/>
          <w:sz w:val="24"/>
          <w:szCs w:val="24"/>
        </w:rPr>
        <w:t>Caracteres</w:t>
      </w:r>
    </w:p>
    <w:p w14:paraId="41D7E763" w14:textId="77777777" w:rsidR="00F50E54" w:rsidRPr="00F50E54" w:rsidRDefault="00F50E54" w:rsidP="00F50E54">
      <w:pPr>
        <w:pStyle w:val="Textoindependiente"/>
        <w:spacing w:before="6"/>
        <w:ind w:left="219" w:right="351"/>
        <w:jc w:val="both"/>
        <w:rPr>
          <w:rFonts w:ascii="Arial" w:hAnsi="Arial" w:cs="Arial"/>
          <w:sz w:val="24"/>
          <w:szCs w:val="24"/>
        </w:rPr>
      </w:pPr>
      <w:r w:rsidRPr="00F50E54">
        <w:rPr>
          <w:rFonts w:ascii="Arial" w:hAnsi="Arial" w:cs="Arial"/>
          <w:sz w:val="24"/>
          <w:szCs w:val="24"/>
        </w:rPr>
        <w:t xml:space="preserve">En Java los caracteres no están restringidos a los ASCII sino son Unicode. Un carácter está siempre rodeado de comillas simples como 'A', '9', 'ñ', etc. El tipo de dato </w:t>
      </w:r>
      <w:proofErr w:type="spellStart"/>
      <w:r w:rsidRPr="00F50E54">
        <w:rPr>
          <w:rFonts w:ascii="Arial" w:hAnsi="Arial" w:cs="Arial"/>
          <w:b/>
          <w:sz w:val="24"/>
          <w:szCs w:val="24"/>
        </w:rPr>
        <w:t>char</w:t>
      </w:r>
      <w:proofErr w:type="spellEnd"/>
      <w:r w:rsidRPr="00F50E54">
        <w:rPr>
          <w:rFonts w:ascii="Arial" w:hAnsi="Arial" w:cs="Arial"/>
          <w:b/>
          <w:sz w:val="24"/>
          <w:szCs w:val="24"/>
        </w:rPr>
        <w:t xml:space="preserve"> </w:t>
      </w:r>
      <w:r w:rsidRPr="00F50E54">
        <w:rPr>
          <w:rFonts w:ascii="Arial" w:hAnsi="Arial" w:cs="Arial"/>
          <w:sz w:val="24"/>
          <w:szCs w:val="24"/>
        </w:rPr>
        <w:t>sirve para guardar estos</w:t>
      </w:r>
      <w:r w:rsidRPr="00F50E54">
        <w:rPr>
          <w:rFonts w:ascii="Arial" w:hAnsi="Arial" w:cs="Arial"/>
          <w:spacing w:val="-6"/>
          <w:sz w:val="24"/>
          <w:szCs w:val="24"/>
        </w:rPr>
        <w:t xml:space="preserve"> </w:t>
      </w:r>
      <w:r w:rsidRPr="00F50E54">
        <w:rPr>
          <w:rFonts w:ascii="Arial" w:hAnsi="Arial" w:cs="Arial"/>
          <w:sz w:val="24"/>
          <w:szCs w:val="24"/>
        </w:rPr>
        <w:t>caracteres.</w:t>
      </w:r>
    </w:p>
    <w:p w14:paraId="12D4999C" w14:textId="77777777" w:rsidR="00F50E54" w:rsidRPr="00F50E54" w:rsidRDefault="00F50E54" w:rsidP="00F50E54">
      <w:pPr>
        <w:pStyle w:val="Textoindependiente"/>
        <w:spacing w:before="1" w:after="8"/>
        <w:ind w:left="219" w:right="359"/>
        <w:jc w:val="both"/>
        <w:rPr>
          <w:rFonts w:ascii="Arial" w:hAnsi="Arial" w:cs="Arial"/>
          <w:sz w:val="24"/>
          <w:szCs w:val="24"/>
        </w:rPr>
      </w:pPr>
      <w:r w:rsidRPr="00F50E54">
        <w:rPr>
          <w:rFonts w:ascii="Arial" w:hAnsi="Arial" w:cs="Arial"/>
          <w:sz w:val="24"/>
          <w:szCs w:val="24"/>
        </w:rPr>
        <w:t>Un tipo especial de carácter es la secuencia de escape, similares a las del lenguaje C/C++, que se utilizan para representar caracteres de control o caracteres que no se imprimen. Una secuencia de escape está formada por la barra invertida (\) y un carácter. En la siguiente tabla se dan las secuencias de escape más</w:t>
      </w:r>
      <w:r w:rsidRPr="00F50E54">
        <w:rPr>
          <w:rFonts w:ascii="Arial" w:hAnsi="Arial" w:cs="Arial"/>
          <w:spacing w:val="-28"/>
          <w:sz w:val="24"/>
          <w:szCs w:val="24"/>
        </w:rPr>
        <w:t xml:space="preserve"> </w:t>
      </w:r>
      <w:r w:rsidRPr="00F50E54">
        <w:rPr>
          <w:rFonts w:ascii="Arial" w:hAnsi="Arial" w:cs="Arial"/>
          <w:sz w:val="24"/>
          <w:szCs w:val="24"/>
        </w:rPr>
        <w:t>utilizadas.</w:t>
      </w:r>
    </w:p>
    <w:p w14:paraId="0115A495" w14:textId="77777777" w:rsidR="00F50E54" w:rsidRPr="00F50E54" w:rsidRDefault="00F50E54" w:rsidP="00F50E54">
      <w:pPr>
        <w:pStyle w:val="Textoindependiente"/>
        <w:spacing w:before="1" w:after="8"/>
        <w:ind w:left="219" w:right="359"/>
        <w:jc w:val="both"/>
        <w:rPr>
          <w:rFonts w:ascii="Arial" w:hAnsi="Arial" w:cs="Arial"/>
          <w:sz w:val="24"/>
          <w:szCs w:val="24"/>
        </w:rPr>
      </w:pP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5"/>
        <w:gridCol w:w="1666"/>
      </w:tblGrid>
      <w:tr w:rsidR="00F50E54" w:rsidRPr="00F50E54" w14:paraId="30E22870" w14:textId="77777777" w:rsidTr="007934E3">
        <w:trPr>
          <w:trHeight w:val="240"/>
          <w:jc w:val="center"/>
        </w:trPr>
        <w:tc>
          <w:tcPr>
            <w:tcW w:w="2865" w:type="dxa"/>
          </w:tcPr>
          <w:p w14:paraId="3657905E" w14:textId="77777777" w:rsidR="00F50E54" w:rsidRPr="00F50E54" w:rsidRDefault="00F50E54" w:rsidP="007934E3">
            <w:pPr>
              <w:pStyle w:val="TableParagraph"/>
              <w:spacing w:before="5" w:line="216" w:lineRule="exact"/>
              <w:ind w:left="441"/>
              <w:rPr>
                <w:rFonts w:ascii="Arial" w:hAnsi="Arial" w:cs="Arial"/>
                <w:b/>
                <w:color w:val="auto"/>
                <w:sz w:val="24"/>
                <w:szCs w:val="24"/>
                <w:lang w:val="es-PE"/>
              </w:rPr>
            </w:pPr>
            <w:r w:rsidRPr="00F50E54">
              <w:rPr>
                <w:rFonts w:ascii="Arial" w:hAnsi="Arial" w:cs="Arial"/>
                <w:b/>
                <w:color w:val="auto"/>
                <w:sz w:val="24"/>
                <w:szCs w:val="24"/>
                <w:lang w:val="es-PE"/>
              </w:rPr>
              <w:t>Carácter</w:t>
            </w:r>
          </w:p>
        </w:tc>
        <w:tc>
          <w:tcPr>
            <w:tcW w:w="1666" w:type="dxa"/>
          </w:tcPr>
          <w:p w14:paraId="584A2E61" w14:textId="77777777" w:rsidR="00F50E54" w:rsidRPr="00F50E54" w:rsidRDefault="00F50E54" w:rsidP="007934E3">
            <w:pPr>
              <w:pStyle w:val="TableParagraph"/>
              <w:spacing w:before="5" w:line="216" w:lineRule="exact"/>
              <w:ind w:left="223" w:right="218"/>
              <w:jc w:val="center"/>
              <w:rPr>
                <w:rFonts w:ascii="Arial" w:hAnsi="Arial" w:cs="Arial"/>
                <w:b/>
                <w:color w:val="auto"/>
                <w:sz w:val="24"/>
                <w:szCs w:val="24"/>
                <w:lang w:val="es-PE"/>
              </w:rPr>
            </w:pPr>
            <w:r w:rsidRPr="00F50E54">
              <w:rPr>
                <w:rFonts w:ascii="Arial" w:hAnsi="Arial" w:cs="Arial"/>
                <w:b/>
                <w:color w:val="auto"/>
                <w:sz w:val="24"/>
                <w:szCs w:val="24"/>
                <w:lang w:val="es-PE"/>
              </w:rPr>
              <w:t>Secuencia de escape</w:t>
            </w:r>
          </w:p>
        </w:tc>
      </w:tr>
      <w:tr w:rsidR="00F50E54" w:rsidRPr="00F50E54" w14:paraId="2DC792B6" w14:textId="77777777" w:rsidTr="007934E3">
        <w:trPr>
          <w:trHeight w:val="467"/>
          <w:jc w:val="center"/>
        </w:trPr>
        <w:tc>
          <w:tcPr>
            <w:tcW w:w="2865" w:type="dxa"/>
          </w:tcPr>
          <w:p w14:paraId="6F362B6C" w14:textId="77777777" w:rsidR="00F50E54" w:rsidRPr="00F50E54" w:rsidRDefault="00F50E54" w:rsidP="007934E3">
            <w:pPr>
              <w:pStyle w:val="TableParagraph"/>
              <w:spacing w:before="7" w:line="220" w:lineRule="atLeast"/>
              <w:ind w:left="16" w:right="593"/>
              <w:rPr>
                <w:rFonts w:ascii="Arial" w:hAnsi="Arial" w:cs="Arial"/>
                <w:color w:val="auto"/>
                <w:sz w:val="24"/>
                <w:szCs w:val="24"/>
                <w:lang w:val="es-PE"/>
              </w:rPr>
            </w:pPr>
            <w:r w:rsidRPr="00F50E54">
              <w:rPr>
                <w:rFonts w:ascii="Arial" w:hAnsi="Arial" w:cs="Arial"/>
                <w:color w:val="auto"/>
                <w:sz w:val="24"/>
                <w:szCs w:val="24"/>
                <w:lang w:val="es-PE"/>
              </w:rPr>
              <w:t>retorno de carro</w:t>
            </w:r>
          </w:p>
        </w:tc>
        <w:tc>
          <w:tcPr>
            <w:tcW w:w="1666" w:type="dxa"/>
          </w:tcPr>
          <w:p w14:paraId="0C2CCD2B" w14:textId="77777777" w:rsidR="00F50E54" w:rsidRPr="00F50E54" w:rsidRDefault="00F50E54" w:rsidP="007934E3">
            <w:pPr>
              <w:pStyle w:val="TableParagraph"/>
              <w:spacing w:before="123"/>
              <w:ind w:left="223" w:right="218"/>
              <w:jc w:val="center"/>
              <w:rPr>
                <w:rFonts w:ascii="Arial" w:hAnsi="Arial" w:cs="Arial"/>
                <w:color w:val="auto"/>
                <w:sz w:val="24"/>
                <w:szCs w:val="24"/>
                <w:lang w:val="es-PE"/>
              </w:rPr>
            </w:pPr>
            <w:r w:rsidRPr="00F50E54">
              <w:rPr>
                <w:rFonts w:ascii="Arial" w:hAnsi="Arial" w:cs="Arial"/>
                <w:color w:val="auto"/>
                <w:sz w:val="24"/>
                <w:szCs w:val="24"/>
                <w:lang w:val="es-PE"/>
              </w:rPr>
              <w:t>\r</w:t>
            </w:r>
          </w:p>
        </w:tc>
      </w:tr>
      <w:tr w:rsidR="00F50E54" w:rsidRPr="00F50E54" w14:paraId="09089006" w14:textId="77777777" w:rsidTr="007934E3">
        <w:trPr>
          <w:trHeight w:val="471"/>
          <w:jc w:val="center"/>
        </w:trPr>
        <w:tc>
          <w:tcPr>
            <w:tcW w:w="2865" w:type="dxa"/>
          </w:tcPr>
          <w:p w14:paraId="5C540A69" w14:textId="77777777" w:rsidR="00F50E54" w:rsidRPr="00F50E54" w:rsidRDefault="00F50E54" w:rsidP="007934E3">
            <w:pPr>
              <w:pStyle w:val="TableParagraph"/>
              <w:spacing w:before="10" w:line="226" w:lineRule="exact"/>
              <w:ind w:left="16"/>
              <w:rPr>
                <w:rFonts w:ascii="Arial" w:hAnsi="Arial" w:cs="Arial"/>
                <w:color w:val="auto"/>
                <w:sz w:val="24"/>
                <w:szCs w:val="24"/>
                <w:lang w:val="es-PE"/>
              </w:rPr>
            </w:pPr>
            <w:r w:rsidRPr="00F50E54">
              <w:rPr>
                <w:rFonts w:ascii="Arial" w:hAnsi="Arial" w:cs="Arial"/>
                <w:color w:val="auto"/>
                <w:sz w:val="24"/>
                <w:szCs w:val="24"/>
                <w:lang w:val="es-PE"/>
              </w:rPr>
              <w:lastRenderedPageBreak/>
              <w:t>tabulador</w:t>
            </w:r>
          </w:p>
          <w:p w14:paraId="1F204420" w14:textId="77777777" w:rsidR="00F50E54" w:rsidRPr="00F50E54" w:rsidRDefault="00F50E54" w:rsidP="007934E3">
            <w:pPr>
              <w:pStyle w:val="TableParagraph"/>
              <w:spacing w:line="215" w:lineRule="exact"/>
              <w:ind w:left="16"/>
              <w:rPr>
                <w:rFonts w:ascii="Arial" w:hAnsi="Arial" w:cs="Arial"/>
                <w:color w:val="auto"/>
                <w:sz w:val="24"/>
                <w:szCs w:val="24"/>
                <w:lang w:val="es-PE"/>
              </w:rPr>
            </w:pPr>
            <w:r w:rsidRPr="00F50E54">
              <w:rPr>
                <w:rFonts w:ascii="Arial" w:hAnsi="Arial" w:cs="Arial"/>
                <w:color w:val="auto"/>
                <w:sz w:val="24"/>
                <w:szCs w:val="24"/>
                <w:lang w:val="es-PE"/>
              </w:rPr>
              <w:t>horizontal</w:t>
            </w:r>
          </w:p>
        </w:tc>
        <w:tc>
          <w:tcPr>
            <w:tcW w:w="1666" w:type="dxa"/>
          </w:tcPr>
          <w:p w14:paraId="33E23B45" w14:textId="77777777" w:rsidR="00F50E54" w:rsidRPr="00F50E54" w:rsidRDefault="00F50E54" w:rsidP="007934E3">
            <w:pPr>
              <w:pStyle w:val="TableParagraph"/>
              <w:spacing w:before="123"/>
              <w:ind w:left="223" w:right="218"/>
              <w:jc w:val="center"/>
              <w:rPr>
                <w:rFonts w:ascii="Arial" w:hAnsi="Arial" w:cs="Arial"/>
                <w:color w:val="auto"/>
                <w:sz w:val="24"/>
                <w:szCs w:val="24"/>
                <w:lang w:val="es-PE"/>
              </w:rPr>
            </w:pPr>
            <w:r w:rsidRPr="00F50E54">
              <w:rPr>
                <w:rFonts w:ascii="Arial" w:hAnsi="Arial" w:cs="Arial"/>
                <w:color w:val="auto"/>
                <w:sz w:val="24"/>
                <w:szCs w:val="24"/>
                <w:lang w:val="es-PE"/>
              </w:rPr>
              <w:t>\t</w:t>
            </w:r>
          </w:p>
        </w:tc>
      </w:tr>
      <w:tr w:rsidR="00F50E54" w:rsidRPr="00F50E54" w14:paraId="314B3025" w14:textId="77777777" w:rsidTr="007934E3">
        <w:trPr>
          <w:trHeight w:val="239"/>
          <w:jc w:val="center"/>
        </w:trPr>
        <w:tc>
          <w:tcPr>
            <w:tcW w:w="2865" w:type="dxa"/>
          </w:tcPr>
          <w:p w14:paraId="2889F45F" w14:textId="77777777" w:rsidR="00F50E54" w:rsidRPr="00F50E54" w:rsidRDefault="00F50E54" w:rsidP="007934E3">
            <w:pPr>
              <w:pStyle w:val="TableParagraph"/>
              <w:spacing w:before="7" w:line="212" w:lineRule="exact"/>
              <w:ind w:left="16"/>
              <w:rPr>
                <w:rFonts w:ascii="Arial" w:hAnsi="Arial" w:cs="Arial"/>
                <w:color w:val="auto"/>
                <w:sz w:val="24"/>
                <w:szCs w:val="24"/>
                <w:lang w:val="es-PE"/>
              </w:rPr>
            </w:pPr>
            <w:r w:rsidRPr="00F50E54">
              <w:rPr>
                <w:rFonts w:ascii="Arial" w:hAnsi="Arial" w:cs="Arial"/>
                <w:color w:val="auto"/>
                <w:sz w:val="24"/>
                <w:szCs w:val="24"/>
                <w:lang w:val="es-PE"/>
              </w:rPr>
              <w:t>nueva línea</w:t>
            </w:r>
          </w:p>
        </w:tc>
        <w:tc>
          <w:tcPr>
            <w:tcW w:w="1666" w:type="dxa"/>
          </w:tcPr>
          <w:p w14:paraId="4F70B135" w14:textId="77777777" w:rsidR="00F50E54" w:rsidRPr="00F50E54" w:rsidRDefault="00F50E54" w:rsidP="007934E3">
            <w:pPr>
              <w:pStyle w:val="TableParagraph"/>
              <w:spacing w:before="7" w:line="212" w:lineRule="exact"/>
              <w:ind w:left="223" w:right="218"/>
              <w:jc w:val="center"/>
              <w:rPr>
                <w:rFonts w:ascii="Arial" w:hAnsi="Arial" w:cs="Arial"/>
                <w:color w:val="auto"/>
                <w:sz w:val="24"/>
                <w:szCs w:val="24"/>
                <w:lang w:val="es-PE"/>
              </w:rPr>
            </w:pPr>
            <w:r w:rsidRPr="00F50E54">
              <w:rPr>
                <w:rFonts w:ascii="Arial" w:hAnsi="Arial" w:cs="Arial"/>
                <w:color w:val="auto"/>
                <w:sz w:val="24"/>
                <w:szCs w:val="24"/>
                <w:lang w:val="es-PE"/>
              </w:rPr>
              <w:t>\n</w:t>
            </w:r>
          </w:p>
        </w:tc>
      </w:tr>
      <w:tr w:rsidR="00F50E54" w:rsidRPr="00F50E54" w14:paraId="15F00529" w14:textId="77777777" w:rsidTr="007934E3">
        <w:trPr>
          <w:trHeight w:val="245"/>
          <w:jc w:val="center"/>
        </w:trPr>
        <w:tc>
          <w:tcPr>
            <w:tcW w:w="2865" w:type="dxa"/>
          </w:tcPr>
          <w:p w14:paraId="2C82D8E1" w14:textId="77777777" w:rsidR="00F50E54" w:rsidRPr="00F50E54" w:rsidRDefault="00F50E54" w:rsidP="007934E3">
            <w:pPr>
              <w:pStyle w:val="TableParagraph"/>
              <w:spacing w:before="11" w:line="214" w:lineRule="exact"/>
              <w:ind w:left="16"/>
              <w:rPr>
                <w:rFonts w:ascii="Arial" w:hAnsi="Arial" w:cs="Arial"/>
                <w:color w:val="auto"/>
                <w:sz w:val="24"/>
                <w:szCs w:val="24"/>
                <w:lang w:val="es-PE"/>
              </w:rPr>
            </w:pPr>
            <w:r w:rsidRPr="00F50E54">
              <w:rPr>
                <w:rFonts w:ascii="Arial" w:hAnsi="Arial" w:cs="Arial"/>
                <w:color w:val="auto"/>
                <w:sz w:val="24"/>
                <w:szCs w:val="24"/>
                <w:lang w:val="es-PE"/>
              </w:rPr>
              <w:t>barra invertida</w:t>
            </w:r>
          </w:p>
        </w:tc>
        <w:tc>
          <w:tcPr>
            <w:tcW w:w="1666" w:type="dxa"/>
          </w:tcPr>
          <w:p w14:paraId="32C6F69F" w14:textId="77777777" w:rsidR="00F50E54" w:rsidRPr="00F50E54" w:rsidRDefault="00F50E54" w:rsidP="007934E3">
            <w:pPr>
              <w:pStyle w:val="TableParagraph"/>
              <w:spacing w:before="11" w:line="214" w:lineRule="exact"/>
              <w:ind w:left="223" w:right="218"/>
              <w:jc w:val="center"/>
              <w:rPr>
                <w:rFonts w:ascii="Arial" w:hAnsi="Arial" w:cs="Arial"/>
                <w:color w:val="auto"/>
                <w:sz w:val="24"/>
                <w:szCs w:val="24"/>
                <w:lang w:val="es-PE"/>
              </w:rPr>
            </w:pPr>
            <w:r w:rsidRPr="00F50E54">
              <w:rPr>
                <w:rFonts w:ascii="Arial" w:hAnsi="Arial" w:cs="Arial"/>
                <w:color w:val="auto"/>
                <w:sz w:val="24"/>
                <w:szCs w:val="24"/>
                <w:lang w:val="es-PE"/>
              </w:rPr>
              <w:t>\\</w:t>
            </w:r>
          </w:p>
        </w:tc>
      </w:tr>
    </w:tbl>
    <w:p w14:paraId="3402AFBD" w14:textId="77777777" w:rsidR="00F50E54" w:rsidRPr="00F50E54" w:rsidRDefault="00F50E54" w:rsidP="00F50E54">
      <w:pPr>
        <w:pStyle w:val="Textoindependiente"/>
        <w:spacing w:before="2"/>
        <w:rPr>
          <w:rFonts w:ascii="Arial" w:hAnsi="Arial" w:cs="Arial"/>
          <w:sz w:val="24"/>
          <w:szCs w:val="24"/>
        </w:rPr>
      </w:pPr>
    </w:p>
    <w:p w14:paraId="661CC830" w14:textId="77777777" w:rsidR="00F50E54" w:rsidRPr="00F50E54" w:rsidRDefault="00F50E54" w:rsidP="00F50E54">
      <w:pPr>
        <w:pStyle w:val="Ttulo3"/>
        <w:rPr>
          <w:rFonts w:ascii="Arial" w:hAnsi="Arial" w:cs="Arial"/>
          <w:color w:val="auto"/>
          <w:sz w:val="24"/>
          <w:szCs w:val="24"/>
        </w:rPr>
      </w:pPr>
      <w:r w:rsidRPr="00F50E54">
        <w:rPr>
          <w:rFonts w:ascii="Arial" w:hAnsi="Arial" w:cs="Arial"/>
          <w:color w:val="auto"/>
          <w:sz w:val="24"/>
          <w:szCs w:val="24"/>
        </w:rPr>
        <w:t>Variables booleanas</w:t>
      </w:r>
    </w:p>
    <w:p w14:paraId="7938D42B" w14:textId="77777777" w:rsidR="00F50E54" w:rsidRPr="00F50E54" w:rsidRDefault="00F50E54" w:rsidP="00F50E54">
      <w:pPr>
        <w:pStyle w:val="Textoindependiente"/>
        <w:spacing w:before="5"/>
        <w:ind w:left="220" w:right="355"/>
        <w:jc w:val="both"/>
        <w:rPr>
          <w:rFonts w:ascii="Arial" w:hAnsi="Arial" w:cs="Arial"/>
          <w:sz w:val="24"/>
          <w:szCs w:val="24"/>
        </w:rPr>
      </w:pPr>
      <w:r w:rsidRPr="00F50E54">
        <w:rPr>
          <w:rFonts w:ascii="Arial" w:hAnsi="Arial" w:cs="Arial"/>
          <w:sz w:val="24"/>
          <w:szCs w:val="24"/>
        </w:rPr>
        <w:t xml:space="preserve">En el lenguaje C/C++ el valor 0 se toma como falso y el 1 como verdadero. En el lenguaje Java existe el tipo de dato </w:t>
      </w:r>
      <w:proofErr w:type="spellStart"/>
      <w:r w:rsidRPr="00F50E54">
        <w:rPr>
          <w:rFonts w:ascii="Arial" w:hAnsi="Arial" w:cs="Arial"/>
          <w:b/>
          <w:sz w:val="24"/>
          <w:szCs w:val="24"/>
        </w:rPr>
        <w:t>boolean</w:t>
      </w:r>
      <w:proofErr w:type="spellEnd"/>
      <w:r w:rsidRPr="00F50E54">
        <w:rPr>
          <w:rFonts w:ascii="Arial" w:hAnsi="Arial" w:cs="Arial"/>
          <w:sz w:val="24"/>
          <w:szCs w:val="24"/>
        </w:rPr>
        <w:t>. Una variable booleana solamente puede guardar uno de los dos posibles valores: true (verdadero) y false (falso).</w:t>
      </w:r>
    </w:p>
    <w:p w14:paraId="143063B2" w14:textId="77777777" w:rsidR="00F50E54" w:rsidRPr="00F50E54" w:rsidRDefault="00F50E54" w:rsidP="00F50E54">
      <w:pPr>
        <w:pStyle w:val="Textoindependiente"/>
        <w:spacing w:before="5"/>
        <w:ind w:left="220" w:right="355"/>
        <w:jc w:val="both"/>
        <w:rPr>
          <w:rFonts w:ascii="Arial" w:hAnsi="Arial" w:cs="Arial"/>
          <w:sz w:val="24"/>
          <w:szCs w:val="24"/>
        </w:rPr>
      </w:pPr>
    </w:p>
    <w:p w14:paraId="1F6D50B3" w14:textId="77777777" w:rsidR="00F50E54" w:rsidRPr="00F50E54" w:rsidRDefault="00F50E54" w:rsidP="00F50E54">
      <w:pPr>
        <w:pStyle w:val="Textoindependiente"/>
        <w:spacing w:before="1" w:line="225" w:lineRule="exact"/>
        <w:ind w:left="708"/>
        <w:rPr>
          <w:rFonts w:ascii="Arial" w:hAnsi="Arial" w:cs="Arial"/>
          <w:sz w:val="24"/>
          <w:szCs w:val="24"/>
        </w:rPr>
      </w:pPr>
      <w:proofErr w:type="spellStart"/>
      <w:r w:rsidRPr="00F50E54">
        <w:rPr>
          <w:rFonts w:ascii="Arial" w:hAnsi="Arial" w:cs="Arial"/>
          <w:sz w:val="24"/>
          <w:szCs w:val="24"/>
        </w:rPr>
        <w:t>boolean</w:t>
      </w:r>
      <w:proofErr w:type="spellEnd"/>
      <w:r w:rsidRPr="00F50E54">
        <w:rPr>
          <w:rFonts w:ascii="Arial" w:hAnsi="Arial" w:cs="Arial"/>
          <w:sz w:val="24"/>
          <w:szCs w:val="24"/>
        </w:rPr>
        <w:t xml:space="preserve"> encontrado=false;</w:t>
      </w:r>
    </w:p>
    <w:p w14:paraId="3FBD9CDF" w14:textId="77777777" w:rsidR="00F50E54" w:rsidRPr="00F50E54" w:rsidRDefault="00F50E54" w:rsidP="00F50E54">
      <w:pPr>
        <w:pStyle w:val="Textoindependiente"/>
        <w:spacing w:line="225" w:lineRule="exact"/>
        <w:ind w:left="708"/>
        <w:rPr>
          <w:rFonts w:ascii="Arial" w:hAnsi="Arial" w:cs="Arial"/>
          <w:sz w:val="24"/>
          <w:szCs w:val="24"/>
        </w:rPr>
      </w:pPr>
      <w:r w:rsidRPr="00F50E54">
        <w:rPr>
          <w:rFonts w:ascii="Arial" w:hAnsi="Arial" w:cs="Arial"/>
          <w:sz w:val="24"/>
          <w:szCs w:val="24"/>
        </w:rPr>
        <w:t>{...}</w:t>
      </w:r>
    </w:p>
    <w:p w14:paraId="6837F98A" w14:textId="77777777" w:rsidR="00F50E54" w:rsidRPr="00F50E54" w:rsidRDefault="00F50E54" w:rsidP="00F50E54">
      <w:pPr>
        <w:pStyle w:val="Textoindependiente"/>
        <w:spacing w:before="1"/>
        <w:ind w:left="708"/>
        <w:rPr>
          <w:rFonts w:ascii="Arial" w:hAnsi="Arial" w:cs="Arial"/>
          <w:sz w:val="24"/>
          <w:szCs w:val="24"/>
        </w:rPr>
      </w:pPr>
      <w:r w:rsidRPr="00F50E54">
        <w:rPr>
          <w:rFonts w:ascii="Arial" w:hAnsi="Arial" w:cs="Arial"/>
          <w:sz w:val="24"/>
          <w:szCs w:val="24"/>
        </w:rPr>
        <w:t>encontrado=true;</w:t>
      </w:r>
    </w:p>
    <w:p w14:paraId="466D1DDE" w14:textId="77777777" w:rsidR="00F50E54" w:rsidRPr="00F50E54" w:rsidRDefault="00F50E54" w:rsidP="00F50E54">
      <w:pPr>
        <w:pStyle w:val="Textoindependiente"/>
        <w:spacing w:before="6"/>
        <w:ind w:left="488"/>
        <w:rPr>
          <w:rFonts w:ascii="Arial" w:hAnsi="Arial" w:cs="Arial"/>
          <w:sz w:val="24"/>
          <w:szCs w:val="24"/>
        </w:rPr>
      </w:pPr>
    </w:p>
    <w:p w14:paraId="631F955A" w14:textId="77777777" w:rsidR="00F50E54" w:rsidRPr="00F50E54" w:rsidRDefault="00F50E54" w:rsidP="00F50E54">
      <w:pPr>
        <w:pStyle w:val="Ttulo3"/>
        <w:rPr>
          <w:rFonts w:ascii="Arial" w:hAnsi="Arial" w:cs="Arial"/>
          <w:color w:val="auto"/>
          <w:sz w:val="24"/>
          <w:szCs w:val="24"/>
        </w:rPr>
      </w:pPr>
      <w:r w:rsidRPr="00F50E54">
        <w:rPr>
          <w:rFonts w:ascii="Arial" w:hAnsi="Arial" w:cs="Arial"/>
          <w:color w:val="auto"/>
          <w:sz w:val="24"/>
          <w:szCs w:val="24"/>
        </w:rPr>
        <w:t>Variables enteras</w:t>
      </w:r>
    </w:p>
    <w:p w14:paraId="4DB19761" w14:textId="77777777" w:rsidR="00F50E54" w:rsidRPr="00F50E54" w:rsidRDefault="00F50E54" w:rsidP="00F50E54">
      <w:pPr>
        <w:pStyle w:val="Textoindependiente"/>
        <w:spacing w:before="6"/>
        <w:ind w:left="220" w:right="360"/>
        <w:jc w:val="both"/>
        <w:rPr>
          <w:rFonts w:ascii="Arial" w:hAnsi="Arial" w:cs="Arial"/>
          <w:sz w:val="24"/>
          <w:szCs w:val="24"/>
        </w:rPr>
      </w:pPr>
      <w:r w:rsidRPr="00F50E54">
        <w:rPr>
          <w:rFonts w:ascii="Arial" w:hAnsi="Arial" w:cs="Arial"/>
          <w:sz w:val="24"/>
          <w:szCs w:val="24"/>
        </w:rPr>
        <w:t>Una variable entera consiste en cualquier combinación de cifras precedidos por el signo más (opcional), para los positivos, o el signo menos, para los negativos. Son ejemplos de números enteros:</w:t>
      </w:r>
    </w:p>
    <w:p w14:paraId="31093D7B" w14:textId="77777777" w:rsidR="00F50E54" w:rsidRPr="00F50E54" w:rsidRDefault="00F50E54" w:rsidP="00F50E54">
      <w:pPr>
        <w:pStyle w:val="Textoindependiente"/>
        <w:ind w:left="220"/>
        <w:jc w:val="both"/>
        <w:rPr>
          <w:rFonts w:ascii="Arial" w:hAnsi="Arial" w:cs="Arial"/>
          <w:sz w:val="24"/>
          <w:szCs w:val="24"/>
        </w:rPr>
      </w:pPr>
      <w:r w:rsidRPr="00F50E54">
        <w:rPr>
          <w:rFonts w:ascii="Arial" w:hAnsi="Arial" w:cs="Arial"/>
          <w:sz w:val="24"/>
          <w:szCs w:val="24"/>
        </w:rPr>
        <w:t>12, -36, 0, 4687, -3598</w:t>
      </w:r>
    </w:p>
    <w:p w14:paraId="4A8857F9" w14:textId="77777777" w:rsidR="00F50E54" w:rsidRPr="00F50E54" w:rsidRDefault="00F50E54" w:rsidP="00F50E54">
      <w:pPr>
        <w:pStyle w:val="Textoindependiente"/>
        <w:spacing w:before="4"/>
        <w:ind w:left="1134" w:hanging="917"/>
        <w:jc w:val="both"/>
        <w:rPr>
          <w:rFonts w:ascii="Arial" w:hAnsi="Arial" w:cs="Arial"/>
          <w:sz w:val="24"/>
          <w:szCs w:val="24"/>
        </w:rPr>
      </w:pPr>
      <w:r w:rsidRPr="00F50E54">
        <w:rPr>
          <w:rFonts w:ascii="Arial" w:hAnsi="Arial" w:cs="Arial"/>
          <w:sz w:val="24"/>
          <w:szCs w:val="24"/>
        </w:rPr>
        <w:t xml:space="preserve">Como ejemplos de declaración de variable enteras tenemos: </w:t>
      </w:r>
    </w:p>
    <w:p w14:paraId="6BA3BF73" w14:textId="77777777" w:rsidR="00F50E54" w:rsidRPr="00F50E54" w:rsidRDefault="00F50E54" w:rsidP="00F50E54">
      <w:pPr>
        <w:pStyle w:val="Textoindependiente"/>
        <w:spacing w:before="4"/>
        <w:ind w:left="1134" w:hanging="917"/>
        <w:jc w:val="both"/>
        <w:rPr>
          <w:rFonts w:ascii="Arial" w:hAnsi="Arial" w:cs="Arial"/>
          <w:sz w:val="24"/>
          <w:szCs w:val="24"/>
        </w:rPr>
      </w:pPr>
    </w:p>
    <w:p w14:paraId="03F4905F" w14:textId="77777777" w:rsidR="00F50E54" w:rsidRPr="00F50E54" w:rsidRDefault="00F50E54" w:rsidP="00F50E54">
      <w:pPr>
        <w:pStyle w:val="Textoindependiente"/>
        <w:ind w:left="1134"/>
        <w:jc w:val="both"/>
        <w:rPr>
          <w:rFonts w:ascii="Arial" w:hAnsi="Arial" w:cs="Arial"/>
          <w:sz w:val="24"/>
          <w:szCs w:val="24"/>
        </w:rPr>
      </w:pPr>
      <w:proofErr w:type="spellStart"/>
      <w:r w:rsidRPr="00F50E54">
        <w:rPr>
          <w:rFonts w:ascii="Arial" w:hAnsi="Arial" w:cs="Arial"/>
          <w:sz w:val="24"/>
          <w:szCs w:val="24"/>
        </w:rPr>
        <w:t>int</w:t>
      </w:r>
      <w:proofErr w:type="spellEnd"/>
      <w:r w:rsidRPr="00F50E54">
        <w:rPr>
          <w:rFonts w:ascii="Arial" w:hAnsi="Arial" w:cs="Arial"/>
          <w:sz w:val="24"/>
          <w:szCs w:val="24"/>
        </w:rPr>
        <w:t xml:space="preserve"> numero=1205;</w:t>
      </w:r>
    </w:p>
    <w:p w14:paraId="58534E13" w14:textId="77777777" w:rsidR="00F50E54" w:rsidRPr="00E95BAA" w:rsidRDefault="00F50E54" w:rsidP="00F50E54">
      <w:pPr>
        <w:pStyle w:val="Textoindependiente"/>
        <w:ind w:left="1134"/>
        <w:jc w:val="both"/>
        <w:rPr>
          <w:rFonts w:ascii="Arial" w:hAnsi="Arial" w:cs="Arial"/>
          <w:sz w:val="24"/>
          <w:szCs w:val="24"/>
          <w:lang w:val="en-US"/>
        </w:rPr>
      </w:pPr>
      <w:r w:rsidRPr="00E95BAA">
        <w:rPr>
          <w:rFonts w:ascii="Arial" w:hAnsi="Arial" w:cs="Arial"/>
          <w:sz w:val="24"/>
          <w:szCs w:val="24"/>
          <w:lang w:val="en-US"/>
        </w:rPr>
        <w:t xml:space="preserve">int </w:t>
      </w:r>
      <w:proofErr w:type="spellStart"/>
      <w:r w:rsidRPr="00E95BAA">
        <w:rPr>
          <w:rFonts w:ascii="Arial" w:hAnsi="Arial" w:cs="Arial"/>
          <w:sz w:val="24"/>
          <w:szCs w:val="24"/>
          <w:lang w:val="en-US"/>
        </w:rPr>
        <w:t>x,y</w:t>
      </w:r>
      <w:proofErr w:type="spellEnd"/>
      <w:r w:rsidRPr="00E95BAA">
        <w:rPr>
          <w:rFonts w:ascii="Arial" w:hAnsi="Arial" w:cs="Arial"/>
          <w:sz w:val="24"/>
          <w:szCs w:val="24"/>
          <w:lang w:val="en-US"/>
        </w:rPr>
        <w:t>; long m=30L;</w:t>
      </w:r>
    </w:p>
    <w:p w14:paraId="0EE70646" w14:textId="77777777" w:rsidR="00F50E54" w:rsidRPr="00E95BAA" w:rsidRDefault="00F50E54" w:rsidP="00F50E54">
      <w:pPr>
        <w:pStyle w:val="Textoindependiente"/>
        <w:ind w:left="1134"/>
        <w:jc w:val="both"/>
        <w:rPr>
          <w:rFonts w:ascii="Arial" w:hAnsi="Arial" w:cs="Arial"/>
          <w:sz w:val="24"/>
          <w:szCs w:val="24"/>
          <w:lang w:val="en-US"/>
        </w:rPr>
      </w:pPr>
    </w:p>
    <w:p w14:paraId="4FE856F6" w14:textId="77777777" w:rsidR="00F50E54" w:rsidRPr="00F50E54" w:rsidRDefault="00F50E54" w:rsidP="00F50E54">
      <w:pPr>
        <w:pStyle w:val="Textoindependiente"/>
        <w:ind w:left="220" w:right="354"/>
        <w:jc w:val="both"/>
        <w:rPr>
          <w:rFonts w:ascii="Arial" w:hAnsi="Arial" w:cs="Arial"/>
          <w:sz w:val="24"/>
          <w:szCs w:val="24"/>
        </w:rPr>
      </w:pPr>
      <w:proofErr w:type="spellStart"/>
      <w:r w:rsidRPr="00F50E54">
        <w:rPr>
          <w:rFonts w:ascii="Arial" w:hAnsi="Arial" w:cs="Arial"/>
          <w:b/>
          <w:sz w:val="24"/>
          <w:szCs w:val="24"/>
        </w:rPr>
        <w:t>int</w:t>
      </w:r>
      <w:proofErr w:type="spellEnd"/>
      <w:r w:rsidRPr="00F50E54">
        <w:rPr>
          <w:rFonts w:ascii="Arial" w:hAnsi="Arial" w:cs="Arial"/>
          <w:b/>
          <w:sz w:val="24"/>
          <w:szCs w:val="24"/>
        </w:rPr>
        <w:t xml:space="preserve"> </w:t>
      </w:r>
      <w:r w:rsidRPr="00F50E54">
        <w:rPr>
          <w:rFonts w:ascii="Arial" w:hAnsi="Arial" w:cs="Arial"/>
          <w:sz w:val="24"/>
          <w:szCs w:val="24"/>
        </w:rPr>
        <w:t xml:space="preserve">es la palabra reservada para declarar una variable entera. En el primer caso, el compilador reserva una porción de 32 bits de memoria en el que guarda el número 1205. Se accede a dicha porción de memoria mediante el nombre de la variable, </w:t>
      </w:r>
      <w:r w:rsidRPr="00F50E54">
        <w:rPr>
          <w:rFonts w:ascii="Arial" w:hAnsi="Arial" w:cs="Arial"/>
          <w:i/>
          <w:sz w:val="24"/>
          <w:szCs w:val="24"/>
        </w:rPr>
        <w:t>num</w:t>
      </w:r>
      <w:r w:rsidRPr="00F50E54">
        <w:rPr>
          <w:rFonts w:ascii="Arial" w:hAnsi="Arial" w:cs="Arial"/>
          <w:sz w:val="24"/>
          <w:szCs w:val="24"/>
        </w:rPr>
        <w:t xml:space="preserve">ero. En el  segundo caso, las porciones de memoria cuyos nombres son </w:t>
      </w:r>
      <w:r w:rsidRPr="00F50E54">
        <w:rPr>
          <w:rFonts w:ascii="Arial" w:hAnsi="Arial" w:cs="Arial"/>
          <w:i/>
          <w:sz w:val="24"/>
          <w:szCs w:val="24"/>
        </w:rPr>
        <w:t xml:space="preserve">x </w:t>
      </w:r>
      <w:r w:rsidRPr="00F50E54">
        <w:rPr>
          <w:rFonts w:ascii="Arial" w:hAnsi="Arial" w:cs="Arial"/>
          <w:sz w:val="24"/>
          <w:szCs w:val="24"/>
        </w:rPr>
        <w:t xml:space="preserve">e </w:t>
      </w:r>
      <w:r w:rsidRPr="00F50E54">
        <w:rPr>
          <w:rFonts w:ascii="Arial" w:hAnsi="Arial" w:cs="Arial"/>
          <w:i/>
          <w:sz w:val="24"/>
          <w:szCs w:val="24"/>
        </w:rPr>
        <w:t>y</w:t>
      </w:r>
      <w:r w:rsidRPr="00F50E54">
        <w:rPr>
          <w:rFonts w:ascii="Arial" w:hAnsi="Arial" w:cs="Arial"/>
          <w:sz w:val="24"/>
          <w:szCs w:val="24"/>
        </w:rPr>
        <w:t xml:space="preserve">, guardan cualquier valor entero si la variable es local o cero si la variable es de instancia o de clase. El uso  de una </w:t>
      </w:r>
      <w:proofErr w:type="spellStart"/>
      <w:r w:rsidRPr="00F50E54">
        <w:rPr>
          <w:rFonts w:ascii="Arial" w:hAnsi="Arial" w:cs="Arial"/>
          <w:sz w:val="24"/>
          <w:szCs w:val="24"/>
        </w:rPr>
        <w:t>variaable</w:t>
      </w:r>
      <w:proofErr w:type="spellEnd"/>
      <w:r w:rsidRPr="00F50E54">
        <w:rPr>
          <w:rFonts w:ascii="Arial" w:hAnsi="Arial" w:cs="Arial"/>
          <w:sz w:val="24"/>
          <w:szCs w:val="24"/>
        </w:rPr>
        <w:t xml:space="preserve"> local antes </w:t>
      </w:r>
      <w:r w:rsidRPr="00F50E54">
        <w:rPr>
          <w:rFonts w:ascii="Arial" w:hAnsi="Arial" w:cs="Arial"/>
          <w:spacing w:val="-3"/>
          <w:sz w:val="24"/>
          <w:szCs w:val="24"/>
        </w:rPr>
        <w:t xml:space="preserve">de </w:t>
      </w:r>
      <w:r w:rsidRPr="00F50E54">
        <w:rPr>
          <w:rFonts w:ascii="Arial" w:hAnsi="Arial" w:cs="Arial"/>
          <w:sz w:val="24"/>
          <w:szCs w:val="24"/>
        </w:rPr>
        <w:t>ser convenientemente inicializada puede conducir a consecuencias desastrosas. Por tanto, declarar e inicializar una variable es una práctica aconsejable.</w:t>
      </w:r>
    </w:p>
    <w:p w14:paraId="1F5D09AA" w14:textId="77777777" w:rsidR="00F50E54" w:rsidRPr="00F50E54" w:rsidRDefault="00F50E54" w:rsidP="00F50E54">
      <w:pPr>
        <w:pStyle w:val="Textoindependiente"/>
        <w:ind w:left="220" w:right="354"/>
        <w:jc w:val="both"/>
        <w:rPr>
          <w:rFonts w:ascii="Arial" w:hAnsi="Arial" w:cs="Arial"/>
          <w:b/>
          <w:sz w:val="24"/>
          <w:szCs w:val="24"/>
        </w:rPr>
      </w:pPr>
      <w:r w:rsidRPr="00F50E54">
        <w:rPr>
          <w:rFonts w:ascii="Arial" w:hAnsi="Arial" w:cs="Arial"/>
          <w:sz w:val="24"/>
          <w:szCs w:val="24"/>
        </w:rPr>
        <w:t xml:space="preserve">En la tercera línea 30 es un número de tipo </w:t>
      </w:r>
      <w:proofErr w:type="spellStart"/>
      <w:r w:rsidRPr="00F50E54">
        <w:rPr>
          <w:rFonts w:ascii="Arial" w:hAnsi="Arial" w:cs="Arial"/>
          <w:b/>
          <w:sz w:val="24"/>
          <w:szCs w:val="24"/>
        </w:rPr>
        <w:t>int</w:t>
      </w:r>
      <w:proofErr w:type="spellEnd"/>
      <w:r w:rsidRPr="00F50E54">
        <w:rPr>
          <w:rFonts w:ascii="Arial" w:hAnsi="Arial" w:cs="Arial"/>
          <w:b/>
          <w:sz w:val="24"/>
          <w:szCs w:val="24"/>
        </w:rPr>
        <w:t xml:space="preserve"> </w:t>
      </w:r>
      <w:r w:rsidRPr="00F50E54">
        <w:rPr>
          <w:rFonts w:ascii="Arial" w:hAnsi="Arial" w:cs="Arial"/>
          <w:sz w:val="24"/>
          <w:szCs w:val="24"/>
        </w:rPr>
        <w:t xml:space="preserve">por defecto, le ponemos el sufijo </w:t>
      </w:r>
      <w:r w:rsidRPr="00F50E54">
        <w:rPr>
          <w:rFonts w:ascii="Arial" w:hAnsi="Arial" w:cs="Arial"/>
          <w:b/>
          <w:sz w:val="24"/>
          <w:szCs w:val="24"/>
        </w:rPr>
        <w:t xml:space="preserve">L </w:t>
      </w:r>
      <w:r w:rsidRPr="00F50E54">
        <w:rPr>
          <w:rFonts w:ascii="Arial" w:hAnsi="Arial" w:cs="Arial"/>
          <w:sz w:val="24"/>
          <w:szCs w:val="24"/>
        </w:rPr>
        <w:t xml:space="preserve">en mayúsculas o minúsculas para indicar que es de tipo </w:t>
      </w:r>
      <w:proofErr w:type="spellStart"/>
      <w:r w:rsidRPr="00F50E54">
        <w:rPr>
          <w:rFonts w:ascii="Arial" w:hAnsi="Arial" w:cs="Arial"/>
          <w:b/>
          <w:sz w:val="24"/>
          <w:szCs w:val="24"/>
        </w:rPr>
        <w:t>long</w:t>
      </w:r>
      <w:proofErr w:type="spellEnd"/>
      <w:r w:rsidRPr="00F50E54">
        <w:rPr>
          <w:rFonts w:ascii="Arial" w:hAnsi="Arial" w:cs="Arial"/>
          <w:b/>
          <w:sz w:val="24"/>
          <w:szCs w:val="24"/>
        </w:rPr>
        <w:t>.</w:t>
      </w:r>
    </w:p>
    <w:p w14:paraId="4F48809F" w14:textId="77777777" w:rsidR="00F50E54" w:rsidRPr="00F50E54" w:rsidRDefault="00F50E54" w:rsidP="00F50E54">
      <w:pPr>
        <w:pStyle w:val="Textoindependiente"/>
        <w:spacing w:before="5" w:line="242" w:lineRule="auto"/>
        <w:ind w:left="219" w:right="502"/>
        <w:rPr>
          <w:rFonts w:ascii="Arial" w:hAnsi="Arial" w:cs="Arial"/>
          <w:sz w:val="24"/>
          <w:szCs w:val="24"/>
        </w:rPr>
      </w:pPr>
      <w:r w:rsidRPr="00F50E54">
        <w:rPr>
          <w:rFonts w:ascii="Arial" w:hAnsi="Arial" w:cs="Arial"/>
          <w:sz w:val="24"/>
          <w:szCs w:val="24"/>
        </w:rPr>
        <w:t>Existen como vemos en la tabla varios tipos de números enteros (</w:t>
      </w:r>
      <w:r w:rsidRPr="00F50E54">
        <w:rPr>
          <w:rFonts w:ascii="Arial" w:hAnsi="Arial" w:cs="Arial"/>
          <w:b/>
          <w:sz w:val="24"/>
          <w:szCs w:val="24"/>
        </w:rPr>
        <w:t>byte</w:t>
      </w:r>
      <w:r w:rsidRPr="00F50E54">
        <w:rPr>
          <w:rFonts w:ascii="Arial" w:hAnsi="Arial" w:cs="Arial"/>
          <w:sz w:val="24"/>
          <w:szCs w:val="24"/>
        </w:rPr>
        <w:t xml:space="preserve">, </w:t>
      </w:r>
      <w:r w:rsidRPr="00F50E54">
        <w:rPr>
          <w:rFonts w:ascii="Arial" w:hAnsi="Arial" w:cs="Arial"/>
          <w:b/>
          <w:sz w:val="24"/>
          <w:szCs w:val="24"/>
        </w:rPr>
        <w:t>short</w:t>
      </w:r>
      <w:r w:rsidRPr="00F50E54">
        <w:rPr>
          <w:rFonts w:ascii="Arial" w:hAnsi="Arial" w:cs="Arial"/>
          <w:sz w:val="24"/>
          <w:szCs w:val="24"/>
        </w:rPr>
        <w:t xml:space="preserve">, </w:t>
      </w:r>
      <w:proofErr w:type="spellStart"/>
      <w:r w:rsidRPr="00F50E54">
        <w:rPr>
          <w:rFonts w:ascii="Arial" w:hAnsi="Arial" w:cs="Arial"/>
          <w:b/>
          <w:sz w:val="24"/>
          <w:szCs w:val="24"/>
        </w:rPr>
        <w:t>int</w:t>
      </w:r>
      <w:proofErr w:type="spellEnd"/>
      <w:r w:rsidRPr="00F50E54">
        <w:rPr>
          <w:rFonts w:ascii="Arial" w:hAnsi="Arial" w:cs="Arial"/>
          <w:sz w:val="24"/>
          <w:szCs w:val="24"/>
        </w:rPr>
        <w:t xml:space="preserve">, </w:t>
      </w:r>
      <w:proofErr w:type="spellStart"/>
      <w:r w:rsidRPr="00F50E54">
        <w:rPr>
          <w:rFonts w:ascii="Arial" w:hAnsi="Arial" w:cs="Arial"/>
          <w:b/>
          <w:sz w:val="24"/>
          <w:szCs w:val="24"/>
        </w:rPr>
        <w:t>long</w:t>
      </w:r>
      <w:proofErr w:type="spellEnd"/>
      <w:r w:rsidRPr="00F50E54">
        <w:rPr>
          <w:rFonts w:ascii="Arial" w:hAnsi="Arial" w:cs="Arial"/>
          <w:sz w:val="24"/>
          <w:szCs w:val="24"/>
        </w:rPr>
        <w:t xml:space="preserve">), y también existe una clase denominada </w:t>
      </w:r>
      <w:proofErr w:type="spellStart"/>
      <w:r w:rsidRPr="00F50E54">
        <w:rPr>
          <w:rFonts w:ascii="Arial" w:hAnsi="Arial" w:cs="Arial"/>
          <w:i/>
          <w:sz w:val="24"/>
          <w:szCs w:val="24"/>
        </w:rPr>
        <w:t>BigInteger</w:t>
      </w:r>
      <w:proofErr w:type="spellEnd"/>
      <w:r w:rsidRPr="00F50E54">
        <w:rPr>
          <w:rFonts w:ascii="Arial" w:hAnsi="Arial" w:cs="Arial"/>
          <w:i/>
          <w:sz w:val="24"/>
          <w:szCs w:val="24"/>
        </w:rPr>
        <w:t xml:space="preserve"> </w:t>
      </w:r>
      <w:r w:rsidRPr="00F50E54">
        <w:rPr>
          <w:rFonts w:ascii="Arial" w:hAnsi="Arial" w:cs="Arial"/>
          <w:sz w:val="24"/>
          <w:szCs w:val="24"/>
        </w:rPr>
        <w:t>cuyos objetos pueden guardar un número entero arbitrariamente</w:t>
      </w:r>
      <w:r w:rsidRPr="00F50E54">
        <w:rPr>
          <w:rFonts w:ascii="Arial" w:hAnsi="Arial" w:cs="Arial"/>
          <w:spacing w:val="-3"/>
          <w:sz w:val="24"/>
          <w:szCs w:val="24"/>
        </w:rPr>
        <w:t xml:space="preserve"> </w:t>
      </w:r>
      <w:r w:rsidRPr="00F50E54">
        <w:rPr>
          <w:rFonts w:ascii="Arial" w:hAnsi="Arial" w:cs="Arial"/>
          <w:sz w:val="24"/>
          <w:szCs w:val="24"/>
        </w:rPr>
        <w:t>grande.</w:t>
      </w:r>
    </w:p>
    <w:p w14:paraId="2B7B20A4" w14:textId="77777777" w:rsidR="00F50E54" w:rsidRPr="00F50E54" w:rsidRDefault="00F50E54" w:rsidP="00F50E54">
      <w:pPr>
        <w:pStyle w:val="Textoindependiente"/>
        <w:spacing w:before="7"/>
        <w:rPr>
          <w:rFonts w:ascii="Arial" w:hAnsi="Arial" w:cs="Arial"/>
          <w:sz w:val="24"/>
          <w:szCs w:val="24"/>
        </w:rPr>
      </w:pPr>
    </w:p>
    <w:p w14:paraId="2D9FF4FE" w14:textId="77777777" w:rsidR="00F50E54" w:rsidRPr="00F50E54" w:rsidRDefault="00F50E54" w:rsidP="00F50E54">
      <w:pPr>
        <w:pStyle w:val="Ttulo3"/>
        <w:rPr>
          <w:rFonts w:ascii="Arial" w:hAnsi="Arial" w:cs="Arial"/>
          <w:color w:val="auto"/>
          <w:sz w:val="24"/>
          <w:szCs w:val="24"/>
        </w:rPr>
      </w:pPr>
      <w:r w:rsidRPr="00F50E54">
        <w:rPr>
          <w:rFonts w:ascii="Arial" w:hAnsi="Arial" w:cs="Arial"/>
          <w:color w:val="auto"/>
          <w:sz w:val="24"/>
          <w:szCs w:val="24"/>
        </w:rPr>
        <w:t>Variables en coma flotante</w:t>
      </w:r>
    </w:p>
    <w:p w14:paraId="6C867DB3" w14:textId="77777777" w:rsidR="00F50E54" w:rsidRPr="00F50E54" w:rsidRDefault="00F50E54" w:rsidP="00F50E54">
      <w:pPr>
        <w:pStyle w:val="Textoindependiente"/>
        <w:spacing w:line="244" w:lineRule="auto"/>
        <w:ind w:left="219" w:right="459"/>
        <w:rPr>
          <w:rFonts w:ascii="Arial" w:hAnsi="Arial" w:cs="Arial"/>
          <w:sz w:val="24"/>
          <w:szCs w:val="24"/>
        </w:rPr>
      </w:pPr>
      <w:r w:rsidRPr="00F50E54">
        <w:rPr>
          <w:rFonts w:ascii="Arial" w:hAnsi="Arial" w:cs="Arial"/>
          <w:sz w:val="24"/>
          <w:szCs w:val="24"/>
        </w:rPr>
        <w:t xml:space="preserve">Las variables del tipo </w:t>
      </w:r>
      <w:proofErr w:type="spellStart"/>
      <w:r w:rsidRPr="00F50E54">
        <w:rPr>
          <w:rFonts w:ascii="Arial" w:hAnsi="Arial" w:cs="Arial"/>
          <w:b/>
          <w:sz w:val="24"/>
          <w:szCs w:val="24"/>
        </w:rPr>
        <w:t>float</w:t>
      </w:r>
      <w:proofErr w:type="spellEnd"/>
      <w:r w:rsidRPr="00F50E54">
        <w:rPr>
          <w:rFonts w:ascii="Arial" w:hAnsi="Arial" w:cs="Arial"/>
          <w:b/>
          <w:sz w:val="24"/>
          <w:szCs w:val="24"/>
        </w:rPr>
        <w:t xml:space="preserve"> </w:t>
      </w:r>
      <w:r w:rsidRPr="00F50E54">
        <w:rPr>
          <w:rFonts w:ascii="Arial" w:hAnsi="Arial" w:cs="Arial"/>
          <w:sz w:val="24"/>
          <w:szCs w:val="24"/>
        </w:rPr>
        <w:t xml:space="preserve">o </w:t>
      </w:r>
      <w:proofErr w:type="spellStart"/>
      <w:r w:rsidRPr="00F50E54">
        <w:rPr>
          <w:rFonts w:ascii="Arial" w:hAnsi="Arial" w:cs="Arial"/>
          <w:b/>
          <w:sz w:val="24"/>
          <w:szCs w:val="24"/>
        </w:rPr>
        <w:t>double</w:t>
      </w:r>
      <w:proofErr w:type="spellEnd"/>
      <w:r w:rsidRPr="00F50E54">
        <w:rPr>
          <w:rFonts w:ascii="Arial" w:hAnsi="Arial" w:cs="Arial"/>
          <w:b/>
          <w:sz w:val="24"/>
          <w:szCs w:val="24"/>
        </w:rPr>
        <w:t xml:space="preserve"> </w:t>
      </w:r>
      <w:r w:rsidRPr="00F50E54">
        <w:rPr>
          <w:rFonts w:ascii="Arial" w:hAnsi="Arial" w:cs="Arial"/>
          <w:sz w:val="24"/>
          <w:szCs w:val="24"/>
        </w:rPr>
        <w:t>(coma flotante) se usan para guardar números en memoria que tienen parte entera y parte decimal.</w:t>
      </w:r>
    </w:p>
    <w:p w14:paraId="7E913C87" w14:textId="77777777" w:rsidR="00F50E54" w:rsidRPr="00F50E54" w:rsidRDefault="00F50E54" w:rsidP="00F50E54">
      <w:pPr>
        <w:pStyle w:val="Textoindependiente"/>
        <w:spacing w:line="244" w:lineRule="auto"/>
        <w:ind w:left="219" w:right="459"/>
        <w:rPr>
          <w:rFonts w:ascii="Arial" w:hAnsi="Arial" w:cs="Arial"/>
          <w:sz w:val="24"/>
          <w:szCs w:val="24"/>
        </w:rPr>
      </w:pPr>
    </w:p>
    <w:p w14:paraId="24CBF4AA" w14:textId="77777777" w:rsidR="00F50E54" w:rsidRPr="00F50E54" w:rsidRDefault="00F50E54" w:rsidP="00F50E54">
      <w:pPr>
        <w:pStyle w:val="Textoindependiente"/>
        <w:ind w:left="1134"/>
        <w:jc w:val="both"/>
        <w:rPr>
          <w:rFonts w:ascii="Arial" w:hAnsi="Arial" w:cs="Arial"/>
          <w:sz w:val="24"/>
          <w:szCs w:val="24"/>
          <w:lang w:val="en-US"/>
        </w:rPr>
      </w:pPr>
      <w:r w:rsidRPr="00F50E54">
        <w:rPr>
          <w:rFonts w:ascii="Arial" w:hAnsi="Arial" w:cs="Arial"/>
          <w:sz w:val="24"/>
          <w:szCs w:val="24"/>
          <w:lang w:val="en-US"/>
        </w:rPr>
        <w:t>double PI=3.14159;</w:t>
      </w:r>
    </w:p>
    <w:p w14:paraId="3F75EDB5" w14:textId="77777777" w:rsidR="00F50E54" w:rsidRPr="00F50E54" w:rsidRDefault="00F50E54" w:rsidP="00F50E54">
      <w:pPr>
        <w:pStyle w:val="Textoindependiente"/>
        <w:ind w:left="1134"/>
        <w:jc w:val="both"/>
        <w:rPr>
          <w:rFonts w:ascii="Arial" w:hAnsi="Arial" w:cs="Arial"/>
          <w:sz w:val="24"/>
          <w:szCs w:val="24"/>
          <w:lang w:val="en-US"/>
        </w:rPr>
      </w:pPr>
      <w:r w:rsidRPr="00F50E54">
        <w:rPr>
          <w:rFonts w:ascii="Arial" w:hAnsi="Arial" w:cs="Arial"/>
          <w:sz w:val="24"/>
          <w:szCs w:val="24"/>
          <w:lang w:val="en-US"/>
        </w:rPr>
        <w:t>double g=9.7805, c=2.9979e8;</w:t>
      </w:r>
    </w:p>
    <w:p w14:paraId="2A2D0B54" w14:textId="77777777" w:rsidR="00F50E54" w:rsidRPr="00F50E54" w:rsidRDefault="00F50E54" w:rsidP="00F50E54">
      <w:pPr>
        <w:pStyle w:val="Textoindependiente"/>
        <w:spacing w:after="13"/>
        <w:ind w:left="1136"/>
        <w:rPr>
          <w:rFonts w:ascii="Arial" w:hAnsi="Arial" w:cs="Arial"/>
          <w:sz w:val="24"/>
          <w:szCs w:val="24"/>
          <w:lang w:val="en-US"/>
        </w:rPr>
      </w:pPr>
    </w:p>
    <w:p w14:paraId="1D184F70" w14:textId="77777777" w:rsidR="00F50E54" w:rsidRPr="00F50E54" w:rsidRDefault="00F50E54" w:rsidP="00F50E54">
      <w:pPr>
        <w:pStyle w:val="Textoindependiente"/>
        <w:spacing w:after="13"/>
        <w:rPr>
          <w:rFonts w:ascii="Arial" w:hAnsi="Arial" w:cs="Arial"/>
          <w:sz w:val="24"/>
          <w:szCs w:val="24"/>
        </w:rPr>
      </w:pPr>
      <w:r w:rsidRPr="00F50E54">
        <w:rPr>
          <w:rFonts w:ascii="Arial" w:hAnsi="Arial" w:cs="Arial"/>
          <w:sz w:val="24"/>
          <w:szCs w:val="24"/>
        </w:rPr>
        <w:t xml:space="preserve">El primero es una aproximación del número real PI el segundo es la aceleración de la </w:t>
      </w:r>
      <w:r w:rsidRPr="00F50E54">
        <w:rPr>
          <w:rFonts w:ascii="Arial" w:hAnsi="Arial" w:cs="Arial"/>
          <w:sz w:val="24"/>
          <w:szCs w:val="24"/>
        </w:rPr>
        <w:lastRenderedPageBreak/>
        <w:t xml:space="preserve">gravedad nivel del mar, el tercero es la velocidad de la luz </w:t>
      </w:r>
      <w:r w:rsidRPr="00F50E54">
        <w:rPr>
          <w:rFonts w:ascii="Arial" w:hAnsi="Arial" w:cs="Arial"/>
          <w:spacing w:val="2"/>
          <w:sz w:val="24"/>
          <w:szCs w:val="24"/>
        </w:rPr>
        <w:t xml:space="preserve">en </w:t>
      </w:r>
      <w:r w:rsidRPr="00F50E54">
        <w:rPr>
          <w:rFonts w:ascii="Arial" w:hAnsi="Arial" w:cs="Arial"/>
          <w:sz w:val="24"/>
          <w:szCs w:val="24"/>
        </w:rPr>
        <w:t>m/s, que es la forma de escribir 2.9979 10</w:t>
      </w:r>
      <w:r w:rsidRPr="00F50E54">
        <w:rPr>
          <w:rFonts w:ascii="Arial" w:hAnsi="Arial" w:cs="Arial"/>
          <w:sz w:val="24"/>
          <w:szCs w:val="24"/>
          <w:vertAlign w:val="superscript"/>
        </w:rPr>
        <w:t>8</w:t>
      </w:r>
      <w:r w:rsidRPr="00F50E54">
        <w:rPr>
          <w:rFonts w:ascii="Arial" w:hAnsi="Arial" w:cs="Arial"/>
          <w:sz w:val="24"/>
          <w:szCs w:val="24"/>
        </w:rPr>
        <w:t>. El carácter punto '.', separa la parte entera de la parte decimal, en vez del carácter coma ',' que usamos habitualmente en nuestro</w:t>
      </w:r>
      <w:r w:rsidRPr="00F50E54">
        <w:rPr>
          <w:rFonts w:ascii="Arial" w:hAnsi="Arial" w:cs="Arial"/>
          <w:spacing w:val="-30"/>
          <w:sz w:val="24"/>
          <w:szCs w:val="24"/>
        </w:rPr>
        <w:t xml:space="preserve"> </w:t>
      </w:r>
      <w:r w:rsidRPr="00F50E54">
        <w:rPr>
          <w:rFonts w:ascii="Arial" w:hAnsi="Arial" w:cs="Arial"/>
          <w:sz w:val="24"/>
          <w:szCs w:val="24"/>
        </w:rPr>
        <w:t>idioma.</w:t>
      </w:r>
    </w:p>
    <w:p w14:paraId="48AC3ED3" w14:textId="77777777" w:rsidR="00F50E54" w:rsidRPr="00F50E54" w:rsidRDefault="00F50E54" w:rsidP="00F50E54">
      <w:pPr>
        <w:pStyle w:val="Textoindependiente"/>
        <w:ind w:left="220" w:right="353"/>
        <w:jc w:val="both"/>
        <w:rPr>
          <w:rFonts w:ascii="Arial" w:hAnsi="Arial" w:cs="Arial"/>
          <w:sz w:val="24"/>
          <w:szCs w:val="24"/>
        </w:rPr>
      </w:pPr>
    </w:p>
    <w:p w14:paraId="12F2F4E7" w14:textId="77777777" w:rsidR="00F50E54" w:rsidRPr="00F50E54" w:rsidRDefault="00F50E54" w:rsidP="00F50E54">
      <w:pPr>
        <w:pStyle w:val="Textoindependiente"/>
        <w:jc w:val="both"/>
        <w:rPr>
          <w:rFonts w:ascii="Arial" w:hAnsi="Arial" w:cs="Arial"/>
          <w:sz w:val="24"/>
          <w:szCs w:val="24"/>
        </w:rPr>
      </w:pPr>
      <w:r w:rsidRPr="00F50E54">
        <w:rPr>
          <w:rFonts w:ascii="Arial" w:hAnsi="Arial" w:cs="Arial"/>
          <w:sz w:val="24"/>
          <w:szCs w:val="24"/>
        </w:rPr>
        <w:t xml:space="preserve">Otros ejemplos son los siguientes </w:t>
      </w:r>
    </w:p>
    <w:p w14:paraId="0DAA0A01" w14:textId="77777777" w:rsidR="00F50E54" w:rsidRPr="00F50E54" w:rsidRDefault="00F50E54" w:rsidP="00F50E54">
      <w:pPr>
        <w:pStyle w:val="Textoindependiente"/>
        <w:ind w:left="1134"/>
        <w:jc w:val="both"/>
        <w:rPr>
          <w:rFonts w:ascii="Arial" w:hAnsi="Arial" w:cs="Arial"/>
          <w:sz w:val="24"/>
          <w:szCs w:val="24"/>
        </w:rPr>
      </w:pPr>
    </w:p>
    <w:p w14:paraId="4F4E71CC" w14:textId="77777777" w:rsidR="00F50E54" w:rsidRPr="00F50E54" w:rsidRDefault="00F50E54" w:rsidP="00F50E54">
      <w:pPr>
        <w:pStyle w:val="Textoindependiente"/>
        <w:ind w:left="1134"/>
        <w:jc w:val="both"/>
        <w:rPr>
          <w:rFonts w:ascii="Arial" w:hAnsi="Arial" w:cs="Arial"/>
          <w:sz w:val="24"/>
          <w:szCs w:val="24"/>
        </w:rPr>
      </w:pPr>
      <w:proofErr w:type="spellStart"/>
      <w:r w:rsidRPr="00F50E54">
        <w:rPr>
          <w:rFonts w:ascii="Arial" w:hAnsi="Arial" w:cs="Arial"/>
          <w:sz w:val="24"/>
          <w:szCs w:val="24"/>
        </w:rPr>
        <w:t>float</w:t>
      </w:r>
      <w:proofErr w:type="spellEnd"/>
      <w:r w:rsidRPr="00F50E54">
        <w:rPr>
          <w:rFonts w:ascii="Arial" w:hAnsi="Arial" w:cs="Arial"/>
          <w:sz w:val="24"/>
          <w:szCs w:val="24"/>
        </w:rPr>
        <w:t xml:space="preserve"> a=12.5f;</w:t>
      </w:r>
    </w:p>
    <w:p w14:paraId="0F708A1C" w14:textId="77777777" w:rsidR="00F50E54" w:rsidRPr="00F50E54" w:rsidRDefault="00F50E54" w:rsidP="00F50E54">
      <w:pPr>
        <w:pStyle w:val="Textoindependiente"/>
        <w:spacing w:before="3"/>
        <w:ind w:left="1134"/>
        <w:rPr>
          <w:rFonts w:ascii="Arial" w:hAnsi="Arial" w:cs="Arial"/>
          <w:sz w:val="24"/>
          <w:szCs w:val="24"/>
          <w:lang w:val="en-US"/>
        </w:rPr>
      </w:pPr>
      <w:r w:rsidRPr="00F50E54">
        <w:rPr>
          <w:rFonts w:ascii="Arial" w:hAnsi="Arial" w:cs="Arial"/>
          <w:sz w:val="24"/>
          <w:szCs w:val="24"/>
          <w:lang w:val="en-US"/>
        </w:rPr>
        <w:t>float b=7f; double c=7.0; double d=7d;</w:t>
      </w:r>
    </w:p>
    <w:p w14:paraId="6B6F1655" w14:textId="77777777" w:rsidR="00F50E54" w:rsidRPr="00F50E54" w:rsidRDefault="00F50E54" w:rsidP="00F50E54">
      <w:pPr>
        <w:pStyle w:val="Textoindependiente"/>
        <w:spacing w:line="242" w:lineRule="auto"/>
        <w:ind w:left="220" w:right="350"/>
        <w:jc w:val="both"/>
        <w:rPr>
          <w:rFonts w:ascii="Arial" w:hAnsi="Arial" w:cs="Arial"/>
          <w:sz w:val="24"/>
          <w:szCs w:val="24"/>
          <w:lang w:val="en-US"/>
        </w:rPr>
      </w:pPr>
    </w:p>
    <w:p w14:paraId="1FB8A3A2" w14:textId="77777777" w:rsidR="00F50E54" w:rsidRPr="00F50E54" w:rsidRDefault="00F50E54" w:rsidP="00F50E54">
      <w:pPr>
        <w:pStyle w:val="Textoindependiente"/>
        <w:spacing w:line="242" w:lineRule="auto"/>
        <w:ind w:left="220" w:right="350"/>
        <w:jc w:val="both"/>
        <w:rPr>
          <w:rFonts w:ascii="Arial" w:hAnsi="Arial" w:cs="Arial"/>
          <w:sz w:val="24"/>
          <w:szCs w:val="24"/>
        </w:rPr>
      </w:pPr>
      <w:r w:rsidRPr="00F50E54">
        <w:rPr>
          <w:rFonts w:ascii="Arial" w:hAnsi="Arial" w:cs="Arial"/>
          <w:sz w:val="24"/>
          <w:szCs w:val="24"/>
        </w:rPr>
        <w:t xml:space="preserve">En la primera línea 12.5 lleva el sufijo </w:t>
      </w:r>
      <w:r w:rsidRPr="00F50E54">
        <w:rPr>
          <w:rFonts w:ascii="Arial" w:hAnsi="Arial" w:cs="Arial"/>
          <w:b/>
          <w:sz w:val="24"/>
          <w:szCs w:val="24"/>
        </w:rPr>
        <w:t>f</w:t>
      </w:r>
      <w:r w:rsidRPr="00F50E54">
        <w:rPr>
          <w:rFonts w:ascii="Arial" w:hAnsi="Arial" w:cs="Arial"/>
          <w:sz w:val="24"/>
          <w:szCs w:val="24"/>
        </w:rPr>
        <w:t xml:space="preserve">, ya que por defecto 12.5 es </w:t>
      </w:r>
      <w:proofErr w:type="spellStart"/>
      <w:r w:rsidRPr="00F50E54">
        <w:rPr>
          <w:rFonts w:ascii="Arial" w:hAnsi="Arial" w:cs="Arial"/>
          <w:b/>
          <w:sz w:val="24"/>
          <w:szCs w:val="24"/>
        </w:rPr>
        <w:t>double</w:t>
      </w:r>
      <w:proofErr w:type="spellEnd"/>
      <w:r w:rsidRPr="00F50E54">
        <w:rPr>
          <w:rFonts w:ascii="Arial" w:hAnsi="Arial" w:cs="Arial"/>
          <w:sz w:val="24"/>
          <w:szCs w:val="24"/>
        </w:rPr>
        <w:t xml:space="preserve">. En </w:t>
      </w:r>
      <w:r w:rsidRPr="00F50E54">
        <w:rPr>
          <w:rFonts w:ascii="Arial" w:hAnsi="Arial" w:cs="Arial"/>
          <w:spacing w:val="-3"/>
          <w:sz w:val="24"/>
          <w:szCs w:val="24"/>
        </w:rPr>
        <w:t>la</w:t>
      </w:r>
      <w:r w:rsidRPr="00F50E54">
        <w:rPr>
          <w:rFonts w:ascii="Arial" w:hAnsi="Arial" w:cs="Arial"/>
          <w:spacing w:val="114"/>
          <w:sz w:val="24"/>
          <w:szCs w:val="24"/>
        </w:rPr>
        <w:t xml:space="preserve"> </w:t>
      </w:r>
      <w:r w:rsidRPr="00F50E54">
        <w:rPr>
          <w:rFonts w:ascii="Arial" w:hAnsi="Arial" w:cs="Arial"/>
          <w:sz w:val="24"/>
          <w:szCs w:val="24"/>
        </w:rPr>
        <w:t xml:space="preserve">segunda línea 7 es un entero y por tanto 7f es un número de tipo </w:t>
      </w:r>
      <w:proofErr w:type="spellStart"/>
      <w:r w:rsidRPr="00F50E54">
        <w:rPr>
          <w:rFonts w:ascii="Arial" w:hAnsi="Arial" w:cs="Arial"/>
          <w:b/>
          <w:sz w:val="24"/>
          <w:szCs w:val="24"/>
        </w:rPr>
        <w:t>float</w:t>
      </w:r>
      <w:proofErr w:type="spellEnd"/>
      <w:r w:rsidRPr="00F50E54">
        <w:rPr>
          <w:rFonts w:ascii="Arial" w:hAnsi="Arial" w:cs="Arial"/>
          <w:sz w:val="24"/>
          <w:szCs w:val="24"/>
        </w:rPr>
        <w:t>. Y así el resto de los ejemplos.</w:t>
      </w:r>
    </w:p>
    <w:p w14:paraId="096A2EEF" w14:textId="77777777" w:rsidR="00F50E54" w:rsidRPr="00F50E54" w:rsidRDefault="00F50E54" w:rsidP="00F50E54">
      <w:pPr>
        <w:pStyle w:val="Textoindependiente"/>
        <w:ind w:left="220" w:right="354"/>
        <w:jc w:val="both"/>
        <w:rPr>
          <w:rFonts w:ascii="Arial" w:hAnsi="Arial" w:cs="Arial"/>
          <w:sz w:val="24"/>
          <w:szCs w:val="24"/>
        </w:rPr>
      </w:pPr>
      <w:r w:rsidRPr="00F50E54">
        <w:rPr>
          <w:rFonts w:ascii="Arial" w:hAnsi="Arial" w:cs="Arial"/>
          <w:sz w:val="24"/>
          <w:szCs w:val="24"/>
        </w:rPr>
        <w:t xml:space="preserve">Conceptualmente, hay infinitos números de valores entre dos números reales. Ya que los valores de las variables se guardan en un número prefijado de bits, algunos valores no se pueden representar de forma precisa en memoria. Por tanto, los valores de las variables  en coma flotante en un ordenador solamente se aproximan a los verdaderos números reales  en matemáticas. La aproximación es tanto mejor, cuanto mayor sea el tamaño de la memoria que reservamos para guardarlo. De este hecho, surgen las variables del tipo </w:t>
      </w:r>
      <w:proofErr w:type="spellStart"/>
      <w:r w:rsidRPr="00F50E54">
        <w:rPr>
          <w:rFonts w:ascii="Arial" w:hAnsi="Arial" w:cs="Arial"/>
          <w:b/>
          <w:sz w:val="24"/>
          <w:szCs w:val="24"/>
        </w:rPr>
        <w:t>float</w:t>
      </w:r>
      <w:proofErr w:type="spellEnd"/>
      <w:r w:rsidRPr="00F50E54">
        <w:rPr>
          <w:rFonts w:ascii="Arial" w:hAnsi="Arial" w:cs="Arial"/>
          <w:b/>
          <w:sz w:val="24"/>
          <w:szCs w:val="24"/>
        </w:rPr>
        <w:t xml:space="preserve"> </w:t>
      </w:r>
      <w:r w:rsidRPr="00F50E54">
        <w:rPr>
          <w:rFonts w:ascii="Arial" w:hAnsi="Arial" w:cs="Arial"/>
          <w:sz w:val="24"/>
          <w:szCs w:val="24"/>
        </w:rPr>
        <w:t xml:space="preserve">y </w:t>
      </w:r>
      <w:proofErr w:type="spellStart"/>
      <w:r w:rsidRPr="00F50E54">
        <w:rPr>
          <w:rFonts w:ascii="Arial" w:hAnsi="Arial" w:cs="Arial"/>
          <w:b/>
          <w:sz w:val="24"/>
          <w:szCs w:val="24"/>
        </w:rPr>
        <w:t>double</w:t>
      </w:r>
      <w:proofErr w:type="spellEnd"/>
      <w:r w:rsidRPr="00F50E54">
        <w:rPr>
          <w:rFonts w:ascii="Arial" w:hAnsi="Arial" w:cs="Arial"/>
          <w:sz w:val="24"/>
          <w:szCs w:val="24"/>
        </w:rPr>
        <w:t xml:space="preserve">. Para números de precisión </w:t>
      </w:r>
      <w:proofErr w:type="spellStart"/>
      <w:r w:rsidRPr="00F50E54">
        <w:rPr>
          <w:rFonts w:ascii="Arial" w:hAnsi="Arial" w:cs="Arial"/>
          <w:sz w:val="24"/>
          <w:szCs w:val="24"/>
        </w:rPr>
        <w:t>arbitararia</w:t>
      </w:r>
      <w:proofErr w:type="spellEnd"/>
      <w:r w:rsidRPr="00F50E54">
        <w:rPr>
          <w:rFonts w:ascii="Arial" w:hAnsi="Arial" w:cs="Arial"/>
          <w:sz w:val="24"/>
          <w:szCs w:val="24"/>
        </w:rPr>
        <w:t xml:space="preserve"> se emplea la clase</w:t>
      </w:r>
      <w:r w:rsidRPr="00F50E54">
        <w:rPr>
          <w:rFonts w:ascii="Arial" w:hAnsi="Arial" w:cs="Arial"/>
          <w:spacing w:val="-29"/>
          <w:sz w:val="24"/>
          <w:szCs w:val="24"/>
        </w:rPr>
        <w:t xml:space="preserve"> </w:t>
      </w:r>
      <w:proofErr w:type="spellStart"/>
      <w:r w:rsidRPr="00F50E54">
        <w:rPr>
          <w:rFonts w:ascii="Arial" w:hAnsi="Arial" w:cs="Arial"/>
          <w:i/>
          <w:sz w:val="24"/>
          <w:szCs w:val="24"/>
        </w:rPr>
        <w:t>BigDecimal</w:t>
      </w:r>
      <w:proofErr w:type="spellEnd"/>
      <w:r w:rsidRPr="00F50E54">
        <w:rPr>
          <w:rFonts w:ascii="Arial" w:hAnsi="Arial" w:cs="Arial"/>
          <w:sz w:val="24"/>
          <w:szCs w:val="24"/>
        </w:rPr>
        <w:t>.</w:t>
      </w:r>
    </w:p>
    <w:p w14:paraId="49973953" w14:textId="77777777" w:rsidR="00F50E54" w:rsidRPr="00F50E54" w:rsidRDefault="00F50E54" w:rsidP="00F50E54">
      <w:pPr>
        <w:pStyle w:val="Textoindependiente"/>
        <w:spacing w:before="1"/>
        <w:rPr>
          <w:rFonts w:ascii="Arial" w:hAnsi="Arial" w:cs="Arial"/>
          <w:sz w:val="24"/>
          <w:szCs w:val="24"/>
        </w:rPr>
      </w:pPr>
    </w:p>
    <w:p w14:paraId="497F0F53" w14:textId="77777777" w:rsidR="00F50E54" w:rsidRPr="00F50E54" w:rsidRDefault="00F50E54" w:rsidP="00F50E54">
      <w:pPr>
        <w:pStyle w:val="Ttulo3"/>
        <w:rPr>
          <w:rFonts w:ascii="Arial" w:hAnsi="Arial" w:cs="Arial"/>
          <w:color w:val="auto"/>
          <w:sz w:val="24"/>
          <w:szCs w:val="24"/>
        </w:rPr>
      </w:pPr>
      <w:r w:rsidRPr="00F50E54">
        <w:rPr>
          <w:rFonts w:ascii="Arial" w:hAnsi="Arial" w:cs="Arial"/>
          <w:color w:val="auto"/>
          <w:sz w:val="24"/>
          <w:szCs w:val="24"/>
        </w:rPr>
        <w:t>Valores constantes</w:t>
      </w:r>
    </w:p>
    <w:p w14:paraId="2A7BCBC1" w14:textId="77777777" w:rsidR="00F50E54" w:rsidRPr="00F50E54" w:rsidRDefault="00F50E54" w:rsidP="00F50E54">
      <w:pPr>
        <w:pStyle w:val="Textoindependiente"/>
        <w:spacing w:line="242" w:lineRule="auto"/>
        <w:ind w:left="220" w:right="358"/>
        <w:jc w:val="both"/>
        <w:rPr>
          <w:rFonts w:ascii="Arial" w:hAnsi="Arial" w:cs="Arial"/>
          <w:sz w:val="24"/>
          <w:szCs w:val="24"/>
        </w:rPr>
      </w:pPr>
      <w:r w:rsidRPr="00F50E54">
        <w:rPr>
          <w:rFonts w:ascii="Arial" w:hAnsi="Arial" w:cs="Arial"/>
          <w:sz w:val="24"/>
          <w:szCs w:val="24"/>
        </w:rPr>
        <w:t xml:space="preserve">Cuando se declara una variable de tipo </w:t>
      </w:r>
      <w:r w:rsidRPr="00F50E54">
        <w:rPr>
          <w:rFonts w:ascii="Arial" w:hAnsi="Arial" w:cs="Arial"/>
          <w:b/>
          <w:sz w:val="24"/>
          <w:szCs w:val="24"/>
        </w:rPr>
        <w:t>final</w:t>
      </w:r>
      <w:r w:rsidRPr="00F50E54">
        <w:rPr>
          <w:rFonts w:ascii="Arial" w:hAnsi="Arial" w:cs="Arial"/>
          <w:sz w:val="24"/>
          <w:szCs w:val="24"/>
        </w:rPr>
        <w:t>, se ha de inicializar y cualquier intento de modificarla en el curso de la ejecución del programa da lugar a un error en tiempo de compilación.</w:t>
      </w:r>
    </w:p>
    <w:p w14:paraId="6A447477" w14:textId="77777777" w:rsidR="00F50E54" w:rsidRPr="00F50E54" w:rsidRDefault="00F50E54" w:rsidP="00F50E54">
      <w:pPr>
        <w:pStyle w:val="Textoindependiente"/>
        <w:jc w:val="both"/>
        <w:rPr>
          <w:rFonts w:ascii="Arial" w:hAnsi="Arial" w:cs="Arial"/>
          <w:sz w:val="24"/>
          <w:szCs w:val="24"/>
        </w:rPr>
      </w:pPr>
      <w:r w:rsidRPr="00F50E54">
        <w:rPr>
          <w:rFonts w:ascii="Arial" w:hAnsi="Arial" w:cs="Arial"/>
          <w:sz w:val="24"/>
          <w:szCs w:val="24"/>
        </w:rPr>
        <w:t>Normalmente, las constantes de un programa se suelen poner en letras mayúsculas, para distinguirlas de las que no son constantes. He aquí ejemplos de declaración</w:t>
      </w:r>
      <w:r w:rsidRPr="00F50E54">
        <w:rPr>
          <w:rFonts w:ascii="Arial" w:hAnsi="Arial" w:cs="Arial"/>
          <w:spacing w:val="54"/>
          <w:sz w:val="24"/>
          <w:szCs w:val="24"/>
        </w:rPr>
        <w:t xml:space="preserve"> </w:t>
      </w:r>
      <w:r w:rsidRPr="00F50E54">
        <w:rPr>
          <w:rFonts w:ascii="Arial" w:hAnsi="Arial" w:cs="Arial"/>
          <w:sz w:val="24"/>
          <w:szCs w:val="24"/>
        </w:rPr>
        <w:t>de constantes.</w:t>
      </w:r>
    </w:p>
    <w:p w14:paraId="5F34F2C3" w14:textId="77777777" w:rsidR="00F50E54" w:rsidRPr="00F50E54" w:rsidRDefault="00F50E54" w:rsidP="00F50E54">
      <w:pPr>
        <w:pStyle w:val="Textoindependiente"/>
        <w:jc w:val="both"/>
        <w:rPr>
          <w:rFonts w:ascii="Arial" w:hAnsi="Arial" w:cs="Arial"/>
          <w:sz w:val="24"/>
          <w:szCs w:val="24"/>
        </w:rPr>
      </w:pPr>
    </w:p>
    <w:p w14:paraId="0D521482" w14:textId="77777777" w:rsidR="00F50E54" w:rsidRPr="00F50E54" w:rsidRDefault="00F50E54" w:rsidP="00F50E54">
      <w:pPr>
        <w:pStyle w:val="Textoindependiente"/>
        <w:ind w:left="708"/>
        <w:jc w:val="both"/>
        <w:rPr>
          <w:rFonts w:ascii="Arial" w:hAnsi="Arial" w:cs="Arial"/>
          <w:sz w:val="24"/>
          <w:szCs w:val="24"/>
        </w:rPr>
      </w:pPr>
      <w:r w:rsidRPr="00F50E54">
        <w:rPr>
          <w:rFonts w:ascii="Arial" w:hAnsi="Arial" w:cs="Arial"/>
          <w:sz w:val="24"/>
          <w:szCs w:val="24"/>
        </w:rPr>
        <w:t xml:space="preserve">final </w:t>
      </w:r>
      <w:proofErr w:type="spellStart"/>
      <w:r w:rsidRPr="00F50E54">
        <w:rPr>
          <w:rFonts w:ascii="Arial" w:hAnsi="Arial" w:cs="Arial"/>
          <w:sz w:val="24"/>
          <w:szCs w:val="24"/>
        </w:rPr>
        <w:t>double</w:t>
      </w:r>
      <w:proofErr w:type="spellEnd"/>
      <w:r w:rsidRPr="00F50E54">
        <w:rPr>
          <w:rFonts w:ascii="Arial" w:hAnsi="Arial" w:cs="Arial"/>
          <w:sz w:val="24"/>
          <w:szCs w:val="24"/>
        </w:rPr>
        <w:t xml:space="preserve"> PI=3.141592653589793; </w:t>
      </w:r>
    </w:p>
    <w:p w14:paraId="20E987C2" w14:textId="77777777" w:rsidR="00F50E54" w:rsidRPr="00F50E54" w:rsidRDefault="00F50E54" w:rsidP="00F50E54">
      <w:pPr>
        <w:pStyle w:val="Textoindependiente"/>
        <w:ind w:left="708"/>
        <w:jc w:val="both"/>
        <w:rPr>
          <w:rFonts w:ascii="Arial" w:hAnsi="Arial" w:cs="Arial"/>
          <w:sz w:val="24"/>
          <w:szCs w:val="24"/>
        </w:rPr>
      </w:pPr>
      <w:r w:rsidRPr="00F50E54">
        <w:rPr>
          <w:rFonts w:ascii="Arial" w:hAnsi="Arial" w:cs="Arial"/>
          <w:sz w:val="24"/>
          <w:szCs w:val="24"/>
        </w:rPr>
        <w:t xml:space="preserve">final </w:t>
      </w:r>
      <w:proofErr w:type="spellStart"/>
      <w:r w:rsidRPr="00F50E54">
        <w:rPr>
          <w:rFonts w:ascii="Arial" w:hAnsi="Arial" w:cs="Arial"/>
          <w:sz w:val="24"/>
          <w:szCs w:val="24"/>
        </w:rPr>
        <w:t>int</w:t>
      </w:r>
      <w:proofErr w:type="spellEnd"/>
      <w:r w:rsidRPr="00F50E54">
        <w:rPr>
          <w:rFonts w:ascii="Arial" w:hAnsi="Arial" w:cs="Arial"/>
          <w:sz w:val="24"/>
          <w:szCs w:val="24"/>
        </w:rPr>
        <w:t xml:space="preserve"> MAX_DATOS=150;</w:t>
      </w:r>
    </w:p>
    <w:p w14:paraId="3A09F0B9" w14:textId="77777777" w:rsidR="00F50E54" w:rsidRPr="00F50E54" w:rsidRDefault="00F50E54" w:rsidP="00F50E54">
      <w:pPr>
        <w:pStyle w:val="Textoindependiente"/>
        <w:spacing w:before="4"/>
        <w:rPr>
          <w:rFonts w:ascii="Arial" w:hAnsi="Arial" w:cs="Arial"/>
          <w:sz w:val="24"/>
          <w:szCs w:val="24"/>
        </w:rPr>
      </w:pPr>
    </w:p>
    <w:p w14:paraId="2A64BB7B" w14:textId="77777777" w:rsidR="00F50E54" w:rsidRPr="00F50E54" w:rsidRDefault="00F50E54" w:rsidP="00F50E54">
      <w:pPr>
        <w:pStyle w:val="Ttulo3"/>
        <w:rPr>
          <w:rFonts w:ascii="Arial" w:hAnsi="Arial" w:cs="Arial"/>
          <w:color w:val="auto"/>
          <w:sz w:val="24"/>
          <w:szCs w:val="24"/>
        </w:rPr>
      </w:pPr>
      <w:r w:rsidRPr="00F50E54">
        <w:rPr>
          <w:rFonts w:ascii="Arial" w:hAnsi="Arial" w:cs="Arial"/>
          <w:color w:val="auto"/>
          <w:sz w:val="24"/>
          <w:szCs w:val="24"/>
        </w:rPr>
        <w:t xml:space="preserve">Las cadenas de caracteres o </w:t>
      </w:r>
      <w:proofErr w:type="spellStart"/>
      <w:r w:rsidRPr="00F50E54">
        <w:rPr>
          <w:rFonts w:ascii="Arial" w:hAnsi="Arial" w:cs="Arial"/>
          <w:color w:val="auto"/>
          <w:sz w:val="24"/>
          <w:szCs w:val="24"/>
        </w:rPr>
        <w:t>strings</w:t>
      </w:r>
      <w:proofErr w:type="spellEnd"/>
    </w:p>
    <w:p w14:paraId="75792217" w14:textId="77777777" w:rsidR="00F50E54" w:rsidRPr="00F50E54" w:rsidRDefault="00F50E54" w:rsidP="00F50E54">
      <w:pPr>
        <w:pStyle w:val="Textoindependiente"/>
        <w:spacing w:before="6"/>
        <w:ind w:left="220" w:right="359"/>
        <w:jc w:val="both"/>
        <w:rPr>
          <w:rFonts w:ascii="Arial" w:hAnsi="Arial" w:cs="Arial"/>
          <w:sz w:val="24"/>
          <w:szCs w:val="24"/>
        </w:rPr>
      </w:pPr>
      <w:r w:rsidRPr="00F50E54">
        <w:rPr>
          <w:rFonts w:ascii="Arial" w:hAnsi="Arial" w:cs="Arial"/>
          <w:sz w:val="24"/>
          <w:szCs w:val="24"/>
        </w:rPr>
        <w:t>Además de los ocho tipos de datos primitivos, las variables en Java pueden ser declaradas para guardar una instancia de una clase, como veremos en el siguiente capítulo (</w:t>
      </w:r>
      <w:hyperlink r:id="rId10" w:anchor="Los%20objetos">
        <w:r w:rsidRPr="00F50E54">
          <w:rPr>
            <w:rFonts w:ascii="Arial" w:hAnsi="Arial" w:cs="Arial"/>
            <w:sz w:val="24"/>
            <w:szCs w:val="24"/>
            <w:u w:val="single"/>
          </w:rPr>
          <w:t>Clases y</w:t>
        </w:r>
      </w:hyperlink>
      <w:r w:rsidRPr="00F50E54">
        <w:rPr>
          <w:rFonts w:ascii="Arial" w:hAnsi="Arial" w:cs="Arial"/>
          <w:sz w:val="24"/>
          <w:szCs w:val="24"/>
        </w:rPr>
        <w:t xml:space="preserve"> </w:t>
      </w:r>
      <w:hyperlink r:id="rId11" w:anchor="Los%20objetos">
        <w:r w:rsidRPr="00F50E54">
          <w:rPr>
            <w:rFonts w:ascii="Arial" w:hAnsi="Arial" w:cs="Arial"/>
            <w:sz w:val="24"/>
            <w:szCs w:val="24"/>
            <w:u w:val="single"/>
          </w:rPr>
          <w:t>objetos</w:t>
        </w:r>
      </w:hyperlink>
      <w:r w:rsidRPr="00F50E54">
        <w:rPr>
          <w:rFonts w:ascii="Arial" w:hAnsi="Arial" w:cs="Arial"/>
          <w:sz w:val="24"/>
          <w:szCs w:val="24"/>
        </w:rPr>
        <w:t>).</w:t>
      </w:r>
    </w:p>
    <w:p w14:paraId="431DC657" w14:textId="77777777" w:rsidR="00F50E54" w:rsidRPr="00F50E54" w:rsidRDefault="00F50E54" w:rsidP="00F50E54">
      <w:pPr>
        <w:pStyle w:val="Textoindependiente"/>
        <w:ind w:left="220" w:right="358"/>
        <w:jc w:val="both"/>
        <w:rPr>
          <w:rFonts w:ascii="Arial" w:hAnsi="Arial" w:cs="Arial"/>
          <w:sz w:val="24"/>
          <w:szCs w:val="24"/>
        </w:rPr>
      </w:pPr>
      <w:r w:rsidRPr="00F50E54">
        <w:rPr>
          <w:rFonts w:ascii="Arial" w:hAnsi="Arial" w:cs="Arial"/>
          <w:sz w:val="24"/>
          <w:szCs w:val="24"/>
        </w:rPr>
        <w:t xml:space="preserve">Las </w:t>
      </w:r>
      <w:hyperlink r:id="rId12">
        <w:r w:rsidRPr="00F50E54">
          <w:rPr>
            <w:rFonts w:ascii="Arial" w:hAnsi="Arial" w:cs="Arial"/>
            <w:sz w:val="24"/>
            <w:szCs w:val="24"/>
            <w:u w:val="single"/>
          </w:rPr>
          <w:t xml:space="preserve">cadenas de caracteres o </w:t>
        </w:r>
        <w:proofErr w:type="spellStart"/>
        <w:r w:rsidRPr="00F50E54">
          <w:rPr>
            <w:rFonts w:ascii="Arial" w:hAnsi="Arial" w:cs="Arial"/>
            <w:sz w:val="24"/>
            <w:szCs w:val="24"/>
            <w:u w:val="single"/>
          </w:rPr>
          <w:t>strings</w:t>
        </w:r>
        <w:proofErr w:type="spellEnd"/>
      </w:hyperlink>
      <w:r w:rsidRPr="00F50E54">
        <w:rPr>
          <w:rFonts w:ascii="Arial" w:hAnsi="Arial" w:cs="Arial"/>
          <w:sz w:val="24"/>
          <w:szCs w:val="24"/>
        </w:rPr>
        <w:t xml:space="preserve"> son distintas en Java y en el lenguaje C/C++, en este último, las cadenas son </w:t>
      </w:r>
      <w:proofErr w:type="spellStart"/>
      <w:r w:rsidRPr="00F50E54">
        <w:rPr>
          <w:rFonts w:ascii="Arial" w:hAnsi="Arial" w:cs="Arial"/>
          <w:sz w:val="24"/>
          <w:szCs w:val="24"/>
        </w:rPr>
        <w:t>arrays</w:t>
      </w:r>
      <w:proofErr w:type="spellEnd"/>
      <w:r w:rsidRPr="00F50E54">
        <w:rPr>
          <w:rFonts w:ascii="Arial" w:hAnsi="Arial" w:cs="Arial"/>
          <w:sz w:val="24"/>
          <w:szCs w:val="24"/>
        </w:rPr>
        <w:t xml:space="preserve"> de caracteres terminados en el carácter  </w:t>
      </w:r>
      <w:r w:rsidRPr="00F50E54">
        <w:rPr>
          <w:rFonts w:ascii="Arial" w:hAnsi="Arial" w:cs="Arial"/>
          <w:b/>
          <w:sz w:val="24"/>
          <w:szCs w:val="24"/>
        </w:rPr>
        <w:t>'\0</w:t>
      </w:r>
      <w:r w:rsidRPr="00F50E54">
        <w:rPr>
          <w:rFonts w:ascii="Arial" w:hAnsi="Arial" w:cs="Arial"/>
          <w:sz w:val="24"/>
          <w:szCs w:val="24"/>
        </w:rPr>
        <w:t>'. Sin  embargo, en Java son objetos de la clase</w:t>
      </w:r>
      <w:r w:rsidRPr="00F50E54">
        <w:rPr>
          <w:rFonts w:ascii="Arial" w:hAnsi="Arial" w:cs="Arial"/>
          <w:spacing w:val="-11"/>
          <w:sz w:val="24"/>
          <w:szCs w:val="24"/>
        </w:rPr>
        <w:t xml:space="preserve"> </w:t>
      </w:r>
      <w:proofErr w:type="spellStart"/>
      <w:r w:rsidRPr="00F50E54">
        <w:rPr>
          <w:rFonts w:ascii="Arial" w:hAnsi="Arial" w:cs="Arial"/>
          <w:i/>
          <w:sz w:val="24"/>
          <w:szCs w:val="24"/>
        </w:rPr>
        <w:t>String</w:t>
      </w:r>
      <w:proofErr w:type="spellEnd"/>
      <w:r w:rsidRPr="00F50E54">
        <w:rPr>
          <w:rFonts w:ascii="Arial" w:hAnsi="Arial" w:cs="Arial"/>
          <w:sz w:val="24"/>
          <w:szCs w:val="24"/>
        </w:rPr>
        <w:t>.</w:t>
      </w:r>
    </w:p>
    <w:p w14:paraId="684EC65A" w14:textId="77777777" w:rsidR="00F50E54" w:rsidRPr="00F50E54" w:rsidRDefault="00F50E54" w:rsidP="00F50E54">
      <w:pPr>
        <w:pStyle w:val="Textoindependiente"/>
        <w:ind w:left="708"/>
        <w:jc w:val="both"/>
        <w:rPr>
          <w:rFonts w:ascii="Arial" w:hAnsi="Arial" w:cs="Arial"/>
          <w:sz w:val="24"/>
          <w:szCs w:val="24"/>
        </w:rPr>
      </w:pPr>
    </w:p>
    <w:p w14:paraId="311C673A" w14:textId="77777777" w:rsidR="00F50E54" w:rsidRPr="00F50E54" w:rsidRDefault="00F50E54" w:rsidP="00F50E54">
      <w:pPr>
        <w:pStyle w:val="Textoindependiente"/>
        <w:ind w:left="708"/>
        <w:jc w:val="both"/>
        <w:rPr>
          <w:rFonts w:ascii="Arial" w:hAnsi="Arial" w:cs="Arial"/>
          <w:sz w:val="24"/>
          <w:szCs w:val="24"/>
        </w:rPr>
      </w:pPr>
      <w:proofErr w:type="spellStart"/>
      <w:r w:rsidRPr="00F50E54">
        <w:rPr>
          <w:rFonts w:ascii="Arial" w:hAnsi="Arial" w:cs="Arial"/>
          <w:sz w:val="24"/>
          <w:szCs w:val="24"/>
        </w:rPr>
        <w:t>String</w:t>
      </w:r>
      <w:proofErr w:type="spellEnd"/>
      <w:r w:rsidRPr="00F50E54">
        <w:rPr>
          <w:rFonts w:ascii="Arial" w:hAnsi="Arial" w:cs="Arial"/>
          <w:sz w:val="24"/>
          <w:szCs w:val="24"/>
        </w:rPr>
        <w:t xml:space="preserve"> mensaje="El primer programa";</w:t>
      </w:r>
    </w:p>
    <w:p w14:paraId="29B0F191" w14:textId="77777777" w:rsidR="00F50E54" w:rsidRPr="00F50E54" w:rsidRDefault="00F50E54" w:rsidP="00F50E54">
      <w:pPr>
        <w:pStyle w:val="Textoindependiente"/>
        <w:spacing w:before="1" w:line="288" w:lineRule="auto"/>
        <w:ind w:left="2433" w:right="2759" w:hanging="2213"/>
        <w:jc w:val="both"/>
        <w:rPr>
          <w:rFonts w:ascii="Arial" w:hAnsi="Arial" w:cs="Arial"/>
          <w:sz w:val="24"/>
          <w:szCs w:val="24"/>
        </w:rPr>
      </w:pPr>
    </w:p>
    <w:p w14:paraId="043004D2" w14:textId="77777777" w:rsidR="00F50E54" w:rsidRPr="00F50E54" w:rsidRDefault="00F50E54" w:rsidP="00F50E54">
      <w:pPr>
        <w:pStyle w:val="Textoindependiente"/>
        <w:spacing w:before="1" w:line="288" w:lineRule="auto"/>
        <w:ind w:left="2433" w:right="2759" w:hanging="2213"/>
        <w:jc w:val="both"/>
        <w:rPr>
          <w:rFonts w:ascii="Arial" w:hAnsi="Arial" w:cs="Arial"/>
          <w:sz w:val="24"/>
          <w:szCs w:val="24"/>
        </w:rPr>
      </w:pPr>
      <w:r w:rsidRPr="00F50E54">
        <w:rPr>
          <w:rFonts w:ascii="Arial" w:hAnsi="Arial" w:cs="Arial"/>
          <w:sz w:val="24"/>
          <w:szCs w:val="24"/>
        </w:rPr>
        <w:t xml:space="preserve">Empleando </w:t>
      </w:r>
      <w:proofErr w:type="spellStart"/>
      <w:r w:rsidRPr="00F50E54">
        <w:rPr>
          <w:rFonts w:ascii="Arial" w:hAnsi="Arial" w:cs="Arial"/>
          <w:sz w:val="24"/>
          <w:szCs w:val="24"/>
        </w:rPr>
        <w:t>strings</w:t>
      </w:r>
      <w:proofErr w:type="spellEnd"/>
      <w:r w:rsidRPr="00F50E54">
        <w:rPr>
          <w:rFonts w:ascii="Arial" w:hAnsi="Arial" w:cs="Arial"/>
          <w:sz w:val="24"/>
          <w:szCs w:val="24"/>
        </w:rPr>
        <w:t>, el primer programa quedaría de la forma</w:t>
      </w:r>
      <w:r w:rsidRPr="00F50E54">
        <w:rPr>
          <w:rFonts w:ascii="Arial" w:hAnsi="Arial" w:cs="Arial"/>
          <w:spacing w:val="-59"/>
          <w:sz w:val="24"/>
          <w:szCs w:val="24"/>
        </w:rPr>
        <w:t xml:space="preserve"> </w:t>
      </w:r>
      <w:r w:rsidRPr="00F50E54">
        <w:rPr>
          <w:rFonts w:ascii="Arial" w:hAnsi="Arial" w:cs="Arial"/>
          <w:sz w:val="24"/>
          <w:szCs w:val="24"/>
        </w:rPr>
        <w:t>equivalente</w:t>
      </w:r>
    </w:p>
    <w:p w14:paraId="4135A828" w14:textId="77777777" w:rsidR="00F50E54" w:rsidRPr="00F50E54" w:rsidRDefault="00F50E54" w:rsidP="00F50E54">
      <w:pPr>
        <w:pStyle w:val="Textoindependiente"/>
        <w:spacing w:before="1" w:line="288" w:lineRule="auto"/>
        <w:ind w:left="2433" w:right="2759" w:hanging="2213"/>
        <w:jc w:val="both"/>
        <w:rPr>
          <w:rFonts w:ascii="Arial" w:hAnsi="Arial" w:cs="Arial"/>
          <w:sz w:val="24"/>
          <w:szCs w:val="24"/>
        </w:rPr>
      </w:pPr>
    </w:p>
    <w:p w14:paraId="4280E564" w14:textId="77777777" w:rsidR="00F50E54" w:rsidRPr="00F50E54" w:rsidRDefault="00F50E54" w:rsidP="00F50E54">
      <w:pPr>
        <w:pStyle w:val="Textoindependiente"/>
        <w:spacing w:before="1" w:line="288" w:lineRule="auto"/>
        <w:ind w:left="708"/>
        <w:jc w:val="both"/>
        <w:rPr>
          <w:rFonts w:ascii="Arial" w:hAnsi="Arial" w:cs="Arial"/>
          <w:sz w:val="24"/>
          <w:szCs w:val="24"/>
          <w:lang w:val="en-US"/>
        </w:rPr>
      </w:pPr>
      <w:r w:rsidRPr="00F50E54">
        <w:rPr>
          <w:rFonts w:ascii="Arial" w:hAnsi="Arial" w:cs="Arial"/>
          <w:sz w:val="24"/>
          <w:szCs w:val="24"/>
          <w:lang w:val="en-US"/>
        </w:rPr>
        <w:t xml:space="preserve">public class </w:t>
      </w:r>
      <w:proofErr w:type="spellStart"/>
      <w:r w:rsidRPr="00F50E54">
        <w:rPr>
          <w:rFonts w:ascii="Arial" w:hAnsi="Arial" w:cs="Arial"/>
          <w:sz w:val="24"/>
          <w:szCs w:val="24"/>
          <w:lang w:val="en-US"/>
        </w:rPr>
        <w:t>PrimeroApp</w:t>
      </w:r>
      <w:proofErr w:type="spellEnd"/>
      <w:r w:rsidRPr="00F50E54">
        <w:rPr>
          <w:rFonts w:ascii="Arial" w:hAnsi="Arial" w:cs="Arial"/>
          <w:sz w:val="24"/>
          <w:szCs w:val="24"/>
          <w:lang w:val="en-US"/>
        </w:rPr>
        <w:t>{</w:t>
      </w:r>
    </w:p>
    <w:p w14:paraId="65ED0584" w14:textId="77777777" w:rsidR="00F50E54" w:rsidRPr="00F50E54" w:rsidRDefault="00F50E54" w:rsidP="00F50E54">
      <w:pPr>
        <w:pStyle w:val="Textoindependiente"/>
        <w:spacing w:line="182" w:lineRule="exact"/>
        <w:ind w:left="708" w:firstLine="708"/>
        <w:jc w:val="both"/>
        <w:rPr>
          <w:rFonts w:ascii="Arial" w:hAnsi="Arial" w:cs="Arial"/>
          <w:sz w:val="24"/>
          <w:szCs w:val="24"/>
          <w:lang w:val="en-US"/>
        </w:rPr>
      </w:pPr>
      <w:r w:rsidRPr="00F50E54">
        <w:rPr>
          <w:rFonts w:ascii="Arial" w:hAnsi="Arial" w:cs="Arial"/>
          <w:sz w:val="24"/>
          <w:szCs w:val="24"/>
          <w:lang w:val="en-US"/>
        </w:rPr>
        <w:lastRenderedPageBreak/>
        <w:t xml:space="preserve">public static void main(String[] </w:t>
      </w:r>
      <w:proofErr w:type="spellStart"/>
      <w:r w:rsidRPr="00F50E54">
        <w:rPr>
          <w:rFonts w:ascii="Arial" w:hAnsi="Arial" w:cs="Arial"/>
          <w:sz w:val="24"/>
          <w:szCs w:val="24"/>
          <w:lang w:val="en-US"/>
        </w:rPr>
        <w:t>args</w:t>
      </w:r>
      <w:proofErr w:type="spellEnd"/>
      <w:r w:rsidRPr="00F50E54">
        <w:rPr>
          <w:rFonts w:ascii="Arial" w:hAnsi="Arial" w:cs="Arial"/>
          <w:sz w:val="24"/>
          <w:szCs w:val="24"/>
          <w:lang w:val="en-US"/>
        </w:rPr>
        <w:t>) {</w:t>
      </w:r>
    </w:p>
    <w:p w14:paraId="50F99123" w14:textId="77777777" w:rsidR="00F50E54" w:rsidRPr="00F50E54" w:rsidRDefault="00F50E54" w:rsidP="00F50E54">
      <w:pPr>
        <w:pStyle w:val="Textoindependiente"/>
        <w:spacing w:line="225" w:lineRule="exact"/>
        <w:ind w:left="708" w:firstLine="708"/>
        <w:jc w:val="both"/>
        <w:rPr>
          <w:rFonts w:ascii="Arial" w:hAnsi="Arial" w:cs="Arial"/>
          <w:sz w:val="24"/>
          <w:szCs w:val="24"/>
        </w:rPr>
      </w:pPr>
      <w:r w:rsidRPr="00F50E54">
        <w:rPr>
          <w:rFonts w:ascii="Arial" w:hAnsi="Arial" w:cs="Arial"/>
          <w:sz w:val="24"/>
          <w:szCs w:val="24"/>
        </w:rPr>
        <w:t>//imprime un mensaje</w:t>
      </w:r>
    </w:p>
    <w:p w14:paraId="1141D30B" w14:textId="77777777" w:rsidR="00F50E54" w:rsidRPr="00F50E54" w:rsidRDefault="00F50E54" w:rsidP="00F50E54">
      <w:pPr>
        <w:pStyle w:val="Textoindependiente"/>
        <w:spacing w:before="2"/>
        <w:ind w:left="1416"/>
        <w:jc w:val="both"/>
        <w:rPr>
          <w:rFonts w:ascii="Arial" w:hAnsi="Arial" w:cs="Arial"/>
          <w:sz w:val="24"/>
          <w:szCs w:val="24"/>
        </w:rPr>
      </w:pPr>
      <w:proofErr w:type="spellStart"/>
      <w:r w:rsidRPr="00F50E54">
        <w:rPr>
          <w:rFonts w:ascii="Arial" w:hAnsi="Arial" w:cs="Arial"/>
          <w:sz w:val="24"/>
          <w:szCs w:val="24"/>
        </w:rPr>
        <w:t>String</w:t>
      </w:r>
      <w:proofErr w:type="spellEnd"/>
      <w:r w:rsidRPr="00F50E54">
        <w:rPr>
          <w:rFonts w:ascii="Arial" w:hAnsi="Arial" w:cs="Arial"/>
          <w:sz w:val="24"/>
          <w:szCs w:val="24"/>
        </w:rPr>
        <w:t xml:space="preserve"> mensaje="El primer programa"; </w:t>
      </w:r>
      <w:proofErr w:type="spellStart"/>
      <w:r w:rsidRPr="00F50E54">
        <w:rPr>
          <w:rFonts w:ascii="Arial" w:hAnsi="Arial" w:cs="Arial"/>
          <w:sz w:val="24"/>
          <w:szCs w:val="24"/>
        </w:rPr>
        <w:t>System.out.println</w:t>
      </w:r>
      <w:proofErr w:type="spellEnd"/>
      <w:r w:rsidRPr="00F50E54">
        <w:rPr>
          <w:rFonts w:ascii="Arial" w:hAnsi="Arial" w:cs="Arial"/>
          <w:sz w:val="24"/>
          <w:szCs w:val="24"/>
        </w:rPr>
        <w:t>(mensaje);</w:t>
      </w:r>
    </w:p>
    <w:p w14:paraId="254A12FB" w14:textId="77777777" w:rsidR="00F50E54" w:rsidRPr="00F50E54" w:rsidRDefault="00F50E54" w:rsidP="00F50E54">
      <w:pPr>
        <w:pStyle w:val="Textoindependiente"/>
        <w:spacing w:line="225" w:lineRule="exact"/>
        <w:ind w:left="708" w:firstLine="708"/>
        <w:rPr>
          <w:rFonts w:ascii="Arial" w:hAnsi="Arial" w:cs="Arial"/>
          <w:sz w:val="24"/>
          <w:szCs w:val="24"/>
        </w:rPr>
      </w:pPr>
      <w:r w:rsidRPr="00F50E54">
        <w:rPr>
          <w:rFonts w:ascii="Arial" w:hAnsi="Arial" w:cs="Arial"/>
          <w:sz w:val="24"/>
          <w:szCs w:val="24"/>
        </w:rPr>
        <w:t>}</w:t>
      </w:r>
    </w:p>
    <w:p w14:paraId="25C6F3B0" w14:textId="77777777" w:rsidR="00F50E54" w:rsidRPr="00F50E54" w:rsidRDefault="00F50E54" w:rsidP="00F50E54">
      <w:pPr>
        <w:pStyle w:val="Textoindependiente"/>
        <w:spacing w:before="1"/>
        <w:ind w:left="708"/>
        <w:rPr>
          <w:rFonts w:ascii="Arial" w:hAnsi="Arial" w:cs="Arial"/>
          <w:sz w:val="24"/>
          <w:szCs w:val="24"/>
        </w:rPr>
      </w:pPr>
      <w:r w:rsidRPr="00F50E54">
        <w:rPr>
          <w:rFonts w:ascii="Arial" w:hAnsi="Arial" w:cs="Arial"/>
          <w:sz w:val="24"/>
          <w:szCs w:val="24"/>
        </w:rPr>
        <w:t>}</w:t>
      </w:r>
    </w:p>
    <w:p w14:paraId="5C7F6BDF" w14:textId="77777777" w:rsidR="00F50E54" w:rsidRPr="00F50E54" w:rsidRDefault="00F50E54" w:rsidP="00F50E54">
      <w:pPr>
        <w:pStyle w:val="Textoindependiente"/>
        <w:spacing w:before="48" w:line="237" w:lineRule="auto"/>
        <w:ind w:left="220" w:right="578"/>
        <w:rPr>
          <w:rFonts w:ascii="Arial" w:hAnsi="Arial" w:cs="Arial"/>
          <w:sz w:val="24"/>
          <w:szCs w:val="24"/>
        </w:rPr>
      </w:pPr>
      <w:r w:rsidRPr="00F50E54">
        <w:rPr>
          <w:rFonts w:ascii="Arial" w:hAnsi="Arial" w:cs="Arial"/>
          <w:sz w:val="24"/>
          <w:szCs w:val="24"/>
        </w:rPr>
        <w:t>En una cadena se pueden insertar caracteres especiales como el carácter tabulador '\t' o el de nueva línea '\n'</w:t>
      </w:r>
    </w:p>
    <w:p w14:paraId="1F5A280D" w14:textId="77777777" w:rsidR="00F50E54" w:rsidRPr="00F50E54" w:rsidRDefault="00F50E54" w:rsidP="00F50E54">
      <w:pPr>
        <w:pStyle w:val="Textoindependiente"/>
        <w:spacing w:before="48" w:line="237" w:lineRule="auto"/>
        <w:ind w:left="220" w:right="578"/>
        <w:rPr>
          <w:rFonts w:ascii="Arial" w:hAnsi="Arial" w:cs="Arial"/>
          <w:sz w:val="24"/>
          <w:szCs w:val="24"/>
        </w:rPr>
      </w:pPr>
    </w:p>
    <w:p w14:paraId="60BF2CA0" w14:textId="77777777" w:rsidR="00F50E54" w:rsidRPr="00F50E54" w:rsidRDefault="00F50E54" w:rsidP="00F50E54">
      <w:pPr>
        <w:pStyle w:val="Textoindependiente"/>
        <w:ind w:left="708"/>
        <w:jc w:val="both"/>
        <w:rPr>
          <w:rFonts w:ascii="Arial" w:hAnsi="Arial" w:cs="Arial"/>
          <w:sz w:val="24"/>
          <w:szCs w:val="24"/>
        </w:rPr>
      </w:pPr>
      <w:proofErr w:type="spellStart"/>
      <w:r w:rsidRPr="00F50E54">
        <w:rPr>
          <w:rFonts w:ascii="Arial" w:hAnsi="Arial" w:cs="Arial"/>
          <w:sz w:val="24"/>
          <w:szCs w:val="24"/>
        </w:rPr>
        <w:t>String</w:t>
      </w:r>
      <w:proofErr w:type="spellEnd"/>
      <w:r w:rsidRPr="00F50E54">
        <w:rPr>
          <w:rFonts w:ascii="Arial" w:hAnsi="Arial" w:cs="Arial"/>
          <w:sz w:val="24"/>
          <w:szCs w:val="24"/>
        </w:rPr>
        <w:t xml:space="preserve"> texto="Un </w:t>
      </w:r>
      <w:proofErr w:type="spellStart"/>
      <w:r w:rsidRPr="00F50E54">
        <w:rPr>
          <w:rFonts w:ascii="Arial" w:hAnsi="Arial" w:cs="Arial"/>
          <w:sz w:val="24"/>
          <w:szCs w:val="24"/>
        </w:rPr>
        <w:t>string</w:t>
      </w:r>
      <w:proofErr w:type="spellEnd"/>
      <w:r w:rsidRPr="00F50E54">
        <w:rPr>
          <w:rFonts w:ascii="Arial" w:hAnsi="Arial" w:cs="Arial"/>
          <w:sz w:val="24"/>
          <w:szCs w:val="24"/>
        </w:rPr>
        <w:t xml:space="preserve"> con \t un carácter tabulador y \n un salto de línea";</w:t>
      </w:r>
    </w:p>
    <w:p w14:paraId="211FCEEB" w14:textId="77777777" w:rsidR="00F50E54" w:rsidRPr="00F50E54" w:rsidRDefault="00F50E54" w:rsidP="00F50E54">
      <w:pPr>
        <w:pStyle w:val="Textoindependiente"/>
        <w:rPr>
          <w:rFonts w:ascii="Arial" w:hAnsi="Arial" w:cs="Arial"/>
          <w:sz w:val="24"/>
          <w:szCs w:val="24"/>
        </w:rPr>
      </w:pPr>
    </w:p>
    <w:p w14:paraId="5C51CA36" w14:textId="77777777" w:rsidR="00F50E54" w:rsidRPr="00F50E54" w:rsidRDefault="00F50E54" w:rsidP="00F50E54">
      <w:pPr>
        <w:pStyle w:val="Ttulo3"/>
        <w:rPr>
          <w:rFonts w:ascii="Arial" w:hAnsi="Arial" w:cs="Arial"/>
          <w:color w:val="auto"/>
          <w:sz w:val="24"/>
          <w:szCs w:val="24"/>
        </w:rPr>
      </w:pPr>
      <w:r w:rsidRPr="00F50E54">
        <w:rPr>
          <w:rFonts w:ascii="Arial" w:hAnsi="Arial" w:cs="Arial"/>
          <w:color w:val="auto"/>
          <w:sz w:val="24"/>
          <w:szCs w:val="24"/>
        </w:rPr>
        <w:t>Palabras reservadas</w:t>
      </w:r>
    </w:p>
    <w:p w14:paraId="48C76657" w14:textId="77777777" w:rsidR="00F50E54" w:rsidRPr="00F50E54" w:rsidRDefault="00F50E54" w:rsidP="00F50E54">
      <w:pPr>
        <w:spacing w:before="5" w:line="249" w:lineRule="exact"/>
        <w:ind w:left="220"/>
        <w:rPr>
          <w:rFonts w:ascii="Arial" w:hAnsi="Arial" w:cs="Arial"/>
          <w:b/>
        </w:rPr>
      </w:pPr>
    </w:p>
    <w:p w14:paraId="24ADE096" w14:textId="77777777" w:rsidR="00F50E54" w:rsidRPr="00F50E54" w:rsidRDefault="00F50E54" w:rsidP="00F50E54">
      <w:pPr>
        <w:pStyle w:val="Textoindependiente"/>
        <w:spacing w:before="6"/>
        <w:ind w:left="220" w:right="359"/>
        <w:jc w:val="both"/>
        <w:rPr>
          <w:rFonts w:ascii="Arial" w:hAnsi="Arial" w:cs="Arial"/>
          <w:sz w:val="24"/>
          <w:szCs w:val="24"/>
        </w:rPr>
      </w:pPr>
      <w:r w:rsidRPr="00F50E54">
        <w:rPr>
          <w:rFonts w:ascii="Arial" w:hAnsi="Arial" w:cs="Arial"/>
          <w:sz w:val="24"/>
          <w:szCs w:val="24"/>
        </w:rPr>
        <w:t xml:space="preserve">En el siguiente cuadro se listan las palabras reservadas, aquellas que emplea el lenguaje Java, y que el programador no puede utilizar como </w:t>
      </w:r>
      <w:hyperlink r:id="rId13" w:anchor="Identificadores">
        <w:r w:rsidRPr="00F50E54">
          <w:rPr>
            <w:rFonts w:ascii="Arial" w:hAnsi="Arial" w:cs="Arial"/>
            <w:sz w:val="24"/>
            <w:szCs w:val="24"/>
          </w:rPr>
          <w:t>identificadores</w:t>
        </w:r>
      </w:hyperlink>
      <w:r w:rsidRPr="00F50E54">
        <w:rPr>
          <w:rFonts w:ascii="Arial" w:hAnsi="Arial" w:cs="Arial"/>
          <w:sz w:val="24"/>
          <w:szCs w:val="24"/>
        </w:rPr>
        <w:t>. Algunas de estas palabras le resultarán familiares al programador del lenguaje C/C++. Las palabras reservadas señaladas con un asterisco (*) no se utilizan.</w:t>
      </w:r>
    </w:p>
    <w:p w14:paraId="3D8DB12F" w14:textId="77777777" w:rsidR="00F50E54" w:rsidRPr="00F50E54" w:rsidRDefault="00F50E54" w:rsidP="00F50E54">
      <w:pPr>
        <w:pStyle w:val="Textoindependiente"/>
        <w:spacing w:before="6"/>
        <w:ind w:left="220" w:right="359"/>
        <w:jc w:val="both"/>
        <w:rPr>
          <w:rFonts w:ascii="Arial" w:hAnsi="Arial" w:cs="Arial"/>
          <w:b/>
          <w:sz w:val="24"/>
          <w:szCs w:val="24"/>
        </w:rPr>
      </w:pP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0"/>
        <w:gridCol w:w="1585"/>
        <w:gridCol w:w="1173"/>
        <w:gridCol w:w="1709"/>
        <w:gridCol w:w="1515"/>
      </w:tblGrid>
      <w:tr w:rsidR="00F50E54" w:rsidRPr="00F50E54" w14:paraId="0F3C7E57" w14:textId="77777777" w:rsidTr="007934E3">
        <w:trPr>
          <w:trHeight w:val="241"/>
          <w:jc w:val="center"/>
        </w:trPr>
        <w:tc>
          <w:tcPr>
            <w:tcW w:w="1230" w:type="dxa"/>
          </w:tcPr>
          <w:p w14:paraId="7FD337FB" w14:textId="77777777" w:rsidR="00F50E54" w:rsidRPr="00F50E54" w:rsidRDefault="00F50E54" w:rsidP="007934E3">
            <w:pPr>
              <w:pStyle w:val="TableParagraph"/>
              <w:spacing w:before="9" w:line="212" w:lineRule="exact"/>
              <w:ind w:left="16"/>
              <w:rPr>
                <w:rFonts w:ascii="Arial" w:hAnsi="Arial" w:cs="Arial"/>
                <w:color w:val="auto"/>
                <w:sz w:val="24"/>
                <w:szCs w:val="24"/>
              </w:rPr>
            </w:pPr>
            <w:r w:rsidRPr="00F50E54">
              <w:rPr>
                <w:rFonts w:ascii="Arial" w:hAnsi="Arial" w:cs="Arial"/>
                <w:color w:val="auto"/>
                <w:sz w:val="24"/>
                <w:szCs w:val="24"/>
              </w:rPr>
              <w:t>Abstract</w:t>
            </w:r>
          </w:p>
        </w:tc>
        <w:tc>
          <w:tcPr>
            <w:tcW w:w="1585" w:type="dxa"/>
          </w:tcPr>
          <w:p w14:paraId="65178534" w14:textId="77777777" w:rsidR="00F50E54" w:rsidRPr="00F50E54" w:rsidRDefault="00F50E54" w:rsidP="007934E3">
            <w:pPr>
              <w:pStyle w:val="TableParagraph"/>
              <w:spacing w:before="9" w:line="212" w:lineRule="exact"/>
              <w:ind w:left="11"/>
              <w:rPr>
                <w:rFonts w:ascii="Arial" w:hAnsi="Arial" w:cs="Arial"/>
                <w:color w:val="auto"/>
                <w:sz w:val="24"/>
                <w:szCs w:val="24"/>
              </w:rPr>
            </w:pPr>
            <w:proofErr w:type="spellStart"/>
            <w:r w:rsidRPr="00F50E54">
              <w:rPr>
                <w:rFonts w:ascii="Arial" w:hAnsi="Arial" w:cs="Arial"/>
                <w:color w:val="auto"/>
                <w:sz w:val="24"/>
                <w:szCs w:val="24"/>
              </w:rPr>
              <w:t>boolean</w:t>
            </w:r>
            <w:proofErr w:type="spellEnd"/>
          </w:p>
        </w:tc>
        <w:tc>
          <w:tcPr>
            <w:tcW w:w="1173" w:type="dxa"/>
          </w:tcPr>
          <w:p w14:paraId="525E00D1" w14:textId="77777777" w:rsidR="00F50E54" w:rsidRPr="00F50E54" w:rsidRDefault="00F50E54" w:rsidP="007934E3">
            <w:pPr>
              <w:pStyle w:val="TableParagraph"/>
              <w:spacing w:before="9" w:line="212" w:lineRule="exact"/>
              <w:ind w:left="10"/>
              <w:rPr>
                <w:rFonts w:ascii="Arial" w:hAnsi="Arial" w:cs="Arial"/>
                <w:color w:val="auto"/>
                <w:sz w:val="24"/>
                <w:szCs w:val="24"/>
              </w:rPr>
            </w:pPr>
            <w:r w:rsidRPr="00F50E54">
              <w:rPr>
                <w:rFonts w:ascii="Arial" w:hAnsi="Arial" w:cs="Arial"/>
                <w:color w:val="auto"/>
                <w:sz w:val="24"/>
                <w:szCs w:val="24"/>
              </w:rPr>
              <w:t>break</w:t>
            </w:r>
          </w:p>
        </w:tc>
        <w:tc>
          <w:tcPr>
            <w:tcW w:w="1709" w:type="dxa"/>
          </w:tcPr>
          <w:p w14:paraId="7B524576" w14:textId="77777777" w:rsidR="00F50E54" w:rsidRPr="00F50E54" w:rsidRDefault="00F50E54" w:rsidP="007934E3">
            <w:pPr>
              <w:pStyle w:val="TableParagraph"/>
              <w:spacing w:before="9" w:line="212" w:lineRule="exact"/>
              <w:ind w:left="10"/>
              <w:rPr>
                <w:rFonts w:ascii="Arial" w:hAnsi="Arial" w:cs="Arial"/>
                <w:color w:val="auto"/>
                <w:sz w:val="24"/>
                <w:szCs w:val="24"/>
              </w:rPr>
            </w:pPr>
            <w:r w:rsidRPr="00F50E54">
              <w:rPr>
                <w:rFonts w:ascii="Arial" w:hAnsi="Arial" w:cs="Arial"/>
                <w:color w:val="auto"/>
                <w:sz w:val="24"/>
                <w:szCs w:val="24"/>
              </w:rPr>
              <w:t>byte</w:t>
            </w:r>
          </w:p>
        </w:tc>
        <w:tc>
          <w:tcPr>
            <w:tcW w:w="1515" w:type="dxa"/>
          </w:tcPr>
          <w:p w14:paraId="1E3FC385" w14:textId="77777777" w:rsidR="00F50E54" w:rsidRPr="00F50E54" w:rsidRDefault="00F50E54" w:rsidP="007934E3">
            <w:pPr>
              <w:pStyle w:val="TableParagraph"/>
              <w:spacing w:before="9" w:line="212" w:lineRule="exact"/>
              <w:ind w:left="10"/>
              <w:rPr>
                <w:rFonts w:ascii="Arial" w:hAnsi="Arial" w:cs="Arial"/>
                <w:color w:val="auto"/>
                <w:sz w:val="24"/>
                <w:szCs w:val="24"/>
              </w:rPr>
            </w:pPr>
            <w:r w:rsidRPr="00F50E54">
              <w:rPr>
                <w:rFonts w:ascii="Arial" w:hAnsi="Arial" w:cs="Arial"/>
                <w:color w:val="auto"/>
                <w:sz w:val="24"/>
                <w:szCs w:val="24"/>
              </w:rPr>
              <w:t>by value*</w:t>
            </w:r>
          </w:p>
        </w:tc>
      </w:tr>
      <w:tr w:rsidR="00F50E54" w:rsidRPr="00F50E54" w14:paraId="64564F7F" w14:textId="77777777" w:rsidTr="007934E3">
        <w:trPr>
          <w:trHeight w:val="243"/>
          <w:jc w:val="center"/>
        </w:trPr>
        <w:tc>
          <w:tcPr>
            <w:tcW w:w="1230" w:type="dxa"/>
          </w:tcPr>
          <w:p w14:paraId="1EC78BDA" w14:textId="77777777" w:rsidR="00F50E54" w:rsidRPr="00F50E54" w:rsidRDefault="00F50E54" w:rsidP="007934E3">
            <w:pPr>
              <w:pStyle w:val="TableParagraph"/>
              <w:spacing w:before="11" w:line="212" w:lineRule="exact"/>
              <w:ind w:left="16"/>
              <w:rPr>
                <w:rFonts w:ascii="Arial" w:hAnsi="Arial" w:cs="Arial"/>
                <w:color w:val="auto"/>
                <w:sz w:val="24"/>
                <w:szCs w:val="24"/>
              </w:rPr>
            </w:pPr>
            <w:r w:rsidRPr="00F50E54">
              <w:rPr>
                <w:rFonts w:ascii="Arial" w:hAnsi="Arial" w:cs="Arial"/>
                <w:color w:val="auto"/>
                <w:sz w:val="24"/>
                <w:szCs w:val="24"/>
              </w:rPr>
              <w:t>Case</w:t>
            </w:r>
          </w:p>
        </w:tc>
        <w:tc>
          <w:tcPr>
            <w:tcW w:w="1585" w:type="dxa"/>
          </w:tcPr>
          <w:p w14:paraId="684CDF2B" w14:textId="77777777" w:rsidR="00F50E54" w:rsidRPr="00F50E54" w:rsidRDefault="00F50E54" w:rsidP="007934E3">
            <w:pPr>
              <w:pStyle w:val="TableParagraph"/>
              <w:spacing w:before="11" w:line="212" w:lineRule="exact"/>
              <w:ind w:left="11"/>
              <w:rPr>
                <w:rFonts w:ascii="Arial" w:hAnsi="Arial" w:cs="Arial"/>
                <w:color w:val="auto"/>
                <w:sz w:val="24"/>
                <w:szCs w:val="24"/>
              </w:rPr>
            </w:pPr>
            <w:r w:rsidRPr="00F50E54">
              <w:rPr>
                <w:rFonts w:ascii="Arial" w:hAnsi="Arial" w:cs="Arial"/>
                <w:color w:val="auto"/>
                <w:sz w:val="24"/>
                <w:szCs w:val="24"/>
              </w:rPr>
              <w:t>cast*</w:t>
            </w:r>
          </w:p>
        </w:tc>
        <w:tc>
          <w:tcPr>
            <w:tcW w:w="1173" w:type="dxa"/>
          </w:tcPr>
          <w:p w14:paraId="681A5E91"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catch</w:t>
            </w:r>
          </w:p>
        </w:tc>
        <w:tc>
          <w:tcPr>
            <w:tcW w:w="1709" w:type="dxa"/>
          </w:tcPr>
          <w:p w14:paraId="56AADABC"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char</w:t>
            </w:r>
          </w:p>
        </w:tc>
        <w:tc>
          <w:tcPr>
            <w:tcW w:w="1515" w:type="dxa"/>
          </w:tcPr>
          <w:p w14:paraId="73963403"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class</w:t>
            </w:r>
          </w:p>
        </w:tc>
      </w:tr>
      <w:tr w:rsidR="00F50E54" w:rsidRPr="00F50E54" w14:paraId="051DB16B" w14:textId="77777777" w:rsidTr="007934E3">
        <w:trPr>
          <w:trHeight w:val="243"/>
          <w:jc w:val="center"/>
        </w:trPr>
        <w:tc>
          <w:tcPr>
            <w:tcW w:w="1230" w:type="dxa"/>
          </w:tcPr>
          <w:p w14:paraId="5E34B771" w14:textId="77777777" w:rsidR="00F50E54" w:rsidRPr="00F50E54" w:rsidRDefault="00F50E54" w:rsidP="007934E3">
            <w:pPr>
              <w:pStyle w:val="TableParagraph"/>
              <w:spacing w:before="7" w:line="216" w:lineRule="exact"/>
              <w:ind w:left="16"/>
              <w:rPr>
                <w:rFonts w:ascii="Arial" w:hAnsi="Arial" w:cs="Arial"/>
                <w:color w:val="auto"/>
                <w:sz w:val="24"/>
                <w:szCs w:val="24"/>
              </w:rPr>
            </w:pPr>
            <w:r w:rsidRPr="00F50E54">
              <w:rPr>
                <w:rFonts w:ascii="Arial" w:hAnsi="Arial" w:cs="Arial"/>
                <w:color w:val="auto"/>
                <w:sz w:val="24"/>
                <w:szCs w:val="24"/>
              </w:rPr>
              <w:t>const*</w:t>
            </w:r>
          </w:p>
        </w:tc>
        <w:tc>
          <w:tcPr>
            <w:tcW w:w="1585" w:type="dxa"/>
          </w:tcPr>
          <w:p w14:paraId="276E5101" w14:textId="77777777" w:rsidR="00F50E54" w:rsidRPr="00F50E54" w:rsidRDefault="00F50E54" w:rsidP="007934E3">
            <w:pPr>
              <w:pStyle w:val="TableParagraph"/>
              <w:spacing w:before="7" w:line="216" w:lineRule="exact"/>
              <w:ind w:left="11"/>
              <w:rPr>
                <w:rFonts w:ascii="Arial" w:hAnsi="Arial" w:cs="Arial"/>
                <w:color w:val="auto"/>
                <w:sz w:val="24"/>
                <w:szCs w:val="24"/>
              </w:rPr>
            </w:pPr>
            <w:r w:rsidRPr="00F50E54">
              <w:rPr>
                <w:rFonts w:ascii="Arial" w:hAnsi="Arial" w:cs="Arial"/>
                <w:color w:val="auto"/>
                <w:sz w:val="24"/>
                <w:szCs w:val="24"/>
              </w:rPr>
              <w:t>continue</w:t>
            </w:r>
          </w:p>
        </w:tc>
        <w:tc>
          <w:tcPr>
            <w:tcW w:w="1173" w:type="dxa"/>
          </w:tcPr>
          <w:p w14:paraId="4E265CDE" w14:textId="77777777" w:rsidR="00F50E54" w:rsidRPr="00F50E54" w:rsidRDefault="00F50E54" w:rsidP="007934E3">
            <w:pPr>
              <w:pStyle w:val="TableParagraph"/>
              <w:spacing w:before="7" w:line="216" w:lineRule="exact"/>
              <w:ind w:left="10"/>
              <w:rPr>
                <w:rFonts w:ascii="Arial" w:hAnsi="Arial" w:cs="Arial"/>
                <w:color w:val="auto"/>
                <w:sz w:val="24"/>
                <w:szCs w:val="24"/>
              </w:rPr>
            </w:pPr>
            <w:r w:rsidRPr="00F50E54">
              <w:rPr>
                <w:rFonts w:ascii="Arial" w:hAnsi="Arial" w:cs="Arial"/>
                <w:color w:val="auto"/>
                <w:sz w:val="24"/>
                <w:szCs w:val="24"/>
              </w:rPr>
              <w:t>default</w:t>
            </w:r>
          </w:p>
        </w:tc>
        <w:tc>
          <w:tcPr>
            <w:tcW w:w="1709" w:type="dxa"/>
          </w:tcPr>
          <w:p w14:paraId="30C591C2" w14:textId="77777777" w:rsidR="00F50E54" w:rsidRPr="00F50E54" w:rsidRDefault="00F50E54" w:rsidP="007934E3">
            <w:pPr>
              <w:pStyle w:val="TableParagraph"/>
              <w:spacing w:before="7" w:line="216" w:lineRule="exact"/>
              <w:ind w:left="10"/>
              <w:rPr>
                <w:rFonts w:ascii="Arial" w:hAnsi="Arial" w:cs="Arial"/>
                <w:color w:val="auto"/>
                <w:sz w:val="24"/>
                <w:szCs w:val="24"/>
              </w:rPr>
            </w:pPr>
            <w:r w:rsidRPr="00F50E54">
              <w:rPr>
                <w:rFonts w:ascii="Arial" w:hAnsi="Arial" w:cs="Arial"/>
                <w:color w:val="auto"/>
                <w:sz w:val="24"/>
                <w:szCs w:val="24"/>
              </w:rPr>
              <w:t>do</w:t>
            </w:r>
          </w:p>
        </w:tc>
        <w:tc>
          <w:tcPr>
            <w:tcW w:w="1515" w:type="dxa"/>
          </w:tcPr>
          <w:p w14:paraId="2675828A" w14:textId="77777777" w:rsidR="00F50E54" w:rsidRPr="00F50E54" w:rsidRDefault="00F50E54" w:rsidP="007934E3">
            <w:pPr>
              <w:pStyle w:val="TableParagraph"/>
              <w:spacing w:before="7" w:line="216" w:lineRule="exact"/>
              <w:ind w:left="10"/>
              <w:rPr>
                <w:rFonts w:ascii="Arial" w:hAnsi="Arial" w:cs="Arial"/>
                <w:color w:val="auto"/>
                <w:sz w:val="24"/>
                <w:szCs w:val="24"/>
              </w:rPr>
            </w:pPr>
            <w:r w:rsidRPr="00F50E54">
              <w:rPr>
                <w:rFonts w:ascii="Arial" w:hAnsi="Arial" w:cs="Arial"/>
                <w:color w:val="auto"/>
                <w:sz w:val="24"/>
                <w:szCs w:val="24"/>
              </w:rPr>
              <w:t>double</w:t>
            </w:r>
          </w:p>
        </w:tc>
      </w:tr>
      <w:tr w:rsidR="00F50E54" w:rsidRPr="00F50E54" w14:paraId="4AC8676D" w14:textId="77777777" w:rsidTr="007934E3">
        <w:trPr>
          <w:trHeight w:val="239"/>
          <w:jc w:val="center"/>
        </w:trPr>
        <w:tc>
          <w:tcPr>
            <w:tcW w:w="1230" w:type="dxa"/>
          </w:tcPr>
          <w:p w14:paraId="5F2BFBB5" w14:textId="77777777" w:rsidR="00F50E54" w:rsidRPr="00F50E54" w:rsidRDefault="00F50E54" w:rsidP="007934E3">
            <w:pPr>
              <w:pStyle w:val="TableParagraph"/>
              <w:spacing w:before="7" w:line="212" w:lineRule="exact"/>
              <w:ind w:left="16"/>
              <w:rPr>
                <w:rFonts w:ascii="Arial" w:hAnsi="Arial" w:cs="Arial"/>
                <w:color w:val="auto"/>
                <w:sz w:val="24"/>
                <w:szCs w:val="24"/>
              </w:rPr>
            </w:pPr>
            <w:r w:rsidRPr="00F50E54">
              <w:rPr>
                <w:rFonts w:ascii="Arial" w:hAnsi="Arial" w:cs="Arial"/>
                <w:color w:val="auto"/>
                <w:sz w:val="24"/>
                <w:szCs w:val="24"/>
              </w:rPr>
              <w:t>Else</w:t>
            </w:r>
          </w:p>
        </w:tc>
        <w:tc>
          <w:tcPr>
            <w:tcW w:w="1585" w:type="dxa"/>
          </w:tcPr>
          <w:p w14:paraId="3564448B" w14:textId="77777777" w:rsidR="00F50E54" w:rsidRPr="00F50E54" w:rsidRDefault="00F50E54" w:rsidP="007934E3">
            <w:pPr>
              <w:pStyle w:val="TableParagraph"/>
              <w:spacing w:before="7" w:line="212" w:lineRule="exact"/>
              <w:ind w:left="11"/>
              <w:rPr>
                <w:rFonts w:ascii="Arial" w:hAnsi="Arial" w:cs="Arial"/>
                <w:color w:val="auto"/>
                <w:sz w:val="24"/>
                <w:szCs w:val="24"/>
              </w:rPr>
            </w:pPr>
            <w:r w:rsidRPr="00F50E54">
              <w:rPr>
                <w:rFonts w:ascii="Arial" w:hAnsi="Arial" w:cs="Arial"/>
                <w:color w:val="auto"/>
                <w:sz w:val="24"/>
                <w:szCs w:val="24"/>
              </w:rPr>
              <w:t>extends</w:t>
            </w:r>
          </w:p>
        </w:tc>
        <w:tc>
          <w:tcPr>
            <w:tcW w:w="1173" w:type="dxa"/>
          </w:tcPr>
          <w:p w14:paraId="62A650A6" w14:textId="77777777" w:rsidR="00F50E54" w:rsidRPr="00F50E54" w:rsidRDefault="00F50E54" w:rsidP="007934E3">
            <w:pPr>
              <w:pStyle w:val="TableParagraph"/>
              <w:spacing w:before="7" w:line="212" w:lineRule="exact"/>
              <w:ind w:left="10"/>
              <w:rPr>
                <w:rFonts w:ascii="Arial" w:hAnsi="Arial" w:cs="Arial"/>
                <w:color w:val="auto"/>
                <w:sz w:val="24"/>
                <w:szCs w:val="24"/>
              </w:rPr>
            </w:pPr>
            <w:r w:rsidRPr="00F50E54">
              <w:rPr>
                <w:rFonts w:ascii="Arial" w:hAnsi="Arial" w:cs="Arial"/>
                <w:color w:val="auto"/>
                <w:sz w:val="24"/>
                <w:szCs w:val="24"/>
              </w:rPr>
              <w:t>false</w:t>
            </w:r>
          </w:p>
        </w:tc>
        <w:tc>
          <w:tcPr>
            <w:tcW w:w="1709" w:type="dxa"/>
          </w:tcPr>
          <w:p w14:paraId="2170ED70" w14:textId="77777777" w:rsidR="00F50E54" w:rsidRPr="00F50E54" w:rsidRDefault="00F50E54" w:rsidP="007934E3">
            <w:pPr>
              <w:pStyle w:val="TableParagraph"/>
              <w:spacing w:before="7" w:line="212" w:lineRule="exact"/>
              <w:ind w:left="10"/>
              <w:rPr>
                <w:rFonts w:ascii="Arial" w:hAnsi="Arial" w:cs="Arial"/>
                <w:color w:val="auto"/>
                <w:sz w:val="24"/>
                <w:szCs w:val="24"/>
              </w:rPr>
            </w:pPr>
            <w:r w:rsidRPr="00F50E54">
              <w:rPr>
                <w:rFonts w:ascii="Arial" w:hAnsi="Arial" w:cs="Arial"/>
                <w:color w:val="auto"/>
                <w:sz w:val="24"/>
                <w:szCs w:val="24"/>
              </w:rPr>
              <w:t>final</w:t>
            </w:r>
          </w:p>
        </w:tc>
        <w:tc>
          <w:tcPr>
            <w:tcW w:w="1515" w:type="dxa"/>
          </w:tcPr>
          <w:p w14:paraId="0451A234" w14:textId="77777777" w:rsidR="00F50E54" w:rsidRPr="00F50E54" w:rsidRDefault="00F50E54" w:rsidP="007934E3">
            <w:pPr>
              <w:pStyle w:val="TableParagraph"/>
              <w:spacing w:before="7" w:line="212" w:lineRule="exact"/>
              <w:ind w:left="10"/>
              <w:rPr>
                <w:rFonts w:ascii="Arial" w:hAnsi="Arial" w:cs="Arial"/>
                <w:color w:val="auto"/>
                <w:sz w:val="24"/>
                <w:szCs w:val="24"/>
              </w:rPr>
            </w:pPr>
            <w:r w:rsidRPr="00F50E54">
              <w:rPr>
                <w:rFonts w:ascii="Arial" w:hAnsi="Arial" w:cs="Arial"/>
                <w:color w:val="auto"/>
                <w:sz w:val="24"/>
                <w:szCs w:val="24"/>
              </w:rPr>
              <w:t>finally</w:t>
            </w:r>
          </w:p>
        </w:tc>
      </w:tr>
      <w:tr w:rsidR="00F50E54" w:rsidRPr="00F50E54" w14:paraId="3550E879" w14:textId="77777777" w:rsidTr="007934E3">
        <w:trPr>
          <w:trHeight w:val="243"/>
          <w:jc w:val="center"/>
        </w:trPr>
        <w:tc>
          <w:tcPr>
            <w:tcW w:w="1230" w:type="dxa"/>
          </w:tcPr>
          <w:p w14:paraId="0534A5D4" w14:textId="77777777" w:rsidR="00F50E54" w:rsidRPr="00F50E54" w:rsidRDefault="00F50E54" w:rsidP="007934E3">
            <w:pPr>
              <w:pStyle w:val="TableParagraph"/>
              <w:spacing w:before="11" w:line="212" w:lineRule="exact"/>
              <w:ind w:left="16"/>
              <w:rPr>
                <w:rFonts w:ascii="Arial" w:hAnsi="Arial" w:cs="Arial"/>
                <w:color w:val="auto"/>
                <w:sz w:val="24"/>
                <w:szCs w:val="24"/>
              </w:rPr>
            </w:pPr>
            <w:r w:rsidRPr="00F50E54">
              <w:rPr>
                <w:rFonts w:ascii="Arial" w:hAnsi="Arial" w:cs="Arial"/>
                <w:color w:val="auto"/>
                <w:sz w:val="24"/>
                <w:szCs w:val="24"/>
              </w:rPr>
              <w:t>Float</w:t>
            </w:r>
          </w:p>
        </w:tc>
        <w:tc>
          <w:tcPr>
            <w:tcW w:w="1585" w:type="dxa"/>
          </w:tcPr>
          <w:p w14:paraId="4FCA78B3" w14:textId="77777777" w:rsidR="00F50E54" w:rsidRPr="00F50E54" w:rsidRDefault="00F50E54" w:rsidP="007934E3">
            <w:pPr>
              <w:pStyle w:val="TableParagraph"/>
              <w:spacing w:before="11" w:line="212" w:lineRule="exact"/>
              <w:ind w:left="11"/>
              <w:rPr>
                <w:rFonts w:ascii="Arial" w:hAnsi="Arial" w:cs="Arial"/>
                <w:color w:val="auto"/>
                <w:sz w:val="24"/>
                <w:szCs w:val="24"/>
              </w:rPr>
            </w:pPr>
            <w:r w:rsidRPr="00F50E54">
              <w:rPr>
                <w:rFonts w:ascii="Arial" w:hAnsi="Arial" w:cs="Arial"/>
                <w:color w:val="auto"/>
                <w:sz w:val="24"/>
                <w:szCs w:val="24"/>
              </w:rPr>
              <w:t>for</w:t>
            </w:r>
          </w:p>
        </w:tc>
        <w:tc>
          <w:tcPr>
            <w:tcW w:w="1173" w:type="dxa"/>
          </w:tcPr>
          <w:p w14:paraId="25855E32"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future*</w:t>
            </w:r>
          </w:p>
        </w:tc>
        <w:tc>
          <w:tcPr>
            <w:tcW w:w="1709" w:type="dxa"/>
          </w:tcPr>
          <w:p w14:paraId="087B5E9D"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generic*</w:t>
            </w:r>
          </w:p>
        </w:tc>
        <w:tc>
          <w:tcPr>
            <w:tcW w:w="1515" w:type="dxa"/>
          </w:tcPr>
          <w:p w14:paraId="7FE95438" w14:textId="77777777" w:rsidR="00F50E54" w:rsidRPr="00F50E54" w:rsidRDefault="00F50E54" w:rsidP="007934E3">
            <w:pPr>
              <w:pStyle w:val="TableParagraph"/>
              <w:spacing w:before="11" w:line="212" w:lineRule="exact"/>
              <w:ind w:left="10"/>
              <w:rPr>
                <w:rFonts w:ascii="Arial" w:hAnsi="Arial" w:cs="Arial"/>
                <w:color w:val="auto"/>
                <w:sz w:val="24"/>
                <w:szCs w:val="24"/>
              </w:rPr>
            </w:pPr>
            <w:proofErr w:type="spellStart"/>
            <w:r w:rsidRPr="00F50E54">
              <w:rPr>
                <w:rFonts w:ascii="Arial" w:hAnsi="Arial" w:cs="Arial"/>
                <w:color w:val="auto"/>
                <w:sz w:val="24"/>
                <w:szCs w:val="24"/>
              </w:rPr>
              <w:t>goto</w:t>
            </w:r>
            <w:proofErr w:type="spellEnd"/>
            <w:r w:rsidRPr="00F50E54">
              <w:rPr>
                <w:rFonts w:ascii="Arial" w:hAnsi="Arial" w:cs="Arial"/>
                <w:color w:val="auto"/>
                <w:sz w:val="24"/>
                <w:szCs w:val="24"/>
              </w:rPr>
              <w:t>*</w:t>
            </w:r>
          </w:p>
        </w:tc>
      </w:tr>
      <w:tr w:rsidR="00F50E54" w:rsidRPr="00F50E54" w14:paraId="1AB7E3FC" w14:textId="77777777" w:rsidTr="007934E3">
        <w:trPr>
          <w:trHeight w:val="239"/>
          <w:jc w:val="center"/>
        </w:trPr>
        <w:tc>
          <w:tcPr>
            <w:tcW w:w="1230" w:type="dxa"/>
          </w:tcPr>
          <w:p w14:paraId="7BF334CF" w14:textId="77777777" w:rsidR="00F50E54" w:rsidRPr="00F50E54" w:rsidRDefault="00F50E54" w:rsidP="007934E3">
            <w:pPr>
              <w:pStyle w:val="TableParagraph"/>
              <w:spacing w:before="7" w:line="212" w:lineRule="exact"/>
              <w:ind w:left="16"/>
              <w:rPr>
                <w:rFonts w:ascii="Arial" w:hAnsi="Arial" w:cs="Arial"/>
                <w:color w:val="auto"/>
                <w:sz w:val="24"/>
                <w:szCs w:val="24"/>
              </w:rPr>
            </w:pPr>
            <w:r w:rsidRPr="00F50E54">
              <w:rPr>
                <w:rFonts w:ascii="Arial" w:hAnsi="Arial" w:cs="Arial"/>
                <w:color w:val="auto"/>
                <w:sz w:val="24"/>
                <w:szCs w:val="24"/>
              </w:rPr>
              <w:t>If</w:t>
            </w:r>
          </w:p>
        </w:tc>
        <w:tc>
          <w:tcPr>
            <w:tcW w:w="1585" w:type="dxa"/>
          </w:tcPr>
          <w:p w14:paraId="3C3DD4A6" w14:textId="77777777" w:rsidR="00F50E54" w:rsidRPr="00F50E54" w:rsidRDefault="00F50E54" w:rsidP="007934E3">
            <w:pPr>
              <w:pStyle w:val="TableParagraph"/>
              <w:spacing w:before="7" w:line="212" w:lineRule="exact"/>
              <w:ind w:left="11"/>
              <w:rPr>
                <w:rFonts w:ascii="Arial" w:hAnsi="Arial" w:cs="Arial"/>
                <w:color w:val="auto"/>
                <w:sz w:val="24"/>
                <w:szCs w:val="24"/>
              </w:rPr>
            </w:pPr>
            <w:r w:rsidRPr="00F50E54">
              <w:rPr>
                <w:rFonts w:ascii="Arial" w:hAnsi="Arial" w:cs="Arial"/>
                <w:color w:val="auto"/>
                <w:sz w:val="24"/>
                <w:szCs w:val="24"/>
              </w:rPr>
              <w:t>implements</w:t>
            </w:r>
          </w:p>
        </w:tc>
        <w:tc>
          <w:tcPr>
            <w:tcW w:w="1173" w:type="dxa"/>
          </w:tcPr>
          <w:p w14:paraId="2B13AA11" w14:textId="77777777" w:rsidR="00F50E54" w:rsidRPr="00F50E54" w:rsidRDefault="00F50E54" w:rsidP="007934E3">
            <w:pPr>
              <w:pStyle w:val="TableParagraph"/>
              <w:spacing w:before="7" w:line="212" w:lineRule="exact"/>
              <w:ind w:left="10"/>
              <w:rPr>
                <w:rFonts w:ascii="Arial" w:hAnsi="Arial" w:cs="Arial"/>
                <w:color w:val="auto"/>
                <w:sz w:val="24"/>
                <w:szCs w:val="24"/>
              </w:rPr>
            </w:pPr>
            <w:r w:rsidRPr="00F50E54">
              <w:rPr>
                <w:rFonts w:ascii="Arial" w:hAnsi="Arial" w:cs="Arial"/>
                <w:color w:val="auto"/>
                <w:sz w:val="24"/>
                <w:szCs w:val="24"/>
              </w:rPr>
              <w:t>import</w:t>
            </w:r>
          </w:p>
        </w:tc>
        <w:tc>
          <w:tcPr>
            <w:tcW w:w="1709" w:type="dxa"/>
          </w:tcPr>
          <w:p w14:paraId="2C7005C6" w14:textId="77777777" w:rsidR="00F50E54" w:rsidRPr="00F50E54" w:rsidRDefault="00F50E54" w:rsidP="007934E3">
            <w:pPr>
              <w:pStyle w:val="TableParagraph"/>
              <w:spacing w:before="7" w:line="212" w:lineRule="exact"/>
              <w:ind w:left="10"/>
              <w:rPr>
                <w:rFonts w:ascii="Arial" w:hAnsi="Arial" w:cs="Arial"/>
                <w:color w:val="auto"/>
                <w:sz w:val="24"/>
                <w:szCs w:val="24"/>
              </w:rPr>
            </w:pPr>
            <w:r w:rsidRPr="00F50E54">
              <w:rPr>
                <w:rFonts w:ascii="Arial" w:hAnsi="Arial" w:cs="Arial"/>
                <w:color w:val="auto"/>
                <w:sz w:val="24"/>
                <w:szCs w:val="24"/>
              </w:rPr>
              <w:t>inner*</w:t>
            </w:r>
          </w:p>
        </w:tc>
        <w:tc>
          <w:tcPr>
            <w:tcW w:w="1515" w:type="dxa"/>
          </w:tcPr>
          <w:p w14:paraId="609A4E3A" w14:textId="77777777" w:rsidR="00F50E54" w:rsidRPr="00F50E54" w:rsidRDefault="00F50E54" w:rsidP="007934E3">
            <w:pPr>
              <w:pStyle w:val="TableParagraph"/>
              <w:spacing w:before="7" w:line="212" w:lineRule="exact"/>
              <w:ind w:left="10"/>
              <w:rPr>
                <w:rFonts w:ascii="Arial" w:hAnsi="Arial" w:cs="Arial"/>
                <w:color w:val="auto"/>
                <w:sz w:val="24"/>
                <w:szCs w:val="24"/>
              </w:rPr>
            </w:pPr>
            <w:r w:rsidRPr="00F50E54">
              <w:rPr>
                <w:rFonts w:ascii="Arial" w:hAnsi="Arial" w:cs="Arial"/>
                <w:color w:val="auto"/>
                <w:sz w:val="24"/>
                <w:szCs w:val="24"/>
              </w:rPr>
              <w:t>instance of</w:t>
            </w:r>
          </w:p>
        </w:tc>
      </w:tr>
      <w:tr w:rsidR="00F50E54" w:rsidRPr="00F50E54" w14:paraId="69E51554" w14:textId="77777777" w:rsidTr="007934E3">
        <w:trPr>
          <w:trHeight w:val="243"/>
          <w:jc w:val="center"/>
        </w:trPr>
        <w:tc>
          <w:tcPr>
            <w:tcW w:w="1230" w:type="dxa"/>
          </w:tcPr>
          <w:p w14:paraId="1BB1F704" w14:textId="77777777" w:rsidR="00F50E54" w:rsidRPr="00F50E54" w:rsidRDefault="00F50E54" w:rsidP="007934E3">
            <w:pPr>
              <w:pStyle w:val="TableParagraph"/>
              <w:spacing w:before="11" w:line="212" w:lineRule="exact"/>
              <w:ind w:left="16"/>
              <w:rPr>
                <w:rFonts w:ascii="Arial" w:hAnsi="Arial" w:cs="Arial"/>
                <w:color w:val="auto"/>
                <w:sz w:val="24"/>
                <w:szCs w:val="24"/>
              </w:rPr>
            </w:pPr>
            <w:r w:rsidRPr="00F50E54">
              <w:rPr>
                <w:rFonts w:ascii="Arial" w:hAnsi="Arial" w:cs="Arial"/>
                <w:color w:val="auto"/>
                <w:sz w:val="24"/>
                <w:szCs w:val="24"/>
              </w:rPr>
              <w:t>Int</w:t>
            </w:r>
          </w:p>
        </w:tc>
        <w:tc>
          <w:tcPr>
            <w:tcW w:w="1585" w:type="dxa"/>
          </w:tcPr>
          <w:p w14:paraId="155E1E56" w14:textId="77777777" w:rsidR="00F50E54" w:rsidRPr="00F50E54" w:rsidRDefault="00F50E54" w:rsidP="007934E3">
            <w:pPr>
              <w:pStyle w:val="TableParagraph"/>
              <w:spacing w:before="11" w:line="212" w:lineRule="exact"/>
              <w:ind w:left="11"/>
              <w:rPr>
                <w:rFonts w:ascii="Arial" w:hAnsi="Arial" w:cs="Arial"/>
                <w:color w:val="auto"/>
                <w:sz w:val="24"/>
                <w:szCs w:val="24"/>
              </w:rPr>
            </w:pPr>
            <w:r w:rsidRPr="00F50E54">
              <w:rPr>
                <w:rFonts w:ascii="Arial" w:hAnsi="Arial" w:cs="Arial"/>
                <w:color w:val="auto"/>
                <w:sz w:val="24"/>
                <w:szCs w:val="24"/>
              </w:rPr>
              <w:t>interface</w:t>
            </w:r>
          </w:p>
        </w:tc>
        <w:tc>
          <w:tcPr>
            <w:tcW w:w="1173" w:type="dxa"/>
          </w:tcPr>
          <w:p w14:paraId="56BE8077"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long</w:t>
            </w:r>
          </w:p>
        </w:tc>
        <w:tc>
          <w:tcPr>
            <w:tcW w:w="1709" w:type="dxa"/>
          </w:tcPr>
          <w:p w14:paraId="65532A0C"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native</w:t>
            </w:r>
          </w:p>
        </w:tc>
        <w:tc>
          <w:tcPr>
            <w:tcW w:w="1515" w:type="dxa"/>
          </w:tcPr>
          <w:p w14:paraId="4280FFE0"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new</w:t>
            </w:r>
          </w:p>
        </w:tc>
      </w:tr>
      <w:tr w:rsidR="00F50E54" w:rsidRPr="00F50E54" w14:paraId="02046A4B" w14:textId="77777777" w:rsidTr="007934E3">
        <w:trPr>
          <w:trHeight w:val="243"/>
          <w:jc w:val="center"/>
        </w:trPr>
        <w:tc>
          <w:tcPr>
            <w:tcW w:w="1230" w:type="dxa"/>
          </w:tcPr>
          <w:p w14:paraId="1470395F" w14:textId="77777777" w:rsidR="00F50E54" w:rsidRPr="00F50E54" w:rsidRDefault="00F50E54" w:rsidP="007934E3">
            <w:pPr>
              <w:pStyle w:val="TableParagraph"/>
              <w:spacing w:before="11" w:line="212" w:lineRule="exact"/>
              <w:ind w:left="16"/>
              <w:rPr>
                <w:rFonts w:ascii="Arial" w:hAnsi="Arial" w:cs="Arial"/>
                <w:color w:val="auto"/>
                <w:sz w:val="24"/>
                <w:szCs w:val="24"/>
              </w:rPr>
            </w:pPr>
            <w:r w:rsidRPr="00F50E54">
              <w:rPr>
                <w:rFonts w:ascii="Arial" w:hAnsi="Arial" w:cs="Arial"/>
                <w:color w:val="auto"/>
                <w:sz w:val="24"/>
                <w:szCs w:val="24"/>
              </w:rPr>
              <w:t>Null</w:t>
            </w:r>
          </w:p>
        </w:tc>
        <w:tc>
          <w:tcPr>
            <w:tcW w:w="1585" w:type="dxa"/>
          </w:tcPr>
          <w:p w14:paraId="30559CAC" w14:textId="77777777" w:rsidR="00F50E54" w:rsidRPr="00F50E54" w:rsidRDefault="00F50E54" w:rsidP="007934E3">
            <w:pPr>
              <w:pStyle w:val="TableParagraph"/>
              <w:spacing w:before="11" w:line="212" w:lineRule="exact"/>
              <w:ind w:left="11"/>
              <w:rPr>
                <w:rFonts w:ascii="Arial" w:hAnsi="Arial" w:cs="Arial"/>
                <w:color w:val="auto"/>
                <w:sz w:val="24"/>
                <w:szCs w:val="24"/>
              </w:rPr>
            </w:pPr>
            <w:r w:rsidRPr="00F50E54">
              <w:rPr>
                <w:rFonts w:ascii="Arial" w:hAnsi="Arial" w:cs="Arial"/>
                <w:color w:val="auto"/>
                <w:sz w:val="24"/>
                <w:szCs w:val="24"/>
              </w:rPr>
              <w:t>operator*</w:t>
            </w:r>
          </w:p>
        </w:tc>
        <w:tc>
          <w:tcPr>
            <w:tcW w:w="1173" w:type="dxa"/>
          </w:tcPr>
          <w:p w14:paraId="5F683DF0"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outer*</w:t>
            </w:r>
          </w:p>
        </w:tc>
        <w:tc>
          <w:tcPr>
            <w:tcW w:w="1709" w:type="dxa"/>
          </w:tcPr>
          <w:p w14:paraId="3D1CF6A8"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package</w:t>
            </w:r>
          </w:p>
        </w:tc>
        <w:tc>
          <w:tcPr>
            <w:tcW w:w="1515" w:type="dxa"/>
          </w:tcPr>
          <w:p w14:paraId="1B2F5609"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private</w:t>
            </w:r>
          </w:p>
        </w:tc>
      </w:tr>
      <w:tr w:rsidR="00F50E54" w:rsidRPr="00F50E54" w14:paraId="336B6E45" w14:textId="77777777" w:rsidTr="007934E3">
        <w:trPr>
          <w:trHeight w:val="239"/>
          <w:jc w:val="center"/>
        </w:trPr>
        <w:tc>
          <w:tcPr>
            <w:tcW w:w="1230" w:type="dxa"/>
          </w:tcPr>
          <w:p w14:paraId="7E6E7C9C" w14:textId="77777777" w:rsidR="00F50E54" w:rsidRPr="00F50E54" w:rsidRDefault="00F50E54" w:rsidP="007934E3">
            <w:pPr>
              <w:pStyle w:val="TableParagraph"/>
              <w:spacing w:before="7" w:line="212" w:lineRule="exact"/>
              <w:ind w:left="16"/>
              <w:rPr>
                <w:rFonts w:ascii="Arial" w:hAnsi="Arial" w:cs="Arial"/>
                <w:color w:val="auto"/>
                <w:sz w:val="24"/>
                <w:szCs w:val="24"/>
              </w:rPr>
            </w:pPr>
            <w:r w:rsidRPr="00F50E54">
              <w:rPr>
                <w:rFonts w:ascii="Arial" w:hAnsi="Arial" w:cs="Arial"/>
                <w:color w:val="auto"/>
                <w:sz w:val="24"/>
                <w:szCs w:val="24"/>
              </w:rPr>
              <w:t>Protected</w:t>
            </w:r>
          </w:p>
        </w:tc>
        <w:tc>
          <w:tcPr>
            <w:tcW w:w="1585" w:type="dxa"/>
          </w:tcPr>
          <w:p w14:paraId="6FAF63CF" w14:textId="77777777" w:rsidR="00F50E54" w:rsidRPr="00F50E54" w:rsidRDefault="00F50E54" w:rsidP="007934E3">
            <w:pPr>
              <w:pStyle w:val="TableParagraph"/>
              <w:spacing w:before="7" w:line="212" w:lineRule="exact"/>
              <w:ind w:left="11"/>
              <w:rPr>
                <w:rFonts w:ascii="Arial" w:hAnsi="Arial" w:cs="Arial"/>
                <w:color w:val="auto"/>
                <w:sz w:val="24"/>
                <w:szCs w:val="24"/>
              </w:rPr>
            </w:pPr>
            <w:r w:rsidRPr="00F50E54">
              <w:rPr>
                <w:rFonts w:ascii="Arial" w:hAnsi="Arial" w:cs="Arial"/>
                <w:color w:val="auto"/>
                <w:sz w:val="24"/>
                <w:szCs w:val="24"/>
              </w:rPr>
              <w:t>public</w:t>
            </w:r>
          </w:p>
        </w:tc>
        <w:tc>
          <w:tcPr>
            <w:tcW w:w="1173" w:type="dxa"/>
          </w:tcPr>
          <w:p w14:paraId="3694E5C6" w14:textId="77777777" w:rsidR="00F50E54" w:rsidRPr="00F50E54" w:rsidRDefault="00F50E54" w:rsidP="007934E3">
            <w:pPr>
              <w:pStyle w:val="TableParagraph"/>
              <w:spacing w:before="7" w:line="212" w:lineRule="exact"/>
              <w:ind w:left="10"/>
              <w:rPr>
                <w:rFonts w:ascii="Arial" w:hAnsi="Arial" w:cs="Arial"/>
                <w:color w:val="auto"/>
                <w:sz w:val="24"/>
                <w:szCs w:val="24"/>
              </w:rPr>
            </w:pPr>
            <w:r w:rsidRPr="00F50E54">
              <w:rPr>
                <w:rFonts w:ascii="Arial" w:hAnsi="Arial" w:cs="Arial"/>
                <w:color w:val="auto"/>
                <w:sz w:val="24"/>
                <w:szCs w:val="24"/>
              </w:rPr>
              <w:t>rest*</w:t>
            </w:r>
          </w:p>
        </w:tc>
        <w:tc>
          <w:tcPr>
            <w:tcW w:w="1709" w:type="dxa"/>
          </w:tcPr>
          <w:p w14:paraId="093FB43A" w14:textId="77777777" w:rsidR="00F50E54" w:rsidRPr="00F50E54" w:rsidRDefault="00F50E54" w:rsidP="007934E3">
            <w:pPr>
              <w:pStyle w:val="TableParagraph"/>
              <w:spacing w:before="7" w:line="212" w:lineRule="exact"/>
              <w:ind w:left="10"/>
              <w:rPr>
                <w:rFonts w:ascii="Arial" w:hAnsi="Arial" w:cs="Arial"/>
                <w:color w:val="auto"/>
                <w:sz w:val="24"/>
                <w:szCs w:val="24"/>
              </w:rPr>
            </w:pPr>
            <w:r w:rsidRPr="00F50E54">
              <w:rPr>
                <w:rFonts w:ascii="Arial" w:hAnsi="Arial" w:cs="Arial"/>
                <w:color w:val="auto"/>
                <w:sz w:val="24"/>
                <w:szCs w:val="24"/>
              </w:rPr>
              <w:t>return</w:t>
            </w:r>
          </w:p>
        </w:tc>
        <w:tc>
          <w:tcPr>
            <w:tcW w:w="1515" w:type="dxa"/>
          </w:tcPr>
          <w:p w14:paraId="6BF1B9A2" w14:textId="77777777" w:rsidR="00F50E54" w:rsidRPr="00F50E54" w:rsidRDefault="00F50E54" w:rsidP="007934E3">
            <w:pPr>
              <w:pStyle w:val="TableParagraph"/>
              <w:spacing w:before="7" w:line="212" w:lineRule="exact"/>
              <w:ind w:left="10"/>
              <w:rPr>
                <w:rFonts w:ascii="Arial" w:hAnsi="Arial" w:cs="Arial"/>
                <w:color w:val="auto"/>
                <w:sz w:val="24"/>
                <w:szCs w:val="24"/>
              </w:rPr>
            </w:pPr>
            <w:r w:rsidRPr="00F50E54">
              <w:rPr>
                <w:rFonts w:ascii="Arial" w:hAnsi="Arial" w:cs="Arial"/>
                <w:color w:val="auto"/>
                <w:sz w:val="24"/>
                <w:szCs w:val="24"/>
              </w:rPr>
              <w:t>short</w:t>
            </w:r>
          </w:p>
        </w:tc>
      </w:tr>
      <w:tr w:rsidR="00F50E54" w:rsidRPr="00F50E54" w14:paraId="72DFAC2C" w14:textId="77777777" w:rsidTr="007934E3">
        <w:trPr>
          <w:trHeight w:val="243"/>
          <w:jc w:val="center"/>
        </w:trPr>
        <w:tc>
          <w:tcPr>
            <w:tcW w:w="1230" w:type="dxa"/>
          </w:tcPr>
          <w:p w14:paraId="3B720EA1" w14:textId="77777777" w:rsidR="00F50E54" w:rsidRPr="00F50E54" w:rsidRDefault="00F50E54" w:rsidP="007934E3">
            <w:pPr>
              <w:pStyle w:val="TableParagraph"/>
              <w:spacing w:before="11" w:line="212" w:lineRule="exact"/>
              <w:ind w:left="16"/>
              <w:rPr>
                <w:rFonts w:ascii="Arial" w:hAnsi="Arial" w:cs="Arial"/>
                <w:color w:val="auto"/>
                <w:sz w:val="24"/>
                <w:szCs w:val="24"/>
              </w:rPr>
            </w:pPr>
            <w:r w:rsidRPr="00F50E54">
              <w:rPr>
                <w:rFonts w:ascii="Arial" w:hAnsi="Arial" w:cs="Arial"/>
                <w:color w:val="auto"/>
                <w:sz w:val="24"/>
                <w:szCs w:val="24"/>
              </w:rPr>
              <w:t>Static</w:t>
            </w:r>
          </w:p>
        </w:tc>
        <w:tc>
          <w:tcPr>
            <w:tcW w:w="1585" w:type="dxa"/>
          </w:tcPr>
          <w:p w14:paraId="21A80DDB" w14:textId="77777777" w:rsidR="00F50E54" w:rsidRPr="00F50E54" w:rsidRDefault="00F50E54" w:rsidP="007934E3">
            <w:pPr>
              <w:pStyle w:val="TableParagraph"/>
              <w:spacing w:before="11" w:line="212" w:lineRule="exact"/>
              <w:ind w:left="11"/>
              <w:rPr>
                <w:rFonts w:ascii="Arial" w:hAnsi="Arial" w:cs="Arial"/>
                <w:color w:val="auto"/>
                <w:sz w:val="24"/>
                <w:szCs w:val="24"/>
              </w:rPr>
            </w:pPr>
            <w:r w:rsidRPr="00F50E54">
              <w:rPr>
                <w:rFonts w:ascii="Arial" w:hAnsi="Arial" w:cs="Arial"/>
                <w:color w:val="auto"/>
                <w:sz w:val="24"/>
                <w:szCs w:val="24"/>
              </w:rPr>
              <w:t>super</w:t>
            </w:r>
          </w:p>
        </w:tc>
        <w:tc>
          <w:tcPr>
            <w:tcW w:w="1173" w:type="dxa"/>
          </w:tcPr>
          <w:p w14:paraId="47285C75"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switch</w:t>
            </w:r>
          </w:p>
        </w:tc>
        <w:tc>
          <w:tcPr>
            <w:tcW w:w="1709" w:type="dxa"/>
          </w:tcPr>
          <w:p w14:paraId="726FBC6F"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synchronized</w:t>
            </w:r>
          </w:p>
        </w:tc>
        <w:tc>
          <w:tcPr>
            <w:tcW w:w="1515" w:type="dxa"/>
          </w:tcPr>
          <w:p w14:paraId="439CD68D" w14:textId="77777777" w:rsidR="00F50E54" w:rsidRPr="00F50E54" w:rsidRDefault="00F50E54" w:rsidP="007934E3">
            <w:pPr>
              <w:pStyle w:val="TableParagraph"/>
              <w:spacing w:before="11" w:line="212" w:lineRule="exact"/>
              <w:ind w:left="10"/>
              <w:rPr>
                <w:rFonts w:ascii="Arial" w:hAnsi="Arial" w:cs="Arial"/>
                <w:color w:val="auto"/>
                <w:sz w:val="24"/>
                <w:szCs w:val="24"/>
              </w:rPr>
            </w:pPr>
            <w:r w:rsidRPr="00F50E54">
              <w:rPr>
                <w:rFonts w:ascii="Arial" w:hAnsi="Arial" w:cs="Arial"/>
                <w:color w:val="auto"/>
                <w:sz w:val="24"/>
                <w:szCs w:val="24"/>
              </w:rPr>
              <w:t>this</w:t>
            </w:r>
          </w:p>
        </w:tc>
      </w:tr>
      <w:tr w:rsidR="00F50E54" w:rsidRPr="00F50E54" w14:paraId="473962B5" w14:textId="77777777" w:rsidTr="007934E3">
        <w:trPr>
          <w:trHeight w:val="243"/>
          <w:jc w:val="center"/>
        </w:trPr>
        <w:tc>
          <w:tcPr>
            <w:tcW w:w="1230" w:type="dxa"/>
          </w:tcPr>
          <w:p w14:paraId="09DD02BB" w14:textId="77777777" w:rsidR="00F50E54" w:rsidRPr="00F50E54" w:rsidRDefault="00F50E54" w:rsidP="007934E3">
            <w:pPr>
              <w:pStyle w:val="TableParagraph"/>
              <w:spacing w:before="11" w:line="213" w:lineRule="exact"/>
              <w:ind w:left="16"/>
              <w:rPr>
                <w:rFonts w:ascii="Arial" w:hAnsi="Arial" w:cs="Arial"/>
                <w:color w:val="auto"/>
                <w:sz w:val="24"/>
                <w:szCs w:val="24"/>
              </w:rPr>
            </w:pPr>
            <w:r w:rsidRPr="00F50E54">
              <w:rPr>
                <w:rFonts w:ascii="Arial" w:hAnsi="Arial" w:cs="Arial"/>
                <w:color w:val="auto"/>
                <w:sz w:val="24"/>
                <w:szCs w:val="24"/>
              </w:rPr>
              <w:t>Throw</w:t>
            </w:r>
          </w:p>
        </w:tc>
        <w:tc>
          <w:tcPr>
            <w:tcW w:w="1585" w:type="dxa"/>
          </w:tcPr>
          <w:p w14:paraId="7EBE8563" w14:textId="77777777" w:rsidR="00F50E54" w:rsidRPr="00F50E54" w:rsidRDefault="00F50E54" w:rsidP="007934E3">
            <w:pPr>
              <w:pStyle w:val="TableParagraph"/>
              <w:spacing w:before="11" w:line="213" w:lineRule="exact"/>
              <w:ind w:left="11"/>
              <w:rPr>
                <w:rFonts w:ascii="Arial" w:hAnsi="Arial" w:cs="Arial"/>
                <w:color w:val="auto"/>
                <w:sz w:val="24"/>
                <w:szCs w:val="24"/>
              </w:rPr>
            </w:pPr>
            <w:r w:rsidRPr="00F50E54">
              <w:rPr>
                <w:rFonts w:ascii="Arial" w:hAnsi="Arial" w:cs="Arial"/>
                <w:color w:val="auto"/>
                <w:sz w:val="24"/>
                <w:szCs w:val="24"/>
              </w:rPr>
              <w:t>transient</w:t>
            </w:r>
          </w:p>
        </w:tc>
        <w:tc>
          <w:tcPr>
            <w:tcW w:w="1173" w:type="dxa"/>
          </w:tcPr>
          <w:p w14:paraId="6E1035C7" w14:textId="77777777" w:rsidR="00F50E54" w:rsidRPr="00F50E54" w:rsidRDefault="00F50E54" w:rsidP="007934E3">
            <w:pPr>
              <w:pStyle w:val="TableParagraph"/>
              <w:spacing w:before="11" w:line="213" w:lineRule="exact"/>
              <w:ind w:left="10"/>
              <w:rPr>
                <w:rFonts w:ascii="Arial" w:hAnsi="Arial" w:cs="Arial"/>
                <w:color w:val="auto"/>
                <w:sz w:val="24"/>
                <w:szCs w:val="24"/>
              </w:rPr>
            </w:pPr>
            <w:r w:rsidRPr="00F50E54">
              <w:rPr>
                <w:rFonts w:ascii="Arial" w:hAnsi="Arial" w:cs="Arial"/>
                <w:color w:val="auto"/>
                <w:sz w:val="24"/>
                <w:szCs w:val="24"/>
              </w:rPr>
              <w:t>true</w:t>
            </w:r>
          </w:p>
        </w:tc>
        <w:tc>
          <w:tcPr>
            <w:tcW w:w="1709" w:type="dxa"/>
          </w:tcPr>
          <w:p w14:paraId="7EEBF539" w14:textId="77777777" w:rsidR="00F50E54" w:rsidRPr="00F50E54" w:rsidRDefault="00F50E54" w:rsidP="007934E3">
            <w:pPr>
              <w:pStyle w:val="TableParagraph"/>
              <w:spacing w:before="11" w:line="213" w:lineRule="exact"/>
              <w:ind w:left="10"/>
              <w:rPr>
                <w:rFonts w:ascii="Arial" w:hAnsi="Arial" w:cs="Arial"/>
                <w:color w:val="auto"/>
                <w:sz w:val="24"/>
                <w:szCs w:val="24"/>
              </w:rPr>
            </w:pPr>
            <w:r w:rsidRPr="00F50E54">
              <w:rPr>
                <w:rFonts w:ascii="Arial" w:hAnsi="Arial" w:cs="Arial"/>
                <w:color w:val="auto"/>
                <w:sz w:val="24"/>
                <w:szCs w:val="24"/>
              </w:rPr>
              <w:t>try</w:t>
            </w:r>
          </w:p>
        </w:tc>
        <w:tc>
          <w:tcPr>
            <w:tcW w:w="1515" w:type="dxa"/>
          </w:tcPr>
          <w:p w14:paraId="3D2B7522" w14:textId="77777777" w:rsidR="00F50E54" w:rsidRPr="00F50E54" w:rsidRDefault="00F50E54" w:rsidP="007934E3">
            <w:pPr>
              <w:pStyle w:val="TableParagraph"/>
              <w:spacing w:before="11" w:line="213" w:lineRule="exact"/>
              <w:ind w:left="10"/>
              <w:rPr>
                <w:rFonts w:ascii="Arial" w:hAnsi="Arial" w:cs="Arial"/>
                <w:color w:val="auto"/>
                <w:sz w:val="24"/>
                <w:szCs w:val="24"/>
              </w:rPr>
            </w:pPr>
            <w:r w:rsidRPr="00F50E54">
              <w:rPr>
                <w:rFonts w:ascii="Arial" w:hAnsi="Arial" w:cs="Arial"/>
                <w:color w:val="auto"/>
                <w:sz w:val="24"/>
                <w:szCs w:val="24"/>
              </w:rPr>
              <w:t>var*</w:t>
            </w:r>
          </w:p>
        </w:tc>
      </w:tr>
      <w:tr w:rsidR="00F50E54" w:rsidRPr="00F50E54" w14:paraId="6FF34640" w14:textId="77777777" w:rsidTr="007934E3">
        <w:trPr>
          <w:trHeight w:val="241"/>
          <w:jc w:val="center"/>
        </w:trPr>
        <w:tc>
          <w:tcPr>
            <w:tcW w:w="1230" w:type="dxa"/>
          </w:tcPr>
          <w:p w14:paraId="7F8C8CEC" w14:textId="77777777" w:rsidR="00F50E54" w:rsidRPr="00F50E54" w:rsidRDefault="00F50E54" w:rsidP="007934E3">
            <w:pPr>
              <w:pStyle w:val="TableParagraph"/>
              <w:spacing w:before="7" w:line="214" w:lineRule="exact"/>
              <w:ind w:left="16"/>
              <w:rPr>
                <w:rFonts w:ascii="Arial" w:hAnsi="Arial" w:cs="Arial"/>
                <w:color w:val="auto"/>
                <w:sz w:val="24"/>
                <w:szCs w:val="24"/>
              </w:rPr>
            </w:pPr>
            <w:r w:rsidRPr="00F50E54">
              <w:rPr>
                <w:rFonts w:ascii="Arial" w:hAnsi="Arial" w:cs="Arial"/>
                <w:color w:val="auto"/>
                <w:sz w:val="24"/>
                <w:szCs w:val="24"/>
              </w:rPr>
              <w:t>Void</w:t>
            </w:r>
          </w:p>
        </w:tc>
        <w:tc>
          <w:tcPr>
            <w:tcW w:w="1585" w:type="dxa"/>
          </w:tcPr>
          <w:p w14:paraId="4E072B66" w14:textId="77777777" w:rsidR="00F50E54" w:rsidRPr="00F50E54" w:rsidRDefault="00F50E54" w:rsidP="007934E3">
            <w:pPr>
              <w:pStyle w:val="TableParagraph"/>
              <w:spacing w:before="7" w:line="214" w:lineRule="exact"/>
              <w:ind w:left="11"/>
              <w:rPr>
                <w:rFonts w:ascii="Arial" w:hAnsi="Arial" w:cs="Arial"/>
                <w:color w:val="auto"/>
                <w:sz w:val="24"/>
                <w:szCs w:val="24"/>
              </w:rPr>
            </w:pPr>
            <w:r w:rsidRPr="00F50E54">
              <w:rPr>
                <w:rFonts w:ascii="Arial" w:hAnsi="Arial" w:cs="Arial"/>
                <w:color w:val="auto"/>
                <w:sz w:val="24"/>
                <w:szCs w:val="24"/>
              </w:rPr>
              <w:t>volatile</w:t>
            </w:r>
          </w:p>
        </w:tc>
        <w:tc>
          <w:tcPr>
            <w:tcW w:w="1173" w:type="dxa"/>
          </w:tcPr>
          <w:p w14:paraId="0418D707" w14:textId="77777777" w:rsidR="00F50E54" w:rsidRPr="00F50E54" w:rsidRDefault="00F50E54" w:rsidP="007934E3">
            <w:pPr>
              <w:pStyle w:val="TableParagraph"/>
              <w:spacing w:before="7" w:line="214" w:lineRule="exact"/>
              <w:ind w:left="10"/>
              <w:rPr>
                <w:rFonts w:ascii="Arial" w:hAnsi="Arial" w:cs="Arial"/>
                <w:color w:val="auto"/>
                <w:sz w:val="24"/>
                <w:szCs w:val="24"/>
              </w:rPr>
            </w:pPr>
            <w:r w:rsidRPr="00F50E54">
              <w:rPr>
                <w:rFonts w:ascii="Arial" w:hAnsi="Arial" w:cs="Arial"/>
                <w:color w:val="auto"/>
                <w:sz w:val="24"/>
                <w:szCs w:val="24"/>
              </w:rPr>
              <w:t>while</w:t>
            </w:r>
          </w:p>
        </w:tc>
        <w:tc>
          <w:tcPr>
            <w:tcW w:w="1709" w:type="dxa"/>
          </w:tcPr>
          <w:p w14:paraId="47FDDB65" w14:textId="77777777" w:rsidR="00F50E54" w:rsidRPr="00F50E54" w:rsidRDefault="00F50E54" w:rsidP="007934E3">
            <w:pPr>
              <w:pStyle w:val="TableParagraph"/>
              <w:rPr>
                <w:rFonts w:ascii="Arial" w:hAnsi="Arial" w:cs="Arial"/>
                <w:color w:val="auto"/>
                <w:sz w:val="24"/>
                <w:szCs w:val="24"/>
              </w:rPr>
            </w:pPr>
          </w:p>
        </w:tc>
        <w:tc>
          <w:tcPr>
            <w:tcW w:w="1515" w:type="dxa"/>
          </w:tcPr>
          <w:p w14:paraId="70D67FD7" w14:textId="77777777" w:rsidR="00F50E54" w:rsidRPr="00F50E54" w:rsidRDefault="00F50E54" w:rsidP="007934E3">
            <w:pPr>
              <w:pStyle w:val="TableParagraph"/>
              <w:rPr>
                <w:rFonts w:ascii="Arial" w:hAnsi="Arial" w:cs="Arial"/>
                <w:color w:val="auto"/>
                <w:sz w:val="24"/>
                <w:szCs w:val="24"/>
              </w:rPr>
            </w:pPr>
          </w:p>
        </w:tc>
      </w:tr>
    </w:tbl>
    <w:p w14:paraId="62DAFBDC" w14:textId="77777777" w:rsidR="00F50E54" w:rsidRPr="00F50E54" w:rsidRDefault="00F50E54" w:rsidP="00F50E54">
      <w:pPr>
        <w:pStyle w:val="Textoindependiente"/>
        <w:rPr>
          <w:rFonts w:ascii="Arial" w:hAnsi="Arial" w:cs="Arial"/>
          <w:sz w:val="24"/>
          <w:szCs w:val="24"/>
        </w:rPr>
      </w:pPr>
    </w:p>
    <w:p w14:paraId="05FD1572" w14:textId="77777777" w:rsidR="00F50E54" w:rsidRPr="00F50E54" w:rsidRDefault="00F50E54" w:rsidP="00F50E54">
      <w:pPr>
        <w:pStyle w:val="Textoindependiente"/>
        <w:spacing w:before="8"/>
        <w:rPr>
          <w:rFonts w:ascii="Arial" w:hAnsi="Arial" w:cs="Arial"/>
          <w:sz w:val="24"/>
          <w:szCs w:val="24"/>
        </w:rPr>
      </w:pPr>
    </w:p>
    <w:p w14:paraId="592C66D1" w14:textId="77777777" w:rsidR="00F50E54" w:rsidRPr="00F50E54" w:rsidRDefault="00F50E54" w:rsidP="00F50E54">
      <w:pPr>
        <w:spacing w:before="1"/>
        <w:ind w:left="220"/>
        <w:rPr>
          <w:rFonts w:ascii="Arial" w:eastAsia="Muller Light" w:hAnsi="Arial" w:cs="Arial"/>
          <w:b/>
          <w:bCs/>
        </w:rPr>
      </w:pPr>
      <w:r w:rsidRPr="00F50E54">
        <w:rPr>
          <w:rFonts w:ascii="Arial" w:eastAsia="Muller Light" w:hAnsi="Arial" w:cs="Arial"/>
          <w:b/>
          <w:bCs/>
        </w:rPr>
        <w:t>Las palabras reservadas se pueden clasificar en las siguientes categorías:</w:t>
      </w:r>
    </w:p>
    <w:p w14:paraId="177146CE" w14:textId="77777777" w:rsidR="00F50E54" w:rsidRPr="00F50E54" w:rsidRDefault="00F50E54" w:rsidP="00F50E54">
      <w:pPr>
        <w:pStyle w:val="Prrafodelista"/>
        <w:widowControl w:val="0"/>
        <w:numPr>
          <w:ilvl w:val="0"/>
          <w:numId w:val="39"/>
        </w:numPr>
        <w:tabs>
          <w:tab w:val="left" w:pos="940"/>
          <w:tab w:val="left" w:pos="941"/>
        </w:tabs>
        <w:autoSpaceDE w:val="0"/>
        <w:autoSpaceDN w:val="0"/>
        <w:spacing w:before="3" w:line="261" w:lineRule="exact"/>
        <w:ind w:hanging="361"/>
        <w:contextualSpacing w:val="0"/>
        <w:rPr>
          <w:rFonts w:ascii="Arial" w:eastAsia="Muller Light" w:hAnsi="Arial" w:cs="Arial"/>
          <w:b/>
          <w:bCs/>
        </w:rPr>
      </w:pPr>
      <w:r w:rsidRPr="00F50E54">
        <w:rPr>
          <w:rFonts w:ascii="Arial" w:eastAsia="Muller Light" w:hAnsi="Arial" w:cs="Arial"/>
        </w:rPr>
        <w:t xml:space="preserve">Tipos de datos: </w:t>
      </w:r>
      <w:proofErr w:type="spellStart"/>
      <w:r w:rsidRPr="00F50E54">
        <w:rPr>
          <w:rFonts w:ascii="Arial" w:eastAsia="Muller Light" w:hAnsi="Arial" w:cs="Arial"/>
          <w:b/>
          <w:bCs/>
        </w:rPr>
        <w:t>boolean</w:t>
      </w:r>
      <w:proofErr w:type="spellEnd"/>
      <w:r w:rsidRPr="00F50E54">
        <w:rPr>
          <w:rFonts w:ascii="Arial" w:eastAsia="Muller Light" w:hAnsi="Arial" w:cs="Arial"/>
          <w:b/>
          <w:bCs/>
        </w:rPr>
        <w:t xml:space="preserve">, </w:t>
      </w:r>
      <w:proofErr w:type="spellStart"/>
      <w:r w:rsidRPr="00F50E54">
        <w:rPr>
          <w:rFonts w:ascii="Arial" w:eastAsia="Muller Light" w:hAnsi="Arial" w:cs="Arial"/>
          <w:b/>
          <w:bCs/>
        </w:rPr>
        <w:t>float</w:t>
      </w:r>
      <w:proofErr w:type="spellEnd"/>
      <w:r w:rsidRPr="00F50E54">
        <w:rPr>
          <w:rFonts w:ascii="Arial" w:eastAsia="Muller Light" w:hAnsi="Arial" w:cs="Arial"/>
          <w:b/>
          <w:bCs/>
        </w:rPr>
        <w:t xml:space="preserve">, </w:t>
      </w:r>
      <w:proofErr w:type="spellStart"/>
      <w:r w:rsidRPr="00F50E54">
        <w:rPr>
          <w:rFonts w:ascii="Arial" w:eastAsia="Muller Light" w:hAnsi="Arial" w:cs="Arial"/>
          <w:b/>
          <w:bCs/>
        </w:rPr>
        <w:t>double</w:t>
      </w:r>
      <w:proofErr w:type="spellEnd"/>
      <w:r w:rsidRPr="00F50E54">
        <w:rPr>
          <w:rFonts w:ascii="Arial" w:eastAsia="Muller Light" w:hAnsi="Arial" w:cs="Arial"/>
          <w:b/>
          <w:bCs/>
        </w:rPr>
        <w:t xml:space="preserve">, </w:t>
      </w:r>
      <w:proofErr w:type="spellStart"/>
      <w:r w:rsidRPr="00F50E54">
        <w:rPr>
          <w:rFonts w:ascii="Arial" w:eastAsia="Muller Light" w:hAnsi="Arial" w:cs="Arial"/>
          <w:b/>
          <w:bCs/>
        </w:rPr>
        <w:t>int</w:t>
      </w:r>
      <w:proofErr w:type="spellEnd"/>
      <w:r w:rsidRPr="00F50E54">
        <w:rPr>
          <w:rFonts w:ascii="Arial" w:eastAsia="Muller Light" w:hAnsi="Arial" w:cs="Arial"/>
          <w:b/>
          <w:bCs/>
        </w:rPr>
        <w:t>,</w:t>
      </w:r>
      <w:r w:rsidRPr="00F50E54">
        <w:rPr>
          <w:rFonts w:ascii="Arial" w:eastAsia="Muller Light" w:hAnsi="Arial" w:cs="Arial"/>
          <w:b/>
          <w:bCs/>
          <w:spacing w:val="-12"/>
        </w:rPr>
        <w:t xml:space="preserve"> </w:t>
      </w:r>
      <w:proofErr w:type="spellStart"/>
      <w:r w:rsidRPr="00F50E54">
        <w:rPr>
          <w:rFonts w:ascii="Arial" w:eastAsia="Muller Light" w:hAnsi="Arial" w:cs="Arial"/>
          <w:b/>
          <w:bCs/>
        </w:rPr>
        <w:t>char</w:t>
      </w:r>
      <w:proofErr w:type="spellEnd"/>
    </w:p>
    <w:p w14:paraId="6FB60F5F" w14:textId="77777777" w:rsidR="00F50E54" w:rsidRPr="00F50E54" w:rsidRDefault="00F50E54" w:rsidP="00F50E54">
      <w:pPr>
        <w:pStyle w:val="Prrafodelista"/>
        <w:widowControl w:val="0"/>
        <w:numPr>
          <w:ilvl w:val="0"/>
          <w:numId w:val="39"/>
        </w:numPr>
        <w:tabs>
          <w:tab w:val="left" w:pos="940"/>
          <w:tab w:val="left" w:pos="941"/>
        </w:tabs>
        <w:autoSpaceDE w:val="0"/>
        <w:autoSpaceDN w:val="0"/>
        <w:spacing w:line="261" w:lineRule="exact"/>
        <w:ind w:hanging="361"/>
        <w:contextualSpacing w:val="0"/>
        <w:rPr>
          <w:rFonts w:ascii="Arial" w:eastAsia="Muller Light" w:hAnsi="Arial" w:cs="Arial"/>
          <w:b/>
          <w:bCs/>
        </w:rPr>
      </w:pPr>
      <w:r w:rsidRPr="00F50E54">
        <w:rPr>
          <w:rFonts w:ascii="Arial" w:eastAsia="Muller Light" w:hAnsi="Arial" w:cs="Arial"/>
        </w:rPr>
        <w:t xml:space="preserve">Sentencias condicionales: </w:t>
      </w:r>
      <w:proofErr w:type="spellStart"/>
      <w:r w:rsidRPr="00F50E54">
        <w:rPr>
          <w:rFonts w:ascii="Arial" w:eastAsia="Muller Light" w:hAnsi="Arial" w:cs="Arial"/>
          <w:b/>
          <w:bCs/>
        </w:rPr>
        <w:t>if</w:t>
      </w:r>
      <w:proofErr w:type="spellEnd"/>
      <w:r w:rsidRPr="00F50E54">
        <w:rPr>
          <w:rFonts w:ascii="Arial" w:eastAsia="Muller Light" w:hAnsi="Arial" w:cs="Arial"/>
          <w:b/>
          <w:bCs/>
        </w:rPr>
        <w:t xml:space="preserve">, </w:t>
      </w:r>
      <w:proofErr w:type="spellStart"/>
      <w:r w:rsidRPr="00F50E54">
        <w:rPr>
          <w:rFonts w:ascii="Arial" w:eastAsia="Muller Light" w:hAnsi="Arial" w:cs="Arial"/>
          <w:b/>
          <w:bCs/>
        </w:rPr>
        <w:t>else</w:t>
      </w:r>
      <w:proofErr w:type="spellEnd"/>
      <w:r w:rsidRPr="00F50E54">
        <w:rPr>
          <w:rFonts w:ascii="Arial" w:eastAsia="Muller Light" w:hAnsi="Arial" w:cs="Arial"/>
          <w:b/>
          <w:bCs/>
        </w:rPr>
        <w:t>,</w:t>
      </w:r>
      <w:r w:rsidRPr="00F50E54">
        <w:rPr>
          <w:rFonts w:ascii="Arial" w:eastAsia="Muller Light" w:hAnsi="Arial" w:cs="Arial"/>
          <w:b/>
          <w:bCs/>
          <w:spacing w:val="-5"/>
        </w:rPr>
        <w:t xml:space="preserve"> </w:t>
      </w:r>
      <w:proofErr w:type="spellStart"/>
      <w:r w:rsidRPr="00F50E54">
        <w:rPr>
          <w:rFonts w:ascii="Arial" w:eastAsia="Muller Light" w:hAnsi="Arial" w:cs="Arial"/>
          <w:b/>
          <w:bCs/>
        </w:rPr>
        <w:t>switch</w:t>
      </w:r>
      <w:proofErr w:type="spellEnd"/>
    </w:p>
    <w:p w14:paraId="367894BE" w14:textId="77777777" w:rsidR="00F50E54" w:rsidRPr="00F50E54" w:rsidRDefault="00F50E54" w:rsidP="00F50E54">
      <w:pPr>
        <w:pStyle w:val="Prrafodelista"/>
        <w:widowControl w:val="0"/>
        <w:numPr>
          <w:ilvl w:val="0"/>
          <w:numId w:val="39"/>
        </w:numPr>
        <w:tabs>
          <w:tab w:val="left" w:pos="940"/>
          <w:tab w:val="left" w:pos="941"/>
        </w:tabs>
        <w:autoSpaceDE w:val="0"/>
        <w:autoSpaceDN w:val="0"/>
        <w:spacing w:before="2" w:line="261" w:lineRule="exact"/>
        <w:ind w:hanging="361"/>
        <w:contextualSpacing w:val="0"/>
        <w:rPr>
          <w:rFonts w:ascii="Arial" w:eastAsia="Muller Light" w:hAnsi="Arial" w:cs="Arial"/>
          <w:b/>
          <w:bCs/>
          <w:lang w:val="en-US"/>
        </w:rPr>
      </w:pPr>
      <w:proofErr w:type="spellStart"/>
      <w:r w:rsidRPr="00F50E54">
        <w:rPr>
          <w:rFonts w:ascii="Arial" w:eastAsia="Muller Light" w:hAnsi="Arial" w:cs="Arial"/>
          <w:lang w:val="en-US"/>
        </w:rPr>
        <w:t>Sentencias</w:t>
      </w:r>
      <w:proofErr w:type="spellEnd"/>
      <w:r w:rsidRPr="00F50E54">
        <w:rPr>
          <w:rFonts w:ascii="Arial" w:eastAsia="Muller Light" w:hAnsi="Arial" w:cs="Arial"/>
          <w:lang w:val="en-US"/>
        </w:rPr>
        <w:t xml:space="preserve"> </w:t>
      </w:r>
      <w:proofErr w:type="spellStart"/>
      <w:r w:rsidRPr="00F50E54">
        <w:rPr>
          <w:rFonts w:ascii="Arial" w:eastAsia="Muller Light" w:hAnsi="Arial" w:cs="Arial"/>
          <w:lang w:val="en-US"/>
        </w:rPr>
        <w:t>iterativas</w:t>
      </w:r>
      <w:proofErr w:type="spellEnd"/>
      <w:r w:rsidRPr="00F50E54">
        <w:rPr>
          <w:rFonts w:ascii="Arial" w:eastAsia="Muller Light" w:hAnsi="Arial" w:cs="Arial"/>
          <w:lang w:val="en-US"/>
        </w:rPr>
        <w:t xml:space="preserve">: </w:t>
      </w:r>
      <w:r w:rsidRPr="00F50E54">
        <w:rPr>
          <w:rFonts w:ascii="Arial" w:eastAsia="Muller Light" w:hAnsi="Arial" w:cs="Arial"/>
          <w:b/>
          <w:bCs/>
          <w:lang w:val="en-US"/>
        </w:rPr>
        <w:t>for, do, while,</w:t>
      </w:r>
      <w:r w:rsidRPr="00F50E54">
        <w:rPr>
          <w:rFonts w:ascii="Arial" w:eastAsia="Muller Light" w:hAnsi="Arial" w:cs="Arial"/>
          <w:b/>
          <w:bCs/>
          <w:spacing w:val="-8"/>
          <w:lang w:val="en-US"/>
        </w:rPr>
        <w:t xml:space="preserve"> </w:t>
      </w:r>
      <w:r w:rsidRPr="00F50E54">
        <w:rPr>
          <w:rFonts w:ascii="Arial" w:eastAsia="Muller Light" w:hAnsi="Arial" w:cs="Arial"/>
          <w:b/>
          <w:bCs/>
          <w:lang w:val="en-US"/>
        </w:rPr>
        <w:t>continue</w:t>
      </w:r>
    </w:p>
    <w:p w14:paraId="4AEEFFC9" w14:textId="77777777" w:rsidR="00F50E54" w:rsidRPr="00F50E54" w:rsidRDefault="00F50E54" w:rsidP="00F50E54">
      <w:pPr>
        <w:pStyle w:val="Prrafodelista"/>
        <w:widowControl w:val="0"/>
        <w:numPr>
          <w:ilvl w:val="0"/>
          <w:numId w:val="39"/>
        </w:numPr>
        <w:tabs>
          <w:tab w:val="left" w:pos="940"/>
          <w:tab w:val="left" w:pos="941"/>
        </w:tabs>
        <w:autoSpaceDE w:val="0"/>
        <w:autoSpaceDN w:val="0"/>
        <w:spacing w:line="260" w:lineRule="exact"/>
        <w:ind w:hanging="361"/>
        <w:contextualSpacing w:val="0"/>
        <w:rPr>
          <w:rFonts w:ascii="Arial" w:eastAsia="Muller Light" w:hAnsi="Arial" w:cs="Arial"/>
          <w:b/>
          <w:bCs/>
        </w:rPr>
      </w:pPr>
      <w:r w:rsidRPr="00F50E54">
        <w:rPr>
          <w:rFonts w:ascii="Arial" w:eastAsia="Muller Light" w:hAnsi="Arial" w:cs="Arial"/>
        </w:rPr>
        <w:t xml:space="preserve">Tratamiento de las excepciones: </w:t>
      </w:r>
      <w:r w:rsidRPr="00F50E54">
        <w:rPr>
          <w:rFonts w:ascii="Arial" w:eastAsia="Muller Light" w:hAnsi="Arial" w:cs="Arial"/>
          <w:b/>
          <w:bCs/>
        </w:rPr>
        <w:t xml:space="preserve">try, catch, </w:t>
      </w:r>
      <w:proofErr w:type="spellStart"/>
      <w:r w:rsidRPr="00F50E54">
        <w:rPr>
          <w:rFonts w:ascii="Arial" w:eastAsia="Muller Light" w:hAnsi="Arial" w:cs="Arial"/>
          <w:b/>
          <w:bCs/>
        </w:rPr>
        <w:t>finally</w:t>
      </w:r>
      <w:proofErr w:type="spellEnd"/>
      <w:r w:rsidRPr="00F50E54">
        <w:rPr>
          <w:rFonts w:ascii="Arial" w:eastAsia="Muller Light" w:hAnsi="Arial" w:cs="Arial"/>
          <w:b/>
          <w:bCs/>
        </w:rPr>
        <w:t>,</w:t>
      </w:r>
      <w:r w:rsidRPr="00F50E54">
        <w:rPr>
          <w:rFonts w:ascii="Arial" w:eastAsia="Muller Light" w:hAnsi="Arial" w:cs="Arial"/>
          <w:b/>
          <w:bCs/>
          <w:spacing w:val="-50"/>
        </w:rPr>
        <w:t xml:space="preserve"> </w:t>
      </w:r>
      <w:proofErr w:type="spellStart"/>
      <w:r w:rsidRPr="00F50E54">
        <w:rPr>
          <w:rFonts w:ascii="Arial" w:eastAsia="Muller Light" w:hAnsi="Arial" w:cs="Arial"/>
          <w:b/>
          <w:bCs/>
        </w:rPr>
        <w:t>throw</w:t>
      </w:r>
      <w:proofErr w:type="spellEnd"/>
    </w:p>
    <w:p w14:paraId="4DD795CA" w14:textId="77777777" w:rsidR="00F50E54" w:rsidRPr="00F50E54" w:rsidRDefault="00F50E54" w:rsidP="00F50E54">
      <w:pPr>
        <w:pStyle w:val="Prrafodelista"/>
        <w:widowControl w:val="0"/>
        <w:numPr>
          <w:ilvl w:val="0"/>
          <w:numId w:val="39"/>
        </w:numPr>
        <w:tabs>
          <w:tab w:val="left" w:pos="940"/>
          <w:tab w:val="left" w:pos="941"/>
        </w:tabs>
        <w:autoSpaceDE w:val="0"/>
        <w:autoSpaceDN w:val="0"/>
        <w:spacing w:line="260" w:lineRule="exact"/>
        <w:ind w:hanging="361"/>
        <w:contextualSpacing w:val="0"/>
        <w:rPr>
          <w:rFonts w:ascii="Arial" w:eastAsia="Muller Light" w:hAnsi="Arial" w:cs="Arial"/>
          <w:b/>
          <w:bCs/>
        </w:rPr>
      </w:pPr>
      <w:r w:rsidRPr="00F50E54">
        <w:rPr>
          <w:rFonts w:ascii="Arial" w:eastAsia="Muller Light" w:hAnsi="Arial" w:cs="Arial"/>
        </w:rPr>
        <w:t xml:space="preserve">Estructura de datos: </w:t>
      </w:r>
      <w:proofErr w:type="spellStart"/>
      <w:r w:rsidRPr="00F50E54">
        <w:rPr>
          <w:rFonts w:ascii="Arial" w:eastAsia="Muller Light" w:hAnsi="Arial" w:cs="Arial"/>
          <w:b/>
          <w:bCs/>
        </w:rPr>
        <w:t>class</w:t>
      </w:r>
      <w:proofErr w:type="spellEnd"/>
      <w:r w:rsidRPr="00F50E54">
        <w:rPr>
          <w:rFonts w:ascii="Arial" w:eastAsia="Muller Light" w:hAnsi="Arial" w:cs="Arial"/>
          <w:b/>
          <w:bCs/>
        </w:rPr>
        <w:t xml:space="preserve">, interface, </w:t>
      </w:r>
      <w:proofErr w:type="spellStart"/>
      <w:r w:rsidRPr="00F50E54">
        <w:rPr>
          <w:rFonts w:ascii="Arial" w:eastAsia="Muller Light" w:hAnsi="Arial" w:cs="Arial"/>
          <w:b/>
          <w:bCs/>
        </w:rPr>
        <w:t>implements</w:t>
      </w:r>
      <w:proofErr w:type="spellEnd"/>
      <w:r w:rsidRPr="00F50E54">
        <w:rPr>
          <w:rFonts w:ascii="Arial" w:eastAsia="Muller Light" w:hAnsi="Arial" w:cs="Arial"/>
          <w:b/>
          <w:bCs/>
        </w:rPr>
        <w:t>,</w:t>
      </w:r>
      <w:r w:rsidRPr="00F50E54">
        <w:rPr>
          <w:rFonts w:ascii="Arial" w:eastAsia="Muller Light" w:hAnsi="Arial" w:cs="Arial"/>
          <w:b/>
          <w:bCs/>
          <w:spacing w:val="-50"/>
        </w:rPr>
        <w:t xml:space="preserve"> </w:t>
      </w:r>
      <w:proofErr w:type="spellStart"/>
      <w:r w:rsidRPr="00F50E54">
        <w:rPr>
          <w:rFonts w:ascii="Arial" w:eastAsia="Muller Light" w:hAnsi="Arial" w:cs="Arial"/>
          <w:b/>
          <w:bCs/>
        </w:rPr>
        <w:t>extends</w:t>
      </w:r>
      <w:proofErr w:type="spellEnd"/>
    </w:p>
    <w:p w14:paraId="629A4311" w14:textId="77777777" w:rsidR="00F50E54" w:rsidRPr="00F50E54" w:rsidRDefault="00F50E54" w:rsidP="00F50E54">
      <w:pPr>
        <w:pStyle w:val="Prrafodelista"/>
        <w:widowControl w:val="0"/>
        <w:numPr>
          <w:ilvl w:val="0"/>
          <w:numId w:val="39"/>
        </w:numPr>
        <w:tabs>
          <w:tab w:val="left" w:pos="940"/>
          <w:tab w:val="left" w:pos="941"/>
        </w:tabs>
        <w:autoSpaceDE w:val="0"/>
        <w:autoSpaceDN w:val="0"/>
        <w:spacing w:line="261" w:lineRule="exact"/>
        <w:ind w:hanging="361"/>
        <w:contextualSpacing w:val="0"/>
        <w:rPr>
          <w:rFonts w:ascii="Arial" w:eastAsia="Muller Light" w:hAnsi="Arial" w:cs="Arial"/>
          <w:b/>
          <w:bCs/>
        </w:rPr>
      </w:pPr>
      <w:r w:rsidRPr="00F50E54">
        <w:rPr>
          <w:rFonts w:ascii="Arial" w:eastAsia="Muller Light" w:hAnsi="Arial" w:cs="Arial"/>
        </w:rPr>
        <w:t xml:space="preserve">Modificadores y control de acceso: </w:t>
      </w:r>
      <w:proofErr w:type="spellStart"/>
      <w:r w:rsidRPr="00F50E54">
        <w:rPr>
          <w:rFonts w:ascii="Arial" w:eastAsia="Muller Light" w:hAnsi="Arial" w:cs="Arial"/>
          <w:b/>
          <w:bCs/>
        </w:rPr>
        <w:t>public</w:t>
      </w:r>
      <w:proofErr w:type="spellEnd"/>
      <w:r w:rsidRPr="00F50E54">
        <w:rPr>
          <w:rFonts w:ascii="Arial" w:eastAsia="Muller Light" w:hAnsi="Arial" w:cs="Arial"/>
          <w:b/>
          <w:bCs/>
        </w:rPr>
        <w:t xml:space="preserve">, </w:t>
      </w:r>
      <w:proofErr w:type="spellStart"/>
      <w:r w:rsidRPr="00F50E54">
        <w:rPr>
          <w:rFonts w:ascii="Arial" w:eastAsia="Muller Light" w:hAnsi="Arial" w:cs="Arial"/>
          <w:b/>
          <w:bCs/>
        </w:rPr>
        <w:t>private</w:t>
      </w:r>
      <w:proofErr w:type="spellEnd"/>
      <w:r w:rsidRPr="00F50E54">
        <w:rPr>
          <w:rFonts w:ascii="Arial" w:eastAsia="Muller Light" w:hAnsi="Arial" w:cs="Arial"/>
          <w:b/>
          <w:bCs/>
        </w:rPr>
        <w:t xml:space="preserve">, </w:t>
      </w:r>
      <w:proofErr w:type="spellStart"/>
      <w:r w:rsidRPr="00F50E54">
        <w:rPr>
          <w:rFonts w:ascii="Arial" w:eastAsia="Muller Light" w:hAnsi="Arial" w:cs="Arial"/>
          <w:b/>
          <w:bCs/>
        </w:rPr>
        <w:t>protected</w:t>
      </w:r>
      <w:proofErr w:type="spellEnd"/>
      <w:r w:rsidRPr="00F50E54">
        <w:rPr>
          <w:rFonts w:ascii="Arial" w:eastAsia="Muller Light" w:hAnsi="Arial" w:cs="Arial"/>
          <w:b/>
          <w:bCs/>
        </w:rPr>
        <w:t>,</w:t>
      </w:r>
      <w:r w:rsidRPr="00F50E54">
        <w:rPr>
          <w:rFonts w:ascii="Arial" w:eastAsia="Muller Light" w:hAnsi="Arial" w:cs="Arial"/>
          <w:b/>
          <w:bCs/>
          <w:spacing w:val="-25"/>
        </w:rPr>
        <w:t xml:space="preserve"> </w:t>
      </w:r>
      <w:proofErr w:type="spellStart"/>
      <w:r w:rsidRPr="00F50E54">
        <w:rPr>
          <w:rFonts w:ascii="Arial" w:eastAsia="Muller Light" w:hAnsi="Arial" w:cs="Arial"/>
          <w:b/>
          <w:bCs/>
        </w:rPr>
        <w:t>transient</w:t>
      </w:r>
      <w:proofErr w:type="spellEnd"/>
    </w:p>
    <w:p w14:paraId="530BD777" w14:textId="77777777" w:rsidR="00F50E54" w:rsidRPr="00F50E54" w:rsidRDefault="00F50E54" w:rsidP="00F50E54">
      <w:pPr>
        <w:pStyle w:val="Prrafodelista"/>
        <w:widowControl w:val="0"/>
        <w:numPr>
          <w:ilvl w:val="0"/>
          <w:numId w:val="39"/>
        </w:numPr>
        <w:tabs>
          <w:tab w:val="left" w:pos="940"/>
          <w:tab w:val="left" w:pos="941"/>
        </w:tabs>
        <w:autoSpaceDE w:val="0"/>
        <w:autoSpaceDN w:val="0"/>
        <w:spacing w:before="3"/>
        <w:ind w:hanging="361"/>
        <w:contextualSpacing w:val="0"/>
        <w:rPr>
          <w:rFonts w:ascii="Arial" w:eastAsia="Muller Light" w:hAnsi="Arial" w:cs="Arial"/>
        </w:rPr>
      </w:pPr>
      <w:r w:rsidRPr="00F50E54">
        <w:rPr>
          <w:rFonts w:ascii="Arial" w:eastAsia="Muller Light" w:hAnsi="Arial" w:cs="Arial"/>
        </w:rPr>
        <w:t xml:space="preserve">Otras: </w:t>
      </w:r>
      <w:r w:rsidRPr="00F50E54">
        <w:rPr>
          <w:rFonts w:ascii="Arial" w:eastAsia="Muller Light" w:hAnsi="Arial" w:cs="Arial"/>
          <w:b/>
          <w:bCs/>
        </w:rPr>
        <w:t>super</w:t>
      </w:r>
      <w:r w:rsidRPr="00F50E54">
        <w:rPr>
          <w:rFonts w:ascii="Arial" w:eastAsia="Muller Light" w:hAnsi="Arial" w:cs="Arial"/>
        </w:rPr>
        <w:t xml:space="preserve">, </w:t>
      </w:r>
      <w:proofErr w:type="spellStart"/>
      <w:r w:rsidRPr="00F50E54">
        <w:rPr>
          <w:rFonts w:ascii="Arial" w:eastAsia="Muller Light" w:hAnsi="Arial" w:cs="Arial"/>
          <w:b/>
          <w:bCs/>
        </w:rPr>
        <w:t>null</w:t>
      </w:r>
      <w:proofErr w:type="spellEnd"/>
      <w:r w:rsidRPr="00F50E54">
        <w:rPr>
          <w:rFonts w:ascii="Arial" w:eastAsia="Muller Light" w:hAnsi="Arial" w:cs="Arial"/>
          <w:b/>
          <w:bCs/>
        </w:rPr>
        <w:t>,</w:t>
      </w:r>
      <w:r w:rsidRPr="00F50E54">
        <w:rPr>
          <w:rFonts w:ascii="Arial" w:eastAsia="Muller Light" w:hAnsi="Arial" w:cs="Arial"/>
          <w:b/>
          <w:bCs/>
          <w:spacing w:val="-4"/>
        </w:rPr>
        <w:t xml:space="preserve"> </w:t>
      </w:r>
      <w:proofErr w:type="spellStart"/>
      <w:r w:rsidRPr="00F50E54">
        <w:rPr>
          <w:rFonts w:ascii="Arial" w:eastAsia="Muller Light" w:hAnsi="Arial" w:cs="Arial"/>
          <w:b/>
          <w:bCs/>
        </w:rPr>
        <w:t>this</w:t>
      </w:r>
      <w:proofErr w:type="spellEnd"/>
      <w:r w:rsidRPr="00F50E54">
        <w:rPr>
          <w:rFonts w:ascii="Arial" w:eastAsia="Muller Light" w:hAnsi="Arial" w:cs="Arial"/>
        </w:rPr>
        <w:t>.</w:t>
      </w:r>
    </w:p>
    <w:p w14:paraId="03AE9333" w14:textId="5EA1F844" w:rsidR="00FF70B7" w:rsidRPr="00F50E54" w:rsidRDefault="00FF70B7" w:rsidP="00FF70B7">
      <w:pPr>
        <w:rPr>
          <w:rFonts w:ascii="Arial" w:hAnsi="Arial" w:cs="Arial"/>
          <w:noProof/>
          <w:lang w:eastAsia="es-MX"/>
        </w:rPr>
      </w:pPr>
    </w:p>
    <w:p w14:paraId="5898C461" w14:textId="77777777" w:rsidR="00DB67FB" w:rsidRDefault="00DB67FB" w:rsidP="00DD7CB3">
      <w:pPr>
        <w:jc w:val="both"/>
        <w:rPr>
          <w:rFonts w:ascii="Arial" w:hAnsi="Arial" w:cs="Arial"/>
          <w:b/>
          <w:bCs/>
          <w:color w:val="E72A26"/>
          <w:sz w:val="32"/>
          <w:szCs w:val="32"/>
        </w:rPr>
      </w:pPr>
    </w:p>
    <w:p w14:paraId="7A8C6C95" w14:textId="131DE956" w:rsidR="0039318C" w:rsidRPr="00745DF3" w:rsidRDefault="0039318C" w:rsidP="0039318C">
      <w:pPr>
        <w:jc w:val="both"/>
        <w:rPr>
          <w:rFonts w:ascii="Arial" w:hAnsi="Arial" w:cs="Arial"/>
          <w:b/>
          <w:bCs/>
          <w:color w:val="6F01EE"/>
        </w:rPr>
      </w:pPr>
      <w:r w:rsidRPr="00745DF3">
        <w:rPr>
          <w:rFonts w:ascii="Arial" w:hAnsi="Arial" w:cs="Arial"/>
          <w:b/>
          <w:bCs/>
          <w:color w:val="6F01EE"/>
        </w:rPr>
        <w:t>Subtema 1.2:</w:t>
      </w:r>
    </w:p>
    <w:p w14:paraId="4BBC2A6A" w14:textId="77777777" w:rsidR="00F50E54" w:rsidRDefault="00F50E54" w:rsidP="00DB67FB">
      <w:pPr>
        <w:rPr>
          <w:rFonts w:ascii="Stag Book" w:hAnsi="Stag Book" w:cs="Arial"/>
          <w:color w:val="6F01EE"/>
          <w:sz w:val="36"/>
          <w:szCs w:val="36"/>
          <w:lang w:eastAsia="es-MX"/>
        </w:rPr>
      </w:pPr>
      <w:r w:rsidRPr="00F50E54">
        <w:rPr>
          <w:rFonts w:ascii="Stag Book" w:hAnsi="Stag Book" w:cs="Arial"/>
          <w:color w:val="6F01EE"/>
          <w:sz w:val="36"/>
          <w:szCs w:val="36"/>
          <w:lang w:eastAsia="es-MX"/>
        </w:rPr>
        <w:t>Conversiones en Java.</w:t>
      </w:r>
    </w:p>
    <w:p w14:paraId="1341D44A" w14:textId="77777777" w:rsidR="00DB67FB" w:rsidRDefault="00DB67FB" w:rsidP="00DB67FB">
      <w:pPr>
        <w:rPr>
          <w:rFonts w:ascii="Arial" w:hAnsi="Arial" w:cs="Arial"/>
          <w:noProof/>
          <w:color w:val="000000"/>
          <w:lang w:eastAsia="es-MX"/>
        </w:rPr>
      </w:pPr>
    </w:p>
    <w:p w14:paraId="5F79CA50" w14:textId="719CDC53" w:rsidR="00DB67FB" w:rsidRDefault="00DB67FB" w:rsidP="00DB67FB">
      <w:pPr>
        <w:rPr>
          <w:rFonts w:ascii="Arial" w:hAnsi="Arial" w:cs="Arial"/>
          <w:b/>
          <w:bCs/>
          <w:noProof/>
          <w:color w:val="6F01EE"/>
          <w:lang w:eastAsia="es-MX"/>
        </w:rPr>
      </w:pPr>
      <w:r w:rsidRPr="00340E0C">
        <w:rPr>
          <w:rFonts w:ascii="Arial" w:hAnsi="Arial" w:cs="Arial"/>
          <w:b/>
          <w:bCs/>
          <w:noProof/>
          <w:color w:val="6F01EE"/>
          <w:lang w:eastAsia="es-MX"/>
        </w:rPr>
        <w:t>Ejemplos:</w:t>
      </w:r>
    </w:p>
    <w:p w14:paraId="29BD62BA" w14:textId="77777777" w:rsidR="0065727F" w:rsidRPr="00340E0C" w:rsidRDefault="0065727F" w:rsidP="00DB67FB">
      <w:pPr>
        <w:rPr>
          <w:rFonts w:ascii="Arial" w:hAnsi="Arial" w:cs="Arial"/>
          <w:b/>
          <w:bCs/>
          <w:noProof/>
          <w:color w:val="6F01EE"/>
          <w:lang w:eastAsia="es-MX"/>
        </w:rPr>
      </w:pPr>
    </w:p>
    <w:p w14:paraId="62033700" w14:textId="77777777" w:rsidR="0065727F" w:rsidRPr="0065727F" w:rsidRDefault="0065727F" w:rsidP="0065727F">
      <w:pPr>
        <w:pStyle w:val="Textoindependiente"/>
        <w:spacing w:before="1"/>
        <w:ind w:left="220" w:right="1058"/>
        <w:jc w:val="both"/>
        <w:rPr>
          <w:rFonts w:ascii="Arial" w:eastAsia="Muller Light" w:hAnsi="Arial" w:cs="Arial"/>
          <w:sz w:val="24"/>
          <w:szCs w:val="24"/>
        </w:rPr>
      </w:pPr>
      <w:r w:rsidRPr="0065727F">
        <w:rPr>
          <w:rFonts w:ascii="Arial" w:eastAsia="Muller Light" w:hAnsi="Arial" w:cs="Arial"/>
          <w:sz w:val="24"/>
          <w:szCs w:val="24"/>
        </w:rPr>
        <w:t>Cuando se realiza una operación, si un operando es entero (</w:t>
      </w:r>
      <w:proofErr w:type="spellStart"/>
      <w:r w:rsidRPr="0065727F">
        <w:rPr>
          <w:rFonts w:ascii="Arial" w:eastAsia="Muller Light" w:hAnsi="Arial" w:cs="Arial"/>
          <w:b/>
          <w:bCs/>
          <w:sz w:val="24"/>
          <w:szCs w:val="24"/>
        </w:rPr>
        <w:t>int</w:t>
      </w:r>
      <w:proofErr w:type="spellEnd"/>
      <w:r w:rsidRPr="0065727F">
        <w:rPr>
          <w:rFonts w:ascii="Arial" w:eastAsia="Muller Light" w:hAnsi="Arial" w:cs="Arial"/>
          <w:sz w:val="24"/>
          <w:szCs w:val="24"/>
        </w:rPr>
        <w:t>) y el otro es de coma flotante (</w:t>
      </w:r>
      <w:proofErr w:type="spellStart"/>
      <w:r w:rsidRPr="0065727F">
        <w:rPr>
          <w:rFonts w:ascii="Arial" w:eastAsia="Muller Light" w:hAnsi="Arial" w:cs="Arial"/>
          <w:b/>
          <w:bCs/>
          <w:sz w:val="24"/>
          <w:szCs w:val="24"/>
        </w:rPr>
        <w:t>double</w:t>
      </w:r>
      <w:proofErr w:type="spellEnd"/>
      <w:r w:rsidRPr="0065727F">
        <w:rPr>
          <w:rFonts w:ascii="Arial" w:eastAsia="Muller Light" w:hAnsi="Arial" w:cs="Arial"/>
          <w:sz w:val="24"/>
          <w:szCs w:val="24"/>
        </w:rPr>
        <w:t>) el resultado es en coma flotante (</w:t>
      </w:r>
      <w:proofErr w:type="spellStart"/>
      <w:r w:rsidRPr="0065727F">
        <w:rPr>
          <w:rFonts w:ascii="Arial" w:eastAsia="Muller Light" w:hAnsi="Arial" w:cs="Arial"/>
          <w:b/>
          <w:bCs/>
          <w:sz w:val="24"/>
          <w:szCs w:val="24"/>
        </w:rPr>
        <w:t>double</w:t>
      </w:r>
      <w:proofErr w:type="spellEnd"/>
      <w:r w:rsidRPr="0065727F">
        <w:rPr>
          <w:rFonts w:ascii="Arial" w:eastAsia="Muller Light" w:hAnsi="Arial" w:cs="Arial"/>
          <w:sz w:val="24"/>
          <w:szCs w:val="24"/>
        </w:rPr>
        <w:t>).</w:t>
      </w:r>
    </w:p>
    <w:p w14:paraId="3061E9BF" w14:textId="77777777" w:rsidR="0065727F" w:rsidRPr="0065727F" w:rsidRDefault="0065727F" w:rsidP="0065727F">
      <w:pPr>
        <w:pStyle w:val="Textoindependiente"/>
        <w:ind w:left="1134"/>
        <w:jc w:val="both"/>
        <w:rPr>
          <w:rFonts w:ascii="Arial" w:eastAsia="Muller Light" w:hAnsi="Arial" w:cs="Arial"/>
          <w:sz w:val="24"/>
          <w:szCs w:val="24"/>
        </w:rPr>
      </w:pPr>
    </w:p>
    <w:p w14:paraId="375109B2" w14:textId="77777777" w:rsidR="0065727F" w:rsidRPr="0065727F" w:rsidRDefault="0065727F" w:rsidP="0065727F">
      <w:pPr>
        <w:pStyle w:val="Textoindependiente"/>
        <w:ind w:left="1134"/>
        <w:jc w:val="both"/>
        <w:rPr>
          <w:rFonts w:ascii="Arial" w:eastAsia="Muller Light" w:hAnsi="Arial" w:cs="Arial"/>
          <w:sz w:val="24"/>
          <w:szCs w:val="24"/>
          <w:lang w:val="en-US"/>
        </w:rPr>
      </w:pPr>
      <w:r w:rsidRPr="0065727F">
        <w:rPr>
          <w:rFonts w:ascii="Arial" w:eastAsia="Muller Light" w:hAnsi="Arial" w:cs="Arial"/>
          <w:sz w:val="24"/>
          <w:szCs w:val="24"/>
          <w:lang w:val="en-US"/>
        </w:rPr>
        <w:t>int a=5; double b=3.2;</w:t>
      </w:r>
    </w:p>
    <w:p w14:paraId="3AEDCC2E" w14:textId="77777777" w:rsidR="0065727F" w:rsidRPr="0065727F" w:rsidRDefault="0065727F" w:rsidP="0065727F">
      <w:pPr>
        <w:pStyle w:val="Textoindependiente"/>
        <w:ind w:left="1134"/>
        <w:jc w:val="both"/>
        <w:rPr>
          <w:rFonts w:ascii="Arial" w:eastAsia="Muller Light" w:hAnsi="Arial" w:cs="Arial"/>
          <w:sz w:val="24"/>
          <w:szCs w:val="24"/>
          <w:lang w:val="en-US"/>
        </w:rPr>
      </w:pPr>
    </w:p>
    <w:p w14:paraId="4FBEC45F" w14:textId="77777777" w:rsidR="0065727F" w:rsidRPr="0065727F" w:rsidRDefault="0065727F" w:rsidP="0065727F">
      <w:pPr>
        <w:pStyle w:val="Textoindependiente"/>
        <w:ind w:left="1134"/>
        <w:jc w:val="both"/>
        <w:rPr>
          <w:rFonts w:ascii="Arial" w:eastAsia="Muller Light" w:hAnsi="Arial" w:cs="Arial"/>
          <w:sz w:val="24"/>
          <w:szCs w:val="24"/>
          <w:lang w:val="en-US"/>
        </w:rPr>
      </w:pPr>
      <w:r w:rsidRPr="0065727F">
        <w:rPr>
          <w:rFonts w:ascii="Arial" w:eastAsia="Muller Light" w:hAnsi="Arial" w:cs="Arial"/>
          <w:sz w:val="24"/>
          <w:szCs w:val="24"/>
          <w:lang w:val="en-US"/>
        </w:rPr>
        <w:t xml:space="preserve">double </w:t>
      </w:r>
      <w:proofErr w:type="spellStart"/>
      <w:r w:rsidRPr="0065727F">
        <w:rPr>
          <w:rFonts w:ascii="Arial" w:eastAsia="Muller Light" w:hAnsi="Arial" w:cs="Arial"/>
          <w:sz w:val="24"/>
          <w:szCs w:val="24"/>
          <w:lang w:val="en-US"/>
        </w:rPr>
        <w:t>suma</w:t>
      </w:r>
      <w:proofErr w:type="spellEnd"/>
      <w:r w:rsidRPr="0065727F">
        <w:rPr>
          <w:rFonts w:ascii="Arial" w:eastAsia="Muller Light" w:hAnsi="Arial" w:cs="Arial"/>
          <w:sz w:val="24"/>
          <w:szCs w:val="24"/>
          <w:lang w:val="en-US"/>
        </w:rPr>
        <w:t>=</w:t>
      </w:r>
      <w:proofErr w:type="spellStart"/>
      <w:r w:rsidRPr="0065727F">
        <w:rPr>
          <w:rFonts w:ascii="Arial" w:eastAsia="Muller Light" w:hAnsi="Arial" w:cs="Arial"/>
          <w:sz w:val="24"/>
          <w:szCs w:val="24"/>
          <w:lang w:val="en-US"/>
        </w:rPr>
        <w:t>a+b</w:t>
      </w:r>
      <w:proofErr w:type="spellEnd"/>
      <w:r w:rsidRPr="0065727F">
        <w:rPr>
          <w:rFonts w:ascii="Arial" w:eastAsia="Muller Light" w:hAnsi="Arial" w:cs="Arial"/>
          <w:sz w:val="24"/>
          <w:szCs w:val="24"/>
          <w:lang w:val="en-US"/>
        </w:rPr>
        <w:t>;</w:t>
      </w:r>
    </w:p>
    <w:p w14:paraId="64804B2C" w14:textId="77777777" w:rsidR="0065727F" w:rsidRPr="0065727F" w:rsidRDefault="0065727F" w:rsidP="0065727F">
      <w:pPr>
        <w:pStyle w:val="Textoindependiente"/>
        <w:ind w:left="1134"/>
        <w:jc w:val="both"/>
        <w:rPr>
          <w:rFonts w:ascii="Arial" w:eastAsia="Muller Light" w:hAnsi="Arial" w:cs="Arial"/>
          <w:sz w:val="24"/>
          <w:szCs w:val="24"/>
          <w:lang w:val="en-US"/>
        </w:rPr>
      </w:pPr>
    </w:p>
    <w:p w14:paraId="28D0CEF2" w14:textId="77777777" w:rsidR="0065727F" w:rsidRPr="0065727F" w:rsidRDefault="0065727F" w:rsidP="0065727F">
      <w:pPr>
        <w:pStyle w:val="Textoindependiente"/>
        <w:ind w:left="220" w:right="938"/>
        <w:jc w:val="both"/>
        <w:rPr>
          <w:rFonts w:ascii="Arial" w:eastAsia="Muller Light" w:hAnsi="Arial" w:cs="Arial"/>
          <w:sz w:val="24"/>
          <w:szCs w:val="24"/>
        </w:rPr>
      </w:pPr>
      <w:r w:rsidRPr="0065727F">
        <w:rPr>
          <w:rFonts w:ascii="Arial" w:eastAsia="Muller Light" w:hAnsi="Arial" w:cs="Arial"/>
          <w:sz w:val="24"/>
          <w:szCs w:val="24"/>
        </w:rPr>
        <w:t xml:space="preserve">Cuando se declaran dos variables una de tipo </w:t>
      </w:r>
      <w:proofErr w:type="spellStart"/>
      <w:r w:rsidRPr="0065727F">
        <w:rPr>
          <w:rFonts w:ascii="Arial" w:eastAsia="Muller Light" w:hAnsi="Arial" w:cs="Arial"/>
          <w:sz w:val="24"/>
          <w:szCs w:val="24"/>
        </w:rPr>
        <w:t>int</w:t>
      </w:r>
      <w:proofErr w:type="spellEnd"/>
      <w:r w:rsidRPr="0065727F">
        <w:rPr>
          <w:rFonts w:ascii="Arial" w:eastAsia="Muller Light" w:hAnsi="Arial" w:cs="Arial"/>
          <w:sz w:val="24"/>
          <w:szCs w:val="24"/>
        </w:rPr>
        <w:t xml:space="preserve"> y otra de tipo </w:t>
      </w:r>
      <w:proofErr w:type="spellStart"/>
      <w:r w:rsidRPr="0065727F">
        <w:rPr>
          <w:rFonts w:ascii="Arial" w:eastAsia="Muller Light" w:hAnsi="Arial" w:cs="Arial"/>
          <w:sz w:val="24"/>
          <w:szCs w:val="24"/>
        </w:rPr>
        <w:t>double</w:t>
      </w:r>
      <w:proofErr w:type="spellEnd"/>
      <w:r w:rsidRPr="0065727F">
        <w:rPr>
          <w:rFonts w:ascii="Arial" w:eastAsia="Muller Light" w:hAnsi="Arial" w:cs="Arial"/>
          <w:sz w:val="24"/>
          <w:szCs w:val="24"/>
        </w:rPr>
        <w:t xml:space="preserve">. </w:t>
      </w:r>
      <w:proofErr w:type="spellStart"/>
      <w:r w:rsidRPr="0065727F">
        <w:rPr>
          <w:rFonts w:ascii="Arial" w:eastAsia="Muller Light" w:hAnsi="Arial" w:cs="Arial"/>
          <w:sz w:val="24"/>
          <w:szCs w:val="24"/>
        </w:rPr>
        <w:t>int</w:t>
      </w:r>
      <w:proofErr w:type="spellEnd"/>
      <w:r w:rsidRPr="0065727F">
        <w:rPr>
          <w:rFonts w:ascii="Arial" w:eastAsia="Muller Light" w:hAnsi="Arial" w:cs="Arial"/>
          <w:sz w:val="24"/>
          <w:szCs w:val="24"/>
        </w:rPr>
        <w:t xml:space="preserve"> entero;</w:t>
      </w:r>
    </w:p>
    <w:p w14:paraId="6D9FEC55" w14:textId="77777777" w:rsidR="0065727F" w:rsidRPr="0065727F" w:rsidRDefault="0065727F" w:rsidP="0065727F">
      <w:pPr>
        <w:pStyle w:val="Textoindependiente"/>
        <w:ind w:left="1134"/>
        <w:jc w:val="both"/>
        <w:rPr>
          <w:rFonts w:ascii="Arial" w:eastAsia="Muller Light" w:hAnsi="Arial" w:cs="Arial"/>
          <w:sz w:val="24"/>
          <w:szCs w:val="24"/>
        </w:rPr>
      </w:pPr>
    </w:p>
    <w:p w14:paraId="2B3A7197" w14:textId="77777777" w:rsidR="0065727F" w:rsidRPr="0065727F" w:rsidRDefault="0065727F" w:rsidP="0065727F">
      <w:pPr>
        <w:pStyle w:val="Textoindependiente"/>
        <w:ind w:left="1134"/>
        <w:jc w:val="both"/>
        <w:rPr>
          <w:rFonts w:ascii="Arial" w:eastAsia="Muller Light" w:hAnsi="Arial" w:cs="Arial"/>
          <w:sz w:val="24"/>
          <w:szCs w:val="24"/>
        </w:rPr>
      </w:pPr>
      <w:proofErr w:type="spellStart"/>
      <w:r w:rsidRPr="0065727F">
        <w:rPr>
          <w:rFonts w:ascii="Arial" w:eastAsia="Muller Light" w:hAnsi="Arial" w:cs="Arial"/>
          <w:sz w:val="24"/>
          <w:szCs w:val="24"/>
        </w:rPr>
        <w:t>double</w:t>
      </w:r>
      <w:proofErr w:type="spellEnd"/>
      <w:r w:rsidRPr="0065727F">
        <w:rPr>
          <w:rFonts w:ascii="Arial" w:eastAsia="Muller Light" w:hAnsi="Arial" w:cs="Arial"/>
          <w:sz w:val="24"/>
          <w:szCs w:val="24"/>
        </w:rPr>
        <w:t xml:space="preserve"> real=3.20567;</w:t>
      </w:r>
    </w:p>
    <w:p w14:paraId="7C24794E" w14:textId="77777777" w:rsidR="0065727F" w:rsidRPr="0065727F" w:rsidRDefault="0065727F" w:rsidP="0065727F">
      <w:pPr>
        <w:pStyle w:val="Textoindependiente"/>
        <w:ind w:left="220" w:right="938"/>
        <w:jc w:val="both"/>
        <w:rPr>
          <w:rFonts w:ascii="Arial" w:eastAsia="Muller Light" w:hAnsi="Arial" w:cs="Arial"/>
          <w:sz w:val="24"/>
          <w:szCs w:val="24"/>
        </w:rPr>
      </w:pPr>
    </w:p>
    <w:p w14:paraId="1E4EA22B" w14:textId="77777777" w:rsidR="0065727F" w:rsidRPr="0065727F" w:rsidRDefault="0065727F" w:rsidP="0065727F">
      <w:pPr>
        <w:pStyle w:val="Textoindependiente"/>
        <w:ind w:left="220" w:right="938"/>
        <w:jc w:val="both"/>
        <w:rPr>
          <w:rFonts w:ascii="Arial" w:eastAsia="Muller Light" w:hAnsi="Arial" w:cs="Arial"/>
          <w:sz w:val="24"/>
          <w:szCs w:val="24"/>
        </w:rPr>
      </w:pPr>
      <w:r w:rsidRPr="0065727F">
        <w:rPr>
          <w:rFonts w:ascii="Arial" w:eastAsia="Muller Light" w:hAnsi="Arial" w:cs="Arial"/>
          <w:sz w:val="24"/>
          <w:szCs w:val="24"/>
        </w:rPr>
        <w:t xml:space="preserve">¿Qué ocurrirá cuando asignamos a la variable </w:t>
      </w:r>
      <w:r w:rsidRPr="0065727F">
        <w:rPr>
          <w:rFonts w:ascii="Arial" w:eastAsia="Muller Light" w:hAnsi="Arial" w:cs="Arial"/>
          <w:i/>
          <w:iCs/>
          <w:sz w:val="24"/>
          <w:szCs w:val="24"/>
        </w:rPr>
        <w:t xml:space="preserve">entero </w:t>
      </w:r>
      <w:r w:rsidRPr="0065727F">
        <w:rPr>
          <w:rFonts w:ascii="Arial" w:eastAsia="Muller Light" w:hAnsi="Arial" w:cs="Arial"/>
          <w:sz w:val="24"/>
          <w:szCs w:val="24"/>
        </w:rPr>
        <w:t xml:space="preserve">el número guardado en la variable </w:t>
      </w:r>
      <w:r w:rsidRPr="0065727F">
        <w:rPr>
          <w:rFonts w:ascii="Arial" w:eastAsia="Muller Light" w:hAnsi="Arial" w:cs="Arial"/>
          <w:i/>
          <w:iCs/>
          <w:sz w:val="24"/>
          <w:szCs w:val="24"/>
        </w:rPr>
        <w:t>real</w:t>
      </w:r>
      <w:r w:rsidRPr="0065727F">
        <w:rPr>
          <w:rFonts w:ascii="Arial" w:eastAsia="Muller Light" w:hAnsi="Arial" w:cs="Arial"/>
          <w:sz w:val="24"/>
          <w:szCs w:val="24"/>
        </w:rPr>
        <w:t>? Como hemos visto se trata de dos tipos de variables distintos cuyo tamaño en memoria es de 32 y 64 bits respectivamente. Por tanto, la sentencia</w:t>
      </w:r>
    </w:p>
    <w:p w14:paraId="49B016C6" w14:textId="77777777" w:rsidR="0065727F" w:rsidRPr="0065727F" w:rsidRDefault="0065727F" w:rsidP="0065727F">
      <w:pPr>
        <w:pStyle w:val="Textoindependiente"/>
        <w:ind w:left="220" w:right="938"/>
        <w:jc w:val="both"/>
        <w:rPr>
          <w:rFonts w:ascii="Arial" w:eastAsia="Muller Light" w:hAnsi="Arial" w:cs="Arial"/>
          <w:sz w:val="24"/>
          <w:szCs w:val="24"/>
        </w:rPr>
      </w:pPr>
    </w:p>
    <w:p w14:paraId="03668AE4" w14:textId="77777777" w:rsidR="0065727F" w:rsidRPr="0065727F" w:rsidRDefault="0065727F" w:rsidP="0065727F">
      <w:pPr>
        <w:pStyle w:val="Textoindependiente"/>
        <w:ind w:left="1134"/>
        <w:jc w:val="both"/>
        <w:rPr>
          <w:rFonts w:ascii="Arial" w:eastAsia="Muller Light" w:hAnsi="Arial" w:cs="Arial"/>
          <w:sz w:val="24"/>
          <w:szCs w:val="24"/>
        </w:rPr>
      </w:pPr>
      <w:r w:rsidRPr="0065727F">
        <w:rPr>
          <w:rFonts w:ascii="Arial" w:eastAsia="Muller Light" w:hAnsi="Arial" w:cs="Arial"/>
          <w:sz w:val="24"/>
          <w:szCs w:val="24"/>
        </w:rPr>
        <w:t>entero=real;</w:t>
      </w:r>
    </w:p>
    <w:p w14:paraId="0FEB01F5" w14:textId="77777777" w:rsidR="0065727F" w:rsidRPr="0065727F" w:rsidRDefault="0065727F" w:rsidP="0065727F">
      <w:pPr>
        <w:pStyle w:val="Textoindependiente"/>
        <w:spacing w:line="225" w:lineRule="exact"/>
        <w:ind w:left="220"/>
        <w:jc w:val="both"/>
        <w:rPr>
          <w:rFonts w:ascii="Arial" w:eastAsia="Muller Light" w:hAnsi="Arial" w:cs="Arial"/>
          <w:sz w:val="24"/>
          <w:szCs w:val="24"/>
        </w:rPr>
      </w:pPr>
    </w:p>
    <w:p w14:paraId="45B6BF2A" w14:textId="77777777" w:rsidR="0065727F" w:rsidRPr="0065727F" w:rsidRDefault="0065727F" w:rsidP="0065727F">
      <w:pPr>
        <w:pStyle w:val="Textoindependiente"/>
        <w:spacing w:line="225" w:lineRule="exact"/>
        <w:ind w:left="220"/>
        <w:jc w:val="both"/>
        <w:rPr>
          <w:rFonts w:ascii="Arial" w:eastAsia="Muller Light" w:hAnsi="Arial" w:cs="Arial"/>
          <w:i/>
          <w:iCs/>
          <w:sz w:val="24"/>
          <w:szCs w:val="24"/>
        </w:rPr>
      </w:pPr>
      <w:r w:rsidRPr="0065727F">
        <w:rPr>
          <w:rFonts w:ascii="Arial" w:eastAsia="Muller Light" w:hAnsi="Arial" w:cs="Arial"/>
          <w:sz w:val="24"/>
          <w:szCs w:val="24"/>
        </w:rPr>
        <w:t>convierte el número real en un número entero eliminando los decimales. La variable</w:t>
      </w:r>
      <w:r w:rsidRPr="0065727F">
        <w:rPr>
          <w:rFonts w:ascii="Arial" w:eastAsia="Muller Light" w:hAnsi="Arial" w:cs="Arial"/>
          <w:spacing w:val="-56"/>
          <w:sz w:val="24"/>
          <w:szCs w:val="24"/>
        </w:rPr>
        <w:t xml:space="preserve"> </w:t>
      </w:r>
      <w:r w:rsidRPr="0065727F">
        <w:rPr>
          <w:rFonts w:ascii="Arial" w:eastAsia="Muller Light" w:hAnsi="Arial" w:cs="Arial"/>
          <w:i/>
          <w:iCs/>
          <w:sz w:val="24"/>
          <w:szCs w:val="24"/>
        </w:rPr>
        <w:t>entero</w:t>
      </w:r>
    </w:p>
    <w:p w14:paraId="0ED079B7" w14:textId="77777777" w:rsidR="0065727F" w:rsidRPr="0065727F" w:rsidRDefault="0065727F" w:rsidP="0065727F">
      <w:pPr>
        <w:pStyle w:val="Textoindependiente"/>
        <w:spacing w:line="225" w:lineRule="exact"/>
        <w:ind w:left="220"/>
        <w:jc w:val="both"/>
        <w:rPr>
          <w:rFonts w:ascii="Arial" w:eastAsia="Muller Light" w:hAnsi="Arial" w:cs="Arial"/>
          <w:sz w:val="24"/>
          <w:szCs w:val="24"/>
        </w:rPr>
      </w:pPr>
      <w:r w:rsidRPr="0065727F">
        <w:rPr>
          <w:rFonts w:ascii="Arial" w:eastAsia="Muller Light" w:hAnsi="Arial" w:cs="Arial"/>
          <w:sz w:val="24"/>
          <w:szCs w:val="24"/>
        </w:rPr>
        <w:t>guardará el número 3.</w:t>
      </w:r>
    </w:p>
    <w:p w14:paraId="6EDA1195" w14:textId="77777777" w:rsidR="0065727F" w:rsidRPr="0065727F" w:rsidRDefault="0065727F" w:rsidP="0065727F">
      <w:pPr>
        <w:pStyle w:val="Textoindependiente"/>
        <w:ind w:left="220" w:right="578"/>
        <w:jc w:val="both"/>
        <w:rPr>
          <w:rFonts w:ascii="Arial" w:eastAsia="Muller Light" w:hAnsi="Arial" w:cs="Arial"/>
          <w:sz w:val="24"/>
          <w:szCs w:val="24"/>
        </w:rPr>
      </w:pPr>
      <w:r w:rsidRPr="0065727F">
        <w:rPr>
          <w:rFonts w:ascii="Arial" w:eastAsia="Muller Light" w:hAnsi="Arial" w:cs="Arial"/>
          <w:sz w:val="24"/>
          <w:szCs w:val="24"/>
        </w:rPr>
        <w:t>Se ha de tener cuidado, ya que la conversión de un tipo de dato en otro es una fuente frecuente de error entre los programadores principiantes. Ahora bien, supongamos que deseamos calcular la división 7/3, como hemos visto, el resultado de la división</w:t>
      </w:r>
      <w:r w:rsidRPr="0065727F">
        <w:rPr>
          <w:rFonts w:ascii="Arial" w:eastAsia="Muller Light" w:hAnsi="Arial" w:cs="Arial"/>
          <w:spacing w:val="-71"/>
          <w:sz w:val="24"/>
          <w:szCs w:val="24"/>
        </w:rPr>
        <w:t xml:space="preserve"> </w:t>
      </w:r>
      <w:r w:rsidRPr="0065727F">
        <w:rPr>
          <w:rFonts w:ascii="Arial" w:eastAsia="Muller Light" w:hAnsi="Arial" w:cs="Arial"/>
          <w:sz w:val="24"/>
          <w:szCs w:val="24"/>
        </w:rPr>
        <w:t xml:space="preserve">entera es 2, aún en el caso de que tratemos de guardar el resultado en una variable del tipo </w:t>
      </w:r>
      <w:proofErr w:type="spellStart"/>
      <w:r w:rsidRPr="0065727F">
        <w:rPr>
          <w:rFonts w:ascii="Arial" w:eastAsia="Muller Light" w:hAnsi="Arial" w:cs="Arial"/>
          <w:b/>
          <w:bCs/>
          <w:sz w:val="24"/>
          <w:szCs w:val="24"/>
        </w:rPr>
        <w:t>double</w:t>
      </w:r>
      <w:proofErr w:type="spellEnd"/>
      <w:r w:rsidRPr="0065727F">
        <w:rPr>
          <w:rFonts w:ascii="Arial" w:eastAsia="Muller Light" w:hAnsi="Arial" w:cs="Arial"/>
          <w:sz w:val="24"/>
          <w:szCs w:val="24"/>
        </w:rPr>
        <w:t>, como lo prueba la siguiente porción de código.</w:t>
      </w:r>
    </w:p>
    <w:p w14:paraId="3EE1727F" w14:textId="77777777" w:rsidR="0065727F" w:rsidRPr="0065727F" w:rsidRDefault="0065727F" w:rsidP="0065727F">
      <w:pPr>
        <w:pStyle w:val="Textoindependiente"/>
        <w:ind w:left="220" w:right="578"/>
        <w:jc w:val="both"/>
        <w:rPr>
          <w:rFonts w:ascii="Arial" w:eastAsia="Muller Light" w:hAnsi="Arial" w:cs="Arial"/>
          <w:sz w:val="24"/>
          <w:szCs w:val="24"/>
        </w:rPr>
      </w:pPr>
    </w:p>
    <w:p w14:paraId="69F2453B" w14:textId="77777777" w:rsidR="0065727F" w:rsidRPr="0065727F" w:rsidRDefault="0065727F" w:rsidP="0065727F">
      <w:pPr>
        <w:pStyle w:val="Textoindependiente"/>
        <w:ind w:left="1134"/>
        <w:jc w:val="both"/>
        <w:rPr>
          <w:rFonts w:ascii="Arial" w:eastAsia="Muller Light" w:hAnsi="Arial" w:cs="Arial"/>
          <w:sz w:val="24"/>
          <w:szCs w:val="24"/>
          <w:lang w:val="en-US"/>
        </w:rPr>
      </w:pPr>
      <w:r w:rsidRPr="0065727F">
        <w:rPr>
          <w:rFonts w:ascii="Arial" w:eastAsia="Muller Light" w:hAnsi="Arial" w:cs="Arial"/>
          <w:sz w:val="24"/>
          <w:szCs w:val="24"/>
          <w:lang w:val="en-US"/>
        </w:rPr>
        <w:t xml:space="preserve">int </w:t>
      </w:r>
      <w:proofErr w:type="spellStart"/>
      <w:r w:rsidRPr="0065727F">
        <w:rPr>
          <w:rFonts w:ascii="Arial" w:eastAsia="Muller Light" w:hAnsi="Arial" w:cs="Arial"/>
          <w:sz w:val="24"/>
          <w:szCs w:val="24"/>
          <w:lang w:val="en-US"/>
        </w:rPr>
        <w:t>ia</w:t>
      </w:r>
      <w:proofErr w:type="spellEnd"/>
      <w:r w:rsidRPr="0065727F">
        <w:rPr>
          <w:rFonts w:ascii="Arial" w:eastAsia="Muller Light" w:hAnsi="Arial" w:cs="Arial"/>
          <w:sz w:val="24"/>
          <w:szCs w:val="24"/>
          <w:lang w:val="en-US"/>
        </w:rPr>
        <w:t xml:space="preserve">=7; int </w:t>
      </w:r>
      <w:proofErr w:type="spellStart"/>
      <w:r w:rsidRPr="0065727F">
        <w:rPr>
          <w:rFonts w:ascii="Arial" w:eastAsia="Muller Light" w:hAnsi="Arial" w:cs="Arial"/>
          <w:sz w:val="24"/>
          <w:szCs w:val="24"/>
          <w:lang w:val="en-US"/>
        </w:rPr>
        <w:t>ib</w:t>
      </w:r>
      <w:proofErr w:type="spellEnd"/>
      <w:r w:rsidRPr="0065727F">
        <w:rPr>
          <w:rFonts w:ascii="Arial" w:eastAsia="Muller Light" w:hAnsi="Arial" w:cs="Arial"/>
          <w:sz w:val="24"/>
          <w:szCs w:val="24"/>
          <w:lang w:val="en-US"/>
        </w:rPr>
        <w:t>=3;</w:t>
      </w:r>
    </w:p>
    <w:p w14:paraId="0E56D323" w14:textId="77777777" w:rsidR="0065727F" w:rsidRPr="0065727F" w:rsidRDefault="0065727F" w:rsidP="0065727F">
      <w:pPr>
        <w:pStyle w:val="Textoindependiente"/>
        <w:spacing w:before="2" w:line="226" w:lineRule="exact"/>
        <w:ind w:left="1134"/>
        <w:jc w:val="both"/>
        <w:rPr>
          <w:rFonts w:ascii="Arial" w:eastAsia="Muller Light" w:hAnsi="Arial" w:cs="Arial"/>
          <w:sz w:val="24"/>
          <w:szCs w:val="24"/>
          <w:lang w:val="en-US"/>
        </w:rPr>
      </w:pPr>
      <w:r w:rsidRPr="0065727F">
        <w:rPr>
          <w:rFonts w:ascii="Arial" w:eastAsia="Muller Light" w:hAnsi="Arial" w:cs="Arial"/>
          <w:sz w:val="24"/>
          <w:szCs w:val="24"/>
          <w:lang w:val="en-US"/>
        </w:rPr>
        <w:t>double dc=</w:t>
      </w:r>
      <w:proofErr w:type="spellStart"/>
      <w:r w:rsidRPr="0065727F">
        <w:rPr>
          <w:rFonts w:ascii="Arial" w:eastAsia="Muller Light" w:hAnsi="Arial" w:cs="Arial"/>
          <w:sz w:val="24"/>
          <w:szCs w:val="24"/>
          <w:lang w:val="en-US"/>
        </w:rPr>
        <w:t>ia</w:t>
      </w:r>
      <w:proofErr w:type="spellEnd"/>
      <w:r w:rsidRPr="0065727F">
        <w:rPr>
          <w:rFonts w:ascii="Arial" w:eastAsia="Muller Light" w:hAnsi="Arial" w:cs="Arial"/>
          <w:sz w:val="24"/>
          <w:szCs w:val="24"/>
          <w:lang w:val="en-US"/>
        </w:rPr>
        <w:t>/</w:t>
      </w:r>
      <w:proofErr w:type="spellStart"/>
      <w:r w:rsidRPr="0065727F">
        <w:rPr>
          <w:rFonts w:ascii="Arial" w:eastAsia="Muller Light" w:hAnsi="Arial" w:cs="Arial"/>
          <w:sz w:val="24"/>
          <w:szCs w:val="24"/>
          <w:lang w:val="en-US"/>
        </w:rPr>
        <w:t>ib</w:t>
      </w:r>
      <w:proofErr w:type="spellEnd"/>
      <w:r w:rsidRPr="0065727F">
        <w:rPr>
          <w:rFonts w:ascii="Arial" w:eastAsia="Muller Light" w:hAnsi="Arial" w:cs="Arial"/>
          <w:sz w:val="24"/>
          <w:szCs w:val="24"/>
          <w:lang w:val="en-US"/>
        </w:rPr>
        <w:t>;</w:t>
      </w:r>
    </w:p>
    <w:p w14:paraId="33EE8C01" w14:textId="77777777" w:rsidR="0065727F" w:rsidRPr="0065727F" w:rsidRDefault="0065727F" w:rsidP="0065727F">
      <w:pPr>
        <w:pStyle w:val="Textoindependiente"/>
        <w:ind w:left="220" w:right="459"/>
        <w:jc w:val="both"/>
        <w:rPr>
          <w:rFonts w:ascii="Arial" w:eastAsia="Muller Light" w:hAnsi="Arial" w:cs="Arial"/>
          <w:sz w:val="24"/>
          <w:szCs w:val="24"/>
          <w:lang w:val="en-US"/>
        </w:rPr>
      </w:pPr>
    </w:p>
    <w:p w14:paraId="617DD53B" w14:textId="77777777" w:rsidR="0065727F" w:rsidRPr="0065727F" w:rsidRDefault="0065727F" w:rsidP="0065727F">
      <w:pPr>
        <w:pStyle w:val="Textoindependiente"/>
        <w:ind w:left="220" w:right="459"/>
        <w:jc w:val="both"/>
        <w:rPr>
          <w:rFonts w:ascii="Arial" w:eastAsia="Muller Light" w:hAnsi="Arial" w:cs="Arial"/>
          <w:sz w:val="24"/>
          <w:szCs w:val="24"/>
        </w:rPr>
      </w:pPr>
      <w:r w:rsidRPr="0065727F">
        <w:rPr>
          <w:rFonts w:ascii="Arial" w:eastAsia="Muller Light" w:hAnsi="Arial" w:cs="Arial"/>
          <w:sz w:val="24"/>
          <w:szCs w:val="24"/>
        </w:rPr>
        <w:t xml:space="preserve">Si queremos obtener una aproximación decimal del número 7/3, hemos de promocionar el entero </w:t>
      </w:r>
      <w:proofErr w:type="spellStart"/>
      <w:r w:rsidRPr="0065727F">
        <w:rPr>
          <w:rFonts w:ascii="Arial" w:eastAsia="Muller Light" w:hAnsi="Arial" w:cs="Arial"/>
          <w:i/>
          <w:iCs/>
          <w:sz w:val="24"/>
          <w:szCs w:val="24"/>
        </w:rPr>
        <w:t>ia</w:t>
      </w:r>
      <w:proofErr w:type="spellEnd"/>
      <w:r w:rsidRPr="0065727F">
        <w:rPr>
          <w:rFonts w:ascii="Arial" w:eastAsia="Muller Light" w:hAnsi="Arial" w:cs="Arial"/>
          <w:i/>
          <w:iCs/>
          <w:sz w:val="24"/>
          <w:szCs w:val="24"/>
        </w:rPr>
        <w:t xml:space="preserve"> </w:t>
      </w:r>
      <w:r w:rsidRPr="0065727F">
        <w:rPr>
          <w:rFonts w:ascii="Arial" w:eastAsia="Muller Light" w:hAnsi="Arial" w:cs="Arial"/>
          <w:sz w:val="24"/>
          <w:szCs w:val="24"/>
        </w:rPr>
        <w:t>a un número en coma flotante, mediante un procedimiento denominado promoción</w:t>
      </w:r>
      <w:r w:rsidRPr="0065727F">
        <w:rPr>
          <w:rFonts w:ascii="Arial" w:eastAsia="Muller Light" w:hAnsi="Arial" w:cs="Arial"/>
          <w:spacing w:val="-71"/>
          <w:sz w:val="24"/>
          <w:szCs w:val="24"/>
        </w:rPr>
        <w:t xml:space="preserve"> </w:t>
      </w:r>
      <w:r w:rsidRPr="0065727F">
        <w:rPr>
          <w:rFonts w:ascii="Arial" w:eastAsia="Muller Light" w:hAnsi="Arial" w:cs="Arial"/>
          <w:sz w:val="24"/>
          <w:szCs w:val="24"/>
        </w:rPr>
        <w:t xml:space="preserve">o </w:t>
      </w:r>
      <w:r w:rsidRPr="0065727F">
        <w:rPr>
          <w:rFonts w:ascii="Arial" w:eastAsia="Muller Light" w:hAnsi="Arial" w:cs="Arial"/>
          <w:i/>
          <w:iCs/>
          <w:sz w:val="24"/>
          <w:szCs w:val="24"/>
        </w:rPr>
        <w:t>casting</w:t>
      </w:r>
      <w:r w:rsidRPr="0065727F">
        <w:rPr>
          <w:rFonts w:ascii="Arial" w:eastAsia="Muller Light" w:hAnsi="Arial" w:cs="Arial"/>
          <w:sz w:val="24"/>
          <w:szCs w:val="24"/>
        </w:rPr>
        <w:t>.</w:t>
      </w:r>
    </w:p>
    <w:p w14:paraId="336A3497" w14:textId="77777777" w:rsidR="0065727F" w:rsidRPr="0065727F" w:rsidRDefault="0065727F" w:rsidP="0065727F">
      <w:pPr>
        <w:pStyle w:val="Textoindependiente"/>
        <w:ind w:left="1134"/>
        <w:jc w:val="both"/>
        <w:rPr>
          <w:rFonts w:ascii="Arial" w:eastAsia="Muller Light" w:hAnsi="Arial" w:cs="Arial"/>
          <w:sz w:val="24"/>
          <w:szCs w:val="24"/>
        </w:rPr>
      </w:pPr>
    </w:p>
    <w:p w14:paraId="0C705DE0" w14:textId="77777777" w:rsidR="0065727F" w:rsidRPr="0065727F" w:rsidRDefault="0065727F" w:rsidP="0065727F">
      <w:pPr>
        <w:pStyle w:val="Textoindependiente"/>
        <w:ind w:left="1134"/>
        <w:jc w:val="both"/>
        <w:rPr>
          <w:rFonts w:ascii="Arial" w:eastAsia="Muller Light" w:hAnsi="Arial" w:cs="Arial"/>
          <w:sz w:val="24"/>
          <w:szCs w:val="24"/>
          <w:lang w:val="en-US"/>
        </w:rPr>
      </w:pPr>
      <w:r w:rsidRPr="0065727F">
        <w:rPr>
          <w:rFonts w:ascii="Arial" w:eastAsia="Muller Light" w:hAnsi="Arial" w:cs="Arial"/>
          <w:sz w:val="24"/>
          <w:szCs w:val="24"/>
          <w:lang w:val="en-US"/>
        </w:rPr>
        <w:t xml:space="preserve">int </w:t>
      </w:r>
      <w:proofErr w:type="spellStart"/>
      <w:r w:rsidRPr="0065727F">
        <w:rPr>
          <w:rFonts w:ascii="Arial" w:eastAsia="Muller Light" w:hAnsi="Arial" w:cs="Arial"/>
          <w:sz w:val="24"/>
          <w:szCs w:val="24"/>
          <w:lang w:val="en-US"/>
        </w:rPr>
        <w:t>ia</w:t>
      </w:r>
      <w:proofErr w:type="spellEnd"/>
      <w:r w:rsidRPr="0065727F">
        <w:rPr>
          <w:rFonts w:ascii="Arial" w:eastAsia="Muller Light" w:hAnsi="Arial" w:cs="Arial"/>
          <w:sz w:val="24"/>
          <w:szCs w:val="24"/>
          <w:lang w:val="en-US"/>
        </w:rPr>
        <w:t xml:space="preserve">=7; int </w:t>
      </w:r>
      <w:proofErr w:type="spellStart"/>
      <w:r w:rsidRPr="0065727F">
        <w:rPr>
          <w:rFonts w:ascii="Arial" w:eastAsia="Muller Light" w:hAnsi="Arial" w:cs="Arial"/>
          <w:sz w:val="24"/>
          <w:szCs w:val="24"/>
          <w:lang w:val="en-US"/>
        </w:rPr>
        <w:t>ib</w:t>
      </w:r>
      <w:proofErr w:type="spellEnd"/>
      <w:r w:rsidRPr="0065727F">
        <w:rPr>
          <w:rFonts w:ascii="Arial" w:eastAsia="Muller Light" w:hAnsi="Arial" w:cs="Arial"/>
          <w:sz w:val="24"/>
          <w:szCs w:val="24"/>
          <w:lang w:val="en-US"/>
        </w:rPr>
        <w:t>=3;</w:t>
      </w:r>
    </w:p>
    <w:p w14:paraId="4DCE05C2" w14:textId="77777777" w:rsidR="0065727F" w:rsidRPr="0065727F" w:rsidRDefault="0065727F" w:rsidP="0065727F">
      <w:pPr>
        <w:pStyle w:val="Textoindependiente"/>
        <w:ind w:left="1134"/>
        <w:jc w:val="both"/>
        <w:rPr>
          <w:rFonts w:ascii="Arial" w:eastAsia="Muller Light" w:hAnsi="Arial" w:cs="Arial"/>
          <w:sz w:val="24"/>
          <w:szCs w:val="24"/>
          <w:lang w:val="en-US"/>
        </w:rPr>
      </w:pPr>
      <w:r w:rsidRPr="0065727F">
        <w:rPr>
          <w:rFonts w:ascii="Arial" w:eastAsia="Muller Light" w:hAnsi="Arial" w:cs="Arial"/>
          <w:sz w:val="24"/>
          <w:szCs w:val="24"/>
          <w:lang w:val="en-US"/>
        </w:rPr>
        <w:t>double dc=(double)</w:t>
      </w:r>
      <w:proofErr w:type="spellStart"/>
      <w:r w:rsidRPr="0065727F">
        <w:rPr>
          <w:rFonts w:ascii="Arial" w:eastAsia="Muller Light" w:hAnsi="Arial" w:cs="Arial"/>
          <w:sz w:val="24"/>
          <w:szCs w:val="24"/>
          <w:lang w:val="en-US"/>
        </w:rPr>
        <w:t>ia</w:t>
      </w:r>
      <w:proofErr w:type="spellEnd"/>
      <w:r w:rsidRPr="0065727F">
        <w:rPr>
          <w:rFonts w:ascii="Arial" w:eastAsia="Muller Light" w:hAnsi="Arial" w:cs="Arial"/>
          <w:sz w:val="24"/>
          <w:szCs w:val="24"/>
          <w:lang w:val="en-US"/>
        </w:rPr>
        <w:t>/</w:t>
      </w:r>
      <w:proofErr w:type="spellStart"/>
      <w:r w:rsidRPr="0065727F">
        <w:rPr>
          <w:rFonts w:ascii="Arial" w:eastAsia="Muller Light" w:hAnsi="Arial" w:cs="Arial"/>
          <w:sz w:val="24"/>
          <w:szCs w:val="24"/>
          <w:lang w:val="en-US"/>
        </w:rPr>
        <w:t>ib</w:t>
      </w:r>
      <w:proofErr w:type="spellEnd"/>
      <w:r w:rsidRPr="0065727F">
        <w:rPr>
          <w:rFonts w:ascii="Arial" w:eastAsia="Muller Light" w:hAnsi="Arial" w:cs="Arial"/>
          <w:sz w:val="24"/>
          <w:szCs w:val="24"/>
          <w:lang w:val="en-US"/>
        </w:rPr>
        <w:t>;</w:t>
      </w:r>
    </w:p>
    <w:p w14:paraId="73BFC3D5" w14:textId="77777777" w:rsidR="0065727F" w:rsidRPr="0065727F" w:rsidRDefault="0065727F" w:rsidP="0065727F">
      <w:pPr>
        <w:pStyle w:val="Textoindependiente"/>
        <w:ind w:left="1134"/>
        <w:jc w:val="both"/>
        <w:rPr>
          <w:rFonts w:ascii="Arial" w:eastAsia="Muller Light" w:hAnsi="Arial" w:cs="Arial"/>
          <w:sz w:val="24"/>
          <w:szCs w:val="24"/>
          <w:lang w:val="en-US"/>
        </w:rPr>
      </w:pPr>
    </w:p>
    <w:p w14:paraId="1EC8B2D9" w14:textId="77777777" w:rsidR="0065727F" w:rsidRPr="0065727F" w:rsidRDefault="0065727F" w:rsidP="0065727F">
      <w:pPr>
        <w:pStyle w:val="Textoindependiente"/>
        <w:spacing w:before="3" w:line="237" w:lineRule="auto"/>
        <w:ind w:left="220" w:right="459"/>
        <w:jc w:val="both"/>
        <w:rPr>
          <w:rFonts w:ascii="Arial" w:eastAsia="Muller Light" w:hAnsi="Arial" w:cs="Arial"/>
          <w:sz w:val="24"/>
          <w:szCs w:val="24"/>
        </w:rPr>
      </w:pPr>
      <w:r w:rsidRPr="0065727F">
        <w:rPr>
          <w:rFonts w:ascii="Arial" w:eastAsia="Muller Light" w:hAnsi="Arial" w:cs="Arial"/>
          <w:sz w:val="24"/>
          <w:szCs w:val="24"/>
        </w:rPr>
        <w:t xml:space="preserve">Como aplicación, consideremos el cálculo del valor medio de dos o más números enteros </w:t>
      </w:r>
    </w:p>
    <w:p w14:paraId="1481FB09" w14:textId="77777777" w:rsidR="0065727F" w:rsidRPr="0065727F" w:rsidRDefault="0065727F" w:rsidP="0065727F">
      <w:pPr>
        <w:pStyle w:val="Textoindependiente"/>
        <w:ind w:left="1134"/>
        <w:jc w:val="both"/>
        <w:rPr>
          <w:rFonts w:ascii="Arial" w:eastAsia="Muller Light" w:hAnsi="Arial" w:cs="Arial"/>
          <w:sz w:val="24"/>
          <w:szCs w:val="24"/>
        </w:rPr>
      </w:pPr>
    </w:p>
    <w:p w14:paraId="598857B1" w14:textId="77777777" w:rsidR="0065727F" w:rsidRPr="0065727F" w:rsidRDefault="0065727F" w:rsidP="0065727F">
      <w:pPr>
        <w:pStyle w:val="Textoindependiente"/>
        <w:ind w:left="1134"/>
        <w:jc w:val="both"/>
        <w:rPr>
          <w:rFonts w:ascii="Arial" w:eastAsia="Muller Light" w:hAnsi="Arial" w:cs="Arial"/>
          <w:sz w:val="24"/>
          <w:szCs w:val="24"/>
        </w:rPr>
      </w:pPr>
      <w:proofErr w:type="spellStart"/>
      <w:r w:rsidRPr="0065727F">
        <w:rPr>
          <w:rFonts w:ascii="Arial" w:eastAsia="Muller Light" w:hAnsi="Arial" w:cs="Arial"/>
          <w:sz w:val="24"/>
          <w:szCs w:val="24"/>
        </w:rPr>
        <w:t>int</w:t>
      </w:r>
      <w:proofErr w:type="spellEnd"/>
      <w:r w:rsidRPr="0065727F">
        <w:rPr>
          <w:rFonts w:ascii="Arial" w:eastAsia="Muller Light" w:hAnsi="Arial" w:cs="Arial"/>
          <w:sz w:val="24"/>
          <w:szCs w:val="24"/>
        </w:rPr>
        <w:t xml:space="preserve"> edad1=10;</w:t>
      </w:r>
    </w:p>
    <w:p w14:paraId="5E990FD2" w14:textId="77777777" w:rsidR="0065727F" w:rsidRPr="0065727F" w:rsidRDefault="0065727F" w:rsidP="0065727F">
      <w:pPr>
        <w:pStyle w:val="Textoindependiente"/>
        <w:ind w:left="1134"/>
        <w:jc w:val="both"/>
        <w:rPr>
          <w:rFonts w:ascii="Arial" w:eastAsia="Muller Light" w:hAnsi="Arial" w:cs="Arial"/>
          <w:sz w:val="24"/>
          <w:szCs w:val="24"/>
        </w:rPr>
      </w:pPr>
      <w:proofErr w:type="spellStart"/>
      <w:r w:rsidRPr="0065727F">
        <w:rPr>
          <w:rFonts w:ascii="Arial" w:eastAsia="Muller Light" w:hAnsi="Arial" w:cs="Arial"/>
          <w:sz w:val="24"/>
          <w:szCs w:val="24"/>
        </w:rPr>
        <w:t>int</w:t>
      </w:r>
      <w:proofErr w:type="spellEnd"/>
      <w:r w:rsidRPr="0065727F">
        <w:rPr>
          <w:rFonts w:ascii="Arial" w:eastAsia="Muller Light" w:hAnsi="Arial" w:cs="Arial"/>
          <w:sz w:val="24"/>
          <w:szCs w:val="24"/>
        </w:rPr>
        <w:t xml:space="preserve"> edad2=15;</w:t>
      </w:r>
    </w:p>
    <w:p w14:paraId="3100C20F" w14:textId="77777777" w:rsidR="0065727F" w:rsidRPr="0065727F" w:rsidRDefault="0065727F" w:rsidP="0065727F">
      <w:pPr>
        <w:pStyle w:val="Textoindependiente"/>
        <w:ind w:left="1134"/>
        <w:jc w:val="both"/>
        <w:rPr>
          <w:rFonts w:ascii="Arial" w:eastAsia="Muller Light" w:hAnsi="Arial" w:cs="Arial"/>
          <w:sz w:val="24"/>
          <w:szCs w:val="24"/>
        </w:rPr>
      </w:pPr>
      <w:proofErr w:type="spellStart"/>
      <w:r w:rsidRPr="0065727F">
        <w:rPr>
          <w:rFonts w:ascii="Arial" w:eastAsia="Muller Light" w:hAnsi="Arial" w:cs="Arial"/>
          <w:sz w:val="24"/>
          <w:szCs w:val="24"/>
        </w:rPr>
        <w:t>double</w:t>
      </w:r>
      <w:proofErr w:type="spellEnd"/>
      <w:r w:rsidRPr="0065727F">
        <w:rPr>
          <w:rFonts w:ascii="Arial" w:eastAsia="Muller Light" w:hAnsi="Arial" w:cs="Arial"/>
          <w:sz w:val="24"/>
          <w:szCs w:val="24"/>
        </w:rPr>
        <w:t xml:space="preserve"> media=(</w:t>
      </w:r>
      <w:proofErr w:type="spellStart"/>
      <w:r w:rsidRPr="0065727F">
        <w:rPr>
          <w:rFonts w:ascii="Arial" w:eastAsia="Muller Light" w:hAnsi="Arial" w:cs="Arial"/>
          <w:sz w:val="24"/>
          <w:szCs w:val="24"/>
        </w:rPr>
        <w:t>double</w:t>
      </w:r>
      <w:proofErr w:type="spellEnd"/>
      <w:r w:rsidRPr="0065727F">
        <w:rPr>
          <w:rFonts w:ascii="Arial" w:eastAsia="Muller Light" w:hAnsi="Arial" w:cs="Arial"/>
          <w:sz w:val="24"/>
          <w:szCs w:val="24"/>
        </w:rPr>
        <w:t>)(edad1+edad2)/2;</w:t>
      </w:r>
    </w:p>
    <w:p w14:paraId="052179F7" w14:textId="77777777" w:rsidR="0065727F" w:rsidRPr="0065727F" w:rsidRDefault="0065727F" w:rsidP="0065727F">
      <w:pPr>
        <w:pStyle w:val="Textoindependiente"/>
        <w:spacing w:before="3" w:line="237" w:lineRule="auto"/>
        <w:ind w:left="220" w:right="459"/>
        <w:jc w:val="both"/>
        <w:rPr>
          <w:rFonts w:ascii="Arial" w:eastAsia="Muller Light" w:hAnsi="Arial" w:cs="Arial"/>
          <w:sz w:val="24"/>
          <w:szCs w:val="24"/>
        </w:rPr>
      </w:pPr>
    </w:p>
    <w:p w14:paraId="7050BB44" w14:textId="77777777" w:rsidR="0065727F" w:rsidRPr="0065727F" w:rsidRDefault="0065727F" w:rsidP="0065727F">
      <w:pPr>
        <w:pStyle w:val="Textoindependiente"/>
        <w:spacing w:before="3" w:line="237" w:lineRule="auto"/>
        <w:ind w:left="220" w:right="459"/>
        <w:jc w:val="both"/>
        <w:rPr>
          <w:rFonts w:ascii="Arial" w:eastAsia="Muller Light" w:hAnsi="Arial" w:cs="Arial"/>
          <w:sz w:val="24"/>
          <w:szCs w:val="24"/>
        </w:rPr>
      </w:pPr>
      <w:r w:rsidRPr="0065727F">
        <w:rPr>
          <w:rFonts w:ascii="Arial" w:eastAsia="Muller Light" w:hAnsi="Arial" w:cs="Arial"/>
          <w:sz w:val="24"/>
          <w:szCs w:val="24"/>
        </w:rPr>
        <w:t>El valor medio de 10 y 15 es 12.5, sin la promoción se obtendría el valor erróneo</w:t>
      </w:r>
      <w:r w:rsidRPr="0065727F">
        <w:rPr>
          <w:rFonts w:ascii="Arial" w:eastAsia="Muller Light" w:hAnsi="Arial" w:cs="Arial"/>
          <w:spacing w:val="-67"/>
          <w:sz w:val="24"/>
          <w:szCs w:val="24"/>
        </w:rPr>
        <w:t xml:space="preserve"> </w:t>
      </w:r>
      <w:r w:rsidRPr="0065727F">
        <w:rPr>
          <w:rFonts w:ascii="Arial" w:eastAsia="Muller Light" w:hAnsi="Arial" w:cs="Arial"/>
          <w:sz w:val="24"/>
          <w:szCs w:val="24"/>
        </w:rPr>
        <w:t xml:space="preserve">12. Imaginemos ahora, una función que devuelve un entero </w:t>
      </w:r>
      <w:proofErr w:type="spellStart"/>
      <w:r w:rsidRPr="0065727F">
        <w:rPr>
          <w:rFonts w:ascii="Arial" w:eastAsia="Muller Light" w:hAnsi="Arial" w:cs="Arial"/>
          <w:b/>
          <w:bCs/>
          <w:sz w:val="24"/>
          <w:szCs w:val="24"/>
        </w:rPr>
        <w:t>int</w:t>
      </w:r>
      <w:proofErr w:type="spellEnd"/>
      <w:r w:rsidRPr="0065727F">
        <w:rPr>
          <w:rFonts w:ascii="Arial" w:eastAsia="Muller Light" w:hAnsi="Arial" w:cs="Arial"/>
          <w:b/>
          <w:bCs/>
          <w:sz w:val="24"/>
          <w:szCs w:val="24"/>
        </w:rPr>
        <w:t xml:space="preserve"> </w:t>
      </w:r>
      <w:r w:rsidRPr="0065727F">
        <w:rPr>
          <w:rFonts w:ascii="Arial" w:eastAsia="Muller Light" w:hAnsi="Arial" w:cs="Arial"/>
          <w:sz w:val="24"/>
          <w:szCs w:val="24"/>
        </w:rPr>
        <w:t xml:space="preserve">y queremos guardarlo en una variable de tipo </w:t>
      </w:r>
      <w:proofErr w:type="spellStart"/>
      <w:r w:rsidRPr="0065727F">
        <w:rPr>
          <w:rFonts w:ascii="Arial" w:eastAsia="Muller Light" w:hAnsi="Arial" w:cs="Arial"/>
          <w:b/>
          <w:bCs/>
          <w:sz w:val="24"/>
          <w:szCs w:val="24"/>
        </w:rPr>
        <w:t>float</w:t>
      </w:r>
      <w:proofErr w:type="spellEnd"/>
      <w:r w:rsidRPr="0065727F">
        <w:rPr>
          <w:rFonts w:ascii="Arial" w:eastAsia="Muller Light" w:hAnsi="Arial" w:cs="Arial"/>
          <w:sz w:val="24"/>
          <w:szCs w:val="24"/>
        </w:rPr>
        <w:t>. Escribiremos</w:t>
      </w:r>
    </w:p>
    <w:p w14:paraId="642D04EE" w14:textId="77777777" w:rsidR="0065727F" w:rsidRPr="0065727F" w:rsidRDefault="0065727F" w:rsidP="0065727F">
      <w:pPr>
        <w:pStyle w:val="Textoindependiente"/>
        <w:spacing w:before="3" w:line="237" w:lineRule="auto"/>
        <w:ind w:left="220" w:right="459"/>
        <w:jc w:val="both"/>
        <w:rPr>
          <w:rFonts w:ascii="Arial" w:eastAsia="Muller Light" w:hAnsi="Arial" w:cs="Arial"/>
          <w:sz w:val="24"/>
          <w:szCs w:val="24"/>
        </w:rPr>
      </w:pPr>
    </w:p>
    <w:p w14:paraId="2E230796" w14:textId="77777777" w:rsidR="0065727F" w:rsidRPr="0065727F" w:rsidRDefault="0065727F" w:rsidP="0065727F">
      <w:pPr>
        <w:pStyle w:val="Textoindependiente"/>
        <w:ind w:left="1134"/>
        <w:jc w:val="both"/>
        <w:rPr>
          <w:rFonts w:ascii="Arial" w:eastAsia="Muller Light" w:hAnsi="Arial" w:cs="Arial"/>
          <w:sz w:val="24"/>
          <w:szCs w:val="24"/>
        </w:rPr>
      </w:pPr>
      <w:proofErr w:type="spellStart"/>
      <w:r w:rsidRPr="0065727F">
        <w:rPr>
          <w:rFonts w:ascii="Arial" w:eastAsia="Muller Light" w:hAnsi="Arial" w:cs="Arial"/>
          <w:sz w:val="24"/>
          <w:szCs w:val="24"/>
        </w:rPr>
        <w:t>float</w:t>
      </w:r>
      <w:proofErr w:type="spellEnd"/>
      <w:r w:rsidRPr="0065727F">
        <w:rPr>
          <w:rFonts w:ascii="Arial" w:eastAsia="Muller Light" w:hAnsi="Arial" w:cs="Arial"/>
          <w:sz w:val="24"/>
          <w:szCs w:val="24"/>
        </w:rPr>
        <w:t xml:space="preserve"> resultado=(</w:t>
      </w:r>
      <w:proofErr w:type="spellStart"/>
      <w:r w:rsidRPr="0065727F">
        <w:rPr>
          <w:rFonts w:ascii="Arial" w:eastAsia="Muller Light" w:hAnsi="Arial" w:cs="Arial"/>
          <w:sz w:val="24"/>
          <w:szCs w:val="24"/>
        </w:rPr>
        <w:t>float</w:t>
      </w:r>
      <w:proofErr w:type="spellEnd"/>
      <w:r w:rsidRPr="0065727F">
        <w:rPr>
          <w:rFonts w:ascii="Arial" w:eastAsia="Muller Light" w:hAnsi="Arial" w:cs="Arial"/>
          <w:sz w:val="24"/>
          <w:szCs w:val="24"/>
        </w:rPr>
        <w:t>)</w:t>
      </w:r>
      <w:proofErr w:type="spellStart"/>
      <w:r w:rsidRPr="0065727F">
        <w:rPr>
          <w:rFonts w:ascii="Arial" w:eastAsia="Muller Light" w:hAnsi="Arial" w:cs="Arial"/>
          <w:sz w:val="24"/>
          <w:szCs w:val="24"/>
        </w:rPr>
        <w:t>retornaInt</w:t>
      </w:r>
      <w:proofErr w:type="spellEnd"/>
      <w:r w:rsidRPr="0065727F">
        <w:rPr>
          <w:rFonts w:ascii="Arial" w:eastAsia="Muller Light" w:hAnsi="Arial" w:cs="Arial"/>
          <w:sz w:val="24"/>
          <w:szCs w:val="24"/>
        </w:rPr>
        <w:t>();</w:t>
      </w:r>
    </w:p>
    <w:p w14:paraId="10E6D944" w14:textId="77777777" w:rsidR="0065727F" w:rsidRPr="0065727F" w:rsidRDefault="0065727F" w:rsidP="0065727F">
      <w:pPr>
        <w:pStyle w:val="Textoindependiente"/>
        <w:spacing w:before="1" w:line="237" w:lineRule="auto"/>
        <w:ind w:left="220" w:right="459"/>
        <w:jc w:val="both"/>
        <w:rPr>
          <w:rFonts w:ascii="Arial" w:eastAsia="Muller Light" w:hAnsi="Arial" w:cs="Arial"/>
          <w:sz w:val="24"/>
          <w:szCs w:val="24"/>
        </w:rPr>
      </w:pPr>
    </w:p>
    <w:p w14:paraId="0329BC08" w14:textId="77777777" w:rsidR="0065727F" w:rsidRPr="0065727F" w:rsidRDefault="0065727F" w:rsidP="0065727F">
      <w:pPr>
        <w:pStyle w:val="Textoindependiente"/>
        <w:spacing w:before="1" w:line="237" w:lineRule="auto"/>
        <w:ind w:left="220" w:right="459"/>
        <w:jc w:val="both"/>
        <w:rPr>
          <w:rFonts w:ascii="Arial" w:eastAsia="Muller Light" w:hAnsi="Arial" w:cs="Arial"/>
          <w:b/>
          <w:bCs/>
          <w:sz w:val="24"/>
          <w:szCs w:val="24"/>
        </w:rPr>
      </w:pPr>
      <w:r w:rsidRPr="0065727F">
        <w:rPr>
          <w:rFonts w:ascii="Arial" w:eastAsia="Muller Light" w:hAnsi="Arial" w:cs="Arial"/>
          <w:sz w:val="24"/>
          <w:szCs w:val="24"/>
        </w:rPr>
        <w:t>Existen también conversiones implícitas realizadas por el compilador, por ejemplo,</w:t>
      </w:r>
      <w:r w:rsidRPr="0065727F">
        <w:rPr>
          <w:rFonts w:ascii="Arial" w:eastAsia="Muller Light" w:hAnsi="Arial" w:cs="Arial"/>
          <w:spacing w:val="-75"/>
          <w:sz w:val="24"/>
          <w:szCs w:val="24"/>
        </w:rPr>
        <w:t xml:space="preserve"> </w:t>
      </w:r>
      <w:r w:rsidRPr="0065727F">
        <w:rPr>
          <w:rFonts w:ascii="Arial" w:eastAsia="Muller Light" w:hAnsi="Arial" w:cs="Arial"/>
          <w:sz w:val="24"/>
          <w:szCs w:val="24"/>
        </w:rPr>
        <w:t xml:space="preserve">cuando pasamos un entero </w:t>
      </w:r>
      <w:proofErr w:type="spellStart"/>
      <w:r w:rsidRPr="0065727F">
        <w:rPr>
          <w:rFonts w:ascii="Arial" w:eastAsia="Muller Light" w:hAnsi="Arial" w:cs="Arial"/>
          <w:b/>
          <w:bCs/>
          <w:sz w:val="24"/>
          <w:szCs w:val="24"/>
        </w:rPr>
        <w:t>int</w:t>
      </w:r>
      <w:proofErr w:type="spellEnd"/>
      <w:r w:rsidRPr="0065727F">
        <w:rPr>
          <w:rFonts w:ascii="Arial" w:eastAsia="Muller Light" w:hAnsi="Arial" w:cs="Arial"/>
          <w:b/>
          <w:bCs/>
          <w:sz w:val="24"/>
          <w:szCs w:val="24"/>
        </w:rPr>
        <w:t xml:space="preserve"> </w:t>
      </w:r>
      <w:r w:rsidRPr="0065727F">
        <w:rPr>
          <w:rFonts w:ascii="Arial" w:eastAsia="Muller Light" w:hAnsi="Arial" w:cs="Arial"/>
          <w:sz w:val="24"/>
          <w:szCs w:val="24"/>
        </w:rPr>
        <w:t xml:space="preserve">a una función cuyo único parámetro es de tipo </w:t>
      </w:r>
      <w:proofErr w:type="spellStart"/>
      <w:r w:rsidRPr="0065727F">
        <w:rPr>
          <w:rFonts w:ascii="Arial" w:eastAsia="Muller Light" w:hAnsi="Arial" w:cs="Arial"/>
          <w:b/>
          <w:bCs/>
          <w:sz w:val="24"/>
          <w:szCs w:val="24"/>
        </w:rPr>
        <w:t>long</w:t>
      </w:r>
      <w:proofErr w:type="spellEnd"/>
      <w:r w:rsidRPr="0065727F">
        <w:rPr>
          <w:rFonts w:ascii="Arial" w:eastAsia="Muller Light" w:hAnsi="Arial" w:cs="Arial"/>
          <w:b/>
          <w:bCs/>
          <w:sz w:val="24"/>
          <w:szCs w:val="24"/>
        </w:rPr>
        <w:t>.</w:t>
      </w:r>
    </w:p>
    <w:p w14:paraId="4EB89B6A" w14:textId="72FEF833" w:rsidR="00DB67FB" w:rsidRPr="0065727F" w:rsidRDefault="00DB67FB" w:rsidP="0065727F">
      <w:pPr>
        <w:jc w:val="both"/>
        <w:rPr>
          <w:rFonts w:ascii="Arial" w:hAnsi="Arial" w:cs="Arial"/>
          <w:bCs/>
          <w:noProof/>
          <w:color w:val="000000"/>
          <w:lang w:val="es-ES" w:eastAsia="es-PE"/>
        </w:rPr>
      </w:pPr>
    </w:p>
    <w:p w14:paraId="3A84AB32" w14:textId="0EA881F2" w:rsidR="00051C14" w:rsidRDefault="00051C14" w:rsidP="00DF5485">
      <w:pPr>
        <w:jc w:val="both"/>
        <w:rPr>
          <w:rFonts w:ascii="Arial" w:hAnsi="Arial" w:cs="Arial"/>
          <w:bCs/>
          <w:noProof/>
          <w:color w:val="000000"/>
          <w:lang w:eastAsia="es-PE"/>
        </w:rPr>
      </w:pPr>
    </w:p>
    <w:p w14:paraId="6ADD1DB2" w14:textId="5A5DF92F" w:rsidR="00051C14" w:rsidRPr="00745DF3" w:rsidRDefault="00051C14" w:rsidP="00051C14">
      <w:pPr>
        <w:jc w:val="both"/>
        <w:rPr>
          <w:rFonts w:ascii="Arial" w:hAnsi="Arial" w:cs="Arial"/>
          <w:b/>
          <w:bCs/>
          <w:color w:val="6F01EE"/>
        </w:rPr>
      </w:pPr>
      <w:r w:rsidRPr="00745DF3">
        <w:rPr>
          <w:rFonts w:ascii="Arial" w:hAnsi="Arial" w:cs="Arial"/>
          <w:b/>
          <w:bCs/>
          <w:color w:val="6F01EE"/>
        </w:rPr>
        <w:t>Subtema 1.</w:t>
      </w:r>
      <w:r>
        <w:rPr>
          <w:rFonts w:ascii="Arial" w:hAnsi="Arial" w:cs="Arial"/>
          <w:b/>
          <w:bCs/>
          <w:color w:val="6F01EE"/>
        </w:rPr>
        <w:t>3</w:t>
      </w:r>
      <w:r w:rsidRPr="00745DF3">
        <w:rPr>
          <w:rFonts w:ascii="Arial" w:hAnsi="Arial" w:cs="Arial"/>
          <w:b/>
          <w:bCs/>
          <w:color w:val="6F01EE"/>
        </w:rPr>
        <w:t>:</w:t>
      </w:r>
    </w:p>
    <w:p w14:paraId="3FC9144D" w14:textId="79E96AAC" w:rsidR="00051C14" w:rsidRDefault="00051C14" w:rsidP="00051C14">
      <w:pPr>
        <w:rPr>
          <w:rFonts w:ascii="Stag Book" w:hAnsi="Stag Book" w:cs="Arial"/>
          <w:color w:val="6F01EE"/>
          <w:sz w:val="36"/>
          <w:szCs w:val="36"/>
          <w:lang w:eastAsia="es-MX"/>
        </w:rPr>
      </w:pPr>
      <w:r w:rsidRPr="00051C14">
        <w:rPr>
          <w:rFonts w:ascii="Stag Book" w:hAnsi="Stag Book" w:cs="Arial"/>
          <w:color w:val="6F01EE"/>
          <w:sz w:val="36"/>
          <w:szCs w:val="36"/>
          <w:lang w:eastAsia="es-MX"/>
        </w:rPr>
        <w:t>Constantes en Java</w:t>
      </w:r>
      <w:r w:rsidRPr="00F50E54">
        <w:rPr>
          <w:rFonts w:ascii="Stag Book" w:hAnsi="Stag Book" w:cs="Arial"/>
          <w:color w:val="6F01EE"/>
          <w:sz w:val="36"/>
          <w:szCs w:val="36"/>
          <w:lang w:eastAsia="es-MX"/>
        </w:rPr>
        <w:t>.</w:t>
      </w:r>
    </w:p>
    <w:p w14:paraId="201C9156" w14:textId="77777777" w:rsidR="00051C14" w:rsidRDefault="00051C14" w:rsidP="00051C14">
      <w:pPr>
        <w:rPr>
          <w:rFonts w:ascii="Arial" w:hAnsi="Arial" w:cs="Arial"/>
          <w:noProof/>
          <w:color w:val="000000"/>
          <w:lang w:eastAsia="es-MX"/>
        </w:rPr>
      </w:pPr>
    </w:p>
    <w:p w14:paraId="03004F09" w14:textId="77777777" w:rsidR="00051C14" w:rsidRPr="00340E0C"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713D2AC2" w14:textId="77777777" w:rsidR="00C27F52" w:rsidRPr="00C27F52" w:rsidRDefault="00C27F52" w:rsidP="00C27F52">
      <w:pPr>
        <w:pStyle w:val="Textoindependiente"/>
        <w:spacing w:line="242" w:lineRule="auto"/>
        <w:ind w:left="220" w:right="358"/>
        <w:jc w:val="both"/>
        <w:rPr>
          <w:rFonts w:ascii="Arial" w:hAnsi="Arial" w:cs="Arial"/>
          <w:sz w:val="24"/>
          <w:szCs w:val="24"/>
        </w:rPr>
      </w:pPr>
      <w:r w:rsidRPr="00C27F52">
        <w:rPr>
          <w:rFonts w:ascii="Arial" w:hAnsi="Arial" w:cs="Arial"/>
          <w:sz w:val="24"/>
          <w:szCs w:val="24"/>
        </w:rPr>
        <w:t xml:space="preserve">Cuando se declara una variable de tipo </w:t>
      </w:r>
      <w:r w:rsidRPr="00C27F52">
        <w:rPr>
          <w:rFonts w:ascii="Arial" w:hAnsi="Arial" w:cs="Arial"/>
          <w:b/>
          <w:sz w:val="24"/>
          <w:szCs w:val="24"/>
        </w:rPr>
        <w:t>final</w:t>
      </w:r>
      <w:r w:rsidRPr="00C27F52">
        <w:rPr>
          <w:rFonts w:ascii="Arial" w:hAnsi="Arial" w:cs="Arial"/>
          <w:sz w:val="24"/>
          <w:szCs w:val="24"/>
        </w:rPr>
        <w:t>, se ha de inicializar y cualquier intento de modificarla en el curso de la ejecución del programa da lugar a un error en tiempo de compilación.</w:t>
      </w:r>
    </w:p>
    <w:p w14:paraId="520DCC18" w14:textId="77777777" w:rsidR="00C27F52" w:rsidRDefault="00C27F52" w:rsidP="00C27F52">
      <w:pPr>
        <w:pStyle w:val="Textoindependiente"/>
        <w:ind w:firstLine="220"/>
        <w:jc w:val="both"/>
        <w:rPr>
          <w:rFonts w:ascii="Arial" w:hAnsi="Arial" w:cs="Arial"/>
          <w:sz w:val="24"/>
          <w:szCs w:val="24"/>
        </w:rPr>
      </w:pPr>
      <w:r w:rsidRPr="00C27F52">
        <w:rPr>
          <w:rFonts w:ascii="Arial" w:hAnsi="Arial" w:cs="Arial"/>
          <w:sz w:val="24"/>
          <w:szCs w:val="24"/>
        </w:rPr>
        <w:t>Normalmente, las constantes de un programa se suelen poner en letras mayúsculas, para</w:t>
      </w:r>
    </w:p>
    <w:p w14:paraId="529E3848" w14:textId="33953D4F" w:rsidR="00C27F52" w:rsidRPr="00C27F52" w:rsidRDefault="00C27F52" w:rsidP="00C27F52">
      <w:pPr>
        <w:pStyle w:val="Textoindependiente"/>
        <w:ind w:left="220"/>
        <w:jc w:val="both"/>
        <w:rPr>
          <w:rFonts w:ascii="Arial" w:hAnsi="Arial" w:cs="Arial"/>
          <w:sz w:val="24"/>
          <w:szCs w:val="24"/>
        </w:rPr>
      </w:pPr>
      <w:r w:rsidRPr="00C27F52">
        <w:rPr>
          <w:rFonts w:ascii="Arial" w:hAnsi="Arial" w:cs="Arial"/>
          <w:sz w:val="24"/>
          <w:szCs w:val="24"/>
        </w:rPr>
        <w:t>distinguirlas de las que no son constantes. He aquí ejemplos de declaración</w:t>
      </w:r>
      <w:r w:rsidRPr="00C27F52">
        <w:rPr>
          <w:rFonts w:ascii="Arial" w:hAnsi="Arial" w:cs="Arial"/>
          <w:spacing w:val="54"/>
          <w:sz w:val="24"/>
          <w:szCs w:val="24"/>
        </w:rPr>
        <w:t xml:space="preserve"> </w:t>
      </w:r>
      <w:r w:rsidRPr="00C27F52">
        <w:rPr>
          <w:rFonts w:ascii="Arial" w:hAnsi="Arial" w:cs="Arial"/>
          <w:sz w:val="24"/>
          <w:szCs w:val="24"/>
        </w:rPr>
        <w:t>de</w:t>
      </w:r>
      <w:r>
        <w:rPr>
          <w:rFonts w:ascii="Arial" w:hAnsi="Arial" w:cs="Arial"/>
          <w:sz w:val="24"/>
          <w:szCs w:val="24"/>
        </w:rPr>
        <w:t xml:space="preserve"> </w:t>
      </w:r>
      <w:r w:rsidRPr="00C27F52">
        <w:rPr>
          <w:rFonts w:ascii="Arial" w:hAnsi="Arial" w:cs="Arial"/>
          <w:sz w:val="24"/>
          <w:szCs w:val="24"/>
        </w:rPr>
        <w:t>constantes.</w:t>
      </w:r>
    </w:p>
    <w:p w14:paraId="1AE1F9E6" w14:textId="77777777" w:rsidR="00C27F52" w:rsidRPr="00C27F52" w:rsidRDefault="00C27F52" w:rsidP="00C27F52">
      <w:pPr>
        <w:pStyle w:val="Textoindependiente"/>
        <w:jc w:val="both"/>
        <w:rPr>
          <w:rFonts w:ascii="Arial" w:hAnsi="Arial" w:cs="Arial"/>
          <w:sz w:val="24"/>
          <w:szCs w:val="24"/>
        </w:rPr>
      </w:pPr>
    </w:p>
    <w:p w14:paraId="6A3CBAED" w14:textId="77777777" w:rsidR="00C27F52" w:rsidRPr="00C27F52" w:rsidRDefault="00C27F52" w:rsidP="00C27F52">
      <w:pPr>
        <w:pStyle w:val="Textoindependiente"/>
        <w:ind w:left="708"/>
        <w:jc w:val="both"/>
        <w:rPr>
          <w:rFonts w:ascii="Arial" w:hAnsi="Arial" w:cs="Arial"/>
          <w:sz w:val="24"/>
          <w:szCs w:val="24"/>
        </w:rPr>
      </w:pPr>
      <w:r w:rsidRPr="00C27F52">
        <w:rPr>
          <w:rFonts w:ascii="Arial" w:hAnsi="Arial" w:cs="Arial"/>
          <w:sz w:val="24"/>
          <w:szCs w:val="24"/>
        </w:rPr>
        <w:t xml:space="preserve">final </w:t>
      </w:r>
      <w:proofErr w:type="spellStart"/>
      <w:r w:rsidRPr="00C27F52">
        <w:rPr>
          <w:rFonts w:ascii="Arial" w:hAnsi="Arial" w:cs="Arial"/>
          <w:sz w:val="24"/>
          <w:szCs w:val="24"/>
        </w:rPr>
        <w:t>double</w:t>
      </w:r>
      <w:proofErr w:type="spellEnd"/>
      <w:r w:rsidRPr="00C27F52">
        <w:rPr>
          <w:rFonts w:ascii="Arial" w:hAnsi="Arial" w:cs="Arial"/>
          <w:sz w:val="24"/>
          <w:szCs w:val="24"/>
        </w:rPr>
        <w:t xml:space="preserve"> PI=3.141592653589793; </w:t>
      </w:r>
    </w:p>
    <w:p w14:paraId="36DC1627" w14:textId="77777777" w:rsidR="00C27F52" w:rsidRPr="00C27F52" w:rsidRDefault="00C27F52" w:rsidP="00C27F52">
      <w:pPr>
        <w:pStyle w:val="Textoindependiente"/>
        <w:ind w:left="708"/>
        <w:jc w:val="both"/>
        <w:rPr>
          <w:rFonts w:ascii="Arial" w:hAnsi="Arial" w:cs="Arial"/>
          <w:sz w:val="24"/>
          <w:szCs w:val="24"/>
        </w:rPr>
      </w:pPr>
      <w:r w:rsidRPr="00C27F52">
        <w:rPr>
          <w:rFonts w:ascii="Arial" w:hAnsi="Arial" w:cs="Arial"/>
          <w:sz w:val="24"/>
          <w:szCs w:val="24"/>
        </w:rPr>
        <w:t xml:space="preserve">final </w:t>
      </w:r>
      <w:proofErr w:type="spellStart"/>
      <w:r w:rsidRPr="00C27F52">
        <w:rPr>
          <w:rFonts w:ascii="Arial" w:hAnsi="Arial" w:cs="Arial"/>
          <w:sz w:val="24"/>
          <w:szCs w:val="24"/>
        </w:rPr>
        <w:t>int</w:t>
      </w:r>
      <w:proofErr w:type="spellEnd"/>
      <w:r w:rsidRPr="00C27F52">
        <w:rPr>
          <w:rFonts w:ascii="Arial" w:hAnsi="Arial" w:cs="Arial"/>
          <w:sz w:val="24"/>
          <w:szCs w:val="24"/>
        </w:rPr>
        <w:t xml:space="preserve"> MAX_DATOS=150;</w:t>
      </w:r>
    </w:p>
    <w:p w14:paraId="718DE027" w14:textId="3DE4C7FD" w:rsidR="00051C14" w:rsidRDefault="00051C14" w:rsidP="00DF5485">
      <w:pPr>
        <w:jc w:val="both"/>
        <w:rPr>
          <w:rFonts w:ascii="Arial" w:hAnsi="Arial" w:cs="Arial"/>
          <w:bCs/>
          <w:noProof/>
          <w:color w:val="000000"/>
          <w:lang w:eastAsia="es-PE"/>
        </w:rPr>
      </w:pPr>
    </w:p>
    <w:p w14:paraId="0CD905D7" w14:textId="7CC1B3D0" w:rsidR="00051C14" w:rsidRDefault="00051C14" w:rsidP="00DF5485">
      <w:pPr>
        <w:jc w:val="both"/>
        <w:rPr>
          <w:rFonts w:ascii="Arial" w:hAnsi="Arial" w:cs="Arial"/>
          <w:bCs/>
          <w:noProof/>
          <w:color w:val="000000"/>
          <w:lang w:eastAsia="es-PE"/>
        </w:rPr>
      </w:pPr>
    </w:p>
    <w:p w14:paraId="082839BC" w14:textId="03157E35" w:rsidR="00051C14" w:rsidRPr="00745DF3" w:rsidRDefault="00051C14" w:rsidP="00051C14">
      <w:pPr>
        <w:jc w:val="both"/>
        <w:rPr>
          <w:rFonts w:ascii="Arial" w:hAnsi="Arial" w:cs="Arial"/>
          <w:b/>
          <w:bCs/>
          <w:color w:val="6F01EE"/>
        </w:rPr>
      </w:pPr>
      <w:r w:rsidRPr="00745DF3">
        <w:rPr>
          <w:rFonts w:ascii="Arial" w:hAnsi="Arial" w:cs="Arial"/>
          <w:b/>
          <w:bCs/>
          <w:color w:val="6F01EE"/>
        </w:rPr>
        <w:t>Subtema 1.</w:t>
      </w:r>
      <w:r>
        <w:rPr>
          <w:rFonts w:ascii="Arial" w:hAnsi="Arial" w:cs="Arial"/>
          <w:b/>
          <w:bCs/>
          <w:color w:val="6F01EE"/>
        </w:rPr>
        <w:t>4</w:t>
      </w:r>
      <w:r w:rsidRPr="00745DF3">
        <w:rPr>
          <w:rFonts w:ascii="Arial" w:hAnsi="Arial" w:cs="Arial"/>
          <w:b/>
          <w:bCs/>
          <w:color w:val="6F01EE"/>
        </w:rPr>
        <w:t>:</w:t>
      </w:r>
    </w:p>
    <w:p w14:paraId="0A3B8AA9" w14:textId="3E2258CD" w:rsidR="00051C14" w:rsidRDefault="00051C14" w:rsidP="00051C14">
      <w:pPr>
        <w:rPr>
          <w:rFonts w:ascii="Stag Book" w:hAnsi="Stag Book" w:cs="Arial"/>
          <w:color w:val="6F01EE"/>
          <w:sz w:val="36"/>
          <w:szCs w:val="36"/>
          <w:lang w:eastAsia="es-MX"/>
        </w:rPr>
      </w:pPr>
      <w:r w:rsidRPr="00051C14">
        <w:rPr>
          <w:rFonts w:ascii="Stag Book" w:hAnsi="Stag Book" w:cs="Arial"/>
          <w:color w:val="6F01EE"/>
          <w:sz w:val="36"/>
          <w:szCs w:val="36"/>
          <w:lang w:eastAsia="es-MX"/>
        </w:rPr>
        <w:t>Salida de datos en Java</w:t>
      </w:r>
      <w:r w:rsidRPr="00F50E54">
        <w:rPr>
          <w:rFonts w:ascii="Stag Book" w:hAnsi="Stag Book" w:cs="Arial"/>
          <w:color w:val="6F01EE"/>
          <w:sz w:val="36"/>
          <w:szCs w:val="36"/>
          <w:lang w:eastAsia="es-MX"/>
        </w:rPr>
        <w:t>.</w:t>
      </w:r>
    </w:p>
    <w:p w14:paraId="29433310" w14:textId="77777777" w:rsidR="00051C14" w:rsidRDefault="00051C14" w:rsidP="00051C14">
      <w:pPr>
        <w:rPr>
          <w:rFonts w:ascii="Arial" w:hAnsi="Arial" w:cs="Arial"/>
          <w:noProof/>
          <w:color w:val="000000"/>
          <w:lang w:eastAsia="es-MX"/>
        </w:rPr>
      </w:pPr>
    </w:p>
    <w:p w14:paraId="120AB319" w14:textId="3F49CAF6" w:rsidR="00051C14"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0CFC03B5" w14:textId="4BC9E16F" w:rsidR="00051C14" w:rsidRDefault="00051C14" w:rsidP="00051C14">
      <w:pPr>
        <w:rPr>
          <w:rFonts w:ascii="Arial" w:hAnsi="Arial" w:cs="Arial"/>
          <w:b/>
          <w:bCs/>
          <w:noProof/>
          <w:color w:val="6F01EE"/>
          <w:lang w:eastAsia="es-MX"/>
        </w:rPr>
      </w:pPr>
    </w:p>
    <w:p w14:paraId="42C6DB4C" w14:textId="77777777" w:rsidR="00C27F52" w:rsidRPr="00F50E54" w:rsidRDefault="00C27F52" w:rsidP="00C27F52">
      <w:pPr>
        <w:pStyle w:val="Textoindependiente"/>
        <w:spacing w:before="1"/>
        <w:ind w:left="219" w:right="355"/>
        <w:jc w:val="both"/>
        <w:rPr>
          <w:rFonts w:ascii="Arial" w:eastAsia="Muller Light" w:hAnsi="Arial" w:cs="Arial"/>
          <w:sz w:val="24"/>
          <w:szCs w:val="24"/>
        </w:rPr>
      </w:pPr>
      <w:r w:rsidRPr="00F50E54">
        <w:rPr>
          <w:rFonts w:ascii="Arial" w:eastAsia="Muller Light" w:hAnsi="Arial" w:cs="Arial"/>
          <w:sz w:val="24"/>
          <w:szCs w:val="24"/>
        </w:rPr>
        <w:t xml:space="preserve">Las variables locales se utilizan dentro de las funciones miembro o métodos. En el siguiente ejemplo </w:t>
      </w:r>
      <w:proofErr w:type="spellStart"/>
      <w:r w:rsidRPr="00F50E54">
        <w:rPr>
          <w:rFonts w:ascii="Arial" w:eastAsia="Muller Light" w:hAnsi="Arial" w:cs="Arial"/>
          <w:i/>
          <w:iCs/>
          <w:sz w:val="24"/>
          <w:szCs w:val="24"/>
        </w:rPr>
        <w:t>area</w:t>
      </w:r>
      <w:proofErr w:type="spellEnd"/>
      <w:r w:rsidRPr="00F50E54">
        <w:rPr>
          <w:rFonts w:ascii="Arial" w:eastAsia="Muller Light" w:hAnsi="Arial" w:cs="Arial"/>
          <w:i/>
          <w:iCs/>
          <w:sz w:val="24"/>
          <w:szCs w:val="24"/>
        </w:rPr>
        <w:t xml:space="preserve"> </w:t>
      </w:r>
      <w:r w:rsidRPr="00F50E54">
        <w:rPr>
          <w:rFonts w:ascii="Arial" w:eastAsia="Muller Light" w:hAnsi="Arial" w:cs="Arial"/>
          <w:sz w:val="24"/>
          <w:szCs w:val="24"/>
        </w:rPr>
        <w:t xml:space="preserve">es una variable local a la función </w:t>
      </w:r>
      <w:proofErr w:type="spellStart"/>
      <w:r w:rsidRPr="00F50E54">
        <w:rPr>
          <w:rFonts w:ascii="Arial" w:eastAsia="Muller Light" w:hAnsi="Arial" w:cs="Arial"/>
          <w:i/>
          <w:iCs/>
          <w:sz w:val="24"/>
          <w:szCs w:val="24"/>
        </w:rPr>
        <w:t>calcularArea</w:t>
      </w:r>
      <w:proofErr w:type="spellEnd"/>
      <w:r w:rsidRPr="00F50E54">
        <w:rPr>
          <w:rFonts w:ascii="Arial" w:eastAsia="Muller Light" w:hAnsi="Arial" w:cs="Arial"/>
          <w:i/>
          <w:iCs/>
          <w:sz w:val="24"/>
          <w:szCs w:val="24"/>
        </w:rPr>
        <w:t xml:space="preserve"> </w:t>
      </w:r>
      <w:r w:rsidRPr="00F50E54">
        <w:rPr>
          <w:rFonts w:ascii="Arial" w:eastAsia="Muller Light" w:hAnsi="Arial" w:cs="Arial"/>
          <w:sz w:val="24"/>
          <w:szCs w:val="24"/>
        </w:rPr>
        <w:t xml:space="preserve">en la que se guarda el valor del área de un objeto de la clase </w:t>
      </w:r>
      <w:r w:rsidRPr="00F50E54">
        <w:rPr>
          <w:rFonts w:ascii="Arial" w:eastAsia="Muller Light" w:hAnsi="Arial" w:cs="Arial"/>
          <w:i/>
          <w:iCs/>
          <w:sz w:val="24"/>
          <w:szCs w:val="24"/>
        </w:rPr>
        <w:t>Circulo</w:t>
      </w:r>
      <w:r w:rsidRPr="00F50E54">
        <w:rPr>
          <w:rFonts w:ascii="Arial" w:eastAsia="Muller Light" w:hAnsi="Arial" w:cs="Arial"/>
          <w:sz w:val="24"/>
          <w:szCs w:val="24"/>
        </w:rPr>
        <w:t>. Una variable local existe desde el momento de su definición hasta el final del bloque en el que se</w:t>
      </w:r>
      <w:r w:rsidRPr="00F50E54">
        <w:rPr>
          <w:rFonts w:ascii="Arial" w:eastAsia="Muller Light" w:hAnsi="Arial" w:cs="Arial"/>
          <w:spacing w:val="-51"/>
          <w:sz w:val="24"/>
          <w:szCs w:val="24"/>
        </w:rPr>
        <w:t xml:space="preserve"> </w:t>
      </w:r>
      <w:r w:rsidRPr="00F50E54">
        <w:rPr>
          <w:rFonts w:ascii="Arial" w:eastAsia="Muller Light" w:hAnsi="Arial" w:cs="Arial"/>
          <w:sz w:val="24"/>
          <w:szCs w:val="24"/>
        </w:rPr>
        <w:t>encuentra.</w:t>
      </w:r>
    </w:p>
    <w:p w14:paraId="61D7D3B7" w14:textId="77777777" w:rsidR="00C27F52" w:rsidRPr="00F50E54" w:rsidRDefault="00C27F52" w:rsidP="00C27F52">
      <w:pPr>
        <w:pStyle w:val="Textoindependiente"/>
        <w:spacing w:before="1"/>
        <w:ind w:left="219" w:right="355"/>
        <w:jc w:val="both"/>
        <w:rPr>
          <w:rFonts w:ascii="Arial" w:eastAsia="Muller Light" w:hAnsi="Arial" w:cs="Arial"/>
          <w:sz w:val="24"/>
          <w:szCs w:val="24"/>
        </w:rPr>
      </w:pPr>
    </w:p>
    <w:p w14:paraId="2FE1FCE8" w14:textId="77777777" w:rsidR="00C27F52" w:rsidRPr="00F50E54" w:rsidRDefault="00C27F52" w:rsidP="00C27F52">
      <w:pPr>
        <w:pStyle w:val="Textoindependiente"/>
        <w:spacing w:before="2" w:line="226" w:lineRule="exact"/>
        <w:ind w:left="219"/>
        <w:rPr>
          <w:rFonts w:ascii="Arial" w:eastAsia="Muller Light" w:hAnsi="Arial" w:cs="Arial"/>
          <w:sz w:val="24"/>
          <w:szCs w:val="24"/>
          <w:lang w:val="en-US"/>
        </w:rPr>
      </w:pPr>
      <w:r w:rsidRPr="00F50E54">
        <w:rPr>
          <w:rFonts w:ascii="Arial" w:eastAsia="Muller Light" w:hAnsi="Arial" w:cs="Arial"/>
          <w:sz w:val="24"/>
          <w:szCs w:val="24"/>
          <w:lang w:val="en-US"/>
        </w:rPr>
        <w:t xml:space="preserve">class </w:t>
      </w:r>
      <w:proofErr w:type="spellStart"/>
      <w:r w:rsidRPr="00F50E54">
        <w:rPr>
          <w:rFonts w:ascii="Arial" w:eastAsia="Muller Light" w:hAnsi="Arial" w:cs="Arial"/>
          <w:sz w:val="24"/>
          <w:szCs w:val="24"/>
          <w:lang w:val="en-US"/>
        </w:rPr>
        <w:t>Circulo</w:t>
      </w:r>
      <w:proofErr w:type="spellEnd"/>
      <w:r w:rsidRPr="00F50E54">
        <w:rPr>
          <w:rFonts w:ascii="Arial" w:eastAsia="Muller Light" w:hAnsi="Arial" w:cs="Arial"/>
          <w:sz w:val="24"/>
          <w:szCs w:val="24"/>
          <w:lang w:val="en-US"/>
        </w:rPr>
        <w:t>{</w:t>
      </w:r>
    </w:p>
    <w:p w14:paraId="0BB01991" w14:textId="77777777" w:rsidR="00C27F52" w:rsidRPr="00F50E54" w:rsidRDefault="00C27F52" w:rsidP="00C27F52">
      <w:pPr>
        <w:pStyle w:val="Textoindependiente"/>
        <w:spacing w:line="226" w:lineRule="exact"/>
        <w:ind w:left="219"/>
        <w:rPr>
          <w:rFonts w:ascii="Arial" w:eastAsia="Muller Light" w:hAnsi="Arial" w:cs="Arial"/>
          <w:sz w:val="24"/>
          <w:szCs w:val="24"/>
          <w:lang w:val="en-US"/>
        </w:rPr>
      </w:pPr>
      <w:r w:rsidRPr="00F50E54">
        <w:rPr>
          <w:rFonts w:ascii="Arial" w:eastAsia="Muller Light" w:hAnsi="Arial" w:cs="Arial"/>
          <w:sz w:val="24"/>
          <w:szCs w:val="24"/>
          <w:lang w:val="en-US"/>
        </w:rPr>
        <w:t>//...</w:t>
      </w:r>
    </w:p>
    <w:p w14:paraId="7DD17583" w14:textId="77777777" w:rsidR="00C27F52" w:rsidRPr="00F50E54" w:rsidRDefault="00C27F52" w:rsidP="00C27F52">
      <w:pPr>
        <w:pStyle w:val="Textoindependiente"/>
        <w:spacing w:before="1" w:line="225" w:lineRule="exact"/>
        <w:ind w:left="1136"/>
        <w:rPr>
          <w:rFonts w:ascii="Arial" w:eastAsia="Muller Light" w:hAnsi="Arial" w:cs="Arial"/>
          <w:sz w:val="24"/>
          <w:szCs w:val="24"/>
          <w:lang w:val="en-US"/>
        </w:rPr>
      </w:pPr>
      <w:r w:rsidRPr="00F50E54">
        <w:rPr>
          <w:rFonts w:ascii="Arial" w:eastAsia="Muller Light" w:hAnsi="Arial" w:cs="Arial"/>
          <w:sz w:val="24"/>
          <w:szCs w:val="24"/>
          <w:lang w:val="en-US"/>
        </w:rPr>
        <w:t xml:space="preserve">double </w:t>
      </w:r>
      <w:proofErr w:type="spellStart"/>
      <w:r w:rsidRPr="00F50E54">
        <w:rPr>
          <w:rFonts w:ascii="Arial" w:eastAsia="Muller Light" w:hAnsi="Arial" w:cs="Arial"/>
          <w:sz w:val="24"/>
          <w:szCs w:val="24"/>
          <w:lang w:val="en-US"/>
        </w:rPr>
        <w:t>calcularArea</w:t>
      </w:r>
      <w:proofErr w:type="spellEnd"/>
      <w:r w:rsidRPr="00F50E54">
        <w:rPr>
          <w:rFonts w:ascii="Arial" w:eastAsia="Muller Light" w:hAnsi="Arial" w:cs="Arial"/>
          <w:sz w:val="24"/>
          <w:szCs w:val="24"/>
          <w:lang w:val="en-US"/>
        </w:rPr>
        <w:t>(){</w:t>
      </w:r>
    </w:p>
    <w:p w14:paraId="67961860" w14:textId="77777777" w:rsidR="00C27F52" w:rsidRDefault="00C27F52" w:rsidP="00C27F52">
      <w:pPr>
        <w:pStyle w:val="Textoindependiente"/>
        <w:ind w:left="2052" w:right="3118"/>
        <w:rPr>
          <w:rFonts w:ascii="Arial" w:eastAsia="Muller Light" w:hAnsi="Arial" w:cs="Arial"/>
          <w:sz w:val="24"/>
          <w:szCs w:val="24"/>
          <w:lang w:val="en-US"/>
        </w:rPr>
      </w:pPr>
      <w:r w:rsidRPr="00F50E54">
        <w:rPr>
          <w:rFonts w:ascii="Arial" w:eastAsia="Muller Light" w:hAnsi="Arial" w:cs="Arial"/>
          <w:sz w:val="24"/>
          <w:szCs w:val="24"/>
          <w:lang w:val="en-US"/>
        </w:rPr>
        <w:t xml:space="preserve">double area=PI*radio*radio; </w:t>
      </w:r>
    </w:p>
    <w:p w14:paraId="04320966" w14:textId="77777777" w:rsidR="00C27F52" w:rsidRPr="00F50E54" w:rsidRDefault="00C27F52" w:rsidP="00C27F52">
      <w:pPr>
        <w:pStyle w:val="Textoindependiente"/>
        <w:ind w:left="2052" w:right="3118"/>
        <w:rPr>
          <w:rFonts w:ascii="Arial" w:eastAsia="Muller Light" w:hAnsi="Arial" w:cs="Arial"/>
          <w:sz w:val="24"/>
          <w:szCs w:val="24"/>
          <w:lang w:val="en-US"/>
        </w:rPr>
      </w:pPr>
      <w:r w:rsidRPr="00F50E54">
        <w:rPr>
          <w:rFonts w:ascii="Arial" w:eastAsia="Muller Light" w:hAnsi="Arial" w:cs="Arial"/>
          <w:sz w:val="24"/>
          <w:szCs w:val="24"/>
          <w:lang w:val="en-US"/>
        </w:rPr>
        <w:t>return area;</w:t>
      </w:r>
    </w:p>
    <w:p w14:paraId="0E9F3E76" w14:textId="77777777" w:rsidR="00C27F52" w:rsidRPr="00F50E54" w:rsidRDefault="00C27F52" w:rsidP="00C27F52">
      <w:pPr>
        <w:pStyle w:val="Textoindependiente"/>
        <w:spacing w:before="2" w:line="225" w:lineRule="exact"/>
        <w:ind w:left="1136"/>
        <w:rPr>
          <w:rFonts w:ascii="Arial" w:eastAsia="Muller Light" w:hAnsi="Arial" w:cs="Arial"/>
          <w:sz w:val="24"/>
          <w:szCs w:val="24"/>
        </w:rPr>
      </w:pPr>
      <w:r w:rsidRPr="00F50E54">
        <w:rPr>
          <w:rFonts w:ascii="Arial" w:eastAsia="Muller Light" w:hAnsi="Arial" w:cs="Arial"/>
          <w:sz w:val="24"/>
          <w:szCs w:val="24"/>
        </w:rPr>
        <w:t>}</w:t>
      </w:r>
    </w:p>
    <w:p w14:paraId="0E2BF562" w14:textId="77777777" w:rsidR="00C27F52" w:rsidRPr="00F50E54" w:rsidRDefault="00C27F52" w:rsidP="00C27F52">
      <w:pPr>
        <w:pStyle w:val="Textoindependiente"/>
        <w:spacing w:line="225" w:lineRule="exact"/>
        <w:ind w:left="219"/>
        <w:rPr>
          <w:rFonts w:ascii="Arial" w:eastAsia="Muller Light" w:hAnsi="Arial" w:cs="Arial"/>
          <w:sz w:val="24"/>
          <w:szCs w:val="24"/>
        </w:rPr>
      </w:pPr>
      <w:r w:rsidRPr="00F50E54">
        <w:rPr>
          <w:rFonts w:ascii="Arial" w:eastAsia="Muller Light" w:hAnsi="Arial" w:cs="Arial"/>
          <w:sz w:val="24"/>
          <w:szCs w:val="24"/>
        </w:rPr>
        <w:t>}</w:t>
      </w:r>
    </w:p>
    <w:p w14:paraId="47717323" w14:textId="77777777" w:rsidR="00C27F52" w:rsidRPr="00F50E54" w:rsidRDefault="00C27F52" w:rsidP="00C27F52">
      <w:pPr>
        <w:pStyle w:val="Textoindependiente"/>
        <w:spacing w:before="1"/>
        <w:ind w:left="219" w:right="357"/>
        <w:jc w:val="both"/>
        <w:rPr>
          <w:rFonts w:ascii="Arial" w:eastAsia="Muller Light" w:hAnsi="Arial" w:cs="Arial"/>
          <w:sz w:val="24"/>
          <w:szCs w:val="24"/>
        </w:rPr>
      </w:pPr>
    </w:p>
    <w:p w14:paraId="1ADA4647" w14:textId="77777777" w:rsidR="00C27F52" w:rsidRDefault="00C27F52" w:rsidP="00051C14">
      <w:pPr>
        <w:rPr>
          <w:rFonts w:ascii="Arial" w:hAnsi="Arial" w:cs="Arial"/>
          <w:b/>
          <w:bCs/>
          <w:noProof/>
          <w:color w:val="6F01EE"/>
          <w:lang w:eastAsia="es-MX"/>
        </w:rPr>
      </w:pPr>
    </w:p>
    <w:p w14:paraId="5CFAC1DE" w14:textId="1AEC3772" w:rsidR="00051C14" w:rsidRDefault="00051C14" w:rsidP="00051C14">
      <w:pPr>
        <w:rPr>
          <w:rFonts w:ascii="Arial" w:hAnsi="Arial" w:cs="Arial"/>
          <w:b/>
          <w:bCs/>
          <w:noProof/>
          <w:color w:val="6F01EE"/>
          <w:lang w:eastAsia="es-MX"/>
        </w:rPr>
      </w:pPr>
    </w:p>
    <w:p w14:paraId="71A334EB" w14:textId="11135990" w:rsidR="00051C14" w:rsidRPr="00745DF3" w:rsidRDefault="00051C14" w:rsidP="00051C14">
      <w:pPr>
        <w:jc w:val="both"/>
        <w:rPr>
          <w:rFonts w:ascii="Arial" w:hAnsi="Arial" w:cs="Arial"/>
          <w:b/>
          <w:bCs/>
          <w:color w:val="6F01EE"/>
        </w:rPr>
      </w:pPr>
      <w:r w:rsidRPr="00745DF3">
        <w:rPr>
          <w:rFonts w:ascii="Arial" w:hAnsi="Arial" w:cs="Arial"/>
          <w:b/>
          <w:bCs/>
          <w:color w:val="6F01EE"/>
        </w:rPr>
        <w:t>Subtema 1.</w:t>
      </w:r>
      <w:r>
        <w:rPr>
          <w:rFonts w:ascii="Arial" w:hAnsi="Arial" w:cs="Arial"/>
          <w:b/>
          <w:bCs/>
          <w:color w:val="6F01EE"/>
        </w:rPr>
        <w:t>5</w:t>
      </w:r>
      <w:r w:rsidRPr="00745DF3">
        <w:rPr>
          <w:rFonts w:ascii="Arial" w:hAnsi="Arial" w:cs="Arial"/>
          <w:b/>
          <w:bCs/>
          <w:color w:val="6F01EE"/>
        </w:rPr>
        <w:t>:</w:t>
      </w:r>
    </w:p>
    <w:p w14:paraId="1D32222B" w14:textId="7C894C71" w:rsidR="00051C14" w:rsidRDefault="00051C14" w:rsidP="00051C14">
      <w:pPr>
        <w:rPr>
          <w:rFonts w:ascii="Stag Book" w:hAnsi="Stag Book" w:cs="Arial"/>
          <w:color w:val="6F01EE"/>
          <w:sz w:val="36"/>
          <w:szCs w:val="36"/>
          <w:lang w:eastAsia="es-MX"/>
        </w:rPr>
      </w:pPr>
      <w:r w:rsidRPr="00051C14">
        <w:rPr>
          <w:rFonts w:ascii="Stag Book" w:hAnsi="Stag Book" w:cs="Arial"/>
          <w:color w:val="6F01EE"/>
          <w:sz w:val="36"/>
          <w:szCs w:val="36"/>
          <w:lang w:eastAsia="es-MX"/>
        </w:rPr>
        <w:t>Entrada de datos en Java</w:t>
      </w:r>
      <w:r w:rsidRPr="00F50E54">
        <w:rPr>
          <w:rFonts w:ascii="Stag Book" w:hAnsi="Stag Book" w:cs="Arial"/>
          <w:color w:val="6F01EE"/>
          <w:sz w:val="36"/>
          <w:szCs w:val="36"/>
          <w:lang w:eastAsia="es-MX"/>
        </w:rPr>
        <w:t>.</w:t>
      </w:r>
    </w:p>
    <w:p w14:paraId="27559CC5" w14:textId="77777777" w:rsidR="00051C14" w:rsidRDefault="00051C14" w:rsidP="00051C14">
      <w:pPr>
        <w:rPr>
          <w:rFonts w:ascii="Arial" w:hAnsi="Arial" w:cs="Arial"/>
          <w:noProof/>
          <w:color w:val="000000"/>
          <w:lang w:eastAsia="es-MX"/>
        </w:rPr>
      </w:pPr>
    </w:p>
    <w:p w14:paraId="1A6C008B" w14:textId="77777777" w:rsidR="00051C14" w:rsidRPr="00340E0C"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471B31B4" w14:textId="77777777" w:rsidR="00726120" w:rsidRPr="00726120" w:rsidRDefault="00726120" w:rsidP="00726120">
      <w:pPr>
        <w:pStyle w:val="Textoindependiente"/>
        <w:spacing w:before="2"/>
        <w:ind w:left="220" w:right="459"/>
        <w:jc w:val="both"/>
        <w:rPr>
          <w:rFonts w:ascii="Arial" w:eastAsia="Muller Light" w:hAnsi="Arial" w:cs="Arial"/>
          <w:sz w:val="24"/>
          <w:szCs w:val="24"/>
        </w:rPr>
      </w:pPr>
      <w:r w:rsidRPr="00726120">
        <w:rPr>
          <w:rFonts w:ascii="Arial" w:eastAsia="Muller Light" w:hAnsi="Arial" w:cs="Arial"/>
          <w:sz w:val="24"/>
          <w:szCs w:val="24"/>
        </w:rPr>
        <w:t>El lector conocerá que los operadores aritméticos tienen distinta precedencia, así</w:t>
      </w:r>
      <w:r w:rsidRPr="00726120">
        <w:rPr>
          <w:rFonts w:ascii="Arial" w:eastAsia="Muller Light" w:hAnsi="Arial" w:cs="Arial"/>
          <w:spacing w:val="-71"/>
          <w:sz w:val="24"/>
          <w:szCs w:val="24"/>
        </w:rPr>
        <w:t xml:space="preserve"> </w:t>
      </w:r>
      <w:r w:rsidRPr="00726120">
        <w:rPr>
          <w:rFonts w:ascii="Arial" w:eastAsia="Muller Light" w:hAnsi="Arial" w:cs="Arial"/>
          <w:sz w:val="24"/>
          <w:szCs w:val="24"/>
        </w:rPr>
        <w:t xml:space="preserve">la expresión </w:t>
      </w:r>
      <w:proofErr w:type="spellStart"/>
      <w:r w:rsidRPr="00726120">
        <w:rPr>
          <w:rFonts w:ascii="Arial" w:eastAsia="Muller Light" w:hAnsi="Arial" w:cs="Arial"/>
          <w:sz w:val="24"/>
          <w:szCs w:val="24"/>
        </w:rPr>
        <w:t>a+b</w:t>
      </w:r>
      <w:proofErr w:type="spellEnd"/>
      <w:r w:rsidRPr="00726120">
        <w:rPr>
          <w:rFonts w:ascii="Arial" w:eastAsia="Muller Light" w:hAnsi="Arial" w:cs="Arial"/>
          <w:sz w:val="24"/>
          <w:szCs w:val="24"/>
        </w:rPr>
        <w:t>*c es equivalente a a+(b*c) ya que el producto y el cociente tienen mayor precedencia que la suma o la resta. Por tanto, en la segunda expresión el paréntesis no es necesario. Sin embargo, si</w:t>
      </w:r>
      <w:r w:rsidRPr="00726120">
        <w:rPr>
          <w:rFonts w:ascii="Arial" w:eastAsia="Muller Light" w:hAnsi="Arial" w:cs="Arial"/>
          <w:spacing w:val="-70"/>
          <w:sz w:val="24"/>
          <w:szCs w:val="24"/>
        </w:rPr>
        <w:t xml:space="preserve"> </w:t>
      </w:r>
      <w:r w:rsidRPr="00726120">
        <w:rPr>
          <w:rFonts w:ascii="Arial" w:eastAsia="Muller Light" w:hAnsi="Arial" w:cs="Arial"/>
          <w:sz w:val="24"/>
          <w:szCs w:val="24"/>
        </w:rPr>
        <w:t>queremos que se efectúe antes la suma que la multiplicación tenemos de emplear los</w:t>
      </w:r>
      <w:r w:rsidRPr="00726120">
        <w:rPr>
          <w:rFonts w:ascii="Arial" w:eastAsia="Muller Light" w:hAnsi="Arial" w:cs="Arial"/>
          <w:spacing w:val="-62"/>
          <w:sz w:val="24"/>
          <w:szCs w:val="24"/>
        </w:rPr>
        <w:t xml:space="preserve"> </w:t>
      </w:r>
      <w:r w:rsidRPr="00726120">
        <w:rPr>
          <w:rFonts w:ascii="Arial" w:eastAsia="Muller Light" w:hAnsi="Arial" w:cs="Arial"/>
          <w:sz w:val="24"/>
          <w:szCs w:val="24"/>
        </w:rPr>
        <w:t>paréntesis (</w:t>
      </w:r>
      <w:proofErr w:type="spellStart"/>
      <w:r w:rsidRPr="00726120">
        <w:rPr>
          <w:rFonts w:ascii="Arial" w:eastAsia="Muller Light" w:hAnsi="Arial" w:cs="Arial"/>
          <w:sz w:val="24"/>
          <w:szCs w:val="24"/>
        </w:rPr>
        <w:t>a+b</w:t>
      </w:r>
      <w:proofErr w:type="spellEnd"/>
      <w:r w:rsidRPr="00726120">
        <w:rPr>
          <w:rFonts w:ascii="Arial" w:eastAsia="Muller Light" w:hAnsi="Arial" w:cs="Arial"/>
          <w:sz w:val="24"/>
          <w:szCs w:val="24"/>
        </w:rPr>
        <w:t>)*c</w:t>
      </w:r>
    </w:p>
    <w:p w14:paraId="794EA672" w14:textId="77777777" w:rsidR="00726120" w:rsidRPr="00726120" w:rsidRDefault="00726120" w:rsidP="00726120">
      <w:pPr>
        <w:pStyle w:val="Textoindependiente"/>
        <w:tabs>
          <w:tab w:val="left" w:pos="3745"/>
        </w:tabs>
        <w:spacing w:before="157" w:line="237" w:lineRule="auto"/>
        <w:ind w:left="1136" w:right="6192" w:hanging="917"/>
        <w:jc w:val="both"/>
        <w:rPr>
          <w:rFonts w:ascii="Arial" w:eastAsia="Muller Light" w:hAnsi="Arial" w:cs="Arial"/>
          <w:sz w:val="24"/>
          <w:szCs w:val="24"/>
        </w:rPr>
      </w:pPr>
    </w:p>
    <w:p w14:paraId="59545E5F" w14:textId="77777777" w:rsidR="00726120" w:rsidRPr="00726120" w:rsidRDefault="00726120" w:rsidP="00726120">
      <w:pPr>
        <w:pStyle w:val="Textoindependiente"/>
        <w:spacing w:before="2"/>
        <w:ind w:left="220" w:right="459"/>
        <w:jc w:val="both"/>
        <w:rPr>
          <w:rFonts w:ascii="Arial" w:eastAsia="Muller Light" w:hAnsi="Arial" w:cs="Arial"/>
          <w:sz w:val="24"/>
          <w:szCs w:val="24"/>
        </w:rPr>
      </w:pPr>
      <w:r w:rsidRPr="00726120">
        <w:rPr>
          <w:rFonts w:ascii="Arial" w:eastAsia="Muller Light" w:hAnsi="Arial" w:cs="Arial"/>
          <w:sz w:val="24"/>
          <w:szCs w:val="24"/>
        </w:rPr>
        <w:t>Para realizar la operación escribiremos a/(b*c); bien, a/b/c;</w:t>
      </w:r>
    </w:p>
    <w:p w14:paraId="14B53F33" w14:textId="77777777" w:rsidR="00726120" w:rsidRPr="00726120" w:rsidRDefault="00726120" w:rsidP="00726120">
      <w:pPr>
        <w:pStyle w:val="Textoindependiente"/>
        <w:ind w:left="220" w:right="476"/>
        <w:jc w:val="both"/>
        <w:rPr>
          <w:rFonts w:ascii="Arial" w:eastAsia="Muller Light" w:hAnsi="Arial" w:cs="Arial"/>
          <w:sz w:val="24"/>
          <w:szCs w:val="24"/>
        </w:rPr>
      </w:pPr>
    </w:p>
    <w:p w14:paraId="08465575" w14:textId="77777777" w:rsidR="00726120" w:rsidRPr="00726120" w:rsidRDefault="00726120" w:rsidP="00726120">
      <w:pPr>
        <w:pStyle w:val="Textoindependiente"/>
        <w:ind w:left="220" w:right="476"/>
        <w:jc w:val="both"/>
        <w:rPr>
          <w:rFonts w:ascii="Arial" w:eastAsia="Muller Light" w:hAnsi="Arial" w:cs="Arial"/>
          <w:sz w:val="24"/>
          <w:szCs w:val="24"/>
        </w:rPr>
      </w:pPr>
      <w:r w:rsidRPr="00726120">
        <w:rPr>
          <w:rFonts w:ascii="Arial" w:eastAsia="Muller Light" w:hAnsi="Arial" w:cs="Arial"/>
          <w:sz w:val="24"/>
          <w:szCs w:val="24"/>
        </w:rPr>
        <w:t>En la mayoría de los casos, la precedencia de las operaciones es evidente, sin embargo, en otros que no lo son tanto, se aconseja emplear paréntesis. Como ejemplo, estudiemos un programa que nos permite convertir una temperatura en grados Fahrenheit en su equivalente en la escala Celsius. La fórmula de conversión</w:t>
      </w:r>
      <w:r w:rsidRPr="00726120">
        <w:rPr>
          <w:rFonts w:ascii="Arial" w:eastAsia="Muller Light" w:hAnsi="Arial" w:cs="Arial"/>
          <w:spacing w:val="-14"/>
          <w:sz w:val="24"/>
          <w:szCs w:val="24"/>
        </w:rPr>
        <w:t xml:space="preserve"> </w:t>
      </w:r>
      <w:r w:rsidRPr="00726120">
        <w:rPr>
          <w:rFonts w:ascii="Arial" w:eastAsia="Muller Light" w:hAnsi="Arial" w:cs="Arial"/>
          <w:sz w:val="24"/>
          <w:szCs w:val="24"/>
        </w:rPr>
        <w:t>es</w:t>
      </w:r>
    </w:p>
    <w:p w14:paraId="0D491963" w14:textId="77777777" w:rsidR="00726120" w:rsidRPr="00726120" w:rsidRDefault="00726120" w:rsidP="00726120">
      <w:pPr>
        <w:pStyle w:val="Textoindependiente"/>
        <w:ind w:left="220" w:right="476"/>
        <w:jc w:val="both"/>
        <w:rPr>
          <w:rFonts w:ascii="Arial" w:eastAsia="Muller Light" w:hAnsi="Arial" w:cs="Arial"/>
          <w:sz w:val="24"/>
          <w:szCs w:val="24"/>
        </w:rPr>
      </w:pPr>
    </w:p>
    <w:p w14:paraId="485FA110" w14:textId="77777777" w:rsidR="00726120" w:rsidRPr="00726120" w:rsidRDefault="00726120" w:rsidP="00726120">
      <w:pPr>
        <w:pStyle w:val="Textoindependiente"/>
        <w:ind w:left="220" w:right="476"/>
        <w:jc w:val="both"/>
        <w:rPr>
          <w:rFonts w:ascii="Arial" w:eastAsia="Muller Light" w:hAnsi="Arial" w:cs="Arial"/>
          <w:sz w:val="24"/>
          <w:szCs w:val="24"/>
        </w:rPr>
      </w:pPr>
      <w:r w:rsidRPr="00726120">
        <w:rPr>
          <w:rFonts w:ascii="Arial" w:hAnsi="Arial" w:cs="Arial"/>
          <w:noProof/>
          <w:sz w:val="24"/>
          <w:szCs w:val="24"/>
          <w:lang w:val="es-PE" w:eastAsia="es-PE" w:bidi="ar-SA"/>
        </w:rPr>
        <w:drawing>
          <wp:anchor distT="0" distB="0" distL="0" distR="0" simplePos="0" relativeHeight="251665408" behindDoc="1" locked="0" layoutInCell="1" allowOverlap="1" wp14:anchorId="2305E4FF" wp14:editId="342EC9CD">
            <wp:simplePos x="0" y="0"/>
            <wp:positionH relativeFrom="page">
              <wp:posOffset>2895600</wp:posOffset>
            </wp:positionH>
            <wp:positionV relativeFrom="paragraph">
              <wp:posOffset>24130</wp:posOffset>
            </wp:positionV>
            <wp:extent cx="1083600" cy="313200"/>
            <wp:effectExtent l="0" t="0" r="2540" b="0"/>
            <wp:wrapTight wrapText="bothSides">
              <wp:wrapPolygon edited="0">
                <wp:start x="0" y="0"/>
                <wp:lineTo x="0" y="19716"/>
                <wp:lineTo x="21271" y="19716"/>
                <wp:lineTo x="21271" y="0"/>
                <wp:lineTo x="0" y="0"/>
              </wp:wrapPolygon>
            </wp:wrapTight>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14" cstate="print"/>
                    <a:stretch>
                      <a:fillRect/>
                    </a:stretch>
                  </pic:blipFill>
                  <pic:spPr>
                    <a:xfrm>
                      <a:off x="0" y="0"/>
                      <a:ext cx="1083600" cy="313200"/>
                    </a:xfrm>
                    <a:prstGeom prst="rect">
                      <a:avLst/>
                    </a:prstGeom>
                  </pic:spPr>
                </pic:pic>
              </a:graphicData>
            </a:graphic>
            <wp14:sizeRelH relativeFrom="margin">
              <wp14:pctWidth>0</wp14:pctWidth>
            </wp14:sizeRelH>
            <wp14:sizeRelV relativeFrom="margin">
              <wp14:pctHeight>0</wp14:pctHeight>
            </wp14:sizeRelV>
          </wp:anchor>
        </w:drawing>
      </w:r>
    </w:p>
    <w:p w14:paraId="17B2C233" w14:textId="77777777" w:rsidR="00726120" w:rsidRPr="00726120" w:rsidRDefault="00726120" w:rsidP="00726120">
      <w:pPr>
        <w:pStyle w:val="Textoindependiente"/>
        <w:ind w:left="220" w:right="476"/>
        <w:jc w:val="both"/>
        <w:rPr>
          <w:rFonts w:ascii="Arial" w:eastAsia="Muller Light" w:hAnsi="Arial" w:cs="Arial"/>
          <w:sz w:val="24"/>
          <w:szCs w:val="24"/>
        </w:rPr>
      </w:pPr>
    </w:p>
    <w:p w14:paraId="3FD0DAC5" w14:textId="77777777" w:rsidR="00726120" w:rsidRPr="00726120" w:rsidRDefault="00726120" w:rsidP="00726120">
      <w:pPr>
        <w:pStyle w:val="Textoindependiente"/>
        <w:ind w:left="220" w:right="476"/>
        <w:jc w:val="both"/>
        <w:rPr>
          <w:rFonts w:ascii="Arial" w:eastAsia="Muller Light" w:hAnsi="Arial" w:cs="Arial"/>
          <w:sz w:val="24"/>
          <w:szCs w:val="24"/>
        </w:rPr>
      </w:pPr>
    </w:p>
    <w:p w14:paraId="4A6592E7" w14:textId="77777777" w:rsidR="00726120" w:rsidRPr="00726120" w:rsidRDefault="00726120" w:rsidP="00726120">
      <w:pPr>
        <w:pStyle w:val="Textoindependiente"/>
        <w:ind w:left="220" w:right="476"/>
        <w:jc w:val="both"/>
        <w:rPr>
          <w:rFonts w:ascii="Arial" w:eastAsia="Muller Light" w:hAnsi="Arial" w:cs="Arial"/>
          <w:sz w:val="24"/>
          <w:szCs w:val="24"/>
        </w:rPr>
      </w:pPr>
    </w:p>
    <w:p w14:paraId="35C191DE" w14:textId="77777777" w:rsidR="00726120" w:rsidRPr="00726120" w:rsidRDefault="00726120" w:rsidP="00726120">
      <w:pPr>
        <w:pStyle w:val="Textoindependiente"/>
        <w:spacing w:before="2"/>
        <w:ind w:left="220" w:right="459"/>
        <w:jc w:val="both"/>
        <w:rPr>
          <w:rFonts w:ascii="Arial" w:eastAsia="Muller Light" w:hAnsi="Arial" w:cs="Arial"/>
          <w:sz w:val="24"/>
          <w:szCs w:val="24"/>
        </w:rPr>
      </w:pPr>
      <w:r w:rsidRPr="00726120">
        <w:rPr>
          <w:rFonts w:ascii="Arial" w:eastAsia="Muller Light" w:hAnsi="Arial" w:cs="Arial"/>
          <w:sz w:val="24"/>
          <w:szCs w:val="24"/>
        </w:rPr>
        <w:t xml:space="preserve">cuya codificación es </w:t>
      </w:r>
      <w:proofErr w:type="spellStart"/>
      <w:r w:rsidRPr="00726120">
        <w:rPr>
          <w:rFonts w:ascii="Arial" w:eastAsia="Muller Light" w:hAnsi="Arial" w:cs="Arial"/>
          <w:sz w:val="24"/>
          <w:szCs w:val="24"/>
        </w:rPr>
        <w:t>tC</w:t>
      </w:r>
      <w:proofErr w:type="spellEnd"/>
      <w:r w:rsidRPr="00726120">
        <w:rPr>
          <w:rFonts w:ascii="Arial" w:eastAsia="Muller Light" w:hAnsi="Arial" w:cs="Arial"/>
          <w:sz w:val="24"/>
          <w:szCs w:val="24"/>
        </w:rPr>
        <w:t>=(tF-32)*5/9</w:t>
      </w:r>
    </w:p>
    <w:p w14:paraId="5E05C558" w14:textId="77777777" w:rsidR="00726120" w:rsidRPr="00726120" w:rsidRDefault="00726120" w:rsidP="00726120">
      <w:pPr>
        <w:pStyle w:val="Textoindependiente"/>
        <w:spacing w:before="33"/>
        <w:ind w:left="220" w:right="8758"/>
        <w:jc w:val="both"/>
        <w:rPr>
          <w:rFonts w:ascii="Arial" w:eastAsia="Muller Light" w:hAnsi="Arial" w:cs="Arial"/>
          <w:sz w:val="24"/>
          <w:szCs w:val="24"/>
        </w:rPr>
      </w:pPr>
    </w:p>
    <w:p w14:paraId="1E7096B0" w14:textId="77777777" w:rsidR="00726120" w:rsidRPr="00726120" w:rsidRDefault="00726120" w:rsidP="00726120">
      <w:pPr>
        <w:pStyle w:val="Textoindependiente"/>
        <w:ind w:left="220" w:right="476"/>
        <w:jc w:val="both"/>
        <w:rPr>
          <w:rFonts w:ascii="Arial" w:eastAsia="Muller Light" w:hAnsi="Arial" w:cs="Arial"/>
          <w:sz w:val="24"/>
          <w:szCs w:val="24"/>
        </w:rPr>
      </w:pPr>
      <w:r w:rsidRPr="00726120">
        <w:rPr>
          <w:rFonts w:ascii="Arial" w:eastAsia="Muller Light" w:hAnsi="Arial" w:cs="Arial"/>
          <w:sz w:val="24"/>
          <w:szCs w:val="24"/>
        </w:rPr>
        <w:t xml:space="preserve">Las operaciones se realizan como suponemos, ya que, si primero se realizase el cociente 5/9, el resultado de la división entera sería cero, y el producto por el resultado de evaluar el paréntesis sería también cero. Si tenemos dudas sobre la precedencia de operadores podemos escribir </w:t>
      </w:r>
      <w:proofErr w:type="spellStart"/>
      <w:r w:rsidRPr="00726120">
        <w:rPr>
          <w:rFonts w:ascii="Arial" w:eastAsia="Muller Light" w:hAnsi="Arial" w:cs="Arial"/>
          <w:sz w:val="24"/>
          <w:szCs w:val="24"/>
        </w:rPr>
        <w:t>tC</w:t>
      </w:r>
      <w:proofErr w:type="spellEnd"/>
      <w:r w:rsidRPr="00726120">
        <w:rPr>
          <w:rFonts w:ascii="Arial" w:eastAsia="Muller Light" w:hAnsi="Arial" w:cs="Arial"/>
          <w:sz w:val="24"/>
          <w:szCs w:val="24"/>
        </w:rPr>
        <w:t>=((tF-32)*5)/9;</w:t>
      </w:r>
    </w:p>
    <w:p w14:paraId="6051AFFB" w14:textId="77777777" w:rsidR="00726120" w:rsidRPr="00726120" w:rsidRDefault="00726120" w:rsidP="00726120">
      <w:pPr>
        <w:pStyle w:val="Textoindependiente"/>
        <w:ind w:left="220" w:right="476"/>
        <w:jc w:val="both"/>
        <w:rPr>
          <w:rFonts w:ascii="Arial" w:eastAsia="Muller Light" w:hAnsi="Arial" w:cs="Arial"/>
          <w:sz w:val="24"/>
          <w:szCs w:val="24"/>
        </w:rPr>
      </w:pPr>
    </w:p>
    <w:p w14:paraId="3A3DC7CF" w14:textId="77777777" w:rsidR="00726120" w:rsidRPr="00726120" w:rsidRDefault="00726120" w:rsidP="00726120">
      <w:pPr>
        <w:pStyle w:val="Textoindependiente"/>
        <w:spacing w:before="42"/>
        <w:ind w:left="212"/>
        <w:jc w:val="both"/>
        <w:rPr>
          <w:rFonts w:ascii="Arial" w:eastAsia="Muller Light" w:hAnsi="Arial" w:cs="Arial"/>
          <w:sz w:val="24"/>
          <w:szCs w:val="24"/>
          <w:lang w:val="en-US"/>
        </w:rPr>
      </w:pPr>
      <w:r w:rsidRPr="00726120">
        <w:rPr>
          <w:rFonts w:ascii="Arial" w:eastAsia="Muller Light" w:hAnsi="Arial" w:cs="Arial"/>
          <w:sz w:val="24"/>
          <w:szCs w:val="24"/>
          <w:lang w:val="en-US"/>
        </w:rPr>
        <w:t xml:space="preserve">public class </w:t>
      </w:r>
      <w:proofErr w:type="spellStart"/>
      <w:r w:rsidRPr="00726120">
        <w:rPr>
          <w:rFonts w:ascii="Arial" w:eastAsia="Muller Light" w:hAnsi="Arial" w:cs="Arial"/>
          <w:sz w:val="24"/>
          <w:szCs w:val="24"/>
          <w:lang w:val="en-US"/>
        </w:rPr>
        <w:t>PrecedeApp</w:t>
      </w:r>
      <w:proofErr w:type="spellEnd"/>
      <w:r w:rsidRPr="00726120">
        <w:rPr>
          <w:rFonts w:ascii="Arial" w:eastAsia="Muller Light" w:hAnsi="Arial" w:cs="Arial"/>
          <w:sz w:val="24"/>
          <w:szCs w:val="24"/>
          <w:lang w:val="en-US"/>
        </w:rPr>
        <w:t xml:space="preserve"> {</w:t>
      </w:r>
    </w:p>
    <w:p w14:paraId="6F27168E" w14:textId="77777777" w:rsidR="00726120" w:rsidRPr="00726120" w:rsidRDefault="00726120" w:rsidP="00726120">
      <w:pPr>
        <w:pStyle w:val="Textoindependiente"/>
        <w:spacing w:before="1"/>
        <w:ind w:left="1172" w:right="5867" w:hanging="480"/>
        <w:jc w:val="both"/>
        <w:rPr>
          <w:rFonts w:ascii="Arial" w:eastAsia="Muller Light" w:hAnsi="Arial" w:cs="Arial"/>
          <w:sz w:val="24"/>
          <w:szCs w:val="24"/>
          <w:lang w:val="en-US"/>
        </w:rPr>
      </w:pPr>
      <w:r w:rsidRPr="00726120">
        <w:rPr>
          <w:rFonts w:ascii="Arial" w:eastAsia="Muller Light" w:hAnsi="Arial" w:cs="Arial"/>
          <w:sz w:val="24"/>
          <w:szCs w:val="24"/>
          <w:lang w:val="en-US"/>
        </w:rPr>
        <w:t xml:space="preserve">public static void main(String[] </w:t>
      </w:r>
      <w:proofErr w:type="spellStart"/>
      <w:r w:rsidRPr="00726120">
        <w:rPr>
          <w:rFonts w:ascii="Arial" w:eastAsia="Muller Light" w:hAnsi="Arial" w:cs="Arial"/>
          <w:sz w:val="24"/>
          <w:szCs w:val="24"/>
          <w:lang w:val="en-US"/>
        </w:rPr>
        <w:t>args</w:t>
      </w:r>
      <w:proofErr w:type="spellEnd"/>
      <w:r w:rsidRPr="00726120">
        <w:rPr>
          <w:rFonts w:ascii="Arial" w:eastAsia="Muller Light" w:hAnsi="Arial" w:cs="Arial"/>
          <w:sz w:val="24"/>
          <w:szCs w:val="24"/>
          <w:lang w:val="en-US"/>
        </w:rPr>
        <w:t xml:space="preserve">) { int </w:t>
      </w:r>
      <w:proofErr w:type="spellStart"/>
      <w:r w:rsidRPr="00726120">
        <w:rPr>
          <w:rFonts w:ascii="Arial" w:eastAsia="Muller Light" w:hAnsi="Arial" w:cs="Arial"/>
          <w:sz w:val="24"/>
          <w:szCs w:val="24"/>
          <w:lang w:val="en-US"/>
        </w:rPr>
        <w:t>tF</w:t>
      </w:r>
      <w:proofErr w:type="spellEnd"/>
      <w:r w:rsidRPr="00726120">
        <w:rPr>
          <w:rFonts w:ascii="Arial" w:eastAsia="Muller Light" w:hAnsi="Arial" w:cs="Arial"/>
          <w:sz w:val="24"/>
          <w:szCs w:val="24"/>
          <w:lang w:val="en-US"/>
        </w:rPr>
        <w:t>=80;</w:t>
      </w:r>
    </w:p>
    <w:p w14:paraId="499934EE" w14:textId="77777777" w:rsidR="00726120" w:rsidRPr="00726120" w:rsidRDefault="00726120" w:rsidP="00726120">
      <w:pPr>
        <w:pStyle w:val="Textoindependiente"/>
        <w:spacing w:line="242" w:lineRule="auto"/>
        <w:ind w:left="1172" w:right="3586"/>
        <w:jc w:val="both"/>
        <w:rPr>
          <w:rFonts w:ascii="Arial" w:eastAsia="Muller Light" w:hAnsi="Arial" w:cs="Arial"/>
          <w:sz w:val="24"/>
          <w:szCs w:val="24"/>
        </w:rPr>
      </w:pPr>
      <w:proofErr w:type="spellStart"/>
      <w:r w:rsidRPr="00726120">
        <w:rPr>
          <w:rFonts w:ascii="Arial" w:eastAsia="Muller Light" w:hAnsi="Arial" w:cs="Arial"/>
          <w:sz w:val="24"/>
          <w:szCs w:val="24"/>
        </w:rPr>
        <w:t>System.out.println</w:t>
      </w:r>
      <w:proofErr w:type="spellEnd"/>
      <w:r w:rsidRPr="00726120">
        <w:rPr>
          <w:rFonts w:ascii="Arial" w:eastAsia="Muller Light" w:hAnsi="Arial" w:cs="Arial"/>
          <w:sz w:val="24"/>
          <w:szCs w:val="24"/>
        </w:rPr>
        <w:t>("la temperatura Fahrenheit es "+</w:t>
      </w:r>
      <w:proofErr w:type="spellStart"/>
      <w:r w:rsidRPr="00726120">
        <w:rPr>
          <w:rFonts w:ascii="Arial" w:eastAsia="Muller Light" w:hAnsi="Arial" w:cs="Arial"/>
          <w:sz w:val="24"/>
          <w:szCs w:val="24"/>
        </w:rPr>
        <w:t>tF</w:t>
      </w:r>
      <w:proofErr w:type="spellEnd"/>
      <w:r w:rsidRPr="00726120">
        <w:rPr>
          <w:rFonts w:ascii="Arial" w:eastAsia="Muller Light" w:hAnsi="Arial" w:cs="Arial"/>
          <w:sz w:val="24"/>
          <w:szCs w:val="24"/>
        </w:rPr>
        <w:t xml:space="preserve">); </w:t>
      </w:r>
      <w:proofErr w:type="spellStart"/>
      <w:r w:rsidRPr="00726120">
        <w:rPr>
          <w:rFonts w:ascii="Arial" w:eastAsia="Muller Light" w:hAnsi="Arial" w:cs="Arial"/>
          <w:sz w:val="24"/>
          <w:szCs w:val="24"/>
        </w:rPr>
        <w:t>int</w:t>
      </w:r>
      <w:proofErr w:type="spellEnd"/>
      <w:r w:rsidRPr="00726120">
        <w:rPr>
          <w:rFonts w:ascii="Arial" w:eastAsia="Muller Light" w:hAnsi="Arial" w:cs="Arial"/>
          <w:sz w:val="24"/>
          <w:szCs w:val="24"/>
        </w:rPr>
        <w:t xml:space="preserve"> </w:t>
      </w:r>
      <w:proofErr w:type="spellStart"/>
      <w:r w:rsidRPr="00726120">
        <w:rPr>
          <w:rFonts w:ascii="Arial" w:eastAsia="Muller Light" w:hAnsi="Arial" w:cs="Arial"/>
          <w:sz w:val="24"/>
          <w:szCs w:val="24"/>
        </w:rPr>
        <w:t>tC</w:t>
      </w:r>
      <w:proofErr w:type="spellEnd"/>
      <w:r w:rsidRPr="00726120">
        <w:rPr>
          <w:rFonts w:ascii="Arial" w:eastAsia="Muller Light" w:hAnsi="Arial" w:cs="Arial"/>
          <w:sz w:val="24"/>
          <w:szCs w:val="24"/>
        </w:rPr>
        <w:t>=(tF-32)*5/9;</w:t>
      </w:r>
    </w:p>
    <w:p w14:paraId="1590654E" w14:textId="77777777" w:rsidR="00726120" w:rsidRPr="00726120" w:rsidRDefault="00726120" w:rsidP="00726120">
      <w:pPr>
        <w:pStyle w:val="Textoindependiente"/>
        <w:spacing w:line="223" w:lineRule="exact"/>
        <w:ind w:left="1172"/>
        <w:jc w:val="both"/>
        <w:rPr>
          <w:rFonts w:ascii="Arial" w:eastAsia="Muller Light" w:hAnsi="Arial" w:cs="Arial"/>
          <w:sz w:val="24"/>
          <w:szCs w:val="24"/>
        </w:rPr>
      </w:pPr>
      <w:proofErr w:type="spellStart"/>
      <w:r w:rsidRPr="00726120">
        <w:rPr>
          <w:rFonts w:ascii="Arial" w:eastAsia="Muller Light" w:hAnsi="Arial" w:cs="Arial"/>
          <w:sz w:val="24"/>
          <w:szCs w:val="24"/>
        </w:rPr>
        <w:t>System.out.println</w:t>
      </w:r>
      <w:proofErr w:type="spellEnd"/>
      <w:r w:rsidRPr="00726120">
        <w:rPr>
          <w:rFonts w:ascii="Arial" w:eastAsia="Muller Light" w:hAnsi="Arial" w:cs="Arial"/>
          <w:sz w:val="24"/>
          <w:szCs w:val="24"/>
        </w:rPr>
        <w:t>("la temperatura centígrada es "+</w:t>
      </w:r>
      <w:proofErr w:type="spellStart"/>
      <w:r w:rsidRPr="00726120">
        <w:rPr>
          <w:rFonts w:ascii="Arial" w:eastAsia="Muller Light" w:hAnsi="Arial" w:cs="Arial"/>
          <w:sz w:val="24"/>
          <w:szCs w:val="24"/>
        </w:rPr>
        <w:t>tC</w:t>
      </w:r>
      <w:proofErr w:type="spellEnd"/>
      <w:r w:rsidRPr="00726120">
        <w:rPr>
          <w:rFonts w:ascii="Arial" w:eastAsia="Muller Light" w:hAnsi="Arial" w:cs="Arial"/>
          <w:sz w:val="24"/>
          <w:szCs w:val="24"/>
        </w:rPr>
        <w:t>);</w:t>
      </w:r>
    </w:p>
    <w:p w14:paraId="5F8B28D1" w14:textId="77777777" w:rsidR="00726120" w:rsidRPr="00726120" w:rsidRDefault="00726120" w:rsidP="00726120">
      <w:pPr>
        <w:pStyle w:val="Textoindependiente"/>
        <w:spacing w:line="226" w:lineRule="exact"/>
        <w:ind w:left="692"/>
        <w:jc w:val="both"/>
        <w:rPr>
          <w:rFonts w:ascii="Arial" w:eastAsia="Muller Light" w:hAnsi="Arial" w:cs="Arial"/>
          <w:sz w:val="24"/>
          <w:szCs w:val="24"/>
        </w:rPr>
      </w:pPr>
      <w:r w:rsidRPr="00726120">
        <w:rPr>
          <w:rFonts w:ascii="Arial" w:eastAsia="Muller Light" w:hAnsi="Arial" w:cs="Arial"/>
          <w:sz w:val="24"/>
          <w:szCs w:val="24"/>
        </w:rPr>
        <w:t>}</w:t>
      </w:r>
    </w:p>
    <w:p w14:paraId="78A9BEB4" w14:textId="77777777" w:rsidR="00726120" w:rsidRPr="00726120" w:rsidRDefault="00726120" w:rsidP="00726120">
      <w:pPr>
        <w:pStyle w:val="Textoindependiente"/>
        <w:spacing w:before="1"/>
        <w:ind w:left="212"/>
        <w:jc w:val="both"/>
        <w:rPr>
          <w:rFonts w:ascii="Arial" w:eastAsia="Muller Light" w:hAnsi="Arial" w:cs="Arial"/>
          <w:sz w:val="24"/>
          <w:szCs w:val="24"/>
        </w:rPr>
      </w:pPr>
      <w:r w:rsidRPr="00726120">
        <w:rPr>
          <w:rFonts w:ascii="Arial" w:eastAsia="Muller Light" w:hAnsi="Arial" w:cs="Arial"/>
          <w:sz w:val="24"/>
          <w:szCs w:val="24"/>
        </w:rPr>
        <w:t>}</w:t>
      </w:r>
    </w:p>
    <w:p w14:paraId="7317C310" w14:textId="5289DEB9" w:rsidR="00051C14" w:rsidRDefault="00051C14" w:rsidP="00051C14">
      <w:pPr>
        <w:rPr>
          <w:rFonts w:ascii="Arial" w:hAnsi="Arial" w:cs="Arial"/>
          <w:b/>
          <w:bCs/>
          <w:noProof/>
          <w:color w:val="6F01EE"/>
          <w:lang w:eastAsia="es-MX"/>
        </w:rPr>
      </w:pPr>
    </w:p>
    <w:p w14:paraId="6805186D" w14:textId="263F80D9" w:rsidR="00051C14" w:rsidRPr="00745DF3" w:rsidRDefault="00051C14" w:rsidP="00051C14">
      <w:pPr>
        <w:jc w:val="both"/>
        <w:rPr>
          <w:rFonts w:ascii="Arial" w:hAnsi="Arial" w:cs="Arial"/>
          <w:b/>
          <w:bCs/>
          <w:color w:val="6F01EE"/>
        </w:rPr>
      </w:pPr>
      <w:r w:rsidRPr="00745DF3">
        <w:rPr>
          <w:rFonts w:ascii="Arial" w:hAnsi="Arial" w:cs="Arial"/>
          <w:b/>
          <w:bCs/>
          <w:color w:val="6F01EE"/>
        </w:rPr>
        <w:t>Subtema 1.</w:t>
      </w:r>
      <w:r>
        <w:rPr>
          <w:rFonts w:ascii="Arial" w:hAnsi="Arial" w:cs="Arial"/>
          <w:b/>
          <w:bCs/>
          <w:color w:val="6F01EE"/>
        </w:rPr>
        <w:t>6</w:t>
      </w:r>
      <w:r w:rsidRPr="00745DF3">
        <w:rPr>
          <w:rFonts w:ascii="Arial" w:hAnsi="Arial" w:cs="Arial"/>
          <w:b/>
          <w:bCs/>
          <w:color w:val="6F01EE"/>
        </w:rPr>
        <w:t>:</w:t>
      </w:r>
    </w:p>
    <w:p w14:paraId="2520CF0B" w14:textId="32284E25" w:rsidR="00051C14" w:rsidRDefault="00051C14" w:rsidP="00051C14">
      <w:pPr>
        <w:rPr>
          <w:rFonts w:ascii="Stag Book" w:hAnsi="Stag Book" w:cs="Arial"/>
          <w:color w:val="6F01EE"/>
          <w:sz w:val="36"/>
          <w:szCs w:val="36"/>
          <w:lang w:eastAsia="es-MX"/>
        </w:rPr>
      </w:pPr>
      <w:r w:rsidRPr="00051C14">
        <w:rPr>
          <w:rFonts w:ascii="Stag Book" w:hAnsi="Stag Book" w:cs="Arial"/>
          <w:color w:val="6F01EE"/>
          <w:sz w:val="36"/>
          <w:szCs w:val="36"/>
          <w:lang w:eastAsia="es-MX"/>
        </w:rPr>
        <w:t>Operadores matemáticos de Java</w:t>
      </w:r>
      <w:r>
        <w:rPr>
          <w:rFonts w:ascii="Stag Book" w:hAnsi="Stag Book" w:cs="Arial"/>
          <w:color w:val="6F01EE"/>
          <w:sz w:val="36"/>
          <w:szCs w:val="36"/>
          <w:lang w:eastAsia="es-MX"/>
        </w:rPr>
        <w:t>.</w:t>
      </w:r>
    </w:p>
    <w:p w14:paraId="4F4AADA5" w14:textId="77777777" w:rsidR="00051C14" w:rsidRDefault="00051C14" w:rsidP="00051C14">
      <w:pPr>
        <w:rPr>
          <w:rFonts w:ascii="Arial" w:hAnsi="Arial" w:cs="Arial"/>
          <w:noProof/>
          <w:color w:val="000000"/>
          <w:lang w:eastAsia="es-MX"/>
        </w:rPr>
      </w:pPr>
    </w:p>
    <w:p w14:paraId="76B3ADE3" w14:textId="77777777" w:rsidR="00051C14" w:rsidRPr="00340E0C"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7EC85F83" w14:textId="6622D5F3" w:rsidR="00051C14" w:rsidRDefault="00051C14" w:rsidP="00051C14">
      <w:pPr>
        <w:rPr>
          <w:rFonts w:ascii="Arial" w:hAnsi="Arial" w:cs="Arial"/>
          <w:b/>
          <w:bCs/>
          <w:noProof/>
          <w:color w:val="6F01EE"/>
          <w:lang w:eastAsia="es-MX"/>
        </w:rPr>
      </w:pPr>
    </w:p>
    <w:p w14:paraId="587D1474" w14:textId="77777777" w:rsidR="0065727F" w:rsidRPr="0065727F" w:rsidRDefault="0065727F" w:rsidP="0065727F">
      <w:pPr>
        <w:pStyle w:val="Textoindependiente"/>
        <w:spacing w:before="6" w:after="8"/>
        <w:ind w:left="220"/>
        <w:jc w:val="both"/>
        <w:rPr>
          <w:rFonts w:ascii="Arial" w:eastAsia="Muller Light" w:hAnsi="Arial" w:cs="Arial"/>
          <w:sz w:val="24"/>
          <w:szCs w:val="24"/>
        </w:rPr>
      </w:pPr>
      <w:r w:rsidRPr="0065727F">
        <w:rPr>
          <w:rFonts w:ascii="Arial" w:eastAsia="Muller Light" w:hAnsi="Arial" w:cs="Arial"/>
          <w:sz w:val="24"/>
          <w:szCs w:val="24"/>
        </w:rPr>
        <w:t xml:space="preserve">Java tiene cinco operadores aritméticos </w:t>
      </w:r>
      <w:r w:rsidRPr="0065727F">
        <w:rPr>
          <w:rFonts w:ascii="Arial" w:eastAsia="Muller Light" w:hAnsi="Arial" w:cs="Arial"/>
          <w:sz w:val="24"/>
          <w:szCs w:val="24"/>
          <w:u w:val="single" w:color="F0F0F0"/>
        </w:rPr>
        <w:t>cuyo signi</w:t>
      </w:r>
      <w:r w:rsidRPr="0065727F">
        <w:rPr>
          <w:rFonts w:ascii="Arial" w:eastAsia="Muller Light" w:hAnsi="Arial" w:cs="Arial"/>
          <w:sz w:val="24"/>
          <w:szCs w:val="24"/>
        </w:rPr>
        <w:t>ficado se muestra en la tabla</w:t>
      </w:r>
      <w:r w:rsidRPr="0065727F">
        <w:rPr>
          <w:rFonts w:ascii="Arial" w:eastAsia="Muller Light" w:hAnsi="Arial" w:cs="Arial"/>
          <w:spacing w:val="-53"/>
          <w:sz w:val="24"/>
          <w:szCs w:val="24"/>
        </w:rPr>
        <w:t xml:space="preserve"> </w:t>
      </w:r>
      <w:r w:rsidRPr="0065727F">
        <w:rPr>
          <w:rFonts w:ascii="Arial" w:eastAsia="Muller Light" w:hAnsi="Arial" w:cs="Arial"/>
          <w:sz w:val="24"/>
          <w:szCs w:val="24"/>
        </w:rPr>
        <w:t>adjunta</w:t>
      </w:r>
    </w:p>
    <w:p w14:paraId="51868274" w14:textId="77777777" w:rsidR="0065727F" w:rsidRPr="0065727F" w:rsidRDefault="0065727F" w:rsidP="0065727F">
      <w:pPr>
        <w:pStyle w:val="Textoindependiente"/>
        <w:spacing w:before="6" w:after="8"/>
        <w:ind w:left="220"/>
        <w:jc w:val="both"/>
        <w:rPr>
          <w:rFonts w:ascii="Arial" w:eastAsia="Muller Light" w:hAnsi="Arial" w:cs="Arial"/>
          <w:sz w:val="24"/>
          <w:szCs w:val="24"/>
        </w:rPr>
      </w:pP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8"/>
        <w:gridCol w:w="1260"/>
        <w:gridCol w:w="1288"/>
      </w:tblGrid>
      <w:tr w:rsidR="0065727F" w:rsidRPr="0065727F" w14:paraId="2C3C8ACB" w14:textId="77777777" w:rsidTr="007934E3">
        <w:trPr>
          <w:trHeight w:val="241"/>
          <w:jc w:val="center"/>
        </w:trPr>
        <w:tc>
          <w:tcPr>
            <w:tcW w:w="1248" w:type="dxa"/>
          </w:tcPr>
          <w:p w14:paraId="30476D97" w14:textId="77777777" w:rsidR="0065727F" w:rsidRPr="0065727F" w:rsidRDefault="0065727F" w:rsidP="007934E3">
            <w:pPr>
              <w:pStyle w:val="TableParagraph"/>
              <w:spacing w:before="5" w:line="216" w:lineRule="exact"/>
              <w:ind w:left="12"/>
              <w:rPr>
                <w:rFonts w:ascii="Arial" w:eastAsia="Muller Light" w:hAnsi="Arial" w:cs="Arial"/>
                <w:b/>
                <w:bCs/>
                <w:color w:val="auto"/>
                <w:sz w:val="24"/>
                <w:szCs w:val="24"/>
                <w:lang w:val="es-PE"/>
              </w:rPr>
            </w:pPr>
            <w:r w:rsidRPr="0065727F">
              <w:rPr>
                <w:rFonts w:ascii="Arial" w:eastAsia="Muller Light" w:hAnsi="Arial" w:cs="Arial"/>
                <w:b/>
                <w:bCs/>
                <w:color w:val="auto"/>
                <w:sz w:val="24"/>
                <w:szCs w:val="24"/>
                <w:lang w:val="es-PE"/>
              </w:rPr>
              <w:t>Operador</w:t>
            </w:r>
          </w:p>
        </w:tc>
        <w:tc>
          <w:tcPr>
            <w:tcW w:w="1260" w:type="dxa"/>
          </w:tcPr>
          <w:p w14:paraId="3F43FE57" w14:textId="77777777" w:rsidR="0065727F" w:rsidRPr="0065727F" w:rsidRDefault="0065727F" w:rsidP="007934E3">
            <w:pPr>
              <w:pStyle w:val="TableParagraph"/>
              <w:spacing w:before="5" w:line="216" w:lineRule="exact"/>
              <w:ind w:left="9"/>
              <w:rPr>
                <w:rFonts w:ascii="Arial" w:eastAsia="Muller Light" w:hAnsi="Arial" w:cs="Arial"/>
                <w:b/>
                <w:bCs/>
                <w:color w:val="auto"/>
                <w:sz w:val="24"/>
                <w:szCs w:val="24"/>
                <w:lang w:val="es-PE"/>
              </w:rPr>
            </w:pPr>
            <w:r w:rsidRPr="0065727F">
              <w:rPr>
                <w:rFonts w:ascii="Arial" w:eastAsia="Muller Light" w:hAnsi="Arial" w:cs="Arial"/>
                <w:b/>
                <w:bCs/>
                <w:color w:val="auto"/>
                <w:sz w:val="24"/>
                <w:szCs w:val="24"/>
                <w:lang w:val="es-PE"/>
              </w:rPr>
              <w:t>Nombre</w:t>
            </w:r>
          </w:p>
        </w:tc>
        <w:tc>
          <w:tcPr>
            <w:tcW w:w="1288" w:type="dxa"/>
          </w:tcPr>
          <w:p w14:paraId="2E812A32" w14:textId="77777777" w:rsidR="0065727F" w:rsidRPr="0065727F" w:rsidRDefault="0065727F" w:rsidP="007934E3">
            <w:pPr>
              <w:pStyle w:val="TableParagraph"/>
              <w:spacing w:before="5" w:line="216" w:lineRule="exact"/>
              <w:ind w:left="9"/>
              <w:rPr>
                <w:rFonts w:ascii="Arial" w:eastAsia="Muller Light" w:hAnsi="Arial" w:cs="Arial"/>
                <w:b/>
                <w:bCs/>
                <w:color w:val="auto"/>
                <w:sz w:val="24"/>
                <w:szCs w:val="24"/>
                <w:lang w:val="es-PE"/>
              </w:rPr>
            </w:pPr>
            <w:r w:rsidRPr="0065727F">
              <w:rPr>
                <w:rFonts w:ascii="Arial" w:eastAsia="Muller Light" w:hAnsi="Arial" w:cs="Arial"/>
                <w:b/>
                <w:bCs/>
                <w:color w:val="auto"/>
                <w:sz w:val="24"/>
                <w:szCs w:val="24"/>
                <w:lang w:val="es-PE"/>
              </w:rPr>
              <w:t>Ejemplo</w:t>
            </w:r>
          </w:p>
        </w:tc>
      </w:tr>
      <w:tr w:rsidR="0065727F" w:rsidRPr="0065727F" w14:paraId="36D9A89C" w14:textId="77777777" w:rsidTr="007934E3">
        <w:trPr>
          <w:trHeight w:val="243"/>
          <w:jc w:val="center"/>
        </w:trPr>
        <w:tc>
          <w:tcPr>
            <w:tcW w:w="1248" w:type="dxa"/>
          </w:tcPr>
          <w:p w14:paraId="29A5644A" w14:textId="77777777" w:rsidR="0065727F" w:rsidRPr="0065727F" w:rsidRDefault="0065727F" w:rsidP="007934E3">
            <w:pPr>
              <w:pStyle w:val="TableParagraph"/>
              <w:spacing w:before="11" w:line="212" w:lineRule="exact"/>
              <w:ind w:left="7"/>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w:t>
            </w:r>
          </w:p>
        </w:tc>
        <w:tc>
          <w:tcPr>
            <w:tcW w:w="1260" w:type="dxa"/>
          </w:tcPr>
          <w:p w14:paraId="49053CDB" w14:textId="77777777" w:rsidR="0065727F" w:rsidRPr="0065727F" w:rsidRDefault="0065727F" w:rsidP="007934E3">
            <w:pPr>
              <w:pStyle w:val="TableParagraph"/>
              <w:spacing w:before="11" w:line="212" w:lineRule="exact"/>
              <w:ind w:left="9"/>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Suma</w:t>
            </w:r>
          </w:p>
        </w:tc>
        <w:tc>
          <w:tcPr>
            <w:tcW w:w="1288" w:type="dxa"/>
          </w:tcPr>
          <w:p w14:paraId="68FC6C75" w14:textId="77777777" w:rsidR="0065727F" w:rsidRPr="0065727F" w:rsidRDefault="0065727F" w:rsidP="007934E3">
            <w:pPr>
              <w:pStyle w:val="TableParagraph"/>
              <w:spacing w:before="11" w:line="212" w:lineRule="exact"/>
              <w:ind w:left="423" w:right="427"/>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3+4</w:t>
            </w:r>
          </w:p>
        </w:tc>
      </w:tr>
      <w:tr w:rsidR="0065727F" w:rsidRPr="0065727F" w14:paraId="39C73E2B" w14:textId="77777777" w:rsidTr="007934E3">
        <w:trPr>
          <w:trHeight w:val="239"/>
          <w:jc w:val="center"/>
        </w:trPr>
        <w:tc>
          <w:tcPr>
            <w:tcW w:w="1248" w:type="dxa"/>
          </w:tcPr>
          <w:p w14:paraId="572635EC" w14:textId="77777777" w:rsidR="0065727F" w:rsidRPr="0065727F" w:rsidRDefault="0065727F" w:rsidP="007934E3">
            <w:pPr>
              <w:pStyle w:val="TableParagraph"/>
              <w:spacing w:before="7" w:line="212" w:lineRule="exact"/>
              <w:ind w:left="7"/>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w:t>
            </w:r>
          </w:p>
        </w:tc>
        <w:tc>
          <w:tcPr>
            <w:tcW w:w="1260" w:type="dxa"/>
          </w:tcPr>
          <w:p w14:paraId="6FEF82FC" w14:textId="77777777" w:rsidR="0065727F" w:rsidRPr="0065727F" w:rsidRDefault="0065727F" w:rsidP="007934E3">
            <w:pPr>
              <w:pStyle w:val="TableParagraph"/>
              <w:spacing w:before="7" w:line="212" w:lineRule="exact"/>
              <w:ind w:left="9"/>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Diferencia</w:t>
            </w:r>
          </w:p>
        </w:tc>
        <w:tc>
          <w:tcPr>
            <w:tcW w:w="1288" w:type="dxa"/>
          </w:tcPr>
          <w:p w14:paraId="5280FF19" w14:textId="77777777" w:rsidR="0065727F" w:rsidRPr="0065727F" w:rsidRDefault="0065727F" w:rsidP="007934E3">
            <w:pPr>
              <w:pStyle w:val="TableParagraph"/>
              <w:spacing w:before="7" w:line="212" w:lineRule="exact"/>
              <w:ind w:left="423" w:right="427"/>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3-4</w:t>
            </w:r>
          </w:p>
        </w:tc>
      </w:tr>
      <w:tr w:rsidR="0065727F" w:rsidRPr="0065727F" w14:paraId="4F716B70" w14:textId="77777777" w:rsidTr="007934E3">
        <w:trPr>
          <w:trHeight w:val="243"/>
          <w:jc w:val="center"/>
        </w:trPr>
        <w:tc>
          <w:tcPr>
            <w:tcW w:w="1248" w:type="dxa"/>
          </w:tcPr>
          <w:p w14:paraId="2BA8DA87" w14:textId="77777777" w:rsidR="0065727F" w:rsidRPr="0065727F" w:rsidRDefault="0065727F" w:rsidP="007934E3">
            <w:pPr>
              <w:pStyle w:val="TableParagraph"/>
              <w:spacing w:before="11" w:line="212" w:lineRule="exact"/>
              <w:ind w:left="7"/>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w:t>
            </w:r>
          </w:p>
        </w:tc>
        <w:tc>
          <w:tcPr>
            <w:tcW w:w="1260" w:type="dxa"/>
          </w:tcPr>
          <w:p w14:paraId="07D43DE5" w14:textId="77777777" w:rsidR="0065727F" w:rsidRPr="0065727F" w:rsidRDefault="0065727F" w:rsidP="007934E3">
            <w:pPr>
              <w:pStyle w:val="TableParagraph"/>
              <w:spacing w:before="11" w:line="212" w:lineRule="exact"/>
              <w:ind w:left="9"/>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Producto</w:t>
            </w:r>
          </w:p>
        </w:tc>
        <w:tc>
          <w:tcPr>
            <w:tcW w:w="1288" w:type="dxa"/>
          </w:tcPr>
          <w:p w14:paraId="74572D4A" w14:textId="77777777" w:rsidR="0065727F" w:rsidRPr="0065727F" w:rsidRDefault="0065727F" w:rsidP="007934E3">
            <w:pPr>
              <w:pStyle w:val="TableParagraph"/>
              <w:spacing w:before="11" w:line="212" w:lineRule="exact"/>
              <w:ind w:left="423" w:right="427"/>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3*4</w:t>
            </w:r>
          </w:p>
        </w:tc>
      </w:tr>
      <w:tr w:rsidR="0065727F" w:rsidRPr="0065727F" w14:paraId="2621D1FC" w14:textId="77777777" w:rsidTr="007934E3">
        <w:trPr>
          <w:trHeight w:val="243"/>
          <w:jc w:val="center"/>
        </w:trPr>
        <w:tc>
          <w:tcPr>
            <w:tcW w:w="1248" w:type="dxa"/>
          </w:tcPr>
          <w:p w14:paraId="4D3395C2" w14:textId="77777777" w:rsidR="0065727F" w:rsidRPr="0065727F" w:rsidRDefault="0065727F" w:rsidP="007934E3">
            <w:pPr>
              <w:pStyle w:val="TableParagraph"/>
              <w:spacing w:before="11" w:line="212" w:lineRule="exact"/>
              <w:ind w:left="7"/>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w:t>
            </w:r>
          </w:p>
        </w:tc>
        <w:tc>
          <w:tcPr>
            <w:tcW w:w="1260" w:type="dxa"/>
          </w:tcPr>
          <w:p w14:paraId="4F0506CC" w14:textId="77777777" w:rsidR="0065727F" w:rsidRPr="0065727F" w:rsidRDefault="0065727F" w:rsidP="007934E3">
            <w:pPr>
              <w:pStyle w:val="TableParagraph"/>
              <w:spacing w:before="11" w:line="212" w:lineRule="exact"/>
              <w:ind w:left="9"/>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Cociente</w:t>
            </w:r>
          </w:p>
        </w:tc>
        <w:tc>
          <w:tcPr>
            <w:tcW w:w="1288" w:type="dxa"/>
          </w:tcPr>
          <w:p w14:paraId="0EE2995A" w14:textId="77777777" w:rsidR="0065727F" w:rsidRPr="0065727F" w:rsidRDefault="0065727F" w:rsidP="007934E3">
            <w:pPr>
              <w:pStyle w:val="TableParagraph"/>
              <w:spacing w:before="11" w:line="212" w:lineRule="exact"/>
              <w:ind w:right="386"/>
              <w:jc w:val="right"/>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20/7</w:t>
            </w:r>
          </w:p>
        </w:tc>
      </w:tr>
      <w:tr w:rsidR="0065727F" w:rsidRPr="0065727F" w14:paraId="212AD7B8" w14:textId="77777777" w:rsidTr="007934E3">
        <w:trPr>
          <w:trHeight w:val="241"/>
          <w:jc w:val="center"/>
        </w:trPr>
        <w:tc>
          <w:tcPr>
            <w:tcW w:w="1248" w:type="dxa"/>
          </w:tcPr>
          <w:p w14:paraId="7A81848A" w14:textId="77777777" w:rsidR="0065727F" w:rsidRPr="0065727F" w:rsidRDefault="0065727F" w:rsidP="007934E3">
            <w:pPr>
              <w:pStyle w:val="TableParagraph"/>
              <w:spacing w:before="7" w:line="214" w:lineRule="exact"/>
              <w:ind w:left="7"/>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w:t>
            </w:r>
          </w:p>
        </w:tc>
        <w:tc>
          <w:tcPr>
            <w:tcW w:w="1260" w:type="dxa"/>
          </w:tcPr>
          <w:p w14:paraId="55C693B9" w14:textId="77777777" w:rsidR="0065727F" w:rsidRPr="0065727F" w:rsidRDefault="0065727F" w:rsidP="007934E3">
            <w:pPr>
              <w:pStyle w:val="TableParagraph"/>
              <w:spacing w:before="7" w:line="214" w:lineRule="exact"/>
              <w:ind w:left="9"/>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Módulo</w:t>
            </w:r>
          </w:p>
        </w:tc>
        <w:tc>
          <w:tcPr>
            <w:tcW w:w="1288" w:type="dxa"/>
          </w:tcPr>
          <w:p w14:paraId="3E1E0822" w14:textId="77777777" w:rsidR="0065727F" w:rsidRPr="0065727F" w:rsidRDefault="0065727F" w:rsidP="007934E3">
            <w:pPr>
              <w:pStyle w:val="TableParagraph"/>
              <w:spacing w:before="7" w:line="214" w:lineRule="exact"/>
              <w:ind w:right="386"/>
              <w:jc w:val="right"/>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20%7</w:t>
            </w:r>
          </w:p>
        </w:tc>
      </w:tr>
    </w:tbl>
    <w:p w14:paraId="03A27FBF" w14:textId="77777777" w:rsidR="0065727F" w:rsidRPr="0065727F" w:rsidRDefault="0065727F" w:rsidP="0065727F">
      <w:pPr>
        <w:pStyle w:val="Ttulo2"/>
        <w:tabs>
          <w:tab w:val="right" w:leader="dot" w:pos="11023"/>
        </w:tabs>
        <w:rPr>
          <w:rFonts w:ascii="Arial" w:eastAsia="Muller Light" w:hAnsi="Arial" w:cs="Arial"/>
          <w:color w:val="auto"/>
          <w:sz w:val="24"/>
          <w:szCs w:val="24"/>
        </w:rPr>
      </w:pPr>
    </w:p>
    <w:p w14:paraId="0C0B63F5" w14:textId="77777777" w:rsidR="0065727F" w:rsidRPr="0065727F" w:rsidRDefault="0065727F" w:rsidP="0065727F">
      <w:pPr>
        <w:pStyle w:val="Textoindependiente"/>
        <w:spacing w:before="9"/>
        <w:ind w:left="220"/>
        <w:jc w:val="both"/>
        <w:rPr>
          <w:rFonts w:ascii="Arial" w:eastAsia="Muller Light" w:hAnsi="Arial" w:cs="Arial"/>
          <w:sz w:val="24"/>
          <w:szCs w:val="24"/>
        </w:rPr>
      </w:pPr>
      <w:r w:rsidRPr="0065727F">
        <w:rPr>
          <w:rFonts w:ascii="Arial" w:eastAsia="Muller Light" w:hAnsi="Arial" w:cs="Arial"/>
          <w:sz w:val="24"/>
          <w:szCs w:val="24"/>
        </w:rPr>
        <w:t>El cociente entre dos enteros da como resultado un entero. Por ejemplo, al dividir 20 entre 7 nos da como resultado 2.</w:t>
      </w:r>
    </w:p>
    <w:p w14:paraId="2C066FDE" w14:textId="77777777" w:rsidR="0065727F" w:rsidRPr="0065727F" w:rsidRDefault="0065727F" w:rsidP="0065727F">
      <w:pPr>
        <w:pStyle w:val="Textoindependiente"/>
        <w:ind w:left="220" w:right="362"/>
        <w:jc w:val="both"/>
        <w:rPr>
          <w:rFonts w:ascii="Arial" w:eastAsia="Muller Light" w:hAnsi="Arial" w:cs="Arial"/>
          <w:sz w:val="24"/>
          <w:szCs w:val="24"/>
        </w:rPr>
      </w:pPr>
      <w:r w:rsidRPr="0065727F">
        <w:rPr>
          <w:rFonts w:ascii="Arial" w:eastAsia="Muller Light" w:hAnsi="Arial" w:cs="Arial"/>
          <w:sz w:val="24"/>
          <w:szCs w:val="24"/>
        </w:rPr>
        <w:t>El operador módulo da como resultado el resto de la división entera. Por ejemplo 20%7 da como resultado 6 que es el resto de la división entre 20 y 7.</w:t>
      </w:r>
    </w:p>
    <w:p w14:paraId="0DFE6487" w14:textId="77777777" w:rsidR="0065727F" w:rsidRPr="0065727F" w:rsidRDefault="0065727F" w:rsidP="0065727F">
      <w:pPr>
        <w:pStyle w:val="Textoindependiente"/>
        <w:spacing w:before="2"/>
        <w:ind w:left="220" w:right="354"/>
        <w:jc w:val="both"/>
        <w:rPr>
          <w:rFonts w:ascii="Arial" w:eastAsia="Muller Light" w:hAnsi="Arial" w:cs="Arial"/>
          <w:sz w:val="24"/>
          <w:szCs w:val="24"/>
        </w:rPr>
      </w:pPr>
      <w:r w:rsidRPr="0065727F">
        <w:rPr>
          <w:rFonts w:ascii="Arial" w:eastAsia="Muller Light" w:hAnsi="Arial" w:cs="Arial"/>
          <w:sz w:val="24"/>
          <w:szCs w:val="24"/>
        </w:rPr>
        <w:t xml:space="preserve">El operador módulo también se puede emplear con números reales. Por ejemplo, el cociente entre 7.5 y 3.0 es 2.5 y el resto es cero, es decir, 7.5=3.0 x 2.5+ 0. El operador  </w:t>
      </w:r>
      <w:r w:rsidRPr="0065727F">
        <w:rPr>
          <w:rFonts w:ascii="Arial" w:eastAsia="Muller Light" w:hAnsi="Arial" w:cs="Arial"/>
          <w:sz w:val="24"/>
          <w:szCs w:val="24"/>
        </w:rPr>
        <w:lastRenderedPageBreak/>
        <w:t>módulo, funciona de la siguiente forma 7.5=3.0 x 2+1.5, calcula la diferencia entre el dividendo (7.5) y el producto del divisor (3.0) por la parte entera (2) del cociente, devolviendo 1.5. Así pues, la operación 7.5%3.0 da como resultado</w:t>
      </w:r>
      <w:r w:rsidRPr="0065727F">
        <w:rPr>
          <w:rFonts w:ascii="Arial" w:eastAsia="Muller Light" w:hAnsi="Arial" w:cs="Arial"/>
          <w:spacing w:val="-27"/>
          <w:sz w:val="24"/>
          <w:szCs w:val="24"/>
        </w:rPr>
        <w:t xml:space="preserve"> </w:t>
      </w:r>
      <w:r w:rsidRPr="0065727F">
        <w:rPr>
          <w:rFonts w:ascii="Arial" w:eastAsia="Muller Light" w:hAnsi="Arial" w:cs="Arial"/>
          <w:sz w:val="24"/>
          <w:szCs w:val="24"/>
        </w:rPr>
        <w:t>1.5.</w:t>
      </w:r>
    </w:p>
    <w:p w14:paraId="73635074" w14:textId="77777777" w:rsidR="0065727F" w:rsidRPr="0065727F" w:rsidRDefault="0065727F" w:rsidP="0065727F">
      <w:pPr>
        <w:pStyle w:val="Textoindependiente"/>
        <w:spacing w:before="4"/>
        <w:rPr>
          <w:rFonts w:ascii="Arial" w:eastAsia="Muller Light" w:hAnsi="Arial" w:cs="Arial"/>
          <w:sz w:val="24"/>
          <w:szCs w:val="24"/>
        </w:rPr>
      </w:pPr>
    </w:p>
    <w:p w14:paraId="441261EF" w14:textId="77777777" w:rsidR="0065727F" w:rsidRPr="0065727F" w:rsidRDefault="0065727F" w:rsidP="0065727F">
      <w:pPr>
        <w:pStyle w:val="Ttulo3"/>
        <w:rPr>
          <w:rFonts w:ascii="Arial" w:eastAsia="Muller Light" w:hAnsi="Arial" w:cs="Arial"/>
          <w:color w:val="auto"/>
          <w:sz w:val="24"/>
          <w:szCs w:val="24"/>
        </w:rPr>
      </w:pPr>
      <w:r w:rsidRPr="0065727F">
        <w:rPr>
          <w:rFonts w:ascii="Arial" w:eastAsia="Muller Light" w:hAnsi="Arial" w:cs="Arial"/>
          <w:color w:val="auto"/>
          <w:sz w:val="24"/>
          <w:szCs w:val="24"/>
        </w:rPr>
        <w:t>El operador asignación</w:t>
      </w:r>
    </w:p>
    <w:p w14:paraId="1043E7F7" w14:textId="77777777" w:rsidR="0065727F" w:rsidRPr="0065727F" w:rsidRDefault="0065727F" w:rsidP="0065727F">
      <w:pPr>
        <w:pStyle w:val="Textoindependiente"/>
        <w:spacing w:before="7" w:line="237" w:lineRule="auto"/>
        <w:ind w:left="220" w:right="366"/>
        <w:jc w:val="both"/>
        <w:rPr>
          <w:rFonts w:ascii="Arial" w:eastAsia="Muller Light" w:hAnsi="Arial" w:cs="Arial"/>
          <w:sz w:val="24"/>
          <w:szCs w:val="24"/>
        </w:rPr>
      </w:pPr>
      <w:r w:rsidRPr="0065727F">
        <w:rPr>
          <w:rFonts w:ascii="Arial" w:eastAsia="Muller Light" w:hAnsi="Arial" w:cs="Arial"/>
          <w:sz w:val="24"/>
          <w:szCs w:val="24"/>
        </w:rPr>
        <w:t xml:space="preserve">Nos habremos dado cuenta que el operador más importante y más frecuentemente usado es el operador asignación </w:t>
      </w:r>
      <w:r w:rsidRPr="0065727F">
        <w:rPr>
          <w:rFonts w:ascii="Arial" w:eastAsia="Muller Light" w:hAnsi="Arial" w:cs="Arial"/>
          <w:b/>
          <w:bCs/>
          <w:sz w:val="24"/>
          <w:szCs w:val="24"/>
        </w:rPr>
        <w:t xml:space="preserve">=, </w:t>
      </w:r>
      <w:r w:rsidRPr="0065727F">
        <w:rPr>
          <w:rFonts w:ascii="Arial" w:eastAsia="Muller Light" w:hAnsi="Arial" w:cs="Arial"/>
          <w:sz w:val="24"/>
          <w:szCs w:val="24"/>
        </w:rPr>
        <w:t>que hemos empleado para la inicialización de las variables.</w:t>
      </w:r>
      <w:r w:rsidRPr="0065727F">
        <w:rPr>
          <w:rFonts w:ascii="Arial" w:eastAsia="Muller Light" w:hAnsi="Arial" w:cs="Arial"/>
          <w:spacing w:val="-59"/>
          <w:sz w:val="24"/>
          <w:szCs w:val="24"/>
        </w:rPr>
        <w:t xml:space="preserve"> </w:t>
      </w:r>
      <w:r w:rsidRPr="0065727F">
        <w:rPr>
          <w:rFonts w:ascii="Arial" w:eastAsia="Muller Light" w:hAnsi="Arial" w:cs="Arial"/>
          <w:sz w:val="24"/>
          <w:szCs w:val="24"/>
        </w:rPr>
        <w:t>Así,</w:t>
      </w:r>
    </w:p>
    <w:p w14:paraId="1826B5EA" w14:textId="77777777" w:rsidR="0065727F" w:rsidRPr="0065727F" w:rsidRDefault="0065727F" w:rsidP="0065727F">
      <w:pPr>
        <w:pStyle w:val="Textoindependiente"/>
        <w:spacing w:before="7" w:line="237" w:lineRule="auto"/>
        <w:ind w:left="220" w:right="366"/>
        <w:jc w:val="both"/>
        <w:rPr>
          <w:rFonts w:ascii="Arial" w:eastAsia="Muller Light" w:hAnsi="Arial" w:cs="Arial"/>
          <w:sz w:val="24"/>
          <w:szCs w:val="24"/>
        </w:rPr>
      </w:pPr>
    </w:p>
    <w:p w14:paraId="201D9AEA" w14:textId="77777777" w:rsidR="0065727F" w:rsidRPr="0065727F" w:rsidRDefault="0065727F" w:rsidP="0065727F">
      <w:pPr>
        <w:pStyle w:val="Textoindependiente"/>
        <w:ind w:left="1134"/>
        <w:rPr>
          <w:rFonts w:ascii="Arial" w:eastAsia="Muller Light" w:hAnsi="Arial" w:cs="Arial"/>
          <w:sz w:val="24"/>
          <w:szCs w:val="24"/>
        </w:rPr>
      </w:pPr>
      <w:proofErr w:type="spellStart"/>
      <w:r w:rsidRPr="0065727F">
        <w:rPr>
          <w:rFonts w:ascii="Arial" w:eastAsia="Muller Light" w:hAnsi="Arial" w:cs="Arial"/>
          <w:sz w:val="24"/>
          <w:szCs w:val="24"/>
        </w:rPr>
        <w:t>int</w:t>
      </w:r>
      <w:proofErr w:type="spellEnd"/>
      <w:r w:rsidRPr="0065727F">
        <w:rPr>
          <w:rFonts w:ascii="Arial" w:eastAsia="Muller Light" w:hAnsi="Arial" w:cs="Arial"/>
          <w:sz w:val="24"/>
          <w:szCs w:val="24"/>
        </w:rPr>
        <w:t xml:space="preserve"> numero; numero=20;</w:t>
      </w:r>
    </w:p>
    <w:p w14:paraId="2ACCD2BC" w14:textId="77777777" w:rsidR="0065727F" w:rsidRPr="0065727F" w:rsidRDefault="0065727F" w:rsidP="0065727F">
      <w:pPr>
        <w:pStyle w:val="Textoindependiente"/>
        <w:spacing w:before="2"/>
        <w:jc w:val="both"/>
        <w:rPr>
          <w:rFonts w:ascii="Arial" w:eastAsia="Muller Light" w:hAnsi="Arial" w:cs="Arial"/>
          <w:sz w:val="24"/>
          <w:szCs w:val="24"/>
        </w:rPr>
      </w:pPr>
    </w:p>
    <w:p w14:paraId="0EBD33F7" w14:textId="77777777" w:rsidR="0065727F" w:rsidRPr="0065727F" w:rsidRDefault="0065727F" w:rsidP="0065727F">
      <w:pPr>
        <w:pStyle w:val="Textoindependiente"/>
        <w:jc w:val="both"/>
        <w:rPr>
          <w:rFonts w:ascii="Arial" w:eastAsia="Muller Light" w:hAnsi="Arial" w:cs="Arial"/>
          <w:sz w:val="24"/>
          <w:szCs w:val="24"/>
        </w:rPr>
      </w:pPr>
      <w:r w:rsidRPr="0065727F">
        <w:rPr>
          <w:rFonts w:ascii="Arial" w:eastAsia="Muller Light" w:hAnsi="Arial" w:cs="Arial"/>
          <w:sz w:val="24"/>
          <w:szCs w:val="24"/>
        </w:rPr>
        <w:t xml:space="preserve">la primera sentencia declara una variable entera de tipo </w:t>
      </w:r>
      <w:proofErr w:type="spellStart"/>
      <w:r w:rsidRPr="0065727F">
        <w:rPr>
          <w:rFonts w:ascii="Arial" w:eastAsia="Muller Light" w:hAnsi="Arial" w:cs="Arial"/>
          <w:b/>
          <w:bCs/>
          <w:sz w:val="24"/>
          <w:szCs w:val="24"/>
        </w:rPr>
        <w:t>int</w:t>
      </w:r>
      <w:proofErr w:type="spellEnd"/>
      <w:r w:rsidRPr="0065727F">
        <w:rPr>
          <w:rFonts w:ascii="Arial" w:eastAsia="Muller Light" w:hAnsi="Arial" w:cs="Arial"/>
          <w:b/>
          <w:bCs/>
          <w:sz w:val="24"/>
          <w:szCs w:val="24"/>
        </w:rPr>
        <w:t xml:space="preserve"> </w:t>
      </w:r>
      <w:r w:rsidRPr="0065727F">
        <w:rPr>
          <w:rFonts w:ascii="Arial" w:eastAsia="Muller Light" w:hAnsi="Arial" w:cs="Arial"/>
          <w:sz w:val="24"/>
          <w:szCs w:val="24"/>
        </w:rPr>
        <w:t>y le da un nombre (</w:t>
      </w:r>
      <w:r w:rsidRPr="0065727F">
        <w:rPr>
          <w:rFonts w:ascii="Arial" w:eastAsia="Muller Light" w:hAnsi="Arial" w:cs="Arial"/>
          <w:i/>
          <w:iCs/>
          <w:sz w:val="24"/>
          <w:szCs w:val="24"/>
        </w:rPr>
        <w:t>num</w:t>
      </w:r>
      <w:r w:rsidRPr="0065727F">
        <w:rPr>
          <w:rFonts w:ascii="Arial" w:eastAsia="Muller Light" w:hAnsi="Arial" w:cs="Arial"/>
          <w:sz w:val="24"/>
          <w:szCs w:val="24"/>
        </w:rPr>
        <w:t>ero). La segunda sentencia usa el operador asignación para inicializar la variable con el  número</w:t>
      </w:r>
      <w:r w:rsidRPr="0065727F">
        <w:rPr>
          <w:rFonts w:ascii="Arial" w:eastAsia="Muller Light" w:hAnsi="Arial" w:cs="Arial"/>
          <w:spacing w:val="-2"/>
          <w:sz w:val="24"/>
          <w:szCs w:val="24"/>
        </w:rPr>
        <w:t xml:space="preserve"> </w:t>
      </w:r>
      <w:r w:rsidRPr="0065727F">
        <w:rPr>
          <w:rFonts w:ascii="Arial" w:eastAsia="Muller Light" w:hAnsi="Arial" w:cs="Arial"/>
          <w:sz w:val="24"/>
          <w:szCs w:val="24"/>
        </w:rPr>
        <w:t>20.</w:t>
      </w:r>
    </w:p>
    <w:p w14:paraId="0B7F5104" w14:textId="77777777" w:rsidR="0065727F" w:rsidRPr="0065727F" w:rsidRDefault="0065727F" w:rsidP="0065727F">
      <w:pPr>
        <w:pStyle w:val="Textoindependiente"/>
        <w:spacing w:before="5" w:line="237" w:lineRule="auto"/>
        <w:jc w:val="both"/>
        <w:rPr>
          <w:rFonts w:ascii="Arial" w:eastAsia="Muller Light" w:hAnsi="Arial" w:cs="Arial"/>
          <w:sz w:val="24"/>
          <w:szCs w:val="24"/>
        </w:rPr>
      </w:pPr>
      <w:r w:rsidRPr="0065727F">
        <w:rPr>
          <w:rFonts w:ascii="Arial" w:eastAsia="Muller Light" w:hAnsi="Arial" w:cs="Arial"/>
          <w:sz w:val="24"/>
          <w:szCs w:val="24"/>
        </w:rPr>
        <w:t xml:space="preserve">Consideremos ahora, la siguiente sentencia. a=b; que asigna a </w:t>
      </w:r>
      <w:proofErr w:type="spellStart"/>
      <w:r w:rsidRPr="0065727F">
        <w:rPr>
          <w:rFonts w:ascii="Arial" w:eastAsia="Muller Light" w:hAnsi="Arial" w:cs="Arial"/>
          <w:i/>
          <w:iCs/>
          <w:sz w:val="24"/>
          <w:szCs w:val="24"/>
        </w:rPr>
        <w:t>a</w:t>
      </w:r>
      <w:proofErr w:type="spellEnd"/>
      <w:r w:rsidRPr="0065727F">
        <w:rPr>
          <w:rFonts w:ascii="Arial" w:eastAsia="Muller Light" w:hAnsi="Arial" w:cs="Arial"/>
          <w:i/>
          <w:iCs/>
          <w:sz w:val="24"/>
          <w:szCs w:val="24"/>
        </w:rPr>
        <w:t xml:space="preserve"> </w:t>
      </w:r>
      <w:r w:rsidRPr="0065727F">
        <w:rPr>
          <w:rFonts w:ascii="Arial" w:eastAsia="Muller Light" w:hAnsi="Arial" w:cs="Arial"/>
          <w:sz w:val="24"/>
          <w:szCs w:val="24"/>
        </w:rPr>
        <w:t xml:space="preserve">el valor de </w:t>
      </w:r>
      <w:r w:rsidRPr="0065727F">
        <w:rPr>
          <w:rFonts w:ascii="Arial" w:eastAsia="Muller Light" w:hAnsi="Arial" w:cs="Arial"/>
          <w:i/>
          <w:iCs/>
          <w:sz w:val="24"/>
          <w:szCs w:val="24"/>
        </w:rPr>
        <w:t>b</w:t>
      </w:r>
      <w:r w:rsidRPr="0065727F">
        <w:rPr>
          <w:rFonts w:ascii="Arial" w:eastAsia="Muller Light" w:hAnsi="Arial" w:cs="Arial"/>
          <w:sz w:val="24"/>
          <w:szCs w:val="24"/>
        </w:rPr>
        <w:t xml:space="preserve">. A la izquierda siempre tendremos una variable tal como </w:t>
      </w:r>
      <w:r w:rsidRPr="0065727F">
        <w:rPr>
          <w:rFonts w:ascii="Arial" w:eastAsia="Muller Light" w:hAnsi="Arial" w:cs="Arial"/>
          <w:i/>
          <w:iCs/>
          <w:sz w:val="24"/>
          <w:szCs w:val="24"/>
        </w:rPr>
        <w:t>a</w:t>
      </w:r>
      <w:r w:rsidRPr="0065727F">
        <w:rPr>
          <w:rFonts w:ascii="Arial" w:eastAsia="Muller Light" w:hAnsi="Arial" w:cs="Arial"/>
          <w:sz w:val="24"/>
          <w:szCs w:val="24"/>
        </w:rPr>
        <w:t xml:space="preserve">, que recibe valores, a la derecha otra variable </w:t>
      </w:r>
      <w:r w:rsidRPr="0065727F">
        <w:rPr>
          <w:rFonts w:ascii="Arial" w:eastAsia="Muller Light" w:hAnsi="Arial" w:cs="Arial"/>
          <w:i/>
          <w:iCs/>
          <w:sz w:val="24"/>
          <w:szCs w:val="24"/>
        </w:rPr>
        <w:t>b</w:t>
      </w:r>
      <w:r w:rsidRPr="0065727F">
        <w:rPr>
          <w:rFonts w:ascii="Arial" w:eastAsia="Muller Light" w:hAnsi="Arial" w:cs="Arial"/>
          <w:sz w:val="24"/>
          <w:szCs w:val="24"/>
        </w:rPr>
        <w:t>, o expresión que tiene un valor. Por tanto, tienen sentido las</w:t>
      </w:r>
      <w:r w:rsidRPr="0065727F">
        <w:rPr>
          <w:rFonts w:ascii="Arial" w:eastAsia="Muller Light" w:hAnsi="Arial" w:cs="Arial"/>
          <w:spacing w:val="-7"/>
          <w:sz w:val="24"/>
          <w:szCs w:val="24"/>
        </w:rPr>
        <w:t xml:space="preserve"> </w:t>
      </w:r>
      <w:r w:rsidRPr="0065727F">
        <w:rPr>
          <w:rFonts w:ascii="Arial" w:eastAsia="Muller Light" w:hAnsi="Arial" w:cs="Arial"/>
          <w:sz w:val="24"/>
          <w:szCs w:val="24"/>
        </w:rPr>
        <w:t>expresiones</w:t>
      </w:r>
    </w:p>
    <w:p w14:paraId="2E53C877" w14:textId="77777777" w:rsidR="0065727F" w:rsidRPr="0065727F" w:rsidRDefault="0065727F" w:rsidP="0065727F">
      <w:pPr>
        <w:pStyle w:val="Textoindependiente"/>
        <w:spacing w:line="225" w:lineRule="exact"/>
        <w:ind w:left="1134"/>
        <w:rPr>
          <w:rFonts w:ascii="Arial" w:eastAsia="Muller Light" w:hAnsi="Arial" w:cs="Arial"/>
          <w:sz w:val="24"/>
          <w:szCs w:val="24"/>
        </w:rPr>
      </w:pPr>
    </w:p>
    <w:p w14:paraId="5F3E580B" w14:textId="77777777" w:rsidR="0065727F" w:rsidRPr="0065727F" w:rsidRDefault="0065727F" w:rsidP="0065727F">
      <w:pPr>
        <w:pStyle w:val="Textoindependiente"/>
        <w:spacing w:line="225" w:lineRule="exact"/>
        <w:ind w:left="1134"/>
        <w:rPr>
          <w:rFonts w:ascii="Arial" w:eastAsia="Muller Light" w:hAnsi="Arial" w:cs="Arial"/>
          <w:sz w:val="24"/>
          <w:szCs w:val="24"/>
          <w:lang w:val="en-US"/>
        </w:rPr>
      </w:pPr>
      <w:r w:rsidRPr="0065727F">
        <w:rPr>
          <w:rFonts w:ascii="Arial" w:eastAsia="Muller Light" w:hAnsi="Arial" w:cs="Arial"/>
          <w:sz w:val="24"/>
          <w:szCs w:val="24"/>
          <w:lang w:val="en-US"/>
        </w:rPr>
        <w:t>a=1234;</w:t>
      </w:r>
    </w:p>
    <w:p w14:paraId="75C47D87" w14:textId="77777777" w:rsidR="0065727F" w:rsidRPr="0065727F" w:rsidRDefault="0065727F" w:rsidP="0065727F">
      <w:pPr>
        <w:pStyle w:val="Textoindependiente"/>
        <w:ind w:left="1134"/>
        <w:rPr>
          <w:rFonts w:ascii="Arial" w:eastAsia="Muller Light" w:hAnsi="Arial" w:cs="Arial"/>
          <w:sz w:val="24"/>
          <w:szCs w:val="24"/>
          <w:lang w:val="en-US"/>
        </w:rPr>
      </w:pPr>
      <w:r w:rsidRPr="0065727F">
        <w:rPr>
          <w:rFonts w:ascii="Arial" w:eastAsia="Muller Light" w:hAnsi="Arial" w:cs="Arial"/>
          <w:sz w:val="24"/>
          <w:szCs w:val="24"/>
          <w:lang w:val="en-US"/>
        </w:rPr>
        <w:t>double area=</w:t>
      </w:r>
      <w:proofErr w:type="spellStart"/>
      <w:r w:rsidRPr="0065727F">
        <w:rPr>
          <w:rFonts w:ascii="Arial" w:eastAsia="Muller Light" w:hAnsi="Arial" w:cs="Arial"/>
          <w:sz w:val="24"/>
          <w:szCs w:val="24"/>
          <w:lang w:val="en-US"/>
        </w:rPr>
        <w:t>calculaArea</w:t>
      </w:r>
      <w:proofErr w:type="spellEnd"/>
      <w:r w:rsidRPr="0065727F">
        <w:rPr>
          <w:rFonts w:ascii="Arial" w:eastAsia="Muller Light" w:hAnsi="Arial" w:cs="Arial"/>
          <w:sz w:val="24"/>
          <w:szCs w:val="24"/>
          <w:lang w:val="en-US"/>
        </w:rPr>
        <w:t xml:space="preserve">(radio); </w:t>
      </w:r>
    </w:p>
    <w:p w14:paraId="0E109497" w14:textId="77777777" w:rsidR="0065727F" w:rsidRPr="0065727F" w:rsidRDefault="0065727F" w:rsidP="0065727F">
      <w:pPr>
        <w:pStyle w:val="Textoindependiente"/>
        <w:ind w:left="1134"/>
        <w:rPr>
          <w:rFonts w:ascii="Arial" w:eastAsia="Muller Light" w:hAnsi="Arial" w:cs="Arial"/>
          <w:sz w:val="24"/>
          <w:szCs w:val="24"/>
        </w:rPr>
      </w:pPr>
      <w:r w:rsidRPr="0065727F">
        <w:rPr>
          <w:rFonts w:ascii="Arial" w:eastAsia="Muller Light" w:hAnsi="Arial" w:cs="Arial"/>
          <w:sz w:val="24"/>
          <w:szCs w:val="24"/>
        </w:rPr>
        <w:t>superficie=ancho*alto;</w:t>
      </w:r>
    </w:p>
    <w:p w14:paraId="2D2111BD" w14:textId="77777777" w:rsidR="0065727F" w:rsidRPr="0065727F" w:rsidRDefault="0065727F" w:rsidP="0065727F">
      <w:pPr>
        <w:pStyle w:val="Textoindependiente"/>
        <w:spacing w:before="3" w:line="237" w:lineRule="auto"/>
        <w:ind w:left="1136" w:right="5620" w:hanging="917"/>
        <w:rPr>
          <w:rFonts w:ascii="Arial" w:eastAsia="Muller Light" w:hAnsi="Arial" w:cs="Arial"/>
          <w:sz w:val="24"/>
          <w:szCs w:val="24"/>
        </w:rPr>
      </w:pPr>
    </w:p>
    <w:p w14:paraId="68B251EE" w14:textId="77777777" w:rsidR="0065727F" w:rsidRPr="0065727F" w:rsidRDefault="0065727F" w:rsidP="0065727F">
      <w:pPr>
        <w:pStyle w:val="Textoindependiente"/>
        <w:jc w:val="both"/>
        <w:rPr>
          <w:rFonts w:ascii="Arial" w:eastAsia="Muller Light" w:hAnsi="Arial" w:cs="Arial"/>
          <w:sz w:val="24"/>
          <w:szCs w:val="24"/>
        </w:rPr>
      </w:pPr>
      <w:r w:rsidRPr="0065727F">
        <w:rPr>
          <w:rFonts w:ascii="Arial" w:eastAsia="Muller Light" w:hAnsi="Arial" w:cs="Arial"/>
          <w:sz w:val="24"/>
          <w:szCs w:val="24"/>
        </w:rPr>
        <w:t xml:space="preserve">Sin embargo, no tienen sentido las expresiones </w:t>
      </w:r>
    </w:p>
    <w:p w14:paraId="1BFE023C" w14:textId="77777777" w:rsidR="0065727F" w:rsidRPr="0065727F" w:rsidRDefault="0065727F" w:rsidP="0065727F">
      <w:pPr>
        <w:pStyle w:val="Textoindependiente"/>
        <w:jc w:val="both"/>
        <w:rPr>
          <w:rFonts w:ascii="Arial" w:eastAsia="Muller Light" w:hAnsi="Arial" w:cs="Arial"/>
          <w:sz w:val="24"/>
          <w:szCs w:val="24"/>
        </w:rPr>
      </w:pPr>
    </w:p>
    <w:p w14:paraId="7AA88B6A" w14:textId="77777777" w:rsidR="0065727F" w:rsidRPr="0065727F" w:rsidRDefault="0065727F" w:rsidP="0065727F">
      <w:pPr>
        <w:pStyle w:val="Textoindependiente"/>
        <w:spacing w:before="3" w:line="237" w:lineRule="auto"/>
        <w:ind w:left="1136" w:right="5620"/>
        <w:rPr>
          <w:rFonts w:ascii="Arial" w:eastAsia="Muller Light" w:hAnsi="Arial" w:cs="Arial"/>
          <w:sz w:val="24"/>
          <w:szCs w:val="24"/>
        </w:rPr>
      </w:pPr>
      <w:r w:rsidRPr="0065727F">
        <w:rPr>
          <w:rFonts w:ascii="Arial" w:eastAsia="Muller Light" w:hAnsi="Arial" w:cs="Arial"/>
          <w:sz w:val="24"/>
          <w:szCs w:val="24"/>
        </w:rPr>
        <w:t>1234=a;</w:t>
      </w:r>
    </w:p>
    <w:p w14:paraId="2EF9569F" w14:textId="77777777" w:rsidR="0065727F" w:rsidRPr="0065727F" w:rsidRDefault="0065727F" w:rsidP="0065727F">
      <w:pPr>
        <w:pStyle w:val="Textoindependiente"/>
        <w:spacing w:before="3"/>
        <w:ind w:left="1136"/>
        <w:rPr>
          <w:rFonts w:ascii="Arial" w:eastAsia="Muller Light" w:hAnsi="Arial" w:cs="Arial"/>
          <w:sz w:val="24"/>
          <w:szCs w:val="24"/>
        </w:rPr>
      </w:pPr>
      <w:proofErr w:type="spellStart"/>
      <w:r w:rsidRPr="0065727F">
        <w:rPr>
          <w:rFonts w:ascii="Arial" w:eastAsia="Muller Light" w:hAnsi="Arial" w:cs="Arial"/>
          <w:sz w:val="24"/>
          <w:szCs w:val="24"/>
        </w:rPr>
        <w:t>calculaArea</w:t>
      </w:r>
      <w:proofErr w:type="spellEnd"/>
      <w:r w:rsidRPr="0065727F">
        <w:rPr>
          <w:rFonts w:ascii="Arial" w:eastAsia="Muller Light" w:hAnsi="Arial" w:cs="Arial"/>
          <w:sz w:val="24"/>
          <w:szCs w:val="24"/>
        </w:rPr>
        <w:t>(radio)=</w:t>
      </w:r>
      <w:proofErr w:type="spellStart"/>
      <w:r w:rsidRPr="0065727F">
        <w:rPr>
          <w:rFonts w:ascii="Arial" w:eastAsia="Muller Light" w:hAnsi="Arial" w:cs="Arial"/>
          <w:sz w:val="24"/>
          <w:szCs w:val="24"/>
        </w:rPr>
        <w:t>area</w:t>
      </w:r>
      <w:proofErr w:type="spellEnd"/>
      <w:r w:rsidRPr="0065727F">
        <w:rPr>
          <w:rFonts w:ascii="Arial" w:eastAsia="Muller Light" w:hAnsi="Arial" w:cs="Arial"/>
          <w:sz w:val="24"/>
          <w:szCs w:val="24"/>
        </w:rPr>
        <w:t>;</w:t>
      </w:r>
    </w:p>
    <w:p w14:paraId="2E7CE801" w14:textId="77777777" w:rsidR="0065727F" w:rsidRPr="0065727F" w:rsidRDefault="0065727F" w:rsidP="0065727F">
      <w:pPr>
        <w:pStyle w:val="Textoindependiente"/>
        <w:spacing w:before="3"/>
        <w:ind w:left="1136"/>
        <w:rPr>
          <w:rFonts w:ascii="Arial" w:eastAsia="Muller Light" w:hAnsi="Arial" w:cs="Arial"/>
          <w:sz w:val="24"/>
          <w:szCs w:val="24"/>
        </w:rPr>
      </w:pPr>
    </w:p>
    <w:p w14:paraId="08DD4AD4" w14:textId="77777777" w:rsidR="0065727F" w:rsidRPr="0065727F" w:rsidRDefault="0065727F" w:rsidP="0065727F">
      <w:pPr>
        <w:pStyle w:val="Textoindependiente"/>
        <w:spacing w:before="3"/>
        <w:ind w:left="1136"/>
        <w:rPr>
          <w:rFonts w:ascii="Arial" w:eastAsia="Muller Light" w:hAnsi="Arial" w:cs="Arial"/>
          <w:sz w:val="24"/>
          <w:szCs w:val="24"/>
        </w:rPr>
      </w:pPr>
    </w:p>
    <w:p w14:paraId="2C8C600A" w14:textId="77777777" w:rsidR="0065727F" w:rsidRPr="0065727F" w:rsidRDefault="0065727F" w:rsidP="0065727F">
      <w:pPr>
        <w:pStyle w:val="Textoindependiente"/>
        <w:tabs>
          <w:tab w:val="left" w:pos="2968"/>
        </w:tabs>
        <w:spacing w:before="3" w:line="237" w:lineRule="auto"/>
        <w:ind w:left="1136" w:right="1076" w:hanging="917"/>
        <w:rPr>
          <w:rFonts w:ascii="Arial" w:eastAsia="Muller Light" w:hAnsi="Arial" w:cs="Arial"/>
          <w:sz w:val="24"/>
          <w:szCs w:val="24"/>
        </w:rPr>
      </w:pPr>
      <w:r w:rsidRPr="0065727F">
        <w:rPr>
          <w:rFonts w:ascii="Arial" w:eastAsia="Muller Light" w:hAnsi="Arial" w:cs="Arial"/>
          <w:sz w:val="24"/>
          <w:szCs w:val="24"/>
        </w:rPr>
        <w:t>Las asignaciones múltiples son también posibles. Por ejemplo, es válida la sentencia c=a=b;</w:t>
      </w:r>
      <w:r w:rsidRPr="0065727F">
        <w:rPr>
          <w:rFonts w:ascii="Arial" w:hAnsi="Arial" w:cs="Arial"/>
          <w:sz w:val="24"/>
          <w:szCs w:val="24"/>
        </w:rPr>
        <w:tab/>
      </w:r>
      <w:r w:rsidRPr="0065727F">
        <w:rPr>
          <w:rFonts w:ascii="Arial" w:eastAsia="Muller Light" w:hAnsi="Arial" w:cs="Arial"/>
          <w:sz w:val="24"/>
          <w:szCs w:val="24"/>
        </w:rPr>
        <w:t>//equivalente a c=(a=b);</w:t>
      </w:r>
    </w:p>
    <w:p w14:paraId="204D1BE1" w14:textId="77777777" w:rsidR="0065727F" w:rsidRPr="0065727F" w:rsidRDefault="0065727F" w:rsidP="0065727F">
      <w:pPr>
        <w:pStyle w:val="Textoindependiente"/>
        <w:tabs>
          <w:tab w:val="left" w:pos="3885"/>
        </w:tabs>
        <w:spacing w:before="3" w:line="237" w:lineRule="auto"/>
        <w:ind w:left="1136" w:right="1799" w:hanging="917"/>
        <w:rPr>
          <w:rFonts w:ascii="Arial" w:eastAsia="Muller Light" w:hAnsi="Arial" w:cs="Arial"/>
          <w:sz w:val="24"/>
          <w:szCs w:val="24"/>
        </w:rPr>
      </w:pPr>
      <w:r w:rsidRPr="0065727F">
        <w:rPr>
          <w:rFonts w:ascii="Arial" w:eastAsia="Muller Light" w:hAnsi="Arial" w:cs="Arial"/>
          <w:sz w:val="24"/>
          <w:szCs w:val="24"/>
        </w:rPr>
        <w:t>la cual puede ser empleada para inicializar en la misma línea varias</w:t>
      </w:r>
      <w:r w:rsidRPr="0065727F">
        <w:rPr>
          <w:rFonts w:ascii="Arial" w:eastAsia="Muller Light" w:hAnsi="Arial" w:cs="Arial"/>
          <w:spacing w:val="-64"/>
          <w:sz w:val="24"/>
          <w:szCs w:val="24"/>
        </w:rPr>
        <w:t xml:space="preserve"> </w:t>
      </w:r>
      <w:r w:rsidRPr="0065727F">
        <w:rPr>
          <w:rFonts w:ascii="Arial" w:eastAsia="Muller Light" w:hAnsi="Arial" w:cs="Arial"/>
          <w:sz w:val="24"/>
          <w:szCs w:val="24"/>
        </w:rPr>
        <w:t>variables c=a=b=321;</w:t>
      </w:r>
      <w:r w:rsidRPr="0065727F">
        <w:rPr>
          <w:rFonts w:ascii="Arial" w:hAnsi="Arial" w:cs="Arial"/>
          <w:sz w:val="24"/>
          <w:szCs w:val="24"/>
        </w:rPr>
        <w:tab/>
      </w:r>
      <w:r w:rsidRPr="0065727F">
        <w:rPr>
          <w:rFonts w:ascii="Arial" w:eastAsia="Muller Light" w:hAnsi="Arial" w:cs="Arial"/>
          <w:sz w:val="24"/>
          <w:szCs w:val="24"/>
        </w:rPr>
        <w:t xml:space="preserve">//asigna 321 a </w:t>
      </w:r>
      <w:proofErr w:type="spellStart"/>
      <w:r w:rsidRPr="0065727F">
        <w:rPr>
          <w:rFonts w:ascii="Arial" w:eastAsia="Muller Light" w:hAnsi="Arial" w:cs="Arial"/>
          <w:sz w:val="24"/>
          <w:szCs w:val="24"/>
        </w:rPr>
        <w:t>a</w:t>
      </w:r>
      <w:proofErr w:type="spellEnd"/>
      <w:r w:rsidRPr="0065727F">
        <w:rPr>
          <w:rFonts w:ascii="Arial" w:eastAsia="Muller Light" w:hAnsi="Arial" w:cs="Arial"/>
          <w:sz w:val="24"/>
          <w:szCs w:val="24"/>
        </w:rPr>
        <w:t>, b y c</w:t>
      </w:r>
    </w:p>
    <w:p w14:paraId="49333BB6" w14:textId="77777777" w:rsidR="0065727F" w:rsidRPr="0065727F" w:rsidRDefault="0065727F" w:rsidP="0065727F">
      <w:pPr>
        <w:pStyle w:val="Textoindependiente"/>
        <w:spacing w:before="2" w:after="8"/>
        <w:ind w:left="219"/>
        <w:rPr>
          <w:rFonts w:ascii="Arial" w:eastAsia="Muller Light" w:hAnsi="Arial" w:cs="Arial"/>
          <w:sz w:val="24"/>
          <w:szCs w:val="24"/>
        </w:rPr>
      </w:pPr>
      <w:r w:rsidRPr="0065727F">
        <w:rPr>
          <w:rFonts w:ascii="Arial" w:eastAsia="Muller Light" w:hAnsi="Arial" w:cs="Arial"/>
          <w:sz w:val="24"/>
          <w:szCs w:val="24"/>
        </w:rPr>
        <w:t>El operador asignación se puede combinar con los operadores aritméticos</w:t>
      </w:r>
    </w:p>
    <w:p w14:paraId="4D869F11" w14:textId="77777777" w:rsidR="0065727F" w:rsidRPr="0065727F" w:rsidRDefault="0065727F" w:rsidP="0065727F">
      <w:pPr>
        <w:pStyle w:val="Textoindependiente"/>
        <w:spacing w:before="2" w:after="8"/>
        <w:ind w:left="219"/>
        <w:rPr>
          <w:rFonts w:ascii="Arial" w:eastAsia="Muller Light" w:hAnsi="Arial" w:cs="Arial"/>
          <w:sz w:val="24"/>
          <w:szCs w:val="24"/>
        </w:rPr>
      </w:pP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6"/>
        <w:gridCol w:w="1900"/>
      </w:tblGrid>
      <w:tr w:rsidR="0065727F" w:rsidRPr="0065727F" w14:paraId="0E83C9FC" w14:textId="77777777" w:rsidTr="007934E3">
        <w:trPr>
          <w:trHeight w:val="241"/>
          <w:jc w:val="center"/>
        </w:trPr>
        <w:tc>
          <w:tcPr>
            <w:tcW w:w="1896" w:type="dxa"/>
          </w:tcPr>
          <w:p w14:paraId="409122DF" w14:textId="77777777" w:rsidR="0065727F" w:rsidRPr="0065727F" w:rsidRDefault="0065727F" w:rsidP="007934E3">
            <w:pPr>
              <w:pStyle w:val="TableParagraph"/>
              <w:spacing w:before="5" w:line="216" w:lineRule="exact"/>
              <w:ind w:left="12"/>
              <w:jc w:val="center"/>
              <w:rPr>
                <w:rFonts w:ascii="Arial" w:eastAsia="Muller Light" w:hAnsi="Arial" w:cs="Arial"/>
                <w:b/>
                <w:bCs/>
                <w:color w:val="auto"/>
                <w:sz w:val="24"/>
                <w:szCs w:val="24"/>
                <w:lang w:val="es-PE"/>
              </w:rPr>
            </w:pPr>
            <w:r w:rsidRPr="0065727F">
              <w:rPr>
                <w:rFonts w:ascii="Arial" w:eastAsia="Muller Light" w:hAnsi="Arial" w:cs="Arial"/>
                <w:b/>
                <w:bCs/>
                <w:color w:val="auto"/>
                <w:sz w:val="24"/>
                <w:szCs w:val="24"/>
                <w:lang w:val="es-PE"/>
              </w:rPr>
              <w:t>Expresión</w:t>
            </w:r>
          </w:p>
        </w:tc>
        <w:tc>
          <w:tcPr>
            <w:tcW w:w="1900" w:type="dxa"/>
          </w:tcPr>
          <w:p w14:paraId="1AF39ABB" w14:textId="77777777" w:rsidR="0065727F" w:rsidRPr="0065727F" w:rsidRDefault="0065727F" w:rsidP="007934E3">
            <w:pPr>
              <w:pStyle w:val="TableParagraph"/>
              <w:spacing w:before="5" w:line="216" w:lineRule="exact"/>
              <w:ind w:left="9"/>
              <w:jc w:val="center"/>
              <w:rPr>
                <w:rFonts w:ascii="Arial" w:eastAsia="Muller Light" w:hAnsi="Arial" w:cs="Arial"/>
                <w:b/>
                <w:bCs/>
                <w:color w:val="auto"/>
                <w:sz w:val="24"/>
                <w:szCs w:val="24"/>
                <w:lang w:val="es-PE"/>
              </w:rPr>
            </w:pPr>
            <w:r w:rsidRPr="0065727F">
              <w:rPr>
                <w:rFonts w:ascii="Arial" w:eastAsia="Muller Light" w:hAnsi="Arial" w:cs="Arial"/>
                <w:b/>
                <w:bCs/>
                <w:color w:val="auto"/>
                <w:sz w:val="24"/>
                <w:szCs w:val="24"/>
                <w:lang w:val="es-PE"/>
              </w:rPr>
              <w:t>Significado</w:t>
            </w:r>
          </w:p>
        </w:tc>
      </w:tr>
      <w:tr w:rsidR="0065727F" w:rsidRPr="0065727F" w14:paraId="71D46F74" w14:textId="77777777" w:rsidTr="007934E3">
        <w:trPr>
          <w:trHeight w:val="243"/>
          <w:jc w:val="center"/>
        </w:trPr>
        <w:tc>
          <w:tcPr>
            <w:tcW w:w="1896" w:type="dxa"/>
          </w:tcPr>
          <w:p w14:paraId="70E8780C" w14:textId="77777777" w:rsidR="0065727F" w:rsidRPr="0065727F" w:rsidRDefault="0065727F" w:rsidP="007934E3">
            <w:pPr>
              <w:pStyle w:val="TableParagraph"/>
              <w:spacing w:before="11" w:line="212" w:lineRule="exact"/>
              <w:ind w:right="683"/>
              <w:jc w:val="right"/>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x+=y</w:t>
            </w:r>
          </w:p>
        </w:tc>
        <w:tc>
          <w:tcPr>
            <w:tcW w:w="1900" w:type="dxa"/>
          </w:tcPr>
          <w:p w14:paraId="21526AB5" w14:textId="77777777" w:rsidR="0065727F" w:rsidRPr="0065727F" w:rsidRDefault="0065727F" w:rsidP="007934E3">
            <w:pPr>
              <w:pStyle w:val="TableParagraph"/>
              <w:spacing w:before="11" w:line="212" w:lineRule="exact"/>
              <w:ind w:left="611" w:right="611"/>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x=</w:t>
            </w:r>
            <w:proofErr w:type="spellStart"/>
            <w:r w:rsidRPr="0065727F">
              <w:rPr>
                <w:rFonts w:ascii="Arial" w:eastAsia="Muller Light" w:hAnsi="Arial" w:cs="Arial"/>
                <w:color w:val="auto"/>
                <w:sz w:val="24"/>
                <w:szCs w:val="24"/>
                <w:lang w:val="es-PE"/>
              </w:rPr>
              <w:t>x+y</w:t>
            </w:r>
            <w:proofErr w:type="spellEnd"/>
          </w:p>
        </w:tc>
      </w:tr>
      <w:tr w:rsidR="0065727F" w:rsidRPr="0065727F" w14:paraId="77DFA4CB" w14:textId="77777777" w:rsidTr="007934E3">
        <w:trPr>
          <w:trHeight w:val="239"/>
          <w:jc w:val="center"/>
        </w:trPr>
        <w:tc>
          <w:tcPr>
            <w:tcW w:w="1896" w:type="dxa"/>
          </w:tcPr>
          <w:p w14:paraId="7DC49CD7" w14:textId="77777777" w:rsidR="0065727F" w:rsidRPr="0065727F" w:rsidRDefault="0065727F" w:rsidP="007934E3">
            <w:pPr>
              <w:pStyle w:val="TableParagraph"/>
              <w:spacing w:before="7" w:line="212" w:lineRule="exact"/>
              <w:ind w:right="683"/>
              <w:jc w:val="right"/>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x-=y</w:t>
            </w:r>
          </w:p>
        </w:tc>
        <w:tc>
          <w:tcPr>
            <w:tcW w:w="1900" w:type="dxa"/>
          </w:tcPr>
          <w:p w14:paraId="7AC1CCED" w14:textId="77777777" w:rsidR="0065727F" w:rsidRPr="0065727F" w:rsidRDefault="0065727F" w:rsidP="007934E3">
            <w:pPr>
              <w:pStyle w:val="TableParagraph"/>
              <w:spacing w:before="7" w:line="212" w:lineRule="exact"/>
              <w:ind w:left="611" w:right="611"/>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x=x-y</w:t>
            </w:r>
          </w:p>
        </w:tc>
      </w:tr>
      <w:tr w:rsidR="0065727F" w:rsidRPr="0065727F" w14:paraId="526A9B08" w14:textId="77777777" w:rsidTr="007934E3">
        <w:trPr>
          <w:trHeight w:val="243"/>
          <w:jc w:val="center"/>
        </w:trPr>
        <w:tc>
          <w:tcPr>
            <w:tcW w:w="1896" w:type="dxa"/>
          </w:tcPr>
          <w:p w14:paraId="59C1F3F5" w14:textId="77777777" w:rsidR="0065727F" w:rsidRPr="0065727F" w:rsidRDefault="0065727F" w:rsidP="007934E3">
            <w:pPr>
              <w:pStyle w:val="TableParagraph"/>
              <w:spacing w:before="10" w:line="212" w:lineRule="exact"/>
              <w:ind w:right="683"/>
              <w:jc w:val="right"/>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x*=y</w:t>
            </w:r>
          </w:p>
        </w:tc>
        <w:tc>
          <w:tcPr>
            <w:tcW w:w="1900" w:type="dxa"/>
          </w:tcPr>
          <w:p w14:paraId="00B8F3B8" w14:textId="77777777" w:rsidR="0065727F" w:rsidRPr="0065727F" w:rsidRDefault="0065727F" w:rsidP="007934E3">
            <w:pPr>
              <w:pStyle w:val="TableParagraph"/>
              <w:spacing w:before="10" w:line="212" w:lineRule="exact"/>
              <w:ind w:left="611" w:right="611"/>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x=x*y</w:t>
            </w:r>
          </w:p>
        </w:tc>
      </w:tr>
      <w:tr w:rsidR="0065727F" w:rsidRPr="0065727F" w14:paraId="60852F85" w14:textId="77777777" w:rsidTr="007934E3">
        <w:trPr>
          <w:trHeight w:val="240"/>
          <w:jc w:val="center"/>
        </w:trPr>
        <w:tc>
          <w:tcPr>
            <w:tcW w:w="1896" w:type="dxa"/>
          </w:tcPr>
          <w:p w14:paraId="5ECA5CCB" w14:textId="77777777" w:rsidR="0065727F" w:rsidRPr="0065727F" w:rsidRDefault="0065727F" w:rsidP="007934E3">
            <w:pPr>
              <w:pStyle w:val="TableParagraph"/>
              <w:spacing w:before="10" w:line="210" w:lineRule="exact"/>
              <w:ind w:right="683"/>
              <w:jc w:val="right"/>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x/=y</w:t>
            </w:r>
          </w:p>
        </w:tc>
        <w:tc>
          <w:tcPr>
            <w:tcW w:w="1900" w:type="dxa"/>
          </w:tcPr>
          <w:p w14:paraId="1456C9B7" w14:textId="77777777" w:rsidR="0065727F" w:rsidRPr="0065727F" w:rsidRDefault="0065727F" w:rsidP="007934E3">
            <w:pPr>
              <w:pStyle w:val="TableParagraph"/>
              <w:spacing w:before="10" w:line="210" w:lineRule="exact"/>
              <w:ind w:left="611" w:right="611"/>
              <w:jc w:val="center"/>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x=x/y</w:t>
            </w:r>
          </w:p>
        </w:tc>
      </w:tr>
    </w:tbl>
    <w:p w14:paraId="707CEA70" w14:textId="77777777" w:rsidR="0065727F" w:rsidRPr="0065727F" w:rsidRDefault="0065727F" w:rsidP="0065727F">
      <w:pPr>
        <w:pStyle w:val="Textoindependiente"/>
        <w:spacing w:before="9"/>
        <w:ind w:left="220"/>
        <w:rPr>
          <w:rFonts w:ascii="Arial" w:eastAsia="Muller Light" w:hAnsi="Arial" w:cs="Arial"/>
          <w:sz w:val="24"/>
          <w:szCs w:val="24"/>
        </w:rPr>
      </w:pPr>
      <w:r w:rsidRPr="0065727F">
        <w:rPr>
          <w:rFonts w:ascii="Arial" w:eastAsia="Muller Light" w:hAnsi="Arial" w:cs="Arial"/>
          <w:sz w:val="24"/>
          <w:szCs w:val="24"/>
        </w:rPr>
        <w:t>Así, la sentencia</w:t>
      </w:r>
    </w:p>
    <w:p w14:paraId="033AC4D3" w14:textId="77777777" w:rsidR="0065727F" w:rsidRPr="0065727F" w:rsidRDefault="0065727F" w:rsidP="0065727F">
      <w:pPr>
        <w:pStyle w:val="Textoindependiente"/>
        <w:spacing w:before="2"/>
        <w:ind w:left="1136"/>
        <w:rPr>
          <w:rFonts w:ascii="Arial" w:eastAsia="Muller Light" w:hAnsi="Arial" w:cs="Arial"/>
          <w:sz w:val="24"/>
          <w:szCs w:val="24"/>
        </w:rPr>
      </w:pPr>
      <w:r w:rsidRPr="0065727F">
        <w:rPr>
          <w:rFonts w:ascii="Arial" w:eastAsia="Muller Light" w:hAnsi="Arial" w:cs="Arial"/>
          <w:sz w:val="24"/>
          <w:szCs w:val="24"/>
        </w:rPr>
        <w:t>x=x+23;</w:t>
      </w:r>
    </w:p>
    <w:p w14:paraId="009D8921" w14:textId="77777777" w:rsidR="0065727F" w:rsidRPr="0065727F" w:rsidRDefault="0065727F" w:rsidP="0065727F">
      <w:pPr>
        <w:pStyle w:val="Textoindependiente"/>
        <w:spacing w:before="1"/>
        <w:ind w:left="220" w:right="356"/>
        <w:jc w:val="both"/>
        <w:rPr>
          <w:rFonts w:ascii="Arial" w:eastAsia="Muller Light" w:hAnsi="Arial" w:cs="Arial"/>
          <w:sz w:val="24"/>
          <w:szCs w:val="24"/>
        </w:rPr>
      </w:pPr>
      <w:r w:rsidRPr="0065727F">
        <w:rPr>
          <w:rFonts w:ascii="Arial" w:eastAsia="Muller Light" w:hAnsi="Arial" w:cs="Arial"/>
          <w:sz w:val="24"/>
          <w:szCs w:val="24"/>
        </w:rPr>
        <w:t xml:space="preserve">evalúa la expresión </w:t>
      </w:r>
      <w:r w:rsidRPr="0065727F">
        <w:rPr>
          <w:rFonts w:ascii="Arial" w:eastAsia="Muller Light" w:hAnsi="Arial" w:cs="Arial"/>
          <w:i/>
          <w:iCs/>
          <w:sz w:val="24"/>
          <w:szCs w:val="24"/>
        </w:rPr>
        <w:t>x+23</w:t>
      </w:r>
      <w:r w:rsidRPr="0065727F">
        <w:rPr>
          <w:rFonts w:ascii="Arial" w:eastAsia="Muller Light" w:hAnsi="Arial" w:cs="Arial"/>
          <w:sz w:val="24"/>
          <w:szCs w:val="24"/>
        </w:rPr>
        <w:t xml:space="preserve">, que es asignada de nuevo a </w:t>
      </w:r>
      <w:r w:rsidRPr="0065727F">
        <w:rPr>
          <w:rFonts w:ascii="Arial" w:eastAsia="Muller Light" w:hAnsi="Arial" w:cs="Arial"/>
          <w:i/>
          <w:iCs/>
          <w:sz w:val="24"/>
          <w:szCs w:val="24"/>
        </w:rPr>
        <w:t>x</w:t>
      </w:r>
      <w:r w:rsidRPr="0065727F">
        <w:rPr>
          <w:rFonts w:ascii="Arial" w:eastAsia="Muller Light" w:hAnsi="Arial" w:cs="Arial"/>
          <w:sz w:val="24"/>
          <w:szCs w:val="24"/>
        </w:rPr>
        <w:t xml:space="preserve">. El compilador lee primero el contenido de la porción de memoria nombrada </w:t>
      </w:r>
      <w:r w:rsidRPr="0065727F">
        <w:rPr>
          <w:rFonts w:ascii="Arial" w:eastAsia="Muller Light" w:hAnsi="Arial" w:cs="Arial"/>
          <w:i/>
          <w:iCs/>
          <w:sz w:val="24"/>
          <w:szCs w:val="24"/>
        </w:rPr>
        <w:t>x</w:t>
      </w:r>
      <w:r w:rsidRPr="0065727F">
        <w:rPr>
          <w:rFonts w:ascii="Arial" w:eastAsia="Muller Light" w:hAnsi="Arial" w:cs="Arial"/>
          <w:sz w:val="24"/>
          <w:szCs w:val="24"/>
        </w:rPr>
        <w:t xml:space="preserve">, realiza la suma, y guarda el resultado en la misma porción de memoria. </w:t>
      </w:r>
      <w:r w:rsidRPr="0065727F">
        <w:rPr>
          <w:rFonts w:ascii="Arial" w:eastAsia="Muller Light" w:hAnsi="Arial" w:cs="Arial"/>
          <w:spacing w:val="-3"/>
          <w:sz w:val="24"/>
          <w:szCs w:val="24"/>
        </w:rPr>
        <w:t xml:space="preserve">Se </w:t>
      </w:r>
      <w:r w:rsidRPr="0065727F">
        <w:rPr>
          <w:rFonts w:ascii="Arial" w:eastAsia="Muller Light" w:hAnsi="Arial" w:cs="Arial"/>
          <w:sz w:val="24"/>
          <w:szCs w:val="24"/>
        </w:rPr>
        <w:t>puede escribir la sentencia anterior de una forma equivalente más</w:t>
      </w:r>
      <w:r w:rsidRPr="0065727F">
        <w:rPr>
          <w:rFonts w:ascii="Arial" w:eastAsia="Muller Light" w:hAnsi="Arial" w:cs="Arial"/>
          <w:spacing w:val="-3"/>
          <w:sz w:val="24"/>
          <w:szCs w:val="24"/>
        </w:rPr>
        <w:t xml:space="preserve"> </w:t>
      </w:r>
      <w:r w:rsidRPr="0065727F">
        <w:rPr>
          <w:rFonts w:ascii="Arial" w:eastAsia="Muller Light" w:hAnsi="Arial" w:cs="Arial"/>
          <w:sz w:val="24"/>
          <w:szCs w:val="24"/>
        </w:rPr>
        <w:t>simple</w:t>
      </w:r>
    </w:p>
    <w:p w14:paraId="36A26C7E" w14:textId="77777777" w:rsidR="0065727F" w:rsidRPr="0065727F" w:rsidRDefault="0065727F" w:rsidP="0065727F">
      <w:pPr>
        <w:pStyle w:val="Textoindependiente"/>
        <w:spacing w:before="2"/>
        <w:ind w:left="1136"/>
        <w:rPr>
          <w:rFonts w:ascii="Arial" w:eastAsia="Muller Light" w:hAnsi="Arial" w:cs="Arial"/>
          <w:sz w:val="24"/>
          <w:szCs w:val="24"/>
        </w:rPr>
      </w:pPr>
      <w:r w:rsidRPr="0065727F">
        <w:rPr>
          <w:rFonts w:ascii="Arial" w:eastAsia="Muller Light" w:hAnsi="Arial" w:cs="Arial"/>
          <w:sz w:val="24"/>
          <w:szCs w:val="24"/>
        </w:rPr>
        <w:t>x+=23;</w:t>
      </w:r>
    </w:p>
    <w:p w14:paraId="1028DC69" w14:textId="77777777" w:rsidR="0065727F" w:rsidRPr="0065727F" w:rsidRDefault="0065727F" w:rsidP="0065727F">
      <w:pPr>
        <w:pStyle w:val="Textoindependiente"/>
        <w:spacing w:before="10"/>
        <w:rPr>
          <w:rFonts w:ascii="Arial" w:eastAsia="Muller Light" w:hAnsi="Arial" w:cs="Arial"/>
          <w:sz w:val="24"/>
          <w:szCs w:val="24"/>
        </w:rPr>
      </w:pPr>
    </w:p>
    <w:p w14:paraId="6176A81D" w14:textId="201C3C66" w:rsidR="00051C14" w:rsidRDefault="00051C14" w:rsidP="00051C14">
      <w:pPr>
        <w:rPr>
          <w:rFonts w:ascii="Arial" w:hAnsi="Arial" w:cs="Arial"/>
          <w:b/>
          <w:bCs/>
          <w:noProof/>
          <w:color w:val="6F01EE"/>
          <w:lang w:eastAsia="es-MX"/>
        </w:rPr>
      </w:pPr>
    </w:p>
    <w:p w14:paraId="7645E30D" w14:textId="72246D4B" w:rsidR="00051C14" w:rsidRDefault="00051C14" w:rsidP="00051C14">
      <w:pPr>
        <w:rPr>
          <w:rFonts w:ascii="Arial" w:hAnsi="Arial" w:cs="Arial"/>
          <w:b/>
          <w:bCs/>
          <w:noProof/>
          <w:color w:val="6F01EE"/>
          <w:lang w:eastAsia="es-MX"/>
        </w:rPr>
      </w:pPr>
    </w:p>
    <w:p w14:paraId="61D34E1C" w14:textId="1FD8CF42" w:rsidR="00051C14" w:rsidRPr="00745DF3" w:rsidRDefault="00051C14" w:rsidP="00051C14">
      <w:pPr>
        <w:jc w:val="both"/>
        <w:rPr>
          <w:rFonts w:ascii="Arial" w:hAnsi="Arial" w:cs="Arial"/>
          <w:b/>
          <w:bCs/>
          <w:color w:val="6F01EE"/>
        </w:rPr>
      </w:pPr>
      <w:r w:rsidRPr="00745DF3">
        <w:rPr>
          <w:rFonts w:ascii="Arial" w:hAnsi="Arial" w:cs="Arial"/>
          <w:b/>
          <w:bCs/>
          <w:color w:val="6F01EE"/>
        </w:rPr>
        <w:lastRenderedPageBreak/>
        <w:t>Subtema 1.</w:t>
      </w:r>
      <w:r>
        <w:rPr>
          <w:rFonts w:ascii="Arial" w:hAnsi="Arial" w:cs="Arial"/>
          <w:b/>
          <w:bCs/>
          <w:color w:val="6F01EE"/>
        </w:rPr>
        <w:t>7</w:t>
      </w:r>
      <w:r w:rsidRPr="00745DF3">
        <w:rPr>
          <w:rFonts w:ascii="Arial" w:hAnsi="Arial" w:cs="Arial"/>
          <w:b/>
          <w:bCs/>
          <w:color w:val="6F01EE"/>
        </w:rPr>
        <w:t>:</w:t>
      </w:r>
    </w:p>
    <w:p w14:paraId="02686E4E" w14:textId="7F54E46A" w:rsidR="00051C14" w:rsidRDefault="00051C14" w:rsidP="00051C14">
      <w:pPr>
        <w:rPr>
          <w:rFonts w:ascii="Stag Book" w:hAnsi="Stag Book" w:cs="Arial"/>
          <w:color w:val="6F01EE"/>
          <w:sz w:val="36"/>
          <w:szCs w:val="36"/>
          <w:lang w:eastAsia="es-MX"/>
        </w:rPr>
      </w:pPr>
      <w:r w:rsidRPr="00051C14">
        <w:rPr>
          <w:rFonts w:ascii="Stag Book" w:hAnsi="Stag Book" w:cs="Arial"/>
          <w:color w:val="6F01EE"/>
          <w:sz w:val="36"/>
          <w:szCs w:val="36"/>
          <w:lang w:eastAsia="es-MX"/>
        </w:rPr>
        <w:t>Operadores relacionales de Java</w:t>
      </w:r>
      <w:r w:rsidRPr="00F50E54">
        <w:rPr>
          <w:rFonts w:ascii="Stag Book" w:hAnsi="Stag Book" w:cs="Arial"/>
          <w:color w:val="6F01EE"/>
          <w:sz w:val="36"/>
          <w:szCs w:val="36"/>
          <w:lang w:eastAsia="es-MX"/>
        </w:rPr>
        <w:t>.</w:t>
      </w:r>
    </w:p>
    <w:p w14:paraId="7B5C498D" w14:textId="77777777" w:rsidR="00051C14" w:rsidRDefault="00051C14" w:rsidP="00051C14">
      <w:pPr>
        <w:rPr>
          <w:rFonts w:ascii="Arial" w:hAnsi="Arial" w:cs="Arial"/>
          <w:noProof/>
          <w:color w:val="000000"/>
          <w:lang w:eastAsia="es-MX"/>
        </w:rPr>
      </w:pPr>
    </w:p>
    <w:p w14:paraId="1E7E8E4E" w14:textId="77777777" w:rsidR="00051C14" w:rsidRPr="00340E0C"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7A81D4F2" w14:textId="7825F5EA" w:rsidR="00051C14" w:rsidRDefault="00051C14" w:rsidP="00051C14">
      <w:pPr>
        <w:rPr>
          <w:rFonts w:ascii="Arial" w:hAnsi="Arial" w:cs="Arial"/>
          <w:b/>
          <w:bCs/>
          <w:noProof/>
          <w:color w:val="6F01EE"/>
          <w:lang w:eastAsia="es-MX"/>
        </w:rPr>
      </w:pPr>
    </w:p>
    <w:p w14:paraId="1A341CC3" w14:textId="77777777" w:rsidR="0065727F" w:rsidRPr="0065727F" w:rsidRDefault="0065727F" w:rsidP="0065727F">
      <w:pPr>
        <w:pStyle w:val="Textoindependiente"/>
        <w:spacing w:before="7" w:line="237" w:lineRule="auto"/>
        <w:ind w:left="219" w:right="459"/>
        <w:rPr>
          <w:rFonts w:ascii="Arial" w:eastAsia="Muller Light" w:hAnsi="Arial" w:cs="Arial"/>
          <w:sz w:val="24"/>
          <w:szCs w:val="24"/>
        </w:rPr>
      </w:pPr>
      <w:r w:rsidRPr="0065727F">
        <w:rPr>
          <w:rFonts w:ascii="Arial" w:eastAsia="Muller Light" w:hAnsi="Arial" w:cs="Arial"/>
          <w:sz w:val="24"/>
          <w:szCs w:val="24"/>
        </w:rPr>
        <w:t>Los operadores relacionales son símbolos que se usan para comparar dos valores. Si el resultado de la comparación es correcto la expresión considerada es verdadera, en caso contrario es falsa. Por ejemplo, 8&gt;4 (ocho mayor que cuatro) es verdadera, se</w:t>
      </w:r>
      <w:r w:rsidRPr="0065727F">
        <w:rPr>
          <w:rFonts w:ascii="Arial" w:eastAsia="Muller Light" w:hAnsi="Arial" w:cs="Arial"/>
          <w:spacing w:val="-73"/>
          <w:sz w:val="24"/>
          <w:szCs w:val="24"/>
        </w:rPr>
        <w:t xml:space="preserve"> </w:t>
      </w:r>
      <w:r w:rsidRPr="0065727F">
        <w:rPr>
          <w:rFonts w:ascii="Arial" w:eastAsia="Muller Light" w:hAnsi="Arial" w:cs="Arial"/>
          <w:sz w:val="24"/>
          <w:szCs w:val="24"/>
        </w:rPr>
        <w:t xml:space="preserve">representa por el valor </w:t>
      </w:r>
      <w:r w:rsidRPr="0065727F">
        <w:rPr>
          <w:rFonts w:ascii="Arial" w:eastAsia="Muller Light" w:hAnsi="Arial" w:cs="Arial"/>
          <w:b/>
          <w:bCs/>
          <w:sz w:val="24"/>
          <w:szCs w:val="24"/>
        </w:rPr>
        <w:t xml:space="preserve">true </w:t>
      </w:r>
      <w:r w:rsidRPr="0065727F">
        <w:rPr>
          <w:rFonts w:ascii="Arial" w:eastAsia="Muller Light" w:hAnsi="Arial" w:cs="Arial"/>
          <w:sz w:val="24"/>
          <w:szCs w:val="24"/>
        </w:rPr>
        <w:t xml:space="preserve">del tipo básico </w:t>
      </w:r>
      <w:proofErr w:type="spellStart"/>
      <w:r w:rsidRPr="0065727F">
        <w:rPr>
          <w:rFonts w:ascii="Arial" w:eastAsia="Muller Light" w:hAnsi="Arial" w:cs="Arial"/>
          <w:b/>
          <w:bCs/>
          <w:sz w:val="24"/>
          <w:szCs w:val="24"/>
        </w:rPr>
        <w:t>boolean</w:t>
      </w:r>
      <w:proofErr w:type="spellEnd"/>
      <w:r w:rsidRPr="0065727F">
        <w:rPr>
          <w:rFonts w:ascii="Arial" w:eastAsia="Muller Light" w:hAnsi="Arial" w:cs="Arial"/>
          <w:sz w:val="24"/>
          <w:szCs w:val="24"/>
        </w:rPr>
        <w:t xml:space="preserve">, en cambio, 8&lt;4 (ocho menor que cuatro) es falsa, </w:t>
      </w:r>
      <w:r w:rsidRPr="0065727F">
        <w:rPr>
          <w:rFonts w:ascii="Arial" w:eastAsia="Muller Light" w:hAnsi="Arial" w:cs="Arial"/>
          <w:b/>
          <w:bCs/>
          <w:sz w:val="24"/>
          <w:szCs w:val="24"/>
        </w:rPr>
        <w:t>false</w:t>
      </w:r>
      <w:r w:rsidRPr="0065727F">
        <w:rPr>
          <w:rFonts w:ascii="Arial" w:eastAsia="Muller Light" w:hAnsi="Arial" w:cs="Arial"/>
          <w:sz w:val="24"/>
          <w:szCs w:val="24"/>
        </w:rPr>
        <w:t>. En la primera columna de la tabla, se dan los símbolos de los</w:t>
      </w:r>
      <w:r w:rsidRPr="0065727F">
        <w:rPr>
          <w:rFonts w:ascii="Arial" w:eastAsia="Muller Light" w:hAnsi="Arial" w:cs="Arial"/>
          <w:spacing w:val="-62"/>
          <w:sz w:val="24"/>
          <w:szCs w:val="24"/>
        </w:rPr>
        <w:t xml:space="preserve">    </w:t>
      </w:r>
      <w:r w:rsidRPr="0065727F">
        <w:rPr>
          <w:rFonts w:ascii="Arial" w:eastAsia="Muller Light" w:hAnsi="Arial" w:cs="Arial"/>
          <w:sz w:val="24"/>
          <w:szCs w:val="24"/>
        </w:rPr>
        <w:t>operadores relacionales, en la segunda, el nombre de dichos operadores, y a continuación</w:t>
      </w:r>
      <w:r w:rsidRPr="0065727F">
        <w:rPr>
          <w:rFonts w:ascii="Arial" w:eastAsia="Muller Light" w:hAnsi="Arial" w:cs="Arial"/>
          <w:spacing w:val="-66"/>
          <w:sz w:val="24"/>
          <w:szCs w:val="24"/>
        </w:rPr>
        <w:t xml:space="preserve"> </w:t>
      </w:r>
      <w:r w:rsidRPr="0065727F">
        <w:rPr>
          <w:rFonts w:ascii="Arial" w:eastAsia="Muller Light" w:hAnsi="Arial" w:cs="Arial"/>
          <w:sz w:val="24"/>
          <w:szCs w:val="24"/>
        </w:rPr>
        <w:t>su significado mediante un ejemplo.</w:t>
      </w:r>
    </w:p>
    <w:p w14:paraId="5C4030E4" w14:textId="77777777" w:rsidR="0065727F" w:rsidRPr="0065727F" w:rsidRDefault="0065727F" w:rsidP="0065727F">
      <w:pPr>
        <w:pStyle w:val="Textoindependiente"/>
        <w:spacing w:before="9" w:after="8"/>
        <w:ind w:left="220" w:right="459"/>
        <w:rPr>
          <w:rFonts w:ascii="Arial" w:eastAsia="Muller Light" w:hAnsi="Arial" w:cs="Arial"/>
          <w:sz w:val="24"/>
          <w:szCs w:val="24"/>
        </w:rPr>
      </w:pP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1"/>
        <w:gridCol w:w="2624"/>
        <w:gridCol w:w="1397"/>
        <w:gridCol w:w="3463"/>
      </w:tblGrid>
      <w:tr w:rsidR="0065727F" w:rsidRPr="0065727F" w14:paraId="31A1AD4F" w14:textId="77777777" w:rsidTr="007934E3">
        <w:trPr>
          <w:trHeight w:val="331"/>
          <w:jc w:val="center"/>
        </w:trPr>
        <w:tc>
          <w:tcPr>
            <w:tcW w:w="1231" w:type="dxa"/>
          </w:tcPr>
          <w:p w14:paraId="25A082AE" w14:textId="77777777" w:rsidR="0065727F" w:rsidRPr="0065727F" w:rsidRDefault="0065727F" w:rsidP="007934E3">
            <w:pPr>
              <w:pStyle w:val="TableParagraph"/>
              <w:spacing w:before="51"/>
              <w:ind w:left="60"/>
              <w:rPr>
                <w:rFonts w:ascii="Arial" w:eastAsia="Muller Light" w:hAnsi="Arial" w:cs="Arial"/>
                <w:b/>
                <w:bCs/>
                <w:color w:val="auto"/>
                <w:sz w:val="24"/>
                <w:szCs w:val="24"/>
                <w:lang w:val="es-PE"/>
              </w:rPr>
            </w:pPr>
            <w:r w:rsidRPr="0065727F">
              <w:rPr>
                <w:rFonts w:ascii="Arial" w:eastAsia="Muller Light" w:hAnsi="Arial" w:cs="Arial"/>
                <w:b/>
                <w:bCs/>
                <w:color w:val="auto"/>
                <w:sz w:val="24"/>
                <w:szCs w:val="24"/>
                <w:lang w:val="es-PE"/>
              </w:rPr>
              <w:t>Operador</w:t>
            </w:r>
          </w:p>
        </w:tc>
        <w:tc>
          <w:tcPr>
            <w:tcW w:w="2624" w:type="dxa"/>
          </w:tcPr>
          <w:p w14:paraId="19C21D9D" w14:textId="77777777" w:rsidR="0065727F" w:rsidRPr="0065727F" w:rsidRDefault="0065727F" w:rsidP="007934E3">
            <w:pPr>
              <w:pStyle w:val="TableParagraph"/>
              <w:spacing w:before="51"/>
              <w:ind w:left="54"/>
              <w:rPr>
                <w:rFonts w:ascii="Arial" w:eastAsia="Muller Light" w:hAnsi="Arial" w:cs="Arial"/>
                <w:b/>
                <w:bCs/>
                <w:color w:val="auto"/>
                <w:sz w:val="24"/>
                <w:szCs w:val="24"/>
                <w:lang w:val="es-PE"/>
              </w:rPr>
            </w:pPr>
            <w:r w:rsidRPr="0065727F">
              <w:rPr>
                <w:rFonts w:ascii="Arial" w:eastAsia="Muller Light" w:hAnsi="Arial" w:cs="Arial"/>
                <w:b/>
                <w:bCs/>
                <w:color w:val="auto"/>
                <w:sz w:val="24"/>
                <w:szCs w:val="24"/>
                <w:lang w:val="es-PE"/>
              </w:rPr>
              <w:t>nombre</w:t>
            </w:r>
          </w:p>
        </w:tc>
        <w:tc>
          <w:tcPr>
            <w:tcW w:w="1397" w:type="dxa"/>
          </w:tcPr>
          <w:p w14:paraId="46F6BFB1" w14:textId="77777777" w:rsidR="0065727F" w:rsidRPr="0065727F" w:rsidRDefault="0065727F" w:rsidP="007934E3">
            <w:pPr>
              <w:pStyle w:val="TableParagraph"/>
              <w:spacing w:before="51"/>
              <w:ind w:left="51"/>
              <w:rPr>
                <w:rFonts w:ascii="Arial" w:eastAsia="Muller Light" w:hAnsi="Arial" w:cs="Arial"/>
                <w:b/>
                <w:bCs/>
                <w:color w:val="auto"/>
                <w:sz w:val="24"/>
                <w:szCs w:val="24"/>
                <w:lang w:val="es-PE"/>
              </w:rPr>
            </w:pPr>
            <w:r w:rsidRPr="0065727F">
              <w:rPr>
                <w:rFonts w:ascii="Arial" w:eastAsia="Muller Light" w:hAnsi="Arial" w:cs="Arial"/>
                <w:b/>
                <w:bCs/>
                <w:color w:val="auto"/>
                <w:sz w:val="24"/>
                <w:szCs w:val="24"/>
                <w:lang w:val="es-PE"/>
              </w:rPr>
              <w:t>ejemplo</w:t>
            </w:r>
          </w:p>
        </w:tc>
        <w:tc>
          <w:tcPr>
            <w:tcW w:w="3463" w:type="dxa"/>
          </w:tcPr>
          <w:p w14:paraId="0324B0DD" w14:textId="77777777" w:rsidR="0065727F" w:rsidRPr="0065727F" w:rsidRDefault="0065727F" w:rsidP="007934E3">
            <w:pPr>
              <w:pStyle w:val="TableParagraph"/>
              <w:spacing w:before="51"/>
              <w:ind w:left="50"/>
              <w:rPr>
                <w:rFonts w:ascii="Arial" w:eastAsia="Muller Light" w:hAnsi="Arial" w:cs="Arial"/>
                <w:b/>
                <w:bCs/>
                <w:color w:val="auto"/>
                <w:sz w:val="24"/>
                <w:szCs w:val="24"/>
                <w:lang w:val="es-PE"/>
              </w:rPr>
            </w:pPr>
            <w:r w:rsidRPr="0065727F">
              <w:rPr>
                <w:rFonts w:ascii="Arial" w:eastAsia="Muller Light" w:hAnsi="Arial" w:cs="Arial"/>
                <w:b/>
                <w:bCs/>
                <w:color w:val="auto"/>
                <w:sz w:val="24"/>
                <w:szCs w:val="24"/>
                <w:lang w:val="es-PE"/>
              </w:rPr>
              <w:t>significado</w:t>
            </w:r>
          </w:p>
        </w:tc>
      </w:tr>
      <w:tr w:rsidR="0065727F" w:rsidRPr="0065727F" w14:paraId="0F686DB3" w14:textId="77777777" w:rsidTr="007934E3">
        <w:trPr>
          <w:trHeight w:val="331"/>
          <w:jc w:val="center"/>
        </w:trPr>
        <w:tc>
          <w:tcPr>
            <w:tcW w:w="1231" w:type="dxa"/>
          </w:tcPr>
          <w:p w14:paraId="22826AD2" w14:textId="77777777" w:rsidR="0065727F" w:rsidRPr="0065727F" w:rsidRDefault="0065727F" w:rsidP="007934E3">
            <w:pPr>
              <w:pStyle w:val="TableParagraph"/>
              <w:spacing w:before="55"/>
              <w:ind w:left="60"/>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&lt;</w:t>
            </w:r>
          </w:p>
        </w:tc>
        <w:tc>
          <w:tcPr>
            <w:tcW w:w="2624" w:type="dxa"/>
          </w:tcPr>
          <w:p w14:paraId="0048D0D6" w14:textId="77777777" w:rsidR="0065727F" w:rsidRPr="0065727F" w:rsidRDefault="0065727F" w:rsidP="007934E3">
            <w:pPr>
              <w:pStyle w:val="TableParagraph"/>
              <w:spacing w:before="55"/>
              <w:ind w:left="54"/>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menor que</w:t>
            </w:r>
          </w:p>
        </w:tc>
        <w:tc>
          <w:tcPr>
            <w:tcW w:w="1397" w:type="dxa"/>
          </w:tcPr>
          <w:p w14:paraId="04804D5B" w14:textId="77777777" w:rsidR="0065727F" w:rsidRPr="0065727F" w:rsidRDefault="0065727F" w:rsidP="007934E3">
            <w:pPr>
              <w:pStyle w:val="TableParagraph"/>
              <w:spacing w:before="55"/>
              <w:ind w:left="51"/>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a&lt;b</w:t>
            </w:r>
          </w:p>
        </w:tc>
        <w:tc>
          <w:tcPr>
            <w:tcW w:w="3463" w:type="dxa"/>
          </w:tcPr>
          <w:p w14:paraId="49244499" w14:textId="77777777" w:rsidR="0065727F" w:rsidRPr="0065727F" w:rsidRDefault="0065727F" w:rsidP="007934E3">
            <w:pPr>
              <w:pStyle w:val="TableParagraph"/>
              <w:spacing w:before="55"/>
              <w:ind w:left="50"/>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 xml:space="preserve">a </w:t>
            </w:r>
            <w:r w:rsidRPr="0065727F">
              <w:rPr>
                <w:rFonts w:ascii="Arial" w:eastAsia="Muller Light" w:hAnsi="Arial" w:cs="Arial"/>
                <w:color w:val="auto"/>
                <w:sz w:val="24"/>
                <w:szCs w:val="24"/>
                <w:lang w:val="es-PE"/>
              </w:rPr>
              <w:t xml:space="preserve">es menor que </w:t>
            </w:r>
            <w:r w:rsidRPr="0065727F">
              <w:rPr>
                <w:rFonts w:ascii="Arial" w:eastAsia="Muller Light" w:hAnsi="Arial" w:cs="Arial"/>
                <w:i/>
                <w:iCs/>
                <w:color w:val="auto"/>
                <w:sz w:val="24"/>
                <w:szCs w:val="24"/>
                <w:lang w:val="es-PE"/>
              </w:rPr>
              <w:t>b</w:t>
            </w:r>
          </w:p>
        </w:tc>
      </w:tr>
      <w:tr w:rsidR="0065727F" w:rsidRPr="0065727F" w14:paraId="3F5AE5CA" w14:textId="77777777" w:rsidTr="007934E3">
        <w:trPr>
          <w:trHeight w:val="331"/>
          <w:jc w:val="center"/>
        </w:trPr>
        <w:tc>
          <w:tcPr>
            <w:tcW w:w="1231" w:type="dxa"/>
          </w:tcPr>
          <w:p w14:paraId="34451DA2" w14:textId="77777777" w:rsidR="0065727F" w:rsidRPr="0065727F" w:rsidRDefault="0065727F" w:rsidP="007934E3">
            <w:pPr>
              <w:pStyle w:val="TableParagraph"/>
              <w:spacing w:before="55"/>
              <w:ind w:left="60"/>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&gt;</w:t>
            </w:r>
          </w:p>
        </w:tc>
        <w:tc>
          <w:tcPr>
            <w:tcW w:w="2624" w:type="dxa"/>
          </w:tcPr>
          <w:p w14:paraId="5A8E8CC4" w14:textId="77777777" w:rsidR="0065727F" w:rsidRPr="0065727F" w:rsidRDefault="0065727F" w:rsidP="007934E3">
            <w:pPr>
              <w:pStyle w:val="TableParagraph"/>
              <w:spacing w:before="55"/>
              <w:ind w:left="54"/>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mayor que</w:t>
            </w:r>
          </w:p>
        </w:tc>
        <w:tc>
          <w:tcPr>
            <w:tcW w:w="1397" w:type="dxa"/>
          </w:tcPr>
          <w:p w14:paraId="29BB2EE5" w14:textId="77777777" w:rsidR="0065727F" w:rsidRPr="0065727F" w:rsidRDefault="0065727F" w:rsidP="007934E3">
            <w:pPr>
              <w:pStyle w:val="TableParagraph"/>
              <w:spacing w:before="55"/>
              <w:ind w:left="51"/>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a&gt;b</w:t>
            </w:r>
          </w:p>
        </w:tc>
        <w:tc>
          <w:tcPr>
            <w:tcW w:w="3463" w:type="dxa"/>
          </w:tcPr>
          <w:p w14:paraId="0D02CC0E" w14:textId="77777777" w:rsidR="0065727F" w:rsidRPr="0065727F" w:rsidRDefault="0065727F" w:rsidP="007934E3">
            <w:pPr>
              <w:pStyle w:val="TableParagraph"/>
              <w:spacing w:before="55"/>
              <w:ind w:left="50"/>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 xml:space="preserve">a </w:t>
            </w:r>
            <w:r w:rsidRPr="0065727F">
              <w:rPr>
                <w:rFonts w:ascii="Arial" w:eastAsia="Muller Light" w:hAnsi="Arial" w:cs="Arial"/>
                <w:color w:val="auto"/>
                <w:sz w:val="24"/>
                <w:szCs w:val="24"/>
                <w:lang w:val="es-PE"/>
              </w:rPr>
              <w:t xml:space="preserve">es mayor que </w:t>
            </w:r>
            <w:r w:rsidRPr="0065727F">
              <w:rPr>
                <w:rFonts w:ascii="Arial" w:eastAsia="Muller Light" w:hAnsi="Arial" w:cs="Arial"/>
                <w:i/>
                <w:iCs/>
                <w:color w:val="auto"/>
                <w:sz w:val="24"/>
                <w:szCs w:val="24"/>
                <w:lang w:val="es-PE"/>
              </w:rPr>
              <w:t>b</w:t>
            </w:r>
          </w:p>
        </w:tc>
      </w:tr>
      <w:tr w:rsidR="0065727F" w:rsidRPr="0065727F" w14:paraId="726756C7" w14:textId="77777777" w:rsidTr="007934E3">
        <w:trPr>
          <w:trHeight w:val="335"/>
          <w:jc w:val="center"/>
        </w:trPr>
        <w:tc>
          <w:tcPr>
            <w:tcW w:w="1231" w:type="dxa"/>
          </w:tcPr>
          <w:p w14:paraId="1D2E52C6" w14:textId="77777777" w:rsidR="0065727F" w:rsidRPr="0065727F" w:rsidRDefault="0065727F" w:rsidP="007934E3">
            <w:pPr>
              <w:pStyle w:val="TableParagraph"/>
              <w:spacing w:before="55"/>
              <w:ind w:left="60"/>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w:t>
            </w:r>
          </w:p>
        </w:tc>
        <w:tc>
          <w:tcPr>
            <w:tcW w:w="2624" w:type="dxa"/>
          </w:tcPr>
          <w:p w14:paraId="152A27FC" w14:textId="77777777" w:rsidR="0065727F" w:rsidRPr="0065727F" w:rsidRDefault="0065727F" w:rsidP="007934E3">
            <w:pPr>
              <w:pStyle w:val="TableParagraph"/>
              <w:spacing w:before="55"/>
              <w:ind w:left="54"/>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igual a</w:t>
            </w:r>
          </w:p>
        </w:tc>
        <w:tc>
          <w:tcPr>
            <w:tcW w:w="1397" w:type="dxa"/>
          </w:tcPr>
          <w:p w14:paraId="0D4CAEEA" w14:textId="77777777" w:rsidR="0065727F" w:rsidRPr="0065727F" w:rsidRDefault="0065727F" w:rsidP="007934E3">
            <w:pPr>
              <w:pStyle w:val="TableParagraph"/>
              <w:spacing w:before="55"/>
              <w:ind w:left="51"/>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a==b</w:t>
            </w:r>
          </w:p>
        </w:tc>
        <w:tc>
          <w:tcPr>
            <w:tcW w:w="3463" w:type="dxa"/>
          </w:tcPr>
          <w:p w14:paraId="51DEFB9B" w14:textId="77777777" w:rsidR="0065727F" w:rsidRPr="0065727F" w:rsidRDefault="0065727F" w:rsidP="007934E3">
            <w:pPr>
              <w:pStyle w:val="TableParagraph"/>
              <w:spacing w:before="55"/>
              <w:ind w:left="50"/>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 xml:space="preserve">a </w:t>
            </w:r>
            <w:r w:rsidRPr="0065727F">
              <w:rPr>
                <w:rFonts w:ascii="Arial" w:eastAsia="Muller Light" w:hAnsi="Arial" w:cs="Arial"/>
                <w:color w:val="auto"/>
                <w:sz w:val="24"/>
                <w:szCs w:val="24"/>
                <w:lang w:val="es-PE"/>
              </w:rPr>
              <w:t xml:space="preserve">es igual a </w:t>
            </w:r>
            <w:r w:rsidRPr="0065727F">
              <w:rPr>
                <w:rFonts w:ascii="Arial" w:eastAsia="Muller Light" w:hAnsi="Arial" w:cs="Arial"/>
                <w:i/>
                <w:iCs/>
                <w:color w:val="auto"/>
                <w:sz w:val="24"/>
                <w:szCs w:val="24"/>
                <w:lang w:val="es-PE"/>
              </w:rPr>
              <w:t>b</w:t>
            </w:r>
          </w:p>
        </w:tc>
      </w:tr>
      <w:tr w:rsidR="0065727F" w:rsidRPr="0065727F" w14:paraId="007ABCDD" w14:textId="77777777" w:rsidTr="007934E3">
        <w:trPr>
          <w:trHeight w:val="331"/>
          <w:jc w:val="center"/>
        </w:trPr>
        <w:tc>
          <w:tcPr>
            <w:tcW w:w="1231" w:type="dxa"/>
          </w:tcPr>
          <w:p w14:paraId="0178F899" w14:textId="77777777" w:rsidR="0065727F" w:rsidRPr="0065727F" w:rsidRDefault="0065727F" w:rsidP="007934E3">
            <w:pPr>
              <w:pStyle w:val="TableParagraph"/>
              <w:spacing w:before="51"/>
              <w:ind w:left="60"/>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w:t>
            </w:r>
          </w:p>
        </w:tc>
        <w:tc>
          <w:tcPr>
            <w:tcW w:w="2624" w:type="dxa"/>
          </w:tcPr>
          <w:p w14:paraId="18E5B311" w14:textId="77777777" w:rsidR="0065727F" w:rsidRPr="0065727F" w:rsidRDefault="0065727F" w:rsidP="007934E3">
            <w:pPr>
              <w:pStyle w:val="TableParagraph"/>
              <w:spacing w:before="51"/>
              <w:ind w:left="54"/>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no igual a</w:t>
            </w:r>
          </w:p>
        </w:tc>
        <w:tc>
          <w:tcPr>
            <w:tcW w:w="1397" w:type="dxa"/>
          </w:tcPr>
          <w:p w14:paraId="3F135078" w14:textId="77777777" w:rsidR="0065727F" w:rsidRPr="0065727F" w:rsidRDefault="0065727F" w:rsidP="007934E3">
            <w:pPr>
              <w:pStyle w:val="TableParagraph"/>
              <w:spacing w:before="51"/>
              <w:ind w:left="51"/>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a!=b</w:t>
            </w:r>
          </w:p>
        </w:tc>
        <w:tc>
          <w:tcPr>
            <w:tcW w:w="3463" w:type="dxa"/>
          </w:tcPr>
          <w:p w14:paraId="6302E0E6" w14:textId="77777777" w:rsidR="0065727F" w:rsidRPr="0065727F" w:rsidRDefault="0065727F" w:rsidP="007934E3">
            <w:pPr>
              <w:pStyle w:val="TableParagraph"/>
              <w:spacing w:before="51"/>
              <w:ind w:left="50"/>
              <w:rPr>
                <w:rFonts w:ascii="Arial" w:eastAsia="Muller Light" w:hAnsi="Arial" w:cs="Arial"/>
                <w:i/>
                <w:iCs/>
                <w:color w:val="auto"/>
                <w:sz w:val="24"/>
                <w:szCs w:val="24"/>
                <w:lang w:val="es-PE"/>
              </w:rPr>
            </w:pPr>
            <w:proofErr w:type="spellStart"/>
            <w:r w:rsidRPr="0065727F">
              <w:rPr>
                <w:rFonts w:ascii="Arial" w:eastAsia="Muller Light" w:hAnsi="Arial" w:cs="Arial"/>
                <w:i/>
                <w:iCs/>
                <w:color w:val="auto"/>
                <w:sz w:val="24"/>
                <w:szCs w:val="24"/>
                <w:lang w:val="es-PE"/>
              </w:rPr>
              <w:t>a</w:t>
            </w:r>
            <w:proofErr w:type="spellEnd"/>
            <w:r w:rsidRPr="0065727F">
              <w:rPr>
                <w:rFonts w:ascii="Arial" w:eastAsia="Muller Light" w:hAnsi="Arial" w:cs="Arial"/>
                <w:i/>
                <w:iCs/>
                <w:color w:val="auto"/>
                <w:sz w:val="24"/>
                <w:szCs w:val="24"/>
                <w:lang w:val="es-PE"/>
              </w:rPr>
              <w:t xml:space="preserve"> </w:t>
            </w:r>
            <w:r w:rsidRPr="0065727F">
              <w:rPr>
                <w:rFonts w:ascii="Arial" w:eastAsia="Muller Light" w:hAnsi="Arial" w:cs="Arial"/>
                <w:color w:val="auto"/>
                <w:sz w:val="24"/>
                <w:szCs w:val="24"/>
                <w:lang w:val="es-PE"/>
              </w:rPr>
              <w:t xml:space="preserve">no es igual a </w:t>
            </w:r>
            <w:r w:rsidRPr="0065727F">
              <w:rPr>
                <w:rFonts w:ascii="Arial" w:eastAsia="Muller Light" w:hAnsi="Arial" w:cs="Arial"/>
                <w:i/>
                <w:iCs/>
                <w:color w:val="auto"/>
                <w:sz w:val="24"/>
                <w:szCs w:val="24"/>
                <w:lang w:val="es-PE"/>
              </w:rPr>
              <w:t>b</w:t>
            </w:r>
          </w:p>
        </w:tc>
      </w:tr>
      <w:tr w:rsidR="0065727F" w:rsidRPr="0065727F" w14:paraId="3C580B5B" w14:textId="77777777" w:rsidTr="007934E3">
        <w:trPr>
          <w:trHeight w:val="331"/>
          <w:jc w:val="center"/>
        </w:trPr>
        <w:tc>
          <w:tcPr>
            <w:tcW w:w="1231" w:type="dxa"/>
          </w:tcPr>
          <w:p w14:paraId="7FAC0D93" w14:textId="77777777" w:rsidR="0065727F" w:rsidRPr="0065727F" w:rsidRDefault="0065727F" w:rsidP="007934E3">
            <w:pPr>
              <w:pStyle w:val="TableParagraph"/>
              <w:spacing w:before="51"/>
              <w:ind w:left="60"/>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&lt;=</w:t>
            </w:r>
          </w:p>
        </w:tc>
        <w:tc>
          <w:tcPr>
            <w:tcW w:w="2624" w:type="dxa"/>
          </w:tcPr>
          <w:p w14:paraId="0691AF73" w14:textId="77777777" w:rsidR="0065727F" w:rsidRPr="0065727F" w:rsidRDefault="0065727F" w:rsidP="007934E3">
            <w:pPr>
              <w:pStyle w:val="TableParagraph"/>
              <w:spacing w:before="51"/>
              <w:ind w:left="54"/>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menor que o igual a</w:t>
            </w:r>
          </w:p>
        </w:tc>
        <w:tc>
          <w:tcPr>
            <w:tcW w:w="1397" w:type="dxa"/>
          </w:tcPr>
          <w:p w14:paraId="1E049523" w14:textId="77777777" w:rsidR="0065727F" w:rsidRPr="0065727F" w:rsidRDefault="0065727F" w:rsidP="007934E3">
            <w:pPr>
              <w:pStyle w:val="TableParagraph"/>
              <w:spacing w:before="51"/>
              <w:ind w:left="51"/>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a&lt;=5</w:t>
            </w:r>
          </w:p>
        </w:tc>
        <w:tc>
          <w:tcPr>
            <w:tcW w:w="3463" w:type="dxa"/>
          </w:tcPr>
          <w:p w14:paraId="30DA28B2" w14:textId="77777777" w:rsidR="0065727F" w:rsidRPr="0065727F" w:rsidRDefault="0065727F" w:rsidP="007934E3">
            <w:pPr>
              <w:pStyle w:val="TableParagraph"/>
              <w:spacing w:before="51"/>
              <w:ind w:left="50"/>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 xml:space="preserve">a </w:t>
            </w:r>
            <w:r w:rsidRPr="0065727F">
              <w:rPr>
                <w:rFonts w:ascii="Arial" w:eastAsia="Muller Light" w:hAnsi="Arial" w:cs="Arial"/>
                <w:color w:val="auto"/>
                <w:sz w:val="24"/>
                <w:szCs w:val="24"/>
                <w:lang w:val="es-PE"/>
              </w:rPr>
              <w:t xml:space="preserve">es menor que o igual a </w:t>
            </w:r>
            <w:r w:rsidRPr="0065727F">
              <w:rPr>
                <w:rFonts w:ascii="Arial" w:eastAsia="Muller Light" w:hAnsi="Arial" w:cs="Arial"/>
                <w:i/>
                <w:iCs/>
                <w:color w:val="auto"/>
                <w:sz w:val="24"/>
                <w:szCs w:val="24"/>
                <w:lang w:val="es-PE"/>
              </w:rPr>
              <w:t>b</w:t>
            </w:r>
          </w:p>
        </w:tc>
      </w:tr>
      <w:tr w:rsidR="0065727F" w:rsidRPr="0065727F" w14:paraId="2174E41A" w14:textId="77777777" w:rsidTr="007934E3">
        <w:trPr>
          <w:trHeight w:val="331"/>
          <w:jc w:val="center"/>
        </w:trPr>
        <w:tc>
          <w:tcPr>
            <w:tcW w:w="1231" w:type="dxa"/>
          </w:tcPr>
          <w:p w14:paraId="18B881F8" w14:textId="77777777" w:rsidR="0065727F" w:rsidRPr="0065727F" w:rsidRDefault="0065727F" w:rsidP="007934E3">
            <w:pPr>
              <w:pStyle w:val="TableParagraph"/>
              <w:spacing w:before="55"/>
              <w:ind w:left="60"/>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&gt;=</w:t>
            </w:r>
          </w:p>
        </w:tc>
        <w:tc>
          <w:tcPr>
            <w:tcW w:w="2624" w:type="dxa"/>
          </w:tcPr>
          <w:p w14:paraId="795ECDBF" w14:textId="77777777" w:rsidR="0065727F" w:rsidRPr="0065727F" w:rsidRDefault="0065727F" w:rsidP="007934E3">
            <w:pPr>
              <w:pStyle w:val="TableParagraph"/>
              <w:spacing w:before="55"/>
              <w:ind w:left="54"/>
              <w:rPr>
                <w:rFonts w:ascii="Arial" w:eastAsia="Muller Light" w:hAnsi="Arial" w:cs="Arial"/>
                <w:color w:val="auto"/>
                <w:sz w:val="24"/>
                <w:szCs w:val="24"/>
                <w:lang w:val="es-PE"/>
              </w:rPr>
            </w:pPr>
            <w:r w:rsidRPr="0065727F">
              <w:rPr>
                <w:rFonts w:ascii="Arial" w:eastAsia="Muller Light" w:hAnsi="Arial" w:cs="Arial"/>
                <w:color w:val="auto"/>
                <w:sz w:val="24"/>
                <w:szCs w:val="24"/>
                <w:lang w:val="es-PE"/>
              </w:rPr>
              <w:t>mayor que o igual a</w:t>
            </w:r>
          </w:p>
        </w:tc>
        <w:tc>
          <w:tcPr>
            <w:tcW w:w="1397" w:type="dxa"/>
          </w:tcPr>
          <w:p w14:paraId="4508239A" w14:textId="77777777" w:rsidR="0065727F" w:rsidRPr="0065727F" w:rsidRDefault="0065727F" w:rsidP="007934E3">
            <w:pPr>
              <w:pStyle w:val="TableParagraph"/>
              <w:spacing w:before="55"/>
              <w:ind w:left="51"/>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a&gt;=b</w:t>
            </w:r>
          </w:p>
        </w:tc>
        <w:tc>
          <w:tcPr>
            <w:tcW w:w="3463" w:type="dxa"/>
          </w:tcPr>
          <w:p w14:paraId="644AB7AA" w14:textId="77777777" w:rsidR="0065727F" w:rsidRPr="0065727F" w:rsidRDefault="0065727F" w:rsidP="007934E3">
            <w:pPr>
              <w:pStyle w:val="TableParagraph"/>
              <w:spacing w:before="55"/>
              <w:ind w:left="50"/>
              <w:rPr>
                <w:rFonts w:ascii="Arial" w:eastAsia="Muller Light" w:hAnsi="Arial" w:cs="Arial"/>
                <w:i/>
                <w:iCs/>
                <w:color w:val="auto"/>
                <w:sz w:val="24"/>
                <w:szCs w:val="24"/>
                <w:lang w:val="es-PE"/>
              </w:rPr>
            </w:pPr>
            <w:r w:rsidRPr="0065727F">
              <w:rPr>
                <w:rFonts w:ascii="Arial" w:eastAsia="Muller Light" w:hAnsi="Arial" w:cs="Arial"/>
                <w:i/>
                <w:iCs/>
                <w:color w:val="auto"/>
                <w:sz w:val="24"/>
                <w:szCs w:val="24"/>
                <w:lang w:val="es-PE"/>
              </w:rPr>
              <w:t xml:space="preserve">a </w:t>
            </w:r>
            <w:r w:rsidRPr="0065727F">
              <w:rPr>
                <w:rFonts w:ascii="Arial" w:eastAsia="Muller Light" w:hAnsi="Arial" w:cs="Arial"/>
                <w:color w:val="auto"/>
                <w:sz w:val="24"/>
                <w:szCs w:val="24"/>
                <w:lang w:val="es-PE"/>
              </w:rPr>
              <w:t xml:space="preserve">es menor que o igual a </w:t>
            </w:r>
            <w:r w:rsidRPr="0065727F">
              <w:rPr>
                <w:rFonts w:ascii="Arial" w:eastAsia="Muller Light" w:hAnsi="Arial" w:cs="Arial"/>
                <w:i/>
                <w:iCs/>
                <w:color w:val="auto"/>
                <w:sz w:val="24"/>
                <w:szCs w:val="24"/>
                <w:lang w:val="es-PE"/>
              </w:rPr>
              <w:t>b</w:t>
            </w:r>
          </w:p>
        </w:tc>
      </w:tr>
    </w:tbl>
    <w:p w14:paraId="1C5F9024" w14:textId="77777777" w:rsidR="0065727F" w:rsidRPr="0065727F" w:rsidRDefault="0065727F" w:rsidP="0065727F">
      <w:pPr>
        <w:pStyle w:val="Textoindependiente"/>
        <w:spacing w:before="16" w:line="232" w:lineRule="auto"/>
        <w:ind w:left="220" w:right="459"/>
        <w:rPr>
          <w:rFonts w:ascii="Arial" w:eastAsia="Muller Light" w:hAnsi="Arial" w:cs="Arial"/>
          <w:sz w:val="24"/>
          <w:szCs w:val="24"/>
        </w:rPr>
      </w:pPr>
    </w:p>
    <w:p w14:paraId="19296EA0" w14:textId="77777777" w:rsidR="0065727F" w:rsidRPr="0065727F" w:rsidRDefault="0065727F" w:rsidP="0065727F">
      <w:pPr>
        <w:pStyle w:val="Textoindependiente"/>
        <w:spacing w:before="16" w:line="232" w:lineRule="auto"/>
        <w:ind w:left="220" w:right="459"/>
        <w:rPr>
          <w:rFonts w:ascii="Arial" w:eastAsia="Muller Light" w:hAnsi="Arial" w:cs="Arial"/>
          <w:sz w:val="24"/>
          <w:szCs w:val="24"/>
        </w:rPr>
      </w:pPr>
      <w:r w:rsidRPr="0065727F">
        <w:rPr>
          <w:rFonts w:ascii="Arial" w:eastAsia="Muller Light" w:hAnsi="Arial" w:cs="Arial"/>
          <w:sz w:val="24"/>
          <w:szCs w:val="24"/>
        </w:rPr>
        <w:t xml:space="preserve">Se debe tener especial cuidado en no confundir el operador asignación con el operador relacional igual a. Las asignaciones se realizan con el símbolo </w:t>
      </w:r>
      <w:r w:rsidRPr="0065727F">
        <w:rPr>
          <w:rFonts w:ascii="Arial" w:eastAsia="Muller Light" w:hAnsi="Arial" w:cs="Arial"/>
          <w:b/>
          <w:bCs/>
          <w:sz w:val="24"/>
          <w:szCs w:val="24"/>
        </w:rPr>
        <w:t>=</w:t>
      </w:r>
      <w:r w:rsidRPr="0065727F">
        <w:rPr>
          <w:rFonts w:ascii="Arial" w:eastAsia="Muller Light" w:hAnsi="Arial" w:cs="Arial"/>
          <w:sz w:val="24"/>
          <w:szCs w:val="24"/>
        </w:rPr>
        <w:t>, las comparaciones</w:t>
      </w:r>
      <w:r w:rsidRPr="0065727F">
        <w:rPr>
          <w:rFonts w:ascii="Arial" w:eastAsia="Muller Light" w:hAnsi="Arial" w:cs="Arial"/>
          <w:spacing w:val="-69"/>
          <w:sz w:val="24"/>
          <w:szCs w:val="24"/>
        </w:rPr>
        <w:t xml:space="preserve"> </w:t>
      </w:r>
      <w:r w:rsidRPr="0065727F">
        <w:rPr>
          <w:rFonts w:ascii="Arial" w:eastAsia="Muller Light" w:hAnsi="Arial" w:cs="Arial"/>
          <w:sz w:val="24"/>
          <w:szCs w:val="24"/>
        </w:rPr>
        <w:t xml:space="preserve">con </w:t>
      </w:r>
      <w:r w:rsidRPr="0065727F">
        <w:rPr>
          <w:rFonts w:ascii="Arial" w:eastAsia="Muller Light" w:hAnsi="Arial" w:cs="Arial"/>
          <w:b/>
          <w:bCs/>
          <w:sz w:val="24"/>
          <w:szCs w:val="24"/>
        </w:rPr>
        <w:t>==</w:t>
      </w:r>
      <w:r w:rsidRPr="0065727F">
        <w:rPr>
          <w:rFonts w:ascii="Arial" w:eastAsia="Muller Light" w:hAnsi="Arial" w:cs="Arial"/>
          <w:sz w:val="24"/>
          <w:szCs w:val="24"/>
        </w:rPr>
        <w:t>.</w:t>
      </w:r>
    </w:p>
    <w:p w14:paraId="6585B6C8" w14:textId="77777777" w:rsidR="0065727F" w:rsidRPr="0065727F" w:rsidRDefault="0065727F" w:rsidP="0065727F">
      <w:pPr>
        <w:pStyle w:val="Textoindependiente"/>
        <w:spacing w:before="10" w:line="232" w:lineRule="auto"/>
        <w:ind w:left="220" w:right="578"/>
        <w:rPr>
          <w:rFonts w:ascii="Arial" w:eastAsia="Muller Light" w:hAnsi="Arial" w:cs="Arial"/>
          <w:sz w:val="24"/>
          <w:szCs w:val="24"/>
        </w:rPr>
      </w:pPr>
    </w:p>
    <w:p w14:paraId="55C1FB82" w14:textId="77777777" w:rsidR="0065727F" w:rsidRPr="0065727F" w:rsidRDefault="0065727F" w:rsidP="0065727F">
      <w:pPr>
        <w:pStyle w:val="Textoindependiente"/>
        <w:spacing w:before="10" w:line="232" w:lineRule="auto"/>
        <w:ind w:left="220" w:right="578"/>
        <w:rPr>
          <w:rFonts w:ascii="Arial" w:eastAsia="Muller Light" w:hAnsi="Arial" w:cs="Arial"/>
          <w:sz w:val="24"/>
          <w:szCs w:val="24"/>
        </w:rPr>
      </w:pPr>
    </w:p>
    <w:p w14:paraId="0DDA96CD" w14:textId="77777777" w:rsidR="0065727F" w:rsidRPr="0065727F" w:rsidRDefault="0065727F" w:rsidP="0065727F">
      <w:pPr>
        <w:pStyle w:val="Textoindependiente"/>
        <w:spacing w:before="10" w:line="232" w:lineRule="auto"/>
        <w:ind w:left="220" w:right="578"/>
        <w:rPr>
          <w:rFonts w:ascii="Arial" w:eastAsia="Muller Light" w:hAnsi="Arial" w:cs="Arial"/>
          <w:sz w:val="24"/>
          <w:szCs w:val="24"/>
        </w:rPr>
      </w:pPr>
    </w:p>
    <w:p w14:paraId="15D7F185" w14:textId="77777777" w:rsidR="0065727F" w:rsidRPr="0065727F" w:rsidRDefault="0065727F" w:rsidP="0065727F">
      <w:pPr>
        <w:pStyle w:val="Textoindependiente"/>
        <w:spacing w:before="10" w:line="232" w:lineRule="auto"/>
        <w:ind w:left="220" w:right="578"/>
        <w:rPr>
          <w:rFonts w:ascii="Arial" w:eastAsia="Muller Light" w:hAnsi="Arial" w:cs="Arial"/>
          <w:sz w:val="24"/>
          <w:szCs w:val="24"/>
        </w:rPr>
      </w:pPr>
      <w:r w:rsidRPr="0065727F">
        <w:rPr>
          <w:rFonts w:ascii="Arial" w:eastAsia="Muller Light" w:hAnsi="Arial" w:cs="Arial"/>
          <w:sz w:val="24"/>
          <w:szCs w:val="24"/>
        </w:rPr>
        <w:t xml:space="preserve">En el programa </w:t>
      </w:r>
      <w:proofErr w:type="spellStart"/>
      <w:r w:rsidRPr="0065727F">
        <w:rPr>
          <w:rFonts w:ascii="Arial" w:eastAsia="Muller Light" w:hAnsi="Arial" w:cs="Arial"/>
          <w:i/>
          <w:iCs/>
          <w:sz w:val="24"/>
          <w:szCs w:val="24"/>
        </w:rPr>
        <w:t>RelacionApp</w:t>
      </w:r>
      <w:proofErr w:type="spellEnd"/>
      <w:r w:rsidRPr="0065727F">
        <w:rPr>
          <w:rFonts w:ascii="Arial" w:eastAsia="Muller Light" w:hAnsi="Arial" w:cs="Arial"/>
          <w:sz w:val="24"/>
          <w:szCs w:val="24"/>
        </w:rPr>
        <w:t xml:space="preserve">, se compara la variable </w:t>
      </w:r>
      <w:r w:rsidRPr="0065727F">
        <w:rPr>
          <w:rFonts w:ascii="Arial" w:eastAsia="Muller Light" w:hAnsi="Arial" w:cs="Arial"/>
          <w:i/>
          <w:iCs/>
          <w:sz w:val="24"/>
          <w:szCs w:val="24"/>
        </w:rPr>
        <w:t xml:space="preserve">i </w:t>
      </w:r>
      <w:r w:rsidRPr="0065727F">
        <w:rPr>
          <w:rFonts w:ascii="Arial" w:eastAsia="Muller Light" w:hAnsi="Arial" w:cs="Arial"/>
          <w:sz w:val="24"/>
          <w:szCs w:val="24"/>
        </w:rPr>
        <w:t>que guarda un 8, con un conjunto de valores, el resultado de la comparación es verdadero (</w:t>
      </w:r>
      <w:r w:rsidRPr="0065727F">
        <w:rPr>
          <w:rFonts w:ascii="Arial" w:eastAsia="Muller Light" w:hAnsi="Arial" w:cs="Arial"/>
          <w:b/>
          <w:bCs/>
          <w:sz w:val="24"/>
          <w:szCs w:val="24"/>
        </w:rPr>
        <w:t>true</w:t>
      </w:r>
      <w:r w:rsidRPr="0065727F">
        <w:rPr>
          <w:rFonts w:ascii="Arial" w:eastAsia="Muller Light" w:hAnsi="Arial" w:cs="Arial"/>
          <w:sz w:val="24"/>
          <w:szCs w:val="24"/>
        </w:rPr>
        <w:t>), o falso (</w:t>
      </w:r>
      <w:r w:rsidRPr="0065727F">
        <w:rPr>
          <w:rFonts w:ascii="Arial" w:eastAsia="Muller Light" w:hAnsi="Arial" w:cs="Arial"/>
          <w:b/>
          <w:bCs/>
          <w:sz w:val="24"/>
          <w:szCs w:val="24"/>
        </w:rPr>
        <w:t>false</w:t>
      </w:r>
      <w:r w:rsidRPr="0065727F">
        <w:rPr>
          <w:rFonts w:ascii="Arial" w:eastAsia="Muller Light" w:hAnsi="Arial" w:cs="Arial"/>
          <w:sz w:val="24"/>
          <w:szCs w:val="24"/>
        </w:rPr>
        <w:t>).</w:t>
      </w:r>
    </w:p>
    <w:p w14:paraId="185933E4" w14:textId="77777777" w:rsidR="0065727F" w:rsidRPr="0065727F" w:rsidRDefault="0065727F" w:rsidP="0065727F">
      <w:pPr>
        <w:pStyle w:val="Textoindependiente"/>
        <w:spacing w:before="10" w:line="232" w:lineRule="auto"/>
        <w:ind w:left="220" w:right="578"/>
        <w:rPr>
          <w:rFonts w:ascii="Arial" w:eastAsia="Muller Light" w:hAnsi="Arial" w:cs="Arial"/>
          <w:sz w:val="24"/>
          <w:szCs w:val="24"/>
        </w:rPr>
      </w:pPr>
    </w:p>
    <w:p w14:paraId="31286AA0" w14:textId="77777777" w:rsidR="0065727F" w:rsidRPr="0065727F" w:rsidRDefault="0065727F" w:rsidP="0065727F">
      <w:pPr>
        <w:spacing w:before="25" w:line="225" w:lineRule="exact"/>
        <w:rPr>
          <w:rFonts w:ascii="Arial" w:eastAsia="Muller Light" w:hAnsi="Arial" w:cs="Arial"/>
          <w:lang w:val="en-US"/>
        </w:rPr>
      </w:pPr>
      <w:r w:rsidRPr="0065727F">
        <w:rPr>
          <w:rFonts w:ascii="Arial" w:eastAsia="Muller Light" w:hAnsi="Arial" w:cs="Arial"/>
          <w:lang w:val="en-US"/>
        </w:rPr>
        <w:t xml:space="preserve">public class </w:t>
      </w:r>
      <w:proofErr w:type="spellStart"/>
      <w:r w:rsidRPr="0065727F">
        <w:rPr>
          <w:rFonts w:ascii="Arial" w:eastAsia="Muller Light" w:hAnsi="Arial" w:cs="Arial"/>
          <w:lang w:val="en-US"/>
        </w:rPr>
        <w:t>RelacionApp</w:t>
      </w:r>
      <w:proofErr w:type="spellEnd"/>
      <w:r w:rsidRPr="0065727F">
        <w:rPr>
          <w:rFonts w:ascii="Arial" w:eastAsia="Muller Light" w:hAnsi="Arial" w:cs="Arial"/>
          <w:lang w:val="en-US"/>
        </w:rPr>
        <w:t xml:space="preserve"> {</w:t>
      </w:r>
    </w:p>
    <w:p w14:paraId="768F49D3" w14:textId="77777777" w:rsidR="0065727F" w:rsidRPr="0065727F" w:rsidRDefault="0065727F" w:rsidP="0065727F">
      <w:pPr>
        <w:ind w:firstLine="708"/>
        <w:rPr>
          <w:rFonts w:ascii="Arial" w:eastAsia="Muller Light" w:hAnsi="Arial" w:cs="Arial"/>
          <w:lang w:val="en-US"/>
        </w:rPr>
      </w:pPr>
      <w:r w:rsidRPr="0065727F">
        <w:rPr>
          <w:rFonts w:ascii="Arial" w:eastAsia="Muller Light" w:hAnsi="Arial" w:cs="Arial"/>
          <w:lang w:val="en-US"/>
        </w:rPr>
        <w:t xml:space="preserve">public static void main(String[] </w:t>
      </w:r>
      <w:proofErr w:type="spellStart"/>
      <w:r w:rsidRPr="0065727F">
        <w:rPr>
          <w:rFonts w:ascii="Arial" w:eastAsia="Muller Light" w:hAnsi="Arial" w:cs="Arial"/>
          <w:lang w:val="en-US"/>
        </w:rPr>
        <w:t>args</w:t>
      </w:r>
      <w:proofErr w:type="spellEnd"/>
      <w:r w:rsidRPr="0065727F">
        <w:rPr>
          <w:rFonts w:ascii="Arial" w:eastAsia="Muller Light" w:hAnsi="Arial" w:cs="Arial"/>
          <w:lang w:val="en-US"/>
        </w:rPr>
        <w:t>) { int x=8;</w:t>
      </w:r>
    </w:p>
    <w:p w14:paraId="72100B5A" w14:textId="77777777" w:rsidR="0065727F" w:rsidRPr="0065727F" w:rsidRDefault="0065727F" w:rsidP="0065727F">
      <w:pPr>
        <w:spacing w:before="2" w:line="225" w:lineRule="exact"/>
        <w:ind w:left="708" w:firstLine="708"/>
        <w:rPr>
          <w:rFonts w:ascii="Arial" w:eastAsia="Muller Light" w:hAnsi="Arial" w:cs="Arial"/>
        </w:rPr>
      </w:pPr>
      <w:proofErr w:type="spellStart"/>
      <w:r w:rsidRPr="0065727F">
        <w:rPr>
          <w:rFonts w:ascii="Arial" w:eastAsia="Muller Light" w:hAnsi="Arial" w:cs="Arial"/>
        </w:rPr>
        <w:t>int</w:t>
      </w:r>
      <w:proofErr w:type="spellEnd"/>
      <w:r w:rsidRPr="0065727F">
        <w:rPr>
          <w:rFonts w:ascii="Arial" w:eastAsia="Muller Light" w:hAnsi="Arial" w:cs="Arial"/>
        </w:rPr>
        <w:t xml:space="preserve"> y=5;</w:t>
      </w:r>
    </w:p>
    <w:p w14:paraId="6C906485" w14:textId="77777777" w:rsidR="0065727F" w:rsidRPr="0065727F" w:rsidRDefault="0065727F" w:rsidP="0065727F">
      <w:pPr>
        <w:ind w:left="708" w:firstLine="708"/>
        <w:rPr>
          <w:rFonts w:ascii="Arial" w:eastAsia="Muller Light" w:hAnsi="Arial" w:cs="Arial"/>
        </w:rPr>
      </w:pPr>
      <w:proofErr w:type="spellStart"/>
      <w:r w:rsidRPr="0065727F">
        <w:rPr>
          <w:rFonts w:ascii="Arial" w:eastAsia="Muller Light" w:hAnsi="Arial" w:cs="Arial"/>
        </w:rPr>
        <w:t>boolean</w:t>
      </w:r>
      <w:proofErr w:type="spellEnd"/>
      <w:r w:rsidRPr="0065727F">
        <w:rPr>
          <w:rFonts w:ascii="Arial" w:eastAsia="Muller Light" w:hAnsi="Arial" w:cs="Arial"/>
        </w:rPr>
        <w:t xml:space="preserve"> compara=(x&lt;y); </w:t>
      </w:r>
    </w:p>
    <w:p w14:paraId="7A6D20A6" w14:textId="77777777" w:rsidR="0065727F" w:rsidRPr="0065727F" w:rsidRDefault="0065727F" w:rsidP="0065727F">
      <w:pPr>
        <w:ind w:left="708" w:firstLine="708"/>
        <w:rPr>
          <w:rFonts w:ascii="Arial" w:eastAsia="Muller Light" w:hAnsi="Arial" w:cs="Arial"/>
        </w:rPr>
      </w:pPr>
      <w:proofErr w:type="spellStart"/>
      <w:r w:rsidRPr="0065727F">
        <w:rPr>
          <w:rFonts w:ascii="Arial" w:eastAsia="Muller Light" w:hAnsi="Arial" w:cs="Arial"/>
        </w:rPr>
        <w:t>System.out.println</w:t>
      </w:r>
      <w:proofErr w:type="spellEnd"/>
      <w:r w:rsidRPr="0065727F">
        <w:rPr>
          <w:rFonts w:ascii="Arial" w:eastAsia="Muller Light" w:hAnsi="Arial" w:cs="Arial"/>
        </w:rPr>
        <w:t>("x&lt;y es "+compara); compara=(x&gt;y);</w:t>
      </w:r>
    </w:p>
    <w:p w14:paraId="478A7485" w14:textId="77777777" w:rsidR="0065727F" w:rsidRPr="0065727F" w:rsidRDefault="0065727F" w:rsidP="0065727F">
      <w:pPr>
        <w:ind w:left="708" w:firstLine="708"/>
        <w:rPr>
          <w:rFonts w:ascii="Arial" w:eastAsia="Muller Light" w:hAnsi="Arial" w:cs="Arial"/>
        </w:rPr>
      </w:pPr>
      <w:proofErr w:type="spellStart"/>
      <w:r w:rsidRPr="0065727F">
        <w:rPr>
          <w:rFonts w:ascii="Arial" w:eastAsia="Muller Light" w:hAnsi="Arial" w:cs="Arial"/>
        </w:rPr>
        <w:t>System.out.println</w:t>
      </w:r>
      <w:proofErr w:type="spellEnd"/>
      <w:r w:rsidRPr="0065727F">
        <w:rPr>
          <w:rFonts w:ascii="Arial" w:eastAsia="Muller Light" w:hAnsi="Arial" w:cs="Arial"/>
        </w:rPr>
        <w:t xml:space="preserve">("x&gt;y es "+compara); compara=(x==y); </w:t>
      </w:r>
    </w:p>
    <w:p w14:paraId="25A4E1AB" w14:textId="77777777" w:rsidR="0065727F" w:rsidRPr="0065727F" w:rsidRDefault="0065727F" w:rsidP="0065727F">
      <w:pPr>
        <w:ind w:left="708" w:firstLine="708"/>
        <w:rPr>
          <w:rFonts w:ascii="Arial" w:eastAsia="Muller Light" w:hAnsi="Arial" w:cs="Arial"/>
        </w:rPr>
      </w:pPr>
      <w:proofErr w:type="spellStart"/>
      <w:r w:rsidRPr="0065727F">
        <w:rPr>
          <w:rFonts w:ascii="Arial" w:eastAsia="Muller Light" w:hAnsi="Arial" w:cs="Arial"/>
        </w:rPr>
        <w:t>System.out.println</w:t>
      </w:r>
      <w:proofErr w:type="spellEnd"/>
      <w:r w:rsidRPr="0065727F">
        <w:rPr>
          <w:rFonts w:ascii="Arial" w:eastAsia="Muller Light" w:hAnsi="Arial" w:cs="Arial"/>
        </w:rPr>
        <w:t xml:space="preserve">("x==y es "+compara); compara=(x!=y); </w:t>
      </w:r>
    </w:p>
    <w:p w14:paraId="41721E4F" w14:textId="77777777" w:rsidR="0065727F" w:rsidRPr="0065727F" w:rsidRDefault="0065727F" w:rsidP="0065727F">
      <w:pPr>
        <w:ind w:left="708" w:firstLine="708"/>
        <w:rPr>
          <w:rFonts w:ascii="Arial" w:eastAsia="Muller Light" w:hAnsi="Arial" w:cs="Arial"/>
        </w:rPr>
      </w:pPr>
      <w:proofErr w:type="spellStart"/>
      <w:r w:rsidRPr="0065727F">
        <w:rPr>
          <w:rFonts w:ascii="Arial" w:eastAsia="Muller Light" w:hAnsi="Arial" w:cs="Arial"/>
        </w:rPr>
        <w:t>System.out.println</w:t>
      </w:r>
      <w:proofErr w:type="spellEnd"/>
      <w:r w:rsidRPr="0065727F">
        <w:rPr>
          <w:rFonts w:ascii="Arial" w:eastAsia="Muller Light" w:hAnsi="Arial" w:cs="Arial"/>
        </w:rPr>
        <w:t xml:space="preserve">("x!=y es "+compara); compara=(x&lt;=y); </w:t>
      </w:r>
    </w:p>
    <w:p w14:paraId="52019796" w14:textId="77777777" w:rsidR="0065727F" w:rsidRPr="0065727F" w:rsidRDefault="0065727F" w:rsidP="0065727F">
      <w:pPr>
        <w:ind w:left="708" w:firstLine="708"/>
        <w:rPr>
          <w:rFonts w:ascii="Arial" w:eastAsia="Muller Light" w:hAnsi="Arial" w:cs="Arial"/>
        </w:rPr>
      </w:pPr>
      <w:proofErr w:type="spellStart"/>
      <w:r w:rsidRPr="0065727F">
        <w:rPr>
          <w:rFonts w:ascii="Arial" w:eastAsia="Muller Light" w:hAnsi="Arial" w:cs="Arial"/>
        </w:rPr>
        <w:t>System.out.println</w:t>
      </w:r>
      <w:proofErr w:type="spellEnd"/>
      <w:r w:rsidRPr="0065727F">
        <w:rPr>
          <w:rFonts w:ascii="Arial" w:eastAsia="Muller Light" w:hAnsi="Arial" w:cs="Arial"/>
        </w:rPr>
        <w:t xml:space="preserve">("x&lt;=y es "+compara); compara=(x&gt;=y); </w:t>
      </w:r>
    </w:p>
    <w:p w14:paraId="22213BFF" w14:textId="77777777" w:rsidR="0065727F" w:rsidRPr="0065727F" w:rsidRDefault="0065727F" w:rsidP="0065727F">
      <w:pPr>
        <w:ind w:left="708" w:firstLine="708"/>
        <w:rPr>
          <w:rFonts w:ascii="Arial" w:eastAsia="Muller Light" w:hAnsi="Arial" w:cs="Arial"/>
        </w:rPr>
      </w:pPr>
      <w:proofErr w:type="spellStart"/>
      <w:r w:rsidRPr="0065727F">
        <w:rPr>
          <w:rFonts w:ascii="Arial" w:eastAsia="Muller Light" w:hAnsi="Arial" w:cs="Arial"/>
        </w:rPr>
        <w:t>System.out.println</w:t>
      </w:r>
      <w:proofErr w:type="spellEnd"/>
      <w:r w:rsidRPr="0065727F">
        <w:rPr>
          <w:rFonts w:ascii="Arial" w:eastAsia="Muller Light" w:hAnsi="Arial" w:cs="Arial"/>
        </w:rPr>
        <w:t>("x&gt;=y es</w:t>
      </w:r>
      <w:r w:rsidRPr="0065727F">
        <w:rPr>
          <w:rFonts w:ascii="Arial" w:eastAsia="Muller Light" w:hAnsi="Arial" w:cs="Arial"/>
          <w:spacing w:val="-28"/>
        </w:rPr>
        <w:t xml:space="preserve"> </w:t>
      </w:r>
      <w:r w:rsidRPr="0065727F">
        <w:rPr>
          <w:rFonts w:ascii="Arial" w:eastAsia="Muller Light" w:hAnsi="Arial" w:cs="Arial"/>
        </w:rPr>
        <w:t>"+compara);</w:t>
      </w:r>
    </w:p>
    <w:p w14:paraId="70076BB1" w14:textId="77777777" w:rsidR="0065727F" w:rsidRPr="0065727F" w:rsidRDefault="0065727F" w:rsidP="0065727F">
      <w:pPr>
        <w:ind w:firstLine="708"/>
        <w:rPr>
          <w:rFonts w:ascii="Arial" w:eastAsia="Muller Light" w:hAnsi="Arial" w:cs="Arial"/>
        </w:rPr>
      </w:pPr>
      <w:r w:rsidRPr="0065727F">
        <w:rPr>
          <w:rFonts w:ascii="Arial" w:eastAsia="Muller Light" w:hAnsi="Arial" w:cs="Arial"/>
        </w:rPr>
        <w:t>}</w:t>
      </w:r>
    </w:p>
    <w:p w14:paraId="67BB5F22" w14:textId="77777777" w:rsidR="0065727F" w:rsidRPr="0065727F" w:rsidRDefault="0065727F" w:rsidP="0065727F">
      <w:pPr>
        <w:spacing w:before="2"/>
        <w:rPr>
          <w:rFonts w:ascii="Arial" w:eastAsia="Muller Light" w:hAnsi="Arial" w:cs="Arial"/>
        </w:rPr>
      </w:pPr>
      <w:r w:rsidRPr="0065727F">
        <w:rPr>
          <w:rFonts w:ascii="Arial" w:eastAsia="Muller Light" w:hAnsi="Arial" w:cs="Arial"/>
        </w:rPr>
        <w:t>}</w:t>
      </w:r>
    </w:p>
    <w:p w14:paraId="6357F8F5" w14:textId="154F3310" w:rsidR="00051C14" w:rsidRDefault="00051C14" w:rsidP="00051C14">
      <w:pPr>
        <w:rPr>
          <w:rFonts w:ascii="Arial" w:hAnsi="Arial" w:cs="Arial"/>
          <w:b/>
          <w:bCs/>
          <w:noProof/>
          <w:color w:val="6F01EE"/>
          <w:lang w:eastAsia="es-MX"/>
        </w:rPr>
      </w:pPr>
    </w:p>
    <w:p w14:paraId="1A66A071" w14:textId="6E25C84B" w:rsidR="00051C14" w:rsidRDefault="00051C14" w:rsidP="00051C14">
      <w:pPr>
        <w:rPr>
          <w:rFonts w:ascii="Arial" w:hAnsi="Arial" w:cs="Arial"/>
          <w:b/>
          <w:bCs/>
          <w:noProof/>
          <w:color w:val="6F01EE"/>
          <w:lang w:eastAsia="es-MX"/>
        </w:rPr>
      </w:pPr>
    </w:p>
    <w:p w14:paraId="3A81DCC2" w14:textId="77777777" w:rsidR="00051C14" w:rsidRDefault="00051C14" w:rsidP="00051C14">
      <w:pPr>
        <w:rPr>
          <w:rFonts w:ascii="Arial" w:hAnsi="Arial" w:cs="Arial"/>
          <w:b/>
          <w:bCs/>
          <w:noProof/>
          <w:color w:val="6F01EE"/>
          <w:lang w:eastAsia="es-MX"/>
        </w:rPr>
      </w:pPr>
    </w:p>
    <w:p w14:paraId="24B9061B" w14:textId="521ABB2C" w:rsidR="00051C14" w:rsidRPr="00745DF3" w:rsidRDefault="00051C14" w:rsidP="00051C14">
      <w:pPr>
        <w:jc w:val="both"/>
        <w:rPr>
          <w:rFonts w:ascii="Arial" w:hAnsi="Arial" w:cs="Arial"/>
          <w:b/>
          <w:bCs/>
          <w:color w:val="6F01EE"/>
        </w:rPr>
      </w:pPr>
      <w:r w:rsidRPr="00745DF3">
        <w:rPr>
          <w:rFonts w:ascii="Arial" w:hAnsi="Arial" w:cs="Arial"/>
          <w:b/>
          <w:bCs/>
          <w:color w:val="6F01EE"/>
        </w:rPr>
        <w:lastRenderedPageBreak/>
        <w:t>Subtema 1.</w:t>
      </w:r>
      <w:r>
        <w:rPr>
          <w:rFonts w:ascii="Arial" w:hAnsi="Arial" w:cs="Arial"/>
          <w:b/>
          <w:bCs/>
          <w:color w:val="6F01EE"/>
        </w:rPr>
        <w:t>8</w:t>
      </w:r>
      <w:r w:rsidRPr="00745DF3">
        <w:rPr>
          <w:rFonts w:ascii="Arial" w:hAnsi="Arial" w:cs="Arial"/>
          <w:b/>
          <w:bCs/>
          <w:color w:val="6F01EE"/>
        </w:rPr>
        <w:t>:</w:t>
      </w:r>
    </w:p>
    <w:p w14:paraId="692C03D6" w14:textId="15A54C43" w:rsidR="00051C14" w:rsidRDefault="00051C14" w:rsidP="00051C14">
      <w:pPr>
        <w:rPr>
          <w:rFonts w:ascii="Stag Book" w:hAnsi="Stag Book" w:cs="Arial"/>
          <w:color w:val="6F01EE"/>
          <w:sz w:val="36"/>
          <w:szCs w:val="36"/>
          <w:lang w:eastAsia="es-MX"/>
        </w:rPr>
      </w:pPr>
      <w:r w:rsidRPr="00051C14">
        <w:rPr>
          <w:rFonts w:ascii="Stag Book" w:hAnsi="Stag Book" w:cs="Arial"/>
          <w:color w:val="6F01EE"/>
          <w:sz w:val="36"/>
          <w:szCs w:val="36"/>
          <w:lang w:eastAsia="es-MX"/>
        </w:rPr>
        <w:t>Operadores lógicos de Java</w:t>
      </w:r>
      <w:r w:rsidRPr="00F50E54">
        <w:rPr>
          <w:rFonts w:ascii="Stag Book" w:hAnsi="Stag Book" w:cs="Arial"/>
          <w:color w:val="6F01EE"/>
          <w:sz w:val="36"/>
          <w:szCs w:val="36"/>
          <w:lang w:eastAsia="es-MX"/>
        </w:rPr>
        <w:t>.</w:t>
      </w:r>
    </w:p>
    <w:p w14:paraId="589C1443" w14:textId="77777777" w:rsidR="00051C14" w:rsidRDefault="00051C14" w:rsidP="00051C14">
      <w:pPr>
        <w:rPr>
          <w:rFonts w:ascii="Arial" w:hAnsi="Arial" w:cs="Arial"/>
          <w:noProof/>
          <w:color w:val="000000"/>
          <w:lang w:eastAsia="es-MX"/>
        </w:rPr>
      </w:pPr>
    </w:p>
    <w:p w14:paraId="76C24147" w14:textId="77777777" w:rsidR="00051C14" w:rsidRPr="00340E0C"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550B11DC" w14:textId="77777777" w:rsidR="00051C14" w:rsidRPr="00340E0C" w:rsidRDefault="00051C14" w:rsidP="00051C14">
      <w:pPr>
        <w:rPr>
          <w:rFonts w:ascii="Arial" w:hAnsi="Arial" w:cs="Arial"/>
          <w:b/>
          <w:bCs/>
          <w:noProof/>
          <w:color w:val="6F01EE"/>
          <w:lang w:eastAsia="es-MX"/>
        </w:rPr>
      </w:pPr>
    </w:p>
    <w:p w14:paraId="4C2E0793" w14:textId="77777777" w:rsidR="00EA6E00" w:rsidRPr="00EA6E00" w:rsidRDefault="00EA6E00" w:rsidP="00EA6E00">
      <w:pPr>
        <w:pStyle w:val="Textoindependiente"/>
        <w:spacing w:before="5"/>
        <w:ind w:left="220"/>
        <w:rPr>
          <w:rFonts w:ascii="Arial" w:eastAsia="Muller Light" w:hAnsi="Arial" w:cs="Arial"/>
          <w:sz w:val="24"/>
          <w:szCs w:val="24"/>
        </w:rPr>
      </w:pPr>
      <w:r w:rsidRPr="00EA6E00">
        <w:rPr>
          <w:rFonts w:ascii="Arial" w:eastAsia="Muller Light" w:hAnsi="Arial" w:cs="Arial"/>
          <w:sz w:val="24"/>
          <w:szCs w:val="24"/>
        </w:rPr>
        <w:t>Los operadores lógicos son:</w:t>
      </w:r>
    </w:p>
    <w:p w14:paraId="1CE56773" w14:textId="77777777" w:rsidR="00EA6E00" w:rsidRPr="00EA6E00" w:rsidRDefault="00EA6E00" w:rsidP="00EA6E00">
      <w:pPr>
        <w:pStyle w:val="Prrafodelista"/>
        <w:widowControl w:val="0"/>
        <w:numPr>
          <w:ilvl w:val="1"/>
          <w:numId w:val="42"/>
        </w:numPr>
        <w:tabs>
          <w:tab w:val="left" w:pos="940"/>
          <w:tab w:val="left" w:pos="941"/>
        </w:tabs>
        <w:autoSpaceDE w:val="0"/>
        <w:autoSpaceDN w:val="0"/>
        <w:spacing w:before="3" w:line="261" w:lineRule="exact"/>
        <w:ind w:hanging="361"/>
        <w:contextualSpacing w:val="0"/>
        <w:rPr>
          <w:rFonts w:ascii="Arial" w:eastAsia="Muller Light" w:hAnsi="Arial" w:cs="Arial"/>
        </w:rPr>
      </w:pPr>
      <w:r w:rsidRPr="00EA6E00">
        <w:rPr>
          <w:rFonts w:ascii="Arial" w:eastAsia="Muller Light" w:hAnsi="Arial" w:cs="Arial"/>
        </w:rPr>
        <w:t>&amp;&amp; AND (el resultado es verdadero si ambas expresiones son</w:t>
      </w:r>
      <w:r w:rsidRPr="00EA6E00">
        <w:rPr>
          <w:rFonts w:ascii="Arial" w:eastAsia="Muller Light" w:hAnsi="Arial" w:cs="Arial"/>
          <w:spacing w:val="-29"/>
        </w:rPr>
        <w:t xml:space="preserve"> </w:t>
      </w:r>
      <w:r w:rsidRPr="00EA6E00">
        <w:rPr>
          <w:rFonts w:ascii="Arial" w:eastAsia="Muller Light" w:hAnsi="Arial" w:cs="Arial"/>
        </w:rPr>
        <w:t>verdaderas)</w:t>
      </w:r>
    </w:p>
    <w:p w14:paraId="27BE6079" w14:textId="77777777" w:rsidR="00EA6E00" w:rsidRPr="00EA6E00" w:rsidRDefault="00EA6E00" w:rsidP="00EA6E00">
      <w:pPr>
        <w:pStyle w:val="Prrafodelista"/>
        <w:widowControl w:val="0"/>
        <w:numPr>
          <w:ilvl w:val="1"/>
          <w:numId w:val="42"/>
        </w:numPr>
        <w:tabs>
          <w:tab w:val="left" w:pos="940"/>
          <w:tab w:val="left" w:pos="941"/>
        </w:tabs>
        <w:autoSpaceDE w:val="0"/>
        <w:autoSpaceDN w:val="0"/>
        <w:spacing w:line="260" w:lineRule="exact"/>
        <w:ind w:hanging="361"/>
        <w:contextualSpacing w:val="0"/>
        <w:rPr>
          <w:rFonts w:ascii="Arial" w:eastAsia="Muller Light" w:hAnsi="Arial" w:cs="Arial"/>
        </w:rPr>
      </w:pPr>
      <w:r w:rsidRPr="00EA6E00">
        <w:rPr>
          <w:rFonts w:ascii="Arial" w:eastAsia="Muller Light" w:hAnsi="Arial" w:cs="Arial"/>
        </w:rPr>
        <w:t>|| OR (el resultado es verdadero si alguna expresión es</w:t>
      </w:r>
      <w:r w:rsidRPr="00EA6E00">
        <w:rPr>
          <w:rFonts w:ascii="Arial" w:eastAsia="Muller Light" w:hAnsi="Arial" w:cs="Arial"/>
          <w:spacing w:val="-25"/>
        </w:rPr>
        <w:t xml:space="preserve"> </w:t>
      </w:r>
      <w:r w:rsidRPr="00EA6E00">
        <w:rPr>
          <w:rFonts w:ascii="Arial" w:eastAsia="Muller Light" w:hAnsi="Arial" w:cs="Arial"/>
        </w:rPr>
        <w:t>verdadera)</w:t>
      </w:r>
    </w:p>
    <w:p w14:paraId="4D87D68D" w14:textId="77777777" w:rsidR="00EA6E00" w:rsidRPr="00EA6E00" w:rsidRDefault="00EA6E00" w:rsidP="00EA6E00">
      <w:pPr>
        <w:pStyle w:val="Prrafodelista"/>
        <w:widowControl w:val="0"/>
        <w:numPr>
          <w:ilvl w:val="1"/>
          <w:numId w:val="42"/>
        </w:numPr>
        <w:tabs>
          <w:tab w:val="left" w:pos="940"/>
          <w:tab w:val="left" w:pos="941"/>
        </w:tabs>
        <w:autoSpaceDE w:val="0"/>
        <w:autoSpaceDN w:val="0"/>
        <w:spacing w:line="259" w:lineRule="exact"/>
        <w:ind w:hanging="361"/>
        <w:contextualSpacing w:val="0"/>
        <w:rPr>
          <w:rFonts w:ascii="Arial" w:eastAsia="Muller Light" w:hAnsi="Arial" w:cs="Arial"/>
        </w:rPr>
      </w:pPr>
      <w:r w:rsidRPr="00EA6E00">
        <w:rPr>
          <w:rFonts w:ascii="Arial" w:eastAsia="Muller Light" w:hAnsi="Arial" w:cs="Arial"/>
        </w:rPr>
        <w:t>! NOT (el resultado invierte la condición de la</w:t>
      </w:r>
      <w:r w:rsidRPr="00EA6E00">
        <w:rPr>
          <w:rFonts w:ascii="Arial" w:eastAsia="Muller Light" w:hAnsi="Arial" w:cs="Arial"/>
          <w:spacing w:val="-19"/>
        </w:rPr>
        <w:t xml:space="preserve"> </w:t>
      </w:r>
      <w:r w:rsidRPr="00EA6E00">
        <w:rPr>
          <w:rFonts w:ascii="Arial" w:eastAsia="Muller Light" w:hAnsi="Arial" w:cs="Arial"/>
        </w:rPr>
        <w:t>expresión)</w:t>
      </w:r>
    </w:p>
    <w:p w14:paraId="6F3EBBD5" w14:textId="77777777" w:rsidR="00EA6E00" w:rsidRPr="00EA6E00" w:rsidRDefault="00EA6E00" w:rsidP="00EA6E00">
      <w:pPr>
        <w:pStyle w:val="Textoindependiente"/>
        <w:ind w:left="220" w:right="459"/>
        <w:rPr>
          <w:rFonts w:ascii="Arial" w:eastAsia="Muller Light" w:hAnsi="Arial" w:cs="Arial"/>
          <w:sz w:val="24"/>
          <w:szCs w:val="24"/>
        </w:rPr>
      </w:pPr>
      <w:r w:rsidRPr="00EA6E00">
        <w:rPr>
          <w:rFonts w:ascii="Arial" w:eastAsia="Muller Light" w:hAnsi="Arial" w:cs="Arial"/>
          <w:sz w:val="24"/>
          <w:szCs w:val="24"/>
        </w:rPr>
        <w:t>AND y OR trabajan con dos operandos y retornan un valor lógico basadas en las</w:t>
      </w:r>
      <w:r w:rsidRPr="00EA6E00">
        <w:rPr>
          <w:rFonts w:ascii="Arial" w:eastAsia="Muller Light" w:hAnsi="Arial" w:cs="Arial"/>
          <w:spacing w:val="-72"/>
          <w:sz w:val="24"/>
          <w:szCs w:val="24"/>
        </w:rPr>
        <w:t xml:space="preserve"> </w:t>
      </w:r>
      <w:r w:rsidRPr="00EA6E00">
        <w:rPr>
          <w:rFonts w:ascii="Arial" w:eastAsia="Muller Light" w:hAnsi="Arial" w:cs="Arial"/>
          <w:sz w:val="24"/>
          <w:szCs w:val="24"/>
        </w:rPr>
        <w:t>denominadas tablas de verdad. El operador NOT actúa sobre un operando. Estas tablas de verdad son conocidas y usadas en el contexto de la vida diaria, por ejemplo: "si hace sol Y tengo tiempo, iré a la playa", "si NO hace sol, me quedaré en casa", "si llueve O hace viento, iré al cine". Las tablas de verdad de los operadores AND, OR y NOT se muestran en las tablas siguientes</w:t>
      </w:r>
    </w:p>
    <w:p w14:paraId="54B8C7B3" w14:textId="77777777" w:rsidR="00EA6E00" w:rsidRPr="00EA6E00" w:rsidRDefault="00EA6E00" w:rsidP="00EA6E00">
      <w:pPr>
        <w:pStyle w:val="Textoindependiente"/>
        <w:spacing w:after="10"/>
        <w:ind w:left="220"/>
        <w:rPr>
          <w:rFonts w:ascii="Arial" w:eastAsia="Muller Light" w:hAnsi="Arial" w:cs="Arial"/>
          <w:sz w:val="24"/>
          <w:szCs w:val="24"/>
        </w:rPr>
      </w:pPr>
      <w:r w:rsidRPr="00EA6E00">
        <w:rPr>
          <w:rFonts w:ascii="Arial" w:eastAsia="Muller Light" w:hAnsi="Arial" w:cs="Arial"/>
          <w:sz w:val="24"/>
          <w:szCs w:val="24"/>
        </w:rPr>
        <w:t>El operador lógico AND</w:t>
      </w:r>
    </w:p>
    <w:p w14:paraId="4FD1F877" w14:textId="77777777" w:rsidR="00EA6E00" w:rsidRPr="00EA6E00" w:rsidRDefault="00EA6E00" w:rsidP="00EA6E00">
      <w:pPr>
        <w:pStyle w:val="Textoindependiente"/>
        <w:spacing w:after="10"/>
        <w:ind w:left="220"/>
        <w:rPr>
          <w:rFonts w:ascii="Arial" w:eastAsia="Muller Light" w:hAnsi="Arial" w:cs="Arial"/>
          <w:sz w:val="24"/>
          <w:szCs w:val="24"/>
        </w:rPr>
      </w:pP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8"/>
        <w:gridCol w:w="752"/>
        <w:gridCol w:w="1228"/>
      </w:tblGrid>
      <w:tr w:rsidR="00EA6E00" w:rsidRPr="00EA6E00" w14:paraId="3540B7E5" w14:textId="77777777" w:rsidTr="007934E3">
        <w:trPr>
          <w:trHeight w:val="331"/>
          <w:jc w:val="center"/>
        </w:trPr>
        <w:tc>
          <w:tcPr>
            <w:tcW w:w="748" w:type="dxa"/>
          </w:tcPr>
          <w:p w14:paraId="4535D049" w14:textId="77777777" w:rsidR="00EA6E00" w:rsidRPr="00EA6E00" w:rsidRDefault="00EA6E00" w:rsidP="007934E3">
            <w:pPr>
              <w:pStyle w:val="TableParagraph"/>
              <w:spacing w:before="47"/>
              <w:ind w:left="60"/>
              <w:jc w:val="center"/>
              <w:rPr>
                <w:rFonts w:ascii="Arial" w:eastAsia="Muller Light" w:hAnsi="Arial" w:cs="Arial"/>
                <w:b/>
                <w:bCs/>
                <w:color w:val="auto"/>
                <w:sz w:val="24"/>
                <w:szCs w:val="24"/>
                <w:lang w:val="es-PE"/>
              </w:rPr>
            </w:pPr>
            <w:r w:rsidRPr="00EA6E00">
              <w:rPr>
                <w:rFonts w:ascii="Arial" w:eastAsia="Muller Light" w:hAnsi="Arial" w:cs="Arial"/>
                <w:b/>
                <w:bCs/>
                <w:color w:val="auto"/>
                <w:sz w:val="24"/>
                <w:szCs w:val="24"/>
                <w:lang w:val="es-PE"/>
              </w:rPr>
              <w:t>x</w:t>
            </w:r>
          </w:p>
        </w:tc>
        <w:tc>
          <w:tcPr>
            <w:tcW w:w="752" w:type="dxa"/>
          </w:tcPr>
          <w:p w14:paraId="3C845F4E" w14:textId="77777777" w:rsidR="00EA6E00" w:rsidRPr="00EA6E00" w:rsidRDefault="00EA6E00" w:rsidP="007934E3">
            <w:pPr>
              <w:pStyle w:val="TableParagraph"/>
              <w:spacing w:before="47"/>
              <w:ind w:left="57"/>
              <w:jc w:val="center"/>
              <w:rPr>
                <w:rFonts w:ascii="Arial" w:eastAsia="Muller Light" w:hAnsi="Arial" w:cs="Arial"/>
                <w:b/>
                <w:bCs/>
                <w:color w:val="auto"/>
                <w:sz w:val="24"/>
                <w:szCs w:val="24"/>
                <w:lang w:val="es-PE"/>
              </w:rPr>
            </w:pPr>
            <w:r w:rsidRPr="00EA6E00">
              <w:rPr>
                <w:rFonts w:ascii="Arial" w:eastAsia="Muller Light" w:hAnsi="Arial" w:cs="Arial"/>
                <w:b/>
                <w:bCs/>
                <w:color w:val="auto"/>
                <w:sz w:val="24"/>
                <w:szCs w:val="24"/>
                <w:lang w:val="es-PE"/>
              </w:rPr>
              <w:t>y</w:t>
            </w:r>
          </w:p>
        </w:tc>
        <w:tc>
          <w:tcPr>
            <w:tcW w:w="1228" w:type="dxa"/>
          </w:tcPr>
          <w:p w14:paraId="3D49048F" w14:textId="77777777" w:rsidR="00EA6E00" w:rsidRPr="00EA6E00" w:rsidRDefault="00EA6E00" w:rsidP="007934E3">
            <w:pPr>
              <w:pStyle w:val="TableParagraph"/>
              <w:spacing w:before="47"/>
              <w:ind w:left="57"/>
              <w:jc w:val="center"/>
              <w:rPr>
                <w:rFonts w:ascii="Arial" w:eastAsia="Muller Light" w:hAnsi="Arial" w:cs="Arial"/>
                <w:b/>
                <w:bCs/>
                <w:color w:val="auto"/>
                <w:sz w:val="24"/>
                <w:szCs w:val="24"/>
                <w:lang w:val="es-PE"/>
              </w:rPr>
            </w:pPr>
            <w:r w:rsidRPr="00EA6E00">
              <w:rPr>
                <w:rFonts w:ascii="Arial" w:eastAsia="Muller Light" w:hAnsi="Arial" w:cs="Arial"/>
                <w:b/>
                <w:bCs/>
                <w:color w:val="auto"/>
                <w:sz w:val="24"/>
                <w:szCs w:val="24"/>
                <w:lang w:val="es-PE"/>
              </w:rPr>
              <w:t>resultado</w:t>
            </w:r>
          </w:p>
        </w:tc>
      </w:tr>
      <w:tr w:rsidR="00EA6E00" w:rsidRPr="00EA6E00" w14:paraId="1B50256D" w14:textId="77777777" w:rsidTr="007934E3">
        <w:trPr>
          <w:trHeight w:val="331"/>
          <w:jc w:val="center"/>
        </w:trPr>
        <w:tc>
          <w:tcPr>
            <w:tcW w:w="748" w:type="dxa"/>
          </w:tcPr>
          <w:p w14:paraId="0EDB8CC8" w14:textId="77777777" w:rsidR="00EA6E00" w:rsidRPr="00EA6E00" w:rsidRDefault="00EA6E00" w:rsidP="007934E3">
            <w:pPr>
              <w:pStyle w:val="TableParagraph"/>
              <w:spacing w:before="55"/>
              <w:ind w:left="60"/>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true</w:t>
            </w:r>
          </w:p>
        </w:tc>
        <w:tc>
          <w:tcPr>
            <w:tcW w:w="752" w:type="dxa"/>
          </w:tcPr>
          <w:p w14:paraId="17B49E2A" w14:textId="77777777" w:rsidR="00EA6E00" w:rsidRPr="00EA6E00" w:rsidRDefault="00EA6E00" w:rsidP="007934E3">
            <w:pPr>
              <w:pStyle w:val="TableParagraph"/>
              <w:spacing w:before="55"/>
              <w:ind w:left="57"/>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true</w:t>
            </w:r>
          </w:p>
        </w:tc>
        <w:tc>
          <w:tcPr>
            <w:tcW w:w="1228" w:type="dxa"/>
          </w:tcPr>
          <w:p w14:paraId="07246C01" w14:textId="77777777" w:rsidR="00EA6E00" w:rsidRPr="00EA6E00" w:rsidRDefault="00EA6E00" w:rsidP="007934E3">
            <w:pPr>
              <w:pStyle w:val="TableParagraph"/>
              <w:spacing w:before="55"/>
              <w:ind w:left="57"/>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true</w:t>
            </w:r>
          </w:p>
        </w:tc>
      </w:tr>
      <w:tr w:rsidR="00EA6E00" w:rsidRPr="00EA6E00" w14:paraId="569180EC" w14:textId="77777777" w:rsidTr="007934E3">
        <w:trPr>
          <w:trHeight w:val="331"/>
          <w:jc w:val="center"/>
        </w:trPr>
        <w:tc>
          <w:tcPr>
            <w:tcW w:w="748" w:type="dxa"/>
          </w:tcPr>
          <w:p w14:paraId="6CB88FE0" w14:textId="77777777" w:rsidR="00EA6E00" w:rsidRPr="00EA6E00" w:rsidRDefault="00EA6E00" w:rsidP="007934E3">
            <w:pPr>
              <w:pStyle w:val="TableParagraph"/>
              <w:spacing w:before="55"/>
              <w:ind w:left="60"/>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true</w:t>
            </w:r>
          </w:p>
        </w:tc>
        <w:tc>
          <w:tcPr>
            <w:tcW w:w="752" w:type="dxa"/>
          </w:tcPr>
          <w:p w14:paraId="7F7476F0" w14:textId="77777777" w:rsidR="00EA6E00" w:rsidRPr="00EA6E00" w:rsidRDefault="00EA6E00" w:rsidP="007934E3">
            <w:pPr>
              <w:pStyle w:val="TableParagraph"/>
              <w:spacing w:before="55"/>
              <w:ind w:left="57"/>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false</w:t>
            </w:r>
          </w:p>
        </w:tc>
        <w:tc>
          <w:tcPr>
            <w:tcW w:w="1228" w:type="dxa"/>
          </w:tcPr>
          <w:p w14:paraId="3203CB0D" w14:textId="77777777" w:rsidR="00EA6E00" w:rsidRPr="00EA6E00" w:rsidRDefault="00EA6E00" w:rsidP="007934E3">
            <w:pPr>
              <w:pStyle w:val="TableParagraph"/>
              <w:spacing w:before="55"/>
              <w:ind w:left="57"/>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false</w:t>
            </w:r>
          </w:p>
        </w:tc>
      </w:tr>
      <w:tr w:rsidR="00EA6E00" w:rsidRPr="00EA6E00" w14:paraId="6916B8DC" w14:textId="77777777" w:rsidTr="007934E3">
        <w:trPr>
          <w:trHeight w:val="331"/>
          <w:jc w:val="center"/>
        </w:trPr>
        <w:tc>
          <w:tcPr>
            <w:tcW w:w="748" w:type="dxa"/>
          </w:tcPr>
          <w:p w14:paraId="270BB75A" w14:textId="77777777" w:rsidR="00EA6E00" w:rsidRPr="00EA6E00" w:rsidRDefault="00EA6E00" w:rsidP="007934E3">
            <w:pPr>
              <w:pStyle w:val="TableParagraph"/>
              <w:spacing w:before="55"/>
              <w:ind w:left="60"/>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false</w:t>
            </w:r>
          </w:p>
        </w:tc>
        <w:tc>
          <w:tcPr>
            <w:tcW w:w="752" w:type="dxa"/>
          </w:tcPr>
          <w:p w14:paraId="0785B477" w14:textId="77777777" w:rsidR="00EA6E00" w:rsidRPr="00EA6E00" w:rsidRDefault="00EA6E00" w:rsidP="007934E3">
            <w:pPr>
              <w:pStyle w:val="TableParagraph"/>
              <w:spacing w:before="55"/>
              <w:ind w:left="57"/>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true</w:t>
            </w:r>
          </w:p>
        </w:tc>
        <w:tc>
          <w:tcPr>
            <w:tcW w:w="1228" w:type="dxa"/>
          </w:tcPr>
          <w:p w14:paraId="2F68F89F" w14:textId="77777777" w:rsidR="00EA6E00" w:rsidRPr="00EA6E00" w:rsidRDefault="00EA6E00" w:rsidP="007934E3">
            <w:pPr>
              <w:pStyle w:val="TableParagraph"/>
              <w:spacing w:before="55"/>
              <w:ind w:left="57"/>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false</w:t>
            </w:r>
          </w:p>
        </w:tc>
      </w:tr>
      <w:tr w:rsidR="00EA6E00" w:rsidRPr="00EA6E00" w14:paraId="1EDD92B3" w14:textId="77777777" w:rsidTr="007934E3">
        <w:trPr>
          <w:trHeight w:val="331"/>
          <w:jc w:val="center"/>
        </w:trPr>
        <w:tc>
          <w:tcPr>
            <w:tcW w:w="748" w:type="dxa"/>
          </w:tcPr>
          <w:p w14:paraId="27BECC9B" w14:textId="77777777" w:rsidR="00EA6E00" w:rsidRPr="00EA6E00" w:rsidRDefault="00EA6E00" w:rsidP="007934E3">
            <w:pPr>
              <w:pStyle w:val="TableParagraph"/>
              <w:spacing w:before="55"/>
              <w:ind w:left="60"/>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false</w:t>
            </w:r>
          </w:p>
        </w:tc>
        <w:tc>
          <w:tcPr>
            <w:tcW w:w="752" w:type="dxa"/>
          </w:tcPr>
          <w:p w14:paraId="5DBC1360" w14:textId="77777777" w:rsidR="00EA6E00" w:rsidRPr="00EA6E00" w:rsidRDefault="00EA6E00" w:rsidP="007934E3">
            <w:pPr>
              <w:pStyle w:val="TableParagraph"/>
              <w:spacing w:before="55"/>
              <w:ind w:left="57"/>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false</w:t>
            </w:r>
          </w:p>
        </w:tc>
        <w:tc>
          <w:tcPr>
            <w:tcW w:w="1228" w:type="dxa"/>
          </w:tcPr>
          <w:p w14:paraId="13402524" w14:textId="77777777" w:rsidR="00EA6E00" w:rsidRPr="00EA6E00" w:rsidRDefault="00EA6E00" w:rsidP="007934E3">
            <w:pPr>
              <w:pStyle w:val="TableParagraph"/>
              <w:spacing w:before="55"/>
              <w:ind w:left="57"/>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false</w:t>
            </w:r>
          </w:p>
        </w:tc>
      </w:tr>
    </w:tbl>
    <w:p w14:paraId="35518E7B" w14:textId="77777777" w:rsidR="00EA6E00" w:rsidRPr="00EA6E00" w:rsidRDefault="00EA6E00" w:rsidP="00EA6E00">
      <w:pPr>
        <w:pStyle w:val="Textoindependiente"/>
        <w:spacing w:before="11"/>
        <w:ind w:left="220"/>
        <w:rPr>
          <w:rFonts w:ascii="Arial" w:eastAsia="Muller Light" w:hAnsi="Arial" w:cs="Arial"/>
          <w:sz w:val="24"/>
          <w:szCs w:val="24"/>
        </w:rPr>
      </w:pPr>
    </w:p>
    <w:p w14:paraId="14D3DA08" w14:textId="77777777" w:rsidR="00EA6E00" w:rsidRPr="00EA6E00" w:rsidRDefault="00EA6E00" w:rsidP="00EA6E00">
      <w:pPr>
        <w:pStyle w:val="Textoindependiente"/>
        <w:spacing w:before="11"/>
        <w:ind w:left="220"/>
        <w:rPr>
          <w:rFonts w:ascii="Arial" w:eastAsia="Muller Light" w:hAnsi="Arial" w:cs="Arial"/>
          <w:sz w:val="24"/>
          <w:szCs w:val="24"/>
        </w:rPr>
      </w:pPr>
      <w:r w:rsidRPr="00EA6E00">
        <w:rPr>
          <w:rFonts w:ascii="Arial" w:eastAsia="Muller Light" w:hAnsi="Arial" w:cs="Arial"/>
          <w:sz w:val="24"/>
          <w:szCs w:val="24"/>
        </w:rPr>
        <w:t>El operador lógico OR</w:t>
      </w:r>
    </w:p>
    <w:p w14:paraId="1E60141D" w14:textId="77777777" w:rsidR="00EA6E00" w:rsidRPr="00EA6E00" w:rsidRDefault="00EA6E00" w:rsidP="00EA6E00">
      <w:pPr>
        <w:rPr>
          <w:rFonts w:ascii="Arial" w:eastAsia="Muller Light" w:hAnsi="Arial" w:cs="Arial"/>
        </w:rPr>
      </w:pP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8"/>
        <w:gridCol w:w="752"/>
        <w:gridCol w:w="1228"/>
      </w:tblGrid>
      <w:tr w:rsidR="00EA6E00" w:rsidRPr="00EA6E00" w14:paraId="0A07B0AD" w14:textId="77777777" w:rsidTr="007934E3">
        <w:trPr>
          <w:trHeight w:val="331"/>
          <w:jc w:val="center"/>
        </w:trPr>
        <w:tc>
          <w:tcPr>
            <w:tcW w:w="748" w:type="dxa"/>
          </w:tcPr>
          <w:p w14:paraId="66F060A5" w14:textId="77777777" w:rsidR="00EA6E00" w:rsidRPr="00EA6E00" w:rsidRDefault="00EA6E00" w:rsidP="007934E3">
            <w:pPr>
              <w:pStyle w:val="TableParagraph"/>
              <w:spacing w:before="47"/>
              <w:ind w:left="60"/>
              <w:jc w:val="center"/>
              <w:rPr>
                <w:rFonts w:ascii="Arial" w:eastAsia="Muller Light" w:hAnsi="Arial" w:cs="Arial"/>
                <w:b/>
                <w:bCs/>
                <w:color w:val="auto"/>
                <w:sz w:val="24"/>
                <w:szCs w:val="24"/>
              </w:rPr>
            </w:pPr>
            <w:r w:rsidRPr="00EA6E00">
              <w:rPr>
                <w:rFonts w:ascii="Arial" w:eastAsia="Muller Light" w:hAnsi="Arial" w:cs="Arial"/>
                <w:b/>
                <w:bCs/>
                <w:color w:val="auto"/>
                <w:sz w:val="24"/>
                <w:szCs w:val="24"/>
              </w:rPr>
              <w:t>x</w:t>
            </w:r>
          </w:p>
        </w:tc>
        <w:tc>
          <w:tcPr>
            <w:tcW w:w="752" w:type="dxa"/>
          </w:tcPr>
          <w:p w14:paraId="2EB8780D" w14:textId="77777777" w:rsidR="00EA6E00" w:rsidRPr="00EA6E00" w:rsidRDefault="00EA6E00" w:rsidP="007934E3">
            <w:pPr>
              <w:pStyle w:val="TableParagraph"/>
              <w:spacing w:before="47"/>
              <w:ind w:left="57"/>
              <w:jc w:val="center"/>
              <w:rPr>
                <w:rFonts w:ascii="Arial" w:eastAsia="Muller Light" w:hAnsi="Arial" w:cs="Arial"/>
                <w:b/>
                <w:bCs/>
                <w:color w:val="auto"/>
                <w:sz w:val="24"/>
                <w:szCs w:val="24"/>
              </w:rPr>
            </w:pPr>
            <w:r w:rsidRPr="00EA6E00">
              <w:rPr>
                <w:rFonts w:ascii="Arial" w:eastAsia="Muller Light" w:hAnsi="Arial" w:cs="Arial"/>
                <w:b/>
                <w:bCs/>
                <w:color w:val="auto"/>
                <w:sz w:val="24"/>
                <w:szCs w:val="24"/>
              </w:rPr>
              <w:t>y</w:t>
            </w:r>
          </w:p>
        </w:tc>
        <w:tc>
          <w:tcPr>
            <w:tcW w:w="1228" w:type="dxa"/>
          </w:tcPr>
          <w:p w14:paraId="75E269F4" w14:textId="77777777" w:rsidR="00EA6E00" w:rsidRPr="00EA6E00" w:rsidRDefault="00EA6E00" w:rsidP="007934E3">
            <w:pPr>
              <w:pStyle w:val="TableParagraph"/>
              <w:spacing w:before="47"/>
              <w:ind w:left="57"/>
              <w:jc w:val="center"/>
              <w:rPr>
                <w:rFonts w:ascii="Arial" w:eastAsia="Muller Light" w:hAnsi="Arial" w:cs="Arial"/>
                <w:b/>
                <w:bCs/>
                <w:color w:val="auto"/>
                <w:sz w:val="24"/>
                <w:szCs w:val="24"/>
              </w:rPr>
            </w:pPr>
            <w:proofErr w:type="spellStart"/>
            <w:r w:rsidRPr="00EA6E00">
              <w:rPr>
                <w:rFonts w:ascii="Arial" w:eastAsia="Muller Light" w:hAnsi="Arial" w:cs="Arial"/>
                <w:b/>
                <w:bCs/>
                <w:color w:val="auto"/>
                <w:sz w:val="24"/>
                <w:szCs w:val="24"/>
              </w:rPr>
              <w:t>resultado</w:t>
            </w:r>
            <w:proofErr w:type="spellEnd"/>
          </w:p>
        </w:tc>
      </w:tr>
      <w:tr w:rsidR="00EA6E00" w:rsidRPr="00EA6E00" w14:paraId="0F083FFD" w14:textId="77777777" w:rsidTr="007934E3">
        <w:trPr>
          <w:trHeight w:val="331"/>
          <w:jc w:val="center"/>
        </w:trPr>
        <w:tc>
          <w:tcPr>
            <w:tcW w:w="748" w:type="dxa"/>
          </w:tcPr>
          <w:p w14:paraId="64119A36" w14:textId="77777777" w:rsidR="00EA6E00" w:rsidRPr="00EA6E00" w:rsidRDefault="00EA6E00" w:rsidP="007934E3">
            <w:pPr>
              <w:pStyle w:val="TableParagraph"/>
              <w:spacing w:before="55"/>
              <w:ind w:left="60"/>
              <w:rPr>
                <w:rFonts w:ascii="Arial" w:eastAsia="Muller Light" w:hAnsi="Arial" w:cs="Arial"/>
                <w:color w:val="auto"/>
                <w:sz w:val="24"/>
                <w:szCs w:val="24"/>
              </w:rPr>
            </w:pPr>
            <w:r w:rsidRPr="00EA6E00">
              <w:rPr>
                <w:rFonts w:ascii="Arial" w:eastAsia="Muller Light" w:hAnsi="Arial" w:cs="Arial"/>
                <w:color w:val="auto"/>
                <w:sz w:val="24"/>
                <w:szCs w:val="24"/>
              </w:rPr>
              <w:t>true</w:t>
            </w:r>
          </w:p>
        </w:tc>
        <w:tc>
          <w:tcPr>
            <w:tcW w:w="752" w:type="dxa"/>
          </w:tcPr>
          <w:p w14:paraId="125600C2" w14:textId="77777777" w:rsidR="00EA6E00" w:rsidRPr="00EA6E00" w:rsidRDefault="00EA6E00" w:rsidP="007934E3">
            <w:pPr>
              <w:pStyle w:val="TableParagraph"/>
              <w:spacing w:before="55"/>
              <w:ind w:left="57"/>
              <w:rPr>
                <w:rFonts w:ascii="Arial" w:eastAsia="Muller Light" w:hAnsi="Arial" w:cs="Arial"/>
                <w:color w:val="auto"/>
                <w:sz w:val="24"/>
                <w:szCs w:val="24"/>
              </w:rPr>
            </w:pPr>
            <w:r w:rsidRPr="00EA6E00">
              <w:rPr>
                <w:rFonts w:ascii="Arial" w:eastAsia="Muller Light" w:hAnsi="Arial" w:cs="Arial"/>
                <w:color w:val="auto"/>
                <w:sz w:val="24"/>
                <w:szCs w:val="24"/>
              </w:rPr>
              <w:t>true</w:t>
            </w:r>
          </w:p>
        </w:tc>
        <w:tc>
          <w:tcPr>
            <w:tcW w:w="1228" w:type="dxa"/>
          </w:tcPr>
          <w:p w14:paraId="0867BE9D" w14:textId="77777777" w:rsidR="00EA6E00" w:rsidRPr="00EA6E00" w:rsidRDefault="00EA6E00" w:rsidP="007934E3">
            <w:pPr>
              <w:pStyle w:val="TableParagraph"/>
              <w:spacing w:before="55"/>
              <w:ind w:left="57"/>
              <w:rPr>
                <w:rFonts w:ascii="Arial" w:eastAsia="Muller Light" w:hAnsi="Arial" w:cs="Arial"/>
                <w:color w:val="auto"/>
                <w:sz w:val="24"/>
                <w:szCs w:val="24"/>
              </w:rPr>
            </w:pPr>
            <w:r w:rsidRPr="00EA6E00">
              <w:rPr>
                <w:rFonts w:ascii="Arial" w:eastAsia="Muller Light" w:hAnsi="Arial" w:cs="Arial"/>
                <w:color w:val="auto"/>
                <w:sz w:val="24"/>
                <w:szCs w:val="24"/>
              </w:rPr>
              <w:t>true</w:t>
            </w:r>
          </w:p>
        </w:tc>
      </w:tr>
      <w:tr w:rsidR="00EA6E00" w:rsidRPr="00EA6E00" w14:paraId="237FCB11" w14:textId="77777777" w:rsidTr="007934E3">
        <w:trPr>
          <w:trHeight w:val="331"/>
          <w:jc w:val="center"/>
        </w:trPr>
        <w:tc>
          <w:tcPr>
            <w:tcW w:w="748" w:type="dxa"/>
          </w:tcPr>
          <w:p w14:paraId="4A8B942B" w14:textId="77777777" w:rsidR="00EA6E00" w:rsidRPr="00EA6E00" w:rsidRDefault="00EA6E00" w:rsidP="007934E3">
            <w:pPr>
              <w:pStyle w:val="TableParagraph"/>
              <w:spacing w:before="55"/>
              <w:ind w:left="60"/>
              <w:rPr>
                <w:rFonts w:ascii="Arial" w:eastAsia="Muller Light" w:hAnsi="Arial" w:cs="Arial"/>
                <w:color w:val="auto"/>
                <w:sz w:val="24"/>
                <w:szCs w:val="24"/>
              </w:rPr>
            </w:pPr>
            <w:r w:rsidRPr="00EA6E00">
              <w:rPr>
                <w:rFonts w:ascii="Arial" w:eastAsia="Muller Light" w:hAnsi="Arial" w:cs="Arial"/>
                <w:color w:val="auto"/>
                <w:sz w:val="24"/>
                <w:szCs w:val="24"/>
              </w:rPr>
              <w:t>true</w:t>
            </w:r>
          </w:p>
        </w:tc>
        <w:tc>
          <w:tcPr>
            <w:tcW w:w="752" w:type="dxa"/>
          </w:tcPr>
          <w:p w14:paraId="67C0057E" w14:textId="77777777" w:rsidR="00EA6E00" w:rsidRPr="00EA6E00" w:rsidRDefault="00EA6E00" w:rsidP="007934E3">
            <w:pPr>
              <w:pStyle w:val="TableParagraph"/>
              <w:spacing w:before="55"/>
              <w:ind w:left="57"/>
              <w:rPr>
                <w:rFonts w:ascii="Arial" w:eastAsia="Muller Light" w:hAnsi="Arial" w:cs="Arial"/>
                <w:color w:val="auto"/>
                <w:sz w:val="24"/>
                <w:szCs w:val="24"/>
              </w:rPr>
            </w:pPr>
            <w:r w:rsidRPr="00EA6E00">
              <w:rPr>
                <w:rFonts w:ascii="Arial" w:eastAsia="Muller Light" w:hAnsi="Arial" w:cs="Arial"/>
                <w:color w:val="auto"/>
                <w:sz w:val="24"/>
                <w:szCs w:val="24"/>
              </w:rPr>
              <w:t>false</w:t>
            </w:r>
          </w:p>
        </w:tc>
        <w:tc>
          <w:tcPr>
            <w:tcW w:w="1228" w:type="dxa"/>
          </w:tcPr>
          <w:p w14:paraId="4C9FA4BD" w14:textId="77777777" w:rsidR="00EA6E00" w:rsidRPr="00EA6E00" w:rsidRDefault="00EA6E00" w:rsidP="007934E3">
            <w:pPr>
              <w:pStyle w:val="TableParagraph"/>
              <w:spacing w:before="55"/>
              <w:ind w:left="57"/>
              <w:rPr>
                <w:rFonts w:ascii="Arial" w:eastAsia="Muller Light" w:hAnsi="Arial" w:cs="Arial"/>
                <w:color w:val="auto"/>
                <w:sz w:val="24"/>
                <w:szCs w:val="24"/>
              </w:rPr>
            </w:pPr>
            <w:r w:rsidRPr="00EA6E00">
              <w:rPr>
                <w:rFonts w:ascii="Arial" w:eastAsia="Muller Light" w:hAnsi="Arial" w:cs="Arial"/>
                <w:color w:val="auto"/>
                <w:sz w:val="24"/>
                <w:szCs w:val="24"/>
              </w:rPr>
              <w:t>true</w:t>
            </w:r>
          </w:p>
        </w:tc>
      </w:tr>
      <w:tr w:rsidR="00EA6E00" w:rsidRPr="00EA6E00" w14:paraId="78B055F7" w14:textId="77777777" w:rsidTr="007934E3">
        <w:trPr>
          <w:trHeight w:val="331"/>
          <w:jc w:val="center"/>
        </w:trPr>
        <w:tc>
          <w:tcPr>
            <w:tcW w:w="748" w:type="dxa"/>
          </w:tcPr>
          <w:p w14:paraId="789E0DEF" w14:textId="77777777" w:rsidR="00EA6E00" w:rsidRPr="00EA6E00" w:rsidRDefault="00EA6E00" w:rsidP="007934E3">
            <w:pPr>
              <w:pStyle w:val="TableParagraph"/>
              <w:spacing w:before="55"/>
              <w:ind w:left="60"/>
              <w:rPr>
                <w:rFonts w:ascii="Arial" w:eastAsia="Muller Light" w:hAnsi="Arial" w:cs="Arial"/>
                <w:color w:val="auto"/>
                <w:sz w:val="24"/>
                <w:szCs w:val="24"/>
              </w:rPr>
            </w:pPr>
            <w:r w:rsidRPr="00EA6E00">
              <w:rPr>
                <w:rFonts w:ascii="Arial" w:eastAsia="Muller Light" w:hAnsi="Arial" w:cs="Arial"/>
                <w:color w:val="auto"/>
                <w:sz w:val="24"/>
                <w:szCs w:val="24"/>
              </w:rPr>
              <w:t>false</w:t>
            </w:r>
          </w:p>
        </w:tc>
        <w:tc>
          <w:tcPr>
            <w:tcW w:w="752" w:type="dxa"/>
          </w:tcPr>
          <w:p w14:paraId="628983F5" w14:textId="77777777" w:rsidR="00EA6E00" w:rsidRPr="00EA6E00" w:rsidRDefault="00EA6E00" w:rsidP="007934E3">
            <w:pPr>
              <w:pStyle w:val="TableParagraph"/>
              <w:spacing w:before="55"/>
              <w:ind w:left="57"/>
              <w:rPr>
                <w:rFonts w:ascii="Arial" w:eastAsia="Muller Light" w:hAnsi="Arial" w:cs="Arial"/>
                <w:color w:val="auto"/>
                <w:sz w:val="24"/>
                <w:szCs w:val="24"/>
              </w:rPr>
            </w:pPr>
            <w:r w:rsidRPr="00EA6E00">
              <w:rPr>
                <w:rFonts w:ascii="Arial" w:eastAsia="Muller Light" w:hAnsi="Arial" w:cs="Arial"/>
                <w:color w:val="auto"/>
                <w:sz w:val="24"/>
                <w:szCs w:val="24"/>
              </w:rPr>
              <w:t>true</w:t>
            </w:r>
          </w:p>
        </w:tc>
        <w:tc>
          <w:tcPr>
            <w:tcW w:w="1228" w:type="dxa"/>
          </w:tcPr>
          <w:p w14:paraId="50982AD7" w14:textId="77777777" w:rsidR="00EA6E00" w:rsidRPr="00EA6E00" w:rsidRDefault="00EA6E00" w:rsidP="007934E3">
            <w:pPr>
              <w:pStyle w:val="TableParagraph"/>
              <w:spacing w:before="55"/>
              <w:ind w:left="57"/>
              <w:rPr>
                <w:rFonts w:ascii="Arial" w:eastAsia="Muller Light" w:hAnsi="Arial" w:cs="Arial"/>
                <w:color w:val="auto"/>
                <w:sz w:val="24"/>
                <w:szCs w:val="24"/>
              </w:rPr>
            </w:pPr>
            <w:r w:rsidRPr="00EA6E00">
              <w:rPr>
                <w:rFonts w:ascii="Arial" w:eastAsia="Muller Light" w:hAnsi="Arial" w:cs="Arial"/>
                <w:color w:val="auto"/>
                <w:sz w:val="24"/>
                <w:szCs w:val="24"/>
              </w:rPr>
              <w:t>true</w:t>
            </w:r>
          </w:p>
        </w:tc>
      </w:tr>
      <w:tr w:rsidR="00EA6E00" w:rsidRPr="00EA6E00" w14:paraId="628C561F" w14:textId="77777777" w:rsidTr="007934E3">
        <w:trPr>
          <w:trHeight w:val="331"/>
          <w:jc w:val="center"/>
        </w:trPr>
        <w:tc>
          <w:tcPr>
            <w:tcW w:w="748" w:type="dxa"/>
          </w:tcPr>
          <w:p w14:paraId="1FDED919" w14:textId="77777777" w:rsidR="00EA6E00" w:rsidRPr="00EA6E00" w:rsidRDefault="00EA6E00" w:rsidP="007934E3">
            <w:pPr>
              <w:pStyle w:val="TableParagraph"/>
              <w:spacing w:before="55"/>
              <w:ind w:left="60"/>
              <w:rPr>
                <w:rFonts w:ascii="Arial" w:eastAsia="Muller Light" w:hAnsi="Arial" w:cs="Arial"/>
                <w:color w:val="auto"/>
                <w:sz w:val="24"/>
                <w:szCs w:val="24"/>
              </w:rPr>
            </w:pPr>
            <w:r w:rsidRPr="00EA6E00">
              <w:rPr>
                <w:rFonts w:ascii="Arial" w:eastAsia="Muller Light" w:hAnsi="Arial" w:cs="Arial"/>
                <w:color w:val="auto"/>
                <w:sz w:val="24"/>
                <w:szCs w:val="24"/>
              </w:rPr>
              <w:t>false</w:t>
            </w:r>
          </w:p>
        </w:tc>
        <w:tc>
          <w:tcPr>
            <w:tcW w:w="752" w:type="dxa"/>
          </w:tcPr>
          <w:p w14:paraId="433B4B01" w14:textId="77777777" w:rsidR="00EA6E00" w:rsidRPr="00EA6E00" w:rsidRDefault="00EA6E00" w:rsidP="007934E3">
            <w:pPr>
              <w:pStyle w:val="TableParagraph"/>
              <w:spacing w:before="55"/>
              <w:ind w:left="57"/>
              <w:rPr>
                <w:rFonts w:ascii="Arial" w:eastAsia="Muller Light" w:hAnsi="Arial" w:cs="Arial"/>
                <w:color w:val="auto"/>
                <w:sz w:val="24"/>
                <w:szCs w:val="24"/>
              </w:rPr>
            </w:pPr>
            <w:r w:rsidRPr="00EA6E00">
              <w:rPr>
                <w:rFonts w:ascii="Arial" w:eastAsia="Muller Light" w:hAnsi="Arial" w:cs="Arial"/>
                <w:color w:val="auto"/>
                <w:sz w:val="24"/>
                <w:szCs w:val="24"/>
              </w:rPr>
              <w:t>false</w:t>
            </w:r>
          </w:p>
        </w:tc>
        <w:tc>
          <w:tcPr>
            <w:tcW w:w="1228" w:type="dxa"/>
          </w:tcPr>
          <w:p w14:paraId="54B944AC" w14:textId="77777777" w:rsidR="00EA6E00" w:rsidRPr="00EA6E00" w:rsidRDefault="00EA6E00" w:rsidP="007934E3">
            <w:pPr>
              <w:pStyle w:val="TableParagraph"/>
              <w:spacing w:before="55"/>
              <w:ind w:left="57"/>
              <w:rPr>
                <w:rFonts w:ascii="Arial" w:eastAsia="Muller Light" w:hAnsi="Arial" w:cs="Arial"/>
                <w:color w:val="auto"/>
                <w:sz w:val="24"/>
                <w:szCs w:val="24"/>
              </w:rPr>
            </w:pPr>
            <w:r w:rsidRPr="00EA6E00">
              <w:rPr>
                <w:rFonts w:ascii="Arial" w:eastAsia="Muller Light" w:hAnsi="Arial" w:cs="Arial"/>
                <w:color w:val="auto"/>
                <w:sz w:val="24"/>
                <w:szCs w:val="24"/>
              </w:rPr>
              <w:t>false</w:t>
            </w:r>
          </w:p>
        </w:tc>
      </w:tr>
    </w:tbl>
    <w:p w14:paraId="3CD0C2B9" w14:textId="77777777" w:rsidR="00EA6E00" w:rsidRPr="00EA6E00" w:rsidRDefault="00EA6E00" w:rsidP="00EA6E00">
      <w:pPr>
        <w:rPr>
          <w:rFonts w:ascii="Arial" w:eastAsia="Muller Light" w:hAnsi="Arial" w:cs="Arial"/>
        </w:rPr>
      </w:pPr>
    </w:p>
    <w:p w14:paraId="2FCAF66B" w14:textId="77777777" w:rsidR="00EA6E00" w:rsidRPr="00EA6E00" w:rsidRDefault="00EA6E00" w:rsidP="00EA6E00">
      <w:pPr>
        <w:pStyle w:val="Textoindependiente"/>
        <w:rPr>
          <w:rFonts w:ascii="Arial" w:eastAsia="Muller Light" w:hAnsi="Arial" w:cs="Arial"/>
          <w:sz w:val="24"/>
          <w:szCs w:val="24"/>
        </w:rPr>
      </w:pPr>
    </w:p>
    <w:p w14:paraId="185C3E17" w14:textId="77777777" w:rsidR="00EA6E00" w:rsidRPr="00EA6E00" w:rsidRDefault="00EA6E00" w:rsidP="00EA6E00">
      <w:pPr>
        <w:pStyle w:val="Textoindependiente"/>
        <w:rPr>
          <w:rFonts w:ascii="Arial" w:eastAsia="Muller Light" w:hAnsi="Arial" w:cs="Arial"/>
          <w:sz w:val="24"/>
          <w:szCs w:val="24"/>
        </w:rPr>
      </w:pPr>
      <w:r w:rsidRPr="00EA6E00">
        <w:rPr>
          <w:rFonts w:ascii="Arial" w:eastAsia="Muller Light" w:hAnsi="Arial" w:cs="Arial"/>
          <w:sz w:val="24"/>
          <w:szCs w:val="24"/>
        </w:rPr>
        <w:t>El operador lógico NOT</w:t>
      </w:r>
    </w:p>
    <w:tbl>
      <w:tblPr>
        <w:tblStyle w:val="Normal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4"/>
        <w:gridCol w:w="1708"/>
      </w:tblGrid>
      <w:tr w:rsidR="00EA6E00" w:rsidRPr="00EA6E00" w14:paraId="4D1BB80F" w14:textId="77777777" w:rsidTr="007934E3">
        <w:trPr>
          <w:trHeight w:val="331"/>
          <w:jc w:val="center"/>
        </w:trPr>
        <w:tc>
          <w:tcPr>
            <w:tcW w:w="774" w:type="dxa"/>
          </w:tcPr>
          <w:p w14:paraId="25C6BC51" w14:textId="77777777" w:rsidR="00EA6E00" w:rsidRPr="00EA6E00" w:rsidRDefault="00EA6E00" w:rsidP="007934E3">
            <w:pPr>
              <w:pStyle w:val="TableParagraph"/>
              <w:spacing w:before="47"/>
              <w:ind w:left="60"/>
              <w:jc w:val="center"/>
              <w:rPr>
                <w:rFonts w:ascii="Arial" w:eastAsia="Muller Light" w:hAnsi="Arial" w:cs="Arial"/>
                <w:b/>
                <w:bCs/>
                <w:color w:val="auto"/>
                <w:sz w:val="24"/>
                <w:szCs w:val="24"/>
              </w:rPr>
            </w:pPr>
            <w:r w:rsidRPr="00EA6E00">
              <w:rPr>
                <w:rFonts w:ascii="Arial" w:eastAsia="Muller Light" w:hAnsi="Arial" w:cs="Arial"/>
                <w:b/>
                <w:bCs/>
                <w:color w:val="auto"/>
                <w:sz w:val="24"/>
                <w:szCs w:val="24"/>
              </w:rPr>
              <w:t>x</w:t>
            </w:r>
          </w:p>
        </w:tc>
        <w:tc>
          <w:tcPr>
            <w:tcW w:w="1708" w:type="dxa"/>
          </w:tcPr>
          <w:p w14:paraId="54333F99" w14:textId="77777777" w:rsidR="00EA6E00" w:rsidRPr="00EA6E00" w:rsidRDefault="00EA6E00" w:rsidP="007934E3">
            <w:pPr>
              <w:pStyle w:val="TableParagraph"/>
              <w:spacing w:before="47"/>
              <w:ind w:left="55"/>
              <w:jc w:val="center"/>
              <w:rPr>
                <w:rFonts w:ascii="Arial" w:eastAsia="Muller Light" w:hAnsi="Arial" w:cs="Arial"/>
                <w:b/>
                <w:bCs/>
                <w:color w:val="auto"/>
                <w:sz w:val="24"/>
                <w:szCs w:val="24"/>
              </w:rPr>
            </w:pPr>
            <w:proofErr w:type="spellStart"/>
            <w:r w:rsidRPr="00EA6E00">
              <w:rPr>
                <w:rFonts w:ascii="Arial" w:eastAsia="Muller Light" w:hAnsi="Arial" w:cs="Arial"/>
                <w:b/>
                <w:bCs/>
                <w:color w:val="auto"/>
                <w:sz w:val="24"/>
                <w:szCs w:val="24"/>
              </w:rPr>
              <w:t>resultado</w:t>
            </w:r>
            <w:proofErr w:type="spellEnd"/>
          </w:p>
        </w:tc>
      </w:tr>
      <w:tr w:rsidR="00EA6E00" w:rsidRPr="00EA6E00" w14:paraId="5420F49D" w14:textId="77777777" w:rsidTr="007934E3">
        <w:trPr>
          <w:trHeight w:val="331"/>
          <w:jc w:val="center"/>
        </w:trPr>
        <w:tc>
          <w:tcPr>
            <w:tcW w:w="774" w:type="dxa"/>
          </w:tcPr>
          <w:p w14:paraId="3B70EB5F" w14:textId="77777777" w:rsidR="00EA6E00" w:rsidRPr="00EA6E00" w:rsidRDefault="00EA6E00" w:rsidP="007934E3">
            <w:pPr>
              <w:pStyle w:val="TableParagraph"/>
              <w:spacing w:before="51"/>
              <w:ind w:left="60"/>
              <w:rPr>
                <w:rFonts w:ascii="Arial" w:eastAsia="Muller Light" w:hAnsi="Arial" w:cs="Arial"/>
                <w:color w:val="auto"/>
                <w:sz w:val="24"/>
                <w:szCs w:val="24"/>
              </w:rPr>
            </w:pPr>
            <w:r w:rsidRPr="00EA6E00">
              <w:rPr>
                <w:rFonts w:ascii="Arial" w:eastAsia="Muller Light" w:hAnsi="Arial" w:cs="Arial"/>
                <w:color w:val="auto"/>
                <w:sz w:val="24"/>
                <w:szCs w:val="24"/>
              </w:rPr>
              <w:t>true</w:t>
            </w:r>
          </w:p>
        </w:tc>
        <w:tc>
          <w:tcPr>
            <w:tcW w:w="1708" w:type="dxa"/>
          </w:tcPr>
          <w:p w14:paraId="76025FC5" w14:textId="77777777" w:rsidR="00EA6E00" w:rsidRPr="00EA6E00" w:rsidRDefault="00EA6E00" w:rsidP="007934E3">
            <w:pPr>
              <w:pStyle w:val="TableParagraph"/>
              <w:spacing w:before="51"/>
              <w:ind w:left="55"/>
              <w:rPr>
                <w:rFonts w:ascii="Arial" w:eastAsia="Muller Light" w:hAnsi="Arial" w:cs="Arial"/>
                <w:color w:val="auto"/>
                <w:sz w:val="24"/>
                <w:szCs w:val="24"/>
              </w:rPr>
            </w:pPr>
            <w:r w:rsidRPr="00EA6E00">
              <w:rPr>
                <w:rFonts w:ascii="Arial" w:eastAsia="Muller Light" w:hAnsi="Arial" w:cs="Arial"/>
                <w:color w:val="auto"/>
                <w:sz w:val="24"/>
                <w:szCs w:val="24"/>
              </w:rPr>
              <w:t>False</w:t>
            </w:r>
          </w:p>
        </w:tc>
      </w:tr>
      <w:tr w:rsidR="00EA6E00" w:rsidRPr="00EA6E00" w14:paraId="2567DCB0" w14:textId="77777777" w:rsidTr="007934E3">
        <w:trPr>
          <w:trHeight w:val="331"/>
          <w:jc w:val="center"/>
        </w:trPr>
        <w:tc>
          <w:tcPr>
            <w:tcW w:w="774" w:type="dxa"/>
          </w:tcPr>
          <w:p w14:paraId="0F55022E" w14:textId="77777777" w:rsidR="00EA6E00" w:rsidRPr="00EA6E00" w:rsidRDefault="00EA6E00" w:rsidP="007934E3">
            <w:pPr>
              <w:pStyle w:val="TableParagraph"/>
              <w:spacing w:before="55"/>
              <w:ind w:left="60"/>
              <w:rPr>
                <w:rFonts w:ascii="Arial" w:eastAsia="Muller Light" w:hAnsi="Arial" w:cs="Arial"/>
                <w:color w:val="auto"/>
                <w:sz w:val="24"/>
                <w:szCs w:val="24"/>
              </w:rPr>
            </w:pPr>
            <w:r w:rsidRPr="00EA6E00">
              <w:rPr>
                <w:rFonts w:ascii="Arial" w:eastAsia="Muller Light" w:hAnsi="Arial" w:cs="Arial"/>
                <w:color w:val="auto"/>
                <w:sz w:val="24"/>
                <w:szCs w:val="24"/>
              </w:rPr>
              <w:t>false</w:t>
            </w:r>
          </w:p>
        </w:tc>
        <w:tc>
          <w:tcPr>
            <w:tcW w:w="1708" w:type="dxa"/>
          </w:tcPr>
          <w:p w14:paraId="4B415BB4" w14:textId="77777777" w:rsidR="00EA6E00" w:rsidRPr="00EA6E00" w:rsidRDefault="00EA6E00" w:rsidP="007934E3">
            <w:pPr>
              <w:pStyle w:val="TableParagraph"/>
              <w:spacing w:before="55"/>
              <w:ind w:left="55"/>
              <w:rPr>
                <w:rFonts w:ascii="Arial" w:eastAsia="Muller Light" w:hAnsi="Arial" w:cs="Arial"/>
                <w:color w:val="auto"/>
                <w:sz w:val="24"/>
                <w:szCs w:val="24"/>
              </w:rPr>
            </w:pPr>
            <w:r w:rsidRPr="00EA6E00">
              <w:rPr>
                <w:rFonts w:ascii="Arial" w:eastAsia="Muller Light" w:hAnsi="Arial" w:cs="Arial"/>
                <w:color w:val="auto"/>
                <w:sz w:val="24"/>
                <w:szCs w:val="24"/>
              </w:rPr>
              <w:t>True</w:t>
            </w:r>
          </w:p>
        </w:tc>
      </w:tr>
    </w:tbl>
    <w:p w14:paraId="1C8A0CAE" w14:textId="77777777" w:rsidR="00EA6E00" w:rsidRPr="00EA6E00" w:rsidRDefault="00EA6E00" w:rsidP="00EA6E00">
      <w:pPr>
        <w:pStyle w:val="Textoindependiente"/>
        <w:spacing w:before="100"/>
        <w:ind w:left="220" w:right="578"/>
        <w:rPr>
          <w:rFonts w:ascii="Arial" w:eastAsia="Muller Light" w:hAnsi="Arial" w:cs="Arial"/>
          <w:sz w:val="24"/>
          <w:szCs w:val="24"/>
        </w:rPr>
      </w:pPr>
    </w:p>
    <w:p w14:paraId="77152049" w14:textId="77777777" w:rsidR="00EA6E00" w:rsidRPr="00EA6E00" w:rsidRDefault="00EA6E00" w:rsidP="00EA6E00">
      <w:pPr>
        <w:pStyle w:val="Textoindependiente"/>
        <w:spacing w:before="100"/>
        <w:ind w:left="220" w:right="578"/>
        <w:rPr>
          <w:rFonts w:ascii="Arial" w:eastAsia="Muller Light" w:hAnsi="Arial" w:cs="Arial"/>
          <w:sz w:val="24"/>
          <w:szCs w:val="24"/>
        </w:rPr>
      </w:pPr>
      <w:r w:rsidRPr="00EA6E00">
        <w:rPr>
          <w:rFonts w:ascii="Arial" w:eastAsia="Muller Light" w:hAnsi="Arial" w:cs="Arial"/>
          <w:sz w:val="24"/>
          <w:szCs w:val="24"/>
        </w:rPr>
        <w:t>Los operadores AND y OR combinan expresiones relacionales cuyo resultado viene dado</w:t>
      </w:r>
      <w:r w:rsidRPr="00EA6E00">
        <w:rPr>
          <w:rFonts w:ascii="Arial" w:eastAsia="Muller Light" w:hAnsi="Arial" w:cs="Arial"/>
          <w:spacing w:val="-73"/>
          <w:sz w:val="24"/>
          <w:szCs w:val="24"/>
        </w:rPr>
        <w:t xml:space="preserve"> </w:t>
      </w:r>
      <w:r w:rsidRPr="00EA6E00">
        <w:rPr>
          <w:rFonts w:ascii="Arial" w:eastAsia="Muller Light" w:hAnsi="Arial" w:cs="Arial"/>
          <w:sz w:val="24"/>
          <w:szCs w:val="24"/>
        </w:rPr>
        <w:t>por la última columna de sus tablas de verdad. Por ejemplo:</w:t>
      </w:r>
    </w:p>
    <w:p w14:paraId="00848FC1" w14:textId="77777777" w:rsidR="00EA6E00" w:rsidRPr="00EA6E00" w:rsidRDefault="00EA6E00" w:rsidP="00EA6E00">
      <w:pPr>
        <w:pStyle w:val="Textoindependiente"/>
        <w:spacing w:before="3" w:line="223" w:lineRule="exact"/>
        <w:ind w:left="1136"/>
        <w:rPr>
          <w:rFonts w:ascii="Arial" w:eastAsia="Muller Light" w:hAnsi="Arial" w:cs="Arial"/>
          <w:sz w:val="24"/>
          <w:szCs w:val="24"/>
        </w:rPr>
      </w:pPr>
      <w:r w:rsidRPr="00EA6E00">
        <w:rPr>
          <w:rFonts w:ascii="Arial" w:eastAsia="Muller Light" w:hAnsi="Arial" w:cs="Arial"/>
          <w:sz w:val="24"/>
          <w:szCs w:val="24"/>
        </w:rPr>
        <w:t>(a&lt;b) &amp;&amp; (b&lt;c)</w:t>
      </w:r>
    </w:p>
    <w:p w14:paraId="788B7CB5" w14:textId="77777777" w:rsidR="00EA6E00" w:rsidRPr="00EA6E00" w:rsidRDefault="00EA6E00" w:rsidP="00EA6E00">
      <w:pPr>
        <w:pStyle w:val="Textoindependiente"/>
        <w:spacing w:line="242" w:lineRule="auto"/>
        <w:ind w:left="220" w:right="698"/>
        <w:rPr>
          <w:rFonts w:ascii="Arial" w:eastAsia="Muller Light" w:hAnsi="Arial" w:cs="Arial"/>
          <w:sz w:val="24"/>
          <w:szCs w:val="24"/>
        </w:rPr>
      </w:pPr>
      <w:r w:rsidRPr="00EA6E00">
        <w:rPr>
          <w:rFonts w:ascii="Arial" w:eastAsia="Muller Light" w:hAnsi="Arial" w:cs="Arial"/>
          <w:sz w:val="24"/>
          <w:szCs w:val="24"/>
        </w:rPr>
        <w:t>es verdadero (</w:t>
      </w:r>
      <w:r w:rsidRPr="00EA6E00">
        <w:rPr>
          <w:rFonts w:ascii="Arial" w:eastAsia="Muller Light" w:hAnsi="Arial" w:cs="Arial"/>
          <w:b/>
          <w:bCs/>
          <w:sz w:val="24"/>
          <w:szCs w:val="24"/>
        </w:rPr>
        <w:t>true</w:t>
      </w:r>
      <w:r w:rsidRPr="00EA6E00">
        <w:rPr>
          <w:rFonts w:ascii="Arial" w:eastAsia="Muller Light" w:hAnsi="Arial" w:cs="Arial"/>
          <w:sz w:val="24"/>
          <w:szCs w:val="24"/>
        </w:rPr>
        <w:t>), si ambas son verdaderas. Si alguna o ambas son falsas el resultado es falso (</w:t>
      </w:r>
      <w:r w:rsidRPr="00EA6E00">
        <w:rPr>
          <w:rFonts w:ascii="Arial" w:eastAsia="Muller Light" w:hAnsi="Arial" w:cs="Arial"/>
          <w:b/>
          <w:bCs/>
          <w:sz w:val="24"/>
          <w:szCs w:val="24"/>
        </w:rPr>
        <w:t>false</w:t>
      </w:r>
      <w:r w:rsidRPr="00EA6E00">
        <w:rPr>
          <w:rFonts w:ascii="Arial" w:eastAsia="Muller Light" w:hAnsi="Arial" w:cs="Arial"/>
          <w:sz w:val="24"/>
          <w:szCs w:val="24"/>
        </w:rPr>
        <w:t>). En cambio, la expresión</w:t>
      </w:r>
    </w:p>
    <w:p w14:paraId="1A3C224B" w14:textId="77777777" w:rsidR="00EA6E00" w:rsidRPr="00EA6E00" w:rsidRDefault="00EA6E00" w:rsidP="00EA6E00">
      <w:pPr>
        <w:pStyle w:val="Textoindependiente"/>
        <w:spacing w:before="3" w:line="223" w:lineRule="exact"/>
        <w:ind w:left="1136"/>
        <w:rPr>
          <w:rFonts w:ascii="Arial" w:eastAsia="Muller Light" w:hAnsi="Arial" w:cs="Arial"/>
          <w:sz w:val="24"/>
          <w:szCs w:val="24"/>
        </w:rPr>
      </w:pPr>
      <w:r w:rsidRPr="00EA6E00">
        <w:rPr>
          <w:rFonts w:ascii="Arial" w:eastAsia="Muller Light" w:hAnsi="Arial" w:cs="Arial"/>
          <w:sz w:val="24"/>
          <w:szCs w:val="24"/>
        </w:rPr>
        <w:t>(a&lt;b) ||(b&lt;c)</w:t>
      </w:r>
    </w:p>
    <w:p w14:paraId="0FFC63E7" w14:textId="77777777" w:rsidR="00EA6E00" w:rsidRPr="00EA6E00" w:rsidRDefault="00EA6E00" w:rsidP="00EA6E00">
      <w:pPr>
        <w:pStyle w:val="Textoindependiente"/>
        <w:ind w:left="220" w:right="459"/>
        <w:rPr>
          <w:rFonts w:ascii="Arial" w:eastAsia="Muller Light" w:hAnsi="Arial" w:cs="Arial"/>
          <w:sz w:val="24"/>
          <w:szCs w:val="24"/>
        </w:rPr>
      </w:pPr>
      <w:r w:rsidRPr="00EA6E00">
        <w:rPr>
          <w:rFonts w:ascii="Arial" w:eastAsia="Muller Light" w:hAnsi="Arial" w:cs="Arial"/>
          <w:sz w:val="24"/>
          <w:szCs w:val="24"/>
        </w:rPr>
        <w:t xml:space="preserve">es verdadera si una de las dos comparaciones lo es. Si ambas, son falsas, el </w:t>
      </w:r>
      <w:r w:rsidRPr="00EA6E00">
        <w:rPr>
          <w:rFonts w:ascii="Arial" w:eastAsia="Muller Light" w:hAnsi="Arial" w:cs="Arial"/>
          <w:sz w:val="24"/>
          <w:szCs w:val="24"/>
        </w:rPr>
        <w:lastRenderedPageBreak/>
        <w:t>resultado</w:t>
      </w:r>
      <w:r w:rsidRPr="00EA6E00">
        <w:rPr>
          <w:rFonts w:ascii="Arial" w:eastAsia="Muller Light" w:hAnsi="Arial" w:cs="Arial"/>
          <w:spacing w:val="-72"/>
          <w:sz w:val="24"/>
          <w:szCs w:val="24"/>
        </w:rPr>
        <w:t xml:space="preserve"> </w:t>
      </w:r>
      <w:r w:rsidRPr="00EA6E00">
        <w:rPr>
          <w:rFonts w:ascii="Arial" w:eastAsia="Muller Light" w:hAnsi="Arial" w:cs="Arial"/>
          <w:sz w:val="24"/>
          <w:szCs w:val="24"/>
        </w:rPr>
        <w:t>es falso.</w:t>
      </w:r>
    </w:p>
    <w:p w14:paraId="6091416C" w14:textId="77777777" w:rsidR="00EA6E00" w:rsidRPr="00EA6E00" w:rsidRDefault="00EA6E00" w:rsidP="00EA6E00">
      <w:pPr>
        <w:pStyle w:val="Textoindependiente"/>
        <w:spacing w:line="226" w:lineRule="exact"/>
        <w:ind w:left="220"/>
        <w:rPr>
          <w:rFonts w:ascii="Arial" w:eastAsia="Muller Light" w:hAnsi="Arial" w:cs="Arial"/>
          <w:sz w:val="24"/>
          <w:szCs w:val="24"/>
        </w:rPr>
      </w:pPr>
      <w:r w:rsidRPr="00EA6E00">
        <w:rPr>
          <w:rFonts w:ascii="Arial" w:eastAsia="Muller Light" w:hAnsi="Arial" w:cs="Arial"/>
          <w:sz w:val="24"/>
          <w:szCs w:val="24"/>
        </w:rPr>
        <w:t xml:space="preserve">La expresión " NO </w:t>
      </w:r>
      <w:r w:rsidRPr="00EA6E00">
        <w:rPr>
          <w:rFonts w:ascii="Arial" w:eastAsia="Muller Light" w:hAnsi="Arial" w:cs="Arial"/>
          <w:i/>
          <w:iCs/>
          <w:sz w:val="24"/>
          <w:szCs w:val="24"/>
        </w:rPr>
        <w:t xml:space="preserve">a </w:t>
      </w:r>
      <w:r w:rsidRPr="00EA6E00">
        <w:rPr>
          <w:rFonts w:ascii="Arial" w:eastAsia="Muller Light" w:hAnsi="Arial" w:cs="Arial"/>
          <w:sz w:val="24"/>
          <w:szCs w:val="24"/>
        </w:rPr>
        <w:t xml:space="preserve">es menor que </w:t>
      </w:r>
      <w:r w:rsidRPr="00EA6E00">
        <w:rPr>
          <w:rFonts w:ascii="Arial" w:eastAsia="Muller Light" w:hAnsi="Arial" w:cs="Arial"/>
          <w:i/>
          <w:iCs/>
          <w:sz w:val="24"/>
          <w:szCs w:val="24"/>
        </w:rPr>
        <w:t>b</w:t>
      </w:r>
      <w:r w:rsidRPr="00EA6E00">
        <w:rPr>
          <w:rFonts w:ascii="Arial" w:eastAsia="Muller Light" w:hAnsi="Arial" w:cs="Arial"/>
          <w:sz w:val="24"/>
          <w:szCs w:val="24"/>
        </w:rPr>
        <w:t>"</w:t>
      </w:r>
    </w:p>
    <w:p w14:paraId="3F87C864" w14:textId="77777777" w:rsidR="00EA6E00" w:rsidRPr="00EA6E00" w:rsidRDefault="00EA6E00" w:rsidP="00EA6E00">
      <w:pPr>
        <w:pStyle w:val="Textoindependiente"/>
        <w:spacing w:before="3" w:line="223" w:lineRule="exact"/>
        <w:ind w:left="1136"/>
        <w:rPr>
          <w:rFonts w:ascii="Arial" w:eastAsia="Muller Light" w:hAnsi="Arial" w:cs="Arial"/>
          <w:sz w:val="24"/>
          <w:szCs w:val="24"/>
        </w:rPr>
      </w:pPr>
      <w:r w:rsidRPr="00EA6E00">
        <w:rPr>
          <w:rFonts w:ascii="Arial" w:eastAsia="Muller Light" w:hAnsi="Arial" w:cs="Arial"/>
          <w:sz w:val="24"/>
          <w:szCs w:val="24"/>
        </w:rPr>
        <w:t>!(a&lt;b)</w:t>
      </w:r>
    </w:p>
    <w:p w14:paraId="571F7D58" w14:textId="77777777" w:rsidR="00EA6E00" w:rsidRPr="00EA6E00" w:rsidRDefault="00EA6E00" w:rsidP="00EA6E00">
      <w:pPr>
        <w:pStyle w:val="Textoindependiente"/>
        <w:spacing w:before="3" w:line="237" w:lineRule="auto"/>
        <w:ind w:left="220" w:right="459"/>
        <w:rPr>
          <w:rFonts w:ascii="Arial" w:eastAsia="Muller Light" w:hAnsi="Arial" w:cs="Arial"/>
          <w:sz w:val="24"/>
          <w:szCs w:val="24"/>
        </w:rPr>
      </w:pPr>
      <w:r w:rsidRPr="00EA6E00">
        <w:rPr>
          <w:rFonts w:ascii="Arial" w:eastAsia="Muller Light" w:hAnsi="Arial" w:cs="Arial"/>
          <w:sz w:val="24"/>
          <w:szCs w:val="24"/>
        </w:rPr>
        <w:t xml:space="preserve">es falsa si </w:t>
      </w:r>
      <w:r w:rsidRPr="00EA6E00">
        <w:rPr>
          <w:rFonts w:ascii="Arial" w:eastAsia="Muller Light" w:hAnsi="Arial" w:cs="Arial"/>
          <w:i/>
          <w:iCs/>
          <w:sz w:val="24"/>
          <w:szCs w:val="24"/>
        </w:rPr>
        <w:t xml:space="preserve">(a&lt;b) </w:t>
      </w:r>
      <w:r w:rsidRPr="00EA6E00">
        <w:rPr>
          <w:rFonts w:ascii="Arial" w:eastAsia="Muller Light" w:hAnsi="Arial" w:cs="Arial"/>
          <w:sz w:val="24"/>
          <w:szCs w:val="24"/>
        </w:rPr>
        <w:t>es verdadero, y es verdadera si la comparación es falsa. Por tanto,</w:t>
      </w:r>
      <w:r w:rsidRPr="00EA6E00">
        <w:rPr>
          <w:rFonts w:ascii="Arial" w:eastAsia="Muller Light" w:hAnsi="Arial" w:cs="Arial"/>
          <w:spacing w:val="-68"/>
          <w:sz w:val="24"/>
          <w:szCs w:val="24"/>
        </w:rPr>
        <w:t xml:space="preserve"> </w:t>
      </w:r>
      <w:r w:rsidRPr="00EA6E00">
        <w:rPr>
          <w:rFonts w:ascii="Arial" w:eastAsia="Muller Light" w:hAnsi="Arial" w:cs="Arial"/>
          <w:sz w:val="24"/>
          <w:szCs w:val="24"/>
        </w:rPr>
        <w:t xml:space="preserve">el operador NOT actuando sobre </w:t>
      </w:r>
      <w:r w:rsidRPr="00EA6E00">
        <w:rPr>
          <w:rFonts w:ascii="Arial" w:eastAsia="Muller Light" w:hAnsi="Arial" w:cs="Arial"/>
          <w:i/>
          <w:iCs/>
          <w:sz w:val="24"/>
          <w:szCs w:val="24"/>
        </w:rPr>
        <w:t xml:space="preserve">(a&lt;b) </w:t>
      </w:r>
      <w:r w:rsidRPr="00EA6E00">
        <w:rPr>
          <w:rFonts w:ascii="Arial" w:eastAsia="Muller Light" w:hAnsi="Arial" w:cs="Arial"/>
          <w:sz w:val="24"/>
          <w:szCs w:val="24"/>
        </w:rPr>
        <w:t>es equivalente a</w:t>
      </w:r>
    </w:p>
    <w:p w14:paraId="6E186AB7" w14:textId="77777777" w:rsidR="00EA6E00" w:rsidRPr="00EA6E00" w:rsidRDefault="00EA6E00" w:rsidP="00EA6E00">
      <w:pPr>
        <w:pStyle w:val="Textoindependiente"/>
        <w:spacing w:before="3" w:line="223" w:lineRule="exact"/>
        <w:ind w:left="1136"/>
        <w:rPr>
          <w:rFonts w:ascii="Arial" w:eastAsia="Muller Light" w:hAnsi="Arial" w:cs="Arial"/>
          <w:sz w:val="24"/>
          <w:szCs w:val="24"/>
        </w:rPr>
      </w:pPr>
      <w:r w:rsidRPr="00EA6E00">
        <w:rPr>
          <w:rFonts w:ascii="Arial" w:eastAsia="Muller Light" w:hAnsi="Arial" w:cs="Arial"/>
          <w:sz w:val="24"/>
          <w:szCs w:val="24"/>
        </w:rPr>
        <w:t>(a&gt;=b)</w:t>
      </w:r>
    </w:p>
    <w:p w14:paraId="39C2CED7" w14:textId="77777777" w:rsidR="00EA6E00" w:rsidRPr="00EA6E00" w:rsidRDefault="00EA6E00" w:rsidP="00EA6E00">
      <w:pPr>
        <w:pStyle w:val="Textoindependiente"/>
        <w:spacing w:before="1" w:line="225" w:lineRule="exact"/>
        <w:ind w:left="220"/>
        <w:rPr>
          <w:rFonts w:ascii="Arial" w:eastAsia="Muller Light" w:hAnsi="Arial" w:cs="Arial"/>
          <w:sz w:val="24"/>
          <w:szCs w:val="24"/>
        </w:rPr>
      </w:pPr>
      <w:r w:rsidRPr="00EA6E00">
        <w:rPr>
          <w:rFonts w:ascii="Arial" w:eastAsia="Muller Light" w:hAnsi="Arial" w:cs="Arial"/>
          <w:sz w:val="24"/>
          <w:szCs w:val="24"/>
        </w:rPr>
        <w:t xml:space="preserve">La expresión "NO </w:t>
      </w:r>
      <w:r w:rsidRPr="00EA6E00">
        <w:rPr>
          <w:rFonts w:ascii="Arial" w:eastAsia="Muller Light" w:hAnsi="Arial" w:cs="Arial"/>
          <w:i/>
          <w:iCs/>
          <w:sz w:val="24"/>
          <w:szCs w:val="24"/>
        </w:rPr>
        <w:t xml:space="preserve">a </w:t>
      </w:r>
      <w:r w:rsidRPr="00EA6E00">
        <w:rPr>
          <w:rFonts w:ascii="Arial" w:eastAsia="Muller Light" w:hAnsi="Arial" w:cs="Arial"/>
          <w:sz w:val="24"/>
          <w:szCs w:val="24"/>
        </w:rPr>
        <w:t xml:space="preserve">es igual a </w:t>
      </w:r>
      <w:r w:rsidRPr="00EA6E00">
        <w:rPr>
          <w:rFonts w:ascii="Arial" w:eastAsia="Muller Light" w:hAnsi="Arial" w:cs="Arial"/>
          <w:i/>
          <w:iCs/>
          <w:sz w:val="24"/>
          <w:szCs w:val="24"/>
        </w:rPr>
        <w:t>b</w:t>
      </w:r>
      <w:r w:rsidRPr="00EA6E00">
        <w:rPr>
          <w:rFonts w:ascii="Arial" w:eastAsia="Muller Light" w:hAnsi="Arial" w:cs="Arial"/>
          <w:sz w:val="24"/>
          <w:szCs w:val="24"/>
        </w:rPr>
        <w:t>"</w:t>
      </w:r>
    </w:p>
    <w:p w14:paraId="0185D85D" w14:textId="77777777" w:rsidR="00EA6E00" w:rsidRPr="00EA6E00" w:rsidRDefault="00EA6E00" w:rsidP="00EA6E00">
      <w:pPr>
        <w:pStyle w:val="Textoindependiente"/>
        <w:spacing w:before="3" w:line="223" w:lineRule="exact"/>
        <w:ind w:left="1136"/>
        <w:rPr>
          <w:rFonts w:ascii="Arial" w:eastAsia="Muller Light" w:hAnsi="Arial" w:cs="Arial"/>
          <w:sz w:val="24"/>
          <w:szCs w:val="24"/>
        </w:rPr>
      </w:pPr>
      <w:r w:rsidRPr="00EA6E00">
        <w:rPr>
          <w:rFonts w:ascii="Arial" w:eastAsia="Muller Light" w:hAnsi="Arial" w:cs="Arial"/>
          <w:sz w:val="24"/>
          <w:szCs w:val="24"/>
        </w:rPr>
        <w:t>!(a==b)</w:t>
      </w:r>
    </w:p>
    <w:p w14:paraId="06CA1B7D" w14:textId="77777777" w:rsidR="00EA6E00" w:rsidRPr="00EA6E00" w:rsidRDefault="00EA6E00" w:rsidP="00EA6E00">
      <w:pPr>
        <w:pStyle w:val="Textoindependiente"/>
        <w:spacing w:before="1"/>
        <w:ind w:left="220" w:right="1178"/>
        <w:rPr>
          <w:rFonts w:ascii="Arial" w:eastAsia="Muller Light" w:hAnsi="Arial" w:cs="Arial"/>
          <w:sz w:val="24"/>
          <w:szCs w:val="24"/>
        </w:rPr>
      </w:pPr>
      <w:r w:rsidRPr="00EA6E00">
        <w:rPr>
          <w:rFonts w:ascii="Arial" w:eastAsia="Muller Light" w:hAnsi="Arial" w:cs="Arial"/>
          <w:sz w:val="24"/>
          <w:szCs w:val="24"/>
        </w:rPr>
        <w:t xml:space="preserve">es verdadera si </w:t>
      </w:r>
      <w:r w:rsidRPr="00EA6E00">
        <w:rPr>
          <w:rFonts w:ascii="Arial" w:eastAsia="Muller Light" w:hAnsi="Arial" w:cs="Arial"/>
          <w:i/>
          <w:iCs/>
          <w:sz w:val="24"/>
          <w:szCs w:val="24"/>
        </w:rPr>
        <w:t xml:space="preserve">a </w:t>
      </w:r>
      <w:r w:rsidRPr="00EA6E00">
        <w:rPr>
          <w:rFonts w:ascii="Arial" w:eastAsia="Muller Light" w:hAnsi="Arial" w:cs="Arial"/>
          <w:sz w:val="24"/>
          <w:szCs w:val="24"/>
        </w:rPr>
        <w:t xml:space="preserve">es distinto de </w:t>
      </w:r>
      <w:r w:rsidRPr="00EA6E00">
        <w:rPr>
          <w:rFonts w:ascii="Arial" w:eastAsia="Muller Light" w:hAnsi="Arial" w:cs="Arial"/>
          <w:i/>
          <w:iCs/>
          <w:sz w:val="24"/>
          <w:szCs w:val="24"/>
        </w:rPr>
        <w:t>b</w:t>
      </w:r>
      <w:r w:rsidRPr="00EA6E00">
        <w:rPr>
          <w:rFonts w:ascii="Arial" w:eastAsia="Muller Light" w:hAnsi="Arial" w:cs="Arial"/>
          <w:sz w:val="24"/>
          <w:szCs w:val="24"/>
        </w:rPr>
        <w:t xml:space="preserve">, y es falsa si </w:t>
      </w:r>
      <w:r w:rsidRPr="00EA6E00">
        <w:rPr>
          <w:rFonts w:ascii="Arial" w:eastAsia="Muller Light" w:hAnsi="Arial" w:cs="Arial"/>
          <w:i/>
          <w:iCs/>
          <w:sz w:val="24"/>
          <w:szCs w:val="24"/>
        </w:rPr>
        <w:t xml:space="preserve">a </w:t>
      </w:r>
      <w:r w:rsidRPr="00EA6E00">
        <w:rPr>
          <w:rFonts w:ascii="Arial" w:eastAsia="Muller Light" w:hAnsi="Arial" w:cs="Arial"/>
          <w:sz w:val="24"/>
          <w:szCs w:val="24"/>
        </w:rPr>
        <w:t xml:space="preserve">es igual a </w:t>
      </w:r>
      <w:r w:rsidRPr="00EA6E00">
        <w:rPr>
          <w:rFonts w:ascii="Arial" w:eastAsia="Muller Light" w:hAnsi="Arial" w:cs="Arial"/>
          <w:i/>
          <w:iCs/>
          <w:sz w:val="24"/>
          <w:szCs w:val="24"/>
        </w:rPr>
        <w:t>b</w:t>
      </w:r>
      <w:r w:rsidRPr="00EA6E00">
        <w:rPr>
          <w:rFonts w:ascii="Arial" w:eastAsia="Muller Light" w:hAnsi="Arial" w:cs="Arial"/>
          <w:sz w:val="24"/>
          <w:szCs w:val="24"/>
        </w:rPr>
        <w:t>. Esta expresión es equivalente a</w:t>
      </w:r>
    </w:p>
    <w:p w14:paraId="128D4AA1" w14:textId="77777777" w:rsidR="00EA6E00" w:rsidRPr="00EA6E00" w:rsidRDefault="00EA6E00" w:rsidP="00EA6E00">
      <w:pPr>
        <w:pStyle w:val="Textoindependiente"/>
        <w:spacing w:before="3" w:line="223" w:lineRule="exact"/>
        <w:ind w:left="1136"/>
        <w:rPr>
          <w:rFonts w:ascii="Arial" w:eastAsia="Muller Light" w:hAnsi="Arial" w:cs="Arial"/>
          <w:sz w:val="24"/>
          <w:szCs w:val="24"/>
        </w:rPr>
      </w:pPr>
      <w:r w:rsidRPr="00EA6E00">
        <w:rPr>
          <w:rFonts w:ascii="Arial" w:eastAsia="Muller Light" w:hAnsi="Arial" w:cs="Arial"/>
          <w:sz w:val="24"/>
          <w:szCs w:val="24"/>
        </w:rPr>
        <w:t>(a!=b) Ejemplo:</w:t>
      </w:r>
    </w:p>
    <w:p w14:paraId="5174B4A7" w14:textId="77777777" w:rsidR="00EA6E00" w:rsidRPr="00EA6E00" w:rsidRDefault="00EA6E00" w:rsidP="00EA6E00">
      <w:pPr>
        <w:pStyle w:val="Textoindependiente"/>
        <w:spacing w:line="226" w:lineRule="exact"/>
        <w:rPr>
          <w:rFonts w:ascii="Arial" w:eastAsia="Muller Light" w:hAnsi="Arial" w:cs="Arial"/>
          <w:sz w:val="24"/>
          <w:szCs w:val="24"/>
        </w:rPr>
      </w:pPr>
    </w:p>
    <w:p w14:paraId="054348AB" w14:textId="77777777" w:rsidR="00EA6E00" w:rsidRPr="00EA6E00" w:rsidRDefault="00EA6E00" w:rsidP="00EA6E00">
      <w:pPr>
        <w:pStyle w:val="Textoindependiente"/>
        <w:spacing w:line="226" w:lineRule="exact"/>
        <w:rPr>
          <w:rFonts w:ascii="Arial" w:eastAsia="Muller Light" w:hAnsi="Arial" w:cs="Arial"/>
          <w:sz w:val="24"/>
          <w:szCs w:val="24"/>
        </w:rPr>
      </w:pPr>
      <w:proofErr w:type="spellStart"/>
      <w:r w:rsidRPr="00EA6E00">
        <w:rPr>
          <w:rFonts w:ascii="Arial" w:eastAsia="Muller Light" w:hAnsi="Arial" w:cs="Arial"/>
          <w:sz w:val="24"/>
          <w:szCs w:val="24"/>
        </w:rPr>
        <w:t>package</w:t>
      </w:r>
      <w:proofErr w:type="spellEnd"/>
      <w:r w:rsidRPr="00EA6E00">
        <w:rPr>
          <w:rFonts w:ascii="Arial" w:eastAsia="Muller Light" w:hAnsi="Arial" w:cs="Arial"/>
          <w:sz w:val="24"/>
          <w:szCs w:val="24"/>
        </w:rPr>
        <w:t xml:space="preserve"> </w:t>
      </w:r>
      <w:proofErr w:type="spellStart"/>
      <w:r w:rsidRPr="00EA6E00">
        <w:rPr>
          <w:rFonts w:ascii="Arial" w:eastAsia="Muller Light" w:hAnsi="Arial" w:cs="Arial"/>
          <w:sz w:val="24"/>
          <w:szCs w:val="24"/>
        </w:rPr>
        <w:t>relacion</w:t>
      </w:r>
      <w:proofErr w:type="spellEnd"/>
      <w:r w:rsidRPr="00EA6E00">
        <w:rPr>
          <w:rFonts w:ascii="Arial" w:eastAsia="Muller Light" w:hAnsi="Arial" w:cs="Arial"/>
          <w:sz w:val="24"/>
          <w:szCs w:val="24"/>
        </w:rPr>
        <w:t>;</w:t>
      </w:r>
    </w:p>
    <w:p w14:paraId="014789C3" w14:textId="77777777" w:rsidR="00EA6E00" w:rsidRPr="00EA6E00" w:rsidRDefault="00EA6E00" w:rsidP="00EA6E00">
      <w:pPr>
        <w:pStyle w:val="Textoindependiente"/>
        <w:spacing w:before="2"/>
        <w:rPr>
          <w:rFonts w:ascii="Arial" w:eastAsia="Muller Light" w:hAnsi="Arial" w:cs="Arial"/>
          <w:sz w:val="24"/>
          <w:szCs w:val="24"/>
        </w:rPr>
      </w:pPr>
    </w:p>
    <w:p w14:paraId="307CB5D0" w14:textId="77777777" w:rsidR="00EA6E00" w:rsidRPr="00EA6E00" w:rsidRDefault="00EA6E00" w:rsidP="00EA6E00">
      <w:pPr>
        <w:pStyle w:val="Textoindependiente"/>
        <w:spacing w:line="225" w:lineRule="exact"/>
        <w:ind w:firstLine="708"/>
        <w:rPr>
          <w:rFonts w:ascii="Arial" w:eastAsia="Muller Light" w:hAnsi="Arial" w:cs="Arial"/>
          <w:sz w:val="24"/>
          <w:szCs w:val="24"/>
          <w:lang w:val="en-US"/>
        </w:rPr>
      </w:pPr>
      <w:r w:rsidRPr="00EA6E00">
        <w:rPr>
          <w:rFonts w:ascii="Arial" w:eastAsia="Muller Light" w:hAnsi="Arial" w:cs="Arial"/>
          <w:sz w:val="24"/>
          <w:szCs w:val="24"/>
          <w:lang w:val="en-US"/>
        </w:rPr>
        <w:t xml:space="preserve">public class </w:t>
      </w:r>
      <w:proofErr w:type="spellStart"/>
      <w:r w:rsidRPr="00EA6E00">
        <w:rPr>
          <w:rFonts w:ascii="Arial" w:eastAsia="Muller Light" w:hAnsi="Arial" w:cs="Arial"/>
          <w:sz w:val="24"/>
          <w:szCs w:val="24"/>
          <w:lang w:val="en-US"/>
        </w:rPr>
        <w:t>RelacionApp</w:t>
      </w:r>
      <w:proofErr w:type="spellEnd"/>
      <w:r w:rsidRPr="00EA6E00">
        <w:rPr>
          <w:rFonts w:ascii="Arial" w:eastAsia="Muller Light" w:hAnsi="Arial" w:cs="Arial"/>
          <w:sz w:val="24"/>
          <w:szCs w:val="24"/>
          <w:lang w:val="en-US"/>
        </w:rPr>
        <w:t xml:space="preserve"> {</w:t>
      </w:r>
    </w:p>
    <w:p w14:paraId="3B57BA57" w14:textId="77777777" w:rsidR="00EA6E00" w:rsidRPr="00EA6E00" w:rsidRDefault="00EA6E00" w:rsidP="00EA6E00">
      <w:pPr>
        <w:pStyle w:val="Textoindependiente"/>
        <w:ind w:left="708" w:firstLine="708"/>
        <w:rPr>
          <w:rFonts w:ascii="Arial" w:eastAsia="Muller Light" w:hAnsi="Arial" w:cs="Arial"/>
          <w:sz w:val="24"/>
          <w:szCs w:val="24"/>
          <w:lang w:val="en-US"/>
        </w:rPr>
      </w:pPr>
      <w:r w:rsidRPr="00EA6E00">
        <w:rPr>
          <w:rFonts w:ascii="Arial" w:eastAsia="Muller Light" w:hAnsi="Arial" w:cs="Arial"/>
          <w:sz w:val="24"/>
          <w:szCs w:val="24"/>
          <w:lang w:val="en-US"/>
        </w:rPr>
        <w:t xml:space="preserve">public static void main(String[] </w:t>
      </w:r>
      <w:proofErr w:type="spellStart"/>
      <w:r w:rsidRPr="00EA6E00">
        <w:rPr>
          <w:rFonts w:ascii="Arial" w:eastAsia="Muller Light" w:hAnsi="Arial" w:cs="Arial"/>
          <w:sz w:val="24"/>
          <w:szCs w:val="24"/>
          <w:lang w:val="en-US"/>
        </w:rPr>
        <w:t>args</w:t>
      </w:r>
      <w:proofErr w:type="spellEnd"/>
      <w:r w:rsidRPr="00EA6E00">
        <w:rPr>
          <w:rFonts w:ascii="Arial" w:eastAsia="Muller Light" w:hAnsi="Arial" w:cs="Arial"/>
          <w:sz w:val="24"/>
          <w:szCs w:val="24"/>
          <w:lang w:val="en-US"/>
        </w:rPr>
        <w:t>) { int x=8;</w:t>
      </w:r>
    </w:p>
    <w:p w14:paraId="2F946F6A" w14:textId="77777777" w:rsidR="00EA6E00" w:rsidRPr="00EA6E00" w:rsidRDefault="00EA6E00" w:rsidP="00EA6E00">
      <w:pPr>
        <w:pStyle w:val="Textoindependiente"/>
        <w:spacing w:before="2" w:line="225" w:lineRule="exact"/>
        <w:ind w:left="1416" w:firstLine="708"/>
        <w:rPr>
          <w:rFonts w:ascii="Arial" w:eastAsia="Muller Light" w:hAnsi="Arial" w:cs="Arial"/>
          <w:sz w:val="24"/>
          <w:szCs w:val="24"/>
        </w:rPr>
      </w:pPr>
      <w:proofErr w:type="spellStart"/>
      <w:r w:rsidRPr="00EA6E00">
        <w:rPr>
          <w:rFonts w:ascii="Arial" w:eastAsia="Muller Light" w:hAnsi="Arial" w:cs="Arial"/>
          <w:sz w:val="24"/>
          <w:szCs w:val="24"/>
        </w:rPr>
        <w:t>int</w:t>
      </w:r>
      <w:proofErr w:type="spellEnd"/>
      <w:r w:rsidRPr="00EA6E00">
        <w:rPr>
          <w:rFonts w:ascii="Arial" w:eastAsia="Muller Light" w:hAnsi="Arial" w:cs="Arial"/>
          <w:sz w:val="24"/>
          <w:szCs w:val="24"/>
        </w:rPr>
        <w:t xml:space="preserve"> y=5;</w:t>
      </w:r>
    </w:p>
    <w:p w14:paraId="6C830288" w14:textId="77777777" w:rsidR="00EA6E00" w:rsidRPr="00EA6E00" w:rsidRDefault="00EA6E00" w:rsidP="00EA6E00">
      <w:pPr>
        <w:pStyle w:val="Textoindependiente"/>
        <w:ind w:left="1416" w:firstLine="708"/>
        <w:rPr>
          <w:rFonts w:ascii="Arial" w:eastAsia="Muller Light" w:hAnsi="Arial" w:cs="Arial"/>
          <w:sz w:val="24"/>
          <w:szCs w:val="24"/>
        </w:rPr>
      </w:pPr>
      <w:proofErr w:type="spellStart"/>
      <w:r w:rsidRPr="00EA6E00">
        <w:rPr>
          <w:rFonts w:ascii="Arial" w:eastAsia="Muller Light" w:hAnsi="Arial" w:cs="Arial"/>
          <w:sz w:val="24"/>
          <w:szCs w:val="24"/>
        </w:rPr>
        <w:t>boolean</w:t>
      </w:r>
      <w:proofErr w:type="spellEnd"/>
      <w:r w:rsidRPr="00EA6E00">
        <w:rPr>
          <w:rFonts w:ascii="Arial" w:eastAsia="Muller Light" w:hAnsi="Arial" w:cs="Arial"/>
          <w:sz w:val="24"/>
          <w:szCs w:val="24"/>
        </w:rPr>
        <w:t xml:space="preserve"> compara=(</w:t>
      </w:r>
      <w:proofErr w:type="spellStart"/>
      <w:r w:rsidRPr="00EA6E00">
        <w:rPr>
          <w:rFonts w:ascii="Arial" w:eastAsia="Muller Light" w:hAnsi="Arial" w:cs="Arial"/>
          <w:sz w:val="24"/>
          <w:szCs w:val="24"/>
        </w:rPr>
        <w:t>xy</w:t>
      </w:r>
      <w:proofErr w:type="spellEnd"/>
      <w:r w:rsidRPr="00EA6E00">
        <w:rPr>
          <w:rFonts w:ascii="Arial" w:eastAsia="Muller Light" w:hAnsi="Arial" w:cs="Arial"/>
          <w:sz w:val="24"/>
          <w:szCs w:val="24"/>
        </w:rPr>
        <w:t xml:space="preserve">); </w:t>
      </w:r>
    </w:p>
    <w:p w14:paraId="7905111E" w14:textId="77777777" w:rsidR="00EA6E00" w:rsidRPr="00EA6E00" w:rsidRDefault="00EA6E00" w:rsidP="00EA6E00">
      <w:pPr>
        <w:pStyle w:val="Textoindependiente"/>
        <w:ind w:left="1416" w:firstLine="708"/>
        <w:rPr>
          <w:rFonts w:ascii="Arial" w:eastAsia="Muller Light" w:hAnsi="Arial" w:cs="Arial"/>
          <w:sz w:val="24"/>
          <w:szCs w:val="24"/>
        </w:rPr>
      </w:pPr>
      <w:proofErr w:type="spellStart"/>
      <w:r w:rsidRPr="00EA6E00">
        <w:rPr>
          <w:rFonts w:ascii="Arial" w:eastAsia="Muller Light" w:hAnsi="Arial" w:cs="Arial"/>
          <w:sz w:val="24"/>
          <w:szCs w:val="24"/>
        </w:rPr>
        <w:t>System.out.println</w:t>
      </w:r>
      <w:proofErr w:type="spellEnd"/>
      <w:r w:rsidRPr="00EA6E00">
        <w:rPr>
          <w:rFonts w:ascii="Arial" w:eastAsia="Muller Light" w:hAnsi="Arial" w:cs="Arial"/>
          <w:sz w:val="24"/>
          <w:szCs w:val="24"/>
        </w:rPr>
        <w:t>("x&gt;y es "+compara); compara=(x==y);</w:t>
      </w:r>
    </w:p>
    <w:p w14:paraId="526E9386" w14:textId="77777777" w:rsidR="00EA6E00" w:rsidRPr="00EA6E00" w:rsidRDefault="00EA6E00" w:rsidP="00EA6E00">
      <w:pPr>
        <w:pStyle w:val="Textoindependiente"/>
        <w:ind w:left="1416" w:firstLine="708"/>
        <w:rPr>
          <w:rFonts w:ascii="Arial" w:eastAsia="Muller Light" w:hAnsi="Arial" w:cs="Arial"/>
          <w:sz w:val="24"/>
          <w:szCs w:val="24"/>
        </w:rPr>
      </w:pPr>
      <w:proofErr w:type="spellStart"/>
      <w:r w:rsidRPr="00EA6E00">
        <w:rPr>
          <w:rFonts w:ascii="Arial" w:eastAsia="Muller Light" w:hAnsi="Arial" w:cs="Arial"/>
          <w:sz w:val="24"/>
          <w:szCs w:val="24"/>
        </w:rPr>
        <w:t>System.out.println</w:t>
      </w:r>
      <w:proofErr w:type="spellEnd"/>
      <w:r w:rsidRPr="00EA6E00">
        <w:rPr>
          <w:rFonts w:ascii="Arial" w:eastAsia="Muller Light" w:hAnsi="Arial" w:cs="Arial"/>
          <w:sz w:val="24"/>
          <w:szCs w:val="24"/>
        </w:rPr>
        <w:t>("x==y es "+compara); compara=(x!=y);</w:t>
      </w:r>
    </w:p>
    <w:p w14:paraId="771E5D9C" w14:textId="77777777" w:rsidR="00EA6E00" w:rsidRPr="00EA6E00" w:rsidRDefault="00EA6E00" w:rsidP="00EA6E00">
      <w:pPr>
        <w:pStyle w:val="Textoindependiente"/>
        <w:spacing w:before="2"/>
        <w:ind w:left="2124"/>
        <w:rPr>
          <w:rFonts w:ascii="Arial" w:eastAsia="Muller Light" w:hAnsi="Arial" w:cs="Arial"/>
          <w:sz w:val="24"/>
          <w:szCs w:val="24"/>
        </w:rPr>
      </w:pPr>
      <w:proofErr w:type="spellStart"/>
      <w:r w:rsidRPr="00EA6E00">
        <w:rPr>
          <w:rFonts w:ascii="Arial" w:eastAsia="Muller Light" w:hAnsi="Arial" w:cs="Arial"/>
          <w:sz w:val="24"/>
          <w:szCs w:val="24"/>
        </w:rPr>
        <w:t>System.out.println</w:t>
      </w:r>
      <w:proofErr w:type="spellEnd"/>
      <w:r w:rsidRPr="00EA6E00">
        <w:rPr>
          <w:rFonts w:ascii="Arial" w:eastAsia="Muller Light" w:hAnsi="Arial" w:cs="Arial"/>
          <w:sz w:val="24"/>
          <w:szCs w:val="24"/>
        </w:rPr>
        <w:t>("x!=y es</w:t>
      </w:r>
      <w:r w:rsidRPr="00EA6E00">
        <w:rPr>
          <w:rFonts w:ascii="Arial" w:eastAsia="Muller Light" w:hAnsi="Arial" w:cs="Arial"/>
          <w:spacing w:val="-33"/>
          <w:sz w:val="24"/>
          <w:szCs w:val="24"/>
        </w:rPr>
        <w:t xml:space="preserve"> </w:t>
      </w:r>
      <w:r w:rsidRPr="00EA6E00">
        <w:rPr>
          <w:rFonts w:ascii="Arial" w:eastAsia="Muller Light" w:hAnsi="Arial" w:cs="Arial"/>
          <w:sz w:val="24"/>
          <w:szCs w:val="24"/>
        </w:rPr>
        <w:t xml:space="preserve">"+compara); compara=(x&lt;=y); </w:t>
      </w:r>
      <w:proofErr w:type="spellStart"/>
      <w:r w:rsidRPr="00EA6E00">
        <w:rPr>
          <w:rFonts w:ascii="Arial" w:eastAsia="Muller Light" w:hAnsi="Arial" w:cs="Arial"/>
          <w:sz w:val="24"/>
          <w:szCs w:val="24"/>
        </w:rPr>
        <w:t>System.out.println</w:t>
      </w:r>
      <w:proofErr w:type="spellEnd"/>
      <w:r w:rsidRPr="00EA6E00">
        <w:rPr>
          <w:rFonts w:ascii="Arial" w:eastAsia="Muller Light" w:hAnsi="Arial" w:cs="Arial"/>
          <w:sz w:val="24"/>
          <w:szCs w:val="24"/>
        </w:rPr>
        <w:t>("x&lt;=y es</w:t>
      </w:r>
      <w:r w:rsidRPr="00EA6E00">
        <w:rPr>
          <w:rFonts w:ascii="Arial" w:eastAsia="Muller Light" w:hAnsi="Arial" w:cs="Arial"/>
          <w:spacing w:val="-33"/>
          <w:sz w:val="24"/>
          <w:szCs w:val="24"/>
        </w:rPr>
        <w:t xml:space="preserve"> </w:t>
      </w:r>
      <w:r w:rsidRPr="00EA6E00">
        <w:rPr>
          <w:rFonts w:ascii="Arial" w:eastAsia="Muller Light" w:hAnsi="Arial" w:cs="Arial"/>
          <w:sz w:val="24"/>
          <w:szCs w:val="24"/>
        </w:rPr>
        <w:t xml:space="preserve">"+compara); compara=(x&gt;=y); </w:t>
      </w:r>
      <w:proofErr w:type="spellStart"/>
      <w:r w:rsidRPr="00EA6E00">
        <w:rPr>
          <w:rFonts w:ascii="Arial" w:eastAsia="Muller Light" w:hAnsi="Arial" w:cs="Arial"/>
          <w:sz w:val="24"/>
          <w:szCs w:val="24"/>
        </w:rPr>
        <w:t>System.out.println</w:t>
      </w:r>
      <w:proofErr w:type="spellEnd"/>
      <w:r w:rsidRPr="00EA6E00">
        <w:rPr>
          <w:rFonts w:ascii="Arial" w:eastAsia="Muller Light" w:hAnsi="Arial" w:cs="Arial"/>
          <w:sz w:val="24"/>
          <w:szCs w:val="24"/>
        </w:rPr>
        <w:t>("x&gt;=y es</w:t>
      </w:r>
      <w:r w:rsidRPr="00EA6E00">
        <w:rPr>
          <w:rFonts w:ascii="Arial" w:eastAsia="Muller Light" w:hAnsi="Arial" w:cs="Arial"/>
          <w:spacing w:val="-33"/>
          <w:sz w:val="24"/>
          <w:szCs w:val="24"/>
        </w:rPr>
        <w:t xml:space="preserve"> </w:t>
      </w:r>
      <w:r w:rsidRPr="00EA6E00">
        <w:rPr>
          <w:rFonts w:ascii="Arial" w:eastAsia="Muller Light" w:hAnsi="Arial" w:cs="Arial"/>
          <w:sz w:val="24"/>
          <w:szCs w:val="24"/>
        </w:rPr>
        <w:t>"+compara);</w:t>
      </w:r>
    </w:p>
    <w:p w14:paraId="62FA1305" w14:textId="77777777" w:rsidR="00EA6E00" w:rsidRPr="00EA6E00" w:rsidRDefault="00EA6E00" w:rsidP="00EA6E00">
      <w:pPr>
        <w:pStyle w:val="Textoindependiente"/>
        <w:tabs>
          <w:tab w:val="left" w:pos="1660"/>
        </w:tabs>
        <w:spacing w:line="224" w:lineRule="exact"/>
        <w:ind w:firstLine="708"/>
        <w:rPr>
          <w:rFonts w:ascii="Arial" w:eastAsia="Muller Light" w:hAnsi="Arial" w:cs="Arial"/>
          <w:sz w:val="24"/>
          <w:szCs w:val="24"/>
        </w:rPr>
      </w:pPr>
      <w:r w:rsidRPr="00EA6E00">
        <w:rPr>
          <w:rFonts w:ascii="Arial" w:eastAsia="Muller Light" w:hAnsi="Arial" w:cs="Arial"/>
          <w:sz w:val="24"/>
          <w:szCs w:val="24"/>
        </w:rPr>
        <w:t>try</w:t>
      </w:r>
      <w:r w:rsidRPr="00EA6E00">
        <w:rPr>
          <w:rFonts w:ascii="Arial" w:hAnsi="Arial" w:cs="Arial"/>
          <w:sz w:val="24"/>
          <w:szCs w:val="24"/>
        </w:rPr>
        <w:tab/>
      </w:r>
      <w:r w:rsidRPr="00EA6E00">
        <w:rPr>
          <w:rFonts w:ascii="Arial" w:eastAsia="Muller Light" w:hAnsi="Arial" w:cs="Arial"/>
          <w:sz w:val="24"/>
          <w:szCs w:val="24"/>
        </w:rPr>
        <w:t>{</w:t>
      </w:r>
    </w:p>
    <w:p w14:paraId="2EB88FA4" w14:textId="77777777" w:rsidR="00EA6E00" w:rsidRPr="00EA6E00" w:rsidRDefault="00EA6E00" w:rsidP="00EA6E00">
      <w:pPr>
        <w:pStyle w:val="Textoindependiente"/>
        <w:ind w:firstLine="708"/>
        <w:rPr>
          <w:rFonts w:ascii="Arial" w:eastAsia="Muller Light" w:hAnsi="Arial" w:cs="Arial"/>
          <w:sz w:val="24"/>
          <w:szCs w:val="24"/>
        </w:rPr>
      </w:pPr>
      <w:r w:rsidRPr="00EA6E00">
        <w:rPr>
          <w:rFonts w:ascii="Arial" w:eastAsia="Muller Light" w:hAnsi="Arial" w:cs="Arial"/>
          <w:sz w:val="24"/>
          <w:szCs w:val="24"/>
        </w:rPr>
        <w:t xml:space="preserve">//espera la pulsación de una tecla y luego RETORNO </w:t>
      </w:r>
      <w:proofErr w:type="spellStart"/>
      <w:r w:rsidRPr="00EA6E00">
        <w:rPr>
          <w:rFonts w:ascii="Arial" w:eastAsia="Muller Light" w:hAnsi="Arial" w:cs="Arial"/>
          <w:sz w:val="24"/>
          <w:szCs w:val="24"/>
        </w:rPr>
        <w:t>System.in.read</w:t>
      </w:r>
      <w:proofErr w:type="spellEnd"/>
      <w:r w:rsidRPr="00EA6E00">
        <w:rPr>
          <w:rFonts w:ascii="Arial" w:eastAsia="Muller Light" w:hAnsi="Arial" w:cs="Arial"/>
          <w:sz w:val="24"/>
          <w:szCs w:val="24"/>
        </w:rPr>
        <w:t>();</w:t>
      </w:r>
    </w:p>
    <w:p w14:paraId="796B64D6" w14:textId="77777777" w:rsidR="00EA6E00" w:rsidRPr="00EA6E00" w:rsidRDefault="00EA6E00" w:rsidP="00EA6E00">
      <w:pPr>
        <w:pStyle w:val="Textoindependiente"/>
        <w:tabs>
          <w:tab w:val="left" w:pos="4060"/>
        </w:tabs>
        <w:spacing w:before="2" w:line="224" w:lineRule="exact"/>
        <w:rPr>
          <w:rFonts w:ascii="Arial" w:eastAsia="Muller Light" w:hAnsi="Arial" w:cs="Arial"/>
          <w:sz w:val="24"/>
          <w:szCs w:val="24"/>
        </w:rPr>
      </w:pPr>
      <w:r w:rsidRPr="00EA6E00">
        <w:rPr>
          <w:rFonts w:ascii="Arial" w:eastAsia="Muller Light" w:hAnsi="Arial" w:cs="Arial"/>
          <w:sz w:val="24"/>
          <w:szCs w:val="24"/>
        </w:rPr>
        <w:t>}catch (</w:t>
      </w:r>
      <w:proofErr w:type="spellStart"/>
      <w:r w:rsidRPr="00EA6E00">
        <w:rPr>
          <w:rFonts w:ascii="Arial" w:eastAsia="Muller Light" w:hAnsi="Arial" w:cs="Arial"/>
          <w:sz w:val="24"/>
          <w:szCs w:val="24"/>
        </w:rPr>
        <w:t>Exception</w:t>
      </w:r>
      <w:proofErr w:type="spellEnd"/>
      <w:r w:rsidRPr="00EA6E00">
        <w:rPr>
          <w:rFonts w:ascii="Arial" w:eastAsia="Muller Light" w:hAnsi="Arial" w:cs="Arial"/>
          <w:spacing w:val="-10"/>
          <w:sz w:val="24"/>
          <w:szCs w:val="24"/>
        </w:rPr>
        <w:t xml:space="preserve"> </w:t>
      </w:r>
      <w:r w:rsidRPr="00EA6E00">
        <w:rPr>
          <w:rFonts w:ascii="Arial" w:eastAsia="Muller Light" w:hAnsi="Arial" w:cs="Arial"/>
          <w:sz w:val="24"/>
          <w:szCs w:val="24"/>
        </w:rPr>
        <w:t>e)</w:t>
      </w:r>
      <w:r w:rsidRPr="00EA6E00">
        <w:rPr>
          <w:rFonts w:ascii="Arial" w:eastAsia="Muller Light" w:hAnsi="Arial" w:cs="Arial"/>
          <w:spacing w:val="-4"/>
          <w:sz w:val="24"/>
          <w:szCs w:val="24"/>
        </w:rPr>
        <w:t xml:space="preserve"> </w:t>
      </w:r>
      <w:r w:rsidRPr="00EA6E00">
        <w:rPr>
          <w:rFonts w:ascii="Arial" w:eastAsia="Muller Light" w:hAnsi="Arial" w:cs="Arial"/>
          <w:sz w:val="24"/>
          <w:szCs w:val="24"/>
        </w:rPr>
        <w:t>{</w:t>
      </w:r>
      <w:r w:rsidRPr="00EA6E00">
        <w:rPr>
          <w:rFonts w:ascii="Arial" w:hAnsi="Arial" w:cs="Arial"/>
          <w:sz w:val="24"/>
          <w:szCs w:val="24"/>
        </w:rPr>
        <w:tab/>
      </w:r>
      <w:r w:rsidRPr="00EA6E00">
        <w:rPr>
          <w:rFonts w:ascii="Arial" w:eastAsia="Muller Light" w:hAnsi="Arial" w:cs="Arial"/>
          <w:sz w:val="24"/>
          <w:szCs w:val="24"/>
        </w:rPr>
        <w:t>}</w:t>
      </w:r>
    </w:p>
    <w:p w14:paraId="280852EA" w14:textId="77777777" w:rsidR="00EA6E00" w:rsidRPr="00EA6E00" w:rsidRDefault="00EA6E00" w:rsidP="00EA6E00">
      <w:pPr>
        <w:pStyle w:val="Textoindependiente"/>
        <w:rPr>
          <w:rFonts w:ascii="Arial" w:eastAsia="Muller Light" w:hAnsi="Arial" w:cs="Arial"/>
          <w:sz w:val="24"/>
          <w:szCs w:val="24"/>
        </w:rPr>
      </w:pPr>
      <w:r w:rsidRPr="00EA6E00">
        <w:rPr>
          <w:rFonts w:ascii="Arial" w:eastAsia="Muller Light" w:hAnsi="Arial" w:cs="Arial"/>
          <w:sz w:val="24"/>
          <w:szCs w:val="24"/>
        </w:rPr>
        <w:t>}</w:t>
      </w:r>
    </w:p>
    <w:p w14:paraId="6261A782" w14:textId="77777777" w:rsidR="00EA6E00" w:rsidRPr="00EA6E00" w:rsidRDefault="00EA6E00" w:rsidP="00EA6E00">
      <w:pPr>
        <w:pStyle w:val="Textoindependiente"/>
        <w:spacing w:before="2"/>
        <w:rPr>
          <w:rFonts w:ascii="Arial" w:eastAsia="Muller Light" w:hAnsi="Arial" w:cs="Arial"/>
          <w:sz w:val="24"/>
          <w:szCs w:val="24"/>
        </w:rPr>
      </w:pPr>
      <w:r w:rsidRPr="00EA6E00">
        <w:rPr>
          <w:rFonts w:ascii="Arial" w:eastAsia="Muller Light" w:hAnsi="Arial" w:cs="Arial"/>
          <w:sz w:val="24"/>
          <w:szCs w:val="24"/>
        </w:rPr>
        <w:t>}</w:t>
      </w:r>
    </w:p>
    <w:p w14:paraId="57641186" w14:textId="77777777" w:rsidR="00EA6E00" w:rsidRPr="00EA6E00" w:rsidRDefault="00EA6E00" w:rsidP="00EA6E00">
      <w:pPr>
        <w:pStyle w:val="Ttulo3"/>
        <w:rPr>
          <w:rFonts w:ascii="Arial" w:eastAsia="Muller Light" w:hAnsi="Arial" w:cs="Arial"/>
          <w:color w:val="auto"/>
          <w:sz w:val="24"/>
          <w:szCs w:val="24"/>
        </w:rPr>
      </w:pPr>
      <w:r w:rsidRPr="00EA6E00">
        <w:rPr>
          <w:rFonts w:ascii="Arial" w:eastAsia="Muller Light" w:hAnsi="Arial" w:cs="Arial"/>
          <w:color w:val="auto"/>
          <w:sz w:val="24"/>
          <w:szCs w:val="24"/>
        </w:rPr>
        <w:t>Prioridad y Orden de evaluación</w:t>
      </w:r>
    </w:p>
    <w:p w14:paraId="35011FB7" w14:textId="77777777" w:rsidR="00EA6E00" w:rsidRPr="00EA6E00" w:rsidRDefault="00EA6E00" w:rsidP="00EA6E00">
      <w:pPr>
        <w:pStyle w:val="Textoindependiente"/>
        <w:spacing w:before="10"/>
        <w:rPr>
          <w:rFonts w:ascii="Arial" w:eastAsia="Muller Light" w:hAnsi="Arial" w:cs="Arial"/>
          <w:sz w:val="24"/>
          <w:szCs w:val="24"/>
        </w:rPr>
      </w:pPr>
    </w:p>
    <w:tbl>
      <w:tblPr>
        <w:tblStyle w:val="Normal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7503"/>
      </w:tblGrid>
      <w:tr w:rsidR="00EA6E00" w:rsidRPr="00EA6E00" w14:paraId="6003388D" w14:textId="77777777" w:rsidTr="007934E3">
        <w:trPr>
          <w:trHeight w:val="226"/>
        </w:trPr>
        <w:tc>
          <w:tcPr>
            <w:tcW w:w="1104" w:type="pct"/>
          </w:tcPr>
          <w:p w14:paraId="072A87C0" w14:textId="77777777" w:rsidR="00EA6E00" w:rsidRPr="00EA6E00" w:rsidRDefault="00EA6E00" w:rsidP="007934E3">
            <w:pPr>
              <w:pStyle w:val="TableParagraph"/>
              <w:spacing w:line="360" w:lineRule="auto"/>
              <w:jc w:val="center"/>
              <w:rPr>
                <w:rFonts w:ascii="Arial" w:eastAsia="Muller Light" w:hAnsi="Arial" w:cs="Arial"/>
                <w:b/>
                <w:bCs/>
                <w:color w:val="auto"/>
                <w:sz w:val="24"/>
                <w:szCs w:val="24"/>
                <w:lang w:val="es-PE"/>
              </w:rPr>
            </w:pPr>
            <w:r w:rsidRPr="00EA6E00">
              <w:rPr>
                <w:rFonts w:ascii="Arial" w:eastAsia="Muller Light" w:hAnsi="Arial" w:cs="Arial"/>
                <w:b/>
                <w:bCs/>
                <w:color w:val="auto"/>
                <w:sz w:val="24"/>
                <w:szCs w:val="24"/>
                <w:lang w:val="es-PE"/>
              </w:rPr>
              <w:t>Operador</w:t>
            </w:r>
          </w:p>
        </w:tc>
        <w:tc>
          <w:tcPr>
            <w:tcW w:w="3896" w:type="pct"/>
          </w:tcPr>
          <w:p w14:paraId="05A6832E" w14:textId="77777777" w:rsidR="00EA6E00" w:rsidRPr="00EA6E00" w:rsidRDefault="00EA6E00" w:rsidP="007934E3">
            <w:pPr>
              <w:pStyle w:val="TableParagraph"/>
              <w:spacing w:line="360" w:lineRule="auto"/>
              <w:jc w:val="center"/>
              <w:rPr>
                <w:rFonts w:ascii="Arial" w:eastAsia="Muller Light" w:hAnsi="Arial" w:cs="Arial"/>
                <w:b/>
                <w:bCs/>
                <w:color w:val="auto"/>
                <w:sz w:val="24"/>
                <w:szCs w:val="24"/>
                <w:lang w:val="es-PE"/>
              </w:rPr>
            </w:pPr>
            <w:r w:rsidRPr="00EA6E00">
              <w:rPr>
                <w:rFonts w:ascii="Arial" w:eastAsia="Muller Light" w:hAnsi="Arial" w:cs="Arial"/>
                <w:b/>
                <w:bCs/>
                <w:color w:val="auto"/>
                <w:sz w:val="24"/>
                <w:szCs w:val="24"/>
                <w:lang w:val="es-PE"/>
              </w:rPr>
              <w:t>Acción</w:t>
            </w:r>
          </w:p>
        </w:tc>
      </w:tr>
      <w:tr w:rsidR="00EA6E00" w:rsidRPr="00EA6E00" w14:paraId="73EDD108" w14:textId="77777777" w:rsidTr="007934E3">
        <w:trPr>
          <w:trHeight w:val="230"/>
        </w:trPr>
        <w:tc>
          <w:tcPr>
            <w:tcW w:w="1104" w:type="pct"/>
          </w:tcPr>
          <w:p w14:paraId="769D65F1" w14:textId="77777777" w:rsidR="00EA6E00" w:rsidRPr="00EA6E00" w:rsidRDefault="00EA6E00" w:rsidP="007934E3">
            <w:pPr>
              <w:pStyle w:val="TableParagraph"/>
              <w:tabs>
                <w:tab w:val="left" w:pos="706"/>
                <w:tab w:val="left" w:pos="1306"/>
              </w:tabs>
              <w:spacing w:before="4" w:line="360" w:lineRule="auto"/>
              <w:jc w:val="center"/>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w:t>
            </w:r>
            <w:r w:rsidRPr="00EA6E00">
              <w:rPr>
                <w:rFonts w:ascii="Arial" w:eastAsia="Muller Light" w:hAnsi="Arial" w:cs="Arial"/>
                <w:color w:val="auto"/>
                <w:spacing w:val="-2"/>
                <w:sz w:val="24"/>
                <w:szCs w:val="24"/>
                <w:lang w:val="es-PE"/>
              </w:rPr>
              <w:t xml:space="preserve"> </w:t>
            </w:r>
            <w:r w:rsidRPr="00EA6E00">
              <w:rPr>
                <w:rFonts w:ascii="Arial" w:eastAsia="Muller Light" w:hAnsi="Arial" w:cs="Arial"/>
                <w:color w:val="auto"/>
                <w:sz w:val="24"/>
                <w:szCs w:val="24"/>
                <w:lang w:val="es-PE"/>
              </w:rPr>
              <w: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w:t>
            </w:r>
            <w:r w:rsidRPr="00EA6E00">
              <w:rPr>
                <w:rFonts w:ascii="Arial" w:eastAsia="Muller Light" w:hAnsi="Arial" w:cs="Arial"/>
                <w:color w:val="auto"/>
                <w:spacing w:val="-1"/>
                <w:sz w:val="24"/>
                <w:szCs w:val="24"/>
                <w:lang w:val="es-PE"/>
              </w:rPr>
              <w:t xml:space="preserve"> </w:t>
            </w:r>
            <w:r w:rsidRPr="00EA6E00">
              <w:rPr>
                <w:rFonts w:ascii="Arial" w:eastAsia="Muller Light" w:hAnsi="Arial" w:cs="Arial"/>
                <w:color w:val="auto"/>
                <w:sz w:val="24"/>
                <w:szCs w:val="24"/>
                <w:lang w:val="es-PE"/>
              </w:rPr>
              <w: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w:t>
            </w:r>
          </w:p>
        </w:tc>
        <w:tc>
          <w:tcPr>
            <w:tcW w:w="3896" w:type="pct"/>
          </w:tcPr>
          <w:p w14:paraId="0F5CBDE6" w14:textId="77777777" w:rsidR="00EA6E00" w:rsidRPr="00EA6E00" w:rsidRDefault="00EA6E00" w:rsidP="007934E3">
            <w:pPr>
              <w:pStyle w:val="TableParagraph"/>
              <w:spacing w:before="4"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Paréntesis, corchetes y el punto</w:t>
            </w:r>
          </w:p>
        </w:tc>
      </w:tr>
      <w:tr w:rsidR="00EA6E00" w:rsidRPr="00EA6E00" w14:paraId="0629D764" w14:textId="77777777" w:rsidTr="007934E3">
        <w:trPr>
          <w:trHeight w:val="258"/>
        </w:trPr>
        <w:tc>
          <w:tcPr>
            <w:tcW w:w="1104" w:type="pct"/>
          </w:tcPr>
          <w:p w14:paraId="05790DC1" w14:textId="77777777" w:rsidR="00EA6E00" w:rsidRPr="00EA6E00" w:rsidRDefault="00EA6E00" w:rsidP="007934E3">
            <w:pPr>
              <w:pStyle w:val="TableParagraph"/>
              <w:spacing w:before="1" w:line="360" w:lineRule="auto"/>
              <w:jc w:val="center"/>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 xml:space="preserve"> </w:t>
            </w:r>
            <w:r w:rsidRPr="00EA6E00">
              <w:rPr>
                <w:rFonts w:ascii="Arial" w:eastAsia="Muller Light" w:hAnsi="Arial" w:cs="Arial"/>
                <w:color w:val="auto"/>
                <w:sz w:val="24"/>
                <w:szCs w:val="24"/>
                <w:lang w:val="es-PE"/>
              </w:rPr>
              <w:t> ++</w:t>
            </w:r>
            <w:r w:rsidRPr="00EA6E00">
              <w:rPr>
                <w:rFonts w:ascii="Arial" w:eastAsia="Muller Light" w:hAnsi="Arial" w:cs="Arial"/>
                <w:color w:val="auto"/>
                <w:spacing w:val="-67"/>
                <w:sz w:val="24"/>
                <w:szCs w:val="24"/>
                <w:lang w:val="es-PE"/>
              </w:rPr>
              <w:t xml:space="preserve"> </w:t>
            </w:r>
            <w:r w:rsidRPr="00EA6E00">
              <w:rPr>
                <w:rFonts w:ascii="Arial" w:eastAsia="Muller Light" w:hAnsi="Arial" w:cs="Arial"/>
                <w:color w:val="auto"/>
                <w:sz w:val="24"/>
                <w:szCs w:val="24"/>
                <w:lang w:val="es-PE"/>
              </w:rPr>
              <w:t>--</w:t>
            </w:r>
          </w:p>
        </w:tc>
        <w:tc>
          <w:tcPr>
            <w:tcW w:w="3896" w:type="pct"/>
          </w:tcPr>
          <w:p w14:paraId="101163AF" w14:textId="77777777" w:rsidR="00EA6E00" w:rsidRPr="00EA6E00" w:rsidRDefault="00EA6E00" w:rsidP="007934E3">
            <w:pPr>
              <w:pStyle w:val="TableParagraph"/>
              <w:spacing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Cambio signo, Negación, incremento, decremento</w:t>
            </w:r>
          </w:p>
        </w:tc>
      </w:tr>
      <w:tr w:rsidR="00EA6E00" w:rsidRPr="00EA6E00" w14:paraId="147EE597" w14:textId="77777777" w:rsidTr="007934E3">
        <w:trPr>
          <w:trHeight w:val="225"/>
        </w:trPr>
        <w:tc>
          <w:tcPr>
            <w:tcW w:w="1104" w:type="pct"/>
          </w:tcPr>
          <w:p w14:paraId="0E38CE41" w14:textId="77777777" w:rsidR="00EA6E00" w:rsidRPr="00EA6E00" w:rsidRDefault="00EA6E00" w:rsidP="007934E3">
            <w:pPr>
              <w:pStyle w:val="TableParagraph"/>
              <w:spacing w:before="4" w:line="360" w:lineRule="auto"/>
              <w:jc w:val="center"/>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new (</w:t>
            </w:r>
            <w:proofErr w:type="spellStart"/>
            <w:r w:rsidRPr="00EA6E00">
              <w:rPr>
                <w:rFonts w:ascii="Arial" w:eastAsia="Muller Light" w:hAnsi="Arial" w:cs="Arial"/>
                <w:color w:val="auto"/>
                <w:sz w:val="24"/>
                <w:szCs w:val="24"/>
                <w:lang w:val="es-PE"/>
              </w:rPr>
              <w:t>cast</w:t>
            </w:r>
            <w:proofErr w:type="spellEnd"/>
            <w:r w:rsidRPr="00EA6E00">
              <w:rPr>
                <w:rFonts w:ascii="Arial" w:eastAsia="Muller Light" w:hAnsi="Arial" w:cs="Arial"/>
                <w:color w:val="auto"/>
                <w:sz w:val="24"/>
                <w:szCs w:val="24"/>
                <w:lang w:val="es-PE"/>
              </w:rPr>
              <w:t>)</w:t>
            </w:r>
          </w:p>
        </w:tc>
        <w:tc>
          <w:tcPr>
            <w:tcW w:w="3896" w:type="pct"/>
          </w:tcPr>
          <w:p w14:paraId="344D4C8F" w14:textId="77777777" w:rsidR="00EA6E00" w:rsidRPr="00EA6E00" w:rsidRDefault="00EA6E00" w:rsidP="007934E3">
            <w:pPr>
              <w:pStyle w:val="TableParagraph"/>
              <w:spacing w:before="4"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Asignación de memoria, cambio de tipo</w:t>
            </w:r>
          </w:p>
        </w:tc>
      </w:tr>
      <w:tr w:rsidR="00EA6E00" w:rsidRPr="00EA6E00" w14:paraId="65430369" w14:textId="77777777" w:rsidTr="007934E3">
        <w:trPr>
          <w:trHeight w:val="230"/>
        </w:trPr>
        <w:tc>
          <w:tcPr>
            <w:tcW w:w="1104" w:type="pct"/>
          </w:tcPr>
          <w:p w14:paraId="633A8AF3" w14:textId="77777777" w:rsidR="00EA6E00" w:rsidRPr="00EA6E00" w:rsidRDefault="00EA6E00" w:rsidP="007934E3">
            <w:pPr>
              <w:pStyle w:val="TableParagraph"/>
              <w:spacing w:before="4" w:line="360" w:lineRule="auto"/>
              <w:jc w:val="center"/>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 %</w:t>
            </w:r>
          </w:p>
        </w:tc>
        <w:tc>
          <w:tcPr>
            <w:tcW w:w="3896" w:type="pct"/>
          </w:tcPr>
          <w:p w14:paraId="57F175DA" w14:textId="77777777" w:rsidR="00EA6E00" w:rsidRPr="00EA6E00" w:rsidRDefault="00EA6E00" w:rsidP="007934E3">
            <w:pPr>
              <w:pStyle w:val="TableParagraph"/>
              <w:spacing w:before="4"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División, multiplicación, resto de una división</w:t>
            </w:r>
          </w:p>
        </w:tc>
      </w:tr>
      <w:tr w:rsidR="00EA6E00" w:rsidRPr="00EA6E00" w14:paraId="1F2F6AAE" w14:textId="77777777" w:rsidTr="007934E3">
        <w:trPr>
          <w:trHeight w:val="226"/>
        </w:trPr>
        <w:tc>
          <w:tcPr>
            <w:tcW w:w="1104" w:type="pct"/>
          </w:tcPr>
          <w:p w14:paraId="56E6BD77" w14:textId="77777777" w:rsidR="00EA6E00" w:rsidRPr="00EA6E00" w:rsidRDefault="00EA6E00" w:rsidP="007934E3">
            <w:pPr>
              <w:pStyle w:val="TableParagraph"/>
              <w:tabs>
                <w:tab w:val="left" w:pos="466"/>
              </w:tabs>
              <w:spacing w:line="360" w:lineRule="auto"/>
              <w:jc w:val="center"/>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w:t>
            </w:r>
          </w:p>
        </w:tc>
        <w:tc>
          <w:tcPr>
            <w:tcW w:w="3896" w:type="pct"/>
          </w:tcPr>
          <w:p w14:paraId="6CFF74C4" w14:textId="77777777" w:rsidR="00EA6E00" w:rsidRPr="00EA6E00" w:rsidRDefault="00EA6E00" w:rsidP="007934E3">
            <w:pPr>
              <w:pStyle w:val="TableParagraph"/>
              <w:spacing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Suma y resta</w:t>
            </w:r>
          </w:p>
        </w:tc>
      </w:tr>
      <w:tr w:rsidR="00EA6E00" w:rsidRPr="00EA6E00" w14:paraId="6D63139B" w14:textId="77777777" w:rsidTr="007934E3">
        <w:trPr>
          <w:trHeight w:val="225"/>
        </w:trPr>
        <w:tc>
          <w:tcPr>
            <w:tcW w:w="1104" w:type="pct"/>
          </w:tcPr>
          <w:p w14:paraId="791C6934" w14:textId="77777777" w:rsidR="00EA6E00" w:rsidRPr="00EA6E00" w:rsidRDefault="00EA6E00" w:rsidP="007934E3">
            <w:pPr>
              <w:pStyle w:val="TableParagraph"/>
              <w:tabs>
                <w:tab w:val="left" w:pos="466"/>
                <w:tab w:val="left" w:pos="826"/>
                <w:tab w:val="left" w:pos="1426"/>
              </w:tabs>
              <w:spacing w:line="360" w:lineRule="auto"/>
              <w:jc w:val="center"/>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&lt;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&gt;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&lt;=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&gt;=</w:t>
            </w:r>
          </w:p>
        </w:tc>
        <w:tc>
          <w:tcPr>
            <w:tcW w:w="3896" w:type="pct"/>
          </w:tcPr>
          <w:p w14:paraId="51FCE17B" w14:textId="77777777" w:rsidR="00EA6E00" w:rsidRPr="00EA6E00" w:rsidRDefault="00EA6E00" w:rsidP="007934E3">
            <w:pPr>
              <w:pStyle w:val="TableParagraph"/>
              <w:spacing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Menor que, mayor que, menor o igual, mayor o igual</w:t>
            </w:r>
          </w:p>
        </w:tc>
      </w:tr>
      <w:tr w:rsidR="00EA6E00" w:rsidRPr="00EA6E00" w14:paraId="16EFAD15" w14:textId="77777777" w:rsidTr="007934E3">
        <w:trPr>
          <w:trHeight w:val="262"/>
        </w:trPr>
        <w:tc>
          <w:tcPr>
            <w:tcW w:w="1104" w:type="pct"/>
          </w:tcPr>
          <w:p w14:paraId="0CF41F0B" w14:textId="77777777" w:rsidR="00EA6E00" w:rsidRPr="00EA6E00" w:rsidRDefault="00EA6E00" w:rsidP="007934E3">
            <w:pPr>
              <w:pStyle w:val="TableParagraph"/>
              <w:tabs>
                <w:tab w:val="left" w:pos="586"/>
              </w:tabs>
              <w:spacing w:before="2" w:line="360" w:lineRule="auto"/>
              <w:jc w:val="center"/>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w:t>
            </w:r>
          </w:p>
        </w:tc>
        <w:tc>
          <w:tcPr>
            <w:tcW w:w="3896" w:type="pct"/>
          </w:tcPr>
          <w:p w14:paraId="0C5794AF" w14:textId="77777777" w:rsidR="00EA6E00" w:rsidRPr="00EA6E00" w:rsidRDefault="00EA6E00" w:rsidP="007934E3">
            <w:pPr>
              <w:pStyle w:val="TableParagraph"/>
              <w:spacing w:before="1"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Igual a, diferente de</w:t>
            </w:r>
          </w:p>
        </w:tc>
      </w:tr>
      <w:tr w:rsidR="00EA6E00" w:rsidRPr="00EA6E00" w14:paraId="66183E1B" w14:textId="77777777" w:rsidTr="007934E3">
        <w:trPr>
          <w:trHeight w:val="226"/>
        </w:trPr>
        <w:tc>
          <w:tcPr>
            <w:tcW w:w="1104" w:type="pct"/>
          </w:tcPr>
          <w:p w14:paraId="03CFB841" w14:textId="77777777" w:rsidR="00EA6E00" w:rsidRPr="00EA6E00" w:rsidRDefault="00EA6E00" w:rsidP="007934E3">
            <w:pPr>
              <w:pStyle w:val="TableParagraph"/>
              <w:spacing w:line="360" w:lineRule="auto"/>
              <w:jc w:val="center"/>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&amp;&amp;</w:t>
            </w:r>
          </w:p>
        </w:tc>
        <w:tc>
          <w:tcPr>
            <w:tcW w:w="3896" w:type="pct"/>
          </w:tcPr>
          <w:p w14:paraId="52DC3CE0" w14:textId="77777777" w:rsidR="00EA6E00" w:rsidRPr="00EA6E00" w:rsidRDefault="00EA6E00" w:rsidP="007934E3">
            <w:pPr>
              <w:pStyle w:val="TableParagraph"/>
              <w:spacing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Y lógico</w:t>
            </w:r>
          </w:p>
        </w:tc>
      </w:tr>
      <w:tr w:rsidR="00EA6E00" w:rsidRPr="00EA6E00" w14:paraId="058B1A55" w14:textId="77777777" w:rsidTr="007934E3">
        <w:trPr>
          <w:trHeight w:val="226"/>
        </w:trPr>
        <w:tc>
          <w:tcPr>
            <w:tcW w:w="1104" w:type="pct"/>
          </w:tcPr>
          <w:p w14:paraId="4B137EC1" w14:textId="77777777" w:rsidR="00EA6E00" w:rsidRPr="00EA6E00" w:rsidRDefault="00EA6E00" w:rsidP="007934E3">
            <w:pPr>
              <w:pStyle w:val="TableParagraph"/>
              <w:spacing w:line="360" w:lineRule="auto"/>
              <w:jc w:val="center"/>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ǁ</w:t>
            </w:r>
          </w:p>
        </w:tc>
        <w:tc>
          <w:tcPr>
            <w:tcW w:w="3896" w:type="pct"/>
          </w:tcPr>
          <w:p w14:paraId="45F29000" w14:textId="77777777" w:rsidR="00EA6E00" w:rsidRPr="00EA6E00" w:rsidRDefault="00EA6E00" w:rsidP="007934E3">
            <w:pPr>
              <w:pStyle w:val="TableParagraph"/>
              <w:spacing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O lógico</w:t>
            </w:r>
          </w:p>
        </w:tc>
      </w:tr>
      <w:tr w:rsidR="00EA6E00" w:rsidRPr="00EA6E00" w14:paraId="2E5D7B6A" w14:textId="77777777" w:rsidTr="007934E3">
        <w:trPr>
          <w:trHeight w:val="450"/>
        </w:trPr>
        <w:tc>
          <w:tcPr>
            <w:tcW w:w="1104" w:type="pct"/>
          </w:tcPr>
          <w:p w14:paraId="447DE98C" w14:textId="77777777" w:rsidR="00EA6E00" w:rsidRPr="00EA6E00" w:rsidRDefault="00EA6E00" w:rsidP="007934E3">
            <w:pPr>
              <w:pStyle w:val="TableParagraph"/>
              <w:tabs>
                <w:tab w:val="left" w:pos="466"/>
                <w:tab w:val="left" w:pos="946"/>
                <w:tab w:val="left" w:pos="1426"/>
              </w:tabs>
              <w:spacing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w:t>
            </w:r>
          </w:p>
          <w:p w14:paraId="2D758251" w14:textId="77777777" w:rsidR="00EA6E00" w:rsidRPr="00EA6E00" w:rsidRDefault="00EA6E00" w:rsidP="007934E3">
            <w:pPr>
              <w:pStyle w:val="TableParagraph"/>
              <w:tabs>
                <w:tab w:val="left" w:pos="586"/>
              </w:tabs>
              <w:spacing w:before="2"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w:t>
            </w:r>
            <w:r w:rsidRPr="00EA6E00">
              <w:rPr>
                <w:rFonts w:ascii="Arial" w:hAnsi="Arial" w:cs="Arial"/>
                <w:color w:val="auto"/>
                <w:sz w:val="24"/>
                <w:szCs w:val="24"/>
                <w:lang w:val="es-PE"/>
              </w:rPr>
              <w:tab/>
            </w:r>
            <w:r w:rsidRPr="00EA6E00">
              <w:rPr>
                <w:rFonts w:ascii="Arial" w:eastAsia="Muller Light" w:hAnsi="Arial" w:cs="Arial"/>
                <w:color w:val="auto"/>
                <w:sz w:val="24"/>
                <w:szCs w:val="24"/>
                <w:lang w:val="es-PE"/>
              </w:rPr>
              <w:t>-=</w:t>
            </w:r>
          </w:p>
        </w:tc>
        <w:tc>
          <w:tcPr>
            <w:tcW w:w="3896" w:type="pct"/>
          </w:tcPr>
          <w:p w14:paraId="10152AD4" w14:textId="77777777" w:rsidR="00EA6E00" w:rsidRPr="00EA6E00" w:rsidRDefault="00EA6E00" w:rsidP="007934E3">
            <w:pPr>
              <w:pStyle w:val="TableParagraph"/>
              <w:spacing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Igual, * igual, División igual, resto igual, suma igual resta</w:t>
            </w:r>
          </w:p>
          <w:p w14:paraId="1718D2D9" w14:textId="77777777" w:rsidR="00EA6E00" w:rsidRPr="00EA6E00" w:rsidRDefault="00EA6E00" w:rsidP="007934E3">
            <w:pPr>
              <w:pStyle w:val="TableParagraph"/>
              <w:spacing w:before="2" w:line="360" w:lineRule="auto"/>
              <w:rPr>
                <w:rFonts w:ascii="Arial" w:eastAsia="Muller Light" w:hAnsi="Arial" w:cs="Arial"/>
                <w:color w:val="auto"/>
                <w:sz w:val="24"/>
                <w:szCs w:val="24"/>
                <w:lang w:val="es-PE"/>
              </w:rPr>
            </w:pPr>
            <w:r w:rsidRPr="00EA6E00">
              <w:rPr>
                <w:rFonts w:ascii="Arial" w:eastAsia="Muller Light" w:hAnsi="Arial" w:cs="Arial"/>
                <w:color w:val="auto"/>
                <w:sz w:val="24"/>
                <w:szCs w:val="24"/>
                <w:lang w:val="es-PE"/>
              </w:rPr>
              <w:t>igual</w:t>
            </w:r>
          </w:p>
        </w:tc>
      </w:tr>
    </w:tbl>
    <w:p w14:paraId="08AA1150" w14:textId="77777777" w:rsidR="00726120" w:rsidRDefault="00726120" w:rsidP="00226106">
      <w:pPr>
        <w:rPr>
          <w:rFonts w:ascii="Arial" w:hAnsi="Arial" w:cs="Arial"/>
          <w:b/>
          <w:bCs/>
          <w:color w:val="6F01EE"/>
        </w:rPr>
      </w:pPr>
    </w:p>
    <w:p w14:paraId="290B8045" w14:textId="77777777" w:rsidR="00726120" w:rsidRDefault="00726120" w:rsidP="00226106">
      <w:pPr>
        <w:rPr>
          <w:rFonts w:ascii="Arial" w:hAnsi="Arial" w:cs="Arial"/>
          <w:b/>
          <w:bCs/>
          <w:color w:val="6F01EE"/>
        </w:rPr>
      </w:pPr>
    </w:p>
    <w:p w14:paraId="23FA7185" w14:textId="7F66E27B" w:rsidR="00226106" w:rsidRPr="007256E2"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4D2A8BC3" w14:textId="77777777"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a)</w:t>
      </w:r>
      <w:r w:rsidRPr="00726120">
        <w:rPr>
          <w:rFonts w:ascii="Arial" w:hAnsi="Arial" w:cs="Arial"/>
          <w:color w:val="000000" w:themeColor="text1"/>
        </w:rPr>
        <w:tab/>
        <w:t>CUESTIONARIO TÉCNICO</w:t>
      </w:r>
    </w:p>
    <w:p w14:paraId="6A10A9AD" w14:textId="34E672E4" w:rsidR="00726120" w:rsidRPr="00726120" w:rsidRDefault="00726120" w:rsidP="00726120">
      <w:pPr>
        <w:pStyle w:val="Prrafodelista"/>
        <w:numPr>
          <w:ilvl w:val="0"/>
          <w:numId w:val="44"/>
        </w:numPr>
        <w:spacing w:after="160" w:line="259" w:lineRule="auto"/>
        <w:rPr>
          <w:rFonts w:ascii="Arial" w:hAnsi="Arial" w:cs="Arial"/>
          <w:color w:val="000000" w:themeColor="text1"/>
        </w:rPr>
      </w:pPr>
      <w:r w:rsidRPr="00726120">
        <w:rPr>
          <w:rFonts w:ascii="Arial" w:hAnsi="Arial" w:cs="Arial"/>
          <w:color w:val="000000" w:themeColor="text1"/>
        </w:rPr>
        <w:t>Indique cuáles son los operadores lógicos en Java</w:t>
      </w:r>
    </w:p>
    <w:p w14:paraId="1C4A48C3" w14:textId="032C3FAD" w:rsidR="00726120" w:rsidRPr="00726120" w:rsidRDefault="00726120" w:rsidP="00726120">
      <w:pPr>
        <w:pStyle w:val="Prrafodelista"/>
        <w:numPr>
          <w:ilvl w:val="0"/>
          <w:numId w:val="44"/>
        </w:numPr>
        <w:spacing w:after="160" w:line="259" w:lineRule="auto"/>
        <w:rPr>
          <w:rFonts w:ascii="Arial" w:hAnsi="Arial" w:cs="Arial"/>
          <w:color w:val="000000" w:themeColor="text1"/>
        </w:rPr>
      </w:pPr>
      <w:r w:rsidRPr="00726120">
        <w:rPr>
          <w:rFonts w:ascii="Arial" w:hAnsi="Arial" w:cs="Arial"/>
          <w:color w:val="000000" w:themeColor="text1"/>
        </w:rPr>
        <w:t>¿Cuál es la utilidad de los operadores unarios?</w:t>
      </w:r>
    </w:p>
    <w:p w14:paraId="68D61E6E" w14:textId="01366198" w:rsidR="00726120" w:rsidRPr="00726120" w:rsidRDefault="00726120" w:rsidP="00726120">
      <w:pPr>
        <w:pStyle w:val="Prrafodelista"/>
        <w:numPr>
          <w:ilvl w:val="0"/>
          <w:numId w:val="44"/>
        </w:numPr>
        <w:spacing w:after="160" w:line="259" w:lineRule="auto"/>
        <w:rPr>
          <w:rFonts w:ascii="Arial" w:hAnsi="Arial" w:cs="Arial"/>
          <w:color w:val="000000" w:themeColor="text1"/>
        </w:rPr>
      </w:pPr>
      <w:r w:rsidRPr="00726120">
        <w:rPr>
          <w:rFonts w:ascii="Arial" w:hAnsi="Arial" w:cs="Arial"/>
          <w:color w:val="000000" w:themeColor="text1"/>
        </w:rPr>
        <w:t>Cite un ejemplo práctico de cuándo utilizar la conversión de tipo automática y promoción (casting)</w:t>
      </w:r>
    </w:p>
    <w:p w14:paraId="795A47A3" w14:textId="3DC8AF33" w:rsidR="00726120" w:rsidRPr="00726120" w:rsidRDefault="00726120" w:rsidP="00726120">
      <w:pPr>
        <w:pStyle w:val="Prrafodelista"/>
        <w:numPr>
          <w:ilvl w:val="0"/>
          <w:numId w:val="44"/>
        </w:numPr>
        <w:spacing w:after="160" w:line="259" w:lineRule="auto"/>
        <w:rPr>
          <w:rFonts w:ascii="Arial" w:hAnsi="Arial" w:cs="Arial"/>
          <w:color w:val="000000" w:themeColor="text1"/>
        </w:rPr>
      </w:pPr>
      <w:r w:rsidRPr="00726120">
        <w:rPr>
          <w:rFonts w:ascii="Arial" w:hAnsi="Arial" w:cs="Arial"/>
          <w:color w:val="000000" w:themeColor="text1"/>
        </w:rPr>
        <w:t>Mencione cuál es la diferencia entre una variable y una constante</w:t>
      </w:r>
    </w:p>
    <w:p w14:paraId="177B24B7" w14:textId="11B56AB9" w:rsidR="00726120" w:rsidRPr="00726120" w:rsidRDefault="00726120" w:rsidP="00726120">
      <w:pPr>
        <w:pStyle w:val="Prrafodelista"/>
        <w:numPr>
          <w:ilvl w:val="0"/>
          <w:numId w:val="44"/>
        </w:numPr>
        <w:spacing w:after="160" w:line="259" w:lineRule="auto"/>
        <w:rPr>
          <w:rFonts w:ascii="Arial" w:hAnsi="Arial" w:cs="Arial"/>
          <w:color w:val="000000" w:themeColor="text1"/>
        </w:rPr>
      </w:pPr>
      <w:r w:rsidRPr="00726120">
        <w:rPr>
          <w:rFonts w:ascii="Arial" w:hAnsi="Arial" w:cs="Arial"/>
          <w:color w:val="000000" w:themeColor="text1"/>
        </w:rPr>
        <w:t>Proponga un ejemplo donde se evidencie la utilidad del operador aritmético Módulo</w:t>
      </w:r>
    </w:p>
    <w:p w14:paraId="6A3C348E" w14:textId="77777777" w:rsidR="00726120" w:rsidRPr="00726120" w:rsidRDefault="00726120" w:rsidP="00726120">
      <w:pPr>
        <w:spacing w:after="160" w:line="259" w:lineRule="auto"/>
        <w:rPr>
          <w:rFonts w:ascii="Arial" w:hAnsi="Arial" w:cs="Arial"/>
          <w:color w:val="000000" w:themeColor="text1"/>
        </w:rPr>
      </w:pPr>
    </w:p>
    <w:p w14:paraId="22B90EA5" w14:textId="77777777"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b)</w:t>
      </w:r>
      <w:r w:rsidRPr="00726120">
        <w:rPr>
          <w:rFonts w:ascii="Arial" w:hAnsi="Arial" w:cs="Arial"/>
          <w:color w:val="000000" w:themeColor="text1"/>
        </w:rPr>
        <w:tab/>
        <w:t>CONCLUSIONES DE LA EXPERIENCIA</w:t>
      </w:r>
    </w:p>
    <w:p w14:paraId="281B9CF4" w14:textId="76E6C891" w:rsidR="00726120" w:rsidRPr="00C2673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726120" w:rsidRPr="00C26730" w:rsidSect="00BA5D73">
      <w:headerReference w:type="default" r:id="rId15"/>
      <w:footerReference w:type="default" r:id="rId1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EE2D8" w14:textId="77777777" w:rsidR="003B73E4" w:rsidRDefault="003B73E4" w:rsidP="00DD7CB3">
      <w:r>
        <w:separator/>
      </w:r>
    </w:p>
  </w:endnote>
  <w:endnote w:type="continuationSeparator" w:id="0">
    <w:p w14:paraId="4E9024A9" w14:textId="77777777" w:rsidR="003B73E4" w:rsidRDefault="003B73E4"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fontKey="{1DF914D3-AE8E-41C4-8FA7-563D0A7292AB}"/>
    <w:embedBold r:id="rId2" w:fontKey="{BD698A06-8C8A-4203-B523-874CD5A763BF}"/>
    <w:embedItalic r:id="rId3" w:fontKey="{ADEADF2F-17B0-4008-A790-C2C56E80083F}"/>
  </w:font>
  <w:font w:name="Times New Roman">
    <w:panose1 w:val="02020603050405020304"/>
    <w:charset w:val="00"/>
    <w:family w:val="roman"/>
    <w:pitch w:val="variable"/>
    <w:sig w:usb0="E0002EFF" w:usb1="C000785B" w:usb2="00000009" w:usb3="00000000" w:csb0="000001FF" w:csb1="00000000"/>
    <w:embedRegular r:id="rId4" w:subsetted="1" w:fontKey="{708433CD-8A5C-4910-A907-82FB941FCDC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3B73E4"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157CE" w14:textId="77777777" w:rsidR="003B73E4" w:rsidRDefault="003B73E4" w:rsidP="00DD7CB3">
      <w:r>
        <w:separator/>
      </w:r>
    </w:p>
  </w:footnote>
  <w:footnote w:type="continuationSeparator" w:id="0">
    <w:p w14:paraId="33827BC4" w14:textId="77777777" w:rsidR="003B73E4" w:rsidRDefault="003B73E4"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D22B82"/>
    <w:multiLevelType w:val="hybridMultilevel"/>
    <w:tmpl w:val="06FA0878"/>
    <w:lvl w:ilvl="0" w:tplc="030E9C76">
      <w:numFmt w:val="bullet"/>
      <w:lvlText w:val="-"/>
      <w:lvlJc w:val="left"/>
      <w:pPr>
        <w:ind w:left="1065" w:hanging="705"/>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4"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2B3781"/>
    <w:multiLevelType w:val="hybridMultilevel"/>
    <w:tmpl w:val="FBFEF3AA"/>
    <w:lvl w:ilvl="0" w:tplc="463E140C">
      <w:numFmt w:val="bullet"/>
      <w:lvlText w:val="o"/>
      <w:lvlJc w:val="left"/>
      <w:pPr>
        <w:ind w:left="459" w:hanging="240"/>
      </w:pPr>
      <w:rPr>
        <w:rFonts w:ascii="Courier New" w:eastAsia="Courier New" w:hAnsi="Courier New" w:cs="Courier New" w:hint="default"/>
        <w:w w:val="100"/>
        <w:sz w:val="20"/>
        <w:szCs w:val="20"/>
        <w:lang w:val="es-ES" w:eastAsia="es-ES" w:bidi="es-ES"/>
      </w:rPr>
    </w:lvl>
    <w:lvl w:ilvl="1" w:tplc="67AA824A">
      <w:numFmt w:val="bullet"/>
      <w:lvlText w:val=""/>
      <w:lvlJc w:val="left"/>
      <w:pPr>
        <w:ind w:left="940" w:hanging="360"/>
      </w:pPr>
      <w:rPr>
        <w:rFonts w:ascii="Symbol" w:eastAsia="Symbol" w:hAnsi="Symbol" w:cs="Symbol" w:hint="default"/>
        <w:w w:val="100"/>
        <w:sz w:val="20"/>
        <w:szCs w:val="20"/>
        <w:lang w:val="es-ES" w:eastAsia="es-ES" w:bidi="es-ES"/>
      </w:rPr>
    </w:lvl>
    <w:lvl w:ilvl="2" w:tplc="F4C25B28">
      <w:numFmt w:val="bullet"/>
      <w:lvlText w:val="•"/>
      <w:lvlJc w:val="left"/>
      <w:pPr>
        <w:ind w:left="2100" w:hanging="360"/>
      </w:pPr>
      <w:rPr>
        <w:rFonts w:hint="default"/>
        <w:lang w:val="es-ES" w:eastAsia="es-ES" w:bidi="es-ES"/>
      </w:rPr>
    </w:lvl>
    <w:lvl w:ilvl="3" w:tplc="6D12A3A4">
      <w:numFmt w:val="bullet"/>
      <w:lvlText w:val="•"/>
      <w:lvlJc w:val="left"/>
      <w:pPr>
        <w:ind w:left="3260" w:hanging="360"/>
      </w:pPr>
      <w:rPr>
        <w:rFonts w:hint="default"/>
        <w:lang w:val="es-ES" w:eastAsia="es-ES" w:bidi="es-ES"/>
      </w:rPr>
    </w:lvl>
    <w:lvl w:ilvl="4" w:tplc="5A584CF0">
      <w:numFmt w:val="bullet"/>
      <w:lvlText w:val="•"/>
      <w:lvlJc w:val="left"/>
      <w:pPr>
        <w:ind w:left="4420" w:hanging="360"/>
      </w:pPr>
      <w:rPr>
        <w:rFonts w:hint="default"/>
        <w:lang w:val="es-ES" w:eastAsia="es-ES" w:bidi="es-ES"/>
      </w:rPr>
    </w:lvl>
    <w:lvl w:ilvl="5" w:tplc="1046B014">
      <w:numFmt w:val="bullet"/>
      <w:lvlText w:val="•"/>
      <w:lvlJc w:val="left"/>
      <w:pPr>
        <w:ind w:left="5580" w:hanging="360"/>
      </w:pPr>
      <w:rPr>
        <w:rFonts w:hint="default"/>
        <w:lang w:val="es-ES" w:eastAsia="es-ES" w:bidi="es-ES"/>
      </w:rPr>
    </w:lvl>
    <w:lvl w:ilvl="6" w:tplc="5C64E188">
      <w:numFmt w:val="bullet"/>
      <w:lvlText w:val="•"/>
      <w:lvlJc w:val="left"/>
      <w:pPr>
        <w:ind w:left="6740" w:hanging="360"/>
      </w:pPr>
      <w:rPr>
        <w:rFonts w:hint="default"/>
        <w:lang w:val="es-ES" w:eastAsia="es-ES" w:bidi="es-ES"/>
      </w:rPr>
    </w:lvl>
    <w:lvl w:ilvl="7" w:tplc="AE22C954">
      <w:numFmt w:val="bullet"/>
      <w:lvlText w:val="•"/>
      <w:lvlJc w:val="left"/>
      <w:pPr>
        <w:ind w:left="7900" w:hanging="360"/>
      </w:pPr>
      <w:rPr>
        <w:rFonts w:hint="default"/>
        <w:lang w:val="es-ES" w:eastAsia="es-ES" w:bidi="es-ES"/>
      </w:rPr>
    </w:lvl>
    <w:lvl w:ilvl="8" w:tplc="40800404">
      <w:numFmt w:val="bullet"/>
      <w:lvlText w:val="•"/>
      <w:lvlJc w:val="left"/>
      <w:pPr>
        <w:ind w:left="9060" w:hanging="360"/>
      </w:pPr>
      <w:rPr>
        <w:rFonts w:hint="default"/>
        <w:lang w:val="es-ES" w:eastAsia="es-ES" w:bidi="es-ES"/>
      </w:rPr>
    </w:lvl>
  </w:abstractNum>
  <w:abstractNum w:abstractNumId="7" w15:restartNumberingAfterBreak="0">
    <w:nsid w:val="0F9A3DF9"/>
    <w:multiLevelType w:val="hybridMultilevel"/>
    <w:tmpl w:val="80F267D2"/>
    <w:lvl w:ilvl="0" w:tplc="44C48E30">
      <w:numFmt w:val="bullet"/>
      <w:lvlText w:val=""/>
      <w:lvlJc w:val="left"/>
      <w:pPr>
        <w:ind w:left="940" w:hanging="360"/>
      </w:pPr>
      <w:rPr>
        <w:rFonts w:ascii="Symbol" w:eastAsia="Symbol" w:hAnsi="Symbol" w:cs="Symbol" w:hint="default"/>
        <w:w w:val="100"/>
        <w:sz w:val="20"/>
        <w:szCs w:val="20"/>
        <w:lang w:val="es-ES" w:eastAsia="es-ES" w:bidi="es-ES"/>
      </w:rPr>
    </w:lvl>
    <w:lvl w:ilvl="1" w:tplc="2A985BFA">
      <w:numFmt w:val="bullet"/>
      <w:lvlText w:val="•"/>
      <w:lvlJc w:val="left"/>
      <w:pPr>
        <w:ind w:left="1984" w:hanging="360"/>
      </w:pPr>
      <w:rPr>
        <w:rFonts w:hint="default"/>
        <w:lang w:val="es-ES" w:eastAsia="es-ES" w:bidi="es-ES"/>
      </w:rPr>
    </w:lvl>
    <w:lvl w:ilvl="2" w:tplc="14648D34">
      <w:numFmt w:val="bullet"/>
      <w:lvlText w:val="•"/>
      <w:lvlJc w:val="left"/>
      <w:pPr>
        <w:ind w:left="3028" w:hanging="360"/>
      </w:pPr>
      <w:rPr>
        <w:rFonts w:hint="default"/>
        <w:lang w:val="es-ES" w:eastAsia="es-ES" w:bidi="es-ES"/>
      </w:rPr>
    </w:lvl>
    <w:lvl w:ilvl="3" w:tplc="6E20210E">
      <w:numFmt w:val="bullet"/>
      <w:lvlText w:val="•"/>
      <w:lvlJc w:val="left"/>
      <w:pPr>
        <w:ind w:left="4072" w:hanging="360"/>
      </w:pPr>
      <w:rPr>
        <w:rFonts w:hint="default"/>
        <w:lang w:val="es-ES" w:eastAsia="es-ES" w:bidi="es-ES"/>
      </w:rPr>
    </w:lvl>
    <w:lvl w:ilvl="4" w:tplc="7B78399A">
      <w:numFmt w:val="bullet"/>
      <w:lvlText w:val="•"/>
      <w:lvlJc w:val="left"/>
      <w:pPr>
        <w:ind w:left="5116" w:hanging="360"/>
      </w:pPr>
      <w:rPr>
        <w:rFonts w:hint="default"/>
        <w:lang w:val="es-ES" w:eastAsia="es-ES" w:bidi="es-ES"/>
      </w:rPr>
    </w:lvl>
    <w:lvl w:ilvl="5" w:tplc="5670721E">
      <w:numFmt w:val="bullet"/>
      <w:lvlText w:val="•"/>
      <w:lvlJc w:val="left"/>
      <w:pPr>
        <w:ind w:left="6160" w:hanging="360"/>
      </w:pPr>
      <w:rPr>
        <w:rFonts w:hint="default"/>
        <w:lang w:val="es-ES" w:eastAsia="es-ES" w:bidi="es-ES"/>
      </w:rPr>
    </w:lvl>
    <w:lvl w:ilvl="6" w:tplc="8CAAE24C">
      <w:numFmt w:val="bullet"/>
      <w:lvlText w:val="•"/>
      <w:lvlJc w:val="left"/>
      <w:pPr>
        <w:ind w:left="7204" w:hanging="360"/>
      </w:pPr>
      <w:rPr>
        <w:rFonts w:hint="default"/>
        <w:lang w:val="es-ES" w:eastAsia="es-ES" w:bidi="es-ES"/>
      </w:rPr>
    </w:lvl>
    <w:lvl w:ilvl="7" w:tplc="30269376">
      <w:numFmt w:val="bullet"/>
      <w:lvlText w:val="•"/>
      <w:lvlJc w:val="left"/>
      <w:pPr>
        <w:ind w:left="8248" w:hanging="360"/>
      </w:pPr>
      <w:rPr>
        <w:rFonts w:hint="default"/>
        <w:lang w:val="es-ES" w:eastAsia="es-ES" w:bidi="es-ES"/>
      </w:rPr>
    </w:lvl>
    <w:lvl w:ilvl="8" w:tplc="A1E2FDF8">
      <w:numFmt w:val="bullet"/>
      <w:lvlText w:val="•"/>
      <w:lvlJc w:val="left"/>
      <w:pPr>
        <w:ind w:left="9292" w:hanging="360"/>
      </w:pPr>
      <w:rPr>
        <w:rFonts w:hint="default"/>
        <w:lang w:val="es-ES" w:eastAsia="es-ES" w:bidi="es-ES"/>
      </w:rPr>
    </w:lvl>
  </w:abstractNum>
  <w:abstractNum w:abstractNumId="8"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4"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7C01E5"/>
    <w:multiLevelType w:val="hybridMultilevel"/>
    <w:tmpl w:val="C4D47208"/>
    <w:lvl w:ilvl="0" w:tplc="23141C70">
      <w:numFmt w:val="bullet"/>
      <w:lvlText w:val=""/>
      <w:lvlJc w:val="left"/>
      <w:pPr>
        <w:ind w:left="940" w:hanging="360"/>
      </w:pPr>
      <w:rPr>
        <w:rFonts w:ascii="Symbol" w:eastAsia="Symbol" w:hAnsi="Symbol" w:cs="Symbol" w:hint="default"/>
        <w:w w:val="100"/>
        <w:sz w:val="20"/>
        <w:szCs w:val="20"/>
        <w:lang w:val="es-ES" w:eastAsia="es-ES" w:bidi="es-ES"/>
      </w:rPr>
    </w:lvl>
    <w:lvl w:ilvl="1" w:tplc="4BD0CC72">
      <w:numFmt w:val="bullet"/>
      <w:lvlText w:val="•"/>
      <w:lvlJc w:val="left"/>
      <w:pPr>
        <w:ind w:left="1984" w:hanging="360"/>
      </w:pPr>
      <w:rPr>
        <w:rFonts w:hint="default"/>
        <w:lang w:val="es-ES" w:eastAsia="es-ES" w:bidi="es-ES"/>
      </w:rPr>
    </w:lvl>
    <w:lvl w:ilvl="2" w:tplc="C5283AE6">
      <w:numFmt w:val="bullet"/>
      <w:lvlText w:val="•"/>
      <w:lvlJc w:val="left"/>
      <w:pPr>
        <w:ind w:left="3028" w:hanging="360"/>
      </w:pPr>
      <w:rPr>
        <w:rFonts w:hint="default"/>
        <w:lang w:val="es-ES" w:eastAsia="es-ES" w:bidi="es-ES"/>
      </w:rPr>
    </w:lvl>
    <w:lvl w:ilvl="3" w:tplc="D834CEFA">
      <w:numFmt w:val="bullet"/>
      <w:lvlText w:val="•"/>
      <w:lvlJc w:val="left"/>
      <w:pPr>
        <w:ind w:left="4072" w:hanging="360"/>
      </w:pPr>
      <w:rPr>
        <w:rFonts w:hint="default"/>
        <w:lang w:val="es-ES" w:eastAsia="es-ES" w:bidi="es-ES"/>
      </w:rPr>
    </w:lvl>
    <w:lvl w:ilvl="4" w:tplc="F42AAC78">
      <w:numFmt w:val="bullet"/>
      <w:lvlText w:val="•"/>
      <w:lvlJc w:val="left"/>
      <w:pPr>
        <w:ind w:left="5116" w:hanging="360"/>
      </w:pPr>
      <w:rPr>
        <w:rFonts w:hint="default"/>
        <w:lang w:val="es-ES" w:eastAsia="es-ES" w:bidi="es-ES"/>
      </w:rPr>
    </w:lvl>
    <w:lvl w:ilvl="5" w:tplc="E8DE12DE">
      <w:numFmt w:val="bullet"/>
      <w:lvlText w:val="•"/>
      <w:lvlJc w:val="left"/>
      <w:pPr>
        <w:ind w:left="6160" w:hanging="360"/>
      </w:pPr>
      <w:rPr>
        <w:rFonts w:hint="default"/>
        <w:lang w:val="es-ES" w:eastAsia="es-ES" w:bidi="es-ES"/>
      </w:rPr>
    </w:lvl>
    <w:lvl w:ilvl="6" w:tplc="0E1CC6D4">
      <w:numFmt w:val="bullet"/>
      <w:lvlText w:val="•"/>
      <w:lvlJc w:val="left"/>
      <w:pPr>
        <w:ind w:left="7204" w:hanging="360"/>
      </w:pPr>
      <w:rPr>
        <w:rFonts w:hint="default"/>
        <w:lang w:val="es-ES" w:eastAsia="es-ES" w:bidi="es-ES"/>
      </w:rPr>
    </w:lvl>
    <w:lvl w:ilvl="7" w:tplc="6E7647E0">
      <w:numFmt w:val="bullet"/>
      <w:lvlText w:val="•"/>
      <w:lvlJc w:val="left"/>
      <w:pPr>
        <w:ind w:left="8248" w:hanging="360"/>
      </w:pPr>
      <w:rPr>
        <w:rFonts w:hint="default"/>
        <w:lang w:val="es-ES" w:eastAsia="es-ES" w:bidi="es-ES"/>
      </w:rPr>
    </w:lvl>
    <w:lvl w:ilvl="8" w:tplc="E8C43736">
      <w:numFmt w:val="bullet"/>
      <w:lvlText w:val="•"/>
      <w:lvlJc w:val="left"/>
      <w:pPr>
        <w:ind w:left="9292" w:hanging="360"/>
      </w:pPr>
      <w:rPr>
        <w:rFonts w:hint="default"/>
        <w:lang w:val="es-ES" w:eastAsia="es-ES" w:bidi="es-ES"/>
      </w:rPr>
    </w:lvl>
  </w:abstractNum>
  <w:abstractNum w:abstractNumId="22"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8" w15:restartNumberingAfterBreak="0">
    <w:nsid w:val="4BBE04BE"/>
    <w:multiLevelType w:val="hybridMultilevel"/>
    <w:tmpl w:val="3AA8CB84"/>
    <w:lvl w:ilvl="0" w:tplc="3BF21D0A">
      <w:numFmt w:val="bullet"/>
      <w:lvlText w:val=""/>
      <w:lvlJc w:val="left"/>
      <w:pPr>
        <w:ind w:left="940" w:hanging="360"/>
      </w:pPr>
      <w:rPr>
        <w:rFonts w:ascii="Symbol" w:eastAsia="Symbol" w:hAnsi="Symbol" w:cs="Symbol" w:hint="default"/>
        <w:w w:val="100"/>
        <w:sz w:val="20"/>
        <w:szCs w:val="20"/>
        <w:lang w:val="es-ES" w:eastAsia="es-ES" w:bidi="es-ES"/>
      </w:rPr>
    </w:lvl>
    <w:lvl w:ilvl="1" w:tplc="748EEE58">
      <w:numFmt w:val="bullet"/>
      <w:lvlText w:val="•"/>
      <w:lvlJc w:val="left"/>
      <w:pPr>
        <w:ind w:left="1984" w:hanging="360"/>
      </w:pPr>
      <w:rPr>
        <w:rFonts w:hint="default"/>
        <w:lang w:val="es-ES" w:eastAsia="es-ES" w:bidi="es-ES"/>
      </w:rPr>
    </w:lvl>
    <w:lvl w:ilvl="2" w:tplc="32E2869C">
      <w:numFmt w:val="bullet"/>
      <w:lvlText w:val="•"/>
      <w:lvlJc w:val="left"/>
      <w:pPr>
        <w:ind w:left="3028" w:hanging="360"/>
      </w:pPr>
      <w:rPr>
        <w:rFonts w:hint="default"/>
        <w:lang w:val="es-ES" w:eastAsia="es-ES" w:bidi="es-ES"/>
      </w:rPr>
    </w:lvl>
    <w:lvl w:ilvl="3" w:tplc="99164C26">
      <w:numFmt w:val="bullet"/>
      <w:lvlText w:val="•"/>
      <w:lvlJc w:val="left"/>
      <w:pPr>
        <w:ind w:left="4072" w:hanging="360"/>
      </w:pPr>
      <w:rPr>
        <w:rFonts w:hint="default"/>
        <w:lang w:val="es-ES" w:eastAsia="es-ES" w:bidi="es-ES"/>
      </w:rPr>
    </w:lvl>
    <w:lvl w:ilvl="4" w:tplc="B2260BC2">
      <w:numFmt w:val="bullet"/>
      <w:lvlText w:val="•"/>
      <w:lvlJc w:val="left"/>
      <w:pPr>
        <w:ind w:left="5116" w:hanging="360"/>
      </w:pPr>
      <w:rPr>
        <w:rFonts w:hint="default"/>
        <w:lang w:val="es-ES" w:eastAsia="es-ES" w:bidi="es-ES"/>
      </w:rPr>
    </w:lvl>
    <w:lvl w:ilvl="5" w:tplc="741AA060">
      <w:numFmt w:val="bullet"/>
      <w:lvlText w:val="•"/>
      <w:lvlJc w:val="left"/>
      <w:pPr>
        <w:ind w:left="6160" w:hanging="360"/>
      </w:pPr>
      <w:rPr>
        <w:rFonts w:hint="default"/>
        <w:lang w:val="es-ES" w:eastAsia="es-ES" w:bidi="es-ES"/>
      </w:rPr>
    </w:lvl>
    <w:lvl w:ilvl="6" w:tplc="34AAC176">
      <w:numFmt w:val="bullet"/>
      <w:lvlText w:val="•"/>
      <w:lvlJc w:val="left"/>
      <w:pPr>
        <w:ind w:left="7204" w:hanging="360"/>
      </w:pPr>
      <w:rPr>
        <w:rFonts w:hint="default"/>
        <w:lang w:val="es-ES" w:eastAsia="es-ES" w:bidi="es-ES"/>
      </w:rPr>
    </w:lvl>
    <w:lvl w:ilvl="7" w:tplc="4F002248">
      <w:numFmt w:val="bullet"/>
      <w:lvlText w:val="•"/>
      <w:lvlJc w:val="left"/>
      <w:pPr>
        <w:ind w:left="8248" w:hanging="360"/>
      </w:pPr>
      <w:rPr>
        <w:rFonts w:hint="default"/>
        <w:lang w:val="es-ES" w:eastAsia="es-ES" w:bidi="es-ES"/>
      </w:rPr>
    </w:lvl>
    <w:lvl w:ilvl="8" w:tplc="64D25420">
      <w:numFmt w:val="bullet"/>
      <w:lvlText w:val="•"/>
      <w:lvlJc w:val="left"/>
      <w:pPr>
        <w:ind w:left="9292" w:hanging="360"/>
      </w:pPr>
      <w:rPr>
        <w:rFonts w:hint="default"/>
        <w:lang w:val="es-ES" w:eastAsia="es-ES" w:bidi="es-ES"/>
      </w:rPr>
    </w:lvl>
  </w:abstractNum>
  <w:abstractNum w:abstractNumId="29"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0"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2" w15:restartNumberingAfterBreak="0">
    <w:nsid w:val="5B423A88"/>
    <w:multiLevelType w:val="hybridMultilevel"/>
    <w:tmpl w:val="6BEE11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4"/>
  </w:num>
  <w:num w:numId="3">
    <w:abstractNumId w:val="13"/>
  </w:num>
  <w:num w:numId="4">
    <w:abstractNumId w:val="35"/>
  </w:num>
  <w:num w:numId="5">
    <w:abstractNumId w:val="14"/>
  </w:num>
  <w:num w:numId="6">
    <w:abstractNumId w:val="31"/>
  </w:num>
  <w:num w:numId="7">
    <w:abstractNumId w:val="27"/>
  </w:num>
  <w:num w:numId="8">
    <w:abstractNumId w:val="8"/>
  </w:num>
  <w:num w:numId="9">
    <w:abstractNumId w:val="38"/>
  </w:num>
  <w:num w:numId="10">
    <w:abstractNumId w:val="23"/>
  </w:num>
  <w:num w:numId="11">
    <w:abstractNumId w:val="37"/>
  </w:num>
  <w:num w:numId="12">
    <w:abstractNumId w:val="39"/>
  </w:num>
  <w:num w:numId="13">
    <w:abstractNumId w:val="10"/>
  </w:num>
  <w:num w:numId="14">
    <w:abstractNumId w:val="34"/>
  </w:num>
  <w:num w:numId="15">
    <w:abstractNumId w:val="3"/>
  </w:num>
  <w:num w:numId="16">
    <w:abstractNumId w:val="29"/>
  </w:num>
  <w:num w:numId="17">
    <w:abstractNumId w:val="11"/>
  </w:num>
  <w:num w:numId="18">
    <w:abstractNumId w:val="2"/>
  </w:num>
  <w:num w:numId="19">
    <w:abstractNumId w:val="5"/>
  </w:num>
  <w:num w:numId="20">
    <w:abstractNumId w:val="22"/>
  </w:num>
  <w:num w:numId="21">
    <w:abstractNumId w:val="26"/>
  </w:num>
  <w:num w:numId="22">
    <w:abstractNumId w:val="36"/>
  </w:num>
  <w:num w:numId="23">
    <w:abstractNumId w:val="19"/>
  </w:num>
  <w:num w:numId="24">
    <w:abstractNumId w:val="20"/>
  </w:num>
  <w:num w:numId="25">
    <w:abstractNumId w:val="12"/>
  </w:num>
  <w:num w:numId="26">
    <w:abstractNumId w:val="33"/>
  </w:num>
  <w:num w:numId="27">
    <w:abstractNumId w:val="18"/>
  </w:num>
  <w:num w:numId="28">
    <w:abstractNumId w:val="24"/>
  </w:num>
  <w:num w:numId="29">
    <w:abstractNumId w:val="15"/>
  </w:num>
  <w:num w:numId="30">
    <w:abstractNumId w:val="42"/>
  </w:num>
  <w:num w:numId="31">
    <w:abstractNumId w:val="43"/>
  </w:num>
  <w:num w:numId="32">
    <w:abstractNumId w:val="0"/>
  </w:num>
  <w:num w:numId="33">
    <w:abstractNumId w:val="41"/>
  </w:num>
  <w:num w:numId="34">
    <w:abstractNumId w:val="40"/>
  </w:num>
  <w:num w:numId="35">
    <w:abstractNumId w:val="25"/>
  </w:num>
  <w:num w:numId="36">
    <w:abstractNumId w:val="9"/>
  </w:num>
  <w:num w:numId="37">
    <w:abstractNumId w:val="16"/>
  </w:num>
  <w:num w:numId="38">
    <w:abstractNumId w:val="30"/>
  </w:num>
  <w:num w:numId="39">
    <w:abstractNumId w:val="7"/>
  </w:num>
  <w:num w:numId="40">
    <w:abstractNumId w:val="28"/>
  </w:num>
  <w:num w:numId="41">
    <w:abstractNumId w:val="21"/>
  </w:num>
  <w:num w:numId="42">
    <w:abstractNumId w:val="6"/>
  </w:num>
  <w:num w:numId="43">
    <w:abstractNumId w:val="32"/>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1C14"/>
    <w:rsid w:val="00052A96"/>
    <w:rsid w:val="00076119"/>
    <w:rsid w:val="000C6A0E"/>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B73E4"/>
    <w:rsid w:val="003E57EA"/>
    <w:rsid w:val="003E64AD"/>
    <w:rsid w:val="00403F4C"/>
    <w:rsid w:val="0040497E"/>
    <w:rsid w:val="00432ECD"/>
    <w:rsid w:val="00440686"/>
    <w:rsid w:val="00440A60"/>
    <w:rsid w:val="00445701"/>
    <w:rsid w:val="0046483D"/>
    <w:rsid w:val="004B7BF9"/>
    <w:rsid w:val="005375F7"/>
    <w:rsid w:val="00537E43"/>
    <w:rsid w:val="0054173F"/>
    <w:rsid w:val="005504EA"/>
    <w:rsid w:val="0056679D"/>
    <w:rsid w:val="00574375"/>
    <w:rsid w:val="005A08BC"/>
    <w:rsid w:val="00625811"/>
    <w:rsid w:val="00656F1E"/>
    <w:rsid w:val="0065727F"/>
    <w:rsid w:val="006B4E68"/>
    <w:rsid w:val="006C37AD"/>
    <w:rsid w:val="006D74EB"/>
    <w:rsid w:val="006E40D5"/>
    <w:rsid w:val="007256E2"/>
    <w:rsid w:val="00726120"/>
    <w:rsid w:val="00726E81"/>
    <w:rsid w:val="00736AE9"/>
    <w:rsid w:val="00745DF3"/>
    <w:rsid w:val="007B41C2"/>
    <w:rsid w:val="007D4B36"/>
    <w:rsid w:val="008668C7"/>
    <w:rsid w:val="008726A5"/>
    <w:rsid w:val="00885058"/>
    <w:rsid w:val="008C598E"/>
    <w:rsid w:val="00931A12"/>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27F52"/>
    <w:rsid w:val="00C52587"/>
    <w:rsid w:val="00C53A29"/>
    <w:rsid w:val="00C634A5"/>
    <w:rsid w:val="00CD1E1C"/>
    <w:rsid w:val="00D762B3"/>
    <w:rsid w:val="00D7657E"/>
    <w:rsid w:val="00DB67FB"/>
    <w:rsid w:val="00DC04A8"/>
    <w:rsid w:val="00DD7CB3"/>
    <w:rsid w:val="00DE1376"/>
    <w:rsid w:val="00DF5485"/>
    <w:rsid w:val="00E30864"/>
    <w:rsid w:val="00E66371"/>
    <w:rsid w:val="00E83472"/>
    <w:rsid w:val="00E95BAA"/>
    <w:rsid w:val="00EA6E00"/>
    <w:rsid w:val="00EA72F6"/>
    <w:rsid w:val="00EC1AC0"/>
    <w:rsid w:val="00EC43D1"/>
    <w:rsid w:val="00EC62FB"/>
    <w:rsid w:val="00ED77C0"/>
    <w:rsid w:val="00EF4705"/>
    <w:rsid w:val="00F25629"/>
    <w:rsid w:val="00F35B35"/>
    <w:rsid w:val="00F50E54"/>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c.ehu.es/sbweb/fisica/cursoJava/fundamentos/introduccio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sc.ehu.es/sbweb/fisica/cursoJava/fundamentos/clases1/string.ht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ehu.es/sbweb/fisica/cursoJava/fundamentos/clases1/clases.ht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sc.ehu.es/sbweb/fisica/cursoJava/fundamentos/clases1/clases.htm" TargetMode="External"/><Relationship Id="rId4" Type="http://schemas.openxmlformats.org/officeDocument/2006/relationships/settings" Target="settings.xml"/><Relationship Id="rId9" Type="http://schemas.openxmlformats.org/officeDocument/2006/relationships/hyperlink" Target="http://www.sc.ehu.es/sbweb/fisica/cursoJava/fundamentos/clases1/string.htm" TargetMode="Externa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17</Pages>
  <Words>4413</Words>
  <Characters>24272</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7</cp:revision>
  <dcterms:created xsi:type="dcterms:W3CDTF">2021-05-26T01:34:00Z</dcterms:created>
  <dcterms:modified xsi:type="dcterms:W3CDTF">2021-08-05T18:08:00Z</dcterms:modified>
</cp:coreProperties>
</file>