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27890" w14:textId="77777777" w:rsidR="00804E83" w:rsidRDefault="00804E83" w:rsidP="00395F94">
      <w:pPr>
        <w:pStyle w:val="Encabezado"/>
        <w:tabs>
          <w:tab w:val="clear" w:pos="4252"/>
          <w:tab w:val="clear" w:pos="8504"/>
        </w:tabs>
        <w:jc w:val="center"/>
        <w:rPr>
          <w:noProof/>
          <w:lang w:val="es-PE" w:eastAsia="es-PE"/>
        </w:rPr>
      </w:pPr>
      <w:r w:rsidRPr="00F75796">
        <w:rPr>
          <w:noProof/>
          <w:lang w:val="es-PE" w:eastAsia="es-PE"/>
        </w:rPr>
        <mc:AlternateContent>
          <mc:Choice Requires="wpg">
            <w:drawing>
              <wp:anchor distT="0" distB="0" distL="114300" distR="114300" simplePos="0" relativeHeight="251665408" behindDoc="0" locked="0" layoutInCell="1" allowOverlap="1" wp14:anchorId="5DCEF17A" wp14:editId="6712BB12">
                <wp:simplePos x="0" y="0"/>
                <wp:positionH relativeFrom="leftMargin">
                  <wp:align>right</wp:align>
                </wp:positionH>
                <wp:positionV relativeFrom="paragraph">
                  <wp:posOffset>-7529</wp:posOffset>
                </wp:positionV>
                <wp:extent cx="465472" cy="438507"/>
                <wp:effectExtent l="0" t="0" r="0" b="0"/>
                <wp:wrapNone/>
                <wp:docPr id="15" name="Grupo 16"/>
                <wp:cNvGraphicFramePr/>
                <a:graphic xmlns:a="http://schemas.openxmlformats.org/drawingml/2006/main">
                  <a:graphicData uri="http://schemas.microsoft.com/office/word/2010/wordprocessingGroup">
                    <wpg:wgp>
                      <wpg:cNvGrpSpPr/>
                      <wpg:grpSpPr>
                        <a:xfrm>
                          <a:off x="0" y="0"/>
                          <a:ext cx="465472" cy="438507"/>
                          <a:chOff x="0" y="0"/>
                          <a:chExt cx="490972" cy="438507"/>
                        </a:xfrm>
                      </wpg:grpSpPr>
                      <wps:wsp>
                        <wps:cNvPr id="20" name="Rectángulo 20"/>
                        <wps:cNvSpPr/>
                        <wps:spPr>
                          <a:xfrm>
                            <a:off x="411219" y="0"/>
                            <a:ext cx="65856" cy="425397"/>
                          </a:xfrm>
                          <a:prstGeom prst="rect">
                            <a:avLst/>
                          </a:prstGeom>
                          <a:solidFill>
                            <a:srgbClr val="FFC82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Rectángulo 23"/>
                        <wps:cNvSpPr/>
                        <wps:spPr>
                          <a:xfrm rot="5400000">
                            <a:off x="231448" y="192880"/>
                            <a:ext cx="65856" cy="425397"/>
                          </a:xfrm>
                          <a:prstGeom prst="rect">
                            <a:avLst/>
                          </a:prstGeom>
                          <a:solidFill>
                            <a:srgbClr val="FFC82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Rectángulo 24"/>
                        <wps:cNvSpPr/>
                        <wps:spPr>
                          <a:xfrm rot="18858645">
                            <a:off x="212558" y="-50439"/>
                            <a:ext cx="65856" cy="490972"/>
                          </a:xfrm>
                          <a:prstGeom prst="rect">
                            <a:avLst/>
                          </a:prstGeom>
                          <a:solidFill>
                            <a:srgbClr val="FFC82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6F712C39" id="Grupo 16" o:spid="_x0000_s1026" style="position:absolute;margin-left:-14.55pt;margin-top:-.6pt;width:36.65pt;height:34.55pt;z-index:251665408;mso-position-horizontal:right;mso-position-horizontal-relative:left-margin-area;mso-width-relative:margin" coordsize="490972,438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">
                <v:rect id="Rectángulo 20" o:spid="_x0000_s1027" style="position:absolute;left:411219;width:65856;height:425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" fillcolor="#ffc820" stroked="f" strokeweight="1pt"/>
                <v:rect id="Rectángulo 23" o:spid="_x0000_s1028" style="position:absolute;left:231448;top:192880;width:65856;height:42539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" fillcolor="#ffc820" stroked="f" strokeweight="1pt"/>
                <v:rect id="Rectángulo 24" o:spid="_x0000_s1029" style="position:absolute;left:212558;top:-50439;width:65856;height:490972;rotation:-299429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" fillcolor="#ffc820" stroked="f" strokeweight="1pt"/>
                <w10:wrap anchorx="margin"/>
              </v:group>
            </w:pict>
          </mc:Fallback>
        </mc:AlternateContent>
      </w:r>
      <w:r w:rsidRPr="00340E0C">
        <w:rPr>
          <w:noProof/>
          <w:color w:val="FEC81A"/>
          <w:lang w:val="es-PE" w:eastAsia="es-PE"/>
        </w:rPr>
        <mc:AlternateContent>
          <mc:Choice Requires="wps">
            <w:drawing>
              <wp:anchor distT="0" distB="0" distL="114300" distR="114300" simplePos="0" relativeHeight="251659264" behindDoc="0" locked="0" layoutInCell="1" allowOverlap="1" wp14:anchorId="549F9501" wp14:editId="09241DAF">
                <wp:simplePos x="0" y="0"/>
                <wp:positionH relativeFrom="page">
                  <wp:align>right</wp:align>
                </wp:positionH>
                <wp:positionV relativeFrom="paragraph">
                  <wp:posOffset>-1015637</wp:posOffset>
                </wp:positionV>
                <wp:extent cx="7556500" cy="10773410"/>
                <wp:effectExtent l="0" t="0" r="6350" b="8890"/>
                <wp:wrapNone/>
                <wp:docPr id="1" name="Rectángulo 1"/>
                <wp:cNvGraphicFramePr/>
                <a:graphic xmlns:a="http://schemas.openxmlformats.org/drawingml/2006/main">
                  <a:graphicData uri="http://schemas.microsoft.com/office/word/2010/wordprocessingShape">
                    <wps:wsp>
                      <wps:cNvSpPr/>
                      <wps:spPr>
                        <a:xfrm>
                          <a:off x="0" y="0"/>
                          <a:ext cx="7556500" cy="10773410"/>
                        </a:xfrm>
                        <a:prstGeom prst="rect">
                          <a:avLst/>
                        </a:prstGeom>
                        <a:solidFill>
                          <a:srgbClr val="6F00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9949B" id="Rectángulo 1" o:spid="_x0000_s1026" style="position:absolute;margin-left:543.8pt;margin-top:-79.95pt;width:595pt;height:848.3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" fillcolor="#6f00ed" stroked="f" strokeweight="1pt">
                <w10:wrap anchorx="page"/>
              </v:rect>
            </w:pict>
          </mc:Fallback>
        </mc:AlternateContent>
      </w:r>
    </w:p>
    <w:p w14:paraId="4AF7FDC2" w14:textId="77777777" w:rsidR="00804E83" w:rsidRDefault="00804E83">
      <w:pPr>
        <w:spacing w:line="240" w:lineRule="auto"/>
        <w:jc w:val="left"/>
        <w:rPr>
          <w:noProof/>
          <w:lang w:val="es-PE" w:eastAsia="es-PE"/>
        </w:rPr>
      </w:pPr>
      <w:r>
        <w:rPr>
          <w:rFonts w:cs="Arial"/>
          <w:b/>
          <w:bCs/>
          <w:noProof/>
          <w:color w:val="E62C26"/>
          <w:sz w:val="40"/>
          <w:szCs w:val="40"/>
          <w:lang w:val="es-PE" w:eastAsia="es-PE"/>
        </w:rPr>
        <mc:AlternateContent>
          <mc:Choice Requires="wps">
            <w:drawing>
              <wp:anchor distT="0" distB="0" distL="114300" distR="114300" simplePos="0" relativeHeight="251663360" behindDoc="0" locked="0" layoutInCell="1" allowOverlap="1" wp14:anchorId="49937FA4" wp14:editId="7013BB09">
                <wp:simplePos x="0" y="0"/>
                <wp:positionH relativeFrom="margin">
                  <wp:align>right</wp:align>
                </wp:positionH>
                <wp:positionV relativeFrom="paragraph">
                  <wp:posOffset>638242</wp:posOffset>
                </wp:positionV>
                <wp:extent cx="5599161" cy="2665730"/>
                <wp:effectExtent l="0" t="0" r="0" b="1270"/>
                <wp:wrapNone/>
                <wp:docPr id="11" name="Cuadro de texto 11"/>
                <wp:cNvGraphicFramePr/>
                <a:graphic xmlns:a="http://schemas.openxmlformats.org/drawingml/2006/main">
                  <a:graphicData uri="http://schemas.microsoft.com/office/word/2010/wordprocessingShape">
                    <wps:wsp>
                      <wps:cNvSpPr txBox="1"/>
                      <wps:spPr>
                        <a:xfrm>
                          <a:off x="0" y="0"/>
                          <a:ext cx="5599161" cy="2665730"/>
                        </a:xfrm>
                        <a:prstGeom prst="rect">
                          <a:avLst/>
                        </a:prstGeom>
                        <a:noFill/>
                        <a:ln w="6350">
                          <a:noFill/>
                        </a:ln>
                      </wps:spPr>
                      <wps:txbx>
                        <w:txbxContent>
                          <w:p w14:paraId="393C1EAC" w14:textId="33EE95A1" w:rsidR="00804E83" w:rsidRPr="00340E0C" w:rsidRDefault="00070CF6" w:rsidP="00070CF6">
                            <w:pPr>
                              <w:jc w:val="center"/>
                              <w:rPr>
                                <w:rFonts w:ascii="Stag Book" w:hAnsi="Stag Book"/>
                                <w:lang w:val="es-419"/>
                              </w:rPr>
                            </w:pPr>
                            <w:r w:rsidRPr="00070CF6">
                              <w:rPr>
                                <w:rFonts w:ascii="Stag Book" w:hAnsi="Stag Book" w:cs="Arial"/>
                                <w:color w:val="FFFFFF" w:themeColor="background1"/>
                                <w:sz w:val="80"/>
                                <w:szCs w:val="80"/>
                              </w:rPr>
                              <w:t>PROYECTO DESARROLLO SOFTWARE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37FA4" id="_x0000_t202" coordsize="21600,21600" o:spt="202" path="m,l,21600r21600,l21600,xe">
                <v:stroke joinstyle="miter"/>
                <v:path gradientshapeok="t" o:connecttype="rect"/>
              </v:shapetype>
              <v:shape id="Cuadro de texto 11" o:spid="_x0000_s1026" type="#_x0000_t202" style="position:absolute;margin-left:389.7pt;margin-top:50.25pt;width:440.9pt;height:209.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" filled="f" stroked="f" strokeweight=".5pt">
                <v:textbox>
                  <w:txbxContent>
                    <w:p w14:paraId="393C1EAC" w14:textId="33EE95A1" w:rsidR="00804E83" w:rsidRPr="00340E0C" w:rsidRDefault="00070CF6" w:rsidP="00070CF6">
                      <w:pPr>
                        <w:jc w:val="center"/>
                        <w:rPr>
                          <w:rFonts w:ascii="Stag Book" w:hAnsi="Stag Book"/>
                          <w:lang w:val="es-419"/>
                        </w:rPr>
                      </w:pPr>
                      <w:r w:rsidRPr="00070CF6">
                        <w:rPr>
                          <w:rFonts w:ascii="Stag Book" w:hAnsi="Stag Book" w:cs="Arial"/>
                          <w:color w:val="FFFFFF" w:themeColor="background1"/>
                          <w:sz w:val="80"/>
                          <w:szCs w:val="80"/>
                        </w:rPr>
                        <w:t>PROYECTO DESARROLLO SOFTWARE II</w:t>
                      </w:r>
                    </w:p>
                  </w:txbxContent>
                </v:textbox>
                <w10:wrap anchorx="margin"/>
              </v:shape>
            </w:pict>
          </mc:Fallback>
        </mc:AlternateContent>
      </w:r>
      <w:r w:rsidRPr="00F75796">
        <w:rPr>
          <w:noProof/>
          <w:lang w:val="es-PE" w:eastAsia="es-PE"/>
        </w:rPr>
        <mc:AlternateContent>
          <mc:Choice Requires="wps">
            <w:drawing>
              <wp:anchor distT="0" distB="0" distL="114300" distR="114300" simplePos="0" relativeHeight="251661312" behindDoc="0" locked="0" layoutInCell="1" allowOverlap="1" wp14:anchorId="70ABC815" wp14:editId="0927CBD0">
                <wp:simplePos x="0" y="0"/>
                <wp:positionH relativeFrom="column">
                  <wp:posOffset>-587829</wp:posOffset>
                </wp:positionH>
                <wp:positionV relativeFrom="paragraph">
                  <wp:posOffset>7730037</wp:posOffset>
                </wp:positionV>
                <wp:extent cx="5582653" cy="1392555"/>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5582653" cy="1392555"/>
                        </a:xfrm>
                        <a:prstGeom prst="rect">
                          <a:avLst/>
                        </a:prstGeom>
                        <a:noFill/>
                        <a:ln w="6350">
                          <a:noFill/>
                        </a:ln>
                      </wps:spPr>
                      <wps:txbx>
                        <w:txbxContent>
                          <w:p w14:paraId="692C64F5" w14:textId="77777777" w:rsidR="00804E83" w:rsidRDefault="00804E83" w:rsidP="00804E83">
                            <w:pPr>
                              <w:jc w:val="left"/>
                              <w:rPr>
                                <w:rFonts w:cs="Arial"/>
                                <w:color w:val="FFFFFF" w:themeColor="background1"/>
                                <w:lang w:val="es-ES"/>
                              </w:rPr>
                            </w:pPr>
                            <w:bookmarkStart w:id="0" w:name="_Hlk72862875"/>
                            <w:r>
                              <w:rPr>
                                <w:rFonts w:ascii="Stag Book" w:hAnsi="Stag Book" w:cs="Arial"/>
                                <w:color w:val="FFFFFF" w:themeColor="background1"/>
                              </w:rPr>
                              <w:t>Tema</w:t>
                            </w:r>
                            <w:r w:rsidRPr="00293564">
                              <w:rPr>
                                <w:rFonts w:ascii="Stag Book" w:hAnsi="Stag Book" w:cs="Arial"/>
                                <w:color w:val="FFFFFF" w:themeColor="background1"/>
                              </w:rPr>
                              <w:t xml:space="preserve"> Nº1</w:t>
                            </w:r>
                            <w:bookmarkEnd w:id="0"/>
                            <w:r w:rsidRPr="00293564">
                              <w:rPr>
                                <w:rFonts w:ascii="Stag Book" w:hAnsi="Stag Book" w:cs="Arial"/>
                                <w:color w:val="FFFFFF" w:themeColor="background1"/>
                              </w:rPr>
                              <w:t>:</w:t>
                            </w:r>
                            <w:r w:rsidRPr="00132FD0">
                              <w:rPr>
                                <w:rFonts w:cs="Arial"/>
                                <w:b/>
                                <w:bCs/>
                                <w:color w:val="FFFFFF" w:themeColor="background1"/>
                                <w:lang w:val="es-ES"/>
                              </w:rPr>
                              <w:br/>
                            </w:r>
                            <w:r>
                              <w:rPr>
                                <w:rFonts w:cs="Arial"/>
                                <w:color w:val="FFFFFF" w:themeColor="background1"/>
                                <w:lang w:val="es-ES"/>
                              </w:rPr>
                              <w:t>Nombre del tema 1</w:t>
                            </w:r>
                          </w:p>
                          <w:p w14:paraId="672A09DB" w14:textId="77777777" w:rsidR="00804E83" w:rsidRPr="00132FD0" w:rsidRDefault="00804E83" w:rsidP="00804E83">
                            <w:pPr>
                              <w:jc w:val="left"/>
                              <w:rPr>
                                <w:rFonts w:cs="Arial"/>
                                <w:b/>
                                <w:bCs/>
                                <w:color w:val="FFFFFF" w:themeColor="background1"/>
                                <w:lang w:val="es-ES"/>
                              </w:rPr>
                            </w:pPr>
                          </w:p>
                          <w:p w14:paraId="52C90441" w14:textId="77777777" w:rsidR="00804E83" w:rsidRPr="006C37AD" w:rsidRDefault="00804E83" w:rsidP="00804E83">
                            <w:pPr>
                              <w:jc w:val="left"/>
                              <w:rPr>
                                <w:rFonts w:cs="Arial"/>
                                <w:color w:val="FFFFFF" w:themeColor="background1"/>
                              </w:rPr>
                            </w:pPr>
                            <w:r w:rsidRPr="00293564">
                              <w:rPr>
                                <w:rFonts w:ascii="Stag Book" w:hAnsi="Stag Book" w:cs="Arial"/>
                                <w:color w:val="FFFFFF" w:themeColor="background1"/>
                              </w:rPr>
                              <w:t>Indicador de logro Nº1:</w:t>
                            </w:r>
                            <w:r w:rsidRPr="00132FD0">
                              <w:rPr>
                                <w:rFonts w:cs="Arial"/>
                                <w:b/>
                                <w:bCs/>
                                <w:color w:val="FFFFFF" w:themeColor="background1"/>
                              </w:rPr>
                              <w:br/>
                            </w:r>
                            <w:r>
                              <w:rPr>
                                <w:rFonts w:cs="Arial"/>
                                <w:color w:val="FFFFFF" w:themeColor="background1"/>
                              </w:rPr>
                              <w:t>Colocar aquí el indicador de logro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BC815" id="Cuadro de texto 10" o:spid="_x0000_s1027" type="#_x0000_t202" style="position:absolute;margin-left:-46.3pt;margin-top:608.65pt;width:439.6pt;height:10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" filled="f" stroked="f" strokeweight=".5pt">
                <v:textbox>
                  <w:txbxContent>
                    <w:p w14:paraId="692C64F5" w14:textId="77777777" w:rsidR="00804E83" w:rsidRDefault="00804E83" w:rsidP="00804E83">
                      <w:pPr>
                        <w:jc w:val="left"/>
                        <w:rPr>
                          <w:rFonts w:cs="Arial"/>
                          <w:color w:val="FFFFFF" w:themeColor="background1"/>
                          <w:lang w:val="es-ES"/>
                        </w:rPr>
                      </w:pPr>
                      <w:bookmarkStart w:id="1" w:name="_Hlk72862875"/>
                      <w:r>
                        <w:rPr>
                          <w:rFonts w:ascii="Stag Book" w:hAnsi="Stag Book" w:cs="Arial"/>
                          <w:color w:val="FFFFFF" w:themeColor="background1"/>
                        </w:rPr>
                        <w:t>Tema</w:t>
                      </w:r>
                      <w:r w:rsidRPr="00293564">
                        <w:rPr>
                          <w:rFonts w:ascii="Stag Book" w:hAnsi="Stag Book" w:cs="Arial"/>
                          <w:color w:val="FFFFFF" w:themeColor="background1"/>
                        </w:rPr>
                        <w:t xml:space="preserve"> Nº1</w:t>
                      </w:r>
                      <w:bookmarkEnd w:id="1"/>
                      <w:r w:rsidRPr="00293564">
                        <w:rPr>
                          <w:rFonts w:ascii="Stag Book" w:hAnsi="Stag Book" w:cs="Arial"/>
                          <w:color w:val="FFFFFF" w:themeColor="background1"/>
                        </w:rPr>
                        <w:t>:</w:t>
                      </w:r>
                      <w:r w:rsidRPr="00132FD0">
                        <w:rPr>
                          <w:rFonts w:cs="Arial"/>
                          <w:b/>
                          <w:bCs/>
                          <w:color w:val="FFFFFF" w:themeColor="background1"/>
                          <w:lang w:val="es-ES"/>
                        </w:rPr>
                        <w:br/>
                      </w:r>
                      <w:r>
                        <w:rPr>
                          <w:rFonts w:cs="Arial"/>
                          <w:color w:val="FFFFFF" w:themeColor="background1"/>
                          <w:lang w:val="es-ES"/>
                        </w:rPr>
                        <w:t>Nombre del tema 1</w:t>
                      </w:r>
                    </w:p>
                    <w:p w14:paraId="672A09DB" w14:textId="77777777" w:rsidR="00804E83" w:rsidRPr="00132FD0" w:rsidRDefault="00804E83" w:rsidP="00804E83">
                      <w:pPr>
                        <w:jc w:val="left"/>
                        <w:rPr>
                          <w:rFonts w:cs="Arial"/>
                          <w:b/>
                          <w:bCs/>
                          <w:color w:val="FFFFFF" w:themeColor="background1"/>
                          <w:lang w:val="es-ES"/>
                        </w:rPr>
                      </w:pPr>
                    </w:p>
                    <w:p w14:paraId="52C90441" w14:textId="77777777" w:rsidR="00804E83" w:rsidRPr="006C37AD" w:rsidRDefault="00804E83" w:rsidP="00804E83">
                      <w:pPr>
                        <w:jc w:val="left"/>
                        <w:rPr>
                          <w:rFonts w:cs="Arial"/>
                          <w:color w:val="FFFFFF" w:themeColor="background1"/>
                        </w:rPr>
                      </w:pPr>
                      <w:r w:rsidRPr="00293564">
                        <w:rPr>
                          <w:rFonts w:ascii="Stag Book" w:hAnsi="Stag Book" w:cs="Arial"/>
                          <w:color w:val="FFFFFF" w:themeColor="background1"/>
                        </w:rPr>
                        <w:t>Indicador de logro Nº1:</w:t>
                      </w:r>
                      <w:r w:rsidRPr="00132FD0">
                        <w:rPr>
                          <w:rFonts w:cs="Arial"/>
                          <w:b/>
                          <w:bCs/>
                          <w:color w:val="FFFFFF" w:themeColor="background1"/>
                        </w:rPr>
                        <w:br/>
                      </w:r>
                      <w:r>
                        <w:rPr>
                          <w:rFonts w:cs="Arial"/>
                          <w:color w:val="FFFFFF" w:themeColor="background1"/>
                        </w:rPr>
                        <w:t>Colocar aquí el indicador de logro 1</w:t>
                      </w:r>
                    </w:p>
                  </w:txbxContent>
                </v:textbox>
              </v:shape>
            </w:pict>
          </mc:Fallback>
        </mc:AlternateContent>
      </w:r>
      <w:r>
        <w:rPr>
          <w:noProof/>
          <w:lang w:val="es-PE" w:eastAsia="es-PE"/>
        </w:rPr>
        <w:br w:type="page"/>
      </w:r>
    </w:p>
    <w:p w14:paraId="26CEE653" w14:textId="77777777" w:rsidR="00395F94" w:rsidRDefault="007A75C4" w:rsidP="00395F94">
      <w:pPr>
        <w:pStyle w:val="Encabezado"/>
        <w:tabs>
          <w:tab w:val="clear" w:pos="4252"/>
          <w:tab w:val="clear" w:pos="8504"/>
        </w:tabs>
        <w:jc w:val="center"/>
        <w:rPr>
          <w:noProof/>
          <w:lang w:val="es-PE" w:eastAsia="es-PE"/>
        </w:rPr>
      </w:pPr>
      <w:r w:rsidRPr="0055662A">
        <w:rPr>
          <w:noProof/>
          <w:lang w:val="es-PE" w:eastAsia="es-PE"/>
        </w:rPr>
        <w:lastRenderedPageBreak/>
        <w:drawing>
          <wp:inline distT="0" distB="0" distL="0" distR="0" wp14:anchorId="56C2998B" wp14:editId="02893F11">
            <wp:extent cx="1028700" cy="1057275"/>
            <wp:effectExtent l="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28700" cy="1057275"/>
                    </a:xfrm>
                    <a:prstGeom prst="rect">
                      <a:avLst/>
                    </a:prstGeom>
                    <a:noFill/>
                    <a:ln>
                      <a:noFill/>
                    </a:ln>
                  </pic:spPr>
                </pic:pic>
              </a:graphicData>
            </a:graphic>
          </wp:inline>
        </w:drawing>
      </w:r>
    </w:p>
    <w:p w14:paraId="6A66D8BD" w14:textId="77777777" w:rsidR="00184E08" w:rsidRDefault="00184E08" w:rsidP="00395F94">
      <w:pPr>
        <w:pStyle w:val="Encabezado"/>
        <w:tabs>
          <w:tab w:val="clear" w:pos="4252"/>
          <w:tab w:val="clear" w:pos="8504"/>
        </w:tabs>
        <w:jc w:val="center"/>
        <w:rPr>
          <w:noProof/>
          <w:lang w:val="es-PE" w:eastAsia="es-PE"/>
        </w:rPr>
      </w:pPr>
    </w:p>
    <w:p w14:paraId="0695BBA8" w14:textId="77777777" w:rsidR="00184E08" w:rsidRPr="00206681" w:rsidRDefault="00184E08" w:rsidP="00395F94">
      <w:pPr>
        <w:pStyle w:val="Encabezado"/>
        <w:tabs>
          <w:tab w:val="clear" w:pos="4252"/>
          <w:tab w:val="clear" w:pos="8504"/>
        </w:tabs>
        <w:jc w:val="center"/>
        <w:rPr>
          <w:rFonts w:ascii="Tahoma" w:hAnsi="Tahoma" w:cs="Tahoma"/>
          <w:b/>
          <w:bCs/>
          <w:color w:val="000000" w:themeColor="text1"/>
          <w:sz w:val="24"/>
        </w:rPr>
      </w:pPr>
    </w:p>
    <w:p w14:paraId="394CCC36" w14:textId="77777777" w:rsidR="006E0C6B" w:rsidRPr="00184E08" w:rsidRDefault="006E0C6B" w:rsidP="006E0C6B">
      <w:pPr>
        <w:pStyle w:val="Encabezado"/>
        <w:tabs>
          <w:tab w:val="left" w:pos="708"/>
        </w:tabs>
        <w:jc w:val="center"/>
        <w:rPr>
          <w:rFonts w:ascii="Stag Book" w:hAnsi="Stag Book" w:cs="Tahoma"/>
          <w:bCs/>
          <w:color w:val="000000" w:themeColor="text1"/>
          <w:sz w:val="44"/>
          <w:szCs w:val="44"/>
        </w:rPr>
      </w:pPr>
      <w:bookmarkStart w:id="2" w:name="OLE_LINK13"/>
      <w:bookmarkStart w:id="3" w:name="OLE_LINK14"/>
      <w:bookmarkStart w:id="4" w:name="OLE_LINK17"/>
      <w:r w:rsidRPr="00206681">
        <w:rPr>
          <w:rFonts w:ascii="Tahoma" w:hAnsi="Tahoma" w:cs="Tahoma"/>
          <w:b/>
          <w:bCs/>
          <w:color w:val="000000" w:themeColor="text1"/>
          <w:sz w:val="40"/>
          <w:szCs w:val="40"/>
        </w:rPr>
        <w:t xml:space="preserve"> </w:t>
      </w:r>
      <w:r w:rsidRPr="00184E08">
        <w:rPr>
          <w:rFonts w:ascii="Stag Book" w:hAnsi="Stag Book" w:cs="Tahoma"/>
          <w:bCs/>
          <w:color w:val="000000" w:themeColor="text1"/>
          <w:sz w:val="44"/>
          <w:szCs w:val="44"/>
        </w:rPr>
        <w:t>Desarrollo de Sistemas de Información</w:t>
      </w:r>
    </w:p>
    <w:p w14:paraId="52430597" w14:textId="77777777" w:rsidR="006E0C6B" w:rsidRPr="00206681" w:rsidRDefault="006E0C6B" w:rsidP="006E0C6B">
      <w:pPr>
        <w:pStyle w:val="Encabezado"/>
        <w:tabs>
          <w:tab w:val="left" w:pos="708"/>
        </w:tabs>
        <w:jc w:val="center"/>
        <w:rPr>
          <w:rFonts w:ascii="Verdana" w:hAnsi="Verdana" w:cs="Tahoma"/>
          <w:b/>
          <w:bCs/>
          <w:color w:val="000000" w:themeColor="text1"/>
          <w:sz w:val="44"/>
          <w:szCs w:val="44"/>
        </w:rPr>
      </w:pPr>
    </w:p>
    <w:p w14:paraId="703A40C1" w14:textId="77777777" w:rsidR="006E0C6B" w:rsidRPr="00206681" w:rsidRDefault="006E0C6B" w:rsidP="006E0C6B">
      <w:pPr>
        <w:pStyle w:val="Encabezado"/>
        <w:tabs>
          <w:tab w:val="left" w:pos="708"/>
        </w:tabs>
        <w:jc w:val="center"/>
        <w:rPr>
          <w:rFonts w:ascii="Verdana" w:hAnsi="Verdana" w:cs="Tahoma"/>
          <w:b/>
          <w:bCs/>
          <w:color w:val="000000" w:themeColor="text1"/>
          <w:sz w:val="44"/>
          <w:szCs w:val="44"/>
        </w:rPr>
      </w:pPr>
    </w:p>
    <w:p w14:paraId="05D31039" w14:textId="77777777" w:rsidR="00547DC9" w:rsidRPr="00206681" w:rsidRDefault="00547DC9" w:rsidP="00547DC9">
      <w:pPr>
        <w:pStyle w:val="Encabezado"/>
        <w:tabs>
          <w:tab w:val="clear" w:pos="4252"/>
          <w:tab w:val="clear" w:pos="8504"/>
        </w:tabs>
        <w:rPr>
          <w:rFonts w:ascii="Tahoma" w:hAnsi="Tahoma" w:cs="Tahoma"/>
          <w:color w:val="000000" w:themeColor="text1"/>
        </w:rPr>
      </w:pPr>
    </w:p>
    <w:p w14:paraId="0D220199" w14:textId="32794C95" w:rsidR="00CA438E" w:rsidRPr="00184E08" w:rsidRDefault="00D70BB8" w:rsidP="00CA438E">
      <w:pPr>
        <w:pStyle w:val="Encabezado"/>
        <w:tabs>
          <w:tab w:val="clear" w:pos="4252"/>
          <w:tab w:val="clear" w:pos="8504"/>
        </w:tabs>
        <w:jc w:val="center"/>
        <w:rPr>
          <w:rFonts w:ascii="Muller Bold" w:hAnsi="Muller Bold" w:cs="Tahoma"/>
          <w:color w:val="000000" w:themeColor="text1"/>
        </w:rPr>
      </w:pPr>
      <w:bookmarkStart w:id="5" w:name="_Hlk169011173"/>
      <w:r w:rsidRPr="00D70BB8">
        <w:rPr>
          <w:rFonts w:ascii="Muller Bold" w:hAnsi="Muller Bold" w:cs="Arial"/>
          <w:color w:val="000000" w:themeColor="text1"/>
          <w:sz w:val="36"/>
          <w:szCs w:val="36"/>
        </w:rPr>
        <w:t xml:space="preserve">Aplicativo </w:t>
      </w:r>
      <w:r w:rsidR="003558A5">
        <w:rPr>
          <w:rFonts w:ascii="Muller Bold" w:hAnsi="Muller Bold" w:cs="Arial"/>
          <w:color w:val="000000" w:themeColor="text1"/>
          <w:sz w:val="36"/>
          <w:szCs w:val="36"/>
        </w:rPr>
        <w:t>WEB</w:t>
      </w:r>
      <w:r w:rsidRPr="00D70BB8">
        <w:rPr>
          <w:rFonts w:ascii="Muller Bold" w:hAnsi="Muller Bold" w:cs="Arial"/>
          <w:color w:val="000000" w:themeColor="text1"/>
          <w:sz w:val="36"/>
          <w:szCs w:val="36"/>
        </w:rPr>
        <w:t>(E-Commers)</w:t>
      </w:r>
      <w:r>
        <w:rPr>
          <w:rFonts w:ascii="Muller Bold" w:hAnsi="Muller Bold" w:cs="Arial"/>
          <w:color w:val="000000" w:themeColor="text1"/>
          <w:sz w:val="36"/>
          <w:szCs w:val="36"/>
        </w:rPr>
        <w:t xml:space="preserve"> </w:t>
      </w:r>
      <w:r w:rsidRPr="00D70BB8">
        <w:rPr>
          <w:rFonts w:ascii="Muller Bold" w:hAnsi="Muller Bold" w:cs="Arial"/>
          <w:color w:val="000000" w:themeColor="text1"/>
          <w:sz w:val="36"/>
          <w:szCs w:val="36"/>
        </w:rPr>
        <w:t>con Sistema de Facturación</w:t>
      </w:r>
      <w:r>
        <w:rPr>
          <w:rFonts w:ascii="Muller Bold" w:hAnsi="Muller Bold" w:cs="Arial"/>
          <w:color w:val="000000" w:themeColor="text1"/>
          <w:sz w:val="36"/>
          <w:szCs w:val="36"/>
        </w:rPr>
        <w:t xml:space="preserve"> </w:t>
      </w:r>
      <w:r w:rsidR="006357D8">
        <w:rPr>
          <w:rFonts w:ascii="Muller Bold" w:hAnsi="Muller Bold" w:cs="Arial"/>
          <w:color w:val="000000" w:themeColor="text1"/>
          <w:sz w:val="36"/>
          <w:szCs w:val="36"/>
        </w:rPr>
        <w:t xml:space="preserve">para automatizar la Ventas, Compras y </w:t>
      </w:r>
      <w:r w:rsidRPr="00D70BB8">
        <w:rPr>
          <w:rFonts w:ascii="Muller Bold" w:hAnsi="Muller Bold" w:cs="Arial"/>
          <w:color w:val="000000" w:themeColor="text1"/>
          <w:sz w:val="36"/>
          <w:szCs w:val="36"/>
        </w:rPr>
        <w:t xml:space="preserve"> gestión de almacenes de la empresa Altared</w:t>
      </w:r>
      <w:r w:rsidR="004A3E76">
        <w:rPr>
          <w:rFonts w:ascii="Muller Bold" w:hAnsi="Muller Bold" w:cs="Arial"/>
          <w:color w:val="000000" w:themeColor="text1"/>
          <w:sz w:val="36"/>
          <w:szCs w:val="36"/>
        </w:rPr>
        <w:t xml:space="preserve"> </w:t>
      </w:r>
      <w:r w:rsidRPr="00D70BB8">
        <w:rPr>
          <w:rFonts w:ascii="Muller Bold" w:hAnsi="Muller Bold" w:cs="Arial"/>
          <w:color w:val="000000" w:themeColor="text1"/>
          <w:sz w:val="36"/>
          <w:szCs w:val="36"/>
        </w:rPr>
        <w:t>Group S.A.C</w:t>
      </w:r>
      <w:r w:rsidR="004A3E76">
        <w:rPr>
          <w:rFonts w:ascii="Muller Bold" w:hAnsi="Muller Bold" w:cs="Arial"/>
          <w:color w:val="000000" w:themeColor="text1"/>
          <w:sz w:val="36"/>
          <w:szCs w:val="36"/>
        </w:rPr>
        <w:t>.</w:t>
      </w:r>
    </w:p>
    <w:bookmarkEnd w:id="5"/>
    <w:p w14:paraId="6CA40878" w14:textId="77777777" w:rsidR="00547DC9" w:rsidRPr="00184E08" w:rsidRDefault="00547DC9" w:rsidP="00547DC9">
      <w:pPr>
        <w:pStyle w:val="Encabezado"/>
        <w:tabs>
          <w:tab w:val="clear" w:pos="4252"/>
          <w:tab w:val="clear" w:pos="8504"/>
        </w:tabs>
        <w:rPr>
          <w:rFonts w:ascii="Muller Bold" w:hAnsi="Muller Bold" w:cs="Tahoma"/>
          <w:color w:val="000000" w:themeColor="text1"/>
        </w:rPr>
      </w:pPr>
    </w:p>
    <w:p w14:paraId="6BE5E524" w14:textId="77777777" w:rsidR="00547DC9" w:rsidRPr="00206681" w:rsidRDefault="00547DC9" w:rsidP="00547DC9">
      <w:pPr>
        <w:pStyle w:val="Encabezado"/>
        <w:tabs>
          <w:tab w:val="clear" w:pos="4252"/>
          <w:tab w:val="clear" w:pos="8504"/>
        </w:tabs>
        <w:jc w:val="center"/>
        <w:rPr>
          <w:rFonts w:ascii="Tahoma" w:hAnsi="Tahoma" w:cs="Tahoma"/>
          <w:color w:val="000000" w:themeColor="text1"/>
          <w:sz w:val="28"/>
          <w:szCs w:val="28"/>
        </w:rPr>
      </w:pPr>
    </w:p>
    <w:p w14:paraId="6D949887" w14:textId="77777777" w:rsidR="00547DC9" w:rsidRPr="00206681" w:rsidRDefault="00547DC9" w:rsidP="00547DC9">
      <w:pPr>
        <w:pStyle w:val="Encabezado"/>
        <w:tabs>
          <w:tab w:val="clear" w:pos="4252"/>
          <w:tab w:val="clear" w:pos="8504"/>
        </w:tabs>
        <w:jc w:val="center"/>
        <w:rPr>
          <w:rFonts w:ascii="Tahoma" w:hAnsi="Tahoma" w:cs="Tahoma"/>
          <w:color w:val="000000" w:themeColor="text1"/>
          <w:sz w:val="28"/>
          <w:szCs w:val="28"/>
        </w:rPr>
      </w:pPr>
    </w:p>
    <w:p w14:paraId="78AC5605" w14:textId="77777777" w:rsidR="00547DC9" w:rsidRPr="00206681" w:rsidRDefault="00547DC9" w:rsidP="00547DC9">
      <w:pPr>
        <w:pStyle w:val="Encabezado"/>
        <w:tabs>
          <w:tab w:val="clear" w:pos="4252"/>
          <w:tab w:val="clear" w:pos="8504"/>
        </w:tabs>
        <w:jc w:val="center"/>
        <w:rPr>
          <w:rFonts w:ascii="Tahoma" w:hAnsi="Tahoma" w:cs="Tahoma"/>
          <w:color w:val="000000" w:themeColor="text1"/>
          <w:sz w:val="28"/>
          <w:szCs w:val="28"/>
        </w:rPr>
      </w:pPr>
    </w:p>
    <w:p w14:paraId="066CFC13" w14:textId="77777777" w:rsidR="00547DC9" w:rsidRPr="00184E08" w:rsidRDefault="00FF7DD0" w:rsidP="00547DC9">
      <w:pPr>
        <w:pStyle w:val="Encabezado"/>
        <w:tabs>
          <w:tab w:val="clear" w:pos="4252"/>
          <w:tab w:val="clear" w:pos="8504"/>
        </w:tabs>
        <w:jc w:val="center"/>
        <w:rPr>
          <w:rFonts w:ascii="Muller Regular" w:hAnsi="Muller Regular" w:cs="Tahoma"/>
          <w:bCs/>
          <w:color w:val="000000" w:themeColor="text1"/>
          <w:szCs w:val="22"/>
        </w:rPr>
      </w:pPr>
      <w:r w:rsidRPr="00184E08">
        <w:rPr>
          <w:rFonts w:ascii="Muller Regular" w:hAnsi="Muller Regular" w:cs="Tahoma"/>
          <w:bCs/>
          <w:color w:val="000000" w:themeColor="text1"/>
          <w:szCs w:val="22"/>
          <w:lang w:val="es-ES"/>
        </w:rPr>
        <w:t>FPIPS</w:t>
      </w:r>
      <w:r w:rsidRPr="00184E08">
        <w:rPr>
          <w:rFonts w:ascii="Muller Regular" w:hAnsi="Muller Regular" w:cs="Tahoma"/>
          <w:bCs/>
          <w:color w:val="000000" w:themeColor="text1"/>
          <w:szCs w:val="22"/>
        </w:rPr>
        <w:t xml:space="preserve"> </w:t>
      </w:r>
      <w:r w:rsidR="00547DC9" w:rsidRPr="00184E08">
        <w:rPr>
          <w:rFonts w:ascii="Muller Regular" w:hAnsi="Muller Regular" w:cs="Tahoma"/>
          <w:bCs/>
          <w:color w:val="000000" w:themeColor="text1"/>
          <w:szCs w:val="22"/>
        </w:rPr>
        <w:t>-</w:t>
      </w:r>
      <w:r w:rsidR="002E2DB0">
        <w:rPr>
          <w:rFonts w:ascii="Muller Regular" w:hAnsi="Muller Regular" w:cs="Tahoma"/>
          <w:bCs/>
          <w:color w:val="000000" w:themeColor="text1"/>
          <w:szCs w:val="22"/>
        </w:rPr>
        <w:t>101 Ficha de Proyecto</w:t>
      </w:r>
    </w:p>
    <w:p w14:paraId="1E0F1AEE" w14:textId="77777777" w:rsidR="00547DC9" w:rsidRPr="00184E08" w:rsidRDefault="00547DC9" w:rsidP="00547DC9">
      <w:pPr>
        <w:pStyle w:val="Encabezado"/>
        <w:tabs>
          <w:tab w:val="clear" w:pos="4252"/>
          <w:tab w:val="clear" w:pos="8504"/>
        </w:tabs>
        <w:jc w:val="center"/>
        <w:rPr>
          <w:rFonts w:ascii="Muller Regular" w:hAnsi="Muller Regular" w:cs="Tahoma"/>
          <w:color w:val="000000" w:themeColor="text1"/>
          <w:szCs w:val="22"/>
        </w:rPr>
      </w:pPr>
    </w:p>
    <w:p w14:paraId="4488CE83" w14:textId="77777777" w:rsidR="00547DC9" w:rsidRPr="00184E08" w:rsidRDefault="00547DC9" w:rsidP="00547DC9">
      <w:pPr>
        <w:pStyle w:val="Encabezado"/>
        <w:tabs>
          <w:tab w:val="clear" w:pos="4252"/>
          <w:tab w:val="clear" w:pos="8504"/>
        </w:tabs>
        <w:jc w:val="center"/>
        <w:rPr>
          <w:rFonts w:ascii="Muller Regular" w:hAnsi="Muller Regular" w:cs="Tahoma"/>
          <w:color w:val="000000" w:themeColor="text1"/>
          <w:szCs w:val="22"/>
        </w:rPr>
      </w:pPr>
    </w:p>
    <w:p w14:paraId="4F675E51" w14:textId="77777777" w:rsidR="00547DC9" w:rsidRPr="00184E08" w:rsidRDefault="00547DC9" w:rsidP="00547DC9">
      <w:pPr>
        <w:pStyle w:val="Encabezado"/>
        <w:tabs>
          <w:tab w:val="clear" w:pos="4252"/>
          <w:tab w:val="clear" w:pos="8504"/>
        </w:tabs>
        <w:jc w:val="center"/>
        <w:rPr>
          <w:rFonts w:ascii="Muller Regular" w:hAnsi="Muller Regular" w:cs="Tahoma"/>
          <w:color w:val="000000" w:themeColor="text1"/>
          <w:szCs w:val="22"/>
        </w:rPr>
      </w:pPr>
    </w:p>
    <w:p w14:paraId="4B9A2463" w14:textId="77777777" w:rsidR="00547DC9" w:rsidRPr="00184E08" w:rsidRDefault="00547DC9" w:rsidP="00547DC9">
      <w:pPr>
        <w:pStyle w:val="Encabezado"/>
        <w:tabs>
          <w:tab w:val="clear" w:pos="4252"/>
          <w:tab w:val="clear" w:pos="8504"/>
        </w:tabs>
        <w:jc w:val="center"/>
        <w:rPr>
          <w:rFonts w:ascii="Muller Regular" w:hAnsi="Muller Regular" w:cs="Tahoma"/>
          <w:color w:val="000000" w:themeColor="text1"/>
          <w:szCs w:val="22"/>
        </w:rPr>
      </w:pPr>
      <w:r w:rsidRPr="00184E08">
        <w:rPr>
          <w:rFonts w:ascii="Muller Regular" w:hAnsi="Muller Regular" w:cs="Tahoma"/>
          <w:color w:val="000000" w:themeColor="text1"/>
          <w:szCs w:val="22"/>
        </w:rPr>
        <w:t>Versión 1.0</w:t>
      </w:r>
    </w:p>
    <w:p w14:paraId="7372D76F" w14:textId="77777777" w:rsidR="00547DC9" w:rsidRPr="00184E08" w:rsidRDefault="00547DC9" w:rsidP="00547DC9">
      <w:pPr>
        <w:pStyle w:val="Encabezado"/>
        <w:tabs>
          <w:tab w:val="clear" w:pos="4252"/>
          <w:tab w:val="clear" w:pos="8504"/>
        </w:tabs>
        <w:jc w:val="center"/>
        <w:rPr>
          <w:rFonts w:ascii="Muller Regular" w:hAnsi="Muller Regular" w:cs="Tahoma"/>
          <w:color w:val="000000" w:themeColor="text1"/>
          <w:szCs w:val="22"/>
        </w:rPr>
      </w:pPr>
    </w:p>
    <w:p w14:paraId="17BFA5A1" w14:textId="77777777" w:rsidR="006E0C6B" w:rsidRPr="00184E08" w:rsidRDefault="006E0C6B" w:rsidP="00547DC9">
      <w:pPr>
        <w:pStyle w:val="Encabezado"/>
        <w:tabs>
          <w:tab w:val="clear" w:pos="4252"/>
          <w:tab w:val="clear" w:pos="8504"/>
        </w:tabs>
        <w:jc w:val="center"/>
        <w:rPr>
          <w:rFonts w:ascii="Muller Regular" w:hAnsi="Muller Regular" w:cs="Tahoma"/>
          <w:color w:val="000000" w:themeColor="text1"/>
          <w:szCs w:val="22"/>
        </w:rPr>
      </w:pPr>
    </w:p>
    <w:p w14:paraId="2E41BEF9" w14:textId="2709C0E1" w:rsidR="00547DC9" w:rsidRPr="00184E08" w:rsidRDefault="006357D8" w:rsidP="00547DC9">
      <w:pPr>
        <w:pStyle w:val="Encabezado"/>
        <w:tabs>
          <w:tab w:val="clear" w:pos="4252"/>
          <w:tab w:val="clear" w:pos="8504"/>
        </w:tabs>
        <w:jc w:val="center"/>
        <w:rPr>
          <w:rFonts w:ascii="Muller Regular" w:hAnsi="Muller Regular" w:cs="Tahoma"/>
          <w:color w:val="000000" w:themeColor="text1"/>
          <w:szCs w:val="22"/>
        </w:rPr>
      </w:pPr>
      <w:r>
        <w:rPr>
          <w:rFonts w:ascii="Muller Regular" w:hAnsi="Muller Regular" w:cs="Tahoma"/>
          <w:color w:val="000000" w:themeColor="text1"/>
          <w:szCs w:val="22"/>
        </w:rPr>
        <w:t>Junio</w:t>
      </w:r>
      <w:r w:rsidR="00CA438E" w:rsidRPr="00184E08">
        <w:rPr>
          <w:rFonts w:ascii="Muller Regular" w:hAnsi="Muller Regular" w:cs="Tahoma"/>
          <w:color w:val="000000" w:themeColor="text1"/>
          <w:szCs w:val="22"/>
        </w:rPr>
        <w:t xml:space="preserve"> del 20</w:t>
      </w:r>
      <w:r w:rsidR="00535903">
        <w:rPr>
          <w:rFonts w:ascii="Muller Regular" w:hAnsi="Muller Regular" w:cs="Tahoma"/>
          <w:color w:val="000000" w:themeColor="text1"/>
          <w:szCs w:val="22"/>
        </w:rPr>
        <w:t>2</w:t>
      </w:r>
      <w:r>
        <w:rPr>
          <w:rFonts w:ascii="Muller Regular" w:hAnsi="Muller Regular" w:cs="Tahoma"/>
          <w:color w:val="000000" w:themeColor="text1"/>
          <w:szCs w:val="22"/>
        </w:rPr>
        <w:t>4</w:t>
      </w:r>
      <w:r w:rsidR="00CA438E" w:rsidRPr="00184E08">
        <w:rPr>
          <w:rFonts w:ascii="Muller Regular" w:hAnsi="Muller Regular" w:cs="Tahoma"/>
          <w:color w:val="000000" w:themeColor="text1"/>
          <w:szCs w:val="22"/>
        </w:rPr>
        <w:t xml:space="preserve"> </w:t>
      </w:r>
      <w:r w:rsidR="00C02785" w:rsidRPr="00184E08">
        <w:rPr>
          <w:rFonts w:ascii="Muller Regular" w:hAnsi="Muller Regular" w:cs="Tahoma"/>
          <w:color w:val="000000" w:themeColor="text1"/>
          <w:szCs w:val="22"/>
        </w:rPr>
        <w:t xml:space="preserve">– </w:t>
      </w:r>
      <w:r>
        <w:rPr>
          <w:rFonts w:ascii="Muller Regular" w:hAnsi="Muller Regular" w:cs="Tahoma"/>
          <w:color w:val="000000" w:themeColor="text1"/>
          <w:szCs w:val="22"/>
        </w:rPr>
        <w:t>I</w:t>
      </w:r>
      <w:r w:rsidR="002438C6" w:rsidRPr="00184E08">
        <w:rPr>
          <w:rFonts w:ascii="Muller Regular" w:hAnsi="Muller Regular" w:cs="Tahoma"/>
          <w:color w:val="000000" w:themeColor="text1"/>
          <w:szCs w:val="22"/>
        </w:rPr>
        <w:t>I</w:t>
      </w:r>
    </w:p>
    <w:p w14:paraId="2B4813C0" w14:textId="77777777" w:rsidR="00547DC9" w:rsidRPr="00184E08" w:rsidRDefault="00547DC9" w:rsidP="00547DC9">
      <w:pPr>
        <w:pStyle w:val="Encabezado"/>
        <w:tabs>
          <w:tab w:val="clear" w:pos="4252"/>
          <w:tab w:val="clear" w:pos="8504"/>
        </w:tabs>
        <w:jc w:val="center"/>
        <w:rPr>
          <w:rFonts w:ascii="Muller Regular" w:hAnsi="Muller Regular" w:cs="Tahoma"/>
          <w:color w:val="000000" w:themeColor="text1"/>
          <w:szCs w:val="22"/>
        </w:rPr>
      </w:pPr>
    </w:p>
    <w:p w14:paraId="072A768F" w14:textId="77777777" w:rsidR="00547DC9" w:rsidRPr="00206681" w:rsidRDefault="002438C6" w:rsidP="00547DC9">
      <w:pPr>
        <w:pStyle w:val="Encabezado"/>
        <w:tabs>
          <w:tab w:val="clear" w:pos="4252"/>
          <w:tab w:val="clear" w:pos="8504"/>
        </w:tabs>
        <w:jc w:val="center"/>
        <w:rPr>
          <w:rFonts w:ascii="Tahoma" w:hAnsi="Tahoma" w:cs="Tahoma"/>
          <w:b/>
          <w:color w:val="000000" w:themeColor="text1"/>
          <w:sz w:val="28"/>
          <w:szCs w:val="28"/>
          <w:u w:val="single"/>
        </w:rPr>
      </w:pPr>
      <w:r w:rsidRPr="00206681">
        <w:rPr>
          <w:rFonts w:ascii="Tahoma" w:hAnsi="Tahoma" w:cs="Tahoma"/>
          <w:b/>
          <w:color w:val="000000" w:themeColor="text1"/>
          <w:u w:val="single"/>
        </w:rPr>
        <w:t xml:space="preserve"> </w:t>
      </w:r>
    </w:p>
    <w:tbl>
      <w:tblPr>
        <w:tblW w:w="0" w:type="auto"/>
        <w:tblInd w:w="720" w:type="dxa"/>
        <w:tblBorders>
          <w:top w:val="single" w:sz="8" w:space="0" w:color="2E74B5"/>
          <w:left w:val="single" w:sz="8" w:space="0" w:color="2E74B5"/>
          <w:bottom w:val="single" w:sz="8" w:space="0" w:color="2E74B5"/>
          <w:right w:val="single" w:sz="8" w:space="0" w:color="2E74B5"/>
          <w:insideH w:val="single" w:sz="8" w:space="0" w:color="2E74B5"/>
          <w:insideV w:val="single" w:sz="8" w:space="0" w:color="2E74B5"/>
        </w:tblBorders>
        <w:tblLook w:val="04A0" w:firstRow="1" w:lastRow="0" w:firstColumn="1" w:lastColumn="0" w:noHBand="0" w:noVBand="1"/>
      </w:tblPr>
      <w:tblGrid>
        <w:gridCol w:w="1123"/>
        <w:gridCol w:w="6953"/>
      </w:tblGrid>
      <w:tr w:rsidR="007A75C4" w:rsidRPr="00206681" w14:paraId="73D1C928" w14:textId="77777777" w:rsidTr="008F4192">
        <w:tc>
          <w:tcPr>
            <w:tcW w:w="239" w:type="dxa"/>
            <w:shd w:val="clear" w:color="auto" w:fill="auto"/>
          </w:tcPr>
          <w:bookmarkEnd w:id="2"/>
          <w:bookmarkEnd w:id="3"/>
          <w:bookmarkEnd w:id="4"/>
          <w:p w14:paraId="0312FC35" w14:textId="77777777" w:rsidR="00C02785" w:rsidRPr="00206681" w:rsidRDefault="004B2497" w:rsidP="008F4192">
            <w:pPr>
              <w:pStyle w:val="Encabezado"/>
              <w:tabs>
                <w:tab w:val="clear" w:pos="4252"/>
                <w:tab w:val="clear" w:pos="8504"/>
              </w:tabs>
              <w:jc w:val="center"/>
              <w:rPr>
                <w:rFonts w:cs="Arial"/>
                <w:b/>
                <w:color w:val="000000" w:themeColor="text1"/>
                <w:sz w:val="24"/>
                <w:szCs w:val="24"/>
              </w:rPr>
            </w:pPr>
            <w:r>
              <w:rPr>
                <w:rFonts w:cs="Arial"/>
                <w:b/>
                <w:color w:val="000000" w:themeColor="text1"/>
                <w:sz w:val="24"/>
                <w:szCs w:val="24"/>
              </w:rPr>
              <w:t>Nú</w:t>
            </w:r>
            <w:r w:rsidR="00C02785" w:rsidRPr="00206681">
              <w:rPr>
                <w:rFonts w:cs="Arial"/>
                <w:b/>
                <w:color w:val="000000" w:themeColor="text1"/>
                <w:sz w:val="24"/>
                <w:szCs w:val="24"/>
              </w:rPr>
              <w:t>mero</w:t>
            </w:r>
          </w:p>
        </w:tc>
        <w:tc>
          <w:tcPr>
            <w:tcW w:w="8077" w:type="dxa"/>
            <w:shd w:val="clear" w:color="auto" w:fill="auto"/>
          </w:tcPr>
          <w:p w14:paraId="0A622FD6" w14:textId="77777777" w:rsidR="00E63DF8" w:rsidRPr="00206681" w:rsidRDefault="00C02785" w:rsidP="00E63DF8">
            <w:pPr>
              <w:pStyle w:val="Encabezado"/>
              <w:tabs>
                <w:tab w:val="clear" w:pos="4252"/>
                <w:tab w:val="clear" w:pos="8504"/>
              </w:tabs>
              <w:jc w:val="center"/>
              <w:rPr>
                <w:rFonts w:cs="Arial"/>
                <w:b/>
                <w:color w:val="000000" w:themeColor="text1"/>
                <w:sz w:val="24"/>
                <w:szCs w:val="24"/>
              </w:rPr>
            </w:pPr>
            <w:r w:rsidRPr="00206681">
              <w:rPr>
                <w:rFonts w:cs="Arial"/>
                <w:b/>
                <w:color w:val="000000" w:themeColor="text1"/>
                <w:sz w:val="24"/>
                <w:szCs w:val="24"/>
              </w:rPr>
              <w:t>Apellidos y Nombres</w:t>
            </w:r>
          </w:p>
        </w:tc>
      </w:tr>
      <w:tr w:rsidR="007A75C4" w:rsidRPr="00206681" w14:paraId="7A1C16EC" w14:textId="77777777" w:rsidTr="008F4192">
        <w:tc>
          <w:tcPr>
            <w:tcW w:w="239" w:type="dxa"/>
            <w:shd w:val="clear" w:color="auto" w:fill="auto"/>
          </w:tcPr>
          <w:p w14:paraId="521EFF01" w14:textId="77777777" w:rsidR="00C02785" w:rsidRPr="00206681" w:rsidRDefault="00C02785" w:rsidP="008F4192">
            <w:pPr>
              <w:pStyle w:val="Encabezado"/>
              <w:tabs>
                <w:tab w:val="clear" w:pos="4252"/>
                <w:tab w:val="clear" w:pos="8504"/>
              </w:tabs>
              <w:jc w:val="center"/>
              <w:rPr>
                <w:rFonts w:cs="Arial"/>
                <w:color w:val="000000" w:themeColor="text1"/>
                <w:sz w:val="24"/>
                <w:szCs w:val="24"/>
              </w:rPr>
            </w:pPr>
            <w:r w:rsidRPr="00206681">
              <w:rPr>
                <w:rFonts w:cs="Arial"/>
                <w:color w:val="000000" w:themeColor="text1"/>
                <w:sz w:val="24"/>
                <w:szCs w:val="24"/>
              </w:rPr>
              <w:t>1</w:t>
            </w:r>
          </w:p>
        </w:tc>
        <w:tc>
          <w:tcPr>
            <w:tcW w:w="8077" w:type="dxa"/>
            <w:shd w:val="clear" w:color="auto" w:fill="auto"/>
          </w:tcPr>
          <w:p w14:paraId="0A29A142" w14:textId="186A8704" w:rsidR="00C02785" w:rsidRPr="00206681" w:rsidRDefault="004A3E76" w:rsidP="008F4192">
            <w:pPr>
              <w:pStyle w:val="Encabezado"/>
              <w:tabs>
                <w:tab w:val="clear" w:pos="4252"/>
                <w:tab w:val="clear" w:pos="8504"/>
              </w:tabs>
              <w:jc w:val="center"/>
              <w:rPr>
                <w:rFonts w:cs="Arial"/>
                <w:color w:val="000000" w:themeColor="text1"/>
                <w:sz w:val="24"/>
                <w:szCs w:val="24"/>
              </w:rPr>
            </w:pPr>
            <w:r>
              <w:rPr>
                <w:rFonts w:cs="Arial"/>
                <w:color w:val="000000" w:themeColor="text1"/>
                <w:sz w:val="24"/>
                <w:szCs w:val="24"/>
              </w:rPr>
              <w:t>Ch</w:t>
            </w:r>
            <w:r w:rsidR="00AE252E">
              <w:rPr>
                <w:rFonts w:cs="Arial"/>
                <w:color w:val="000000" w:themeColor="text1"/>
                <w:sz w:val="24"/>
                <w:szCs w:val="24"/>
              </w:rPr>
              <w:t>a</w:t>
            </w:r>
            <w:r>
              <w:rPr>
                <w:rFonts w:cs="Arial"/>
                <w:color w:val="000000" w:themeColor="text1"/>
                <w:sz w:val="24"/>
                <w:szCs w:val="24"/>
              </w:rPr>
              <w:t>vez Ramos, Miguel Alfonzo</w:t>
            </w:r>
            <w:r w:rsidR="00CA438E" w:rsidRPr="00206681">
              <w:rPr>
                <w:rFonts w:cs="Arial"/>
                <w:color w:val="000000" w:themeColor="text1"/>
                <w:sz w:val="24"/>
                <w:szCs w:val="24"/>
              </w:rPr>
              <w:t xml:space="preserve"> </w:t>
            </w:r>
          </w:p>
        </w:tc>
      </w:tr>
      <w:tr w:rsidR="007A75C4" w:rsidRPr="00206681" w14:paraId="6129786D" w14:textId="77777777" w:rsidTr="008F4192">
        <w:tc>
          <w:tcPr>
            <w:tcW w:w="239" w:type="dxa"/>
            <w:shd w:val="clear" w:color="auto" w:fill="auto"/>
          </w:tcPr>
          <w:p w14:paraId="22A8538C" w14:textId="77777777" w:rsidR="00C02785" w:rsidRPr="00206681" w:rsidRDefault="00C02785" w:rsidP="008F4192">
            <w:pPr>
              <w:pStyle w:val="Encabezado"/>
              <w:tabs>
                <w:tab w:val="clear" w:pos="4252"/>
                <w:tab w:val="clear" w:pos="8504"/>
              </w:tabs>
              <w:jc w:val="center"/>
              <w:rPr>
                <w:rFonts w:cs="Arial"/>
                <w:color w:val="000000" w:themeColor="text1"/>
                <w:sz w:val="24"/>
                <w:szCs w:val="24"/>
              </w:rPr>
            </w:pPr>
            <w:r w:rsidRPr="00206681">
              <w:rPr>
                <w:rFonts w:cs="Arial"/>
                <w:color w:val="000000" w:themeColor="text1"/>
                <w:sz w:val="24"/>
                <w:szCs w:val="24"/>
              </w:rPr>
              <w:t>2</w:t>
            </w:r>
          </w:p>
        </w:tc>
        <w:tc>
          <w:tcPr>
            <w:tcW w:w="8077" w:type="dxa"/>
            <w:shd w:val="clear" w:color="auto" w:fill="auto"/>
          </w:tcPr>
          <w:p w14:paraId="2E99E66C" w14:textId="1F6A79A8" w:rsidR="00C02785" w:rsidRPr="00206681" w:rsidRDefault="003558A5" w:rsidP="008F4192">
            <w:pPr>
              <w:pStyle w:val="Encabezado"/>
              <w:tabs>
                <w:tab w:val="clear" w:pos="4252"/>
                <w:tab w:val="clear" w:pos="8504"/>
              </w:tabs>
              <w:jc w:val="center"/>
              <w:rPr>
                <w:rFonts w:cs="Arial"/>
                <w:color w:val="000000" w:themeColor="text1"/>
                <w:sz w:val="24"/>
                <w:szCs w:val="24"/>
              </w:rPr>
            </w:pPr>
            <w:r w:rsidRPr="003558A5">
              <w:rPr>
                <w:rFonts w:cs="Arial"/>
                <w:color w:val="000000" w:themeColor="text1"/>
                <w:sz w:val="24"/>
                <w:szCs w:val="24"/>
              </w:rPr>
              <w:t>Perez Perez, Antony Junior</w:t>
            </w:r>
            <w:r w:rsidR="00CA438E" w:rsidRPr="00206681">
              <w:rPr>
                <w:rFonts w:cs="Arial"/>
                <w:color w:val="000000" w:themeColor="text1"/>
                <w:sz w:val="24"/>
                <w:szCs w:val="24"/>
              </w:rPr>
              <w:t xml:space="preserve"> </w:t>
            </w:r>
          </w:p>
        </w:tc>
      </w:tr>
      <w:tr w:rsidR="007A75C4" w:rsidRPr="00206681" w14:paraId="5DC0E40A" w14:textId="77777777" w:rsidTr="008F4192">
        <w:tc>
          <w:tcPr>
            <w:tcW w:w="239" w:type="dxa"/>
            <w:shd w:val="clear" w:color="auto" w:fill="auto"/>
          </w:tcPr>
          <w:p w14:paraId="0EFDDA79" w14:textId="77777777" w:rsidR="00C02785" w:rsidRPr="00206681" w:rsidRDefault="00C02785" w:rsidP="008F4192">
            <w:pPr>
              <w:pStyle w:val="Encabezado"/>
              <w:tabs>
                <w:tab w:val="clear" w:pos="4252"/>
                <w:tab w:val="clear" w:pos="8504"/>
              </w:tabs>
              <w:jc w:val="center"/>
              <w:rPr>
                <w:rFonts w:cs="Arial"/>
                <w:color w:val="000000" w:themeColor="text1"/>
                <w:sz w:val="24"/>
                <w:szCs w:val="24"/>
              </w:rPr>
            </w:pPr>
            <w:r w:rsidRPr="00206681">
              <w:rPr>
                <w:rFonts w:cs="Arial"/>
                <w:color w:val="000000" w:themeColor="text1"/>
                <w:sz w:val="24"/>
                <w:szCs w:val="24"/>
              </w:rPr>
              <w:t>3</w:t>
            </w:r>
          </w:p>
        </w:tc>
        <w:tc>
          <w:tcPr>
            <w:tcW w:w="8077" w:type="dxa"/>
            <w:shd w:val="clear" w:color="auto" w:fill="auto"/>
          </w:tcPr>
          <w:p w14:paraId="3BB30483" w14:textId="7A918F2F" w:rsidR="00C02785" w:rsidRPr="00206681" w:rsidRDefault="004A3E76" w:rsidP="00CA438E">
            <w:pPr>
              <w:pStyle w:val="Encabezado"/>
              <w:tabs>
                <w:tab w:val="clear" w:pos="4252"/>
                <w:tab w:val="clear" w:pos="8504"/>
              </w:tabs>
              <w:jc w:val="center"/>
              <w:rPr>
                <w:rFonts w:cs="Arial"/>
                <w:color w:val="000000" w:themeColor="text1"/>
                <w:sz w:val="24"/>
                <w:szCs w:val="24"/>
              </w:rPr>
            </w:pPr>
            <w:r>
              <w:rPr>
                <w:rFonts w:cs="Arial"/>
                <w:color w:val="000000" w:themeColor="text1"/>
                <w:sz w:val="24"/>
                <w:szCs w:val="24"/>
              </w:rPr>
              <w:t>Vásquez Ccaccasto, Walter</w:t>
            </w:r>
            <w:r w:rsidR="007A7398" w:rsidRPr="00206681">
              <w:rPr>
                <w:rFonts w:cs="Arial"/>
                <w:color w:val="000000" w:themeColor="text1"/>
                <w:sz w:val="24"/>
                <w:szCs w:val="24"/>
              </w:rPr>
              <w:t xml:space="preserve"> </w:t>
            </w:r>
            <w:r w:rsidR="00CA438E" w:rsidRPr="00206681">
              <w:rPr>
                <w:rFonts w:cs="Arial"/>
                <w:color w:val="000000" w:themeColor="text1"/>
                <w:sz w:val="24"/>
                <w:szCs w:val="24"/>
              </w:rPr>
              <w:t xml:space="preserve"> </w:t>
            </w:r>
          </w:p>
        </w:tc>
      </w:tr>
      <w:tr w:rsidR="00BA51C8" w:rsidRPr="00206681" w14:paraId="611EB36D" w14:textId="77777777" w:rsidTr="008F4192">
        <w:tc>
          <w:tcPr>
            <w:tcW w:w="239" w:type="dxa"/>
            <w:shd w:val="clear" w:color="auto" w:fill="auto"/>
          </w:tcPr>
          <w:p w14:paraId="0DAEC6B5" w14:textId="71D63875" w:rsidR="00BA51C8" w:rsidRPr="00206681" w:rsidRDefault="00BA51C8" w:rsidP="008F4192">
            <w:pPr>
              <w:pStyle w:val="Encabezado"/>
              <w:tabs>
                <w:tab w:val="clear" w:pos="4252"/>
                <w:tab w:val="clear" w:pos="8504"/>
              </w:tabs>
              <w:jc w:val="center"/>
              <w:rPr>
                <w:rFonts w:cs="Arial"/>
                <w:color w:val="000000" w:themeColor="text1"/>
                <w:sz w:val="24"/>
                <w:szCs w:val="24"/>
              </w:rPr>
            </w:pPr>
            <w:r>
              <w:rPr>
                <w:rFonts w:cs="Arial"/>
                <w:color w:val="000000" w:themeColor="text1"/>
                <w:sz w:val="24"/>
                <w:szCs w:val="24"/>
              </w:rPr>
              <w:t>4</w:t>
            </w:r>
          </w:p>
        </w:tc>
        <w:tc>
          <w:tcPr>
            <w:tcW w:w="8077" w:type="dxa"/>
            <w:shd w:val="clear" w:color="auto" w:fill="auto"/>
          </w:tcPr>
          <w:p w14:paraId="0509B984" w14:textId="56324552" w:rsidR="00BA51C8" w:rsidRPr="00BA51C8" w:rsidRDefault="004A3E76" w:rsidP="00CA438E">
            <w:pPr>
              <w:pStyle w:val="Encabezado"/>
              <w:tabs>
                <w:tab w:val="clear" w:pos="4252"/>
                <w:tab w:val="clear" w:pos="8504"/>
              </w:tabs>
              <w:jc w:val="center"/>
              <w:rPr>
                <w:rFonts w:cs="Arial"/>
                <w:color w:val="000000" w:themeColor="text1"/>
                <w:sz w:val="24"/>
                <w:szCs w:val="24"/>
              </w:rPr>
            </w:pPr>
            <w:r>
              <w:rPr>
                <w:rFonts w:cs="Arial"/>
                <w:color w:val="000000" w:themeColor="text1"/>
                <w:sz w:val="24"/>
                <w:szCs w:val="24"/>
              </w:rPr>
              <w:t>Vega Ortiz, David Kenshin</w:t>
            </w:r>
          </w:p>
        </w:tc>
      </w:tr>
    </w:tbl>
    <w:p w14:paraId="4BF9344A" w14:textId="77777777" w:rsidR="00480D67" w:rsidRPr="00480D67" w:rsidRDefault="00833708" w:rsidP="00480D67">
      <w:pPr>
        <w:pStyle w:val="Subttulo"/>
        <w:jc w:val="both"/>
        <w:rPr>
          <w:rFonts w:ascii="Muller Bold" w:hAnsi="Muller Bold"/>
          <w:b w:val="0"/>
          <w:lang w:val="es-PE"/>
        </w:rPr>
      </w:pPr>
      <w:r w:rsidRPr="00206681">
        <w:rPr>
          <w:rFonts w:ascii="Tahoma" w:hAnsi="Tahoma" w:cs="Tahoma"/>
          <w:color w:val="000000" w:themeColor="text1"/>
        </w:rPr>
        <w:br w:type="page"/>
      </w:r>
      <w:r w:rsidR="00480D67" w:rsidRPr="00480D67">
        <w:rPr>
          <w:rFonts w:ascii="Muller Bold" w:hAnsi="Muller Bold"/>
          <w:b w:val="0"/>
          <w:sz w:val="24"/>
        </w:rPr>
        <w:lastRenderedPageBreak/>
        <w:t>ÍNDICE</w:t>
      </w:r>
    </w:p>
    <w:p w14:paraId="3257E0DD" w14:textId="77777777" w:rsidR="00480D67" w:rsidRDefault="00480D67" w:rsidP="00480D67">
      <w:pPr>
        <w:ind w:left="720"/>
        <w:rPr>
          <w:rFonts w:cs="Arial"/>
          <w:b/>
          <w:sz w:val="20"/>
          <w:lang w:val="es-PE"/>
        </w:rPr>
      </w:pPr>
    </w:p>
    <w:p w14:paraId="705A39ED" w14:textId="77777777" w:rsidR="00480D67" w:rsidRPr="00480D67" w:rsidRDefault="00480D67" w:rsidP="002C20F2">
      <w:pPr>
        <w:pStyle w:val="TDC1"/>
        <w:framePr w:wrap="notBeside"/>
        <w:tabs>
          <w:tab w:val="right" w:leader="dot" w:pos="-10"/>
          <w:tab w:val="left" w:pos="440"/>
        </w:tabs>
        <w:spacing w:line="480" w:lineRule="auto"/>
        <w:rPr>
          <w:rFonts w:ascii="Muller Bold" w:hAnsi="Muller Bold" w:cs="Vrinda"/>
          <w:b w:val="0"/>
          <w:bCs w:val="0"/>
          <w:caps w:val="0"/>
          <w:noProof/>
          <w:szCs w:val="24"/>
          <w:lang w:val="es-ES"/>
        </w:rPr>
      </w:pPr>
      <w:r>
        <w:rPr>
          <w:rFonts w:cs="Arial"/>
          <w:caps w:val="0"/>
        </w:rPr>
        <w:fldChar w:fldCharType="begin"/>
      </w:r>
      <w:r>
        <w:rPr>
          <w:rFonts w:cs="Arial"/>
          <w:caps w:val="0"/>
        </w:rPr>
        <w:instrText xml:space="preserve"> TOC \o "1-2" \h \z \u </w:instrText>
      </w:r>
      <w:r>
        <w:rPr>
          <w:rFonts w:cs="Arial"/>
          <w:caps w:val="0"/>
        </w:rPr>
        <w:fldChar w:fldCharType="separate"/>
      </w:r>
      <w:hyperlink w:anchor="_Toc199424689" w:history="1">
        <w:r w:rsidRPr="00480D67">
          <w:rPr>
            <w:rStyle w:val="Hipervnculo"/>
            <w:rFonts w:ascii="Muller Bold" w:hAnsi="Muller Bold"/>
            <w:b w:val="0"/>
            <w:noProof/>
            <w:sz w:val="20"/>
          </w:rPr>
          <w:t>1.</w:t>
        </w:r>
        <w:r w:rsidRPr="00480D67">
          <w:rPr>
            <w:rFonts w:ascii="Muller Bold" w:hAnsi="Muller Bold" w:cs="Vrinda"/>
            <w:b w:val="0"/>
            <w:bCs w:val="0"/>
            <w:caps w:val="0"/>
            <w:noProof/>
            <w:szCs w:val="24"/>
            <w:lang w:val="es-ES"/>
          </w:rPr>
          <w:tab/>
        </w:r>
        <w:r w:rsidRPr="00480D67">
          <w:rPr>
            <w:rStyle w:val="Hipervnculo"/>
            <w:rFonts w:ascii="Muller Bold" w:hAnsi="Muller Bold"/>
            <w:b w:val="0"/>
            <w:noProof/>
            <w:sz w:val="20"/>
          </w:rPr>
          <w:t>Historial del Documento</w:t>
        </w:r>
        <w:r w:rsidRPr="00480D67">
          <w:rPr>
            <w:rFonts w:ascii="Muller Bold" w:hAnsi="Muller Bold"/>
            <w:b w:val="0"/>
            <w:noProof/>
            <w:webHidden/>
            <w:sz w:val="20"/>
          </w:rPr>
          <w:tab/>
        </w:r>
        <w:r w:rsidRPr="00480D67">
          <w:rPr>
            <w:rFonts w:ascii="Muller Bold" w:hAnsi="Muller Bold"/>
            <w:b w:val="0"/>
            <w:noProof/>
            <w:webHidden/>
            <w:sz w:val="20"/>
          </w:rPr>
          <w:fldChar w:fldCharType="begin"/>
        </w:r>
        <w:r w:rsidRPr="00480D67">
          <w:rPr>
            <w:rFonts w:ascii="Muller Bold" w:hAnsi="Muller Bold"/>
            <w:b w:val="0"/>
            <w:noProof/>
            <w:webHidden/>
            <w:sz w:val="20"/>
          </w:rPr>
          <w:instrText xml:space="preserve"> PAGEREF _Toc199424689 \h </w:instrText>
        </w:r>
        <w:r w:rsidRPr="00480D67">
          <w:rPr>
            <w:rFonts w:ascii="Muller Bold" w:hAnsi="Muller Bold"/>
            <w:b w:val="0"/>
            <w:noProof/>
            <w:webHidden/>
            <w:sz w:val="20"/>
          </w:rPr>
        </w:r>
        <w:r w:rsidRPr="00480D67">
          <w:rPr>
            <w:rFonts w:ascii="Muller Bold" w:hAnsi="Muller Bold"/>
            <w:b w:val="0"/>
            <w:noProof/>
            <w:webHidden/>
            <w:sz w:val="20"/>
          </w:rPr>
          <w:fldChar w:fldCharType="separate"/>
        </w:r>
        <w:r w:rsidR="00481313">
          <w:rPr>
            <w:rFonts w:ascii="Muller Bold" w:hAnsi="Muller Bold"/>
            <w:b w:val="0"/>
            <w:noProof/>
            <w:webHidden/>
            <w:sz w:val="20"/>
          </w:rPr>
          <w:t>3</w:t>
        </w:r>
        <w:r w:rsidRPr="00480D67">
          <w:rPr>
            <w:rFonts w:ascii="Muller Bold" w:hAnsi="Muller Bold"/>
            <w:b w:val="0"/>
            <w:noProof/>
            <w:webHidden/>
            <w:sz w:val="20"/>
          </w:rPr>
          <w:fldChar w:fldCharType="end"/>
        </w:r>
      </w:hyperlink>
    </w:p>
    <w:p w14:paraId="506D296A" w14:textId="77777777" w:rsidR="00480D67" w:rsidRPr="00480D67" w:rsidRDefault="00000000" w:rsidP="002C20F2">
      <w:pPr>
        <w:pStyle w:val="TDC1"/>
        <w:framePr w:wrap="notBeside"/>
        <w:tabs>
          <w:tab w:val="right" w:leader="dot" w:pos="-10"/>
          <w:tab w:val="left" w:pos="440"/>
        </w:tabs>
        <w:spacing w:line="480" w:lineRule="auto"/>
        <w:rPr>
          <w:rFonts w:ascii="Muller Bold" w:hAnsi="Muller Bold" w:cs="Vrinda"/>
          <w:b w:val="0"/>
          <w:bCs w:val="0"/>
          <w:caps w:val="0"/>
          <w:noProof/>
          <w:szCs w:val="24"/>
          <w:lang w:val="es-ES"/>
        </w:rPr>
      </w:pPr>
      <w:hyperlink w:anchor="_Toc199424690" w:history="1">
        <w:r w:rsidR="00480D67" w:rsidRPr="00480D67">
          <w:rPr>
            <w:rStyle w:val="Hipervnculo"/>
            <w:rFonts w:ascii="Muller Bold" w:hAnsi="Muller Bold"/>
            <w:b w:val="0"/>
            <w:noProof/>
            <w:sz w:val="20"/>
          </w:rPr>
          <w:t>2.</w:t>
        </w:r>
        <w:r w:rsidR="00480D67" w:rsidRPr="00480D67">
          <w:rPr>
            <w:rFonts w:ascii="Muller Bold" w:hAnsi="Muller Bold" w:cs="Vrinda"/>
            <w:b w:val="0"/>
            <w:bCs w:val="0"/>
            <w:caps w:val="0"/>
            <w:noProof/>
            <w:szCs w:val="24"/>
            <w:lang w:val="es-ES"/>
          </w:rPr>
          <w:tab/>
        </w:r>
        <w:r w:rsidR="00480D67" w:rsidRPr="00480D67">
          <w:rPr>
            <w:rStyle w:val="Hipervnculo"/>
            <w:rFonts w:ascii="Muller Bold" w:hAnsi="Muller Bold"/>
            <w:b w:val="0"/>
            <w:noProof/>
            <w:sz w:val="20"/>
          </w:rPr>
          <w:t>Ficha para la cartera de proyectos</w:t>
        </w:r>
        <w:r w:rsidR="00480D67" w:rsidRPr="00480D67">
          <w:rPr>
            <w:rFonts w:ascii="Muller Bold" w:hAnsi="Muller Bold"/>
            <w:b w:val="0"/>
            <w:noProof/>
            <w:webHidden/>
            <w:sz w:val="20"/>
          </w:rPr>
          <w:tab/>
        </w:r>
        <w:r w:rsidR="00480D67" w:rsidRPr="00480D67">
          <w:rPr>
            <w:rFonts w:ascii="Muller Bold" w:hAnsi="Muller Bold"/>
            <w:b w:val="0"/>
            <w:noProof/>
            <w:webHidden/>
            <w:sz w:val="20"/>
          </w:rPr>
          <w:fldChar w:fldCharType="begin"/>
        </w:r>
        <w:r w:rsidR="00480D67" w:rsidRPr="00480D67">
          <w:rPr>
            <w:rFonts w:ascii="Muller Bold" w:hAnsi="Muller Bold"/>
            <w:b w:val="0"/>
            <w:noProof/>
            <w:webHidden/>
            <w:sz w:val="20"/>
          </w:rPr>
          <w:instrText xml:space="preserve"> PAGEREF _Toc199424690 \h </w:instrText>
        </w:r>
        <w:r w:rsidR="00480D67" w:rsidRPr="00480D67">
          <w:rPr>
            <w:rFonts w:ascii="Muller Bold" w:hAnsi="Muller Bold"/>
            <w:b w:val="0"/>
            <w:noProof/>
            <w:webHidden/>
            <w:sz w:val="20"/>
          </w:rPr>
        </w:r>
        <w:r w:rsidR="00480D67" w:rsidRPr="00480D67">
          <w:rPr>
            <w:rFonts w:ascii="Muller Bold" w:hAnsi="Muller Bold"/>
            <w:b w:val="0"/>
            <w:noProof/>
            <w:webHidden/>
            <w:sz w:val="20"/>
          </w:rPr>
          <w:fldChar w:fldCharType="separate"/>
        </w:r>
        <w:r w:rsidR="00481313">
          <w:rPr>
            <w:rFonts w:ascii="Muller Bold" w:hAnsi="Muller Bold"/>
            <w:b w:val="0"/>
            <w:noProof/>
            <w:webHidden/>
            <w:sz w:val="20"/>
          </w:rPr>
          <w:t>3</w:t>
        </w:r>
        <w:r w:rsidR="00480D67" w:rsidRPr="00480D67">
          <w:rPr>
            <w:rFonts w:ascii="Muller Bold" w:hAnsi="Muller Bold"/>
            <w:b w:val="0"/>
            <w:noProof/>
            <w:webHidden/>
            <w:sz w:val="20"/>
          </w:rPr>
          <w:fldChar w:fldCharType="end"/>
        </w:r>
      </w:hyperlink>
    </w:p>
    <w:p w14:paraId="06DAAC24" w14:textId="77777777" w:rsidR="00480D67" w:rsidRPr="00480D67" w:rsidRDefault="00000000" w:rsidP="002C20F2">
      <w:pPr>
        <w:pStyle w:val="TDC2"/>
        <w:framePr w:wrap="notBeside" w:vAnchor="text" w:hAnchor="text" w:y="1"/>
        <w:tabs>
          <w:tab w:val="right" w:leader="dot" w:pos="-10"/>
          <w:tab w:val="left" w:pos="880"/>
        </w:tabs>
        <w:spacing w:line="480" w:lineRule="auto"/>
        <w:rPr>
          <w:rFonts w:ascii="Muller Light" w:hAnsi="Muller Light" w:cs="Vrinda"/>
          <w:noProof/>
          <w:szCs w:val="24"/>
          <w:lang w:val="es-ES"/>
        </w:rPr>
      </w:pPr>
      <w:hyperlink w:anchor="_Toc199424691" w:history="1">
        <w:r w:rsidR="00480D67" w:rsidRPr="00480D67">
          <w:rPr>
            <w:rStyle w:val="Hipervnculo"/>
            <w:rFonts w:ascii="Muller Light" w:hAnsi="Muller Light"/>
            <w:noProof/>
            <w:sz w:val="20"/>
          </w:rPr>
          <w:t>2.1</w:t>
        </w:r>
        <w:r w:rsidR="00480D67" w:rsidRPr="00480D67">
          <w:rPr>
            <w:rFonts w:ascii="Muller Light" w:hAnsi="Muller Light" w:cs="Vrinda"/>
            <w:noProof/>
            <w:szCs w:val="24"/>
            <w:lang w:val="es-ES"/>
          </w:rPr>
          <w:tab/>
        </w:r>
        <w:r w:rsidR="00480D67" w:rsidRPr="00480D67">
          <w:rPr>
            <w:rStyle w:val="Hipervnculo"/>
            <w:rFonts w:ascii="Muller Light" w:hAnsi="Muller Light"/>
            <w:noProof/>
            <w:sz w:val="20"/>
          </w:rPr>
          <w:t>Código del Proyecto</w:t>
        </w:r>
        <w:r w:rsidR="00480D67" w:rsidRPr="00480D67">
          <w:rPr>
            <w:rFonts w:ascii="Muller Light" w:hAnsi="Muller Light"/>
            <w:noProof/>
            <w:webHidden/>
            <w:sz w:val="20"/>
          </w:rPr>
          <w:tab/>
        </w:r>
        <w:r w:rsidR="00480D67" w:rsidRPr="00480D67">
          <w:rPr>
            <w:rFonts w:ascii="Muller Light" w:hAnsi="Muller Light"/>
            <w:noProof/>
            <w:webHidden/>
            <w:sz w:val="20"/>
          </w:rPr>
          <w:fldChar w:fldCharType="begin"/>
        </w:r>
        <w:r w:rsidR="00480D67" w:rsidRPr="00480D67">
          <w:rPr>
            <w:rFonts w:ascii="Muller Light" w:hAnsi="Muller Light"/>
            <w:noProof/>
            <w:webHidden/>
            <w:sz w:val="20"/>
          </w:rPr>
          <w:instrText xml:space="preserve"> PAGEREF _Toc199424691 \h </w:instrText>
        </w:r>
        <w:r w:rsidR="00480D67" w:rsidRPr="00480D67">
          <w:rPr>
            <w:rFonts w:ascii="Muller Light" w:hAnsi="Muller Light"/>
            <w:noProof/>
            <w:webHidden/>
            <w:sz w:val="20"/>
          </w:rPr>
        </w:r>
        <w:r w:rsidR="00480D67" w:rsidRPr="00480D67">
          <w:rPr>
            <w:rFonts w:ascii="Muller Light" w:hAnsi="Muller Light"/>
            <w:noProof/>
            <w:webHidden/>
            <w:sz w:val="20"/>
          </w:rPr>
          <w:fldChar w:fldCharType="separate"/>
        </w:r>
        <w:r w:rsidR="00481313">
          <w:rPr>
            <w:rFonts w:ascii="Muller Light" w:hAnsi="Muller Light"/>
            <w:noProof/>
            <w:webHidden/>
            <w:sz w:val="20"/>
          </w:rPr>
          <w:t>3</w:t>
        </w:r>
        <w:r w:rsidR="00480D67" w:rsidRPr="00480D67">
          <w:rPr>
            <w:rFonts w:ascii="Muller Light" w:hAnsi="Muller Light"/>
            <w:noProof/>
            <w:webHidden/>
            <w:sz w:val="20"/>
          </w:rPr>
          <w:fldChar w:fldCharType="end"/>
        </w:r>
      </w:hyperlink>
    </w:p>
    <w:p w14:paraId="0E0A9262" w14:textId="77777777" w:rsidR="00480D67" w:rsidRPr="00480D67" w:rsidRDefault="00000000" w:rsidP="002C20F2">
      <w:pPr>
        <w:pStyle w:val="TDC2"/>
        <w:framePr w:wrap="notBeside" w:vAnchor="text" w:hAnchor="text" w:y="1"/>
        <w:tabs>
          <w:tab w:val="right" w:leader="dot" w:pos="-10"/>
          <w:tab w:val="left" w:pos="880"/>
        </w:tabs>
        <w:spacing w:line="480" w:lineRule="auto"/>
        <w:rPr>
          <w:rFonts w:ascii="Muller Light" w:hAnsi="Muller Light" w:cs="Vrinda"/>
          <w:noProof/>
          <w:szCs w:val="24"/>
          <w:lang w:val="es-ES"/>
        </w:rPr>
      </w:pPr>
      <w:hyperlink w:anchor="_Toc199424692" w:history="1">
        <w:r w:rsidR="00480D67" w:rsidRPr="00480D67">
          <w:rPr>
            <w:rStyle w:val="Hipervnculo"/>
            <w:rFonts w:ascii="Muller Light" w:hAnsi="Muller Light"/>
            <w:noProof/>
            <w:sz w:val="20"/>
          </w:rPr>
          <w:t>2.2</w:t>
        </w:r>
        <w:r w:rsidR="00480D67" w:rsidRPr="00480D67">
          <w:rPr>
            <w:rFonts w:ascii="Muller Light" w:hAnsi="Muller Light" w:cs="Vrinda"/>
            <w:noProof/>
            <w:szCs w:val="24"/>
            <w:lang w:val="es-ES"/>
          </w:rPr>
          <w:tab/>
        </w:r>
        <w:r w:rsidR="00480D67" w:rsidRPr="00480D67">
          <w:rPr>
            <w:rStyle w:val="Hipervnculo"/>
            <w:rFonts w:ascii="Muller Light" w:hAnsi="Muller Light"/>
            <w:noProof/>
            <w:sz w:val="20"/>
          </w:rPr>
          <w:t>Nombre del Proyecto</w:t>
        </w:r>
        <w:r w:rsidR="00480D67" w:rsidRPr="00480D67">
          <w:rPr>
            <w:rFonts w:ascii="Muller Light" w:hAnsi="Muller Light"/>
            <w:noProof/>
            <w:webHidden/>
            <w:sz w:val="20"/>
          </w:rPr>
          <w:tab/>
        </w:r>
        <w:r w:rsidR="00480D67" w:rsidRPr="00480D67">
          <w:rPr>
            <w:rFonts w:ascii="Muller Light" w:hAnsi="Muller Light"/>
            <w:noProof/>
            <w:webHidden/>
            <w:sz w:val="20"/>
          </w:rPr>
          <w:fldChar w:fldCharType="begin"/>
        </w:r>
        <w:r w:rsidR="00480D67" w:rsidRPr="00480D67">
          <w:rPr>
            <w:rFonts w:ascii="Muller Light" w:hAnsi="Muller Light"/>
            <w:noProof/>
            <w:webHidden/>
            <w:sz w:val="20"/>
          </w:rPr>
          <w:instrText xml:space="preserve"> PAGEREF _Toc199424692 \h </w:instrText>
        </w:r>
        <w:r w:rsidR="00480D67" w:rsidRPr="00480D67">
          <w:rPr>
            <w:rFonts w:ascii="Muller Light" w:hAnsi="Muller Light"/>
            <w:noProof/>
            <w:webHidden/>
            <w:sz w:val="20"/>
          </w:rPr>
        </w:r>
        <w:r w:rsidR="00480D67" w:rsidRPr="00480D67">
          <w:rPr>
            <w:rFonts w:ascii="Muller Light" w:hAnsi="Muller Light"/>
            <w:noProof/>
            <w:webHidden/>
            <w:sz w:val="20"/>
          </w:rPr>
          <w:fldChar w:fldCharType="separate"/>
        </w:r>
        <w:r w:rsidR="00481313">
          <w:rPr>
            <w:rFonts w:ascii="Muller Light" w:hAnsi="Muller Light"/>
            <w:noProof/>
            <w:webHidden/>
            <w:sz w:val="20"/>
          </w:rPr>
          <w:t>3</w:t>
        </w:r>
        <w:r w:rsidR="00480D67" w:rsidRPr="00480D67">
          <w:rPr>
            <w:rFonts w:ascii="Muller Light" w:hAnsi="Muller Light"/>
            <w:noProof/>
            <w:webHidden/>
            <w:sz w:val="20"/>
          </w:rPr>
          <w:fldChar w:fldCharType="end"/>
        </w:r>
      </w:hyperlink>
    </w:p>
    <w:p w14:paraId="469E8102" w14:textId="77777777" w:rsidR="00480D67" w:rsidRPr="00480D67" w:rsidRDefault="00000000" w:rsidP="002C20F2">
      <w:pPr>
        <w:pStyle w:val="TDC2"/>
        <w:framePr w:wrap="notBeside" w:vAnchor="text" w:hAnchor="text" w:y="1"/>
        <w:tabs>
          <w:tab w:val="right" w:leader="dot" w:pos="-10"/>
          <w:tab w:val="left" w:pos="880"/>
        </w:tabs>
        <w:spacing w:line="480" w:lineRule="auto"/>
        <w:rPr>
          <w:rFonts w:ascii="Muller Light" w:hAnsi="Muller Light" w:cs="Vrinda"/>
          <w:noProof/>
          <w:szCs w:val="24"/>
          <w:lang w:val="es-ES"/>
        </w:rPr>
      </w:pPr>
      <w:hyperlink w:anchor="_Toc199424693" w:history="1">
        <w:r w:rsidR="00480D67" w:rsidRPr="00480D67">
          <w:rPr>
            <w:rStyle w:val="Hipervnculo"/>
            <w:rFonts w:ascii="Muller Light" w:hAnsi="Muller Light"/>
            <w:noProof/>
            <w:sz w:val="20"/>
          </w:rPr>
          <w:t>2.3</w:t>
        </w:r>
        <w:r w:rsidR="00480D67" w:rsidRPr="00480D67">
          <w:rPr>
            <w:rFonts w:ascii="Muller Light" w:hAnsi="Muller Light" w:cs="Vrinda"/>
            <w:noProof/>
            <w:szCs w:val="24"/>
            <w:lang w:val="es-ES"/>
          </w:rPr>
          <w:tab/>
        </w:r>
        <w:r w:rsidR="00480D67" w:rsidRPr="00480D67">
          <w:rPr>
            <w:rStyle w:val="Hipervnculo"/>
            <w:rFonts w:ascii="Muller Light" w:hAnsi="Muller Light"/>
            <w:noProof/>
            <w:sz w:val="20"/>
          </w:rPr>
          <w:t>Descripción</w:t>
        </w:r>
        <w:r w:rsidR="00480D67" w:rsidRPr="00480D67">
          <w:rPr>
            <w:rFonts w:ascii="Muller Light" w:hAnsi="Muller Light"/>
            <w:noProof/>
            <w:webHidden/>
            <w:sz w:val="20"/>
          </w:rPr>
          <w:tab/>
        </w:r>
        <w:r w:rsidR="00480D67" w:rsidRPr="00480D67">
          <w:rPr>
            <w:rFonts w:ascii="Muller Light" w:hAnsi="Muller Light"/>
            <w:noProof/>
            <w:webHidden/>
            <w:sz w:val="20"/>
          </w:rPr>
          <w:fldChar w:fldCharType="begin"/>
        </w:r>
        <w:r w:rsidR="00480D67" w:rsidRPr="00480D67">
          <w:rPr>
            <w:rFonts w:ascii="Muller Light" w:hAnsi="Muller Light"/>
            <w:noProof/>
            <w:webHidden/>
            <w:sz w:val="20"/>
          </w:rPr>
          <w:instrText xml:space="preserve"> PAGEREF _Toc199424693 \h </w:instrText>
        </w:r>
        <w:r w:rsidR="00480D67" w:rsidRPr="00480D67">
          <w:rPr>
            <w:rFonts w:ascii="Muller Light" w:hAnsi="Muller Light"/>
            <w:noProof/>
            <w:webHidden/>
            <w:sz w:val="20"/>
          </w:rPr>
        </w:r>
        <w:r w:rsidR="00480D67" w:rsidRPr="00480D67">
          <w:rPr>
            <w:rFonts w:ascii="Muller Light" w:hAnsi="Muller Light"/>
            <w:noProof/>
            <w:webHidden/>
            <w:sz w:val="20"/>
          </w:rPr>
          <w:fldChar w:fldCharType="separate"/>
        </w:r>
        <w:r w:rsidR="00481313">
          <w:rPr>
            <w:rFonts w:ascii="Muller Light" w:hAnsi="Muller Light"/>
            <w:noProof/>
            <w:webHidden/>
            <w:sz w:val="20"/>
          </w:rPr>
          <w:t>3</w:t>
        </w:r>
        <w:r w:rsidR="00480D67" w:rsidRPr="00480D67">
          <w:rPr>
            <w:rFonts w:ascii="Muller Light" w:hAnsi="Muller Light"/>
            <w:noProof/>
            <w:webHidden/>
            <w:sz w:val="20"/>
          </w:rPr>
          <w:fldChar w:fldCharType="end"/>
        </w:r>
      </w:hyperlink>
    </w:p>
    <w:p w14:paraId="49C80789" w14:textId="77777777" w:rsidR="00480D67" w:rsidRPr="00480D67" w:rsidRDefault="00000000" w:rsidP="002C20F2">
      <w:pPr>
        <w:pStyle w:val="TDC2"/>
        <w:framePr w:wrap="notBeside" w:vAnchor="text" w:hAnchor="text" w:y="1"/>
        <w:tabs>
          <w:tab w:val="right" w:leader="dot" w:pos="-10"/>
          <w:tab w:val="left" w:pos="880"/>
        </w:tabs>
        <w:spacing w:line="480" w:lineRule="auto"/>
        <w:rPr>
          <w:rFonts w:ascii="Muller Light" w:hAnsi="Muller Light" w:cs="Vrinda"/>
          <w:noProof/>
          <w:szCs w:val="24"/>
          <w:lang w:val="es-ES"/>
        </w:rPr>
      </w:pPr>
      <w:hyperlink w:anchor="_Toc199424694" w:history="1">
        <w:r w:rsidR="00480D67" w:rsidRPr="00480D67">
          <w:rPr>
            <w:rStyle w:val="Hipervnculo"/>
            <w:rFonts w:ascii="Muller Light" w:hAnsi="Muller Light"/>
            <w:noProof/>
            <w:sz w:val="20"/>
          </w:rPr>
          <w:t>2.4</w:t>
        </w:r>
        <w:r w:rsidR="00480D67" w:rsidRPr="00480D67">
          <w:rPr>
            <w:rFonts w:ascii="Muller Light" w:hAnsi="Muller Light" w:cs="Vrinda"/>
            <w:noProof/>
            <w:szCs w:val="24"/>
            <w:lang w:val="es-ES"/>
          </w:rPr>
          <w:tab/>
        </w:r>
        <w:r w:rsidR="00480D67" w:rsidRPr="00480D67">
          <w:rPr>
            <w:rStyle w:val="Hipervnculo"/>
            <w:rFonts w:ascii="Muller Light" w:hAnsi="Muller Light"/>
            <w:noProof/>
            <w:sz w:val="20"/>
          </w:rPr>
          <w:t>Dirección / Áreas involucrados</w:t>
        </w:r>
        <w:r w:rsidR="00480D67" w:rsidRPr="00480D67">
          <w:rPr>
            <w:rFonts w:ascii="Muller Light" w:hAnsi="Muller Light"/>
            <w:noProof/>
            <w:webHidden/>
            <w:sz w:val="20"/>
          </w:rPr>
          <w:tab/>
        </w:r>
        <w:r w:rsidR="00480D67" w:rsidRPr="00480D67">
          <w:rPr>
            <w:rFonts w:ascii="Muller Light" w:hAnsi="Muller Light"/>
            <w:noProof/>
            <w:webHidden/>
            <w:sz w:val="20"/>
          </w:rPr>
          <w:fldChar w:fldCharType="begin"/>
        </w:r>
        <w:r w:rsidR="00480D67" w:rsidRPr="00480D67">
          <w:rPr>
            <w:rFonts w:ascii="Muller Light" w:hAnsi="Muller Light"/>
            <w:noProof/>
            <w:webHidden/>
            <w:sz w:val="20"/>
          </w:rPr>
          <w:instrText xml:space="preserve"> PAGEREF _Toc199424694 \h </w:instrText>
        </w:r>
        <w:r w:rsidR="00480D67" w:rsidRPr="00480D67">
          <w:rPr>
            <w:rFonts w:ascii="Muller Light" w:hAnsi="Muller Light"/>
            <w:noProof/>
            <w:webHidden/>
            <w:sz w:val="20"/>
          </w:rPr>
        </w:r>
        <w:r w:rsidR="00480D67" w:rsidRPr="00480D67">
          <w:rPr>
            <w:rFonts w:ascii="Muller Light" w:hAnsi="Muller Light"/>
            <w:noProof/>
            <w:webHidden/>
            <w:sz w:val="20"/>
          </w:rPr>
          <w:fldChar w:fldCharType="separate"/>
        </w:r>
        <w:r w:rsidR="00481313">
          <w:rPr>
            <w:rFonts w:ascii="Muller Light" w:hAnsi="Muller Light"/>
            <w:noProof/>
            <w:webHidden/>
            <w:sz w:val="20"/>
          </w:rPr>
          <w:t>3</w:t>
        </w:r>
        <w:r w:rsidR="00480D67" w:rsidRPr="00480D67">
          <w:rPr>
            <w:rFonts w:ascii="Muller Light" w:hAnsi="Muller Light"/>
            <w:noProof/>
            <w:webHidden/>
            <w:sz w:val="20"/>
          </w:rPr>
          <w:fldChar w:fldCharType="end"/>
        </w:r>
      </w:hyperlink>
    </w:p>
    <w:p w14:paraId="19D5FC7F" w14:textId="77777777" w:rsidR="00480D67" w:rsidRPr="00480D67" w:rsidRDefault="00000000" w:rsidP="002C20F2">
      <w:pPr>
        <w:pStyle w:val="TDC2"/>
        <w:framePr w:wrap="notBeside" w:vAnchor="text" w:hAnchor="text" w:y="1"/>
        <w:tabs>
          <w:tab w:val="right" w:leader="dot" w:pos="-10"/>
          <w:tab w:val="left" w:pos="880"/>
        </w:tabs>
        <w:spacing w:line="480" w:lineRule="auto"/>
        <w:rPr>
          <w:rFonts w:ascii="Muller Light" w:hAnsi="Muller Light" w:cs="Vrinda"/>
          <w:noProof/>
          <w:szCs w:val="24"/>
          <w:lang w:val="es-ES"/>
        </w:rPr>
      </w:pPr>
      <w:hyperlink w:anchor="_Toc199424695" w:history="1">
        <w:r w:rsidR="00480D67" w:rsidRPr="00480D67">
          <w:rPr>
            <w:rStyle w:val="Hipervnculo"/>
            <w:rFonts w:ascii="Muller Light" w:hAnsi="Muller Light"/>
            <w:noProof/>
            <w:sz w:val="20"/>
          </w:rPr>
          <w:t>2.5</w:t>
        </w:r>
        <w:r w:rsidR="00480D67" w:rsidRPr="00480D67">
          <w:rPr>
            <w:rFonts w:ascii="Muller Light" w:hAnsi="Muller Light" w:cs="Vrinda"/>
            <w:noProof/>
            <w:szCs w:val="24"/>
            <w:lang w:val="es-ES"/>
          </w:rPr>
          <w:tab/>
        </w:r>
        <w:r w:rsidR="00480D67" w:rsidRPr="00480D67">
          <w:rPr>
            <w:rStyle w:val="Hipervnculo"/>
            <w:rFonts w:ascii="Muller Light" w:hAnsi="Muller Light"/>
            <w:noProof/>
            <w:sz w:val="20"/>
          </w:rPr>
          <w:t>Objetivos Estratégicos</w:t>
        </w:r>
        <w:r w:rsidR="00480D67" w:rsidRPr="00480D67">
          <w:rPr>
            <w:rFonts w:ascii="Muller Light" w:hAnsi="Muller Light"/>
            <w:noProof/>
            <w:webHidden/>
            <w:sz w:val="20"/>
          </w:rPr>
          <w:tab/>
        </w:r>
        <w:r w:rsidR="00480D67" w:rsidRPr="00480D67">
          <w:rPr>
            <w:rFonts w:ascii="Muller Light" w:hAnsi="Muller Light"/>
            <w:noProof/>
            <w:webHidden/>
            <w:sz w:val="20"/>
          </w:rPr>
          <w:fldChar w:fldCharType="begin"/>
        </w:r>
        <w:r w:rsidR="00480D67" w:rsidRPr="00480D67">
          <w:rPr>
            <w:rFonts w:ascii="Muller Light" w:hAnsi="Muller Light"/>
            <w:noProof/>
            <w:webHidden/>
            <w:sz w:val="20"/>
          </w:rPr>
          <w:instrText xml:space="preserve"> PAGEREF _Toc199424695 \h </w:instrText>
        </w:r>
        <w:r w:rsidR="00480D67" w:rsidRPr="00480D67">
          <w:rPr>
            <w:rFonts w:ascii="Muller Light" w:hAnsi="Muller Light"/>
            <w:noProof/>
            <w:webHidden/>
            <w:sz w:val="20"/>
          </w:rPr>
        </w:r>
        <w:r w:rsidR="00480D67" w:rsidRPr="00480D67">
          <w:rPr>
            <w:rFonts w:ascii="Muller Light" w:hAnsi="Muller Light"/>
            <w:noProof/>
            <w:webHidden/>
            <w:sz w:val="20"/>
          </w:rPr>
          <w:fldChar w:fldCharType="separate"/>
        </w:r>
        <w:r w:rsidR="00481313">
          <w:rPr>
            <w:rFonts w:ascii="Muller Light" w:hAnsi="Muller Light"/>
            <w:noProof/>
            <w:webHidden/>
            <w:sz w:val="20"/>
          </w:rPr>
          <w:t>3</w:t>
        </w:r>
        <w:r w:rsidR="00480D67" w:rsidRPr="00480D67">
          <w:rPr>
            <w:rFonts w:ascii="Muller Light" w:hAnsi="Muller Light"/>
            <w:noProof/>
            <w:webHidden/>
            <w:sz w:val="20"/>
          </w:rPr>
          <w:fldChar w:fldCharType="end"/>
        </w:r>
      </w:hyperlink>
    </w:p>
    <w:p w14:paraId="414452ED" w14:textId="77777777" w:rsidR="00480D67" w:rsidRPr="00480D67" w:rsidRDefault="00000000" w:rsidP="002C20F2">
      <w:pPr>
        <w:pStyle w:val="TDC2"/>
        <w:framePr w:wrap="notBeside" w:vAnchor="text" w:hAnchor="text" w:y="1"/>
        <w:tabs>
          <w:tab w:val="right" w:leader="dot" w:pos="-10"/>
          <w:tab w:val="left" w:pos="880"/>
        </w:tabs>
        <w:spacing w:line="480" w:lineRule="auto"/>
        <w:rPr>
          <w:rFonts w:ascii="Muller Light" w:hAnsi="Muller Light" w:cs="Vrinda"/>
          <w:noProof/>
          <w:szCs w:val="24"/>
          <w:lang w:val="es-ES"/>
        </w:rPr>
      </w:pPr>
      <w:hyperlink w:anchor="_Toc199424696" w:history="1">
        <w:r w:rsidR="00480D67" w:rsidRPr="00480D67">
          <w:rPr>
            <w:rStyle w:val="Hipervnculo"/>
            <w:rFonts w:ascii="Muller Light" w:hAnsi="Muller Light"/>
            <w:noProof/>
            <w:sz w:val="20"/>
          </w:rPr>
          <w:t>2.6</w:t>
        </w:r>
        <w:r w:rsidR="00480D67" w:rsidRPr="00480D67">
          <w:rPr>
            <w:rFonts w:ascii="Muller Light" w:hAnsi="Muller Light" w:cs="Vrinda"/>
            <w:noProof/>
            <w:szCs w:val="24"/>
            <w:lang w:val="es-ES"/>
          </w:rPr>
          <w:tab/>
        </w:r>
        <w:r w:rsidR="00480D67" w:rsidRPr="00480D67">
          <w:rPr>
            <w:rStyle w:val="Hipervnculo"/>
            <w:rFonts w:ascii="Muller Light" w:hAnsi="Muller Light"/>
            <w:noProof/>
            <w:sz w:val="20"/>
          </w:rPr>
          <w:t>Beneficios Esperados</w:t>
        </w:r>
        <w:r w:rsidR="00480D67" w:rsidRPr="00480D67">
          <w:rPr>
            <w:rFonts w:ascii="Muller Light" w:hAnsi="Muller Light"/>
            <w:noProof/>
            <w:webHidden/>
            <w:sz w:val="20"/>
          </w:rPr>
          <w:tab/>
        </w:r>
        <w:r w:rsidR="00480D67" w:rsidRPr="00480D67">
          <w:rPr>
            <w:rFonts w:ascii="Muller Light" w:hAnsi="Muller Light"/>
            <w:noProof/>
            <w:webHidden/>
            <w:sz w:val="20"/>
          </w:rPr>
          <w:fldChar w:fldCharType="begin"/>
        </w:r>
        <w:r w:rsidR="00480D67" w:rsidRPr="00480D67">
          <w:rPr>
            <w:rFonts w:ascii="Muller Light" w:hAnsi="Muller Light"/>
            <w:noProof/>
            <w:webHidden/>
            <w:sz w:val="20"/>
          </w:rPr>
          <w:instrText xml:space="preserve"> PAGEREF _Toc199424696 \h </w:instrText>
        </w:r>
        <w:r w:rsidR="00480D67" w:rsidRPr="00480D67">
          <w:rPr>
            <w:rFonts w:ascii="Muller Light" w:hAnsi="Muller Light"/>
            <w:noProof/>
            <w:webHidden/>
            <w:sz w:val="20"/>
          </w:rPr>
        </w:r>
        <w:r w:rsidR="00480D67" w:rsidRPr="00480D67">
          <w:rPr>
            <w:rFonts w:ascii="Muller Light" w:hAnsi="Muller Light"/>
            <w:noProof/>
            <w:webHidden/>
            <w:sz w:val="20"/>
          </w:rPr>
          <w:fldChar w:fldCharType="separate"/>
        </w:r>
        <w:r w:rsidR="00481313">
          <w:rPr>
            <w:rFonts w:ascii="Muller Light" w:hAnsi="Muller Light"/>
            <w:noProof/>
            <w:webHidden/>
            <w:sz w:val="20"/>
          </w:rPr>
          <w:t>3</w:t>
        </w:r>
        <w:r w:rsidR="00480D67" w:rsidRPr="00480D67">
          <w:rPr>
            <w:rFonts w:ascii="Muller Light" w:hAnsi="Muller Light"/>
            <w:noProof/>
            <w:webHidden/>
            <w:sz w:val="20"/>
          </w:rPr>
          <w:fldChar w:fldCharType="end"/>
        </w:r>
      </w:hyperlink>
    </w:p>
    <w:p w14:paraId="752E302D" w14:textId="77777777" w:rsidR="00480D67" w:rsidRPr="00480D67" w:rsidRDefault="00000000" w:rsidP="002C20F2">
      <w:pPr>
        <w:pStyle w:val="TDC2"/>
        <w:framePr w:wrap="notBeside" w:vAnchor="text" w:hAnchor="text" w:y="1"/>
        <w:tabs>
          <w:tab w:val="right" w:leader="dot" w:pos="-10"/>
          <w:tab w:val="left" w:pos="880"/>
        </w:tabs>
        <w:spacing w:line="480" w:lineRule="auto"/>
        <w:rPr>
          <w:rFonts w:ascii="Muller Light" w:hAnsi="Muller Light" w:cs="Vrinda"/>
          <w:noProof/>
          <w:szCs w:val="24"/>
          <w:lang w:val="es-ES"/>
        </w:rPr>
      </w:pPr>
      <w:hyperlink w:anchor="_Toc199424697" w:history="1">
        <w:r w:rsidR="00480D67" w:rsidRPr="00480D67">
          <w:rPr>
            <w:rStyle w:val="Hipervnculo"/>
            <w:rFonts w:ascii="Muller Light" w:hAnsi="Muller Light"/>
            <w:noProof/>
            <w:sz w:val="20"/>
          </w:rPr>
          <w:t>2.7</w:t>
        </w:r>
        <w:r w:rsidR="00480D67" w:rsidRPr="00480D67">
          <w:rPr>
            <w:rFonts w:ascii="Muller Light" w:hAnsi="Muller Light" w:cs="Vrinda"/>
            <w:noProof/>
            <w:szCs w:val="24"/>
            <w:lang w:val="es-ES"/>
          </w:rPr>
          <w:tab/>
        </w:r>
        <w:r w:rsidR="00480D67" w:rsidRPr="00480D67">
          <w:rPr>
            <w:rStyle w:val="Hipervnculo"/>
            <w:rFonts w:ascii="Muller Light" w:hAnsi="Muller Light"/>
            <w:noProof/>
            <w:sz w:val="20"/>
          </w:rPr>
          <w:t>Supuestos y premisas</w:t>
        </w:r>
        <w:r w:rsidR="00480D67" w:rsidRPr="00480D67">
          <w:rPr>
            <w:rFonts w:ascii="Muller Light" w:hAnsi="Muller Light"/>
            <w:noProof/>
            <w:webHidden/>
            <w:sz w:val="20"/>
          </w:rPr>
          <w:tab/>
        </w:r>
        <w:r w:rsidR="00480D67" w:rsidRPr="00480D67">
          <w:rPr>
            <w:rFonts w:ascii="Muller Light" w:hAnsi="Muller Light"/>
            <w:noProof/>
            <w:webHidden/>
            <w:sz w:val="20"/>
          </w:rPr>
          <w:fldChar w:fldCharType="begin"/>
        </w:r>
        <w:r w:rsidR="00480D67" w:rsidRPr="00480D67">
          <w:rPr>
            <w:rFonts w:ascii="Muller Light" w:hAnsi="Muller Light"/>
            <w:noProof/>
            <w:webHidden/>
            <w:sz w:val="20"/>
          </w:rPr>
          <w:instrText xml:space="preserve"> PAGEREF _Toc199424697 \h </w:instrText>
        </w:r>
        <w:r w:rsidR="00480D67" w:rsidRPr="00480D67">
          <w:rPr>
            <w:rFonts w:ascii="Muller Light" w:hAnsi="Muller Light"/>
            <w:noProof/>
            <w:webHidden/>
            <w:sz w:val="20"/>
          </w:rPr>
        </w:r>
        <w:r w:rsidR="00480D67" w:rsidRPr="00480D67">
          <w:rPr>
            <w:rFonts w:ascii="Muller Light" w:hAnsi="Muller Light"/>
            <w:noProof/>
            <w:webHidden/>
            <w:sz w:val="20"/>
          </w:rPr>
          <w:fldChar w:fldCharType="separate"/>
        </w:r>
        <w:r w:rsidR="00481313">
          <w:rPr>
            <w:rFonts w:ascii="Muller Light" w:hAnsi="Muller Light"/>
            <w:noProof/>
            <w:webHidden/>
            <w:sz w:val="20"/>
          </w:rPr>
          <w:t>4</w:t>
        </w:r>
        <w:r w:rsidR="00480D67" w:rsidRPr="00480D67">
          <w:rPr>
            <w:rFonts w:ascii="Muller Light" w:hAnsi="Muller Light"/>
            <w:noProof/>
            <w:webHidden/>
            <w:sz w:val="20"/>
          </w:rPr>
          <w:fldChar w:fldCharType="end"/>
        </w:r>
      </w:hyperlink>
    </w:p>
    <w:p w14:paraId="07FB25A3" w14:textId="77777777" w:rsidR="00480D67" w:rsidRPr="00480D67" w:rsidRDefault="00000000" w:rsidP="002C20F2">
      <w:pPr>
        <w:pStyle w:val="TDC2"/>
        <w:framePr w:wrap="notBeside" w:vAnchor="text" w:hAnchor="text" w:y="1"/>
        <w:tabs>
          <w:tab w:val="right" w:leader="dot" w:pos="-10"/>
          <w:tab w:val="left" w:pos="880"/>
        </w:tabs>
        <w:spacing w:line="480" w:lineRule="auto"/>
        <w:rPr>
          <w:rFonts w:ascii="Muller Light" w:hAnsi="Muller Light" w:cs="Vrinda"/>
          <w:noProof/>
          <w:szCs w:val="24"/>
          <w:lang w:val="es-ES"/>
        </w:rPr>
      </w:pPr>
      <w:hyperlink w:anchor="_Toc199424698" w:history="1">
        <w:r w:rsidR="00480D67" w:rsidRPr="00480D67">
          <w:rPr>
            <w:rStyle w:val="Hipervnculo"/>
            <w:rFonts w:ascii="Muller Light" w:hAnsi="Muller Light"/>
            <w:noProof/>
            <w:sz w:val="20"/>
          </w:rPr>
          <w:t>2.8</w:t>
        </w:r>
        <w:r w:rsidR="00480D67" w:rsidRPr="00480D67">
          <w:rPr>
            <w:rFonts w:ascii="Muller Light" w:hAnsi="Muller Light" w:cs="Vrinda"/>
            <w:noProof/>
            <w:szCs w:val="24"/>
            <w:lang w:val="es-ES"/>
          </w:rPr>
          <w:tab/>
        </w:r>
        <w:r w:rsidR="00480D67" w:rsidRPr="00480D67">
          <w:rPr>
            <w:rStyle w:val="Hipervnculo"/>
            <w:rFonts w:ascii="Muller Light" w:hAnsi="Muller Light"/>
            <w:noProof/>
            <w:sz w:val="20"/>
          </w:rPr>
          <w:t>Restricciones</w:t>
        </w:r>
        <w:r w:rsidR="00480D67" w:rsidRPr="00480D67">
          <w:rPr>
            <w:rFonts w:ascii="Muller Light" w:hAnsi="Muller Light"/>
            <w:noProof/>
            <w:webHidden/>
            <w:sz w:val="20"/>
          </w:rPr>
          <w:tab/>
        </w:r>
        <w:r w:rsidR="00480D67" w:rsidRPr="00480D67">
          <w:rPr>
            <w:rFonts w:ascii="Muller Light" w:hAnsi="Muller Light"/>
            <w:noProof/>
            <w:webHidden/>
            <w:sz w:val="20"/>
          </w:rPr>
          <w:fldChar w:fldCharType="begin"/>
        </w:r>
        <w:r w:rsidR="00480D67" w:rsidRPr="00480D67">
          <w:rPr>
            <w:rFonts w:ascii="Muller Light" w:hAnsi="Muller Light"/>
            <w:noProof/>
            <w:webHidden/>
            <w:sz w:val="20"/>
          </w:rPr>
          <w:instrText xml:space="preserve"> PAGEREF _Toc199424698 \h </w:instrText>
        </w:r>
        <w:r w:rsidR="00480D67" w:rsidRPr="00480D67">
          <w:rPr>
            <w:rFonts w:ascii="Muller Light" w:hAnsi="Muller Light"/>
            <w:noProof/>
            <w:webHidden/>
            <w:sz w:val="20"/>
          </w:rPr>
        </w:r>
        <w:r w:rsidR="00480D67" w:rsidRPr="00480D67">
          <w:rPr>
            <w:rFonts w:ascii="Muller Light" w:hAnsi="Muller Light"/>
            <w:noProof/>
            <w:webHidden/>
            <w:sz w:val="20"/>
          </w:rPr>
          <w:fldChar w:fldCharType="separate"/>
        </w:r>
        <w:r w:rsidR="00481313">
          <w:rPr>
            <w:rFonts w:ascii="Muller Light" w:hAnsi="Muller Light"/>
            <w:noProof/>
            <w:webHidden/>
            <w:sz w:val="20"/>
          </w:rPr>
          <w:t>4</w:t>
        </w:r>
        <w:r w:rsidR="00480D67" w:rsidRPr="00480D67">
          <w:rPr>
            <w:rFonts w:ascii="Muller Light" w:hAnsi="Muller Light"/>
            <w:noProof/>
            <w:webHidden/>
            <w:sz w:val="20"/>
          </w:rPr>
          <w:fldChar w:fldCharType="end"/>
        </w:r>
      </w:hyperlink>
    </w:p>
    <w:p w14:paraId="48DF9849" w14:textId="77777777" w:rsidR="00480D67" w:rsidRPr="00480D67" w:rsidRDefault="00000000" w:rsidP="002C20F2">
      <w:pPr>
        <w:pStyle w:val="TDC2"/>
        <w:framePr w:wrap="notBeside" w:vAnchor="text" w:hAnchor="text" w:y="1"/>
        <w:tabs>
          <w:tab w:val="right" w:leader="dot" w:pos="-10"/>
          <w:tab w:val="left" w:pos="880"/>
        </w:tabs>
        <w:spacing w:line="480" w:lineRule="auto"/>
        <w:rPr>
          <w:rFonts w:ascii="Muller Light" w:hAnsi="Muller Light" w:cs="Vrinda"/>
          <w:noProof/>
          <w:szCs w:val="24"/>
          <w:lang w:val="es-ES"/>
        </w:rPr>
      </w:pPr>
      <w:hyperlink w:anchor="_Toc199424699" w:history="1">
        <w:r w:rsidR="00480D67" w:rsidRPr="00480D67">
          <w:rPr>
            <w:rStyle w:val="Hipervnculo"/>
            <w:rFonts w:ascii="Muller Light" w:hAnsi="Muller Light"/>
            <w:noProof/>
            <w:sz w:val="20"/>
          </w:rPr>
          <w:t>2.9</w:t>
        </w:r>
        <w:r w:rsidR="00480D67" w:rsidRPr="00480D67">
          <w:rPr>
            <w:rFonts w:ascii="Muller Light" w:hAnsi="Muller Light" w:cs="Vrinda"/>
            <w:noProof/>
            <w:szCs w:val="24"/>
            <w:lang w:val="es-ES"/>
          </w:rPr>
          <w:tab/>
        </w:r>
        <w:r w:rsidR="00480D67" w:rsidRPr="00480D67">
          <w:rPr>
            <w:rStyle w:val="Hipervnculo"/>
            <w:rFonts w:ascii="Muller Light" w:hAnsi="Muller Light"/>
            <w:noProof/>
            <w:sz w:val="20"/>
          </w:rPr>
          <w:t>Costos y Recursos estimados</w:t>
        </w:r>
        <w:r w:rsidR="00480D67" w:rsidRPr="00480D67">
          <w:rPr>
            <w:rFonts w:ascii="Muller Light" w:hAnsi="Muller Light"/>
            <w:noProof/>
            <w:webHidden/>
            <w:sz w:val="20"/>
          </w:rPr>
          <w:tab/>
        </w:r>
        <w:r w:rsidR="00480D67" w:rsidRPr="00480D67">
          <w:rPr>
            <w:rFonts w:ascii="Muller Light" w:hAnsi="Muller Light"/>
            <w:noProof/>
            <w:webHidden/>
            <w:sz w:val="20"/>
          </w:rPr>
          <w:fldChar w:fldCharType="begin"/>
        </w:r>
        <w:r w:rsidR="00480D67" w:rsidRPr="00480D67">
          <w:rPr>
            <w:rFonts w:ascii="Muller Light" w:hAnsi="Muller Light"/>
            <w:noProof/>
            <w:webHidden/>
            <w:sz w:val="20"/>
          </w:rPr>
          <w:instrText xml:space="preserve"> PAGEREF _Toc199424699 \h </w:instrText>
        </w:r>
        <w:r w:rsidR="00480D67" w:rsidRPr="00480D67">
          <w:rPr>
            <w:rFonts w:ascii="Muller Light" w:hAnsi="Muller Light"/>
            <w:noProof/>
            <w:webHidden/>
            <w:sz w:val="20"/>
          </w:rPr>
        </w:r>
        <w:r w:rsidR="00480D67" w:rsidRPr="00480D67">
          <w:rPr>
            <w:rFonts w:ascii="Muller Light" w:hAnsi="Muller Light"/>
            <w:noProof/>
            <w:webHidden/>
            <w:sz w:val="20"/>
          </w:rPr>
          <w:fldChar w:fldCharType="separate"/>
        </w:r>
        <w:r w:rsidR="00481313">
          <w:rPr>
            <w:rFonts w:ascii="Muller Light" w:hAnsi="Muller Light"/>
            <w:noProof/>
            <w:webHidden/>
            <w:sz w:val="20"/>
          </w:rPr>
          <w:t>4</w:t>
        </w:r>
        <w:r w:rsidR="00480D67" w:rsidRPr="00480D67">
          <w:rPr>
            <w:rFonts w:ascii="Muller Light" w:hAnsi="Muller Light"/>
            <w:noProof/>
            <w:webHidden/>
            <w:sz w:val="20"/>
          </w:rPr>
          <w:fldChar w:fldCharType="end"/>
        </w:r>
      </w:hyperlink>
    </w:p>
    <w:p w14:paraId="44E1F998" w14:textId="77777777" w:rsidR="00480D67" w:rsidRPr="00480D67" w:rsidRDefault="00000000" w:rsidP="002C20F2">
      <w:pPr>
        <w:pStyle w:val="TDC2"/>
        <w:framePr w:wrap="notBeside" w:vAnchor="text" w:hAnchor="text" w:y="1"/>
        <w:tabs>
          <w:tab w:val="right" w:leader="dot" w:pos="-10"/>
          <w:tab w:val="left" w:pos="880"/>
        </w:tabs>
        <w:spacing w:line="480" w:lineRule="auto"/>
        <w:rPr>
          <w:rFonts w:ascii="Muller Light" w:hAnsi="Muller Light" w:cs="Vrinda"/>
          <w:noProof/>
          <w:szCs w:val="24"/>
          <w:lang w:val="es-ES"/>
        </w:rPr>
      </w:pPr>
      <w:hyperlink w:anchor="_Toc199424700" w:history="1">
        <w:r w:rsidR="00480D67" w:rsidRPr="00480D67">
          <w:rPr>
            <w:rStyle w:val="Hipervnculo"/>
            <w:rFonts w:ascii="Muller Light" w:hAnsi="Muller Light"/>
            <w:noProof/>
            <w:sz w:val="20"/>
          </w:rPr>
          <w:t>2.10</w:t>
        </w:r>
        <w:r w:rsidR="00480D67" w:rsidRPr="00480D67">
          <w:rPr>
            <w:rFonts w:ascii="Muller Light" w:hAnsi="Muller Light" w:cs="Vrinda"/>
            <w:noProof/>
            <w:szCs w:val="24"/>
            <w:lang w:val="es-ES"/>
          </w:rPr>
          <w:tab/>
        </w:r>
        <w:r w:rsidR="00480D67" w:rsidRPr="00480D67">
          <w:rPr>
            <w:rStyle w:val="Hipervnculo"/>
            <w:rFonts w:ascii="Muller Light" w:hAnsi="Muller Light"/>
            <w:noProof/>
            <w:sz w:val="20"/>
          </w:rPr>
          <w:t>Riesgos iniciales</w:t>
        </w:r>
        <w:r w:rsidR="00480D67" w:rsidRPr="00480D67">
          <w:rPr>
            <w:rFonts w:ascii="Muller Light" w:hAnsi="Muller Light"/>
            <w:noProof/>
            <w:webHidden/>
            <w:sz w:val="20"/>
          </w:rPr>
          <w:tab/>
        </w:r>
        <w:r w:rsidR="00480D67" w:rsidRPr="00480D67">
          <w:rPr>
            <w:rFonts w:ascii="Muller Light" w:hAnsi="Muller Light"/>
            <w:noProof/>
            <w:webHidden/>
            <w:sz w:val="20"/>
          </w:rPr>
          <w:fldChar w:fldCharType="begin"/>
        </w:r>
        <w:r w:rsidR="00480D67" w:rsidRPr="00480D67">
          <w:rPr>
            <w:rFonts w:ascii="Muller Light" w:hAnsi="Muller Light"/>
            <w:noProof/>
            <w:webHidden/>
            <w:sz w:val="20"/>
          </w:rPr>
          <w:instrText xml:space="preserve"> PAGEREF _Toc199424700 \h </w:instrText>
        </w:r>
        <w:r w:rsidR="00480D67" w:rsidRPr="00480D67">
          <w:rPr>
            <w:rFonts w:ascii="Muller Light" w:hAnsi="Muller Light"/>
            <w:noProof/>
            <w:webHidden/>
            <w:sz w:val="20"/>
          </w:rPr>
        </w:r>
        <w:r w:rsidR="00480D67" w:rsidRPr="00480D67">
          <w:rPr>
            <w:rFonts w:ascii="Muller Light" w:hAnsi="Muller Light"/>
            <w:noProof/>
            <w:webHidden/>
            <w:sz w:val="20"/>
          </w:rPr>
          <w:fldChar w:fldCharType="separate"/>
        </w:r>
        <w:r w:rsidR="00481313">
          <w:rPr>
            <w:rFonts w:ascii="Muller Light" w:hAnsi="Muller Light"/>
            <w:noProof/>
            <w:webHidden/>
            <w:sz w:val="20"/>
          </w:rPr>
          <w:t>4</w:t>
        </w:r>
        <w:r w:rsidR="00480D67" w:rsidRPr="00480D67">
          <w:rPr>
            <w:rFonts w:ascii="Muller Light" w:hAnsi="Muller Light"/>
            <w:noProof/>
            <w:webHidden/>
            <w:sz w:val="20"/>
          </w:rPr>
          <w:fldChar w:fldCharType="end"/>
        </w:r>
      </w:hyperlink>
    </w:p>
    <w:p w14:paraId="2C31043A" w14:textId="77777777" w:rsidR="00480D67" w:rsidRPr="00480D67" w:rsidRDefault="00000000" w:rsidP="002C20F2">
      <w:pPr>
        <w:pStyle w:val="TDC2"/>
        <w:framePr w:wrap="notBeside" w:vAnchor="text" w:hAnchor="text" w:y="1"/>
        <w:tabs>
          <w:tab w:val="right" w:leader="dot" w:pos="-10"/>
          <w:tab w:val="left" w:pos="880"/>
        </w:tabs>
        <w:spacing w:line="480" w:lineRule="auto"/>
        <w:rPr>
          <w:rFonts w:ascii="Muller Light" w:hAnsi="Muller Light" w:cs="Vrinda"/>
          <w:noProof/>
          <w:szCs w:val="24"/>
          <w:lang w:val="es-ES"/>
        </w:rPr>
      </w:pPr>
      <w:hyperlink w:anchor="_Toc199424701" w:history="1">
        <w:r w:rsidR="00480D67" w:rsidRPr="00480D67">
          <w:rPr>
            <w:rStyle w:val="Hipervnculo"/>
            <w:rFonts w:ascii="Muller Light" w:hAnsi="Muller Light"/>
            <w:noProof/>
            <w:sz w:val="20"/>
          </w:rPr>
          <w:t>2.11</w:t>
        </w:r>
        <w:r w:rsidR="00480D67" w:rsidRPr="00480D67">
          <w:rPr>
            <w:rFonts w:ascii="Muller Light" w:hAnsi="Muller Light" w:cs="Vrinda"/>
            <w:noProof/>
            <w:szCs w:val="24"/>
            <w:lang w:val="es-ES"/>
          </w:rPr>
          <w:tab/>
        </w:r>
        <w:r w:rsidR="00480D67" w:rsidRPr="00480D67">
          <w:rPr>
            <w:rStyle w:val="Hipervnculo"/>
            <w:rFonts w:ascii="Muller Light" w:hAnsi="Muller Light"/>
            <w:noProof/>
            <w:sz w:val="20"/>
          </w:rPr>
          <w:t>Prioridad</w:t>
        </w:r>
        <w:r w:rsidR="00480D67" w:rsidRPr="00480D67">
          <w:rPr>
            <w:rFonts w:ascii="Muller Light" w:hAnsi="Muller Light"/>
            <w:noProof/>
            <w:webHidden/>
            <w:sz w:val="20"/>
          </w:rPr>
          <w:tab/>
        </w:r>
        <w:r w:rsidR="00480D67" w:rsidRPr="00480D67">
          <w:rPr>
            <w:rFonts w:ascii="Muller Light" w:hAnsi="Muller Light"/>
            <w:noProof/>
            <w:webHidden/>
            <w:sz w:val="20"/>
          </w:rPr>
          <w:fldChar w:fldCharType="begin"/>
        </w:r>
        <w:r w:rsidR="00480D67" w:rsidRPr="00480D67">
          <w:rPr>
            <w:rFonts w:ascii="Muller Light" w:hAnsi="Muller Light"/>
            <w:noProof/>
            <w:webHidden/>
            <w:sz w:val="20"/>
          </w:rPr>
          <w:instrText xml:space="preserve"> PAGEREF _Toc199424701 \h </w:instrText>
        </w:r>
        <w:r w:rsidR="00480D67" w:rsidRPr="00480D67">
          <w:rPr>
            <w:rFonts w:ascii="Muller Light" w:hAnsi="Muller Light"/>
            <w:noProof/>
            <w:webHidden/>
            <w:sz w:val="20"/>
          </w:rPr>
        </w:r>
        <w:r w:rsidR="00480D67" w:rsidRPr="00480D67">
          <w:rPr>
            <w:rFonts w:ascii="Muller Light" w:hAnsi="Muller Light"/>
            <w:noProof/>
            <w:webHidden/>
            <w:sz w:val="20"/>
          </w:rPr>
          <w:fldChar w:fldCharType="separate"/>
        </w:r>
        <w:r w:rsidR="00481313">
          <w:rPr>
            <w:rFonts w:ascii="Muller Light" w:hAnsi="Muller Light"/>
            <w:noProof/>
            <w:webHidden/>
            <w:sz w:val="20"/>
          </w:rPr>
          <w:t>4</w:t>
        </w:r>
        <w:r w:rsidR="00480D67" w:rsidRPr="00480D67">
          <w:rPr>
            <w:rFonts w:ascii="Muller Light" w:hAnsi="Muller Light"/>
            <w:noProof/>
            <w:webHidden/>
            <w:sz w:val="20"/>
          </w:rPr>
          <w:fldChar w:fldCharType="end"/>
        </w:r>
      </w:hyperlink>
    </w:p>
    <w:p w14:paraId="6F7BEDE6" w14:textId="77777777" w:rsidR="00480D67" w:rsidRPr="00480D67" w:rsidRDefault="00000000" w:rsidP="002C20F2">
      <w:pPr>
        <w:pStyle w:val="TDC2"/>
        <w:framePr w:wrap="notBeside" w:vAnchor="text" w:hAnchor="text" w:y="1"/>
        <w:tabs>
          <w:tab w:val="right" w:leader="dot" w:pos="-10"/>
          <w:tab w:val="left" w:pos="880"/>
        </w:tabs>
        <w:spacing w:line="480" w:lineRule="auto"/>
        <w:rPr>
          <w:rFonts w:ascii="Muller Light" w:hAnsi="Muller Light" w:cs="Vrinda"/>
          <w:noProof/>
          <w:szCs w:val="24"/>
          <w:lang w:val="es-ES"/>
        </w:rPr>
      </w:pPr>
      <w:hyperlink w:anchor="_Toc199424702" w:history="1">
        <w:r w:rsidR="00480D67" w:rsidRPr="00480D67">
          <w:rPr>
            <w:rStyle w:val="Hipervnculo"/>
            <w:rFonts w:ascii="Muller Light" w:hAnsi="Muller Light"/>
            <w:noProof/>
            <w:sz w:val="20"/>
          </w:rPr>
          <w:t>2.12</w:t>
        </w:r>
        <w:r w:rsidR="00480D67" w:rsidRPr="00480D67">
          <w:rPr>
            <w:rFonts w:ascii="Muller Light" w:hAnsi="Muller Light" w:cs="Vrinda"/>
            <w:noProof/>
            <w:szCs w:val="24"/>
            <w:lang w:val="es-ES"/>
          </w:rPr>
          <w:tab/>
        </w:r>
        <w:r w:rsidR="00480D67" w:rsidRPr="00480D67">
          <w:rPr>
            <w:rStyle w:val="Hipervnculo"/>
            <w:rFonts w:ascii="Muller Light" w:hAnsi="Muller Light"/>
            <w:noProof/>
            <w:sz w:val="20"/>
          </w:rPr>
          <w:t>Tiempos iniciales</w:t>
        </w:r>
        <w:r w:rsidR="00480D67" w:rsidRPr="00480D67">
          <w:rPr>
            <w:rFonts w:ascii="Muller Light" w:hAnsi="Muller Light"/>
            <w:noProof/>
            <w:webHidden/>
            <w:sz w:val="20"/>
          </w:rPr>
          <w:tab/>
        </w:r>
        <w:r w:rsidR="00480D67" w:rsidRPr="00480D67">
          <w:rPr>
            <w:rFonts w:ascii="Muller Light" w:hAnsi="Muller Light"/>
            <w:noProof/>
            <w:webHidden/>
            <w:sz w:val="20"/>
          </w:rPr>
          <w:fldChar w:fldCharType="begin"/>
        </w:r>
        <w:r w:rsidR="00480D67" w:rsidRPr="00480D67">
          <w:rPr>
            <w:rFonts w:ascii="Muller Light" w:hAnsi="Muller Light"/>
            <w:noProof/>
            <w:webHidden/>
            <w:sz w:val="20"/>
          </w:rPr>
          <w:instrText xml:space="preserve"> PAGEREF _Toc199424702 \h </w:instrText>
        </w:r>
        <w:r w:rsidR="00480D67" w:rsidRPr="00480D67">
          <w:rPr>
            <w:rFonts w:ascii="Muller Light" w:hAnsi="Muller Light"/>
            <w:noProof/>
            <w:webHidden/>
            <w:sz w:val="20"/>
          </w:rPr>
        </w:r>
        <w:r w:rsidR="00480D67" w:rsidRPr="00480D67">
          <w:rPr>
            <w:rFonts w:ascii="Muller Light" w:hAnsi="Muller Light"/>
            <w:noProof/>
            <w:webHidden/>
            <w:sz w:val="20"/>
          </w:rPr>
          <w:fldChar w:fldCharType="separate"/>
        </w:r>
        <w:r w:rsidR="00481313">
          <w:rPr>
            <w:rFonts w:ascii="Muller Light" w:hAnsi="Muller Light"/>
            <w:noProof/>
            <w:webHidden/>
            <w:sz w:val="20"/>
          </w:rPr>
          <w:t>5</w:t>
        </w:r>
        <w:r w:rsidR="00480D67" w:rsidRPr="00480D67">
          <w:rPr>
            <w:rFonts w:ascii="Muller Light" w:hAnsi="Muller Light"/>
            <w:noProof/>
            <w:webHidden/>
            <w:sz w:val="20"/>
          </w:rPr>
          <w:fldChar w:fldCharType="end"/>
        </w:r>
      </w:hyperlink>
    </w:p>
    <w:p w14:paraId="00627FAD" w14:textId="77777777" w:rsidR="00480D67" w:rsidRPr="00480D67" w:rsidRDefault="00000000" w:rsidP="002C20F2">
      <w:pPr>
        <w:pStyle w:val="TDC2"/>
        <w:framePr w:wrap="notBeside" w:vAnchor="text" w:hAnchor="text" w:y="1"/>
        <w:tabs>
          <w:tab w:val="right" w:leader="dot" w:pos="-10"/>
          <w:tab w:val="left" w:pos="880"/>
        </w:tabs>
        <w:spacing w:line="480" w:lineRule="auto"/>
        <w:rPr>
          <w:rFonts w:ascii="Muller Light" w:hAnsi="Muller Light" w:cs="Vrinda"/>
          <w:noProof/>
          <w:szCs w:val="24"/>
          <w:lang w:val="es-ES"/>
        </w:rPr>
      </w:pPr>
      <w:hyperlink w:anchor="_Toc199424703" w:history="1">
        <w:r w:rsidR="00480D67" w:rsidRPr="00480D67">
          <w:rPr>
            <w:rStyle w:val="Hipervnculo"/>
            <w:rFonts w:ascii="Muller Light" w:hAnsi="Muller Light"/>
            <w:noProof/>
            <w:sz w:val="20"/>
          </w:rPr>
          <w:t>2.13</w:t>
        </w:r>
        <w:r w:rsidR="00480D67" w:rsidRPr="00480D67">
          <w:rPr>
            <w:rFonts w:ascii="Muller Light" w:hAnsi="Muller Light" w:cs="Vrinda"/>
            <w:noProof/>
            <w:szCs w:val="24"/>
            <w:lang w:val="es-ES"/>
          </w:rPr>
          <w:tab/>
        </w:r>
        <w:r w:rsidR="00480D67" w:rsidRPr="00480D67">
          <w:rPr>
            <w:rStyle w:val="Hipervnculo"/>
            <w:rFonts w:ascii="Muller Light" w:hAnsi="Muller Light"/>
            <w:noProof/>
            <w:sz w:val="20"/>
          </w:rPr>
          <w:t>Gestor del proyecto</w:t>
        </w:r>
        <w:r w:rsidR="00480D67" w:rsidRPr="00480D67">
          <w:rPr>
            <w:rFonts w:ascii="Muller Light" w:hAnsi="Muller Light"/>
            <w:noProof/>
            <w:webHidden/>
            <w:sz w:val="20"/>
          </w:rPr>
          <w:tab/>
        </w:r>
        <w:r w:rsidR="00480D67" w:rsidRPr="00480D67">
          <w:rPr>
            <w:rFonts w:ascii="Muller Light" w:hAnsi="Muller Light"/>
            <w:noProof/>
            <w:webHidden/>
            <w:sz w:val="20"/>
          </w:rPr>
          <w:fldChar w:fldCharType="begin"/>
        </w:r>
        <w:r w:rsidR="00480D67" w:rsidRPr="00480D67">
          <w:rPr>
            <w:rFonts w:ascii="Muller Light" w:hAnsi="Muller Light"/>
            <w:noProof/>
            <w:webHidden/>
            <w:sz w:val="20"/>
          </w:rPr>
          <w:instrText xml:space="preserve"> PAGEREF _Toc199424703 \h </w:instrText>
        </w:r>
        <w:r w:rsidR="00480D67" w:rsidRPr="00480D67">
          <w:rPr>
            <w:rFonts w:ascii="Muller Light" w:hAnsi="Muller Light"/>
            <w:noProof/>
            <w:webHidden/>
            <w:sz w:val="20"/>
          </w:rPr>
        </w:r>
        <w:r w:rsidR="00480D67" w:rsidRPr="00480D67">
          <w:rPr>
            <w:rFonts w:ascii="Muller Light" w:hAnsi="Muller Light"/>
            <w:noProof/>
            <w:webHidden/>
            <w:sz w:val="20"/>
          </w:rPr>
          <w:fldChar w:fldCharType="separate"/>
        </w:r>
        <w:r w:rsidR="00481313">
          <w:rPr>
            <w:rFonts w:ascii="Muller Light" w:hAnsi="Muller Light"/>
            <w:noProof/>
            <w:webHidden/>
            <w:sz w:val="20"/>
          </w:rPr>
          <w:t>5</w:t>
        </w:r>
        <w:r w:rsidR="00480D67" w:rsidRPr="00480D67">
          <w:rPr>
            <w:rFonts w:ascii="Muller Light" w:hAnsi="Muller Light"/>
            <w:noProof/>
            <w:webHidden/>
            <w:sz w:val="20"/>
          </w:rPr>
          <w:fldChar w:fldCharType="end"/>
        </w:r>
      </w:hyperlink>
    </w:p>
    <w:p w14:paraId="5DC8D1B5" w14:textId="77777777" w:rsidR="00480D67" w:rsidRPr="00480D67" w:rsidRDefault="00000000" w:rsidP="002C20F2">
      <w:pPr>
        <w:pStyle w:val="TDC2"/>
        <w:framePr w:wrap="notBeside" w:vAnchor="text" w:hAnchor="text" w:y="1"/>
        <w:tabs>
          <w:tab w:val="right" w:leader="dot" w:pos="-10"/>
          <w:tab w:val="left" w:pos="880"/>
        </w:tabs>
        <w:spacing w:line="480" w:lineRule="auto"/>
        <w:rPr>
          <w:rFonts w:ascii="Muller Light" w:hAnsi="Muller Light" w:cs="Vrinda"/>
          <w:noProof/>
          <w:szCs w:val="24"/>
          <w:lang w:val="es-ES"/>
        </w:rPr>
      </w:pPr>
      <w:hyperlink w:anchor="_Toc199424704" w:history="1">
        <w:r w:rsidR="00480D67" w:rsidRPr="00480D67">
          <w:rPr>
            <w:rStyle w:val="Hipervnculo"/>
            <w:rFonts w:ascii="Muller Light" w:hAnsi="Muller Light"/>
            <w:noProof/>
            <w:sz w:val="20"/>
          </w:rPr>
          <w:t>2.14</w:t>
        </w:r>
        <w:r w:rsidR="00480D67" w:rsidRPr="00480D67">
          <w:rPr>
            <w:rFonts w:ascii="Muller Light" w:hAnsi="Muller Light" w:cs="Vrinda"/>
            <w:noProof/>
            <w:szCs w:val="24"/>
            <w:lang w:val="es-ES"/>
          </w:rPr>
          <w:tab/>
        </w:r>
        <w:r w:rsidR="00480D67" w:rsidRPr="00480D67">
          <w:rPr>
            <w:rStyle w:val="Hipervnculo"/>
            <w:rFonts w:ascii="Muller Light" w:hAnsi="Muller Light"/>
            <w:noProof/>
            <w:sz w:val="20"/>
          </w:rPr>
          <w:t>Recursos humanos del usuario  y de otras áreas involucradas</w:t>
        </w:r>
        <w:r w:rsidR="00480D67" w:rsidRPr="00480D67">
          <w:rPr>
            <w:rFonts w:ascii="Muller Light" w:hAnsi="Muller Light"/>
            <w:noProof/>
            <w:webHidden/>
            <w:sz w:val="20"/>
          </w:rPr>
          <w:tab/>
        </w:r>
        <w:r w:rsidR="00480D67" w:rsidRPr="00480D67">
          <w:rPr>
            <w:rFonts w:ascii="Muller Light" w:hAnsi="Muller Light"/>
            <w:noProof/>
            <w:webHidden/>
            <w:sz w:val="20"/>
          </w:rPr>
          <w:fldChar w:fldCharType="begin"/>
        </w:r>
        <w:r w:rsidR="00480D67" w:rsidRPr="00480D67">
          <w:rPr>
            <w:rFonts w:ascii="Muller Light" w:hAnsi="Muller Light"/>
            <w:noProof/>
            <w:webHidden/>
            <w:sz w:val="20"/>
          </w:rPr>
          <w:instrText xml:space="preserve"> PAGEREF _Toc199424704 \h </w:instrText>
        </w:r>
        <w:r w:rsidR="00480D67" w:rsidRPr="00480D67">
          <w:rPr>
            <w:rFonts w:ascii="Muller Light" w:hAnsi="Muller Light"/>
            <w:noProof/>
            <w:webHidden/>
            <w:sz w:val="20"/>
          </w:rPr>
        </w:r>
        <w:r w:rsidR="00480D67" w:rsidRPr="00480D67">
          <w:rPr>
            <w:rFonts w:ascii="Muller Light" w:hAnsi="Muller Light"/>
            <w:noProof/>
            <w:webHidden/>
            <w:sz w:val="20"/>
          </w:rPr>
          <w:fldChar w:fldCharType="separate"/>
        </w:r>
        <w:r w:rsidR="00481313">
          <w:rPr>
            <w:rFonts w:ascii="Muller Light" w:hAnsi="Muller Light"/>
            <w:noProof/>
            <w:webHidden/>
            <w:sz w:val="20"/>
          </w:rPr>
          <w:t>5</w:t>
        </w:r>
        <w:r w:rsidR="00480D67" w:rsidRPr="00480D67">
          <w:rPr>
            <w:rFonts w:ascii="Muller Light" w:hAnsi="Muller Light"/>
            <w:noProof/>
            <w:webHidden/>
            <w:sz w:val="20"/>
          </w:rPr>
          <w:fldChar w:fldCharType="end"/>
        </w:r>
      </w:hyperlink>
    </w:p>
    <w:p w14:paraId="7C21FFFE" w14:textId="77777777" w:rsidR="002C20F2" w:rsidRDefault="00480D67" w:rsidP="002C20F2">
      <w:pPr>
        <w:spacing w:line="480" w:lineRule="auto"/>
        <w:ind w:left="720"/>
        <w:rPr>
          <w:rFonts w:ascii="Times New Roman" w:hAnsi="Times New Roman" w:cs="Arial"/>
          <w:caps/>
          <w:szCs w:val="22"/>
        </w:rPr>
      </w:pPr>
      <w:r>
        <w:rPr>
          <w:rFonts w:ascii="Times New Roman" w:hAnsi="Times New Roman" w:cs="Arial"/>
          <w:caps/>
          <w:szCs w:val="22"/>
        </w:rPr>
        <w:fldChar w:fldCharType="end"/>
      </w:r>
    </w:p>
    <w:p w14:paraId="3F66A970" w14:textId="77777777" w:rsidR="00480D67" w:rsidRDefault="002C20F2" w:rsidP="002C20F2">
      <w:pPr>
        <w:rPr>
          <w:rFonts w:ascii="Times New Roman" w:hAnsi="Times New Roman" w:cs="Arial"/>
          <w:caps/>
          <w:szCs w:val="22"/>
        </w:rPr>
      </w:pPr>
      <w:r>
        <w:rPr>
          <w:rFonts w:ascii="Times New Roman" w:hAnsi="Times New Roman" w:cs="Arial"/>
          <w:caps/>
          <w:szCs w:val="22"/>
        </w:rPr>
        <w:br w:type="page"/>
      </w:r>
    </w:p>
    <w:p w14:paraId="607EF265" w14:textId="77777777" w:rsidR="00480D67" w:rsidRPr="00480D67" w:rsidRDefault="00480D67" w:rsidP="00480D67">
      <w:pPr>
        <w:pStyle w:val="Ttulo1"/>
        <w:shd w:val="clear" w:color="auto" w:fill="auto"/>
        <w:tabs>
          <w:tab w:val="clear" w:pos="3551"/>
          <w:tab w:val="num" w:pos="432"/>
        </w:tabs>
        <w:spacing w:line="240" w:lineRule="auto"/>
        <w:ind w:left="432"/>
        <w:rPr>
          <w:rFonts w:ascii="Muller Bold" w:hAnsi="Muller Bold"/>
          <w:b w:val="0"/>
          <w:bCs/>
          <w:sz w:val="20"/>
        </w:rPr>
      </w:pPr>
      <w:bookmarkStart w:id="6" w:name="_Toc199394968"/>
      <w:bookmarkStart w:id="7" w:name="_Toc199424689"/>
      <w:bookmarkStart w:id="8" w:name="OLE_LINK3"/>
      <w:bookmarkStart w:id="9" w:name="OLE_LINK4"/>
      <w:bookmarkStart w:id="10" w:name="OLE_LINK7"/>
      <w:r w:rsidRPr="00480D67">
        <w:rPr>
          <w:rFonts w:ascii="Muller Bold" w:hAnsi="Muller Bold"/>
          <w:b w:val="0"/>
          <w:bCs/>
          <w:sz w:val="20"/>
        </w:rPr>
        <w:lastRenderedPageBreak/>
        <w:t>Historial del Documento</w:t>
      </w:r>
      <w:bookmarkEnd w:id="6"/>
      <w:bookmarkEnd w:id="7"/>
    </w:p>
    <w:p w14:paraId="0125FC30" w14:textId="77777777" w:rsidR="00480D67" w:rsidRPr="00480D67" w:rsidRDefault="00480D67" w:rsidP="00480D67">
      <w:pPr>
        <w:rPr>
          <w:rFonts w:ascii="Muller Bold" w:hAnsi="Muller Bold" w:cs="Arial"/>
          <w:sz w:val="20"/>
        </w:rPr>
      </w:pPr>
      <w:r>
        <w:rPr>
          <w:rFonts w:cs="Arial"/>
          <w:sz w:val="20"/>
        </w:rPr>
        <w:t xml:space="preserve">   </w:t>
      </w:r>
    </w:p>
    <w:tbl>
      <w:tblPr>
        <w:tblStyle w:val="Tablaprofesional"/>
        <w:tblW w:w="0" w:type="auto"/>
        <w:tblLook w:val="01E0" w:firstRow="1" w:lastRow="1" w:firstColumn="1" w:lastColumn="1" w:noHBand="0" w:noVBand="0"/>
      </w:tblPr>
      <w:tblGrid>
        <w:gridCol w:w="5334"/>
        <w:gridCol w:w="1620"/>
        <w:gridCol w:w="1759"/>
      </w:tblGrid>
      <w:tr w:rsidR="00480D67" w:rsidRPr="00480D67" w14:paraId="5CBE800E" w14:textId="77777777" w:rsidTr="00480D67">
        <w:trPr>
          <w:cnfStyle w:val="100000000000" w:firstRow="1" w:lastRow="0" w:firstColumn="0" w:lastColumn="0" w:oddVBand="0" w:evenVBand="0" w:oddHBand="0" w:evenHBand="0" w:firstRowFirstColumn="0" w:firstRowLastColumn="0" w:lastRowFirstColumn="0" w:lastRowLastColumn="0"/>
        </w:trPr>
        <w:tc>
          <w:tcPr>
            <w:tcW w:w="8713" w:type="dxa"/>
            <w:gridSpan w:val="3"/>
            <w:tcBorders>
              <w:top w:val="nil"/>
              <w:left w:val="single" w:sz="6" w:space="0" w:color="FFFFFF" w:themeColor="background1"/>
              <w:bottom w:val="nil"/>
              <w:right w:val="single" w:sz="6" w:space="0" w:color="FFFFFF" w:themeColor="background1"/>
            </w:tcBorders>
          </w:tcPr>
          <w:p w14:paraId="29487BB4" w14:textId="77777777" w:rsidR="00480D67" w:rsidRPr="00480D67" w:rsidRDefault="00480D67" w:rsidP="00415678">
            <w:pPr>
              <w:rPr>
                <w:rFonts w:ascii="Muller Bold" w:hAnsi="Muller Bold" w:cs="Tahoma"/>
                <w:b w:val="0"/>
                <w:bCs w:val="0"/>
                <w:sz w:val="20"/>
              </w:rPr>
            </w:pPr>
            <w:r w:rsidRPr="00480D67">
              <w:rPr>
                <w:rFonts w:ascii="Muller Bold" w:hAnsi="Muller Bold" w:cs="Tahoma"/>
                <w:b w:val="0"/>
                <w:bCs w:val="0"/>
                <w:sz w:val="20"/>
              </w:rPr>
              <w:t>Información del Documento</w:t>
            </w:r>
          </w:p>
        </w:tc>
      </w:tr>
      <w:tr w:rsidR="00480D67" w:rsidRPr="00B366EA" w14:paraId="1C4F443D" w14:textId="77777777" w:rsidTr="00480D67">
        <w:tc>
          <w:tcPr>
            <w:tcW w:w="5334" w:type="dxa"/>
            <w:tcBorders>
              <w:top w:val="nil"/>
            </w:tcBorders>
          </w:tcPr>
          <w:p w14:paraId="1343925C" w14:textId="77777777" w:rsidR="00480D67" w:rsidRPr="00480D67" w:rsidRDefault="00480D67" w:rsidP="00415678">
            <w:pPr>
              <w:tabs>
                <w:tab w:val="left" w:pos="2646"/>
              </w:tabs>
              <w:rPr>
                <w:rFonts w:ascii="Muller Light" w:hAnsi="Muller Light" w:cs="Tahoma"/>
                <w:b/>
                <w:bCs/>
                <w:sz w:val="20"/>
              </w:rPr>
            </w:pPr>
            <w:r w:rsidRPr="00480D67">
              <w:rPr>
                <w:rFonts w:ascii="Muller Light" w:hAnsi="Muller Light" w:cs="Tahoma"/>
                <w:b/>
                <w:bCs/>
                <w:sz w:val="20"/>
              </w:rPr>
              <w:t>Observaciones</w:t>
            </w:r>
            <w:r w:rsidRPr="00480D67">
              <w:rPr>
                <w:rFonts w:ascii="Muller Light" w:hAnsi="Muller Light" w:cs="Tahoma"/>
                <w:b/>
                <w:bCs/>
                <w:sz w:val="20"/>
              </w:rPr>
              <w:tab/>
            </w:r>
          </w:p>
        </w:tc>
        <w:tc>
          <w:tcPr>
            <w:tcW w:w="1620" w:type="dxa"/>
            <w:tcBorders>
              <w:top w:val="nil"/>
            </w:tcBorders>
          </w:tcPr>
          <w:p w14:paraId="2252998F" w14:textId="77777777" w:rsidR="00480D67" w:rsidRPr="00480D67" w:rsidRDefault="00480D67" w:rsidP="00415678">
            <w:pPr>
              <w:rPr>
                <w:rFonts w:ascii="Muller Light" w:hAnsi="Muller Light" w:cs="Tahoma"/>
                <w:b/>
                <w:bCs/>
                <w:sz w:val="20"/>
              </w:rPr>
            </w:pPr>
            <w:r w:rsidRPr="00480D67">
              <w:rPr>
                <w:rFonts w:ascii="Muller Light" w:hAnsi="Muller Light" w:cs="Tahoma"/>
                <w:b/>
                <w:bCs/>
                <w:sz w:val="20"/>
              </w:rPr>
              <w:t>Modificado por…</w:t>
            </w:r>
          </w:p>
        </w:tc>
        <w:tc>
          <w:tcPr>
            <w:tcW w:w="1759" w:type="dxa"/>
            <w:tcBorders>
              <w:top w:val="nil"/>
            </w:tcBorders>
          </w:tcPr>
          <w:p w14:paraId="55D9B706" w14:textId="77777777" w:rsidR="00480D67" w:rsidRPr="00480D67" w:rsidRDefault="00480D67" w:rsidP="00415678">
            <w:pPr>
              <w:rPr>
                <w:rFonts w:ascii="Muller Light" w:hAnsi="Muller Light" w:cs="Tahoma"/>
                <w:b/>
                <w:bCs/>
                <w:sz w:val="20"/>
              </w:rPr>
            </w:pPr>
            <w:r w:rsidRPr="00480D67">
              <w:rPr>
                <w:rFonts w:ascii="Muller Light" w:hAnsi="Muller Light" w:cs="Tahoma"/>
                <w:b/>
                <w:bCs/>
                <w:sz w:val="20"/>
              </w:rPr>
              <w:t>Fecha</w:t>
            </w:r>
          </w:p>
        </w:tc>
      </w:tr>
      <w:tr w:rsidR="00480D67" w:rsidRPr="00B366EA" w14:paraId="2829FB2B" w14:textId="77777777" w:rsidTr="00480D67">
        <w:tc>
          <w:tcPr>
            <w:tcW w:w="5334" w:type="dxa"/>
          </w:tcPr>
          <w:p w14:paraId="27F99095" w14:textId="77777777" w:rsidR="00480D67" w:rsidRPr="00480D67" w:rsidRDefault="00480D67" w:rsidP="00415678">
            <w:pPr>
              <w:tabs>
                <w:tab w:val="left" w:pos="2646"/>
              </w:tabs>
              <w:rPr>
                <w:rFonts w:ascii="Muller Light" w:hAnsi="Muller Light" w:cs="Arial"/>
                <w:bCs/>
                <w:sz w:val="20"/>
              </w:rPr>
            </w:pPr>
            <w:r w:rsidRPr="00480D67">
              <w:rPr>
                <w:rFonts w:ascii="Muller Light" w:hAnsi="Muller Light" w:cs="Arial"/>
                <w:bCs/>
                <w:sz w:val="20"/>
              </w:rPr>
              <w:t xml:space="preserve"> </w:t>
            </w:r>
          </w:p>
        </w:tc>
        <w:tc>
          <w:tcPr>
            <w:tcW w:w="1620" w:type="dxa"/>
          </w:tcPr>
          <w:p w14:paraId="2C2C755A" w14:textId="77777777" w:rsidR="00480D67" w:rsidRPr="00480D67" w:rsidRDefault="00480D67" w:rsidP="00415678">
            <w:pPr>
              <w:rPr>
                <w:rFonts w:ascii="Muller Light" w:hAnsi="Muller Light" w:cs="Arial"/>
                <w:bCs/>
                <w:sz w:val="20"/>
              </w:rPr>
            </w:pPr>
          </w:p>
        </w:tc>
        <w:tc>
          <w:tcPr>
            <w:tcW w:w="1759" w:type="dxa"/>
          </w:tcPr>
          <w:p w14:paraId="409ED3A3" w14:textId="77777777" w:rsidR="00480D67" w:rsidRPr="00480D67" w:rsidRDefault="00480D67" w:rsidP="00415678">
            <w:pPr>
              <w:rPr>
                <w:rFonts w:ascii="Muller Light" w:hAnsi="Muller Light" w:cs="Arial"/>
                <w:bCs/>
                <w:sz w:val="20"/>
              </w:rPr>
            </w:pPr>
          </w:p>
        </w:tc>
      </w:tr>
    </w:tbl>
    <w:p w14:paraId="6D956A20" w14:textId="77777777" w:rsidR="00480D67" w:rsidRPr="00DD665D" w:rsidRDefault="00480D67" w:rsidP="00480D67">
      <w:pPr>
        <w:ind w:left="720"/>
        <w:rPr>
          <w:rFonts w:cs="Arial"/>
          <w:sz w:val="20"/>
        </w:rPr>
      </w:pPr>
    </w:p>
    <w:p w14:paraId="18152EBC" w14:textId="77777777" w:rsidR="0012299B" w:rsidRPr="0012299B" w:rsidRDefault="00480D67" w:rsidP="0012299B">
      <w:pPr>
        <w:pStyle w:val="Ttulo1"/>
        <w:shd w:val="clear" w:color="auto" w:fill="auto"/>
        <w:tabs>
          <w:tab w:val="clear" w:pos="3551"/>
          <w:tab w:val="num" w:pos="432"/>
        </w:tabs>
        <w:spacing w:line="240" w:lineRule="auto"/>
        <w:ind w:left="431" w:hanging="431"/>
        <w:rPr>
          <w:rFonts w:ascii="Muller Bold" w:hAnsi="Muller Bold" w:cs="Tahoma"/>
          <w:b w:val="0"/>
          <w:bCs/>
          <w:sz w:val="20"/>
        </w:rPr>
      </w:pPr>
      <w:bookmarkStart w:id="11" w:name="_Toc199424690"/>
      <w:bookmarkEnd w:id="8"/>
      <w:bookmarkEnd w:id="9"/>
      <w:bookmarkEnd w:id="10"/>
      <w:r w:rsidRPr="0012299B">
        <w:rPr>
          <w:rFonts w:ascii="Muller Bold" w:hAnsi="Muller Bold" w:cs="Tahoma"/>
          <w:b w:val="0"/>
          <w:bCs/>
          <w:sz w:val="20"/>
        </w:rPr>
        <w:t xml:space="preserve">Ficha para </w:t>
      </w:r>
      <w:smartTag w:uri="urn:schemas-microsoft-com:office:smarttags" w:element="PersonName">
        <w:smartTagPr>
          <w:attr w:name="ProductID" w:val="LA CARTERA DE"/>
        </w:smartTagPr>
        <w:r w:rsidRPr="0012299B">
          <w:rPr>
            <w:rFonts w:ascii="Muller Bold" w:hAnsi="Muller Bold" w:cs="Tahoma"/>
            <w:b w:val="0"/>
            <w:bCs/>
            <w:sz w:val="20"/>
          </w:rPr>
          <w:t>la cartera de</w:t>
        </w:r>
      </w:smartTag>
      <w:r w:rsidRPr="0012299B">
        <w:rPr>
          <w:rFonts w:ascii="Muller Bold" w:hAnsi="Muller Bold" w:cs="Tahoma"/>
          <w:b w:val="0"/>
          <w:bCs/>
          <w:sz w:val="20"/>
        </w:rPr>
        <w:t xml:space="preserve"> proyectos</w:t>
      </w:r>
      <w:bookmarkEnd w:id="11"/>
    </w:p>
    <w:p w14:paraId="7FAEA55B" w14:textId="77777777" w:rsidR="0012299B" w:rsidRPr="0012299B" w:rsidRDefault="00480D67" w:rsidP="0012299B">
      <w:pPr>
        <w:pStyle w:val="Ttulo2"/>
        <w:tabs>
          <w:tab w:val="clear" w:pos="1427"/>
          <w:tab w:val="num" w:pos="576"/>
        </w:tabs>
        <w:ind w:left="576" w:hanging="36"/>
        <w:rPr>
          <w:rFonts w:ascii="Muller Bold" w:hAnsi="Muller Bold" w:cs="Tahoma"/>
          <w:b w:val="0"/>
          <w:sz w:val="20"/>
        </w:rPr>
      </w:pPr>
      <w:bookmarkStart w:id="12" w:name="_Toc89224924"/>
      <w:bookmarkStart w:id="13" w:name="_Toc199424691"/>
      <w:r w:rsidRPr="0012299B">
        <w:rPr>
          <w:rFonts w:ascii="Muller Bold" w:hAnsi="Muller Bold" w:cs="Tahoma"/>
          <w:b w:val="0"/>
          <w:sz w:val="20"/>
        </w:rPr>
        <w:t>Código del Proyecto</w:t>
      </w:r>
      <w:bookmarkEnd w:id="12"/>
      <w:bookmarkEnd w:id="13"/>
      <w:r w:rsidRPr="0012299B">
        <w:rPr>
          <w:rFonts w:ascii="Muller Bold" w:hAnsi="Muller Bold" w:cs="Tahoma"/>
          <w:b w:val="0"/>
          <w:sz w:val="20"/>
        </w:rPr>
        <w:tab/>
      </w:r>
    </w:p>
    <w:tbl>
      <w:tblPr>
        <w:tblW w:w="7938" w:type="dxa"/>
        <w:tblInd w:w="358" w:type="dxa"/>
        <w:tblBorders>
          <w:top w:val="single" w:sz="4" w:space="0" w:color="C45911"/>
          <w:left w:val="single" w:sz="4" w:space="0" w:color="C45911"/>
          <w:bottom w:val="single" w:sz="4" w:space="0" w:color="C45911"/>
          <w:right w:val="single" w:sz="4" w:space="0" w:color="C45911"/>
          <w:insideH w:val="single" w:sz="4" w:space="0" w:color="C45911"/>
          <w:insideV w:val="single" w:sz="4" w:space="0" w:color="C45911"/>
        </w:tblBorders>
        <w:tblLook w:val="04A0" w:firstRow="1" w:lastRow="0" w:firstColumn="1" w:lastColumn="0" w:noHBand="0" w:noVBand="1"/>
      </w:tblPr>
      <w:tblGrid>
        <w:gridCol w:w="7938"/>
      </w:tblGrid>
      <w:tr w:rsidR="00480D67" w:rsidRPr="0008185C" w14:paraId="306B5CBE" w14:textId="77777777" w:rsidTr="00715337">
        <w:tc>
          <w:tcPr>
            <w:tcW w:w="79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0A83B3" w14:textId="77777777" w:rsidR="00480D67" w:rsidRPr="00B20FC5" w:rsidRDefault="00480D67" w:rsidP="00415678">
            <w:pPr>
              <w:rPr>
                <w:sz w:val="20"/>
                <w:lang w:val="es-ES"/>
              </w:rPr>
            </w:pPr>
            <w:r>
              <w:rPr>
                <w:sz w:val="20"/>
                <w:lang w:val="es-ES"/>
              </w:rPr>
              <w:t xml:space="preserve"> </w:t>
            </w:r>
          </w:p>
        </w:tc>
      </w:tr>
    </w:tbl>
    <w:p w14:paraId="21D1C263" w14:textId="77777777" w:rsidR="00480D67" w:rsidRPr="0012299B" w:rsidRDefault="00480D67" w:rsidP="00480D67">
      <w:pPr>
        <w:pStyle w:val="Ttulo2"/>
        <w:tabs>
          <w:tab w:val="clear" w:pos="1427"/>
          <w:tab w:val="num" w:pos="576"/>
        </w:tabs>
        <w:ind w:left="576" w:hanging="36"/>
        <w:rPr>
          <w:rFonts w:ascii="Muller Bold" w:hAnsi="Muller Bold"/>
          <w:b w:val="0"/>
          <w:sz w:val="20"/>
        </w:rPr>
      </w:pPr>
      <w:bookmarkStart w:id="14" w:name="_Toc89224925"/>
      <w:bookmarkStart w:id="15" w:name="_Toc199424692"/>
      <w:r w:rsidRPr="0012299B">
        <w:rPr>
          <w:rFonts w:ascii="Muller Bold" w:hAnsi="Muller Bold" w:cs="Tahoma"/>
          <w:b w:val="0"/>
          <w:sz w:val="20"/>
        </w:rPr>
        <w:t>Nombre del Proyecto</w:t>
      </w:r>
      <w:bookmarkEnd w:id="14"/>
      <w:bookmarkEnd w:id="15"/>
      <w:r w:rsidRPr="0012299B">
        <w:rPr>
          <w:rFonts w:ascii="Muller Bold" w:hAnsi="Muller Bold"/>
          <w:b w:val="0"/>
          <w:sz w:val="20"/>
        </w:rPr>
        <w:t xml:space="preserve"> </w:t>
      </w:r>
      <w:r w:rsidRPr="0012299B">
        <w:rPr>
          <w:rFonts w:ascii="Muller Bold" w:hAnsi="Muller Bold"/>
          <w:b w:val="0"/>
          <w:sz w:val="20"/>
        </w:rPr>
        <w:tab/>
      </w:r>
    </w:p>
    <w:tbl>
      <w:tblPr>
        <w:tblW w:w="7138" w:type="dxa"/>
        <w:tblInd w:w="421" w:type="dxa"/>
        <w:tblBorders>
          <w:top w:val="single" w:sz="4" w:space="0" w:color="C45911"/>
          <w:left w:val="single" w:sz="4" w:space="0" w:color="C45911"/>
          <w:bottom w:val="single" w:sz="4" w:space="0" w:color="C45911"/>
          <w:right w:val="single" w:sz="4" w:space="0" w:color="C45911"/>
          <w:insideH w:val="single" w:sz="4" w:space="0" w:color="C45911"/>
          <w:insideV w:val="single" w:sz="4" w:space="0" w:color="C45911"/>
        </w:tblBorders>
        <w:tblLook w:val="04A0" w:firstRow="1" w:lastRow="0" w:firstColumn="1" w:lastColumn="0" w:noHBand="0" w:noVBand="1"/>
      </w:tblPr>
      <w:tblGrid>
        <w:gridCol w:w="7138"/>
      </w:tblGrid>
      <w:tr w:rsidR="00480D67" w:rsidRPr="0008185C" w14:paraId="343D0241" w14:textId="77777777" w:rsidTr="00715337">
        <w:tc>
          <w:tcPr>
            <w:tcW w:w="71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1B0FE2" w14:textId="25B09096" w:rsidR="0012299B" w:rsidRPr="00B20FC5" w:rsidRDefault="001B723A" w:rsidP="001B723A">
            <w:pPr>
              <w:jc w:val="left"/>
              <w:rPr>
                <w:sz w:val="20"/>
                <w:lang w:val="es-ES"/>
              </w:rPr>
            </w:pPr>
            <w:r w:rsidRPr="001B723A">
              <w:rPr>
                <w:sz w:val="20"/>
                <w:lang w:val="es-ES"/>
              </w:rPr>
              <w:t xml:space="preserve">Aplicativo </w:t>
            </w:r>
            <w:r w:rsidR="00F64581">
              <w:rPr>
                <w:sz w:val="20"/>
                <w:lang w:val="es-ES"/>
              </w:rPr>
              <w:t>WEB</w:t>
            </w:r>
            <w:r w:rsidRPr="001B723A">
              <w:rPr>
                <w:sz w:val="20"/>
                <w:lang w:val="es-ES"/>
              </w:rPr>
              <w:t>(E-Commers) con Sistema de Facturación para automatizar la Ventas, Compras y gestión de almacenes de la empresa Altared</w:t>
            </w:r>
            <w:r w:rsidR="004A3E76">
              <w:rPr>
                <w:sz w:val="20"/>
                <w:lang w:val="es-ES"/>
              </w:rPr>
              <w:t xml:space="preserve"> </w:t>
            </w:r>
            <w:r w:rsidRPr="001B723A">
              <w:rPr>
                <w:sz w:val="20"/>
                <w:lang w:val="es-ES"/>
              </w:rPr>
              <w:t>Group S.A.C</w:t>
            </w:r>
            <w:r w:rsidR="004A3E76">
              <w:rPr>
                <w:sz w:val="20"/>
                <w:lang w:val="es-ES"/>
              </w:rPr>
              <w:t>.</w:t>
            </w:r>
          </w:p>
        </w:tc>
      </w:tr>
    </w:tbl>
    <w:p w14:paraId="238C5773" w14:textId="77777777" w:rsidR="00480D67" w:rsidRPr="0012299B" w:rsidRDefault="00480D67" w:rsidP="00480D67">
      <w:pPr>
        <w:pStyle w:val="Ttulo2"/>
        <w:tabs>
          <w:tab w:val="clear" w:pos="1427"/>
          <w:tab w:val="num" w:pos="576"/>
        </w:tabs>
        <w:ind w:left="576" w:hanging="36"/>
        <w:rPr>
          <w:rFonts w:ascii="Muller Bold" w:hAnsi="Muller Bold"/>
          <w:b w:val="0"/>
          <w:sz w:val="20"/>
        </w:rPr>
      </w:pPr>
      <w:bookmarkStart w:id="16" w:name="_Toc89224926"/>
      <w:bookmarkStart w:id="17" w:name="_Toc199424693"/>
      <w:r w:rsidRPr="0012299B">
        <w:rPr>
          <w:rFonts w:ascii="Muller Bold" w:hAnsi="Muller Bold" w:cs="Tahoma"/>
          <w:b w:val="0"/>
          <w:sz w:val="20"/>
        </w:rPr>
        <w:t>Descripción</w:t>
      </w:r>
      <w:bookmarkEnd w:id="16"/>
      <w:bookmarkEnd w:id="17"/>
      <w:r w:rsidRPr="0012299B">
        <w:rPr>
          <w:rFonts w:ascii="Muller Bold" w:hAnsi="Muller Bold"/>
          <w:b w:val="0"/>
          <w:sz w:val="20"/>
        </w:rPr>
        <w:tab/>
      </w:r>
    </w:p>
    <w:tbl>
      <w:tblPr>
        <w:tblW w:w="0" w:type="auto"/>
        <w:tblInd w:w="421" w:type="dxa"/>
        <w:tblBorders>
          <w:top w:val="single" w:sz="4" w:space="0" w:color="C45911"/>
          <w:left w:val="single" w:sz="4" w:space="0" w:color="C45911"/>
          <w:bottom w:val="single" w:sz="4" w:space="0" w:color="C45911"/>
          <w:right w:val="single" w:sz="4" w:space="0" w:color="C45911"/>
          <w:insideH w:val="single" w:sz="4" w:space="0" w:color="C45911"/>
          <w:insideV w:val="single" w:sz="4" w:space="0" w:color="C45911"/>
        </w:tblBorders>
        <w:tblLook w:val="04A0" w:firstRow="1" w:lastRow="0" w:firstColumn="1" w:lastColumn="0" w:noHBand="0" w:noVBand="1"/>
      </w:tblPr>
      <w:tblGrid>
        <w:gridCol w:w="7138"/>
      </w:tblGrid>
      <w:tr w:rsidR="00480D67" w:rsidRPr="0008185C" w14:paraId="56B03C34" w14:textId="77777777" w:rsidTr="00715337">
        <w:tc>
          <w:tcPr>
            <w:tcW w:w="71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A039677" w14:textId="06CDA3E5" w:rsidR="00480D67" w:rsidRPr="00B20FC5" w:rsidRDefault="004A3E76" w:rsidP="00415678">
            <w:pPr>
              <w:rPr>
                <w:sz w:val="20"/>
                <w:lang w:val="es-ES"/>
              </w:rPr>
            </w:pPr>
            <w:r w:rsidRPr="004A3E76">
              <w:rPr>
                <w:sz w:val="20"/>
              </w:rPr>
              <w:t xml:space="preserve">Se trata de una aplicación </w:t>
            </w:r>
            <w:r w:rsidR="005A02F0">
              <w:rPr>
                <w:sz w:val="20"/>
              </w:rPr>
              <w:t>WEB</w:t>
            </w:r>
            <w:r w:rsidRPr="004A3E76">
              <w:rPr>
                <w:sz w:val="20"/>
              </w:rPr>
              <w:t xml:space="preserve"> transaccional de comercio electrónico, la cual cuenta con un sistema de facturación integrado. Esta aplicación está específicamente diseñada para la empresa Altared Group S.A.C., con el propósito de automatizar los procesos de ventas, compras y gestión de almacenes. Al hacerlo, mejora significativamente la eficiencia operativa al facilitar la administración de inventarios y la ejecución de transacciones comerciales.</w:t>
            </w:r>
          </w:p>
        </w:tc>
      </w:tr>
    </w:tbl>
    <w:p w14:paraId="42028316" w14:textId="77777777" w:rsidR="00480D67" w:rsidRPr="0012299B" w:rsidRDefault="00480D67" w:rsidP="00480D67">
      <w:pPr>
        <w:pStyle w:val="Ttulo2"/>
        <w:tabs>
          <w:tab w:val="clear" w:pos="1427"/>
          <w:tab w:val="num" w:pos="576"/>
        </w:tabs>
        <w:ind w:left="576" w:hanging="36"/>
        <w:rPr>
          <w:rFonts w:ascii="Muller Bold" w:hAnsi="Muller Bold" w:cs="Tahoma"/>
          <w:b w:val="0"/>
          <w:sz w:val="20"/>
        </w:rPr>
      </w:pPr>
      <w:bookmarkStart w:id="18" w:name="_Toc89224927"/>
      <w:bookmarkStart w:id="19" w:name="_Toc199424694"/>
      <w:r w:rsidRPr="0012299B">
        <w:rPr>
          <w:rFonts w:ascii="Muller Bold" w:hAnsi="Muller Bold" w:cs="Tahoma"/>
          <w:b w:val="0"/>
          <w:sz w:val="20"/>
        </w:rPr>
        <w:t>Dirección / Áreas involucrados</w:t>
      </w:r>
      <w:bookmarkEnd w:id="18"/>
      <w:bookmarkEnd w:id="19"/>
    </w:p>
    <w:tbl>
      <w:tblPr>
        <w:tblW w:w="0" w:type="auto"/>
        <w:tblInd w:w="421" w:type="dxa"/>
        <w:tblBorders>
          <w:top w:val="single" w:sz="4" w:space="0" w:color="C45911"/>
          <w:left w:val="single" w:sz="4" w:space="0" w:color="C45911"/>
          <w:bottom w:val="single" w:sz="4" w:space="0" w:color="C45911"/>
          <w:right w:val="single" w:sz="4" w:space="0" w:color="C45911"/>
          <w:insideH w:val="single" w:sz="4" w:space="0" w:color="C45911"/>
          <w:insideV w:val="single" w:sz="4" w:space="0" w:color="C45911"/>
        </w:tblBorders>
        <w:tblLook w:val="04A0" w:firstRow="1" w:lastRow="0" w:firstColumn="1" w:lastColumn="0" w:noHBand="0" w:noVBand="1"/>
      </w:tblPr>
      <w:tblGrid>
        <w:gridCol w:w="7138"/>
      </w:tblGrid>
      <w:tr w:rsidR="00480D67" w:rsidRPr="0008185C" w14:paraId="42E175E9" w14:textId="77777777" w:rsidTr="00715337">
        <w:tc>
          <w:tcPr>
            <w:tcW w:w="71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56BC7EB" w14:textId="3A12C79D" w:rsidR="0012299B" w:rsidRPr="00B20FC5" w:rsidRDefault="00480D67" w:rsidP="00415678">
            <w:pPr>
              <w:rPr>
                <w:sz w:val="20"/>
                <w:lang w:val="es-ES"/>
              </w:rPr>
            </w:pPr>
            <w:r>
              <w:rPr>
                <w:sz w:val="20"/>
                <w:lang w:val="es-ES"/>
              </w:rPr>
              <w:t xml:space="preserve"> </w:t>
            </w:r>
            <w:r w:rsidR="00C012A0">
              <w:rPr>
                <w:sz w:val="20"/>
                <w:lang w:val="es-ES"/>
              </w:rPr>
              <w:t>Ventas</w:t>
            </w:r>
          </w:p>
        </w:tc>
      </w:tr>
      <w:tr w:rsidR="00480D67" w:rsidRPr="0008185C" w14:paraId="54817183" w14:textId="77777777" w:rsidTr="00715337">
        <w:tc>
          <w:tcPr>
            <w:tcW w:w="71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754914" w14:textId="6A9523B5" w:rsidR="00480D67" w:rsidRPr="00B20FC5" w:rsidRDefault="00C012A0" w:rsidP="00415678">
            <w:pPr>
              <w:rPr>
                <w:sz w:val="20"/>
                <w:lang w:val="es-ES"/>
              </w:rPr>
            </w:pPr>
            <w:r>
              <w:rPr>
                <w:sz w:val="20"/>
                <w:lang w:val="es-ES"/>
              </w:rPr>
              <w:t>Compras</w:t>
            </w:r>
          </w:p>
        </w:tc>
      </w:tr>
      <w:tr w:rsidR="00480D67" w:rsidRPr="0008185C" w14:paraId="004380C2" w14:textId="77777777" w:rsidTr="00715337">
        <w:tc>
          <w:tcPr>
            <w:tcW w:w="71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EC81FD" w14:textId="79115549" w:rsidR="0012299B" w:rsidRPr="00B20FC5" w:rsidRDefault="00C012A0" w:rsidP="00415678">
            <w:pPr>
              <w:jc w:val="left"/>
              <w:rPr>
                <w:sz w:val="20"/>
                <w:lang w:val="es-ES"/>
              </w:rPr>
            </w:pPr>
            <w:r>
              <w:rPr>
                <w:sz w:val="20"/>
                <w:lang w:val="es-ES"/>
              </w:rPr>
              <w:t>Almacén</w:t>
            </w:r>
          </w:p>
        </w:tc>
      </w:tr>
      <w:tr w:rsidR="00C012A0" w:rsidRPr="0008185C" w14:paraId="5CB2C336" w14:textId="77777777" w:rsidTr="00715337">
        <w:tc>
          <w:tcPr>
            <w:tcW w:w="713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B72C314" w14:textId="4886D442" w:rsidR="00C012A0" w:rsidRDefault="00C012A0" w:rsidP="00415678">
            <w:pPr>
              <w:jc w:val="left"/>
              <w:rPr>
                <w:sz w:val="20"/>
                <w:lang w:val="es-ES"/>
              </w:rPr>
            </w:pPr>
            <w:r>
              <w:rPr>
                <w:sz w:val="20"/>
                <w:lang w:val="es-ES"/>
              </w:rPr>
              <w:t>Gerencia</w:t>
            </w:r>
          </w:p>
        </w:tc>
      </w:tr>
    </w:tbl>
    <w:p w14:paraId="38AF4EA5" w14:textId="77777777" w:rsidR="00480D67" w:rsidRPr="002C20F2" w:rsidRDefault="00480D67" w:rsidP="00480D67">
      <w:pPr>
        <w:pStyle w:val="Ttulo2"/>
        <w:tabs>
          <w:tab w:val="clear" w:pos="1427"/>
          <w:tab w:val="num" w:pos="576"/>
        </w:tabs>
        <w:ind w:left="576" w:hanging="36"/>
        <w:rPr>
          <w:rFonts w:ascii="Muller Bold" w:hAnsi="Muller Bold" w:cs="Tahoma"/>
          <w:b w:val="0"/>
          <w:sz w:val="20"/>
        </w:rPr>
      </w:pPr>
      <w:bookmarkStart w:id="20" w:name="_Toc89224929"/>
      <w:bookmarkStart w:id="21" w:name="_Toc199424695"/>
      <w:r w:rsidRPr="002C20F2">
        <w:rPr>
          <w:rFonts w:ascii="Muller Bold" w:hAnsi="Muller Bold" w:cs="Tahoma"/>
          <w:b w:val="0"/>
          <w:sz w:val="20"/>
        </w:rPr>
        <w:t>Objetivos Estratégic</w:t>
      </w:r>
      <w:bookmarkEnd w:id="20"/>
      <w:r w:rsidRPr="002C20F2">
        <w:rPr>
          <w:rFonts w:ascii="Muller Bold" w:hAnsi="Muller Bold" w:cs="Tahoma"/>
          <w:b w:val="0"/>
          <w:sz w:val="20"/>
        </w:rPr>
        <w:t>os</w:t>
      </w:r>
      <w:bookmarkEnd w:id="21"/>
    </w:p>
    <w:p w14:paraId="3868E450" w14:textId="77777777" w:rsidR="00480D67" w:rsidRDefault="00480D67" w:rsidP="00480D67">
      <w:pPr>
        <w:ind w:left="1476" w:hanging="36"/>
        <w:rPr>
          <w:lang w:val="es-ES"/>
        </w:rPr>
      </w:pPr>
    </w:p>
    <w:tbl>
      <w:tblPr>
        <w:tblW w:w="8080" w:type="dxa"/>
        <w:tblInd w:w="426" w:type="dxa"/>
        <w:tblBorders>
          <w:top w:val="single" w:sz="4" w:space="0" w:color="C45911"/>
          <w:left w:val="single" w:sz="4" w:space="0" w:color="C45911"/>
          <w:bottom w:val="single" w:sz="4" w:space="0" w:color="C45911"/>
          <w:right w:val="single" w:sz="4" w:space="0" w:color="C45911"/>
          <w:insideH w:val="single" w:sz="4" w:space="0" w:color="C45911"/>
          <w:insideV w:val="single" w:sz="4" w:space="0" w:color="C45911"/>
        </w:tblBorders>
        <w:tblLook w:val="01E0" w:firstRow="1" w:lastRow="1" w:firstColumn="1" w:lastColumn="1" w:noHBand="0" w:noVBand="0"/>
      </w:tblPr>
      <w:tblGrid>
        <w:gridCol w:w="1701"/>
        <w:gridCol w:w="6379"/>
      </w:tblGrid>
      <w:tr w:rsidR="00480D67" w:rsidRPr="008B67EE" w14:paraId="3AC298B6" w14:textId="77777777" w:rsidTr="00715337">
        <w:tc>
          <w:tcPr>
            <w:tcW w:w="1701" w:type="dxa"/>
            <w:tcBorders>
              <w:top w:val="nil"/>
              <w:left w:val="nil"/>
              <w:bottom w:val="nil"/>
              <w:right w:val="single" w:sz="4" w:space="0" w:color="FFFFFF" w:themeColor="background1"/>
            </w:tcBorders>
            <w:shd w:val="clear" w:color="auto" w:fill="000000" w:themeFill="text1"/>
          </w:tcPr>
          <w:p w14:paraId="2B0BA728" w14:textId="77777777" w:rsidR="00480D67" w:rsidRPr="008161F6" w:rsidRDefault="00480D67" w:rsidP="00415678">
            <w:pPr>
              <w:jc w:val="center"/>
              <w:rPr>
                <w:rFonts w:ascii="Muller Bold" w:hAnsi="Muller Bold" w:cs="Tahoma"/>
                <w:color w:val="FFFFFF" w:themeColor="background1"/>
                <w:sz w:val="20"/>
                <w:lang w:val="es-ES"/>
              </w:rPr>
            </w:pPr>
            <w:r w:rsidRPr="008161F6">
              <w:rPr>
                <w:rFonts w:ascii="Muller Bold" w:hAnsi="Muller Bold" w:cs="Tahoma"/>
                <w:color w:val="FFFFFF" w:themeColor="background1"/>
                <w:sz w:val="20"/>
                <w:lang w:val="es-ES"/>
              </w:rPr>
              <w:t>Objetivo Estratégico</w:t>
            </w:r>
          </w:p>
        </w:tc>
        <w:tc>
          <w:tcPr>
            <w:tcW w:w="6379" w:type="dxa"/>
            <w:tcBorders>
              <w:top w:val="single" w:sz="4" w:space="0" w:color="000000" w:themeColor="text1"/>
              <w:left w:val="single" w:sz="4" w:space="0" w:color="FFFFFF" w:themeColor="background1"/>
              <w:bottom w:val="single" w:sz="4" w:space="0" w:color="000000" w:themeColor="text1"/>
              <w:right w:val="single" w:sz="4" w:space="0" w:color="000000" w:themeColor="text1"/>
            </w:tcBorders>
            <w:shd w:val="clear" w:color="auto" w:fill="000000" w:themeFill="text1"/>
          </w:tcPr>
          <w:p w14:paraId="7918780E" w14:textId="77777777" w:rsidR="00480D67" w:rsidRPr="008161F6" w:rsidRDefault="00480D67" w:rsidP="00415678">
            <w:pPr>
              <w:jc w:val="center"/>
              <w:rPr>
                <w:rFonts w:ascii="Muller Bold" w:hAnsi="Muller Bold" w:cs="Tahoma"/>
                <w:color w:val="FFFFFF" w:themeColor="background1"/>
                <w:sz w:val="20"/>
                <w:lang w:val="es-ES"/>
              </w:rPr>
            </w:pPr>
            <w:r w:rsidRPr="008161F6">
              <w:rPr>
                <w:rFonts w:ascii="Muller Bold" w:hAnsi="Muller Bold" w:cs="Tahoma"/>
                <w:color w:val="FFFFFF" w:themeColor="background1"/>
                <w:sz w:val="20"/>
                <w:lang w:val="es-ES"/>
              </w:rPr>
              <w:t>Descripción</w:t>
            </w:r>
          </w:p>
        </w:tc>
      </w:tr>
      <w:tr w:rsidR="00480D67" w:rsidRPr="00A27CF6" w14:paraId="62FA296D" w14:textId="77777777" w:rsidTr="00715337">
        <w:tc>
          <w:tcPr>
            <w:tcW w:w="1701" w:type="dxa"/>
            <w:tcBorders>
              <w:top w:val="nil"/>
              <w:left w:val="single" w:sz="4" w:space="0" w:color="000000" w:themeColor="text1"/>
              <w:bottom w:val="single" w:sz="4" w:space="0" w:color="000000" w:themeColor="text1"/>
              <w:right w:val="single" w:sz="4" w:space="0" w:color="000000" w:themeColor="text1"/>
            </w:tcBorders>
            <w:shd w:val="clear" w:color="auto" w:fill="auto"/>
          </w:tcPr>
          <w:p w14:paraId="5669600C" w14:textId="77777777" w:rsidR="00480D67" w:rsidRPr="007456AD" w:rsidRDefault="00480D67" w:rsidP="00415678">
            <w:pPr>
              <w:jc w:val="center"/>
              <w:rPr>
                <w:rFonts w:cs="Arial"/>
                <w:b/>
                <w:sz w:val="20"/>
                <w:lang w:val="es-ES"/>
              </w:rPr>
            </w:pPr>
            <w:r w:rsidRPr="007456AD">
              <w:rPr>
                <w:rFonts w:cs="Arial"/>
                <w:b/>
                <w:sz w:val="20"/>
                <w:lang w:val="es-ES"/>
              </w:rPr>
              <w:t>1</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39695B6" w14:textId="3AF996AF" w:rsidR="00480D67" w:rsidRPr="000976CA" w:rsidRDefault="00A27CF6" w:rsidP="00415678">
            <w:pPr>
              <w:jc w:val="left"/>
              <w:rPr>
                <w:rFonts w:cs="Arial"/>
                <w:sz w:val="20"/>
                <w:lang w:val="es-ES"/>
              </w:rPr>
            </w:pPr>
            <w:r w:rsidRPr="000976CA">
              <w:rPr>
                <w:sz w:val="20"/>
              </w:rPr>
              <w:t>Optimizar la Cadena de Suministros, mejorando el tiempo de entrega</w:t>
            </w:r>
          </w:p>
        </w:tc>
      </w:tr>
      <w:tr w:rsidR="00480D67" w:rsidRPr="008B67EE" w14:paraId="422488B8" w14:textId="77777777" w:rsidTr="00715337">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2143149" w14:textId="77777777" w:rsidR="00480D67" w:rsidRPr="007456AD" w:rsidRDefault="00480D67" w:rsidP="00415678">
            <w:pPr>
              <w:jc w:val="center"/>
              <w:rPr>
                <w:rFonts w:cs="Arial"/>
                <w:b/>
                <w:sz w:val="20"/>
                <w:lang w:val="es-ES"/>
              </w:rPr>
            </w:pPr>
            <w:r w:rsidRPr="007456AD">
              <w:rPr>
                <w:rFonts w:cs="Arial"/>
                <w:b/>
                <w:sz w:val="20"/>
                <w:lang w:val="es-ES"/>
              </w:rPr>
              <w:t>2</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BB38C92" w14:textId="7C8491CB" w:rsidR="00480D67" w:rsidRPr="000976CA" w:rsidRDefault="00A27CF6" w:rsidP="00415678">
            <w:pPr>
              <w:rPr>
                <w:rFonts w:cs="Arial"/>
                <w:sz w:val="20"/>
                <w:lang w:val="es-ES"/>
              </w:rPr>
            </w:pPr>
            <w:r w:rsidRPr="000976CA">
              <w:rPr>
                <w:sz w:val="20"/>
              </w:rPr>
              <w:t>Impulsar el Crecimiento del Comercio Electrónico en el mercado</w:t>
            </w:r>
            <w:r w:rsidR="00E47430">
              <w:rPr>
                <w:sz w:val="20"/>
              </w:rPr>
              <w:t>.</w:t>
            </w:r>
          </w:p>
        </w:tc>
      </w:tr>
      <w:tr w:rsidR="00480D67" w:rsidRPr="008B67EE" w14:paraId="2EDFBFAC" w14:textId="77777777" w:rsidTr="00715337">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9DBFDB" w14:textId="77777777" w:rsidR="00480D67" w:rsidRPr="007456AD" w:rsidRDefault="00480D67" w:rsidP="00415678">
            <w:pPr>
              <w:jc w:val="center"/>
              <w:rPr>
                <w:rFonts w:cs="Arial"/>
                <w:b/>
                <w:sz w:val="20"/>
                <w:lang w:val="es-ES"/>
              </w:rPr>
            </w:pPr>
            <w:r w:rsidRPr="007456AD">
              <w:rPr>
                <w:rFonts w:cs="Arial"/>
                <w:b/>
                <w:sz w:val="20"/>
                <w:lang w:val="es-ES"/>
              </w:rPr>
              <w:t>3</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4D5F333" w14:textId="67A9EA0B" w:rsidR="00480D67" w:rsidRPr="000976CA" w:rsidRDefault="00A27CF6" w:rsidP="00415678">
            <w:pPr>
              <w:rPr>
                <w:rFonts w:cs="Arial"/>
                <w:sz w:val="20"/>
                <w:lang w:val="es-ES"/>
              </w:rPr>
            </w:pPr>
            <w:r w:rsidRPr="000976CA">
              <w:rPr>
                <w:sz w:val="20"/>
              </w:rPr>
              <w:t>Expandir la Oferta de Productos, maximizando las ventas</w:t>
            </w:r>
            <w:r w:rsidR="00E47430">
              <w:rPr>
                <w:sz w:val="20"/>
              </w:rPr>
              <w:t>.</w:t>
            </w:r>
          </w:p>
        </w:tc>
      </w:tr>
    </w:tbl>
    <w:p w14:paraId="7140D862" w14:textId="77777777" w:rsidR="00D12279" w:rsidRDefault="00D12279" w:rsidP="00D12279">
      <w:pPr>
        <w:pStyle w:val="Ttulo2"/>
        <w:numPr>
          <w:ilvl w:val="0"/>
          <w:numId w:val="0"/>
        </w:numPr>
        <w:ind w:left="851"/>
        <w:rPr>
          <w:rFonts w:ascii="Muller Bold" w:hAnsi="Muller Bold" w:cs="Tahoma"/>
          <w:b w:val="0"/>
          <w:sz w:val="20"/>
        </w:rPr>
      </w:pPr>
      <w:bookmarkStart w:id="22" w:name="_Toc89224930"/>
      <w:bookmarkStart w:id="23" w:name="_Toc199424696"/>
    </w:p>
    <w:p w14:paraId="01821396" w14:textId="77777777" w:rsidR="00D12279" w:rsidRDefault="00D12279" w:rsidP="00D12279">
      <w:pPr>
        <w:pStyle w:val="Ttulo2"/>
        <w:numPr>
          <w:ilvl w:val="0"/>
          <w:numId w:val="0"/>
        </w:numPr>
        <w:ind w:left="576"/>
        <w:rPr>
          <w:rFonts w:ascii="Muller Bold" w:hAnsi="Muller Bold" w:cs="Tahoma"/>
          <w:b w:val="0"/>
          <w:sz w:val="20"/>
        </w:rPr>
      </w:pPr>
    </w:p>
    <w:p w14:paraId="1519D0E6" w14:textId="77777777" w:rsidR="00D12279" w:rsidRDefault="00D12279" w:rsidP="00D12279">
      <w:pPr>
        <w:pStyle w:val="Ttulo2"/>
        <w:numPr>
          <w:ilvl w:val="0"/>
          <w:numId w:val="0"/>
        </w:numPr>
        <w:ind w:left="576"/>
        <w:rPr>
          <w:rFonts w:ascii="Muller Bold" w:hAnsi="Muller Bold" w:cs="Tahoma"/>
          <w:b w:val="0"/>
          <w:sz w:val="20"/>
        </w:rPr>
      </w:pPr>
    </w:p>
    <w:p w14:paraId="4B0AF7B7" w14:textId="77777777" w:rsidR="00D12279" w:rsidRDefault="00D12279" w:rsidP="00D12279">
      <w:pPr>
        <w:pStyle w:val="Ttulo2"/>
        <w:numPr>
          <w:ilvl w:val="0"/>
          <w:numId w:val="0"/>
        </w:numPr>
        <w:ind w:left="576"/>
        <w:rPr>
          <w:rFonts w:ascii="Muller Bold" w:hAnsi="Muller Bold" w:cs="Tahoma"/>
          <w:b w:val="0"/>
          <w:sz w:val="20"/>
        </w:rPr>
      </w:pPr>
    </w:p>
    <w:p w14:paraId="58C902A6" w14:textId="1A6FB8A3" w:rsidR="00480D67" w:rsidRPr="002C20F2" w:rsidRDefault="00480D67" w:rsidP="00480D67">
      <w:pPr>
        <w:pStyle w:val="Ttulo2"/>
        <w:tabs>
          <w:tab w:val="clear" w:pos="1427"/>
          <w:tab w:val="num" w:pos="576"/>
        </w:tabs>
        <w:ind w:left="576" w:hanging="36"/>
        <w:rPr>
          <w:rFonts w:ascii="Muller Bold" w:hAnsi="Muller Bold" w:cs="Tahoma"/>
          <w:b w:val="0"/>
          <w:sz w:val="20"/>
        </w:rPr>
      </w:pPr>
      <w:r w:rsidRPr="002C20F2">
        <w:rPr>
          <w:rFonts w:ascii="Muller Bold" w:hAnsi="Muller Bold" w:cs="Tahoma"/>
          <w:b w:val="0"/>
          <w:sz w:val="20"/>
        </w:rPr>
        <w:lastRenderedPageBreak/>
        <w:t>Beneficios Esperados</w:t>
      </w:r>
      <w:bookmarkEnd w:id="22"/>
      <w:bookmarkEnd w:id="23"/>
      <w:r w:rsidRPr="002C20F2">
        <w:rPr>
          <w:rFonts w:ascii="Muller Bold" w:hAnsi="Muller Bold" w:cs="Tahoma"/>
          <w:b w:val="0"/>
          <w:sz w:val="20"/>
        </w:rPr>
        <w:t xml:space="preserve"> </w:t>
      </w:r>
    </w:p>
    <w:tbl>
      <w:tblPr>
        <w:tblW w:w="8080" w:type="dxa"/>
        <w:tblInd w:w="42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701"/>
        <w:gridCol w:w="6379"/>
      </w:tblGrid>
      <w:tr w:rsidR="00480D67" w:rsidRPr="008B67EE" w14:paraId="206D5266" w14:textId="77777777" w:rsidTr="00715337">
        <w:tc>
          <w:tcPr>
            <w:tcW w:w="1701" w:type="dxa"/>
            <w:tcBorders>
              <w:top w:val="nil"/>
              <w:left w:val="nil"/>
              <w:bottom w:val="nil"/>
              <w:right w:val="single" w:sz="4" w:space="0" w:color="FFFFFF" w:themeColor="background1"/>
            </w:tcBorders>
            <w:shd w:val="clear" w:color="auto" w:fill="000000" w:themeFill="text1"/>
          </w:tcPr>
          <w:p w14:paraId="327779FD" w14:textId="77777777" w:rsidR="00480D67" w:rsidRPr="002C20F2" w:rsidRDefault="00480D67" w:rsidP="00415678">
            <w:pPr>
              <w:jc w:val="center"/>
              <w:rPr>
                <w:rFonts w:ascii="Muller Bold" w:hAnsi="Muller Bold" w:cs="Tahoma"/>
                <w:color w:val="FFFFFF" w:themeColor="background1"/>
                <w:sz w:val="20"/>
                <w:lang w:val="es-ES"/>
              </w:rPr>
            </w:pPr>
            <w:r w:rsidRPr="002C20F2">
              <w:rPr>
                <w:rFonts w:ascii="Muller Bold" w:hAnsi="Muller Bold" w:cs="Tahoma"/>
                <w:color w:val="FFFFFF" w:themeColor="background1"/>
                <w:sz w:val="20"/>
                <w:lang w:val="es-ES"/>
              </w:rPr>
              <w:t xml:space="preserve">Beneficio Cuantitativo  </w:t>
            </w:r>
          </w:p>
        </w:tc>
        <w:tc>
          <w:tcPr>
            <w:tcW w:w="6379" w:type="dxa"/>
            <w:tcBorders>
              <w:left w:val="single" w:sz="4" w:space="0" w:color="FFFFFF" w:themeColor="background1"/>
            </w:tcBorders>
            <w:shd w:val="clear" w:color="auto" w:fill="000000" w:themeFill="text1"/>
          </w:tcPr>
          <w:p w14:paraId="2C8FB707" w14:textId="77777777" w:rsidR="00480D67" w:rsidRPr="002C20F2" w:rsidRDefault="00480D67" w:rsidP="00415678">
            <w:pPr>
              <w:jc w:val="center"/>
              <w:rPr>
                <w:rFonts w:ascii="Muller Bold" w:hAnsi="Muller Bold" w:cs="Tahoma"/>
                <w:color w:val="FFFFFF" w:themeColor="background1"/>
                <w:sz w:val="20"/>
                <w:lang w:val="es-ES"/>
              </w:rPr>
            </w:pPr>
            <w:r w:rsidRPr="002C20F2">
              <w:rPr>
                <w:rFonts w:ascii="Muller Bold" w:hAnsi="Muller Bold" w:cs="Tahoma"/>
                <w:color w:val="FFFFFF" w:themeColor="background1"/>
                <w:sz w:val="20"/>
                <w:lang w:val="es-ES"/>
              </w:rPr>
              <w:t>Descripción</w:t>
            </w:r>
          </w:p>
        </w:tc>
      </w:tr>
      <w:tr w:rsidR="00480D67" w:rsidRPr="008B67EE" w14:paraId="348C09F6" w14:textId="77777777" w:rsidTr="00715337">
        <w:tc>
          <w:tcPr>
            <w:tcW w:w="1701" w:type="dxa"/>
            <w:tcBorders>
              <w:top w:val="nil"/>
            </w:tcBorders>
            <w:shd w:val="clear" w:color="auto" w:fill="auto"/>
          </w:tcPr>
          <w:p w14:paraId="1CFED824" w14:textId="77777777" w:rsidR="00480D67" w:rsidRPr="008161F6" w:rsidRDefault="00480D67" w:rsidP="00415678">
            <w:pPr>
              <w:jc w:val="center"/>
              <w:rPr>
                <w:rFonts w:ascii="Muller Light" w:hAnsi="Muller Light" w:cs="Arial"/>
                <w:sz w:val="20"/>
                <w:lang w:val="es-ES"/>
              </w:rPr>
            </w:pPr>
            <w:r w:rsidRPr="008161F6">
              <w:rPr>
                <w:rFonts w:ascii="Muller Light" w:hAnsi="Muller Light" w:cs="Arial"/>
                <w:sz w:val="20"/>
                <w:lang w:val="es-ES"/>
              </w:rPr>
              <w:t>1</w:t>
            </w:r>
          </w:p>
        </w:tc>
        <w:tc>
          <w:tcPr>
            <w:tcW w:w="6379" w:type="dxa"/>
            <w:shd w:val="clear" w:color="auto" w:fill="auto"/>
          </w:tcPr>
          <w:p w14:paraId="77B6A2AF" w14:textId="57E536DE" w:rsidR="00480D67" w:rsidRPr="000976CA" w:rsidRDefault="00794121" w:rsidP="00415678">
            <w:pPr>
              <w:rPr>
                <w:rFonts w:cs="Arial"/>
                <w:sz w:val="20"/>
                <w:lang w:val="es-ES"/>
              </w:rPr>
            </w:pPr>
            <w:r w:rsidRPr="000976CA">
              <w:rPr>
                <w:sz w:val="20"/>
              </w:rPr>
              <w:t xml:space="preserve">Aumentar las ventas online en un 30% tras la implementación de la aplicación </w:t>
            </w:r>
            <w:r w:rsidR="00DB62AE">
              <w:rPr>
                <w:sz w:val="20"/>
              </w:rPr>
              <w:t>web</w:t>
            </w:r>
            <w:r w:rsidRPr="000976CA">
              <w:rPr>
                <w:sz w:val="20"/>
              </w:rPr>
              <w:t xml:space="preserve"> de comercio electrónico</w:t>
            </w:r>
            <w:r w:rsidR="00E47430">
              <w:rPr>
                <w:sz w:val="20"/>
              </w:rPr>
              <w:t>.</w:t>
            </w:r>
          </w:p>
        </w:tc>
      </w:tr>
      <w:tr w:rsidR="00480D67" w:rsidRPr="008B67EE" w14:paraId="3D550C13" w14:textId="77777777" w:rsidTr="00715337">
        <w:tc>
          <w:tcPr>
            <w:tcW w:w="1701" w:type="dxa"/>
            <w:shd w:val="clear" w:color="auto" w:fill="auto"/>
          </w:tcPr>
          <w:p w14:paraId="7B66FBE7" w14:textId="77777777" w:rsidR="00480D67" w:rsidRPr="008161F6" w:rsidRDefault="00480D67" w:rsidP="00415678">
            <w:pPr>
              <w:jc w:val="center"/>
              <w:rPr>
                <w:rFonts w:ascii="Muller Light" w:hAnsi="Muller Light" w:cs="Arial"/>
                <w:sz w:val="20"/>
                <w:lang w:val="es-ES"/>
              </w:rPr>
            </w:pPr>
            <w:r w:rsidRPr="008161F6">
              <w:rPr>
                <w:rFonts w:ascii="Muller Light" w:hAnsi="Muller Light" w:cs="Arial"/>
                <w:sz w:val="20"/>
                <w:lang w:val="es-ES"/>
              </w:rPr>
              <w:t>2</w:t>
            </w:r>
          </w:p>
        </w:tc>
        <w:tc>
          <w:tcPr>
            <w:tcW w:w="6379" w:type="dxa"/>
            <w:shd w:val="clear" w:color="auto" w:fill="auto"/>
          </w:tcPr>
          <w:p w14:paraId="38DACF72" w14:textId="3DC2725B" w:rsidR="00480D67" w:rsidRPr="000976CA" w:rsidRDefault="00794121" w:rsidP="00415678">
            <w:pPr>
              <w:rPr>
                <w:rFonts w:cs="Arial"/>
                <w:sz w:val="20"/>
                <w:lang w:val="es-ES"/>
              </w:rPr>
            </w:pPr>
            <w:r w:rsidRPr="000976CA">
              <w:rPr>
                <w:sz w:val="20"/>
              </w:rPr>
              <w:t>Disminuir los costos operativos en un 20% mediante la automatización de procesos de ventas, compras y gestión de almacenes</w:t>
            </w:r>
            <w:r w:rsidR="00E47430">
              <w:rPr>
                <w:sz w:val="20"/>
              </w:rPr>
              <w:t>.</w:t>
            </w:r>
          </w:p>
        </w:tc>
      </w:tr>
      <w:tr w:rsidR="00480D67" w:rsidRPr="008B67EE" w14:paraId="02EFF2DB" w14:textId="77777777" w:rsidTr="00715337">
        <w:tc>
          <w:tcPr>
            <w:tcW w:w="1701" w:type="dxa"/>
            <w:tcBorders>
              <w:bottom w:val="nil"/>
            </w:tcBorders>
            <w:shd w:val="clear" w:color="auto" w:fill="auto"/>
          </w:tcPr>
          <w:p w14:paraId="02BD0F92" w14:textId="77777777" w:rsidR="00480D67" w:rsidRPr="008161F6" w:rsidRDefault="00480D67" w:rsidP="00415678">
            <w:pPr>
              <w:jc w:val="center"/>
              <w:rPr>
                <w:rFonts w:ascii="Muller Light" w:hAnsi="Muller Light" w:cs="Arial"/>
                <w:sz w:val="20"/>
                <w:lang w:val="es-ES"/>
              </w:rPr>
            </w:pPr>
            <w:r w:rsidRPr="008161F6">
              <w:rPr>
                <w:rFonts w:ascii="Muller Light" w:hAnsi="Muller Light" w:cs="Arial"/>
                <w:sz w:val="20"/>
                <w:lang w:val="es-ES"/>
              </w:rPr>
              <w:t>3</w:t>
            </w:r>
          </w:p>
        </w:tc>
        <w:tc>
          <w:tcPr>
            <w:tcW w:w="6379" w:type="dxa"/>
            <w:tcBorders>
              <w:bottom w:val="nil"/>
            </w:tcBorders>
            <w:shd w:val="clear" w:color="auto" w:fill="auto"/>
          </w:tcPr>
          <w:p w14:paraId="2A0AFF46" w14:textId="1F18B720" w:rsidR="00480D67" w:rsidRPr="000976CA" w:rsidRDefault="00794121" w:rsidP="00415678">
            <w:pPr>
              <w:rPr>
                <w:rFonts w:cs="Arial"/>
                <w:sz w:val="20"/>
                <w:lang w:val="es-ES"/>
              </w:rPr>
            </w:pPr>
            <w:r w:rsidRPr="000976CA">
              <w:rPr>
                <w:sz w:val="20"/>
              </w:rPr>
              <w:t>Disminuir los errores en la facturación en un 50% mediante la implementación de un sistema de facturación automatizado y preciso</w:t>
            </w:r>
            <w:r w:rsidR="00E47430">
              <w:rPr>
                <w:sz w:val="20"/>
              </w:rPr>
              <w:t>.</w:t>
            </w:r>
          </w:p>
        </w:tc>
      </w:tr>
      <w:tr w:rsidR="00480D67" w:rsidRPr="008B67EE" w14:paraId="5B30164F" w14:textId="77777777" w:rsidTr="00715337">
        <w:tc>
          <w:tcPr>
            <w:tcW w:w="1701" w:type="dxa"/>
            <w:tcBorders>
              <w:top w:val="nil"/>
              <w:left w:val="nil"/>
              <w:bottom w:val="nil"/>
              <w:right w:val="single" w:sz="4" w:space="0" w:color="FFFFFF" w:themeColor="background1"/>
            </w:tcBorders>
            <w:shd w:val="clear" w:color="auto" w:fill="000000" w:themeFill="text1"/>
          </w:tcPr>
          <w:p w14:paraId="4A447E8B" w14:textId="77777777" w:rsidR="00480D67" w:rsidRPr="002C20F2" w:rsidRDefault="00480D67" w:rsidP="00415678">
            <w:pPr>
              <w:jc w:val="center"/>
              <w:rPr>
                <w:rFonts w:ascii="Muller Bold" w:hAnsi="Muller Bold" w:cs="Tahoma"/>
                <w:color w:val="FFFFFF" w:themeColor="background1"/>
                <w:sz w:val="20"/>
                <w:lang w:val="es-ES"/>
              </w:rPr>
            </w:pPr>
            <w:r w:rsidRPr="002C20F2">
              <w:rPr>
                <w:rFonts w:ascii="Muller Bold" w:hAnsi="Muller Bold" w:cs="Tahoma"/>
                <w:color w:val="FFFFFF" w:themeColor="background1"/>
                <w:sz w:val="20"/>
                <w:lang w:val="es-ES"/>
              </w:rPr>
              <w:t>Beneficio Cualitativo</w:t>
            </w:r>
          </w:p>
        </w:tc>
        <w:tc>
          <w:tcPr>
            <w:tcW w:w="6379" w:type="dxa"/>
            <w:tcBorders>
              <w:top w:val="nil"/>
              <w:left w:val="single" w:sz="4" w:space="0" w:color="FFFFFF" w:themeColor="background1"/>
              <w:bottom w:val="nil"/>
              <w:right w:val="nil"/>
            </w:tcBorders>
            <w:shd w:val="clear" w:color="auto" w:fill="000000" w:themeFill="text1"/>
          </w:tcPr>
          <w:p w14:paraId="40B7832C" w14:textId="77777777" w:rsidR="00480D67" w:rsidRPr="002C20F2" w:rsidRDefault="00480D67" w:rsidP="00415678">
            <w:pPr>
              <w:jc w:val="center"/>
              <w:rPr>
                <w:rFonts w:ascii="Muller Bold" w:hAnsi="Muller Bold" w:cs="Tahoma"/>
                <w:color w:val="FFFFFF" w:themeColor="background1"/>
                <w:sz w:val="20"/>
                <w:lang w:val="es-ES"/>
              </w:rPr>
            </w:pPr>
            <w:r w:rsidRPr="002C20F2">
              <w:rPr>
                <w:rFonts w:ascii="Muller Bold" w:hAnsi="Muller Bold" w:cs="Tahoma"/>
                <w:color w:val="FFFFFF" w:themeColor="background1"/>
                <w:sz w:val="20"/>
                <w:lang w:val="es-ES"/>
              </w:rPr>
              <w:t>Descripción</w:t>
            </w:r>
          </w:p>
        </w:tc>
      </w:tr>
      <w:tr w:rsidR="00480D67" w:rsidRPr="008B67EE" w14:paraId="2093A439" w14:textId="77777777" w:rsidTr="00715337">
        <w:tc>
          <w:tcPr>
            <w:tcW w:w="1701" w:type="dxa"/>
            <w:tcBorders>
              <w:top w:val="nil"/>
            </w:tcBorders>
            <w:shd w:val="clear" w:color="auto" w:fill="auto"/>
          </w:tcPr>
          <w:p w14:paraId="5ED4C10B" w14:textId="77777777" w:rsidR="00480D67" w:rsidRPr="008161F6" w:rsidRDefault="00480D67" w:rsidP="00415678">
            <w:pPr>
              <w:jc w:val="center"/>
              <w:rPr>
                <w:rFonts w:ascii="Muller Light" w:hAnsi="Muller Light" w:cs="Arial"/>
                <w:sz w:val="20"/>
                <w:lang w:val="es-ES"/>
              </w:rPr>
            </w:pPr>
            <w:r w:rsidRPr="008161F6">
              <w:rPr>
                <w:rFonts w:ascii="Muller Light" w:hAnsi="Muller Light" w:cs="Arial"/>
                <w:sz w:val="20"/>
                <w:lang w:val="es-ES"/>
              </w:rPr>
              <w:t>1</w:t>
            </w:r>
          </w:p>
        </w:tc>
        <w:tc>
          <w:tcPr>
            <w:tcW w:w="6379" w:type="dxa"/>
            <w:tcBorders>
              <w:top w:val="nil"/>
            </w:tcBorders>
            <w:shd w:val="clear" w:color="auto" w:fill="auto"/>
          </w:tcPr>
          <w:p w14:paraId="22FEB5DD" w14:textId="67607D67" w:rsidR="00480D67" w:rsidRPr="00343A4B" w:rsidRDefault="00480D67" w:rsidP="000976CA">
            <w:pPr>
              <w:ind w:left="1476" w:hanging="1581"/>
              <w:rPr>
                <w:rFonts w:cs="Arial"/>
                <w:sz w:val="20"/>
                <w:lang w:val="es-ES"/>
              </w:rPr>
            </w:pPr>
            <w:r>
              <w:rPr>
                <w:rFonts w:cs="Arial"/>
                <w:sz w:val="20"/>
                <w:lang w:val="es-ES"/>
              </w:rPr>
              <w:t xml:space="preserve"> </w:t>
            </w:r>
            <w:r w:rsidR="000976CA" w:rsidRPr="000976CA">
              <w:rPr>
                <w:rFonts w:cs="Arial"/>
                <w:sz w:val="20"/>
                <w:lang w:val="es-ES"/>
              </w:rPr>
              <w:t xml:space="preserve">La aplicación </w:t>
            </w:r>
            <w:r w:rsidR="009440F2">
              <w:rPr>
                <w:rFonts w:cs="Arial"/>
                <w:sz w:val="20"/>
                <w:lang w:val="es-ES"/>
              </w:rPr>
              <w:t>web</w:t>
            </w:r>
            <w:r w:rsidR="000976CA" w:rsidRPr="000976CA">
              <w:rPr>
                <w:rFonts w:cs="Arial"/>
                <w:sz w:val="20"/>
                <w:lang w:val="es-ES"/>
              </w:rPr>
              <w:t xml:space="preserve"> proporcionará una experiencia de usuario intuitiva</w:t>
            </w:r>
            <w:r w:rsidR="00D05CFE">
              <w:rPr>
                <w:rFonts w:cs="Arial"/>
                <w:sz w:val="20"/>
                <w:lang w:val="es-ES"/>
              </w:rPr>
              <w:t>.</w:t>
            </w:r>
          </w:p>
        </w:tc>
      </w:tr>
      <w:tr w:rsidR="00480D67" w:rsidRPr="008B67EE" w14:paraId="5EE570A7" w14:textId="77777777" w:rsidTr="00715337">
        <w:tc>
          <w:tcPr>
            <w:tcW w:w="1701" w:type="dxa"/>
            <w:shd w:val="clear" w:color="auto" w:fill="auto"/>
          </w:tcPr>
          <w:p w14:paraId="5B0FD661" w14:textId="77777777" w:rsidR="00480D67" w:rsidRPr="008161F6" w:rsidRDefault="00480D67" w:rsidP="00415678">
            <w:pPr>
              <w:jc w:val="center"/>
              <w:rPr>
                <w:rFonts w:ascii="Muller Light" w:hAnsi="Muller Light" w:cs="Arial"/>
                <w:sz w:val="20"/>
                <w:lang w:val="es-ES"/>
              </w:rPr>
            </w:pPr>
            <w:r w:rsidRPr="008161F6">
              <w:rPr>
                <w:rFonts w:ascii="Muller Light" w:hAnsi="Muller Light" w:cs="Arial"/>
                <w:sz w:val="20"/>
                <w:lang w:val="es-ES"/>
              </w:rPr>
              <w:t>2</w:t>
            </w:r>
          </w:p>
        </w:tc>
        <w:tc>
          <w:tcPr>
            <w:tcW w:w="6379" w:type="dxa"/>
            <w:shd w:val="clear" w:color="auto" w:fill="auto"/>
          </w:tcPr>
          <w:p w14:paraId="09A01F82" w14:textId="1FF5E0E5" w:rsidR="00480D67" w:rsidRPr="00343A4B" w:rsidRDefault="00480D67" w:rsidP="00415678">
            <w:pPr>
              <w:ind w:left="1476" w:hanging="1581"/>
              <w:rPr>
                <w:rFonts w:cs="Arial"/>
                <w:sz w:val="20"/>
                <w:lang w:val="es-ES"/>
              </w:rPr>
            </w:pPr>
            <w:r>
              <w:rPr>
                <w:rFonts w:cs="Arial"/>
                <w:sz w:val="20"/>
                <w:lang w:val="es-ES"/>
              </w:rPr>
              <w:t xml:space="preserve"> </w:t>
            </w:r>
            <w:r w:rsidR="000976CA" w:rsidRPr="000976CA">
              <w:rPr>
                <w:rFonts w:cs="Arial"/>
                <w:sz w:val="20"/>
                <w:lang w:val="es-ES"/>
              </w:rPr>
              <w:t>La presencia en línea permitirá</w:t>
            </w:r>
            <w:r w:rsidR="000976CA">
              <w:rPr>
                <w:rFonts w:cs="Arial"/>
                <w:sz w:val="20"/>
                <w:lang w:val="es-ES"/>
              </w:rPr>
              <w:t xml:space="preserve"> </w:t>
            </w:r>
            <w:r w:rsidR="000976CA" w:rsidRPr="000976CA">
              <w:rPr>
                <w:rFonts w:cs="Arial"/>
                <w:sz w:val="20"/>
                <w:lang w:val="es-ES"/>
              </w:rPr>
              <w:t>legar a una audiencia más amplia</w:t>
            </w:r>
            <w:r w:rsidR="00D05CFE">
              <w:rPr>
                <w:rFonts w:cs="Arial"/>
                <w:sz w:val="20"/>
                <w:lang w:val="es-ES"/>
              </w:rPr>
              <w:t>.</w:t>
            </w:r>
          </w:p>
        </w:tc>
      </w:tr>
      <w:tr w:rsidR="00480D67" w:rsidRPr="008B67EE" w14:paraId="6AACB146" w14:textId="77777777" w:rsidTr="00715337">
        <w:tc>
          <w:tcPr>
            <w:tcW w:w="1701" w:type="dxa"/>
            <w:shd w:val="clear" w:color="auto" w:fill="auto"/>
          </w:tcPr>
          <w:p w14:paraId="231F99E0" w14:textId="77777777" w:rsidR="00480D67" w:rsidRPr="008161F6" w:rsidRDefault="00480D67" w:rsidP="00415678">
            <w:pPr>
              <w:jc w:val="center"/>
              <w:rPr>
                <w:rFonts w:ascii="Muller Light" w:hAnsi="Muller Light" w:cs="Arial"/>
                <w:sz w:val="20"/>
                <w:lang w:val="es-ES"/>
              </w:rPr>
            </w:pPr>
            <w:r w:rsidRPr="008161F6">
              <w:rPr>
                <w:rFonts w:ascii="Muller Light" w:hAnsi="Muller Light" w:cs="Arial"/>
                <w:sz w:val="20"/>
                <w:lang w:val="es-ES"/>
              </w:rPr>
              <w:t>3</w:t>
            </w:r>
          </w:p>
        </w:tc>
        <w:tc>
          <w:tcPr>
            <w:tcW w:w="6379" w:type="dxa"/>
            <w:shd w:val="clear" w:color="auto" w:fill="auto"/>
          </w:tcPr>
          <w:p w14:paraId="0E5EECBC" w14:textId="4B97F745" w:rsidR="00480D67" w:rsidRPr="00343A4B" w:rsidRDefault="000976CA" w:rsidP="000976CA">
            <w:pPr>
              <w:rPr>
                <w:rFonts w:cs="Arial"/>
                <w:sz w:val="20"/>
                <w:lang w:val="es-ES"/>
              </w:rPr>
            </w:pPr>
            <w:r w:rsidRPr="000976CA">
              <w:rPr>
                <w:sz w:val="20"/>
              </w:rPr>
              <w:t>Una mejor gestión de compras y almacenes facilitará la colaboración y negociación con proveedores</w:t>
            </w:r>
            <w:r w:rsidR="00D05CFE">
              <w:rPr>
                <w:sz w:val="20"/>
              </w:rPr>
              <w:t>.</w:t>
            </w:r>
          </w:p>
        </w:tc>
      </w:tr>
    </w:tbl>
    <w:p w14:paraId="7E19C77B" w14:textId="77777777" w:rsidR="00480D67" w:rsidRDefault="00480D67" w:rsidP="00480D67">
      <w:pPr>
        <w:ind w:left="1476" w:hanging="36"/>
        <w:rPr>
          <w:lang w:val="es-ES"/>
        </w:rPr>
      </w:pPr>
    </w:p>
    <w:p w14:paraId="23FEE0AA" w14:textId="77777777" w:rsidR="00480D67" w:rsidRDefault="00480D67" w:rsidP="00480D67">
      <w:pPr>
        <w:ind w:left="1476" w:hanging="36"/>
        <w:rPr>
          <w:lang w:val="es-ES"/>
        </w:rPr>
      </w:pPr>
    </w:p>
    <w:p w14:paraId="03FD9841" w14:textId="77777777" w:rsidR="00480D67" w:rsidRPr="002C20F2" w:rsidRDefault="00480D67" w:rsidP="00480D67">
      <w:pPr>
        <w:pStyle w:val="Ttulo2"/>
        <w:tabs>
          <w:tab w:val="clear" w:pos="1427"/>
          <w:tab w:val="num" w:pos="576"/>
        </w:tabs>
        <w:ind w:left="576" w:hanging="36"/>
        <w:rPr>
          <w:rFonts w:ascii="Muller Bold" w:hAnsi="Muller Bold" w:cs="Tahoma"/>
          <w:b w:val="0"/>
          <w:sz w:val="20"/>
        </w:rPr>
      </w:pPr>
      <w:bookmarkStart w:id="24" w:name="_Toc199424697"/>
      <w:bookmarkStart w:id="25" w:name="_Toc89224931"/>
      <w:r w:rsidRPr="002C20F2">
        <w:rPr>
          <w:rFonts w:ascii="Muller Bold" w:hAnsi="Muller Bold" w:cs="Tahoma"/>
          <w:b w:val="0"/>
          <w:sz w:val="20"/>
        </w:rPr>
        <w:t>Supuestos y premisas</w:t>
      </w:r>
      <w:bookmarkEnd w:id="24"/>
    </w:p>
    <w:tbl>
      <w:tblPr>
        <w:tblW w:w="8080" w:type="dxa"/>
        <w:tblInd w:w="56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256"/>
        <w:gridCol w:w="6824"/>
      </w:tblGrid>
      <w:tr w:rsidR="002C20F2" w:rsidRPr="002C20F2" w14:paraId="1DBDEB95" w14:textId="77777777" w:rsidTr="00715337">
        <w:tc>
          <w:tcPr>
            <w:tcW w:w="1256" w:type="dxa"/>
            <w:tcBorders>
              <w:top w:val="nil"/>
              <w:left w:val="nil"/>
              <w:bottom w:val="nil"/>
              <w:right w:val="single" w:sz="4" w:space="0" w:color="FFFFFF" w:themeColor="background1"/>
            </w:tcBorders>
            <w:shd w:val="clear" w:color="auto" w:fill="000000" w:themeFill="text1"/>
          </w:tcPr>
          <w:p w14:paraId="32C69575" w14:textId="77777777" w:rsidR="00480D67" w:rsidRPr="00F27D41" w:rsidRDefault="00480D67" w:rsidP="002C20F2">
            <w:pPr>
              <w:jc w:val="center"/>
              <w:rPr>
                <w:rFonts w:ascii="Muller Bold" w:hAnsi="Muller Bold" w:cs="Tahoma"/>
                <w:color w:val="FFFFFF" w:themeColor="background1"/>
                <w:sz w:val="20"/>
                <w:lang w:val="es-ES"/>
              </w:rPr>
            </w:pPr>
            <w:r w:rsidRPr="00F27D41">
              <w:rPr>
                <w:rFonts w:ascii="Muller Bold" w:hAnsi="Muller Bold" w:cs="Tahoma"/>
                <w:color w:val="FFFFFF" w:themeColor="background1"/>
                <w:sz w:val="20"/>
                <w:lang w:val="es-ES"/>
              </w:rPr>
              <w:t>Supuestos</w:t>
            </w:r>
          </w:p>
        </w:tc>
        <w:tc>
          <w:tcPr>
            <w:tcW w:w="6824" w:type="dxa"/>
            <w:tcBorders>
              <w:top w:val="nil"/>
              <w:left w:val="single" w:sz="4" w:space="0" w:color="FFFFFF" w:themeColor="background1"/>
              <w:bottom w:val="nil"/>
              <w:right w:val="single" w:sz="4" w:space="0" w:color="FFFFFF" w:themeColor="background1"/>
            </w:tcBorders>
            <w:shd w:val="clear" w:color="auto" w:fill="000000" w:themeFill="text1"/>
          </w:tcPr>
          <w:p w14:paraId="07608AEA" w14:textId="77777777" w:rsidR="00480D67" w:rsidRPr="00F27D41" w:rsidRDefault="00480D67" w:rsidP="00415678">
            <w:pPr>
              <w:jc w:val="center"/>
              <w:rPr>
                <w:rFonts w:ascii="Muller Bold" w:hAnsi="Muller Bold" w:cs="Tahoma"/>
                <w:color w:val="FFFFFF" w:themeColor="background1"/>
                <w:sz w:val="20"/>
                <w:lang w:val="es-ES"/>
              </w:rPr>
            </w:pPr>
            <w:r w:rsidRPr="00F27D41">
              <w:rPr>
                <w:rFonts w:ascii="Muller Bold" w:hAnsi="Muller Bold" w:cs="Tahoma"/>
                <w:color w:val="FFFFFF" w:themeColor="background1"/>
                <w:sz w:val="20"/>
                <w:lang w:val="es-ES"/>
              </w:rPr>
              <w:t>Descripción</w:t>
            </w:r>
          </w:p>
        </w:tc>
      </w:tr>
      <w:tr w:rsidR="00480D67" w:rsidRPr="008B67EE" w14:paraId="6F6CE9CF" w14:textId="77777777" w:rsidTr="00715337">
        <w:tc>
          <w:tcPr>
            <w:tcW w:w="1256" w:type="dxa"/>
            <w:tcBorders>
              <w:top w:val="nil"/>
            </w:tcBorders>
            <w:shd w:val="clear" w:color="auto" w:fill="auto"/>
          </w:tcPr>
          <w:p w14:paraId="1A036BED" w14:textId="77777777" w:rsidR="00480D67" w:rsidRPr="008161F6" w:rsidRDefault="00480D67" w:rsidP="00415678">
            <w:pPr>
              <w:jc w:val="center"/>
              <w:rPr>
                <w:rFonts w:ascii="Muller Light" w:hAnsi="Muller Light" w:cs="Tahoma"/>
                <w:sz w:val="20"/>
                <w:szCs w:val="18"/>
                <w:lang w:val="es-ES"/>
              </w:rPr>
            </w:pPr>
            <w:r w:rsidRPr="008161F6">
              <w:rPr>
                <w:rFonts w:ascii="Muller Light" w:hAnsi="Muller Light" w:cs="Tahoma"/>
                <w:sz w:val="20"/>
                <w:szCs w:val="18"/>
                <w:lang w:val="es-ES"/>
              </w:rPr>
              <w:t>1</w:t>
            </w:r>
          </w:p>
        </w:tc>
        <w:tc>
          <w:tcPr>
            <w:tcW w:w="6824" w:type="dxa"/>
            <w:tcBorders>
              <w:top w:val="nil"/>
            </w:tcBorders>
            <w:shd w:val="clear" w:color="auto" w:fill="auto"/>
          </w:tcPr>
          <w:p w14:paraId="105030CD" w14:textId="2506BF3C" w:rsidR="00480D67" w:rsidRPr="00343A4B" w:rsidRDefault="006F5736" w:rsidP="00415678">
            <w:pPr>
              <w:rPr>
                <w:rFonts w:cs="Arial"/>
                <w:sz w:val="20"/>
                <w:lang w:val="es-ES"/>
              </w:rPr>
            </w:pPr>
            <w:r w:rsidRPr="006F5736">
              <w:rPr>
                <w:rFonts w:cs="Arial"/>
                <w:sz w:val="20"/>
                <w:lang w:val="es-ES"/>
              </w:rPr>
              <w:t>Los sistemas actuales de la empresa serán compatibles con las nuevas tecnologías implementadas, lo que permitirá evitar problemas significativos de integración.</w:t>
            </w:r>
          </w:p>
        </w:tc>
      </w:tr>
      <w:tr w:rsidR="00480D67" w:rsidRPr="008B67EE" w14:paraId="1E9534BB" w14:textId="77777777" w:rsidTr="00715337">
        <w:tc>
          <w:tcPr>
            <w:tcW w:w="1256" w:type="dxa"/>
            <w:shd w:val="clear" w:color="auto" w:fill="auto"/>
          </w:tcPr>
          <w:p w14:paraId="40529306" w14:textId="77777777" w:rsidR="00480D67" w:rsidRPr="008161F6" w:rsidRDefault="00480D67" w:rsidP="00415678">
            <w:pPr>
              <w:jc w:val="center"/>
              <w:rPr>
                <w:rFonts w:ascii="Muller Light" w:hAnsi="Muller Light" w:cs="Tahoma"/>
                <w:sz w:val="20"/>
                <w:szCs w:val="18"/>
                <w:lang w:val="es-ES"/>
              </w:rPr>
            </w:pPr>
            <w:r w:rsidRPr="008161F6">
              <w:rPr>
                <w:rFonts w:ascii="Muller Light" w:hAnsi="Muller Light" w:cs="Tahoma"/>
                <w:sz w:val="20"/>
                <w:szCs w:val="18"/>
                <w:lang w:val="es-ES"/>
              </w:rPr>
              <w:t>2</w:t>
            </w:r>
          </w:p>
        </w:tc>
        <w:tc>
          <w:tcPr>
            <w:tcW w:w="6824" w:type="dxa"/>
            <w:shd w:val="clear" w:color="auto" w:fill="auto"/>
          </w:tcPr>
          <w:p w14:paraId="3ADF2B84" w14:textId="491E2DEA" w:rsidR="00480D67" w:rsidRPr="00343A4B" w:rsidRDefault="00700BC5" w:rsidP="00415678">
            <w:pPr>
              <w:rPr>
                <w:rFonts w:cs="Arial"/>
                <w:sz w:val="20"/>
                <w:lang w:val="es-ES"/>
              </w:rPr>
            </w:pPr>
            <w:r>
              <w:rPr>
                <w:rFonts w:cs="Arial"/>
                <w:sz w:val="20"/>
                <w:lang w:val="es-ES"/>
              </w:rPr>
              <w:t>L</w:t>
            </w:r>
            <w:r w:rsidRPr="00700BC5">
              <w:rPr>
                <w:rFonts w:cs="Arial"/>
                <w:sz w:val="20"/>
                <w:lang w:val="es-ES"/>
              </w:rPr>
              <w:t xml:space="preserve">a empresa </w:t>
            </w:r>
            <w:r>
              <w:rPr>
                <w:rFonts w:cs="Arial"/>
                <w:sz w:val="20"/>
                <w:lang w:val="es-ES"/>
              </w:rPr>
              <w:t>contara con</w:t>
            </w:r>
            <w:r w:rsidRPr="00700BC5">
              <w:rPr>
                <w:rFonts w:cs="Arial"/>
                <w:sz w:val="20"/>
                <w:lang w:val="es-ES"/>
              </w:rPr>
              <w:t xml:space="preserve"> el </w:t>
            </w:r>
            <w:r>
              <w:rPr>
                <w:rFonts w:cs="Arial"/>
                <w:sz w:val="20"/>
                <w:lang w:val="es-ES"/>
              </w:rPr>
              <w:t>recurso</w:t>
            </w:r>
            <w:r w:rsidRPr="00700BC5">
              <w:rPr>
                <w:rFonts w:cs="Arial"/>
                <w:sz w:val="20"/>
                <w:lang w:val="es-ES"/>
              </w:rPr>
              <w:t xml:space="preserve"> necesario para desarrollar, implementar y mantener la aplicación </w:t>
            </w:r>
            <w:r w:rsidR="006A41FF">
              <w:rPr>
                <w:rFonts w:cs="Arial"/>
                <w:sz w:val="20"/>
                <w:lang w:val="es-ES"/>
              </w:rPr>
              <w:t>web</w:t>
            </w:r>
            <w:r w:rsidR="006F5736">
              <w:rPr>
                <w:rFonts w:cs="Arial"/>
                <w:sz w:val="20"/>
                <w:lang w:val="es-ES"/>
              </w:rPr>
              <w:t>.</w:t>
            </w:r>
          </w:p>
        </w:tc>
      </w:tr>
      <w:tr w:rsidR="00480D67" w:rsidRPr="008B67EE" w14:paraId="6208A6EB" w14:textId="77777777" w:rsidTr="00715337">
        <w:tc>
          <w:tcPr>
            <w:tcW w:w="1256" w:type="dxa"/>
            <w:tcBorders>
              <w:bottom w:val="nil"/>
            </w:tcBorders>
            <w:shd w:val="clear" w:color="auto" w:fill="auto"/>
          </w:tcPr>
          <w:p w14:paraId="5D14B23D" w14:textId="77777777" w:rsidR="00480D67" w:rsidRPr="008161F6" w:rsidRDefault="00480D67" w:rsidP="00415678">
            <w:pPr>
              <w:jc w:val="center"/>
              <w:rPr>
                <w:rFonts w:ascii="Muller Light" w:hAnsi="Muller Light" w:cs="Tahoma"/>
                <w:sz w:val="20"/>
                <w:szCs w:val="18"/>
                <w:lang w:val="es-ES"/>
              </w:rPr>
            </w:pPr>
            <w:r w:rsidRPr="008161F6">
              <w:rPr>
                <w:rFonts w:ascii="Muller Light" w:hAnsi="Muller Light" w:cs="Tahoma"/>
                <w:sz w:val="20"/>
                <w:szCs w:val="18"/>
                <w:lang w:val="es-ES"/>
              </w:rPr>
              <w:t>3</w:t>
            </w:r>
          </w:p>
        </w:tc>
        <w:tc>
          <w:tcPr>
            <w:tcW w:w="6824" w:type="dxa"/>
            <w:tcBorders>
              <w:bottom w:val="nil"/>
            </w:tcBorders>
            <w:shd w:val="clear" w:color="auto" w:fill="auto"/>
          </w:tcPr>
          <w:p w14:paraId="7E06B2DC" w14:textId="289B8349" w:rsidR="00480D67" w:rsidRPr="00343A4B" w:rsidRDefault="006F5736" w:rsidP="00415678">
            <w:pPr>
              <w:rPr>
                <w:rFonts w:cs="Arial"/>
                <w:sz w:val="20"/>
                <w:lang w:val="es-ES"/>
              </w:rPr>
            </w:pPr>
            <w:r w:rsidRPr="006F5736">
              <w:rPr>
                <w:rFonts w:cs="Arial"/>
                <w:sz w:val="20"/>
                <w:lang w:val="es-ES"/>
              </w:rPr>
              <w:t>El personal capacitado estará en constante comunicación para resolver cualquier problema que surja durante el desarrollo del proyecto.</w:t>
            </w:r>
          </w:p>
        </w:tc>
      </w:tr>
      <w:tr w:rsidR="00480D67" w:rsidRPr="008B67EE" w14:paraId="60BBDD18" w14:textId="77777777" w:rsidTr="00715337">
        <w:tc>
          <w:tcPr>
            <w:tcW w:w="1256" w:type="dxa"/>
            <w:tcBorders>
              <w:top w:val="nil"/>
              <w:left w:val="nil"/>
              <w:bottom w:val="nil"/>
              <w:right w:val="single" w:sz="4" w:space="0" w:color="FFFFFF" w:themeColor="background1"/>
            </w:tcBorders>
            <w:shd w:val="clear" w:color="auto" w:fill="000000" w:themeFill="text1"/>
          </w:tcPr>
          <w:p w14:paraId="00F86F19" w14:textId="77777777" w:rsidR="00480D67" w:rsidRPr="00F27D41" w:rsidRDefault="00480D67" w:rsidP="00C16ECF">
            <w:pPr>
              <w:jc w:val="center"/>
              <w:rPr>
                <w:rFonts w:ascii="Muller Bold" w:hAnsi="Muller Bold" w:cs="Tahoma"/>
                <w:color w:val="FFFFFF" w:themeColor="background1"/>
                <w:sz w:val="20"/>
                <w:lang w:val="es-ES"/>
              </w:rPr>
            </w:pPr>
            <w:r w:rsidRPr="00F27D41">
              <w:rPr>
                <w:rFonts w:ascii="Muller Bold" w:hAnsi="Muller Bold" w:cs="Tahoma"/>
                <w:color w:val="FFFFFF" w:themeColor="background1"/>
                <w:sz w:val="20"/>
                <w:lang w:val="es-ES"/>
              </w:rPr>
              <w:t>Premisa</w:t>
            </w:r>
          </w:p>
        </w:tc>
        <w:tc>
          <w:tcPr>
            <w:tcW w:w="6824" w:type="dxa"/>
            <w:tcBorders>
              <w:top w:val="nil"/>
              <w:left w:val="single" w:sz="4" w:space="0" w:color="FFFFFF" w:themeColor="background1"/>
              <w:bottom w:val="nil"/>
              <w:right w:val="single" w:sz="4" w:space="0" w:color="FFFFFF" w:themeColor="background1"/>
            </w:tcBorders>
            <w:shd w:val="clear" w:color="auto" w:fill="000000" w:themeFill="text1"/>
          </w:tcPr>
          <w:p w14:paraId="55CAD0DF" w14:textId="77777777" w:rsidR="00480D67" w:rsidRPr="00F27D41" w:rsidRDefault="00480D67" w:rsidP="00415678">
            <w:pPr>
              <w:jc w:val="center"/>
              <w:rPr>
                <w:rFonts w:ascii="Muller Bold" w:hAnsi="Muller Bold" w:cs="Arial"/>
                <w:color w:val="FFFFFF" w:themeColor="background1"/>
                <w:sz w:val="20"/>
                <w:lang w:val="es-ES"/>
              </w:rPr>
            </w:pPr>
            <w:r w:rsidRPr="00F27D41">
              <w:rPr>
                <w:rFonts w:ascii="Muller Bold" w:hAnsi="Muller Bold" w:cs="Tahoma"/>
                <w:color w:val="FFFFFF" w:themeColor="background1"/>
                <w:sz w:val="20"/>
                <w:lang w:val="es-ES"/>
              </w:rPr>
              <w:t>Descripción</w:t>
            </w:r>
          </w:p>
        </w:tc>
      </w:tr>
      <w:tr w:rsidR="00480D67" w:rsidRPr="008B67EE" w14:paraId="72B0736E" w14:textId="77777777" w:rsidTr="00715337">
        <w:tc>
          <w:tcPr>
            <w:tcW w:w="1256" w:type="dxa"/>
            <w:tcBorders>
              <w:top w:val="nil"/>
            </w:tcBorders>
            <w:shd w:val="clear" w:color="auto" w:fill="auto"/>
          </w:tcPr>
          <w:p w14:paraId="221DBE1C" w14:textId="77777777" w:rsidR="00480D67" w:rsidRPr="008161F6" w:rsidRDefault="00480D67" w:rsidP="00415678">
            <w:pPr>
              <w:jc w:val="center"/>
              <w:rPr>
                <w:rFonts w:ascii="Muller Light" w:hAnsi="Muller Light" w:cs="Tahoma"/>
                <w:sz w:val="20"/>
                <w:szCs w:val="18"/>
                <w:lang w:val="es-ES"/>
              </w:rPr>
            </w:pPr>
            <w:r w:rsidRPr="008161F6">
              <w:rPr>
                <w:rFonts w:ascii="Muller Light" w:hAnsi="Muller Light" w:cs="Tahoma"/>
                <w:sz w:val="20"/>
                <w:szCs w:val="18"/>
                <w:lang w:val="es-ES"/>
              </w:rPr>
              <w:t>1</w:t>
            </w:r>
          </w:p>
        </w:tc>
        <w:tc>
          <w:tcPr>
            <w:tcW w:w="6824" w:type="dxa"/>
            <w:tcBorders>
              <w:top w:val="nil"/>
            </w:tcBorders>
            <w:shd w:val="clear" w:color="auto" w:fill="auto"/>
          </w:tcPr>
          <w:p w14:paraId="6A12EA39" w14:textId="332BDFE1" w:rsidR="00480D67" w:rsidRPr="00343A4B" w:rsidRDefault="009B7979" w:rsidP="00415678">
            <w:pPr>
              <w:rPr>
                <w:rFonts w:cs="Arial"/>
                <w:sz w:val="20"/>
                <w:lang w:val="es-ES"/>
              </w:rPr>
            </w:pPr>
            <w:r w:rsidRPr="009B7979">
              <w:rPr>
                <w:rFonts w:cs="Arial"/>
                <w:sz w:val="20"/>
                <w:lang w:val="es-ES"/>
              </w:rPr>
              <w:t>El equipo de desarrollo constara con las técnicas necesarias para poder implementar la solución del proyecto</w:t>
            </w:r>
            <w:r>
              <w:rPr>
                <w:rFonts w:cs="Arial"/>
                <w:sz w:val="20"/>
                <w:lang w:val="es-ES"/>
              </w:rPr>
              <w:t>.</w:t>
            </w:r>
          </w:p>
        </w:tc>
      </w:tr>
      <w:tr w:rsidR="00480D67" w:rsidRPr="008B67EE" w14:paraId="306C3F07" w14:textId="77777777" w:rsidTr="00715337">
        <w:tc>
          <w:tcPr>
            <w:tcW w:w="1256" w:type="dxa"/>
            <w:shd w:val="clear" w:color="auto" w:fill="auto"/>
          </w:tcPr>
          <w:p w14:paraId="76494449" w14:textId="77777777" w:rsidR="00480D67" w:rsidRPr="008161F6" w:rsidRDefault="00480D67" w:rsidP="00415678">
            <w:pPr>
              <w:jc w:val="center"/>
              <w:rPr>
                <w:rFonts w:ascii="Muller Light" w:hAnsi="Muller Light" w:cs="Tahoma"/>
                <w:sz w:val="20"/>
                <w:szCs w:val="18"/>
                <w:lang w:val="es-ES"/>
              </w:rPr>
            </w:pPr>
            <w:r w:rsidRPr="008161F6">
              <w:rPr>
                <w:rFonts w:ascii="Muller Light" w:hAnsi="Muller Light" w:cs="Tahoma"/>
                <w:sz w:val="20"/>
                <w:szCs w:val="18"/>
                <w:lang w:val="es-ES"/>
              </w:rPr>
              <w:t>2</w:t>
            </w:r>
          </w:p>
        </w:tc>
        <w:tc>
          <w:tcPr>
            <w:tcW w:w="6824" w:type="dxa"/>
            <w:shd w:val="clear" w:color="auto" w:fill="auto"/>
          </w:tcPr>
          <w:p w14:paraId="73CD9223" w14:textId="5B5EA370" w:rsidR="00480D67" w:rsidRPr="00343A4B" w:rsidRDefault="009B7979" w:rsidP="00415678">
            <w:pPr>
              <w:rPr>
                <w:rFonts w:cs="Arial"/>
                <w:sz w:val="20"/>
                <w:lang w:val="es-ES"/>
              </w:rPr>
            </w:pPr>
            <w:r>
              <w:rPr>
                <w:rFonts w:cs="Arial"/>
                <w:sz w:val="20"/>
                <w:lang w:val="es-ES"/>
              </w:rPr>
              <w:t xml:space="preserve">Todo el proyecto será plenamente comunicado, para su mejor desarrollo e implementación. </w:t>
            </w:r>
          </w:p>
        </w:tc>
      </w:tr>
      <w:tr w:rsidR="009B7979" w:rsidRPr="008B67EE" w14:paraId="18C2C2E6" w14:textId="77777777" w:rsidTr="00715337">
        <w:tc>
          <w:tcPr>
            <w:tcW w:w="1256" w:type="dxa"/>
            <w:shd w:val="clear" w:color="auto" w:fill="auto"/>
          </w:tcPr>
          <w:p w14:paraId="4D2D0F62" w14:textId="0836CE00" w:rsidR="009B7979" w:rsidRPr="008161F6" w:rsidRDefault="009B7979" w:rsidP="00415678">
            <w:pPr>
              <w:jc w:val="center"/>
              <w:rPr>
                <w:rFonts w:ascii="Muller Light" w:hAnsi="Muller Light" w:cs="Tahoma"/>
                <w:sz w:val="20"/>
                <w:szCs w:val="18"/>
                <w:lang w:val="es-ES"/>
              </w:rPr>
            </w:pPr>
            <w:r>
              <w:rPr>
                <w:rFonts w:ascii="Muller Light" w:hAnsi="Muller Light" w:cs="Tahoma"/>
                <w:sz w:val="20"/>
                <w:szCs w:val="18"/>
                <w:lang w:val="es-ES"/>
              </w:rPr>
              <w:t>3</w:t>
            </w:r>
          </w:p>
        </w:tc>
        <w:tc>
          <w:tcPr>
            <w:tcW w:w="6824" w:type="dxa"/>
            <w:shd w:val="clear" w:color="auto" w:fill="auto"/>
          </w:tcPr>
          <w:p w14:paraId="54B40222" w14:textId="56FDF5FA" w:rsidR="009B7979" w:rsidRPr="00343A4B" w:rsidRDefault="00A32F14" w:rsidP="00415678">
            <w:pPr>
              <w:rPr>
                <w:rFonts w:cs="Arial"/>
                <w:sz w:val="20"/>
                <w:lang w:val="es-ES"/>
              </w:rPr>
            </w:pPr>
            <w:r>
              <w:t>Todos los involucrados en la solución deben cumplir con los plazos establecidos en el calendario del proyecto.</w:t>
            </w:r>
          </w:p>
        </w:tc>
      </w:tr>
      <w:tr w:rsidR="00480D67" w:rsidRPr="008B67EE" w14:paraId="39E04F51" w14:textId="77777777" w:rsidTr="00715337">
        <w:tc>
          <w:tcPr>
            <w:tcW w:w="1256" w:type="dxa"/>
            <w:shd w:val="clear" w:color="auto" w:fill="auto"/>
          </w:tcPr>
          <w:p w14:paraId="43BAC230" w14:textId="72B44137" w:rsidR="00480D67" w:rsidRPr="008161F6" w:rsidRDefault="009B7979" w:rsidP="00415678">
            <w:pPr>
              <w:jc w:val="center"/>
              <w:rPr>
                <w:rFonts w:ascii="Muller Light" w:hAnsi="Muller Light" w:cs="Tahoma"/>
                <w:sz w:val="20"/>
                <w:szCs w:val="18"/>
                <w:lang w:val="es-ES"/>
              </w:rPr>
            </w:pPr>
            <w:r>
              <w:rPr>
                <w:rFonts w:ascii="Muller Light" w:hAnsi="Muller Light" w:cs="Tahoma"/>
                <w:sz w:val="20"/>
                <w:szCs w:val="18"/>
                <w:lang w:val="es-ES"/>
              </w:rPr>
              <w:t>4</w:t>
            </w:r>
          </w:p>
        </w:tc>
        <w:tc>
          <w:tcPr>
            <w:tcW w:w="6824" w:type="dxa"/>
            <w:shd w:val="clear" w:color="auto" w:fill="auto"/>
          </w:tcPr>
          <w:p w14:paraId="6EB892B0" w14:textId="7085579A" w:rsidR="00480D67" w:rsidRPr="00343A4B" w:rsidRDefault="009B7979" w:rsidP="00415678">
            <w:pPr>
              <w:rPr>
                <w:rFonts w:cs="Arial"/>
                <w:sz w:val="20"/>
                <w:lang w:val="es-ES"/>
              </w:rPr>
            </w:pPr>
            <w:r w:rsidRPr="009B7979">
              <w:rPr>
                <w:rFonts w:cs="Arial"/>
                <w:sz w:val="20"/>
                <w:lang w:val="es-ES"/>
              </w:rPr>
              <w:t>Tendrá soporte técnico constante y actualizaciones regulares para la aplicación, asegurando su funcionamiento óptimo y seguridad</w:t>
            </w:r>
            <w:r w:rsidR="00A32F14">
              <w:rPr>
                <w:rFonts w:cs="Arial"/>
                <w:sz w:val="20"/>
                <w:lang w:val="es-ES"/>
              </w:rPr>
              <w:t>, un ves desplegado</w:t>
            </w:r>
            <w:r w:rsidRPr="009B7979">
              <w:rPr>
                <w:rFonts w:cs="Arial"/>
                <w:sz w:val="20"/>
                <w:lang w:val="es-ES"/>
              </w:rPr>
              <w:t>.</w:t>
            </w:r>
          </w:p>
        </w:tc>
      </w:tr>
    </w:tbl>
    <w:p w14:paraId="615E0237" w14:textId="77777777" w:rsidR="00D12279" w:rsidRDefault="00D12279" w:rsidP="00D12279">
      <w:pPr>
        <w:pStyle w:val="Ttulo2"/>
        <w:numPr>
          <w:ilvl w:val="0"/>
          <w:numId w:val="0"/>
        </w:numPr>
        <w:ind w:left="576"/>
        <w:rPr>
          <w:rFonts w:ascii="Muller Bold" w:hAnsi="Muller Bold" w:cs="Tahoma"/>
          <w:b w:val="0"/>
          <w:sz w:val="20"/>
        </w:rPr>
      </w:pPr>
      <w:bookmarkStart w:id="26" w:name="_Toc199424698"/>
    </w:p>
    <w:p w14:paraId="6E43B788" w14:textId="77777777" w:rsidR="00D12279" w:rsidRDefault="00D12279" w:rsidP="00D12279">
      <w:pPr>
        <w:pStyle w:val="Ttulo2"/>
        <w:numPr>
          <w:ilvl w:val="0"/>
          <w:numId w:val="0"/>
        </w:numPr>
        <w:ind w:left="576"/>
        <w:rPr>
          <w:rFonts w:ascii="Muller Bold" w:hAnsi="Muller Bold" w:cs="Tahoma"/>
          <w:b w:val="0"/>
          <w:sz w:val="20"/>
        </w:rPr>
      </w:pPr>
    </w:p>
    <w:p w14:paraId="044965EC" w14:textId="77777777" w:rsidR="00D12279" w:rsidRDefault="00D12279" w:rsidP="00D12279">
      <w:pPr>
        <w:pStyle w:val="Ttulo2"/>
        <w:numPr>
          <w:ilvl w:val="0"/>
          <w:numId w:val="0"/>
        </w:numPr>
        <w:ind w:left="576"/>
        <w:rPr>
          <w:rFonts w:ascii="Muller Bold" w:hAnsi="Muller Bold" w:cs="Tahoma"/>
          <w:b w:val="0"/>
          <w:sz w:val="20"/>
        </w:rPr>
      </w:pPr>
    </w:p>
    <w:p w14:paraId="088FA8C8" w14:textId="77777777" w:rsidR="00D12279" w:rsidRDefault="00D12279" w:rsidP="00D12279">
      <w:pPr>
        <w:pStyle w:val="Ttulo2"/>
        <w:numPr>
          <w:ilvl w:val="0"/>
          <w:numId w:val="0"/>
        </w:numPr>
        <w:ind w:left="576"/>
        <w:rPr>
          <w:rFonts w:ascii="Muller Bold" w:hAnsi="Muller Bold" w:cs="Tahoma"/>
          <w:b w:val="0"/>
          <w:sz w:val="20"/>
        </w:rPr>
      </w:pPr>
    </w:p>
    <w:p w14:paraId="6EBC7038" w14:textId="77777777" w:rsidR="00D12279" w:rsidRDefault="00D12279" w:rsidP="00D12279">
      <w:pPr>
        <w:pStyle w:val="Ttulo2"/>
        <w:numPr>
          <w:ilvl w:val="0"/>
          <w:numId w:val="0"/>
        </w:numPr>
        <w:ind w:left="576"/>
        <w:rPr>
          <w:rFonts w:ascii="Muller Bold" w:hAnsi="Muller Bold" w:cs="Tahoma"/>
          <w:b w:val="0"/>
          <w:sz w:val="20"/>
        </w:rPr>
      </w:pPr>
    </w:p>
    <w:p w14:paraId="3E51FCD1" w14:textId="77777777" w:rsidR="00D12279" w:rsidRDefault="00D12279" w:rsidP="00D12279">
      <w:pPr>
        <w:pStyle w:val="Ttulo2"/>
        <w:numPr>
          <w:ilvl w:val="0"/>
          <w:numId w:val="0"/>
        </w:numPr>
        <w:ind w:left="576"/>
        <w:rPr>
          <w:rFonts w:ascii="Muller Bold" w:hAnsi="Muller Bold" w:cs="Tahoma"/>
          <w:b w:val="0"/>
          <w:sz w:val="20"/>
        </w:rPr>
      </w:pPr>
    </w:p>
    <w:p w14:paraId="031F3F13" w14:textId="77777777" w:rsidR="00D12279" w:rsidRDefault="00D12279" w:rsidP="00D12279">
      <w:pPr>
        <w:pStyle w:val="Ttulo2"/>
        <w:numPr>
          <w:ilvl w:val="0"/>
          <w:numId w:val="0"/>
        </w:numPr>
        <w:ind w:left="576"/>
        <w:rPr>
          <w:rFonts w:ascii="Muller Bold" w:hAnsi="Muller Bold" w:cs="Tahoma"/>
          <w:b w:val="0"/>
          <w:sz w:val="20"/>
        </w:rPr>
      </w:pPr>
    </w:p>
    <w:p w14:paraId="6D4FA71F" w14:textId="6A5CBF2E" w:rsidR="00480D67" w:rsidRPr="002C20F2" w:rsidRDefault="00480D67" w:rsidP="00480D67">
      <w:pPr>
        <w:pStyle w:val="Ttulo2"/>
        <w:tabs>
          <w:tab w:val="clear" w:pos="1427"/>
          <w:tab w:val="num" w:pos="576"/>
        </w:tabs>
        <w:ind w:left="576" w:hanging="36"/>
        <w:rPr>
          <w:rFonts w:ascii="Muller Bold" w:hAnsi="Muller Bold" w:cs="Tahoma"/>
          <w:b w:val="0"/>
          <w:sz w:val="20"/>
        </w:rPr>
      </w:pPr>
      <w:r w:rsidRPr="002C20F2">
        <w:rPr>
          <w:rFonts w:ascii="Muller Bold" w:hAnsi="Muller Bold" w:cs="Tahoma"/>
          <w:b w:val="0"/>
          <w:sz w:val="20"/>
        </w:rPr>
        <w:lastRenderedPageBreak/>
        <w:t>Restricciones</w:t>
      </w:r>
      <w:bookmarkEnd w:id="25"/>
      <w:bookmarkEnd w:id="26"/>
    </w:p>
    <w:tbl>
      <w:tblPr>
        <w:tblW w:w="8080" w:type="dxa"/>
        <w:tblInd w:w="56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336"/>
        <w:gridCol w:w="6744"/>
      </w:tblGrid>
      <w:tr w:rsidR="00480D67" w:rsidRPr="008B67EE" w14:paraId="201E9431" w14:textId="77777777" w:rsidTr="00715337">
        <w:tc>
          <w:tcPr>
            <w:tcW w:w="1336" w:type="dxa"/>
            <w:tcBorders>
              <w:top w:val="nil"/>
              <w:left w:val="nil"/>
              <w:bottom w:val="nil"/>
              <w:right w:val="single" w:sz="4" w:space="0" w:color="auto"/>
            </w:tcBorders>
            <w:shd w:val="clear" w:color="auto" w:fill="000000" w:themeFill="text1"/>
          </w:tcPr>
          <w:p w14:paraId="23CB4228" w14:textId="77777777" w:rsidR="00480D67" w:rsidRPr="00F27D41" w:rsidRDefault="00480D67" w:rsidP="002C20F2">
            <w:pPr>
              <w:jc w:val="center"/>
              <w:rPr>
                <w:rFonts w:ascii="Muller Bold" w:hAnsi="Muller Bold" w:cs="Tahoma"/>
                <w:color w:val="FFFFFF" w:themeColor="background1"/>
                <w:sz w:val="20"/>
                <w:lang w:val="es-ES"/>
              </w:rPr>
            </w:pPr>
            <w:r w:rsidRPr="00F27D41">
              <w:rPr>
                <w:rFonts w:ascii="Muller Bold" w:hAnsi="Muller Bold" w:cs="Tahoma"/>
                <w:color w:val="FFFFFF" w:themeColor="background1"/>
                <w:sz w:val="20"/>
                <w:lang w:val="es-ES"/>
              </w:rPr>
              <w:t>Restricción</w:t>
            </w:r>
          </w:p>
        </w:tc>
        <w:tc>
          <w:tcPr>
            <w:tcW w:w="6744" w:type="dxa"/>
            <w:tcBorders>
              <w:top w:val="nil"/>
              <w:left w:val="single" w:sz="4" w:space="0" w:color="auto"/>
              <w:bottom w:val="nil"/>
            </w:tcBorders>
            <w:shd w:val="clear" w:color="auto" w:fill="000000" w:themeFill="text1"/>
          </w:tcPr>
          <w:p w14:paraId="47B5AF9A" w14:textId="77777777" w:rsidR="00480D67" w:rsidRPr="00F27D41" w:rsidRDefault="00480D67" w:rsidP="00415678">
            <w:pPr>
              <w:jc w:val="center"/>
              <w:rPr>
                <w:rFonts w:ascii="Muller Bold" w:hAnsi="Muller Bold" w:cs="Tahoma"/>
                <w:color w:val="FFFFFF" w:themeColor="background1"/>
                <w:sz w:val="20"/>
                <w:lang w:val="es-ES"/>
              </w:rPr>
            </w:pPr>
            <w:r w:rsidRPr="00F27D41">
              <w:rPr>
                <w:rFonts w:ascii="Muller Bold" w:hAnsi="Muller Bold" w:cs="Tahoma"/>
                <w:color w:val="FFFFFF" w:themeColor="background1"/>
                <w:sz w:val="20"/>
                <w:lang w:val="es-ES"/>
              </w:rPr>
              <w:t>Descripción</w:t>
            </w:r>
          </w:p>
        </w:tc>
      </w:tr>
      <w:tr w:rsidR="00480D67" w:rsidRPr="008B67EE" w14:paraId="3342EC0B" w14:textId="77777777" w:rsidTr="00715337">
        <w:tc>
          <w:tcPr>
            <w:tcW w:w="1336" w:type="dxa"/>
            <w:tcBorders>
              <w:top w:val="nil"/>
            </w:tcBorders>
            <w:shd w:val="clear" w:color="auto" w:fill="auto"/>
          </w:tcPr>
          <w:p w14:paraId="5027EF32" w14:textId="77777777" w:rsidR="00480D67" w:rsidRPr="00F27D41" w:rsidRDefault="00480D67" w:rsidP="00415678">
            <w:pPr>
              <w:jc w:val="center"/>
              <w:rPr>
                <w:rFonts w:ascii="Muller Light" w:hAnsi="Muller Light" w:cs="Tahoma"/>
                <w:sz w:val="20"/>
                <w:szCs w:val="18"/>
                <w:lang w:val="es-ES"/>
              </w:rPr>
            </w:pPr>
            <w:r w:rsidRPr="00F27D41">
              <w:rPr>
                <w:rFonts w:ascii="Muller Light" w:hAnsi="Muller Light" w:cs="Tahoma"/>
                <w:sz w:val="20"/>
                <w:szCs w:val="18"/>
                <w:lang w:val="es-ES"/>
              </w:rPr>
              <w:t>1</w:t>
            </w:r>
          </w:p>
        </w:tc>
        <w:tc>
          <w:tcPr>
            <w:tcW w:w="6744" w:type="dxa"/>
            <w:tcBorders>
              <w:top w:val="nil"/>
            </w:tcBorders>
            <w:shd w:val="clear" w:color="auto" w:fill="auto"/>
          </w:tcPr>
          <w:p w14:paraId="27103160" w14:textId="07EF7364" w:rsidR="00480D67" w:rsidRPr="00343A4B" w:rsidRDefault="00CB0A26" w:rsidP="00415678">
            <w:pPr>
              <w:rPr>
                <w:rFonts w:cs="Arial"/>
                <w:sz w:val="20"/>
                <w:lang w:val="es-ES"/>
              </w:rPr>
            </w:pPr>
            <w:r>
              <w:rPr>
                <w:rFonts w:cs="Arial"/>
                <w:sz w:val="20"/>
              </w:rPr>
              <w:t>El desarrollo y la implementación finalizara en un periodo no menor a 1 a</w:t>
            </w:r>
            <w:r>
              <w:rPr>
                <w:rFonts w:cs="Arial"/>
                <w:sz w:val="20"/>
                <w:lang w:val="es-PE"/>
              </w:rPr>
              <w:t>ño</w:t>
            </w:r>
            <w:r w:rsidR="0029241E">
              <w:rPr>
                <w:rFonts w:cs="Arial"/>
                <w:sz w:val="20"/>
              </w:rPr>
              <w:t>.</w:t>
            </w:r>
          </w:p>
        </w:tc>
      </w:tr>
      <w:tr w:rsidR="00480D67" w:rsidRPr="008B67EE" w14:paraId="31DC53E1" w14:textId="77777777" w:rsidTr="00715337">
        <w:tc>
          <w:tcPr>
            <w:tcW w:w="1336" w:type="dxa"/>
            <w:shd w:val="clear" w:color="auto" w:fill="auto"/>
          </w:tcPr>
          <w:p w14:paraId="2966365E" w14:textId="77777777" w:rsidR="00480D67" w:rsidRPr="00F27D41" w:rsidRDefault="00480D67" w:rsidP="00415678">
            <w:pPr>
              <w:jc w:val="center"/>
              <w:rPr>
                <w:rFonts w:ascii="Muller Light" w:hAnsi="Muller Light" w:cs="Tahoma"/>
                <w:sz w:val="20"/>
                <w:szCs w:val="18"/>
                <w:lang w:val="es-ES"/>
              </w:rPr>
            </w:pPr>
            <w:r w:rsidRPr="00F27D41">
              <w:rPr>
                <w:rFonts w:ascii="Muller Light" w:hAnsi="Muller Light" w:cs="Tahoma"/>
                <w:sz w:val="20"/>
                <w:szCs w:val="18"/>
                <w:lang w:val="es-ES"/>
              </w:rPr>
              <w:t>2</w:t>
            </w:r>
          </w:p>
        </w:tc>
        <w:tc>
          <w:tcPr>
            <w:tcW w:w="6744" w:type="dxa"/>
            <w:shd w:val="clear" w:color="auto" w:fill="auto"/>
          </w:tcPr>
          <w:p w14:paraId="51407BDB" w14:textId="2DCF18EF" w:rsidR="00480D67" w:rsidRPr="00343A4B" w:rsidRDefault="0029241E" w:rsidP="00415678">
            <w:pPr>
              <w:rPr>
                <w:rFonts w:cs="Arial"/>
                <w:sz w:val="20"/>
                <w:lang w:val="es-ES"/>
              </w:rPr>
            </w:pPr>
            <w:r>
              <w:rPr>
                <w:rFonts w:cs="Arial"/>
                <w:sz w:val="20"/>
                <w:lang w:val="es-ES"/>
              </w:rPr>
              <w:t xml:space="preserve">El </w:t>
            </w:r>
            <w:r w:rsidR="00CB0A26">
              <w:rPr>
                <w:rFonts w:cs="Arial"/>
                <w:sz w:val="20"/>
                <w:lang w:val="es-ES"/>
              </w:rPr>
              <w:t>desarrollo e implementación</w:t>
            </w:r>
            <w:r>
              <w:rPr>
                <w:rFonts w:cs="Arial"/>
                <w:sz w:val="20"/>
                <w:lang w:val="es-ES"/>
              </w:rPr>
              <w:t xml:space="preserve"> costara máximo </w:t>
            </w:r>
            <w:r w:rsidR="009C732E">
              <w:rPr>
                <w:rFonts w:cs="Arial"/>
                <w:sz w:val="20"/>
                <w:lang w:val="es-ES"/>
              </w:rPr>
              <w:t>234</w:t>
            </w:r>
            <w:r>
              <w:rPr>
                <w:rFonts w:cs="Arial"/>
                <w:sz w:val="20"/>
                <w:lang w:val="es-ES"/>
              </w:rPr>
              <w:t xml:space="preserve"> </w:t>
            </w:r>
            <w:r w:rsidR="009C732E">
              <w:rPr>
                <w:rFonts w:cs="Arial"/>
                <w:sz w:val="20"/>
                <w:lang w:val="es-ES"/>
              </w:rPr>
              <w:t>900</w:t>
            </w:r>
            <w:r>
              <w:rPr>
                <w:rFonts w:cs="Arial"/>
                <w:sz w:val="20"/>
                <w:lang w:val="es-ES"/>
              </w:rPr>
              <w:t xml:space="preserve"> soles.</w:t>
            </w:r>
          </w:p>
        </w:tc>
      </w:tr>
      <w:tr w:rsidR="00480D67" w:rsidRPr="008B67EE" w14:paraId="213D6E1B" w14:textId="77777777" w:rsidTr="00715337">
        <w:tc>
          <w:tcPr>
            <w:tcW w:w="1336" w:type="dxa"/>
            <w:shd w:val="clear" w:color="auto" w:fill="auto"/>
          </w:tcPr>
          <w:p w14:paraId="6C8AB7FA" w14:textId="77777777" w:rsidR="00480D67" w:rsidRPr="00F27D41" w:rsidRDefault="00480D67" w:rsidP="00415678">
            <w:pPr>
              <w:jc w:val="center"/>
              <w:rPr>
                <w:rFonts w:ascii="Muller Light" w:hAnsi="Muller Light" w:cs="Tahoma"/>
                <w:sz w:val="20"/>
                <w:szCs w:val="18"/>
                <w:lang w:val="es-ES"/>
              </w:rPr>
            </w:pPr>
            <w:r w:rsidRPr="00F27D41">
              <w:rPr>
                <w:rFonts w:ascii="Muller Light" w:hAnsi="Muller Light" w:cs="Tahoma"/>
                <w:sz w:val="20"/>
                <w:szCs w:val="18"/>
                <w:lang w:val="es-ES"/>
              </w:rPr>
              <w:t>3</w:t>
            </w:r>
          </w:p>
        </w:tc>
        <w:tc>
          <w:tcPr>
            <w:tcW w:w="6744" w:type="dxa"/>
            <w:shd w:val="clear" w:color="auto" w:fill="auto"/>
          </w:tcPr>
          <w:p w14:paraId="20C0D879" w14:textId="4B0ECDD0" w:rsidR="00480D67" w:rsidRPr="00343A4B" w:rsidRDefault="00CB0A26" w:rsidP="00415678">
            <w:pPr>
              <w:rPr>
                <w:rFonts w:cs="Arial"/>
                <w:sz w:val="20"/>
                <w:lang w:val="es-ES"/>
              </w:rPr>
            </w:pPr>
            <w:r w:rsidRPr="00CB0A26">
              <w:rPr>
                <w:rFonts w:cs="Arial"/>
                <w:sz w:val="20"/>
                <w:lang w:val="es-ES"/>
              </w:rPr>
              <w:t>El proyecto debe realizarse dentro del presupuesto asignado, sin exceder los recursos financieros disponibles</w:t>
            </w:r>
            <w:r w:rsidR="002779C8">
              <w:rPr>
                <w:rFonts w:cs="Arial"/>
                <w:sz w:val="20"/>
                <w:lang w:val="es-ES"/>
              </w:rPr>
              <w:t>.</w:t>
            </w:r>
          </w:p>
        </w:tc>
      </w:tr>
    </w:tbl>
    <w:p w14:paraId="4CB5B49C" w14:textId="77777777" w:rsidR="00480D67" w:rsidRPr="002C20F2" w:rsidRDefault="00480D67" w:rsidP="00480D67">
      <w:pPr>
        <w:pStyle w:val="Ttulo2"/>
        <w:tabs>
          <w:tab w:val="clear" w:pos="1427"/>
          <w:tab w:val="num" w:pos="576"/>
        </w:tabs>
        <w:ind w:left="576" w:hanging="36"/>
        <w:rPr>
          <w:rFonts w:ascii="Muller Bold" w:hAnsi="Muller Bold" w:cs="Tahoma"/>
          <w:b w:val="0"/>
          <w:sz w:val="20"/>
        </w:rPr>
      </w:pPr>
      <w:bookmarkStart w:id="27" w:name="_Toc89224932"/>
      <w:bookmarkStart w:id="28" w:name="_Toc199424699"/>
      <w:r w:rsidRPr="002C20F2">
        <w:rPr>
          <w:rFonts w:ascii="Muller Bold" w:hAnsi="Muller Bold" w:cs="Tahoma"/>
          <w:b w:val="0"/>
          <w:sz w:val="20"/>
        </w:rPr>
        <w:t>Costos y Recursos estimados</w:t>
      </w:r>
      <w:bookmarkEnd w:id="27"/>
      <w:bookmarkEnd w:id="28"/>
    </w:p>
    <w:tbl>
      <w:tblPr>
        <w:tblW w:w="0" w:type="auto"/>
        <w:tblInd w:w="557" w:type="dxa"/>
        <w:tblBorders>
          <w:top w:val="single" w:sz="8" w:space="0" w:color="C45911"/>
          <w:left w:val="single" w:sz="8" w:space="0" w:color="C45911"/>
          <w:bottom w:val="single" w:sz="8" w:space="0" w:color="C45911"/>
          <w:right w:val="single" w:sz="8" w:space="0" w:color="C45911"/>
          <w:insideH w:val="single" w:sz="8" w:space="0" w:color="C45911"/>
          <w:insideV w:val="single" w:sz="8" w:space="0" w:color="C45911"/>
        </w:tblBorders>
        <w:tblLook w:val="04A0" w:firstRow="1" w:lastRow="0" w:firstColumn="1" w:lastColumn="0" w:noHBand="0" w:noVBand="1"/>
      </w:tblPr>
      <w:tblGrid>
        <w:gridCol w:w="1991"/>
        <w:gridCol w:w="1185"/>
        <w:gridCol w:w="1170"/>
        <w:gridCol w:w="1412"/>
        <w:gridCol w:w="971"/>
        <w:gridCol w:w="939"/>
      </w:tblGrid>
      <w:tr w:rsidR="00C16ECF" w:rsidRPr="00F33FAC" w14:paraId="7F644B27" w14:textId="77777777" w:rsidTr="00715337">
        <w:tc>
          <w:tcPr>
            <w:tcW w:w="1991" w:type="dxa"/>
            <w:tcBorders>
              <w:top w:val="single" w:sz="8" w:space="0" w:color="FFFFFF" w:themeColor="background1"/>
              <w:left w:val="single" w:sz="8" w:space="0" w:color="FFFFFF" w:themeColor="background1"/>
              <w:bottom w:val="single" w:sz="8" w:space="0" w:color="FFFFFF" w:themeColor="background1"/>
              <w:right w:val="nil"/>
            </w:tcBorders>
            <w:shd w:val="clear" w:color="auto" w:fill="000000" w:themeFill="text1"/>
          </w:tcPr>
          <w:p w14:paraId="71DEA45A" w14:textId="77777777" w:rsidR="00480D67" w:rsidRPr="00C16ECF" w:rsidRDefault="00480D67" w:rsidP="00415678">
            <w:pPr>
              <w:rPr>
                <w:rFonts w:ascii="Muller Bold" w:hAnsi="Muller Bold"/>
                <w:lang w:val="es-ES"/>
              </w:rPr>
            </w:pPr>
            <w:bookmarkStart w:id="29" w:name="_Toc89224933"/>
          </w:p>
        </w:tc>
        <w:tc>
          <w:tcPr>
            <w:tcW w:w="1185" w:type="dxa"/>
            <w:tcBorders>
              <w:top w:val="single" w:sz="8" w:space="0" w:color="FFFFFF" w:themeColor="background1"/>
              <w:left w:val="nil"/>
              <w:bottom w:val="single" w:sz="8" w:space="0" w:color="000000" w:themeColor="text1"/>
              <w:right w:val="nil"/>
            </w:tcBorders>
            <w:shd w:val="clear" w:color="auto" w:fill="000000" w:themeFill="text1"/>
          </w:tcPr>
          <w:p w14:paraId="05540F2E" w14:textId="77777777" w:rsidR="00480D67" w:rsidRPr="00C16ECF" w:rsidRDefault="00480D67" w:rsidP="00415678">
            <w:pPr>
              <w:rPr>
                <w:rFonts w:ascii="Muller Bold" w:hAnsi="Muller Bold" w:cs="Tahoma"/>
                <w:sz w:val="20"/>
                <w:lang w:val="es-ES"/>
              </w:rPr>
            </w:pPr>
            <w:r w:rsidRPr="00C16ECF">
              <w:rPr>
                <w:rFonts w:ascii="Muller Bold" w:hAnsi="Muller Bold" w:cs="Tahoma"/>
                <w:sz w:val="20"/>
                <w:lang w:val="es-ES"/>
              </w:rPr>
              <w:t>Cantidad</w:t>
            </w:r>
          </w:p>
          <w:p w14:paraId="04D6FC34" w14:textId="77777777" w:rsidR="00480D67" w:rsidRPr="00C16ECF" w:rsidRDefault="00480D67" w:rsidP="00415678">
            <w:pPr>
              <w:rPr>
                <w:rFonts w:ascii="Muller Bold" w:hAnsi="Muller Bold" w:cs="Tahoma"/>
                <w:sz w:val="20"/>
                <w:lang w:val="es-ES"/>
              </w:rPr>
            </w:pPr>
            <w:r w:rsidRPr="00C16ECF">
              <w:rPr>
                <w:rFonts w:ascii="Muller Bold" w:hAnsi="Muller Bold" w:cs="Tahoma"/>
                <w:sz w:val="20"/>
                <w:lang w:val="es-ES"/>
              </w:rPr>
              <w:t>(Hora)</w:t>
            </w:r>
          </w:p>
        </w:tc>
        <w:tc>
          <w:tcPr>
            <w:tcW w:w="1170" w:type="dxa"/>
            <w:tcBorders>
              <w:top w:val="single" w:sz="8" w:space="0" w:color="FFFFFF" w:themeColor="background1"/>
              <w:left w:val="nil"/>
              <w:bottom w:val="single" w:sz="8" w:space="0" w:color="000000" w:themeColor="text1"/>
              <w:right w:val="nil"/>
            </w:tcBorders>
            <w:shd w:val="clear" w:color="auto" w:fill="000000" w:themeFill="text1"/>
          </w:tcPr>
          <w:p w14:paraId="46961BF9" w14:textId="77777777" w:rsidR="00480D67" w:rsidRPr="00C16ECF" w:rsidRDefault="00480D67" w:rsidP="00415678">
            <w:pPr>
              <w:jc w:val="left"/>
              <w:rPr>
                <w:rFonts w:ascii="Muller Bold" w:hAnsi="Muller Bold" w:cs="Tahoma"/>
                <w:sz w:val="20"/>
                <w:lang w:val="es-ES"/>
              </w:rPr>
            </w:pPr>
            <w:r w:rsidRPr="00C16ECF">
              <w:rPr>
                <w:rFonts w:ascii="Muller Bold" w:hAnsi="Muller Bold" w:cs="Tahoma"/>
                <w:sz w:val="20"/>
                <w:lang w:val="es-ES"/>
              </w:rPr>
              <w:t>Costo x Hora</w:t>
            </w:r>
          </w:p>
        </w:tc>
        <w:tc>
          <w:tcPr>
            <w:tcW w:w="1073" w:type="dxa"/>
            <w:tcBorders>
              <w:top w:val="single" w:sz="8" w:space="0" w:color="FFFFFF" w:themeColor="background1"/>
              <w:left w:val="nil"/>
              <w:bottom w:val="single" w:sz="8" w:space="0" w:color="000000" w:themeColor="text1"/>
              <w:right w:val="nil"/>
            </w:tcBorders>
            <w:shd w:val="clear" w:color="auto" w:fill="000000" w:themeFill="text1"/>
          </w:tcPr>
          <w:p w14:paraId="07BC0B6F" w14:textId="77777777" w:rsidR="00480D67" w:rsidRPr="00C16ECF" w:rsidRDefault="00480D67" w:rsidP="00415678">
            <w:pPr>
              <w:jc w:val="right"/>
              <w:rPr>
                <w:rFonts w:ascii="Muller Bold" w:hAnsi="Muller Bold" w:cs="Tahoma"/>
                <w:sz w:val="20"/>
                <w:lang w:val="es-ES"/>
              </w:rPr>
            </w:pPr>
            <w:r w:rsidRPr="00C16ECF">
              <w:rPr>
                <w:rFonts w:ascii="Muller Bold" w:hAnsi="Muller Bold" w:cs="Tahoma"/>
                <w:sz w:val="20"/>
                <w:lang w:val="es-ES"/>
              </w:rPr>
              <w:t>Subtotal</w:t>
            </w:r>
          </w:p>
        </w:tc>
        <w:tc>
          <w:tcPr>
            <w:tcW w:w="971" w:type="dxa"/>
            <w:tcBorders>
              <w:top w:val="single" w:sz="8" w:space="0" w:color="FFFFFF" w:themeColor="background1"/>
              <w:left w:val="nil"/>
              <w:bottom w:val="single" w:sz="8" w:space="0" w:color="000000" w:themeColor="text1"/>
              <w:right w:val="nil"/>
            </w:tcBorders>
            <w:shd w:val="clear" w:color="auto" w:fill="000000" w:themeFill="text1"/>
          </w:tcPr>
          <w:p w14:paraId="540F4AFC" w14:textId="77777777" w:rsidR="00480D67" w:rsidRPr="00C16ECF" w:rsidRDefault="00480D67" w:rsidP="00415678">
            <w:pPr>
              <w:jc w:val="center"/>
              <w:rPr>
                <w:rFonts w:ascii="Muller Bold" w:hAnsi="Muller Bold" w:cs="Tahoma"/>
                <w:sz w:val="20"/>
                <w:lang w:val="es-ES"/>
              </w:rPr>
            </w:pPr>
            <w:r w:rsidRPr="00C16ECF">
              <w:rPr>
                <w:rFonts w:ascii="Muller Bold" w:hAnsi="Muller Bold" w:cs="Tahoma"/>
                <w:sz w:val="20"/>
                <w:lang w:val="es-ES"/>
              </w:rPr>
              <w:t>Numero de Meses</w:t>
            </w:r>
          </w:p>
        </w:tc>
        <w:tc>
          <w:tcPr>
            <w:tcW w:w="930" w:type="dxa"/>
            <w:tcBorders>
              <w:top w:val="single" w:sz="8" w:space="0" w:color="FFFFFF" w:themeColor="background1"/>
              <w:left w:val="nil"/>
              <w:bottom w:val="single" w:sz="8" w:space="0" w:color="000000" w:themeColor="text1"/>
              <w:right w:val="single" w:sz="8" w:space="0" w:color="FFFFFF" w:themeColor="background1"/>
            </w:tcBorders>
            <w:shd w:val="clear" w:color="auto" w:fill="000000" w:themeFill="text1"/>
          </w:tcPr>
          <w:p w14:paraId="69BC7F15" w14:textId="77777777" w:rsidR="00480D67" w:rsidRPr="00C16ECF" w:rsidRDefault="00480D67" w:rsidP="00415678">
            <w:pPr>
              <w:jc w:val="right"/>
              <w:rPr>
                <w:rFonts w:ascii="Muller Bold" w:hAnsi="Muller Bold" w:cs="Tahoma"/>
                <w:sz w:val="20"/>
                <w:lang w:val="es-ES"/>
              </w:rPr>
            </w:pPr>
            <w:r w:rsidRPr="00C16ECF">
              <w:rPr>
                <w:rFonts w:ascii="Muller Bold" w:hAnsi="Muller Bold" w:cs="Tahoma"/>
                <w:sz w:val="20"/>
                <w:lang w:val="es-ES"/>
              </w:rPr>
              <w:t>Total</w:t>
            </w:r>
          </w:p>
        </w:tc>
      </w:tr>
      <w:tr w:rsidR="007A75C4" w:rsidRPr="00F33FAC" w14:paraId="26701567" w14:textId="77777777" w:rsidTr="00715337">
        <w:tc>
          <w:tcPr>
            <w:tcW w:w="1991" w:type="dxa"/>
            <w:tcBorders>
              <w:top w:val="single" w:sz="8" w:space="0" w:color="FFFFFF" w:themeColor="background1"/>
              <w:left w:val="single" w:sz="8" w:space="0" w:color="FFFFFF" w:themeColor="background1"/>
              <w:bottom w:val="single" w:sz="8" w:space="0" w:color="000000" w:themeColor="text1"/>
              <w:right w:val="single" w:sz="8" w:space="0" w:color="000000" w:themeColor="text1"/>
            </w:tcBorders>
            <w:shd w:val="clear" w:color="auto" w:fill="000000" w:themeFill="text1"/>
          </w:tcPr>
          <w:p w14:paraId="45A4010B" w14:textId="77777777" w:rsidR="00480D67" w:rsidRPr="00C16ECF" w:rsidRDefault="00480D67" w:rsidP="00415678">
            <w:pPr>
              <w:jc w:val="left"/>
              <w:rPr>
                <w:rFonts w:ascii="Muller Bold" w:hAnsi="Muller Bold" w:cs="Tahoma"/>
                <w:sz w:val="20"/>
                <w:lang w:val="es-ES"/>
              </w:rPr>
            </w:pPr>
            <w:r w:rsidRPr="00C16ECF">
              <w:rPr>
                <w:rFonts w:ascii="Muller Bold" w:hAnsi="Muller Bold" w:cs="Tahoma"/>
                <w:sz w:val="20"/>
                <w:lang w:val="es-ES"/>
              </w:rPr>
              <w:t>1.-Gestión del Proyecto</w:t>
            </w:r>
          </w:p>
        </w:tc>
        <w:tc>
          <w:tcPr>
            <w:tcW w:w="1185" w:type="dxa"/>
            <w:tcBorders>
              <w:top w:val="single" w:sz="8" w:space="0" w:color="000000" w:themeColor="text1"/>
              <w:left w:val="single" w:sz="8" w:space="0" w:color="000000" w:themeColor="text1"/>
              <w:bottom w:val="single" w:sz="6" w:space="0" w:color="000000" w:themeColor="text1"/>
              <w:right w:val="single" w:sz="6" w:space="0" w:color="000000" w:themeColor="text1"/>
            </w:tcBorders>
            <w:shd w:val="clear" w:color="auto" w:fill="auto"/>
          </w:tcPr>
          <w:p w14:paraId="3FC8CFCC" w14:textId="77777777" w:rsidR="00480D67" w:rsidRPr="00F33FAC" w:rsidRDefault="00480D67" w:rsidP="00415678">
            <w:pPr>
              <w:jc w:val="center"/>
              <w:rPr>
                <w:sz w:val="20"/>
                <w:lang w:val="es-ES"/>
              </w:rPr>
            </w:pPr>
          </w:p>
        </w:tc>
        <w:tc>
          <w:tcPr>
            <w:tcW w:w="1170" w:type="dxa"/>
            <w:tcBorders>
              <w:top w:val="single" w:sz="8"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5D8A5EB" w14:textId="77777777" w:rsidR="00480D67" w:rsidRPr="00F33FAC" w:rsidRDefault="00480D67" w:rsidP="00415678">
            <w:pPr>
              <w:jc w:val="left"/>
              <w:rPr>
                <w:sz w:val="20"/>
                <w:lang w:val="es-ES"/>
              </w:rPr>
            </w:pPr>
          </w:p>
        </w:tc>
        <w:tc>
          <w:tcPr>
            <w:tcW w:w="1073" w:type="dxa"/>
            <w:tcBorders>
              <w:top w:val="single" w:sz="8"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61F5EC" w14:textId="77777777" w:rsidR="00480D67" w:rsidRPr="00F33FAC" w:rsidRDefault="00480D67" w:rsidP="00415678">
            <w:pPr>
              <w:jc w:val="right"/>
              <w:rPr>
                <w:sz w:val="20"/>
                <w:lang w:val="es-ES"/>
              </w:rPr>
            </w:pPr>
          </w:p>
        </w:tc>
        <w:tc>
          <w:tcPr>
            <w:tcW w:w="971" w:type="dxa"/>
            <w:tcBorders>
              <w:top w:val="single" w:sz="8" w:space="0" w:color="000000" w:themeColor="text1"/>
              <w:left w:val="single" w:sz="6" w:space="0" w:color="000000" w:themeColor="text1"/>
              <w:bottom w:val="single" w:sz="6" w:space="0" w:color="000000" w:themeColor="text1"/>
              <w:right w:val="single" w:sz="6" w:space="0" w:color="000000" w:themeColor="text1"/>
            </w:tcBorders>
          </w:tcPr>
          <w:p w14:paraId="5024387F" w14:textId="77777777" w:rsidR="00480D67" w:rsidRPr="00F33FAC" w:rsidRDefault="00480D67" w:rsidP="00415678">
            <w:pPr>
              <w:jc w:val="right"/>
              <w:rPr>
                <w:sz w:val="20"/>
                <w:lang w:val="es-ES"/>
              </w:rPr>
            </w:pPr>
          </w:p>
        </w:tc>
        <w:tc>
          <w:tcPr>
            <w:tcW w:w="930" w:type="dxa"/>
            <w:tcBorders>
              <w:top w:val="single" w:sz="8" w:space="0" w:color="000000" w:themeColor="text1"/>
              <w:left w:val="single" w:sz="6" w:space="0" w:color="000000" w:themeColor="text1"/>
              <w:bottom w:val="single" w:sz="6" w:space="0" w:color="000000" w:themeColor="text1"/>
              <w:right w:val="single" w:sz="8" w:space="0" w:color="000000" w:themeColor="text1"/>
            </w:tcBorders>
            <w:shd w:val="clear" w:color="auto" w:fill="auto"/>
          </w:tcPr>
          <w:p w14:paraId="18985135" w14:textId="77777777" w:rsidR="00480D67" w:rsidRPr="00F33FAC" w:rsidRDefault="00480D67" w:rsidP="00415678">
            <w:pPr>
              <w:jc w:val="right"/>
              <w:rPr>
                <w:sz w:val="20"/>
                <w:lang w:val="es-ES"/>
              </w:rPr>
            </w:pPr>
          </w:p>
        </w:tc>
      </w:tr>
      <w:tr w:rsidR="00480D67" w:rsidRPr="00F33FAC" w14:paraId="451D4FD9" w14:textId="77777777" w:rsidTr="00715337">
        <w:tc>
          <w:tcPr>
            <w:tcW w:w="19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4F1DE45" w14:textId="77777777" w:rsidR="00480D67" w:rsidRPr="00F27D41" w:rsidRDefault="00480D67" w:rsidP="00415678">
            <w:pPr>
              <w:jc w:val="right"/>
              <w:rPr>
                <w:rFonts w:ascii="Muller Light" w:hAnsi="Muller Light"/>
                <w:sz w:val="20"/>
                <w:lang w:val="es-ES"/>
              </w:rPr>
            </w:pPr>
            <w:r w:rsidRPr="00F27D41">
              <w:rPr>
                <w:rFonts w:ascii="Muller Light" w:hAnsi="Muller Light"/>
                <w:sz w:val="20"/>
                <w:lang w:val="es-ES"/>
              </w:rPr>
              <w:t>Jefe del proyecto</w:t>
            </w:r>
          </w:p>
        </w:tc>
        <w:tc>
          <w:tcPr>
            <w:tcW w:w="1185" w:type="dxa"/>
            <w:tcBorders>
              <w:top w:val="single" w:sz="6" w:space="0" w:color="000000" w:themeColor="text1"/>
              <w:left w:val="single" w:sz="8" w:space="0" w:color="000000" w:themeColor="text1"/>
              <w:bottom w:val="single" w:sz="6" w:space="0" w:color="000000" w:themeColor="text1"/>
              <w:right w:val="single" w:sz="6" w:space="0" w:color="000000" w:themeColor="text1"/>
            </w:tcBorders>
            <w:shd w:val="clear" w:color="auto" w:fill="auto"/>
          </w:tcPr>
          <w:p w14:paraId="3DE8CC57" w14:textId="3C26179C" w:rsidR="00480D67" w:rsidRPr="00F33FAC" w:rsidRDefault="00BD7440" w:rsidP="00415678">
            <w:pPr>
              <w:jc w:val="center"/>
              <w:rPr>
                <w:sz w:val="20"/>
                <w:lang w:val="es-ES"/>
              </w:rPr>
            </w:pPr>
            <w:r>
              <w:rPr>
                <w:sz w:val="20"/>
                <w:lang w:val="es-ES"/>
              </w:rPr>
              <w:t>8x5x4</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6F40631" w14:textId="77D97F51" w:rsidR="00480D67" w:rsidRPr="00F33FAC" w:rsidRDefault="00BD7440" w:rsidP="00415678">
            <w:pPr>
              <w:jc w:val="left"/>
              <w:rPr>
                <w:sz w:val="20"/>
                <w:lang w:val="es-ES"/>
              </w:rPr>
            </w:pPr>
            <w:r>
              <w:rPr>
                <w:sz w:val="20"/>
                <w:lang w:val="es-ES"/>
              </w:rPr>
              <w:t>30</w:t>
            </w:r>
          </w:p>
        </w:tc>
        <w:tc>
          <w:tcPr>
            <w:tcW w:w="107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A9E3E71" w14:textId="0CA4FAF4" w:rsidR="00480D67" w:rsidRPr="00F33FAC" w:rsidRDefault="00BD7440" w:rsidP="00415678">
            <w:pPr>
              <w:jc w:val="right"/>
              <w:rPr>
                <w:sz w:val="20"/>
                <w:lang w:val="es-ES"/>
              </w:rPr>
            </w:pPr>
            <w:r>
              <w:rPr>
                <w:sz w:val="20"/>
                <w:lang w:val="es-ES"/>
              </w:rPr>
              <w:t>160*30=4800</w:t>
            </w:r>
          </w:p>
        </w:tc>
        <w:tc>
          <w:tcPr>
            <w:tcW w:w="97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CE818B" w14:textId="40C84DC3" w:rsidR="00480D67" w:rsidRPr="00F33FAC" w:rsidRDefault="00565DF6" w:rsidP="00415678">
            <w:pPr>
              <w:jc w:val="right"/>
              <w:rPr>
                <w:sz w:val="20"/>
                <w:lang w:val="es-ES"/>
              </w:rPr>
            </w:pPr>
            <w:r>
              <w:rPr>
                <w:sz w:val="20"/>
                <w:lang w:val="es-ES"/>
              </w:rPr>
              <w:t>12</w:t>
            </w:r>
          </w:p>
        </w:tc>
        <w:tc>
          <w:tcPr>
            <w:tcW w:w="930" w:type="dxa"/>
            <w:tcBorders>
              <w:top w:val="single" w:sz="6" w:space="0" w:color="000000" w:themeColor="text1"/>
              <w:left w:val="single" w:sz="6" w:space="0" w:color="000000" w:themeColor="text1"/>
              <w:bottom w:val="single" w:sz="6" w:space="0" w:color="000000" w:themeColor="text1"/>
              <w:right w:val="single" w:sz="8" w:space="0" w:color="000000" w:themeColor="text1"/>
            </w:tcBorders>
            <w:shd w:val="clear" w:color="auto" w:fill="auto"/>
          </w:tcPr>
          <w:p w14:paraId="444C7B27" w14:textId="31B06AE5" w:rsidR="00480D67" w:rsidRPr="00F33FAC" w:rsidRDefault="00565DF6" w:rsidP="00415678">
            <w:pPr>
              <w:jc w:val="right"/>
              <w:rPr>
                <w:sz w:val="20"/>
                <w:lang w:val="es-ES"/>
              </w:rPr>
            </w:pPr>
            <w:r>
              <w:rPr>
                <w:sz w:val="20"/>
                <w:lang w:val="es-ES"/>
              </w:rPr>
              <w:t>57</w:t>
            </w:r>
            <w:r w:rsidR="00D12279">
              <w:rPr>
                <w:sz w:val="20"/>
                <w:lang w:val="es-ES"/>
              </w:rPr>
              <w:t>,</w:t>
            </w:r>
            <w:r w:rsidR="00BD7440">
              <w:rPr>
                <w:sz w:val="20"/>
                <w:lang w:val="es-ES"/>
              </w:rPr>
              <w:t>600</w:t>
            </w:r>
          </w:p>
        </w:tc>
      </w:tr>
      <w:tr w:rsidR="00480D67" w:rsidRPr="00F33FAC" w14:paraId="4443112E" w14:textId="77777777" w:rsidTr="00715337">
        <w:tc>
          <w:tcPr>
            <w:tcW w:w="19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08D1904" w14:textId="77777777" w:rsidR="00480D67" w:rsidRPr="00F27D41" w:rsidRDefault="00480D67" w:rsidP="00415678">
            <w:pPr>
              <w:jc w:val="right"/>
              <w:rPr>
                <w:rFonts w:ascii="Muller Light" w:hAnsi="Muller Light"/>
                <w:sz w:val="20"/>
                <w:lang w:val="es-ES"/>
              </w:rPr>
            </w:pPr>
            <w:r w:rsidRPr="00F27D41">
              <w:rPr>
                <w:rFonts w:ascii="Muller Light" w:hAnsi="Muller Light"/>
                <w:sz w:val="20"/>
                <w:lang w:val="es-ES"/>
              </w:rPr>
              <w:t>Miembros del Equipo</w:t>
            </w:r>
          </w:p>
        </w:tc>
        <w:tc>
          <w:tcPr>
            <w:tcW w:w="1185" w:type="dxa"/>
            <w:tcBorders>
              <w:top w:val="single" w:sz="6" w:space="0" w:color="000000" w:themeColor="text1"/>
              <w:left w:val="single" w:sz="8" w:space="0" w:color="000000" w:themeColor="text1"/>
              <w:bottom w:val="single" w:sz="6" w:space="0" w:color="000000" w:themeColor="text1"/>
              <w:right w:val="single" w:sz="6" w:space="0" w:color="000000" w:themeColor="text1"/>
            </w:tcBorders>
            <w:shd w:val="clear" w:color="auto" w:fill="auto"/>
          </w:tcPr>
          <w:p w14:paraId="1005787C" w14:textId="023D4C48" w:rsidR="00480D67" w:rsidRPr="00F33FAC" w:rsidRDefault="00BD7440" w:rsidP="00415678">
            <w:pPr>
              <w:jc w:val="center"/>
              <w:rPr>
                <w:sz w:val="20"/>
                <w:lang w:val="es-ES"/>
              </w:rPr>
            </w:pPr>
            <w:r>
              <w:rPr>
                <w:sz w:val="20"/>
                <w:lang w:val="es-ES"/>
              </w:rPr>
              <w:t>8x5x4</w:t>
            </w: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CEBF235" w14:textId="176604E4" w:rsidR="00480D67" w:rsidRPr="00F33FAC" w:rsidRDefault="00565DF6" w:rsidP="00415678">
            <w:pPr>
              <w:jc w:val="left"/>
              <w:rPr>
                <w:sz w:val="20"/>
                <w:lang w:val="es-ES"/>
              </w:rPr>
            </w:pPr>
            <w:r>
              <w:rPr>
                <w:sz w:val="20"/>
                <w:lang w:val="es-ES"/>
              </w:rPr>
              <w:t>15</w:t>
            </w:r>
          </w:p>
        </w:tc>
        <w:tc>
          <w:tcPr>
            <w:tcW w:w="107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2B7A7D5" w14:textId="115E69A9" w:rsidR="00480D67" w:rsidRPr="00F33FAC" w:rsidRDefault="00BD7440" w:rsidP="00415678">
            <w:pPr>
              <w:jc w:val="right"/>
              <w:rPr>
                <w:sz w:val="20"/>
                <w:lang w:val="es-ES"/>
              </w:rPr>
            </w:pPr>
            <w:r>
              <w:rPr>
                <w:sz w:val="20"/>
                <w:lang w:val="es-ES"/>
              </w:rPr>
              <w:t>160*</w:t>
            </w:r>
            <w:r w:rsidR="00565DF6">
              <w:rPr>
                <w:sz w:val="20"/>
                <w:lang w:val="es-ES"/>
              </w:rPr>
              <w:t>15</w:t>
            </w:r>
            <w:r>
              <w:rPr>
                <w:sz w:val="20"/>
                <w:lang w:val="es-ES"/>
              </w:rPr>
              <w:t>=</w:t>
            </w:r>
            <w:r w:rsidR="00565DF6">
              <w:rPr>
                <w:sz w:val="20"/>
                <w:lang w:val="es-ES"/>
              </w:rPr>
              <w:t>2400</w:t>
            </w:r>
          </w:p>
        </w:tc>
        <w:tc>
          <w:tcPr>
            <w:tcW w:w="97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AAE6249" w14:textId="3F51246E" w:rsidR="00480D67" w:rsidRPr="00F33FAC" w:rsidRDefault="00565DF6" w:rsidP="00415678">
            <w:pPr>
              <w:jc w:val="right"/>
              <w:rPr>
                <w:sz w:val="20"/>
                <w:lang w:val="es-ES"/>
              </w:rPr>
            </w:pPr>
            <w:r>
              <w:rPr>
                <w:sz w:val="20"/>
                <w:lang w:val="es-ES"/>
              </w:rPr>
              <w:t>12</w:t>
            </w:r>
          </w:p>
        </w:tc>
        <w:tc>
          <w:tcPr>
            <w:tcW w:w="930" w:type="dxa"/>
            <w:tcBorders>
              <w:top w:val="single" w:sz="6" w:space="0" w:color="000000" w:themeColor="text1"/>
              <w:left w:val="single" w:sz="6" w:space="0" w:color="000000" w:themeColor="text1"/>
              <w:bottom w:val="single" w:sz="6" w:space="0" w:color="000000" w:themeColor="text1"/>
              <w:right w:val="single" w:sz="8" w:space="0" w:color="000000" w:themeColor="text1"/>
            </w:tcBorders>
            <w:shd w:val="clear" w:color="auto" w:fill="auto"/>
          </w:tcPr>
          <w:p w14:paraId="2EFD3E12" w14:textId="1E6206ED" w:rsidR="00480D67" w:rsidRPr="00F33FAC" w:rsidRDefault="00565DF6" w:rsidP="00415678">
            <w:pPr>
              <w:jc w:val="right"/>
              <w:rPr>
                <w:sz w:val="20"/>
                <w:lang w:val="es-ES"/>
              </w:rPr>
            </w:pPr>
            <w:r>
              <w:rPr>
                <w:sz w:val="20"/>
                <w:lang w:val="es-ES"/>
              </w:rPr>
              <w:t>28</w:t>
            </w:r>
            <w:r w:rsidR="00D12279">
              <w:rPr>
                <w:sz w:val="20"/>
                <w:lang w:val="es-ES"/>
              </w:rPr>
              <w:t>,</w:t>
            </w:r>
            <w:r>
              <w:rPr>
                <w:sz w:val="20"/>
                <w:lang w:val="es-ES"/>
              </w:rPr>
              <w:t>800</w:t>
            </w:r>
          </w:p>
        </w:tc>
      </w:tr>
      <w:tr w:rsidR="00480D67" w:rsidRPr="00F33FAC" w14:paraId="2EA1E699" w14:textId="77777777" w:rsidTr="00715337">
        <w:tc>
          <w:tcPr>
            <w:tcW w:w="1991" w:type="dxa"/>
            <w:tcBorders>
              <w:top w:val="single" w:sz="8" w:space="0" w:color="000000" w:themeColor="text1"/>
              <w:bottom w:val="single" w:sz="8" w:space="0" w:color="FFFFFF" w:themeColor="background1"/>
              <w:right w:val="single" w:sz="8" w:space="0" w:color="000000" w:themeColor="text1"/>
            </w:tcBorders>
            <w:shd w:val="clear" w:color="auto" w:fill="auto"/>
          </w:tcPr>
          <w:p w14:paraId="5BF6E6FA" w14:textId="1EE753DC" w:rsidR="00480D67" w:rsidRPr="00F33FAC" w:rsidRDefault="00BD7440" w:rsidP="00415678">
            <w:pPr>
              <w:jc w:val="right"/>
              <w:rPr>
                <w:sz w:val="20"/>
                <w:lang w:val="es-ES"/>
              </w:rPr>
            </w:pPr>
            <w:r>
              <w:rPr>
                <w:sz w:val="20"/>
                <w:lang w:val="es-ES"/>
              </w:rPr>
              <w:t>(</w:t>
            </w:r>
            <w:r w:rsidR="00D12279">
              <w:rPr>
                <w:sz w:val="20"/>
                <w:lang w:val="es-ES"/>
              </w:rPr>
              <w:t>4</w:t>
            </w:r>
            <w:r>
              <w:rPr>
                <w:sz w:val="20"/>
                <w:lang w:val="es-ES"/>
              </w:rPr>
              <w:t>)</w:t>
            </w:r>
          </w:p>
        </w:tc>
        <w:tc>
          <w:tcPr>
            <w:tcW w:w="1185" w:type="dxa"/>
            <w:tcBorders>
              <w:top w:val="single" w:sz="6" w:space="0" w:color="000000" w:themeColor="text1"/>
              <w:left w:val="single" w:sz="8" w:space="0" w:color="000000" w:themeColor="text1"/>
              <w:bottom w:val="single" w:sz="6" w:space="0" w:color="000000" w:themeColor="text1"/>
              <w:right w:val="single" w:sz="6" w:space="0" w:color="000000" w:themeColor="text1"/>
            </w:tcBorders>
            <w:shd w:val="clear" w:color="auto" w:fill="auto"/>
          </w:tcPr>
          <w:p w14:paraId="2A07F9C9" w14:textId="77777777" w:rsidR="00480D67" w:rsidRPr="00F33FAC" w:rsidRDefault="00480D67" w:rsidP="00415678">
            <w:pPr>
              <w:jc w:val="center"/>
              <w:rPr>
                <w:sz w:val="20"/>
                <w:lang w:val="es-ES"/>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F065C41" w14:textId="77777777" w:rsidR="00480D67" w:rsidRPr="00F33FAC" w:rsidRDefault="00480D67" w:rsidP="00415678">
            <w:pPr>
              <w:jc w:val="left"/>
              <w:rPr>
                <w:sz w:val="20"/>
                <w:lang w:val="es-ES"/>
              </w:rPr>
            </w:pPr>
          </w:p>
        </w:tc>
        <w:tc>
          <w:tcPr>
            <w:tcW w:w="107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20DE0FD" w14:textId="77777777" w:rsidR="00480D67" w:rsidRPr="00F33FAC" w:rsidRDefault="00480D67" w:rsidP="00415678">
            <w:pPr>
              <w:jc w:val="right"/>
              <w:rPr>
                <w:sz w:val="20"/>
                <w:lang w:val="es-ES"/>
              </w:rPr>
            </w:pPr>
          </w:p>
        </w:tc>
        <w:tc>
          <w:tcPr>
            <w:tcW w:w="97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7D064D" w14:textId="77777777" w:rsidR="00480D67" w:rsidRPr="00F33FAC" w:rsidRDefault="00480D67" w:rsidP="00415678">
            <w:pPr>
              <w:jc w:val="right"/>
              <w:rPr>
                <w:sz w:val="20"/>
                <w:lang w:val="es-ES"/>
              </w:rPr>
            </w:pPr>
          </w:p>
        </w:tc>
        <w:tc>
          <w:tcPr>
            <w:tcW w:w="930" w:type="dxa"/>
            <w:tcBorders>
              <w:top w:val="single" w:sz="6" w:space="0" w:color="000000" w:themeColor="text1"/>
              <w:left w:val="single" w:sz="6" w:space="0" w:color="000000" w:themeColor="text1"/>
              <w:bottom w:val="single" w:sz="6" w:space="0" w:color="000000" w:themeColor="text1"/>
              <w:right w:val="single" w:sz="8" w:space="0" w:color="000000" w:themeColor="text1"/>
            </w:tcBorders>
            <w:shd w:val="clear" w:color="auto" w:fill="auto"/>
          </w:tcPr>
          <w:p w14:paraId="7C67A13F" w14:textId="3DAEDDB8" w:rsidR="00480D67" w:rsidRPr="00F33FAC" w:rsidRDefault="00D12279" w:rsidP="00415678">
            <w:pPr>
              <w:jc w:val="right"/>
              <w:rPr>
                <w:sz w:val="20"/>
                <w:lang w:val="es-ES"/>
              </w:rPr>
            </w:pPr>
            <w:r>
              <w:rPr>
                <w:sz w:val="20"/>
                <w:lang w:val="es-ES"/>
              </w:rPr>
              <w:t>115,200</w:t>
            </w:r>
          </w:p>
        </w:tc>
      </w:tr>
      <w:tr w:rsidR="00480D67" w:rsidRPr="00F33FAC" w14:paraId="4797FE92" w14:textId="77777777" w:rsidTr="00715337">
        <w:tc>
          <w:tcPr>
            <w:tcW w:w="1991" w:type="dxa"/>
            <w:tcBorders>
              <w:top w:val="single" w:sz="8" w:space="0" w:color="FFFFFF" w:themeColor="background1"/>
              <w:left w:val="single" w:sz="8" w:space="0" w:color="FFFFFF" w:themeColor="background1"/>
              <w:bottom w:val="single" w:sz="8" w:space="0" w:color="000000" w:themeColor="text1"/>
              <w:right w:val="single" w:sz="8" w:space="0" w:color="000000" w:themeColor="text1"/>
            </w:tcBorders>
            <w:shd w:val="clear" w:color="auto" w:fill="000000" w:themeFill="text1"/>
          </w:tcPr>
          <w:p w14:paraId="1418470A" w14:textId="77777777" w:rsidR="00480D67" w:rsidRPr="00F83019" w:rsidRDefault="00480D67" w:rsidP="00415678">
            <w:pPr>
              <w:jc w:val="left"/>
              <w:rPr>
                <w:rFonts w:ascii="Tahoma" w:hAnsi="Tahoma" w:cs="Tahoma"/>
                <w:b/>
                <w:sz w:val="20"/>
                <w:lang w:val="es-ES"/>
              </w:rPr>
            </w:pPr>
            <w:r w:rsidRPr="00F83019">
              <w:rPr>
                <w:rFonts w:ascii="Tahoma" w:hAnsi="Tahoma" w:cs="Tahoma"/>
                <w:b/>
                <w:sz w:val="20"/>
                <w:lang w:val="es-ES"/>
              </w:rPr>
              <w:t xml:space="preserve">2.- </w:t>
            </w:r>
            <w:r w:rsidRPr="00C16ECF">
              <w:rPr>
                <w:rFonts w:ascii="Muller Bold" w:hAnsi="Muller Bold" w:cs="Tahoma"/>
                <w:sz w:val="20"/>
                <w:lang w:val="es-ES"/>
              </w:rPr>
              <w:t>Hardware</w:t>
            </w:r>
          </w:p>
        </w:tc>
        <w:tc>
          <w:tcPr>
            <w:tcW w:w="1185" w:type="dxa"/>
            <w:tcBorders>
              <w:top w:val="single" w:sz="6" w:space="0" w:color="000000" w:themeColor="text1"/>
              <w:left w:val="single" w:sz="8" w:space="0" w:color="000000" w:themeColor="text1"/>
              <w:bottom w:val="single" w:sz="6" w:space="0" w:color="000000" w:themeColor="text1"/>
              <w:right w:val="single" w:sz="6" w:space="0" w:color="000000" w:themeColor="text1"/>
            </w:tcBorders>
            <w:shd w:val="clear" w:color="auto" w:fill="auto"/>
          </w:tcPr>
          <w:p w14:paraId="0269FABE" w14:textId="77777777" w:rsidR="00480D67" w:rsidRPr="00F33FAC" w:rsidRDefault="00480D67" w:rsidP="00415678">
            <w:pPr>
              <w:jc w:val="center"/>
              <w:rPr>
                <w:sz w:val="20"/>
                <w:lang w:val="es-ES"/>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6C4EFAA" w14:textId="77777777" w:rsidR="00480D67" w:rsidRPr="00F33FAC" w:rsidRDefault="00480D67" w:rsidP="00415678">
            <w:pPr>
              <w:jc w:val="left"/>
              <w:rPr>
                <w:sz w:val="20"/>
                <w:lang w:val="es-ES"/>
              </w:rPr>
            </w:pPr>
          </w:p>
        </w:tc>
        <w:tc>
          <w:tcPr>
            <w:tcW w:w="107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C2B1FC8" w14:textId="77777777" w:rsidR="00480D67" w:rsidRPr="00F33FAC" w:rsidRDefault="00480D67" w:rsidP="00415678">
            <w:pPr>
              <w:jc w:val="right"/>
              <w:rPr>
                <w:sz w:val="20"/>
                <w:lang w:val="es-ES"/>
              </w:rPr>
            </w:pPr>
          </w:p>
        </w:tc>
        <w:tc>
          <w:tcPr>
            <w:tcW w:w="97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6F1006" w14:textId="77777777" w:rsidR="00480D67" w:rsidRPr="00F33FAC" w:rsidRDefault="00480D67" w:rsidP="00415678">
            <w:pPr>
              <w:jc w:val="right"/>
              <w:rPr>
                <w:sz w:val="20"/>
                <w:lang w:val="es-ES"/>
              </w:rPr>
            </w:pPr>
          </w:p>
        </w:tc>
        <w:tc>
          <w:tcPr>
            <w:tcW w:w="930" w:type="dxa"/>
            <w:tcBorders>
              <w:top w:val="single" w:sz="6" w:space="0" w:color="000000" w:themeColor="text1"/>
              <w:left w:val="single" w:sz="6" w:space="0" w:color="000000" w:themeColor="text1"/>
              <w:bottom w:val="single" w:sz="6" w:space="0" w:color="000000" w:themeColor="text1"/>
              <w:right w:val="single" w:sz="8" w:space="0" w:color="000000" w:themeColor="text1"/>
            </w:tcBorders>
            <w:shd w:val="clear" w:color="auto" w:fill="auto"/>
          </w:tcPr>
          <w:p w14:paraId="08C6A441" w14:textId="77777777" w:rsidR="00480D67" w:rsidRPr="00F33FAC" w:rsidRDefault="00480D67" w:rsidP="00415678">
            <w:pPr>
              <w:jc w:val="right"/>
              <w:rPr>
                <w:sz w:val="20"/>
                <w:lang w:val="es-ES"/>
              </w:rPr>
            </w:pPr>
          </w:p>
        </w:tc>
      </w:tr>
      <w:tr w:rsidR="00480D67" w:rsidRPr="00F33FAC" w14:paraId="5B26ED22" w14:textId="77777777" w:rsidTr="00715337">
        <w:tc>
          <w:tcPr>
            <w:tcW w:w="19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D0E0048" w14:textId="77777777" w:rsidR="00480D67" w:rsidRPr="00F27D41" w:rsidRDefault="00480D67" w:rsidP="00415678">
            <w:pPr>
              <w:jc w:val="right"/>
              <w:rPr>
                <w:rFonts w:ascii="Muller Light" w:hAnsi="Muller Light"/>
                <w:sz w:val="20"/>
                <w:lang w:val="es-ES"/>
              </w:rPr>
            </w:pPr>
            <w:r w:rsidRPr="00F27D41">
              <w:rPr>
                <w:rFonts w:ascii="Muller Light" w:hAnsi="Muller Light"/>
                <w:sz w:val="20"/>
                <w:lang w:val="es-ES"/>
              </w:rPr>
              <w:t>Pc</w:t>
            </w:r>
          </w:p>
        </w:tc>
        <w:tc>
          <w:tcPr>
            <w:tcW w:w="1185" w:type="dxa"/>
            <w:tcBorders>
              <w:top w:val="single" w:sz="6" w:space="0" w:color="000000" w:themeColor="text1"/>
              <w:left w:val="single" w:sz="8" w:space="0" w:color="000000" w:themeColor="text1"/>
              <w:bottom w:val="single" w:sz="6" w:space="0" w:color="000000" w:themeColor="text1"/>
              <w:right w:val="single" w:sz="6" w:space="0" w:color="000000" w:themeColor="text1"/>
            </w:tcBorders>
            <w:shd w:val="clear" w:color="auto" w:fill="auto"/>
          </w:tcPr>
          <w:p w14:paraId="0D2D8A73" w14:textId="77777777" w:rsidR="00480D67" w:rsidRPr="00F33FAC" w:rsidRDefault="00480D67" w:rsidP="00415678">
            <w:pPr>
              <w:jc w:val="center"/>
              <w:rPr>
                <w:sz w:val="20"/>
                <w:lang w:val="es-ES"/>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7250B69" w14:textId="77777777" w:rsidR="00480D67" w:rsidRPr="00F33FAC" w:rsidRDefault="00480D67" w:rsidP="00415678">
            <w:pPr>
              <w:jc w:val="left"/>
              <w:rPr>
                <w:sz w:val="20"/>
                <w:lang w:val="es-ES"/>
              </w:rPr>
            </w:pPr>
          </w:p>
        </w:tc>
        <w:tc>
          <w:tcPr>
            <w:tcW w:w="107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333865F" w14:textId="77777777" w:rsidR="00480D67" w:rsidRPr="00F33FAC" w:rsidRDefault="00480D67" w:rsidP="00415678">
            <w:pPr>
              <w:jc w:val="right"/>
              <w:rPr>
                <w:sz w:val="20"/>
                <w:lang w:val="es-ES"/>
              </w:rPr>
            </w:pPr>
          </w:p>
        </w:tc>
        <w:tc>
          <w:tcPr>
            <w:tcW w:w="97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B6D26F" w14:textId="77777777" w:rsidR="00480D67" w:rsidRPr="00F33FAC" w:rsidRDefault="00480D67" w:rsidP="00415678">
            <w:pPr>
              <w:jc w:val="right"/>
              <w:rPr>
                <w:sz w:val="20"/>
                <w:lang w:val="es-ES"/>
              </w:rPr>
            </w:pPr>
          </w:p>
        </w:tc>
        <w:tc>
          <w:tcPr>
            <w:tcW w:w="930" w:type="dxa"/>
            <w:tcBorders>
              <w:top w:val="single" w:sz="6" w:space="0" w:color="000000" w:themeColor="text1"/>
              <w:left w:val="single" w:sz="6" w:space="0" w:color="000000" w:themeColor="text1"/>
              <w:bottom w:val="single" w:sz="6" w:space="0" w:color="000000" w:themeColor="text1"/>
              <w:right w:val="single" w:sz="8" w:space="0" w:color="000000" w:themeColor="text1"/>
            </w:tcBorders>
            <w:shd w:val="clear" w:color="auto" w:fill="auto"/>
          </w:tcPr>
          <w:p w14:paraId="52B3EA0E" w14:textId="628D6984" w:rsidR="00480D67" w:rsidRPr="00F33FAC" w:rsidRDefault="00D12279" w:rsidP="00415678">
            <w:pPr>
              <w:jc w:val="right"/>
              <w:rPr>
                <w:sz w:val="20"/>
                <w:lang w:val="es-ES"/>
              </w:rPr>
            </w:pPr>
            <w:r>
              <w:rPr>
                <w:sz w:val="20"/>
                <w:lang w:val="es-ES"/>
              </w:rPr>
              <w:t>5,250</w:t>
            </w:r>
          </w:p>
        </w:tc>
      </w:tr>
      <w:tr w:rsidR="00480D67" w:rsidRPr="00F33FAC" w14:paraId="4D79FF37" w14:textId="77777777" w:rsidTr="00715337">
        <w:tc>
          <w:tcPr>
            <w:tcW w:w="19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F640737" w14:textId="77777777" w:rsidR="00480D67" w:rsidRPr="00F27D41" w:rsidRDefault="00480D67" w:rsidP="00415678">
            <w:pPr>
              <w:jc w:val="right"/>
              <w:rPr>
                <w:rFonts w:ascii="Muller Light" w:hAnsi="Muller Light"/>
                <w:sz w:val="20"/>
                <w:lang w:val="es-ES"/>
              </w:rPr>
            </w:pPr>
            <w:r w:rsidRPr="00F27D41">
              <w:rPr>
                <w:rFonts w:ascii="Muller Light" w:hAnsi="Muller Light"/>
                <w:sz w:val="20"/>
                <w:lang w:val="es-ES"/>
              </w:rPr>
              <w:t>Servidores</w:t>
            </w:r>
          </w:p>
        </w:tc>
        <w:tc>
          <w:tcPr>
            <w:tcW w:w="1185" w:type="dxa"/>
            <w:tcBorders>
              <w:top w:val="single" w:sz="6" w:space="0" w:color="000000" w:themeColor="text1"/>
              <w:left w:val="single" w:sz="8" w:space="0" w:color="000000" w:themeColor="text1"/>
              <w:bottom w:val="single" w:sz="6" w:space="0" w:color="000000" w:themeColor="text1"/>
              <w:right w:val="single" w:sz="6" w:space="0" w:color="000000" w:themeColor="text1"/>
            </w:tcBorders>
            <w:shd w:val="clear" w:color="auto" w:fill="auto"/>
          </w:tcPr>
          <w:p w14:paraId="3B75CF54" w14:textId="77777777" w:rsidR="00480D67" w:rsidRPr="00F33FAC" w:rsidRDefault="00480D67" w:rsidP="00415678">
            <w:pPr>
              <w:jc w:val="center"/>
              <w:rPr>
                <w:sz w:val="20"/>
                <w:lang w:val="es-ES"/>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19F9738" w14:textId="77777777" w:rsidR="00480D67" w:rsidRPr="00F33FAC" w:rsidRDefault="00480D67" w:rsidP="00415678">
            <w:pPr>
              <w:jc w:val="left"/>
              <w:rPr>
                <w:sz w:val="20"/>
                <w:lang w:val="es-ES"/>
              </w:rPr>
            </w:pPr>
          </w:p>
        </w:tc>
        <w:tc>
          <w:tcPr>
            <w:tcW w:w="107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27900AE" w14:textId="77777777" w:rsidR="00480D67" w:rsidRPr="00F33FAC" w:rsidRDefault="00480D67" w:rsidP="00415678">
            <w:pPr>
              <w:jc w:val="right"/>
              <w:rPr>
                <w:sz w:val="20"/>
                <w:lang w:val="es-ES"/>
              </w:rPr>
            </w:pPr>
          </w:p>
        </w:tc>
        <w:tc>
          <w:tcPr>
            <w:tcW w:w="97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1BFC0A" w14:textId="77777777" w:rsidR="00480D67" w:rsidRPr="00F33FAC" w:rsidRDefault="00480D67" w:rsidP="00415678">
            <w:pPr>
              <w:jc w:val="right"/>
              <w:rPr>
                <w:sz w:val="20"/>
                <w:lang w:val="es-ES"/>
              </w:rPr>
            </w:pPr>
          </w:p>
        </w:tc>
        <w:tc>
          <w:tcPr>
            <w:tcW w:w="930" w:type="dxa"/>
            <w:tcBorders>
              <w:top w:val="single" w:sz="6" w:space="0" w:color="000000" w:themeColor="text1"/>
              <w:left w:val="single" w:sz="6" w:space="0" w:color="000000" w:themeColor="text1"/>
              <w:bottom w:val="single" w:sz="6" w:space="0" w:color="000000" w:themeColor="text1"/>
              <w:right w:val="single" w:sz="8" w:space="0" w:color="000000" w:themeColor="text1"/>
            </w:tcBorders>
            <w:shd w:val="clear" w:color="auto" w:fill="auto"/>
          </w:tcPr>
          <w:p w14:paraId="57A0C387" w14:textId="77777777" w:rsidR="00480D67" w:rsidRPr="00F33FAC" w:rsidRDefault="00480D67" w:rsidP="00415678">
            <w:pPr>
              <w:jc w:val="right"/>
              <w:rPr>
                <w:sz w:val="20"/>
                <w:lang w:val="es-ES"/>
              </w:rPr>
            </w:pPr>
          </w:p>
        </w:tc>
      </w:tr>
      <w:tr w:rsidR="00480D67" w:rsidRPr="00F33FAC" w14:paraId="0BCDF500" w14:textId="77777777" w:rsidTr="00715337">
        <w:tc>
          <w:tcPr>
            <w:tcW w:w="199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cPr>
          <w:p w14:paraId="5C40AD68" w14:textId="0299D502" w:rsidR="00480D67" w:rsidRPr="00C16ECF" w:rsidRDefault="003F62F8" w:rsidP="003F62F8">
            <w:pPr>
              <w:jc w:val="right"/>
              <w:rPr>
                <w:rFonts w:ascii="Muller Light" w:hAnsi="Muller Light"/>
                <w:b/>
                <w:sz w:val="20"/>
                <w:lang w:val="es-ES"/>
              </w:rPr>
            </w:pPr>
            <w:r>
              <w:rPr>
                <w:rFonts w:ascii="Muller Light" w:hAnsi="Muller Light"/>
                <w:b/>
                <w:sz w:val="20"/>
                <w:lang w:val="es-ES"/>
              </w:rPr>
              <w:t>(</w:t>
            </w:r>
            <w:r w:rsidR="00D12279">
              <w:rPr>
                <w:rFonts w:ascii="Muller Light" w:hAnsi="Muller Light"/>
                <w:b/>
                <w:sz w:val="20"/>
                <w:lang w:val="es-ES"/>
              </w:rPr>
              <w:t>5</w:t>
            </w:r>
            <w:r>
              <w:rPr>
                <w:rFonts w:ascii="Muller Light" w:hAnsi="Muller Light"/>
                <w:b/>
                <w:sz w:val="20"/>
                <w:lang w:val="es-ES"/>
              </w:rPr>
              <w:t>)</w:t>
            </w:r>
          </w:p>
        </w:tc>
        <w:tc>
          <w:tcPr>
            <w:tcW w:w="1185" w:type="dxa"/>
            <w:tcBorders>
              <w:top w:val="single" w:sz="6" w:space="0" w:color="000000" w:themeColor="text1"/>
              <w:left w:val="single" w:sz="8" w:space="0" w:color="000000" w:themeColor="text1"/>
              <w:bottom w:val="single" w:sz="6" w:space="0" w:color="000000" w:themeColor="text1"/>
              <w:right w:val="single" w:sz="6" w:space="0" w:color="000000" w:themeColor="text1"/>
            </w:tcBorders>
            <w:shd w:val="clear" w:color="auto" w:fill="auto"/>
          </w:tcPr>
          <w:p w14:paraId="3849531C" w14:textId="77777777" w:rsidR="00480D67" w:rsidRPr="00F33FAC" w:rsidRDefault="00480D67" w:rsidP="00415678">
            <w:pPr>
              <w:jc w:val="center"/>
              <w:rPr>
                <w:sz w:val="20"/>
                <w:lang w:val="es-ES"/>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0063B53" w14:textId="77777777" w:rsidR="00480D67" w:rsidRPr="00F33FAC" w:rsidRDefault="00480D67" w:rsidP="00415678">
            <w:pPr>
              <w:jc w:val="left"/>
              <w:rPr>
                <w:sz w:val="20"/>
                <w:lang w:val="es-ES"/>
              </w:rPr>
            </w:pPr>
          </w:p>
        </w:tc>
        <w:tc>
          <w:tcPr>
            <w:tcW w:w="107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1EDD68" w14:textId="77777777" w:rsidR="00480D67" w:rsidRPr="00F33FAC" w:rsidRDefault="00480D67" w:rsidP="00415678">
            <w:pPr>
              <w:jc w:val="right"/>
              <w:rPr>
                <w:sz w:val="20"/>
                <w:lang w:val="es-ES"/>
              </w:rPr>
            </w:pPr>
          </w:p>
        </w:tc>
        <w:tc>
          <w:tcPr>
            <w:tcW w:w="97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20BB2B" w14:textId="77777777" w:rsidR="00480D67" w:rsidRPr="00F33FAC" w:rsidRDefault="00480D67" w:rsidP="00415678">
            <w:pPr>
              <w:jc w:val="right"/>
              <w:rPr>
                <w:sz w:val="20"/>
                <w:lang w:val="es-ES"/>
              </w:rPr>
            </w:pPr>
          </w:p>
        </w:tc>
        <w:tc>
          <w:tcPr>
            <w:tcW w:w="930" w:type="dxa"/>
            <w:tcBorders>
              <w:top w:val="single" w:sz="6" w:space="0" w:color="000000" w:themeColor="text1"/>
              <w:left w:val="single" w:sz="6" w:space="0" w:color="000000" w:themeColor="text1"/>
              <w:bottom w:val="single" w:sz="6" w:space="0" w:color="000000" w:themeColor="text1"/>
              <w:right w:val="single" w:sz="8" w:space="0" w:color="000000" w:themeColor="text1"/>
            </w:tcBorders>
            <w:shd w:val="clear" w:color="auto" w:fill="auto"/>
          </w:tcPr>
          <w:p w14:paraId="7BB93908" w14:textId="638F09D1" w:rsidR="00480D67" w:rsidRPr="00F33FAC" w:rsidRDefault="00D12279" w:rsidP="00415678">
            <w:pPr>
              <w:jc w:val="right"/>
              <w:rPr>
                <w:sz w:val="20"/>
                <w:lang w:val="es-ES"/>
              </w:rPr>
            </w:pPr>
            <w:r>
              <w:rPr>
                <w:sz w:val="20"/>
                <w:lang w:val="es-ES"/>
              </w:rPr>
              <w:t>26,250</w:t>
            </w:r>
          </w:p>
        </w:tc>
      </w:tr>
      <w:tr w:rsidR="00480D67" w:rsidRPr="00F33FAC" w14:paraId="609FC992" w14:textId="77777777" w:rsidTr="00715337">
        <w:tc>
          <w:tcPr>
            <w:tcW w:w="1991" w:type="dxa"/>
            <w:tcBorders>
              <w:top w:val="single" w:sz="8" w:space="0" w:color="000000" w:themeColor="text1"/>
              <w:left w:val="single" w:sz="8" w:space="0" w:color="FFFFFF" w:themeColor="background1"/>
              <w:bottom w:val="single" w:sz="8" w:space="0" w:color="FFFFFF" w:themeColor="background1"/>
              <w:right w:val="single" w:sz="8" w:space="0" w:color="000000" w:themeColor="text1"/>
            </w:tcBorders>
            <w:shd w:val="clear" w:color="auto" w:fill="000000" w:themeFill="text1"/>
          </w:tcPr>
          <w:p w14:paraId="773CB5AC" w14:textId="77777777" w:rsidR="00480D67" w:rsidRPr="00F83019" w:rsidRDefault="00480D67" w:rsidP="00415678">
            <w:pPr>
              <w:jc w:val="left"/>
              <w:rPr>
                <w:rFonts w:ascii="Tahoma" w:hAnsi="Tahoma" w:cs="Tahoma"/>
                <w:b/>
                <w:sz w:val="20"/>
                <w:lang w:val="es-ES"/>
              </w:rPr>
            </w:pPr>
            <w:r w:rsidRPr="00F83019">
              <w:rPr>
                <w:rFonts w:ascii="Tahoma" w:hAnsi="Tahoma" w:cs="Tahoma"/>
                <w:b/>
                <w:sz w:val="20"/>
                <w:lang w:val="es-ES"/>
              </w:rPr>
              <w:t xml:space="preserve">3.- </w:t>
            </w:r>
            <w:r w:rsidRPr="00C16ECF">
              <w:rPr>
                <w:rFonts w:ascii="Muller Bold" w:hAnsi="Muller Bold" w:cs="Tahoma"/>
                <w:sz w:val="20"/>
                <w:lang w:val="es-ES"/>
              </w:rPr>
              <w:t>Software</w:t>
            </w:r>
          </w:p>
        </w:tc>
        <w:tc>
          <w:tcPr>
            <w:tcW w:w="1185" w:type="dxa"/>
            <w:tcBorders>
              <w:top w:val="single" w:sz="6" w:space="0" w:color="000000" w:themeColor="text1"/>
              <w:left w:val="single" w:sz="8" w:space="0" w:color="000000" w:themeColor="text1"/>
              <w:bottom w:val="single" w:sz="6" w:space="0" w:color="000000" w:themeColor="text1"/>
              <w:right w:val="single" w:sz="6" w:space="0" w:color="000000" w:themeColor="text1"/>
            </w:tcBorders>
            <w:shd w:val="clear" w:color="auto" w:fill="auto"/>
          </w:tcPr>
          <w:p w14:paraId="6F127BEC" w14:textId="77777777" w:rsidR="00480D67" w:rsidRPr="00F33FAC" w:rsidRDefault="00480D67" w:rsidP="00415678">
            <w:pPr>
              <w:jc w:val="center"/>
              <w:rPr>
                <w:sz w:val="20"/>
                <w:lang w:val="es-ES"/>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28F111" w14:textId="77777777" w:rsidR="00480D67" w:rsidRPr="00F33FAC" w:rsidRDefault="00480D67" w:rsidP="00415678">
            <w:pPr>
              <w:jc w:val="left"/>
              <w:rPr>
                <w:sz w:val="20"/>
                <w:lang w:val="es-ES"/>
              </w:rPr>
            </w:pPr>
          </w:p>
        </w:tc>
        <w:tc>
          <w:tcPr>
            <w:tcW w:w="107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4B4D50B" w14:textId="77777777" w:rsidR="00480D67" w:rsidRPr="00F33FAC" w:rsidRDefault="00480D67" w:rsidP="00415678">
            <w:pPr>
              <w:jc w:val="right"/>
              <w:rPr>
                <w:sz w:val="20"/>
                <w:lang w:val="es-ES"/>
              </w:rPr>
            </w:pPr>
          </w:p>
        </w:tc>
        <w:tc>
          <w:tcPr>
            <w:tcW w:w="97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85DE5DA" w14:textId="77777777" w:rsidR="00480D67" w:rsidRPr="00F33FAC" w:rsidRDefault="00480D67" w:rsidP="00415678">
            <w:pPr>
              <w:jc w:val="right"/>
              <w:rPr>
                <w:sz w:val="20"/>
                <w:lang w:val="es-ES"/>
              </w:rPr>
            </w:pPr>
          </w:p>
        </w:tc>
        <w:tc>
          <w:tcPr>
            <w:tcW w:w="930" w:type="dxa"/>
            <w:tcBorders>
              <w:top w:val="single" w:sz="6" w:space="0" w:color="000000" w:themeColor="text1"/>
              <w:left w:val="single" w:sz="6" w:space="0" w:color="000000" w:themeColor="text1"/>
              <w:bottom w:val="single" w:sz="6" w:space="0" w:color="000000" w:themeColor="text1"/>
              <w:right w:val="single" w:sz="8" w:space="0" w:color="000000" w:themeColor="text1"/>
            </w:tcBorders>
            <w:shd w:val="clear" w:color="auto" w:fill="auto"/>
          </w:tcPr>
          <w:p w14:paraId="7547DABF" w14:textId="77777777" w:rsidR="00480D67" w:rsidRPr="00F33FAC" w:rsidRDefault="00480D67" w:rsidP="00415678">
            <w:pPr>
              <w:jc w:val="right"/>
              <w:rPr>
                <w:sz w:val="20"/>
                <w:lang w:val="es-ES"/>
              </w:rPr>
            </w:pPr>
          </w:p>
        </w:tc>
      </w:tr>
      <w:tr w:rsidR="00480D67" w:rsidRPr="00F33FAC" w14:paraId="443AAFF6" w14:textId="77777777" w:rsidTr="00715337">
        <w:tc>
          <w:tcPr>
            <w:tcW w:w="1991" w:type="dxa"/>
            <w:tcBorders>
              <w:top w:val="single" w:sz="8" w:space="0" w:color="FFFFFF" w:themeColor="background1"/>
              <w:bottom w:val="single" w:sz="8" w:space="0" w:color="FFFFFF" w:themeColor="background1"/>
              <w:right w:val="single" w:sz="8" w:space="0" w:color="000000" w:themeColor="text1"/>
            </w:tcBorders>
            <w:shd w:val="clear" w:color="auto" w:fill="auto"/>
          </w:tcPr>
          <w:p w14:paraId="6D04CD5D" w14:textId="77777777" w:rsidR="00480D67" w:rsidRPr="00F27D41" w:rsidRDefault="00480D67" w:rsidP="00415678">
            <w:pPr>
              <w:jc w:val="right"/>
              <w:rPr>
                <w:rFonts w:ascii="Muller Light" w:hAnsi="Muller Light"/>
                <w:sz w:val="20"/>
                <w:lang w:val="es-ES"/>
              </w:rPr>
            </w:pPr>
            <w:r w:rsidRPr="00F27D41">
              <w:rPr>
                <w:rFonts w:ascii="Muller Light" w:hAnsi="Muller Light"/>
                <w:sz w:val="20"/>
                <w:lang w:val="es-ES"/>
              </w:rPr>
              <w:t>Licenciado</w:t>
            </w:r>
          </w:p>
        </w:tc>
        <w:tc>
          <w:tcPr>
            <w:tcW w:w="1185" w:type="dxa"/>
            <w:tcBorders>
              <w:top w:val="single" w:sz="6" w:space="0" w:color="000000" w:themeColor="text1"/>
              <w:left w:val="single" w:sz="8" w:space="0" w:color="000000" w:themeColor="text1"/>
              <w:bottom w:val="single" w:sz="6" w:space="0" w:color="000000" w:themeColor="text1"/>
              <w:right w:val="single" w:sz="6" w:space="0" w:color="000000" w:themeColor="text1"/>
            </w:tcBorders>
            <w:shd w:val="clear" w:color="auto" w:fill="auto"/>
          </w:tcPr>
          <w:p w14:paraId="6C475521" w14:textId="77777777" w:rsidR="00480D67" w:rsidRPr="00F33FAC" w:rsidRDefault="00480D67" w:rsidP="00415678">
            <w:pPr>
              <w:jc w:val="center"/>
              <w:rPr>
                <w:sz w:val="20"/>
                <w:lang w:val="es-ES"/>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799C602" w14:textId="77777777" w:rsidR="00480D67" w:rsidRPr="00F33FAC" w:rsidRDefault="00480D67" w:rsidP="00415678">
            <w:pPr>
              <w:jc w:val="left"/>
              <w:rPr>
                <w:sz w:val="20"/>
                <w:lang w:val="es-ES"/>
              </w:rPr>
            </w:pPr>
          </w:p>
        </w:tc>
        <w:tc>
          <w:tcPr>
            <w:tcW w:w="107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14DE74F" w14:textId="77777777" w:rsidR="00480D67" w:rsidRPr="00F33FAC" w:rsidRDefault="00480D67" w:rsidP="00415678">
            <w:pPr>
              <w:jc w:val="right"/>
              <w:rPr>
                <w:sz w:val="20"/>
                <w:lang w:val="es-ES"/>
              </w:rPr>
            </w:pPr>
          </w:p>
        </w:tc>
        <w:tc>
          <w:tcPr>
            <w:tcW w:w="97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AF9E77" w14:textId="77777777" w:rsidR="00480D67" w:rsidRPr="00F33FAC" w:rsidRDefault="00480D67" w:rsidP="00415678">
            <w:pPr>
              <w:jc w:val="right"/>
              <w:rPr>
                <w:sz w:val="20"/>
                <w:lang w:val="es-ES"/>
              </w:rPr>
            </w:pPr>
          </w:p>
        </w:tc>
        <w:tc>
          <w:tcPr>
            <w:tcW w:w="930" w:type="dxa"/>
            <w:tcBorders>
              <w:top w:val="single" w:sz="6" w:space="0" w:color="000000" w:themeColor="text1"/>
              <w:left w:val="single" w:sz="6" w:space="0" w:color="000000" w:themeColor="text1"/>
              <w:bottom w:val="single" w:sz="6" w:space="0" w:color="000000" w:themeColor="text1"/>
              <w:right w:val="single" w:sz="8" w:space="0" w:color="000000" w:themeColor="text1"/>
            </w:tcBorders>
            <w:shd w:val="clear" w:color="auto" w:fill="auto"/>
          </w:tcPr>
          <w:p w14:paraId="305EE9C3" w14:textId="77777777" w:rsidR="00480D67" w:rsidRPr="00F33FAC" w:rsidRDefault="00480D67" w:rsidP="00415678">
            <w:pPr>
              <w:jc w:val="right"/>
              <w:rPr>
                <w:sz w:val="20"/>
                <w:lang w:val="es-ES"/>
              </w:rPr>
            </w:pPr>
          </w:p>
        </w:tc>
      </w:tr>
      <w:tr w:rsidR="00480D67" w:rsidRPr="00F33FAC" w14:paraId="13215D9A" w14:textId="77777777" w:rsidTr="00715337">
        <w:tc>
          <w:tcPr>
            <w:tcW w:w="1991" w:type="dxa"/>
            <w:tcBorders>
              <w:top w:val="single" w:sz="8" w:space="0" w:color="FFFFFF" w:themeColor="background1"/>
              <w:left w:val="single" w:sz="8" w:space="0" w:color="FFFFFF" w:themeColor="background1"/>
              <w:bottom w:val="nil"/>
              <w:right w:val="single" w:sz="8" w:space="0" w:color="000000" w:themeColor="text1"/>
            </w:tcBorders>
            <w:shd w:val="clear" w:color="auto" w:fill="000000" w:themeFill="text1"/>
          </w:tcPr>
          <w:p w14:paraId="1A7D4D35" w14:textId="77777777" w:rsidR="00480D67" w:rsidRPr="00C16ECF" w:rsidRDefault="00480D67" w:rsidP="00415678">
            <w:pPr>
              <w:jc w:val="left"/>
              <w:rPr>
                <w:rFonts w:ascii="Muller Bold" w:hAnsi="Muller Bold" w:cs="Tahoma"/>
                <w:sz w:val="20"/>
                <w:lang w:val="es-ES"/>
              </w:rPr>
            </w:pPr>
            <w:r w:rsidRPr="00C16ECF">
              <w:rPr>
                <w:rFonts w:ascii="Muller Bold" w:hAnsi="Muller Bold" w:cs="Tahoma"/>
                <w:sz w:val="20"/>
                <w:lang w:val="es-ES"/>
              </w:rPr>
              <w:t>4.- Pruebas</w:t>
            </w:r>
          </w:p>
        </w:tc>
        <w:tc>
          <w:tcPr>
            <w:tcW w:w="1185" w:type="dxa"/>
            <w:tcBorders>
              <w:top w:val="single" w:sz="6" w:space="0" w:color="000000" w:themeColor="text1"/>
              <w:left w:val="single" w:sz="8" w:space="0" w:color="000000" w:themeColor="text1"/>
              <w:bottom w:val="single" w:sz="6" w:space="0" w:color="000000" w:themeColor="text1"/>
              <w:right w:val="single" w:sz="6" w:space="0" w:color="000000" w:themeColor="text1"/>
            </w:tcBorders>
            <w:shd w:val="clear" w:color="auto" w:fill="auto"/>
          </w:tcPr>
          <w:p w14:paraId="54079FC0" w14:textId="77777777" w:rsidR="00480D67" w:rsidRPr="00F33FAC" w:rsidRDefault="00480D67" w:rsidP="00415678">
            <w:pPr>
              <w:jc w:val="center"/>
              <w:rPr>
                <w:sz w:val="20"/>
                <w:lang w:val="es-ES"/>
              </w:rPr>
            </w:pPr>
          </w:p>
        </w:tc>
        <w:tc>
          <w:tcPr>
            <w:tcW w:w="11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3887D1D" w14:textId="77777777" w:rsidR="00480D67" w:rsidRPr="00F33FAC" w:rsidRDefault="00480D67" w:rsidP="00415678">
            <w:pPr>
              <w:jc w:val="left"/>
              <w:rPr>
                <w:sz w:val="20"/>
                <w:lang w:val="es-ES"/>
              </w:rPr>
            </w:pPr>
          </w:p>
        </w:tc>
        <w:tc>
          <w:tcPr>
            <w:tcW w:w="107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6349EBE" w14:textId="77777777" w:rsidR="00480D67" w:rsidRPr="00F33FAC" w:rsidRDefault="00480D67" w:rsidP="00415678">
            <w:pPr>
              <w:jc w:val="right"/>
              <w:rPr>
                <w:sz w:val="20"/>
                <w:lang w:val="es-ES"/>
              </w:rPr>
            </w:pPr>
          </w:p>
        </w:tc>
        <w:tc>
          <w:tcPr>
            <w:tcW w:w="971"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BADDBB" w14:textId="77777777" w:rsidR="00480D67" w:rsidRPr="00F33FAC" w:rsidRDefault="00480D67" w:rsidP="00415678">
            <w:pPr>
              <w:jc w:val="right"/>
              <w:rPr>
                <w:sz w:val="20"/>
                <w:lang w:val="es-ES"/>
              </w:rPr>
            </w:pPr>
          </w:p>
        </w:tc>
        <w:tc>
          <w:tcPr>
            <w:tcW w:w="930" w:type="dxa"/>
            <w:tcBorders>
              <w:top w:val="single" w:sz="6" w:space="0" w:color="000000" w:themeColor="text1"/>
              <w:left w:val="single" w:sz="6" w:space="0" w:color="000000" w:themeColor="text1"/>
              <w:bottom w:val="single" w:sz="6" w:space="0" w:color="000000" w:themeColor="text1"/>
              <w:right w:val="single" w:sz="8" w:space="0" w:color="000000" w:themeColor="text1"/>
            </w:tcBorders>
            <w:shd w:val="clear" w:color="auto" w:fill="auto"/>
          </w:tcPr>
          <w:p w14:paraId="1AD90855" w14:textId="237F4B16" w:rsidR="00480D67" w:rsidRPr="00F33FAC" w:rsidRDefault="00833B07" w:rsidP="00415678">
            <w:pPr>
              <w:jc w:val="right"/>
              <w:rPr>
                <w:sz w:val="20"/>
                <w:lang w:val="es-ES"/>
              </w:rPr>
            </w:pPr>
            <w:r>
              <w:rPr>
                <w:sz w:val="20"/>
                <w:lang w:val="es-ES"/>
              </w:rPr>
              <w:t>5</w:t>
            </w:r>
            <w:r w:rsidR="004530E3">
              <w:rPr>
                <w:sz w:val="20"/>
                <w:lang w:val="es-ES"/>
              </w:rPr>
              <w:t>,</w:t>
            </w:r>
            <w:r w:rsidR="00075C5E">
              <w:rPr>
                <w:sz w:val="20"/>
                <w:lang w:val="es-ES"/>
              </w:rPr>
              <w:t>000</w:t>
            </w:r>
          </w:p>
        </w:tc>
      </w:tr>
      <w:tr w:rsidR="007A75C4" w:rsidRPr="00F33FAC" w14:paraId="713DF8BC" w14:textId="77777777" w:rsidTr="00715337">
        <w:tc>
          <w:tcPr>
            <w:tcW w:w="1991" w:type="dxa"/>
            <w:tcBorders>
              <w:top w:val="nil"/>
              <w:left w:val="single" w:sz="8" w:space="0" w:color="FFFFFF" w:themeColor="background1"/>
              <w:bottom w:val="single" w:sz="8" w:space="0" w:color="FFFFFF" w:themeColor="background1"/>
              <w:right w:val="single" w:sz="8" w:space="0" w:color="000000" w:themeColor="text1"/>
            </w:tcBorders>
            <w:shd w:val="clear" w:color="auto" w:fill="000000" w:themeFill="text1"/>
          </w:tcPr>
          <w:p w14:paraId="0210A3AF" w14:textId="77777777" w:rsidR="00480D67" w:rsidRPr="00C16ECF" w:rsidRDefault="00480D67" w:rsidP="00415678">
            <w:pPr>
              <w:jc w:val="left"/>
              <w:rPr>
                <w:rFonts w:ascii="Muller Bold" w:hAnsi="Muller Bold" w:cs="Tahoma"/>
                <w:sz w:val="20"/>
                <w:lang w:val="es-ES"/>
              </w:rPr>
            </w:pPr>
            <w:r w:rsidRPr="00C16ECF">
              <w:rPr>
                <w:rFonts w:ascii="Muller Bold" w:hAnsi="Muller Bold" w:cs="Tahoma"/>
                <w:sz w:val="20"/>
                <w:lang w:val="es-ES"/>
              </w:rPr>
              <w:t>5.- Capacitación</w:t>
            </w:r>
          </w:p>
        </w:tc>
        <w:tc>
          <w:tcPr>
            <w:tcW w:w="1185" w:type="dxa"/>
            <w:tcBorders>
              <w:top w:val="single" w:sz="6" w:space="0" w:color="000000" w:themeColor="text1"/>
              <w:left w:val="single" w:sz="8" w:space="0" w:color="000000" w:themeColor="text1"/>
              <w:bottom w:val="single" w:sz="8" w:space="0" w:color="000000" w:themeColor="text1"/>
              <w:right w:val="single" w:sz="6" w:space="0" w:color="000000" w:themeColor="text1"/>
            </w:tcBorders>
            <w:shd w:val="clear" w:color="auto" w:fill="auto"/>
          </w:tcPr>
          <w:p w14:paraId="53640FAB" w14:textId="77777777" w:rsidR="00480D67" w:rsidRPr="00F33FAC" w:rsidRDefault="00480D67" w:rsidP="00415678">
            <w:pPr>
              <w:jc w:val="center"/>
              <w:rPr>
                <w:sz w:val="20"/>
                <w:lang w:val="es-ES"/>
              </w:rPr>
            </w:pPr>
          </w:p>
        </w:tc>
        <w:tc>
          <w:tcPr>
            <w:tcW w:w="1170" w:type="dxa"/>
            <w:tcBorders>
              <w:top w:val="single" w:sz="6" w:space="0" w:color="000000" w:themeColor="text1"/>
              <w:left w:val="single" w:sz="6" w:space="0" w:color="000000" w:themeColor="text1"/>
              <w:bottom w:val="single" w:sz="8" w:space="0" w:color="000000" w:themeColor="text1"/>
              <w:right w:val="single" w:sz="6" w:space="0" w:color="000000" w:themeColor="text1"/>
            </w:tcBorders>
            <w:shd w:val="clear" w:color="auto" w:fill="auto"/>
          </w:tcPr>
          <w:p w14:paraId="40B9FB93" w14:textId="77777777" w:rsidR="00480D67" w:rsidRPr="00F33FAC" w:rsidRDefault="00480D67" w:rsidP="00415678">
            <w:pPr>
              <w:jc w:val="left"/>
              <w:rPr>
                <w:sz w:val="20"/>
                <w:lang w:val="es-ES"/>
              </w:rPr>
            </w:pPr>
          </w:p>
        </w:tc>
        <w:tc>
          <w:tcPr>
            <w:tcW w:w="1073" w:type="dxa"/>
            <w:tcBorders>
              <w:top w:val="single" w:sz="6" w:space="0" w:color="000000" w:themeColor="text1"/>
              <w:left w:val="single" w:sz="6" w:space="0" w:color="000000" w:themeColor="text1"/>
              <w:bottom w:val="single" w:sz="8" w:space="0" w:color="000000" w:themeColor="text1"/>
              <w:right w:val="single" w:sz="6" w:space="0" w:color="000000" w:themeColor="text1"/>
            </w:tcBorders>
            <w:shd w:val="clear" w:color="auto" w:fill="auto"/>
          </w:tcPr>
          <w:p w14:paraId="39F508D3" w14:textId="77777777" w:rsidR="00480D67" w:rsidRPr="00F33FAC" w:rsidRDefault="00480D67" w:rsidP="00415678">
            <w:pPr>
              <w:jc w:val="right"/>
              <w:rPr>
                <w:sz w:val="20"/>
                <w:lang w:val="es-ES"/>
              </w:rPr>
            </w:pPr>
          </w:p>
        </w:tc>
        <w:tc>
          <w:tcPr>
            <w:tcW w:w="971" w:type="dxa"/>
            <w:tcBorders>
              <w:top w:val="single" w:sz="6" w:space="0" w:color="000000" w:themeColor="text1"/>
              <w:left w:val="single" w:sz="6" w:space="0" w:color="000000" w:themeColor="text1"/>
              <w:bottom w:val="single" w:sz="8" w:space="0" w:color="000000" w:themeColor="text1"/>
              <w:right w:val="single" w:sz="6" w:space="0" w:color="000000" w:themeColor="text1"/>
            </w:tcBorders>
          </w:tcPr>
          <w:p w14:paraId="08605901" w14:textId="77777777" w:rsidR="00480D67" w:rsidRPr="00F33FAC" w:rsidRDefault="00480D67" w:rsidP="00415678">
            <w:pPr>
              <w:jc w:val="right"/>
              <w:rPr>
                <w:sz w:val="20"/>
                <w:lang w:val="es-ES"/>
              </w:rPr>
            </w:pPr>
          </w:p>
        </w:tc>
        <w:tc>
          <w:tcPr>
            <w:tcW w:w="930" w:type="dxa"/>
            <w:tcBorders>
              <w:top w:val="single" w:sz="6" w:space="0" w:color="000000" w:themeColor="text1"/>
              <w:left w:val="single" w:sz="6" w:space="0" w:color="000000" w:themeColor="text1"/>
              <w:bottom w:val="single" w:sz="8" w:space="0" w:color="000000" w:themeColor="text1"/>
              <w:right w:val="single" w:sz="8" w:space="0" w:color="000000" w:themeColor="text1"/>
            </w:tcBorders>
            <w:shd w:val="clear" w:color="auto" w:fill="auto"/>
          </w:tcPr>
          <w:p w14:paraId="73432060" w14:textId="65705FF5" w:rsidR="00480D67" w:rsidRPr="00F33FAC" w:rsidRDefault="00075C5E" w:rsidP="00415678">
            <w:pPr>
              <w:jc w:val="right"/>
              <w:rPr>
                <w:sz w:val="20"/>
                <w:lang w:val="es-ES"/>
              </w:rPr>
            </w:pPr>
            <w:r>
              <w:rPr>
                <w:sz w:val="20"/>
                <w:lang w:val="es-ES"/>
              </w:rPr>
              <w:t>1</w:t>
            </w:r>
            <w:r w:rsidR="004530E3">
              <w:rPr>
                <w:sz w:val="20"/>
                <w:lang w:val="es-ES"/>
              </w:rPr>
              <w:t>,</w:t>
            </w:r>
            <w:r w:rsidR="00833B07">
              <w:rPr>
                <w:sz w:val="20"/>
                <w:lang w:val="es-ES"/>
              </w:rPr>
              <w:t>8</w:t>
            </w:r>
            <w:r>
              <w:rPr>
                <w:sz w:val="20"/>
                <w:lang w:val="es-ES"/>
              </w:rPr>
              <w:t>00</w:t>
            </w:r>
          </w:p>
        </w:tc>
      </w:tr>
      <w:tr w:rsidR="00480D67" w:rsidRPr="00F33FAC" w14:paraId="1F6CF8D9" w14:textId="77777777" w:rsidTr="00715337">
        <w:tc>
          <w:tcPr>
            <w:tcW w:w="5419" w:type="dxa"/>
            <w:gridSpan w:val="4"/>
            <w:tcBorders>
              <w:top w:val="single" w:sz="8" w:space="0" w:color="FFFFFF" w:themeColor="background1"/>
              <w:left w:val="single" w:sz="8" w:space="0" w:color="FFFFFF" w:themeColor="background1"/>
              <w:bottom w:val="single" w:sz="8" w:space="0" w:color="FFFFFF" w:themeColor="background1"/>
              <w:right w:val="single" w:sz="8" w:space="0" w:color="000000" w:themeColor="text1"/>
            </w:tcBorders>
            <w:shd w:val="clear" w:color="auto" w:fill="000000" w:themeFill="text1"/>
          </w:tcPr>
          <w:p w14:paraId="717C39DB" w14:textId="77777777" w:rsidR="00480D67" w:rsidRPr="00C16ECF" w:rsidRDefault="00480D67" w:rsidP="00415678">
            <w:pPr>
              <w:jc w:val="right"/>
              <w:rPr>
                <w:rFonts w:ascii="Muller Bold" w:hAnsi="Muller Bold" w:cs="Tahoma"/>
                <w:sz w:val="20"/>
                <w:lang w:val="es-ES"/>
              </w:rPr>
            </w:pPr>
            <w:r w:rsidRPr="00C16ECF">
              <w:rPr>
                <w:rFonts w:ascii="Muller Bold" w:hAnsi="Muller Bold" w:cs="Tahoma"/>
                <w:sz w:val="20"/>
                <w:lang w:val="es-ES"/>
              </w:rPr>
              <w:t>Total de costo estimado</w:t>
            </w:r>
          </w:p>
        </w:tc>
        <w:tc>
          <w:tcPr>
            <w:tcW w:w="1901"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C4869C" w14:textId="231E3976" w:rsidR="00480D67" w:rsidRPr="00F33FAC" w:rsidRDefault="004530E3" w:rsidP="00415678">
            <w:pPr>
              <w:jc w:val="right"/>
              <w:rPr>
                <w:sz w:val="20"/>
                <w:lang w:val="es-ES"/>
              </w:rPr>
            </w:pPr>
            <w:r>
              <w:rPr>
                <w:sz w:val="20"/>
                <w:lang w:val="es-ES"/>
              </w:rPr>
              <w:t>234,900</w:t>
            </w:r>
          </w:p>
        </w:tc>
      </w:tr>
    </w:tbl>
    <w:p w14:paraId="32935F12" w14:textId="77777777" w:rsidR="00480D67" w:rsidRPr="002C20F2" w:rsidRDefault="00480D67" w:rsidP="00480D67">
      <w:pPr>
        <w:pStyle w:val="Ttulo2"/>
        <w:tabs>
          <w:tab w:val="clear" w:pos="1427"/>
          <w:tab w:val="num" w:pos="576"/>
        </w:tabs>
        <w:ind w:left="576" w:hanging="36"/>
        <w:rPr>
          <w:rFonts w:ascii="Muller Bold" w:hAnsi="Muller Bold" w:cs="Tahoma"/>
          <w:b w:val="0"/>
          <w:sz w:val="20"/>
        </w:rPr>
      </w:pPr>
      <w:bookmarkStart w:id="30" w:name="_Toc199424700"/>
      <w:r w:rsidRPr="002C20F2">
        <w:rPr>
          <w:rFonts w:ascii="Muller Bold" w:hAnsi="Muller Bold" w:cs="Tahoma"/>
          <w:b w:val="0"/>
          <w:sz w:val="20"/>
        </w:rPr>
        <w:t>Riesgos</w:t>
      </w:r>
      <w:bookmarkEnd w:id="29"/>
      <w:r w:rsidRPr="002C20F2">
        <w:rPr>
          <w:rFonts w:ascii="Muller Bold" w:hAnsi="Muller Bold" w:cs="Tahoma"/>
          <w:b w:val="0"/>
          <w:sz w:val="20"/>
        </w:rPr>
        <w:t xml:space="preserve"> iniciales</w:t>
      </w:r>
      <w:bookmarkEnd w:id="30"/>
    </w:p>
    <w:tbl>
      <w:tblPr>
        <w:tblW w:w="8080" w:type="dxa"/>
        <w:tblInd w:w="567"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1E0" w:firstRow="1" w:lastRow="1" w:firstColumn="1" w:lastColumn="1" w:noHBand="0" w:noVBand="0"/>
      </w:tblPr>
      <w:tblGrid>
        <w:gridCol w:w="992"/>
        <w:gridCol w:w="7088"/>
      </w:tblGrid>
      <w:tr w:rsidR="00480D67" w:rsidRPr="008B67EE" w14:paraId="58A23D16" w14:textId="77777777" w:rsidTr="00715337">
        <w:tc>
          <w:tcPr>
            <w:tcW w:w="992" w:type="dxa"/>
            <w:tcBorders>
              <w:top w:val="nil"/>
              <w:left w:val="nil"/>
              <w:bottom w:val="nil"/>
              <w:right w:val="single" w:sz="8" w:space="0" w:color="FFFFFF" w:themeColor="background1"/>
            </w:tcBorders>
            <w:shd w:val="clear" w:color="auto" w:fill="000000" w:themeFill="text1"/>
          </w:tcPr>
          <w:p w14:paraId="5AB2FEE4" w14:textId="77777777" w:rsidR="00480D67" w:rsidRPr="00F27D41" w:rsidRDefault="00480D67" w:rsidP="00C16ECF">
            <w:pPr>
              <w:jc w:val="center"/>
              <w:rPr>
                <w:rFonts w:ascii="Muller Bold" w:hAnsi="Muller Bold" w:cs="Tahoma"/>
                <w:color w:val="FFFFFF" w:themeColor="background1"/>
                <w:sz w:val="20"/>
                <w:lang w:val="es-ES"/>
              </w:rPr>
            </w:pPr>
            <w:r w:rsidRPr="00F27D41">
              <w:rPr>
                <w:rFonts w:ascii="Muller Bold" w:hAnsi="Muller Bold" w:cs="Tahoma"/>
                <w:color w:val="FFFFFF" w:themeColor="background1"/>
                <w:sz w:val="20"/>
                <w:lang w:val="es-ES"/>
              </w:rPr>
              <w:t>Riesgo</w:t>
            </w:r>
          </w:p>
        </w:tc>
        <w:tc>
          <w:tcPr>
            <w:tcW w:w="7088" w:type="dxa"/>
            <w:tcBorders>
              <w:top w:val="nil"/>
              <w:left w:val="single" w:sz="8" w:space="0" w:color="FFFFFF" w:themeColor="background1"/>
              <w:bottom w:val="nil"/>
              <w:right w:val="nil"/>
            </w:tcBorders>
            <w:shd w:val="clear" w:color="auto" w:fill="000000" w:themeFill="text1"/>
          </w:tcPr>
          <w:p w14:paraId="1FE96A5D" w14:textId="77777777" w:rsidR="00480D67" w:rsidRPr="00F27D41" w:rsidRDefault="00480D67" w:rsidP="00415678">
            <w:pPr>
              <w:jc w:val="center"/>
              <w:rPr>
                <w:rFonts w:ascii="Muller Bold" w:hAnsi="Muller Bold" w:cs="Tahoma"/>
                <w:color w:val="FFFFFF" w:themeColor="background1"/>
                <w:sz w:val="20"/>
                <w:lang w:val="es-ES"/>
              </w:rPr>
            </w:pPr>
            <w:r w:rsidRPr="00F27D41">
              <w:rPr>
                <w:rFonts w:ascii="Muller Bold" w:hAnsi="Muller Bold" w:cs="Tahoma"/>
                <w:color w:val="FFFFFF" w:themeColor="background1"/>
                <w:sz w:val="20"/>
                <w:lang w:val="es-ES"/>
              </w:rPr>
              <w:t>Descripción</w:t>
            </w:r>
          </w:p>
        </w:tc>
      </w:tr>
      <w:tr w:rsidR="00480D67" w:rsidRPr="008B67EE" w14:paraId="3178EE64" w14:textId="77777777" w:rsidTr="00715337">
        <w:tc>
          <w:tcPr>
            <w:tcW w:w="992" w:type="dxa"/>
            <w:tcBorders>
              <w:top w:val="nil"/>
            </w:tcBorders>
            <w:shd w:val="clear" w:color="auto" w:fill="auto"/>
          </w:tcPr>
          <w:p w14:paraId="630E63E2" w14:textId="77777777" w:rsidR="00480D67" w:rsidRPr="00F83019" w:rsidRDefault="00480D67" w:rsidP="00415678">
            <w:pPr>
              <w:jc w:val="center"/>
              <w:rPr>
                <w:rFonts w:ascii="Tahoma" w:hAnsi="Tahoma" w:cs="Tahoma"/>
                <w:b/>
                <w:sz w:val="18"/>
                <w:szCs w:val="18"/>
                <w:lang w:val="es-ES"/>
              </w:rPr>
            </w:pPr>
            <w:r w:rsidRPr="00F83019">
              <w:rPr>
                <w:rFonts w:ascii="Tahoma" w:hAnsi="Tahoma" w:cs="Tahoma"/>
                <w:b/>
                <w:sz w:val="18"/>
                <w:szCs w:val="18"/>
                <w:lang w:val="es-ES"/>
              </w:rPr>
              <w:t>1</w:t>
            </w:r>
          </w:p>
        </w:tc>
        <w:tc>
          <w:tcPr>
            <w:tcW w:w="7088" w:type="dxa"/>
            <w:tcBorders>
              <w:top w:val="nil"/>
            </w:tcBorders>
            <w:shd w:val="clear" w:color="auto" w:fill="auto"/>
          </w:tcPr>
          <w:p w14:paraId="3A1ACEB6" w14:textId="25C195C0" w:rsidR="00480D67" w:rsidRPr="00343A4B" w:rsidRDefault="00F95FBC" w:rsidP="00415678">
            <w:pPr>
              <w:rPr>
                <w:rFonts w:cs="Arial"/>
                <w:sz w:val="20"/>
                <w:lang w:val="es-ES"/>
              </w:rPr>
            </w:pPr>
            <w:r w:rsidRPr="00F95FBC">
              <w:rPr>
                <w:rFonts w:cs="Arial"/>
                <w:sz w:val="20"/>
                <w:lang w:val="es-ES"/>
              </w:rPr>
              <w:t>Un miembro del equipo del proyecto se retire o esté ausente.</w:t>
            </w:r>
          </w:p>
        </w:tc>
      </w:tr>
      <w:tr w:rsidR="00480D67" w:rsidRPr="008B67EE" w14:paraId="3584CCE8" w14:textId="77777777" w:rsidTr="00715337">
        <w:tc>
          <w:tcPr>
            <w:tcW w:w="992" w:type="dxa"/>
            <w:shd w:val="clear" w:color="auto" w:fill="auto"/>
          </w:tcPr>
          <w:p w14:paraId="075E36BE" w14:textId="77777777" w:rsidR="00480D67" w:rsidRPr="00F83019" w:rsidRDefault="00480D67" w:rsidP="00415678">
            <w:pPr>
              <w:jc w:val="center"/>
              <w:rPr>
                <w:rFonts w:ascii="Tahoma" w:hAnsi="Tahoma" w:cs="Tahoma"/>
                <w:b/>
                <w:sz w:val="18"/>
                <w:szCs w:val="18"/>
                <w:lang w:val="es-ES"/>
              </w:rPr>
            </w:pPr>
            <w:r w:rsidRPr="00F83019">
              <w:rPr>
                <w:rFonts w:ascii="Tahoma" w:hAnsi="Tahoma" w:cs="Tahoma"/>
                <w:b/>
                <w:sz w:val="18"/>
                <w:szCs w:val="18"/>
                <w:lang w:val="es-ES"/>
              </w:rPr>
              <w:t>2</w:t>
            </w:r>
          </w:p>
        </w:tc>
        <w:tc>
          <w:tcPr>
            <w:tcW w:w="7088" w:type="dxa"/>
            <w:shd w:val="clear" w:color="auto" w:fill="auto"/>
          </w:tcPr>
          <w:p w14:paraId="4466C448" w14:textId="37D22280" w:rsidR="00480D67" w:rsidRPr="00343A4B" w:rsidRDefault="00BB5205" w:rsidP="00415678">
            <w:pPr>
              <w:rPr>
                <w:rFonts w:cs="Arial"/>
                <w:sz w:val="20"/>
                <w:lang w:val="es-ES"/>
              </w:rPr>
            </w:pPr>
            <w:r>
              <w:rPr>
                <w:rFonts w:cs="Arial"/>
                <w:sz w:val="20"/>
                <w:lang w:val="es-ES"/>
              </w:rPr>
              <w:t xml:space="preserve">La tecnología </w:t>
            </w:r>
            <w:r w:rsidR="00F95FBC">
              <w:rPr>
                <w:rFonts w:cs="Arial"/>
                <w:sz w:val="20"/>
                <w:lang w:val="es-ES"/>
              </w:rPr>
              <w:t xml:space="preserve">carece de documentación </w:t>
            </w:r>
            <w:r w:rsidR="00A30518">
              <w:rPr>
                <w:rFonts w:cs="Arial"/>
                <w:sz w:val="20"/>
                <w:lang w:val="es-ES"/>
              </w:rPr>
              <w:t>o</w:t>
            </w:r>
            <w:r w:rsidR="00F95FBC">
              <w:rPr>
                <w:rFonts w:cs="Arial"/>
                <w:sz w:val="20"/>
                <w:lang w:val="es-ES"/>
              </w:rPr>
              <w:t xml:space="preserve"> esta desactualizada</w:t>
            </w:r>
          </w:p>
        </w:tc>
      </w:tr>
      <w:tr w:rsidR="00480D67" w:rsidRPr="008B67EE" w14:paraId="3D934D92" w14:textId="77777777" w:rsidTr="00715337">
        <w:tc>
          <w:tcPr>
            <w:tcW w:w="992" w:type="dxa"/>
            <w:shd w:val="clear" w:color="auto" w:fill="auto"/>
          </w:tcPr>
          <w:p w14:paraId="42B5B673" w14:textId="77777777" w:rsidR="00480D67" w:rsidRPr="00F83019" w:rsidRDefault="00480D67" w:rsidP="00415678">
            <w:pPr>
              <w:jc w:val="center"/>
              <w:rPr>
                <w:rFonts w:ascii="Tahoma" w:hAnsi="Tahoma" w:cs="Tahoma"/>
                <w:b/>
                <w:sz w:val="18"/>
                <w:szCs w:val="18"/>
                <w:lang w:val="es-ES"/>
              </w:rPr>
            </w:pPr>
            <w:r w:rsidRPr="00F83019">
              <w:rPr>
                <w:rFonts w:ascii="Tahoma" w:hAnsi="Tahoma" w:cs="Tahoma"/>
                <w:b/>
                <w:sz w:val="18"/>
                <w:szCs w:val="18"/>
                <w:lang w:val="es-ES"/>
              </w:rPr>
              <w:t>3</w:t>
            </w:r>
          </w:p>
        </w:tc>
        <w:tc>
          <w:tcPr>
            <w:tcW w:w="7088" w:type="dxa"/>
            <w:shd w:val="clear" w:color="auto" w:fill="auto"/>
          </w:tcPr>
          <w:p w14:paraId="50252F45" w14:textId="0BF03B5A" w:rsidR="00480D67" w:rsidRPr="00343A4B" w:rsidRDefault="00F95FBC" w:rsidP="00415678">
            <w:pPr>
              <w:rPr>
                <w:rFonts w:cs="Arial"/>
                <w:sz w:val="20"/>
                <w:lang w:val="es-ES"/>
              </w:rPr>
            </w:pPr>
            <w:r w:rsidRPr="00F95FBC">
              <w:rPr>
                <w:rFonts w:cs="Arial"/>
                <w:sz w:val="20"/>
                <w:lang w:val="es-ES"/>
              </w:rPr>
              <w:t>El proyecto podría exceder el presupuesto asignado</w:t>
            </w:r>
            <w:r>
              <w:rPr>
                <w:rFonts w:cs="Arial"/>
                <w:sz w:val="20"/>
                <w:lang w:val="es-ES"/>
              </w:rPr>
              <w:t>.</w:t>
            </w:r>
          </w:p>
        </w:tc>
      </w:tr>
      <w:tr w:rsidR="00F95FBC" w:rsidRPr="008B67EE" w14:paraId="7A33363D" w14:textId="77777777" w:rsidTr="00715337">
        <w:tc>
          <w:tcPr>
            <w:tcW w:w="992" w:type="dxa"/>
            <w:shd w:val="clear" w:color="auto" w:fill="auto"/>
          </w:tcPr>
          <w:p w14:paraId="6D3310BD" w14:textId="19B4C9C8" w:rsidR="00F95FBC" w:rsidRPr="00F83019" w:rsidRDefault="00F95FBC" w:rsidP="00415678">
            <w:pPr>
              <w:jc w:val="center"/>
              <w:rPr>
                <w:rFonts w:ascii="Tahoma" w:hAnsi="Tahoma" w:cs="Tahoma"/>
                <w:b/>
                <w:sz w:val="18"/>
                <w:szCs w:val="18"/>
                <w:lang w:val="es-ES"/>
              </w:rPr>
            </w:pPr>
            <w:r>
              <w:rPr>
                <w:rFonts w:ascii="Tahoma" w:hAnsi="Tahoma" w:cs="Tahoma"/>
                <w:b/>
                <w:sz w:val="18"/>
                <w:szCs w:val="18"/>
                <w:lang w:val="es-ES"/>
              </w:rPr>
              <w:t>4</w:t>
            </w:r>
          </w:p>
        </w:tc>
        <w:tc>
          <w:tcPr>
            <w:tcW w:w="7088" w:type="dxa"/>
            <w:shd w:val="clear" w:color="auto" w:fill="auto"/>
          </w:tcPr>
          <w:p w14:paraId="5B161BBE" w14:textId="32740A8D" w:rsidR="00F95FBC" w:rsidRPr="00F95FBC" w:rsidRDefault="00F95FBC" w:rsidP="00415678">
            <w:pPr>
              <w:rPr>
                <w:rFonts w:cs="Arial"/>
                <w:sz w:val="20"/>
                <w:lang w:val="es-ES"/>
              </w:rPr>
            </w:pPr>
            <w:r>
              <w:rPr>
                <w:rFonts w:cs="Arial"/>
                <w:sz w:val="20"/>
                <w:lang w:val="es-ES"/>
              </w:rPr>
              <w:t xml:space="preserve">La actualización de </w:t>
            </w:r>
            <w:r w:rsidR="00F2004E">
              <w:rPr>
                <w:rFonts w:cs="Arial"/>
                <w:sz w:val="20"/>
                <w:lang w:val="es-ES"/>
              </w:rPr>
              <w:t xml:space="preserve">la </w:t>
            </w:r>
            <w:r w:rsidR="00F2004E" w:rsidRPr="00F95FBC">
              <w:rPr>
                <w:rFonts w:cs="Arial"/>
                <w:sz w:val="20"/>
                <w:lang w:val="es-ES"/>
              </w:rPr>
              <w:t>tecnología</w:t>
            </w:r>
            <w:r w:rsidRPr="00F95FBC">
              <w:rPr>
                <w:rFonts w:cs="Arial"/>
                <w:sz w:val="20"/>
                <w:lang w:val="es-ES"/>
              </w:rPr>
              <w:t xml:space="preserve"> puede exponer vulnerabilidades en la seguridad de los datos</w:t>
            </w:r>
            <w:r>
              <w:rPr>
                <w:rFonts w:cs="Arial"/>
                <w:sz w:val="20"/>
                <w:lang w:val="es-ES"/>
              </w:rPr>
              <w:t>.</w:t>
            </w:r>
          </w:p>
        </w:tc>
      </w:tr>
    </w:tbl>
    <w:p w14:paraId="5713BC45" w14:textId="77777777" w:rsidR="00480D67" w:rsidRPr="002C20F2" w:rsidRDefault="00480D67" w:rsidP="00480D67">
      <w:pPr>
        <w:pStyle w:val="Ttulo2"/>
        <w:tabs>
          <w:tab w:val="clear" w:pos="1427"/>
          <w:tab w:val="num" w:pos="576"/>
        </w:tabs>
        <w:ind w:left="576" w:hanging="36"/>
        <w:rPr>
          <w:rFonts w:ascii="Muller Bold" w:hAnsi="Muller Bold" w:cs="Tahoma"/>
          <w:b w:val="0"/>
          <w:sz w:val="20"/>
        </w:rPr>
      </w:pPr>
      <w:bookmarkStart w:id="31" w:name="_Toc199424701"/>
      <w:bookmarkStart w:id="32" w:name="_Toc89224934"/>
      <w:r w:rsidRPr="002C20F2">
        <w:rPr>
          <w:rFonts w:ascii="Muller Bold" w:hAnsi="Muller Bold" w:cs="Tahoma"/>
          <w:b w:val="0"/>
          <w:sz w:val="20"/>
        </w:rPr>
        <w:t>Prioridad</w:t>
      </w:r>
      <w:bookmarkEnd w:id="31"/>
      <w:r w:rsidRPr="002C20F2">
        <w:rPr>
          <w:rFonts w:ascii="Muller Bold" w:hAnsi="Muller Bold" w:cs="Tahoma"/>
          <w:b w:val="0"/>
          <w:sz w:val="20"/>
        </w:rPr>
        <w:t xml:space="preserve"> </w:t>
      </w:r>
      <w:bookmarkEnd w:id="32"/>
    </w:p>
    <w:p w14:paraId="2B2A81ED" w14:textId="77777777" w:rsidR="00480D67" w:rsidRDefault="00480D67" w:rsidP="00480D67">
      <w:pPr>
        <w:ind w:left="1476" w:hanging="36"/>
        <w:rPr>
          <w:lang w:val="es-ES"/>
        </w:rPr>
      </w:pPr>
      <w:r>
        <w:rPr>
          <w:lang w:val="es-ES"/>
        </w:rPr>
        <w:t>&lt;Especificar el nivel de prioridad con una X&gt;</w:t>
      </w:r>
    </w:p>
    <w:p w14:paraId="18C7394A" w14:textId="77777777" w:rsidR="00480D67" w:rsidRDefault="00480D67" w:rsidP="00480D67">
      <w:pPr>
        <w:ind w:left="1476" w:hanging="36"/>
        <w:rPr>
          <w:lang w:val="es-ES"/>
        </w:rPr>
      </w:pPr>
    </w:p>
    <w:tbl>
      <w:tblPr>
        <w:tblW w:w="4111" w:type="dxa"/>
        <w:tblInd w:w="5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70" w:type="dxa"/>
          <w:right w:w="70" w:type="dxa"/>
        </w:tblCellMar>
        <w:tblLook w:val="0000" w:firstRow="0" w:lastRow="0" w:firstColumn="0" w:lastColumn="0" w:noHBand="0" w:noVBand="0"/>
      </w:tblPr>
      <w:tblGrid>
        <w:gridCol w:w="1276"/>
        <w:gridCol w:w="1559"/>
        <w:gridCol w:w="1276"/>
      </w:tblGrid>
      <w:tr w:rsidR="00480D67" w:rsidRPr="00E57F46" w14:paraId="47DF7A84" w14:textId="77777777" w:rsidTr="00715337">
        <w:trPr>
          <w:trHeight w:val="270"/>
        </w:trPr>
        <w:tc>
          <w:tcPr>
            <w:tcW w:w="1276" w:type="dxa"/>
            <w:shd w:val="clear" w:color="auto" w:fill="000000" w:themeFill="text1"/>
          </w:tcPr>
          <w:p w14:paraId="2DED9DB5" w14:textId="77777777" w:rsidR="00480D67" w:rsidRPr="00F27D41" w:rsidRDefault="00F27D41" w:rsidP="00415678">
            <w:pPr>
              <w:spacing w:line="240" w:lineRule="auto"/>
              <w:jc w:val="center"/>
              <w:rPr>
                <w:rFonts w:ascii="Muller Bold" w:hAnsi="Muller Bold" w:cs="Tahoma"/>
                <w:bCs/>
                <w:color w:val="FFFFFF" w:themeColor="background1"/>
                <w:sz w:val="20"/>
                <w:lang w:val="es-ES"/>
              </w:rPr>
            </w:pPr>
            <w:r>
              <w:rPr>
                <w:rFonts w:ascii="Muller Bold" w:hAnsi="Muller Bold" w:cs="Tahoma"/>
                <w:bCs/>
                <w:color w:val="FFFFFF" w:themeColor="background1"/>
                <w:sz w:val="20"/>
                <w:lang w:val="es-PE"/>
              </w:rPr>
              <w:t>A</w:t>
            </w:r>
            <w:r w:rsidRPr="00F27D41">
              <w:rPr>
                <w:rFonts w:ascii="Muller Bold" w:hAnsi="Muller Bold" w:cs="Tahoma"/>
                <w:bCs/>
                <w:color w:val="FFFFFF" w:themeColor="background1"/>
                <w:sz w:val="20"/>
                <w:lang w:val="es-PE"/>
              </w:rPr>
              <w:t>lta</w:t>
            </w:r>
          </w:p>
        </w:tc>
        <w:tc>
          <w:tcPr>
            <w:tcW w:w="1559" w:type="dxa"/>
            <w:shd w:val="clear" w:color="auto" w:fill="000000" w:themeFill="text1"/>
          </w:tcPr>
          <w:p w14:paraId="0FC7E9B8" w14:textId="77777777" w:rsidR="00480D67" w:rsidRPr="00F27D41" w:rsidRDefault="00F27D41" w:rsidP="00415678">
            <w:pPr>
              <w:spacing w:line="240" w:lineRule="auto"/>
              <w:jc w:val="center"/>
              <w:rPr>
                <w:rFonts w:ascii="Muller Bold" w:hAnsi="Muller Bold" w:cs="Tahoma"/>
                <w:bCs/>
                <w:color w:val="FFFFFF" w:themeColor="background1"/>
                <w:sz w:val="20"/>
                <w:lang w:val="es-ES"/>
              </w:rPr>
            </w:pPr>
            <w:r>
              <w:rPr>
                <w:rFonts w:ascii="Muller Bold" w:hAnsi="Muller Bold" w:cs="Tahoma"/>
                <w:bCs/>
                <w:color w:val="FFFFFF" w:themeColor="background1"/>
                <w:sz w:val="20"/>
                <w:lang w:val="es-PE"/>
              </w:rPr>
              <w:t>M</w:t>
            </w:r>
            <w:r w:rsidRPr="00F27D41">
              <w:rPr>
                <w:rFonts w:ascii="Muller Bold" w:hAnsi="Muller Bold" w:cs="Tahoma"/>
                <w:bCs/>
                <w:color w:val="FFFFFF" w:themeColor="background1"/>
                <w:sz w:val="20"/>
                <w:lang w:val="es-PE"/>
              </w:rPr>
              <w:t>edia</w:t>
            </w:r>
          </w:p>
        </w:tc>
        <w:tc>
          <w:tcPr>
            <w:tcW w:w="1276" w:type="dxa"/>
            <w:shd w:val="clear" w:color="auto" w:fill="000000" w:themeFill="text1"/>
          </w:tcPr>
          <w:p w14:paraId="035DFDD5" w14:textId="77777777" w:rsidR="00480D67" w:rsidRPr="00F27D41" w:rsidRDefault="00F27D41" w:rsidP="00415678">
            <w:pPr>
              <w:spacing w:line="240" w:lineRule="auto"/>
              <w:jc w:val="center"/>
              <w:rPr>
                <w:rFonts w:ascii="Muller Bold" w:hAnsi="Muller Bold" w:cs="Tahoma"/>
                <w:bCs/>
                <w:color w:val="FFFFFF" w:themeColor="background1"/>
                <w:sz w:val="20"/>
                <w:lang w:val="es-ES"/>
              </w:rPr>
            </w:pPr>
            <w:r>
              <w:rPr>
                <w:rFonts w:ascii="Muller Bold" w:hAnsi="Muller Bold" w:cs="Tahoma"/>
                <w:bCs/>
                <w:color w:val="FFFFFF" w:themeColor="background1"/>
                <w:sz w:val="20"/>
                <w:lang w:val="es-PE"/>
              </w:rPr>
              <w:t>B</w:t>
            </w:r>
            <w:r w:rsidRPr="00F27D41">
              <w:rPr>
                <w:rFonts w:ascii="Muller Bold" w:hAnsi="Muller Bold" w:cs="Tahoma"/>
                <w:bCs/>
                <w:color w:val="FFFFFF" w:themeColor="background1"/>
                <w:sz w:val="20"/>
                <w:lang w:val="es-PE"/>
              </w:rPr>
              <w:t>aja</w:t>
            </w:r>
          </w:p>
        </w:tc>
      </w:tr>
      <w:tr w:rsidR="00480D67" w:rsidRPr="008B67EE" w14:paraId="128595D0" w14:textId="77777777" w:rsidTr="00715337">
        <w:trPr>
          <w:trHeight w:val="345"/>
        </w:trPr>
        <w:tc>
          <w:tcPr>
            <w:tcW w:w="1276" w:type="dxa"/>
            <w:shd w:val="clear" w:color="auto" w:fill="FFFFFF" w:themeFill="background1"/>
          </w:tcPr>
          <w:p w14:paraId="636C0540" w14:textId="5AEF56A4" w:rsidR="00480D67" w:rsidRPr="008161F6" w:rsidRDefault="00FA42BA" w:rsidP="00FA42BA">
            <w:pPr>
              <w:spacing w:line="240" w:lineRule="auto"/>
              <w:jc w:val="center"/>
              <w:rPr>
                <w:rFonts w:cs="Arial"/>
                <w:color w:val="000000" w:themeColor="text1"/>
                <w:sz w:val="20"/>
                <w:lang w:val="es-ES"/>
              </w:rPr>
            </w:pPr>
            <w:r>
              <w:rPr>
                <w:rFonts w:cs="Arial"/>
                <w:bCs/>
                <w:color w:val="000000" w:themeColor="text1"/>
                <w:sz w:val="20"/>
                <w:lang w:val="es-PE"/>
              </w:rPr>
              <w:t>X</w:t>
            </w:r>
          </w:p>
        </w:tc>
        <w:tc>
          <w:tcPr>
            <w:tcW w:w="1559" w:type="dxa"/>
            <w:shd w:val="clear" w:color="auto" w:fill="FFFFFF" w:themeFill="background1"/>
          </w:tcPr>
          <w:p w14:paraId="42124649" w14:textId="77777777" w:rsidR="00480D67" w:rsidRPr="008161F6" w:rsidRDefault="00480D67" w:rsidP="00415678">
            <w:pPr>
              <w:spacing w:line="240" w:lineRule="auto"/>
              <w:rPr>
                <w:rFonts w:cs="Arial"/>
                <w:color w:val="000000" w:themeColor="text1"/>
                <w:sz w:val="20"/>
                <w:lang w:val="es-ES"/>
              </w:rPr>
            </w:pPr>
            <w:r w:rsidRPr="008161F6">
              <w:rPr>
                <w:rFonts w:cs="Arial"/>
                <w:bCs/>
                <w:color w:val="000000" w:themeColor="text1"/>
                <w:sz w:val="20"/>
                <w:lang w:val="es-PE"/>
              </w:rPr>
              <w:t> </w:t>
            </w:r>
          </w:p>
        </w:tc>
        <w:tc>
          <w:tcPr>
            <w:tcW w:w="1276" w:type="dxa"/>
            <w:shd w:val="clear" w:color="auto" w:fill="FFFFFF" w:themeFill="background1"/>
          </w:tcPr>
          <w:p w14:paraId="521F36C9" w14:textId="77777777" w:rsidR="00480D67" w:rsidRPr="008161F6" w:rsidRDefault="00480D67" w:rsidP="00415678">
            <w:pPr>
              <w:spacing w:line="240" w:lineRule="auto"/>
              <w:rPr>
                <w:rFonts w:cs="Arial"/>
                <w:color w:val="000000" w:themeColor="text1"/>
                <w:sz w:val="20"/>
                <w:lang w:val="es-ES"/>
              </w:rPr>
            </w:pPr>
            <w:r w:rsidRPr="008161F6">
              <w:rPr>
                <w:rFonts w:cs="Arial"/>
                <w:bCs/>
                <w:color w:val="000000" w:themeColor="text1"/>
                <w:sz w:val="20"/>
                <w:lang w:val="es-PE"/>
              </w:rPr>
              <w:t> </w:t>
            </w:r>
          </w:p>
        </w:tc>
      </w:tr>
    </w:tbl>
    <w:p w14:paraId="29D10968" w14:textId="77777777" w:rsidR="00F27D41" w:rsidRDefault="00F27D41" w:rsidP="00F27D41">
      <w:pPr>
        <w:pStyle w:val="Ttulo2"/>
        <w:numPr>
          <w:ilvl w:val="0"/>
          <w:numId w:val="0"/>
        </w:numPr>
        <w:rPr>
          <w:rFonts w:ascii="Muller Bold" w:hAnsi="Muller Bold" w:cs="Tahoma"/>
          <w:b w:val="0"/>
          <w:sz w:val="20"/>
        </w:rPr>
      </w:pPr>
      <w:bookmarkStart w:id="33" w:name="_Toc89224935"/>
      <w:bookmarkStart w:id="34" w:name="_Toc199424702"/>
    </w:p>
    <w:p w14:paraId="469CF681" w14:textId="77777777" w:rsidR="00D12279" w:rsidRDefault="00D12279" w:rsidP="00D12279">
      <w:pPr>
        <w:pStyle w:val="Ttulo2"/>
        <w:numPr>
          <w:ilvl w:val="0"/>
          <w:numId w:val="0"/>
        </w:numPr>
        <w:ind w:left="576"/>
        <w:rPr>
          <w:rFonts w:ascii="Muller Bold" w:hAnsi="Muller Bold" w:cs="Tahoma"/>
          <w:b w:val="0"/>
          <w:sz w:val="20"/>
        </w:rPr>
      </w:pPr>
    </w:p>
    <w:p w14:paraId="1A5C5D7F" w14:textId="77777777" w:rsidR="00D12279" w:rsidRDefault="00D12279" w:rsidP="00D12279">
      <w:pPr>
        <w:pStyle w:val="Ttulo2"/>
        <w:numPr>
          <w:ilvl w:val="0"/>
          <w:numId w:val="0"/>
        </w:numPr>
        <w:ind w:left="576"/>
        <w:rPr>
          <w:rFonts w:ascii="Muller Bold" w:hAnsi="Muller Bold" w:cs="Tahoma"/>
          <w:b w:val="0"/>
          <w:sz w:val="20"/>
        </w:rPr>
      </w:pPr>
    </w:p>
    <w:p w14:paraId="71D4CA1E" w14:textId="77777777" w:rsidR="00D12279" w:rsidRDefault="00D12279" w:rsidP="00D12279">
      <w:pPr>
        <w:pStyle w:val="Ttulo2"/>
        <w:numPr>
          <w:ilvl w:val="0"/>
          <w:numId w:val="0"/>
        </w:numPr>
        <w:ind w:left="576"/>
        <w:rPr>
          <w:rFonts w:ascii="Muller Bold" w:hAnsi="Muller Bold" w:cs="Tahoma"/>
          <w:b w:val="0"/>
          <w:sz w:val="20"/>
        </w:rPr>
      </w:pPr>
    </w:p>
    <w:p w14:paraId="378EBECC" w14:textId="77777777" w:rsidR="00D12279" w:rsidRDefault="00D12279" w:rsidP="00D12279">
      <w:pPr>
        <w:pStyle w:val="Ttulo2"/>
        <w:numPr>
          <w:ilvl w:val="0"/>
          <w:numId w:val="0"/>
        </w:numPr>
        <w:ind w:left="576"/>
        <w:rPr>
          <w:rFonts w:ascii="Muller Bold" w:hAnsi="Muller Bold" w:cs="Tahoma"/>
          <w:b w:val="0"/>
          <w:sz w:val="20"/>
        </w:rPr>
      </w:pPr>
    </w:p>
    <w:p w14:paraId="0194532B" w14:textId="0B5ADAF6" w:rsidR="001A3D59" w:rsidRDefault="00480D67" w:rsidP="001A3D59">
      <w:pPr>
        <w:pStyle w:val="Ttulo2"/>
        <w:tabs>
          <w:tab w:val="clear" w:pos="1427"/>
          <w:tab w:val="num" w:pos="576"/>
        </w:tabs>
        <w:ind w:left="576" w:hanging="36"/>
        <w:rPr>
          <w:rFonts w:ascii="Muller Bold" w:hAnsi="Muller Bold" w:cs="Tahoma"/>
          <w:b w:val="0"/>
          <w:sz w:val="20"/>
        </w:rPr>
      </w:pPr>
      <w:r w:rsidRPr="002C20F2">
        <w:rPr>
          <w:rFonts w:ascii="Muller Bold" w:hAnsi="Muller Bold" w:cs="Tahoma"/>
          <w:b w:val="0"/>
          <w:sz w:val="20"/>
        </w:rPr>
        <w:t xml:space="preserve">Tiempos </w:t>
      </w:r>
      <w:bookmarkEnd w:id="33"/>
      <w:r w:rsidRPr="002C20F2">
        <w:rPr>
          <w:rFonts w:ascii="Muller Bold" w:hAnsi="Muller Bold" w:cs="Tahoma"/>
          <w:b w:val="0"/>
          <w:sz w:val="20"/>
        </w:rPr>
        <w:t>iniciales</w:t>
      </w:r>
      <w:bookmarkEnd w:id="34"/>
    </w:p>
    <w:p w14:paraId="150A2F48" w14:textId="2433C9A9" w:rsidR="003D27F6" w:rsidRDefault="003D27F6" w:rsidP="003D27F6">
      <w:pPr>
        <w:pStyle w:val="Prrafodelista"/>
        <w:numPr>
          <w:ilvl w:val="0"/>
          <w:numId w:val="4"/>
        </w:numPr>
        <w:rPr>
          <w:rFonts w:ascii="Muller Bold" w:hAnsi="Muller Bold" w:cs="Tahoma"/>
          <w:sz w:val="20"/>
        </w:rPr>
      </w:pPr>
      <w:r w:rsidRPr="003D27F6">
        <w:rPr>
          <w:rFonts w:ascii="Muller Bold" w:hAnsi="Muller Bold" w:cs="Tahoma"/>
          <w:sz w:val="20"/>
        </w:rPr>
        <w:t>Plan de Fases</w:t>
      </w:r>
    </w:p>
    <w:p w14:paraId="71CC1815" w14:textId="77777777" w:rsidR="003D27F6" w:rsidRDefault="003D27F6" w:rsidP="003D27F6">
      <w:pPr>
        <w:pStyle w:val="Prrafodelista"/>
        <w:ind w:left="1800"/>
        <w:rPr>
          <w:rFonts w:ascii="Muller Bold" w:hAnsi="Muller Bold" w:cs="Tahoma"/>
          <w:sz w:val="20"/>
        </w:rPr>
      </w:pPr>
    </w:p>
    <w:tbl>
      <w:tblPr>
        <w:tblStyle w:val="Tablaprofesional"/>
        <w:tblW w:w="0" w:type="auto"/>
        <w:jc w:val="center"/>
        <w:tblLook w:val="04A0" w:firstRow="1" w:lastRow="0" w:firstColumn="1" w:lastColumn="0" w:noHBand="0" w:noVBand="1"/>
      </w:tblPr>
      <w:tblGrid>
        <w:gridCol w:w="1955"/>
        <w:gridCol w:w="2935"/>
        <w:gridCol w:w="3324"/>
      </w:tblGrid>
      <w:tr w:rsidR="003D27F6" w14:paraId="147EE137" w14:textId="77777777" w:rsidTr="00E86989">
        <w:trPr>
          <w:cnfStyle w:val="100000000000" w:firstRow="1" w:lastRow="0" w:firstColumn="0" w:lastColumn="0" w:oddVBand="0" w:evenVBand="0" w:oddHBand="0" w:evenHBand="0" w:firstRowFirstColumn="0" w:firstRowLastColumn="0" w:lastRowFirstColumn="0" w:lastRowLastColumn="0"/>
          <w:jc w:val="center"/>
        </w:trPr>
        <w:tc>
          <w:tcPr>
            <w:tcW w:w="1955" w:type="dxa"/>
          </w:tcPr>
          <w:p w14:paraId="63B2E50F" w14:textId="72766F58" w:rsidR="003D27F6" w:rsidRDefault="003D27F6" w:rsidP="003D27F6">
            <w:pPr>
              <w:rPr>
                <w:rFonts w:ascii="Muller Bold" w:hAnsi="Muller Bold" w:cs="Tahoma"/>
                <w:sz w:val="20"/>
              </w:rPr>
            </w:pPr>
            <w:r>
              <w:rPr>
                <w:rFonts w:ascii="Muller Bold" w:hAnsi="Muller Bold" w:cs="Tahoma"/>
                <w:sz w:val="20"/>
              </w:rPr>
              <w:t>Fase</w:t>
            </w:r>
          </w:p>
        </w:tc>
        <w:tc>
          <w:tcPr>
            <w:tcW w:w="2935" w:type="dxa"/>
          </w:tcPr>
          <w:p w14:paraId="610A4F9B" w14:textId="4869B11F" w:rsidR="003D27F6" w:rsidRDefault="003D27F6" w:rsidP="003D27F6">
            <w:pPr>
              <w:rPr>
                <w:rFonts w:ascii="Muller Bold" w:hAnsi="Muller Bold" w:cs="Tahoma"/>
                <w:sz w:val="20"/>
              </w:rPr>
            </w:pPr>
            <w:r>
              <w:rPr>
                <w:rFonts w:ascii="Muller Bold" w:hAnsi="Muller Bold" w:cs="Tahoma"/>
                <w:sz w:val="20"/>
              </w:rPr>
              <w:t>Nro. Iteraciones</w:t>
            </w:r>
          </w:p>
        </w:tc>
        <w:tc>
          <w:tcPr>
            <w:tcW w:w="3324" w:type="dxa"/>
          </w:tcPr>
          <w:p w14:paraId="639CE15F" w14:textId="2B7E6CB1" w:rsidR="003D27F6" w:rsidRDefault="003D27F6" w:rsidP="003D27F6">
            <w:pPr>
              <w:rPr>
                <w:rFonts w:ascii="Muller Bold" w:hAnsi="Muller Bold" w:cs="Tahoma"/>
                <w:sz w:val="20"/>
              </w:rPr>
            </w:pPr>
            <w:r>
              <w:rPr>
                <w:rFonts w:ascii="Muller Bold" w:hAnsi="Muller Bold" w:cs="Tahoma"/>
                <w:sz w:val="20"/>
              </w:rPr>
              <w:t>Duración</w:t>
            </w:r>
          </w:p>
        </w:tc>
      </w:tr>
      <w:tr w:rsidR="003D27F6" w14:paraId="3563B471" w14:textId="77777777" w:rsidTr="00E86989">
        <w:trPr>
          <w:jc w:val="center"/>
        </w:trPr>
        <w:tc>
          <w:tcPr>
            <w:tcW w:w="1955" w:type="dxa"/>
          </w:tcPr>
          <w:p w14:paraId="6292BD71" w14:textId="546A26AF" w:rsidR="003D27F6" w:rsidRDefault="003D27F6" w:rsidP="003D27F6">
            <w:pPr>
              <w:rPr>
                <w:rFonts w:ascii="Muller Bold" w:hAnsi="Muller Bold" w:cs="Tahoma"/>
                <w:sz w:val="20"/>
              </w:rPr>
            </w:pPr>
            <w:r>
              <w:rPr>
                <w:rFonts w:ascii="Muller Bold" w:hAnsi="Muller Bold" w:cs="Tahoma"/>
                <w:sz w:val="20"/>
              </w:rPr>
              <w:t>Fase de Inicio</w:t>
            </w:r>
          </w:p>
        </w:tc>
        <w:tc>
          <w:tcPr>
            <w:tcW w:w="2935" w:type="dxa"/>
          </w:tcPr>
          <w:p w14:paraId="327A7650" w14:textId="77777777" w:rsidR="003D27F6" w:rsidRDefault="003D27F6" w:rsidP="003D27F6">
            <w:pPr>
              <w:rPr>
                <w:rFonts w:ascii="Muller Bold" w:hAnsi="Muller Bold" w:cs="Tahoma"/>
                <w:sz w:val="20"/>
              </w:rPr>
            </w:pPr>
          </w:p>
        </w:tc>
        <w:tc>
          <w:tcPr>
            <w:tcW w:w="3324" w:type="dxa"/>
          </w:tcPr>
          <w:p w14:paraId="1F19A1DF" w14:textId="77777777" w:rsidR="003D27F6" w:rsidRDefault="003D27F6" w:rsidP="003D27F6">
            <w:pPr>
              <w:rPr>
                <w:rFonts w:ascii="Muller Bold" w:hAnsi="Muller Bold" w:cs="Tahoma"/>
                <w:sz w:val="20"/>
              </w:rPr>
            </w:pPr>
          </w:p>
        </w:tc>
      </w:tr>
      <w:tr w:rsidR="003D27F6" w14:paraId="4F8DB0A0" w14:textId="77777777" w:rsidTr="00E86989">
        <w:trPr>
          <w:jc w:val="center"/>
        </w:trPr>
        <w:tc>
          <w:tcPr>
            <w:tcW w:w="1955" w:type="dxa"/>
          </w:tcPr>
          <w:p w14:paraId="4D0E1104" w14:textId="77B59727" w:rsidR="003D27F6" w:rsidRDefault="003D27F6" w:rsidP="003D27F6">
            <w:pPr>
              <w:rPr>
                <w:rFonts w:ascii="Muller Bold" w:hAnsi="Muller Bold" w:cs="Tahoma"/>
                <w:sz w:val="20"/>
              </w:rPr>
            </w:pPr>
            <w:r>
              <w:rPr>
                <w:rFonts w:ascii="Muller Bold" w:hAnsi="Muller Bold" w:cs="Tahoma"/>
                <w:sz w:val="20"/>
              </w:rPr>
              <w:t>Fase de Elaboración</w:t>
            </w:r>
          </w:p>
        </w:tc>
        <w:tc>
          <w:tcPr>
            <w:tcW w:w="2935" w:type="dxa"/>
          </w:tcPr>
          <w:p w14:paraId="2FAFA89C" w14:textId="77777777" w:rsidR="003D27F6" w:rsidRDefault="003D27F6" w:rsidP="003D27F6">
            <w:pPr>
              <w:rPr>
                <w:rFonts w:ascii="Muller Bold" w:hAnsi="Muller Bold" w:cs="Tahoma"/>
                <w:sz w:val="20"/>
              </w:rPr>
            </w:pPr>
          </w:p>
        </w:tc>
        <w:tc>
          <w:tcPr>
            <w:tcW w:w="3324" w:type="dxa"/>
          </w:tcPr>
          <w:p w14:paraId="00E44091" w14:textId="77777777" w:rsidR="003D27F6" w:rsidRDefault="003D27F6" w:rsidP="003D27F6">
            <w:pPr>
              <w:rPr>
                <w:rFonts w:ascii="Muller Bold" w:hAnsi="Muller Bold" w:cs="Tahoma"/>
                <w:sz w:val="20"/>
              </w:rPr>
            </w:pPr>
          </w:p>
        </w:tc>
      </w:tr>
      <w:tr w:rsidR="003D27F6" w14:paraId="574239FC" w14:textId="77777777" w:rsidTr="00E86989">
        <w:trPr>
          <w:jc w:val="center"/>
        </w:trPr>
        <w:tc>
          <w:tcPr>
            <w:tcW w:w="1955" w:type="dxa"/>
          </w:tcPr>
          <w:p w14:paraId="09BDBB94" w14:textId="787683B6" w:rsidR="003D27F6" w:rsidRDefault="003D27F6" w:rsidP="003D27F6">
            <w:pPr>
              <w:rPr>
                <w:rFonts w:ascii="Muller Bold" w:hAnsi="Muller Bold" w:cs="Tahoma"/>
                <w:sz w:val="20"/>
              </w:rPr>
            </w:pPr>
            <w:r>
              <w:rPr>
                <w:rFonts w:ascii="Muller Bold" w:hAnsi="Muller Bold" w:cs="Tahoma"/>
                <w:sz w:val="20"/>
              </w:rPr>
              <w:t>Fase de Construcción</w:t>
            </w:r>
          </w:p>
        </w:tc>
        <w:tc>
          <w:tcPr>
            <w:tcW w:w="2935" w:type="dxa"/>
          </w:tcPr>
          <w:p w14:paraId="4ED1C65A" w14:textId="77777777" w:rsidR="003D27F6" w:rsidRDefault="003D27F6" w:rsidP="003D27F6">
            <w:pPr>
              <w:rPr>
                <w:rFonts w:ascii="Muller Bold" w:hAnsi="Muller Bold" w:cs="Tahoma"/>
                <w:sz w:val="20"/>
              </w:rPr>
            </w:pPr>
          </w:p>
        </w:tc>
        <w:tc>
          <w:tcPr>
            <w:tcW w:w="3324" w:type="dxa"/>
          </w:tcPr>
          <w:p w14:paraId="60B33D44" w14:textId="77777777" w:rsidR="003D27F6" w:rsidRDefault="003D27F6" w:rsidP="003D27F6">
            <w:pPr>
              <w:rPr>
                <w:rFonts w:ascii="Muller Bold" w:hAnsi="Muller Bold" w:cs="Tahoma"/>
                <w:sz w:val="20"/>
              </w:rPr>
            </w:pPr>
          </w:p>
        </w:tc>
      </w:tr>
      <w:tr w:rsidR="003D27F6" w14:paraId="7905AA0F" w14:textId="77777777" w:rsidTr="00E86989">
        <w:trPr>
          <w:jc w:val="center"/>
        </w:trPr>
        <w:tc>
          <w:tcPr>
            <w:tcW w:w="1955" w:type="dxa"/>
          </w:tcPr>
          <w:p w14:paraId="22B7620C" w14:textId="6F8C9DB1" w:rsidR="003D27F6" w:rsidRDefault="003D27F6" w:rsidP="003D27F6">
            <w:pPr>
              <w:rPr>
                <w:rFonts w:ascii="Muller Bold" w:hAnsi="Muller Bold" w:cs="Tahoma"/>
                <w:sz w:val="20"/>
              </w:rPr>
            </w:pPr>
            <w:r>
              <w:rPr>
                <w:rFonts w:ascii="Muller Bold" w:hAnsi="Muller Bold" w:cs="Tahoma"/>
                <w:sz w:val="20"/>
              </w:rPr>
              <w:t>Fase de Transición</w:t>
            </w:r>
          </w:p>
        </w:tc>
        <w:tc>
          <w:tcPr>
            <w:tcW w:w="2935" w:type="dxa"/>
          </w:tcPr>
          <w:p w14:paraId="7039369B" w14:textId="77777777" w:rsidR="003D27F6" w:rsidRDefault="003D27F6" w:rsidP="003D27F6">
            <w:pPr>
              <w:rPr>
                <w:rFonts w:ascii="Muller Bold" w:hAnsi="Muller Bold" w:cs="Tahoma"/>
                <w:sz w:val="20"/>
              </w:rPr>
            </w:pPr>
          </w:p>
        </w:tc>
        <w:tc>
          <w:tcPr>
            <w:tcW w:w="3324" w:type="dxa"/>
          </w:tcPr>
          <w:p w14:paraId="5DF0C6C0" w14:textId="77777777" w:rsidR="003D27F6" w:rsidRDefault="003D27F6" w:rsidP="003D27F6">
            <w:pPr>
              <w:rPr>
                <w:rFonts w:ascii="Muller Bold" w:hAnsi="Muller Bold" w:cs="Tahoma"/>
                <w:sz w:val="20"/>
              </w:rPr>
            </w:pPr>
          </w:p>
        </w:tc>
      </w:tr>
    </w:tbl>
    <w:p w14:paraId="48EE7259" w14:textId="658F38F5" w:rsidR="003D27F6" w:rsidRDefault="003D27F6" w:rsidP="003D27F6">
      <w:pPr>
        <w:rPr>
          <w:rFonts w:ascii="Muller Bold" w:hAnsi="Muller Bold" w:cs="Tahoma"/>
          <w:sz w:val="20"/>
        </w:rPr>
      </w:pPr>
    </w:p>
    <w:p w14:paraId="1C1118D9" w14:textId="34189301" w:rsidR="00C05F83" w:rsidRDefault="00C05F83" w:rsidP="00C05F83">
      <w:pPr>
        <w:pStyle w:val="Prrafodelista"/>
        <w:numPr>
          <w:ilvl w:val="0"/>
          <w:numId w:val="4"/>
        </w:numPr>
        <w:rPr>
          <w:rFonts w:ascii="Muller Bold" w:hAnsi="Muller Bold" w:cs="Tahoma"/>
          <w:sz w:val="20"/>
        </w:rPr>
      </w:pPr>
      <w:r>
        <w:rPr>
          <w:rFonts w:ascii="Muller Bold" w:hAnsi="Muller Bold" w:cs="Tahoma"/>
          <w:sz w:val="20"/>
        </w:rPr>
        <w:t>Calendario del Proyecto</w:t>
      </w:r>
    </w:p>
    <w:p w14:paraId="2DCC616F" w14:textId="38D821D9" w:rsidR="00C05F83" w:rsidRDefault="00C05F83" w:rsidP="00C05F83">
      <w:pPr>
        <w:pStyle w:val="Prrafodelista"/>
        <w:numPr>
          <w:ilvl w:val="1"/>
          <w:numId w:val="4"/>
        </w:numPr>
        <w:rPr>
          <w:rFonts w:ascii="Muller Bold" w:hAnsi="Muller Bold" w:cs="Tahoma"/>
          <w:sz w:val="20"/>
        </w:rPr>
      </w:pPr>
      <w:r>
        <w:rPr>
          <w:rFonts w:ascii="Muller Bold" w:hAnsi="Muller Bold" w:cs="Tahoma"/>
          <w:sz w:val="20"/>
        </w:rPr>
        <w:t>Calendario Fase de Inicio</w:t>
      </w:r>
    </w:p>
    <w:p w14:paraId="56974F88" w14:textId="77777777" w:rsidR="00C05F83" w:rsidRDefault="00C05F83" w:rsidP="00C05F83">
      <w:pPr>
        <w:pStyle w:val="Prrafodelista"/>
        <w:ind w:left="2520"/>
        <w:rPr>
          <w:rFonts w:ascii="Muller Bold" w:hAnsi="Muller Bold" w:cs="Tahoma"/>
          <w:sz w:val="20"/>
        </w:rPr>
      </w:pPr>
    </w:p>
    <w:tbl>
      <w:tblPr>
        <w:tblW w:w="8080" w:type="dxa"/>
        <w:tblInd w:w="56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709"/>
        <w:gridCol w:w="1429"/>
        <w:gridCol w:w="5942"/>
      </w:tblGrid>
      <w:tr w:rsidR="00C05F83" w:rsidRPr="00D36C70" w14:paraId="49046320" w14:textId="77777777" w:rsidTr="00EF179B">
        <w:tc>
          <w:tcPr>
            <w:tcW w:w="709" w:type="dxa"/>
            <w:tcBorders>
              <w:top w:val="nil"/>
              <w:left w:val="nil"/>
              <w:bottom w:val="nil"/>
              <w:right w:val="single" w:sz="4" w:space="0" w:color="FFFFFF" w:themeColor="background1"/>
            </w:tcBorders>
            <w:shd w:val="clear" w:color="auto" w:fill="000000" w:themeFill="text1"/>
          </w:tcPr>
          <w:p w14:paraId="04C30F46" w14:textId="77777777" w:rsidR="00C05F83" w:rsidRPr="00A64BBF" w:rsidRDefault="00C05F83" w:rsidP="00EF179B">
            <w:pPr>
              <w:jc w:val="center"/>
              <w:rPr>
                <w:rFonts w:ascii="Muller Bold" w:hAnsi="Muller Bold" w:cs="Tahoma"/>
                <w:color w:val="FFFFFF" w:themeColor="background1"/>
                <w:sz w:val="20"/>
                <w:lang w:val="es-ES"/>
              </w:rPr>
            </w:pPr>
            <w:r w:rsidRPr="00A64BBF">
              <w:rPr>
                <w:rFonts w:ascii="Muller Bold" w:hAnsi="Muller Bold" w:cs="Tahoma"/>
                <w:color w:val="FFFFFF" w:themeColor="background1"/>
                <w:sz w:val="20"/>
                <w:lang w:val="es-ES"/>
              </w:rPr>
              <w:t>Item</w:t>
            </w:r>
          </w:p>
        </w:tc>
        <w:tc>
          <w:tcPr>
            <w:tcW w:w="1429" w:type="dxa"/>
            <w:tcBorders>
              <w:top w:val="nil"/>
              <w:left w:val="single" w:sz="4" w:space="0" w:color="FFFFFF" w:themeColor="background1"/>
              <w:bottom w:val="nil"/>
              <w:right w:val="single" w:sz="4" w:space="0" w:color="FFFFFF" w:themeColor="background1"/>
            </w:tcBorders>
            <w:shd w:val="clear" w:color="auto" w:fill="000000" w:themeFill="text1"/>
          </w:tcPr>
          <w:p w14:paraId="4A2DA328" w14:textId="77777777" w:rsidR="00C05F83" w:rsidRPr="00A64BBF" w:rsidRDefault="00C05F83" w:rsidP="00EF179B">
            <w:pPr>
              <w:rPr>
                <w:rFonts w:ascii="Muller Bold" w:hAnsi="Muller Bold" w:cs="Tahoma"/>
                <w:color w:val="FFFFFF" w:themeColor="background1"/>
                <w:sz w:val="20"/>
                <w:lang w:val="es-ES"/>
              </w:rPr>
            </w:pPr>
            <w:r w:rsidRPr="00A64BBF">
              <w:rPr>
                <w:rFonts w:ascii="Muller Bold" w:hAnsi="Muller Bold" w:cs="Tahoma"/>
                <w:color w:val="FFFFFF" w:themeColor="background1"/>
                <w:sz w:val="20"/>
                <w:lang w:val="es-ES"/>
              </w:rPr>
              <w:t>Fecha</w:t>
            </w:r>
          </w:p>
        </w:tc>
        <w:tc>
          <w:tcPr>
            <w:tcW w:w="5942" w:type="dxa"/>
            <w:tcBorders>
              <w:top w:val="nil"/>
              <w:left w:val="single" w:sz="4" w:space="0" w:color="FFFFFF" w:themeColor="background1"/>
              <w:bottom w:val="nil"/>
              <w:right w:val="nil"/>
            </w:tcBorders>
            <w:shd w:val="clear" w:color="auto" w:fill="000000" w:themeFill="text1"/>
          </w:tcPr>
          <w:p w14:paraId="53D90E3F" w14:textId="77777777" w:rsidR="00C05F83" w:rsidRPr="00A64BBF" w:rsidRDefault="00C05F83" w:rsidP="00EF179B">
            <w:pPr>
              <w:jc w:val="center"/>
              <w:rPr>
                <w:rFonts w:ascii="Muller Bold" w:hAnsi="Muller Bold" w:cs="Tahoma"/>
                <w:color w:val="FFFFFF" w:themeColor="background1"/>
                <w:sz w:val="20"/>
                <w:lang w:val="es-ES"/>
              </w:rPr>
            </w:pPr>
            <w:r w:rsidRPr="00A64BBF">
              <w:rPr>
                <w:rFonts w:ascii="Muller Bold" w:hAnsi="Muller Bold" w:cs="Tahoma"/>
                <w:color w:val="FFFFFF" w:themeColor="background1"/>
                <w:sz w:val="20"/>
                <w:lang w:val="es-ES"/>
              </w:rPr>
              <w:t>Actividad</w:t>
            </w:r>
          </w:p>
        </w:tc>
      </w:tr>
      <w:tr w:rsidR="00C05F83" w:rsidRPr="008B67EE" w14:paraId="382D085C" w14:textId="77777777" w:rsidTr="00EF179B">
        <w:tc>
          <w:tcPr>
            <w:tcW w:w="709" w:type="dxa"/>
            <w:tcBorders>
              <w:top w:val="nil"/>
            </w:tcBorders>
            <w:shd w:val="clear" w:color="auto" w:fill="auto"/>
          </w:tcPr>
          <w:p w14:paraId="485B8D1B" w14:textId="77777777" w:rsidR="00C05F83" w:rsidRPr="00F83019" w:rsidRDefault="00C05F83" w:rsidP="00EF179B">
            <w:pPr>
              <w:jc w:val="center"/>
              <w:rPr>
                <w:rFonts w:ascii="Tahoma" w:hAnsi="Tahoma" w:cs="Tahoma"/>
                <w:b/>
                <w:sz w:val="18"/>
                <w:szCs w:val="18"/>
                <w:lang w:val="es-ES"/>
              </w:rPr>
            </w:pPr>
            <w:r w:rsidRPr="00F83019">
              <w:rPr>
                <w:rFonts w:ascii="Tahoma" w:hAnsi="Tahoma" w:cs="Tahoma"/>
                <w:b/>
                <w:sz w:val="18"/>
                <w:szCs w:val="18"/>
                <w:lang w:val="es-ES"/>
              </w:rPr>
              <w:t>1</w:t>
            </w:r>
          </w:p>
        </w:tc>
        <w:tc>
          <w:tcPr>
            <w:tcW w:w="1429" w:type="dxa"/>
            <w:tcBorders>
              <w:top w:val="nil"/>
            </w:tcBorders>
            <w:shd w:val="clear" w:color="auto" w:fill="auto"/>
          </w:tcPr>
          <w:p w14:paraId="7B410D69" w14:textId="77777777" w:rsidR="00C05F83" w:rsidRPr="00343A4B" w:rsidRDefault="00C05F83" w:rsidP="00EF179B">
            <w:pPr>
              <w:rPr>
                <w:rFonts w:cs="Arial"/>
                <w:sz w:val="20"/>
                <w:lang w:val="es-ES"/>
              </w:rPr>
            </w:pPr>
          </w:p>
        </w:tc>
        <w:tc>
          <w:tcPr>
            <w:tcW w:w="5942" w:type="dxa"/>
            <w:tcBorders>
              <w:top w:val="nil"/>
            </w:tcBorders>
            <w:shd w:val="clear" w:color="auto" w:fill="auto"/>
          </w:tcPr>
          <w:p w14:paraId="09AC75BA" w14:textId="77777777" w:rsidR="00C05F83" w:rsidRPr="00343A4B" w:rsidRDefault="00C05F83" w:rsidP="00EF179B">
            <w:pPr>
              <w:rPr>
                <w:rFonts w:cs="Arial"/>
                <w:sz w:val="20"/>
                <w:lang w:val="es-ES"/>
              </w:rPr>
            </w:pPr>
          </w:p>
        </w:tc>
      </w:tr>
      <w:tr w:rsidR="00C05F83" w:rsidRPr="008B67EE" w14:paraId="3DAF42EF" w14:textId="77777777" w:rsidTr="00EF179B">
        <w:tc>
          <w:tcPr>
            <w:tcW w:w="709" w:type="dxa"/>
            <w:shd w:val="clear" w:color="auto" w:fill="auto"/>
          </w:tcPr>
          <w:p w14:paraId="32A67635" w14:textId="77777777" w:rsidR="00C05F83" w:rsidRPr="00F83019" w:rsidRDefault="00C05F83" w:rsidP="00EF179B">
            <w:pPr>
              <w:jc w:val="center"/>
              <w:rPr>
                <w:rFonts w:ascii="Tahoma" w:hAnsi="Tahoma" w:cs="Tahoma"/>
                <w:b/>
                <w:sz w:val="18"/>
                <w:szCs w:val="18"/>
                <w:lang w:val="es-ES"/>
              </w:rPr>
            </w:pPr>
            <w:r w:rsidRPr="00F83019">
              <w:rPr>
                <w:rFonts w:ascii="Tahoma" w:hAnsi="Tahoma" w:cs="Tahoma"/>
                <w:b/>
                <w:sz w:val="18"/>
                <w:szCs w:val="18"/>
                <w:lang w:val="es-ES"/>
              </w:rPr>
              <w:t>2</w:t>
            </w:r>
          </w:p>
        </w:tc>
        <w:tc>
          <w:tcPr>
            <w:tcW w:w="1429" w:type="dxa"/>
            <w:shd w:val="clear" w:color="auto" w:fill="auto"/>
          </w:tcPr>
          <w:p w14:paraId="37119F5A" w14:textId="77777777" w:rsidR="00C05F83" w:rsidRPr="00343A4B" w:rsidRDefault="00C05F83" w:rsidP="00EF179B">
            <w:pPr>
              <w:rPr>
                <w:rFonts w:cs="Arial"/>
                <w:sz w:val="20"/>
                <w:lang w:val="es-ES"/>
              </w:rPr>
            </w:pPr>
          </w:p>
        </w:tc>
        <w:tc>
          <w:tcPr>
            <w:tcW w:w="5942" w:type="dxa"/>
            <w:shd w:val="clear" w:color="auto" w:fill="auto"/>
          </w:tcPr>
          <w:p w14:paraId="3A1B2034" w14:textId="77777777" w:rsidR="00C05F83" w:rsidRPr="00343A4B" w:rsidRDefault="00C05F83" w:rsidP="00EF179B">
            <w:pPr>
              <w:rPr>
                <w:rFonts w:cs="Arial"/>
                <w:sz w:val="20"/>
                <w:lang w:val="es-ES"/>
              </w:rPr>
            </w:pPr>
          </w:p>
        </w:tc>
      </w:tr>
      <w:tr w:rsidR="00C05F83" w:rsidRPr="008B67EE" w14:paraId="5EDE7782" w14:textId="77777777" w:rsidTr="00EF179B">
        <w:tc>
          <w:tcPr>
            <w:tcW w:w="709" w:type="dxa"/>
            <w:shd w:val="clear" w:color="auto" w:fill="auto"/>
          </w:tcPr>
          <w:p w14:paraId="07A78EB7" w14:textId="77777777" w:rsidR="00C05F83" w:rsidRPr="00F83019" w:rsidRDefault="00C05F83" w:rsidP="00EF179B">
            <w:pPr>
              <w:jc w:val="center"/>
              <w:rPr>
                <w:rFonts w:ascii="Tahoma" w:hAnsi="Tahoma" w:cs="Tahoma"/>
                <w:b/>
                <w:sz w:val="18"/>
                <w:szCs w:val="18"/>
                <w:lang w:val="es-ES"/>
              </w:rPr>
            </w:pPr>
            <w:r w:rsidRPr="00F83019">
              <w:rPr>
                <w:rFonts w:ascii="Tahoma" w:hAnsi="Tahoma" w:cs="Tahoma"/>
                <w:b/>
                <w:sz w:val="18"/>
                <w:szCs w:val="18"/>
                <w:lang w:val="es-ES"/>
              </w:rPr>
              <w:t>3</w:t>
            </w:r>
          </w:p>
        </w:tc>
        <w:tc>
          <w:tcPr>
            <w:tcW w:w="1429" w:type="dxa"/>
            <w:shd w:val="clear" w:color="auto" w:fill="auto"/>
          </w:tcPr>
          <w:p w14:paraId="421AA553" w14:textId="77777777" w:rsidR="00C05F83" w:rsidRPr="00343A4B" w:rsidRDefault="00C05F83" w:rsidP="00EF179B">
            <w:pPr>
              <w:rPr>
                <w:rFonts w:cs="Arial"/>
                <w:sz w:val="20"/>
                <w:lang w:val="es-ES"/>
              </w:rPr>
            </w:pPr>
          </w:p>
        </w:tc>
        <w:tc>
          <w:tcPr>
            <w:tcW w:w="5942" w:type="dxa"/>
            <w:shd w:val="clear" w:color="auto" w:fill="auto"/>
          </w:tcPr>
          <w:p w14:paraId="13452664" w14:textId="77777777" w:rsidR="00C05F83" w:rsidRPr="00343A4B" w:rsidRDefault="00C05F83" w:rsidP="00EF179B">
            <w:pPr>
              <w:rPr>
                <w:rFonts w:cs="Arial"/>
                <w:sz w:val="20"/>
                <w:lang w:val="es-ES"/>
              </w:rPr>
            </w:pPr>
          </w:p>
        </w:tc>
      </w:tr>
    </w:tbl>
    <w:p w14:paraId="5344F48A" w14:textId="77777777" w:rsidR="00C05F83" w:rsidRDefault="00C05F83" w:rsidP="00C05F83">
      <w:pPr>
        <w:pStyle w:val="Prrafodelista"/>
        <w:ind w:left="2520"/>
        <w:rPr>
          <w:rFonts w:ascii="Muller Bold" w:hAnsi="Muller Bold" w:cs="Tahoma"/>
          <w:sz w:val="20"/>
        </w:rPr>
      </w:pPr>
    </w:p>
    <w:p w14:paraId="4F4D2E80" w14:textId="1F981776" w:rsidR="00C05F83" w:rsidRDefault="00C05F83" w:rsidP="00C05F83">
      <w:pPr>
        <w:pStyle w:val="Prrafodelista"/>
        <w:numPr>
          <w:ilvl w:val="1"/>
          <w:numId w:val="4"/>
        </w:numPr>
        <w:rPr>
          <w:rFonts w:ascii="Muller Bold" w:hAnsi="Muller Bold" w:cs="Tahoma"/>
          <w:sz w:val="20"/>
        </w:rPr>
      </w:pPr>
      <w:r>
        <w:rPr>
          <w:rFonts w:ascii="Muller Bold" w:hAnsi="Muller Bold" w:cs="Tahoma"/>
          <w:sz w:val="20"/>
        </w:rPr>
        <w:t>Calendario Fase de Elaboración</w:t>
      </w:r>
    </w:p>
    <w:p w14:paraId="28C8C271" w14:textId="77777777" w:rsidR="00C05F83" w:rsidRDefault="00C05F83" w:rsidP="00C05F83">
      <w:pPr>
        <w:pStyle w:val="Prrafodelista"/>
        <w:ind w:left="2520"/>
        <w:rPr>
          <w:rFonts w:ascii="Muller Bold" w:hAnsi="Muller Bold" w:cs="Tahoma"/>
          <w:sz w:val="20"/>
        </w:rPr>
      </w:pPr>
    </w:p>
    <w:tbl>
      <w:tblPr>
        <w:tblW w:w="8080" w:type="dxa"/>
        <w:tblInd w:w="56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709"/>
        <w:gridCol w:w="1429"/>
        <w:gridCol w:w="5942"/>
      </w:tblGrid>
      <w:tr w:rsidR="00C05F83" w:rsidRPr="00D36C70" w14:paraId="56FBA463" w14:textId="77777777" w:rsidTr="00EF179B">
        <w:tc>
          <w:tcPr>
            <w:tcW w:w="709" w:type="dxa"/>
            <w:tcBorders>
              <w:top w:val="nil"/>
              <w:left w:val="nil"/>
              <w:bottom w:val="nil"/>
              <w:right w:val="single" w:sz="4" w:space="0" w:color="FFFFFF" w:themeColor="background1"/>
            </w:tcBorders>
            <w:shd w:val="clear" w:color="auto" w:fill="000000" w:themeFill="text1"/>
          </w:tcPr>
          <w:p w14:paraId="468E4F97" w14:textId="77777777" w:rsidR="00C05F83" w:rsidRPr="00A64BBF" w:rsidRDefault="00C05F83" w:rsidP="00EF179B">
            <w:pPr>
              <w:jc w:val="center"/>
              <w:rPr>
                <w:rFonts w:ascii="Muller Bold" w:hAnsi="Muller Bold" w:cs="Tahoma"/>
                <w:color w:val="FFFFFF" w:themeColor="background1"/>
                <w:sz w:val="20"/>
                <w:lang w:val="es-ES"/>
              </w:rPr>
            </w:pPr>
            <w:r w:rsidRPr="00A64BBF">
              <w:rPr>
                <w:rFonts w:ascii="Muller Bold" w:hAnsi="Muller Bold" w:cs="Tahoma"/>
                <w:color w:val="FFFFFF" w:themeColor="background1"/>
                <w:sz w:val="20"/>
                <w:lang w:val="es-ES"/>
              </w:rPr>
              <w:t>Item</w:t>
            </w:r>
          </w:p>
        </w:tc>
        <w:tc>
          <w:tcPr>
            <w:tcW w:w="1429" w:type="dxa"/>
            <w:tcBorders>
              <w:top w:val="nil"/>
              <w:left w:val="single" w:sz="4" w:space="0" w:color="FFFFFF" w:themeColor="background1"/>
              <w:bottom w:val="nil"/>
              <w:right w:val="single" w:sz="4" w:space="0" w:color="FFFFFF" w:themeColor="background1"/>
            </w:tcBorders>
            <w:shd w:val="clear" w:color="auto" w:fill="000000" w:themeFill="text1"/>
          </w:tcPr>
          <w:p w14:paraId="5C903AE1" w14:textId="77777777" w:rsidR="00C05F83" w:rsidRPr="00A64BBF" w:rsidRDefault="00C05F83" w:rsidP="00EF179B">
            <w:pPr>
              <w:rPr>
                <w:rFonts w:ascii="Muller Bold" w:hAnsi="Muller Bold" w:cs="Tahoma"/>
                <w:color w:val="FFFFFF" w:themeColor="background1"/>
                <w:sz w:val="20"/>
                <w:lang w:val="es-ES"/>
              </w:rPr>
            </w:pPr>
            <w:r w:rsidRPr="00A64BBF">
              <w:rPr>
                <w:rFonts w:ascii="Muller Bold" w:hAnsi="Muller Bold" w:cs="Tahoma"/>
                <w:color w:val="FFFFFF" w:themeColor="background1"/>
                <w:sz w:val="20"/>
                <w:lang w:val="es-ES"/>
              </w:rPr>
              <w:t>Fecha</w:t>
            </w:r>
          </w:p>
        </w:tc>
        <w:tc>
          <w:tcPr>
            <w:tcW w:w="5942" w:type="dxa"/>
            <w:tcBorders>
              <w:top w:val="nil"/>
              <w:left w:val="single" w:sz="4" w:space="0" w:color="FFFFFF" w:themeColor="background1"/>
              <w:bottom w:val="nil"/>
              <w:right w:val="nil"/>
            </w:tcBorders>
            <w:shd w:val="clear" w:color="auto" w:fill="000000" w:themeFill="text1"/>
          </w:tcPr>
          <w:p w14:paraId="242FC094" w14:textId="77777777" w:rsidR="00C05F83" w:rsidRPr="00A64BBF" w:rsidRDefault="00C05F83" w:rsidP="00EF179B">
            <w:pPr>
              <w:jc w:val="center"/>
              <w:rPr>
                <w:rFonts w:ascii="Muller Bold" w:hAnsi="Muller Bold" w:cs="Tahoma"/>
                <w:color w:val="FFFFFF" w:themeColor="background1"/>
                <w:sz w:val="20"/>
                <w:lang w:val="es-ES"/>
              </w:rPr>
            </w:pPr>
            <w:r w:rsidRPr="00A64BBF">
              <w:rPr>
                <w:rFonts w:ascii="Muller Bold" w:hAnsi="Muller Bold" w:cs="Tahoma"/>
                <w:color w:val="FFFFFF" w:themeColor="background1"/>
                <w:sz w:val="20"/>
                <w:lang w:val="es-ES"/>
              </w:rPr>
              <w:t>Actividad</w:t>
            </w:r>
          </w:p>
        </w:tc>
      </w:tr>
      <w:tr w:rsidR="00C05F83" w:rsidRPr="008B67EE" w14:paraId="0EC639D2" w14:textId="77777777" w:rsidTr="00EF179B">
        <w:tc>
          <w:tcPr>
            <w:tcW w:w="709" w:type="dxa"/>
            <w:tcBorders>
              <w:top w:val="nil"/>
            </w:tcBorders>
            <w:shd w:val="clear" w:color="auto" w:fill="auto"/>
          </w:tcPr>
          <w:p w14:paraId="0EDE53C4" w14:textId="77777777" w:rsidR="00C05F83" w:rsidRPr="00F83019" w:rsidRDefault="00C05F83" w:rsidP="00EF179B">
            <w:pPr>
              <w:jc w:val="center"/>
              <w:rPr>
                <w:rFonts w:ascii="Tahoma" w:hAnsi="Tahoma" w:cs="Tahoma"/>
                <w:b/>
                <w:sz w:val="18"/>
                <w:szCs w:val="18"/>
                <w:lang w:val="es-ES"/>
              </w:rPr>
            </w:pPr>
            <w:r w:rsidRPr="00F83019">
              <w:rPr>
                <w:rFonts w:ascii="Tahoma" w:hAnsi="Tahoma" w:cs="Tahoma"/>
                <w:b/>
                <w:sz w:val="18"/>
                <w:szCs w:val="18"/>
                <w:lang w:val="es-ES"/>
              </w:rPr>
              <w:t>1</w:t>
            </w:r>
          </w:p>
        </w:tc>
        <w:tc>
          <w:tcPr>
            <w:tcW w:w="1429" w:type="dxa"/>
            <w:tcBorders>
              <w:top w:val="nil"/>
            </w:tcBorders>
            <w:shd w:val="clear" w:color="auto" w:fill="auto"/>
          </w:tcPr>
          <w:p w14:paraId="02404BF7" w14:textId="77777777" w:rsidR="00C05F83" w:rsidRPr="00343A4B" w:rsidRDefault="00C05F83" w:rsidP="00EF179B">
            <w:pPr>
              <w:rPr>
                <w:rFonts w:cs="Arial"/>
                <w:sz w:val="20"/>
                <w:lang w:val="es-ES"/>
              </w:rPr>
            </w:pPr>
          </w:p>
        </w:tc>
        <w:tc>
          <w:tcPr>
            <w:tcW w:w="5942" w:type="dxa"/>
            <w:tcBorders>
              <w:top w:val="nil"/>
            </w:tcBorders>
            <w:shd w:val="clear" w:color="auto" w:fill="auto"/>
          </w:tcPr>
          <w:p w14:paraId="77AEFA53" w14:textId="77777777" w:rsidR="00C05F83" w:rsidRPr="00343A4B" w:rsidRDefault="00C05F83" w:rsidP="00EF179B">
            <w:pPr>
              <w:rPr>
                <w:rFonts w:cs="Arial"/>
                <w:sz w:val="20"/>
                <w:lang w:val="es-ES"/>
              </w:rPr>
            </w:pPr>
          </w:p>
        </w:tc>
      </w:tr>
      <w:tr w:rsidR="00C05F83" w:rsidRPr="008B67EE" w14:paraId="76A75E3F" w14:textId="77777777" w:rsidTr="00EF179B">
        <w:tc>
          <w:tcPr>
            <w:tcW w:w="709" w:type="dxa"/>
            <w:shd w:val="clear" w:color="auto" w:fill="auto"/>
          </w:tcPr>
          <w:p w14:paraId="65A4D479" w14:textId="77777777" w:rsidR="00C05F83" w:rsidRPr="00F83019" w:rsidRDefault="00C05F83" w:rsidP="00EF179B">
            <w:pPr>
              <w:jc w:val="center"/>
              <w:rPr>
                <w:rFonts w:ascii="Tahoma" w:hAnsi="Tahoma" w:cs="Tahoma"/>
                <w:b/>
                <w:sz w:val="18"/>
                <w:szCs w:val="18"/>
                <w:lang w:val="es-ES"/>
              </w:rPr>
            </w:pPr>
            <w:r w:rsidRPr="00F83019">
              <w:rPr>
                <w:rFonts w:ascii="Tahoma" w:hAnsi="Tahoma" w:cs="Tahoma"/>
                <w:b/>
                <w:sz w:val="18"/>
                <w:szCs w:val="18"/>
                <w:lang w:val="es-ES"/>
              </w:rPr>
              <w:t>2</w:t>
            </w:r>
          </w:p>
        </w:tc>
        <w:tc>
          <w:tcPr>
            <w:tcW w:w="1429" w:type="dxa"/>
            <w:shd w:val="clear" w:color="auto" w:fill="auto"/>
          </w:tcPr>
          <w:p w14:paraId="7F782615" w14:textId="77777777" w:rsidR="00C05F83" w:rsidRPr="00343A4B" w:rsidRDefault="00C05F83" w:rsidP="00EF179B">
            <w:pPr>
              <w:rPr>
                <w:rFonts w:cs="Arial"/>
                <w:sz w:val="20"/>
                <w:lang w:val="es-ES"/>
              </w:rPr>
            </w:pPr>
          </w:p>
        </w:tc>
        <w:tc>
          <w:tcPr>
            <w:tcW w:w="5942" w:type="dxa"/>
            <w:shd w:val="clear" w:color="auto" w:fill="auto"/>
          </w:tcPr>
          <w:p w14:paraId="3F59E4B2" w14:textId="77777777" w:rsidR="00C05F83" w:rsidRPr="00343A4B" w:rsidRDefault="00C05F83" w:rsidP="00EF179B">
            <w:pPr>
              <w:rPr>
                <w:rFonts w:cs="Arial"/>
                <w:sz w:val="20"/>
                <w:lang w:val="es-ES"/>
              </w:rPr>
            </w:pPr>
          </w:p>
        </w:tc>
      </w:tr>
      <w:tr w:rsidR="00C05F83" w:rsidRPr="008B67EE" w14:paraId="48692977" w14:textId="77777777" w:rsidTr="00EF179B">
        <w:tc>
          <w:tcPr>
            <w:tcW w:w="709" w:type="dxa"/>
            <w:shd w:val="clear" w:color="auto" w:fill="auto"/>
          </w:tcPr>
          <w:p w14:paraId="0DD79212" w14:textId="77777777" w:rsidR="00C05F83" w:rsidRPr="00F83019" w:rsidRDefault="00C05F83" w:rsidP="00EF179B">
            <w:pPr>
              <w:jc w:val="center"/>
              <w:rPr>
                <w:rFonts w:ascii="Tahoma" w:hAnsi="Tahoma" w:cs="Tahoma"/>
                <w:b/>
                <w:sz w:val="18"/>
                <w:szCs w:val="18"/>
                <w:lang w:val="es-ES"/>
              </w:rPr>
            </w:pPr>
            <w:r w:rsidRPr="00F83019">
              <w:rPr>
                <w:rFonts w:ascii="Tahoma" w:hAnsi="Tahoma" w:cs="Tahoma"/>
                <w:b/>
                <w:sz w:val="18"/>
                <w:szCs w:val="18"/>
                <w:lang w:val="es-ES"/>
              </w:rPr>
              <w:t>3</w:t>
            </w:r>
          </w:p>
        </w:tc>
        <w:tc>
          <w:tcPr>
            <w:tcW w:w="1429" w:type="dxa"/>
            <w:shd w:val="clear" w:color="auto" w:fill="auto"/>
          </w:tcPr>
          <w:p w14:paraId="220B87B2" w14:textId="77777777" w:rsidR="00C05F83" w:rsidRPr="00343A4B" w:rsidRDefault="00C05F83" w:rsidP="00EF179B">
            <w:pPr>
              <w:rPr>
                <w:rFonts w:cs="Arial"/>
                <w:sz w:val="20"/>
                <w:lang w:val="es-ES"/>
              </w:rPr>
            </w:pPr>
          </w:p>
        </w:tc>
        <w:tc>
          <w:tcPr>
            <w:tcW w:w="5942" w:type="dxa"/>
            <w:shd w:val="clear" w:color="auto" w:fill="auto"/>
          </w:tcPr>
          <w:p w14:paraId="2F617242" w14:textId="77777777" w:rsidR="00C05F83" w:rsidRPr="00343A4B" w:rsidRDefault="00C05F83" w:rsidP="00EF179B">
            <w:pPr>
              <w:rPr>
                <w:rFonts w:cs="Arial"/>
                <w:sz w:val="20"/>
                <w:lang w:val="es-ES"/>
              </w:rPr>
            </w:pPr>
          </w:p>
        </w:tc>
      </w:tr>
    </w:tbl>
    <w:p w14:paraId="48FDAACD" w14:textId="77777777" w:rsidR="00C05F83" w:rsidRDefault="00C05F83" w:rsidP="00C05F83">
      <w:pPr>
        <w:pStyle w:val="Prrafodelista"/>
        <w:ind w:left="2520"/>
        <w:rPr>
          <w:rFonts w:ascii="Muller Bold" w:hAnsi="Muller Bold" w:cs="Tahoma"/>
          <w:sz w:val="20"/>
        </w:rPr>
      </w:pPr>
    </w:p>
    <w:p w14:paraId="17711B64" w14:textId="4608166B" w:rsidR="00C05F83" w:rsidRDefault="00C05F83" w:rsidP="00C05F83">
      <w:pPr>
        <w:pStyle w:val="Prrafodelista"/>
        <w:numPr>
          <w:ilvl w:val="1"/>
          <w:numId w:val="4"/>
        </w:numPr>
        <w:rPr>
          <w:rFonts w:ascii="Muller Bold" w:hAnsi="Muller Bold" w:cs="Tahoma"/>
          <w:sz w:val="20"/>
        </w:rPr>
      </w:pPr>
      <w:r>
        <w:rPr>
          <w:rFonts w:ascii="Muller Bold" w:hAnsi="Muller Bold" w:cs="Tahoma"/>
          <w:sz w:val="20"/>
        </w:rPr>
        <w:t>Calendario Construcción</w:t>
      </w:r>
    </w:p>
    <w:p w14:paraId="3F50F371" w14:textId="77777777" w:rsidR="00C05F83" w:rsidRDefault="00C05F83" w:rsidP="00C05F83">
      <w:pPr>
        <w:pStyle w:val="Prrafodelista"/>
        <w:ind w:left="2520"/>
        <w:rPr>
          <w:rFonts w:ascii="Muller Bold" w:hAnsi="Muller Bold" w:cs="Tahoma"/>
          <w:sz w:val="20"/>
        </w:rPr>
      </w:pPr>
    </w:p>
    <w:tbl>
      <w:tblPr>
        <w:tblW w:w="8080" w:type="dxa"/>
        <w:tblInd w:w="56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709"/>
        <w:gridCol w:w="1429"/>
        <w:gridCol w:w="5942"/>
      </w:tblGrid>
      <w:tr w:rsidR="00C05F83" w:rsidRPr="00D36C70" w14:paraId="7DCF3F0D" w14:textId="77777777" w:rsidTr="00EF179B">
        <w:tc>
          <w:tcPr>
            <w:tcW w:w="709" w:type="dxa"/>
            <w:tcBorders>
              <w:top w:val="nil"/>
              <w:left w:val="nil"/>
              <w:bottom w:val="nil"/>
              <w:right w:val="single" w:sz="4" w:space="0" w:color="FFFFFF" w:themeColor="background1"/>
            </w:tcBorders>
            <w:shd w:val="clear" w:color="auto" w:fill="000000" w:themeFill="text1"/>
          </w:tcPr>
          <w:p w14:paraId="4D282F24" w14:textId="77777777" w:rsidR="00C05F83" w:rsidRPr="00A64BBF" w:rsidRDefault="00C05F83" w:rsidP="00EF179B">
            <w:pPr>
              <w:jc w:val="center"/>
              <w:rPr>
                <w:rFonts w:ascii="Muller Bold" w:hAnsi="Muller Bold" w:cs="Tahoma"/>
                <w:color w:val="FFFFFF" w:themeColor="background1"/>
                <w:sz w:val="20"/>
                <w:lang w:val="es-ES"/>
              </w:rPr>
            </w:pPr>
            <w:r w:rsidRPr="00A64BBF">
              <w:rPr>
                <w:rFonts w:ascii="Muller Bold" w:hAnsi="Muller Bold" w:cs="Tahoma"/>
                <w:color w:val="FFFFFF" w:themeColor="background1"/>
                <w:sz w:val="20"/>
                <w:lang w:val="es-ES"/>
              </w:rPr>
              <w:t>Item</w:t>
            </w:r>
          </w:p>
        </w:tc>
        <w:tc>
          <w:tcPr>
            <w:tcW w:w="1429" w:type="dxa"/>
            <w:tcBorders>
              <w:top w:val="nil"/>
              <w:left w:val="single" w:sz="4" w:space="0" w:color="FFFFFF" w:themeColor="background1"/>
              <w:bottom w:val="nil"/>
              <w:right w:val="single" w:sz="4" w:space="0" w:color="FFFFFF" w:themeColor="background1"/>
            </w:tcBorders>
            <w:shd w:val="clear" w:color="auto" w:fill="000000" w:themeFill="text1"/>
          </w:tcPr>
          <w:p w14:paraId="19A56973" w14:textId="77777777" w:rsidR="00C05F83" w:rsidRPr="00A64BBF" w:rsidRDefault="00C05F83" w:rsidP="00EF179B">
            <w:pPr>
              <w:rPr>
                <w:rFonts w:ascii="Muller Bold" w:hAnsi="Muller Bold" w:cs="Tahoma"/>
                <w:color w:val="FFFFFF" w:themeColor="background1"/>
                <w:sz w:val="20"/>
                <w:lang w:val="es-ES"/>
              </w:rPr>
            </w:pPr>
            <w:r w:rsidRPr="00A64BBF">
              <w:rPr>
                <w:rFonts w:ascii="Muller Bold" w:hAnsi="Muller Bold" w:cs="Tahoma"/>
                <w:color w:val="FFFFFF" w:themeColor="background1"/>
                <w:sz w:val="20"/>
                <w:lang w:val="es-ES"/>
              </w:rPr>
              <w:t>Fecha</w:t>
            </w:r>
          </w:p>
        </w:tc>
        <w:tc>
          <w:tcPr>
            <w:tcW w:w="5942" w:type="dxa"/>
            <w:tcBorders>
              <w:top w:val="nil"/>
              <w:left w:val="single" w:sz="4" w:space="0" w:color="FFFFFF" w:themeColor="background1"/>
              <w:bottom w:val="nil"/>
              <w:right w:val="nil"/>
            </w:tcBorders>
            <w:shd w:val="clear" w:color="auto" w:fill="000000" w:themeFill="text1"/>
          </w:tcPr>
          <w:p w14:paraId="79CB0D6E" w14:textId="77777777" w:rsidR="00C05F83" w:rsidRPr="00A64BBF" w:rsidRDefault="00C05F83" w:rsidP="00EF179B">
            <w:pPr>
              <w:jc w:val="center"/>
              <w:rPr>
                <w:rFonts w:ascii="Muller Bold" w:hAnsi="Muller Bold" w:cs="Tahoma"/>
                <w:color w:val="FFFFFF" w:themeColor="background1"/>
                <w:sz w:val="20"/>
                <w:lang w:val="es-ES"/>
              </w:rPr>
            </w:pPr>
            <w:r w:rsidRPr="00A64BBF">
              <w:rPr>
                <w:rFonts w:ascii="Muller Bold" w:hAnsi="Muller Bold" w:cs="Tahoma"/>
                <w:color w:val="FFFFFF" w:themeColor="background1"/>
                <w:sz w:val="20"/>
                <w:lang w:val="es-ES"/>
              </w:rPr>
              <w:t>Actividad</w:t>
            </w:r>
          </w:p>
        </w:tc>
      </w:tr>
      <w:tr w:rsidR="00C05F83" w:rsidRPr="008B67EE" w14:paraId="3BA462F0" w14:textId="77777777" w:rsidTr="00EF179B">
        <w:tc>
          <w:tcPr>
            <w:tcW w:w="709" w:type="dxa"/>
            <w:tcBorders>
              <w:top w:val="nil"/>
            </w:tcBorders>
            <w:shd w:val="clear" w:color="auto" w:fill="auto"/>
          </w:tcPr>
          <w:p w14:paraId="12B2CCF0" w14:textId="77777777" w:rsidR="00C05F83" w:rsidRPr="00F83019" w:rsidRDefault="00C05F83" w:rsidP="00EF179B">
            <w:pPr>
              <w:jc w:val="center"/>
              <w:rPr>
                <w:rFonts w:ascii="Tahoma" w:hAnsi="Tahoma" w:cs="Tahoma"/>
                <w:b/>
                <w:sz w:val="18"/>
                <w:szCs w:val="18"/>
                <w:lang w:val="es-ES"/>
              </w:rPr>
            </w:pPr>
            <w:r w:rsidRPr="00F83019">
              <w:rPr>
                <w:rFonts w:ascii="Tahoma" w:hAnsi="Tahoma" w:cs="Tahoma"/>
                <w:b/>
                <w:sz w:val="18"/>
                <w:szCs w:val="18"/>
                <w:lang w:val="es-ES"/>
              </w:rPr>
              <w:t>1</w:t>
            </w:r>
          </w:p>
        </w:tc>
        <w:tc>
          <w:tcPr>
            <w:tcW w:w="1429" w:type="dxa"/>
            <w:tcBorders>
              <w:top w:val="nil"/>
            </w:tcBorders>
            <w:shd w:val="clear" w:color="auto" w:fill="auto"/>
          </w:tcPr>
          <w:p w14:paraId="706CC65C" w14:textId="77777777" w:rsidR="00C05F83" w:rsidRPr="00343A4B" w:rsidRDefault="00C05F83" w:rsidP="00EF179B">
            <w:pPr>
              <w:rPr>
                <w:rFonts w:cs="Arial"/>
                <w:sz w:val="20"/>
                <w:lang w:val="es-ES"/>
              </w:rPr>
            </w:pPr>
          </w:p>
        </w:tc>
        <w:tc>
          <w:tcPr>
            <w:tcW w:w="5942" w:type="dxa"/>
            <w:tcBorders>
              <w:top w:val="nil"/>
            </w:tcBorders>
            <w:shd w:val="clear" w:color="auto" w:fill="auto"/>
          </w:tcPr>
          <w:p w14:paraId="1802B9F3" w14:textId="77777777" w:rsidR="00C05F83" w:rsidRPr="00343A4B" w:rsidRDefault="00C05F83" w:rsidP="00EF179B">
            <w:pPr>
              <w:rPr>
                <w:rFonts w:cs="Arial"/>
                <w:sz w:val="20"/>
                <w:lang w:val="es-ES"/>
              </w:rPr>
            </w:pPr>
          </w:p>
        </w:tc>
      </w:tr>
      <w:tr w:rsidR="00C05F83" w:rsidRPr="008B67EE" w14:paraId="571D3CF7" w14:textId="77777777" w:rsidTr="00EF179B">
        <w:tc>
          <w:tcPr>
            <w:tcW w:w="709" w:type="dxa"/>
            <w:shd w:val="clear" w:color="auto" w:fill="auto"/>
          </w:tcPr>
          <w:p w14:paraId="2C746BDA" w14:textId="77777777" w:rsidR="00C05F83" w:rsidRPr="00F83019" w:rsidRDefault="00C05F83" w:rsidP="00EF179B">
            <w:pPr>
              <w:jc w:val="center"/>
              <w:rPr>
                <w:rFonts w:ascii="Tahoma" w:hAnsi="Tahoma" w:cs="Tahoma"/>
                <w:b/>
                <w:sz w:val="18"/>
                <w:szCs w:val="18"/>
                <w:lang w:val="es-ES"/>
              </w:rPr>
            </w:pPr>
            <w:r w:rsidRPr="00F83019">
              <w:rPr>
                <w:rFonts w:ascii="Tahoma" w:hAnsi="Tahoma" w:cs="Tahoma"/>
                <w:b/>
                <w:sz w:val="18"/>
                <w:szCs w:val="18"/>
                <w:lang w:val="es-ES"/>
              </w:rPr>
              <w:t>2</w:t>
            </w:r>
          </w:p>
        </w:tc>
        <w:tc>
          <w:tcPr>
            <w:tcW w:w="1429" w:type="dxa"/>
            <w:shd w:val="clear" w:color="auto" w:fill="auto"/>
          </w:tcPr>
          <w:p w14:paraId="095A5BCC" w14:textId="77777777" w:rsidR="00C05F83" w:rsidRPr="00343A4B" w:rsidRDefault="00C05F83" w:rsidP="00EF179B">
            <w:pPr>
              <w:rPr>
                <w:rFonts w:cs="Arial"/>
                <w:sz w:val="20"/>
                <w:lang w:val="es-ES"/>
              </w:rPr>
            </w:pPr>
          </w:p>
        </w:tc>
        <w:tc>
          <w:tcPr>
            <w:tcW w:w="5942" w:type="dxa"/>
            <w:shd w:val="clear" w:color="auto" w:fill="auto"/>
          </w:tcPr>
          <w:p w14:paraId="6A804D2A" w14:textId="77777777" w:rsidR="00C05F83" w:rsidRPr="00343A4B" w:rsidRDefault="00C05F83" w:rsidP="00EF179B">
            <w:pPr>
              <w:rPr>
                <w:rFonts w:cs="Arial"/>
                <w:sz w:val="20"/>
                <w:lang w:val="es-ES"/>
              </w:rPr>
            </w:pPr>
          </w:p>
        </w:tc>
      </w:tr>
      <w:tr w:rsidR="00C05F83" w:rsidRPr="008B67EE" w14:paraId="48B08C22" w14:textId="77777777" w:rsidTr="00EF179B">
        <w:tc>
          <w:tcPr>
            <w:tcW w:w="709" w:type="dxa"/>
            <w:shd w:val="clear" w:color="auto" w:fill="auto"/>
          </w:tcPr>
          <w:p w14:paraId="17B8C179" w14:textId="77777777" w:rsidR="00C05F83" w:rsidRPr="00F83019" w:rsidRDefault="00C05F83" w:rsidP="00EF179B">
            <w:pPr>
              <w:jc w:val="center"/>
              <w:rPr>
                <w:rFonts w:ascii="Tahoma" w:hAnsi="Tahoma" w:cs="Tahoma"/>
                <w:b/>
                <w:sz w:val="18"/>
                <w:szCs w:val="18"/>
                <w:lang w:val="es-ES"/>
              </w:rPr>
            </w:pPr>
            <w:r w:rsidRPr="00F83019">
              <w:rPr>
                <w:rFonts w:ascii="Tahoma" w:hAnsi="Tahoma" w:cs="Tahoma"/>
                <w:b/>
                <w:sz w:val="18"/>
                <w:szCs w:val="18"/>
                <w:lang w:val="es-ES"/>
              </w:rPr>
              <w:t>3</w:t>
            </w:r>
          </w:p>
        </w:tc>
        <w:tc>
          <w:tcPr>
            <w:tcW w:w="1429" w:type="dxa"/>
            <w:shd w:val="clear" w:color="auto" w:fill="auto"/>
          </w:tcPr>
          <w:p w14:paraId="25E30E75" w14:textId="77777777" w:rsidR="00C05F83" w:rsidRPr="00343A4B" w:rsidRDefault="00C05F83" w:rsidP="00EF179B">
            <w:pPr>
              <w:rPr>
                <w:rFonts w:cs="Arial"/>
                <w:sz w:val="20"/>
                <w:lang w:val="es-ES"/>
              </w:rPr>
            </w:pPr>
          </w:p>
        </w:tc>
        <w:tc>
          <w:tcPr>
            <w:tcW w:w="5942" w:type="dxa"/>
            <w:shd w:val="clear" w:color="auto" w:fill="auto"/>
          </w:tcPr>
          <w:p w14:paraId="12AE6DA2" w14:textId="77777777" w:rsidR="00C05F83" w:rsidRPr="00343A4B" w:rsidRDefault="00C05F83" w:rsidP="00EF179B">
            <w:pPr>
              <w:rPr>
                <w:rFonts w:cs="Arial"/>
                <w:sz w:val="20"/>
                <w:lang w:val="es-ES"/>
              </w:rPr>
            </w:pPr>
          </w:p>
        </w:tc>
      </w:tr>
    </w:tbl>
    <w:p w14:paraId="16C63692" w14:textId="77777777" w:rsidR="00C05F83" w:rsidRDefault="00C05F83" w:rsidP="00C05F83">
      <w:pPr>
        <w:pStyle w:val="Prrafodelista"/>
        <w:ind w:left="2520"/>
        <w:rPr>
          <w:rFonts w:ascii="Muller Bold" w:hAnsi="Muller Bold" w:cs="Tahoma"/>
          <w:sz w:val="20"/>
        </w:rPr>
      </w:pPr>
    </w:p>
    <w:p w14:paraId="4288FAFA" w14:textId="0FA19CC6" w:rsidR="00C05F83" w:rsidRPr="00C05F83" w:rsidRDefault="00C05F83" w:rsidP="003D27F6">
      <w:pPr>
        <w:pStyle w:val="Prrafodelista"/>
        <w:numPr>
          <w:ilvl w:val="1"/>
          <w:numId w:val="4"/>
        </w:numPr>
        <w:rPr>
          <w:rFonts w:ascii="Muller Bold" w:hAnsi="Muller Bold" w:cs="Tahoma"/>
          <w:sz w:val="20"/>
        </w:rPr>
      </w:pPr>
      <w:r>
        <w:rPr>
          <w:rFonts w:ascii="Muller Bold" w:hAnsi="Muller Bold" w:cs="Tahoma"/>
          <w:sz w:val="20"/>
        </w:rPr>
        <w:t>Calendario transición</w:t>
      </w:r>
    </w:p>
    <w:p w14:paraId="112DB321" w14:textId="64C1455F" w:rsidR="001A3D59" w:rsidRPr="001A3D59" w:rsidRDefault="001A3D59" w:rsidP="00E86989">
      <w:pPr>
        <w:jc w:val="center"/>
      </w:pPr>
    </w:p>
    <w:tbl>
      <w:tblPr>
        <w:tblW w:w="8080" w:type="dxa"/>
        <w:tblInd w:w="56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709"/>
        <w:gridCol w:w="1429"/>
        <w:gridCol w:w="5942"/>
      </w:tblGrid>
      <w:tr w:rsidR="00480D67" w:rsidRPr="00D36C70" w14:paraId="7A9B0190" w14:textId="77777777" w:rsidTr="00715337">
        <w:tc>
          <w:tcPr>
            <w:tcW w:w="709" w:type="dxa"/>
            <w:tcBorders>
              <w:top w:val="nil"/>
              <w:left w:val="nil"/>
              <w:bottom w:val="nil"/>
              <w:right w:val="single" w:sz="4" w:space="0" w:color="FFFFFF" w:themeColor="background1"/>
            </w:tcBorders>
            <w:shd w:val="clear" w:color="auto" w:fill="000000" w:themeFill="text1"/>
          </w:tcPr>
          <w:p w14:paraId="09CCAB10" w14:textId="77777777" w:rsidR="00480D67" w:rsidRPr="00A64BBF" w:rsidRDefault="00480D67" w:rsidP="00A64BBF">
            <w:pPr>
              <w:jc w:val="center"/>
              <w:rPr>
                <w:rFonts w:ascii="Muller Bold" w:hAnsi="Muller Bold" w:cs="Tahoma"/>
                <w:color w:val="FFFFFF" w:themeColor="background1"/>
                <w:sz w:val="20"/>
                <w:lang w:val="es-ES"/>
              </w:rPr>
            </w:pPr>
            <w:r w:rsidRPr="00A64BBF">
              <w:rPr>
                <w:rFonts w:ascii="Muller Bold" w:hAnsi="Muller Bold" w:cs="Tahoma"/>
                <w:color w:val="FFFFFF" w:themeColor="background1"/>
                <w:sz w:val="20"/>
                <w:lang w:val="es-ES"/>
              </w:rPr>
              <w:t>Item</w:t>
            </w:r>
          </w:p>
        </w:tc>
        <w:tc>
          <w:tcPr>
            <w:tcW w:w="1429" w:type="dxa"/>
            <w:tcBorders>
              <w:top w:val="nil"/>
              <w:left w:val="single" w:sz="4" w:space="0" w:color="FFFFFF" w:themeColor="background1"/>
              <w:bottom w:val="nil"/>
              <w:right w:val="single" w:sz="4" w:space="0" w:color="FFFFFF" w:themeColor="background1"/>
            </w:tcBorders>
            <w:shd w:val="clear" w:color="auto" w:fill="000000" w:themeFill="text1"/>
          </w:tcPr>
          <w:p w14:paraId="0BCB3525" w14:textId="77777777" w:rsidR="00480D67" w:rsidRPr="00A64BBF" w:rsidRDefault="00480D67" w:rsidP="00415678">
            <w:pPr>
              <w:rPr>
                <w:rFonts w:ascii="Muller Bold" w:hAnsi="Muller Bold" w:cs="Tahoma"/>
                <w:color w:val="FFFFFF" w:themeColor="background1"/>
                <w:sz w:val="20"/>
                <w:lang w:val="es-ES"/>
              </w:rPr>
            </w:pPr>
            <w:r w:rsidRPr="00A64BBF">
              <w:rPr>
                <w:rFonts w:ascii="Muller Bold" w:hAnsi="Muller Bold" w:cs="Tahoma"/>
                <w:color w:val="FFFFFF" w:themeColor="background1"/>
                <w:sz w:val="20"/>
                <w:lang w:val="es-ES"/>
              </w:rPr>
              <w:t>Fecha</w:t>
            </w:r>
          </w:p>
        </w:tc>
        <w:tc>
          <w:tcPr>
            <w:tcW w:w="5942" w:type="dxa"/>
            <w:tcBorders>
              <w:top w:val="nil"/>
              <w:left w:val="single" w:sz="4" w:space="0" w:color="FFFFFF" w:themeColor="background1"/>
              <w:bottom w:val="nil"/>
              <w:right w:val="nil"/>
            </w:tcBorders>
            <w:shd w:val="clear" w:color="auto" w:fill="000000" w:themeFill="text1"/>
          </w:tcPr>
          <w:p w14:paraId="0DC285FD" w14:textId="77777777" w:rsidR="00480D67" w:rsidRPr="00A64BBF" w:rsidRDefault="00480D67" w:rsidP="00415678">
            <w:pPr>
              <w:jc w:val="center"/>
              <w:rPr>
                <w:rFonts w:ascii="Muller Bold" w:hAnsi="Muller Bold" w:cs="Tahoma"/>
                <w:color w:val="FFFFFF" w:themeColor="background1"/>
                <w:sz w:val="20"/>
                <w:lang w:val="es-ES"/>
              </w:rPr>
            </w:pPr>
            <w:r w:rsidRPr="00A64BBF">
              <w:rPr>
                <w:rFonts w:ascii="Muller Bold" w:hAnsi="Muller Bold" w:cs="Tahoma"/>
                <w:color w:val="FFFFFF" w:themeColor="background1"/>
                <w:sz w:val="20"/>
                <w:lang w:val="es-ES"/>
              </w:rPr>
              <w:t>Actividad</w:t>
            </w:r>
          </w:p>
        </w:tc>
      </w:tr>
      <w:tr w:rsidR="00480D67" w:rsidRPr="008B67EE" w14:paraId="51FEF4C4" w14:textId="77777777" w:rsidTr="00715337">
        <w:tc>
          <w:tcPr>
            <w:tcW w:w="709" w:type="dxa"/>
            <w:tcBorders>
              <w:top w:val="nil"/>
            </w:tcBorders>
            <w:shd w:val="clear" w:color="auto" w:fill="auto"/>
          </w:tcPr>
          <w:p w14:paraId="2797FC88" w14:textId="77777777" w:rsidR="00480D67" w:rsidRPr="00F83019" w:rsidRDefault="00480D67" w:rsidP="00415678">
            <w:pPr>
              <w:jc w:val="center"/>
              <w:rPr>
                <w:rFonts w:ascii="Tahoma" w:hAnsi="Tahoma" w:cs="Tahoma"/>
                <w:b/>
                <w:sz w:val="18"/>
                <w:szCs w:val="18"/>
                <w:lang w:val="es-ES"/>
              </w:rPr>
            </w:pPr>
            <w:r w:rsidRPr="00F83019">
              <w:rPr>
                <w:rFonts w:ascii="Tahoma" w:hAnsi="Tahoma" w:cs="Tahoma"/>
                <w:b/>
                <w:sz w:val="18"/>
                <w:szCs w:val="18"/>
                <w:lang w:val="es-ES"/>
              </w:rPr>
              <w:t>1</w:t>
            </w:r>
          </w:p>
        </w:tc>
        <w:tc>
          <w:tcPr>
            <w:tcW w:w="1429" w:type="dxa"/>
            <w:tcBorders>
              <w:top w:val="nil"/>
            </w:tcBorders>
            <w:shd w:val="clear" w:color="auto" w:fill="auto"/>
          </w:tcPr>
          <w:p w14:paraId="0CBFB3C4" w14:textId="77777777" w:rsidR="00480D67" w:rsidRPr="00343A4B" w:rsidRDefault="00480D67" w:rsidP="00415678">
            <w:pPr>
              <w:rPr>
                <w:rFonts w:cs="Arial"/>
                <w:sz w:val="20"/>
                <w:lang w:val="es-ES"/>
              </w:rPr>
            </w:pPr>
          </w:p>
        </w:tc>
        <w:tc>
          <w:tcPr>
            <w:tcW w:w="5942" w:type="dxa"/>
            <w:tcBorders>
              <w:top w:val="nil"/>
            </w:tcBorders>
            <w:shd w:val="clear" w:color="auto" w:fill="auto"/>
          </w:tcPr>
          <w:p w14:paraId="31602F2F" w14:textId="77777777" w:rsidR="00480D67" w:rsidRPr="00343A4B" w:rsidRDefault="00480D67" w:rsidP="00415678">
            <w:pPr>
              <w:rPr>
                <w:rFonts w:cs="Arial"/>
                <w:sz w:val="20"/>
                <w:lang w:val="es-ES"/>
              </w:rPr>
            </w:pPr>
          </w:p>
        </w:tc>
      </w:tr>
      <w:tr w:rsidR="00480D67" w:rsidRPr="008B67EE" w14:paraId="7318853C" w14:textId="77777777" w:rsidTr="00715337">
        <w:tc>
          <w:tcPr>
            <w:tcW w:w="709" w:type="dxa"/>
            <w:shd w:val="clear" w:color="auto" w:fill="auto"/>
          </w:tcPr>
          <w:p w14:paraId="3D00E31D" w14:textId="77777777" w:rsidR="00480D67" w:rsidRPr="00F83019" w:rsidRDefault="00480D67" w:rsidP="00415678">
            <w:pPr>
              <w:jc w:val="center"/>
              <w:rPr>
                <w:rFonts w:ascii="Tahoma" w:hAnsi="Tahoma" w:cs="Tahoma"/>
                <w:b/>
                <w:sz w:val="18"/>
                <w:szCs w:val="18"/>
                <w:lang w:val="es-ES"/>
              </w:rPr>
            </w:pPr>
            <w:r w:rsidRPr="00F83019">
              <w:rPr>
                <w:rFonts w:ascii="Tahoma" w:hAnsi="Tahoma" w:cs="Tahoma"/>
                <w:b/>
                <w:sz w:val="18"/>
                <w:szCs w:val="18"/>
                <w:lang w:val="es-ES"/>
              </w:rPr>
              <w:t>2</w:t>
            </w:r>
          </w:p>
        </w:tc>
        <w:tc>
          <w:tcPr>
            <w:tcW w:w="1429" w:type="dxa"/>
            <w:shd w:val="clear" w:color="auto" w:fill="auto"/>
          </w:tcPr>
          <w:p w14:paraId="66159631" w14:textId="77777777" w:rsidR="00480D67" w:rsidRPr="00343A4B" w:rsidRDefault="00480D67" w:rsidP="00415678">
            <w:pPr>
              <w:rPr>
                <w:rFonts w:cs="Arial"/>
                <w:sz w:val="20"/>
                <w:lang w:val="es-ES"/>
              </w:rPr>
            </w:pPr>
          </w:p>
        </w:tc>
        <w:tc>
          <w:tcPr>
            <w:tcW w:w="5942" w:type="dxa"/>
            <w:shd w:val="clear" w:color="auto" w:fill="auto"/>
          </w:tcPr>
          <w:p w14:paraId="652FBAA7" w14:textId="77777777" w:rsidR="00480D67" w:rsidRPr="00343A4B" w:rsidRDefault="00480D67" w:rsidP="00415678">
            <w:pPr>
              <w:rPr>
                <w:rFonts w:cs="Arial"/>
                <w:sz w:val="20"/>
                <w:lang w:val="es-ES"/>
              </w:rPr>
            </w:pPr>
          </w:p>
        </w:tc>
      </w:tr>
      <w:tr w:rsidR="00480D67" w:rsidRPr="008B67EE" w14:paraId="27AE6B15" w14:textId="77777777" w:rsidTr="00715337">
        <w:tc>
          <w:tcPr>
            <w:tcW w:w="709" w:type="dxa"/>
            <w:shd w:val="clear" w:color="auto" w:fill="auto"/>
          </w:tcPr>
          <w:p w14:paraId="0EBC5692" w14:textId="77777777" w:rsidR="00480D67" w:rsidRPr="00F83019" w:rsidRDefault="00480D67" w:rsidP="00415678">
            <w:pPr>
              <w:jc w:val="center"/>
              <w:rPr>
                <w:rFonts w:ascii="Tahoma" w:hAnsi="Tahoma" w:cs="Tahoma"/>
                <w:b/>
                <w:sz w:val="18"/>
                <w:szCs w:val="18"/>
                <w:lang w:val="es-ES"/>
              </w:rPr>
            </w:pPr>
            <w:r w:rsidRPr="00F83019">
              <w:rPr>
                <w:rFonts w:ascii="Tahoma" w:hAnsi="Tahoma" w:cs="Tahoma"/>
                <w:b/>
                <w:sz w:val="18"/>
                <w:szCs w:val="18"/>
                <w:lang w:val="es-ES"/>
              </w:rPr>
              <w:t>3</w:t>
            </w:r>
          </w:p>
        </w:tc>
        <w:tc>
          <w:tcPr>
            <w:tcW w:w="1429" w:type="dxa"/>
            <w:shd w:val="clear" w:color="auto" w:fill="auto"/>
          </w:tcPr>
          <w:p w14:paraId="6A51D79C" w14:textId="77777777" w:rsidR="00480D67" w:rsidRPr="00343A4B" w:rsidRDefault="00480D67" w:rsidP="00415678">
            <w:pPr>
              <w:rPr>
                <w:rFonts w:cs="Arial"/>
                <w:sz w:val="20"/>
                <w:lang w:val="es-ES"/>
              </w:rPr>
            </w:pPr>
          </w:p>
        </w:tc>
        <w:tc>
          <w:tcPr>
            <w:tcW w:w="5942" w:type="dxa"/>
            <w:shd w:val="clear" w:color="auto" w:fill="auto"/>
          </w:tcPr>
          <w:p w14:paraId="60C95AD4" w14:textId="77777777" w:rsidR="00480D67" w:rsidRPr="00343A4B" w:rsidRDefault="00480D67" w:rsidP="00415678">
            <w:pPr>
              <w:rPr>
                <w:rFonts w:cs="Arial"/>
                <w:sz w:val="20"/>
                <w:lang w:val="es-ES"/>
              </w:rPr>
            </w:pPr>
          </w:p>
        </w:tc>
      </w:tr>
    </w:tbl>
    <w:p w14:paraId="694EC5F7" w14:textId="77777777" w:rsidR="00480D67" w:rsidRPr="002C20F2" w:rsidRDefault="00480D67" w:rsidP="00480D67">
      <w:pPr>
        <w:pStyle w:val="Ttulo2"/>
        <w:tabs>
          <w:tab w:val="clear" w:pos="1427"/>
          <w:tab w:val="num" w:pos="576"/>
        </w:tabs>
        <w:ind w:left="576" w:hanging="36"/>
        <w:rPr>
          <w:rFonts w:ascii="Muller Bold" w:hAnsi="Muller Bold" w:cs="Tahoma"/>
          <w:b w:val="0"/>
          <w:sz w:val="20"/>
        </w:rPr>
      </w:pPr>
      <w:bookmarkStart w:id="35" w:name="_Toc199424703"/>
      <w:bookmarkStart w:id="36" w:name="_Toc89224936"/>
      <w:r w:rsidRPr="002C20F2">
        <w:rPr>
          <w:rFonts w:ascii="Muller Bold" w:hAnsi="Muller Bold" w:cs="Tahoma"/>
          <w:b w:val="0"/>
          <w:sz w:val="20"/>
        </w:rPr>
        <w:t>Gestor del proyecto</w:t>
      </w:r>
      <w:bookmarkEnd w:id="35"/>
    </w:p>
    <w:tbl>
      <w:tblPr>
        <w:tblW w:w="8080" w:type="dxa"/>
        <w:tblInd w:w="562" w:type="dxa"/>
        <w:tblBorders>
          <w:top w:val="single" w:sz="4" w:space="0" w:color="C45911"/>
          <w:left w:val="single" w:sz="4" w:space="0" w:color="C45911"/>
          <w:bottom w:val="single" w:sz="4" w:space="0" w:color="C45911"/>
          <w:right w:val="single" w:sz="4" w:space="0" w:color="C45911"/>
          <w:insideH w:val="single" w:sz="4" w:space="0" w:color="C45911"/>
          <w:insideV w:val="single" w:sz="4" w:space="0" w:color="C45911"/>
        </w:tblBorders>
        <w:tblLook w:val="04A0" w:firstRow="1" w:lastRow="0" w:firstColumn="1" w:lastColumn="0" w:noHBand="0" w:noVBand="1"/>
      </w:tblPr>
      <w:tblGrid>
        <w:gridCol w:w="8080"/>
      </w:tblGrid>
      <w:tr w:rsidR="00480D67" w14:paraId="36968ED9" w14:textId="77777777" w:rsidTr="00715337">
        <w:tc>
          <w:tcPr>
            <w:tcW w:w="80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E0D7D8F" w14:textId="0C2A0EDE" w:rsidR="00480D67" w:rsidRPr="007A75C4" w:rsidRDefault="00CF3B3D" w:rsidP="00415678">
            <w:pPr>
              <w:rPr>
                <w:rFonts w:ascii="Muller Light" w:hAnsi="Muller Light" w:cs="Arial"/>
                <w:sz w:val="20"/>
              </w:rPr>
            </w:pPr>
            <w:r>
              <w:rPr>
                <w:rFonts w:ascii="Muller Light" w:hAnsi="Muller Light" w:cs="Arial"/>
                <w:sz w:val="20"/>
              </w:rPr>
              <w:t>Miguel Alfonzo Chavez Ramos</w:t>
            </w:r>
          </w:p>
        </w:tc>
      </w:tr>
    </w:tbl>
    <w:p w14:paraId="48F2E1A4" w14:textId="77777777" w:rsidR="00480D67" w:rsidRPr="002C20F2" w:rsidRDefault="00480D67" w:rsidP="00480D67">
      <w:pPr>
        <w:pStyle w:val="Ttulo2"/>
        <w:tabs>
          <w:tab w:val="clear" w:pos="1427"/>
          <w:tab w:val="num" w:pos="576"/>
        </w:tabs>
        <w:ind w:left="576" w:hanging="36"/>
        <w:rPr>
          <w:rFonts w:ascii="Muller Bold" w:hAnsi="Muller Bold" w:cs="Tahoma"/>
          <w:b w:val="0"/>
          <w:sz w:val="20"/>
        </w:rPr>
      </w:pPr>
      <w:bookmarkStart w:id="37" w:name="_Toc199424704"/>
      <w:r w:rsidRPr="002C20F2">
        <w:rPr>
          <w:rFonts w:ascii="Muller Bold" w:hAnsi="Muller Bold" w:cs="Tahoma"/>
          <w:b w:val="0"/>
          <w:sz w:val="20"/>
        </w:rPr>
        <w:t>Recursos humanos del usuario y de otras áreas involucradas</w:t>
      </w:r>
      <w:bookmarkEnd w:id="36"/>
      <w:bookmarkEnd w:id="37"/>
    </w:p>
    <w:tbl>
      <w:tblPr>
        <w:tblW w:w="8080" w:type="dxa"/>
        <w:tblInd w:w="56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551"/>
        <w:gridCol w:w="2694"/>
        <w:gridCol w:w="2835"/>
      </w:tblGrid>
      <w:tr w:rsidR="00480D67" w:rsidRPr="008B67EE" w14:paraId="6709938B" w14:textId="77777777" w:rsidTr="00715337">
        <w:tc>
          <w:tcPr>
            <w:tcW w:w="2551" w:type="dxa"/>
            <w:shd w:val="clear" w:color="auto" w:fill="000000" w:themeFill="text1"/>
          </w:tcPr>
          <w:p w14:paraId="28C71D02" w14:textId="77777777" w:rsidR="00480D67" w:rsidRPr="007A75C4" w:rsidRDefault="00480D67" w:rsidP="00A64BBF">
            <w:pPr>
              <w:jc w:val="center"/>
              <w:rPr>
                <w:rFonts w:ascii="Muller Bold" w:hAnsi="Muller Bold" w:cs="Tahoma"/>
                <w:color w:val="FFFFFF" w:themeColor="background1"/>
                <w:sz w:val="20"/>
                <w:lang w:val="es-ES"/>
              </w:rPr>
            </w:pPr>
            <w:r w:rsidRPr="007A75C4">
              <w:rPr>
                <w:rFonts w:ascii="Muller Bold" w:hAnsi="Muller Bold" w:cs="Tahoma"/>
                <w:color w:val="FFFFFF" w:themeColor="background1"/>
                <w:sz w:val="20"/>
                <w:lang w:val="es-ES"/>
              </w:rPr>
              <w:t>Funcionario</w:t>
            </w:r>
          </w:p>
        </w:tc>
        <w:tc>
          <w:tcPr>
            <w:tcW w:w="2694" w:type="dxa"/>
            <w:shd w:val="clear" w:color="auto" w:fill="000000" w:themeFill="text1"/>
          </w:tcPr>
          <w:p w14:paraId="79B093B0" w14:textId="77777777" w:rsidR="00480D67" w:rsidRPr="007A75C4" w:rsidRDefault="00480D67" w:rsidP="00415678">
            <w:pPr>
              <w:jc w:val="center"/>
              <w:rPr>
                <w:rFonts w:ascii="Muller Bold" w:hAnsi="Muller Bold" w:cs="Tahoma"/>
                <w:color w:val="FFFFFF" w:themeColor="background1"/>
                <w:sz w:val="20"/>
                <w:lang w:val="es-ES"/>
              </w:rPr>
            </w:pPr>
            <w:r w:rsidRPr="007A75C4">
              <w:rPr>
                <w:rFonts w:ascii="Muller Bold" w:hAnsi="Muller Bold" w:cs="Tahoma"/>
                <w:color w:val="FFFFFF" w:themeColor="background1"/>
                <w:sz w:val="20"/>
                <w:lang w:val="es-ES"/>
              </w:rPr>
              <w:t>Área</w:t>
            </w:r>
          </w:p>
        </w:tc>
        <w:tc>
          <w:tcPr>
            <w:tcW w:w="2835" w:type="dxa"/>
            <w:shd w:val="clear" w:color="auto" w:fill="000000" w:themeFill="text1"/>
          </w:tcPr>
          <w:p w14:paraId="061ECF76" w14:textId="77777777" w:rsidR="00480D67" w:rsidRPr="007A75C4" w:rsidRDefault="00480D67" w:rsidP="00415678">
            <w:pPr>
              <w:jc w:val="center"/>
              <w:rPr>
                <w:rFonts w:ascii="Muller Bold" w:hAnsi="Muller Bold" w:cs="Tahoma"/>
                <w:color w:val="FFFFFF" w:themeColor="background1"/>
                <w:sz w:val="20"/>
                <w:lang w:val="es-ES"/>
              </w:rPr>
            </w:pPr>
            <w:r w:rsidRPr="007A75C4">
              <w:rPr>
                <w:rFonts w:ascii="Muller Bold" w:hAnsi="Muller Bold" w:cs="Tahoma"/>
                <w:color w:val="FFFFFF" w:themeColor="background1"/>
                <w:sz w:val="20"/>
                <w:lang w:val="es-ES"/>
              </w:rPr>
              <w:t>Cargo</w:t>
            </w:r>
          </w:p>
        </w:tc>
      </w:tr>
      <w:tr w:rsidR="00480D67" w:rsidRPr="008B67EE" w14:paraId="122C528F" w14:textId="77777777" w:rsidTr="00715337">
        <w:tc>
          <w:tcPr>
            <w:tcW w:w="2551" w:type="dxa"/>
            <w:shd w:val="clear" w:color="auto" w:fill="auto"/>
          </w:tcPr>
          <w:p w14:paraId="756E25BE" w14:textId="35CA81BA" w:rsidR="00480D67" w:rsidRPr="002F7468" w:rsidRDefault="002F7468" w:rsidP="002F7468">
            <w:pPr>
              <w:jc w:val="center"/>
              <w:rPr>
                <w:rFonts w:cs="Arial"/>
                <w:sz w:val="20"/>
                <w:lang w:val="en-US"/>
              </w:rPr>
            </w:pPr>
            <w:r w:rsidRPr="002F7468">
              <w:rPr>
                <w:rFonts w:cs="Arial"/>
                <w:sz w:val="20"/>
                <w:lang w:val="es-ES"/>
              </w:rPr>
              <w:t>David Kenshin vega Ortiz</w:t>
            </w:r>
          </w:p>
        </w:tc>
        <w:tc>
          <w:tcPr>
            <w:tcW w:w="2694" w:type="dxa"/>
            <w:shd w:val="clear" w:color="auto" w:fill="auto"/>
          </w:tcPr>
          <w:p w14:paraId="1DAAD998" w14:textId="6676C756" w:rsidR="00480D67" w:rsidRPr="00343A4B" w:rsidRDefault="002F7468" w:rsidP="00415678">
            <w:pPr>
              <w:rPr>
                <w:rFonts w:cs="Arial"/>
                <w:sz w:val="20"/>
                <w:lang w:val="es-ES"/>
              </w:rPr>
            </w:pPr>
            <w:r>
              <w:rPr>
                <w:rFonts w:cs="Arial"/>
                <w:sz w:val="20"/>
                <w:lang w:val="es-ES"/>
              </w:rPr>
              <w:t>Administración</w:t>
            </w:r>
          </w:p>
        </w:tc>
        <w:tc>
          <w:tcPr>
            <w:tcW w:w="2835" w:type="dxa"/>
            <w:shd w:val="clear" w:color="auto" w:fill="auto"/>
          </w:tcPr>
          <w:p w14:paraId="3E6A6187" w14:textId="00DFE622" w:rsidR="00480D67" w:rsidRPr="00343A4B" w:rsidRDefault="002F7468" w:rsidP="00415678">
            <w:pPr>
              <w:rPr>
                <w:rFonts w:cs="Arial"/>
                <w:sz w:val="20"/>
                <w:lang w:val="es-ES"/>
              </w:rPr>
            </w:pPr>
            <w:r w:rsidRPr="002F7468">
              <w:rPr>
                <w:rFonts w:cs="Arial"/>
                <w:sz w:val="20"/>
                <w:lang w:val="es-ES"/>
              </w:rPr>
              <w:t>administrador</w:t>
            </w:r>
          </w:p>
        </w:tc>
      </w:tr>
      <w:tr w:rsidR="00480D67" w:rsidRPr="008B67EE" w14:paraId="645CA886" w14:textId="77777777" w:rsidTr="00715337">
        <w:tc>
          <w:tcPr>
            <w:tcW w:w="2551" w:type="dxa"/>
            <w:shd w:val="clear" w:color="auto" w:fill="auto"/>
          </w:tcPr>
          <w:p w14:paraId="4967FB9C" w14:textId="3FA5432F" w:rsidR="00480D67" w:rsidRPr="00343A4B" w:rsidRDefault="002F7468" w:rsidP="002F7468">
            <w:pPr>
              <w:jc w:val="center"/>
              <w:rPr>
                <w:rFonts w:cs="Arial"/>
                <w:sz w:val="20"/>
                <w:lang w:val="es-ES"/>
              </w:rPr>
            </w:pPr>
            <w:r>
              <w:rPr>
                <w:rFonts w:cs="Arial"/>
                <w:sz w:val="20"/>
                <w:lang w:val="es-ES"/>
              </w:rPr>
              <w:t>M</w:t>
            </w:r>
            <w:r w:rsidRPr="002F7468">
              <w:rPr>
                <w:rFonts w:cs="Arial"/>
                <w:sz w:val="20"/>
                <w:lang w:val="es-ES"/>
              </w:rPr>
              <w:t xml:space="preserve">ilka </w:t>
            </w:r>
            <w:r>
              <w:rPr>
                <w:rFonts w:cs="Arial"/>
                <w:sz w:val="20"/>
                <w:lang w:val="es-ES"/>
              </w:rPr>
              <w:t>D</w:t>
            </w:r>
            <w:r w:rsidRPr="002F7468">
              <w:rPr>
                <w:rFonts w:cs="Arial"/>
                <w:sz w:val="20"/>
                <w:lang w:val="es-ES"/>
              </w:rPr>
              <w:t>avi</w:t>
            </w:r>
            <w:r w:rsidR="008C1825">
              <w:rPr>
                <w:rFonts w:cs="Arial"/>
                <w:sz w:val="20"/>
                <w:lang w:val="es-ES"/>
              </w:rPr>
              <w:t>l</w:t>
            </w:r>
            <w:r w:rsidRPr="002F7468">
              <w:rPr>
                <w:rFonts w:cs="Arial"/>
                <w:sz w:val="20"/>
                <w:lang w:val="es-ES"/>
              </w:rPr>
              <w:t>a</w:t>
            </w:r>
          </w:p>
        </w:tc>
        <w:tc>
          <w:tcPr>
            <w:tcW w:w="2694" w:type="dxa"/>
            <w:shd w:val="clear" w:color="auto" w:fill="auto"/>
          </w:tcPr>
          <w:p w14:paraId="352C6A56" w14:textId="05031B32" w:rsidR="00480D67" w:rsidRPr="00343A4B" w:rsidRDefault="005061A5" w:rsidP="00415678">
            <w:pPr>
              <w:rPr>
                <w:rFonts w:cs="Arial"/>
                <w:sz w:val="20"/>
                <w:lang w:val="es-ES"/>
              </w:rPr>
            </w:pPr>
            <w:r>
              <w:rPr>
                <w:rFonts w:cs="Arial"/>
                <w:sz w:val="20"/>
                <w:lang w:val="es-ES"/>
              </w:rPr>
              <w:t>L</w:t>
            </w:r>
            <w:r w:rsidR="00A07E2A">
              <w:rPr>
                <w:rFonts w:cs="Arial"/>
                <w:sz w:val="20"/>
                <w:lang w:val="es-ES"/>
              </w:rPr>
              <w:t>ogística</w:t>
            </w:r>
          </w:p>
        </w:tc>
        <w:tc>
          <w:tcPr>
            <w:tcW w:w="2835" w:type="dxa"/>
            <w:shd w:val="clear" w:color="auto" w:fill="auto"/>
          </w:tcPr>
          <w:p w14:paraId="03F836D8" w14:textId="22957C78" w:rsidR="00480D67" w:rsidRPr="00343A4B" w:rsidRDefault="002F7468" w:rsidP="00415678">
            <w:pPr>
              <w:rPr>
                <w:rFonts w:cs="Arial"/>
                <w:sz w:val="20"/>
                <w:lang w:val="es-ES"/>
              </w:rPr>
            </w:pPr>
            <w:r w:rsidRPr="002F7468">
              <w:rPr>
                <w:rFonts w:cs="Arial"/>
                <w:sz w:val="20"/>
                <w:lang w:val="es-ES"/>
              </w:rPr>
              <w:t>logística</w:t>
            </w:r>
          </w:p>
        </w:tc>
      </w:tr>
      <w:tr w:rsidR="00480D67" w:rsidRPr="008B67EE" w14:paraId="71D707CF" w14:textId="77777777" w:rsidTr="00715337">
        <w:tc>
          <w:tcPr>
            <w:tcW w:w="2551" w:type="dxa"/>
            <w:shd w:val="clear" w:color="auto" w:fill="auto"/>
          </w:tcPr>
          <w:p w14:paraId="51BA1563" w14:textId="30C5DD50" w:rsidR="00480D67" w:rsidRPr="00343A4B" w:rsidRDefault="002F7468" w:rsidP="002F7468">
            <w:pPr>
              <w:jc w:val="center"/>
              <w:rPr>
                <w:rFonts w:cs="Arial"/>
                <w:sz w:val="20"/>
                <w:lang w:val="es-ES"/>
              </w:rPr>
            </w:pPr>
            <w:r>
              <w:rPr>
                <w:rFonts w:cs="Arial"/>
                <w:sz w:val="20"/>
                <w:lang w:val="es-ES"/>
              </w:rPr>
              <w:t>M</w:t>
            </w:r>
            <w:r w:rsidRPr="002F7468">
              <w:rPr>
                <w:rFonts w:cs="Arial"/>
                <w:sz w:val="20"/>
                <w:lang w:val="es-ES"/>
              </w:rPr>
              <w:t xml:space="preserve">iguel </w:t>
            </w:r>
            <w:r>
              <w:rPr>
                <w:rFonts w:cs="Arial"/>
                <w:sz w:val="20"/>
                <w:lang w:val="es-ES"/>
              </w:rPr>
              <w:t>F</w:t>
            </w:r>
            <w:r w:rsidRPr="002F7468">
              <w:rPr>
                <w:rFonts w:cs="Arial"/>
                <w:sz w:val="20"/>
                <w:lang w:val="es-ES"/>
              </w:rPr>
              <w:t>arra</w:t>
            </w:r>
          </w:p>
        </w:tc>
        <w:tc>
          <w:tcPr>
            <w:tcW w:w="2694" w:type="dxa"/>
            <w:shd w:val="clear" w:color="auto" w:fill="auto"/>
          </w:tcPr>
          <w:p w14:paraId="6AD368B4" w14:textId="78FD8FDD" w:rsidR="00480D67" w:rsidRPr="00343A4B" w:rsidRDefault="004C57BD" w:rsidP="00415678">
            <w:pPr>
              <w:rPr>
                <w:rFonts w:cs="Arial"/>
                <w:sz w:val="20"/>
                <w:lang w:val="es-ES"/>
              </w:rPr>
            </w:pPr>
            <w:r>
              <w:rPr>
                <w:rFonts w:cs="Arial"/>
                <w:sz w:val="20"/>
                <w:lang w:val="es-ES"/>
              </w:rPr>
              <w:t>Almacen</w:t>
            </w:r>
          </w:p>
        </w:tc>
        <w:tc>
          <w:tcPr>
            <w:tcW w:w="2835" w:type="dxa"/>
            <w:shd w:val="clear" w:color="auto" w:fill="auto"/>
          </w:tcPr>
          <w:p w14:paraId="4B64B741" w14:textId="29AFBCB1" w:rsidR="00480D67" w:rsidRPr="00343A4B" w:rsidRDefault="004C57BD" w:rsidP="00415678">
            <w:pPr>
              <w:rPr>
                <w:rFonts w:cs="Arial"/>
                <w:sz w:val="20"/>
                <w:lang w:val="es-ES"/>
              </w:rPr>
            </w:pPr>
            <w:r>
              <w:rPr>
                <w:rFonts w:cs="Arial"/>
                <w:sz w:val="20"/>
                <w:lang w:val="es-ES"/>
              </w:rPr>
              <w:t>Almacenero</w:t>
            </w:r>
          </w:p>
        </w:tc>
      </w:tr>
      <w:tr w:rsidR="002F7468" w:rsidRPr="008B67EE" w14:paraId="1D4354D2" w14:textId="77777777" w:rsidTr="00715337">
        <w:tc>
          <w:tcPr>
            <w:tcW w:w="2551" w:type="dxa"/>
            <w:shd w:val="clear" w:color="auto" w:fill="auto"/>
          </w:tcPr>
          <w:p w14:paraId="527F04A2" w14:textId="253CBC2F" w:rsidR="002F7468" w:rsidRPr="002F7468" w:rsidRDefault="002F7468" w:rsidP="002F7468">
            <w:pPr>
              <w:jc w:val="center"/>
              <w:rPr>
                <w:rFonts w:cs="Arial"/>
                <w:sz w:val="20"/>
                <w:lang w:val="es-ES"/>
              </w:rPr>
            </w:pPr>
            <w:r>
              <w:rPr>
                <w:rFonts w:cs="Arial"/>
                <w:sz w:val="20"/>
                <w:lang w:val="es-ES"/>
              </w:rPr>
              <w:t>F</w:t>
            </w:r>
            <w:r w:rsidRPr="002F7468">
              <w:rPr>
                <w:rFonts w:cs="Arial"/>
                <w:sz w:val="20"/>
                <w:lang w:val="es-ES"/>
              </w:rPr>
              <w:t>abrizio Montoya</w:t>
            </w:r>
          </w:p>
        </w:tc>
        <w:tc>
          <w:tcPr>
            <w:tcW w:w="2694" w:type="dxa"/>
            <w:shd w:val="clear" w:color="auto" w:fill="auto"/>
          </w:tcPr>
          <w:p w14:paraId="6DE19E5B" w14:textId="0669EFD2" w:rsidR="002F7468" w:rsidRPr="00343A4B" w:rsidRDefault="005061A5" w:rsidP="00415678">
            <w:pPr>
              <w:rPr>
                <w:rFonts w:cs="Arial"/>
                <w:sz w:val="20"/>
                <w:lang w:val="es-ES"/>
              </w:rPr>
            </w:pPr>
            <w:r>
              <w:rPr>
                <w:rFonts w:cs="Arial"/>
                <w:sz w:val="20"/>
                <w:lang w:val="es-ES"/>
              </w:rPr>
              <w:t>C</w:t>
            </w:r>
            <w:r w:rsidR="00A07E2A">
              <w:rPr>
                <w:rFonts w:cs="Arial"/>
                <w:sz w:val="20"/>
                <w:lang w:val="es-ES"/>
              </w:rPr>
              <w:t>aja</w:t>
            </w:r>
          </w:p>
        </w:tc>
        <w:tc>
          <w:tcPr>
            <w:tcW w:w="2835" w:type="dxa"/>
            <w:shd w:val="clear" w:color="auto" w:fill="auto"/>
          </w:tcPr>
          <w:p w14:paraId="0384EB4B" w14:textId="3243EC2D" w:rsidR="002F7468" w:rsidRPr="00343A4B" w:rsidRDefault="002F7468" w:rsidP="002F7468">
            <w:pPr>
              <w:rPr>
                <w:rFonts w:cs="Arial"/>
                <w:sz w:val="20"/>
                <w:lang w:val="es-ES"/>
              </w:rPr>
            </w:pPr>
            <w:r w:rsidRPr="002F7468">
              <w:rPr>
                <w:rFonts w:cs="Arial"/>
                <w:sz w:val="20"/>
                <w:lang w:val="es-ES"/>
              </w:rPr>
              <w:t>tesorero</w:t>
            </w:r>
          </w:p>
        </w:tc>
      </w:tr>
      <w:tr w:rsidR="004C57BD" w:rsidRPr="008B67EE" w14:paraId="01E93D1F" w14:textId="77777777" w:rsidTr="00715337">
        <w:tc>
          <w:tcPr>
            <w:tcW w:w="2551" w:type="dxa"/>
            <w:shd w:val="clear" w:color="auto" w:fill="auto"/>
          </w:tcPr>
          <w:p w14:paraId="45168879" w14:textId="5DA0E282" w:rsidR="004C57BD" w:rsidRDefault="004C57BD" w:rsidP="002F7468">
            <w:pPr>
              <w:jc w:val="center"/>
              <w:rPr>
                <w:rFonts w:cs="Arial"/>
                <w:sz w:val="20"/>
                <w:lang w:val="es-ES"/>
              </w:rPr>
            </w:pPr>
            <w:r>
              <w:rPr>
                <w:rFonts w:cs="Arial"/>
                <w:sz w:val="20"/>
                <w:lang w:val="es-ES"/>
              </w:rPr>
              <w:t>Sara Colonia chahua</w:t>
            </w:r>
          </w:p>
        </w:tc>
        <w:tc>
          <w:tcPr>
            <w:tcW w:w="2694" w:type="dxa"/>
            <w:shd w:val="clear" w:color="auto" w:fill="auto"/>
          </w:tcPr>
          <w:p w14:paraId="0C7E53FD" w14:textId="54753815" w:rsidR="004C57BD" w:rsidRDefault="004C57BD" w:rsidP="00415678">
            <w:pPr>
              <w:rPr>
                <w:rFonts w:cs="Arial"/>
                <w:sz w:val="20"/>
                <w:lang w:val="es-ES"/>
              </w:rPr>
            </w:pPr>
            <w:r>
              <w:rPr>
                <w:rFonts w:cs="Arial"/>
                <w:sz w:val="20"/>
                <w:lang w:val="es-ES"/>
              </w:rPr>
              <w:t>Ventas</w:t>
            </w:r>
          </w:p>
        </w:tc>
        <w:tc>
          <w:tcPr>
            <w:tcW w:w="2835" w:type="dxa"/>
            <w:shd w:val="clear" w:color="auto" w:fill="auto"/>
          </w:tcPr>
          <w:p w14:paraId="6568D611" w14:textId="0CFC578A" w:rsidR="004C57BD" w:rsidRPr="002F7468" w:rsidRDefault="004C57BD" w:rsidP="002F7468">
            <w:pPr>
              <w:rPr>
                <w:rFonts w:cs="Arial"/>
                <w:sz w:val="20"/>
                <w:lang w:val="es-ES"/>
              </w:rPr>
            </w:pPr>
            <w:r>
              <w:rPr>
                <w:rFonts w:cs="Arial"/>
                <w:sz w:val="20"/>
                <w:lang w:val="es-ES"/>
              </w:rPr>
              <w:t>Vendedor</w:t>
            </w:r>
          </w:p>
        </w:tc>
      </w:tr>
      <w:tr w:rsidR="00F5279F" w:rsidRPr="008B67EE" w14:paraId="280F322F" w14:textId="77777777" w:rsidTr="00715337">
        <w:tc>
          <w:tcPr>
            <w:tcW w:w="2551" w:type="dxa"/>
            <w:shd w:val="clear" w:color="auto" w:fill="auto"/>
          </w:tcPr>
          <w:p w14:paraId="0F6E450F" w14:textId="7A23E029" w:rsidR="00F5279F" w:rsidRDefault="00F5279F" w:rsidP="002F7468">
            <w:pPr>
              <w:jc w:val="center"/>
              <w:rPr>
                <w:rFonts w:cs="Arial"/>
                <w:sz w:val="20"/>
                <w:lang w:val="es-ES"/>
              </w:rPr>
            </w:pPr>
            <w:r>
              <w:rPr>
                <w:rFonts w:cs="Arial"/>
                <w:sz w:val="20"/>
                <w:lang w:val="es-ES"/>
              </w:rPr>
              <w:t>Angie Mosquera portella</w:t>
            </w:r>
          </w:p>
        </w:tc>
        <w:tc>
          <w:tcPr>
            <w:tcW w:w="2694" w:type="dxa"/>
            <w:shd w:val="clear" w:color="auto" w:fill="auto"/>
          </w:tcPr>
          <w:p w14:paraId="145C122A" w14:textId="1676C273" w:rsidR="00F5279F" w:rsidRDefault="00F5279F" w:rsidP="00415678">
            <w:pPr>
              <w:rPr>
                <w:rFonts w:cs="Arial"/>
                <w:sz w:val="20"/>
                <w:lang w:val="es-ES"/>
              </w:rPr>
            </w:pPr>
            <w:r>
              <w:rPr>
                <w:rFonts w:cs="Arial"/>
                <w:sz w:val="20"/>
                <w:lang w:val="es-ES"/>
              </w:rPr>
              <w:t>Atención</w:t>
            </w:r>
            <w:r>
              <w:rPr>
                <w:rFonts w:cs="Arial"/>
                <w:sz w:val="20"/>
                <w:lang w:val="es-ES"/>
              </w:rPr>
              <w:t xml:space="preserve"> al cliente</w:t>
            </w:r>
          </w:p>
        </w:tc>
        <w:tc>
          <w:tcPr>
            <w:tcW w:w="2835" w:type="dxa"/>
            <w:shd w:val="clear" w:color="auto" w:fill="auto"/>
          </w:tcPr>
          <w:p w14:paraId="2B319433" w14:textId="7413FDDA" w:rsidR="00F5279F" w:rsidRDefault="00F5279F" w:rsidP="002F7468">
            <w:pPr>
              <w:rPr>
                <w:rFonts w:cs="Arial"/>
                <w:sz w:val="20"/>
                <w:lang w:val="es-ES"/>
              </w:rPr>
            </w:pPr>
            <w:r>
              <w:rPr>
                <w:rFonts w:cs="Arial"/>
                <w:sz w:val="20"/>
                <w:lang w:val="es-ES"/>
              </w:rPr>
              <w:t>Atención al cliente</w:t>
            </w:r>
          </w:p>
        </w:tc>
      </w:tr>
    </w:tbl>
    <w:p w14:paraId="6153902D" w14:textId="77777777" w:rsidR="00480D67" w:rsidRDefault="00480D67" w:rsidP="003B7110">
      <w:pPr>
        <w:rPr>
          <w:lang w:val="es-ES"/>
        </w:rPr>
      </w:pPr>
    </w:p>
    <w:sectPr w:rsidR="00480D67" w:rsidSect="00A34900">
      <w:footerReference w:type="even" r:id="rId12"/>
      <w:footerReference w:type="default" r:id="rId13"/>
      <w:pgSz w:w="11907" w:h="16840" w:code="9"/>
      <w:pgMar w:top="1418" w:right="1469" w:bottom="1418" w:left="1622" w:header="709" w:footer="714" w:gutter="0"/>
      <w:paperSrc w:first="7" w:other="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8B7D9" w14:textId="77777777" w:rsidR="003C39BF" w:rsidRDefault="003C39BF">
      <w:r>
        <w:separator/>
      </w:r>
    </w:p>
  </w:endnote>
  <w:endnote w:type="continuationSeparator" w:id="0">
    <w:p w14:paraId="3C68734F" w14:textId="77777777" w:rsidR="003C39BF" w:rsidRDefault="003C3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uller Bold">
    <w:altName w:val="Calibri"/>
    <w:panose1 w:val="00000000000000000000"/>
    <w:charset w:val="00"/>
    <w:family w:val="modern"/>
    <w:notTrueType/>
    <w:pitch w:val="variable"/>
    <w:sig w:usb0="A000026F" w:usb1="0000205A" w:usb2="00000000" w:usb3="00000000" w:csb0="00000097"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MT">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Stag Book">
    <w:altName w:val="Arial"/>
    <w:panose1 w:val="00000000000000000000"/>
    <w:charset w:val="00"/>
    <w:family w:val="modern"/>
    <w:notTrueType/>
    <w:pitch w:val="variable"/>
    <w:sig w:usb0="00000087" w:usb1="00000000" w:usb2="00000000" w:usb3="00000000" w:csb0="0000009B" w:csb1="00000000"/>
  </w:font>
  <w:font w:name="Verdana">
    <w:panose1 w:val="020B0604030504040204"/>
    <w:charset w:val="00"/>
    <w:family w:val="swiss"/>
    <w:pitch w:val="variable"/>
    <w:sig w:usb0="A00006FF" w:usb1="4000205B" w:usb2="00000010" w:usb3="00000000" w:csb0="0000019F" w:csb1="00000000"/>
  </w:font>
  <w:font w:name="Muller Regular">
    <w:altName w:val="Arial"/>
    <w:panose1 w:val="00000000000000000000"/>
    <w:charset w:val="00"/>
    <w:family w:val="modern"/>
    <w:notTrueType/>
    <w:pitch w:val="variable"/>
    <w:sig w:usb0="A000026F" w:usb1="0000205A" w:usb2="00000000" w:usb3="00000000" w:csb0="00000097" w:csb1="00000000"/>
  </w:font>
  <w:font w:name="Vrinda">
    <w:panose1 w:val="00000400000000000000"/>
    <w:charset w:val="00"/>
    <w:family w:val="swiss"/>
    <w:pitch w:val="variable"/>
    <w:sig w:usb0="00010003" w:usb1="00000000" w:usb2="00000000" w:usb3="00000000" w:csb0="00000001" w:csb1="00000000"/>
  </w:font>
  <w:font w:name="Muller Light">
    <w:altName w:val="Arial"/>
    <w:panose1 w:val="00000000000000000000"/>
    <w:charset w:val="00"/>
    <w:family w:val="modern"/>
    <w:notTrueType/>
    <w:pitch w:val="variable"/>
    <w:sig w:usb0="A000026F" w:usb1="0000205A" w:usb2="00000000" w:usb3="00000000" w:csb0="00000097"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07862" w14:textId="77777777" w:rsidR="00785E09" w:rsidRDefault="00785E0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B714F7" w14:textId="77777777" w:rsidR="00785E09" w:rsidRDefault="00785E0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890" w:type="dxa"/>
      <w:tblLayout w:type="fixed"/>
      <w:tblCellMar>
        <w:left w:w="70" w:type="dxa"/>
        <w:right w:w="70" w:type="dxa"/>
      </w:tblCellMar>
      <w:tblLook w:val="0000" w:firstRow="0" w:lastRow="0" w:firstColumn="0" w:lastColumn="0" w:noHBand="0" w:noVBand="0"/>
    </w:tblPr>
    <w:tblGrid>
      <w:gridCol w:w="3130"/>
      <w:gridCol w:w="5760"/>
    </w:tblGrid>
    <w:tr w:rsidR="00785E09" w:rsidRPr="0077303B" w14:paraId="58F5281D" w14:textId="77777777" w:rsidTr="00206681">
      <w:trPr>
        <w:cantSplit/>
      </w:trPr>
      <w:tc>
        <w:tcPr>
          <w:tcW w:w="3130" w:type="dxa"/>
        </w:tcPr>
        <w:p w14:paraId="6CD2CCBC" w14:textId="0D8A8B8F" w:rsidR="00785E09" w:rsidRPr="0077303B" w:rsidRDefault="00785E09" w:rsidP="00785E09">
          <w:pPr>
            <w:spacing w:before="40"/>
            <w:rPr>
              <w:rFonts w:ascii="Verdana" w:hAnsi="Verdana"/>
              <w:b/>
              <w:bCs/>
              <w:i/>
              <w:iCs/>
              <w:sz w:val="14"/>
              <w:szCs w:val="14"/>
              <w:lang w:val="es-ES"/>
            </w:rPr>
          </w:pPr>
          <w:r w:rsidRPr="0077303B">
            <w:rPr>
              <w:rFonts w:ascii="Verdana" w:hAnsi="Verdana"/>
              <w:b/>
              <w:bCs/>
              <w:i/>
              <w:iCs/>
              <w:sz w:val="14"/>
              <w:szCs w:val="14"/>
              <w:lang w:val="es-ES"/>
            </w:rPr>
            <w:t xml:space="preserve">Fecha de Actualización: </w:t>
          </w:r>
          <w:r w:rsidRPr="0077303B">
            <w:rPr>
              <w:rFonts w:ascii="Verdana" w:hAnsi="Verdana"/>
              <w:b/>
              <w:bCs/>
              <w:i/>
              <w:iCs/>
              <w:sz w:val="14"/>
              <w:szCs w:val="14"/>
              <w:lang w:val="es-ES"/>
            </w:rPr>
            <w:fldChar w:fldCharType="begin"/>
          </w:r>
          <w:r w:rsidRPr="0077303B">
            <w:rPr>
              <w:rFonts w:ascii="Verdana" w:hAnsi="Verdana"/>
              <w:b/>
              <w:bCs/>
              <w:i/>
              <w:iCs/>
              <w:sz w:val="14"/>
              <w:szCs w:val="14"/>
              <w:lang w:val="es-ES"/>
            </w:rPr>
            <w:instrText xml:space="preserve"> DATE \@ "dd/MM/yyyy" </w:instrText>
          </w:r>
          <w:r w:rsidRPr="0077303B">
            <w:rPr>
              <w:rFonts w:ascii="Verdana" w:hAnsi="Verdana"/>
              <w:b/>
              <w:bCs/>
              <w:i/>
              <w:iCs/>
              <w:sz w:val="14"/>
              <w:szCs w:val="14"/>
              <w:lang w:val="es-ES"/>
            </w:rPr>
            <w:fldChar w:fldCharType="separate"/>
          </w:r>
          <w:r w:rsidR="003558A5">
            <w:rPr>
              <w:rFonts w:ascii="Verdana" w:hAnsi="Verdana"/>
              <w:b/>
              <w:bCs/>
              <w:i/>
              <w:iCs/>
              <w:noProof/>
              <w:sz w:val="14"/>
              <w:szCs w:val="14"/>
              <w:lang w:val="es-ES"/>
            </w:rPr>
            <w:t>11/06/2024</w:t>
          </w:r>
          <w:r w:rsidRPr="0077303B">
            <w:rPr>
              <w:rFonts w:ascii="Verdana" w:hAnsi="Verdana"/>
              <w:b/>
              <w:bCs/>
              <w:i/>
              <w:iCs/>
              <w:sz w:val="14"/>
              <w:szCs w:val="14"/>
              <w:lang w:val="es-ES"/>
            </w:rPr>
            <w:fldChar w:fldCharType="end"/>
          </w:r>
        </w:p>
      </w:tc>
      <w:tc>
        <w:tcPr>
          <w:tcW w:w="5760" w:type="dxa"/>
        </w:tcPr>
        <w:p w14:paraId="6E0535FD" w14:textId="77777777" w:rsidR="00785E09" w:rsidRPr="0077303B" w:rsidRDefault="00785E09" w:rsidP="00785E09">
          <w:pPr>
            <w:spacing w:before="40"/>
            <w:jc w:val="right"/>
            <w:rPr>
              <w:rFonts w:ascii="Verdana" w:hAnsi="Verdana"/>
              <w:b/>
              <w:bCs/>
              <w:i/>
              <w:iCs/>
              <w:sz w:val="14"/>
              <w:szCs w:val="14"/>
              <w:lang w:val="es-ES"/>
            </w:rPr>
          </w:pPr>
          <w:r w:rsidRPr="0077303B">
            <w:rPr>
              <w:rFonts w:ascii="Verdana" w:hAnsi="Verdana"/>
              <w:b/>
              <w:bCs/>
              <w:i/>
              <w:iCs/>
              <w:sz w:val="14"/>
              <w:szCs w:val="14"/>
              <w:lang w:val="es-ES"/>
            </w:rPr>
            <w:t xml:space="preserve">Versión: </w:t>
          </w:r>
          <w:r w:rsidRPr="0077303B">
            <w:rPr>
              <w:rFonts w:ascii="Verdana" w:hAnsi="Verdana"/>
              <w:i/>
              <w:iCs/>
              <w:sz w:val="14"/>
              <w:szCs w:val="14"/>
              <w:lang w:val="es-ES"/>
            </w:rPr>
            <w:t>1.0</w:t>
          </w:r>
        </w:p>
      </w:tc>
    </w:tr>
    <w:tr w:rsidR="00785E09" w:rsidRPr="0077303B" w14:paraId="6BE69CF2" w14:textId="77777777" w:rsidTr="00206681">
      <w:trPr>
        <w:trHeight w:val="230"/>
      </w:trPr>
      <w:tc>
        <w:tcPr>
          <w:tcW w:w="3130" w:type="dxa"/>
        </w:tcPr>
        <w:p w14:paraId="5010CE74" w14:textId="77777777" w:rsidR="00785E09" w:rsidRPr="0077303B" w:rsidRDefault="00785E09" w:rsidP="00D73B1B">
          <w:pPr>
            <w:spacing w:before="40"/>
            <w:rPr>
              <w:rFonts w:ascii="Verdana" w:hAnsi="Verdana"/>
              <w:b/>
              <w:bCs/>
              <w:i/>
              <w:iCs/>
              <w:sz w:val="14"/>
              <w:szCs w:val="14"/>
              <w:u w:val="single"/>
              <w:lang w:val="es-ES"/>
            </w:rPr>
          </w:pPr>
          <w:r w:rsidRPr="0077303B">
            <w:rPr>
              <w:rFonts w:ascii="Verdana" w:hAnsi="Verdana"/>
              <w:b/>
              <w:bCs/>
              <w:i/>
              <w:iCs/>
              <w:sz w:val="14"/>
              <w:szCs w:val="14"/>
              <w:lang w:val="es-ES"/>
            </w:rPr>
            <w:t xml:space="preserve">Preparado por: </w:t>
          </w:r>
          <w:r w:rsidR="00FF7DD0">
            <w:rPr>
              <w:rFonts w:ascii="Verdana" w:hAnsi="Verdana"/>
              <w:b/>
              <w:bCs/>
              <w:i/>
              <w:iCs/>
              <w:sz w:val="14"/>
              <w:szCs w:val="14"/>
              <w:lang w:val="es-ES"/>
            </w:rPr>
            <w:t>Idat</w:t>
          </w:r>
        </w:p>
      </w:tc>
      <w:tc>
        <w:tcPr>
          <w:tcW w:w="5760" w:type="dxa"/>
        </w:tcPr>
        <w:p w14:paraId="2FCD23E4" w14:textId="77777777" w:rsidR="00785E09" w:rsidRPr="0077303B" w:rsidRDefault="00785E09" w:rsidP="00785E09">
          <w:pPr>
            <w:spacing w:before="40"/>
            <w:jc w:val="right"/>
            <w:rPr>
              <w:rFonts w:ascii="Verdana" w:hAnsi="Verdana"/>
              <w:b/>
              <w:bCs/>
              <w:i/>
              <w:iCs/>
              <w:sz w:val="14"/>
              <w:szCs w:val="14"/>
              <w:lang w:val="es-ES"/>
            </w:rPr>
          </w:pPr>
          <w:r w:rsidRPr="0077303B">
            <w:rPr>
              <w:rFonts w:ascii="Verdana" w:hAnsi="Verdana"/>
              <w:b/>
              <w:bCs/>
              <w:i/>
              <w:iCs/>
              <w:sz w:val="14"/>
              <w:szCs w:val="14"/>
              <w:lang w:val="es-ES"/>
            </w:rPr>
            <w:t xml:space="preserve">Página :  </w:t>
          </w:r>
          <w:r w:rsidRPr="0077303B">
            <w:rPr>
              <w:rFonts w:ascii="Verdana" w:hAnsi="Verdana"/>
              <w:i/>
              <w:iCs/>
              <w:sz w:val="14"/>
              <w:szCs w:val="14"/>
            </w:rPr>
            <w:fldChar w:fldCharType="begin"/>
          </w:r>
          <w:r w:rsidRPr="0077303B">
            <w:rPr>
              <w:rFonts w:ascii="Verdana" w:hAnsi="Verdana"/>
              <w:i/>
              <w:iCs/>
              <w:sz w:val="14"/>
              <w:szCs w:val="14"/>
              <w:lang w:val="es-ES"/>
            </w:rPr>
            <w:instrText xml:space="preserve"> PAGE </w:instrText>
          </w:r>
          <w:r w:rsidRPr="0077303B">
            <w:rPr>
              <w:rFonts w:ascii="Verdana" w:hAnsi="Verdana"/>
              <w:i/>
              <w:iCs/>
              <w:sz w:val="14"/>
              <w:szCs w:val="14"/>
            </w:rPr>
            <w:fldChar w:fldCharType="separate"/>
          </w:r>
          <w:r w:rsidR="00804E83">
            <w:rPr>
              <w:rFonts w:ascii="Verdana" w:hAnsi="Verdana"/>
              <w:i/>
              <w:iCs/>
              <w:noProof/>
              <w:sz w:val="14"/>
              <w:szCs w:val="14"/>
              <w:lang w:val="es-ES"/>
            </w:rPr>
            <w:t>4</w:t>
          </w:r>
          <w:r w:rsidRPr="0077303B">
            <w:rPr>
              <w:rFonts w:ascii="Verdana" w:hAnsi="Verdana"/>
              <w:i/>
              <w:iCs/>
              <w:sz w:val="14"/>
              <w:szCs w:val="14"/>
            </w:rPr>
            <w:fldChar w:fldCharType="end"/>
          </w:r>
          <w:r w:rsidRPr="0077303B">
            <w:rPr>
              <w:rFonts w:ascii="Verdana" w:hAnsi="Verdana"/>
              <w:i/>
              <w:iCs/>
              <w:sz w:val="14"/>
              <w:szCs w:val="14"/>
              <w:lang w:val="es-ES"/>
            </w:rPr>
            <w:t xml:space="preserve"> de </w:t>
          </w:r>
          <w:r w:rsidRPr="0077303B">
            <w:rPr>
              <w:rFonts w:ascii="Verdana" w:hAnsi="Verdana"/>
              <w:i/>
              <w:iCs/>
              <w:sz w:val="14"/>
              <w:szCs w:val="14"/>
            </w:rPr>
            <w:fldChar w:fldCharType="begin"/>
          </w:r>
          <w:r w:rsidRPr="0077303B">
            <w:rPr>
              <w:rFonts w:ascii="Verdana" w:hAnsi="Verdana"/>
              <w:i/>
              <w:iCs/>
              <w:sz w:val="14"/>
              <w:szCs w:val="14"/>
              <w:lang w:val="es-ES"/>
            </w:rPr>
            <w:instrText xml:space="preserve"> NUMPAGES  \* MERGEFORMAT </w:instrText>
          </w:r>
          <w:r w:rsidRPr="0077303B">
            <w:rPr>
              <w:rFonts w:ascii="Verdana" w:hAnsi="Verdana"/>
              <w:i/>
              <w:iCs/>
              <w:sz w:val="14"/>
              <w:szCs w:val="14"/>
            </w:rPr>
            <w:fldChar w:fldCharType="separate"/>
          </w:r>
          <w:r w:rsidR="00804E83">
            <w:rPr>
              <w:rFonts w:ascii="Verdana" w:hAnsi="Verdana"/>
              <w:i/>
              <w:iCs/>
              <w:noProof/>
              <w:sz w:val="14"/>
              <w:szCs w:val="14"/>
              <w:lang w:val="es-ES"/>
            </w:rPr>
            <w:t>6</w:t>
          </w:r>
          <w:r w:rsidRPr="0077303B">
            <w:rPr>
              <w:rFonts w:ascii="Verdana" w:hAnsi="Verdana"/>
              <w:i/>
              <w:iCs/>
              <w:sz w:val="14"/>
              <w:szCs w:val="14"/>
            </w:rPr>
            <w:fldChar w:fldCharType="end"/>
          </w:r>
        </w:p>
      </w:tc>
    </w:tr>
  </w:tbl>
  <w:p w14:paraId="091FD5D2" w14:textId="77777777" w:rsidR="00785E09" w:rsidRPr="0077303B" w:rsidRDefault="00785E09" w:rsidP="00395F94">
    <w:pPr>
      <w:pStyle w:val="Piedepgina"/>
      <w:rPr>
        <w:rFonts w:ascii="Verdana" w:hAnsi="Verdana"/>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76FD5" w14:textId="77777777" w:rsidR="003C39BF" w:rsidRDefault="003C39BF">
      <w:r>
        <w:separator/>
      </w:r>
    </w:p>
  </w:footnote>
  <w:footnote w:type="continuationSeparator" w:id="0">
    <w:p w14:paraId="434E7F08" w14:textId="77777777" w:rsidR="003C39BF" w:rsidRDefault="003C39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B44760C"/>
    <w:lvl w:ilvl="0">
      <w:start w:val="1"/>
      <w:numFmt w:val="decimal"/>
      <w:pStyle w:val="Ttulo1"/>
      <w:lvlText w:val="%1."/>
      <w:lvlJc w:val="left"/>
      <w:pPr>
        <w:tabs>
          <w:tab w:val="num" w:pos="3551"/>
        </w:tabs>
        <w:ind w:left="3551" w:hanging="432"/>
      </w:pPr>
      <w:rPr>
        <w:rFonts w:hint="default"/>
        <w:sz w:val="20"/>
      </w:rPr>
    </w:lvl>
    <w:lvl w:ilvl="1">
      <w:start w:val="1"/>
      <w:numFmt w:val="decimal"/>
      <w:pStyle w:val="Ttulo2"/>
      <w:lvlText w:val="%1.%2"/>
      <w:lvlJc w:val="left"/>
      <w:pPr>
        <w:tabs>
          <w:tab w:val="num" w:pos="1427"/>
        </w:tabs>
        <w:ind w:left="1427" w:hanging="576"/>
      </w:pPr>
      <w:rPr>
        <w:rFonts w:ascii="Muller Bold" w:hAnsi="Muller Bold" w:hint="default"/>
        <w:b w:val="0"/>
        <w:sz w:val="20"/>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15:restartNumberingAfterBreak="0">
    <w:nsid w:val="237736F8"/>
    <w:multiLevelType w:val="hybridMultilevel"/>
    <w:tmpl w:val="F3244296"/>
    <w:lvl w:ilvl="0" w:tplc="280A0009">
      <w:start w:val="1"/>
      <w:numFmt w:val="bullet"/>
      <w:lvlText w:val=""/>
      <w:lvlJc w:val="left"/>
      <w:pPr>
        <w:ind w:left="1800" w:hanging="360"/>
      </w:pPr>
      <w:rPr>
        <w:rFonts w:ascii="Wingdings" w:hAnsi="Wingdings" w:hint="default"/>
      </w:rPr>
    </w:lvl>
    <w:lvl w:ilvl="1" w:tplc="280A0003">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 w15:restartNumberingAfterBreak="0">
    <w:nsid w:val="731676B0"/>
    <w:multiLevelType w:val="singleLevel"/>
    <w:tmpl w:val="0566554E"/>
    <w:lvl w:ilvl="0">
      <w:start w:val="1"/>
      <w:numFmt w:val="bullet"/>
      <w:pStyle w:val="ADR1"/>
      <w:lvlText w:val=""/>
      <w:lvlJc w:val="left"/>
      <w:pPr>
        <w:tabs>
          <w:tab w:val="num" w:pos="360"/>
        </w:tabs>
        <w:ind w:left="360" w:hanging="360"/>
      </w:pPr>
      <w:rPr>
        <w:rFonts w:ascii="Symbol" w:hAnsi="Symbol" w:hint="default"/>
        <w:sz w:val="16"/>
      </w:rPr>
    </w:lvl>
  </w:abstractNum>
  <w:num w:numId="1" w16cid:durableId="297806083">
    <w:abstractNumId w:val="2"/>
  </w:num>
  <w:num w:numId="2" w16cid:durableId="613366549">
    <w:abstractNumId w:val="0"/>
  </w:num>
  <w:num w:numId="3" w16cid:durableId="967930956">
    <w:abstractNumId w:val="0"/>
  </w:num>
  <w:num w:numId="4" w16cid:durableId="176884522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4"/>
  <w:embedSystemFonts/>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_tradnl" w:vendorID="64" w:dllVersion="0" w:nlCheck="1" w:checkStyle="0"/>
  <w:activeWritingStyle w:appName="MSWord" w:lang="es-ES" w:vendorID="64" w:dllVersion="0" w:nlCheck="1" w:checkStyle="0"/>
  <w:activeWritingStyle w:appName="MSWord" w:lang="es-PE" w:vendorID="64" w:dllVersion="0" w:nlCheck="1" w:checkStyle="0"/>
  <w:activeWritingStyle w:appName="MSWord" w:lang="es-ES_tradnl" w:vendorID="64" w:dllVersion="4096" w:nlCheck="1" w:checkStyle="0"/>
  <w:activeWritingStyle w:appName="MSWord" w:lang="es-ES" w:vendorID="64" w:dllVersion="4096"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E9A"/>
    <w:rsid w:val="00005110"/>
    <w:rsid w:val="00015664"/>
    <w:rsid w:val="00016A2B"/>
    <w:rsid w:val="000239A4"/>
    <w:rsid w:val="00045D6B"/>
    <w:rsid w:val="00046269"/>
    <w:rsid w:val="00047720"/>
    <w:rsid w:val="00047801"/>
    <w:rsid w:val="0005336D"/>
    <w:rsid w:val="000564F9"/>
    <w:rsid w:val="00070CF6"/>
    <w:rsid w:val="00071676"/>
    <w:rsid w:val="00071E9A"/>
    <w:rsid w:val="00075C5E"/>
    <w:rsid w:val="000773E4"/>
    <w:rsid w:val="00085228"/>
    <w:rsid w:val="00090324"/>
    <w:rsid w:val="000976CA"/>
    <w:rsid w:val="000A4D57"/>
    <w:rsid w:val="000B34E4"/>
    <w:rsid w:val="000B67C9"/>
    <w:rsid w:val="000B7261"/>
    <w:rsid w:val="000C1012"/>
    <w:rsid w:val="000C65DB"/>
    <w:rsid w:val="000E46CA"/>
    <w:rsid w:val="000E518B"/>
    <w:rsid w:val="000E70A0"/>
    <w:rsid w:val="000F015C"/>
    <w:rsid w:val="0010188C"/>
    <w:rsid w:val="00106AB3"/>
    <w:rsid w:val="00111A67"/>
    <w:rsid w:val="0011315E"/>
    <w:rsid w:val="001141A8"/>
    <w:rsid w:val="0011690A"/>
    <w:rsid w:val="001206CC"/>
    <w:rsid w:val="0012299B"/>
    <w:rsid w:val="0012384F"/>
    <w:rsid w:val="001269F8"/>
    <w:rsid w:val="00126AA4"/>
    <w:rsid w:val="00133E77"/>
    <w:rsid w:val="0014772D"/>
    <w:rsid w:val="001510BC"/>
    <w:rsid w:val="00160011"/>
    <w:rsid w:val="00161401"/>
    <w:rsid w:val="0016739D"/>
    <w:rsid w:val="0016767E"/>
    <w:rsid w:val="00167E98"/>
    <w:rsid w:val="00183BE6"/>
    <w:rsid w:val="00184E08"/>
    <w:rsid w:val="00190973"/>
    <w:rsid w:val="00191C1C"/>
    <w:rsid w:val="00192E23"/>
    <w:rsid w:val="001A36C3"/>
    <w:rsid w:val="001A3D59"/>
    <w:rsid w:val="001A6C89"/>
    <w:rsid w:val="001B723A"/>
    <w:rsid w:val="001C1FBF"/>
    <w:rsid w:val="001C3300"/>
    <w:rsid w:val="001E01E6"/>
    <w:rsid w:val="001E50F9"/>
    <w:rsid w:val="001E520F"/>
    <w:rsid w:val="001F1C9F"/>
    <w:rsid w:val="001F2720"/>
    <w:rsid w:val="001F66CC"/>
    <w:rsid w:val="00206681"/>
    <w:rsid w:val="00207F47"/>
    <w:rsid w:val="00212C68"/>
    <w:rsid w:val="00213506"/>
    <w:rsid w:val="002151E3"/>
    <w:rsid w:val="002219D0"/>
    <w:rsid w:val="002274F1"/>
    <w:rsid w:val="00230FD6"/>
    <w:rsid w:val="00230FEC"/>
    <w:rsid w:val="002330B5"/>
    <w:rsid w:val="00235DAD"/>
    <w:rsid w:val="00236FA6"/>
    <w:rsid w:val="002438C6"/>
    <w:rsid w:val="00250B9C"/>
    <w:rsid w:val="00261A62"/>
    <w:rsid w:val="00261FA8"/>
    <w:rsid w:val="00265F1C"/>
    <w:rsid w:val="00267B75"/>
    <w:rsid w:val="00272649"/>
    <w:rsid w:val="002731A3"/>
    <w:rsid w:val="00276C4A"/>
    <w:rsid w:val="002779C8"/>
    <w:rsid w:val="00277CE0"/>
    <w:rsid w:val="002825C2"/>
    <w:rsid w:val="00282651"/>
    <w:rsid w:val="00292234"/>
    <w:rsid w:val="0029241E"/>
    <w:rsid w:val="00296211"/>
    <w:rsid w:val="00296C20"/>
    <w:rsid w:val="002C20F2"/>
    <w:rsid w:val="002D3379"/>
    <w:rsid w:val="002D43BA"/>
    <w:rsid w:val="002E0DFC"/>
    <w:rsid w:val="002E2DB0"/>
    <w:rsid w:val="002F2C35"/>
    <w:rsid w:val="002F6BC6"/>
    <w:rsid w:val="002F6FDA"/>
    <w:rsid w:val="002F7468"/>
    <w:rsid w:val="00300C6A"/>
    <w:rsid w:val="00311BCD"/>
    <w:rsid w:val="003157C0"/>
    <w:rsid w:val="0034533D"/>
    <w:rsid w:val="00350DCB"/>
    <w:rsid w:val="003558A5"/>
    <w:rsid w:val="003640B5"/>
    <w:rsid w:val="00372691"/>
    <w:rsid w:val="00374716"/>
    <w:rsid w:val="00374C6C"/>
    <w:rsid w:val="00382141"/>
    <w:rsid w:val="00392EB0"/>
    <w:rsid w:val="00395F94"/>
    <w:rsid w:val="003A3A43"/>
    <w:rsid w:val="003A6B92"/>
    <w:rsid w:val="003B0F4C"/>
    <w:rsid w:val="003B2447"/>
    <w:rsid w:val="003B7110"/>
    <w:rsid w:val="003C39BF"/>
    <w:rsid w:val="003C3F20"/>
    <w:rsid w:val="003C407D"/>
    <w:rsid w:val="003D27F6"/>
    <w:rsid w:val="003D6293"/>
    <w:rsid w:val="003D6553"/>
    <w:rsid w:val="003E5911"/>
    <w:rsid w:val="003F62F8"/>
    <w:rsid w:val="00401AAB"/>
    <w:rsid w:val="00401C94"/>
    <w:rsid w:val="00407154"/>
    <w:rsid w:val="00424D29"/>
    <w:rsid w:val="004267E1"/>
    <w:rsid w:val="00441888"/>
    <w:rsid w:val="00443904"/>
    <w:rsid w:val="00451ACC"/>
    <w:rsid w:val="004530E3"/>
    <w:rsid w:val="00455FE1"/>
    <w:rsid w:val="00457923"/>
    <w:rsid w:val="0046647F"/>
    <w:rsid w:val="0046652A"/>
    <w:rsid w:val="00467FBC"/>
    <w:rsid w:val="004704C5"/>
    <w:rsid w:val="00477CE1"/>
    <w:rsid w:val="0048045D"/>
    <w:rsid w:val="00480D67"/>
    <w:rsid w:val="00481313"/>
    <w:rsid w:val="004820E1"/>
    <w:rsid w:val="00484637"/>
    <w:rsid w:val="004951A3"/>
    <w:rsid w:val="00495EFD"/>
    <w:rsid w:val="004961CA"/>
    <w:rsid w:val="004973C8"/>
    <w:rsid w:val="004A1154"/>
    <w:rsid w:val="004A2569"/>
    <w:rsid w:val="004A3E76"/>
    <w:rsid w:val="004B01CB"/>
    <w:rsid w:val="004B175A"/>
    <w:rsid w:val="004B2497"/>
    <w:rsid w:val="004B5AD4"/>
    <w:rsid w:val="004B707F"/>
    <w:rsid w:val="004C3EF2"/>
    <w:rsid w:val="004C4785"/>
    <w:rsid w:val="004C57BD"/>
    <w:rsid w:val="004D08CD"/>
    <w:rsid w:val="004D1292"/>
    <w:rsid w:val="004D1C1E"/>
    <w:rsid w:val="004D281A"/>
    <w:rsid w:val="004D7FB0"/>
    <w:rsid w:val="004E61EC"/>
    <w:rsid w:val="00500D74"/>
    <w:rsid w:val="005013F6"/>
    <w:rsid w:val="00505EE5"/>
    <w:rsid w:val="005061A5"/>
    <w:rsid w:val="005074E1"/>
    <w:rsid w:val="00510528"/>
    <w:rsid w:val="00511936"/>
    <w:rsid w:val="0051528C"/>
    <w:rsid w:val="005152C3"/>
    <w:rsid w:val="00515B69"/>
    <w:rsid w:val="00530A22"/>
    <w:rsid w:val="00533CCD"/>
    <w:rsid w:val="00535903"/>
    <w:rsid w:val="00547DC9"/>
    <w:rsid w:val="0056042D"/>
    <w:rsid w:val="005612E5"/>
    <w:rsid w:val="00563C92"/>
    <w:rsid w:val="00565DF6"/>
    <w:rsid w:val="005668D3"/>
    <w:rsid w:val="00575068"/>
    <w:rsid w:val="005827F1"/>
    <w:rsid w:val="00591017"/>
    <w:rsid w:val="005A02F0"/>
    <w:rsid w:val="005A05CA"/>
    <w:rsid w:val="005B0515"/>
    <w:rsid w:val="005B1B27"/>
    <w:rsid w:val="005C2D8C"/>
    <w:rsid w:val="005E00CE"/>
    <w:rsid w:val="005E6469"/>
    <w:rsid w:val="005F4939"/>
    <w:rsid w:val="00605BBE"/>
    <w:rsid w:val="006324A8"/>
    <w:rsid w:val="006357D8"/>
    <w:rsid w:val="006373C1"/>
    <w:rsid w:val="00645806"/>
    <w:rsid w:val="00655AB8"/>
    <w:rsid w:val="0067146C"/>
    <w:rsid w:val="0069646A"/>
    <w:rsid w:val="006A249C"/>
    <w:rsid w:val="006A41FF"/>
    <w:rsid w:val="006B70A5"/>
    <w:rsid w:val="006D13BE"/>
    <w:rsid w:val="006D1AA6"/>
    <w:rsid w:val="006D3394"/>
    <w:rsid w:val="006D4669"/>
    <w:rsid w:val="006E0C6B"/>
    <w:rsid w:val="006E4E33"/>
    <w:rsid w:val="006E7B54"/>
    <w:rsid w:val="006F2B89"/>
    <w:rsid w:val="006F5736"/>
    <w:rsid w:val="007007E5"/>
    <w:rsid w:val="00700BC5"/>
    <w:rsid w:val="00713B80"/>
    <w:rsid w:val="00714767"/>
    <w:rsid w:val="00715337"/>
    <w:rsid w:val="007153AD"/>
    <w:rsid w:val="00715611"/>
    <w:rsid w:val="00720C79"/>
    <w:rsid w:val="007239E8"/>
    <w:rsid w:val="00724756"/>
    <w:rsid w:val="007354C4"/>
    <w:rsid w:val="00742645"/>
    <w:rsid w:val="00754EBE"/>
    <w:rsid w:val="00756D40"/>
    <w:rsid w:val="00761269"/>
    <w:rsid w:val="00762169"/>
    <w:rsid w:val="0077303B"/>
    <w:rsid w:val="0077511F"/>
    <w:rsid w:val="00775535"/>
    <w:rsid w:val="00776765"/>
    <w:rsid w:val="00783604"/>
    <w:rsid w:val="00783840"/>
    <w:rsid w:val="00785E09"/>
    <w:rsid w:val="007912C6"/>
    <w:rsid w:val="00794121"/>
    <w:rsid w:val="007A1E26"/>
    <w:rsid w:val="007A7398"/>
    <w:rsid w:val="007A75C4"/>
    <w:rsid w:val="007B32A8"/>
    <w:rsid w:val="007B35AE"/>
    <w:rsid w:val="007C733F"/>
    <w:rsid w:val="007D0E61"/>
    <w:rsid w:val="007D4B41"/>
    <w:rsid w:val="007E23BA"/>
    <w:rsid w:val="007E4601"/>
    <w:rsid w:val="007F0B00"/>
    <w:rsid w:val="007F3310"/>
    <w:rsid w:val="00804E83"/>
    <w:rsid w:val="008161F6"/>
    <w:rsid w:val="00826BEC"/>
    <w:rsid w:val="00832D56"/>
    <w:rsid w:val="00833708"/>
    <w:rsid w:val="00833B07"/>
    <w:rsid w:val="00837343"/>
    <w:rsid w:val="00842E97"/>
    <w:rsid w:val="00850EE9"/>
    <w:rsid w:val="00851FED"/>
    <w:rsid w:val="008622C9"/>
    <w:rsid w:val="00864DCC"/>
    <w:rsid w:val="00872064"/>
    <w:rsid w:val="008747D2"/>
    <w:rsid w:val="0087661B"/>
    <w:rsid w:val="00883959"/>
    <w:rsid w:val="00886957"/>
    <w:rsid w:val="00892EC4"/>
    <w:rsid w:val="008A2476"/>
    <w:rsid w:val="008B1D4E"/>
    <w:rsid w:val="008B7EED"/>
    <w:rsid w:val="008C1825"/>
    <w:rsid w:val="008C52DA"/>
    <w:rsid w:val="008D0DF3"/>
    <w:rsid w:val="008E05EA"/>
    <w:rsid w:val="008E42C1"/>
    <w:rsid w:val="008E67C2"/>
    <w:rsid w:val="008F4192"/>
    <w:rsid w:val="008F54F7"/>
    <w:rsid w:val="008F687E"/>
    <w:rsid w:val="0090056D"/>
    <w:rsid w:val="009036CF"/>
    <w:rsid w:val="00917C35"/>
    <w:rsid w:val="009440F2"/>
    <w:rsid w:val="00952ACD"/>
    <w:rsid w:val="009540BD"/>
    <w:rsid w:val="00960DCC"/>
    <w:rsid w:val="0096639C"/>
    <w:rsid w:val="00966922"/>
    <w:rsid w:val="00971522"/>
    <w:rsid w:val="0097190A"/>
    <w:rsid w:val="009736F9"/>
    <w:rsid w:val="0097749F"/>
    <w:rsid w:val="00983561"/>
    <w:rsid w:val="00987A05"/>
    <w:rsid w:val="00993B1A"/>
    <w:rsid w:val="009A3EA8"/>
    <w:rsid w:val="009A4296"/>
    <w:rsid w:val="009A673F"/>
    <w:rsid w:val="009B4812"/>
    <w:rsid w:val="009B7979"/>
    <w:rsid w:val="009C732E"/>
    <w:rsid w:val="009D332A"/>
    <w:rsid w:val="009F39F0"/>
    <w:rsid w:val="00A06191"/>
    <w:rsid w:val="00A06473"/>
    <w:rsid w:val="00A07E2A"/>
    <w:rsid w:val="00A07EA6"/>
    <w:rsid w:val="00A141A0"/>
    <w:rsid w:val="00A20B49"/>
    <w:rsid w:val="00A20D94"/>
    <w:rsid w:val="00A24AB4"/>
    <w:rsid w:val="00A27CF6"/>
    <w:rsid w:val="00A30518"/>
    <w:rsid w:val="00A30D29"/>
    <w:rsid w:val="00A32F14"/>
    <w:rsid w:val="00A34265"/>
    <w:rsid w:val="00A34900"/>
    <w:rsid w:val="00A34F6D"/>
    <w:rsid w:val="00A464C8"/>
    <w:rsid w:val="00A50316"/>
    <w:rsid w:val="00A64BBF"/>
    <w:rsid w:val="00A64D16"/>
    <w:rsid w:val="00A821AD"/>
    <w:rsid w:val="00A84DBF"/>
    <w:rsid w:val="00A87551"/>
    <w:rsid w:val="00A90DA9"/>
    <w:rsid w:val="00A91C1B"/>
    <w:rsid w:val="00A928EE"/>
    <w:rsid w:val="00A95E63"/>
    <w:rsid w:val="00AA7B59"/>
    <w:rsid w:val="00AE0234"/>
    <w:rsid w:val="00AE252E"/>
    <w:rsid w:val="00AE2CB7"/>
    <w:rsid w:val="00AF674D"/>
    <w:rsid w:val="00AF6884"/>
    <w:rsid w:val="00B019F9"/>
    <w:rsid w:val="00B01C8E"/>
    <w:rsid w:val="00B01DAA"/>
    <w:rsid w:val="00B044E1"/>
    <w:rsid w:val="00B068B2"/>
    <w:rsid w:val="00B10B3F"/>
    <w:rsid w:val="00B11704"/>
    <w:rsid w:val="00B12598"/>
    <w:rsid w:val="00B15282"/>
    <w:rsid w:val="00B15FC9"/>
    <w:rsid w:val="00B20902"/>
    <w:rsid w:val="00B25506"/>
    <w:rsid w:val="00B323FE"/>
    <w:rsid w:val="00B41692"/>
    <w:rsid w:val="00B41E98"/>
    <w:rsid w:val="00B5029E"/>
    <w:rsid w:val="00B67F26"/>
    <w:rsid w:val="00B70B96"/>
    <w:rsid w:val="00B741D3"/>
    <w:rsid w:val="00B74BEE"/>
    <w:rsid w:val="00B82C8B"/>
    <w:rsid w:val="00B83375"/>
    <w:rsid w:val="00B83CB6"/>
    <w:rsid w:val="00B8492A"/>
    <w:rsid w:val="00B9031C"/>
    <w:rsid w:val="00B92AF5"/>
    <w:rsid w:val="00BA262A"/>
    <w:rsid w:val="00BA3A14"/>
    <w:rsid w:val="00BA51C8"/>
    <w:rsid w:val="00BB493F"/>
    <w:rsid w:val="00BB51C8"/>
    <w:rsid w:val="00BB5205"/>
    <w:rsid w:val="00BD13A0"/>
    <w:rsid w:val="00BD32D8"/>
    <w:rsid w:val="00BD3BE7"/>
    <w:rsid w:val="00BD45C8"/>
    <w:rsid w:val="00BD5BE8"/>
    <w:rsid w:val="00BD6098"/>
    <w:rsid w:val="00BD7084"/>
    <w:rsid w:val="00BD7440"/>
    <w:rsid w:val="00BD7D7A"/>
    <w:rsid w:val="00BE52BB"/>
    <w:rsid w:val="00C012A0"/>
    <w:rsid w:val="00C02785"/>
    <w:rsid w:val="00C05F83"/>
    <w:rsid w:val="00C16ECF"/>
    <w:rsid w:val="00C26FD3"/>
    <w:rsid w:val="00C27BEC"/>
    <w:rsid w:val="00C3471D"/>
    <w:rsid w:val="00C41664"/>
    <w:rsid w:val="00C516C7"/>
    <w:rsid w:val="00C57A46"/>
    <w:rsid w:val="00C66759"/>
    <w:rsid w:val="00C72D8C"/>
    <w:rsid w:val="00C73CF3"/>
    <w:rsid w:val="00C809EB"/>
    <w:rsid w:val="00C94497"/>
    <w:rsid w:val="00C95FE2"/>
    <w:rsid w:val="00C96839"/>
    <w:rsid w:val="00CA438E"/>
    <w:rsid w:val="00CA6367"/>
    <w:rsid w:val="00CA701E"/>
    <w:rsid w:val="00CB0A26"/>
    <w:rsid w:val="00CC18F3"/>
    <w:rsid w:val="00CD1053"/>
    <w:rsid w:val="00CD60B2"/>
    <w:rsid w:val="00CE05C6"/>
    <w:rsid w:val="00CE1233"/>
    <w:rsid w:val="00CF2067"/>
    <w:rsid w:val="00CF363D"/>
    <w:rsid w:val="00CF3B3D"/>
    <w:rsid w:val="00D02571"/>
    <w:rsid w:val="00D039F9"/>
    <w:rsid w:val="00D04DBB"/>
    <w:rsid w:val="00D05CFE"/>
    <w:rsid w:val="00D11EF4"/>
    <w:rsid w:val="00D12279"/>
    <w:rsid w:val="00D12449"/>
    <w:rsid w:val="00D12CC0"/>
    <w:rsid w:val="00D12DDD"/>
    <w:rsid w:val="00D225DF"/>
    <w:rsid w:val="00D23247"/>
    <w:rsid w:val="00D257AB"/>
    <w:rsid w:val="00D425B0"/>
    <w:rsid w:val="00D60410"/>
    <w:rsid w:val="00D62C02"/>
    <w:rsid w:val="00D648A9"/>
    <w:rsid w:val="00D70BB8"/>
    <w:rsid w:val="00D71DB1"/>
    <w:rsid w:val="00D73B1B"/>
    <w:rsid w:val="00D82B85"/>
    <w:rsid w:val="00DA1521"/>
    <w:rsid w:val="00DA2B23"/>
    <w:rsid w:val="00DA63B3"/>
    <w:rsid w:val="00DB2740"/>
    <w:rsid w:val="00DB3833"/>
    <w:rsid w:val="00DB62AE"/>
    <w:rsid w:val="00DE1E29"/>
    <w:rsid w:val="00DE28F6"/>
    <w:rsid w:val="00DE3032"/>
    <w:rsid w:val="00DE474C"/>
    <w:rsid w:val="00DF1199"/>
    <w:rsid w:val="00E051A5"/>
    <w:rsid w:val="00E12458"/>
    <w:rsid w:val="00E155BA"/>
    <w:rsid w:val="00E16BBA"/>
    <w:rsid w:val="00E20EED"/>
    <w:rsid w:val="00E22A32"/>
    <w:rsid w:val="00E47430"/>
    <w:rsid w:val="00E47723"/>
    <w:rsid w:val="00E47FE7"/>
    <w:rsid w:val="00E50F5E"/>
    <w:rsid w:val="00E5219D"/>
    <w:rsid w:val="00E57507"/>
    <w:rsid w:val="00E63DF8"/>
    <w:rsid w:val="00E7266B"/>
    <w:rsid w:val="00E729D7"/>
    <w:rsid w:val="00E742FE"/>
    <w:rsid w:val="00E75DBA"/>
    <w:rsid w:val="00E8125F"/>
    <w:rsid w:val="00E85E43"/>
    <w:rsid w:val="00E86989"/>
    <w:rsid w:val="00E87D0B"/>
    <w:rsid w:val="00E90067"/>
    <w:rsid w:val="00E91A6A"/>
    <w:rsid w:val="00E97676"/>
    <w:rsid w:val="00EB3FA7"/>
    <w:rsid w:val="00EB6DC3"/>
    <w:rsid w:val="00EE276E"/>
    <w:rsid w:val="00EE48ED"/>
    <w:rsid w:val="00EE6014"/>
    <w:rsid w:val="00EE6C80"/>
    <w:rsid w:val="00EF2675"/>
    <w:rsid w:val="00EF6BCA"/>
    <w:rsid w:val="00F00C84"/>
    <w:rsid w:val="00F2004E"/>
    <w:rsid w:val="00F25AC4"/>
    <w:rsid w:val="00F27229"/>
    <w:rsid w:val="00F27D41"/>
    <w:rsid w:val="00F36F16"/>
    <w:rsid w:val="00F41F88"/>
    <w:rsid w:val="00F452D7"/>
    <w:rsid w:val="00F47F36"/>
    <w:rsid w:val="00F5154C"/>
    <w:rsid w:val="00F5279F"/>
    <w:rsid w:val="00F5754A"/>
    <w:rsid w:val="00F64581"/>
    <w:rsid w:val="00F678EE"/>
    <w:rsid w:val="00F7470D"/>
    <w:rsid w:val="00F83DB3"/>
    <w:rsid w:val="00F95FBC"/>
    <w:rsid w:val="00FA20C8"/>
    <w:rsid w:val="00FA42BA"/>
    <w:rsid w:val="00FA4770"/>
    <w:rsid w:val="00FA61CF"/>
    <w:rsid w:val="00FB27C0"/>
    <w:rsid w:val="00FB4C7A"/>
    <w:rsid w:val="00FB6ABE"/>
    <w:rsid w:val="00FB7085"/>
    <w:rsid w:val="00FB7825"/>
    <w:rsid w:val="00FC2852"/>
    <w:rsid w:val="00FD4C5B"/>
    <w:rsid w:val="00FD4FF7"/>
    <w:rsid w:val="00FF327A"/>
    <w:rsid w:val="00FF7DD0"/>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3B588CC1"/>
  <w15:chartTrackingRefBased/>
  <w15:docId w15:val="{14443D67-0403-4A52-9BDB-D4AA143F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atLeast"/>
      <w:jc w:val="both"/>
    </w:pPr>
    <w:rPr>
      <w:rFonts w:ascii="Arial" w:hAnsi="Arial"/>
      <w:sz w:val="22"/>
      <w:lang w:val="es-ES_tradnl" w:eastAsia="es-ES"/>
    </w:rPr>
  </w:style>
  <w:style w:type="paragraph" w:styleId="Ttulo1">
    <w:name w:val="heading 1"/>
    <w:basedOn w:val="Normal"/>
    <w:next w:val="Normal"/>
    <w:link w:val="Ttulo1Car"/>
    <w:qFormat/>
    <w:pPr>
      <w:numPr>
        <w:numId w:val="2"/>
      </w:numPr>
      <w:shd w:val="clear" w:color="auto" w:fill="C0C0C0"/>
      <w:spacing w:before="360" w:after="120" w:line="260" w:lineRule="atLeast"/>
      <w:outlineLvl w:val="0"/>
    </w:pPr>
    <w:rPr>
      <w:b/>
      <w:caps/>
      <w:sz w:val="26"/>
    </w:rPr>
  </w:style>
  <w:style w:type="paragraph" w:styleId="Ttulo2">
    <w:name w:val="heading 2"/>
    <w:aliases w:val="h2,h21,h22,h23,h24,h25,h26,h27,h28"/>
    <w:basedOn w:val="Normal"/>
    <w:next w:val="Normal"/>
    <w:link w:val="Ttulo2Car"/>
    <w:qFormat/>
    <w:pPr>
      <w:numPr>
        <w:ilvl w:val="1"/>
        <w:numId w:val="2"/>
      </w:numPr>
      <w:spacing w:before="360" w:after="120"/>
      <w:outlineLvl w:val="1"/>
    </w:pPr>
    <w:rPr>
      <w:b/>
      <w:sz w:val="26"/>
    </w:rPr>
  </w:style>
  <w:style w:type="paragraph" w:styleId="Ttulo3">
    <w:name w:val="heading 3"/>
    <w:basedOn w:val="Normal"/>
    <w:next w:val="Normal"/>
    <w:link w:val="Ttulo3Car"/>
    <w:qFormat/>
    <w:pPr>
      <w:numPr>
        <w:ilvl w:val="2"/>
        <w:numId w:val="2"/>
      </w:numPr>
      <w:spacing w:before="360" w:after="240"/>
      <w:outlineLvl w:val="2"/>
    </w:pPr>
    <w:rPr>
      <w:b/>
      <w:caps/>
    </w:rPr>
  </w:style>
  <w:style w:type="paragraph" w:styleId="Ttulo4">
    <w:name w:val="heading 4"/>
    <w:basedOn w:val="Ttulo3"/>
    <w:next w:val="Normal"/>
    <w:qFormat/>
    <w:pPr>
      <w:numPr>
        <w:ilvl w:val="3"/>
      </w:numPr>
      <w:outlineLvl w:val="3"/>
    </w:pPr>
    <w:rPr>
      <w:caps w:val="0"/>
    </w:rPr>
  </w:style>
  <w:style w:type="paragraph" w:styleId="Ttulo5">
    <w:name w:val="heading 5"/>
    <w:basedOn w:val="Normal"/>
    <w:next w:val="Normal"/>
    <w:qFormat/>
    <w:pPr>
      <w:numPr>
        <w:ilvl w:val="4"/>
        <w:numId w:val="2"/>
      </w:numPr>
      <w:spacing w:before="240" w:after="60"/>
      <w:outlineLvl w:val="4"/>
    </w:pPr>
  </w:style>
  <w:style w:type="paragraph" w:styleId="Ttulo6">
    <w:name w:val="heading 6"/>
    <w:basedOn w:val="Normal"/>
    <w:next w:val="Normal"/>
    <w:qFormat/>
    <w:pPr>
      <w:numPr>
        <w:ilvl w:val="5"/>
        <w:numId w:val="2"/>
      </w:numPr>
      <w:spacing w:before="240" w:after="60"/>
      <w:outlineLvl w:val="5"/>
    </w:pPr>
    <w:rPr>
      <w:i/>
    </w:rPr>
  </w:style>
  <w:style w:type="paragraph" w:styleId="Ttulo7">
    <w:name w:val="heading 7"/>
    <w:basedOn w:val="Normal"/>
    <w:next w:val="Normal"/>
    <w:qFormat/>
    <w:pPr>
      <w:numPr>
        <w:ilvl w:val="6"/>
        <w:numId w:val="2"/>
      </w:numPr>
      <w:spacing w:before="240" w:after="60"/>
      <w:outlineLvl w:val="6"/>
    </w:pPr>
    <w:rPr>
      <w:sz w:val="20"/>
    </w:rPr>
  </w:style>
  <w:style w:type="paragraph" w:styleId="Ttulo8">
    <w:name w:val="heading 8"/>
    <w:basedOn w:val="Normal"/>
    <w:next w:val="Normal"/>
    <w:qFormat/>
    <w:pPr>
      <w:numPr>
        <w:ilvl w:val="7"/>
        <w:numId w:val="2"/>
      </w:numPr>
      <w:spacing w:before="240" w:after="60"/>
      <w:outlineLvl w:val="7"/>
    </w:pPr>
    <w:rPr>
      <w:i/>
      <w:sz w:val="20"/>
    </w:rPr>
  </w:style>
  <w:style w:type="paragraph" w:styleId="Ttulo9">
    <w:name w:val="heading 9"/>
    <w:basedOn w:val="Normal"/>
    <w:next w:val="Normal"/>
    <w:qFormat/>
    <w:pPr>
      <w:numPr>
        <w:ilvl w:val="8"/>
        <w:numId w:val="2"/>
      </w:numPr>
      <w:spacing w:before="240" w:after="60"/>
      <w:outlineLvl w:val="8"/>
    </w:pPr>
    <w:rPr>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252"/>
        <w:tab w:val="right" w:pos="8504"/>
      </w:tabs>
    </w:pPr>
  </w:style>
  <w:style w:type="paragraph" w:styleId="Sangradetextonormal">
    <w:name w:val="Body Text Indent"/>
    <w:basedOn w:val="Normal"/>
    <w:pPr>
      <w:spacing w:line="360" w:lineRule="auto"/>
      <w:ind w:firstLine="330"/>
    </w:pPr>
    <w:rPr>
      <w:szCs w:val="24"/>
      <w:lang w:val="es-PE"/>
    </w:rPr>
  </w:style>
  <w:style w:type="paragraph" w:styleId="Textoindependiente">
    <w:name w:val="Body Text"/>
    <w:basedOn w:val="Normal"/>
    <w:pPr>
      <w:jc w:val="center"/>
    </w:pPr>
    <w:rPr>
      <w:b/>
      <w:sz w:val="48"/>
    </w:rPr>
  </w:style>
  <w:style w:type="paragraph" w:styleId="TDC1">
    <w:name w:val="toc 1"/>
    <w:basedOn w:val="Normal"/>
    <w:next w:val="Normal"/>
    <w:autoRedefine/>
    <w:semiHidden/>
    <w:rsid w:val="00CE1233"/>
    <w:pPr>
      <w:framePr w:wrap="notBeside" w:vAnchor="text" w:hAnchor="text" w:y="1"/>
      <w:spacing w:before="120" w:after="120"/>
      <w:jc w:val="left"/>
    </w:pPr>
    <w:rPr>
      <w:rFonts w:ascii="Times New Roman" w:hAnsi="Times New Roman"/>
      <w:b/>
      <w:bCs/>
      <w:caps/>
      <w:szCs w:val="22"/>
    </w:r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extoindependiente2">
    <w:name w:val="Body Text 2"/>
    <w:basedOn w:val="Normal"/>
    <w:pPr>
      <w:spacing w:line="240" w:lineRule="auto"/>
      <w:jc w:val="left"/>
    </w:pPr>
    <w:rPr>
      <w:lang w:val="es-PE"/>
    </w:rPr>
  </w:style>
  <w:style w:type="paragraph" w:styleId="Textoindependiente3">
    <w:name w:val="Body Text 3"/>
    <w:basedOn w:val="Normal"/>
    <w:pPr>
      <w:autoSpaceDE w:val="0"/>
      <w:autoSpaceDN w:val="0"/>
      <w:adjustRightInd w:val="0"/>
    </w:pPr>
    <w:rPr>
      <w:rFonts w:ascii="Arial Narrow" w:hAnsi="Arial Narrow"/>
      <w:b/>
      <w:bCs/>
      <w:color w:val="000099"/>
      <w:sz w:val="26"/>
      <w:szCs w:val="26"/>
      <w:lang w:val="es-MX"/>
    </w:rPr>
  </w:style>
  <w:style w:type="paragraph" w:styleId="Sangra3detindependiente">
    <w:name w:val="Body Text Indent 3"/>
    <w:basedOn w:val="Normal"/>
    <w:pPr>
      <w:spacing w:line="360" w:lineRule="auto"/>
      <w:ind w:left="1540"/>
    </w:pPr>
    <w:rPr>
      <w:szCs w:val="24"/>
      <w:lang w:val="es-PE"/>
    </w:rPr>
  </w:style>
  <w:style w:type="paragraph" w:styleId="Sangra2detindependiente">
    <w:name w:val="Body Text Indent 2"/>
    <w:basedOn w:val="Normal"/>
    <w:pPr>
      <w:spacing w:line="360" w:lineRule="auto"/>
      <w:ind w:firstLine="708"/>
      <w:jc w:val="left"/>
    </w:pPr>
    <w:rPr>
      <w:szCs w:val="24"/>
      <w:lang w:val="es-PE"/>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paragraph" w:styleId="Textosinformato">
    <w:name w:val="Plain Text"/>
    <w:basedOn w:val="Normal"/>
    <w:rPr>
      <w:rFonts w:ascii="Courier New" w:hAnsi="Courier New"/>
      <w:sz w:val="20"/>
      <w:lang w:val="es-ES"/>
    </w:rPr>
  </w:style>
  <w:style w:type="paragraph" w:customStyle="1" w:styleId="ADR1">
    <w:name w:val="ADR1"/>
    <w:basedOn w:val="Normal"/>
    <w:pPr>
      <w:numPr>
        <w:numId w:val="1"/>
      </w:numPr>
    </w:pPr>
    <w:rPr>
      <w:sz w:val="20"/>
    </w:rPr>
  </w:style>
  <w:style w:type="paragraph" w:styleId="z-Principiodelformulario">
    <w:name w:val="HTML Top of Form"/>
    <w:basedOn w:val="Normal"/>
    <w:next w:val="Normal"/>
    <w:hidden/>
    <w:pPr>
      <w:pBdr>
        <w:bottom w:val="single" w:sz="6" w:space="1" w:color="auto"/>
      </w:pBdr>
      <w:jc w:val="center"/>
    </w:pPr>
    <w:rPr>
      <w:vanish/>
      <w:sz w:val="16"/>
      <w:szCs w:val="16"/>
    </w:rPr>
  </w:style>
  <w:style w:type="paragraph" w:styleId="z-Finaldelformulario">
    <w:name w:val="HTML Bottom of Form"/>
    <w:basedOn w:val="Normal"/>
    <w:next w:val="Normal"/>
    <w:hidden/>
    <w:pPr>
      <w:pBdr>
        <w:top w:val="single" w:sz="6" w:space="1" w:color="auto"/>
      </w:pBdr>
      <w:jc w:val="center"/>
    </w:pPr>
    <w:rPr>
      <w:vanish/>
      <w:sz w:val="16"/>
      <w:szCs w:val="16"/>
    </w:rPr>
  </w:style>
  <w:style w:type="character" w:styleId="Hipervnculo">
    <w:name w:val="Hyperlink"/>
    <w:rPr>
      <w:color w:val="0000FF"/>
      <w:u w:val="single"/>
    </w:rPr>
  </w:style>
  <w:style w:type="paragraph" w:styleId="TDC2">
    <w:name w:val="toc 2"/>
    <w:basedOn w:val="Normal"/>
    <w:next w:val="Normal"/>
    <w:autoRedefine/>
    <w:semiHidden/>
    <w:rsid w:val="00762169"/>
    <w:pPr>
      <w:ind w:left="220"/>
      <w:jc w:val="left"/>
    </w:pPr>
    <w:rPr>
      <w:rFonts w:ascii="Times New Roman" w:hAnsi="Times New Roman"/>
      <w:szCs w:val="22"/>
    </w:rPr>
  </w:style>
  <w:style w:type="paragraph" w:styleId="TDC4">
    <w:name w:val="toc 4"/>
    <w:basedOn w:val="Normal"/>
    <w:next w:val="Normal"/>
    <w:autoRedefine/>
    <w:semiHidden/>
    <w:pPr>
      <w:ind w:left="660"/>
      <w:jc w:val="left"/>
    </w:pPr>
    <w:rPr>
      <w:rFonts w:ascii="Times New Roman" w:hAnsi="Times New Roman"/>
      <w:szCs w:val="21"/>
    </w:rPr>
  </w:style>
  <w:style w:type="paragraph" w:styleId="TDC3">
    <w:name w:val="toc 3"/>
    <w:basedOn w:val="Normal"/>
    <w:next w:val="Normal"/>
    <w:autoRedefine/>
    <w:semiHidden/>
    <w:rsid w:val="00762169"/>
    <w:pPr>
      <w:ind w:left="440"/>
      <w:jc w:val="left"/>
    </w:pPr>
    <w:rPr>
      <w:rFonts w:ascii="Times New Roman" w:hAnsi="Times New Roman"/>
      <w:i/>
      <w:iCs/>
      <w:szCs w:val="22"/>
    </w:rPr>
  </w:style>
  <w:style w:type="paragraph" w:customStyle="1" w:styleId="Prra1">
    <w:name w:val="Párra. 1"/>
    <w:basedOn w:val="Normal"/>
    <w:next w:val="Normal"/>
    <w:pPr>
      <w:ind w:left="425" w:hanging="425"/>
    </w:pPr>
    <w:rPr>
      <w:b/>
      <w:i/>
    </w:rPr>
  </w:style>
  <w:style w:type="paragraph" w:customStyle="1" w:styleId="Prra2">
    <w:name w:val="Párra. 2"/>
    <w:basedOn w:val="Normal"/>
    <w:next w:val="Normal"/>
    <w:pPr>
      <w:ind w:left="850" w:hanging="425"/>
    </w:pPr>
    <w:rPr>
      <w:b/>
    </w:rPr>
  </w:style>
  <w:style w:type="paragraph" w:customStyle="1" w:styleId="Prra4">
    <w:name w:val="Párra. 4"/>
    <w:basedOn w:val="Prra2"/>
    <w:next w:val="Normal"/>
    <w:pPr>
      <w:ind w:left="1701"/>
    </w:pPr>
    <w:rPr>
      <w:b w:val="0"/>
    </w:rPr>
  </w:style>
  <w:style w:type="paragraph" w:customStyle="1" w:styleId="Prra3">
    <w:name w:val="Párra. 3"/>
    <w:basedOn w:val="Prra2"/>
    <w:next w:val="Normal"/>
    <w:pPr>
      <w:ind w:left="1276"/>
    </w:pPr>
    <w:rPr>
      <w:b w:val="0"/>
      <w:i/>
    </w:rPr>
  </w:style>
  <w:style w:type="character" w:styleId="Refdenotaalpie">
    <w:name w:val="footnote reference"/>
    <w:semiHidden/>
    <w:rPr>
      <w:rFonts w:ascii="Arial MT" w:hAnsi="Arial MT"/>
      <w:sz w:val="22"/>
      <w:vertAlign w:val="superscript"/>
    </w:rPr>
  </w:style>
  <w:style w:type="paragraph" w:styleId="Lista">
    <w:name w:val="List"/>
    <w:basedOn w:val="Normal"/>
    <w:pPr>
      <w:ind w:left="425"/>
    </w:pPr>
  </w:style>
  <w:style w:type="paragraph" w:styleId="Lista2">
    <w:name w:val="List 2"/>
    <w:basedOn w:val="Normal"/>
    <w:pPr>
      <w:ind w:left="851"/>
    </w:pPr>
  </w:style>
  <w:style w:type="paragraph" w:styleId="Lista3">
    <w:name w:val="List 3"/>
    <w:basedOn w:val="Normal"/>
    <w:pPr>
      <w:ind w:left="1276"/>
    </w:pPr>
  </w:style>
  <w:style w:type="paragraph" w:styleId="Lista4">
    <w:name w:val="List 4"/>
    <w:basedOn w:val="Normal"/>
    <w:pPr>
      <w:ind w:left="1701"/>
    </w:pPr>
  </w:style>
  <w:style w:type="paragraph" w:styleId="Listaconvietas">
    <w:name w:val="List Bullet"/>
    <w:basedOn w:val="Normal"/>
    <w:autoRedefine/>
    <w:pPr>
      <w:ind w:left="425" w:hanging="425"/>
    </w:pPr>
  </w:style>
  <w:style w:type="paragraph" w:styleId="Listaconvietas2">
    <w:name w:val="List Bullet 2"/>
    <w:basedOn w:val="Normal"/>
    <w:autoRedefine/>
    <w:pPr>
      <w:ind w:left="850" w:hanging="425"/>
    </w:pPr>
  </w:style>
  <w:style w:type="paragraph" w:styleId="Listaconvietas3">
    <w:name w:val="List Bullet 3"/>
    <w:basedOn w:val="Normal"/>
    <w:autoRedefine/>
    <w:pPr>
      <w:ind w:left="1276" w:hanging="425"/>
    </w:pPr>
  </w:style>
  <w:style w:type="paragraph" w:styleId="Listaconvietas4">
    <w:name w:val="List Bullet 4"/>
    <w:basedOn w:val="Normal"/>
    <w:autoRedefine/>
    <w:pPr>
      <w:ind w:left="1701" w:hanging="425"/>
    </w:pPr>
  </w:style>
  <w:style w:type="paragraph" w:styleId="Textonotapie">
    <w:name w:val="footnote text"/>
    <w:basedOn w:val="Normal"/>
    <w:semiHidden/>
    <w:rPr>
      <w:sz w:val="18"/>
    </w:rPr>
  </w:style>
  <w:style w:type="paragraph" w:customStyle="1" w:styleId="TableText">
    <w:name w:val="Table Text"/>
    <w:basedOn w:val="Normal"/>
    <w:pPr>
      <w:spacing w:before="120" w:after="60" w:line="240" w:lineRule="auto"/>
      <w:jc w:val="left"/>
    </w:pPr>
    <w:rPr>
      <w:kern w:val="18"/>
      <w:sz w:val="18"/>
      <w:lang w:val="en-US"/>
    </w:rPr>
  </w:style>
  <w:style w:type="paragraph" w:styleId="TDC5">
    <w:name w:val="toc 5"/>
    <w:basedOn w:val="Normal"/>
    <w:next w:val="Normal"/>
    <w:autoRedefine/>
    <w:semiHidden/>
    <w:pPr>
      <w:ind w:left="880"/>
      <w:jc w:val="left"/>
    </w:pPr>
    <w:rPr>
      <w:rFonts w:ascii="Times New Roman" w:hAnsi="Times New Roman"/>
      <w:szCs w:val="21"/>
    </w:rPr>
  </w:style>
  <w:style w:type="paragraph" w:styleId="TDC6">
    <w:name w:val="toc 6"/>
    <w:basedOn w:val="Normal"/>
    <w:next w:val="Normal"/>
    <w:autoRedefine/>
    <w:semiHidden/>
    <w:pPr>
      <w:ind w:left="1100"/>
      <w:jc w:val="left"/>
    </w:pPr>
    <w:rPr>
      <w:rFonts w:ascii="Times New Roman" w:hAnsi="Times New Roman"/>
      <w:szCs w:val="21"/>
    </w:rPr>
  </w:style>
  <w:style w:type="paragraph" w:styleId="TDC7">
    <w:name w:val="toc 7"/>
    <w:basedOn w:val="Normal"/>
    <w:next w:val="Normal"/>
    <w:autoRedefine/>
    <w:semiHidden/>
    <w:pPr>
      <w:ind w:left="1320"/>
      <w:jc w:val="left"/>
    </w:pPr>
    <w:rPr>
      <w:rFonts w:ascii="Times New Roman" w:hAnsi="Times New Roman"/>
      <w:szCs w:val="21"/>
    </w:rPr>
  </w:style>
  <w:style w:type="paragraph" w:styleId="TDC8">
    <w:name w:val="toc 8"/>
    <w:basedOn w:val="Normal"/>
    <w:next w:val="Normal"/>
    <w:autoRedefine/>
    <w:semiHidden/>
    <w:pPr>
      <w:ind w:left="1540"/>
      <w:jc w:val="left"/>
    </w:pPr>
    <w:rPr>
      <w:rFonts w:ascii="Times New Roman" w:hAnsi="Times New Roman"/>
      <w:szCs w:val="21"/>
    </w:rPr>
  </w:style>
  <w:style w:type="paragraph" w:styleId="TDC9">
    <w:name w:val="toc 9"/>
    <w:basedOn w:val="Normal"/>
    <w:next w:val="Normal"/>
    <w:autoRedefine/>
    <w:semiHidden/>
    <w:pPr>
      <w:ind w:left="1760"/>
      <w:jc w:val="left"/>
    </w:pPr>
    <w:rPr>
      <w:rFonts w:ascii="Times New Roman" w:hAnsi="Times New Roman"/>
      <w:szCs w:val="21"/>
    </w:rPr>
  </w:style>
  <w:style w:type="paragraph" w:styleId="Ttulo">
    <w:name w:val="Title"/>
    <w:basedOn w:val="Normal"/>
    <w:qFormat/>
    <w:pPr>
      <w:spacing w:line="360" w:lineRule="auto"/>
      <w:jc w:val="center"/>
    </w:pPr>
    <w:rPr>
      <w:b/>
      <w:bCs/>
      <w:szCs w:val="24"/>
      <w:u w:val="single"/>
      <w:lang w:val="es-PE"/>
    </w:rPr>
  </w:style>
  <w:style w:type="character" w:styleId="Hipervnculovisitado">
    <w:name w:val="FollowedHyperlink"/>
    <w:rPr>
      <w:color w:val="800080"/>
      <w:u w:val="single"/>
    </w:rPr>
  </w:style>
  <w:style w:type="paragraph" w:styleId="Mapadeldocumento">
    <w:name w:val="Document Map"/>
    <w:basedOn w:val="Normal"/>
    <w:semiHidden/>
    <w:pPr>
      <w:shd w:val="clear" w:color="auto" w:fill="000080"/>
    </w:pPr>
    <w:rPr>
      <w:rFonts w:ascii="Tahoma" w:hAnsi="Tahoma" w:cs="Tahoma"/>
    </w:rPr>
  </w:style>
  <w:style w:type="character" w:styleId="Textoennegrita">
    <w:name w:val="Strong"/>
    <w:qFormat/>
    <w:rPr>
      <w:b/>
      <w:bCs/>
    </w:rPr>
  </w:style>
  <w:style w:type="paragraph" w:customStyle="1" w:styleId="Epgrafe">
    <w:name w:val="Epígrafe"/>
    <w:basedOn w:val="Normal"/>
    <w:next w:val="Normal"/>
    <w:qFormat/>
    <w:pPr>
      <w:ind w:left="426" w:firstLine="426"/>
      <w:jc w:val="center"/>
    </w:pPr>
    <w:rPr>
      <w:b/>
      <w:bCs/>
      <w:sz w:val="28"/>
    </w:rPr>
  </w:style>
  <w:style w:type="paragraph" w:customStyle="1" w:styleId="TITULO4">
    <w:name w:val="TITULO 4"/>
    <w:basedOn w:val="Normal"/>
    <w:rPr>
      <w:lang w:val="es-PE"/>
    </w:rPr>
  </w:style>
  <w:style w:type="paragraph" w:styleId="Subttulo">
    <w:name w:val="Subtitle"/>
    <w:basedOn w:val="Normal"/>
    <w:qFormat/>
    <w:pPr>
      <w:jc w:val="center"/>
    </w:pPr>
    <w:rPr>
      <w:rFonts w:ascii="Times New Roman" w:hAnsi="Times New Roman"/>
      <w:b/>
      <w:bCs/>
      <w:sz w:val="28"/>
    </w:rPr>
  </w:style>
  <w:style w:type="paragraph" w:customStyle="1" w:styleId="xl35">
    <w:name w:val="xl35"/>
    <w:basedOn w:val="Normal"/>
    <w:rsid w:val="00575068"/>
    <w:pPr>
      <w:spacing w:before="100" w:beforeAutospacing="1" w:after="100" w:afterAutospacing="1" w:line="240" w:lineRule="auto"/>
      <w:jc w:val="left"/>
    </w:pPr>
    <w:rPr>
      <w:rFonts w:eastAsia="Arial Unicode MS" w:cs="Arial"/>
      <w:b/>
      <w:bCs/>
      <w:sz w:val="16"/>
      <w:szCs w:val="16"/>
      <w:lang w:val="es-ES"/>
    </w:rPr>
  </w:style>
  <w:style w:type="table" w:styleId="Tablaconcuadrcula">
    <w:name w:val="Table Grid"/>
    <w:basedOn w:val="Tablanormal"/>
    <w:rsid w:val="00BB493F"/>
    <w:pPr>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563C92"/>
    <w:rPr>
      <w:rFonts w:ascii="Tahoma" w:hAnsi="Tahoma" w:cs="Tahoma"/>
      <w:sz w:val="16"/>
      <w:szCs w:val="16"/>
    </w:rPr>
  </w:style>
  <w:style w:type="table" w:styleId="Tablamoderna">
    <w:name w:val="Table Contemporary"/>
    <w:basedOn w:val="Tablanormal"/>
    <w:rsid w:val="00547DC9"/>
    <w:pPr>
      <w:spacing w:line="24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EncabezadoCar">
    <w:name w:val="Encabezado Car"/>
    <w:link w:val="Encabezado"/>
    <w:rsid w:val="006E0C6B"/>
    <w:rPr>
      <w:rFonts w:ascii="Arial" w:hAnsi="Arial"/>
      <w:sz w:val="22"/>
      <w:lang w:val="es-ES_tradnl" w:eastAsia="es-ES"/>
    </w:rPr>
  </w:style>
  <w:style w:type="character" w:customStyle="1" w:styleId="Ttulo1Car">
    <w:name w:val="Título 1 Car"/>
    <w:link w:val="Ttulo1"/>
    <w:rsid w:val="00A34900"/>
    <w:rPr>
      <w:rFonts w:ascii="Arial" w:hAnsi="Arial"/>
      <w:b/>
      <w:caps/>
      <w:sz w:val="26"/>
      <w:shd w:val="clear" w:color="auto" w:fill="C0C0C0"/>
      <w:lang w:val="es-ES_tradnl" w:eastAsia="es-ES"/>
    </w:rPr>
  </w:style>
  <w:style w:type="character" w:customStyle="1" w:styleId="Ttulo2Car">
    <w:name w:val="Título 2 Car"/>
    <w:aliases w:val="h2 Car,h21 Car,h22 Car,h23 Car,h24 Car,h25 Car,h26 Car,h27 Car,h28 Car"/>
    <w:link w:val="Ttulo2"/>
    <w:rsid w:val="00A34900"/>
    <w:rPr>
      <w:rFonts w:ascii="Arial" w:hAnsi="Arial"/>
      <w:b/>
      <w:sz w:val="26"/>
      <w:lang w:val="es-ES_tradnl" w:eastAsia="es-ES"/>
    </w:rPr>
  </w:style>
  <w:style w:type="character" w:customStyle="1" w:styleId="Ttulo3Car">
    <w:name w:val="Título 3 Car"/>
    <w:link w:val="Ttulo3"/>
    <w:rsid w:val="00A34900"/>
    <w:rPr>
      <w:rFonts w:ascii="Arial" w:hAnsi="Arial"/>
      <w:b/>
      <w:caps/>
      <w:sz w:val="22"/>
      <w:lang w:val="es-ES_tradnl" w:eastAsia="es-ES"/>
    </w:rPr>
  </w:style>
  <w:style w:type="paragraph" w:customStyle="1" w:styleId="Default">
    <w:name w:val="Default"/>
    <w:rsid w:val="000E46CA"/>
    <w:pPr>
      <w:autoSpaceDE w:val="0"/>
      <w:autoSpaceDN w:val="0"/>
      <w:adjustRightInd w:val="0"/>
    </w:pPr>
    <w:rPr>
      <w:rFonts w:ascii="Arial" w:hAnsi="Arial" w:cs="Arial"/>
      <w:color w:val="000000"/>
      <w:sz w:val="24"/>
      <w:szCs w:val="24"/>
      <w:lang w:val="es-ES" w:eastAsia="es-ES"/>
    </w:rPr>
  </w:style>
  <w:style w:type="paragraph" w:styleId="NormalWeb">
    <w:name w:val="Normal (Web)"/>
    <w:basedOn w:val="Normal"/>
    <w:uiPriority w:val="99"/>
    <w:unhideWhenUsed/>
    <w:rsid w:val="00FB7825"/>
    <w:pPr>
      <w:spacing w:before="100" w:beforeAutospacing="1" w:after="100" w:afterAutospacing="1" w:line="240" w:lineRule="auto"/>
      <w:jc w:val="left"/>
    </w:pPr>
    <w:rPr>
      <w:rFonts w:ascii="Times New Roman" w:hAnsi="Times New Roman"/>
      <w:sz w:val="24"/>
      <w:szCs w:val="24"/>
      <w:lang w:val="es-PE" w:eastAsia="en-US"/>
    </w:rPr>
  </w:style>
  <w:style w:type="table" w:styleId="Tablaprofesional">
    <w:name w:val="Table Professional"/>
    <w:basedOn w:val="Tablanormal"/>
    <w:rsid w:val="00184E08"/>
    <w:pPr>
      <w:spacing w:line="24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3">
    <w:name w:val="Table Simple 3"/>
    <w:basedOn w:val="Tablanormal"/>
    <w:rsid w:val="00184E08"/>
    <w:pPr>
      <w:spacing w:line="24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Prrafodelista">
    <w:name w:val="List Paragraph"/>
    <w:basedOn w:val="Normal"/>
    <w:uiPriority w:val="34"/>
    <w:qFormat/>
    <w:rsid w:val="003D2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3997">
      <w:bodyDiv w:val="1"/>
      <w:marLeft w:val="0"/>
      <w:marRight w:val="0"/>
      <w:marTop w:val="0"/>
      <w:marBottom w:val="0"/>
      <w:divBdr>
        <w:top w:val="none" w:sz="0" w:space="0" w:color="auto"/>
        <w:left w:val="none" w:sz="0" w:space="0" w:color="auto"/>
        <w:bottom w:val="none" w:sz="0" w:space="0" w:color="auto"/>
        <w:right w:val="none" w:sz="0" w:space="0" w:color="auto"/>
      </w:divBdr>
      <w:divsChild>
        <w:div w:id="518785688">
          <w:marLeft w:val="0"/>
          <w:marRight w:val="0"/>
          <w:marTop w:val="0"/>
          <w:marBottom w:val="0"/>
          <w:divBdr>
            <w:top w:val="none" w:sz="0" w:space="0" w:color="auto"/>
            <w:left w:val="none" w:sz="0" w:space="0" w:color="auto"/>
            <w:bottom w:val="none" w:sz="0" w:space="0" w:color="auto"/>
            <w:right w:val="none" w:sz="0" w:space="0" w:color="auto"/>
          </w:divBdr>
        </w:div>
      </w:divsChild>
    </w:div>
    <w:div w:id="74085272">
      <w:bodyDiv w:val="1"/>
      <w:marLeft w:val="0"/>
      <w:marRight w:val="0"/>
      <w:marTop w:val="0"/>
      <w:marBottom w:val="0"/>
      <w:divBdr>
        <w:top w:val="none" w:sz="0" w:space="0" w:color="auto"/>
        <w:left w:val="none" w:sz="0" w:space="0" w:color="auto"/>
        <w:bottom w:val="none" w:sz="0" w:space="0" w:color="auto"/>
        <w:right w:val="none" w:sz="0" w:space="0" w:color="auto"/>
      </w:divBdr>
    </w:div>
    <w:div w:id="219833273">
      <w:bodyDiv w:val="1"/>
      <w:marLeft w:val="0"/>
      <w:marRight w:val="0"/>
      <w:marTop w:val="0"/>
      <w:marBottom w:val="0"/>
      <w:divBdr>
        <w:top w:val="none" w:sz="0" w:space="0" w:color="auto"/>
        <w:left w:val="none" w:sz="0" w:space="0" w:color="auto"/>
        <w:bottom w:val="none" w:sz="0" w:space="0" w:color="auto"/>
        <w:right w:val="none" w:sz="0" w:space="0" w:color="auto"/>
      </w:divBdr>
    </w:div>
    <w:div w:id="657346783">
      <w:bodyDiv w:val="1"/>
      <w:marLeft w:val="0"/>
      <w:marRight w:val="0"/>
      <w:marTop w:val="0"/>
      <w:marBottom w:val="0"/>
      <w:divBdr>
        <w:top w:val="none" w:sz="0" w:space="0" w:color="auto"/>
        <w:left w:val="none" w:sz="0" w:space="0" w:color="auto"/>
        <w:bottom w:val="none" w:sz="0" w:space="0" w:color="auto"/>
        <w:right w:val="none" w:sz="0" w:space="0" w:color="auto"/>
      </w:divBdr>
    </w:div>
    <w:div w:id="675500526">
      <w:bodyDiv w:val="1"/>
      <w:marLeft w:val="0"/>
      <w:marRight w:val="0"/>
      <w:marTop w:val="0"/>
      <w:marBottom w:val="0"/>
      <w:divBdr>
        <w:top w:val="none" w:sz="0" w:space="0" w:color="auto"/>
        <w:left w:val="none" w:sz="0" w:space="0" w:color="auto"/>
        <w:bottom w:val="none" w:sz="0" w:space="0" w:color="auto"/>
        <w:right w:val="none" w:sz="0" w:space="0" w:color="auto"/>
      </w:divBdr>
    </w:div>
    <w:div w:id="727269896">
      <w:bodyDiv w:val="1"/>
      <w:marLeft w:val="0"/>
      <w:marRight w:val="0"/>
      <w:marTop w:val="0"/>
      <w:marBottom w:val="0"/>
      <w:divBdr>
        <w:top w:val="none" w:sz="0" w:space="0" w:color="auto"/>
        <w:left w:val="none" w:sz="0" w:space="0" w:color="auto"/>
        <w:bottom w:val="none" w:sz="0" w:space="0" w:color="auto"/>
        <w:right w:val="none" w:sz="0" w:space="0" w:color="auto"/>
      </w:divBdr>
    </w:div>
    <w:div w:id="934509207">
      <w:bodyDiv w:val="1"/>
      <w:marLeft w:val="0"/>
      <w:marRight w:val="0"/>
      <w:marTop w:val="0"/>
      <w:marBottom w:val="0"/>
      <w:divBdr>
        <w:top w:val="none" w:sz="0" w:space="0" w:color="auto"/>
        <w:left w:val="none" w:sz="0" w:space="0" w:color="auto"/>
        <w:bottom w:val="none" w:sz="0" w:space="0" w:color="auto"/>
        <w:right w:val="none" w:sz="0" w:space="0" w:color="auto"/>
      </w:divBdr>
      <w:divsChild>
        <w:div w:id="441801592">
          <w:marLeft w:val="0"/>
          <w:marRight w:val="0"/>
          <w:marTop w:val="0"/>
          <w:marBottom w:val="0"/>
          <w:divBdr>
            <w:top w:val="none" w:sz="0" w:space="0" w:color="auto"/>
            <w:left w:val="none" w:sz="0" w:space="0" w:color="auto"/>
            <w:bottom w:val="none" w:sz="0" w:space="0" w:color="auto"/>
            <w:right w:val="none" w:sz="0" w:space="0" w:color="auto"/>
          </w:divBdr>
        </w:div>
      </w:divsChild>
    </w:div>
    <w:div w:id="954871610">
      <w:bodyDiv w:val="1"/>
      <w:marLeft w:val="0"/>
      <w:marRight w:val="0"/>
      <w:marTop w:val="0"/>
      <w:marBottom w:val="0"/>
      <w:divBdr>
        <w:top w:val="none" w:sz="0" w:space="0" w:color="auto"/>
        <w:left w:val="none" w:sz="0" w:space="0" w:color="auto"/>
        <w:bottom w:val="none" w:sz="0" w:space="0" w:color="auto"/>
        <w:right w:val="none" w:sz="0" w:space="0" w:color="auto"/>
      </w:divBdr>
    </w:div>
    <w:div w:id="1268075712">
      <w:bodyDiv w:val="1"/>
      <w:marLeft w:val="0"/>
      <w:marRight w:val="0"/>
      <w:marTop w:val="0"/>
      <w:marBottom w:val="0"/>
      <w:divBdr>
        <w:top w:val="none" w:sz="0" w:space="0" w:color="auto"/>
        <w:left w:val="none" w:sz="0" w:space="0" w:color="auto"/>
        <w:bottom w:val="none" w:sz="0" w:space="0" w:color="auto"/>
        <w:right w:val="none" w:sz="0" w:space="0" w:color="auto"/>
      </w:divBdr>
    </w:div>
    <w:div w:id="1487478123">
      <w:bodyDiv w:val="1"/>
      <w:marLeft w:val="0"/>
      <w:marRight w:val="0"/>
      <w:marTop w:val="0"/>
      <w:marBottom w:val="0"/>
      <w:divBdr>
        <w:top w:val="none" w:sz="0" w:space="0" w:color="auto"/>
        <w:left w:val="none" w:sz="0" w:space="0" w:color="auto"/>
        <w:bottom w:val="none" w:sz="0" w:space="0" w:color="auto"/>
        <w:right w:val="none" w:sz="0" w:space="0" w:color="auto"/>
      </w:divBdr>
      <w:divsChild>
        <w:div w:id="659696308">
          <w:marLeft w:val="0"/>
          <w:marRight w:val="0"/>
          <w:marTop w:val="0"/>
          <w:marBottom w:val="0"/>
          <w:divBdr>
            <w:top w:val="none" w:sz="0" w:space="0" w:color="auto"/>
            <w:left w:val="none" w:sz="0" w:space="0" w:color="auto"/>
            <w:bottom w:val="none" w:sz="0" w:space="0" w:color="auto"/>
            <w:right w:val="none" w:sz="0" w:space="0" w:color="auto"/>
          </w:divBdr>
        </w:div>
      </w:divsChild>
    </w:div>
    <w:div w:id="1811708002">
      <w:bodyDiv w:val="1"/>
      <w:marLeft w:val="0"/>
      <w:marRight w:val="0"/>
      <w:marTop w:val="0"/>
      <w:marBottom w:val="0"/>
      <w:divBdr>
        <w:top w:val="none" w:sz="0" w:space="0" w:color="auto"/>
        <w:left w:val="none" w:sz="0" w:space="0" w:color="auto"/>
        <w:bottom w:val="none" w:sz="0" w:space="0" w:color="auto"/>
        <w:right w:val="none" w:sz="0" w:space="0" w:color="auto"/>
      </w:divBdr>
    </w:div>
    <w:div w:id="209901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rgordon\Datos%20de%20programa\Microsoft\Plantillas\plantilla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B7770EE8B153D9439E250E2B0E66AFB9" ma:contentTypeVersion="14" ma:contentTypeDescription="Crear nuevo documento." ma:contentTypeScope="" ma:versionID="74387d2a0bdd642f06d6b5741c5f487e">
  <xsd:schema xmlns:xsd="http://www.w3.org/2001/XMLSchema" xmlns:xs="http://www.w3.org/2001/XMLSchema" xmlns:p="http://schemas.microsoft.com/office/2006/metadata/properties" xmlns:ns2="173f7d22-cdf7-4719-914e-81fb0cae3fd7" xmlns:ns3="e9d31ade-381b-45ca-b540-3201aeffa122" targetNamespace="http://schemas.microsoft.com/office/2006/metadata/properties" ma:root="true" ma:fieldsID="5925b0e999850ebdf1501b7a9ef61605" ns2:_="" ns3:_="">
    <xsd:import namespace="173f7d22-cdf7-4719-914e-81fb0cae3fd7"/>
    <xsd:import namespace="e9d31ade-381b-45ca-b540-3201aeffa1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3f7d22-cdf7-4719-914e-81fb0cae3f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6bbfff8c-f697-4137-8f4c-35e91af2199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d31ade-381b-45ca-b540-3201aeffa122"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f4fc8c01-d664-40f4-a20f-188396bae368}" ma:internalName="TaxCatchAll" ma:showField="CatchAllData" ma:web="e9d31ade-381b-45ca-b540-3201aeffa1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3f7d22-cdf7-4719-914e-81fb0cae3fd7">
      <Terms xmlns="http://schemas.microsoft.com/office/infopath/2007/PartnerControls"/>
    </lcf76f155ced4ddcb4097134ff3c332f>
    <TaxCatchAll xmlns="e9d31ade-381b-45ca-b540-3201aeffa12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1D1D0A-D25C-4182-AB6F-FDEE7AFCA6E7}">
  <ds:schemaRefs>
    <ds:schemaRef ds:uri="http://schemas.openxmlformats.org/officeDocument/2006/bibliography"/>
  </ds:schemaRefs>
</ds:datastoreItem>
</file>

<file path=customXml/itemProps2.xml><?xml version="1.0" encoding="utf-8"?>
<ds:datastoreItem xmlns:ds="http://schemas.openxmlformats.org/officeDocument/2006/customXml" ds:itemID="{775A6A40-A999-49AB-83C0-8822F13CA5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3f7d22-cdf7-4719-914e-81fb0cae3fd7"/>
    <ds:schemaRef ds:uri="e9d31ade-381b-45ca-b540-3201aeffa1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67AB47-D3AD-483A-920E-3ED82B8BCA37}">
  <ds:schemaRefs>
    <ds:schemaRef ds:uri="http://schemas.microsoft.com/office/2006/metadata/properties"/>
    <ds:schemaRef ds:uri="http://schemas.microsoft.com/office/infopath/2007/PartnerControls"/>
    <ds:schemaRef ds:uri="173f7d22-cdf7-4719-914e-81fb0cae3fd7"/>
    <ds:schemaRef ds:uri="e9d31ade-381b-45ca-b540-3201aeffa122"/>
  </ds:schemaRefs>
</ds:datastoreItem>
</file>

<file path=customXml/itemProps4.xml><?xml version="1.0" encoding="utf-8"?>
<ds:datastoreItem xmlns:ds="http://schemas.openxmlformats.org/officeDocument/2006/customXml" ds:itemID="{CFF40728-9FE5-4EAC-9BA5-20A7E1D8B3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plantilla1.dot</Template>
  <TotalTime>807</TotalTime>
  <Pages>7</Pages>
  <Words>1025</Words>
  <Characters>5640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MIG-TI-2111 Definición Inicial de Requerimientos</vt:lpstr>
    </vt:vector>
  </TitlesOfParts>
  <Company>M&amp;T Consulting www.mytconsulting.com</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MIG-TI-2111 Definición Inicial de Requerimientos</dc:title>
  <dc:subject/>
  <dc:creator>Eric Morán Añazco</dc:creator>
  <cp:keywords/>
  <cp:lastModifiedBy>PT42229274 (Chavez Ramos, Miguel Alfonzo)</cp:lastModifiedBy>
  <cp:revision>68</cp:revision>
  <cp:lastPrinted>2019-06-21T21:41:00Z</cp:lastPrinted>
  <dcterms:created xsi:type="dcterms:W3CDTF">2021-07-19T00:30:00Z</dcterms:created>
  <dcterms:modified xsi:type="dcterms:W3CDTF">2024-06-11T20:54:00Z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0x010100996192B6A74FF94C9666C359A9C6AF84</vt:lpwstr>
  </property>
</Properties>
</file>