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3" w:right="0" w:firstLine="0"/>
        <w:jc w:val="center"/>
        <w:rPr>
          <w:rFonts w:ascii="Trebuchet MS"/>
          <w:b/>
          <w:i/>
          <w:sz w:val="29"/>
        </w:rPr>
      </w:pPr>
      <w:r>
        <w:rPr>
          <w:rFonts w:ascii="Trebuchet MS"/>
          <w:b/>
          <w:spacing w:val="-6"/>
          <w:sz w:val="28"/>
        </w:rPr>
        <w:t>PROPOSAL</w:t>
      </w:r>
      <w:r>
        <w:rPr>
          <w:rFonts w:ascii="Trebuchet MS"/>
          <w:b/>
          <w:spacing w:val="-19"/>
          <w:sz w:val="28"/>
        </w:rPr>
        <w:t> </w:t>
      </w:r>
      <w:r>
        <w:rPr>
          <w:rFonts w:ascii="Trebuchet MS"/>
          <w:b/>
          <w:spacing w:val="-6"/>
          <w:sz w:val="28"/>
        </w:rPr>
        <w:t>IDE/</w:t>
      </w:r>
      <w:r>
        <w:rPr>
          <w:rFonts w:ascii="Trebuchet MS"/>
          <w:b/>
          <w:i/>
          <w:spacing w:val="-6"/>
          <w:sz w:val="29"/>
        </w:rPr>
        <w:t>CONCEPT</w:t>
      </w:r>
      <w:r>
        <w:rPr>
          <w:rFonts w:ascii="Trebuchet MS"/>
          <w:b/>
          <w:i/>
          <w:spacing w:val="-24"/>
          <w:sz w:val="29"/>
        </w:rPr>
        <w:t> </w:t>
      </w:r>
      <w:r>
        <w:rPr>
          <w:rFonts w:ascii="Trebuchet MS"/>
          <w:b/>
          <w:i/>
          <w:spacing w:val="-6"/>
          <w:sz w:val="29"/>
        </w:rPr>
        <w:t>PAPER</w:t>
      </w:r>
    </w:p>
    <w:p>
      <w:pPr>
        <w:pStyle w:val="Title"/>
      </w:pPr>
      <w:r>
        <w:rPr/>
        <w:t>SAMSUNG</w:t>
      </w:r>
      <w:r>
        <w:rPr>
          <w:spacing w:val="-25"/>
        </w:rPr>
        <w:t> </w:t>
      </w:r>
      <w:r>
        <w:rPr/>
        <w:t>SOLVE</w:t>
      </w:r>
      <w:r>
        <w:rPr>
          <w:spacing w:val="-28"/>
        </w:rPr>
        <w:t> </w:t>
      </w:r>
      <w:r>
        <w:rPr/>
        <w:t>FOR</w:t>
      </w:r>
      <w:r>
        <w:rPr>
          <w:spacing w:val="-25"/>
        </w:rPr>
        <w:t> </w:t>
      </w:r>
      <w:r>
        <w:rPr/>
        <w:t>TOMORROW</w:t>
      </w:r>
      <w:r>
        <w:rPr>
          <w:spacing w:val="-24"/>
        </w:rPr>
        <w:t> </w:t>
      </w:r>
      <w:r>
        <w:rPr>
          <w:spacing w:val="-4"/>
        </w:rPr>
        <w:t>2026</w:t>
      </w:r>
    </w:p>
    <w:p>
      <w:pPr>
        <w:pStyle w:val="BodyText"/>
        <w:spacing w:before="315"/>
        <w:rPr>
          <w:rFonts w:ascii="Trebuchet MS"/>
          <w:b/>
          <w:sz w:val="28"/>
        </w:rPr>
      </w:pPr>
    </w:p>
    <w:p>
      <w:pPr>
        <w:pStyle w:val="BodyText"/>
        <w:spacing w:line="280" w:lineRule="auto" w:before="0"/>
        <w:ind w:left="23" w:right="15" w:firstLine="719"/>
        <w:jc w:val="both"/>
      </w:pPr>
      <w:r>
        <w:rPr/>
        <w:drawing>
          <wp:anchor distT="0" distB="0" distL="0" distR="0" allowOverlap="1" layoutInCell="1" locked="0" behindDoc="1" simplePos="0" relativeHeight="487424000">
            <wp:simplePos x="0" y="0"/>
            <wp:positionH relativeFrom="page">
              <wp:posOffset>917575</wp:posOffset>
            </wp:positionH>
            <wp:positionV relativeFrom="paragraph">
              <wp:posOffset>306474</wp:posOffset>
            </wp:positionV>
            <wp:extent cx="5726430" cy="652513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525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Tulis ide</w:t>
      </w:r>
      <w:r>
        <w:rPr>
          <w:spacing w:val="-3"/>
          <w:w w:val="110"/>
        </w:rPr>
        <w:t> </w:t>
      </w:r>
      <w:r>
        <w:rPr>
          <w:w w:val="110"/>
        </w:rPr>
        <w:t>solusi yang ingin Anda</w:t>
      </w:r>
      <w:r>
        <w:rPr>
          <w:spacing w:val="-1"/>
          <w:w w:val="110"/>
        </w:rPr>
        <w:t> </w:t>
      </w:r>
      <w:r>
        <w:rPr>
          <w:w w:val="110"/>
        </w:rPr>
        <w:t>ajukan dengan mengisi kolom-kolom</w:t>
      </w:r>
      <w:r>
        <w:rPr>
          <w:spacing w:val="-5"/>
          <w:w w:val="110"/>
        </w:rPr>
        <w:t> </w:t>
      </w:r>
      <w:r>
        <w:rPr>
          <w:w w:val="110"/>
        </w:rPr>
        <w:t>di</w:t>
      </w:r>
      <w:r>
        <w:rPr>
          <w:spacing w:val="-2"/>
          <w:w w:val="110"/>
        </w:rPr>
        <w:t> </w:t>
      </w:r>
      <w:r>
        <w:rPr>
          <w:w w:val="110"/>
        </w:rPr>
        <w:t>bawah</w:t>
      </w:r>
      <w:r>
        <w:rPr>
          <w:spacing w:val="-1"/>
          <w:w w:val="110"/>
        </w:rPr>
        <w:t> </w:t>
      </w:r>
      <w:r>
        <w:rPr>
          <w:w w:val="110"/>
        </w:rPr>
        <w:t>seca</w:t>
      </w:r>
      <w:r>
        <w:rPr>
          <w:w w:val="110"/>
        </w:rPr>
        <w:t>ra</w:t>
      </w:r>
      <w:r>
        <w:rPr>
          <w:w w:val="110"/>
        </w:rPr>
        <w:t> </w:t>
      </w:r>
      <w:r>
        <w:rPr>
          <w:w w:val="115"/>
        </w:rPr>
        <w:t>lengkap</w:t>
      </w:r>
      <w:r>
        <w:rPr>
          <w:w w:val="115"/>
        </w:rPr>
        <w:t> dan</w:t>
      </w:r>
      <w:r>
        <w:rPr>
          <w:w w:val="115"/>
        </w:rPr>
        <w:t> spesifik!</w:t>
      </w:r>
      <w:r>
        <w:rPr>
          <w:w w:val="115"/>
        </w:rPr>
        <w:t> Jika</w:t>
      </w:r>
      <w:r>
        <w:rPr>
          <w:w w:val="115"/>
        </w:rPr>
        <w:t> ada</w:t>
      </w:r>
      <w:r>
        <w:rPr>
          <w:w w:val="115"/>
        </w:rPr>
        <w:t> pertanyaan,</w:t>
      </w:r>
      <w:r>
        <w:rPr>
          <w:w w:val="115"/>
        </w:rPr>
        <w:t> silakan</w:t>
      </w:r>
      <w:r>
        <w:rPr>
          <w:w w:val="115"/>
        </w:rPr>
        <w:t> hubungi</w:t>
      </w:r>
      <w:r>
        <w:rPr>
          <w:w w:val="115"/>
        </w:rPr>
        <w:t> di</w:t>
      </w:r>
      <w:r>
        <w:rPr>
          <w:w w:val="115"/>
        </w:rPr>
        <w:t> WhatsApp</w:t>
      </w:r>
      <w:r>
        <w:rPr>
          <w:w w:val="115"/>
        </w:rPr>
        <w:t> Enr</w:t>
      </w:r>
      <w:r>
        <w:rPr>
          <w:w w:val="115"/>
        </w:rPr>
        <w:t>ico</w:t>
      </w:r>
      <w:r>
        <w:rPr>
          <w:w w:val="115"/>
        </w:rPr>
        <w:t> </w:t>
      </w:r>
      <w:r>
        <w:rPr>
          <w:spacing w:val="-2"/>
          <w:w w:val="115"/>
        </w:rPr>
        <w:t>(6289677878563)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atau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di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email:</w:t>
      </w:r>
      <w:r>
        <w:rPr>
          <w:spacing w:val="-13"/>
          <w:w w:val="115"/>
        </w:rPr>
        <w:t> </w:t>
      </w:r>
      <w:hyperlink r:id="rId6">
        <w:r>
          <w:rPr>
            <w:color w:val="1154CC"/>
            <w:spacing w:val="-2"/>
            <w:w w:val="115"/>
            <w:u w:val="single" w:color="1154CC"/>
          </w:rPr>
          <w:t>sft2026@dibimbing.id</w:t>
        </w:r>
      </w:hyperlink>
      <w:r>
        <w:rPr>
          <w:color w:val="1154CC"/>
          <w:spacing w:val="40"/>
          <w:w w:val="115"/>
        </w:rPr>
        <w:t> </w:t>
      </w:r>
      <w:r>
        <w:rPr>
          <w:spacing w:val="-2"/>
          <w:w w:val="115"/>
        </w:rPr>
        <w:t>atau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dapat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bergabung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ke</w:t>
      </w:r>
      <w:r>
        <w:rPr>
          <w:spacing w:val="-14"/>
          <w:w w:val="115"/>
        </w:rPr>
        <w:t> </w:t>
      </w:r>
      <w:r>
        <w:rPr>
          <w:i/>
          <w:spacing w:val="-2"/>
          <w:w w:val="115"/>
          <w:sz w:val="23"/>
        </w:rPr>
        <w:t>commu</w:t>
      </w:r>
      <w:r>
        <w:rPr>
          <w:i/>
          <w:spacing w:val="-2"/>
          <w:w w:val="115"/>
          <w:sz w:val="23"/>
        </w:rPr>
        <w:t>nity</w:t>
      </w:r>
      <w:r>
        <w:rPr>
          <w:i/>
          <w:spacing w:val="-2"/>
          <w:w w:val="115"/>
          <w:sz w:val="23"/>
        </w:rPr>
        <w:t> </w:t>
      </w:r>
      <w:r>
        <w:rPr>
          <w:spacing w:val="-2"/>
          <w:w w:val="115"/>
        </w:rPr>
        <w:t>Telegram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Samsung</w:t>
      </w:r>
      <w:r>
        <w:rPr>
          <w:spacing w:val="-20"/>
          <w:w w:val="115"/>
        </w:rPr>
        <w:t> </w:t>
      </w:r>
      <w:r>
        <w:rPr>
          <w:spacing w:val="-2"/>
          <w:w w:val="115"/>
        </w:rPr>
        <w:t>Solve</w:t>
      </w:r>
      <w:r>
        <w:rPr>
          <w:spacing w:val="-23"/>
          <w:w w:val="115"/>
        </w:rPr>
        <w:t> </w:t>
      </w:r>
      <w:r>
        <w:rPr>
          <w:spacing w:val="-2"/>
          <w:w w:val="115"/>
        </w:rPr>
        <w:t>for</w:t>
      </w:r>
      <w:r>
        <w:rPr>
          <w:spacing w:val="-20"/>
          <w:w w:val="115"/>
        </w:rPr>
        <w:t> </w:t>
      </w:r>
      <w:r>
        <w:rPr>
          <w:spacing w:val="-2"/>
          <w:w w:val="115"/>
        </w:rPr>
        <w:t>Tomorrow</w:t>
      </w:r>
      <w:r>
        <w:rPr>
          <w:spacing w:val="-22"/>
          <w:w w:val="115"/>
        </w:rPr>
        <w:t> </w:t>
      </w:r>
      <w:r>
        <w:rPr>
          <w:spacing w:val="-2"/>
          <w:w w:val="115"/>
        </w:rPr>
        <w:t>2026</w:t>
      </w:r>
      <w:r>
        <w:rPr>
          <w:spacing w:val="28"/>
          <w:w w:val="115"/>
        </w:rPr>
        <w:t> </w:t>
      </w:r>
      <w:hyperlink r:id="rId7">
        <w:r>
          <w:rPr>
            <w:color w:val="1154CC"/>
            <w:spacing w:val="-2"/>
            <w:w w:val="115"/>
            <w:u w:val="single" w:color="1154CC"/>
          </w:rPr>
          <w:t>di</w:t>
        </w:r>
        <w:r>
          <w:rPr>
            <w:color w:val="1154CC"/>
            <w:spacing w:val="-22"/>
            <w:w w:val="115"/>
            <w:u w:val="single" w:color="1154CC"/>
          </w:rPr>
          <w:t> </w:t>
        </w:r>
        <w:r>
          <w:rPr>
            <w:color w:val="1154CC"/>
            <w:spacing w:val="-2"/>
            <w:w w:val="115"/>
            <w:u w:val="single" w:color="1154CC"/>
          </w:rPr>
          <w:t>sini</w:t>
        </w:r>
        <w:r>
          <w:rPr>
            <w:spacing w:val="-2"/>
            <w:w w:val="115"/>
          </w:rPr>
          <w:t>.</w:t>
        </w:r>
      </w:hyperlink>
    </w:p>
    <w:p>
      <w:pPr>
        <w:pStyle w:val="BodyText"/>
        <w:spacing w:before="51" w:after="1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1"/>
        <w:gridCol w:w="254"/>
        <w:gridCol w:w="5326"/>
      </w:tblGrid>
      <w:tr>
        <w:trPr>
          <w:trHeight w:val="439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Nama</w:t>
            </w:r>
            <w:r>
              <w:rPr>
                <w:b/>
                <w:spacing w:val="-4"/>
                <w:w w:val="90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Tim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2"/>
                <w:w w:val="90"/>
                <w:sz w:val="20"/>
              </w:rPr>
              <w:t>Nama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pacing w:val="2"/>
                <w:w w:val="90"/>
                <w:sz w:val="20"/>
              </w:rPr>
              <w:t>Sekolah/Perguruan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Tinggi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Nama</w:t>
            </w:r>
            <w:r>
              <w:rPr>
                <w:b/>
                <w:spacing w:val="-4"/>
                <w:w w:val="9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Ketua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8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Nama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Anggota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10"/>
                <w:w w:val="90"/>
                <w:sz w:val="20"/>
              </w:rPr>
              <w:t>1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Nama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Anggota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5"/>
                <w:w w:val="90"/>
                <w:sz w:val="20"/>
              </w:rPr>
              <w:t>2*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8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Nama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Anggota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5"/>
                <w:w w:val="90"/>
                <w:sz w:val="20"/>
              </w:rPr>
              <w:t>3*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Nama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Anggota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5"/>
                <w:w w:val="90"/>
                <w:sz w:val="20"/>
              </w:rPr>
              <w:t>4*</w:t>
            </w:r>
          </w:p>
        </w:tc>
        <w:tc>
          <w:tcPr>
            <w:tcW w:w="25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0"/>
        <w:ind w:left="23" w:right="0" w:firstLine="0"/>
        <w:jc w:val="left"/>
        <w:rPr>
          <w:i/>
          <w:sz w:val="19"/>
        </w:rPr>
      </w:pPr>
      <w:r>
        <w:rPr>
          <w:i/>
          <w:w w:val="110"/>
          <w:sz w:val="19"/>
        </w:rPr>
        <w:t>*hapus</w:t>
      </w:r>
      <w:r>
        <w:rPr>
          <w:i/>
          <w:spacing w:val="-8"/>
          <w:w w:val="110"/>
          <w:sz w:val="19"/>
        </w:rPr>
        <w:t> </w:t>
      </w:r>
      <w:r>
        <w:rPr>
          <w:i/>
          <w:w w:val="110"/>
          <w:sz w:val="19"/>
        </w:rPr>
        <w:t>yang</w:t>
      </w:r>
      <w:r>
        <w:rPr>
          <w:i/>
          <w:spacing w:val="-7"/>
          <w:w w:val="110"/>
          <w:sz w:val="19"/>
        </w:rPr>
        <w:t> </w:t>
      </w:r>
      <w:r>
        <w:rPr>
          <w:i/>
          <w:w w:val="110"/>
          <w:sz w:val="19"/>
        </w:rPr>
        <w:t>tidak</w:t>
      </w:r>
      <w:r>
        <w:rPr>
          <w:i/>
          <w:spacing w:val="-7"/>
          <w:w w:val="110"/>
          <w:sz w:val="19"/>
        </w:rPr>
        <w:t> </w:t>
      </w:r>
      <w:r>
        <w:rPr>
          <w:i/>
          <w:spacing w:val="-2"/>
          <w:w w:val="110"/>
          <w:sz w:val="19"/>
        </w:rPr>
        <w:t>perlu</w:t>
      </w:r>
    </w:p>
    <w:p>
      <w:pPr>
        <w:pStyle w:val="BodyText"/>
        <w:spacing w:before="76" w:after="1"/>
        <w:rPr>
          <w:i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2"/>
      </w:tblGrid>
      <w:tr>
        <w:trPr>
          <w:trHeight w:val="618" w:hRule="atLeast"/>
        </w:trPr>
        <w:tc>
          <w:tcPr>
            <w:tcW w:w="8992" w:type="dxa"/>
            <w:shd w:val="clear" w:color="auto" w:fill="0077C7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6"/>
                <w:sz w:val="20"/>
              </w:rPr>
              <w:t>Ide/Solusi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Pemecahan</w:t>
            </w:r>
            <w:r>
              <w:rPr>
                <w:b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Masalah</w:t>
            </w:r>
          </w:p>
        </w:tc>
      </w:tr>
      <w:tr>
        <w:trPr>
          <w:trHeight w:val="680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Judul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Projek/Ide</w:t>
            </w:r>
          </w:p>
          <w:p>
            <w:pPr>
              <w:pStyle w:val="TableParagraph"/>
              <w:spacing w:before="9"/>
              <w:rPr>
                <w:sz w:val="20"/>
              </w:rPr>
            </w:pPr>
            <w:r>
              <w:rPr>
                <w:w w:val="110"/>
                <w:sz w:val="20"/>
              </w:rPr>
              <w:t>(Isi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dengan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judul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projek/ide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yang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akan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diajukan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untuk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mengatasi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permasalahan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yang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diangkat)</w:t>
            </w:r>
          </w:p>
        </w:tc>
      </w:tr>
      <w:tr>
        <w:trPr>
          <w:trHeight w:val="1398" w:hRule="atLeast"/>
        </w:trPr>
        <w:tc>
          <w:tcPr>
            <w:tcW w:w="8992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95" w:val="left" w:leader="none"/>
              </w:tabs>
              <w:spacing w:line="240" w:lineRule="auto" w:before="101" w:after="0"/>
              <w:ind w:left="295" w:right="0" w:hanging="195"/>
              <w:jc w:val="left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Tema/Bidang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yang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dipilih</w:t>
            </w:r>
          </w:p>
          <w:p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b/>
                <w:spacing w:val="-4"/>
                <w:sz w:val="20"/>
              </w:rPr>
              <w:t>pilih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salah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satu,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dan hapus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yang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tidak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diperlukan</w:t>
            </w:r>
            <w:r>
              <w:rPr>
                <w:spacing w:val="-4"/>
                <w:sz w:val="20"/>
              </w:rPr>
              <w:t>)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20" w:val="left" w:leader="none"/>
              </w:tabs>
              <w:spacing w:line="240" w:lineRule="auto" w:before="8" w:after="0"/>
              <w:ind w:left="820" w:right="0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Sustainability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&amp;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Environment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20" w:val="left" w:leader="none"/>
              </w:tabs>
              <w:spacing w:line="240" w:lineRule="auto" w:before="8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Sport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Technology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20" w:val="left" w:leader="none"/>
              </w:tabs>
              <w:spacing w:line="240" w:lineRule="auto" w:before="8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Education</w:t>
            </w:r>
          </w:p>
        </w:tc>
      </w:tr>
      <w:tr>
        <w:trPr>
          <w:trHeight w:val="1646" w:hRule="atLeast"/>
        </w:trPr>
        <w:tc>
          <w:tcPr>
            <w:tcW w:w="899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03" w:val="left" w:leader="none"/>
              </w:tabs>
              <w:spacing w:line="240" w:lineRule="auto" w:before="102" w:after="0"/>
              <w:ind w:left="303" w:right="0" w:hanging="203"/>
              <w:jc w:val="lef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Latar</w:t>
            </w:r>
            <w:r>
              <w:rPr>
                <w:b/>
                <w:spacing w:val="-1"/>
                <w:w w:val="9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Belakang</w:t>
            </w:r>
          </w:p>
          <w:p>
            <w:pPr>
              <w:pStyle w:val="TableParagraph"/>
              <w:spacing w:line="247" w:lineRule="auto" w:before="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(Tuliskan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permasalahan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yang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ingin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diselesaikan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dengan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didukung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oleh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fakta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dan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data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y</w:t>
            </w:r>
            <w:r>
              <w:rPr>
                <w:spacing w:val="-2"/>
                <w:w w:val="115"/>
                <w:sz w:val="20"/>
              </w:rPr>
              <w:t>ang</w:t>
            </w:r>
            <w:r>
              <w:rPr>
                <w:spacing w:val="-2"/>
                <w:w w:val="115"/>
                <w:sz w:val="20"/>
              </w:rPr>
              <w:t> diperlukan)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0" w:val="left" w:leader="none"/>
              </w:tabs>
              <w:spacing w:line="240" w:lineRule="auto" w:before="3" w:after="0"/>
              <w:ind w:left="820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Konteks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Masalah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(Data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2"/>
                <w:sz w:val="20"/>
              </w:rPr>
              <w:t>Fakta)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0" w:val="left" w:leader="none"/>
              </w:tabs>
              <w:spacing w:line="240" w:lineRule="auto" w:before="6" w:after="0"/>
              <w:ind w:left="820" w:right="0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Riset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Pengguna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(Persona,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Kutipan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Wawancara)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0" w:val="left" w:leader="none"/>
              </w:tabs>
              <w:spacing w:line="240" w:lineRule="auto" w:before="9" w:after="0"/>
              <w:ind w:left="820" w:right="0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Pernyataan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Masalah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Inti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(How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Might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We...)</w:t>
            </w:r>
          </w:p>
        </w:tc>
      </w:tr>
      <w:tr>
        <w:trPr>
          <w:trHeight w:val="918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4.</w:t>
            </w:r>
            <w:r>
              <w:rPr>
                <w:b/>
                <w:spacing w:val="-2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Target</w:t>
            </w:r>
            <w:r>
              <w:rPr>
                <w:b/>
                <w:spacing w:val="-3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Pengguna</w:t>
            </w:r>
          </w:p>
          <w:p>
            <w:pPr>
              <w:pStyle w:val="TableParagraph"/>
              <w:spacing w:line="244" w:lineRule="auto" w:before="9"/>
              <w:rPr>
                <w:sz w:val="20"/>
              </w:rPr>
            </w:pPr>
            <w:r>
              <w:rPr>
                <w:w w:val="110"/>
                <w:sz w:val="20"/>
              </w:rPr>
              <w:t>(Deskripsikan target pengguna atau penerima manfaat dari ide solusi yang diajukan sesuai deng</w:t>
            </w:r>
            <w:r>
              <w:rPr>
                <w:w w:val="110"/>
                <w:sz w:val="20"/>
              </w:rPr>
              <w:t>an</w:t>
            </w:r>
            <w:r>
              <w:rPr>
                <w:w w:val="110"/>
                <w:sz w:val="20"/>
              </w:rPr>
              <w:t> </w:t>
            </w:r>
            <w:r>
              <w:rPr>
                <w:w w:val="115"/>
                <w:sz w:val="20"/>
              </w:rPr>
              <w:t>permasalahan yang diangkat)</w:t>
            </w:r>
          </w:p>
        </w:tc>
      </w:tr>
      <w:tr>
        <w:trPr>
          <w:trHeight w:val="1883" w:hRule="atLeast"/>
        </w:trPr>
        <w:tc>
          <w:tcPr>
            <w:tcW w:w="8992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00" w:val="left" w:leader="none"/>
              </w:tabs>
              <w:spacing w:line="240" w:lineRule="auto" w:before="101" w:after="0"/>
              <w:ind w:left="300" w:right="0" w:hanging="200"/>
              <w:jc w:val="lef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Deskripsi</w:t>
            </w:r>
            <w:r>
              <w:rPr>
                <w:b/>
                <w:spacing w:val="2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Ide</w:t>
            </w:r>
          </w:p>
          <w:p>
            <w:pPr>
              <w:pStyle w:val="TableParagraph"/>
              <w:spacing w:line="249" w:lineRule="auto" w:before="9"/>
              <w:rPr>
                <w:sz w:val="20"/>
              </w:rPr>
            </w:pPr>
            <w:r>
              <w:rPr>
                <w:w w:val="115"/>
                <w:sz w:val="20"/>
              </w:rPr>
              <w:t>(Deskripsikan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ide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solusi</w:t>
            </w:r>
            <w:r>
              <w:rPr>
                <w:spacing w:val="-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untuk</w:t>
            </w:r>
            <w:r>
              <w:rPr>
                <w:spacing w:val="-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mengatasi</w:t>
            </w:r>
            <w:r>
              <w:rPr>
                <w:spacing w:val="-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permasalahan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yang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telah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dibahas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pada</w:t>
            </w:r>
            <w:r>
              <w:rPr>
                <w:spacing w:val="-1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latar</w:t>
            </w:r>
            <w:r>
              <w:rPr>
                <w:spacing w:val="-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bel</w:t>
            </w:r>
            <w:r>
              <w:rPr>
                <w:w w:val="115"/>
                <w:sz w:val="20"/>
              </w:rPr>
              <w:t>akang</w:t>
            </w:r>
            <w:r>
              <w:rPr>
                <w:w w:val="115"/>
                <w:sz w:val="20"/>
              </w:rPr>
              <w:t> </w:t>
            </w:r>
            <w:r>
              <w:rPr>
                <w:w w:val="110"/>
                <w:sz w:val="20"/>
              </w:rPr>
              <w:t>dengan spesifik dan jelas, mulai dari rancangan desain, fitur, dan informasi lainnya terkait ide y</w:t>
            </w:r>
            <w:r>
              <w:rPr>
                <w:w w:val="110"/>
                <w:sz w:val="20"/>
              </w:rPr>
              <w:t>ang</w:t>
            </w:r>
            <w:r>
              <w:rPr>
                <w:w w:val="110"/>
                <w:sz w:val="20"/>
              </w:rPr>
              <w:t> </w:t>
            </w:r>
            <w:r>
              <w:rPr>
                <w:w w:val="115"/>
                <w:sz w:val="20"/>
              </w:rPr>
              <w:t>diajukan yang dapat mendukung penilaian)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20" w:val="left" w:leader="none"/>
              </w:tabs>
              <w:spacing w:line="231" w:lineRule="exact" w:before="0" w:after="0"/>
              <w:ind w:left="820" w:right="0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Konsep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Solusi: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Penjelasan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umum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ide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20" w:val="left" w:leader="none"/>
              </w:tabs>
              <w:spacing w:line="247" w:lineRule="auto" w:before="6" w:after="0"/>
              <w:ind w:left="820" w:right="446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Rancangan Awal: Tampilkan User Flow dengan penjelasan yang menghubungkannya k</w:t>
            </w:r>
            <w:r>
              <w:rPr>
                <w:w w:val="110"/>
                <w:sz w:val="20"/>
              </w:rPr>
              <w:t>e</w:t>
            </w:r>
            <w:r>
              <w:rPr>
                <w:w w:val="110"/>
                <w:sz w:val="20"/>
              </w:rPr>
              <w:t> </w:t>
            </w:r>
            <w:r>
              <w:rPr>
                <w:w w:val="115"/>
                <w:sz w:val="20"/>
              </w:rPr>
              <w:t>riset</w:t>
            </w:r>
            <w:r>
              <w:rPr>
                <w:spacing w:val="-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pengguna</w:t>
            </w:r>
          </w:p>
        </w:tc>
      </w:tr>
    </w:tbl>
    <w:p>
      <w:pPr>
        <w:pStyle w:val="TableParagraph"/>
        <w:spacing w:after="0" w:line="247" w:lineRule="auto"/>
        <w:jc w:val="left"/>
        <w:rPr>
          <w:sz w:val="20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rPr>
          <w:i/>
          <w:sz w:val="2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2"/>
      </w:tblGrid>
      <w:tr>
        <w:trPr>
          <w:trHeight w:val="681" w:hRule="atLeast"/>
        </w:trPr>
        <w:tc>
          <w:tcPr>
            <w:tcW w:w="8992" w:type="dxa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Tujuan</w:t>
            </w:r>
          </w:p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(Jelaskan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tujuan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yang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ingin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dicapai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dari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ide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solusi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yang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diajukan)</w:t>
            </w:r>
          </w:p>
        </w:tc>
      </w:tr>
      <w:tr>
        <w:trPr>
          <w:trHeight w:val="918" w:hRule="atLeast"/>
        </w:trPr>
        <w:tc>
          <w:tcPr>
            <w:tcW w:w="8992" w:type="dxa"/>
          </w:tcPr>
          <w:p>
            <w:pPr>
              <w:pStyle w:val="TableParagraph"/>
              <w:spacing w:before="99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7.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Inovasi</w:t>
            </w:r>
          </w:p>
          <w:p>
            <w:pPr>
              <w:pStyle w:val="TableParagraph"/>
              <w:spacing w:line="247" w:lineRule="auto" w:before="8"/>
              <w:rPr>
                <w:sz w:val="20"/>
              </w:rPr>
            </w:pPr>
            <w:r>
              <w:rPr>
                <w:w w:val="110"/>
                <w:sz w:val="20"/>
              </w:rPr>
              <w:t>(Tuliskan keunggulan atau keunikan ide solusi yang diajukan dibandingkan dengan ide yang sud</w:t>
            </w:r>
            <w:r>
              <w:rPr>
                <w:w w:val="110"/>
                <w:sz w:val="20"/>
              </w:rPr>
              <w:t>ah</w:t>
            </w:r>
            <w:r>
              <w:rPr>
                <w:w w:val="110"/>
                <w:sz w:val="20"/>
              </w:rPr>
              <w:t> </w:t>
            </w:r>
            <w:r>
              <w:rPr>
                <w:w w:val="115"/>
                <w:sz w:val="20"/>
              </w:rPr>
              <w:t>pernah ada sebelumnya sehingga bisa dianggap sebagai inovasi)</w:t>
            </w:r>
          </w:p>
        </w:tc>
      </w:tr>
      <w:tr>
        <w:trPr>
          <w:trHeight w:val="918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8.</w:t>
            </w:r>
            <w:r>
              <w:rPr>
                <w:b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Dampak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Ide/Proyek</w:t>
            </w:r>
          </w:p>
          <w:p>
            <w:pPr>
              <w:pStyle w:val="TableParagraph"/>
              <w:spacing w:line="247" w:lineRule="auto" w:before="9"/>
              <w:rPr>
                <w:sz w:val="20"/>
              </w:rPr>
            </w:pPr>
            <w:r>
              <w:rPr>
                <w:w w:val="110"/>
                <w:sz w:val="20"/>
              </w:rPr>
              <w:t>(Jelaskan dampak positif yang diharapkan dari ide solusi yang diajukan, serta kontribusi terhad</w:t>
            </w:r>
            <w:r>
              <w:rPr>
                <w:w w:val="110"/>
                <w:sz w:val="20"/>
              </w:rPr>
              <w:t>ap</w:t>
            </w:r>
            <w:r>
              <w:rPr>
                <w:w w:val="110"/>
                <w:sz w:val="20"/>
              </w:rPr>
              <w:t> </w:t>
            </w:r>
            <w:r>
              <w:rPr>
                <w:w w:val="115"/>
                <w:sz w:val="20"/>
              </w:rPr>
              <w:t>pencapaian</w:t>
            </w:r>
            <w:r>
              <w:rPr>
                <w:spacing w:val="-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tujuan</w:t>
            </w:r>
            <w:r>
              <w:rPr>
                <w:spacing w:val="-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pembangunan</w:t>
            </w:r>
            <w:r>
              <w:rPr>
                <w:spacing w:val="-1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berkelanjutan</w:t>
            </w:r>
            <w:r>
              <w:rPr>
                <w:spacing w:val="-1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bagi</w:t>
            </w:r>
            <w:r>
              <w:rPr>
                <w:spacing w:val="-1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target</w:t>
            </w:r>
            <w:r>
              <w:rPr>
                <w:spacing w:val="-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pengguna</w:t>
            </w:r>
            <w:r>
              <w:rPr>
                <w:spacing w:val="-1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maupun</w:t>
            </w:r>
            <w:r>
              <w:rPr>
                <w:spacing w:val="-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masyarakat</w:t>
            </w:r>
            <w:r>
              <w:rPr>
                <w:spacing w:val="-1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luas)</w:t>
            </w:r>
          </w:p>
        </w:tc>
      </w:tr>
      <w:tr>
        <w:trPr>
          <w:trHeight w:val="921" w:hRule="atLeast"/>
        </w:trPr>
        <w:tc>
          <w:tcPr>
            <w:tcW w:w="8992" w:type="dxa"/>
          </w:tcPr>
          <w:p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9.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Aspek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4"/>
                <w:w w:val="90"/>
                <w:sz w:val="20"/>
              </w:rPr>
              <w:t>STEM</w:t>
            </w:r>
          </w:p>
          <w:p>
            <w:pPr>
              <w:pStyle w:val="TableParagraph"/>
              <w:spacing w:line="247" w:lineRule="auto" w:before="0"/>
              <w:ind w:right="108"/>
              <w:rPr>
                <w:sz w:val="20"/>
              </w:rPr>
            </w:pPr>
            <w:r>
              <w:rPr>
                <w:w w:val="110"/>
                <w:sz w:val="20"/>
              </w:rPr>
              <w:t>(Aspek </w:t>
            </w:r>
            <w:r>
              <w:rPr>
                <w:i/>
                <w:w w:val="110"/>
                <w:sz w:val="21"/>
              </w:rPr>
              <w:t>Science,</w:t>
            </w:r>
            <w:r>
              <w:rPr>
                <w:i/>
                <w:spacing w:val="-1"/>
                <w:w w:val="110"/>
                <w:sz w:val="21"/>
              </w:rPr>
              <w:t> </w:t>
            </w:r>
            <w:r>
              <w:rPr>
                <w:i/>
                <w:w w:val="110"/>
                <w:sz w:val="21"/>
              </w:rPr>
              <w:t>Technology,</w:t>
            </w:r>
            <w:r>
              <w:rPr>
                <w:i/>
                <w:spacing w:val="-1"/>
                <w:w w:val="110"/>
                <w:sz w:val="21"/>
              </w:rPr>
              <w:t> </w:t>
            </w:r>
            <w:r>
              <w:rPr>
                <w:i/>
                <w:w w:val="110"/>
                <w:sz w:val="21"/>
              </w:rPr>
              <w:t>Engineering,</w:t>
            </w:r>
            <w:r>
              <w:rPr>
                <w:i/>
                <w:spacing w:val="-1"/>
                <w:w w:val="110"/>
                <w:sz w:val="21"/>
              </w:rPr>
              <w:t> </w:t>
            </w:r>
            <w:r>
              <w:rPr>
                <w:i/>
                <w:w w:val="110"/>
                <w:sz w:val="21"/>
              </w:rPr>
              <w:t>Mathematics </w:t>
            </w:r>
            <w:r>
              <w:rPr>
                <w:w w:val="110"/>
                <w:sz w:val="20"/>
              </w:rPr>
              <w:t>(STEM) apa saja yang terlibat dalam id</w:t>
            </w:r>
            <w:r>
              <w:rPr>
                <w:w w:val="110"/>
                <w:sz w:val="20"/>
              </w:rPr>
              <w:t>e</w:t>
            </w:r>
            <w:r>
              <w:rPr>
                <w:w w:val="110"/>
                <w:sz w:val="20"/>
              </w:rPr>
              <w:t> </w:t>
            </w:r>
            <w:r>
              <w:rPr>
                <w:w w:val="115"/>
                <w:sz w:val="20"/>
              </w:rPr>
              <w:t>solusi</w:t>
            </w:r>
            <w:r>
              <w:rPr>
                <w:spacing w:val="-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tim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Anda.</w:t>
            </w:r>
            <w:r>
              <w:rPr>
                <w:spacing w:val="-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Jelaskan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bagaimana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penerapan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STEM</w:t>
            </w:r>
            <w:r>
              <w:rPr>
                <w:spacing w:val="-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dalam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ide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solusi</w:t>
            </w:r>
            <w:r>
              <w:rPr>
                <w:spacing w:val="-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yang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diajukan)</w:t>
            </w:r>
          </w:p>
        </w:tc>
      </w:tr>
      <w:tr>
        <w:trPr>
          <w:trHeight w:val="918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10.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Kontribusi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5"/>
                <w:w w:val="90"/>
                <w:sz w:val="20"/>
              </w:rPr>
              <w:t>AI</w:t>
            </w:r>
          </w:p>
          <w:p>
            <w:pPr>
              <w:pStyle w:val="TableParagraph"/>
              <w:spacing w:line="247" w:lineRule="auto" w:before="9"/>
              <w:rPr>
                <w:sz w:val="20"/>
              </w:rPr>
            </w:pPr>
            <w:r>
              <w:rPr>
                <w:w w:val="110"/>
                <w:sz w:val="20"/>
              </w:rPr>
              <w:t>(Tuliskan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bagaimana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keterlibatan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kecerdasan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buatan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(AI)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dalam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proses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pembuatan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ide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solusi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</w:t>
            </w:r>
            <w:r>
              <w:rPr>
                <w:w w:val="110"/>
                <w:sz w:val="20"/>
              </w:rPr>
              <w:t>tau</w:t>
            </w:r>
            <w:r>
              <w:rPr>
                <w:w w:val="110"/>
                <w:sz w:val="20"/>
              </w:rPr>
              <w:t> </w:t>
            </w:r>
            <w:r>
              <w:rPr>
                <w:w w:val="115"/>
                <w:sz w:val="20"/>
              </w:rPr>
              <w:t>dalam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ide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solusi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untuk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menyelesaikan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permasalahan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yang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diangkat)</w:t>
            </w:r>
          </w:p>
        </w:tc>
      </w:tr>
      <w:tr>
        <w:trPr>
          <w:trHeight w:val="920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11.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Sustainability</w:t>
            </w:r>
          </w:p>
          <w:p>
            <w:pPr>
              <w:pStyle w:val="TableParagraph"/>
              <w:spacing w:line="247" w:lineRule="auto" w:before="9"/>
              <w:rPr>
                <w:sz w:val="20"/>
              </w:rPr>
            </w:pPr>
            <w:r>
              <w:rPr>
                <w:w w:val="110"/>
                <w:sz w:val="20"/>
              </w:rPr>
              <w:t>(Jelaskan strategi yang akan dilakukan oleh tim Anda agar ide solusi dapat memberikan damp</w:t>
            </w:r>
            <w:r>
              <w:rPr>
                <w:w w:val="110"/>
                <w:sz w:val="20"/>
              </w:rPr>
              <w:t>ak</w:t>
            </w:r>
            <w:r>
              <w:rPr>
                <w:w w:val="110"/>
                <w:sz w:val="20"/>
              </w:rPr>
              <w:t> </w:t>
            </w:r>
            <w:r>
              <w:rPr>
                <w:w w:val="115"/>
                <w:sz w:val="20"/>
              </w:rPr>
              <w:t>keberlanjutan bagi masyarakat luas)</w:t>
            </w:r>
          </w:p>
        </w:tc>
      </w:tr>
    </w:tbl>
    <w:p>
      <w:pPr>
        <w:pStyle w:val="BodyText"/>
        <w:spacing w:before="47"/>
        <w:rPr>
          <w:i/>
          <w:sz w:val="20"/>
        </w:rPr>
      </w:pPr>
    </w:p>
    <w:p>
      <w:pPr>
        <w:spacing w:before="0" w:after="43"/>
        <w:ind w:left="23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424512">
            <wp:simplePos x="0" y="0"/>
            <wp:positionH relativeFrom="page">
              <wp:posOffset>917575</wp:posOffset>
            </wp:positionH>
            <wp:positionV relativeFrom="paragraph">
              <wp:posOffset>-2452070</wp:posOffset>
            </wp:positionV>
            <wp:extent cx="5726430" cy="652513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525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20"/>
        </w:rPr>
        <w:t>Silahkan</w:t>
      </w:r>
      <w:r>
        <w:rPr>
          <w:b/>
          <w:spacing w:val="-2"/>
          <w:sz w:val="20"/>
        </w:rPr>
        <w:t> </w:t>
      </w:r>
      <w:r>
        <w:rPr>
          <w:b/>
          <w:spacing w:val="-6"/>
          <w:sz w:val="20"/>
        </w:rPr>
        <w:t>deskripsikan</w:t>
      </w:r>
      <w:r>
        <w:rPr>
          <w:b/>
          <w:spacing w:val="-1"/>
          <w:sz w:val="20"/>
        </w:rPr>
        <w:t> </w:t>
      </w:r>
      <w:r>
        <w:rPr>
          <w:b/>
          <w:spacing w:val="-6"/>
          <w:sz w:val="20"/>
        </w:rPr>
        <w:t>hal</w:t>
      </w:r>
      <w:r>
        <w:rPr>
          <w:b/>
          <w:sz w:val="20"/>
        </w:rPr>
        <w:t> </w:t>
      </w:r>
      <w:r>
        <w:rPr>
          <w:b/>
          <w:spacing w:val="-6"/>
          <w:sz w:val="20"/>
        </w:rPr>
        <w:t>lain</w:t>
      </w:r>
      <w:r>
        <w:rPr>
          <w:b/>
          <w:spacing w:val="-2"/>
          <w:sz w:val="20"/>
        </w:rPr>
        <w:t> </w:t>
      </w:r>
      <w:r>
        <w:rPr>
          <w:b/>
          <w:spacing w:val="-6"/>
          <w:sz w:val="20"/>
        </w:rPr>
        <w:t>(jika</w:t>
      </w:r>
      <w:r>
        <w:rPr>
          <w:b/>
          <w:sz w:val="20"/>
        </w:rPr>
        <w:t> </w:t>
      </w:r>
      <w:r>
        <w:rPr>
          <w:b/>
          <w:spacing w:val="-6"/>
          <w:sz w:val="20"/>
        </w:rPr>
        <w:t>ada)</w:t>
      </w:r>
      <w:r>
        <w:rPr>
          <w:b/>
          <w:sz w:val="20"/>
        </w:rPr>
        <w:t> </w:t>
      </w:r>
      <w:r>
        <w:rPr>
          <w:b/>
          <w:spacing w:val="-6"/>
          <w:sz w:val="20"/>
        </w:rPr>
        <w:t>di</w:t>
      </w:r>
      <w:r>
        <w:rPr>
          <w:b/>
          <w:spacing w:val="-3"/>
          <w:sz w:val="20"/>
        </w:rPr>
        <w:t> </w:t>
      </w:r>
      <w:r>
        <w:rPr>
          <w:b/>
          <w:spacing w:val="-6"/>
          <w:sz w:val="20"/>
        </w:rPr>
        <w:t>bawah</w:t>
      </w:r>
      <w:r>
        <w:rPr>
          <w:b/>
          <w:spacing w:val="-1"/>
          <w:sz w:val="20"/>
        </w:rPr>
        <w:t> </w:t>
      </w:r>
      <w:r>
        <w:rPr>
          <w:b/>
          <w:spacing w:val="-6"/>
          <w:sz w:val="20"/>
        </w:rPr>
        <w:t>ini!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1"/>
      </w:tblGrid>
      <w:tr>
        <w:trPr>
          <w:trHeight w:val="684" w:hRule="atLeast"/>
        </w:trPr>
        <w:tc>
          <w:tcPr>
            <w:tcW w:w="9021" w:type="dxa"/>
          </w:tcPr>
          <w:p>
            <w:pPr>
              <w:pStyle w:val="TableParagraph"/>
              <w:spacing w:line="249" w:lineRule="auto" w:before="104"/>
              <w:ind w:left="107" w:right="584"/>
              <w:rPr>
                <w:sz w:val="20"/>
              </w:rPr>
            </w:pPr>
            <w:r>
              <w:rPr>
                <w:w w:val="115"/>
                <w:sz w:val="20"/>
              </w:rPr>
              <w:t>(Pada</w:t>
            </w:r>
            <w:r>
              <w:rPr>
                <w:spacing w:val="-1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bagian</w:t>
            </w:r>
            <w:r>
              <w:rPr>
                <w:spacing w:val="-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ini,</w:t>
            </w:r>
            <w:r>
              <w:rPr>
                <w:spacing w:val="-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silakan</w:t>
            </w:r>
            <w:r>
              <w:rPr>
                <w:spacing w:val="-2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bisa</w:t>
            </w:r>
            <w:r>
              <w:rPr>
                <w:spacing w:val="-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dicantumkan</w:t>
            </w:r>
            <w:r>
              <w:rPr>
                <w:spacing w:val="-1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hal-hal</w:t>
            </w:r>
            <w:r>
              <w:rPr>
                <w:spacing w:val="-1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yang</w:t>
            </w:r>
            <w:r>
              <w:rPr>
                <w:spacing w:val="-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relevan</w:t>
            </w:r>
            <w:r>
              <w:rPr>
                <w:spacing w:val="-2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seperti</w:t>
            </w:r>
            <w:r>
              <w:rPr>
                <w:spacing w:val="-2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gambar,</w:t>
            </w:r>
            <w:r>
              <w:rPr>
                <w:spacing w:val="-1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diagram,</w:t>
            </w:r>
            <w:r>
              <w:rPr>
                <w:spacing w:val="-1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data</w:t>
            </w:r>
            <w:r>
              <w:rPr>
                <w:w w:val="115"/>
                <w:sz w:val="20"/>
              </w:rPr>
              <w:t>,</w:t>
            </w:r>
            <w:r>
              <w:rPr>
                <w:w w:val="115"/>
                <w:sz w:val="20"/>
              </w:rPr>
              <w:t> maupun</w:t>
            </w:r>
            <w:r>
              <w:rPr>
                <w:spacing w:val="-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referensi)</w:t>
            </w:r>
          </w:p>
        </w:tc>
      </w:tr>
    </w:tbl>
    <w:p>
      <w:pPr>
        <w:pStyle w:val="BodyText"/>
        <w:spacing w:before="72"/>
        <w:rPr>
          <w:b/>
          <w:sz w:val="20"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Notes:</w:t>
      </w:r>
    </w:p>
    <w:p>
      <w:pPr>
        <w:spacing w:line="283" w:lineRule="auto" w:before="38"/>
        <w:ind w:left="23" w:right="15" w:firstLine="0"/>
        <w:jc w:val="both"/>
        <w:rPr>
          <w:sz w:val="22"/>
        </w:rPr>
      </w:pPr>
      <w:r>
        <w:rPr>
          <w:w w:val="110"/>
          <w:sz w:val="22"/>
        </w:rPr>
        <w:t>Proposal/</w:t>
      </w:r>
      <w:r>
        <w:rPr>
          <w:i/>
          <w:w w:val="110"/>
          <w:sz w:val="23"/>
        </w:rPr>
        <w:t>concept</w:t>
      </w:r>
      <w:r>
        <w:rPr>
          <w:i/>
          <w:spacing w:val="-1"/>
          <w:w w:val="110"/>
          <w:sz w:val="23"/>
        </w:rPr>
        <w:t> </w:t>
      </w:r>
      <w:r>
        <w:rPr>
          <w:i/>
          <w:w w:val="110"/>
          <w:sz w:val="23"/>
        </w:rPr>
        <w:t>paper</w:t>
      </w:r>
      <w:r>
        <w:rPr>
          <w:i/>
          <w:spacing w:val="-1"/>
          <w:w w:val="110"/>
          <w:sz w:val="23"/>
        </w:rPr>
        <w:t> </w:t>
      </w:r>
      <w:r>
        <w:rPr>
          <w:w w:val="110"/>
          <w:sz w:val="22"/>
        </w:rPr>
        <w:t>disimpan dalam format </w:t>
      </w:r>
      <w:r>
        <w:rPr>
          <w:b/>
          <w:w w:val="110"/>
          <w:sz w:val="22"/>
        </w:rPr>
        <w:t>PDF </w:t>
      </w:r>
      <w:r>
        <w:rPr>
          <w:w w:val="110"/>
          <w:sz w:val="22"/>
        </w:rPr>
        <w:t>dengan format penamaan </w:t>
      </w:r>
      <w:r>
        <w:rPr>
          <w:b/>
          <w:w w:val="110"/>
          <w:sz w:val="22"/>
        </w:rPr>
        <w:t>SFT 2026 </w:t>
      </w:r>
      <w:r>
        <w:rPr>
          <w:b/>
          <w:w w:val="110"/>
          <w:sz w:val="22"/>
        </w:rPr>
        <w:t>-</w:t>
      </w:r>
      <w:r>
        <w:rPr>
          <w:b/>
          <w:w w:val="110"/>
          <w:sz w:val="22"/>
        </w:rPr>
      </w:r>
      <w:r>
        <w:rPr>
          <w:b/>
          <w:sz w:val="22"/>
        </w:rPr>
        <w:t>Nama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Tim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Asal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Sekolah/Perguruan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Tinggi.pdf</w:t>
      </w:r>
      <w:r>
        <w:rPr>
          <w:b/>
          <w:spacing w:val="-8"/>
          <w:sz w:val="22"/>
        </w:rPr>
        <w:t> </w:t>
      </w:r>
      <w:r>
        <w:rPr>
          <w:sz w:val="22"/>
        </w:rPr>
        <w:t>berukuran</w:t>
      </w:r>
      <w:r>
        <w:rPr>
          <w:spacing w:val="-8"/>
          <w:sz w:val="22"/>
        </w:rPr>
        <w:t> </w:t>
      </w:r>
      <w:r>
        <w:rPr>
          <w:b/>
          <w:sz w:val="22"/>
        </w:rPr>
        <w:t>maksimal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4,5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MB</w:t>
      </w:r>
      <w:r>
        <w:rPr>
          <w:b/>
          <w:spacing w:val="-5"/>
          <w:sz w:val="22"/>
        </w:rPr>
        <w:t> </w:t>
      </w:r>
      <w:r>
        <w:rPr>
          <w:sz w:val="22"/>
        </w:rPr>
        <w:t>untuk</w:t>
      </w:r>
      <w:r>
        <w:rPr>
          <w:spacing w:val="-8"/>
          <w:sz w:val="22"/>
        </w:rPr>
        <w:t> </w:t>
      </w:r>
      <w:r>
        <w:rPr>
          <w:sz w:val="22"/>
        </w:rPr>
        <w:t>diungga</w:t>
      </w:r>
      <w:r>
        <w:rPr>
          <w:sz w:val="22"/>
        </w:rPr>
        <w:t>h</w:t>
      </w:r>
      <w:r>
        <w:rPr>
          <w:sz w:val="22"/>
        </w:rPr>
        <w:t> </w:t>
      </w:r>
      <w:r>
        <w:rPr>
          <w:w w:val="110"/>
          <w:sz w:val="22"/>
        </w:rPr>
        <w:t>di </w:t>
      </w:r>
      <w:hyperlink r:id="rId8">
        <w:r>
          <w:rPr>
            <w:color w:val="0000FF"/>
            <w:w w:val="110"/>
            <w:sz w:val="22"/>
            <w:u w:val="single" w:color="0000FF"/>
          </w:rPr>
          <w:t>s.id/RegistrasiSFT2026</w:t>
        </w:r>
      </w:hyperlink>
      <w:r>
        <w:rPr>
          <w:color w:val="0000FF"/>
          <w:w w:val="110"/>
          <w:sz w:val="22"/>
        </w:rPr>
        <w:t> </w:t>
      </w:r>
      <w:r>
        <w:rPr>
          <w:w w:val="110"/>
          <w:sz w:val="22"/>
        </w:rPr>
        <w:t>melalui laman pendaftaran yang tersedia.</w:t>
      </w:r>
    </w:p>
    <w:p>
      <w:pPr>
        <w:spacing w:after="0" w:line="283" w:lineRule="auto"/>
        <w:jc w:val="both"/>
        <w:rPr>
          <w:sz w:val="22"/>
        </w:rPr>
        <w:sectPr>
          <w:pgSz w:w="11910" w:h="16840"/>
          <w:pgMar w:top="1400" w:bottom="280" w:left="1417" w:right="1417"/>
        </w:sectPr>
      </w:pPr>
    </w:p>
    <w:p>
      <w:pPr>
        <w:spacing w:before="86"/>
        <w:ind w:left="23" w:right="0" w:firstLine="0"/>
        <w:jc w:val="left"/>
        <w:rPr>
          <w:b/>
          <w:sz w:val="22"/>
        </w:rPr>
      </w:pPr>
      <w:r>
        <w:rPr>
          <w:b/>
          <w:color w:val="FF0000"/>
          <w:w w:val="85"/>
          <w:sz w:val="22"/>
        </w:rPr>
        <w:t>Contoh</w:t>
      </w:r>
      <w:r>
        <w:rPr>
          <w:b/>
          <w:color w:val="FF0000"/>
          <w:spacing w:val="21"/>
          <w:sz w:val="22"/>
        </w:rPr>
        <w:t> </w:t>
      </w:r>
      <w:r>
        <w:rPr>
          <w:b/>
          <w:color w:val="FF0000"/>
          <w:spacing w:val="-2"/>
          <w:sz w:val="22"/>
        </w:rPr>
        <w:t>Pengisian:</w:t>
      </w:r>
    </w:p>
    <w:p>
      <w:pPr>
        <w:pStyle w:val="BodyText"/>
        <w:spacing w:before="92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2"/>
      </w:tblGrid>
      <w:tr>
        <w:trPr>
          <w:trHeight w:val="620" w:hRule="atLeast"/>
        </w:trPr>
        <w:tc>
          <w:tcPr>
            <w:tcW w:w="8942" w:type="dxa"/>
            <w:shd w:val="clear" w:color="auto" w:fill="0077C7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6"/>
                <w:sz w:val="20"/>
              </w:rPr>
              <w:t>Ide/Solusi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Pemecahan</w:t>
            </w:r>
            <w:r>
              <w:rPr>
                <w:b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Masalah</w:t>
            </w:r>
          </w:p>
        </w:tc>
      </w:tr>
      <w:tr>
        <w:trPr>
          <w:trHeight w:val="918" w:hRule="atLeast"/>
        </w:trPr>
        <w:tc>
          <w:tcPr>
            <w:tcW w:w="89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Judul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Projek/Ide</w:t>
            </w:r>
          </w:p>
          <w:p>
            <w:pPr>
              <w:pStyle w:val="TableParagraph"/>
              <w:spacing w:line="247" w:lineRule="auto" w:before="9"/>
              <w:ind w:right="4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5024">
                      <wp:simplePos x="0" y="0"/>
                      <wp:positionH relativeFrom="column">
                        <wp:posOffset>-3225</wp:posOffset>
                      </wp:positionH>
                      <wp:positionV relativeFrom="paragraph">
                        <wp:posOffset>165887</wp:posOffset>
                      </wp:positionV>
                      <wp:extent cx="5726430" cy="6525259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5726430" cy="6525259"/>
                                <a:chExt cx="5726430" cy="6525259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6430" cy="6525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4pt;margin-top:13.061988pt;width:450.9pt;height:513.8pt;mso-position-horizontal-relative:column;mso-position-vertical-relative:paragraph;z-index:-15891456" id="docshapegroup1" coordorigin="-5,261" coordsize="9018,10276">
                      <v:shape style="position:absolute;left:-6;top:261;width:9018;height:10276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0000"/>
                <w:w w:val="110"/>
                <w:sz w:val="20"/>
              </w:rPr>
              <w:t>TriadLearn:</w:t>
            </w:r>
            <w:r>
              <w:rPr>
                <w:color w:val="FF0000"/>
                <w:spacing w:val="-17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Platform</w:t>
            </w:r>
            <w:r>
              <w:rPr>
                <w:color w:val="FF0000"/>
                <w:spacing w:val="-15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Gamifikasi</w:t>
            </w:r>
            <w:r>
              <w:rPr>
                <w:color w:val="FF0000"/>
                <w:spacing w:val="-17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Pendidikan</w:t>
            </w:r>
            <w:r>
              <w:rPr>
                <w:color w:val="FF0000"/>
                <w:spacing w:val="-16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Berbasis</w:t>
            </w:r>
            <w:r>
              <w:rPr>
                <w:color w:val="FF0000"/>
                <w:spacing w:val="-15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Self-Determination</w:t>
            </w:r>
            <w:r>
              <w:rPr>
                <w:color w:val="FF0000"/>
                <w:spacing w:val="-16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Theory</w:t>
            </w:r>
            <w:r>
              <w:rPr>
                <w:color w:val="FF0000"/>
                <w:spacing w:val="-16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untu</w:t>
            </w:r>
            <w:r>
              <w:rPr>
                <w:color w:val="FF0000"/>
                <w:w w:val="110"/>
                <w:sz w:val="20"/>
              </w:rPr>
              <w:t>k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Meningkatkan</w:t>
            </w:r>
            <w:r>
              <w:rPr>
                <w:color w:val="FF0000"/>
                <w:spacing w:val="-14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Efikasi</w:t>
            </w:r>
            <w:r>
              <w:rPr>
                <w:color w:val="FF0000"/>
                <w:spacing w:val="-15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Diri</w:t>
            </w:r>
            <w:r>
              <w:rPr>
                <w:color w:val="FF0000"/>
                <w:spacing w:val="-15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dan</w:t>
            </w:r>
            <w:r>
              <w:rPr>
                <w:color w:val="FF0000"/>
                <w:spacing w:val="-13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Motivasi</w:t>
            </w:r>
            <w:r>
              <w:rPr>
                <w:color w:val="FF0000"/>
                <w:spacing w:val="-15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Intrinsik</w:t>
            </w:r>
            <w:r>
              <w:rPr>
                <w:color w:val="FF0000"/>
                <w:spacing w:val="-15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Siswa.</w:t>
            </w:r>
          </w:p>
        </w:tc>
      </w:tr>
      <w:tr>
        <w:trPr>
          <w:trHeight w:val="680" w:hRule="atLeast"/>
        </w:trPr>
        <w:tc>
          <w:tcPr>
            <w:tcW w:w="8942" w:type="dxa"/>
          </w:tcPr>
          <w:p>
            <w:pPr>
              <w:pStyle w:val="TableParagraph"/>
              <w:spacing w:line="247" w:lineRule="auto"/>
              <w:ind w:right="5645"/>
              <w:rPr>
                <w:sz w:val="20"/>
              </w:rPr>
            </w:pPr>
            <w:r>
              <w:rPr>
                <w:b/>
                <w:spacing w:val="-6"/>
                <w:sz w:val="20"/>
              </w:rPr>
              <w:t>2. Tema/Bidang yang dipili</w:t>
            </w:r>
            <w:r>
              <w:rPr>
                <w:b/>
                <w:spacing w:val="-6"/>
                <w:sz w:val="20"/>
              </w:rPr>
              <w:t>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Education</w:t>
            </w:r>
          </w:p>
        </w:tc>
      </w:tr>
      <w:tr>
        <w:trPr>
          <w:trHeight w:val="3799" w:hRule="atLeast"/>
        </w:trPr>
        <w:tc>
          <w:tcPr>
            <w:tcW w:w="89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3.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Latar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Belakang</w:t>
            </w:r>
          </w:p>
          <w:p>
            <w:pPr>
              <w:pStyle w:val="TableParagraph"/>
              <w:spacing w:line="247" w:lineRule="auto" w:before="9"/>
              <w:ind w:right="43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Rendahnya minat belajar siswa sering kali berakar dari lingkungan kelas yang statis dan kurangny</w:t>
            </w:r>
            <w:r>
              <w:rPr>
                <w:color w:val="FF0000"/>
                <w:w w:val="110"/>
                <w:sz w:val="20"/>
              </w:rPr>
              <w:t>a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rasa</w:t>
            </w:r>
            <w:r>
              <w:rPr>
                <w:color w:val="FF0000"/>
                <w:spacing w:val="-8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otonomi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atau</w:t>
            </w:r>
            <w:r>
              <w:rPr>
                <w:color w:val="FF0000"/>
                <w:spacing w:val="-7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kendali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dalam</w:t>
            </w:r>
            <w:r>
              <w:rPr>
                <w:color w:val="FF0000"/>
                <w:spacing w:val="-8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proses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pembelajaran.</w:t>
            </w:r>
            <w:r>
              <w:rPr>
                <w:color w:val="FF0000"/>
                <w:spacing w:val="-9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Data</w:t>
            </w:r>
            <w:r>
              <w:rPr>
                <w:color w:val="FF0000"/>
                <w:spacing w:val="-8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menunjukkan</w:t>
            </w:r>
            <w:r>
              <w:rPr>
                <w:color w:val="FF0000"/>
                <w:spacing w:val="-8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bahwa</w:t>
            </w:r>
            <w:r>
              <w:rPr>
                <w:color w:val="FF0000"/>
                <w:spacing w:val="-9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aktivi</w:t>
            </w:r>
            <w:r>
              <w:rPr>
                <w:color w:val="FF0000"/>
                <w:spacing w:val="-2"/>
                <w:w w:val="115"/>
                <w:sz w:val="20"/>
              </w:rPr>
              <w:t>tas</w:t>
            </w:r>
            <w:r>
              <w:rPr>
                <w:color w:val="FF0000"/>
                <w:spacing w:val="-2"/>
                <w:w w:val="115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dominan siswa saat jam pelajaran kosong adalah tidur (30%) dan bermain game (23%), seme</w:t>
            </w:r>
            <w:r>
              <w:rPr>
                <w:color w:val="FF0000"/>
                <w:w w:val="110"/>
                <w:sz w:val="20"/>
              </w:rPr>
              <w:t>ntara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hanya 9% yang memilih untuk belajar.</w:t>
            </w:r>
          </w:p>
          <w:p>
            <w:pPr>
              <w:pStyle w:val="TableParagraph"/>
              <w:spacing w:before="1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47" w:lineRule="auto" w:before="1"/>
              <w:ind w:right="43"/>
              <w:rPr>
                <w:sz w:val="20"/>
              </w:rPr>
            </w:pPr>
            <w:r>
              <w:rPr>
                <w:color w:val="FF0000"/>
                <w:w w:val="115"/>
                <w:sz w:val="20"/>
              </w:rPr>
              <w:t>Temuan</w:t>
            </w:r>
            <w:r>
              <w:rPr>
                <w:color w:val="FF0000"/>
                <w:spacing w:val="-19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utama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dari</w:t>
            </w:r>
            <w:r>
              <w:rPr>
                <w:color w:val="FF0000"/>
                <w:spacing w:val="2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riset</w:t>
            </w:r>
            <w:r>
              <w:rPr>
                <w:color w:val="FF0000"/>
                <w:spacing w:val="-2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menunjukkan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bahwa</w:t>
            </w:r>
            <w:r>
              <w:rPr>
                <w:color w:val="FF0000"/>
                <w:spacing w:val="-19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siswa</w:t>
            </w:r>
            <w:r>
              <w:rPr>
                <w:color w:val="FF0000"/>
                <w:spacing w:val="-2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merasa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malas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mengerjakan</w:t>
            </w:r>
            <w:r>
              <w:rPr>
                <w:color w:val="FF0000"/>
                <w:spacing w:val="-2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tugas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karena</w:t>
            </w:r>
            <w:r>
              <w:rPr>
                <w:color w:val="FF0000"/>
                <w:w w:val="115"/>
                <w:sz w:val="20"/>
              </w:rPr>
              <w:t> formatnya</w:t>
            </w:r>
            <w:r>
              <w:rPr>
                <w:color w:val="FF0000"/>
                <w:spacing w:val="-14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yang</w:t>
            </w:r>
            <w:r>
              <w:rPr>
                <w:color w:val="FF0000"/>
                <w:spacing w:val="-14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membosankan</w:t>
            </w:r>
            <w:r>
              <w:rPr>
                <w:color w:val="FF0000"/>
                <w:spacing w:val="-15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serta</w:t>
            </w:r>
            <w:r>
              <w:rPr>
                <w:color w:val="FF0000"/>
                <w:spacing w:val="-14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kurangnya</w:t>
            </w:r>
            <w:r>
              <w:rPr>
                <w:color w:val="FF0000"/>
                <w:spacing w:val="-14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insentif</w:t>
            </w:r>
            <w:r>
              <w:rPr>
                <w:color w:val="FF0000"/>
                <w:spacing w:val="-16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yang</w:t>
            </w:r>
            <w:r>
              <w:rPr>
                <w:color w:val="FF0000"/>
                <w:spacing w:val="-14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jelas</w:t>
            </w:r>
            <w:r>
              <w:rPr>
                <w:color w:val="FF0000"/>
                <w:spacing w:val="-14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untuk</w:t>
            </w:r>
            <w:r>
              <w:rPr>
                <w:color w:val="FF0000"/>
                <w:spacing w:val="-16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berpartisipasi</w:t>
            </w:r>
            <w:r>
              <w:rPr>
                <w:color w:val="FF0000"/>
                <w:spacing w:val="-16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secar</w:t>
            </w:r>
            <w:r>
              <w:rPr>
                <w:color w:val="FF0000"/>
                <w:w w:val="115"/>
                <w:sz w:val="20"/>
              </w:rPr>
              <w:t>a</w:t>
            </w:r>
            <w:r>
              <w:rPr>
                <w:color w:val="FF0000"/>
                <w:w w:val="115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aktif. Masalah intinya adalah ketiadaan sistem yang mampu memenuhi kebutuhan psikologis das</w:t>
            </w:r>
            <w:r>
              <w:rPr>
                <w:color w:val="FF0000"/>
                <w:w w:val="110"/>
                <w:sz w:val="20"/>
              </w:rPr>
              <w:t>ar</w:t>
            </w:r>
            <w:r>
              <w:rPr>
                <w:color w:val="FF0000"/>
                <w:w w:val="110"/>
                <w:sz w:val="20"/>
              </w:rPr>
              <w:t> siswa yaitu otonomi, kompetensi, dan keterhubungan dalam kegiatan akademik sehari-hari. Ole</w:t>
            </w:r>
            <w:r>
              <w:rPr>
                <w:color w:val="FF0000"/>
                <w:w w:val="110"/>
                <w:sz w:val="20"/>
              </w:rPr>
              <w:t>h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karena</w:t>
            </w:r>
            <w:r>
              <w:rPr>
                <w:color w:val="FF0000"/>
                <w:spacing w:val="-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itu,</w:t>
            </w:r>
            <w:r>
              <w:rPr>
                <w:color w:val="FF0000"/>
                <w:spacing w:val="-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tantangan</w:t>
            </w:r>
            <w:r>
              <w:rPr>
                <w:color w:val="FF0000"/>
                <w:spacing w:val="-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yang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ingin</w:t>
            </w:r>
            <w:r>
              <w:rPr>
                <w:color w:val="FF0000"/>
                <w:spacing w:val="-9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dipecahkan</w:t>
            </w:r>
            <w:r>
              <w:rPr>
                <w:color w:val="FF0000"/>
                <w:spacing w:val="-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adalah</w:t>
            </w:r>
            <w:r>
              <w:rPr>
                <w:color w:val="FF0000"/>
                <w:spacing w:val="-9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bagaimana</w:t>
            </w:r>
            <w:r>
              <w:rPr>
                <w:color w:val="FF0000"/>
                <w:spacing w:val="-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menciptakan</w:t>
            </w:r>
            <w:r>
              <w:rPr>
                <w:color w:val="FF0000"/>
                <w:spacing w:val="-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jembatan</w:t>
            </w:r>
            <w:r>
              <w:rPr>
                <w:color w:val="FF0000"/>
                <w:spacing w:val="-9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teknolog</w:t>
            </w:r>
            <w:r>
              <w:rPr>
                <w:color w:val="FF0000"/>
                <w:w w:val="115"/>
                <w:sz w:val="20"/>
              </w:rPr>
              <w:t>i</w:t>
            </w:r>
            <w:r>
              <w:rPr>
                <w:color w:val="FF0000"/>
                <w:w w:val="115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yang mengubah proses belajar menjadi pengalaman yang tidak hanya edukatif, tetapi juga menari</w:t>
            </w:r>
            <w:r>
              <w:rPr>
                <w:color w:val="FF0000"/>
                <w:w w:val="110"/>
                <w:sz w:val="20"/>
              </w:rPr>
              <w:t>k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dan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memberikan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memuaskan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kebutuhan-kebutuhan</w:t>
            </w:r>
            <w:r>
              <w:rPr>
                <w:color w:val="FF0000"/>
                <w:spacing w:val="-6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psikologis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mereka,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yaitu</w:t>
            </w:r>
            <w:r>
              <w:rPr>
                <w:color w:val="FF0000"/>
                <w:spacing w:val="-7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dapat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membu</w:t>
            </w:r>
            <w:r>
              <w:rPr>
                <w:color w:val="FF0000"/>
                <w:spacing w:val="-2"/>
                <w:w w:val="115"/>
                <w:sz w:val="20"/>
              </w:rPr>
              <w:t>at</w:t>
            </w:r>
            <w:r>
              <w:rPr>
                <w:color w:val="FF0000"/>
                <w:spacing w:val="-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mereka</w:t>
            </w:r>
            <w:r>
              <w:rPr>
                <w:color w:val="FF0000"/>
                <w:spacing w:val="-19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merasa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memiliki</w:t>
            </w:r>
            <w:r>
              <w:rPr>
                <w:color w:val="FF0000"/>
                <w:spacing w:val="-2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kendali</w:t>
            </w:r>
            <w:r>
              <w:rPr>
                <w:color w:val="FF0000"/>
                <w:spacing w:val="-2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atas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pembelajarannya,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memberikan</w:t>
            </w:r>
            <w:r>
              <w:rPr>
                <w:color w:val="FF0000"/>
                <w:spacing w:val="-19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rasa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pencapaian,</w:t>
            </w:r>
            <w:r>
              <w:rPr>
                <w:color w:val="FF0000"/>
                <w:spacing w:val="-2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ser</w:t>
            </w:r>
            <w:r>
              <w:rPr>
                <w:color w:val="FF0000"/>
                <w:w w:val="115"/>
                <w:sz w:val="20"/>
              </w:rPr>
              <w:t>ta</w:t>
            </w:r>
            <w:r>
              <w:rPr>
                <w:color w:val="FF0000"/>
                <w:w w:val="115"/>
                <w:sz w:val="20"/>
              </w:rPr>
              <w:t> memastikan</w:t>
            </w:r>
            <w:r>
              <w:rPr>
                <w:color w:val="FF0000"/>
                <w:spacing w:val="-5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siswa</w:t>
            </w:r>
            <w:r>
              <w:rPr>
                <w:color w:val="FF0000"/>
                <w:spacing w:val="-6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terhubung</w:t>
            </w:r>
            <w:r>
              <w:rPr>
                <w:color w:val="FF0000"/>
                <w:spacing w:val="-6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dengan</w:t>
            </w:r>
            <w:r>
              <w:rPr>
                <w:color w:val="FF0000"/>
                <w:spacing w:val="-5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rekan-rekan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sebayanya.</w:t>
            </w:r>
          </w:p>
        </w:tc>
      </w:tr>
      <w:tr>
        <w:trPr>
          <w:trHeight w:val="918" w:hRule="atLeast"/>
        </w:trPr>
        <w:tc>
          <w:tcPr>
            <w:tcW w:w="89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4.</w:t>
            </w:r>
            <w:r>
              <w:rPr>
                <w:b/>
                <w:spacing w:val="-2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Target</w:t>
            </w:r>
            <w:r>
              <w:rPr>
                <w:b/>
                <w:spacing w:val="-3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Pengguna</w:t>
            </w:r>
          </w:p>
          <w:p>
            <w:pPr>
              <w:pStyle w:val="TableParagraph"/>
              <w:spacing w:line="247" w:lineRule="auto" w:before="9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Target utama adalah siswa sekolah menengah (usia 12-18 tahun) yang mengalami penuruna</w:t>
            </w:r>
            <w:r>
              <w:rPr>
                <w:color w:val="FF0000"/>
                <w:w w:val="110"/>
                <w:sz w:val="20"/>
              </w:rPr>
              <w:t>n</w:t>
            </w:r>
            <w:r>
              <w:rPr>
                <w:color w:val="FF0000"/>
                <w:w w:val="110"/>
                <w:sz w:val="20"/>
              </w:rPr>
              <w:t> motivasi</w:t>
            </w:r>
            <w:r>
              <w:rPr>
                <w:color w:val="FF0000"/>
                <w:spacing w:val="-5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belajar</w:t>
            </w:r>
            <w:r>
              <w:rPr>
                <w:color w:val="FF0000"/>
                <w:spacing w:val="-5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atau</w:t>
            </w:r>
            <w:r>
              <w:rPr>
                <w:color w:val="FF0000"/>
                <w:spacing w:val="-4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merasa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tidak</w:t>
            </w:r>
            <w:r>
              <w:rPr>
                <w:color w:val="FF0000"/>
                <w:spacing w:val="-4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terbantu</w:t>
            </w:r>
            <w:r>
              <w:rPr>
                <w:color w:val="FF0000"/>
                <w:spacing w:val="-4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oleh</w:t>
            </w:r>
            <w:r>
              <w:rPr>
                <w:color w:val="FF0000"/>
                <w:spacing w:val="-4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metode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pengajaran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konvensional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di</w:t>
            </w:r>
            <w:r>
              <w:rPr>
                <w:color w:val="FF0000"/>
                <w:spacing w:val="-5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sekolah.</w:t>
            </w:r>
          </w:p>
        </w:tc>
      </w:tr>
      <w:tr>
        <w:trPr>
          <w:trHeight w:val="6209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00" w:val="left" w:leader="none"/>
              </w:tabs>
              <w:spacing w:line="240" w:lineRule="auto" w:before="101" w:after="0"/>
              <w:ind w:left="300" w:right="0" w:hanging="200"/>
              <w:jc w:val="lef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Deskripsi</w:t>
            </w:r>
            <w:r>
              <w:rPr>
                <w:b/>
                <w:spacing w:val="2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Ide</w:t>
            </w:r>
          </w:p>
          <w:p>
            <w:pPr>
              <w:pStyle w:val="TableParagraph"/>
              <w:spacing w:line="285" w:lineRule="auto" w:before="9"/>
              <w:ind w:right="43"/>
              <w:rPr>
                <w:sz w:val="20"/>
              </w:rPr>
            </w:pPr>
            <w:r>
              <w:rPr>
                <w:color w:val="FF0000"/>
                <w:w w:val="115"/>
                <w:sz w:val="20"/>
              </w:rPr>
              <w:t>TriadLearn</w:t>
            </w:r>
            <w:r>
              <w:rPr>
                <w:color w:val="FF0000"/>
                <w:spacing w:val="-2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adalah</w:t>
            </w:r>
            <w:r>
              <w:rPr>
                <w:color w:val="FF0000"/>
                <w:spacing w:val="-19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platform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manajemen</w:t>
            </w:r>
            <w:r>
              <w:rPr>
                <w:color w:val="FF0000"/>
                <w:spacing w:val="-2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pembelajaran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(LMS)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yang</w:t>
            </w:r>
            <w:r>
              <w:rPr>
                <w:color w:val="FF0000"/>
                <w:spacing w:val="-19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mengintegrasikan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prinsi</w:t>
            </w:r>
            <w:r>
              <w:rPr>
                <w:color w:val="FF0000"/>
                <w:w w:val="115"/>
                <w:sz w:val="20"/>
              </w:rPr>
              <w:t>p</w:t>
            </w:r>
            <w:r>
              <w:rPr>
                <w:color w:val="FF0000"/>
                <w:w w:val="115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gamifikasi untuk membangun niat belajar dengan memberi perhatian kepada motivasi intrinsi</w:t>
            </w:r>
            <w:r>
              <w:rPr>
                <w:color w:val="FF0000"/>
                <w:w w:val="110"/>
                <w:sz w:val="20"/>
              </w:rPr>
              <w:t>k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siswa.</w:t>
            </w:r>
          </w:p>
          <w:p>
            <w:pPr>
              <w:pStyle w:val="TableParagraph"/>
              <w:spacing w:before="4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FF0000"/>
                <w:spacing w:val="-2"/>
                <w:w w:val="110"/>
                <w:sz w:val="20"/>
              </w:rPr>
              <w:t>Fitur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0" w:val="left" w:leader="none"/>
              </w:tabs>
              <w:spacing w:line="283" w:lineRule="auto" w:before="45" w:after="0"/>
              <w:ind w:left="820" w:right="400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Misi Mandiri: Siswa membuka aplikasi</w:t>
            </w:r>
            <w:r>
              <w:rPr>
                <w:color w:val="FF0000"/>
                <w:spacing w:val="-1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dan menyetel "misi</w:t>
            </w:r>
            <w:r>
              <w:rPr>
                <w:color w:val="FF0000"/>
                <w:spacing w:val="-1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belajar"</w:t>
            </w:r>
            <w:r>
              <w:rPr>
                <w:color w:val="FF0000"/>
                <w:spacing w:val="-1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harian sesuai deng</w:t>
            </w:r>
            <w:r>
              <w:rPr>
                <w:color w:val="FF0000"/>
                <w:w w:val="110"/>
                <w:sz w:val="20"/>
              </w:rPr>
              <w:t>an</w:t>
            </w:r>
            <w:r>
              <w:rPr>
                <w:color w:val="FF0000"/>
                <w:w w:val="110"/>
                <w:sz w:val="20"/>
              </w:rPr>
              <w:t> minat atau target pribadi mereka untuk memberikan rasa kendali (Otonomi).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0" w:val="left" w:leader="none"/>
              </w:tabs>
              <w:spacing w:line="285" w:lineRule="auto" w:before="3" w:after="0"/>
              <w:ind w:left="820" w:right="627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Umpan</w:t>
            </w:r>
            <w:r>
              <w:rPr>
                <w:color w:val="FF0000"/>
                <w:spacing w:val="-2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Balik</w:t>
            </w:r>
            <w:r>
              <w:rPr>
                <w:color w:val="FF0000"/>
                <w:spacing w:val="-4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Instan:</w:t>
            </w:r>
            <w:r>
              <w:rPr>
                <w:color w:val="FF0000"/>
                <w:spacing w:val="-2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Setelah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menyelesaikan</w:t>
            </w:r>
            <w:r>
              <w:rPr>
                <w:color w:val="FF0000"/>
                <w:spacing w:val="-2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tugas</w:t>
            </w:r>
            <w:r>
              <w:rPr>
                <w:color w:val="FF0000"/>
                <w:spacing w:val="-2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atau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kuis,</w:t>
            </w:r>
            <w:r>
              <w:rPr>
                <w:color w:val="FF0000"/>
                <w:spacing w:val="-2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AI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memberikan</w:t>
            </w:r>
            <w:r>
              <w:rPr>
                <w:color w:val="FF0000"/>
                <w:spacing w:val="-2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poin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d</w:t>
            </w:r>
            <w:r>
              <w:rPr>
                <w:color w:val="FF0000"/>
                <w:w w:val="110"/>
                <w:sz w:val="20"/>
              </w:rPr>
              <w:t>an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badges</w:t>
            </w:r>
            <w:r>
              <w:rPr>
                <w:color w:val="FF0000"/>
                <w:spacing w:val="-1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secara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real-time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sebagai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validasi</w:t>
            </w:r>
            <w:r>
              <w:rPr>
                <w:color w:val="FF0000"/>
                <w:spacing w:val="-1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atas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usaha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siswa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(Kompetensi).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0" w:val="left" w:leader="none"/>
              </w:tabs>
              <w:spacing w:line="285" w:lineRule="auto" w:before="0" w:after="0"/>
              <w:ind w:left="820" w:right="154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w w:val="115"/>
                <w:sz w:val="20"/>
              </w:rPr>
              <w:t>Kolaborasi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Sosial:</w:t>
            </w:r>
            <w:r>
              <w:rPr>
                <w:color w:val="FF0000"/>
                <w:spacing w:val="-7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Siswa</w:t>
            </w:r>
            <w:r>
              <w:rPr>
                <w:color w:val="FF0000"/>
                <w:spacing w:val="-9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dapat</w:t>
            </w:r>
            <w:r>
              <w:rPr>
                <w:color w:val="FF0000"/>
                <w:spacing w:val="-8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bergabung</w:t>
            </w:r>
            <w:r>
              <w:rPr>
                <w:color w:val="FF0000"/>
                <w:spacing w:val="-9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dalam</w:t>
            </w:r>
            <w:r>
              <w:rPr>
                <w:color w:val="FF0000"/>
                <w:spacing w:val="-8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"Clan"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atau</w:t>
            </w:r>
            <w:r>
              <w:rPr>
                <w:color w:val="FF0000"/>
                <w:spacing w:val="-9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kelompok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belajar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untu</w:t>
            </w:r>
            <w:r>
              <w:rPr>
                <w:color w:val="FF0000"/>
                <w:spacing w:val="-2"/>
                <w:w w:val="115"/>
                <w:sz w:val="20"/>
              </w:rPr>
              <w:t>k</w:t>
            </w:r>
            <w:r>
              <w:rPr>
                <w:color w:val="FF0000"/>
                <w:spacing w:val="-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menyelesaikan</w:t>
            </w:r>
            <w:r>
              <w:rPr>
                <w:color w:val="FF0000"/>
                <w:spacing w:val="-19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tantangan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bersama,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mendorong</w:t>
            </w:r>
            <w:r>
              <w:rPr>
                <w:color w:val="FF0000"/>
                <w:spacing w:val="-2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interaksi</w:t>
            </w:r>
            <w:r>
              <w:rPr>
                <w:color w:val="FF0000"/>
                <w:spacing w:val="-2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positif</w:t>
            </w:r>
            <w:r>
              <w:rPr>
                <w:color w:val="FF0000"/>
                <w:spacing w:val="-2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antar</w:t>
            </w:r>
            <w:r>
              <w:rPr>
                <w:color w:val="FF0000"/>
                <w:spacing w:val="-2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teman</w:t>
            </w:r>
            <w:r>
              <w:rPr>
                <w:color w:val="FF0000"/>
                <w:spacing w:val="-18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sejawat.</w:t>
            </w:r>
            <w:r>
              <w:rPr>
                <w:color w:val="FF0000"/>
                <w:spacing w:val="-19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A</w:t>
            </w:r>
            <w:r>
              <w:rPr>
                <w:color w:val="FF0000"/>
                <w:w w:val="115"/>
                <w:sz w:val="20"/>
              </w:rPr>
              <w:t>I</w:t>
            </w:r>
            <w:r>
              <w:rPr>
                <w:color w:val="FF0000"/>
                <w:w w:val="115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akan memberikan informasi terkait materi yang dikuasai dan belum terlalu dikuasai seti</w:t>
            </w:r>
            <w:r>
              <w:rPr>
                <w:color w:val="FF0000"/>
                <w:w w:val="110"/>
                <w:sz w:val="20"/>
              </w:rPr>
              <w:t>ap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siswa,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agar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mereka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dapat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membantu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satu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sama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lain</w:t>
            </w:r>
            <w:r>
              <w:rPr>
                <w:color w:val="FF0000"/>
                <w:spacing w:val="4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(Relasi).</w:t>
            </w:r>
          </w:p>
          <w:p>
            <w:pPr>
              <w:pStyle w:val="TableParagraph"/>
              <w:spacing w:before="4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FF0000"/>
                <w:w w:val="105"/>
                <w:sz w:val="20"/>
              </w:rPr>
              <w:t>Deskripsi</w:t>
            </w:r>
            <w:r>
              <w:rPr>
                <w:color w:val="FF0000"/>
                <w:spacing w:val="-6"/>
                <w:w w:val="105"/>
                <w:sz w:val="20"/>
              </w:rPr>
              <w:t> </w:t>
            </w:r>
            <w:r>
              <w:rPr>
                <w:color w:val="FF0000"/>
                <w:spacing w:val="-2"/>
                <w:w w:val="110"/>
                <w:sz w:val="20"/>
              </w:rPr>
              <w:t>Wireframe:</w:t>
            </w: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  <w:r>
              <w:rPr>
                <w:b/>
                <w:color w:val="FF0000"/>
                <w:w w:val="90"/>
                <w:sz w:val="20"/>
              </w:rPr>
              <w:t>A.</w:t>
            </w:r>
            <w:r>
              <w:rPr>
                <w:b/>
                <w:color w:val="FF0000"/>
                <w:sz w:val="20"/>
              </w:rPr>
              <w:t> </w:t>
            </w:r>
            <w:r>
              <w:rPr>
                <w:b/>
                <w:color w:val="FF0000"/>
                <w:w w:val="90"/>
                <w:sz w:val="20"/>
              </w:rPr>
              <w:t>Alur</w:t>
            </w:r>
            <w:r>
              <w:rPr>
                <w:b/>
                <w:color w:val="FF0000"/>
                <w:sz w:val="20"/>
              </w:rPr>
              <w:t> </w:t>
            </w:r>
            <w:r>
              <w:rPr>
                <w:b/>
                <w:color w:val="FF0000"/>
                <w:w w:val="90"/>
                <w:sz w:val="20"/>
              </w:rPr>
              <w:t>Pengguna</w:t>
            </w:r>
            <w:r>
              <w:rPr>
                <w:b/>
                <w:color w:val="FF0000"/>
                <w:spacing w:val="-2"/>
                <w:sz w:val="20"/>
              </w:rPr>
              <w:t> </w:t>
            </w:r>
            <w:r>
              <w:rPr>
                <w:b/>
                <w:color w:val="FF0000"/>
                <w:w w:val="90"/>
                <w:sz w:val="20"/>
              </w:rPr>
              <w:t>(User</w:t>
            </w:r>
            <w:r>
              <w:rPr>
                <w:b/>
                <w:color w:val="FF0000"/>
                <w:spacing w:val="-4"/>
                <w:sz w:val="20"/>
              </w:rPr>
              <w:t> </w:t>
            </w:r>
            <w:r>
              <w:rPr>
                <w:b/>
                <w:color w:val="FF0000"/>
                <w:spacing w:val="-2"/>
                <w:w w:val="90"/>
                <w:sz w:val="20"/>
              </w:rPr>
              <w:t>Flow):</w:t>
            </w:r>
          </w:p>
          <w:p>
            <w:pPr>
              <w:pStyle w:val="TableParagraph"/>
              <w:spacing w:before="5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</w:tabs>
              <w:spacing w:line="240" w:lineRule="auto" w:before="0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w w:val="110"/>
                <w:sz w:val="20"/>
              </w:rPr>
              <w:t>Pengguna</w:t>
            </w:r>
            <w:r>
              <w:rPr>
                <w:color w:val="FF0000"/>
                <w:spacing w:val="-6"/>
                <w:w w:val="110"/>
                <w:sz w:val="20"/>
              </w:rPr>
              <w:t> </w:t>
            </w:r>
            <w:r>
              <w:rPr>
                <w:color w:val="FF0000"/>
                <w:spacing w:val="-2"/>
                <w:w w:val="110"/>
                <w:sz w:val="20"/>
              </w:rPr>
              <w:t>membuka</w:t>
            </w:r>
            <w:r>
              <w:rPr>
                <w:color w:val="FF0000"/>
                <w:spacing w:val="-5"/>
                <w:w w:val="110"/>
                <w:sz w:val="20"/>
              </w:rPr>
              <w:t> </w:t>
            </w:r>
            <w:r>
              <w:rPr>
                <w:color w:val="FF0000"/>
                <w:spacing w:val="-2"/>
                <w:w w:val="110"/>
                <w:sz w:val="20"/>
              </w:rPr>
              <w:t>aplikasi</w:t>
            </w:r>
            <w:r>
              <w:rPr>
                <w:color w:val="FF0000"/>
                <w:spacing w:val="-7"/>
                <w:w w:val="110"/>
                <w:sz w:val="20"/>
              </w:rPr>
              <w:t> </w:t>
            </w:r>
            <w:r>
              <w:rPr>
                <w:color w:val="FF0000"/>
                <w:spacing w:val="-2"/>
                <w:w w:val="110"/>
                <w:sz w:val="20"/>
              </w:rPr>
              <w:t>dan</w:t>
            </w:r>
            <w:r>
              <w:rPr>
                <w:color w:val="FF0000"/>
                <w:spacing w:val="-5"/>
                <w:w w:val="110"/>
                <w:sz w:val="20"/>
              </w:rPr>
              <w:t> </w:t>
            </w:r>
            <w:r>
              <w:rPr>
                <w:color w:val="FF0000"/>
                <w:spacing w:val="-2"/>
                <w:w w:val="110"/>
                <w:sz w:val="20"/>
              </w:rPr>
              <w:t>menekan</w:t>
            </w:r>
            <w:r>
              <w:rPr>
                <w:color w:val="FF0000"/>
                <w:spacing w:val="-5"/>
                <w:w w:val="110"/>
                <w:sz w:val="20"/>
              </w:rPr>
              <w:t> </w:t>
            </w:r>
            <w:r>
              <w:rPr>
                <w:color w:val="FF0000"/>
                <w:spacing w:val="-2"/>
                <w:w w:val="110"/>
                <w:sz w:val="20"/>
              </w:rPr>
              <w:t>tombol</w:t>
            </w:r>
            <w:r>
              <w:rPr>
                <w:color w:val="FF0000"/>
                <w:spacing w:val="4"/>
                <w:w w:val="110"/>
                <w:sz w:val="20"/>
              </w:rPr>
              <w:t> </w:t>
            </w:r>
            <w:r>
              <w:rPr>
                <w:b/>
                <w:color w:val="FF0000"/>
                <w:spacing w:val="-2"/>
                <w:w w:val="110"/>
                <w:sz w:val="20"/>
              </w:rPr>
              <w:t>"Setel</w:t>
            </w:r>
            <w:r>
              <w:rPr>
                <w:b/>
                <w:color w:val="FF0000"/>
                <w:spacing w:val="-6"/>
                <w:w w:val="110"/>
                <w:sz w:val="20"/>
              </w:rPr>
              <w:t> </w:t>
            </w:r>
            <w:r>
              <w:rPr>
                <w:b/>
                <w:color w:val="FF0000"/>
                <w:spacing w:val="-2"/>
                <w:w w:val="110"/>
                <w:sz w:val="20"/>
              </w:rPr>
              <w:t>Misi"</w:t>
            </w:r>
            <w:r>
              <w:rPr>
                <w:color w:val="FF0000"/>
                <w:spacing w:val="-2"/>
                <w:w w:val="110"/>
                <w:sz w:val="20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</w:tabs>
              <w:spacing w:line="240" w:lineRule="auto" w:before="45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Memilih</w:t>
            </w:r>
            <w:r>
              <w:rPr>
                <w:color w:val="FF0000"/>
                <w:spacing w:val="-6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topik</w:t>
            </w:r>
            <w:r>
              <w:rPr>
                <w:color w:val="FF0000"/>
                <w:spacing w:val="-7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dan</w:t>
            </w:r>
            <w:r>
              <w:rPr>
                <w:color w:val="FF0000"/>
                <w:spacing w:val="-5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durasi</w:t>
            </w:r>
            <w:r>
              <w:rPr>
                <w:color w:val="FF0000"/>
                <w:spacing w:val="-7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belajar</w:t>
            </w:r>
            <w:r>
              <w:rPr>
                <w:color w:val="FF0000"/>
                <w:spacing w:val="-7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(misal:</w:t>
            </w:r>
            <w:r>
              <w:rPr>
                <w:color w:val="FF0000"/>
                <w:spacing w:val="-6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Matematika</w:t>
            </w:r>
            <w:r>
              <w:rPr>
                <w:color w:val="FF0000"/>
                <w:spacing w:val="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-</w:t>
            </w:r>
            <w:r>
              <w:rPr>
                <w:color w:val="FF0000"/>
                <w:spacing w:val="-4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30</w:t>
            </w:r>
            <w:r>
              <w:rPr>
                <w:color w:val="FF0000"/>
                <w:spacing w:val="-6"/>
                <w:w w:val="110"/>
                <w:sz w:val="20"/>
              </w:rPr>
              <w:t> </w:t>
            </w:r>
            <w:r>
              <w:rPr>
                <w:color w:val="FF0000"/>
                <w:spacing w:val="-2"/>
                <w:w w:val="110"/>
                <w:sz w:val="20"/>
              </w:rPr>
              <w:t>Menit).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</w:tabs>
              <w:spacing w:line="240" w:lineRule="auto" w:before="42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Mengerjakan</w:t>
            </w:r>
            <w:r>
              <w:rPr>
                <w:color w:val="FF0000"/>
                <w:spacing w:val="-9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modul</w:t>
            </w:r>
            <w:r>
              <w:rPr>
                <w:color w:val="FF0000"/>
                <w:spacing w:val="-8"/>
                <w:w w:val="110"/>
                <w:sz w:val="20"/>
              </w:rPr>
              <w:t> </w:t>
            </w:r>
            <w:r>
              <w:rPr>
                <w:color w:val="FF0000"/>
                <w:spacing w:val="-2"/>
                <w:w w:val="110"/>
                <w:sz w:val="20"/>
              </w:rPr>
              <w:t>interaktif.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</w:tabs>
              <w:spacing w:line="240" w:lineRule="auto" w:before="38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Menyelesaikan</w:t>
            </w:r>
            <w:r>
              <w:rPr>
                <w:color w:val="FF0000"/>
                <w:spacing w:val="-5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kuis;</w:t>
            </w:r>
            <w:r>
              <w:rPr>
                <w:color w:val="FF0000"/>
                <w:spacing w:val="-5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sistem</w:t>
            </w:r>
            <w:r>
              <w:rPr>
                <w:color w:val="FF0000"/>
                <w:spacing w:val="-4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secara</w:t>
            </w:r>
            <w:r>
              <w:rPr>
                <w:color w:val="FF0000"/>
                <w:spacing w:val="-4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otomatis</w:t>
            </w:r>
            <w:r>
              <w:rPr>
                <w:color w:val="FF0000"/>
                <w:spacing w:val="-5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memberikan</w:t>
            </w:r>
            <w:r>
              <w:rPr>
                <w:color w:val="FF0000"/>
                <w:spacing w:val="5"/>
                <w:w w:val="110"/>
                <w:sz w:val="20"/>
              </w:rPr>
              <w:t> </w:t>
            </w:r>
            <w:r>
              <w:rPr>
                <w:i/>
                <w:color w:val="FF0000"/>
                <w:w w:val="110"/>
                <w:sz w:val="21"/>
              </w:rPr>
              <w:t>competency</w:t>
            </w:r>
            <w:r>
              <w:rPr>
                <w:i/>
                <w:color w:val="FF0000"/>
                <w:spacing w:val="-8"/>
                <w:w w:val="110"/>
                <w:sz w:val="21"/>
              </w:rPr>
              <w:t> </w:t>
            </w:r>
            <w:r>
              <w:rPr>
                <w:i/>
                <w:color w:val="FF0000"/>
                <w:spacing w:val="-2"/>
                <w:w w:val="110"/>
                <w:sz w:val="21"/>
              </w:rPr>
              <w:t>badge</w:t>
            </w:r>
            <w:r>
              <w:rPr>
                <w:color w:val="FF0000"/>
                <w:spacing w:val="-2"/>
                <w:w w:val="110"/>
                <w:sz w:val="20"/>
              </w:rPr>
              <w:t>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2"/>
      </w:tblGrid>
      <w:tr>
        <w:trPr>
          <w:trHeight w:val="780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18" w:val="left" w:leader="none"/>
              </w:tabs>
              <w:spacing w:line="240" w:lineRule="auto" w:before="103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Masuk</w:t>
            </w:r>
            <w:r>
              <w:rPr>
                <w:color w:val="FF0000"/>
                <w:spacing w:val="34"/>
                <w:sz w:val="20"/>
              </w:rPr>
              <w:t> </w:t>
            </w:r>
            <w:r>
              <w:rPr>
                <w:color w:val="FF0000"/>
                <w:sz w:val="20"/>
              </w:rPr>
              <w:t>ke</w:t>
            </w:r>
            <w:r>
              <w:rPr>
                <w:color w:val="FF0000"/>
                <w:spacing w:val="32"/>
                <w:sz w:val="20"/>
              </w:rPr>
              <w:t> </w:t>
            </w:r>
            <w:r>
              <w:rPr>
                <w:color w:val="FF0000"/>
                <w:sz w:val="20"/>
              </w:rPr>
              <w:t>tab</w:t>
            </w:r>
            <w:r>
              <w:rPr>
                <w:color w:val="FF0000"/>
                <w:spacing w:val="3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"Clan"</w:t>
            </w:r>
            <w:r>
              <w:rPr>
                <w:b/>
                <w:color w:val="FF0000"/>
                <w:spacing w:val="38"/>
                <w:sz w:val="20"/>
              </w:rPr>
              <w:t> </w:t>
            </w:r>
            <w:r>
              <w:rPr>
                <w:color w:val="FF0000"/>
                <w:sz w:val="20"/>
              </w:rPr>
              <w:t>untuk</w:t>
            </w:r>
            <w:r>
              <w:rPr>
                <w:color w:val="FF0000"/>
                <w:spacing w:val="28"/>
                <w:sz w:val="20"/>
              </w:rPr>
              <w:t> </w:t>
            </w:r>
            <w:r>
              <w:rPr>
                <w:color w:val="FF0000"/>
                <w:sz w:val="20"/>
              </w:rPr>
              <w:t>melihat</w:t>
            </w:r>
            <w:r>
              <w:rPr>
                <w:color w:val="FF0000"/>
                <w:spacing w:val="33"/>
                <w:sz w:val="20"/>
              </w:rPr>
              <w:t> </w:t>
            </w:r>
            <w:r>
              <w:rPr>
                <w:color w:val="FF0000"/>
                <w:sz w:val="20"/>
              </w:rPr>
              <w:t>peta</w:t>
            </w:r>
            <w:r>
              <w:rPr>
                <w:color w:val="FF0000"/>
                <w:spacing w:val="32"/>
                <w:sz w:val="20"/>
              </w:rPr>
              <w:t> </w:t>
            </w:r>
            <w:r>
              <w:rPr>
                <w:color w:val="FF0000"/>
                <w:sz w:val="20"/>
              </w:rPr>
              <w:t>keahlian</w:t>
            </w:r>
            <w:r>
              <w:rPr>
                <w:color w:val="FF0000"/>
                <w:spacing w:val="32"/>
                <w:sz w:val="20"/>
              </w:rPr>
              <w:t> </w:t>
            </w:r>
            <w:r>
              <w:rPr>
                <w:color w:val="FF0000"/>
                <w:sz w:val="20"/>
              </w:rPr>
              <w:t>anggota</w:t>
            </w:r>
            <w:r>
              <w:rPr>
                <w:color w:val="FF0000"/>
                <w:spacing w:val="3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kelompok.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18" w:val="left" w:leader="none"/>
                <w:tab w:pos="820" w:val="left" w:leader="none"/>
              </w:tabs>
              <w:spacing w:line="283" w:lineRule="auto" w:before="44" w:after="0"/>
              <w:ind w:left="820" w:right="86" w:hanging="360"/>
              <w:jc w:val="left"/>
              <w:rPr>
                <w:sz w:val="20"/>
              </w:rPr>
            </w:pPr>
            <w:r>
              <w:rPr>
                <w:color w:val="FF0000"/>
                <w:w w:val="105"/>
                <w:sz w:val="20"/>
              </w:rPr>
              <w:t>Menekan tombol </w:t>
            </w:r>
            <w:r>
              <w:rPr>
                <w:b/>
                <w:color w:val="FF0000"/>
                <w:w w:val="105"/>
                <w:sz w:val="20"/>
              </w:rPr>
              <w:t>"Bantu</w:t>
            </w:r>
            <w:r>
              <w:rPr>
                <w:b/>
                <w:color w:val="FF0000"/>
                <w:spacing w:val="-1"/>
                <w:w w:val="105"/>
                <w:sz w:val="20"/>
              </w:rPr>
              <w:t> </w:t>
            </w:r>
            <w:r>
              <w:rPr>
                <w:b/>
                <w:color w:val="FF0000"/>
                <w:w w:val="105"/>
                <w:sz w:val="20"/>
              </w:rPr>
              <w:t>Teman" </w:t>
            </w:r>
            <w:r>
              <w:rPr>
                <w:color w:val="FF0000"/>
                <w:w w:val="105"/>
                <w:sz w:val="20"/>
              </w:rPr>
              <w:t>pada profil rekan yang ditandai AI belum menguasai su</w:t>
            </w:r>
            <w:r>
              <w:rPr>
                <w:color w:val="FF0000"/>
                <w:w w:val="105"/>
                <w:sz w:val="20"/>
              </w:rPr>
              <w:t>atu</w:t>
            </w:r>
            <w:r>
              <w:rPr>
                <w:color w:val="FF0000"/>
                <w:w w:val="105"/>
                <w:sz w:val="20"/>
              </w:rPr>
              <w:t> </w:t>
            </w:r>
            <w:r>
              <w:rPr>
                <w:color w:val="FF0000"/>
                <w:spacing w:val="-2"/>
                <w:w w:val="105"/>
                <w:sz w:val="20"/>
              </w:rPr>
              <w:t>materi.</w:t>
            </w:r>
          </w:p>
          <w:p>
            <w:pPr>
              <w:pStyle w:val="TableParagraph"/>
              <w:spacing w:before="1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FF0000"/>
                <w:w w:val="90"/>
                <w:sz w:val="20"/>
              </w:rPr>
              <w:t>B.</w:t>
            </w:r>
            <w:r>
              <w:rPr>
                <w:b/>
                <w:color w:val="FF0000"/>
                <w:spacing w:val="-5"/>
                <w:sz w:val="20"/>
              </w:rPr>
              <w:t> </w:t>
            </w:r>
            <w:r>
              <w:rPr>
                <w:b/>
                <w:color w:val="FF0000"/>
                <w:w w:val="90"/>
                <w:sz w:val="20"/>
              </w:rPr>
              <w:t>Deskripsi</w:t>
            </w:r>
            <w:r>
              <w:rPr>
                <w:b/>
                <w:color w:val="FF0000"/>
                <w:spacing w:val="-1"/>
                <w:w w:val="90"/>
                <w:sz w:val="20"/>
              </w:rPr>
              <w:t> </w:t>
            </w:r>
            <w:r>
              <w:rPr>
                <w:b/>
                <w:color w:val="FF0000"/>
                <w:w w:val="90"/>
                <w:sz w:val="20"/>
              </w:rPr>
              <w:t>Wireframe</w:t>
            </w:r>
            <w:r>
              <w:rPr>
                <w:b/>
                <w:color w:val="FF0000"/>
                <w:spacing w:val="-5"/>
                <w:sz w:val="20"/>
              </w:rPr>
              <w:t> </w:t>
            </w:r>
            <w:r>
              <w:rPr>
                <w:b/>
                <w:color w:val="FF0000"/>
                <w:w w:val="90"/>
                <w:sz w:val="20"/>
              </w:rPr>
              <w:t>(Layar</w:t>
            </w:r>
            <w:r>
              <w:rPr>
                <w:b/>
                <w:color w:val="FF0000"/>
                <w:spacing w:val="-1"/>
                <w:w w:val="90"/>
                <w:sz w:val="20"/>
              </w:rPr>
              <w:t> </w:t>
            </w:r>
            <w:r>
              <w:rPr>
                <w:b/>
                <w:color w:val="FF0000"/>
                <w:spacing w:val="-2"/>
                <w:w w:val="90"/>
                <w:sz w:val="20"/>
              </w:rPr>
              <w:t>Kunci):</w:t>
            </w:r>
          </w:p>
          <w:p>
            <w:pPr>
              <w:pStyle w:val="TableParagraph"/>
              <w:spacing w:before="5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0" w:val="left" w:leader="none"/>
              </w:tabs>
              <w:spacing w:line="285" w:lineRule="auto" w:before="0" w:after="0"/>
              <w:ind w:left="820" w:right="492" w:hanging="360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5536">
                      <wp:simplePos x="0" y="0"/>
                      <wp:positionH relativeFrom="column">
                        <wp:posOffset>-3225</wp:posOffset>
                      </wp:positionH>
                      <wp:positionV relativeFrom="paragraph">
                        <wp:posOffset>78991</wp:posOffset>
                      </wp:positionV>
                      <wp:extent cx="5726430" cy="6525259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5726430" cy="6525259"/>
                                <a:chExt cx="5726430" cy="6525259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6430" cy="6525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4pt;margin-top:6.219837pt;width:450.9pt;height:513.8pt;mso-position-horizontal-relative:column;mso-position-vertical-relative:paragraph;z-index:-15890944" id="docshapegroup3" coordorigin="-5,124" coordsize="9018,10276">
                      <v:shape style="position:absolute;left:-6;top:124;width:9018;height:10276" type="#_x0000_t75" id="docshape4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0000"/>
                <w:sz w:val="20"/>
              </w:rPr>
              <w:t>Layar</w:t>
            </w:r>
            <w:r>
              <w:rPr>
                <w:b/>
                <w:color w:val="FF0000"/>
                <w:spacing w:val="28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Beranda:</w:t>
            </w:r>
            <w:r>
              <w:rPr>
                <w:b/>
                <w:color w:val="FF0000"/>
                <w:spacing w:val="39"/>
                <w:sz w:val="20"/>
              </w:rPr>
              <w:t> </w:t>
            </w:r>
            <w:r>
              <w:rPr>
                <w:color w:val="FF0000"/>
                <w:sz w:val="20"/>
              </w:rPr>
              <w:t>Menampilkan</w:t>
            </w:r>
            <w:r>
              <w:rPr>
                <w:color w:val="FF0000"/>
                <w:spacing w:val="31"/>
                <w:sz w:val="20"/>
              </w:rPr>
              <w:t> </w:t>
            </w:r>
            <w:r>
              <w:rPr>
                <w:color w:val="FF0000"/>
                <w:sz w:val="20"/>
              </w:rPr>
              <w:t>status</w:t>
            </w:r>
            <w:r>
              <w:rPr>
                <w:color w:val="FF0000"/>
                <w:spacing w:val="31"/>
                <w:sz w:val="20"/>
              </w:rPr>
              <w:t> </w:t>
            </w:r>
            <w:r>
              <w:rPr>
                <w:color w:val="FF0000"/>
                <w:sz w:val="20"/>
              </w:rPr>
              <w:t>misi</w:t>
            </w:r>
            <w:r>
              <w:rPr>
                <w:color w:val="FF0000"/>
                <w:spacing w:val="28"/>
                <w:sz w:val="20"/>
              </w:rPr>
              <w:t> </w:t>
            </w:r>
            <w:r>
              <w:rPr>
                <w:color w:val="FF0000"/>
                <w:sz w:val="20"/>
              </w:rPr>
              <w:t>aktif,</w:t>
            </w:r>
            <w:r>
              <w:rPr>
                <w:color w:val="FF0000"/>
                <w:spacing w:val="31"/>
                <w:sz w:val="20"/>
              </w:rPr>
              <w:t> </w:t>
            </w:r>
            <w:r>
              <w:rPr>
                <w:color w:val="FF0000"/>
                <w:sz w:val="20"/>
              </w:rPr>
              <w:t>grafik</w:t>
            </w:r>
            <w:r>
              <w:rPr>
                <w:color w:val="FF0000"/>
                <w:spacing w:val="28"/>
                <w:sz w:val="20"/>
              </w:rPr>
              <w:t> </w:t>
            </w:r>
            <w:r>
              <w:rPr>
                <w:color w:val="FF0000"/>
                <w:sz w:val="20"/>
              </w:rPr>
              <w:t>progres</w:t>
            </w:r>
            <w:r>
              <w:rPr>
                <w:color w:val="FF0000"/>
                <w:spacing w:val="31"/>
                <w:sz w:val="20"/>
              </w:rPr>
              <w:t> </w:t>
            </w:r>
            <w:r>
              <w:rPr>
                <w:color w:val="FF0000"/>
                <w:sz w:val="20"/>
              </w:rPr>
              <w:t>harian,</w:t>
            </w:r>
            <w:r>
              <w:rPr>
                <w:color w:val="FF0000"/>
                <w:spacing w:val="31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31"/>
                <w:sz w:val="20"/>
              </w:rPr>
              <w:t> </w:t>
            </w:r>
            <w:r>
              <w:rPr>
                <w:color w:val="FF0000"/>
                <w:sz w:val="20"/>
              </w:rPr>
              <w:t>tombol</w:t>
            </w:r>
            <w:r>
              <w:rPr>
                <w:color w:val="FF0000"/>
                <w:spacing w:val="31"/>
                <w:sz w:val="20"/>
              </w:rPr>
              <w:t> </w:t>
            </w:r>
            <w:r>
              <w:rPr>
                <w:color w:val="FF0000"/>
                <w:sz w:val="20"/>
              </w:rPr>
              <w:t>bes</w:t>
            </w:r>
            <w:r>
              <w:rPr>
                <w:color w:val="FF0000"/>
                <w:sz w:val="20"/>
              </w:rPr>
              <w:t>ar</w:t>
            </w:r>
            <w:r>
              <w:rPr>
                <w:color w:val="FF0000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"Mulai</w:t>
            </w:r>
            <w:r>
              <w:rPr>
                <w:b/>
                <w:color w:val="FF0000"/>
                <w:spacing w:val="-3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Belajar"</w:t>
            </w:r>
            <w:r>
              <w:rPr>
                <w:color w:val="FF0000"/>
                <w:sz w:val="20"/>
              </w:rPr>
              <w:t>.</w:t>
            </w:r>
          </w:p>
          <w:p>
            <w:pPr>
              <w:pStyle w:val="TableParagraph"/>
              <w:spacing w:before="0"/>
              <w:ind w:left="8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5459" cy="896111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459" cy="89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0" w:val="left" w:leader="none"/>
              </w:tabs>
              <w:spacing w:line="273" w:lineRule="auto" w:before="42" w:after="5"/>
              <w:ind w:left="820" w:right="323" w:hanging="360"/>
              <w:jc w:val="left"/>
              <w:rPr>
                <w:sz w:val="20"/>
              </w:rPr>
            </w:pPr>
            <w:r>
              <w:rPr>
                <w:b/>
                <w:color w:val="FF0000"/>
                <w:w w:val="110"/>
                <w:sz w:val="20"/>
              </w:rPr>
              <w:t>Layar</w:t>
            </w:r>
            <w:r>
              <w:rPr>
                <w:b/>
                <w:color w:val="FF0000"/>
                <w:spacing w:val="-18"/>
                <w:w w:val="110"/>
                <w:sz w:val="20"/>
              </w:rPr>
              <w:t> </w:t>
            </w:r>
            <w:r>
              <w:rPr>
                <w:b/>
                <w:color w:val="FF0000"/>
                <w:w w:val="110"/>
                <w:sz w:val="20"/>
              </w:rPr>
              <w:t>Modul</w:t>
            </w:r>
            <w:r>
              <w:rPr>
                <w:b/>
                <w:color w:val="FF0000"/>
                <w:spacing w:val="-16"/>
                <w:w w:val="110"/>
                <w:sz w:val="20"/>
              </w:rPr>
              <w:t> </w:t>
            </w:r>
            <w:r>
              <w:rPr>
                <w:b/>
                <w:color w:val="FF0000"/>
                <w:w w:val="110"/>
                <w:sz w:val="20"/>
              </w:rPr>
              <w:t>&amp;</w:t>
            </w:r>
            <w:r>
              <w:rPr>
                <w:b/>
                <w:color w:val="FF0000"/>
                <w:spacing w:val="-15"/>
                <w:w w:val="110"/>
                <w:sz w:val="20"/>
              </w:rPr>
              <w:t> </w:t>
            </w:r>
            <w:r>
              <w:rPr>
                <w:b/>
                <w:color w:val="FF0000"/>
                <w:w w:val="110"/>
                <w:sz w:val="20"/>
              </w:rPr>
              <w:t>Kuis:</w:t>
            </w:r>
            <w:r>
              <w:rPr>
                <w:b/>
                <w:color w:val="FF0000"/>
                <w:spacing w:val="-15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Area</w:t>
            </w:r>
            <w:r>
              <w:rPr>
                <w:color w:val="FF0000"/>
                <w:spacing w:val="-16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dengan</w:t>
            </w:r>
            <w:r>
              <w:rPr>
                <w:color w:val="FF0000"/>
                <w:spacing w:val="-16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indikator</w:t>
            </w:r>
            <w:r>
              <w:rPr>
                <w:color w:val="FF0000"/>
                <w:spacing w:val="-17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progres</w:t>
            </w:r>
            <w:r>
              <w:rPr>
                <w:color w:val="FF0000"/>
                <w:spacing w:val="-16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di</w:t>
            </w:r>
            <w:r>
              <w:rPr>
                <w:color w:val="FF0000"/>
                <w:spacing w:val="-14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bagian</w:t>
            </w:r>
            <w:r>
              <w:rPr>
                <w:color w:val="FF0000"/>
                <w:spacing w:val="-16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atas.</w:t>
            </w:r>
            <w:r>
              <w:rPr>
                <w:color w:val="FF0000"/>
                <w:spacing w:val="-16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Setelah</w:t>
            </w:r>
            <w:r>
              <w:rPr>
                <w:color w:val="FF0000"/>
                <w:spacing w:val="-16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kuis</w:t>
            </w:r>
            <w:r>
              <w:rPr>
                <w:color w:val="FF0000"/>
                <w:spacing w:val="-16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seles</w:t>
            </w:r>
            <w:r>
              <w:rPr>
                <w:color w:val="FF0000"/>
                <w:w w:val="110"/>
                <w:sz w:val="20"/>
              </w:rPr>
              <w:t>ai,</w:t>
            </w:r>
            <w:r>
              <w:rPr>
                <w:color w:val="FF0000"/>
                <w:w w:val="110"/>
                <w:sz w:val="20"/>
              </w:rPr>
              <w:t> muncul pop-up lencana (misal: </w:t>
            </w:r>
            <w:r>
              <w:rPr>
                <w:i/>
                <w:color w:val="FF0000"/>
                <w:w w:val="110"/>
                <w:sz w:val="21"/>
              </w:rPr>
              <w:t>"Logika</w:t>
            </w:r>
            <w:r>
              <w:rPr>
                <w:i/>
                <w:color w:val="FF0000"/>
                <w:spacing w:val="-2"/>
                <w:w w:val="110"/>
                <w:sz w:val="21"/>
              </w:rPr>
              <w:t> </w:t>
            </w:r>
            <w:r>
              <w:rPr>
                <w:i/>
                <w:color w:val="FF0000"/>
                <w:w w:val="110"/>
                <w:sz w:val="21"/>
              </w:rPr>
              <w:t>Master!"</w:t>
            </w:r>
            <w:r>
              <w:rPr>
                <w:color w:val="FF0000"/>
                <w:w w:val="110"/>
                <w:sz w:val="20"/>
              </w:rPr>
              <w:t>) dan jumlah poin keahlian yang didapat.</w:t>
            </w:r>
          </w:p>
          <w:p>
            <w:pPr>
              <w:pStyle w:val="TableParagraph"/>
              <w:spacing w:before="0"/>
              <w:ind w:left="8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3503" cy="896112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3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82" w:val="left" w:leader="none"/>
              </w:tabs>
              <w:spacing w:line="240" w:lineRule="auto" w:before="42" w:after="0"/>
              <w:ind w:left="582" w:right="0" w:hanging="360"/>
              <w:jc w:val="center"/>
              <w:rPr>
                <w:sz w:val="20"/>
              </w:rPr>
            </w:pPr>
            <w:r>
              <w:rPr>
                <w:b/>
                <w:color w:val="FF0000"/>
                <w:sz w:val="20"/>
              </w:rPr>
              <w:t>Layar</w:t>
            </w:r>
            <w:r>
              <w:rPr>
                <w:b/>
                <w:color w:val="FF0000"/>
                <w:spacing w:val="21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Peta</w:t>
            </w:r>
            <w:r>
              <w:rPr>
                <w:b/>
                <w:color w:val="FF0000"/>
                <w:spacing w:val="2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Clan:</w:t>
            </w:r>
            <w:r>
              <w:rPr>
                <w:b/>
                <w:color w:val="FF0000"/>
                <w:spacing w:val="32"/>
                <w:sz w:val="20"/>
              </w:rPr>
              <w:t> </w:t>
            </w:r>
            <w:r>
              <w:rPr>
                <w:color w:val="FF0000"/>
                <w:sz w:val="20"/>
              </w:rPr>
              <w:t>Tampilan</w:t>
            </w:r>
            <w:r>
              <w:rPr>
                <w:color w:val="FF0000"/>
                <w:spacing w:val="25"/>
                <w:sz w:val="20"/>
              </w:rPr>
              <w:t> </w:t>
            </w:r>
            <w:r>
              <w:rPr>
                <w:color w:val="FF0000"/>
                <w:sz w:val="20"/>
              </w:rPr>
              <w:t>daftar</w:t>
            </w:r>
            <w:r>
              <w:rPr>
                <w:color w:val="FF0000"/>
                <w:spacing w:val="24"/>
                <w:sz w:val="20"/>
              </w:rPr>
              <w:t> </w:t>
            </w:r>
            <w:r>
              <w:rPr>
                <w:color w:val="FF0000"/>
                <w:sz w:val="20"/>
              </w:rPr>
              <w:t>anggota</w:t>
            </w:r>
            <w:r>
              <w:rPr>
                <w:color w:val="FF0000"/>
                <w:spacing w:val="25"/>
                <w:sz w:val="20"/>
              </w:rPr>
              <w:t> </w:t>
            </w:r>
            <w:r>
              <w:rPr>
                <w:color w:val="FF0000"/>
                <w:sz w:val="20"/>
              </w:rPr>
              <w:t>kelompok</w:t>
            </w:r>
            <w:r>
              <w:rPr>
                <w:color w:val="FF0000"/>
                <w:spacing w:val="22"/>
                <w:sz w:val="20"/>
              </w:rPr>
              <w:t> </w:t>
            </w:r>
            <w:r>
              <w:rPr>
                <w:color w:val="FF0000"/>
                <w:sz w:val="20"/>
              </w:rPr>
              <w:t>dengan</w:t>
            </w:r>
            <w:r>
              <w:rPr>
                <w:color w:val="FF0000"/>
                <w:spacing w:val="25"/>
                <w:sz w:val="20"/>
              </w:rPr>
              <w:t> </w:t>
            </w:r>
            <w:r>
              <w:rPr>
                <w:color w:val="FF0000"/>
                <w:sz w:val="20"/>
              </w:rPr>
              <w:t>label</w:t>
            </w:r>
            <w:r>
              <w:rPr>
                <w:color w:val="FF0000"/>
                <w:spacing w:val="26"/>
                <w:sz w:val="20"/>
              </w:rPr>
              <w:t> </w:t>
            </w:r>
            <w:r>
              <w:rPr>
                <w:color w:val="FF0000"/>
                <w:sz w:val="20"/>
              </w:rPr>
              <w:t>otomatis</w:t>
            </w:r>
            <w:r>
              <w:rPr>
                <w:color w:val="FF0000"/>
                <w:spacing w:val="23"/>
                <w:sz w:val="20"/>
              </w:rPr>
              <w:t> </w:t>
            </w:r>
            <w:r>
              <w:rPr>
                <w:color w:val="FF0000"/>
                <w:sz w:val="20"/>
              </w:rPr>
              <w:t>dari</w:t>
            </w:r>
            <w:r>
              <w:rPr>
                <w:color w:val="FF0000"/>
                <w:spacing w:val="22"/>
                <w:sz w:val="20"/>
              </w:rPr>
              <w:t> </w:t>
            </w:r>
            <w:r>
              <w:rPr>
                <w:color w:val="FF0000"/>
                <w:sz w:val="20"/>
              </w:rPr>
              <w:t>AI</w:t>
            </w:r>
            <w:r>
              <w:rPr>
                <w:color w:val="FF0000"/>
                <w:spacing w:val="2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seperti</w:t>
            </w:r>
          </w:p>
          <w:p>
            <w:pPr>
              <w:pStyle w:val="TableParagraph"/>
              <w:spacing w:before="35"/>
              <w:ind w:left="136"/>
              <w:jc w:val="center"/>
              <w:rPr>
                <w:sz w:val="20"/>
              </w:rPr>
            </w:pPr>
            <w:r>
              <w:rPr>
                <w:i/>
                <w:color w:val="FF0000"/>
                <w:w w:val="110"/>
                <w:sz w:val="21"/>
              </w:rPr>
              <w:t>"Ahli Aljabar"</w:t>
            </w:r>
            <w:r>
              <w:rPr>
                <w:i/>
                <w:color w:val="FF0000"/>
                <w:spacing w:val="3"/>
                <w:w w:val="110"/>
                <w:sz w:val="21"/>
              </w:rPr>
              <w:t> </w:t>
            </w:r>
            <w:r>
              <w:rPr>
                <w:color w:val="FF0000"/>
                <w:w w:val="110"/>
                <w:sz w:val="20"/>
              </w:rPr>
              <w:t>atau</w:t>
            </w:r>
            <w:r>
              <w:rPr>
                <w:color w:val="FF0000"/>
                <w:spacing w:val="10"/>
                <w:w w:val="110"/>
                <w:sz w:val="20"/>
              </w:rPr>
              <w:t> </w:t>
            </w:r>
            <w:r>
              <w:rPr>
                <w:i/>
                <w:color w:val="FF0000"/>
                <w:w w:val="110"/>
                <w:sz w:val="21"/>
              </w:rPr>
              <w:t>"Butuh</w:t>
            </w:r>
            <w:r>
              <w:rPr>
                <w:i/>
                <w:color w:val="FF0000"/>
                <w:spacing w:val="1"/>
                <w:w w:val="110"/>
                <w:sz w:val="21"/>
              </w:rPr>
              <w:t> </w:t>
            </w:r>
            <w:r>
              <w:rPr>
                <w:i/>
                <w:color w:val="FF0000"/>
                <w:w w:val="110"/>
                <w:sz w:val="21"/>
              </w:rPr>
              <w:t>Bantuan:</w:t>
            </w:r>
            <w:r>
              <w:rPr>
                <w:i/>
                <w:color w:val="FF0000"/>
                <w:spacing w:val="2"/>
                <w:w w:val="110"/>
                <w:sz w:val="21"/>
              </w:rPr>
              <w:t> </w:t>
            </w:r>
            <w:r>
              <w:rPr>
                <w:i/>
                <w:color w:val="FF0000"/>
                <w:w w:val="110"/>
                <w:sz w:val="21"/>
              </w:rPr>
              <w:t>Trigonometri"</w:t>
            </w:r>
            <w:r>
              <w:rPr>
                <w:i/>
                <w:color w:val="FF0000"/>
                <w:spacing w:val="9"/>
                <w:w w:val="110"/>
                <w:sz w:val="21"/>
              </w:rPr>
              <w:t> </w:t>
            </w:r>
            <w:r>
              <w:rPr>
                <w:color w:val="FF0000"/>
                <w:w w:val="110"/>
                <w:sz w:val="20"/>
              </w:rPr>
              <w:t>untuk</w:t>
            </w:r>
            <w:r>
              <w:rPr>
                <w:color w:val="FF0000"/>
                <w:spacing w:val="4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memfasilitasi</w:t>
            </w:r>
            <w:r>
              <w:rPr>
                <w:color w:val="FF0000"/>
                <w:spacing w:val="8"/>
                <w:w w:val="110"/>
                <w:sz w:val="20"/>
              </w:rPr>
              <w:t> </w:t>
            </w:r>
            <w:r>
              <w:rPr>
                <w:i/>
                <w:color w:val="FF0000"/>
                <w:w w:val="110"/>
                <w:sz w:val="21"/>
              </w:rPr>
              <w:t>peer</w:t>
            </w:r>
            <w:r>
              <w:rPr>
                <w:i/>
                <w:color w:val="FF0000"/>
                <w:spacing w:val="2"/>
                <w:w w:val="110"/>
                <w:sz w:val="21"/>
              </w:rPr>
              <w:t> </w:t>
            </w:r>
            <w:r>
              <w:rPr>
                <w:i/>
                <w:color w:val="FF0000"/>
                <w:spacing w:val="-2"/>
                <w:w w:val="110"/>
                <w:sz w:val="21"/>
              </w:rPr>
              <w:t>support</w:t>
            </w:r>
            <w:r>
              <w:rPr>
                <w:color w:val="FF0000"/>
                <w:spacing w:val="-2"/>
                <w:w w:val="110"/>
                <w:sz w:val="20"/>
              </w:rPr>
              <w:t>.</w:t>
            </w:r>
          </w:p>
          <w:p>
            <w:pPr>
              <w:pStyle w:val="TableParagraph"/>
              <w:spacing w:before="4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spacing w:before="0"/>
              <w:ind w:left="8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3503" cy="89611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3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886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02" w:val="left" w:leader="none"/>
              </w:tabs>
              <w:spacing w:line="240" w:lineRule="auto" w:before="101" w:after="0"/>
              <w:ind w:left="302" w:right="0" w:hanging="20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Tujuan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20" w:val="left" w:leader="none"/>
              </w:tabs>
              <w:spacing w:line="247" w:lineRule="auto" w:before="9" w:after="0"/>
              <w:ind w:left="820" w:right="122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Meningkatkan tingkat keterlibatan siswa dalam proses pembelajaran mandiri sebesar 25</w:t>
            </w:r>
            <w:r>
              <w:rPr>
                <w:color w:val="FF0000"/>
                <w:w w:val="110"/>
                <w:sz w:val="20"/>
              </w:rPr>
              <w:t>%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dalam satu semester pertama.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20" w:val="left" w:leader="none"/>
              </w:tabs>
              <w:spacing w:line="247" w:lineRule="auto" w:before="1" w:after="0"/>
              <w:ind w:left="820" w:right="227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Membangun ekosistem collaborative learning di mana siswa dapat saling membantu s</w:t>
            </w:r>
            <w:r>
              <w:rPr>
                <w:color w:val="FF0000"/>
                <w:w w:val="110"/>
                <w:sz w:val="20"/>
              </w:rPr>
              <w:t>atu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sama lain dalam memecahkan tantangan akademik.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20" w:val="left" w:leader="none"/>
              </w:tabs>
              <w:spacing w:line="249" w:lineRule="auto" w:before="2" w:after="0"/>
              <w:ind w:left="820" w:right="342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Membangun efikasi diri siswa agar memiliki kepercayaan diri tinggi dalam menuntask</w:t>
            </w:r>
            <w:r>
              <w:rPr>
                <w:color w:val="FF0000"/>
                <w:w w:val="110"/>
                <w:sz w:val="20"/>
              </w:rPr>
              <w:t>an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tantangan akademik yang kompleks.</w:t>
            </w:r>
          </w:p>
        </w:tc>
      </w:tr>
      <w:tr>
        <w:trPr>
          <w:trHeight w:val="260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87" w:val="left" w:leader="none"/>
              </w:tabs>
              <w:spacing w:line="231" w:lineRule="exact" w:before="101" w:after="0"/>
              <w:ind w:left="287" w:right="0" w:hanging="18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Inovasi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20" w:val="left" w:leader="none"/>
              </w:tabs>
              <w:spacing w:line="247" w:lineRule="auto" w:before="0" w:after="0"/>
              <w:ind w:left="820" w:right="357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Penerapan Psikologi Motivasi: Menggunakan kerangka </w:t>
            </w:r>
            <w:r>
              <w:rPr>
                <w:i/>
                <w:color w:val="FF0000"/>
                <w:w w:val="110"/>
                <w:sz w:val="21"/>
              </w:rPr>
              <w:t>Self-Determination Theory </w:t>
            </w:r>
            <w:r>
              <w:rPr>
                <w:color w:val="FF0000"/>
                <w:w w:val="110"/>
                <w:sz w:val="20"/>
              </w:rPr>
              <w:t>(SDT</w:t>
            </w:r>
            <w:r>
              <w:rPr>
                <w:color w:val="FF0000"/>
                <w:w w:val="110"/>
                <w:sz w:val="20"/>
              </w:rPr>
              <w:t>)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secara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langsung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dalam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fitur</w:t>
            </w:r>
            <w:r>
              <w:rPr>
                <w:color w:val="FF0000"/>
                <w:spacing w:val="-1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aplikasi,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bukan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sekadar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memberikan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poin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tanpa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landas</w:t>
            </w:r>
            <w:r>
              <w:rPr>
                <w:color w:val="FF0000"/>
                <w:w w:val="115"/>
                <w:sz w:val="20"/>
              </w:rPr>
              <w:t>an</w:t>
            </w:r>
            <w:r>
              <w:rPr>
                <w:color w:val="FF0000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perilaku.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20" w:val="left" w:leader="none"/>
              </w:tabs>
              <w:spacing w:line="244" w:lineRule="auto" w:before="0" w:after="0"/>
              <w:ind w:left="820" w:right="370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Sistem Peer-Support Terintegrasi: Menyediakan fitur </w:t>
            </w:r>
            <w:r>
              <w:rPr>
                <w:i/>
                <w:color w:val="FF0000"/>
                <w:w w:val="110"/>
                <w:sz w:val="21"/>
              </w:rPr>
              <w:t>peer</w:t>
            </w:r>
            <w:r>
              <w:rPr>
                <w:i/>
                <w:color w:val="FF0000"/>
                <w:spacing w:val="-4"/>
                <w:w w:val="110"/>
                <w:sz w:val="21"/>
              </w:rPr>
              <w:t> </w:t>
            </w:r>
            <w:r>
              <w:rPr>
                <w:i/>
                <w:color w:val="FF0000"/>
                <w:w w:val="110"/>
                <w:sz w:val="21"/>
              </w:rPr>
              <w:t>support</w:t>
            </w:r>
            <w:r>
              <w:rPr>
                <w:i/>
                <w:color w:val="FF0000"/>
                <w:spacing w:val="-1"/>
                <w:w w:val="110"/>
                <w:sz w:val="21"/>
              </w:rPr>
              <w:t> </w:t>
            </w:r>
            <w:r>
              <w:rPr>
                <w:color w:val="FF0000"/>
                <w:w w:val="110"/>
                <w:sz w:val="20"/>
              </w:rPr>
              <w:t>yang memungkink</w:t>
            </w:r>
            <w:r>
              <w:rPr>
                <w:color w:val="FF0000"/>
                <w:w w:val="110"/>
                <w:sz w:val="20"/>
              </w:rPr>
              <w:t>an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siswa</w:t>
            </w:r>
            <w:r>
              <w:rPr>
                <w:color w:val="FF0000"/>
                <w:spacing w:val="-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dengan</w:t>
            </w:r>
            <w:r>
              <w:rPr>
                <w:color w:val="FF0000"/>
                <w:spacing w:val="-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penguasaan</w:t>
            </w:r>
            <w:r>
              <w:rPr>
                <w:color w:val="FF0000"/>
                <w:spacing w:val="-5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materi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tinggi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membimbing</w:t>
            </w:r>
            <w:r>
              <w:rPr>
                <w:color w:val="FF0000"/>
                <w:spacing w:val="-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rekan</w:t>
            </w:r>
            <w:r>
              <w:rPr>
                <w:color w:val="FF0000"/>
                <w:spacing w:val="-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sebayanya.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20" w:val="left" w:leader="none"/>
              </w:tabs>
              <w:spacing w:line="247" w:lineRule="auto" w:before="229" w:after="0"/>
              <w:ind w:left="820" w:right="206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Umpan Balik</w:t>
            </w:r>
            <w:r>
              <w:rPr>
                <w:color w:val="FF0000"/>
                <w:spacing w:val="-1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Adaptif: Berbeda dengan LMS</w:t>
            </w:r>
            <w:r>
              <w:rPr>
                <w:color w:val="FF0000"/>
                <w:spacing w:val="-1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biasa, </w:t>
            </w:r>
            <w:r>
              <w:rPr>
                <w:i/>
                <w:color w:val="FF0000"/>
                <w:w w:val="110"/>
                <w:sz w:val="21"/>
              </w:rPr>
              <w:t>platform </w:t>
            </w:r>
            <w:r>
              <w:rPr>
                <w:color w:val="FF0000"/>
                <w:w w:val="110"/>
                <w:sz w:val="20"/>
              </w:rPr>
              <w:t>ini</w:t>
            </w:r>
            <w:r>
              <w:rPr>
                <w:color w:val="FF0000"/>
                <w:spacing w:val="-1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memberikan validasi</w:t>
            </w:r>
            <w:r>
              <w:rPr>
                <w:color w:val="FF0000"/>
                <w:spacing w:val="-1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ins</w:t>
            </w:r>
            <w:r>
              <w:rPr>
                <w:color w:val="FF0000"/>
                <w:w w:val="110"/>
                <w:sz w:val="20"/>
              </w:rPr>
              <w:t>tan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terhadap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usaha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siswa,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bukan</w:t>
            </w:r>
            <w:r>
              <w:rPr>
                <w:color w:val="FF0000"/>
                <w:spacing w:val="-1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hanya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hasil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akhir,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agar</w:t>
            </w:r>
            <w:r>
              <w:rPr>
                <w:color w:val="FF0000"/>
                <w:spacing w:val="-1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mereka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merasa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diharg</w:t>
            </w:r>
            <w:r>
              <w:rPr>
                <w:color w:val="FF0000"/>
                <w:w w:val="115"/>
                <w:sz w:val="20"/>
              </w:rPr>
              <w:t>ai</w:t>
            </w:r>
            <w:r>
              <w:rPr>
                <w:color w:val="FF0000"/>
                <w:w w:val="115"/>
                <w:sz w:val="20"/>
              </w:rPr>
              <w:t> bagaimanapun hasil akhirnya.</w:t>
            </w:r>
          </w:p>
        </w:tc>
      </w:tr>
      <w:tr>
        <w:trPr>
          <w:trHeight w:val="140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07" w:val="left" w:leader="none"/>
              </w:tabs>
              <w:spacing w:line="240" w:lineRule="auto" w:before="102" w:after="0"/>
              <w:ind w:left="307" w:right="0" w:hanging="207"/>
              <w:jc w:val="lef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Dampak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Ide/Proyek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820" w:val="left" w:leader="none"/>
              </w:tabs>
              <w:spacing w:line="247" w:lineRule="auto" w:before="6" w:after="0"/>
              <w:ind w:left="820" w:right="295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Dampak Pendidikan: Menciptakan budaya belajar</w:t>
            </w:r>
            <w:r>
              <w:rPr>
                <w:color w:val="FF0000"/>
                <w:spacing w:val="-2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yang proaktif</w:t>
            </w:r>
            <w:r>
              <w:rPr>
                <w:color w:val="FF0000"/>
                <w:spacing w:val="-2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dan mandiri, menduku</w:t>
            </w:r>
            <w:r>
              <w:rPr>
                <w:color w:val="FF0000"/>
                <w:w w:val="110"/>
                <w:sz w:val="20"/>
              </w:rPr>
              <w:t>ng</w:t>
            </w:r>
            <w:r>
              <w:rPr>
                <w:color w:val="FF0000"/>
                <w:w w:val="110"/>
                <w:sz w:val="20"/>
              </w:rPr>
              <w:t> pencapaian SDG 4 (Pendidikan Berkualitas).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820" w:val="left" w:leader="none"/>
              </w:tabs>
              <w:spacing w:line="247" w:lineRule="auto" w:before="3" w:after="0"/>
              <w:ind w:left="820" w:right="101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Dampak Psikologis: Mengurangi kejenuhan dalam kegiatan akademik dengan menciptak</w:t>
            </w:r>
            <w:r>
              <w:rPr>
                <w:color w:val="FF0000"/>
                <w:w w:val="110"/>
                <w:sz w:val="20"/>
              </w:rPr>
              <w:t>an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suasana kelas yang lebih menyenangkan dan memuaskan.</w:t>
            </w:r>
          </w:p>
        </w:tc>
      </w:tr>
    </w:tbl>
    <w:p>
      <w:pPr>
        <w:pStyle w:val="TableParagraph"/>
        <w:spacing w:after="0" w:line="247" w:lineRule="auto"/>
        <w:jc w:val="left"/>
        <w:rPr>
          <w:sz w:val="20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426048">
            <wp:simplePos x="0" y="0"/>
            <wp:positionH relativeFrom="page">
              <wp:posOffset>917575</wp:posOffset>
            </wp:positionH>
            <wp:positionV relativeFrom="page">
              <wp:posOffset>2078481</wp:posOffset>
            </wp:positionV>
            <wp:extent cx="5726430" cy="652513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525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2"/>
      </w:tblGrid>
      <w:tr>
        <w:trPr>
          <w:trHeight w:val="681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0" w:val="left" w:leader="none"/>
              </w:tabs>
              <w:spacing w:line="247" w:lineRule="auto" w:before="103" w:after="0"/>
              <w:ind w:left="820" w:right="984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Dampak</w:t>
            </w:r>
            <w:r>
              <w:rPr>
                <w:color w:val="FF0000"/>
                <w:spacing w:val="-7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Sosial:</w:t>
            </w:r>
            <w:r>
              <w:rPr>
                <w:color w:val="FF0000"/>
                <w:spacing w:val="-7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Memperkuat</w:t>
            </w:r>
            <w:r>
              <w:rPr>
                <w:color w:val="FF0000"/>
                <w:spacing w:val="-7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kolaborasi</w:t>
            </w:r>
            <w:r>
              <w:rPr>
                <w:color w:val="FF0000"/>
                <w:spacing w:val="-8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antar</w:t>
            </w:r>
            <w:r>
              <w:rPr>
                <w:color w:val="FF0000"/>
                <w:spacing w:val="-7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siswa</w:t>
            </w:r>
            <w:r>
              <w:rPr>
                <w:color w:val="FF0000"/>
                <w:spacing w:val="-7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melalui</w:t>
            </w:r>
            <w:r>
              <w:rPr>
                <w:color w:val="FF0000"/>
                <w:spacing w:val="-8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fitur</w:t>
            </w:r>
            <w:r>
              <w:rPr>
                <w:color w:val="FF0000"/>
                <w:spacing w:val="-4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kelompok,</w:t>
            </w:r>
            <w:r>
              <w:rPr>
                <w:color w:val="FF0000"/>
                <w:spacing w:val="-6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y</w:t>
            </w:r>
            <w:r>
              <w:rPr>
                <w:color w:val="FF0000"/>
                <w:w w:val="110"/>
                <w:sz w:val="20"/>
              </w:rPr>
              <w:t>ang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meningkatkan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keterampilan</w:t>
            </w:r>
            <w:r>
              <w:rPr>
                <w:color w:val="FF0000"/>
                <w:spacing w:val="-11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komunikasi</w:t>
            </w:r>
            <w:r>
              <w:rPr>
                <w:color w:val="FF0000"/>
                <w:spacing w:val="-1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dan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kerja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sama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tim.</w:t>
            </w:r>
          </w:p>
        </w:tc>
      </w:tr>
      <w:tr>
        <w:trPr>
          <w:trHeight w:val="2365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02" w:val="left" w:leader="none"/>
              </w:tabs>
              <w:spacing w:line="240" w:lineRule="auto" w:before="101" w:after="0"/>
              <w:ind w:left="302" w:right="0" w:hanging="202"/>
              <w:jc w:val="lef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Aspek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STEM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0" w:val="left" w:leader="none"/>
              </w:tabs>
              <w:spacing w:line="240" w:lineRule="auto" w:before="9" w:after="0"/>
              <w:ind w:left="820" w:right="307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Science: Mengaplikasikan ilmu psikologi kognitif dan perilaku mengenai bagaimana </w:t>
            </w:r>
            <w:r>
              <w:rPr>
                <w:color w:val="FF0000"/>
                <w:w w:val="110"/>
                <w:sz w:val="20"/>
              </w:rPr>
              <w:t>otak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memberikan</w:t>
            </w:r>
            <w:r>
              <w:rPr>
                <w:color w:val="FF0000"/>
                <w:spacing w:val="-5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respons</w:t>
            </w:r>
            <w:r>
              <w:rPr>
                <w:color w:val="FF0000"/>
                <w:spacing w:val="-5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terhadap </w:t>
            </w:r>
            <w:r>
              <w:rPr>
                <w:i/>
                <w:color w:val="FF0000"/>
                <w:w w:val="115"/>
                <w:sz w:val="21"/>
              </w:rPr>
              <w:t>reward</w:t>
            </w:r>
            <w:r>
              <w:rPr>
                <w:i/>
                <w:color w:val="FF0000"/>
                <w:spacing w:val="-9"/>
                <w:w w:val="115"/>
                <w:sz w:val="21"/>
              </w:rPr>
              <w:t> </w:t>
            </w:r>
            <w:r>
              <w:rPr>
                <w:i/>
                <w:color w:val="FF0000"/>
                <w:w w:val="115"/>
                <w:sz w:val="21"/>
              </w:rPr>
              <w:t>system</w:t>
            </w:r>
            <w:r>
              <w:rPr>
                <w:color w:val="FF0000"/>
                <w:w w:val="115"/>
                <w:sz w:val="20"/>
              </w:rPr>
              <w:t>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0" w:val="left" w:leader="none"/>
              </w:tabs>
              <w:spacing w:line="237" w:lineRule="auto" w:before="0" w:after="0"/>
              <w:ind w:left="820" w:right="697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w w:val="115"/>
                <w:sz w:val="20"/>
              </w:rPr>
              <w:t>Technology: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Pengembangan</w:t>
            </w:r>
            <w:r>
              <w:rPr>
                <w:color w:val="FF0000"/>
                <w:spacing w:val="-5"/>
                <w:w w:val="115"/>
                <w:sz w:val="20"/>
              </w:rPr>
              <w:t> </w:t>
            </w:r>
            <w:r>
              <w:rPr>
                <w:i/>
                <w:color w:val="FF0000"/>
                <w:spacing w:val="-2"/>
                <w:w w:val="115"/>
                <w:sz w:val="21"/>
              </w:rPr>
              <w:t>platform</w:t>
            </w:r>
            <w:r>
              <w:rPr>
                <w:i/>
                <w:color w:val="FF0000"/>
                <w:spacing w:val="-11"/>
                <w:w w:val="115"/>
                <w:sz w:val="21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berbasis</w:t>
            </w:r>
            <w:r>
              <w:rPr>
                <w:color w:val="FF0000"/>
                <w:spacing w:val="-6"/>
                <w:w w:val="115"/>
                <w:sz w:val="20"/>
              </w:rPr>
              <w:t> </w:t>
            </w:r>
            <w:r>
              <w:rPr>
                <w:i/>
                <w:color w:val="FF0000"/>
                <w:spacing w:val="-2"/>
                <w:w w:val="115"/>
                <w:sz w:val="21"/>
              </w:rPr>
              <w:t>web</w:t>
            </w:r>
            <w:r>
              <w:rPr>
                <w:i/>
                <w:color w:val="FF0000"/>
                <w:spacing w:val="-11"/>
                <w:w w:val="115"/>
                <w:sz w:val="21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atau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i/>
                <w:color w:val="FF0000"/>
                <w:spacing w:val="-2"/>
                <w:w w:val="115"/>
                <w:sz w:val="21"/>
              </w:rPr>
              <w:t>mobile</w:t>
            </w:r>
            <w:r>
              <w:rPr>
                <w:i/>
                <w:color w:val="FF0000"/>
                <w:spacing w:val="-11"/>
                <w:w w:val="115"/>
                <w:sz w:val="21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yang</w:t>
            </w:r>
            <w:r>
              <w:rPr>
                <w:color w:val="FF0000"/>
                <w:spacing w:val="-9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menggunak</w:t>
            </w:r>
            <w:r>
              <w:rPr>
                <w:color w:val="FF0000"/>
                <w:spacing w:val="-2"/>
                <w:w w:val="115"/>
                <w:sz w:val="20"/>
              </w:rPr>
              <w:t>an</w:t>
            </w:r>
            <w:r>
              <w:rPr>
                <w:color w:val="FF0000"/>
                <w:spacing w:val="-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arsitektur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i/>
                <w:color w:val="FF0000"/>
                <w:w w:val="115"/>
                <w:sz w:val="21"/>
              </w:rPr>
              <w:t>cloud</w:t>
            </w:r>
            <w:r>
              <w:rPr>
                <w:i/>
                <w:color w:val="FF0000"/>
                <w:spacing w:val="-11"/>
                <w:w w:val="115"/>
                <w:sz w:val="21"/>
              </w:rPr>
              <w:t> </w:t>
            </w:r>
            <w:r>
              <w:rPr>
                <w:color w:val="FF0000"/>
                <w:w w:val="115"/>
                <w:sz w:val="20"/>
              </w:rPr>
              <w:t>untuk</w:t>
            </w:r>
            <w:r>
              <w:rPr>
                <w:color w:val="FF0000"/>
                <w:spacing w:val="-1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sinkronisasi</w:t>
            </w:r>
            <w:r>
              <w:rPr>
                <w:color w:val="FF0000"/>
                <w:spacing w:val="-1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data</w:t>
            </w:r>
            <w:r>
              <w:rPr>
                <w:color w:val="FF0000"/>
                <w:spacing w:val="-10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misi</w:t>
            </w:r>
            <w:r>
              <w:rPr>
                <w:color w:val="FF0000"/>
                <w:spacing w:val="-1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mandiri</w:t>
            </w:r>
            <w:r>
              <w:rPr>
                <w:color w:val="FF0000"/>
                <w:spacing w:val="-1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secara</w:t>
            </w:r>
            <w:r>
              <w:rPr>
                <w:color w:val="FF0000"/>
                <w:spacing w:val="-6"/>
                <w:w w:val="115"/>
                <w:sz w:val="20"/>
              </w:rPr>
              <w:t> </w:t>
            </w:r>
            <w:r>
              <w:rPr>
                <w:i/>
                <w:color w:val="FF0000"/>
                <w:w w:val="115"/>
                <w:sz w:val="21"/>
              </w:rPr>
              <w:t>real-time</w:t>
            </w:r>
            <w:r>
              <w:rPr>
                <w:color w:val="FF0000"/>
                <w:w w:val="115"/>
                <w:sz w:val="20"/>
              </w:rPr>
              <w:t>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0" w:val="left" w:leader="none"/>
              </w:tabs>
              <w:spacing w:line="247" w:lineRule="auto" w:before="3" w:after="0"/>
              <w:ind w:left="820" w:right="531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Engineering: Perancangan UI/UX yang intuitif dengan prinsip gamifikasi yang menari</w:t>
            </w:r>
            <w:r>
              <w:rPr>
                <w:color w:val="FF0000"/>
                <w:w w:val="110"/>
                <w:sz w:val="20"/>
              </w:rPr>
              <w:t>k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perhatian pengguna remaja.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0" w:val="left" w:leader="none"/>
              </w:tabs>
              <w:spacing w:line="247" w:lineRule="auto" w:before="1" w:after="0"/>
              <w:ind w:left="820" w:right="209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w w:val="115"/>
                <w:sz w:val="20"/>
              </w:rPr>
              <w:t>Mathematics:</w:t>
            </w:r>
            <w:r>
              <w:rPr>
                <w:color w:val="FF0000"/>
                <w:spacing w:val="-6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Penggunaan algoritma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perhitungan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tingkat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kesulitan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misi</w:t>
            </w:r>
            <w:r>
              <w:rPr>
                <w:color w:val="FF0000"/>
                <w:spacing w:val="-7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yang</w:t>
            </w:r>
            <w:r>
              <w:rPr>
                <w:color w:val="FF0000"/>
                <w:spacing w:val="-4"/>
                <w:w w:val="115"/>
                <w:sz w:val="20"/>
              </w:rPr>
              <w:t> </w:t>
            </w:r>
            <w:r>
              <w:rPr>
                <w:color w:val="FF0000"/>
                <w:spacing w:val="-2"/>
                <w:w w:val="115"/>
                <w:sz w:val="20"/>
              </w:rPr>
              <w:t>disesuaik</w:t>
            </w:r>
            <w:r>
              <w:rPr>
                <w:color w:val="FF0000"/>
                <w:spacing w:val="-2"/>
                <w:w w:val="115"/>
                <w:sz w:val="20"/>
              </w:rPr>
              <w:t>an</w:t>
            </w:r>
            <w:r>
              <w:rPr>
                <w:color w:val="FF0000"/>
                <w:spacing w:val="-2"/>
                <w:w w:val="115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dengan progres setiap individu.</w:t>
            </w:r>
          </w:p>
        </w:tc>
      </w:tr>
      <w:tr>
        <w:trPr>
          <w:trHeight w:val="164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98" w:val="left" w:leader="none"/>
              </w:tabs>
              <w:spacing w:line="240" w:lineRule="auto" w:before="102" w:after="0"/>
              <w:ind w:left="398" w:right="0" w:hanging="298"/>
              <w:jc w:val="lef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Kontribusi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AI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820" w:val="left" w:leader="none"/>
              </w:tabs>
              <w:spacing w:line="247" w:lineRule="auto" w:before="9" w:after="0"/>
              <w:ind w:left="820" w:right="109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Kecerdasan Buatan</w:t>
            </w:r>
            <w:r>
              <w:rPr>
                <w:color w:val="FF0000"/>
                <w:spacing w:val="-1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(AI) berperan sebagai</w:t>
            </w:r>
            <w:r>
              <w:rPr>
                <w:color w:val="FF0000"/>
                <w:spacing w:val="-1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penggerak</w:t>
            </w:r>
            <w:r>
              <w:rPr>
                <w:color w:val="FF0000"/>
                <w:spacing w:val="-1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utama fitur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misi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mandiri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yang</w:t>
            </w:r>
            <w:r>
              <w:rPr>
                <w:color w:val="FF0000"/>
                <w:spacing w:val="-1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adaptif</w:t>
            </w:r>
            <w:r>
              <w:rPr>
                <w:color w:val="FF0000"/>
                <w:w w:val="110"/>
                <w:sz w:val="20"/>
              </w:rPr>
              <w:t>.</w:t>
            </w:r>
            <w:r>
              <w:rPr>
                <w:color w:val="FF0000"/>
                <w:w w:val="110"/>
                <w:sz w:val="20"/>
              </w:rPr>
              <w:t> Model AI akan menganalisis riwayat pengerjaan tugas siswa untuk merekomendasik</w:t>
            </w:r>
            <w:r>
              <w:rPr>
                <w:color w:val="FF0000"/>
                <w:w w:val="110"/>
                <w:sz w:val="20"/>
              </w:rPr>
              <w:t>an</w:t>
            </w:r>
            <w:r>
              <w:rPr>
                <w:color w:val="FF0000"/>
                <w:w w:val="110"/>
                <w:sz w:val="20"/>
              </w:rPr>
              <w:t> tingkat kesulitan materi yang sesuai dengan kapasitas mereka saat itu.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820" w:val="left" w:leader="none"/>
              </w:tabs>
              <w:spacing w:line="247" w:lineRule="auto" w:before="1" w:after="0"/>
              <w:ind w:left="820" w:right="127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AI juga bertugas memberikan ringkasan umpan balik yang terautomasi dan dipersonalisas</w:t>
            </w:r>
            <w:r>
              <w:rPr>
                <w:color w:val="FF0000"/>
                <w:w w:val="110"/>
                <w:sz w:val="20"/>
              </w:rPr>
              <w:t>i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sesuai kebutuhan belajar unik tiap siswa.</w:t>
            </w:r>
          </w:p>
        </w:tc>
      </w:tr>
      <w:tr>
        <w:trPr>
          <w:trHeight w:val="164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65" w:val="left" w:leader="none"/>
              </w:tabs>
              <w:spacing w:line="240" w:lineRule="auto" w:before="101" w:after="0"/>
              <w:ind w:left="365" w:right="0" w:hanging="26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Sustainability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359" w:val="left" w:leader="none"/>
              </w:tabs>
              <w:spacing w:line="233" w:lineRule="exact" w:before="7" w:after="0"/>
              <w:ind w:left="359" w:right="457" w:hanging="359"/>
              <w:jc w:val="righ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Kemitraan</w:t>
            </w:r>
            <w:r>
              <w:rPr>
                <w:color w:val="FF0000"/>
                <w:spacing w:val="-5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Pendidikan:</w:t>
            </w:r>
            <w:r>
              <w:rPr>
                <w:color w:val="FF0000"/>
                <w:spacing w:val="-4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Bekerja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sama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dengan</w:t>
            </w:r>
            <w:r>
              <w:rPr>
                <w:color w:val="FF0000"/>
                <w:spacing w:val="-3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sekolah-sekolah</w:t>
            </w:r>
            <w:r>
              <w:rPr>
                <w:color w:val="FF0000"/>
                <w:spacing w:val="-5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untuk</w:t>
            </w:r>
            <w:r>
              <w:rPr>
                <w:color w:val="FF0000"/>
                <w:spacing w:val="-5"/>
                <w:w w:val="110"/>
                <w:sz w:val="20"/>
              </w:rPr>
              <w:t> </w:t>
            </w:r>
            <w:r>
              <w:rPr>
                <w:color w:val="FF0000"/>
                <w:spacing w:val="-2"/>
                <w:w w:val="110"/>
                <w:sz w:val="20"/>
              </w:rPr>
              <w:t>mengintegrasikan</w:t>
            </w:r>
          </w:p>
          <w:p>
            <w:pPr>
              <w:pStyle w:val="TableParagraph"/>
              <w:spacing w:line="243" w:lineRule="exact" w:before="0"/>
              <w:ind w:left="0" w:right="490"/>
              <w:jc w:val="right"/>
              <w:rPr>
                <w:sz w:val="20"/>
              </w:rPr>
            </w:pPr>
            <w:r>
              <w:rPr>
                <w:i/>
                <w:color w:val="FF0000"/>
                <w:w w:val="110"/>
                <w:sz w:val="21"/>
              </w:rPr>
              <w:t>platform</w:t>
            </w:r>
            <w:r>
              <w:rPr>
                <w:i/>
                <w:color w:val="FF0000"/>
                <w:spacing w:val="-1"/>
                <w:w w:val="110"/>
                <w:sz w:val="21"/>
              </w:rPr>
              <w:t> </w:t>
            </w:r>
            <w:r>
              <w:rPr>
                <w:color w:val="FF0000"/>
                <w:w w:val="110"/>
                <w:sz w:val="20"/>
              </w:rPr>
              <w:t>ke</w:t>
            </w:r>
            <w:r>
              <w:rPr>
                <w:color w:val="FF0000"/>
                <w:spacing w:val="2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dalam</w:t>
            </w:r>
            <w:r>
              <w:rPr>
                <w:color w:val="FF0000"/>
                <w:spacing w:val="2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kurikulum</w:t>
            </w:r>
            <w:r>
              <w:rPr>
                <w:color w:val="FF0000"/>
                <w:spacing w:val="2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sebagai alat</w:t>
            </w:r>
            <w:r>
              <w:rPr>
                <w:color w:val="FF0000"/>
                <w:spacing w:val="-1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bantu pemantauan</w:t>
            </w:r>
            <w:r>
              <w:rPr>
                <w:color w:val="FF0000"/>
                <w:spacing w:val="1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progres</w:t>
            </w:r>
            <w:r>
              <w:rPr>
                <w:color w:val="FF0000"/>
                <w:spacing w:val="2"/>
                <w:w w:val="110"/>
                <w:sz w:val="20"/>
              </w:rPr>
              <w:t> </w:t>
            </w:r>
            <w:r>
              <w:rPr>
                <w:color w:val="FF0000"/>
                <w:w w:val="110"/>
                <w:sz w:val="20"/>
              </w:rPr>
              <w:t>akademik</w:t>
            </w:r>
            <w:r>
              <w:rPr>
                <w:color w:val="FF0000"/>
                <w:spacing w:val="-1"/>
                <w:w w:val="110"/>
                <w:sz w:val="20"/>
              </w:rPr>
              <w:t> </w:t>
            </w:r>
            <w:r>
              <w:rPr>
                <w:color w:val="FF0000"/>
                <w:spacing w:val="-2"/>
                <w:w w:val="110"/>
                <w:sz w:val="20"/>
              </w:rPr>
              <w:t>siswa.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820" w:val="left" w:leader="none"/>
              </w:tabs>
              <w:spacing w:line="242" w:lineRule="auto" w:before="6" w:after="0"/>
              <w:ind w:left="820" w:right="402" w:hanging="360"/>
              <w:jc w:val="left"/>
              <w:rPr>
                <w:sz w:val="20"/>
              </w:rPr>
            </w:pPr>
            <w:r>
              <w:rPr>
                <w:color w:val="FF0000"/>
                <w:w w:val="110"/>
                <w:sz w:val="20"/>
              </w:rPr>
              <w:t>Pengembangan Berkelanjutan: Melakukan pembaruan fitur secara berkala berdasark</w:t>
            </w:r>
            <w:r>
              <w:rPr>
                <w:color w:val="FF0000"/>
                <w:w w:val="110"/>
                <w:sz w:val="20"/>
              </w:rPr>
              <w:t>an</w:t>
            </w:r>
            <w:r>
              <w:rPr>
                <w:color w:val="FF0000"/>
                <w:w w:val="110"/>
                <w:sz w:val="20"/>
              </w:rPr>
              <w:t> masukan pengguna dan tren teknologi pendidikan terbaru agar </w:t>
            </w:r>
            <w:r>
              <w:rPr>
                <w:i/>
                <w:color w:val="FF0000"/>
                <w:w w:val="110"/>
                <w:sz w:val="21"/>
              </w:rPr>
              <w:t>platform </w:t>
            </w:r>
            <w:r>
              <w:rPr>
                <w:color w:val="FF0000"/>
                <w:w w:val="110"/>
                <w:sz w:val="20"/>
              </w:rPr>
              <w:t>tetap rele</w:t>
            </w:r>
            <w:r>
              <w:rPr>
                <w:color w:val="FF0000"/>
                <w:w w:val="110"/>
                <w:sz w:val="20"/>
              </w:rPr>
              <w:t>van</w:t>
            </w:r>
            <w:r>
              <w:rPr>
                <w:color w:val="FF0000"/>
                <w:w w:val="110"/>
                <w:sz w:val="20"/>
              </w:rPr>
              <w:t> </w:t>
            </w:r>
            <w:r>
              <w:rPr>
                <w:color w:val="FF0000"/>
                <w:w w:val="115"/>
                <w:sz w:val="20"/>
              </w:rPr>
              <w:t>dengan minat dan kebutuhan siswa.</w:t>
            </w:r>
          </w:p>
        </w:tc>
      </w:tr>
    </w:tbl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1"/>
      <w:numFmt w:val="decimal"/>
      <w:lvlText w:val="%1."/>
      <w:lvlJc w:val="left"/>
      <w:pPr>
        <w:ind w:left="366" w:hanging="267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spacing w:val="-1"/>
        <w:w w:val="77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12">
    <w:multiLevelType w:val="hybridMultilevel"/>
    <w:lvl w:ilvl="0">
      <w:start w:val="10"/>
      <w:numFmt w:val="decimal"/>
      <w:lvlText w:val="%1."/>
      <w:lvlJc w:val="left"/>
      <w:pPr>
        <w:ind w:left="400" w:hanging="300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spacing w:val="-1"/>
        <w:w w:val="77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11">
    <w:multiLevelType w:val="hybridMultilevel"/>
    <w:lvl w:ilvl="0">
      <w:start w:val="9"/>
      <w:numFmt w:val="decimal"/>
      <w:lvlText w:val="%1."/>
      <w:lvlJc w:val="left"/>
      <w:pPr>
        <w:ind w:left="303" w:hanging="204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88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9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1" w:hanging="360"/>
      </w:pPr>
      <w:rPr>
        <w:rFonts w:hint="default"/>
        <w:lang w:val="ms" w:eastAsia="en-US" w:bidi="ar-SA"/>
      </w:rPr>
    </w:lvl>
  </w:abstractNum>
  <w:abstractNum w:abstractNumId="9">
    <w:multiLevelType w:val="hybridMultilevel"/>
    <w:lvl w:ilvl="0">
      <w:start w:val="8"/>
      <w:numFmt w:val="decimal"/>
      <w:lvlText w:val="%1."/>
      <w:lvlJc w:val="left"/>
      <w:pPr>
        <w:ind w:left="308" w:hanging="209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88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8">
    <w:multiLevelType w:val="hybridMultilevel"/>
    <w:lvl w:ilvl="0">
      <w:start w:val="7"/>
      <w:numFmt w:val="decimal"/>
      <w:lvlText w:val="%1."/>
      <w:lvlJc w:val="left"/>
      <w:pPr>
        <w:ind w:left="289" w:hanging="189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spacing w:val="-1"/>
        <w:w w:val="87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."/>
      <w:lvlJc w:val="left"/>
      <w:pPr>
        <w:ind w:left="303" w:hanging="204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88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9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1" w:hanging="360"/>
      </w:pPr>
      <w:rPr>
        <w:rFonts w:hint="default"/>
        <w:lang w:val="m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."/>
      <w:lvlJc w:val="left"/>
      <w:pPr>
        <w:ind w:left="8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-1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9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1" w:hanging="360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-1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9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1" w:hanging="360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."/>
      <w:lvlJc w:val="left"/>
      <w:pPr>
        <w:ind w:left="301" w:hanging="202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88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301" w:hanging="202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88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3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4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5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60" w:hanging="360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303" w:hanging="204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88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3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4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5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60" w:hanging="360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296" w:hanging="197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spacing w:val="-1"/>
        <w:w w:val="91"/>
        <w:sz w:val="20"/>
        <w:szCs w:val="20"/>
        <w:lang w:val="ms" w:eastAsia="en-US" w:bidi="ar-SA"/>
      </w:rPr>
    </w:lvl>
    <w:lvl w:ilvl="1">
      <w:start w:val="1"/>
      <w:numFmt w:val="decimal"/>
      <w:lvlText w:val="%2."/>
      <w:lvlJc w:val="left"/>
      <w:pPr>
        <w:ind w:left="820" w:hanging="360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spacing w:val="-2"/>
        <w:w w:val="92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3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4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5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60" w:hanging="360"/>
      </w:pPr>
      <w:rPr>
        <w:rFonts w:hint="default"/>
        <w:lang w:val="m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m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Gill Sans MT" w:hAnsi="Gill Sans MT" w:eastAsia="Gill Sans MT" w:cs="Gill Sans MT"/>
      <w:sz w:val="22"/>
      <w:szCs w:val="22"/>
      <w:lang w:val="m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3" w:right="3"/>
      <w:jc w:val="center"/>
    </w:pPr>
    <w:rPr>
      <w:rFonts w:ascii="Trebuchet MS" w:hAnsi="Trebuchet MS" w:eastAsia="Trebuchet MS" w:cs="Trebuchet MS"/>
      <w:b/>
      <w:bCs/>
      <w:sz w:val="28"/>
      <w:szCs w:val="28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1"/>
      <w:ind w:left="100"/>
    </w:pPr>
    <w:rPr>
      <w:rFonts w:ascii="Gill Sans MT" w:hAnsi="Gill Sans MT" w:eastAsia="Gill Sans MT" w:cs="Gill Sans MT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ft26@dibimbing.id" TargetMode="External"/><Relationship Id="rId7" Type="http://schemas.openxmlformats.org/officeDocument/2006/relationships/hyperlink" Target="https://t.me/%2Bx1iCtr3VU91hOWRl" TargetMode="External"/><Relationship Id="rId8" Type="http://schemas.openxmlformats.org/officeDocument/2006/relationships/hyperlink" Target="s.id/RegistrasiSFT2026" TargetMode="External"/><Relationship Id="rId9" Type="http://schemas.openxmlformats.org/officeDocument/2006/relationships/image" Target="media/image2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Ennita Pramono/CSR SP /SEIN-S/Senior Professional/Samsung Electronics</dc:creator>
  <dcterms:created xsi:type="dcterms:W3CDTF">2026-05-28T14:05:50Z</dcterms:created>
  <dcterms:modified xsi:type="dcterms:W3CDTF">2026-05-28T14:05:50Z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2026-05-28T00:00:00Z</vt:filetime>
  </property>
  <property fmtid="{D5CDD505-2E9C-101B-9397-08002B2CF9AE}" pid="5" name="Producer">
    <vt:lpwstr>3-Heights(TM) PDF Security Shell 4.8.25.2 (http://www.pdf-tools.com)</vt:lpwstr>
  </property>
</Properties>
</file>