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3FA924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b/>
          <w:bCs/>
          <w:sz w:val="24"/>
        </w:rPr>
        <w:t>МИНИСТЕРСТВО НАУКИ И ВЫСШЕГО ОБРАЗОВАНИЯ</w:t>
      </w:r>
    </w:p>
    <w:p w14:paraId="7848ACE8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b/>
          <w:bCs/>
          <w:sz w:val="24"/>
        </w:rPr>
        <w:t>РОССИЙСКОЙ ФЕДЕРАЦИИ</w:t>
      </w:r>
      <w:r w:rsidRPr="009305E5">
        <w:rPr>
          <w:rFonts w:eastAsia="Times New Roman"/>
          <w:sz w:val="24"/>
        </w:rPr>
        <w:t xml:space="preserve">  </w:t>
      </w:r>
    </w:p>
    <w:p w14:paraId="171E309A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Федеральное государственное бюджетное образовательное учреждение высшего образования </w:t>
      </w:r>
    </w:p>
    <w:p w14:paraId="7C3B4235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«МОСКОВСКИЙ ПОЛИТЕХНИЧЕСКИЙ УНИВЕРСИТЕТ»</w:t>
      </w:r>
    </w:p>
    <w:p w14:paraId="0867E949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156D5D14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682F5A81" w14:textId="3ABE2F44" w:rsidR="00CD4CF3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ЛАБОРАТОРНАЯ РАБОТА №</w:t>
      </w:r>
      <w:r w:rsidR="00BC29AE">
        <w:rPr>
          <w:rFonts w:eastAsia="Times New Roman"/>
          <w:sz w:val="24"/>
        </w:rPr>
        <w:t>11</w:t>
      </w:r>
    </w:p>
    <w:p w14:paraId="1F988DA7" w14:textId="70221FEA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ПО ДИСЦИПЛИНЕ </w:t>
      </w:r>
    </w:p>
    <w:p w14:paraId="3A7EFAC9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«Программная инженерия»</w:t>
      </w:r>
    </w:p>
    <w:p w14:paraId="3467D6EC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0902828C" w14:textId="514814DB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4056E2B7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</w:p>
    <w:p w14:paraId="35E63191" w14:textId="77777777" w:rsidR="00CD4CF3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на тему: </w:t>
      </w:r>
    </w:p>
    <w:p w14:paraId="0CE97613" w14:textId="44F7FAB7" w:rsidR="001A7A66" w:rsidRPr="009305E5" w:rsidRDefault="00BC29AE" w:rsidP="003A69A2">
      <w:pPr>
        <w:ind w:left="-567"/>
        <w:jc w:val="center"/>
        <w:rPr>
          <w:rFonts w:eastAsia="Times New Roman"/>
          <w:sz w:val="24"/>
        </w:rPr>
      </w:pPr>
      <w:r>
        <w:rPr>
          <w:rFonts w:eastAsia="Times New Roman"/>
          <w:sz w:val="32"/>
          <w:szCs w:val="32"/>
          <w:u w:val="single"/>
        </w:rPr>
        <w:t>Руководство пользователя</w:t>
      </w:r>
    </w:p>
    <w:p w14:paraId="662EFD19" w14:textId="218DB301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33B08991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</w:p>
    <w:p w14:paraId="169A3F38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</w:p>
    <w:p w14:paraId="3677FC05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</w:p>
    <w:p w14:paraId="340C19E5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4F4A2402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6A5434F2" w14:textId="77777777" w:rsidR="001A7A66" w:rsidRPr="009305E5" w:rsidRDefault="001A7A66" w:rsidP="003A69A2">
      <w:pPr>
        <w:ind w:left="-567"/>
        <w:rPr>
          <w:rFonts w:eastAsia="Times New Roman"/>
          <w:sz w:val="24"/>
        </w:rPr>
      </w:pPr>
    </w:p>
    <w:p w14:paraId="3B80080C" w14:textId="77777777" w:rsidR="001A7A66" w:rsidRPr="009305E5" w:rsidRDefault="001A7A66" w:rsidP="003A69A2">
      <w:pPr>
        <w:ind w:left="-567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39C18FEC" w14:textId="58881514" w:rsidR="001A7A66" w:rsidRPr="009305E5" w:rsidRDefault="00EA1AF2" w:rsidP="003A69A2">
      <w:pPr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Преподаватель: _</w:t>
      </w:r>
      <w:r w:rsidR="001A7A66" w:rsidRPr="009305E5">
        <w:rPr>
          <w:rFonts w:eastAsia="Times New Roman"/>
          <w:sz w:val="24"/>
        </w:rPr>
        <w:t xml:space="preserve">___________________ / _________________________, ____________ / </w:t>
      </w:r>
      <w:r w:rsidR="001A7A66" w:rsidRPr="009305E5">
        <w:rPr>
          <w:rFonts w:eastAsia="Times New Roman"/>
          <w:sz w:val="24"/>
        </w:rPr>
        <w:tab/>
        <w:t xml:space="preserve">                         </w:t>
      </w:r>
      <w:r w:rsidR="007B76F5" w:rsidRPr="009305E5">
        <w:rPr>
          <w:rFonts w:eastAsia="Times New Roman"/>
          <w:sz w:val="24"/>
        </w:rPr>
        <w:t xml:space="preserve">            </w:t>
      </w:r>
      <w:r w:rsidR="001A7A66" w:rsidRPr="009305E5">
        <w:rPr>
          <w:rFonts w:eastAsia="Times New Roman"/>
          <w:sz w:val="24"/>
        </w:rPr>
        <w:t>  </w:t>
      </w:r>
      <w:r w:rsidR="001A7A66" w:rsidRPr="009305E5">
        <w:rPr>
          <w:rFonts w:eastAsia="Times New Roman"/>
          <w:i/>
          <w:iCs/>
          <w:sz w:val="24"/>
        </w:rPr>
        <w:t xml:space="preserve">подпись </w:t>
      </w:r>
      <w:r w:rsidR="001A7A66" w:rsidRPr="009305E5">
        <w:rPr>
          <w:rFonts w:eastAsia="Times New Roman"/>
          <w:i/>
          <w:iCs/>
          <w:sz w:val="24"/>
        </w:rPr>
        <w:tab/>
        <w:t xml:space="preserve">                 </w:t>
      </w:r>
      <w:r w:rsidR="001A7A66" w:rsidRPr="009305E5">
        <w:rPr>
          <w:rFonts w:eastAsia="Times New Roman"/>
          <w:i/>
          <w:iCs/>
          <w:sz w:val="24"/>
        </w:rPr>
        <w:tab/>
        <w:t>ФИО, уч. звание и степень</w:t>
      </w:r>
    </w:p>
    <w:p w14:paraId="51BB2939" w14:textId="77777777" w:rsidR="001A7A66" w:rsidRPr="009305E5" w:rsidRDefault="001A7A66" w:rsidP="003A69A2">
      <w:pPr>
        <w:ind w:left="-567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 xml:space="preserve"> </w:t>
      </w:r>
    </w:p>
    <w:p w14:paraId="14295D68" w14:textId="05C96F19" w:rsidR="001A7A66" w:rsidRPr="009305E5" w:rsidRDefault="00EA1AF2" w:rsidP="003A69A2">
      <w:pPr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Студент:            ______</w:t>
      </w:r>
      <w:r w:rsidR="001A7A66" w:rsidRPr="009305E5">
        <w:rPr>
          <w:rFonts w:eastAsia="Times New Roman"/>
          <w:sz w:val="24"/>
        </w:rPr>
        <w:t xml:space="preserve">_____________ / _________________________, ____________ / </w:t>
      </w:r>
    </w:p>
    <w:p w14:paraId="11F10F43" w14:textId="0F511FD5" w:rsidR="001A7A66" w:rsidRPr="009305E5" w:rsidRDefault="001A7A66" w:rsidP="003A69A2">
      <w:pPr>
        <w:ind w:left="-567"/>
        <w:rPr>
          <w:rFonts w:eastAsia="Times New Roman"/>
          <w:i/>
          <w:iCs/>
          <w:sz w:val="24"/>
        </w:rPr>
      </w:pPr>
      <w:r w:rsidRPr="009305E5">
        <w:rPr>
          <w:rFonts w:eastAsia="Times New Roman"/>
          <w:sz w:val="24"/>
        </w:rPr>
        <w:t xml:space="preserve">                      </w:t>
      </w:r>
      <w:r w:rsidRPr="009305E5">
        <w:rPr>
          <w:rFonts w:eastAsia="Times New Roman"/>
          <w:sz w:val="24"/>
        </w:rPr>
        <w:tab/>
        <w:t xml:space="preserve">               </w:t>
      </w:r>
      <w:r w:rsidRPr="009305E5">
        <w:rPr>
          <w:rFonts w:eastAsia="Times New Roman"/>
          <w:i/>
          <w:iCs/>
          <w:sz w:val="24"/>
        </w:rPr>
        <w:t xml:space="preserve">подпись </w:t>
      </w:r>
      <w:r w:rsidRPr="009305E5">
        <w:rPr>
          <w:rFonts w:eastAsia="Times New Roman"/>
          <w:i/>
          <w:iCs/>
          <w:sz w:val="24"/>
        </w:rPr>
        <w:tab/>
        <w:t xml:space="preserve">                   </w:t>
      </w:r>
      <w:r w:rsidRPr="009305E5">
        <w:rPr>
          <w:rFonts w:eastAsia="Times New Roman"/>
          <w:i/>
          <w:iCs/>
          <w:sz w:val="24"/>
        </w:rPr>
        <w:tab/>
        <w:t>ФИО, группа</w:t>
      </w:r>
    </w:p>
    <w:p w14:paraId="67E344D2" w14:textId="77777777" w:rsidR="001A7A66" w:rsidRPr="009305E5" w:rsidRDefault="001A7A66" w:rsidP="003A69A2">
      <w:pPr>
        <w:ind w:left="-567"/>
        <w:rPr>
          <w:rFonts w:eastAsia="Times New Roman"/>
          <w:i/>
          <w:iCs/>
          <w:sz w:val="24"/>
        </w:rPr>
      </w:pPr>
    </w:p>
    <w:p w14:paraId="269F9EC8" w14:textId="77777777" w:rsidR="001A7A66" w:rsidRPr="009305E5" w:rsidRDefault="001A7A66" w:rsidP="003A69A2">
      <w:pPr>
        <w:ind w:firstLine="0"/>
        <w:rPr>
          <w:rFonts w:eastAsia="Times New Roman"/>
          <w:sz w:val="24"/>
        </w:rPr>
      </w:pPr>
    </w:p>
    <w:p w14:paraId="720285A9" w14:textId="77777777" w:rsidR="001A7A66" w:rsidRPr="009305E5" w:rsidRDefault="001A7A66" w:rsidP="003A69A2">
      <w:pPr>
        <w:rPr>
          <w:rFonts w:eastAsia="Times New Roman"/>
          <w:sz w:val="24"/>
        </w:rPr>
      </w:pPr>
    </w:p>
    <w:p w14:paraId="3F4BE445" w14:textId="77777777" w:rsidR="001A7A66" w:rsidRPr="009305E5" w:rsidRDefault="001A7A66" w:rsidP="003A69A2">
      <w:pPr>
        <w:ind w:firstLine="0"/>
        <w:rPr>
          <w:rFonts w:eastAsia="Times New Roman"/>
          <w:sz w:val="24"/>
        </w:rPr>
      </w:pPr>
    </w:p>
    <w:p w14:paraId="5D80F971" w14:textId="77777777" w:rsidR="001A7A66" w:rsidRPr="009305E5" w:rsidRDefault="001A7A66" w:rsidP="003A69A2">
      <w:pPr>
        <w:rPr>
          <w:rFonts w:eastAsia="Times New Roman"/>
          <w:sz w:val="24"/>
        </w:rPr>
      </w:pPr>
    </w:p>
    <w:p w14:paraId="37EE3DBE" w14:textId="4AFA0D98" w:rsidR="00BC29AE" w:rsidRDefault="001A7A66" w:rsidP="003A69A2">
      <w:pPr>
        <w:ind w:right="120"/>
        <w:jc w:val="center"/>
        <w:rPr>
          <w:rFonts w:eastAsia="Times New Roman"/>
          <w:sz w:val="24"/>
        </w:rPr>
      </w:pPr>
      <w:r w:rsidRPr="009305E5">
        <w:rPr>
          <w:rFonts w:eastAsia="Times New Roman"/>
          <w:sz w:val="24"/>
        </w:rPr>
        <w:t>Москва, 2020</w:t>
      </w:r>
    </w:p>
    <w:p w14:paraId="75E86D29" w14:textId="77777777" w:rsidR="00BC29AE" w:rsidRDefault="00BC29AE" w:rsidP="003A69A2">
      <w:pPr>
        <w:ind w:firstLine="0"/>
        <w:jc w:val="left"/>
        <w:rPr>
          <w:rFonts w:eastAsia="Times New Roman"/>
          <w:sz w:val="24"/>
        </w:rPr>
      </w:pPr>
      <w:r>
        <w:rPr>
          <w:rFonts w:eastAsia="Times New Roman"/>
          <w:sz w:val="24"/>
        </w:rPr>
        <w:br w:type="page"/>
      </w:r>
    </w:p>
    <w:p w14:paraId="70B0C224" w14:textId="77777777" w:rsidR="00BC29AE" w:rsidRDefault="00BC29AE" w:rsidP="003A69A2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4814CFD8" w14:textId="77777777" w:rsidR="00BC29AE" w:rsidRDefault="00BC29AE" w:rsidP="003A69A2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6176798B" w14:textId="77777777" w:rsidR="00BC29AE" w:rsidRDefault="00BC29AE" w:rsidP="003A69A2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1921AECD" w14:textId="77777777" w:rsidR="00BC29AE" w:rsidRDefault="00BC29AE" w:rsidP="003A69A2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3C3BB821" w14:textId="77777777" w:rsidR="00BC29AE" w:rsidRDefault="00BC29AE" w:rsidP="003A69A2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5A1392AB" w14:textId="77777777" w:rsidR="00BC29AE" w:rsidRDefault="00BC29AE" w:rsidP="003A69A2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3BEE8B4E" w14:textId="77777777" w:rsidR="00BC29AE" w:rsidRDefault="00BC29AE" w:rsidP="003A69A2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4962F95D" w14:textId="77777777" w:rsidR="00BC29AE" w:rsidRDefault="00BC29AE" w:rsidP="003A69A2">
      <w:pPr>
        <w:jc w:val="center"/>
        <w:rPr>
          <w:b/>
          <w:bCs/>
          <w:color w:val="000000" w:themeColor="text1"/>
          <w:sz w:val="32"/>
          <w:szCs w:val="32"/>
        </w:rPr>
      </w:pPr>
    </w:p>
    <w:p w14:paraId="7505504E" w14:textId="77777777" w:rsidR="00BC29AE" w:rsidRPr="00BC29AE" w:rsidRDefault="00BC29AE" w:rsidP="003A69A2">
      <w:pPr>
        <w:jc w:val="center"/>
        <w:rPr>
          <w:bCs/>
          <w:color w:val="000000" w:themeColor="text1"/>
          <w:sz w:val="32"/>
          <w:szCs w:val="32"/>
        </w:rPr>
      </w:pPr>
    </w:p>
    <w:p w14:paraId="0F51165C" w14:textId="77777777" w:rsidR="00BC29AE" w:rsidRPr="00BC29AE" w:rsidRDefault="00BC29AE" w:rsidP="003A69A2">
      <w:pPr>
        <w:ind w:firstLine="0"/>
        <w:jc w:val="center"/>
        <w:rPr>
          <w:b/>
          <w:bCs/>
          <w:color w:val="000000" w:themeColor="text1"/>
          <w:sz w:val="32"/>
          <w:szCs w:val="32"/>
        </w:rPr>
      </w:pPr>
      <w:r w:rsidRPr="00BC29AE">
        <w:rPr>
          <w:b/>
          <w:bCs/>
          <w:color w:val="000000" w:themeColor="text1"/>
          <w:sz w:val="32"/>
          <w:szCs w:val="32"/>
        </w:rPr>
        <w:t>Веб-приложение пекарни «Хлебник и Хлебница»</w:t>
      </w:r>
    </w:p>
    <w:p w14:paraId="69BAF90F" w14:textId="4DB762AB" w:rsidR="00BC29AE" w:rsidRPr="00BC29AE" w:rsidRDefault="00BC29AE" w:rsidP="003A69A2">
      <w:pPr>
        <w:ind w:firstLine="0"/>
        <w:jc w:val="center"/>
        <w:rPr>
          <w:bCs/>
          <w:color w:val="000000" w:themeColor="text1"/>
          <w:sz w:val="32"/>
          <w:szCs w:val="32"/>
        </w:rPr>
      </w:pPr>
      <w:r w:rsidRPr="00BC29AE">
        <w:rPr>
          <w:bCs/>
        </w:rPr>
        <w:t>Руководство пользователя</w:t>
      </w:r>
    </w:p>
    <w:p w14:paraId="44F1A033" w14:textId="77777777" w:rsidR="00BC29AE" w:rsidRDefault="00BC29AE" w:rsidP="003A69A2">
      <w:pPr>
        <w:jc w:val="center"/>
        <w:rPr>
          <w:b/>
          <w:bCs/>
        </w:rPr>
      </w:pPr>
    </w:p>
    <w:p w14:paraId="049B96A7" w14:textId="77777777" w:rsidR="00BC29AE" w:rsidRDefault="00BC29AE" w:rsidP="003A69A2">
      <w:pPr>
        <w:jc w:val="center"/>
        <w:rPr>
          <w:b/>
          <w:bCs/>
        </w:rPr>
      </w:pPr>
    </w:p>
    <w:p w14:paraId="2021C483" w14:textId="77777777" w:rsidR="00BC29AE" w:rsidRDefault="00BC29AE" w:rsidP="003A69A2">
      <w:pPr>
        <w:jc w:val="center"/>
        <w:rPr>
          <w:b/>
          <w:bCs/>
        </w:rPr>
      </w:pPr>
    </w:p>
    <w:p w14:paraId="4A7C8E89" w14:textId="77777777" w:rsidR="00BC29AE" w:rsidRDefault="00BC29AE" w:rsidP="003A69A2">
      <w:pPr>
        <w:jc w:val="center"/>
        <w:rPr>
          <w:b/>
          <w:bCs/>
        </w:rPr>
      </w:pPr>
    </w:p>
    <w:p w14:paraId="4B62AD2C" w14:textId="77777777" w:rsidR="00BC29AE" w:rsidRDefault="00BC29AE" w:rsidP="003A69A2">
      <w:pPr>
        <w:ind w:firstLine="0"/>
        <w:rPr>
          <w:b/>
          <w:bCs/>
        </w:rPr>
      </w:pPr>
    </w:p>
    <w:p w14:paraId="239A602E" w14:textId="77777777" w:rsidR="00BC29AE" w:rsidRDefault="00BC29AE" w:rsidP="003A69A2">
      <w:pPr>
        <w:jc w:val="center"/>
        <w:rPr>
          <w:b/>
          <w:bCs/>
        </w:rPr>
      </w:pPr>
    </w:p>
    <w:p w14:paraId="74688D77" w14:textId="77777777" w:rsidR="00BC29AE" w:rsidRDefault="00BC29AE" w:rsidP="003A69A2">
      <w:pPr>
        <w:jc w:val="center"/>
        <w:rPr>
          <w:b/>
          <w:bCs/>
        </w:rPr>
      </w:pPr>
    </w:p>
    <w:p w14:paraId="6A07F661" w14:textId="77777777" w:rsidR="00BC29AE" w:rsidRDefault="00BC29AE" w:rsidP="003A69A2">
      <w:pPr>
        <w:jc w:val="center"/>
        <w:rPr>
          <w:b/>
          <w:bCs/>
        </w:rPr>
      </w:pPr>
    </w:p>
    <w:p w14:paraId="4E83D3A9" w14:textId="77777777" w:rsidR="00BC29AE" w:rsidRDefault="00BC29AE" w:rsidP="003A69A2">
      <w:pPr>
        <w:jc w:val="center"/>
        <w:rPr>
          <w:b/>
          <w:bCs/>
        </w:rPr>
      </w:pPr>
    </w:p>
    <w:p w14:paraId="325BCDDE" w14:textId="77777777" w:rsidR="00BC29AE" w:rsidRDefault="00BC29AE" w:rsidP="003A69A2">
      <w:pPr>
        <w:jc w:val="center"/>
        <w:rPr>
          <w:b/>
          <w:bCs/>
        </w:rPr>
      </w:pPr>
    </w:p>
    <w:p w14:paraId="06F57E77" w14:textId="77777777" w:rsidR="00BC29AE" w:rsidRDefault="00BC29AE" w:rsidP="003A69A2">
      <w:pPr>
        <w:jc w:val="center"/>
        <w:rPr>
          <w:b/>
          <w:bCs/>
        </w:rPr>
      </w:pPr>
    </w:p>
    <w:p w14:paraId="13015348" w14:textId="77777777" w:rsidR="00BC29AE" w:rsidRDefault="00BC29AE" w:rsidP="003A69A2">
      <w:pPr>
        <w:jc w:val="center"/>
        <w:rPr>
          <w:b/>
          <w:bCs/>
        </w:rPr>
      </w:pPr>
    </w:p>
    <w:p w14:paraId="34E49F8A" w14:textId="77777777" w:rsidR="00BC29AE" w:rsidRDefault="00BC29AE" w:rsidP="003A69A2">
      <w:pPr>
        <w:jc w:val="center"/>
        <w:rPr>
          <w:b/>
          <w:bCs/>
        </w:rPr>
      </w:pPr>
    </w:p>
    <w:p w14:paraId="41C93551" w14:textId="77777777" w:rsidR="00BC29AE" w:rsidRDefault="00BC29AE" w:rsidP="003A69A2">
      <w:pPr>
        <w:jc w:val="center"/>
        <w:rPr>
          <w:b/>
          <w:bCs/>
        </w:rPr>
      </w:pPr>
    </w:p>
    <w:p w14:paraId="5F0F4981" w14:textId="77777777" w:rsidR="00BC29AE" w:rsidRDefault="00BC29AE" w:rsidP="003A69A2">
      <w:pPr>
        <w:jc w:val="center"/>
        <w:rPr>
          <w:b/>
          <w:bCs/>
        </w:rPr>
      </w:pPr>
    </w:p>
    <w:p w14:paraId="1FC2AFDE" w14:textId="77777777" w:rsidR="00BC29AE" w:rsidRDefault="00BC29AE" w:rsidP="003A69A2">
      <w:pPr>
        <w:ind w:firstLine="0"/>
        <w:jc w:val="center"/>
      </w:pPr>
      <w:r w:rsidRPr="00FE5806">
        <w:t>2020</w:t>
      </w:r>
    </w:p>
    <w:p w14:paraId="0AE19159" w14:textId="77777777" w:rsidR="00BC29AE" w:rsidRPr="00FE5806" w:rsidRDefault="00BC29AE" w:rsidP="003A69A2">
      <w:pPr>
        <w:spacing w:after="160"/>
      </w:pPr>
      <w:r>
        <w:br w:type="page"/>
      </w:r>
    </w:p>
    <w:sdt>
      <w:sdt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id w:val="522975029"/>
        <w:docPartObj>
          <w:docPartGallery w:val="Table of Contents"/>
          <w:docPartUnique/>
        </w:docPartObj>
      </w:sdtPr>
      <w:sdtEndPr>
        <w:rPr>
          <w:rFonts w:eastAsiaTheme="minorHAnsi"/>
          <w:b w:val="0"/>
          <w:bCs w:val="0"/>
          <w:noProof/>
          <w:color w:val="auto"/>
          <w:sz w:val="28"/>
          <w:lang w:eastAsia="en-US"/>
        </w:rPr>
      </w:sdtEndPr>
      <w:sdtContent>
        <w:p w14:paraId="0A91B191" w14:textId="285597DB" w:rsidR="00BC29AE" w:rsidRPr="00BC29AE" w:rsidRDefault="00BC29AE" w:rsidP="003A69A2">
          <w:pPr>
            <w:pStyle w:val="af"/>
            <w:spacing w:line="360" w:lineRule="auto"/>
            <w:jc w:val="center"/>
            <w:rPr>
              <w:rFonts w:ascii="Times New Roman" w:eastAsia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BC29AE">
            <w:rPr>
              <w:rFonts w:ascii="Times New Roman" w:hAnsi="Times New Roman" w:cs="Times New Roman"/>
              <w:b/>
              <w:color w:val="000000" w:themeColor="text1"/>
            </w:rPr>
            <w:t>Содержание</w:t>
          </w:r>
        </w:p>
        <w:p w14:paraId="5F39636B" w14:textId="45C29CB8" w:rsidR="00C12C07" w:rsidRDefault="00BC29A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FE5806">
            <w:rPr>
              <w:b/>
              <w:bCs/>
              <w:i/>
              <w:iCs/>
            </w:rPr>
            <w:fldChar w:fldCharType="begin"/>
          </w:r>
          <w:r w:rsidRPr="00FE5806">
            <w:instrText>TOC \o "1-3" \h \z \u</w:instrText>
          </w:r>
          <w:r w:rsidRPr="00FE5806">
            <w:rPr>
              <w:b/>
              <w:bCs/>
              <w:i/>
              <w:iCs/>
            </w:rPr>
            <w:fldChar w:fldCharType="separate"/>
          </w:r>
          <w:hyperlink w:anchor="_Toc40979103" w:history="1">
            <w:r w:rsidR="00C12C07" w:rsidRPr="007D3DBD">
              <w:rPr>
                <w:rStyle w:val="a4"/>
                <w:noProof/>
              </w:rPr>
              <w:t>1.</w:t>
            </w:r>
            <w:r w:rsidR="00C12C0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C12C07" w:rsidRPr="007D3DBD">
              <w:rPr>
                <w:rStyle w:val="a4"/>
                <w:noProof/>
              </w:rPr>
              <w:t>Введение</w:t>
            </w:r>
            <w:r w:rsidR="00C12C07">
              <w:rPr>
                <w:noProof/>
                <w:webHidden/>
              </w:rPr>
              <w:tab/>
            </w:r>
            <w:r w:rsidR="00C12C07">
              <w:rPr>
                <w:noProof/>
                <w:webHidden/>
              </w:rPr>
              <w:fldChar w:fldCharType="begin"/>
            </w:r>
            <w:r w:rsidR="00C12C07">
              <w:rPr>
                <w:noProof/>
                <w:webHidden/>
              </w:rPr>
              <w:instrText xml:space="preserve"> PAGEREF _Toc40979103 \h </w:instrText>
            </w:r>
            <w:r w:rsidR="00C12C07">
              <w:rPr>
                <w:noProof/>
                <w:webHidden/>
              </w:rPr>
            </w:r>
            <w:r w:rsidR="00C12C07"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5</w:t>
            </w:r>
            <w:r w:rsidR="00C12C07">
              <w:rPr>
                <w:noProof/>
                <w:webHidden/>
              </w:rPr>
              <w:fldChar w:fldCharType="end"/>
            </w:r>
          </w:hyperlink>
        </w:p>
        <w:p w14:paraId="37A7E014" w14:textId="4F2D2AE0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04" w:history="1">
            <w:r w:rsidRPr="007D3DBD">
              <w:rPr>
                <w:rStyle w:val="a4"/>
                <w:noProof/>
              </w:rPr>
              <w:t>1.1 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C41CC" w14:textId="392BF30E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05" w:history="1">
            <w:r w:rsidRPr="007D3DBD">
              <w:rPr>
                <w:rStyle w:val="a4"/>
                <w:noProof/>
              </w:rPr>
              <w:t>1.2 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5037B" w14:textId="4ABAE789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06" w:history="1">
            <w:r w:rsidRPr="007D3DBD">
              <w:rPr>
                <w:rStyle w:val="a4"/>
                <w:noProof/>
              </w:rPr>
              <w:t>1.3 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34D64" w14:textId="6EB25A4C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07" w:history="1">
            <w:r w:rsidRPr="007D3DBD">
              <w:rPr>
                <w:rStyle w:val="a4"/>
                <w:noProof/>
              </w:rPr>
              <w:t>1.4 Перечень эксплуатационной документации, с которой необходимо ознакомиться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CC8A5" w14:textId="4A690A05" w:rsidR="00C12C07" w:rsidRDefault="00C12C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08" w:history="1">
            <w:r w:rsidRPr="007D3DBD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D3DBD">
              <w:rPr>
                <w:rStyle w:val="a4"/>
                <w:noProof/>
              </w:rPr>
              <w:t>Назначение и условия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A618B" w14:textId="6567AE04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09" w:history="1">
            <w:r w:rsidRPr="007D3DBD">
              <w:rPr>
                <w:rStyle w:val="a4"/>
                <w:noProof/>
              </w:rPr>
              <w:t>2.1 Виды деятельности, функции, для автоматизации которых предназначено данное средство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CF838" w14:textId="6DC4678F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10" w:history="1">
            <w:r w:rsidRPr="007D3DBD">
              <w:rPr>
                <w:rStyle w:val="a4"/>
                <w:noProof/>
              </w:rPr>
              <w:t>2.2 Условия, при соблюдении которых обеспечивается применение веб-приложения в соответствии с назначением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B7DAC" w14:textId="163A979E" w:rsidR="00C12C07" w:rsidRDefault="00C12C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11" w:history="1">
            <w:r w:rsidRPr="007D3DBD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D3DBD">
              <w:rPr>
                <w:rStyle w:val="a4"/>
                <w:noProof/>
              </w:rPr>
              <w:t>Подготовка к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0F6BE" w14:textId="3CF86859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12" w:history="1">
            <w:r w:rsidRPr="007D3DBD">
              <w:rPr>
                <w:rStyle w:val="a4"/>
                <w:noProof/>
              </w:rPr>
              <w:t>3.1 Состав и содержание дистрибутивного носителя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A6E6" w14:textId="3223E62F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13" w:history="1">
            <w:r w:rsidRPr="007D3DBD">
              <w:rPr>
                <w:rStyle w:val="a4"/>
                <w:noProof/>
              </w:rPr>
              <w:t>3.2 Порядок загрузки данных и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D9128" w14:textId="5CCC7D5C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14" w:history="1">
            <w:r w:rsidRPr="007D3DBD">
              <w:rPr>
                <w:rStyle w:val="a4"/>
                <w:noProof/>
              </w:rPr>
              <w:t>3.3 Порядок проверки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68FF0" w14:textId="04A9E004" w:rsidR="00C12C07" w:rsidRDefault="00C12C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15" w:history="1">
            <w:r w:rsidRPr="007D3DBD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D3DBD">
              <w:rPr>
                <w:rStyle w:val="a4"/>
                <w:noProof/>
              </w:rPr>
              <w:t>Описание операций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CACF2" w14:textId="1EC878B5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16" w:history="1">
            <w:r w:rsidRPr="007D3DBD">
              <w:rPr>
                <w:rStyle w:val="a4"/>
                <w:noProof/>
              </w:rPr>
              <w:t>4.1 Запуск веб-приложения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3BA0D" w14:textId="1AF3AD86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17" w:history="1">
            <w:r w:rsidRPr="007D3DBD">
              <w:rPr>
                <w:rStyle w:val="a4"/>
                <w:noProof/>
              </w:rPr>
              <w:t>4.2 Просмотр каталога товаров неавторизированным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53B32" w14:textId="7897579A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18" w:history="1">
            <w:r w:rsidRPr="007D3DBD">
              <w:rPr>
                <w:rStyle w:val="a4"/>
                <w:noProof/>
              </w:rPr>
              <w:t>4.3 Просмотр карточки товара неавторизированным пользователем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C907" w14:textId="257BF33F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19" w:history="1">
            <w:r w:rsidRPr="007D3DBD">
              <w:rPr>
                <w:rStyle w:val="a4"/>
                <w:noProof/>
              </w:rPr>
              <w:t>4.4 Авторизация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8DF8B" w14:textId="7AF42C69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20" w:history="1">
            <w:r w:rsidRPr="007D3DBD">
              <w:rPr>
                <w:rStyle w:val="a4"/>
                <w:noProof/>
              </w:rPr>
              <w:t>4.5 Выход из системы как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4B4B4" w14:textId="56D68BD8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21" w:history="1">
            <w:r w:rsidRPr="007D3DBD">
              <w:rPr>
                <w:rStyle w:val="a4"/>
                <w:noProof/>
              </w:rPr>
              <w:t>4.6 Добавление нового товара администратором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55C18" w14:textId="7B3B2899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22" w:history="1">
            <w:r w:rsidRPr="007D3DBD">
              <w:rPr>
                <w:rStyle w:val="a4"/>
                <w:noProof/>
              </w:rPr>
              <w:t>4.7 Удаление товара администратором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AE479" w14:textId="10F64211" w:rsidR="00C12C07" w:rsidRDefault="00C12C07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23" w:history="1">
            <w:r w:rsidRPr="007D3DBD">
              <w:rPr>
                <w:rStyle w:val="a4"/>
                <w:noProof/>
              </w:rPr>
              <w:t>4.8 Изменение товара администратором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BFB68" w14:textId="0F6B80DF" w:rsidR="00C12C07" w:rsidRDefault="00C12C0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979124" w:history="1">
            <w:r w:rsidRPr="007D3DBD">
              <w:rPr>
                <w:rStyle w:val="a4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7D3DBD">
              <w:rPr>
                <w:rStyle w:val="a4"/>
                <w:noProof/>
              </w:rPr>
              <w:t>Аварийные ситуации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_Toc40979124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C36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7A0903" w14:textId="3E4103BE" w:rsidR="00BC29AE" w:rsidRDefault="00BC29AE" w:rsidP="003A69A2">
          <w:r w:rsidRPr="00FE5806">
            <w:rPr>
              <w:noProof/>
              <w:color w:val="000000" w:themeColor="text1"/>
            </w:rPr>
            <w:fldChar w:fldCharType="end"/>
          </w:r>
        </w:p>
      </w:sdtContent>
    </w:sdt>
    <w:p w14:paraId="50B8AF3A" w14:textId="77777777" w:rsidR="00BC29AE" w:rsidRDefault="00BC29AE" w:rsidP="003A69A2">
      <w:pPr>
        <w:spacing w:after="160"/>
        <w:jc w:val="center"/>
      </w:pPr>
      <w:bookmarkStart w:id="0" w:name="_GoBack"/>
      <w:bookmarkEnd w:id="0"/>
      <w:r>
        <w:br w:type="page"/>
      </w:r>
    </w:p>
    <w:p w14:paraId="17DC9128" w14:textId="25587304" w:rsidR="003A69A2" w:rsidRPr="00ED5B86" w:rsidRDefault="003A69A2" w:rsidP="003A69A2">
      <w:pPr>
        <w:pStyle w:val="1"/>
        <w:rPr>
          <w:rFonts w:ascii="Times New Roman" w:hAnsi="Times New Roman" w:cs="Times New Roman"/>
        </w:rPr>
      </w:pPr>
      <w:bookmarkStart w:id="1" w:name="_Toc40979103"/>
      <w:r>
        <w:rPr>
          <w:rFonts w:ascii="Times New Roman" w:hAnsi="Times New Roman" w:cs="Times New Roman"/>
        </w:rPr>
        <w:lastRenderedPageBreak/>
        <w:t>Введение</w:t>
      </w:r>
      <w:bookmarkEnd w:id="1"/>
    </w:p>
    <w:p w14:paraId="58A0D3A2" w14:textId="77777777" w:rsidR="0009336E" w:rsidRPr="009305E5" w:rsidRDefault="0009336E" w:rsidP="0009336E">
      <w:pPr>
        <w:ind w:firstLine="0"/>
      </w:pPr>
      <w:r w:rsidRPr="009305E5">
        <w:t xml:space="preserve">Полное наименование: </w:t>
      </w:r>
    </w:p>
    <w:p w14:paraId="2CE3C632" w14:textId="77777777" w:rsidR="0009336E" w:rsidRPr="009305E5" w:rsidRDefault="0009336E" w:rsidP="0009336E">
      <w:pPr>
        <w:ind w:firstLine="0"/>
      </w:pPr>
      <w:r w:rsidRPr="009305E5">
        <w:rPr>
          <w:color w:val="000000"/>
        </w:rPr>
        <w:t>Веб-приложение для пекарни «Хлебник и хлебница»</w:t>
      </w:r>
    </w:p>
    <w:p w14:paraId="3937258F" w14:textId="77777777" w:rsidR="0009336E" w:rsidRPr="009305E5" w:rsidRDefault="0009336E" w:rsidP="0009336E">
      <w:pPr>
        <w:ind w:firstLine="0"/>
      </w:pPr>
      <w:r w:rsidRPr="009305E5">
        <w:t>Краткое наименование:</w:t>
      </w:r>
    </w:p>
    <w:p w14:paraId="13A8BE09" w14:textId="2785AB77" w:rsidR="0009336E" w:rsidRPr="009305E5" w:rsidRDefault="0009336E" w:rsidP="0009336E">
      <w:pPr>
        <w:ind w:firstLine="0"/>
      </w:pPr>
      <w:r w:rsidRPr="009305E5">
        <w:t>«Система ассортимента пекарни»</w:t>
      </w:r>
    </w:p>
    <w:p w14:paraId="4B8F2600" w14:textId="77777777" w:rsidR="0009336E" w:rsidRPr="009305E5" w:rsidRDefault="0009336E" w:rsidP="0009336E">
      <w:pPr>
        <w:ind w:left="426"/>
      </w:pPr>
    </w:p>
    <w:p w14:paraId="14828489" w14:textId="02BF59A2" w:rsidR="00BC29AE" w:rsidRPr="0009336E" w:rsidRDefault="0009336E" w:rsidP="0009336E">
      <w:pPr>
        <w:pStyle w:val="2"/>
        <w:rPr>
          <w:rFonts w:ascii="Times New Roman" w:hAnsi="Times New Roman" w:cs="Times New Roman"/>
        </w:rPr>
      </w:pPr>
      <w:bookmarkStart w:id="2" w:name="_Toc40979104"/>
      <w:r>
        <w:rPr>
          <w:rFonts w:ascii="Times New Roman" w:hAnsi="Times New Roman" w:cs="Times New Roman"/>
        </w:rPr>
        <w:t>1.1</w:t>
      </w:r>
      <w:r w:rsidRPr="009305E5">
        <w:rPr>
          <w:rFonts w:ascii="Times New Roman" w:hAnsi="Times New Roman" w:cs="Times New Roman"/>
        </w:rPr>
        <w:t xml:space="preserve"> </w:t>
      </w:r>
      <w:r w:rsidR="00C12C07">
        <w:rPr>
          <w:rFonts w:ascii="Times New Roman" w:hAnsi="Times New Roman" w:cs="Times New Roman"/>
        </w:rPr>
        <w:t>Область применения</w:t>
      </w:r>
      <w:bookmarkEnd w:id="2"/>
    </w:p>
    <w:p w14:paraId="6E23255A" w14:textId="25387F8D" w:rsidR="00BC29AE" w:rsidRDefault="00BC29AE" w:rsidP="0009336E">
      <w:pPr>
        <w:pStyle w:val="af0"/>
        <w:spacing w:line="360" w:lineRule="auto"/>
        <w:ind w:left="0"/>
        <w:rPr>
          <w:sz w:val="28"/>
        </w:rPr>
      </w:pPr>
      <w:r w:rsidRPr="0009336E">
        <w:rPr>
          <w:sz w:val="28"/>
        </w:rPr>
        <w:t>Веб-приложение должно предоставлять возможность добавления</w:t>
      </w:r>
      <w:r w:rsidR="0009336E">
        <w:rPr>
          <w:sz w:val="28"/>
        </w:rPr>
        <w:t>, удаления и редактирования товаров</w:t>
      </w:r>
      <w:r w:rsidRPr="0009336E">
        <w:rPr>
          <w:sz w:val="28"/>
        </w:rPr>
        <w:t xml:space="preserve"> </w:t>
      </w:r>
      <w:r w:rsidR="0009336E">
        <w:rPr>
          <w:sz w:val="28"/>
        </w:rPr>
        <w:t>администратором</w:t>
      </w:r>
      <w:r w:rsidRPr="0009336E">
        <w:rPr>
          <w:sz w:val="28"/>
        </w:rPr>
        <w:t xml:space="preserve">, просмотра всех </w:t>
      </w:r>
      <w:r w:rsidR="0009336E">
        <w:rPr>
          <w:sz w:val="28"/>
        </w:rPr>
        <w:t>товаров неавторизированными пользователями</w:t>
      </w:r>
      <w:r w:rsidRPr="0009336E">
        <w:rPr>
          <w:sz w:val="28"/>
        </w:rPr>
        <w:t>.</w:t>
      </w:r>
    </w:p>
    <w:p w14:paraId="30EDA750" w14:textId="05332B2F" w:rsidR="0009336E" w:rsidRPr="0009336E" w:rsidRDefault="0009336E" w:rsidP="0009336E">
      <w:pPr>
        <w:pStyle w:val="2"/>
        <w:rPr>
          <w:rFonts w:ascii="Times New Roman" w:hAnsi="Times New Roman" w:cs="Times New Roman"/>
        </w:rPr>
      </w:pPr>
      <w:bookmarkStart w:id="3" w:name="_Toc40979105"/>
      <w:r>
        <w:rPr>
          <w:rFonts w:ascii="Times New Roman" w:hAnsi="Times New Roman" w:cs="Times New Roman"/>
        </w:rPr>
        <w:t>1.2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Краткое описание возможностей</w:t>
      </w:r>
      <w:bookmarkEnd w:id="3"/>
    </w:p>
    <w:p w14:paraId="68088EEB" w14:textId="37B46673" w:rsidR="00BC29AE" w:rsidRPr="00392FE6" w:rsidRDefault="0009336E" w:rsidP="0009336E">
      <w:pPr>
        <w:pStyle w:val="af0"/>
        <w:spacing w:line="360" w:lineRule="auto"/>
        <w:ind w:left="0" w:firstLine="708"/>
        <w:rPr>
          <w:sz w:val="28"/>
        </w:rPr>
      </w:pPr>
      <w:r w:rsidRPr="00392FE6">
        <w:rPr>
          <w:sz w:val="28"/>
        </w:rPr>
        <w:t>Неавторизированный</w:t>
      </w:r>
      <w:r w:rsidR="00BC29AE" w:rsidRPr="00392FE6">
        <w:rPr>
          <w:sz w:val="28"/>
        </w:rPr>
        <w:t xml:space="preserve"> пользователь</w:t>
      </w:r>
      <w:r w:rsidRPr="00392FE6">
        <w:rPr>
          <w:sz w:val="28"/>
        </w:rPr>
        <w:t xml:space="preserve"> </w:t>
      </w:r>
      <w:r w:rsidR="00BC29AE" w:rsidRPr="00392FE6">
        <w:rPr>
          <w:sz w:val="28"/>
        </w:rPr>
        <w:t xml:space="preserve">может </w:t>
      </w:r>
      <w:r w:rsidRPr="00392FE6">
        <w:rPr>
          <w:sz w:val="28"/>
        </w:rPr>
        <w:t>ознакомиться с ассортиментом пекарни через каталог тов</w:t>
      </w:r>
      <w:r w:rsidR="00392FE6" w:rsidRPr="00392FE6">
        <w:rPr>
          <w:sz w:val="28"/>
        </w:rPr>
        <w:t>аров</w:t>
      </w:r>
      <w:r w:rsidR="00BC29AE" w:rsidRPr="00392FE6">
        <w:rPr>
          <w:sz w:val="28"/>
        </w:rPr>
        <w:t>. Также</w:t>
      </w:r>
      <w:r w:rsidR="00392FE6" w:rsidRPr="00392FE6">
        <w:rPr>
          <w:sz w:val="28"/>
        </w:rPr>
        <w:t xml:space="preserve"> неавторизированный</w:t>
      </w:r>
      <w:r w:rsidR="00BC29AE" w:rsidRPr="00392FE6">
        <w:rPr>
          <w:sz w:val="28"/>
        </w:rPr>
        <w:t xml:space="preserve"> пользователь может</w:t>
      </w:r>
      <w:r w:rsidR="00392FE6" w:rsidRPr="00392FE6">
        <w:rPr>
          <w:sz w:val="28"/>
        </w:rPr>
        <w:t xml:space="preserve"> посмотреть карточку отдельного товара с подробной информацией</w:t>
      </w:r>
      <w:r w:rsidR="00BC29AE" w:rsidRPr="00392FE6">
        <w:rPr>
          <w:sz w:val="28"/>
        </w:rPr>
        <w:t xml:space="preserve">. </w:t>
      </w:r>
      <w:r w:rsidR="00392FE6" w:rsidRPr="00392FE6">
        <w:rPr>
          <w:sz w:val="28"/>
        </w:rPr>
        <w:t xml:space="preserve">Для того, чтобы получить дополнительный функционал пользователь может </w:t>
      </w:r>
      <w:proofErr w:type="spellStart"/>
      <w:r w:rsidR="00392FE6" w:rsidRPr="00392FE6">
        <w:rPr>
          <w:sz w:val="28"/>
        </w:rPr>
        <w:t>авторизироваться</w:t>
      </w:r>
      <w:proofErr w:type="spellEnd"/>
      <w:r w:rsidR="00392FE6" w:rsidRPr="00392FE6">
        <w:rPr>
          <w:sz w:val="28"/>
        </w:rPr>
        <w:t xml:space="preserve"> как администратор, если он знает специальные логин и пароль. </w:t>
      </w:r>
    </w:p>
    <w:p w14:paraId="39363CB4" w14:textId="77777777" w:rsidR="00392FE6" w:rsidRPr="00392FE6" w:rsidRDefault="00BC29AE" w:rsidP="00392FE6">
      <w:pPr>
        <w:pStyle w:val="af0"/>
        <w:spacing w:line="360" w:lineRule="auto"/>
        <w:ind w:left="0" w:firstLine="708"/>
        <w:rPr>
          <w:sz w:val="28"/>
        </w:rPr>
      </w:pPr>
      <w:r w:rsidRPr="00392FE6">
        <w:rPr>
          <w:sz w:val="28"/>
        </w:rPr>
        <w:t>Администрато</w:t>
      </w:r>
      <w:r w:rsidR="00392FE6" w:rsidRPr="00392FE6">
        <w:rPr>
          <w:sz w:val="28"/>
        </w:rPr>
        <w:t xml:space="preserve">р имеет расширенный функционал. Он может удалить товары в каталоге, добавить новые, а также перейти в карточку товара, где может также удалить данный тип товара или отредактировать его цену и количество. </w:t>
      </w:r>
    </w:p>
    <w:p w14:paraId="70C393C3" w14:textId="5895F230" w:rsidR="00392FE6" w:rsidRPr="0009336E" w:rsidRDefault="00392FE6" w:rsidP="00392FE6">
      <w:pPr>
        <w:pStyle w:val="2"/>
        <w:rPr>
          <w:rFonts w:ascii="Times New Roman" w:hAnsi="Times New Roman" w:cs="Times New Roman"/>
        </w:rPr>
      </w:pPr>
      <w:bookmarkStart w:id="4" w:name="_Toc40979106"/>
      <w:r>
        <w:rPr>
          <w:rFonts w:ascii="Times New Roman" w:hAnsi="Times New Roman" w:cs="Times New Roman"/>
        </w:rPr>
        <w:t>1.3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Уровень подготовки пользователя</w:t>
      </w:r>
      <w:bookmarkEnd w:id="4"/>
    </w:p>
    <w:p w14:paraId="59EF6FBF" w14:textId="077DF1B6" w:rsidR="00BC29AE" w:rsidRDefault="00BC29AE" w:rsidP="00392FE6">
      <w:pPr>
        <w:pStyle w:val="af0"/>
        <w:spacing w:line="360" w:lineRule="auto"/>
        <w:ind w:left="0" w:firstLine="708"/>
        <w:rPr>
          <w:sz w:val="28"/>
        </w:rPr>
      </w:pPr>
      <w:r w:rsidRPr="00392FE6">
        <w:rPr>
          <w:sz w:val="28"/>
        </w:rPr>
        <w:t xml:space="preserve"> Для работы с веб-</w:t>
      </w:r>
      <w:r w:rsidR="00392FE6" w:rsidRPr="00392FE6">
        <w:rPr>
          <w:sz w:val="28"/>
        </w:rPr>
        <w:t>приложением пекарни «Хлебник и Хлебница» пользователи</w:t>
      </w:r>
      <w:r w:rsidRPr="00392FE6">
        <w:rPr>
          <w:sz w:val="28"/>
        </w:rPr>
        <w:t xml:space="preserve"> должны обладать базовым уровнем владения ПК. </w:t>
      </w:r>
    </w:p>
    <w:p w14:paraId="05AE931C" w14:textId="77777777" w:rsidR="00392FE6" w:rsidRDefault="00392FE6" w:rsidP="00392FE6">
      <w:pPr>
        <w:pStyle w:val="af0"/>
        <w:spacing w:line="360" w:lineRule="auto"/>
        <w:ind w:left="0" w:firstLine="708"/>
        <w:rPr>
          <w:sz w:val="28"/>
        </w:rPr>
      </w:pPr>
    </w:p>
    <w:p w14:paraId="3CFBD023" w14:textId="2CA9604F" w:rsidR="00392FE6" w:rsidRPr="0009336E" w:rsidRDefault="00392FE6" w:rsidP="00392FE6">
      <w:pPr>
        <w:pStyle w:val="2"/>
        <w:rPr>
          <w:rFonts w:ascii="Times New Roman" w:hAnsi="Times New Roman" w:cs="Times New Roman"/>
        </w:rPr>
      </w:pPr>
      <w:bookmarkStart w:id="5" w:name="_Toc40979107"/>
      <w:r>
        <w:rPr>
          <w:rFonts w:ascii="Times New Roman" w:hAnsi="Times New Roman" w:cs="Times New Roman"/>
        </w:rPr>
        <w:lastRenderedPageBreak/>
        <w:t>1.4 Перечень эксплуатационной документации, с которой необходимо ознакомиться пользователю</w:t>
      </w:r>
      <w:bookmarkEnd w:id="5"/>
    </w:p>
    <w:p w14:paraId="563585E9" w14:textId="1123A0FA" w:rsidR="00BC29AE" w:rsidRPr="00344A3B" w:rsidRDefault="00BC29AE" w:rsidP="00344A3B">
      <w:pPr>
        <w:pStyle w:val="af0"/>
        <w:spacing w:line="360" w:lineRule="auto"/>
        <w:ind w:left="0" w:firstLine="708"/>
        <w:rPr>
          <w:sz w:val="28"/>
        </w:rPr>
      </w:pPr>
      <w:r w:rsidRPr="00344A3B">
        <w:rPr>
          <w:sz w:val="28"/>
        </w:rPr>
        <w:t>Администраторы в обязательном порядке должны быть ознакомлены с настоящим Руководством.</w:t>
      </w:r>
    </w:p>
    <w:p w14:paraId="5E5F236B" w14:textId="77777777" w:rsidR="00BC29AE" w:rsidRDefault="00BC29AE" w:rsidP="003A69A2">
      <w:r>
        <w:br w:type="page"/>
      </w:r>
    </w:p>
    <w:p w14:paraId="66C686A3" w14:textId="68B8474B" w:rsidR="00344A3B" w:rsidRPr="00344A3B" w:rsidRDefault="00344A3B" w:rsidP="00344A3B">
      <w:pPr>
        <w:pStyle w:val="1"/>
        <w:rPr>
          <w:rFonts w:ascii="Times New Roman" w:hAnsi="Times New Roman" w:cs="Times New Roman"/>
        </w:rPr>
      </w:pPr>
      <w:bookmarkStart w:id="6" w:name="_Toc40979108"/>
      <w:r>
        <w:rPr>
          <w:rFonts w:ascii="Times New Roman" w:hAnsi="Times New Roman" w:cs="Times New Roman"/>
        </w:rPr>
        <w:lastRenderedPageBreak/>
        <w:t>Назначение и условия применения</w:t>
      </w:r>
      <w:bookmarkEnd w:id="6"/>
    </w:p>
    <w:p w14:paraId="3405E6E6" w14:textId="5A71C9A6" w:rsidR="00BC29AE" w:rsidRDefault="00344A3B" w:rsidP="00344A3B">
      <w:pPr>
        <w:pStyle w:val="2"/>
      </w:pPr>
      <w:bookmarkStart w:id="7" w:name="_Toc40979109"/>
      <w:r>
        <w:rPr>
          <w:rFonts w:ascii="Times New Roman" w:hAnsi="Times New Roman" w:cs="Times New Roman"/>
        </w:rPr>
        <w:t>2.1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Виды деятельности, функции, для автоматизации которых предназначено данное средство автоматизации</w:t>
      </w:r>
      <w:bookmarkEnd w:id="7"/>
    </w:p>
    <w:p w14:paraId="6177CCBD" w14:textId="1C899B62" w:rsidR="00BC29AE" w:rsidRPr="00344A3B" w:rsidRDefault="00344A3B" w:rsidP="00344A3B">
      <w:pPr>
        <w:pStyle w:val="af0"/>
        <w:spacing w:line="360" w:lineRule="auto"/>
        <w:ind w:left="0" w:firstLine="708"/>
        <w:rPr>
          <w:sz w:val="28"/>
          <w:lang w:eastAsia="ru-RU"/>
        </w:rPr>
      </w:pPr>
      <w:r w:rsidRPr="00344A3B">
        <w:rPr>
          <w:sz w:val="28"/>
          <w:lang w:eastAsia="ru-RU"/>
        </w:rPr>
        <w:t>В</w:t>
      </w:r>
      <w:r w:rsidR="00BC29AE" w:rsidRPr="00344A3B">
        <w:rPr>
          <w:sz w:val="28"/>
          <w:lang w:eastAsia="ru-RU"/>
        </w:rPr>
        <w:t>еб-</w:t>
      </w:r>
      <w:r w:rsidRPr="00344A3B">
        <w:rPr>
          <w:sz w:val="28"/>
          <w:lang w:eastAsia="ru-RU"/>
        </w:rPr>
        <w:t>приложение</w:t>
      </w:r>
      <w:r w:rsidR="00BC29AE" w:rsidRPr="00344A3B">
        <w:rPr>
          <w:sz w:val="28"/>
          <w:lang w:eastAsia="ru-RU"/>
        </w:rPr>
        <w:t xml:space="preserve"> </w:t>
      </w:r>
      <w:r w:rsidRPr="00344A3B">
        <w:rPr>
          <w:sz w:val="28"/>
          <w:lang w:eastAsia="ru-RU"/>
        </w:rPr>
        <w:t xml:space="preserve">пекарни «Хлебник и Хлебница» </w:t>
      </w:r>
      <w:r w:rsidR="00BC29AE" w:rsidRPr="00344A3B">
        <w:rPr>
          <w:sz w:val="28"/>
          <w:lang w:eastAsia="ru-RU"/>
        </w:rPr>
        <w:t>позволяет выполнять следующие операции:</w:t>
      </w:r>
    </w:p>
    <w:p w14:paraId="4BF64E91" w14:textId="58BEE55F" w:rsidR="00BC29AE" w:rsidRPr="00344A3B" w:rsidRDefault="00BC29AE" w:rsidP="003A69A2">
      <w:pPr>
        <w:pStyle w:val="af0"/>
        <w:numPr>
          <w:ilvl w:val="2"/>
          <w:numId w:val="7"/>
        </w:numPr>
        <w:spacing w:line="360" w:lineRule="auto"/>
        <w:ind w:left="1701" w:hanging="425"/>
        <w:rPr>
          <w:sz w:val="28"/>
          <w:lang w:eastAsia="ru-RU"/>
        </w:rPr>
      </w:pPr>
      <w:r w:rsidRPr="00344A3B">
        <w:rPr>
          <w:sz w:val="28"/>
          <w:lang w:eastAsia="ru-RU"/>
        </w:rPr>
        <w:t>Создание и добавлени</w:t>
      </w:r>
      <w:r w:rsidR="00344A3B" w:rsidRPr="00344A3B">
        <w:rPr>
          <w:sz w:val="28"/>
          <w:lang w:eastAsia="ru-RU"/>
        </w:rPr>
        <w:t>е</w:t>
      </w:r>
      <w:r w:rsidRPr="00344A3B">
        <w:rPr>
          <w:sz w:val="28"/>
          <w:lang w:eastAsia="ru-RU"/>
        </w:rPr>
        <w:t xml:space="preserve"> новых </w:t>
      </w:r>
      <w:r w:rsidR="00344A3B" w:rsidRPr="00344A3B">
        <w:rPr>
          <w:sz w:val="28"/>
          <w:lang w:eastAsia="ru-RU"/>
        </w:rPr>
        <w:t>товаров</w:t>
      </w:r>
      <w:r w:rsidRPr="00344A3B">
        <w:rPr>
          <w:sz w:val="28"/>
          <w:lang w:eastAsia="ru-RU"/>
        </w:rPr>
        <w:t xml:space="preserve"> </w:t>
      </w:r>
      <w:r w:rsidR="00344A3B" w:rsidRPr="00344A3B">
        <w:rPr>
          <w:sz w:val="28"/>
          <w:lang w:eastAsia="ru-RU"/>
        </w:rPr>
        <w:t>администратором</w:t>
      </w:r>
    </w:p>
    <w:p w14:paraId="4330FDB2" w14:textId="0AD370EB" w:rsidR="00BC29AE" w:rsidRPr="00344A3B" w:rsidRDefault="00344A3B" w:rsidP="003A69A2">
      <w:pPr>
        <w:pStyle w:val="af0"/>
        <w:numPr>
          <w:ilvl w:val="2"/>
          <w:numId w:val="7"/>
        </w:numPr>
        <w:spacing w:line="360" w:lineRule="auto"/>
        <w:ind w:left="1701" w:hanging="425"/>
        <w:rPr>
          <w:sz w:val="28"/>
          <w:lang w:eastAsia="ru-RU"/>
        </w:rPr>
      </w:pPr>
      <w:r w:rsidRPr="00344A3B">
        <w:rPr>
          <w:sz w:val="28"/>
          <w:lang w:eastAsia="ru-RU"/>
        </w:rPr>
        <w:t>Редактирование характеристик товаров администратором</w:t>
      </w:r>
    </w:p>
    <w:p w14:paraId="49817A84" w14:textId="05ECFDAF" w:rsidR="00BC29AE" w:rsidRPr="00344A3B" w:rsidRDefault="00344A3B" w:rsidP="00344A3B">
      <w:pPr>
        <w:pStyle w:val="af0"/>
        <w:numPr>
          <w:ilvl w:val="2"/>
          <w:numId w:val="7"/>
        </w:numPr>
        <w:spacing w:line="360" w:lineRule="auto"/>
        <w:ind w:left="1701" w:hanging="425"/>
        <w:rPr>
          <w:sz w:val="28"/>
          <w:lang w:eastAsia="ru-RU"/>
        </w:rPr>
      </w:pPr>
      <w:r w:rsidRPr="00344A3B">
        <w:rPr>
          <w:sz w:val="28"/>
          <w:lang w:eastAsia="ru-RU"/>
        </w:rPr>
        <w:t>Удаление товаров администратором</w:t>
      </w:r>
    </w:p>
    <w:p w14:paraId="07460687" w14:textId="16E830D7" w:rsidR="00BC29AE" w:rsidRPr="00344A3B" w:rsidRDefault="00BC29AE" w:rsidP="003A69A2">
      <w:pPr>
        <w:pStyle w:val="af0"/>
        <w:numPr>
          <w:ilvl w:val="2"/>
          <w:numId w:val="7"/>
        </w:numPr>
        <w:spacing w:line="360" w:lineRule="auto"/>
        <w:ind w:left="1701" w:hanging="425"/>
        <w:rPr>
          <w:sz w:val="28"/>
          <w:lang w:eastAsia="ru-RU"/>
        </w:rPr>
      </w:pPr>
      <w:r w:rsidRPr="00344A3B">
        <w:rPr>
          <w:sz w:val="28"/>
          <w:lang w:eastAsia="ru-RU"/>
        </w:rPr>
        <w:t xml:space="preserve">Просмотр </w:t>
      </w:r>
      <w:r w:rsidR="00344A3B" w:rsidRPr="00344A3B">
        <w:rPr>
          <w:sz w:val="28"/>
          <w:lang w:eastAsia="ru-RU"/>
        </w:rPr>
        <w:t xml:space="preserve">каталога товара </w:t>
      </w:r>
    </w:p>
    <w:p w14:paraId="24752417" w14:textId="4850D0C0" w:rsidR="00BC29AE" w:rsidRDefault="00344A3B" w:rsidP="003A69A2">
      <w:pPr>
        <w:pStyle w:val="af0"/>
        <w:numPr>
          <w:ilvl w:val="2"/>
          <w:numId w:val="7"/>
        </w:numPr>
        <w:spacing w:line="360" w:lineRule="auto"/>
        <w:ind w:left="1701" w:hanging="425"/>
        <w:rPr>
          <w:sz w:val="28"/>
          <w:lang w:eastAsia="ru-RU"/>
        </w:rPr>
      </w:pPr>
      <w:r w:rsidRPr="00344A3B">
        <w:rPr>
          <w:sz w:val="28"/>
          <w:lang w:eastAsia="ru-RU"/>
        </w:rPr>
        <w:t>Просмотр карточки товаров с подробной информацией</w:t>
      </w:r>
    </w:p>
    <w:p w14:paraId="3CF63EED" w14:textId="3DEC2808" w:rsidR="00BC29AE" w:rsidRDefault="00344A3B" w:rsidP="00344A3B">
      <w:pPr>
        <w:pStyle w:val="2"/>
      </w:pPr>
      <w:bookmarkStart w:id="8" w:name="_Toc40979110"/>
      <w:r>
        <w:rPr>
          <w:rFonts w:ascii="Times New Roman" w:hAnsi="Times New Roman" w:cs="Times New Roman"/>
        </w:rPr>
        <w:t>2.2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Условия, при соблюдении которых обеспечивается применение веб-приложения в соответствии с назначением</w:t>
      </w:r>
      <w:bookmarkEnd w:id="8"/>
      <w:r w:rsidR="00BC29AE" w:rsidRPr="00B07B62">
        <w:t xml:space="preserve"> </w:t>
      </w:r>
    </w:p>
    <w:p w14:paraId="74C7860D" w14:textId="738313F5" w:rsidR="00344A3B" w:rsidRPr="00F9329D" w:rsidRDefault="00BC29AE" w:rsidP="00035C60">
      <w:pPr>
        <w:pStyle w:val="af0"/>
        <w:spacing w:line="360" w:lineRule="auto"/>
        <w:ind w:left="0" w:firstLine="708"/>
        <w:rPr>
          <w:sz w:val="28"/>
          <w:lang w:eastAsia="ru-RU"/>
        </w:rPr>
      </w:pPr>
      <w:r w:rsidRPr="00F9329D">
        <w:rPr>
          <w:sz w:val="28"/>
          <w:lang w:eastAsia="ru-RU"/>
        </w:rPr>
        <w:t xml:space="preserve">Успешное применение и эффективная эксплуатация системы возможны при неукоснительном соблюдении и выполнении следующих условий: </w:t>
      </w:r>
    </w:p>
    <w:p w14:paraId="206034D5" w14:textId="77777777" w:rsidR="00035C60" w:rsidRDefault="00F9329D" w:rsidP="00035C60">
      <w:pPr>
        <w:pStyle w:val="af0"/>
        <w:numPr>
          <w:ilvl w:val="2"/>
          <w:numId w:val="7"/>
        </w:numPr>
        <w:spacing w:line="360" w:lineRule="auto"/>
        <w:ind w:left="1701" w:hanging="425"/>
        <w:rPr>
          <w:sz w:val="32"/>
          <w:lang w:eastAsia="ru-RU"/>
        </w:rPr>
      </w:pPr>
      <w:r w:rsidRPr="00F9329D">
        <w:rPr>
          <w:sz w:val="28"/>
          <w:lang w:eastAsia="ru-RU"/>
        </w:rPr>
        <w:t>Минимальная конфигурация технических и общесистемных программных средств должна соответствовать указанным в табл</w:t>
      </w:r>
      <w:r w:rsidR="00035C60">
        <w:rPr>
          <w:sz w:val="28"/>
          <w:lang w:eastAsia="ru-RU"/>
        </w:rPr>
        <w:t>ице</w:t>
      </w:r>
      <w:r w:rsidRPr="00F9329D">
        <w:rPr>
          <w:sz w:val="28"/>
          <w:lang w:eastAsia="ru-RU"/>
        </w:rPr>
        <w:t xml:space="preserve"> 1 параметрам</w:t>
      </w:r>
    </w:p>
    <w:p w14:paraId="554196C6" w14:textId="77777777" w:rsidR="00035C60" w:rsidRPr="00035C60" w:rsidRDefault="00035C60" w:rsidP="00035C60">
      <w:pPr>
        <w:pStyle w:val="af0"/>
        <w:numPr>
          <w:ilvl w:val="2"/>
          <w:numId w:val="7"/>
        </w:numPr>
        <w:spacing w:line="360" w:lineRule="auto"/>
        <w:ind w:left="1701" w:hanging="425"/>
        <w:rPr>
          <w:sz w:val="36"/>
          <w:lang w:eastAsia="ru-RU"/>
        </w:rPr>
      </w:pPr>
      <w:r w:rsidRPr="00035C60">
        <w:rPr>
          <w:sz w:val="28"/>
          <w:lang w:eastAsia="ru-RU"/>
        </w:rPr>
        <w:t>Наличие у пользователей системы достаточной квалификации для грамотных действий при эксплуатации системы. Требования к квалификации пользователей указаны в п. 1.3.</w:t>
      </w:r>
    </w:p>
    <w:p w14:paraId="5D64E821" w14:textId="50421826" w:rsidR="00035C60" w:rsidRPr="00035C60" w:rsidRDefault="00035C60" w:rsidP="00035C60">
      <w:pPr>
        <w:pStyle w:val="af0"/>
        <w:numPr>
          <w:ilvl w:val="2"/>
          <w:numId w:val="7"/>
        </w:numPr>
        <w:spacing w:line="360" w:lineRule="auto"/>
        <w:ind w:left="1701" w:hanging="425"/>
        <w:rPr>
          <w:sz w:val="36"/>
          <w:lang w:eastAsia="ru-RU"/>
        </w:rPr>
      </w:pPr>
      <w:r w:rsidRPr="00035C60">
        <w:rPr>
          <w:sz w:val="28"/>
          <w:lang w:eastAsia="ru-RU"/>
        </w:rPr>
        <w:t>Наличие у пользователей бесперебойного выхода в Интернет со скоростью не меньшей 512 Кбит/</w:t>
      </w:r>
      <w:r w:rsidRPr="00035C60">
        <w:rPr>
          <w:sz w:val="28"/>
          <w:lang w:val="en-US" w:eastAsia="ru-RU"/>
        </w:rPr>
        <w:t>c</w:t>
      </w:r>
      <w:r w:rsidRPr="00035C60">
        <w:rPr>
          <w:sz w:val="28"/>
          <w:lang w:eastAsia="ru-RU"/>
        </w:rPr>
        <w:t xml:space="preserve">. </w:t>
      </w:r>
    </w:p>
    <w:p w14:paraId="12A54B11" w14:textId="6A3D75CF" w:rsidR="00035C60" w:rsidRDefault="00035C60" w:rsidP="00035C60">
      <w:pPr>
        <w:pStyle w:val="af0"/>
        <w:spacing w:line="360" w:lineRule="auto"/>
        <w:rPr>
          <w:sz w:val="28"/>
          <w:lang w:eastAsia="ru-RU"/>
        </w:rPr>
      </w:pPr>
    </w:p>
    <w:p w14:paraId="52DD6D99" w14:textId="13C279E6" w:rsidR="00035C60" w:rsidRDefault="00035C60" w:rsidP="00035C60">
      <w:pPr>
        <w:pStyle w:val="af0"/>
        <w:spacing w:line="360" w:lineRule="auto"/>
        <w:rPr>
          <w:sz w:val="28"/>
          <w:lang w:eastAsia="ru-RU"/>
        </w:rPr>
      </w:pPr>
    </w:p>
    <w:p w14:paraId="26CB34F0" w14:textId="5CBAA07F" w:rsidR="00035C60" w:rsidRDefault="00035C60" w:rsidP="00035C60">
      <w:pPr>
        <w:pStyle w:val="af0"/>
        <w:spacing w:line="360" w:lineRule="auto"/>
        <w:rPr>
          <w:sz w:val="28"/>
          <w:lang w:eastAsia="ru-RU"/>
        </w:rPr>
      </w:pPr>
    </w:p>
    <w:p w14:paraId="7EAC02A6" w14:textId="27EE8454" w:rsidR="00035C60" w:rsidRDefault="00035C60" w:rsidP="00035C60">
      <w:pPr>
        <w:pStyle w:val="af0"/>
        <w:spacing w:line="360" w:lineRule="auto"/>
        <w:rPr>
          <w:sz w:val="28"/>
          <w:lang w:eastAsia="ru-RU"/>
        </w:rPr>
      </w:pPr>
    </w:p>
    <w:p w14:paraId="04576542" w14:textId="77777777" w:rsidR="00035C60" w:rsidRPr="00035C60" w:rsidRDefault="00035C60" w:rsidP="00035C60">
      <w:pPr>
        <w:pStyle w:val="af0"/>
        <w:spacing w:line="360" w:lineRule="auto"/>
        <w:rPr>
          <w:sz w:val="36"/>
          <w:lang w:eastAsia="ru-RU"/>
        </w:rPr>
      </w:pPr>
    </w:p>
    <w:p w14:paraId="6AFF128C" w14:textId="77777777" w:rsidR="00BC29AE" w:rsidRPr="00E23F79" w:rsidRDefault="00BC29AE" w:rsidP="00035C60">
      <w:pPr>
        <w:pStyle w:val="af0"/>
        <w:spacing w:line="360" w:lineRule="auto"/>
        <w:ind w:left="0" w:firstLine="0"/>
        <w:jc w:val="right"/>
        <w:rPr>
          <w:i/>
          <w:iCs/>
          <w:lang w:eastAsia="ru-RU"/>
        </w:rPr>
      </w:pPr>
      <w:r w:rsidRPr="00E23F79">
        <w:rPr>
          <w:i/>
          <w:iCs/>
          <w:lang w:eastAsia="ru-RU"/>
        </w:rPr>
        <w:lastRenderedPageBreak/>
        <w:t>Таблица 1</w:t>
      </w:r>
    </w:p>
    <w:tbl>
      <w:tblPr>
        <w:tblStyle w:val="a6"/>
        <w:tblW w:w="9639" w:type="dxa"/>
        <w:tblInd w:w="-5" w:type="dxa"/>
        <w:tblLook w:val="04A0" w:firstRow="1" w:lastRow="0" w:firstColumn="1" w:lastColumn="0" w:noHBand="0" w:noVBand="1"/>
      </w:tblPr>
      <w:tblGrid>
        <w:gridCol w:w="1498"/>
        <w:gridCol w:w="3445"/>
        <w:gridCol w:w="4696"/>
      </w:tblGrid>
      <w:tr w:rsidR="00BC29AE" w:rsidRPr="00035C60" w14:paraId="3BEBFF8A" w14:textId="77777777" w:rsidTr="00035C60">
        <w:tc>
          <w:tcPr>
            <w:tcW w:w="1375" w:type="dxa"/>
            <w:vAlign w:val="center"/>
          </w:tcPr>
          <w:p w14:paraId="56776DAF" w14:textId="77777777" w:rsidR="00BC29AE" w:rsidRPr="00035C60" w:rsidRDefault="00BC29AE" w:rsidP="00035C60">
            <w:pPr>
              <w:ind w:firstLine="0"/>
              <w:jc w:val="center"/>
              <w:rPr>
                <w:b/>
                <w:bCs/>
                <w:sz w:val="24"/>
                <w:szCs w:val="21"/>
              </w:rPr>
            </w:pPr>
            <w:r w:rsidRPr="00035C60">
              <w:rPr>
                <w:b/>
                <w:bCs/>
                <w:sz w:val="24"/>
                <w:szCs w:val="21"/>
              </w:rPr>
              <w:t>Узел платформы</w:t>
            </w:r>
          </w:p>
        </w:tc>
        <w:tc>
          <w:tcPr>
            <w:tcW w:w="3492" w:type="dxa"/>
            <w:vAlign w:val="center"/>
          </w:tcPr>
          <w:p w14:paraId="3EB7B0E9" w14:textId="77777777" w:rsidR="00BC29AE" w:rsidRPr="00035C60" w:rsidRDefault="00BC29AE" w:rsidP="00035C60">
            <w:pPr>
              <w:ind w:firstLine="0"/>
              <w:jc w:val="center"/>
              <w:rPr>
                <w:b/>
                <w:bCs/>
                <w:sz w:val="24"/>
                <w:szCs w:val="21"/>
              </w:rPr>
            </w:pPr>
            <w:r w:rsidRPr="00035C60">
              <w:rPr>
                <w:b/>
                <w:bCs/>
                <w:sz w:val="24"/>
                <w:szCs w:val="21"/>
              </w:rPr>
              <w:t>Аппаратная часть</w:t>
            </w:r>
          </w:p>
        </w:tc>
        <w:tc>
          <w:tcPr>
            <w:tcW w:w="4772" w:type="dxa"/>
            <w:vAlign w:val="center"/>
          </w:tcPr>
          <w:p w14:paraId="280AA86C" w14:textId="77777777" w:rsidR="00BC29AE" w:rsidRPr="00035C60" w:rsidRDefault="00BC29AE" w:rsidP="00035C60">
            <w:pPr>
              <w:ind w:firstLine="0"/>
              <w:jc w:val="center"/>
              <w:rPr>
                <w:b/>
                <w:bCs/>
                <w:sz w:val="24"/>
                <w:szCs w:val="21"/>
              </w:rPr>
            </w:pPr>
            <w:r w:rsidRPr="00035C60">
              <w:rPr>
                <w:b/>
                <w:bCs/>
                <w:sz w:val="24"/>
                <w:szCs w:val="21"/>
              </w:rPr>
              <w:t>Общесистемное программное обеспечение</w:t>
            </w:r>
          </w:p>
        </w:tc>
      </w:tr>
      <w:tr w:rsidR="00BC29AE" w:rsidRPr="00035C60" w14:paraId="0336C2A4" w14:textId="77777777" w:rsidTr="00035C60">
        <w:tc>
          <w:tcPr>
            <w:tcW w:w="1375" w:type="dxa"/>
            <w:vAlign w:val="center"/>
          </w:tcPr>
          <w:p w14:paraId="67B735D6" w14:textId="77777777" w:rsidR="00BC29AE" w:rsidRPr="00035C60" w:rsidRDefault="00BC29AE" w:rsidP="003A69A2">
            <w:pPr>
              <w:pStyle w:val="af0"/>
              <w:spacing w:line="360" w:lineRule="auto"/>
              <w:ind w:left="0" w:firstLine="0"/>
              <w:jc w:val="left"/>
              <w:rPr>
                <w:szCs w:val="21"/>
              </w:rPr>
            </w:pPr>
            <w:r w:rsidRPr="00035C60">
              <w:rPr>
                <w:szCs w:val="21"/>
              </w:rPr>
              <w:t>Рабочая станция</w:t>
            </w:r>
          </w:p>
        </w:tc>
        <w:tc>
          <w:tcPr>
            <w:tcW w:w="3492" w:type="dxa"/>
            <w:vAlign w:val="center"/>
          </w:tcPr>
          <w:p w14:paraId="7A993160" w14:textId="77777777" w:rsidR="00BC29AE" w:rsidRPr="00035C60" w:rsidRDefault="00BC29AE" w:rsidP="003A69A2">
            <w:pPr>
              <w:pStyle w:val="af0"/>
              <w:numPr>
                <w:ilvl w:val="0"/>
                <w:numId w:val="8"/>
              </w:numPr>
              <w:spacing w:line="360" w:lineRule="auto"/>
              <w:ind w:left="319" w:hanging="319"/>
              <w:jc w:val="left"/>
              <w:rPr>
                <w:szCs w:val="21"/>
              </w:rPr>
            </w:pPr>
            <w:r w:rsidRPr="00035C60">
              <w:rPr>
                <w:szCs w:val="21"/>
              </w:rPr>
              <w:t xml:space="preserve">процессор не ниже </w:t>
            </w:r>
            <w:proofErr w:type="spellStart"/>
            <w:r w:rsidRPr="00035C60">
              <w:rPr>
                <w:szCs w:val="21"/>
              </w:rPr>
              <w:t>Pentium</w:t>
            </w:r>
            <w:proofErr w:type="spellEnd"/>
            <w:r w:rsidRPr="00035C60">
              <w:rPr>
                <w:szCs w:val="21"/>
              </w:rPr>
              <w:t xml:space="preserve"> 4 1 </w:t>
            </w:r>
            <w:proofErr w:type="spellStart"/>
            <w:r w:rsidRPr="00035C60">
              <w:rPr>
                <w:szCs w:val="21"/>
              </w:rPr>
              <w:t>GHz</w:t>
            </w:r>
            <w:proofErr w:type="spellEnd"/>
            <w:r w:rsidRPr="00035C60">
              <w:rPr>
                <w:szCs w:val="21"/>
              </w:rPr>
              <w:t>;</w:t>
            </w:r>
          </w:p>
          <w:p w14:paraId="62081986" w14:textId="77777777" w:rsidR="00BC29AE" w:rsidRPr="00035C60" w:rsidRDefault="00BC29AE" w:rsidP="003A69A2">
            <w:pPr>
              <w:pStyle w:val="af0"/>
              <w:numPr>
                <w:ilvl w:val="0"/>
                <w:numId w:val="8"/>
              </w:numPr>
              <w:spacing w:line="360" w:lineRule="auto"/>
              <w:ind w:left="319" w:hanging="319"/>
              <w:jc w:val="left"/>
              <w:rPr>
                <w:szCs w:val="21"/>
              </w:rPr>
            </w:pPr>
            <w:r w:rsidRPr="00035C60">
              <w:rPr>
                <w:szCs w:val="21"/>
              </w:rPr>
              <w:t>ОЗУ не менее 256 МБ;</w:t>
            </w:r>
          </w:p>
          <w:p w14:paraId="6BC80803" w14:textId="77777777" w:rsidR="00BC29AE" w:rsidRPr="00035C60" w:rsidRDefault="00BC29AE" w:rsidP="003A69A2">
            <w:pPr>
              <w:pStyle w:val="af0"/>
              <w:numPr>
                <w:ilvl w:val="0"/>
                <w:numId w:val="8"/>
              </w:numPr>
              <w:spacing w:line="360" w:lineRule="auto"/>
              <w:ind w:left="319" w:hanging="319"/>
              <w:jc w:val="left"/>
              <w:rPr>
                <w:szCs w:val="21"/>
              </w:rPr>
            </w:pPr>
            <w:r w:rsidRPr="00035C60">
              <w:rPr>
                <w:szCs w:val="21"/>
              </w:rPr>
              <w:t>монитор 1024×768 и выше;</w:t>
            </w:r>
          </w:p>
          <w:p w14:paraId="73E84F3A" w14:textId="77777777" w:rsidR="00BC29AE" w:rsidRPr="00035C60" w:rsidRDefault="00BC29AE" w:rsidP="003A69A2">
            <w:pPr>
              <w:pStyle w:val="af0"/>
              <w:numPr>
                <w:ilvl w:val="0"/>
                <w:numId w:val="8"/>
              </w:numPr>
              <w:spacing w:line="360" w:lineRule="auto"/>
              <w:ind w:left="319" w:hanging="319"/>
              <w:jc w:val="left"/>
              <w:rPr>
                <w:szCs w:val="21"/>
              </w:rPr>
            </w:pPr>
            <w:r w:rsidRPr="00035C60">
              <w:rPr>
                <w:szCs w:val="21"/>
              </w:rPr>
              <w:t>клавиатура;</w:t>
            </w:r>
          </w:p>
          <w:p w14:paraId="323452E4" w14:textId="77777777" w:rsidR="00BC29AE" w:rsidRPr="00035C60" w:rsidRDefault="00BC29AE" w:rsidP="003A69A2">
            <w:pPr>
              <w:pStyle w:val="af0"/>
              <w:numPr>
                <w:ilvl w:val="0"/>
                <w:numId w:val="8"/>
              </w:numPr>
              <w:spacing w:line="360" w:lineRule="auto"/>
              <w:ind w:left="319" w:hanging="319"/>
              <w:jc w:val="left"/>
              <w:rPr>
                <w:szCs w:val="21"/>
              </w:rPr>
            </w:pPr>
            <w:r w:rsidRPr="00035C60">
              <w:rPr>
                <w:szCs w:val="21"/>
              </w:rPr>
              <w:t>мышь;</w:t>
            </w:r>
          </w:p>
        </w:tc>
        <w:tc>
          <w:tcPr>
            <w:tcW w:w="4772" w:type="dxa"/>
            <w:vAlign w:val="center"/>
          </w:tcPr>
          <w:p w14:paraId="1C5CC12F" w14:textId="77777777" w:rsidR="00BC29AE" w:rsidRPr="00035C60" w:rsidRDefault="00BC29AE" w:rsidP="003A69A2">
            <w:pPr>
              <w:pStyle w:val="a3"/>
              <w:numPr>
                <w:ilvl w:val="0"/>
                <w:numId w:val="8"/>
              </w:numPr>
              <w:ind w:left="324" w:hanging="290"/>
              <w:jc w:val="left"/>
              <w:rPr>
                <w:rFonts w:asciiTheme="minorHAnsi" w:hAnsiTheme="minorHAnsi" w:cstheme="minorBidi"/>
                <w:sz w:val="24"/>
                <w:szCs w:val="21"/>
              </w:rPr>
            </w:pPr>
            <w:r w:rsidRPr="00035C60">
              <w:rPr>
                <w:sz w:val="24"/>
                <w:szCs w:val="21"/>
              </w:rPr>
              <w:t xml:space="preserve">ОС MS </w:t>
            </w:r>
            <w:proofErr w:type="spellStart"/>
            <w:r w:rsidRPr="00035C60">
              <w:rPr>
                <w:sz w:val="24"/>
                <w:szCs w:val="21"/>
              </w:rPr>
              <w:t>Wi</w:t>
            </w:r>
            <w:r w:rsidRPr="00035C60">
              <w:rPr>
                <w:sz w:val="24"/>
                <w:szCs w:val="21"/>
                <w:lang w:val="en-US"/>
              </w:rPr>
              <w:t>ndows</w:t>
            </w:r>
            <w:proofErr w:type="spellEnd"/>
            <w:r w:rsidRPr="00035C60">
              <w:rPr>
                <w:sz w:val="24"/>
                <w:szCs w:val="21"/>
              </w:rPr>
              <w:t xml:space="preserve"> </w:t>
            </w:r>
            <w:r w:rsidRPr="00035C60">
              <w:rPr>
                <w:sz w:val="24"/>
                <w:szCs w:val="21"/>
                <w:lang w:val="en-US"/>
              </w:rPr>
              <w:t>XP</w:t>
            </w:r>
            <w:r w:rsidRPr="00035C60">
              <w:rPr>
                <w:sz w:val="24"/>
                <w:szCs w:val="21"/>
              </w:rPr>
              <w:t xml:space="preserve"> и выше или </w:t>
            </w:r>
            <w:r w:rsidRPr="00035C60">
              <w:rPr>
                <w:sz w:val="24"/>
                <w:szCs w:val="21"/>
                <w:lang w:val="en-US"/>
              </w:rPr>
              <w:t>MacOS</w:t>
            </w:r>
            <w:r w:rsidRPr="00035C60">
              <w:rPr>
                <w:sz w:val="24"/>
                <w:szCs w:val="21"/>
              </w:rPr>
              <w:t xml:space="preserve"> 10.11</w:t>
            </w:r>
          </w:p>
          <w:p w14:paraId="2D6BDF13" w14:textId="77777777" w:rsidR="00BC29AE" w:rsidRPr="00035C60" w:rsidRDefault="00BC29AE" w:rsidP="003A69A2">
            <w:pPr>
              <w:numPr>
                <w:ilvl w:val="0"/>
                <w:numId w:val="8"/>
              </w:numPr>
              <w:ind w:left="324" w:hanging="290"/>
              <w:jc w:val="left"/>
              <w:rPr>
                <w:sz w:val="24"/>
                <w:szCs w:val="21"/>
                <w:lang w:val="en-US"/>
              </w:rPr>
            </w:pPr>
            <w:r w:rsidRPr="00035C60">
              <w:rPr>
                <w:sz w:val="24"/>
                <w:szCs w:val="21"/>
                <w:lang w:val="en-US"/>
              </w:rPr>
              <w:t xml:space="preserve">IE 11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или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 xml:space="preserve">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выше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>;</w:t>
            </w:r>
          </w:p>
          <w:p w14:paraId="1E599BD2" w14:textId="77777777" w:rsidR="00BC29AE" w:rsidRPr="00035C60" w:rsidRDefault="00BC29AE" w:rsidP="003A69A2">
            <w:pPr>
              <w:numPr>
                <w:ilvl w:val="0"/>
                <w:numId w:val="8"/>
              </w:numPr>
              <w:ind w:left="324" w:hanging="290"/>
              <w:jc w:val="left"/>
              <w:rPr>
                <w:sz w:val="24"/>
                <w:szCs w:val="21"/>
                <w:lang w:val="en-US"/>
              </w:rPr>
            </w:pPr>
            <w:r w:rsidRPr="00035C60">
              <w:rPr>
                <w:sz w:val="24"/>
                <w:szCs w:val="21"/>
                <w:lang w:val="en-US"/>
              </w:rPr>
              <w:t xml:space="preserve">Opera 34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или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 xml:space="preserve">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выше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>;</w:t>
            </w:r>
          </w:p>
          <w:p w14:paraId="6EBB7871" w14:textId="77777777" w:rsidR="00BC29AE" w:rsidRPr="00035C60" w:rsidRDefault="00BC29AE" w:rsidP="003A69A2">
            <w:pPr>
              <w:numPr>
                <w:ilvl w:val="0"/>
                <w:numId w:val="8"/>
              </w:numPr>
              <w:ind w:left="324" w:hanging="290"/>
              <w:jc w:val="left"/>
              <w:rPr>
                <w:sz w:val="24"/>
                <w:szCs w:val="21"/>
                <w:lang w:val="en-US"/>
              </w:rPr>
            </w:pPr>
            <w:r w:rsidRPr="00035C60">
              <w:rPr>
                <w:sz w:val="24"/>
                <w:szCs w:val="21"/>
                <w:lang w:val="en-US"/>
              </w:rPr>
              <w:t xml:space="preserve">EDGE 13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или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 xml:space="preserve">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выше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>;</w:t>
            </w:r>
          </w:p>
          <w:p w14:paraId="290866E3" w14:textId="77777777" w:rsidR="00BC29AE" w:rsidRPr="00035C60" w:rsidRDefault="00BC29AE" w:rsidP="003A69A2">
            <w:pPr>
              <w:numPr>
                <w:ilvl w:val="0"/>
                <w:numId w:val="8"/>
              </w:numPr>
              <w:ind w:left="324" w:hanging="290"/>
              <w:jc w:val="left"/>
              <w:rPr>
                <w:sz w:val="24"/>
                <w:szCs w:val="21"/>
                <w:lang w:val="en-US"/>
              </w:rPr>
            </w:pPr>
            <w:r w:rsidRPr="00035C60">
              <w:rPr>
                <w:sz w:val="24"/>
                <w:szCs w:val="21"/>
                <w:lang w:val="en-US"/>
              </w:rPr>
              <w:t xml:space="preserve">Opera Mini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для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 xml:space="preserve"> Android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или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 xml:space="preserve">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выше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>;</w:t>
            </w:r>
          </w:p>
          <w:p w14:paraId="425FD23B" w14:textId="77777777" w:rsidR="00BC29AE" w:rsidRPr="00035C60" w:rsidRDefault="00BC29AE" w:rsidP="003A69A2">
            <w:pPr>
              <w:numPr>
                <w:ilvl w:val="0"/>
                <w:numId w:val="8"/>
              </w:numPr>
              <w:ind w:left="324" w:hanging="290"/>
              <w:jc w:val="left"/>
              <w:rPr>
                <w:sz w:val="24"/>
                <w:szCs w:val="21"/>
                <w:lang w:val="en-US"/>
              </w:rPr>
            </w:pPr>
            <w:r w:rsidRPr="00035C60">
              <w:rPr>
                <w:sz w:val="24"/>
                <w:szCs w:val="21"/>
                <w:lang w:val="en-US"/>
              </w:rPr>
              <w:t xml:space="preserve">Mozilla Firefox 43.0.3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или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 xml:space="preserve">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выше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>;</w:t>
            </w:r>
          </w:p>
          <w:p w14:paraId="7110EB03" w14:textId="5E596856" w:rsidR="00BC29AE" w:rsidRPr="00035C60" w:rsidRDefault="00BC29AE" w:rsidP="003A69A2">
            <w:pPr>
              <w:numPr>
                <w:ilvl w:val="0"/>
                <w:numId w:val="8"/>
              </w:numPr>
              <w:ind w:left="324" w:hanging="290"/>
              <w:jc w:val="left"/>
              <w:rPr>
                <w:sz w:val="24"/>
                <w:szCs w:val="21"/>
                <w:lang w:val="en-US"/>
              </w:rPr>
            </w:pPr>
            <w:r w:rsidRPr="00035C60">
              <w:rPr>
                <w:sz w:val="24"/>
                <w:szCs w:val="21"/>
                <w:lang w:val="en-US"/>
              </w:rPr>
              <w:t>Chrome 4</w:t>
            </w:r>
            <w:r w:rsidR="00035C60">
              <w:rPr>
                <w:sz w:val="24"/>
                <w:szCs w:val="21"/>
              </w:rPr>
              <w:t>.</w:t>
            </w:r>
            <w:r w:rsidRPr="00035C60">
              <w:rPr>
                <w:sz w:val="24"/>
                <w:szCs w:val="21"/>
                <w:lang w:val="en-US"/>
              </w:rPr>
              <w:t xml:space="preserve">7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или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 xml:space="preserve">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выше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>;</w:t>
            </w:r>
          </w:p>
          <w:p w14:paraId="3114BA2B" w14:textId="77777777" w:rsidR="00BC29AE" w:rsidRPr="00035C60" w:rsidRDefault="00BC29AE" w:rsidP="003A69A2">
            <w:pPr>
              <w:numPr>
                <w:ilvl w:val="0"/>
                <w:numId w:val="8"/>
              </w:numPr>
              <w:ind w:left="324" w:hanging="290"/>
              <w:jc w:val="left"/>
              <w:rPr>
                <w:rFonts w:eastAsiaTheme="minorEastAsia"/>
                <w:sz w:val="24"/>
                <w:szCs w:val="21"/>
                <w:lang w:val="en-US"/>
              </w:rPr>
            </w:pPr>
            <w:r w:rsidRPr="00035C60">
              <w:rPr>
                <w:sz w:val="24"/>
                <w:szCs w:val="21"/>
                <w:lang w:val="en-US"/>
              </w:rPr>
              <w:t xml:space="preserve">Safari 5.1.7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или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 xml:space="preserve"> </w:t>
            </w:r>
            <w:proofErr w:type="spellStart"/>
            <w:r w:rsidRPr="00035C60">
              <w:rPr>
                <w:sz w:val="24"/>
                <w:szCs w:val="21"/>
                <w:lang w:val="en-US"/>
              </w:rPr>
              <w:t>выше</w:t>
            </w:r>
            <w:proofErr w:type="spellEnd"/>
            <w:r w:rsidRPr="00035C60">
              <w:rPr>
                <w:sz w:val="24"/>
                <w:szCs w:val="21"/>
                <w:lang w:val="en-US"/>
              </w:rPr>
              <w:t>.</w:t>
            </w:r>
          </w:p>
        </w:tc>
      </w:tr>
    </w:tbl>
    <w:p w14:paraId="35D4D3C2" w14:textId="77777777" w:rsidR="00035C60" w:rsidRDefault="00035C60" w:rsidP="003A69A2">
      <w:pPr>
        <w:pStyle w:val="af0"/>
        <w:spacing w:line="360" w:lineRule="auto"/>
        <w:rPr>
          <w:lang w:eastAsia="ru-RU"/>
        </w:rPr>
      </w:pPr>
    </w:p>
    <w:p w14:paraId="36CDAD51" w14:textId="77777777" w:rsidR="00BC29AE" w:rsidRPr="00E23F79" w:rsidRDefault="00BC29AE" w:rsidP="00035C60">
      <w:pPr>
        <w:ind w:firstLine="0"/>
      </w:pPr>
      <w:r w:rsidRPr="00E23F79">
        <w:br w:type="page"/>
      </w:r>
    </w:p>
    <w:p w14:paraId="54DE0BCF" w14:textId="73433B3B" w:rsidR="00035C60" w:rsidRPr="00344A3B" w:rsidRDefault="00C12C07" w:rsidP="00035C60">
      <w:pPr>
        <w:pStyle w:val="1"/>
        <w:rPr>
          <w:rFonts w:ascii="Times New Roman" w:hAnsi="Times New Roman" w:cs="Times New Roman"/>
        </w:rPr>
      </w:pPr>
      <w:bookmarkStart w:id="9" w:name="_Toc40979111"/>
      <w:r>
        <w:rPr>
          <w:rFonts w:ascii="Times New Roman" w:hAnsi="Times New Roman" w:cs="Times New Roman"/>
        </w:rPr>
        <w:lastRenderedPageBreak/>
        <w:t>П</w:t>
      </w:r>
      <w:r w:rsidR="00035C60">
        <w:rPr>
          <w:rFonts w:ascii="Times New Roman" w:hAnsi="Times New Roman" w:cs="Times New Roman"/>
        </w:rPr>
        <w:t>одготовка к работе</w:t>
      </w:r>
      <w:bookmarkEnd w:id="9"/>
    </w:p>
    <w:p w14:paraId="6577F26B" w14:textId="7F577EBA" w:rsidR="00035C60" w:rsidRDefault="00035C60" w:rsidP="00035C60">
      <w:pPr>
        <w:pStyle w:val="2"/>
      </w:pPr>
      <w:bookmarkStart w:id="10" w:name="_Toc40979112"/>
      <w:r>
        <w:rPr>
          <w:rFonts w:ascii="Times New Roman" w:hAnsi="Times New Roman" w:cs="Times New Roman"/>
        </w:rPr>
        <w:t>3.1</w:t>
      </w:r>
      <w:r w:rsidRPr="009305E5">
        <w:rPr>
          <w:rFonts w:ascii="Times New Roman" w:hAnsi="Times New Roman" w:cs="Times New Roman"/>
        </w:rPr>
        <w:t xml:space="preserve"> </w:t>
      </w:r>
      <w:r w:rsidR="00A868DA">
        <w:rPr>
          <w:rFonts w:ascii="Times New Roman" w:hAnsi="Times New Roman" w:cs="Times New Roman"/>
        </w:rPr>
        <w:t>Состав и содержание дистрибутивного носителя данных</w:t>
      </w:r>
      <w:bookmarkEnd w:id="10"/>
    </w:p>
    <w:p w14:paraId="7BEBFFB8" w14:textId="0BA28389" w:rsidR="00BC29AE" w:rsidRDefault="00BC29AE" w:rsidP="00A868DA">
      <w:pPr>
        <w:pStyle w:val="af0"/>
        <w:spacing w:line="360" w:lineRule="auto"/>
        <w:ind w:left="0" w:firstLine="708"/>
        <w:rPr>
          <w:sz w:val="28"/>
        </w:rPr>
      </w:pPr>
      <w:r w:rsidRPr="00A868DA">
        <w:rPr>
          <w:sz w:val="28"/>
        </w:rPr>
        <w:t>Веб-</w:t>
      </w:r>
      <w:r w:rsidR="00A868DA" w:rsidRPr="00A868DA">
        <w:rPr>
          <w:sz w:val="28"/>
        </w:rPr>
        <w:t>приложение</w:t>
      </w:r>
      <w:r w:rsidRPr="00A868DA">
        <w:rPr>
          <w:sz w:val="28"/>
        </w:rPr>
        <w:t xml:space="preserve"> не требует отдельной установки и может быть использован</w:t>
      </w:r>
      <w:r w:rsidR="00A868DA" w:rsidRPr="00A868DA">
        <w:rPr>
          <w:sz w:val="28"/>
        </w:rPr>
        <w:t>о</w:t>
      </w:r>
      <w:r w:rsidRPr="00A868DA">
        <w:rPr>
          <w:sz w:val="28"/>
        </w:rPr>
        <w:t xml:space="preserve"> через веб-браузер</w:t>
      </w:r>
      <w:r w:rsidR="00A868DA" w:rsidRPr="00A868DA">
        <w:rPr>
          <w:sz w:val="28"/>
        </w:rPr>
        <w:t>.</w:t>
      </w:r>
    </w:p>
    <w:p w14:paraId="0D97F1AC" w14:textId="06F0D810" w:rsidR="00A868DA" w:rsidRDefault="00A868DA" w:rsidP="00A868DA">
      <w:pPr>
        <w:pStyle w:val="2"/>
      </w:pPr>
      <w:bookmarkStart w:id="11" w:name="_Toc40979113"/>
      <w:r>
        <w:rPr>
          <w:rFonts w:ascii="Times New Roman" w:hAnsi="Times New Roman" w:cs="Times New Roman"/>
        </w:rPr>
        <w:t>3.2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Порядок загрузки данных и программ</w:t>
      </w:r>
      <w:bookmarkEnd w:id="11"/>
    </w:p>
    <w:p w14:paraId="47267C5D" w14:textId="43766542" w:rsidR="00BC29AE" w:rsidRPr="00A868DA" w:rsidRDefault="00BC29AE" w:rsidP="00A868DA">
      <w:pPr>
        <w:pStyle w:val="af0"/>
        <w:spacing w:line="360" w:lineRule="auto"/>
        <w:ind w:left="0" w:firstLine="708"/>
        <w:rPr>
          <w:sz w:val="28"/>
          <w:lang w:eastAsia="ru-RU"/>
        </w:rPr>
      </w:pPr>
      <w:r w:rsidRPr="00A868DA">
        <w:rPr>
          <w:sz w:val="28"/>
          <w:lang w:eastAsia="ru-RU"/>
        </w:rPr>
        <w:t>Порядок подключения к системе состоит из следующих шагов:</w:t>
      </w:r>
    </w:p>
    <w:p w14:paraId="61E35452" w14:textId="77777777" w:rsidR="00A868DA" w:rsidRPr="00A868DA" w:rsidRDefault="00A868DA" w:rsidP="00A868DA">
      <w:pPr>
        <w:pStyle w:val="af0"/>
        <w:numPr>
          <w:ilvl w:val="0"/>
          <w:numId w:val="7"/>
        </w:numPr>
        <w:spacing w:line="360" w:lineRule="auto"/>
        <w:ind w:left="1418"/>
        <w:rPr>
          <w:sz w:val="28"/>
          <w:lang w:eastAsia="ru-RU"/>
        </w:rPr>
      </w:pPr>
      <w:r w:rsidRPr="00A868DA">
        <w:rPr>
          <w:sz w:val="28"/>
          <w:lang w:eastAsia="ru-RU"/>
        </w:rPr>
        <w:t>Запустить любой удобный веб-браузер любым удобным способом: либо с помощью ярлыка на рабочем столе, либо с помощью ярлыка в меню "Пуск"</w:t>
      </w:r>
    </w:p>
    <w:p w14:paraId="32C3EA7E" w14:textId="39E30540" w:rsidR="00A868DA" w:rsidRPr="00A868DA" w:rsidRDefault="00BC29AE" w:rsidP="00A868DA">
      <w:pPr>
        <w:pStyle w:val="af0"/>
        <w:numPr>
          <w:ilvl w:val="0"/>
          <w:numId w:val="7"/>
        </w:numPr>
        <w:spacing w:line="360" w:lineRule="auto"/>
        <w:ind w:left="1418"/>
        <w:rPr>
          <w:sz w:val="28"/>
          <w:lang w:eastAsia="ru-RU"/>
        </w:rPr>
      </w:pPr>
      <w:r w:rsidRPr="00A868DA">
        <w:rPr>
          <w:sz w:val="28"/>
          <w:lang w:eastAsia="ru-RU"/>
        </w:rPr>
        <w:t>В адресной строке ввести домен «</w:t>
      </w:r>
      <w:proofErr w:type="spellStart"/>
      <w:r w:rsidR="00A868DA" w:rsidRPr="00A868DA">
        <w:rPr>
          <w:sz w:val="28"/>
          <w:lang w:val="en-US" w:eastAsia="ru-RU"/>
        </w:rPr>
        <w:t>hlebnic</w:t>
      </w:r>
      <w:proofErr w:type="spellEnd"/>
      <w:r w:rsidR="00A868DA" w:rsidRPr="00A868DA">
        <w:rPr>
          <w:sz w:val="28"/>
          <w:lang w:eastAsia="ru-RU"/>
        </w:rPr>
        <w:t>-</w:t>
      </w:r>
      <w:proofErr w:type="spellStart"/>
      <w:r w:rsidR="00A868DA" w:rsidRPr="00A868DA">
        <w:rPr>
          <w:sz w:val="28"/>
          <w:lang w:val="en-US" w:eastAsia="ru-RU"/>
        </w:rPr>
        <w:t>i</w:t>
      </w:r>
      <w:proofErr w:type="spellEnd"/>
      <w:r w:rsidR="00A868DA" w:rsidRPr="00A868DA">
        <w:rPr>
          <w:sz w:val="28"/>
          <w:lang w:eastAsia="ru-RU"/>
        </w:rPr>
        <w:t>-</w:t>
      </w:r>
      <w:proofErr w:type="spellStart"/>
      <w:r w:rsidR="00A868DA" w:rsidRPr="00A868DA">
        <w:rPr>
          <w:sz w:val="28"/>
          <w:lang w:val="en-US" w:eastAsia="ru-RU"/>
        </w:rPr>
        <w:t>hlebnica</w:t>
      </w:r>
      <w:proofErr w:type="spellEnd"/>
      <w:r w:rsidRPr="00A868DA">
        <w:rPr>
          <w:sz w:val="28"/>
          <w:lang w:eastAsia="ru-RU"/>
        </w:rPr>
        <w:t>.</w:t>
      </w:r>
      <w:proofErr w:type="spellStart"/>
      <w:r w:rsidRPr="00A868DA">
        <w:rPr>
          <w:sz w:val="28"/>
          <w:lang w:val="en-US" w:eastAsia="ru-RU"/>
        </w:rPr>
        <w:t>ru</w:t>
      </w:r>
      <w:proofErr w:type="spellEnd"/>
      <w:r w:rsidRPr="00A868DA">
        <w:rPr>
          <w:sz w:val="28"/>
          <w:lang w:eastAsia="ru-RU"/>
        </w:rPr>
        <w:t>».</w:t>
      </w:r>
    </w:p>
    <w:p w14:paraId="2107B23A" w14:textId="7431E85F" w:rsidR="00A868DA" w:rsidRPr="00A868DA" w:rsidRDefault="00A868DA" w:rsidP="00A868DA">
      <w:pPr>
        <w:pStyle w:val="2"/>
      </w:pPr>
      <w:bookmarkStart w:id="12" w:name="_Toc40979114"/>
      <w:r>
        <w:rPr>
          <w:rFonts w:ascii="Times New Roman" w:hAnsi="Times New Roman" w:cs="Times New Roman"/>
        </w:rPr>
        <w:t>3.</w:t>
      </w:r>
      <w:r w:rsidRPr="00A868DA">
        <w:rPr>
          <w:rFonts w:ascii="Times New Roman" w:hAnsi="Times New Roman" w:cs="Times New Roman"/>
        </w:rPr>
        <w:t xml:space="preserve">3 </w:t>
      </w:r>
      <w:r>
        <w:rPr>
          <w:rFonts w:ascii="Times New Roman" w:hAnsi="Times New Roman" w:cs="Times New Roman"/>
        </w:rPr>
        <w:t>Порядок проверки работоспособности</w:t>
      </w:r>
      <w:bookmarkEnd w:id="12"/>
    </w:p>
    <w:p w14:paraId="0FC8D218" w14:textId="77777777" w:rsidR="00BC29AE" w:rsidRDefault="00BC29AE" w:rsidP="00A868DA">
      <w:pPr>
        <w:pStyle w:val="af0"/>
        <w:spacing w:line="360" w:lineRule="auto"/>
        <w:ind w:left="0" w:firstLine="708"/>
        <w:rPr>
          <w:lang w:eastAsia="ru-RU"/>
        </w:rPr>
      </w:pPr>
      <w:r w:rsidRPr="00A868DA">
        <w:rPr>
          <w:sz w:val="28"/>
          <w:lang w:eastAsia="ru-RU"/>
        </w:rPr>
        <w:t>Работоспособность системы не требует от пользователя никакой дополнительной проверки – если веб-браузер произвел подключение к серверу по адресу, указанному в адресной строке, то система находится в штатном, рабочем режиме.</w:t>
      </w:r>
      <w:r w:rsidRPr="00D72455">
        <w:rPr>
          <w:lang w:eastAsia="ru-RU"/>
        </w:rPr>
        <w:t xml:space="preserve"> </w:t>
      </w:r>
    </w:p>
    <w:p w14:paraId="26309692" w14:textId="77777777" w:rsidR="00BC29AE" w:rsidRDefault="00BC29AE" w:rsidP="003A69A2">
      <w:r>
        <w:br w:type="page"/>
      </w:r>
    </w:p>
    <w:p w14:paraId="3B10AFC6" w14:textId="5ACC2BEE" w:rsidR="00A868DA" w:rsidRPr="00344A3B" w:rsidRDefault="00A868DA" w:rsidP="00A868DA">
      <w:pPr>
        <w:pStyle w:val="1"/>
        <w:rPr>
          <w:rFonts w:ascii="Times New Roman" w:hAnsi="Times New Roman" w:cs="Times New Roman"/>
        </w:rPr>
      </w:pPr>
      <w:bookmarkStart w:id="13" w:name="_Toc40979115"/>
      <w:r>
        <w:rPr>
          <w:rFonts w:ascii="Times New Roman" w:hAnsi="Times New Roman" w:cs="Times New Roman"/>
        </w:rPr>
        <w:lastRenderedPageBreak/>
        <w:t>Описание операций</w:t>
      </w:r>
      <w:bookmarkEnd w:id="13"/>
    </w:p>
    <w:p w14:paraId="0A342343" w14:textId="0C667830" w:rsidR="00A868DA" w:rsidRDefault="00A868DA" w:rsidP="00A868DA">
      <w:pPr>
        <w:pStyle w:val="2"/>
      </w:pPr>
      <w:bookmarkStart w:id="14" w:name="_Toc40979116"/>
      <w:r>
        <w:rPr>
          <w:rFonts w:ascii="Times New Roman" w:hAnsi="Times New Roman" w:cs="Times New Roman"/>
        </w:rPr>
        <w:t>4.1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Запуск веб-приложения</w:t>
      </w:r>
      <w:bookmarkEnd w:id="14"/>
    </w:p>
    <w:p w14:paraId="3E2ACB97" w14:textId="4E42C637" w:rsidR="00BC29AE" w:rsidRDefault="00BC29AE" w:rsidP="00A868DA">
      <w:pPr>
        <w:pStyle w:val="af0"/>
        <w:spacing w:line="360" w:lineRule="auto"/>
        <w:ind w:left="0" w:firstLine="708"/>
        <w:rPr>
          <w:sz w:val="28"/>
          <w:lang w:eastAsia="ru-RU"/>
        </w:rPr>
      </w:pPr>
      <w:r w:rsidRPr="00A868DA">
        <w:rPr>
          <w:sz w:val="28"/>
          <w:lang w:eastAsia="ru-RU"/>
        </w:rPr>
        <w:t>Порядок действий для подключения к веб-</w:t>
      </w:r>
      <w:r w:rsidR="00A868DA" w:rsidRPr="00A868DA">
        <w:rPr>
          <w:sz w:val="28"/>
          <w:lang w:eastAsia="ru-RU"/>
        </w:rPr>
        <w:t>приложению пекарни «Хлебник и хлебница</w:t>
      </w:r>
      <w:r w:rsidRPr="00A868DA">
        <w:rPr>
          <w:sz w:val="28"/>
          <w:lang w:eastAsia="ru-RU"/>
        </w:rPr>
        <w:t xml:space="preserve"> Сервисной службы Московского Политеха описан в п. 3.2. </w:t>
      </w:r>
    </w:p>
    <w:p w14:paraId="62C2A068" w14:textId="7D1D70BF" w:rsidR="00A868DA" w:rsidRDefault="00A868DA" w:rsidP="00C84233">
      <w:pPr>
        <w:pStyle w:val="2"/>
      </w:pPr>
      <w:bookmarkStart w:id="15" w:name="_Toc40979117"/>
      <w:r>
        <w:rPr>
          <w:rFonts w:ascii="Times New Roman" w:hAnsi="Times New Roman" w:cs="Times New Roman"/>
        </w:rPr>
        <w:t>4.</w:t>
      </w:r>
      <w:r w:rsidR="00C84233">
        <w:rPr>
          <w:rFonts w:ascii="Times New Roman" w:hAnsi="Times New Roman" w:cs="Times New Roman"/>
        </w:rPr>
        <w:t>2 Просмотр каталога товаров неавторизированным пользователем</w:t>
      </w:r>
      <w:bookmarkEnd w:id="15"/>
    </w:p>
    <w:p w14:paraId="0A8B1BA5" w14:textId="77777777" w:rsidR="00F43FBB" w:rsidRDefault="00C84233" w:rsidP="00F43FBB">
      <w:pPr>
        <w:pStyle w:val="af0"/>
        <w:spacing w:line="360" w:lineRule="auto"/>
        <w:ind w:left="0" w:firstLine="708"/>
        <w:rPr>
          <w:noProof/>
          <w:sz w:val="28"/>
        </w:rPr>
      </w:pPr>
      <w:r w:rsidRPr="00C84233">
        <w:rPr>
          <w:sz w:val="28"/>
        </w:rPr>
        <w:t>При запуске веб-приложения пользователь находится на главной странице каталога ассортимента пекарни. Если открыта другая страница, щелкните на название пекарни «Хлебник и Хлебница» в левом верхнем углу.</w:t>
      </w:r>
      <w:r w:rsidR="007D3109">
        <w:rPr>
          <w:sz w:val="28"/>
        </w:rPr>
        <w:t xml:space="preserve"> (рис. 1)</w:t>
      </w:r>
    </w:p>
    <w:p w14:paraId="6A654609" w14:textId="56B9D44F" w:rsidR="00C07500" w:rsidRDefault="00C07500" w:rsidP="00F43FBB">
      <w:pPr>
        <w:pStyle w:val="af0"/>
        <w:spacing w:line="360" w:lineRule="auto"/>
        <w:ind w:left="0" w:firstLine="0"/>
        <w:rPr>
          <w:noProof/>
          <w:sz w:val="28"/>
        </w:rPr>
      </w:pPr>
      <w:r>
        <w:rPr>
          <w:noProof/>
          <w:sz w:val="28"/>
        </w:rPr>
        <w:drawing>
          <wp:inline distT="0" distB="0" distL="0" distR="0" wp14:anchorId="156494C0" wp14:editId="6C536796">
            <wp:extent cx="6115050" cy="2362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0583A" w14:textId="72560E08" w:rsidR="007D3109" w:rsidRDefault="00F43FBB" w:rsidP="00F43FBB">
      <w:pPr>
        <w:pStyle w:val="af0"/>
        <w:spacing w:line="360" w:lineRule="auto"/>
        <w:ind w:left="0" w:firstLine="0"/>
        <w:rPr>
          <w:sz w:val="28"/>
        </w:rPr>
      </w:pPr>
      <w:r w:rsidRPr="00F43FBB">
        <w:t>Рис. 1</w:t>
      </w:r>
    </w:p>
    <w:p w14:paraId="7C86132C" w14:textId="3F7D5178" w:rsidR="00C84233" w:rsidRDefault="00C84233" w:rsidP="00C84233">
      <w:pPr>
        <w:pStyle w:val="2"/>
      </w:pPr>
      <w:bookmarkStart w:id="16" w:name="_Toc40979118"/>
      <w:r>
        <w:rPr>
          <w:rFonts w:ascii="Times New Roman" w:hAnsi="Times New Roman" w:cs="Times New Roman"/>
        </w:rPr>
        <w:t>4.3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Просмотр карточки товара неавторизированным пользователем</w:t>
      </w:r>
      <w:bookmarkEnd w:id="16"/>
    </w:p>
    <w:p w14:paraId="239F428E" w14:textId="14529501" w:rsidR="00C84233" w:rsidRDefault="00C84233" w:rsidP="00C84233">
      <w:pPr>
        <w:pStyle w:val="af0"/>
        <w:spacing w:line="360" w:lineRule="auto"/>
        <w:ind w:left="0" w:firstLine="708"/>
        <w:rPr>
          <w:sz w:val="28"/>
        </w:rPr>
      </w:pPr>
      <w:r w:rsidRPr="00C84233">
        <w:rPr>
          <w:sz w:val="28"/>
        </w:rPr>
        <w:t xml:space="preserve">При запуске веб-приложения пользователь находится на главной странице каталога ассортимента пекарни. Если открыта другая страница, щелкните на название пекарни «Хлебник и Хлебница» в левом верхнем углу. </w:t>
      </w:r>
      <w:r>
        <w:rPr>
          <w:sz w:val="28"/>
        </w:rPr>
        <w:t>После выберите интересующий товар. Щелкните либо по изображению с ним, либо по его названию.</w:t>
      </w:r>
      <w:r w:rsidR="00F43FBB">
        <w:rPr>
          <w:sz w:val="28"/>
        </w:rPr>
        <w:t xml:space="preserve"> (рис. 2)</w:t>
      </w:r>
    </w:p>
    <w:p w14:paraId="3F2AFAC4" w14:textId="3306F2AE" w:rsidR="00F43FBB" w:rsidRDefault="00F43FBB" w:rsidP="00F43FBB">
      <w:pPr>
        <w:pStyle w:val="af0"/>
        <w:spacing w:line="360" w:lineRule="auto"/>
        <w:ind w:left="0" w:firstLine="0"/>
        <w:jc w:val="lef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7EB0F83B" wp14:editId="31188864">
            <wp:extent cx="6105525" cy="2352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8BEA0" w14:textId="3A52BC7D" w:rsidR="00F43FBB" w:rsidRPr="00F43FBB" w:rsidRDefault="00F43FBB" w:rsidP="00F43FBB">
      <w:pPr>
        <w:pStyle w:val="af0"/>
        <w:spacing w:line="360" w:lineRule="auto"/>
        <w:ind w:left="0" w:firstLine="0"/>
        <w:jc w:val="left"/>
      </w:pPr>
      <w:r w:rsidRPr="00F43FBB">
        <w:t>Рис. 2</w:t>
      </w:r>
    </w:p>
    <w:p w14:paraId="03E8B2AD" w14:textId="0902E45C" w:rsidR="00C84233" w:rsidRDefault="00C84233" w:rsidP="00C84233">
      <w:pPr>
        <w:pStyle w:val="2"/>
        <w:rPr>
          <w:rFonts w:ascii="Times New Roman" w:hAnsi="Times New Roman" w:cs="Times New Roman"/>
        </w:rPr>
      </w:pPr>
      <w:bookmarkStart w:id="17" w:name="_Toc40979119"/>
      <w:r>
        <w:rPr>
          <w:rFonts w:ascii="Times New Roman" w:hAnsi="Times New Roman" w:cs="Times New Roman"/>
        </w:rPr>
        <w:t>4.4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Авторизация администратора</w:t>
      </w:r>
      <w:bookmarkEnd w:id="17"/>
    </w:p>
    <w:p w14:paraId="4EFF6175" w14:textId="11657144" w:rsidR="00C84233" w:rsidRDefault="00C84233" w:rsidP="00C84233">
      <w:r>
        <w:t xml:space="preserve">В правом верхнем углу кликните на кнопке «Войти как администратор». Откроется страница авторизации. Заполните необходимые логин и пароль. Нажмите на кнопку «Войти». </w:t>
      </w:r>
      <w:r w:rsidR="00F43FBB">
        <w:t>(рис. 3</w:t>
      </w:r>
      <w:proofErr w:type="gramStart"/>
      <w:r w:rsidR="00F43FBB">
        <w:t xml:space="preserve">) </w:t>
      </w:r>
      <w:r>
        <w:t>При</w:t>
      </w:r>
      <w:proofErr w:type="gramEnd"/>
      <w:r>
        <w:t xml:space="preserve"> успешной авторизации откроется страница каталога с расширенным функционалом, в правом верхнем углу появится надпись о том, что вход выполнен от роли Администратора, а также появится кнопка «Выйти</w:t>
      </w:r>
      <w:r w:rsidR="006D18B4">
        <w:t>».</w:t>
      </w:r>
      <w:r w:rsidR="00F43FBB">
        <w:t xml:space="preserve"> (рис. 4)</w:t>
      </w:r>
    </w:p>
    <w:p w14:paraId="2AD53385" w14:textId="6AA2BE9B" w:rsidR="006D18B4" w:rsidRDefault="00F43FBB" w:rsidP="00F43FBB">
      <w:pPr>
        <w:ind w:firstLine="0"/>
      </w:pPr>
      <w:r>
        <w:rPr>
          <w:noProof/>
        </w:rPr>
        <w:drawing>
          <wp:inline distT="0" distB="0" distL="0" distR="0" wp14:anchorId="7BE91CA1" wp14:editId="6F4B82F2">
            <wp:extent cx="6115050" cy="22764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3CD8" w14:textId="0CD11FBB" w:rsidR="00F43FBB" w:rsidRDefault="00F43FBB" w:rsidP="00F43FBB">
      <w:pPr>
        <w:ind w:firstLine="0"/>
        <w:rPr>
          <w:sz w:val="24"/>
        </w:rPr>
      </w:pPr>
      <w:r w:rsidRPr="00F43FBB">
        <w:rPr>
          <w:sz w:val="24"/>
        </w:rPr>
        <w:t xml:space="preserve">Рис.3 </w:t>
      </w:r>
    </w:p>
    <w:p w14:paraId="4DBAF7EA" w14:textId="15CA4C49" w:rsidR="00F43FBB" w:rsidRDefault="00F43FBB" w:rsidP="00F43FBB">
      <w:pPr>
        <w:ind w:firstLine="0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 wp14:anchorId="7E89FBA0" wp14:editId="290EB5B7">
            <wp:extent cx="6105525" cy="2543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D392E" w14:textId="1B394CEE" w:rsidR="00F43FBB" w:rsidRPr="00F43FBB" w:rsidRDefault="00F43FBB" w:rsidP="00F43FBB">
      <w:pPr>
        <w:ind w:firstLine="0"/>
        <w:rPr>
          <w:sz w:val="24"/>
        </w:rPr>
      </w:pPr>
      <w:r>
        <w:rPr>
          <w:sz w:val="24"/>
        </w:rPr>
        <w:t>Рис. 4</w:t>
      </w:r>
    </w:p>
    <w:p w14:paraId="6547EAC6" w14:textId="77777777" w:rsidR="006D18B4" w:rsidRPr="00C84233" w:rsidRDefault="006D18B4" w:rsidP="00C84233"/>
    <w:p w14:paraId="197EDC18" w14:textId="13F86F40" w:rsidR="006D18B4" w:rsidRDefault="006D18B4" w:rsidP="006D18B4">
      <w:pPr>
        <w:pStyle w:val="2"/>
        <w:rPr>
          <w:rFonts w:ascii="Times New Roman" w:hAnsi="Times New Roman" w:cs="Times New Roman"/>
        </w:rPr>
      </w:pPr>
      <w:bookmarkStart w:id="18" w:name="_Toc40979120"/>
      <w:r>
        <w:rPr>
          <w:rFonts w:ascii="Times New Roman" w:hAnsi="Times New Roman" w:cs="Times New Roman"/>
        </w:rPr>
        <w:t>4.5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Выход из системы как администратора</w:t>
      </w:r>
      <w:bookmarkEnd w:id="18"/>
    </w:p>
    <w:p w14:paraId="304FB2AB" w14:textId="6F06D3A5" w:rsidR="00C84233" w:rsidRPr="006D18B4" w:rsidRDefault="006D18B4" w:rsidP="00C84233">
      <w:pPr>
        <w:pStyle w:val="af0"/>
        <w:spacing w:line="360" w:lineRule="auto"/>
        <w:ind w:left="0" w:firstLine="708"/>
        <w:rPr>
          <w:i/>
          <w:iCs/>
          <w:sz w:val="22"/>
          <w:szCs w:val="21"/>
        </w:rPr>
      </w:pPr>
      <w:r w:rsidRPr="006D18B4">
        <w:rPr>
          <w:sz w:val="28"/>
        </w:rPr>
        <w:t>Щелкните на кнопку в правом верхнем углу «Выйти»</w:t>
      </w:r>
      <w:r w:rsidR="00F43FBB">
        <w:rPr>
          <w:sz w:val="28"/>
        </w:rPr>
        <w:t xml:space="preserve"> (рис. 4)</w:t>
      </w:r>
      <w:r w:rsidRPr="006D18B4">
        <w:rPr>
          <w:sz w:val="28"/>
        </w:rPr>
        <w:t>, пользователь выйдет из системы от лица администратора. Откроется страница каталога.</w:t>
      </w:r>
    </w:p>
    <w:p w14:paraId="64ABEC2F" w14:textId="5D316D3D" w:rsidR="006D18B4" w:rsidRDefault="006D18B4" w:rsidP="006D18B4">
      <w:pPr>
        <w:pStyle w:val="2"/>
        <w:rPr>
          <w:rFonts w:ascii="Times New Roman" w:hAnsi="Times New Roman" w:cs="Times New Roman"/>
        </w:rPr>
      </w:pPr>
      <w:bookmarkStart w:id="19" w:name="_Toc40979121"/>
      <w:r>
        <w:rPr>
          <w:rFonts w:ascii="Times New Roman" w:hAnsi="Times New Roman" w:cs="Times New Roman"/>
        </w:rPr>
        <w:t>4.6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Добавление нового товара администратором</w:t>
      </w:r>
      <w:bookmarkEnd w:id="19"/>
    </w:p>
    <w:p w14:paraId="6E8DBCDF" w14:textId="41C3AAC8" w:rsidR="006D18B4" w:rsidRDefault="006D18B4" w:rsidP="006D18B4">
      <w:pPr>
        <w:pStyle w:val="af0"/>
        <w:spacing w:line="360" w:lineRule="auto"/>
        <w:ind w:left="0" w:firstLine="708"/>
        <w:rPr>
          <w:sz w:val="28"/>
        </w:rPr>
      </w:pPr>
      <w:r>
        <w:rPr>
          <w:sz w:val="28"/>
        </w:rPr>
        <w:t xml:space="preserve">После авторизации как администратора будет открыта </w:t>
      </w:r>
      <w:r w:rsidRPr="00C84233">
        <w:rPr>
          <w:sz w:val="28"/>
        </w:rPr>
        <w:t>главн</w:t>
      </w:r>
      <w:r>
        <w:rPr>
          <w:sz w:val="28"/>
        </w:rPr>
        <w:t>ая</w:t>
      </w:r>
      <w:r w:rsidRPr="00C84233">
        <w:rPr>
          <w:sz w:val="28"/>
        </w:rPr>
        <w:t xml:space="preserve"> страниц</w:t>
      </w:r>
      <w:r>
        <w:rPr>
          <w:sz w:val="28"/>
        </w:rPr>
        <w:t>а</w:t>
      </w:r>
      <w:r w:rsidRPr="00C84233">
        <w:rPr>
          <w:sz w:val="28"/>
        </w:rPr>
        <w:t xml:space="preserve"> каталога ассортимента пекарни. Если открыта другая страница, щелкните на название пекарни «Хлебник и Хлебница» в левом верхнем углу. </w:t>
      </w:r>
      <w:r>
        <w:rPr>
          <w:sz w:val="28"/>
        </w:rPr>
        <w:t>Под шапкой сайта находится кнопка «Добавить новый товар»</w:t>
      </w:r>
      <w:r w:rsidR="00043F7D">
        <w:rPr>
          <w:sz w:val="28"/>
        </w:rPr>
        <w:t xml:space="preserve"> (рис. 5)</w:t>
      </w:r>
      <w:r>
        <w:rPr>
          <w:sz w:val="28"/>
        </w:rPr>
        <w:t xml:space="preserve">. Щелкните на нее. Откроется страница добавления товара. Заполните все поля, представленные в форме на открывшейся странице. Нажмите на кнопку </w:t>
      </w:r>
      <w:r w:rsidR="000E6768">
        <w:rPr>
          <w:sz w:val="28"/>
        </w:rPr>
        <w:t>«Выберите файл».</w:t>
      </w:r>
      <w:r w:rsidR="00C07500">
        <w:rPr>
          <w:sz w:val="28"/>
        </w:rPr>
        <w:t xml:space="preserve"> (рис. 6. Обозначено 1</w:t>
      </w:r>
      <w:proofErr w:type="gramStart"/>
      <w:r w:rsidR="00C07500">
        <w:rPr>
          <w:sz w:val="28"/>
        </w:rPr>
        <w:t>)</w:t>
      </w:r>
      <w:r w:rsidR="000E6768">
        <w:rPr>
          <w:sz w:val="28"/>
        </w:rPr>
        <w:t xml:space="preserve"> В</w:t>
      </w:r>
      <w:proofErr w:type="gramEnd"/>
      <w:r w:rsidR="000E6768">
        <w:rPr>
          <w:sz w:val="28"/>
        </w:rPr>
        <w:t xml:space="preserve"> открывшемся окне выберите изображение формата </w:t>
      </w:r>
      <w:r w:rsidR="000E6768" w:rsidRPr="000E6768">
        <w:rPr>
          <w:sz w:val="28"/>
        </w:rPr>
        <w:t>.</w:t>
      </w:r>
      <w:proofErr w:type="spellStart"/>
      <w:r w:rsidR="000E6768">
        <w:rPr>
          <w:sz w:val="28"/>
          <w:lang w:val="en-US"/>
        </w:rPr>
        <w:t>png</w:t>
      </w:r>
      <w:proofErr w:type="spellEnd"/>
      <w:r w:rsidR="000E6768" w:rsidRPr="000E6768">
        <w:rPr>
          <w:sz w:val="28"/>
        </w:rPr>
        <w:t>, .</w:t>
      </w:r>
      <w:r w:rsidR="000E6768">
        <w:rPr>
          <w:sz w:val="28"/>
          <w:lang w:val="en-US"/>
        </w:rPr>
        <w:t>jpg</w:t>
      </w:r>
      <w:r w:rsidR="000E6768">
        <w:rPr>
          <w:sz w:val="28"/>
        </w:rPr>
        <w:t>, нажмите «Ок». Нажмите на кнопку «Загрузить».</w:t>
      </w:r>
      <w:r w:rsidR="00C07500">
        <w:rPr>
          <w:sz w:val="28"/>
        </w:rPr>
        <w:t xml:space="preserve"> </w:t>
      </w:r>
      <w:r w:rsidR="00C07500">
        <w:rPr>
          <w:sz w:val="28"/>
        </w:rPr>
        <w:t xml:space="preserve">(рис. 6. Обозначено </w:t>
      </w:r>
      <w:r w:rsidR="00C07500">
        <w:rPr>
          <w:sz w:val="28"/>
        </w:rPr>
        <w:t>2</w:t>
      </w:r>
      <w:r w:rsidR="00C07500">
        <w:rPr>
          <w:sz w:val="28"/>
        </w:rPr>
        <w:t>)</w:t>
      </w:r>
      <w:r w:rsidR="000E6768">
        <w:rPr>
          <w:sz w:val="28"/>
        </w:rPr>
        <w:t xml:space="preserve"> Нажмите на кнопку «Создать». </w:t>
      </w:r>
      <w:r w:rsidR="00C07500">
        <w:rPr>
          <w:sz w:val="28"/>
        </w:rPr>
        <w:t xml:space="preserve">(рис. 6. Обозначено </w:t>
      </w:r>
      <w:r w:rsidR="00C07500">
        <w:rPr>
          <w:sz w:val="28"/>
        </w:rPr>
        <w:t>3</w:t>
      </w:r>
      <w:r w:rsidR="00C07500">
        <w:rPr>
          <w:sz w:val="28"/>
        </w:rPr>
        <w:t>)</w:t>
      </w:r>
    </w:p>
    <w:p w14:paraId="3E500861" w14:textId="5D4BF013" w:rsidR="00043F7D" w:rsidRDefault="00043F7D" w:rsidP="00043F7D">
      <w:pPr>
        <w:pStyle w:val="af0"/>
        <w:spacing w:line="360" w:lineRule="auto"/>
        <w:ind w:left="0" w:firstLine="0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 wp14:anchorId="135EAE63" wp14:editId="0F893E81">
            <wp:extent cx="6115050" cy="2514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1CCF" w14:textId="6982F71A" w:rsidR="00C07500" w:rsidRPr="00C07500" w:rsidRDefault="00C07500" w:rsidP="00C07500">
      <w:pPr>
        <w:pStyle w:val="af0"/>
        <w:spacing w:line="360" w:lineRule="auto"/>
        <w:ind w:left="0" w:firstLine="0"/>
      </w:pPr>
      <w:r w:rsidRPr="00C07500">
        <w:t xml:space="preserve">Рис. </w:t>
      </w:r>
      <w:r>
        <w:t>5</w:t>
      </w:r>
    </w:p>
    <w:p w14:paraId="0766D355" w14:textId="604E8286" w:rsidR="00043F7D" w:rsidRDefault="00C07500" w:rsidP="00043F7D">
      <w:pPr>
        <w:pStyle w:val="af0"/>
        <w:spacing w:line="360" w:lineRule="auto"/>
        <w:ind w:left="0" w:firstLine="0"/>
        <w:rPr>
          <w:sz w:val="28"/>
        </w:rPr>
      </w:pPr>
      <w:r>
        <w:rPr>
          <w:noProof/>
          <w:sz w:val="28"/>
        </w:rPr>
        <w:drawing>
          <wp:inline distT="0" distB="0" distL="0" distR="0" wp14:anchorId="1AD30203" wp14:editId="1ED74D89">
            <wp:extent cx="6115050" cy="10668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2F529" w14:textId="77777777" w:rsidR="00C07500" w:rsidRPr="00C07500" w:rsidRDefault="00C07500" w:rsidP="00C07500">
      <w:pPr>
        <w:pStyle w:val="af0"/>
        <w:spacing w:line="360" w:lineRule="auto"/>
        <w:ind w:left="0" w:firstLine="0"/>
      </w:pPr>
      <w:r w:rsidRPr="00C07500">
        <w:t>Рис. 6</w:t>
      </w:r>
    </w:p>
    <w:p w14:paraId="3EF245F7" w14:textId="77777777" w:rsidR="00C07500" w:rsidRPr="000E6768" w:rsidRDefault="00C07500" w:rsidP="00043F7D">
      <w:pPr>
        <w:pStyle w:val="af0"/>
        <w:spacing w:line="360" w:lineRule="auto"/>
        <w:ind w:left="0" w:firstLine="0"/>
        <w:rPr>
          <w:sz w:val="28"/>
        </w:rPr>
      </w:pPr>
    </w:p>
    <w:p w14:paraId="7050BE92" w14:textId="508A89C2" w:rsidR="006D18B4" w:rsidRDefault="000E6768" w:rsidP="000E6768">
      <w:pPr>
        <w:pStyle w:val="2"/>
        <w:rPr>
          <w:rFonts w:ascii="Times New Roman" w:hAnsi="Times New Roman" w:cs="Times New Roman"/>
        </w:rPr>
      </w:pPr>
      <w:bookmarkStart w:id="20" w:name="_Toc40979122"/>
      <w:r>
        <w:rPr>
          <w:rFonts w:ascii="Times New Roman" w:hAnsi="Times New Roman" w:cs="Times New Roman"/>
        </w:rPr>
        <w:t>4.</w:t>
      </w:r>
      <w:r w:rsidR="00221D40">
        <w:rPr>
          <w:rFonts w:ascii="Times New Roman" w:hAnsi="Times New Roman" w:cs="Times New Roman"/>
        </w:rPr>
        <w:t>7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Удаление товара администратором</w:t>
      </w:r>
      <w:bookmarkEnd w:id="20"/>
    </w:p>
    <w:p w14:paraId="18A9EA7C" w14:textId="014FD1B9" w:rsidR="000E6768" w:rsidRDefault="000E6768" w:rsidP="000E6768">
      <w:r>
        <w:t xml:space="preserve">Первый способ. Удаление из каталога. </w:t>
      </w:r>
    </w:p>
    <w:p w14:paraId="21F90628" w14:textId="2559A751" w:rsidR="000E6768" w:rsidRDefault="000E6768" w:rsidP="000E6768">
      <w:r>
        <w:t xml:space="preserve">После авторизации как администратора будет открыта </w:t>
      </w:r>
      <w:r w:rsidRPr="00C84233">
        <w:t>главн</w:t>
      </w:r>
      <w:r>
        <w:t>ая</w:t>
      </w:r>
      <w:r w:rsidRPr="00C84233">
        <w:t xml:space="preserve"> страниц</w:t>
      </w:r>
      <w:r>
        <w:t>а</w:t>
      </w:r>
      <w:r w:rsidRPr="00C84233">
        <w:t xml:space="preserve"> каталога ассортимента пекарни. Если открыта другая страница, щелкните на название пекарни «Хлебник и Хлебница» в левом верхнем углу.</w:t>
      </w:r>
      <w:r>
        <w:t xml:space="preserve"> Около каждого представленного в каталоге товара находиться кнопка «Удалить». </w:t>
      </w:r>
      <w:r w:rsidR="00C07500">
        <w:t xml:space="preserve">(рис. 7) </w:t>
      </w:r>
      <w:r>
        <w:t>Щелкните по ней.</w:t>
      </w:r>
    </w:p>
    <w:p w14:paraId="165F38DF" w14:textId="7B748306" w:rsidR="00C07500" w:rsidRDefault="00C07500" w:rsidP="00C07500">
      <w:pPr>
        <w:ind w:firstLine="0"/>
      </w:pPr>
      <w:r>
        <w:rPr>
          <w:noProof/>
        </w:rPr>
        <w:lastRenderedPageBreak/>
        <w:drawing>
          <wp:inline distT="0" distB="0" distL="0" distR="0" wp14:anchorId="59EB8AE1" wp14:editId="58EB72D4">
            <wp:extent cx="6115050" cy="26289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36AA6" w14:textId="4DCFF36A" w:rsidR="00C07500" w:rsidRPr="00C07500" w:rsidRDefault="00C07500" w:rsidP="00C07500">
      <w:pPr>
        <w:ind w:firstLine="0"/>
        <w:rPr>
          <w:sz w:val="24"/>
        </w:rPr>
      </w:pPr>
      <w:r w:rsidRPr="00C07500">
        <w:rPr>
          <w:sz w:val="24"/>
        </w:rPr>
        <w:t>Рис. 7</w:t>
      </w:r>
    </w:p>
    <w:p w14:paraId="0C944E20" w14:textId="50733C10" w:rsidR="00BC29AE" w:rsidRDefault="000E6768" w:rsidP="000E6768">
      <w:r>
        <w:t>Второй способ. Удаление из карточки товара.</w:t>
      </w:r>
    </w:p>
    <w:p w14:paraId="34D59715" w14:textId="7BF138A6" w:rsidR="000E6768" w:rsidRDefault="000E6768" w:rsidP="000E6768">
      <w:pPr>
        <w:pStyle w:val="af0"/>
        <w:spacing w:line="360" w:lineRule="auto"/>
        <w:ind w:left="0" w:firstLine="708"/>
        <w:rPr>
          <w:sz w:val="28"/>
        </w:rPr>
      </w:pPr>
      <w:r>
        <w:rPr>
          <w:sz w:val="28"/>
        </w:rPr>
        <w:t xml:space="preserve">После авторизации как администратора будет открыта </w:t>
      </w:r>
      <w:r w:rsidRPr="00C84233">
        <w:rPr>
          <w:sz w:val="28"/>
        </w:rPr>
        <w:t>главн</w:t>
      </w:r>
      <w:r>
        <w:rPr>
          <w:sz w:val="28"/>
        </w:rPr>
        <w:t>ая</w:t>
      </w:r>
      <w:r w:rsidRPr="00C84233">
        <w:rPr>
          <w:sz w:val="28"/>
        </w:rPr>
        <w:t xml:space="preserve"> страниц</w:t>
      </w:r>
      <w:r>
        <w:rPr>
          <w:sz w:val="28"/>
        </w:rPr>
        <w:t>а</w:t>
      </w:r>
      <w:r w:rsidRPr="00C84233">
        <w:rPr>
          <w:sz w:val="28"/>
        </w:rPr>
        <w:t xml:space="preserve"> каталога ассортимента пекарни. Если открыта другая страница, щелкните на название пекарни «Хлебник и Хлебница» в левом верхнем углу.</w:t>
      </w:r>
      <w:r>
        <w:t xml:space="preserve"> </w:t>
      </w:r>
      <w:r>
        <w:rPr>
          <w:sz w:val="28"/>
        </w:rPr>
        <w:t xml:space="preserve">После выберите интересующий товар. Щелкните либо по изображению с ним, либо по его названию. </w:t>
      </w:r>
      <w:r w:rsidR="00221D40">
        <w:rPr>
          <w:sz w:val="28"/>
        </w:rPr>
        <w:t xml:space="preserve">Откроется страница отдельного товара. </w:t>
      </w:r>
      <w:r w:rsidRPr="000E6768">
        <w:rPr>
          <w:sz w:val="28"/>
        </w:rPr>
        <w:t xml:space="preserve">Около </w:t>
      </w:r>
      <w:r w:rsidR="00221D40">
        <w:rPr>
          <w:sz w:val="28"/>
        </w:rPr>
        <w:t xml:space="preserve">цены товара и его количества находится </w:t>
      </w:r>
      <w:r w:rsidRPr="000E6768">
        <w:rPr>
          <w:sz w:val="28"/>
        </w:rPr>
        <w:t>кнопка «Удалить». Щелкните по ней.</w:t>
      </w:r>
    </w:p>
    <w:p w14:paraId="70173548" w14:textId="5A23CA5C" w:rsidR="00AC3607" w:rsidRDefault="00AC3607" w:rsidP="00AC3607">
      <w:pPr>
        <w:pStyle w:val="af0"/>
        <w:spacing w:line="360" w:lineRule="auto"/>
        <w:ind w:left="0" w:firstLine="0"/>
        <w:rPr>
          <w:sz w:val="32"/>
        </w:rPr>
      </w:pPr>
      <w:r>
        <w:rPr>
          <w:noProof/>
          <w:sz w:val="32"/>
        </w:rPr>
        <w:drawing>
          <wp:inline distT="0" distB="0" distL="0" distR="0" wp14:anchorId="1B7B18F1" wp14:editId="41B8CDEA">
            <wp:extent cx="6115050" cy="26003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0EA1" w14:textId="4855C8CC" w:rsidR="00AC3607" w:rsidRPr="00AC3607" w:rsidRDefault="00AC3607" w:rsidP="00AC3607">
      <w:pPr>
        <w:pStyle w:val="af0"/>
        <w:spacing w:line="360" w:lineRule="auto"/>
        <w:ind w:left="0" w:firstLine="0"/>
      </w:pPr>
      <w:r w:rsidRPr="00AC3607">
        <w:t>Рис. 8</w:t>
      </w:r>
    </w:p>
    <w:p w14:paraId="18264087" w14:textId="4ADD30B9" w:rsidR="00221D40" w:rsidRDefault="00221D40" w:rsidP="00221D40">
      <w:pPr>
        <w:pStyle w:val="2"/>
        <w:rPr>
          <w:rFonts w:ascii="Times New Roman" w:hAnsi="Times New Roman" w:cs="Times New Roman"/>
        </w:rPr>
      </w:pPr>
      <w:bookmarkStart w:id="21" w:name="_Toc40979123"/>
      <w:r>
        <w:rPr>
          <w:rFonts w:ascii="Times New Roman" w:hAnsi="Times New Roman" w:cs="Times New Roman"/>
        </w:rPr>
        <w:lastRenderedPageBreak/>
        <w:t>4.</w:t>
      </w:r>
      <w:r>
        <w:rPr>
          <w:rFonts w:ascii="Times New Roman" w:hAnsi="Times New Roman" w:cs="Times New Roman"/>
        </w:rPr>
        <w:t>8</w:t>
      </w:r>
      <w:r w:rsidRPr="009305E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Изменение</w:t>
      </w:r>
      <w:r>
        <w:rPr>
          <w:rFonts w:ascii="Times New Roman" w:hAnsi="Times New Roman" w:cs="Times New Roman"/>
        </w:rPr>
        <w:t xml:space="preserve"> товара администратором</w:t>
      </w:r>
      <w:bookmarkEnd w:id="21"/>
    </w:p>
    <w:p w14:paraId="6FD40BCC" w14:textId="7EA52320" w:rsidR="000E6768" w:rsidRPr="00AC3607" w:rsidRDefault="00221D40" w:rsidP="00AC3607">
      <w:pPr>
        <w:pStyle w:val="af0"/>
        <w:spacing w:line="360" w:lineRule="auto"/>
        <w:ind w:left="0" w:firstLine="708"/>
        <w:rPr>
          <w:sz w:val="28"/>
        </w:rPr>
      </w:pPr>
      <w:r>
        <w:rPr>
          <w:sz w:val="28"/>
        </w:rPr>
        <w:t xml:space="preserve">После авторизации как администратора будет открыта </w:t>
      </w:r>
      <w:r w:rsidRPr="00C84233">
        <w:rPr>
          <w:sz w:val="28"/>
        </w:rPr>
        <w:t>главн</w:t>
      </w:r>
      <w:r>
        <w:rPr>
          <w:sz w:val="28"/>
        </w:rPr>
        <w:t>ая</w:t>
      </w:r>
      <w:r w:rsidRPr="00C84233">
        <w:rPr>
          <w:sz w:val="28"/>
        </w:rPr>
        <w:t xml:space="preserve"> страниц</w:t>
      </w:r>
      <w:r>
        <w:rPr>
          <w:sz w:val="28"/>
        </w:rPr>
        <w:t>а</w:t>
      </w:r>
      <w:r w:rsidRPr="00C84233">
        <w:rPr>
          <w:sz w:val="28"/>
        </w:rPr>
        <w:t xml:space="preserve"> каталога ассортимента пекарни. Если открыта другая страница, щелкните на название пекарни «Хлебник и Хлебница» в левом верхнем углу.</w:t>
      </w:r>
      <w:r>
        <w:t xml:space="preserve"> </w:t>
      </w:r>
      <w:r>
        <w:rPr>
          <w:sz w:val="28"/>
        </w:rPr>
        <w:t xml:space="preserve">После выберите интересующий товар. Щелкните либо по изображению с ним, либо по его названию. Откроется страница отдельного товара. </w:t>
      </w:r>
      <w:r w:rsidRPr="000E6768">
        <w:rPr>
          <w:sz w:val="28"/>
        </w:rPr>
        <w:t xml:space="preserve">Около </w:t>
      </w:r>
      <w:r>
        <w:rPr>
          <w:sz w:val="28"/>
        </w:rPr>
        <w:t xml:space="preserve">цены товара и его количества находится </w:t>
      </w:r>
      <w:r w:rsidRPr="000E6768">
        <w:rPr>
          <w:sz w:val="28"/>
        </w:rPr>
        <w:t>кнопка «</w:t>
      </w:r>
      <w:r>
        <w:rPr>
          <w:sz w:val="28"/>
        </w:rPr>
        <w:t>Изменить</w:t>
      </w:r>
      <w:r w:rsidRPr="000E6768">
        <w:rPr>
          <w:sz w:val="28"/>
        </w:rPr>
        <w:t>»</w:t>
      </w:r>
      <w:r w:rsidR="00AC3607">
        <w:rPr>
          <w:sz w:val="28"/>
        </w:rPr>
        <w:t xml:space="preserve"> (рис. 9).</w:t>
      </w:r>
      <w:r w:rsidRPr="000E6768">
        <w:rPr>
          <w:sz w:val="28"/>
        </w:rPr>
        <w:t xml:space="preserve"> Щелкните по ней.</w:t>
      </w:r>
      <w:r>
        <w:rPr>
          <w:sz w:val="28"/>
        </w:rPr>
        <w:t xml:space="preserve"> Поле цены и поле количество товара станут возможны к редактированию. Вбейте данные. Нажмите на кнопку «Сохранить»</w:t>
      </w:r>
      <w:r w:rsidR="00AC3607">
        <w:rPr>
          <w:sz w:val="28"/>
        </w:rPr>
        <w:t xml:space="preserve"> (рис. 10)</w:t>
      </w:r>
    </w:p>
    <w:p w14:paraId="4830EBDF" w14:textId="6F64F80B" w:rsidR="00BC29AE" w:rsidRDefault="00AC3607" w:rsidP="00221D40">
      <w:pPr>
        <w:pStyle w:val="af0"/>
        <w:spacing w:line="360" w:lineRule="auto"/>
        <w:ind w:left="0" w:firstLine="0"/>
      </w:pPr>
      <w:r>
        <w:rPr>
          <w:noProof/>
        </w:rPr>
        <w:drawing>
          <wp:inline distT="0" distB="0" distL="0" distR="0" wp14:anchorId="2D73EC74" wp14:editId="0CAB6BE7">
            <wp:extent cx="6115050" cy="26003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4398C" w14:textId="5491F65D" w:rsidR="00AC3607" w:rsidRDefault="00AC3607" w:rsidP="00221D40">
      <w:pPr>
        <w:pStyle w:val="af0"/>
        <w:spacing w:line="360" w:lineRule="auto"/>
        <w:ind w:left="0" w:firstLine="0"/>
      </w:pPr>
      <w:r>
        <w:t>Рис. 9</w:t>
      </w:r>
    </w:p>
    <w:p w14:paraId="292D17FE" w14:textId="77777777" w:rsidR="00AC3607" w:rsidRDefault="00AC3607" w:rsidP="00AC3607">
      <w:pPr>
        <w:ind w:firstLine="0"/>
      </w:pPr>
      <w:r>
        <w:rPr>
          <w:noProof/>
        </w:rPr>
        <w:drawing>
          <wp:inline distT="0" distB="0" distL="0" distR="0" wp14:anchorId="2F0B4660" wp14:editId="5E97A0D2">
            <wp:extent cx="5624994" cy="2514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756" cy="251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59265" w14:textId="0765A96F" w:rsidR="00BC29AE" w:rsidRDefault="00AC3607" w:rsidP="00AC3607">
      <w:pPr>
        <w:ind w:firstLine="0"/>
      </w:pPr>
      <w:r w:rsidRPr="00AC3607">
        <w:rPr>
          <w:sz w:val="24"/>
        </w:rPr>
        <w:t>Рис. 10</w:t>
      </w:r>
      <w:r w:rsidR="00BC29AE">
        <w:br w:type="page"/>
      </w:r>
    </w:p>
    <w:p w14:paraId="33EE4E96" w14:textId="7F1895A2" w:rsidR="00221D40" w:rsidRPr="00344A3B" w:rsidRDefault="00221D40" w:rsidP="00221D40">
      <w:pPr>
        <w:pStyle w:val="1"/>
        <w:rPr>
          <w:rFonts w:ascii="Times New Roman" w:hAnsi="Times New Roman" w:cs="Times New Roman"/>
        </w:rPr>
      </w:pPr>
      <w:bookmarkStart w:id="22" w:name="_Toc40979124"/>
      <w:r>
        <w:rPr>
          <w:rFonts w:ascii="Times New Roman" w:hAnsi="Times New Roman" w:cs="Times New Roman"/>
        </w:rPr>
        <w:lastRenderedPageBreak/>
        <w:t>Аварийные ситуации</w:t>
      </w:r>
      <w:bookmarkEnd w:id="22"/>
    </w:p>
    <w:p w14:paraId="6A19C483" w14:textId="2A7C56CA" w:rsidR="00BC29AE" w:rsidRPr="00221D40" w:rsidRDefault="00BC29AE" w:rsidP="00221D40">
      <w:pPr>
        <w:pStyle w:val="af0"/>
        <w:spacing w:line="360" w:lineRule="auto"/>
        <w:ind w:left="0" w:firstLine="708"/>
        <w:rPr>
          <w:sz w:val="28"/>
        </w:rPr>
      </w:pPr>
      <w:r w:rsidRPr="00221D40">
        <w:rPr>
          <w:sz w:val="28"/>
        </w:rPr>
        <w:t>В процессе эксплуатации веб-</w:t>
      </w:r>
      <w:r w:rsidR="00221D40" w:rsidRPr="00221D40">
        <w:rPr>
          <w:sz w:val="28"/>
        </w:rPr>
        <w:t>приложения</w:t>
      </w:r>
      <w:r w:rsidRPr="00221D40">
        <w:rPr>
          <w:sz w:val="28"/>
        </w:rPr>
        <w:t xml:space="preserve"> аварийные ситуации, выражающиеся в отсутствии отклика сервера, могут возникать по следующим причинам: </w:t>
      </w:r>
    </w:p>
    <w:p w14:paraId="7994BF9C" w14:textId="77777777" w:rsidR="00BC29AE" w:rsidRPr="00221D40" w:rsidRDefault="00BC29AE" w:rsidP="003A69A2">
      <w:pPr>
        <w:pStyle w:val="af0"/>
        <w:numPr>
          <w:ilvl w:val="0"/>
          <w:numId w:val="9"/>
        </w:numPr>
        <w:spacing w:line="360" w:lineRule="auto"/>
        <w:ind w:left="1418" w:hanging="425"/>
        <w:rPr>
          <w:sz w:val="28"/>
        </w:rPr>
      </w:pPr>
      <w:r w:rsidRPr="00221D40">
        <w:rPr>
          <w:sz w:val="28"/>
        </w:rPr>
        <w:t xml:space="preserve">физическая потеря связи с сервером системы; </w:t>
      </w:r>
    </w:p>
    <w:p w14:paraId="5A87C4B2" w14:textId="77777777" w:rsidR="00BC29AE" w:rsidRPr="00221D40" w:rsidRDefault="00BC29AE" w:rsidP="003A69A2">
      <w:pPr>
        <w:pStyle w:val="af0"/>
        <w:numPr>
          <w:ilvl w:val="0"/>
          <w:numId w:val="9"/>
        </w:numPr>
        <w:spacing w:line="360" w:lineRule="auto"/>
        <w:ind w:left="1418" w:hanging="425"/>
        <w:rPr>
          <w:sz w:val="28"/>
        </w:rPr>
      </w:pPr>
      <w:r w:rsidRPr="00221D40">
        <w:rPr>
          <w:sz w:val="28"/>
        </w:rPr>
        <w:t>изменение сетевого адреса самого сервера или серверной части веб-сервиса;</w:t>
      </w:r>
    </w:p>
    <w:p w14:paraId="2591D8C7" w14:textId="77777777" w:rsidR="00BC29AE" w:rsidRPr="00221D40" w:rsidRDefault="00BC29AE" w:rsidP="003A69A2">
      <w:pPr>
        <w:pStyle w:val="af0"/>
        <w:numPr>
          <w:ilvl w:val="0"/>
          <w:numId w:val="9"/>
        </w:numPr>
        <w:spacing w:line="360" w:lineRule="auto"/>
        <w:ind w:left="1418" w:hanging="425"/>
        <w:rPr>
          <w:sz w:val="28"/>
        </w:rPr>
      </w:pPr>
      <w:r w:rsidRPr="00221D40">
        <w:rPr>
          <w:sz w:val="28"/>
        </w:rPr>
        <w:t xml:space="preserve">проведение регламентных работ на сервере, связанных с отключением служб и сервисов. </w:t>
      </w:r>
    </w:p>
    <w:p w14:paraId="3C6381F4" w14:textId="032E439B" w:rsidR="00ED5B86" w:rsidRPr="00221D40" w:rsidRDefault="00BC29AE" w:rsidP="00221D40">
      <w:pPr>
        <w:pStyle w:val="af0"/>
        <w:spacing w:line="360" w:lineRule="auto"/>
        <w:ind w:left="0" w:firstLine="708"/>
        <w:rPr>
          <w:rFonts w:eastAsia="Times New Roman"/>
        </w:rPr>
      </w:pPr>
      <w:r w:rsidRPr="00221D40">
        <w:rPr>
          <w:sz w:val="28"/>
        </w:rPr>
        <w:t>При отсутствии отклика сервера следует обращаться к администратору веб-</w:t>
      </w:r>
      <w:r w:rsidR="00221D40" w:rsidRPr="00221D40">
        <w:rPr>
          <w:sz w:val="28"/>
        </w:rPr>
        <w:t>приложения</w:t>
      </w:r>
      <w:r w:rsidRPr="00221D40">
        <w:rPr>
          <w:sz w:val="28"/>
        </w:rPr>
        <w:t xml:space="preserve"> </w:t>
      </w:r>
      <w:r w:rsidR="00221D40" w:rsidRPr="00221D40">
        <w:rPr>
          <w:sz w:val="28"/>
        </w:rPr>
        <w:t>пекарни «Хлебник и Хлебница»</w:t>
      </w:r>
      <w:r w:rsidRPr="00221D40">
        <w:rPr>
          <w:sz w:val="28"/>
        </w:rPr>
        <w:t xml:space="preserve">. </w:t>
      </w:r>
    </w:p>
    <w:sectPr w:rsidR="00ED5B86" w:rsidRPr="00221D40" w:rsidSect="00AA09DC">
      <w:footerReference w:type="default" r:id="rId18"/>
      <w:pgSz w:w="11906" w:h="16838"/>
      <w:pgMar w:top="1134" w:right="567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3626C4" w14:textId="77777777" w:rsidR="001E77A4" w:rsidRDefault="001E77A4" w:rsidP="00AA09DC">
      <w:pPr>
        <w:spacing w:line="240" w:lineRule="auto"/>
      </w:pPr>
      <w:r>
        <w:separator/>
      </w:r>
    </w:p>
  </w:endnote>
  <w:endnote w:type="continuationSeparator" w:id="0">
    <w:p w14:paraId="46E0AB89" w14:textId="77777777" w:rsidR="001E77A4" w:rsidRDefault="001E77A4" w:rsidP="00AA09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4095764"/>
      <w:docPartObj>
        <w:docPartGallery w:val="Page Numbers (Bottom of Page)"/>
        <w:docPartUnique/>
      </w:docPartObj>
    </w:sdtPr>
    <w:sdtContent>
      <w:p w14:paraId="3E72983D" w14:textId="3ED5BC59" w:rsidR="000E6768" w:rsidRDefault="000E676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61AD655" w14:textId="77777777" w:rsidR="000E6768" w:rsidRDefault="000E6768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0862FB" w14:textId="77777777" w:rsidR="001E77A4" w:rsidRDefault="001E77A4" w:rsidP="00AA09DC">
      <w:pPr>
        <w:spacing w:line="240" w:lineRule="auto"/>
      </w:pPr>
      <w:r>
        <w:separator/>
      </w:r>
    </w:p>
  </w:footnote>
  <w:footnote w:type="continuationSeparator" w:id="0">
    <w:p w14:paraId="368BF568" w14:textId="77777777" w:rsidR="001E77A4" w:rsidRDefault="001E77A4" w:rsidP="00AA09D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64E5D"/>
    <w:multiLevelType w:val="hybridMultilevel"/>
    <w:tmpl w:val="AA9A6D4A"/>
    <w:lvl w:ilvl="0" w:tplc="486A7F42">
      <w:start w:val="1"/>
      <w:numFmt w:val="decimal"/>
      <w:lvlText w:val="%1."/>
      <w:lvlJc w:val="left"/>
      <w:pPr>
        <w:ind w:left="1756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6" w:hanging="360"/>
      </w:pPr>
    </w:lvl>
    <w:lvl w:ilvl="2" w:tplc="0419001B" w:tentative="1">
      <w:start w:val="1"/>
      <w:numFmt w:val="lowerRoman"/>
      <w:lvlText w:val="%3."/>
      <w:lvlJc w:val="right"/>
      <w:pPr>
        <w:ind w:left="3076" w:hanging="180"/>
      </w:pPr>
    </w:lvl>
    <w:lvl w:ilvl="3" w:tplc="0419000F" w:tentative="1">
      <w:start w:val="1"/>
      <w:numFmt w:val="decimal"/>
      <w:lvlText w:val="%4."/>
      <w:lvlJc w:val="left"/>
      <w:pPr>
        <w:ind w:left="3796" w:hanging="360"/>
      </w:pPr>
    </w:lvl>
    <w:lvl w:ilvl="4" w:tplc="04190019" w:tentative="1">
      <w:start w:val="1"/>
      <w:numFmt w:val="lowerLetter"/>
      <w:lvlText w:val="%5."/>
      <w:lvlJc w:val="left"/>
      <w:pPr>
        <w:ind w:left="4516" w:hanging="360"/>
      </w:pPr>
    </w:lvl>
    <w:lvl w:ilvl="5" w:tplc="0419001B" w:tentative="1">
      <w:start w:val="1"/>
      <w:numFmt w:val="lowerRoman"/>
      <w:lvlText w:val="%6."/>
      <w:lvlJc w:val="right"/>
      <w:pPr>
        <w:ind w:left="5236" w:hanging="180"/>
      </w:pPr>
    </w:lvl>
    <w:lvl w:ilvl="6" w:tplc="0419000F" w:tentative="1">
      <w:start w:val="1"/>
      <w:numFmt w:val="decimal"/>
      <w:lvlText w:val="%7."/>
      <w:lvlJc w:val="left"/>
      <w:pPr>
        <w:ind w:left="5956" w:hanging="360"/>
      </w:pPr>
    </w:lvl>
    <w:lvl w:ilvl="7" w:tplc="04190019" w:tentative="1">
      <w:start w:val="1"/>
      <w:numFmt w:val="lowerLetter"/>
      <w:lvlText w:val="%8."/>
      <w:lvlJc w:val="left"/>
      <w:pPr>
        <w:ind w:left="6676" w:hanging="360"/>
      </w:pPr>
    </w:lvl>
    <w:lvl w:ilvl="8" w:tplc="0419001B" w:tentative="1">
      <w:start w:val="1"/>
      <w:numFmt w:val="lowerRoman"/>
      <w:lvlText w:val="%9."/>
      <w:lvlJc w:val="right"/>
      <w:pPr>
        <w:ind w:left="7396" w:hanging="180"/>
      </w:pPr>
    </w:lvl>
  </w:abstractNum>
  <w:abstractNum w:abstractNumId="1" w15:restartNumberingAfterBreak="0">
    <w:nsid w:val="0A812300"/>
    <w:multiLevelType w:val="multilevel"/>
    <w:tmpl w:val="4894A24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568" w:hanging="2160"/>
      </w:pPr>
      <w:rPr>
        <w:rFonts w:hint="default"/>
      </w:rPr>
    </w:lvl>
  </w:abstractNum>
  <w:abstractNum w:abstractNumId="2" w15:restartNumberingAfterBreak="0">
    <w:nsid w:val="3ED24414"/>
    <w:multiLevelType w:val="multilevel"/>
    <w:tmpl w:val="AEA0C59E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  <w:color w:val="000000" w:themeColor="text1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4D893A48"/>
    <w:multiLevelType w:val="hybridMultilevel"/>
    <w:tmpl w:val="229886AC"/>
    <w:lvl w:ilvl="0" w:tplc="FF44568C">
      <w:start w:val="1"/>
      <w:numFmt w:val="bullet"/>
      <w:lvlText w:val=""/>
      <w:lvlJc w:val="left"/>
      <w:pPr>
        <w:ind w:left="2138" w:hanging="360"/>
      </w:pPr>
      <w:rPr>
        <w:rFonts w:ascii="Symbol" w:hAnsi="Symbol" w:cs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44568C">
      <w:start w:val="1"/>
      <w:numFmt w:val="bullet"/>
      <w:lvlText w:val=""/>
      <w:lvlJc w:val="left"/>
      <w:pPr>
        <w:ind w:left="2160" w:hanging="360"/>
      </w:pPr>
      <w:rPr>
        <w:rFonts w:ascii="Symbol" w:hAnsi="Symbol" w:cs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7FE0205"/>
    <w:multiLevelType w:val="hybridMultilevel"/>
    <w:tmpl w:val="53BCE510"/>
    <w:lvl w:ilvl="0" w:tplc="49B62F4A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C870294"/>
    <w:multiLevelType w:val="hybridMultilevel"/>
    <w:tmpl w:val="24AA0B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471841"/>
    <w:multiLevelType w:val="hybridMultilevel"/>
    <w:tmpl w:val="44CA8EAA"/>
    <w:lvl w:ilvl="0" w:tplc="FF44568C">
      <w:start w:val="1"/>
      <w:numFmt w:val="bullet"/>
      <w:lvlText w:val=""/>
      <w:lvlJc w:val="left"/>
      <w:pPr>
        <w:ind w:left="2138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6BF85079"/>
    <w:multiLevelType w:val="hybridMultilevel"/>
    <w:tmpl w:val="63484BCC"/>
    <w:lvl w:ilvl="0" w:tplc="04190001">
      <w:start w:val="1"/>
      <w:numFmt w:val="bullet"/>
      <w:lvlText w:val=""/>
      <w:lvlJc w:val="left"/>
      <w:pPr>
        <w:ind w:left="6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53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773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4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13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4933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6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73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5"/>
  </w:num>
  <w:num w:numId="7">
    <w:abstractNumId w:val="3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31E"/>
    <w:rsid w:val="00022609"/>
    <w:rsid w:val="00035C60"/>
    <w:rsid w:val="00043F7D"/>
    <w:rsid w:val="00056389"/>
    <w:rsid w:val="00060FFA"/>
    <w:rsid w:val="0009118E"/>
    <w:rsid w:val="0009336E"/>
    <w:rsid w:val="000A20F2"/>
    <w:rsid w:val="000B211D"/>
    <w:rsid w:val="000D2513"/>
    <w:rsid w:val="000E6768"/>
    <w:rsid w:val="00130B25"/>
    <w:rsid w:val="001915B4"/>
    <w:rsid w:val="00193B9D"/>
    <w:rsid w:val="001A7A66"/>
    <w:rsid w:val="001A7B90"/>
    <w:rsid w:val="001D2E05"/>
    <w:rsid w:val="001E77A4"/>
    <w:rsid w:val="00200B02"/>
    <w:rsid w:val="002139AB"/>
    <w:rsid w:val="00221D40"/>
    <w:rsid w:val="0025291B"/>
    <w:rsid w:val="0027042C"/>
    <w:rsid w:val="00286CB5"/>
    <w:rsid w:val="002C3B23"/>
    <w:rsid w:val="002C7F5B"/>
    <w:rsid w:val="002D026E"/>
    <w:rsid w:val="002F5227"/>
    <w:rsid w:val="0031634A"/>
    <w:rsid w:val="00332B2D"/>
    <w:rsid w:val="00344A3B"/>
    <w:rsid w:val="00356DD6"/>
    <w:rsid w:val="00370CDF"/>
    <w:rsid w:val="0037721D"/>
    <w:rsid w:val="00386139"/>
    <w:rsid w:val="00392FE6"/>
    <w:rsid w:val="003A69A2"/>
    <w:rsid w:val="003C12F9"/>
    <w:rsid w:val="003D607F"/>
    <w:rsid w:val="00400D77"/>
    <w:rsid w:val="00430F37"/>
    <w:rsid w:val="00437284"/>
    <w:rsid w:val="004722A4"/>
    <w:rsid w:val="004770A5"/>
    <w:rsid w:val="004830F3"/>
    <w:rsid w:val="004B4E8E"/>
    <w:rsid w:val="004E358E"/>
    <w:rsid w:val="00513224"/>
    <w:rsid w:val="0051343D"/>
    <w:rsid w:val="005624D9"/>
    <w:rsid w:val="005949D1"/>
    <w:rsid w:val="00596F26"/>
    <w:rsid w:val="005B1D99"/>
    <w:rsid w:val="005B310C"/>
    <w:rsid w:val="005B3769"/>
    <w:rsid w:val="005B6FF0"/>
    <w:rsid w:val="005E46ED"/>
    <w:rsid w:val="005E5C5E"/>
    <w:rsid w:val="0060431E"/>
    <w:rsid w:val="00625B33"/>
    <w:rsid w:val="00655C2C"/>
    <w:rsid w:val="00667ACB"/>
    <w:rsid w:val="00681CB3"/>
    <w:rsid w:val="00696ECE"/>
    <w:rsid w:val="006D18B4"/>
    <w:rsid w:val="006E0DFB"/>
    <w:rsid w:val="006F16F5"/>
    <w:rsid w:val="00726CEB"/>
    <w:rsid w:val="00775CF8"/>
    <w:rsid w:val="007902A8"/>
    <w:rsid w:val="007950E6"/>
    <w:rsid w:val="007A0E76"/>
    <w:rsid w:val="007A2C13"/>
    <w:rsid w:val="007B76F5"/>
    <w:rsid w:val="007C1508"/>
    <w:rsid w:val="007D0151"/>
    <w:rsid w:val="007D2A0B"/>
    <w:rsid w:val="007D3109"/>
    <w:rsid w:val="00823715"/>
    <w:rsid w:val="00830172"/>
    <w:rsid w:val="008329A8"/>
    <w:rsid w:val="008361DA"/>
    <w:rsid w:val="00856EE8"/>
    <w:rsid w:val="00890D4F"/>
    <w:rsid w:val="008A5BBE"/>
    <w:rsid w:val="008E41EF"/>
    <w:rsid w:val="00927B2D"/>
    <w:rsid w:val="009305E5"/>
    <w:rsid w:val="009612F7"/>
    <w:rsid w:val="009626B4"/>
    <w:rsid w:val="0096551A"/>
    <w:rsid w:val="00981818"/>
    <w:rsid w:val="0098750B"/>
    <w:rsid w:val="00994764"/>
    <w:rsid w:val="009B6327"/>
    <w:rsid w:val="009E4205"/>
    <w:rsid w:val="009E5156"/>
    <w:rsid w:val="009F6D9A"/>
    <w:rsid w:val="00A079CC"/>
    <w:rsid w:val="00A30A0E"/>
    <w:rsid w:val="00A55308"/>
    <w:rsid w:val="00A806DE"/>
    <w:rsid w:val="00A82847"/>
    <w:rsid w:val="00A868DA"/>
    <w:rsid w:val="00A93544"/>
    <w:rsid w:val="00AA09DC"/>
    <w:rsid w:val="00AA4792"/>
    <w:rsid w:val="00AC3607"/>
    <w:rsid w:val="00B027FC"/>
    <w:rsid w:val="00B11FA8"/>
    <w:rsid w:val="00B25C36"/>
    <w:rsid w:val="00B571B0"/>
    <w:rsid w:val="00B65887"/>
    <w:rsid w:val="00B87931"/>
    <w:rsid w:val="00BB3D42"/>
    <w:rsid w:val="00BB50C6"/>
    <w:rsid w:val="00BC29AE"/>
    <w:rsid w:val="00BD49CF"/>
    <w:rsid w:val="00C07500"/>
    <w:rsid w:val="00C12C07"/>
    <w:rsid w:val="00C23547"/>
    <w:rsid w:val="00C340AB"/>
    <w:rsid w:val="00C41E5F"/>
    <w:rsid w:val="00C63508"/>
    <w:rsid w:val="00C72D22"/>
    <w:rsid w:val="00C84233"/>
    <w:rsid w:val="00CB1146"/>
    <w:rsid w:val="00CC384B"/>
    <w:rsid w:val="00CD4CF3"/>
    <w:rsid w:val="00CD7080"/>
    <w:rsid w:val="00D26F2D"/>
    <w:rsid w:val="00D275EE"/>
    <w:rsid w:val="00D275FC"/>
    <w:rsid w:val="00D9385F"/>
    <w:rsid w:val="00DA7297"/>
    <w:rsid w:val="00DA7ECD"/>
    <w:rsid w:val="00DD04CB"/>
    <w:rsid w:val="00DD7375"/>
    <w:rsid w:val="00DD7A0C"/>
    <w:rsid w:val="00DE1B2D"/>
    <w:rsid w:val="00E2235D"/>
    <w:rsid w:val="00E44554"/>
    <w:rsid w:val="00E84474"/>
    <w:rsid w:val="00EA1AF2"/>
    <w:rsid w:val="00EC5A05"/>
    <w:rsid w:val="00EC6C72"/>
    <w:rsid w:val="00ED5B86"/>
    <w:rsid w:val="00F05B5B"/>
    <w:rsid w:val="00F16709"/>
    <w:rsid w:val="00F2326C"/>
    <w:rsid w:val="00F43FBB"/>
    <w:rsid w:val="00F52ED0"/>
    <w:rsid w:val="00F75974"/>
    <w:rsid w:val="00F83AE8"/>
    <w:rsid w:val="00F848AF"/>
    <w:rsid w:val="00F9329D"/>
    <w:rsid w:val="00FE033A"/>
    <w:rsid w:val="00FE2CBD"/>
    <w:rsid w:val="00FE5BCD"/>
    <w:rsid w:val="00FE6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F1DDBD"/>
  <w15:chartTrackingRefBased/>
  <w15:docId w15:val="{FA154C0C-D5BA-489F-8869-ED0F65018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09DC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6E0DFB"/>
    <w:pPr>
      <w:keepNext/>
      <w:keepLines/>
      <w:numPr>
        <w:numId w:val="1"/>
      </w:numPr>
      <w:spacing w:after="360"/>
      <w:ind w:left="0" w:firstLine="0"/>
      <w:jc w:val="center"/>
      <w:outlineLvl w:val="0"/>
    </w:pPr>
    <w:rPr>
      <w:rFonts w:asciiTheme="majorHAnsi" w:eastAsiaTheme="majorEastAsia" w:hAnsiTheme="majorHAnsi" w:cstheme="majorBidi"/>
      <w:b/>
      <w:caps/>
      <w:sz w:val="36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ED5B86"/>
    <w:pPr>
      <w:keepNext/>
      <w:keepLines/>
      <w:spacing w:before="240" w:after="240" w:line="240" w:lineRule="auto"/>
      <w:ind w:firstLine="0"/>
      <w:outlineLvl w:val="1"/>
    </w:pPr>
    <w:rPr>
      <w:rFonts w:asciiTheme="minorHAnsi" w:eastAsiaTheme="majorEastAsia" w:hAnsiTheme="minorHAnsi" w:cstheme="majorBidi"/>
      <w:b/>
      <w:i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0E76"/>
    <w:pPr>
      <w:keepNext/>
      <w:keepLines/>
      <w:spacing w:before="40"/>
      <w:outlineLvl w:val="2"/>
    </w:pPr>
    <w:rPr>
      <w:rFonts w:asciiTheme="minorHAnsi" w:eastAsiaTheme="majorEastAsia" w:hAnsiTheme="minorHAnsi" w:cstheme="majorBidi"/>
      <w:i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B65887"/>
    <w:pPr>
      <w:keepNext/>
      <w:keepLines/>
      <w:spacing w:before="120" w:after="120" w:line="240" w:lineRule="auto"/>
      <w:ind w:firstLine="0"/>
      <w:outlineLvl w:val="3"/>
    </w:pPr>
    <w:rPr>
      <w:rFonts w:asciiTheme="minorHAnsi" w:eastAsiaTheme="majorEastAsia" w:hAnsiTheme="minorHAnsi" w:cstheme="majorBidi"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E0DFB"/>
    <w:rPr>
      <w:rFonts w:asciiTheme="majorHAnsi" w:eastAsiaTheme="majorEastAsia" w:hAnsiTheme="majorHAnsi" w:cstheme="majorBidi"/>
      <w:b/>
      <w:caps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ED5B86"/>
    <w:rPr>
      <w:rFonts w:asciiTheme="minorHAnsi" w:eastAsiaTheme="majorEastAsia" w:hAnsiTheme="minorHAnsi" w:cstheme="majorBidi"/>
      <w:b/>
      <w:i/>
      <w:sz w:val="32"/>
      <w:szCs w:val="26"/>
    </w:rPr>
  </w:style>
  <w:style w:type="paragraph" w:styleId="a3">
    <w:name w:val="List Paragraph"/>
    <w:basedOn w:val="a"/>
    <w:uiPriority w:val="34"/>
    <w:qFormat/>
    <w:rsid w:val="00AA479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B310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B310C"/>
    <w:rPr>
      <w:color w:val="605E5C"/>
      <w:shd w:val="clear" w:color="auto" w:fill="E1DFDD"/>
    </w:rPr>
  </w:style>
  <w:style w:type="table" w:styleId="a6">
    <w:name w:val="Table Grid"/>
    <w:basedOn w:val="a1"/>
    <w:uiPriority w:val="59"/>
    <w:rsid w:val="005132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rmattext">
    <w:name w:val="formattext"/>
    <w:basedOn w:val="a"/>
    <w:rsid w:val="0025291B"/>
    <w:pPr>
      <w:spacing w:before="100" w:beforeAutospacing="1" w:after="100" w:afterAutospacing="1"/>
    </w:pPr>
    <w:rPr>
      <w:rFonts w:eastAsia="Times New Roman"/>
      <w:sz w:val="24"/>
      <w:lang w:eastAsia="ru-RU"/>
    </w:rPr>
  </w:style>
  <w:style w:type="paragraph" w:styleId="a7">
    <w:name w:val="header"/>
    <w:basedOn w:val="a"/>
    <w:link w:val="a8"/>
    <w:uiPriority w:val="99"/>
    <w:unhideWhenUsed/>
    <w:rsid w:val="00AA09D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A09DC"/>
  </w:style>
  <w:style w:type="paragraph" w:styleId="a9">
    <w:name w:val="footer"/>
    <w:basedOn w:val="a"/>
    <w:link w:val="aa"/>
    <w:uiPriority w:val="99"/>
    <w:unhideWhenUsed/>
    <w:rsid w:val="00AA09DC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A09DC"/>
  </w:style>
  <w:style w:type="paragraph" w:styleId="ab">
    <w:name w:val="Title"/>
    <w:basedOn w:val="a"/>
    <w:next w:val="a"/>
    <w:link w:val="ac"/>
    <w:uiPriority w:val="10"/>
    <w:qFormat/>
    <w:rsid w:val="00A9354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0"/>
    <w:link w:val="ab"/>
    <w:uiPriority w:val="10"/>
    <w:rsid w:val="00A935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30">
    <w:name w:val="Заголовок 3 Знак"/>
    <w:basedOn w:val="a0"/>
    <w:link w:val="3"/>
    <w:uiPriority w:val="9"/>
    <w:rsid w:val="007A0E76"/>
    <w:rPr>
      <w:rFonts w:asciiTheme="minorHAnsi" w:eastAsiaTheme="majorEastAsia" w:hAnsiTheme="minorHAnsi" w:cstheme="majorBidi"/>
      <w:i/>
    </w:rPr>
  </w:style>
  <w:style w:type="character" w:customStyle="1" w:styleId="40">
    <w:name w:val="Заголовок 4 Знак"/>
    <w:basedOn w:val="a0"/>
    <w:link w:val="4"/>
    <w:uiPriority w:val="9"/>
    <w:rsid w:val="007A0E76"/>
    <w:rPr>
      <w:rFonts w:asciiTheme="minorHAnsi" w:eastAsiaTheme="majorEastAsia" w:hAnsiTheme="minorHAnsi" w:cstheme="majorBidi"/>
      <w:iCs/>
    </w:rPr>
  </w:style>
  <w:style w:type="paragraph" w:styleId="ad">
    <w:name w:val="Balloon Text"/>
    <w:basedOn w:val="a"/>
    <w:link w:val="ae"/>
    <w:uiPriority w:val="99"/>
    <w:semiHidden/>
    <w:unhideWhenUsed/>
    <w:rsid w:val="007D2A0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7D2A0B"/>
    <w:rPr>
      <w:rFonts w:ascii="Segoe UI" w:hAnsi="Segoe UI" w:cs="Segoe UI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981818"/>
    <w:pPr>
      <w:numPr>
        <w:numId w:val="0"/>
      </w:numPr>
      <w:spacing w:before="240" w:after="0" w:line="259" w:lineRule="auto"/>
      <w:jc w:val="left"/>
      <w:outlineLvl w:val="9"/>
    </w:pPr>
    <w:rPr>
      <w:b w:val="0"/>
      <w:caps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915B4"/>
    <w:pPr>
      <w:tabs>
        <w:tab w:val="left" w:pos="480"/>
        <w:tab w:val="right" w:leader="dot" w:pos="9628"/>
      </w:tabs>
      <w:spacing w:after="100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981818"/>
    <w:pPr>
      <w:tabs>
        <w:tab w:val="left" w:pos="1760"/>
        <w:tab w:val="right" w:leader="dot" w:pos="9628"/>
      </w:tabs>
      <w:spacing w:after="100"/>
      <w:ind w:left="851" w:hanging="425"/>
    </w:pPr>
  </w:style>
  <w:style w:type="paragraph" w:styleId="31">
    <w:name w:val="toc 3"/>
    <w:basedOn w:val="a"/>
    <w:next w:val="a"/>
    <w:autoRedefine/>
    <w:uiPriority w:val="39"/>
    <w:unhideWhenUsed/>
    <w:rsid w:val="00981818"/>
    <w:pPr>
      <w:spacing w:after="100"/>
      <w:ind w:left="560"/>
    </w:pPr>
  </w:style>
  <w:style w:type="paragraph" w:styleId="af0">
    <w:name w:val="No Spacing"/>
    <w:uiPriority w:val="1"/>
    <w:qFormat/>
    <w:rsid w:val="00193B9D"/>
    <w:pPr>
      <w:ind w:left="993" w:firstLine="567"/>
      <w:jc w:val="both"/>
    </w:pPr>
    <w:rPr>
      <w:color w:val="000000" w:themeColor="text1"/>
      <w:sz w:val="24"/>
    </w:rPr>
  </w:style>
  <w:style w:type="paragraph" w:styleId="af1">
    <w:name w:val="Subtitle"/>
    <w:basedOn w:val="a"/>
    <w:next w:val="a"/>
    <w:link w:val="af2"/>
    <w:uiPriority w:val="11"/>
    <w:qFormat/>
    <w:rsid w:val="00BC29AE"/>
    <w:pPr>
      <w:numPr>
        <w:ilvl w:val="1"/>
      </w:numPr>
      <w:spacing w:after="160" w:line="240" w:lineRule="auto"/>
      <w:jc w:val="left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ru-RU"/>
    </w:rPr>
  </w:style>
  <w:style w:type="character" w:customStyle="1" w:styleId="af2">
    <w:name w:val="Подзаголовок Знак"/>
    <w:basedOn w:val="a0"/>
    <w:link w:val="af1"/>
    <w:uiPriority w:val="11"/>
    <w:rsid w:val="00BC29A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0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77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8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9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7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B1F4BF-7EA0-45F5-82E9-5DE7D6C0D6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16</Pages>
  <Words>1602</Words>
  <Characters>9138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Беляева</dc:creator>
  <cp:keywords/>
  <dc:description/>
  <cp:lastModifiedBy>d.belyaeva1@outlook.com</cp:lastModifiedBy>
  <cp:revision>11</cp:revision>
  <cp:lastPrinted>2020-04-11T22:44:00Z</cp:lastPrinted>
  <dcterms:created xsi:type="dcterms:W3CDTF">2020-04-11T22:39:00Z</dcterms:created>
  <dcterms:modified xsi:type="dcterms:W3CDTF">2020-05-21T15:55:00Z</dcterms:modified>
</cp:coreProperties>
</file>