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A39E4" w14:textId="77777777" w:rsidR="008F03D4" w:rsidRDefault="00000000">
      <w:pPr>
        <w:pStyle w:val="FirstParagraph"/>
      </w:pPr>
      <w:r>
        <w:rPr>
          <w:b/>
          <w:bCs/>
        </w:rPr>
        <w:t>Task 3 Documentation: Advanced S3 Storage for Product Images</w:t>
      </w:r>
    </w:p>
    <w:p w14:paraId="6D2BB758" w14:textId="77777777" w:rsidR="008F03D4" w:rsidRDefault="00000000">
      <w:r>
        <w:pict w14:anchorId="44C760B5">
          <v:rect id="_x0000_i1025" style="width:0;height:1.5pt" o:hralign="center" o:hrstd="t" o:hr="t"/>
        </w:pict>
      </w:r>
    </w:p>
    <w:p w14:paraId="41258ACD" w14:textId="77777777" w:rsidR="008F03D4" w:rsidRDefault="00000000">
      <w:pPr>
        <w:pStyle w:val="FirstParagraph"/>
      </w:pPr>
      <w:r>
        <w:rPr>
          <w:b/>
          <w:bCs/>
        </w:rPr>
        <w:t>Project Title:</w:t>
      </w:r>
      <w:r>
        <w:t xml:space="preserve"> Advanced S3 Storage for Product Images with CloudFront, Object Lambda &amp; Security Automation</w:t>
      </w:r>
    </w:p>
    <w:p w14:paraId="584AC099" w14:textId="77777777" w:rsidR="008F03D4" w:rsidRDefault="00000000">
      <w:pPr>
        <w:pStyle w:val="BodyText"/>
      </w:pPr>
      <w:r>
        <w:rPr>
          <w:b/>
          <w:bCs/>
        </w:rPr>
        <w:t>Objective:</w:t>
      </w:r>
      <w:r>
        <w:t xml:space="preserve"> To design and partially implement a secure and efficient S3-based storage architecture for product images in the EverShop application. This includes private bucket access, encryption, lifecycle management, malware scanning, and integration with CloudFront for optimized content delivery.</w:t>
      </w:r>
    </w:p>
    <w:p w14:paraId="6754A26A" w14:textId="77777777" w:rsidR="008F03D4" w:rsidRDefault="00000000">
      <w:pPr>
        <w:pStyle w:val="FirstParagraph"/>
      </w:pPr>
      <w:r>
        <w:rPr>
          <w:b/>
          <w:bCs/>
        </w:rPr>
        <w:t>Step 1: Create Secure Private S3 Bucket</w:t>
      </w:r>
      <w:r>
        <w:t xml:space="preserve"> 1. Go to the </w:t>
      </w:r>
      <w:r>
        <w:rPr>
          <w:b/>
          <w:bCs/>
        </w:rPr>
        <w:t>AWS Console &gt; S3 &gt; Create Bucket</w:t>
      </w:r>
      <w:r>
        <w:t xml:space="preserve">. 2. Bucket name: </w:t>
      </w:r>
      <w:r>
        <w:rPr>
          <w:rStyle w:val="VerbatimChar"/>
        </w:rPr>
        <w:t>evershop-product-images</w:t>
      </w:r>
      <w:r>
        <w:t xml:space="preserve">. 3. Region: </w:t>
      </w:r>
      <w:r>
        <w:rPr>
          <w:rStyle w:val="VerbatimChar"/>
        </w:rPr>
        <w:t>us-east-1</w:t>
      </w:r>
      <w:r>
        <w:t xml:space="preserve"> (default). 4. Disable </w:t>
      </w:r>
      <w:r>
        <w:rPr>
          <w:b/>
          <w:bCs/>
        </w:rPr>
        <w:t>Block all public access</w:t>
      </w:r>
      <w:r>
        <w:t xml:space="preserve"> → </w:t>
      </w:r>
      <w:r>
        <w:rPr>
          <w:i/>
          <w:iCs/>
        </w:rPr>
        <w:t>Keep it enabled</w:t>
      </w:r>
      <w:r>
        <w:t xml:space="preserve"> for security. 5. Enable </w:t>
      </w:r>
      <w:r>
        <w:rPr>
          <w:b/>
          <w:bCs/>
        </w:rPr>
        <w:t>Bucket versioning</w:t>
      </w:r>
      <w:r>
        <w:t xml:space="preserve"> → For data recovery. 6. Enable </w:t>
      </w:r>
      <w:r>
        <w:rPr>
          <w:b/>
          <w:bCs/>
        </w:rPr>
        <w:t>Default encryption</w:t>
      </w:r>
      <w:r>
        <w:t xml:space="preserve"> (choose SSE-S3 or SSE-KMS). 7. Under </w:t>
      </w:r>
      <w:r>
        <w:rPr>
          <w:b/>
          <w:bCs/>
        </w:rPr>
        <w:t>Bucket Ownership</w:t>
      </w:r>
      <w:r>
        <w:t xml:space="preserve">, select </w:t>
      </w:r>
      <w:r>
        <w:rPr>
          <w:i/>
          <w:iCs/>
        </w:rPr>
        <w:t>Bucket owner enforced</w:t>
      </w:r>
      <w:r>
        <w:t xml:space="preserve">. 8. Click </w:t>
      </w:r>
      <w:r>
        <w:rPr>
          <w:b/>
          <w:bCs/>
        </w:rPr>
        <w:t>Create Bucket</w:t>
      </w:r>
      <w:r>
        <w:t>.</w:t>
      </w:r>
    </w:p>
    <w:p w14:paraId="36D27FB9" w14:textId="77777777" w:rsidR="008F03D4" w:rsidRDefault="00000000">
      <w:r>
        <w:pict w14:anchorId="2FD5CE94">
          <v:rect id="_x0000_i1026" style="width:0;height:1.5pt" o:hralign="center" o:hrstd="t" o:hr="t"/>
        </w:pict>
      </w:r>
    </w:p>
    <w:p w14:paraId="447ABD64" w14:textId="77777777" w:rsidR="008F03D4" w:rsidRDefault="00000000">
      <w:pPr>
        <w:pStyle w:val="FirstParagraph"/>
      </w:pPr>
      <w:r>
        <w:rPr>
          <w:b/>
          <w:bCs/>
        </w:rPr>
        <w:t>Step 2: Upload Sample Product Images</w:t>
      </w:r>
      <w:r>
        <w:t xml:space="preserve"> 1. Go to </w:t>
      </w:r>
      <w:r>
        <w:rPr>
          <w:b/>
          <w:bCs/>
        </w:rPr>
        <w:t>Objects &gt; Upload &gt; Add Files</w:t>
      </w:r>
      <w:r>
        <w:t xml:space="preserve">. 2. Upload a few </w:t>
      </w:r>
      <w:r>
        <w:rPr>
          <w:rStyle w:val="VerbatimChar"/>
        </w:rPr>
        <w:t>.jpg</w:t>
      </w:r>
      <w:r>
        <w:t xml:space="preserve"> or </w:t>
      </w:r>
      <w:r>
        <w:rPr>
          <w:rStyle w:val="VerbatimChar"/>
        </w:rPr>
        <w:t>.png</w:t>
      </w:r>
      <w:r>
        <w:t xml:space="preserve"> images. 3. Confirm uploads appear successfully.</w:t>
      </w:r>
    </w:p>
    <w:p w14:paraId="787CE194" w14:textId="77777777" w:rsidR="008F03D4" w:rsidRDefault="00000000">
      <w:r>
        <w:pict w14:anchorId="3862E0E7">
          <v:rect id="_x0000_i1027" style="width:0;height:1.5pt" o:hralign="center" o:hrstd="t" o:hr="t"/>
        </w:pict>
      </w:r>
    </w:p>
    <w:p w14:paraId="69E6DDB4" w14:textId="77777777" w:rsidR="008F03D4" w:rsidRDefault="00000000">
      <w:pPr>
        <w:pStyle w:val="FirstParagraph"/>
      </w:pPr>
      <w:r>
        <w:rPr>
          <w:b/>
          <w:bCs/>
        </w:rPr>
        <w:t>Step 3: Generate Pre-Signed URLs for Access</w:t>
      </w:r>
      <w:r>
        <w:t xml:space="preserve"> Run the following AWS CLI command:</w:t>
      </w:r>
    </w:p>
    <w:p w14:paraId="58D434CE" w14:textId="77777777" w:rsidR="008F03D4" w:rsidRDefault="00000000">
      <w:pPr>
        <w:pStyle w:val="SourceCode"/>
      </w:pPr>
      <w:r>
        <w:rPr>
          <w:rStyle w:val="VerbatimChar"/>
        </w:rPr>
        <w:t>aws s3 presign s3://evershop-product-images/sample.jpg --expires-in 3600</w:t>
      </w:r>
    </w:p>
    <w:p w14:paraId="5FFAAAAF" w14:textId="77777777" w:rsidR="008F03D4" w:rsidRDefault="00000000">
      <w:pPr>
        <w:pStyle w:val="FirstParagraph"/>
      </w:pPr>
      <w:r>
        <w:t>This URL allows temporary access to the image for 1 hour.</w:t>
      </w:r>
    </w:p>
    <w:p w14:paraId="0AC7A343" w14:textId="77777777" w:rsidR="008F03D4" w:rsidRDefault="00000000">
      <w:r>
        <w:pict w14:anchorId="445ACF4A">
          <v:rect id="_x0000_i1028" style="width:0;height:1.5pt" o:hralign="center" o:hrstd="t" o:hr="t"/>
        </w:pict>
      </w:r>
    </w:p>
    <w:p w14:paraId="27CF08E6" w14:textId="77777777" w:rsidR="008F03D4" w:rsidRDefault="00000000">
      <w:pPr>
        <w:pStyle w:val="FirstParagraph"/>
      </w:pPr>
      <w:r>
        <w:rPr>
          <w:b/>
          <w:bCs/>
        </w:rPr>
        <w:t>Step 4: Integrate with CloudFront</w:t>
      </w:r>
      <w:r>
        <w:t xml:space="preserve"> 1. Go to </w:t>
      </w:r>
      <w:r>
        <w:rPr>
          <w:b/>
          <w:bCs/>
        </w:rPr>
        <w:t>AWS Console &gt; CloudFront &gt; Create Distribution</w:t>
      </w:r>
      <w:r>
        <w:t xml:space="preserve">. 2. Origin domain: select the S3 bucket. 3. Enable </w:t>
      </w:r>
      <w:r>
        <w:rPr>
          <w:b/>
          <w:bCs/>
        </w:rPr>
        <w:t>Origin Access Control (OAC)</w:t>
      </w:r>
      <w:r>
        <w:t xml:space="preserve">. 4. Set </w:t>
      </w:r>
      <w:r>
        <w:rPr>
          <w:b/>
          <w:bCs/>
        </w:rPr>
        <w:t>Viewer protocol policy</w:t>
      </w:r>
      <w:r>
        <w:t xml:space="preserve"> → Redirect HTTP to HTTPS. 5. Enable </w:t>
      </w:r>
      <w:r>
        <w:rPr>
          <w:b/>
          <w:bCs/>
        </w:rPr>
        <w:t>Caching</w:t>
      </w:r>
      <w:r>
        <w:t xml:space="preserve"> and </w:t>
      </w:r>
      <w:r>
        <w:rPr>
          <w:b/>
          <w:bCs/>
        </w:rPr>
        <w:t>Compress objects automatically</w:t>
      </w:r>
      <w:r>
        <w:t>. 6. Create distribution.</w:t>
      </w:r>
    </w:p>
    <w:p w14:paraId="10B6ECAC" w14:textId="77777777" w:rsidR="008F03D4" w:rsidRDefault="00000000">
      <w:r>
        <w:pict w14:anchorId="6ACF2DC3">
          <v:rect id="_x0000_i1029" style="width:0;height:1.5pt" o:hralign="center" o:hrstd="t" o:hr="t"/>
        </w:pict>
      </w:r>
    </w:p>
    <w:p w14:paraId="54A24206" w14:textId="77777777" w:rsidR="008F03D4" w:rsidRDefault="00000000">
      <w:pPr>
        <w:pStyle w:val="FirstParagraph"/>
      </w:pPr>
      <w:r>
        <w:rPr>
          <w:b/>
          <w:bCs/>
        </w:rPr>
        <w:t>Step 5: Enable S3 Object Lambda (for Image Transformations)</w:t>
      </w:r>
      <w:r>
        <w:t xml:space="preserve"> 1. Go to </w:t>
      </w:r>
      <w:r>
        <w:rPr>
          <w:b/>
          <w:bCs/>
        </w:rPr>
        <w:t>S3 Object Lambda Access Points</w:t>
      </w:r>
      <w:r>
        <w:t xml:space="preserve"> → Create. 2. Choose the source bucket </w:t>
      </w:r>
      <w:r>
        <w:rPr>
          <w:rStyle w:val="VerbatimChar"/>
        </w:rPr>
        <w:t>evershop-product-images</w:t>
      </w:r>
      <w:r>
        <w:t>. 3. Create an access point. 4. Associate a Lambda function that creates thumbnails or watermarks.</w:t>
      </w:r>
    </w:p>
    <w:p w14:paraId="6FCBBB37" w14:textId="77777777" w:rsidR="008F03D4" w:rsidRDefault="00000000">
      <w:pPr>
        <w:pStyle w:val="BodyText"/>
      </w:pPr>
      <w:r>
        <w:t>Example Lambda function:</w:t>
      </w:r>
    </w:p>
    <w:p w14:paraId="75DA216B" w14:textId="77777777" w:rsidR="008F03D4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boto3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io</w:t>
      </w:r>
      <w:r>
        <w:br/>
      </w:r>
      <w:r>
        <w:rPr>
          <w:rStyle w:val="ImportTok"/>
        </w:rPr>
        <w:lastRenderedPageBreak/>
        <w:t>from</w:t>
      </w:r>
      <w:r>
        <w:rPr>
          <w:rStyle w:val="NormalTok"/>
        </w:rPr>
        <w:t xml:space="preserve"> PIL </w:t>
      </w:r>
      <w:r>
        <w:rPr>
          <w:rStyle w:val="ImportTok"/>
        </w:rPr>
        <w:t>import</w:t>
      </w:r>
      <w:r>
        <w:rPr>
          <w:rStyle w:val="NormalTok"/>
        </w:rPr>
        <w:t xml:space="preserve"> Image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lambda_handler(event, context):</w:t>
      </w:r>
      <w:r>
        <w:br/>
      </w:r>
      <w:r>
        <w:rPr>
          <w:rStyle w:val="NormalTok"/>
        </w:rPr>
        <w:t xml:space="preserve">    s3 </w:t>
      </w:r>
      <w:r>
        <w:rPr>
          <w:rStyle w:val="OperatorTok"/>
        </w:rPr>
        <w:t>=</w:t>
      </w:r>
      <w:r>
        <w:rPr>
          <w:rStyle w:val="NormalTok"/>
        </w:rPr>
        <w:t xml:space="preserve"> boto3.client(</w:t>
      </w:r>
      <w:r>
        <w:rPr>
          <w:rStyle w:val="StringTok"/>
        </w:rPr>
        <w:t>'s3'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object_context </w:t>
      </w:r>
      <w:r>
        <w:rPr>
          <w:rStyle w:val="OperatorTok"/>
        </w:rPr>
        <w:t>=</w:t>
      </w:r>
      <w:r>
        <w:rPr>
          <w:rStyle w:val="NormalTok"/>
        </w:rPr>
        <w:t xml:space="preserve"> event[</w:t>
      </w:r>
      <w:r>
        <w:rPr>
          <w:rStyle w:val="StringTok"/>
        </w:rPr>
        <w:t>"getObjectContext"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request_route </w:t>
      </w:r>
      <w:r>
        <w:rPr>
          <w:rStyle w:val="OperatorTok"/>
        </w:rPr>
        <w:t>=</w:t>
      </w:r>
      <w:r>
        <w:rPr>
          <w:rStyle w:val="NormalTok"/>
        </w:rPr>
        <w:t xml:space="preserve"> object_context[</w:t>
      </w:r>
      <w:r>
        <w:rPr>
          <w:rStyle w:val="StringTok"/>
        </w:rPr>
        <w:t>"outputRoute"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request_token </w:t>
      </w:r>
      <w:r>
        <w:rPr>
          <w:rStyle w:val="OperatorTok"/>
        </w:rPr>
        <w:t>=</w:t>
      </w:r>
      <w:r>
        <w:rPr>
          <w:rStyle w:val="NormalTok"/>
        </w:rPr>
        <w:t xml:space="preserve"> object_context[</w:t>
      </w:r>
      <w:r>
        <w:rPr>
          <w:rStyle w:val="StringTok"/>
        </w:rPr>
        <w:t>"outputToken"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s3_url </w:t>
      </w:r>
      <w:r>
        <w:rPr>
          <w:rStyle w:val="OperatorTok"/>
        </w:rPr>
        <w:t>=</w:t>
      </w:r>
      <w:r>
        <w:rPr>
          <w:rStyle w:val="NormalTok"/>
        </w:rPr>
        <w:t xml:space="preserve"> object_context[</w:t>
      </w:r>
      <w:r>
        <w:rPr>
          <w:rStyle w:val="StringTok"/>
        </w:rPr>
        <w:t>"inputS3Url"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Download the image</w:t>
      </w:r>
      <w:r>
        <w:br/>
      </w:r>
      <w:r>
        <w:rPr>
          <w:rStyle w:val="NormalTok"/>
        </w:rPr>
        <w:t xml:space="preserve">    image </w:t>
      </w:r>
      <w:r>
        <w:rPr>
          <w:rStyle w:val="OperatorTok"/>
        </w:rPr>
        <w:t>=</w:t>
      </w:r>
      <w:r>
        <w:rPr>
          <w:rStyle w:val="NormalTok"/>
        </w:rPr>
        <w:t xml:space="preserve"> Image.</w:t>
      </w:r>
      <w:r>
        <w:rPr>
          <w:rStyle w:val="BuiltInTok"/>
        </w:rPr>
        <w:t>open</w:t>
      </w:r>
      <w:r>
        <w:rPr>
          <w:rStyle w:val="NormalTok"/>
        </w:rPr>
        <w:t>(requests.get(s3_url, stream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).raw)</w:t>
      </w:r>
      <w:r>
        <w:br/>
      </w:r>
      <w:r>
        <w:rPr>
          <w:rStyle w:val="NormalTok"/>
        </w:rPr>
        <w:t xml:space="preserve">    image.thumbnail((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buffer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io.BytesIO()</w:t>
      </w:r>
      <w:r>
        <w:br/>
      </w:r>
      <w:r>
        <w:rPr>
          <w:rStyle w:val="NormalTok"/>
        </w:rPr>
        <w:t xml:space="preserve">    image.save(</w:t>
      </w:r>
      <w:r>
        <w:rPr>
          <w:rStyle w:val="BuiltInTok"/>
        </w:rPr>
        <w:t>buffer</w:t>
      </w:r>
      <w:r>
        <w:rPr>
          <w:rStyle w:val="NormalTok"/>
        </w:rPr>
        <w:t xml:space="preserve">, </w:t>
      </w:r>
      <w:r>
        <w:rPr>
          <w:rStyle w:val="StringTok"/>
        </w:rPr>
        <w:t>'JPEG'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s3.write_get_object_response(</w:t>
      </w:r>
      <w:r>
        <w:br/>
      </w:r>
      <w:r>
        <w:rPr>
          <w:rStyle w:val="NormalTok"/>
        </w:rPr>
        <w:t xml:space="preserve">        Body</w:t>
      </w:r>
      <w:r>
        <w:rPr>
          <w:rStyle w:val="OperatorTok"/>
        </w:rPr>
        <w:t>=</w:t>
      </w:r>
      <w:r>
        <w:rPr>
          <w:rStyle w:val="BuiltInTok"/>
        </w:rPr>
        <w:t>buffer</w:t>
      </w:r>
      <w:r>
        <w:rPr>
          <w:rStyle w:val="NormalTok"/>
        </w:rPr>
        <w:t>.getvalue(),</w:t>
      </w:r>
      <w:r>
        <w:br/>
      </w:r>
      <w:r>
        <w:rPr>
          <w:rStyle w:val="NormalTok"/>
        </w:rPr>
        <w:t xml:space="preserve">        RequestRoute</w:t>
      </w:r>
      <w:r>
        <w:rPr>
          <w:rStyle w:val="OperatorTok"/>
        </w:rPr>
        <w:t>=</w:t>
      </w:r>
      <w:r>
        <w:rPr>
          <w:rStyle w:val="NormalTok"/>
        </w:rPr>
        <w:t>request_route,</w:t>
      </w:r>
      <w:r>
        <w:br/>
      </w:r>
      <w:r>
        <w:rPr>
          <w:rStyle w:val="NormalTok"/>
        </w:rPr>
        <w:t xml:space="preserve">        RequestToken</w:t>
      </w:r>
      <w:r>
        <w:rPr>
          <w:rStyle w:val="OperatorTok"/>
        </w:rPr>
        <w:t>=</w:t>
      </w:r>
      <w:r>
        <w:rPr>
          <w:rStyle w:val="NormalTok"/>
        </w:rPr>
        <w:t>request_token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rPr>
          <w:rStyle w:val="StringTok"/>
        </w:rPr>
        <w:t>"status_code"</w:t>
      </w:r>
      <w:r>
        <w:rPr>
          <w:rStyle w:val="NormalTok"/>
        </w:rPr>
        <w:t xml:space="preserve">: </w:t>
      </w:r>
      <w:r>
        <w:rPr>
          <w:rStyle w:val="DecValTok"/>
        </w:rPr>
        <w:t>200</w:t>
      </w:r>
      <w:r>
        <w:rPr>
          <w:rStyle w:val="NormalTok"/>
        </w:rPr>
        <w:t>}</w:t>
      </w:r>
    </w:p>
    <w:p w14:paraId="716588C1" w14:textId="77777777" w:rsidR="008F03D4" w:rsidRDefault="00000000">
      <w:r>
        <w:pict w14:anchorId="291B708D">
          <v:rect id="_x0000_i1030" style="width:0;height:1.5pt" o:hralign="center" o:hrstd="t" o:hr="t"/>
        </w:pict>
      </w:r>
    </w:p>
    <w:p w14:paraId="5F3C5956" w14:textId="77777777" w:rsidR="008F03D4" w:rsidRDefault="00000000">
      <w:pPr>
        <w:pStyle w:val="FirstParagraph"/>
      </w:pPr>
      <w:r>
        <w:rPr>
          <w:b/>
          <w:bCs/>
        </w:rPr>
        <w:t>Step 6: Configure Lifecycle Policies</w:t>
      </w:r>
      <w:r>
        <w:t xml:space="preserve"> 1. Open </w:t>
      </w:r>
      <w:r>
        <w:rPr>
          <w:b/>
          <w:bCs/>
        </w:rPr>
        <w:t>Management &gt; Lifecycle Rules &gt; Create rule</w:t>
      </w:r>
      <w:r>
        <w:t xml:space="preserve">. 2. Rule name: </w:t>
      </w:r>
      <w:r>
        <w:rPr>
          <w:rStyle w:val="VerbatimChar"/>
        </w:rPr>
        <w:t>tiering-and-archival</w:t>
      </w:r>
      <w:r>
        <w:t>. 3. Transition to Intelligent-Tiering after 30 days. 4. Transition to Glacier after 90 days. 5. Expire old versions after 365 days.</w:t>
      </w:r>
    </w:p>
    <w:p w14:paraId="005503E4" w14:textId="77777777" w:rsidR="008F03D4" w:rsidRDefault="00000000">
      <w:r>
        <w:pict w14:anchorId="1CB99B7B">
          <v:rect id="_x0000_i1031" style="width:0;height:1.5pt" o:hralign="center" o:hrstd="t" o:hr="t"/>
        </w:pict>
      </w:r>
    </w:p>
    <w:p w14:paraId="5882FA8C" w14:textId="77777777" w:rsidR="008F03D4" w:rsidRDefault="00000000">
      <w:pPr>
        <w:pStyle w:val="FirstParagraph"/>
      </w:pPr>
      <w:r>
        <w:rPr>
          <w:b/>
          <w:bCs/>
        </w:rPr>
        <w:t>Step 7: Enable S3 Inventory Reports</w:t>
      </w:r>
      <w:r>
        <w:t xml:space="preserve"> 1. Go to </w:t>
      </w:r>
      <w:r>
        <w:rPr>
          <w:b/>
          <w:bCs/>
        </w:rPr>
        <w:t>Management &gt; Inventory &gt; Create Inventory Configuration</w:t>
      </w:r>
      <w:r>
        <w:t>. 2. Destination bucket: same or another bucket. 3. Schedule: daily. 4. Enable encryption and CSV format.</w:t>
      </w:r>
    </w:p>
    <w:p w14:paraId="3634BFD9" w14:textId="77777777" w:rsidR="008F03D4" w:rsidRDefault="00000000">
      <w:r>
        <w:pict w14:anchorId="178E7163">
          <v:rect id="_x0000_i1032" style="width:0;height:1.5pt" o:hralign="center" o:hrstd="t" o:hr="t"/>
        </w:pict>
      </w:r>
    </w:p>
    <w:p w14:paraId="20B0CB7D" w14:textId="77777777" w:rsidR="008F03D4" w:rsidRDefault="00000000">
      <w:pPr>
        <w:pStyle w:val="FirstParagraph"/>
      </w:pPr>
      <w:r>
        <w:rPr>
          <w:b/>
          <w:bCs/>
        </w:rPr>
        <w:t>Step 8: Malware Scanning with Lambda + ClamAV (Conceptual)</w:t>
      </w:r>
      <w:r>
        <w:t xml:space="preserve"> 1. Create a new </w:t>
      </w:r>
      <w:r>
        <w:rPr>
          <w:b/>
          <w:bCs/>
        </w:rPr>
        <w:t>Lambda function</w:t>
      </w:r>
      <w:r>
        <w:t xml:space="preserve"> triggered by S3 </w:t>
      </w:r>
      <w:r>
        <w:rPr>
          <w:rStyle w:val="VerbatimChar"/>
        </w:rPr>
        <w:t>ObjectCreated</w:t>
      </w:r>
      <w:r>
        <w:t xml:space="preserve"> event. 2. In the function code, use ClamAV to scan uploaded files. 3. If a file is infected → move it to </w:t>
      </w:r>
      <w:r>
        <w:rPr>
          <w:rStyle w:val="VerbatimChar"/>
        </w:rPr>
        <w:t>quarantine/</w:t>
      </w:r>
      <w:r>
        <w:t xml:space="preserve"> folder.</w:t>
      </w:r>
    </w:p>
    <w:p w14:paraId="397B4437" w14:textId="77777777" w:rsidR="008F03D4" w:rsidRDefault="00000000">
      <w:pPr>
        <w:pStyle w:val="BodyText"/>
      </w:pPr>
      <w:r>
        <w:t>Sample code snippet:</w:t>
      </w:r>
    </w:p>
    <w:p w14:paraId="48F4C899" w14:textId="77777777" w:rsidR="008F03D4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boto3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subprocess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lambda_handler(event, context):</w:t>
      </w:r>
      <w:r>
        <w:br/>
      </w:r>
      <w:r>
        <w:rPr>
          <w:rStyle w:val="NormalTok"/>
        </w:rPr>
        <w:t xml:space="preserve">    s3 </w:t>
      </w:r>
      <w:r>
        <w:rPr>
          <w:rStyle w:val="OperatorTok"/>
        </w:rPr>
        <w:t>=</w:t>
      </w:r>
      <w:r>
        <w:rPr>
          <w:rStyle w:val="NormalTok"/>
        </w:rPr>
        <w:t xml:space="preserve"> boto3.client(</w:t>
      </w:r>
      <w:r>
        <w:rPr>
          <w:rStyle w:val="StringTok"/>
        </w:rPr>
        <w:t>'s3'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bucket </w:t>
      </w:r>
      <w:r>
        <w:rPr>
          <w:rStyle w:val="OperatorTok"/>
        </w:rPr>
        <w:t>=</w:t>
      </w:r>
      <w:r>
        <w:rPr>
          <w:rStyle w:val="NormalTok"/>
        </w:rPr>
        <w:t xml:space="preserve"> event[</w:t>
      </w:r>
      <w:r>
        <w:rPr>
          <w:rStyle w:val="StringTok"/>
        </w:rPr>
        <w:t>'Records'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StringTok"/>
        </w:rPr>
        <w:t>'s3'</w:t>
      </w:r>
      <w:r>
        <w:rPr>
          <w:rStyle w:val="NormalTok"/>
        </w:rPr>
        <w:t>][</w:t>
      </w:r>
      <w:r>
        <w:rPr>
          <w:rStyle w:val="StringTok"/>
        </w:rPr>
        <w:t>'bucket'</w:t>
      </w:r>
      <w:r>
        <w:rPr>
          <w:rStyle w:val="NormalTok"/>
        </w:rPr>
        <w:t>][</w:t>
      </w:r>
      <w:r>
        <w:rPr>
          <w:rStyle w:val="StringTok"/>
        </w:rPr>
        <w:t>'name'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>=</w:t>
      </w:r>
      <w:r>
        <w:rPr>
          <w:rStyle w:val="NormalTok"/>
        </w:rPr>
        <w:t xml:space="preserve"> event[</w:t>
      </w:r>
      <w:r>
        <w:rPr>
          <w:rStyle w:val="StringTok"/>
        </w:rPr>
        <w:t>'Records'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StringTok"/>
        </w:rPr>
        <w:t>'s3'</w:t>
      </w:r>
      <w:r>
        <w:rPr>
          <w:rStyle w:val="NormalTok"/>
        </w:rPr>
        <w:t>][</w:t>
      </w:r>
      <w:r>
        <w:rPr>
          <w:rStyle w:val="StringTok"/>
        </w:rPr>
        <w:t>'object'</w:t>
      </w:r>
      <w:r>
        <w:rPr>
          <w:rStyle w:val="NormalTok"/>
        </w:rPr>
        <w:t>][</w:t>
      </w:r>
      <w:r>
        <w:rPr>
          <w:rStyle w:val="StringTok"/>
        </w:rPr>
        <w:t>'key'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s3.download_file(bucket, key, </w:t>
      </w:r>
      <w:r>
        <w:rPr>
          <w:rStyle w:val="StringTok"/>
        </w:rPr>
        <w:t>'/tmp/file'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subprocess.run([</w:t>
      </w:r>
      <w:r>
        <w:rPr>
          <w:rStyle w:val="StringTok"/>
        </w:rPr>
        <w:t>'clamscan'</w:t>
      </w:r>
      <w:r>
        <w:rPr>
          <w:rStyle w:val="NormalTok"/>
        </w:rPr>
        <w:t xml:space="preserve">, </w:t>
      </w:r>
      <w:r>
        <w:rPr>
          <w:rStyle w:val="StringTok"/>
        </w:rPr>
        <w:t>'/tmp/file'</w:t>
      </w:r>
      <w:r>
        <w:rPr>
          <w:rStyle w:val="NormalTok"/>
        </w:rPr>
        <w:t>], stdout</w:t>
      </w:r>
      <w:r>
        <w:rPr>
          <w:rStyle w:val="OperatorTok"/>
        </w:rPr>
        <w:t>=</w:t>
      </w:r>
      <w:r>
        <w:rPr>
          <w:rStyle w:val="NormalTok"/>
        </w:rPr>
        <w:t>subprocess.PIPE)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b'Infected files: 0'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result.stdout:</w:t>
      </w:r>
      <w:r>
        <w:br/>
      </w:r>
      <w:r>
        <w:rPr>
          <w:rStyle w:val="NormalTok"/>
        </w:rPr>
        <w:t xml:space="preserve">        s3.copy_object(Bucket</w:t>
      </w:r>
      <w:r>
        <w:rPr>
          <w:rStyle w:val="OperatorTok"/>
        </w:rPr>
        <w:t>=</w:t>
      </w:r>
      <w:r>
        <w:rPr>
          <w:rStyle w:val="NormalTok"/>
        </w:rPr>
        <w:t>bucket, CopySource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'Bucket'</w:t>
      </w:r>
      <w:r>
        <w:rPr>
          <w:rStyle w:val="NormalTok"/>
        </w:rPr>
        <w:t xml:space="preserve">: bucket, </w:t>
      </w:r>
      <w:r>
        <w:rPr>
          <w:rStyle w:val="StringTok"/>
        </w:rPr>
        <w:t>'Key'</w:t>
      </w:r>
      <w:r>
        <w:rPr>
          <w:rStyle w:val="NormalTok"/>
        </w:rPr>
        <w:t>: key}, Key</w:t>
      </w:r>
      <w:r>
        <w:rPr>
          <w:rStyle w:val="OperatorTok"/>
        </w:rPr>
        <w:t>=</w:t>
      </w:r>
      <w:r>
        <w:rPr>
          <w:rStyle w:val="StringTok"/>
        </w:rPr>
        <w:t>'quarantine/'</w:t>
      </w:r>
      <w:r>
        <w:rPr>
          <w:rStyle w:val="OperatorTok"/>
        </w:rPr>
        <w:t>+</w:t>
      </w:r>
      <w:r>
        <w:rPr>
          <w:rStyle w:val="NormalTok"/>
        </w:rPr>
        <w:t>key)</w:t>
      </w:r>
      <w:r>
        <w:br/>
      </w:r>
      <w:r>
        <w:rPr>
          <w:rStyle w:val="NormalTok"/>
        </w:rPr>
        <w:t xml:space="preserve">        s3.delete_object(Bucket</w:t>
      </w:r>
      <w:r>
        <w:rPr>
          <w:rStyle w:val="OperatorTok"/>
        </w:rPr>
        <w:t>=</w:t>
      </w:r>
      <w:r>
        <w:rPr>
          <w:rStyle w:val="NormalTok"/>
        </w:rPr>
        <w:t>bucket, Key</w:t>
      </w:r>
      <w:r>
        <w:rPr>
          <w:rStyle w:val="OperatorTok"/>
        </w:rPr>
        <w:t>=</w:t>
      </w:r>
      <w:r>
        <w:rPr>
          <w:rStyle w:val="NormalTok"/>
        </w:rPr>
        <w:t>key)</w:t>
      </w:r>
    </w:p>
    <w:p w14:paraId="7E5CD574" w14:textId="77777777" w:rsidR="008F03D4" w:rsidRDefault="00000000">
      <w:r>
        <w:pict w14:anchorId="4EA0A32E">
          <v:rect id="_x0000_i1033" style="width:0;height:1.5pt" o:hralign="center" o:hrstd="t" o:hr="t"/>
        </w:pict>
      </w:r>
    </w:p>
    <w:p w14:paraId="4A75CE22" w14:textId="77777777" w:rsidR="008F03D4" w:rsidRDefault="00000000">
      <w:pPr>
        <w:pStyle w:val="FirstParagraph"/>
      </w:pPr>
      <w:r>
        <w:rPr>
          <w:b/>
          <w:bCs/>
        </w:rPr>
        <w:t>Step 9: Testing and Validation</w:t>
      </w:r>
      <w:r>
        <w:t xml:space="preserve"> - Upload a file → confirm it triggers the Lambda. - Access an image using the presigned URL. - Verify CloudFront delivers images securely. - Check inventory reports and lifecycle transitions after a few days.</w:t>
      </w:r>
    </w:p>
    <w:p w14:paraId="2471C618" w14:textId="77777777" w:rsidR="008F03D4" w:rsidRDefault="00000000">
      <w:r>
        <w:pict w14:anchorId="03A0E8BE">
          <v:rect id="_x0000_i1034" style="width:0;height:1.5pt" o:hralign="center" o:hrstd="t" o:hr="t"/>
        </w:pict>
      </w:r>
    </w:p>
    <w:p w14:paraId="25CCE75F" w14:textId="7F09C45D" w:rsidR="008F03D4" w:rsidRDefault="008F03D4"/>
    <w:p w14:paraId="40D4F4FD" w14:textId="4C9EB16F" w:rsidR="008F03D4" w:rsidRDefault="008F03D4">
      <w:pPr>
        <w:pStyle w:val="FirstParagraph"/>
      </w:pPr>
    </w:p>
    <w:sectPr w:rsidR="008F03D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32C2C5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7862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3D4"/>
    <w:rsid w:val="003432DA"/>
    <w:rsid w:val="008E3186"/>
    <w:rsid w:val="008F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238A"/>
  <w15:docId w15:val="{3E6C3212-13FD-497A-99AE-039DEBD3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Dasaram Varsha Reddy</cp:lastModifiedBy>
  <cp:revision>2</cp:revision>
  <dcterms:created xsi:type="dcterms:W3CDTF">2025-10-13T14:22:00Z</dcterms:created>
  <dcterms:modified xsi:type="dcterms:W3CDTF">2025-10-13T14:42:00Z</dcterms:modified>
</cp:coreProperties>
</file>