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EE6" w:rsidRDefault="00493DC6" w:rsidP="00325501">
      <w:pPr>
        <w:jc w:val="both"/>
        <w:rPr>
          <w:sz w:val="28"/>
          <w:szCs w:val="28"/>
          <w:lang w:val="uk-UA"/>
        </w:rPr>
      </w:pPr>
      <w:bookmarkStart w:id="0" w:name="_GoBack"/>
      <w:bookmarkEnd w:id="0"/>
      <w:r>
        <w:rPr>
          <w:sz w:val="32"/>
          <w:szCs w:val="32"/>
          <w:lang w:val="uk-UA"/>
        </w:rPr>
        <w:t>Лекція 14</w:t>
      </w:r>
      <w:r w:rsidR="00B0712D" w:rsidRPr="00B0712D">
        <w:rPr>
          <w:sz w:val="32"/>
          <w:szCs w:val="32"/>
          <w:lang w:val="uk-UA"/>
        </w:rPr>
        <w:t>.</w:t>
      </w:r>
      <w:r w:rsidR="00B0712D">
        <w:rPr>
          <w:sz w:val="32"/>
          <w:szCs w:val="32"/>
          <w:lang w:val="uk-UA"/>
        </w:rPr>
        <w:t xml:space="preserve"> </w:t>
      </w:r>
      <w:r w:rsidR="00B0712D" w:rsidRPr="00B0712D">
        <w:rPr>
          <w:sz w:val="28"/>
          <w:szCs w:val="28"/>
        </w:rPr>
        <w:t>Означення функції багатьох змінних. Способи задання функції. Область визначення функції. Частинні похідні. Повний диференціал.</w:t>
      </w:r>
    </w:p>
    <w:p w:rsidR="00D45616" w:rsidRPr="00D45616" w:rsidRDefault="00D45616" w:rsidP="00D45616">
      <w:pPr>
        <w:pStyle w:val="4"/>
        <w:jc w:val="center"/>
        <w:rPr>
          <w:b w:val="0"/>
          <w:bCs w:val="0"/>
          <w:sz w:val="24"/>
          <w:szCs w:val="24"/>
          <w:lang w:val="uk-UA"/>
        </w:rPr>
      </w:pPr>
      <w:r w:rsidRPr="00D45616">
        <w:rPr>
          <w:b w:val="0"/>
          <w:bCs w:val="0"/>
          <w:sz w:val="24"/>
          <w:szCs w:val="24"/>
          <w:lang w:val="uk-UA"/>
        </w:rPr>
        <w:t>План</w:t>
      </w:r>
    </w:p>
    <w:p w:rsidR="00D45616" w:rsidRPr="00D45616" w:rsidRDefault="00D45616" w:rsidP="00D45616">
      <w:pPr>
        <w:numPr>
          <w:ilvl w:val="0"/>
          <w:numId w:val="9"/>
        </w:numPr>
        <w:jc w:val="both"/>
        <w:rPr>
          <w:lang w:val="uk-UA"/>
        </w:rPr>
      </w:pPr>
      <w:r w:rsidRPr="00D45616">
        <w:rPr>
          <w:lang w:val="uk-UA"/>
        </w:rPr>
        <w:t>Основні поняття функції багатьох змінних, границя та неперервність. Способи задання функцій багатьох змінних. Лінії рівня.</w:t>
      </w:r>
    </w:p>
    <w:p w:rsidR="00D45616" w:rsidRPr="00D45616" w:rsidRDefault="00D45616" w:rsidP="00D45616">
      <w:pPr>
        <w:numPr>
          <w:ilvl w:val="0"/>
          <w:numId w:val="9"/>
        </w:numPr>
        <w:jc w:val="both"/>
        <w:rPr>
          <w:lang w:val="uk-UA"/>
        </w:rPr>
      </w:pPr>
      <w:r w:rsidRPr="00D45616">
        <w:rPr>
          <w:lang w:val="uk-UA"/>
        </w:rPr>
        <w:t>Частинні похідні першого порядку. Диференціювання функції багатьох змінних першого порядку.</w:t>
      </w:r>
    </w:p>
    <w:p w:rsidR="00D45616" w:rsidRPr="00D45616" w:rsidRDefault="00D45616" w:rsidP="00D45616">
      <w:pPr>
        <w:numPr>
          <w:ilvl w:val="0"/>
          <w:numId w:val="9"/>
        </w:numPr>
        <w:jc w:val="both"/>
        <w:rPr>
          <w:lang w:val="uk-UA"/>
        </w:rPr>
      </w:pPr>
      <w:r w:rsidRPr="00D45616">
        <w:rPr>
          <w:lang w:val="uk-UA"/>
        </w:rPr>
        <w:t>Частинні похідні вищих порядків. Диференціал ІІ-го порядку.</w:t>
      </w:r>
    </w:p>
    <w:p w:rsidR="00D45616" w:rsidRPr="00D45616" w:rsidRDefault="00D45616" w:rsidP="00D45616">
      <w:pPr>
        <w:numPr>
          <w:ilvl w:val="0"/>
          <w:numId w:val="9"/>
        </w:numPr>
        <w:jc w:val="both"/>
        <w:rPr>
          <w:lang w:val="uk-UA"/>
        </w:rPr>
      </w:pPr>
      <w:r w:rsidRPr="00D45616">
        <w:rPr>
          <w:lang w:val="uk-UA"/>
        </w:rPr>
        <w:t>Повний диференціал. Градієнт.</w:t>
      </w:r>
    </w:p>
    <w:p w:rsidR="00D45616" w:rsidRDefault="00D45616" w:rsidP="00D45616">
      <w:pPr>
        <w:numPr>
          <w:ilvl w:val="0"/>
          <w:numId w:val="9"/>
        </w:numPr>
        <w:jc w:val="both"/>
        <w:rPr>
          <w:lang w:val="uk-UA"/>
        </w:rPr>
      </w:pPr>
      <w:r w:rsidRPr="00D45616">
        <w:rPr>
          <w:lang w:val="uk-UA"/>
        </w:rPr>
        <w:t>Економічний зміст частинних похідних.</w:t>
      </w:r>
    </w:p>
    <w:p w:rsidR="00E501C4" w:rsidRPr="008A259C" w:rsidRDefault="00E501C4" w:rsidP="00E501C4">
      <w:pPr>
        <w:numPr>
          <w:ilvl w:val="0"/>
          <w:numId w:val="9"/>
        </w:numPr>
        <w:jc w:val="both"/>
        <w:rPr>
          <w:lang w:val="uk-UA"/>
        </w:rPr>
      </w:pPr>
      <w:r w:rsidRPr="008A259C">
        <w:rPr>
          <w:lang w:val="uk-UA"/>
        </w:rPr>
        <w:t>Оптимізація в економічних задачах.</w:t>
      </w:r>
    </w:p>
    <w:p w:rsidR="00E501C4" w:rsidRPr="00D45616" w:rsidRDefault="00E501C4" w:rsidP="00E501C4">
      <w:pPr>
        <w:ind w:left="540"/>
        <w:jc w:val="both"/>
        <w:rPr>
          <w:lang w:val="uk-UA"/>
        </w:rPr>
      </w:pPr>
    </w:p>
    <w:p w:rsidR="00D45616" w:rsidRDefault="00D45616" w:rsidP="00D45616">
      <w:pPr>
        <w:ind w:left="360"/>
        <w:jc w:val="both"/>
        <w:rPr>
          <w:b/>
          <w:bCs/>
          <w:i/>
          <w:lang w:val="uk-UA"/>
        </w:rPr>
      </w:pPr>
    </w:p>
    <w:p w:rsidR="00D45616" w:rsidRDefault="00D45616" w:rsidP="00D45616">
      <w:pPr>
        <w:jc w:val="both"/>
        <w:rPr>
          <w:bCs/>
          <w:lang w:val="uk-UA"/>
        </w:rPr>
      </w:pPr>
      <w:r w:rsidRPr="002C508D">
        <w:rPr>
          <w:bCs/>
          <w:i/>
          <w:u w:val="single"/>
          <w:lang w:val="uk-UA"/>
        </w:rPr>
        <w:t xml:space="preserve">Основні твердження та поняття: </w:t>
      </w:r>
      <w:r>
        <w:rPr>
          <w:bCs/>
          <w:lang w:val="uk-UA"/>
        </w:rPr>
        <w:t>функція двох змінних, аргумент, область визначення, область значень, границя, неперервність, графік функції, лінія рівня (ізокрива) функції, частинні похідні першого, другого та вищих порядків, мішані похідні, неявно задана функція, повний диференціал, градієнт.</w:t>
      </w:r>
    </w:p>
    <w:p w:rsidR="00D45616" w:rsidRPr="00481C6A" w:rsidRDefault="00D45616" w:rsidP="00D45616">
      <w:pPr>
        <w:jc w:val="both"/>
        <w:rPr>
          <w:sz w:val="28"/>
          <w:szCs w:val="28"/>
          <w:lang w:val="uk-UA"/>
        </w:rPr>
      </w:pPr>
    </w:p>
    <w:p w:rsidR="00D45616" w:rsidRDefault="00D45616" w:rsidP="00D45616">
      <w:pPr>
        <w:ind w:firstLine="708"/>
        <w:jc w:val="both"/>
        <w:rPr>
          <w:lang w:val="uk-UA"/>
        </w:rPr>
      </w:pPr>
    </w:p>
    <w:p w:rsidR="00D45616" w:rsidRPr="00D45616" w:rsidRDefault="00D45616" w:rsidP="00D45616">
      <w:pPr>
        <w:jc w:val="both"/>
        <w:rPr>
          <w:b/>
          <w:lang w:val="uk-UA"/>
        </w:rPr>
      </w:pPr>
      <w:r w:rsidRPr="00D45616">
        <w:rPr>
          <w:b/>
          <w:lang w:val="uk-UA"/>
        </w:rPr>
        <w:t>1. Основні поняття функції багатьох змінних, границя та неперервність.</w:t>
      </w:r>
    </w:p>
    <w:p w:rsidR="00D45616" w:rsidRDefault="00D45616" w:rsidP="00D45616">
      <w:pPr>
        <w:jc w:val="both"/>
        <w:rPr>
          <w:lang w:val="uk-UA"/>
        </w:rPr>
      </w:pPr>
    </w:p>
    <w:p w:rsidR="00D45616" w:rsidRDefault="00D45616" w:rsidP="00D45616">
      <w:pPr>
        <w:jc w:val="both"/>
        <w:rPr>
          <w:lang w:val="uk-UA"/>
        </w:rPr>
      </w:pPr>
      <w:r w:rsidRPr="002C508D">
        <w:rPr>
          <w:lang w:val="uk-UA"/>
        </w:rPr>
        <w:tab/>
      </w:r>
      <w:r>
        <w:rPr>
          <w:lang w:val="uk-UA"/>
        </w:rPr>
        <w:t xml:space="preserve">Розглянемо деяку множину </w:t>
      </w:r>
      <w:r w:rsidRPr="00E53A3B">
        <w:rPr>
          <w:position w:val="-4"/>
          <w:lang w:val="uk-UA"/>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3.2pt" o:ole="">
            <v:imagedata r:id="rId5" o:title=""/>
          </v:shape>
          <o:OLEObject Type="Embed" ProgID="Equation.3" ShapeID="_x0000_i1025" DrawAspect="Content" ObjectID="_1730761254" r:id="rId6"/>
        </w:object>
      </w:r>
      <w:r>
        <w:rPr>
          <w:lang w:val="uk-UA"/>
        </w:rPr>
        <w:t xml:space="preserve"> впорядкованих пар чисел </w:t>
      </w:r>
      <w:r w:rsidRPr="00E53A3B">
        <w:rPr>
          <w:position w:val="-10"/>
          <w:lang w:val="uk-UA"/>
        </w:rPr>
        <w:object w:dxaOrig="560" w:dyaOrig="340">
          <v:shape id="_x0000_i1026" type="#_x0000_t75" style="width:28.2pt;height:16.8pt" o:ole="">
            <v:imagedata r:id="rId7" o:title=""/>
          </v:shape>
          <o:OLEObject Type="Embed" ProgID="Equation.3" ShapeID="_x0000_i1026" DrawAspect="Content" ObjectID="_1730761255" r:id="rId8"/>
        </w:object>
      </w:r>
      <w:r>
        <w:rPr>
          <w:lang w:val="uk-UA"/>
        </w:rPr>
        <w:t xml:space="preserve">. Якщо кожній парі чисел </w:t>
      </w:r>
      <w:r w:rsidRPr="00E53A3B">
        <w:rPr>
          <w:position w:val="-10"/>
          <w:lang w:val="uk-UA"/>
        </w:rPr>
        <w:object w:dxaOrig="999" w:dyaOrig="340">
          <v:shape id="_x0000_i1027" type="#_x0000_t75" style="width:49.8pt;height:16.8pt" o:ole="">
            <v:imagedata r:id="rId9" o:title=""/>
          </v:shape>
          <o:OLEObject Type="Embed" ProgID="Equation.3" ShapeID="_x0000_i1027" DrawAspect="Content" ObjectID="_1730761256" r:id="rId10"/>
        </w:object>
      </w:r>
      <w:r>
        <w:rPr>
          <w:lang w:val="uk-UA"/>
        </w:rPr>
        <w:t xml:space="preserve"> за певним законом відповідає число </w:t>
      </w:r>
      <w:r w:rsidRPr="00F33F49">
        <w:rPr>
          <w:position w:val="-4"/>
          <w:lang w:val="uk-UA"/>
        </w:rPr>
        <w:object w:dxaOrig="200" w:dyaOrig="200">
          <v:shape id="_x0000_i1028" type="#_x0000_t75" style="width:10.2pt;height:10.2pt" o:ole="">
            <v:imagedata r:id="rId11" o:title=""/>
          </v:shape>
          <o:OLEObject Type="Embed" ProgID="Equation.3" ShapeID="_x0000_i1028" DrawAspect="Content" ObjectID="_1730761257" r:id="rId12"/>
        </w:object>
      </w:r>
      <w:r>
        <w:rPr>
          <w:lang w:val="uk-UA"/>
        </w:rPr>
        <w:t xml:space="preserve">, то кажуть, що на множині </w:t>
      </w:r>
      <w:r w:rsidRPr="00E53A3B">
        <w:rPr>
          <w:position w:val="-4"/>
          <w:lang w:val="uk-UA"/>
        </w:rPr>
        <w:object w:dxaOrig="260" w:dyaOrig="260">
          <v:shape id="_x0000_i1029" type="#_x0000_t75" style="width:13.2pt;height:13.2pt" o:ole="">
            <v:imagedata r:id="rId5" o:title=""/>
          </v:shape>
          <o:OLEObject Type="Embed" ProgID="Equation.3" ShapeID="_x0000_i1029" DrawAspect="Content" ObjectID="_1730761258" r:id="rId13"/>
        </w:object>
      </w:r>
      <w:r>
        <w:rPr>
          <w:lang w:val="uk-UA"/>
        </w:rPr>
        <w:t xml:space="preserve"> визначено функцію </w:t>
      </w:r>
      <w:r w:rsidRPr="00F33F49">
        <w:rPr>
          <w:position w:val="-4"/>
          <w:lang w:val="uk-UA"/>
        </w:rPr>
        <w:object w:dxaOrig="200" w:dyaOrig="200">
          <v:shape id="_x0000_i1030" type="#_x0000_t75" style="width:10.2pt;height:10.2pt" o:ole="">
            <v:imagedata r:id="rId14" o:title=""/>
          </v:shape>
          <o:OLEObject Type="Embed" ProgID="Equation.3" ShapeID="_x0000_i1030" DrawAspect="Content" ObjectID="_1730761259" r:id="rId15"/>
        </w:object>
      </w:r>
      <w:r>
        <w:rPr>
          <w:lang w:val="uk-UA"/>
        </w:rPr>
        <w:t xml:space="preserve"> від двох змінних </w:t>
      </w:r>
      <w:r w:rsidRPr="00F33F49">
        <w:rPr>
          <w:position w:val="-6"/>
          <w:lang w:val="uk-UA"/>
        </w:rPr>
        <w:object w:dxaOrig="200" w:dyaOrig="220">
          <v:shape id="_x0000_i1031" type="#_x0000_t75" style="width:10.2pt;height:10.8pt" o:ole="">
            <v:imagedata r:id="rId16" o:title=""/>
          </v:shape>
          <o:OLEObject Type="Embed" ProgID="Equation.3" ShapeID="_x0000_i1031" DrawAspect="Content" ObjectID="_1730761260" r:id="rId17"/>
        </w:object>
      </w:r>
      <w:r>
        <w:rPr>
          <w:lang w:val="uk-UA"/>
        </w:rPr>
        <w:t xml:space="preserve"> і </w:t>
      </w:r>
      <w:r w:rsidRPr="00F33F49">
        <w:rPr>
          <w:position w:val="-10"/>
          <w:lang w:val="uk-UA"/>
        </w:rPr>
        <w:object w:dxaOrig="220" w:dyaOrig="260">
          <v:shape id="_x0000_i1032" type="#_x0000_t75" style="width:10.8pt;height:13.2pt" o:ole="">
            <v:imagedata r:id="rId18" o:title=""/>
          </v:shape>
          <o:OLEObject Type="Embed" ProgID="Equation.3" ShapeID="_x0000_i1032" DrawAspect="Content" ObjectID="_1730761261" r:id="rId19"/>
        </w:object>
      </w:r>
      <w:r>
        <w:rPr>
          <w:lang w:val="uk-UA"/>
        </w:rPr>
        <w:t xml:space="preserve"> та записують </w:t>
      </w:r>
      <w:r w:rsidRPr="00F33F49">
        <w:rPr>
          <w:position w:val="-10"/>
          <w:lang w:val="uk-UA"/>
        </w:rPr>
        <w:object w:dxaOrig="1140" w:dyaOrig="320">
          <v:shape id="_x0000_i1033" type="#_x0000_t75" style="width:57pt;height:16.2pt" o:ole="">
            <v:imagedata r:id="rId20" o:title=""/>
          </v:shape>
          <o:OLEObject Type="Embed" ProgID="Equation.3" ShapeID="_x0000_i1033" DrawAspect="Content" ObjectID="_1730761262" r:id="rId21"/>
        </w:object>
      </w:r>
      <w:r>
        <w:rPr>
          <w:lang w:val="uk-UA"/>
        </w:rPr>
        <w:t xml:space="preserve">. </w:t>
      </w:r>
    </w:p>
    <w:p w:rsidR="00D45616" w:rsidRDefault="00D45616" w:rsidP="00D45616">
      <w:pPr>
        <w:ind w:firstLine="708"/>
        <w:jc w:val="both"/>
        <w:rPr>
          <w:lang w:val="uk-UA"/>
        </w:rPr>
      </w:pPr>
      <w:r>
        <w:rPr>
          <w:lang w:val="uk-UA"/>
        </w:rPr>
        <w:t xml:space="preserve">Прикладом такої функції може бути площа прямокутника із сторонами </w:t>
      </w:r>
      <w:r w:rsidRPr="00E3586E">
        <w:rPr>
          <w:position w:val="-6"/>
          <w:lang w:val="uk-UA"/>
        </w:rPr>
        <w:object w:dxaOrig="200" w:dyaOrig="220">
          <v:shape id="_x0000_i1034" type="#_x0000_t75" style="width:10.2pt;height:10.8pt" o:ole="">
            <v:imagedata r:id="rId22" o:title=""/>
          </v:shape>
          <o:OLEObject Type="Embed" ProgID="Equation.3" ShapeID="_x0000_i1034" DrawAspect="Content" ObjectID="_1730761263" r:id="rId23"/>
        </w:object>
      </w:r>
      <w:r>
        <w:rPr>
          <w:lang w:val="uk-UA"/>
        </w:rPr>
        <w:t xml:space="preserve"> та </w:t>
      </w:r>
      <w:r w:rsidRPr="00E3586E">
        <w:rPr>
          <w:position w:val="-6"/>
          <w:lang w:val="uk-UA"/>
        </w:rPr>
        <w:object w:dxaOrig="200" w:dyaOrig="279">
          <v:shape id="_x0000_i1035" type="#_x0000_t75" style="width:10.2pt;height:13.8pt" o:ole="">
            <v:imagedata r:id="rId24" o:title=""/>
          </v:shape>
          <o:OLEObject Type="Embed" ProgID="Equation.3" ShapeID="_x0000_i1035" DrawAspect="Content" ObjectID="_1730761264" r:id="rId25"/>
        </w:object>
      </w:r>
      <w:r>
        <w:rPr>
          <w:lang w:val="uk-UA"/>
        </w:rPr>
        <w:t xml:space="preserve">, що знаходиться за формулою </w:t>
      </w:r>
      <w:r w:rsidRPr="00E3586E">
        <w:rPr>
          <w:position w:val="-6"/>
          <w:lang w:val="uk-UA"/>
        </w:rPr>
        <w:object w:dxaOrig="720" w:dyaOrig="279">
          <v:shape id="_x0000_i1036" type="#_x0000_t75" style="width:36pt;height:13.8pt" o:ole="">
            <v:imagedata r:id="rId26" o:title=""/>
          </v:shape>
          <o:OLEObject Type="Embed" ProgID="Equation.3" ShapeID="_x0000_i1036" DrawAspect="Content" ObjectID="_1730761265" r:id="rId27"/>
        </w:object>
      </w:r>
      <w:r>
        <w:rPr>
          <w:lang w:val="uk-UA"/>
        </w:rPr>
        <w:t xml:space="preserve">. Тут кожній парі значень </w:t>
      </w:r>
      <w:r w:rsidRPr="00E3586E">
        <w:rPr>
          <w:position w:val="-6"/>
          <w:lang w:val="uk-UA"/>
        </w:rPr>
        <w:object w:dxaOrig="200" w:dyaOrig="220">
          <v:shape id="_x0000_i1037" type="#_x0000_t75" style="width:10.2pt;height:10.8pt" o:ole="">
            <v:imagedata r:id="rId22" o:title=""/>
          </v:shape>
          <o:OLEObject Type="Embed" ProgID="Equation.3" ShapeID="_x0000_i1037" DrawAspect="Content" ObjectID="_1730761266" r:id="rId28"/>
        </w:object>
      </w:r>
      <w:r>
        <w:rPr>
          <w:lang w:val="uk-UA"/>
        </w:rPr>
        <w:t xml:space="preserve"> і </w:t>
      </w:r>
      <w:r w:rsidRPr="00E3586E">
        <w:rPr>
          <w:position w:val="-6"/>
          <w:lang w:val="uk-UA"/>
        </w:rPr>
        <w:object w:dxaOrig="200" w:dyaOrig="279">
          <v:shape id="_x0000_i1038" type="#_x0000_t75" style="width:10.2pt;height:13.8pt" o:ole="">
            <v:imagedata r:id="rId24" o:title=""/>
          </v:shape>
          <o:OLEObject Type="Embed" ProgID="Equation.3" ShapeID="_x0000_i1038" DrawAspect="Content" ObjectID="_1730761267" r:id="rId29"/>
        </w:object>
      </w:r>
      <w:r>
        <w:rPr>
          <w:lang w:val="uk-UA"/>
        </w:rPr>
        <w:t xml:space="preserve"> відповідає єдине значення площі </w:t>
      </w:r>
      <w:r w:rsidRPr="001072FB">
        <w:rPr>
          <w:position w:val="-6"/>
          <w:lang w:val="uk-UA"/>
        </w:rPr>
        <w:object w:dxaOrig="220" w:dyaOrig="279">
          <v:shape id="_x0000_i1039" type="#_x0000_t75" style="width:10.8pt;height:13.8pt" o:ole="">
            <v:imagedata r:id="rId30" o:title=""/>
          </v:shape>
          <o:OLEObject Type="Embed" ProgID="Equation.3" ShapeID="_x0000_i1039" DrawAspect="Content" ObjectID="_1730761268" r:id="rId31"/>
        </w:object>
      </w:r>
      <w:r>
        <w:rPr>
          <w:lang w:val="uk-UA"/>
        </w:rPr>
        <w:t xml:space="preserve">, тоді функцію двох змінних можна записати формулою </w:t>
      </w:r>
      <w:r w:rsidRPr="00EC789B">
        <w:rPr>
          <w:position w:val="-10"/>
          <w:lang w:val="uk-UA"/>
        </w:rPr>
        <w:object w:dxaOrig="1140" w:dyaOrig="320">
          <v:shape id="_x0000_i1040" type="#_x0000_t75" style="width:57pt;height:16.2pt" o:ole="">
            <v:imagedata r:id="rId32" o:title=""/>
          </v:shape>
          <o:OLEObject Type="Embed" ProgID="Equation.3" ShapeID="_x0000_i1040" DrawAspect="Content" ObjectID="_1730761269" r:id="rId33"/>
        </w:object>
      </w:r>
      <w:r>
        <w:rPr>
          <w:lang w:val="uk-UA"/>
        </w:rPr>
        <w:t>.</w:t>
      </w:r>
    </w:p>
    <w:p w:rsidR="00D45616" w:rsidRDefault="00D45616" w:rsidP="00D45616">
      <w:pPr>
        <w:jc w:val="both"/>
        <w:rPr>
          <w:lang w:val="uk-UA"/>
        </w:rPr>
      </w:pPr>
      <w:r>
        <w:rPr>
          <w:lang w:val="uk-UA"/>
        </w:rPr>
        <w:tab/>
        <w:t xml:space="preserve">Змінна </w:t>
      </w:r>
      <w:r w:rsidRPr="00EC789B">
        <w:rPr>
          <w:position w:val="-4"/>
          <w:lang w:val="uk-UA"/>
        </w:rPr>
        <w:object w:dxaOrig="200" w:dyaOrig="200">
          <v:shape id="_x0000_i1041" type="#_x0000_t75" style="width:10.2pt;height:10.2pt" o:ole="">
            <v:imagedata r:id="rId34" o:title=""/>
          </v:shape>
          <o:OLEObject Type="Embed" ProgID="Equation.3" ShapeID="_x0000_i1041" DrawAspect="Content" ObjectID="_1730761270" r:id="rId35"/>
        </w:object>
      </w:r>
      <w:r>
        <w:rPr>
          <w:lang w:val="uk-UA"/>
        </w:rPr>
        <w:t xml:space="preserve"> називається залежною змінною (функцією), а змінні </w:t>
      </w:r>
      <w:r w:rsidRPr="00EC789B">
        <w:rPr>
          <w:position w:val="-6"/>
          <w:lang w:val="uk-UA"/>
        </w:rPr>
        <w:object w:dxaOrig="200" w:dyaOrig="220">
          <v:shape id="_x0000_i1042" type="#_x0000_t75" style="width:10.2pt;height:10.8pt" o:ole="">
            <v:imagedata r:id="rId36" o:title=""/>
          </v:shape>
          <o:OLEObject Type="Embed" ProgID="Equation.3" ShapeID="_x0000_i1042" DrawAspect="Content" ObjectID="_1730761271" r:id="rId37"/>
        </w:object>
      </w:r>
      <w:r>
        <w:rPr>
          <w:lang w:val="uk-UA"/>
        </w:rPr>
        <w:t xml:space="preserve"> та </w:t>
      </w:r>
      <w:r w:rsidRPr="00EC789B">
        <w:rPr>
          <w:position w:val="-10"/>
          <w:lang w:val="uk-UA"/>
        </w:rPr>
        <w:object w:dxaOrig="220" w:dyaOrig="260">
          <v:shape id="_x0000_i1043" type="#_x0000_t75" style="width:10.8pt;height:13.2pt" o:ole="">
            <v:imagedata r:id="rId38" o:title=""/>
          </v:shape>
          <o:OLEObject Type="Embed" ProgID="Equation.3" ShapeID="_x0000_i1043" DrawAspect="Content" ObjectID="_1730761272" r:id="rId39"/>
        </w:object>
      </w:r>
      <w:r>
        <w:rPr>
          <w:lang w:val="uk-UA"/>
        </w:rPr>
        <w:t xml:space="preserve"> - незалежними змінними (аргументами). </w:t>
      </w:r>
    </w:p>
    <w:p w:rsidR="00D45616" w:rsidRDefault="00D45616" w:rsidP="00D45616">
      <w:pPr>
        <w:ind w:firstLine="708"/>
        <w:jc w:val="both"/>
        <w:rPr>
          <w:lang w:val="uk-UA"/>
        </w:rPr>
      </w:pPr>
      <w:r w:rsidRPr="002C508D">
        <w:rPr>
          <w:lang w:val="uk-UA"/>
        </w:rPr>
        <w:t xml:space="preserve">За аналогією з функцією однієї змінної </w:t>
      </w:r>
      <w:r w:rsidRPr="0022177F">
        <w:rPr>
          <w:position w:val="-10"/>
          <w:lang w:val="uk-UA"/>
        </w:rPr>
        <w:object w:dxaOrig="920" w:dyaOrig="320">
          <v:shape id="_x0000_i1044" type="#_x0000_t75" style="width:46.2pt;height:16.2pt" o:ole="">
            <v:imagedata r:id="rId40" o:title=""/>
          </v:shape>
          <o:OLEObject Type="Embed" ProgID="Equation.3" ShapeID="_x0000_i1044" DrawAspect="Content" ObjectID="_1730761273" r:id="rId41"/>
        </w:object>
      </w:r>
      <w:r>
        <w:rPr>
          <w:lang w:val="uk-UA"/>
        </w:rPr>
        <w:t xml:space="preserve"> та функцією двох змінних </w:t>
      </w:r>
      <w:r w:rsidRPr="00F33F49">
        <w:rPr>
          <w:position w:val="-10"/>
          <w:lang w:val="uk-UA"/>
        </w:rPr>
        <w:object w:dxaOrig="1140" w:dyaOrig="320">
          <v:shape id="_x0000_i1045" type="#_x0000_t75" style="width:57pt;height:16.2pt" o:ole="">
            <v:imagedata r:id="rId20" o:title=""/>
          </v:shape>
          <o:OLEObject Type="Embed" ProgID="Equation.3" ShapeID="_x0000_i1045" DrawAspect="Content" ObjectID="_1730761274" r:id="rId42"/>
        </w:object>
      </w:r>
      <w:r w:rsidRPr="002C508D">
        <w:rPr>
          <w:lang w:val="uk-UA"/>
        </w:rPr>
        <w:t xml:space="preserve"> можна розглядати функцію, яка буде залежати від кількох незалежних змінних </w:t>
      </w:r>
      <w:r w:rsidRPr="002C508D">
        <w:rPr>
          <w:position w:val="-12"/>
          <w:lang w:val="uk-UA"/>
        </w:rPr>
        <w:object w:dxaOrig="1120" w:dyaOrig="360">
          <v:shape id="_x0000_i1046" type="#_x0000_t75" style="width:55.8pt;height:18pt" o:ole="">
            <v:imagedata r:id="rId43" o:title=""/>
          </v:shape>
          <o:OLEObject Type="Embed" ProgID="Equation.3" ShapeID="_x0000_i1046" DrawAspect="Content" ObjectID="_1730761275" r:id="rId44"/>
        </w:object>
      </w:r>
      <w:r w:rsidRPr="002C508D">
        <w:rPr>
          <w:lang w:val="uk-UA"/>
        </w:rPr>
        <w:t>. У загальному випадку це можна записати у вигляді:</w:t>
      </w:r>
    </w:p>
    <w:p w:rsidR="00D45616" w:rsidRPr="002C508D" w:rsidRDefault="00D45616" w:rsidP="00D45616">
      <w:pPr>
        <w:ind w:firstLine="708"/>
        <w:jc w:val="both"/>
        <w:rPr>
          <w:lang w:val="uk-UA"/>
        </w:rPr>
      </w:pPr>
    </w:p>
    <w:p w:rsidR="00D45616" w:rsidRPr="002C508D" w:rsidRDefault="00D45616" w:rsidP="00D45616">
      <w:pPr>
        <w:jc w:val="center"/>
        <w:rPr>
          <w:lang w:val="uk-UA"/>
        </w:rPr>
      </w:pPr>
      <w:r w:rsidRPr="002C508D">
        <w:rPr>
          <w:position w:val="-12"/>
          <w:lang w:val="uk-UA"/>
        </w:rPr>
        <w:object w:dxaOrig="1680" w:dyaOrig="360">
          <v:shape id="_x0000_i1047" type="#_x0000_t75" style="width:84pt;height:18pt" o:ole="">
            <v:imagedata r:id="rId45" o:title=""/>
          </v:shape>
          <o:OLEObject Type="Embed" ProgID="Equation.3" ShapeID="_x0000_i1047" DrawAspect="Content" ObjectID="_1730761276" r:id="rId46"/>
        </w:object>
      </w:r>
    </w:p>
    <w:p w:rsidR="00D45616" w:rsidRDefault="00D45616" w:rsidP="00D45616">
      <w:pPr>
        <w:jc w:val="both"/>
        <w:rPr>
          <w:lang w:val="uk-UA"/>
        </w:rPr>
      </w:pPr>
    </w:p>
    <w:p w:rsidR="00D45616" w:rsidRPr="002C508D" w:rsidRDefault="00D45616" w:rsidP="00D45616">
      <w:pPr>
        <w:jc w:val="both"/>
        <w:rPr>
          <w:lang w:val="uk-UA"/>
        </w:rPr>
      </w:pPr>
      <w:r>
        <w:rPr>
          <w:lang w:val="uk-UA"/>
        </w:rPr>
        <w:t>Тоді н</w:t>
      </w:r>
      <w:r w:rsidRPr="002C508D">
        <w:rPr>
          <w:lang w:val="uk-UA"/>
        </w:rPr>
        <w:t xml:space="preserve">езалежні змінні </w:t>
      </w:r>
      <w:r w:rsidRPr="002C508D">
        <w:rPr>
          <w:position w:val="-12"/>
          <w:lang w:val="uk-UA"/>
        </w:rPr>
        <w:object w:dxaOrig="1040" w:dyaOrig="380">
          <v:shape id="_x0000_i1048" type="#_x0000_t75" style="width:52.2pt;height:19.2pt" o:ole="">
            <v:imagedata r:id="rId47" o:title=""/>
          </v:shape>
          <o:OLEObject Type="Embed" ProgID="Equation.3" ShapeID="_x0000_i1048" DrawAspect="Content" ObjectID="_1730761277" r:id="rId48"/>
        </w:object>
      </w:r>
      <w:r w:rsidRPr="002C508D">
        <w:rPr>
          <w:lang w:val="uk-UA"/>
        </w:rPr>
        <w:t xml:space="preserve"> називають </w:t>
      </w:r>
      <w:r w:rsidRPr="002C508D">
        <w:rPr>
          <w:b/>
          <w:bCs/>
          <w:lang w:val="uk-UA"/>
        </w:rPr>
        <w:t>аргументами</w:t>
      </w:r>
      <w:r w:rsidRPr="002C508D">
        <w:rPr>
          <w:lang w:val="uk-UA"/>
        </w:rPr>
        <w:t xml:space="preserve">, а залежну змінну </w:t>
      </w:r>
      <w:r w:rsidRPr="002C508D">
        <w:rPr>
          <w:position w:val="-12"/>
          <w:lang w:val="uk-UA"/>
        </w:rPr>
        <w:object w:dxaOrig="240" w:dyaOrig="300">
          <v:shape id="_x0000_i1049" type="#_x0000_t75" style="width:12pt;height:15pt" o:ole="">
            <v:imagedata r:id="rId49" o:title=""/>
          </v:shape>
          <o:OLEObject Type="Embed" ProgID="Equation.3" ShapeID="_x0000_i1049" DrawAspect="Content" ObjectID="_1730761278" r:id="rId50"/>
        </w:object>
      </w:r>
      <w:r w:rsidRPr="002C508D">
        <w:rPr>
          <w:lang w:val="uk-UA"/>
        </w:rPr>
        <w:t xml:space="preserve"> - </w:t>
      </w:r>
      <w:r w:rsidRPr="002C508D">
        <w:rPr>
          <w:b/>
          <w:bCs/>
          <w:lang w:val="uk-UA"/>
        </w:rPr>
        <w:t>функцією</w:t>
      </w:r>
      <w:r w:rsidRPr="002C508D">
        <w:rPr>
          <w:lang w:val="uk-UA"/>
        </w:rPr>
        <w:t xml:space="preserve">. </w:t>
      </w:r>
    </w:p>
    <w:p w:rsidR="00D45616" w:rsidRDefault="00D45616" w:rsidP="00D45616">
      <w:pPr>
        <w:ind w:firstLine="708"/>
        <w:jc w:val="both"/>
        <w:rPr>
          <w:b/>
          <w:i/>
          <w:lang w:val="uk-UA"/>
        </w:rPr>
      </w:pPr>
    </w:p>
    <w:p w:rsidR="00D45616" w:rsidRPr="007034E2" w:rsidRDefault="00D45616" w:rsidP="00D45616">
      <w:pPr>
        <w:ind w:firstLine="708"/>
        <w:jc w:val="both"/>
        <w:rPr>
          <w:i/>
          <w:lang w:val="uk-UA"/>
        </w:rPr>
      </w:pPr>
      <w:r w:rsidRPr="007034E2">
        <w:rPr>
          <w:b/>
          <w:i/>
          <w:lang w:val="uk-UA"/>
        </w:rPr>
        <w:t>Означення</w:t>
      </w:r>
      <w:r>
        <w:rPr>
          <w:i/>
          <w:lang w:val="uk-UA"/>
        </w:rPr>
        <w:t>.</w:t>
      </w:r>
      <w:r w:rsidRPr="007034E2">
        <w:rPr>
          <w:i/>
          <w:lang w:val="uk-UA"/>
        </w:rPr>
        <w:t xml:space="preserve"> Закон, за яким у відповідність значенням аргументів </w:t>
      </w:r>
      <w:r w:rsidRPr="007034E2">
        <w:rPr>
          <w:i/>
          <w:position w:val="-12"/>
          <w:lang w:val="uk-UA"/>
        </w:rPr>
        <w:object w:dxaOrig="940" w:dyaOrig="360">
          <v:shape id="_x0000_i1050" type="#_x0000_t75" style="width:46.8pt;height:18pt" o:ole="">
            <v:imagedata r:id="rId51" o:title=""/>
          </v:shape>
          <o:OLEObject Type="Embed" ProgID="Equation.3" ShapeID="_x0000_i1050" DrawAspect="Content" ObjectID="_1730761279" r:id="rId52"/>
        </w:object>
      </w:r>
      <w:r w:rsidRPr="007034E2">
        <w:rPr>
          <w:i/>
          <w:lang w:val="uk-UA"/>
        </w:rPr>
        <w:t xml:space="preserve"> ставиться деяке значення </w:t>
      </w:r>
      <w:r w:rsidRPr="007034E2">
        <w:rPr>
          <w:i/>
          <w:position w:val="-12"/>
          <w:lang w:val="uk-UA"/>
        </w:rPr>
        <w:object w:dxaOrig="240" w:dyaOrig="300">
          <v:shape id="_x0000_i1051" type="#_x0000_t75" style="width:12pt;height:15pt" o:ole="">
            <v:imagedata r:id="rId49" o:title=""/>
          </v:shape>
          <o:OLEObject Type="Embed" ProgID="Equation.3" ShapeID="_x0000_i1051" DrawAspect="Content" ObjectID="_1730761280" r:id="rId53"/>
        </w:object>
      </w:r>
      <w:r w:rsidRPr="007034E2">
        <w:rPr>
          <w:i/>
          <w:lang w:val="uk-UA"/>
        </w:rPr>
        <w:t xml:space="preserve"> називається </w:t>
      </w:r>
      <w:r w:rsidRPr="007034E2">
        <w:rPr>
          <w:b/>
          <w:bCs/>
          <w:i/>
          <w:lang w:val="uk-UA"/>
        </w:rPr>
        <w:t>функцією</w:t>
      </w:r>
      <w:r w:rsidRPr="007034E2">
        <w:rPr>
          <w:i/>
          <w:lang w:val="uk-UA"/>
        </w:rPr>
        <w:t>.</w:t>
      </w:r>
    </w:p>
    <w:p w:rsidR="00D45616" w:rsidRPr="002C508D" w:rsidRDefault="00D45616" w:rsidP="00D45616">
      <w:pPr>
        <w:ind w:firstLine="708"/>
        <w:jc w:val="both"/>
        <w:rPr>
          <w:u w:val="single"/>
          <w:lang w:val="uk-UA"/>
        </w:rPr>
      </w:pPr>
    </w:p>
    <w:p w:rsidR="00D45616" w:rsidRDefault="00D45616" w:rsidP="00D45616">
      <w:pPr>
        <w:ind w:firstLine="708"/>
        <w:jc w:val="both"/>
        <w:rPr>
          <w:i/>
          <w:lang w:val="uk-UA"/>
        </w:rPr>
      </w:pPr>
      <w:r w:rsidRPr="0007159E">
        <w:rPr>
          <w:b/>
          <w:i/>
          <w:lang w:val="uk-UA"/>
        </w:rPr>
        <w:t>Означення</w:t>
      </w:r>
      <w:r>
        <w:rPr>
          <w:b/>
          <w:i/>
          <w:lang w:val="uk-UA"/>
        </w:rPr>
        <w:t>.</w:t>
      </w:r>
      <w:r w:rsidRPr="007034E2">
        <w:rPr>
          <w:i/>
          <w:lang w:val="uk-UA"/>
        </w:rPr>
        <w:t xml:space="preserve"> сукупність значень </w:t>
      </w:r>
      <w:r w:rsidRPr="007034E2">
        <w:rPr>
          <w:i/>
          <w:position w:val="-12"/>
          <w:lang w:val="uk-UA"/>
        </w:rPr>
        <w:object w:dxaOrig="639" w:dyaOrig="360">
          <v:shape id="_x0000_i1052" type="#_x0000_t75" style="width:31.8pt;height:18pt" o:ole="">
            <v:imagedata r:id="rId54" o:title=""/>
          </v:shape>
          <o:OLEObject Type="Embed" ProgID="Equation.3" ShapeID="_x0000_i1052" DrawAspect="Content" ObjectID="_1730761281" r:id="rId55"/>
        </w:object>
      </w:r>
      <w:r w:rsidRPr="007034E2">
        <w:rPr>
          <w:i/>
          <w:lang w:val="uk-UA"/>
        </w:rPr>
        <w:t xml:space="preserve"> для яких вираз </w:t>
      </w:r>
      <w:r w:rsidRPr="007034E2">
        <w:rPr>
          <w:i/>
          <w:position w:val="-12"/>
          <w:lang w:val="uk-UA"/>
        </w:rPr>
        <w:object w:dxaOrig="999" w:dyaOrig="360">
          <v:shape id="_x0000_i1053" type="#_x0000_t75" style="width:49.8pt;height:18pt" o:ole="">
            <v:imagedata r:id="rId56" o:title=""/>
          </v:shape>
          <o:OLEObject Type="Embed" ProgID="Equation.3" ShapeID="_x0000_i1053" DrawAspect="Content" ObjectID="_1730761282" r:id="rId57"/>
        </w:object>
      </w:r>
      <w:r w:rsidRPr="007034E2">
        <w:rPr>
          <w:i/>
          <w:lang w:val="uk-UA"/>
        </w:rPr>
        <w:t xml:space="preserve">має зміст називається </w:t>
      </w:r>
      <w:r w:rsidRPr="007034E2">
        <w:rPr>
          <w:b/>
          <w:bCs/>
          <w:i/>
          <w:lang w:val="uk-UA"/>
        </w:rPr>
        <w:t>областю визначення функції</w:t>
      </w:r>
      <w:r>
        <w:rPr>
          <w:b/>
          <w:bCs/>
          <w:i/>
          <w:lang w:val="uk-UA"/>
        </w:rPr>
        <w:t xml:space="preserve"> </w:t>
      </w:r>
      <w:r w:rsidRPr="00EC19F9">
        <w:rPr>
          <w:bCs/>
          <w:i/>
          <w:lang w:val="uk-UA"/>
        </w:rPr>
        <w:t>і позначається</w:t>
      </w:r>
      <w:r w:rsidRPr="00EC19F9">
        <w:rPr>
          <w:i/>
          <w:lang w:val="uk-UA"/>
        </w:rPr>
        <w:t xml:space="preserve"> </w:t>
      </w:r>
      <w:r w:rsidRPr="00EC19F9">
        <w:rPr>
          <w:i/>
          <w:position w:val="-10"/>
          <w:lang w:val="uk-UA"/>
        </w:rPr>
        <w:object w:dxaOrig="600" w:dyaOrig="320">
          <v:shape id="_x0000_i1054" type="#_x0000_t75" style="width:30pt;height:16.2pt" o:ole="">
            <v:imagedata r:id="rId58" o:title=""/>
          </v:shape>
          <o:OLEObject Type="Embed" ProgID="Equation.3" ShapeID="_x0000_i1054" DrawAspect="Content" ObjectID="_1730761283" r:id="rId59"/>
        </w:object>
      </w:r>
      <w:r>
        <w:rPr>
          <w:i/>
          <w:lang w:val="uk-UA"/>
        </w:rPr>
        <w:t xml:space="preserve"> або </w:t>
      </w:r>
      <w:r w:rsidRPr="00EC19F9">
        <w:rPr>
          <w:i/>
          <w:position w:val="-4"/>
          <w:lang w:val="uk-UA"/>
        </w:rPr>
        <w:object w:dxaOrig="260" w:dyaOrig="260">
          <v:shape id="_x0000_i1055" type="#_x0000_t75" style="width:13.2pt;height:13.2pt" o:ole="">
            <v:imagedata r:id="rId60" o:title=""/>
          </v:shape>
          <o:OLEObject Type="Embed" ProgID="Equation.3" ShapeID="_x0000_i1055" DrawAspect="Content" ObjectID="_1730761284" r:id="rId61"/>
        </w:object>
      </w:r>
      <w:r w:rsidRPr="007034E2">
        <w:rPr>
          <w:i/>
          <w:lang w:val="uk-UA"/>
        </w:rPr>
        <w:t xml:space="preserve">, а значення які при цьому приймає залежна змінна, утворюють </w:t>
      </w:r>
      <w:r w:rsidRPr="007034E2">
        <w:rPr>
          <w:b/>
          <w:bCs/>
          <w:i/>
          <w:lang w:val="uk-UA"/>
        </w:rPr>
        <w:t>область значень функції</w:t>
      </w:r>
      <w:r>
        <w:rPr>
          <w:b/>
          <w:bCs/>
          <w:i/>
          <w:lang w:val="uk-UA"/>
        </w:rPr>
        <w:t xml:space="preserve"> </w:t>
      </w:r>
      <w:r>
        <w:rPr>
          <w:bCs/>
          <w:i/>
          <w:lang w:val="uk-UA"/>
        </w:rPr>
        <w:t>(</w:t>
      </w:r>
      <w:r w:rsidRPr="00EC19F9">
        <w:rPr>
          <w:bCs/>
          <w:i/>
          <w:position w:val="-10"/>
          <w:lang w:val="uk-UA"/>
        </w:rPr>
        <w:object w:dxaOrig="580" w:dyaOrig="320">
          <v:shape id="_x0000_i1056" type="#_x0000_t75" style="width:28.8pt;height:16.2pt" o:ole="">
            <v:imagedata r:id="rId62" o:title=""/>
          </v:shape>
          <o:OLEObject Type="Embed" ProgID="Equation.3" ShapeID="_x0000_i1056" DrawAspect="Content" ObjectID="_1730761285" r:id="rId63"/>
        </w:object>
      </w:r>
      <w:r>
        <w:rPr>
          <w:bCs/>
          <w:i/>
          <w:lang w:val="uk-UA"/>
        </w:rPr>
        <w:t xml:space="preserve"> або </w:t>
      </w:r>
      <w:r w:rsidRPr="00EC19F9">
        <w:rPr>
          <w:bCs/>
          <w:i/>
          <w:position w:val="-4"/>
          <w:lang w:val="uk-UA"/>
        </w:rPr>
        <w:object w:dxaOrig="240" w:dyaOrig="260">
          <v:shape id="_x0000_i1057" type="#_x0000_t75" style="width:12pt;height:13.2pt" o:ole="">
            <v:imagedata r:id="rId64" o:title=""/>
          </v:shape>
          <o:OLEObject Type="Embed" ProgID="Equation.3" ShapeID="_x0000_i1057" DrawAspect="Content" ObjectID="_1730761286" r:id="rId65"/>
        </w:object>
      </w:r>
      <w:r>
        <w:rPr>
          <w:bCs/>
          <w:i/>
          <w:lang w:val="uk-UA"/>
        </w:rPr>
        <w:t>)</w:t>
      </w:r>
      <w:r w:rsidRPr="007034E2">
        <w:rPr>
          <w:i/>
          <w:lang w:val="uk-UA"/>
        </w:rPr>
        <w:t>.</w:t>
      </w:r>
    </w:p>
    <w:p w:rsidR="00D45616" w:rsidRDefault="00D45616" w:rsidP="00D45616">
      <w:pPr>
        <w:ind w:firstLine="708"/>
        <w:jc w:val="both"/>
        <w:rPr>
          <w:lang w:val="uk-UA"/>
        </w:rPr>
      </w:pPr>
    </w:p>
    <w:p w:rsidR="00D45616" w:rsidRPr="00EC19F9" w:rsidRDefault="00D45616" w:rsidP="00D45616">
      <w:pPr>
        <w:ind w:firstLine="708"/>
        <w:jc w:val="both"/>
        <w:rPr>
          <w:lang w:val="uk-UA"/>
        </w:rPr>
      </w:pPr>
      <w:r>
        <w:rPr>
          <w:lang w:val="uk-UA"/>
        </w:rPr>
        <w:t xml:space="preserve">Лінія, що обмежує область визначення називають її </w:t>
      </w:r>
      <w:r w:rsidRPr="005903B7">
        <w:rPr>
          <w:i/>
          <w:lang w:val="uk-UA"/>
        </w:rPr>
        <w:t>межею</w:t>
      </w:r>
      <w:r>
        <w:rPr>
          <w:lang w:val="uk-UA"/>
        </w:rPr>
        <w:t xml:space="preserve">. Точки області, які не лежать на її межі, називаються внутрішніми. Область, яка містить одні внутрішні точки, називається </w:t>
      </w:r>
      <w:r w:rsidRPr="005903B7">
        <w:rPr>
          <w:i/>
          <w:lang w:val="uk-UA"/>
        </w:rPr>
        <w:t>відкритою</w:t>
      </w:r>
      <w:r>
        <w:rPr>
          <w:lang w:val="uk-UA"/>
        </w:rPr>
        <w:t xml:space="preserve">. Якщо ж до області визначення належать і всі точки межі, то така область називається </w:t>
      </w:r>
      <w:r w:rsidRPr="005903B7">
        <w:rPr>
          <w:i/>
          <w:lang w:val="uk-UA"/>
        </w:rPr>
        <w:t>замкненою</w:t>
      </w:r>
      <w:r>
        <w:rPr>
          <w:lang w:val="uk-UA"/>
        </w:rPr>
        <w:t>.</w:t>
      </w:r>
    </w:p>
    <w:p w:rsidR="00D45616" w:rsidRDefault="00D45616" w:rsidP="00D45616">
      <w:pPr>
        <w:ind w:firstLine="708"/>
        <w:jc w:val="both"/>
        <w:rPr>
          <w:lang w:val="uk-UA"/>
        </w:rPr>
      </w:pPr>
      <w:r w:rsidRPr="002C508D">
        <w:rPr>
          <w:lang w:val="uk-UA"/>
        </w:rPr>
        <w:t>Для функції багатьох змінних справедливо багато понять і тверджень як і для функції однієї змінної.</w:t>
      </w:r>
      <w:r>
        <w:rPr>
          <w:lang w:val="uk-UA"/>
        </w:rPr>
        <w:t xml:space="preserve"> Зокрема, способи задання функції двох змінних. </w:t>
      </w:r>
    </w:p>
    <w:p w:rsidR="00D45616" w:rsidRDefault="00D45616" w:rsidP="00D45616">
      <w:pPr>
        <w:ind w:firstLine="708"/>
        <w:jc w:val="both"/>
        <w:rPr>
          <w:lang w:val="uk-UA"/>
        </w:rPr>
      </w:pPr>
      <w:r>
        <w:rPr>
          <w:lang w:val="uk-UA"/>
        </w:rPr>
        <w:lastRenderedPageBreak/>
        <w:t xml:space="preserve">Найчастіше використовують аналітичний спосіб, коли функція задається формулою. Наприклад, </w:t>
      </w:r>
      <w:r w:rsidRPr="005903B7">
        <w:rPr>
          <w:position w:val="-10"/>
          <w:lang w:val="uk-UA"/>
        </w:rPr>
        <w:object w:dxaOrig="1140" w:dyaOrig="360">
          <v:shape id="_x0000_i1058" type="#_x0000_t75" style="width:57pt;height:18pt" o:ole="">
            <v:imagedata r:id="rId66" o:title=""/>
          </v:shape>
          <o:OLEObject Type="Embed" ProgID="Equation.3" ShapeID="_x0000_i1058" DrawAspect="Content" ObjectID="_1730761287" r:id="rId67"/>
        </w:object>
      </w:r>
      <w:r>
        <w:rPr>
          <w:lang w:val="uk-UA"/>
        </w:rPr>
        <w:t xml:space="preserve">; </w:t>
      </w:r>
      <w:r w:rsidRPr="005903B7">
        <w:rPr>
          <w:position w:val="-34"/>
          <w:lang w:val="uk-UA"/>
        </w:rPr>
        <w:object w:dxaOrig="1160" w:dyaOrig="720">
          <v:shape id="_x0000_i1059" type="#_x0000_t75" style="width:58.2pt;height:36pt" o:ole="">
            <v:imagedata r:id="rId68" o:title=""/>
          </v:shape>
          <o:OLEObject Type="Embed" ProgID="Equation.3" ShapeID="_x0000_i1059" DrawAspect="Content" ObjectID="_1730761288" r:id="rId69"/>
        </w:object>
      </w:r>
      <w:r>
        <w:rPr>
          <w:lang w:val="uk-UA"/>
        </w:rPr>
        <w:t>. Областю визначення такої функції вважається множина всіх тих точок площини, для яких задана формула має зміст.</w:t>
      </w:r>
    </w:p>
    <w:p w:rsidR="00D45616" w:rsidRDefault="00D45616" w:rsidP="00D45616">
      <w:pPr>
        <w:ind w:firstLine="708"/>
        <w:jc w:val="both"/>
        <w:rPr>
          <w:lang w:val="uk-UA"/>
        </w:rPr>
      </w:pPr>
      <w:r>
        <w:rPr>
          <w:lang w:val="uk-UA"/>
        </w:rPr>
        <w:t xml:space="preserve">У випадку графічного задання, функції двох змінних </w:t>
      </w:r>
      <w:r w:rsidRPr="008558BD">
        <w:rPr>
          <w:position w:val="-10"/>
          <w:lang w:val="uk-UA"/>
        </w:rPr>
        <w:object w:dxaOrig="1140" w:dyaOrig="320">
          <v:shape id="_x0000_i1060" type="#_x0000_t75" style="width:57pt;height:16.2pt" o:ole="">
            <v:imagedata r:id="rId70" o:title=""/>
          </v:shape>
          <o:OLEObject Type="Embed" ProgID="Equation.3" ShapeID="_x0000_i1060" DrawAspect="Content" ObjectID="_1730761289" r:id="rId71"/>
        </w:object>
      </w:r>
      <w:r>
        <w:rPr>
          <w:lang w:val="uk-UA"/>
        </w:rPr>
        <w:t xml:space="preserve"> відповідає деяка поверхня. Побудова графіків функції двох змінних часто пов’язана із значними труднощами. Тому для зображення користуються методом перерізів, який полягає в тому, що поверхню </w:t>
      </w:r>
      <w:r w:rsidRPr="008558BD">
        <w:rPr>
          <w:position w:val="-10"/>
          <w:lang w:val="uk-UA"/>
        </w:rPr>
        <w:object w:dxaOrig="1140" w:dyaOrig="320">
          <v:shape id="_x0000_i1061" type="#_x0000_t75" style="width:57pt;height:16.2pt" o:ole="">
            <v:imagedata r:id="rId72" o:title=""/>
          </v:shape>
          <o:OLEObject Type="Embed" ProgID="Equation.3" ShapeID="_x0000_i1061" DrawAspect="Content" ObjectID="_1730761290" r:id="rId73"/>
        </w:object>
      </w:r>
      <w:r>
        <w:rPr>
          <w:lang w:val="uk-UA"/>
        </w:rPr>
        <w:t xml:space="preserve"> перетинають фіксованими площинами </w:t>
      </w:r>
      <w:r w:rsidRPr="000C3673">
        <w:rPr>
          <w:position w:val="-12"/>
          <w:lang w:val="uk-UA"/>
        </w:rPr>
        <w:object w:dxaOrig="660" w:dyaOrig="360">
          <v:shape id="_x0000_i1062" type="#_x0000_t75" style="width:33pt;height:18pt" o:ole="">
            <v:imagedata r:id="rId74" o:title=""/>
          </v:shape>
          <o:OLEObject Type="Embed" ProgID="Equation.3" ShapeID="_x0000_i1062" DrawAspect="Content" ObjectID="_1730761291" r:id="rId75"/>
        </w:object>
      </w:r>
      <w:r>
        <w:rPr>
          <w:lang w:val="uk-UA"/>
        </w:rPr>
        <w:t xml:space="preserve"> та </w:t>
      </w:r>
      <w:r w:rsidRPr="000C3673">
        <w:rPr>
          <w:position w:val="-12"/>
          <w:lang w:val="uk-UA"/>
        </w:rPr>
        <w:object w:dxaOrig="680" w:dyaOrig="360">
          <v:shape id="_x0000_i1063" type="#_x0000_t75" style="width:34.2pt;height:18pt" o:ole="">
            <v:imagedata r:id="rId76" o:title=""/>
          </v:shape>
          <o:OLEObject Type="Embed" ProgID="Equation.3" ShapeID="_x0000_i1063" DrawAspect="Content" ObjectID="_1730761292" r:id="rId77"/>
        </w:object>
      </w:r>
      <w:r>
        <w:rPr>
          <w:lang w:val="uk-UA"/>
        </w:rPr>
        <w:t xml:space="preserve"> і за графіками кривих </w:t>
      </w:r>
      <w:r w:rsidRPr="000C3673">
        <w:rPr>
          <w:position w:val="-12"/>
          <w:lang w:val="uk-UA"/>
        </w:rPr>
        <w:object w:dxaOrig="1219" w:dyaOrig="360">
          <v:shape id="_x0000_i1064" type="#_x0000_t75" style="width:61.2pt;height:18pt" o:ole="">
            <v:imagedata r:id="rId78" o:title=""/>
          </v:shape>
          <o:OLEObject Type="Embed" ProgID="Equation.3" ShapeID="_x0000_i1064" DrawAspect="Content" ObjectID="_1730761293" r:id="rId79"/>
        </w:object>
      </w:r>
      <w:r>
        <w:rPr>
          <w:lang w:val="uk-UA"/>
        </w:rPr>
        <w:t xml:space="preserve"> та </w:t>
      </w:r>
      <w:r w:rsidRPr="000C3673">
        <w:rPr>
          <w:position w:val="-12"/>
          <w:lang w:val="uk-UA"/>
        </w:rPr>
        <w:object w:dxaOrig="1219" w:dyaOrig="360">
          <v:shape id="_x0000_i1065" type="#_x0000_t75" style="width:61.2pt;height:18pt" o:ole="">
            <v:imagedata r:id="rId80" o:title=""/>
          </v:shape>
          <o:OLEObject Type="Embed" ProgID="Equation.3" ShapeID="_x0000_i1065" DrawAspect="Content" ObjectID="_1730761294" r:id="rId81"/>
        </w:object>
      </w:r>
      <w:r>
        <w:rPr>
          <w:lang w:val="uk-UA"/>
        </w:rPr>
        <w:t xml:space="preserve"> визначають графік функції </w:t>
      </w:r>
      <w:r w:rsidRPr="008558BD">
        <w:rPr>
          <w:position w:val="-10"/>
          <w:lang w:val="uk-UA"/>
        </w:rPr>
        <w:object w:dxaOrig="1140" w:dyaOrig="320">
          <v:shape id="_x0000_i1066" type="#_x0000_t75" style="width:57pt;height:16.2pt" o:ole="">
            <v:imagedata r:id="rId82" o:title=""/>
          </v:shape>
          <o:OLEObject Type="Embed" ProgID="Equation.3" ShapeID="_x0000_i1066" DrawAspect="Content" ObjectID="_1730761295" r:id="rId83"/>
        </w:object>
      </w:r>
      <w:r>
        <w:rPr>
          <w:lang w:val="uk-UA"/>
        </w:rPr>
        <w:t xml:space="preserve">. </w:t>
      </w:r>
    </w:p>
    <w:p w:rsidR="00D45616" w:rsidRDefault="00D45616" w:rsidP="00D45616">
      <w:pPr>
        <w:ind w:firstLine="708"/>
        <w:jc w:val="both"/>
        <w:rPr>
          <w:lang w:val="uk-UA"/>
        </w:rPr>
      </w:pPr>
    </w:p>
    <w:p w:rsidR="00D45616" w:rsidRDefault="00BD2A73" w:rsidP="00D45616">
      <w:pPr>
        <w:ind w:firstLine="708"/>
        <w:jc w:val="center"/>
        <w:rPr>
          <w:lang w:val="uk-UA"/>
        </w:rPr>
      </w:pPr>
      <w:r w:rsidRPr="005F4F1C">
        <w:rPr>
          <w:noProof/>
        </w:rPr>
        <w:drawing>
          <wp:inline distT="0" distB="0" distL="0" distR="0">
            <wp:extent cx="3444240" cy="263652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444240" cy="2636520"/>
                    </a:xfrm>
                    <a:prstGeom prst="rect">
                      <a:avLst/>
                    </a:prstGeom>
                    <a:noFill/>
                    <a:ln>
                      <a:noFill/>
                    </a:ln>
                  </pic:spPr>
                </pic:pic>
              </a:graphicData>
            </a:graphic>
          </wp:inline>
        </w:drawing>
      </w:r>
    </w:p>
    <w:p w:rsidR="00D45616" w:rsidRDefault="00D45616" w:rsidP="00D45616">
      <w:pPr>
        <w:ind w:firstLine="708"/>
        <w:rPr>
          <w:lang w:val="uk-UA"/>
        </w:rPr>
      </w:pPr>
    </w:p>
    <w:p w:rsidR="00D45616" w:rsidRDefault="00D45616" w:rsidP="00D45616">
      <w:pPr>
        <w:ind w:firstLine="708"/>
        <w:jc w:val="center"/>
        <w:rPr>
          <w:lang w:val="uk-UA"/>
        </w:rPr>
      </w:pPr>
      <w:r>
        <w:rPr>
          <w:lang w:val="uk-UA"/>
        </w:rPr>
        <w:t>Мал. 60</w:t>
      </w:r>
    </w:p>
    <w:p w:rsidR="00D45616" w:rsidRDefault="00D45616" w:rsidP="00D45616">
      <w:pPr>
        <w:ind w:firstLine="708"/>
        <w:jc w:val="both"/>
        <w:rPr>
          <w:lang w:val="uk-UA"/>
        </w:rPr>
      </w:pPr>
      <w:r>
        <w:rPr>
          <w:lang w:val="uk-UA"/>
        </w:rPr>
        <w:t xml:space="preserve">Можна фіксувати не лише аргументи </w:t>
      </w:r>
      <w:r w:rsidRPr="000C3673">
        <w:rPr>
          <w:position w:val="-6"/>
          <w:lang w:val="uk-UA"/>
        </w:rPr>
        <w:object w:dxaOrig="200" w:dyaOrig="220">
          <v:shape id="_x0000_i1068" type="#_x0000_t75" style="width:10.2pt;height:10.8pt" o:ole="">
            <v:imagedata r:id="rId85" o:title=""/>
          </v:shape>
          <o:OLEObject Type="Embed" ProgID="Equation.3" ShapeID="_x0000_i1068" DrawAspect="Content" ObjectID="_1730761296" r:id="rId86"/>
        </w:object>
      </w:r>
      <w:r>
        <w:rPr>
          <w:lang w:val="uk-UA"/>
        </w:rPr>
        <w:t xml:space="preserve"> чи </w:t>
      </w:r>
      <w:r w:rsidRPr="000C3673">
        <w:rPr>
          <w:position w:val="-10"/>
          <w:lang w:val="uk-UA"/>
        </w:rPr>
        <w:object w:dxaOrig="220" w:dyaOrig="260">
          <v:shape id="_x0000_i1069" type="#_x0000_t75" style="width:10.8pt;height:13.2pt" o:ole="">
            <v:imagedata r:id="rId87" o:title=""/>
          </v:shape>
          <o:OLEObject Type="Embed" ProgID="Equation.3" ShapeID="_x0000_i1069" DrawAspect="Content" ObjectID="_1730761297" r:id="rId88"/>
        </w:object>
      </w:r>
      <w:r>
        <w:rPr>
          <w:lang w:val="uk-UA"/>
        </w:rPr>
        <w:t xml:space="preserve">, а й саму функцію </w:t>
      </w:r>
      <w:r w:rsidRPr="000C3673">
        <w:rPr>
          <w:position w:val="-4"/>
          <w:lang w:val="uk-UA"/>
        </w:rPr>
        <w:object w:dxaOrig="200" w:dyaOrig="200">
          <v:shape id="_x0000_i1070" type="#_x0000_t75" style="width:10.2pt;height:10.2pt" o:ole="">
            <v:imagedata r:id="rId89" o:title=""/>
          </v:shape>
          <o:OLEObject Type="Embed" ProgID="Equation.3" ShapeID="_x0000_i1070" DrawAspect="Content" ObjectID="_1730761298" r:id="rId90"/>
        </w:object>
      </w:r>
      <w:r>
        <w:rPr>
          <w:lang w:val="uk-UA"/>
        </w:rPr>
        <w:t xml:space="preserve">. В цьому випадку відбувається перетин даної поверхні площинами </w:t>
      </w:r>
      <w:r w:rsidRPr="000C3673">
        <w:rPr>
          <w:position w:val="-6"/>
          <w:lang w:val="uk-UA"/>
        </w:rPr>
        <w:object w:dxaOrig="560" w:dyaOrig="220">
          <v:shape id="_x0000_i1071" type="#_x0000_t75" style="width:28.2pt;height:10.8pt" o:ole="">
            <v:imagedata r:id="rId91" o:title=""/>
          </v:shape>
          <o:OLEObject Type="Embed" ProgID="Equation.3" ShapeID="_x0000_i1071" DrawAspect="Content" ObjectID="_1730761299" r:id="rId92"/>
        </w:object>
      </w:r>
      <w:r>
        <w:rPr>
          <w:lang w:val="uk-UA"/>
        </w:rPr>
        <w:t xml:space="preserve">, де </w:t>
      </w:r>
      <w:r w:rsidRPr="000C3673">
        <w:rPr>
          <w:position w:val="-6"/>
          <w:lang w:val="uk-UA"/>
        </w:rPr>
        <w:object w:dxaOrig="180" w:dyaOrig="220">
          <v:shape id="_x0000_i1072" type="#_x0000_t75" style="width:9pt;height:10.8pt" o:ole="">
            <v:imagedata r:id="rId93" o:title=""/>
          </v:shape>
          <o:OLEObject Type="Embed" ProgID="Equation.3" ShapeID="_x0000_i1072" DrawAspect="Content" ObjectID="_1730761300" r:id="rId94"/>
        </w:object>
      </w:r>
      <w:r>
        <w:rPr>
          <w:lang w:val="uk-UA"/>
        </w:rPr>
        <w:t xml:space="preserve"> - довільне число, взяте з множини (області) значень </w:t>
      </w:r>
      <w:r w:rsidRPr="000C3673">
        <w:rPr>
          <w:position w:val="-4"/>
          <w:lang w:val="uk-UA"/>
        </w:rPr>
        <w:object w:dxaOrig="240" w:dyaOrig="260">
          <v:shape id="_x0000_i1073" type="#_x0000_t75" style="width:12pt;height:13.2pt" o:ole="">
            <v:imagedata r:id="rId95" o:title=""/>
          </v:shape>
          <o:OLEObject Type="Embed" ProgID="Equation.3" ShapeID="_x0000_i1073" DrawAspect="Content" ObjectID="_1730761301" r:id="rId96"/>
        </w:object>
      </w:r>
      <w:r>
        <w:rPr>
          <w:lang w:val="uk-UA"/>
        </w:rPr>
        <w:t xml:space="preserve"> даної функції. Крива </w:t>
      </w:r>
      <w:r w:rsidRPr="000C3673">
        <w:rPr>
          <w:position w:val="-10"/>
          <w:lang w:val="uk-UA"/>
        </w:rPr>
        <w:object w:dxaOrig="1120" w:dyaOrig="320">
          <v:shape id="_x0000_i1074" type="#_x0000_t75" style="width:55.8pt;height:16.2pt" o:ole="">
            <v:imagedata r:id="rId97" o:title=""/>
          </v:shape>
          <o:OLEObject Type="Embed" ProgID="Equation.3" ShapeID="_x0000_i1074" DrawAspect="Content" ObjectID="_1730761302" r:id="rId98"/>
        </w:object>
      </w:r>
      <w:r>
        <w:rPr>
          <w:lang w:val="uk-UA"/>
        </w:rPr>
        <w:t xml:space="preserve">, що при цьому отримується називається </w:t>
      </w:r>
      <w:r w:rsidRPr="000C3673">
        <w:rPr>
          <w:b/>
          <w:i/>
          <w:lang w:val="uk-UA"/>
        </w:rPr>
        <w:t>лінією рівня</w:t>
      </w:r>
      <w:r>
        <w:rPr>
          <w:lang w:val="uk-UA"/>
        </w:rPr>
        <w:t xml:space="preserve"> (або </w:t>
      </w:r>
      <w:r w:rsidRPr="000C3673">
        <w:rPr>
          <w:b/>
          <w:i/>
          <w:lang w:val="uk-UA"/>
        </w:rPr>
        <w:t>ізокривою</w:t>
      </w:r>
      <w:r>
        <w:rPr>
          <w:lang w:val="uk-UA"/>
        </w:rPr>
        <w:t xml:space="preserve">) функції двох змінних. Цей термін запозичений з картографії, де лінією рівня називають ті лінії, на яких висота точок земної поверхні над рівнем моря стала. </w:t>
      </w:r>
    </w:p>
    <w:p w:rsidR="00D45616" w:rsidRDefault="00BD2A73" w:rsidP="00D45616">
      <w:pPr>
        <w:ind w:firstLine="708"/>
        <w:jc w:val="center"/>
        <w:rPr>
          <w:lang w:val="uk-UA"/>
        </w:rPr>
      </w:pPr>
      <w:r w:rsidRPr="00B97ADC">
        <w:rPr>
          <w:noProof/>
        </w:rPr>
        <w:drawing>
          <wp:inline distT="0" distB="0" distL="0" distR="0">
            <wp:extent cx="3665220" cy="233934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665220" cy="2339340"/>
                    </a:xfrm>
                    <a:prstGeom prst="rect">
                      <a:avLst/>
                    </a:prstGeom>
                    <a:noFill/>
                    <a:ln>
                      <a:noFill/>
                    </a:ln>
                  </pic:spPr>
                </pic:pic>
              </a:graphicData>
            </a:graphic>
          </wp:inline>
        </w:drawing>
      </w:r>
    </w:p>
    <w:p w:rsidR="00D45616" w:rsidRDefault="00D45616" w:rsidP="00D45616">
      <w:pPr>
        <w:ind w:firstLine="708"/>
        <w:jc w:val="center"/>
        <w:rPr>
          <w:lang w:val="uk-UA"/>
        </w:rPr>
      </w:pPr>
    </w:p>
    <w:p w:rsidR="00D45616" w:rsidRDefault="00D45616" w:rsidP="00D45616">
      <w:pPr>
        <w:ind w:firstLine="708"/>
        <w:jc w:val="center"/>
        <w:rPr>
          <w:lang w:val="uk-UA"/>
        </w:rPr>
      </w:pPr>
      <w:r>
        <w:rPr>
          <w:lang w:val="uk-UA"/>
        </w:rPr>
        <w:t>Мал. 61</w:t>
      </w:r>
    </w:p>
    <w:p w:rsidR="00D45616" w:rsidRDefault="00D45616" w:rsidP="00D45616">
      <w:pPr>
        <w:ind w:firstLine="708"/>
        <w:rPr>
          <w:lang w:val="uk-UA"/>
        </w:rPr>
      </w:pPr>
    </w:p>
    <w:p w:rsidR="00D45616" w:rsidRDefault="00D45616" w:rsidP="00D45616">
      <w:pPr>
        <w:ind w:firstLine="708"/>
        <w:jc w:val="both"/>
        <w:rPr>
          <w:lang w:val="uk-UA"/>
        </w:rPr>
      </w:pPr>
      <w:r>
        <w:rPr>
          <w:lang w:val="uk-UA"/>
        </w:rPr>
        <w:t xml:space="preserve">Лінії рівня часто зустрічаються на практиці. При сполученні на карті поверхні Землі точок з однаковими середньодобовою температурою або середньодобовим тиском, дістанемо відповідно </w:t>
      </w:r>
      <w:r w:rsidRPr="00E86D74">
        <w:rPr>
          <w:i/>
          <w:lang w:val="uk-UA"/>
        </w:rPr>
        <w:t xml:space="preserve">ізотерми </w:t>
      </w:r>
      <w:r>
        <w:rPr>
          <w:lang w:val="uk-UA"/>
        </w:rPr>
        <w:t xml:space="preserve">та </w:t>
      </w:r>
      <w:r w:rsidRPr="00E86D74">
        <w:rPr>
          <w:i/>
          <w:lang w:val="uk-UA"/>
        </w:rPr>
        <w:t>ізобари</w:t>
      </w:r>
      <w:r>
        <w:rPr>
          <w:lang w:val="uk-UA"/>
        </w:rPr>
        <w:t>, які є важливими даними для прогнозу погоди.</w:t>
      </w:r>
    </w:p>
    <w:p w:rsidR="00D45616" w:rsidRDefault="00D45616" w:rsidP="00D45616">
      <w:pPr>
        <w:ind w:firstLine="708"/>
        <w:jc w:val="both"/>
        <w:rPr>
          <w:lang w:val="uk-UA"/>
        </w:rPr>
      </w:pPr>
      <w:r>
        <w:rPr>
          <w:lang w:val="uk-UA"/>
        </w:rPr>
        <w:t xml:space="preserve">Аналогічно до означення границі функції однієї змінної пропонується і означення границі функції двох змінних. Спочатку введемо поняття </w:t>
      </w:r>
      <w:r w:rsidRPr="004E35B0">
        <w:rPr>
          <w:position w:val="-6"/>
          <w:lang w:val="uk-UA"/>
        </w:rPr>
        <w:object w:dxaOrig="220" w:dyaOrig="279">
          <v:shape id="_x0000_i1076" type="#_x0000_t75" style="width:10.8pt;height:13.8pt" o:ole="">
            <v:imagedata r:id="rId100" o:title=""/>
          </v:shape>
          <o:OLEObject Type="Embed" ProgID="Equation.3" ShapeID="_x0000_i1076" DrawAspect="Content" ObjectID="_1730761303" r:id="rId101"/>
        </w:object>
      </w:r>
      <w:r>
        <w:rPr>
          <w:lang w:val="uk-UA"/>
        </w:rPr>
        <w:t xml:space="preserve"> - околу заданої точки </w:t>
      </w:r>
      <w:r w:rsidRPr="004E35B0">
        <w:rPr>
          <w:position w:val="-12"/>
          <w:lang w:val="uk-UA"/>
        </w:rPr>
        <w:object w:dxaOrig="1120" w:dyaOrig="360">
          <v:shape id="_x0000_i1077" type="#_x0000_t75" style="width:55.8pt;height:18pt" o:ole="">
            <v:imagedata r:id="rId102" o:title=""/>
          </v:shape>
          <o:OLEObject Type="Embed" ProgID="Equation.3" ShapeID="_x0000_i1077" DrawAspect="Content" ObjectID="_1730761304" r:id="rId103"/>
        </w:object>
      </w:r>
      <w:r>
        <w:rPr>
          <w:lang w:val="uk-UA"/>
        </w:rPr>
        <w:t xml:space="preserve">. </w:t>
      </w:r>
    </w:p>
    <w:p w:rsidR="00D45616" w:rsidRDefault="00D45616" w:rsidP="00D45616">
      <w:pPr>
        <w:ind w:firstLine="708"/>
        <w:jc w:val="both"/>
        <w:rPr>
          <w:lang w:val="uk-UA"/>
        </w:rPr>
      </w:pPr>
    </w:p>
    <w:p w:rsidR="00D45616" w:rsidRPr="004E35B0" w:rsidRDefault="00D45616" w:rsidP="00D45616">
      <w:pPr>
        <w:ind w:firstLine="708"/>
        <w:jc w:val="both"/>
        <w:rPr>
          <w:i/>
          <w:lang w:val="uk-UA"/>
        </w:rPr>
      </w:pPr>
      <w:r w:rsidRPr="004E35B0">
        <w:rPr>
          <w:b/>
          <w:i/>
          <w:lang w:val="uk-UA"/>
        </w:rPr>
        <w:lastRenderedPageBreak/>
        <w:t>Означення.</w:t>
      </w:r>
      <w:r w:rsidRPr="004E35B0">
        <w:rPr>
          <w:i/>
          <w:lang w:val="uk-UA"/>
        </w:rPr>
        <w:t xml:space="preserve"> Множина всіх точок </w:t>
      </w:r>
      <w:r w:rsidRPr="004E35B0">
        <w:rPr>
          <w:i/>
          <w:position w:val="-10"/>
          <w:lang w:val="uk-UA"/>
        </w:rPr>
        <w:object w:dxaOrig="840" w:dyaOrig="320">
          <v:shape id="_x0000_i1078" type="#_x0000_t75" style="width:42pt;height:16.2pt" o:ole="">
            <v:imagedata r:id="rId104" o:title=""/>
          </v:shape>
          <o:OLEObject Type="Embed" ProgID="Equation.3" ShapeID="_x0000_i1078" DrawAspect="Content" ObjectID="_1730761305" r:id="rId105"/>
        </w:object>
      </w:r>
      <w:r w:rsidRPr="004E35B0">
        <w:rPr>
          <w:i/>
          <w:lang w:val="uk-UA"/>
        </w:rPr>
        <w:t xml:space="preserve">, координати яких задовольняють нерівність </w:t>
      </w:r>
    </w:p>
    <w:p w:rsidR="00D45616" w:rsidRDefault="00D45616" w:rsidP="00D45616">
      <w:pPr>
        <w:ind w:left="2124" w:firstLine="708"/>
        <w:jc w:val="center"/>
        <w:rPr>
          <w:lang w:val="uk-UA"/>
        </w:rPr>
      </w:pPr>
      <w:r w:rsidRPr="004E35B0">
        <w:rPr>
          <w:i/>
          <w:position w:val="-14"/>
          <w:lang w:val="uk-UA"/>
        </w:rPr>
        <w:object w:dxaOrig="3820" w:dyaOrig="480">
          <v:shape id="_x0000_i1079" type="#_x0000_t75" style="width:190.8pt;height:24pt" o:ole="">
            <v:imagedata r:id="rId106" o:title=""/>
          </v:shape>
          <o:OLEObject Type="Embed" ProgID="Equation.3" ShapeID="_x0000_i1079" DrawAspect="Content" ObjectID="_1730761306" r:id="rId107"/>
        </w:object>
      </w:r>
      <w:r w:rsidRPr="004E35B0">
        <w:rPr>
          <w:i/>
          <w:lang w:val="uk-UA"/>
        </w:rPr>
        <w:t>,</w:t>
      </w:r>
      <w:r>
        <w:rPr>
          <w:lang w:val="uk-UA"/>
        </w:rPr>
        <w:tab/>
      </w:r>
      <w:r>
        <w:rPr>
          <w:lang w:val="uk-UA"/>
        </w:rPr>
        <w:tab/>
      </w:r>
      <w:r>
        <w:rPr>
          <w:lang w:val="uk-UA"/>
        </w:rPr>
        <w:tab/>
        <w:t>(13.1)</w:t>
      </w:r>
    </w:p>
    <w:p w:rsidR="00D45616" w:rsidRPr="004E35B0" w:rsidRDefault="00D45616" w:rsidP="00D45616">
      <w:pPr>
        <w:ind w:left="2124" w:firstLine="708"/>
        <w:jc w:val="center"/>
        <w:rPr>
          <w:lang w:val="uk-UA"/>
        </w:rPr>
      </w:pPr>
    </w:p>
    <w:p w:rsidR="00D45616" w:rsidRPr="004E35B0" w:rsidRDefault="00D45616" w:rsidP="00D45616">
      <w:pPr>
        <w:jc w:val="both"/>
        <w:rPr>
          <w:i/>
          <w:lang w:val="uk-UA"/>
        </w:rPr>
      </w:pPr>
      <w:r w:rsidRPr="004E35B0">
        <w:rPr>
          <w:i/>
          <w:lang w:val="uk-UA"/>
        </w:rPr>
        <w:t xml:space="preserve">де </w:t>
      </w:r>
      <w:r w:rsidRPr="004E35B0">
        <w:rPr>
          <w:i/>
          <w:position w:val="-12"/>
          <w:lang w:val="uk-UA"/>
        </w:rPr>
        <w:object w:dxaOrig="1060" w:dyaOrig="360">
          <v:shape id="_x0000_i1080" type="#_x0000_t75" style="width:52.8pt;height:18pt" o:ole="">
            <v:imagedata r:id="rId108" o:title=""/>
          </v:shape>
          <o:OLEObject Type="Embed" ProgID="Equation.3" ShapeID="_x0000_i1080" DrawAspect="Content" ObjectID="_1730761307" r:id="rId109"/>
        </w:object>
      </w:r>
      <w:r w:rsidRPr="004E35B0">
        <w:rPr>
          <w:i/>
          <w:lang w:val="uk-UA"/>
        </w:rPr>
        <w:t xml:space="preserve"> - відстань від точки </w:t>
      </w:r>
      <w:r w:rsidRPr="004E35B0">
        <w:rPr>
          <w:i/>
          <w:position w:val="-4"/>
          <w:lang w:val="uk-UA"/>
        </w:rPr>
        <w:object w:dxaOrig="320" w:dyaOrig="260">
          <v:shape id="_x0000_i1081" type="#_x0000_t75" style="width:16.2pt;height:13.2pt" o:ole="">
            <v:imagedata r:id="rId110" o:title=""/>
          </v:shape>
          <o:OLEObject Type="Embed" ProgID="Equation.3" ShapeID="_x0000_i1081" DrawAspect="Content" ObjectID="_1730761308" r:id="rId111"/>
        </w:object>
      </w:r>
      <w:r w:rsidRPr="004E35B0">
        <w:rPr>
          <w:i/>
          <w:lang w:val="uk-UA"/>
        </w:rPr>
        <w:t xml:space="preserve"> до </w:t>
      </w:r>
      <w:r w:rsidRPr="004E35B0">
        <w:rPr>
          <w:i/>
          <w:position w:val="-12"/>
          <w:lang w:val="uk-UA"/>
        </w:rPr>
        <w:object w:dxaOrig="380" w:dyaOrig="360">
          <v:shape id="_x0000_i1082" type="#_x0000_t75" style="width:19.2pt;height:18pt" o:ole="">
            <v:imagedata r:id="rId112" o:title=""/>
          </v:shape>
          <o:OLEObject Type="Embed" ProgID="Equation.3" ShapeID="_x0000_i1082" DrawAspect="Content" ObjectID="_1730761309" r:id="rId113"/>
        </w:object>
      </w:r>
      <w:r w:rsidRPr="004E35B0">
        <w:rPr>
          <w:i/>
          <w:lang w:val="uk-UA"/>
        </w:rPr>
        <w:t xml:space="preserve">, називається </w:t>
      </w:r>
      <w:r w:rsidRPr="004E35B0">
        <w:rPr>
          <w:b/>
          <w:i/>
          <w:position w:val="-6"/>
          <w:lang w:val="uk-UA"/>
        </w:rPr>
        <w:object w:dxaOrig="220" w:dyaOrig="279">
          <v:shape id="_x0000_i1083" type="#_x0000_t75" style="width:10.8pt;height:13.8pt" o:ole="">
            <v:imagedata r:id="rId114" o:title=""/>
          </v:shape>
          <o:OLEObject Type="Embed" ProgID="Equation.3" ShapeID="_x0000_i1083" DrawAspect="Content" ObjectID="_1730761310" r:id="rId115"/>
        </w:object>
      </w:r>
      <w:r w:rsidRPr="004E35B0">
        <w:rPr>
          <w:b/>
          <w:i/>
          <w:lang w:val="uk-UA"/>
        </w:rPr>
        <w:t xml:space="preserve">- околом точки </w:t>
      </w:r>
      <w:r w:rsidRPr="004E35B0">
        <w:rPr>
          <w:b/>
          <w:i/>
          <w:position w:val="-12"/>
          <w:lang w:val="uk-UA"/>
        </w:rPr>
        <w:object w:dxaOrig="1120" w:dyaOrig="360">
          <v:shape id="_x0000_i1084" type="#_x0000_t75" style="width:55.8pt;height:18pt" o:ole="">
            <v:imagedata r:id="rId102" o:title=""/>
          </v:shape>
          <o:OLEObject Type="Embed" ProgID="Equation.3" ShapeID="_x0000_i1084" DrawAspect="Content" ObjectID="_1730761311" r:id="rId116"/>
        </w:object>
      </w:r>
      <w:r w:rsidRPr="004E35B0">
        <w:rPr>
          <w:i/>
          <w:lang w:val="uk-UA"/>
        </w:rPr>
        <w:t>.</w:t>
      </w:r>
    </w:p>
    <w:p w:rsidR="00D45616" w:rsidRDefault="00D45616" w:rsidP="00D45616">
      <w:pPr>
        <w:jc w:val="both"/>
        <w:rPr>
          <w:lang w:val="uk-UA"/>
        </w:rPr>
      </w:pPr>
    </w:p>
    <w:p w:rsidR="00D45616" w:rsidRPr="00E86D74" w:rsidRDefault="00D45616" w:rsidP="00D45616">
      <w:pPr>
        <w:ind w:firstLine="708"/>
        <w:jc w:val="both"/>
        <w:rPr>
          <w:lang w:val="uk-UA"/>
        </w:rPr>
      </w:pPr>
      <w:r>
        <w:rPr>
          <w:lang w:val="uk-UA"/>
        </w:rPr>
        <w:t xml:space="preserve">Іншими словами, </w:t>
      </w:r>
      <w:r w:rsidRPr="004E35B0">
        <w:rPr>
          <w:position w:val="-6"/>
          <w:lang w:val="uk-UA"/>
        </w:rPr>
        <w:object w:dxaOrig="220" w:dyaOrig="279">
          <v:shape id="_x0000_i1085" type="#_x0000_t75" style="width:10.8pt;height:13.8pt" o:ole="">
            <v:imagedata r:id="rId100" o:title=""/>
          </v:shape>
          <o:OLEObject Type="Embed" ProgID="Equation.3" ShapeID="_x0000_i1085" DrawAspect="Content" ObjectID="_1730761312" r:id="rId117"/>
        </w:object>
      </w:r>
      <w:r>
        <w:rPr>
          <w:lang w:val="uk-UA"/>
        </w:rPr>
        <w:t xml:space="preserve"> - окіл деякої точки </w:t>
      </w:r>
      <w:r w:rsidRPr="004E35B0">
        <w:rPr>
          <w:position w:val="-12"/>
          <w:lang w:val="uk-UA"/>
        </w:rPr>
        <w:object w:dxaOrig="1120" w:dyaOrig="360">
          <v:shape id="_x0000_i1086" type="#_x0000_t75" style="width:55.8pt;height:18pt" o:ole="">
            <v:imagedata r:id="rId102" o:title=""/>
          </v:shape>
          <o:OLEObject Type="Embed" ProgID="Equation.3" ShapeID="_x0000_i1086" DrawAspect="Content" ObjectID="_1730761313" r:id="rId118"/>
        </w:object>
      </w:r>
      <w:r>
        <w:rPr>
          <w:lang w:val="uk-UA"/>
        </w:rPr>
        <w:t xml:space="preserve"> - це всі внутрішні точки круга з центром </w:t>
      </w:r>
      <w:r w:rsidRPr="00E86D74">
        <w:rPr>
          <w:i/>
          <w:position w:val="-12"/>
          <w:lang w:val="uk-UA"/>
        </w:rPr>
        <w:object w:dxaOrig="380" w:dyaOrig="360">
          <v:shape id="_x0000_i1087" type="#_x0000_t75" style="width:19.2pt;height:18pt" o:ole="">
            <v:imagedata r:id="rId112" o:title=""/>
          </v:shape>
          <o:OLEObject Type="Embed" ProgID="Equation.3" ShapeID="_x0000_i1087" DrawAspect="Content" ObjectID="_1730761314" r:id="rId119"/>
        </w:object>
      </w:r>
      <w:r>
        <w:rPr>
          <w:i/>
          <w:lang w:val="uk-UA"/>
        </w:rPr>
        <w:t xml:space="preserve"> </w:t>
      </w:r>
      <w:r>
        <w:rPr>
          <w:lang w:val="uk-UA"/>
        </w:rPr>
        <w:t xml:space="preserve">і радіусом </w:t>
      </w:r>
      <w:r w:rsidRPr="004E35B0">
        <w:rPr>
          <w:position w:val="-6"/>
          <w:lang w:val="uk-UA"/>
        </w:rPr>
        <w:object w:dxaOrig="220" w:dyaOrig="279">
          <v:shape id="_x0000_i1088" type="#_x0000_t75" style="width:10.8pt;height:13.8pt" o:ole="">
            <v:imagedata r:id="rId100" o:title=""/>
          </v:shape>
          <o:OLEObject Type="Embed" ProgID="Equation.3" ShapeID="_x0000_i1088" DrawAspect="Content" ObjectID="_1730761315" r:id="rId120"/>
        </w:object>
      </w:r>
      <w:r w:rsidRPr="00E86D74">
        <w:rPr>
          <w:i/>
          <w:lang w:val="uk-UA"/>
        </w:rPr>
        <w:t>.</w:t>
      </w:r>
      <w:r w:rsidRPr="00E86D74">
        <w:rPr>
          <w:lang w:val="uk-UA"/>
        </w:rPr>
        <w:t xml:space="preserve"> </w:t>
      </w:r>
    </w:p>
    <w:p w:rsidR="00D45616" w:rsidRDefault="00D45616" w:rsidP="00D45616">
      <w:pPr>
        <w:jc w:val="both"/>
        <w:rPr>
          <w:lang w:val="uk-UA"/>
        </w:rPr>
      </w:pPr>
    </w:p>
    <w:p w:rsidR="00D45616" w:rsidRPr="00A213E9" w:rsidRDefault="00D45616" w:rsidP="00D45616">
      <w:pPr>
        <w:ind w:firstLine="708"/>
        <w:jc w:val="both"/>
        <w:rPr>
          <w:i/>
          <w:lang w:val="uk-UA"/>
        </w:rPr>
      </w:pPr>
      <w:r w:rsidRPr="00A213E9">
        <w:rPr>
          <w:b/>
          <w:i/>
          <w:lang w:val="uk-UA"/>
        </w:rPr>
        <w:t xml:space="preserve">Означення (за Коші або „на мові </w:t>
      </w:r>
      <w:r w:rsidRPr="00A213E9">
        <w:rPr>
          <w:b/>
          <w:i/>
          <w:position w:val="-6"/>
          <w:lang w:val="uk-UA"/>
        </w:rPr>
        <w:object w:dxaOrig="560" w:dyaOrig="279">
          <v:shape id="_x0000_i1089" type="#_x0000_t75" style="width:28.2pt;height:13.8pt" o:ole="">
            <v:imagedata r:id="rId121" o:title=""/>
          </v:shape>
          <o:OLEObject Type="Embed" ProgID="Equation.3" ShapeID="_x0000_i1089" DrawAspect="Content" ObjectID="_1730761316" r:id="rId122"/>
        </w:object>
      </w:r>
      <w:r w:rsidRPr="00A213E9">
        <w:rPr>
          <w:b/>
          <w:i/>
          <w:lang w:val="uk-UA"/>
        </w:rPr>
        <w:t>”).</w:t>
      </w:r>
      <w:r w:rsidRPr="00A213E9">
        <w:rPr>
          <w:i/>
          <w:lang w:val="uk-UA"/>
        </w:rPr>
        <w:t xml:space="preserve"> Число А </w:t>
      </w:r>
      <w:r w:rsidRPr="00A213E9">
        <w:rPr>
          <w:b/>
          <w:i/>
          <w:lang w:val="uk-UA"/>
        </w:rPr>
        <w:t xml:space="preserve">називається границею функції </w:t>
      </w:r>
      <w:r w:rsidRPr="00A213E9">
        <w:rPr>
          <w:b/>
          <w:i/>
          <w:position w:val="-10"/>
          <w:lang w:val="uk-UA"/>
        </w:rPr>
        <w:object w:dxaOrig="1140" w:dyaOrig="320">
          <v:shape id="_x0000_i1090" type="#_x0000_t75" style="width:57pt;height:16.2pt" o:ole="">
            <v:imagedata r:id="rId123" o:title=""/>
          </v:shape>
          <o:OLEObject Type="Embed" ProgID="Equation.3" ShapeID="_x0000_i1090" DrawAspect="Content" ObjectID="_1730761317" r:id="rId124"/>
        </w:object>
      </w:r>
      <w:r w:rsidRPr="00A213E9">
        <w:rPr>
          <w:b/>
          <w:i/>
          <w:lang w:val="uk-UA"/>
        </w:rPr>
        <w:t xml:space="preserve"> в точці </w:t>
      </w:r>
      <w:r w:rsidRPr="00A213E9">
        <w:rPr>
          <w:b/>
          <w:i/>
          <w:position w:val="-12"/>
          <w:lang w:val="uk-UA"/>
        </w:rPr>
        <w:object w:dxaOrig="1120" w:dyaOrig="360">
          <v:shape id="_x0000_i1091" type="#_x0000_t75" style="width:55.8pt;height:18pt" o:ole="">
            <v:imagedata r:id="rId102" o:title=""/>
          </v:shape>
          <o:OLEObject Type="Embed" ProgID="Equation.3" ShapeID="_x0000_i1091" DrawAspect="Content" ObjectID="_1730761318" r:id="rId125"/>
        </w:object>
      </w:r>
      <w:r w:rsidRPr="00A213E9">
        <w:rPr>
          <w:i/>
          <w:lang w:val="uk-UA"/>
        </w:rPr>
        <w:t xml:space="preserve">, якщо для будь-якого, як завгодно малого </w:t>
      </w:r>
      <w:r w:rsidRPr="00A213E9">
        <w:rPr>
          <w:i/>
          <w:position w:val="-6"/>
          <w:lang w:val="uk-UA"/>
        </w:rPr>
        <w:object w:dxaOrig="580" w:dyaOrig="279">
          <v:shape id="_x0000_i1092" type="#_x0000_t75" style="width:28.8pt;height:13.8pt" o:ole="">
            <v:imagedata r:id="rId126" o:title=""/>
          </v:shape>
          <o:OLEObject Type="Embed" ProgID="Equation.3" ShapeID="_x0000_i1092" DrawAspect="Content" ObjectID="_1730761319" r:id="rId127"/>
        </w:object>
      </w:r>
      <w:r w:rsidRPr="00A213E9">
        <w:rPr>
          <w:i/>
          <w:lang w:val="uk-UA"/>
        </w:rPr>
        <w:t xml:space="preserve"> знайдеться таке число </w:t>
      </w:r>
      <w:r w:rsidRPr="00A213E9">
        <w:rPr>
          <w:i/>
          <w:position w:val="-6"/>
          <w:lang w:val="uk-UA"/>
        </w:rPr>
        <w:object w:dxaOrig="580" w:dyaOrig="279">
          <v:shape id="_x0000_i1093" type="#_x0000_t75" style="width:28.8pt;height:13.8pt" o:ole="">
            <v:imagedata r:id="rId128" o:title=""/>
          </v:shape>
          <o:OLEObject Type="Embed" ProgID="Equation.3" ShapeID="_x0000_i1093" DrawAspect="Content" ObjectID="_1730761320" r:id="rId129"/>
        </w:object>
      </w:r>
      <w:r w:rsidRPr="00A213E9">
        <w:rPr>
          <w:i/>
          <w:lang w:val="uk-UA"/>
        </w:rPr>
        <w:t xml:space="preserve">, що для всіх точок </w:t>
      </w:r>
      <w:r w:rsidRPr="00A213E9">
        <w:rPr>
          <w:i/>
          <w:position w:val="-10"/>
          <w:lang w:val="uk-UA"/>
        </w:rPr>
        <w:object w:dxaOrig="840" w:dyaOrig="320">
          <v:shape id="_x0000_i1094" type="#_x0000_t75" style="width:42pt;height:16.2pt" o:ole="">
            <v:imagedata r:id="rId130" o:title=""/>
          </v:shape>
          <o:OLEObject Type="Embed" ProgID="Equation.3" ShapeID="_x0000_i1094" DrawAspect="Content" ObjectID="_1730761321" r:id="rId131"/>
        </w:object>
      </w:r>
      <w:r w:rsidRPr="00A213E9">
        <w:rPr>
          <w:i/>
          <w:lang w:val="uk-UA"/>
        </w:rPr>
        <w:t xml:space="preserve"> з області визначення </w:t>
      </w:r>
      <w:r w:rsidRPr="00A213E9">
        <w:rPr>
          <w:i/>
          <w:position w:val="-4"/>
          <w:lang w:val="uk-UA"/>
        </w:rPr>
        <w:object w:dxaOrig="260" w:dyaOrig="260">
          <v:shape id="_x0000_i1095" type="#_x0000_t75" style="width:13.2pt;height:13.2pt" o:ole="">
            <v:imagedata r:id="rId132" o:title=""/>
          </v:shape>
          <o:OLEObject Type="Embed" ProgID="Equation.3" ShapeID="_x0000_i1095" DrawAspect="Content" ObjectID="_1730761322" r:id="rId133"/>
        </w:object>
      </w:r>
      <w:r w:rsidRPr="00A213E9">
        <w:rPr>
          <w:i/>
          <w:lang w:val="uk-UA"/>
        </w:rPr>
        <w:t xml:space="preserve"> функції, які задовольняють умову </w:t>
      </w:r>
      <w:r w:rsidRPr="00A213E9">
        <w:rPr>
          <w:i/>
          <w:position w:val="-12"/>
          <w:lang w:val="uk-UA"/>
        </w:rPr>
        <w:object w:dxaOrig="1820" w:dyaOrig="360">
          <v:shape id="_x0000_i1096" type="#_x0000_t75" style="width:91.2pt;height:18pt" o:ole="">
            <v:imagedata r:id="rId134" o:title=""/>
          </v:shape>
          <o:OLEObject Type="Embed" ProgID="Equation.3" ShapeID="_x0000_i1096" DrawAspect="Content" ObjectID="_1730761323" r:id="rId135"/>
        </w:object>
      </w:r>
      <w:r w:rsidRPr="00A213E9">
        <w:rPr>
          <w:i/>
          <w:lang w:val="uk-UA"/>
        </w:rPr>
        <w:t xml:space="preserve">, виконується нерівність </w:t>
      </w:r>
      <w:r w:rsidRPr="00A213E9">
        <w:rPr>
          <w:i/>
          <w:position w:val="-14"/>
          <w:lang w:val="uk-UA"/>
        </w:rPr>
        <w:object w:dxaOrig="1600" w:dyaOrig="400">
          <v:shape id="_x0000_i1097" type="#_x0000_t75" style="width:79.8pt;height:19.8pt" o:ole="">
            <v:imagedata r:id="rId136" o:title=""/>
          </v:shape>
          <o:OLEObject Type="Embed" ProgID="Equation.3" ShapeID="_x0000_i1097" DrawAspect="Content" ObjectID="_1730761324" r:id="rId137"/>
        </w:object>
      </w:r>
      <w:r w:rsidRPr="00A213E9">
        <w:rPr>
          <w:i/>
          <w:lang w:val="uk-UA"/>
        </w:rPr>
        <w:t>.</w:t>
      </w:r>
    </w:p>
    <w:p w:rsidR="00D45616" w:rsidRDefault="00D45616" w:rsidP="00D45616">
      <w:pPr>
        <w:ind w:firstLine="708"/>
        <w:jc w:val="both"/>
        <w:rPr>
          <w:lang w:val="uk-UA"/>
        </w:rPr>
      </w:pPr>
      <w:r>
        <w:rPr>
          <w:lang w:val="uk-UA"/>
        </w:rPr>
        <w:t xml:space="preserve">Використовують позначення: </w:t>
      </w:r>
    </w:p>
    <w:p w:rsidR="00D45616" w:rsidRDefault="00D45616" w:rsidP="00D45616">
      <w:pPr>
        <w:ind w:left="2124" w:firstLine="708"/>
        <w:jc w:val="center"/>
        <w:rPr>
          <w:lang w:val="uk-UA"/>
        </w:rPr>
      </w:pPr>
      <w:r w:rsidRPr="009C0672">
        <w:rPr>
          <w:position w:val="-22"/>
          <w:lang w:val="uk-UA"/>
        </w:rPr>
        <w:object w:dxaOrig="1600" w:dyaOrig="460">
          <v:shape id="_x0000_i1098" type="#_x0000_t75" style="width:79.8pt;height:22.8pt" o:ole="">
            <v:imagedata r:id="rId138" o:title=""/>
          </v:shape>
          <o:OLEObject Type="Embed" ProgID="Equation.3" ShapeID="_x0000_i1098" DrawAspect="Content" ObjectID="_1730761325" r:id="rId139"/>
        </w:object>
      </w:r>
      <w:r>
        <w:rPr>
          <w:lang w:val="uk-UA"/>
        </w:rPr>
        <w:t xml:space="preserve"> або </w:t>
      </w:r>
      <w:r w:rsidRPr="009C0672">
        <w:rPr>
          <w:position w:val="-36"/>
          <w:lang w:val="uk-UA"/>
        </w:rPr>
        <w:object w:dxaOrig="1560" w:dyaOrig="600">
          <v:shape id="_x0000_i1099" type="#_x0000_t75" style="width:78pt;height:30pt" o:ole="">
            <v:imagedata r:id="rId140" o:title=""/>
          </v:shape>
          <o:OLEObject Type="Embed" ProgID="Equation.3" ShapeID="_x0000_i1099" DrawAspect="Content" ObjectID="_1730761326" r:id="rId141"/>
        </w:object>
      </w:r>
      <w:r>
        <w:rPr>
          <w:lang w:val="uk-UA"/>
        </w:rPr>
        <w:t>.</w:t>
      </w:r>
      <w:r>
        <w:rPr>
          <w:lang w:val="uk-UA"/>
        </w:rPr>
        <w:tab/>
      </w:r>
      <w:r>
        <w:rPr>
          <w:lang w:val="uk-UA"/>
        </w:rPr>
        <w:tab/>
      </w:r>
      <w:r>
        <w:rPr>
          <w:lang w:val="uk-UA"/>
        </w:rPr>
        <w:tab/>
        <w:t>(13.2)</w:t>
      </w:r>
    </w:p>
    <w:p w:rsidR="00D45616" w:rsidRPr="002C508D" w:rsidRDefault="00D45616" w:rsidP="00D45616">
      <w:pPr>
        <w:ind w:firstLine="708"/>
        <w:jc w:val="both"/>
        <w:rPr>
          <w:lang w:val="uk-UA"/>
        </w:rPr>
      </w:pPr>
      <w:r w:rsidRPr="002C508D">
        <w:rPr>
          <w:lang w:val="uk-UA"/>
        </w:rPr>
        <w:t>Поняття неперервності функції багатьох змінних визначається так само, як і для функції однієї змінної.</w:t>
      </w:r>
    </w:p>
    <w:p w:rsidR="00D45616" w:rsidRPr="002C508D" w:rsidRDefault="00D45616" w:rsidP="00D45616">
      <w:pPr>
        <w:ind w:firstLine="708"/>
        <w:jc w:val="both"/>
        <w:rPr>
          <w:lang w:val="uk-UA"/>
        </w:rPr>
      </w:pPr>
      <w:r>
        <w:rPr>
          <w:lang w:val="uk-UA"/>
        </w:rPr>
        <w:t>Розглянемо</w:t>
      </w:r>
      <w:r w:rsidRPr="002C508D">
        <w:rPr>
          <w:lang w:val="uk-UA"/>
        </w:rPr>
        <w:t xml:space="preserve"> функцію двох змінних: </w:t>
      </w:r>
      <w:r w:rsidRPr="0007159E">
        <w:rPr>
          <w:position w:val="-10"/>
          <w:lang w:val="uk-UA"/>
        </w:rPr>
        <w:object w:dxaOrig="1100" w:dyaOrig="320">
          <v:shape id="_x0000_i1100" type="#_x0000_t75" style="width:55.2pt;height:16.2pt" o:ole="">
            <v:imagedata r:id="rId142" o:title=""/>
          </v:shape>
          <o:OLEObject Type="Embed" ProgID="Equation.3" ShapeID="_x0000_i1100" DrawAspect="Content" ObjectID="_1730761327" r:id="rId143"/>
        </w:object>
      </w:r>
      <w:r w:rsidRPr="002C508D">
        <w:rPr>
          <w:lang w:val="uk-UA"/>
        </w:rPr>
        <w:t xml:space="preserve">. Візьмемо у ній деяку фіксовану точку з координатами </w:t>
      </w:r>
      <w:r w:rsidRPr="002C508D">
        <w:rPr>
          <w:position w:val="-12"/>
          <w:lang w:val="uk-UA"/>
        </w:rPr>
        <w:object w:dxaOrig="780" w:dyaOrig="360">
          <v:shape id="_x0000_i1101" type="#_x0000_t75" style="width:39pt;height:18pt" o:ole="">
            <v:imagedata r:id="rId144" o:title=""/>
          </v:shape>
          <o:OLEObject Type="Embed" ProgID="Equation.3" ShapeID="_x0000_i1101" DrawAspect="Content" ObjectID="_1730761328" r:id="rId145"/>
        </w:object>
      </w:r>
      <w:r w:rsidRPr="002C508D">
        <w:rPr>
          <w:lang w:val="uk-UA"/>
        </w:rPr>
        <w:t xml:space="preserve"> і надамо їй приросту </w:t>
      </w:r>
      <w:r w:rsidRPr="0007159E">
        <w:rPr>
          <w:position w:val="-10"/>
          <w:lang w:val="uk-UA"/>
        </w:rPr>
        <w:object w:dxaOrig="680" w:dyaOrig="320">
          <v:shape id="_x0000_i1102" type="#_x0000_t75" style="width:34.2pt;height:16.2pt" o:ole="">
            <v:imagedata r:id="rId146" o:title=""/>
          </v:shape>
          <o:OLEObject Type="Embed" ProgID="Equation.3" ShapeID="_x0000_i1102" DrawAspect="Content" ObjectID="_1730761329" r:id="rId147"/>
        </w:object>
      </w:r>
      <w:r w:rsidRPr="002C508D">
        <w:rPr>
          <w:lang w:val="uk-UA"/>
        </w:rPr>
        <w:t>. Тоді приріст функції дорівнює</w:t>
      </w:r>
    </w:p>
    <w:p w:rsidR="00D45616" w:rsidRPr="002C508D" w:rsidRDefault="00D45616" w:rsidP="00D45616">
      <w:pPr>
        <w:ind w:firstLine="708"/>
        <w:jc w:val="center"/>
        <w:rPr>
          <w:lang w:val="uk-UA"/>
        </w:rPr>
      </w:pPr>
      <w:r w:rsidRPr="002C508D">
        <w:rPr>
          <w:position w:val="-12"/>
          <w:lang w:val="uk-UA"/>
        </w:rPr>
        <w:object w:dxaOrig="3480" w:dyaOrig="360">
          <v:shape id="_x0000_i1103" type="#_x0000_t75" style="width:174pt;height:18pt" o:ole="">
            <v:imagedata r:id="rId148" o:title=""/>
          </v:shape>
          <o:OLEObject Type="Embed" ProgID="Equation.3" ShapeID="_x0000_i1103" DrawAspect="Content" ObjectID="_1730761330" r:id="rId149"/>
        </w:object>
      </w:r>
    </w:p>
    <w:p w:rsidR="00D45616" w:rsidRDefault="00D45616" w:rsidP="00D45616">
      <w:pPr>
        <w:ind w:firstLine="708"/>
        <w:jc w:val="both"/>
        <w:rPr>
          <w:i/>
          <w:lang w:val="uk-UA"/>
        </w:rPr>
      </w:pPr>
      <w:r w:rsidRPr="0007159E">
        <w:rPr>
          <w:b/>
          <w:i/>
          <w:lang w:val="uk-UA"/>
        </w:rPr>
        <w:t>Означення</w:t>
      </w:r>
      <w:r>
        <w:rPr>
          <w:b/>
          <w:i/>
          <w:lang w:val="uk-UA"/>
        </w:rPr>
        <w:t>.</w:t>
      </w:r>
      <w:r w:rsidRPr="007034E2">
        <w:rPr>
          <w:i/>
          <w:lang w:val="uk-UA"/>
        </w:rPr>
        <w:t xml:space="preserve"> Якщо</w:t>
      </w:r>
      <w:r>
        <w:rPr>
          <w:i/>
          <w:lang w:val="uk-UA"/>
        </w:rPr>
        <w:t xml:space="preserve"> </w:t>
      </w:r>
    </w:p>
    <w:p w:rsidR="00D45616" w:rsidRPr="007034E2" w:rsidRDefault="00D45616" w:rsidP="00D45616">
      <w:pPr>
        <w:ind w:left="2832" w:firstLine="708"/>
        <w:jc w:val="center"/>
        <w:rPr>
          <w:i/>
          <w:lang w:val="uk-UA"/>
        </w:rPr>
      </w:pPr>
      <w:r w:rsidRPr="007034E2">
        <w:rPr>
          <w:i/>
          <w:position w:val="-36"/>
          <w:lang w:val="uk-UA"/>
        </w:rPr>
        <w:object w:dxaOrig="1160" w:dyaOrig="600">
          <v:shape id="_x0000_i1104" type="#_x0000_t75" style="width:58.2pt;height:30pt" o:ole="">
            <v:imagedata r:id="rId150" o:title=""/>
          </v:shape>
          <o:OLEObject Type="Embed" ProgID="Equation.3" ShapeID="_x0000_i1104" DrawAspect="Content" ObjectID="_1730761331" r:id="rId151"/>
        </w:object>
      </w:r>
      <w:r w:rsidRPr="007034E2">
        <w:rPr>
          <w:i/>
          <w:lang w:val="uk-UA"/>
        </w:rPr>
        <w:tab/>
      </w:r>
      <w:r>
        <w:rPr>
          <w:i/>
          <w:lang w:val="uk-UA"/>
        </w:rPr>
        <w:tab/>
      </w:r>
      <w:r>
        <w:rPr>
          <w:i/>
          <w:lang w:val="uk-UA"/>
        </w:rPr>
        <w:tab/>
      </w:r>
      <w:r>
        <w:rPr>
          <w:i/>
          <w:lang w:val="uk-UA"/>
        </w:rPr>
        <w:tab/>
      </w:r>
      <w:r>
        <w:rPr>
          <w:i/>
          <w:lang w:val="uk-UA"/>
        </w:rPr>
        <w:tab/>
      </w:r>
      <w:r>
        <w:rPr>
          <w:i/>
          <w:lang w:val="uk-UA"/>
        </w:rPr>
        <w:tab/>
      </w:r>
      <w:r w:rsidRPr="007034E2">
        <w:rPr>
          <w:i/>
          <w:lang w:val="uk-UA"/>
        </w:rPr>
        <w:t xml:space="preserve"> </w:t>
      </w:r>
      <w:r w:rsidRPr="0007159E">
        <w:rPr>
          <w:lang w:val="uk-UA"/>
        </w:rPr>
        <w:t>(1</w:t>
      </w:r>
      <w:r>
        <w:rPr>
          <w:lang w:val="uk-UA"/>
        </w:rPr>
        <w:t>3</w:t>
      </w:r>
      <w:r w:rsidRPr="0007159E">
        <w:rPr>
          <w:lang w:val="uk-UA"/>
        </w:rPr>
        <w:t>.</w:t>
      </w:r>
      <w:r>
        <w:rPr>
          <w:lang w:val="uk-UA"/>
        </w:rPr>
        <w:t>3</w:t>
      </w:r>
      <w:r w:rsidRPr="0007159E">
        <w:rPr>
          <w:lang w:val="uk-UA"/>
        </w:rPr>
        <w:t>)</w:t>
      </w:r>
    </w:p>
    <w:p w:rsidR="00D45616" w:rsidRDefault="00D45616" w:rsidP="00D45616">
      <w:pPr>
        <w:jc w:val="both"/>
        <w:rPr>
          <w:i/>
          <w:lang w:val="uk-UA"/>
        </w:rPr>
      </w:pPr>
      <w:r w:rsidRPr="007034E2">
        <w:rPr>
          <w:i/>
          <w:lang w:val="uk-UA"/>
        </w:rPr>
        <w:t xml:space="preserve">то будемо говорити, що функція </w:t>
      </w:r>
      <w:r w:rsidRPr="0007159E">
        <w:rPr>
          <w:i/>
          <w:position w:val="-10"/>
          <w:lang w:val="uk-UA"/>
        </w:rPr>
        <w:object w:dxaOrig="760" w:dyaOrig="320">
          <v:shape id="_x0000_i1105" type="#_x0000_t75" style="width:37.8pt;height:16.2pt" o:ole="">
            <v:imagedata r:id="rId152" o:title=""/>
          </v:shape>
          <o:OLEObject Type="Embed" ProgID="Equation.3" ShapeID="_x0000_i1105" DrawAspect="Content" ObjectID="_1730761332" r:id="rId153"/>
        </w:object>
      </w:r>
      <w:r w:rsidRPr="007034E2">
        <w:rPr>
          <w:i/>
          <w:lang w:val="uk-UA"/>
        </w:rPr>
        <w:t xml:space="preserve"> є неперервною в точці </w:t>
      </w:r>
      <w:r w:rsidRPr="007034E2">
        <w:rPr>
          <w:i/>
          <w:position w:val="-12"/>
          <w:lang w:val="uk-UA"/>
        </w:rPr>
        <w:object w:dxaOrig="780" w:dyaOrig="360">
          <v:shape id="_x0000_i1106" type="#_x0000_t75" style="width:39pt;height:18pt" o:ole="">
            <v:imagedata r:id="rId154" o:title=""/>
          </v:shape>
          <o:OLEObject Type="Embed" ProgID="Equation.3" ShapeID="_x0000_i1106" DrawAspect="Content" ObjectID="_1730761333" r:id="rId155"/>
        </w:object>
      </w:r>
      <w:r w:rsidRPr="007034E2">
        <w:rPr>
          <w:i/>
          <w:lang w:val="uk-UA"/>
        </w:rPr>
        <w:t>.</w:t>
      </w:r>
    </w:p>
    <w:p w:rsidR="00D45616" w:rsidRDefault="00D45616" w:rsidP="00D45616">
      <w:pPr>
        <w:jc w:val="both"/>
        <w:rPr>
          <w:i/>
          <w:lang w:val="uk-UA"/>
        </w:rPr>
      </w:pPr>
    </w:p>
    <w:p w:rsidR="00D45616" w:rsidRDefault="00D45616" w:rsidP="00D45616">
      <w:pPr>
        <w:ind w:firstLine="708"/>
        <w:jc w:val="both"/>
        <w:rPr>
          <w:lang w:val="uk-UA"/>
        </w:rPr>
      </w:pPr>
      <w:r w:rsidRPr="002C508D">
        <w:rPr>
          <w:lang w:val="uk-UA"/>
        </w:rPr>
        <w:t xml:space="preserve">Дана формула означає, що нескінченно малим приростам аргументів відповідає нескінченно малий приріст функції. Якщо ввести позначення </w:t>
      </w:r>
    </w:p>
    <w:p w:rsidR="00D45616" w:rsidRDefault="00D45616" w:rsidP="00D45616">
      <w:pPr>
        <w:ind w:firstLine="708"/>
        <w:jc w:val="center"/>
        <w:rPr>
          <w:lang w:val="uk-UA"/>
        </w:rPr>
      </w:pPr>
      <w:r w:rsidRPr="002C508D">
        <w:rPr>
          <w:position w:val="-12"/>
          <w:lang w:val="uk-UA"/>
        </w:rPr>
        <w:object w:dxaOrig="2360" w:dyaOrig="360">
          <v:shape id="_x0000_i1107" type="#_x0000_t75" style="width:118.2pt;height:18pt" o:ole="">
            <v:imagedata r:id="rId156" o:title=""/>
          </v:shape>
          <o:OLEObject Type="Embed" ProgID="Equation.3" ShapeID="_x0000_i1107" DrawAspect="Content" ObjectID="_1730761334" r:id="rId157"/>
        </w:object>
      </w:r>
    </w:p>
    <w:p w:rsidR="00D45616" w:rsidRDefault="00D45616" w:rsidP="00D45616">
      <w:pPr>
        <w:jc w:val="both"/>
        <w:rPr>
          <w:lang w:val="uk-UA"/>
        </w:rPr>
      </w:pPr>
      <w:r w:rsidRPr="002C508D">
        <w:rPr>
          <w:lang w:val="uk-UA"/>
        </w:rPr>
        <w:t>то формулу (</w:t>
      </w:r>
      <w:r>
        <w:rPr>
          <w:lang w:val="uk-UA"/>
        </w:rPr>
        <w:t>13.3</w:t>
      </w:r>
      <w:r w:rsidRPr="002C508D">
        <w:rPr>
          <w:lang w:val="uk-UA"/>
        </w:rPr>
        <w:t>) можна переписати так:</w:t>
      </w:r>
    </w:p>
    <w:p w:rsidR="00D45616" w:rsidRPr="002C508D" w:rsidRDefault="00D45616" w:rsidP="00D45616">
      <w:pPr>
        <w:jc w:val="both"/>
        <w:rPr>
          <w:lang w:val="uk-UA"/>
        </w:rPr>
      </w:pPr>
    </w:p>
    <w:p w:rsidR="00D45616" w:rsidRPr="002C508D" w:rsidRDefault="00D45616" w:rsidP="00D45616">
      <w:pPr>
        <w:ind w:left="2832" w:firstLine="708"/>
        <w:jc w:val="center"/>
        <w:rPr>
          <w:lang w:val="uk-UA"/>
        </w:rPr>
      </w:pPr>
      <w:r w:rsidRPr="002C508D">
        <w:rPr>
          <w:position w:val="-36"/>
          <w:lang w:val="uk-UA"/>
        </w:rPr>
        <w:object w:dxaOrig="2280" w:dyaOrig="600">
          <v:shape id="_x0000_i1108" type="#_x0000_t75" style="width:114pt;height:30pt" o:ole="">
            <v:imagedata r:id="rId158" o:title=""/>
          </v:shape>
          <o:OLEObject Type="Embed" ProgID="Equation.3" ShapeID="_x0000_i1108" DrawAspect="Content" ObjectID="_1730761335" r:id="rId159"/>
        </w:object>
      </w:r>
      <w:r>
        <w:rPr>
          <w:lang w:val="uk-UA"/>
        </w:rPr>
        <w:t>.</w:t>
      </w:r>
      <w:r w:rsidRPr="002C508D">
        <w:rPr>
          <w:lang w:val="uk-UA"/>
        </w:rPr>
        <w:tab/>
      </w:r>
      <w:r w:rsidRPr="002C508D">
        <w:rPr>
          <w:lang w:val="uk-UA"/>
        </w:rPr>
        <w:tab/>
      </w:r>
      <w:r>
        <w:rPr>
          <w:lang w:val="uk-UA"/>
        </w:rPr>
        <w:tab/>
      </w:r>
      <w:r w:rsidRPr="002C508D">
        <w:rPr>
          <w:lang w:val="uk-UA"/>
        </w:rPr>
        <w:tab/>
        <w:t>(</w:t>
      </w:r>
      <w:r>
        <w:rPr>
          <w:lang w:val="uk-UA"/>
        </w:rPr>
        <w:t>13.4</w:t>
      </w:r>
      <w:r w:rsidRPr="002C508D">
        <w:rPr>
          <w:lang w:val="uk-UA"/>
        </w:rPr>
        <w:t>)</w:t>
      </w:r>
    </w:p>
    <w:p w:rsidR="00D45616" w:rsidRPr="002C508D" w:rsidRDefault="00D45616" w:rsidP="00D45616">
      <w:pPr>
        <w:pStyle w:val="a5"/>
        <w:rPr>
          <w:sz w:val="24"/>
        </w:rPr>
      </w:pPr>
      <w:r>
        <w:rPr>
          <w:sz w:val="24"/>
        </w:rPr>
        <w:t>Т</w:t>
      </w:r>
      <w:r w:rsidRPr="002C508D">
        <w:rPr>
          <w:sz w:val="24"/>
        </w:rPr>
        <w:t>обто неперервність функції в даній точці означає, що її границя рівна значенню функції в цій точці.</w:t>
      </w:r>
    </w:p>
    <w:p w:rsidR="00D45616" w:rsidRPr="002C508D" w:rsidRDefault="00D45616" w:rsidP="00D45616">
      <w:pPr>
        <w:jc w:val="both"/>
        <w:rPr>
          <w:lang w:val="uk-UA"/>
        </w:rPr>
      </w:pPr>
      <w:r w:rsidRPr="002C508D">
        <w:rPr>
          <w:lang w:val="uk-UA"/>
        </w:rPr>
        <w:tab/>
        <w:t xml:space="preserve">Якщо функція </w:t>
      </w:r>
      <w:r w:rsidRPr="0007159E">
        <w:rPr>
          <w:position w:val="-10"/>
          <w:lang w:val="uk-UA"/>
        </w:rPr>
        <w:object w:dxaOrig="760" w:dyaOrig="320">
          <v:shape id="_x0000_i1109" type="#_x0000_t75" style="width:37.8pt;height:16.2pt" o:ole="">
            <v:imagedata r:id="rId160" o:title=""/>
          </v:shape>
          <o:OLEObject Type="Embed" ProgID="Equation.3" ShapeID="_x0000_i1109" DrawAspect="Content" ObjectID="_1730761336" r:id="rId161"/>
        </w:object>
      </w:r>
      <w:r w:rsidRPr="002C508D">
        <w:rPr>
          <w:lang w:val="uk-UA"/>
        </w:rPr>
        <w:t xml:space="preserve"> є неперервною в кожній точці області визначення, то вона є неперервною у всій області.</w:t>
      </w:r>
    </w:p>
    <w:p w:rsidR="00D45616" w:rsidRDefault="00D45616" w:rsidP="00D45616">
      <w:pPr>
        <w:jc w:val="both"/>
        <w:rPr>
          <w:lang w:val="uk-UA"/>
        </w:rPr>
      </w:pPr>
      <w:r w:rsidRPr="002C508D">
        <w:rPr>
          <w:lang w:val="uk-UA"/>
        </w:rPr>
        <w:tab/>
        <w:t>Для функції багатьох змінних, коли число аргументів не менше трьох, неперервність функції вводиться за допомогою формул. аналогічних (</w:t>
      </w:r>
      <w:r>
        <w:rPr>
          <w:lang w:val="uk-UA"/>
        </w:rPr>
        <w:t>13.3</w:t>
      </w:r>
      <w:r w:rsidRPr="002C508D">
        <w:rPr>
          <w:lang w:val="uk-UA"/>
        </w:rPr>
        <w:t>) і (</w:t>
      </w:r>
      <w:r>
        <w:rPr>
          <w:lang w:val="uk-UA"/>
        </w:rPr>
        <w:t>13.4</w:t>
      </w:r>
      <w:r w:rsidRPr="002C508D">
        <w:rPr>
          <w:lang w:val="uk-UA"/>
        </w:rPr>
        <w:t>).</w:t>
      </w:r>
    </w:p>
    <w:p w:rsidR="00D45616" w:rsidRPr="002C508D" w:rsidRDefault="00D45616" w:rsidP="00D45616">
      <w:pPr>
        <w:jc w:val="both"/>
        <w:rPr>
          <w:lang w:val="uk-UA"/>
        </w:rPr>
      </w:pPr>
    </w:p>
    <w:p w:rsidR="00D45616" w:rsidRDefault="00D45616" w:rsidP="00D45616">
      <w:pPr>
        <w:jc w:val="both"/>
        <w:rPr>
          <w:lang w:val="uk-UA"/>
        </w:rPr>
      </w:pPr>
      <w:r w:rsidRPr="002C508D">
        <w:rPr>
          <w:lang w:val="uk-UA"/>
        </w:rPr>
        <w:tab/>
        <w:t>Функції двох і більшого числа змінних часто використовуються в економічних дослідженнях: при прогнозування, вивченні попиту та пропозиції, аналізі виробничої діяльності тощо.</w:t>
      </w:r>
    </w:p>
    <w:p w:rsidR="00D45616" w:rsidRDefault="00D45616" w:rsidP="00D45616">
      <w:pPr>
        <w:jc w:val="both"/>
        <w:rPr>
          <w:lang w:val="uk-UA"/>
        </w:rPr>
      </w:pPr>
      <w:r>
        <w:rPr>
          <w:lang w:val="uk-UA"/>
        </w:rPr>
        <w:tab/>
        <w:t>Важливим елементом мікро- та макроекономічної теорії раціонального ведення господарства є, з одного боку виробник, який витрачає економічні ресурси для виготовлення продукції та послуг, а з іншого – технологічні процеси, пов’язані з виробництвом.</w:t>
      </w:r>
    </w:p>
    <w:p w:rsidR="00D45616" w:rsidRDefault="00D45616" w:rsidP="00D45616">
      <w:pPr>
        <w:jc w:val="both"/>
        <w:rPr>
          <w:lang w:val="uk-UA"/>
        </w:rPr>
      </w:pPr>
      <w:r>
        <w:rPr>
          <w:lang w:val="uk-UA"/>
        </w:rPr>
        <w:tab/>
        <w:t xml:space="preserve">При вивченні економічних процесів у сучасному великомасштабному виробництві буває над звичайно важливим зібрати необхідну інформацію для побудови моделі, що враховує внутрішні особливості виробництва. </w:t>
      </w:r>
    </w:p>
    <w:p w:rsidR="00D45616" w:rsidRDefault="00D45616" w:rsidP="00D45616">
      <w:pPr>
        <w:ind w:firstLine="708"/>
        <w:jc w:val="both"/>
        <w:rPr>
          <w:lang w:val="uk-UA"/>
        </w:rPr>
      </w:pPr>
      <w:r>
        <w:rPr>
          <w:lang w:val="uk-UA"/>
        </w:rPr>
        <w:t>Подібні міркування лежать в основі теорії виробничих функцій. Виникнення цієї теорії прийнять відносити до 1928 року, коли з</w:t>
      </w:r>
      <w:r w:rsidRPr="005B0894">
        <w:rPr>
          <w:lang w:val="uk-UA"/>
        </w:rPr>
        <w:t>’</w:t>
      </w:r>
      <w:r>
        <w:rPr>
          <w:lang w:val="uk-UA"/>
        </w:rPr>
        <w:t xml:space="preserve">явилася стаття „Теорія виробництва” американських вчених - економіста П. Дугласа і математика Д. Кобби. У ній була здійснена спроба визначити емпіричним способом вплив витраченого капіталу і праці на обсяг випущеної продукції </w:t>
      </w:r>
      <w:r>
        <w:rPr>
          <w:lang w:val="uk-UA"/>
        </w:rPr>
        <w:lastRenderedPageBreak/>
        <w:t>переробленою промисловістю США. Поставивши, на основі статистичних даних, ряд задач (визначити клас функцій, який найкраще описує співвідношення між трьома вибраними характеристиками виробничої діяльності; знайти числові параметри, що задають конкретну функцію; порівняти одержані результати з фактичними даними) було запропоновано, для їх розв’язання, функцію виду</w:t>
      </w:r>
    </w:p>
    <w:p w:rsidR="00D45616" w:rsidRDefault="00D45616" w:rsidP="00D45616">
      <w:pPr>
        <w:ind w:firstLine="708"/>
        <w:jc w:val="both"/>
        <w:rPr>
          <w:lang w:val="uk-UA"/>
        </w:rPr>
      </w:pPr>
    </w:p>
    <w:p w:rsidR="00D45616" w:rsidRPr="002C508D" w:rsidRDefault="00D45616" w:rsidP="00D45616">
      <w:pPr>
        <w:ind w:left="3540" w:firstLine="708"/>
        <w:jc w:val="center"/>
        <w:rPr>
          <w:lang w:val="uk-UA"/>
        </w:rPr>
      </w:pPr>
      <w:r w:rsidRPr="00BB5D37">
        <w:rPr>
          <w:position w:val="-4"/>
          <w:lang w:val="uk-UA"/>
        </w:rPr>
        <w:object w:dxaOrig="1480" w:dyaOrig="300">
          <v:shape id="_x0000_i1110" type="#_x0000_t75" style="width:73.8pt;height:15pt" o:ole="">
            <v:imagedata r:id="rId162" o:title=""/>
          </v:shape>
          <o:OLEObject Type="Embed" ProgID="Equation.3" ShapeID="_x0000_i1110" DrawAspect="Content" ObjectID="_1730761337" r:id="rId163"/>
        </w:object>
      </w:r>
      <w:r>
        <w:rPr>
          <w:lang w:val="uk-UA"/>
        </w:rPr>
        <w:t>.</w:t>
      </w:r>
      <w:r>
        <w:rPr>
          <w:lang w:val="uk-UA"/>
        </w:rPr>
        <w:tab/>
      </w:r>
      <w:r>
        <w:rPr>
          <w:lang w:val="uk-UA"/>
        </w:rPr>
        <w:tab/>
      </w:r>
      <w:r>
        <w:rPr>
          <w:lang w:val="uk-UA"/>
        </w:rPr>
        <w:tab/>
      </w:r>
      <w:r>
        <w:rPr>
          <w:lang w:val="uk-UA"/>
        </w:rPr>
        <w:tab/>
        <w:t>(13.5)</w:t>
      </w:r>
    </w:p>
    <w:p w:rsidR="00D45616" w:rsidRDefault="00D45616" w:rsidP="00D45616">
      <w:pPr>
        <w:jc w:val="both"/>
        <w:rPr>
          <w:lang w:val="uk-UA"/>
        </w:rPr>
      </w:pPr>
    </w:p>
    <w:p w:rsidR="00D45616" w:rsidRDefault="00D45616" w:rsidP="00D45616">
      <w:pPr>
        <w:jc w:val="both"/>
        <w:rPr>
          <w:lang w:val="uk-UA"/>
        </w:rPr>
      </w:pPr>
      <w:r>
        <w:rPr>
          <w:lang w:val="uk-UA"/>
        </w:rPr>
        <w:t xml:space="preserve">Тут </w:t>
      </w:r>
      <w:r w:rsidRPr="00BB5D37">
        <w:rPr>
          <w:position w:val="-4"/>
          <w:lang w:val="uk-UA"/>
        </w:rPr>
        <w:object w:dxaOrig="220" w:dyaOrig="260">
          <v:shape id="_x0000_i1111" type="#_x0000_t75" style="width:10.8pt;height:13.2pt" o:ole="">
            <v:imagedata r:id="rId164" o:title=""/>
          </v:shape>
          <o:OLEObject Type="Embed" ProgID="Equation.3" ShapeID="_x0000_i1111" DrawAspect="Content" ObjectID="_1730761338" r:id="rId165"/>
        </w:object>
      </w:r>
      <w:r>
        <w:rPr>
          <w:lang w:val="uk-UA"/>
        </w:rPr>
        <w:t xml:space="preserve"> - обсяг випущеної продукції. Це функція двох змінних </w:t>
      </w:r>
      <w:r w:rsidRPr="00B2360C">
        <w:rPr>
          <w:position w:val="-10"/>
          <w:lang w:val="uk-UA"/>
        </w:rPr>
        <w:object w:dxaOrig="820" w:dyaOrig="320">
          <v:shape id="_x0000_i1112" type="#_x0000_t75" style="width:40.8pt;height:16.2pt" o:ole="">
            <v:imagedata r:id="rId166" o:title=""/>
          </v:shape>
          <o:OLEObject Type="Embed" ProgID="Equation.3" ShapeID="_x0000_i1112" DrawAspect="Content" ObjectID="_1730761339" r:id="rId167"/>
        </w:object>
      </w:r>
      <w:r>
        <w:rPr>
          <w:lang w:val="uk-UA"/>
        </w:rPr>
        <w:t xml:space="preserve">: </w:t>
      </w:r>
      <w:r w:rsidRPr="0052696C">
        <w:rPr>
          <w:position w:val="-4"/>
          <w:lang w:val="uk-UA"/>
        </w:rPr>
        <w:object w:dxaOrig="260" w:dyaOrig="260">
          <v:shape id="_x0000_i1113" type="#_x0000_t75" style="width:13.2pt;height:13.2pt" o:ole="">
            <v:imagedata r:id="rId168" o:title=""/>
          </v:shape>
          <o:OLEObject Type="Embed" ProgID="Equation.3" ShapeID="_x0000_i1113" DrawAspect="Content" ObjectID="_1730761340" r:id="rId169"/>
        </w:object>
      </w:r>
      <w:r>
        <w:rPr>
          <w:lang w:val="uk-UA"/>
        </w:rPr>
        <w:t xml:space="preserve"> - обсяг основного капіталу; </w:t>
      </w:r>
      <w:r w:rsidRPr="0052696C">
        <w:rPr>
          <w:position w:val="-4"/>
          <w:lang w:val="uk-UA"/>
        </w:rPr>
        <w:object w:dxaOrig="220" w:dyaOrig="260">
          <v:shape id="_x0000_i1114" type="#_x0000_t75" style="width:10.8pt;height:13.2pt" o:ole="">
            <v:imagedata r:id="rId170" o:title=""/>
          </v:shape>
          <o:OLEObject Type="Embed" ProgID="Equation.3" ShapeID="_x0000_i1114" DrawAspect="Content" ObjectID="_1730761341" r:id="rId171"/>
        </w:object>
      </w:r>
      <w:r>
        <w:rPr>
          <w:lang w:val="uk-UA"/>
        </w:rPr>
        <w:t xml:space="preserve"> - витрати праці. Значення </w:t>
      </w:r>
      <w:r w:rsidRPr="0052696C">
        <w:rPr>
          <w:position w:val="-10"/>
          <w:lang w:val="uk-UA"/>
        </w:rPr>
        <w:object w:dxaOrig="740" w:dyaOrig="320">
          <v:shape id="_x0000_i1115" type="#_x0000_t75" style="width:37.2pt;height:16.2pt" o:ole="">
            <v:imagedata r:id="rId172" o:title=""/>
          </v:shape>
          <o:OLEObject Type="Embed" ProgID="Equation.3" ShapeID="_x0000_i1115" DrawAspect="Content" ObjectID="_1730761342" r:id="rId173"/>
        </w:object>
      </w:r>
      <w:r>
        <w:rPr>
          <w:lang w:val="uk-UA"/>
        </w:rPr>
        <w:t xml:space="preserve"> - числові параметри, що задовольняють умову </w:t>
      </w:r>
      <w:r w:rsidRPr="0052696C">
        <w:rPr>
          <w:position w:val="-10"/>
          <w:lang w:val="uk-UA"/>
        </w:rPr>
        <w:object w:dxaOrig="960" w:dyaOrig="320">
          <v:shape id="_x0000_i1116" type="#_x0000_t75" style="width:48pt;height:16.2pt" o:ole="">
            <v:imagedata r:id="rId174" o:title=""/>
          </v:shape>
          <o:OLEObject Type="Embed" ProgID="Equation.3" ShapeID="_x0000_i1116" DrawAspect="Content" ObjectID="_1730761343" r:id="rId175"/>
        </w:object>
      </w:r>
      <w:r>
        <w:rPr>
          <w:lang w:val="uk-UA"/>
        </w:rPr>
        <w:t xml:space="preserve">. </w:t>
      </w:r>
    </w:p>
    <w:p w:rsidR="00D45616" w:rsidRPr="00D45616" w:rsidRDefault="00D45616" w:rsidP="00D45616">
      <w:pPr>
        <w:jc w:val="both"/>
        <w:rPr>
          <w:lang w:val="uk-UA"/>
        </w:rPr>
      </w:pPr>
    </w:p>
    <w:p w:rsidR="00E501C4" w:rsidRDefault="00D45616" w:rsidP="00E501C4">
      <w:pPr>
        <w:jc w:val="center"/>
        <w:rPr>
          <w:b/>
          <w:lang w:val="uk-UA"/>
        </w:rPr>
      </w:pPr>
      <w:r w:rsidRPr="00D45616">
        <w:rPr>
          <w:b/>
          <w:lang w:val="uk-UA"/>
        </w:rPr>
        <w:t xml:space="preserve">2. Частинні похідні першого порядку. Диференціювання функції </w:t>
      </w:r>
    </w:p>
    <w:p w:rsidR="00D45616" w:rsidRPr="00D45616" w:rsidRDefault="00D45616" w:rsidP="00E501C4">
      <w:pPr>
        <w:jc w:val="center"/>
        <w:rPr>
          <w:b/>
          <w:lang w:val="uk-UA"/>
        </w:rPr>
      </w:pPr>
      <w:r w:rsidRPr="00D45616">
        <w:rPr>
          <w:b/>
          <w:lang w:val="uk-UA"/>
        </w:rPr>
        <w:t>багатьох змінних першого порядку.</w:t>
      </w:r>
    </w:p>
    <w:p w:rsidR="00D45616" w:rsidRPr="002C508D" w:rsidRDefault="00D45616" w:rsidP="00D45616">
      <w:pPr>
        <w:jc w:val="both"/>
        <w:rPr>
          <w:lang w:val="uk-UA"/>
        </w:rPr>
      </w:pPr>
    </w:p>
    <w:p w:rsidR="00D45616" w:rsidRDefault="00D45616" w:rsidP="00D45616">
      <w:pPr>
        <w:jc w:val="both"/>
        <w:rPr>
          <w:lang w:val="uk-UA"/>
        </w:rPr>
      </w:pPr>
      <w:r w:rsidRPr="002C508D">
        <w:rPr>
          <w:lang w:val="uk-UA"/>
        </w:rPr>
        <w:tab/>
        <w:t>Для функції багатьох змінних можна вв</w:t>
      </w:r>
      <w:r>
        <w:rPr>
          <w:lang w:val="uk-UA"/>
        </w:rPr>
        <w:t>ести поняття похідної розглядаючи</w:t>
      </w:r>
      <w:r w:rsidRPr="002C508D">
        <w:rPr>
          <w:lang w:val="uk-UA"/>
        </w:rPr>
        <w:t xml:space="preserve"> функцію </w:t>
      </w:r>
      <w:r w:rsidRPr="00823E73">
        <w:rPr>
          <w:position w:val="-10"/>
          <w:lang w:val="uk-UA"/>
        </w:rPr>
        <w:object w:dxaOrig="1100" w:dyaOrig="320">
          <v:shape id="_x0000_i1117" type="#_x0000_t75" style="width:55.2pt;height:16.2pt" o:ole="">
            <v:imagedata r:id="rId176" o:title=""/>
          </v:shape>
          <o:OLEObject Type="Embed" ProgID="Equation.3" ShapeID="_x0000_i1117" DrawAspect="Content" ObjectID="_1730761344" r:id="rId177"/>
        </w:object>
      </w:r>
      <w:r w:rsidRPr="002C508D">
        <w:rPr>
          <w:lang w:val="uk-UA"/>
        </w:rPr>
        <w:t xml:space="preserve">, як функцію від </w:t>
      </w:r>
      <w:r w:rsidRPr="002C508D">
        <w:rPr>
          <w:position w:val="-6"/>
          <w:lang w:val="uk-UA"/>
        </w:rPr>
        <w:object w:dxaOrig="200" w:dyaOrig="220">
          <v:shape id="_x0000_i1118" type="#_x0000_t75" style="width:10.2pt;height:10.8pt" o:ole="">
            <v:imagedata r:id="rId178" o:title=""/>
          </v:shape>
          <o:OLEObject Type="Embed" ProgID="Equation.3" ShapeID="_x0000_i1118" DrawAspect="Content" ObjectID="_1730761345" r:id="rId179"/>
        </w:object>
      </w:r>
      <w:r w:rsidRPr="002C508D">
        <w:rPr>
          <w:lang w:val="uk-UA"/>
        </w:rPr>
        <w:t xml:space="preserve">, де </w:t>
      </w:r>
      <w:r w:rsidRPr="00823E73">
        <w:rPr>
          <w:position w:val="-10"/>
          <w:lang w:val="uk-UA"/>
        </w:rPr>
        <w:object w:dxaOrig="220" w:dyaOrig="260">
          <v:shape id="_x0000_i1119" type="#_x0000_t75" style="width:10.8pt;height:13.2pt" o:ole="">
            <v:imagedata r:id="rId180" o:title=""/>
          </v:shape>
          <o:OLEObject Type="Embed" ProgID="Equation.3" ShapeID="_x0000_i1119" DrawAspect="Content" ObjectID="_1730761346" r:id="rId181"/>
        </w:object>
      </w:r>
      <w:r w:rsidRPr="002C508D">
        <w:rPr>
          <w:lang w:val="uk-UA"/>
        </w:rPr>
        <w:t>- параметр, який фіксується</w:t>
      </w:r>
      <w:r>
        <w:rPr>
          <w:lang w:val="uk-UA"/>
        </w:rPr>
        <w:t xml:space="preserve"> (або </w:t>
      </w:r>
      <w:r w:rsidRPr="002C508D">
        <w:rPr>
          <w:lang w:val="uk-UA"/>
        </w:rPr>
        <w:t xml:space="preserve">функцію від </w:t>
      </w:r>
      <w:r w:rsidRPr="00C62B50">
        <w:rPr>
          <w:position w:val="-10"/>
          <w:lang w:val="uk-UA"/>
        </w:rPr>
        <w:object w:dxaOrig="220" w:dyaOrig="260">
          <v:shape id="_x0000_i1120" type="#_x0000_t75" style="width:10.8pt;height:13.2pt" o:ole="">
            <v:imagedata r:id="rId182" o:title=""/>
          </v:shape>
          <o:OLEObject Type="Embed" ProgID="Equation.3" ShapeID="_x0000_i1120" DrawAspect="Content" ObjectID="_1730761347" r:id="rId183"/>
        </w:object>
      </w:r>
      <w:r w:rsidRPr="002C508D">
        <w:rPr>
          <w:lang w:val="uk-UA"/>
        </w:rPr>
        <w:t xml:space="preserve">, де </w:t>
      </w:r>
      <w:r w:rsidRPr="00C62B50">
        <w:rPr>
          <w:position w:val="-6"/>
          <w:lang w:val="uk-UA"/>
        </w:rPr>
        <w:object w:dxaOrig="200" w:dyaOrig="220">
          <v:shape id="_x0000_i1121" type="#_x0000_t75" style="width:10.2pt;height:10.8pt" o:ole="">
            <v:imagedata r:id="rId184" o:title=""/>
          </v:shape>
          <o:OLEObject Type="Embed" ProgID="Equation.3" ShapeID="_x0000_i1121" DrawAspect="Content" ObjectID="_1730761348" r:id="rId185"/>
        </w:object>
      </w:r>
      <w:r w:rsidRPr="002C508D">
        <w:rPr>
          <w:lang w:val="uk-UA"/>
        </w:rPr>
        <w:t>- параметр, який фіксується</w:t>
      </w:r>
      <w:r>
        <w:rPr>
          <w:lang w:val="uk-UA"/>
        </w:rPr>
        <w:t>)</w:t>
      </w:r>
    </w:p>
    <w:p w:rsidR="00D45616" w:rsidRDefault="00D45616" w:rsidP="00D45616">
      <w:pPr>
        <w:ind w:firstLine="708"/>
        <w:jc w:val="both"/>
        <w:rPr>
          <w:b/>
          <w:i/>
          <w:lang w:val="uk-UA"/>
        </w:rPr>
      </w:pPr>
    </w:p>
    <w:p w:rsidR="00D45616" w:rsidRPr="000740D4" w:rsidRDefault="00D45616" w:rsidP="00D45616">
      <w:pPr>
        <w:ind w:firstLine="708"/>
        <w:jc w:val="both"/>
        <w:rPr>
          <w:i/>
          <w:lang w:val="uk-UA"/>
        </w:rPr>
      </w:pPr>
      <w:r w:rsidRPr="000740D4">
        <w:rPr>
          <w:b/>
          <w:i/>
          <w:lang w:val="uk-UA"/>
        </w:rPr>
        <w:t>Означення.</w:t>
      </w:r>
      <w:r w:rsidRPr="000740D4">
        <w:rPr>
          <w:i/>
          <w:lang w:val="uk-UA"/>
        </w:rPr>
        <w:t xml:space="preserve"> Величина </w:t>
      </w:r>
    </w:p>
    <w:p w:rsidR="00D45616" w:rsidRDefault="00D45616" w:rsidP="00D45616">
      <w:pPr>
        <w:jc w:val="both"/>
        <w:rPr>
          <w:lang w:val="uk-UA"/>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3780"/>
      </w:tblGrid>
      <w:tr w:rsidR="00D45616" w:rsidRPr="00187469">
        <w:trPr>
          <w:jc w:val="center"/>
        </w:trPr>
        <w:tc>
          <w:tcPr>
            <w:tcW w:w="4140" w:type="dxa"/>
            <w:shd w:val="clear" w:color="auto" w:fill="auto"/>
          </w:tcPr>
          <w:p w:rsidR="00D45616" w:rsidRPr="00187469" w:rsidRDefault="00D45616" w:rsidP="008A259C">
            <w:pPr>
              <w:ind w:left="72"/>
              <w:jc w:val="center"/>
              <w:rPr>
                <w:lang w:val="uk-UA"/>
              </w:rPr>
            </w:pPr>
            <w:r w:rsidRPr="00187469">
              <w:rPr>
                <w:position w:val="-12"/>
                <w:lang w:val="uk-UA"/>
              </w:rPr>
              <w:object w:dxaOrig="2780" w:dyaOrig="360">
                <v:shape id="_x0000_i1122" type="#_x0000_t75" style="width:139.2pt;height:18pt" o:ole="">
                  <v:imagedata r:id="rId186" o:title=""/>
                </v:shape>
                <o:OLEObject Type="Embed" ProgID="Equation.3" ShapeID="_x0000_i1122" DrawAspect="Content" ObjectID="_1730761349" r:id="rId187"/>
              </w:object>
            </w:r>
          </w:p>
        </w:tc>
        <w:tc>
          <w:tcPr>
            <w:tcW w:w="3780" w:type="dxa"/>
            <w:shd w:val="clear" w:color="auto" w:fill="auto"/>
          </w:tcPr>
          <w:p w:rsidR="00D45616" w:rsidRPr="00187469" w:rsidRDefault="00D45616" w:rsidP="008A259C">
            <w:pPr>
              <w:jc w:val="center"/>
              <w:rPr>
                <w:lang w:val="uk-UA"/>
              </w:rPr>
            </w:pPr>
            <w:r w:rsidRPr="00187469">
              <w:rPr>
                <w:position w:val="-14"/>
                <w:lang w:val="uk-UA"/>
              </w:rPr>
              <w:object w:dxaOrig="2799" w:dyaOrig="380">
                <v:shape id="_x0000_i1123" type="#_x0000_t75" style="width:139.8pt;height:19.2pt" o:ole="">
                  <v:imagedata r:id="rId188" o:title=""/>
                </v:shape>
                <o:OLEObject Type="Embed" ProgID="Equation.3" ShapeID="_x0000_i1123" DrawAspect="Content" ObjectID="_1730761350" r:id="rId189"/>
              </w:object>
            </w:r>
          </w:p>
        </w:tc>
      </w:tr>
    </w:tbl>
    <w:p w:rsidR="00D45616" w:rsidRDefault="00D45616" w:rsidP="00D45616">
      <w:pPr>
        <w:jc w:val="both"/>
        <w:rPr>
          <w:lang w:val="uk-UA"/>
        </w:rPr>
      </w:pPr>
    </w:p>
    <w:p w:rsidR="00D45616" w:rsidRPr="000740D4" w:rsidRDefault="00D45616" w:rsidP="00D45616">
      <w:pPr>
        <w:ind w:firstLine="708"/>
        <w:jc w:val="both"/>
        <w:rPr>
          <w:i/>
          <w:lang w:val="uk-UA"/>
        </w:rPr>
      </w:pPr>
      <w:r w:rsidRPr="000740D4">
        <w:rPr>
          <w:i/>
          <w:lang w:val="uk-UA"/>
        </w:rPr>
        <w:t xml:space="preserve">називається </w:t>
      </w:r>
    </w:p>
    <w:p w:rsidR="00D45616" w:rsidRDefault="00D45616" w:rsidP="00D45616">
      <w:pPr>
        <w:jc w:val="both"/>
        <w:rPr>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4140"/>
      </w:tblGrid>
      <w:tr w:rsidR="00D45616" w:rsidRPr="00187469">
        <w:trPr>
          <w:jc w:val="center"/>
        </w:trPr>
        <w:tc>
          <w:tcPr>
            <w:tcW w:w="4068" w:type="dxa"/>
            <w:shd w:val="clear" w:color="auto" w:fill="auto"/>
          </w:tcPr>
          <w:p w:rsidR="00D45616" w:rsidRPr="00187469" w:rsidRDefault="00D45616" w:rsidP="008A259C">
            <w:pPr>
              <w:jc w:val="both"/>
              <w:rPr>
                <w:b/>
                <w:i/>
                <w:lang w:val="uk-UA"/>
              </w:rPr>
            </w:pPr>
            <w:r w:rsidRPr="00187469">
              <w:rPr>
                <w:b/>
                <w:i/>
                <w:lang w:val="uk-UA"/>
              </w:rPr>
              <w:t xml:space="preserve">частинним приростом функції </w:t>
            </w:r>
            <w:r w:rsidRPr="00187469">
              <w:rPr>
                <w:b/>
                <w:i/>
                <w:position w:val="-10"/>
                <w:lang w:val="uk-UA"/>
              </w:rPr>
              <w:object w:dxaOrig="760" w:dyaOrig="320">
                <v:shape id="_x0000_i1124" type="#_x0000_t75" style="width:37.8pt;height:16.2pt" o:ole="">
                  <v:imagedata r:id="rId190" o:title=""/>
                </v:shape>
                <o:OLEObject Type="Embed" ProgID="Equation.3" ShapeID="_x0000_i1124" DrawAspect="Content" ObjectID="_1730761351" r:id="rId191"/>
              </w:object>
            </w:r>
            <w:r w:rsidRPr="00187469">
              <w:rPr>
                <w:b/>
                <w:i/>
                <w:lang w:val="uk-UA"/>
              </w:rPr>
              <w:t xml:space="preserve"> по змінній </w:t>
            </w:r>
            <w:r w:rsidRPr="00187469">
              <w:rPr>
                <w:b/>
                <w:i/>
                <w:position w:val="-6"/>
                <w:lang w:val="uk-UA"/>
              </w:rPr>
              <w:object w:dxaOrig="200" w:dyaOrig="220">
                <v:shape id="_x0000_i1125" type="#_x0000_t75" style="width:10.2pt;height:10.8pt" o:ole="">
                  <v:imagedata r:id="rId192" o:title=""/>
                </v:shape>
                <o:OLEObject Type="Embed" ProgID="Equation.3" ShapeID="_x0000_i1125" DrawAspect="Content" ObjectID="_1730761352" r:id="rId193"/>
              </w:object>
            </w:r>
            <w:r w:rsidRPr="00187469">
              <w:rPr>
                <w:b/>
                <w:i/>
                <w:lang w:val="uk-UA"/>
              </w:rPr>
              <w:t>.</w:t>
            </w:r>
          </w:p>
        </w:tc>
        <w:tc>
          <w:tcPr>
            <w:tcW w:w="4140" w:type="dxa"/>
            <w:shd w:val="clear" w:color="auto" w:fill="auto"/>
          </w:tcPr>
          <w:p w:rsidR="00D45616" w:rsidRPr="00187469" w:rsidRDefault="00D45616" w:rsidP="008A259C">
            <w:pPr>
              <w:jc w:val="both"/>
              <w:rPr>
                <w:b/>
                <w:i/>
                <w:lang w:val="uk-UA"/>
              </w:rPr>
            </w:pPr>
            <w:r w:rsidRPr="00187469">
              <w:rPr>
                <w:b/>
                <w:i/>
                <w:lang w:val="uk-UA"/>
              </w:rPr>
              <w:t xml:space="preserve">частинним приростом функції </w:t>
            </w:r>
            <w:r w:rsidRPr="00187469">
              <w:rPr>
                <w:b/>
                <w:i/>
                <w:position w:val="-10"/>
                <w:lang w:val="uk-UA"/>
              </w:rPr>
              <w:object w:dxaOrig="760" w:dyaOrig="320">
                <v:shape id="_x0000_i1126" type="#_x0000_t75" style="width:37.8pt;height:16.2pt" o:ole="">
                  <v:imagedata r:id="rId190" o:title=""/>
                </v:shape>
                <o:OLEObject Type="Embed" ProgID="Equation.3" ShapeID="_x0000_i1126" DrawAspect="Content" ObjectID="_1730761353" r:id="rId194"/>
              </w:object>
            </w:r>
            <w:r w:rsidRPr="00187469">
              <w:rPr>
                <w:b/>
                <w:i/>
                <w:lang w:val="uk-UA"/>
              </w:rPr>
              <w:t xml:space="preserve"> по змінній </w:t>
            </w:r>
            <w:r w:rsidRPr="00187469">
              <w:rPr>
                <w:b/>
                <w:i/>
                <w:position w:val="-10"/>
                <w:lang w:val="uk-UA"/>
              </w:rPr>
              <w:object w:dxaOrig="220" w:dyaOrig="260">
                <v:shape id="_x0000_i1127" type="#_x0000_t75" style="width:10.8pt;height:13.2pt" o:ole="">
                  <v:imagedata r:id="rId195" o:title=""/>
                </v:shape>
                <o:OLEObject Type="Embed" ProgID="Equation.3" ShapeID="_x0000_i1127" DrawAspect="Content" ObjectID="_1730761354" r:id="rId196"/>
              </w:object>
            </w:r>
            <w:r w:rsidRPr="00187469">
              <w:rPr>
                <w:b/>
                <w:i/>
                <w:lang w:val="uk-UA"/>
              </w:rPr>
              <w:t>.</w:t>
            </w:r>
          </w:p>
        </w:tc>
      </w:tr>
    </w:tbl>
    <w:p w:rsidR="00D45616" w:rsidRDefault="00D45616" w:rsidP="00D45616">
      <w:pPr>
        <w:jc w:val="both"/>
        <w:rPr>
          <w:lang w:val="uk-UA"/>
        </w:rPr>
      </w:pPr>
    </w:p>
    <w:p w:rsidR="00D45616" w:rsidRDefault="00D45616" w:rsidP="00D45616">
      <w:pPr>
        <w:jc w:val="both"/>
        <w:rPr>
          <w:lang w:val="uk-UA"/>
        </w:rPr>
      </w:pPr>
    </w:p>
    <w:p w:rsidR="00D45616" w:rsidRPr="002C508D" w:rsidRDefault="00D45616" w:rsidP="00D45616">
      <w:pPr>
        <w:jc w:val="both"/>
        <w:rPr>
          <w:lang w:val="uk-UA"/>
        </w:rPr>
      </w:pPr>
      <w:r w:rsidRPr="002C508D">
        <w:rPr>
          <w:lang w:val="uk-UA"/>
        </w:rPr>
        <w:t>Розглянемо відношення</w:t>
      </w:r>
    </w:p>
    <w:p w:rsidR="00D45616" w:rsidRPr="002C508D" w:rsidRDefault="00D45616" w:rsidP="00D45616">
      <w:pPr>
        <w:jc w:val="center"/>
        <w:rPr>
          <w:lang w:val="uk-UA"/>
        </w:rPr>
      </w:pPr>
      <w:r w:rsidRPr="00823E73">
        <w:rPr>
          <w:position w:val="-24"/>
          <w:lang w:val="uk-UA"/>
        </w:rPr>
        <w:object w:dxaOrig="3080" w:dyaOrig="620">
          <v:shape id="_x0000_i1128" type="#_x0000_t75" style="width:154.2pt;height:31.2pt" o:ole="">
            <v:imagedata r:id="rId197" o:title=""/>
          </v:shape>
          <o:OLEObject Type="Embed" ProgID="Equation.3" ShapeID="_x0000_i1128" DrawAspect="Content" ObjectID="_1730761355" r:id="rId198"/>
        </w:object>
      </w:r>
      <w:r>
        <w:rPr>
          <w:lang w:val="uk-UA"/>
        </w:rPr>
        <w:t>.</w:t>
      </w:r>
    </w:p>
    <w:p w:rsidR="00D45616" w:rsidRPr="007034E2" w:rsidRDefault="00D45616" w:rsidP="00D45616">
      <w:pPr>
        <w:ind w:firstLine="708"/>
        <w:jc w:val="both"/>
        <w:rPr>
          <w:i/>
          <w:lang w:val="uk-UA"/>
        </w:rPr>
      </w:pPr>
      <w:r w:rsidRPr="00823E73">
        <w:rPr>
          <w:b/>
          <w:i/>
          <w:lang w:val="uk-UA"/>
        </w:rPr>
        <w:t>Означення</w:t>
      </w:r>
      <w:r>
        <w:rPr>
          <w:b/>
          <w:i/>
          <w:lang w:val="uk-UA"/>
        </w:rPr>
        <w:t>.</w:t>
      </w:r>
      <w:r w:rsidRPr="007034E2">
        <w:rPr>
          <w:i/>
          <w:lang w:val="uk-UA"/>
        </w:rPr>
        <w:t xml:space="preserve"> Границю диференціального відношення </w:t>
      </w:r>
      <w:r w:rsidRPr="00823E73">
        <w:rPr>
          <w:i/>
          <w:position w:val="-24"/>
          <w:lang w:val="uk-UA"/>
        </w:rPr>
        <w:object w:dxaOrig="380" w:dyaOrig="620">
          <v:shape id="_x0000_i1129" type="#_x0000_t75" style="width:19.2pt;height:31.2pt" o:ole="">
            <v:imagedata r:id="rId199" o:title=""/>
          </v:shape>
          <o:OLEObject Type="Embed" ProgID="Equation.3" ShapeID="_x0000_i1129" DrawAspect="Content" ObjectID="_1730761356" r:id="rId200"/>
        </w:object>
      </w:r>
      <w:r w:rsidRPr="007034E2">
        <w:rPr>
          <w:i/>
          <w:lang w:val="uk-UA"/>
        </w:rPr>
        <w:t xml:space="preserve"> при </w:t>
      </w:r>
      <w:r w:rsidRPr="007034E2">
        <w:rPr>
          <w:i/>
          <w:position w:val="-6"/>
          <w:lang w:val="uk-UA"/>
        </w:rPr>
        <w:object w:dxaOrig="780" w:dyaOrig="279">
          <v:shape id="_x0000_i1130" type="#_x0000_t75" style="width:39pt;height:13.8pt" o:ole="">
            <v:imagedata r:id="rId201" o:title=""/>
          </v:shape>
          <o:OLEObject Type="Embed" ProgID="Equation.3" ShapeID="_x0000_i1130" DrawAspect="Content" ObjectID="_1730761357" r:id="rId202"/>
        </w:object>
      </w:r>
      <w:r>
        <w:rPr>
          <w:i/>
          <w:lang w:val="uk-UA"/>
        </w:rPr>
        <w:t xml:space="preserve"> </w:t>
      </w:r>
      <w:r w:rsidRPr="007034E2">
        <w:rPr>
          <w:i/>
          <w:lang w:val="uk-UA"/>
        </w:rPr>
        <w:t xml:space="preserve">будемо називати </w:t>
      </w:r>
      <w:r w:rsidRPr="007034E2">
        <w:rPr>
          <w:b/>
          <w:i/>
          <w:lang w:val="uk-UA"/>
        </w:rPr>
        <w:t xml:space="preserve">частинною похідною функції </w:t>
      </w:r>
      <w:r w:rsidRPr="00823E73">
        <w:rPr>
          <w:b/>
          <w:i/>
          <w:position w:val="-10"/>
          <w:lang w:val="uk-UA"/>
        </w:rPr>
        <w:object w:dxaOrig="760" w:dyaOrig="320">
          <v:shape id="_x0000_i1131" type="#_x0000_t75" style="width:37.8pt;height:16.2pt" o:ole="">
            <v:imagedata r:id="rId203" o:title=""/>
          </v:shape>
          <o:OLEObject Type="Embed" ProgID="Equation.3" ShapeID="_x0000_i1131" DrawAspect="Content" ObjectID="_1730761358" r:id="rId204"/>
        </w:object>
      </w:r>
      <w:r w:rsidRPr="007034E2">
        <w:rPr>
          <w:b/>
          <w:i/>
          <w:lang w:val="uk-UA"/>
        </w:rPr>
        <w:t xml:space="preserve"> у точці </w:t>
      </w:r>
      <w:r w:rsidRPr="00823E73">
        <w:rPr>
          <w:b/>
          <w:i/>
          <w:position w:val="-12"/>
          <w:lang w:val="uk-UA"/>
        </w:rPr>
        <w:object w:dxaOrig="760" w:dyaOrig="360">
          <v:shape id="_x0000_i1132" type="#_x0000_t75" style="width:37.8pt;height:18pt" o:ole="">
            <v:imagedata r:id="rId205" o:title=""/>
          </v:shape>
          <o:OLEObject Type="Embed" ProgID="Equation.3" ShapeID="_x0000_i1132" DrawAspect="Content" ObjectID="_1730761359" r:id="rId206"/>
        </w:object>
      </w:r>
      <w:r w:rsidRPr="007034E2">
        <w:rPr>
          <w:b/>
          <w:i/>
          <w:lang w:val="uk-UA"/>
        </w:rPr>
        <w:t xml:space="preserve"> по </w:t>
      </w:r>
      <w:r w:rsidRPr="007034E2">
        <w:rPr>
          <w:b/>
          <w:i/>
          <w:position w:val="-6"/>
          <w:lang w:val="uk-UA"/>
        </w:rPr>
        <w:object w:dxaOrig="200" w:dyaOrig="220">
          <v:shape id="_x0000_i1133" type="#_x0000_t75" style="width:10.2pt;height:10.8pt" o:ole="">
            <v:imagedata r:id="rId207" o:title=""/>
          </v:shape>
          <o:OLEObject Type="Embed" ProgID="Equation.3" ShapeID="_x0000_i1133" DrawAspect="Content" ObjectID="_1730761360" r:id="rId208"/>
        </w:object>
      </w:r>
      <w:r w:rsidRPr="007034E2">
        <w:rPr>
          <w:i/>
          <w:lang w:val="uk-UA"/>
        </w:rPr>
        <w:t xml:space="preserve"> і позначатимемо:</w:t>
      </w:r>
    </w:p>
    <w:p w:rsidR="00D45616" w:rsidRPr="007034E2" w:rsidRDefault="00D45616" w:rsidP="00D45616">
      <w:pPr>
        <w:jc w:val="center"/>
        <w:rPr>
          <w:i/>
          <w:lang w:val="uk-UA"/>
        </w:rPr>
      </w:pPr>
      <w:r w:rsidRPr="00823E73">
        <w:rPr>
          <w:i/>
          <w:position w:val="-24"/>
          <w:lang w:val="uk-UA"/>
        </w:rPr>
        <w:object w:dxaOrig="2780" w:dyaOrig="620">
          <v:shape id="_x0000_i1134" type="#_x0000_t75" style="width:139.2pt;height:31.2pt" o:ole="">
            <v:imagedata r:id="rId209" o:title=""/>
          </v:shape>
          <o:OLEObject Type="Embed" ProgID="Equation.3" ShapeID="_x0000_i1134" DrawAspect="Content" ObjectID="_1730761361" r:id="rId210"/>
        </w:object>
      </w:r>
    </w:p>
    <w:p w:rsidR="00D45616" w:rsidRDefault="00D45616" w:rsidP="00D45616">
      <w:pPr>
        <w:ind w:firstLine="708"/>
        <w:jc w:val="both"/>
        <w:rPr>
          <w:lang w:val="uk-UA"/>
        </w:rPr>
      </w:pPr>
    </w:p>
    <w:p w:rsidR="00D45616" w:rsidRDefault="00D45616" w:rsidP="00D45616">
      <w:pPr>
        <w:ind w:firstLine="708"/>
        <w:jc w:val="both"/>
        <w:rPr>
          <w:lang w:val="uk-UA"/>
        </w:rPr>
      </w:pPr>
      <w:r>
        <w:rPr>
          <w:lang w:val="uk-UA"/>
        </w:rPr>
        <w:t xml:space="preserve">Аналогічно вводиться поняття частинної похідної функції двох змінних по </w:t>
      </w:r>
      <w:r w:rsidRPr="00EC60DB">
        <w:rPr>
          <w:position w:val="-10"/>
          <w:lang w:val="uk-UA"/>
        </w:rPr>
        <w:object w:dxaOrig="220" w:dyaOrig="260">
          <v:shape id="_x0000_i1135" type="#_x0000_t75" style="width:10.8pt;height:13.2pt" o:ole="">
            <v:imagedata r:id="rId211" o:title=""/>
          </v:shape>
          <o:OLEObject Type="Embed" ProgID="Equation.3" ShapeID="_x0000_i1135" DrawAspect="Content" ObjectID="_1730761362" r:id="rId212"/>
        </w:object>
      </w:r>
      <w:r>
        <w:rPr>
          <w:lang w:val="uk-UA"/>
        </w:rPr>
        <w:t xml:space="preserve"> яка позначається одним із символів</w:t>
      </w:r>
    </w:p>
    <w:p w:rsidR="00D45616" w:rsidRDefault="00D45616" w:rsidP="00D45616">
      <w:pPr>
        <w:ind w:firstLine="708"/>
        <w:jc w:val="center"/>
        <w:rPr>
          <w:lang w:val="uk-UA"/>
        </w:rPr>
      </w:pPr>
      <w:r w:rsidRPr="0057330D">
        <w:rPr>
          <w:i/>
          <w:position w:val="-28"/>
          <w:lang w:val="uk-UA"/>
        </w:rPr>
        <w:object w:dxaOrig="1500" w:dyaOrig="660">
          <v:shape id="_x0000_i1136" type="#_x0000_t75" style="width:75pt;height:33pt" o:ole="">
            <v:imagedata r:id="rId213" o:title=""/>
          </v:shape>
          <o:OLEObject Type="Embed" ProgID="Equation.3" ShapeID="_x0000_i1136" DrawAspect="Content" ObjectID="_1730761363" r:id="rId214"/>
        </w:object>
      </w:r>
      <w:r>
        <w:rPr>
          <w:i/>
          <w:lang w:val="uk-UA"/>
        </w:rPr>
        <w:t>.</w:t>
      </w:r>
    </w:p>
    <w:p w:rsidR="00D45616" w:rsidRDefault="00D45616" w:rsidP="00D45616">
      <w:pPr>
        <w:ind w:firstLine="708"/>
        <w:jc w:val="both"/>
        <w:rPr>
          <w:lang w:val="uk-UA"/>
        </w:rPr>
      </w:pPr>
    </w:p>
    <w:p w:rsidR="00D45616" w:rsidRPr="002C508D" w:rsidRDefault="00D45616" w:rsidP="00D45616">
      <w:pPr>
        <w:ind w:firstLine="708"/>
        <w:jc w:val="both"/>
        <w:rPr>
          <w:b/>
          <w:lang w:val="uk-UA"/>
        </w:rPr>
      </w:pPr>
      <w:r w:rsidRPr="002C508D">
        <w:rPr>
          <w:lang w:val="uk-UA"/>
        </w:rPr>
        <w:t xml:space="preserve">Операція знаходження похідної </w:t>
      </w:r>
      <w:r w:rsidRPr="00823E73">
        <w:rPr>
          <w:position w:val="-12"/>
          <w:lang w:val="uk-UA"/>
        </w:rPr>
        <w:object w:dxaOrig="260" w:dyaOrig="360">
          <v:shape id="_x0000_i1137" type="#_x0000_t75" style="width:13.2pt;height:18pt" o:ole="">
            <v:imagedata r:id="rId215" o:title=""/>
          </v:shape>
          <o:OLEObject Type="Embed" ProgID="Equation.3" ShapeID="_x0000_i1137" DrawAspect="Content" ObjectID="_1730761364" r:id="rId216"/>
        </w:object>
      </w:r>
      <w:r w:rsidRPr="002C508D">
        <w:rPr>
          <w:lang w:val="uk-UA"/>
        </w:rPr>
        <w:t xml:space="preserve"> називається </w:t>
      </w:r>
      <w:r w:rsidRPr="002C508D">
        <w:rPr>
          <w:b/>
          <w:lang w:val="uk-UA"/>
        </w:rPr>
        <w:t xml:space="preserve">диференціюванням функції </w:t>
      </w:r>
      <w:r w:rsidRPr="002C508D">
        <w:rPr>
          <w:b/>
          <w:position w:val="-4"/>
          <w:lang w:val="uk-UA"/>
        </w:rPr>
        <w:object w:dxaOrig="200" w:dyaOrig="200">
          <v:shape id="_x0000_i1138" type="#_x0000_t75" style="width:10.2pt;height:10.2pt" o:ole="">
            <v:imagedata r:id="rId217" o:title=""/>
          </v:shape>
          <o:OLEObject Type="Embed" ProgID="Equation.3" ShapeID="_x0000_i1138" DrawAspect="Content" ObjectID="_1730761365" r:id="rId218"/>
        </w:object>
      </w:r>
      <w:r w:rsidRPr="002C508D">
        <w:rPr>
          <w:b/>
          <w:lang w:val="uk-UA"/>
        </w:rPr>
        <w:t xml:space="preserve"> по аргументу </w:t>
      </w:r>
      <w:r w:rsidRPr="002C508D">
        <w:rPr>
          <w:b/>
          <w:position w:val="-6"/>
          <w:lang w:val="uk-UA"/>
        </w:rPr>
        <w:object w:dxaOrig="200" w:dyaOrig="220">
          <v:shape id="_x0000_i1139" type="#_x0000_t75" style="width:10.2pt;height:10.8pt" o:ole="">
            <v:imagedata r:id="rId219" o:title=""/>
          </v:shape>
          <o:OLEObject Type="Embed" ProgID="Equation.3" ShapeID="_x0000_i1139" DrawAspect="Content" ObjectID="_1730761366" r:id="rId220"/>
        </w:object>
      </w:r>
      <w:r w:rsidRPr="002C508D">
        <w:rPr>
          <w:lang w:val="uk-UA"/>
        </w:rPr>
        <w:t xml:space="preserve">, а точка </w:t>
      </w:r>
      <w:r w:rsidRPr="00823E73">
        <w:rPr>
          <w:position w:val="-12"/>
          <w:lang w:val="uk-UA"/>
        </w:rPr>
        <w:object w:dxaOrig="760" w:dyaOrig="360">
          <v:shape id="_x0000_i1140" type="#_x0000_t75" style="width:37.8pt;height:18pt" o:ole="">
            <v:imagedata r:id="rId221" o:title=""/>
          </v:shape>
          <o:OLEObject Type="Embed" ProgID="Equation.3" ShapeID="_x0000_i1140" DrawAspect="Content" ObjectID="_1730761367" r:id="rId222"/>
        </w:object>
      </w:r>
      <w:r w:rsidRPr="002C508D">
        <w:rPr>
          <w:lang w:val="uk-UA"/>
        </w:rPr>
        <w:t xml:space="preserve"> називається </w:t>
      </w:r>
      <w:r w:rsidRPr="002C508D">
        <w:rPr>
          <w:b/>
          <w:lang w:val="uk-UA"/>
        </w:rPr>
        <w:t xml:space="preserve">точкою диференціювання. </w:t>
      </w:r>
      <w:r w:rsidRPr="002C508D">
        <w:rPr>
          <w:lang w:val="uk-UA"/>
        </w:rPr>
        <w:t>Частинна похідна</w:t>
      </w:r>
      <w:r w:rsidRPr="002C508D">
        <w:rPr>
          <w:b/>
          <w:lang w:val="uk-UA"/>
        </w:rPr>
        <w:t xml:space="preserve"> </w:t>
      </w:r>
    </w:p>
    <w:p w:rsidR="00D45616" w:rsidRPr="002C508D" w:rsidRDefault="00D45616" w:rsidP="00D45616">
      <w:pPr>
        <w:jc w:val="center"/>
        <w:rPr>
          <w:b/>
          <w:lang w:val="uk-UA"/>
        </w:rPr>
      </w:pPr>
      <w:r w:rsidRPr="00823E73">
        <w:rPr>
          <w:b/>
          <w:position w:val="-42"/>
          <w:lang w:val="uk-UA"/>
        </w:rPr>
        <w:object w:dxaOrig="1280" w:dyaOrig="800">
          <v:shape id="_x0000_i1141" type="#_x0000_t75" style="width:64.2pt;height:40.2pt" o:ole="">
            <v:imagedata r:id="rId223" o:title=""/>
          </v:shape>
          <o:OLEObject Type="Embed" ProgID="Equation.3" ShapeID="_x0000_i1141" DrawAspect="Content" ObjectID="_1730761368" r:id="rId224"/>
        </w:object>
      </w:r>
    </w:p>
    <w:p w:rsidR="00D45616" w:rsidRDefault="00D45616" w:rsidP="00D45616">
      <w:pPr>
        <w:jc w:val="both"/>
        <w:rPr>
          <w:lang w:val="uk-UA"/>
        </w:rPr>
      </w:pPr>
      <w:r w:rsidRPr="002C508D">
        <w:rPr>
          <w:lang w:val="uk-UA"/>
        </w:rPr>
        <w:t xml:space="preserve">обчислюється як звичайна похідна по </w:t>
      </w:r>
      <w:r w:rsidRPr="002C508D">
        <w:rPr>
          <w:position w:val="-6"/>
          <w:lang w:val="uk-UA"/>
        </w:rPr>
        <w:object w:dxaOrig="240" w:dyaOrig="260">
          <v:shape id="_x0000_i1142" type="#_x0000_t75" style="width:12pt;height:13.2pt" o:ole="">
            <v:imagedata r:id="rId225" o:title=""/>
          </v:shape>
          <o:OLEObject Type="Embed" ProgID="Equation.3" ShapeID="_x0000_i1142" DrawAspect="Content" ObjectID="_1730761369" r:id="rId226"/>
        </w:object>
      </w:r>
      <w:r w:rsidRPr="002C508D">
        <w:rPr>
          <w:lang w:val="uk-UA"/>
        </w:rPr>
        <w:t xml:space="preserve"> припускаючи, що змінна </w:t>
      </w:r>
      <w:r w:rsidRPr="002C508D">
        <w:rPr>
          <w:position w:val="-12"/>
          <w:lang w:val="uk-UA"/>
        </w:rPr>
        <w:object w:dxaOrig="260" w:dyaOrig="320">
          <v:shape id="_x0000_i1143" type="#_x0000_t75" style="width:13.2pt;height:16.2pt" o:ole="">
            <v:imagedata r:id="rId227" o:title=""/>
          </v:shape>
          <o:OLEObject Type="Embed" ProgID="Equation.3" ShapeID="_x0000_i1143" DrawAspect="Content" ObjectID="_1730761370" r:id="rId228"/>
        </w:object>
      </w:r>
      <w:r w:rsidRPr="002C508D">
        <w:rPr>
          <w:lang w:val="uk-UA"/>
        </w:rPr>
        <w:t xml:space="preserve"> є сталою. Аналогічно обчислюється частинна похідна по </w:t>
      </w:r>
      <w:r w:rsidRPr="002C508D">
        <w:rPr>
          <w:position w:val="-12"/>
          <w:lang w:val="uk-UA"/>
        </w:rPr>
        <w:object w:dxaOrig="260" w:dyaOrig="320">
          <v:shape id="_x0000_i1144" type="#_x0000_t75" style="width:13.2pt;height:16.2pt" o:ole="">
            <v:imagedata r:id="rId229" o:title=""/>
          </v:shape>
          <o:OLEObject Type="Embed" ProgID="Equation.3" ShapeID="_x0000_i1144" DrawAspect="Content" ObjectID="_1730761371" r:id="rId230"/>
        </w:object>
      </w:r>
      <w:r w:rsidRPr="002C508D">
        <w:rPr>
          <w:lang w:val="uk-UA"/>
        </w:rPr>
        <w:t xml:space="preserve">, але сталою є вже </w:t>
      </w:r>
      <w:r w:rsidRPr="002C508D">
        <w:rPr>
          <w:position w:val="-6"/>
          <w:lang w:val="uk-UA"/>
        </w:rPr>
        <w:object w:dxaOrig="240" w:dyaOrig="260">
          <v:shape id="_x0000_i1145" type="#_x0000_t75" style="width:12pt;height:13.2pt" o:ole="">
            <v:imagedata r:id="rId231" o:title=""/>
          </v:shape>
          <o:OLEObject Type="Embed" ProgID="Equation.3" ShapeID="_x0000_i1145" DrawAspect="Content" ObjectID="_1730761372" r:id="rId232"/>
        </w:object>
      </w:r>
      <w:r w:rsidRPr="002C508D">
        <w:rPr>
          <w:lang w:val="uk-UA"/>
        </w:rPr>
        <w:t>. Тобто, частинних похідних є стільки, скільки аргументів містить функція. Щоб підкреслити, що ми диференціюємо функцію перший раз говорять: „знаходимо похідну п</w:t>
      </w:r>
      <w:r>
        <w:rPr>
          <w:lang w:val="uk-UA"/>
        </w:rPr>
        <w:t>е</w:t>
      </w:r>
      <w:r w:rsidRPr="002C508D">
        <w:rPr>
          <w:lang w:val="uk-UA"/>
        </w:rPr>
        <w:t>ршого порядку”.</w:t>
      </w:r>
    </w:p>
    <w:p w:rsidR="00D45616" w:rsidRPr="002C508D" w:rsidRDefault="00D45616" w:rsidP="00D45616">
      <w:pPr>
        <w:jc w:val="both"/>
        <w:rPr>
          <w:lang w:val="uk-UA"/>
        </w:rPr>
      </w:pPr>
    </w:p>
    <w:p w:rsidR="00D45616" w:rsidRPr="002C508D" w:rsidRDefault="00D45616" w:rsidP="00D45616">
      <w:pPr>
        <w:jc w:val="both"/>
        <w:rPr>
          <w:lang w:val="uk-UA"/>
        </w:rPr>
      </w:pPr>
      <w:r w:rsidRPr="002C508D">
        <w:rPr>
          <w:lang w:val="uk-UA"/>
        </w:rPr>
        <w:tab/>
      </w:r>
      <w:r w:rsidRPr="00823E73">
        <w:rPr>
          <w:b/>
          <w:i/>
          <w:lang w:val="uk-UA"/>
        </w:rPr>
        <w:t>Завдання.</w:t>
      </w:r>
      <w:r w:rsidRPr="002C508D">
        <w:rPr>
          <w:lang w:val="uk-UA"/>
        </w:rPr>
        <w:t xml:space="preserve"> Обчислити  в точці </w:t>
      </w:r>
      <w:r w:rsidRPr="00823E73">
        <w:rPr>
          <w:position w:val="-10"/>
          <w:lang w:val="uk-UA"/>
        </w:rPr>
        <w:object w:dxaOrig="499" w:dyaOrig="320">
          <v:shape id="_x0000_i1146" type="#_x0000_t75" style="width:25.2pt;height:16.2pt" o:ole="">
            <v:imagedata r:id="rId233" o:title=""/>
          </v:shape>
          <o:OLEObject Type="Embed" ProgID="Equation.3" ShapeID="_x0000_i1146" DrawAspect="Content" ObjectID="_1730761373" r:id="rId234"/>
        </w:object>
      </w:r>
      <w:r w:rsidRPr="002C508D">
        <w:rPr>
          <w:lang w:val="uk-UA"/>
        </w:rPr>
        <w:t xml:space="preserve"> частинні похідні першого порядку функції </w:t>
      </w:r>
      <w:r w:rsidRPr="00823E73">
        <w:rPr>
          <w:position w:val="-10"/>
          <w:lang w:val="uk-UA"/>
        </w:rPr>
        <w:object w:dxaOrig="2140" w:dyaOrig="360">
          <v:shape id="_x0000_i1147" type="#_x0000_t75" style="width:106.8pt;height:18pt" o:ole="">
            <v:imagedata r:id="rId235" o:title=""/>
          </v:shape>
          <o:OLEObject Type="Embed" ProgID="Equation.3" ShapeID="_x0000_i1147" DrawAspect="Content" ObjectID="_1730761374" r:id="rId236"/>
        </w:object>
      </w:r>
    </w:p>
    <w:p w:rsidR="00D45616" w:rsidRPr="002C508D" w:rsidRDefault="00D45616" w:rsidP="00D45616">
      <w:pPr>
        <w:jc w:val="both"/>
        <w:rPr>
          <w:lang w:val="uk-UA"/>
        </w:rPr>
      </w:pPr>
      <w:r w:rsidRPr="002C508D">
        <w:rPr>
          <w:lang w:val="uk-UA"/>
        </w:rPr>
        <w:tab/>
        <w:t xml:space="preserve">Розв’язування: </w:t>
      </w:r>
    </w:p>
    <w:p w:rsidR="00D45616" w:rsidRPr="002C508D" w:rsidRDefault="00D45616" w:rsidP="00D45616">
      <w:pPr>
        <w:jc w:val="both"/>
        <w:rPr>
          <w:lang w:val="uk-UA"/>
        </w:rPr>
      </w:pPr>
      <w:r w:rsidRPr="00823E73">
        <w:rPr>
          <w:position w:val="-24"/>
          <w:lang w:val="uk-UA"/>
        </w:rPr>
        <w:object w:dxaOrig="1420" w:dyaOrig="620">
          <v:shape id="_x0000_i1148" type="#_x0000_t75" style="width:70.8pt;height:31.2pt" o:ole="">
            <v:imagedata r:id="rId237" o:title=""/>
          </v:shape>
          <o:OLEObject Type="Embed" ProgID="Equation.3" ShapeID="_x0000_i1148" DrawAspect="Content" ObjectID="_1730761375" r:id="rId238"/>
        </w:object>
      </w:r>
      <w:r w:rsidRPr="002C508D">
        <w:rPr>
          <w:lang w:val="uk-UA"/>
        </w:rPr>
        <w:tab/>
      </w:r>
      <w:r w:rsidRPr="002C508D">
        <w:rPr>
          <w:lang w:val="uk-UA"/>
        </w:rPr>
        <w:tab/>
      </w:r>
      <w:r w:rsidRPr="002C508D">
        <w:rPr>
          <w:lang w:val="uk-UA"/>
        </w:rPr>
        <w:tab/>
      </w:r>
      <w:r w:rsidRPr="002C508D">
        <w:rPr>
          <w:lang w:val="uk-UA"/>
        </w:rPr>
        <w:tab/>
      </w:r>
      <w:r w:rsidRPr="00823E73">
        <w:rPr>
          <w:position w:val="-28"/>
          <w:lang w:val="uk-UA"/>
        </w:rPr>
        <w:object w:dxaOrig="1500" w:dyaOrig="660">
          <v:shape id="_x0000_i1149" type="#_x0000_t75" style="width:75pt;height:33pt" o:ole="">
            <v:imagedata r:id="rId239" o:title=""/>
          </v:shape>
          <o:OLEObject Type="Embed" ProgID="Equation.3" ShapeID="_x0000_i1149" DrawAspect="Content" ObjectID="_1730761376" r:id="rId240"/>
        </w:object>
      </w:r>
    </w:p>
    <w:p w:rsidR="00D45616" w:rsidRPr="002C508D" w:rsidRDefault="00D45616" w:rsidP="00D45616">
      <w:pPr>
        <w:jc w:val="both"/>
        <w:rPr>
          <w:lang w:val="uk-UA"/>
        </w:rPr>
      </w:pPr>
      <w:r w:rsidRPr="00823E73">
        <w:rPr>
          <w:position w:val="-24"/>
          <w:lang w:val="uk-UA"/>
        </w:rPr>
        <w:object w:dxaOrig="2460" w:dyaOrig="620">
          <v:shape id="_x0000_i1150" type="#_x0000_t75" style="width:123pt;height:31.2pt" o:ole="">
            <v:imagedata r:id="rId241" o:title=""/>
          </v:shape>
          <o:OLEObject Type="Embed" ProgID="Equation.3" ShapeID="_x0000_i1150" DrawAspect="Content" ObjectID="_1730761377" r:id="rId242"/>
        </w:object>
      </w:r>
      <w:r w:rsidRPr="002C508D">
        <w:rPr>
          <w:lang w:val="uk-UA"/>
        </w:rPr>
        <w:tab/>
      </w:r>
      <w:r w:rsidRPr="002C508D">
        <w:rPr>
          <w:lang w:val="uk-UA"/>
        </w:rPr>
        <w:tab/>
      </w:r>
      <w:r>
        <w:rPr>
          <w:lang w:val="uk-UA"/>
        </w:rPr>
        <w:tab/>
      </w:r>
      <w:r w:rsidRPr="00823E73">
        <w:rPr>
          <w:position w:val="-28"/>
          <w:lang w:val="uk-UA"/>
        </w:rPr>
        <w:object w:dxaOrig="2400" w:dyaOrig="660">
          <v:shape id="_x0000_i1151" type="#_x0000_t75" style="width:120pt;height:33pt" o:ole="">
            <v:imagedata r:id="rId243" o:title=""/>
          </v:shape>
          <o:OLEObject Type="Embed" ProgID="Equation.3" ShapeID="_x0000_i1151" DrawAspect="Content" ObjectID="_1730761378" r:id="rId244"/>
        </w:object>
      </w:r>
    </w:p>
    <w:p w:rsidR="00D45616" w:rsidRDefault="00D45616" w:rsidP="00D45616">
      <w:pPr>
        <w:ind w:firstLine="708"/>
        <w:jc w:val="both"/>
        <w:rPr>
          <w:b/>
          <w:lang w:val="uk-UA"/>
        </w:rPr>
      </w:pPr>
    </w:p>
    <w:p w:rsidR="00D45616" w:rsidRPr="003B4058" w:rsidRDefault="00D45616" w:rsidP="00D45616">
      <w:pPr>
        <w:ind w:firstLine="708"/>
        <w:jc w:val="both"/>
        <w:rPr>
          <w:i/>
          <w:lang w:val="uk-UA"/>
        </w:rPr>
      </w:pPr>
      <w:r w:rsidRPr="003B4058">
        <w:rPr>
          <w:b/>
          <w:lang w:val="uk-UA"/>
        </w:rPr>
        <w:t>Теорема</w:t>
      </w:r>
      <w:r w:rsidRPr="003B4058">
        <w:rPr>
          <w:b/>
          <w:i/>
          <w:lang w:val="uk-UA"/>
        </w:rPr>
        <w:t xml:space="preserve"> (існування частинних похідних диференційовної функції)</w:t>
      </w:r>
      <w:r>
        <w:rPr>
          <w:i/>
          <w:lang w:val="uk-UA"/>
        </w:rPr>
        <w:t xml:space="preserve">. Якщо функція </w:t>
      </w:r>
      <w:r w:rsidRPr="003B4058">
        <w:rPr>
          <w:i/>
          <w:position w:val="-10"/>
          <w:lang w:val="uk-UA"/>
        </w:rPr>
        <w:object w:dxaOrig="1100" w:dyaOrig="320">
          <v:shape id="_x0000_i1152" type="#_x0000_t75" style="width:55.2pt;height:16.2pt" o:ole="">
            <v:imagedata r:id="rId142" o:title=""/>
          </v:shape>
          <o:OLEObject Type="Embed" ProgID="Equation.3" ShapeID="_x0000_i1152" DrawAspect="Content" ObjectID="_1730761379" r:id="rId245"/>
        </w:object>
      </w:r>
      <w:r w:rsidRPr="003B4058">
        <w:rPr>
          <w:i/>
          <w:lang w:val="uk-UA"/>
        </w:rPr>
        <w:t xml:space="preserve"> диференційована в точці </w:t>
      </w:r>
      <w:r w:rsidRPr="003B4058">
        <w:rPr>
          <w:i/>
          <w:position w:val="-10"/>
          <w:lang w:val="uk-UA"/>
        </w:rPr>
        <w:object w:dxaOrig="840" w:dyaOrig="320">
          <v:shape id="_x0000_i1153" type="#_x0000_t75" style="width:42pt;height:16.2pt" o:ole="">
            <v:imagedata r:id="rId130" o:title=""/>
          </v:shape>
          <o:OLEObject Type="Embed" ProgID="Equation.3" ShapeID="_x0000_i1153" DrawAspect="Content" ObjectID="_1730761380" r:id="rId246"/>
        </w:object>
      </w:r>
      <w:r w:rsidRPr="003B4058">
        <w:rPr>
          <w:i/>
          <w:lang w:val="uk-UA"/>
        </w:rPr>
        <w:t xml:space="preserve">, то вона має в цій точці похідні </w:t>
      </w:r>
      <w:r w:rsidRPr="003B4058">
        <w:rPr>
          <w:i/>
          <w:position w:val="-12"/>
          <w:lang w:val="uk-UA"/>
        </w:rPr>
        <w:object w:dxaOrig="1440" w:dyaOrig="460">
          <v:shape id="_x0000_i1154" type="#_x0000_t75" style="width:1in;height:22.8pt" o:ole="">
            <v:imagedata r:id="rId247" o:title=""/>
          </v:shape>
          <o:OLEObject Type="Embed" ProgID="Equation.3" ShapeID="_x0000_i1154" DrawAspect="Content" ObjectID="_1730761381" r:id="rId248"/>
        </w:object>
      </w:r>
      <w:r w:rsidRPr="003B4058">
        <w:rPr>
          <w:i/>
          <w:lang w:val="uk-UA"/>
        </w:rPr>
        <w:t xml:space="preserve"> </w:t>
      </w:r>
      <w:r w:rsidRPr="003B4058">
        <w:rPr>
          <w:i/>
          <w:lang w:val="uk-UA"/>
        </w:rPr>
        <w:tab/>
        <w:t xml:space="preserve">та </w:t>
      </w:r>
      <w:r w:rsidRPr="003B4058">
        <w:rPr>
          <w:i/>
          <w:lang w:val="uk-UA"/>
        </w:rPr>
        <w:tab/>
      </w:r>
      <w:r w:rsidRPr="003B4058">
        <w:rPr>
          <w:i/>
          <w:position w:val="-14"/>
          <w:lang w:val="uk-UA"/>
        </w:rPr>
        <w:object w:dxaOrig="1400" w:dyaOrig="480">
          <v:shape id="_x0000_i1155" type="#_x0000_t75" style="width:70.2pt;height:24pt" o:ole="">
            <v:imagedata r:id="rId249" o:title=""/>
          </v:shape>
          <o:OLEObject Type="Embed" ProgID="Equation.3" ShapeID="_x0000_i1155" DrawAspect="Content" ObjectID="_1730761382" r:id="rId250"/>
        </w:object>
      </w:r>
      <w:r w:rsidRPr="003B4058">
        <w:rPr>
          <w:i/>
          <w:lang w:val="uk-UA"/>
        </w:rPr>
        <w:tab/>
        <w:t xml:space="preserve"> </w:t>
      </w:r>
      <w:r>
        <w:rPr>
          <w:i/>
          <w:lang w:val="uk-UA"/>
        </w:rPr>
        <w:tab/>
      </w:r>
      <w:r w:rsidRPr="003B4058">
        <w:rPr>
          <w:i/>
          <w:lang w:val="uk-UA"/>
        </w:rPr>
        <w:t xml:space="preserve">і </w:t>
      </w:r>
    </w:p>
    <w:p w:rsidR="00D45616" w:rsidRPr="003B4058" w:rsidRDefault="00D45616" w:rsidP="00D45616">
      <w:pPr>
        <w:ind w:left="1416"/>
        <w:jc w:val="center"/>
        <w:rPr>
          <w:lang w:val="uk-UA"/>
        </w:rPr>
      </w:pPr>
      <w:r w:rsidRPr="003B4058">
        <w:rPr>
          <w:i/>
          <w:position w:val="-14"/>
          <w:lang w:val="uk-UA"/>
        </w:rPr>
        <w:object w:dxaOrig="3660" w:dyaOrig="380">
          <v:shape id="_x0000_i1156" type="#_x0000_t75" style="width:183pt;height:19.2pt" o:ole="">
            <v:imagedata r:id="rId251" o:title=""/>
          </v:shape>
          <o:OLEObject Type="Embed" ProgID="Equation.3" ShapeID="_x0000_i1156" DrawAspect="Content" ObjectID="_1730761383" r:id="rId252"/>
        </w:object>
      </w:r>
    </w:p>
    <w:p w:rsidR="00D45616" w:rsidRPr="002C508D" w:rsidRDefault="00D45616" w:rsidP="00D45616">
      <w:pPr>
        <w:jc w:val="both"/>
        <w:rPr>
          <w:lang w:val="uk-UA"/>
        </w:rPr>
      </w:pPr>
    </w:p>
    <w:p w:rsidR="00D45616" w:rsidRDefault="00D45616" w:rsidP="00D45616">
      <w:pPr>
        <w:jc w:val="both"/>
        <w:rPr>
          <w:lang w:val="uk-UA"/>
        </w:rPr>
      </w:pPr>
      <w:r w:rsidRPr="002C508D">
        <w:rPr>
          <w:lang w:val="uk-UA"/>
        </w:rPr>
        <w:tab/>
        <w:t>Неважко перевірити, що коли функція має частинні похідні в точці, то вона буде неперервна в цій точці. Зворотне твердження не завжди вірне.</w:t>
      </w:r>
    </w:p>
    <w:p w:rsidR="00D45616" w:rsidRDefault="00D45616" w:rsidP="00D45616">
      <w:pPr>
        <w:jc w:val="both"/>
        <w:rPr>
          <w:lang w:val="uk-UA"/>
        </w:rPr>
      </w:pPr>
    </w:p>
    <w:p w:rsidR="00D45616" w:rsidRDefault="00D45616" w:rsidP="00D45616">
      <w:pPr>
        <w:jc w:val="both"/>
        <w:rPr>
          <w:lang w:val="uk-UA"/>
        </w:rPr>
      </w:pPr>
    </w:p>
    <w:p w:rsidR="00D45616" w:rsidRPr="00D45616" w:rsidRDefault="00D45616" w:rsidP="00E501C4">
      <w:pPr>
        <w:jc w:val="center"/>
        <w:rPr>
          <w:b/>
          <w:lang w:val="uk-UA"/>
        </w:rPr>
      </w:pPr>
      <w:r w:rsidRPr="00D45616">
        <w:rPr>
          <w:b/>
          <w:lang w:val="uk-UA"/>
        </w:rPr>
        <w:t>3. Частинні похідні вищих порядків. Диференціал ІІ-го порядку.</w:t>
      </w:r>
    </w:p>
    <w:p w:rsidR="00D45616" w:rsidRDefault="00D45616" w:rsidP="00D45616">
      <w:pPr>
        <w:jc w:val="both"/>
        <w:rPr>
          <w:lang w:val="uk-UA"/>
        </w:rPr>
      </w:pPr>
      <w:r w:rsidRPr="002C508D">
        <w:rPr>
          <w:lang w:val="uk-UA"/>
        </w:rPr>
        <w:tab/>
        <w:t xml:space="preserve">Частинні похідні </w:t>
      </w:r>
      <w:r w:rsidRPr="00823E73">
        <w:rPr>
          <w:position w:val="-24"/>
          <w:lang w:val="uk-UA"/>
        </w:rPr>
        <w:object w:dxaOrig="340" w:dyaOrig="620">
          <v:shape id="_x0000_i1157" type="#_x0000_t75" style="width:16.8pt;height:31.2pt" o:ole="">
            <v:imagedata r:id="rId253" o:title=""/>
          </v:shape>
          <o:OLEObject Type="Embed" ProgID="Equation.3" ShapeID="_x0000_i1157" DrawAspect="Content" ObjectID="_1730761384" r:id="rId254"/>
        </w:object>
      </w:r>
      <w:r w:rsidRPr="002C508D">
        <w:rPr>
          <w:lang w:val="uk-UA"/>
        </w:rPr>
        <w:t xml:space="preserve"> і</w:t>
      </w:r>
      <w:r>
        <w:rPr>
          <w:lang w:val="uk-UA"/>
        </w:rPr>
        <w:t xml:space="preserve"> </w:t>
      </w:r>
      <w:r w:rsidRPr="00823E73">
        <w:rPr>
          <w:position w:val="-28"/>
          <w:lang w:val="uk-UA"/>
        </w:rPr>
        <w:object w:dxaOrig="340" w:dyaOrig="660">
          <v:shape id="_x0000_i1158" type="#_x0000_t75" style="width:16.8pt;height:33pt" o:ole="">
            <v:imagedata r:id="rId255" o:title=""/>
          </v:shape>
          <o:OLEObject Type="Embed" ProgID="Equation.3" ShapeID="_x0000_i1158" DrawAspect="Content" ObjectID="_1730761385" r:id="rId256"/>
        </w:object>
      </w:r>
      <w:r w:rsidRPr="002C508D">
        <w:rPr>
          <w:lang w:val="uk-UA"/>
        </w:rPr>
        <w:t xml:space="preserve"> є функціями від тих же змінних, що й функція, тому можна обчислювати похідні від похідних першого порядку. Такі похідні називаються </w:t>
      </w:r>
      <w:r w:rsidRPr="006F4333">
        <w:rPr>
          <w:b/>
          <w:i/>
          <w:lang w:val="uk-UA"/>
        </w:rPr>
        <w:t>похідними другого порядку</w:t>
      </w:r>
      <w:r w:rsidRPr="002C508D">
        <w:rPr>
          <w:lang w:val="uk-UA"/>
        </w:rPr>
        <w:t>.</w:t>
      </w:r>
    </w:p>
    <w:p w:rsidR="00D45616" w:rsidRPr="002C508D" w:rsidRDefault="00D45616" w:rsidP="00D45616">
      <w:pPr>
        <w:jc w:val="both"/>
        <w:rPr>
          <w:lang w:val="uk-UA"/>
        </w:rPr>
      </w:pPr>
    </w:p>
    <w:p w:rsidR="00D45616" w:rsidRPr="002C508D" w:rsidRDefault="00D45616" w:rsidP="00D45616">
      <w:pPr>
        <w:jc w:val="both"/>
        <w:rPr>
          <w:lang w:val="uk-UA"/>
        </w:rPr>
      </w:pPr>
      <w:r w:rsidRPr="002C508D">
        <w:rPr>
          <w:lang w:val="uk-UA"/>
        </w:rPr>
        <w:tab/>
        <w:t>Для функції двох змінних частинних  похідних другого порядку буде чотири і вони обчислюватимуться за такими формулами:</w:t>
      </w:r>
    </w:p>
    <w:p w:rsidR="00D45616" w:rsidRPr="002C508D" w:rsidRDefault="00D45616" w:rsidP="00D45616">
      <w:pPr>
        <w:ind w:left="708" w:firstLine="708"/>
        <w:jc w:val="both"/>
        <w:rPr>
          <w:lang w:val="uk-UA"/>
        </w:rPr>
      </w:pPr>
      <w:r w:rsidRPr="00161182">
        <w:rPr>
          <w:position w:val="-28"/>
          <w:lang w:val="uk-UA"/>
        </w:rPr>
        <w:object w:dxaOrig="1480" w:dyaOrig="700">
          <v:shape id="_x0000_i1159" type="#_x0000_t75" style="width:73.8pt;height:34.8pt" o:ole="">
            <v:imagedata r:id="rId257" o:title=""/>
          </v:shape>
          <o:OLEObject Type="Embed" ProgID="Equation.3" ShapeID="_x0000_i1159" DrawAspect="Content" ObjectID="_1730761386" r:id="rId258"/>
        </w:object>
      </w:r>
      <w:r w:rsidRPr="002C508D">
        <w:rPr>
          <w:lang w:val="uk-UA"/>
        </w:rPr>
        <w:tab/>
      </w:r>
      <w:r w:rsidRPr="002C508D">
        <w:rPr>
          <w:lang w:val="uk-UA"/>
        </w:rPr>
        <w:tab/>
      </w:r>
      <w:r w:rsidRPr="002C508D">
        <w:rPr>
          <w:lang w:val="uk-UA"/>
        </w:rPr>
        <w:tab/>
      </w:r>
      <w:r w:rsidRPr="002C508D">
        <w:rPr>
          <w:lang w:val="uk-UA"/>
        </w:rPr>
        <w:tab/>
      </w:r>
      <w:r w:rsidRPr="002C508D">
        <w:rPr>
          <w:lang w:val="uk-UA"/>
        </w:rPr>
        <w:tab/>
      </w:r>
      <w:r w:rsidRPr="00161182">
        <w:rPr>
          <w:position w:val="-30"/>
          <w:lang w:val="uk-UA"/>
        </w:rPr>
        <w:object w:dxaOrig="1600" w:dyaOrig="720">
          <v:shape id="_x0000_i1160" type="#_x0000_t75" style="width:79.8pt;height:36pt" o:ole="">
            <v:imagedata r:id="rId259" o:title=""/>
          </v:shape>
          <o:OLEObject Type="Embed" ProgID="Equation.3" ShapeID="_x0000_i1160" DrawAspect="Content" ObjectID="_1730761387" r:id="rId260"/>
        </w:object>
      </w:r>
    </w:p>
    <w:p w:rsidR="00D45616" w:rsidRPr="002C508D" w:rsidRDefault="00D45616" w:rsidP="00D45616">
      <w:pPr>
        <w:ind w:left="708" w:firstLine="708"/>
        <w:jc w:val="both"/>
        <w:rPr>
          <w:lang w:val="uk-UA"/>
        </w:rPr>
      </w:pPr>
      <w:r w:rsidRPr="00161182">
        <w:rPr>
          <w:position w:val="-28"/>
          <w:lang w:val="uk-UA"/>
        </w:rPr>
        <w:object w:dxaOrig="1600" w:dyaOrig="700">
          <v:shape id="_x0000_i1161" type="#_x0000_t75" style="width:79.8pt;height:34.8pt" o:ole="">
            <v:imagedata r:id="rId261" o:title=""/>
          </v:shape>
          <o:OLEObject Type="Embed" ProgID="Equation.3" ShapeID="_x0000_i1161" DrawAspect="Content" ObjectID="_1730761388" r:id="rId262"/>
        </w:object>
      </w:r>
      <w:r w:rsidRPr="002C508D">
        <w:rPr>
          <w:lang w:val="uk-UA"/>
        </w:rPr>
        <w:tab/>
      </w:r>
      <w:r w:rsidRPr="002C508D">
        <w:rPr>
          <w:lang w:val="uk-UA"/>
        </w:rPr>
        <w:tab/>
      </w:r>
      <w:r w:rsidRPr="002C508D">
        <w:rPr>
          <w:lang w:val="uk-UA"/>
        </w:rPr>
        <w:tab/>
      </w:r>
      <w:r w:rsidRPr="002C508D">
        <w:rPr>
          <w:lang w:val="uk-UA"/>
        </w:rPr>
        <w:tab/>
      </w:r>
      <w:r w:rsidRPr="002C508D">
        <w:rPr>
          <w:lang w:val="uk-UA"/>
        </w:rPr>
        <w:tab/>
      </w:r>
      <w:r w:rsidRPr="00161182">
        <w:rPr>
          <w:position w:val="-30"/>
          <w:lang w:val="uk-UA"/>
        </w:rPr>
        <w:object w:dxaOrig="1500" w:dyaOrig="720">
          <v:shape id="_x0000_i1162" type="#_x0000_t75" style="width:75pt;height:36pt" o:ole="">
            <v:imagedata r:id="rId263" o:title=""/>
          </v:shape>
          <o:OLEObject Type="Embed" ProgID="Equation.3" ShapeID="_x0000_i1162" DrawAspect="Content" ObjectID="_1730761389" r:id="rId264"/>
        </w:object>
      </w:r>
    </w:p>
    <w:p w:rsidR="00D45616" w:rsidRDefault="00D45616" w:rsidP="00D45616">
      <w:pPr>
        <w:jc w:val="both"/>
        <w:rPr>
          <w:lang w:val="uk-UA"/>
        </w:rPr>
      </w:pPr>
      <w:r w:rsidRPr="002C508D">
        <w:rPr>
          <w:lang w:val="uk-UA"/>
        </w:rPr>
        <w:tab/>
      </w:r>
    </w:p>
    <w:p w:rsidR="00D45616" w:rsidRPr="002C508D" w:rsidRDefault="00D45616" w:rsidP="00D45616">
      <w:pPr>
        <w:ind w:firstLine="708"/>
        <w:jc w:val="both"/>
        <w:rPr>
          <w:lang w:val="uk-UA"/>
        </w:rPr>
      </w:pPr>
      <w:r>
        <w:rPr>
          <w:lang w:val="uk-UA"/>
        </w:rPr>
        <w:t>Завдання.</w:t>
      </w:r>
      <w:r w:rsidRPr="002C508D">
        <w:rPr>
          <w:lang w:val="uk-UA"/>
        </w:rPr>
        <w:t xml:space="preserve"> Знайти частинні похідні другого порядку від функції </w:t>
      </w:r>
      <w:r w:rsidRPr="00161182">
        <w:rPr>
          <w:position w:val="-10"/>
          <w:lang w:val="uk-UA"/>
        </w:rPr>
        <w:object w:dxaOrig="2500" w:dyaOrig="360">
          <v:shape id="_x0000_i1163" type="#_x0000_t75" style="width:124.8pt;height:18pt" o:ole="">
            <v:imagedata r:id="rId265" o:title=""/>
          </v:shape>
          <o:OLEObject Type="Embed" ProgID="Equation.3" ShapeID="_x0000_i1163" DrawAspect="Content" ObjectID="_1730761390" r:id="rId266"/>
        </w:object>
      </w:r>
    </w:p>
    <w:p w:rsidR="00D45616" w:rsidRPr="002C508D" w:rsidRDefault="00D45616" w:rsidP="00D45616">
      <w:pPr>
        <w:jc w:val="both"/>
        <w:rPr>
          <w:lang w:val="uk-UA"/>
        </w:rPr>
      </w:pPr>
      <w:r w:rsidRPr="002C508D">
        <w:rPr>
          <w:lang w:val="uk-UA"/>
        </w:rPr>
        <w:tab/>
        <w:t>Розв’язування:</w:t>
      </w:r>
    </w:p>
    <w:p w:rsidR="00D45616" w:rsidRPr="002C508D" w:rsidRDefault="00D45616" w:rsidP="00D45616">
      <w:pPr>
        <w:ind w:left="708" w:firstLine="708"/>
        <w:jc w:val="both"/>
        <w:rPr>
          <w:lang w:val="uk-UA"/>
        </w:rPr>
      </w:pPr>
      <w:r w:rsidRPr="00161182">
        <w:rPr>
          <w:position w:val="-24"/>
          <w:lang w:val="uk-UA"/>
        </w:rPr>
        <w:object w:dxaOrig="1760" w:dyaOrig="620">
          <v:shape id="_x0000_i1164" type="#_x0000_t75" style="width:88.2pt;height:31.2pt" o:ole="">
            <v:imagedata r:id="rId267" o:title=""/>
          </v:shape>
          <o:OLEObject Type="Embed" ProgID="Equation.3" ShapeID="_x0000_i1164" DrawAspect="Content" ObjectID="_1730761391" r:id="rId268"/>
        </w:object>
      </w:r>
      <w:r w:rsidRPr="002C508D">
        <w:rPr>
          <w:lang w:val="uk-UA"/>
        </w:rPr>
        <w:tab/>
      </w:r>
      <w:r w:rsidRPr="002C508D">
        <w:rPr>
          <w:lang w:val="uk-UA"/>
        </w:rPr>
        <w:tab/>
      </w:r>
      <w:r w:rsidRPr="002C508D">
        <w:rPr>
          <w:lang w:val="uk-UA"/>
        </w:rPr>
        <w:tab/>
      </w:r>
      <w:r w:rsidRPr="002C508D">
        <w:rPr>
          <w:lang w:val="uk-UA"/>
        </w:rPr>
        <w:tab/>
      </w:r>
      <w:r w:rsidRPr="00161182">
        <w:rPr>
          <w:position w:val="-28"/>
          <w:lang w:val="uk-UA"/>
        </w:rPr>
        <w:object w:dxaOrig="1400" w:dyaOrig="660">
          <v:shape id="_x0000_i1165" type="#_x0000_t75" style="width:70.2pt;height:33pt" o:ole="">
            <v:imagedata r:id="rId269" o:title=""/>
          </v:shape>
          <o:OLEObject Type="Embed" ProgID="Equation.3" ShapeID="_x0000_i1165" DrawAspect="Content" ObjectID="_1730761392" r:id="rId270"/>
        </w:object>
      </w:r>
    </w:p>
    <w:p w:rsidR="00D45616" w:rsidRPr="002C508D" w:rsidRDefault="00D45616" w:rsidP="00D45616">
      <w:pPr>
        <w:ind w:left="708" w:firstLine="708"/>
        <w:jc w:val="both"/>
        <w:rPr>
          <w:lang w:val="uk-UA"/>
        </w:rPr>
      </w:pPr>
      <w:r w:rsidRPr="00161182">
        <w:rPr>
          <w:position w:val="-24"/>
          <w:lang w:val="uk-UA"/>
        </w:rPr>
        <w:object w:dxaOrig="2960" w:dyaOrig="660">
          <v:shape id="_x0000_i1166" type="#_x0000_t75" style="width:148.2pt;height:33pt" o:ole="">
            <v:imagedata r:id="rId271" o:title=""/>
          </v:shape>
          <o:OLEObject Type="Embed" ProgID="Equation.3" ShapeID="_x0000_i1166" DrawAspect="Content" ObjectID="_1730761393" r:id="rId272"/>
        </w:object>
      </w:r>
      <w:r>
        <w:rPr>
          <w:lang w:val="uk-UA"/>
        </w:rPr>
        <w:tab/>
      </w:r>
      <w:r>
        <w:rPr>
          <w:lang w:val="uk-UA"/>
        </w:rPr>
        <w:tab/>
      </w:r>
      <w:r>
        <w:rPr>
          <w:lang w:val="uk-UA"/>
        </w:rPr>
        <w:tab/>
      </w:r>
      <w:r w:rsidRPr="00161182">
        <w:rPr>
          <w:position w:val="-28"/>
          <w:lang w:val="uk-UA"/>
        </w:rPr>
        <w:object w:dxaOrig="2640" w:dyaOrig="700">
          <v:shape id="_x0000_i1167" type="#_x0000_t75" style="width:132pt;height:34.8pt" o:ole="">
            <v:imagedata r:id="rId273" o:title=""/>
          </v:shape>
          <o:OLEObject Type="Embed" ProgID="Equation.3" ShapeID="_x0000_i1167" DrawAspect="Content" ObjectID="_1730761394" r:id="rId274"/>
        </w:object>
      </w:r>
    </w:p>
    <w:p w:rsidR="00D45616" w:rsidRPr="002C508D" w:rsidRDefault="00D45616" w:rsidP="00D45616">
      <w:pPr>
        <w:ind w:left="708" w:firstLine="708"/>
        <w:jc w:val="both"/>
        <w:rPr>
          <w:lang w:val="uk-UA"/>
        </w:rPr>
      </w:pPr>
      <w:r w:rsidRPr="00161182">
        <w:rPr>
          <w:position w:val="-28"/>
          <w:lang w:val="uk-UA"/>
        </w:rPr>
        <w:object w:dxaOrig="2439" w:dyaOrig="700">
          <v:shape id="_x0000_i1168" type="#_x0000_t75" style="width:121.8pt;height:34.8pt" o:ole="">
            <v:imagedata r:id="rId275" o:title=""/>
          </v:shape>
          <o:OLEObject Type="Embed" ProgID="Equation.3" ShapeID="_x0000_i1168" DrawAspect="Content" ObjectID="_1730761395" r:id="rId276"/>
        </w:object>
      </w:r>
      <w:r>
        <w:rPr>
          <w:lang w:val="uk-UA"/>
        </w:rPr>
        <w:tab/>
      </w:r>
      <w:r>
        <w:rPr>
          <w:lang w:val="uk-UA"/>
        </w:rPr>
        <w:tab/>
      </w:r>
      <w:r>
        <w:rPr>
          <w:lang w:val="uk-UA"/>
        </w:rPr>
        <w:tab/>
      </w:r>
      <w:r>
        <w:rPr>
          <w:lang w:val="uk-UA"/>
        </w:rPr>
        <w:tab/>
      </w:r>
      <w:r w:rsidRPr="00161182">
        <w:rPr>
          <w:position w:val="-28"/>
          <w:lang w:val="uk-UA"/>
        </w:rPr>
        <w:object w:dxaOrig="2760" w:dyaOrig="700">
          <v:shape id="_x0000_i1169" type="#_x0000_t75" style="width:138pt;height:34.8pt" o:ole="">
            <v:imagedata r:id="rId277" o:title=""/>
          </v:shape>
          <o:OLEObject Type="Embed" ProgID="Equation.3" ShapeID="_x0000_i1169" DrawAspect="Content" ObjectID="_1730761396" r:id="rId278"/>
        </w:object>
      </w:r>
    </w:p>
    <w:p w:rsidR="00D45616" w:rsidRDefault="00D45616" w:rsidP="00D45616">
      <w:pPr>
        <w:jc w:val="both"/>
        <w:rPr>
          <w:lang w:val="uk-UA"/>
        </w:rPr>
      </w:pPr>
    </w:p>
    <w:p w:rsidR="00D45616" w:rsidRPr="002C508D" w:rsidRDefault="00D45616" w:rsidP="00D45616">
      <w:pPr>
        <w:jc w:val="both"/>
        <w:rPr>
          <w:lang w:val="uk-UA"/>
        </w:rPr>
      </w:pPr>
    </w:p>
    <w:p w:rsidR="00D45616" w:rsidRDefault="00D45616" w:rsidP="00D45616">
      <w:pPr>
        <w:ind w:firstLine="708"/>
        <w:jc w:val="both"/>
        <w:rPr>
          <w:i/>
          <w:lang w:val="uk-UA"/>
        </w:rPr>
      </w:pPr>
      <w:r w:rsidRPr="00161182">
        <w:rPr>
          <w:b/>
          <w:i/>
          <w:lang w:val="uk-UA"/>
        </w:rPr>
        <w:t>Означення:</w:t>
      </w:r>
      <w:r w:rsidRPr="006F4333">
        <w:rPr>
          <w:i/>
          <w:lang w:val="uk-UA"/>
        </w:rPr>
        <w:t xml:space="preserve"> Частинні похідні другого порядку по різних аргументах називаються </w:t>
      </w:r>
      <w:r w:rsidRPr="006F4333">
        <w:rPr>
          <w:b/>
          <w:i/>
          <w:lang w:val="uk-UA"/>
        </w:rPr>
        <w:t>мішаними похідними</w:t>
      </w:r>
      <w:r w:rsidRPr="006F4333">
        <w:rPr>
          <w:i/>
          <w:lang w:val="uk-UA"/>
        </w:rPr>
        <w:t xml:space="preserve">. </w:t>
      </w:r>
    </w:p>
    <w:p w:rsidR="00D45616" w:rsidRPr="006F4333" w:rsidRDefault="00D45616" w:rsidP="00D45616">
      <w:pPr>
        <w:ind w:firstLine="708"/>
        <w:jc w:val="both"/>
        <w:rPr>
          <w:i/>
          <w:lang w:val="uk-UA"/>
        </w:rPr>
      </w:pPr>
    </w:p>
    <w:p w:rsidR="00D45616" w:rsidRDefault="00D45616" w:rsidP="00D45616">
      <w:pPr>
        <w:jc w:val="both"/>
        <w:rPr>
          <w:lang w:val="uk-UA"/>
        </w:rPr>
      </w:pPr>
      <w:r w:rsidRPr="002C508D">
        <w:rPr>
          <w:lang w:val="uk-UA"/>
        </w:rPr>
        <w:tab/>
        <w:t xml:space="preserve">У нашому прикладі дві мішані похідні </w:t>
      </w:r>
      <w:r w:rsidRPr="00161182">
        <w:rPr>
          <w:position w:val="-28"/>
          <w:lang w:val="uk-UA"/>
        </w:rPr>
        <w:object w:dxaOrig="1160" w:dyaOrig="700">
          <v:shape id="_x0000_i1170" type="#_x0000_t75" style="width:58.2pt;height:34.8pt" o:ole="">
            <v:imagedata r:id="rId279" o:title=""/>
          </v:shape>
          <o:OLEObject Type="Embed" ProgID="Equation.3" ShapeID="_x0000_i1170" DrawAspect="Content" ObjectID="_1730761397" r:id="rId280"/>
        </w:object>
      </w:r>
      <w:r w:rsidRPr="002C508D">
        <w:rPr>
          <w:lang w:val="uk-UA"/>
        </w:rPr>
        <w:t xml:space="preserve"> є рівними.  Це не випадковий результат, а нас</w:t>
      </w:r>
      <w:r>
        <w:rPr>
          <w:lang w:val="uk-UA"/>
        </w:rPr>
        <w:t>л</w:t>
      </w:r>
      <w:r w:rsidRPr="002C508D">
        <w:rPr>
          <w:lang w:val="uk-UA"/>
        </w:rPr>
        <w:t>ідок твердження, яке ми приймемо без доведення.</w:t>
      </w:r>
    </w:p>
    <w:p w:rsidR="00D45616" w:rsidRPr="002C508D" w:rsidRDefault="00D45616" w:rsidP="00D45616">
      <w:pPr>
        <w:jc w:val="both"/>
        <w:rPr>
          <w:lang w:val="uk-UA"/>
        </w:rPr>
      </w:pPr>
    </w:p>
    <w:p w:rsidR="00D45616" w:rsidRDefault="00D45616" w:rsidP="00D45616">
      <w:pPr>
        <w:jc w:val="both"/>
        <w:rPr>
          <w:lang w:val="uk-UA"/>
        </w:rPr>
      </w:pPr>
      <w:r w:rsidRPr="002C508D">
        <w:rPr>
          <w:lang w:val="uk-UA"/>
        </w:rPr>
        <w:tab/>
      </w:r>
      <w:r w:rsidRPr="002C508D">
        <w:rPr>
          <w:b/>
          <w:lang w:val="uk-UA"/>
        </w:rPr>
        <w:t>Лема1</w:t>
      </w:r>
      <w:r w:rsidRPr="002C508D">
        <w:rPr>
          <w:lang w:val="uk-UA"/>
        </w:rPr>
        <w:t xml:space="preserve">: Якщо існують неперервні мішані похідні </w:t>
      </w:r>
      <w:r w:rsidRPr="00161182">
        <w:rPr>
          <w:position w:val="-14"/>
          <w:lang w:val="uk-UA"/>
        </w:rPr>
        <w:object w:dxaOrig="900" w:dyaOrig="480">
          <v:shape id="_x0000_i1171" type="#_x0000_t75" style="width:45pt;height:24pt" o:ole="">
            <v:imagedata r:id="rId281" o:title=""/>
          </v:shape>
          <o:OLEObject Type="Embed" ProgID="Equation.3" ShapeID="_x0000_i1171" DrawAspect="Content" ObjectID="_1730761398" r:id="rId282"/>
        </w:object>
      </w:r>
      <w:r w:rsidRPr="002C508D">
        <w:rPr>
          <w:lang w:val="uk-UA"/>
        </w:rPr>
        <w:t>, то вони рівні між собою.</w:t>
      </w:r>
    </w:p>
    <w:p w:rsidR="00D45616" w:rsidRPr="002C508D" w:rsidRDefault="00D45616" w:rsidP="00D45616">
      <w:pPr>
        <w:jc w:val="both"/>
        <w:rPr>
          <w:lang w:val="uk-UA"/>
        </w:rPr>
      </w:pPr>
    </w:p>
    <w:p w:rsidR="00D45616" w:rsidRDefault="00D45616" w:rsidP="00D45616">
      <w:pPr>
        <w:jc w:val="both"/>
        <w:rPr>
          <w:lang w:val="uk-UA"/>
        </w:rPr>
      </w:pPr>
      <w:r w:rsidRPr="002C508D">
        <w:rPr>
          <w:lang w:val="uk-UA"/>
        </w:rPr>
        <w:tab/>
        <w:t>Аналогічно до похідних другого порядку вводяться частинні похідні третього порядку, як похідні від похідних другого порядку і так далі.</w:t>
      </w:r>
    </w:p>
    <w:p w:rsidR="00D45616" w:rsidRDefault="00D45616" w:rsidP="00D45616">
      <w:pPr>
        <w:jc w:val="both"/>
        <w:rPr>
          <w:b/>
          <w:u w:val="single"/>
          <w:lang w:val="uk-UA"/>
        </w:rPr>
      </w:pPr>
    </w:p>
    <w:p w:rsidR="00D45616" w:rsidRDefault="00D45616" w:rsidP="00D45616">
      <w:pPr>
        <w:jc w:val="both"/>
        <w:rPr>
          <w:b/>
          <w:u w:val="single"/>
          <w:lang w:val="uk-UA"/>
        </w:rPr>
      </w:pPr>
    </w:p>
    <w:p w:rsidR="00D45616" w:rsidRPr="008A259C" w:rsidRDefault="00D45616" w:rsidP="00E501C4">
      <w:pPr>
        <w:jc w:val="center"/>
        <w:rPr>
          <w:b/>
          <w:lang w:val="uk-UA"/>
        </w:rPr>
      </w:pPr>
      <w:r w:rsidRPr="008A259C">
        <w:rPr>
          <w:b/>
          <w:lang w:val="uk-UA"/>
        </w:rPr>
        <w:t>4. Повний диференціал. Градієнт</w:t>
      </w:r>
    </w:p>
    <w:p w:rsidR="00D45616" w:rsidRDefault="00D45616" w:rsidP="00D45616">
      <w:pPr>
        <w:ind w:firstLine="708"/>
        <w:jc w:val="both"/>
        <w:rPr>
          <w:lang w:val="uk-UA"/>
        </w:rPr>
      </w:pPr>
    </w:p>
    <w:p w:rsidR="00D45616" w:rsidRDefault="00D45616" w:rsidP="00D45616">
      <w:pPr>
        <w:ind w:firstLine="708"/>
        <w:jc w:val="both"/>
        <w:rPr>
          <w:b/>
          <w:i/>
          <w:lang w:val="uk-UA"/>
        </w:rPr>
      </w:pPr>
      <w:r w:rsidRPr="002C508D">
        <w:rPr>
          <w:lang w:val="uk-UA"/>
        </w:rPr>
        <w:t xml:space="preserve">Якщо </w:t>
      </w:r>
      <w:r w:rsidRPr="002C508D">
        <w:rPr>
          <w:position w:val="-6"/>
          <w:lang w:val="uk-UA"/>
        </w:rPr>
        <w:object w:dxaOrig="300" w:dyaOrig="279">
          <v:shape id="_x0000_i1172" type="#_x0000_t75" style="width:15pt;height:13.8pt" o:ole="">
            <v:imagedata r:id="rId283" o:title=""/>
          </v:shape>
          <o:OLEObject Type="Embed" ProgID="Equation.3" ShapeID="_x0000_i1172" DrawAspect="Content" ObjectID="_1730761399" r:id="rId284"/>
        </w:object>
      </w:r>
      <w:r w:rsidRPr="002C508D">
        <w:rPr>
          <w:lang w:val="uk-UA"/>
        </w:rPr>
        <w:t xml:space="preserve"> і </w:t>
      </w:r>
      <w:r w:rsidRPr="00924A8C">
        <w:rPr>
          <w:position w:val="-10"/>
          <w:lang w:val="uk-UA"/>
        </w:rPr>
        <w:object w:dxaOrig="320" w:dyaOrig="320">
          <v:shape id="_x0000_i1173" type="#_x0000_t75" style="width:16.2pt;height:16.2pt" o:ole="">
            <v:imagedata r:id="rId285" o:title=""/>
          </v:shape>
          <o:OLEObject Type="Embed" ProgID="Equation.3" ShapeID="_x0000_i1173" DrawAspect="Content" ObjectID="_1730761400" r:id="rId286"/>
        </w:object>
      </w:r>
      <w:r w:rsidRPr="002C508D">
        <w:rPr>
          <w:lang w:val="uk-UA"/>
        </w:rPr>
        <w:t xml:space="preserve"> розглядати як диференціали незалежних змінних, то </w:t>
      </w:r>
      <w:r w:rsidRPr="002C508D">
        <w:rPr>
          <w:position w:val="-6"/>
          <w:lang w:val="uk-UA"/>
        </w:rPr>
        <w:object w:dxaOrig="300" w:dyaOrig="279">
          <v:shape id="_x0000_i1174" type="#_x0000_t75" style="width:15pt;height:13.8pt" o:ole="">
            <v:imagedata r:id="rId287" o:title=""/>
          </v:shape>
          <o:OLEObject Type="Embed" ProgID="Equation.3" ShapeID="_x0000_i1174" DrawAspect="Content" ObjectID="_1730761401" r:id="rId288"/>
        </w:object>
      </w:r>
      <w:r w:rsidRPr="002C508D">
        <w:rPr>
          <w:lang w:val="uk-UA"/>
        </w:rPr>
        <w:t xml:space="preserve"> можемо записати у </w:t>
      </w:r>
      <w:r w:rsidRPr="006F4333">
        <w:rPr>
          <w:b/>
          <w:i/>
          <w:lang w:val="uk-UA"/>
        </w:rPr>
        <w:t>формі „повного диференціала”:</w:t>
      </w:r>
    </w:p>
    <w:p w:rsidR="00D45616" w:rsidRPr="002C508D" w:rsidRDefault="00D45616" w:rsidP="00D45616">
      <w:pPr>
        <w:ind w:firstLine="708"/>
        <w:jc w:val="both"/>
        <w:rPr>
          <w:lang w:val="uk-UA"/>
        </w:rPr>
      </w:pPr>
    </w:p>
    <w:p w:rsidR="00D45616" w:rsidRDefault="00D45616" w:rsidP="00D45616">
      <w:pPr>
        <w:ind w:left="2832" w:firstLine="708"/>
        <w:jc w:val="center"/>
        <w:rPr>
          <w:lang w:val="uk-UA"/>
        </w:rPr>
      </w:pPr>
      <w:r w:rsidRPr="00924A8C">
        <w:rPr>
          <w:position w:val="-28"/>
          <w:lang w:val="uk-UA"/>
        </w:rPr>
        <w:object w:dxaOrig="1840" w:dyaOrig="660">
          <v:shape id="_x0000_i1175" type="#_x0000_t75" style="width:91.8pt;height:33pt" o:ole="">
            <v:imagedata r:id="rId289" o:title=""/>
          </v:shape>
          <o:OLEObject Type="Embed" ProgID="Equation.3" ShapeID="_x0000_i1175" DrawAspect="Content" ObjectID="_1730761402" r:id="rId290"/>
        </w:object>
      </w:r>
      <w:r w:rsidRPr="002C508D">
        <w:rPr>
          <w:lang w:val="uk-UA"/>
        </w:rPr>
        <w:tab/>
      </w:r>
      <w:r w:rsidRPr="002C508D">
        <w:rPr>
          <w:lang w:val="uk-UA"/>
        </w:rPr>
        <w:tab/>
      </w:r>
      <w:r w:rsidRPr="002C508D">
        <w:rPr>
          <w:lang w:val="uk-UA"/>
        </w:rPr>
        <w:tab/>
      </w:r>
      <w:r w:rsidRPr="002C508D">
        <w:rPr>
          <w:lang w:val="uk-UA"/>
        </w:rPr>
        <w:tab/>
      </w:r>
      <w:r>
        <w:rPr>
          <w:lang w:val="uk-UA"/>
        </w:rPr>
        <w:tab/>
      </w:r>
      <w:r w:rsidRPr="002C508D">
        <w:rPr>
          <w:lang w:val="uk-UA"/>
        </w:rPr>
        <w:t>(</w:t>
      </w:r>
      <w:r>
        <w:rPr>
          <w:lang w:val="uk-UA"/>
        </w:rPr>
        <w:t>13.6</w:t>
      </w:r>
      <w:r w:rsidRPr="002C508D">
        <w:rPr>
          <w:lang w:val="uk-UA"/>
        </w:rPr>
        <w:t>)</w:t>
      </w:r>
    </w:p>
    <w:p w:rsidR="00D45616" w:rsidRPr="002C508D" w:rsidRDefault="00D45616" w:rsidP="00D45616">
      <w:pPr>
        <w:ind w:firstLine="708"/>
        <w:jc w:val="center"/>
        <w:rPr>
          <w:lang w:val="uk-UA"/>
        </w:rPr>
      </w:pPr>
    </w:p>
    <w:p w:rsidR="00D45616" w:rsidRPr="002C508D" w:rsidRDefault="00D45616" w:rsidP="00D45616">
      <w:pPr>
        <w:ind w:firstLine="708"/>
        <w:jc w:val="both"/>
        <w:rPr>
          <w:lang w:val="uk-UA"/>
        </w:rPr>
      </w:pPr>
      <w:r>
        <w:rPr>
          <w:lang w:val="uk-UA"/>
        </w:rPr>
        <w:t>Якщо це співвідношення ви</w:t>
      </w:r>
      <w:r w:rsidRPr="002C508D">
        <w:rPr>
          <w:lang w:val="uk-UA"/>
        </w:rPr>
        <w:t>конується, то говорять, що функція диференційов</w:t>
      </w:r>
      <w:r>
        <w:rPr>
          <w:lang w:val="uk-UA"/>
        </w:rPr>
        <w:t>а</w:t>
      </w:r>
      <w:r w:rsidRPr="002C508D">
        <w:rPr>
          <w:lang w:val="uk-UA"/>
        </w:rPr>
        <w:t xml:space="preserve">на в точці </w:t>
      </w:r>
      <w:r w:rsidRPr="00924A8C">
        <w:rPr>
          <w:position w:val="-10"/>
          <w:lang w:val="uk-UA"/>
        </w:rPr>
        <w:object w:dxaOrig="580" w:dyaOrig="320">
          <v:shape id="_x0000_i1176" type="#_x0000_t75" style="width:28.8pt;height:16.2pt" o:ole="">
            <v:imagedata r:id="rId291" o:title=""/>
          </v:shape>
          <o:OLEObject Type="Embed" ProgID="Equation.3" ShapeID="_x0000_i1176" DrawAspect="Content" ObjectID="_1730761403" r:id="rId292"/>
        </w:object>
      </w:r>
      <w:r w:rsidRPr="002C508D">
        <w:rPr>
          <w:lang w:val="uk-UA"/>
        </w:rPr>
        <w:t>.</w:t>
      </w:r>
    </w:p>
    <w:p w:rsidR="00D45616" w:rsidRPr="002C508D" w:rsidRDefault="00D45616" w:rsidP="00D45616">
      <w:pPr>
        <w:ind w:firstLine="708"/>
        <w:jc w:val="both"/>
        <w:rPr>
          <w:lang w:val="uk-UA"/>
        </w:rPr>
      </w:pPr>
      <w:r w:rsidRPr="002C508D">
        <w:rPr>
          <w:lang w:val="uk-UA"/>
        </w:rPr>
        <w:t>Формула (</w:t>
      </w:r>
      <w:r>
        <w:rPr>
          <w:lang w:val="uk-UA"/>
        </w:rPr>
        <w:t>13.6</w:t>
      </w:r>
      <w:r w:rsidRPr="002C508D">
        <w:rPr>
          <w:lang w:val="uk-UA"/>
        </w:rPr>
        <w:t>) показує, що для функції багатьох змінних поняття „функція диференційов</w:t>
      </w:r>
      <w:r>
        <w:rPr>
          <w:lang w:val="uk-UA"/>
        </w:rPr>
        <w:t>а</w:t>
      </w:r>
      <w:r w:rsidRPr="002C508D">
        <w:rPr>
          <w:lang w:val="uk-UA"/>
        </w:rPr>
        <w:t xml:space="preserve">на” і „має частинні похідні першого порядку в цій точці”, власне кажучи, не </w:t>
      </w:r>
      <w:r>
        <w:rPr>
          <w:lang w:val="uk-UA"/>
        </w:rPr>
        <w:t xml:space="preserve">є тотожними. Функція може мати </w:t>
      </w:r>
      <w:r w:rsidRPr="002C508D">
        <w:rPr>
          <w:lang w:val="uk-UA"/>
        </w:rPr>
        <w:t>частинні похідні в точці, одна з яких не є неперервною. Тоді для такої функції в цій точці рівність (</w:t>
      </w:r>
      <w:r>
        <w:rPr>
          <w:lang w:val="uk-UA"/>
        </w:rPr>
        <w:t>13.6</w:t>
      </w:r>
      <w:r w:rsidRPr="002C508D">
        <w:rPr>
          <w:lang w:val="uk-UA"/>
        </w:rPr>
        <w:t>) не виконується.</w:t>
      </w:r>
    </w:p>
    <w:p w:rsidR="00D45616" w:rsidRPr="002C508D" w:rsidRDefault="00D45616" w:rsidP="00D45616">
      <w:pPr>
        <w:ind w:firstLine="708"/>
        <w:jc w:val="both"/>
        <w:rPr>
          <w:lang w:val="uk-UA"/>
        </w:rPr>
      </w:pPr>
      <w:r w:rsidRPr="002C508D">
        <w:rPr>
          <w:lang w:val="uk-UA"/>
        </w:rPr>
        <w:t>Отже, для диференційов</w:t>
      </w:r>
      <w:r>
        <w:rPr>
          <w:lang w:val="uk-UA"/>
        </w:rPr>
        <w:t>а</w:t>
      </w:r>
      <w:r w:rsidRPr="002C508D">
        <w:rPr>
          <w:lang w:val="uk-UA"/>
        </w:rPr>
        <w:t>ності функції багатьох змінних необхідно, щоб усі частинні похідні першого порядку  були неперервними.</w:t>
      </w:r>
    </w:p>
    <w:p w:rsidR="00D45616" w:rsidRDefault="00D45616" w:rsidP="00D45616">
      <w:pPr>
        <w:ind w:firstLine="708"/>
        <w:jc w:val="both"/>
        <w:rPr>
          <w:lang w:val="uk-UA"/>
        </w:rPr>
      </w:pPr>
      <w:r w:rsidRPr="002C508D">
        <w:rPr>
          <w:lang w:val="uk-UA"/>
        </w:rPr>
        <w:t xml:space="preserve">Нехай у функції </w:t>
      </w:r>
      <w:r w:rsidRPr="00924A8C">
        <w:rPr>
          <w:position w:val="-10"/>
          <w:lang w:val="uk-UA"/>
        </w:rPr>
        <w:object w:dxaOrig="1120" w:dyaOrig="320">
          <v:shape id="_x0000_i1177" type="#_x0000_t75" style="width:55.8pt;height:16.2pt" o:ole="">
            <v:imagedata r:id="rId293" o:title=""/>
          </v:shape>
          <o:OLEObject Type="Embed" ProgID="Equation.3" ShapeID="_x0000_i1177" DrawAspect="Content" ObjectID="_1730761404" r:id="rId294"/>
        </w:object>
      </w:r>
      <w:r w:rsidRPr="002C508D">
        <w:rPr>
          <w:lang w:val="uk-UA"/>
        </w:rPr>
        <w:t xml:space="preserve"> </w:t>
      </w:r>
      <w:r w:rsidRPr="00924A8C">
        <w:rPr>
          <w:position w:val="-10"/>
          <w:lang w:val="uk-UA"/>
        </w:rPr>
        <w:object w:dxaOrig="600" w:dyaOrig="260">
          <v:shape id="_x0000_i1178" type="#_x0000_t75" style="width:30pt;height:13.2pt" o:ole="">
            <v:imagedata r:id="rId295" o:title=""/>
          </v:shape>
          <o:OLEObject Type="Embed" ProgID="Equation.3" ShapeID="_x0000_i1178" DrawAspect="Content" ObjectID="_1730761405" r:id="rId296"/>
        </w:object>
      </w:r>
      <w:r>
        <w:rPr>
          <w:lang w:val="uk-UA"/>
        </w:rPr>
        <w:t xml:space="preserve"> </w:t>
      </w:r>
      <w:r w:rsidRPr="002C508D">
        <w:rPr>
          <w:lang w:val="uk-UA"/>
        </w:rPr>
        <w:t xml:space="preserve">функції змінної </w:t>
      </w:r>
      <w:r w:rsidRPr="002C508D">
        <w:rPr>
          <w:position w:val="-6"/>
          <w:lang w:val="uk-UA"/>
        </w:rPr>
        <w:object w:dxaOrig="139" w:dyaOrig="240">
          <v:shape id="_x0000_i1179" type="#_x0000_t75" style="width:7.2pt;height:12pt" o:ole="">
            <v:imagedata r:id="rId297" o:title=""/>
          </v:shape>
          <o:OLEObject Type="Embed" ProgID="Equation.3" ShapeID="_x0000_i1179" DrawAspect="Content" ObjectID="_1730761406" r:id="rId298"/>
        </w:object>
      </w:r>
      <w:r w:rsidRPr="002C508D">
        <w:rPr>
          <w:lang w:val="uk-UA"/>
        </w:rPr>
        <w:t xml:space="preserve">. Тоді </w:t>
      </w:r>
      <w:r w:rsidRPr="00924A8C">
        <w:rPr>
          <w:position w:val="-10"/>
          <w:lang w:val="uk-UA"/>
        </w:rPr>
        <w:object w:dxaOrig="760" w:dyaOrig="320">
          <v:shape id="_x0000_i1180" type="#_x0000_t75" style="width:37.8pt;height:16.2pt" o:ole="">
            <v:imagedata r:id="rId299" o:title=""/>
          </v:shape>
          <o:OLEObject Type="Embed" ProgID="Equation.3" ShapeID="_x0000_i1180" DrawAspect="Content" ObjectID="_1730761407" r:id="rId300"/>
        </w:object>
      </w:r>
      <w:r w:rsidRPr="002C508D">
        <w:rPr>
          <w:lang w:val="uk-UA"/>
        </w:rPr>
        <w:t xml:space="preserve"> є складною функцією. Поставимо питання про існування  похідної </w:t>
      </w:r>
      <w:r w:rsidRPr="00924A8C">
        <w:rPr>
          <w:position w:val="-12"/>
          <w:lang w:val="uk-UA"/>
        </w:rPr>
        <w:object w:dxaOrig="240" w:dyaOrig="360">
          <v:shape id="_x0000_i1181" type="#_x0000_t75" style="width:12pt;height:18pt" o:ole="">
            <v:imagedata r:id="rId301" o:title=""/>
          </v:shape>
          <o:OLEObject Type="Embed" ProgID="Equation.3" ShapeID="_x0000_i1181" DrawAspect="Content" ObjectID="_1730761408" r:id="rId302"/>
        </w:object>
      </w:r>
      <w:r w:rsidRPr="002C508D">
        <w:rPr>
          <w:lang w:val="uk-UA"/>
        </w:rPr>
        <w:t xml:space="preserve"> припу</w:t>
      </w:r>
      <w:r>
        <w:rPr>
          <w:lang w:val="uk-UA"/>
        </w:rPr>
        <w:t>с</w:t>
      </w:r>
      <w:r w:rsidRPr="002C508D">
        <w:rPr>
          <w:lang w:val="uk-UA"/>
        </w:rPr>
        <w:t xml:space="preserve">тивши, що похідні по </w:t>
      </w:r>
      <w:r w:rsidRPr="002C508D">
        <w:rPr>
          <w:position w:val="-6"/>
          <w:lang w:val="uk-UA"/>
        </w:rPr>
        <w:object w:dxaOrig="200" w:dyaOrig="220">
          <v:shape id="_x0000_i1182" type="#_x0000_t75" style="width:10.2pt;height:10.8pt" o:ole="">
            <v:imagedata r:id="rId303" o:title=""/>
          </v:shape>
          <o:OLEObject Type="Embed" ProgID="Equation.3" ShapeID="_x0000_i1182" DrawAspect="Content" ObjectID="_1730761409" r:id="rId304"/>
        </w:object>
      </w:r>
      <w:r w:rsidRPr="002C508D">
        <w:rPr>
          <w:lang w:val="uk-UA"/>
        </w:rPr>
        <w:t xml:space="preserve"> і по </w:t>
      </w:r>
      <w:r w:rsidRPr="00924A8C">
        <w:rPr>
          <w:position w:val="-10"/>
          <w:lang w:val="uk-UA"/>
        </w:rPr>
        <w:object w:dxaOrig="220" w:dyaOrig="260">
          <v:shape id="_x0000_i1183" type="#_x0000_t75" style="width:10.8pt;height:13.2pt" o:ole="">
            <v:imagedata r:id="rId305" o:title=""/>
          </v:shape>
          <o:OLEObject Type="Embed" ProgID="Equation.3" ShapeID="_x0000_i1183" DrawAspect="Content" ObjectID="_1730761410" r:id="rId306"/>
        </w:object>
      </w:r>
      <w:r w:rsidRPr="002C508D">
        <w:rPr>
          <w:lang w:val="uk-UA"/>
        </w:rPr>
        <w:t xml:space="preserve"> існують і неперервні. Зафіксуємо точку </w:t>
      </w:r>
      <w:r w:rsidRPr="002C508D">
        <w:rPr>
          <w:position w:val="-6"/>
          <w:lang w:val="uk-UA"/>
        </w:rPr>
        <w:object w:dxaOrig="139" w:dyaOrig="240">
          <v:shape id="_x0000_i1184" type="#_x0000_t75" style="width:7.2pt;height:12pt" o:ole="">
            <v:imagedata r:id="rId307" o:title=""/>
          </v:shape>
          <o:OLEObject Type="Embed" ProgID="Equation.3" ShapeID="_x0000_i1184" DrawAspect="Content" ObjectID="_1730761411" r:id="rId308"/>
        </w:object>
      </w:r>
      <w:r w:rsidRPr="002C508D">
        <w:rPr>
          <w:lang w:val="uk-UA"/>
        </w:rPr>
        <w:t xml:space="preserve"> і надамо їй приросту </w:t>
      </w:r>
      <w:r w:rsidRPr="002C508D">
        <w:rPr>
          <w:position w:val="-6"/>
          <w:lang w:val="uk-UA"/>
        </w:rPr>
        <w:object w:dxaOrig="300" w:dyaOrig="279">
          <v:shape id="_x0000_i1185" type="#_x0000_t75" style="width:15pt;height:13.8pt" o:ole="">
            <v:imagedata r:id="rId309" o:title=""/>
          </v:shape>
          <o:OLEObject Type="Embed" ProgID="Equation.3" ShapeID="_x0000_i1185" DrawAspect="Content" ObjectID="_1730761412" r:id="rId310"/>
        </w:object>
      </w:r>
      <w:r w:rsidRPr="002C508D">
        <w:rPr>
          <w:lang w:val="uk-UA"/>
        </w:rPr>
        <w:t xml:space="preserve">, тоді незалежні змінні </w:t>
      </w:r>
      <w:r w:rsidRPr="00924A8C">
        <w:rPr>
          <w:position w:val="-10"/>
          <w:lang w:val="uk-UA"/>
        </w:rPr>
        <w:object w:dxaOrig="420" w:dyaOrig="260">
          <v:shape id="_x0000_i1186" type="#_x0000_t75" style="width:21pt;height:13.2pt" o:ole="">
            <v:imagedata r:id="rId311" o:title=""/>
          </v:shape>
          <o:OLEObject Type="Embed" ProgID="Equation.3" ShapeID="_x0000_i1186" DrawAspect="Content" ObjectID="_1730761413" r:id="rId312"/>
        </w:object>
      </w:r>
      <w:r w:rsidRPr="002C508D">
        <w:rPr>
          <w:lang w:val="uk-UA"/>
        </w:rPr>
        <w:t xml:space="preserve"> одержать прирости </w:t>
      </w:r>
      <w:r w:rsidRPr="00924A8C">
        <w:rPr>
          <w:position w:val="-10"/>
          <w:lang w:val="uk-UA"/>
        </w:rPr>
        <w:object w:dxaOrig="680" w:dyaOrig="320">
          <v:shape id="_x0000_i1187" type="#_x0000_t75" style="width:34.2pt;height:16.2pt" o:ole="">
            <v:imagedata r:id="rId313" o:title=""/>
          </v:shape>
          <o:OLEObject Type="Embed" ProgID="Equation.3" ShapeID="_x0000_i1187" DrawAspect="Content" ObjectID="_1730761414" r:id="rId314"/>
        </w:object>
      </w:r>
      <w:r w:rsidRPr="002C508D">
        <w:rPr>
          <w:lang w:val="uk-UA"/>
        </w:rPr>
        <w:t xml:space="preserve"> і матиме місце формула:</w:t>
      </w:r>
    </w:p>
    <w:p w:rsidR="00D45616" w:rsidRPr="002C508D" w:rsidRDefault="00D45616" w:rsidP="00D45616">
      <w:pPr>
        <w:ind w:firstLine="708"/>
        <w:jc w:val="both"/>
        <w:rPr>
          <w:lang w:val="uk-UA"/>
        </w:rPr>
      </w:pPr>
    </w:p>
    <w:p w:rsidR="00D45616" w:rsidRDefault="00D45616" w:rsidP="00D45616">
      <w:pPr>
        <w:ind w:firstLine="708"/>
        <w:jc w:val="center"/>
        <w:rPr>
          <w:lang w:val="uk-UA"/>
        </w:rPr>
      </w:pPr>
      <w:r w:rsidRPr="002C508D">
        <w:rPr>
          <w:position w:val="-12"/>
          <w:lang w:val="uk-UA"/>
        </w:rPr>
        <w:object w:dxaOrig="220" w:dyaOrig="420">
          <v:shape id="_x0000_i1188" type="#_x0000_t75" style="width:10.8pt;height:21pt" o:ole="">
            <v:imagedata r:id="rId315" o:title=""/>
          </v:shape>
          <o:OLEObject Type="Embed" ProgID="Equation.3" ShapeID="_x0000_i1188" DrawAspect="Content" ObjectID="_1730761415" r:id="rId316"/>
        </w:object>
      </w:r>
      <w:r w:rsidRPr="00924A8C">
        <w:rPr>
          <w:position w:val="-24"/>
          <w:lang w:val="uk-UA"/>
        </w:rPr>
        <w:object w:dxaOrig="3480" w:dyaOrig="620">
          <v:shape id="_x0000_i1189" type="#_x0000_t75" style="width:174pt;height:31.2pt" o:ole="">
            <v:imagedata r:id="rId317" o:title=""/>
          </v:shape>
          <o:OLEObject Type="Embed" ProgID="Equation.3" ShapeID="_x0000_i1189" DrawAspect="Content" ObjectID="_1730761416" r:id="rId318"/>
        </w:object>
      </w:r>
      <w:r>
        <w:rPr>
          <w:lang w:val="uk-UA"/>
        </w:rPr>
        <w:t>.</w:t>
      </w:r>
    </w:p>
    <w:p w:rsidR="00D45616" w:rsidRPr="002C508D" w:rsidRDefault="00D45616" w:rsidP="00D45616">
      <w:pPr>
        <w:ind w:firstLine="708"/>
        <w:jc w:val="center"/>
        <w:rPr>
          <w:lang w:val="uk-UA"/>
        </w:rPr>
      </w:pPr>
    </w:p>
    <w:p w:rsidR="00D45616" w:rsidRDefault="00D45616" w:rsidP="00D45616">
      <w:pPr>
        <w:ind w:firstLine="708"/>
        <w:jc w:val="both"/>
        <w:rPr>
          <w:lang w:val="uk-UA"/>
        </w:rPr>
      </w:pPr>
      <w:r>
        <w:rPr>
          <w:lang w:val="uk-UA"/>
        </w:rPr>
        <w:t>Перейшо</w:t>
      </w:r>
      <w:r w:rsidRPr="002C508D">
        <w:rPr>
          <w:lang w:val="uk-UA"/>
        </w:rPr>
        <w:t xml:space="preserve">вши до границі при </w:t>
      </w:r>
      <w:r w:rsidRPr="002C508D">
        <w:rPr>
          <w:position w:val="-6"/>
          <w:lang w:val="uk-UA"/>
        </w:rPr>
        <w:object w:dxaOrig="760" w:dyaOrig="279">
          <v:shape id="_x0000_i1190" type="#_x0000_t75" style="width:37.8pt;height:13.8pt" o:ole="">
            <v:imagedata r:id="rId319" o:title=""/>
          </v:shape>
          <o:OLEObject Type="Embed" ProgID="Equation.3" ShapeID="_x0000_i1190" DrawAspect="Content" ObjectID="_1730761417" r:id="rId320"/>
        </w:object>
      </w:r>
      <w:r w:rsidRPr="002C508D">
        <w:rPr>
          <w:lang w:val="uk-UA"/>
        </w:rPr>
        <w:t xml:space="preserve"> одержимо, що </w:t>
      </w:r>
    </w:p>
    <w:p w:rsidR="00D45616" w:rsidRPr="002C508D" w:rsidRDefault="00D45616" w:rsidP="00D45616">
      <w:pPr>
        <w:ind w:firstLine="708"/>
        <w:jc w:val="both"/>
        <w:rPr>
          <w:lang w:val="uk-UA"/>
        </w:rPr>
      </w:pPr>
    </w:p>
    <w:p w:rsidR="00D45616" w:rsidRDefault="00D45616" w:rsidP="00D45616">
      <w:pPr>
        <w:ind w:firstLine="708"/>
        <w:jc w:val="center"/>
        <w:rPr>
          <w:lang w:val="uk-UA"/>
        </w:rPr>
      </w:pPr>
      <w:r w:rsidRPr="00924A8C">
        <w:rPr>
          <w:position w:val="-24"/>
          <w:lang w:val="uk-UA"/>
        </w:rPr>
        <w:object w:dxaOrig="3140" w:dyaOrig="620">
          <v:shape id="_x0000_i1191" type="#_x0000_t75" style="width:157.2pt;height:31.2pt" o:ole="">
            <v:imagedata r:id="rId321" o:title=""/>
          </v:shape>
          <o:OLEObject Type="Embed" ProgID="Equation.3" ShapeID="_x0000_i1191" DrawAspect="Content" ObjectID="_1730761418" r:id="rId322"/>
        </w:object>
      </w:r>
      <w:r>
        <w:rPr>
          <w:lang w:val="uk-UA"/>
        </w:rPr>
        <w:t>.</w:t>
      </w:r>
    </w:p>
    <w:p w:rsidR="00D45616" w:rsidRPr="002C508D" w:rsidRDefault="00D45616" w:rsidP="00D45616">
      <w:pPr>
        <w:ind w:firstLine="708"/>
        <w:jc w:val="center"/>
        <w:rPr>
          <w:lang w:val="uk-UA"/>
        </w:rPr>
      </w:pPr>
    </w:p>
    <w:p w:rsidR="00D45616" w:rsidRPr="002C508D" w:rsidRDefault="00D45616" w:rsidP="00D45616">
      <w:pPr>
        <w:jc w:val="both"/>
        <w:rPr>
          <w:lang w:val="uk-UA"/>
        </w:rPr>
      </w:pPr>
      <w:r w:rsidRPr="002C508D">
        <w:rPr>
          <w:lang w:val="uk-UA"/>
        </w:rPr>
        <w:t>Звідки</w:t>
      </w:r>
    </w:p>
    <w:p w:rsidR="00D45616" w:rsidRPr="002C508D" w:rsidRDefault="00D45616" w:rsidP="00D45616">
      <w:pPr>
        <w:ind w:left="2832" w:firstLine="708"/>
        <w:jc w:val="center"/>
        <w:rPr>
          <w:lang w:val="uk-UA"/>
        </w:rPr>
      </w:pPr>
      <w:r w:rsidRPr="00924A8C">
        <w:rPr>
          <w:position w:val="-28"/>
          <w:lang w:val="uk-UA"/>
        </w:rPr>
        <w:object w:dxaOrig="2200" w:dyaOrig="660">
          <v:shape id="_x0000_i1192" type="#_x0000_t75" style="width:109.8pt;height:33pt" o:ole="">
            <v:imagedata r:id="rId323" o:title=""/>
          </v:shape>
          <o:OLEObject Type="Embed" ProgID="Equation.3" ShapeID="_x0000_i1192" DrawAspect="Content" ObjectID="_1730761419" r:id="rId324"/>
        </w:object>
      </w:r>
      <w:r>
        <w:rPr>
          <w:lang w:val="uk-UA"/>
        </w:rPr>
        <w:tab/>
      </w:r>
      <w:r w:rsidRPr="002C508D">
        <w:rPr>
          <w:lang w:val="uk-UA"/>
        </w:rPr>
        <w:tab/>
      </w:r>
      <w:r w:rsidRPr="002C508D">
        <w:rPr>
          <w:lang w:val="uk-UA"/>
        </w:rPr>
        <w:tab/>
      </w:r>
      <w:r>
        <w:rPr>
          <w:lang w:val="uk-UA"/>
        </w:rPr>
        <w:tab/>
      </w:r>
      <w:r w:rsidRPr="002C508D">
        <w:rPr>
          <w:lang w:val="uk-UA"/>
        </w:rPr>
        <w:t>(</w:t>
      </w:r>
      <w:r>
        <w:rPr>
          <w:lang w:val="uk-UA"/>
        </w:rPr>
        <w:t>13.7</w:t>
      </w:r>
      <w:r w:rsidRPr="002C508D">
        <w:rPr>
          <w:lang w:val="uk-UA"/>
        </w:rPr>
        <w:t>)</w:t>
      </w:r>
    </w:p>
    <w:p w:rsidR="00D45616" w:rsidRPr="006F4333" w:rsidRDefault="00D45616" w:rsidP="00D45616">
      <w:pPr>
        <w:ind w:firstLine="708"/>
        <w:jc w:val="both"/>
        <w:rPr>
          <w:i/>
          <w:lang w:val="uk-UA"/>
        </w:rPr>
      </w:pPr>
      <w:r>
        <w:rPr>
          <w:b/>
          <w:i/>
          <w:lang w:val="uk-UA"/>
        </w:rPr>
        <w:t>Означення.</w:t>
      </w:r>
      <w:r w:rsidRPr="006F4333">
        <w:rPr>
          <w:b/>
          <w:i/>
          <w:lang w:val="uk-UA"/>
        </w:rPr>
        <w:t xml:space="preserve"> Градієнтом</w:t>
      </w:r>
      <w:r w:rsidRPr="006F4333">
        <w:rPr>
          <w:i/>
          <w:lang w:val="uk-UA"/>
        </w:rPr>
        <w:t xml:space="preserve"> функції </w:t>
      </w:r>
      <w:r w:rsidRPr="00924A8C">
        <w:rPr>
          <w:i/>
          <w:position w:val="-12"/>
          <w:lang w:val="uk-UA"/>
        </w:rPr>
        <w:object w:dxaOrig="1420" w:dyaOrig="360">
          <v:shape id="_x0000_i1193" type="#_x0000_t75" style="width:70.8pt;height:18pt" o:ole="">
            <v:imagedata r:id="rId325" o:title=""/>
          </v:shape>
          <o:OLEObject Type="Embed" ProgID="Equation.3" ShapeID="_x0000_i1193" DrawAspect="Content" ObjectID="_1730761420" r:id="rId326"/>
        </w:object>
      </w:r>
      <w:r w:rsidRPr="006F4333">
        <w:rPr>
          <w:i/>
          <w:lang w:val="uk-UA"/>
        </w:rPr>
        <w:t xml:space="preserve"> у точці М називається вектор, що має координати</w:t>
      </w:r>
    </w:p>
    <w:p w:rsidR="00D45616" w:rsidRPr="002C508D" w:rsidRDefault="00D45616" w:rsidP="00D45616">
      <w:pPr>
        <w:jc w:val="center"/>
        <w:rPr>
          <w:lang w:val="uk-UA"/>
        </w:rPr>
      </w:pPr>
      <w:r w:rsidRPr="00CC2B33">
        <w:rPr>
          <w:position w:val="-30"/>
          <w:lang w:val="uk-UA"/>
        </w:rPr>
        <w:object w:dxaOrig="2040" w:dyaOrig="680">
          <v:shape id="_x0000_i1194" type="#_x0000_t75" style="width:102pt;height:34.2pt" o:ole="">
            <v:imagedata r:id="rId327" o:title=""/>
          </v:shape>
          <o:OLEObject Type="Embed" ProgID="Equation.3" ShapeID="_x0000_i1194" DrawAspect="Content" ObjectID="_1730761421" r:id="rId328"/>
        </w:object>
      </w:r>
      <w:r>
        <w:rPr>
          <w:lang w:val="uk-UA"/>
        </w:rPr>
        <w:t>.</w:t>
      </w:r>
    </w:p>
    <w:p w:rsidR="00D45616" w:rsidRPr="002C508D" w:rsidRDefault="00D45616" w:rsidP="00D45616">
      <w:pPr>
        <w:jc w:val="both"/>
        <w:rPr>
          <w:lang w:val="uk-UA"/>
        </w:rPr>
      </w:pPr>
      <w:r w:rsidRPr="002C508D">
        <w:rPr>
          <w:lang w:val="uk-UA"/>
        </w:rPr>
        <w:t>Тоді</w:t>
      </w:r>
    </w:p>
    <w:p w:rsidR="00D45616" w:rsidRPr="002C508D" w:rsidRDefault="00D45616" w:rsidP="00D45616">
      <w:pPr>
        <w:jc w:val="center"/>
        <w:rPr>
          <w:lang w:val="uk-UA"/>
        </w:rPr>
      </w:pPr>
      <w:r w:rsidRPr="00CC2B33">
        <w:rPr>
          <w:position w:val="-32"/>
          <w:lang w:val="uk-UA"/>
        </w:rPr>
        <w:object w:dxaOrig="3000" w:dyaOrig="760">
          <v:shape id="_x0000_i1195" type="#_x0000_t75" style="width:150pt;height:37.8pt" o:ole="">
            <v:imagedata r:id="rId329" o:title=""/>
          </v:shape>
          <o:OLEObject Type="Embed" ProgID="Equation.3" ShapeID="_x0000_i1195" DrawAspect="Content" ObjectID="_1730761422" r:id="rId330"/>
        </w:object>
      </w:r>
      <w:r>
        <w:rPr>
          <w:lang w:val="uk-UA"/>
        </w:rPr>
        <w:t>.</w:t>
      </w:r>
    </w:p>
    <w:p w:rsidR="00D45616" w:rsidRDefault="00D45616" w:rsidP="00D45616">
      <w:pPr>
        <w:jc w:val="both"/>
        <w:rPr>
          <w:lang w:val="uk-UA"/>
        </w:rPr>
      </w:pPr>
      <w:r w:rsidRPr="002C508D">
        <w:rPr>
          <w:lang w:val="uk-UA"/>
        </w:rPr>
        <w:t>Градієнт показує напрямок, уздовж якого значення функції зростає найбільше у даній точці.</w:t>
      </w:r>
    </w:p>
    <w:p w:rsidR="00D45616" w:rsidRPr="002C508D" w:rsidRDefault="00D45616" w:rsidP="00D45616">
      <w:pPr>
        <w:jc w:val="both"/>
        <w:rPr>
          <w:lang w:val="uk-UA"/>
        </w:rPr>
      </w:pPr>
    </w:p>
    <w:p w:rsidR="00D45616" w:rsidRDefault="00D45616" w:rsidP="00D45616">
      <w:pPr>
        <w:jc w:val="both"/>
        <w:rPr>
          <w:lang w:val="uk-UA"/>
        </w:rPr>
      </w:pPr>
      <w:r w:rsidRPr="006A3C3C">
        <w:rPr>
          <w:b/>
          <w:lang w:val="uk-UA"/>
        </w:rPr>
        <w:t>Завдання.</w:t>
      </w:r>
      <w:r w:rsidRPr="002C508D">
        <w:rPr>
          <w:lang w:val="uk-UA"/>
        </w:rPr>
        <w:t xml:space="preserve"> Обчислити градієнт функції </w:t>
      </w:r>
      <w:r w:rsidRPr="00CC2B33">
        <w:rPr>
          <w:position w:val="-10"/>
          <w:lang w:val="uk-UA"/>
        </w:rPr>
        <w:object w:dxaOrig="1800" w:dyaOrig="360">
          <v:shape id="_x0000_i1196" type="#_x0000_t75" style="width:90pt;height:18pt" o:ole="">
            <v:imagedata r:id="rId331" o:title=""/>
          </v:shape>
          <o:OLEObject Type="Embed" ProgID="Equation.3" ShapeID="_x0000_i1196" DrawAspect="Content" ObjectID="_1730761423" r:id="rId332"/>
        </w:object>
      </w:r>
      <w:r w:rsidRPr="002C508D">
        <w:rPr>
          <w:lang w:val="uk-UA"/>
        </w:rPr>
        <w:t xml:space="preserve"> в точці </w:t>
      </w:r>
      <w:r w:rsidRPr="00CC2B33">
        <w:rPr>
          <w:i/>
          <w:lang w:val="uk-UA"/>
        </w:rPr>
        <w:t>А</w:t>
      </w:r>
      <w:r w:rsidRPr="00CC2B33">
        <w:rPr>
          <w:position w:val="-10"/>
          <w:lang w:val="uk-UA"/>
        </w:rPr>
        <w:object w:dxaOrig="440" w:dyaOrig="320">
          <v:shape id="_x0000_i1197" type="#_x0000_t75" style="width:22.2pt;height:16.2pt" o:ole="">
            <v:imagedata r:id="rId333" o:title=""/>
          </v:shape>
          <o:OLEObject Type="Embed" ProgID="Equation.3" ShapeID="_x0000_i1197" DrawAspect="Content" ObjectID="_1730761424" r:id="rId334"/>
        </w:object>
      </w:r>
      <w:r w:rsidRPr="002C508D">
        <w:rPr>
          <w:lang w:val="uk-UA"/>
        </w:rPr>
        <w:t>.</w:t>
      </w:r>
    </w:p>
    <w:p w:rsidR="00D45616" w:rsidRPr="006A3C3C" w:rsidRDefault="00D45616" w:rsidP="00D45616">
      <w:pPr>
        <w:ind w:firstLine="708"/>
        <w:jc w:val="center"/>
        <w:rPr>
          <w:i/>
          <w:lang w:val="uk-UA"/>
        </w:rPr>
      </w:pPr>
      <w:r w:rsidRPr="006A3C3C">
        <w:rPr>
          <w:i/>
          <w:lang w:val="uk-UA"/>
        </w:rPr>
        <w:t>Розвязання</w:t>
      </w:r>
    </w:p>
    <w:p w:rsidR="00D45616" w:rsidRPr="002C508D" w:rsidRDefault="00D45616" w:rsidP="00D45616">
      <w:pPr>
        <w:ind w:firstLine="708"/>
        <w:jc w:val="both"/>
        <w:rPr>
          <w:lang w:val="uk-UA"/>
        </w:rPr>
      </w:pPr>
    </w:p>
    <w:p w:rsidR="00D45616" w:rsidRDefault="00D45616" w:rsidP="00D45616">
      <w:pPr>
        <w:jc w:val="center"/>
        <w:rPr>
          <w:lang w:val="uk-UA"/>
        </w:rPr>
      </w:pPr>
      <w:r w:rsidRPr="00CC2B33">
        <w:rPr>
          <w:position w:val="-24"/>
          <w:lang w:val="uk-UA"/>
        </w:rPr>
        <w:object w:dxaOrig="840" w:dyaOrig="620">
          <v:shape id="_x0000_i1198" type="#_x0000_t75" style="width:42pt;height:31.2pt" o:ole="">
            <v:imagedata r:id="rId335" o:title=""/>
          </v:shape>
          <o:OLEObject Type="Embed" ProgID="Equation.3" ShapeID="_x0000_i1198" DrawAspect="Content" ObjectID="_1730761425" r:id="rId336"/>
        </w:object>
      </w:r>
      <w:r>
        <w:rPr>
          <w:lang w:val="uk-UA"/>
        </w:rPr>
        <w:t>;</w:t>
      </w:r>
      <w:r w:rsidRPr="002C508D">
        <w:rPr>
          <w:lang w:val="uk-UA"/>
        </w:rPr>
        <w:tab/>
      </w:r>
      <w:r w:rsidRPr="002C508D">
        <w:rPr>
          <w:lang w:val="uk-UA"/>
        </w:rPr>
        <w:tab/>
      </w:r>
      <w:r w:rsidRPr="002C508D">
        <w:rPr>
          <w:lang w:val="uk-UA"/>
        </w:rPr>
        <w:tab/>
      </w:r>
      <w:r w:rsidRPr="00CC2B33">
        <w:rPr>
          <w:position w:val="-28"/>
          <w:lang w:val="uk-UA"/>
        </w:rPr>
        <w:object w:dxaOrig="980" w:dyaOrig="660">
          <v:shape id="_x0000_i1199" type="#_x0000_t75" style="width:49.2pt;height:33pt" o:ole="">
            <v:imagedata r:id="rId337" o:title=""/>
          </v:shape>
          <o:OLEObject Type="Embed" ProgID="Equation.3" ShapeID="_x0000_i1199" DrawAspect="Content" ObjectID="_1730761426" r:id="rId338"/>
        </w:object>
      </w:r>
      <w:r>
        <w:rPr>
          <w:lang w:val="uk-UA"/>
        </w:rPr>
        <w:t>.</w:t>
      </w:r>
    </w:p>
    <w:p w:rsidR="00D45616" w:rsidRDefault="00D45616" w:rsidP="00D45616">
      <w:pPr>
        <w:ind w:left="2124" w:firstLine="708"/>
        <w:jc w:val="both"/>
        <w:rPr>
          <w:lang w:val="uk-UA"/>
        </w:rPr>
      </w:pPr>
      <w:r w:rsidRPr="00CC2B33">
        <w:rPr>
          <w:position w:val="-16"/>
          <w:lang w:val="uk-UA"/>
        </w:rPr>
        <w:object w:dxaOrig="1820" w:dyaOrig="440">
          <v:shape id="_x0000_i1200" type="#_x0000_t75" style="width:91.2pt;height:22.2pt" o:ole="">
            <v:imagedata r:id="rId339" o:title=""/>
          </v:shape>
          <o:OLEObject Type="Embed" ProgID="Equation.3" ShapeID="_x0000_i1200" DrawAspect="Content" ObjectID="_1730761427" r:id="rId340"/>
        </w:object>
      </w:r>
      <w:r>
        <w:rPr>
          <w:lang w:val="uk-UA"/>
        </w:rPr>
        <w:t>;</w:t>
      </w:r>
      <w:r>
        <w:rPr>
          <w:lang w:val="uk-UA"/>
        </w:rPr>
        <w:tab/>
      </w:r>
      <w:r>
        <w:rPr>
          <w:lang w:val="uk-UA"/>
        </w:rPr>
        <w:tab/>
      </w:r>
      <w:r>
        <w:rPr>
          <w:lang w:val="uk-UA"/>
        </w:rPr>
        <w:tab/>
      </w:r>
      <w:r w:rsidRPr="00CC2B33">
        <w:rPr>
          <w:position w:val="-14"/>
          <w:lang w:val="uk-UA"/>
        </w:rPr>
        <w:object w:dxaOrig="2500" w:dyaOrig="420">
          <v:shape id="_x0000_i1201" type="#_x0000_t75" style="width:124.8pt;height:21pt" o:ole="">
            <v:imagedata r:id="rId341" o:title=""/>
          </v:shape>
          <o:OLEObject Type="Embed" ProgID="Equation.3" ShapeID="_x0000_i1201" DrawAspect="Content" ObjectID="_1730761428" r:id="rId342"/>
        </w:object>
      </w:r>
    </w:p>
    <w:p w:rsidR="00D45616" w:rsidRDefault="00D45616" w:rsidP="00D45616">
      <w:pPr>
        <w:rPr>
          <w:lang w:val="uk-UA"/>
        </w:rPr>
      </w:pPr>
      <w:r w:rsidRPr="006A3C3C">
        <w:rPr>
          <w:b/>
          <w:lang w:val="uk-UA"/>
        </w:rPr>
        <w:t xml:space="preserve">Відповідь: </w:t>
      </w:r>
      <w:r w:rsidRPr="006A3C3C">
        <w:rPr>
          <w:position w:val="-6"/>
          <w:lang w:val="uk-UA"/>
        </w:rPr>
        <w:object w:dxaOrig="499" w:dyaOrig="340">
          <v:shape id="_x0000_i1202" type="#_x0000_t75" style="width:25.2pt;height:16.8pt" o:ole="">
            <v:imagedata r:id="rId343" o:title=""/>
          </v:shape>
          <o:OLEObject Type="Embed" ProgID="Equation.3" ShapeID="_x0000_i1202" DrawAspect="Content" ObjectID="_1730761429" r:id="rId344"/>
        </w:object>
      </w:r>
      <w:r>
        <w:rPr>
          <w:lang w:val="uk-UA"/>
        </w:rPr>
        <w:t>.</w:t>
      </w:r>
    </w:p>
    <w:p w:rsidR="00D45616" w:rsidRPr="006A3C3C" w:rsidRDefault="00D45616" w:rsidP="00D45616">
      <w:pPr>
        <w:rPr>
          <w:b/>
          <w:lang w:val="uk-UA"/>
        </w:rPr>
      </w:pPr>
    </w:p>
    <w:p w:rsidR="00D45616" w:rsidRDefault="00D45616" w:rsidP="00D45616">
      <w:pPr>
        <w:rPr>
          <w:b/>
          <w:u w:val="single"/>
          <w:lang w:val="uk-UA"/>
        </w:rPr>
      </w:pPr>
    </w:p>
    <w:p w:rsidR="00D45616" w:rsidRPr="008A259C" w:rsidRDefault="00D45616" w:rsidP="00E501C4">
      <w:pPr>
        <w:jc w:val="center"/>
        <w:rPr>
          <w:b/>
          <w:lang w:val="uk-UA"/>
        </w:rPr>
      </w:pPr>
      <w:r w:rsidRPr="008A259C">
        <w:rPr>
          <w:b/>
          <w:lang w:val="uk-UA"/>
        </w:rPr>
        <w:t>5. Економічний зміст частинних похідних.</w:t>
      </w:r>
    </w:p>
    <w:p w:rsidR="00D45616" w:rsidRDefault="00D45616" w:rsidP="00D45616">
      <w:pPr>
        <w:rPr>
          <w:lang w:val="uk-UA"/>
        </w:rPr>
      </w:pPr>
    </w:p>
    <w:p w:rsidR="00D45616" w:rsidRDefault="00D45616" w:rsidP="00D45616">
      <w:pPr>
        <w:ind w:firstLine="708"/>
        <w:jc w:val="both"/>
        <w:rPr>
          <w:lang w:val="uk-UA"/>
        </w:rPr>
      </w:pPr>
      <w:r>
        <w:rPr>
          <w:lang w:val="uk-UA"/>
        </w:rPr>
        <w:t xml:space="preserve">Розглянемо виробничу функцію </w:t>
      </w:r>
      <w:r w:rsidRPr="00CC2B33">
        <w:rPr>
          <w:position w:val="-10"/>
          <w:lang w:val="uk-UA"/>
        </w:rPr>
        <w:object w:dxaOrig="1100" w:dyaOrig="320">
          <v:shape id="_x0000_i1203" type="#_x0000_t75" style="width:55.2pt;height:16.2pt" o:ole="">
            <v:imagedata r:id="rId345" o:title=""/>
          </v:shape>
          <o:OLEObject Type="Embed" ProgID="Equation.3" ShapeID="_x0000_i1203" DrawAspect="Content" ObjectID="_1730761430" r:id="rId346"/>
        </w:object>
      </w:r>
      <w:r>
        <w:rPr>
          <w:lang w:val="uk-UA"/>
        </w:rPr>
        <w:t xml:space="preserve">, що виражає витрати виробництва в залежності від кількості двох видів продукції </w:t>
      </w:r>
      <w:r w:rsidRPr="00F25116">
        <w:rPr>
          <w:position w:val="-6"/>
          <w:lang w:val="uk-UA"/>
        </w:rPr>
        <w:object w:dxaOrig="200" w:dyaOrig="220">
          <v:shape id="_x0000_i1204" type="#_x0000_t75" style="width:10.2pt;height:10.8pt" o:ole="">
            <v:imagedata r:id="rId347" o:title=""/>
          </v:shape>
          <o:OLEObject Type="Embed" ProgID="Equation.3" ShapeID="_x0000_i1204" DrawAspect="Content" ObjectID="_1730761431" r:id="rId348"/>
        </w:object>
      </w:r>
      <w:r>
        <w:rPr>
          <w:lang w:val="uk-UA"/>
        </w:rPr>
        <w:t xml:space="preserve"> та </w:t>
      </w:r>
      <w:r w:rsidRPr="00CC2B33">
        <w:rPr>
          <w:position w:val="-10"/>
          <w:lang w:val="uk-UA"/>
        </w:rPr>
        <w:object w:dxaOrig="220" w:dyaOrig="260">
          <v:shape id="_x0000_i1205" type="#_x0000_t75" style="width:10.8pt;height:13.2pt" o:ole="">
            <v:imagedata r:id="rId349" o:title=""/>
          </v:shape>
          <o:OLEObject Type="Embed" ProgID="Equation.3" ShapeID="_x0000_i1205" DrawAspect="Content" ObjectID="_1730761432" r:id="rId350"/>
        </w:object>
      </w:r>
      <w:r>
        <w:rPr>
          <w:lang w:val="uk-UA"/>
        </w:rPr>
        <w:t xml:space="preserve">, яка випускається. Нехай чинник </w:t>
      </w:r>
      <w:r w:rsidRPr="00F25116">
        <w:rPr>
          <w:position w:val="-6"/>
          <w:lang w:val="uk-UA"/>
        </w:rPr>
        <w:object w:dxaOrig="200" w:dyaOrig="220">
          <v:shape id="_x0000_i1206" type="#_x0000_t75" style="width:10.2pt;height:10.8pt" o:ole="">
            <v:imagedata r:id="rId351" o:title=""/>
          </v:shape>
          <o:OLEObject Type="Embed" ProgID="Equation.3" ShapeID="_x0000_i1206" DrawAspect="Content" ObjectID="_1730761433" r:id="rId352"/>
        </w:object>
      </w:r>
      <w:r>
        <w:rPr>
          <w:lang w:val="uk-UA"/>
        </w:rPr>
        <w:t xml:space="preserve"> змінився на величину </w:t>
      </w:r>
      <w:r w:rsidRPr="00F25116">
        <w:rPr>
          <w:position w:val="-6"/>
          <w:lang w:val="uk-UA"/>
        </w:rPr>
        <w:object w:dxaOrig="340" w:dyaOrig="279">
          <v:shape id="_x0000_i1207" type="#_x0000_t75" style="width:16.8pt;height:13.8pt" o:ole="">
            <v:imagedata r:id="rId353" o:title=""/>
          </v:shape>
          <o:OLEObject Type="Embed" ProgID="Equation.3" ShapeID="_x0000_i1207" DrawAspect="Content" ObjectID="_1730761434" r:id="rId354"/>
        </w:object>
      </w:r>
      <w:r>
        <w:rPr>
          <w:lang w:val="uk-UA"/>
        </w:rPr>
        <w:t xml:space="preserve">, тоді виробнича функція </w:t>
      </w:r>
      <w:r w:rsidRPr="00F25116">
        <w:rPr>
          <w:position w:val="-4"/>
          <w:lang w:val="uk-UA"/>
        </w:rPr>
        <w:object w:dxaOrig="200" w:dyaOrig="200">
          <v:shape id="_x0000_i1208" type="#_x0000_t75" style="width:10.2pt;height:10.2pt" o:ole="">
            <v:imagedata r:id="rId355" o:title=""/>
          </v:shape>
          <o:OLEObject Type="Embed" ProgID="Equation.3" ShapeID="_x0000_i1208" DrawAspect="Content" ObjectID="_1730761435" r:id="rId356"/>
        </w:object>
      </w:r>
      <w:r>
        <w:rPr>
          <w:lang w:val="uk-UA"/>
        </w:rPr>
        <w:t xml:space="preserve"> зміниться на величину </w:t>
      </w:r>
    </w:p>
    <w:p w:rsidR="00D45616" w:rsidRDefault="00D45616" w:rsidP="00D45616">
      <w:pPr>
        <w:ind w:firstLine="708"/>
        <w:jc w:val="both"/>
        <w:rPr>
          <w:lang w:val="uk-UA"/>
        </w:rPr>
      </w:pPr>
    </w:p>
    <w:p w:rsidR="00D45616" w:rsidRDefault="00D45616" w:rsidP="00D45616">
      <w:pPr>
        <w:ind w:firstLine="708"/>
        <w:jc w:val="center"/>
        <w:rPr>
          <w:lang w:val="uk-UA"/>
        </w:rPr>
      </w:pPr>
      <w:r w:rsidRPr="00F25116">
        <w:rPr>
          <w:position w:val="-12"/>
          <w:lang w:val="uk-UA"/>
        </w:rPr>
        <w:object w:dxaOrig="2720" w:dyaOrig="360">
          <v:shape id="_x0000_i1209" type="#_x0000_t75" style="width:136.2pt;height:18pt" o:ole="">
            <v:imagedata r:id="rId357" o:title=""/>
          </v:shape>
          <o:OLEObject Type="Embed" ProgID="Equation.3" ShapeID="_x0000_i1209" DrawAspect="Content" ObjectID="_1730761436" r:id="rId358"/>
        </w:object>
      </w:r>
      <w:r>
        <w:rPr>
          <w:lang w:val="uk-UA"/>
        </w:rPr>
        <w:t>.</w:t>
      </w:r>
    </w:p>
    <w:p w:rsidR="00D45616" w:rsidRDefault="00D45616" w:rsidP="00D45616">
      <w:pPr>
        <w:ind w:firstLine="708"/>
        <w:jc w:val="both"/>
        <w:rPr>
          <w:lang w:val="uk-UA"/>
        </w:rPr>
      </w:pPr>
      <w:r>
        <w:rPr>
          <w:lang w:val="uk-UA"/>
        </w:rPr>
        <w:t xml:space="preserve">Склавши відношення приросту функції </w:t>
      </w:r>
      <w:r w:rsidRPr="005F5585">
        <w:rPr>
          <w:position w:val="-12"/>
          <w:lang w:val="uk-UA"/>
        </w:rPr>
        <w:object w:dxaOrig="440" w:dyaOrig="360">
          <v:shape id="_x0000_i1210" type="#_x0000_t75" style="width:22.2pt;height:18pt" o:ole="">
            <v:imagedata r:id="rId359" o:title=""/>
          </v:shape>
          <o:OLEObject Type="Embed" ProgID="Equation.3" ShapeID="_x0000_i1210" DrawAspect="Content" ObjectID="_1730761437" r:id="rId360"/>
        </w:object>
      </w:r>
      <w:r>
        <w:rPr>
          <w:lang w:val="uk-UA"/>
        </w:rPr>
        <w:t xml:space="preserve"> до приросту аргументу </w:t>
      </w:r>
      <w:r w:rsidRPr="005F5585">
        <w:rPr>
          <w:position w:val="-6"/>
          <w:lang w:val="uk-UA"/>
        </w:rPr>
        <w:object w:dxaOrig="340" w:dyaOrig="279">
          <v:shape id="_x0000_i1211" type="#_x0000_t75" style="width:16.8pt;height:13.8pt" o:ole="">
            <v:imagedata r:id="rId361" o:title=""/>
          </v:shape>
          <o:OLEObject Type="Embed" ProgID="Equation.3" ShapeID="_x0000_i1211" DrawAspect="Content" ObjectID="_1730761438" r:id="rId362"/>
        </w:object>
      </w:r>
      <w:r>
        <w:rPr>
          <w:lang w:val="uk-UA"/>
        </w:rPr>
        <w:t xml:space="preserve"> отримаємо вираз </w:t>
      </w:r>
      <w:r w:rsidRPr="00CC2B33">
        <w:rPr>
          <w:position w:val="-24"/>
          <w:lang w:val="uk-UA"/>
        </w:rPr>
        <w:object w:dxaOrig="480" w:dyaOrig="620">
          <v:shape id="_x0000_i1212" type="#_x0000_t75" style="width:24pt;height:31.2pt" o:ole="">
            <v:imagedata r:id="rId363" o:title=""/>
          </v:shape>
          <o:OLEObject Type="Embed" ProgID="Equation.3" ShapeID="_x0000_i1212" DrawAspect="Content" ObjectID="_1730761439" r:id="rId364"/>
        </w:object>
      </w:r>
      <w:r>
        <w:rPr>
          <w:lang w:val="uk-UA"/>
        </w:rPr>
        <w:t xml:space="preserve">, що виражає середній приріст виробничої функції на одиницю приросту чинника </w:t>
      </w:r>
      <w:r w:rsidRPr="005F5585">
        <w:rPr>
          <w:position w:val="-6"/>
          <w:lang w:val="uk-UA"/>
        </w:rPr>
        <w:object w:dxaOrig="200" w:dyaOrig="220">
          <v:shape id="_x0000_i1213" type="#_x0000_t75" style="width:10.2pt;height:10.8pt" o:ole="">
            <v:imagedata r:id="rId365" o:title=""/>
          </v:shape>
          <o:OLEObject Type="Embed" ProgID="Equation.3" ShapeID="_x0000_i1213" DrawAspect="Content" ObjectID="_1730761440" r:id="rId366"/>
        </w:object>
      </w:r>
      <w:r>
        <w:rPr>
          <w:lang w:val="uk-UA"/>
        </w:rPr>
        <w:t xml:space="preserve">, або середні витрати виробництва на одиницю продукції </w:t>
      </w:r>
      <w:r w:rsidRPr="005F5585">
        <w:rPr>
          <w:position w:val="-6"/>
          <w:lang w:val="uk-UA"/>
        </w:rPr>
        <w:object w:dxaOrig="200" w:dyaOrig="220">
          <v:shape id="_x0000_i1214" type="#_x0000_t75" style="width:10.2pt;height:10.8pt" o:ole="">
            <v:imagedata r:id="rId367" o:title=""/>
          </v:shape>
          <o:OLEObject Type="Embed" ProgID="Equation.3" ShapeID="_x0000_i1214" DrawAspect="Content" ObjectID="_1730761441" r:id="rId368"/>
        </w:object>
      </w:r>
      <w:r>
        <w:rPr>
          <w:lang w:val="uk-UA"/>
        </w:rPr>
        <w:t xml:space="preserve">. Здійснивши перехід до границі при </w:t>
      </w:r>
      <w:r w:rsidRPr="005F5585">
        <w:rPr>
          <w:position w:val="-6"/>
          <w:lang w:val="uk-UA"/>
        </w:rPr>
        <w:object w:dxaOrig="780" w:dyaOrig="279">
          <v:shape id="_x0000_i1215" type="#_x0000_t75" style="width:39pt;height:13.8pt" o:ole="">
            <v:imagedata r:id="rId369" o:title=""/>
          </v:shape>
          <o:OLEObject Type="Embed" ProgID="Equation.3" ShapeID="_x0000_i1215" DrawAspect="Content" ObjectID="_1730761442" r:id="rId370"/>
        </w:object>
      </w:r>
      <w:r>
        <w:rPr>
          <w:lang w:val="uk-UA"/>
        </w:rPr>
        <w:t xml:space="preserve"> отримаємо граничні витрати виробництва на одиницю продукції </w:t>
      </w:r>
      <w:r w:rsidRPr="005F5585">
        <w:rPr>
          <w:position w:val="-6"/>
          <w:lang w:val="uk-UA"/>
        </w:rPr>
        <w:object w:dxaOrig="220" w:dyaOrig="240">
          <v:shape id="_x0000_i1216" type="#_x0000_t75" style="width:10.8pt;height:12pt" o:ole="">
            <v:imagedata r:id="rId371" o:title=""/>
          </v:shape>
          <o:OLEObject Type="Embed" ProgID="Equation.3" ShapeID="_x0000_i1216" DrawAspect="Content" ObjectID="_1730761443" r:id="rId372"/>
        </w:object>
      </w:r>
      <w:r>
        <w:rPr>
          <w:lang w:val="uk-UA"/>
        </w:rPr>
        <w:t xml:space="preserve">, тобто </w:t>
      </w:r>
    </w:p>
    <w:p w:rsidR="00D45616" w:rsidRDefault="00D45616" w:rsidP="00D45616">
      <w:pPr>
        <w:ind w:firstLine="708"/>
        <w:jc w:val="center"/>
        <w:rPr>
          <w:lang w:val="uk-UA"/>
        </w:rPr>
      </w:pPr>
      <w:r w:rsidRPr="00CC2B33">
        <w:rPr>
          <w:position w:val="-24"/>
          <w:lang w:val="uk-UA"/>
        </w:rPr>
        <w:object w:dxaOrig="1400" w:dyaOrig="620">
          <v:shape id="_x0000_i1217" type="#_x0000_t75" style="width:70.2pt;height:31.2pt" o:ole="">
            <v:imagedata r:id="rId373" o:title=""/>
          </v:shape>
          <o:OLEObject Type="Embed" ProgID="Equation.3" ShapeID="_x0000_i1217" DrawAspect="Content" ObjectID="_1730761444" r:id="rId374"/>
        </w:object>
      </w:r>
      <w:r>
        <w:rPr>
          <w:lang w:val="uk-UA"/>
        </w:rPr>
        <w:t>.</w:t>
      </w:r>
    </w:p>
    <w:p w:rsidR="00D45616" w:rsidRDefault="00D45616" w:rsidP="00D45616">
      <w:pPr>
        <w:ind w:firstLine="708"/>
        <w:jc w:val="both"/>
        <w:rPr>
          <w:lang w:val="uk-UA"/>
        </w:rPr>
      </w:pPr>
      <w:r>
        <w:rPr>
          <w:lang w:val="uk-UA"/>
        </w:rPr>
        <w:t xml:space="preserve">Провівши аналогічні міркування з чинником </w:t>
      </w:r>
      <w:r w:rsidRPr="00822EBD">
        <w:rPr>
          <w:position w:val="-12"/>
          <w:lang w:val="uk-UA"/>
        </w:rPr>
        <w:object w:dxaOrig="240" w:dyaOrig="300">
          <v:shape id="_x0000_i1218" type="#_x0000_t75" style="width:12pt;height:15pt" o:ole="">
            <v:imagedata r:id="rId375" o:title=""/>
          </v:shape>
          <o:OLEObject Type="Embed" ProgID="Equation.3" ShapeID="_x0000_i1218" DrawAspect="Content" ObjectID="_1730761445" r:id="rId376"/>
        </w:object>
      </w:r>
      <w:r>
        <w:rPr>
          <w:lang w:val="uk-UA"/>
        </w:rPr>
        <w:t xml:space="preserve">, отримаємо: </w:t>
      </w:r>
      <w:r w:rsidRPr="00CC2B33">
        <w:rPr>
          <w:position w:val="-28"/>
          <w:lang w:val="uk-UA"/>
        </w:rPr>
        <w:object w:dxaOrig="1420" w:dyaOrig="700">
          <v:shape id="_x0000_i1219" type="#_x0000_t75" style="width:70.8pt;height:34.8pt" o:ole="">
            <v:imagedata r:id="rId377" o:title=""/>
          </v:shape>
          <o:OLEObject Type="Embed" ProgID="Equation.3" ShapeID="_x0000_i1219" DrawAspect="Content" ObjectID="_1730761446" r:id="rId378"/>
        </w:object>
      </w:r>
      <w:r>
        <w:rPr>
          <w:lang w:val="uk-UA"/>
        </w:rPr>
        <w:t>.</w:t>
      </w:r>
    </w:p>
    <w:p w:rsidR="00D45616" w:rsidRPr="00A6491C" w:rsidRDefault="00D45616" w:rsidP="00D45616">
      <w:pPr>
        <w:ind w:firstLine="708"/>
        <w:jc w:val="both"/>
        <w:rPr>
          <w:b/>
          <w:lang w:val="uk-UA"/>
        </w:rPr>
      </w:pPr>
      <w:r w:rsidRPr="00A6491C">
        <w:rPr>
          <w:b/>
          <w:lang w:val="uk-UA"/>
        </w:rPr>
        <w:t xml:space="preserve">Еластичність виробничої функції </w:t>
      </w:r>
      <w:r w:rsidRPr="00CC2B33">
        <w:rPr>
          <w:b/>
          <w:position w:val="-10"/>
          <w:lang w:val="uk-UA"/>
        </w:rPr>
        <w:object w:dxaOrig="1100" w:dyaOrig="320">
          <v:shape id="_x0000_i1220" type="#_x0000_t75" style="width:55.2pt;height:16.2pt" o:ole="">
            <v:imagedata r:id="rId379" o:title=""/>
          </v:shape>
          <o:OLEObject Type="Embed" ProgID="Equation.3" ShapeID="_x0000_i1220" DrawAspect="Content" ObjectID="_1730761447" r:id="rId380"/>
        </w:object>
      </w:r>
      <w:r>
        <w:rPr>
          <w:lang w:val="uk-UA"/>
        </w:rPr>
        <w:t xml:space="preserve"> </w:t>
      </w:r>
      <w:r w:rsidRPr="00A6491C">
        <w:rPr>
          <w:b/>
          <w:lang w:val="uk-UA"/>
        </w:rPr>
        <w:t xml:space="preserve">відносно чинників виробництва </w:t>
      </w:r>
      <w:r w:rsidRPr="00A6491C">
        <w:rPr>
          <w:b/>
          <w:position w:val="-6"/>
          <w:lang w:val="uk-UA"/>
        </w:rPr>
        <w:object w:dxaOrig="200" w:dyaOrig="220">
          <v:shape id="_x0000_i1221" type="#_x0000_t75" style="width:10.2pt;height:10.8pt" o:ole="">
            <v:imagedata r:id="rId381" o:title=""/>
          </v:shape>
          <o:OLEObject Type="Embed" ProgID="Equation.3" ShapeID="_x0000_i1221" DrawAspect="Content" ObjectID="_1730761448" r:id="rId382"/>
        </w:object>
      </w:r>
      <w:r w:rsidRPr="00A6491C">
        <w:rPr>
          <w:b/>
          <w:lang w:val="uk-UA"/>
        </w:rPr>
        <w:t xml:space="preserve"> та </w:t>
      </w:r>
      <w:r w:rsidRPr="00CC2B33">
        <w:rPr>
          <w:b/>
          <w:position w:val="-10"/>
          <w:lang w:val="uk-UA"/>
        </w:rPr>
        <w:object w:dxaOrig="220" w:dyaOrig="260">
          <v:shape id="_x0000_i1222" type="#_x0000_t75" style="width:10.8pt;height:13.2pt" o:ole="">
            <v:imagedata r:id="rId383" o:title=""/>
          </v:shape>
          <o:OLEObject Type="Embed" ProgID="Equation.3" ShapeID="_x0000_i1222" DrawAspect="Content" ObjectID="_1730761449" r:id="rId384"/>
        </w:object>
      </w:r>
      <w:r w:rsidRPr="00A6491C">
        <w:rPr>
          <w:b/>
          <w:lang w:val="uk-UA"/>
        </w:rPr>
        <w:t xml:space="preserve"> встановлюється так:</w:t>
      </w:r>
    </w:p>
    <w:p w:rsidR="00D45616" w:rsidRDefault="00D45616" w:rsidP="00D45616">
      <w:pPr>
        <w:ind w:firstLine="708"/>
        <w:jc w:val="both"/>
        <w:rPr>
          <w:lang w:val="uk-UA"/>
        </w:rPr>
      </w:pPr>
      <w:r w:rsidRPr="00CC2B33">
        <w:rPr>
          <w:position w:val="-24"/>
          <w:lang w:val="uk-UA"/>
        </w:rPr>
        <w:object w:dxaOrig="1400" w:dyaOrig="620">
          <v:shape id="_x0000_i1223" type="#_x0000_t75" style="width:70.2pt;height:31.2pt" o:ole="">
            <v:imagedata r:id="rId385" o:title=""/>
          </v:shape>
          <o:OLEObject Type="Embed" ProgID="Equation.3" ShapeID="_x0000_i1223" DrawAspect="Content" ObjectID="_1730761450" r:id="rId386"/>
        </w:object>
      </w:r>
      <w:r>
        <w:rPr>
          <w:lang w:val="uk-UA"/>
        </w:rPr>
        <w:t xml:space="preserve"> - приблизно вказує відсотковий приріст виробничої функції (зниження) відносно до приросту чинника </w:t>
      </w:r>
      <w:r w:rsidRPr="00822EBD">
        <w:rPr>
          <w:position w:val="-6"/>
          <w:lang w:val="uk-UA"/>
        </w:rPr>
        <w:object w:dxaOrig="200" w:dyaOrig="220">
          <v:shape id="_x0000_i1224" type="#_x0000_t75" style="width:10.2pt;height:10.8pt" o:ole="">
            <v:imagedata r:id="rId387" o:title=""/>
          </v:shape>
          <o:OLEObject Type="Embed" ProgID="Equation.3" ShapeID="_x0000_i1224" DrawAspect="Content" ObjectID="_1730761451" r:id="rId388"/>
        </w:object>
      </w:r>
      <w:r>
        <w:rPr>
          <w:lang w:val="uk-UA"/>
        </w:rPr>
        <w:t xml:space="preserve"> на 1% за умови, що чинник </w:t>
      </w:r>
      <w:r w:rsidRPr="00CC2B33">
        <w:rPr>
          <w:position w:val="-10"/>
          <w:lang w:val="uk-UA"/>
        </w:rPr>
        <w:object w:dxaOrig="220" w:dyaOrig="260">
          <v:shape id="_x0000_i1225" type="#_x0000_t75" style="width:10.8pt;height:13.2pt" o:ole="">
            <v:imagedata r:id="rId389" o:title=""/>
          </v:shape>
          <o:OLEObject Type="Embed" ProgID="Equation.3" ShapeID="_x0000_i1225" DrawAspect="Content" ObjectID="_1730761452" r:id="rId390"/>
        </w:object>
      </w:r>
      <w:r>
        <w:rPr>
          <w:lang w:val="uk-UA"/>
        </w:rPr>
        <w:t xml:space="preserve"> не змінюється;</w:t>
      </w:r>
    </w:p>
    <w:p w:rsidR="00D45616" w:rsidRDefault="00D45616" w:rsidP="00D45616">
      <w:pPr>
        <w:ind w:firstLine="708"/>
        <w:jc w:val="both"/>
        <w:rPr>
          <w:lang w:val="uk-UA"/>
        </w:rPr>
      </w:pPr>
      <w:r w:rsidRPr="00CC2B33">
        <w:rPr>
          <w:position w:val="-28"/>
          <w:lang w:val="uk-UA"/>
        </w:rPr>
        <w:object w:dxaOrig="1440" w:dyaOrig="660">
          <v:shape id="_x0000_i1226" type="#_x0000_t75" style="width:1in;height:33pt" o:ole="">
            <v:imagedata r:id="rId391" o:title=""/>
          </v:shape>
          <o:OLEObject Type="Embed" ProgID="Equation.3" ShapeID="_x0000_i1226" DrawAspect="Content" ObjectID="_1730761453" r:id="rId392"/>
        </w:object>
      </w:r>
      <w:r>
        <w:rPr>
          <w:lang w:val="uk-UA"/>
        </w:rPr>
        <w:t xml:space="preserve"> - приблизно вказує відсотковий приріст виробничої функції  відносно до приросту чинника </w:t>
      </w:r>
      <w:r w:rsidRPr="00822EBD">
        <w:rPr>
          <w:position w:val="-12"/>
          <w:lang w:val="uk-UA"/>
        </w:rPr>
        <w:object w:dxaOrig="240" w:dyaOrig="300">
          <v:shape id="_x0000_i1227" type="#_x0000_t75" style="width:12pt;height:15pt" o:ole="">
            <v:imagedata r:id="rId393" o:title=""/>
          </v:shape>
          <o:OLEObject Type="Embed" ProgID="Equation.3" ShapeID="_x0000_i1227" DrawAspect="Content" ObjectID="_1730761454" r:id="rId394"/>
        </w:object>
      </w:r>
      <w:r>
        <w:rPr>
          <w:lang w:val="uk-UA"/>
        </w:rPr>
        <w:t xml:space="preserve"> на 1% за умови, що чинник </w:t>
      </w:r>
      <w:r w:rsidRPr="00822EBD">
        <w:rPr>
          <w:position w:val="-6"/>
          <w:lang w:val="uk-UA"/>
        </w:rPr>
        <w:object w:dxaOrig="200" w:dyaOrig="220">
          <v:shape id="_x0000_i1228" type="#_x0000_t75" style="width:10.2pt;height:10.8pt" o:ole="">
            <v:imagedata r:id="rId395" o:title=""/>
          </v:shape>
          <o:OLEObject Type="Embed" ProgID="Equation.3" ShapeID="_x0000_i1228" DrawAspect="Content" ObjectID="_1730761455" r:id="rId396"/>
        </w:object>
      </w:r>
      <w:r>
        <w:rPr>
          <w:lang w:val="uk-UA"/>
        </w:rPr>
        <w:t xml:space="preserve"> не змінюється.</w:t>
      </w:r>
    </w:p>
    <w:p w:rsidR="00D45616" w:rsidRDefault="00D45616" w:rsidP="00D45616">
      <w:pPr>
        <w:ind w:firstLine="708"/>
        <w:jc w:val="both"/>
        <w:rPr>
          <w:lang w:val="uk-UA"/>
        </w:rPr>
      </w:pPr>
    </w:p>
    <w:p w:rsidR="00D45616" w:rsidRDefault="00D45616" w:rsidP="00D45616">
      <w:pPr>
        <w:ind w:firstLine="708"/>
        <w:jc w:val="both"/>
        <w:rPr>
          <w:lang w:val="uk-UA"/>
        </w:rPr>
      </w:pPr>
      <w:r w:rsidRPr="006A3C3C">
        <w:rPr>
          <w:b/>
          <w:lang w:val="uk-UA"/>
        </w:rPr>
        <w:t>Завдання.</w:t>
      </w:r>
      <w:r>
        <w:rPr>
          <w:lang w:val="uk-UA"/>
        </w:rPr>
        <w:t xml:space="preserve"> Для випуску деякого товару визначена виробнича функція </w:t>
      </w:r>
      <w:r w:rsidRPr="00CC2B33">
        <w:rPr>
          <w:position w:val="-10"/>
          <w:lang w:val="uk-UA"/>
        </w:rPr>
        <w:object w:dxaOrig="3640" w:dyaOrig="360">
          <v:shape id="_x0000_i1229" type="#_x0000_t75" style="width:181.8pt;height:18pt" o:ole="">
            <v:imagedata r:id="rId397" o:title=""/>
          </v:shape>
          <o:OLEObject Type="Embed" ProgID="Equation.3" ShapeID="_x0000_i1229" DrawAspect="Content" ObjectID="_1730761456" r:id="rId398"/>
        </w:object>
      </w:r>
      <w:r>
        <w:rPr>
          <w:lang w:val="uk-UA"/>
        </w:rPr>
        <w:t xml:space="preserve"> де </w:t>
      </w:r>
      <w:r w:rsidRPr="00CC2B33">
        <w:rPr>
          <w:position w:val="-10"/>
          <w:lang w:val="uk-UA"/>
        </w:rPr>
        <w:object w:dxaOrig="420" w:dyaOrig="260">
          <v:shape id="_x0000_i1230" type="#_x0000_t75" style="width:21pt;height:13.2pt" o:ole="">
            <v:imagedata r:id="rId399" o:title=""/>
          </v:shape>
          <o:OLEObject Type="Embed" ProgID="Equation.3" ShapeID="_x0000_i1230" DrawAspect="Content" ObjectID="_1730761457" r:id="rId400"/>
        </w:object>
      </w:r>
      <w:r>
        <w:rPr>
          <w:lang w:val="uk-UA"/>
        </w:rPr>
        <w:t xml:space="preserve"> - чинники виробництва. Дослідити: </w:t>
      </w:r>
    </w:p>
    <w:p w:rsidR="00D45616" w:rsidRDefault="00D45616" w:rsidP="00D45616">
      <w:pPr>
        <w:numPr>
          <w:ilvl w:val="0"/>
          <w:numId w:val="10"/>
        </w:numPr>
        <w:jc w:val="both"/>
        <w:rPr>
          <w:lang w:val="uk-UA"/>
        </w:rPr>
      </w:pPr>
      <w:r>
        <w:rPr>
          <w:lang w:val="uk-UA"/>
        </w:rPr>
        <w:t>закон зміни виробничої функції за кожним чинником;</w:t>
      </w:r>
    </w:p>
    <w:p w:rsidR="00D45616" w:rsidRDefault="00D45616" w:rsidP="00D45616">
      <w:pPr>
        <w:numPr>
          <w:ilvl w:val="0"/>
          <w:numId w:val="10"/>
        </w:numPr>
        <w:jc w:val="both"/>
        <w:rPr>
          <w:lang w:val="uk-UA"/>
        </w:rPr>
      </w:pPr>
      <w:r>
        <w:rPr>
          <w:lang w:val="uk-UA"/>
        </w:rPr>
        <w:t>еластичність функції за кожним чинником;</w:t>
      </w:r>
    </w:p>
    <w:p w:rsidR="00D45616" w:rsidRDefault="00D45616" w:rsidP="00D45616">
      <w:pPr>
        <w:numPr>
          <w:ilvl w:val="0"/>
          <w:numId w:val="10"/>
        </w:numPr>
        <w:jc w:val="both"/>
        <w:rPr>
          <w:lang w:val="uk-UA"/>
        </w:rPr>
      </w:pPr>
      <w:r>
        <w:rPr>
          <w:lang w:val="uk-UA"/>
        </w:rPr>
        <w:t xml:space="preserve">коефіцієнт еластичності за чинниками при </w:t>
      </w:r>
      <w:r w:rsidRPr="00CC2B33">
        <w:rPr>
          <w:position w:val="-10"/>
          <w:lang w:val="uk-UA"/>
        </w:rPr>
        <w:object w:dxaOrig="1060" w:dyaOrig="320">
          <v:shape id="_x0000_i1231" type="#_x0000_t75" style="width:52.8pt;height:16.2pt" o:ole="">
            <v:imagedata r:id="rId401" o:title=""/>
          </v:shape>
          <o:OLEObject Type="Embed" ProgID="Equation.3" ShapeID="_x0000_i1231" DrawAspect="Content" ObjectID="_1730761458" r:id="rId402"/>
        </w:object>
      </w:r>
      <w:r>
        <w:rPr>
          <w:lang w:val="uk-UA"/>
        </w:rPr>
        <w:t>.</w:t>
      </w:r>
    </w:p>
    <w:p w:rsidR="00D45616" w:rsidRPr="006A3C3C" w:rsidRDefault="00D45616" w:rsidP="00D45616">
      <w:pPr>
        <w:jc w:val="center"/>
        <w:rPr>
          <w:i/>
          <w:lang w:val="uk-UA"/>
        </w:rPr>
      </w:pPr>
      <w:r w:rsidRPr="006A3C3C">
        <w:rPr>
          <w:i/>
          <w:lang w:val="uk-UA"/>
        </w:rPr>
        <w:t>Розв’язання</w:t>
      </w:r>
    </w:p>
    <w:p w:rsidR="00D45616" w:rsidRDefault="00D45616" w:rsidP="00D45616">
      <w:pPr>
        <w:numPr>
          <w:ilvl w:val="0"/>
          <w:numId w:val="11"/>
        </w:numPr>
        <w:jc w:val="both"/>
        <w:rPr>
          <w:lang w:val="uk-UA"/>
        </w:rPr>
      </w:pPr>
      <w:r>
        <w:rPr>
          <w:lang w:val="uk-UA"/>
        </w:rPr>
        <w:t xml:space="preserve">Щоб визначити зміну виробничої функції за чинниками </w:t>
      </w:r>
      <w:r w:rsidRPr="00F25116">
        <w:rPr>
          <w:position w:val="-6"/>
          <w:lang w:val="uk-UA"/>
        </w:rPr>
        <w:object w:dxaOrig="200" w:dyaOrig="220">
          <v:shape id="_x0000_i1232" type="#_x0000_t75" style="width:10.2pt;height:10.8pt" o:ole="">
            <v:imagedata r:id="rId403" o:title=""/>
          </v:shape>
          <o:OLEObject Type="Embed" ProgID="Equation.3" ShapeID="_x0000_i1232" DrawAspect="Content" ObjectID="_1730761459" r:id="rId404"/>
        </w:object>
      </w:r>
      <w:r>
        <w:rPr>
          <w:lang w:val="uk-UA"/>
        </w:rPr>
        <w:t xml:space="preserve"> та </w:t>
      </w:r>
      <w:r w:rsidRPr="00CC2B33">
        <w:rPr>
          <w:position w:val="-10"/>
          <w:lang w:val="uk-UA"/>
        </w:rPr>
        <w:object w:dxaOrig="220" w:dyaOrig="260">
          <v:shape id="_x0000_i1233" type="#_x0000_t75" style="width:10.8pt;height:13.2pt" o:ole="">
            <v:imagedata r:id="rId405" o:title=""/>
          </v:shape>
          <o:OLEObject Type="Embed" ProgID="Equation.3" ShapeID="_x0000_i1233" DrawAspect="Content" ObjectID="_1730761460" r:id="rId406"/>
        </w:object>
      </w:r>
      <w:r>
        <w:rPr>
          <w:lang w:val="uk-UA"/>
        </w:rPr>
        <w:t xml:space="preserve">, треба знайти частинні похідні </w:t>
      </w:r>
      <w:r w:rsidRPr="00CC2B33">
        <w:rPr>
          <w:position w:val="-24"/>
          <w:lang w:val="uk-UA"/>
        </w:rPr>
        <w:object w:dxaOrig="360" w:dyaOrig="620">
          <v:shape id="_x0000_i1234" type="#_x0000_t75" style="width:18pt;height:31.2pt" o:ole="">
            <v:imagedata r:id="rId407" o:title=""/>
          </v:shape>
          <o:OLEObject Type="Embed" ProgID="Equation.3" ShapeID="_x0000_i1234" DrawAspect="Content" ObjectID="_1730761461" r:id="rId408"/>
        </w:object>
      </w:r>
      <w:r>
        <w:rPr>
          <w:lang w:val="uk-UA"/>
        </w:rPr>
        <w:t xml:space="preserve"> та </w:t>
      </w:r>
      <w:r w:rsidRPr="00CC2B33">
        <w:rPr>
          <w:position w:val="-28"/>
          <w:lang w:val="uk-UA"/>
        </w:rPr>
        <w:object w:dxaOrig="360" w:dyaOrig="660">
          <v:shape id="_x0000_i1235" type="#_x0000_t75" style="width:18pt;height:33pt" o:ole="">
            <v:imagedata r:id="rId409" o:title=""/>
          </v:shape>
          <o:OLEObject Type="Embed" ProgID="Equation.3" ShapeID="_x0000_i1235" DrawAspect="Content" ObjectID="_1730761462" r:id="rId410"/>
        </w:object>
      </w:r>
      <w:r>
        <w:rPr>
          <w:lang w:val="uk-UA"/>
        </w:rPr>
        <w:t>:</w:t>
      </w:r>
    </w:p>
    <w:p w:rsidR="00D45616" w:rsidRDefault="00D45616" w:rsidP="00D45616">
      <w:pPr>
        <w:jc w:val="both"/>
        <w:rPr>
          <w:lang w:val="uk-UA"/>
        </w:rPr>
      </w:pPr>
      <w:r w:rsidRPr="00CC2B33">
        <w:rPr>
          <w:position w:val="-24"/>
          <w:lang w:val="uk-UA"/>
        </w:rPr>
        <w:object w:dxaOrig="1740" w:dyaOrig="620">
          <v:shape id="_x0000_i1236" type="#_x0000_t75" style="width:87pt;height:31.2pt" o:ole="">
            <v:imagedata r:id="rId411" o:title=""/>
          </v:shape>
          <o:OLEObject Type="Embed" ProgID="Equation.3" ShapeID="_x0000_i1236" DrawAspect="Content" ObjectID="_1730761463" r:id="rId412"/>
        </w:object>
      </w:r>
      <w:r>
        <w:rPr>
          <w:lang w:val="uk-UA"/>
        </w:rPr>
        <w:t>;</w:t>
      </w:r>
      <w:r>
        <w:rPr>
          <w:lang w:val="uk-UA"/>
        </w:rPr>
        <w:tab/>
      </w:r>
      <w:r>
        <w:rPr>
          <w:lang w:val="uk-UA"/>
        </w:rPr>
        <w:tab/>
      </w:r>
      <w:r w:rsidRPr="00CC2B33">
        <w:rPr>
          <w:position w:val="-28"/>
          <w:lang w:val="uk-UA"/>
        </w:rPr>
        <w:object w:dxaOrig="1719" w:dyaOrig="660">
          <v:shape id="_x0000_i1237" type="#_x0000_t75" style="width:85.8pt;height:33pt" o:ole="">
            <v:imagedata r:id="rId413" o:title=""/>
          </v:shape>
          <o:OLEObject Type="Embed" ProgID="Equation.3" ShapeID="_x0000_i1237" DrawAspect="Content" ObjectID="_1730761464" r:id="rId414"/>
        </w:object>
      </w:r>
    </w:p>
    <w:p w:rsidR="00D45616" w:rsidRDefault="00D45616" w:rsidP="00D45616">
      <w:pPr>
        <w:numPr>
          <w:ilvl w:val="0"/>
          <w:numId w:val="11"/>
        </w:numPr>
        <w:jc w:val="both"/>
        <w:rPr>
          <w:lang w:val="uk-UA"/>
        </w:rPr>
      </w:pPr>
      <w:r>
        <w:rPr>
          <w:lang w:val="uk-UA"/>
        </w:rPr>
        <w:t>Використаємо означення еластичності функції за даними чинниками:</w:t>
      </w:r>
    </w:p>
    <w:p w:rsidR="00D45616" w:rsidRDefault="00D45616" w:rsidP="00D45616">
      <w:pPr>
        <w:jc w:val="both"/>
        <w:rPr>
          <w:lang w:val="uk-UA"/>
        </w:rPr>
      </w:pPr>
      <w:r w:rsidRPr="00CC2B33">
        <w:rPr>
          <w:position w:val="-24"/>
          <w:lang w:val="uk-UA"/>
        </w:rPr>
        <w:object w:dxaOrig="3140" w:dyaOrig="620">
          <v:shape id="_x0000_i1238" type="#_x0000_t75" style="width:157.2pt;height:31.2pt" o:ole="">
            <v:imagedata r:id="rId415" o:title=""/>
          </v:shape>
          <o:OLEObject Type="Embed" ProgID="Equation.3" ShapeID="_x0000_i1238" DrawAspect="Content" ObjectID="_1730761465" r:id="rId416"/>
        </w:object>
      </w:r>
      <w:r>
        <w:rPr>
          <w:lang w:val="uk-UA"/>
        </w:rPr>
        <w:t>;</w:t>
      </w:r>
      <w:r>
        <w:rPr>
          <w:lang w:val="uk-UA"/>
        </w:rPr>
        <w:tab/>
      </w:r>
      <w:r w:rsidRPr="00CC2B33">
        <w:rPr>
          <w:position w:val="-28"/>
          <w:lang w:val="uk-UA"/>
        </w:rPr>
        <w:object w:dxaOrig="3159" w:dyaOrig="660">
          <v:shape id="_x0000_i1239" type="#_x0000_t75" style="width:157.8pt;height:33pt" o:ole="">
            <v:imagedata r:id="rId417" o:title=""/>
          </v:shape>
          <o:OLEObject Type="Embed" ProgID="Equation.3" ShapeID="_x0000_i1239" DrawAspect="Content" ObjectID="_1730761466" r:id="rId418"/>
        </w:object>
      </w:r>
      <w:r>
        <w:rPr>
          <w:lang w:val="uk-UA"/>
        </w:rPr>
        <w:t xml:space="preserve">, </w:t>
      </w:r>
    </w:p>
    <w:p w:rsidR="00D45616" w:rsidRDefault="00D45616" w:rsidP="00D45616">
      <w:pPr>
        <w:jc w:val="both"/>
        <w:rPr>
          <w:lang w:val="uk-UA"/>
        </w:rPr>
      </w:pPr>
      <w:r>
        <w:rPr>
          <w:lang w:val="uk-UA"/>
        </w:rPr>
        <w:t xml:space="preserve">де </w:t>
      </w:r>
      <w:r w:rsidRPr="00CC2B33">
        <w:rPr>
          <w:position w:val="-10"/>
          <w:lang w:val="uk-UA"/>
        </w:rPr>
        <w:object w:dxaOrig="3080" w:dyaOrig="360">
          <v:shape id="_x0000_i1240" type="#_x0000_t75" style="width:154.2pt;height:18pt" o:ole="">
            <v:imagedata r:id="rId419" o:title=""/>
          </v:shape>
          <o:OLEObject Type="Embed" ProgID="Equation.3" ShapeID="_x0000_i1240" DrawAspect="Content" ObjectID="_1730761467" r:id="rId420"/>
        </w:object>
      </w:r>
      <w:r>
        <w:rPr>
          <w:lang w:val="uk-UA"/>
        </w:rPr>
        <w:t>.</w:t>
      </w:r>
    </w:p>
    <w:p w:rsidR="00D45616" w:rsidRDefault="00D45616" w:rsidP="00D45616">
      <w:pPr>
        <w:ind w:firstLine="708"/>
        <w:jc w:val="both"/>
        <w:rPr>
          <w:lang w:val="uk-UA"/>
        </w:rPr>
      </w:pPr>
      <w:r>
        <w:rPr>
          <w:lang w:val="uk-UA"/>
        </w:rPr>
        <w:t xml:space="preserve">3) </w:t>
      </w:r>
      <w:r>
        <w:rPr>
          <w:lang w:val="uk-UA"/>
        </w:rPr>
        <w:tab/>
        <w:t xml:space="preserve">Обчислимо коефіцієнти еластичності при </w:t>
      </w:r>
      <w:r w:rsidRPr="00CC2B33">
        <w:rPr>
          <w:position w:val="-10"/>
          <w:lang w:val="uk-UA"/>
        </w:rPr>
        <w:object w:dxaOrig="1060" w:dyaOrig="320">
          <v:shape id="_x0000_i1241" type="#_x0000_t75" style="width:52.8pt;height:16.2pt" o:ole="">
            <v:imagedata r:id="rId421" o:title=""/>
          </v:shape>
          <o:OLEObject Type="Embed" ProgID="Equation.3" ShapeID="_x0000_i1241" DrawAspect="Content" ObjectID="_1730761468" r:id="rId422"/>
        </w:object>
      </w:r>
      <w:r>
        <w:rPr>
          <w:lang w:val="uk-UA"/>
        </w:rPr>
        <w:t>.</w:t>
      </w:r>
    </w:p>
    <w:p w:rsidR="00D45616" w:rsidRDefault="00D45616" w:rsidP="00D45616">
      <w:pPr>
        <w:jc w:val="both"/>
        <w:rPr>
          <w:lang w:val="uk-UA"/>
        </w:rPr>
      </w:pPr>
      <w:r w:rsidRPr="00CC2B33">
        <w:rPr>
          <w:position w:val="-28"/>
          <w:lang w:val="uk-UA"/>
        </w:rPr>
        <w:object w:dxaOrig="4700" w:dyaOrig="680">
          <v:shape id="_x0000_i1242" type="#_x0000_t75" style="width:235.2pt;height:34.2pt" o:ole="">
            <v:imagedata r:id="rId423" o:title=""/>
          </v:shape>
          <o:OLEObject Type="Embed" ProgID="Equation.3" ShapeID="_x0000_i1242" DrawAspect="Content" ObjectID="_1730761469" r:id="rId424"/>
        </w:object>
      </w:r>
      <w:r>
        <w:rPr>
          <w:lang w:val="uk-UA"/>
        </w:rPr>
        <w:t>;</w:t>
      </w:r>
    </w:p>
    <w:p w:rsidR="00D45616" w:rsidRDefault="00D45616" w:rsidP="00D45616">
      <w:pPr>
        <w:jc w:val="both"/>
        <w:rPr>
          <w:lang w:val="uk-UA"/>
        </w:rPr>
      </w:pPr>
      <w:r w:rsidRPr="00CC2B33">
        <w:rPr>
          <w:position w:val="-28"/>
          <w:lang w:val="uk-UA"/>
        </w:rPr>
        <w:object w:dxaOrig="4720" w:dyaOrig="680">
          <v:shape id="_x0000_i1243" type="#_x0000_t75" style="width:235.8pt;height:34.2pt" o:ole="">
            <v:imagedata r:id="rId425" o:title=""/>
          </v:shape>
          <o:OLEObject Type="Embed" ProgID="Equation.3" ShapeID="_x0000_i1243" DrawAspect="Content" ObjectID="_1730761470" r:id="rId426"/>
        </w:object>
      </w:r>
    </w:p>
    <w:p w:rsidR="00D45616" w:rsidRDefault="00D45616" w:rsidP="00D45616">
      <w:pPr>
        <w:ind w:firstLine="708"/>
        <w:jc w:val="both"/>
        <w:rPr>
          <w:lang w:val="uk-UA"/>
        </w:rPr>
      </w:pPr>
      <w:r>
        <w:rPr>
          <w:lang w:val="uk-UA"/>
        </w:rPr>
        <w:lastRenderedPageBreak/>
        <w:t xml:space="preserve">Тобто, із зростанням чинника </w:t>
      </w:r>
      <w:r w:rsidRPr="00197954">
        <w:rPr>
          <w:position w:val="-6"/>
          <w:lang w:val="uk-UA"/>
        </w:rPr>
        <w:object w:dxaOrig="220" w:dyaOrig="240">
          <v:shape id="_x0000_i1244" type="#_x0000_t75" style="width:10.8pt;height:12pt" o:ole="">
            <v:imagedata r:id="rId427" o:title=""/>
          </v:shape>
          <o:OLEObject Type="Embed" ProgID="Equation.3" ShapeID="_x0000_i1244" DrawAspect="Content" ObjectID="_1730761471" r:id="rId428"/>
        </w:object>
      </w:r>
      <w:r>
        <w:rPr>
          <w:lang w:val="uk-UA"/>
        </w:rPr>
        <w:t xml:space="preserve"> на 1% відбувається відносне зростання заданої виробничої функції приблизно на 0,89% (за умови стабільності чинника </w:t>
      </w:r>
      <w:r w:rsidRPr="00197954">
        <w:rPr>
          <w:position w:val="-12"/>
          <w:lang w:val="uk-UA"/>
        </w:rPr>
        <w:object w:dxaOrig="240" w:dyaOrig="300">
          <v:shape id="_x0000_i1245" type="#_x0000_t75" style="width:12pt;height:15pt" o:ole="">
            <v:imagedata r:id="rId429" o:title=""/>
          </v:shape>
          <o:OLEObject Type="Embed" ProgID="Equation.3" ShapeID="_x0000_i1245" DrawAspect="Content" ObjectID="_1730761472" r:id="rId430"/>
        </w:object>
      </w:r>
      <w:r>
        <w:rPr>
          <w:lang w:val="uk-UA"/>
        </w:rPr>
        <w:t xml:space="preserve">), а при зростанні чинника </w:t>
      </w:r>
      <w:r w:rsidRPr="00CC2B33">
        <w:rPr>
          <w:position w:val="-10"/>
          <w:lang w:val="uk-UA"/>
        </w:rPr>
        <w:object w:dxaOrig="220" w:dyaOrig="260">
          <v:shape id="_x0000_i1246" type="#_x0000_t75" style="width:10.8pt;height:13.2pt" o:ole="">
            <v:imagedata r:id="rId431" o:title=""/>
          </v:shape>
          <o:OLEObject Type="Embed" ProgID="Equation.3" ShapeID="_x0000_i1246" DrawAspect="Content" ObjectID="_1730761473" r:id="rId432"/>
        </w:object>
      </w:r>
      <w:r>
        <w:rPr>
          <w:lang w:val="uk-UA"/>
        </w:rPr>
        <w:t xml:space="preserve"> на 1% виробнича функція зростає приблизно на 0,26% (за умови стабільності чинника </w:t>
      </w:r>
      <w:r w:rsidRPr="00197954">
        <w:rPr>
          <w:position w:val="-6"/>
          <w:lang w:val="uk-UA"/>
        </w:rPr>
        <w:object w:dxaOrig="200" w:dyaOrig="220">
          <v:shape id="_x0000_i1247" type="#_x0000_t75" style="width:10.2pt;height:10.8pt" o:ole="">
            <v:imagedata r:id="rId433" o:title=""/>
          </v:shape>
          <o:OLEObject Type="Embed" ProgID="Equation.3" ShapeID="_x0000_i1247" DrawAspect="Content" ObjectID="_1730761474" r:id="rId434"/>
        </w:object>
      </w:r>
      <w:r>
        <w:rPr>
          <w:lang w:val="uk-UA"/>
        </w:rPr>
        <w:t xml:space="preserve">). </w:t>
      </w:r>
    </w:p>
    <w:p w:rsidR="00D45616" w:rsidRDefault="00D45616" w:rsidP="00D45616">
      <w:pPr>
        <w:ind w:firstLine="708"/>
        <w:jc w:val="both"/>
        <w:rPr>
          <w:lang w:val="uk-UA"/>
        </w:rPr>
      </w:pPr>
      <w:r>
        <w:rPr>
          <w:lang w:val="uk-UA"/>
        </w:rPr>
        <w:t xml:space="preserve">Отже, на виробничу функцію </w:t>
      </w:r>
      <w:r w:rsidRPr="00CC2B33">
        <w:rPr>
          <w:position w:val="-10"/>
          <w:lang w:val="uk-UA"/>
        </w:rPr>
        <w:object w:dxaOrig="1100" w:dyaOrig="320">
          <v:shape id="_x0000_i1248" type="#_x0000_t75" style="width:55.2pt;height:16.2pt" o:ole="">
            <v:imagedata r:id="rId435" o:title=""/>
          </v:shape>
          <o:OLEObject Type="Embed" ProgID="Equation.3" ShapeID="_x0000_i1248" DrawAspect="Content" ObjectID="_1730761475" r:id="rId436"/>
        </w:object>
      </w:r>
      <w:r>
        <w:rPr>
          <w:lang w:val="uk-UA"/>
        </w:rPr>
        <w:t xml:space="preserve"> найбільший вплив має чинник </w:t>
      </w:r>
      <w:r w:rsidRPr="00197954">
        <w:rPr>
          <w:position w:val="-6"/>
          <w:lang w:val="uk-UA"/>
        </w:rPr>
        <w:object w:dxaOrig="200" w:dyaOrig="220">
          <v:shape id="_x0000_i1249" type="#_x0000_t75" style="width:10.2pt;height:10.8pt" o:ole="">
            <v:imagedata r:id="rId437" o:title=""/>
          </v:shape>
          <o:OLEObject Type="Embed" ProgID="Equation.3" ShapeID="_x0000_i1249" DrawAspect="Content" ObjectID="_1730761476" r:id="rId438"/>
        </w:object>
      </w:r>
      <w:r>
        <w:rPr>
          <w:lang w:val="uk-UA"/>
        </w:rPr>
        <w:t>.</w:t>
      </w:r>
    </w:p>
    <w:p w:rsidR="00D45616" w:rsidRDefault="00D45616" w:rsidP="00D45616">
      <w:pPr>
        <w:jc w:val="both"/>
        <w:rPr>
          <w:lang w:val="uk-UA"/>
        </w:rPr>
      </w:pPr>
    </w:p>
    <w:p w:rsidR="00D45616" w:rsidRDefault="00D45616" w:rsidP="00D45616">
      <w:pPr>
        <w:ind w:firstLine="708"/>
        <w:jc w:val="both"/>
        <w:rPr>
          <w:lang w:val="uk-UA"/>
        </w:rPr>
      </w:pPr>
      <w:r w:rsidRPr="00AB4FC8">
        <w:rPr>
          <w:b/>
          <w:i/>
          <w:u w:val="single"/>
          <w:lang w:val="uk-UA"/>
        </w:rPr>
        <w:t>Зауваження</w:t>
      </w:r>
      <w:r>
        <w:rPr>
          <w:b/>
          <w:u w:val="single"/>
          <w:lang w:val="uk-UA"/>
        </w:rPr>
        <w:t>.</w:t>
      </w:r>
      <w:r>
        <w:rPr>
          <w:lang w:val="uk-UA"/>
        </w:rPr>
        <w:t xml:space="preserve"> Від’ємне значення коефіцієнту еластичності показує зменшення виробничої функції при зростанні відповідного чинника. </w:t>
      </w:r>
    </w:p>
    <w:p w:rsidR="00D45616" w:rsidRDefault="00D45616" w:rsidP="00D45616">
      <w:pPr>
        <w:ind w:firstLine="708"/>
        <w:jc w:val="both"/>
        <w:rPr>
          <w:lang w:val="uk-UA"/>
        </w:rPr>
      </w:pPr>
    </w:p>
    <w:p w:rsidR="00D45616" w:rsidRDefault="00D45616" w:rsidP="00D45616">
      <w:pPr>
        <w:ind w:firstLine="708"/>
        <w:jc w:val="both"/>
        <w:rPr>
          <w:lang w:val="uk-UA"/>
        </w:rPr>
      </w:pPr>
      <w:r w:rsidRPr="00197954">
        <w:rPr>
          <w:i/>
          <w:lang w:val="uk-UA"/>
        </w:rPr>
        <w:t>Наприклад</w:t>
      </w:r>
      <w:r>
        <w:rPr>
          <w:lang w:val="uk-UA"/>
        </w:rPr>
        <w:t xml:space="preserve">, якщо </w:t>
      </w:r>
      <w:r w:rsidRPr="00CC2B33">
        <w:rPr>
          <w:position w:val="-10"/>
          <w:lang w:val="uk-UA"/>
        </w:rPr>
        <w:object w:dxaOrig="1100" w:dyaOrig="320">
          <v:shape id="_x0000_i1250" type="#_x0000_t75" style="width:55.2pt;height:16.2pt" o:ole="">
            <v:imagedata r:id="rId439" o:title=""/>
          </v:shape>
          <o:OLEObject Type="Embed" ProgID="Equation.3" ShapeID="_x0000_i1250" DrawAspect="Content" ObjectID="_1730761477" r:id="rId440"/>
        </w:object>
      </w:r>
      <w:r>
        <w:rPr>
          <w:lang w:val="uk-UA"/>
        </w:rPr>
        <w:t xml:space="preserve"> - функція випуску продукції і </w:t>
      </w:r>
      <w:r w:rsidRPr="00197954">
        <w:rPr>
          <w:position w:val="-12"/>
          <w:lang w:val="uk-UA"/>
        </w:rPr>
        <w:object w:dxaOrig="1400" w:dyaOrig="360">
          <v:shape id="_x0000_i1251" type="#_x0000_t75" style="width:70.2pt;height:18pt" o:ole="">
            <v:imagedata r:id="rId441" o:title=""/>
          </v:shape>
          <o:OLEObject Type="Embed" ProgID="Equation.3" ShapeID="_x0000_i1251" DrawAspect="Content" ObjectID="_1730761478" r:id="rId442"/>
        </w:object>
      </w:r>
      <w:r>
        <w:rPr>
          <w:lang w:val="uk-UA"/>
        </w:rPr>
        <w:t xml:space="preserve">, то зростання чинника </w:t>
      </w:r>
      <w:r w:rsidRPr="00197954">
        <w:rPr>
          <w:position w:val="-6"/>
          <w:lang w:val="uk-UA"/>
        </w:rPr>
        <w:object w:dxaOrig="200" w:dyaOrig="220">
          <v:shape id="_x0000_i1252" type="#_x0000_t75" style="width:10.2pt;height:10.8pt" o:ole="">
            <v:imagedata r:id="rId443" o:title=""/>
          </v:shape>
          <o:OLEObject Type="Embed" ProgID="Equation.3" ShapeID="_x0000_i1252" DrawAspect="Content" ObjectID="_1730761479" r:id="rId444"/>
        </w:object>
      </w:r>
      <w:r>
        <w:rPr>
          <w:lang w:val="uk-UA"/>
        </w:rPr>
        <w:t xml:space="preserve"> на 1% призводить до зниження випуску продукції на 0,08%.</w:t>
      </w:r>
    </w:p>
    <w:p w:rsidR="00D45616" w:rsidRDefault="00D45616" w:rsidP="00D45616">
      <w:pPr>
        <w:jc w:val="both"/>
        <w:rPr>
          <w:b/>
          <w:u w:val="single"/>
          <w:lang w:val="uk-UA"/>
        </w:rPr>
      </w:pPr>
    </w:p>
    <w:p w:rsidR="00D45616" w:rsidRPr="008A259C" w:rsidRDefault="00E501C4" w:rsidP="00E501C4">
      <w:pPr>
        <w:jc w:val="center"/>
        <w:rPr>
          <w:b/>
          <w:i/>
          <w:lang w:val="uk-UA"/>
        </w:rPr>
      </w:pPr>
      <w:r>
        <w:rPr>
          <w:b/>
          <w:lang w:val="uk-UA"/>
        </w:rPr>
        <w:t>6</w:t>
      </w:r>
      <w:r w:rsidR="00D45616" w:rsidRPr="008A259C">
        <w:rPr>
          <w:b/>
          <w:lang w:val="uk-UA"/>
        </w:rPr>
        <w:t>. Оптимізація в економічних задачах</w:t>
      </w:r>
    </w:p>
    <w:p w:rsidR="00D45616" w:rsidRDefault="00D45616" w:rsidP="00D45616">
      <w:pPr>
        <w:rPr>
          <w:lang w:val="uk-UA"/>
        </w:rPr>
      </w:pPr>
    </w:p>
    <w:p w:rsidR="00D45616" w:rsidRDefault="00D45616" w:rsidP="00D45616">
      <w:pPr>
        <w:jc w:val="both"/>
        <w:rPr>
          <w:lang w:val="uk-UA"/>
        </w:rPr>
      </w:pPr>
      <w:r>
        <w:rPr>
          <w:lang w:val="uk-UA"/>
        </w:rPr>
        <w:tab/>
        <w:t xml:space="preserve">Багато задач економіки тісно пов’язані з поняття оптимізації: оптимальний розподіл ресурсів та товарів, визначення мінімальних затрат та максимального прибутку тощо. Для розв’язання таких задач часть використовують функції багатьох змінних. </w:t>
      </w:r>
    </w:p>
    <w:p w:rsidR="00D45616" w:rsidRDefault="00D45616" w:rsidP="00D45616">
      <w:pPr>
        <w:jc w:val="both"/>
        <w:rPr>
          <w:lang w:val="uk-UA"/>
        </w:rPr>
      </w:pPr>
    </w:p>
    <w:p w:rsidR="00D45616" w:rsidRDefault="00D45616" w:rsidP="00D45616">
      <w:pPr>
        <w:jc w:val="both"/>
        <w:rPr>
          <w:lang w:val="uk-UA"/>
        </w:rPr>
      </w:pPr>
      <w:r>
        <w:rPr>
          <w:lang w:val="uk-UA"/>
        </w:rPr>
        <w:tab/>
        <w:t xml:space="preserve">Нехай фірма випускає один товар обсягом </w:t>
      </w:r>
      <w:r w:rsidRPr="00C43075">
        <w:rPr>
          <w:position w:val="-10"/>
          <w:lang w:val="uk-UA"/>
        </w:rPr>
        <w:object w:dxaOrig="200" w:dyaOrig="260">
          <v:shape id="_x0000_i1253" type="#_x0000_t75" style="width:10.2pt;height:13.2pt" o:ole="">
            <v:imagedata r:id="rId445" o:title=""/>
          </v:shape>
          <o:OLEObject Type="Embed" ProgID="Equation.3" ShapeID="_x0000_i1253" DrawAspect="Content" ObjectID="_1730761480" r:id="rId446"/>
        </w:object>
      </w:r>
      <w:r>
        <w:rPr>
          <w:lang w:val="uk-UA"/>
        </w:rPr>
        <w:t xml:space="preserve"> одиниць і використовує для його виробництва певні ресурси. Ведемо позначення: </w:t>
      </w:r>
    </w:p>
    <w:p w:rsidR="00D45616" w:rsidRDefault="00D45616" w:rsidP="00D45616">
      <w:pPr>
        <w:ind w:left="708"/>
        <w:jc w:val="both"/>
        <w:rPr>
          <w:lang w:val="uk-UA"/>
        </w:rPr>
      </w:pPr>
      <w:r w:rsidRPr="00B17F83">
        <w:rPr>
          <w:position w:val="-12"/>
          <w:lang w:val="uk-UA"/>
        </w:rPr>
        <w:object w:dxaOrig="1120" w:dyaOrig="360">
          <v:shape id="_x0000_i1254" type="#_x0000_t75" style="width:55.8pt;height:18pt" o:ole="">
            <v:imagedata r:id="rId447" o:title=""/>
          </v:shape>
          <o:OLEObject Type="Embed" ProgID="Equation.3" ShapeID="_x0000_i1254" DrawAspect="Content" ObjectID="_1730761481" r:id="rId448"/>
        </w:object>
      </w:r>
      <w:r>
        <w:rPr>
          <w:lang w:val="uk-UA"/>
        </w:rPr>
        <w:t xml:space="preserve"> - обсяги річних ресурсів, які фірма використовує для випуску продукції; </w:t>
      </w:r>
      <w:r w:rsidRPr="00B17F83">
        <w:rPr>
          <w:position w:val="-12"/>
          <w:lang w:val="uk-UA"/>
        </w:rPr>
        <w:object w:dxaOrig="1219" w:dyaOrig="360">
          <v:shape id="_x0000_i1255" type="#_x0000_t75" style="width:61.2pt;height:18pt" o:ole="">
            <v:imagedata r:id="rId449" o:title=""/>
          </v:shape>
          <o:OLEObject Type="Embed" ProgID="Equation.3" ShapeID="_x0000_i1255" DrawAspect="Content" ObjectID="_1730761482" r:id="rId450"/>
        </w:object>
      </w:r>
      <w:r>
        <w:rPr>
          <w:lang w:val="uk-UA"/>
        </w:rPr>
        <w:t xml:space="preserve"> - їх відповідні ціни (це сталі величини). </w:t>
      </w:r>
    </w:p>
    <w:p w:rsidR="00D45616" w:rsidRDefault="00D45616" w:rsidP="00D45616">
      <w:pPr>
        <w:jc w:val="both"/>
        <w:rPr>
          <w:lang w:val="uk-UA"/>
        </w:rPr>
      </w:pPr>
      <w:r>
        <w:rPr>
          <w:lang w:val="uk-UA"/>
        </w:rPr>
        <w:tab/>
        <w:t xml:space="preserve">Зрозуміло, що витрати виробництва пов’язані з випуском продукції, тобто обсяг товару </w:t>
      </w:r>
      <w:r w:rsidRPr="00C43075">
        <w:rPr>
          <w:position w:val="-10"/>
          <w:lang w:val="uk-UA"/>
        </w:rPr>
        <w:object w:dxaOrig="200" w:dyaOrig="260">
          <v:shape id="_x0000_i1256" type="#_x0000_t75" style="width:10.2pt;height:13.2pt" o:ole="">
            <v:imagedata r:id="rId445" o:title=""/>
          </v:shape>
          <o:OLEObject Type="Embed" ProgID="Equation.3" ShapeID="_x0000_i1256" DrawAspect="Content" ObjectID="_1730761483" r:id="rId451"/>
        </w:object>
      </w:r>
      <w:r>
        <w:rPr>
          <w:lang w:val="uk-UA"/>
        </w:rPr>
        <w:t xml:space="preserve">, що випускається, залежить від обсягу ресурсів </w:t>
      </w:r>
      <w:r w:rsidRPr="00B17F83">
        <w:rPr>
          <w:position w:val="-12"/>
          <w:lang w:val="uk-UA"/>
        </w:rPr>
        <w:object w:dxaOrig="1120" w:dyaOrig="360">
          <v:shape id="_x0000_i1257" type="#_x0000_t75" style="width:55.8pt;height:18pt" o:ole="">
            <v:imagedata r:id="rId447" o:title=""/>
          </v:shape>
          <o:OLEObject Type="Embed" ProgID="Equation.3" ShapeID="_x0000_i1257" DrawAspect="Content" ObjectID="_1730761484" r:id="rId452"/>
        </w:object>
      </w:r>
      <w:r>
        <w:rPr>
          <w:lang w:val="uk-UA"/>
        </w:rPr>
        <w:t xml:space="preserve">, які використовуються у процесі виробництва. Цей зв'язок визначає деяка виробнича функція </w:t>
      </w:r>
    </w:p>
    <w:p w:rsidR="00D45616" w:rsidRDefault="00D45616" w:rsidP="00D45616">
      <w:pPr>
        <w:jc w:val="center"/>
        <w:rPr>
          <w:lang w:val="uk-UA"/>
        </w:rPr>
      </w:pPr>
      <w:r w:rsidRPr="00633212">
        <w:rPr>
          <w:position w:val="-12"/>
          <w:lang w:val="uk-UA"/>
        </w:rPr>
        <w:object w:dxaOrig="1860" w:dyaOrig="360">
          <v:shape id="_x0000_i1258" type="#_x0000_t75" style="width:93pt;height:18pt" o:ole="">
            <v:imagedata r:id="rId453" o:title=""/>
          </v:shape>
          <o:OLEObject Type="Embed" ProgID="Equation.3" ShapeID="_x0000_i1258" DrawAspect="Content" ObjectID="_1730761485" r:id="rId454"/>
        </w:object>
      </w:r>
      <w:r>
        <w:rPr>
          <w:lang w:val="uk-UA"/>
        </w:rPr>
        <w:t>.</w:t>
      </w:r>
    </w:p>
    <w:p w:rsidR="00D45616" w:rsidRDefault="00D45616" w:rsidP="00D45616">
      <w:pPr>
        <w:jc w:val="both"/>
        <w:rPr>
          <w:lang w:val="uk-UA"/>
        </w:rPr>
      </w:pPr>
    </w:p>
    <w:p w:rsidR="00D45616" w:rsidRPr="007E7A61" w:rsidRDefault="00D45616" w:rsidP="00D45616">
      <w:pPr>
        <w:ind w:firstLine="708"/>
        <w:jc w:val="both"/>
        <w:rPr>
          <w:i/>
          <w:lang w:val="uk-UA"/>
        </w:rPr>
      </w:pPr>
      <w:r w:rsidRPr="007E7A61">
        <w:rPr>
          <w:b/>
          <w:i/>
          <w:lang w:val="uk-UA"/>
        </w:rPr>
        <w:t xml:space="preserve">Означення. Доходом </w:t>
      </w:r>
      <w:r w:rsidRPr="007E7A61">
        <w:rPr>
          <w:b/>
          <w:i/>
          <w:lang w:val="en-US"/>
        </w:rPr>
        <w:t>R</w:t>
      </w:r>
      <w:r w:rsidRPr="007E7A61">
        <w:rPr>
          <w:b/>
          <w:i/>
          <w:lang w:val="uk-UA"/>
        </w:rPr>
        <w:t xml:space="preserve"> фірми</w:t>
      </w:r>
      <w:r w:rsidRPr="007E7A61">
        <w:rPr>
          <w:i/>
          <w:lang w:val="uk-UA"/>
        </w:rPr>
        <w:t xml:space="preserve"> за певний період часу називають добуток загального обсягу продукції </w:t>
      </w:r>
      <w:r w:rsidRPr="007E7A61">
        <w:rPr>
          <w:i/>
          <w:position w:val="-10"/>
          <w:lang w:val="uk-UA"/>
        </w:rPr>
        <w:object w:dxaOrig="200" w:dyaOrig="260">
          <v:shape id="_x0000_i1259" type="#_x0000_t75" style="width:10.2pt;height:13.2pt" o:ole="">
            <v:imagedata r:id="rId445" o:title=""/>
          </v:shape>
          <o:OLEObject Type="Embed" ProgID="Equation.3" ShapeID="_x0000_i1259" DrawAspect="Content" ObjectID="_1730761486" r:id="rId455"/>
        </w:object>
      </w:r>
      <w:r w:rsidRPr="007E7A61">
        <w:rPr>
          <w:i/>
          <w:lang w:val="uk-UA"/>
        </w:rPr>
        <w:t xml:space="preserve">, що випускається, на ціну (ринкову) </w:t>
      </w:r>
      <w:r w:rsidRPr="007E7A61">
        <w:rPr>
          <w:i/>
          <w:position w:val="-12"/>
          <w:lang w:val="uk-UA"/>
        </w:rPr>
        <w:object w:dxaOrig="300" w:dyaOrig="360">
          <v:shape id="_x0000_i1260" type="#_x0000_t75" style="width:15pt;height:18pt" o:ole="">
            <v:imagedata r:id="rId456" o:title=""/>
          </v:shape>
          <o:OLEObject Type="Embed" ProgID="Equation.3" ShapeID="_x0000_i1260" DrawAspect="Content" ObjectID="_1730761487" r:id="rId457"/>
        </w:object>
      </w:r>
      <w:r w:rsidRPr="007E7A61">
        <w:rPr>
          <w:i/>
          <w:lang w:val="uk-UA"/>
        </w:rPr>
        <w:t xml:space="preserve"> цієї продукції, тобто</w:t>
      </w:r>
    </w:p>
    <w:p w:rsidR="00D45616" w:rsidRDefault="00D45616" w:rsidP="00D45616">
      <w:pPr>
        <w:ind w:left="2832" w:firstLine="708"/>
        <w:jc w:val="center"/>
        <w:rPr>
          <w:lang w:val="uk-UA"/>
        </w:rPr>
      </w:pPr>
      <w:r w:rsidRPr="007E7A61">
        <w:rPr>
          <w:position w:val="-12"/>
          <w:lang w:val="uk-UA"/>
        </w:rPr>
        <w:object w:dxaOrig="2920" w:dyaOrig="360">
          <v:shape id="_x0000_i1261" type="#_x0000_t75" style="width:145.8pt;height:18pt" o:ole="">
            <v:imagedata r:id="rId458" o:title=""/>
          </v:shape>
          <o:OLEObject Type="Embed" ProgID="Equation.3" ShapeID="_x0000_i1261" DrawAspect="Content" ObjectID="_1730761488" r:id="rId459"/>
        </w:object>
      </w:r>
      <w:r>
        <w:rPr>
          <w:lang w:val="uk-UA"/>
        </w:rPr>
        <w:t>.</w:t>
      </w:r>
      <w:r>
        <w:rPr>
          <w:lang w:val="uk-UA"/>
        </w:rPr>
        <w:tab/>
      </w:r>
      <w:r>
        <w:rPr>
          <w:lang w:val="uk-UA"/>
        </w:rPr>
        <w:tab/>
      </w:r>
      <w:r>
        <w:rPr>
          <w:lang w:val="uk-UA"/>
        </w:rPr>
        <w:tab/>
        <w:t>(14.12)</w:t>
      </w:r>
    </w:p>
    <w:p w:rsidR="00D45616" w:rsidRDefault="00D45616" w:rsidP="00D45616">
      <w:pPr>
        <w:ind w:left="2832" w:firstLine="708"/>
        <w:jc w:val="center"/>
        <w:rPr>
          <w:lang w:val="uk-UA"/>
        </w:rPr>
      </w:pPr>
    </w:p>
    <w:p w:rsidR="00D45616" w:rsidRPr="007E7A61" w:rsidRDefault="00D45616" w:rsidP="00D45616">
      <w:pPr>
        <w:ind w:firstLine="708"/>
        <w:jc w:val="both"/>
        <w:rPr>
          <w:i/>
          <w:lang w:val="uk-UA"/>
        </w:rPr>
      </w:pPr>
      <w:r w:rsidRPr="007E7A61">
        <w:rPr>
          <w:b/>
          <w:i/>
          <w:lang w:val="uk-UA"/>
        </w:rPr>
        <w:t>Означення.</w:t>
      </w:r>
      <w:r w:rsidRPr="007E7A61">
        <w:rPr>
          <w:i/>
          <w:lang w:val="uk-UA"/>
        </w:rPr>
        <w:t xml:space="preserve"> </w:t>
      </w:r>
      <w:r w:rsidRPr="007E7A61">
        <w:rPr>
          <w:b/>
          <w:i/>
          <w:lang w:val="uk-UA"/>
        </w:rPr>
        <w:t>Витратами С фірми</w:t>
      </w:r>
      <w:r w:rsidRPr="007E7A61">
        <w:rPr>
          <w:i/>
          <w:lang w:val="uk-UA"/>
        </w:rPr>
        <w:t xml:space="preserve"> називають її загальні витрати за певний проміжок часу, тобто якщо </w:t>
      </w:r>
      <w:r w:rsidRPr="007E7A61">
        <w:rPr>
          <w:b/>
          <w:i/>
          <w:lang w:val="uk-UA"/>
        </w:rPr>
        <w:t>фактори виробництва</w:t>
      </w:r>
      <w:r w:rsidRPr="007E7A61">
        <w:rPr>
          <w:i/>
          <w:lang w:val="uk-UA"/>
        </w:rPr>
        <w:t xml:space="preserve"> </w:t>
      </w:r>
      <w:r w:rsidRPr="007E7A61">
        <w:rPr>
          <w:i/>
          <w:position w:val="-12"/>
          <w:lang w:val="uk-UA"/>
        </w:rPr>
        <w:object w:dxaOrig="1120" w:dyaOrig="360">
          <v:shape id="_x0000_i1262" type="#_x0000_t75" style="width:55.8pt;height:18pt" o:ole="">
            <v:imagedata r:id="rId447" o:title=""/>
          </v:shape>
          <o:OLEObject Type="Embed" ProgID="Equation.3" ShapeID="_x0000_i1262" DrawAspect="Content" ObjectID="_1730761489" r:id="rId460"/>
        </w:object>
      </w:r>
      <w:r w:rsidRPr="007E7A61">
        <w:rPr>
          <w:i/>
          <w:lang w:val="uk-UA"/>
        </w:rPr>
        <w:t xml:space="preserve"> (обсяги ресурсів, які використовує фірма) та </w:t>
      </w:r>
      <w:r w:rsidRPr="007E7A61">
        <w:rPr>
          <w:i/>
          <w:position w:val="-12"/>
          <w:lang w:val="uk-UA"/>
        </w:rPr>
        <w:object w:dxaOrig="1219" w:dyaOrig="360">
          <v:shape id="_x0000_i1263" type="#_x0000_t75" style="width:61.2pt;height:18pt" o:ole="">
            <v:imagedata r:id="rId449" o:title=""/>
          </v:shape>
          <o:OLEObject Type="Embed" ProgID="Equation.3" ShapeID="_x0000_i1263" DrawAspect="Content" ObjectID="_1730761490" r:id="rId461"/>
        </w:object>
      </w:r>
      <w:r w:rsidRPr="007E7A61">
        <w:rPr>
          <w:i/>
          <w:lang w:val="uk-UA"/>
        </w:rPr>
        <w:t xml:space="preserve"> (ринкові ціни на ці ресурси), то</w:t>
      </w:r>
    </w:p>
    <w:p w:rsidR="00D45616" w:rsidRDefault="00D45616" w:rsidP="00D45616">
      <w:pPr>
        <w:ind w:left="2124" w:firstLine="708"/>
        <w:jc w:val="center"/>
        <w:rPr>
          <w:lang w:val="uk-UA"/>
        </w:rPr>
      </w:pPr>
      <w:r w:rsidRPr="007E7A61">
        <w:rPr>
          <w:position w:val="-12"/>
          <w:lang w:val="uk-UA"/>
        </w:rPr>
        <w:object w:dxaOrig="2700" w:dyaOrig="360">
          <v:shape id="_x0000_i1264" type="#_x0000_t75" style="width:135pt;height:18pt" o:ole="">
            <v:imagedata r:id="rId462" o:title=""/>
          </v:shape>
          <o:OLEObject Type="Embed" ProgID="Equation.3" ShapeID="_x0000_i1264" DrawAspect="Content" ObjectID="_1730761491" r:id="rId463"/>
        </w:object>
      </w:r>
      <w:r>
        <w:rPr>
          <w:lang w:val="uk-UA"/>
        </w:rPr>
        <w:t>.</w:t>
      </w:r>
      <w:r>
        <w:rPr>
          <w:lang w:val="uk-UA"/>
        </w:rPr>
        <w:tab/>
      </w:r>
      <w:r>
        <w:rPr>
          <w:lang w:val="uk-UA"/>
        </w:rPr>
        <w:tab/>
      </w:r>
      <w:r>
        <w:rPr>
          <w:lang w:val="uk-UA"/>
        </w:rPr>
        <w:tab/>
      </w:r>
      <w:r>
        <w:rPr>
          <w:lang w:val="uk-UA"/>
        </w:rPr>
        <w:tab/>
        <w:t>(14.13)</w:t>
      </w:r>
    </w:p>
    <w:p w:rsidR="00D45616" w:rsidRPr="007E7A61" w:rsidRDefault="00D45616" w:rsidP="00D45616">
      <w:pPr>
        <w:ind w:firstLine="708"/>
        <w:jc w:val="both"/>
        <w:rPr>
          <w:i/>
          <w:lang w:val="uk-UA"/>
        </w:rPr>
      </w:pPr>
    </w:p>
    <w:p w:rsidR="00D45616" w:rsidRPr="007E7A61" w:rsidRDefault="00D45616" w:rsidP="00D45616">
      <w:pPr>
        <w:ind w:firstLine="708"/>
        <w:jc w:val="both"/>
        <w:rPr>
          <w:i/>
          <w:lang w:val="uk-UA"/>
        </w:rPr>
      </w:pPr>
      <w:r w:rsidRPr="007E7A61">
        <w:rPr>
          <w:b/>
          <w:i/>
          <w:lang w:val="uk-UA"/>
        </w:rPr>
        <w:t>Означення. Прибутком Р фірми</w:t>
      </w:r>
      <w:r w:rsidRPr="007E7A61">
        <w:rPr>
          <w:i/>
          <w:lang w:val="uk-UA"/>
        </w:rPr>
        <w:t xml:space="preserve"> за певний проміжок часу називають різницю між одержаним нею доходом та витратами виробництва, тобто </w:t>
      </w:r>
    </w:p>
    <w:p w:rsidR="00D45616" w:rsidRDefault="00D45616" w:rsidP="00D45616">
      <w:pPr>
        <w:ind w:left="2832" w:firstLine="708"/>
        <w:jc w:val="center"/>
        <w:rPr>
          <w:lang w:val="uk-UA"/>
        </w:rPr>
      </w:pPr>
      <w:r w:rsidRPr="007E7A61">
        <w:rPr>
          <w:position w:val="-6"/>
          <w:lang w:val="uk-UA"/>
        </w:rPr>
        <w:object w:dxaOrig="1040" w:dyaOrig="279">
          <v:shape id="_x0000_i1265" type="#_x0000_t75" style="width:52.2pt;height:13.8pt" o:ole="">
            <v:imagedata r:id="rId464" o:title=""/>
          </v:shape>
          <o:OLEObject Type="Embed" ProgID="Equation.3" ShapeID="_x0000_i1265" DrawAspect="Content" ObjectID="_1730761492" r:id="rId465"/>
        </w:object>
      </w:r>
      <w:r>
        <w:rPr>
          <w:lang w:val="uk-UA"/>
        </w:rPr>
        <w:t>.</w:t>
      </w:r>
      <w:r>
        <w:rPr>
          <w:lang w:val="uk-UA"/>
        </w:rPr>
        <w:tab/>
      </w:r>
      <w:r>
        <w:rPr>
          <w:lang w:val="uk-UA"/>
        </w:rPr>
        <w:tab/>
      </w:r>
      <w:r>
        <w:rPr>
          <w:lang w:val="uk-UA"/>
        </w:rPr>
        <w:tab/>
      </w:r>
      <w:r>
        <w:rPr>
          <w:lang w:val="uk-UA"/>
        </w:rPr>
        <w:tab/>
      </w:r>
      <w:r>
        <w:rPr>
          <w:lang w:val="uk-UA"/>
        </w:rPr>
        <w:tab/>
        <w:t>(14.14)</w:t>
      </w:r>
    </w:p>
    <w:p w:rsidR="00D45616" w:rsidRDefault="00D45616" w:rsidP="00D45616">
      <w:pPr>
        <w:ind w:firstLine="708"/>
        <w:jc w:val="both"/>
        <w:rPr>
          <w:lang w:val="uk-UA"/>
        </w:rPr>
      </w:pPr>
    </w:p>
    <w:p w:rsidR="00D45616" w:rsidRDefault="00D45616" w:rsidP="00D45616">
      <w:pPr>
        <w:ind w:firstLine="708"/>
        <w:jc w:val="both"/>
        <w:rPr>
          <w:lang w:val="uk-UA"/>
        </w:rPr>
      </w:pPr>
      <w:r>
        <w:rPr>
          <w:lang w:val="uk-UA"/>
        </w:rPr>
        <w:t>Формулу (14.14) можна ще записати у вигляді:</w:t>
      </w:r>
    </w:p>
    <w:p w:rsidR="00D45616" w:rsidRDefault="00D45616" w:rsidP="00D45616">
      <w:pPr>
        <w:ind w:firstLine="708"/>
        <w:jc w:val="both"/>
        <w:rPr>
          <w:lang w:val="uk-UA"/>
        </w:rPr>
      </w:pPr>
    </w:p>
    <w:p w:rsidR="00D45616" w:rsidRDefault="00D45616" w:rsidP="00D45616">
      <w:pPr>
        <w:ind w:left="1416"/>
        <w:jc w:val="center"/>
        <w:rPr>
          <w:lang w:val="uk-UA"/>
        </w:rPr>
      </w:pPr>
      <w:r w:rsidRPr="009B0929">
        <w:rPr>
          <w:position w:val="-12"/>
          <w:lang w:val="uk-UA"/>
        </w:rPr>
        <w:object w:dxaOrig="6140" w:dyaOrig="360">
          <v:shape id="_x0000_i1266" type="#_x0000_t75" style="width:307.2pt;height:18pt" o:ole="">
            <v:imagedata r:id="rId466" o:title=""/>
          </v:shape>
          <o:OLEObject Type="Embed" ProgID="Equation.3" ShapeID="_x0000_i1266" DrawAspect="Content" ObjectID="_1730761493" r:id="rId467"/>
        </w:object>
      </w:r>
      <w:r>
        <w:rPr>
          <w:lang w:val="uk-UA"/>
        </w:rPr>
        <w:t>.</w:t>
      </w:r>
      <w:r>
        <w:rPr>
          <w:lang w:val="uk-UA"/>
        </w:rPr>
        <w:tab/>
      </w:r>
      <w:r>
        <w:rPr>
          <w:lang w:val="uk-UA"/>
        </w:rPr>
        <w:tab/>
        <w:t>(14.15)</w:t>
      </w:r>
    </w:p>
    <w:p w:rsidR="00D45616" w:rsidRDefault="00D45616" w:rsidP="00D45616">
      <w:pPr>
        <w:jc w:val="both"/>
        <w:rPr>
          <w:lang w:val="uk-UA"/>
        </w:rPr>
      </w:pPr>
    </w:p>
    <w:p w:rsidR="00D45616" w:rsidRDefault="00D45616" w:rsidP="00D45616">
      <w:pPr>
        <w:jc w:val="both"/>
        <w:rPr>
          <w:lang w:val="uk-UA"/>
        </w:rPr>
      </w:pPr>
      <w:r>
        <w:rPr>
          <w:lang w:val="uk-UA"/>
        </w:rPr>
        <w:tab/>
        <w:t xml:space="preserve">У теорії фірми вважають, що якщо фірма функціонує в умовах чистої конкуренції, то на ринкові ціни </w:t>
      </w:r>
      <w:r w:rsidRPr="00B17F83">
        <w:rPr>
          <w:position w:val="-12"/>
          <w:lang w:val="uk-UA"/>
        </w:rPr>
        <w:object w:dxaOrig="1579" w:dyaOrig="360">
          <v:shape id="_x0000_i1267" type="#_x0000_t75" style="width:79.2pt;height:18pt" o:ole="">
            <v:imagedata r:id="rId468" o:title=""/>
          </v:shape>
          <o:OLEObject Type="Embed" ProgID="Equation.3" ShapeID="_x0000_i1267" DrawAspect="Content" ObjectID="_1730761494" r:id="rId469"/>
        </w:object>
      </w:r>
      <w:r>
        <w:rPr>
          <w:lang w:val="uk-UA"/>
        </w:rPr>
        <w:t xml:space="preserve"> вона випливу не має, тобто фірма з цінами «погоджується». Інші випадки функціонування фірми (в умовах чистої монополії, монополістичної конкуренції та олігополії) детально розглядаються в межах курсу мікроекономіки.</w:t>
      </w:r>
    </w:p>
    <w:p w:rsidR="00D45616" w:rsidRDefault="00D45616" w:rsidP="00D45616">
      <w:pPr>
        <w:jc w:val="both"/>
        <w:rPr>
          <w:lang w:val="uk-UA"/>
        </w:rPr>
      </w:pPr>
    </w:p>
    <w:p w:rsidR="00D45616" w:rsidRDefault="00D45616" w:rsidP="00D45616">
      <w:pPr>
        <w:jc w:val="both"/>
        <w:rPr>
          <w:lang w:val="uk-UA"/>
        </w:rPr>
      </w:pPr>
      <w:r>
        <w:rPr>
          <w:lang w:val="uk-UA"/>
        </w:rPr>
        <w:tab/>
      </w:r>
      <w:r w:rsidRPr="00A6098C">
        <w:rPr>
          <w:lang w:val="uk-UA"/>
        </w:rPr>
        <w:t>Основна задача багаторесурсної фірми</w:t>
      </w:r>
      <w:r>
        <w:rPr>
          <w:lang w:val="uk-UA"/>
        </w:rPr>
        <w:t xml:space="preserve"> полягає в тому, що фірма намагається одержати максимальний прибуток шляхом раціонального розподілу ресурсів, які використовуються у </w:t>
      </w:r>
      <w:r>
        <w:rPr>
          <w:lang w:val="uk-UA"/>
        </w:rPr>
        <w:lastRenderedPageBreak/>
        <w:t xml:space="preserve">виробництві. З математичної точки зору дана задача зводиться до </w:t>
      </w:r>
      <w:r w:rsidRPr="00A6098C">
        <w:rPr>
          <w:b/>
          <w:i/>
          <w:lang w:val="uk-UA"/>
        </w:rPr>
        <w:t>дослідження функції прибутку на екстремум</w:t>
      </w:r>
      <w:r>
        <w:rPr>
          <w:lang w:val="uk-UA"/>
        </w:rPr>
        <w:t>.</w:t>
      </w:r>
    </w:p>
    <w:p w:rsidR="00D45616" w:rsidRDefault="00D45616" w:rsidP="00D45616">
      <w:pPr>
        <w:jc w:val="both"/>
        <w:rPr>
          <w:lang w:val="uk-UA"/>
        </w:rPr>
      </w:pPr>
    </w:p>
    <w:p w:rsidR="00D45616" w:rsidRPr="00E35FE7" w:rsidRDefault="00D45616" w:rsidP="00D45616">
      <w:pPr>
        <w:jc w:val="both"/>
        <w:rPr>
          <w:i/>
          <w:lang w:val="uk-UA"/>
        </w:rPr>
      </w:pPr>
      <w:r>
        <w:rPr>
          <w:lang w:val="uk-UA"/>
        </w:rPr>
        <w:tab/>
      </w:r>
      <w:r w:rsidRPr="00E35FE7">
        <w:rPr>
          <w:b/>
          <w:i/>
          <w:lang w:val="uk-UA"/>
        </w:rPr>
        <w:t xml:space="preserve">Означення. </w:t>
      </w:r>
      <w:r w:rsidRPr="00E35FE7">
        <w:rPr>
          <w:i/>
          <w:lang w:val="uk-UA"/>
        </w:rPr>
        <w:t xml:space="preserve">Набір ресурсів, який забезпечує фірмі максимальний прибуток, називають </w:t>
      </w:r>
      <w:r w:rsidRPr="00E35FE7">
        <w:rPr>
          <w:b/>
          <w:i/>
          <w:lang w:val="uk-UA"/>
        </w:rPr>
        <w:t>оптимальним</w:t>
      </w:r>
      <w:r w:rsidRPr="00E35FE7">
        <w:rPr>
          <w:i/>
          <w:lang w:val="uk-UA"/>
        </w:rPr>
        <w:t>.</w:t>
      </w:r>
    </w:p>
    <w:p w:rsidR="00D45616" w:rsidRDefault="00D45616" w:rsidP="00D45616">
      <w:pPr>
        <w:jc w:val="both"/>
        <w:rPr>
          <w:lang w:val="uk-UA"/>
        </w:rPr>
      </w:pPr>
    </w:p>
    <w:p w:rsidR="00D45616" w:rsidRDefault="00D45616" w:rsidP="00D45616">
      <w:pPr>
        <w:jc w:val="both"/>
        <w:rPr>
          <w:lang w:val="uk-UA"/>
        </w:rPr>
      </w:pPr>
      <w:r>
        <w:rPr>
          <w:lang w:val="uk-UA"/>
        </w:rPr>
        <w:tab/>
      </w:r>
      <w:r w:rsidRPr="001C4118">
        <w:rPr>
          <w:i/>
          <w:lang w:val="uk-UA"/>
        </w:rPr>
        <w:t>Завдання.</w:t>
      </w:r>
      <w:r>
        <w:rPr>
          <w:lang w:val="uk-UA"/>
        </w:rPr>
        <w:t xml:space="preserve"> Деяка фірма випускає два види товарів у обсягах </w:t>
      </w:r>
      <w:r w:rsidRPr="001C4118">
        <w:rPr>
          <w:position w:val="-6"/>
          <w:lang w:val="uk-UA"/>
        </w:rPr>
        <w:object w:dxaOrig="200" w:dyaOrig="220">
          <v:shape id="_x0000_i1268" type="#_x0000_t75" style="width:10.2pt;height:10.8pt" o:ole="">
            <v:imagedata r:id="rId470" o:title=""/>
          </v:shape>
          <o:OLEObject Type="Embed" ProgID="Equation.3" ShapeID="_x0000_i1268" DrawAspect="Content" ObjectID="_1730761495" r:id="rId471"/>
        </w:object>
      </w:r>
      <w:r>
        <w:rPr>
          <w:lang w:val="uk-UA"/>
        </w:rPr>
        <w:t xml:space="preserve"> та </w:t>
      </w:r>
      <w:r w:rsidRPr="001C4118">
        <w:rPr>
          <w:position w:val="-10"/>
          <w:lang w:val="uk-UA"/>
        </w:rPr>
        <w:object w:dxaOrig="220" w:dyaOrig="260">
          <v:shape id="_x0000_i1269" type="#_x0000_t75" style="width:10.8pt;height:13.2pt" o:ole="">
            <v:imagedata r:id="rId472" o:title=""/>
          </v:shape>
          <o:OLEObject Type="Embed" ProgID="Equation.3" ShapeID="_x0000_i1269" DrawAspect="Content" ObjectID="_1730761496" r:id="rId473"/>
        </w:object>
      </w:r>
      <w:r>
        <w:rPr>
          <w:lang w:val="uk-UA"/>
        </w:rPr>
        <w:t xml:space="preserve">одиниць. Ціни на ці товари становлять відповідно </w:t>
      </w:r>
      <w:r w:rsidRPr="001C4118">
        <w:rPr>
          <w:position w:val="-12"/>
          <w:lang w:val="uk-UA"/>
        </w:rPr>
        <w:object w:dxaOrig="700" w:dyaOrig="360">
          <v:shape id="_x0000_i1270" type="#_x0000_t75" style="width:34.8pt;height:18pt" o:ole="">
            <v:imagedata r:id="rId474" o:title=""/>
          </v:shape>
          <o:OLEObject Type="Embed" ProgID="Equation.3" ShapeID="_x0000_i1270" DrawAspect="Content" ObjectID="_1730761497" r:id="rId475"/>
        </w:object>
      </w:r>
      <w:r>
        <w:rPr>
          <w:lang w:val="uk-UA"/>
        </w:rPr>
        <w:t xml:space="preserve"> та </w:t>
      </w:r>
      <w:r w:rsidRPr="001C4118">
        <w:rPr>
          <w:position w:val="-14"/>
          <w:lang w:val="uk-UA"/>
        </w:rPr>
        <w:object w:dxaOrig="820" w:dyaOrig="380">
          <v:shape id="_x0000_i1271" type="#_x0000_t75" style="width:40.8pt;height:19.2pt" o:ole="">
            <v:imagedata r:id="rId476" o:title=""/>
          </v:shape>
          <o:OLEObject Type="Embed" ProgID="Equation.3" ShapeID="_x0000_i1271" DrawAspect="Content" ObjectID="_1730761498" r:id="rId477"/>
        </w:object>
      </w:r>
      <w:r>
        <w:rPr>
          <w:lang w:val="uk-UA"/>
        </w:rPr>
        <w:t xml:space="preserve"> умовних грошових одиниць, а функція витрат має вигляд </w:t>
      </w:r>
      <w:r w:rsidRPr="001C4118">
        <w:rPr>
          <w:position w:val="-10"/>
          <w:lang w:val="uk-UA"/>
        </w:rPr>
        <w:object w:dxaOrig="2180" w:dyaOrig="360">
          <v:shape id="_x0000_i1272" type="#_x0000_t75" style="width:109.2pt;height:18pt" o:ole="">
            <v:imagedata r:id="rId478" o:title=""/>
          </v:shape>
          <o:OLEObject Type="Embed" ProgID="Equation.3" ShapeID="_x0000_i1272" DrawAspect="Content" ObjectID="_1730761499" r:id="rId479"/>
        </w:object>
      </w:r>
      <w:r>
        <w:rPr>
          <w:lang w:val="uk-UA"/>
        </w:rPr>
        <w:t>. Дослідіть значення максимального прибутку, що його може одержати фірма.</w:t>
      </w:r>
    </w:p>
    <w:p w:rsidR="00D45616" w:rsidRDefault="00D45616" w:rsidP="00D45616">
      <w:pPr>
        <w:jc w:val="both"/>
        <w:rPr>
          <w:lang w:val="uk-UA"/>
        </w:rPr>
      </w:pPr>
    </w:p>
    <w:p w:rsidR="00D45616" w:rsidRPr="001C4118" w:rsidRDefault="00D45616" w:rsidP="00D45616">
      <w:pPr>
        <w:jc w:val="center"/>
        <w:rPr>
          <w:u w:val="single"/>
          <w:lang w:val="uk-UA"/>
        </w:rPr>
      </w:pPr>
      <w:r w:rsidRPr="001C4118">
        <w:rPr>
          <w:u w:val="single"/>
          <w:lang w:val="uk-UA"/>
        </w:rPr>
        <w:t>Розв’язання</w:t>
      </w:r>
    </w:p>
    <w:p w:rsidR="00D45616" w:rsidRDefault="00D45616" w:rsidP="00D45616">
      <w:pPr>
        <w:jc w:val="both"/>
        <w:rPr>
          <w:lang w:val="uk-UA"/>
        </w:rPr>
      </w:pPr>
    </w:p>
    <w:p w:rsidR="00D45616" w:rsidRDefault="00D45616" w:rsidP="00D45616">
      <w:pPr>
        <w:jc w:val="both"/>
        <w:rPr>
          <w:lang w:val="uk-UA"/>
        </w:rPr>
      </w:pPr>
      <w:r>
        <w:rPr>
          <w:lang w:val="uk-UA"/>
        </w:rPr>
        <w:tab/>
        <w:t>Фірма випускає два види продукції. Використовуючи рівність (14.12) запишемо функцію, що виражатиме загальний дохід фірми:</w:t>
      </w:r>
    </w:p>
    <w:p w:rsidR="00D45616" w:rsidRDefault="00D45616" w:rsidP="00D45616">
      <w:pPr>
        <w:jc w:val="center"/>
        <w:rPr>
          <w:lang w:val="uk-UA"/>
        </w:rPr>
      </w:pPr>
      <w:r w:rsidRPr="0012188B">
        <w:rPr>
          <w:position w:val="-14"/>
          <w:lang w:val="uk-UA"/>
        </w:rPr>
        <w:object w:dxaOrig="2860" w:dyaOrig="380">
          <v:shape id="_x0000_i1273" type="#_x0000_t75" style="width:142.8pt;height:19.2pt" o:ole="">
            <v:imagedata r:id="rId480" o:title=""/>
          </v:shape>
          <o:OLEObject Type="Embed" ProgID="Equation.3" ShapeID="_x0000_i1273" DrawAspect="Content" ObjectID="_1730761500" r:id="rId481"/>
        </w:object>
      </w:r>
      <w:r>
        <w:rPr>
          <w:lang w:val="uk-UA"/>
        </w:rPr>
        <w:t>.</w:t>
      </w:r>
    </w:p>
    <w:p w:rsidR="00D45616" w:rsidRDefault="00D45616" w:rsidP="00D45616">
      <w:pPr>
        <w:jc w:val="both"/>
        <w:rPr>
          <w:lang w:val="uk-UA"/>
        </w:rPr>
      </w:pPr>
    </w:p>
    <w:p w:rsidR="00D45616" w:rsidRDefault="00D45616" w:rsidP="00D45616">
      <w:pPr>
        <w:jc w:val="both"/>
        <w:rPr>
          <w:lang w:val="uk-UA"/>
        </w:rPr>
      </w:pPr>
      <w:r>
        <w:rPr>
          <w:lang w:val="uk-UA"/>
        </w:rPr>
        <w:t>Тоді, прибуток фірми описує функція двох змінних виду (14.14), тобто</w:t>
      </w:r>
    </w:p>
    <w:p w:rsidR="00D45616" w:rsidRDefault="00D45616" w:rsidP="00D45616">
      <w:pPr>
        <w:jc w:val="center"/>
        <w:rPr>
          <w:lang w:val="uk-UA"/>
        </w:rPr>
      </w:pPr>
    </w:p>
    <w:p w:rsidR="00D45616" w:rsidRDefault="00D45616" w:rsidP="00D45616">
      <w:pPr>
        <w:jc w:val="center"/>
        <w:rPr>
          <w:lang w:val="uk-UA"/>
        </w:rPr>
      </w:pPr>
      <w:r w:rsidRPr="003F22D5">
        <w:rPr>
          <w:position w:val="-10"/>
          <w:lang w:val="uk-UA"/>
        </w:rPr>
        <w:object w:dxaOrig="6120" w:dyaOrig="360">
          <v:shape id="_x0000_i1274" type="#_x0000_t75" style="width:306pt;height:18pt" o:ole="">
            <v:imagedata r:id="rId482" o:title=""/>
          </v:shape>
          <o:OLEObject Type="Embed" ProgID="Equation.3" ShapeID="_x0000_i1274" DrawAspect="Content" ObjectID="_1730761501" r:id="rId483"/>
        </w:object>
      </w:r>
      <w:r>
        <w:rPr>
          <w:lang w:val="uk-UA"/>
        </w:rPr>
        <w:t>.</w:t>
      </w:r>
    </w:p>
    <w:p w:rsidR="00D45616" w:rsidRDefault="00D45616" w:rsidP="00D45616">
      <w:pPr>
        <w:jc w:val="both"/>
        <w:rPr>
          <w:lang w:val="uk-UA"/>
        </w:rPr>
      </w:pPr>
    </w:p>
    <w:p w:rsidR="00D45616" w:rsidRDefault="00D45616" w:rsidP="00D45616">
      <w:pPr>
        <w:ind w:firstLine="708"/>
        <w:jc w:val="both"/>
        <w:rPr>
          <w:lang w:val="uk-UA"/>
        </w:rPr>
      </w:pPr>
      <w:r>
        <w:rPr>
          <w:lang w:val="uk-UA"/>
        </w:rPr>
        <w:t>Щоб знайти максимальне значення прибутку дослідимо утворену функцію двох змінних на екстремум. Для цього знайдемо частинні похідні першого порядку та прирівняємо їх до нуля.</w:t>
      </w:r>
    </w:p>
    <w:p w:rsidR="00D45616" w:rsidRDefault="00D45616" w:rsidP="00D45616">
      <w:pPr>
        <w:ind w:firstLine="708"/>
        <w:jc w:val="center"/>
        <w:rPr>
          <w:lang w:val="uk-UA"/>
        </w:rPr>
      </w:pPr>
      <w:r w:rsidRPr="00D61739">
        <w:rPr>
          <w:position w:val="-24"/>
          <w:lang w:val="uk-UA"/>
        </w:rPr>
        <w:object w:dxaOrig="1579" w:dyaOrig="620">
          <v:shape id="_x0000_i1275" type="#_x0000_t75" style="width:79.2pt;height:31.2pt" o:ole="">
            <v:imagedata r:id="rId484" o:title=""/>
          </v:shape>
          <o:OLEObject Type="Embed" ProgID="Equation.3" ShapeID="_x0000_i1275" DrawAspect="Content" ObjectID="_1730761502" r:id="rId485"/>
        </w:object>
      </w:r>
      <w:r>
        <w:rPr>
          <w:lang w:val="uk-UA"/>
        </w:rPr>
        <w:t>;</w:t>
      </w:r>
      <w:r>
        <w:rPr>
          <w:lang w:val="uk-UA"/>
        </w:rPr>
        <w:tab/>
      </w:r>
      <w:r>
        <w:rPr>
          <w:lang w:val="uk-UA"/>
        </w:rPr>
        <w:tab/>
      </w:r>
      <w:r w:rsidRPr="00D61739">
        <w:rPr>
          <w:position w:val="-28"/>
          <w:lang w:val="uk-UA"/>
        </w:rPr>
        <w:object w:dxaOrig="1680" w:dyaOrig="660">
          <v:shape id="_x0000_i1276" type="#_x0000_t75" style="width:84pt;height:33pt" o:ole="">
            <v:imagedata r:id="rId486" o:title=""/>
          </v:shape>
          <o:OLEObject Type="Embed" ProgID="Equation.3" ShapeID="_x0000_i1276" DrawAspect="Content" ObjectID="_1730761503" r:id="rId487"/>
        </w:object>
      </w:r>
      <w:r>
        <w:rPr>
          <w:lang w:val="uk-UA"/>
        </w:rPr>
        <w:t>.</w:t>
      </w:r>
    </w:p>
    <w:p w:rsidR="00D45616" w:rsidRDefault="00D45616" w:rsidP="00D45616">
      <w:pPr>
        <w:ind w:firstLine="708"/>
        <w:jc w:val="both"/>
        <w:rPr>
          <w:lang w:val="uk-UA"/>
        </w:rPr>
      </w:pPr>
      <w:r>
        <w:rPr>
          <w:lang w:val="uk-UA"/>
        </w:rPr>
        <w:t>Тоді, необхідні умови існування екстремуму запишемо у вигляді системи:</w:t>
      </w:r>
    </w:p>
    <w:p w:rsidR="00D45616" w:rsidRDefault="00D45616" w:rsidP="00D45616">
      <w:pPr>
        <w:ind w:firstLine="708"/>
        <w:jc w:val="center"/>
        <w:rPr>
          <w:lang w:val="uk-UA"/>
        </w:rPr>
      </w:pPr>
      <w:r w:rsidRPr="00073896">
        <w:rPr>
          <w:position w:val="-30"/>
          <w:lang w:val="uk-UA"/>
        </w:rPr>
        <w:object w:dxaOrig="1620" w:dyaOrig="720">
          <v:shape id="_x0000_i1277" type="#_x0000_t75" style="width:81pt;height:36pt" o:ole="">
            <v:imagedata r:id="rId488" o:title=""/>
          </v:shape>
          <o:OLEObject Type="Embed" ProgID="Equation.3" ShapeID="_x0000_i1277" DrawAspect="Content" ObjectID="_1730761504" r:id="rId489"/>
        </w:object>
      </w:r>
      <w:r>
        <w:rPr>
          <w:lang w:val="uk-UA"/>
        </w:rPr>
        <w:t xml:space="preserve">, </w:t>
      </w:r>
      <w:r>
        <w:rPr>
          <w:lang w:val="uk-UA"/>
        </w:rPr>
        <w:tab/>
        <w:t xml:space="preserve">або </w:t>
      </w:r>
      <w:r>
        <w:rPr>
          <w:lang w:val="uk-UA"/>
        </w:rPr>
        <w:tab/>
      </w:r>
      <w:r w:rsidRPr="00073896">
        <w:rPr>
          <w:position w:val="-30"/>
          <w:lang w:val="uk-UA"/>
        </w:rPr>
        <w:object w:dxaOrig="1280" w:dyaOrig="720">
          <v:shape id="_x0000_i1278" type="#_x0000_t75" style="width:64.2pt;height:36pt" o:ole="">
            <v:imagedata r:id="rId490" o:title=""/>
          </v:shape>
          <o:OLEObject Type="Embed" ProgID="Equation.3" ShapeID="_x0000_i1278" DrawAspect="Content" ObjectID="_1730761505" r:id="rId491"/>
        </w:object>
      </w:r>
      <w:r>
        <w:rPr>
          <w:lang w:val="uk-UA"/>
        </w:rPr>
        <w:t>.</w:t>
      </w:r>
    </w:p>
    <w:p w:rsidR="00D45616" w:rsidRDefault="00D45616" w:rsidP="00D45616">
      <w:pPr>
        <w:ind w:firstLine="708"/>
        <w:jc w:val="both"/>
        <w:rPr>
          <w:lang w:val="uk-UA"/>
        </w:rPr>
      </w:pPr>
      <w:r>
        <w:rPr>
          <w:lang w:val="uk-UA"/>
        </w:rPr>
        <w:t xml:space="preserve">Розв’язок даної системи – це критична точка </w:t>
      </w:r>
      <w:r w:rsidRPr="00073896">
        <w:rPr>
          <w:position w:val="-10"/>
          <w:lang w:val="uk-UA"/>
        </w:rPr>
        <w:object w:dxaOrig="780" w:dyaOrig="320">
          <v:shape id="_x0000_i1279" type="#_x0000_t75" style="width:39pt;height:16.2pt" o:ole="">
            <v:imagedata r:id="rId492" o:title=""/>
          </v:shape>
          <o:OLEObject Type="Embed" ProgID="Equation.3" ShapeID="_x0000_i1279" DrawAspect="Content" ObjectID="_1730761506" r:id="rId493"/>
        </w:object>
      </w:r>
      <w:r>
        <w:rPr>
          <w:lang w:val="uk-UA"/>
        </w:rPr>
        <w:t>. Для того, щоб перевірити достатні умови екстремуму знайдемо значення частинних похідних другого порядку та обчислимо їх значення в критичній точці. При цьому використаємо позначення (14.4)</w:t>
      </w:r>
    </w:p>
    <w:p w:rsidR="00D45616" w:rsidRDefault="00D45616" w:rsidP="00D45616">
      <w:pPr>
        <w:ind w:firstLine="708"/>
        <w:jc w:val="both"/>
        <w:rPr>
          <w:lang w:val="uk-UA"/>
        </w:rPr>
      </w:pPr>
      <w:r w:rsidRPr="00A15488">
        <w:rPr>
          <w:position w:val="-28"/>
          <w:lang w:val="uk-UA"/>
        </w:rPr>
        <w:object w:dxaOrig="4160" w:dyaOrig="700">
          <v:shape id="_x0000_i1280" type="#_x0000_t75" style="width:208.2pt;height:34.8pt" o:ole="">
            <v:imagedata r:id="rId494" o:title=""/>
          </v:shape>
          <o:OLEObject Type="Embed" ProgID="Equation.3" ShapeID="_x0000_i1280" DrawAspect="Content" ObjectID="_1730761507" r:id="rId495"/>
        </w:object>
      </w:r>
      <w:r>
        <w:rPr>
          <w:lang w:val="uk-UA"/>
        </w:rPr>
        <w:t>;</w:t>
      </w:r>
    </w:p>
    <w:p w:rsidR="00D45616" w:rsidRDefault="00D45616" w:rsidP="00D45616">
      <w:pPr>
        <w:ind w:left="1416" w:firstLine="708"/>
        <w:jc w:val="both"/>
        <w:rPr>
          <w:lang w:val="uk-UA"/>
        </w:rPr>
      </w:pPr>
      <w:r w:rsidRPr="00784858">
        <w:rPr>
          <w:position w:val="-30"/>
          <w:lang w:val="uk-UA"/>
        </w:rPr>
        <w:object w:dxaOrig="4320" w:dyaOrig="720">
          <v:shape id="_x0000_i1281" type="#_x0000_t75" style="width:3in;height:36pt" o:ole="">
            <v:imagedata r:id="rId496" o:title=""/>
          </v:shape>
          <o:OLEObject Type="Embed" ProgID="Equation.3" ShapeID="_x0000_i1281" DrawAspect="Content" ObjectID="_1730761508" r:id="rId497"/>
        </w:object>
      </w:r>
      <w:r>
        <w:rPr>
          <w:lang w:val="uk-UA"/>
        </w:rPr>
        <w:t>;</w:t>
      </w:r>
    </w:p>
    <w:p w:rsidR="00D45616" w:rsidRDefault="00D45616" w:rsidP="00D45616">
      <w:pPr>
        <w:ind w:left="3540" w:firstLine="708"/>
        <w:jc w:val="both"/>
        <w:rPr>
          <w:lang w:val="uk-UA"/>
        </w:rPr>
      </w:pPr>
      <w:r w:rsidRPr="00A15488">
        <w:rPr>
          <w:position w:val="-30"/>
          <w:lang w:val="uk-UA"/>
        </w:rPr>
        <w:object w:dxaOrig="4280" w:dyaOrig="720">
          <v:shape id="_x0000_i1282" type="#_x0000_t75" style="width:214.2pt;height:36pt" o:ole="">
            <v:imagedata r:id="rId498" o:title=""/>
          </v:shape>
          <o:OLEObject Type="Embed" ProgID="Equation.3" ShapeID="_x0000_i1282" DrawAspect="Content" ObjectID="_1730761509" r:id="rId499"/>
        </w:object>
      </w:r>
      <w:r>
        <w:rPr>
          <w:lang w:val="uk-UA"/>
        </w:rPr>
        <w:t>.</w:t>
      </w:r>
    </w:p>
    <w:p w:rsidR="00D45616" w:rsidRDefault="00D45616" w:rsidP="00D45616">
      <w:pPr>
        <w:ind w:firstLine="708"/>
        <w:jc w:val="both"/>
        <w:rPr>
          <w:lang w:val="uk-UA"/>
        </w:rPr>
      </w:pPr>
    </w:p>
    <w:p w:rsidR="00D45616" w:rsidRDefault="00D45616" w:rsidP="00D45616">
      <w:pPr>
        <w:ind w:left="708" w:firstLine="708"/>
        <w:jc w:val="both"/>
        <w:rPr>
          <w:lang w:val="uk-UA"/>
        </w:rPr>
      </w:pPr>
      <w:r>
        <w:rPr>
          <w:lang w:val="uk-UA"/>
        </w:rPr>
        <w:t>Тоді, значення визначника (14.5) буде:</w:t>
      </w:r>
    </w:p>
    <w:p w:rsidR="00D45616" w:rsidRDefault="00D45616" w:rsidP="00D45616">
      <w:pPr>
        <w:ind w:firstLine="708"/>
        <w:jc w:val="center"/>
        <w:rPr>
          <w:lang w:val="uk-UA"/>
        </w:rPr>
      </w:pPr>
      <w:r w:rsidRPr="009C594F">
        <w:rPr>
          <w:position w:val="-30"/>
          <w:lang w:val="uk-UA"/>
        </w:rPr>
        <w:object w:dxaOrig="5620" w:dyaOrig="720">
          <v:shape id="_x0000_i1283" type="#_x0000_t75" style="width:280.8pt;height:36pt" o:ole="">
            <v:imagedata r:id="rId500" o:title=""/>
          </v:shape>
          <o:OLEObject Type="Embed" ProgID="Equation.3" ShapeID="_x0000_i1283" DrawAspect="Content" ObjectID="_1730761510" r:id="rId501"/>
        </w:object>
      </w:r>
      <w:r>
        <w:rPr>
          <w:lang w:val="uk-UA"/>
        </w:rPr>
        <w:t>.</w:t>
      </w:r>
    </w:p>
    <w:p w:rsidR="00D45616" w:rsidRDefault="00D45616" w:rsidP="00D45616">
      <w:pPr>
        <w:ind w:firstLine="708"/>
        <w:jc w:val="both"/>
        <w:rPr>
          <w:lang w:val="uk-UA"/>
        </w:rPr>
      </w:pPr>
      <w:r>
        <w:rPr>
          <w:lang w:val="uk-UA"/>
        </w:rPr>
        <w:t xml:space="preserve">Враховуючи, що </w:t>
      </w:r>
      <w:r w:rsidRPr="00784858">
        <w:rPr>
          <w:position w:val="-6"/>
          <w:lang w:val="uk-UA"/>
        </w:rPr>
        <w:object w:dxaOrig="600" w:dyaOrig="279">
          <v:shape id="_x0000_i1284" type="#_x0000_t75" style="width:30pt;height:13.8pt" o:ole="">
            <v:imagedata r:id="rId502" o:title=""/>
          </v:shape>
          <o:OLEObject Type="Embed" ProgID="Equation.3" ShapeID="_x0000_i1284" DrawAspect="Content" ObjectID="_1730761511" r:id="rId503"/>
        </w:object>
      </w:r>
      <w:r>
        <w:rPr>
          <w:lang w:val="uk-UA"/>
        </w:rPr>
        <w:t xml:space="preserve"> і </w:t>
      </w:r>
      <w:r w:rsidRPr="00784858">
        <w:rPr>
          <w:position w:val="-6"/>
          <w:lang w:val="uk-UA"/>
        </w:rPr>
        <w:object w:dxaOrig="1100" w:dyaOrig="279">
          <v:shape id="_x0000_i1285" type="#_x0000_t75" style="width:55.2pt;height:13.8pt" o:ole="">
            <v:imagedata r:id="rId504" o:title=""/>
          </v:shape>
          <o:OLEObject Type="Embed" ProgID="Equation.3" ShapeID="_x0000_i1285" DrawAspect="Content" ObjectID="_1730761512" r:id="rId505"/>
        </w:object>
      </w:r>
      <w:r>
        <w:rPr>
          <w:lang w:val="uk-UA"/>
        </w:rPr>
        <w:t xml:space="preserve"> робимо висновок про те, що точка </w:t>
      </w:r>
      <w:r w:rsidRPr="00073896">
        <w:rPr>
          <w:position w:val="-10"/>
          <w:lang w:val="uk-UA"/>
        </w:rPr>
        <w:object w:dxaOrig="780" w:dyaOrig="320">
          <v:shape id="_x0000_i1286" type="#_x0000_t75" style="width:39pt;height:16.2pt" o:ole="">
            <v:imagedata r:id="rId492" o:title=""/>
          </v:shape>
          <o:OLEObject Type="Embed" ProgID="Equation.3" ShapeID="_x0000_i1286" DrawAspect="Content" ObjectID="_1730761513" r:id="rId506"/>
        </w:object>
      </w:r>
      <w:r>
        <w:rPr>
          <w:lang w:val="uk-UA"/>
        </w:rPr>
        <w:t xml:space="preserve"> - точка максимуму функції прибутку. </w:t>
      </w:r>
    </w:p>
    <w:p w:rsidR="00D45616" w:rsidRDefault="00D45616" w:rsidP="00D45616">
      <w:pPr>
        <w:ind w:firstLine="708"/>
        <w:jc w:val="both"/>
        <w:rPr>
          <w:lang w:val="uk-UA"/>
        </w:rPr>
      </w:pPr>
      <w:r>
        <w:rPr>
          <w:lang w:val="uk-UA"/>
        </w:rPr>
        <w:t>Максимальне ж значення самого прибутку – це значення функції прибутку в точці максимуму, тобто:</w:t>
      </w:r>
    </w:p>
    <w:p w:rsidR="00D45616" w:rsidRDefault="00D45616" w:rsidP="00D45616">
      <w:pPr>
        <w:ind w:firstLine="708"/>
        <w:jc w:val="both"/>
        <w:rPr>
          <w:lang w:val="uk-UA"/>
        </w:rPr>
      </w:pPr>
    </w:p>
    <w:p w:rsidR="00D45616" w:rsidRDefault="00D45616" w:rsidP="00D45616">
      <w:pPr>
        <w:ind w:firstLine="708"/>
        <w:jc w:val="both"/>
        <w:rPr>
          <w:lang w:val="uk-UA"/>
        </w:rPr>
      </w:pPr>
      <w:r w:rsidRPr="00560CAF">
        <w:rPr>
          <w:position w:val="-12"/>
          <w:lang w:val="uk-UA"/>
        </w:rPr>
        <w:object w:dxaOrig="6740" w:dyaOrig="380">
          <v:shape id="_x0000_i1287" type="#_x0000_t75" style="width:337.2pt;height:19.2pt" o:ole="">
            <v:imagedata r:id="rId507" o:title=""/>
          </v:shape>
          <o:OLEObject Type="Embed" ProgID="Equation.3" ShapeID="_x0000_i1287" DrawAspect="Content" ObjectID="_1730761514" r:id="rId508"/>
        </w:object>
      </w:r>
      <w:r>
        <w:rPr>
          <w:lang w:val="uk-UA"/>
        </w:rPr>
        <w:t>.</w:t>
      </w:r>
    </w:p>
    <w:p w:rsidR="00D45616" w:rsidRDefault="00D45616" w:rsidP="00D45616">
      <w:pPr>
        <w:ind w:firstLine="708"/>
        <w:jc w:val="both"/>
        <w:rPr>
          <w:lang w:val="uk-UA"/>
        </w:rPr>
      </w:pPr>
    </w:p>
    <w:p w:rsidR="00D45616" w:rsidRDefault="00D45616" w:rsidP="00D45616">
      <w:pPr>
        <w:jc w:val="both"/>
        <w:rPr>
          <w:lang w:val="uk-UA"/>
        </w:rPr>
      </w:pPr>
      <w:r>
        <w:rPr>
          <w:lang w:val="uk-UA"/>
        </w:rPr>
        <w:t xml:space="preserve">Відповідь: </w:t>
      </w:r>
      <w:r w:rsidRPr="00560CAF">
        <w:rPr>
          <w:position w:val="-12"/>
          <w:lang w:val="uk-UA"/>
        </w:rPr>
        <w:object w:dxaOrig="1860" w:dyaOrig="360">
          <v:shape id="_x0000_i1288" type="#_x0000_t75" style="width:93pt;height:18pt" o:ole="">
            <v:imagedata r:id="rId509" o:title=""/>
          </v:shape>
          <o:OLEObject Type="Embed" ProgID="Equation.3" ShapeID="_x0000_i1288" DrawAspect="Content" ObjectID="_1730761515" r:id="rId510"/>
        </w:object>
      </w:r>
      <w:r>
        <w:rPr>
          <w:lang w:val="uk-UA"/>
        </w:rPr>
        <w:t xml:space="preserve"> умовних грошових одиниць.</w:t>
      </w:r>
    </w:p>
    <w:p w:rsidR="00D45616" w:rsidRDefault="00D45616" w:rsidP="00D45616">
      <w:pPr>
        <w:ind w:firstLine="708"/>
        <w:jc w:val="both"/>
        <w:rPr>
          <w:lang w:val="uk-UA"/>
        </w:rPr>
      </w:pPr>
    </w:p>
    <w:p w:rsidR="00D45616" w:rsidRDefault="00D45616" w:rsidP="00D45616">
      <w:pPr>
        <w:ind w:firstLine="708"/>
        <w:jc w:val="both"/>
        <w:rPr>
          <w:lang w:val="uk-UA"/>
        </w:rPr>
      </w:pPr>
      <w:r>
        <w:rPr>
          <w:lang w:val="uk-UA"/>
        </w:rPr>
        <w:lastRenderedPageBreak/>
        <w:t>Розглянемо ще одне завдання, що пов’язане з дослідженням на умовний екстремум.</w:t>
      </w:r>
    </w:p>
    <w:p w:rsidR="00D45616" w:rsidRDefault="00D45616" w:rsidP="00D45616">
      <w:pPr>
        <w:ind w:firstLine="708"/>
        <w:jc w:val="both"/>
        <w:rPr>
          <w:lang w:val="uk-UA"/>
        </w:rPr>
      </w:pPr>
    </w:p>
    <w:p w:rsidR="00D45616" w:rsidRDefault="00D45616" w:rsidP="00D45616">
      <w:pPr>
        <w:ind w:firstLine="708"/>
        <w:jc w:val="both"/>
        <w:rPr>
          <w:lang w:val="uk-UA"/>
        </w:rPr>
      </w:pPr>
      <w:r w:rsidRPr="00A85E63">
        <w:rPr>
          <w:i/>
          <w:lang w:val="uk-UA"/>
        </w:rPr>
        <w:t>Завдання.</w:t>
      </w:r>
      <w:r>
        <w:rPr>
          <w:lang w:val="uk-UA"/>
        </w:rPr>
        <w:t xml:space="preserve"> Задано виробничу функцію, що залежить від двох змінних: </w:t>
      </w:r>
      <w:r w:rsidRPr="00A85E63">
        <w:rPr>
          <w:position w:val="-10"/>
          <w:lang w:val="uk-UA"/>
        </w:rPr>
        <w:object w:dxaOrig="1320" w:dyaOrig="320">
          <v:shape id="_x0000_i1289" type="#_x0000_t75" style="width:66pt;height:16.2pt" o:ole="">
            <v:imagedata r:id="rId511" o:title=""/>
          </v:shape>
          <o:OLEObject Type="Embed" ProgID="Equation.3" ShapeID="_x0000_i1289" DrawAspect="Content" ObjectID="_1730761516" r:id="rId512"/>
        </w:object>
      </w:r>
      <w:r>
        <w:rPr>
          <w:lang w:val="uk-UA"/>
        </w:rPr>
        <w:t xml:space="preserve">, де </w:t>
      </w:r>
      <w:r w:rsidRPr="00A85E63">
        <w:rPr>
          <w:position w:val="-6"/>
          <w:lang w:val="uk-UA"/>
        </w:rPr>
        <w:object w:dxaOrig="200" w:dyaOrig="220">
          <v:shape id="_x0000_i1290" type="#_x0000_t75" style="width:10.2pt;height:10.8pt" o:ole="">
            <v:imagedata r:id="rId513" o:title=""/>
          </v:shape>
          <o:OLEObject Type="Embed" ProgID="Equation.3" ShapeID="_x0000_i1290" DrawAspect="Content" ObjectID="_1730761517" r:id="rId514"/>
        </w:object>
      </w:r>
      <w:r>
        <w:rPr>
          <w:lang w:val="uk-UA"/>
        </w:rPr>
        <w:t xml:space="preserve"> - витрати основних фондів, </w:t>
      </w:r>
      <w:r w:rsidRPr="00A85E63">
        <w:rPr>
          <w:position w:val="-10"/>
          <w:lang w:val="uk-UA"/>
        </w:rPr>
        <w:object w:dxaOrig="220" w:dyaOrig="260">
          <v:shape id="_x0000_i1291" type="#_x0000_t75" style="width:10.8pt;height:13.2pt" o:ole="">
            <v:imagedata r:id="rId515" o:title=""/>
          </v:shape>
          <o:OLEObject Type="Embed" ProgID="Equation.3" ShapeID="_x0000_i1291" DrawAspect="Content" ObjectID="_1730761518" r:id="rId516"/>
        </w:object>
      </w:r>
      <w:r>
        <w:rPr>
          <w:lang w:val="uk-UA"/>
        </w:rPr>
        <w:t xml:space="preserve"> - витрати людської праці, а також задано відповідні ціни на ресурси </w:t>
      </w:r>
      <w:r w:rsidRPr="001C4118">
        <w:rPr>
          <w:position w:val="-12"/>
          <w:lang w:val="uk-UA"/>
        </w:rPr>
        <w:object w:dxaOrig="820" w:dyaOrig="360">
          <v:shape id="_x0000_i1292" type="#_x0000_t75" style="width:40.8pt;height:18pt" o:ole="">
            <v:imagedata r:id="rId517" o:title=""/>
          </v:shape>
          <o:OLEObject Type="Embed" ProgID="Equation.3" ShapeID="_x0000_i1292" DrawAspect="Content" ObjectID="_1730761519" r:id="rId518"/>
        </w:object>
      </w:r>
      <w:r>
        <w:rPr>
          <w:lang w:val="uk-UA"/>
        </w:rPr>
        <w:t xml:space="preserve"> та </w:t>
      </w:r>
      <w:r w:rsidRPr="001C4118">
        <w:rPr>
          <w:position w:val="-14"/>
          <w:lang w:val="uk-UA"/>
        </w:rPr>
        <w:object w:dxaOrig="720" w:dyaOrig="380">
          <v:shape id="_x0000_i1293" type="#_x0000_t75" style="width:36pt;height:19.2pt" o:ole="">
            <v:imagedata r:id="rId519" o:title=""/>
          </v:shape>
          <o:OLEObject Type="Embed" ProgID="Equation.3" ShapeID="_x0000_i1293" DrawAspect="Content" ObjectID="_1730761520" r:id="rId520"/>
        </w:object>
      </w:r>
      <w:r>
        <w:rPr>
          <w:lang w:val="uk-UA"/>
        </w:rPr>
        <w:t xml:space="preserve"> умовних грошових одиниць. Дослідіть, якого значення мають набути величини </w:t>
      </w:r>
      <w:r w:rsidRPr="00A85E63">
        <w:rPr>
          <w:position w:val="-6"/>
          <w:lang w:val="uk-UA"/>
        </w:rPr>
        <w:object w:dxaOrig="200" w:dyaOrig="220">
          <v:shape id="_x0000_i1294" type="#_x0000_t75" style="width:10.2pt;height:10.8pt" o:ole="">
            <v:imagedata r:id="rId513" o:title=""/>
          </v:shape>
          <o:OLEObject Type="Embed" ProgID="Equation.3" ShapeID="_x0000_i1294" DrawAspect="Content" ObjectID="_1730761521" r:id="rId521"/>
        </w:object>
      </w:r>
      <w:r>
        <w:rPr>
          <w:lang w:val="uk-UA"/>
        </w:rPr>
        <w:t xml:space="preserve"> та </w:t>
      </w:r>
      <w:r w:rsidRPr="00A85E63">
        <w:rPr>
          <w:position w:val="-10"/>
          <w:lang w:val="uk-UA"/>
        </w:rPr>
        <w:object w:dxaOrig="220" w:dyaOrig="260">
          <v:shape id="_x0000_i1295" type="#_x0000_t75" style="width:10.8pt;height:13.2pt" o:ole="">
            <v:imagedata r:id="rId515" o:title=""/>
          </v:shape>
          <o:OLEObject Type="Embed" ProgID="Equation.3" ShapeID="_x0000_i1295" DrawAspect="Content" ObjectID="_1730761522" r:id="rId522"/>
        </w:object>
      </w:r>
      <w:r>
        <w:rPr>
          <w:lang w:val="uk-UA"/>
        </w:rPr>
        <w:t xml:space="preserve"> для того, щоб забезпечити мінімальні витрати виробництва за фіксованого обсягу продукції </w:t>
      </w:r>
      <w:r w:rsidRPr="00A85E63">
        <w:rPr>
          <w:position w:val="-12"/>
          <w:lang w:val="uk-UA"/>
        </w:rPr>
        <w:object w:dxaOrig="1020" w:dyaOrig="360">
          <v:shape id="_x0000_i1296" type="#_x0000_t75" style="width:51pt;height:18pt" o:ole="">
            <v:imagedata r:id="rId523" o:title=""/>
          </v:shape>
          <o:OLEObject Type="Embed" ProgID="Equation.3" ShapeID="_x0000_i1296" DrawAspect="Content" ObjectID="_1730761523" r:id="rId524"/>
        </w:object>
      </w:r>
      <w:r>
        <w:rPr>
          <w:lang w:val="uk-UA"/>
        </w:rPr>
        <w:t>.</w:t>
      </w:r>
    </w:p>
    <w:p w:rsidR="00D45616" w:rsidRDefault="00D45616" w:rsidP="00D45616">
      <w:pPr>
        <w:ind w:firstLine="708"/>
        <w:jc w:val="both"/>
        <w:rPr>
          <w:lang w:val="uk-UA"/>
        </w:rPr>
      </w:pPr>
    </w:p>
    <w:p w:rsidR="00D45616" w:rsidRPr="00A85E63" w:rsidRDefault="00D45616" w:rsidP="00D45616">
      <w:pPr>
        <w:ind w:firstLine="708"/>
        <w:jc w:val="center"/>
        <w:rPr>
          <w:u w:val="single"/>
          <w:lang w:val="uk-UA"/>
        </w:rPr>
      </w:pPr>
      <w:r w:rsidRPr="00A85E63">
        <w:rPr>
          <w:u w:val="single"/>
          <w:lang w:val="uk-UA"/>
        </w:rPr>
        <w:t xml:space="preserve">Розв’язання </w:t>
      </w:r>
    </w:p>
    <w:p w:rsidR="00D45616" w:rsidRDefault="00D45616" w:rsidP="00D45616">
      <w:pPr>
        <w:ind w:firstLine="708"/>
        <w:jc w:val="both"/>
        <w:rPr>
          <w:lang w:val="uk-UA"/>
        </w:rPr>
      </w:pPr>
      <w:r>
        <w:rPr>
          <w:lang w:val="uk-UA"/>
        </w:rPr>
        <w:t>Виробнича функція залежить від двох величин, тому витрати виробництва, враховуючи (14.13), матимуть вигляд</w:t>
      </w:r>
    </w:p>
    <w:p w:rsidR="00D45616" w:rsidRDefault="00D45616" w:rsidP="00D45616">
      <w:pPr>
        <w:ind w:firstLine="708"/>
        <w:jc w:val="center"/>
        <w:rPr>
          <w:lang w:val="uk-UA"/>
        </w:rPr>
      </w:pPr>
      <w:r w:rsidRPr="004911DD">
        <w:rPr>
          <w:position w:val="-10"/>
          <w:lang w:val="uk-UA"/>
        </w:rPr>
        <w:object w:dxaOrig="1320" w:dyaOrig="320">
          <v:shape id="_x0000_i1297" type="#_x0000_t75" style="width:66pt;height:16.2pt" o:ole="">
            <v:imagedata r:id="rId525" o:title=""/>
          </v:shape>
          <o:OLEObject Type="Embed" ProgID="Equation.3" ShapeID="_x0000_i1297" DrawAspect="Content" ObjectID="_1730761524" r:id="rId526"/>
        </w:object>
      </w:r>
      <w:r>
        <w:rPr>
          <w:lang w:val="uk-UA"/>
        </w:rPr>
        <w:t>.</w:t>
      </w:r>
    </w:p>
    <w:p w:rsidR="00D45616" w:rsidRDefault="00D45616" w:rsidP="00D45616">
      <w:pPr>
        <w:ind w:firstLine="708"/>
        <w:jc w:val="both"/>
        <w:rPr>
          <w:lang w:val="uk-UA"/>
        </w:rPr>
      </w:pPr>
      <w:r>
        <w:rPr>
          <w:lang w:val="uk-UA"/>
        </w:rPr>
        <w:t>Дану функцію треба дослідити на мінімум.</w:t>
      </w:r>
    </w:p>
    <w:p w:rsidR="00D45616" w:rsidRDefault="00D45616" w:rsidP="00D45616">
      <w:pPr>
        <w:ind w:firstLine="708"/>
        <w:jc w:val="both"/>
        <w:rPr>
          <w:lang w:val="uk-UA"/>
        </w:rPr>
      </w:pPr>
      <w:r>
        <w:rPr>
          <w:lang w:val="uk-UA"/>
        </w:rPr>
        <w:t xml:space="preserve">Оскільки обсяг продукції фіксований, то </w:t>
      </w:r>
      <w:r w:rsidRPr="00CC7FB7">
        <w:rPr>
          <w:position w:val="-12"/>
          <w:lang w:val="uk-UA"/>
        </w:rPr>
        <w:object w:dxaOrig="1180" w:dyaOrig="360">
          <v:shape id="_x0000_i1298" type="#_x0000_t75" style="width:58.8pt;height:18pt" o:ole="">
            <v:imagedata r:id="rId527" o:title=""/>
          </v:shape>
          <o:OLEObject Type="Embed" ProgID="Equation.3" ShapeID="_x0000_i1298" DrawAspect="Content" ObjectID="_1730761525" r:id="rId528"/>
        </w:object>
      </w:r>
      <w:r>
        <w:rPr>
          <w:lang w:val="uk-UA"/>
        </w:rPr>
        <w:t xml:space="preserve">, тобто </w:t>
      </w:r>
      <w:r w:rsidRPr="00A85E63">
        <w:rPr>
          <w:position w:val="-10"/>
          <w:lang w:val="uk-UA"/>
        </w:rPr>
        <w:object w:dxaOrig="1120" w:dyaOrig="320">
          <v:shape id="_x0000_i1299" type="#_x0000_t75" style="width:55.8pt;height:16.2pt" o:ole="">
            <v:imagedata r:id="rId529" o:title=""/>
          </v:shape>
          <o:OLEObject Type="Embed" ProgID="Equation.3" ShapeID="_x0000_i1299" DrawAspect="Content" ObjectID="_1730761526" r:id="rId530"/>
        </w:object>
      </w:r>
      <w:r>
        <w:rPr>
          <w:lang w:val="uk-UA"/>
        </w:rPr>
        <w:t xml:space="preserve">. Отже додатковою умовою є рівність </w:t>
      </w:r>
      <w:r w:rsidRPr="00A85E63">
        <w:rPr>
          <w:position w:val="-10"/>
          <w:lang w:val="uk-UA"/>
        </w:rPr>
        <w:object w:dxaOrig="1460" w:dyaOrig="320">
          <v:shape id="_x0000_i1300" type="#_x0000_t75" style="width:73.2pt;height:16.2pt" o:ole="">
            <v:imagedata r:id="rId531" o:title=""/>
          </v:shape>
          <o:OLEObject Type="Embed" ProgID="Equation.3" ShapeID="_x0000_i1300" DrawAspect="Content" ObjectID="_1730761527" r:id="rId532"/>
        </w:object>
      </w:r>
      <w:r>
        <w:rPr>
          <w:lang w:val="uk-UA"/>
        </w:rPr>
        <w:t xml:space="preserve">, при </w:t>
      </w:r>
      <w:r w:rsidRPr="00A85E63">
        <w:rPr>
          <w:position w:val="-6"/>
          <w:lang w:val="uk-UA"/>
        </w:rPr>
        <w:object w:dxaOrig="560" w:dyaOrig="279">
          <v:shape id="_x0000_i1301" type="#_x0000_t75" style="width:28.2pt;height:13.8pt" o:ole="">
            <v:imagedata r:id="rId533" o:title=""/>
          </v:shape>
          <o:OLEObject Type="Embed" ProgID="Equation.3" ShapeID="_x0000_i1301" DrawAspect="Content" ObjectID="_1730761528" r:id="rId534"/>
        </w:object>
      </w:r>
      <w:r>
        <w:rPr>
          <w:lang w:val="uk-UA"/>
        </w:rPr>
        <w:t xml:space="preserve">, </w:t>
      </w:r>
      <w:r w:rsidRPr="00A85E63">
        <w:rPr>
          <w:position w:val="-10"/>
          <w:lang w:val="uk-UA"/>
        </w:rPr>
        <w:object w:dxaOrig="580" w:dyaOrig="320">
          <v:shape id="_x0000_i1302" type="#_x0000_t75" style="width:28.8pt;height:16.2pt" o:ole="">
            <v:imagedata r:id="rId535" o:title=""/>
          </v:shape>
          <o:OLEObject Type="Embed" ProgID="Equation.3" ShapeID="_x0000_i1302" DrawAspect="Content" ObjectID="_1730761529" r:id="rId536"/>
        </w:object>
      </w:r>
      <w:r>
        <w:rPr>
          <w:lang w:val="uk-UA"/>
        </w:rPr>
        <w:t xml:space="preserve">. </w:t>
      </w:r>
    </w:p>
    <w:p w:rsidR="00D45616" w:rsidRDefault="00D45616" w:rsidP="00D45616">
      <w:pPr>
        <w:ind w:firstLine="708"/>
        <w:jc w:val="both"/>
        <w:rPr>
          <w:lang w:val="uk-UA"/>
        </w:rPr>
      </w:pPr>
      <w:r w:rsidRPr="00A64282">
        <w:rPr>
          <w:lang w:val="uk-UA"/>
        </w:rPr>
        <w:t>Досліди</w:t>
      </w:r>
      <w:r>
        <w:rPr>
          <w:lang w:val="uk-UA"/>
        </w:rPr>
        <w:t>мо</w:t>
      </w:r>
      <w:r w:rsidRPr="00A64282">
        <w:rPr>
          <w:lang w:val="uk-UA"/>
        </w:rPr>
        <w:t xml:space="preserve"> функцію на умовний екстремум методам</w:t>
      </w:r>
      <w:r>
        <w:rPr>
          <w:lang w:val="uk-UA"/>
        </w:rPr>
        <w:t xml:space="preserve"> </w:t>
      </w:r>
      <w:r w:rsidRPr="00E17942">
        <w:rPr>
          <w:b/>
          <w:i/>
          <w:lang w:val="uk-UA"/>
        </w:rPr>
        <w:t>зведення до задачі про безумовний екстремум</w:t>
      </w:r>
      <w:r>
        <w:rPr>
          <w:lang w:val="uk-UA"/>
        </w:rPr>
        <w:t xml:space="preserve">. Він полягає в тому, що необхідно спочатку розв’язати саму умову відносно однієї зі змінних, а потім підставити її розв’язок у функцію двох змінних, отримавши при цьому нову функцію, яка залежатиме вже від однієї змінної та дослідити її на екстремум. </w:t>
      </w:r>
    </w:p>
    <w:p w:rsidR="00D45616" w:rsidRDefault="00D45616" w:rsidP="00D45616">
      <w:pPr>
        <w:ind w:firstLine="708"/>
        <w:jc w:val="both"/>
        <w:rPr>
          <w:lang w:val="uk-UA"/>
        </w:rPr>
      </w:pPr>
      <w:r>
        <w:rPr>
          <w:lang w:val="uk-UA"/>
        </w:rPr>
        <w:t>Розв’яжемо умову:</w:t>
      </w:r>
    </w:p>
    <w:p w:rsidR="00D45616" w:rsidRDefault="00D45616" w:rsidP="00D45616">
      <w:pPr>
        <w:ind w:firstLine="708"/>
        <w:jc w:val="center"/>
        <w:rPr>
          <w:lang w:val="uk-UA"/>
        </w:rPr>
      </w:pPr>
      <w:r w:rsidRPr="00A85E63">
        <w:rPr>
          <w:position w:val="-10"/>
          <w:lang w:val="uk-UA"/>
        </w:rPr>
        <w:object w:dxaOrig="1460" w:dyaOrig="320">
          <v:shape id="_x0000_i1303" type="#_x0000_t75" style="width:73.2pt;height:16.2pt" o:ole="">
            <v:imagedata r:id="rId531" o:title=""/>
          </v:shape>
          <o:OLEObject Type="Embed" ProgID="Equation.3" ShapeID="_x0000_i1303" DrawAspect="Content" ObjectID="_1730761530" r:id="rId537"/>
        </w:object>
      </w:r>
      <w:r>
        <w:rPr>
          <w:lang w:val="uk-UA"/>
        </w:rPr>
        <w:t>;</w:t>
      </w:r>
    </w:p>
    <w:p w:rsidR="00D45616" w:rsidRDefault="00D45616" w:rsidP="00D45616">
      <w:pPr>
        <w:ind w:firstLine="708"/>
        <w:jc w:val="center"/>
        <w:rPr>
          <w:lang w:val="uk-UA"/>
        </w:rPr>
      </w:pPr>
      <w:r w:rsidRPr="00A85E63">
        <w:rPr>
          <w:position w:val="-10"/>
          <w:lang w:val="uk-UA"/>
        </w:rPr>
        <w:object w:dxaOrig="1120" w:dyaOrig="320">
          <v:shape id="_x0000_i1304" type="#_x0000_t75" style="width:55.8pt;height:16.2pt" o:ole="">
            <v:imagedata r:id="rId538" o:title=""/>
          </v:shape>
          <o:OLEObject Type="Embed" ProgID="Equation.3" ShapeID="_x0000_i1304" DrawAspect="Content" ObjectID="_1730761531" r:id="rId539"/>
        </w:object>
      </w:r>
      <w:r>
        <w:rPr>
          <w:lang w:val="uk-UA"/>
        </w:rPr>
        <w:t>;</w:t>
      </w:r>
    </w:p>
    <w:p w:rsidR="00D45616" w:rsidRDefault="00D45616" w:rsidP="00D45616">
      <w:pPr>
        <w:ind w:firstLine="708"/>
        <w:jc w:val="center"/>
        <w:rPr>
          <w:lang w:val="uk-UA"/>
        </w:rPr>
      </w:pPr>
      <w:r w:rsidRPr="00334279">
        <w:rPr>
          <w:position w:val="-24"/>
          <w:lang w:val="uk-UA"/>
        </w:rPr>
        <w:object w:dxaOrig="1060" w:dyaOrig="620">
          <v:shape id="_x0000_i1305" type="#_x0000_t75" style="width:52.8pt;height:31.2pt" o:ole="">
            <v:imagedata r:id="rId540" o:title=""/>
          </v:shape>
          <o:OLEObject Type="Embed" ProgID="Equation.3" ShapeID="_x0000_i1305" DrawAspect="Content" ObjectID="_1730761532" r:id="rId541"/>
        </w:object>
      </w:r>
      <w:r>
        <w:rPr>
          <w:lang w:val="uk-UA"/>
        </w:rPr>
        <w:t>;</w:t>
      </w:r>
    </w:p>
    <w:p w:rsidR="00D45616" w:rsidRDefault="00D45616" w:rsidP="00D45616">
      <w:pPr>
        <w:ind w:firstLine="708"/>
        <w:jc w:val="center"/>
        <w:rPr>
          <w:lang w:val="uk-UA"/>
        </w:rPr>
      </w:pPr>
      <w:r w:rsidRPr="00334279">
        <w:rPr>
          <w:position w:val="-24"/>
          <w:lang w:val="uk-UA"/>
        </w:rPr>
        <w:object w:dxaOrig="859" w:dyaOrig="620">
          <v:shape id="_x0000_i1306" type="#_x0000_t75" style="width:43.2pt;height:31.2pt" o:ole="">
            <v:imagedata r:id="rId542" o:title=""/>
          </v:shape>
          <o:OLEObject Type="Embed" ProgID="Equation.3" ShapeID="_x0000_i1306" DrawAspect="Content" ObjectID="_1730761533" r:id="rId543"/>
        </w:object>
      </w:r>
      <w:r>
        <w:rPr>
          <w:lang w:val="uk-UA"/>
        </w:rPr>
        <w:t>.</w:t>
      </w:r>
    </w:p>
    <w:p w:rsidR="00D45616" w:rsidRDefault="00D45616" w:rsidP="00D45616">
      <w:pPr>
        <w:ind w:firstLine="708"/>
        <w:jc w:val="both"/>
        <w:rPr>
          <w:lang w:val="uk-UA"/>
        </w:rPr>
      </w:pPr>
      <w:r>
        <w:rPr>
          <w:lang w:val="uk-UA"/>
        </w:rPr>
        <w:t>Підставимо отримане значення у функцію витрат:</w:t>
      </w:r>
    </w:p>
    <w:p w:rsidR="00D45616" w:rsidRDefault="00D45616" w:rsidP="00D45616">
      <w:pPr>
        <w:ind w:firstLine="708"/>
        <w:jc w:val="center"/>
        <w:rPr>
          <w:lang w:val="uk-UA"/>
        </w:rPr>
      </w:pPr>
      <w:r w:rsidRPr="00334279">
        <w:rPr>
          <w:position w:val="-24"/>
          <w:lang w:val="uk-UA"/>
        </w:rPr>
        <w:object w:dxaOrig="2659" w:dyaOrig="620">
          <v:shape id="_x0000_i1307" type="#_x0000_t75" style="width:133.2pt;height:31.2pt" o:ole="">
            <v:imagedata r:id="rId544" o:title=""/>
          </v:shape>
          <o:OLEObject Type="Embed" ProgID="Equation.3" ShapeID="_x0000_i1307" DrawAspect="Content" ObjectID="_1730761534" r:id="rId545"/>
        </w:object>
      </w:r>
      <w:r>
        <w:rPr>
          <w:lang w:val="uk-UA"/>
        </w:rPr>
        <w:t>.</w:t>
      </w:r>
    </w:p>
    <w:p w:rsidR="00D45616" w:rsidRDefault="00D45616" w:rsidP="00D45616">
      <w:pPr>
        <w:ind w:firstLine="708"/>
        <w:jc w:val="both"/>
        <w:rPr>
          <w:lang w:val="uk-UA"/>
        </w:rPr>
      </w:pPr>
      <w:r>
        <w:rPr>
          <w:lang w:val="uk-UA"/>
        </w:rPr>
        <w:t>Для дослідження функції на екстремум застосуємо другу похідну. Значення похідної першого порядку буде:</w:t>
      </w:r>
    </w:p>
    <w:p w:rsidR="00D45616" w:rsidRDefault="00D45616" w:rsidP="00D45616">
      <w:pPr>
        <w:ind w:firstLine="708"/>
        <w:jc w:val="center"/>
        <w:rPr>
          <w:lang w:val="uk-UA"/>
        </w:rPr>
      </w:pPr>
      <w:r w:rsidRPr="00334279">
        <w:rPr>
          <w:position w:val="-24"/>
          <w:lang w:val="uk-UA"/>
        </w:rPr>
        <w:object w:dxaOrig="1520" w:dyaOrig="620">
          <v:shape id="_x0000_i1308" type="#_x0000_t75" style="width:76.2pt;height:31.2pt" o:ole="">
            <v:imagedata r:id="rId546" o:title=""/>
          </v:shape>
          <o:OLEObject Type="Embed" ProgID="Equation.3" ShapeID="_x0000_i1308" DrawAspect="Content" ObjectID="_1730761535" r:id="rId547"/>
        </w:object>
      </w:r>
      <w:r>
        <w:rPr>
          <w:lang w:val="uk-UA"/>
        </w:rPr>
        <w:t>.</w:t>
      </w:r>
    </w:p>
    <w:p w:rsidR="00D45616" w:rsidRDefault="00D45616" w:rsidP="00D45616">
      <w:pPr>
        <w:ind w:firstLine="708"/>
        <w:jc w:val="both"/>
        <w:rPr>
          <w:lang w:val="uk-UA"/>
        </w:rPr>
      </w:pPr>
      <w:r>
        <w:rPr>
          <w:lang w:val="uk-UA"/>
        </w:rPr>
        <w:t>Знайдемо критичні точки прирівнявши похідну до нуля (</w:t>
      </w:r>
      <w:r w:rsidRPr="00334279">
        <w:rPr>
          <w:position w:val="-6"/>
          <w:lang w:val="uk-UA"/>
        </w:rPr>
        <w:object w:dxaOrig="680" w:dyaOrig="279">
          <v:shape id="_x0000_i1309" type="#_x0000_t75" style="width:34.2pt;height:13.8pt" o:ole="">
            <v:imagedata r:id="rId548" o:title=""/>
          </v:shape>
          <o:OLEObject Type="Embed" ProgID="Equation.3" ShapeID="_x0000_i1309" DrawAspect="Content" ObjectID="_1730761536" r:id="rId549"/>
        </w:object>
      </w:r>
      <w:r>
        <w:rPr>
          <w:lang w:val="uk-UA"/>
        </w:rPr>
        <w:t>) та розв’язавши отримане рівняння:</w:t>
      </w:r>
    </w:p>
    <w:p w:rsidR="00D45616" w:rsidRDefault="00D45616" w:rsidP="00D45616">
      <w:pPr>
        <w:ind w:firstLine="708"/>
        <w:jc w:val="center"/>
        <w:rPr>
          <w:lang w:val="uk-UA"/>
        </w:rPr>
      </w:pPr>
      <w:r w:rsidRPr="00334279">
        <w:rPr>
          <w:position w:val="-24"/>
          <w:lang w:val="uk-UA"/>
        </w:rPr>
        <w:object w:dxaOrig="1400" w:dyaOrig="620">
          <v:shape id="_x0000_i1310" type="#_x0000_t75" style="width:70.2pt;height:31.2pt" o:ole="">
            <v:imagedata r:id="rId550" o:title=""/>
          </v:shape>
          <o:OLEObject Type="Embed" ProgID="Equation.3" ShapeID="_x0000_i1310" DrawAspect="Content" ObjectID="_1730761537" r:id="rId551"/>
        </w:object>
      </w:r>
      <w:r>
        <w:rPr>
          <w:lang w:val="uk-UA"/>
        </w:rPr>
        <w:t>;</w:t>
      </w:r>
    </w:p>
    <w:p w:rsidR="00D45616" w:rsidRDefault="00D45616" w:rsidP="00D45616">
      <w:pPr>
        <w:ind w:firstLine="708"/>
        <w:jc w:val="center"/>
        <w:rPr>
          <w:lang w:val="uk-UA"/>
        </w:rPr>
      </w:pPr>
      <w:r w:rsidRPr="00334279">
        <w:rPr>
          <w:position w:val="-24"/>
          <w:lang w:val="uk-UA"/>
        </w:rPr>
        <w:object w:dxaOrig="1060" w:dyaOrig="620">
          <v:shape id="_x0000_i1311" type="#_x0000_t75" style="width:52.8pt;height:31.2pt" o:ole="">
            <v:imagedata r:id="rId552" o:title=""/>
          </v:shape>
          <o:OLEObject Type="Embed" ProgID="Equation.3" ShapeID="_x0000_i1311" DrawAspect="Content" ObjectID="_1730761538" r:id="rId553"/>
        </w:object>
      </w:r>
      <w:r>
        <w:rPr>
          <w:lang w:val="uk-UA"/>
        </w:rPr>
        <w:t>;</w:t>
      </w:r>
    </w:p>
    <w:p w:rsidR="00D45616" w:rsidRDefault="00D45616" w:rsidP="00D45616">
      <w:pPr>
        <w:ind w:firstLine="708"/>
        <w:jc w:val="center"/>
        <w:rPr>
          <w:lang w:val="uk-UA"/>
        </w:rPr>
      </w:pPr>
      <w:r w:rsidRPr="00334279">
        <w:rPr>
          <w:position w:val="-6"/>
          <w:lang w:val="uk-UA"/>
        </w:rPr>
        <w:object w:dxaOrig="940" w:dyaOrig="320">
          <v:shape id="_x0000_i1312" type="#_x0000_t75" style="width:46.8pt;height:16.2pt" o:ole="">
            <v:imagedata r:id="rId554" o:title=""/>
          </v:shape>
          <o:OLEObject Type="Embed" ProgID="Equation.3" ShapeID="_x0000_i1312" DrawAspect="Content" ObjectID="_1730761539" r:id="rId555"/>
        </w:object>
      </w:r>
      <w:r>
        <w:rPr>
          <w:lang w:val="uk-UA"/>
        </w:rPr>
        <w:t>;</w:t>
      </w:r>
    </w:p>
    <w:p w:rsidR="00D45616" w:rsidRDefault="00D45616" w:rsidP="00D45616">
      <w:pPr>
        <w:ind w:firstLine="708"/>
        <w:jc w:val="center"/>
        <w:rPr>
          <w:lang w:val="uk-UA"/>
        </w:rPr>
      </w:pPr>
      <w:r w:rsidRPr="00334279">
        <w:rPr>
          <w:position w:val="-6"/>
          <w:lang w:val="uk-UA"/>
        </w:rPr>
        <w:object w:dxaOrig="820" w:dyaOrig="279">
          <v:shape id="_x0000_i1313" type="#_x0000_t75" style="width:40.8pt;height:13.8pt" o:ole="">
            <v:imagedata r:id="rId556" o:title=""/>
          </v:shape>
          <o:OLEObject Type="Embed" ProgID="Equation.3" ShapeID="_x0000_i1313" DrawAspect="Content" ObjectID="_1730761540" r:id="rId557"/>
        </w:object>
      </w:r>
      <w:r>
        <w:rPr>
          <w:lang w:val="uk-UA"/>
        </w:rPr>
        <w:t>.</w:t>
      </w:r>
    </w:p>
    <w:p w:rsidR="00D45616" w:rsidRDefault="00D45616" w:rsidP="00D45616">
      <w:pPr>
        <w:ind w:firstLine="708"/>
        <w:jc w:val="center"/>
        <w:rPr>
          <w:lang w:val="uk-UA"/>
        </w:rPr>
      </w:pPr>
    </w:p>
    <w:p w:rsidR="00D45616" w:rsidRDefault="00D45616" w:rsidP="00D45616">
      <w:pPr>
        <w:ind w:firstLine="708"/>
        <w:jc w:val="both"/>
        <w:rPr>
          <w:lang w:val="uk-UA"/>
        </w:rPr>
      </w:pPr>
      <w:r>
        <w:rPr>
          <w:lang w:val="uk-UA"/>
        </w:rPr>
        <w:t xml:space="preserve">За умовою завдання (з економічних міркувань) </w:t>
      </w:r>
      <w:r w:rsidRPr="00A85E63">
        <w:rPr>
          <w:position w:val="-6"/>
          <w:lang w:val="uk-UA"/>
        </w:rPr>
        <w:object w:dxaOrig="560" w:dyaOrig="279">
          <v:shape id="_x0000_i1314" type="#_x0000_t75" style="width:28.2pt;height:13.8pt" o:ole="">
            <v:imagedata r:id="rId533" o:title=""/>
          </v:shape>
          <o:OLEObject Type="Embed" ProgID="Equation.3" ShapeID="_x0000_i1314" DrawAspect="Content" ObjectID="_1730761541" r:id="rId558"/>
        </w:object>
      </w:r>
      <w:r>
        <w:rPr>
          <w:lang w:val="uk-UA"/>
        </w:rPr>
        <w:t xml:space="preserve">, </w:t>
      </w:r>
      <w:r w:rsidRPr="00A85E63">
        <w:rPr>
          <w:position w:val="-10"/>
          <w:lang w:val="uk-UA"/>
        </w:rPr>
        <w:object w:dxaOrig="580" w:dyaOrig="320">
          <v:shape id="_x0000_i1315" type="#_x0000_t75" style="width:28.8pt;height:16.2pt" o:ole="">
            <v:imagedata r:id="rId535" o:title=""/>
          </v:shape>
          <o:OLEObject Type="Embed" ProgID="Equation.3" ShapeID="_x0000_i1315" DrawAspect="Content" ObjectID="_1730761542" r:id="rId559"/>
        </w:object>
      </w:r>
      <w:r>
        <w:rPr>
          <w:lang w:val="uk-UA"/>
        </w:rPr>
        <w:t xml:space="preserve">, отже </w:t>
      </w:r>
      <w:r w:rsidRPr="00A85E63">
        <w:rPr>
          <w:position w:val="-6"/>
          <w:lang w:val="uk-UA"/>
        </w:rPr>
        <w:object w:dxaOrig="820" w:dyaOrig="279">
          <v:shape id="_x0000_i1316" type="#_x0000_t75" style="width:40.8pt;height:13.8pt" o:ole="">
            <v:imagedata r:id="rId560" o:title=""/>
          </v:shape>
          <o:OLEObject Type="Embed" ProgID="Equation.3" ShapeID="_x0000_i1316" DrawAspect="Content" ObjectID="_1730761543" r:id="rId561"/>
        </w:object>
      </w:r>
      <w:r>
        <w:rPr>
          <w:lang w:val="uk-UA"/>
        </w:rPr>
        <w:t xml:space="preserve"> - сторонній корінь. Знайдемо знак похідної другого порядку в критичній точці:</w:t>
      </w:r>
    </w:p>
    <w:p w:rsidR="00D45616" w:rsidRDefault="00D45616" w:rsidP="00D45616">
      <w:pPr>
        <w:ind w:firstLine="708"/>
        <w:jc w:val="both"/>
        <w:rPr>
          <w:lang w:val="uk-UA"/>
        </w:rPr>
      </w:pPr>
    </w:p>
    <w:p w:rsidR="00D45616" w:rsidRDefault="00D45616" w:rsidP="00D45616">
      <w:pPr>
        <w:ind w:firstLine="708"/>
        <w:jc w:val="center"/>
        <w:rPr>
          <w:lang w:val="uk-UA"/>
        </w:rPr>
      </w:pPr>
      <w:r w:rsidRPr="007E144C">
        <w:rPr>
          <w:position w:val="-28"/>
          <w:lang w:val="uk-UA"/>
        </w:rPr>
        <w:object w:dxaOrig="2620" w:dyaOrig="780">
          <v:shape id="_x0000_i1317" type="#_x0000_t75" style="width:130.8pt;height:39pt" o:ole="">
            <v:imagedata r:id="rId562" o:title=""/>
          </v:shape>
          <o:OLEObject Type="Embed" ProgID="Equation.3" ShapeID="_x0000_i1317" DrawAspect="Content" ObjectID="_1730761544" r:id="rId563"/>
        </w:object>
      </w:r>
      <w:r>
        <w:rPr>
          <w:lang w:val="uk-UA"/>
        </w:rPr>
        <w:t>.</w:t>
      </w:r>
    </w:p>
    <w:p w:rsidR="00D45616" w:rsidRDefault="00D45616" w:rsidP="00D45616">
      <w:pPr>
        <w:ind w:firstLine="708"/>
        <w:jc w:val="center"/>
        <w:rPr>
          <w:lang w:val="uk-UA"/>
        </w:rPr>
      </w:pPr>
      <w:r w:rsidRPr="00F75224">
        <w:rPr>
          <w:position w:val="-24"/>
          <w:lang w:val="uk-UA"/>
        </w:rPr>
        <w:object w:dxaOrig="1820" w:dyaOrig="620">
          <v:shape id="_x0000_i1318" type="#_x0000_t75" style="width:91.2pt;height:31.2pt" o:ole="">
            <v:imagedata r:id="rId564" o:title=""/>
          </v:shape>
          <o:OLEObject Type="Embed" ProgID="Equation.3" ShapeID="_x0000_i1318" DrawAspect="Content" ObjectID="_1730761545" r:id="rId565"/>
        </w:object>
      </w:r>
      <w:r>
        <w:rPr>
          <w:lang w:val="uk-UA"/>
        </w:rPr>
        <w:t>.</w:t>
      </w:r>
    </w:p>
    <w:p w:rsidR="00D45616" w:rsidRDefault="00D45616" w:rsidP="00D45616">
      <w:pPr>
        <w:ind w:firstLine="708"/>
        <w:jc w:val="both"/>
        <w:rPr>
          <w:lang w:val="uk-UA"/>
        </w:rPr>
      </w:pPr>
      <w:r>
        <w:rPr>
          <w:lang w:val="uk-UA"/>
        </w:rPr>
        <w:t xml:space="preserve">Отже, при </w:t>
      </w:r>
      <w:r w:rsidRPr="00A85E63">
        <w:rPr>
          <w:position w:val="-6"/>
          <w:lang w:val="uk-UA"/>
        </w:rPr>
        <w:object w:dxaOrig="660" w:dyaOrig="279">
          <v:shape id="_x0000_i1319" type="#_x0000_t75" style="width:33pt;height:13.8pt" o:ole="">
            <v:imagedata r:id="rId566" o:title=""/>
          </v:shape>
          <o:OLEObject Type="Embed" ProgID="Equation.3" ShapeID="_x0000_i1319" DrawAspect="Content" ObjectID="_1730761546" r:id="rId567"/>
        </w:object>
      </w:r>
      <w:r>
        <w:rPr>
          <w:lang w:val="uk-UA"/>
        </w:rPr>
        <w:t xml:space="preserve"> друга похідна додатна. А з другої ознаки дослідження функції на екстремум слідує, що в даній точці функція досягає мінімуму.</w:t>
      </w:r>
    </w:p>
    <w:p w:rsidR="00D45616" w:rsidRDefault="00D45616" w:rsidP="00D45616">
      <w:pPr>
        <w:ind w:firstLine="708"/>
        <w:jc w:val="both"/>
        <w:rPr>
          <w:lang w:val="uk-UA"/>
        </w:rPr>
      </w:pPr>
      <w:r>
        <w:rPr>
          <w:lang w:val="uk-UA"/>
        </w:rPr>
        <w:lastRenderedPageBreak/>
        <w:t xml:space="preserve">Враховуючи, що </w:t>
      </w:r>
      <w:r w:rsidRPr="00A85E63">
        <w:rPr>
          <w:position w:val="-6"/>
          <w:lang w:val="uk-UA"/>
        </w:rPr>
        <w:object w:dxaOrig="660" w:dyaOrig="279">
          <v:shape id="_x0000_i1320" type="#_x0000_t75" style="width:33pt;height:13.8pt" o:ole="">
            <v:imagedata r:id="rId566" o:title=""/>
          </v:shape>
          <o:OLEObject Type="Embed" ProgID="Equation.3" ShapeID="_x0000_i1320" DrawAspect="Content" ObjectID="_1730761547" r:id="rId568"/>
        </w:object>
      </w:r>
      <w:r>
        <w:rPr>
          <w:lang w:val="uk-UA"/>
        </w:rPr>
        <w:t xml:space="preserve"> знаходимо </w:t>
      </w:r>
    </w:p>
    <w:p w:rsidR="00D45616" w:rsidRDefault="00D45616" w:rsidP="00D45616">
      <w:pPr>
        <w:ind w:firstLine="708"/>
        <w:jc w:val="center"/>
        <w:rPr>
          <w:lang w:val="uk-UA"/>
        </w:rPr>
      </w:pPr>
      <w:r w:rsidRPr="00334279">
        <w:rPr>
          <w:position w:val="-24"/>
          <w:lang w:val="uk-UA"/>
        </w:rPr>
        <w:object w:dxaOrig="2000" w:dyaOrig="620">
          <v:shape id="_x0000_i1321" type="#_x0000_t75" style="width:100.2pt;height:31.2pt" o:ole="">
            <v:imagedata r:id="rId569" o:title=""/>
          </v:shape>
          <o:OLEObject Type="Embed" ProgID="Equation.3" ShapeID="_x0000_i1321" DrawAspect="Content" ObjectID="_1730761548" r:id="rId570"/>
        </w:object>
      </w:r>
      <w:r>
        <w:rPr>
          <w:lang w:val="uk-UA"/>
        </w:rPr>
        <w:t>.</w:t>
      </w:r>
    </w:p>
    <w:p w:rsidR="00D45616" w:rsidRDefault="00D45616" w:rsidP="00D45616">
      <w:pPr>
        <w:ind w:firstLine="708"/>
        <w:jc w:val="both"/>
        <w:rPr>
          <w:lang w:val="uk-UA"/>
        </w:rPr>
      </w:pPr>
      <w:r>
        <w:rPr>
          <w:lang w:val="uk-UA"/>
        </w:rPr>
        <w:t xml:space="preserve">Точка мінімуму функції має координати </w:t>
      </w:r>
      <w:r w:rsidRPr="0048300C">
        <w:rPr>
          <w:position w:val="-10"/>
          <w:lang w:val="uk-UA"/>
        </w:rPr>
        <w:object w:dxaOrig="720" w:dyaOrig="340">
          <v:shape id="_x0000_i1322" type="#_x0000_t75" style="width:36pt;height:16.8pt" o:ole="">
            <v:imagedata r:id="rId571" o:title=""/>
          </v:shape>
          <o:OLEObject Type="Embed" ProgID="Equation.3" ShapeID="_x0000_i1322" DrawAspect="Content" ObjectID="_1730761549" r:id="rId572"/>
        </w:object>
      </w:r>
      <w:r>
        <w:rPr>
          <w:lang w:val="uk-UA"/>
        </w:rPr>
        <w:t>, а мінімум функції витрат:</w:t>
      </w:r>
    </w:p>
    <w:p w:rsidR="00D45616" w:rsidRDefault="00D45616" w:rsidP="00D45616">
      <w:pPr>
        <w:ind w:firstLine="708"/>
        <w:jc w:val="center"/>
        <w:rPr>
          <w:lang w:val="uk-UA"/>
        </w:rPr>
      </w:pPr>
      <w:r w:rsidRPr="0048300C">
        <w:rPr>
          <w:position w:val="-10"/>
          <w:lang w:val="uk-UA"/>
        </w:rPr>
        <w:object w:dxaOrig="4880" w:dyaOrig="340">
          <v:shape id="_x0000_i1323" type="#_x0000_t75" style="width:244.2pt;height:16.8pt" o:ole="">
            <v:imagedata r:id="rId573" o:title=""/>
          </v:shape>
          <o:OLEObject Type="Embed" ProgID="Equation.3" ShapeID="_x0000_i1323" DrawAspect="Content" ObjectID="_1730761550" r:id="rId574"/>
        </w:object>
      </w:r>
      <w:r>
        <w:rPr>
          <w:lang w:val="uk-UA"/>
        </w:rPr>
        <w:t xml:space="preserve"> умов. грош. од.</w:t>
      </w:r>
    </w:p>
    <w:p w:rsidR="00D45616" w:rsidRDefault="00D45616" w:rsidP="00D45616">
      <w:pPr>
        <w:rPr>
          <w:lang w:val="uk-UA"/>
        </w:rPr>
      </w:pPr>
    </w:p>
    <w:p w:rsidR="00D45616" w:rsidRDefault="00D45616" w:rsidP="00D45616">
      <w:pPr>
        <w:rPr>
          <w:lang w:val="uk-UA"/>
        </w:rPr>
      </w:pPr>
      <w:r>
        <w:rPr>
          <w:lang w:val="uk-UA"/>
        </w:rPr>
        <w:t xml:space="preserve">Відповідь: </w:t>
      </w:r>
      <w:r w:rsidRPr="0048300C">
        <w:rPr>
          <w:position w:val="-10"/>
          <w:lang w:val="uk-UA"/>
        </w:rPr>
        <w:object w:dxaOrig="2220" w:dyaOrig="340">
          <v:shape id="_x0000_i1324" type="#_x0000_t75" style="width:111pt;height:16.8pt" o:ole="">
            <v:imagedata r:id="rId575" o:title=""/>
          </v:shape>
          <o:OLEObject Type="Embed" ProgID="Equation.3" ShapeID="_x0000_i1324" DrawAspect="Content" ObjectID="_1730761551" r:id="rId576"/>
        </w:object>
      </w:r>
      <w:r>
        <w:rPr>
          <w:lang w:val="uk-UA"/>
        </w:rPr>
        <w:t xml:space="preserve"> умов. грош. од.</w:t>
      </w:r>
    </w:p>
    <w:p w:rsidR="00D45616" w:rsidRDefault="00D45616" w:rsidP="00D45616">
      <w:pPr>
        <w:rPr>
          <w:lang w:val="uk-UA"/>
        </w:rPr>
      </w:pPr>
    </w:p>
    <w:p w:rsidR="00D45616" w:rsidRDefault="00D45616" w:rsidP="00D45616">
      <w:pPr>
        <w:rPr>
          <w:lang w:val="uk-UA"/>
        </w:rPr>
      </w:pPr>
    </w:p>
    <w:p w:rsidR="00D45616" w:rsidRDefault="00D45616" w:rsidP="00D45616">
      <w:pPr>
        <w:rPr>
          <w:lang w:val="uk-UA"/>
        </w:rPr>
      </w:pPr>
    </w:p>
    <w:p w:rsidR="00D45616" w:rsidRPr="00366CCE" w:rsidRDefault="00D45616" w:rsidP="00D45616">
      <w:pPr>
        <w:jc w:val="both"/>
        <w:rPr>
          <w:b/>
          <w:lang w:val="uk-UA"/>
        </w:rPr>
      </w:pPr>
      <w:r>
        <w:rPr>
          <w:b/>
          <w:lang w:val="uk-UA"/>
        </w:rPr>
        <w:t>Питання для самоконтролю</w:t>
      </w:r>
    </w:p>
    <w:p w:rsidR="00D45616" w:rsidRDefault="00D45616" w:rsidP="00D45616">
      <w:pPr>
        <w:jc w:val="both"/>
        <w:rPr>
          <w:lang w:val="uk-UA"/>
        </w:rPr>
      </w:pPr>
    </w:p>
    <w:p w:rsidR="00D45616" w:rsidRDefault="00D45616" w:rsidP="00D45616">
      <w:pPr>
        <w:jc w:val="both"/>
        <w:rPr>
          <w:lang w:val="uk-UA"/>
        </w:rPr>
      </w:pPr>
      <w:r w:rsidRPr="00A6098C">
        <w:rPr>
          <w:lang w:val="uk-UA"/>
        </w:rPr>
        <w:t>1.</w:t>
      </w:r>
      <w:r>
        <w:rPr>
          <w:lang w:val="uk-UA"/>
        </w:rPr>
        <w:t xml:space="preserve"> Сформулюйте поняття точок екстремуму (максимуму, мінімуму) функції двох змінних.</w:t>
      </w:r>
    </w:p>
    <w:p w:rsidR="00D45616" w:rsidRDefault="00D45616" w:rsidP="00D45616">
      <w:pPr>
        <w:jc w:val="both"/>
        <w:rPr>
          <w:lang w:val="uk-UA"/>
        </w:rPr>
      </w:pPr>
      <w:r>
        <w:rPr>
          <w:lang w:val="uk-UA"/>
        </w:rPr>
        <w:t>2. Вкажіть , чим відрізняються поняття «точки екстремуму» та екстремуми функції?</w:t>
      </w:r>
    </w:p>
    <w:p w:rsidR="00D45616" w:rsidRDefault="00D45616" w:rsidP="00D45616">
      <w:pPr>
        <w:jc w:val="both"/>
        <w:rPr>
          <w:lang w:val="uk-UA"/>
        </w:rPr>
      </w:pPr>
      <w:r>
        <w:rPr>
          <w:lang w:val="uk-UA"/>
        </w:rPr>
        <w:t>3. Сформулюйте означення критичних (стаціонарних) точок.</w:t>
      </w:r>
    </w:p>
    <w:p w:rsidR="00D45616" w:rsidRDefault="00D45616" w:rsidP="00D45616">
      <w:pPr>
        <w:jc w:val="both"/>
        <w:rPr>
          <w:lang w:val="uk-UA"/>
        </w:rPr>
      </w:pPr>
      <w:r>
        <w:rPr>
          <w:lang w:val="uk-UA"/>
        </w:rPr>
        <w:t>4. В чому полягають необхідні умови існування екстремуму?</w:t>
      </w:r>
    </w:p>
    <w:p w:rsidR="00D45616" w:rsidRDefault="00D45616" w:rsidP="00D45616">
      <w:pPr>
        <w:jc w:val="both"/>
        <w:rPr>
          <w:lang w:val="uk-UA"/>
        </w:rPr>
      </w:pPr>
      <w:r>
        <w:rPr>
          <w:lang w:val="uk-UA"/>
        </w:rPr>
        <w:t xml:space="preserve">5. Як формулюються достатні умови екстремуму функції двох змінних? </w:t>
      </w:r>
    </w:p>
    <w:p w:rsidR="00D45616" w:rsidRDefault="00D45616" w:rsidP="00D45616">
      <w:pPr>
        <w:jc w:val="both"/>
        <w:rPr>
          <w:lang w:val="uk-UA"/>
        </w:rPr>
      </w:pPr>
      <w:r>
        <w:rPr>
          <w:lang w:val="uk-UA"/>
        </w:rPr>
        <w:t>6. За яким алгоритмом досліджують функцію двох змінних на екстремум?</w:t>
      </w:r>
    </w:p>
    <w:p w:rsidR="00D45616" w:rsidRDefault="00D45616" w:rsidP="00D45616">
      <w:pPr>
        <w:jc w:val="both"/>
        <w:rPr>
          <w:lang w:val="uk-UA"/>
        </w:rPr>
      </w:pPr>
      <w:r>
        <w:rPr>
          <w:lang w:val="uk-UA"/>
        </w:rPr>
        <w:t>7. Опишіть покроково процес дослідження функції двох змінних на найбільше та найменше значення.</w:t>
      </w:r>
    </w:p>
    <w:p w:rsidR="00D45616" w:rsidRDefault="00D45616" w:rsidP="00D45616">
      <w:pPr>
        <w:jc w:val="both"/>
        <w:rPr>
          <w:lang w:val="uk-UA"/>
        </w:rPr>
      </w:pPr>
      <w:r>
        <w:rPr>
          <w:lang w:val="uk-UA"/>
        </w:rPr>
        <w:t>8. Що розуміють під поняттям умовного екстремуму функції двох змінних.</w:t>
      </w:r>
    </w:p>
    <w:p w:rsidR="00D45616" w:rsidRDefault="00D45616" w:rsidP="00D45616">
      <w:pPr>
        <w:jc w:val="both"/>
        <w:rPr>
          <w:lang w:val="uk-UA"/>
        </w:rPr>
      </w:pPr>
      <w:r>
        <w:rPr>
          <w:lang w:val="uk-UA"/>
        </w:rPr>
        <w:t>9. У чому полягає суть методу невизначених множників Лагранжа для дослідження функції двох змінних на умовний екстремум?</w:t>
      </w:r>
    </w:p>
    <w:p w:rsidR="00D45616" w:rsidRDefault="00D45616" w:rsidP="00D45616">
      <w:pPr>
        <w:jc w:val="both"/>
        <w:rPr>
          <w:lang w:val="uk-UA"/>
        </w:rPr>
      </w:pPr>
      <w:r>
        <w:rPr>
          <w:lang w:val="uk-UA"/>
        </w:rPr>
        <w:t>10. Поясніть, як використовують повний диференціал функції в наближених обчисленнях?</w:t>
      </w:r>
    </w:p>
    <w:p w:rsidR="00D45616" w:rsidRDefault="00D45616" w:rsidP="00D45616">
      <w:pPr>
        <w:jc w:val="both"/>
        <w:rPr>
          <w:lang w:val="uk-UA"/>
        </w:rPr>
      </w:pPr>
      <w:r>
        <w:rPr>
          <w:lang w:val="uk-UA"/>
        </w:rPr>
        <w:t>11. Сформулюйте математичні означення економічних понять «дохід», «витрати», «прибуток», «оптимальний прибуток».</w:t>
      </w:r>
    </w:p>
    <w:p w:rsidR="00D45616" w:rsidRPr="00D45616" w:rsidRDefault="00D45616">
      <w:pPr>
        <w:rPr>
          <w:sz w:val="28"/>
          <w:szCs w:val="28"/>
          <w:lang w:val="uk-UA"/>
        </w:rPr>
      </w:pPr>
    </w:p>
    <w:sectPr w:rsidR="00D45616" w:rsidRPr="00D45616" w:rsidSect="00B0712D">
      <w:pgSz w:w="11906" w:h="16838"/>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904E8B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DB20B59"/>
    <w:multiLevelType w:val="hybridMultilevel"/>
    <w:tmpl w:val="A688184E"/>
    <w:lvl w:ilvl="0" w:tplc="382656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0A9"/>
    <w:multiLevelType w:val="hybridMultilevel"/>
    <w:tmpl w:val="A8E6310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5B96CA0"/>
    <w:multiLevelType w:val="hybridMultilevel"/>
    <w:tmpl w:val="B2027C4C"/>
    <w:lvl w:ilvl="0" w:tplc="C052A850">
      <w:start w:val="1"/>
      <w:numFmt w:val="decimal"/>
      <w:lvlText w:val="%1)"/>
      <w:lvlJc w:val="left"/>
      <w:pPr>
        <w:tabs>
          <w:tab w:val="num" w:pos="510"/>
        </w:tabs>
        <w:ind w:left="510" w:hanging="360"/>
      </w:pPr>
      <w:rPr>
        <w:rFonts w:hint="default"/>
      </w:rPr>
    </w:lvl>
    <w:lvl w:ilvl="1" w:tplc="04190019" w:tentative="1">
      <w:start w:val="1"/>
      <w:numFmt w:val="lowerLetter"/>
      <w:lvlText w:val="%2."/>
      <w:lvlJc w:val="left"/>
      <w:pPr>
        <w:tabs>
          <w:tab w:val="num" w:pos="1230"/>
        </w:tabs>
        <w:ind w:left="1230" w:hanging="360"/>
      </w:pPr>
    </w:lvl>
    <w:lvl w:ilvl="2" w:tplc="0419001B" w:tentative="1">
      <w:start w:val="1"/>
      <w:numFmt w:val="lowerRoman"/>
      <w:lvlText w:val="%3."/>
      <w:lvlJc w:val="right"/>
      <w:pPr>
        <w:tabs>
          <w:tab w:val="num" w:pos="1950"/>
        </w:tabs>
        <w:ind w:left="1950" w:hanging="180"/>
      </w:pPr>
    </w:lvl>
    <w:lvl w:ilvl="3" w:tplc="0419000F" w:tentative="1">
      <w:start w:val="1"/>
      <w:numFmt w:val="decimal"/>
      <w:lvlText w:val="%4."/>
      <w:lvlJc w:val="left"/>
      <w:pPr>
        <w:tabs>
          <w:tab w:val="num" w:pos="2670"/>
        </w:tabs>
        <w:ind w:left="2670" w:hanging="360"/>
      </w:pPr>
    </w:lvl>
    <w:lvl w:ilvl="4" w:tplc="04190019" w:tentative="1">
      <w:start w:val="1"/>
      <w:numFmt w:val="lowerLetter"/>
      <w:lvlText w:val="%5."/>
      <w:lvlJc w:val="left"/>
      <w:pPr>
        <w:tabs>
          <w:tab w:val="num" w:pos="3390"/>
        </w:tabs>
        <w:ind w:left="3390" w:hanging="360"/>
      </w:pPr>
    </w:lvl>
    <w:lvl w:ilvl="5" w:tplc="0419001B" w:tentative="1">
      <w:start w:val="1"/>
      <w:numFmt w:val="lowerRoman"/>
      <w:lvlText w:val="%6."/>
      <w:lvlJc w:val="right"/>
      <w:pPr>
        <w:tabs>
          <w:tab w:val="num" w:pos="4110"/>
        </w:tabs>
        <w:ind w:left="4110" w:hanging="180"/>
      </w:pPr>
    </w:lvl>
    <w:lvl w:ilvl="6" w:tplc="0419000F" w:tentative="1">
      <w:start w:val="1"/>
      <w:numFmt w:val="decimal"/>
      <w:lvlText w:val="%7."/>
      <w:lvlJc w:val="left"/>
      <w:pPr>
        <w:tabs>
          <w:tab w:val="num" w:pos="4830"/>
        </w:tabs>
        <w:ind w:left="4830" w:hanging="360"/>
      </w:pPr>
    </w:lvl>
    <w:lvl w:ilvl="7" w:tplc="04190019" w:tentative="1">
      <w:start w:val="1"/>
      <w:numFmt w:val="lowerLetter"/>
      <w:lvlText w:val="%8."/>
      <w:lvlJc w:val="left"/>
      <w:pPr>
        <w:tabs>
          <w:tab w:val="num" w:pos="5550"/>
        </w:tabs>
        <w:ind w:left="5550" w:hanging="360"/>
      </w:pPr>
    </w:lvl>
    <w:lvl w:ilvl="8" w:tplc="0419001B" w:tentative="1">
      <w:start w:val="1"/>
      <w:numFmt w:val="lowerRoman"/>
      <w:lvlText w:val="%9."/>
      <w:lvlJc w:val="right"/>
      <w:pPr>
        <w:tabs>
          <w:tab w:val="num" w:pos="6270"/>
        </w:tabs>
        <w:ind w:left="6270" w:hanging="180"/>
      </w:pPr>
    </w:lvl>
  </w:abstractNum>
  <w:abstractNum w:abstractNumId="4" w15:restartNumberingAfterBreak="0">
    <w:nsid w:val="45B321EF"/>
    <w:multiLevelType w:val="hybridMultilevel"/>
    <w:tmpl w:val="87A447E2"/>
    <w:lvl w:ilvl="0" w:tplc="C6B83938">
      <w:start w:val="1"/>
      <w:numFmt w:val="decimal"/>
      <w:lvlText w:val="%1)"/>
      <w:lvlJc w:val="left"/>
      <w:pPr>
        <w:tabs>
          <w:tab w:val="num" w:pos="1728"/>
        </w:tabs>
        <w:ind w:left="1728" w:hanging="102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5" w15:restartNumberingAfterBreak="0">
    <w:nsid w:val="4A667616"/>
    <w:multiLevelType w:val="hybridMultilevel"/>
    <w:tmpl w:val="65643EA4"/>
    <w:lvl w:ilvl="0" w:tplc="CB8C46AE">
      <w:start w:val="1"/>
      <w:numFmt w:val="decimal"/>
      <w:lvlText w:val="%1)"/>
      <w:lvlJc w:val="left"/>
      <w:pPr>
        <w:tabs>
          <w:tab w:val="num" w:pos="720"/>
        </w:tabs>
        <w:ind w:left="720" w:hanging="360"/>
      </w:pPr>
      <w:rPr>
        <w:rFonts w:hint="default"/>
        <w:b w:val="0"/>
        <w:i w:val="0"/>
      </w:rPr>
    </w:lvl>
    <w:lvl w:ilvl="1" w:tplc="93FA66D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51CF2D6F"/>
    <w:multiLevelType w:val="hybridMultilevel"/>
    <w:tmpl w:val="14DEF192"/>
    <w:lvl w:ilvl="0" w:tplc="0419000F">
      <w:start w:val="1"/>
      <w:numFmt w:val="decimal"/>
      <w:lvlText w:val="%1."/>
      <w:lvlJc w:val="left"/>
      <w:pPr>
        <w:tabs>
          <w:tab w:val="num" w:pos="720"/>
        </w:tabs>
        <w:ind w:left="720" w:hanging="360"/>
      </w:pPr>
      <w:rPr>
        <w:rFonts w:hint="default"/>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567802F1"/>
    <w:multiLevelType w:val="hybridMultilevel"/>
    <w:tmpl w:val="118A23F4"/>
    <w:lvl w:ilvl="0" w:tplc="0422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062D90"/>
    <w:multiLevelType w:val="hybridMultilevel"/>
    <w:tmpl w:val="E16C9E8A"/>
    <w:lvl w:ilvl="0" w:tplc="E70A07B4">
      <w:start w:val="1"/>
      <w:numFmt w:val="bullet"/>
      <w:lvlText w:val="-"/>
      <w:lvlJc w:val="left"/>
      <w:pPr>
        <w:tabs>
          <w:tab w:val="num" w:pos="1065"/>
        </w:tabs>
        <w:ind w:left="1065" w:hanging="360"/>
      </w:pPr>
      <w:rPr>
        <w:rFonts w:ascii="Times New Roman" w:eastAsia="Times New Roman" w:hAnsi="Times New Roman" w:cs="Times New Roman" w:hint="default"/>
      </w:rPr>
    </w:lvl>
    <w:lvl w:ilvl="1" w:tplc="04190003">
      <w:start w:val="1"/>
      <w:numFmt w:val="bullet"/>
      <w:lvlText w:val="o"/>
      <w:lvlJc w:val="left"/>
      <w:pPr>
        <w:tabs>
          <w:tab w:val="num" w:pos="1785"/>
        </w:tabs>
        <w:ind w:left="1785" w:hanging="360"/>
      </w:pPr>
      <w:rPr>
        <w:rFonts w:ascii="Courier New" w:hAnsi="Courier New" w:cs="Courier New" w:hint="default"/>
      </w:rPr>
    </w:lvl>
    <w:lvl w:ilvl="2" w:tplc="04190005">
      <w:start w:val="1"/>
      <w:numFmt w:val="bullet"/>
      <w:lvlText w:val=""/>
      <w:lvlJc w:val="left"/>
      <w:pPr>
        <w:tabs>
          <w:tab w:val="num" w:pos="2505"/>
        </w:tabs>
        <w:ind w:left="2505" w:hanging="360"/>
      </w:pPr>
      <w:rPr>
        <w:rFonts w:ascii="Wingdings" w:hAnsi="Wingdings" w:hint="default"/>
      </w:rPr>
    </w:lvl>
    <w:lvl w:ilvl="3" w:tplc="04190001">
      <w:start w:val="1"/>
      <w:numFmt w:val="bullet"/>
      <w:lvlText w:val=""/>
      <w:lvlJc w:val="left"/>
      <w:pPr>
        <w:tabs>
          <w:tab w:val="num" w:pos="3225"/>
        </w:tabs>
        <w:ind w:left="3225" w:hanging="360"/>
      </w:pPr>
      <w:rPr>
        <w:rFonts w:ascii="Symbol" w:hAnsi="Symbol" w:hint="default"/>
      </w:rPr>
    </w:lvl>
    <w:lvl w:ilvl="4" w:tplc="04190003">
      <w:start w:val="1"/>
      <w:numFmt w:val="bullet"/>
      <w:lvlText w:val="o"/>
      <w:lvlJc w:val="left"/>
      <w:pPr>
        <w:tabs>
          <w:tab w:val="num" w:pos="3945"/>
        </w:tabs>
        <w:ind w:left="3945" w:hanging="360"/>
      </w:pPr>
      <w:rPr>
        <w:rFonts w:ascii="Courier New" w:hAnsi="Courier New" w:cs="Courier New" w:hint="default"/>
      </w:rPr>
    </w:lvl>
    <w:lvl w:ilvl="5" w:tplc="04190005">
      <w:start w:val="1"/>
      <w:numFmt w:val="bullet"/>
      <w:lvlText w:val=""/>
      <w:lvlJc w:val="left"/>
      <w:pPr>
        <w:tabs>
          <w:tab w:val="num" w:pos="4665"/>
        </w:tabs>
        <w:ind w:left="4665" w:hanging="360"/>
      </w:pPr>
      <w:rPr>
        <w:rFonts w:ascii="Wingdings" w:hAnsi="Wingdings" w:hint="default"/>
      </w:rPr>
    </w:lvl>
    <w:lvl w:ilvl="6" w:tplc="04190001">
      <w:start w:val="1"/>
      <w:numFmt w:val="bullet"/>
      <w:lvlText w:val=""/>
      <w:lvlJc w:val="left"/>
      <w:pPr>
        <w:tabs>
          <w:tab w:val="num" w:pos="5385"/>
        </w:tabs>
        <w:ind w:left="5385" w:hanging="360"/>
      </w:pPr>
      <w:rPr>
        <w:rFonts w:ascii="Symbol" w:hAnsi="Symbol" w:hint="default"/>
      </w:rPr>
    </w:lvl>
    <w:lvl w:ilvl="7" w:tplc="04190003">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9" w15:restartNumberingAfterBreak="0">
    <w:nsid w:val="5B61698A"/>
    <w:multiLevelType w:val="hybridMultilevel"/>
    <w:tmpl w:val="9350F50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615E18D9"/>
    <w:multiLevelType w:val="hybridMultilevel"/>
    <w:tmpl w:val="159E8B4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65FE0D87"/>
    <w:multiLevelType w:val="hybridMultilevel"/>
    <w:tmpl w:val="6E32E5BC"/>
    <w:lvl w:ilvl="0" w:tplc="0419000F">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677F404F"/>
    <w:multiLevelType w:val="hybridMultilevel"/>
    <w:tmpl w:val="69544BDC"/>
    <w:lvl w:ilvl="0" w:tplc="805EFEA4">
      <w:start w:val="1"/>
      <w:numFmt w:val="decimal"/>
      <w:lvlText w:val="%1)"/>
      <w:lvlJc w:val="left"/>
      <w:pPr>
        <w:tabs>
          <w:tab w:val="num" w:pos="960"/>
        </w:tabs>
        <w:ind w:left="960" w:hanging="60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687A4F68"/>
    <w:multiLevelType w:val="hybridMultilevel"/>
    <w:tmpl w:val="F1B0770A"/>
    <w:lvl w:ilvl="0" w:tplc="BE405324">
      <w:start w:val="1"/>
      <w:numFmt w:val="decimal"/>
      <w:lvlText w:val="%1)"/>
      <w:lvlJc w:val="left"/>
      <w:pPr>
        <w:tabs>
          <w:tab w:val="num" w:pos="1068"/>
        </w:tabs>
        <w:ind w:left="1068" w:hanging="360"/>
      </w:pPr>
      <w:rPr>
        <w:rFonts w:hint="default"/>
      </w:rPr>
    </w:lvl>
    <w:lvl w:ilvl="1" w:tplc="CF5EED6C">
      <w:start w:val="1"/>
      <w:numFmt w:val="decimal"/>
      <w:lvlText w:val="%2."/>
      <w:lvlJc w:val="left"/>
      <w:pPr>
        <w:tabs>
          <w:tab w:val="num" w:pos="1788"/>
        </w:tabs>
        <w:ind w:left="1788" w:hanging="360"/>
      </w:pPr>
      <w:rPr>
        <w:rFonts w:hint="default"/>
      </w:rPr>
    </w:lvl>
    <w:lvl w:ilvl="2" w:tplc="49687E42">
      <w:start w:val="2"/>
      <w:numFmt w:val="decimal"/>
      <w:lvlText w:val="%3"/>
      <w:lvlJc w:val="left"/>
      <w:pPr>
        <w:tabs>
          <w:tab w:val="num" w:pos="2688"/>
        </w:tabs>
        <w:ind w:left="2688" w:hanging="360"/>
      </w:pPr>
      <w:rPr>
        <w:rFonts w:hint="default"/>
      </w:r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4" w15:restartNumberingAfterBreak="0">
    <w:nsid w:val="78203FBF"/>
    <w:multiLevelType w:val="hybridMultilevel"/>
    <w:tmpl w:val="7376E646"/>
    <w:lvl w:ilvl="0" w:tplc="68D424AE">
      <w:start w:val="1"/>
      <w:numFmt w:val="decimal"/>
      <w:lvlText w:val="%1)"/>
      <w:lvlJc w:val="left"/>
      <w:pPr>
        <w:ind w:left="1743" w:hanging="1035"/>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3"/>
  </w:num>
  <w:num w:numId="2">
    <w:abstractNumId w:val="8"/>
  </w:num>
  <w:num w:numId="3">
    <w:abstractNumId w:val="5"/>
  </w:num>
  <w:num w:numId="4">
    <w:abstractNumId w:val="4"/>
  </w:num>
  <w:num w:numId="5">
    <w:abstractNumId w:val="10"/>
  </w:num>
  <w:num w:numId="6">
    <w:abstractNumId w:val="12"/>
  </w:num>
  <w:num w:numId="7">
    <w:abstractNumId w:val="2"/>
  </w:num>
  <w:num w:numId="8">
    <w:abstractNumId w:val="6"/>
  </w:num>
  <w:num w:numId="9">
    <w:abstractNumId w:val="11"/>
  </w:num>
  <w:num w:numId="10">
    <w:abstractNumId w:val="13"/>
  </w:num>
  <w:num w:numId="11">
    <w:abstractNumId w:val="9"/>
  </w:num>
  <w:num w:numId="12">
    <w:abstractNumId w:val="1"/>
  </w:num>
  <w:num w:numId="13">
    <w:abstractNumId w:val="14"/>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2D"/>
    <w:rsid w:val="00325501"/>
    <w:rsid w:val="00493DC6"/>
    <w:rsid w:val="00536EE6"/>
    <w:rsid w:val="006252AF"/>
    <w:rsid w:val="008A259C"/>
    <w:rsid w:val="00B0712D"/>
    <w:rsid w:val="00BD2A73"/>
    <w:rsid w:val="00C14253"/>
    <w:rsid w:val="00D45616"/>
    <w:rsid w:val="00E501C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ADB6A1-588E-49B2-A4DB-66B16663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sz w:val="24"/>
      <w:szCs w:val="24"/>
      <w:lang w:val="ru-RU" w:eastAsia="ru-RU"/>
    </w:rPr>
  </w:style>
  <w:style w:type="paragraph" w:styleId="1">
    <w:name w:val="heading 1"/>
    <w:basedOn w:val="a0"/>
    <w:next w:val="a0"/>
    <w:link w:val="10"/>
    <w:qFormat/>
    <w:rsid w:val="00D45616"/>
    <w:pPr>
      <w:keepNext/>
      <w:spacing w:line="480" w:lineRule="auto"/>
      <w:ind w:left="360"/>
      <w:jc w:val="both"/>
      <w:outlineLvl w:val="0"/>
    </w:pPr>
    <w:rPr>
      <w:sz w:val="28"/>
      <w:lang w:val="uk-UA"/>
    </w:rPr>
  </w:style>
  <w:style w:type="paragraph" w:styleId="2">
    <w:name w:val="heading 2"/>
    <w:basedOn w:val="a0"/>
    <w:next w:val="a0"/>
    <w:link w:val="20"/>
    <w:qFormat/>
    <w:rsid w:val="00D45616"/>
    <w:pPr>
      <w:keepNext/>
      <w:jc w:val="center"/>
      <w:outlineLvl w:val="1"/>
    </w:pPr>
    <w:rPr>
      <w:sz w:val="28"/>
      <w:lang w:val="uk-UA"/>
    </w:rPr>
  </w:style>
  <w:style w:type="paragraph" w:styleId="4">
    <w:name w:val="heading 4"/>
    <w:basedOn w:val="a0"/>
    <w:next w:val="a0"/>
    <w:qFormat/>
    <w:rsid w:val="00D45616"/>
    <w:pPr>
      <w:keepNext/>
      <w:spacing w:before="240" w:after="60"/>
      <w:outlineLvl w:val="3"/>
    </w:pPr>
    <w:rPr>
      <w:b/>
      <w:bCs/>
      <w:sz w:val="28"/>
      <w:szCs w:val="28"/>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customStyle="1" w:styleId="10">
    <w:name w:val="Заголовок 1 Знак"/>
    <w:link w:val="1"/>
    <w:rsid w:val="00D45616"/>
    <w:rPr>
      <w:sz w:val="28"/>
      <w:szCs w:val="24"/>
      <w:lang w:val="uk-UA" w:eastAsia="ru-RU" w:bidi="ar-SA"/>
    </w:rPr>
  </w:style>
  <w:style w:type="character" w:customStyle="1" w:styleId="20">
    <w:name w:val="Заголовок 2 Знак"/>
    <w:link w:val="2"/>
    <w:rsid w:val="00D45616"/>
    <w:rPr>
      <w:sz w:val="28"/>
      <w:szCs w:val="24"/>
      <w:lang w:val="uk-UA" w:eastAsia="ru-RU" w:bidi="ar-SA"/>
    </w:rPr>
  </w:style>
  <w:style w:type="paragraph" w:customStyle="1" w:styleId="Style2">
    <w:name w:val="Style2"/>
    <w:basedOn w:val="a0"/>
    <w:rsid w:val="00D45616"/>
    <w:pPr>
      <w:widowControl w:val="0"/>
      <w:autoSpaceDE w:val="0"/>
      <w:autoSpaceDN w:val="0"/>
      <w:adjustRightInd w:val="0"/>
    </w:pPr>
    <w:rPr>
      <w:rFonts w:ascii="Century Schoolbook" w:hAnsi="Century Schoolbook"/>
    </w:rPr>
  </w:style>
  <w:style w:type="paragraph" w:customStyle="1" w:styleId="Style3">
    <w:name w:val="Style3"/>
    <w:basedOn w:val="a0"/>
    <w:rsid w:val="00D45616"/>
    <w:pPr>
      <w:widowControl w:val="0"/>
      <w:autoSpaceDE w:val="0"/>
      <w:autoSpaceDN w:val="0"/>
      <w:adjustRightInd w:val="0"/>
      <w:spacing w:line="216" w:lineRule="exact"/>
      <w:ind w:firstLine="288"/>
      <w:jc w:val="both"/>
    </w:pPr>
    <w:rPr>
      <w:rFonts w:ascii="Century Schoolbook" w:hAnsi="Century Schoolbook"/>
    </w:rPr>
  </w:style>
  <w:style w:type="paragraph" w:customStyle="1" w:styleId="Style4">
    <w:name w:val="Style4"/>
    <w:basedOn w:val="a0"/>
    <w:rsid w:val="00D45616"/>
    <w:pPr>
      <w:widowControl w:val="0"/>
      <w:autoSpaceDE w:val="0"/>
      <w:autoSpaceDN w:val="0"/>
      <w:adjustRightInd w:val="0"/>
      <w:spacing w:line="254" w:lineRule="exact"/>
      <w:ind w:firstLine="283"/>
    </w:pPr>
    <w:rPr>
      <w:rFonts w:ascii="Century Schoolbook" w:hAnsi="Century Schoolbook"/>
    </w:rPr>
  </w:style>
  <w:style w:type="paragraph" w:customStyle="1" w:styleId="Style5">
    <w:name w:val="Style5"/>
    <w:basedOn w:val="a0"/>
    <w:rsid w:val="00D45616"/>
    <w:pPr>
      <w:widowControl w:val="0"/>
      <w:autoSpaceDE w:val="0"/>
      <w:autoSpaceDN w:val="0"/>
      <w:adjustRightInd w:val="0"/>
    </w:pPr>
    <w:rPr>
      <w:rFonts w:ascii="Century Schoolbook" w:hAnsi="Century Schoolbook"/>
    </w:rPr>
  </w:style>
  <w:style w:type="paragraph" w:customStyle="1" w:styleId="Style8">
    <w:name w:val="Style8"/>
    <w:basedOn w:val="a0"/>
    <w:rsid w:val="00D45616"/>
    <w:pPr>
      <w:widowControl w:val="0"/>
      <w:autoSpaceDE w:val="0"/>
      <w:autoSpaceDN w:val="0"/>
      <w:adjustRightInd w:val="0"/>
    </w:pPr>
    <w:rPr>
      <w:rFonts w:ascii="Century Schoolbook" w:hAnsi="Century Schoolbook"/>
    </w:rPr>
  </w:style>
  <w:style w:type="character" w:customStyle="1" w:styleId="FontStyle23">
    <w:name w:val="Font Style23"/>
    <w:rsid w:val="00D45616"/>
    <w:rPr>
      <w:rFonts w:ascii="Century Schoolbook" w:hAnsi="Century Schoolbook" w:cs="Century Schoolbook"/>
      <w:sz w:val="20"/>
      <w:szCs w:val="20"/>
    </w:rPr>
  </w:style>
  <w:style w:type="character" w:customStyle="1" w:styleId="FontStyle24">
    <w:name w:val="Font Style24"/>
    <w:rsid w:val="00D45616"/>
    <w:rPr>
      <w:rFonts w:ascii="Century Schoolbook" w:hAnsi="Century Schoolbook" w:cs="Century Schoolbook"/>
      <w:i/>
      <w:iCs/>
      <w:spacing w:val="10"/>
      <w:sz w:val="18"/>
      <w:szCs w:val="18"/>
    </w:rPr>
  </w:style>
  <w:style w:type="character" w:customStyle="1" w:styleId="FontStyle25">
    <w:name w:val="Font Style25"/>
    <w:rsid w:val="00D45616"/>
    <w:rPr>
      <w:rFonts w:ascii="Century Schoolbook" w:hAnsi="Century Schoolbook" w:cs="Century Schoolbook"/>
      <w:sz w:val="18"/>
      <w:szCs w:val="18"/>
    </w:rPr>
  </w:style>
  <w:style w:type="character" w:customStyle="1" w:styleId="FontStyle30">
    <w:name w:val="Font Style30"/>
    <w:rsid w:val="00D45616"/>
    <w:rPr>
      <w:rFonts w:ascii="Century Schoolbook" w:hAnsi="Century Schoolbook" w:cs="Century Schoolbook"/>
      <w:b/>
      <w:bCs/>
      <w:sz w:val="18"/>
      <w:szCs w:val="18"/>
    </w:rPr>
  </w:style>
  <w:style w:type="character" w:customStyle="1" w:styleId="FontStyle14">
    <w:name w:val="Font Style14"/>
    <w:rsid w:val="00D45616"/>
    <w:rPr>
      <w:rFonts w:ascii="Bookman Old Style" w:hAnsi="Bookman Old Style" w:cs="Bookman Old Style"/>
      <w:sz w:val="16"/>
      <w:szCs w:val="16"/>
    </w:rPr>
  </w:style>
  <w:style w:type="character" w:customStyle="1" w:styleId="FontStyle12">
    <w:name w:val="Font Style12"/>
    <w:rsid w:val="00D45616"/>
    <w:rPr>
      <w:rFonts w:ascii="Bookman Old Style" w:hAnsi="Bookman Old Style" w:cs="Bookman Old Style"/>
      <w:i/>
      <w:iCs/>
      <w:spacing w:val="10"/>
      <w:sz w:val="16"/>
      <w:szCs w:val="16"/>
    </w:rPr>
  </w:style>
  <w:style w:type="character" w:customStyle="1" w:styleId="FontStyle13">
    <w:name w:val="Font Style13"/>
    <w:rsid w:val="00D45616"/>
    <w:rPr>
      <w:rFonts w:ascii="Bookman Old Style" w:hAnsi="Bookman Old Style" w:cs="Bookman Old Style"/>
      <w:b/>
      <w:bCs/>
      <w:sz w:val="16"/>
      <w:szCs w:val="16"/>
    </w:rPr>
  </w:style>
  <w:style w:type="character" w:customStyle="1" w:styleId="FontStyle18">
    <w:name w:val="Font Style18"/>
    <w:rsid w:val="00D45616"/>
    <w:rPr>
      <w:rFonts w:ascii="Bookman Old Style" w:hAnsi="Bookman Old Style" w:cs="Bookman Old Style"/>
      <w:sz w:val="16"/>
      <w:szCs w:val="16"/>
    </w:rPr>
  </w:style>
  <w:style w:type="character" w:customStyle="1" w:styleId="FontStyle16">
    <w:name w:val="Font Style16"/>
    <w:rsid w:val="00D45616"/>
    <w:rPr>
      <w:rFonts w:ascii="Bookman Old Style" w:hAnsi="Bookman Old Style" w:cs="Bookman Old Style"/>
      <w:i/>
      <w:iCs/>
      <w:spacing w:val="10"/>
      <w:sz w:val="16"/>
      <w:szCs w:val="16"/>
    </w:rPr>
  </w:style>
  <w:style w:type="paragraph" w:customStyle="1" w:styleId="Style12">
    <w:name w:val="Style12"/>
    <w:basedOn w:val="a0"/>
    <w:rsid w:val="00D45616"/>
    <w:pPr>
      <w:widowControl w:val="0"/>
      <w:autoSpaceDE w:val="0"/>
      <w:autoSpaceDN w:val="0"/>
      <w:adjustRightInd w:val="0"/>
    </w:pPr>
    <w:rPr>
      <w:rFonts w:ascii="Bookman Old Style" w:hAnsi="Bookman Old Style"/>
    </w:rPr>
  </w:style>
  <w:style w:type="paragraph" w:customStyle="1" w:styleId="Style6">
    <w:name w:val="Style6"/>
    <w:basedOn w:val="a0"/>
    <w:rsid w:val="00D45616"/>
    <w:pPr>
      <w:widowControl w:val="0"/>
      <w:autoSpaceDE w:val="0"/>
      <w:autoSpaceDN w:val="0"/>
      <w:adjustRightInd w:val="0"/>
      <w:spacing w:line="259" w:lineRule="exact"/>
      <w:ind w:firstLine="278"/>
    </w:pPr>
    <w:rPr>
      <w:rFonts w:ascii="Bookman Old Style" w:hAnsi="Bookman Old Style"/>
    </w:rPr>
  </w:style>
  <w:style w:type="character" w:customStyle="1" w:styleId="FontStyle17">
    <w:name w:val="Font Style17"/>
    <w:rsid w:val="00D45616"/>
    <w:rPr>
      <w:rFonts w:ascii="Bookman Old Style" w:hAnsi="Bookman Old Style" w:cs="Bookman Old Style"/>
      <w:b/>
      <w:bCs/>
      <w:sz w:val="16"/>
      <w:szCs w:val="16"/>
    </w:rPr>
  </w:style>
  <w:style w:type="paragraph" w:customStyle="1" w:styleId="Style10">
    <w:name w:val="Style10"/>
    <w:basedOn w:val="a0"/>
    <w:rsid w:val="00D45616"/>
    <w:pPr>
      <w:widowControl w:val="0"/>
      <w:autoSpaceDE w:val="0"/>
      <w:autoSpaceDN w:val="0"/>
      <w:adjustRightInd w:val="0"/>
      <w:spacing w:line="202" w:lineRule="exact"/>
      <w:ind w:firstLine="442"/>
      <w:jc w:val="both"/>
    </w:pPr>
    <w:rPr>
      <w:rFonts w:ascii="Bookman Old Style" w:hAnsi="Bookman Old Style"/>
    </w:rPr>
  </w:style>
  <w:style w:type="paragraph" w:styleId="a4">
    <w:name w:val="List Paragraph"/>
    <w:basedOn w:val="a0"/>
    <w:qFormat/>
    <w:rsid w:val="00D45616"/>
    <w:pPr>
      <w:spacing w:after="200" w:line="276" w:lineRule="auto"/>
      <w:ind w:left="720"/>
      <w:contextualSpacing/>
    </w:pPr>
    <w:rPr>
      <w:rFonts w:ascii="Calibri" w:eastAsia="Calibri" w:hAnsi="Calibri"/>
      <w:sz w:val="22"/>
      <w:szCs w:val="22"/>
      <w:lang w:val="uk-UA" w:eastAsia="en-US"/>
    </w:rPr>
  </w:style>
  <w:style w:type="paragraph" w:styleId="a5">
    <w:name w:val="Body Text"/>
    <w:basedOn w:val="a0"/>
    <w:rsid w:val="00D45616"/>
    <w:rPr>
      <w:sz w:val="28"/>
      <w:lang w:val="uk-UA"/>
    </w:rPr>
  </w:style>
  <w:style w:type="paragraph" w:styleId="21">
    <w:name w:val="Body Text 2"/>
    <w:basedOn w:val="a0"/>
    <w:link w:val="22"/>
    <w:rsid w:val="00D45616"/>
    <w:pPr>
      <w:jc w:val="both"/>
    </w:pPr>
    <w:rPr>
      <w:sz w:val="28"/>
      <w:lang w:val="uk-UA"/>
    </w:rPr>
  </w:style>
  <w:style w:type="character" w:customStyle="1" w:styleId="22">
    <w:name w:val="Основний текст 2 Знак"/>
    <w:link w:val="21"/>
    <w:rsid w:val="00D45616"/>
    <w:rPr>
      <w:sz w:val="28"/>
      <w:szCs w:val="24"/>
      <w:lang w:val="uk-UA" w:eastAsia="ru-RU" w:bidi="ar-SA"/>
    </w:rPr>
  </w:style>
  <w:style w:type="paragraph" w:styleId="a6">
    <w:name w:val="Title"/>
    <w:basedOn w:val="a0"/>
    <w:link w:val="a7"/>
    <w:qFormat/>
    <w:rsid w:val="00D45616"/>
    <w:pPr>
      <w:spacing w:line="480" w:lineRule="auto"/>
      <w:jc w:val="center"/>
    </w:pPr>
    <w:rPr>
      <w:b/>
      <w:bCs/>
      <w:sz w:val="36"/>
      <w:lang w:val="uk-UA"/>
    </w:rPr>
  </w:style>
  <w:style w:type="character" w:customStyle="1" w:styleId="a7">
    <w:name w:val="Назва Знак"/>
    <w:link w:val="a6"/>
    <w:rsid w:val="00D45616"/>
    <w:rPr>
      <w:b/>
      <w:bCs/>
      <w:sz w:val="36"/>
      <w:szCs w:val="24"/>
      <w:lang w:val="uk-UA" w:eastAsia="ru-RU" w:bidi="ar-SA"/>
    </w:rPr>
  </w:style>
  <w:style w:type="paragraph" w:styleId="a8">
    <w:name w:val="Body Text Indent"/>
    <w:basedOn w:val="a0"/>
    <w:link w:val="a9"/>
    <w:rsid w:val="00D45616"/>
    <w:pPr>
      <w:ind w:firstLine="360"/>
      <w:jc w:val="both"/>
    </w:pPr>
    <w:rPr>
      <w:sz w:val="28"/>
      <w:lang w:val="uk-UA"/>
    </w:rPr>
  </w:style>
  <w:style w:type="character" w:customStyle="1" w:styleId="a9">
    <w:name w:val="Основний текст з відступом Знак"/>
    <w:link w:val="a8"/>
    <w:rsid w:val="00D45616"/>
    <w:rPr>
      <w:sz w:val="28"/>
      <w:szCs w:val="24"/>
      <w:lang w:val="uk-UA" w:eastAsia="ru-RU" w:bidi="ar-SA"/>
    </w:rPr>
  </w:style>
  <w:style w:type="paragraph" w:styleId="23">
    <w:name w:val="Body Text Indent 2"/>
    <w:basedOn w:val="a0"/>
    <w:link w:val="24"/>
    <w:rsid w:val="00D45616"/>
    <w:pPr>
      <w:ind w:left="1620" w:hanging="1620"/>
      <w:jc w:val="both"/>
    </w:pPr>
    <w:rPr>
      <w:sz w:val="28"/>
      <w:lang w:val="uk-UA"/>
    </w:rPr>
  </w:style>
  <w:style w:type="character" w:customStyle="1" w:styleId="24">
    <w:name w:val="Основний текст з відступом 2 Знак"/>
    <w:link w:val="23"/>
    <w:rsid w:val="00D45616"/>
    <w:rPr>
      <w:sz w:val="28"/>
      <w:szCs w:val="24"/>
      <w:lang w:val="uk-UA" w:eastAsia="ru-RU" w:bidi="ar-SA"/>
    </w:rPr>
  </w:style>
  <w:style w:type="paragraph" w:styleId="3">
    <w:name w:val="Body Text Indent 3"/>
    <w:basedOn w:val="a0"/>
    <w:link w:val="30"/>
    <w:rsid w:val="00D45616"/>
    <w:pPr>
      <w:spacing w:after="120"/>
      <w:ind w:left="283"/>
    </w:pPr>
    <w:rPr>
      <w:sz w:val="16"/>
      <w:szCs w:val="16"/>
    </w:rPr>
  </w:style>
  <w:style w:type="character" w:customStyle="1" w:styleId="30">
    <w:name w:val="Основний текст з відступом 3 Знак"/>
    <w:link w:val="3"/>
    <w:rsid w:val="00D45616"/>
    <w:rPr>
      <w:sz w:val="16"/>
      <w:szCs w:val="16"/>
      <w:lang w:val="ru-RU" w:eastAsia="ru-RU" w:bidi="ar-SA"/>
    </w:rPr>
  </w:style>
  <w:style w:type="paragraph" w:styleId="aa">
    <w:name w:val="footer"/>
    <w:basedOn w:val="a0"/>
    <w:link w:val="ab"/>
    <w:rsid w:val="00D45616"/>
    <w:pPr>
      <w:tabs>
        <w:tab w:val="center" w:pos="4677"/>
        <w:tab w:val="right" w:pos="9355"/>
      </w:tabs>
    </w:pPr>
  </w:style>
  <w:style w:type="character" w:customStyle="1" w:styleId="ab">
    <w:name w:val="Нижній колонтитул Знак"/>
    <w:link w:val="aa"/>
    <w:rsid w:val="00D45616"/>
    <w:rPr>
      <w:sz w:val="24"/>
      <w:szCs w:val="24"/>
      <w:lang w:val="ru-RU" w:eastAsia="ru-RU" w:bidi="ar-SA"/>
    </w:rPr>
  </w:style>
  <w:style w:type="character" w:styleId="ac">
    <w:name w:val="page number"/>
    <w:rsid w:val="00D45616"/>
  </w:style>
  <w:style w:type="character" w:customStyle="1" w:styleId="apple-converted-space">
    <w:name w:val="apple-converted-space"/>
    <w:rsid w:val="00D45616"/>
  </w:style>
  <w:style w:type="character" w:styleId="ad">
    <w:name w:val="Hyperlink"/>
    <w:unhideWhenUsed/>
    <w:rsid w:val="00D45616"/>
    <w:rPr>
      <w:color w:val="0000FF"/>
      <w:u w:val="single"/>
    </w:rPr>
  </w:style>
  <w:style w:type="paragraph" w:styleId="ae">
    <w:name w:val="Normal (Web)"/>
    <w:basedOn w:val="a0"/>
    <w:unhideWhenUsed/>
    <w:rsid w:val="00D45616"/>
    <w:pPr>
      <w:spacing w:before="100" w:beforeAutospacing="1" w:after="100" w:afterAutospacing="1"/>
    </w:pPr>
    <w:rPr>
      <w:lang w:val="uk-UA" w:eastAsia="uk-UA"/>
    </w:rPr>
  </w:style>
  <w:style w:type="paragraph" w:styleId="a">
    <w:name w:val="List Bullet"/>
    <w:basedOn w:val="a0"/>
    <w:rsid w:val="00D45616"/>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9.bin"/><Relationship Id="rId324" Type="http://schemas.openxmlformats.org/officeDocument/2006/relationships/oleObject" Target="embeddings/oleObject166.bin"/><Relationship Id="rId531" Type="http://schemas.openxmlformats.org/officeDocument/2006/relationships/image" Target="media/image254.wmf"/><Relationship Id="rId170" Type="http://schemas.openxmlformats.org/officeDocument/2006/relationships/image" Target="media/image79.wmf"/><Relationship Id="rId268" Type="http://schemas.openxmlformats.org/officeDocument/2006/relationships/oleObject" Target="embeddings/oleObject138.bin"/><Relationship Id="rId475" Type="http://schemas.openxmlformats.org/officeDocument/2006/relationships/oleObject" Target="embeddings/oleObject244.bin"/><Relationship Id="rId32" Type="http://schemas.openxmlformats.org/officeDocument/2006/relationships/image" Target="media/image13.wmf"/><Relationship Id="rId128" Type="http://schemas.openxmlformats.org/officeDocument/2006/relationships/image" Target="media/image58.wmf"/><Relationship Id="rId335" Type="http://schemas.openxmlformats.org/officeDocument/2006/relationships/image" Target="media/image160.wmf"/><Relationship Id="rId542" Type="http://schemas.openxmlformats.org/officeDocument/2006/relationships/image" Target="media/image259.wmf"/><Relationship Id="rId181" Type="http://schemas.openxmlformats.org/officeDocument/2006/relationships/oleObject" Target="embeddings/oleObject93.bin"/><Relationship Id="rId402" Type="http://schemas.openxmlformats.org/officeDocument/2006/relationships/oleObject" Target="embeddings/oleObject205.bin"/><Relationship Id="rId279" Type="http://schemas.openxmlformats.org/officeDocument/2006/relationships/image" Target="media/image132.wmf"/><Relationship Id="rId486" Type="http://schemas.openxmlformats.org/officeDocument/2006/relationships/image" Target="media/image233.wmf"/><Relationship Id="rId43" Type="http://schemas.openxmlformats.org/officeDocument/2006/relationships/image" Target="media/image18.wmf"/><Relationship Id="rId139" Type="http://schemas.openxmlformats.org/officeDocument/2006/relationships/oleObject" Target="embeddings/oleObject72.bin"/><Relationship Id="rId346" Type="http://schemas.openxmlformats.org/officeDocument/2006/relationships/oleObject" Target="embeddings/oleObject177.bin"/><Relationship Id="rId553" Type="http://schemas.openxmlformats.org/officeDocument/2006/relationships/oleObject" Target="embeddings/oleObject285.bin"/><Relationship Id="rId192" Type="http://schemas.openxmlformats.org/officeDocument/2006/relationships/image" Target="media/image90.wmf"/><Relationship Id="rId206" Type="http://schemas.openxmlformats.org/officeDocument/2006/relationships/oleObject" Target="embeddings/oleObject106.bin"/><Relationship Id="rId413" Type="http://schemas.openxmlformats.org/officeDocument/2006/relationships/image" Target="media/image199.wmf"/><Relationship Id="rId497" Type="http://schemas.openxmlformats.org/officeDocument/2006/relationships/oleObject" Target="embeddings/oleObject255.bin"/><Relationship Id="rId357" Type="http://schemas.openxmlformats.org/officeDocument/2006/relationships/image" Target="media/image171.wmf"/><Relationship Id="rId54" Type="http://schemas.openxmlformats.org/officeDocument/2006/relationships/image" Target="media/image23.wmf"/><Relationship Id="rId217" Type="http://schemas.openxmlformats.org/officeDocument/2006/relationships/image" Target="media/image102.wmf"/><Relationship Id="rId564" Type="http://schemas.openxmlformats.org/officeDocument/2006/relationships/image" Target="media/image269.wmf"/><Relationship Id="rId424" Type="http://schemas.openxmlformats.org/officeDocument/2006/relationships/oleObject" Target="embeddings/oleObject216.bin"/><Relationship Id="rId270" Type="http://schemas.openxmlformats.org/officeDocument/2006/relationships/oleObject" Target="embeddings/oleObject139.bin"/><Relationship Id="rId65" Type="http://schemas.openxmlformats.org/officeDocument/2006/relationships/oleObject" Target="embeddings/oleObject33.bin"/><Relationship Id="rId130" Type="http://schemas.openxmlformats.org/officeDocument/2006/relationships/image" Target="media/image59.wmf"/><Relationship Id="rId368" Type="http://schemas.openxmlformats.org/officeDocument/2006/relationships/oleObject" Target="embeddings/oleObject188.bin"/><Relationship Id="rId575" Type="http://schemas.openxmlformats.org/officeDocument/2006/relationships/image" Target="media/image274.wmf"/><Relationship Id="rId228" Type="http://schemas.openxmlformats.org/officeDocument/2006/relationships/oleObject" Target="embeddings/oleObject117.bin"/><Relationship Id="rId435" Type="http://schemas.openxmlformats.org/officeDocument/2006/relationships/image" Target="media/image210.wmf"/><Relationship Id="rId281" Type="http://schemas.openxmlformats.org/officeDocument/2006/relationships/image" Target="media/image133.wmf"/><Relationship Id="rId502" Type="http://schemas.openxmlformats.org/officeDocument/2006/relationships/image" Target="media/image241.wmf"/><Relationship Id="rId34" Type="http://schemas.openxmlformats.org/officeDocument/2006/relationships/image" Target="media/image14.wmf"/><Relationship Id="rId76" Type="http://schemas.openxmlformats.org/officeDocument/2006/relationships/image" Target="media/image34.wmf"/><Relationship Id="rId141" Type="http://schemas.openxmlformats.org/officeDocument/2006/relationships/oleObject" Target="embeddings/oleObject73.bin"/><Relationship Id="rId379" Type="http://schemas.openxmlformats.org/officeDocument/2006/relationships/image" Target="media/image182.wmf"/><Relationship Id="rId544" Type="http://schemas.openxmlformats.org/officeDocument/2006/relationships/image" Target="media/image260.wmf"/><Relationship Id="rId7" Type="http://schemas.openxmlformats.org/officeDocument/2006/relationships/image" Target="media/image2.wmf"/><Relationship Id="rId183" Type="http://schemas.openxmlformats.org/officeDocument/2006/relationships/oleObject" Target="embeddings/oleObject94.bin"/><Relationship Id="rId239" Type="http://schemas.openxmlformats.org/officeDocument/2006/relationships/image" Target="media/image113.wmf"/><Relationship Id="rId390" Type="http://schemas.openxmlformats.org/officeDocument/2006/relationships/oleObject" Target="embeddings/oleObject199.bin"/><Relationship Id="rId404" Type="http://schemas.openxmlformats.org/officeDocument/2006/relationships/oleObject" Target="embeddings/oleObject206.bin"/><Relationship Id="rId446" Type="http://schemas.openxmlformats.org/officeDocument/2006/relationships/oleObject" Target="embeddings/oleObject227.bin"/><Relationship Id="rId250" Type="http://schemas.openxmlformats.org/officeDocument/2006/relationships/oleObject" Target="embeddings/oleObject129.bin"/><Relationship Id="rId292" Type="http://schemas.openxmlformats.org/officeDocument/2006/relationships/oleObject" Target="embeddings/oleObject150.bin"/><Relationship Id="rId306" Type="http://schemas.openxmlformats.org/officeDocument/2006/relationships/oleObject" Target="embeddings/oleObject157.bin"/><Relationship Id="rId488" Type="http://schemas.openxmlformats.org/officeDocument/2006/relationships/image" Target="media/image234.wmf"/><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image" Target="media/image52.wmf"/><Relationship Id="rId348" Type="http://schemas.openxmlformats.org/officeDocument/2006/relationships/oleObject" Target="embeddings/oleObject178.bin"/><Relationship Id="rId513" Type="http://schemas.openxmlformats.org/officeDocument/2006/relationships/image" Target="media/image246.wmf"/><Relationship Id="rId555" Type="http://schemas.openxmlformats.org/officeDocument/2006/relationships/oleObject" Target="embeddings/oleObject286.bin"/><Relationship Id="rId152" Type="http://schemas.openxmlformats.org/officeDocument/2006/relationships/image" Target="media/image70.wmf"/><Relationship Id="rId194" Type="http://schemas.openxmlformats.org/officeDocument/2006/relationships/oleObject" Target="embeddings/oleObject100.bin"/><Relationship Id="rId208" Type="http://schemas.openxmlformats.org/officeDocument/2006/relationships/oleObject" Target="embeddings/oleObject107.bin"/><Relationship Id="rId415" Type="http://schemas.openxmlformats.org/officeDocument/2006/relationships/image" Target="media/image200.wmf"/><Relationship Id="rId457" Type="http://schemas.openxmlformats.org/officeDocument/2006/relationships/oleObject" Target="embeddings/oleObject234.bin"/><Relationship Id="rId261" Type="http://schemas.openxmlformats.org/officeDocument/2006/relationships/image" Target="media/image123.wmf"/><Relationship Id="rId499" Type="http://schemas.openxmlformats.org/officeDocument/2006/relationships/oleObject" Target="embeddings/oleObject256.bin"/><Relationship Id="rId14" Type="http://schemas.openxmlformats.org/officeDocument/2006/relationships/image" Target="media/image5.wmf"/><Relationship Id="rId56" Type="http://schemas.openxmlformats.org/officeDocument/2006/relationships/image" Target="media/image24.wmf"/><Relationship Id="rId317" Type="http://schemas.openxmlformats.org/officeDocument/2006/relationships/image" Target="media/image151.wmf"/><Relationship Id="rId359" Type="http://schemas.openxmlformats.org/officeDocument/2006/relationships/image" Target="media/image172.wmf"/><Relationship Id="rId524" Type="http://schemas.openxmlformats.org/officeDocument/2006/relationships/oleObject" Target="embeddings/oleObject270.bin"/><Relationship Id="rId566" Type="http://schemas.openxmlformats.org/officeDocument/2006/relationships/image" Target="media/image270.wmf"/><Relationship Id="rId98" Type="http://schemas.openxmlformats.org/officeDocument/2006/relationships/oleObject" Target="embeddings/oleObject49.bin"/><Relationship Id="rId121" Type="http://schemas.openxmlformats.org/officeDocument/2006/relationships/image" Target="media/image55.wmf"/><Relationship Id="rId163" Type="http://schemas.openxmlformats.org/officeDocument/2006/relationships/oleObject" Target="embeddings/oleObject84.bin"/><Relationship Id="rId219" Type="http://schemas.openxmlformats.org/officeDocument/2006/relationships/image" Target="media/image103.wmf"/><Relationship Id="rId370" Type="http://schemas.openxmlformats.org/officeDocument/2006/relationships/oleObject" Target="embeddings/oleObject189.bin"/><Relationship Id="rId426" Type="http://schemas.openxmlformats.org/officeDocument/2006/relationships/oleObject" Target="embeddings/oleObject217.bin"/><Relationship Id="rId230" Type="http://schemas.openxmlformats.org/officeDocument/2006/relationships/oleObject" Target="embeddings/oleObject118.bin"/><Relationship Id="rId468" Type="http://schemas.openxmlformats.org/officeDocument/2006/relationships/image" Target="media/image224.wmf"/><Relationship Id="rId25" Type="http://schemas.openxmlformats.org/officeDocument/2006/relationships/oleObject" Target="embeddings/oleObject11.bin"/><Relationship Id="rId67" Type="http://schemas.openxmlformats.org/officeDocument/2006/relationships/oleObject" Target="embeddings/oleObject34.bin"/><Relationship Id="rId272" Type="http://schemas.openxmlformats.org/officeDocument/2006/relationships/oleObject" Target="embeddings/oleObject140.bin"/><Relationship Id="rId328" Type="http://schemas.openxmlformats.org/officeDocument/2006/relationships/oleObject" Target="embeddings/oleObject168.bin"/><Relationship Id="rId535" Type="http://schemas.openxmlformats.org/officeDocument/2006/relationships/image" Target="media/image256.wmf"/><Relationship Id="rId577" Type="http://schemas.openxmlformats.org/officeDocument/2006/relationships/fontTable" Target="fontTable.xml"/><Relationship Id="rId132" Type="http://schemas.openxmlformats.org/officeDocument/2006/relationships/image" Target="media/image60.wmf"/><Relationship Id="rId174" Type="http://schemas.openxmlformats.org/officeDocument/2006/relationships/image" Target="media/image81.wmf"/><Relationship Id="rId381" Type="http://schemas.openxmlformats.org/officeDocument/2006/relationships/image" Target="media/image183.wmf"/><Relationship Id="rId241" Type="http://schemas.openxmlformats.org/officeDocument/2006/relationships/image" Target="media/image114.wmf"/><Relationship Id="rId437" Type="http://schemas.openxmlformats.org/officeDocument/2006/relationships/image" Target="media/image211.wmf"/><Relationship Id="rId479" Type="http://schemas.openxmlformats.org/officeDocument/2006/relationships/oleObject" Target="embeddings/oleObject246.bin"/><Relationship Id="rId36" Type="http://schemas.openxmlformats.org/officeDocument/2006/relationships/image" Target="media/image15.wmf"/><Relationship Id="rId283" Type="http://schemas.openxmlformats.org/officeDocument/2006/relationships/image" Target="media/image134.wmf"/><Relationship Id="rId339" Type="http://schemas.openxmlformats.org/officeDocument/2006/relationships/image" Target="media/image162.wmf"/><Relationship Id="rId490" Type="http://schemas.openxmlformats.org/officeDocument/2006/relationships/image" Target="media/image235.wmf"/><Relationship Id="rId504" Type="http://schemas.openxmlformats.org/officeDocument/2006/relationships/image" Target="media/image242.wmf"/><Relationship Id="rId546" Type="http://schemas.openxmlformats.org/officeDocument/2006/relationships/image" Target="media/image261.wmf"/><Relationship Id="rId78" Type="http://schemas.openxmlformats.org/officeDocument/2006/relationships/image" Target="media/image35.wmf"/><Relationship Id="rId101" Type="http://schemas.openxmlformats.org/officeDocument/2006/relationships/oleObject" Target="embeddings/oleObject50.bin"/><Relationship Id="rId143" Type="http://schemas.openxmlformats.org/officeDocument/2006/relationships/oleObject" Target="embeddings/oleObject74.bin"/><Relationship Id="rId185" Type="http://schemas.openxmlformats.org/officeDocument/2006/relationships/oleObject" Target="embeddings/oleObject95.bin"/><Relationship Id="rId350" Type="http://schemas.openxmlformats.org/officeDocument/2006/relationships/oleObject" Target="embeddings/oleObject179.bin"/><Relationship Id="rId406" Type="http://schemas.openxmlformats.org/officeDocument/2006/relationships/oleObject" Target="embeddings/oleObject207.bin"/><Relationship Id="rId9" Type="http://schemas.openxmlformats.org/officeDocument/2006/relationships/image" Target="media/image3.wmf"/><Relationship Id="rId210" Type="http://schemas.openxmlformats.org/officeDocument/2006/relationships/oleObject" Target="embeddings/oleObject108.bin"/><Relationship Id="rId392" Type="http://schemas.openxmlformats.org/officeDocument/2006/relationships/oleObject" Target="embeddings/oleObject200.bin"/><Relationship Id="rId448" Type="http://schemas.openxmlformats.org/officeDocument/2006/relationships/oleObject" Target="embeddings/oleObject228.bin"/><Relationship Id="rId252" Type="http://schemas.openxmlformats.org/officeDocument/2006/relationships/oleObject" Target="embeddings/oleObject130.bin"/><Relationship Id="rId294" Type="http://schemas.openxmlformats.org/officeDocument/2006/relationships/oleObject" Target="embeddings/oleObject151.bin"/><Relationship Id="rId308" Type="http://schemas.openxmlformats.org/officeDocument/2006/relationships/oleObject" Target="embeddings/oleObject158.bin"/><Relationship Id="rId515" Type="http://schemas.openxmlformats.org/officeDocument/2006/relationships/image" Target="media/image247.wmf"/><Relationship Id="rId47" Type="http://schemas.openxmlformats.org/officeDocument/2006/relationships/image" Target="media/image20.wmf"/><Relationship Id="rId89" Type="http://schemas.openxmlformats.org/officeDocument/2006/relationships/image" Target="media/image41.wmf"/><Relationship Id="rId112" Type="http://schemas.openxmlformats.org/officeDocument/2006/relationships/image" Target="media/image53.wmf"/><Relationship Id="rId154" Type="http://schemas.openxmlformats.org/officeDocument/2006/relationships/image" Target="media/image71.wmf"/><Relationship Id="rId361" Type="http://schemas.openxmlformats.org/officeDocument/2006/relationships/image" Target="media/image173.wmf"/><Relationship Id="rId557" Type="http://schemas.openxmlformats.org/officeDocument/2006/relationships/oleObject" Target="embeddings/oleObject287.bin"/><Relationship Id="rId196" Type="http://schemas.openxmlformats.org/officeDocument/2006/relationships/oleObject" Target="embeddings/oleObject101.bin"/><Relationship Id="rId417" Type="http://schemas.openxmlformats.org/officeDocument/2006/relationships/image" Target="media/image201.wmf"/><Relationship Id="rId459" Type="http://schemas.openxmlformats.org/officeDocument/2006/relationships/oleObject" Target="embeddings/oleObject235.bin"/><Relationship Id="rId16" Type="http://schemas.openxmlformats.org/officeDocument/2006/relationships/image" Target="media/image6.wmf"/><Relationship Id="rId221" Type="http://schemas.openxmlformats.org/officeDocument/2006/relationships/image" Target="media/image104.wmf"/><Relationship Id="rId263" Type="http://schemas.openxmlformats.org/officeDocument/2006/relationships/image" Target="media/image124.wmf"/><Relationship Id="rId319" Type="http://schemas.openxmlformats.org/officeDocument/2006/relationships/image" Target="media/image152.wmf"/><Relationship Id="rId470" Type="http://schemas.openxmlformats.org/officeDocument/2006/relationships/image" Target="media/image225.wmf"/><Relationship Id="rId526" Type="http://schemas.openxmlformats.org/officeDocument/2006/relationships/oleObject" Target="embeddings/oleObject271.bin"/><Relationship Id="rId58" Type="http://schemas.openxmlformats.org/officeDocument/2006/relationships/image" Target="media/image25.wmf"/><Relationship Id="rId123" Type="http://schemas.openxmlformats.org/officeDocument/2006/relationships/image" Target="media/image56.wmf"/><Relationship Id="rId330" Type="http://schemas.openxmlformats.org/officeDocument/2006/relationships/oleObject" Target="embeddings/oleObject169.bin"/><Relationship Id="rId568" Type="http://schemas.openxmlformats.org/officeDocument/2006/relationships/oleObject" Target="embeddings/oleObject294.bin"/><Relationship Id="rId165" Type="http://schemas.openxmlformats.org/officeDocument/2006/relationships/oleObject" Target="embeddings/oleObject85.bin"/><Relationship Id="rId372" Type="http://schemas.openxmlformats.org/officeDocument/2006/relationships/oleObject" Target="embeddings/oleObject190.bin"/><Relationship Id="rId428" Type="http://schemas.openxmlformats.org/officeDocument/2006/relationships/oleObject" Target="embeddings/oleObject218.bin"/><Relationship Id="rId232" Type="http://schemas.openxmlformats.org/officeDocument/2006/relationships/oleObject" Target="embeddings/oleObject119.bin"/><Relationship Id="rId274" Type="http://schemas.openxmlformats.org/officeDocument/2006/relationships/oleObject" Target="embeddings/oleObject141.bin"/><Relationship Id="rId481" Type="http://schemas.openxmlformats.org/officeDocument/2006/relationships/oleObject" Target="embeddings/oleObject247.bin"/><Relationship Id="rId27" Type="http://schemas.openxmlformats.org/officeDocument/2006/relationships/oleObject" Target="embeddings/oleObject12.bin"/><Relationship Id="rId69" Type="http://schemas.openxmlformats.org/officeDocument/2006/relationships/oleObject" Target="embeddings/oleObject35.bin"/><Relationship Id="rId134" Type="http://schemas.openxmlformats.org/officeDocument/2006/relationships/image" Target="media/image61.wmf"/><Relationship Id="rId537" Type="http://schemas.openxmlformats.org/officeDocument/2006/relationships/oleObject" Target="embeddings/oleObject277.bin"/><Relationship Id="rId80" Type="http://schemas.openxmlformats.org/officeDocument/2006/relationships/image" Target="media/image36.wmf"/><Relationship Id="rId176" Type="http://schemas.openxmlformats.org/officeDocument/2006/relationships/image" Target="media/image82.wmf"/><Relationship Id="rId341" Type="http://schemas.openxmlformats.org/officeDocument/2006/relationships/image" Target="media/image163.wmf"/><Relationship Id="rId383" Type="http://schemas.openxmlformats.org/officeDocument/2006/relationships/image" Target="media/image184.wmf"/><Relationship Id="rId439" Type="http://schemas.openxmlformats.org/officeDocument/2006/relationships/image" Target="media/image212.wmf"/><Relationship Id="rId201" Type="http://schemas.openxmlformats.org/officeDocument/2006/relationships/image" Target="media/image94.wmf"/><Relationship Id="rId243" Type="http://schemas.openxmlformats.org/officeDocument/2006/relationships/image" Target="media/image115.wmf"/><Relationship Id="rId285" Type="http://schemas.openxmlformats.org/officeDocument/2006/relationships/image" Target="media/image135.wmf"/><Relationship Id="rId450" Type="http://schemas.openxmlformats.org/officeDocument/2006/relationships/oleObject" Target="embeddings/oleObject229.bin"/><Relationship Id="rId506" Type="http://schemas.openxmlformats.org/officeDocument/2006/relationships/oleObject" Target="embeddings/oleObject260.bin"/><Relationship Id="rId38" Type="http://schemas.openxmlformats.org/officeDocument/2006/relationships/image" Target="media/image16.wmf"/><Relationship Id="rId103" Type="http://schemas.openxmlformats.org/officeDocument/2006/relationships/oleObject" Target="embeddings/oleObject51.bin"/><Relationship Id="rId310" Type="http://schemas.openxmlformats.org/officeDocument/2006/relationships/oleObject" Target="embeddings/oleObject159.bin"/><Relationship Id="rId492" Type="http://schemas.openxmlformats.org/officeDocument/2006/relationships/image" Target="media/image236.wmf"/><Relationship Id="rId548" Type="http://schemas.openxmlformats.org/officeDocument/2006/relationships/image" Target="media/image262.wmf"/><Relationship Id="rId91" Type="http://schemas.openxmlformats.org/officeDocument/2006/relationships/image" Target="media/image42.wmf"/><Relationship Id="rId145" Type="http://schemas.openxmlformats.org/officeDocument/2006/relationships/oleObject" Target="embeddings/oleObject75.bin"/><Relationship Id="rId187" Type="http://schemas.openxmlformats.org/officeDocument/2006/relationships/oleObject" Target="embeddings/oleObject96.bin"/><Relationship Id="rId352" Type="http://schemas.openxmlformats.org/officeDocument/2006/relationships/oleObject" Target="embeddings/oleObject180.bin"/><Relationship Id="rId394" Type="http://schemas.openxmlformats.org/officeDocument/2006/relationships/oleObject" Target="embeddings/oleObject201.bin"/><Relationship Id="rId408" Type="http://schemas.openxmlformats.org/officeDocument/2006/relationships/oleObject" Target="embeddings/oleObject208.bin"/><Relationship Id="rId212" Type="http://schemas.openxmlformats.org/officeDocument/2006/relationships/oleObject" Target="embeddings/oleObject109.bin"/><Relationship Id="rId254" Type="http://schemas.openxmlformats.org/officeDocument/2006/relationships/oleObject" Target="embeddings/oleObject131.bin"/><Relationship Id="rId49" Type="http://schemas.openxmlformats.org/officeDocument/2006/relationships/image" Target="media/image21.wmf"/><Relationship Id="rId114" Type="http://schemas.openxmlformats.org/officeDocument/2006/relationships/image" Target="media/image54.wmf"/><Relationship Id="rId296" Type="http://schemas.openxmlformats.org/officeDocument/2006/relationships/oleObject" Target="embeddings/oleObject152.bin"/><Relationship Id="rId461" Type="http://schemas.openxmlformats.org/officeDocument/2006/relationships/oleObject" Target="embeddings/oleObject237.bin"/><Relationship Id="rId517" Type="http://schemas.openxmlformats.org/officeDocument/2006/relationships/image" Target="media/image248.wmf"/><Relationship Id="rId559" Type="http://schemas.openxmlformats.org/officeDocument/2006/relationships/oleObject" Target="embeddings/oleObject289.bin"/><Relationship Id="rId60" Type="http://schemas.openxmlformats.org/officeDocument/2006/relationships/image" Target="media/image26.wmf"/><Relationship Id="rId156" Type="http://schemas.openxmlformats.org/officeDocument/2006/relationships/image" Target="media/image72.wmf"/><Relationship Id="rId198" Type="http://schemas.openxmlformats.org/officeDocument/2006/relationships/oleObject" Target="embeddings/oleObject102.bin"/><Relationship Id="rId321" Type="http://schemas.openxmlformats.org/officeDocument/2006/relationships/image" Target="media/image153.wmf"/><Relationship Id="rId363" Type="http://schemas.openxmlformats.org/officeDocument/2006/relationships/image" Target="media/image174.wmf"/><Relationship Id="rId419" Type="http://schemas.openxmlformats.org/officeDocument/2006/relationships/image" Target="media/image202.wmf"/><Relationship Id="rId570" Type="http://schemas.openxmlformats.org/officeDocument/2006/relationships/oleObject" Target="embeddings/oleObject295.bin"/><Relationship Id="rId223" Type="http://schemas.openxmlformats.org/officeDocument/2006/relationships/image" Target="media/image105.wmf"/><Relationship Id="rId430" Type="http://schemas.openxmlformats.org/officeDocument/2006/relationships/oleObject" Target="embeddings/oleObject219.bin"/><Relationship Id="rId18" Type="http://schemas.openxmlformats.org/officeDocument/2006/relationships/image" Target="media/image7.wmf"/><Relationship Id="rId265" Type="http://schemas.openxmlformats.org/officeDocument/2006/relationships/image" Target="media/image125.wmf"/><Relationship Id="rId472" Type="http://schemas.openxmlformats.org/officeDocument/2006/relationships/image" Target="media/image226.wmf"/><Relationship Id="rId528" Type="http://schemas.openxmlformats.org/officeDocument/2006/relationships/oleObject" Target="embeddings/oleObject272.bin"/><Relationship Id="rId125" Type="http://schemas.openxmlformats.org/officeDocument/2006/relationships/oleObject" Target="embeddings/oleObject65.bin"/><Relationship Id="rId167" Type="http://schemas.openxmlformats.org/officeDocument/2006/relationships/oleObject" Target="embeddings/oleObject86.bin"/><Relationship Id="rId332" Type="http://schemas.openxmlformats.org/officeDocument/2006/relationships/oleObject" Target="embeddings/oleObject170.bin"/><Relationship Id="rId374" Type="http://schemas.openxmlformats.org/officeDocument/2006/relationships/oleObject" Target="embeddings/oleObject191.bin"/><Relationship Id="rId71" Type="http://schemas.openxmlformats.org/officeDocument/2006/relationships/oleObject" Target="embeddings/oleObject36.bin"/><Relationship Id="rId234" Type="http://schemas.openxmlformats.org/officeDocument/2006/relationships/oleObject" Target="embeddings/oleObject120.bin"/><Relationship Id="rId2" Type="http://schemas.openxmlformats.org/officeDocument/2006/relationships/styles" Target="styles.xml"/><Relationship Id="rId29" Type="http://schemas.openxmlformats.org/officeDocument/2006/relationships/oleObject" Target="embeddings/oleObject14.bin"/><Relationship Id="rId276" Type="http://schemas.openxmlformats.org/officeDocument/2006/relationships/oleObject" Target="embeddings/oleObject142.bin"/><Relationship Id="rId441" Type="http://schemas.openxmlformats.org/officeDocument/2006/relationships/image" Target="media/image213.wmf"/><Relationship Id="rId483" Type="http://schemas.openxmlformats.org/officeDocument/2006/relationships/oleObject" Target="embeddings/oleObject248.bin"/><Relationship Id="rId539" Type="http://schemas.openxmlformats.org/officeDocument/2006/relationships/oleObject" Target="embeddings/oleObject278.bin"/><Relationship Id="rId40" Type="http://schemas.openxmlformats.org/officeDocument/2006/relationships/image" Target="media/image17.wmf"/><Relationship Id="rId136" Type="http://schemas.openxmlformats.org/officeDocument/2006/relationships/image" Target="media/image62.wmf"/><Relationship Id="rId178" Type="http://schemas.openxmlformats.org/officeDocument/2006/relationships/image" Target="media/image83.wmf"/><Relationship Id="rId301" Type="http://schemas.openxmlformats.org/officeDocument/2006/relationships/image" Target="media/image143.wmf"/><Relationship Id="rId343" Type="http://schemas.openxmlformats.org/officeDocument/2006/relationships/image" Target="media/image164.wmf"/><Relationship Id="rId550" Type="http://schemas.openxmlformats.org/officeDocument/2006/relationships/image" Target="media/image263.wmf"/><Relationship Id="rId82" Type="http://schemas.openxmlformats.org/officeDocument/2006/relationships/image" Target="media/image37.wmf"/><Relationship Id="rId203" Type="http://schemas.openxmlformats.org/officeDocument/2006/relationships/image" Target="media/image95.wmf"/><Relationship Id="rId385" Type="http://schemas.openxmlformats.org/officeDocument/2006/relationships/image" Target="media/image185.wmf"/><Relationship Id="rId245" Type="http://schemas.openxmlformats.org/officeDocument/2006/relationships/oleObject" Target="embeddings/oleObject126.bin"/><Relationship Id="rId287" Type="http://schemas.openxmlformats.org/officeDocument/2006/relationships/image" Target="media/image136.wmf"/><Relationship Id="rId410" Type="http://schemas.openxmlformats.org/officeDocument/2006/relationships/oleObject" Target="embeddings/oleObject209.bin"/><Relationship Id="rId452" Type="http://schemas.openxmlformats.org/officeDocument/2006/relationships/oleObject" Target="embeddings/oleObject231.bin"/><Relationship Id="rId494" Type="http://schemas.openxmlformats.org/officeDocument/2006/relationships/image" Target="media/image237.wmf"/><Relationship Id="rId508" Type="http://schemas.openxmlformats.org/officeDocument/2006/relationships/oleObject" Target="embeddings/oleObject261.bin"/><Relationship Id="rId105" Type="http://schemas.openxmlformats.org/officeDocument/2006/relationships/oleObject" Target="embeddings/oleObject52.bin"/><Relationship Id="rId147" Type="http://schemas.openxmlformats.org/officeDocument/2006/relationships/oleObject" Target="embeddings/oleObject76.bin"/><Relationship Id="rId312" Type="http://schemas.openxmlformats.org/officeDocument/2006/relationships/oleObject" Target="embeddings/oleObject160.bin"/><Relationship Id="rId354" Type="http://schemas.openxmlformats.org/officeDocument/2006/relationships/oleObject" Target="embeddings/oleObject181.bin"/><Relationship Id="rId51" Type="http://schemas.openxmlformats.org/officeDocument/2006/relationships/image" Target="media/image22.wmf"/><Relationship Id="rId93" Type="http://schemas.openxmlformats.org/officeDocument/2006/relationships/image" Target="media/image43.wmf"/><Relationship Id="rId189" Type="http://schemas.openxmlformats.org/officeDocument/2006/relationships/oleObject" Target="embeddings/oleObject97.bin"/><Relationship Id="rId396" Type="http://schemas.openxmlformats.org/officeDocument/2006/relationships/oleObject" Target="embeddings/oleObject202.bin"/><Relationship Id="rId561" Type="http://schemas.openxmlformats.org/officeDocument/2006/relationships/oleObject" Target="embeddings/oleObject290.bin"/><Relationship Id="rId214" Type="http://schemas.openxmlformats.org/officeDocument/2006/relationships/oleObject" Target="embeddings/oleObject110.bin"/><Relationship Id="rId256" Type="http://schemas.openxmlformats.org/officeDocument/2006/relationships/oleObject" Target="embeddings/oleObject132.bin"/><Relationship Id="rId298" Type="http://schemas.openxmlformats.org/officeDocument/2006/relationships/oleObject" Target="embeddings/oleObject153.bin"/><Relationship Id="rId421" Type="http://schemas.openxmlformats.org/officeDocument/2006/relationships/image" Target="media/image203.wmf"/><Relationship Id="rId463" Type="http://schemas.openxmlformats.org/officeDocument/2006/relationships/oleObject" Target="embeddings/oleObject238.bin"/><Relationship Id="rId519" Type="http://schemas.openxmlformats.org/officeDocument/2006/relationships/image" Target="media/image249.wmf"/><Relationship Id="rId116" Type="http://schemas.openxmlformats.org/officeDocument/2006/relationships/oleObject" Target="embeddings/oleObject58.bin"/><Relationship Id="rId158" Type="http://schemas.openxmlformats.org/officeDocument/2006/relationships/image" Target="media/image73.wmf"/><Relationship Id="rId323" Type="http://schemas.openxmlformats.org/officeDocument/2006/relationships/image" Target="media/image154.wmf"/><Relationship Id="rId530" Type="http://schemas.openxmlformats.org/officeDocument/2006/relationships/oleObject" Target="embeddings/oleObject273.bin"/><Relationship Id="rId20" Type="http://schemas.openxmlformats.org/officeDocument/2006/relationships/image" Target="media/image8.wmf"/><Relationship Id="rId62" Type="http://schemas.openxmlformats.org/officeDocument/2006/relationships/image" Target="media/image27.wmf"/><Relationship Id="rId365" Type="http://schemas.openxmlformats.org/officeDocument/2006/relationships/image" Target="media/image175.wmf"/><Relationship Id="rId572" Type="http://schemas.openxmlformats.org/officeDocument/2006/relationships/oleObject" Target="embeddings/oleObject296.bin"/><Relationship Id="rId225" Type="http://schemas.openxmlformats.org/officeDocument/2006/relationships/image" Target="media/image106.wmf"/><Relationship Id="rId267" Type="http://schemas.openxmlformats.org/officeDocument/2006/relationships/image" Target="media/image126.wmf"/><Relationship Id="rId432" Type="http://schemas.openxmlformats.org/officeDocument/2006/relationships/oleObject" Target="embeddings/oleObject220.bin"/><Relationship Id="rId474" Type="http://schemas.openxmlformats.org/officeDocument/2006/relationships/image" Target="media/image227.wmf"/><Relationship Id="rId127" Type="http://schemas.openxmlformats.org/officeDocument/2006/relationships/oleObject" Target="embeddings/oleObject66.bin"/><Relationship Id="rId31" Type="http://schemas.openxmlformats.org/officeDocument/2006/relationships/oleObject" Target="embeddings/oleObject15.bin"/><Relationship Id="rId73" Type="http://schemas.openxmlformats.org/officeDocument/2006/relationships/oleObject" Target="embeddings/oleObject37.bin"/><Relationship Id="rId169" Type="http://schemas.openxmlformats.org/officeDocument/2006/relationships/oleObject" Target="embeddings/oleObject87.bin"/><Relationship Id="rId334" Type="http://schemas.openxmlformats.org/officeDocument/2006/relationships/oleObject" Target="embeddings/oleObject171.bin"/><Relationship Id="rId376" Type="http://schemas.openxmlformats.org/officeDocument/2006/relationships/oleObject" Target="embeddings/oleObject192.bin"/><Relationship Id="rId541" Type="http://schemas.openxmlformats.org/officeDocument/2006/relationships/oleObject" Target="embeddings/oleObject279.bin"/><Relationship Id="rId4" Type="http://schemas.openxmlformats.org/officeDocument/2006/relationships/webSettings" Target="webSettings.xml"/><Relationship Id="rId180" Type="http://schemas.openxmlformats.org/officeDocument/2006/relationships/image" Target="media/image84.wmf"/><Relationship Id="rId236" Type="http://schemas.openxmlformats.org/officeDocument/2006/relationships/oleObject" Target="embeddings/oleObject121.bin"/><Relationship Id="rId278" Type="http://schemas.openxmlformats.org/officeDocument/2006/relationships/oleObject" Target="embeddings/oleObject143.bin"/><Relationship Id="rId401" Type="http://schemas.openxmlformats.org/officeDocument/2006/relationships/image" Target="media/image193.wmf"/><Relationship Id="rId443" Type="http://schemas.openxmlformats.org/officeDocument/2006/relationships/image" Target="media/image214.wmf"/><Relationship Id="rId303" Type="http://schemas.openxmlformats.org/officeDocument/2006/relationships/image" Target="media/image144.wmf"/><Relationship Id="rId485" Type="http://schemas.openxmlformats.org/officeDocument/2006/relationships/oleObject" Target="embeddings/oleObject249.bin"/><Relationship Id="rId42" Type="http://schemas.openxmlformats.org/officeDocument/2006/relationships/oleObject" Target="embeddings/oleObject21.bin"/><Relationship Id="rId84" Type="http://schemas.openxmlformats.org/officeDocument/2006/relationships/image" Target="media/image38.emf"/><Relationship Id="rId138" Type="http://schemas.openxmlformats.org/officeDocument/2006/relationships/image" Target="media/image63.wmf"/><Relationship Id="rId345" Type="http://schemas.openxmlformats.org/officeDocument/2006/relationships/image" Target="media/image165.wmf"/><Relationship Id="rId387" Type="http://schemas.openxmlformats.org/officeDocument/2006/relationships/image" Target="media/image186.wmf"/><Relationship Id="rId510" Type="http://schemas.openxmlformats.org/officeDocument/2006/relationships/oleObject" Target="embeddings/oleObject262.bin"/><Relationship Id="rId552" Type="http://schemas.openxmlformats.org/officeDocument/2006/relationships/image" Target="media/image264.wmf"/><Relationship Id="rId191" Type="http://schemas.openxmlformats.org/officeDocument/2006/relationships/oleObject" Target="embeddings/oleObject98.bin"/><Relationship Id="rId205" Type="http://schemas.openxmlformats.org/officeDocument/2006/relationships/image" Target="media/image96.wmf"/><Relationship Id="rId247" Type="http://schemas.openxmlformats.org/officeDocument/2006/relationships/image" Target="media/image116.wmf"/><Relationship Id="rId412" Type="http://schemas.openxmlformats.org/officeDocument/2006/relationships/oleObject" Target="embeddings/oleObject210.bin"/><Relationship Id="rId107" Type="http://schemas.openxmlformats.org/officeDocument/2006/relationships/oleObject" Target="embeddings/oleObject53.bin"/><Relationship Id="rId289" Type="http://schemas.openxmlformats.org/officeDocument/2006/relationships/image" Target="media/image137.wmf"/><Relationship Id="rId454" Type="http://schemas.openxmlformats.org/officeDocument/2006/relationships/oleObject" Target="embeddings/oleObject232.bin"/><Relationship Id="rId496" Type="http://schemas.openxmlformats.org/officeDocument/2006/relationships/image" Target="media/image238.wmf"/><Relationship Id="rId11" Type="http://schemas.openxmlformats.org/officeDocument/2006/relationships/image" Target="media/image4.wmf"/><Relationship Id="rId53" Type="http://schemas.openxmlformats.org/officeDocument/2006/relationships/oleObject" Target="embeddings/oleObject27.bin"/><Relationship Id="rId149" Type="http://schemas.openxmlformats.org/officeDocument/2006/relationships/oleObject" Target="embeddings/oleObject77.bin"/><Relationship Id="rId314" Type="http://schemas.openxmlformats.org/officeDocument/2006/relationships/oleObject" Target="embeddings/oleObject161.bin"/><Relationship Id="rId356" Type="http://schemas.openxmlformats.org/officeDocument/2006/relationships/oleObject" Target="embeddings/oleObject182.bin"/><Relationship Id="rId398" Type="http://schemas.openxmlformats.org/officeDocument/2006/relationships/oleObject" Target="embeddings/oleObject203.bin"/><Relationship Id="rId521" Type="http://schemas.openxmlformats.org/officeDocument/2006/relationships/oleObject" Target="embeddings/oleObject268.bin"/><Relationship Id="rId563" Type="http://schemas.openxmlformats.org/officeDocument/2006/relationships/oleObject" Target="embeddings/oleObject291.bin"/><Relationship Id="rId95" Type="http://schemas.openxmlformats.org/officeDocument/2006/relationships/image" Target="media/image44.wmf"/><Relationship Id="rId160" Type="http://schemas.openxmlformats.org/officeDocument/2006/relationships/image" Target="media/image74.wmf"/><Relationship Id="rId216" Type="http://schemas.openxmlformats.org/officeDocument/2006/relationships/oleObject" Target="embeddings/oleObject111.bin"/><Relationship Id="rId423" Type="http://schemas.openxmlformats.org/officeDocument/2006/relationships/image" Target="media/image204.wmf"/><Relationship Id="rId258" Type="http://schemas.openxmlformats.org/officeDocument/2006/relationships/oleObject" Target="embeddings/oleObject133.bin"/><Relationship Id="rId465" Type="http://schemas.openxmlformats.org/officeDocument/2006/relationships/oleObject" Target="embeddings/oleObject239.bin"/><Relationship Id="rId22" Type="http://schemas.openxmlformats.org/officeDocument/2006/relationships/image" Target="media/image9.wmf"/><Relationship Id="rId64" Type="http://schemas.openxmlformats.org/officeDocument/2006/relationships/image" Target="media/image28.wmf"/><Relationship Id="rId118" Type="http://schemas.openxmlformats.org/officeDocument/2006/relationships/oleObject" Target="embeddings/oleObject60.bin"/><Relationship Id="rId325" Type="http://schemas.openxmlformats.org/officeDocument/2006/relationships/image" Target="media/image155.wmf"/><Relationship Id="rId367" Type="http://schemas.openxmlformats.org/officeDocument/2006/relationships/image" Target="media/image176.wmf"/><Relationship Id="rId532" Type="http://schemas.openxmlformats.org/officeDocument/2006/relationships/oleObject" Target="embeddings/oleObject274.bin"/><Relationship Id="rId574" Type="http://schemas.openxmlformats.org/officeDocument/2006/relationships/oleObject" Target="embeddings/oleObject297.bin"/><Relationship Id="rId171" Type="http://schemas.openxmlformats.org/officeDocument/2006/relationships/oleObject" Target="embeddings/oleObject88.bin"/><Relationship Id="rId227" Type="http://schemas.openxmlformats.org/officeDocument/2006/relationships/image" Target="media/image107.wmf"/><Relationship Id="rId269" Type="http://schemas.openxmlformats.org/officeDocument/2006/relationships/image" Target="media/image127.wmf"/><Relationship Id="rId434" Type="http://schemas.openxmlformats.org/officeDocument/2006/relationships/oleObject" Target="embeddings/oleObject221.bin"/><Relationship Id="rId476" Type="http://schemas.openxmlformats.org/officeDocument/2006/relationships/image" Target="media/image228.wmf"/><Relationship Id="rId33" Type="http://schemas.openxmlformats.org/officeDocument/2006/relationships/oleObject" Target="embeddings/oleObject16.bin"/><Relationship Id="rId129" Type="http://schemas.openxmlformats.org/officeDocument/2006/relationships/oleObject" Target="embeddings/oleObject67.bin"/><Relationship Id="rId280" Type="http://schemas.openxmlformats.org/officeDocument/2006/relationships/oleObject" Target="embeddings/oleObject144.bin"/><Relationship Id="rId336" Type="http://schemas.openxmlformats.org/officeDocument/2006/relationships/oleObject" Target="embeddings/oleObject172.bin"/><Relationship Id="rId501" Type="http://schemas.openxmlformats.org/officeDocument/2006/relationships/oleObject" Target="embeddings/oleObject257.bin"/><Relationship Id="rId543" Type="http://schemas.openxmlformats.org/officeDocument/2006/relationships/oleObject" Target="embeddings/oleObject280.bin"/><Relationship Id="rId75" Type="http://schemas.openxmlformats.org/officeDocument/2006/relationships/oleObject" Target="embeddings/oleObject38.bin"/><Relationship Id="rId140" Type="http://schemas.openxmlformats.org/officeDocument/2006/relationships/image" Target="media/image64.wmf"/><Relationship Id="rId182" Type="http://schemas.openxmlformats.org/officeDocument/2006/relationships/image" Target="media/image85.wmf"/><Relationship Id="rId378" Type="http://schemas.openxmlformats.org/officeDocument/2006/relationships/oleObject" Target="embeddings/oleObject193.bin"/><Relationship Id="rId403" Type="http://schemas.openxmlformats.org/officeDocument/2006/relationships/image" Target="media/image194.wmf"/><Relationship Id="rId6" Type="http://schemas.openxmlformats.org/officeDocument/2006/relationships/oleObject" Target="embeddings/oleObject1.bin"/><Relationship Id="rId238" Type="http://schemas.openxmlformats.org/officeDocument/2006/relationships/oleObject" Target="embeddings/oleObject122.bin"/><Relationship Id="rId445" Type="http://schemas.openxmlformats.org/officeDocument/2006/relationships/image" Target="media/image215.wmf"/><Relationship Id="rId487" Type="http://schemas.openxmlformats.org/officeDocument/2006/relationships/oleObject" Target="embeddings/oleObject250.bin"/><Relationship Id="rId291" Type="http://schemas.openxmlformats.org/officeDocument/2006/relationships/image" Target="media/image138.wmf"/><Relationship Id="rId305" Type="http://schemas.openxmlformats.org/officeDocument/2006/relationships/image" Target="media/image145.wmf"/><Relationship Id="rId347" Type="http://schemas.openxmlformats.org/officeDocument/2006/relationships/image" Target="media/image166.wmf"/><Relationship Id="rId512" Type="http://schemas.openxmlformats.org/officeDocument/2006/relationships/oleObject" Target="embeddings/oleObject263.bin"/><Relationship Id="rId44" Type="http://schemas.openxmlformats.org/officeDocument/2006/relationships/oleObject" Target="embeddings/oleObject22.bin"/><Relationship Id="rId86" Type="http://schemas.openxmlformats.org/officeDocument/2006/relationships/oleObject" Target="embeddings/oleObject43.bin"/><Relationship Id="rId151" Type="http://schemas.openxmlformats.org/officeDocument/2006/relationships/oleObject" Target="embeddings/oleObject78.bin"/><Relationship Id="rId389" Type="http://schemas.openxmlformats.org/officeDocument/2006/relationships/image" Target="media/image187.wmf"/><Relationship Id="rId554" Type="http://schemas.openxmlformats.org/officeDocument/2006/relationships/image" Target="media/image265.wmf"/><Relationship Id="rId193" Type="http://schemas.openxmlformats.org/officeDocument/2006/relationships/oleObject" Target="embeddings/oleObject99.bin"/><Relationship Id="rId207" Type="http://schemas.openxmlformats.org/officeDocument/2006/relationships/image" Target="media/image97.wmf"/><Relationship Id="rId249" Type="http://schemas.openxmlformats.org/officeDocument/2006/relationships/image" Target="media/image117.wmf"/><Relationship Id="rId414" Type="http://schemas.openxmlformats.org/officeDocument/2006/relationships/oleObject" Target="embeddings/oleObject211.bin"/><Relationship Id="rId456" Type="http://schemas.openxmlformats.org/officeDocument/2006/relationships/image" Target="media/image219.wmf"/><Relationship Id="rId498" Type="http://schemas.openxmlformats.org/officeDocument/2006/relationships/image" Target="media/image239.wmf"/><Relationship Id="rId13" Type="http://schemas.openxmlformats.org/officeDocument/2006/relationships/oleObject" Target="embeddings/oleObject5.bin"/><Relationship Id="rId109" Type="http://schemas.openxmlformats.org/officeDocument/2006/relationships/oleObject" Target="embeddings/oleObject54.bin"/><Relationship Id="rId260" Type="http://schemas.openxmlformats.org/officeDocument/2006/relationships/oleObject" Target="embeddings/oleObject134.bin"/><Relationship Id="rId316" Type="http://schemas.openxmlformats.org/officeDocument/2006/relationships/oleObject" Target="embeddings/oleObject162.bin"/><Relationship Id="rId523" Type="http://schemas.openxmlformats.org/officeDocument/2006/relationships/image" Target="media/image250.wmf"/><Relationship Id="rId55" Type="http://schemas.openxmlformats.org/officeDocument/2006/relationships/oleObject" Target="embeddings/oleObject28.bin"/><Relationship Id="rId97" Type="http://schemas.openxmlformats.org/officeDocument/2006/relationships/image" Target="media/image45.wmf"/><Relationship Id="rId120" Type="http://schemas.openxmlformats.org/officeDocument/2006/relationships/oleObject" Target="embeddings/oleObject62.bin"/><Relationship Id="rId358" Type="http://schemas.openxmlformats.org/officeDocument/2006/relationships/oleObject" Target="embeddings/oleObject183.bin"/><Relationship Id="rId565" Type="http://schemas.openxmlformats.org/officeDocument/2006/relationships/oleObject" Target="embeddings/oleObject292.bin"/><Relationship Id="rId162" Type="http://schemas.openxmlformats.org/officeDocument/2006/relationships/image" Target="media/image75.wmf"/><Relationship Id="rId218" Type="http://schemas.openxmlformats.org/officeDocument/2006/relationships/oleObject" Target="embeddings/oleObject112.bin"/><Relationship Id="rId425" Type="http://schemas.openxmlformats.org/officeDocument/2006/relationships/image" Target="media/image205.wmf"/><Relationship Id="rId467" Type="http://schemas.openxmlformats.org/officeDocument/2006/relationships/oleObject" Target="embeddings/oleObject240.bin"/><Relationship Id="rId271" Type="http://schemas.openxmlformats.org/officeDocument/2006/relationships/image" Target="media/image128.wmf"/><Relationship Id="rId24" Type="http://schemas.openxmlformats.org/officeDocument/2006/relationships/image" Target="media/image10.wmf"/><Relationship Id="rId66" Type="http://schemas.openxmlformats.org/officeDocument/2006/relationships/image" Target="media/image29.wmf"/><Relationship Id="rId131" Type="http://schemas.openxmlformats.org/officeDocument/2006/relationships/oleObject" Target="embeddings/oleObject68.bin"/><Relationship Id="rId327" Type="http://schemas.openxmlformats.org/officeDocument/2006/relationships/image" Target="media/image156.wmf"/><Relationship Id="rId369" Type="http://schemas.openxmlformats.org/officeDocument/2006/relationships/image" Target="media/image177.wmf"/><Relationship Id="rId534" Type="http://schemas.openxmlformats.org/officeDocument/2006/relationships/oleObject" Target="embeddings/oleObject275.bin"/><Relationship Id="rId576" Type="http://schemas.openxmlformats.org/officeDocument/2006/relationships/oleObject" Target="embeddings/oleObject298.bin"/><Relationship Id="rId173" Type="http://schemas.openxmlformats.org/officeDocument/2006/relationships/oleObject" Target="embeddings/oleObject89.bin"/><Relationship Id="rId229" Type="http://schemas.openxmlformats.org/officeDocument/2006/relationships/image" Target="media/image108.wmf"/><Relationship Id="rId380" Type="http://schemas.openxmlformats.org/officeDocument/2006/relationships/oleObject" Target="embeddings/oleObject194.bin"/><Relationship Id="rId436" Type="http://schemas.openxmlformats.org/officeDocument/2006/relationships/oleObject" Target="embeddings/oleObject222.bin"/><Relationship Id="rId240" Type="http://schemas.openxmlformats.org/officeDocument/2006/relationships/oleObject" Target="embeddings/oleObject123.bin"/><Relationship Id="rId478" Type="http://schemas.openxmlformats.org/officeDocument/2006/relationships/image" Target="media/image229.wmf"/><Relationship Id="rId35" Type="http://schemas.openxmlformats.org/officeDocument/2006/relationships/oleObject" Target="embeddings/oleObject17.bin"/><Relationship Id="rId77" Type="http://schemas.openxmlformats.org/officeDocument/2006/relationships/oleObject" Target="embeddings/oleObject39.bin"/><Relationship Id="rId100" Type="http://schemas.openxmlformats.org/officeDocument/2006/relationships/image" Target="media/image47.wmf"/><Relationship Id="rId282" Type="http://schemas.openxmlformats.org/officeDocument/2006/relationships/oleObject" Target="embeddings/oleObject145.bin"/><Relationship Id="rId338" Type="http://schemas.openxmlformats.org/officeDocument/2006/relationships/oleObject" Target="embeddings/oleObject173.bin"/><Relationship Id="rId503" Type="http://schemas.openxmlformats.org/officeDocument/2006/relationships/oleObject" Target="embeddings/oleObject258.bin"/><Relationship Id="rId545" Type="http://schemas.openxmlformats.org/officeDocument/2006/relationships/oleObject" Target="embeddings/oleObject281.bin"/><Relationship Id="rId8" Type="http://schemas.openxmlformats.org/officeDocument/2006/relationships/oleObject" Target="embeddings/oleObject2.bin"/><Relationship Id="rId142" Type="http://schemas.openxmlformats.org/officeDocument/2006/relationships/image" Target="media/image65.wmf"/><Relationship Id="rId184" Type="http://schemas.openxmlformats.org/officeDocument/2006/relationships/image" Target="media/image86.wmf"/><Relationship Id="rId391" Type="http://schemas.openxmlformats.org/officeDocument/2006/relationships/image" Target="media/image188.wmf"/><Relationship Id="rId405" Type="http://schemas.openxmlformats.org/officeDocument/2006/relationships/image" Target="media/image195.wmf"/><Relationship Id="rId447" Type="http://schemas.openxmlformats.org/officeDocument/2006/relationships/image" Target="media/image216.wmf"/><Relationship Id="rId251" Type="http://schemas.openxmlformats.org/officeDocument/2006/relationships/image" Target="media/image118.wmf"/><Relationship Id="rId489" Type="http://schemas.openxmlformats.org/officeDocument/2006/relationships/oleObject" Target="embeddings/oleObject251.bin"/><Relationship Id="rId46" Type="http://schemas.openxmlformats.org/officeDocument/2006/relationships/oleObject" Target="embeddings/oleObject23.bin"/><Relationship Id="rId293" Type="http://schemas.openxmlformats.org/officeDocument/2006/relationships/image" Target="media/image139.wmf"/><Relationship Id="rId307" Type="http://schemas.openxmlformats.org/officeDocument/2006/relationships/image" Target="media/image146.wmf"/><Relationship Id="rId349" Type="http://schemas.openxmlformats.org/officeDocument/2006/relationships/image" Target="media/image167.wmf"/><Relationship Id="rId514" Type="http://schemas.openxmlformats.org/officeDocument/2006/relationships/oleObject" Target="embeddings/oleObject264.bin"/><Relationship Id="rId556" Type="http://schemas.openxmlformats.org/officeDocument/2006/relationships/image" Target="media/image266.wmf"/><Relationship Id="rId88" Type="http://schemas.openxmlformats.org/officeDocument/2006/relationships/oleObject" Target="embeddings/oleObject44.bin"/><Relationship Id="rId111" Type="http://schemas.openxmlformats.org/officeDocument/2006/relationships/oleObject" Target="embeddings/oleObject55.bin"/><Relationship Id="rId153" Type="http://schemas.openxmlformats.org/officeDocument/2006/relationships/oleObject" Target="embeddings/oleObject79.bin"/><Relationship Id="rId195" Type="http://schemas.openxmlformats.org/officeDocument/2006/relationships/image" Target="media/image91.wmf"/><Relationship Id="rId209" Type="http://schemas.openxmlformats.org/officeDocument/2006/relationships/image" Target="media/image98.wmf"/><Relationship Id="rId360" Type="http://schemas.openxmlformats.org/officeDocument/2006/relationships/oleObject" Target="embeddings/oleObject184.bin"/><Relationship Id="rId416" Type="http://schemas.openxmlformats.org/officeDocument/2006/relationships/oleObject" Target="embeddings/oleObject212.bin"/><Relationship Id="rId220" Type="http://schemas.openxmlformats.org/officeDocument/2006/relationships/oleObject" Target="embeddings/oleObject113.bin"/><Relationship Id="rId458" Type="http://schemas.openxmlformats.org/officeDocument/2006/relationships/image" Target="media/image220.wmf"/><Relationship Id="rId15" Type="http://schemas.openxmlformats.org/officeDocument/2006/relationships/oleObject" Target="embeddings/oleObject6.bin"/><Relationship Id="rId57" Type="http://schemas.openxmlformats.org/officeDocument/2006/relationships/oleObject" Target="embeddings/oleObject29.bin"/><Relationship Id="rId262" Type="http://schemas.openxmlformats.org/officeDocument/2006/relationships/oleObject" Target="embeddings/oleObject135.bin"/><Relationship Id="rId318" Type="http://schemas.openxmlformats.org/officeDocument/2006/relationships/oleObject" Target="embeddings/oleObject163.bin"/><Relationship Id="rId525" Type="http://schemas.openxmlformats.org/officeDocument/2006/relationships/image" Target="media/image251.wmf"/><Relationship Id="rId567" Type="http://schemas.openxmlformats.org/officeDocument/2006/relationships/oleObject" Target="embeddings/oleObject293.bin"/><Relationship Id="rId99" Type="http://schemas.openxmlformats.org/officeDocument/2006/relationships/image" Target="media/image46.emf"/><Relationship Id="rId122" Type="http://schemas.openxmlformats.org/officeDocument/2006/relationships/oleObject" Target="embeddings/oleObject63.bin"/><Relationship Id="rId164" Type="http://schemas.openxmlformats.org/officeDocument/2006/relationships/image" Target="media/image76.wmf"/><Relationship Id="rId371" Type="http://schemas.openxmlformats.org/officeDocument/2006/relationships/image" Target="media/image178.wmf"/><Relationship Id="rId427" Type="http://schemas.openxmlformats.org/officeDocument/2006/relationships/image" Target="media/image206.wmf"/><Relationship Id="rId469" Type="http://schemas.openxmlformats.org/officeDocument/2006/relationships/oleObject" Target="embeddings/oleObject241.bin"/><Relationship Id="rId26" Type="http://schemas.openxmlformats.org/officeDocument/2006/relationships/image" Target="media/image11.wmf"/><Relationship Id="rId231" Type="http://schemas.openxmlformats.org/officeDocument/2006/relationships/image" Target="media/image109.wmf"/><Relationship Id="rId273" Type="http://schemas.openxmlformats.org/officeDocument/2006/relationships/image" Target="media/image129.wmf"/><Relationship Id="rId329" Type="http://schemas.openxmlformats.org/officeDocument/2006/relationships/image" Target="media/image157.wmf"/><Relationship Id="rId480" Type="http://schemas.openxmlformats.org/officeDocument/2006/relationships/image" Target="media/image230.wmf"/><Relationship Id="rId536" Type="http://schemas.openxmlformats.org/officeDocument/2006/relationships/oleObject" Target="embeddings/oleObject276.bin"/><Relationship Id="rId68" Type="http://schemas.openxmlformats.org/officeDocument/2006/relationships/image" Target="media/image30.wmf"/><Relationship Id="rId133" Type="http://schemas.openxmlformats.org/officeDocument/2006/relationships/oleObject" Target="embeddings/oleObject69.bin"/><Relationship Id="rId175" Type="http://schemas.openxmlformats.org/officeDocument/2006/relationships/oleObject" Target="embeddings/oleObject90.bin"/><Relationship Id="rId340" Type="http://schemas.openxmlformats.org/officeDocument/2006/relationships/oleObject" Target="embeddings/oleObject174.bin"/><Relationship Id="rId578" Type="http://schemas.openxmlformats.org/officeDocument/2006/relationships/theme" Target="theme/theme1.xml"/><Relationship Id="rId200" Type="http://schemas.openxmlformats.org/officeDocument/2006/relationships/oleObject" Target="embeddings/oleObject103.bin"/><Relationship Id="rId382" Type="http://schemas.openxmlformats.org/officeDocument/2006/relationships/oleObject" Target="embeddings/oleObject195.bin"/><Relationship Id="rId438" Type="http://schemas.openxmlformats.org/officeDocument/2006/relationships/oleObject" Target="embeddings/oleObject223.bin"/><Relationship Id="rId242" Type="http://schemas.openxmlformats.org/officeDocument/2006/relationships/oleObject" Target="embeddings/oleObject124.bin"/><Relationship Id="rId284" Type="http://schemas.openxmlformats.org/officeDocument/2006/relationships/oleObject" Target="embeddings/oleObject146.bin"/><Relationship Id="rId491" Type="http://schemas.openxmlformats.org/officeDocument/2006/relationships/oleObject" Target="embeddings/oleObject252.bin"/><Relationship Id="rId505" Type="http://schemas.openxmlformats.org/officeDocument/2006/relationships/oleObject" Target="embeddings/oleObject259.bin"/><Relationship Id="rId37" Type="http://schemas.openxmlformats.org/officeDocument/2006/relationships/oleObject" Target="embeddings/oleObject18.bin"/><Relationship Id="rId79" Type="http://schemas.openxmlformats.org/officeDocument/2006/relationships/oleObject" Target="embeddings/oleObject40.bin"/><Relationship Id="rId102" Type="http://schemas.openxmlformats.org/officeDocument/2006/relationships/image" Target="media/image48.wmf"/><Relationship Id="rId144" Type="http://schemas.openxmlformats.org/officeDocument/2006/relationships/image" Target="media/image66.wmf"/><Relationship Id="rId547" Type="http://schemas.openxmlformats.org/officeDocument/2006/relationships/oleObject" Target="embeddings/oleObject282.bin"/><Relationship Id="rId90" Type="http://schemas.openxmlformats.org/officeDocument/2006/relationships/oleObject" Target="embeddings/oleObject45.bin"/><Relationship Id="rId186" Type="http://schemas.openxmlformats.org/officeDocument/2006/relationships/image" Target="media/image87.wmf"/><Relationship Id="rId351" Type="http://schemas.openxmlformats.org/officeDocument/2006/relationships/image" Target="media/image168.wmf"/><Relationship Id="rId393" Type="http://schemas.openxmlformats.org/officeDocument/2006/relationships/image" Target="media/image189.wmf"/><Relationship Id="rId407" Type="http://schemas.openxmlformats.org/officeDocument/2006/relationships/image" Target="media/image196.wmf"/><Relationship Id="rId449" Type="http://schemas.openxmlformats.org/officeDocument/2006/relationships/image" Target="media/image217.wmf"/><Relationship Id="rId211" Type="http://schemas.openxmlformats.org/officeDocument/2006/relationships/image" Target="media/image99.wmf"/><Relationship Id="rId253" Type="http://schemas.openxmlformats.org/officeDocument/2006/relationships/image" Target="media/image119.wmf"/><Relationship Id="rId295" Type="http://schemas.openxmlformats.org/officeDocument/2006/relationships/image" Target="media/image140.wmf"/><Relationship Id="rId309" Type="http://schemas.openxmlformats.org/officeDocument/2006/relationships/image" Target="media/image147.wmf"/><Relationship Id="rId460" Type="http://schemas.openxmlformats.org/officeDocument/2006/relationships/oleObject" Target="embeddings/oleObject236.bin"/><Relationship Id="rId516" Type="http://schemas.openxmlformats.org/officeDocument/2006/relationships/oleObject" Target="embeddings/oleObject265.bin"/><Relationship Id="rId48" Type="http://schemas.openxmlformats.org/officeDocument/2006/relationships/oleObject" Target="embeddings/oleObject24.bin"/><Relationship Id="rId113" Type="http://schemas.openxmlformats.org/officeDocument/2006/relationships/oleObject" Target="embeddings/oleObject56.bin"/><Relationship Id="rId320" Type="http://schemas.openxmlformats.org/officeDocument/2006/relationships/oleObject" Target="embeddings/oleObject164.bin"/><Relationship Id="rId558" Type="http://schemas.openxmlformats.org/officeDocument/2006/relationships/oleObject" Target="embeddings/oleObject288.bin"/><Relationship Id="rId155" Type="http://schemas.openxmlformats.org/officeDocument/2006/relationships/oleObject" Target="embeddings/oleObject80.bin"/><Relationship Id="rId197" Type="http://schemas.openxmlformats.org/officeDocument/2006/relationships/image" Target="media/image92.wmf"/><Relationship Id="rId362" Type="http://schemas.openxmlformats.org/officeDocument/2006/relationships/oleObject" Target="embeddings/oleObject185.bin"/><Relationship Id="rId418" Type="http://schemas.openxmlformats.org/officeDocument/2006/relationships/oleObject" Target="embeddings/oleObject213.bin"/><Relationship Id="rId222" Type="http://schemas.openxmlformats.org/officeDocument/2006/relationships/oleObject" Target="embeddings/oleObject114.bin"/><Relationship Id="rId264" Type="http://schemas.openxmlformats.org/officeDocument/2006/relationships/oleObject" Target="embeddings/oleObject136.bin"/><Relationship Id="rId471" Type="http://schemas.openxmlformats.org/officeDocument/2006/relationships/oleObject" Target="embeddings/oleObject242.bin"/><Relationship Id="rId17" Type="http://schemas.openxmlformats.org/officeDocument/2006/relationships/oleObject" Target="embeddings/oleObject7.bin"/><Relationship Id="rId59" Type="http://schemas.openxmlformats.org/officeDocument/2006/relationships/oleObject" Target="embeddings/oleObject30.bin"/><Relationship Id="rId124" Type="http://schemas.openxmlformats.org/officeDocument/2006/relationships/oleObject" Target="embeddings/oleObject64.bin"/><Relationship Id="rId527" Type="http://schemas.openxmlformats.org/officeDocument/2006/relationships/image" Target="media/image252.wmf"/><Relationship Id="rId569" Type="http://schemas.openxmlformats.org/officeDocument/2006/relationships/image" Target="media/image271.wmf"/><Relationship Id="rId70" Type="http://schemas.openxmlformats.org/officeDocument/2006/relationships/image" Target="media/image31.wmf"/><Relationship Id="rId166" Type="http://schemas.openxmlformats.org/officeDocument/2006/relationships/image" Target="media/image77.wmf"/><Relationship Id="rId331" Type="http://schemas.openxmlformats.org/officeDocument/2006/relationships/image" Target="media/image158.wmf"/><Relationship Id="rId373" Type="http://schemas.openxmlformats.org/officeDocument/2006/relationships/image" Target="media/image179.wmf"/><Relationship Id="rId429" Type="http://schemas.openxmlformats.org/officeDocument/2006/relationships/image" Target="media/image207.wmf"/><Relationship Id="rId1" Type="http://schemas.openxmlformats.org/officeDocument/2006/relationships/numbering" Target="numbering.xml"/><Relationship Id="rId233" Type="http://schemas.openxmlformats.org/officeDocument/2006/relationships/image" Target="media/image110.wmf"/><Relationship Id="rId440" Type="http://schemas.openxmlformats.org/officeDocument/2006/relationships/oleObject" Target="embeddings/oleObject224.bin"/><Relationship Id="rId28" Type="http://schemas.openxmlformats.org/officeDocument/2006/relationships/oleObject" Target="embeddings/oleObject13.bin"/><Relationship Id="rId275" Type="http://schemas.openxmlformats.org/officeDocument/2006/relationships/image" Target="media/image130.wmf"/><Relationship Id="rId300" Type="http://schemas.openxmlformats.org/officeDocument/2006/relationships/oleObject" Target="embeddings/oleObject154.bin"/><Relationship Id="rId482" Type="http://schemas.openxmlformats.org/officeDocument/2006/relationships/image" Target="media/image231.wmf"/><Relationship Id="rId538" Type="http://schemas.openxmlformats.org/officeDocument/2006/relationships/image" Target="media/image257.wmf"/><Relationship Id="rId81" Type="http://schemas.openxmlformats.org/officeDocument/2006/relationships/oleObject" Target="embeddings/oleObject41.bin"/><Relationship Id="rId135" Type="http://schemas.openxmlformats.org/officeDocument/2006/relationships/oleObject" Target="embeddings/oleObject70.bin"/><Relationship Id="rId177" Type="http://schemas.openxmlformats.org/officeDocument/2006/relationships/oleObject" Target="embeddings/oleObject91.bin"/><Relationship Id="rId342" Type="http://schemas.openxmlformats.org/officeDocument/2006/relationships/oleObject" Target="embeddings/oleObject175.bin"/><Relationship Id="rId384" Type="http://schemas.openxmlformats.org/officeDocument/2006/relationships/oleObject" Target="embeddings/oleObject196.bin"/><Relationship Id="rId202" Type="http://schemas.openxmlformats.org/officeDocument/2006/relationships/oleObject" Target="embeddings/oleObject104.bin"/><Relationship Id="rId244" Type="http://schemas.openxmlformats.org/officeDocument/2006/relationships/oleObject" Target="embeddings/oleObject125.bin"/><Relationship Id="rId39" Type="http://schemas.openxmlformats.org/officeDocument/2006/relationships/oleObject" Target="embeddings/oleObject19.bin"/><Relationship Id="rId286" Type="http://schemas.openxmlformats.org/officeDocument/2006/relationships/oleObject" Target="embeddings/oleObject147.bin"/><Relationship Id="rId451" Type="http://schemas.openxmlformats.org/officeDocument/2006/relationships/oleObject" Target="embeddings/oleObject230.bin"/><Relationship Id="rId493" Type="http://schemas.openxmlformats.org/officeDocument/2006/relationships/oleObject" Target="embeddings/oleObject253.bin"/><Relationship Id="rId507" Type="http://schemas.openxmlformats.org/officeDocument/2006/relationships/image" Target="media/image243.wmf"/><Relationship Id="rId549" Type="http://schemas.openxmlformats.org/officeDocument/2006/relationships/oleObject" Target="embeddings/oleObject283.bin"/><Relationship Id="rId50" Type="http://schemas.openxmlformats.org/officeDocument/2006/relationships/oleObject" Target="embeddings/oleObject25.bin"/><Relationship Id="rId104" Type="http://schemas.openxmlformats.org/officeDocument/2006/relationships/image" Target="media/image49.wmf"/><Relationship Id="rId146" Type="http://schemas.openxmlformats.org/officeDocument/2006/relationships/image" Target="media/image67.wmf"/><Relationship Id="rId188" Type="http://schemas.openxmlformats.org/officeDocument/2006/relationships/image" Target="media/image88.wmf"/><Relationship Id="rId311" Type="http://schemas.openxmlformats.org/officeDocument/2006/relationships/image" Target="media/image148.wmf"/><Relationship Id="rId353" Type="http://schemas.openxmlformats.org/officeDocument/2006/relationships/image" Target="media/image169.wmf"/><Relationship Id="rId395" Type="http://schemas.openxmlformats.org/officeDocument/2006/relationships/image" Target="media/image190.wmf"/><Relationship Id="rId409" Type="http://schemas.openxmlformats.org/officeDocument/2006/relationships/image" Target="media/image197.wmf"/><Relationship Id="rId560" Type="http://schemas.openxmlformats.org/officeDocument/2006/relationships/image" Target="media/image267.wmf"/><Relationship Id="rId92" Type="http://schemas.openxmlformats.org/officeDocument/2006/relationships/oleObject" Target="embeddings/oleObject46.bin"/><Relationship Id="rId213" Type="http://schemas.openxmlformats.org/officeDocument/2006/relationships/image" Target="media/image100.wmf"/><Relationship Id="rId420" Type="http://schemas.openxmlformats.org/officeDocument/2006/relationships/oleObject" Target="embeddings/oleObject214.bin"/><Relationship Id="rId255" Type="http://schemas.openxmlformats.org/officeDocument/2006/relationships/image" Target="media/image120.wmf"/><Relationship Id="rId297" Type="http://schemas.openxmlformats.org/officeDocument/2006/relationships/image" Target="media/image141.wmf"/><Relationship Id="rId462" Type="http://schemas.openxmlformats.org/officeDocument/2006/relationships/image" Target="media/image221.wmf"/><Relationship Id="rId518" Type="http://schemas.openxmlformats.org/officeDocument/2006/relationships/oleObject" Target="embeddings/oleObject266.bin"/><Relationship Id="rId115" Type="http://schemas.openxmlformats.org/officeDocument/2006/relationships/oleObject" Target="embeddings/oleObject57.bin"/><Relationship Id="rId157" Type="http://schemas.openxmlformats.org/officeDocument/2006/relationships/oleObject" Target="embeddings/oleObject81.bin"/><Relationship Id="rId322" Type="http://schemas.openxmlformats.org/officeDocument/2006/relationships/oleObject" Target="embeddings/oleObject165.bin"/><Relationship Id="rId364" Type="http://schemas.openxmlformats.org/officeDocument/2006/relationships/oleObject" Target="embeddings/oleObject186.bin"/><Relationship Id="rId61" Type="http://schemas.openxmlformats.org/officeDocument/2006/relationships/oleObject" Target="embeddings/oleObject31.bin"/><Relationship Id="rId199" Type="http://schemas.openxmlformats.org/officeDocument/2006/relationships/image" Target="media/image93.wmf"/><Relationship Id="rId571" Type="http://schemas.openxmlformats.org/officeDocument/2006/relationships/image" Target="media/image272.wmf"/><Relationship Id="rId19" Type="http://schemas.openxmlformats.org/officeDocument/2006/relationships/oleObject" Target="embeddings/oleObject8.bin"/><Relationship Id="rId224" Type="http://schemas.openxmlformats.org/officeDocument/2006/relationships/oleObject" Target="embeddings/oleObject115.bin"/><Relationship Id="rId266" Type="http://schemas.openxmlformats.org/officeDocument/2006/relationships/oleObject" Target="embeddings/oleObject137.bin"/><Relationship Id="rId431" Type="http://schemas.openxmlformats.org/officeDocument/2006/relationships/image" Target="media/image208.wmf"/><Relationship Id="rId473" Type="http://schemas.openxmlformats.org/officeDocument/2006/relationships/oleObject" Target="embeddings/oleObject243.bin"/><Relationship Id="rId529" Type="http://schemas.openxmlformats.org/officeDocument/2006/relationships/image" Target="media/image253.wmf"/><Relationship Id="rId30" Type="http://schemas.openxmlformats.org/officeDocument/2006/relationships/image" Target="media/image12.wmf"/><Relationship Id="rId126" Type="http://schemas.openxmlformats.org/officeDocument/2006/relationships/image" Target="media/image57.wmf"/><Relationship Id="rId168" Type="http://schemas.openxmlformats.org/officeDocument/2006/relationships/image" Target="media/image78.wmf"/><Relationship Id="rId333" Type="http://schemas.openxmlformats.org/officeDocument/2006/relationships/image" Target="media/image159.wmf"/><Relationship Id="rId540" Type="http://schemas.openxmlformats.org/officeDocument/2006/relationships/image" Target="media/image258.wmf"/><Relationship Id="rId72" Type="http://schemas.openxmlformats.org/officeDocument/2006/relationships/image" Target="media/image32.wmf"/><Relationship Id="rId375" Type="http://schemas.openxmlformats.org/officeDocument/2006/relationships/image" Target="media/image180.wmf"/><Relationship Id="rId3" Type="http://schemas.openxmlformats.org/officeDocument/2006/relationships/settings" Target="settings.xml"/><Relationship Id="rId235" Type="http://schemas.openxmlformats.org/officeDocument/2006/relationships/image" Target="media/image111.wmf"/><Relationship Id="rId277" Type="http://schemas.openxmlformats.org/officeDocument/2006/relationships/image" Target="media/image131.wmf"/><Relationship Id="rId400" Type="http://schemas.openxmlformats.org/officeDocument/2006/relationships/oleObject" Target="embeddings/oleObject204.bin"/><Relationship Id="rId442" Type="http://schemas.openxmlformats.org/officeDocument/2006/relationships/oleObject" Target="embeddings/oleObject225.bin"/><Relationship Id="rId484" Type="http://schemas.openxmlformats.org/officeDocument/2006/relationships/image" Target="media/image232.wmf"/><Relationship Id="rId137" Type="http://schemas.openxmlformats.org/officeDocument/2006/relationships/oleObject" Target="embeddings/oleObject71.bin"/><Relationship Id="rId302" Type="http://schemas.openxmlformats.org/officeDocument/2006/relationships/oleObject" Target="embeddings/oleObject155.bin"/><Relationship Id="rId344" Type="http://schemas.openxmlformats.org/officeDocument/2006/relationships/oleObject" Target="embeddings/oleObject176.bin"/><Relationship Id="rId41" Type="http://schemas.openxmlformats.org/officeDocument/2006/relationships/oleObject" Target="embeddings/oleObject20.bin"/><Relationship Id="rId83" Type="http://schemas.openxmlformats.org/officeDocument/2006/relationships/oleObject" Target="embeddings/oleObject42.bin"/><Relationship Id="rId179" Type="http://schemas.openxmlformats.org/officeDocument/2006/relationships/oleObject" Target="embeddings/oleObject92.bin"/><Relationship Id="rId386" Type="http://schemas.openxmlformats.org/officeDocument/2006/relationships/oleObject" Target="embeddings/oleObject197.bin"/><Relationship Id="rId551" Type="http://schemas.openxmlformats.org/officeDocument/2006/relationships/oleObject" Target="embeddings/oleObject284.bin"/><Relationship Id="rId190" Type="http://schemas.openxmlformats.org/officeDocument/2006/relationships/image" Target="media/image89.wmf"/><Relationship Id="rId204" Type="http://schemas.openxmlformats.org/officeDocument/2006/relationships/oleObject" Target="embeddings/oleObject105.bin"/><Relationship Id="rId246" Type="http://schemas.openxmlformats.org/officeDocument/2006/relationships/oleObject" Target="embeddings/oleObject127.bin"/><Relationship Id="rId288" Type="http://schemas.openxmlformats.org/officeDocument/2006/relationships/oleObject" Target="embeddings/oleObject148.bin"/><Relationship Id="rId411" Type="http://schemas.openxmlformats.org/officeDocument/2006/relationships/image" Target="media/image198.wmf"/><Relationship Id="rId453" Type="http://schemas.openxmlformats.org/officeDocument/2006/relationships/image" Target="media/image218.wmf"/><Relationship Id="rId509" Type="http://schemas.openxmlformats.org/officeDocument/2006/relationships/image" Target="media/image244.wmf"/><Relationship Id="rId106" Type="http://schemas.openxmlformats.org/officeDocument/2006/relationships/image" Target="media/image50.wmf"/><Relationship Id="rId313" Type="http://schemas.openxmlformats.org/officeDocument/2006/relationships/image" Target="media/image149.wmf"/><Relationship Id="rId495" Type="http://schemas.openxmlformats.org/officeDocument/2006/relationships/oleObject" Target="embeddings/oleObject254.bin"/><Relationship Id="rId10" Type="http://schemas.openxmlformats.org/officeDocument/2006/relationships/oleObject" Target="embeddings/oleObject3.bin"/><Relationship Id="rId52" Type="http://schemas.openxmlformats.org/officeDocument/2006/relationships/oleObject" Target="embeddings/oleObject26.bin"/><Relationship Id="rId94" Type="http://schemas.openxmlformats.org/officeDocument/2006/relationships/oleObject" Target="embeddings/oleObject47.bin"/><Relationship Id="rId148" Type="http://schemas.openxmlformats.org/officeDocument/2006/relationships/image" Target="media/image68.wmf"/><Relationship Id="rId355" Type="http://schemas.openxmlformats.org/officeDocument/2006/relationships/image" Target="media/image170.wmf"/><Relationship Id="rId397" Type="http://schemas.openxmlformats.org/officeDocument/2006/relationships/image" Target="media/image191.wmf"/><Relationship Id="rId520" Type="http://schemas.openxmlformats.org/officeDocument/2006/relationships/oleObject" Target="embeddings/oleObject267.bin"/><Relationship Id="rId562" Type="http://schemas.openxmlformats.org/officeDocument/2006/relationships/image" Target="media/image268.wmf"/><Relationship Id="rId215" Type="http://schemas.openxmlformats.org/officeDocument/2006/relationships/image" Target="media/image101.wmf"/><Relationship Id="rId257" Type="http://schemas.openxmlformats.org/officeDocument/2006/relationships/image" Target="media/image121.wmf"/><Relationship Id="rId422" Type="http://schemas.openxmlformats.org/officeDocument/2006/relationships/oleObject" Target="embeddings/oleObject215.bin"/><Relationship Id="rId464" Type="http://schemas.openxmlformats.org/officeDocument/2006/relationships/image" Target="media/image222.wmf"/><Relationship Id="rId299" Type="http://schemas.openxmlformats.org/officeDocument/2006/relationships/image" Target="media/image142.wmf"/><Relationship Id="rId63" Type="http://schemas.openxmlformats.org/officeDocument/2006/relationships/oleObject" Target="embeddings/oleObject32.bin"/><Relationship Id="rId159" Type="http://schemas.openxmlformats.org/officeDocument/2006/relationships/oleObject" Target="embeddings/oleObject82.bin"/><Relationship Id="rId366" Type="http://schemas.openxmlformats.org/officeDocument/2006/relationships/oleObject" Target="embeddings/oleObject187.bin"/><Relationship Id="rId573" Type="http://schemas.openxmlformats.org/officeDocument/2006/relationships/image" Target="media/image273.wmf"/><Relationship Id="rId226" Type="http://schemas.openxmlformats.org/officeDocument/2006/relationships/oleObject" Target="embeddings/oleObject116.bin"/><Relationship Id="rId433" Type="http://schemas.openxmlformats.org/officeDocument/2006/relationships/image" Target="media/image209.wmf"/><Relationship Id="rId74" Type="http://schemas.openxmlformats.org/officeDocument/2006/relationships/image" Target="media/image33.wmf"/><Relationship Id="rId377" Type="http://schemas.openxmlformats.org/officeDocument/2006/relationships/image" Target="media/image181.wmf"/><Relationship Id="rId500" Type="http://schemas.openxmlformats.org/officeDocument/2006/relationships/image" Target="media/image240.wmf"/><Relationship Id="rId5" Type="http://schemas.openxmlformats.org/officeDocument/2006/relationships/image" Target="media/image1.wmf"/><Relationship Id="rId237" Type="http://schemas.openxmlformats.org/officeDocument/2006/relationships/image" Target="media/image112.wmf"/><Relationship Id="rId444" Type="http://schemas.openxmlformats.org/officeDocument/2006/relationships/oleObject" Target="embeddings/oleObject226.bin"/><Relationship Id="rId290" Type="http://schemas.openxmlformats.org/officeDocument/2006/relationships/oleObject" Target="embeddings/oleObject149.bin"/><Relationship Id="rId304" Type="http://schemas.openxmlformats.org/officeDocument/2006/relationships/oleObject" Target="embeddings/oleObject156.bin"/><Relationship Id="rId388" Type="http://schemas.openxmlformats.org/officeDocument/2006/relationships/oleObject" Target="embeddings/oleObject198.bin"/><Relationship Id="rId511" Type="http://schemas.openxmlformats.org/officeDocument/2006/relationships/image" Target="media/image245.wmf"/><Relationship Id="rId85" Type="http://schemas.openxmlformats.org/officeDocument/2006/relationships/image" Target="media/image39.wmf"/><Relationship Id="rId150" Type="http://schemas.openxmlformats.org/officeDocument/2006/relationships/image" Target="media/image69.wmf"/><Relationship Id="rId248" Type="http://schemas.openxmlformats.org/officeDocument/2006/relationships/oleObject" Target="embeddings/oleObject128.bin"/><Relationship Id="rId455" Type="http://schemas.openxmlformats.org/officeDocument/2006/relationships/oleObject" Target="embeddings/oleObject233.bin"/><Relationship Id="rId12" Type="http://schemas.openxmlformats.org/officeDocument/2006/relationships/oleObject" Target="embeddings/oleObject4.bin"/><Relationship Id="rId108" Type="http://schemas.openxmlformats.org/officeDocument/2006/relationships/image" Target="media/image51.wmf"/><Relationship Id="rId315" Type="http://schemas.openxmlformats.org/officeDocument/2006/relationships/image" Target="media/image150.wmf"/><Relationship Id="rId522" Type="http://schemas.openxmlformats.org/officeDocument/2006/relationships/oleObject" Target="embeddings/oleObject269.bin"/><Relationship Id="rId96" Type="http://schemas.openxmlformats.org/officeDocument/2006/relationships/oleObject" Target="embeddings/oleObject48.bin"/><Relationship Id="rId161" Type="http://schemas.openxmlformats.org/officeDocument/2006/relationships/oleObject" Target="embeddings/oleObject83.bin"/><Relationship Id="rId399" Type="http://schemas.openxmlformats.org/officeDocument/2006/relationships/image" Target="media/image192.wmf"/><Relationship Id="rId259" Type="http://schemas.openxmlformats.org/officeDocument/2006/relationships/image" Target="media/image122.wmf"/><Relationship Id="rId466" Type="http://schemas.openxmlformats.org/officeDocument/2006/relationships/image" Target="media/image223.wmf"/><Relationship Id="rId23" Type="http://schemas.openxmlformats.org/officeDocument/2006/relationships/oleObject" Target="embeddings/oleObject10.bin"/><Relationship Id="rId119" Type="http://schemas.openxmlformats.org/officeDocument/2006/relationships/oleObject" Target="embeddings/oleObject61.bin"/><Relationship Id="rId326" Type="http://schemas.openxmlformats.org/officeDocument/2006/relationships/oleObject" Target="embeddings/oleObject167.bin"/><Relationship Id="rId533" Type="http://schemas.openxmlformats.org/officeDocument/2006/relationships/image" Target="media/image255.wmf"/><Relationship Id="rId172" Type="http://schemas.openxmlformats.org/officeDocument/2006/relationships/image" Target="media/image80.wmf"/><Relationship Id="rId477" Type="http://schemas.openxmlformats.org/officeDocument/2006/relationships/oleObject" Target="embeddings/oleObject245.bin"/><Relationship Id="rId337" Type="http://schemas.openxmlformats.org/officeDocument/2006/relationships/image" Target="media/image161.wmf"/></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16118</Words>
  <Characters>9188</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Лекція 10</vt:lpstr>
    </vt:vector>
  </TitlesOfParts>
  <Company>MoBIL GROUP</Company>
  <LinksUpToDate>false</LinksUpToDate>
  <CharactersWithSpaces>25256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Лекція 10</dc:title>
  <dc:subject/>
  <dc:creator>User</dc:creator>
  <cp:keywords/>
  <dc:description/>
  <cp:lastModifiedBy>Шевчук Дарина Віталіївна</cp:lastModifiedBy>
  <cp:revision>2</cp:revision>
  <dcterms:created xsi:type="dcterms:W3CDTF">2022-11-24T00:14:00Z</dcterms:created>
  <dcterms:modified xsi:type="dcterms:W3CDTF">2022-11-24T00:14:00Z</dcterms:modified>
</cp:coreProperties>
</file>