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1DB" w:rsidRPr="009929AB" w:rsidRDefault="00AB51DB" w:rsidP="00AB51DB">
      <w:pPr>
        <w:pStyle w:val="Title"/>
      </w:pPr>
    </w:p>
    <w:p w:rsidR="00AB51DB" w:rsidRDefault="00AB51DB" w:rsidP="00AB51DB">
      <w:pPr>
        <w:pStyle w:val="Title"/>
      </w:pPr>
      <w:r>
        <w:t xml:space="preserve">QUY TRÌNH NGHIỆP VỤ </w:t>
      </w:r>
      <w:r w:rsidR="00FA39BE">
        <w:t>CUNG CẤP TÀI KHOẢN CHO NGƯỜI DÙNG</w:t>
      </w:r>
    </w:p>
    <w:p w:rsidR="00AB51DB" w:rsidRDefault="00AB51DB" w:rsidP="00AB51DB">
      <w:pPr>
        <w:pStyle w:val="Heading1"/>
      </w:pPr>
      <w:r>
        <w:t>Tổng quan</w:t>
      </w:r>
    </w:p>
    <w:p w:rsidR="00AB51DB" w:rsidRPr="009929AB" w:rsidRDefault="00AB51DB" w:rsidP="00AB51DB">
      <w:pPr>
        <w:pStyle w:val="Heading2"/>
        <w:numPr>
          <w:ilvl w:val="1"/>
          <w:numId w:val="5"/>
        </w:numPr>
      </w:pPr>
      <w:r>
        <w:t>Mục đích</w:t>
      </w:r>
    </w:p>
    <w:p w:rsidR="00AB51DB" w:rsidRDefault="00AB51DB" w:rsidP="00AB51DB">
      <w:pPr>
        <w:rPr>
          <w:i/>
        </w:rPr>
      </w:pPr>
    </w:p>
    <w:p w:rsidR="00823EAB" w:rsidRDefault="00FE6385" w:rsidP="00823EAB">
      <w:r>
        <w:t xml:space="preserve">       </w:t>
      </w:r>
      <w:r w:rsidR="00AB51DB">
        <w:t>Mục đích của quy trình cài đặt</w:t>
      </w:r>
      <w:r w:rsidR="00823EAB">
        <w:t xml:space="preserve"> cho phép người dùng đăng kí tài khoản sử dụng hệ thống. Hệ thống sẽ kiểm tra thông tin người dùng đăng kí với các thông tin trong CSDL để có thể cung cấp tài khoản cho người dung nếu chưa tồn tại thông tin của người sử dụng đăng kí và ngược lại.</w:t>
      </w:r>
    </w:p>
    <w:p w:rsidR="00823EAB" w:rsidRDefault="00823EAB" w:rsidP="00823EAB">
      <w:r>
        <w:t xml:space="preserve">       Khi được cấp tài khoản, người sử dụng có thể sử dụng ngoài các chức năng mặc định hệ thống cung cấp còn có th</w:t>
      </w:r>
      <w:r w:rsidR="007E4904">
        <w:t>êm</w:t>
      </w:r>
      <w:r w:rsidR="004749AA">
        <w:t>.</w:t>
      </w:r>
      <w:bookmarkStart w:id="0" w:name="_GoBack"/>
      <w:bookmarkEnd w:id="0"/>
    </w:p>
    <w:p w:rsidR="00AB51DB" w:rsidRPr="00BD6E38" w:rsidRDefault="00AB51DB" w:rsidP="00AB51DB"/>
    <w:p w:rsidR="00AB51DB" w:rsidRPr="004B2E90" w:rsidRDefault="00AB51DB" w:rsidP="00AB51DB">
      <w:pPr>
        <w:pStyle w:val="Heading2"/>
        <w:numPr>
          <w:ilvl w:val="1"/>
          <w:numId w:val="5"/>
        </w:numPr>
      </w:pPr>
      <w:r>
        <w:t>Phạm vi</w:t>
      </w:r>
    </w:p>
    <w:p w:rsidR="00AB51DB" w:rsidRDefault="00823EAB" w:rsidP="00562308">
      <w:pPr>
        <w:ind w:firstLine="360"/>
      </w:pPr>
      <w:r>
        <w:t xml:space="preserve">      </w:t>
      </w:r>
      <w:r w:rsidR="00562308" w:rsidRPr="00C43E60">
        <w:t>Dưới tác đ</w:t>
      </w:r>
      <w:r w:rsidR="00562308">
        <w:t>ộng từ người dùng, quy trình đăng kí</w:t>
      </w:r>
      <w:r w:rsidR="00562308" w:rsidRPr="00C43E60">
        <w:t xml:space="preserve"> </w:t>
      </w:r>
      <w:r w:rsidR="00562308">
        <w:t>sẽ</w:t>
      </w:r>
      <w:r w:rsidR="00562308" w:rsidRPr="00C43E60">
        <w:t xml:space="preserve"> tác động đến cở sở dữ liệu, từ đó</w:t>
      </w:r>
      <w:r w:rsidR="00562308">
        <w:t xml:space="preserve"> hệ thống sẽ kiểm tra</w:t>
      </w:r>
      <w:r w:rsidR="00562308" w:rsidRPr="00C43E60">
        <w:t xml:space="preserve"> và trả về kết quả trên màn hình thiết bị người dùng.</w:t>
      </w:r>
    </w:p>
    <w:p w:rsidR="00AB51DB" w:rsidRPr="00F53263" w:rsidRDefault="0033577B" w:rsidP="00AB51DB">
      <w:pPr>
        <w:spacing w:before="100" w:beforeAutospacing="1" w:line="300" w:lineRule="atLeast"/>
        <w:ind w:left="360"/>
      </w:pPr>
      <w:r>
        <w:t xml:space="preserve">       </w:t>
      </w:r>
      <w:r w:rsidR="00AB51DB">
        <w:t>Tất cả mọi người khi sử dụng ứng dụng</w:t>
      </w:r>
      <w:r>
        <w:t xml:space="preserve"> đều</w:t>
      </w:r>
      <w:r w:rsidR="00AB51DB">
        <w:t xml:space="preserve"> c</w:t>
      </w:r>
      <w:r>
        <w:t>ó thể lựa chọn chức năng đăng kí để có thể sử dụng thêm các chứ năng của hệ thống.</w:t>
      </w:r>
    </w:p>
    <w:p w:rsidR="00AB51DB" w:rsidRDefault="00AB51DB" w:rsidP="00AB51DB">
      <w:pPr>
        <w:pStyle w:val="Heading1"/>
      </w:pPr>
      <w:r>
        <w:lastRenderedPageBreak/>
        <w:t>Quy trình thực hiện</w:t>
      </w:r>
    </w:p>
    <w:p w:rsidR="00AB51DB" w:rsidRDefault="00AB51DB" w:rsidP="00AB51DB">
      <w:pPr>
        <w:pStyle w:val="Heading2"/>
        <w:numPr>
          <w:ilvl w:val="1"/>
          <w:numId w:val="6"/>
        </w:numPr>
      </w:pPr>
      <w:r>
        <w:t>Sơ đồ</w:t>
      </w:r>
    </w:p>
    <w:p w:rsidR="00AB51DB" w:rsidRPr="0040690E" w:rsidRDefault="00C56FF8" w:rsidP="00F96494">
      <w:pPr>
        <w:spacing w:before="100" w:beforeAutospacing="1" w:line="300" w:lineRule="atLeast"/>
        <w:ind w:left="720"/>
        <w:jc w:val="center"/>
      </w:pPr>
      <w:r>
        <w:object w:dxaOrig="11491" w:dyaOrig="12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360.75pt" o:ole="">
            <v:imagedata r:id="rId8" o:title=""/>
          </v:shape>
          <o:OLEObject Type="Embed" ProgID="Visio.Drawing.15" ShapeID="_x0000_i1025" DrawAspect="Content" ObjectID="_1517771083" r:id="rId9"/>
        </w:object>
      </w:r>
    </w:p>
    <w:p w:rsidR="00AB51DB" w:rsidRDefault="00AB51DB" w:rsidP="00AB51DB">
      <w:pPr>
        <w:pStyle w:val="Heading2"/>
        <w:numPr>
          <w:ilvl w:val="1"/>
          <w:numId w:val="6"/>
        </w:numPr>
      </w:pPr>
      <w:r>
        <w:t>Nội dung</w:t>
      </w:r>
    </w:p>
    <w:p w:rsidR="00AB51DB" w:rsidRPr="004A2053" w:rsidRDefault="00AB51DB" w:rsidP="00AB51DB">
      <w:pPr>
        <w:numPr>
          <w:ilvl w:val="0"/>
          <w:numId w:val="4"/>
        </w:numPr>
        <w:spacing w:before="100" w:beforeAutospacing="1" w:line="300" w:lineRule="atLeast"/>
        <w:rPr>
          <w:b/>
        </w:rPr>
      </w:pPr>
      <w:r w:rsidRPr="004A2053">
        <w:rPr>
          <w:b/>
        </w:rPr>
        <w:t xml:space="preserve">Bước 1: </w:t>
      </w:r>
    </w:p>
    <w:p w:rsidR="00AB51DB" w:rsidRPr="004A2053" w:rsidRDefault="00AB51DB" w:rsidP="00AB51DB">
      <w:pPr>
        <w:numPr>
          <w:ilvl w:val="1"/>
          <w:numId w:val="3"/>
        </w:numPr>
        <w:spacing w:before="100" w:beforeAutospacing="1" w:line="300" w:lineRule="atLeast"/>
      </w:pPr>
      <w:r w:rsidRPr="004A2053">
        <w:t>Người dùng nhấn vào icon của ứng dụng (trên smartphone) hoặc nhấp chuột vào icon ứng dụng ( trên máy tính)</w:t>
      </w:r>
    </w:p>
    <w:p w:rsidR="00AB51DB" w:rsidRPr="004A2053" w:rsidRDefault="00AB51DB" w:rsidP="00AB51DB">
      <w:pPr>
        <w:numPr>
          <w:ilvl w:val="1"/>
          <w:numId w:val="3"/>
        </w:numPr>
        <w:spacing w:before="100" w:beforeAutospacing="1" w:line="300" w:lineRule="atLeast"/>
      </w:pPr>
      <w:r w:rsidRPr="004A2053">
        <w:t>Truy cập thành công vào ứng dụng</w:t>
      </w:r>
    </w:p>
    <w:p w:rsidR="00AB51DB" w:rsidRPr="004A2053" w:rsidRDefault="00AB51DB" w:rsidP="00AB51DB">
      <w:pPr>
        <w:numPr>
          <w:ilvl w:val="0"/>
          <w:numId w:val="4"/>
        </w:numPr>
        <w:spacing w:before="100" w:beforeAutospacing="1" w:line="300" w:lineRule="atLeast"/>
        <w:rPr>
          <w:b/>
        </w:rPr>
      </w:pPr>
      <w:r w:rsidRPr="004A2053">
        <w:rPr>
          <w:b/>
        </w:rPr>
        <w:t xml:space="preserve">Bước 2: </w:t>
      </w:r>
    </w:p>
    <w:p w:rsidR="00AB51DB" w:rsidRDefault="00AB51DB" w:rsidP="00AB51DB">
      <w:pPr>
        <w:numPr>
          <w:ilvl w:val="1"/>
          <w:numId w:val="3"/>
        </w:numPr>
        <w:spacing w:before="100" w:beforeAutospacing="1" w:line="300" w:lineRule="atLeast"/>
      </w:pPr>
      <w:r w:rsidRPr="004A2053">
        <w:t xml:space="preserve">Chọn biểu tượng </w:t>
      </w:r>
      <w:r w:rsidR="000931DB">
        <w:t>đăng kí trên ứng dụng</w:t>
      </w:r>
    </w:p>
    <w:p w:rsidR="000931DB" w:rsidRDefault="000931DB" w:rsidP="00AB51DB">
      <w:pPr>
        <w:numPr>
          <w:ilvl w:val="1"/>
          <w:numId w:val="3"/>
        </w:numPr>
        <w:spacing w:before="100" w:beforeAutospacing="1" w:line="300" w:lineRule="atLeast"/>
      </w:pPr>
      <w:r>
        <w:t>Nhập các thông tin đăng kí</w:t>
      </w:r>
    </w:p>
    <w:p w:rsidR="002402D2" w:rsidRPr="004A2053" w:rsidRDefault="002402D2" w:rsidP="00AB51DB">
      <w:pPr>
        <w:numPr>
          <w:ilvl w:val="1"/>
          <w:numId w:val="3"/>
        </w:numPr>
        <w:spacing w:before="100" w:beforeAutospacing="1" w:line="300" w:lineRule="atLeast"/>
      </w:pPr>
      <w:r>
        <w:t>Xác nhận đăng kí</w:t>
      </w:r>
    </w:p>
    <w:p w:rsidR="00AB51DB" w:rsidRPr="00313ED9" w:rsidRDefault="00AB51DB" w:rsidP="00AB51DB">
      <w:pPr>
        <w:numPr>
          <w:ilvl w:val="0"/>
          <w:numId w:val="4"/>
        </w:numPr>
        <w:spacing w:before="100" w:beforeAutospacing="1" w:line="300" w:lineRule="atLeast"/>
        <w:rPr>
          <w:b/>
        </w:rPr>
      </w:pPr>
      <w:r w:rsidRPr="00313ED9">
        <w:rPr>
          <w:b/>
        </w:rPr>
        <w:t xml:space="preserve">Bước 3: </w:t>
      </w:r>
    </w:p>
    <w:p w:rsidR="00AB51DB" w:rsidRDefault="002402D2" w:rsidP="00AB51DB">
      <w:pPr>
        <w:numPr>
          <w:ilvl w:val="1"/>
          <w:numId w:val="3"/>
        </w:numPr>
        <w:spacing w:before="100" w:beforeAutospacing="1" w:line="300" w:lineRule="atLeast"/>
      </w:pPr>
      <w:r>
        <w:t>Hệ thống kiểm tra thông tin trong CSDL</w:t>
      </w:r>
    </w:p>
    <w:p w:rsidR="002402D2" w:rsidRDefault="002402D2" w:rsidP="002402D2">
      <w:pPr>
        <w:numPr>
          <w:ilvl w:val="1"/>
          <w:numId w:val="3"/>
        </w:numPr>
        <w:spacing w:before="100" w:beforeAutospacing="1" w:line="300" w:lineRule="atLeast"/>
      </w:pPr>
      <w:r>
        <w:t>Nếu :</w:t>
      </w:r>
    </w:p>
    <w:p w:rsidR="002402D2" w:rsidRDefault="002402D2" w:rsidP="002402D2">
      <w:pPr>
        <w:spacing w:before="100" w:beforeAutospacing="1" w:line="300" w:lineRule="atLeast"/>
        <w:ind w:left="1440"/>
      </w:pPr>
      <w:r>
        <w:lastRenderedPageBreak/>
        <w:t>– Thông tin chưa tồn tại trong CSD</w:t>
      </w:r>
      <w:r w:rsidR="0058233A">
        <w:t>L:=&gt; Bước 4</w:t>
      </w:r>
    </w:p>
    <w:p w:rsidR="002402D2" w:rsidRDefault="002402D2" w:rsidP="002402D2">
      <w:pPr>
        <w:spacing w:before="100" w:beforeAutospacing="1" w:line="300" w:lineRule="atLeast"/>
        <w:ind w:left="1080" w:firstLine="360"/>
      </w:pPr>
      <w:r>
        <w:t xml:space="preserve">– Thông tin đã tồn tại: Thông báo cho người sử dụng thông tin đã tồn tại và yêu cầu         nhập lại thông tin đăng kí </w:t>
      </w:r>
    </w:p>
    <w:p w:rsidR="002402D2" w:rsidRDefault="002402D2" w:rsidP="002402D2">
      <w:pPr>
        <w:spacing w:before="100" w:beforeAutospacing="1" w:line="300" w:lineRule="atLeast"/>
        <w:ind w:left="1080" w:firstLine="360"/>
      </w:pPr>
      <w:r>
        <w:tab/>
        <w:t>+ Nếu người dung nhập lại thông tin và xác nhận =&gt; quay lại bước 3</w:t>
      </w:r>
    </w:p>
    <w:p w:rsidR="002402D2" w:rsidRDefault="002402D2" w:rsidP="002402D2">
      <w:pPr>
        <w:spacing w:before="100" w:beforeAutospacing="1" w:line="300" w:lineRule="atLeast"/>
        <w:ind w:left="1080" w:firstLine="360"/>
      </w:pPr>
      <w:r>
        <w:tab/>
        <w:t xml:space="preserve">+ Nếu người dung </w:t>
      </w:r>
      <w:r w:rsidR="002566E7">
        <w:t>hủy đăng kí =&gt;</w:t>
      </w:r>
      <w:r>
        <w:t xml:space="preserve"> bước 4.</w:t>
      </w:r>
    </w:p>
    <w:p w:rsidR="002402D2" w:rsidRPr="00313ED9" w:rsidRDefault="002402D2" w:rsidP="002402D2">
      <w:pPr>
        <w:numPr>
          <w:ilvl w:val="0"/>
          <w:numId w:val="4"/>
        </w:numPr>
        <w:spacing w:before="100" w:beforeAutospacing="1" w:line="300" w:lineRule="atLeast"/>
        <w:rPr>
          <w:b/>
        </w:rPr>
      </w:pPr>
      <w:r>
        <w:rPr>
          <w:b/>
        </w:rPr>
        <w:t>Bước 4</w:t>
      </w:r>
      <w:r w:rsidRPr="00313ED9">
        <w:rPr>
          <w:b/>
        </w:rPr>
        <w:t xml:space="preserve">: </w:t>
      </w:r>
    </w:p>
    <w:p w:rsidR="002402D2" w:rsidRPr="00313ED9" w:rsidRDefault="002566E7" w:rsidP="002402D2">
      <w:pPr>
        <w:pStyle w:val="ListParagraph"/>
        <w:numPr>
          <w:ilvl w:val="0"/>
          <w:numId w:val="3"/>
        </w:numPr>
        <w:spacing w:before="100" w:beforeAutospacing="1" w:line="300" w:lineRule="atLeast"/>
      </w:pPr>
      <w:r>
        <w:t>Thông báo đăng kí thành không hoặc quay về màn hình trang chủ hệ thống nếu người dung hủy đăng kí</w:t>
      </w:r>
      <w:r w:rsidR="002402D2">
        <w:tab/>
      </w:r>
      <w:r w:rsidR="002402D2">
        <w:tab/>
      </w:r>
    </w:p>
    <w:p w:rsidR="00AB51DB" w:rsidRDefault="00AB51DB" w:rsidP="00AB51DB">
      <w:pPr>
        <w:pStyle w:val="Heading2"/>
        <w:numPr>
          <w:ilvl w:val="1"/>
          <w:numId w:val="6"/>
        </w:numPr>
        <w:rPr>
          <w:i w:val="0"/>
        </w:rPr>
      </w:pPr>
      <w:r w:rsidRPr="00313ED9">
        <w:rPr>
          <w:i w:val="0"/>
        </w:rPr>
        <w:t>Biểu mẫu</w:t>
      </w:r>
    </w:p>
    <w:p w:rsidR="00804A81" w:rsidRPr="00804A81" w:rsidRDefault="00804A81" w:rsidP="00804A81"/>
    <w:p w:rsidR="00804A81" w:rsidRPr="00804A81" w:rsidRDefault="00804A81" w:rsidP="00804A81">
      <w:pPr>
        <w:ind w:left="360"/>
      </w:pPr>
      <w:r>
        <w:object w:dxaOrig="6105" w:dyaOrig="4411">
          <v:shape id="_x0000_i1026" type="#_x0000_t75" style="width:328.5pt;height:237pt" o:ole="">
            <v:imagedata r:id="rId10" o:title=""/>
          </v:shape>
          <o:OLEObject Type="Embed" ProgID="Visio.Drawing.15" ShapeID="_x0000_i1026" DrawAspect="Content" ObjectID="_1517771084" r:id="rId11"/>
        </w:object>
      </w:r>
    </w:p>
    <w:p w:rsidR="00AB51DB" w:rsidRDefault="00AB51DB" w:rsidP="00AB51DB">
      <w:pPr>
        <w:pStyle w:val="Heading1"/>
      </w:pPr>
      <w:r>
        <w:t>Ghi nhận khác</w:t>
      </w:r>
    </w:p>
    <w:p w:rsidR="00C14FD8" w:rsidRPr="00C43E60" w:rsidRDefault="00C14FD8" w:rsidP="00C14FD8">
      <w:pPr>
        <w:spacing w:before="100" w:beforeAutospacing="1"/>
        <w:ind w:left="720"/>
        <w:jc w:val="both"/>
      </w:pPr>
      <w:r>
        <w:t>Tham khảo phiếu tổng kết thu thập ý kiến người dùng.</w:t>
      </w:r>
    </w:p>
    <w:p w:rsidR="00C14FD8" w:rsidRPr="00C14FD8" w:rsidRDefault="00C14FD8" w:rsidP="00C14FD8"/>
    <w:p w:rsidR="00AB51DB" w:rsidRDefault="00AB51DB" w:rsidP="00AB51DB">
      <w:pPr>
        <w:pStyle w:val="Heading1"/>
      </w:pPr>
      <w:r>
        <w:t>Hồ sơ kết quả</w:t>
      </w:r>
    </w:p>
    <w:p w:rsidR="0047573D" w:rsidRDefault="0047573D" w:rsidP="0047573D">
      <w:r>
        <w:t xml:space="preserve">          Tài liệu này là cơ sở để xây dựng tài liệu đặc tả yêu cầu phần mềm.</w:t>
      </w:r>
    </w:p>
    <w:p w:rsidR="0047573D" w:rsidRPr="00C43E60" w:rsidRDefault="0047573D" w:rsidP="0047573D">
      <w:r>
        <w:t xml:space="preserve">          </w:t>
      </w:r>
      <w:r w:rsidRPr="00C43E60">
        <w:t>&lt;Tập hợp các tài liệu, ghi nhận và các quy trình liên quan đến quy trình này&gt;</w:t>
      </w:r>
    </w:p>
    <w:p w:rsidR="007D6B2B" w:rsidRDefault="007D6B2B"/>
    <w:sectPr w:rsidR="007D6B2B" w:rsidSect="007A009A">
      <w:headerReference w:type="default" r:id="rId12"/>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4F8" w:rsidRDefault="008F44F8" w:rsidP="00FA39BE">
      <w:r>
        <w:separator/>
      </w:r>
    </w:p>
  </w:endnote>
  <w:endnote w:type="continuationSeparator" w:id="0">
    <w:p w:rsidR="008F44F8" w:rsidRDefault="008F44F8" w:rsidP="00FA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DF" w:rsidRDefault="004134A7" w:rsidP="00343329">
    <w:pPr>
      <w:pStyle w:val="Footer"/>
      <w:tabs>
        <w:tab w:val="clear" w:pos="8640"/>
        <w:tab w:val="right" w:pos="9000"/>
      </w:tabs>
    </w:pPr>
    <w:r>
      <w:t>11.BM.QTPM.CNPM, (v1.0)</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72591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25910">
      <w:rPr>
        <w:rStyle w:val="PageNumber"/>
        <w:noProof/>
      </w:rPr>
      <w:t>3</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4F8" w:rsidRDefault="008F44F8" w:rsidP="00FA39BE">
      <w:r>
        <w:separator/>
      </w:r>
    </w:p>
  </w:footnote>
  <w:footnote w:type="continuationSeparator" w:id="0">
    <w:p w:rsidR="008F44F8" w:rsidRDefault="008F44F8" w:rsidP="00FA3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52" w:rsidRDefault="00C97852" w:rsidP="00C97852">
    <w:pPr>
      <w:pStyle w:val="Header"/>
      <w:rPr>
        <w:b/>
      </w:rPr>
    </w:pPr>
    <w:r w:rsidRPr="00C97852">
      <w:rPr>
        <w:b/>
      </w:rPr>
      <w:t xml:space="preserve"> </w:t>
    </w:r>
    <w:r w:rsidRPr="00D35EB4">
      <w:rPr>
        <w:b/>
      </w:rPr>
      <w:t>ỨNG DỤNG DẠY LÀM BÁNH</w:t>
    </w:r>
    <w:r>
      <w:rPr>
        <w:b/>
      </w:rPr>
      <w:tab/>
      <w:t xml:space="preserve">                  Loại tài liệu:</w:t>
    </w:r>
    <w:r w:rsidR="00D80D6C">
      <w:rPr>
        <w:b/>
      </w:rPr>
      <w:t xml:space="preserve">  </w:t>
    </w:r>
    <w:r w:rsidRPr="00D35EB4">
      <w:rPr>
        <w:b/>
      </w:rPr>
      <w:t>Mô tả quy trình nghiệp vụ</w:t>
    </w:r>
  </w:p>
  <w:p w:rsidR="00C97852" w:rsidRPr="004D2BEA" w:rsidRDefault="00907BA8" w:rsidP="00C97852">
    <w:pPr>
      <w:pStyle w:val="Header"/>
      <w:rPr>
        <w:b/>
      </w:rPr>
    </w:pPr>
    <w:r>
      <w:t xml:space="preserve">    </w:t>
    </w:r>
    <w:r w:rsidR="00C97852">
      <w:t>Người lập:</w:t>
    </w:r>
    <w:r w:rsidR="00D80D6C">
      <w:t>Nguyễn văn Đạt</w:t>
    </w:r>
    <w:r w:rsidR="00C97852">
      <w:tab/>
      <w:t xml:space="preserve">                Ngày lập: 25</w:t>
    </w:r>
    <w:r w:rsidR="00C97852" w:rsidRPr="00D35EB4">
      <w:t>/09/2015</w:t>
    </w:r>
    <w:r w:rsidR="00C97852" w:rsidRPr="00D35EB4">
      <w:tab/>
    </w:r>
  </w:p>
  <w:p w:rsidR="00601BDF" w:rsidRPr="00C07FB0" w:rsidRDefault="008F44F8" w:rsidP="00C95474">
    <w:pPr>
      <w:pStyle w:val="Header"/>
      <w:tabs>
        <w:tab w:val="clear" w:pos="8640"/>
        <w:tab w:val="right" w:pos="9000"/>
      </w:tabs>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7006"/>
    <w:multiLevelType w:val="multilevel"/>
    <w:tmpl w:val="D708FC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CB9399E"/>
    <w:multiLevelType w:val="hybridMultilevel"/>
    <w:tmpl w:val="DD941786"/>
    <w:lvl w:ilvl="0" w:tplc="18AA9560">
      <w:start w:val="1"/>
      <w:numFmt w:val="decimal"/>
      <w:pStyle w:val="Heading1"/>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89400508">
      <w:start w:val="4"/>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447FBC"/>
    <w:multiLevelType w:val="hybridMultilevel"/>
    <w:tmpl w:val="D2A6E454"/>
    <w:lvl w:ilvl="0" w:tplc="32FAE78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203ED6"/>
    <w:multiLevelType w:val="multilevel"/>
    <w:tmpl w:val="32369E7E"/>
    <w:lvl w:ilvl="0">
      <w:start w:val="2"/>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470"/>
        </w:tabs>
        <w:ind w:left="1470" w:hanging="720"/>
      </w:pPr>
      <w:rPr>
        <w:rFonts w:hint="default"/>
      </w:rPr>
    </w:lvl>
    <w:lvl w:ilvl="2">
      <w:start w:val="1"/>
      <w:numFmt w:val="decimal"/>
      <w:lvlText w:val="%1.%2.%3."/>
      <w:lvlJc w:val="left"/>
      <w:pPr>
        <w:tabs>
          <w:tab w:val="num" w:pos="2220"/>
        </w:tabs>
        <w:ind w:left="2220" w:hanging="720"/>
      </w:pPr>
      <w:rPr>
        <w:rFonts w:hint="default"/>
      </w:rPr>
    </w:lvl>
    <w:lvl w:ilvl="3">
      <w:start w:val="1"/>
      <w:numFmt w:val="decimal"/>
      <w:lvlText w:val="%1.%2.%3.%4."/>
      <w:lvlJc w:val="left"/>
      <w:pPr>
        <w:tabs>
          <w:tab w:val="num" w:pos="3330"/>
        </w:tabs>
        <w:ind w:left="333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190"/>
        </w:tabs>
        <w:ind w:left="5190" w:hanging="1440"/>
      </w:pPr>
      <w:rPr>
        <w:rFonts w:hint="default"/>
      </w:rPr>
    </w:lvl>
    <w:lvl w:ilvl="6">
      <w:start w:val="1"/>
      <w:numFmt w:val="decimal"/>
      <w:lvlText w:val="%1.%2.%3.%4.%5.%6.%7."/>
      <w:lvlJc w:val="left"/>
      <w:pPr>
        <w:tabs>
          <w:tab w:val="num" w:pos="5940"/>
        </w:tabs>
        <w:ind w:left="5940" w:hanging="1440"/>
      </w:pPr>
      <w:rPr>
        <w:rFonts w:hint="default"/>
      </w:rPr>
    </w:lvl>
    <w:lvl w:ilvl="7">
      <w:start w:val="1"/>
      <w:numFmt w:val="decimal"/>
      <w:lvlText w:val="%1.%2.%3.%4.%5.%6.%7.%8."/>
      <w:lvlJc w:val="left"/>
      <w:pPr>
        <w:tabs>
          <w:tab w:val="num" w:pos="7050"/>
        </w:tabs>
        <w:ind w:left="7050" w:hanging="1800"/>
      </w:pPr>
      <w:rPr>
        <w:rFonts w:hint="default"/>
      </w:rPr>
    </w:lvl>
    <w:lvl w:ilvl="8">
      <w:start w:val="1"/>
      <w:numFmt w:val="decimal"/>
      <w:lvlText w:val="%1.%2.%3.%4.%5.%6.%7.%8.%9."/>
      <w:lvlJc w:val="left"/>
      <w:pPr>
        <w:tabs>
          <w:tab w:val="num" w:pos="7800"/>
        </w:tabs>
        <w:ind w:left="7800" w:hanging="1800"/>
      </w:pPr>
      <w:rPr>
        <w:rFonts w:hint="default"/>
      </w:rPr>
    </w:lvl>
  </w:abstractNum>
  <w:abstractNum w:abstractNumId="4">
    <w:nsid w:val="659A090B"/>
    <w:multiLevelType w:val="hybridMultilevel"/>
    <w:tmpl w:val="3A2655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90F0600"/>
    <w:multiLevelType w:val="multilevel"/>
    <w:tmpl w:val="D3528B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EC1"/>
    <w:rsid w:val="000931DB"/>
    <w:rsid w:val="000E1CCC"/>
    <w:rsid w:val="000F4B29"/>
    <w:rsid w:val="002402D2"/>
    <w:rsid w:val="002566E7"/>
    <w:rsid w:val="002B13CD"/>
    <w:rsid w:val="0033577B"/>
    <w:rsid w:val="003A4AF5"/>
    <w:rsid w:val="004134A7"/>
    <w:rsid w:val="004749AA"/>
    <w:rsid w:val="0047573D"/>
    <w:rsid w:val="004A6EC1"/>
    <w:rsid w:val="00562308"/>
    <w:rsid w:val="0058233A"/>
    <w:rsid w:val="00651E7E"/>
    <w:rsid w:val="007211C1"/>
    <w:rsid w:val="00725910"/>
    <w:rsid w:val="007D6B2B"/>
    <w:rsid w:val="007E4904"/>
    <w:rsid w:val="00804A81"/>
    <w:rsid w:val="00823EAB"/>
    <w:rsid w:val="008F44F8"/>
    <w:rsid w:val="00907BA8"/>
    <w:rsid w:val="00A36D49"/>
    <w:rsid w:val="00AB51DB"/>
    <w:rsid w:val="00AE210D"/>
    <w:rsid w:val="00B03B4D"/>
    <w:rsid w:val="00C14FD8"/>
    <w:rsid w:val="00C56FF8"/>
    <w:rsid w:val="00C97852"/>
    <w:rsid w:val="00CA2CA7"/>
    <w:rsid w:val="00D80D6C"/>
    <w:rsid w:val="00DA56AA"/>
    <w:rsid w:val="00F96494"/>
    <w:rsid w:val="00FA39BE"/>
    <w:rsid w:val="00FE63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1D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autoRedefine/>
    <w:qFormat/>
    <w:rsid w:val="00AB51DB"/>
    <w:pPr>
      <w:keepNext/>
      <w:widowControl w:val="0"/>
      <w:numPr>
        <w:numId w:val="1"/>
      </w:numPr>
      <w:spacing w:before="100" w:beforeAutospacing="1" w:after="60" w:line="300" w:lineRule="atLeast"/>
      <w:outlineLvl w:val="0"/>
    </w:pPr>
    <w:rPr>
      <w:b/>
      <w:kern w:val="28"/>
      <w:sz w:val="24"/>
      <w:szCs w:val="24"/>
    </w:rPr>
  </w:style>
  <w:style w:type="paragraph" w:styleId="Heading2">
    <w:name w:val="heading 2"/>
    <w:basedOn w:val="Normal"/>
    <w:next w:val="Normal"/>
    <w:link w:val="Heading2Char"/>
    <w:autoRedefine/>
    <w:qFormat/>
    <w:rsid w:val="00AB51DB"/>
    <w:pPr>
      <w:keepNext/>
      <w:numPr>
        <w:ilvl w:val="1"/>
        <w:numId w:val="2"/>
      </w:numPr>
      <w:tabs>
        <w:tab w:val="clear" w:pos="1470"/>
        <w:tab w:val="num" w:pos="360"/>
      </w:tabs>
      <w:spacing w:before="240" w:line="300" w:lineRule="atLeast"/>
      <w:ind w:left="360" w:hanging="360"/>
      <w:outlineLvl w:val="1"/>
    </w:pPr>
    <w:rPr>
      <w:rFonts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1DB"/>
    <w:rPr>
      <w:rFonts w:ascii="Arial" w:eastAsia="Times New Roman" w:hAnsi="Arial" w:cs="Times New Roman"/>
      <w:b/>
      <w:kern w:val="28"/>
      <w:sz w:val="24"/>
      <w:szCs w:val="24"/>
      <w:lang w:val="en-US"/>
    </w:rPr>
  </w:style>
  <w:style w:type="character" w:customStyle="1" w:styleId="Heading2Char">
    <w:name w:val="Heading 2 Char"/>
    <w:basedOn w:val="DefaultParagraphFont"/>
    <w:link w:val="Heading2"/>
    <w:rsid w:val="00AB51DB"/>
    <w:rPr>
      <w:rFonts w:ascii="Arial" w:eastAsia="Times New Roman" w:hAnsi="Arial" w:cs="Arial"/>
      <w:b/>
      <w:bCs/>
      <w:i/>
      <w:iCs/>
      <w:szCs w:val="28"/>
      <w:lang w:val="en-US"/>
    </w:rPr>
  </w:style>
  <w:style w:type="paragraph" w:styleId="Title">
    <w:name w:val="Title"/>
    <w:basedOn w:val="Normal"/>
    <w:link w:val="TitleChar"/>
    <w:autoRedefine/>
    <w:qFormat/>
    <w:rsid w:val="00AB51DB"/>
    <w:pPr>
      <w:jc w:val="center"/>
      <w:outlineLvl w:val="0"/>
    </w:pPr>
    <w:rPr>
      <w:rFonts w:cs="Arial"/>
      <w:b/>
      <w:bCs/>
      <w:kern w:val="28"/>
      <w:sz w:val="32"/>
      <w:szCs w:val="32"/>
    </w:rPr>
  </w:style>
  <w:style w:type="character" w:customStyle="1" w:styleId="TitleChar">
    <w:name w:val="Title Char"/>
    <w:basedOn w:val="DefaultParagraphFont"/>
    <w:link w:val="Title"/>
    <w:rsid w:val="00AB51DB"/>
    <w:rPr>
      <w:rFonts w:ascii="Arial" w:eastAsia="Times New Roman" w:hAnsi="Arial" w:cs="Arial"/>
      <w:b/>
      <w:bCs/>
      <w:kern w:val="28"/>
      <w:sz w:val="32"/>
      <w:szCs w:val="32"/>
      <w:lang w:val="en-US"/>
    </w:rPr>
  </w:style>
  <w:style w:type="paragraph" w:styleId="Header">
    <w:name w:val="header"/>
    <w:basedOn w:val="Normal"/>
    <w:link w:val="HeaderChar"/>
    <w:rsid w:val="00AB51DB"/>
    <w:pPr>
      <w:tabs>
        <w:tab w:val="center" w:pos="4320"/>
        <w:tab w:val="right" w:pos="8640"/>
      </w:tabs>
    </w:pPr>
  </w:style>
  <w:style w:type="character" w:customStyle="1" w:styleId="HeaderChar">
    <w:name w:val="Header Char"/>
    <w:basedOn w:val="DefaultParagraphFont"/>
    <w:link w:val="Header"/>
    <w:rsid w:val="00AB51DB"/>
    <w:rPr>
      <w:rFonts w:ascii="Arial" w:eastAsia="Times New Roman" w:hAnsi="Arial" w:cs="Times New Roman"/>
      <w:sz w:val="20"/>
      <w:szCs w:val="20"/>
      <w:lang w:val="en-US"/>
    </w:rPr>
  </w:style>
  <w:style w:type="paragraph" w:styleId="Footer">
    <w:name w:val="footer"/>
    <w:basedOn w:val="Normal"/>
    <w:link w:val="FooterChar"/>
    <w:rsid w:val="00AB51DB"/>
    <w:pPr>
      <w:tabs>
        <w:tab w:val="center" w:pos="4320"/>
        <w:tab w:val="right" w:pos="8640"/>
      </w:tabs>
    </w:pPr>
  </w:style>
  <w:style w:type="character" w:customStyle="1" w:styleId="FooterChar">
    <w:name w:val="Footer Char"/>
    <w:basedOn w:val="DefaultParagraphFont"/>
    <w:link w:val="Footer"/>
    <w:rsid w:val="00AB51DB"/>
    <w:rPr>
      <w:rFonts w:ascii="Arial" w:eastAsia="Times New Roman" w:hAnsi="Arial" w:cs="Times New Roman"/>
      <w:sz w:val="20"/>
      <w:szCs w:val="20"/>
      <w:lang w:val="en-US"/>
    </w:rPr>
  </w:style>
  <w:style w:type="character" w:styleId="PageNumber">
    <w:name w:val="page number"/>
    <w:basedOn w:val="DefaultParagraphFont"/>
    <w:rsid w:val="00AB51DB"/>
  </w:style>
  <w:style w:type="paragraph" w:styleId="ListParagraph">
    <w:name w:val="List Paragraph"/>
    <w:basedOn w:val="Normal"/>
    <w:uiPriority w:val="34"/>
    <w:qFormat/>
    <w:rsid w:val="002566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1D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autoRedefine/>
    <w:qFormat/>
    <w:rsid w:val="00AB51DB"/>
    <w:pPr>
      <w:keepNext/>
      <w:widowControl w:val="0"/>
      <w:numPr>
        <w:numId w:val="1"/>
      </w:numPr>
      <w:spacing w:before="100" w:beforeAutospacing="1" w:after="60" w:line="300" w:lineRule="atLeast"/>
      <w:outlineLvl w:val="0"/>
    </w:pPr>
    <w:rPr>
      <w:b/>
      <w:kern w:val="28"/>
      <w:sz w:val="24"/>
      <w:szCs w:val="24"/>
    </w:rPr>
  </w:style>
  <w:style w:type="paragraph" w:styleId="Heading2">
    <w:name w:val="heading 2"/>
    <w:basedOn w:val="Normal"/>
    <w:next w:val="Normal"/>
    <w:link w:val="Heading2Char"/>
    <w:autoRedefine/>
    <w:qFormat/>
    <w:rsid w:val="00AB51DB"/>
    <w:pPr>
      <w:keepNext/>
      <w:numPr>
        <w:ilvl w:val="1"/>
        <w:numId w:val="2"/>
      </w:numPr>
      <w:tabs>
        <w:tab w:val="clear" w:pos="1470"/>
        <w:tab w:val="num" w:pos="360"/>
      </w:tabs>
      <w:spacing w:before="240" w:line="300" w:lineRule="atLeast"/>
      <w:ind w:left="360" w:hanging="360"/>
      <w:outlineLvl w:val="1"/>
    </w:pPr>
    <w:rPr>
      <w:rFonts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1DB"/>
    <w:rPr>
      <w:rFonts w:ascii="Arial" w:eastAsia="Times New Roman" w:hAnsi="Arial" w:cs="Times New Roman"/>
      <w:b/>
      <w:kern w:val="28"/>
      <w:sz w:val="24"/>
      <w:szCs w:val="24"/>
      <w:lang w:val="en-US"/>
    </w:rPr>
  </w:style>
  <w:style w:type="character" w:customStyle="1" w:styleId="Heading2Char">
    <w:name w:val="Heading 2 Char"/>
    <w:basedOn w:val="DefaultParagraphFont"/>
    <w:link w:val="Heading2"/>
    <w:rsid w:val="00AB51DB"/>
    <w:rPr>
      <w:rFonts w:ascii="Arial" w:eastAsia="Times New Roman" w:hAnsi="Arial" w:cs="Arial"/>
      <w:b/>
      <w:bCs/>
      <w:i/>
      <w:iCs/>
      <w:szCs w:val="28"/>
      <w:lang w:val="en-US"/>
    </w:rPr>
  </w:style>
  <w:style w:type="paragraph" w:styleId="Title">
    <w:name w:val="Title"/>
    <w:basedOn w:val="Normal"/>
    <w:link w:val="TitleChar"/>
    <w:autoRedefine/>
    <w:qFormat/>
    <w:rsid w:val="00AB51DB"/>
    <w:pPr>
      <w:jc w:val="center"/>
      <w:outlineLvl w:val="0"/>
    </w:pPr>
    <w:rPr>
      <w:rFonts w:cs="Arial"/>
      <w:b/>
      <w:bCs/>
      <w:kern w:val="28"/>
      <w:sz w:val="32"/>
      <w:szCs w:val="32"/>
    </w:rPr>
  </w:style>
  <w:style w:type="character" w:customStyle="1" w:styleId="TitleChar">
    <w:name w:val="Title Char"/>
    <w:basedOn w:val="DefaultParagraphFont"/>
    <w:link w:val="Title"/>
    <w:rsid w:val="00AB51DB"/>
    <w:rPr>
      <w:rFonts w:ascii="Arial" w:eastAsia="Times New Roman" w:hAnsi="Arial" w:cs="Arial"/>
      <w:b/>
      <w:bCs/>
      <w:kern w:val="28"/>
      <w:sz w:val="32"/>
      <w:szCs w:val="32"/>
      <w:lang w:val="en-US"/>
    </w:rPr>
  </w:style>
  <w:style w:type="paragraph" w:styleId="Header">
    <w:name w:val="header"/>
    <w:basedOn w:val="Normal"/>
    <w:link w:val="HeaderChar"/>
    <w:rsid w:val="00AB51DB"/>
    <w:pPr>
      <w:tabs>
        <w:tab w:val="center" w:pos="4320"/>
        <w:tab w:val="right" w:pos="8640"/>
      </w:tabs>
    </w:pPr>
  </w:style>
  <w:style w:type="character" w:customStyle="1" w:styleId="HeaderChar">
    <w:name w:val="Header Char"/>
    <w:basedOn w:val="DefaultParagraphFont"/>
    <w:link w:val="Header"/>
    <w:rsid w:val="00AB51DB"/>
    <w:rPr>
      <w:rFonts w:ascii="Arial" w:eastAsia="Times New Roman" w:hAnsi="Arial" w:cs="Times New Roman"/>
      <w:sz w:val="20"/>
      <w:szCs w:val="20"/>
      <w:lang w:val="en-US"/>
    </w:rPr>
  </w:style>
  <w:style w:type="paragraph" w:styleId="Footer">
    <w:name w:val="footer"/>
    <w:basedOn w:val="Normal"/>
    <w:link w:val="FooterChar"/>
    <w:rsid w:val="00AB51DB"/>
    <w:pPr>
      <w:tabs>
        <w:tab w:val="center" w:pos="4320"/>
        <w:tab w:val="right" w:pos="8640"/>
      </w:tabs>
    </w:pPr>
  </w:style>
  <w:style w:type="character" w:customStyle="1" w:styleId="FooterChar">
    <w:name w:val="Footer Char"/>
    <w:basedOn w:val="DefaultParagraphFont"/>
    <w:link w:val="Footer"/>
    <w:rsid w:val="00AB51DB"/>
    <w:rPr>
      <w:rFonts w:ascii="Arial" w:eastAsia="Times New Roman" w:hAnsi="Arial" w:cs="Times New Roman"/>
      <w:sz w:val="20"/>
      <w:szCs w:val="20"/>
      <w:lang w:val="en-US"/>
    </w:rPr>
  </w:style>
  <w:style w:type="character" w:styleId="PageNumber">
    <w:name w:val="page number"/>
    <w:basedOn w:val="DefaultParagraphFont"/>
    <w:rsid w:val="00AB51DB"/>
  </w:style>
  <w:style w:type="paragraph" w:styleId="ListParagraph">
    <w:name w:val="List Paragraph"/>
    <w:basedOn w:val="Normal"/>
    <w:uiPriority w:val="34"/>
    <w:qFormat/>
    <w:rsid w:val="00256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Mr_Dat</dc:creator>
  <cp:keywords/>
  <dc:description/>
  <cp:lastModifiedBy>Vũ Thành Nam</cp:lastModifiedBy>
  <cp:revision>33</cp:revision>
  <dcterms:created xsi:type="dcterms:W3CDTF">2015-09-24T15:45:00Z</dcterms:created>
  <dcterms:modified xsi:type="dcterms:W3CDTF">2016-02-23T15:18:00Z</dcterms:modified>
</cp:coreProperties>
</file>