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A1FF" w14:textId="634B4211" w:rsidR="00E851EE" w:rsidRDefault="00963B0A">
      <w:pPr>
        <w:rPr>
          <w:lang w:val="es-MX"/>
        </w:rPr>
      </w:pPr>
      <w:r>
        <w:rPr>
          <w:lang w:val="es-MX"/>
        </w:rPr>
        <w:t>01</w:t>
      </w:r>
    </w:p>
    <w:p w14:paraId="7F072F30" w14:textId="2609C821" w:rsidR="00963B0A" w:rsidRDefault="00963B0A">
      <w:r w:rsidRPr="00963B0A">
        <w:t>Usaría SCP, porque es seguro, rápido y funciona por SSH.</w:t>
      </w:r>
    </w:p>
    <w:p w14:paraId="2FF4849E" w14:textId="02F1AB6E" w:rsidR="00963B0A" w:rsidRPr="00963B0A" w:rsidRDefault="00963B0A">
      <w:r>
        <w:t xml:space="preserve">Comando: </w:t>
      </w:r>
      <w:proofErr w:type="spellStart"/>
      <w:r w:rsidRPr="00963B0A">
        <w:t>scp</w:t>
      </w:r>
      <w:proofErr w:type="spellEnd"/>
      <w:r w:rsidRPr="00963B0A">
        <w:t xml:space="preserve"> -r </w:t>
      </w:r>
      <w:proofErr w:type="spellStart"/>
      <w:r w:rsidRPr="00963B0A">
        <w:t>dist</w:t>
      </w:r>
      <w:proofErr w:type="spellEnd"/>
      <w:r w:rsidRPr="00963B0A">
        <w:t xml:space="preserve"> </w:t>
      </w:r>
      <w:proofErr w:type="spellStart"/>
      <w:r w:rsidRPr="00963B0A">
        <w:t>usuario@IP_DEL_SERVIDOR</w:t>
      </w:r>
      <w:proofErr w:type="spellEnd"/>
      <w:r w:rsidRPr="00963B0A">
        <w:t>:/</w:t>
      </w:r>
      <w:proofErr w:type="spellStart"/>
      <w:r w:rsidRPr="00963B0A">
        <w:t>var</w:t>
      </w:r>
      <w:proofErr w:type="spellEnd"/>
      <w:r w:rsidRPr="00963B0A">
        <w:t>/www/mi-app</w:t>
      </w:r>
    </w:p>
    <w:p w14:paraId="6DD606E2" w14:textId="77777777" w:rsidR="00963B0A" w:rsidRDefault="00963B0A"/>
    <w:p w14:paraId="25F9C736" w14:textId="3BAE3289" w:rsidR="00963B0A" w:rsidRDefault="00963B0A">
      <w:r>
        <w:t>02</w:t>
      </w:r>
    </w:p>
    <w:p w14:paraId="2E683C35" w14:textId="2FE6FA1A" w:rsidR="00963B0A" w:rsidRDefault="00963B0A">
      <w:r w:rsidRPr="00963B0A">
        <w:t>Las configuraría como variables de entorno en el VPS, no dentro del código.</w:t>
      </w:r>
    </w:p>
    <w:p w14:paraId="11EA3FFC" w14:textId="77777777" w:rsidR="00963B0A" w:rsidRDefault="00963B0A"/>
    <w:p w14:paraId="7CCBE63A" w14:textId="49077378" w:rsidR="00963B0A" w:rsidRDefault="00963B0A">
      <w:r>
        <w:t>03</w:t>
      </w:r>
    </w:p>
    <w:p w14:paraId="2E166FD5" w14:textId="744ED7FA" w:rsidR="00963B0A" w:rsidRDefault="00963B0A">
      <w:r>
        <w:t>Lo rechazaría, es muy peligroso:</w:t>
      </w:r>
    </w:p>
    <w:p w14:paraId="6753A735" w14:textId="5D030806" w:rsidR="00963B0A" w:rsidRPr="00963B0A" w:rsidRDefault="00963B0A" w:rsidP="00963B0A">
      <w:r w:rsidRPr="00963B0A">
        <w:t>Expone credenciales como base de datos y JWT_SECRET.</w:t>
      </w:r>
      <w:r w:rsidRPr="00963B0A">
        <w:br/>
        <w:t>Si alguien accede al repo, puede entrar a servicios privados.</w:t>
      </w:r>
      <w:r w:rsidRPr="00963B0A">
        <w:br/>
        <w:t>Cambiar secretos filtrados obliga a rotar claves y puede afectar producción.</w:t>
      </w:r>
    </w:p>
    <w:p w14:paraId="6A497324" w14:textId="77777777" w:rsidR="00963B0A" w:rsidRPr="00963B0A" w:rsidRDefault="00963B0A">
      <w:pPr>
        <w:rPr>
          <w:lang w:val="es-MX"/>
        </w:rPr>
      </w:pPr>
    </w:p>
    <w:sectPr w:rsidR="00963B0A" w:rsidRPr="00963B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EE"/>
    <w:rsid w:val="00544B1D"/>
    <w:rsid w:val="00963B0A"/>
    <w:rsid w:val="00E8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4850C"/>
  <w15:chartTrackingRefBased/>
  <w15:docId w15:val="{55364C27-1ACC-498F-BB41-770D8113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2026-05-26T16:45:00Z</dcterms:created>
  <dcterms:modified xsi:type="dcterms:W3CDTF">2026-05-26T16:48:00Z</dcterms:modified>
</cp:coreProperties>
</file>