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proofErr w:type="gramStart"/>
      <w:r w:rsidR="006277D1">
        <w:rPr>
          <w:lang w:val="en-AU"/>
        </w:rPr>
        <w:t>Training, and</w:t>
      </w:r>
      <w:proofErr w:type="gramEnd"/>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4F11D5"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w:t>
        </w:r>
        <w:r w:rsidR="00FD162F" w:rsidRPr="00B77B06">
          <w:rPr>
            <w:rStyle w:val="Hyperlink"/>
            <w:noProof/>
          </w:rPr>
          <w:t>o</w:t>
        </w:r>
        <w:r w:rsidR="00FD162F" w:rsidRPr="00B77B06">
          <w:rPr>
            <w:rStyle w:val="Hyperlink"/>
            <w:noProof/>
          </w:rPr>
          <w:t>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4F11D5">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4F11D5">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4F11D5">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proofErr w:type="gramStart"/>
      <w:r w:rsidR="00CA325E">
        <w:rPr>
          <w:lang w:val="en-AU"/>
        </w:rPr>
        <w:t>200 character</w:t>
      </w:r>
      <w:proofErr w:type="gramEnd"/>
      <w:r w:rsidR="00CA325E">
        <w:rPr>
          <w:lang w:val="en-AU"/>
        </w:rPr>
        <w:t xml:space="preserve">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spellStart"/>
            <w:r w:rsidR="00D82937" w:rsidRPr="002D165D">
              <w:rPr>
                <w:rFonts w:ascii="Courier" w:hAnsi="Courier"/>
                <w:sz w:val="18"/>
                <w:lang w:val="pt-BR"/>
              </w:rPr>
              <w:t>pif</w:t>
            </w:r>
            <w:proofErr w:type="spell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w:t>
            </w:r>
            <w:proofErr w:type="spellStart"/>
            <w:r w:rsidRPr="002D165D">
              <w:rPr>
                <w:rFonts w:ascii="Courier" w:hAnsi="Courier"/>
                <w:sz w:val="18"/>
                <w:lang w:val="pt-BR"/>
              </w:rPr>
              <w:t>electrode</w:t>
            </w:r>
            <w:proofErr w:type="spellEnd"/>
            <w:r w:rsidRPr="002D165D">
              <w:rPr>
                <w:rFonts w:ascii="Courier" w:hAnsi="Courier"/>
                <w:sz w:val="18"/>
                <w:lang w:val="pt-BR"/>
              </w:rPr>
              <w:t>@</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1]21:27</w:t>
            </w:r>
            <w:proofErr w:type="gramEnd"/>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2]21:27</w:t>
            </w:r>
            <w:proofErr w:type="gramEnd"/>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3]21:27</w:t>
            </w:r>
            <w:proofErr w:type="gramEnd"/>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4]21:27</w:t>
            </w:r>
            <w:proofErr w:type="gramEnd"/>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5]21:27</w:t>
            </w:r>
            <w:proofErr w:type="gramEnd"/>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6]21:27</w:t>
            </w:r>
            <w:proofErr w:type="gramEnd"/>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7]21:27</w:t>
            </w:r>
            <w:proofErr w:type="gramEnd"/>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8]21:27</w:t>
            </w:r>
            <w:proofErr w:type="gramEnd"/>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9]21:27</w:t>
            </w:r>
            <w:proofErr w:type="gramEnd"/>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10]21:27</w:t>
            </w:r>
            <w:proofErr w:type="gramEnd"/>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11]21:27</w:t>
            </w:r>
            <w:proofErr w:type="gramEnd"/>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12]21:27</w:t>
            </w:r>
            <w:proofErr w:type="gramEnd"/>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13]21:27</w:t>
            </w:r>
            <w:proofErr w:type="gramEnd"/>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14]21:27</w:t>
            </w:r>
            <w:proofErr w:type="gramEnd"/>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15]21:27</w:t>
            </w:r>
            <w:proofErr w:type="gramEnd"/>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16]21:27</w:t>
            </w:r>
            <w:proofErr w:type="gramEnd"/>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17]21:27</w:t>
            </w:r>
            <w:proofErr w:type="gramEnd"/>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18]21:27</w:t>
            </w:r>
            <w:proofErr w:type="gramEnd"/>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w:t>
            </w:r>
            <w:proofErr w:type="gramStart"/>
            <w:r w:rsidRPr="002D165D">
              <w:rPr>
                <w:rFonts w:ascii="Courier" w:hAnsi="Courier"/>
                <w:sz w:val="18"/>
                <w:lang w:val="pt-BR"/>
              </w:rPr>
              <w:t>19]21:27</w:t>
            </w:r>
            <w:proofErr w:type="gramEnd"/>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proofErr w:type="gramStart"/>
      <w:r w:rsidR="00B21031" w:rsidRPr="00B21031">
        <w:rPr>
          <w:lang w:val="en-AU"/>
        </w:rPr>
        <w:t>Obviously</w:t>
      </w:r>
      <w:proofErr w:type="gramEnd"/>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gramStart"/>
      <w:r w:rsidRPr="00116CBF">
        <w:rPr>
          <w:rFonts w:ascii="Courier" w:hAnsi="Courier"/>
          <w:sz w:val="18"/>
          <w:lang w:val="en-AU"/>
        </w:rPr>
        <w:t>w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w:t>
      </w:r>
      <w:proofErr w:type="gramStart"/>
      <w:r w:rsidRPr="00116CBF">
        <w:rPr>
          <w:rFonts w:ascii="Courier" w:hAnsi="Courier"/>
          <w:sz w:val="18"/>
          <w:lang w:val="pt-BR"/>
        </w:rPr>
        <w:t>10 !dum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0435484E" w:rsidR="00B21031" w:rsidRPr="00B21031" w:rsidRDefault="00B21031" w:rsidP="00B21031">
      <w:pPr>
        <w:rPr>
          <w:lang w:val="en-AU"/>
        </w:rPr>
      </w:pPr>
      <w:proofErr w:type="gramStart"/>
      <w:r w:rsidRPr="00B21031">
        <w:rPr>
          <w:lang w:val="en-AU"/>
        </w:rPr>
        <w:t>However</w:t>
      </w:r>
      <w:proofErr w:type="gramEnd"/>
      <w:r w:rsidRPr="00B21031">
        <w:rPr>
          <w:lang w:val="en-AU"/>
        </w:rPr>
        <w:t xml:space="preserve">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 xml:space="preserve">previous line. </w:t>
      </w:r>
      <w:proofErr w:type="gramStart"/>
      <w:r w:rsidRPr="00B21031">
        <w:rPr>
          <w:lang w:val="en-AU"/>
        </w:rPr>
        <w:t>Thus</w:t>
      </w:r>
      <w:proofErr w:type="gramEnd"/>
      <w:r w:rsidRPr="00B21031">
        <w:rPr>
          <w:lang w:val="en-AU"/>
        </w:rPr>
        <w:t xml:space="preserve">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w:t>
      </w:r>
      <w:proofErr w:type="gramStart"/>
      <w:r w:rsidRPr="00116CBF">
        <w:rPr>
          <w:rFonts w:ascii="Courier" w:hAnsi="Courier"/>
          <w:sz w:val="18"/>
          <w:lang w:val="en-AU"/>
        </w:rPr>
        <w:t>4)%</w:t>
      </w:r>
      <w:proofErr w:type="gramEnd"/>
      <w:r w:rsidRPr="00116CBF">
        <w:rPr>
          <w:rFonts w:ascii="Courier" w:hAnsi="Courier"/>
          <w:sz w:val="18"/>
          <w:lang w:val="en-AU"/>
        </w:rPr>
        <w:t xml:space="preserve"> %=% !obs1! </w:t>
      </w:r>
      <w:proofErr w:type="gramStart"/>
      <w:r w:rsidRPr="00116CBF">
        <w:rPr>
          <w:rFonts w:ascii="Courier" w:hAnsi="Courier"/>
          <w:sz w:val="18"/>
          <w:lang w:val="en-AU"/>
        </w:rPr>
        <w:t>!obs</w:t>
      </w:r>
      <w:proofErr w:type="gramEnd"/>
      <w:r w:rsidRPr="00116CBF">
        <w:rPr>
          <w:rFonts w:ascii="Courier" w:hAnsi="Courier"/>
          <w:sz w:val="18"/>
          <w:lang w:val="en-AU"/>
        </w:rPr>
        <w:t xml:space="preserve">2! </w:t>
      </w:r>
      <w:proofErr w:type="gramStart"/>
      <w:r w:rsidRPr="00116CBF">
        <w:rPr>
          <w:rFonts w:ascii="Courier" w:hAnsi="Courier"/>
          <w:sz w:val="18"/>
          <w:lang w:val="en-AU"/>
        </w:rPr>
        <w:t>!obs</w:t>
      </w:r>
      <w:proofErr w:type="gramEnd"/>
      <w:r w:rsidRPr="00116CBF">
        <w:rPr>
          <w:rFonts w:ascii="Courier" w:hAnsi="Courier"/>
          <w:sz w:val="18"/>
          <w:lang w:val="en-AU"/>
        </w:rPr>
        <w:t>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w:t>
      </w:r>
      <w:proofErr w:type="gramStart"/>
      <w:r w:rsidRPr="00116CBF">
        <w:rPr>
          <w:rFonts w:ascii="Courier" w:hAnsi="Courier"/>
          <w:sz w:val="18"/>
          <w:lang w:val="en-AU"/>
        </w:rPr>
        <w:t>4)%</w:t>
      </w:r>
      <w:proofErr w:type="gramEnd"/>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w:t>
      </w:r>
      <w:proofErr w:type="gramStart"/>
      <w:r w:rsidRPr="00FE4430">
        <w:rPr>
          <w:lang w:val="en-AU"/>
        </w:rPr>
        <w:t>change</w:t>
      </w:r>
      <w:proofErr w:type="gramEnd"/>
      <w:r w:rsidRPr="00FE4430">
        <w:rPr>
          <w:lang w:val="en-AU"/>
        </w:rPr>
        <w:t xml:space="preserv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4072A6" w:rsidP="00755437">
      <w:pPr>
        <w:ind w:firstLine="720"/>
        <w:rPr>
          <w:lang w:val="en-AU"/>
        </w:rPr>
      </w:pPr>
      <w:r w:rsidRPr="00B23298">
        <w:rPr>
          <w:noProof/>
          <w:position w:val="-32"/>
          <w:lang w:val="en-AU"/>
        </w:rPr>
        <w:object w:dxaOrig="980" w:dyaOrig="740" w14:anchorId="00C3A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35583153"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4072A6" w:rsidRPr="007940A5">
        <w:rPr>
          <w:noProof/>
          <w:position w:val="-14"/>
          <w:lang w:val="en-AU"/>
        </w:rPr>
        <w:object w:dxaOrig="1380" w:dyaOrig="420" w14:anchorId="5454173E">
          <v:shape id="_x0000_i1026" type="#_x0000_t75" alt="" style="width:66.9pt;height:16.75pt;mso-width-percent:0;mso-height-percent:0;mso-width-percent:0;mso-height-percent:0" o:ole="">
            <v:imagedata r:id="rId20" o:title=""/>
          </v:shape>
          <o:OLEObject Type="Embed" ProgID="Equation.3" ShapeID="_x0000_i1026" DrawAspect="Content" ObjectID="_1635583154"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 xml:space="preserve">a group is featured in the “parameter groups” section of a PEST control </w:t>
      </w:r>
      <w:proofErr w:type="gramStart"/>
      <w:r>
        <w:rPr>
          <w:lang w:val="en-AU"/>
        </w:rPr>
        <w:t>file</w:t>
      </w:r>
      <w:proofErr w:type="gramEnd"/>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proofErr w:type="gramStart"/>
      <w:r w:rsidR="00AC0479">
        <w:rPr>
          <w:i/>
          <w:lang w:val="en-AU"/>
        </w:rPr>
        <w:t>chglim</w:t>
      </w:r>
      <w:proofErr w:type="spellEnd"/>
      <w:r w:rsidR="00AC0479">
        <w:rPr>
          <w:i/>
          <w:lang w:val="en-AU"/>
        </w:rPr>
        <w:t xml:space="preserve">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w:t>
      </w:r>
      <w:proofErr w:type="gramStart"/>
      <w:r w:rsidRPr="00C82F04">
        <w:rPr>
          <w:rFonts w:ascii="Courier" w:hAnsi="Courier"/>
          <w:sz w:val="20"/>
          <w:lang w:val="pt-BR"/>
        </w:rPr>
        <w:t xml:space="preserve">0  </w:t>
      </w:r>
      <w:proofErr w:type="spellStart"/>
      <w:r w:rsidRPr="00C82F04">
        <w:rPr>
          <w:rFonts w:ascii="Courier" w:hAnsi="Courier"/>
          <w:sz w:val="20"/>
          <w:lang w:val="pt-BR"/>
        </w:rPr>
        <w:t>group</w:t>
      </w:r>
      <w:proofErr w:type="gramEnd"/>
      <w:r w:rsidRPr="00C82F04">
        <w:rPr>
          <w:rFonts w:ascii="Courier" w:hAnsi="Courier"/>
          <w:sz w:val="20"/>
          <w:lang w:val="pt-BR"/>
        </w:rPr>
        <w:t>_pr</w:t>
      </w:r>
      <w:proofErr w:type="spellEnd"/>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bookmarkStart w:id="1980" w:name="_Toc2406732"/>
    </w:p>
    <w:p w14:paraId="0DFD22A4" w14:textId="13FAF840" w:rsidR="004F11D5" w:rsidRDefault="004F11D5" w:rsidP="004F11D5">
      <w:pPr>
        <w:pStyle w:val="Heading2"/>
      </w:pPr>
      <w:r>
        <w:t>4.2 Keyword and External File Control File Format</w:t>
      </w:r>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w:t>
      </w:r>
      <w:proofErr w:type="gramStart"/>
      <w:r>
        <w:rPr>
          <w:lang w:val="en-AU"/>
        </w:rPr>
        <w:t>users</w:t>
      </w:r>
      <w:proofErr w:type="gramEnd"/>
      <w:r>
        <w:rPr>
          <w:lang w:val="en-AU"/>
        </w:rPr>
        <w:t xml:space="preserve"> perspective, this new format requires significantly less “in depth” knowledge of the algorithmic controls over the PEST++ tools as all of these control </w:t>
      </w:r>
      <w:proofErr w:type="spellStart"/>
      <w:r>
        <w:rPr>
          <w:lang w:val="en-AU"/>
        </w:rPr>
        <w:t>varaibles</w:t>
      </w:r>
      <w:proofErr w:type="spellEnd"/>
      <w:r>
        <w:rPr>
          <w:lang w:val="en-AU"/>
        </w:rPr>
        <w:t xml:space="preserve">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1DBC5E4C" w:rsidR="004F11D5" w:rsidRDefault="004F11D5" w:rsidP="004F11D5">
      <w:pPr>
        <w:pStyle w:val="Heading2"/>
      </w:pPr>
      <w:r>
        <w:t>4.2.1 Keyword and Consolidated Algorithmic Variables</w:t>
      </w:r>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4F11D5">
      <w:pPr>
        <w:pStyle w:val="ListParagraph"/>
        <w:numPr>
          <w:ilvl w:val="0"/>
          <w:numId w:val="40"/>
        </w:numPr>
        <w:rPr>
          <w:lang w:val="en-AU"/>
        </w:rPr>
      </w:pPr>
      <w:r>
        <w:rPr>
          <w:lang w:val="en-AU"/>
        </w:rPr>
        <w:t>* control data</w:t>
      </w:r>
    </w:p>
    <w:p w14:paraId="330858AC" w14:textId="71A9B93C" w:rsidR="004F11D5" w:rsidRDefault="004F11D5" w:rsidP="004F11D5">
      <w:pPr>
        <w:pStyle w:val="ListParagraph"/>
        <w:numPr>
          <w:ilvl w:val="0"/>
          <w:numId w:val="40"/>
        </w:numPr>
        <w:rPr>
          <w:lang w:val="en-AU"/>
        </w:rPr>
      </w:pPr>
      <w:r>
        <w:rPr>
          <w:lang w:val="en-AU"/>
        </w:rPr>
        <w:t>* singular value decomposition</w:t>
      </w:r>
    </w:p>
    <w:p w14:paraId="173438FF" w14:textId="41C3F06C" w:rsidR="004F11D5" w:rsidRDefault="004F11D5" w:rsidP="004F11D5">
      <w:pPr>
        <w:pStyle w:val="ListParagraph"/>
        <w:numPr>
          <w:ilvl w:val="0"/>
          <w:numId w:val="40"/>
        </w:numPr>
        <w:rPr>
          <w:lang w:val="en-AU"/>
        </w:rPr>
      </w:pPr>
      <w:r>
        <w:rPr>
          <w:lang w:val="en-AU"/>
        </w:rPr>
        <w:t>* regularization</w:t>
      </w:r>
    </w:p>
    <w:p w14:paraId="14EB478A" w14:textId="5DFA62CE" w:rsidR="004F11D5" w:rsidRDefault="004F11D5" w:rsidP="004F11D5">
      <w:pPr>
        <w:pStyle w:val="ListParagraph"/>
        <w:numPr>
          <w:ilvl w:val="0"/>
          <w:numId w:val="40"/>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xml:space="preserve">.  Keyword-value pairs should be separated by one or more whitespace (tabs acceptable as well).  For values that have multiple </w:t>
      </w:r>
      <w:proofErr w:type="spellStart"/>
      <w:r w:rsidR="00D60643">
        <w:rPr>
          <w:lang w:val="en-AU"/>
        </w:rPr>
        <w:t>entires</w:t>
      </w:r>
      <w:proofErr w:type="spellEnd"/>
      <w:r w:rsidR="00D60643">
        <w:rPr>
          <w:lang w:val="en-AU"/>
        </w:rPr>
        <w:t xml:space="preserve">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3227323D" w:rsidR="003E1698" w:rsidRDefault="003E1698" w:rsidP="003E1698">
      <w:pPr>
        <w:pStyle w:val="Heading2"/>
      </w:pPr>
      <w:r>
        <w:t>4.2.2 External file support</w:t>
      </w:r>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w:t>
      </w:r>
      <w:proofErr w:type="spellStart"/>
      <w:r>
        <w:rPr>
          <w:lang w:val="en-AU"/>
        </w:rPr>
        <w:t>entrires</w:t>
      </w:r>
      <w:proofErr w:type="spellEnd"/>
      <w:r>
        <w:rPr>
          <w:lang w:val="en-AU"/>
        </w:rPr>
        <w:t xml:space="preserve"> on each line and the location of these files in the </w:t>
      </w:r>
      <w:proofErr w:type="gramStart"/>
      <w:r>
        <w:rPr>
          <w:lang w:val="en-AU"/>
        </w:rPr>
        <w:t>users</w:t>
      </w:r>
      <w:proofErr w:type="gramEnd"/>
      <w:r>
        <w:rPr>
          <w:lang w:val="en-AU"/>
        </w:rPr>
        <w:t xml:space="preserve">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44C247AC" w:rsidR="000B4BE6" w:rsidRDefault="000B4BE6" w:rsidP="003E1698">
      <w:pPr>
        <w:rPr>
          <w:lang w:val="en-AU"/>
        </w:rPr>
      </w:pPr>
      <w:r>
        <w:rPr>
          <w:lang w:val="en-AU"/>
        </w:rPr>
        <w:lastRenderedPageBreak/>
        <w:t xml:space="preserve">Users will no doubt realize that counters for the number of </w:t>
      </w:r>
      <w:proofErr w:type="gramStart"/>
      <w:r>
        <w:rPr>
          <w:lang w:val="en-AU"/>
        </w:rPr>
        <w:t>parameter</w:t>
      </w:r>
      <w:proofErr w:type="gramEnd"/>
      <w:r>
        <w:rPr>
          <w:lang w:val="en-AU"/>
        </w:rPr>
        <w:t xml:space="preserve">, observation, etc are no longer needed.  Additionally, the * parameter group and * observation group sections are now optional – default values for all * parameter group entries are available. </w:t>
      </w:r>
      <w:bookmarkStart w:id="1981" w:name="_GoBack"/>
      <w:bookmarkEnd w:id="1981"/>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3E1698">
      <w:pPr>
        <w:pStyle w:val="ListParagraph"/>
        <w:numPr>
          <w:ilvl w:val="0"/>
          <w:numId w:val="41"/>
        </w:numPr>
        <w:rPr>
          <w:lang w:val="en-AU"/>
        </w:rPr>
      </w:pPr>
      <w:r>
        <w:rPr>
          <w:lang w:val="en-AU"/>
        </w:rPr>
        <w:t>“</w:t>
      </w:r>
      <w:proofErr w:type="spellStart"/>
      <w:r>
        <w:rPr>
          <w:lang w:val="en-AU"/>
        </w:rPr>
        <w:t>sep</w:t>
      </w:r>
      <w:proofErr w:type="spellEnd"/>
      <w:r>
        <w:rPr>
          <w:lang w:val="en-AU"/>
        </w:rPr>
        <w:t>” (for separator).  Default is “,” (comma).  For whitespace-delimited (one or more whitespaces) use “w”</w:t>
      </w:r>
    </w:p>
    <w:p w14:paraId="767B9518" w14:textId="767D561F" w:rsidR="00A45372" w:rsidRDefault="00A45372" w:rsidP="003E1698">
      <w:pPr>
        <w:pStyle w:val="ListParagraph"/>
        <w:numPr>
          <w:ilvl w:val="0"/>
          <w:numId w:val="41"/>
        </w:numPr>
        <w:rPr>
          <w:lang w:val="en-AU"/>
        </w:rPr>
      </w:pPr>
      <w:r>
        <w:rPr>
          <w:lang w:val="en-AU"/>
        </w:rPr>
        <w:t>“</w:t>
      </w:r>
      <w:proofErr w:type="spellStart"/>
      <w:r>
        <w:rPr>
          <w:lang w:val="en-AU"/>
        </w:rPr>
        <w:t>missing_values</w:t>
      </w:r>
      <w:proofErr w:type="spellEnd"/>
      <w:r>
        <w:rPr>
          <w:lang w:val="en-AU"/>
        </w:rPr>
        <w:t xml:space="preserve">”.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Using the “</w:t>
      </w:r>
      <w:proofErr w:type="spellStart"/>
      <w:r>
        <w:rPr>
          <w:lang w:val="en-AU"/>
        </w:rPr>
        <w:t>sep</w:t>
      </w:r>
      <w:proofErr w:type="spellEnd"/>
      <w:r>
        <w:rPr>
          <w:lang w:val="en-AU"/>
        </w:rPr>
        <w:t xml:space="preserve">”,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975106">
      <w:pPr>
        <w:pStyle w:val="ListParagraph"/>
        <w:numPr>
          <w:ilvl w:val="0"/>
          <w:numId w:val="42"/>
        </w:numPr>
        <w:rPr>
          <w:lang w:val="en-AU"/>
        </w:rPr>
      </w:pPr>
      <w:r>
        <w:rPr>
          <w:lang w:val="en-AU"/>
        </w:rPr>
        <w:t>* parameter data external</w:t>
      </w:r>
    </w:p>
    <w:p w14:paraId="08FEB389" w14:textId="7EED1CB7" w:rsidR="00975106" w:rsidRDefault="00975106" w:rsidP="00975106">
      <w:pPr>
        <w:pStyle w:val="ListParagraph"/>
        <w:numPr>
          <w:ilvl w:val="1"/>
          <w:numId w:val="42"/>
        </w:numPr>
        <w:rPr>
          <w:lang w:val="en-AU"/>
        </w:rPr>
      </w:pPr>
      <w:proofErr w:type="spellStart"/>
      <w:r>
        <w:rPr>
          <w:lang w:val="en-AU"/>
        </w:rPr>
        <w:t>parnme</w:t>
      </w:r>
      <w:proofErr w:type="spellEnd"/>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975106">
      <w:pPr>
        <w:pStyle w:val="ListParagraph"/>
        <w:numPr>
          <w:ilvl w:val="1"/>
          <w:numId w:val="42"/>
        </w:numPr>
        <w:rPr>
          <w:lang w:val="en-AU"/>
        </w:rPr>
      </w:pPr>
      <w:proofErr w:type="spellStart"/>
      <w:r>
        <w:rPr>
          <w:lang w:val="en-AU"/>
        </w:rPr>
        <w:t>partrans</w:t>
      </w:r>
      <w:proofErr w:type="spellEnd"/>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975106">
      <w:pPr>
        <w:pStyle w:val="ListParagraph"/>
        <w:numPr>
          <w:ilvl w:val="1"/>
          <w:numId w:val="42"/>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975106">
      <w:pPr>
        <w:pStyle w:val="ListParagraph"/>
        <w:numPr>
          <w:ilvl w:val="1"/>
          <w:numId w:val="42"/>
        </w:numPr>
        <w:rPr>
          <w:lang w:val="en-AU"/>
        </w:rPr>
      </w:pPr>
      <w:proofErr w:type="spellStart"/>
      <w:r>
        <w:rPr>
          <w:lang w:val="en-AU"/>
        </w:rPr>
        <w:t>parubn</w:t>
      </w:r>
      <w:r w:rsidR="000B4BE6">
        <w:rPr>
          <w:lang w:val="en-AU"/>
        </w:rPr>
        <w:t>d</w:t>
      </w:r>
      <w:proofErr w:type="spellEnd"/>
      <w:r w:rsidR="000B4BE6">
        <w:rPr>
          <w:lang w:val="en-AU"/>
        </w:rPr>
        <w:t>(</w:t>
      </w:r>
      <w:proofErr w:type="spellStart"/>
      <w:r>
        <w:rPr>
          <w:lang w:val="en-AU"/>
        </w:rPr>
        <w:t>upper_bound</w:t>
      </w:r>
      <w:proofErr w:type="spellEnd"/>
      <w:r w:rsidR="000B4BE6">
        <w:rPr>
          <w:lang w:val="en-AU"/>
        </w:rPr>
        <w:t>)</w:t>
      </w:r>
      <w:r>
        <w:rPr>
          <w:lang w:val="en-AU"/>
        </w:rPr>
        <w:t xml:space="preserve"> – parameter upper bound</w:t>
      </w:r>
    </w:p>
    <w:p w14:paraId="4FF72297" w14:textId="734A1715" w:rsidR="00975106" w:rsidRDefault="00975106" w:rsidP="00975106">
      <w:pPr>
        <w:pStyle w:val="ListParagraph"/>
        <w:numPr>
          <w:ilvl w:val="1"/>
          <w:numId w:val="42"/>
        </w:numPr>
        <w:rPr>
          <w:lang w:val="en-AU"/>
        </w:rPr>
      </w:pPr>
      <w:proofErr w:type="spellStart"/>
      <w:r>
        <w:rPr>
          <w:lang w:val="en-AU"/>
        </w:rPr>
        <w:t>parlbnd</w:t>
      </w:r>
      <w:proofErr w:type="spellEnd"/>
      <w:r w:rsidR="000B4BE6">
        <w:rPr>
          <w:lang w:val="en-AU"/>
        </w:rPr>
        <w:t>(</w:t>
      </w:r>
      <w:proofErr w:type="spellStart"/>
      <w:r>
        <w:rPr>
          <w:lang w:val="en-AU"/>
        </w:rPr>
        <w:t>lower_bound</w:t>
      </w:r>
      <w:proofErr w:type="spellEnd"/>
      <w:r w:rsidR="000B4BE6">
        <w:rPr>
          <w:lang w:val="en-AU"/>
        </w:rPr>
        <w:t>)</w:t>
      </w:r>
      <w:r>
        <w:rPr>
          <w:lang w:val="en-AU"/>
        </w:rPr>
        <w:t xml:space="preserve"> – parameter lower bound</w:t>
      </w:r>
    </w:p>
    <w:p w14:paraId="56F20EEB" w14:textId="4F336BB6" w:rsidR="00975106" w:rsidRDefault="00975106" w:rsidP="00975106">
      <w:pPr>
        <w:pStyle w:val="ListParagraph"/>
        <w:numPr>
          <w:ilvl w:val="1"/>
          <w:numId w:val="42"/>
        </w:numPr>
        <w:rPr>
          <w:lang w:val="en-AU"/>
        </w:rPr>
      </w:pPr>
      <w:proofErr w:type="spellStart"/>
      <w:r>
        <w:rPr>
          <w:lang w:val="en-AU"/>
        </w:rPr>
        <w:t>pargp</w:t>
      </w:r>
      <w:proofErr w:type="spellEnd"/>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975106">
      <w:pPr>
        <w:pStyle w:val="ListParagraph"/>
        <w:numPr>
          <w:ilvl w:val="0"/>
          <w:numId w:val="42"/>
        </w:numPr>
        <w:rPr>
          <w:lang w:val="en-AU"/>
        </w:rPr>
      </w:pPr>
      <w:r>
        <w:rPr>
          <w:lang w:val="en-AU"/>
        </w:rPr>
        <w:t>* observation data external</w:t>
      </w:r>
    </w:p>
    <w:p w14:paraId="16DED71F" w14:textId="0E58290A" w:rsidR="00975106" w:rsidRDefault="00975106" w:rsidP="00975106">
      <w:pPr>
        <w:pStyle w:val="ListParagraph"/>
        <w:numPr>
          <w:ilvl w:val="1"/>
          <w:numId w:val="42"/>
        </w:numPr>
        <w:rPr>
          <w:lang w:val="en-AU"/>
        </w:rPr>
      </w:pPr>
      <w:proofErr w:type="spellStart"/>
      <w:r>
        <w:rPr>
          <w:lang w:val="en-AU"/>
        </w:rPr>
        <w:t>obsnme</w:t>
      </w:r>
      <w:proofErr w:type="spellEnd"/>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975106">
      <w:pPr>
        <w:pStyle w:val="ListParagraph"/>
        <w:numPr>
          <w:ilvl w:val="1"/>
          <w:numId w:val="42"/>
        </w:numPr>
        <w:rPr>
          <w:lang w:val="en-AU"/>
        </w:rPr>
      </w:pPr>
      <w:proofErr w:type="spellStart"/>
      <w:r>
        <w:rPr>
          <w:lang w:val="en-AU"/>
        </w:rPr>
        <w:t>obsval</w:t>
      </w:r>
      <w:proofErr w:type="spellEnd"/>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975106">
      <w:pPr>
        <w:pStyle w:val="ListParagraph"/>
        <w:numPr>
          <w:ilvl w:val="1"/>
          <w:numId w:val="42"/>
        </w:numPr>
        <w:rPr>
          <w:lang w:val="en-AU"/>
        </w:rPr>
      </w:pPr>
      <w:r>
        <w:rPr>
          <w:lang w:val="en-AU"/>
        </w:rPr>
        <w:t>weight – observation weight</w:t>
      </w:r>
    </w:p>
    <w:p w14:paraId="229FBF47" w14:textId="6FB96BD3" w:rsidR="00975106" w:rsidRDefault="00975106" w:rsidP="00975106">
      <w:pPr>
        <w:pStyle w:val="ListParagraph"/>
        <w:numPr>
          <w:ilvl w:val="1"/>
          <w:numId w:val="42"/>
        </w:numPr>
        <w:rPr>
          <w:lang w:val="en-AU"/>
        </w:rPr>
      </w:pPr>
      <w:proofErr w:type="spellStart"/>
      <w:r>
        <w:rPr>
          <w:lang w:val="en-AU"/>
        </w:rPr>
        <w:t>obgnme</w:t>
      </w:r>
      <w:proofErr w:type="spellEnd"/>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975106">
      <w:pPr>
        <w:pStyle w:val="ListParagraph"/>
        <w:numPr>
          <w:ilvl w:val="0"/>
          <w:numId w:val="42"/>
        </w:numPr>
        <w:rPr>
          <w:lang w:val="en-AU"/>
        </w:rPr>
      </w:pPr>
      <w:r>
        <w:rPr>
          <w:lang w:val="en-AU"/>
        </w:rPr>
        <w:t>* model input external</w:t>
      </w:r>
    </w:p>
    <w:p w14:paraId="721A1B73" w14:textId="68CBE039" w:rsidR="00975106" w:rsidRDefault="00975106" w:rsidP="00975106">
      <w:pPr>
        <w:pStyle w:val="ListParagraph"/>
        <w:numPr>
          <w:ilvl w:val="1"/>
          <w:numId w:val="42"/>
        </w:numPr>
        <w:rPr>
          <w:lang w:val="en-AU"/>
        </w:rPr>
      </w:pPr>
      <w:proofErr w:type="spellStart"/>
      <w:r>
        <w:rPr>
          <w:lang w:val="en-AU"/>
        </w:rPr>
        <w:t>pest_file</w:t>
      </w:r>
      <w:proofErr w:type="spellEnd"/>
      <w:r>
        <w:rPr>
          <w:lang w:val="en-AU"/>
        </w:rPr>
        <w:t xml:space="preserve"> – template file name</w:t>
      </w:r>
    </w:p>
    <w:p w14:paraId="7065C837" w14:textId="24913F8A" w:rsidR="00975106" w:rsidRDefault="00975106" w:rsidP="00975106">
      <w:pPr>
        <w:pStyle w:val="ListParagraph"/>
        <w:numPr>
          <w:ilvl w:val="1"/>
          <w:numId w:val="42"/>
        </w:numPr>
        <w:rPr>
          <w:lang w:val="en-AU"/>
        </w:rPr>
      </w:pPr>
      <w:proofErr w:type="spellStart"/>
      <w:r>
        <w:rPr>
          <w:lang w:val="en-AU"/>
        </w:rPr>
        <w:t>model_file</w:t>
      </w:r>
      <w:proofErr w:type="spellEnd"/>
      <w:r>
        <w:rPr>
          <w:lang w:val="en-AU"/>
        </w:rPr>
        <w:t xml:space="preserve"> – corresponding model input file name</w:t>
      </w:r>
    </w:p>
    <w:p w14:paraId="733F4608" w14:textId="45332DF1" w:rsidR="00975106" w:rsidRDefault="00975106" w:rsidP="00975106">
      <w:pPr>
        <w:pStyle w:val="ListParagraph"/>
        <w:numPr>
          <w:ilvl w:val="0"/>
          <w:numId w:val="42"/>
        </w:numPr>
        <w:rPr>
          <w:lang w:val="en-AU"/>
        </w:rPr>
      </w:pPr>
      <w:r>
        <w:rPr>
          <w:lang w:val="en-AU"/>
        </w:rPr>
        <w:t>* model output external</w:t>
      </w:r>
    </w:p>
    <w:p w14:paraId="5776412E" w14:textId="13958695" w:rsidR="00975106" w:rsidRDefault="00975106" w:rsidP="00975106">
      <w:pPr>
        <w:pStyle w:val="ListParagraph"/>
        <w:numPr>
          <w:ilvl w:val="1"/>
          <w:numId w:val="42"/>
        </w:numPr>
        <w:rPr>
          <w:lang w:val="en-AU"/>
        </w:rPr>
      </w:pPr>
      <w:proofErr w:type="spellStart"/>
      <w:r>
        <w:rPr>
          <w:lang w:val="en-AU"/>
        </w:rPr>
        <w:t>pest_file</w:t>
      </w:r>
      <w:proofErr w:type="spellEnd"/>
      <w:r>
        <w:rPr>
          <w:lang w:val="en-AU"/>
        </w:rPr>
        <w:t xml:space="preserve"> – instruction file name</w:t>
      </w:r>
    </w:p>
    <w:p w14:paraId="6A58AC3D" w14:textId="36F53A6C" w:rsidR="00975106" w:rsidRDefault="00975106" w:rsidP="00975106">
      <w:pPr>
        <w:pStyle w:val="ListParagraph"/>
        <w:numPr>
          <w:ilvl w:val="1"/>
          <w:numId w:val="42"/>
        </w:numPr>
        <w:rPr>
          <w:lang w:val="en-AU"/>
        </w:rPr>
      </w:pPr>
      <w:proofErr w:type="spellStart"/>
      <w:r>
        <w:rPr>
          <w:lang w:val="en-AU"/>
        </w:rPr>
        <w:t>model_file</w:t>
      </w:r>
      <w:proofErr w:type="spellEnd"/>
      <w:r>
        <w:rPr>
          <w:lang w:val="en-AU"/>
        </w:rPr>
        <w:t xml:space="preserve"> – corresponding model output file name</w:t>
      </w:r>
    </w:p>
    <w:p w14:paraId="78CF124E" w14:textId="2A7C051C" w:rsidR="00975106" w:rsidRDefault="009F56CB" w:rsidP="009F56CB">
      <w:pPr>
        <w:pStyle w:val="ListParagraph"/>
        <w:numPr>
          <w:ilvl w:val="0"/>
          <w:numId w:val="42"/>
        </w:numPr>
        <w:rPr>
          <w:lang w:val="en-AU"/>
        </w:rPr>
      </w:pPr>
      <w:r>
        <w:rPr>
          <w:lang w:val="en-AU"/>
        </w:rPr>
        <w:t>* prior information external</w:t>
      </w:r>
    </w:p>
    <w:p w14:paraId="72DCC9FA" w14:textId="55013082" w:rsidR="009F56CB" w:rsidRDefault="000B4BE6" w:rsidP="009F56CB">
      <w:pPr>
        <w:pStyle w:val="ListParagraph"/>
        <w:numPr>
          <w:ilvl w:val="1"/>
          <w:numId w:val="42"/>
        </w:numPr>
        <w:rPr>
          <w:lang w:val="en-AU"/>
        </w:rPr>
      </w:pPr>
      <w:proofErr w:type="spellStart"/>
      <w:r>
        <w:rPr>
          <w:lang w:val="en-AU"/>
        </w:rPr>
        <w:t>p</w:t>
      </w:r>
      <w:r w:rsidR="009F56CB">
        <w:rPr>
          <w:lang w:val="en-AU"/>
        </w:rPr>
        <w:t>ilbl</w:t>
      </w:r>
      <w:proofErr w:type="spellEnd"/>
      <w:r w:rsidR="009F56CB">
        <w:rPr>
          <w:lang w:val="en-AU"/>
        </w:rPr>
        <w:t xml:space="preserve"> – the name of the PI equation</w:t>
      </w:r>
    </w:p>
    <w:p w14:paraId="19213D13" w14:textId="3337D2EA" w:rsidR="009F56CB" w:rsidRDefault="000B4BE6" w:rsidP="009F56CB">
      <w:pPr>
        <w:pStyle w:val="ListParagraph"/>
        <w:numPr>
          <w:ilvl w:val="1"/>
          <w:numId w:val="42"/>
        </w:numPr>
        <w:rPr>
          <w:lang w:val="en-AU"/>
        </w:rPr>
      </w:pPr>
      <w:r>
        <w:rPr>
          <w:lang w:val="en-AU"/>
        </w:rPr>
        <w:t>equation – the PI equation, including both LHS and RHS</w:t>
      </w:r>
    </w:p>
    <w:p w14:paraId="1D1CFE81" w14:textId="53A2C047" w:rsidR="000B4BE6" w:rsidRDefault="000B4BE6" w:rsidP="009F56CB">
      <w:pPr>
        <w:pStyle w:val="ListParagraph"/>
        <w:numPr>
          <w:ilvl w:val="1"/>
          <w:numId w:val="42"/>
        </w:numPr>
        <w:rPr>
          <w:lang w:val="en-AU"/>
        </w:rPr>
      </w:pPr>
      <w:r>
        <w:rPr>
          <w:lang w:val="en-AU"/>
        </w:rPr>
        <w:t>weight – the PI equation weight</w:t>
      </w:r>
    </w:p>
    <w:p w14:paraId="25B75589" w14:textId="192AAC12" w:rsidR="000B4BE6" w:rsidRPr="00975106" w:rsidRDefault="000B4BE6" w:rsidP="009F56CB">
      <w:pPr>
        <w:pStyle w:val="ListParagraph"/>
        <w:numPr>
          <w:ilvl w:val="1"/>
          <w:numId w:val="42"/>
        </w:numPr>
        <w:rPr>
          <w:lang w:val="en-AU"/>
        </w:rPr>
      </w:pPr>
      <w:proofErr w:type="spellStart"/>
      <w:r>
        <w:rPr>
          <w:lang w:val="en-AU"/>
        </w:rPr>
        <w:t>obgnme</w:t>
      </w:r>
      <w:proofErr w:type="spellEnd"/>
      <w:r>
        <w:rPr>
          <w:lang w:val="en-AU"/>
        </w:rPr>
        <w:t xml:space="preserve"> – the PI equation group</w:t>
      </w: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Pr="00C40A21">
              <w:rPr>
                <w:rFonts w:ascii="Courier New" w:hAnsi="Courier New" w:cs="Courier New"/>
                <w:sz w:val="18"/>
                <w:szCs w:val="16"/>
                <w:lang w:val="en-AU"/>
              </w:rPr>
              <w:t>cf</w:t>
            </w:r>
            <w:proofErr w:type="spellEnd"/>
          </w:p>
          <w:p w14:paraId="46D9ED2F" w14:textId="77777777" w:rsidR="00672234" w:rsidRDefault="00672234" w:rsidP="00672234">
            <w:pPr>
              <w:keepNext/>
              <w:spacing w:before="0" w:after="0"/>
              <w:jc w:val="left"/>
              <w:rPr>
                <w:rFonts w:ascii="Courier New" w:hAnsi="Courier New" w:cs="Courier New"/>
                <w:sz w:val="18"/>
                <w:szCs w:val="16"/>
                <w:lang w:val="en-AU"/>
              </w:rPr>
            </w:pPr>
          </w:p>
          <w:p w14:paraId="316CFB11"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p>
          <w:p w14:paraId="3CE89098" w14:textId="77777777" w:rsidR="00672234"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Pestmode</w:t>
            </w:r>
            <w:proofErr w:type="spellEnd"/>
            <w:r>
              <w:rPr>
                <w:rFonts w:ascii="Courier New" w:hAnsi="Courier New" w:cs="Courier New"/>
                <w:sz w:val="18"/>
                <w:szCs w:val="16"/>
                <w:lang w:val="en-AU"/>
              </w:rPr>
              <w:t xml:space="preserve"> </w:t>
            </w:r>
            <w:r w:rsidRPr="00C40A21">
              <w:rPr>
                <w:rFonts w:ascii="Courier New" w:hAnsi="Courier New" w:cs="Courier New"/>
                <w:sz w:val="18"/>
                <w:szCs w:val="16"/>
                <w:lang w:val="en-AU"/>
              </w:rPr>
              <w:t>estimation</w:t>
            </w:r>
          </w:p>
          <w:p w14:paraId="40FFF3C1" w14:textId="77777777" w:rsidR="00672234"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Maxsing</w:t>
            </w:r>
            <w:proofErr w:type="spellEnd"/>
            <w:r>
              <w:rPr>
                <w:rFonts w:ascii="Courier New" w:hAnsi="Courier New" w:cs="Courier New"/>
                <w:sz w:val="18"/>
                <w:szCs w:val="16"/>
                <w:lang w:val="en-AU"/>
              </w:rPr>
              <w:t xml:space="preserve"> 100</w:t>
            </w:r>
          </w:p>
          <w:p w14:paraId="36371977"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w:t>
            </w:r>
            <w:proofErr w:type="spellStart"/>
            <w:r>
              <w:rPr>
                <w:rFonts w:ascii="Courier New" w:hAnsi="Courier New" w:cs="Courier New"/>
                <w:sz w:val="18"/>
                <w:szCs w:val="16"/>
                <w:lang w:val="en-AU"/>
              </w:rPr>
              <w:t>Phimlim</w:t>
            </w:r>
            <w:proofErr w:type="spellEnd"/>
            <w:r>
              <w:rPr>
                <w:rFonts w:ascii="Courier New" w:hAnsi="Courier New" w:cs="Courier New"/>
                <w:sz w:val="18"/>
                <w:szCs w:val="16"/>
                <w:lang w:val="en-AU"/>
              </w:rPr>
              <w:t xml:space="preserve"> 1234 variable commented out</w:t>
            </w:r>
          </w:p>
          <w:p w14:paraId="7AD8C8B6" w14:textId="7777777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Forecasts</w:t>
            </w:r>
            <w:r>
              <w:rPr>
                <w:rFonts w:ascii="Courier New" w:hAnsi="Courier New" w:cs="Courier New"/>
                <w:sz w:val="18"/>
                <w:szCs w:val="18"/>
                <w:lang w:val="en-AU"/>
              </w:rPr>
              <w:t xml:space="preserve"> a</w:t>
            </w:r>
            <w:r w:rsidRPr="00C40A21">
              <w:rPr>
                <w:rFonts w:ascii="Courier New" w:hAnsi="Courier New" w:cs="Courier New"/>
                <w:sz w:val="18"/>
                <w:szCs w:val="18"/>
                <w:lang w:val="en-AU"/>
              </w:rPr>
              <w:t>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p>
          <w:p w14:paraId="6998F031" w14:textId="71CC989E" w:rsidR="00672234" w:rsidRPr="00C40A21" w:rsidRDefault="00672234" w:rsidP="00672234">
            <w:pPr>
              <w:keepNext/>
              <w:spacing w:before="0" w:after="0"/>
              <w:jc w:val="left"/>
              <w:rPr>
                <w:rFonts w:ascii="Courier New" w:hAnsi="Courier New" w:cs="Courier New"/>
                <w:sz w:val="18"/>
                <w:szCs w:val="18"/>
                <w:lang w:val="en-AU"/>
              </w:rPr>
            </w:pPr>
            <w:proofErr w:type="spellStart"/>
            <w:r w:rsidRPr="00C40A21">
              <w:rPr>
                <w:rFonts w:ascii="Courier New" w:hAnsi="Courier New" w:cs="Courier New"/>
                <w:sz w:val="18"/>
                <w:szCs w:val="18"/>
                <w:lang w:val="en-AU"/>
              </w:rPr>
              <w:t>Parcov</w:t>
            </w:r>
            <w:proofErr w:type="spellEnd"/>
            <w:r>
              <w:rPr>
                <w:rFonts w:ascii="Courier New" w:hAnsi="Courier New" w:cs="Courier New"/>
                <w:sz w:val="18"/>
                <w:szCs w:val="18"/>
                <w:lang w:val="en-AU"/>
              </w:rPr>
              <w:t xml:space="preserve"> </w:t>
            </w:r>
            <w:proofErr w:type="spellStart"/>
            <w:r w:rsidRPr="00C40A21">
              <w:rPr>
                <w:rFonts w:ascii="Courier New" w:hAnsi="Courier New" w:cs="Courier New"/>
                <w:sz w:val="18"/>
                <w:szCs w:val="18"/>
                <w:lang w:val="en-AU"/>
              </w:rPr>
              <w:t>param.unc</w:t>
            </w:r>
            <w:proofErr w:type="spellEnd"/>
            <w:r w:rsidR="001F28C4">
              <w:rPr>
                <w:rFonts w:ascii="Courier New" w:hAnsi="Courier New" w:cs="Courier New"/>
                <w:sz w:val="18"/>
                <w:szCs w:val="18"/>
                <w:lang w:val="en-AU"/>
              </w:rPr>
              <w:t xml:space="preserve"> # the prior </w:t>
            </w:r>
            <w:proofErr w:type="spellStart"/>
            <w:r w:rsidR="001F28C4">
              <w:rPr>
                <w:rFonts w:ascii="Courier New" w:hAnsi="Courier New" w:cs="Courier New"/>
                <w:sz w:val="18"/>
                <w:szCs w:val="18"/>
                <w:lang w:val="en-AU"/>
              </w:rPr>
              <w:t>cov</w:t>
            </w:r>
            <w:proofErr w:type="spellEnd"/>
            <w:r w:rsidR="001F28C4">
              <w:rPr>
                <w:rFonts w:ascii="Courier New" w:hAnsi="Courier New" w:cs="Courier New"/>
                <w:sz w:val="18"/>
                <w:szCs w:val="18"/>
                <w:lang w:val="en-AU"/>
              </w:rPr>
              <w:t xml:space="preserve"> matrix in </w:t>
            </w:r>
            <w:proofErr w:type="spellStart"/>
            <w:r w:rsidR="001F28C4">
              <w:rPr>
                <w:rFonts w:ascii="Courier New" w:hAnsi="Courier New" w:cs="Courier New"/>
                <w:sz w:val="18"/>
                <w:szCs w:val="18"/>
                <w:lang w:val="en-AU"/>
              </w:rPr>
              <w:t>unc</w:t>
            </w:r>
            <w:proofErr w:type="spellEnd"/>
            <w:r w:rsidR="001F28C4">
              <w:rPr>
                <w:rFonts w:ascii="Courier New" w:hAnsi="Courier New" w:cs="Courier New"/>
                <w:sz w:val="18"/>
                <w:szCs w:val="18"/>
                <w:lang w:val="en-AU"/>
              </w:rPr>
              <w:t xml:space="preserve"> file format</w:t>
            </w:r>
          </w:p>
          <w:p w14:paraId="2B436E3B" w14:textId="212DC820"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n_iter_base</w:t>
            </w:r>
            <w:proofErr w:type="spellEnd"/>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n_iter_super</w:t>
            </w:r>
            <w:proofErr w:type="spellEnd"/>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base_jacobian</w:t>
            </w:r>
            <w:proofErr w:type="spellEnd"/>
            <w:r>
              <w:rPr>
                <w:rFonts w:ascii="Courier New" w:hAnsi="Courier New" w:cs="Courier New"/>
                <w:sz w:val="18"/>
                <w:szCs w:val="18"/>
              </w:rPr>
              <w:t xml:space="preserve"> </w:t>
            </w:r>
            <w:proofErr w:type="spellStart"/>
            <w:r w:rsidRPr="00C40A21">
              <w:rPr>
                <w:rFonts w:ascii="Courier New" w:hAnsi="Courier New" w:cs="Courier New"/>
                <w:sz w:val="18"/>
                <w:szCs w:val="18"/>
              </w:rPr>
              <w:t>pest.jc</w:t>
            </w:r>
            <w:r>
              <w:rPr>
                <w:rFonts w:ascii="Courier New" w:hAnsi="Courier New" w:cs="Courier New"/>
                <w:sz w:val="18"/>
                <w:szCs w:val="18"/>
              </w:rPr>
              <w:t>b</w:t>
            </w:r>
            <w:proofErr w:type="spellEnd"/>
          </w:p>
          <w:p w14:paraId="4EAD5794" w14:textId="77777777" w:rsidR="00672234" w:rsidRDefault="00672234" w:rsidP="00672234">
            <w:pPr>
              <w:keepNext/>
              <w:spacing w:before="0" w:after="0"/>
              <w:jc w:val="left"/>
              <w:rPr>
                <w:rFonts w:ascii="Courier New" w:hAnsi="Courier New" w:cs="Courier New"/>
                <w:sz w:val="18"/>
                <w:szCs w:val="18"/>
              </w:rPr>
            </w:pPr>
            <w:proofErr w:type="spellStart"/>
            <w:r w:rsidRPr="00672234">
              <w:rPr>
                <w:rFonts w:ascii="Courier New" w:hAnsi="Courier New" w:cs="Courier New"/>
                <w:sz w:val="18"/>
                <w:szCs w:val="18"/>
              </w:rPr>
              <w:t>par_sigma_range</w:t>
            </w:r>
            <w:proofErr w:type="spellEnd"/>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proofErr w:type="spellStart"/>
            <w:r>
              <w:rPr>
                <w:rFonts w:ascii="Courier New" w:hAnsi="Courier New" w:cs="Courier New"/>
                <w:sz w:val="18"/>
                <w:szCs w:val="18"/>
              </w:rPr>
              <w:t>ies_par_en</w:t>
            </w:r>
            <w:proofErr w:type="spellEnd"/>
            <w:r>
              <w:rPr>
                <w:rFonts w:ascii="Courier New" w:hAnsi="Courier New" w:cs="Courier New"/>
                <w:sz w:val="18"/>
                <w:szCs w:val="18"/>
              </w:rPr>
              <w:t xml:space="preserve"> </w:t>
            </w:r>
            <w:proofErr w:type="spellStart"/>
            <w:r>
              <w:rPr>
                <w:rFonts w:ascii="Courier New" w:hAnsi="Courier New" w:cs="Courier New"/>
                <w:sz w:val="18"/>
                <w:szCs w:val="18"/>
              </w:rPr>
              <w:t>par.jcb</w:t>
            </w:r>
            <w:proofErr w:type="spellEnd"/>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Par.csv</w:t>
            </w:r>
          </w:p>
          <w:p w14:paraId="378EFB84" w14:textId="77777777" w:rsidR="00672234" w:rsidRDefault="00672234" w:rsidP="00672234">
            <w:pPr>
              <w:keepNext/>
              <w:spacing w:before="0" w:after="0"/>
              <w:jc w:val="left"/>
              <w:rPr>
                <w:rFonts w:ascii="Courier New" w:hAnsi="Courier New" w:cs="Courier New"/>
                <w:sz w:val="18"/>
                <w:szCs w:val="16"/>
                <w:lang w:val="en-AU"/>
              </w:rPr>
            </w:pP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5BADD783"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Obs.dat </w:t>
            </w:r>
            <w:proofErr w:type="spellStart"/>
            <w:r w:rsidR="00A45372">
              <w:rPr>
                <w:rFonts w:ascii="Courier New" w:hAnsi="Courier New" w:cs="Courier New"/>
                <w:sz w:val="18"/>
                <w:szCs w:val="16"/>
                <w:lang w:val="en-AU"/>
              </w:rPr>
              <w:t>sep</w:t>
            </w:r>
            <w:proofErr w:type="spellEnd"/>
            <w:r>
              <w:rPr>
                <w:rFonts w:ascii="Courier New" w:hAnsi="Courier New" w:cs="Courier New"/>
                <w:sz w:val="18"/>
                <w:szCs w:val="16"/>
                <w:lang w:val="en-AU"/>
              </w:rPr>
              <w:t xml:space="preserve"> w </w:t>
            </w:r>
            <w:proofErr w:type="spellStart"/>
            <w:r>
              <w:rPr>
                <w:rFonts w:ascii="Courier New" w:hAnsi="Courier New" w:cs="Courier New"/>
                <w:sz w:val="18"/>
                <w:szCs w:val="16"/>
                <w:lang w:val="en-AU"/>
              </w:rPr>
              <w:t>missing_values</w:t>
            </w:r>
            <w:proofErr w:type="spellEnd"/>
            <w:r>
              <w:rPr>
                <w:rFonts w:ascii="Courier New" w:hAnsi="Courier New" w:cs="Courier New"/>
                <w:sz w:val="18"/>
                <w:szCs w:val="16"/>
                <w:lang w:val="en-AU"/>
              </w:rPr>
              <w:t xml:space="preserve"> missing</w:t>
            </w:r>
          </w:p>
          <w:p w14:paraId="79276F1C" w14:textId="77777777" w:rsidR="00672234" w:rsidRDefault="00672234" w:rsidP="00672234">
            <w:pPr>
              <w:keepNext/>
              <w:spacing w:before="0" w:after="0"/>
              <w:jc w:val="left"/>
              <w:rPr>
                <w:rFonts w:ascii="Courier New" w:hAnsi="Courier New" w:cs="Courier New"/>
                <w:sz w:val="18"/>
                <w:szCs w:val="16"/>
                <w:lang w:val="en-AU"/>
              </w:rPr>
            </w:pP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w:t>
      </w:r>
      <w:r>
        <w:rPr>
          <w:lang w:val="en-AU"/>
        </w:rPr>
        <w:t>3</w:t>
      </w:r>
      <w:r>
        <w:rPr>
          <w:lang w:val="en-AU"/>
        </w:rPr>
        <w:t xml:space="preserve"> A</w:t>
      </w:r>
      <w:r>
        <w:rPr>
          <w:lang w:val="en-AU"/>
        </w:rPr>
        <w:t>n enhanced</w:t>
      </w:r>
      <w:r>
        <w:rPr>
          <w:lang w:val="en-AU"/>
        </w:rPr>
        <w:t xml:space="preserve">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r>
        <w:t xml:space="preserve">5. </w:t>
      </w:r>
      <w:r w:rsidR="00FE1FCC">
        <w:t>Running PEST++ Programs</w:t>
      </w:r>
      <w:bookmarkEnd w:id="1980"/>
    </w:p>
    <w:p w14:paraId="624E7C55" w14:textId="77777777" w:rsidR="00FE1FCC" w:rsidRDefault="00FE1FCC" w:rsidP="00FE1FCC">
      <w:pPr>
        <w:pStyle w:val="Heading2"/>
      </w:pPr>
      <w:bookmarkStart w:id="1982" w:name="_Toc2406733"/>
      <w:r>
        <w:t>5.1 General</w:t>
      </w:r>
      <w:bookmarkEnd w:id="1982"/>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3" w:name="_Toc2406734"/>
      <w:r>
        <w:lastRenderedPageBreak/>
        <w:t>5.2 Model Runs in Serial</w:t>
      </w:r>
      <w:bookmarkEnd w:id="1983"/>
    </w:p>
    <w:p w14:paraId="0A8FBB30" w14:textId="77777777" w:rsidR="0086395E" w:rsidRDefault="0086395E" w:rsidP="0086395E">
      <w:pPr>
        <w:pStyle w:val="Heading3"/>
      </w:pPr>
      <w:bookmarkStart w:id="1984" w:name="_Toc2406735"/>
      <w:r>
        <w:t>5.2.1 Concepts</w:t>
      </w:r>
      <w:bookmarkEnd w:id="1984"/>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w:t>
      </w:r>
      <w:proofErr w:type="gramStart"/>
      <w:r>
        <w:rPr>
          <w:lang w:val="en-AU"/>
        </w:rPr>
        <w:t>run, or</w:t>
      </w:r>
      <w:proofErr w:type="gramEnd"/>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5" w:name="_Toc2406736"/>
      <w:r>
        <w:t>5.2.</w:t>
      </w:r>
      <w:r w:rsidR="00DF4951">
        <w:t>2</w:t>
      </w:r>
      <w:r>
        <w:t xml:space="preserve"> Running </w:t>
      </w:r>
      <w:r w:rsidR="00265AC6">
        <w:t>PESTPP-</w:t>
      </w:r>
      <w:r w:rsidR="00073B10">
        <w:t>XXX</w:t>
      </w:r>
      <w:bookmarkEnd w:id="1985"/>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6" w:name="_Toc2406737"/>
      <w:r>
        <w:t>5.3 Model Runs in Parallel</w:t>
      </w:r>
      <w:bookmarkEnd w:id="1986"/>
    </w:p>
    <w:p w14:paraId="1B3374B9" w14:textId="77777777" w:rsidR="00813754" w:rsidRDefault="0057216C" w:rsidP="0057216C">
      <w:pPr>
        <w:pStyle w:val="Heading3"/>
      </w:pPr>
      <w:bookmarkStart w:id="1987" w:name="_Toc2406738"/>
      <w:r>
        <w:t>5.3.1 Concepts</w:t>
      </w:r>
      <w:bookmarkEnd w:id="1987"/>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lastRenderedPageBreak/>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reads 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8" w:name="_Toc2406739"/>
      <w:r>
        <w:lastRenderedPageBreak/>
        <w:t>5.3.2 Manager to Worker Communication</w:t>
      </w:r>
      <w:bookmarkEnd w:id="1988"/>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9" w:name="_Toc2406740"/>
      <w:r>
        <w:t>5.3.3 Running PESTPP-</w:t>
      </w:r>
      <w:r w:rsidR="00381F42">
        <w:t>XXX</w:t>
      </w:r>
      <w:r>
        <w:t xml:space="preserve"> </w:t>
      </w:r>
      <w:r w:rsidR="00157458">
        <w:t>as Manager and Worker</w:t>
      </w:r>
      <w:bookmarkEnd w:id="1989"/>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lastRenderedPageBreak/>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0" w:name="_Toc2406741"/>
      <w:r>
        <w:t>5.3.</w:t>
      </w:r>
      <w:r w:rsidR="007A3855">
        <w:t>4</w:t>
      </w:r>
      <w:r>
        <w:t xml:space="preserve"> Run Management Record File</w:t>
      </w:r>
      <w:bookmarkEnd w:id="1990"/>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1" w:name="_Toc2406742"/>
      <w:r>
        <w:t>5.3.</w:t>
      </w:r>
      <w:r w:rsidR="007A3855">
        <w:t>5</w:t>
      </w:r>
      <w:r>
        <w:t xml:space="preserve"> Run Management Control Variables</w:t>
      </w:r>
      <w:bookmarkEnd w:id="1991"/>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 xml:space="preserve">n </w:t>
      </w:r>
      <w:r w:rsidR="00A13D7F">
        <w:lastRenderedPageBreak/>
        <w:t>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proofErr w:type="spellStart"/>
      <w:r>
        <w:rPr>
          <w:i/>
        </w:rPr>
        <w:t>max_run_</w:t>
      </w:r>
      <w:proofErr w:type="gramStart"/>
      <w:r>
        <w:rPr>
          <w:i/>
        </w:rPr>
        <w:t>fail</w:t>
      </w:r>
      <w:proofErr w:type="spellEnd"/>
      <w:r>
        <w:rPr>
          <w:i/>
        </w:rPr>
        <w:t>(</w:t>
      </w:r>
      <w:proofErr w:type="gramEnd"/>
      <w:r>
        <w:rPr>
          <w:i/>
        </w:rP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2" w:name="_Toc2406743"/>
      <w:r>
        <w:t xml:space="preserve">5.4 </w:t>
      </w:r>
      <w:r w:rsidR="008F3105">
        <w:t xml:space="preserve">Run </w:t>
      </w:r>
      <w:r w:rsidR="00C52435">
        <w:t>Book-Keeping</w:t>
      </w:r>
      <w:r w:rsidR="0031337B">
        <w:t xml:space="preserve"> Files</w:t>
      </w:r>
      <w:bookmarkEnd w:id="1992"/>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3" w:name="_Toc2406744"/>
      <w:r>
        <w:lastRenderedPageBreak/>
        <w:t>6. PESTPP</w:t>
      </w:r>
      <w:r w:rsidR="00CA35E9">
        <w:t>-GLM</w:t>
      </w:r>
      <w:bookmarkEnd w:id="1993"/>
    </w:p>
    <w:p w14:paraId="4EEAACA1" w14:textId="77777777" w:rsidR="00EB3300" w:rsidRDefault="00EB3300" w:rsidP="00EB3300">
      <w:pPr>
        <w:pStyle w:val="Heading2"/>
      </w:pPr>
      <w:bookmarkStart w:id="1994" w:name="_Toc2406745"/>
      <w:r>
        <w:t>6.</w:t>
      </w:r>
      <w:r w:rsidR="000C2038">
        <w:t>1</w:t>
      </w:r>
      <w:r>
        <w:t xml:space="preserve"> </w:t>
      </w:r>
      <w:r w:rsidR="00A65AB4">
        <w:t>Introduction</w:t>
      </w:r>
      <w:bookmarkEnd w:id="1994"/>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5" w:name="_Toc2406746"/>
      <w:r>
        <w:t>6.2 Highly Parameterized Inversion</w:t>
      </w:r>
      <w:bookmarkEnd w:id="1995"/>
    </w:p>
    <w:p w14:paraId="3E9E1B02" w14:textId="77777777" w:rsidR="00B43EDC" w:rsidRDefault="00A65AB4" w:rsidP="00A65AB4">
      <w:pPr>
        <w:pStyle w:val="Heading3"/>
      </w:pPr>
      <w:bookmarkStart w:id="1996" w:name="_Toc2406747"/>
      <w:r>
        <w:t xml:space="preserve">6.2.1 </w:t>
      </w:r>
      <w:r w:rsidR="008B03F7">
        <w:t>Basic Equations</w:t>
      </w:r>
      <w:bookmarkEnd w:id="1996"/>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7" w:name="_Toc2406748"/>
      <w:r>
        <w:t xml:space="preserve">6.2.2 </w:t>
      </w:r>
      <w:r w:rsidR="007E475F">
        <w:t xml:space="preserve">Choosing </w:t>
      </w:r>
      <w:r w:rsidR="00DF1145">
        <w:t xml:space="preserve">the </w:t>
      </w:r>
      <w:r w:rsidR="00143C09">
        <w:t>Regularization</w:t>
      </w:r>
      <w:r w:rsidR="00DF1145">
        <w:t xml:space="preserve"> Weight Factor</w:t>
      </w:r>
      <w:bookmarkEnd w:id="1997"/>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8" w:name="_Toc2406749"/>
      <w:r>
        <w:t xml:space="preserve">6.2.3 </w:t>
      </w:r>
      <w:r w:rsidR="000076A9">
        <w:t>Inter-</w:t>
      </w:r>
      <w:r w:rsidR="00143C09">
        <w:t>Regularization</w:t>
      </w:r>
      <w:r w:rsidR="000076A9">
        <w:t xml:space="preserve"> Group Weighting</w:t>
      </w:r>
      <w:bookmarkEnd w:id="1998"/>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4072A6" w:rsidP="005068AD">
      <w:pPr>
        <w:ind w:firstLine="720"/>
        <w:rPr>
          <w:lang w:val="en-AU"/>
        </w:rPr>
      </w:pPr>
      <w:r w:rsidRPr="009373F7">
        <w:rPr>
          <w:noProof/>
          <w:position w:val="-24"/>
          <w:lang w:val="en-AU"/>
        </w:rPr>
        <w:object w:dxaOrig="2240" w:dyaOrig="740" w14:anchorId="3C934015">
          <v:shape id="_x0000_i1025" type="#_x0000_t75" alt="" style="width:111.25pt;height:39.25pt;mso-width-percent:0;mso-height-percent:0;mso-width-percent:0;mso-height-percent:0" o:ole="">
            <v:imagedata r:id="rId25" o:title=""/>
          </v:shape>
          <o:OLEObject Type="Embed" ProgID="Equation.3" ShapeID="_x0000_i1025" DrawAspect="Content" ObjectID="_1635583155"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9" w:name="_Toc2406750"/>
      <w:r>
        <w:t xml:space="preserve">6.2.4 </w:t>
      </w:r>
      <w:r w:rsidR="000076A9">
        <w:t>Choosing Values for the Marquardt Lambda</w:t>
      </w:r>
      <w:bookmarkEnd w:id="1999"/>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w:t>
      </w:r>
      <w:r w:rsidR="0028038E">
        <w:rPr>
          <w:lang w:val="en-AU"/>
        </w:rPr>
        <w:lastRenderedPageBreak/>
        <w:t>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0" w:name="_Toc2406751"/>
      <w:r>
        <w:t xml:space="preserve">6.2.5 </w:t>
      </w:r>
      <w:r w:rsidR="000B45E9">
        <w:t>Singular Value Decomposition</w:t>
      </w:r>
      <w:bookmarkEnd w:id="2000"/>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lastRenderedPageBreak/>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w:t>
      </w:r>
      <w:proofErr w:type="gramStart"/>
      <w:r w:rsidR="001223E2">
        <w:rPr>
          <w:i/>
          <w:lang w:val="en-AU"/>
        </w:rPr>
        <w:t>pack</w:t>
      </w:r>
      <w:proofErr w:type="spellEnd"/>
      <w:r w:rsidR="001223E2">
        <w:rPr>
          <w:i/>
          <w:lang w:val="en-AU"/>
        </w:rPr>
        <w:t>(</w:t>
      </w:r>
      <w:proofErr w:type="gramEnd"/>
      <w:r w:rsidR="001223E2">
        <w:rPr>
          <w:i/>
          <w:lang w:val="en-AU"/>
        </w:rPr>
        <w:t>)</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w:t>
      </w:r>
      <w:proofErr w:type="gramStart"/>
      <w:r w:rsidR="004959B2" w:rsidRPr="004959B2">
        <w:rPr>
          <w:i/>
          <w:lang w:val="en-AU"/>
        </w:rPr>
        <w:t>pack</w:t>
      </w:r>
      <w:proofErr w:type="spellEnd"/>
      <w:r w:rsidR="004959B2" w:rsidRPr="004959B2">
        <w:rPr>
          <w:i/>
          <w:lang w:val="en-AU"/>
        </w:rPr>
        <w:t>(</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w:t>
      </w:r>
      <w:proofErr w:type="spellStart"/>
      <w:r>
        <w:rPr>
          <w:lang w:val="en-AU"/>
        </w:rPr>
        <w:t>propack</w:t>
      </w:r>
      <w:proofErr w:type="spellEnd"/>
      <w:r>
        <w:rPr>
          <w:lang w:val="en-AU"/>
        </w:rPr>
        <w:t xml:space="preserve">”. This provides a fast iterative </w:t>
      </w:r>
      <w:proofErr w:type="spellStart"/>
      <w:r>
        <w:rPr>
          <w:lang w:val="en-AU"/>
        </w:rPr>
        <w:t>Lanczos</w:t>
      </w:r>
      <w:proofErr w:type="spellEnd"/>
      <w:r>
        <w:rPr>
          <w:lang w:val="en-AU"/>
        </w:rPr>
        <w:t xml:space="preserve">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w:t>
      </w:r>
      <w:proofErr w:type="spellStart"/>
      <w:r>
        <w:rPr>
          <w:lang w:val="en-AU"/>
        </w:rPr>
        <w:t>redsvd</w:t>
      </w:r>
      <w:proofErr w:type="spellEnd"/>
      <w:r>
        <w:rPr>
          <w:lang w:val="en-AU"/>
        </w:rPr>
        <w:t xml:space="preserve">”. This uses the </w:t>
      </w:r>
      <w:proofErr w:type="spellStart"/>
      <w:r>
        <w:rPr>
          <w:lang w:val="en-AU"/>
        </w:rPr>
        <w:t>redsvd</w:t>
      </w:r>
      <w:proofErr w:type="spellEnd"/>
      <w:r>
        <w:rPr>
          <w:lang w:val="en-AU"/>
        </w:rPr>
        <w:t xml:space="preserve">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w:t>
      </w:r>
      <w:proofErr w:type="gramStart"/>
      <w:r>
        <w:rPr>
          <w:i/>
        </w:rPr>
        <w:t>pack</w:t>
      </w:r>
      <w:proofErr w:type="spellEnd"/>
      <w:r>
        <w:rPr>
          <w:i/>
        </w:rPr>
        <w:t>(</w:t>
      </w:r>
      <w:proofErr w:type="gram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1" w:name="_Toc2406752"/>
      <w:r>
        <w:lastRenderedPageBreak/>
        <w:t>6.2.6 SVD-Assist</w:t>
      </w:r>
      <w:bookmarkEnd w:id="2001"/>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2" w:name="_Toc2406753"/>
      <w:r>
        <w:t xml:space="preserve">6.2.7 Expediting </w:t>
      </w:r>
      <w:r w:rsidR="00F5245C">
        <w:t xml:space="preserve">the </w:t>
      </w:r>
      <w:r>
        <w:t>First Iteration</w:t>
      </w:r>
      <w:bookmarkEnd w:id="2002"/>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3" w:name="_Toc2406754"/>
      <w:r>
        <w:t>6.2.8 Linear Analysis</w:t>
      </w:r>
      <w:r w:rsidR="001B5140">
        <w:t xml:space="preserve"> and Monte Carlo</w:t>
      </w:r>
      <w:bookmarkEnd w:id="2003"/>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proofErr w:type="spellStart"/>
      <w:r>
        <w:rPr>
          <w:i/>
        </w:rPr>
        <w:t>case.post.cov</w:t>
      </w:r>
      <w:proofErr w:type="spellEnd"/>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proofErr w:type="spellStart"/>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case.par.jcb</w:t>
      </w:r>
      <w:proofErr w:type="spellEnd"/>
      <w:r w:rsidR="00215E03">
        <w:t xml:space="preserve"> and </w:t>
      </w:r>
      <w:proofErr w:type="spellStart"/>
      <w:r w:rsidR="00215E03">
        <w:rPr>
          <w:i/>
        </w:rPr>
        <w:t>case.obs.jcb</w:t>
      </w:r>
      <w:proofErr w:type="spellEnd"/>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4" w:name="_Toc2406755"/>
      <w:r>
        <w:lastRenderedPageBreak/>
        <w:t>6.2.9 Model Run Failure</w:t>
      </w:r>
      <w:bookmarkEnd w:id="2004"/>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5" w:name="_Toc2406756"/>
      <w:r>
        <w:t>6.2.10 Composite Parameter Sensitivities</w:t>
      </w:r>
      <w:bookmarkEnd w:id="2005"/>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6" w:name="_Toc2406757"/>
      <w:r>
        <w:t>6.2.</w:t>
      </w:r>
      <w:r w:rsidR="00B36614">
        <w:t>1</w:t>
      </w:r>
      <w:r w:rsidR="00740CF0">
        <w:t>1</w:t>
      </w:r>
      <w:r>
        <w:t xml:space="preserve"> Other Controls</w:t>
      </w:r>
      <w:bookmarkEnd w:id="2006"/>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7" w:name="_Toc2406758"/>
      <w:r>
        <w:t>6.2.1</w:t>
      </w:r>
      <w:r w:rsidR="00740CF0">
        <w:t>2</w:t>
      </w:r>
      <w:r>
        <w:t xml:space="preserve"> Running PESTPP</w:t>
      </w:r>
      <w:bookmarkEnd w:id="2007"/>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8" w:name="_Toc2406759"/>
      <w:r>
        <w:t>6.2.1</w:t>
      </w:r>
      <w:r w:rsidR="00740CF0">
        <w:t>3</w:t>
      </w:r>
      <w:r w:rsidR="0028038E">
        <w:t xml:space="preserve"> PESTPP</w:t>
      </w:r>
      <w:r w:rsidR="00CA35E9">
        <w:t>-GLM</w:t>
      </w:r>
      <w:r w:rsidR="0028038E">
        <w:t xml:space="preserve"> </w:t>
      </w:r>
      <w:r>
        <w:t>Output Files</w:t>
      </w:r>
      <w:bookmarkEnd w:id="2008"/>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proofErr w:type="spellStart"/>
            <w:r w:rsidRPr="00C40A21">
              <w:rPr>
                <w:rFonts w:ascii="Arial" w:hAnsi="Arial" w:cs="Arial"/>
                <w:i/>
                <w:sz w:val="18"/>
                <w:szCs w:val="18"/>
              </w:rPr>
              <w:t>case.pfm</w:t>
            </w:r>
            <w:proofErr w:type="spellEnd"/>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proofErr w:type="spellStart"/>
            <w:proofErr w:type="gramStart"/>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w:t>
            </w:r>
            <w:proofErr w:type="gramEnd"/>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roofErr w:type="spellEnd"/>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proofErr w:type="spellStart"/>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proofErr w:type="spellStart"/>
            <w:r>
              <w:rPr>
                <w:rFonts w:ascii="Arial" w:hAnsi="Arial" w:cs="Arial"/>
                <w:i/>
                <w:sz w:val="18"/>
                <w:szCs w:val="18"/>
              </w:rPr>
              <w:t>case.fosm_reweight.rei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9" w:name="_Toc2406760"/>
      <w:r>
        <w:t>6.3 Differential Evolution</w:t>
      </w:r>
      <w:bookmarkEnd w:id="2009"/>
    </w:p>
    <w:p w14:paraId="5E75F23C" w14:textId="77777777" w:rsidR="00624ECE" w:rsidRDefault="00624ECE" w:rsidP="00624ECE">
      <w:pPr>
        <w:pStyle w:val="Heading3"/>
      </w:pPr>
      <w:bookmarkStart w:id="2010" w:name="_Toc2406761"/>
      <w:r>
        <w:t>6.3.1 General</w:t>
      </w:r>
      <w:bookmarkEnd w:id="2010"/>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1" w:name="_Toc2406762"/>
      <w:r>
        <w:t>6.3.2 The DE Method</w:t>
      </w:r>
      <w:bookmarkEnd w:id="2011"/>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4F11D5"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proofErr w:type="gramStart"/>
      <w:r w:rsidR="00DE6523">
        <w:lastRenderedPageBreak/>
        <w:t>randomly-selected</w:t>
      </w:r>
      <w:proofErr w:type="gramEnd"/>
      <w:r w:rsidR="00DE6523">
        <w:t xml:space="preserve">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2" w:name="_Toc2406763"/>
      <w:r>
        <w:t xml:space="preserve">6.3.3 </w:t>
      </w:r>
      <w:r w:rsidR="00F5490E">
        <w:t xml:space="preserve">Using DE in </w:t>
      </w:r>
      <w:r>
        <w:t>PESTPP</w:t>
      </w:r>
      <w:bookmarkEnd w:id="2012"/>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3" w:name="_Toc2406764"/>
      <w:r>
        <w:t>6.3.4 Running PESTPP</w:t>
      </w:r>
      <w:bookmarkEnd w:id="2013"/>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4" w:name="_Toc2406765"/>
      <w:r>
        <w:t>6.3.</w:t>
      </w:r>
      <w:r w:rsidR="004E0E61">
        <w:t>5</w:t>
      </w:r>
      <w:r w:rsidR="0028038E">
        <w:t xml:space="preserve"> PESTPP</w:t>
      </w:r>
      <w:r w:rsidR="00CA35E9">
        <w:t>-GLM</w:t>
      </w:r>
      <w:r w:rsidR="0028038E">
        <w:t xml:space="preserve"> </w:t>
      </w:r>
      <w:r>
        <w:t>Output Files</w:t>
      </w:r>
      <w:bookmarkEnd w:id="2014"/>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5" w:name="_Toc2406766"/>
      <w:r>
        <w:t>6.</w:t>
      </w:r>
      <w:r w:rsidR="00027B04">
        <w:t>4</w:t>
      </w:r>
      <w:r>
        <w:t xml:space="preserve"> Summary of</w:t>
      </w:r>
      <w:r w:rsidR="0028038E">
        <w:t xml:space="preserve"> PESTPP</w:t>
      </w:r>
      <w:r w:rsidR="00CA35E9">
        <w:t>-GLM</w:t>
      </w:r>
      <w:r w:rsidR="0028038E">
        <w:t xml:space="preserve"> </w:t>
      </w:r>
      <w:r>
        <w:t>Control Variables</w:t>
      </w:r>
      <w:bookmarkEnd w:id="2015"/>
    </w:p>
    <w:p w14:paraId="29E6AA5E" w14:textId="77777777" w:rsidR="001B60B9" w:rsidRDefault="001B60B9" w:rsidP="001B60B9">
      <w:pPr>
        <w:pStyle w:val="Heading3"/>
      </w:pPr>
      <w:bookmarkStart w:id="2016" w:name="_Toc2406767"/>
      <w:r>
        <w:t>6.4.1 General</w:t>
      </w:r>
      <w:bookmarkEnd w:id="2016"/>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7"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7"/>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8" w:name="_Toc2406769"/>
      <w:r>
        <w:t>6.</w:t>
      </w:r>
      <w:r w:rsidR="001B60B9">
        <w:t>4</w:t>
      </w:r>
      <w:r>
        <w:t>.</w:t>
      </w:r>
      <w:r w:rsidR="00F17215">
        <w:t>3</w:t>
      </w:r>
      <w:r>
        <w:t xml:space="preserve"> PEST++ Control Variables</w:t>
      </w:r>
      <w:bookmarkEnd w:id="2018"/>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proofErr w:type="gramStart"/>
            <w:r w:rsidR="0003749D">
              <w:rPr>
                <w:rFonts w:ascii="Calibri" w:hAnsi="Calibri" w:cs="Calibri"/>
                <w:sz w:val="18"/>
                <w:szCs w:val="18"/>
                <w:lang w:val="en-AU"/>
              </w:rPr>
              <w:t>re</w:t>
            </w:r>
            <w:r w:rsidRPr="00C40A21">
              <w:rPr>
                <w:rFonts w:ascii="Calibri" w:hAnsi="Calibri" w:cs="Calibri"/>
                <w:sz w:val="18"/>
                <w:szCs w:val="18"/>
                <w:lang w:val="en-AU"/>
              </w:rPr>
              <w:t>calculated</w:t>
            </w:r>
            <w:proofErr w:type="gramEnd"/>
            <w:r w:rsidRPr="00C40A21">
              <w:rPr>
                <w:rFonts w:ascii="Calibri" w:hAnsi="Calibri" w:cs="Calibri"/>
                <w:sz w:val="18"/>
                <w:szCs w:val="18"/>
                <w:lang w:val="en-AU"/>
              </w:rPr>
              <w:t xml:space="preserve">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w:t>
            </w:r>
            <w:proofErr w:type="spellStart"/>
            <w:r w:rsidRPr="00C40A21">
              <w:rPr>
                <w:rFonts w:ascii="Calibri" w:hAnsi="Calibri" w:cs="Calibri"/>
                <w:sz w:val="18"/>
                <w:szCs w:val="18"/>
                <w:lang w:val="en-AU"/>
              </w:rPr>
              <w:t>propack</w:t>
            </w:r>
            <w:proofErr w:type="spellEnd"/>
            <w:r w:rsidRPr="00C40A21">
              <w:rPr>
                <w:rFonts w:ascii="Calibri" w:hAnsi="Calibri" w:cs="Calibri"/>
                <w:sz w:val="18"/>
                <w:szCs w:val="18"/>
                <w:lang w:val="en-AU"/>
              </w:rPr>
              <w:t>”,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w:t>
            </w:r>
            <w:proofErr w:type="gramStart"/>
            <w:r>
              <w:rPr>
                <w:rFonts w:ascii="Calibri" w:hAnsi="Calibri" w:cs="Calibri"/>
                <w:i/>
                <w:sz w:val="18"/>
                <w:szCs w:val="18"/>
              </w:rPr>
              <w:t>fac</w:t>
            </w:r>
            <w:proofErr w:type="spellEnd"/>
            <w:r>
              <w:rPr>
                <w:rFonts w:ascii="Calibri" w:hAnsi="Calibri" w:cs="Calibri"/>
                <w:i/>
                <w:sz w:val="18"/>
                <w:szCs w:val="18"/>
              </w:rPr>
              <w:t>(</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9"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9"/>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num_</w:t>
            </w:r>
            <w:proofErr w:type="gramStart"/>
            <w:r>
              <w:rPr>
                <w:rFonts w:ascii="Calibri" w:hAnsi="Calibri" w:cs="Calibri"/>
                <w:i/>
                <w:sz w:val="18"/>
                <w:szCs w:val="18"/>
                <w:lang w:val="en-AU"/>
              </w:rPr>
              <w:t>reals</w:t>
            </w:r>
            <w:proofErr w:type="spellEnd"/>
            <w:r>
              <w:rPr>
                <w:rFonts w:ascii="Calibri" w:hAnsi="Calibri" w:cs="Calibri"/>
                <w:i/>
                <w:sz w:val="18"/>
                <w:szCs w:val="18"/>
                <w:lang w:val="en-AU"/>
              </w:rPr>
              <w:t>(</w:t>
            </w:r>
            <w:proofErr w:type="gramEnd"/>
            <w:r>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0" w:name="_Toc2406770"/>
      <w:r>
        <w:lastRenderedPageBreak/>
        <w:t>7. PESTPP</w:t>
      </w:r>
      <w:r w:rsidR="005544EE">
        <w:t>-SEN</w:t>
      </w:r>
      <w:bookmarkEnd w:id="2020"/>
    </w:p>
    <w:p w14:paraId="31B4BEF9" w14:textId="77777777" w:rsidR="001F0DBB" w:rsidRDefault="001F0DBB" w:rsidP="001F0DBB">
      <w:pPr>
        <w:pStyle w:val="Heading2"/>
      </w:pPr>
      <w:bookmarkStart w:id="2021" w:name="_Toc2406771"/>
      <w:r>
        <w:t>7.1 Introduction</w:t>
      </w:r>
      <w:bookmarkEnd w:id="2021"/>
    </w:p>
    <w:p w14:paraId="7E0F2414" w14:textId="77777777" w:rsidR="00835874" w:rsidRPr="00835874" w:rsidRDefault="00835874" w:rsidP="00835874">
      <w:pPr>
        <w:pStyle w:val="Heading3"/>
      </w:pPr>
      <w:bookmarkStart w:id="2022" w:name="_Toc2406772"/>
      <w:r>
        <w:t>7.1.1 General</w:t>
      </w:r>
      <w:bookmarkEnd w:id="2022"/>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3" w:name="_Toc2406773"/>
      <w:r>
        <w:t>7.1.2 Grouped Parameters</w:t>
      </w:r>
      <w:bookmarkEnd w:id="2023"/>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4" w:name="_Toc2406774"/>
      <w:r>
        <w:t>7.2 Method of Morris</w:t>
      </w:r>
      <w:bookmarkEnd w:id="2024"/>
    </w:p>
    <w:p w14:paraId="1532FE72" w14:textId="77777777" w:rsidR="001C6537" w:rsidRDefault="001C6537" w:rsidP="001C6537">
      <w:pPr>
        <w:pStyle w:val="Heading3"/>
      </w:pPr>
      <w:bookmarkStart w:id="2025" w:name="_Toc2406775"/>
      <w:r>
        <w:t>7.2.1 Elementary Effects</w:t>
      </w:r>
      <w:bookmarkEnd w:id="2025"/>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6" w:name="_Toc2406776"/>
      <w:r>
        <w:t>7.2.</w:t>
      </w:r>
      <w:r w:rsidR="003B10B8">
        <w:t>2</w:t>
      </w:r>
      <w:r>
        <w:t xml:space="preserve"> Sampling Scheme</w:t>
      </w:r>
      <w:bookmarkEnd w:id="2026"/>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7" w:name="_Toc2406777"/>
      <w:r>
        <w:t>7.2.</w:t>
      </w:r>
      <w:r w:rsidR="003B10B8">
        <w:t>3</w:t>
      </w:r>
      <w:r>
        <w:t xml:space="preserve"> Control Variables</w:t>
      </w:r>
      <w:bookmarkEnd w:id="2027"/>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rand_</w:t>
            </w:r>
            <w:proofErr w:type="gramStart"/>
            <w:r w:rsidR="00897FFC" w:rsidRPr="00C40A21">
              <w:rPr>
                <w:rFonts w:ascii="Arial" w:hAnsi="Arial" w:cs="Arial"/>
                <w:i/>
                <w:sz w:val="18"/>
              </w:rPr>
              <w:t>seed</w:t>
            </w:r>
            <w:proofErr w:type="spellEnd"/>
            <w:r w:rsidR="00897FFC" w:rsidRPr="00C40A21">
              <w:rPr>
                <w:rFonts w:ascii="Arial" w:hAnsi="Arial" w:cs="Arial"/>
                <w:i/>
                <w:sz w:val="18"/>
              </w:rPr>
              <w:t>(</w:t>
            </w:r>
            <w:proofErr w:type="gramEnd"/>
            <w:r w:rsidR="00897FFC"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spellEnd"/>
            <w:r w:rsidR="00897FFC" w:rsidRPr="00C40A21">
              <w:rPr>
                <w:rFonts w:ascii="Arial" w:hAnsi="Arial" w:cs="Arial"/>
                <w:i/>
                <w:sz w:val="18"/>
              </w:rPr>
              <w:t>(</w:t>
            </w:r>
            <w:proofErr w:type="gram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spellEnd"/>
            <w:r w:rsidR="00FD71F2" w:rsidRPr="00C40A21">
              <w:rPr>
                <w:rFonts w:ascii="Arial" w:hAnsi="Arial" w:cs="Arial"/>
                <w:i/>
                <w:sz w:val="18"/>
              </w:rPr>
              <w:t>(</w:t>
            </w:r>
            <w:proofErr w:type="gram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spellEnd"/>
            <w:r w:rsidR="00FD71F2" w:rsidRPr="00C40A21">
              <w:rPr>
                <w:rFonts w:ascii="Arial" w:hAnsi="Arial" w:cs="Arial"/>
                <w:i/>
                <w:sz w:val="18"/>
              </w:rPr>
              <w:t>(</w:t>
            </w:r>
            <w:proofErr w:type="gram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562FCF">
      <w:pPr>
        <w:pStyle w:val="ListParagraph"/>
        <w:numPr>
          <w:ilvl w:val="0"/>
          <w:numId w:val="38"/>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562FCF">
      <w:pPr>
        <w:pStyle w:val="ListParagraph"/>
        <w:numPr>
          <w:ilvl w:val="0"/>
          <w:numId w:val="38"/>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28" w:name="_Toc2406778"/>
      <w:r>
        <w:lastRenderedPageBreak/>
        <w:t>7.3 Method</w:t>
      </w:r>
      <w:r w:rsidR="009656A1">
        <w:t xml:space="preserve"> of </w:t>
      </w:r>
      <w:proofErr w:type="spellStart"/>
      <w:r w:rsidR="009656A1">
        <w:t>Sobol</w:t>
      </w:r>
      <w:bookmarkEnd w:id="2028"/>
      <w:proofErr w:type="spellEnd"/>
    </w:p>
    <w:p w14:paraId="3FA0B4DB" w14:textId="77777777" w:rsidR="00F65DD2" w:rsidRDefault="00F65DD2" w:rsidP="00F65DD2">
      <w:pPr>
        <w:pStyle w:val="Heading3"/>
      </w:pPr>
      <w:bookmarkStart w:id="2029" w:name="_Toc2406779"/>
      <w:r>
        <w:t>7.3.1 Sensitivity Indices</w:t>
      </w:r>
      <w:bookmarkEnd w:id="2029"/>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4F11D5"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 xml:space="preserve">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0" w:name="_Toc2406780"/>
      <w:r>
        <w:t>7.3.2 Control Variables</w:t>
      </w:r>
      <w:bookmarkEnd w:id="2030"/>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rand_</w:t>
            </w:r>
            <w:proofErr w:type="gramStart"/>
            <w:r w:rsidR="00F65DD2" w:rsidRPr="00C40A21">
              <w:rPr>
                <w:rFonts w:ascii="Arial" w:hAnsi="Arial" w:cs="Arial"/>
                <w:i/>
                <w:sz w:val="18"/>
              </w:rPr>
              <w:t>seed</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spellEnd"/>
            <w:r w:rsidR="007D3B8E" w:rsidRPr="00C40A21">
              <w:rPr>
                <w:rFonts w:ascii="Arial" w:hAnsi="Arial" w:cs="Arial"/>
                <w:i/>
                <w:sz w:val="18"/>
              </w:rPr>
              <w: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1" w:name="_Toc2406781"/>
      <w:r>
        <w:t>7.4 PESTPP</w:t>
      </w:r>
      <w:r w:rsidR="005544EE">
        <w:t>-SEN</w:t>
      </w:r>
      <w:r>
        <w:t xml:space="preserve"> Output Files</w:t>
      </w:r>
      <w:bookmarkEnd w:id="2031"/>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proofErr w:type="gramStart"/>
            <w:r>
              <w:rPr>
                <w:rFonts w:ascii="Arial" w:hAnsi="Arial" w:cs="Arial"/>
                <w:i/>
                <w:sz w:val="18"/>
              </w:rPr>
              <w:t>case.sobol.si,csv</w:t>
            </w:r>
            <w:proofErr w:type="spellEnd"/>
            <w:proofErr w:type="gram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48" w:name="_Toc2406798"/>
      <w:r>
        <w:lastRenderedPageBreak/>
        <w:t xml:space="preserve">8.2.9 </w:t>
      </w:r>
      <w:proofErr w:type="gramStart"/>
      <w:r>
        <w:t xml:space="preserve">Jacobian </w:t>
      </w:r>
      <w:r w:rsidR="004D4754">
        <w:t xml:space="preserve"> and</w:t>
      </w:r>
      <w:proofErr w:type="gramEnd"/>
      <w:r w:rsidR="004D4754">
        <w:t xml:space="preserve">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lastRenderedPageBreak/>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case.pfm</w:t>
            </w:r>
            <w:proofErr w:type="spellEnd"/>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proofErr w:type="gramStart"/>
      <w:r w:rsidR="006F719A" w:rsidRPr="006F719A">
        <w:rPr>
          <w:i/>
          <w:lang w:val="en-AU"/>
        </w:rPr>
        <w:t>parcov</w:t>
      </w:r>
      <w:proofErr w:type="spellEnd"/>
      <w:r w:rsidR="006F719A" w:rsidRPr="006F719A">
        <w:rPr>
          <w:i/>
          <w:lang w:val="en-AU"/>
        </w:rPr>
        <w:t>(</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proofErr w:type="gramStart"/>
      <w:r w:rsidR="000228CC">
        <w:rPr>
          <w:lang w:val="en-AU"/>
        </w:rPr>
        <w:t>Fortunately</w:t>
      </w:r>
      <w:proofErr w:type="gramEnd"/>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w:t>
      </w:r>
      <w:proofErr w:type="gramStart"/>
      <w:r>
        <w:rPr>
          <w:i/>
          <w:lang w:val="en-AU"/>
        </w:rPr>
        <w:t>bounds</w:t>
      </w:r>
      <w:proofErr w:type="spellEnd"/>
      <w:r>
        <w:rPr>
          <w:i/>
          <w:lang w:val="en-AU"/>
        </w:rPr>
        <w:t>(</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proofErr w:type="spellStart"/>
      <w:r w:rsidRPr="00D97A4A">
        <w:rPr>
          <w:i/>
          <w:lang w:val="en-AU"/>
        </w:rPr>
        <w:t>ies_verbose_</w:t>
      </w:r>
      <w:proofErr w:type="gramStart"/>
      <w:r w:rsidRPr="00D97A4A">
        <w:rPr>
          <w:i/>
          <w:lang w:val="en-AU"/>
        </w:rPr>
        <w:t>level</w:t>
      </w:r>
      <w:proofErr w:type="spellEnd"/>
      <w:r w:rsidR="00F81DB2" w:rsidRPr="00D97A4A">
        <w:rPr>
          <w:i/>
          <w:lang w:val="en-AU"/>
        </w:rPr>
        <w:t>(</w:t>
      </w:r>
      <w:proofErr w:type="gram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w:t>
      </w:r>
      <w:proofErr w:type="gramStart"/>
      <w:r>
        <w:rPr>
          <w:i/>
          <w:lang w:val="en-AU"/>
        </w:rPr>
        <w:t>bounds</w:t>
      </w:r>
      <w:proofErr w:type="spellEnd"/>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proofErr w:type="spellStart"/>
      <w:r w:rsidR="005078FD">
        <w:rPr>
          <w:i/>
          <w:lang w:val="en-AU"/>
        </w:rPr>
        <w:t>ies_center_</w:t>
      </w:r>
      <w:proofErr w:type="gramStart"/>
      <w:r w:rsidR="005078FD">
        <w:rPr>
          <w:i/>
          <w:lang w:val="en-AU"/>
        </w:rPr>
        <w:t>on</w:t>
      </w:r>
      <w:proofErr w:type="spellEnd"/>
      <w:r w:rsidR="005078FD">
        <w:rPr>
          <w:i/>
          <w:lang w:val="en-AU"/>
        </w:rPr>
        <w:t>(</w:t>
      </w:r>
      <w:proofErr w:type="gram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(comprised on control file parameter values) as the </w:t>
      </w:r>
      <w:proofErr w:type="spellStart"/>
      <w:r w:rsidR="00973419">
        <w:rPr>
          <w:lang w:val="en-AU"/>
        </w:rPr>
        <w:t>center</w:t>
      </w:r>
      <w:proofErr w:type="spellEnd"/>
      <w:r w:rsidR="00973419">
        <w:rPr>
          <w:lang w:val="en-AU"/>
        </w:rPr>
        <w:t xml:space="preserve">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proofErr w:type="spellStart"/>
      <w:r>
        <w:rPr>
          <w:lang w:val="en-AU"/>
        </w:rPr>
        <w:t>bservation</w:t>
      </w:r>
      <w:proofErr w:type="spellEnd"/>
      <w:r>
        <w:rPr>
          <w:lang w:val="en-AU"/>
        </w:rPr>
        <w:t xml:space="preserve">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lastRenderedPageBreak/>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lastRenderedPageBreak/>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w:t>
      </w:r>
      <w:proofErr w:type="gramStart"/>
      <w:r w:rsidR="00EE1711" w:rsidRPr="003D03F8">
        <w:rPr>
          <w:i/>
          <w:lang w:val="en-AU"/>
        </w:rPr>
        <w:t>fac</w:t>
      </w:r>
      <w:proofErr w:type="spellEnd"/>
      <w:r w:rsidR="00EE1711" w:rsidRPr="003D03F8">
        <w:rPr>
          <w:i/>
          <w:lang w:val="en-AU"/>
        </w:rPr>
        <w:t>(</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w:t>
      </w:r>
      <w:proofErr w:type="gramStart"/>
      <w:r w:rsidRPr="000B5FBF">
        <w:rPr>
          <w:i/>
          <w:lang w:val="en-AU"/>
        </w:rPr>
        <w:t>phi</w:t>
      </w:r>
      <w:proofErr w:type="spellEnd"/>
      <w:r w:rsidRPr="000B5FBF">
        <w:rPr>
          <w:i/>
          <w:lang w:val="en-AU"/>
        </w:rPr>
        <w:t>(</w:t>
      </w:r>
      <w:proofErr w:type="gram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w:t>
      </w:r>
      <w:proofErr w:type="gramStart"/>
      <w:r w:rsidR="00497985">
        <w:rPr>
          <w:i/>
          <w:lang w:val="en-AU"/>
        </w:rPr>
        <w:t>ensemble</w:t>
      </w:r>
      <w:proofErr w:type="spellEnd"/>
      <w:r>
        <w:rPr>
          <w:i/>
          <w:lang w:val="en-AU"/>
        </w:rPr>
        <w:t>(</w:t>
      </w:r>
      <w:proofErr w:type="gram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proofErr w:type="spellStart"/>
            <w:r w:rsidRPr="00C40A21">
              <w:rPr>
                <w:rFonts w:ascii="Arial" w:hAnsi="Arial" w:cs="Arial"/>
                <w:i/>
                <w:sz w:val="18"/>
              </w:rPr>
              <w:t>case.pfm</w:t>
            </w:r>
            <w:proofErr w:type="spellEnd"/>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lastRenderedPageBreak/>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lastRenderedPageBreak/>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lastRenderedPageBreak/>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lastRenderedPageBreak/>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proofErr w:type="spellStart"/>
            <w:r>
              <w:rPr>
                <w:rFonts w:ascii="Calibri" w:hAnsi="Calibri"/>
                <w:i/>
                <w:sz w:val="18"/>
                <w:lang w:val="en-AU"/>
              </w:rPr>
              <w:t>Ies_enforce_chglim</w:t>
            </w:r>
            <w:proofErr w:type="spellEnd"/>
            <w:r>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proofErr w:type="spellStart"/>
      <w:r>
        <w:t>Ahlfeld</w:t>
      </w:r>
      <w:proofErr w:type="spellEnd"/>
      <w:r>
        <w:t>, D.P. and Mulligan, A.E., 2000. Optimal Management of Flow in Groundwater Systems. Vol 1. Academic Press.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M.M., Marino, M.A., 1989. Chance-constrained model for management of stream-</w:t>
      </w:r>
      <w:r>
        <w:rPr>
          <w:lang w:val="en-AU"/>
        </w:rPr>
        <w:lastRenderedPageBreak/>
        <w:t xml:space="preserve">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w:t>
      </w:r>
      <w:proofErr w:type="gramStart"/>
      <w:r w:rsidR="0081679B">
        <w:rPr>
          <w:lang w:val="en-AU"/>
        </w:rPr>
        <w:t>protocol</w:t>
      </w:r>
      <w:proofErr w:type="gramEnd"/>
      <w:r w:rsidR="0081679B">
        <w:rPr>
          <w:lang w:val="en-AU"/>
        </w:rPr>
        <w:t xml:space="preserve">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2D5B2" w14:textId="77777777" w:rsidR="004072A6" w:rsidRDefault="004072A6">
      <w:pPr>
        <w:spacing w:line="20" w:lineRule="exact"/>
      </w:pPr>
    </w:p>
  </w:endnote>
  <w:endnote w:type="continuationSeparator" w:id="0">
    <w:p w14:paraId="1897A3A5" w14:textId="77777777" w:rsidR="004072A6" w:rsidRDefault="004072A6">
      <w:r>
        <w:t xml:space="preserve"> </w:t>
      </w:r>
    </w:p>
  </w:endnote>
  <w:endnote w:type="continuationNotice" w:id="1">
    <w:p w14:paraId="6571ACBB" w14:textId="77777777" w:rsidR="004072A6" w:rsidRDefault="004072A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Univers">
    <w:panose1 w:val="020B0503020202020204"/>
    <w:charset w:val="00"/>
    <w:family w:val="swiss"/>
    <w:pitch w:val="variable"/>
    <w:sig w:usb0="80000287" w:usb1="00000000" w:usb2="00000000" w:usb3="00000000" w:csb0="0000000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F11D5" w:rsidRDefault="004F11D5">
    <w:pPr>
      <w:pStyle w:val="Footer"/>
      <w:framePr w:wrap="auto" w:vAnchor="text" w:hAnchor="margin" w:xAlign="right" w:y="1"/>
      <w:rPr>
        <w:rStyle w:val="PageNumber"/>
      </w:rPr>
    </w:pPr>
  </w:p>
  <w:p w14:paraId="056D5890" w14:textId="77777777" w:rsidR="004F11D5" w:rsidRDefault="004F11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F11D5" w:rsidRDefault="004F11D5">
    <w:pPr>
      <w:pStyle w:val="Footer"/>
      <w:framePr w:wrap="auto" w:vAnchor="text" w:hAnchor="margin" w:xAlign="right" w:y="1"/>
      <w:rPr>
        <w:rStyle w:val="PageNumber"/>
      </w:rPr>
    </w:pPr>
  </w:p>
  <w:p w14:paraId="0271116C" w14:textId="77777777" w:rsidR="004F11D5" w:rsidRDefault="004F11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25072" w14:textId="77777777" w:rsidR="004072A6" w:rsidRDefault="004072A6">
      <w:r>
        <w:separator/>
      </w:r>
    </w:p>
  </w:footnote>
  <w:footnote w:type="continuationSeparator" w:id="0">
    <w:p w14:paraId="1A7B4D30" w14:textId="77777777" w:rsidR="004072A6" w:rsidRDefault="00407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F11D5" w:rsidRDefault="004F11D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F11D5" w:rsidRDefault="004F11D5">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F11D5" w:rsidRDefault="004F11D5">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F11D5" w:rsidRDefault="004F11D5">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F11D5" w:rsidRDefault="004F11D5">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F11D5" w:rsidRDefault="004F11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F11D5" w:rsidRDefault="004F11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F11D5" w:rsidRDefault="004F11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F11D5" w:rsidRDefault="004F11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F11D5" w:rsidRDefault="004F11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F11D5" w:rsidRDefault="004F11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F11D5" w:rsidRDefault="004F11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F11D5" w:rsidRDefault="004F11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F11D5" w:rsidRDefault="004F11D5">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F11D5" w:rsidRDefault="004F11D5">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F11D5" w:rsidRDefault="004F11D5">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F11D5" w:rsidRPr="005F65CE" w:rsidRDefault="004F11D5">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F11D5" w:rsidRPr="005F65CE" w:rsidRDefault="004F11D5">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F11D5" w:rsidRDefault="004F11D5">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F11D5" w:rsidRDefault="004F11D5">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8"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6"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8"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41"/>
  </w:num>
  <w:num w:numId="5">
    <w:abstractNumId w:val="18"/>
  </w:num>
  <w:num w:numId="6">
    <w:abstractNumId w:val="21"/>
  </w:num>
  <w:num w:numId="7">
    <w:abstractNumId w:val="3"/>
  </w:num>
  <w:num w:numId="8">
    <w:abstractNumId w:val="20"/>
  </w:num>
  <w:num w:numId="9">
    <w:abstractNumId w:val="6"/>
  </w:num>
  <w:num w:numId="10">
    <w:abstractNumId w:val="13"/>
  </w:num>
  <w:num w:numId="11">
    <w:abstractNumId w:val="39"/>
  </w:num>
  <w:num w:numId="12">
    <w:abstractNumId w:val="24"/>
  </w:num>
  <w:num w:numId="13">
    <w:abstractNumId w:val="28"/>
  </w:num>
  <w:num w:numId="14">
    <w:abstractNumId w:val="35"/>
  </w:num>
  <w:num w:numId="15">
    <w:abstractNumId w:val="8"/>
  </w:num>
  <w:num w:numId="16">
    <w:abstractNumId w:val="17"/>
  </w:num>
  <w:num w:numId="17">
    <w:abstractNumId w:val="40"/>
  </w:num>
  <w:num w:numId="18">
    <w:abstractNumId w:val="31"/>
  </w:num>
  <w:num w:numId="19">
    <w:abstractNumId w:val="9"/>
  </w:num>
  <w:num w:numId="20">
    <w:abstractNumId w:val="2"/>
  </w:num>
  <w:num w:numId="21">
    <w:abstractNumId w:val="37"/>
  </w:num>
  <w:num w:numId="22">
    <w:abstractNumId w:val="27"/>
  </w:num>
  <w:num w:numId="23">
    <w:abstractNumId w:val="14"/>
  </w:num>
  <w:num w:numId="24">
    <w:abstractNumId w:val="22"/>
  </w:num>
  <w:num w:numId="25">
    <w:abstractNumId w:val="26"/>
  </w:num>
  <w:num w:numId="26">
    <w:abstractNumId w:val="32"/>
  </w:num>
  <w:num w:numId="27">
    <w:abstractNumId w:val="1"/>
  </w:num>
  <w:num w:numId="28">
    <w:abstractNumId w:val="25"/>
  </w:num>
  <w:num w:numId="29">
    <w:abstractNumId w:val="33"/>
  </w:num>
  <w:num w:numId="30">
    <w:abstractNumId w:val="5"/>
  </w:num>
  <w:num w:numId="31">
    <w:abstractNumId w:val="30"/>
  </w:num>
  <w:num w:numId="32">
    <w:abstractNumId w:val="10"/>
  </w:num>
  <w:num w:numId="33">
    <w:abstractNumId w:val="34"/>
  </w:num>
  <w:num w:numId="34">
    <w:abstractNumId w:val="36"/>
  </w:num>
  <w:num w:numId="35">
    <w:abstractNumId w:val="7"/>
  </w:num>
  <w:num w:numId="36">
    <w:abstractNumId w:val="4"/>
  </w:num>
  <w:num w:numId="37">
    <w:abstractNumId w:val="11"/>
  </w:num>
  <w:num w:numId="38">
    <w:abstractNumId w:val="29"/>
  </w:num>
  <w:num w:numId="39">
    <w:abstractNumId w:val="23"/>
  </w:num>
  <w:num w:numId="40">
    <w:abstractNumId w:val="19"/>
  </w:num>
  <w:num w:numId="41">
    <w:abstractNumId w:val="16"/>
  </w:num>
  <w:num w:numId="42">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2A6"/>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pubs.er.usgs.gov/publication/tm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D52D0-1F22-214D-A8F8-87963F78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184</Pages>
  <Words>79681</Words>
  <Characters>454187</Characters>
  <Application>Microsoft Office Word</Application>
  <DocSecurity>0</DocSecurity>
  <Lines>3784</Lines>
  <Paragraphs>1065</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532803</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42</cp:revision>
  <cp:lastPrinted>2019-03-02T06:14:00Z</cp:lastPrinted>
  <dcterms:created xsi:type="dcterms:W3CDTF">2019-03-01T22:11:00Z</dcterms:created>
  <dcterms:modified xsi:type="dcterms:W3CDTF">2019-11-18T18:52:00Z</dcterms:modified>
</cp:coreProperties>
</file>