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6E78A38" w14:textId="668784F3" w:rsidR="00202511" w:rsidRDefault="00202511" w:rsidP="005A27A4">
      <w:pPr>
        <w:pStyle w:val="Heading1"/>
      </w:pPr>
      <w:bookmarkStart w:id="43" w:name="_Toc206067908"/>
      <w:bookmarkStart w:id="44" w:name="_Toc206068534"/>
      <w:r>
        <w:rPr>
          <w:rFonts w:hint="eastAsia"/>
        </w:rPr>
        <w:lastRenderedPageBreak/>
        <w:t>Language Bank</w:t>
      </w:r>
      <w:bookmarkEnd w:id="43"/>
      <w:bookmarkEnd w:id="44"/>
    </w:p>
    <w:p w14:paraId="26F235D8" w14:textId="77777777" w:rsidR="00202511" w:rsidRDefault="00202511" w:rsidP="00202511">
      <w:pPr>
        <w:spacing w:after="160" w:line="259" w:lineRule="auto"/>
        <w:rPr>
          <w:lang w:val="en-US"/>
        </w:rPr>
      </w:pPr>
    </w:p>
    <w:p w14:paraId="35086AEC" w14:textId="77777777" w:rsidR="00202511" w:rsidRDefault="00202511" w:rsidP="00202511">
      <w:pPr>
        <w:spacing w:after="160" w:line="259" w:lineRule="auto"/>
        <w:rPr>
          <w:lang w:val="en-US"/>
        </w:rPr>
        <w:sectPr w:rsidR="00202511" w:rsidSect="00BD4FF7">
          <w:pgSz w:w="11906" w:h="16838"/>
          <w:pgMar w:top="1701" w:right="1701" w:bottom="1701" w:left="1701" w:header="709" w:footer="709" w:gutter="0"/>
          <w:pgNumType w:start="1"/>
          <w:cols w:space="708"/>
          <w:titlePg/>
          <w:docGrid w:linePitch="360"/>
        </w:sectPr>
      </w:pPr>
    </w:p>
    <w:p w14:paraId="76320928" w14:textId="4AF99915" w:rsidR="00202511" w:rsidRPr="003F0260" w:rsidRDefault="00202511" w:rsidP="00AF6474">
      <w:pPr>
        <w:pStyle w:val="Heading5"/>
      </w:pPr>
      <w:r w:rsidRPr="003F0260">
        <w:t>Expressing an Opinion</w:t>
      </w:r>
    </w:p>
    <w:p w14:paraId="7896454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my opinion…</w:t>
      </w:r>
    </w:p>
    <w:p w14:paraId="37EDB24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As far as I’m concerned…</w:t>
      </w:r>
    </w:p>
    <w:p w14:paraId="34DC374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From my point of view…</w:t>
      </w:r>
    </w:p>
    <w:p w14:paraId="7F40E26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 believe…</w:t>
      </w:r>
    </w:p>
    <w:p w14:paraId="773A53D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It seems as though…</w:t>
      </w:r>
    </w:p>
    <w:p w14:paraId="13AE875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There is no doubt that…</w:t>
      </w:r>
    </w:p>
    <w:p w14:paraId="298BE02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 feel…</w:t>
      </w:r>
    </w:p>
    <w:p w14:paraId="76237BE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I’m sure that…</w:t>
      </w:r>
    </w:p>
    <w:p w14:paraId="4A5451A9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 was happy to see…</w:t>
      </w:r>
    </w:p>
    <w:p w14:paraId="1FCDA20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 think…</w:t>
      </w:r>
    </w:p>
    <w:p w14:paraId="2ECDB40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Personally, I think…</w:t>
      </w:r>
    </w:p>
    <w:p w14:paraId="247FF69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To me, it’s clear that…</w:t>
      </w:r>
    </w:p>
    <w:p w14:paraId="5C24B3D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My view is that…</w:t>
      </w:r>
    </w:p>
    <w:p w14:paraId="0714DC1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The way I see it…</w:t>
      </w:r>
    </w:p>
    <w:p w14:paraId="464AFCD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I’d say that…</w:t>
      </w:r>
    </w:p>
    <w:p w14:paraId="45D1E82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my view…</w:t>
      </w:r>
    </w:p>
    <w:p w14:paraId="20C4985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I’m convinced that…</w:t>
      </w:r>
    </w:p>
    <w:p w14:paraId="3114BF2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It’s my belief that…</w:t>
      </w:r>
    </w:p>
    <w:p w14:paraId="03F5556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If you ask me…</w:t>
      </w:r>
    </w:p>
    <w:p w14:paraId="4FA5A144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Speaking for myself…</w:t>
      </w:r>
    </w:p>
    <w:p w14:paraId="21CE1E2B" w14:textId="42D06E8B" w:rsidR="00202511" w:rsidRPr="00202511" w:rsidRDefault="00202511" w:rsidP="00AF6474">
      <w:pPr>
        <w:pStyle w:val="Heading5"/>
      </w:pPr>
      <w:r w:rsidRPr="00202511">
        <w:t xml:space="preserve">Giving </w:t>
      </w:r>
      <w:r w:rsidRPr="00AF6474">
        <w:t>Reasons</w:t>
      </w:r>
    </w:p>
    <w:p w14:paraId="7B6818C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because</w:t>
      </w:r>
    </w:p>
    <w:p w14:paraId="638C981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due to</w:t>
      </w:r>
    </w:p>
    <w:p w14:paraId="23B36A9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as a result</w:t>
      </w:r>
    </w:p>
    <w:p w14:paraId="350C301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that’s why</w:t>
      </w:r>
    </w:p>
    <w:p w14:paraId="2F9CCB8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consequently</w:t>
      </w:r>
    </w:p>
    <w:p w14:paraId="2D38BB3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so</w:t>
      </w:r>
    </w:p>
    <w:p w14:paraId="7473A15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since</w:t>
      </w:r>
    </w:p>
    <w:p w14:paraId="1300AD4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order to</w:t>
      </w:r>
    </w:p>
    <w:p w14:paraId="1C04DC4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given that…</w:t>
      </w:r>
    </w:p>
    <w:p w14:paraId="01846FC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owing to</w:t>
      </w:r>
    </w:p>
    <w:p w14:paraId="50C2190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therefore</w:t>
      </w:r>
    </w:p>
    <w:p w14:paraId="4146668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for this reason</w:t>
      </w:r>
    </w:p>
    <w:p w14:paraId="44D71CB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seeing that…</w:t>
      </w:r>
    </w:p>
    <w:p w14:paraId="0B752E4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considering that…</w:t>
      </w:r>
    </w:p>
    <w:p w14:paraId="0C561EF5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on the grounds that…</w:t>
      </w:r>
    </w:p>
    <w:p w14:paraId="2FB20F17" w14:textId="512DA11D" w:rsidR="00202511" w:rsidRPr="00202511" w:rsidRDefault="00202511" w:rsidP="00AF6474">
      <w:pPr>
        <w:pStyle w:val="Heading5"/>
        <w:spacing w:before="0"/>
      </w:pPr>
      <w:r w:rsidRPr="00202511">
        <w:t>Discourse Markers</w:t>
      </w:r>
    </w:p>
    <w:p w14:paraId="5CF9BE9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for instance</w:t>
      </w:r>
    </w:p>
    <w:p w14:paraId="7411B3D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actually</w:t>
      </w:r>
    </w:p>
    <w:p w14:paraId="662E460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on the other hand</w:t>
      </w:r>
    </w:p>
    <w:p w14:paraId="1840860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what’s more</w:t>
      </w:r>
    </w:p>
    <w:p w14:paraId="7E62A96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at least</w:t>
      </w:r>
    </w:p>
    <w:p w14:paraId="2A0B00E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that’s why</w:t>
      </w:r>
    </w:p>
    <w:p w14:paraId="032FA32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usually</w:t>
      </w:r>
    </w:p>
    <w:p w14:paraId="55939A5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short</w:t>
      </w:r>
    </w:p>
    <w:p w14:paraId="1A95B14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as I say</w:t>
      </w:r>
    </w:p>
    <w:p w14:paraId="7BBF23A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to begin with</w:t>
      </w:r>
    </w:p>
    <w:p w14:paraId="6EC760E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fact</w:t>
      </w:r>
    </w:p>
    <w:p w14:paraId="71DCA65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even so</w:t>
      </w:r>
    </w:p>
    <w:p w14:paraId="38E5B17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besides</w:t>
      </w:r>
    </w:p>
    <w:p w14:paraId="5ED6110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in any case</w:t>
      </w:r>
    </w:p>
    <w:p w14:paraId="5558EC0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at the same time</w:t>
      </w:r>
    </w:p>
    <w:p w14:paraId="4F629264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above all</w:t>
      </w:r>
    </w:p>
    <w:p w14:paraId="1396F0B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after all</w:t>
      </w:r>
    </w:p>
    <w:p w14:paraId="70364A17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sz w:val="21"/>
          <w:szCs w:val="21"/>
          <w:lang w:val="en-US"/>
        </w:rPr>
      </w:pPr>
      <w:r w:rsidRPr="00E47EE4">
        <w:rPr>
          <w:rFonts w:ascii="Gill Sans Nova Light" w:hAnsi="Gill Sans Nova Light"/>
          <w:sz w:val="21"/>
          <w:szCs w:val="21"/>
          <w:lang w:val="en-US"/>
        </w:rPr>
        <w:t>as a matter of fact</w:t>
      </w:r>
    </w:p>
    <w:p w14:paraId="37937141" w14:textId="07FF597E" w:rsidR="00202511" w:rsidRPr="00202511" w:rsidRDefault="00821DF0" w:rsidP="00AF6474">
      <w:pPr>
        <w:pStyle w:val="Heading5"/>
      </w:pPr>
      <w:r w:rsidRPr="00202511">
        <w:t>Organizing</w:t>
      </w:r>
      <w:r w:rsidR="00202511" w:rsidRPr="00202511">
        <w:t xml:space="preserve"> Ideas</w:t>
      </w:r>
    </w:p>
    <w:p w14:paraId="2E6C8B5A" w14:textId="2C05A52C" w:rsidR="00202511" w:rsidRPr="00E47EE4" w:rsidRDefault="007C605D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>
        <w:rPr>
          <w:rFonts w:ascii="Gill Sans Nova Light" w:hAnsi="Gill Sans Nova Light" w:hint="eastAsia"/>
          <w:lang w:val="en-US"/>
        </w:rPr>
        <w:t>f</w:t>
      </w:r>
      <w:r w:rsidR="00202511" w:rsidRPr="00E47EE4">
        <w:rPr>
          <w:rFonts w:ascii="Gill Sans Nova Light" w:hAnsi="Gill Sans Nova Light"/>
          <w:lang w:val="en-US"/>
        </w:rPr>
        <w:t>irst</w:t>
      </w:r>
      <w:r>
        <w:rPr>
          <w:rFonts w:ascii="Gill Sans Nova Light" w:hAnsi="Gill Sans Nova Light" w:hint="eastAsia"/>
          <w:lang w:val="en-US"/>
        </w:rPr>
        <w:t>(</w:t>
      </w:r>
      <w:proofErr w:type="spellStart"/>
      <w:r>
        <w:rPr>
          <w:rFonts w:ascii="Gill Sans Nova Light" w:hAnsi="Gill Sans Nova Light" w:hint="eastAsia"/>
          <w:lang w:val="en-US"/>
        </w:rPr>
        <w:t>ly</w:t>
      </w:r>
      <w:proofErr w:type="spellEnd"/>
      <w:r>
        <w:rPr>
          <w:rFonts w:ascii="Gill Sans Nova Light" w:hAnsi="Gill Sans Nova Light" w:hint="eastAsia"/>
          <w:lang w:val="en-US"/>
        </w:rPr>
        <w:t>)</w:t>
      </w:r>
    </w:p>
    <w:p w14:paraId="26F2BE9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second(</w:t>
      </w:r>
      <w:proofErr w:type="spellStart"/>
      <w:r w:rsidRPr="00E47EE4">
        <w:rPr>
          <w:rFonts w:ascii="Gill Sans Nova Light" w:hAnsi="Gill Sans Nova Light"/>
          <w:lang w:val="en-US"/>
        </w:rPr>
        <w:t>ly</w:t>
      </w:r>
      <w:proofErr w:type="spellEnd"/>
      <w:r w:rsidRPr="00E47EE4">
        <w:rPr>
          <w:rFonts w:ascii="Gill Sans Nova Light" w:hAnsi="Gill Sans Nova Light"/>
          <w:lang w:val="en-US"/>
        </w:rPr>
        <w:t>)</w:t>
      </w:r>
    </w:p>
    <w:p w14:paraId="49861DF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third(</w:t>
      </w:r>
      <w:proofErr w:type="spellStart"/>
      <w:r w:rsidRPr="00E47EE4">
        <w:rPr>
          <w:rFonts w:ascii="Gill Sans Nova Light" w:hAnsi="Gill Sans Nova Light"/>
          <w:lang w:val="en-US"/>
        </w:rPr>
        <w:t>ly</w:t>
      </w:r>
      <w:proofErr w:type="spellEnd"/>
      <w:r w:rsidRPr="00E47EE4">
        <w:rPr>
          <w:rFonts w:ascii="Gill Sans Nova Light" w:hAnsi="Gill Sans Nova Light"/>
          <w:lang w:val="en-US"/>
        </w:rPr>
        <w:t>)</w:t>
      </w:r>
    </w:p>
    <w:p w14:paraId="393768C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and then</w:t>
      </w:r>
    </w:p>
    <w:p w14:paraId="1DBBD6B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next</w:t>
      </w:r>
    </w:p>
    <w:p w14:paraId="4A29E3D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in the end</w:t>
      </w:r>
    </w:p>
    <w:p w14:paraId="44162DA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lastly</w:t>
      </w:r>
    </w:p>
    <w:p w14:paraId="21E35B1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last of all</w:t>
      </w:r>
    </w:p>
    <w:p w14:paraId="2A2AEE0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finally</w:t>
      </w:r>
    </w:p>
    <w:p w14:paraId="4BFB615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for a start</w:t>
      </w:r>
    </w:p>
    <w:p w14:paraId="05D2CAD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on top of that</w:t>
      </w:r>
    </w:p>
    <w:p w14:paraId="02BC210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to sum up</w:t>
      </w:r>
    </w:p>
    <w:p w14:paraId="064ACBC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in general</w:t>
      </w:r>
    </w:p>
    <w:p w14:paraId="03640709" w14:textId="0F5C7FB6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well</w:t>
      </w:r>
      <w:r w:rsidR="007C605D">
        <w:rPr>
          <w:rFonts w:ascii="Gill Sans Nova Light" w:hAnsi="Gill Sans Nova Light"/>
          <w:lang w:val="en-US"/>
        </w:rPr>
        <w:t>…</w:t>
      </w:r>
    </w:p>
    <w:p w14:paraId="3004243A" w14:textId="0954491A" w:rsidR="00202511" w:rsidRPr="00202511" w:rsidRDefault="00202511" w:rsidP="00AF6474">
      <w:pPr>
        <w:pStyle w:val="Heading5"/>
      </w:pPr>
      <w:r w:rsidRPr="00202511">
        <w:t xml:space="preserve">Describing </w:t>
      </w:r>
      <w:r w:rsidRPr="0049029E">
        <w:t>Evidence</w:t>
      </w:r>
    </w:p>
    <w:p w14:paraId="29EE8D9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According to…</w:t>
      </w:r>
    </w:p>
    <w:p w14:paraId="3FBB203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data shows…</w:t>
      </w:r>
    </w:p>
    <w:p w14:paraId="08CECA1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Statistics indicate that…</w:t>
      </w:r>
    </w:p>
    <w:p w14:paraId="002AFF5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Research suggests…</w:t>
      </w:r>
    </w:p>
    <w:p w14:paraId="0C9173B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Studies have found…</w:t>
      </w:r>
    </w:p>
    <w:p w14:paraId="430FCF5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Historical records show…</w:t>
      </w:r>
    </w:p>
    <w:p w14:paraId="509187B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figures reveal…</w:t>
      </w:r>
    </w:p>
    <w:p w14:paraId="7A0F9F7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 recent survey found…</w:t>
      </w:r>
    </w:p>
    <w:p w14:paraId="44647B7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Experts agree that…</w:t>
      </w:r>
    </w:p>
    <w:p w14:paraId="5DE1F7D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Based on case studies…</w:t>
      </w:r>
    </w:p>
    <w:p w14:paraId="40ED20D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An eyewitness reported…</w:t>
      </w:r>
    </w:p>
    <w:p w14:paraId="64117AA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In my experience…</w:t>
      </w:r>
    </w:p>
    <w:p w14:paraId="0D9B020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facts are clear that…</w:t>
      </w:r>
    </w:p>
    <w:p w14:paraId="0EA9AA9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Reports confirm that…</w:t>
      </w:r>
    </w:p>
    <w:p w14:paraId="71514651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results demonstrate…</w:t>
      </w:r>
    </w:p>
    <w:p w14:paraId="2E1A8918" w14:textId="58DF6AEC" w:rsidR="00202511" w:rsidRPr="00202511" w:rsidRDefault="00202511" w:rsidP="00AF6474">
      <w:pPr>
        <w:pStyle w:val="Heading5"/>
      </w:pPr>
      <w:r w:rsidRPr="00202511">
        <w:t>Evaluating Evidence</w:t>
      </w:r>
    </w:p>
    <w:p w14:paraId="4B0A16E4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the information credible?</w:t>
      </w:r>
    </w:p>
    <w:p w14:paraId="5D1CF30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Who is the source?</w:t>
      </w:r>
    </w:p>
    <w:p w14:paraId="3AA366D3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it objective?</w:t>
      </w:r>
    </w:p>
    <w:p w14:paraId="29AC70F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it biased?</w:t>
      </w:r>
    </w:p>
    <w:p w14:paraId="5777669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Does it support an agenda?</w:t>
      </w:r>
    </w:p>
    <w:p w14:paraId="1AA6753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it current?</w:t>
      </w:r>
    </w:p>
    <w:p w14:paraId="7EEA61D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it relevant?</w:t>
      </w:r>
    </w:p>
    <w:p w14:paraId="00B95AA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it accurate?</w:t>
      </w:r>
    </w:p>
    <w:p w14:paraId="61D7FD8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Is the source reputable?</w:t>
      </w:r>
    </w:p>
    <w:p w14:paraId="36251E39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What’s the author’s background?</w:t>
      </w:r>
    </w:p>
    <w:p w14:paraId="4905464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evidence is weak/strong.</w:t>
      </w:r>
    </w:p>
    <w:p w14:paraId="6F122385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information is misleading.</w:t>
      </w:r>
    </w:p>
    <w:p w14:paraId="2AEB34C7" w14:textId="3E333D98" w:rsidR="00202511" w:rsidRPr="00202511" w:rsidRDefault="00202511" w:rsidP="00AF6474">
      <w:pPr>
        <w:pStyle w:val="Heading5"/>
      </w:pPr>
      <w:r w:rsidRPr="00202511">
        <w:t>PBSR Model</w:t>
      </w:r>
    </w:p>
    <w:p w14:paraId="1C548AF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problem is…</w:t>
      </w:r>
    </w:p>
    <w:p w14:paraId="7263E2F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is a big issue because…</w:t>
      </w:r>
    </w:p>
    <w:p w14:paraId="7D06471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lastRenderedPageBreak/>
        <w:t>The background is…</w:t>
      </w:r>
    </w:p>
    <w:p w14:paraId="74E2FE4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In the past…</w:t>
      </w:r>
    </w:p>
    <w:p w14:paraId="43419C1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solution is…</w:t>
      </w:r>
    </w:p>
    <w:p w14:paraId="470D33E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 propose that…</w:t>
      </w:r>
    </w:p>
    <w:p w14:paraId="608C3AA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should…</w:t>
      </w:r>
    </w:p>
    <w:p w14:paraId="7EB39C9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One option is to…</w:t>
      </w:r>
    </w:p>
    <w:p w14:paraId="4B8B5154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need to…</w:t>
      </w:r>
    </w:p>
    <w:p w14:paraId="3ABBE2C0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expected result is…</w:t>
      </w:r>
    </w:p>
    <w:p w14:paraId="54F6B46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should lead to…</w:t>
      </w:r>
    </w:p>
    <w:p w14:paraId="7D91D202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can expect that…</w:t>
      </w:r>
    </w:p>
    <w:p w14:paraId="67E0358E" w14:textId="31A47C82" w:rsidR="00202511" w:rsidRPr="00202511" w:rsidRDefault="00202511" w:rsidP="00AF6474">
      <w:pPr>
        <w:pStyle w:val="Heading5"/>
      </w:pPr>
      <w:r w:rsidRPr="00202511">
        <w:t>PCAF Model</w:t>
      </w:r>
    </w:p>
    <w:p w14:paraId="1F738784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My point is…</w:t>
      </w:r>
    </w:p>
    <w:p w14:paraId="2E22A14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Some people think…</w:t>
      </w:r>
    </w:p>
    <w:p w14:paraId="01910D5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 common view is…</w:t>
      </w:r>
    </w:p>
    <w:p w14:paraId="34B96419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counterpoint is…</w:t>
      </w:r>
    </w:p>
    <w:p w14:paraId="4741F45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It’s true that… but…</w:t>
      </w:r>
    </w:p>
    <w:p w14:paraId="48478A1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 understand that… however…</w:t>
      </w:r>
    </w:p>
    <w:p w14:paraId="7B89FD8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That may be so, but…</w:t>
      </w:r>
    </w:p>
    <w:p w14:paraId="77D02E6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problem with that idea is…</w:t>
      </w:r>
    </w:p>
    <w:p w14:paraId="0892450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For my point…</w:t>
      </w:r>
    </w:p>
    <w:p w14:paraId="6E6FA669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reason for this is…</w:t>
      </w:r>
    </w:p>
    <w:p w14:paraId="4C500E2B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will result in…</w:t>
      </w:r>
    </w:p>
    <w:p w14:paraId="7DDEC8CD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That’s why my idea is better.</w:t>
      </w:r>
    </w:p>
    <w:p w14:paraId="13EEC577" w14:textId="6AFFB99D" w:rsidR="00202511" w:rsidRPr="00202511" w:rsidRDefault="00202511" w:rsidP="00AF6474">
      <w:pPr>
        <w:pStyle w:val="Heading5"/>
      </w:pPr>
      <w:r w:rsidRPr="00202511">
        <w:t>Meeting Participation</w:t>
      </w:r>
    </w:p>
    <w:p w14:paraId="4A1A189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I’d like to raise a point.</w:t>
      </w:r>
    </w:p>
    <w:p w14:paraId="662DE85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May I add something?</w:t>
      </w:r>
    </w:p>
    <w:p w14:paraId="0A3828A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Let’s consider…</w:t>
      </w:r>
    </w:p>
    <w:p w14:paraId="277B711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should take into account…</w:t>
      </w:r>
    </w:p>
    <w:p w14:paraId="45AE7FE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One possibility is…</w:t>
      </w:r>
    </w:p>
    <w:p w14:paraId="526EC1F9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What impact will this have on…?</w:t>
      </w:r>
    </w:p>
    <w:p w14:paraId="7E14589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need to decide whether…</w:t>
      </w:r>
    </w:p>
    <w:p w14:paraId="6D98026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 suggest we…</w:t>
      </w:r>
    </w:p>
    <w:p w14:paraId="7BA1305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 recommend that…</w:t>
      </w:r>
    </w:p>
    <w:p w14:paraId="71C93ED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How will this affect…?</w:t>
      </w:r>
    </w:p>
    <w:p w14:paraId="507DB7D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That’s a valid point.</w:t>
      </w:r>
    </w:p>
    <w:p w14:paraId="6825227C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 agree/disagree because…</w:t>
      </w:r>
    </w:p>
    <w:p w14:paraId="41595840" w14:textId="4BEFF0A6" w:rsidR="00202511" w:rsidRPr="00202511" w:rsidRDefault="006C0D70" w:rsidP="00AF6474">
      <w:pPr>
        <w:pStyle w:val="Heading5"/>
      </w:pPr>
      <w:r>
        <w:rPr>
          <w:rFonts w:hint="eastAsia"/>
        </w:rPr>
        <w:t>Questioning Validity</w:t>
      </w:r>
    </w:p>
    <w:p w14:paraId="1B9B5828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We need to verify this.</w:t>
      </w:r>
    </w:p>
    <w:p w14:paraId="3191C64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Check multiple sources.</w:t>
      </w:r>
    </w:p>
    <w:p w14:paraId="406F8FA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Don’t accept it at face value.</w:t>
      </w:r>
    </w:p>
    <w:p w14:paraId="12E6733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may be incomplete.</w:t>
      </w:r>
    </w:p>
    <w:p w14:paraId="2DDF3A1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is designed to mislead.</w:t>
      </w:r>
    </w:p>
    <w:p w14:paraId="67C4127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Can we confirm it?</w:t>
      </w:r>
    </w:p>
    <w:p w14:paraId="68045895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source has a history of…</w:t>
      </w:r>
    </w:p>
    <w:p w14:paraId="09C73CAD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Let’s fact-check this.</w:t>
      </w:r>
    </w:p>
    <w:p w14:paraId="560D69C5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information is unverified.</w:t>
      </w:r>
    </w:p>
    <w:p w14:paraId="6F75A6E1" w14:textId="4EEFF143" w:rsidR="00202511" w:rsidRPr="00202511" w:rsidRDefault="00202511" w:rsidP="00AF6474">
      <w:pPr>
        <w:pStyle w:val="Heading5"/>
      </w:pPr>
      <w:r w:rsidRPr="00202511">
        <w:t>Closing an Argument</w:t>
      </w:r>
    </w:p>
    <w:p w14:paraId="0F8FFEFA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In conclusion…</w:t>
      </w:r>
    </w:p>
    <w:p w14:paraId="22356C67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To sum up…</w:t>
      </w:r>
    </w:p>
    <w:p w14:paraId="768C6C01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As we’ve seen…</w:t>
      </w:r>
    </w:p>
    <w:p w14:paraId="0418523C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Given the evidence…</w:t>
      </w:r>
    </w:p>
    <w:p w14:paraId="3417829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Therefore, we should…</w:t>
      </w:r>
    </w:p>
    <w:p w14:paraId="04FAB16E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logical conclusion is…</w:t>
      </w:r>
    </w:p>
    <w:p w14:paraId="20758E1F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This clearly shows that…</w:t>
      </w:r>
    </w:p>
    <w:p w14:paraId="58DA07D6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The facts speak for themselves.</w:t>
      </w:r>
    </w:p>
    <w:p w14:paraId="3F6B8F02" w14:textId="77777777" w:rsidR="00202511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All things considered…</w:t>
      </w:r>
    </w:p>
    <w:p w14:paraId="57C4B6A7" w14:textId="77777777" w:rsidR="00877AF6" w:rsidRPr="00E47EE4" w:rsidRDefault="00202511" w:rsidP="0049029E">
      <w:pPr>
        <w:spacing w:after="0" w:line="264" w:lineRule="auto"/>
        <w:ind w:left="284"/>
        <w:rPr>
          <w:rFonts w:ascii="Gill Sans Nova Light" w:hAnsi="Gill Sans Nova Light"/>
          <w:lang w:val="en-US"/>
        </w:rPr>
      </w:pPr>
      <w:r w:rsidRPr="00E47EE4">
        <w:rPr>
          <w:rFonts w:ascii="Gill Sans Nova Light" w:hAnsi="Gill Sans Nova Light"/>
          <w:lang w:val="en-US"/>
        </w:rPr>
        <w:t>For these reasons, I believe…</w:t>
      </w:r>
    </w:p>
    <w:p w14:paraId="2B295EFF" w14:textId="30A00F4B" w:rsidR="00877AF6" w:rsidRPr="00E47EE4" w:rsidRDefault="00877AF6" w:rsidP="006C0D70">
      <w:pPr>
        <w:spacing w:after="0" w:line="264" w:lineRule="auto"/>
        <w:rPr>
          <w:rFonts w:ascii="Gill Sans Nova Light" w:hAnsi="Gill Sans Nova Light"/>
          <w:lang w:val="en-US"/>
        </w:rPr>
      </w:pPr>
    </w:p>
    <w:p w14:paraId="6F718570" w14:textId="77777777" w:rsidR="00AF6474" w:rsidRPr="006C0D70" w:rsidRDefault="00AF6474" w:rsidP="006C0D70">
      <w:pPr>
        <w:spacing w:after="160" w:line="259" w:lineRule="auto"/>
        <w:rPr>
          <w:lang w:val="en-US"/>
        </w:rPr>
        <w:sectPr w:rsidR="00AF6474" w:rsidRPr="006C0D70" w:rsidSect="0060078C">
          <w:footerReference w:type="default" r:id="rId12"/>
          <w:type w:val="continuous"/>
          <w:pgSz w:w="11906" w:h="16838"/>
          <w:pgMar w:top="1701" w:right="1701" w:bottom="1701" w:left="1701" w:header="709" w:footer="709" w:gutter="0"/>
          <w:pgNumType w:start="1"/>
          <w:cols w:num="3" w:sep="1" w:space="340"/>
          <w:titlePg/>
          <w:docGrid w:linePitch="360"/>
        </w:sectPr>
      </w:pPr>
    </w:p>
    <w:p w14:paraId="4740E04B" w14:textId="6724FD25" w:rsidR="00AF6474" w:rsidRDefault="006609FF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br w:type="page"/>
      </w:r>
      <w:r>
        <w:rPr>
          <w:lang w:val="en-US"/>
        </w:rPr>
        <w:lastRenderedPageBreak/>
        <w:br w:type="page"/>
      </w:r>
    </w:p>
    <w:p w14:paraId="7E1FD1F0" w14:textId="7806D06D" w:rsidR="00AF6474" w:rsidRPr="00F755AA" w:rsidRDefault="00000000" w:rsidP="00202511">
      <w:pPr>
        <w:spacing w:after="160" w:line="259" w:lineRule="auto"/>
        <w:rPr>
          <w:lang w:val="en-US"/>
        </w:rPr>
      </w:pPr>
      <w:r>
        <w:rPr>
          <w:noProof/>
        </w:rPr>
        <w:lastRenderedPageBreak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