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altapaciente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//metodo para crear un paciente (se pregunta si se sabe el nombre, sip y direccion del paciente por que puede haber alguna situacion en la que no se sepa alguno de ellos)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//variable para comprobar si se sabe o no el sip/nombre/direccion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//variables en las que guardarán los datos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 sabe el SIP del paciente a ingresar?  (1=si, 0=no)"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//bucle para asegurar que solamente se introduzca un 0 o un 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0 para 'no' y 1 para 'si'"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el SIP del paciente"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 sabe el SIP del paciente a ingresar?  (1=si, 0=no)"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//reseteamos la variable comprobar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//bucle para asegurar que solamente se introduzca un 0 o un 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0 para 'no' y 1 para 'si'"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el SIP del paciente"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 sabe el SIP del paciente a ingresar?  (1=si, 0=no)"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//reseteamos la variable comprobar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//bucle para asegurar que solamente se introduzca un 0 o un 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0 para 'no' y 1 para 'si'"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comprobar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 favor escriba el SIP del paciente"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