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E47C1E7" wp14:noSpellErr="1" wp14:textId="79742064">
      <w:bookmarkStart w:name="_GoBack" w:id="0"/>
      <w:bookmarkEnd w:id="0"/>
      <w:r w:rsidRPr="363EC92D" w:rsidR="363EC92D">
        <w:rPr>
          <w:b w:val="1"/>
          <w:bCs w:val="1"/>
          <w:sz w:val="36"/>
          <w:szCs w:val="36"/>
          <w:u w:val="single"/>
        </w:rPr>
        <w:t>Usability Goals</w:t>
      </w:r>
    </w:p>
    <w:p w:rsidR="363EC92D" w:rsidP="363EC92D" w:rsidRDefault="363EC92D" w14:noSpellErr="1" w14:paraId="069DAA3C" w14:textId="19CE3AF8">
      <w:pPr>
        <w:pStyle w:val="Normal"/>
        <w:rPr>
          <w:b w:val="1"/>
          <w:bCs w:val="1"/>
          <w:sz w:val="32"/>
          <w:szCs w:val="32"/>
          <w:u w:val="single"/>
        </w:rPr>
      </w:pPr>
      <w:r w:rsidRPr="363EC92D" w:rsidR="363EC92D">
        <w:rPr>
          <w:b w:val="0"/>
          <w:bCs w:val="0"/>
          <w:sz w:val="22"/>
          <w:szCs w:val="22"/>
          <w:u w:val="none"/>
        </w:rPr>
        <w:t xml:space="preserve">Folgend werden die Ergebnisse aus der Benutzermodellierung und der Task-Analyse ausgewertet und die Usability Goals, welche für das Design des Systems relevant sind ermittelt. </w:t>
      </w:r>
    </w:p>
    <w:p w:rsidR="363EC92D" w:rsidP="363EC92D" w:rsidRDefault="363EC92D" w14:noSpellErr="1" w14:paraId="102438EC" w14:textId="5B55271C">
      <w:pPr>
        <w:pStyle w:val="Normal"/>
        <w:rPr>
          <w:b w:val="0"/>
          <w:bCs w:val="0"/>
          <w:sz w:val="22"/>
          <w:szCs w:val="22"/>
          <w:u w:val="none"/>
        </w:rPr>
      </w:pPr>
    </w:p>
    <w:p w:rsidR="363EC92D" w:rsidP="363EC92D" w:rsidRDefault="363EC92D" w14:noSpellErr="1" w14:paraId="1B277CA3" w14:textId="59C3D105">
      <w:pPr>
        <w:pStyle w:val="Normal"/>
        <w:rPr>
          <w:b w:val="0"/>
          <w:bCs w:val="0"/>
          <w:sz w:val="22"/>
          <w:szCs w:val="22"/>
          <w:u w:val="none"/>
        </w:rPr>
      </w:pPr>
      <w:r w:rsidRPr="363EC92D" w:rsidR="363EC92D">
        <w:rPr>
          <w:b w:val="1"/>
          <w:bCs w:val="1"/>
          <w:sz w:val="28"/>
          <w:szCs w:val="28"/>
          <w:u w:val="none"/>
        </w:rPr>
        <w:t xml:space="preserve">Qualitative Usability Goals </w:t>
      </w:r>
    </w:p>
    <w:p w:rsidR="363EC92D" w:rsidP="363EC92D" w:rsidRDefault="363EC92D" w14:paraId="51714D2F" w14:textId="35DE26C9">
      <w:pPr>
        <w:pStyle w:val="Normal"/>
        <w:rPr>
          <w:rFonts w:ascii="Calibri" w:hAnsi="Calibri" w:eastAsia="Calibri" w:cs="Calibri"/>
          <w:b w:val="0"/>
          <w:bCs w:val="0"/>
          <w:noProof w:val="0"/>
          <w:sz w:val="22"/>
          <w:szCs w:val="22"/>
          <w:lang w:val="de-DE"/>
        </w:rPr>
      </w:pPr>
      <w:r w:rsidRPr="363EC92D" w:rsidR="363EC92D">
        <w:rPr>
          <w:b w:val="0"/>
          <w:bCs w:val="0"/>
          <w:sz w:val="22"/>
          <w:szCs w:val="22"/>
          <w:u w:val="none"/>
        </w:rPr>
        <w:t xml:space="preserve">Die qualitativen Ziele an das User-Interface stellen allgemeine Ziele an </w:t>
      </w:r>
      <w:r w:rsidRPr="363EC92D" w:rsidR="363EC92D">
        <w:rPr>
          <w:b w:val="0"/>
          <w:bCs w:val="0"/>
          <w:sz w:val="22"/>
          <w:szCs w:val="22"/>
          <w:u w:val="none"/>
        </w:rPr>
        <w:t>das Interface</w:t>
      </w:r>
      <w:r w:rsidRPr="363EC92D" w:rsidR="363EC92D">
        <w:rPr>
          <w:b w:val="0"/>
          <w:bCs w:val="0"/>
          <w:sz w:val="22"/>
          <w:szCs w:val="22"/>
          <w:u w:val="none"/>
        </w:rPr>
        <w:t xml:space="preserve"> dar, auch wenn diese nicht messbar sind. [</w:t>
      </w:r>
      <w:r w:rsidRPr="363EC92D" w:rsidR="363EC92D">
        <w:rPr>
          <w:rFonts w:ascii="Calibri" w:hAnsi="Calibri" w:eastAsia="Calibri" w:cs="Calibri"/>
          <w:b w:val="0"/>
          <w:bCs w:val="0"/>
          <w:noProof w:val="0"/>
          <w:sz w:val="22"/>
          <w:szCs w:val="22"/>
          <w:lang w:val="de-DE"/>
        </w:rPr>
        <w:t xml:space="preserve">Deborah J. Mayhew: The Usability Engineering Lifecycle, S.126] </w:t>
      </w:r>
      <w:r>
        <w:br/>
      </w:r>
      <w:r w:rsidRPr="363EC92D" w:rsidR="363EC92D">
        <w:rPr>
          <w:rFonts w:ascii="Calibri" w:hAnsi="Calibri" w:eastAsia="Calibri" w:cs="Calibri"/>
          <w:b w:val="0"/>
          <w:bCs w:val="0"/>
          <w:noProof w:val="0"/>
          <w:sz w:val="22"/>
          <w:szCs w:val="22"/>
          <w:lang w:val="de-DE"/>
        </w:rPr>
        <w:t xml:space="preserve">Als Grundlage zur Ermittlung der </w:t>
      </w:r>
      <w:r w:rsidRPr="363EC92D" w:rsidR="363EC92D">
        <w:rPr>
          <w:rFonts w:ascii="Calibri" w:hAnsi="Calibri" w:eastAsia="Calibri" w:cs="Calibri"/>
          <w:b w:val="0"/>
          <w:bCs w:val="0"/>
          <w:noProof w:val="0"/>
          <w:sz w:val="22"/>
          <w:szCs w:val="22"/>
          <w:lang w:val="de-DE"/>
        </w:rPr>
        <w:t>genannten</w:t>
      </w:r>
      <w:r w:rsidRPr="363EC92D" w:rsidR="363EC92D">
        <w:rPr>
          <w:rFonts w:ascii="Calibri" w:hAnsi="Calibri" w:eastAsia="Calibri" w:cs="Calibri"/>
          <w:b w:val="0"/>
          <w:bCs w:val="0"/>
          <w:noProof w:val="0"/>
          <w:sz w:val="22"/>
          <w:szCs w:val="22"/>
          <w:lang w:val="de-DE"/>
        </w:rPr>
        <w:t xml:space="preserve"> Ziele, dient die Benutzermodellierung und die daraus entstandenen User-</w:t>
      </w:r>
      <w:proofErr w:type="spellStart"/>
      <w:r w:rsidRPr="363EC92D" w:rsidR="363EC92D">
        <w:rPr>
          <w:rFonts w:ascii="Calibri" w:hAnsi="Calibri" w:eastAsia="Calibri" w:cs="Calibri"/>
          <w:b w:val="0"/>
          <w:bCs w:val="0"/>
          <w:noProof w:val="0"/>
          <w:sz w:val="22"/>
          <w:szCs w:val="22"/>
          <w:lang w:val="de-DE"/>
        </w:rPr>
        <w:t>Profiles</w:t>
      </w:r>
      <w:proofErr w:type="spellEnd"/>
      <w:r w:rsidRPr="363EC92D" w:rsidR="363EC92D">
        <w:rPr>
          <w:rFonts w:ascii="Calibri" w:hAnsi="Calibri" w:eastAsia="Calibri" w:cs="Calibri"/>
          <w:b w:val="0"/>
          <w:bCs w:val="0"/>
          <w:noProof w:val="0"/>
          <w:sz w:val="22"/>
          <w:szCs w:val="22"/>
          <w:lang w:val="de-DE"/>
        </w:rPr>
        <w:t>. Die Task-Analyse dient als Zusatz.</w:t>
      </w:r>
    </w:p>
    <w:p w:rsidR="363EC92D" w:rsidP="363EC92D" w:rsidRDefault="363EC92D" w14:paraId="5B95FC58" w14:textId="034FF84E">
      <w:pPr>
        <w:pStyle w:val="Normal"/>
        <w:rPr>
          <w:rFonts w:ascii="Calibri" w:hAnsi="Calibri" w:eastAsia="Calibri" w:cs="Calibri"/>
          <w:b w:val="0"/>
          <w:bCs w:val="0"/>
          <w:noProof w:val="0"/>
          <w:sz w:val="22"/>
          <w:szCs w:val="22"/>
          <w:lang w:val="de-DE"/>
        </w:rPr>
      </w:pPr>
    </w:p>
    <w:p w:rsidR="363EC92D" w:rsidP="363EC92D" w:rsidRDefault="363EC92D" w14:noSpellErr="1" w14:paraId="6C256633" w14:textId="7A6EBB29">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Tabelle: </w:t>
      </w:r>
      <w:r w:rsidRPr="363EC92D" w:rsidR="363EC92D">
        <w:rPr>
          <w:rFonts w:ascii="Calibri" w:hAnsi="Calibri" w:eastAsia="Calibri" w:cs="Calibri"/>
          <w:b w:val="0"/>
          <w:bCs w:val="0"/>
          <w:noProof w:val="0"/>
          <w:sz w:val="22"/>
          <w:szCs w:val="22"/>
          <w:lang w:val="de-DE"/>
        </w:rPr>
        <w:t>Qualitative Usability Goals</w:t>
      </w:r>
    </w:p>
    <w:tbl>
      <w:tblPr>
        <w:tblStyle w:val="TableGrid"/>
        <w:tblW w:w="0" w:type="auto"/>
        <w:tblInd w:w="0" w:type="dxa"/>
        <w:tblLayout w:type="fixed"/>
        <w:tblLook w:val="06A0" w:firstRow="1" w:lastRow="0" w:firstColumn="1" w:lastColumn="0" w:noHBand="1" w:noVBand="1"/>
      </w:tblPr>
      <w:tblGrid>
        <w:gridCol w:w="2685"/>
        <w:gridCol w:w="1635"/>
        <w:gridCol w:w="4706"/>
      </w:tblGrid>
      <w:tr w:rsidR="363EC92D" w:rsidTr="363EC92D" w14:paraId="491C7453">
        <w:tc>
          <w:tcPr>
            <w:tcW w:w="2685" w:type="dxa"/>
            <w:tcMar/>
          </w:tcPr>
          <w:p w:rsidR="363EC92D" w:rsidP="363EC92D" w:rsidRDefault="363EC92D" w14:noSpellErr="1" w14:paraId="7321E0DE" w14:textId="2BDE517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c>
          <w:tcPr>
            <w:tcW w:w="1635" w:type="dxa"/>
            <w:tcMar/>
          </w:tcPr>
          <w:p w:rsidR="363EC92D" w:rsidP="363EC92D" w:rsidRDefault="363EC92D" w14:noSpellErr="1" w14:paraId="24CE6945" w14:textId="7CFCFF0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User</w:t>
            </w:r>
          </w:p>
        </w:tc>
        <w:tc>
          <w:tcPr>
            <w:tcW w:w="4706" w:type="dxa"/>
            <w:tcMar/>
          </w:tcPr>
          <w:p w:rsidR="363EC92D" w:rsidP="363EC92D" w:rsidRDefault="363EC92D" w14:noSpellErr="1" w14:paraId="4A8E81E6" w14:textId="1301A15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Begründung</w:t>
            </w:r>
          </w:p>
        </w:tc>
      </w:tr>
      <w:tr w:rsidR="363EC92D" w:rsidTr="363EC92D" w14:paraId="475C398D">
        <w:tc>
          <w:tcPr>
            <w:tcW w:w="2685" w:type="dxa"/>
            <w:tcMar/>
          </w:tcPr>
          <w:p w:rsidR="363EC92D" w:rsidP="363EC92D" w:rsidRDefault="363EC92D" w14:noSpellErr="1" w14:paraId="448B49F9" w14:textId="05051FF0">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Einfaches, intuitives, lernförderliches Design</w:t>
            </w:r>
          </w:p>
        </w:tc>
        <w:tc>
          <w:tcPr>
            <w:tcW w:w="1635" w:type="dxa"/>
            <w:tcMar/>
          </w:tcPr>
          <w:p w:rsidR="363EC92D" w:rsidP="363EC92D" w:rsidRDefault="363EC92D" w14:noSpellErr="1" w14:paraId="6C6D3FE7" w14:textId="73E23365">
            <w:pPr>
              <w:pStyle w:val="Normal"/>
              <w:ind w:left="0"/>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-alle</w:t>
            </w:r>
          </w:p>
        </w:tc>
        <w:tc>
          <w:tcPr>
            <w:tcW w:w="4706" w:type="dxa"/>
            <w:tcMar/>
          </w:tcPr>
          <w:p w:rsidR="363EC92D" w:rsidP="363EC92D" w:rsidRDefault="363EC92D" w14:noSpellErr="1" w14:paraId="23927E9B" w14:textId="45293F9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Sowohl d</w:t>
            </w:r>
            <w:r w:rsidRPr="363EC92D" w:rsidR="363EC92D">
              <w:rPr>
                <w:rFonts w:ascii="Calibri" w:hAnsi="Calibri" w:eastAsia="Calibri" w:cs="Calibri"/>
                <w:b w:val="0"/>
                <w:bCs w:val="0"/>
                <w:noProof w:val="0"/>
                <w:sz w:val="22"/>
                <w:szCs w:val="22"/>
                <w:lang w:val="de-DE"/>
              </w:rPr>
              <w:t>ie Gesundheits- und Krankenpfleger, als auch die Stationsleitung haben nur wenig bis gar keine Erfahrung mit Software. Das System soll daher schnell erlernbar, und so einfach wie möglich gestaltet sein. Die Nutzung dieses muss schnell und ohne viel Zeitaufwand verständlich sein.</w:t>
            </w:r>
          </w:p>
        </w:tc>
      </w:tr>
      <w:tr w:rsidR="363EC92D" w:rsidTr="363EC92D" w14:paraId="655354E3">
        <w:tc>
          <w:tcPr>
            <w:tcW w:w="2685" w:type="dxa"/>
            <w:tcMar/>
          </w:tcPr>
          <w:p w:rsidR="363EC92D" w:rsidP="363EC92D" w:rsidRDefault="363EC92D" w14:noSpellErr="1" w14:paraId="2C437771" w14:textId="370FD60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Aussagekräftige, einfach verständliche Darstellungen der wichtigsten Informationen</w:t>
            </w:r>
          </w:p>
        </w:tc>
        <w:tc>
          <w:tcPr>
            <w:tcW w:w="1635" w:type="dxa"/>
            <w:tcMar/>
          </w:tcPr>
          <w:p w:rsidR="363EC92D" w:rsidP="363EC92D" w:rsidRDefault="363EC92D" w14:noSpellErr="1" w14:paraId="53BEF663" w14:textId="5C6083D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-alle</w:t>
            </w:r>
          </w:p>
        </w:tc>
        <w:tc>
          <w:tcPr>
            <w:tcW w:w="4706" w:type="dxa"/>
            <w:tcMar/>
          </w:tcPr>
          <w:p w:rsidR="363EC92D" w:rsidP="363EC92D" w:rsidRDefault="363EC92D" w14:noSpellErr="1" w14:paraId="5F7FBE9C" w14:textId="39BBC47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Sowohl die Stationsleitung, als auch die Krankenpfleger müssen regelmäßig verschiedenste Informationen einsehen. Dies geht vom Dienstplan, bis hin zu den aktuellen Abwesenheitsmeldungen oder auch etwaigen Schichtwechseln unter den Krankenpflegern. Die Darstellungsform dieser Informationen sollte daher gut strukturiert, sinnvoll und verständlich gestaltet sein.</w:t>
            </w:r>
          </w:p>
        </w:tc>
      </w:tr>
      <w:tr w:rsidR="363EC92D" w:rsidTr="363EC92D" w14:paraId="6B007774">
        <w:tc>
          <w:tcPr>
            <w:tcW w:w="2685" w:type="dxa"/>
            <w:tcMar/>
          </w:tcPr>
          <w:p w:rsidR="363EC92D" w:rsidP="363EC92D" w:rsidRDefault="363EC92D" w14:noSpellErr="1" w14:paraId="58F8FBE6" w14:textId="6C5072C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Benachrichtigungen herausstellen</w:t>
            </w:r>
          </w:p>
        </w:tc>
        <w:tc>
          <w:tcPr>
            <w:tcW w:w="1635" w:type="dxa"/>
            <w:tcMar/>
          </w:tcPr>
          <w:p w:rsidR="363EC92D" w:rsidP="363EC92D" w:rsidRDefault="363EC92D" w14:noSpellErr="1" w14:paraId="66A628AE" w14:textId="144BEAA5">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-Stationsleitung</w:t>
            </w:r>
          </w:p>
        </w:tc>
        <w:tc>
          <w:tcPr>
            <w:tcW w:w="4706" w:type="dxa"/>
            <w:tcMar/>
          </w:tcPr>
          <w:p w:rsidR="363EC92D" w:rsidP="363EC92D" w:rsidRDefault="363EC92D" w14:noSpellErr="1" w14:paraId="0C6CF8C3" w14:textId="6784D833">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Für die Stationsleitung, welche die Verantwortung für die Personalplanung auf einer Station hat, ist es sehr wichtig schnell über Änderungen am Dienstplan oder Abwesenheitsmeldungen informiert zu werden. Diese </w:t>
            </w:r>
            <w:r w:rsidRPr="363EC92D" w:rsidR="363EC92D">
              <w:rPr>
                <w:rFonts w:ascii="Calibri" w:hAnsi="Calibri" w:eastAsia="Calibri" w:cs="Calibri"/>
                <w:b w:val="0"/>
                <w:bCs w:val="0"/>
                <w:noProof w:val="0"/>
                <w:sz w:val="22"/>
                <w:szCs w:val="22"/>
                <w:lang w:val="de-DE"/>
              </w:rPr>
              <w:t>Informationen</w:t>
            </w:r>
            <w:r w:rsidRPr="363EC92D" w:rsidR="363EC92D">
              <w:rPr>
                <w:rFonts w:ascii="Calibri" w:hAnsi="Calibri" w:eastAsia="Calibri" w:cs="Calibri"/>
                <w:b w:val="0"/>
                <w:bCs w:val="0"/>
                <w:noProof w:val="0"/>
                <w:sz w:val="22"/>
                <w:szCs w:val="22"/>
                <w:lang w:val="de-DE"/>
              </w:rPr>
              <w:t xml:space="preserve"> müssen schnell erkennbar und </w:t>
            </w:r>
            <w:r w:rsidRPr="363EC92D" w:rsidR="363EC92D">
              <w:rPr>
                <w:rFonts w:ascii="Calibri" w:hAnsi="Calibri" w:eastAsia="Calibri" w:cs="Calibri"/>
                <w:b w:val="0"/>
                <w:bCs w:val="0"/>
                <w:noProof w:val="0"/>
                <w:sz w:val="22"/>
                <w:szCs w:val="22"/>
                <w:lang w:val="de-DE"/>
              </w:rPr>
              <w:t>verständlich</w:t>
            </w:r>
            <w:r w:rsidRPr="363EC92D" w:rsidR="363EC92D">
              <w:rPr>
                <w:rFonts w:ascii="Calibri" w:hAnsi="Calibri" w:eastAsia="Calibri" w:cs="Calibri"/>
                <w:b w:val="0"/>
                <w:bCs w:val="0"/>
                <w:noProof w:val="0"/>
                <w:sz w:val="22"/>
                <w:szCs w:val="22"/>
                <w:lang w:val="de-DE"/>
              </w:rPr>
              <w:t xml:space="preserve"> gestaltet sein.</w:t>
            </w:r>
          </w:p>
        </w:tc>
      </w:tr>
      <w:tr w:rsidR="363EC92D" w:rsidTr="363EC92D" w14:paraId="7D205485">
        <w:tc>
          <w:tcPr>
            <w:tcW w:w="2685" w:type="dxa"/>
            <w:tcMar/>
          </w:tcPr>
          <w:p w:rsidR="363EC92D" w:rsidP="363EC92D" w:rsidRDefault="363EC92D" w14:noSpellErr="1" w14:paraId="3E3FCB57" w14:textId="6B534F39">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Datenkonsistenz</w:t>
            </w:r>
          </w:p>
        </w:tc>
        <w:tc>
          <w:tcPr>
            <w:tcW w:w="1635" w:type="dxa"/>
            <w:tcMar/>
          </w:tcPr>
          <w:p w:rsidR="363EC92D" w:rsidP="363EC92D" w:rsidRDefault="363EC92D" w14:noSpellErr="1" w14:paraId="528C4735" w14:textId="6F0A518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-alle</w:t>
            </w:r>
          </w:p>
        </w:tc>
        <w:tc>
          <w:tcPr>
            <w:tcW w:w="4706" w:type="dxa"/>
            <w:tcMar/>
          </w:tcPr>
          <w:p w:rsidR="363EC92D" w:rsidP="363EC92D" w:rsidRDefault="363EC92D" w14:noSpellErr="1" w14:paraId="31EA03E4" w14:textId="4E0BB0B3">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Die wichtigsten Informationen des Systems sind die Einsatzzeiten der verschiedenen Mitarbeiter. </w:t>
            </w:r>
            <w:r w:rsidRPr="363EC92D" w:rsidR="363EC92D">
              <w:rPr>
                <w:rFonts w:ascii="Calibri" w:hAnsi="Calibri" w:eastAsia="Calibri" w:cs="Calibri"/>
                <w:b w:val="0"/>
                <w:bCs w:val="0"/>
                <w:noProof w:val="0"/>
                <w:sz w:val="22"/>
                <w:szCs w:val="22"/>
                <w:lang w:val="de-DE"/>
              </w:rPr>
              <w:t xml:space="preserve">Diese Daten müssen </w:t>
            </w:r>
            <w:r w:rsidRPr="363EC92D" w:rsidR="363EC92D">
              <w:rPr>
                <w:rFonts w:ascii="Calibri" w:hAnsi="Calibri" w:eastAsia="Calibri" w:cs="Calibri"/>
                <w:b w:val="0"/>
                <w:bCs w:val="0"/>
                <w:noProof w:val="0"/>
                <w:sz w:val="22"/>
                <w:szCs w:val="22"/>
                <w:lang w:val="de-DE"/>
              </w:rPr>
              <w:t>bei jeder etwaigen Änderung</w:t>
            </w:r>
            <w:r w:rsidRPr="363EC92D" w:rsidR="363EC92D">
              <w:rPr>
                <w:rFonts w:ascii="Calibri" w:hAnsi="Calibri" w:eastAsia="Calibri" w:cs="Calibri"/>
                <w:b w:val="0"/>
                <w:bCs w:val="0"/>
                <w:noProof w:val="0"/>
                <w:sz w:val="22"/>
                <w:szCs w:val="22"/>
                <w:lang w:val="de-DE"/>
              </w:rPr>
              <w:t xml:space="preserve"> aktualisiert werden. Dienstpläne dürfen nicht verfälscht werden.</w:t>
            </w:r>
          </w:p>
        </w:tc>
      </w:tr>
      <w:tr w:rsidR="363EC92D" w:rsidTr="363EC92D" w14:paraId="2E69313A">
        <w:tc>
          <w:tcPr>
            <w:tcW w:w="2685" w:type="dxa"/>
            <w:tcMar/>
          </w:tcPr>
          <w:p w:rsidR="363EC92D" w:rsidP="363EC92D" w:rsidRDefault="363EC92D" w14:noSpellErr="1" w14:paraId="2835D31B" w14:textId="05E6BA77">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Interaktionslose Ersatzfindung</w:t>
            </w:r>
          </w:p>
        </w:tc>
        <w:tc>
          <w:tcPr>
            <w:tcW w:w="1635" w:type="dxa"/>
            <w:tcMar/>
          </w:tcPr>
          <w:p w:rsidR="363EC92D" w:rsidP="363EC92D" w:rsidRDefault="363EC92D" w14:noSpellErr="1" w14:paraId="62B8B76F" w14:textId="06C09143">
            <w:pPr>
              <w:pStyle w:val="Normal"/>
              <w:ind w:left="0"/>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-Gesundheits- und Krankenpfleger</w:t>
            </w:r>
          </w:p>
        </w:tc>
        <w:tc>
          <w:tcPr>
            <w:tcW w:w="4706" w:type="dxa"/>
            <w:tcMar/>
          </w:tcPr>
          <w:p w:rsidR="363EC92D" w:rsidP="363EC92D" w:rsidRDefault="363EC92D" w14:noSpellErr="1" w14:paraId="05C245B4" w14:textId="360356F9">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Krankenpfleger haben durch die Abnahme der Belastung der Ersatzfindung im Falle eines Personalausfalls eine hohe Motivation das System für diesen Zweck zu nutzen. Die Ersatzfindung soll nach einer Abwesenheitsmeldung automatisch erfolgen und nicht im Aufgabenbereich der Gesundheits- und Krankpfleger liegen.</w:t>
            </w:r>
          </w:p>
        </w:tc>
      </w:tr>
      <w:tr w:rsidR="363EC92D" w:rsidTr="363EC92D" w14:paraId="4FBF0444">
        <w:tc>
          <w:tcPr>
            <w:tcW w:w="2685" w:type="dxa"/>
            <w:tcMar/>
          </w:tcPr>
          <w:p w:rsidR="363EC92D" w:rsidP="363EC92D" w:rsidRDefault="363EC92D" w14:noSpellErr="1" w14:paraId="790BB59C" w14:textId="7241A647">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Benutzer zugeschnittene Interfaces</w:t>
            </w:r>
          </w:p>
        </w:tc>
        <w:tc>
          <w:tcPr>
            <w:tcW w:w="1635" w:type="dxa"/>
            <w:tcMar/>
          </w:tcPr>
          <w:p w:rsidR="363EC92D" w:rsidP="363EC92D" w:rsidRDefault="363EC92D" w14:noSpellErr="1" w14:paraId="2F0850AC" w14:textId="2B534778">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-alle</w:t>
            </w:r>
          </w:p>
        </w:tc>
        <w:tc>
          <w:tcPr>
            <w:tcW w:w="4706" w:type="dxa"/>
            <w:tcMar/>
          </w:tcPr>
          <w:p w:rsidR="363EC92D" w:rsidP="363EC92D" w:rsidRDefault="363EC92D" w14:noSpellErr="1" w14:paraId="4546D1AA" w14:textId="3EFE570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Jeder Mitarbeiter auf der Station wird das System nutzen. Da sich die Funktionalitäten von Stationsleitung und Krankenpfleger unterscheiden, benötigen beide Nutzergruppen eigene Darstellungen.</w:t>
            </w:r>
          </w:p>
        </w:tc>
      </w:tr>
    </w:tbl>
    <w:p w:rsidR="363EC92D" w:rsidP="363EC92D" w:rsidRDefault="363EC92D" w14:paraId="6C3CD1ED" w14:textId="2B83AEA6">
      <w:pPr>
        <w:pStyle w:val="Normal"/>
        <w:rPr>
          <w:rFonts w:ascii="Calibri" w:hAnsi="Calibri" w:eastAsia="Calibri" w:cs="Calibri"/>
          <w:b w:val="0"/>
          <w:bCs w:val="0"/>
          <w:noProof w:val="0"/>
          <w:sz w:val="22"/>
          <w:szCs w:val="22"/>
          <w:lang w:val="de-DE"/>
        </w:rPr>
      </w:pPr>
    </w:p>
    <w:p w:rsidR="363EC92D" w:rsidP="363EC92D" w:rsidRDefault="363EC92D" w14:paraId="008E8F37" w14:textId="4370DAB7">
      <w:pPr>
        <w:pStyle w:val="Normal"/>
        <w:rPr>
          <w:rFonts w:ascii="Calibri" w:hAnsi="Calibri" w:eastAsia="Calibri" w:cs="Calibri"/>
          <w:b w:val="0"/>
          <w:bCs w:val="0"/>
          <w:noProof w:val="0"/>
          <w:sz w:val="22"/>
          <w:szCs w:val="22"/>
          <w:lang w:val="de-DE"/>
        </w:rPr>
      </w:pPr>
    </w:p>
    <w:p w:rsidR="363EC92D" w:rsidP="363EC92D" w:rsidRDefault="363EC92D" w14:noSpellErr="1" w14:paraId="55634DFE" w14:textId="7E1E9DE6">
      <w:pPr>
        <w:pStyle w:val="Normal"/>
        <w:rPr>
          <w:rFonts w:ascii="Calibri" w:hAnsi="Calibri" w:eastAsia="Calibri" w:cs="Calibri"/>
          <w:b w:val="1"/>
          <w:bCs w:val="1"/>
          <w:noProof w:val="0"/>
          <w:sz w:val="28"/>
          <w:szCs w:val="28"/>
          <w:lang w:val="de-DE"/>
        </w:rPr>
      </w:pPr>
      <w:r w:rsidRPr="363EC92D" w:rsidR="363EC92D">
        <w:rPr>
          <w:rFonts w:ascii="Calibri" w:hAnsi="Calibri" w:eastAsia="Calibri" w:cs="Calibri"/>
          <w:b w:val="1"/>
          <w:bCs w:val="1"/>
          <w:noProof w:val="0"/>
          <w:sz w:val="28"/>
          <w:szCs w:val="28"/>
          <w:lang w:val="de-DE"/>
        </w:rPr>
        <w:t>Quantitative Goals</w:t>
      </w:r>
      <w:r>
        <w:br/>
      </w:r>
    </w:p>
    <w:p w:rsidR="363EC92D" w:rsidP="363EC92D" w:rsidRDefault="363EC92D" w14:noSpellErr="1" w14:paraId="4D15C979" w14:textId="4B456A9D">
      <w:pPr>
        <w:pStyle w:val="Normal"/>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Dienstplanerstellung / -abfrage</w:t>
      </w:r>
    </w:p>
    <w:p w:rsidR="363EC92D" w:rsidP="363EC92D" w:rsidRDefault="363EC92D" w14:noSpellErr="1" w14:paraId="02415393" w14:textId="30C22265">
      <w:pPr>
        <w:pStyle w:val="Normal"/>
        <w:rPr>
          <w:rFonts w:ascii="Calibri" w:hAnsi="Calibri" w:eastAsia="Calibri" w:cs="Calibri"/>
          <w:b w:val="1"/>
          <w:bCs w:val="1"/>
          <w:noProof w:val="0"/>
          <w:sz w:val="22"/>
          <w:szCs w:val="22"/>
          <w:lang w:val="de-DE"/>
        </w:rPr>
      </w:pPr>
      <w:r w:rsidRPr="363EC92D" w:rsidR="363EC92D">
        <w:rPr>
          <w:rFonts w:ascii="Calibri" w:hAnsi="Calibri" w:eastAsia="Calibri" w:cs="Calibri"/>
          <w:b w:val="0"/>
          <w:bCs w:val="0"/>
          <w:noProof w:val="0"/>
          <w:sz w:val="22"/>
          <w:szCs w:val="22"/>
          <w:lang w:val="de-DE"/>
        </w:rPr>
        <w:t xml:space="preserve">Die Erstellung und vor allem das Abrufen des Dienstplanes ist eine der Hauptfunktionen. Die Stationsleitung erstellt mit Hilfe des Systems Dienstpläne, welche alle domänenspezifischen und gesetzlichen </w:t>
      </w:r>
      <w:r w:rsidRPr="363EC92D" w:rsidR="363EC92D">
        <w:rPr>
          <w:rFonts w:ascii="Calibri" w:hAnsi="Calibri" w:eastAsia="Calibri" w:cs="Calibri"/>
          <w:b w:val="0"/>
          <w:bCs w:val="0"/>
          <w:noProof w:val="0"/>
          <w:sz w:val="22"/>
          <w:szCs w:val="22"/>
          <w:lang w:val="de-DE"/>
        </w:rPr>
        <w:t xml:space="preserve">Bedingungen einhalten. Das System soll außerdem Mitarbeiterwünsche </w:t>
      </w:r>
      <w:r w:rsidRPr="363EC92D" w:rsidR="363EC92D">
        <w:rPr>
          <w:rFonts w:ascii="Calibri" w:hAnsi="Calibri" w:eastAsia="Calibri" w:cs="Calibri"/>
          <w:b w:val="0"/>
          <w:bCs w:val="0"/>
          <w:noProof w:val="0"/>
          <w:sz w:val="22"/>
          <w:szCs w:val="22"/>
          <w:lang w:val="de-DE"/>
        </w:rPr>
        <w:t>mit einpflegen</w:t>
      </w:r>
      <w:r w:rsidRPr="363EC92D" w:rsidR="363EC92D">
        <w:rPr>
          <w:rFonts w:ascii="Calibri" w:hAnsi="Calibri" w:eastAsia="Calibri" w:cs="Calibri"/>
          <w:b w:val="0"/>
          <w:bCs w:val="0"/>
          <w:noProof w:val="0"/>
          <w:sz w:val="22"/>
          <w:szCs w:val="22"/>
          <w:lang w:val="de-DE"/>
        </w:rPr>
        <w:t>. Anschließend</w:t>
      </w:r>
      <w:r w:rsidRPr="363EC92D" w:rsidR="363EC92D">
        <w:rPr>
          <w:rFonts w:ascii="Calibri" w:hAnsi="Calibri" w:eastAsia="Calibri" w:cs="Calibri"/>
          <w:b w:val="0"/>
          <w:bCs w:val="0"/>
          <w:noProof w:val="0"/>
          <w:sz w:val="22"/>
          <w:szCs w:val="22"/>
          <w:lang w:val="de-DE"/>
        </w:rPr>
        <w:t xml:space="preserve"> werden diese Dienstpläne </w:t>
      </w:r>
      <w:r w:rsidRPr="363EC92D" w:rsidR="363EC92D">
        <w:rPr>
          <w:rFonts w:ascii="Calibri" w:hAnsi="Calibri" w:eastAsia="Calibri" w:cs="Calibri"/>
          <w:b w:val="0"/>
          <w:bCs w:val="0"/>
          <w:noProof w:val="0"/>
          <w:sz w:val="22"/>
          <w:szCs w:val="22"/>
          <w:lang w:val="de-DE"/>
        </w:rPr>
        <w:t>von allen Benutzern</w:t>
      </w:r>
      <w:r w:rsidRPr="363EC92D" w:rsidR="363EC92D">
        <w:rPr>
          <w:rFonts w:ascii="Calibri" w:hAnsi="Calibri" w:eastAsia="Calibri" w:cs="Calibri"/>
          <w:b w:val="0"/>
          <w:bCs w:val="0"/>
          <w:noProof w:val="0"/>
          <w:sz w:val="22"/>
          <w:szCs w:val="22"/>
          <w:lang w:val="de-DE"/>
        </w:rPr>
        <w:t xml:space="preserve"> des Systems abgerufen. Die Priorität </w:t>
      </w:r>
      <w:r w:rsidRPr="363EC92D" w:rsidR="363EC92D">
        <w:rPr>
          <w:rFonts w:ascii="Calibri" w:hAnsi="Calibri" w:eastAsia="Calibri" w:cs="Calibri"/>
          <w:b w:val="0"/>
          <w:bCs w:val="0"/>
          <w:noProof w:val="0"/>
          <w:sz w:val="22"/>
          <w:szCs w:val="22"/>
          <w:lang w:val="de-DE"/>
        </w:rPr>
        <w:t>dieses Ziels ist somit sehr hoch.</w:t>
      </w:r>
    </w:p>
    <w:p w:rsidR="363EC92D" w:rsidP="363EC92D" w:rsidRDefault="363EC92D" w14:noSpellErr="1" w14:paraId="77DC4E9C" w14:textId="004C9867">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005"/>
        <w:gridCol w:w="3075"/>
      </w:tblGrid>
      <w:tr w:rsidR="363EC92D" w:rsidTr="363EC92D" w14:paraId="0912DC70">
        <w:tc>
          <w:tcPr>
            <w:tcW w:w="1005" w:type="dxa"/>
            <w:tcMar/>
          </w:tcPr>
          <w:p w:rsidR="363EC92D" w:rsidP="363EC92D" w:rsidRDefault="363EC92D" w14:noSpellErr="1" w14:paraId="6D57B6C6" w14:textId="72371A5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 Nr.:</w:t>
            </w:r>
          </w:p>
        </w:tc>
        <w:tc>
          <w:tcPr>
            <w:tcW w:w="3075" w:type="dxa"/>
            <w:tcMar/>
          </w:tcPr>
          <w:p w:rsidR="363EC92D" w:rsidP="363EC92D" w:rsidRDefault="363EC92D" w14:paraId="4B93EFAB" w14:textId="3D7A1873">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r w:rsidR="363EC92D" w:rsidTr="363EC92D" w14:paraId="2A775AED">
        <w:tc>
          <w:tcPr>
            <w:tcW w:w="1005" w:type="dxa"/>
            <w:tcMar/>
          </w:tcPr>
          <w:p w:rsidR="363EC92D" w:rsidP="363EC92D" w:rsidRDefault="363EC92D" w14:noSpellErr="1" w14:paraId="6214954F" w14:textId="40DF9FE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Titel:</w:t>
            </w:r>
          </w:p>
        </w:tc>
        <w:tc>
          <w:tcPr>
            <w:tcW w:w="3075" w:type="dxa"/>
            <w:tcMar/>
          </w:tcPr>
          <w:p w:rsidR="363EC92D" w:rsidP="363EC92D" w:rsidRDefault="363EC92D" w14:noSpellErr="1" w14:paraId="5CF8F203" w14:textId="768310F0">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Dienstplanerstellung / -a</w:t>
            </w:r>
            <w:r w:rsidRPr="363EC92D" w:rsidR="363EC92D">
              <w:rPr>
                <w:rFonts w:ascii="Calibri" w:hAnsi="Calibri" w:eastAsia="Calibri" w:cs="Calibri"/>
                <w:b w:val="0"/>
                <w:bCs w:val="0"/>
                <w:noProof w:val="0"/>
                <w:sz w:val="22"/>
                <w:szCs w:val="22"/>
                <w:lang w:val="de-DE"/>
              </w:rPr>
              <w:t>bfra</w:t>
            </w:r>
            <w:r w:rsidRPr="363EC92D" w:rsidR="363EC92D">
              <w:rPr>
                <w:rFonts w:ascii="Calibri" w:hAnsi="Calibri" w:eastAsia="Calibri" w:cs="Calibri"/>
                <w:b w:val="0"/>
                <w:bCs w:val="0"/>
                <w:noProof w:val="0"/>
                <w:sz w:val="22"/>
                <w:szCs w:val="22"/>
                <w:lang w:val="de-DE"/>
              </w:rPr>
              <w:t>ge</w:t>
            </w:r>
          </w:p>
        </w:tc>
      </w:tr>
    </w:tbl>
    <w:p w:rsidR="363EC92D" w:rsidP="363EC92D" w:rsidRDefault="363EC92D" w14:noSpellErr="1" w14:paraId="777D0220" w14:textId="015382CE">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55AE26D8">
        <w:tc>
          <w:tcPr>
            <w:tcW w:w="1590" w:type="dxa"/>
            <w:tcMar/>
          </w:tcPr>
          <w:p w:rsidR="363EC92D" w:rsidP="363EC92D" w:rsidRDefault="363EC92D" w14:noSpellErr="1" w14:paraId="6149470A" w14:textId="0130484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Definition</w:t>
            </w:r>
          </w:p>
        </w:tc>
        <w:tc>
          <w:tcPr>
            <w:tcW w:w="4485" w:type="dxa"/>
            <w:tcMar/>
          </w:tcPr>
          <w:p w:rsidR="363EC92D" w:rsidP="363EC92D" w:rsidRDefault="363EC92D" w14:paraId="30CD872E" w14:textId="239F4F12">
            <w:pPr>
              <w:pStyle w:val="Normal"/>
              <w:rPr>
                <w:rFonts w:ascii="Calibri" w:hAnsi="Calibri" w:eastAsia="Calibri" w:cs="Calibri"/>
                <w:b w:val="0"/>
                <w:bCs w:val="0"/>
                <w:noProof w:val="0"/>
                <w:sz w:val="22"/>
                <w:szCs w:val="22"/>
                <w:lang w:val="de-DE"/>
              </w:rPr>
            </w:pPr>
          </w:p>
        </w:tc>
      </w:tr>
      <w:tr w:rsidR="363EC92D" w:rsidTr="363EC92D" w14:paraId="6E75CCC9">
        <w:tc>
          <w:tcPr>
            <w:tcW w:w="1590" w:type="dxa"/>
            <w:tcMar/>
          </w:tcPr>
          <w:p w:rsidR="363EC92D" w:rsidP="363EC92D" w:rsidRDefault="363EC92D" w14:noSpellErr="1" w14:paraId="57A65BE5" w14:textId="25F0D75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4485" w:type="dxa"/>
            <w:tcMar/>
          </w:tcPr>
          <w:p w:rsidR="363EC92D" w:rsidP="363EC92D" w:rsidRDefault="363EC92D" w14:noSpellErr="1" w14:paraId="771A1B41" w14:textId="1F671F1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Nach drei Versuchen</w:t>
            </w:r>
          </w:p>
        </w:tc>
      </w:tr>
      <w:tr w:rsidR="363EC92D" w:rsidTr="363EC92D" w14:paraId="6BBA683D">
        <w:tc>
          <w:tcPr>
            <w:tcW w:w="1590" w:type="dxa"/>
            <w:tcMar/>
          </w:tcPr>
          <w:p w:rsidR="363EC92D" w:rsidP="363EC92D" w:rsidRDefault="363EC92D" w14:noSpellErr="1" w14:paraId="2E7C11FC" w14:textId="1E29C4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4485" w:type="dxa"/>
            <w:tcMar/>
          </w:tcPr>
          <w:p w:rsidR="363EC92D" w:rsidP="363EC92D" w:rsidRDefault="363EC92D" w14:noSpellErr="1" w14:paraId="16E565C2" w14:textId="42DE77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ersten drei Versuche</w:t>
            </w:r>
          </w:p>
        </w:tc>
      </w:tr>
      <w:tr w:rsidR="363EC92D" w:rsidTr="363EC92D" w14:paraId="16360327">
        <w:tc>
          <w:tcPr>
            <w:tcW w:w="1590" w:type="dxa"/>
            <w:tcMar/>
          </w:tcPr>
          <w:p w:rsidR="363EC92D" w:rsidP="363EC92D" w:rsidRDefault="363EC92D" w14:noSpellErr="1" w14:paraId="69C4FB6E" w14:textId="3F6E02B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Zufriedenheit </w:t>
            </w:r>
          </w:p>
        </w:tc>
        <w:tc>
          <w:tcPr>
            <w:tcW w:w="4485" w:type="dxa"/>
            <w:tcMar/>
          </w:tcPr>
          <w:p w:rsidR="363EC92D" w:rsidP="363EC92D" w:rsidRDefault="363EC92D" w14:noSpellErr="1" w14:paraId="54D89150" w14:textId="25673898">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r w:rsidRPr="363EC92D" w:rsidR="363EC92D">
              <w:rPr>
                <w:rFonts w:ascii="Calibri" w:hAnsi="Calibri" w:eastAsia="Calibri" w:cs="Calibri"/>
                <w:b w:val="0"/>
                <w:bCs w:val="0"/>
                <w:noProof w:val="0"/>
                <w:sz w:val="22"/>
                <w:szCs w:val="22"/>
                <w:lang w:val="de-DE"/>
              </w:rPr>
              <w:t>7</w:t>
            </w:r>
            <w:r w:rsidRPr="363EC92D" w:rsidR="363EC92D">
              <w:rPr>
                <w:rFonts w:ascii="Calibri" w:hAnsi="Calibri" w:eastAsia="Calibri" w:cs="Calibri"/>
                <w:b w:val="0"/>
                <w:bCs w:val="0"/>
                <w:noProof w:val="0"/>
                <w:sz w:val="22"/>
                <w:szCs w:val="22"/>
                <w:lang w:val="de-DE"/>
              </w:rPr>
              <w:t xml:space="preserve"> (Unzufrieden – Zufrieden)</w:t>
            </w:r>
          </w:p>
        </w:tc>
      </w:tr>
    </w:tbl>
    <w:p w:rsidR="363EC92D" w:rsidP="363EC92D" w:rsidRDefault="363EC92D" w14:paraId="53A1097D" w14:textId="66B62000">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710C34CD">
        <w:tc>
          <w:tcPr>
            <w:tcW w:w="1590" w:type="dxa"/>
            <w:tcMar/>
          </w:tcPr>
          <w:p w:rsidR="363EC92D" w:rsidP="363EC92D" w:rsidRDefault="363EC92D" w14:noSpellErr="1" w14:paraId="023A5E82" w14:textId="7C43561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Priorität</w:t>
            </w:r>
          </w:p>
        </w:tc>
        <w:tc>
          <w:tcPr>
            <w:tcW w:w="4485" w:type="dxa"/>
            <w:tcMar/>
          </w:tcPr>
          <w:p w:rsidR="363EC92D" w:rsidP="363EC92D" w:rsidRDefault="363EC92D" w14:paraId="384F9A23" w14:textId="6EC2187F">
            <w:pPr>
              <w:pStyle w:val="Normal"/>
              <w:rPr>
                <w:rFonts w:ascii="Calibri" w:hAnsi="Calibri" w:eastAsia="Calibri" w:cs="Calibri"/>
                <w:b w:val="0"/>
                <w:bCs w:val="0"/>
                <w:noProof w:val="0"/>
                <w:sz w:val="22"/>
                <w:szCs w:val="22"/>
                <w:lang w:val="de-DE"/>
              </w:rPr>
            </w:pPr>
          </w:p>
        </w:tc>
      </w:tr>
      <w:tr w:rsidR="363EC92D" w:rsidTr="363EC92D" w14:paraId="20599887">
        <w:tc>
          <w:tcPr>
            <w:tcW w:w="1590" w:type="dxa"/>
            <w:tcMar/>
          </w:tcPr>
          <w:p w:rsidR="363EC92D" w:rsidP="363EC92D" w:rsidRDefault="363EC92D" w14:paraId="5AC3983C" w14:textId="16F24C7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4485" w:type="dxa"/>
            <w:tcMar/>
          </w:tcPr>
          <w:p w:rsidR="363EC92D" w:rsidP="363EC92D" w:rsidRDefault="363EC92D" w14:noSpellErr="1" w14:paraId="20605651" w14:textId="22E93D3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dringend</w:t>
            </w:r>
          </w:p>
        </w:tc>
      </w:tr>
      <w:tr w:rsidR="363EC92D" w:rsidTr="363EC92D" w14:paraId="30A41E0B">
        <w:tc>
          <w:tcPr>
            <w:tcW w:w="1590" w:type="dxa"/>
            <w:tcMar/>
          </w:tcPr>
          <w:p w:rsidR="363EC92D" w:rsidP="363EC92D" w:rsidRDefault="363EC92D" w14:paraId="34FEB055" w14:textId="1BBC074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4485" w:type="dxa"/>
            <w:tcMar/>
          </w:tcPr>
          <w:p w:rsidR="363EC92D" w:rsidP="363EC92D" w:rsidRDefault="363EC92D" w14:noSpellErr="1" w14:paraId="34DCF5EC" w14:textId="73F1787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wünschend</w:t>
            </w:r>
          </w:p>
        </w:tc>
      </w:tr>
      <w:tr w:rsidR="363EC92D" w:rsidTr="363EC92D" w14:paraId="4FE48E0C">
        <w:tc>
          <w:tcPr>
            <w:tcW w:w="1590" w:type="dxa"/>
            <w:tcMar/>
          </w:tcPr>
          <w:p w:rsidR="363EC92D" w:rsidP="363EC92D" w:rsidRDefault="363EC92D" w14:paraId="6864B027" w14:textId="6F1DE8B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c>
          <w:tcPr>
            <w:tcW w:w="4485" w:type="dxa"/>
            <w:tcMar/>
          </w:tcPr>
          <w:p w:rsidR="363EC92D" w:rsidP="363EC92D" w:rsidRDefault="363EC92D" w14:noSpellErr="1" w14:paraId="0DDAA093" w14:textId="3AF7270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unrelevant</w:t>
            </w:r>
          </w:p>
        </w:tc>
      </w:tr>
    </w:tbl>
    <w:p w:rsidR="363EC92D" w:rsidP="363EC92D" w:rsidRDefault="363EC92D" w14:paraId="2132CF7C" w14:textId="4CF4814B">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7FB5A5E5">
        <w:tc>
          <w:tcPr>
            <w:tcW w:w="3009" w:type="dxa"/>
            <w:tcMar/>
          </w:tcPr>
          <w:p w:rsidR="363EC92D" w:rsidP="363EC92D" w:rsidRDefault="363EC92D" w14:paraId="5373A00E"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457CA8E8" w14:textId="129EE8BC">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-Learning</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(Novize)</w:t>
            </w:r>
          </w:p>
        </w:tc>
        <w:tc>
          <w:tcPr>
            <w:tcW w:w="3009" w:type="dxa"/>
            <w:tcMar/>
          </w:tcPr>
          <w:p w:rsidR="363EC92D" w:rsidP="1046188B" w:rsidRDefault="363EC92D" w14:paraId="5A33AF85" w14:noSpellErr="1" w14:textId="06A0380D">
            <w:pPr>
              <w:pStyle w:val="Normal"/>
              <w:rPr>
                <w:rFonts w:ascii="Calibri" w:hAnsi="Calibri" w:eastAsia="Calibri" w:cs="Calibri"/>
                <w:b w:val="0"/>
                <w:bCs w:val="0"/>
                <w:noProof w:val="0"/>
                <w:sz w:val="22"/>
                <w:szCs w:val="22"/>
                <w:lang w:val="de-DE"/>
              </w:rPr>
            </w:pPr>
          </w:p>
        </w:tc>
      </w:tr>
      <w:tr w:rsidR="363EC92D" w:rsidTr="1046188B" w14:paraId="4D3F48EF">
        <w:tc>
          <w:tcPr>
            <w:tcW w:w="3009" w:type="dxa"/>
            <w:tcMar/>
          </w:tcPr>
          <w:p w:rsidR="363EC92D" w:rsidP="363EC92D" w:rsidRDefault="363EC92D" w14:noSpellErr="1" w14:paraId="102E5605"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6F16D904"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5B194F98"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4365D2EF">
        <w:tc>
          <w:tcPr>
            <w:tcW w:w="3009" w:type="dxa"/>
            <w:tcMar/>
          </w:tcPr>
          <w:p w:rsidR="363EC92D" w:rsidP="363EC92D" w:rsidRDefault="363EC92D" w14:paraId="6FED85EF" w14:textId="5256A94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67780FC0"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6F8128BC" w14:textId="218D078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7EC8E26D">
        <w:tc>
          <w:tcPr>
            <w:tcW w:w="3009" w:type="dxa"/>
            <w:tcMar/>
          </w:tcPr>
          <w:p w:rsidR="363EC92D" w:rsidP="363EC92D" w:rsidRDefault="363EC92D" w14:paraId="692C3BFA" w14:textId="042CDF3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5C64C5B1" w14:textId="5216F8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Versuch</w:t>
            </w:r>
          </w:p>
        </w:tc>
        <w:tc>
          <w:tcPr>
            <w:tcW w:w="3009" w:type="dxa"/>
            <w:tcMar/>
          </w:tcPr>
          <w:p w:rsidR="363EC92D" w:rsidP="363EC92D" w:rsidRDefault="363EC92D" w14:paraId="6F83733F" w14:textId="3A49771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r>
      <w:tr w:rsidR="363EC92D" w:rsidTr="1046188B" w14:paraId="7A6F6847">
        <w:tc>
          <w:tcPr>
            <w:tcW w:w="3009" w:type="dxa"/>
            <w:tcMar/>
          </w:tcPr>
          <w:p w:rsidR="363EC92D" w:rsidP="363EC92D" w:rsidRDefault="363EC92D" w14:paraId="6A999ECE" w14:textId="67F3B79A">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3FD45F8C"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0112365E" w14:textId="1D31A3F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bl>
    <w:p w:rsidR="363EC92D" w:rsidP="363EC92D" w:rsidRDefault="363EC92D" w14:paraId="6EF2063F" w14:textId="0D3D5754">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2C6E565E">
        <w:tc>
          <w:tcPr>
            <w:tcW w:w="3009" w:type="dxa"/>
            <w:tcMar/>
          </w:tcPr>
          <w:p w:rsidR="363EC92D" w:rsidP="363EC92D" w:rsidRDefault="363EC92D" w14:paraId="1AD904D8"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0C2E9E99" w14:textId="49F78B33">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-Use</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(Experte)</w:t>
            </w:r>
          </w:p>
        </w:tc>
        <w:tc>
          <w:tcPr>
            <w:tcW w:w="3009" w:type="dxa"/>
            <w:tcMar/>
          </w:tcPr>
          <w:p w:rsidR="363EC92D" w:rsidP="363EC92D" w:rsidRDefault="363EC92D" w14:paraId="0D7B81A4" w14:textId="645ECA06">
            <w:pPr>
              <w:pStyle w:val="Normal"/>
              <w:jc w:val="center"/>
              <w:rPr>
                <w:rFonts w:ascii="Calibri" w:hAnsi="Calibri" w:eastAsia="Calibri" w:cs="Calibri"/>
                <w:b w:val="0"/>
                <w:bCs w:val="0"/>
                <w:noProof w:val="0"/>
                <w:sz w:val="22"/>
                <w:szCs w:val="22"/>
                <w:lang w:val="de-DE"/>
              </w:rPr>
            </w:pPr>
          </w:p>
        </w:tc>
      </w:tr>
      <w:tr w:rsidR="363EC92D" w:rsidTr="1046188B" w14:paraId="4BC277C4">
        <w:tc>
          <w:tcPr>
            <w:tcW w:w="3009" w:type="dxa"/>
            <w:tcMar/>
          </w:tcPr>
          <w:p w:rsidR="363EC92D" w:rsidP="363EC92D" w:rsidRDefault="363EC92D" w14:noSpellErr="1" w14:paraId="7D979C95"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201A93C5"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357AE9F1"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6BD5E92A">
        <w:tc>
          <w:tcPr>
            <w:tcW w:w="3009" w:type="dxa"/>
            <w:tcMar/>
          </w:tcPr>
          <w:p w:rsidR="363EC92D" w:rsidP="363EC92D" w:rsidRDefault="363EC92D" w14:paraId="17114DF9" w14:textId="2B733EB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3D67E921"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244589AE" w14:textId="6711B6E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6DA9C300">
        <w:tc>
          <w:tcPr>
            <w:tcW w:w="3009" w:type="dxa"/>
            <w:tcMar/>
          </w:tcPr>
          <w:p w:rsidR="363EC92D" w:rsidP="363EC92D" w:rsidRDefault="363EC92D" w14:paraId="18E1D976" w14:textId="55721E4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62D1DFDB"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2A2BEFDE" w14:textId="2353309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0DE7BA2F" w14:textId="21ADA70F">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618AEF36">
        <w:tc>
          <w:tcPr>
            <w:tcW w:w="3009" w:type="dxa"/>
            <w:tcMar/>
          </w:tcPr>
          <w:p w:rsidR="363EC92D" w:rsidP="363EC92D" w:rsidRDefault="363EC92D" w14:paraId="2FC1970A"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noSpellErr="1" w14:paraId="26D1727D" w14:textId="748E9DB2">
            <w:pPr>
              <w:pStyle w:val="Normal"/>
              <w:jc w:val="center"/>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Zufriedenheit</w:t>
            </w:r>
          </w:p>
        </w:tc>
        <w:tc>
          <w:tcPr>
            <w:tcW w:w="3009" w:type="dxa"/>
            <w:tcMar/>
          </w:tcPr>
          <w:p w:rsidR="363EC92D" w:rsidP="363EC92D" w:rsidRDefault="363EC92D" w14:paraId="6F333461" w14:textId="645ECA06">
            <w:pPr>
              <w:pStyle w:val="Normal"/>
              <w:rPr>
                <w:rFonts w:ascii="Calibri" w:hAnsi="Calibri" w:eastAsia="Calibri" w:cs="Calibri"/>
                <w:b w:val="0"/>
                <w:bCs w:val="0"/>
                <w:noProof w:val="0"/>
                <w:sz w:val="22"/>
                <w:szCs w:val="22"/>
                <w:lang w:val="de-DE"/>
              </w:rPr>
            </w:pPr>
          </w:p>
        </w:tc>
      </w:tr>
      <w:tr w:rsidR="363EC92D" w:rsidTr="363EC92D" w14:paraId="430E8E11">
        <w:tc>
          <w:tcPr>
            <w:tcW w:w="3009" w:type="dxa"/>
            <w:tcMar/>
          </w:tcPr>
          <w:p w:rsidR="363EC92D" w:rsidP="363EC92D" w:rsidRDefault="363EC92D" w14:noSpellErr="1" w14:paraId="56F87372"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39837369"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6824E3A4"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247F3A4B">
        <w:tc>
          <w:tcPr>
            <w:tcW w:w="3009" w:type="dxa"/>
            <w:tcMar/>
          </w:tcPr>
          <w:p w:rsidR="363EC92D" w:rsidP="363EC92D" w:rsidRDefault="363EC92D" w14:paraId="28BDCE32" w14:textId="61F84777">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5425319F" w14:textId="2577A9B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3009" w:type="dxa"/>
            <w:tcMar/>
          </w:tcPr>
          <w:p w:rsidR="363EC92D" w:rsidP="363EC92D" w:rsidRDefault="363EC92D" w14:paraId="1BDC1876" w14:textId="3CD8CBA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6</w:t>
            </w:r>
          </w:p>
        </w:tc>
      </w:tr>
      <w:tr w:rsidR="363EC92D" w:rsidTr="363EC92D" w14:paraId="7382E6B2">
        <w:tc>
          <w:tcPr>
            <w:tcW w:w="3009" w:type="dxa"/>
            <w:tcMar/>
          </w:tcPr>
          <w:p w:rsidR="363EC92D" w:rsidP="363EC92D" w:rsidRDefault="363EC92D" w14:paraId="011AADFB" w14:textId="1354AA3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3F66955B" w14:textId="21495A0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3009" w:type="dxa"/>
            <w:tcMar/>
          </w:tcPr>
          <w:p w:rsidR="363EC92D" w:rsidP="363EC92D" w:rsidRDefault="363EC92D" w14:paraId="33A11AE2" w14:textId="438541E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6</w:t>
            </w:r>
          </w:p>
        </w:tc>
      </w:tr>
    </w:tbl>
    <w:p w:rsidR="363EC92D" w:rsidP="363EC92D" w:rsidRDefault="363EC92D" w14:paraId="4BA1199B" w14:textId="1564D37B">
      <w:pPr>
        <w:pStyle w:val="Normal"/>
        <w:rPr>
          <w:rFonts w:ascii="Calibri" w:hAnsi="Calibri" w:eastAsia="Calibri" w:cs="Calibri"/>
          <w:b w:val="0"/>
          <w:bCs w:val="0"/>
          <w:noProof w:val="0"/>
          <w:sz w:val="22"/>
          <w:szCs w:val="22"/>
          <w:lang w:val="de-DE"/>
        </w:rPr>
      </w:pPr>
    </w:p>
    <w:p w:rsidR="363EC92D" w:rsidP="363EC92D" w:rsidRDefault="363EC92D" w14:noSpellErr="1" w14:paraId="6E89644F" w14:textId="3F5E948D">
      <w:pPr>
        <w:pStyle w:val="Normal"/>
        <w:rPr>
          <w:rFonts w:ascii="Calibri" w:hAnsi="Calibri" w:eastAsia="Calibri" w:cs="Calibri"/>
          <w:b w:val="0"/>
          <w:bCs w:val="0"/>
          <w:noProof w:val="0"/>
          <w:sz w:val="22"/>
          <w:szCs w:val="22"/>
          <w:lang w:val="de-DE"/>
        </w:rPr>
      </w:pPr>
    </w:p>
    <w:p w:rsidR="363EC92D" w:rsidP="363EC92D" w:rsidRDefault="363EC92D" w14:noSpellErr="1" w14:paraId="077EC116" w14:textId="7064F83B">
      <w:pPr>
        <w:pStyle w:val="Normal"/>
        <w:rPr>
          <w:rFonts w:ascii="Calibri" w:hAnsi="Calibri" w:eastAsia="Calibri" w:cs="Calibri"/>
          <w:b w:val="0"/>
          <w:bCs w:val="0"/>
          <w:noProof w:val="0"/>
          <w:sz w:val="22"/>
          <w:szCs w:val="22"/>
          <w:lang w:val="de-DE"/>
        </w:rPr>
      </w:pPr>
      <w:r>
        <w:br/>
      </w:r>
      <w:r w:rsidRPr="363EC92D" w:rsidR="363EC92D">
        <w:rPr>
          <w:rFonts w:ascii="Calibri" w:hAnsi="Calibri" w:eastAsia="Calibri" w:cs="Calibri"/>
          <w:b w:val="1"/>
          <w:bCs w:val="1"/>
          <w:noProof w:val="0"/>
          <w:sz w:val="22"/>
          <w:szCs w:val="22"/>
          <w:lang w:val="de-DE"/>
        </w:rPr>
        <w:t>Melden von Abwesenheit</w:t>
      </w:r>
    </w:p>
    <w:p w:rsidR="363EC92D" w:rsidP="363EC92D" w:rsidRDefault="363EC92D" w14:paraId="14EA35F7" w14:textId="0F371BB4">
      <w:pPr>
        <w:pStyle w:val="Normal"/>
        <w:rPr>
          <w:rFonts w:ascii="Calibri" w:hAnsi="Calibri" w:eastAsia="Calibri" w:cs="Calibri"/>
          <w:b w:val="1"/>
          <w:bCs w:val="1"/>
          <w:noProof w:val="0"/>
          <w:sz w:val="22"/>
          <w:szCs w:val="22"/>
          <w:lang w:val="de-DE"/>
        </w:rPr>
      </w:pPr>
      <w:r w:rsidRPr="363EC92D" w:rsidR="363EC92D">
        <w:rPr>
          <w:rFonts w:ascii="Calibri" w:hAnsi="Calibri" w:eastAsia="Calibri" w:cs="Calibri"/>
          <w:b w:val="0"/>
          <w:bCs w:val="0"/>
          <w:noProof w:val="0"/>
          <w:sz w:val="22"/>
          <w:szCs w:val="22"/>
          <w:lang w:val="de-DE"/>
        </w:rPr>
        <w:t>Das Melden einer Abwesenheit ist für die Gesundheits- und Krankenpfleger eine wichtige Funktion, da hier eine Menge Arbeit auf das System umgeleitet werden kann</w:t>
      </w:r>
      <w:r w:rsidRPr="363EC92D" w:rsidR="363EC92D">
        <w:rPr>
          <w:rFonts w:ascii="Calibri" w:hAnsi="Calibri" w:eastAsia="Calibri" w:cs="Calibri"/>
          <w:b w:val="0"/>
          <w:bCs w:val="0"/>
          <w:noProof w:val="0"/>
          <w:sz w:val="22"/>
          <w:szCs w:val="22"/>
          <w:lang w:val="de-DE"/>
        </w:rPr>
        <w:t xml:space="preserve">. Das Finden eines Ersatzes soll vom System übernommen werden. Demnach ist das </w:t>
      </w:r>
      <w:proofErr w:type="spellStart"/>
      <w:r w:rsidRPr="363EC92D" w:rsidR="363EC92D">
        <w:rPr>
          <w:rFonts w:ascii="Calibri" w:hAnsi="Calibri" w:eastAsia="Calibri" w:cs="Calibri"/>
          <w:b w:val="0"/>
          <w:bCs w:val="0"/>
          <w:noProof w:val="0"/>
          <w:sz w:val="22"/>
          <w:szCs w:val="22"/>
          <w:lang w:val="de-DE"/>
        </w:rPr>
        <w:t>Ease</w:t>
      </w:r>
      <w:proofErr w:type="spellEnd"/>
      <w:r w:rsidRPr="363EC92D" w:rsidR="363EC92D">
        <w:rPr>
          <w:rFonts w:ascii="Calibri" w:hAnsi="Calibri" w:eastAsia="Calibri" w:cs="Calibri"/>
          <w:b w:val="0"/>
          <w:bCs w:val="0"/>
          <w:noProof w:val="0"/>
          <w:sz w:val="22"/>
          <w:szCs w:val="22"/>
          <w:lang w:val="de-DE"/>
        </w:rPr>
        <w:t>-</w:t>
      </w:r>
      <w:proofErr w:type="spellStart"/>
      <w:r w:rsidRPr="363EC92D" w:rsidR="363EC92D">
        <w:rPr>
          <w:rFonts w:ascii="Calibri" w:hAnsi="Calibri" w:eastAsia="Calibri" w:cs="Calibri"/>
          <w:b w:val="0"/>
          <w:bCs w:val="0"/>
          <w:noProof w:val="0"/>
          <w:sz w:val="22"/>
          <w:szCs w:val="22"/>
          <w:lang w:val="de-DE"/>
        </w:rPr>
        <w:t>of</w:t>
      </w:r>
      <w:proofErr w:type="spellEnd"/>
      <w:r w:rsidRPr="363EC92D" w:rsidR="363EC92D">
        <w:rPr>
          <w:rFonts w:ascii="Calibri" w:hAnsi="Calibri" w:eastAsia="Calibri" w:cs="Calibri"/>
          <w:b w:val="0"/>
          <w:bCs w:val="0"/>
          <w:noProof w:val="0"/>
          <w:sz w:val="22"/>
          <w:szCs w:val="22"/>
          <w:lang w:val="de-DE"/>
        </w:rPr>
        <w:t>-Use hier besonders hoch priorisiert, weil die Gesundheits- und Krankenpfleger als hoch motivierte User gelten um diese Funktion zu nutzen.</w:t>
      </w:r>
    </w:p>
    <w:p w:rsidR="363EC92D" w:rsidP="363EC92D" w:rsidRDefault="363EC92D" w14:noSpellErr="1" w14:paraId="05E28294" w14:textId="6467FE74">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005"/>
        <w:gridCol w:w="3075"/>
      </w:tblGrid>
      <w:tr w:rsidR="363EC92D" w:rsidTr="363EC92D" w14:paraId="2C44DB16">
        <w:tc>
          <w:tcPr>
            <w:tcW w:w="1005" w:type="dxa"/>
            <w:tcMar/>
          </w:tcPr>
          <w:p w:rsidR="363EC92D" w:rsidP="363EC92D" w:rsidRDefault="363EC92D" w14:noSpellErr="1" w14:paraId="5660ECAC" w14:textId="72371A5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 Nr.:</w:t>
            </w:r>
          </w:p>
        </w:tc>
        <w:tc>
          <w:tcPr>
            <w:tcW w:w="3075" w:type="dxa"/>
            <w:tcMar/>
          </w:tcPr>
          <w:p w:rsidR="363EC92D" w:rsidP="363EC92D" w:rsidRDefault="363EC92D" w14:paraId="0487942B" w14:textId="60B79FF4">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r>
      <w:tr w:rsidR="363EC92D" w:rsidTr="363EC92D" w14:paraId="1D3820A0">
        <w:tc>
          <w:tcPr>
            <w:tcW w:w="1005" w:type="dxa"/>
            <w:tcMar/>
          </w:tcPr>
          <w:p w:rsidR="363EC92D" w:rsidP="363EC92D" w:rsidRDefault="363EC92D" w14:noSpellErr="1" w14:paraId="66F56B99" w14:textId="40DF9FE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Titel:</w:t>
            </w:r>
          </w:p>
        </w:tc>
        <w:tc>
          <w:tcPr>
            <w:tcW w:w="3075" w:type="dxa"/>
            <w:tcMar/>
          </w:tcPr>
          <w:p w:rsidR="363EC92D" w:rsidP="363EC92D" w:rsidRDefault="363EC92D" w14:noSpellErr="1" w14:paraId="58980C40" w14:textId="7B5B10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Melden von Abwesenheit</w:t>
            </w:r>
          </w:p>
        </w:tc>
      </w:tr>
    </w:tbl>
    <w:p w:rsidR="363EC92D" w:rsidP="363EC92D" w:rsidRDefault="363EC92D" w14:noSpellErr="1" w14:paraId="72C5938C" w14:textId="015382CE">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392BF2C1">
        <w:tc>
          <w:tcPr>
            <w:tcW w:w="1590" w:type="dxa"/>
            <w:tcMar/>
          </w:tcPr>
          <w:p w:rsidR="363EC92D" w:rsidP="363EC92D" w:rsidRDefault="363EC92D" w14:noSpellErr="1" w14:paraId="230AAD31" w14:textId="0130484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Definition</w:t>
            </w:r>
          </w:p>
        </w:tc>
        <w:tc>
          <w:tcPr>
            <w:tcW w:w="4485" w:type="dxa"/>
            <w:tcMar/>
          </w:tcPr>
          <w:p w:rsidR="363EC92D" w:rsidP="363EC92D" w:rsidRDefault="363EC92D" w14:paraId="2060406D" w14:textId="239F4F12">
            <w:pPr>
              <w:pStyle w:val="Normal"/>
              <w:rPr>
                <w:rFonts w:ascii="Calibri" w:hAnsi="Calibri" w:eastAsia="Calibri" w:cs="Calibri"/>
                <w:b w:val="0"/>
                <w:bCs w:val="0"/>
                <w:noProof w:val="0"/>
                <w:sz w:val="22"/>
                <w:szCs w:val="22"/>
                <w:lang w:val="de-DE"/>
              </w:rPr>
            </w:pPr>
          </w:p>
        </w:tc>
      </w:tr>
      <w:tr w:rsidR="363EC92D" w:rsidTr="363EC92D" w14:paraId="6AEE35C9">
        <w:tc>
          <w:tcPr>
            <w:tcW w:w="1590" w:type="dxa"/>
            <w:tcMar/>
          </w:tcPr>
          <w:p w:rsidR="363EC92D" w:rsidP="363EC92D" w:rsidRDefault="363EC92D" w14:noSpellErr="1" w14:paraId="08E472A9" w14:textId="25F0D75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4485" w:type="dxa"/>
            <w:tcMar/>
          </w:tcPr>
          <w:p w:rsidR="363EC92D" w:rsidP="363EC92D" w:rsidRDefault="363EC92D" w14:noSpellErr="1" w14:paraId="67F3155E" w14:textId="1F671F1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Nach drei Versuchen</w:t>
            </w:r>
          </w:p>
        </w:tc>
      </w:tr>
      <w:tr w:rsidR="363EC92D" w:rsidTr="363EC92D" w14:paraId="00090A89">
        <w:tc>
          <w:tcPr>
            <w:tcW w:w="1590" w:type="dxa"/>
            <w:tcMar/>
          </w:tcPr>
          <w:p w:rsidR="363EC92D" w:rsidP="363EC92D" w:rsidRDefault="363EC92D" w14:noSpellErr="1" w14:paraId="6BF01D65" w14:textId="1E29C4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4485" w:type="dxa"/>
            <w:tcMar/>
          </w:tcPr>
          <w:p w:rsidR="363EC92D" w:rsidP="363EC92D" w:rsidRDefault="363EC92D" w14:noSpellErr="1" w14:paraId="770BF210" w14:textId="42DE77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ersten drei Versuche</w:t>
            </w:r>
          </w:p>
        </w:tc>
      </w:tr>
      <w:tr w:rsidR="363EC92D" w:rsidTr="363EC92D" w14:paraId="67377C87">
        <w:tc>
          <w:tcPr>
            <w:tcW w:w="1590" w:type="dxa"/>
            <w:tcMar/>
          </w:tcPr>
          <w:p w:rsidR="363EC92D" w:rsidP="363EC92D" w:rsidRDefault="363EC92D" w14:noSpellErr="1" w14:paraId="2C12E8C5" w14:textId="3F6E02B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Zufriedenheit </w:t>
            </w:r>
          </w:p>
        </w:tc>
        <w:tc>
          <w:tcPr>
            <w:tcW w:w="4485" w:type="dxa"/>
            <w:tcMar/>
          </w:tcPr>
          <w:p w:rsidR="363EC92D" w:rsidP="363EC92D" w:rsidRDefault="363EC92D" w14:noSpellErr="1" w14:paraId="01AC48A2" w14:textId="7B29AD1E">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r w:rsidRPr="363EC92D" w:rsidR="363EC92D">
              <w:rPr>
                <w:rFonts w:ascii="Calibri" w:hAnsi="Calibri" w:eastAsia="Calibri" w:cs="Calibri"/>
                <w:b w:val="0"/>
                <w:bCs w:val="0"/>
                <w:noProof w:val="0"/>
                <w:sz w:val="22"/>
                <w:szCs w:val="22"/>
                <w:lang w:val="de-DE"/>
              </w:rPr>
              <w:t>7</w:t>
            </w:r>
            <w:r w:rsidRPr="363EC92D" w:rsidR="363EC92D">
              <w:rPr>
                <w:rFonts w:ascii="Calibri" w:hAnsi="Calibri" w:eastAsia="Calibri" w:cs="Calibri"/>
                <w:b w:val="0"/>
                <w:bCs w:val="0"/>
                <w:noProof w:val="0"/>
                <w:sz w:val="22"/>
                <w:szCs w:val="22"/>
                <w:lang w:val="de-DE"/>
              </w:rPr>
              <w:t xml:space="preserve"> (Unzufrieden – Zufrieden)</w:t>
            </w:r>
          </w:p>
        </w:tc>
      </w:tr>
    </w:tbl>
    <w:p w:rsidR="363EC92D" w:rsidP="363EC92D" w:rsidRDefault="363EC92D" w14:paraId="57242880" w14:textId="66B62000">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77DB184E">
        <w:tc>
          <w:tcPr>
            <w:tcW w:w="1590" w:type="dxa"/>
            <w:tcMar/>
          </w:tcPr>
          <w:p w:rsidR="363EC92D" w:rsidP="363EC92D" w:rsidRDefault="363EC92D" w14:noSpellErr="1" w14:paraId="6A15E246" w14:textId="7C43561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Priorität</w:t>
            </w:r>
          </w:p>
        </w:tc>
        <w:tc>
          <w:tcPr>
            <w:tcW w:w="4485" w:type="dxa"/>
            <w:tcMar/>
          </w:tcPr>
          <w:p w:rsidR="363EC92D" w:rsidP="363EC92D" w:rsidRDefault="363EC92D" w14:paraId="6A8990DE" w14:textId="6EC2187F">
            <w:pPr>
              <w:pStyle w:val="Normal"/>
              <w:rPr>
                <w:rFonts w:ascii="Calibri" w:hAnsi="Calibri" w:eastAsia="Calibri" w:cs="Calibri"/>
                <w:b w:val="0"/>
                <w:bCs w:val="0"/>
                <w:noProof w:val="0"/>
                <w:sz w:val="22"/>
                <w:szCs w:val="22"/>
                <w:lang w:val="de-DE"/>
              </w:rPr>
            </w:pPr>
          </w:p>
        </w:tc>
      </w:tr>
      <w:tr w:rsidR="363EC92D" w:rsidTr="363EC92D" w14:paraId="649A71B2">
        <w:tc>
          <w:tcPr>
            <w:tcW w:w="1590" w:type="dxa"/>
            <w:tcMar/>
          </w:tcPr>
          <w:p w:rsidR="363EC92D" w:rsidP="363EC92D" w:rsidRDefault="363EC92D" w14:paraId="5AF7E9F7" w14:textId="16F24C7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4485" w:type="dxa"/>
            <w:tcMar/>
          </w:tcPr>
          <w:p w:rsidR="363EC92D" w:rsidP="363EC92D" w:rsidRDefault="363EC92D" w14:noSpellErr="1" w14:paraId="7A04423D" w14:textId="22E93D3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dringend</w:t>
            </w:r>
          </w:p>
        </w:tc>
      </w:tr>
      <w:tr w:rsidR="363EC92D" w:rsidTr="363EC92D" w14:paraId="33B26B56">
        <w:tc>
          <w:tcPr>
            <w:tcW w:w="1590" w:type="dxa"/>
            <w:tcMar/>
          </w:tcPr>
          <w:p w:rsidR="363EC92D" w:rsidP="363EC92D" w:rsidRDefault="363EC92D" w14:paraId="3DC15D31" w14:textId="1BBC074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4485" w:type="dxa"/>
            <w:tcMar/>
          </w:tcPr>
          <w:p w:rsidR="363EC92D" w:rsidP="363EC92D" w:rsidRDefault="363EC92D" w14:noSpellErr="1" w14:paraId="73B91E80" w14:textId="73F1787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wünschend</w:t>
            </w:r>
          </w:p>
        </w:tc>
      </w:tr>
      <w:tr w:rsidR="363EC92D" w:rsidTr="363EC92D" w14:paraId="678FC314">
        <w:tc>
          <w:tcPr>
            <w:tcW w:w="1590" w:type="dxa"/>
            <w:tcMar/>
          </w:tcPr>
          <w:p w:rsidR="363EC92D" w:rsidP="363EC92D" w:rsidRDefault="363EC92D" w14:paraId="61ACD833" w14:textId="6F1DE8B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c>
          <w:tcPr>
            <w:tcW w:w="4485" w:type="dxa"/>
            <w:tcMar/>
          </w:tcPr>
          <w:p w:rsidR="363EC92D" w:rsidP="363EC92D" w:rsidRDefault="363EC92D" w14:noSpellErr="1" w14:paraId="71B756A3" w14:textId="3AF7270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unrelevant</w:t>
            </w:r>
          </w:p>
        </w:tc>
      </w:tr>
    </w:tbl>
    <w:p w:rsidR="363EC92D" w:rsidP="363EC92D" w:rsidRDefault="363EC92D" w14:paraId="7EC1C7F4" w14:textId="4CF4814B">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1F9C9BBF">
        <w:tc>
          <w:tcPr>
            <w:tcW w:w="3009" w:type="dxa"/>
            <w:tcMar/>
          </w:tcPr>
          <w:p w:rsidR="363EC92D" w:rsidP="363EC92D" w:rsidRDefault="363EC92D" w14:paraId="6CC6ECCC"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3852D6DB" w14:textId="73351576">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-Learning</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(Novize)</w:t>
            </w:r>
          </w:p>
        </w:tc>
        <w:tc>
          <w:tcPr>
            <w:tcW w:w="3009" w:type="dxa"/>
            <w:tcMar/>
          </w:tcPr>
          <w:p w:rsidR="363EC92D" w:rsidP="363EC92D" w:rsidRDefault="363EC92D" w14:paraId="21669349" w14:textId="645ECA06">
            <w:pPr>
              <w:pStyle w:val="Normal"/>
              <w:rPr>
                <w:rFonts w:ascii="Calibri" w:hAnsi="Calibri" w:eastAsia="Calibri" w:cs="Calibri"/>
                <w:b w:val="0"/>
                <w:bCs w:val="0"/>
                <w:noProof w:val="0"/>
                <w:sz w:val="22"/>
                <w:szCs w:val="22"/>
                <w:lang w:val="de-DE"/>
              </w:rPr>
            </w:pPr>
          </w:p>
        </w:tc>
      </w:tr>
      <w:tr w:rsidR="363EC92D" w:rsidTr="1046188B" w14:paraId="0E919144">
        <w:tc>
          <w:tcPr>
            <w:tcW w:w="3009" w:type="dxa"/>
            <w:tcMar/>
          </w:tcPr>
          <w:p w:rsidR="363EC92D" w:rsidP="363EC92D" w:rsidRDefault="363EC92D" w14:noSpellErr="1" w14:paraId="3E28316B"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565A76D3"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4229CE39"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48917946">
        <w:tc>
          <w:tcPr>
            <w:tcW w:w="3009" w:type="dxa"/>
            <w:tcMar/>
          </w:tcPr>
          <w:p w:rsidR="363EC92D" w:rsidP="363EC92D" w:rsidRDefault="363EC92D" w14:paraId="17D50114" w14:textId="7DD9DD7A">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54D51CFF"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1654B0B3" w14:textId="78DD479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4AA0D60B">
        <w:tc>
          <w:tcPr>
            <w:tcW w:w="3009" w:type="dxa"/>
            <w:tcMar/>
          </w:tcPr>
          <w:p w:rsidR="363EC92D" w:rsidP="363EC92D" w:rsidRDefault="363EC92D" w14:paraId="63788B89" w14:textId="156479E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7BDF5415" w14:textId="5216F8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Versuch</w:t>
            </w:r>
          </w:p>
        </w:tc>
        <w:tc>
          <w:tcPr>
            <w:tcW w:w="3009" w:type="dxa"/>
            <w:tcMar/>
          </w:tcPr>
          <w:p w:rsidR="363EC92D" w:rsidP="363EC92D" w:rsidRDefault="363EC92D" w14:paraId="0E9078E7" w14:textId="55D494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r>
      <w:tr w:rsidR="363EC92D" w:rsidTr="1046188B" w14:paraId="03192DA3">
        <w:tc>
          <w:tcPr>
            <w:tcW w:w="3009" w:type="dxa"/>
            <w:tcMar/>
          </w:tcPr>
          <w:p w:rsidR="363EC92D" w:rsidP="363EC92D" w:rsidRDefault="363EC92D" w14:paraId="3132B9A8" w14:textId="2E937ECE">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2F4A623B"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33B490E4" w14:textId="43DED66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r>
    </w:tbl>
    <w:p w:rsidR="363EC92D" w:rsidP="363EC92D" w:rsidRDefault="363EC92D" w14:paraId="437563F9" w14:textId="0D3D5754">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6F84B1EF">
        <w:tc>
          <w:tcPr>
            <w:tcW w:w="3009" w:type="dxa"/>
            <w:tcMar/>
          </w:tcPr>
          <w:p w:rsidR="363EC92D" w:rsidP="363EC92D" w:rsidRDefault="363EC92D" w14:paraId="0C8C57F0"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68D24ED9" w14:textId="0F47D192">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-Use</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(Experte)</w:t>
            </w:r>
          </w:p>
        </w:tc>
        <w:tc>
          <w:tcPr>
            <w:tcW w:w="3009" w:type="dxa"/>
            <w:tcMar/>
          </w:tcPr>
          <w:p w:rsidR="363EC92D" w:rsidP="363EC92D" w:rsidRDefault="363EC92D" w14:paraId="0524B541" w14:textId="645ECA06">
            <w:pPr>
              <w:pStyle w:val="Normal"/>
              <w:jc w:val="center"/>
              <w:rPr>
                <w:rFonts w:ascii="Calibri" w:hAnsi="Calibri" w:eastAsia="Calibri" w:cs="Calibri"/>
                <w:b w:val="0"/>
                <w:bCs w:val="0"/>
                <w:noProof w:val="0"/>
                <w:sz w:val="22"/>
                <w:szCs w:val="22"/>
                <w:lang w:val="de-DE"/>
              </w:rPr>
            </w:pPr>
          </w:p>
        </w:tc>
      </w:tr>
      <w:tr w:rsidR="363EC92D" w:rsidTr="1046188B" w14:paraId="200CEBF9">
        <w:tc>
          <w:tcPr>
            <w:tcW w:w="3009" w:type="dxa"/>
            <w:tcMar/>
          </w:tcPr>
          <w:p w:rsidR="363EC92D" w:rsidP="363EC92D" w:rsidRDefault="363EC92D" w14:noSpellErr="1" w14:paraId="0CD22D72"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2248887A"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72BF0C16"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5D9A50EC">
        <w:tc>
          <w:tcPr>
            <w:tcW w:w="3009" w:type="dxa"/>
            <w:tcMar/>
          </w:tcPr>
          <w:p w:rsidR="363EC92D" w:rsidP="363EC92D" w:rsidRDefault="363EC92D" w14:paraId="354550E7" w14:textId="1D1793B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41BF8BFB"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4C6F3DAC" w14:textId="62C7AD8E">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4805AD1E">
        <w:tc>
          <w:tcPr>
            <w:tcW w:w="3009" w:type="dxa"/>
            <w:tcMar/>
          </w:tcPr>
          <w:p w:rsidR="363EC92D" w:rsidP="363EC92D" w:rsidRDefault="363EC92D" w14:paraId="424F7E7E" w14:textId="711F6E5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1AB84A74"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4208E84B" w14:textId="79F99AF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6A32AD3A" w14:textId="21ADA70F">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75FF8761">
        <w:tc>
          <w:tcPr>
            <w:tcW w:w="3009" w:type="dxa"/>
            <w:tcMar/>
          </w:tcPr>
          <w:p w:rsidR="363EC92D" w:rsidP="363EC92D" w:rsidRDefault="363EC92D" w14:paraId="3AC11E91"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noSpellErr="1" w14:paraId="78BE14F4" w14:textId="748E9DB2">
            <w:pPr>
              <w:pStyle w:val="Normal"/>
              <w:jc w:val="center"/>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Zufriedenheit</w:t>
            </w:r>
          </w:p>
        </w:tc>
        <w:tc>
          <w:tcPr>
            <w:tcW w:w="3009" w:type="dxa"/>
            <w:tcMar/>
          </w:tcPr>
          <w:p w:rsidR="363EC92D" w:rsidP="363EC92D" w:rsidRDefault="363EC92D" w14:paraId="3FC4D3F3" w14:textId="645ECA06">
            <w:pPr>
              <w:pStyle w:val="Normal"/>
              <w:rPr>
                <w:rFonts w:ascii="Calibri" w:hAnsi="Calibri" w:eastAsia="Calibri" w:cs="Calibri"/>
                <w:b w:val="0"/>
                <w:bCs w:val="0"/>
                <w:noProof w:val="0"/>
                <w:sz w:val="22"/>
                <w:szCs w:val="22"/>
                <w:lang w:val="de-DE"/>
              </w:rPr>
            </w:pPr>
          </w:p>
        </w:tc>
      </w:tr>
      <w:tr w:rsidR="363EC92D" w:rsidTr="363EC92D" w14:paraId="24A91E2C">
        <w:tc>
          <w:tcPr>
            <w:tcW w:w="3009" w:type="dxa"/>
            <w:tcMar/>
          </w:tcPr>
          <w:p w:rsidR="363EC92D" w:rsidP="363EC92D" w:rsidRDefault="363EC92D" w14:noSpellErr="1" w14:paraId="34AA750D"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011B1010"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665CEDCA"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04E02F07">
        <w:tc>
          <w:tcPr>
            <w:tcW w:w="3009" w:type="dxa"/>
            <w:tcMar/>
          </w:tcPr>
          <w:p w:rsidR="363EC92D" w:rsidP="363EC92D" w:rsidRDefault="363EC92D" w14:paraId="6B94EFC2" w14:textId="32078DD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7410A01A" w14:textId="2577A9B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3009" w:type="dxa"/>
            <w:tcMar/>
          </w:tcPr>
          <w:p w:rsidR="363EC92D" w:rsidP="363EC92D" w:rsidRDefault="363EC92D" w14:paraId="4F3239CD" w14:textId="1553F71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7</w:t>
            </w:r>
          </w:p>
        </w:tc>
      </w:tr>
      <w:tr w:rsidR="363EC92D" w:rsidTr="363EC92D" w14:paraId="456A0F30">
        <w:tc>
          <w:tcPr>
            <w:tcW w:w="3009" w:type="dxa"/>
            <w:tcMar/>
          </w:tcPr>
          <w:p w:rsidR="363EC92D" w:rsidP="363EC92D" w:rsidRDefault="363EC92D" w14:paraId="76D49FD9" w14:textId="0249378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6830191A" w14:textId="21495A0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3009" w:type="dxa"/>
            <w:tcMar/>
          </w:tcPr>
          <w:p w:rsidR="363EC92D" w:rsidP="363EC92D" w:rsidRDefault="363EC92D" w14:paraId="236591B7" w14:textId="2A80B9A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7</w:t>
            </w:r>
          </w:p>
        </w:tc>
      </w:tr>
    </w:tbl>
    <w:p w:rsidR="363EC92D" w:rsidP="363EC92D" w:rsidRDefault="363EC92D" w14:noSpellErr="1" w14:paraId="37F26A68" w14:textId="17564349">
      <w:pPr>
        <w:pStyle w:val="Normal"/>
      </w:pPr>
      <w:r>
        <w:br/>
      </w:r>
    </w:p>
    <w:p w:rsidR="363EC92D" w:rsidP="363EC92D" w:rsidRDefault="363EC92D" w14:noSpellErr="1" w14:paraId="0CF44799" w14:textId="15319E56">
      <w:pPr>
        <w:pStyle w:val="Normal"/>
        <w:rPr>
          <w:rFonts w:ascii="Calibri" w:hAnsi="Calibri" w:eastAsia="Calibri" w:cs="Calibri"/>
          <w:b w:val="0"/>
          <w:bCs w:val="0"/>
          <w:noProof w:val="0"/>
          <w:sz w:val="22"/>
          <w:szCs w:val="22"/>
          <w:lang w:val="de-DE"/>
        </w:rPr>
      </w:pPr>
    </w:p>
    <w:p w:rsidR="363EC92D" w:rsidP="363EC92D" w:rsidRDefault="363EC92D" w14:noSpellErr="1" w14:paraId="4EEC6110" w14:textId="2CEACBC7">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Schichttausch</w:t>
      </w:r>
    </w:p>
    <w:p w:rsidR="363EC92D" w:rsidP="363EC92D" w:rsidRDefault="363EC92D" w14:paraId="60085A64" w14:textId="2F5DB399">
      <w:pPr>
        <w:pStyle w:val="Normal"/>
      </w:pPr>
      <w:r w:rsidRPr="363EC92D" w:rsidR="363EC92D">
        <w:rPr>
          <w:rFonts w:ascii="Calibri" w:hAnsi="Calibri" w:eastAsia="Calibri" w:cs="Calibri"/>
          <w:b w:val="0"/>
          <w:bCs w:val="0"/>
          <w:noProof w:val="0"/>
          <w:sz w:val="22"/>
          <w:szCs w:val="22"/>
          <w:lang w:val="de-DE"/>
        </w:rPr>
        <w:t xml:space="preserve">Diese Funktion wird ebenfalls mit einem hohen </w:t>
      </w:r>
      <w:proofErr w:type="spellStart"/>
      <w:r w:rsidRPr="363EC92D" w:rsidR="363EC92D">
        <w:rPr>
          <w:rFonts w:ascii="Calibri" w:hAnsi="Calibri" w:eastAsia="Calibri" w:cs="Calibri"/>
          <w:b w:val="0"/>
          <w:bCs w:val="0"/>
          <w:noProof w:val="0"/>
          <w:sz w:val="22"/>
          <w:szCs w:val="22"/>
          <w:lang w:val="de-DE"/>
        </w:rPr>
        <w:t>Ease</w:t>
      </w:r>
      <w:proofErr w:type="spellEnd"/>
      <w:r w:rsidRPr="363EC92D" w:rsidR="363EC92D">
        <w:rPr>
          <w:rFonts w:ascii="Calibri" w:hAnsi="Calibri" w:eastAsia="Calibri" w:cs="Calibri"/>
          <w:b w:val="0"/>
          <w:bCs w:val="0"/>
          <w:noProof w:val="0"/>
          <w:sz w:val="22"/>
          <w:szCs w:val="22"/>
          <w:lang w:val="de-DE"/>
        </w:rPr>
        <w:t>-</w:t>
      </w:r>
      <w:proofErr w:type="spellStart"/>
      <w:r w:rsidRPr="363EC92D" w:rsidR="363EC92D">
        <w:rPr>
          <w:rFonts w:ascii="Calibri" w:hAnsi="Calibri" w:eastAsia="Calibri" w:cs="Calibri"/>
          <w:b w:val="0"/>
          <w:bCs w:val="0"/>
          <w:noProof w:val="0"/>
          <w:sz w:val="22"/>
          <w:szCs w:val="22"/>
          <w:lang w:val="de-DE"/>
        </w:rPr>
        <w:t>of</w:t>
      </w:r>
      <w:proofErr w:type="spellEnd"/>
      <w:r w:rsidRPr="363EC92D" w:rsidR="363EC92D">
        <w:rPr>
          <w:rFonts w:ascii="Calibri" w:hAnsi="Calibri" w:eastAsia="Calibri" w:cs="Calibri"/>
          <w:b w:val="0"/>
          <w:bCs w:val="0"/>
          <w:noProof w:val="0"/>
          <w:sz w:val="22"/>
          <w:szCs w:val="22"/>
          <w:lang w:val="de-DE"/>
        </w:rPr>
        <w:t xml:space="preserve">-Use priorisiert, da die Gesundheits- und Krankenpfleger mit dieser unabhängig von der Stationsleitung Ihren Dienstplan, sofern möglich, individualisieren können. Mit dieser Funktion können Kollegen Schichten untereinander tauschen, sofern die automatische Prüfung des Systems auf Einhaltung der domänenspezifischen und gesetzlichen </w:t>
      </w:r>
      <w:r w:rsidRPr="363EC92D" w:rsidR="363EC92D">
        <w:rPr>
          <w:rFonts w:ascii="Calibri" w:hAnsi="Calibri" w:eastAsia="Calibri" w:cs="Calibri"/>
          <w:b w:val="0"/>
          <w:bCs w:val="0"/>
          <w:noProof w:val="0"/>
          <w:sz w:val="22"/>
          <w:szCs w:val="22"/>
          <w:lang w:val="de-DE"/>
        </w:rPr>
        <w:t>Bedingungen dies zulässt. Somit</w:t>
      </w:r>
      <w:r w:rsidRPr="363EC92D" w:rsidR="363EC92D">
        <w:rPr>
          <w:rFonts w:ascii="Calibri" w:hAnsi="Calibri" w:eastAsia="Calibri" w:cs="Calibri"/>
          <w:b w:val="0"/>
          <w:bCs w:val="0"/>
          <w:noProof w:val="0"/>
          <w:sz w:val="22"/>
          <w:szCs w:val="22"/>
          <w:lang w:val="de-DE"/>
        </w:rPr>
        <w:t xml:space="preserve"> sind diese auch hier wieder motivierte User der Funktion.</w:t>
      </w:r>
      <w:r>
        <w:br/>
      </w:r>
    </w:p>
    <w:tbl>
      <w:tblPr>
        <w:tblStyle w:val="TableGrid"/>
        <w:tblW w:w="0" w:type="auto"/>
        <w:tblInd w:w="0" w:type="dxa"/>
        <w:tblLayout w:type="fixed"/>
        <w:tblLook w:val="06A0" w:firstRow="1" w:lastRow="0" w:firstColumn="1" w:lastColumn="0" w:noHBand="1" w:noVBand="1"/>
      </w:tblPr>
      <w:tblGrid>
        <w:gridCol w:w="1005"/>
        <w:gridCol w:w="3075"/>
      </w:tblGrid>
      <w:tr w:rsidR="363EC92D" w:rsidTr="363EC92D" w14:paraId="56D30189">
        <w:tc>
          <w:tcPr>
            <w:tcW w:w="1005" w:type="dxa"/>
            <w:tcMar/>
          </w:tcPr>
          <w:p w:rsidR="363EC92D" w:rsidP="363EC92D" w:rsidRDefault="363EC92D" w14:noSpellErr="1" w14:paraId="7D4B2734" w14:textId="72371A5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 Nr.:</w:t>
            </w:r>
          </w:p>
        </w:tc>
        <w:tc>
          <w:tcPr>
            <w:tcW w:w="3075" w:type="dxa"/>
            <w:tcMar/>
          </w:tcPr>
          <w:p w:rsidR="363EC92D" w:rsidP="363EC92D" w:rsidRDefault="363EC92D" w14:paraId="5146285C" w14:textId="72195FD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r>
      <w:tr w:rsidR="363EC92D" w:rsidTr="363EC92D" w14:paraId="496BC4D8">
        <w:tc>
          <w:tcPr>
            <w:tcW w:w="1005" w:type="dxa"/>
            <w:tcMar/>
          </w:tcPr>
          <w:p w:rsidR="363EC92D" w:rsidP="363EC92D" w:rsidRDefault="363EC92D" w14:noSpellErr="1" w14:paraId="517BE83A" w14:textId="40DF9FE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Titel:</w:t>
            </w:r>
          </w:p>
        </w:tc>
        <w:tc>
          <w:tcPr>
            <w:tcW w:w="3075" w:type="dxa"/>
            <w:tcMar/>
          </w:tcPr>
          <w:p w:rsidR="363EC92D" w:rsidP="363EC92D" w:rsidRDefault="363EC92D" w14:noSpellErr="1" w14:paraId="25A753B2" w14:textId="45581E69">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Schich</w:t>
            </w:r>
            <w:r w:rsidRPr="363EC92D" w:rsidR="363EC92D">
              <w:rPr>
                <w:rFonts w:ascii="Calibri" w:hAnsi="Calibri" w:eastAsia="Calibri" w:cs="Calibri"/>
                <w:b w:val="0"/>
                <w:bCs w:val="0"/>
                <w:noProof w:val="0"/>
                <w:sz w:val="22"/>
                <w:szCs w:val="22"/>
                <w:lang w:val="de-DE"/>
              </w:rPr>
              <w:t>t</w:t>
            </w:r>
            <w:r w:rsidRPr="363EC92D" w:rsidR="363EC92D">
              <w:rPr>
                <w:rFonts w:ascii="Calibri" w:hAnsi="Calibri" w:eastAsia="Calibri" w:cs="Calibri"/>
                <w:b w:val="0"/>
                <w:bCs w:val="0"/>
                <w:noProof w:val="0"/>
                <w:sz w:val="22"/>
                <w:szCs w:val="22"/>
                <w:lang w:val="de-DE"/>
              </w:rPr>
              <w:t>tausch</w:t>
            </w:r>
          </w:p>
        </w:tc>
      </w:tr>
    </w:tbl>
    <w:p w:rsidR="363EC92D" w:rsidP="363EC92D" w:rsidRDefault="363EC92D" w14:noSpellErr="1" w14:paraId="58E9F282" w14:textId="015382CE">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357B3746">
        <w:tc>
          <w:tcPr>
            <w:tcW w:w="1590" w:type="dxa"/>
            <w:tcMar/>
          </w:tcPr>
          <w:p w:rsidR="363EC92D" w:rsidP="363EC92D" w:rsidRDefault="363EC92D" w14:noSpellErr="1" w14:paraId="3EFA5944" w14:textId="0130484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Definition</w:t>
            </w:r>
          </w:p>
        </w:tc>
        <w:tc>
          <w:tcPr>
            <w:tcW w:w="4485" w:type="dxa"/>
            <w:tcMar/>
          </w:tcPr>
          <w:p w:rsidR="363EC92D" w:rsidP="363EC92D" w:rsidRDefault="363EC92D" w14:paraId="6E548BDA" w14:textId="239F4F12">
            <w:pPr>
              <w:pStyle w:val="Normal"/>
              <w:rPr>
                <w:rFonts w:ascii="Calibri" w:hAnsi="Calibri" w:eastAsia="Calibri" w:cs="Calibri"/>
                <w:b w:val="0"/>
                <w:bCs w:val="0"/>
                <w:noProof w:val="0"/>
                <w:sz w:val="22"/>
                <w:szCs w:val="22"/>
                <w:lang w:val="de-DE"/>
              </w:rPr>
            </w:pPr>
          </w:p>
        </w:tc>
      </w:tr>
      <w:tr w:rsidR="363EC92D" w:rsidTr="363EC92D" w14:paraId="607322B3">
        <w:tc>
          <w:tcPr>
            <w:tcW w:w="1590" w:type="dxa"/>
            <w:tcMar/>
          </w:tcPr>
          <w:p w:rsidR="363EC92D" w:rsidP="363EC92D" w:rsidRDefault="363EC92D" w14:noSpellErr="1" w14:paraId="27BD3129" w14:textId="25F0D75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4485" w:type="dxa"/>
            <w:tcMar/>
          </w:tcPr>
          <w:p w:rsidR="363EC92D" w:rsidP="363EC92D" w:rsidRDefault="363EC92D" w14:noSpellErr="1" w14:paraId="3E4D07F2" w14:textId="1F671F1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Nach drei Versuchen</w:t>
            </w:r>
          </w:p>
        </w:tc>
      </w:tr>
      <w:tr w:rsidR="363EC92D" w:rsidTr="363EC92D" w14:paraId="74C85E21">
        <w:tc>
          <w:tcPr>
            <w:tcW w:w="1590" w:type="dxa"/>
            <w:tcMar/>
          </w:tcPr>
          <w:p w:rsidR="363EC92D" w:rsidP="363EC92D" w:rsidRDefault="363EC92D" w14:noSpellErr="1" w14:paraId="3E17B0BD" w14:textId="1E29C4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4485" w:type="dxa"/>
            <w:tcMar/>
          </w:tcPr>
          <w:p w:rsidR="363EC92D" w:rsidP="363EC92D" w:rsidRDefault="363EC92D" w14:noSpellErr="1" w14:paraId="16526CB2" w14:textId="42DE77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ersten drei Versuche</w:t>
            </w:r>
          </w:p>
        </w:tc>
      </w:tr>
      <w:tr w:rsidR="363EC92D" w:rsidTr="363EC92D" w14:paraId="01EC5998">
        <w:tc>
          <w:tcPr>
            <w:tcW w:w="1590" w:type="dxa"/>
            <w:tcMar/>
          </w:tcPr>
          <w:p w:rsidR="363EC92D" w:rsidP="363EC92D" w:rsidRDefault="363EC92D" w14:noSpellErr="1" w14:paraId="72A44012" w14:textId="3F6E02B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Zufriedenheit </w:t>
            </w:r>
          </w:p>
        </w:tc>
        <w:tc>
          <w:tcPr>
            <w:tcW w:w="4485" w:type="dxa"/>
            <w:tcMar/>
          </w:tcPr>
          <w:p w:rsidR="363EC92D" w:rsidP="363EC92D" w:rsidRDefault="363EC92D" w14:noSpellErr="1" w14:paraId="75CCDC74" w14:textId="20997407">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r w:rsidRPr="363EC92D" w:rsidR="363EC92D">
              <w:rPr>
                <w:rFonts w:ascii="Calibri" w:hAnsi="Calibri" w:eastAsia="Calibri" w:cs="Calibri"/>
                <w:b w:val="0"/>
                <w:bCs w:val="0"/>
                <w:noProof w:val="0"/>
                <w:sz w:val="22"/>
                <w:szCs w:val="22"/>
                <w:lang w:val="de-DE"/>
              </w:rPr>
              <w:t>7</w:t>
            </w:r>
            <w:r w:rsidRPr="363EC92D" w:rsidR="363EC92D">
              <w:rPr>
                <w:rFonts w:ascii="Calibri" w:hAnsi="Calibri" w:eastAsia="Calibri" w:cs="Calibri"/>
                <w:b w:val="0"/>
                <w:bCs w:val="0"/>
                <w:noProof w:val="0"/>
                <w:sz w:val="22"/>
                <w:szCs w:val="22"/>
                <w:lang w:val="de-DE"/>
              </w:rPr>
              <w:t xml:space="preserve"> (Unzufrieden – Zufrieden)</w:t>
            </w:r>
          </w:p>
        </w:tc>
      </w:tr>
    </w:tbl>
    <w:p w:rsidR="363EC92D" w:rsidP="363EC92D" w:rsidRDefault="363EC92D" w14:paraId="08462C44" w14:textId="66B62000">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2E351D6E">
        <w:tc>
          <w:tcPr>
            <w:tcW w:w="1590" w:type="dxa"/>
            <w:tcMar/>
          </w:tcPr>
          <w:p w:rsidR="363EC92D" w:rsidP="363EC92D" w:rsidRDefault="363EC92D" w14:noSpellErr="1" w14:paraId="53959CD4" w14:textId="7C43561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Priorität</w:t>
            </w:r>
          </w:p>
        </w:tc>
        <w:tc>
          <w:tcPr>
            <w:tcW w:w="4485" w:type="dxa"/>
            <w:tcMar/>
          </w:tcPr>
          <w:p w:rsidR="363EC92D" w:rsidP="363EC92D" w:rsidRDefault="363EC92D" w14:paraId="7B75D2A2" w14:textId="6EC2187F">
            <w:pPr>
              <w:pStyle w:val="Normal"/>
              <w:rPr>
                <w:rFonts w:ascii="Calibri" w:hAnsi="Calibri" w:eastAsia="Calibri" w:cs="Calibri"/>
                <w:b w:val="0"/>
                <w:bCs w:val="0"/>
                <w:noProof w:val="0"/>
                <w:sz w:val="22"/>
                <w:szCs w:val="22"/>
                <w:lang w:val="de-DE"/>
              </w:rPr>
            </w:pPr>
          </w:p>
        </w:tc>
      </w:tr>
      <w:tr w:rsidR="363EC92D" w:rsidTr="363EC92D" w14:paraId="3F2BA32B">
        <w:tc>
          <w:tcPr>
            <w:tcW w:w="1590" w:type="dxa"/>
            <w:tcMar/>
          </w:tcPr>
          <w:p w:rsidR="363EC92D" w:rsidP="363EC92D" w:rsidRDefault="363EC92D" w14:paraId="3549D313" w14:textId="16F24C7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4485" w:type="dxa"/>
            <w:tcMar/>
          </w:tcPr>
          <w:p w:rsidR="363EC92D" w:rsidP="363EC92D" w:rsidRDefault="363EC92D" w14:noSpellErr="1" w14:paraId="27F33DCB" w14:textId="22E93D3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dringend</w:t>
            </w:r>
          </w:p>
        </w:tc>
      </w:tr>
      <w:tr w:rsidR="363EC92D" w:rsidTr="363EC92D" w14:paraId="126DE8B9">
        <w:tc>
          <w:tcPr>
            <w:tcW w:w="1590" w:type="dxa"/>
            <w:tcMar/>
          </w:tcPr>
          <w:p w:rsidR="363EC92D" w:rsidP="363EC92D" w:rsidRDefault="363EC92D" w14:paraId="32A77932" w14:textId="1BBC074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4485" w:type="dxa"/>
            <w:tcMar/>
          </w:tcPr>
          <w:p w:rsidR="363EC92D" w:rsidP="363EC92D" w:rsidRDefault="363EC92D" w14:noSpellErr="1" w14:paraId="6D385C68" w14:textId="73F1787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wünschend</w:t>
            </w:r>
          </w:p>
        </w:tc>
      </w:tr>
      <w:tr w:rsidR="363EC92D" w:rsidTr="363EC92D" w14:paraId="5900FA29">
        <w:tc>
          <w:tcPr>
            <w:tcW w:w="1590" w:type="dxa"/>
            <w:tcMar/>
          </w:tcPr>
          <w:p w:rsidR="363EC92D" w:rsidP="363EC92D" w:rsidRDefault="363EC92D" w14:paraId="797BA882" w14:textId="6F1DE8B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c>
          <w:tcPr>
            <w:tcW w:w="4485" w:type="dxa"/>
            <w:tcMar/>
          </w:tcPr>
          <w:p w:rsidR="363EC92D" w:rsidP="363EC92D" w:rsidRDefault="363EC92D" w14:noSpellErr="1" w14:paraId="21672990" w14:textId="3AF7270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unrelevant</w:t>
            </w:r>
          </w:p>
        </w:tc>
      </w:tr>
    </w:tbl>
    <w:p w:rsidR="363EC92D" w:rsidP="363EC92D" w:rsidRDefault="363EC92D" w14:paraId="62B2EDF3" w14:textId="4CF4814B">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4D9A7C39">
        <w:tc>
          <w:tcPr>
            <w:tcW w:w="3009" w:type="dxa"/>
            <w:tcMar/>
          </w:tcPr>
          <w:p w:rsidR="363EC92D" w:rsidP="363EC92D" w:rsidRDefault="363EC92D" w14:paraId="4503D3AE"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07FEFABC" w14:textId="446166D4">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-Learning</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(Novize)</w:t>
            </w:r>
          </w:p>
        </w:tc>
        <w:tc>
          <w:tcPr>
            <w:tcW w:w="3009" w:type="dxa"/>
            <w:tcMar/>
          </w:tcPr>
          <w:p w:rsidR="363EC92D" w:rsidP="363EC92D" w:rsidRDefault="363EC92D" w14:paraId="16708C22" w14:textId="645ECA06">
            <w:pPr>
              <w:pStyle w:val="Normal"/>
              <w:rPr>
                <w:rFonts w:ascii="Calibri" w:hAnsi="Calibri" w:eastAsia="Calibri" w:cs="Calibri"/>
                <w:b w:val="0"/>
                <w:bCs w:val="0"/>
                <w:noProof w:val="0"/>
                <w:sz w:val="22"/>
                <w:szCs w:val="22"/>
                <w:lang w:val="de-DE"/>
              </w:rPr>
            </w:pPr>
          </w:p>
        </w:tc>
      </w:tr>
      <w:tr w:rsidR="363EC92D" w:rsidTr="1046188B" w14:paraId="619ADEE8">
        <w:tc>
          <w:tcPr>
            <w:tcW w:w="3009" w:type="dxa"/>
            <w:tcMar/>
          </w:tcPr>
          <w:p w:rsidR="363EC92D" w:rsidP="363EC92D" w:rsidRDefault="363EC92D" w14:noSpellErr="1" w14:paraId="0EEE5B63"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7A9240E1"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23152C0C"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01A98EF6">
        <w:tc>
          <w:tcPr>
            <w:tcW w:w="3009" w:type="dxa"/>
            <w:tcMar/>
          </w:tcPr>
          <w:p w:rsidR="363EC92D" w:rsidP="363EC92D" w:rsidRDefault="363EC92D" w14:paraId="60DC05EE" w14:textId="5CD6DC6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610B6C32"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4C8A84C2" w14:textId="4779B5E8">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69BF7281">
        <w:tc>
          <w:tcPr>
            <w:tcW w:w="3009" w:type="dxa"/>
            <w:tcMar/>
          </w:tcPr>
          <w:p w:rsidR="363EC92D" w:rsidP="363EC92D" w:rsidRDefault="363EC92D" w14:paraId="5976905C" w14:textId="33E3D77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2C90EEE6" w14:textId="5216F8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Versuch</w:t>
            </w:r>
          </w:p>
        </w:tc>
        <w:tc>
          <w:tcPr>
            <w:tcW w:w="3009" w:type="dxa"/>
            <w:tcMar/>
          </w:tcPr>
          <w:p w:rsidR="363EC92D" w:rsidP="363EC92D" w:rsidRDefault="363EC92D" w14:paraId="61D52582" w14:textId="22D5068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r w:rsidR="363EC92D" w:rsidTr="1046188B" w14:paraId="06F5D387">
        <w:tc>
          <w:tcPr>
            <w:tcW w:w="3009" w:type="dxa"/>
            <w:tcMar/>
          </w:tcPr>
          <w:p w:rsidR="363EC92D" w:rsidP="363EC92D" w:rsidRDefault="363EC92D" w14:paraId="53109AF4" w14:textId="28F7DBB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670B6659"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1D374E39" w14:textId="46468D7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69EDFBA8" w14:textId="0D3D5754">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4DFCF809">
        <w:tc>
          <w:tcPr>
            <w:tcW w:w="3009" w:type="dxa"/>
            <w:tcMar/>
          </w:tcPr>
          <w:p w:rsidR="363EC92D" w:rsidP="363EC92D" w:rsidRDefault="363EC92D" w14:paraId="5BE9809C"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4A9BB405" w14:textId="057D752B">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-Use</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(Experte)</w:t>
            </w:r>
          </w:p>
        </w:tc>
        <w:tc>
          <w:tcPr>
            <w:tcW w:w="3009" w:type="dxa"/>
            <w:tcMar/>
          </w:tcPr>
          <w:p w:rsidR="363EC92D" w:rsidP="363EC92D" w:rsidRDefault="363EC92D" w14:paraId="103E2EA4" w14:textId="645ECA06">
            <w:pPr>
              <w:pStyle w:val="Normal"/>
              <w:jc w:val="center"/>
              <w:rPr>
                <w:rFonts w:ascii="Calibri" w:hAnsi="Calibri" w:eastAsia="Calibri" w:cs="Calibri"/>
                <w:b w:val="0"/>
                <w:bCs w:val="0"/>
                <w:noProof w:val="0"/>
                <w:sz w:val="22"/>
                <w:szCs w:val="22"/>
                <w:lang w:val="de-DE"/>
              </w:rPr>
            </w:pPr>
          </w:p>
        </w:tc>
      </w:tr>
      <w:tr w:rsidR="363EC92D" w:rsidTr="1046188B" w14:paraId="2120C218">
        <w:tc>
          <w:tcPr>
            <w:tcW w:w="3009" w:type="dxa"/>
            <w:tcMar/>
          </w:tcPr>
          <w:p w:rsidR="363EC92D" w:rsidP="363EC92D" w:rsidRDefault="363EC92D" w14:noSpellErr="1" w14:paraId="18F5E165"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3972F4AE"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7C18B89A"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69104452">
        <w:tc>
          <w:tcPr>
            <w:tcW w:w="3009" w:type="dxa"/>
            <w:tcMar/>
          </w:tcPr>
          <w:p w:rsidR="363EC92D" w:rsidP="363EC92D" w:rsidRDefault="363EC92D" w14:paraId="03DFC132" w14:textId="50D224B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4D919309"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3D530C78" w14:textId="10E0DEC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443F90D9">
        <w:tc>
          <w:tcPr>
            <w:tcW w:w="3009" w:type="dxa"/>
            <w:tcMar/>
          </w:tcPr>
          <w:p w:rsidR="363EC92D" w:rsidP="363EC92D" w:rsidRDefault="363EC92D" w14:paraId="69FA0F2B" w14:textId="3CB3A7E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1573C5D2"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715683A5" w14:textId="4DAED18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1F24279C" w14:textId="21ADA70F">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40A3D2EE">
        <w:tc>
          <w:tcPr>
            <w:tcW w:w="3009" w:type="dxa"/>
            <w:tcMar/>
          </w:tcPr>
          <w:p w:rsidR="363EC92D" w:rsidP="363EC92D" w:rsidRDefault="363EC92D" w14:paraId="5A38BC6E"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noSpellErr="1" w14:paraId="0AB9FD8D" w14:textId="748E9DB2">
            <w:pPr>
              <w:pStyle w:val="Normal"/>
              <w:jc w:val="center"/>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Zufriedenheit</w:t>
            </w:r>
          </w:p>
        </w:tc>
        <w:tc>
          <w:tcPr>
            <w:tcW w:w="3009" w:type="dxa"/>
            <w:tcMar/>
          </w:tcPr>
          <w:p w:rsidR="363EC92D" w:rsidP="363EC92D" w:rsidRDefault="363EC92D" w14:paraId="15F3C47C" w14:textId="645ECA06">
            <w:pPr>
              <w:pStyle w:val="Normal"/>
              <w:rPr>
                <w:rFonts w:ascii="Calibri" w:hAnsi="Calibri" w:eastAsia="Calibri" w:cs="Calibri"/>
                <w:b w:val="0"/>
                <w:bCs w:val="0"/>
                <w:noProof w:val="0"/>
                <w:sz w:val="22"/>
                <w:szCs w:val="22"/>
                <w:lang w:val="de-DE"/>
              </w:rPr>
            </w:pPr>
          </w:p>
        </w:tc>
      </w:tr>
      <w:tr w:rsidR="363EC92D" w:rsidTr="363EC92D" w14:paraId="0232706D">
        <w:tc>
          <w:tcPr>
            <w:tcW w:w="3009" w:type="dxa"/>
            <w:tcMar/>
          </w:tcPr>
          <w:p w:rsidR="363EC92D" w:rsidP="363EC92D" w:rsidRDefault="363EC92D" w14:noSpellErr="1" w14:paraId="6AF12039"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3674599B"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49C7F6B9"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78DAA00F">
        <w:tc>
          <w:tcPr>
            <w:tcW w:w="3009" w:type="dxa"/>
            <w:tcMar/>
          </w:tcPr>
          <w:p w:rsidR="363EC92D" w:rsidP="363EC92D" w:rsidRDefault="363EC92D" w14:paraId="19B0E861" w14:textId="19CA751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3009" w:type="dxa"/>
            <w:tcMar/>
          </w:tcPr>
          <w:p w:rsidR="363EC92D" w:rsidP="363EC92D" w:rsidRDefault="363EC92D" w14:noSpellErr="1" w14:paraId="450CB9C2" w14:textId="2577A9B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3009" w:type="dxa"/>
            <w:tcMar/>
          </w:tcPr>
          <w:p w:rsidR="363EC92D" w:rsidP="363EC92D" w:rsidRDefault="363EC92D" w14:paraId="7A85483C" w14:textId="43AF331E">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6</w:t>
            </w:r>
          </w:p>
        </w:tc>
      </w:tr>
      <w:tr w:rsidR="363EC92D" w:rsidTr="363EC92D" w14:paraId="59153025">
        <w:tc>
          <w:tcPr>
            <w:tcW w:w="3009" w:type="dxa"/>
            <w:tcMar/>
          </w:tcPr>
          <w:p w:rsidR="363EC92D" w:rsidP="363EC92D" w:rsidRDefault="363EC92D" w14:paraId="0CF3814F" w14:textId="1D730235">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33BCDB41" w14:textId="21495A0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3009" w:type="dxa"/>
            <w:tcMar/>
          </w:tcPr>
          <w:p w:rsidR="363EC92D" w:rsidP="363EC92D" w:rsidRDefault="363EC92D" w14:paraId="2BC4CA76" w14:textId="7C5E602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6</w:t>
            </w:r>
          </w:p>
        </w:tc>
      </w:tr>
    </w:tbl>
    <w:p w:rsidR="363EC92D" w:rsidP="363EC92D" w:rsidRDefault="363EC92D" w14:noSpellErr="1" w14:paraId="2978A971" w14:textId="4EEA53E4">
      <w:pPr>
        <w:pStyle w:val="Normal"/>
        <w:rPr>
          <w:rFonts w:ascii="Calibri" w:hAnsi="Calibri" w:eastAsia="Calibri" w:cs="Calibri"/>
          <w:b w:val="0"/>
          <w:bCs w:val="0"/>
          <w:noProof w:val="0"/>
          <w:sz w:val="22"/>
          <w:szCs w:val="22"/>
          <w:lang w:val="de-DE"/>
        </w:rPr>
      </w:pPr>
    </w:p>
    <w:p w:rsidR="363EC92D" w:rsidP="363EC92D" w:rsidRDefault="363EC92D" w14:paraId="35709D63" w14:textId="1A2903E1">
      <w:pPr>
        <w:pStyle w:val="Normal"/>
        <w:rPr>
          <w:rFonts w:ascii="Calibri" w:hAnsi="Calibri" w:eastAsia="Calibri" w:cs="Calibri"/>
          <w:b w:val="0"/>
          <w:bCs w:val="0"/>
          <w:noProof w:val="0"/>
          <w:sz w:val="22"/>
          <w:szCs w:val="22"/>
          <w:lang w:val="de-DE"/>
        </w:rPr>
      </w:pPr>
    </w:p>
    <w:p w:rsidR="363EC92D" w:rsidP="363EC92D" w:rsidRDefault="363EC92D" w14:noSpellErr="1" w14:paraId="4C16844D" w14:textId="10F09F7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Eintragen von Wünschen zur Schichtplanung</w:t>
      </w:r>
    </w:p>
    <w:p w:rsidR="363EC92D" w:rsidP="363EC92D" w:rsidRDefault="363EC92D" w14:paraId="0A716E94" w14:textId="6ADC83F5">
      <w:pPr>
        <w:pStyle w:val="Normal"/>
        <w:rPr>
          <w:rFonts w:ascii="Calibri" w:hAnsi="Calibri" w:eastAsia="Calibri" w:cs="Calibri"/>
          <w:b w:val="1"/>
          <w:bCs w:val="1"/>
          <w:noProof w:val="0"/>
          <w:sz w:val="22"/>
          <w:szCs w:val="22"/>
          <w:lang w:val="de-DE"/>
        </w:rPr>
      </w:pPr>
      <w:r w:rsidRPr="363EC92D" w:rsidR="363EC92D">
        <w:rPr>
          <w:rFonts w:ascii="Calibri" w:hAnsi="Calibri" w:eastAsia="Calibri" w:cs="Calibri"/>
          <w:b w:val="0"/>
          <w:bCs w:val="0"/>
          <w:noProof w:val="0"/>
          <w:sz w:val="22"/>
          <w:szCs w:val="22"/>
          <w:lang w:val="de-DE"/>
        </w:rPr>
        <w:t xml:space="preserve">Die Mitarbeiter sollen die Möglichkeit haben Wünsche zur Dienstplanung an das System mitzuteilen, welche dann von diesem bei der Dienstplanerstellung </w:t>
      </w:r>
      <w:r w:rsidRPr="363EC92D" w:rsidR="363EC92D">
        <w:rPr>
          <w:rFonts w:ascii="Calibri" w:hAnsi="Calibri" w:eastAsia="Calibri" w:cs="Calibri"/>
          <w:b w:val="0"/>
          <w:bCs w:val="0"/>
          <w:noProof w:val="0"/>
          <w:sz w:val="22"/>
          <w:szCs w:val="22"/>
          <w:lang w:val="de-DE"/>
        </w:rPr>
        <w:t>berücksichtigt</w:t>
      </w:r>
      <w:r w:rsidRPr="363EC92D" w:rsidR="363EC92D">
        <w:rPr>
          <w:rFonts w:ascii="Calibri" w:hAnsi="Calibri" w:eastAsia="Calibri" w:cs="Calibri"/>
          <w:b w:val="0"/>
          <w:bCs w:val="0"/>
          <w:noProof w:val="0"/>
          <w:sz w:val="22"/>
          <w:szCs w:val="22"/>
          <w:lang w:val="de-DE"/>
        </w:rPr>
        <w:t xml:space="preserve"> werden sollen. Auch hier ist eine hoher </w:t>
      </w:r>
      <w:proofErr w:type="spellStart"/>
      <w:r w:rsidRPr="363EC92D" w:rsidR="363EC92D">
        <w:rPr>
          <w:rFonts w:ascii="Calibri" w:hAnsi="Calibri" w:eastAsia="Calibri" w:cs="Calibri"/>
          <w:b w:val="0"/>
          <w:bCs w:val="0"/>
          <w:noProof w:val="0"/>
          <w:sz w:val="22"/>
          <w:szCs w:val="22"/>
          <w:lang w:val="de-DE"/>
        </w:rPr>
        <w:t>Ease</w:t>
      </w:r>
      <w:proofErr w:type="spellEnd"/>
      <w:r w:rsidRPr="363EC92D" w:rsidR="363EC92D">
        <w:rPr>
          <w:rFonts w:ascii="Calibri" w:hAnsi="Calibri" w:eastAsia="Calibri" w:cs="Calibri"/>
          <w:b w:val="0"/>
          <w:bCs w:val="0"/>
          <w:noProof w:val="0"/>
          <w:sz w:val="22"/>
          <w:szCs w:val="22"/>
          <w:lang w:val="de-DE"/>
        </w:rPr>
        <w:t>-</w:t>
      </w:r>
      <w:proofErr w:type="spellStart"/>
      <w:r w:rsidRPr="363EC92D" w:rsidR="363EC92D">
        <w:rPr>
          <w:rFonts w:ascii="Calibri" w:hAnsi="Calibri" w:eastAsia="Calibri" w:cs="Calibri"/>
          <w:b w:val="0"/>
          <w:bCs w:val="0"/>
          <w:noProof w:val="0"/>
          <w:sz w:val="22"/>
          <w:szCs w:val="22"/>
          <w:lang w:val="de-DE"/>
        </w:rPr>
        <w:t>of</w:t>
      </w:r>
      <w:proofErr w:type="spellEnd"/>
      <w:r w:rsidRPr="363EC92D" w:rsidR="363EC92D">
        <w:rPr>
          <w:rFonts w:ascii="Calibri" w:hAnsi="Calibri" w:eastAsia="Calibri" w:cs="Calibri"/>
          <w:b w:val="0"/>
          <w:bCs w:val="0"/>
          <w:noProof w:val="0"/>
          <w:sz w:val="22"/>
          <w:szCs w:val="22"/>
          <w:lang w:val="de-DE"/>
        </w:rPr>
        <w:t xml:space="preserve">-Use zu verzeichnen und </w:t>
      </w:r>
      <w:r w:rsidRPr="363EC92D" w:rsidR="363EC92D">
        <w:rPr>
          <w:rFonts w:ascii="Calibri" w:hAnsi="Calibri" w:eastAsia="Calibri" w:cs="Calibri"/>
          <w:b w:val="0"/>
          <w:bCs w:val="0"/>
          <w:noProof w:val="0"/>
          <w:sz w:val="22"/>
          <w:szCs w:val="22"/>
          <w:lang w:val="de-DE"/>
        </w:rPr>
        <w:t>dementsprechend</w:t>
      </w:r>
      <w:r w:rsidRPr="363EC92D" w:rsidR="363EC92D">
        <w:rPr>
          <w:rFonts w:ascii="Calibri" w:hAnsi="Calibri" w:eastAsia="Calibri" w:cs="Calibri"/>
          <w:b w:val="0"/>
          <w:bCs w:val="0"/>
          <w:noProof w:val="0"/>
          <w:sz w:val="22"/>
          <w:szCs w:val="22"/>
          <w:lang w:val="de-DE"/>
        </w:rPr>
        <w:t xml:space="preserve"> zu priorisieren. Da der Dienstplan aber auch so erstellt wird, ist die Priorität etwas geringer.</w:t>
      </w:r>
    </w:p>
    <w:p w:rsidR="363EC92D" w:rsidP="363EC92D" w:rsidRDefault="363EC92D" w14:paraId="3047478F" w14:textId="63327A02">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005"/>
        <w:gridCol w:w="3075"/>
      </w:tblGrid>
      <w:tr w:rsidR="363EC92D" w:rsidTr="363EC92D" w14:paraId="20368E0F">
        <w:tc>
          <w:tcPr>
            <w:tcW w:w="1005" w:type="dxa"/>
            <w:tcMar/>
          </w:tcPr>
          <w:p w:rsidR="363EC92D" w:rsidP="363EC92D" w:rsidRDefault="363EC92D" w14:noSpellErr="1" w14:paraId="53494C9D" w14:textId="72371A5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 Nr.:</w:t>
            </w:r>
          </w:p>
        </w:tc>
        <w:tc>
          <w:tcPr>
            <w:tcW w:w="3075" w:type="dxa"/>
            <w:tcMar/>
          </w:tcPr>
          <w:p w:rsidR="363EC92D" w:rsidP="363EC92D" w:rsidRDefault="363EC92D" w14:paraId="14FABC70" w14:textId="10A5996F">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4</w:t>
            </w:r>
          </w:p>
        </w:tc>
      </w:tr>
      <w:tr w:rsidR="363EC92D" w:rsidTr="363EC92D" w14:paraId="2F588C6E">
        <w:tc>
          <w:tcPr>
            <w:tcW w:w="1005" w:type="dxa"/>
            <w:tcMar/>
          </w:tcPr>
          <w:p w:rsidR="363EC92D" w:rsidP="363EC92D" w:rsidRDefault="363EC92D" w14:noSpellErr="1" w14:paraId="6EF78BCC" w14:textId="40DF9FE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Titel:</w:t>
            </w:r>
          </w:p>
        </w:tc>
        <w:tc>
          <w:tcPr>
            <w:tcW w:w="3075" w:type="dxa"/>
            <w:tcMar/>
          </w:tcPr>
          <w:p w:rsidR="363EC92D" w:rsidP="363EC92D" w:rsidRDefault="363EC92D" w14:noSpellErr="1" w14:paraId="36EB564F" w14:textId="17BCDC3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Eintragen von Wünschen zur Schichtplanung</w:t>
            </w:r>
          </w:p>
        </w:tc>
      </w:tr>
    </w:tbl>
    <w:p w:rsidR="363EC92D" w:rsidP="363EC92D" w:rsidRDefault="363EC92D" w14:noSpellErr="1" w14:paraId="01507053" w14:textId="015382CE">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4561DCFA">
        <w:tc>
          <w:tcPr>
            <w:tcW w:w="1590" w:type="dxa"/>
            <w:tcMar/>
          </w:tcPr>
          <w:p w:rsidR="363EC92D" w:rsidP="363EC92D" w:rsidRDefault="363EC92D" w14:noSpellErr="1" w14:paraId="51EC9578" w14:textId="01304846">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Definition</w:t>
            </w:r>
          </w:p>
        </w:tc>
        <w:tc>
          <w:tcPr>
            <w:tcW w:w="4485" w:type="dxa"/>
            <w:tcMar/>
          </w:tcPr>
          <w:p w:rsidR="363EC92D" w:rsidP="363EC92D" w:rsidRDefault="363EC92D" w14:paraId="0968BCE7" w14:textId="239F4F12">
            <w:pPr>
              <w:pStyle w:val="Normal"/>
              <w:rPr>
                <w:rFonts w:ascii="Calibri" w:hAnsi="Calibri" w:eastAsia="Calibri" w:cs="Calibri"/>
                <w:b w:val="0"/>
                <w:bCs w:val="0"/>
                <w:noProof w:val="0"/>
                <w:sz w:val="22"/>
                <w:szCs w:val="22"/>
                <w:lang w:val="de-DE"/>
              </w:rPr>
            </w:pPr>
          </w:p>
        </w:tc>
      </w:tr>
      <w:tr w:rsidR="363EC92D" w:rsidTr="363EC92D" w14:paraId="6FE357EA">
        <w:tc>
          <w:tcPr>
            <w:tcW w:w="1590" w:type="dxa"/>
            <w:tcMar/>
          </w:tcPr>
          <w:p w:rsidR="363EC92D" w:rsidP="363EC92D" w:rsidRDefault="363EC92D" w14:noSpellErr="1" w14:paraId="12EC3996" w14:textId="25F0D751">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4485" w:type="dxa"/>
            <w:tcMar/>
          </w:tcPr>
          <w:p w:rsidR="363EC92D" w:rsidP="363EC92D" w:rsidRDefault="363EC92D" w14:noSpellErr="1" w14:paraId="41876DEB" w14:textId="1F671F1D">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Nach drei Versuchen</w:t>
            </w:r>
          </w:p>
        </w:tc>
      </w:tr>
      <w:tr w:rsidR="363EC92D" w:rsidTr="363EC92D" w14:paraId="31216E9B">
        <w:tc>
          <w:tcPr>
            <w:tcW w:w="1590" w:type="dxa"/>
            <w:tcMar/>
          </w:tcPr>
          <w:p w:rsidR="363EC92D" w:rsidP="363EC92D" w:rsidRDefault="363EC92D" w14:noSpellErr="1" w14:paraId="05690B08" w14:textId="1E29C41E">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4485" w:type="dxa"/>
            <w:tcMar/>
          </w:tcPr>
          <w:p w:rsidR="363EC92D" w:rsidP="363EC92D" w:rsidRDefault="363EC92D" w14:noSpellErr="1" w14:paraId="4CD51001" w14:textId="42DE77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Die ersten drei Versuche</w:t>
            </w:r>
          </w:p>
        </w:tc>
      </w:tr>
      <w:tr w:rsidR="363EC92D" w:rsidTr="363EC92D" w14:paraId="1B49A2B2">
        <w:tc>
          <w:tcPr>
            <w:tcW w:w="1590" w:type="dxa"/>
            <w:tcMar/>
          </w:tcPr>
          <w:p w:rsidR="363EC92D" w:rsidP="363EC92D" w:rsidRDefault="363EC92D" w14:noSpellErr="1" w14:paraId="42D5D7B8" w14:textId="3F6E02BD">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 xml:space="preserve">Zufriedenheit </w:t>
            </w:r>
          </w:p>
        </w:tc>
        <w:tc>
          <w:tcPr>
            <w:tcW w:w="4485" w:type="dxa"/>
            <w:tcMar/>
          </w:tcPr>
          <w:p w:rsidR="363EC92D" w:rsidP="363EC92D" w:rsidRDefault="363EC92D" w14:noSpellErr="1" w14:paraId="55725AB4" w14:textId="248F660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r w:rsidRPr="363EC92D" w:rsidR="363EC92D">
              <w:rPr>
                <w:rFonts w:ascii="Calibri" w:hAnsi="Calibri" w:eastAsia="Calibri" w:cs="Calibri"/>
                <w:b w:val="0"/>
                <w:bCs w:val="0"/>
                <w:noProof w:val="0"/>
                <w:sz w:val="22"/>
                <w:szCs w:val="22"/>
                <w:lang w:val="de-DE"/>
              </w:rPr>
              <w:t>7</w:t>
            </w:r>
            <w:r w:rsidRPr="363EC92D" w:rsidR="363EC92D">
              <w:rPr>
                <w:rFonts w:ascii="Calibri" w:hAnsi="Calibri" w:eastAsia="Calibri" w:cs="Calibri"/>
                <w:b w:val="0"/>
                <w:bCs w:val="0"/>
                <w:noProof w:val="0"/>
                <w:sz w:val="22"/>
                <w:szCs w:val="22"/>
                <w:lang w:val="de-DE"/>
              </w:rPr>
              <w:t xml:space="preserve"> (Unzufrieden – Zufrieden)</w:t>
            </w:r>
          </w:p>
        </w:tc>
      </w:tr>
    </w:tbl>
    <w:p w:rsidR="363EC92D" w:rsidP="363EC92D" w:rsidRDefault="363EC92D" w14:paraId="4057D195" w14:textId="66B62000">
      <w:pPr>
        <w:pStyle w:val="Normal"/>
        <w:rPr>
          <w:rFonts w:ascii="Calibri" w:hAnsi="Calibri" w:eastAsia="Calibri" w:cs="Calibri"/>
          <w:b w:val="0"/>
          <w:bCs w:val="0"/>
          <w:noProof w:val="0"/>
          <w:sz w:val="22"/>
          <w:szCs w:val="22"/>
          <w:lang w:val="de-DE"/>
        </w:rPr>
      </w:pPr>
    </w:p>
    <w:tbl>
      <w:tblPr>
        <w:tblStyle w:val="TableGrid"/>
        <w:tblW w:w="0" w:type="auto"/>
        <w:tblInd w:w="0" w:type="dxa"/>
        <w:tblLayout w:type="fixed"/>
        <w:tblLook w:val="06A0" w:firstRow="1" w:lastRow="0" w:firstColumn="1" w:lastColumn="0" w:noHBand="1" w:noVBand="1"/>
      </w:tblPr>
      <w:tblGrid>
        <w:gridCol w:w="1590"/>
        <w:gridCol w:w="4485"/>
      </w:tblGrid>
      <w:tr w:rsidR="363EC92D" w:rsidTr="363EC92D" w14:paraId="770BD338">
        <w:tc>
          <w:tcPr>
            <w:tcW w:w="1590" w:type="dxa"/>
            <w:tcMar/>
          </w:tcPr>
          <w:p w:rsidR="363EC92D" w:rsidP="363EC92D" w:rsidRDefault="363EC92D" w14:noSpellErr="1" w14:paraId="55100E94" w14:textId="7C43561C">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1"/>
                <w:bCs w:val="1"/>
                <w:noProof w:val="0"/>
                <w:sz w:val="22"/>
                <w:szCs w:val="22"/>
                <w:lang w:val="de-DE"/>
              </w:rPr>
              <w:t>Priorität</w:t>
            </w:r>
          </w:p>
        </w:tc>
        <w:tc>
          <w:tcPr>
            <w:tcW w:w="4485" w:type="dxa"/>
            <w:tcMar/>
          </w:tcPr>
          <w:p w:rsidR="363EC92D" w:rsidP="363EC92D" w:rsidRDefault="363EC92D" w14:paraId="45B4A538" w14:textId="6EC2187F">
            <w:pPr>
              <w:pStyle w:val="Normal"/>
              <w:rPr>
                <w:rFonts w:ascii="Calibri" w:hAnsi="Calibri" w:eastAsia="Calibri" w:cs="Calibri"/>
                <w:b w:val="0"/>
                <w:bCs w:val="0"/>
                <w:noProof w:val="0"/>
                <w:sz w:val="22"/>
                <w:szCs w:val="22"/>
                <w:lang w:val="de-DE"/>
              </w:rPr>
            </w:pPr>
          </w:p>
        </w:tc>
      </w:tr>
      <w:tr w:rsidR="363EC92D" w:rsidTr="363EC92D" w14:paraId="60240EA6">
        <w:tc>
          <w:tcPr>
            <w:tcW w:w="1590" w:type="dxa"/>
            <w:tcMar/>
          </w:tcPr>
          <w:p w:rsidR="363EC92D" w:rsidP="363EC92D" w:rsidRDefault="363EC92D" w14:paraId="5BAE2384" w14:textId="16F24C78">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c>
          <w:tcPr>
            <w:tcW w:w="4485" w:type="dxa"/>
            <w:tcMar/>
          </w:tcPr>
          <w:p w:rsidR="363EC92D" w:rsidP="363EC92D" w:rsidRDefault="363EC92D" w14:noSpellErr="1" w14:paraId="309B4147" w14:textId="22E93D3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dringend</w:t>
            </w:r>
          </w:p>
        </w:tc>
      </w:tr>
      <w:tr w:rsidR="363EC92D" w:rsidTr="363EC92D" w14:paraId="11C1E07B">
        <w:tc>
          <w:tcPr>
            <w:tcW w:w="1590" w:type="dxa"/>
            <w:tcMar/>
          </w:tcPr>
          <w:p w:rsidR="363EC92D" w:rsidP="363EC92D" w:rsidRDefault="363EC92D" w14:paraId="10B931A6" w14:textId="1BBC074A">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4485" w:type="dxa"/>
            <w:tcMar/>
          </w:tcPr>
          <w:p w:rsidR="363EC92D" w:rsidP="363EC92D" w:rsidRDefault="363EC92D" w14:noSpellErr="1" w14:paraId="4E9D17AA" w14:textId="73F17871">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wünschend</w:t>
            </w:r>
          </w:p>
        </w:tc>
      </w:tr>
      <w:tr w:rsidR="363EC92D" w:rsidTr="363EC92D" w14:paraId="2D574941">
        <w:tc>
          <w:tcPr>
            <w:tcW w:w="1590" w:type="dxa"/>
            <w:tcMar/>
          </w:tcPr>
          <w:p w:rsidR="363EC92D" w:rsidP="363EC92D" w:rsidRDefault="363EC92D" w14:paraId="12D320AB" w14:textId="6F1DE8B2">
            <w:pPr>
              <w:pStyle w:val="Normal"/>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3</w:t>
            </w:r>
          </w:p>
        </w:tc>
        <w:tc>
          <w:tcPr>
            <w:tcW w:w="4485" w:type="dxa"/>
            <w:tcMar/>
          </w:tcPr>
          <w:p w:rsidR="363EC92D" w:rsidP="363EC92D" w:rsidRDefault="363EC92D" w14:noSpellErr="1" w14:paraId="6AD05BDD" w14:textId="3AF7270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unrelevant</w:t>
            </w:r>
          </w:p>
        </w:tc>
      </w:tr>
    </w:tbl>
    <w:p w:rsidR="363EC92D" w:rsidP="363EC92D" w:rsidRDefault="363EC92D" w14:paraId="102AC188" w14:textId="4CF4814B">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26213CE1">
        <w:tc>
          <w:tcPr>
            <w:tcW w:w="3009" w:type="dxa"/>
            <w:tcMar/>
          </w:tcPr>
          <w:p w:rsidR="363EC92D" w:rsidP="363EC92D" w:rsidRDefault="363EC92D" w14:paraId="5151B7DD"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23C8467F" w14:textId="7FD90C7D">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-Learning</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(Novize)</w:t>
            </w:r>
          </w:p>
        </w:tc>
        <w:tc>
          <w:tcPr>
            <w:tcW w:w="3009" w:type="dxa"/>
            <w:tcMar/>
          </w:tcPr>
          <w:p w:rsidR="363EC92D" w:rsidP="363EC92D" w:rsidRDefault="363EC92D" w14:paraId="003A2E23" w14:textId="645ECA06">
            <w:pPr>
              <w:pStyle w:val="Normal"/>
              <w:rPr>
                <w:rFonts w:ascii="Calibri" w:hAnsi="Calibri" w:eastAsia="Calibri" w:cs="Calibri"/>
                <w:b w:val="0"/>
                <w:bCs w:val="0"/>
                <w:noProof w:val="0"/>
                <w:sz w:val="22"/>
                <w:szCs w:val="22"/>
                <w:lang w:val="de-DE"/>
              </w:rPr>
            </w:pPr>
          </w:p>
        </w:tc>
      </w:tr>
      <w:tr w:rsidR="363EC92D" w:rsidTr="1046188B" w14:paraId="16385EDA">
        <w:tc>
          <w:tcPr>
            <w:tcW w:w="3009" w:type="dxa"/>
            <w:tcMar/>
          </w:tcPr>
          <w:p w:rsidR="363EC92D" w:rsidP="363EC92D" w:rsidRDefault="363EC92D" w14:noSpellErr="1" w14:paraId="737C9351"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0A757304"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70D416BF"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70A5CC71">
        <w:tc>
          <w:tcPr>
            <w:tcW w:w="3009" w:type="dxa"/>
            <w:tcMar/>
          </w:tcPr>
          <w:p w:rsidR="363EC92D" w:rsidP="363EC92D" w:rsidRDefault="363EC92D" w14:paraId="2199A0E6" w14:textId="08341337">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085268F4"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371E52F7" w14:textId="265FACBA">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149CB90A">
        <w:tc>
          <w:tcPr>
            <w:tcW w:w="3009" w:type="dxa"/>
            <w:tcMar/>
          </w:tcPr>
          <w:p w:rsidR="363EC92D" w:rsidP="363EC92D" w:rsidRDefault="363EC92D" w14:paraId="4EBC1EA6" w14:textId="065927E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11FF0CA9" w14:textId="5216F8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Versuch</w:t>
            </w:r>
          </w:p>
        </w:tc>
        <w:tc>
          <w:tcPr>
            <w:tcW w:w="3009" w:type="dxa"/>
            <w:tcMar/>
          </w:tcPr>
          <w:p w:rsidR="363EC92D" w:rsidP="363EC92D" w:rsidRDefault="363EC92D" w14:paraId="40A2E5DA" w14:textId="342AFC0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r w:rsidR="363EC92D" w:rsidTr="1046188B" w14:paraId="58747EDB">
        <w:tc>
          <w:tcPr>
            <w:tcW w:w="3009" w:type="dxa"/>
            <w:tcMar/>
          </w:tcPr>
          <w:p w:rsidR="363EC92D" w:rsidP="363EC92D" w:rsidRDefault="363EC92D" w14:paraId="2CCD6251" w14:textId="00C0609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25F5372D"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24723FBD" w14:textId="583BA46C">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1</w:t>
            </w:r>
          </w:p>
        </w:tc>
      </w:tr>
    </w:tbl>
    <w:p w:rsidR="363EC92D" w:rsidP="363EC92D" w:rsidRDefault="363EC92D" w14:paraId="2304EFD0" w14:textId="0D3D5754">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1046188B" w14:paraId="15507D7C">
        <w:tc>
          <w:tcPr>
            <w:tcW w:w="3009" w:type="dxa"/>
            <w:tcMar/>
          </w:tcPr>
          <w:p w:rsidR="363EC92D" w:rsidP="363EC92D" w:rsidRDefault="363EC92D" w14:paraId="56CE3738" w14:textId="7D51E245">
            <w:pPr>
              <w:pStyle w:val="Normal"/>
              <w:rPr>
                <w:rFonts w:ascii="Calibri" w:hAnsi="Calibri" w:eastAsia="Calibri" w:cs="Calibri"/>
                <w:b w:val="0"/>
                <w:bCs w:val="0"/>
                <w:noProof w:val="0"/>
                <w:sz w:val="22"/>
                <w:szCs w:val="22"/>
                <w:lang w:val="de-DE"/>
              </w:rPr>
            </w:pPr>
          </w:p>
        </w:tc>
        <w:tc>
          <w:tcPr>
            <w:tcW w:w="3009" w:type="dxa"/>
            <w:tcMar/>
          </w:tcPr>
          <w:p w:rsidR="363EC92D" w:rsidP="1046188B" w:rsidRDefault="363EC92D" w14:paraId="3A5C5ADB" w14:textId="63A463BA">
            <w:pPr>
              <w:pStyle w:val="Normal"/>
              <w:jc w:val="center"/>
              <w:rPr>
                <w:rFonts w:ascii="Calibri" w:hAnsi="Calibri" w:eastAsia="Calibri" w:cs="Calibri"/>
                <w:b w:val="0"/>
                <w:bCs w:val="0"/>
                <w:noProof w:val="0"/>
                <w:sz w:val="22"/>
                <w:szCs w:val="22"/>
                <w:lang w:val="de-DE"/>
              </w:rPr>
            </w:pPr>
            <w:proofErr w:type="spellStart"/>
            <w:r w:rsidRPr="1046188B" w:rsidR="1046188B">
              <w:rPr>
                <w:rFonts w:ascii="Calibri" w:hAnsi="Calibri" w:eastAsia="Calibri" w:cs="Calibri"/>
                <w:b w:val="1"/>
                <w:bCs w:val="1"/>
                <w:noProof w:val="0"/>
                <w:sz w:val="22"/>
                <w:szCs w:val="22"/>
                <w:lang w:val="de-DE"/>
              </w:rPr>
              <w:t>Ease</w:t>
            </w:r>
            <w:proofErr w:type="spellEnd"/>
            <w:r w:rsidRPr="1046188B" w:rsidR="1046188B">
              <w:rPr>
                <w:rFonts w:ascii="Calibri" w:hAnsi="Calibri" w:eastAsia="Calibri" w:cs="Calibri"/>
                <w:b w:val="1"/>
                <w:bCs w:val="1"/>
                <w:noProof w:val="0"/>
                <w:sz w:val="22"/>
                <w:szCs w:val="22"/>
                <w:lang w:val="de-DE"/>
              </w:rPr>
              <w:t>-</w:t>
            </w:r>
            <w:proofErr w:type="spellStart"/>
            <w:r w:rsidRPr="1046188B" w:rsidR="1046188B">
              <w:rPr>
                <w:rFonts w:ascii="Calibri" w:hAnsi="Calibri" w:eastAsia="Calibri" w:cs="Calibri"/>
                <w:b w:val="1"/>
                <w:bCs w:val="1"/>
                <w:noProof w:val="0"/>
                <w:sz w:val="22"/>
                <w:szCs w:val="22"/>
                <w:lang w:val="de-DE"/>
              </w:rPr>
              <w:t>of</w:t>
            </w:r>
            <w:proofErr w:type="spellEnd"/>
            <w:r w:rsidRPr="1046188B" w:rsidR="1046188B">
              <w:rPr>
                <w:rFonts w:ascii="Calibri" w:hAnsi="Calibri" w:eastAsia="Calibri" w:cs="Calibri"/>
                <w:b w:val="1"/>
                <w:bCs w:val="1"/>
                <w:noProof w:val="0"/>
                <w:sz w:val="22"/>
                <w:szCs w:val="22"/>
                <w:lang w:val="de-DE"/>
              </w:rPr>
              <w:t>-Use</w:t>
            </w:r>
            <w:r w:rsidRPr="1046188B" w:rsidR="1046188B">
              <w:rPr>
                <w:rFonts w:ascii="Calibri" w:hAnsi="Calibri" w:eastAsia="Calibri" w:cs="Calibri"/>
                <w:b w:val="1"/>
                <w:bCs w:val="1"/>
                <w:noProof w:val="0"/>
                <w:sz w:val="22"/>
                <w:szCs w:val="22"/>
                <w:lang w:val="de-DE"/>
              </w:rPr>
              <w:t xml:space="preserve"> </w:t>
            </w:r>
            <w:r w:rsidRPr="1046188B" w:rsidR="1046188B">
              <w:rPr>
                <w:rFonts w:ascii="Calibri" w:hAnsi="Calibri" w:eastAsia="Calibri" w:cs="Calibri"/>
                <w:b w:val="0"/>
                <w:bCs w:val="0"/>
                <w:noProof w:val="0"/>
                <w:sz w:val="22"/>
                <w:szCs w:val="22"/>
                <w:lang w:val="de-DE"/>
              </w:rPr>
              <w:t>(Experte)</w:t>
            </w:r>
          </w:p>
        </w:tc>
        <w:tc>
          <w:tcPr>
            <w:tcW w:w="3009" w:type="dxa"/>
            <w:tcMar/>
          </w:tcPr>
          <w:p w:rsidR="363EC92D" w:rsidP="363EC92D" w:rsidRDefault="363EC92D" w14:paraId="357AB273" w14:textId="645ECA06">
            <w:pPr>
              <w:pStyle w:val="Normal"/>
              <w:jc w:val="center"/>
              <w:rPr>
                <w:rFonts w:ascii="Calibri" w:hAnsi="Calibri" w:eastAsia="Calibri" w:cs="Calibri"/>
                <w:b w:val="0"/>
                <w:bCs w:val="0"/>
                <w:noProof w:val="0"/>
                <w:sz w:val="22"/>
                <w:szCs w:val="22"/>
                <w:lang w:val="de-DE"/>
              </w:rPr>
            </w:pPr>
          </w:p>
        </w:tc>
      </w:tr>
      <w:tr w:rsidR="363EC92D" w:rsidTr="1046188B" w14:paraId="16128AA7">
        <w:tc>
          <w:tcPr>
            <w:tcW w:w="3009" w:type="dxa"/>
            <w:tcMar/>
          </w:tcPr>
          <w:p w:rsidR="363EC92D" w:rsidP="363EC92D" w:rsidRDefault="363EC92D" w14:noSpellErr="1" w14:paraId="6A4EC2C1"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2AA53F75"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6D2C6950"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1046188B" w14:paraId="5F18DA3B">
        <w:tc>
          <w:tcPr>
            <w:tcW w:w="3009" w:type="dxa"/>
            <w:tcMar/>
          </w:tcPr>
          <w:p w:rsidR="363EC92D" w:rsidP="363EC92D" w:rsidRDefault="363EC92D" w14:paraId="219722AC" w14:textId="0E464360">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c>
          <w:tcPr>
            <w:tcW w:w="3009" w:type="dxa"/>
            <w:tcMar/>
          </w:tcPr>
          <w:p w:rsidR="363EC92D" w:rsidP="363EC92D" w:rsidRDefault="363EC92D" w14:noSpellErr="1" w14:paraId="5284571A" w14:textId="44E3DB92">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Zeit</w:t>
            </w:r>
          </w:p>
        </w:tc>
        <w:tc>
          <w:tcPr>
            <w:tcW w:w="3009" w:type="dxa"/>
            <w:tcMar/>
          </w:tcPr>
          <w:p w:rsidR="363EC92D" w:rsidP="363EC92D" w:rsidRDefault="363EC92D" w14:paraId="7E8CF099" w14:textId="2A60C0C6">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w:t>
            </w:r>
          </w:p>
        </w:tc>
      </w:tr>
      <w:tr w:rsidR="363EC92D" w:rsidTr="1046188B" w14:paraId="0EA888C6">
        <w:tc>
          <w:tcPr>
            <w:tcW w:w="3009" w:type="dxa"/>
            <w:tcMar/>
          </w:tcPr>
          <w:p w:rsidR="363EC92D" w:rsidP="363EC92D" w:rsidRDefault="363EC92D" w14:paraId="36A7D441" w14:textId="506005D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7D770E9F" w14:textId="5542160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Fehler</w:t>
            </w:r>
          </w:p>
        </w:tc>
        <w:tc>
          <w:tcPr>
            <w:tcW w:w="3009" w:type="dxa"/>
            <w:tcMar/>
          </w:tcPr>
          <w:p w:rsidR="363EC92D" w:rsidP="363EC92D" w:rsidRDefault="363EC92D" w14:paraId="756FA947" w14:textId="4CED063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0</w:t>
            </w:r>
          </w:p>
        </w:tc>
      </w:tr>
    </w:tbl>
    <w:p w:rsidR="363EC92D" w:rsidP="363EC92D" w:rsidRDefault="363EC92D" w14:paraId="6323C581" w14:textId="21ADA70F">
      <w:pPr>
        <w:pStyle w:val="Normal"/>
        <w:rPr>
          <w:rFonts w:ascii="Calibri" w:hAnsi="Calibri" w:eastAsia="Calibri" w:cs="Calibri"/>
          <w:b w:val="0"/>
          <w:bCs w:val="0"/>
          <w:noProof w:val="0"/>
          <w:sz w:val="22"/>
          <w:szCs w:val="22"/>
          <w:lang w:val="de-DE"/>
        </w:rPr>
      </w:pPr>
    </w:p>
    <w:tbl>
      <w:tblPr>
        <w:tblStyle w:val="TableGrid"/>
        <w:tblW w:w="0" w:type="auto"/>
        <w:jc w:val="center"/>
        <w:tblInd w:w="0" w:type="dxa"/>
        <w:tblLayout w:type="fixed"/>
        <w:tblLook w:val="06A0" w:firstRow="1" w:lastRow="0" w:firstColumn="1" w:lastColumn="0" w:noHBand="1" w:noVBand="1"/>
      </w:tblPr>
      <w:tblGrid>
        <w:gridCol w:w="3009"/>
        <w:gridCol w:w="3009"/>
        <w:gridCol w:w="3009"/>
      </w:tblGrid>
      <w:tr w:rsidR="363EC92D" w:rsidTr="363EC92D" w14:paraId="604BB0CB">
        <w:tc>
          <w:tcPr>
            <w:tcW w:w="3009" w:type="dxa"/>
            <w:tcMar/>
          </w:tcPr>
          <w:p w:rsidR="363EC92D" w:rsidP="363EC92D" w:rsidRDefault="363EC92D" w14:paraId="2BE504E5" w14:textId="7D51E245">
            <w:pPr>
              <w:pStyle w:val="Normal"/>
              <w:rPr>
                <w:rFonts w:ascii="Calibri" w:hAnsi="Calibri" w:eastAsia="Calibri" w:cs="Calibri"/>
                <w:b w:val="0"/>
                <w:bCs w:val="0"/>
                <w:noProof w:val="0"/>
                <w:sz w:val="22"/>
                <w:szCs w:val="22"/>
                <w:lang w:val="de-DE"/>
              </w:rPr>
            </w:pPr>
          </w:p>
        </w:tc>
        <w:tc>
          <w:tcPr>
            <w:tcW w:w="3009" w:type="dxa"/>
            <w:tcMar/>
          </w:tcPr>
          <w:p w:rsidR="363EC92D" w:rsidP="363EC92D" w:rsidRDefault="363EC92D" w14:noSpellErr="1" w14:paraId="0D5C783F" w14:textId="748E9DB2">
            <w:pPr>
              <w:pStyle w:val="Normal"/>
              <w:jc w:val="center"/>
              <w:rPr>
                <w:rFonts w:ascii="Calibri" w:hAnsi="Calibri" w:eastAsia="Calibri" w:cs="Calibri"/>
                <w:b w:val="1"/>
                <w:bCs w:val="1"/>
                <w:noProof w:val="0"/>
                <w:sz w:val="22"/>
                <w:szCs w:val="22"/>
                <w:lang w:val="de-DE"/>
              </w:rPr>
            </w:pPr>
            <w:r w:rsidRPr="363EC92D" w:rsidR="363EC92D">
              <w:rPr>
                <w:rFonts w:ascii="Calibri" w:hAnsi="Calibri" w:eastAsia="Calibri" w:cs="Calibri"/>
                <w:b w:val="1"/>
                <w:bCs w:val="1"/>
                <w:noProof w:val="0"/>
                <w:sz w:val="22"/>
                <w:szCs w:val="22"/>
                <w:lang w:val="de-DE"/>
              </w:rPr>
              <w:t>Zufriedenheit</w:t>
            </w:r>
          </w:p>
        </w:tc>
        <w:tc>
          <w:tcPr>
            <w:tcW w:w="3009" w:type="dxa"/>
            <w:tcMar/>
          </w:tcPr>
          <w:p w:rsidR="363EC92D" w:rsidP="363EC92D" w:rsidRDefault="363EC92D" w14:paraId="67D091E1" w14:textId="645ECA06">
            <w:pPr>
              <w:pStyle w:val="Normal"/>
              <w:rPr>
                <w:rFonts w:ascii="Calibri" w:hAnsi="Calibri" w:eastAsia="Calibri" w:cs="Calibri"/>
                <w:b w:val="0"/>
                <w:bCs w:val="0"/>
                <w:noProof w:val="0"/>
                <w:sz w:val="22"/>
                <w:szCs w:val="22"/>
                <w:lang w:val="de-DE"/>
              </w:rPr>
            </w:pPr>
          </w:p>
        </w:tc>
      </w:tr>
      <w:tr w:rsidR="363EC92D" w:rsidTr="363EC92D" w14:paraId="57D0AE62">
        <w:tc>
          <w:tcPr>
            <w:tcW w:w="3009" w:type="dxa"/>
            <w:tcMar/>
          </w:tcPr>
          <w:p w:rsidR="363EC92D" w:rsidP="363EC92D" w:rsidRDefault="363EC92D" w14:noSpellErr="1" w14:paraId="4222AEE5" w14:textId="69A4402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Priorität</w:t>
            </w:r>
          </w:p>
        </w:tc>
        <w:tc>
          <w:tcPr>
            <w:tcW w:w="3009" w:type="dxa"/>
            <w:tcMar/>
          </w:tcPr>
          <w:p w:rsidR="363EC92D" w:rsidP="363EC92D" w:rsidRDefault="363EC92D" w14:noSpellErr="1" w14:paraId="5ACB164D" w14:textId="0EC5804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Kategorie</w:t>
            </w:r>
          </w:p>
        </w:tc>
        <w:tc>
          <w:tcPr>
            <w:tcW w:w="3009" w:type="dxa"/>
            <w:tcMar/>
          </w:tcPr>
          <w:p w:rsidR="363EC92D" w:rsidP="363EC92D" w:rsidRDefault="363EC92D" w14:noSpellErr="1" w14:paraId="2E20F772" w14:textId="7A668233">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Ziel</w:t>
            </w:r>
          </w:p>
        </w:tc>
      </w:tr>
      <w:tr w:rsidR="363EC92D" w:rsidTr="363EC92D" w14:paraId="3B6010FF">
        <w:tc>
          <w:tcPr>
            <w:tcW w:w="3009" w:type="dxa"/>
            <w:tcMar/>
          </w:tcPr>
          <w:p w:rsidR="363EC92D" w:rsidP="363EC92D" w:rsidRDefault="363EC92D" w14:paraId="53B20C48" w14:textId="1F9D08F8">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6C376B6E" w14:textId="2577A9B4">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Experte</w:t>
            </w:r>
          </w:p>
        </w:tc>
        <w:tc>
          <w:tcPr>
            <w:tcW w:w="3009" w:type="dxa"/>
            <w:tcMar/>
          </w:tcPr>
          <w:p w:rsidR="363EC92D" w:rsidP="363EC92D" w:rsidRDefault="363EC92D" w14:paraId="1C8C3A59" w14:textId="1FC774A9">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5</w:t>
            </w:r>
          </w:p>
        </w:tc>
      </w:tr>
      <w:tr w:rsidR="363EC92D" w:rsidTr="363EC92D" w14:paraId="3F072969">
        <w:tc>
          <w:tcPr>
            <w:tcW w:w="3009" w:type="dxa"/>
            <w:tcMar/>
          </w:tcPr>
          <w:p w:rsidR="363EC92D" w:rsidP="363EC92D" w:rsidRDefault="363EC92D" w14:paraId="2E070AAB" w14:textId="4D29095F">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2</w:t>
            </w:r>
          </w:p>
        </w:tc>
        <w:tc>
          <w:tcPr>
            <w:tcW w:w="3009" w:type="dxa"/>
            <w:tcMar/>
          </w:tcPr>
          <w:p w:rsidR="363EC92D" w:rsidP="363EC92D" w:rsidRDefault="363EC92D" w14:noSpellErr="1" w14:paraId="0C6C332A" w14:textId="21495A0B">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Novize</w:t>
            </w:r>
          </w:p>
        </w:tc>
        <w:tc>
          <w:tcPr>
            <w:tcW w:w="3009" w:type="dxa"/>
            <w:tcMar/>
          </w:tcPr>
          <w:p w:rsidR="363EC92D" w:rsidP="363EC92D" w:rsidRDefault="363EC92D" w14:paraId="07327867" w14:textId="0D6782E5">
            <w:pPr>
              <w:pStyle w:val="Normal"/>
              <w:jc w:val="center"/>
              <w:rPr>
                <w:rFonts w:ascii="Calibri" w:hAnsi="Calibri" w:eastAsia="Calibri" w:cs="Calibri"/>
                <w:b w:val="0"/>
                <w:bCs w:val="0"/>
                <w:noProof w:val="0"/>
                <w:sz w:val="22"/>
                <w:szCs w:val="22"/>
                <w:lang w:val="de-DE"/>
              </w:rPr>
            </w:pPr>
            <w:r w:rsidRPr="363EC92D" w:rsidR="363EC92D">
              <w:rPr>
                <w:rFonts w:ascii="Calibri" w:hAnsi="Calibri" w:eastAsia="Calibri" w:cs="Calibri"/>
                <w:b w:val="0"/>
                <w:bCs w:val="0"/>
                <w:noProof w:val="0"/>
                <w:sz w:val="22"/>
                <w:szCs w:val="22"/>
                <w:lang w:val="de-DE"/>
              </w:rPr>
              <w:t>5</w:t>
            </w:r>
          </w:p>
        </w:tc>
      </w:tr>
    </w:tbl>
    <w:p w:rsidR="363EC92D" w:rsidP="363EC92D" w:rsidRDefault="363EC92D" w14:paraId="01FDAF62" w14:textId="3F201CE4">
      <w:pPr>
        <w:pStyle w:val="Normal"/>
        <w:rPr>
          <w:rFonts w:ascii="Calibri" w:hAnsi="Calibri" w:eastAsia="Calibri" w:cs="Calibri"/>
          <w:b w:val="0"/>
          <w:bCs w:val="0"/>
          <w:noProof w:val="0"/>
          <w:sz w:val="22"/>
          <w:szCs w:val="22"/>
          <w:lang w:val="de-DE"/>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98753F4"/>
  <w15:docId w15:val="{24364960-cb19-4fc5-a4bf-96ab3f58c22d}"/>
  <w:rsids>
    <w:rsidRoot w:val="698753F4"/>
    <w:rsid w:val="1046188B"/>
    <w:rsid w:val="363EC92D"/>
    <w:rsid w:val="698753F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4eaa66ac6b840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2018-12-03T14:29:36.1949731Z</dcterms:created>
  <dcterms:modified xsi:type="dcterms:W3CDTF">2018-12-04T11:54:09.2504823Z</dcterms:modified>
  <dc:creator>Marco Schröder</dc:creator>
  <lastModifiedBy>Marco Schröder</lastModifiedBy>
</coreProperties>
</file>