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CC8E47" w14:textId="4AB8C507" w:rsidR="005579E0" w:rsidRDefault="005579E0" w:rsidP="00770BE0">
      <w:pPr>
        <w:pStyle w:val="Heading1"/>
      </w:pPr>
      <w:r>
        <w:t>Northwestern Round 7</w:t>
      </w:r>
    </w:p>
    <w:p w14:paraId="68115647" w14:textId="3B78290B" w:rsidR="00770BE0" w:rsidRDefault="00770BE0" w:rsidP="00770BE0">
      <w:pPr>
        <w:pStyle w:val="Heading1"/>
      </w:pPr>
      <w:r>
        <w:lastRenderedPageBreak/>
        <w:t>1NC</w:t>
      </w:r>
    </w:p>
    <w:p w14:paraId="786CF3C5" w14:textId="1C049859" w:rsidR="00C9410D" w:rsidRDefault="00C9410D" w:rsidP="00C9410D">
      <w:pPr>
        <w:pStyle w:val="Heading2"/>
      </w:pPr>
      <w:r>
        <w:lastRenderedPageBreak/>
        <w:t>OFF</w:t>
      </w:r>
    </w:p>
    <w:p w14:paraId="65F9C8C8" w14:textId="786FE9E5" w:rsidR="00770BE0" w:rsidRDefault="00770BE0" w:rsidP="00770BE0">
      <w:pPr>
        <w:pStyle w:val="Heading3"/>
      </w:pPr>
      <w:r>
        <w:lastRenderedPageBreak/>
        <w:t>T-Subsets---1NC</w:t>
      </w:r>
    </w:p>
    <w:p w14:paraId="3A988F07" w14:textId="77777777" w:rsidR="00770BE0" w:rsidRDefault="00770BE0" w:rsidP="00770BE0">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09B3C860" w14:textId="77777777" w:rsidR="00770BE0" w:rsidRPr="009B6FCD" w:rsidRDefault="00770BE0" w:rsidP="00770BE0">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511AD3A1" w14:textId="77777777" w:rsidR="00770BE0" w:rsidRPr="009B4248" w:rsidRDefault="00770BE0" w:rsidP="00770BE0">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B62B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B62B7">
        <w:rPr>
          <w:rStyle w:val="StyleUnderline"/>
          <w:highlight w:val="cyan"/>
        </w:rPr>
        <w:t xml:space="preserve">mean </w:t>
      </w:r>
      <w:r w:rsidRPr="007B62B7">
        <w:rPr>
          <w:rStyle w:val="Emphasis"/>
          <w:highlight w:val="cyan"/>
        </w:rPr>
        <w:t>all except</w:t>
      </w:r>
      <w:r w:rsidRPr="007B62B7">
        <w:rPr>
          <w:rStyle w:val="StyleUnderline"/>
          <w:highlight w:val="cyan"/>
        </w:rPr>
        <w:t xml:space="preserve"> a </w:t>
      </w:r>
      <w:r w:rsidRPr="007B62B7">
        <w:rPr>
          <w:sz w:val="16"/>
          <w:highlight w:val="cyan"/>
        </w:rPr>
        <w:t>"</w:t>
      </w:r>
      <w:r w:rsidRPr="007B62B7">
        <w:rPr>
          <w:rStyle w:val="Emphasis"/>
          <w:highlight w:val="cyan"/>
        </w:rPr>
        <w:t>negligible</w:t>
      </w:r>
      <w:r w:rsidRPr="007B62B7">
        <w:rPr>
          <w:sz w:val="16"/>
          <w:highlight w:val="cyan"/>
        </w:rPr>
        <w:t xml:space="preserve"> </w:t>
      </w:r>
      <w:r w:rsidRPr="007B62B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B62B7">
        <w:rPr>
          <w:rStyle w:val="StyleUnderline"/>
          <w:highlight w:val="cyan"/>
        </w:rPr>
        <w:t>Supreme Court</w:t>
      </w:r>
      <w:r w:rsidRPr="007008E7">
        <w:rPr>
          <w:sz w:val="16"/>
        </w:rPr>
        <w:t xml:space="preserve"> in Handy &amp; Harman v. Burnet, 284 U.S. 136 (1931), </w:t>
      </w:r>
      <w:r w:rsidRPr="007B62B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B62B7">
        <w:rPr>
          <w:rStyle w:val="StyleUnderline"/>
          <w:highlight w:val="cyan"/>
        </w:rPr>
        <w:t>must be given</w:t>
      </w:r>
      <w:r w:rsidRPr="007008E7">
        <w:rPr>
          <w:rStyle w:val="StyleUnderline"/>
        </w:rPr>
        <w:t xml:space="preserve"> the</w:t>
      </w:r>
      <w:r w:rsidRPr="007008E7">
        <w:rPr>
          <w:sz w:val="16"/>
        </w:rPr>
        <w:t xml:space="preserve">ir </w:t>
      </w:r>
      <w:r w:rsidRPr="007B62B7">
        <w:rPr>
          <w:rStyle w:val="StyleUnderline"/>
          <w:highlight w:val="cyan"/>
        </w:rPr>
        <w:t xml:space="preserve">ordinary meaning of </w:t>
      </w:r>
      <w:r w:rsidRPr="007B62B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B62B7">
        <w:rPr>
          <w:rStyle w:val="StyleUnderline"/>
          <w:highlight w:val="cyan"/>
        </w:rPr>
        <w:t>73-percent</w:t>
      </w:r>
      <w:r w:rsidRPr="007008E7">
        <w:rPr>
          <w:sz w:val="16"/>
        </w:rPr>
        <w:t xml:space="preserve"> payment in the instant case </w:t>
      </w:r>
      <w:r w:rsidRPr="007B62B7">
        <w:rPr>
          <w:rStyle w:val="Emphasis"/>
          <w:highlight w:val="cyan"/>
        </w:rPr>
        <w:t>did not</w:t>
      </w:r>
      <w:r w:rsidRPr="007B62B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0D35AFA4" w14:textId="77777777" w:rsidR="00770BE0" w:rsidRPr="00B06343" w:rsidRDefault="00770BE0" w:rsidP="00770BE0"/>
    <w:p w14:paraId="5F9FEC7C" w14:textId="77777777" w:rsidR="00770BE0" w:rsidRDefault="00770BE0" w:rsidP="00770BE0">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12DBE3F3" w14:textId="77777777" w:rsidR="00770BE0" w:rsidRPr="007B62B7" w:rsidRDefault="00770BE0" w:rsidP="00770BE0">
      <w:pPr>
        <w:pStyle w:val="Heading3"/>
        <w:rPr>
          <w:rStyle w:val="StyleUnderline"/>
          <w:highlight w:val="cyan"/>
        </w:rPr>
      </w:pPr>
      <w:r>
        <w:lastRenderedPageBreak/>
        <w:t>Cap K---1NC</w:t>
      </w:r>
    </w:p>
    <w:p w14:paraId="18C4A876" w14:textId="77777777" w:rsidR="00770BE0" w:rsidRPr="007B62B7" w:rsidRDefault="00770BE0" w:rsidP="00770BE0">
      <w:pPr>
        <w:pStyle w:val="Heading4"/>
        <w:rPr>
          <w:rStyle w:val="StyleUnderline"/>
          <w:highlight w:val="cyan"/>
        </w:rPr>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4B7F7FC6" w14:textId="77777777" w:rsidR="00770BE0" w:rsidRPr="007B62B7" w:rsidRDefault="00770BE0" w:rsidP="00770BE0">
      <w:pPr>
        <w:rPr>
          <w:rStyle w:val="StyleUnderline"/>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75559EA7" w14:textId="77777777" w:rsidR="00770BE0" w:rsidRPr="007B62B7" w:rsidRDefault="00770BE0" w:rsidP="00770BE0">
      <w:pPr>
        <w:rPr>
          <w:rStyle w:val="StyleUnderline"/>
          <w:highlight w:val="cyan"/>
        </w:rPr>
      </w:pPr>
      <w:r w:rsidRPr="00C238EC">
        <w:rPr>
          <w:sz w:val="16"/>
        </w:rPr>
        <w:t xml:space="preserve">As just discussed, legal form theorists consider </w:t>
      </w:r>
      <w:r w:rsidRPr="007B62B7">
        <w:rPr>
          <w:rStyle w:val="StyleUnderline"/>
          <w:highlight w:val="cyan"/>
        </w:rPr>
        <w:t xml:space="preserve">labour </w:t>
      </w:r>
      <w:r w:rsidRPr="00382F93">
        <w:rPr>
          <w:rStyle w:val="StyleUnderline"/>
        </w:rPr>
        <w:t>law</w:t>
      </w:r>
      <w:r w:rsidRPr="00C238EC">
        <w:rPr>
          <w:rStyle w:val="StyleUnderline"/>
        </w:rPr>
        <w:t xml:space="preserve"> to be</w:t>
      </w:r>
      <w:r w:rsidRPr="00C238EC">
        <w:rPr>
          <w:sz w:val="16"/>
        </w:rPr>
        <w:t xml:space="preserve"> ‘</w:t>
      </w:r>
      <w:r w:rsidRPr="007B62B7">
        <w:rPr>
          <w:rStyle w:val="Emphasis"/>
          <w:sz w:val="30"/>
          <w:szCs w:val="30"/>
          <w:highlight w:val="cyan"/>
        </w:rPr>
        <w:t>capitalist law</w:t>
      </w:r>
      <w:r w:rsidRPr="00C238EC">
        <w:rPr>
          <w:sz w:val="16"/>
        </w:rPr>
        <w:t xml:space="preserve">’ </w:t>
      </w:r>
      <w:r w:rsidRPr="00C238EC">
        <w:rPr>
          <w:rStyle w:val="StyleUnderline"/>
        </w:rPr>
        <w:t xml:space="preserve">in so far as </w:t>
      </w:r>
      <w:r w:rsidRPr="007B62B7">
        <w:rPr>
          <w:rStyle w:val="Emphasis"/>
          <w:highlight w:val="cyan"/>
        </w:rPr>
        <w:t>any improvement</w:t>
      </w:r>
      <w:r w:rsidRPr="007B62B7">
        <w:rPr>
          <w:rStyle w:val="StyleUnderline"/>
          <w:highlight w:val="cyan"/>
        </w:rPr>
        <w:t xml:space="preserve"> in </w:t>
      </w:r>
      <w:r w:rsidRPr="00382F93">
        <w:rPr>
          <w:rStyle w:val="StyleUnderline"/>
        </w:rPr>
        <w:t xml:space="preserve">labour </w:t>
      </w:r>
      <w:r w:rsidRPr="007B62B7">
        <w:rPr>
          <w:rStyle w:val="StyleUnderline"/>
          <w:highlight w:val="cyan"/>
        </w:rPr>
        <w:t xml:space="preserve">rights </w:t>
      </w:r>
      <w:r w:rsidRPr="00382F93">
        <w:rPr>
          <w:rStyle w:val="StyleUnderline"/>
        </w:rPr>
        <w:t xml:space="preserve">is </w:t>
      </w:r>
      <w:r w:rsidRPr="007B62B7">
        <w:rPr>
          <w:rStyle w:val="Emphasis"/>
          <w:highlight w:val="cyan"/>
        </w:rPr>
        <w:t>only possible</w:t>
      </w:r>
      <w:r w:rsidRPr="007B62B7">
        <w:rPr>
          <w:rStyle w:val="StyleUnderline"/>
          <w:highlight w:val="cyan"/>
        </w:rPr>
        <w:t xml:space="preserve"> if it facilitates</w:t>
      </w:r>
      <w:r w:rsidRPr="00C238EC">
        <w:rPr>
          <w:sz w:val="16"/>
        </w:rPr>
        <w:t xml:space="preserve"> the </w:t>
      </w:r>
      <w:r w:rsidRPr="007B62B7">
        <w:rPr>
          <w:rStyle w:val="Emphasis"/>
          <w:highlight w:val="cyan"/>
        </w:rPr>
        <w:t>accumulation of capital</w:t>
      </w:r>
      <w:r w:rsidRPr="007B62B7">
        <w:rPr>
          <w:rStyle w:val="StyleUnderline"/>
          <w:highlight w:val="cyan"/>
        </w:rPr>
        <w:t xml:space="preserve"> </w:t>
      </w:r>
      <w:r w:rsidRPr="00382F93">
        <w:rPr>
          <w:rStyle w:val="StyleUnderline"/>
        </w:rPr>
        <w:t>or prevents exit from capitalism</w:t>
      </w:r>
      <w:r w:rsidRPr="00382F93">
        <w:rPr>
          <w:sz w:val="16"/>
        </w:rPr>
        <w:t xml:space="preserve">.34 </w:t>
      </w:r>
      <w:r w:rsidRPr="00382F93">
        <w:rPr>
          <w:rStyle w:val="StyleUnderline"/>
        </w:rPr>
        <w:t xml:space="preserve">Adams sees labour law as a </w:t>
      </w:r>
      <w:r w:rsidRPr="00382F93">
        <w:rPr>
          <w:rStyle w:val="Emphasis"/>
        </w:rPr>
        <w:t>historical answer</w:t>
      </w:r>
      <w:r w:rsidRPr="00382F93">
        <w:rPr>
          <w:rStyle w:val="StyleUnderline"/>
        </w:rPr>
        <w:t xml:space="preserve"> to the </w:t>
      </w:r>
      <w:r w:rsidRPr="00382F93">
        <w:rPr>
          <w:rStyle w:val="Emphasis"/>
        </w:rPr>
        <w:t>structural contradictions</w:t>
      </w:r>
      <w:r w:rsidRPr="00382F93">
        <w:rPr>
          <w:rStyle w:val="StyleUnderline"/>
        </w:rPr>
        <w:t xml:space="preserve"> of capitalism</w:t>
      </w:r>
      <w:r w:rsidRPr="00382F93">
        <w:rPr>
          <w:sz w:val="16"/>
        </w:rPr>
        <w:t xml:space="preserve">.35 </w:t>
      </w:r>
      <w:r w:rsidRPr="00382F93">
        <w:rPr>
          <w:rStyle w:val="StyleUnderline"/>
        </w:rPr>
        <w:t>Labour law</w:t>
      </w:r>
      <w:r w:rsidRPr="00382F93">
        <w:rPr>
          <w:sz w:val="16"/>
        </w:rPr>
        <w:t xml:space="preserve"> indeed </w:t>
      </w:r>
      <w:r w:rsidRPr="00382F93">
        <w:rPr>
          <w:rStyle w:val="StyleUnderline"/>
        </w:rPr>
        <w:t xml:space="preserve">seeks to enable the </w:t>
      </w:r>
      <w:r w:rsidRPr="00382F93">
        <w:rPr>
          <w:rStyle w:val="Emphasis"/>
        </w:rPr>
        <w:t>normal reproduction</w:t>
      </w:r>
      <w:r w:rsidRPr="00382F93">
        <w:rPr>
          <w:rStyle w:val="StyleUnderline"/>
        </w:rPr>
        <w:t xml:space="preserve"> of labour power</w:t>
      </w:r>
      <w:r w:rsidRPr="00382F93">
        <w:rPr>
          <w:sz w:val="16"/>
        </w:rPr>
        <w:t xml:space="preserve"> and, in turn, to improve working conditions, but</w:t>
      </w:r>
      <w:r w:rsidRPr="00C238EC">
        <w:rPr>
          <w:sz w:val="16"/>
        </w:rPr>
        <w:t xml:space="preserve"> </w:t>
      </w:r>
      <w:r w:rsidRPr="007B62B7">
        <w:rPr>
          <w:rStyle w:val="StyleUnderline"/>
          <w:highlight w:val="cyan"/>
        </w:rPr>
        <w:t xml:space="preserve">for the </w:t>
      </w:r>
      <w:r w:rsidRPr="007B62B7">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7B62B7">
        <w:rPr>
          <w:rStyle w:val="StyleUnderline"/>
          <w:highlight w:val="cyan"/>
        </w:rPr>
        <w:t xml:space="preserve">of </w:t>
      </w:r>
      <w:r w:rsidRPr="007B62B7">
        <w:rPr>
          <w:rStyle w:val="Emphasis"/>
          <w:highlight w:val="cyan"/>
        </w:rPr>
        <w:t>protecting capital</w:t>
      </w:r>
      <w:r w:rsidRPr="00C238EC">
        <w:rPr>
          <w:rStyle w:val="Emphasis"/>
        </w:rPr>
        <w:t xml:space="preserve"> overall</w:t>
      </w:r>
      <w:r w:rsidRPr="00C238EC">
        <w:rPr>
          <w:rStyle w:val="StyleUnderline"/>
        </w:rPr>
        <w:t xml:space="preserve"> </w:t>
      </w:r>
      <w:r w:rsidRPr="007B62B7">
        <w:rPr>
          <w:rStyle w:val="StyleUnderline"/>
          <w:highlight w:val="cyan"/>
        </w:rPr>
        <w:t>against</w:t>
      </w:r>
      <w:r w:rsidRPr="00C238EC">
        <w:rPr>
          <w:rStyle w:val="StyleUnderline"/>
        </w:rPr>
        <w:t xml:space="preserve"> the </w:t>
      </w:r>
      <w:r w:rsidRPr="007B62B7">
        <w:rPr>
          <w:rStyle w:val="Emphasis"/>
          <w:highlight w:val="cyan"/>
        </w:rPr>
        <w:t>self-destructive competition</w:t>
      </w:r>
      <w:r w:rsidRPr="007B62B7">
        <w:rPr>
          <w:rStyle w:val="StyleUnderline"/>
          <w:highlight w:val="cyan"/>
        </w:rPr>
        <w:t xml:space="preserve"> </w:t>
      </w:r>
      <w:r w:rsidRPr="00382F93">
        <w:rPr>
          <w:rStyle w:val="StyleUnderline"/>
        </w:rPr>
        <w:t>of individual capitalists</w:t>
      </w:r>
      <w:r w:rsidRPr="00382F93">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382F93">
        <w:rPr>
          <w:rStyle w:val="StyleUnderline"/>
        </w:rPr>
        <w:t>workers’ rights</w:t>
      </w:r>
      <w:r w:rsidRPr="00382F93">
        <w:rPr>
          <w:sz w:val="16"/>
        </w:rPr>
        <w:t xml:space="preserve"> are framed as part of private law, they </w:t>
      </w:r>
      <w:r w:rsidRPr="00382F93">
        <w:rPr>
          <w:rStyle w:val="StyleUnderline"/>
        </w:rPr>
        <w:t>depend for their enforcement upon</w:t>
      </w:r>
      <w:r w:rsidRPr="00382F93">
        <w:rPr>
          <w:sz w:val="16"/>
        </w:rPr>
        <w:t xml:space="preserve"> the </w:t>
      </w:r>
      <w:r w:rsidRPr="00382F93">
        <w:rPr>
          <w:rStyle w:val="StyleUnderline"/>
        </w:rPr>
        <w:t xml:space="preserve">power of </w:t>
      </w:r>
      <w:r w:rsidRPr="00382F93">
        <w:rPr>
          <w:rStyle w:val="Emphasis"/>
        </w:rPr>
        <w:t xml:space="preserve">state </w:t>
      </w:r>
      <w:r w:rsidRPr="007B62B7">
        <w:rPr>
          <w:rStyle w:val="Emphasis"/>
          <w:highlight w:val="cyan"/>
        </w:rPr>
        <w:t>entities</w:t>
      </w:r>
      <w:r w:rsidRPr="007B62B7">
        <w:rPr>
          <w:rStyle w:val="StyleUnderline"/>
          <w:highlight w:val="cyan"/>
        </w:rPr>
        <w:t xml:space="preserve"> </w:t>
      </w:r>
      <w:r w:rsidRPr="00382F93">
        <w:rPr>
          <w:rStyle w:val="StyleUnderline"/>
        </w:rPr>
        <w:t>which</w:t>
      </w:r>
      <w:r w:rsidRPr="00C238EC">
        <w:rPr>
          <w:sz w:val="16"/>
        </w:rPr>
        <w:t xml:space="preserve">, however, will </w:t>
      </w:r>
      <w:r w:rsidRPr="00C238EC">
        <w:rPr>
          <w:rStyle w:val="Emphasis"/>
        </w:rPr>
        <w:t xml:space="preserve">ultimately </w:t>
      </w:r>
      <w:r w:rsidRPr="007B62B7">
        <w:rPr>
          <w:rStyle w:val="Emphasis"/>
          <w:highlight w:val="cyan"/>
        </w:rPr>
        <w:t>prioritise</w:t>
      </w:r>
      <w:r w:rsidRPr="007B62B7">
        <w:rPr>
          <w:rStyle w:val="StyleUnderline"/>
          <w:highlight w:val="cyan"/>
        </w:rPr>
        <w:t xml:space="preserve"> the </w:t>
      </w:r>
      <w:r w:rsidRPr="007B62B7">
        <w:rPr>
          <w:rStyle w:val="Emphasis"/>
          <w:highlight w:val="cyan"/>
        </w:rPr>
        <w:t>interests of capital</w:t>
      </w:r>
      <w:r w:rsidRPr="00C238EC">
        <w:rPr>
          <w:sz w:val="16"/>
        </w:rPr>
        <w:t>.</w:t>
      </w:r>
    </w:p>
    <w:p w14:paraId="70B450B2" w14:textId="77777777" w:rsidR="00770BE0" w:rsidRPr="007B62B7" w:rsidRDefault="00770BE0" w:rsidP="00770BE0">
      <w:pPr>
        <w:rPr>
          <w:rStyle w:val="StyleUnderline"/>
          <w:highlight w:val="cyan"/>
        </w:rPr>
      </w:pPr>
      <w:r>
        <w:rPr>
          <w:sz w:val="16"/>
        </w:rPr>
        <w:t>&lt;&lt;TEXT CONDENSED NONE OMITTED&gt;&gt;</w:t>
      </w:r>
    </w:p>
    <w:p w14:paraId="5088A962" w14:textId="77777777" w:rsidR="00770BE0" w:rsidRPr="007B62B7" w:rsidRDefault="00770BE0" w:rsidP="00770BE0">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25D70406" w14:textId="77777777" w:rsidR="00770BE0" w:rsidRPr="007B62B7" w:rsidRDefault="00770BE0" w:rsidP="00770BE0">
      <w:pPr>
        <w:rPr>
          <w:rStyle w:val="StyleUnderline"/>
          <w:highlight w:val="cyan"/>
        </w:rPr>
      </w:pPr>
      <w:r>
        <w:rPr>
          <w:sz w:val="16"/>
        </w:rPr>
        <w:t>&lt;&lt;PARAGRAPH BREAKS CONTINUE&gt;&gt;</w:t>
      </w:r>
    </w:p>
    <w:p w14:paraId="44C2117A" w14:textId="77777777" w:rsidR="00770BE0" w:rsidRPr="007B62B7" w:rsidRDefault="00770BE0" w:rsidP="00770BE0">
      <w:pPr>
        <w:rPr>
          <w:rStyle w:val="StyleUnderline"/>
          <w:highlight w:val="cyan"/>
        </w:rPr>
      </w:pPr>
      <w:r w:rsidRPr="00382F93">
        <w:rPr>
          <w:sz w:val="16"/>
        </w:rPr>
        <w:t xml:space="preserve">What then is the issue? </w:t>
      </w:r>
      <w:r w:rsidRPr="00382F93">
        <w:rPr>
          <w:rStyle w:val="StyleUnderline"/>
        </w:rPr>
        <w:t>The problem is</w:t>
      </w:r>
      <w:r w:rsidRPr="00382F93">
        <w:rPr>
          <w:sz w:val="16"/>
        </w:rPr>
        <w:t xml:space="preserve"> that</w:t>
      </w:r>
      <w:r w:rsidRPr="003F6616">
        <w:rPr>
          <w:sz w:val="16"/>
        </w:rPr>
        <w:t xml:space="preserve"> </w:t>
      </w:r>
      <w:r w:rsidRPr="007B62B7">
        <w:rPr>
          <w:rStyle w:val="Emphasis"/>
          <w:highlight w:val="cyan"/>
        </w:rPr>
        <w:t>workers’</w:t>
      </w:r>
      <w:r w:rsidRPr="003F6616">
        <w:rPr>
          <w:rStyle w:val="Emphasis"/>
        </w:rPr>
        <w:t xml:space="preserve"> collective </w:t>
      </w:r>
      <w:r w:rsidRPr="007B62B7">
        <w:rPr>
          <w:rStyle w:val="Emphasis"/>
          <w:highlight w:val="cyan"/>
        </w:rPr>
        <w:t>rights</w:t>
      </w:r>
      <w:r w:rsidRPr="007B62B7">
        <w:rPr>
          <w:rStyle w:val="StyleUnderline"/>
          <w:highlight w:val="cyan"/>
        </w:rPr>
        <w:t xml:space="preserve"> </w:t>
      </w:r>
      <w:r w:rsidRPr="00382F93">
        <w:rPr>
          <w:rStyle w:val="StyleUnderline"/>
        </w:rPr>
        <w:t xml:space="preserve">are based on a definition of the worker derived from their </w:t>
      </w:r>
      <w:r w:rsidRPr="00382F93">
        <w:rPr>
          <w:rStyle w:val="Emphasis"/>
        </w:rPr>
        <w:t>status</w:t>
      </w:r>
      <w:r w:rsidRPr="00382F93">
        <w:rPr>
          <w:sz w:val="16"/>
        </w:rPr>
        <w:t xml:space="preserve"> — that </w:t>
      </w:r>
      <w:r w:rsidRPr="00382F93">
        <w:rPr>
          <w:rStyle w:val="StyleUnderline"/>
        </w:rPr>
        <w:t>someone is a worker insofar as they are a member of a</w:t>
      </w:r>
      <w:r w:rsidRPr="00382F93">
        <w:rPr>
          <w:sz w:val="16"/>
        </w:rPr>
        <w:t xml:space="preserve"> working collective and therefore of a </w:t>
      </w:r>
      <w:r w:rsidRPr="00382F93">
        <w:rPr>
          <w:rStyle w:val="Emphasis"/>
        </w:rPr>
        <w:t>company</w:t>
      </w:r>
      <w:r w:rsidRPr="00382F93">
        <w:rPr>
          <w:sz w:val="16"/>
        </w:rPr>
        <w:t xml:space="preserve">. </w:t>
      </w:r>
      <w:r w:rsidRPr="00382F93">
        <w:rPr>
          <w:rStyle w:val="StyleUnderline"/>
        </w:rPr>
        <w:t xml:space="preserve">A worker is defined </w:t>
      </w:r>
      <w:r w:rsidRPr="00382F93">
        <w:rPr>
          <w:rStyle w:val="Emphasis"/>
        </w:rPr>
        <w:t>a priori</w:t>
      </w:r>
      <w:r w:rsidRPr="003F6616">
        <w:rPr>
          <w:rStyle w:val="StyleUnderline"/>
        </w:rPr>
        <w:t xml:space="preserve"> by </w:t>
      </w:r>
      <w:r w:rsidRPr="007B62B7">
        <w:rPr>
          <w:rStyle w:val="StyleUnderline"/>
          <w:highlight w:val="cyan"/>
        </w:rPr>
        <w:t xml:space="preserve">belonging to an </w:t>
      </w:r>
      <w:r w:rsidRPr="007B62B7">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6425511B" w14:textId="77777777" w:rsidR="00770BE0" w:rsidRPr="007B62B7" w:rsidRDefault="00770BE0" w:rsidP="00770BE0">
      <w:pPr>
        <w:rPr>
          <w:rStyle w:val="StyleUnderline"/>
          <w:highlight w:val="cyan"/>
        </w:rPr>
      </w:pPr>
      <w:r w:rsidRPr="002B5806">
        <w:rPr>
          <w:sz w:val="16"/>
        </w:rPr>
        <w:t xml:space="preserve">According to the legal form critique, while Supiot has resolved the contradiction on paper, his solution is unworkable in practice. </w:t>
      </w:r>
      <w:r w:rsidRPr="007B62B7">
        <w:rPr>
          <w:rStyle w:val="StyleUnderline"/>
          <w:highlight w:val="cyan"/>
        </w:rPr>
        <w:t>The right to</w:t>
      </w:r>
      <w:r w:rsidRPr="002B5806">
        <w:rPr>
          <w:sz w:val="16"/>
        </w:rPr>
        <w:t xml:space="preserve"> collectively </w:t>
      </w:r>
      <w:r w:rsidRPr="007B62B7">
        <w:rPr>
          <w:rStyle w:val="StyleUnderline"/>
          <w:highlight w:val="cyan"/>
        </w:rPr>
        <w:t xml:space="preserve">organise </w:t>
      </w:r>
      <w:r w:rsidRPr="007B62B7">
        <w:rPr>
          <w:rStyle w:val="Emphasis"/>
          <w:highlight w:val="cyan"/>
        </w:rPr>
        <w:t>cannot compensate</w:t>
      </w:r>
      <w:r w:rsidRPr="007B62B7">
        <w:rPr>
          <w:rStyle w:val="StyleUnderline"/>
          <w:highlight w:val="cyan"/>
        </w:rPr>
        <w:t xml:space="preserve"> for workers’ </w:t>
      </w:r>
      <w:r w:rsidRPr="007B62B7">
        <w:rPr>
          <w:rStyle w:val="Emphasis"/>
          <w:highlight w:val="cyan"/>
        </w:rPr>
        <w:t>autonomy</w:t>
      </w:r>
      <w:r w:rsidRPr="00FD3585">
        <w:rPr>
          <w:rStyle w:val="Emphasis"/>
        </w:rPr>
        <w:t xml:space="preserve"> and freedom</w:t>
      </w:r>
      <w:r w:rsidRPr="002B5806">
        <w:rPr>
          <w:rStyle w:val="StyleUnderline"/>
        </w:rPr>
        <w:t xml:space="preserve"> </w:t>
      </w:r>
      <w:r w:rsidRPr="007B62B7">
        <w:rPr>
          <w:rStyle w:val="StyleUnderline"/>
          <w:highlight w:val="cyan"/>
        </w:rPr>
        <w:t xml:space="preserve">lost following their </w:t>
      </w:r>
      <w:r w:rsidRPr="007B62B7">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w:t>
      </w:r>
      <w:r w:rsidRPr="00382F93">
        <w:rPr>
          <w:rStyle w:val="StyleUnderline"/>
        </w:rPr>
        <w:t xml:space="preserve">that arises from belonging to an enterprise </w:t>
      </w:r>
      <w:r w:rsidRPr="00382F93">
        <w:rPr>
          <w:rStyle w:val="Emphasis"/>
        </w:rPr>
        <w:t>organised along capitalist lines</w:t>
      </w:r>
      <w:r w:rsidRPr="00382F93">
        <w:rPr>
          <w:sz w:val="16"/>
        </w:rPr>
        <w:t xml:space="preserve">. As Knox and others observe, this means that </w:t>
      </w:r>
      <w:r w:rsidRPr="00382F93">
        <w:rPr>
          <w:rStyle w:val="StyleUnderline"/>
        </w:rPr>
        <w:t xml:space="preserve">collective organising has </w:t>
      </w:r>
      <w:r w:rsidRPr="00382F93">
        <w:rPr>
          <w:rStyle w:val="Emphasis"/>
        </w:rPr>
        <w:t>inevitably been transformed</w:t>
      </w:r>
      <w:r w:rsidRPr="00382F93">
        <w:rPr>
          <w:rStyle w:val="StyleUnderline"/>
        </w:rPr>
        <w:t xml:space="preserve"> into </w:t>
      </w:r>
      <w:r w:rsidRPr="00382F93">
        <w:rPr>
          <w:rStyle w:val="Emphasis"/>
        </w:rPr>
        <w:t>self-interested</w:t>
      </w:r>
      <w:r w:rsidRPr="00382F93">
        <w:rPr>
          <w:sz w:val="16"/>
        </w:rPr>
        <w:t xml:space="preserve">, </w:t>
      </w:r>
      <w:r w:rsidRPr="00382F93">
        <w:rPr>
          <w:rStyle w:val="StyleUnderline"/>
        </w:rPr>
        <w:t>economic/</w:t>
      </w:r>
      <w:r w:rsidRPr="00382F93">
        <w:rPr>
          <w:rStyle w:val="Emphasis"/>
        </w:rPr>
        <w:t>corporate organisations</w:t>
      </w:r>
      <w:r w:rsidRPr="00382F93">
        <w:rPr>
          <w:sz w:val="16"/>
        </w:rPr>
        <w:t xml:space="preserve">. </w:t>
      </w:r>
      <w:r w:rsidRPr="00382F93">
        <w:rPr>
          <w:rStyle w:val="StyleUnderline"/>
        </w:rPr>
        <w:t>These</w:t>
      </w:r>
      <w:r w:rsidRPr="00382F93">
        <w:rPr>
          <w:sz w:val="16"/>
        </w:rPr>
        <w:t xml:space="preserve"> organisations </w:t>
      </w:r>
      <w:r w:rsidRPr="00382F93">
        <w:rPr>
          <w:rStyle w:val="StyleUnderline"/>
        </w:rPr>
        <w:t xml:space="preserve">reinforce the </w:t>
      </w:r>
      <w:r w:rsidRPr="00382F93">
        <w:rPr>
          <w:rStyle w:val="Emphasis"/>
        </w:rPr>
        <w:t>divisions within the working class</w:t>
      </w:r>
      <w:r w:rsidRPr="00382F93">
        <w:rPr>
          <w:rStyle w:val="StyleUnderline"/>
        </w:rPr>
        <w:t xml:space="preserve"> and the differences between workers</w:t>
      </w:r>
      <w:r w:rsidRPr="00382F93">
        <w:rPr>
          <w:sz w:val="16"/>
        </w:rPr>
        <w:t xml:space="preserve">. To take a contemporary example, they are more </w:t>
      </w:r>
      <w:r w:rsidRPr="00382F93">
        <w:rPr>
          <w:rStyle w:val="StyleUnderline"/>
        </w:rPr>
        <w:t xml:space="preserve">likely to augment the </w:t>
      </w:r>
      <w:r w:rsidRPr="00382F93">
        <w:rPr>
          <w:rStyle w:val="StyleUnderline"/>
        </w:rPr>
        <w:lastRenderedPageBreak/>
        <w:t xml:space="preserve">effects of the </w:t>
      </w:r>
      <w:r w:rsidRPr="00382F93">
        <w:rPr>
          <w:rStyle w:val="Emphasis"/>
        </w:rPr>
        <w:t>current economic restructuring</w:t>
      </w:r>
      <w:r w:rsidRPr="00382F93">
        <w:rPr>
          <w:sz w:val="16"/>
        </w:rPr>
        <w:t xml:space="preserve">, </w:t>
      </w:r>
      <w:r w:rsidRPr="00382F93">
        <w:rPr>
          <w:rStyle w:val="StyleUnderline"/>
        </w:rPr>
        <w:t>which</w:t>
      </w:r>
      <w:r w:rsidRPr="00382F93">
        <w:rPr>
          <w:sz w:val="16"/>
        </w:rPr>
        <w:t xml:space="preserve"> has managed to </w:t>
      </w:r>
      <w:r w:rsidRPr="00382F93">
        <w:rPr>
          <w:rStyle w:val="StyleUnderline"/>
        </w:rPr>
        <w:t xml:space="preserve">break down the unity of workers </w:t>
      </w:r>
      <w:r w:rsidRPr="007B62B7">
        <w:rPr>
          <w:rStyle w:val="StyleUnderline"/>
          <w:highlight w:val="cyan"/>
        </w:rPr>
        <w:t xml:space="preserve">through </w:t>
      </w:r>
      <w:r w:rsidRPr="007B62B7">
        <w:rPr>
          <w:rStyle w:val="Emphasis"/>
          <w:highlight w:val="cyan"/>
        </w:rPr>
        <w:t>global production</w:t>
      </w:r>
      <w:r w:rsidRPr="002B5806">
        <w:rPr>
          <w:rStyle w:val="Emphasis"/>
        </w:rPr>
        <w:t xml:space="preserve"> chains</w:t>
      </w:r>
      <w:r w:rsidRPr="002B5806">
        <w:rPr>
          <w:sz w:val="16"/>
        </w:rPr>
        <w:t xml:space="preserve">, </w:t>
      </w:r>
      <w:r w:rsidRPr="007B62B7">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7B62B7">
        <w:rPr>
          <w:rStyle w:val="Emphasis"/>
          <w:highlight w:val="cyan"/>
        </w:rPr>
        <w:t>intermediaries</w:t>
      </w:r>
      <w:r w:rsidRPr="002B5806">
        <w:rPr>
          <w:sz w:val="16"/>
        </w:rPr>
        <w:t xml:space="preserve"> on one hand, and a multitude of new legal forms of work on the other. </w:t>
      </w:r>
    </w:p>
    <w:p w14:paraId="06A56635" w14:textId="77777777" w:rsidR="00770BE0" w:rsidRPr="007B62B7" w:rsidRDefault="00770BE0" w:rsidP="00770BE0">
      <w:pPr>
        <w:rPr>
          <w:rStyle w:val="StyleUnderline"/>
          <w:highlight w:val="cyan"/>
        </w:rPr>
      </w:pPr>
    </w:p>
    <w:p w14:paraId="124EBA3A" w14:textId="77777777" w:rsidR="00770BE0" w:rsidRPr="007B62B7" w:rsidRDefault="00770BE0" w:rsidP="00770BE0">
      <w:pPr>
        <w:pStyle w:val="Heading4"/>
        <w:rPr>
          <w:rStyle w:val="StyleUnderline"/>
          <w:highlight w:val="cyan"/>
        </w:rPr>
      </w:pPr>
      <w:r>
        <w:t xml:space="preserve">Capitalism’s </w:t>
      </w:r>
      <w:r w:rsidRPr="00F25A25">
        <w:rPr>
          <w:u w:val="single"/>
        </w:rPr>
        <w:t>unsustainable</w:t>
      </w:r>
      <w:r>
        <w:t xml:space="preserve"> and causes </w:t>
      </w:r>
      <w:r w:rsidRPr="009B1ED5">
        <w:rPr>
          <w:u w:val="single"/>
        </w:rPr>
        <w:t>extinction</w:t>
      </w:r>
      <w:r>
        <w:t>.</w:t>
      </w:r>
    </w:p>
    <w:p w14:paraId="714AF4AC" w14:textId="77777777" w:rsidR="00770BE0" w:rsidRPr="007B62B7" w:rsidRDefault="00770BE0" w:rsidP="00770BE0">
      <w:pPr>
        <w:rPr>
          <w:rStyle w:val="StyleUnderline"/>
          <w:highlight w:val="cyan"/>
        </w:rPr>
      </w:pPr>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63994DC3" w14:textId="77777777" w:rsidR="00770BE0" w:rsidRPr="007B62B7" w:rsidRDefault="00770BE0" w:rsidP="00770BE0">
      <w:pPr>
        <w:rPr>
          <w:rStyle w:val="StyleUnderline"/>
          <w:highlight w:val="cyan"/>
        </w:rPr>
      </w:pPr>
      <w:r w:rsidRPr="0076713D">
        <w:rPr>
          <w:sz w:val="16"/>
        </w:rPr>
        <w:t>Technological Innovation: A Double-Edged Sword</w:t>
      </w:r>
    </w:p>
    <w:p w14:paraId="0B49259C" w14:textId="77777777" w:rsidR="00770BE0" w:rsidRPr="007B62B7" w:rsidRDefault="00770BE0" w:rsidP="00770BE0">
      <w:pPr>
        <w:rPr>
          <w:rStyle w:val="StyleUnderline"/>
          <w:highlight w:val="cyan"/>
        </w:rPr>
      </w:pPr>
      <w:r w:rsidRPr="0076713D">
        <w:rPr>
          <w:sz w:val="16"/>
        </w:rPr>
        <w:t xml:space="preserve">Technological </w:t>
      </w:r>
      <w:r w:rsidRPr="007B62B7">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7B62B7">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7B62B7">
        <w:rPr>
          <w:rStyle w:val="Emphasis"/>
          <w:highlight w:val="cyan"/>
        </w:rPr>
        <w:t>defo</w:t>
      </w:r>
      <w:r w:rsidRPr="008850B2">
        <w:rPr>
          <w:rStyle w:val="StyleUnderline"/>
        </w:rPr>
        <w:t xml:space="preserve">restation, air </w:t>
      </w:r>
      <w:r w:rsidRPr="007B62B7">
        <w:rPr>
          <w:rStyle w:val="Emphasis"/>
          <w:highlight w:val="cyan"/>
        </w:rPr>
        <w:t>pollution</w:t>
      </w:r>
      <w:r w:rsidRPr="007B62B7">
        <w:rPr>
          <w:rStyle w:val="StyleUnderline"/>
          <w:highlight w:val="cyan"/>
        </w:rPr>
        <w:t>, and</w:t>
      </w:r>
      <w:r w:rsidRPr="008850B2">
        <w:rPr>
          <w:rStyle w:val="StyleUnderline"/>
        </w:rPr>
        <w:t xml:space="preserve"> the emission of </w:t>
      </w:r>
      <w:r w:rsidRPr="007B62B7">
        <w:rPr>
          <w:rStyle w:val="Emphasis"/>
          <w:highlight w:val="cyan"/>
        </w:rPr>
        <w:t>g</w:t>
      </w:r>
      <w:r w:rsidRPr="008850B2">
        <w:rPr>
          <w:rStyle w:val="StyleUnderline"/>
        </w:rPr>
        <w:t>reen</w:t>
      </w:r>
      <w:r w:rsidRPr="007B62B7">
        <w:rPr>
          <w:rStyle w:val="Emphasis"/>
          <w:highlight w:val="cyan"/>
        </w:rPr>
        <w:t>h</w:t>
      </w:r>
      <w:r w:rsidRPr="008850B2">
        <w:rPr>
          <w:rStyle w:val="StyleUnderline"/>
        </w:rPr>
        <w:t xml:space="preserve">ouse </w:t>
      </w:r>
      <w:r w:rsidRPr="007B62B7">
        <w:rPr>
          <w:rStyle w:val="Emphasis"/>
          <w:highlight w:val="cyan"/>
        </w:rPr>
        <w:t>g</w:t>
      </w:r>
      <w:r w:rsidRPr="008850B2">
        <w:rPr>
          <w:rStyle w:val="StyleUnderline"/>
        </w:rPr>
        <w:t>ase</w:t>
      </w:r>
      <w:r w:rsidRPr="007B62B7">
        <w:rPr>
          <w:rStyle w:val="Emphasis"/>
          <w:highlight w:val="cyan"/>
        </w:rPr>
        <w:t>s</w:t>
      </w:r>
      <w:r w:rsidRPr="008850B2">
        <w:rPr>
          <w:rStyle w:val="StyleUnderline"/>
        </w:rPr>
        <w:t xml:space="preserve">. These environmental impacts have now </w:t>
      </w:r>
      <w:r w:rsidRPr="007B62B7">
        <w:rPr>
          <w:rStyle w:val="StyleUnderline"/>
          <w:highlight w:val="cyan"/>
        </w:rPr>
        <w:t>culminated in</w:t>
      </w:r>
      <w:r w:rsidRPr="008850B2">
        <w:rPr>
          <w:rStyle w:val="StyleUnderline"/>
        </w:rPr>
        <w:t xml:space="preserve"> the global </w:t>
      </w:r>
      <w:r w:rsidRPr="008850B2">
        <w:rPr>
          <w:rStyle w:val="Emphasis"/>
        </w:rPr>
        <w:t xml:space="preserve">climate </w:t>
      </w:r>
      <w:r w:rsidRPr="007B62B7">
        <w:rPr>
          <w:rStyle w:val="Emphasis"/>
          <w:highlight w:val="cyan"/>
        </w:rPr>
        <w:t>crisis</w:t>
      </w:r>
      <w:r w:rsidRPr="0076713D">
        <w:rPr>
          <w:sz w:val="16"/>
        </w:rPr>
        <w:t xml:space="preserve">, which </w:t>
      </w:r>
      <w:r w:rsidRPr="008850B2">
        <w:rPr>
          <w:rStyle w:val="StyleUnderline"/>
        </w:rPr>
        <w:t xml:space="preserve">poses </w:t>
      </w:r>
      <w:r w:rsidRPr="007B62B7">
        <w:rPr>
          <w:rStyle w:val="StyleUnderline"/>
          <w:highlight w:val="cyan"/>
        </w:rPr>
        <w:t xml:space="preserve">an </w:t>
      </w:r>
      <w:r w:rsidRPr="007B62B7">
        <w:rPr>
          <w:rStyle w:val="Emphasis"/>
          <w:szCs w:val="24"/>
          <w:highlight w:val="cyan"/>
        </w:rPr>
        <w:t>existential threat</w:t>
      </w:r>
      <w:r w:rsidRPr="0076713D">
        <w:rPr>
          <w:sz w:val="16"/>
        </w:rPr>
        <w:t xml:space="preserve"> to humanity.</w:t>
      </w:r>
    </w:p>
    <w:p w14:paraId="10347724" w14:textId="77777777" w:rsidR="00770BE0" w:rsidRPr="007B62B7" w:rsidRDefault="00770BE0" w:rsidP="00770BE0">
      <w:pPr>
        <w:rPr>
          <w:rStyle w:val="StyleUnderline"/>
          <w:highlight w:val="cyan"/>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7B62B7">
        <w:rPr>
          <w:rStyle w:val="Emphasis"/>
          <w:highlight w:val="cyan"/>
        </w:rPr>
        <w:t>gene</w:t>
      </w:r>
      <w:r w:rsidRPr="008850B2">
        <w:rPr>
          <w:rStyle w:val="StyleUnderline"/>
        </w:rPr>
        <w:t xml:space="preserve">-editing </w:t>
      </w:r>
      <w:r w:rsidRPr="007B62B7">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7B62B7">
        <w:rPr>
          <w:rStyle w:val="StyleUnderline"/>
          <w:highlight w:val="cyan"/>
        </w:rPr>
        <w:t>exacerbating</w:t>
      </w:r>
      <w:r w:rsidRPr="008850B2">
        <w:rPr>
          <w:rStyle w:val="StyleUnderline"/>
        </w:rPr>
        <w:t xml:space="preserve"> social </w:t>
      </w:r>
      <w:r w:rsidRPr="007B62B7">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47CB4CA9" w14:textId="77777777" w:rsidR="00770BE0" w:rsidRPr="007B62B7" w:rsidRDefault="00770BE0" w:rsidP="00770BE0">
      <w:pPr>
        <w:rPr>
          <w:rStyle w:val="StyleUnderline"/>
          <w:highlight w:val="cyan"/>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7B62B7">
        <w:rPr>
          <w:rStyle w:val="Emphasis"/>
          <w:highlight w:val="cyan"/>
        </w:rPr>
        <w:t>emissions</w:t>
      </w:r>
      <w:r w:rsidRPr="00A67B15">
        <w:rPr>
          <w:rStyle w:val="StyleUnderline"/>
        </w:rPr>
        <w:t xml:space="preserve"> have </w:t>
      </w:r>
      <w:r w:rsidRPr="007B62B7">
        <w:rPr>
          <w:rStyle w:val="StyleUnderline"/>
          <w:highlight w:val="cyan"/>
        </w:rPr>
        <w:t>increased</w:t>
      </w:r>
      <w:r w:rsidRPr="0076713D">
        <w:rPr>
          <w:sz w:val="16"/>
        </w:rPr>
        <w:t xml:space="preserve"> by about </w:t>
      </w:r>
      <w:r w:rsidRPr="007B62B7">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5D48CC27" w14:textId="77777777" w:rsidR="00770BE0" w:rsidRPr="007B62B7" w:rsidRDefault="00770BE0" w:rsidP="00770BE0">
      <w:pPr>
        <w:rPr>
          <w:rStyle w:val="StyleUnderline"/>
          <w:highlight w:val="cyan"/>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7B62B7">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7B62B7">
        <w:rPr>
          <w:rStyle w:val="StyleUnderline"/>
          <w:highlight w:val="cyan"/>
        </w:rPr>
        <w:t xml:space="preserve">spreading </w:t>
      </w:r>
      <w:r w:rsidRPr="007B62B7">
        <w:rPr>
          <w:rStyle w:val="Emphasis"/>
          <w:highlight w:val="cyan"/>
        </w:rPr>
        <w:t>misinfo</w:t>
      </w:r>
      <w:r w:rsidRPr="00A67B15">
        <w:rPr>
          <w:rStyle w:val="StyleUnderline"/>
        </w:rPr>
        <w:t xml:space="preserve">rmation, </w:t>
      </w:r>
      <w:r w:rsidRPr="007B62B7">
        <w:rPr>
          <w:rStyle w:val="StyleUnderline"/>
          <w:highlight w:val="cyan"/>
        </w:rPr>
        <w:t>fostering</w:t>
      </w:r>
      <w:r w:rsidRPr="00A67B15">
        <w:rPr>
          <w:rStyle w:val="StyleUnderline"/>
        </w:rPr>
        <w:t xml:space="preserve"> </w:t>
      </w:r>
      <w:r w:rsidRPr="00A67B15">
        <w:rPr>
          <w:rStyle w:val="Emphasis"/>
        </w:rPr>
        <w:t xml:space="preserve">political </w:t>
      </w:r>
      <w:r w:rsidRPr="007B62B7">
        <w:rPr>
          <w:rStyle w:val="Emphasis"/>
          <w:highlight w:val="cyan"/>
        </w:rPr>
        <w:t>polarization</w:t>
      </w:r>
      <w:r w:rsidRPr="0076713D">
        <w:rPr>
          <w:sz w:val="16"/>
        </w:rPr>
        <w:t xml:space="preserve">, and contributing to mental health issues, particularly among younger users.Footnote32 The unprecedented </w:t>
      </w:r>
      <w:r w:rsidRPr="0076713D">
        <w:rPr>
          <w:sz w:val="16"/>
        </w:rPr>
        <w:lastRenderedPageBreak/>
        <w:t>flow of information has also raised concerns about privacy, as tech companies collect vast amounts of personal data, leading to new ethical and regulatory challenges.</w:t>
      </w:r>
    </w:p>
    <w:p w14:paraId="4CCCEF6D" w14:textId="77777777" w:rsidR="00770BE0" w:rsidRPr="007B62B7" w:rsidRDefault="00770BE0" w:rsidP="00770BE0">
      <w:pPr>
        <w:rPr>
          <w:rStyle w:val="StyleUnderline"/>
          <w:highlight w:val="cyan"/>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7B62B7">
        <w:rPr>
          <w:rStyle w:val="Emphasis"/>
          <w:highlight w:val="cyan"/>
        </w:rPr>
        <w:t>AI</w:t>
      </w:r>
      <w:r w:rsidRPr="0076713D">
        <w:rPr>
          <w:sz w:val="16"/>
        </w:rPr>
        <w:t xml:space="preserve">-driven </w:t>
      </w:r>
      <w:r w:rsidRPr="007B62B7">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7B62B7">
        <w:rPr>
          <w:rStyle w:val="StyleUnderline"/>
          <w:highlight w:val="cyan"/>
        </w:rPr>
        <w:t>create</w:t>
      </w:r>
      <w:r w:rsidRPr="0076713D">
        <w:rPr>
          <w:sz w:val="16"/>
        </w:rPr>
        <w:t xml:space="preserve"> new ethical dilemmas and </w:t>
      </w:r>
      <w:r w:rsidRPr="00A67B15">
        <w:rPr>
          <w:rStyle w:val="Emphasis"/>
        </w:rPr>
        <w:t xml:space="preserve">security </w:t>
      </w:r>
      <w:r w:rsidRPr="007B62B7">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7B62B7">
        <w:rPr>
          <w:rStyle w:val="StyleUnderline"/>
          <w:highlight w:val="cyan"/>
        </w:rPr>
        <w:t xml:space="preserve">deployment of </w:t>
      </w:r>
      <w:r w:rsidRPr="007B62B7">
        <w:rPr>
          <w:rStyle w:val="Emphasis"/>
          <w:highlight w:val="cyan"/>
        </w:rPr>
        <w:t>a</w:t>
      </w:r>
      <w:r w:rsidRPr="00A67B15">
        <w:rPr>
          <w:rStyle w:val="StyleUnderline"/>
        </w:rPr>
        <w:t xml:space="preserve">utonomous </w:t>
      </w:r>
      <w:r w:rsidRPr="007B62B7">
        <w:rPr>
          <w:rStyle w:val="Emphasis"/>
          <w:highlight w:val="cyan"/>
        </w:rPr>
        <w:t>w</w:t>
      </w:r>
      <w:r w:rsidRPr="00A67B15">
        <w:rPr>
          <w:rStyle w:val="StyleUnderline"/>
        </w:rPr>
        <w:t>eapons system</w:t>
      </w:r>
      <w:r w:rsidRPr="007B62B7">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7B62B7">
        <w:rPr>
          <w:rStyle w:val="StyleUnderline"/>
          <w:highlight w:val="cyan"/>
        </w:rPr>
        <w:t xml:space="preserve">will </w:t>
      </w:r>
      <w:r w:rsidRPr="007B62B7">
        <w:rPr>
          <w:rStyle w:val="Emphasis"/>
          <w:highlight w:val="cyan"/>
        </w:rPr>
        <w:t>outpace</w:t>
      </w:r>
      <w:r w:rsidRPr="00A67B15">
        <w:rPr>
          <w:rStyle w:val="StyleUnderline"/>
        </w:rPr>
        <w:t xml:space="preserve"> the </w:t>
      </w:r>
      <w:r w:rsidRPr="00A67B15">
        <w:rPr>
          <w:rStyle w:val="Emphasis"/>
        </w:rPr>
        <w:t xml:space="preserve">regulatory </w:t>
      </w:r>
      <w:r w:rsidRPr="007B62B7">
        <w:rPr>
          <w:rStyle w:val="Emphasis"/>
          <w:highlight w:val="cyan"/>
        </w:rPr>
        <w:t>frameworks</w:t>
      </w:r>
      <w:r w:rsidRPr="00A67B15">
        <w:rPr>
          <w:rStyle w:val="StyleUnderline"/>
        </w:rPr>
        <w:t xml:space="preserve"> needed </w:t>
      </w:r>
      <w:r w:rsidRPr="007B62B7">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6D09FAB7" w14:textId="77777777" w:rsidR="00770BE0" w:rsidRPr="007B62B7" w:rsidRDefault="00770BE0" w:rsidP="00770BE0">
      <w:pPr>
        <w:rPr>
          <w:rStyle w:val="StyleUnderline"/>
          <w:highlight w:val="cyan"/>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7B62B7">
        <w:rPr>
          <w:rStyle w:val="StyleUnderline"/>
          <w:highlight w:val="cyan"/>
        </w:rPr>
        <w:t xml:space="preserve">innovation </w:t>
      </w:r>
      <w:r w:rsidRPr="007B62B7">
        <w:rPr>
          <w:rStyle w:val="Emphasis"/>
          <w:szCs w:val="24"/>
          <w:highlight w:val="cyan"/>
        </w:rPr>
        <w:t>alone</w:t>
      </w:r>
      <w:r w:rsidRPr="007B62B7">
        <w:rPr>
          <w:rStyle w:val="StyleUnderline"/>
          <w:highlight w:val="cyan"/>
        </w:rPr>
        <w:t xml:space="preserve"> is </w:t>
      </w:r>
      <w:r w:rsidRPr="007B62B7">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32E441AE" w14:textId="77777777" w:rsidR="00770BE0" w:rsidRPr="007B62B7" w:rsidRDefault="00770BE0" w:rsidP="00770BE0">
      <w:pPr>
        <w:rPr>
          <w:rStyle w:val="StyleUnderline"/>
          <w:highlight w:val="cyan"/>
        </w:rPr>
      </w:pPr>
      <w:r w:rsidRPr="0076713D">
        <w:rPr>
          <w:sz w:val="16"/>
        </w:rPr>
        <w:t>Climate Change: The Existential Threat</w:t>
      </w:r>
    </w:p>
    <w:p w14:paraId="79B88C25" w14:textId="77777777" w:rsidR="00770BE0" w:rsidRPr="007B62B7" w:rsidRDefault="00770BE0" w:rsidP="00770BE0">
      <w:pPr>
        <w:rPr>
          <w:rStyle w:val="StyleUnderline"/>
          <w:highlight w:val="cyan"/>
        </w:rPr>
      </w:pPr>
      <w:r w:rsidRPr="007B62B7">
        <w:rPr>
          <w:rStyle w:val="StyleUnderline"/>
          <w:highlight w:val="cyan"/>
        </w:rPr>
        <w:t>Climate</w:t>
      </w:r>
      <w:r w:rsidRPr="0076713D">
        <w:rPr>
          <w:rStyle w:val="StyleUnderline"/>
        </w:rPr>
        <w:t xml:space="preserve"> change </w:t>
      </w:r>
      <w:r w:rsidRPr="007B62B7">
        <w:rPr>
          <w:rStyle w:val="StyleUnderline"/>
          <w:highlight w:val="cyan"/>
        </w:rPr>
        <w:t xml:space="preserve">poses an </w:t>
      </w:r>
      <w:r w:rsidRPr="007B62B7">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7B62B7">
        <w:rPr>
          <w:rStyle w:val="StyleUnderline"/>
          <w:highlight w:val="cyan"/>
        </w:rPr>
        <w:t>reflected in</w:t>
      </w:r>
      <w:r w:rsidRPr="0076713D">
        <w:rPr>
          <w:sz w:val="16"/>
        </w:rPr>
        <w:t xml:space="preserve"> reports by </w:t>
      </w:r>
      <w:r w:rsidRPr="007B62B7">
        <w:rPr>
          <w:rStyle w:val="StyleUnderline"/>
          <w:highlight w:val="cyan"/>
        </w:rPr>
        <w:t>the</w:t>
      </w:r>
      <w:r w:rsidRPr="0076713D">
        <w:rPr>
          <w:sz w:val="16"/>
        </w:rPr>
        <w:t xml:space="preserve"> Intergovernmental Panel on Climate Change (</w:t>
      </w:r>
      <w:r w:rsidRPr="007B62B7">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7B62B7">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7B62B7">
        <w:rPr>
          <w:rStyle w:val="Emphasis"/>
          <w:highlight w:val="cyan"/>
        </w:rPr>
        <w:t>catastrophic</w:t>
      </w:r>
      <w:r w:rsidRPr="007B62B7">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7B62B7">
        <w:rPr>
          <w:rStyle w:val="Emphasis"/>
          <w:highlight w:val="cyan"/>
        </w:rPr>
        <w:t>economies</w:t>
      </w:r>
      <w:r w:rsidRPr="007B62B7">
        <w:rPr>
          <w:rStyle w:val="StyleUnderline"/>
          <w:highlight w:val="cyan"/>
        </w:rPr>
        <w:t>, and</w:t>
      </w:r>
      <w:r w:rsidRPr="001D3F54">
        <w:rPr>
          <w:rStyle w:val="StyleUnderline"/>
        </w:rPr>
        <w:t xml:space="preserve"> </w:t>
      </w:r>
      <w:r w:rsidRPr="001D3F54">
        <w:rPr>
          <w:rStyle w:val="Emphasis"/>
        </w:rPr>
        <w:t xml:space="preserve">human </w:t>
      </w:r>
      <w:r w:rsidRPr="007B62B7">
        <w:rPr>
          <w:rStyle w:val="Emphasis"/>
          <w:highlight w:val="cyan"/>
        </w:rPr>
        <w:t>health</w:t>
      </w:r>
      <w:r w:rsidRPr="0076713D">
        <w:rPr>
          <w:sz w:val="16"/>
        </w:rPr>
        <w:t xml:space="preserve">.Footnote38 The projected impacts </w:t>
      </w:r>
      <w:r w:rsidRPr="007B62B7">
        <w:rPr>
          <w:rStyle w:val="StyleUnderline"/>
          <w:highlight w:val="cyan"/>
        </w:rPr>
        <w:t>include</w:t>
      </w:r>
      <w:r w:rsidRPr="0076713D">
        <w:rPr>
          <w:sz w:val="16"/>
        </w:rPr>
        <w:t xml:space="preserve"> not only </w:t>
      </w:r>
      <w:r w:rsidRPr="001D3F54">
        <w:rPr>
          <w:rStyle w:val="StyleUnderline"/>
        </w:rPr>
        <w:t xml:space="preserve">rising </w:t>
      </w:r>
      <w:r w:rsidRPr="007B62B7">
        <w:rPr>
          <w:rStyle w:val="Emphasis"/>
          <w:highlight w:val="cyan"/>
        </w:rPr>
        <w:t>sea levels</w:t>
      </w:r>
      <w:r w:rsidRPr="0076713D">
        <w:rPr>
          <w:sz w:val="16"/>
        </w:rPr>
        <w:t xml:space="preserve"> but also increasingly frequent </w:t>
      </w:r>
      <w:r w:rsidRPr="007B62B7">
        <w:rPr>
          <w:rStyle w:val="StyleUnderline"/>
          <w:highlight w:val="cyan"/>
        </w:rPr>
        <w:t>and</w:t>
      </w:r>
      <w:r w:rsidRPr="001D3F54">
        <w:rPr>
          <w:rStyle w:val="StyleUnderline"/>
        </w:rPr>
        <w:t xml:space="preserve"> severe</w:t>
      </w:r>
      <w:r w:rsidRPr="0076713D">
        <w:rPr>
          <w:rStyle w:val="StyleUnderline"/>
        </w:rPr>
        <w:t xml:space="preserve"> </w:t>
      </w:r>
      <w:r w:rsidRPr="007B62B7">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7B62B7">
        <w:rPr>
          <w:rStyle w:val="StyleUnderline"/>
          <w:highlight w:val="cyan"/>
        </w:rPr>
        <w:t>accelerating</w:t>
      </w:r>
      <w:r w:rsidRPr="0076713D">
        <w:rPr>
          <w:rStyle w:val="StyleUnderline"/>
        </w:rPr>
        <w:t xml:space="preserve"> loss of </w:t>
      </w:r>
      <w:r w:rsidRPr="007B62B7">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37E562C6" w14:textId="77777777" w:rsidR="00770BE0" w:rsidRPr="007B62B7" w:rsidRDefault="00770BE0" w:rsidP="00770BE0">
      <w:pPr>
        <w:rPr>
          <w:rStyle w:val="StyleUnderline"/>
          <w:highlight w:val="cyan"/>
        </w:rPr>
      </w:pPr>
    </w:p>
    <w:p w14:paraId="760B1F2B" w14:textId="77777777" w:rsidR="00770BE0" w:rsidRPr="007B62B7" w:rsidRDefault="00770BE0" w:rsidP="00770BE0">
      <w:pPr>
        <w:pStyle w:val="Heading4"/>
        <w:rPr>
          <w:rStyle w:val="StyleUnderline"/>
          <w:highlight w:val="cyan"/>
        </w:rPr>
      </w:pPr>
      <w:r>
        <w:t xml:space="preserve">The alternative is </w:t>
      </w:r>
      <w:r w:rsidRPr="00987946">
        <w:rPr>
          <w:u w:val="single"/>
        </w:rPr>
        <w:t>workers’ control</w:t>
      </w:r>
      <w:r>
        <w:t xml:space="preserve">. It’s </w:t>
      </w:r>
      <w:r w:rsidRPr="00414103">
        <w:rPr>
          <w:u w:val="single"/>
        </w:rPr>
        <w:t>mutually exclusive</w:t>
      </w:r>
      <w:r>
        <w:t>.</w:t>
      </w:r>
    </w:p>
    <w:p w14:paraId="23B79B46" w14:textId="77777777" w:rsidR="00770BE0" w:rsidRPr="007B62B7" w:rsidRDefault="00770BE0" w:rsidP="00770BE0">
      <w:pPr>
        <w:rPr>
          <w:rStyle w:val="StyleUnderline"/>
          <w:highlight w:val="cyan"/>
        </w:rPr>
      </w:pPr>
      <w:r w:rsidRPr="00434ABB">
        <w:t xml:space="preserve">Saeed </w:t>
      </w:r>
      <w:r w:rsidRPr="00434ABB">
        <w:rPr>
          <w:rStyle w:val="Style13ptBold"/>
        </w:rPr>
        <w:t>Rahnema 22</w:t>
      </w:r>
      <w:r w:rsidRPr="00434ABB">
        <w:t xml:space="preserve">. Professor Emeritus of Political Science and Public Policy, York University. "The Inconceivability of Real </w:t>
      </w:r>
      <w:r w:rsidRPr="00382F93">
        <w:t xml:space="preserve">Workers’ Control Under Capitalism." International Labor and Working-Class History, Volume 102. </w:t>
      </w:r>
    </w:p>
    <w:p w14:paraId="55CCA093" w14:textId="77777777" w:rsidR="00770BE0" w:rsidRPr="007B62B7" w:rsidRDefault="00770BE0" w:rsidP="00770BE0">
      <w:pPr>
        <w:rPr>
          <w:rStyle w:val="StyleUnderline"/>
          <w:highlight w:val="cyan"/>
        </w:rPr>
      </w:pPr>
      <w:r w:rsidRPr="00382F93">
        <w:rPr>
          <w:rStyle w:val="Emphasis"/>
        </w:rPr>
        <w:t>Radical socialists</w:t>
      </w:r>
      <w:r w:rsidRPr="00382F93">
        <w:rPr>
          <w:rStyle w:val="StyleUnderline"/>
        </w:rPr>
        <w:t xml:space="preserve"> around the world</w:t>
      </w:r>
      <w:r w:rsidRPr="00382F93">
        <w:rPr>
          <w:sz w:val="16"/>
        </w:rPr>
        <w:t xml:space="preserve"> have long </w:t>
      </w:r>
      <w:r w:rsidRPr="00382F93">
        <w:rPr>
          <w:rStyle w:val="StyleUnderline"/>
        </w:rPr>
        <w:t xml:space="preserve">considered workers’ councils with the aim of </w:t>
      </w:r>
      <w:r w:rsidRPr="00382F93">
        <w:rPr>
          <w:sz w:val="16"/>
        </w:rPr>
        <w:t>“</w:t>
      </w:r>
      <w:r w:rsidRPr="00382F93">
        <w:rPr>
          <w:rStyle w:val="Emphasis"/>
        </w:rPr>
        <w:t>workers’ control</w:t>
      </w:r>
      <w:r w:rsidRPr="00382F93">
        <w:rPr>
          <w:sz w:val="16"/>
        </w:rPr>
        <w:t xml:space="preserve">” </w:t>
      </w:r>
      <w:r w:rsidRPr="00382F93">
        <w:rPr>
          <w:rStyle w:val="StyleUnderline"/>
        </w:rPr>
        <w:t>and</w:t>
      </w:r>
      <w:r w:rsidRPr="00382F93">
        <w:rPr>
          <w:sz w:val="16"/>
        </w:rPr>
        <w:t xml:space="preserve"> “</w:t>
      </w:r>
      <w:r w:rsidRPr="00382F93">
        <w:rPr>
          <w:rStyle w:val="Emphasis"/>
        </w:rPr>
        <w:t>self-management</w:t>
      </w:r>
      <w:r w:rsidRPr="00D4111F">
        <w:rPr>
          <w:sz w:val="16"/>
        </w:rPr>
        <w:t xml:space="preserve">” as </w:t>
      </w:r>
      <w:r w:rsidRPr="007B62B7">
        <w:rPr>
          <w:rStyle w:val="StyleUnderline"/>
          <w:highlight w:val="cyan"/>
        </w:rPr>
        <w:t xml:space="preserve">the </w:t>
      </w:r>
      <w:r w:rsidRPr="007B62B7">
        <w:rPr>
          <w:rStyle w:val="Emphasis"/>
          <w:highlight w:val="cyan"/>
        </w:rPr>
        <w:t>ideal</w:t>
      </w:r>
      <w:r w:rsidRPr="00D4111F">
        <w:rPr>
          <w:rStyle w:val="Emphasis"/>
        </w:rPr>
        <w:t xml:space="preserve"> form of work </w:t>
      </w:r>
      <w:r w:rsidRPr="007B62B7">
        <w:rPr>
          <w:rStyle w:val="Emphasis"/>
          <w:highlight w:val="cyan"/>
        </w:rPr>
        <w:t>organization</w:t>
      </w:r>
      <w:r w:rsidRPr="00D4111F">
        <w:rPr>
          <w:sz w:val="16"/>
        </w:rPr>
        <w:t xml:space="preserve">. </w:t>
      </w:r>
      <w:r w:rsidRPr="00382F93">
        <w:rPr>
          <w:rStyle w:val="StyleUnderline"/>
        </w:rPr>
        <w:t>On the other end of the</w:t>
      </w:r>
      <w:r w:rsidRPr="00D4111F">
        <w:rPr>
          <w:rStyle w:val="StyleUnderline"/>
        </w:rPr>
        <w:t xml:space="preserve"> </w:t>
      </w:r>
      <w:r w:rsidRPr="00D4111F">
        <w:rPr>
          <w:rStyle w:val="Emphasis"/>
        </w:rPr>
        <w:t>pro-labor spectrum</w:t>
      </w:r>
      <w:r w:rsidRPr="00D4111F">
        <w:rPr>
          <w:sz w:val="16"/>
        </w:rPr>
        <w:t xml:space="preserve">, </w:t>
      </w:r>
      <w:r w:rsidRPr="007B62B7">
        <w:rPr>
          <w:rStyle w:val="StyleUnderline"/>
          <w:highlight w:val="cyan"/>
        </w:rPr>
        <w:t>reformist</w:t>
      </w:r>
      <w:r w:rsidRPr="00D4111F">
        <w:rPr>
          <w:rStyle w:val="StyleUnderline"/>
        </w:rPr>
        <w:t xml:space="preserve"> social democrat</w:t>
      </w:r>
      <w:r w:rsidRPr="007B62B7">
        <w:rPr>
          <w:rStyle w:val="StyleUnderline"/>
          <w:highlight w:val="cyan"/>
        </w:rPr>
        <w:t>s</w:t>
      </w:r>
      <w:r w:rsidRPr="00D4111F">
        <w:rPr>
          <w:sz w:val="16"/>
        </w:rPr>
        <w:t xml:space="preserve"> have </w:t>
      </w:r>
      <w:r w:rsidRPr="007B62B7">
        <w:rPr>
          <w:rStyle w:val="StyleUnderline"/>
          <w:highlight w:val="cyan"/>
        </w:rPr>
        <w:t>insisted on</w:t>
      </w:r>
      <w:r w:rsidRPr="00D4111F">
        <w:rPr>
          <w:rStyle w:val="StyleUnderline"/>
        </w:rPr>
        <w:t xml:space="preserve"> a </w:t>
      </w:r>
      <w:r w:rsidRPr="00D4111F">
        <w:rPr>
          <w:rStyle w:val="Emphasis"/>
        </w:rPr>
        <w:t xml:space="preserve">tripartite </w:t>
      </w:r>
      <w:r w:rsidRPr="00382F93">
        <w:rPr>
          <w:rStyle w:val="Emphasis"/>
        </w:rPr>
        <w:t xml:space="preserve">corporatist </w:t>
      </w:r>
      <w:r w:rsidRPr="007B62B7">
        <w:rPr>
          <w:rStyle w:val="Emphasis"/>
          <w:highlight w:val="cyan"/>
        </w:rPr>
        <w:t>arrangement</w:t>
      </w:r>
      <w:r w:rsidRPr="007B62B7">
        <w:rPr>
          <w:rStyle w:val="StyleUnderline"/>
          <w:highlight w:val="cyan"/>
        </w:rPr>
        <w:t xml:space="preserve"> </w:t>
      </w:r>
      <w:r w:rsidRPr="00382F93">
        <w:rPr>
          <w:rStyle w:val="StyleUnderline"/>
        </w:rPr>
        <w:t xml:space="preserve">through which workers </w:t>
      </w:r>
      <w:r w:rsidRPr="007B62B7">
        <w:rPr>
          <w:rStyle w:val="StyleUnderline"/>
          <w:highlight w:val="cyan"/>
        </w:rPr>
        <w:t>become</w:t>
      </w:r>
      <w:r w:rsidRPr="00D4111F">
        <w:rPr>
          <w:rStyle w:val="StyleUnderline"/>
        </w:rPr>
        <w:t xml:space="preserve"> </w:t>
      </w:r>
      <w:r w:rsidRPr="00D4111F">
        <w:rPr>
          <w:rStyle w:val="Emphasis"/>
        </w:rPr>
        <w:t xml:space="preserve">social </w:t>
      </w:r>
      <w:r w:rsidRPr="007B62B7">
        <w:rPr>
          <w:rStyle w:val="Emphasis"/>
          <w:highlight w:val="cyan"/>
        </w:rPr>
        <w:t>partners</w:t>
      </w:r>
      <w:r w:rsidRPr="007B62B7">
        <w:rPr>
          <w:rStyle w:val="StyleUnderline"/>
          <w:highlight w:val="cyan"/>
        </w:rPr>
        <w:t xml:space="preserve"> of capitalists and find</w:t>
      </w:r>
      <w:r w:rsidRPr="00D4111F">
        <w:rPr>
          <w:rStyle w:val="StyleUnderline"/>
        </w:rPr>
        <w:t xml:space="preserve"> a </w:t>
      </w:r>
      <w:r w:rsidRPr="007B62B7">
        <w:rPr>
          <w:rStyle w:val="Emphasis"/>
          <w:highlight w:val="cyan"/>
        </w:rPr>
        <w:t>limited</w:t>
      </w:r>
      <w:r w:rsidRPr="00D4111F">
        <w:rPr>
          <w:rStyle w:val="Emphasis"/>
        </w:rPr>
        <w:t xml:space="preserve"> role</w:t>
      </w:r>
      <w:r w:rsidRPr="00D4111F">
        <w:rPr>
          <w:rStyle w:val="StyleUnderline"/>
        </w:rPr>
        <w:t xml:space="preserve"> in </w:t>
      </w:r>
      <w:r w:rsidRPr="007B62B7">
        <w:rPr>
          <w:rStyle w:val="StyleUnderline"/>
          <w:highlight w:val="cyan"/>
        </w:rPr>
        <w:t>participation</w:t>
      </w:r>
      <w:r w:rsidRPr="00D4111F">
        <w:rPr>
          <w:rStyle w:val="StyleUnderline"/>
        </w:rPr>
        <w:t xml:space="preserve"> and management</w:t>
      </w:r>
      <w:r w:rsidRPr="00D4111F">
        <w:rPr>
          <w:sz w:val="16"/>
        </w:rPr>
        <w:t xml:space="preserve">. Both tendencies have, to different degrees, failed in achieving their respective ends. Studies of </w:t>
      </w:r>
      <w:r w:rsidRPr="00D4111F">
        <w:rPr>
          <w:sz w:val="16"/>
        </w:rPr>
        <w:lastRenderedPageBreak/>
        <w:t>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26390092" w14:textId="77777777" w:rsidR="00770BE0" w:rsidRPr="007B62B7" w:rsidRDefault="00770BE0" w:rsidP="00770BE0">
      <w:pPr>
        <w:rPr>
          <w:rStyle w:val="StyleUnderline"/>
          <w:highlight w:val="cyan"/>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73D79A5B" w14:textId="77777777" w:rsidR="00770BE0" w:rsidRPr="007B62B7" w:rsidRDefault="00770BE0" w:rsidP="00770BE0">
      <w:pPr>
        <w:rPr>
          <w:rStyle w:val="StyleUnderline"/>
          <w:highlight w:val="cyan"/>
        </w:rPr>
      </w:pPr>
      <w:r w:rsidRPr="00C0052B">
        <w:rPr>
          <w:sz w:val="16"/>
        </w:rPr>
        <w:t xml:space="preserve">Surely the </w:t>
      </w:r>
      <w:r w:rsidRPr="007B62B7">
        <w:rPr>
          <w:rStyle w:val="StyleUnderline"/>
          <w:highlight w:val="cyan"/>
        </w:rPr>
        <w:t>emancipation of the</w:t>
      </w:r>
      <w:r w:rsidRPr="00C0052B">
        <w:rPr>
          <w:sz w:val="16"/>
        </w:rPr>
        <w:t xml:space="preserve"> “</w:t>
      </w:r>
      <w:r w:rsidRPr="007B62B7">
        <w:rPr>
          <w:rStyle w:val="Emphasis"/>
          <w:highlight w:val="cyan"/>
        </w:rPr>
        <w:t>producing class</w:t>
      </w:r>
      <w:r w:rsidRPr="00C0052B">
        <w:rPr>
          <w:sz w:val="16"/>
        </w:rPr>
        <w:t xml:space="preserve">” </w:t>
      </w:r>
      <w:r w:rsidRPr="007B62B7">
        <w:rPr>
          <w:rStyle w:val="StyleUnderline"/>
          <w:highlight w:val="cyan"/>
        </w:rPr>
        <w:t xml:space="preserve">is </w:t>
      </w:r>
      <w:r w:rsidRPr="007B62B7">
        <w:rPr>
          <w:rStyle w:val="Emphasis"/>
          <w:sz w:val="30"/>
          <w:szCs w:val="30"/>
          <w:highlight w:val="cyan"/>
        </w:rPr>
        <w:t>not possible</w:t>
      </w:r>
      <w:r w:rsidRPr="007B62B7">
        <w:rPr>
          <w:rStyle w:val="StyleUnderline"/>
          <w:highlight w:val="cyan"/>
        </w:rPr>
        <w:t xml:space="preserve"> as far as the</w:t>
      </w:r>
      <w:r w:rsidRPr="00C0052B">
        <w:rPr>
          <w:sz w:val="16"/>
        </w:rPr>
        <w:t xml:space="preserve"> “</w:t>
      </w:r>
      <w:r w:rsidRPr="007B62B7">
        <w:rPr>
          <w:rStyle w:val="Emphasis"/>
          <w:highlight w:val="cyan"/>
        </w:rPr>
        <w:t>appropriating class</w:t>
      </w:r>
      <w:r w:rsidRPr="00C0052B">
        <w:rPr>
          <w:sz w:val="16"/>
        </w:rPr>
        <w:t xml:space="preserve">” </w:t>
      </w:r>
      <w:r w:rsidRPr="007B62B7">
        <w:rPr>
          <w:rStyle w:val="StyleUnderline"/>
          <w:highlight w:val="cyan"/>
        </w:rPr>
        <w:t>controls</w:t>
      </w:r>
      <w:r w:rsidRPr="00B71ADA">
        <w:rPr>
          <w:rStyle w:val="StyleUnderline"/>
        </w:rPr>
        <w:t xml:space="preserve"> the </w:t>
      </w:r>
      <w:r w:rsidRPr="007B62B7">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7B62B7">
        <w:rPr>
          <w:rStyle w:val="StyleUnderline"/>
          <w:highlight w:val="cyan"/>
        </w:rPr>
        <w:t xml:space="preserve">the </w:t>
      </w:r>
      <w:r w:rsidRPr="007B62B7">
        <w:rPr>
          <w:rStyle w:val="Emphasis"/>
          <w:highlight w:val="cyan"/>
        </w:rPr>
        <w:t>precondition</w:t>
      </w:r>
      <w:r w:rsidRPr="007B62B7">
        <w:rPr>
          <w:rStyle w:val="StyleUnderline"/>
          <w:highlight w:val="cyan"/>
        </w:rPr>
        <w:t xml:space="preserve"> for</w:t>
      </w:r>
      <w:r w:rsidRPr="00B71ADA">
        <w:rPr>
          <w:rStyle w:val="StyleUnderline"/>
        </w:rPr>
        <w:t xml:space="preserve"> the </w:t>
      </w:r>
      <w:r w:rsidRPr="007B62B7">
        <w:rPr>
          <w:rStyle w:val="StyleUnderline"/>
          <w:highlight w:val="cyan"/>
        </w:rPr>
        <w:t>liberation</w:t>
      </w:r>
      <w:r w:rsidRPr="00B71ADA">
        <w:rPr>
          <w:rStyle w:val="StyleUnderline"/>
        </w:rPr>
        <w:t xml:space="preserve"> of the producers of wealth </w:t>
      </w:r>
      <w:r w:rsidRPr="007B62B7">
        <w:rPr>
          <w:rStyle w:val="StyleUnderline"/>
          <w:highlight w:val="cyan"/>
        </w:rPr>
        <w:t>is</w:t>
      </w:r>
      <w:r w:rsidRPr="00C0052B">
        <w:rPr>
          <w:sz w:val="16"/>
        </w:rPr>
        <w:t xml:space="preserve"> the </w:t>
      </w:r>
      <w:r w:rsidRPr="007B62B7">
        <w:rPr>
          <w:rStyle w:val="StyleUnderline"/>
          <w:highlight w:val="cyan"/>
        </w:rPr>
        <w:t>takeover of</w:t>
      </w:r>
      <w:r w:rsidRPr="00B71ADA">
        <w:rPr>
          <w:rStyle w:val="StyleUnderline"/>
        </w:rPr>
        <w:t xml:space="preserve"> control of the </w:t>
      </w:r>
      <w:r w:rsidRPr="007B62B7">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w:t>
      </w:r>
      <w:r w:rsidRPr="00382F93">
        <w:rPr>
          <w:rStyle w:val="StyleUnderline"/>
        </w:rPr>
        <w:t xml:space="preserve">under which specific </w:t>
      </w:r>
      <w:r w:rsidRPr="00382F93">
        <w:rPr>
          <w:rStyle w:val="Emphasis"/>
        </w:rPr>
        <w:t>socio-economic and political conditions</w:t>
      </w:r>
      <w:r w:rsidRPr="00382F93">
        <w:rPr>
          <w:rStyle w:val="StyleUnderline"/>
        </w:rPr>
        <w:t xml:space="preserve"> can this revolutionary ideal be materialized</w:t>
      </w:r>
      <w:r w:rsidRPr="00382F93">
        <w:rPr>
          <w:sz w:val="16"/>
        </w:rPr>
        <w:t xml:space="preserve">. This paper argues that </w:t>
      </w:r>
      <w:r w:rsidRPr="00382F93">
        <w:rPr>
          <w:rStyle w:val="StyleUnderline"/>
        </w:rPr>
        <w:t>under capitalism</w:t>
      </w:r>
      <w:r w:rsidRPr="00382F93">
        <w:rPr>
          <w:sz w:val="16"/>
        </w:rPr>
        <w:t xml:space="preserve"> and</w:t>
      </w:r>
      <w:r w:rsidRPr="00C0052B">
        <w:rPr>
          <w:sz w:val="16"/>
        </w:rPr>
        <w:t xml:space="preserve"> neoliberal globalization, with major organizational and technological transformations taking place in industries and corporations, along with the weakening of the working class, </w:t>
      </w:r>
      <w:r w:rsidRPr="007B62B7">
        <w:rPr>
          <w:rStyle w:val="StyleUnderline"/>
          <w:highlight w:val="cyan"/>
        </w:rPr>
        <w:t xml:space="preserve">it is </w:t>
      </w:r>
      <w:r w:rsidRPr="007B62B7">
        <w:rPr>
          <w:rStyle w:val="Emphasis"/>
          <w:sz w:val="30"/>
          <w:szCs w:val="30"/>
          <w:highlight w:val="cyan"/>
        </w:rPr>
        <w:t>inconceivable</w:t>
      </w:r>
      <w:r w:rsidRPr="007B62B7">
        <w:rPr>
          <w:rStyle w:val="StyleUnderline"/>
          <w:highlight w:val="cyan"/>
        </w:rPr>
        <w:t xml:space="preserve"> to have </w:t>
      </w:r>
      <w:r w:rsidRPr="007B62B7">
        <w:rPr>
          <w:rStyle w:val="Emphasis"/>
          <w:highlight w:val="cyan"/>
        </w:rPr>
        <w:t>real</w:t>
      </w:r>
      <w:r w:rsidRPr="00C0052B">
        <w:rPr>
          <w:rStyle w:val="Emphasis"/>
        </w:rPr>
        <w:t xml:space="preserve"> managerial </w:t>
      </w:r>
      <w:r w:rsidRPr="007B62B7">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382F93">
        <w:rPr>
          <w:rStyle w:val="Emphasis"/>
        </w:rPr>
        <w:t>Sustained workers’ control</w:t>
      </w:r>
      <w:r w:rsidRPr="00382F93">
        <w:rPr>
          <w:rStyle w:val="StyleUnderline"/>
        </w:rPr>
        <w:t xml:space="preserve"> in the </w:t>
      </w:r>
      <w:r w:rsidRPr="00382F93">
        <w:rPr>
          <w:rStyle w:val="Emphasis"/>
        </w:rPr>
        <w:t>true sense</w:t>
      </w:r>
      <w:r w:rsidRPr="00382F93">
        <w:rPr>
          <w:rStyle w:val="StyleUnderline"/>
        </w:rPr>
        <w:t xml:space="preserve"> of self-management is only achievable at the height of </w:t>
      </w:r>
      <w:r w:rsidRPr="00382F93">
        <w:rPr>
          <w:rStyle w:val="Emphasis"/>
        </w:rPr>
        <w:t>democratic and revolutionary transition</w:t>
      </w:r>
      <w:r w:rsidRPr="00382F93">
        <w:rPr>
          <w:rStyle w:val="StyleUnderline"/>
        </w:rPr>
        <w:t xml:space="preserve"> from capitalism and</w:t>
      </w:r>
      <w:r w:rsidRPr="00382F93">
        <w:rPr>
          <w:sz w:val="16"/>
        </w:rPr>
        <w:t xml:space="preserve"> in a </w:t>
      </w:r>
      <w:r w:rsidRPr="00382F93">
        <w:rPr>
          <w:rStyle w:val="StyleUnderline"/>
        </w:rPr>
        <w:t>postcapitalist society</w:t>
      </w:r>
      <w:r w:rsidRPr="00382F93">
        <w:rPr>
          <w:sz w:val="16"/>
        </w:rPr>
        <w:t xml:space="preserve">, </w:t>
      </w:r>
      <w:r w:rsidRPr="00382F93">
        <w:rPr>
          <w:rStyle w:val="StyleUnderline"/>
        </w:rPr>
        <w:t xml:space="preserve">with the backing of a </w:t>
      </w:r>
      <w:r w:rsidRPr="00382F93">
        <w:rPr>
          <w:rStyle w:val="Emphasis"/>
        </w:rPr>
        <w:t>progressive democratic political system</w:t>
      </w:r>
      <w:r w:rsidRPr="00382F93">
        <w:rPr>
          <w:sz w:val="16"/>
        </w:rPr>
        <w:t>. It also argues t</w:t>
      </w:r>
      <w:r w:rsidRPr="00C0052B">
        <w:rPr>
          <w:sz w:val="16"/>
        </w:rPr>
        <w:t xml:space="preserve">hat </w:t>
      </w:r>
      <w:r w:rsidRPr="007B62B7">
        <w:rPr>
          <w:rStyle w:val="StyleUnderline"/>
          <w:highlight w:val="cyan"/>
        </w:rPr>
        <w:t xml:space="preserve">corporatist models </w:t>
      </w:r>
      <w:r w:rsidRPr="00382F93">
        <w:rPr>
          <w:rStyle w:val="StyleUnderline"/>
        </w:rPr>
        <w:t xml:space="preserve">based on </w:t>
      </w:r>
      <w:r w:rsidRPr="00382F93">
        <w:rPr>
          <w:rStyle w:val="Emphasis"/>
        </w:rPr>
        <w:t>class collaboration</w:t>
      </w:r>
      <w:r w:rsidRPr="00382F93">
        <w:rPr>
          <w:sz w:val="16"/>
        </w:rPr>
        <w:t>, despite</w:t>
      </w:r>
      <w:r w:rsidRPr="00C0052B">
        <w:rPr>
          <w:sz w:val="16"/>
        </w:rPr>
        <w:t xml:space="preserve"> some gains for the workers, </w:t>
      </w:r>
      <w:r w:rsidRPr="007B62B7">
        <w:rPr>
          <w:rStyle w:val="StyleUnderline"/>
          <w:highlight w:val="cyan"/>
        </w:rPr>
        <w:t xml:space="preserve">have </w:t>
      </w:r>
      <w:r w:rsidRPr="007B62B7">
        <w:rPr>
          <w:rStyle w:val="Emphasis"/>
          <w:sz w:val="30"/>
          <w:szCs w:val="30"/>
          <w:highlight w:val="cyan"/>
        </w:rPr>
        <w:t>never been able</w:t>
      </w:r>
      <w:r w:rsidRPr="007B62B7">
        <w:rPr>
          <w:rStyle w:val="StyleUnderline"/>
          <w:highlight w:val="cyan"/>
        </w:rPr>
        <w:t xml:space="preserve"> or</w:t>
      </w:r>
      <w:r w:rsidRPr="00C0052B">
        <w:rPr>
          <w:rStyle w:val="StyleUnderline"/>
        </w:rPr>
        <w:t xml:space="preserve"> even </w:t>
      </w:r>
      <w:r w:rsidRPr="007B62B7">
        <w:rPr>
          <w:rStyle w:val="StyleUnderline"/>
          <w:highlight w:val="cyan"/>
        </w:rPr>
        <w:t xml:space="preserve">intended to </w:t>
      </w:r>
      <w:r w:rsidRPr="007B62B7">
        <w:rPr>
          <w:rStyle w:val="Emphasis"/>
          <w:highlight w:val="cyan"/>
        </w:rPr>
        <w:t>challenge</w:t>
      </w:r>
      <w:r w:rsidRPr="00D3595B">
        <w:rPr>
          <w:rStyle w:val="Emphasis"/>
        </w:rPr>
        <w:t xml:space="preserve"> and weaken </w:t>
      </w:r>
      <w:r w:rsidRPr="007B62B7">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6983C7B6" w14:textId="77777777" w:rsidR="00C9410D" w:rsidRPr="007B62B7" w:rsidRDefault="00C9410D" w:rsidP="00C9410D">
      <w:pPr>
        <w:pStyle w:val="Heading3"/>
        <w:rPr>
          <w:rStyle w:val="StyleUnderline"/>
          <w:highlight w:val="cyan"/>
        </w:rPr>
      </w:pPr>
      <w:r>
        <w:lastRenderedPageBreak/>
        <w:t>Equity CP---1NC</w:t>
      </w:r>
    </w:p>
    <w:p w14:paraId="03B01749" w14:textId="6EDFFA20" w:rsidR="00C9410D" w:rsidRDefault="00C9410D" w:rsidP="00C9410D">
      <w:pPr>
        <w:pStyle w:val="Heading4"/>
      </w:pPr>
      <w:r>
        <w:t>The United States federal government should find that</w:t>
      </w:r>
      <w:r w:rsidRPr="001340B2">
        <w:t xml:space="preserve"> </w:t>
      </w:r>
      <w:r>
        <w:t xml:space="preserve">weakening collective bargaining rights for workers in the United States by allowing federal workers who were precluded from collective bargaining under Executive Order </w:t>
      </w:r>
      <w:r w:rsidRPr="000608F6">
        <w:t>14251</w:t>
      </w:r>
      <w:r>
        <w:t xml:space="preserve"> to collectively bargain with their employer</w:t>
      </w:r>
      <w:r w:rsidR="007B62B7">
        <w:t xml:space="preserve"> constitutes a legal inequity.</w:t>
      </w:r>
    </w:p>
    <w:p w14:paraId="09D21E65" w14:textId="77777777" w:rsidR="00C9410D" w:rsidRPr="007B62B7" w:rsidRDefault="00C9410D" w:rsidP="00C9410D">
      <w:pPr>
        <w:rPr>
          <w:rStyle w:val="StyleUnderline"/>
          <w:highlight w:val="cyan"/>
        </w:rPr>
      </w:pPr>
    </w:p>
    <w:p w14:paraId="5CE4B3EC" w14:textId="77777777" w:rsidR="00C9410D" w:rsidRPr="007B62B7" w:rsidRDefault="00C9410D" w:rsidP="00C9410D">
      <w:pPr>
        <w:pStyle w:val="Heading4"/>
        <w:rPr>
          <w:rStyle w:val="StyleUnderline"/>
          <w:highlight w:val="cyan"/>
        </w:rPr>
      </w:pPr>
      <w:r>
        <w:t xml:space="preserve">Equity in labor </w:t>
      </w:r>
      <w:r w:rsidRPr="00014642">
        <w:rPr>
          <w:u w:val="single"/>
        </w:rPr>
        <w:t>solves the case</w:t>
      </w:r>
      <w:r>
        <w:t>.</w:t>
      </w:r>
    </w:p>
    <w:p w14:paraId="4CD75D85" w14:textId="77777777" w:rsidR="00C9410D" w:rsidRPr="007B62B7" w:rsidRDefault="00C9410D" w:rsidP="00C9410D">
      <w:pPr>
        <w:rPr>
          <w:rStyle w:val="StyleUnderline"/>
          <w:highlight w:val="cyan"/>
        </w:rPr>
      </w:pPr>
      <w:r>
        <w:t xml:space="preserve">Abhijeet </w:t>
      </w:r>
      <w:r w:rsidRPr="004B3919">
        <w:rPr>
          <w:rStyle w:val="Style13ptBold"/>
        </w:rPr>
        <w:t>Bhattacharya 25</w:t>
      </w:r>
      <w:r>
        <w:t xml:space="preserve">. Assistant Professor, Department of Law, University of North Bengal. “From Courtroom to Workplace: The Judicial Shaping of Labor Jurisprudence.” International Journal of Law and Criminology. January 1, 2025. </w:t>
      </w:r>
      <w:r w:rsidRPr="004B3919">
        <w:t>https://inlibrary.uz/index.php/ijlc/article/view/64886</w:t>
      </w:r>
    </w:p>
    <w:p w14:paraId="7D2B89A9" w14:textId="77777777" w:rsidR="00C9410D" w:rsidRPr="007B62B7" w:rsidRDefault="00C9410D" w:rsidP="00C9410D">
      <w:pPr>
        <w:rPr>
          <w:rStyle w:val="StyleUnderline"/>
          <w:highlight w:val="cyan"/>
        </w:rPr>
      </w:pPr>
      <w:r w:rsidRPr="00F81C78">
        <w:rPr>
          <w:sz w:val="14"/>
        </w:rPr>
        <w:t xml:space="preserve">Landmark </w:t>
      </w:r>
      <w:r w:rsidRPr="007B62B7">
        <w:rPr>
          <w:rStyle w:val="StyleUnderline"/>
          <w:highlight w:val="cyan"/>
        </w:rPr>
        <w:t>cases</w:t>
      </w:r>
      <w:r w:rsidRPr="00433FCC">
        <w:rPr>
          <w:rStyle w:val="StyleUnderline"/>
        </w:rPr>
        <w:t xml:space="preserve"> have </w:t>
      </w:r>
      <w:r w:rsidRPr="007B62B7">
        <w:rPr>
          <w:rStyle w:val="StyleUnderline"/>
          <w:highlight w:val="cyan"/>
        </w:rPr>
        <w:t xml:space="preserve">established </w:t>
      </w:r>
      <w:r w:rsidRPr="007B62B7">
        <w:rPr>
          <w:rStyle w:val="Emphasis"/>
          <w:highlight w:val="cyan"/>
        </w:rPr>
        <w:t>precedent</w:t>
      </w:r>
      <w:r w:rsidRPr="00433FCC">
        <w:rPr>
          <w:rStyle w:val="Emphasis"/>
        </w:rPr>
        <w:t>s</w:t>
      </w:r>
      <w:r w:rsidRPr="00433FCC">
        <w:rPr>
          <w:rStyle w:val="StyleUnderline"/>
        </w:rPr>
        <w:t xml:space="preserve"> </w:t>
      </w:r>
      <w:r w:rsidRPr="007B62B7">
        <w:rPr>
          <w:rStyle w:val="StyleUnderline"/>
          <w:highlight w:val="cyan"/>
        </w:rPr>
        <w:t>for</w:t>
      </w:r>
      <w:r w:rsidRPr="00F81C78">
        <w:rPr>
          <w:sz w:val="14"/>
        </w:rPr>
        <w:t xml:space="preserve"> issues such as minimum wage laws, workplace safety regulations, and protection against discrimination and harassment, leading to </w:t>
      </w:r>
      <w:r w:rsidRPr="007B62B7">
        <w:rPr>
          <w:rStyle w:val="StyleUnderline"/>
          <w:highlight w:val="cyan"/>
        </w:rPr>
        <w:t xml:space="preserve">improved </w:t>
      </w:r>
      <w:r w:rsidRPr="007B62B7">
        <w:rPr>
          <w:rStyle w:val="Emphasis"/>
          <w:highlight w:val="cyan"/>
        </w:rPr>
        <w:t>working conditions</w:t>
      </w:r>
      <w:r w:rsidRPr="00F81C78">
        <w:rPr>
          <w:sz w:val="14"/>
        </w:rPr>
        <w:t xml:space="preserve"> for employees.</w:t>
      </w:r>
    </w:p>
    <w:p w14:paraId="0A4D0A24" w14:textId="77777777" w:rsidR="00C9410D" w:rsidRPr="007B62B7" w:rsidRDefault="00C9410D" w:rsidP="00C9410D">
      <w:pPr>
        <w:rPr>
          <w:rStyle w:val="StyleUnderline"/>
          <w:highlight w:val="cyan"/>
        </w:rPr>
      </w:pPr>
      <w:r w:rsidRPr="00F81C78">
        <w:rPr>
          <w:sz w:val="14"/>
        </w:rPr>
        <w:t xml:space="preserve">Adaptation to Societal Changes: </w:t>
      </w:r>
      <w:r w:rsidRPr="007B62B7">
        <w:rPr>
          <w:rStyle w:val="StyleUnderline"/>
          <w:highlight w:val="cyan"/>
        </w:rPr>
        <w:t>Labor jurisprudence</w:t>
      </w:r>
      <w:r w:rsidRPr="00433FCC">
        <w:rPr>
          <w:rStyle w:val="StyleUnderline"/>
        </w:rPr>
        <w:t xml:space="preserve"> has demonstrated an ability to adapt to societal changes and economic shifts</w:t>
      </w:r>
      <w:r w:rsidRPr="00F81C78">
        <w:rPr>
          <w:sz w:val="14"/>
        </w:rPr>
        <w:t>. For example, as the gig economy has grown, courts have addressed the employment status of gig workers and</w:t>
      </w:r>
      <w:r w:rsidRPr="00F81C78">
        <w:rPr>
          <w:sz w:val="14"/>
        </w:rPr>
        <w:br/>
        <w:t xml:space="preserve">their entitlement to labor protections. The judiciary has responded to changing norms and values, such as increased recognition of diversity and inclusion in the workplace, by expanding anti- discrimination laws. </w:t>
      </w:r>
    </w:p>
    <w:p w14:paraId="488AB05D" w14:textId="77777777" w:rsidR="00C9410D" w:rsidRPr="007B62B7" w:rsidRDefault="00C9410D" w:rsidP="00C9410D">
      <w:pPr>
        <w:rPr>
          <w:rStyle w:val="StyleUnderline"/>
          <w:highlight w:val="cyan"/>
        </w:rPr>
      </w:pPr>
      <w:r w:rsidRPr="00F81C78">
        <w:rPr>
          <w:sz w:val="14"/>
        </w:rPr>
        <w:t>Balancing Employer-Employee Relations: The judiciary has sought to strike a balance between the interests of employers and employees, recognizing the need for a harmonious working relationship.</w:t>
      </w:r>
    </w:p>
    <w:p w14:paraId="0B9CBCDA" w14:textId="77777777" w:rsidR="00C9410D" w:rsidRPr="007B62B7" w:rsidRDefault="00C9410D" w:rsidP="00C9410D">
      <w:pPr>
        <w:rPr>
          <w:rStyle w:val="StyleUnderline"/>
          <w:highlight w:val="cyan"/>
        </w:rPr>
      </w:pPr>
      <w:r w:rsidRPr="00F81C78">
        <w:rPr>
          <w:sz w:val="14"/>
        </w:rPr>
        <w:t xml:space="preserve">Court decisions have </w:t>
      </w:r>
      <w:r w:rsidRPr="007B62B7">
        <w:rPr>
          <w:rStyle w:val="StyleUnderline"/>
          <w:highlight w:val="cyan"/>
        </w:rPr>
        <w:t xml:space="preserve">influenced </w:t>
      </w:r>
      <w:r w:rsidRPr="007B62B7">
        <w:rPr>
          <w:rStyle w:val="Emphasis"/>
          <w:highlight w:val="cyan"/>
        </w:rPr>
        <w:t>collective bargaining</w:t>
      </w:r>
      <w:r w:rsidRPr="004B3919">
        <w:rPr>
          <w:rStyle w:val="StyleUnderline"/>
        </w:rPr>
        <w:t xml:space="preserve"> processes</w:t>
      </w:r>
      <w:r w:rsidRPr="00F81C78">
        <w:rPr>
          <w:sz w:val="14"/>
        </w:rPr>
        <w:t xml:space="preserve">, arbitration procedures, and the resolution of labor disputes, </w:t>
      </w:r>
      <w:r w:rsidRPr="007B62B7">
        <w:rPr>
          <w:rStyle w:val="StyleUnderline"/>
          <w:highlight w:val="cyan"/>
        </w:rPr>
        <w:t xml:space="preserve">contributing to </w:t>
      </w:r>
      <w:r w:rsidRPr="007B62B7">
        <w:rPr>
          <w:rStyle w:val="Emphasis"/>
          <w:highlight w:val="cyan"/>
        </w:rPr>
        <w:t>stable labor relations</w:t>
      </w:r>
      <w:r w:rsidRPr="00F81C78">
        <w:rPr>
          <w:sz w:val="14"/>
        </w:rPr>
        <w:t>.</w:t>
      </w:r>
    </w:p>
    <w:p w14:paraId="17059B3D" w14:textId="77777777" w:rsidR="00C9410D" w:rsidRPr="007B62B7" w:rsidRDefault="00C9410D" w:rsidP="00C9410D">
      <w:pPr>
        <w:rPr>
          <w:rStyle w:val="StyleUnderline"/>
          <w:highlight w:val="cyan"/>
        </w:rPr>
      </w:pPr>
      <w:r w:rsidRPr="00F81C78">
        <w:rPr>
          <w:sz w:val="14"/>
        </w:rPr>
        <w:t xml:space="preserve">The results of this study highlight the </w:t>
      </w:r>
      <w:r w:rsidRPr="004B3919">
        <w:rPr>
          <w:rStyle w:val="StyleUnderline"/>
        </w:rPr>
        <w:t xml:space="preserve">significant role of </w:t>
      </w:r>
      <w:r w:rsidRPr="00877E82">
        <w:rPr>
          <w:rStyle w:val="StyleUnderline"/>
        </w:rPr>
        <w:t xml:space="preserve">the judiciary in shaping labor jurisprudence and influencing </w:t>
      </w:r>
      <w:r w:rsidRPr="00877E82">
        <w:rPr>
          <w:rStyle w:val="Emphasis"/>
        </w:rPr>
        <w:t>workplace dynamics</w:t>
      </w:r>
      <w:r w:rsidRPr="00877E82">
        <w:rPr>
          <w:sz w:val="14"/>
        </w:rPr>
        <w:t xml:space="preserve">. The judiciary's impact is not limited to legal doctrines but </w:t>
      </w:r>
      <w:r w:rsidRPr="00877E82">
        <w:rPr>
          <w:rStyle w:val="StyleUnderline"/>
        </w:rPr>
        <w:t xml:space="preserve">extends to the </w:t>
      </w:r>
      <w:r w:rsidRPr="00877E82">
        <w:rPr>
          <w:rStyle w:val="Emphasis"/>
        </w:rPr>
        <w:t>broader societal context</w:t>
      </w:r>
      <w:r w:rsidRPr="00877E82">
        <w:rPr>
          <w:sz w:val="14"/>
        </w:rPr>
        <w:t>. Several key points for</w:t>
      </w:r>
      <w:r w:rsidRPr="00F81C78">
        <w:rPr>
          <w:sz w:val="14"/>
        </w:rPr>
        <w:br/>
        <w:t>discussion emerge:</w:t>
      </w:r>
    </w:p>
    <w:p w14:paraId="4D2134CC" w14:textId="77777777" w:rsidR="00C9410D" w:rsidRPr="007B62B7" w:rsidRDefault="00C9410D" w:rsidP="00C9410D">
      <w:pPr>
        <w:rPr>
          <w:rStyle w:val="StyleUnderline"/>
          <w:highlight w:val="cyan"/>
        </w:rPr>
      </w:pPr>
      <w:r w:rsidRPr="00F81C78">
        <w:rPr>
          <w:sz w:val="14"/>
        </w:rPr>
        <w:t xml:space="preserve">Legal Adaptation: Labor jurisprudence has shown a remarkable capacity for adaptation, responding to changes in the economy and society. As new labor challenges arise, the </w:t>
      </w:r>
      <w:r w:rsidRPr="004B3919">
        <w:rPr>
          <w:rStyle w:val="StyleUnderline"/>
        </w:rPr>
        <w:t xml:space="preserve">judiciary continues to </w:t>
      </w:r>
      <w:r w:rsidRPr="007B62B7">
        <w:rPr>
          <w:rStyle w:val="StyleUnderline"/>
          <w:highlight w:val="cyan"/>
        </w:rPr>
        <w:t>provide guidance through</w:t>
      </w:r>
      <w:r w:rsidRPr="004B3919">
        <w:rPr>
          <w:rStyle w:val="StyleUnderline"/>
        </w:rPr>
        <w:t xml:space="preserve"> precedent-setting </w:t>
      </w:r>
      <w:r w:rsidRPr="007B62B7">
        <w:rPr>
          <w:rStyle w:val="StyleUnderline"/>
          <w:highlight w:val="cyan"/>
        </w:rPr>
        <w:t>decisions</w:t>
      </w:r>
      <w:r w:rsidRPr="00F81C78">
        <w:rPr>
          <w:sz w:val="14"/>
        </w:rPr>
        <w:t>.</w:t>
      </w:r>
    </w:p>
    <w:p w14:paraId="0DF35473" w14:textId="77777777" w:rsidR="00C9410D" w:rsidRPr="007B62B7" w:rsidRDefault="00C9410D" w:rsidP="00C9410D">
      <w:pPr>
        <w:rPr>
          <w:rStyle w:val="StyleUnderline"/>
          <w:highlight w:val="cyan"/>
        </w:rPr>
      </w:pPr>
      <w:r w:rsidRPr="00F81C78">
        <w:rPr>
          <w:sz w:val="14"/>
        </w:rPr>
        <w:t xml:space="preserve">Worker Empowerment: Judicial </w:t>
      </w:r>
      <w:r w:rsidRPr="004B3919">
        <w:rPr>
          <w:rStyle w:val="StyleUnderline"/>
        </w:rPr>
        <w:t xml:space="preserve">decisions have been pivotal in </w:t>
      </w:r>
      <w:r w:rsidRPr="007B62B7">
        <w:rPr>
          <w:rStyle w:val="Emphasis"/>
          <w:highlight w:val="cyan"/>
        </w:rPr>
        <w:t>empowering</w:t>
      </w:r>
      <w:r w:rsidRPr="007B62B7">
        <w:rPr>
          <w:rStyle w:val="StyleUnderline"/>
          <w:highlight w:val="cyan"/>
        </w:rPr>
        <w:t xml:space="preserve"> workers by</w:t>
      </w:r>
      <w:r w:rsidRPr="00F81C78">
        <w:rPr>
          <w:sz w:val="14"/>
        </w:rPr>
        <w:t xml:space="preserve"> </w:t>
      </w:r>
      <w:r w:rsidRPr="007B62B7">
        <w:rPr>
          <w:rStyle w:val="Emphasis"/>
          <w:highlight w:val="cyan"/>
        </w:rPr>
        <w:t>affirming</w:t>
      </w:r>
      <w:r w:rsidRPr="00F81C78">
        <w:rPr>
          <w:sz w:val="14"/>
        </w:rPr>
        <w:t xml:space="preserve"> their rights, protections, and avenues for seeking redress. This </w:t>
      </w:r>
      <w:r w:rsidRPr="004B3919">
        <w:rPr>
          <w:rStyle w:val="StyleUnderline"/>
        </w:rPr>
        <w:t>empowerment</w:t>
      </w:r>
      <w:r w:rsidRPr="00F81C78">
        <w:rPr>
          <w:sz w:val="14"/>
        </w:rPr>
        <w:t xml:space="preserve"> </w:t>
      </w:r>
      <w:r w:rsidRPr="004B3919">
        <w:rPr>
          <w:rStyle w:val="StyleUnderline"/>
        </w:rPr>
        <w:t xml:space="preserve">contributes to greater </w:t>
      </w:r>
      <w:r w:rsidRPr="007B62B7">
        <w:rPr>
          <w:rStyle w:val="Emphasis"/>
          <w:sz w:val="28"/>
          <w:szCs w:val="28"/>
          <w:highlight w:val="cyan"/>
        </w:rPr>
        <w:t>equity</w:t>
      </w:r>
      <w:r w:rsidRPr="007B62B7">
        <w:rPr>
          <w:rStyle w:val="StyleUnderline"/>
          <w:highlight w:val="cyan"/>
        </w:rPr>
        <w:t xml:space="preserve"> within the workplace</w:t>
      </w:r>
      <w:r w:rsidRPr="00F81C78">
        <w:rPr>
          <w:sz w:val="14"/>
        </w:rPr>
        <w:t>.</w:t>
      </w:r>
    </w:p>
    <w:p w14:paraId="4AFB6730" w14:textId="77777777" w:rsidR="00C9410D" w:rsidRPr="007B62B7" w:rsidRDefault="00C9410D" w:rsidP="00C9410D">
      <w:pPr>
        <w:pStyle w:val="Heading4"/>
        <w:rPr>
          <w:rStyle w:val="StyleUnderline"/>
          <w:highlight w:val="cyan"/>
        </w:rPr>
      </w:pPr>
      <w:r>
        <w:t xml:space="preserve">Assigning equitable remedies </w:t>
      </w:r>
      <w:r>
        <w:rPr>
          <w:u w:val="single"/>
        </w:rPr>
        <w:t>solves better</w:t>
      </w:r>
      <w:r>
        <w:t xml:space="preserve"> and </w:t>
      </w:r>
      <w:r>
        <w:rPr>
          <w:u w:val="single"/>
        </w:rPr>
        <w:t>reinvigorates</w:t>
      </w:r>
      <w:r>
        <w:t xml:space="preserve"> the canon of </w:t>
      </w:r>
      <w:r w:rsidRPr="00014642">
        <w:rPr>
          <w:u w:val="single"/>
        </w:rPr>
        <w:t>equity</w:t>
      </w:r>
      <w:r>
        <w:t>.</w:t>
      </w:r>
    </w:p>
    <w:p w14:paraId="29B28B1C" w14:textId="77777777" w:rsidR="00C9410D" w:rsidRPr="007B62B7" w:rsidRDefault="00C9410D" w:rsidP="00C9410D">
      <w:pPr>
        <w:rPr>
          <w:rStyle w:val="StyleUnderline"/>
          <w:highlight w:val="cyan"/>
        </w:rPr>
      </w:pPr>
      <w:r>
        <w:t xml:space="preserve">Henry </w:t>
      </w:r>
      <w:r w:rsidRPr="00207F3D">
        <w:rPr>
          <w:rStyle w:val="Style13ptBold"/>
        </w:rPr>
        <w:t>Smith 21</w:t>
      </w:r>
      <w:r>
        <w:t>. Fessenden Professor of Law and Director of the Project on the Foundations of Private Law, Harvard Law School; Notre Dame Law Review, “Putting the Equity Back into Intellectual Property Remedies,” 96 Notre Dame L. Rev. 1603, lexis</w:t>
      </w:r>
    </w:p>
    <w:p w14:paraId="418F6F83" w14:textId="77777777" w:rsidR="00C9410D" w:rsidRPr="007B62B7" w:rsidRDefault="00C9410D" w:rsidP="00C9410D">
      <w:pPr>
        <w:rPr>
          <w:rStyle w:val="StyleUnderline"/>
          <w:highlight w:val="cyan"/>
        </w:rPr>
      </w:pPr>
      <w:r w:rsidRPr="009D1C9E">
        <w:rPr>
          <w:sz w:val="16"/>
        </w:rPr>
        <w:t xml:space="preserve">Nowhere is the question of remedies more front and center than in intellectual property. In recent years intellectual property cases have even exerted some influence on the law of remedies more generally. At the same time, equity and the traditions of equity are invoked in the very process of [*1604] cutting back on injunctions and making them into a rare form of "supracompensatory" remedies. And </w:t>
      </w:r>
      <w:r w:rsidRPr="00271BDA">
        <w:rPr>
          <w:rStyle w:val="StyleUnderline"/>
        </w:rPr>
        <w:t>nowhere is the</w:t>
      </w:r>
      <w:r w:rsidRPr="005C6A74">
        <w:rPr>
          <w:rStyle w:val="StyleUnderline"/>
        </w:rPr>
        <w:t xml:space="preserve"> </w:t>
      </w:r>
      <w:r w:rsidRPr="00942A58">
        <w:rPr>
          <w:rStyle w:val="Emphasis"/>
        </w:rPr>
        <w:t>mysterious role</w:t>
      </w:r>
      <w:r w:rsidRPr="00942A58">
        <w:rPr>
          <w:sz w:val="16"/>
        </w:rPr>
        <w:t xml:space="preserve">, if any, </w:t>
      </w:r>
      <w:r w:rsidRPr="00942A58">
        <w:rPr>
          <w:rStyle w:val="StyleUnderline"/>
        </w:rPr>
        <w:t xml:space="preserve">of </w:t>
      </w:r>
      <w:r w:rsidRPr="00942A58">
        <w:rPr>
          <w:rStyle w:val="Emphasis"/>
        </w:rPr>
        <w:t>equity more needed</w:t>
      </w:r>
      <w:r w:rsidRPr="00942A58">
        <w:rPr>
          <w:rStyle w:val="StyleUnderline"/>
        </w:rPr>
        <w:t xml:space="preserve"> and </w:t>
      </w:r>
      <w:r w:rsidRPr="00942A58">
        <w:rPr>
          <w:rStyle w:val="Emphasis"/>
        </w:rPr>
        <w:t>less apparent</w:t>
      </w:r>
      <w:r w:rsidRPr="00942A58">
        <w:rPr>
          <w:rStyle w:val="StyleUnderline"/>
        </w:rPr>
        <w:t xml:space="preserve"> than in </w:t>
      </w:r>
      <w:r w:rsidRPr="00942A58">
        <w:rPr>
          <w:rStyle w:val="Emphasis"/>
        </w:rPr>
        <w:t>i</w:t>
      </w:r>
      <w:r w:rsidRPr="00942A58">
        <w:rPr>
          <w:rStyle w:val="StyleUnderline"/>
        </w:rPr>
        <w:t xml:space="preserve">ntellectual </w:t>
      </w:r>
      <w:r w:rsidRPr="00942A58">
        <w:rPr>
          <w:rStyle w:val="Emphasis"/>
        </w:rPr>
        <w:t>p</w:t>
      </w:r>
      <w:r w:rsidRPr="00942A58">
        <w:rPr>
          <w:rStyle w:val="StyleUnderline"/>
        </w:rPr>
        <w:t>roperty</w:t>
      </w:r>
      <w:r w:rsidRPr="00942A58">
        <w:rPr>
          <w:sz w:val="16"/>
        </w:rPr>
        <w:t xml:space="preserve"> remedies. </w:t>
      </w:r>
      <w:r w:rsidRPr="00942A58">
        <w:rPr>
          <w:rStyle w:val="StyleUnderline"/>
        </w:rPr>
        <w:t xml:space="preserve">We </w:t>
      </w:r>
      <w:r w:rsidRPr="007460EB">
        <w:rPr>
          <w:rStyle w:val="StyleUnderline"/>
        </w:rPr>
        <w:t xml:space="preserve">have </w:t>
      </w:r>
      <w:r w:rsidRPr="00A40B36">
        <w:rPr>
          <w:rStyle w:val="StyleUnderline"/>
        </w:rPr>
        <w:t xml:space="preserve">an </w:t>
      </w:r>
      <w:r w:rsidRPr="00A40B36">
        <w:rPr>
          <w:rStyle w:val="Emphasis"/>
        </w:rPr>
        <w:t>equity deficit</w:t>
      </w:r>
      <w:r w:rsidRPr="00A40B36">
        <w:rPr>
          <w:sz w:val="16"/>
        </w:rPr>
        <w:t>.</w:t>
      </w:r>
    </w:p>
    <w:p w14:paraId="36B5D33A" w14:textId="77777777" w:rsidR="00C9410D" w:rsidRPr="007B62B7" w:rsidRDefault="00C9410D" w:rsidP="00C9410D">
      <w:pPr>
        <w:rPr>
          <w:rStyle w:val="StyleUnderline"/>
          <w:highlight w:val="cyan"/>
        </w:rPr>
      </w:pPr>
      <w:r w:rsidRPr="00A40B36">
        <w:rPr>
          <w:rStyle w:val="StyleUnderline"/>
        </w:rPr>
        <w:lastRenderedPageBreak/>
        <w:t xml:space="preserve">It is not as if uses of the </w:t>
      </w:r>
      <w:r w:rsidRPr="00A40B36">
        <w:rPr>
          <w:rStyle w:val="Emphasis"/>
        </w:rPr>
        <w:t>word "equity"</w:t>
      </w:r>
      <w:r w:rsidRPr="00A40B36">
        <w:rPr>
          <w:rStyle w:val="StyleUnderline"/>
        </w:rPr>
        <w:t xml:space="preserve"> are lacking. Ce</w:t>
      </w:r>
      <w:r w:rsidRPr="0018117A">
        <w:rPr>
          <w:rStyle w:val="StyleUnderline"/>
        </w:rPr>
        <w:t>rtain</w:t>
      </w:r>
      <w:r w:rsidRPr="001F006B">
        <w:rPr>
          <w:rStyle w:val="StyleUnderline"/>
        </w:rPr>
        <w:t xml:space="preserve"> </w:t>
      </w:r>
      <w:r w:rsidRPr="007B62B7">
        <w:rPr>
          <w:rStyle w:val="Emphasis"/>
          <w:highlight w:val="cyan"/>
        </w:rPr>
        <w:t>remedies</w:t>
      </w:r>
      <w:r w:rsidRPr="007B62B7">
        <w:rPr>
          <w:rStyle w:val="StyleUnderline"/>
          <w:highlight w:val="cyan"/>
        </w:rPr>
        <w:t xml:space="preserve"> are </w:t>
      </w:r>
      <w:r w:rsidRPr="007B62B7">
        <w:rPr>
          <w:rStyle w:val="Emphasis"/>
          <w:highlight w:val="cyan"/>
        </w:rPr>
        <w:t>labeled</w:t>
      </w:r>
      <w:r w:rsidRPr="007B62B7">
        <w:rPr>
          <w:rStyle w:val="StyleUnderline"/>
          <w:highlight w:val="cyan"/>
        </w:rPr>
        <w:t xml:space="preserve"> "equitable,"</w:t>
      </w:r>
      <w:r w:rsidRPr="00DB65BE">
        <w:rPr>
          <w:rStyle w:val="StyleUnderline"/>
        </w:rPr>
        <w:t xml:space="preserve"> as are certain</w:t>
      </w:r>
      <w:r w:rsidRPr="00DB65BE">
        <w:rPr>
          <w:sz w:val="16"/>
        </w:rPr>
        <w:t xml:space="preserve"> </w:t>
      </w:r>
      <w:r w:rsidRPr="00DB65BE">
        <w:rPr>
          <w:rStyle w:val="Emphasis"/>
        </w:rPr>
        <w:t>defenses</w:t>
      </w:r>
      <w:r w:rsidRPr="00DB65BE">
        <w:rPr>
          <w:rStyle w:val="StyleUnderline"/>
        </w:rPr>
        <w:t xml:space="preserve">. </w:t>
      </w:r>
      <w:r w:rsidRPr="007B62B7">
        <w:rPr>
          <w:rStyle w:val="StyleUnderline"/>
          <w:highlight w:val="cyan"/>
        </w:rPr>
        <w:t>The</w:t>
      </w:r>
      <w:r w:rsidRPr="00271BDA">
        <w:rPr>
          <w:rStyle w:val="StyleUnderline"/>
        </w:rPr>
        <w:t xml:space="preserve"> United States Supreme </w:t>
      </w:r>
      <w:r w:rsidRPr="007B62B7">
        <w:rPr>
          <w:rStyle w:val="StyleUnderline"/>
          <w:highlight w:val="cyan"/>
        </w:rPr>
        <w:t xml:space="preserve">Court </w:t>
      </w:r>
      <w:r w:rsidRPr="007B62B7">
        <w:rPr>
          <w:rStyle w:val="Emphasis"/>
          <w:highlight w:val="cyan"/>
        </w:rPr>
        <w:t>points</w:t>
      </w:r>
      <w:r w:rsidRPr="007B62B7">
        <w:rPr>
          <w:rStyle w:val="StyleUnderline"/>
          <w:highlight w:val="cyan"/>
        </w:rPr>
        <w:t xml:space="preserve"> to</w:t>
      </w:r>
      <w:r w:rsidRPr="009D1C9E">
        <w:rPr>
          <w:sz w:val="16"/>
        </w:rPr>
        <w:t xml:space="preserve"> </w:t>
      </w:r>
      <w:r w:rsidRPr="00DB65BE">
        <w:rPr>
          <w:sz w:val="16"/>
        </w:rPr>
        <w:t xml:space="preserve">the </w:t>
      </w:r>
      <w:r w:rsidRPr="00DB65BE">
        <w:rPr>
          <w:rStyle w:val="Emphasis"/>
        </w:rPr>
        <w:t>"traditions</w:t>
      </w:r>
      <w:r w:rsidRPr="00DB65BE">
        <w:rPr>
          <w:rStyle w:val="StyleUnderline"/>
        </w:rPr>
        <w:t xml:space="preserve"> of </w:t>
      </w:r>
      <w:r w:rsidRPr="007B62B7">
        <w:rPr>
          <w:rStyle w:val="StyleUnderline"/>
          <w:highlight w:val="cyan"/>
        </w:rPr>
        <w:t>equity" as</w:t>
      </w:r>
      <w:r w:rsidRPr="00A40B36">
        <w:rPr>
          <w:rStyle w:val="StyleUnderline"/>
        </w:rPr>
        <w:t xml:space="preserve"> a </w:t>
      </w:r>
      <w:r w:rsidRPr="00A40B36">
        <w:rPr>
          <w:rStyle w:val="Emphasis"/>
        </w:rPr>
        <w:t>source</w:t>
      </w:r>
      <w:r w:rsidRPr="00A40B36">
        <w:rPr>
          <w:rStyle w:val="StyleUnderline"/>
        </w:rPr>
        <w:t xml:space="preserve"> of </w:t>
      </w:r>
      <w:r w:rsidRPr="007B62B7">
        <w:rPr>
          <w:rStyle w:val="Emphasis"/>
          <w:highlight w:val="cyan"/>
        </w:rPr>
        <w:t>law</w:t>
      </w:r>
      <w:r w:rsidRPr="00DB65BE">
        <w:rPr>
          <w:rStyle w:val="StyleUnderline"/>
        </w:rPr>
        <w:t xml:space="preserve"> for</w:t>
      </w:r>
      <w:r w:rsidRPr="00DB65BE">
        <w:rPr>
          <w:sz w:val="16"/>
        </w:rPr>
        <w:t xml:space="preserve">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roperty</w:t>
      </w:r>
      <w:r w:rsidRPr="00DB65BE">
        <w:rPr>
          <w:sz w:val="16"/>
        </w:rPr>
        <w:t xml:space="preserve"> remedies, among other things. 1</w:t>
      </w:r>
      <w:r w:rsidRPr="00DB65BE">
        <w:rPr>
          <w:rStyle w:val="StyleUnderline"/>
        </w:rPr>
        <w:t>And people seem to</w:t>
      </w:r>
      <w:r w:rsidRPr="00DB65BE">
        <w:rPr>
          <w:sz w:val="16"/>
        </w:rPr>
        <w:t xml:space="preserve"> </w:t>
      </w:r>
      <w:r w:rsidRPr="00DB65BE">
        <w:rPr>
          <w:rStyle w:val="Emphasis"/>
        </w:rPr>
        <w:t>think</w:t>
      </w:r>
      <w:r w:rsidRPr="00DB65BE">
        <w:rPr>
          <w:sz w:val="16"/>
        </w:rPr>
        <w:t xml:space="preserve"> that </w:t>
      </w:r>
      <w:r w:rsidRPr="00DB65BE">
        <w:rPr>
          <w:rStyle w:val="StyleUnderline"/>
        </w:rPr>
        <w:t>equity means</w:t>
      </w:r>
      <w:r w:rsidRPr="00DB65BE">
        <w:rPr>
          <w:sz w:val="16"/>
        </w:rPr>
        <w:t xml:space="preserve"> </w:t>
      </w:r>
      <w:r w:rsidRPr="00DB65BE">
        <w:rPr>
          <w:rStyle w:val="Emphasis"/>
        </w:rPr>
        <w:t>discretion</w:t>
      </w:r>
      <w:r w:rsidRPr="00DB65BE">
        <w:rPr>
          <w:sz w:val="16"/>
        </w:rPr>
        <w:t>. 2</w:t>
      </w:r>
      <w:r w:rsidRPr="00DB65BE">
        <w:rPr>
          <w:rStyle w:val="StyleUnderline"/>
        </w:rPr>
        <w:t>Beyond that there be mo</w:t>
      </w:r>
      <w:r w:rsidRPr="00271BDA">
        <w:rPr>
          <w:rStyle w:val="StyleUnderline"/>
        </w:rPr>
        <w:t>nsters - to the extent anyone is paying attention.</w:t>
      </w:r>
    </w:p>
    <w:p w14:paraId="78751B5A" w14:textId="77777777" w:rsidR="00C9410D" w:rsidRPr="007B62B7" w:rsidRDefault="00C9410D" w:rsidP="00C9410D">
      <w:pPr>
        <w:rPr>
          <w:rStyle w:val="StyleUnderline"/>
          <w:highlight w:val="cyan"/>
        </w:rPr>
      </w:pPr>
      <w:r w:rsidRPr="00F63C19">
        <w:rPr>
          <w:rStyle w:val="StyleUnderline"/>
        </w:rPr>
        <w:t>And yet</w:t>
      </w:r>
      <w:r w:rsidRPr="00F63C19">
        <w:rPr>
          <w:sz w:val="16"/>
        </w:rPr>
        <w:t xml:space="preserve"> equity shapes</w:t>
      </w:r>
      <w:r w:rsidRPr="009D1C9E">
        <w:rPr>
          <w:sz w:val="16"/>
        </w:rPr>
        <w:t xml:space="preserve"> the law of intellectual property remedies in a more thoroughgoing way. I will claim that once we understand some of </w:t>
      </w:r>
      <w:r w:rsidRPr="00271BDA">
        <w:rPr>
          <w:rStyle w:val="StyleUnderline"/>
        </w:rPr>
        <w:t>the</w:t>
      </w:r>
      <w:r w:rsidRPr="009D1C9E">
        <w:rPr>
          <w:sz w:val="16"/>
        </w:rPr>
        <w:t xml:space="preserve"> </w:t>
      </w:r>
      <w:r w:rsidRPr="00A40B36">
        <w:rPr>
          <w:rStyle w:val="Emphasis"/>
        </w:rPr>
        <w:t>true functions of equity</w:t>
      </w:r>
      <w:r w:rsidRPr="00A40B36">
        <w:rPr>
          <w:sz w:val="16"/>
        </w:rPr>
        <w:t xml:space="preserve">, it probably </w:t>
      </w:r>
      <w:r w:rsidRPr="00A40B36">
        <w:rPr>
          <w:rStyle w:val="StyleUnderline"/>
        </w:rPr>
        <w:t xml:space="preserve">should play a much </w:t>
      </w:r>
      <w:r w:rsidRPr="00A40B36">
        <w:rPr>
          <w:rStyle w:val="Emphasis"/>
        </w:rPr>
        <w:t>greater</w:t>
      </w:r>
      <w:r w:rsidRPr="00A40B36">
        <w:rPr>
          <w:rStyle w:val="StyleUnderline"/>
        </w:rPr>
        <w:t xml:space="preserve"> and </w:t>
      </w:r>
      <w:r w:rsidRPr="00A40B36">
        <w:rPr>
          <w:rStyle w:val="Emphasis"/>
        </w:rPr>
        <w:t>more explicit role</w:t>
      </w:r>
      <w:r w:rsidRPr="00A40B36">
        <w:rPr>
          <w:sz w:val="16"/>
        </w:rPr>
        <w:t xml:space="preserve"> in our law, 3and especially in intellectual property remedies.</w:t>
      </w:r>
    </w:p>
    <w:p w14:paraId="3FA7503E" w14:textId="77777777" w:rsidR="00C9410D" w:rsidRPr="007B62B7" w:rsidRDefault="00C9410D" w:rsidP="00C9410D">
      <w:pPr>
        <w:rPr>
          <w:rStyle w:val="StyleUnderline"/>
          <w:highlight w:val="cyan"/>
        </w:rPr>
      </w:pPr>
      <w:r w:rsidRPr="00271BDA">
        <w:rPr>
          <w:rStyle w:val="StyleUnderline"/>
        </w:rPr>
        <w:t>One such function is</w:t>
      </w:r>
      <w:r w:rsidRPr="001F006B">
        <w:rPr>
          <w:rStyle w:val="StyleUnderline"/>
        </w:rPr>
        <w:t xml:space="preserve"> </w:t>
      </w:r>
      <w:r w:rsidRPr="00271BDA">
        <w:rPr>
          <w:rStyle w:val="Emphasis"/>
        </w:rPr>
        <w:t>meta-law</w:t>
      </w:r>
      <w:r w:rsidRPr="009D1C9E">
        <w:rPr>
          <w:sz w:val="16"/>
        </w:rPr>
        <w:t xml:space="preserve">. A theme of equity with deep roots in </w:t>
      </w:r>
      <w:r w:rsidRPr="00A40B36">
        <w:rPr>
          <w:sz w:val="16"/>
        </w:rPr>
        <w:t xml:space="preserve">the Western tradition is its role in </w:t>
      </w:r>
      <w:r w:rsidRPr="00A40B36">
        <w:rPr>
          <w:rStyle w:val="Emphasis"/>
        </w:rPr>
        <w:t>correcting the law</w:t>
      </w:r>
      <w:r w:rsidRPr="00A40B36">
        <w:rPr>
          <w:sz w:val="16"/>
        </w:rPr>
        <w:t xml:space="preserve"> </w:t>
      </w:r>
      <w:r w:rsidRPr="00A40B36">
        <w:rPr>
          <w:rStyle w:val="StyleUnderline"/>
        </w:rPr>
        <w:t xml:space="preserve">when it </w:t>
      </w:r>
      <w:r w:rsidRPr="00A40B36">
        <w:rPr>
          <w:rStyle w:val="Emphasis"/>
        </w:rPr>
        <w:t>failed</w:t>
      </w:r>
      <w:r w:rsidRPr="00A40B36">
        <w:rPr>
          <w:sz w:val="16"/>
        </w:rPr>
        <w:t xml:space="preserve"> </w:t>
      </w:r>
      <w:r w:rsidRPr="00A40B36">
        <w:rPr>
          <w:rStyle w:val="StyleUnderline"/>
        </w:rPr>
        <w:t>because of</w:t>
      </w:r>
      <w:r w:rsidRPr="00A40B36">
        <w:rPr>
          <w:sz w:val="16"/>
        </w:rPr>
        <w:t xml:space="preserve"> its </w:t>
      </w:r>
      <w:r w:rsidRPr="00A40B36">
        <w:rPr>
          <w:rStyle w:val="Emphasis"/>
        </w:rPr>
        <w:t>generality</w:t>
      </w:r>
      <w:r w:rsidRPr="00A40B36">
        <w:rPr>
          <w:rStyle w:val="StyleUnderline"/>
        </w:rPr>
        <w:t xml:space="preserve">. </w:t>
      </w:r>
      <w:r w:rsidRPr="00A40B36">
        <w:rPr>
          <w:sz w:val="16"/>
        </w:rPr>
        <w:t>Intellectual property and its associated remedies strive for simplicity and generality but fail in characteristic</w:t>
      </w:r>
      <w:r w:rsidRPr="00A40B36">
        <w:rPr>
          <w:rStyle w:val="Emphasis"/>
          <w:sz w:val="16"/>
        </w:rPr>
        <w:t xml:space="preserve"> </w:t>
      </w:r>
      <w:r w:rsidRPr="00A40B36">
        <w:rPr>
          <w:rStyle w:val="Emphasis"/>
        </w:rPr>
        <w:t>ways</w:t>
      </w:r>
      <w:r w:rsidRPr="00A40B36">
        <w:rPr>
          <w:rStyle w:val="StyleUnderline"/>
        </w:rPr>
        <w:t>. These involve</w:t>
      </w:r>
      <w:r w:rsidRPr="00A40B36">
        <w:rPr>
          <w:sz w:val="16"/>
        </w:rPr>
        <w:t xml:space="preserve"> </w:t>
      </w:r>
      <w:r w:rsidRPr="00A40B36">
        <w:rPr>
          <w:rStyle w:val="Emphasis"/>
        </w:rPr>
        <w:t>complexity</w:t>
      </w:r>
      <w:r w:rsidRPr="00A40B36">
        <w:rPr>
          <w:rStyle w:val="StyleUnderline"/>
        </w:rPr>
        <w:t xml:space="preserve"> and </w:t>
      </w:r>
      <w:r w:rsidRPr="00A40B36">
        <w:rPr>
          <w:rStyle w:val="Emphasis"/>
        </w:rPr>
        <w:t>uncertainty</w:t>
      </w:r>
      <w:r w:rsidRPr="00A40B36">
        <w:rPr>
          <w:sz w:val="16"/>
        </w:rPr>
        <w:t xml:space="preserve"> that stem </w:t>
      </w:r>
      <w:r w:rsidRPr="00A40B36">
        <w:rPr>
          <w:rStyle w:val="StyleUnderline"/>
        </w:rPr>
        <w:t xml:space="preserve">from </w:t>
      </w:r>
      <w:r w:rsidRPr="00A40B36">
        <w:rPr>
          <w:rStyle w:val="Emphasis"/>
        </w:rPr>
        <w:t>in</w:t>
      </w:r>
      <w:r w:rsidRPr="00DB65BE">
        <w:rPr>
          <w:rStyle w:val="Emphasis"/>
        </w:rPr>
        <w:t>teractions</w:t>
      </w:r>
      <w:r w:rsidRPr="00271BDA">
        <w:rPr>
          <w:rStyle w:val="Emphasis"/>
        </w:rPr>
        <w:t xml:space="preserve"> among parties</w:t>
      </w:r>
      <w:r w:rsidRPr="009D1C9E">
        <w:rPr>
          <w:sz w:val="16"/>
        </w:rPr>
        <w:t xml:space="preserve">, their activities, and the resources they employ to develop information. </w:t>
      </w:r>
      <w:r w:rsidRPr="00271BDA">
        <w:rPr>
          <w:rStyle w:val="StyleUnderline"/>
        </w:rPr>
        <w:t>Of</w:t>
      </w:r>
      <w:r w:rsidRPr="004556ED">
        <w:rPr>
          <w:rStyle w:val="StyleUnderline"/>
        </w:rPr>
        <w:t xml:space="preserve"> </w:t>
      </w:r>
      <w:r w:rsidRPr="00271BDA">
        <w:rPr>
          <w:rStyle w:val="Emphasis"/>
        </w:rPr>
        <w:t>particular</w:t>
      </w:r>
      <w:r w:rsidRPr="009D1C9E">
        <w:rPr>
          <w:sz w:val="16"/>
        </w:rPr>
        <w:t xml:space="preserve"> </w:t>
      </w:r>
      <w:r w:rsidRPr="00271BDA">
        <w:rPr>
          <w:rStyle w:val="StyleUnderline"/>
        </w:rPr>
        <w:t xml:space="preserve">relevance is the possibility that </w:t>
      </w:r>
      <w:r w:rsidRPr="007B62B7">
        <w:rPr>
          <w:rStyle w:val="Emphasis"/>
          <w:highlight w:val="cyan"/>
        </w:rPr>
        <w:t>informed</w:t>
      </w:r>
      <w:r w:rsidRPr="007B62B7">
        <w:rPr>
          <w:rStyle w:val="StyleUnderline"/>
          <w:highlight w:val="cyan"/>
        </w:rPr>
        <w:t xml:space="preserve"> parties</w:t>
      </w:r>
      <w:r w:rsidRPr="00DB65BE">
        <w:rPr>
          <w:rStyle w:val="StyleUnderline"/>
        </w:rPr>
        <w:t xml:space="preserve">, of which there is </w:t>
      </w:r>
      <w:r w:rsidRPr="00DB65BE">
        <w:rPr>
          <w:rStyle w:val="Emphasis"/>
        </w:rPr>
        <w:t>no lack</w:t>
      </w:r>
      <w:r w:rsidRPr="00DB65BE">
        <w:rPr>
          <w:rStyle w:val="StyleUnderline"/>
        </w:rPr>
        <w:t xml:space="preserve"> in situations involving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 xml:space="preserve">roperty, will </w:t>
      </w:r>
      <w:r w:rsidRPr="007B62B7">
        <w:rPr>
          <w:rStyle w:val="Emphasis"/>
          <w:highlight w:val="cyan"/>
        </w:rPr>
        <w:t>bend the system</w:t>
      </w:r>
      <w:r w:rsidRPr="00DB65BE">
        <w:rPr>
          <w:rStyle w:val="StyleUnderline"/>
        </w:rPr>
        <w:t xml:space="preserve"> </w:t>
      </w:r>
      <w:r w:rsidRPr="00271BDA">
        <w:rPr>
          <w:rStyle w:val="StyleUnderline"/>
        </w:rPr>
        <w:t xml:space="preserve">to purposes for which it was </w:t>
      </w:r>
      <w:r w:rsidRPr="00271BDA">
        <w:rPr>
          <w:rStyle w:val="Emphasis"/>
        </w:rPr>
        <w:t>not designed</w:t>
      </w:r>
      <w:r w:rsidRPr="00271BDA">
        <w:rPr>
          <w:rStyle w:val="StyleUnderline"/>
        </w:rPr>
        <w:t xml:space="preserve">. This problem </w:t>
      </w:r>
      <w:r w:rsidRPr="00A40B36">
        <w:rPr>
          <w:rStyle w:val="StyleUnderline"/>
        </w:rPr>
        <w:t xml:space="preserve">of </w:t>
      </w:r>
      <w:r w:rsidRPr="00A40B36">
        <w:rPr>
          <w:rStyle w:val="Emphasis"/>
        </w:rPr>
        <w:t>opportunism</w:t>
      </w:r>
      <w:r w:rsidRPr="00A40B36">
        <w:rPr>
          <w:rStyle w:val="StyleUnderline"/>
        </w:rPr>
        <w:t xml:space="preserve"> is </w:t>
      </w:r>
      <w:r w:rsidRPr="00A40B36">
        <w:rPr>
          <w:rStyle w:val="Emphasis"/>
        </w:rPr>
        <w:t>hard to specify</w:t>
      </w:r>
      <w:r w:rsidRPr="00A40B36">
        <w:rPr>
          <w:sz w:val="16"/>
        </w:rPr>
        <w:t xml:space="preserve"> in advance </w:t>
      </w:r>
      <w:r w:rsidRPr="00A40B36">
        <w:rPr>
          <w:rStyle w:val="StyleUnderline"/>
        </w:rPr>
        <w:t xml:space="preserve">because such efforts </w:t>
      </w:r>
      <w:r w:rsidRPr="00A40B36">
        <w:rPr>
          <w:rStyle w:val="Emphasis"/>
        </w:rPr>
        <w:t>invite</w:t>
      </w:r>
      <w:r w:rsidRPr="00A40B36">
        <w:rPr>
          <w:sz w:val="16"/>
        </w:rPr>
        <w:t xml:space="preserve"> further </w:t>
      </w:r>
      <w:r w:rsidRPr="00A40B36">
        <w:rPr>
          <w:rStyle w:val="Emphasis"/>
        </w:rPr>
        <w:t>game playing</w:t>
      </w:r>
      <w:r w:rsidRPr="00A40B36">
        <w:rPr>
          <w:rStyle w:val="StyleUnderline"/>
        </w:rPr>
        <w:t xml:space="preserve">. </w:t>
      </w:r>
      <w:r w:rsidRPr="00A40B36">
        <w:rPr>
          <w:rStyle w:val="Emphasis"/>
        </w:rPr>
        <w:t>Announcing the line</w:t>
      </w:r>
      <w:r w:rsidRPr="00A40B36">
        <w:rPr>
          <w:rStyle w:val="StyleUnderline"/>
        </w:rPr>
        <w:t xml:space="preserve"> past which something will be treated as</w:t>
      </w:r>
      <w:r w:rsidRPr="00A40B36">
        <w:rPr>
          <w:sz w:val="16"/>
        </w:rPr>
        <w:t xml:space="preserve"> constructive </w:t>
      </w:r>
      <w:r w:rsidRPr="00A40B36">
        <w:rPr>
          <w:rStyle w:val="Emphasis"/>
        </w:rPr>
        <w:t>fraud</w:t>
      </w:r>
      <w:r w:rsidRPr="00A40B36">
        <w:rPr>
          <w:rStyle w:val="StyleUnderline"/>
        </w:rPr>
        <w:t xml:space="preserve"> will allow the </w:t>
      </w:r>
      <w:r w:rsidRPr="00A40B36">
        <w:rPr>
          <w:rStyle w:val="Emphasis"/>
        </w:rPr>
        <w:t>well informed</w:t>
      </w:r>
      <w:r w:rsidRPr="00A40B36">
        <w:rPr>
          <w:rStyle w:val="StyleUnderline"/>
        </w:rPr>
        <w:t xml:space="preserve"> to engage in </w:t>
      </w:r>
      <w:r w:rsidRPr="00A40B36">
        <w:rPr>
          <w:rStyle w:val="Emphasis"/>
        </w:rPr>
        <w:t>"compliant non-compliance."</w:t>
      </w:r>
      <w:r w:rsidRPr="00A40B36">
        <w:rPr>
          <w:sz w:val="16"/>
        </w:rPr>
        <w:t xml:space="preserve"> 4</w:t>
      </w:r>
      <w:r w:rsidRPr="00A40B36">
        <w:rPr>
          <w:rStyle w:val="StyleUnderline"/>
        </w:rPr>
        <w:t xml:space="preserve">Moreover, opportunism </w:t>
      </w:r>
      <w:r w:rsidRPr="00A40B36">
        <w:rPr>
          <w:rStyle w:val="Emphasis"/>
        </w:rPr>
        <w:t>itself</w:t>
      </w:r>
      <w:r w:rsidRPr="00A40B36">
        <w:rPr>
          <w:rStyle w:val="StyleUnderline"/>
        </w:rPr>
        <w:t xml:space="preserve"> is</w:t>
      </w:r>
      <w:r w:rsidRPr="00A40B36">
        <w:rPr>
          <w:sz w:val="16"/>
        </w:rPr>
        <w:t xml:space="preserve"> </w:t>
      </w:r>
      <w:r w:rsidRPr="00A40B36">
        <w:rPr>
          <w:rStyle w:val="Emphasis"/>
        </w:rPr>
        <w:t>multiparty</w:t>
      </w:r>
      <w:r w:rsidRPr="00A40B36">
        <w:rPr>
          <w:rStyle w:val="StyleUnderline"/>
        </w:rPr>
        <w:t>, and</w:t>
      </w:r>
      <w:r w:rsidRPr="00A40B36">
        <w:rPr>
          <w:sz w:val="16"/>
        </w:rPr>
        <w:t xml:space="preserve"> </w:t>
      </w:r>
      <w:r w:rsidRPr="00A40B36">
        <w:rPr>
          <w:rStyle w:val="Emphasis"/>
        </w:rPr>
        <w:t>multidimensional solutions</w:t>
      </w:r>
      <w:r w:rsidRPr="00A40B36">
        <w:rPr>
          <w:sz w:val="16"/>
        </w:rPr>
        <w:t xml:space="preserve"> </w:t>
      </w:r>
      <w:r w:rsidRPr="00A40B36">
        <w:rPr>
          <w:rStyle w:val="StyleUnderline"/>
        </w:rPr>
        <w:t>to</w:t>
      </w:r>
      <w:r w:rsidRPr="00A40B36">
        <w:rPr>
          <w:sz w:val="16"/>
        </w:rPr>
        <w:t xml:space="preserve"> </w:t>
      </w:r>
      <w:r w:rsidRPr="00A40B36">
        <w:rPr>
          <w:rStyle w:val="Emphasis"/>
        </w:rPr>
        <w:t>one</w:t>
      </w:r>
      <w:r w:rsidRPr="00A40B36">
        <w:rPr>
          <w:sz w:val="16"/>
        </w:rPr>
        <w:t xml:space="preserve"> </w:t>
      </w:r>
      <w:r w:rsidRPr="00A40B36">
        <w:rPr>
          <w:rStyle w:val="StyleUnderline"/>
        </w:rPr>
        <w:t xml:space="preserve">party's opportunism often </w:t>
      </w:r>
      <w:r w:rsidRPr="00A40B36">
        <w:rPr>
          <w:rStyle w:val="Emphasis"/>
        </w:rPr>
        <w:t>invite another's</w:t>
      </w:r>
      <w:r w:rsidRPr="00A40B36">
        <w:rPr>
          <w:rStyle w:val="StyleUnderline"/>
        </w:rPr>
        <w:t>. Removing the leverage</w:t>
      </w:r>
      <w:r w:rsidRPr="00A40B36">
        <w:rPr>
          <w:sz w:val="16"/>
        </w:rPr>
        <w:t xml:space="preserve"> </w:t>
      </w:r>
      <w:r w:rsidRPr="00A40B36">
        <w:rPr>
          <w:rStyle w:val="Emphasis"/>
        </w:rPr>
        <w:t>one</w:t>
      </w:r>
      <w:r w:rsidRPr="00A40B36">
        <w:rPr>
          <w:sz w:val="16"/>
        </w:rPr>
        <w:t xml:space="preserve"> party</w:t>
      </w:r>
      <w:r w:rsidRPr="009D1C9E">
        <w:rPr>
          <w:sz w:val="16"/>
        </w:rPr>
        <w:t xml:space="preserve"> </w:t>
      </w:r>
      <w:r w:rsidRPr="00271BDA">
        <w:rPr>
          <w:rStyle w:val="StyleUnderline"/>
        </w:rPr>
        <w:t>can obtain through an injunction can lead the</w:t>
      </w:r>
      <w:r w:rsidRPr="009D1C9E">
        <w:rPr>
          <w:sz w:val="16"/>
        </w:rPr>
        <w:t xml:space="preserve"> </w:t>
      </w:r>
      <w:r w:rsidRPr="00271BDA">
        <w:rPr>
          <w:rStyle w:val="Emphasis"/>
        </w:rPr>
        <w:t>other</w:t>
      </w:r>
      <w:r w:rsidRPr="009D1C9E">
        <w:rPr>
          <w:sz w:val="16"/>
        </w:rPr>
        <w:t xml:space="preserve"> </w:t>
      </w:r>
      <w:r w:rsidRPr="00271BDA">
        <w:rPr>
          <w:rStyle w:val="StyleUnderline"/>
        </w:rPr>
        <w:t>party to abuse a system based on (inevitably)</w:t>
      </w:r>
      <w:r w:rsidRPr="009D1C9E">
        <w:rPr>
          <w:sz w:val="16"/>
        </w:rPr>
        <w:t xml:space="preserve"> </w:t>
      </w:r>
      <w:r w:rsidRPr="00271BDA">
        <w:rPr>
          <w:rStyle w:val="Emphasis"/>
        </w:rPr>
        <w:t>imperfectly</w:t>
      </w:r>
      <w:r w:rsidRPr="009D1C9E">
        <w:rPr>
          <w:sz w:val="16"/>
        </w:rPr>
        <w:t xml:space="preserve"> </w:t>
      </w:r>
      <w:r w:rsidRPr="00271BDA">
        <w:rPr>
          <w:rStyle w:val="StyleUnderline"/>
        </w:rPr>
        <w:t>determined</w:t>
      </w:r>
      <w:r w:rsidRPr="009D1C9E">
        <w:rPr>
          <w:sz w:val="16"/>
        </w:rPr>
        <w:t xml:space="preserve"> </w:t>
      </w:r>
      <w:r w:rsidRPr="00271BDA">
        <w:rPr>
          <w:rStyle w:val="Emphasis"/>
        </w:rPr>
        <w:t>damages</w:t>
      </w:r>
      <w:r w:rsidRPr="009D1C9E">
        <w:rPr>
          <w:sz w:val="16"/>
        </w:rPr>
        <w:t>.</w:t>
      </w:r>
    </w:p>
    <w:p w14:paraId="10BE40CE" w14:textId="77777777" w:rsidR="00C9410D" w:rsidRPr="007B62B7" w:rsidRDefault="00C9410D" w:rsidP="00C9410D">
      <w:pPr>
        <w:rPr>
          <w:rStyle w:val="StyleUnderline"/>
          <w:highlight w:val="cyan"/>
        </w:rPr>
      </w:pPr>
      <w:r w:rsidRPr="00E77C3E">
        <w:rPr>
          <w:rStyle w:val="StyleUnderline"/>
        </w:rPr>
        <w:t xml:space="preserve">These </w:t>
      </w:r>
      <w:r w:rsidRPr="007B62B7">
        <w:rPr>
          <w:rStyle w:val="StyleUnderline"/>
          <w:highlight w:val="cyan"/>
        </w:rPr>
        <w:t>problems are</w:t>
      </w:r>
      <w:r w:rsidRPr="009D1C9E">
        <w:rPr>
          <w:sz w:val="16"/>
        </w:rPr>
        <w:t xml:space="preserve"> especially </w:t>
      </w:r>
      <w:r w:rsidRPr="00271BDA">
        <w:rPr>
          <w:rStyle w:val="Emphasis"/>
        </w:rPr>
        <w:t>difficult to deal with head on</w:t>
      </w:r>
      <w:r w:rsidRPr="009D1C9E">
        <w:rPr>
          <w:sz w:val="16"/>
        </w:rPr>
        <w:t xml:space="preserve">, and I will argue that </w:t>
      </w:r>
      <w:r w:rsidRPr="00271BDA">
        <w:rPr>
          <w:rStyle w:val="StyleUnderline"/>
        </w:rPr>
        <w:t>they are</w:t>
      </w:r>
      <w:r w:rsidRPr="009D1C9E">
        <w:rPr>
          <w:sz w:val="16"/>
        </w:rPr>
        <w:t xml:space="preserve"> </w:t>
      </w:r>
      <w:r w:rsidRPr="00271BDA">
        <w:rPr>
          <w:rStyle w:val="Emphasis"/>
        </w:rPr>
        <w:t xml:space="preserve">especially </w:t>
      </w:r>
      <w:r w:rsidRPr="007B62B7">
        <w:rPr>
          <w:rStyle w:val="Emphasis"/>
          <w:highlight w:val="cyan"/>
        </w:rPr>
        <w:t>suited</w:t>
      </w:r>
      <w:r w:rsidRPr="007B62B7">
        <w:rPr>
          <w:rStyle w:val="StyleUnderline"/>
          <w:highlight w:val="cyan"/>
        </w:rPr>
        <w:t xml:space="preserve"> for</w:t>
      </w:r>
      <w:r w:rsidRPr="004556ED">
        <w:rPr>
          <w:rStyle w:val="StyleUnderline"/>
        </w:rPr>
        <w:t xml:space="preserve"> treatme</w:t>
      </w:r>
      <w:r w:rsidRPr="00DB65BE">
        <w:rPr>
          <w:rStyle w:val="StyleUnderline"/>
        </w:rPr>
        <w:t xml:space="preserve">nt on </w:t>
      </w:r>
      <w:r w:rsidRPr="00DB65BE">
        <w:rPr>
          <w:rStyle w:val="Emphasis"/>
        </w:rPr>
        <w:t>another level</w:t>
      </w:r>
      <w:r w:rsidRPr="00DB65BE">
        <w:rPr>
          <w:sz w:val="16"/>
        </w:rPr>
        <w:t xml:space="preserve"> </w:t>
      </w:r>
      <w:r w:rsidRPr="00DB65BE">
        <w:rPr>
          <w:rStyle w:val="StyleUnderline"/>
        </w:rPr>
        <w:t>-</w:t>
      </w:r>
      <w:r w:rsidRPr="00271BDA">
        <w:rPr>
          <w:rStyle w:val="StyleUnderline"/>
        </w:rPr>
        <w:t xml:space="preserve"> that of</w:t>
      </w:r>
      <w:r w:rsidRPr="004556ED">
        <w:rPr>
          <w:rStyle w:val="StyleUnderline"/>
        </w:rPr>
        <w:t xml:space="preserve"> </w:t>
      </w:r>
      <w:r w:rsidRPr="007B62B7">
        <w:rPr>
          <w:rStyle w:val="Emphasis"/>
          <w:highlight w:val="cyan"/>
        </w:rPr>
        <w:t>meta-law</w:t>
      </w:r>
      <w:r w:rsidRPr="009D1C9E">
        <w:rPr>
          <w:sz w:val="16"/>
        </w:rPr>
        <w:t>. 5</w:t>
      </w:r>
      <w:r w:rsidRPr="00271BDA">
        <w:rPr>
          <w:rStyle w:val="StyleUnderline"/>
        </w:rPr>
        <w:t xml:space="preserve">Certain problems of great uncertainty and complexity </w:t>
      </w:r>
      <w:r w:rsidRPr="00A40B36">
        <w:rPr>
          <w:rStyle w:val="StyleUnderline"/>
        </w:rPr>
        <w:t xml:space="preserve">call for an </w:t>
      </w:r>
      <w:r w:rsidRPr="00A40B36">
        <w:rPr>
          <w:rStyle w:val="Emphasis"/>
        </w:rPr>
        <w:t>ex post</w:t>
      </w:r>
      <w:r w:rsidRPr="00A40B36">
        <w:rPr>
          <w:rStyle w:val="StyleUnderline"/>
        </w:rPr>
        <w:t xml:space="preserve"> intervention that ranges </w:t>
      </w:r>
      <w:r w:rsidRPr="00A40B36">
        <w:rPr>
          <w:rStyle w:val="Emphasis"/>
        </w:rPr>
        <w:t>over</w:t>
      </w:r>
      <w:r w:rsidRPr="00A40B36">
        <w:rPr>
          <w:sz w:val="16"/>
        </w:rPr>
        <w:t xml:space="preserve"> </w:t>
      </w:r>
      <w:r w:rsidRPr="00A40B36">
        <w:rPr>
          <w:rStyle w:val="StyleUnderline"/>
        </w:rPr>
        <w:t>the law and employs</w:t>
      </w:r>
      <w:r w:rsidRPr="00A40B36">
        <w:rPr>
          <w:sz w:val="16"/>
        </w:rPr>
        <w:t xml:space="preserve"> </w:t>
      </w:r>
      <w:r w:rsidRPr="00A40B36">
        <w:rPr>
          <w:rStyle w:val="Emphasis"/>
        </w:rPr>
        <w:t>more context</w:t>
      </w:r>
      <w:r w:rsidRPr="00A40B36">
        <w:rPr>
          <w:sz w:val="16"/>
        </w:rPr>
        <w:t xml:space="preserve"> </w:t>
      </w:r>
      <w:r w:rsidRPr="00A40B36">
        <w:rPr>
          <w:rStyle w:val="StyleUnderline"/>
        </w:rPr>
        <w:t>than the law usually does, in a process of</w:t>
      </w:r>
      <w:r w:rsidRPr="00A40B36">
        <w:rPr>
          <w:sz w:val="16"/>
        </w:rPr>
        <w:t xml:space="preserve"> </w:t>
      </w:r>
      <w:r w:rsidRPr="00A40B36">
        <w:rPr>
          <w:rStyle w:val="Emphasis"/>
        </w:rPr>
        <w:t>adjustment</w:t>
      </w:r>
      <w:r w:rsidRPr="00A40B36">
        <w:rPr>
          <w:sz w:val="16"/>
        </w:rPr>
        <w:t>. These problems include multipolar relations, conflicting rights, and opportunism</w:t>
      </w:r>
      <w:r w:rsidRPr="009D1C9E">
        <w:rPr>
          <w:sz w:val="16"/>
        </w:rPr>
        <w:t>. Each of these [*1605] involves complex interaction, whether among multiple parties, among multiple presumptive rights, or among an unspecified set of other elements of the legal system. Even opportunism results from hard-to-foresee exploitation of the weaknesses thrown up by the law.</w:t>
      </w:r>
    </w:p>
    <w:p w14:paraId="6DC8CFFD" w14:textId="77777777" w:rsidR="00C9410D" w:rsidRPr="007B62B7" w:rsidRDefault="00C9410D" w:rsidP="00C9410D">
      <w:pPr>
        <w:rPr>
          <w:rStyle w:val="StyleUnderline"/>
          <w:highlight w:val="cyan"/>
        </w:rPr>
      </w:pPr>
      <w:r w:rsidRPr="00945C1F">
        <w:rPr>
          <w:sz w:val="4"/>
          <w:szCs w:val="4"/>
        </w:rPr>
        <w:t>Existing approaches to intellectual property remedies suffer from underexploiting the potential of equitable meta-law. Frameworks for thinking about remedies, especially property rules versus liability rules, 6treat remedies along a spectrum of strength rather than as multidimensional and finely adjusted, as in traditional equity. The caselaw has partially followed this flattening of remedies. From the standard for injunctions to the underutilization of doctrines like estoppel, the law tries to do at one messy level what could be handled more effectively using equity as a second-order modulation of the law. This Essay will excavate the remnants of equitable meta-law in the area of intellectual property remedies. It will show how current approaches are lacking and how a reconstruction of equitable meta-law could solve some of these perennial problems without introducing new ones. Part I will show how the law of intellectual property remedies has been flattened in many respects. In Part II, I show how popular frameworks for thinking about remedies if anything go even further in this direction, leaving many loose threads. Part III then shows how bringing out the theme of meta-law among the equitable aspects of intellectual property law could help the law of intellectual property remedies more effectively address some common complaints about its current state. The Essay concludes with some thoughts about how to overcome the current impasse in intellectual property remedies. I. Intellectual Property Remedies Flattened Commentators and many courts have flattened the law of remedies. Indeed, they have flattened the law in general and in remedies in particular. The consequences for intellectual property are especially serious. What is flattened law? Implicit in much commentary about the law is the "heap" conception. Law is a heap of rules, each of which can be evaluated in isolation, because each contributes additively to the fitness of law (its efficiency, fairness, promotion of autonomy). This assumption traces back to legal realism and beyond and can be seen in proto form in Holmes's aphoristic admonition that "a body of law is more rational and more civilized when every rule it contains is referred articulately and definitely to an end which it subserves, and when the grounds for desiring that end are stated or are ready to be stated in words." 7The legal realists assumed something along these lines in holding up legal doctrine to the light of policy and especially in assuming that property is not just a bundle of rights but metaphorically a [*1606] "bundle of sticks." 8Sticks hardly interact with each other, and a bundle of noninteracting sticks can be optimized stick by stick. If we optimize one stick, we are improving the bundle and getting toward overall optimization. Making a stick better is overall improving because there is no room for a negative effect produced in tandem with other sticks. As an outgrowth of legal realism, much of law and economics adopts this atomizing reductive view of law as a heap when it analyzes "legal rules" for their efficiency. In keeping with the realist legacy, alternatives to the heap picture face some suspicion. The realists were expert at tarring alternatives as formalist and deductive, and claiming that such approaches could not handle the complexity of modern law and society (and that only realism could). 9While it is true that some approaches to "system" in the writings of the nineteenth century were rather formalist, a closer look reveals a variety of notions of system. 10In particular, it is decidedly not the case that all such notions were of logical or deductive systems. Thus, pace Holmes's aphorism "the life of the law has not been logic: it has been experience," 11we are not necessarily in the realm of logic but of experience when we regard law as a system. What kind of system is the law? That I leave for another day, but a glance at the modern notion of system from complex systems theory is illuminating. 12In complex systems theory, a system is a collection of interconnected elements, and a complex system is one in which the elements are so interconnected that they give rise to emergent properties. 13These properties hold of the system as a whole and cannot be traced to the individual contributions of elements taken individually. The connections between elements need not be deductive or logical. Thus, for instance, in the bundle of rights, the reason to cluster attributes together is that they are complementary; [*1607] they are more valuable taken together. One reason would be that using one attribute affects the use value of another attribute. Given the patterns of use, we might find that attributes cluster into modules (there is a community structure that can be found using familiar algorithms) and these might correspond to legal things. 14(We might want to adjust the interface between such things and other things by suppressing unimportant connections and crystallizing others.) Likewise, notions of possession, definitions of legal thing, and tort causes of action can interact to produce an effect not reducible to single "rules." 15Thus, with aerial trespass, instead of looking for rules for aircraft, rules for drones, rules for overhanging eaves, etc., we see an interplay between a partially specified notion of legal thinghood (surface boundaries extended upward and downward indefinitely, but not infinitely, under ad coelum) along with definitions of possession (for buildings and activities) and rights to possess (for building upward and a lesser form of protection), safeguarded by trespass and supplemented by nuisance. 16The owner's protection is emergent out of this complex interplay of devices. Complexity comes in degrees. Despite the popular emphasis on chaos and the too-easy assumptions of simplicity, many systems fall somewhere in between the extremes of chaos and simplicity. If every attribute of every resource were maximally connected to every other, any change in one could set off massive ripple effects in terms of the value of the whole (unified) resource, which can result in genuine chaos. At the other pole (of simplicity) where attributes are not connected at all, the fitness landscape is correspondingly simple, with one maximum. However, interconnection may be less than maximal, and the interconnections may not be evenly distributed, a phenomenon known as "organized complexity." 17And correspondingly, a fitness landscape for organized complexity is jagged but shows local peaks and valleys. 18In organized complexity, spontaneous evolution may be enough for local maximization. Reaching some maxima may require larger [*1608] changes. 19In any case, when it comes to entitlements, they are neither atomistic nor additive. Instead, attributes are likely to cluster into components or modules in which interaction is more intensive within the module than at the interface between the modules. To leave this out of the picture is to flatten the law in this respect. This flattening is quite apparent in the law of remedies. Damages involve assigning a monetary value to liability. Damages may reflect some combination of compensation, deterrence, and other, e.g., expressive, purposes. 20To the extent that damages are awarded by juries without special verdicts, they are the output of a black box. The determination of damages may be complex, but the complexity is not directly visible to the legal system. Equitable remedies are a more mixed picture. The most salient equitable remedy is the injunction, an order issued by a court to perform or refrain from some action(s). Violation of an injunction can lead to being found in contempt and jailed or fined. Injunctions are not as of right but are within the discretion of the court. Traditionally, there was a complex and interactive set of rules of thumb for considering an injunction. 21This set of rules of thumb had certain features in common across areas of law but would take on different shades depending on the question at hand. Thus, the inquiry for an injunction in a trespass case would differ from that in a nuisance case, and both would differ from the considerations involved in intellectual property injunctions. The traditional rules of thumb had to do with inadequacy of the legal remedy. Inadequacy of the legal remedy is a complex congeries of considerations of difficulty of valuation, inconveniences of repeated litigation, potential undermining of the right, and so on. 22The trigger for equity here would be the inadequacy of the legal remedy (which could stem from a variety of factors). Although this has been regarded as a vacuous "rule" because one can find examples of almost any kind of situation leading to an injunction, 23there is more to say in favor of this trigger for equity. 24As I have argued elsewhere, inadequacy of the legal remedy (or alternatively irreparable [*1609] injury) is best regarded as a trigger for a complex equitable analysis. It shows that we have entered meta-law, where a different, more interactive and open-ended style of analysis is exceptionally called for. 25Also relevant to an injunction would be disproportionate hardship - does the injunction visit far more harm on the enjoined party than the small benefit it affords the movant? A range of third-party effects are also relevant, sometimes traveling under the heading of public policy. And key to the availability of an injunction or a defense would be the good faith and absence of unclean hands on the part of anyone seeking to benefit from any equitable remedy or defense. This approach to injunctions is, I will argue, well suited for intellectual property if its meta-law aspect is well understood. Nevertheless, there are initial challenges in applying injunctions in intellectual property, especially if meta-law is not foregrounded. For one thing, injunctions afford the movant a great deal of leverage, not keyed to how much might be "deserved" in any given case. For this, traditional equity employed the undue hardship defense, but this defense itself has been much misunderstood in recent times, being treated as an exception in favor of liability rules and a balancing in the sense of equipoise (would the injunction do more harm than good). 26 A major challenge to the use of traditional considerations in evaluating injunctions is how to implement the requirement of good faith. What constitutes good faith varies by context and presents some challenges specific to intellectual property. For boundary encroachments in real property, good faith means with knowledge of the rights violation. Disproportionate hardship can be invoked for minor encroachments made in good faith mistake. 27Good faith plays a much lesser role in nuisance because the point is reconciling conflicting rights, but even there maliciousness can be a factor in pointing toward an injunction. 28 In intellectual property, we might expect injunctions for knowing violations, but often the contention is that a violator did not know of a patent or [*1610] reasonably thought the plaintiff's patent was invalid or did not cover the accused activity. 29To the extent that notice is difficult or ineffective, the standard for good faith in injunctions must be correspondingly more accommodating and the disproportionate hardship defense easier to invoke than in building encroachments. In recent times, the complexity of this picture of injunctions has been partially obscured, and partly in response to problems originating in intellectual property cases. Most notably, as part of its ostensible interest in equity, the U.S. Supreme Court in a patent case restated the test for injunctions. Despite invoking the "traditional principles of equity" and calling the test "well-established," 30the Court's four-part test was cribbed from the standard for preliminary injunctions, doubling up on irreparable harm. (Although the test was largely unheard of by remedies scholars, 31there were a few scattered antecedents in state and lower federal caselaw. 32) To obtain an injunction a movant must show: (1) That it has suffered an irreparable injury; (2) that remedies available at law, such as monetary damages, are inadequate to compensate for that injury; (3) that, considering the balance of hardships between the plaintiff [*1611] and defendant, a remedy in equity is warranted; and (4) that the public interest would not be disserved by a permanent injunction. 33 The decision was 9-0, accompanied by concurrences pointing in opposite directions in terms of the availability of injunctions. 34As Mark Gergen, John Golden, and I have argued, this test is problematic for quite a number of reasons. 35It is not the traditional test, 36and for a reason. Perhaps in order to avoid presumptions in favor of injunctions, the test borrows from preliminary injunctions, where there is no reason to presume in the movant's favor. However, after a rights violation, the situation is different. Likewise "balance of hardships between the plaintiff and defendant" sounds like equipoise, which is more appropriate for preliminary injunctions. For permanent injunctions, it is not: the idea is to identify situations in which injunctions are usually called for and then use disproportionate or undue hardship - a gross imbalance of the hardship - as a safety-valve-style defense. 37The test also says nothing of the court's ability to delay an injunction and condition it in various ways, as well as to craft it to protect the right by going beyond the terms of the right. Finally and most glaringly, the test says nothing about good faith. This is especially damaging as the test has been used outside of intellectual property. 38In addition to the predicted effect of lowering the likelihood of obtaining an injunction in patent cases, especially by nonpracticing entities, it is not clear that the test captures what really goes on in injunction cases or is sanding away the useful details of that body of law. 39 [*1612] Those details are associated with discretion, but the move away from traditional equitable standards is fraught with irony. In our system, the replacement for equity has not been more rules but even more discretion, whether as some diffuse generalized equity, vague standards, or multifactor balancing tests that afford decisionmakers great leeway. 40It is true that we could come up with some rules, such as nonpracticing entities never get injunctions. However, their likely overinclusiveness invites discretion on the micro level, so that even patterns of fewer injunctions do not show that judges are not empowered with discretion under tests like that in eBay. 41 The law of intellectual property is not unique in having been flattened. While developments in intellectual property remedies have been driven in part over concerns about hold-up, a lack of appreciation for the meta-law character of much of traditional equity, extending back at least to the realist era if not beyond, has allowed the law of intellectual property remedies to partake of the flattening of private law. II. Flattened Frameworks for Remedies The law of intellectual property remedies is in a state of flux, especially with respect to the issuance of injunctions. When it comes to the commentary and frameworks for thinking about remedies, this flattening of the law is even more pronounced. Flattening of the law is also characteristic of the framework of property rules and liability rules, initiated by Guido Calabresi and Douglas Melamed, especially as interpreted in the vast subsequent literature. 42A property rule is a remedy that is robust with a view to forcing the would-be taker of an entitlement to obtain the consent of its current holder. A liability rule allows a taker to violate or acquire the entitlement on condition of paying officially determined damages. These damages can be set at market compensation or some other amount (for example at 150% in an attempt to reflect subjective value). It has often been remarked that injunctions are not well captured by property rules. 43For all the reasons stated above, the conditionality and discretion [*1613] involved in injunctions makes them more than a larger hammer compared to compensatory damages (liability rules). Injunctions are not just or mainly a supracompensatory remedy. In the next Part, I will show how injunctions diverge from damages along another dimension not unrelated to conditionality and discretion: equitable meta-law. Interestingly, the literature on liability rules makes some room for other dimensions of law in remedies, but mostly not in the places the law actually does - and not in the most effective ways either. Realizing that market damages or even average-harm damages can be improved upon, the academic literature is replete with complicated liability rules mimicking complex options, dual-chooser mechanisms, and even auctions. 44The idea is that some framework beyond one decisionmaker picking a monetary amount along one dimension can improve the system of damages. There is a theoretical case to be made for some of these schemes, in the sense that hypothetical auctions tend to look good outside of any institutional context. 45In real life, auctions are expensive and often vulnerable to manipulation. Moreover, the complex liability rule literature would be hard to implement, and the gap between it and the law is likely to remain large. The law does not exhibit the preference for liability rules one would expect on these theories, and liability rules are likely to be too complicated and under-protective in a wide variety of situations. 46Complex liability rules would require a lot of knowledge on the part of actors, if not judges and juries. More seriously, complex liability rules would have to be quite complex to avoid problems of manipulation. For example, an average-expected-harm rule would be vulnerable to savvy takers who could target assets that are likely to be undervalued by a court. 47 Perhaps most seriously, the liability rule literature, while promoting complexity in remedies and even entitlements, does not come to grips with [*1614] the true complexity problems in property. 48If we think about resources as made up of valued attributes, there is a question of which go with which. Theoretically, we could imagine a world where entitlements corresponded to atomic attributes, the smallest aspect of a resource that has value. The problem is that some attributes are highly intertwined spatially and in terms of value with other attributes. Think water and soil or the right to farm and the right to air and light. What we treat as things is in part determined by what constitutes a convenient and somewhat separable unit of such valued attributes. However we define legal things, they can be somewhat malleable: if we tax some attributes we can expect reconfigurations. 49A simple example is a per unit tax on lightbulbs leading to substitution toward longer lasting light bulbs. 50Another example is how parcels tend to be configured into thin strips along rivers in order to maximize (misuse) riparian rights that attach to any riparian parcel regardless of the length of its border with the watercourse. 51Valued attributes do not contribute in additive fashion to clusters of such attributes. 52Instead, through everyday notions of things and through legal definitions of real property parcels and intangible rights, we find legal things corresponding to clusters of attributes that have some internal synergy and far less (even if still significant) connection to the rest of the world. In a flattened world, liability rules look better than they otherwise would. Liability rules are, however, not the default remedy in property, and holdout problems may be outweighed by other concerns like undercompensation. 53The need for injunctions goes beyond the benefits of the robustness of property rules: injunctions allow the system of remedies to respond in a strategic fashion to the strategic behavior of primary actors.</w:t>
      </w:r>
    </w:p>
    <w:p w14:paraId="4BDFFCBE" w14:textId="77777777" w:rsidR="00C9410D" w:rsidRPr="007B62B7" w:rsidRDefault="00C9410D" w:rsidP="00C9410D">
      <w:pPr>
        <w:rPr>
          <w:rStyle w:val="StyleUnderline"/>
          <w:highlight w:val="cyan"/>
        </w:rPr>
      </w:pPr>
      <w:r w:rsidRPr="009D1C9E">
        <w:rPr>
          <w:sz w:val="16"/>
        </w:rPr>
        <w:t xml:space="preserve">III. </w:t>
      </w:r>
      <w:r w:rsidRPr="002E4D9C">
        <w:rPr>
          <w:rStyle w:val="StyleUnderline"/>
        </w:rPr>
        <w:t>Equity</w:t>
      </w:r>
      <w:r w:rsidRPr="009D1C9E">
        <w:rPr>
          <w:sz w:val="16"/>
        </w:rPr>
        <w:t xml:space="preserve"> as a Solution</w:t>
      </w:r>
    </w:p>
    <w:p w14:paraId="6AEFEB26" w14:textId="77777777" w:rsidR="00C9410D" w:rsidRPr="007B62B7" w:rsidRDefault="00C9410D" w:rsidP="00C9410D">
      <w:pPr>
        <w:rPr>
          <w:rStyle w:val="StyleUnderline"/>
          <w:highlight w:val="cyan"/>
        </w:rPr>
      </w:pPr>
      <w:r w:rsidRPr="00207F3D">
        <w:rPr>
          <w:sz w:val="16"/>
        </w:rPr>
        <w:t xml:space="preserve">In this Part, I propose a way out of these dilemmas of intellectual </w:t>
      </w:r>
      <w:r w:rsidRPr="00A40B36">
        <w:rPr>
          <w:sz w:val="16"/>
        </w:rPr>
        <w:t xml:space="preserve">property remedies. </w:t>
      </w:r>
      <w:r w:rsidRPr="00A40B36">
        <w:rPr>
          <w:rStyle w:val="StyleUnderline"/>
        </w:rPr>
        <w:t>Current</w:t>
      </w:r>
      <w:r w:rsidRPr="00A40B36">
        <w:rPr>
          <w:sz w:val="16"/>
        </w:rPr>
        <w:t xml:space="preserve"> </w:t>
      </w:r>
      <w:r w:rsidRPr="00A40B36">
        <w:rPr>
          <w:rStyle w:val="Emphasis"/>
        </w:rPr>
        <w:t>frameworks</w:t>
      </w:r>
      <w:r w:rsidRPr="00A40B36">
        <w:rPr>
          <w:sz w:val="16"/>
        </w:rPr>
        <w:t xml:space="preserve"> and to some extent the law itself </w:t>
      </w:r>
      <w:r w:rsidRPr="00A40B36">
        <w:rPr>
          <w:rStyle w:val="StyleUnderline"/>
        </w:rPr>
        <w:t>have</w:t>
      </w:r>
      <w:r w:rsidRPr="00A40B36">
        <w:rPr>
          <w:sz w:val="16"/>
        </w:rPr>
        <w:t xml:space="preserve"> mostly </w:t>
      </w:r>
      <w:r w:rsidRPr="00A40B36">
        <w:rPr>
          <w:rStyle w:val="Emphasis"/>
        </w:rPr>
        <w:t>flattened</w:t>
      </w:r>
      <w:r w:rsidRPr="00A40B36">
        <w:rPr>
          <w:sz w:val="16"/>
        </w:rPr>
        <w:t xml:space="preserve"> </w:t>
      </w:r>
      <w:r w:rsidRPr="00A40B36">
        <w:rPr>
          <w:rStyle w:val="StyleUnderline"/>
        </w:rPr>
        <w:t>the law</w:t>
      </w:r>
      <w:r w:rsidRPr="00A40B36">
        <w:rPr>
          <w:sz w:val="16"/>
        </w:rPr>
        <w:t xml:space="preserve"> of remedies, although not completely. Fragments of an older approach to </w:t>
      </w:r>
      <w:r w:rsidRPr="00A40B36">
        <w:rPr>
          <w:rStyle w:val="Emphasis"/>
        </w:rPr>
        <w:t>equity</w:t>
      </w:r>
      <w:r w:rsidRPr="00A40B36">
        <w:rPr>
          <w:sz w:val="16"/>
        </w:rPr>
        <w:t xml:space="preserve"> are still present and </w:t>
      </w:r>
      <w:r w:rsidRPr="00A40B36">
        <w:rPr>
          <w:rStyle w:val="StyleUnderline"/>
        </w:rPr>
        <w:t>can be</w:t>
      </w:r>
      <w:r w:rsidRPr="00A40B36">
        <w:rPr>
          <w:sz w:val="16"/>
        </w:rPr>
        <w:t xml:space="preserve"> </w:t>
      </w:r>
      <w:r w:rsidRPr="00A40B36">
        <w:rPr>
          <w:rStyle w:val="Emphasis"/>
        </w:rPr>
        <w:t>reformulated</w:t>
      </w:r>
      <w:r w:rsidRPr="00A40B36">
        <w:rPr>
          <w:sz w:val="16"/>
        </w:rPr>
        <w:t xml:space="preserve"> </w:t>
      </w:r>
      <w:r w:rsidRPr="00A40B36">
        <w:rPr>
          <w:rStyle w:val="StyleUnderline"/>
        </w:rPr>
        <w:t>into a</w:t>
      </w:r>
      <w:r w:rsidRPr="00A40B36">
        <w:rPr>
          <w:sz w:val="16"/>
        </w:rPr>
        <w:t xml:space="preserve"> [*1615] potentially </w:t>
      </w:r>
      <w:r w:rsidRPr="00A40B36">
        <w:rPr>
          <w:rStyle w:val="Emphasis"/>
        </w:rPr>
        <w:t>better solution</w:t>
      </w:r>
      <w:r w:rsidRPr="00A40B36">
        <w:rPr>
          <w:sz w:val="16"/>
        </w:rPr>
        <w:t xml:space="preserve"> </w:t>
      </w:r>
      <w:r w:rsidRPr="00A40B36">
        <w:rPr>
          <w:rStyle w:val="StyleUnderline"/>
        </w:rPr>
        <w:t>to the problems of</w:t>
      </w:r>
      <w:r w:rsidRPr="00A40B36">
        <w:rPr>
          <w:sz w:val="16"/>
        </w:rPr>
        <w:t xml:space="preserve"> remedies in </w:t>
      </w:r>
      <w:r w:rsidRPr="00A40B36">
        <w:rPr>
          <w:rStyle w:val="StyleUnderline"/>
        </w:rPr>
        <w:lastRenderedPageBreak/>
        <w:t>intellectual property. Those fragments go under the heading of</w:t>
      </w:r>
      <w:r w:rsidRPr="00A40B36">
        <w:rPr>
          <w:sz w:val="16"/>
        </w:rPr>
        <w:t xml:space="preserve"> </w:t>
      </w:r>
      <w:r w:rsidRPr="00A40B36">
        <w:rPr>
          <w:rStyle w:val="Emphasis"/>
        </w:rPr>
        <w:t>"equity,"</w:t>
      </w:r>
      <w:r w:rsidRPr="00A40B36">
        <w:rPr>
          <w:sz w:val="16"/>
        </w:rPr>
        <w:t xml:space="preserve"> and the missing aspect of the discussion on remedies is equity in one of its most important functions - </w:t>
      </w:r>
      <w:r w:rsidRPr="00A40B36">
        <w:rPr>
          <w:rStyle w:val="StyleUnderline"/>
        </w:rPr>
        <w:t xml:space="preserve">as </w:t>
      </w:r>
      <w:r w:rsidRPr="00A40B36">
        <w:rPr>
          <w:rStyle w:val="Emphasis"/>
        </w:rPr>
        <w:t>meta-law</w:t>
      </w:r>
      <w:r w:rsidRPr="00A40B36">
        <w:rPr>
          <w:sz w:val="16"/>
        </w:rPr>
        <w:t>.</w:t>
      </w:r>
    </w:p>
    <w:p w14:paraId="111D00C0" w14:textId="77777777" w:rsidR="00C9410D" w:rsidRPr="007B62B7" w:rsidRDefault="00C9410D" w:rsidP="00C9410D">
      <w:pPr>
        <w:rPr>
          <w:rStyle w:val="StyleUnderline"/>
          <w:highlight w:val="cyan"/>
        </w:rPr>
      </w:pPr>
      <w:r w:rsidRPr="00A40B36">
        <w:rPr>
          <w:rStyle w:val="StyleUnderline"/>
        </w:rPr>
        <w:t>Although equity is</w:t>
      </w:r>
      <w:r w:rsidRPr="00A40B36">
        <w:rPr>
          <w:sz w:val="16"/>
        </w:rPr>
        <w:t xml:space="preserve"> often </w:t>
      </w:r>
      <w:r w:rsidRPr="00A40B36">
        <w:rPr>
          <w:rStyle w:val="Emphasis"/>
        </w:rPr>
        <w:t>associated</w:t>
      </w:r>
      <w:r w:rsidRPr="00A40B36">
        <w:rPr>
          <w:sz w:val="16"/>
        </w:rPr>
        <w:t xml:space="preserve"> </w:t>
      </w:r>
      <w:r w:rsidRPr="00A40B36">
        <w:rPr>
          <w:rStyle w:val="StyleUnderline"/>
        </w:rPr>
        <w:t>with</w:t>
      </w:r>
      <w:r w:rsidRPr="00A40B36">
        <w:rPr>
          <w:sz w:val="16"/>
        </w:rPr>
        <w:t xml:space="preserve"> </w:t>
      </w:r>
      <w:r w:rsidRPr="00A40B36">
        <w:rPr>
          <w:rStyle w:val="Emphasis"/>
        </w:rPr>
        <w:t>remedies</w:t>
      </w:r>
      <w:r w:rsidRPr="00A40B36">
        <w:rPr>
          <w:rStyle w:val="StyleUnderline"/>
        </w:rPr>
        <w:t>, a</w:t>
      </w:r>
      <w:r w:rsidRPr="00A40B36">
        <w:rPr>
          <w:sz w:val="16"/>
        </w:rPr>
        <w:t xml:space="preserve"> narrow </w:t>
      </w:r>
      <w:r w:rsidRPr="007B62B7">
        <w:rPr>
          <w:rStyle w:val="Emphasis"/>
          <w:highlight w:val="cyan"/>
        </w:rPr>
        <w:t>focus</w:t>
      </w:r>
      <w:r w:rsidRPr="007B62B7">
        <w:rPr>
          <w:rStyle w:val="StyleUnderline"/>
          <w:highlight w:val="cyan"/>
        </w:rPr>
        <w:t xml:space="preserve"> on</w:t>
      </w:r>
      <w:r w:rsidRPr="00A40B36">
        <w:rPr>
          <w:rStyle w:val="StyleUnderline"/>
        </w:rPr>
        <w:t xml:space="preserve"> the</w:t>
      </w:r>
      <w:r w:rsidRPr="00A40B36">
        <w:rPr>
          <w:sz w:val="16"/>
        </w:rPr>
        <w:t xml:space="preserve"> </w:t>
      </w:r>
      <w:r w:rsidRPr="007B62B7">
        <w:rPr>
          <w:rStyle w:val="Emphasis"/>
          <w:highlight w:val="cyan"/>
        </w:rPr>
        <w:t>remedial</w:t>
      </w:r>
      <w:r w:rsidRPr="007B62B7">
        <w:rPr>
          <w:rStyle w:val="StyleUnderline"/>
          <w:highlight w:val="cyan"/>
        </w:rPr>
        <w:t xml:space="preserve"> aspect</w:t>
      </w:r>
      <w:r w:rsidRPr="00A40B36">
        <w:rPr>
          <w:rStyle w:val="StyleUnderline"/>
        </w:rPr>
        <w:t xml:space="preserve"> of equity can </w:t>
      </w:r>
      <w:r w:rsidRPr="007B62B7">
        <w:rPr>
          <w:rStyle w:val="Emphasis"/>
          <w:highlight w:val="cyan"/>
        </w:rPr>
        <w:t>obscure its role</w:t>
      </w:r>
      <w:r w:rsidRPr="007B62B7">
        <w:rPr>
          <w:rStyle w:val="StyleUnderline"/>
          <w:highlight w:val="cyan"/>
        </w:rPr>
        <w:t xml:space="preserve"> in</w:t>
      </w:r>
      <w:r w:rsidRPr="007B62B7">
        <w:rPr>
          <w:sz w:val="16"/>
          <w:highlight w:val="cyan"/>
        </w:rPr>
        <w:t xml:space="preserve"> </w:t>
      </w:r>
      <w:r w:rsidRPr="007B62B7">
        <w:rPr>
          <w:rStyle w:val="Emphasis"/>
          <w:highlight w:val="cyan"/>
        </w:rPr>
        <w:t>promoting</w:t>
      </w:r>
      <w:r w:rsidRPr="00A40B36">
        <w:rPr>
          <w:sz w:val="16"/>
        </w:rPr>
        <w:t xml:space="preserve"> </w:t>
      </w:r>
      <w:r w:rsidRPr="00A40B36">
        <w:rPr>
          <w:rStyle w:val="StyleUnderline"/>
        </w:rPr>
        <w:t xml:space="preserve">the </w:t>
      </w:r>
      <w:r w:rsidRPr="007B62B7">
        <w:rPr>
          <w:rStyle w:val="Emphasis"/>
          <w:highlight w:val="cyan"/>
        </w:rPr>
        <w:t>correct valuation</w:t>
      </w:r>
      <w:r w:rsidRPr="00A40B36">
        <w:rPr>
          <w:rStyle w:val="Emphasis"/>
        </w:rPr>
        <w:t xml:space="preserve"> of assets</w:t>
      </w:r>
      <w:r w:rsidRPr="00A40B36">
        <w:rPr>
          <w:rStyle w:val="StyleUnderline"/>
        </w:rPr>
        <w:t>. As meta-law, equity aims at keeping</w:t>
      </w:r>
      <w:r w:rsidRPr="00A40B36">
        <w:rPr>
          <w:sz w:val="16"/>
        </w:rPr>
        <w:t xml:space="preserve"> processes - </w:t>
      </w:r>
      <w:r w:rsidRPr="00A40B36">
        <w:rPr>
          <w:rStyle w:val="Emphasis"/>
        </w:rPr>
        <w:t>other processes</w:t>
      </w:r>
      <w:r w:rsidRPr="00A40B36">
        <w:rPr>
          <w:rStyle w:val="StyleUnderline"/>
        </w:rPr>
        <w:t xml:space="preserve"> - from </w:t>
      </w:r>
      <w:r w:rsidRPr="00A40B36">
        <w:rPr>
          <w:rStyle w:val="Emphasis"/>
        </w:rPr>
        <w:t>going</w:t>
      </w:r>
      <w:r w:rsidRPr="00A40B36">
        <w:rPr>
          <w:sz w:val="16"/>
        </w:rPr>
        <w:t xml:space="preserve"> too far </w:t>
      </w:r>
      <w:r w:rsidRPr="00A40B36">
        <w:rPr>
          <w:rStyle w:val="Emphasis"/>
        </w:rPr>
        <w:t>astray</w:t>
      </w:r>
      <w:r w:rsidRPr="00A40B36">
        <w:rPr>
          <w:rStyle w:val="StyleUnderline"/>
        </w:rPr>
        <w:t xml:space="preserve">. Equity </w:t>
      </w:r>
      <w:r w:rsidRPr="00A40B36">
        <w:rPr>
          <w:rStyle w:val="Emphasis"/>
        </w:rPr>
        <w:t>itself</w:t>
      </w:r>
      <w:r w:rsidRPr="00A40B36">
        <w:rPr>
          <w:sz w:val="16"/>
        </w:rPr>
        <w:t xml:space="preserve"> </w:t>
      </w:r>
      <w:r w:rsidRPr="00A40B36">
        <w:rPr>
          <w:rStyle w:val="StyleUnderline"/>
        </w:rPr>
        <w:t>works</w:t>
      </w:r>
      <w:r w:rsidRPr="00A40B36">
        <w:rPr>
          <w:sz w:val="16"/>
        </w:rPr>
        <w:t xml:space="preserve"> </w:t>
      </w:r>
      <w:r w:rsidRPr="00A40B36">
        <w:rPr>
          <w:rStyle w:val="Emphasis"/>
        </w:rPr>
        <w:t>synergistically</w:t>
      </w:r>
      <w:r w:rsidRPr="00A40B36">
        <w:rPr>
          <w:sz w:val="16"/>
        </w:rPr>
        <w:t xml:space="preserve"> </w:t>
      </w:r>
      <w:r w:rsidRPr="00A40B36">
        <w:rPr>
          <w:rStyle w:val="StyleUnderline"/>
        </w:rPr>
        <w:t>with these other processes to promote</w:t>
      </w:r>
      <w:r w:rsidRPr="00A40B36">
        <w:rPr>
          <w:sz w:val="16"/>
        </w:rPr>
        <w:t xml:space="preserve"> </w:t>
      </w:r>
      <w:r w:rsidRPr="00A40B36">
        <w:rPr>
          <w:rStyle w:val="Emphasis"/>
        </w:rPr>
        <w:t>correct valuation</w:t>
      </w:r>
      <w:r w:rsidRPr="00A40B36">
        <w:rPr>
          <w:sz w:val="16"/>
        </w:rPr>
        <w:t xml:space="preserve"> </w:t>
      </w:r>
      <w:r w:rsidRPr="00A40B36">
        <w:rPr>
          <w:rStyle w:val="StyleUnderline"/>
        </w:rPr>
        <w:t>as an</w:t>
      </w:r>
      <w:r w:rsidRPr="00A40B36">
        <w:rPr>
          <w:sz w:val="16"/>
        </w:rPr>
        <w:t xml:space="preserve"> </w:t>
      </w:r>
      <w:r w:rsidRPr="00A40B36">
        <w:rPr>
          <w:rStyle w:val="Emphasis"/>
        </w:rPr>
        <w:t>emergent property</w:t>
      </w:r>
      <w:r w:rsidRPr="00A40B36">
        <w:rPr>
          <w:sz w:val="16"/>
        </w:rPr>
        <w:t>. The most familiar equitable remedy, the injunction, is governed by proxies, presumptions, and rules</w:t>
      </w:r>
      <w:r w:rsidRPr="009D1C9E">
        <w:rPr>
          <w:sz w:val="16"/>
        </w:rPr>
        <w:t xml:space="preserve"> of thumb that help it serve as meta-law - to alter the framework in which other processes, legal and economic, unfold. That synergistic effect is achieved by equity acting in tandem with the law of substantive rights. Equity ranges over the law and will modify the application of rights themselves.</w:t>
      </w:r>
    </w:p>
    <w:p w14:paraId="20B2879D" w14:textId="77777777" w:rsidR="00C9410D" w:rsidRPr="007B62B7" w:rsidRDefault="00C9410D" w:rsidP="00C9410D">
      <w:pPr>
        <w:rPr>
          <w:rStyle w:val="StyleUnderline"/>
          <w:highlight w:val="cyan"/>
        </w:rPr>
      </w:pPr>
      <w:r w:rsidRPr="00E14DE4">
        <w:rPr>
          <w:sz w:val="4"/>
          <w:szCs w:val="4"/>
        </w:rPr>
        <w:t>A. Equity as the Meta-Law of Valuation Although equity was originally a product of courts with separate jurisdiction and the scope of that jurisdiction arose in part by happenstance, there are discernable themes to equity - themes that are relevant even today. In other work I have argued that equity acts as law about law, or meta-law. 54This view of equity can be traced back to Aristotle, for whom equity is "a rectification of law where law is defective because of its generality." 55Law seeks to be general and relatively simple, but at the cost of some inaccuracy in terms of efficiency and justice. Equity steps in to modify the result the law provides. Equity refers to the law, acts on the legal result, and sometimes molds the law, but not vice versa: the law can operate (sometimes badly) without equity's intervention. 56 Overlooking the separateness of equity and misunderstanding its specialized function make it look worse than it is. Equity is often criticized for being too vague and ex post (the Chancellor's foot), 57but as meta-law it has built- [*1616] in constraints. Equity is not always applicable but is triggered only by certain proxies for problems of great complexity and uncertainty. Equity is not general, but comes into play only when certain proxies for complexity and uncertainty are present. These proxies relate to deception, bad faith, and skewed results (disproportionate hardship), and they vary by area of law (building encroachments versus nuisance, for example). What equity does not do is try to define such problems as opportunism ex ante or even ex post in any articulated fashion. Instead it looks for indicia of the problem at the first level (law) and kicks the problem up to equity (meta level), at which the situation is subjected to a more searching analysis in terms of a more open-ended set of contextual factors that are couched in terms of morality and fairness. Equity often sets the presumption against the one appearing to take advantage of another's vulnerability. Criticisms of equity that look to these moral formulations and presumptions and read them as "rules" or "directives" at the primary level of law miss the mark. Consistent with the lessons of complex systems theory, going to a meta-system is costly but especially suited for certain kinds of problems. 58These involve uncertainty and complexity and are inherently difficult to deal with ex ante and on the same level that they occur. Among such problems are multipolar (or polycentric) situations, conflicting rights, and opportunism. Polycentric scenarios involve multiple interacting elements and are almost by definition complex. 59Lon Fuller gives the example of dividing a collection of paintings under a will between two museums, given that the value of a painting to a museum depends on which others it has. 60In situations of conflicting rights, each party has a presumptive right, but the two sets of rights come into conflict and need to be reconciled. On one interpretation, [*1617] this is what the law of nuisance accomplishes. 61Finally, opportunism is a pervasive problem familiar to traditional equity. Despite the broad definitions of opportunism that attempt to include all residual bad behavior - perhaps most famously the notion of opportunism in the work of Oliver Williamson 62- traditional equity took a more structured and thus constrained approach. Its triggers (variants on good faith, including violation of custom, and disproportionate hardship) were classed under "constructive fraud," which is activity that is not technically fraud or not provably so, but contains a high danger of behavior that amounts to fraud and would be treated as fraud if it were more directly definable. 63It is the compliant noncompliance well known in the regulatory and tax literatures. 64Elsewhere I have formulated opportunism for purposes of equity as "undesirable behavior that cannot be cost-effectively defined, detected, and deterred by explicit ex ante rulemaking. Opportunism is residual behavior that would be contracted away if ex ante transaction costs were lower." 65 By functioning as meta-law, equity and law can together do better than law or equity could on its own. 66Law can be simpler, more formal, and more general than it could if it had to deal directly with all of the misuse and opportunism as well as multipolar and conflicting rights situations. By the same token, equity can be more targeted and contextually sensitive than it could be if it had to apply across the board; if it were more general it could not retain these features. Analyzing the hybrid of law and equity (first-and second-order) at the margins of each "rule" gives a distorted picture. If law and equity work in tandem, the marginal effect is a marginal system effect. And if specialization of function is beneficial, then combining law and equity [*1618] pushes out the production frontier for legal institutions in a way that is totally uncaptured on a conventionally reductive rule-by-rule analysis. 67 B. Injunctions and Meta-Law The law of intellectual property remedies raises acute problems of complexity and uncertainty of a kind that equity responds to. Equity typically looks at both sides (or all sides) of an interaction, with a view to their interdependence. 68In intellectual property remedies, this is especially necessary. Attempts to limit the leverage of patent holders' holdup can open the door to more holdout on the part of potential violators and those who could benefit from a license. Conversely, preventing violations adds to the patentee's leverage, which can be misused to extort a reward out of proportion to the contribution of the patent. This is especially serious where the violation is not in bad faith, in the sense that it is an understandable mistake - it would not be close to cost-effective to avoid it through more diligent search. 69 The law of injunctions fits into a larger complex system, as part of meta-law. It guides both the law of damages and the transacting process, but only indirectly. By "indirectly" I mean that the results of equitable intervention are emergent, not that equity does not "operate" directly on the rest of the law. Indeed, the contrast between the directness of its operation and the indirectness of the effects it achieves is one of the sources of misunderstanding about equity's role. Again, equity and law specialize, so that damages and injunctions, and rights and remedies, can work in tandem. It is not a tradeoff on a single spectrum but a dynamic process of increasing the production frontier. One such misunderstanding is to regard injunctions as merely a stronger version of damages. An injunction is not an "off switch" for infringement, but as John Golden argues, a "gateway" to contempt, and, as such, injunctions respond to many conflicting possible responses including importantly [*1619] the possibility of designing around. 70In this, patent injunctions are like other injunctions, for as Doug Rendleman says, an adjudged infringer "may dissemble, may claim that the injunction is vague and impossible or difficult to understand, may seek delay, may search for loopholes, and may change as little as possible to 'obey.'" 71Golden points out that the formulation of an injunction and claim scope have similar effects on incentives. They achieve these effects differently, though. As Golden notes, injunction doctrine sometimes serves as a "safety valve[ ]" like equity. 72More generally, the way that the law of injunctions addresses incentives, as identified by Golden, can be seen as acting through its modulating effect on law as meta-law. 73 Of particular interest is the important role played by "colorable differences" injunctions, in which a court will enjoin not only infringing products but also those that are no more than colorably different. 74The notion of "colorable" has roots in equity as a response to potential opportunism. 75Here the opportunism is of someone expert who can exploit the inadequacies of ex ante delineation. Tracy Thomas notes that prophylactic injunctions are especially warranted when rights are difficult to specify ex ante (leaving the underlying right untouched), 76and under some circumstances one can, as Rafal Zakrzewski argues, see equitable remedies as modifying the rights structure itself. 77 Much of the discussion in patent remedies centers on holdup and to a lesser extent on holdout. 78There is a pervasive sense in which equity addresses the problem of holdup and holdout in intellectual property. The problem with the one-dimensional approach to remedies is that any solution to holdup is likely to make holdout worse and vice versa. A dose of meta-law [*1620] has the potential to free us from this dilemma. Thus, an injunction can be conditioned on equitable behavior on the part of the patentee. In the traditional framework, disproportionate hardship is a defense. 79 The problems of polycentricity, conflicting rights, and opportunism are endemic in intellectual property, especially when it comes to remedies. The question of how one patent contributes to an overall product, especially in connection with a collection of other patents, is polycentric. Apportioning value for damages purposes has been a notorious problem in this area. 80Conflicting rights arise in situations of blocking, and the law - through equity - modulates the respective rights of earlier and later inventors through the doctrine of equivalents (and occasionally the reverse doctrine of equivalents). Finally, opportunism is the unforeseeable taking advantage of law contrary to its purpose (related to abuse of right in civilian legal systems). 81The problems of misuse of patent leverage on the one hand and bad faith refusals to license on reasonable terms on the other are examples of parties using the full extent of the advantages the law affords them even in situations in which the law is not aiming for such results.</w:t>
      </w:r>
    </w:p>
    <w:p w14:paraId="7C095EE9" w14:textId="77777777" w:rsidR="00C9410D" w:rsidRPr="007B62B7" w:rsidRDefault="00C9410D" w:rsidP="00C9410D">
      <w:pPr>
        <w:rPr>
          <w:rStyle w:val="StyleUnderline"/>
          <w:highlight w:val="cyan"/>
        </w:rPr>
      </w:pPr>
      <w:r w:rsidRPr="009D1C9E">
        <w:rPr>
          <w:sz w:val="16"/>
        </w:rPr>
        <w:t>C. Remedies and Meta-Law</w:t>
      </w:r>
    </w:p>
    <w:p w14:paraId="0E8AF86C" w14:textId="77777777" w:rsidR="00C9410D" w:rsidRPr="007B62B7" w:rsidRDefault="00C9410D" w:rsidP="00C9410D">
      <w:pPr>
        <w:rPr>
          <w:rStyle w:val="StyleUnderline"/>
          <w:highlight w:val="cyan"/>
        </w:rPr>
      </w:pPr>
      <w:r w:rsidRPr="009D1C9E">
        <w:rPr>
          <w:rStyle w:val="StyleUnderline"/>
        </w:rPr>
        <w:t>The role of</w:t>
      </w:r>
      <w:r w:rsidRPr="009D1C9E">
        <w:rPr>
          <w:sz w:val="16"/>
        </w:rPr>
        <w:t xml:space="preserve"> </w:t>
      </w:r>
      <w:r w:rsidRPr="009D1C9E">
        <w:rPr>
          <w:rStyle w:val="Emphasis"/>
        </w:rPr>
        <w:t>equitable meta-law</w:t>
      </w:r>
      <w:r w:rsidRPr="009D1C9E">
        <w:rPr>
          <w:sz w:val="16"/>
        </w:rPr>
        <w:t xml:space="preserve"> </w:t>
      </w:r>
      <w:r w:rsidRPr="004A01B4">
        <w:rPr>
          <w:sz w:val="16"/>
        </w:rPr>
        <w:t xml:space="preserve">in intellectual property </w:t>
      </w:r>
      <w:r w:rsidRPr="009D1C9E">
        <w:rPr>
          <w:rStyle w:val="StyleUnderline"/>
        </w:rPr>
        <w:t>is</w:t>
      </w:r>
      <w:r w:rsidRPr="009D1C9E">
        <w:rPr>
          <w:sz w:val="16"/>
        </w:rPr>
        <w:t xml:space="preserve"> </w:t>
      </w:r>
      <w:r w:rsidRPr="009D1C9E">
        <w:rPr>
          <w:rStyle w:val="Emphasis"/>
        </w:rPr>
        <w:t>not solely</w:t>
      </w:r>
      <w:r w:rsidRPr="009D1C9E">
        <w:rPr>
          <w:sz w:val="16"/>
        </w:rPr>
        <w:t xml:space="preserve"> </w:t>
      </w:r>
      <w:r w:rsidRPr="009D1C9E">
        <w:rPr>
          <w:rStyle w:val="StyleUnderline"/>
        </w:rPr>
        <w:t>a matter of</w:t>
      </w:r>
      <w:r w:rsidRPr="009D1C9E">
        <w:rPr>
          <w:sz w:val="16"/>
        </w:rPr>
        <w:t xml:space="preserve"> </w:t>
      </w:r>
      <w:r w:rsidRPr="009D1C9E">
        <w:rPr>
          <w:rStyle w:val="Emphasis"/>
        </w:rPr>
        <w:t>remedies</w:t>
      </w:r>
      <w:r w:rsidRPr="009D1C9E">
        <w:rPr>
          <w:rStyle w:val="StyleUnderline"/>
        </w:rPr>
        <w:t xml:space="preserve">. Equitable remedies in intellectual property are </w:t>
      </w:r>
      <w:r w:rsidRPr="009D1C9E">
        <w:rPr>
          <w:rStyle w:val="Emphasis"/>
        </w:rPr>
        <w:t>integrated</w:t>
      </w:r>
      <w:r w:rsidRPr="009D1C9E">
        <w:rPr>
          <w:sz w:val="16"/>
        </w:rPr>
        <w:t xml:space="preserve"> </w:t>
      </w:r>
      <w:r w:rsidRPr="009D1C9E">
        <w:rPr>
          <w:rStyle w:val="StyleUnderline"/>
        </w:rPr>
        <w:t>with equity</w:t>
      </w:r>
      <w:r w:rsidRPr="009D1C9E">
        <w:rPr>
          <w:sz w:val="16"/>
        </w:rPr>
        <w:t xml:space="preserve"> as meta-law </w:t>
      </w:r>
      <w:r w:rsidRPr="009D1C9E">
        <w:rPr>
          <w:rStyle w:val="Emphasis"/>
        </w:rPr>
        <w:t>more widely</w:t>
      </w:r>
      <w:r w:rsidRPr="009D1C9E">
        <w:rPr>
          <w:sz w:val="16"/>
        </w:rPr>
        <w:t xml:space="preserve">. 82Especially after </w:t>
      </w:r>
      <w:r w:rsidRPr="009D1C9E">
        <w:rPr>
          <w:rStyle w:val="StyleUnderline"/>
        </w:rPr>
        <w:t>the</w:t>
      </w:r>
      <w:r w:rsidRPr="009D1C9E">
        <w:rPr>
          <w:sz w:val="16"/>
        </w:rPr>
        <w:t xml:space="preserve"> </w:t>
      </w:r>
      <w:r w:rsidRPr="007B62B7">
        <w:rPr>
          <w:rStyle w:val="Emphasis"/>
          <w:highlight w:val="cyan"/>
        </w:rPr>
        <w:t>merger</w:t>
      </w:r>
      <w:r w:rsidRPr="007B62B7">
        <w:rPr>
          <w:sz w:val="16"/>
          <w:highlight w:val="cyan"/>
        </w:rPr>
        <w:t xml:space="preserve"> </w:t>
      </w:r>
      <w:r w:rsidRPr="007B62B7">
        <w:rPr>
          <w:rStyle w:val="StyleUnderline"/>
          <w:highlight w:val="cyan"/>
        </w:rPr>
        <w:t>of law and equity</w:t>
      </w:r>
      <w:r w:rsidRPr="009D1C9E">
        <w:rPr>
          <w:sz w:val="16"/>
        </w:rPr>
        <w:t xml:space="preserve">, the association of equity with remedies </w:t>
      </w:r>
      <w:r w:rsidRPr="009D1C9E">
        <w:rPr>
          <w:rStyle w:val="StyleUnderline"/>
        </w:rPr>
        <w:t xml:space="preserve">has </w:t>
      </w:r>
      <w:r w:rsidRPr="007B62B7">
        <w:rPr>
          <w:rStyle w:val="StyleUnderline"/>
          <w:highlight w:val="cyan"/>
        </w:rPr>
        <w:t xml:space="preserve">led to </w:t>
      </w:r>
      <w:r w:rsidRPr="007B62B7">
        <w:rPr>
          <w:rStyle w:val="Emphasis"/>
          <w:highlight w:val="cyan"/>
        </w:rPr>
        <w:t>a</w:t>
      </w:r>
      <w:r w:rsidRPr="009D1C9E">
        <w:rPr>
          <w:rStyle w:val="StyleUnderline"/>
        </w:rPr>
        <w:t>n</w:t>
      </w:r>
      <w:r w:rsidRPr="009D1C9E">
        <w:rPr>
          <w:sz w:val="16"/>
        </w:rPr>
        <w:t xml:space="preserve"> </w:t>
      </w:r>
      <w:r w:rsidRPr="009D1C9E">
        <w:rPr>
          <w:rStyle w:val="Emphasis"/>
        </w:rPr>
        <w:t xml:space="preserve">overly </w:t>
      </w:r>
      <w:r w:rsidRPr="007B62B7">
        <w:rPr>
          <w:rStyle w:val="Emphasis"/>
          <w:highlight w:val="cyan"/>
        </w:rPr>
        <w:t>narrow view</w:t>
      </w:r>
      <w:r w:rsidRPr="00A40B36">
        <w:rPr>
          <w:rStyle w:val="Emphasis"/>
        </w:rPr>
        <w:t xml:space="preserve"> of equity</w:t>
      </w:r>
      <w:r w:rsidRPr="009D1C9E">
        <w:rPr>
          <w:sz w:val="16"/>
        </w:rPr>
        <w:t xml:space="preserve"> </w:t>
      </w:r>
      <w:r w:rsidRPr="009D1C9E">
        <w:rPr>
          <w:rStyle w:val="StyleUnderline"/>
        </w:rPr>
        <w:t>as</w:t>
      </w:r>
      <w:r w:rsidRPr="009D1C9E">
        <w:rPr>
          <w:sz w:val="16"/>
        </w:rPr>
        <w:t xml:space="preserve"> </w:t>
      </w:r>
      <w:r w:rsidRPr="009D1C9E">
        <w:rPr>
          <w:rStyle w:val="Emphasis"/>
        </w:rPr>
        <w:t>primaril</w:t>
      </w:r>
      <w:r w:rsidRPr="00A40B36">
        <w:rPr>
          <w:rStyle w:val="Emphasis"/>
        </w:rPr>
        <w:t>y or solely remedial</w:t>
      </w:r>
      <w:r w:rsidRPr="00A40B36">
        <w:rPr>
          <w:rStyle w:val="StyleUnderline"/>
        </w:rPr>
        <w:t xml:space="preserve">, a view that </w:t>
      </w:r>
      <w:r w:rsidRPr="00A40B36">
        <w:rPr>
          <w:rStyle w:val="Emphasis"/>
        </w:rPr>
        <w:t>misses a great deal</w:t>
      </w:r>
      <w:r w:rsidRPr="00A40B36">
        <w:rPr>
          <w:sz w:val="16"/>
        </w:rPr>
        <w:t>. 83This narrow identification of equity with remedies is particularly a problem in intellectual property, where equitable meta-law has been misunderstood as a bad attempt at defining primary property rights. Instead, equitable remedies work with the rest of meta-law to achieve systems results, including better valuation of intellectual assets.</w:t>
      </w:r>
    </w:p>
    <w:p w14:paraId="046910BE" w14:textId="77777777" w:rsidR="00C9410D" w:rsidRPr="007B62B7" w:rsidRDefault="00C9410D" w:rsidP="00C9410D">
      <w:pPr>
        <w:rPr>
          <w:rStyle w:val="StyleUnderline"/>
          <w:highlight w:val="cyan"/>
        </w:rPr>
      </w:pPr>
      <w:r w:rsidRPr="009D1C9E">
        <w:rPr>
          <w:sz w:val="16"/>
        </w:rPr>
        <w:t>[*1621] An important and emblematic example of the confusion of equity in intellectual property grows out of the law of misappropriation. The United States Supreme Court's decision in International News Service v. Associated Press 84is applauded or (more often) deplored as creating a fountainhead of intellectual property rights, in hot news or more widely in time-sensitive information. 85As I have argued elsewhere, this interpretation overlooks the Court's repeated insistence that the case was one of equity. 86Equity can have a limited role in protecting commercial custom within a defined group (here competitors), reflected in quasi-property not being in rem. 87</w:t>
      </w:r>
    </w:p>
    <w:p w14:paraId="4DB403C4" w14:textId="77777777" w:rsidR="00C9410D" w:rsidRPr="007B62B7" w:rsidRDefault="00C9410D" w:rsidP="00C9410D">
      <w:pPr>
        <w:rPr>
          <w:rStyle w:val="StyleUnderline"/>
          <w:highlight w:val="cyan"/>
        </w:rPr>
      </w:pPr>
      <w:r w:rsidRPr="00A40B36">
        <w:rPr>
          <w:sz w:val="16"/>
        </w:rPr>
        <w:t xml:space="preserve">A similar systematic problem of law versus equity arises in trademark and unfair competition. These areas of law have a similar origin to misappropriation in </w:t>
      </w:r>
      <w:r w:rsidRPr="00A40B36">
        <w:rPr>
          <w:rStyle w:val="StyleUnderline"/>
        </w:rPr>
        <w:t xml:space="preserve">equitable enforcement of </w:t>
      </w:r>
      <w:r w:rsidRPr="007B62B7">
        <w:rPr>
          <w:rStyle w:val="Emphasis"/>
          <w:highlight w:val="cyan"/>
        </w:rPr>
        <w:t>commercial morality</w:t>
      </w:r>
      <w:r w:rsidRPr="00A40B36">
        <w:rPr>
          <w:sz w:val="16"/>
        </w:rPr>
        <w:t xml:space="preserve">. Here the process of propertization went further, to much controversy. 88Nevertheless, because the activity here </w:t>
      </w:r>
      <w:r w:rsidRPr="007B62B7">
        <w:rPr>
          <w:rStyle w:val="StyleUnderline"/>
          <w:highlight w:val="cyan"/>
        </w:rPr>
        <w:t>involves</w:t>
      </w:r>
      <w:r w:rsidRPr="007B62B7">
        <w:rPr>
          <w:sz w:val="16"/>
          <w:highlight w:val="cyan"/>
        </w:rPr>
        <w:t xml:space="preserve"> </w:t>
      </w:r>
      <w:r w:rsidRPr="007B62B7">
        <w:rPr>
          <w:rStyle w:val="Emphasis"/>
          <w:highlight w:val="cyan"/>
        </w:rPr>
        <w:t>deception</w:t>
      </w:r>
      <w:r w:rsidRPr="00A40B36">
        <w:rPr>
          <w:sz w:val="16"/>
        </w:rPr>
        <w:t xml:space="preserve"> </w:t>
      </w:r>
      <w:r w:rsidRPr="00A40B36">
        <w:rPr>
          <w:rStyle w:val="StyleUnderline"/>
        </w:rPr>
        <w:t>and</w:t>
      </w:r>
      <w:r w:rsidRPr="00A40B36">
        <w:rPr>
          <w:sz w:val="16"/>
        </w:rPr>
        <w:t xml:space="preserve"> even </w:t>
      </w:r>
      <w:r w:rsidRPr="007B62B7">
        <w:rPr>
          <w:rStyle w:val="Emphasis"/>
          <w:highlight w:val="cyan"/>
        </w:rPr>
        <w:t>opportunism</w:t>
      </w:r>
      <w:r w:rsidRPr="00A40B36">
        <w:rPr>
          <w:sz w:val="16"/>
        </w:rPr>
        <w:t xml:space="preserve">, it </w:t>
      </w:r>
      <w:r w:rsidRPr="00A40B36">
        <w:rPr>
          <w:rStyle w:val="StyleUnderline"/>
        </w:rPr>
        <w:t xml:space="preserve">is </w:t>
      </w:r>
      <w:r w:rsidRPr="00A40B36">
        <w:rPr>
          <w:rStyle w:val="Emphasis"/>
        </w:rPr>
        <w:t xml:space="preserve">inherently </w:t>
      </w:r>
      <w:r w:rsidRPr="007B62B7">
        <w:rPr>
          <w:rStyle w:val="Emphasis"/>
          <w:highlight w:val="cyan"/>
        </w:rPr>
        <w:t>difficult to capture</w:t>
      </w:r>
      <w:r w:rsidRPr="00A40B36">
        <w:rPr>
          <w:sz w:val="16"/>
        </w:rPr>
        <w:t xml:space="preserve"> bad behavior </w:t>
      </w:r>
      <w:r w:rsidRPr="007B62B7">
        <w:rPr>
          <w:rStyle w:val="StyleUnderline"/>
          <w:highlight w:val="cyan"/>
        </w:rPr>
        <w:t>using</w:t>
      </w:r>
      <w:r w:rsidRPr="007B62B7">
        <w:rPr>
          <w:sz w:val="16"/>
          <w:highlight w:val="cyan"/>
        </w:rPr>
        <w:t xml:space="preserve"> </w:t>
      </w:r>
      <w:r w:rsidRPr="007B62B7">
        <w:rPr>
          <w:rStyle w:val="Emphasis"/>
          <w:highlight w:val="cyan"/>
        </w:rPr>
        <w:t>first-order law</w:t>
      </w:r>
      <w:r w:rsidRPr="00A40B36">
        <w:rPr>
          <w:rStyle w:val="Emphasis"/>
        </w:rPr>
        <w:t xml:space="preserve"> only</w:t>
      </w:r>
      <w:r w:rsidRPr="00A40B36">
        <w:rPr>
          <w:sz w:val="16"/>
        </w:rPr>
        <w:t>. Not surprisingly, this has led to a proliferation of standards and to reliance on unfair competition as a backup source of liability. 89Understandably, and especially so after the merger of law and equity, thoughtful commentators have asked why we don't have one single overarching body of law to deal with trademarks and calibrate it ex ante (specifying pockets of nonliability if those seem to make sense). Or if equity is in the picture, it is sometimes suggested to bring back equity in the sense of discretion. I propose that unfair competition has a role to play in trademarks if and only if it can serve as a (limited) meta-law backup to trademark law itself (which, being more specialized and working in tandem with equity, could perhaps then be simpler and narrower). The need for meta-law is even greater if trademark is a more use-based and contextualized property right than is commonly thought. 90</w:t>
      </w:r>
    </w:p>
    <w:p w14:paraId="0E015FA1" w14:textId="77777777" w:rsidR="00C9410D" w:rsidRPr="007B62B7" w:rsidRDefault="00C9410D" w:rsidP="00C9410D">
      <w:pPr>
        <w:pStyle w:val="Heading4"/>
        <w:rPr>
          <w:rStyle w:val="StyleUnderline"/>
          <w:highlight w:val="cyan"/>
        </w:rPr>
      </w:pPr>
      <w:r>
        <w:t>That’s key for the rule of law.</w:t>
      </w:r>
    </w:p>
    <w:p w14:paraId="65BE6CC4" w14:textId="77777777" w:rsidR="00C9410D" w:rsidRPr="007B62B7" w:rsidRDefault="00C9410D" w:rsidP="00C9410D">
      <w:pPr>
        <w:rPr>
          <w:rStyle w:val="StyleUnderline"/>
          <w:highlight w:val="cyan"/>
        </w:rPr>
      </w:pPr>
      <w:r w:rsidRPr="00A17571">
        <w:t xml:space="preserve">Irit </w:t>
      </w:r>
      <w:r w:rsidRPr="00A17571">
        <w:rPr>
          <w:rStyle w:val="Style13ptBold"/>
        </w:rPr>
        <w:t>Samet 18</w:t>
      </w:r>
      <w:r>
        <w:t>.</w:t>
      </w:r>
      <w:r w:rsidRPr="00A17571">
        <w:t xml:space="preserve"> Professor in the Dickson Poon School of Law, “Equity’s Own Room,” Equity: Conscience Goes to Market, Oxford University Press, 2018, pp. 1–76</w:t>
      </w:r>
    </w:p>
    <w:p w14:paraId="555F8DC4" w14:textId="77777777" w:rsidR="00C9410D" w:rsidRPr="007B62B7" w:rsidRDefault="00C9410D" w:rsidP="00C9410D">
      <w:pPr>
        <w:rPr>
          <w:rStyle w:val="StyleUnderline"/>
          <w:highlight w:val="cyan"/>
        </w:rPr>
      </w:pPr>
      <w:r w:rsidRPr="00EA49DA">
        <w:rPr>
          <w:sz w:val="16"/>
        </w:rPr>
        <w:lastRenderedPageBreak/>
        <w:t xml:space="preserve">In this section I argue that </w:t>
      </w:r>
      <w:r w:rsidRPr="007B62B7">
        <w:rPr>
          <w:rStyle w:val="StyleUnderline"/>
          <w:highlight w:val="cyan"/>
        </w:rPr>
        <w:t>Equity</w:t>
      </w:r>
      <w:r w:rsidRPr="007B62B7">
        <w:rPr>
          <w:sz w:val="16"/>
          <w:highlight w:val="cyan"/>
        </w:rPr>
        <w:t xml:space="preserve"> </w:t>
      </w:r>
      <w:r w:rsidRPr="00A40B36">
        <w:rPr>
          <w:rStyle w:val="Emphasis"/>
        </w:rPr>
        <w:t xml:space="preserve">has </w:t>
      </w:r>
      <w:r w:rsidRPr="007B62B7">
        <w:rPr>
          <w:rStyle w:val="Emphasis"/>
          <w:highlight w:val="cyan"/>
        </w:rPr>
        <w:t>work</w:t>
      </w:r>
      <w:r w:rsidRPr="00A40B36">
        <w:rPr>
          <w:rStyle w:val="Emphasis"/>
        </w:rPr>
        <w:t xml:space="preserve"> to do</w:t>
      </w:r>
      <w:r w:rsidRPr="00A40B36">
        <w:rPr>
          <w:sz w:val="16"/>
        </w:rPr>
        <w:t>, work whose nature is brilliantly</w:t>
      </w:r>
      <w:r w:rsidRPr="00EA49DA">
        <w:rPr>
          <w:sz w:val="16"/>
        </w:rPr>
        <w:t xml:space="preserve"> captured by the reference to conscience, and </w:t>
      </w:r>
      <w:r w:rsidRPr="007B62B7">
        <w:rPr>
          <w:rStyle w:val="StyleUnderline"/>
          <w:highlight w:val="cyan"/>
        </w:rPr>
        <w:t>for</w:t>
      </w:r>
      <w:r w:rsidRPr="00EA49DA">
        <w:rPr>
          <w:rStyle w:val="StyleUnderline"/>
        </w:rPr>
        <w:t xml:space="preserve"> the</w:t>
      </w:r>
      <w:r w:rsidRPr="00EA49DA">
        <w:rPr>
          <w:sz w:val="16"/>
        </w:rPr>
        <w:t xml:space="preserve"> </w:t>
      </w:r>
      <w:r w:rsidRPr="007B62B7">
        <w:rPr>
          <w:rStyle w:val="Emphasis"/>
          <w:highlight w:val="cyan"/>
        </w:rPr>
        <w:t>optimum</w:t>
      </w:r>
      <w:r w:rsidRPr="00EA49DA">
        <w:rPr>
          <w:rStyle w:val="Emphasis"/>
        </w:rPr>
        <w:t xml:space="preserve"> performance</w:t>
      </w:r>
      <w:r w:rsidRPr="00EA49DA">
        <w:rPr>
          <w:sz w:val="16"/>
        </w:rPr>
        <w:t xml:space="preserve"> </w:t>
      </w:r>
      <w:r w:rsidRPr="00EA49DA">
        <w:rPr>
          <w:rStyle w:val="StyleUnderline"/>
        </w:rPr>
        <w:t>of</w:t>
      </w:r>
      <w:r w:rsidRPr="00EA49DA">
        <w:rPr>
          <w:sz w:val="16"/>
        </w:rPr>
        <w:t xml:space="preserve"> which Equity needs to remain an independent body of </w:t>
      </w:r>
      <w:r w:rsidRPr="007B62B7">
        <w:rPr>
          <w:rStyle w:val="Emphasis"/>
          <w:highlight w:val="cyan"/>
        </w:rPr>
        <w:t>law</w:t>
      </w:r>
      <w:r w:rsidRPr="00EA49DA">
        <w:rPr>
          <w:sz w:val="16"/>
        </w:rPr>
        <w:t xml:space="preserve">.120 Equity operates on </w:t>
      </w:r>
      <w:r w:rsidRPr="00A40B36">
        <w:rPr>
          <w:sz w:val="16"/>
        </w:rPr>
        <w:t xml:space="preserve">the side of the Common Law to promote a legal virtue which I call ‘Accountability Correspondence’: </w:t>
      </w:r>
    </w:p>
    <w:p w14:paraId="4DCE8DFD" w14:textId="77777777" w:rsidR="00C9410D" w:rsidRPr="007B62B7" w:rsidRDefault="00C9410D" w:rsidP="00C9410D">
      <w:pPr>
        <w:ind w:left="720"/>
        <w:rPr>
          <w:rStyle w:val="StyleUnderline"/>
          <w:highlight w:val="cyan"/>
        </w:rPr>
      </w:pPr>
      <w:r w:rsidRPr="00A40B36">
        <w:rPr>
          <w:rStyle w:val="StyleUnderline"/>
        </w:rPr>
        <w:t>When legal rules impose</w:t>
      </w:r>
      <w:r w:rsidRPr="00A40B36">
        <w:rPr>
          <w:sz w:val="16"/>
        </w:rPr>
        <w:t xml:space="preserve"> </w:t>
      </w:r>
      <w:r w:rsidRPr="00A40B36">
        <w:rPr>
          <w:rStyle w:val="Emphasis"/>
        </w:rPr>
        <w:t>liability</w:t>
      </w:r>
      <w:r w:rsidRPr="00A40B36">
        <w:rPr>
          <w:sz w:val="16"/>
        </w:rPr>
        <w:t xml:space="preserve"> </w:t>
      </w:r>
      <w:r w:rsidRPr="00A40B36">
        <w:rPr>
          <w:rStyle w:val="StyleUnderline"/>
        </w:rPr>
        <w:t>it should</w:t>
      </w:r>
      <w:r w:rsidRPr="00A40B36">
        <w:rPr>
          <w:sz w:val="16"/>
        </w:rPr>
        <w:t xml:space="preserve"> ideally </w:t>
      </w:r>
      <w:r w:rsidRPr="00A40B36">
        <w:rPr>
          <w:rStyle w:val="Emphasis"/>
        </w:rPr>
        <w:t>correspond</w:t>
      </w:r>
      <w:r w:rsidRPr="00A40B36">
        <w:rPr>
          <w:sz w:val="16"/>
        </w:rPr>
        <w:t xml:space="preserve"> </w:t>
      </w:r>
      <w:r w:rsidRPr="00A40B36">
        <w:rPr>
          <w:rStyle w:val="StyleUnderline"/>
        </w:rPr>
        <w:t>to the</w:t>
      </w:r>
      <w:r w:rsidRPr="00A40B36">
        <w:rPr>
          <w:sz w:val="16"/>
        </w:rPr>
        <w:t xml:space="preserve"> pattern of </w:t>
      </w:r>
      <w:r w:rsidRPr="00A40B36">
        <w:rPr>
          <w:rStyle w:val="Emphasis"/>
        </w:rPr>
        <w:t>moral duty</w:t>
      </w:r>
      <w:r w:rsidRPr="00A40B36">
        <w:rPr>
          <w:sz w:val="16"/>
        </w:rPr>
        <w:t xml:space="preserve"> in the circumstances to which the rules apply. </w:t>
      </w:r>
    </w:p>
    <w:p w14:paraId="082A116F" w14:textId="77777777" w:rsidR="00C9410D" w:rsidRPr="007B62B7" w:rsidRDefault="00C9410D" w:rsidP="00C9410D">
      <w:pPr>
        <w:rPr>
          <w:rStyle w:val="StyleUnderline"/>
          <w:highlight w:val="cyan"/>
        </w:rPr>
      </w:pPr>
      <w:r w:rsidRPr="00A40B36">
        <w:rPr>
          <w:sz w:val="16"/>
        </w:rPr>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A40B36">
        <w:rPr>
          <w:rStyle w:val="StyleUnderline"/>
        </w:rPr>
        <w:t>The impetus to implement the Accountability Correspondence ideal is</w:t>
      </w:r>
      <w:r w:rsidRPr="00A40B36">
        <w:rPr>
          <w:sz w:val="16"/>
        </w:rPr>
        <w:t xml:space="preserve"> </w:t>
      </w:r>
      <w:r w:rsidRPr="00A40B36">
        <w:rPr>
          <w:rStyle w:val="Emphasis"/>
        </w:rPr>
        <w:t>vividly demonstrated</w:t>
      </w:r>
      <w:r w:rsidRPr="00A40B36">
        <w:rPr>
          <w:sz w:val="16"/>
        </w:rPr>
        <w:t xml:space="preserve"> </w:t>
      </w:r>
      <w:r w:rsidRPr="00A40B36">
        <w:rPr>
          <w:rStyle w:val="StyleUnderline"/>
        </w:rPr>
        <w:t>in the</w:t>
      </w:r>
      <w:r w:rsidRPr="00A40B36">
        <w:rPr>
          <w:sz w:val="16"/>
        </w:rPr>
        <w:t xml:space="preserve"> </w:t>
      </w:r>
      <w:r w:rsidRPr="00A40B36">
        <w:rPr>
          <w:rStyle w:val="Emphasis"/>
        </w:rPr>
        <w:t>slow</w:t>
      </w:r>
      <w:r w:rsidRPr="00A40B36">
        <w:rPr>
          <w:sz w:val="16"/>
        </w:rPr>
        <w:t xml:space="preserve"> </w:t>
      </w:r>
      <w:r w:rsidRPr="00A40B36">
        <w:rPr>
          <w:rStyle w:val="StyleUnderline"/>
        </w:rPr>
        <w:t>but</w:t>
      </w:r>
      <w:r w:rsidRPr="00A40B36">
        <w:rPr>
          <w:sz w:val="16"/>
        </w:rPr>
        <w:t xml:space="preserve"> </w:t>
      </w:r>
      <w:r w:rsidRPr="00A40B36">
        <w:rPr>
          <w:rStyle w:val="Emphasis"/>
        </w:rPr>
        <w:t>determined move</w:t>
      </w:r>
      <w:r w:rsidRPr="00A40B36">
        <w:rPr>
          <w:sz w:val="16"/>
        </w:rPr>
        <w:t xml:space="preserve"> </w:t>
      </w:r>
      <w:r w:rsidRPr="00A40B36">
        <w:rPr>
          <w:rStyle w:val="StyleUnderline"/>
        </w:rPr>
        <w:t>to</w:t>
      </w:r>
      <w:r w:rsidRPr="00A40B36">
        <w:rPr>
          <w:sz w:val="16"/>
        </w:rPr>
        <w:t xml:space="preserve"> </w:t>
      </w:r>
      <w:r w:rsidRPr="00A40B36">
        <w:rPr>
          <w:rStyle w:val="Emphasis"/>
        </w:rPr>
        <w:t>lessen the effects</w:t>
      </w:r>
      <w:r w:rsidRPr="00A40B36">
        <w:rPr>
          <w:sz w:val="16"/>
        </w:rPr>
        <w:t xml:space="preserve"> </w:t>
      </w:r>
      <w:r w:rsidRPr="00A40B36">
        <w:rPr>
          <w:rStyle w:val="StyleUnderline"/>
        </w:rPr>
        <w:t>of</w:t>
      </w:r>
      <w:r w:rsidRPr="00A40B36">
        <w:rPr>
          <w:sz w:val="16"/>
        </w:rPr>
        <w:t xml:space="preserve"> </w:t>
      </w:r>
      <w:r w:rsidRPr="00A40B36">
        <w:rPr>
          <w:rStyle w:val="Emphasis"/>
        </w:rPr>
        <w:t>‘legal luck’</w:t>
      </w:r>
      <w:r w:rsidRPr="00A40B36">
        <w:rPr>
          <w:sz w:val="16"/>
        </w:rPr>
        <w:t xml:space="preserve"> </w:t>
      </w:r>
      <w:r w:rsidRPr="00A40B36">
        <w:rPr>
          <w:rStyle w:val="StyleUnderline"/>
        </w:rPr>
        <w:t>on</w:t>
      </w:r>
      <w:r w:rsidRPr="00A40B36">
        <w:rPr>
          <w:sz w:val="16"/>
        </w:rPr>
        <w:t xml:space="preserve"> </w:t>
      </w:r>
      <w:r w:rsidRPr="00A40B36">
        <w:rPr>
          <w:rStyle w:val="Emphasis"/>
        </w:rPr>
        <w:t>criminal responsibility</w:t>
      </w:r>
      <w:r w:rsidRPr="00A40B36">
        <w:rPr>
          <w:rStyle w:val="StyleUnderline"/>
        </w:rPr>
        <w:t>. The idea behind these efforts is that</w:t>
      </w:r>
      <w:r w:rsidRPr="00A40B36">
        <w:rPr>
          <w:sz w:val="16"/>
        </w:rPr>
        <w:t xml:space="preserve"> criminal </w:t>
      </w:r>
      <w:r w:rsidRPr="00A40B36">
        <w:rPr>
          <w:rStyle w:val="Emphasis"/>
        </w:rPr>
        <w:t>responsibility</w:t>
      </w:r>
      <w:r w:rsidRPr="00A40B36">
        <w:rPr>
          <w:sz w:val="16"/>
        </w:rPr>
        <w:t xml:space="preserve"> </w:t>
      </w:r>
      <w:r w:rsidRPr="00A40B36">
        <w:rPr>
          <w:rStyle w:val="StyleUnderline"/>
        </w:rPr>
        <w:t>should</w:t>
      </w:r>
      <w:r w:rsidRPr="00A40B36">
        <w:rPr>
          <w:sz w:val="16"/>
        </w:rPr>
        <w:t xml:space="preserve"> </w:t>
      </w:r>
      <w:r w:rsidRPr="00A40B36">
        <w:rPr>
          <w:rStyle w:val="Emphasis"/>
        </w:rPr>
        <w:t>reflect</w:t>
      </w:r>
      <w:r w:rsidRPr="00A40B36">
        <w:rPr>
          <w:sz w:val="16"/>
        </w:rPr>
        <w:t xml:space="preserve"> the fact that (at least in principle) </w:t>
      </w:r>
      <w:r w:rsidRPr="00A40B36">
        <w:rPr>
          <w:rStyle w:val="Emphasis"/>
        </w:rPr>
        <w:t>moral</w:t>
      </w:r>
      <w:r w:rsidRPr="00A40B36">
        <w:rPr>
          <w:sz w:val="16"/>
        </w:rPr>
        <w:t xml:space="preserve"> </w:t>
      </w:r>
      <w:r w:rsidRPr="00A40B36">
        <w:rPr>
          <w:rStyle w:val="StyleUnderline"/>
        </w:rPr>
        <w:t>responsibility</w:t>
      </w:r>
      <w:r w:rsidRPr="00A40B36">
        <w:rPr>
          <w:sz w:val="16"/>
        </w:rPr>
        <w:t xml:space="preserve"> does not depend on factors over which the agent has no control.122 In spite of the debate about the extent to which legal luck ought to be eliminated, the criminalisation of attempts, for instance, is widely seen as ‘one of the most important steps in the humanization of criminal law’.123 </w:t>
      </w:r>
    </w:p>
    <w:p w14:paraId="50EB7FBA" w14:textId="77777777" w:rsidR="00C9410D" w:rsidRPr="007B62B7" w:rsidRDefault="00C9410D" w:rsidP="00C9410D">
      <w:pPr>
        <w:rPr>
          <w:rStyle w:val="StyleUnderline"/>
          <w:highlight w:val="cyan"/>
        </w:rPr>
      </w:pPr>
      <w:r w:rsidRPr="00A40B36">
        <w:rPr>
          <w:sz w:val="16"/>
        </w:rPr>
        <w:t>Major reforms, designed to introduce</w:t>
      </w:r>
      <w:r w:rsidRPr="00EA49DA">
        <w:rPr>
          <w:sz w:val="16"/>
        </w:rPr>
        <w:t xml:space="preserv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at ease with such departures from the Accountability Correspondence ideal, and thereby employ a selective enforcement policy to express their dissatisfaction. </w:t>
      </w:r>
    </w:p>
    <w:p w14:paraId="758FE972" w14:textId="77777777" w:rsidR="00C9410D" w:rsidRPr="007B62B7" w:rsidRDefault="00C9410D" w:rsidP="00C9410D">
      <w:pPr>
        <w:rPr>
          <w:rStyle w:val="StyleUnderline"/>
          <w:highlight w:val="cyan"/>
        </w:rPr>
      </w:pPr>
      <w:r w:rsidRPr="00EA49DA">
        <w:rPr>
          <w:sz w:val="16"/>
        </w:rPr>
        <w:t xml:space="preserve">They have good reason to do so. </w:t>
      </w:r>
      <w:r w:rsidRPr="00EA49DA">
        <w:rPr>
          <w:rStyle w:val="StyleUnderline"/>
        </w:rPr>
        <w:t xml:space="preserve">A </w:t>
      </w:r>
      <w:r w:rsidRPr="007B62B7">
        <w:rPr>
          <w:rStyle w:val="StyleUnderline"/>
          <w:highlight w:val="cyan"/>
        </w:rPr>
        <w:t>law</w:t>
      </w:r>
      <w:r w:rsidRPr="00A40B36">
        <w:rPr>
          <w:rStyle w:val="StyleUnderline"/>
        </w:rPr>
        <w:t xml:space="preserve"> in which the</w:t>
      </w:r>
      <w:r w:rsidRPr="00A40B36">
        <w:rPr>
          <w:sz w:val="16"/>
        </w:rPr>
        <w:t xml:space="preserve"> </w:t>
      </w:r>
      <w:r w:rsidRPr="00A40B36">
        <w:rPr>
          <w:rStyle w:val="Emphasis"/>
        </w:rPr>
        <w:t>legal result</w:t>
      </w:r>
      <w:r w:rsidRPr="007B62B7">
        <w:rPr>
          <w:sz w:val="16"/>
          <w:highlight w:val="cyan"/>
        </w:rPr>
        <w:t xml:space="preserve"> </w:t>
      </w:r>
      <w:r w:rsidRPr="007B62B7">
        <w:rPr>
          <w:rStyle w:val="StyleUnderline"/>
          <w:highlight w:val="cyan"/>
        </w:rPr>
        <w:t>is</w:t>
      </w:r>
      <w:r w:rsidRPr="007B62B7">
        <w:rPr>
          <w:sz w:val="16"/>
          <w:highlight w:val="cyan"/>
        </w:rPr>
        <w:t xml:space="preserve"> </w:t>
      </w:r>
      <w:r w:rsidRPr="007B62B7">
        <w:rPr>
          <w:rStyle w:val="Emphasis"/>
          <w:highlight w:val="cyan"/>
        </w:rPr>
        <w:t>out of kilter</w:t>
      </w:r>
      <w:r w:rsidRPr="00A40B36">
        <w:rPr>
          <w:sz w:val="16"/>
        </w:rPr>
        <w:t xml:space="preserve"> </w:t>
      </w:r>
      <w:r w:rsidRPr="00A40B36">
        <w:rPr>
          <w:rStyle w:val="StyleUnderline"/>
        </w:rPr>
        <w:t>with</w:t>
      </w:r>
      <w:r w:rsidRPr="00A40B36">
        <w:rPr>
          <w:sz w:val="16"/>
        </w:rPr>
        <w:t xml:space="preserve"> our deep </w:t>
      </w:r>
      <w:r w:rsidRPr="00A40B36">
        <w:rPr>
          <w:rStyle w:val="Emphasis"/>
        </w:rPr>
        <w:t>convictions</w:t>
      </w:r>
      <w:r w:rsidRPr="00A40B36">
        <w:rPr>
          <w:sz w:val="16"/>
        </w:rPr>
        <w:t xml:space="preserve"> </w:t>
      </w:r>
      <w:r w:rsidRPr="00A40B36">
        <w:rPr>
          <w:rStyle w:val="StyleUnderline"/>
        </w:rPr>
        <w:t>about</w:t>
      </w:r>
      <w:r w:rsidRPr="00A40B36">
        <w:rPr>
          <w:sz w:val="16"/>
        </w:rPr>
        <w:t xml:space="preserve"> moral </w:t>
      </w:r>
      <w:r w:rsidRPr="00A40B36">
        <w:rPr>
          <w:rStyle w:val="Emphasis"/>
        </w:rPr>
        <w:t>accountability</w:t>
      </w:r>
      <w:r w:rsidRPr="00A40B36">
        <w:rPr>
          <w:sz w:val="16"/>
        </w:rPr>
        <w:t xml:space="preserve"> </w:t>
      </w:r>
      <w:r w:rsidRPr="00A40B36">
        <w:rPr>
          <w:rStyle w:val="StyleUnderline"/>
        </w:rPr>
        <w:t xml:space="preserve">is not </w:t>
      </w:r>
      <w:r w:rsidRPr="00A40B36">
        <w:rPr>
          <w:rStyle w:val="Emphasis"/>
        </w:rPr>
        <w:t>only</w:t>
      </w:r>
      <w:r w:rsidRPr="00A40B36">
        <w:rPr>
          <w:sz w:val="16"/>
        </w:rPr>
        <w:t xml:space="preserve"> </w:t>
      </w:r>
      <w:r w:rsidRPr="00A40B36">
        <w:rPr>
          <w:rStyle w:val="StyleUnderline"/>
        </w:rPr>
        <w:t>dubious from the perspective of</w:t>
      </w:r>
      <w:r w:rsidRPr="00A40B36">
        <w:rPr>
          <w:sz w:val="16"/>
        </w:rPr>
        <w:t xml:space="preserve"> </w:t>
      </w:r>
      <w:r w:rsidRPr="00A40B36">
        <w:rPr>
          <w:rStyle w:val="Emphasis"/>
        </w:rPr>
        <w:t>justice</w:t>
      </w:r>
      <w:r w:rsidRPr="00A40B36">
        <w:rPr>
          <w:rStyle w:val="StyleUnderline"/>
        </w:rPr>
        <w:t>, it is</w:t>
      </w:r>
      <w:r w:rsidRPr="00A40B36">
        <w:rPr>
          <w:sz w:val="16"/>
        </w:rPr>
        <w:t xml:space="preserve"> </w:t>
      </w:r>
      <w:r w:rsidRPr="00A40B36">
        <w:rPr>
          <w:rStyle w:val="Emphasis"/>
        </w:rPr>
        <w:t>also</w:t>
      </w:r>
      <w:r w:rsidRPr="00A40B36">
        <w:rPr>
          <w:sz w:val="16"/>
        </w:rPr>
        <w:t xml:space="preserve"> </w:t>
      </w:r>
      <w:r w:rsidRPr="00A40B36">
        <w:rPr>
          <w:rStyle w:val="Emphasis"/>
        </w:rPr>
        <w:t>bound</w:t>
      </w:r>
      <w:r w:rsidRPr="00A40B36">
        <w:rPr>
          <w:sz w:val="16"/>
        </w:rPr>
        <w:t xml:space="preserve"> </w:t>
      </w:r>
      <w:r w:rsidRPr="00A40B36">
        <w:rPr>
          <w:rStyle w:val="StyleUnderline"/>
        </w:rPr>
        <w:t>to</w:t>
      </w:r>
      <w:r w:rsidRPr="00A40B36">
        <w:rPr>
          <w:sz w:val="16"/>
        </w:rPr>
        <w:t xml:space="preserve"> </w:t>
      </w:r>
      <w:r w:rsidRPr="00A40B36">
        <w:rPr>
          <w:rStyle w:val="Emphasis"/>
        </w:rPr>
        <w:t>alienate its addressees</w:t>
      </w:r>
      <w:r w:rsidRPr="00A40B36">
        <w:rPr>
          <w:rStyle w:val="StyleUnderline"/>
        </w:rPr>
        <w:t>— the</w:t>
      </w:r>
      <w:r w:rsidRPr="00A40B36">
        <w:rPr>
          <w:sz w:val="16"/>
        </w:rPr>
        <w:t xml:space="preserve"> </w:t>
      </w:r>
      <w:r w:rsidRPr="00A40B36">
        <w:rPr>
          <w:rStyle w:val="Emphasis"/>
        </w:rPr>
        <w:t>judiciary</w:t>
      </w:r>
      <w:r w:rsidRPr="00A40B36">
        <w:rPr>
          <w:sz w:val="16"/>
        </w:rPr>
        <w:t xml:space="preserve"> </w:t>
      </w:r>
      <w:r w:rsidRPr="00A40B36">
        <w:rPr>
          <w:rStyle w:val="StyleUnderline"/>
        </w:rPr>
        <w:t>as</w:t>
      </w:r>
      <w:r w:rsidRPr="00A40B36">
        <w:rPr>
          <w:sz w:val="16"/>
        </w:rPr>
        <w:t xml:space="preserve"> </w:t>
      </w:r>
      <w:r w:rsidRPr="00A40B36">
        <w:rPr>
          <w:rStyle w:val="Emphasis"/>
        </w:rPr>
        <w:t>well</w:t>
      </w:r>
      <w:r w:rsidRPr="00A40B36">
        <w:rPr>
          <w:sz w:val="16"/>
        </w:rPr>
        <w:t xml:space="preserve"> </w:t>
      </w:r>
      <w:r w:rsidRPr="00A40B36">
        <w:rPr>
          <w:rStyle w:val="StyleUnderline"/>
        </w:rPr>
        <w:t>as</w:t>
      </w:r>
      <w:r w:rsidRPr="00A40B36">
        <w:rPr>
          <w:sz w:val="16"/>
        </w:rPr>
        <w:t xml:space="preserve"> the </w:t>
      </w:r>
      <w:r w:rsidRPr="00A40B36">
        <w:rPr>
          <w:rStyle w:val="Emphasis"/>
        </w:rPr>
        <w:t>citizens</w:t>
      </w:r>
      <w:r w:rsidRPr="007B62B7">
        <w:rPr>
          <w:rStyle w:val="StyleUnderline"/>
          <w:highlight w:val="cyan"/>
        </w:rPr>
        <w:t xml:space="preserve">. The </w:t>
      </w:r>
      <w:r w:rsidRPr="007B62B7">
        <w:rPr>
          <w:rStyle w:val="Emphasis"/>
          <w:highlight w:val="cyan"/>
        </w:rPr>
        <w:t>result</w:t>
      </w:r>
      <w:r w:rsidRPr="007B62B7">
        <w:rPr>
          <w:sz w:val="16"/>
          <w:highlight w:val="cyan"/>
        </w:rPr>
        <w:t xml:space="preserve"> </w:t>
      </w:r>
      <w:r w:rsidRPr="007B62B7">
        <w:rPr>
          <w:rStyle w:val="StyleUnderline"/>
          <w:highlight w:val="cyan"/>
        </w:rPr>
        <w:t>could be a</w:t>
      </w:r>
      <w:r w:rsidRPr="007B62B7">
        <w:rPr>
          <w:sz w:val="16"/>
          <w:highlight w:val="cyan"/>
        </w:rPr>
        <w:t xml:space="preserve"> </w:t>
      </w:r>
      <w:r w:rsidRPr="00A40B36">
        <w:rPr>
          <w:rStyle w:val="Emphasis"/>
        </w:rPr>
        <w:t xml:space="preserve">critical </w:t>
      </w:r>
      <w:r w:rsidRPr="007B62B7">
        <w:rPr>
          <w:rStyle w:val="Emphasis"/>
          <w:highlight w:val="cyan"/>
        </w:rPr>
        <w:t>mass</w:t>
      </w:r>
      <w:r w:rsidRPr="00A40B36">
        <w:rPr>
          <w:sz w:val="16"/>
        </w:rPr>
        <w:t xml:space="preserve"> </w:t>
      </w:r>
      <w:r w:rsidRPr="00A40B36">
        <w:rPr>
          <w:rStyle w:val="StyleUnderline"/>
        </w:rPr>
        <w:t>of</w:t>
      </w:r>
      <w:r w:rsidRPr="00A40B36">
        <w:rPr>
          <w:sz w:val="16"/>
        </w:rPr>
        <w:t xml:space="preserve"> </w:t>
      </w:r>
      <w:r w:rsidRPr="007B62B7">
        <w:rPr>
          <w:rStyle w:val="Emphasis"/>
          <w:highlight w:val="cyan"/>
        </w:rPr>
        <w:t>disobedience</w:t>
      </w:r>
      <w:r w:rsidRPr="00A40B36">
        <w:rPr>
          <w:sz w:val="16"/>
        </w:rPr>
        <w:t xml:space="preserve"> </w:t>
      </w:r>
      <w:r w:rsidRPr="00A40B36">
        <w:rPr>
          <w:rStyle w:val="StyleUnderline"/>
        </w:rPr>
        <w:t>that has</w:t>
      </w:r>
      <w:r w:rsidRPr="00A40B36">
        <w:rPr>
          <w:sz w:val="16"/>
        </w:rPr>
        <w:t xml:space="preserve"> a </w:t>
      </w:r>
      <w:r w:rsidRPr="00A40B36">
        <w:rPr>
          <w:rStyle w:val="StyleUnderline"/>
        </w:rPr>
        <w:t>potential to</w:t>
      </w:r>
      <w:r w:rsidRPr="00A40B36">
        <w:rPr>
          <w:sz w:val="16"/>
        </w:rPr>
        <w:t xml:space="preserve"> </w:t>
      </w:r>
      <w:r w:rsidRPr="00A40B36">
        <w:rPr>
          <w:rStyle w:val="Emphasis"/>
        </w:rPr>
        <w:t>eventually undermine the system itself</w:t>
      </w:r>
      <w:r w:rsidRPr="00A40B36">
        <w:rPr>
          <w:rStyle w:val="StyleUnderline"/>
        </w:rPr>
        <w:t>. Law, like</w:t>
      </w:r>
      <w:r w:rsidRPr="00A40B36">
        <w:rPr>
          <w:sz w:val="16"/>
        </w:rPr>
        <w:t xml:space="preserve"> </w:t>
      </w:r>
      <w:r w:rsidRPr="00A40B36">
        <w:rPr>
          <w:rStyle w:val="Emphasis"/>
        </w:rPr>
        <w:t>any social institution</w:t>
      </w:r>
      <w:r w:rsidRPr="00A40B36">
        <w:rPr>
          <w:rStyle w:val="StyleUnderline"/>
        </w:rPr>
        <w:t>, requires</w:t>
      </w:r>
      <w:r w:rsidRPr="00A40B36">
        <w:rPr>
          <w:sz w:val="16"/>
        </w:rPr>
        <w:t xml:space="preserve"> </w:t>
      </w:r>
      <w:r w:rsidRPr="00A40B36">
        <w:rPr>
          <w:rStyle w:val="Emphasis"/>
        </w:rPr>
        <w:t>legitimacy</w:t>
      </w:r>
      <w:r w:rsidRPr="00A40B36">
        <w:rPr>
          <w:sz w:val="16"/>
        </w:rPr>
        <w:t xml:space="preserve"> if it is </w:t>
      </w:r>
      <w:r w:rsidRPr="00A40B36">
        <w:rPr>
          <w:rStyle w:val="StyleUnderline"/>
        </w:rPr>
        <w:t>to develop and operate effectively. Numerous legal policies seem</w:t>
      </w:r>
      <w:r w:rsidRPr="00A40B36">
        <w:rPr>
          <w:sz w:val="16"/>
        </w:rPr>
        <w:t xml:space="preserve"> to be </w:t>
      </w:r>
      <w:r w:rsidRPr="00A40B36">
        <w:rPr>
          <w:rStyle w:val="Emphasis"/>
        </w:rPr>
        <w:t>premised</w:t>
      </w:r>
      <w:r w:rsidRPr="00A40B36">
        <w:rPr>
          <w:sz w:val="16"/>
        </w:rPr>
        <w:t xml:space="preserve"> </w:t>
      </w:r>
      <w:r w:rsidRPr="00A40B36">
        <w:rPr>
          <w:rStyle w:val="StyleUnderline"/>
        </w:rPr>
        <w:t>on the thought that</w:t>
      </w:r>
      <w:r w:rsidRPr="00A40B36">
        <w:rPr>
          <w:sz w:val="16"/>
        </w:rPr>
        <w:t xml:space="preserve"> </w:t>
      </w:r>
      <w:r w:rsidRPr="00A40B36">
        <w:rPr>
          <w:rStyle w:val="Emphasis"/>
        </w:rPr>
        <w:t>compliance</w:t>
      </w:r>
      <w:r w:rsidRPr="00A40B36">
        <w:rPr>
          <w:sz w:val="16"/>
        </w:rPr>
        <w:t xml:space="preserve"> </w:t>
      </w:r>
      <w:r w:rsidRPr="00A40B36">
        <w:rPr>
          <w:rStyle w:val="StyleUnderline"/>
        </w:rPr>
        <w:t>is</w:t>
      </w:r>
      <w:r w:rsidRPr="00A40B36">
        <w:rPr>
          <w:sz w:val="16"/>
        </w:rPr>
        <w:t xml:space="preserve"> </w:t>
      </w:r>
      <w:r w:rsidRPr="00A40B36">
        <w:rPr>
          <w:rStyle w:val="Emphasis"/>
        </w:rPr>
        <w:t>secured</w:t>
      </w:r>
      <w:r w:rsidRPr="00A40B36">
        <w:rPr>
          <w:sz w:val="16"/>
        </w:rPr>
        <w:t xml:space="preserve"> </w:t>
      </w:r>
      <w:r w:rsidRPr="00A40B36">
        <w:rPr>
          <w:rStyle w:val="StyleUnderline"/>
        </w:rPr>
        <w:t>by</w:t>
      </w:r>
      <w:r w:rsidRPr="00A40B36">
        <w:rPr>
          <w:sz w:val="16"/>
        </w:rPr>
        <w:t xml:space="preserve"> the presence of </w:t>
      </w:r>
      <w:r w:rsidRPr="00A40B36">
        <w:rPr>
          <w:rStyle w:val="Emphasis"/>
        </w:rPr>
        <w:t>sanctions</w:t>
      </w:r>
      <w:r w:rsidRPr="00A40B36">
        <w:rPr>
          <w:sz w:val="16"/>
        </w:rPr>
        <w:t xml:space="preserve"> for wrongdoers.128 </w:t>
      </w:r>
      <w:r w:rsidRPr="00A40B36">
        <w:rPr>
          <w:rStyle w:val="StyleUnderline"/>
        </w:rPr>
        <w:t xml:space="preserve">But recent studies suggest that </w:t>
      </w:r>
      <w:r w:rsidRPr="00A40B36">
        <w:rPr>
          <w:rStyle w:val="Emphasis"/>
        </w:rPr>
        <w:t>deterrence</w:t>
      </w:r>
      <w:r w:rsidRPr="00A40B36">
        <w:rPr>
          <w:rStyle w:val="StyleUnderline"/>
        </w:rPr>
        <w:t>, although it</w:t>
      </w:r>
      <w:r w:rsidRPr="00A40B36">
        <w:rPr>
          <w:sz w:val="16"/>
        </w:rPr>
        <w:t xml:space="preserve"> </w:t>
      </w:r>
      <w:r w:rsidRPr="00A40B36">
        <w:rPr>
          <w:rStyle w:val="Emphasis"/>
        </w:rPr>
        <w:t>sometimes</w:t>
      </w:r>
      <w:r w:rsidRPr="00A40B36">
        <w:rPr>
          <w:sz w:val="16"/>
        </w:rPr>
        <w:t xml:space="preserve"> significantly </w:t>
      </w:r>
      <w:r w:rsidRPr="00A40B36">
        <w:rPr>
          <w:rStyle w:val="StyleUnderline"/>
        </w:rPr>
        <w:t>influences</w:t>
      </w:r>
      <w:r w:rsidRPr="00A40B36">
        <w:rPr>
          <w:sz w:val="16"/>
        </w:rPr>
        <w:t xml:space="preserve"> law- related </w:t>
      </w:r>
      <w:r w:rsidRPr="00A40B36">
        <w:rPr>
          <w:rStyle w:val="StyleUnderline"/>
        </w:rPr>
        <w:t>behaviour, will, at</w:t>
      </w:r>
      <w:r w:rsidRPr="00A40B36">
        <w:rPr>
          <w:sz w:val="16"/>
        </w:rPr>
        <w:t xml:space="preserve"> </w:t>
      </w:r>
      <w:r w:rsidRPr="00A40B36">
        <w:rPr>
          <w:rStyle w:val="Emphasis"/>
        </w:rPr>
        <w:t>other</w:t>
      </w:r>
      <w:r w:rsidRPr="00A40B36">
        <w:rPr>
          <w:sz w:val="16"/>
        </w:rPr>
        <w:t xml:space="preserve"> </w:t>
      </w:r>
      <w:r w:rsidRPr="00A40B36">
        <w:rPr>
          <w:rStyle w:val="StyleUnderline"/>
        </w:rPr>
        <w:t>times, have</w:t>
      </w:r>
      <w:r w:rsidRPr="00A40B36">
        <w:rPr>
          <w:sz w:val="16"/>
        </w:rPr>
        <w:t xml:space="preserve"> </w:t>
      </w:r>
      <w:r w:rsidRPr="00A40B36">
        <w:rPr>
          <w:rStyle w:val="Emphasis"/>
        </w:rPr>
        <w:t>no</w:t>
      </w:r>
      <w:r w:rsidRPr="00A40B36">
        <w:rPr>
          <w:sz w:val="16"/>
        </w:rPr>
        <w:t xml:space="preserve"> </w:t>
      </w:r>
      <w:r w:rsidRPr="00A40B36">
        <w:rPr>
          <w:rStyle w:val="StyleUnderline"/>
        </w:rPr>
        <w:t>such effect</w:t>
      </w:r>
      <w:r w:rsidRPr="00A40B36">
        <w:rPr>
          <w:sz w:val="16"/>
        </w:rPr>
        <w:t xml:space="preserve">. The case of intellectual property, and the failure to put an end to illegal copying and downloading, illustrates the great difficulty in securing compliance through the use of sanctions.129 </w:t>
      </w:r>
      <w:r w:rsidRPr="00A40B36">
        <w:rPr>
          <w:rStyle w:val="StyleUnderline"/>
        </w:rPr>
        <w:t>People’s decisions to follow (or disregard)</w:t>
      </w:r>
      <w:r w:rsidRPr="00A40B36">
        <w:rPr>
          <w:sz w:val="16"/>
        </w:rPr>
        <w:t xml:space="preserve"> the </w:t>
      </w:r>
      <w:r w:rsidRPr="00A40B36">
        <w:rPr>
          <w:rStyle w:val="StyleUnderline"/>
        </w:rPr>
        <w:t>law can be motivated</w:t>
      </w:r>
      <w:r w:rsidRPr="00A40B36">
        <w:rPr>
          <w:sz w:val="16"/>
        </w:rPr>
        <w:t xml:space="preserve"> </w:t>
      </w:r>
      <w:r w:rsidRPr="00A40B36">
        <w:rPr>
          <w:rStyle w:val="Emphasis"/>
        </w:rPr>
        <w:t>just as much</w:t>
      </w:r>
      <w:r w:rsidRPr="00A40B36">
        <w:rPr>
          <w:sz w:val="16"/>
        </w:rPr>
        <w:t xml:space="preserve"> </w:t>
      </w:r>
      <w:r w:rsidRPr="00A40B36">
        <w:rPr>
          <w:rStyle w:val="StyleUnderline"/>
        </w:rPr>
        <w:t>by</w:t>
      </w:r>
      <w:r w:rsidRPr="00A40B36">
        <w:rPr>
          <w:sz w:val="16"/>
        </w:rPr>
        <w:t xml:space="preserve"> </w:t>
      </w:r>
      <w:r w:rsidRPr="00A40B36">
        <w:rPr>
          <w:rStyle w:val="Emphasis"/>
        </w:rPr>
        <w:t>personal commitment</w:t>
      </w:r>
      <w:r w:rsidRPr="00A40B36">
        <w:rPr>
          <w:sz w:val="16"/>
        </w:rPr>
        <w:t xml:space="preserve"> (or indifference) </w:t>
      </w:r>
      <w:r w:rsidRPr="00A40B36">
        <w:rPr>
          <w:rStyle w:val="StyleUnderline"/>
        </w:rPr>
        <w:t>to</w:t>
      </w:r>
      <w:r w:rsidRPr="00A40B36">
        <w:rPr>
          <w:sz w:val="16"/>
        </w:rPr>
        <w:t xml:space="preserve"> </w:t>
      </w:r>
      <w:r w:rsidRPr="00A40B36">
        <w:rPr>
          <w:rStyle w:val="Emphasis"/>
        </w:rPr>
        <w:t>law- abiding behaviour</w:t>
      </w:r>
      <w:r w:rsidRPr="00A40B36">
        <w:rPr>
          <w:sz w:val="16"/>
        </w:rPr>
        <w:t xml:space="preserve">. 130 </w:t>
      </w:r>
      <w:r w:rsidRPr="00A40B36">
        <w:rPr>
          <w:rStyle w:val="StyleUnderline"/>
        </w:rPr>
        <w:t>A decision to</w:t>
      </w:r>
      <w:r w:rsidRPr="00A40B36">
        <w:rPr>
          <w:sz w:val="16"/>
        </w:rPr>
        <w:t xml:space="preserve"> </w:t>
      </w:r>
      <w:r w:rsidRPr="00A40B36">
        <w:rPr>
          <w:rStyle w:val="Emphasis"/>
        </w:rPr>
        <w:t>become ‘self- regulatory’</w:t>
      </w:r>
      <w:r w:rsidRPr="00A40B36">
        <w:rPr>
          <w:sz w:val="16"/>
        </w:rPr>
        <w:t xml:space="preserve">, that is, adopt a proactive approach for rule following (rather than merely respond to external incentives) </w:t>
      </w:r>
      <w:r w:rsidRPr="00A40B36">
        <w:rPr>
          <w:rStyle w:val="StyleUnderline"/>
        </w:rPr>
        <w:t>is</w:t>
      </w:r>
      <w:r w:rsidRPr="00A40B36">
        <w:rPr>
          <w:sz w:val="16"/>
        </w:rPr>
        <w:t xml:space="preserve"> </w:t>
      </w:r>
      <w:r w:rsidRPr="00A40B36">
        <w:rPr>
          <w:rStyle w:val="Emphasis"/>
        </w:rPr>
        <w:t>much more likely</w:t>
      </w:r>
      <w:r w:rsidRPr="00A40B36">
        <w:rPr>
          <w:sz w:val="16"/>
        </w:rPr>
        <w:t xml:space="preserve"> to develop </w:t>
      </w:r>
      <w:r w:rsidRPr="00A40B36">
        <w:rPr>
          <w:rStyle w:val="StyleUnderline"/>
        </w:rPr>
        <w:t>where</w:t>
      </w:r>
      <w:r w:rsidRPr="00A40B36">
        <w:rPr>
          <w:sz w:val="16"/>
        </w:rPr>
        <w:t xml:space="preserve"> the </w:t>
      </w:r>
      <w:r w:rsidRPr="00A40B36">
        <w:rPr>
          <w:rStyle w:val="Emphasis"/>
        </w:rPr>
        <w:t>government</w:t>
      </w:r>
      <w:r w:rsidRPr="00A40B36">
        <w:rPr>
          <w:sz w:val="16"/>
        </w:rPr>
        <w:t xml:space="preserve"> </w:t>
      </w:r>
      <w:r w:rsidRPr="00A40B36">
        <w:rPr>
          <w:rStyle w:val="StyleUnderline"/>
        </w:rPr>
        <w:t>and its</w:t>
      </w:r>
      <w:r w:rsidRPr="00A40B36">
        <w:rPr>
          <w:sz w:val="16"/>
        </w:rPr>
        <w:t xml:space="preserve"> </w:t>
      </w:r>
      <w:r w:rsidRPr="00A40B36">
        <w:rPr>
          <w:rStyle w:val="Emphasis"/>
        </w:rPr>
        <w:t>institutions</w:t>
      </w:r>
      <w:r w:rsidRPr="00A40B36">
        <w:rPr>
          <w:sz w:val="16"/>
        </w:rPr>
        <w:t xml:space="preserve">— </w:t>
      </w:r>
      <w:r w:rsidRPr="00A40B36">
        <w:rPr>
          <w:rStyle w:val="StyleUnderline"/>
        </w:rPr>
        <w:t>like</w:t>
      </w:r>
      <w:r w:rsidRPr="00A40B36">
        <w:rPr>
          <w:sz w:val="16"/>
        </w:rPr>
        <w:t xml:space="preserve"> the police and </w:t>
      </w:r>
      <w:r w:rsidRPr="00A40B36">
        <w:rPr>
          <w:rStyle w:val="StyleUnderline"/>
        </w:rPr>
        <w:t>the</w:t>
      </w:r>
      <w:r w:rsidRPr="00A40B36">
        <w:rPr>
          <w:sz w:val="16"/>
        </w:rPr>
        <w:t xml:space="preserve"> </w:t>
      </w:r>
      <w:r w:rsidRPr="00A40B36">
        <w:rPr>
          <w:rStyle w:val="Emphasis"/>
        </w:rPr>
        <w:t>courts</w:t>
      </w:r>
      <w:r w:rsidRPr="00A40B36">
        <w:rPr>
          <w:rStyle w:val="StyleUnderline"/>
        </w:rPr>
        <w:t>— are</w:t>
      </w:r>
      <w:r w:rsidRPr="00A40B36">
        <w:rPr>
          <w:sz w:val="16"/>
        </w:rPr>
        <w:t xml:space="preserve"> </w:t>
      </w:r>
      <w:r w:rsidRPr="00A40B36">
        <w:rPr>
          <w:rStyle w:val="Emphasis"/>
        </w:rPr>
        <w:t>perceived</w:t>
      </w:r>
      <w:r w:rsidRPr="00A40B36">
        <w:rPr>
          <w:sz w:val="16"/>
        </w:rPr>
        <w:t xml:space="preserve"> </w:t>
      </w:r>
      <w:r w:rsidRPr="00A40B36">
        <w:rPr>
          <w:rStyle w:val="StyleUnderline"/>
        </w:rPr>
        <w:t>as</w:t>
      </w:r>
      <w:r w:rsidRPr="00A40B36">
        <w:rPr>
          <w:sz w:val="16"/>
        </w:rPr>
        <w:t xml:space="preserve"> </w:t>
      </w:r>
      <w:r w:rsidRPr="00A40B36">
        <w:rPr>
          <w:rStyle w:val="Emphasis"/>
        </w:rPr>
        <w:t>legitimate</w:t>
      </w:r>
      <w:r w:rsidRPr="00A40B36">
        <w:rPr>
          <w:sz w:val="16"/>
        </w:rPr>
        <w:t>.131</w:t>
      </w:r>
      <w:r w:rsidRPr="00EA49DA">
        <w:rPr>
          <w:sz w:val="16"/>
        </w:rPr>
        <w:t xml:space="preserve"> </w:t>
      </w:r>
    </w:p>
    <w:p w14:paraId="2CFBA351" w14:textId="77777777" w:rsidR="00C9410D" w:rsidRPr="007B62B7" w:rsidRDefault="00C9410D" w:rsidP="00C9410D">
      <w:pPr>
        <w:rPr>
          <w:rStyle w:val="StyleUnderline"/>
          <w:highlight w:val="cyan"/>
        </w:rPr>
      </w:pPr>
      <w:r w:rsidRPr="007B62B7">
        <w:rPr>
          <w:rStyle w:val="Emphasis"/>
          <w:highlight w:val="cyan"/>
        </w:rPr>
        <w:t>Legitimacy</w:t>
      </w:r>
      <w:r w:rsidRPr="00EA49DA">
        <w:rPr>
          <w:sz w:val="16"/>
        </w:rPr>
        <w:t xml:space="preserve"> here </w:t>
      </w:r>
      <w:r w:rsidRPr="007B62B7">
        <w:rPr>
          <w:rStyle w:val="StyleUnderline"/>
          <w:highlight w:val="cyan"/>
        </w:rPr>
        <w:t>is</w:t>
      </w:r>
      <w:r w:rsidRPr="00EA49DA">
        <w:rPr>
          <w:sz w:val="16"/>
        </w:rPr>
        <w:t xml:space="preserve"> understood as </w:t>
      </w:r>
      <w:r w:rsidRPr="00EA49DA">
        <w:rPr>
          <w:rStyle w:val="StyleUnderline"/>
        </w:rPr>
        <w:t>‘a</w:t>
      </w:r>
      <w:r w:rsidRPr="00EA49DA">
        <w:rPr>
          <w:sz w:val="16"/>
        </w:rPr>
        <w:t xml:space="preserve"> </w:t>
      </w:r>
      <w:r w:rsidRPr="007B62B7">
        <w:rPr>
          <w:rStyle w:val="Emphasis"/>
          <w:highlight w:val="cyan"/>
        </w:rPr>
        <w:t>psychological</w:t>
      </w:r>
      <w:r w:rsidRPr="00EA49DA">
        <w:rPr>
          <w:rStyle w:val="Emphasis"/>
        </w:rPr>
        <w:t xml:space="preserve"> property</w:t>
      </w:r>
      <w:r w:rsidRPr="00EA49DA">
        <w:rPr>
          <w:sz w:val="16"/>
        </w:rPr>
        <w:t xml:space="preserve"> of an authority, institution, or social arrangement </w:t>
      </w:r>
      <w:r w:rsidRPr="00EA49DA">
        <w:rPr>
          <w:rStyle w:val="StyleUnderline"/>
        </w:rPr>
        <w:t>that leads those connected to it to believe that it is appropriate, proper, and just’.</w:t>
      </w:r>
      <w:r w:rsidRPr="00EA49DA">
        <w:rPr>
          <w:sz w:val="16"/>
        </w:rPr>
        <w:t xml:space="preserve">132 </w:t>
      </w:r>
      <w:r w:rsidRPr="00EA49DA">
        <w:rPr>
          <w:rStyle w:val="StyleUnderline"/>
        </w:rPr>
        <w:t>In the context of law, that would mean ‘the belief that the law and agents of the law are rightful holders of authority</w:t>
      </w:r>
      <w:r w:rsidRPr="00EA49DA">
        <w:rPr>
          <w:sz w:val="16"/>
        </w:rPr>
        <w:t xml:space="preserve">; that they have the right to dictate appropriate behaviour and are entitled to be obeyed’.133 </w:t>
      </w:r>
      <w:r w:rsidRPr="00EA49DA">
        <w:rPr>
          <w:rStyle w:val="StyleUnderline"/>
        </w:rPr>
        <w:t>Such sense of legitimacy can be</w:t>
      </w:r>
      <w:r w:rsidRPr="00EA49DA">
        <w:rPr>
          <w:sz w:val="16"/>
        </w:rPr>
        <w:t xml:space="preserve"> </w:t>
      </w:r>
      <w:r w:rsidRPr="00EA49DA">
        <w:rPr>
          <w:rStyle w:val="Emphasis"/>
        </w:rPr>
        <w:t>rooted</w:t>
      </w:r>
      <w:r w:rsidRPr="00EA49DA">
        <w:rPr>
          <w:sz w:val="16"/>
        </w:rPr>
        <w:t xml:space="preserve"> </w:t>
      </w:r>
      <w:r w:rsidRPr="00EA49DA">
        <w:rPr>
          <w:rStyle w:val="StyleUnderline"/>
        </w:rPr>
        <w:t>in</w:t>
      </w:r>
      <w:r w:rsidRPr="00EA49DA">
        <w:rPr>
          <w:sz w:val="16"/>
        </w:rPr>
        <w:t xml:space="preserve"> </w:t>
      </w:r>
      <w:r w:rsidRPr="00EA49DA">
        <w:rPr>
          <w:rStyle w:val="Emphasis"/>
        </w:rPr>
        <w:t>different aspects</w:t>
      </w:r>
      <w:r w:rsidRPr="00EA49DA">
        <w:rPr>
          <w:sz w:val="16"/>
        </w:rPr>
        <w:t xml:space="preserve"> </w:t>
      </w:r>
      <w:r w:rsidRPr="00EA49DA">
        <w:rPr>
          <w:rStyle w:val="StyleUnderline"/>
        </w:rPr>
        <w:t>of the authority’s actions and decisions.</w:t>
      </w:r>
      <w:r w:rsidRPr="00EA49DA">
        <w:rPr>
          <w:sz w:val="16"/>
        </w:rPr>
        <w:t xml:space="preserve"> It has been shown that when legal enforcement institutions, </w:t>
      </w:r>
      <w:r w:rsidRPr="00EA49DA">
        <w:rPr>
          <w:sz w:val="16"/>
        </w:rPr>
        <w:lastRenderedPageBreak/>
        <w:t xml:space="preserve">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EA49DA">
        <w:rPr>
          <w:rStyle w:val="StyleUnderline"/>
        </w:rPr>
        <w:t>Legitimacy</w:t>
      </w:r>
      <w:r w:rsidRPr="00EA49DA">
        <w:rPr>
          <w:sz w:val="16"/>
        </w:rPr>
        <w:t xml:space="preserve"> </w:t>
      </w:r>
      <w:r w:rsidRPr="00EA49DA">
        <w:rPr>
          <w:rStyle w:val="Emphasis"/>
        </w:rPr>
        <w:t>perceptions</w:t>
      </w:r>
      <w:r w:rsidRPr="00EA49DA">
        <w:rPr>
          <w:sz w:val="16"/>
        </w:rPr>
        <w:t xml:space="preserve">, and the respect (or disrespect) for the law that follows, </w:t>
      </w:r>
      <w:r w:rsidRPr="00EA49DA">
        <w:rPr>
          <w:rStyle w:val="StyleUnderline"/>
        </w:rPr>
        <w:t>are</w:t>
      </w:r>
      <w:r w:rsidRPr="00EA49DA">
        <w:rPr>
          <w:sz w:val="16"/>
        </w:rPr>
        <w:t xml:space="preserve"> also </w:t>
      </w:r>
      <w:r w:rsidRPr="007B62B7">
        <w:rPr>
          <w:rStyle w:val="Emphasis"/>
          <w:highlight w:val="cyan"/>
        </w:rPr>
        <w:t>strongly influenced</w:t>
      </w:r>
      <w:r w:rsidRPr="007B62B7">
        <w:rPr>
          <w:sz w:val="16"/>
          <w:highlight w:val="cyan"/>
        </w:rPr>
        <w:t xml:space="preserve"> </w:t>
      </w:r>
      <w:r w:rsidRPr="007B62B7">
        <w:rPr>
          <w:rStyle w:val="StyleUnderline"/>
          <w:highlight w:val="cyan"/>
        </w:rPr>
        <w:t>by</w:t>
      </w:r>
      <w:r w:rsidRPr="00EA49DA">
        <w:rPr>
          <w:sz w:val="16"/>
        </w:rPr>
        <w:t xml:space="preserve"> </w:t>
      </w:r>
      <w:r w:rsidRPr="00A40B36">
        <w:rPr>
          <w:rStyle w:val="Emphasis"/>
        </w:rPr>
        <w:t>people’s evaluation</w:t>
      </w:r>
      <w:r w:rsidRPr="00A40B36">
        <w:rPr>
          <w:sz w:val="16"/>
        </w:rPr>
        <w:t xml:space="preserve"> </w:t>
      </w:r>
      <w:r w:rsidRPr="00A40B36">
        <w:rPr>
          <w:rStyle w:val="StyleUnderline"/>
        </w:rPr>
        <w:t>of</w:t>
      </w:r>
      <w:r w:rsidRPr="00A40B36">
        <w:rPr>
          <w:sz w:val="16"/>
        </w:rPr>
        <w:t xml:space="preserve"> the </w:t>
      </w:r>
      <w:r w:rsidRPr="00A40B36">
        <w:rPr>
          <w:rStyle w:val="Emphasis"/>
        </w:rPr>
        <w:t>legal results</w:t>
      </w:r>
      <w:r w:rsidRPr="00A40B36">
        <w:rPr>
          <w:sz w:val="16"/>
        </w:rPr>
        <w:t xml:space="preserve"> </w:t>
      </w:r>
      <w:r w:rsidRPr="00A40B36">
        <w:rPr>
          <w:rStyle w:val="StyleUnderline"/>
        </w:rPr>
        <w:t>as</w:t>
      </w:r>
      <w:r w:rsidRPr="00A40B36">
        <w:rPr>
          <w:sz w:val="16"/>
        </w:rPr>
        <w:t xml:space="preserve"> </w:t>
      </w:r>
      <w:r w:rsidRPr="00A40B36">
        <w:rPr>
          <w:rStyle w:val="Emphasis"/>
        </w:rPr>
        <w:t>just</w:t>
      </w:r>
      <w:r w:rsidRPr="00A40B36">
        <w:rPr>
          <w:sz w:val="16"/>
        </w:rPr>
        <w:t xml:space="preserve"> (or unjust). </w:t>
      </w:r>
      <w:r w:rsidRPr="00A40B36">
        <w:rPr>
          <w:rStyle w:val="Emphasis"/>
        </w:rPr>
        <w:t>So much</w:t>
      </w:r>
      <w:r w:rsidRPr="00A40B36">
        <w:rPr>
          <w:sz w:val="16"/>
        </w:rPr>
        <w:t xml:space="preserve"> </w:t>
      </w:r>
      <w:r w:rsidRPr="00A40B36">
        <w:rPr>
          <w:rStyle w:val="StyleUnderline"/>
        </w:rPr>
        <w:t>so that, at the end of their</w:t>
      </w:r>
      <w:r w:rsidRPr="00A40B36">
        <w:rPr>
          <w:sz w:val="16"/>
        </w:rPr>
        <w:t xml:space="preserve"> classic </w:t>
      </w:r>
      <w:r w:rsidRPr="00A40B36">
        <w:rPr>
          <w:rStyle w:val="StyleUnderline"/>
        </w:rPr>
        <w:t>empirical study of the correlation between community views and criminal codes</w:t>
      </w:r>
      <w:r w:rsidRPr="00A40B36">
        <w:rPr>
          <w:sz w:val="16"/>
        </w:rPr>
        <w:t xml:space="preserve">, Paul </w:t>
      </w:r>
      <w:r w:rsidRPr="00A40B36">
        <w:rPr>
          <w:rStyle w:val="StyleUnderline"/>
        </w:rPr>
        <w:t>Robinson and</w:t>
      </w:r>
      <w:r w:rsidRPr="00A40B36">
        <w:rPr>
          <w:sz w:val="16"/>
        </w:rPr>
        <w:t xml:space="preserve"> John </w:t>
      </w:r>
      <w:r w:rsidRPr="00A40B36">
        <w:rPr>
          <w:rStyle w:val="StyleUnderline"/>
        </w:rPr>
        <w:t>Darley state that ‘the</w:t>
      </w:r>
      <w:r w:rsidRPr="00A40B36">
        <w:rPr>
          <w:sz w:val="16"/>
        </w:rPr>
        <w:t xml:space="preserve"> </w:t>
      </w:r>
      <w:r w:rsidRPr="00A40B36">
        <w:rPr>
          <w:rStyle w:val="Emphasis"/>
        </w:rPr>
        <w:t>moral credibility of the criminal code</w:t>
      </w:r>
      <w:r w:rsidRPr="00A40B36">
        <w:rPr>
          <w:sz w:val="16"/>
        </w:rPr>
        <w:t xml:space="preserve"> </w:t>
      </w:r>
      <w:r w:rsidRPr="00A40B36">
        <w:rPr>
          <w:rStyle w:val="StyleUnderline"/>
        </w:rPr>
        <w:t>is its</w:t>
      </w:r>
      <w:r w:rsidRPr="00A40B36">
        <w:rPr>
          <w:sz w:val="16"/>
        </w:rPr>
        <w:t xml:space="preserve"> </w:t>
      </w:r>
      <w:r w:rsidRPr="00A40B36">
        <w:rPr>
          <w:rStyle w:val="Emphasis"/>
        </w:rPr>
        <w:t>single most important asset’</w:t>
      </w:r>
      <w:r w:rsidRPr="00A40B36">
        <w:rPr>
          <w:sz w:val="16"/>
        </w:rPr>
        <w:t xml:space="preserve">.135 </w:t>
      </w:r>
      <w:r w:rsidRPr="00A40B36">
        <w:rPr>
          <w:rStyle w:val="StyleUnderline"/>
        </w:rPr>
        <w:t>The</w:t>
      </w:r>
      <w:r w:rsidRPr="00A40B36">
        <w:rPr>
          <w:sz w:val="16"/>
        </w:rPr>
        <w:t xml:space="preserve"> </w:t>
      </w:r>
      <w:r w:rsidRPr="00A40B36">
        <w:rPr>
          <w:rStyle w:val="Emphasis"/>
        </w:rPr>
        <w:t>‘community views’</w:t>
      </w:r>
      <w:r w:rsidRPr="00A40B36">
        <w:rPr>
          <w:sz w:val="16"/>
        </w:rPr>
        <w:t xml:space="preserve"> </w:t>
      </w:r>
      <w:r w:rsidRPr="00A40B36">
        <w:rPr>
          <w:rStyle w:val="StyleUnderline"/>
        </w:rPr>
        <w:t>about how a certain set of circumstances should be resolved are ‘an</w:t>
      </w:r>
      <w:r w:rsidRPr="00A40B36">
        <w:rPr>
          <w:sz w:val="16"/>
        </w:rPr>
        <w:t xml:space="preserve"> </w:t>
      </w:r>
      <w:r w:rsidRPr="00A40B36">
        <w:rPr>
          <w:rStyle w:val="Emphasis"/>
        </w:rPr>
        <w:t>essential consideration</w:t>
      </w:r>
      <w:r w:rsidRPr="00A40B36">
        <w:rPr>
          <w:sz w:val="16"/>
        </w:rPr>
        <w:t xml:space="preserve"> that ought to be an influential factor in the policy- making and code drafting process’, </w:t>
      </w:r>
      <w:r w:rsidRPr="00A40B36">
        <w:rPr>
          <w:rStyle w:val="StyleUnderline"/>
        </w:rPr>
        <w:t>because ‘[t]he</w:t>
      </w:r>
      <w:r w:rsidRPr="00A40B36">
        <w:rPr>
          <w:sz w:val="16"/>
        </w:rPr>
        <w:t xml:space="preserve"> </w:t>
      </w:r>
      <w:r w:rsidRPr="00A40B36">
        <w:rPr>
          <w:rStyle w:val="Emphasis"/>
        </w:rPr>
        <w:t>compliance power</w:t>
      </w:r>
      <w:r w:rsidRPr="00A40B36">
        <w:rPr>
          <w:sz w:val="16"/>
        </w:rPr>
        <w:t xml:space="preserve"> </w:t>
      </w:r>
      <w:r w:rsidRPr="00A40B36">
        <w:rPr>
          <w:rStyle w:val="StyleUnderline"/>
        </w:rPr>
        <w:t>of</w:t>
      </w:r>
      <w:r w:rsidRPr="00A40B36">
        <w:rPr>
          <w:sz w:val="16"/>
        </w:rPr>
        <w:t xml:space="preserve"> criminal </w:t>
      </w:r>
      <w:r w:rsidRPr="00A40B36">
        <w:rPr>
          <w:rStyle w:val="Emphasis"/>
        </w:rPr>
        <w:t>law</w:t>
      </w:r>
      <w:r w:rsidRPr="00A40B36">
        <w:rPr>
          <w:sz w:val="16"/>
        </w:rPr>
        <w:t xml:space="preserve"> </w:t>
      </w:r>
      <w:r w:rsidRPr="00A40B36">
        <w:rPr>
          <w:rStyle w:val="StyleUnderline"/>
        </w:rPr>
        <w:t>is</w:t>
      </w:r>
      <w:r w:rsidRPr="00A40B36">
        <w:rPr>
          <w:sz w:val="16"/>
        </w:rPr>
        <w:t xml:space="preserve"> </w:t>
      </w:r>
      <w:r w:rsidRPr="00A40B36">
        <w:rPr>
          <w:rStyle w:val="Emphasis"/>
        </w:rPr>
        <w:t>directly proportional</w:t>
      </w:r>
      <w:r w:rsidRPr="00A40B36">
        <w:rPr>
          <w:sz w:val="16"/>
        </w:rPr>
        <w:t xml:space="preserve"> </w:t>
      </w:r>
      <w:r w:rsidRPr="00A40B36">
        <w:rPr>
          <w:rStyle w:val="StyleUnderline"/>
        </w:rPr>
        <w:t>to</w:t>
      </w:r>
      <w:r w:rsidRPr="00EA49DA">
        <w:rPr>
          <w:rStyle w:val="StyleUnderline"/>
        </w:rPr>
        <w:t xml:space="preserve"> its</w:t>
      </w:r>
      <w:r w:rsidRPr="00EA49DA">
        <w:rPr>
          <w:sz w:val="16"/>
        </w:rPr>
        <w:t xml:space="preserve"> </w:t>
      </w:r>
      <w:r w:rsidRPr="007B62B7">
        <w:rPr>
          <w:rStyle w:val="Emphasis"/>
          <w:highlight w:val="cyan"/>
        </w:rPr>
        <w:t>moral cred</w:t>
      </w:r>
      <w:r w:rsidRPr="003B20B2">
        <w:rPr>
          <w:rStyle w:val="StyleUnderline"/>
        </w:rPr>
        <w:t>ibility’</w:t>
      </w:r>
      <w:r w:rsidRPr="00EA49DA">
        <w:rPr>
          <w:sz w:val="16"/>
        </w:rPr>
        <w:t xml:space="preserve">.136 </w:t>
      </w:r>
    </w:p>
    <w:p w14:paraId="4CB5194A" w14:textId="77777777" w:rsidR="00C9410D" w:rsidRPr="007B62B7" w:rsidRDefault="00C9410D" w:rsidP="00C9410D">
      <w:pPr>
        <w:rPr>
          <w:rStyle w:val="StyleUnderline"/>
          <w:highlight w:val="cyan"/>
        </w:rPr>
      </w:pPr>
      <w:r w:rsidRPr="00A40B36">
        <w:rPr>
          <w:rStyle w:val="StyleUnderline"/>
        </w:rPr>
        <w:t>Perception of</w:t>
      </w:r>
      <w:r w:rsidRPr="00A40B36">
        <w:rPr>
          <w:sz w:val="16"/>
        </w:rPr>
        <w:t xml:space="preserve"> </w:t>
      </w:r>
      <w:r w:rsidRPr="00A40B36">
        <w:rPr>
          <w:rStyle w:val="Emphasis"/>
        </w:rPr>
        <w:t>legitimacy</w:t>
      </w:r>
      <w:r w:rsidRPr="00A40B36">
        <w:rPr>
          <w:sz w:val="16"/>
        </w:rPr>
        <w:t xml:space="preserve"> </w:t>
      </w:r>
      <w:r w:rsidRPr="00A40B36">
        <w:rPr>
          <w:rStyle w:val="StyleUnderline"/>
        </w:rPr>
        <w:t>translates into willingness to</w:t>
      </w:r>
      <w:r w:rsidRPr="00A40B36">
        <w:rPr>
          <w:sz w:val="16"/>
        </w:rPr>
        <w:t xml:space="preserve"> </w:t>
      </w:r>
      <w:r w:rsidRPr="00A40B36">
        <w:rPr>
          <w:rStyle w:val="Emphasis"/>
        </w:rPr>
        <w:t>obey</w:t>
      </w:r>
      <w:r w:rsidRPr="00A40B36">
        <w:rPr>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the perceived injustice is to be found. Research shows that </w:t>
      </w:r>
      <w:r w:rsidRPr="00A40B36">
        <w:rPr>
          <w:rStyle w:val="StyleUnderline"/>
        </w:rPr>
        <w:t>in the face of a</w:t>
      </w:r>
      <w:r w:rsidRPr="00A40B36">
        <w:rPr>
          <w:sz w:val="16"/>
        </w:rPr>
        <w:t xml:space="preserve"> </w:t>
      </w:r>
      <w:r w:rsidRPr="00A40B36">
        <w:rPr>
          <w:rStyle w:val="Emphasis"/>
        </w:rPr>
        <w:t>perceived injustice</w:t>
      </w:r>
      <w:r w:rsidRPr="00A40B36">
        <w:rPr>
          <w:sz w:val="16"/>
        </w:rPr>
        <w:t xml:space="preserve"> </w:t>
      </w:r>
      <w:r w:rsidRPr="00A40B36">
        <w:rPr>
          <w:rStyle w:val="StyleUnderline"/>
        </w:rPr>
        <w:t>of a</w:t>
      </w:r>
      <w:r w:rsidRPr="00A40B36">
        <w:rPr>
          <w:sz w:val="16"/>
        </w:rPr>
        <w:t xml:space="preserve"> </w:t>
      </w:r>
      <w:r w:rsidRPr="00A40B36">
        <w:rPr>
          <w:rStyle w:val="Emphasis"/>
        </w:rPr>
        <w:t>legal rule</w:t>
      </w:r>
      <w:r w:rsidRPr="00A40B36">
        <w:rPr>
          <w:sz w:val="16"/>
        </w:rPr>
        <w:t xml:space="preserve"> or result (in various areas from landlord and tenants to civil forfeiture) </w:t>
      </w:r>
      <w:r w:rsidRPr="00A40B36">
        <w:rPr>
          <w:rStyle w:val="StyleUnderline"/>
        </w:rPr>
        <w:t>people tend to</w:t>
      </w:r>
      <w:r w:rsidRPr="00A40B36">
        <w:rPr>
          <w:sz w:val="16"/>
        </w:rPr>
        <w:t xml:space="preserve"> </w:t>
      </w:r>
      <w:r w:rsidRPr="00A40B36">
        <w:rPr>
          <w:rStyle w:val="Emphasis"/>
        </w:rPr>
        <w:t>flout</w:t>
      </w:r>
      <w:r w:rsidRPr="00A40B36">
        <w:rPr>
          <w:sz w:val="16"/>
        </w:rPr>
        <w:t xml:space="preserve"> the </w:t>
      </w:r>
      <w:r w:rsidRPr="00A40B36">
        <w:rPr>
          <w:rStyle w:val="Emphasis"/>
        </w:rPr>
        <w:t>law as a whole</w:t>
      </w:r>
      <w:r w:rsidRPr="00A40B36">
        <w:rPr>
          <w:sz w:val="16"/>
        </w:rPr>
        <w:t xml:space="preserve"> </w:t>
      </w:r>
      <w:r w:rsidRPr="00A40B36">
        <w:rPr>
          <w:rStyle w:val="StyleUnderline"/>
        </w:rPr>
        <w:t>in many</w:t>
      </w:r>
      <w:r w:rsidRPr="00A40B36">
        <w:rPr>
          <w:sz w:val="16"/>
        </w:rPr>
        <w:t xml:space="preserve"> </w:t>
      </w:r>
      <w:r w:rsidRPr="00A40B36">
        <w:rPr>
          <w:rStyle w:val="Emphasis"/>
        </w:rPr>
        <w:t>‘subtle, lower- level and harder- to- detect ways’</w:t>
      </w:r>
      <w:r w:rsidRPr="00A40B36">
        <w:rPr>
          <w:sz w:val="16"/>
        </w:rPr>
        <w:t xml:space="preserve">, such as littering, tax- avoidance, and services- theft.139 All these studies come together to support Roscoe Pound’s observation that </w:t>
      </w:r>
      <w:r w:rsidRPr="00A40B36">
        <w:rPr>
          <w:rStyle w:val="StyleUnderline"/>
        </w:rPr>
        <w:t>‘[the] law</w:t>
      </w:r>
      <w:r w:rsidRPr="00A40B36">
        <w:rPr>
          <w:sz w:val="16"/>
        </w:rPr>
        <w:t xml:space="preserve"> </w:t>
      </w:r>
      <w:r w:rsidRPr="00A40B36">
        <w:rPr>
          <w:rStyle w:val="Emphasis"/>
        </w:rPr>
        <w:t>cannot depart</w:t>
      </w:r>
      <w:r w:rsidRPr="00A40B36">
        <w:rPr>
          <w:sz w:val="16"/>
        </w:rPr>
        <w:t xml:space="preserve"> far </w:t>
      </w:r>
      <w:r w:rsidRPr="00A40B36">
        <w:rPr>
          <w:rStyle w:val="StyleUnderline"/>
        </w:rPr>
        <w:t>from</w:t>
      </w:r>
      <w:r w:rsidRPr="00A40B36">
        <w:rPr>
          <w:sz w:val="16"/>
        </w:rPr>
        <w:t xml:space="preserve"> </w:t>
      </w:r>
      <w:r w:rsidRPr="00A40B36">
        <w:rPr>
          <w:rStyle w:val="Emphasis"/>
        </w:rPr>
        <w:t>ethical custom</w:t>
      </w:r>
      <w:r w:rsidRPr="00A40B36">
        <w:rPr>
          <w:sz w:val="16"/>
        </w:rPr>
        <w:t xml:space="preserve"> </w:t>
      </w:r>
      <w:r w:rsidRPr="00A40B36">
        <w:rPr>
          <w:rStyle w:val="StyleUnderline"/>
        </w:rPr>
        <w:t>nor</w:t>
      </w:r>
      <w:r w:rsidRPr="00A40B36">
        <w:rPr>
          <w:sz w:val="16"/>
        </w:rPr>
        <w:t xml:space="preserve"> </w:t>
      </w:r>
      <w:r w:rsidRPr="00A40B36">
        <w:rPr>
          <w:rStyle w:val="Emphasis"/>
        </w:rPr>
        <w:t>lag</w:t>
      </w:r>
      <w:r w:rsidRPr="00A40B36">
        <w:rPr>
          <w:sz w:val="16"/>
        </w:rPr>
        <w:t xml:space="preserve"> far </w:t>
      </w:r>
      <w:r w:rsidRPr="00A40B36">
        <w:rPr>
          <w:rStyle w:val="Emphasis"/>
        </w:rPr>
        <w:t>behind it</w:t>
      </w:r>
      <w:r w:rsidRPr="00A40B36">
        <w:rPr>
          <w:rStyle w:val="StyleUnderline"/>
        </w:rPr>
        <w:t xml:space="preserve">. For law does </w:t>
      </w:r>
      <w:r w:rsidRPr="00A40B36">
        <w:rPr>
          <w:rStyle w:val="Emphasis"/>
        </w:rPr>
        <w:t>not enforce itself</w:t>
      </w:r>
      <w:r w:rsidRPr="00A40B36">
        <w:rPr>
          <w:rStyle w:val="StyleUnderline"/>
        </w:rPr>
        <w:t>. Its machinery must be</w:t>
      </w:r>
      <w:r w:rsidRPr="00A40B36">
        <w:rPr>
          <w:sz w:val="16"/>
        </w:rPr>
        <w:t xml:space="preserve"> </w:t>
      </w:r>
      <w:r w:rsidRPr="00A40B36">
        <w:rPr>
          <w:rStyle w:val="Emphasis"/>
        </w:rPr>
        <w:t>set</w:t>
      </w:r>
      <w:r w:rsidRPr="00A40B36">
        <w:rPr>
          <w:sz w:val="16"/>
        </w:rPr>
        <w:t xml:space="preserve"> in motion </w:t>
      </w:r>
      <w:r w:rsidRPr="00A40B36">
        <w:rPr>
          <w:rStyle w:val="StyleUnderline"/>
        </w:rPr>
        <w:t>and</w:t>
      </w:r>
      <w:r w:rsidRPr="00A40B36">
        <w:rPr>
          <w:sz w:val="16"/>
        </w:rPr>
        <w:t xml:space="preserve"> </w:t>
      </w:r>
      <w:r w:rsidRPr="00A40B36">
        <w:rPr>
          <w:rStyle w:val="Emphasis"/>
        </w:rPr>
        <w:t>kept in motion</w:t>
      </w:r>
      <w:r w:rsidRPr="00A40B36">
        <w:rPr>
          <w:sz w:val="16"/>
        </w:rPr>
        <w:t xml:space="preserve"> and guided in its motion </w:t>
      </w:r>
      <w:r w:rsidRPr="00A40B36">
        <w:rPr>
          <w:rStyle w:val="StyleUnderline"/>
        </w:rPr>
        <w:t>by</w:t>
      </w:r>
      <w:r w:rsidRPr="00A40B36">
        <w:rPr>
          <w:sz w:val="16"/>
        </w:rPr>
        <w:t xml:space="preserve"> individual </w:t>
      </w:r>
      <w:r w:rsidRPr="00A40B36">
        <w:rPr>
          <w:rStyle w:val="Emphasis"/>
        </w:rPr>
        <w:t>human beings’</w:t>
      </w:r>
      <w:r w:rsidRPr="00A40B36">
        <w:rPr>
          <w:sz w:val="16"/>
        </w:rPr>
        <w:t>.140</w:t>
      </w:r>
      <w:r w:rsidRPr="00EA49DA">
        <w:rPr>
          <w:sz w:val="16"/>
        </w:rPr>
        <w:t xml:space="preserve"> </w:t>
      </w:r>
    </w:p>
    <w:p w14:paraId="5A9814EE" w14:textId="77777777" w:rsidR="00C9410D" w:rsidRPr="007B62B7" w:rsidRDefault="00C9410D" w:rsidP="00C9410D">
      <w:pPr>
        <w:rPr>
          <w:rStyle w:val="StyleUnderline"/>
          <w:highlight w:val="cyan"/>
        </w:rPr>
      </w:pPr>
      <w:r w:rsidRPr="00A40B36">
        <w:rPr>
          <w:sz w:val="16"/>
        </w:rPr>
        <w:t xml:space="preserve">Earlier, in the definitions of legitimacy, I emphasised the terms ‘psychological’ and ‘belief ’ in order to highlight the subjective nature of the community’s evaluation of the moral merits of a legal rule or doctrine. This is important because, </w:t>
      </w:r>
      <w:r w:rsidRPr="00A40B36">
        <w:rPr>
          <w:rStyle w:val="StyleUnderline"/>
        </w:rPr>
        <w:t>in some cases, the need to set a rule that does justice in</w:t>
      </w:r>
      <w:r w:rsidRPr="00A40B36">
        <w:rPr>
          <w:sz w:val="16"/>
        </w:rPr>
        <w:t xml:space="preserve"> </w:t>
      </w:r>
      <w:r w:rsidRPr="00A40B36">
        <w:rPr>
          <w:rStyle w:val="Emphasis"/>
        </w:rPr>
        <w:t>all disputes</w:t>
      </w:r>
      <w:r w:rsidRPr="00A40B36">
        <w:rPr>
          <w:sz w:val="16"/>
        </w:rPr>
        <w:t xml:space="preserve"> of a certain kind </w:t>
      </w:r>
      <w:r w:rsidRPr="00A40B36">
        <w:rPr>
          <w:rStyle w:val="StyleUnderline"/>
        </w:rPr>
        <w:t>may lead to results that</w:t>
      </w:r>
      <w:r w:rsidRPr="00A40B36">
        <w:rPr>
          <w:sz w:val="16"/>
        </w:rPr>
        <w:t xml:space="preserve"> </w:t>
      </w:r>
      <w:r w:rsidRPr="00A40B36">
        <w:rPr>
          <w:rStyle w:val="Emphasis"/>
        </w:rPr>
        <w:t>offend</w:t>
      </w:r>
      <w:r w:rsidRPr="00A40B36">
        <w:rPr>
          <w:sz w:val="16"/>
        </w:rPr>
        <w:t xml:space="preserve"> </w:t>
      </w:r>
      <w:r w:rsidRPr="00A40B36">
        <w:rPr>
          <w:rStyle w:val="StyleUnderline"/>
        </w:rPr>
        <w:t>the</w:t>
      </w:r>
      <w:r w:rsidRPr="00A40B36">
        <w:rPr>
          <w:sz w:val="16"/>
        </w:rPr>
        <w:t xml:space="preserve"> </w:t>
      </w:r>
      <w:r w:rsidRPr="00A40B36">
        <w:rPr>
          <w:rStyle w:val="Emphasis"/>
        </w:rPr>
        <w:t>common intuition</w:t>
      </w:r>
      <w:r w:rsidRPr="00A40B36">
        <w:rPr>
          <w:sz w:val="16"/>
        </w:rPr>
        <w:t xml:space="preserve"> </w:t>
      </w:r>
      <w:r w:rsidRPr="00A40B36">
        <w:rPr>
          <w:rStyle w:val="StyleUnderline"/>
        </w:rPr>
        <w:t>about the</w:t>
      </w:r>
      <w:r w:rsidRPr="00A40B36">
        <w:rPr>
          <w:sz w:val="16"/>
        </w:rPr>
        <w:t xml:space="preserve"> </w:t>
      </w:r>
      <w:r w:rsidRPr="00A40B36">
        <w:rPr>
          <w:rStyle w:val="Emphasis"/>
        </w:rPr>
        <w:t>just result</w:t>
      </w:r>
      <w:r w:rsidRPr="00A40B36">
        <w:rPr>
          <w:sz w:val="16"/>
        </w:rPr>
        <w:t xml:space="preserve"> </w:t>
      </w:r>
      <w:r w:rsidRPr="00A40B36">
        <w:rPr>
          <w:rStyle w:val="StyleUnderline"/>
        </w:rPr>
        <w:t>in a</w:t>
      </w:r>
      <w:r w:rsidRPr="00A40B36">
        <w:rPr>
          <w:sz w:val="16"/>
        </w:rPr>
        <w:t xml:space="preserve"> </w:t>
      </w:r>
      <w:r w:rsidRPr="00A40B36">
        <w:rPr>
          <w:rStyle w:val="Emphasis"/>
        </w:rPr>
        <w:t>specific case</w:t>
      </w:r>
      <w:r w:rsidRPr="00A40B36">
        <w:rPr>
          <w:sz w:val="16"/>
        </w:rPr>
        <w:t xml:space="preserve">, for example when a bank seeks foreclosure against a poor widow.141 </w:t>
      </w:r>
      <w:r w:rsidRPr="00A40B36">
        <w:rPr>
          <w:rStyle w:val="StyleUnderline"/>
        </w:rPr>
        <w:t>Most people, when they try to figure out the right result</w:t>
      </w:r>
      <w:r w:rsidRPr="00A40B36">
        <w:rPr>
          <w:sz w:val="16"/>
        </w:rPr>
        <w:t xml:space="preserve"> in a dispute, </w:t>
      </w:r>
      <w:r w:rsidRPr="00A40B36">
        <w:rPr>
          <w:rStyle w:val="StyleUnderline"/>
        </w:rPr>
        <w:t>will see the</w:t>
      </w:r>
      <w:r w:rsidRPr="00A40B36">
        <w:rPr>
          <w:sz w:val="16"/>
        </w:rPr>
        <w:t xml:space="preserve"> </w:t>
      </w:r>
      <w:r w:rsidRPr="00A40B36">
        <w:rPr>
          <w:rStyle w:val="Emphasis"/>
        </w:rPr>
        <w:t>human beings</w:t>
      </w:r>
      <w:r w:rsidRPr="00A40B36">
        <w:rPr>
          <w:sz w:val="16"/>
        </w:rPr>
        <w:t xml:space="preserve"> </w:t>
      </w:r>
      <w:r w:rsidRPr="00A40B36">
        <w:rPr>
          <w:rStyle w:val="StyleUnderline"/>
        </w:rPr>
        <w:t>in</w:t>
      </w:r>
      <w:r w:rsidRPr="00A40B36">
        <w:rPr>
          <w:sz w:val="16"/>
        </w:rPr>
        <w:t xml:space="preserve"> </w:t>
      </w:r>
      <w:r w:rsidRPr="00A40B36">
        <w:rPr>
          <w:rStyle w:val="Emphasis"/>
        </w:rPr>
        <w:t>front of them</w:t>
      </w:r>
      <w:r w:rsidRPr="00A40B36">
        <w:rPr>
          <w:sz w:val="16"/>
        </w:rPr>
        <w:t xml:space="preserve"> </w:t>
      </w:r>
      <w:r w:rsidRPr="00A40B36">
        <w:rPr>
          <w:rStyle w:val="StyleUnderline"/>
        </w:rPr>
        <w:t>and</w:t>
      </w:r>
      <w:r w:rsidRPr="00A40B36">
        <w:rPr>
          <w:sz w:val="16"/>
        </w:rPr>
        <w:t xml:space="preserve"> </w:t>
      </w:r>
      <w:r w:rsidRPr="00A40B36">
        <w:rPr>
          <w:rStyle w:val="Emphasis"/>
        </w:rPr>
        <w:t>hardly stop to reflect</w:t>
      </w:r>
      <w:r w:rsidRPr="00A40B36">
        <w:rPr>
          <w:sz w:val="16"/>
        </w:rPr>
        <w:t xml:space="preserve"> </w:t>
      </w:r>
      <w:r w:rsidRPr="00A40B36">
        <w:rPr>
          <w:rStyle w:val="StyleUnderline"/>
        </w:rPr>
        <w:t>on the influence that the decision would have on</w:t>
      </w:r>
      <w:r w:rsidRPr="00A40B36">
        <w:rPr>
          <w:sz w:val="16"/>
        </w:rPr>
        <w:t xml:space="preserve"> </w:t>
      </w:r>
      <w:r w:rsidRPr="00A40B36">
        <w:rPr>
          <w:rStyle w:val="Emphasis"/>
        </w:rPr>
        <w:t>other litigants</w:t>
      </w:r>
      <w:r w:rsidRPr="00A40B36">
        <w:rPr>
          <w:sz w:val="16"/>
        </w:rPr>
        <w:t xml:space="preserve"> </w:t>
      </w:r>
      <w:r w:rsidRPr="00A40B36">
        <w:rPr>
          <w:rStyle w:val="StyleUnderline"/>
        </w:rPr>
        <w:t>in</w:t>
      </w:r>
      <w:r w:rsidRPr="00A40B36">
        <w:rPr>
          <w:sz w:val="16"/>
        </w:rPr>
        <w:t xml:space="preserve"> relevantly </w:t>
      </w:r>
      <w:r w:rsidRPr="00A40B36">
        <w:rPr>
          <w:rStyle w:val="Emphasis"/>
        </w:rPr>
        <w:t>similar circumstances</w:t>
      </w:r>
      <w:r w:rsidRPr="00A40B36">
        <w:rPr>
          <w:sz w:val="16"/>
        </w:rPr>
        <w:t xml:space="preserve">.142 </w:t>
      </w:r>
      <w:r w:rsidRPr="00A40B36">
        <w:rPr>
          <w:rStyle w:val="StyleUnderline"/>
        </w:rPr>
        <w:t>But</w:t>
      </w:r>
      <w:r w:rsidRPr="00A40B36">
        <w:rPr>
          <w:sz w:val="16"/>
        </w:rPr>
        <w:t xml:space="preserve"> the </w:t>
      </w:r>
      <w:r w:rsidRPr="00A40B36">
        <w:rPr>
          <w:rStyle w:val="Emphasis"/>
        </w:rPr>
        <w:t>law</w:t>
      </w:r>
      <w:r w:rsidRPr="00A40B36">
        <w:rPr>
          <w:sz w:val="16"/>
        </w:rPr>
        <w:t xml:space="preserve"> </w:t>
      </w:r>
      <w:r w:rsidRPr="00A40B36">
        <w:rPr>
          <w:rStyle w:val="StyleUnderline"/>
        </w:rPr>
        <w:t>should</w:t>
      </w:r>
      <w:r w:rsidRPr="00A40B36">
        <w:rPr>
          <w:sz w:val="16"/>
        </w:rPr>
        <w:t xml:space="preserve"> </w:t>
      </w:r>
      <w:r w:rsidRPr="00A40B36">
        <w:rPr>
          <w:rStyle w:val="Emphasis"/>
        </w:rPr>
        <w:t>impel us</w:t>
      </w:r>
      <w:r w:rsidRPr="00A40B36">
        <w:rPr>
          <w:sz w:val="16"/>
        </w:rPr>
        <w:t xml:space="preserve"> </w:t>
      </w:r>
      <w:r w:rsidRPr="00A40B36">
        <w:rPr>
          <w:rStyle w:val="StyleUnderline"/>
        </w:rPr>
        <w:t>to</w:t>
      </w:r>
      <w:r w:rsidRPr="00A40B36">
        <w:rPr>
          <w:sz w:val="16"/>
        </w:rPr>
        <w:t xml:space="preserve"> </w:t>
      </w:r>
      <w:r w:rsidRPr="00A40B36">
        <w:rPr>
          <w:rStyle w:val="Emphasis"/>
        </w:rPr>
        <w:t>lift our eyes</w:t>
      </w:r>
      <w:r w:rsidRPr="00A40B36">
        <w:rPr>
          <w:sz w:val="16"/>
        </w:rPr>
        <w:t xml:space="preserve"> from the particular litigants </w:t>
      </w:r>
      <w:r w:rsidRPr="00A40B36">
        <w:rPr>
          <w:rStyle w:val="StyleUnderline"/>
        </w:rPr>
        <w:t>and consider</w:t>
      </w:r>
      <w:r w:rsidRPr="00A40B36">
        <w:rPr>
          <w:sz w:val="16"/>
        </w:rPr>
        <w:t xml:space="preserve"> the relationship between them in accordance with </w:t>
      </w:r>
      <w:r w:rsidRPr="00A40B36">
        <w:rPr>
          <w:rStyle w:val="Emphasis"/>
        </w:rPr>
        <w:t>formulas</w:t>
      </w:r>
      <w:r w:rsidRPr="00A40B36">
        <w:rPr>
          <w:sz w:val="16"/>
        </w:rPr>
        <w:t xml:space="preserve"> </w:t>
      </w:r>
      <w:r w:rsidRPr="00A40B36">
        <w:rPr>
          <w:rStyle w:val="StyleUnderline"/>
        </w:rPr>
        <w:t>that</w:t>
      </w:r>
      <w:r w:rsidRPr="00A40B36">
        <w:rPr>
          <w:sz w:val="16"/>
        </w:rPr>
        <w:t xml:space="preserve"> </w:t>
      </w:r>
      <w:r w:rsidRPr="00A40B36">
        <w:rPr>
          <w:rStyle w:val="Emphasis"/>
        </w:rPr>
        <w:t>strip</w:t>
      </w:r>
      <w:r w:rsidRPr="00A40B36">
        <w:rPr>
          <w:sz w:val="16"/>
        </w:rPr>
        <w:t xml:space="preserve"> them off </w:t>
      </w:r>
      <w:r w:rsidRPr="00A40B36">
        <w:rPr>
          <w:rStyle w:val="Emphasis"/>
        </w:rPr>
        <w:t>their particularity</w:t>
      </w:r>
      <w:r w:rsidRPr="00A40B36">
        <w:rPr>
          <w:sz w:val="16"/>
        </w:rPr>
        <w:t xml:space="preserve"> </w:t>
      </w:r>
      <w:r w:rsidRPr="00A40B36">
        <w:rPr>
          <w:rStyle w:val="StyleUnderline"/>
        </w:rPr>
        <w:t>and treat them as</w:t>
      </w:r>
      <w:r w:rsidRPr="00A40B36">
        <w:rPr>
          <w:sz w:val="16"/>
        </w:rPr>
        <w:t xml:space="preserve"> </w:t>
      </w:r>
      <w:r w:rsidRPr="00A40B36">
        <w:rPr>
          <w:rStyle w:val="Emphasis"/>
        </w:rPr>
        <w:t>merely litigants</w:t>
      </w:r>
      <w:r w:rsidRPr="00A40B36">
        <w:rPr>
          <w:sz w:val="16"/>
        </w:rPr>
        <w:t xml:space="preserve"> in private law disputes.143 According to functionalists, lawmakers should also consider the various societal relationships which are instantiated by the specific case (e.g. marriage, co- habitants, mortgagees, neighbours, etc.), as well as the broader context of the effect of our decision on the legal system as a whole. Proponents of Common Law supremacy would argue that when the Common Law applies legal rules pedantically it engages in exactly this kind of detachment exercise, as it prefers the comprehensive perspective of the ROL to an intuitive, but myopic, perspective that focuses excessively on the particularity of the case.</w:t>
      </w:r>
      <w:r w:rsidRPr="005119ED">
        <w:rPr>
          <w:sz w:val="16"/>
        </w:rPr>
        <w:t xml:space="preserve"> </w:t>
      </w:r>
    </w:p>
    <w:p w14:paraId="1767E1A1" w14:textId="77777777" w:rsidR="00C9410D" w:rsidRPr="007B62B7" w:rsidRDefault="00C9410D" w:rsidP="00C9410D">
      <w:pPr>
        <w:rPr>
          <w:rStyle w:val="StyleUnderline"/>
          <w:highlight w:val="cyan"/>
        </w:rPr>
      </w:pPr>
      <w:r w:rsidRPr="00A40B36">
        <w:rPr>
          <w:sz w:val="16"/>
        </w:rPr>
        <w:t xml:space="preserve">Alas, </w:t>
      </w:r>
      <w:r w:rsidRPr="00A40B36">
        <w:rPr>
          <w:rStyle w:val="StyleUnderline"/>
        </w:rPr>
        <w:t>this</w:t>
      </w:r>
      <w:r w:rsidRPr="00A40B36">
        <w:rPr>
          <w:sz w:val="16"/>
        </w:rPr>
        <w:t xml:space="preserve"> </w:t>
      </w:r>
      <w:r w:rsidRPr="00A40B36">
        <w:rPr>
          <w:rStyle w:val="Emphasis"/>
        </w:rPr>
        <w:t>keen adherence</w:t>
      </w:r>
      <w:r w:rsidRPr="00A40B36">
        <w:rPr>
          <w:sz w:val="16"/>
        </w:rPr>
        <w:t xml:space="preserve"> to the perspective of the ROL (at least in areas where we find interventions by Equity) </w:t>
      </w:r>
      <w:r w:rsidRPr="00A40B36">
        <w:rPr>
          <w:rStyle w:val="StyleUnderline"/>
        </w:rPr>
        <w:t>is</w:t>
      </w:r>
      <w:r w:rsidRPr="00A40B36">
        <w:rPr>
          <w:sz w:val="16"/>
        </w:rPr>
        <w:t xml:space="preserve"> </w:t>
      </w:r>
      <w:r w:rsidRPr="00A40B36">
        <w:rPr>
          <w:rStyle w:val="Emphasis"/>
        </w:rPr>
        <w:t>far from</w:t>
      </w:r>
      <w:r w:rsidRPr="00A40B36">
        <w:rPr>
          <w:sz w:val="16"/>
        </w:rPr>
        <w:t xml:space="preserve"> striking </w:t>
      </w:r>
      <w:r w:rsidRPr="00A40B36">
        <w:rPr>
          <w:rStyle w:val="Emphasis"/>
        </w:rPr>
        <w:t>the right balance</w:t>
      </w:r>
      <w:r w:rsidRPr="00A40B36">
        <w:rPr>
          <w:sz w:val="16"/>
        </w:rPr>
        <w:t xml:space="preserve"> </w:t>
      </w:r>
      <w:r w:rsidRPr="00A40B36">
        <w:rPr>
          <w:rStyle w:val="StyleUnderline"/>
        </w:rPr>
        <w:t>between</w:t>
      </w:r>
      <w:r w:rsidRPr="00A40B36">
        <w:rPr>
          <w:sz w:val="16"/>
        </w:rPr>
        <w:t xml:space="preserve"> </w:t>
      </w:r>
      <w:r w:rsidRPr="00A40B36">
        <w:rPr>
          <w:rStyle w:val="StyleUnderline"/>
        </w:rPr>
        <w:t>attention to</w:t>
      </w:r>
      <w:r w:rsidRPr="00A40B36">
        <w:rPr>
          <w:sz w:val="16"/>
        </w:rPr>
        <w:t xml:space="preserve"> the particular </w:t>
      </w:r>
      <w:r w:rsidRPr="00A40B36">
        <w:rPr>
          <w:rStyle w:val="Emphasis"/>
        </w:rPr>
        <w:t>circumstances</w:t>
      </w:r>
      <w:r w:rsidRPr="00A40B36">
        <w:rPr>
          <w:sz w:val="16"/>
        </w:rPr>
        <w:t xml:space="preserve"> of a case </w:t>
      </w:r>
      <w:r w:rsidRPr="00A40B36">
        <w:rPr>
          <w:rStyle w:val="StyleUnderline"/>
        </w:rPr>
        <w:t>and</w:t>
      </w:r>
      <w:r w:rsidRPr="00A40B36">
        <w:rPr>
          <w:sz w:val="16"/>
        </w:rPr>
        <w:t xml:space="preserve"> </w:t>
      </w:r>
      <w:r w:rsidRPr="00A40B36">
        <w:rPr>
          <w:rStyle w:val="Emphasis"/>
        </w:rPr>
        <w:t>detachment</w:t>
      </w:r>
      <w:r w:rsidRPr="00A40B36">
        <w:rPr>
          <w:sz w:val="16"/>
        </w:rPr>
        <w:t xml:space="preserve"> </w:t>
      </w:r>
      <w:r w:rsidRPr="00A40B36">
        <w:rPr>
          <w:rStyle w:val="StyleUnderline"/>
        </w:rPr>
        <w:t>that begets</w:t>
      </w:r>
      <w:r w:rsidRPr="00A40B36">
        <w:rPr>
          <w:sz w:val="16"/>
        </w:rPr>
        <w:t xml:space="preserve"> just legal </w:t>
      </w:r>
      <w:r w:rsidRPr="00A40B36">
        <w:rPr>
          <w:rStyle w:val="Emphasis"/>
        </w:rPr>
        <w:t>rules</w:t>
      </w:r>
      <w:r w:rsidRPr="00A40B36">
        <w:rPr>
          <w:rStyle w:val="StyleUnderline"/>
        </w:rPr>
        <w:t>. Their</w:t>
      </w:r>
      <w:r w:rsidRPr="00A40B36">
        <w:rPr>
          <w:sz w:val="16"/>
        </w:rPr>
        <w:t xml:space="preserve"> </w:t>
      </w:r>
      <w:r w:rsidRPr="00A40B36">
        <w:rPr>
          <w:rStyle w:val="Emphasis"/>
        </w:rPr>
        <w:t>fervent commitment</w:t>
      </w:r>
      <w:r w:rsidRPr="00A40B36">
        <w:rPr>
          <w:sz w:val="16"/>
        </w:rPr>
        <w:t xml:space="preserve"> </w:t>
      </w:r>
      <w:r w:rsidRPr="00A40B36">
        <w:rPr>
          <w:rStyle w:val="StyleUnderline"/>
        </w:rPr>
        <w:t>to</w:t>
      </w:r>
      <w:r w:rsidRPr="00A40B36">
        <w:rPr>
          <w:sz w:val="16"/>
        </w:rPr>
        <w:t xml:space="preserve"> the dictates of the </w:t>
      </w:r>
      <w:r w:rsidRPr="00A40B36">
        <w:rPr>
          <w:rStyle w:val="Emphasis"/>
        </w:rPr>
        <w:t>ROL</w:t>
      </w:r>
      <w:r w:rsidRPr="00A40B36">
        <w:rPr>
          <w:sz w:val="16"/>
        </w:rPr>
        <w:t xml:space="preserve"> </w:t>
      </w:r>
      <w:r w:rsidRPr="00A40B36">
        <w:rPr>
          <w:rStyle w:val="StyleUnderline"/>
        </w:rPr>
        <w:t>led</w:t>
      </w:r>
      <w:r w:rsidRPr="00A40B36">
        <w:rPr>
          <w:sz w:val="16"/>
        </w:rPr>
        <w:t xml:space="preserve"> the Courts of Common </w:t>
      </w:r>
      <w:r w:rsidRPr="00A40B36">
        <w:rPr>
          <w:rStyle w:val="StyleUnderline"/>
        </w:rPr>
        <w:t>Law</w:t>
      </w:r>
      <w:r w:rsidRPr="00A40B36">
        <w:rPr>
          <w:sz w:val="16"/>
        </w:rPr>
        <w:t xml:space="preserve"> </w:t>
      </w:r>
      <w:r w:rsidRPr="00A40B36">
        <w:rPr>
          <w:rStyle w:val="StyleUnderline"/>
        </w:rPr>
        <w:t>to enforce</w:t>
      </w:r>
      <w:r w:rsidRPr="00A40B36">
        <w:rPr>
          <w:sz w:val="16"/>
        </w:rPr>
        <w:t xml:space="preserve"> </w:t>
      </w:r>
      <w:r w:rsidRPr="00A40B36">
        <w:rPr>
          <w:rStyle w:val="Emphasis"/>
        </w:rPr>
        <w:t>bright- line</w:t>
      </w:r>
      <w:r w:rsidRPr="00A40B36">
        <w:rPr>
          <w:sz w:val="16"/>
        </w:rPr>
        <w:t xml:space="preserve"> rules of property and contract law </w:t>
      </w:r>
      <w:r w:rsidRPr="00A40B36">
        <w:rPr>
          <w:rStyle w:val="StyleUnderline"/>
        </w:rPr>
        <w:t>and</w:t>
      </w:r>
      <w:r w:rsidRPr="00A40B36">
        <w:rPr>
          <w:sz w:val="16"/>
        </w:rPr>
        <w:t xml:space="preserve"> to </w:t>
      </w:r>
      <w:r w:rsidRPr="00A40B36">
        <w:rPr>
          <w:rStyle w:val="Emphasis"/>
        </w:rPr>
        <w:t>refuse to make exceptions</w:t>
      </w:r>
      <w:r w:rsidRPr="00A40B36">
        <w:rPr>
          <w:sz w:val="16"/>
        </w:rPr>
        <w:t xml:space="preserve"> for situations </w:t>
      </w:r>
      <w:r w:rsidRPr="00A40B36">
        <w:rPr>
          <w:rStyle w:val="StyleUnderline"/>
        </w:rPr>
        <w:t>where a hard- nosed party</w:t>
      </w:r>
      <w:r w:rsidRPr="00A40B36">
        <w:rPr>
          <w:sz w:val="16"/>
        </w:rPr>
        <w:t xml:space="preserve"> </w:t>
      </w:r>
      <w:r w:rsidRPr="00A40B36">
        <w:rPr>
          <w:rStyle w:val="Emphasis"/>
        </w:rPr>
        <w:t>used</w:t>
      </w:r>
      <w:r w:rsidRPr="00A40B36">
        <w:rPr>
          <w:sz w:val="16"/>
        </w:rPr>
        <w:t xml:space="preserve"> </w:t>
      </w:r>
      <w:r w:rsidRPr="00A40B36">
        <w:rPr>
          <w:rStyle w:val="StyleUnderline"/>
        </w:rPr>
        <w:t>these rules to</w:t>
      </w:r>
      <w:r w:rsidRPr="00A40B36">
        <w:rPr>
          <w:sz w:val="16"/>
        </w:rPr>
        <w:t xml:space="preserve"> </w:t>
      </w:r>
      <w:r w:rsidRPr="00A40B36">
        <w:rPr>
          <w:rStyle w:val="Emphasis"/>
        </w:rPr>
        <w:t>relinquish their moral responsibility</w:t>
      </w:r>
      <w:r w:rsidRPr="00A40B36">
        <w:rPr>
          <w:sz w:val="16"/>
        </w:rPr>
        <w:t xml:space="preserve"> for the defendant </w:t>
      </w:r>
      <w:r w:rsidRPr="00A40B36">
        <w:rPr>
          <w:rStyle w:val="StyleUnderline"/>
        </w:rPr>
        <w:t xml:space="preserve">in a way </w:t>
      </w:r>
      <w:r w:rsidRPr="00A40B36">
        <w:rPr>
          <w:rStyle w:val="StyleUnderline"/>
        </w:rPr>
        <w:lastRenderedPageBreak/>
        <w:t>that</w:t>
      </w:r>
      <w:r w:rsidRPr="00A40B36">
        <w:rPr>
          <w:sz w:val="16"/>
        </w:rPr>
        <w:t xml:space="preserve"> </w:t>
      </w:r>
      <w:r w:rsidRPr="00A40B36">
        <w:rPr>
          <w:rStyle w:val="Emphasis"/>
        </w:rPr>
        <w:t>offends</w:t>
      </w:r>
      <w:r w:rsidRPr="00A40B36">
        <w:rPr>
          <w:sz w:val="16"/>
        </w:rPr>
        <w:t xml:space="preserve"> the public’s sense of </w:t>
      </w:r>
      <w:r w:rsidRPr="00A40B36">
        <w:rPr>
          <w:rStyle w:val="Emphasis"/>
        </w:rPr>
        <w:t>justice</w:t>
      </w:r>
      <w:r w:rsidRPr="00A40B36">
        <w:rPr>
          <w:sz w:val="16"/>
        </w:rPr>
        <w:t xml:space="preserve"> </w:t>
      </w:r>
      <w:r w:rsidRPr="00A40B36">
        <w:rPr>
          <w:rStyle w:val="StyleUnderline"/>
        </w:rPr>
        <w:t>and</w:t>
      </w:r>
      <w:r w:rsidRPr="00A40B36">
        <w:rPr>
          <w:sz w:val="16"/>
        </w:rPr>
        <w:t xml:space="preserve"> </w:t>
      </w:r>
      <w:r w:rsidRPr="00A40B36">
        <w:rPr>
          <w:rStyle w:val="Emphasis"/>
        </w:rPr>
        <w:t>fairness</w:t>
      </w:r>
      <w:r w:rsidRPr="00A40B36">
        <w:rPr>
          <w:rStyle w:val="StyleUnderline"/>
        </w:rPr>
        <w:t>. Examples</w:t>
      </w:r>
      <w:r w:rsidRPr="00A40B36">
        <w:rPr>
          <w:sz w:val="16"/>
        </w:rPr>
        <w:t xml:space="preserve"> </w:t>
      </w:r>
      <w:r w:rsidRPr="00A40B36">
        <w:rPr>
          <w:rStyle w:val="Emphasis"/>
        </w:rPr>
        <w:t>abound</w:t>
      </w:r>
      <w:r w:rsidRPr="00A40B36">
        <w:rPr>
          <w:sz w:val="16"/>
        </w:rPr>
        <w:t xml:space="preserve">: in the context of negotiation to transfer rights in land, for instance, the Common Law allows A to evade responsibility for B’s detrimental reliance on A’s oral representation, and enforces the very clear rule that transfer of rights in land must be made in writing. Similarly, C could insist on enforcing a contract with D, regardless of the fact that it is clear to everyone that the document fails to accurately record the agreement of the parties as intended. And E would be allowed to keep property which she inherited in a will, even where she orally promised the deceased to hand it over to F, since such a gift to F does not abide by the writing formalities of the Wills Act. In these and many other cases, the claimants could prove the morally relevant facts of their case: the pledge, the reliance, the frustrated expectation, or the promise to a dying friend. But in Common Law the crystal- clear rules which regulate the transfer of property rights, the interpretation of contracts, or the bequests of property upon death trample the moral obligation under foot. The clarity, generality, and prospectiveness of the legal result— sanctified by the ROL— were keenly protected, while the lack of correspondence between the legal results and moral standards was passed over as a necessary evil (or not even that). Consequently, the Common Law’s reading of the rights of the parties in these (and many other) situations is afflicted with a dangerous fissure between the defendant’s (lack of ) legal liability and his moral duties towards the claimant. </w:t>
      </w:r>
      <w:r w:rsidRPr="00A40B36">
        <w:rPr>
          <w:rStyle w:val="StyleUnderline"/>
        </w:rPr>
        <w:t>In</w:t>
      </w:r>
      <w:r w:rsidRPr="00A40B36">
        <w:rPr>
          <w:sz w:val="16"/>
        </w:rPr>
        <w:t xml:space="preserve"> Common </w:t>
      </w:r>
      <w:r w:rsidRPr="00A40B36">
        <w:rPr>
          <w:rStyle w:val="Emphasis"/>
        </w:rPr>
        <w:t>Law</w:t>
      </w:r>
      <w:r w:rsidRPr="00A40B36">
        <w:rPr>
          <w:rStyle w:val="StyleUnderline"/>
        </w:rPr>
        <w:t>, it was</w:t>
      </w:r>
      <w:r w:rsidRPr="00A40B36">
        <w:rPr>
          <w:sz w:val="16"/>
        </w:rPr>
        <w:t xml:space="preserve"> somewhat </w:t>
      </w:r>
      <w:r w:rsidRPr="00A40B36">
        <w:rPr>
          <w:rStyle w:val="Emphasis"/>
        </w:rPr>
        <w:t>proudly said</w:t>
      </w:r>
      <w:r w:rsidRPr="00A40B36">
        <w:rPr>
          <w:rStyle w:val="StyleUnderline"/>
        </w:rPr>
        <w:t>, we take</w:t>
      </w:r>
      <w:r w:rsidRPr="00A40B36">
        <w:rPr>
          <w:sz w:val="16"/>
        </w:rPr>
        <w:t xml:space="preserve"> </w:t>
      </w:r>
      <w:r w:rsidRPr="00A40B36">
        <w:rPr>
          <w:rStyle w:val="Emphasis"/>
        </w:rPr>
        <w:t>no notice</w:t>
      </w:r>
      <w:r w:rsidRPr="00A40B36">
        <w:rPr>
          <w:sz w:val="16"/>
        </w:rPr>
        <w:t xml:space="preserve"> </w:t>
      </w:r>
      <w:r w:rsidRPr="00A40B36">
        <w:rPr>
          <w:rStyle w:val="StyleUnderline"/>
        </w:rPr>
        <w:t>of what a person with a</w:t>
      </w:r>
      <w:r w:rsidRPr="00A40B36">
        <w:rPr>
          <w:sz w:val="16"/>
        </w:rPr>
        <w:t xml:space="preserve"> ‘tender </w:t>
      </w:r>
      <w:r w:rsidRPr="00A40B36">
        <w:rPr>
          <w:rStyle w:val="Emphasis"/>
        </w:rPr>
        <w:t>conscience’</w:t>
      </w:r>
      <w:r w:rsidRPr="00A40B36">
        <w:rPr>
          <w:sz w:val="16"/>
        </w:rPr>
        <w:t xml:space="preserve"> </w:t>
      </w:r>
      <w:r w:rsidRPr="00A40B36">
        <w:rPr>
          <w:rStyle w:val="StyleUnderline"/>
        </w:rPr>
        <w:t>would have done</w:t>
      </w:r>
      <w:r w:rsidRPr="00A40B36">
        <w:rPr>
          <w:sz w:val="16"/>
        </w:rPr>
        <w:t>, or ‘whatever may be the case in a court of morals’.144 Leaving behind the moral merits of the individual result, the Common Law is satisfied with a high place in the ROL league table:</w:t>
      </w:r>
      <w:r w:rsidRPr="00EA49DA">
        <w:rPr>
          <w:sz w:val="16"/>
        </w:rPr>
        <w:t xml:space="preserve"> </w:t>
      </w:r>
    </w:p>
    <w:p w14:paraId="074797F0" w14:textId="77777777" w:rsidR="00C9410D" w:rsidRPr="007B62B7" w:rsidRDefault="00C9410D" w:rsidP="00C9410D">
      <w:pPr>
        <w:ind w:left="720"/>
        <w:rPr>
          <w:rStyle w:val="StyleUnderline"/>
          <w:highlight w:val="cyan"/>
        </w:rPr>
      </w:pPr>
      <w:r w:rsidRPr="00EA49DA">
        <w:rPr>
          <w:sz w:val="16"/>
        </w:rPr>
        <w:t xml:space="preserve">In any individual case the application of these propositions may produce a result which appears unfair. So be it . . . I am convinced that in determining rights, particularly property rights, the only justice that can be attained by mortals . . . [is] justice which flows from the application of sure and settled principles.145 </w:t>
      </w:r>
    </w:p>
    <w:p w14:paraId="609C7960" w14:textId="77777777" w:rsidR="00C9410D" w:rsidRPr="007B62B7" w:rsidRDefault="00C9410D" w:rsidP="00C9410D">
      <w:pPr>
        <w:rPr>
          <w:rStyle w:val="StyleUnderline"/>
          <w:highlight w:val="cyan"/>
        </w:rPr>
      </w:pPr>
      <w:r w:rsidRPr="00EA49DA">
        <w:rPr>
          <w:rStyle w:val="StyleUnderline"/>
        </w:rPr>
        <w:t>When</w:t>
      </w:r>
      <w:r w:rsidRPr="00EA49DA">
        <w:rPr>
          <w:sz w:val="16"/>
        </w:rPr>
        <w:t xml:space="preserve"> </w:t>
      </w:r>
      <w:r w:rsidRPr="007B62B7">
        <w:rPr>
          <w:rStyle w:val="Emphasis"/>
          <w:highlight w:val="cyan"/>
        </w:rPr>
        <w:t>Equity</w:t>
      </w:r>
      <w:r w:rsidRPr="007B62B7">
        <w:rPr>
          <w:sz w:val="16"/>
          <w:highlight w:val="cyan"/>
        </w:rPr>
        <w:t xml:space="preserve"> </w:t>
      </w:r>
      <w:r w:rsidRPr="007B62B7">
        <w:rPr>
          <w:rStyle w:val="Emphasis"/>
          <w:highlight w:val="cyan"/>
        </w:rPr>
        <w:t>intervened</w:t>
      </w:r>
      <w:r w:rsidRPr="00EA49DA">
        <w:rPr>
          <w:sz w:val="16"/>
        </w:rPr>
        <w:t xml:space="preserve"> in the situations previously described (and many similar ones), </w:t>
      </w:r>
      <w:r w:rsidRPr="00EA49DA">
        <w:rPr>
          <w:rStyle w:val="StyleUnderline"/>
        </w:rPr>
        <w:t>the</w:t>
      </w:r>
      <w:r w:rsidRPr="00EA49DA">
        <w:rPr>
          <w:sz w:val="16"/>
        </w:rPr>
        <w:t xml:space="preserve"> clarity, </w:t>
      </w:r>
      <w:r w:rsidRPr="00EA49DA">
        <w:rPr>
          <w:rStyle w:val="Emphasis"/>
        </w:rPr>
        <w:t>generality</w:t>
      </w:r>
      <w:r w:rsidRPr="00EA49DA">
        <w:rPr>
          <w:sz w:val="16"/>
        </w:rPr>
        <w:t xml:space="preserve">, and predictability </w:t>
      </w:r>
      <w:r w:rsidRPr="00EA49DA">
        <w:rPr>
          <w:rStyle w:val="StyleUnderline"/>
        </w:rPr>
        <w:t>of</w:t>
      </w:r>
      <w:r w:rsidRPr="00EA49DA">
        <w:rPr>
          <w:sz w:val="16"/>
        </w:rPr>
        <w:t xml:space="preserve"> the Common </w:t>
      </w:r>
      <w:r w:rsidRPr="00EA49DA">
        <w:rPr>
          <w:rStyle w:val="Emphasis"/>
        </w:rPr>
        <w:t>Law</w:t>
      </w:r>
      <w:r w:rsidRPr="00EA49DA">
        <w:rPr>
          <w:sz w:val="16"/>
        </w:rPr>
        <w:t xml:space="preserve"> rules </w:t>
      </w:r>
      <w:r w:rsidRPr="00EA49DA">
        <w:rPr>
          <w:rStyle w:val="StyleUnderline"/>
        </w:rPr>
        <w:t>were</w:t>
      </w:r>
      <w:r w:rsidRPr="00EA49DA">
        <w:rPr>
          <w:sz w:val="16"/>
        </w:rPr>
        <w:t xml:space="preserve"> </w:t>
      </w:r>
      <w:r w:rsidRPr="00EA49DA">
        <w:rPr>
          <w:rStyle w:val="Emphasis"/>
        </w:rPr>
        <w:t>compromised</w:t>
      </w:r>
      <w:r w:rsidRPr="00EA49DA">
        <w:rPr>
          <w:sz w:val="16"/>
        </w:rPr>
        <w:t xml:space="preserve"> in order </w:t>
      </w:r>
      <w:r w:rsidRPr="007B62B7">
        <w:rPr>
          <w:rStyle w:val="StyleUnderline"/>
          <w:highlight w:val="cyan"/>
        </w:rPr>
        <w:t>to</w:t>
      </w:r>
      <w:r w:rsidRPr="007B62B7">
        <w:rPr>
          <w:sz w:val="16"/>
          <w:highlight w:val="cyan"/>
        </w:rPr>
        <w:t xml:space="preserve"> </w:t>
      </w:r>
      <w:r w:rsidRPr="007B62B7">
        <w:rPr>
          <w:rStyle w:val="Emphasis"/>
          <w:highlight w:val="cyan"/>
        </w:rPr>
        <w:t>prevent</w:t>
      </w:r>
      <w:r w:rsidRPr="00EA49DA">
        <w:rPr>
          <w:rStyle w:val="Emphasis"/>
        </w:rPr>
        <w:t xml:space="preserve"> </w:t>
      </w:r>
      <w:r w:rsidRPr="00A40B36">
        <w:rPr>
          <w:rStyle w:val="Emphasis"/>
        </w:rPr>
        <w:t xml:space="preserve">dangerous </w:t>
      </w:r>
      <w:r w:rsidRPr="007B62B7">
        <w:rPr>
          <w:rStyle w:val="Emphasis"/>
          <w:highlight w:val="cyan"/>
        </w:rPr>
        <w:t>cracks</w:t>
      </w:r>
      <w:r w:rsidRPr="00EA49DA">
        <w:rPr>
          <w:rStyle w:val="Emphasis"/>
        </w:rPr>
        <w:t xml:space="preserve"> from opening</w:t>
      </w:r>
      <w:r w:rsidRPr="00EA49DA">
        <w:rPr>
          <w:sz w:val="16"/>
        </w:rPr>
        <w:t xml:space="preserve"> </w:t>
      </w:r>
      <w:r w:rsidRPr="007B62B7">
        <w:rPr>
          <w:rStyle w:val="StyleUnderline"/>
          <w:highlight w:val="cyan"/>
        </w:rPr>
        <w:t>between</w:t>
      </w:r>
      <w:r w:rsidRPr="007B62B7">
        <w:rPr>
          <w:sz w:val="16"/>
          <w:highlight w:val="cyan"/>
        </w:rPr>
        <w:t xml:space="preserve"> </w:t>
      </w:r>
      <w:r w:rsidRPr="007B62B7">
        <w:rPr>
          <w:rStyle w:val="Emphasis"/>
          <w:highlight w:val="cyan"/>
        </w:rPr>
        <w:t>moral</w:t>
      </w:r>
      <w:r w:rsidRPr="00EA49DA">
        <w:rPr>
          <w:sz w:val="16"/>
        </w:rPr>
        <w:t xml:space="preserve"> responsibility </w:t>
      </w:r>
      <w:r w:rsidRPr="007B62B7">
        <w:rPr>
          <w:rStyle w:val="StyleUnderline"/>
          <w:highlight w:val="cyan"/>
        </w:rPr>
        <w:t>and</w:t>
      </w:r>
      <w:r w:rsidRPr="007B62B7">
        <w:rPr>
          <w:sz w:val="16"/>
          <w:highlight w:val="cyan"/>
        </w:rPr>
        <w:t xml:space="preserve"> </w:t>
      </w:r>
      <w:r w:rsidRPr="007B62B7">
        <w:rPr>
          <w:rStyle w:val="Emphasis"/>
          <w:highlight w:val="cyan"/>
        </w:rPr>
        <w:t>legal liability</w:t>
      </w:r>
      <w:r w:rsidRPr="00EA49DA">
        <w:rPr>
          <w:sz w:val="16"/>
        </w:rPr>
        <w:t xml:space="preserve">. </w:t>
      </w:r>
      <w:r w:rsidRPr="00EA49DA">
        <w:rPr>
          <w:rStyle w:val="StyleUnderline"/>
        </w:rPr>
        <w:t xml:space="preserve">Instead of </w:t>
      </w:r>
      <w:r w:rsidRPr="00EA49DA">
        <w:rPr>
          <w:rStyle w:val="Emphasis"/>
        </w:rPr>
        <w:t>obsessing</w:t>
      </w:r>
      <w:r w:rsidRPr="00EA49DA">
        <w:rPr>
          <w:sz w:val="16"/>
        </w:rPr>
        <w:t xml:space="preserve"> </w:t>
      </w:r>
      <w:r w:rsidRPr="00EA49DA">
        <w:rPr>
          <w:rStyle w:val="StyleUnderline"/>
        </w:rPr>
        <w:t>about</w:t>
      </w:r>
      <w:r w:rsidRPr="00EA49DA">
        <w:rPr>
          <w:sz w:val="16"/>
        </w:rPr>
        <w:t xml:space="preserve"> ‘sure </w:t>
      </w:r>
      <w:r w:rsidRPr="00A40B36">
        <w:rPr>
          <w:sz w:val="16"/>
        </w:rPr>
        <w:t xml:space="preserve">and </w:t>
      </w:r>
      <w:r w:rsidRPr="00A40B36">
        <w:rPr>
          <w:rStyle w:val="Emphasis"/>
        </w:rPr>
        <w:t>settled’ rules</w:t>
      </w:r>
      <w:r w:rsidRPr="00A40B36">
        <w:rPr>
          <w:rStyle w:val="StyleUnderline"/>
        </w:rPr>
        <w:t xml:space="preserve">, </w:t>
      </w:r>
      <w:r w:rsidRPr="00A40B36">
        <w:rPr>
          <w:rStyle w:val="Emphasis"/>
        </w:rPr>
        <w:t>Equity</w:t>
      </w:r>
      <w:r w:rsidRPr="00A40B36">
        <w:rPr>
          <w:sz w:val="16"/>
        </w:rPr>
        <w:t xml:space="preserve"> </w:t>
      </w:r>
      <w:r w:rsidRPr="00A40B36">
        <w:rPr>
          <w:rStyle w:val="StyleUnderline"/>
        </w:rPr>
        <w:t>pays</w:t>
      </w:r>
      <w:r w:rsidRPr="00A40B36">
        <w:rPr>
          <w:sz w:val="16"/>
        </w:rPr>
        <w:t xml:space="preserve"> close </w:t>
      </w:r>
      <w:r w:rsidRPr="00A40B36">
        <w:rPr>
          <w:rStyle w:val="StyleUnderline"/>
        </w:rPr>
        <w:t>attention to</w:t>
      </w:r>
      <w:r w:rsidRPr="00A40B36">
        <w:rPr>
          <w:sz w:val="16"/>
        </w:rPr>
        <w:t xml:space="preserve"> the </w:t>
      </w:r>
      <w:r w:rsidRPr="00A40B36">
        <w:rPr>
          <w:rStyle w:val="Emphasis"/>
        </w:rPr>
        <w:t>particularity</w:t>
      </w:r>
      <w:r w:rsidRPr="00A40B36">
        <w:rPr>
          <w:sz w:val="16"/>
        </w:rPr>
        <w:t xml:space="preserve"> of the situation, </w:t>
      </w:r>
      <w:r w:rsidRPr="00A40B36">
        <w:rPr>
          <w:rStyle w:val="StyleUnderline"/>
        </w:rPr>
        <w:t>and employs</w:t>
      </w:r>
      <w:r w:rsidRPr="00A40B36">
        <w:rPr>
          <w:sz w:val="16"/>
        </w:rPr>
        <w:t xml:space="preserve"> </w:t>
      </w:r>
      <w:r w:rsidRPr="00A40B36">
        <w:rPr>
          <w:rStyle w:val="Emphasis"/>
        </w:rPr>
        <w:t>open- ended principles</w:t>
      </w:r>
      <w:r w:rsidRPr="00A40B36">
        <w:rPr>
          <w:sz w:val="16"/>
        </w:rPr>
        <w:t xml:space="preserve"> </w:t>
      </w:r>
      <w:r w:rsidRPr="00A40B36">
        <w:rPr>
          <w:rStyle w:val="StyleUnderline"/>
        </w:rPr>
        <w:t>that enable the judge to</w:t>
      </w:r>
      <w:r w:rsidRPr="00A40B36">
        <w:rPr>
          <w:sz w:val="16"/>
        </w:rPr>
        <w:t xml:space="preserve"> </w:t>
      </w:r>
      <w:r w:rsidRPr="00A40B36">
        <w:rPr>
          <w:rStyle w:val="Emphasis"/>
        </w:rPr>
        <w:t>trace</w:t>
      </w:r>
      <w:r w:rsidRPr="00A40B36">
        <w:rPr>
          <w:sz w:val="16"/>
        </w:rPr>
        <w:t xml:space="preserve"> the pattern of </w:t>
      </w:r>
      <w:r w:rsidRPr="00A40B36">
        <w:rPr>
          <w:rStyle w:val="Emphasis"/>
        </w:rPr>
        <w:t>moral responsibility</w:t>
      </w:r>
      <w:r w:rsidRPr="00A40B36">
        <w:rPr>
          <w:sz w:val="16"/>
        </w:rPr>
        <w:t xml:space="preserve"> in each case. Accordingly, in the examples above, </w:t>
      </w:r>
      <w:r w:rsidRPr="00A40B36">
        <w:rPr>
          <w:rStyle w:val="Emphasis"/>
        </w:rPr>
        <w:t>writing</w:t>
      </w:r>
      <w:r w:rsidRPr="00A40B36">
        <w:rPr>
          <w:sz w:val="16"/>
        </w:rPr>
        <w:t xml:space="preserve"> </w:t>
      </w:r>
      <w:r w:rsidRPr="00A40B36">
        <w:rPr>
          <w:rStyle w:val="StyleUnderline"/>
        </w:rPr>
        <w:t>formalities were</w:t>
      </w:r>
      <w:r w:rsidRPr="00A40B36">
        <w:rPr>
          <w:sz w:val="16"/>
        </w:rPr>
        <w:t xml:space="preserve"> </w:t>
      </w:r>
      <w:r w:rsidRPr="00A40B36">
        <w:rPr>
          <w:rStyle w:val="Emphasis"/>
        </w:rPr>
        <w:t>waived</w:t>
      </w:r>
      <w:r w:rsidRPr="00A40B36">
        <w:rPr>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 century Lord Chancellor, says John Baker, was not a set of equitable doctrines which only he would apply, but rather the way in which his eyes ‘were not covered by the evidential blinkers of due process’. 147 Intensive engagement with the particularities of the case was a hallmark of Equity.148 What the Common Law rejected as a myopic engagement with the particular parties, Equity— both as a philosophical and as a legal concept— embraced as attention to a necessary perspective that is neglected by the general pre- fixed rules of Common Law.</w:t>
      </w:r>
      <w:r w:rsidRPr="00EA49DA">
        <w:rPr>
          <w:sz w:val="16"/>
        </w:rPr>
        <w:t xml:space="preserve"> </w:t>
      </w:r>
    </w:p>
    <w:p w14:paraId="6DE931A3" w14:textId="77777777" w:rsidR="00C9410D" w:rsidRPr="007B62B7" w:rsidRDefault="00C9410D" w:rsidP="00C9410D">
      <w:pPr>
        <w:rPr>
          <w:rStyle w:val="StyleUnderline"/>
          <w:highlight w:val="cyan"/>
        </w:rPr>
      </w:pPr>
      <w:r w:rsidRPr="00EA49DA">
        <w:rPr>
          <w:rStyle w:val="StyleUnderline"/>
        </w:rPr>
        <w:t>The problem</w:t>
      </w:r>
      <w:r w:rsidRPr="00EA49DA">
        <w:rPr>
          <w:sz w:val="16"/>
        </w:rPr>
        <w:t xml:space="preserve"> I am pointing to here </w:t>
      </w:r>
      <w:r w:rsidRPr="00EA49DA">
        <w:rPr>
          <w:rStyle w:val="StyleUnderline"/>
        </w:rPr>
        <w:t>is</w:t>
      </w:r>
      <w:r w:rsidRPr="00EA49DA">
        <w:rPr>
          <w:sz w:val="16"/>
        </w:rPr>
        <w:t xml:space="preserve"> one of </w:t>
      </w:r>
      <w:r w:rsidRPr="005119ED">
        <w:rPr>
          <w:rStyle w:val="Emphasis"/>
        </w:rPr>
        <w:t>balance</w:t>
      </w:r>
      <w:r w:rsidRPr="005119ED">
        <w:rPr>
          <w:rStyle w:val="StyleUnderline"/>
        </w:rPr>
        <w:t>: in routinely</w:t>
      </w:r>
      <w:r w:rsidRPr="005119ED">
        <w:rPr>
          <w:sz w:val="16"/>
        </w:rPr>
        <w:t xml:space="preserve"> </w:t>
      </w:r>
      <w:r w:rsidRPr="005119ED">
        <w:rPr>
          <w:rStyle w:val="Emphasis"/>
        </w:rPr>
        <w:t>preferring</w:t>
      </w:r>
      <w:r w:rsidRPr="005119ED">
        <w:rPr>
          <w:sz w:val="16"/>
        </w:rPr>
        <w:t xml:space="preserve"> </w:t>
      </w:r>
      <w:r w:rsidRPr="005119ED">
        <w:rPr>
          <w:rStyle w:val="StyleUnderline"/>
        </w:rPr>
        <w:t>the cause of</w:t>
      </w:r>
      <w:r w:rsidRPr="005119ED">
        <w:rPr>
          <w:sz w:val="16"/>
        </w:rPr>
        <w:t xml:space="preserve"> </w:t>
      </w:r>
      <w:r w:rsidRPr="00A40B36">
        <w:rPr>
          <w:rStyle w:val="Emphasis"/>
        </w:rPr>
        <w:t>formal</w:t>
      </w:r>
      <w:r w:rsidRPr="00A40B36">
        <w:rPr>
          <w:sz w:val="16"/>
        </w:rPr>
        <w:t xml:space="preserve"> horizontal </w:t>
      </w:r>
      <w:r w:rsidRPr="00A40B36">
        <w:rPr>
          <w:rStyle w:val="Emphasis"/>
        </w:rPr>
        <w:t>justice</w:t>
      </w:r>
      <w:r w:rsidRPr="00A40B36">
        <w:rPr>
          <w:sz w:val="16"/>
        </w:rPr>
        <w:t xml:space="preserve">, Common </w:t>
      </w:r>
      <w:r w:rsidRPr="007B62B7">
        <w:rPr>
          <w:rStyle w:val="Emphasis"/>
          <w:highlight w:val="cyan"/>
        </w:rPr>
        <w:t>Law</w:t>
      </w:r>
      <w:r w:rsidRPr="007B62B7">
        <w:rPr>
          <w:sz w:val="16"/>
          <w:highlight w:val="cyan"/>
        </w:rPr>
        <w:t xml:space="preserve"> </w:t>
      </w:r>
      <w:r w:rsidRPr="007B62B7">
        <w:rPr>
          <w:rStyle w:val="Emphasis"/>
          <w:highlight w:val="cyan"/>
        </w:rPr>
        <w:t>lost sight</w:t>
      </w:r>
      <w:r w:rsidRPr="007B62B7">
        <w:rPr>
          <w:sz w:val="16"/>
          <w:highlight w:val="cyan"/>
        </w:rPr>
        <w:t xml:space="preserve"> </w:t>
      </w:r>
      <w:r w:rsidRPr="007B62B7">
        <w:rPr>
          <w:rStyle w:val="StyleUnderline"/>
          <w:highlight w:val="cyan"/>
        </w:rPr>
        <w:t>of</w:t>
      </w:r>
      <w:r w:rsidRPr="00A40B36">
        <w:rPr>
          <w:rStyle w:val="StyleUnderline"/>
        </w:rPr>
        <w:t xml:space="preserve"> the importance of maintaining</w:t>
      </w:r>
      <w:r w:rsidRPr="00A40B36">
        <w:rPr>
          <w:sz w:val="16"/>
        </w:rPr>
        <w:t xml:space="preserve"> </w:t>
      </w:r>
      <w:r w:rsidRPr="00A40B36">
        <w:rPr>
          <w:rStyle w:val="Emphasis"/>
        </w:rPr>
        <w:t>equilibrium</w:t>
      </w:r>
      <w:r w:rsidRPr="00A40B36">
        <w:rPr>
          <w:sz w:val="16"/>
        </w:rPr>
        <w:t xml:space="preserve"> </w:t>
      </w:r>
      <w:r w:rsidRPr="00A40B36">
        <w:rPr>
          <w:rStyle w:val="StyleUnderline"/>
        </w:rPr>
        <w:t>between</w:t>
      </w:r>
      <w:r w:rsidRPr="00A40B36">
        <w:rPr>
          <w:sz w:val="16"/>
        </w:rPr>
        <w:t xml:space="preserve"> </w:t>
      </w:r>
      <w:r w:rsidRPr="00A40B36">
        <w:rPr>
          <w:rStyle w:val="Emphasis"/>
        </w:rPr>
        <w:t>intuitive perception</w:t>
      </w:r>
      <w:r w:rsidRPr="00A40B36">
        <w:rPr>
          <w:sz w:val="16"/>
        </w:rPr>
        <w:t xml:space="preserve"> </w:t>
      </w:r>
      <w:r w:rsidRPr="00A40B36">
        <w:rPr>
          <w:rStyle w:val="StyleUnderline"/>
        </w:rPr>
        <w:t xml:space="preserve">of </w:t>
      </w:r>
      <w:r w:rsidRPr="007B62B7">
        <w:rPr>
          <w:rStyle w:val="StyleUnderline"/>
          <w:highlight w:val="cyan"/>
        </w:rPr>
        <w:t>the</w:t>
      </w:r>
      <w:r w:rsidRPr="007B62B7">
        <w:rPr>
          <w:sz w:val="16"/>
          <w:highlight w:val="cyan"/>
        </w:rPr>
        <w:t xml:space="preserve"> </w:t>
      </w:r>
      <w:r w:rsidRPr="007B62B7">
        <w:rPr>
          <w:rStyle w:val="Emphasis"/>
          <w:highlight w:val="cyan"/>
        </w:rPr>
        <w:t>moral</w:t>
      </w:r>
      <w:r w:rsidRPr="00A40B36">
        <w:rPr>
          <w:rStyle w:val="Emphasis"/>
        </w:rPr>
        <w:t xml:space="preserve">ly right </w:t>
      </w:r>
      <w:r w:rsidRPr="007B62B7">
        <w:rPr>
          <w:rStyle w:val="Emphasis"/>
          <w:highlight w:val="cyan"/>
        </w:rPr>
        <w:t>result</w:t>
      </w:r>
      <w:r w:rsidRPr="00A40B36">
        <w:rPr>
          <w:rStyle w:val="StyleUnderline"/>
        </w:rPr>
        <w:t>— that</w:t>
      </w:r>
      <w:r w:rsidRPr="00A40B36">
        <w:rPr>
          <w:sz w:val="16"/>
        </w:rPr>
        <w:t xml:space="preserve"> indeed </w:t>
      </w:r>
      <w:r w:rsidRPr="00A40B36">
        <w:rPr>
          <w:rStyle w:val="StyleUnderline"/>
        </w:rPr>
        <w:t>tends to be tied</w:t>
      </w:r>
      <w:r w:rsidRPr="00A40B36">
        <w:rPr>
          <w:sz w:val="16"/>
        </w:rPr>
        <w:t xml:space="preserve"> </w:t>
      </w:r>
      <w:r w:rsidRPr="00A40B36">
        <w:rPr>
          <w:rStyle w:val="Emphasis"/>
        </w:rPr>
        <w:t>more</w:t>
      </w:r>
      <w:r w:rsidRPr="00A40B36">
        <w:rPr>
          <w:sz w:val="16"/>
        </w:rPr>
        <w:t xml:space="preserve"> </w:t>
      </w:r>
      <w:r w:rsidRPr="00A40B36">
        <w:rPr>
          <w:rStyle w:val="StyleUnderline"/>
        </w:rPr>
        <w:t>to</w:t>
      </w:r>
      <w:r w:rsidRPr="00A40B36">
        <w:rPr>
          <w:sz w:val="16"/>
        </w:rPr>
        <w:t xml:space="preserve"> the </w:t>
      </w:r>
      <w:r w:rsidRPr="00A40B36">
        <w:rPr>
          <w:rStyle w:val="Emphasis"/>
        </w:rPr>
        <w:t>specific litigants</w:t>
      </w:r>
      <w:r w:rsidRPr="00A40B36">
        <w:rPr>
          <w:rStyle w:val="StyleUnderline"/>
        </w:rPr>
        <w:t>— and</w:t>
      </w:r>
      <w:r w:rsidRPr="00A40B36">
        <w:rPr>
          <w:sz w:val="16"/>
        </w:rPr>
        <w:t xml:space="preserve"> </w:t>
      </w:r>
      <w:r w:rsidRPr="00A40B36">
        <w:rPr>
          <w:rStyle w:val="Emphasis"/>
        </w:rPr>
        <w:t>abstract considerations</w:t>
      </w:r>
      <w:r w:rsidRPr="00A40B36">
        <w:rPr>
          <w:sz w:val="16"/>
        </w:rPr>
        <w:t xml:space="preserve"> of common good (in the form of unity and reliability). </w:t>
      </w:r>
      <w:r w:rsidRPr="00A40B36">
        <w:rPr>
          <w:rStyle w:val="StyleUnderline"/>
        </w:rPr>
        <w:t>Imbalance of this kind</w:t>
      </w:r>
      <w:r w:rsidRPr="00A40B36">
        <w:rPr>
          <w:sz w:val="16"/>
        </w:rPr>
        <w:t xml:space="preserve">, we saw, </w:t>
      </w:r>
      <w:r w:rsidRPr="00A40B36">
        <w:rPr>
          <w:rStyle w:val="StyleUnderline"/>
        </w:rPr>
        <w:t>can have</w:t>
      </w:r>
      <w:r w:rsidRPr="00A40B36">
        <w:rPr>
          <w:sz w:val="16"/>
        </w:rPr>
        <w:t xml:space="preserve"> </w:t>
      </w:r>
      <w:r w:rsidRPr="00A40B36">
        <w:rPr>
          <w:rStyle w:val="Emphasis"/>
        </w:rPr>
        <w:t xml:space="preserve">grave </w:t>
      </w:r>
      <w:r w:rsidRPr="007B62B7">
        <w:rPr>
          <w:rStyle w:val="Emphasis"/>
          <w:highlight w:val="cyan"/>
        </w:rPr>
        <w:t>consequences for the</w:t>
      </w:r>
      <w:r w:rsidRPr="00A40B36">
        <w:rPr>
          <w:rStyle w:val="Emphasis"/>
        </w:rPr>
        <w:t xml:space="preserve"> legal </w:t>
      </w:r>
      <w:r w:rsidRPr="007B62B7">
        <w:rPr>
          <w:rStyle w:val="Emphasis"/>
          <w:highlight w:val="cyan"/>
        </w:rPr>
        <w:t>system</w:t>
      </w:r>
      <w:r w:rsidRPr="00A40B36">
        <w:rPr>
          <w:rStyle w:val="Emphasis"/>
        </w:rPr>
        <w:t xml:space="preserve"> as a whole</w:t>
      </w:r>
      <w:r w:rsidRPr="00A40B36">
        <w:rPr>
          <w:sz w:val="16"/>
        </w:rPr>
        <w:t xml:space="preserve">. As Justice Marshal noted in the US Supreme Court: </w:t>
      </w:r>
      <w:r w:rsidRPr="00A40B36">
        <w:rPr>
          <w:rStyle w:val="StyleUnderline"/>
        </w:rPr>
        <w:t>‘however admirable its</w:t>
      </w:r>
      <w:r w:rsidRPr="00A40B36">
        <w:rPr>
          <w:sz w:val="16"/>
        </w:rPr>
        <w:t xml:space="preserve"> </w:t>
      </w:r>
      <w:r w:rsidRPr="00A40B36">
        <w:rPr>
          <w:rStyle w:val="Emphasis"/>
        </w:rPr>
        <w:t>resolute adherence</w:t>
      </w:r>
      <w:r w:rsidRPr="00A40B36">
        <w:rPr>
          <w:sz w:val="16"/>
        </w:rPr>
        <w:t xml:space="preserve"> </w:t>
      </w:r>
      <w:r w:rsidRPr="00A40B36">
        <w:rPr>
          <w:rStyle w:val="StyleUnderline"/>
        </w:rPr>
        <w:t>to</w:t>
      </w:r>
      <w:r w:rsidRPr="00A40B36">
        <w:rPr>
          <w:sz w:val="16"/>
        </w:rPr>
        <w:t xml:space="preserve"> the </w:t>
      </w:r>
      <w:r w:rsidRPr="00A40B36">
        <w:rPr>
          <w:rStyle w:val="Emphasis"/>
        </w:rPr>
        <w:t>law</w:t>
      </w:r>
      <w:r w:rsidRPr="00A40B36">
        <w:rPr>
          <w:sz w:val="16"/>
        </w:rPr>
        <w:t xml:space="preserve"> as it was, </w:t>
      </w:r>
      <w:r w:rsidRPr="00A40B36">
        <w:rPr>
          <w:rStyle w:val="StyleUnderline"/>
        </w:rPr>
        <w:t xml:space="preserve">a decision </w:t>
      </w:r>
      <w:r w:rsidRPr="00A40B36">
        <w:rPr>
          <w:rStyle w:val="Emphasis"/>
        </w:rPr>
        <w:t>contrary</w:t>
      </w:r>
      <w:r w:rsidRPr="00A40B36">
        <w:rPr>
          <w:sz w:val="16"/>
        </w:rPr>
        <w:t xml:space="preserve"> </w:t>
      </w:r>
      <w:r w:rsidRPr="00A40B36">
        <w:rPr>
          <w:rStyle w:val="StyleUnderline"/>
        </w:rPr>
        <w:t>to</w:t>
      </w:r>
      <w:r w:rsidRPr="00A40B36">
        <w:rPr>
          <w:sz w:val="16"/>
        </w:rPr>
        <w:t xml:space="preserve"> the public sense of </w:t>
      </w:r>
      <w:r w:rsidRPr="00A40B36">
        <w:rPr>
          <w:rStyle w:val="Emphasis"/>
        </w:rPr>
        <w:t>justice</w:t>
      </w:r>
      <w:r w:rsidRPr="00A40B36">
        <w:rPr>
          <w:sz w:val="16"/>
        </w:rPr>
        <w:t xml:space="preserve"> </w:t>
      </w:r>
      <w:r w:rsidRPr="00A40B36">
        <w:rPr>
          <w:rStyle w:val="StyleUnderline"/>
        </w:rPr>
        <w:t>[would]</w:t>
      </w:r>
      <w:r w:rsidRPr="00A40B36">
        <w:rPr>
          <w:sz w:val="16"/>
        </w:rPr>
        <w:t xml:space="preserve"> . . . </w:t>
      </w:r>
      <w:r w:rsidRPr="00A40B36">
        <w:rPr>
          <w:rStyle w:val="Emphasis"/>
        </w:rPr>
        <w:t>diminish respect</w:t>
      </w:r>
      <w:r w:rsidRPr="00A40B36">
        <w:rPr>
          <w:sz w:val="16"/>
        </w:rPr>
        <w:t xml:space="preserve"> </w:t>
      </w:r>
      <w:r w:rsidRPr="00A40B36">
        <w:rPr>
          <w:rStyle w:val="StyleUnderline"/>
        </w:rPr>
        <w:t>for</w:t>
      </w:r>
      <w:r w:rsidRPr="00A40B36">
        <w:rPr>
          <w:sz w:val="16"/>
        </w:rPr>
        <w:t xml:space="preserve"> the </w:t>
      </w:r>
      <w:r w:rsidRPr="00A40B36">
        <w:rPr>
          <w:rStyle w:val="Emphasis"/>
        </w:rPr>
        <w:t>courts</w:t>
      </w:r>
      <w:r w:rsidRPr="00A40B36">
        <w:rPr>
          <w:sz w:val="16"/>
        </w:rPr>
        <w:t xml:space="preserve"> </w:t>
      </w:r>
      <w:r w:rsidRPr="00A40B36">
        <w:rPr>
          <w:rStyle w:val="StyleUnderline"/>
        </w:rPr>
        <w:t>and for</w:t>
      </w:r>
      <w:r w:rsidRPr="00A40B36">
        <w:rPr>
          <w:sz w:val="16"/>
        </w:rPr>
        <w:t xml:space="preserve"> </w:t>
      </w:r>
      <w:r w:rsidRPr="00A40B36">
        <w:rPr>
          <w:rStyle w:val="Emphasis"/>
        </w:rPr>
        <w:t>law itself</w:t>
      </w:r>
      <w:r w:rsidRPr="00A40B36">
        <w:rPr>
          <w:sz w:val="16"/>
        </w:rPr>
        <w:t xml:space="preserve"> ’.149 </w:t>
      </w:r>
      <w:r w:rsidRPr="00A40B36">
        <w:rPr>
          <w:rStyle w:val="Emphasis"/>
        </w:rPr>
        <w:t>Equitable interventions</w:t>
      </w:r>
      <w:r w:rsidRPr="00A40B36">
        <w:rPr>
          <w:sz w:val="16"/>
        </w:rPr>
        <w:t xml:space="preserve"> that are </w:t>
      </w:r>
      <w:r w:rsidRPr="00A40B36">
        <w:rPr>
          <w:rStyle w:val="StyleUnderline"/>
        </w:rPr>
        <w:t>designed to</w:t>
      </w:r>
      <w:r w:rsidRPr="00A40B36">
        <w:rPr>
          <w:sz w:val="16"/>
        </w:rPr>
        <w:t xml:space="preserve"> </w:t>
      </w:r>
      <w:r w:rsidRPr="00A40B36">
        <w:rPr>
          <w:rStyle w:val="Emphasis"/>
        </w:rPr>
        <w:t>conjoin</w:t>
      </w:r>
      <w:r w:rsidRPr="00A40B36">
        <w:rPr>
          <w:sz w:val="16"/>
        </w:rPr>
        <w:t xml:space="preserve"> the defendant’s </w:t>
      </w:r>
      <w:r w:rsidRPr="00A40B36">
        <w:rPr>
          <w:rStyle w:val="Emphasis"/>
        </w:rPr>
        <w:t>legal</w:t>
      </w:r>
      <w:r w:rsidRPr="00A40B36">
        <w:rPr>
          <w:sz w:val="16"/>
        </w:rPr>
        <w:t xml:space="preserve"> liability </w:t>
      </w:r>
      <w:r w:rsidRPr="00A40B36">
        <w:rPr>
          <w:rStyle w:val="StyleUnderline"/>
        </w:rPr>
        <w:t>and</w:t>
      </w:r>
      <w:r w:rsidRPr="00A40B36">
        <w:rPr>
          <w:sz w:val="16"/>
        </w:rPr>
        <w:t xml:space="preserve"> </w:t>
      </w:r>
      <w:r w:rsidRPr="00A40B36">
        <w:rPr>
          <w:rStyle w:val="Emphasis"/>
        </w:rPr>
        <w:t>moral responsibility</w:t>
      </w:r>
      <w:r w:rsidRPr="00A40B36">
        <w:rPr>
          <w:rStyle w:val="StyleUnderline"/>
        </w:rPr>
        <w:t>, can</w:t>
      </w:r>
      <w:r w:rsidRPr="00A40B36">
        <w:rPr>
          <w:sz w:val="16"/>
        </w:rPr>
        <w:t xml:space="preserve"> </w:t>
      </w:r>
      <w:r w:rsidRPr="00A40B36">
        <w:rPr>
          <w:rStyle w:val="Emphasis"/>
        </w:rPr>
        <w:t>stave off</w:t>
      </w:r>
      <w:r w:rsidRPr="00A40B36">
        <w:rPr>
          <w:sz w:val="16"/>
        </w:rPr>
        <w:t xml:space="preserve"> </w:t>
      </w:r>
      <w:r w:rsidRPr="00A40B36">
        <w:rPr>
          <w:rStyle w:val="StyleUnderline"/>
        </w:rPr>
        <w:t>the</w:t>
      </w:r>
      <w:r w:rsidRPr="00A40B36">
        <w:rPr>
          <w:sz w:val="16"/>
        </w:rPr>
        <w:t xml:space="preserve"> </w:t>
      </w:r>
      <w:r w:rsidRPr="00A40B36">
        <w:rPr>
          <w:rStyle w:val="Emphasis"/>
        </w:rPr>
        <w:t>danger</w:t>
      </w:r>
      <w:r w:rsidRPr="00A40B36">
        <w:rPr>
          <w:rStyle w:val="StyleUnderline"/>
        </w:rPr>
        <w:t>ous process</w:t>
      </w:r>
      <w:r w:rsidRPr="00A40B36">
        <w:rPr>
          <w:sz w:val="16"/>
        </w:rPr>
        <w:t xml:space="preserve"> </w:t>
      </w:r>
      <w:r w:rsidRPr="00A40B36">
        <w:rPr>
          <w:rStyle w:val="StyleUnderline"/>
        </w:rPr>
        <w:t>by which a</w:t>
      </w:r>
      <w:r w:rsidRPr="00A40B36">
        <w:rPr>
          <w:sz w:val="16"/>
        </w:rPr>
        <w:t xml:space="preserve"> </w:t>
      </w:r>
      <w:r w:rsidRPr="00A40B36">
        <w:rPr>
          <w:rStyle w:val="Emphasis"/>
        </w:rPr>
        <w:t>largely ROL- focused approach</w:t>
      </w:r>
      <w:r w:rsidRPr="00A40B36">
        <w:rPr>
          <w:sz w:val="16"/>
        </w:rPr>
        <w:t xml:space="preserve"> </w:t>
      </w:r>
      <w:r w:rsidRPr="00A40B36">
        <w:rPr>
          <w:rStyle w:val="Emphasis"/>
        </w:rPr>
        <w:t>erodes faith in the legal system</w:t>
      </w:r>
      <w:r w:rsidRPr="00A40B36">
        <w:rPr>
          <w:sz w:val="16"/>
        </w:rPr>
        <w:t xml:space="preserve">. Next, I want to show how </w:t>
      </w:r>
      <w:r w:rsidRPr="00A40B36">
        <w:rPr>
          <w:rStyle w:val="StyleUnderline"/>
        </w:rPr>
        <w:t>Equity’s</w:t>
      </w:r>
      <w:r w:rsidRPr="00A40B36">
        <w:rPr>
          <w:sz w:val="16"/>
        </w:rPr>
        <w:t xml:space="preserve"> </w:t>
      </w:r>
      <w:r w:rsidRPr="00A40B36">
        <w:rPr>
          <w:rStyle w:val="Emphasis"/>
        </w:rPr>
        <w:t>unique mode of action</w:t>
      </w:r>
      <w:r w:rsidRPr="00A40B36">
        <w:rPr>
          <w:sz w:val="16"/>
        </w:rPr>
        <w:t xml:space="preserve"> </w:t>
      </w:r>
      <w:r w:rsidRPr="00A40B36">
        <w:rPr>
          <w:rStyle w:val="StyleUnderline"/>
        </w:rPr>
        <w:t>is</w:t>
      </w:r>
      <w:r w:rsidRPr="00A40B36">
        <w:rPr>
          <w:sz w:val="16"/>
        </w:rPr>
        <w:t xml:space="preserve"> </w:t>
      </w:r>
      <w:r w:rsidRPr="00A40B36">
        <w:rPr>
          <w:rStyle w:val="Emphasis"/>
        </w:rPr>
        <w:t>conducive</w:t>
      </w:r>
      <w:r w:rsidRPr="00A40B36">
        <w:rPr>
          <w:sz w:val="16"/>
        </w:rPr>
        <w:t xml:space="preserve"> </w:t>
      </w:r>
      <w:r w:rsidRPr="00A40B36">
        <w:rPr>
          <w:rStyle w:val="StyleUnderline"/>
        </w:rPr>
        <w:t>to performing this balancing role.</w:t>
      </w:r>
      <w:r w:rsidRPr="00EA49DA">
        <w:rPr>
          <w:rStyle w:val="StyleUnderline"/>
        </w:rPr>
        <w:t xml:space="preserve"> </w:t>
      </w:r>
    </w:p>
    <w:p w14:paraId="26222B49" w14:textId="77777777" w:rsidR="00C9410D" w:rsidRPr="007B62B7" w:rsidRDefault="00C9410D" w:rsidP="00C9410D">
      <w:pPr>
        <w:pStyle w:val="Heading4"/>
        <w:rPr>
          <w:rStyle w:val="StyleUnderline"/>
          <w:highlight w:val="cyan"/>
        </w:rPr>
      </w:pPr>
      <w:r>
        <w:lastRenderedPageBreak/>
        <w:t>Extinction</w:t>
      </w:r>
    </w:p>
    <w:p w14:paraId="07E346BF" w14:textId="77777777" w:rsidR="00C9410D" w:rsidRPr="007B62B7" w:rsidRDefault="00C9410D" w:rsidP="00C9410D">
      <w:pPr>
        <w:rPr>
          <w:rStyle w:val="StyleUnderline"/>
          <w:highlight w:val="cyan"/>
        </w:rPr>
      </w:pPr>
      <w:r w:rsidRPr="006A0774">
        <w:t xml:space="preserve">Bruce I. </w:t>
      </w:r>
      <w:r w:rsidRPr="006A0774">
        <w:rPr>
          <w:rStyle w:val="Style13ptBold"/>
        </w:rPr>
        <w:t>Petrie Jr. 21</w:t>
      </w:r>
      <w:r>
        <w:t>. P</w:t>
      </w:r>
      <w:r w:rsidRPr="006A0774">
        <w:t>artner in the Cincinnati law firm of Graydon Head, Chair of the Graydon Education Group, Adjunct Professor at Miami University and University of Cincinnati, former federal judicial law clerk, JD Northwestern University Law School, BA Brown University, “Chapter Three: Preambular Friendship,” The Constitution Needs A Friend Like You, Bruce Petrie, revised 7-28-2021, p.37-41, https://acrobat.adobe.com/link/track?uri=urn:aaid:scds:US:8c6a5279-76e3-433b-9942-0cdcdf9c6b43</w:t>
      </w:r>
    </w:p>
    <w:p w14:paraId="351DBBD8" w14:textId="77777777" w:rsidR="00C9410D" w:rsidRPr="007B62B7" w:rsidRDefault="00C9410D" w:rsidP="00C9410D">
      <w:pPr>
        <w:rPr>
          <w:rStyle w:val="StyleUnderline"/>
          <w:highlight w:val="cyan"/>
        </w:rPr>
      </w:pPr>
      <w:r w:rsidRPr="0091070A">
        <w:rPr>
          <w:sz w:val="16"/>
        </w:rPr>
        <w:t xml:space="preserve">We realize that </w:t>
      </w:r>
      <w:r w:rsidRPr="00507B1A">
        <w:rPr>
          <w:rStyle w:val="StyleUnderline"/>
        </w:rPr>
        <w:t>“more perfect union”</w:t>
      </w:r>
      <w:r w:rsidRPr="0091070A">
        <w:rPr>
          <w:sz w:val="16"/>
        </w:rPr>
        <w:t xml:space="preserve"> necessarily has many more </w:t>
      </w:r>
      <w:r w:rsidRPr="00012E4F">
        <w:rPr>
          <w:sz w:val="16"/>
        </w:rPr>
        <w:t xml:space="preserve">meanings today, discovered and still undiscovered. The words </w:t>
      </w:r>
      <w:r w:rsidRPr="00012E4F">
        <w:rPr>
          <w:rStyle w:val="StyleUnderline"/>
        </w:rPr>
        <w:t>express</w:t>
      </w:r>
      <w:r w:rsidRPr="00012E4F">
        <w:rPr>
          <w:sz w:val="16"/>
        </w:rPr>
        <w:t xml:space="preserve"> the </w:t>
      </w:r>
      <w:r w:rsidRPr="00012E4F">
        <w:rPr>
          <w:rStyle w:val="Emphasis"/>
        </w:rPr>
        <w:t>hope</w:t>
      </w:r>
      <w:r w:rsidRPr="00012E4F">
        <w:rPr>
          <w:rStyle w:val="StyleUnderline"/>
        </w:rPr>
        <w:t xml:space="preserve"> that fifty </w:t>
      </w:r>
      <w:r w:rsidRPr="00012E4F">
        <w:rPr>
          <w:rStyle w:val="Emphasis"/>
        </w:rPr>
        <w:t>states</w:t>
      </w:r>
      <w:r w:rsidRPr="00012E4F">
        <w:rPr>
          <w:sz w:val="16"/>
        </w:rPr>
        <w:t xml:space="preserve"> covering an abundant swath of planet earth </w:t>
      </w:r>
      <w:r w:rsidRPr="00012E4F">
        <w:rPr>
          <w:rStyle w:val="StyleUnderline"/>
        </w:rPr>
        <w:t xml:space="preserve">can </w:t>
      </w:r>
      <w:r w:rsidRPr="00012E4F">
        <w:rPr>
          <w:rStyle w:val="Emphasis"/>
        </w:rPr>
        <w:t>cooperate</w:t>
      </w:r>
      <w:r w:rsidRPr="00012E4F">
        <w:rPr>
          <w:sz w:val="16"/>
        </w:rPr>
        <w:t xml:space="preserve">. There is of course nothing simple about the challenge of the governments of fifty states and the federal government getting along. But this is part of constitutional friendship. Today, it involves whether states can cooperate </w:t>
      </w:r>
      <w:r w:rsidRPr="00012E4F">
        <w:rPr>
          <w:rStyle w:val="StyleUnderline"/>
        </w:rPr>
        <w:t xml:space="preserve">with </w:t>
      </w:r>
      <w:r w:rsidRPr="00012E4F">
        <w:rPr>
          <w:rStyle w:val="Emphasis"/>
        </w:rPr>
        <w:t>each other</w:t>
      </w:r>
      <w:r w:rsidRPr="00012E4F">
        <w:rPr>
          <w:rStyle w:val="StyleUnderline"/>
        </w:rPr>
        <w:t xml:space="preserve"> and with the </w:t>
      </w:r>
      <w:r w:rsidRPr="00012E4F">
        <w:rPr>
          <w:rStyle w:val="Emphasis"/>
        </w:rPr>
        <w:t>federal government</w:t>
      </w:r>
      <w:r w:rsidRPr="00012E4F">
        <w:rPr>
          <w:rStyle w:val="StyleUnderline"/>
        </w:rPr>
        <w:t xml:space="preserve"> over the biggest problems of</w:t>
      </w:r>
      <w:r w:rsidRPr="00507B1A">
        <w:rPr>
          <w:rStyle w:val="StyleUnderline"/>
        </w:rPr>
        <w:t xml:space="preserve"> our times. </w:t>
      </w:r>
      <w:r w:rsidRPr="007B62B7">
        <w:rPr>
          <w:rStyle w:val="Emphasis"/>
          <w:highlight w:val="cyan"/>
        </w:rPr>
        <w:t>Public health</w:t>
      </w:r>
      <w:r w:rsidRPr="00507B1A">
        <w:rPr>
          <w:rStyle w:val="StyleUnderline"/>
        </w:rPr>
        <w:t xml:space="preserve">, </w:t>
      </w:r>
      <w:r w:rsidRPr="005679CA">
        <w:rPr>
          <w:rStyle w:val="Emphasis"/>
        </w:rPr>
        <w:t>social justice</w:t>
      </w:r>
      <w:r w:rsidRPr="00507B1A">
        <w:rPr>
          <w:rStyle w:val="StyleUnderline"/>
        </w:rPr>
        <w:t xml:space="preserve">, </w:t>
      </w:r>
      <w:r w:rsidRPr="007B62B7">
        <w:rPr>
          <w:rStyle w:val="Emphasis"/>
          <w:highlight w:val="cyan"/>
        </w:rPr>
        <w:t>climate change</w:t>
      </w:r>
      <w:r w:rsidRPr="00507B1A">
        <w:rPr>
          <w:rStyle w:val="StyleUnderline"/>
        </w:rPr>
        <w:t xml:space="preserve">, </w:t>
      </w:r>
      <w:r w:rsidRPr="005679CA">
        <w:rPr>
          <w:rStyle w:val="Emphasis"/>
        </w:rPr>
        <w:t>gun violence</w:t>
      </w:r>
      <w:r w:rsidRPr="00507B1A">
        <w:rPr>
          <w:rStyle w:val="StyleUnderline"/>
        </w:rPr>
        <w:t xml:space="preserve">, </w:t>
      </w:r>
      <w:r w:rsidRPr="007B62B7">
        <w:rPr>
          <w:rStyle w:val="Emphasis"/>
          <w:highlight w:val="cyan"/>
        </w:rPr>
        <w:t>terror</w:t>
      </w:r>
      <w:r w:rsidRPr="00012E4F">
        <w:rPr>
          <w:rStyle w:val="Emphasis"/>
        </w:rPr>
        <w:t>ism</w:t>
      </w:r>
      <w:r w:rsidRPr="00507B1A">
        <w:rPr>
          <w:rStyle w:val="StyleUnderline"/>
        </w:rPr>
        <w:t xml:space="preserve"> at home and abroad, </w:t>
      </w:r>
      <w:r w:rsidRPr="005679CA">
        <w:rPr>
          <w:rStyle w:val="Emphasis"/>
        </w:rPr>
        <w:t>immigration</w:t>
      </w:r>
      <w:r w:rsidRPr="00507B1A">
        <w:rPr>
          <w:rStyle w:val="StyleUnderline"/>
        </w:rPr>
        <w:t>, and a long list of other pressing issues need cooperative federalism</w:t>
      </w:r>
      <w:r w:rsidRPr="0091070A">
        <w:rPr>
          <w:sz w:val="16"/>
        </w:rPr>
        <w:t xml:space="preserve">. </w:t>
      </w:r>
    </w:p>
    <w:p w14:paraId="50BC189F" w14:textId="77777777" w:rsidR="00C9410D" w:rsidRPr="007B62B7" w:rsidRDefault="00C9410D" w:rsidP="00C9410D">
      <w:pPr>
        <w:rPr>
          <w:rStyle w:val="StyleUnderline"/>
          <w:highlight w:val="cyan"/>
        </w:rPr>
      </w:pPr>
      <w:r w:rsidRPr="0091070A">
        <w:rPr>
          <w:sz w:val="16"/>
        </w:rPr>
        <w:t xml:space="preserve">From the very beginning one </w:t>
      </w:r>
      <w:r w:rsidRPr="00E332AB">
        <w:rPr>
          <w:rStyle w:val="Emphasis"/>
        </w:rPr>
        <w:t>central reason</w:t>
      </w:r>
      <w:r w:rsidRPr="00E332AB">
        <w:rPr>
          <w:rStyle w:val="StyleUnderline"/>
        </w:rPr>
        <w:t xml:space="preserve"> for states to link arms within a federal system was security. No state, then or now, could defend itself by itself from </w:t>
      </w:r>
      <w:r w:rsidRPr="007B62B7">
        <w:rPr>
          <w:rStyle w:val="Emphasis"/>
          <w:highlight w:val="cyan"/>
        </w:rPr>
        <w:t>existential</w:t>
      </w:r>
      <w:r w:rsidRPr="00012E4F">
        <w:rPr>
          <w:rStyle w:val="Emphasis"/>
        </w:rPr>
        <w:t xml:space="preserve"> threats</w:t>
      </w:r>
      <w:r w:rsidRPr="00012E4F">
        <w:rPr>
          <w:rStyle w:val="StyleUnderline"/>
        </w:rPr>
        <w:t xml:space="preserve"> from </w:t>
      </w:r>
      <w:r w:rsidRPr="00012E4F">
        <w:rPr>
          <w:rStyle w:val="Emphasis"/>
        </w:rPr>
        <w:t>abroad</w:t>
      </w:r>
      <w:r w:rsidRPr="00012E4F">
        <w:rPr>
          <w:rStyle w:val="StyleUnderline"/>
        </w:rPr>
        <w:t xml:space="preserve">. </w:t>
      </w:r>
      <w:r w:rsidRPr="00012E4F">
        <w:rPr>
          <w:rStyle w:val="Emphasis"/>
        </w:rPr>
        <w:t>Or</w:t>
      </w:r>
      <w:r w:rsidRPr="00012E4F">
        <w:rPr>
          <w:rStyle w:val="StyleUnderline"/>
        </w:rPr>
        <w:t xml:space="preserve"> from </w:t>
      </w:r>
      <w:r w:rsidRPr="00012E4F">
        <w:rPr>
          <w:rStyle w:val="Emphasis"/>
        </w:rPr>
        <w:t>within</w:t>
      </w:r>
      <w:r w:rsidRPr="00012E4F">
        <w:rPr>
          <w:sz w:val="16"/>
        </w:rPr>
        <w:t>. A</w:t>
      </w:r>
      <w:r w:rsidRPr="0091070A">
        <w:rPr>
          <w:sz w:val="16"/>
        </w:rPr>
        <w:t xml:space="preserve"> more perfect union has a poetic ring, but a pragmatic purpose of common security and defense. </w:t>
      </w:r>
    </w:p>
    <w:p w14:paraId="5B096CB8" w14:textId="77777777" w:rsidR="00C9410D" w:rsidRPr="007B62B7" w:rsidRDefault="00C9410D" w:rsidP="00C9410D">
      <w:pPr>
        <w:rPr>
          <w:rStyle w:val="StyleUnderline"/>
          <w:highlight w:val="cyan"/>
        </w:rPr>
      </w:pPr>
      <w:r w:rsidRPr="0091070A">
        <w:rPr>
          <w:sz w:val="16"/>
          <w:szCs w:val="8"/>
        </w:rPr>
        <w:t xml:space="preserve">The Preamble’s more perfect union is a dream in the sense that Martin Luther King, Jr. had a dream. The Preamble uses poetic-sounding language to express the unavoidable interdependency between We the People and their constituted governments—state, local, and federal. It is a dream based on the hard stuff of interdependency in a world where one person’s plastic ends up on another person’s shore. Or where an individual’s viral illness ends up infecting a community. Abraham Lincoln used the famous biblical metaphor of a house divided to express what’s at stake in our dream of union: “A house divided against itself cannot stand” (Mark 3:25). For the Preamble, for Lincoln and for us today, the hard work of getting along with each other and sacrificing some self-interest is a practical necessity if the republic is to stand. </w:t>
      </w:r>
    </w:p>
    <w:p w14:paraId="139CAA56" w14:textId="77777777" w:rsidR="00C9410D" w:rsidRPr="007B62B7" w:rsidRDefault="00C9410D" w:rsidP="00C9410D">
      <w:pPr>
        <w:rPr>
          <w:rStyle w:val="StyleUnderline"/>
          <w:highlight w:val="cyan"/>
        </w:rPr>
      </w:pPr>
      <w:r w:rsidRPr="0091070A">
        <w:rPr>
          <w:sz w:val="16"/>
          <w:szCs w:val="8"/>
        </w:rPr>
        <w:t xml:space="preserve">The Preamble is realistic. It qualifies the word perfect with “more.” We don’t realistically expect that our neighborhoods or anything else in life will be perfectly perfect. But it is not too much to dream that our neighborhoods, along with our republic, can become better for more people. </w:t>
      </w:r>
    </w:p>
    <w:p w14:paraId="7C3F5066" w14:textId="77777777" w:rsidR="00C9410D" w:rsidRPr="007B62B7" w:rsidRDefault="00C9410D" w:rsidP="00C9410D">
      <w:pPr>
        <w:rPr>
          <w:rStyle w:val="StyleUnderline"/>
          <w:highlight w:val="cyan"/>
        </w:rPr>
      </w:pPr>
      <w:r w:rsidRPr="0091070A">
        <w:rPr>
          <w:sz w:val="16"/>
          <w:szCs w:val="8"/>
        </w:rPr>
        <w:t xml:space="preserve">Justice </w:t>
      </w:r>
    </w:p>
    <w:p w14:paraId="23FC4ADF" w14:textId="77777777" w:rsidR="00C9410D" w:rsidRPr="007B62B7" w:rsidRDefault="00C9410D" w:rsidP="00C9410D">
      <w:pPr>
        <w:rPr>
          <w:rStyle w:val="StyleUnderline"/>
          <w:highlight w:val="cyan"/>
        </w:rPr>
      </w:pPr>
      <w:r w:rsidRPr="0091070A">
        <w:rPr>
          <w:sz w:val="16"/>
          <w:szCs w:val="8"/>
        </w:rPr>
        <w:t xml:space="preserve">What does the word justice mean to you? Recall those times in your life when you thought others didn’t treat you fairly. Our sense of justice is often based on our experiences with being treated fairly or unfairly. Our senses of justice, comparative treatment, and fairness start young.  </w:t>
      </w:r>
    </w:p>
    <w:p w14:paraId="20D1238E" w14:textId="77777777" w:rsidR="00C9410D" w:rsidRPr="007B62B7" w:rsidRDefault="00C9410D" w:rsidP="00C9410D">
      <w:pPr>
        <w:rPr>
          <w:rStyle w:val="StyleUnderline"/>
          <w:highlight w:val="cyan"/>
        </w:rPr>
      </w:pPr>
      <w:r w:rsidRPr="0091070A">
        <w:rPr>
          <w:sz w:val="16"/>
          <w:szCs w:val="8"/>
        </w:rPr>
        <w:t xml:space="preserve">“I can’t believe the ref called a foul on that.”  </w:t>
      </w:r>
    </w:p>
    <w:p w14:paraId="124DD090" w14:textId="77777777" w:rsidR="00C9410D" w:rsidRPr="007B62B7" w:rsidRDefault="00C9410D" w:rsidP="00C9410D">
      <w:pPr>
        <w:rPr>
          <w:rStyle w:val="StyleUnderline"/>
          <w:highlight w:val="cyan"/>
        </w:rPr>
      </w:pPr>
      <w:r w:rsidRPr="0091070A">
        <w:rPr>
          <w:sz w:val="16"/>
          <w:szCs w:val="8"/>
        </w:rPr>
        <w:t xml:space="preserve">“Why was that store clerk so rude to me but so nice to that other person?”  </w:t>
      </w:r>
    </w:p>
    <w:p w14:paraId="4E46CCD9" w14:textId="77777777" w:rsidR="00C9410D" w:rsidRPr="007B62B7" w:rsidRDefault="00C9410D" w:rsidP="00C9410D">
      <w:pPr>
        <w:rPr>
          <w:rStyle w:val="StyleUnderline"/>
          <w:highlight w:val="cyan"/>
        </w:rPr>
      </w:pPr>
      <w:r w:rsidRPr="0091070A">
        <w:rPr>
          <w:sz w:val="16"/>
          <w:szCs w:val="8"/>
        </w:rPr>
        <w:t xml:space="preserve">“Everybody else on this highway is speeding and the cop pulls me over. What’s that about?”  </w:t>
      </w:r>
    </w:p>
    <w:p w14:paraId="0D2D84F1" w14:textId="77777777" w:rsidR="00C9410D" w:rsidRPr="007B62B7" w:rsidRDefault="00C9410D" w:rsidP="00C9410D">
      <w:pPr>
        <w:rPr>
          <w:rStyle w:val="StyleUnderline"/>
          <w:highlight w:val="cyan"/>
        </w:rPr>
      </w:pPr>
      <w:r w:rsidRPr="0091070A">
        <w:rPr>
          <w:sz w:val="16"/>
          <w:szCs w:val="8"/>
        </w:rPr>
        <w:t xml:space="preserve">The Preamble brings up “establish Justice” in the sixteenth and seventeenth words of the Constitution, signaling that justice is one of the nation’s first and top priorities. The historical context of these words is monumental, linking to the July 4, 1776 Declaration of Independence and the Revolutionary War. The Declaration was mostly, in terms of word count, a litany of injustices. The Declaration recited “a long train of Abuses and Usurpations” by King George III, referred to as “He” repeatedly so as to reinforce, like a jabbing finger of blame, where the injustices had come from. The Declaration, for all its universality, was also really personal, complete with the main villain. As the Declaration claimed independence from tyranny, the opposite of justice, the Preamble made establishing justice a top priority.  </w:t>
      </w:r>
    </w:p>
    <w:p w14:paraId="2651B871" w14:textId="77777777" w:rsidR="00C9410D" w:rsidRPr="007B62B7" w:rsidRDefault="00C9410D" w:rsidP="00C9410D">
      <w:pPr>
        <w:rPr>
          <w:rStyle w:val="StyleUnderline"/>
          <w:highlight w:val="cyan"/>
        </w:rPr>
      </w:pPr>
      <w:r w:rsidRPr="0091070A">
        <w:rPr>
          <w:sz w:val="16"/>
          <w:szCs w:val="8"/>
        </w:rPr>
        <w:t xml:space="preserve">We also know how contingent and imperfect that eighteenth-century view of justice was. Later Amendments included African Americans, women, Native Americans, and others as an express term. We see that the word “equality” is missing from the Preamble, at least expressly in the text. We’ll see that later Amendments, especially post-Civil War Amendments, recognized equality more centrally within the composition. </w:t>
      </w:r>
    </w:p>
    <w:p w14:paraId="281D84F1" w14:textId="77777777" w:rsidR="00C9410D" w:rsidRPr="007B62B7" w:rsidRDefault="00C9410D" w:rsidP="00C9410D">
      <w:pPr>
        <w:rPr>
          <w:rStyle w:val="StyleUnderline"/>
          <w:highlight w:val="cyan"/>
        </w:rPr>
      </w:pPr>
      <w:r w:rsidRPr="0091070A">
        <w:rPr>
          <w:sz w:val="16"/>
          <w:szCs w:val="8"/>
        </w:rPr>
        <w:t xml:space="preserve">The word justice links to what we today call America’s justice system: courts, judges, lawyers, prosecutors, public defenders, police, jails, and so on. “Equal justice under law” was engraved (in 1932) on the front of the U.S. Supreme Court building in Washington, D.C. American rule of law, despite many flaws and setbacks in actual practice, aspires to a preambular virtue of equal justice. </w:t>
      </w:r>
    </w:p>
    <w:p w14:paraId="0F81ECBE" w14:textId="77777777" w:rsidR="00C9410D" w:rsidRPr="007B62B7" w:rsidRDefault="00C9410D" w:rsidP="00C9410D">
      <w:pPr>
        <w:rPr>
          <w:rStyle w:val="StyleUnderline"/>
          <w:highlight w:val="cyan"/>
        </w:rPr>
      </w:pPr>
      <w:r w:rsidRPr="0091070A">
        <w:rPr>
          <w:sz w:val="16"/>
          <w:szCs w:val="8"/>
        </w:rPr>
        <w:lastRenderedPageBreak/>
        <w:t xml:space="preserve">The Preamble’s Justice connects to other language in the text, especially Article III and judicial powers. Federal judges, also known as Article III judges, preside in ninety-four federal judicial districts, including at least one district in each state, in D.C. and in Puerto Rico. The U.S. courts of appeals (or circuit courts) are divided into thirteen circuits, each one hearing appeals from the district courts within their boundaries. At the top is the U.S. Supreme Court, currently with nine Justices. </w:t>
      </w:r>
    </w:p>
    <w:p w14:paraId="0663EAAD" w14:textId="77777777" w:rsidR="00C9410D" w:rsidRPr="007B62B7" w:rsidRDefault="00C9410D" w:rsidP="00C9410D">
      <w:pPr>
        <w:rPr>
          <w:rStyle w:val="StyleUnderline"/>
          <w:highlight w:val="cyan"/>
        </w:rPr>
      </w:pPr>
      <w:r w:rsidRPr="0091070A">
        <w:rPr>
          <w:sz w:val="16"/>
          <w:szCs w:val="8"/>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 . .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of their founding document. Tyranny, in the American experience, is about arbitrary, coercive, unchecked, and unreasonable abuse of power. It ties to the Hamiltonian question of rule by force. What forms of tyranny do you think still exist today? </w:t>
      </w:r>
    </w:p>
    <w:p w14:paraId="422EA46C" w14:textId="77777777" w:rsidR="00C9410D" w:rsidRPr="007B62B7" w:rsidRDefault="00C9410D" w:rsidP="00C9410D">
      <w:pPr>
        <w:rPr>
          <w:rStyle w:val="StyleUnderline"/>
          <w:highlight w:val="cyan"/>
        </w:rPr>
      </w:pPr>
      <w:r w:rsidRPr="0091070A">
        <w:rPr>
          <w:sz w:val="16"/>
        </w:rPr>
        <w:t xml:space="preserve">Preambular Justice has a context, a story that includes its past and its present, a story of Americans rejecting “justice” dressed up as the will of a tyrant and choosing instead the rule of law. </w:t>
      </w:r>
      <w:r w:rsidRPr="00061D28">
        <w:rPr>
          <w:rStyle w:val="StyleUnderline"/>
        </w:rPr>
        <w:t xml:space="preserve">The rule of law includes </w:t>
      </w:r>
      <w:r w:rsidRPr="00061D28">
        <w:rPr>
          <w:rStyle w:val="Emphasis"/>
        </w:rPr>
        <w:t>judges</w:t>
      </w:r>
      <w:r w:rsidRPr="00061D28">
        <w:rPr>
          <w:rStyle w:val="StyleUnderline"/>
        </w:rPr>
        <w:t xml:space="preserve"> who know the </w:t>
      </w:r>
      <w:r w:rsidRPr="00061D28">
        <w:rPr>
          <w:rStyle w:val="Emphasis"/>
        </w:rPr>
        <w:t>limitations on their power</w:t>
      </w:r>
      <w:r w:rsidRPr="0091070A">
        <w:rPr>
          <w:sz w:val="16"/>
        </w:rPr>
        <w:t xml:space="preserve">, the constitutional job of deciding cases and controversies based on the facts and the law.  </w:t>
      </w:r>
    </w:p>
    <w:p w14:paraId="12669835" w14:textId="77777777" w:rsidR="00C9410D" w:rsidRPr="007B62B7" w:rsidRDefault="00C9410D" w:rsidP="00C9410D">
      <w:pPr>
        <w:rPr>
          <w:rStyle w:val="StyleUnderline"/>
          <w:highlight w:val="cyan"/>
        </w:rPr>
      </w:pPr>
      <w:r w:rsidRPr="0091070A">
        <w:rPr>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 </w:t>
      </w:r>
    </w:p>
    <w:p w14:paraId="04E9DBFC" w14:textId="77777777" w:rsidR="00C9410D" w:rsidRPr="007B62B7" w:rsidRDefault="00C9410D" w:rsidP="00C9410D">
      <w:pPr>
        <w:rPr>
          <w:rStyle w:val="StyleUnderline"/>
          <w:highlight w:val="cyan"/>
        </w:rPr>
      </w:pPr>
      <w:r w:rsidRPr="0091070A">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based on public opinion. It means instead that </w:t>
      </w:r>
      <w:r w:rsidRPr="00012E4F">
        <w:rPr>
          <w:rStyle w:val="Emphasis"/>
        </w:rPr>
        <w:t xml:space="preserve">public </w:t>
      </w:r>
      <w:r w:rsidRPr="007B62B7">
        <w:rPr>
          <w:rStyle w:val="Emphasis"/>
          <w:highlight w:val="cyan"/>
        </w:rPr>
        <w:t>trust</w:t>
      </w:r>
      <w:r w:rsidRPr="00565C2F">
        <w:rPr>
          <w:rStyle w:val="StyleUnderline"/>
        </w:rPr>
        <w:t xml:space="preserve"> and confidence </w:t>
      </w:r>
      <w:r w:rsidRPr="007B62B7">
        <w:rPr>
          <w:rStyle w:val="StyleUnderline"/>
          <w:highlight w:val="cyan"/>
        </w:rPr>
        <w:t xml:space="preserve">in the </w:t>
      </w:r>
      <w:r w:rsidRPr="007B62B7">
        <w:rPr>
          <w:rStyle w:val="Emphasis"/>
          <w:highlight w:val="cyan"/>
        </w:rPr>
        <w:t>Court</w:t>
      </w:r>
      <w:r w:rsidRPr="0091070A">
        <w:rPr>
          <w:sz w:val="16"/>
        </w:rPr>
        <w:t xml:space="preserve"> and popular understanding of what judges do </w:t>
      </w:r>
      <w:r w:rsidRPr="007B62B7">
        <w:rPr>
          <w:rStyle w:val="StyleUnderline"/>
          <w:highlight w:val="cyan"/>
        </w:rPr>
        <w:t xml:space="preserve">is </w:t>
      </w:r>
      <w:r w:rsidRPr="007B62B7">
        <w:rPr>
          <w:rStyle w:val="Emphasis"/>
          <w:highlight w:val="cyan"/>
        </w:rPr>
        <w:t>essential</w:t>
      </w:r>
      <w:r w:rsidRPr="00012E4F">
        <w:rPr>
          <w:rStyle w:val="Emphasis"/>
        </w:rPr>
        <w:t xml:space="preserve"> to democracy</w:t>
      </w:r>
      <w:r w:rsidRPr="0091070A">
        <w:rPr>
          <w:sz w:val="16"/>
        </w:rPr>
        <w:t xml:space="preserve">.  </w:t>
      </w:r>
    </w:p>
    <w:p w14:paraId="1AA904E7" w14:textId="77777777" w:rsidR="00C9410D" w:rsidRPr="007B62B7" w:rsidRDefault="00C9410D" w:rsidP="00C9410D">
      <w:pPr>
        <w:rPr>
          <w:rStyle w:val="StyleUnderline"/>
          <w:highlight w:val="cyan"/>
        </w:rPr>
      </w:pPr>
      <w:r w:rsidRPr="00012E4F">
        <w:rPr>
          <w:rStyle w:val="StyleUnderline"/>
        </w:rPr>
        <w:t xml:space="preserve">The </w:t>
      </w:r>
      <w:r w:rsidRPr="00012E4F">
        <w:rPr>
          <w:rStyle w:val="Emphasis"/>
        </w:rPr>
        <w:t>Court’s reputation</w:t>
      </w:r>
      <w:r w:rsidRPr="00012E4F">
        <w:rPr>
          <w:rStyle w:val="StyleUnderline"/>
        </w:rPr>
        <w:t xml:space="preserve"> and </w:t>
      </w:r>
      <w:r w:rsidRPr="00012E4F">
        <w:rPr>
          <w:rStyle w:val="Emphasis"/>
        </w:rPr>
        <w:t>role</w:t>
      </w:r>
      <w:r w:rsidRPr="00012E4F">
        <w:rPr>
          <w:rStyle w:val="StyleUnderline"/>
        </w:rPr>
        <w:t xml:space="preserve"> turns critically on the principle of an independent judiciary. If the public believes judges are deciding cases not on what the law is, but on what the judges’ own politics and policy preferences are, the </w:t>
      </w:r>
      <w:r w:rsidRPr="00012E4F">
        <w:rPr>
          <w:rStyle w:val="Emphasis"/>
        </w:rPr>
        <w:t>public</w:t>
      </w:r>
      <w:r w:rsidRPr="00012E4F">
        <w:rPr>
          <w:rStyle w:val="StyleUnderline"/>
        </w:rPr>
        <w:t xml:space="preserve"> will </w:t>
      </w:r>
      <w:r w:rsidRPr="00012E4F">
        <w:rPr>
          <w:rStyle w:val="Emphasis"/>
        </w:rPr>
        <w:t>lose confidence</w:t>
      </w:r>
      <w:r w:rsidRPr="00012E4F">
        <w:rPr>
          <w:rStyle w:val="StyleUnderline"/>
        </w:rPr>
        <w:t xml:space="preserve"> not only in individual judges, but also more importantly in our Constitution’s highest Court which exceeds any individual judge</w:t>
      </w:r>
      <w:r w:rsidRPr="00532F2B">
        <w:rPr>
          <w:rStyle w:val="StyleUnderline"/>
        </w:rPr>
        <w:t>. The Internet</w:t>
      </w:r>
      <w:r>
        <w:rPr>
          <w:rStyle w:val="StyleUnderline"/>
        </w:rPr>
        <w:t>-</w:t>
      </w:r>
      <w:r w:rsidRPr="00532F2B">
        <w:rPr>
          <w:rStyle w:val="StyleUnderline"/>
        </w:rPr>
        <w:t xml:space="preserve">juiced </w:t>
      </w:r>
      <w:r w:rsidRPr="007B62B7">
        <w:rPr>
          <w:rStyle w:val="Emphasis"/>
          <w:highlight w:val="cyan"/>
        </w:rPr>
        <w:t>politicization</w:t>
      </w:r>
      <w:r w:rsidRPr="00012E4F">
        <w:rPr>
          <w:rStyle w:val="StyleUnderline"/>
        </w:rPr>
        <w:t xml:space="preserve"> of the </w:t>
      </w:r>
      <w:r w:rsidRPr="00012E4F">
        <w:rPr>
          <w:rStyle w:val="Emphasis"/>
        </w:rPr>
        <w:t>Supreme Court nomination</w:t>
      </w:r>
      <w:r w:rsidRPr="00012E4F">
        <w:rPr>
          <w:rStyle w:val="StyleUnderline"/>
        </w:rPr>
        <w:t xml:space="preserve"> process and </w:t>
      </w:r>
      <w:r w:rsidRPr="00012E4F">
        <w:rPr>
          <w:rStyle w:val="Emphasis"/>
        </w:rPr>
        <w:t>politically-charged Senate confirmation</w:t>
      </w:r>
      <w:r w:rsidRPr="00532F2B">
        <w:rPr>
          <w:rStyle w:val="StyleUnderline"/>
        </w:rPr>
        <w:t xml:space="preserve"> hearings </w:t>
      </w:r>
      <w:r w:rsidRPr="007B62B7">
        <w:rPr>
          <w:rStyle w:val="StyleUnderline"/>
          <w:highlight w:val="cyan"/>
        </w:rPr>
        <w:t>feed</w:t>
      </w:r>
      <w:r w:rsidRPr="00532F2B">
        <w:rPr>
          <w:rStyle w:val="StyleUnderline"/>
        </w:rPr>
        <w:t xml:space="preserve"> the </w:t>
      </w:r>
      <w:r w:rsidRPr="007B62B7">
        <w:rPr>
          <w:rStyle w:val="Emphasis"/>
          <w:highlight w:val="cyan"/>
        </w:rPr>
        <w:t>perception</w:t>
      </w:r>
      <w:r w:rsidRPr="007B62B7">
        <w:rPr>
          <w:rStyle w:val="StyleUnderline"/>
          <w:highlight w:val="cyan"/>
        </w:rPr>
        <w:t xml:space="preserve"> of </w:t>
      </w:r>
      <w:r w:rsidRPr="00012E4F">
        <w:rPr>
          <w:rStyle w:val="Emphasis"/>
        </w:rPr>
        <w:t xml:space="preserve">pervasive </w:t>
      </w:r>
      <w:r w:rsidRPr="007B62B7">
        <w:rPr>
          <w:rStyle w:val="Emphasis"/>
          <w:highlight w:val="cyan"/>
        </w:rPr>
        <w:t>politics</w:t>
      </w:r>
      <w:r w:rsidRPr="0091070A">
        <w:rPr>
          <w:sz w:val="16"/>
        </w:rPr>
        <w:t xml:space="preserve">.  </w:t>
      </w:r>
    </w:p>
    <w:p w14:paraId="612DC7CA" w14:textId="77777777" w:rsidR="00C9410D" w:rsidRPr="007B62B7" w:rsidRDefault="00C9410D" w:rsidP="00C9410D">
      <w:pPr>
        <w:rPr>
          <w:rStyle w:val="StyleUnderline"/>
          <w:highlight w:val="cyan"/>
        </w:rPr>
      </w:pPr>
      <w:r w:rsidRPr="0091070A">
        <w:rPr>
          <w:sz w:val="16"/>
        </w:rPr>
        <w:t xml:space="preserve">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clarifying what the law is. The political rhetoric about judicial activism usually is in the eye of the beholder, shifting according to which side is winning or losing. When my side wins, the Court is brilliantly constitutional. When my side loses, the Court is a bunch of judicial activists. </w:t>
      </w:r>
    </w:p>
    <w:p w14:paraId="3456813A" w14:textId="77777777" w:rsidR="00C9410D" w:rsidRPr="007B62B7" w:rsidRDefault="00C9410D" w:rsidP="00C9410D">
      <w:pPr>
        <w:rPr>
          <w:rStyle w:val="StyleUnderline"/>
          <w:highlight w:val="cyan"/>
        </w:rPr>
      </w:pPr>
      <w:r w:rsidRPr="0091070A">
        <w:rPr>
          <w:sz w:val="16"/>
          <w:szCs w:val="8"/>
        </w:rPr>
        <w:t xml:space="preserve">Domestic Tranquility </w:t>
      </w:r>
    </w:p>
    <w:p w14:paraId="75A856AC" w14:textId="77777777" w:rsidR="00C9410D" w:rsidRPr="007B62B7" w:rsidRDefault="00C9410D" w:rsidP="00C9410D">
      <w:pPr>
        <w:rPr>
          <w:rStyle w:val="StyleUnderline"/>
          <w:highlight w:val="cyan"/>
        </w:rPr>
      </w:pPr>
      <w:r w:rsidRPr="0091070A">
        <w:rPr>
          <w:sz w:val="16"/>
          <w:szCs w:val="8"/>
        </w:rPr>
        <w:t xml:space="preserve">The Constitution’s choice to combine the words “domestic” and “tranquility” has multiple levels of meaning. Domestic as an adjective means relating to home or family relations. It also means existing within a country. To a generation that fought a war of independence, domestic tranquility meant peace and security in their new country, in their homes and their lives. </w:t>
      </w:r>
    </w:p>
    <w:p w14:paraId="5612050F" w14:textId="77777777" w:rsidR="00C9410D" w:rsidRPr="007B62B7" w:rsidRDefault="00C9410D" w:rsidP="00C9410D">
      <w:pPr>
        <w:rPr>
          <w:rStyle w:val="StyleUnderline"/>
          <w:highlight w:val="cyan"/>
        </w:rPr>
      </w:pPr>
      <w:r w:rsidRPr="0091070A">
        <w:rPr>
          <w:sz w:val="16"/>
          <w:szCs w:val="8"/>
        </w:rPr>
        <w:t xml:space="preserve">Peace in the home, in the homes of We the People. The Constitution wants home-and-homeland tranquility, peace in both settings. The Constitution’s domestication values, its respect for the homes of We the People, resonates from the Preamble to the Bill of Rights. We find “house” in the Third Amendment as well as “peace.” “No Soldier shall, in any time of peace be quartered in any house, without the consent of the Owner, nor in time of war, but in a manner to be prescribed by law.” This is a recognition of the value of property, of one’s house. We see the word “consent” resonating with the idea of consent of the governed. </w:t>
      </w:r>
    </w:p>
    <w:p w14:paraId="0C5904F7" w14:textId="77777777" w:rsidR="00C9410D" w:rsidRPr="007B62B7" w:rsidRDefault="00C9410D" w:rsidP="00C9410D">
      <w:pPr>
        <w:rPr>
          <w:rStyle w:val="StyleUnderline"/>
          <w:highlight w:val="cyan"/>
        </w:rPr>
      </w:pPr>
      <w:r w:rsidRPr="0091070A">
        <w:rPr>
          <w:sz w:val="16"/>
          <w:szCs w:val="8"/>
        </w:rPr>
        <w:lastRenderedPageBreak/>
        <w:t xml:space="preserve">This goes beyond the bare fact of material property rights. To a Revolutionary War generation, no more monarchs would quarter troops in their homes without their consent. No King could forcibly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decree. We the People were fed up with royal perks. </w:t>
      </w:r>
    </w:p>
    <w:p w14:paraId="4E203C84" w14:textId="77777777" w:rsidR="00C9410D" w:rsidRPr="007B62B7" w:rsidRDefault="00C9410D" w:rsidP="00C9410D">
      <w:pPr>
        <w:rPr>
          <w:rStyle w:val="StyleUnderline"/>
          <w:highlight w:val="cyan"/>
        </w:rPr>
      </w:pPr>
      <w:r w:rsidRPr="0091070A">
        <w:rPr>
          <w:sz w:val="16"/>
          <w:szCs w:val="8"/>
        </w:rPr>
        <w:t xml:space="preserve">Hard on the heels of the Third Amendment is another echo of the preambular idea of domestic tranquility in the Fourth Amendment.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w:t>
      </w:r>
    </w:p>
    <w:p w14:paraId="45BE640D" w14:textId="77777777" w:rsidR="00C9410D" w:rsidRPr="007B62B7" w:rsidRDefault="00C9410D" w:rsidP="00C9410D">
      <w:pPr>
        <w:rPr>
          <w:rStyle w:val="StyleUnderline"/>
          <w:highlight w:val="cyan"/>
        </w:rPr>
      </w:pPr>
      <w:r w:rsidRPr="0091070A">
        <w:rPr>
          <w:sz w:val="16"/>
          <w:szCs w:val="8"/>
        </w:rPr>
        <w:t xml:space="preserve">Again, the Constitution has an interest not only in material property rights, but in the security of people. And our stuff. Our cars and trucks, our phones, our apartments, our computers. Today “effects” is used in many homeowner insurance policies. Effects has even now entered our cyber world and biology. Our data, our blood, our DNA. Unreasonable searches and seizures by government actors without a court order, a warrant, are both unconstitutional and disruptive of domestic tranquility. The criminal justice system takes fingerprints, draws blood samples, swabs saliva for DNA, tests sperm. With a warrant, a cell phone can yield lots of clues and potential evidence at trial. In American law, search and seizure cases fill volumes and are a regular part of the dockets of our courts, especially in criminal cases. </w:t>
      </w:r>
    </w:p>
    <w:p w14:paraId="3411273B" w14:textId="77777777" w:rsidR="00C9410D" w:rsidRPr="007B62B7" w:rsidRDefault="00C9410D" w:rsidP="00C9410D">
      <w:pPr>
        <w:rPr>
          <w:rStyle w:val="StyleUnderline"/>
          <w:highlight w:val="cyan"/>
        </w:rPr>
      </w:pPr>
      <w:r w:rsidRPr="0091070A">
        <w:rPr>
          <w:sz w:val="16"/>
          <w:szCs w:val="8"/>
        </w:rPr>
        <w:t xml:space="preserve">Domestic tranquility relates to privacy. Privacy, in the concise summary of Supreme Court Justice Louis Brandeis, is the right to be left alone. Does that resonate with you? Do you like being left alone when you want to be? The right to privacy is today well-established in American constitutional law, albeit sometimes in controversial form as the basis for the Roe v. Wade abortion precedent. </w:t>
      </w:r>
    </w:p>
    <w:p w14:paraId="111ADA7A" w14:textId="77777777" w:rsidR="00C9410D" w:rsidRPr="007B62B7" w:rsidRDefault="00C9410D" w:rsidP="00C9410D">
      <w:pPr>
        <w:rPr>
          <w:rStyle w:val="StyleUnderline"/>
          <w:highlight w:val="cyan"/>
        </w:rPr>
      </w:pPr>
      <w:r w:rsidRPr="0091070A">
        <w:rPr>
          <w:sz w:val="16"/>
          <w:szCs w:val="8"/>
        </w:rPr>
        <w:t xml:space="preserve">Domestic tranquility is also about homeland security. In the history of American homeland security, the terrorist attacks of September 11 were a sea change. In November 2002, in response to 9/11, the federal government created the United States Department of Homeland Security or DHS. Today the DHS is the third-largest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w:t>
      </w:r>
    </w:p>
    <w:p w14:paraId="4E3C3E34" w14:textId="77777777" w:rsidR="00C9410D" w:rsidRPr="007B62B7" w:rsidRDefault="00C9410D" w:rsidP="00C9410D">
      <w:pPr>
        <w:rPr>
          <w:rStyle w:val="StyleUnderline"/>
          <w:highlight w:val="cyan"/>
        </w:rPr>
      </w:pPr>
      <w:r w:rsidRPr="0091070A">
        <w:rPr>
          <w:sz w:val="16"/>
          <w:szCs w:val="8"/>
        </w:rPr>
        <w:t xml:space="preserve">Covid-19 has been another sea change in homeland security. Today, with over 400 million deaths globally from the pandemic, we are learning that domestic tranquility, the peace of our homes and homeland, depends on science and public health. </w:t>
      </w:r>
    </w:p>
    <w:p w14:paraId="782B4075" w14:textId="77777777" w:rsidR="00C9410D" w:rsidRPr="007B62B7" w:rsidRDefault="00C9410D" w:rsidP="00C9410D">
      <w:pPr>
        <w:rPr>
          <w:rStyle w:val="StyleUnderline"/>
          <w:highlight w:val="cyan"/>
        </w:rPr>
      </w:pPr>
      <w:r w:rsidRPr="0091070A">
        <w:rPr>
          <w:sz w:val="16"/>
        </w:rPr>
        <w:t xml:space="preserve">When the words “domestic tranquility” first entered the Constitutional lexicon, the United States was just beginning its role as a geopolitical power. A major reason to constitute the United States was to say boldly to the world: America is now stepping onto the world stage. We are no longer on the bench, second-string players to the British Empire. We will explore and expand across our “island” continent. We have enormous geographical and natural resources. Our enemies will need to cross oceans to disrupt our domestic tranquility. (Unless, that is, we grow our own enemies from within.) </w:t>
      </w:r>
    </w:p>
    <w:p w14:paraId="2E54B41A" w14:textId="77777777" w:rsidR="00C9410D" w:rsidRPr="007B62B7" w:rsidRDefault="00C9410D" w:rsidP="00C9410D">
      <w:pPr>
        <w:rPr>
          <w:rStyle w:val="StyleUnderline"/>
          <w:highlight w:val="cyan"/>
        </w:rPr>
      </w:pPr>
      <w:r w:rsidRPr="0091070A">
        <w:rPr>
          <w:sz w:val="16"/>
        </w:rPr>
        <w:t xml:space="preserve">After two-plus centuries, </w:t>
      </w:r>
      <w:r w:rsidRPr="002215BC">
        <w:rPr>
          <w:rStyle w:val="Emphasis"/>
        </w:rPr>
        <w:t>America’s role</w:t>
      </w:r>
      <w:r w:rsidRPr="002215BC">
        <w:rPr>
          <w:rStyle w:val="StyleUnderline"/>
        </w:rPr>
        <w:t xml:space="preserve"> as a </w:t>
      </w:r>
      <w:r w:rsidRPr="002215BC">
        <w:rPr>
          <w:rStyle w:val="Emphasis"/>
        </w:rPr>
        <w:t>geopolitical power</w:t>
      </w:r>
      <w:r w:rsidRPr="002215BC">
        <w:rPr>
          <w:rStyle w:val="StyleUnderline"/>
        </w:rPr>
        <w:t xml:space="preserve"> has a vastly different world context. </w:t>
      </w:r>
      <w:r w:rsidRPr="00012E4F">
        <w:rPr>
          <w:rStyle w:val="Emphasis"/>
        </w:rPr>
        <w:t xml:space="preserve">Domestic </w:t>
      </w:r>
      <w:r w:rsidRPr="007B62B7">
        <w:rPr>
          <w:rStyle w:val="Emphasis"/>
          <w:highlight w:val="cyan"/>
        </w:rPr>
        <w:t>tranquility</w:t>
      </w:r>
      <w:r w:rsidRPr="007B62B7">
        <w:rPr>
          <w:rStyle w:val="StyleUnderline"/>
          <w:highlight w:val="cyan"/>
        </w:rPr>
        <w:t xml:space="preserve"> is</w:t>
      </w:r>
      <w:r w:rsidRPr="002215BC">
        <w:rPr>
          <w:rStyle w:val="StyleUnderline"/>
        </w:rPr>
        <w:t xml:space="preserve"> now, </w:t>
      </w:r>
      <w:r w:rsidRPr="00012E4F">
        <w:rPr>
          <w:rStyle w:val="StyleUnderline"/>
        </w:rPr>
        <w:t xml:space="preserve">as never before, </w:t>
      </w:r>
      <w:r w:rsidRPr="007B62B7">
        <w:rPr>
          <w:rStyle w:val="Emphasis"/>
          <w:highlight w:val="cyan"/>
        </w:rPr>
        <w:t>linked to</w:t>
      </w:r>
      <w:r w:rsidRPr="00012E4F">
        <w:rPr>
          <w:rStyle w:val="Emphasis"/>
        </w:rPr>
        <w:t xml:space="preserve"> world </w:t>
      </w:r>
      <w:r w:rsidRPr="007B62B7">
        <w:rPr>
          <w:rStyle w:val="Emphasis"/>
          <w:highlight w:val="cyan"/>
        </w:rPr>
        <w:t>affairs</w:t>
      </w:r>
      <w:r w:rsidRPr="002215BC">
        <w:rPr>
          <w:rStyle w:val="StyleUnderline"/>
        </w:rPr>
        <w:t xml:space="preserve"> and a world connected by tech</w:t>
      </w:r>
      <w:r w:rsidRPr="0091070A">
        <w:rPr>
          <w:sz w:val="16"/>
        </w:rPr>
        <w:t xml:space="preserve">. The </w:t>
      </w:r>
      <w:r w:rsidRPr="007B62B7">
        <w:rPr>
          <w:rStyle w:val="Emphasis"/>
          <w:highlight w:val="cyan"/>
        </w:rPr>
        <w:t>security</w:t>
      </w:r>
      <w:r w:rsidRPr="0091070A">
        <w:rPr>
          <w:sz w:val="16"/>
        </w:rPr>
        <w:t xml:space="preserve"> of “persons, houses, papers and effects” </w:t>
      </w:r>
      <w:r w:rsidRPr="002215BC">
        <w:rPr>
          <w:rStyle w:val="StyleUnderline"/>
        </w:rPr>
        <w:t xml:space="preserve">is now </w:t>
      </w:r>
      <w:r w:rsidRPr="002215BC">
        <w:rPr>
          <w:rStyle w:val="Emphasis"/>
        </w:rPr>
        <w:t>globally contingent</w:t>
      </w:r>
      <w:r w:rsidRPr="0091070A">
        <w:rPr>
          <w:sz w:val="16"/>
        </w:rPr>
        <w:t xml:space="preserve">. A </w:t>
      </w:r>
      <w:r w:rsidRPr="007B62B7">
        <w:rPr>
          <w:rStyle w:val="Emphasis"/>
          <w:highlight w:val="cyan"/>
        </w:rPr>
        <w:t>virus</w:t>
      </w:r>
      <w:r w:rsidRPr="002215BC">
        <w:rPr>
          <w:rStyle w:val="StyleUnderline"/>
        </w:rPr>
        <w:t xml:space="preserve"> spreads across the planet</w:t>
      </w:r>
      <w:r w:rsidRPr="0091070A">
        <w:rPr>
          <w:sz w:val="16"/>
        </w:rPr>
        <w:t xml:space="preserve">, starting from remarkably small and inconspicuous places. </w:t>
      </w:r>
      <w:r w:rsidRPr="007B62B7">
        <w:rPr>
          <w:rStyle w:val="Emphasis"/>
          <w:highlight w:val="cyan"/>
        </w:rPr>
        <w:t>Trade wars</w:t>
      </w:r>
      <w:r w:rsidRPr="002215BC">
        <w:rPr>
          <w:rStyle w:val="StyleUnderline"/>
        </w:rPr>
        <w:t xml:space="preserve"> spike and drop </w:t>
      </w:r>
      <w:r w:rsidRPr="002215BC">
        <w:rPr>
          <w:rStyle w:val="Emphasis"/>
        </w:rPr>
        <w:t>stock markets</w:t>
      </w:r>
      <w:r w:rsidRPr="0091070A">
        <w:rPr>
          <w:sz w:val="16"/>
        </w:rPr>
        <w:t xml:space="preserve">. “Build the wall” became a chant at political rallies. Computers are hacked. Domestic </w:t>
      </w:r>
      <w:r w:rsidRPr="007B62B7">
        <w:rPr>
          <w:rStyle w:val="Emphasis"/>
          <w:highlight w:val="cyan"/>
        </w:rPr>
        <w:t>election interference</w:t>
      </w:r>
      <w:r w:rsidRPr="002215BC">
        <w:rPr>
          <w:rStyle w:val="StyleUnderline"/>
        </w:rPr>
        <w:t xml:space="preserve"> crosses oceans</w:t>
      </w:r>
      <w:r w:rsidRPr="0091070A">
        <w:rPr>
          <w:sz w:val="16"/>
        </w:rPr>
        <w:t xml:space="preserve"> (faster than sailing ships). </w:t>
      </w:r>
      <w:r w:rsidRPr="002215BC">
        <w:rPr>
          <w:rStyle w:val="StyleUnderline"/>
        </w:rPr>
        <w:t>Identities are stolen</w:t>
      </w:r>
      <w:r w:rsidRPr="0091070A">
        <w:rPr>
          <w:sz w:val="16"/>
        </w:rPr>
        <w:t xml:space="preserve">. </w:t>
      </w:r>
      <w:r w:rsidRPr="002215BC">
        <w:rPr>
          <w:rStyle w:val="StyleUnderline"/>
        </w:rPr>
        <w:t>Account data is breached</w:t>
      </w:r>
      <w:r w:rsidRPr="0091070A">
        <w:rPr>
          <w:sz w:val="16"/>
        </w:rPr>
        <w:t xml:space="preserve">. Globally, </w:t>
      </w:r>
      <w:r w:rsidRPr="007B62B7">
        <w:rPr>
          <w:rStyle w:val="Emphasis"/>
          <w:highlight w:val="cyan"/>
        </w:rPr>
        <w:t>refugees</w:t>
      </w:r>
      <w:r w:rsidRPr="002215BC">
        <w:rPr>
          <w:rStyle w:val="StyleUnderline"/>
        </w:rPr>
        <w:t xml:space="preserve"> flee hostile homelands</w:t>
      </w:r>
      <w:r w:rsidRPr="0091070A">
        <w:rPr>
          <w:sz w:val="16"/>
        </w:rPr>
        <w:t xml:space="preserve">. Xenophobia is widespread. </w:t>
      </w:r>
    </w:p>
    <w:p w14:paraId="028E1CFF" w14:textId="77777777" w:rsidR="00C9410D" w:rsidRPr="007B62B7" w:rsidRDefault="00C9410D" w:rsidP="00C9410D">
      <w:pPr>
        <w:rPr>
          <w:rStyle w:val="StyleUnderline"/>
          <w:highlight w:val="cyan"/>
        </w:rPr>
      </w:pPr>
      <w:r w:rsidRPr="0091070A">
        <w:rPr>
          <w:sz w:val="16"/>
        </w:rPr>
        <w:t xml:space="preserve">Domestic tranquility can seem very far away. But no falling short of our ideals is a reason to dismiss what our ideals are. </w:t>
      </w:r>
    </w:p>
    <w:p w14:paraId="36F463D8" w14:textId="77777777" w:rsidR="00770BE0" w:rsidRDefault="00770BE0" w:rsidP="00770BE0">
      <w:pPr>
        <w:pStyle w:val="Heading3"/>
      </w:pPr>
      <w:r>
        <w:lastRenderedPageBreak/>
        <w:t>Illegal Firing CP---1NC</w:t>
      </w:r>
    </w:p>
    <w:p w14:paraId="58A72052" w14:textId="77777777" w:rsidR="00770BE0" w:rsidRDefault="00770BE0" w:rsidP="00770BE0">
      <w:pPr>
        <w:pStyle w:val="Heading4"/>
      </w:pPr>
      <w:r>
        <w:t>The President of the United States should apply the national security exemption of the Federal Service Labor-Management Relations Statute to the United States Immigration and Customs Enforcement as a justification for their termination.</w:t>
      </w:r>
    </w:p>
    <w:p w14:paraId="1E8FD53D" w14:textId="77777777" w:rsidR="00770BE0" w:rsidRPr="00081ED0" w:rsidRDefault="00770BE0" w:rsidP="00770BE0"/>
    <w:p w14:paraId="0EF44AC6" w14:textId="77777777" w:rsidR="00770BE0" w:rsidRPr="00D64698" w:rsidRDefault="00770BE0" w:rsidP="00770BE0">
      <w:pPr>
        <w:pStyle w:val="Heading4"/>
      </w:pPr>
      <w:r>
        <w:t xml:space="preserve">ICE is </w:t>
      </w:r>
      <w:r>
        <w:rPr>
          <w:u w:val="single"/>
        </w:rPr>
        <w:t>ramping up</w:t>
      </w:r>
      <w:r>
        <w:t xml:space="preserve"> operations over the next 6 months. </w:t>
      </w:r>
    </w:p>
    <w:p w14:paraId="4CE53797" w14:textId="77777777" w:rsidR="00770BE0" w:rsidRPr="00D64698" w:rsidRDefault="00770BE0" w:rsidP="00770BE0">
      <w:r>
        <w:t xml:space="preserve">Camilo </w:t>
      </w:r>
      <w:r w:rsidRPr="00D64698">
        <w:rPr>
          <w:rStyle w:val="Style13ptBold"/>
        </w:rPr>
        <w:t>Montoya-Galvez 25</w:t>
      </w:r>
      <w:r>
        <w:t xml:space="preserve">. immigration reporter at CBS News. “ICE on track for most deportations since Obama years, but still far short of 1 million target.” </w:t>
      </w:r>
      <w:r>
        <w:rPr>
          <w:i/>
          <w:iCs/>
        </w:rPr>
        <w:t>CBS News.</w:t>
      </w:r>
      <w:r>
        <w:t xml:space="preserve"> 07/23/2025. https://www.cbsnews.com/news/ice-deportations-trump-six-months/. </w:t>
      </w:r>
    </w:p>
    <w:p w14:paraId="10927566" w14:textId="77777777" w:rsidR="00770BE0" w:rsidRPr="00D64698" w:rsidRDefault="00770BE0" w:rsidP="00770BE0">
      <w:pPr>
        <w:rPr>
          <w:sz w:val="16"/>
        </w:rPr>
      </w:pPr>
      <w:r w:rsidRPr="00D64698">
        <w:rPr>
          <w:sz w:val="16"/>
        </w:rPr>
        <w:t xml:space="preserve">While it would be a significant increase, more than 300,000 </w:t>
      </w:r>
      <w:r w:rsidRPr="007B62B7">
        <w:rPr>
          <w:rStyle w:val="StyleUnderline"/>
          <w:highlight w:val="cyan"/>
        </w:rPr>
        <w:t>ICE deportations</w:t>
      </w:r>
      <w:r w:rsidRPr="00D64698">
        <w:rPr>
          <w:rStyle w:val="StyleUnderline"/>
        </w:rPr>
        <w:t xml:space="preserve"> in a year would still be far </w:t>
      </w:r>
      <w:r w:rsidRPr="007B62B7">
        <w:rPr>
          <w:rStyle w:val="Emphasis"/>
          <w:highlight w:val="cyan"/>
        </w:rPr>
        <w:t>short of</w:t>
      </w:r>
      <w:r w:rsidRPr="00D64698">
        <w:rPr>
          <w:rStyle w:val="Emphasis"/>
        </w:rPr>
        <w:t xml:space="preserve"> the target of </w:t>
      </w:r>
      <w:r w:rsidRPr="007B62B7">
        <w:rPr>
          <w:rStyle w:val="Emphasis"/>
          <w:highlight w:val="cyan"/>
        </w:rPr>
        <w:t>1 million</w:t>
      </w:r>
      <w:r w:rsidRPr="00D64698">
        <w:rPr>
          <w:rStyle w:val="StyleUnderline"/>
        </w:rPr>
        <w:t xml:space="preserve"> annual </w:t>
      </w:r>
      <w:r w:rsidRPr="007B62B7">
        <w:rPr>
          <w:rStyle w:val="StyleUnderline"/>
          <w:highlight w:val="cyan"/>
        </w:rPr>
        <w:t>deportations</w:t>
      </w:r>
      <w:r w:rsidRPr="00D64698">
        <w:rPr>
          <w:rStyle w:val="StyleUnderline"/>
        </w:rPr>
        <w:t xml:space="preserve"> that </w:t>
      </w:r>
      <w:r w:rsidRPr="007B62B7">
        <w:rPr>
          <w:rStyle w:val="StyleUnderline"/>
          <w:highlight w:val="cyan"/>
        </w:rPr>
        <w:t>Trump</w:t>
      </w:r>
      <w:r w:rsidRPr="00D64698">
        <w:rPr>
          <w:rStyle w:val="StyleUnderline"/>
        </w:rPr>
        <w:t xml:space="preserve"> administration officials have </w:t>
      </w:r>
      <w:r w:rsidRPr="007B62B7">
        <w:rPr>
          <w:rStyle w:val="StyleUnderline"/>
          <w:highlight w:val="cyan"/>
        </w:rPr>
        <w:t>outlined</w:t>
      </w:r>
      <w:r w:rsidRPr="00D64698">
        <w:rPr>
          <w:sz w:val="16"/>
        </w:rPr>
        <w:t>, highlighting the operational and legal constraints on immigration enforcement that Republican and Democratic presidents alike have confronted.</w:t>
      </w:r>
    </w:p>
    <w:p w14:paraId="5DAE7FDA" w14:textId="77777777" w:rsidR="00770BE0" w:rsidRPr="00D64698" w:rsidRDefault="00770BE0" w:rsidP="00770BE0">
      <w:pPr>
        <w:rPr>
          <w:rStyle w:val="StyleUnderline"/>
        </w:rPr>
      </w:pPr>
      <w:r w:rsidRPr="00D64698">
        <w:rPr>
          <w:sz w:val="16"/>
        </w:rPr>
        <w:t xml:space="preserve">At the same time, it's possible </w:t>
      </w:r>
      <w:r w:rsidRPr="00D64698">
        <w:rPr>
          <w:rStyle w:val="StyleUnderline"/>
        </w:rPr>
        <w:t xml:space="preserve">ICE's deportation </w:t>
      </w:r>
      <w:r w:rsidRPr="007B62B7">
        <w:rPr>
          <w:rStyle w:val="StyleUnderline"/>
          <w:highlight w:val="cyan"/>
        </w:rPr>
        <w:t xml:space="preserve">efforts could </w:t>
      </w:r>
      <w:r w:rsidRPr="007B62B7">
        <w:rPr>
          <w:rStyle w:val="Emphasis"/>
          <w:highlight w:val="cyan"/>
        </w:rPr>
        <w:t>expand significantly</w:t>
      </w:r>
      <w:r w:rsidRPr="007B62B7">
        <w:rPr>
          <w:rStyle w:val="StyleUnderline"/>
          <w:highlight w:val="cyan"/>
        </w:rPr>
        <w:t xml:space="preserve"> in</w:t>
      </w:r>
      <w:r w:rsidRPr="00D64698">
        <w:rPr>
          <w:rStyle w:val="StyleUnderline"/>
        </w:rPr>
        <w:t xml:space="preserve"> the </w:t>
      </w:r>
      <w:r w:rsidRPr="007B62B7">
        <w:rPr>
          <w:rStyle w:val="StyleUnderline"/>
          <w:highlight w:val="cyan"/>
        </w:rPr>
        <w:t>next six months</w:t>
      </w:r>
      <w:r w:rsidRPr="00D64698">
        <w:rPr>
          <w:rStyle w:val="StyleUnderline"/>
        </w:rPr>
        <w:t xml:space="preserve">, since the agency just received an </w:t>
      </w:r>
      <w:r w:rsidRPr="007B62B7">
        <w:rPr>
          <w:rStyle w:val="Emphasis"/>
          <w:highlight w:val="cyan"/>
        </w:rPr>
        <w:t xml:space="preserve">unprecedented </w:t>
      </w:r>
      <w:r w:rsidRPr="00D64698">
        <w:rPr>
          <w:rStyle w:val="Emphasis"/>
        </w:rPr>
        <w:t xml:space="preserve">infusion of </w:t>
      </w:r>
      <w:r w:rsidRPr="007B62B7">
        <w:rPr>
          <w:rStyle w:val="Emphasis"/>
          <w:highlight w:val="cyan"/>
        </w:rPr>
        <w:t>funding</w:t>
      </w:r>
      <w:r w:rsidRPr="00D64698">
        <w:rPr>
          <w:rStyle w:val="StyleUnderline"/>
        </w:rPr>
        <w:t xml:space="preserve"> through Mr. Trump's One Big Beautiful Bill Act, including $</w:t>
      </w:r>
      <w:r w:rsidRPr="007B62B7">
        <w:rPr>
          <w:rStyle w:val="StyleUnderline"/>
          <w:highlight w:val="cyan"/>
        </w:rPr>
        <w:t>45 billion to</w:t>
      </w:r>
      <w:r w:rsidRPr="00D64698">
        <w:rPr>
          <w:rStyle w:val="StyleUnderline"/>
        </w:rPr>
        <w:t xml:space="preserve"> set up more </w:t>
      </w:r>
      <w:r w:rsidRPr="007B62B7">
        <w:rPr>
          <w:rStyle w:val="StyleUnderline"/>
          <w:highlight w:val="cyan"/>
        </w:rPr>
        <w:t>detention facilities</w:t>
      </w:r>
      <w:r w:rsidRPr="00D64698">
        <w:rPr>
          <w:rStyle w:val="StyleUnderline"/>
        </w:rPr>
        <w:t xml:space="preserve"> and $</w:t>
      </w:r>
      <w:r w:rsidRPr="007B62B7">
        <w:rPr>
          <w:rStyle w:val="StyleUnderline"/>
          <w:highlight w:val="cyan"/>
        </w:rPr>
        <w:t>30 billion to</w:t>
      </w:r>
      <w:r w:rsidRPr="00D64698">
        <w:rPr>
          <w:rStyle w:val="StyleUnderline"/>
        </w:rPr>
        <w:t xml:space="preserve"> fund every stage of the deportation </w:t>
      </w:r>
      <w:r w:rsidRPr="007B62B7">
        <w:rPr>
          <w:rStyle w:val="StyleUnderline"/>
          <w:highlight w:val="cyan"/>
        </w:rPr>
        <w:t>process</w:t>
      </w:r>
      <w:r w:rsidRPr="00D64698">
        <w:rPr>
          <w:rStyle w:val="StyleUnderline"/>
        </w:rPr>
        <w:t>.</w:t>
      </w:r>
    </w:p>
    <w:p w14:paraId="0A6BB813" w14:textId="77777777" w:rsidR="00770BE0" w:rsidRPr="00D64698" w:rsidRDefault="00770BE0" w:rsidP="00770BE0">
      <w:pPr>
        <w:rPr>
          <w:sz w:val="16"/>
        </w:rPr>
      </w:pPr>
      <w:r w:rsidRPr="00D64698">
        <w:rPr>
          <w:sz w:val="16"/>
        </w:rPr>
        <w:t xml:space="preserve">In an exclusive interview with CBS News last week, Acting ICE Director Todd Lyons said the 1 million annual deportation </w:t>
      </w:r>
      <w:r w:rsidRPr="007B62B7">
        <w:rPr>
          <w:rStyle w:val="StyleUnderline"/>
          <w:highlight w:val="cyan"/>
        </w:rPr>
        <w:t>goal could</w:t>
      </w:r>
      <w:r w:rsidRPr="00D64698">
        <w:rPr>
          <w:rStyle w:val="StyleUnderline"/>
        </w:rPr>
        <w:t xml:space="preserve"> "definitely" </w:t>
      </w:r>
      <w:r w:rsidRPr="007B62B7">
        <w:rPr>
          <w:rStyle w:val="Emphasis"/>
          <w:highlight w:val="cyan"/>
        </w:rPr>
        <w:t>be "possible"</w:t>
      </w:r>
      <w:r w:rsidRPr="00D64698">
        <w:rPr>
          <w:rStyle w:val="StyleUnderline"/>
        </w:rPr>
        <w:t xml:space="preserve"> with the new funds,</w:t>
      </w:r>
      <w:r w:rsidRPr="00D64698">
        <w:rPr>
          <w:sz w:val="16"/>
        </w:rPr>
        <w:t xml:space="preserve"> saying the </w:t>
      </w:r>
      <w:r w:rsidRPr="007B62B7">
        <w:rPr>
          <w:rStyle w:val="StyleUnderline"/>
          <w:highlight w:val="cyan"/>
        </w:rPr>
        <w:t>agency plans</w:t>
      </w:r>
      <w:r w:rsidRPr="00D64698">
        <w:rPr>
          <w:rStyle w:val="StyleUnderline"/>
        </w:rPr>
        <w:t xml:space="preserve"> to use the money to </w:t>
      </w:r>
      <w:r w:rsidRPr="007B62B7">
        <w:rPr>
          <w:rStyle w:val="Emphasis"/>
          <w:highlight w:val="cyan"/>
        </w:rPr>
        <w:t>hire 10,000 agents</w:t>
      </w:r>
      <w:r w:rsidRPr="00D64698">
        <w:rPr>
          <w:rStyle w:val="Emphasis"/>
        </w:rPr>
        <w:t xml:space="preserve"> and officers</w:t>
      </w:r>
      <w:r w:rsidRPr="00D64698">
        <w:rPr>
          <w:rStyle w:val="StyleUnderline"/>
        </w:rPr>
        <w:t xml:space="preserve"> to locate and arrest those suspected of being in the country illegally.</w:t>
      </w:r>
    </w:p>
    <w:p w14:paraId="61815744" w14:textId="77777777" w:rsidR="00770BE0" w:rsidRDefault="00770BE0" w:rsidP="00770BE0"/>
    <w:p w14:paraId="23DEC8F4" w14:textId="77777777" w:rsidR="00770BE0" w:rsidRPr="009335F6" w:rsidRDefault="00770BE0" w:rsidP="00770BE0">
      <w:pPr>
        <w:pStyle w:val="Heading4"/>
      </w:pPr>
      <w:r>
        <w:t xml:space="preserve">Deportations </w:t>
      </w:r>
      <w:r>
        <w:rPr>
          <w:u w:val="single"/>
        </w:rPr>
        <w:t>collapse agriculture</w:t>
      </w:r>
      <w:r>
        <w:t xml:space="preserve">. </w:t>
      </w:r>
    </w:p>
    <w:p w14:paraId="34CFFCD4" w14:textId="77777777" w:rsidR="00770BE0" w:rsidRPr="00FF6641" w:rsidRDefault="00770BE0" w:rsidP="00770BE0">
      <w:r>
        <w:t xml:space="preserve">Frida </w:t>
      </w:r>
      <w:r w:rsidRPr="009674EE">
        <w:rPr>
          <w:rStyle w:val="Heading4Char"/>
        </w:rPr>
        <w:t>Garza 24</w:t>
      </w:r>
      <w:r>
        <w:t>. Ayurella Horn-Muller 10-17-2024. "Donald Trump's mass deportations could 'decimate' America's food supply." Quartz. 10-17-2024. https://qz.com/donald-trump-immigration-deportation-us-food-supply-1851675067</w:t>
      </w:r>
    </w:p>
    <w:p w14:paraId="2A2326BC" w14:textId="77777777" w:rsidR="00770BE0" w:rsidRPr="009335F6" w:rsidRDefault="00770BE0" w:rsidP="00770BE0">
      <w:pPr>
        <w:rPr>
          <w:sz w:val="16"/>
        </w:rPr>
      </w:pPr>
      <w:r w:rsidRPr="009335F6">
        <w:rPr>
          <w:rStyle w:val="StyleUnderline"/>
        </w:rPr>
        <w:t xml:space="preserve">As Republican presidential nominee Donald </w:t>
      </w:r>
      <w:r w:rsidRPr="009335F6">
        <w:rPr>
          <w:rStyle w:val="Emphasis"/>
        </w:rPr>
        <w:t>Trump</w:t>
      </w:r>
      <w:r w:rsidRPr="009335F6">
        <w:rPr>
          <w:rStyle w:val="StyleUnderline"/>
        </w:rPr>
        <w:t xml:space="preserve"> campaigns for a second term in the White</w:t>
      </w:r>
      <w:r w:rsidRPr="009335F6">
        <w:rPr>
          <w:sz w:val="16"/>
        </w:rPr>
        <w:t xml:space="preserve"> House, the former president </w:t>
      </w:r>
      <w:r w:rsidRPr="009335F6">
        <w:rPr>
          <w:rStyle w:val="Emphasis"/>
        </w:rPr>
        <w:t>has</w:t>
      </w:r>
      <w:r w:rsidRPr="009335F6">
        <w:rPr>
          <w:sz w:val="16"/>
        </w:rPr>
        <w:t xml:space="preserve"> repeatedly </w:t>
      </w:r>
      <w:r w:rsidRPr="009335F6">
        <w:rPr>
          <w:rStyle w:val="StyleUnderline"/>
        </w:rPr>
        <w:t>promised</w:t>
      </w:r>
      <w:r w:rsidRPr="009335F6">
        <w:rPr>
          <w:sz w:val="16"/>
        </w:rPr>
        <w:t xml:space="preserve"> to enact the largest </w:t>
      </w:r>
      <w:r w:rsidRPr="009335F6">
        <w:rPr>
          <w:rStyle w:val="StyleUnderline"/>
        </w:rPr>
        <w:t>deportation of undocumented immigrants in U.S. history.</w:t>
      </w:r>
      <w:r w:rsidRPr="009335F6">
        <w:rPr>
          <w:sz w:val="16"/>
        </w:rPr>
        <w:t xml:space="preserve"> It’s a bold threat that legal experts say should be taken seriously, despite the significant technical and logistical challenges posed by deporting 11 million people from the U.S.</w:t>
      </w:r>
    </w:p>
    <w:p w14:paraId="2191CC58" w14:textId="77777777" w:rsidR="00770BE0" w:rsidRPr="009335F6" w:rsidRDefault="00770BE0" w:rsidP="00770BE0">
      <w:pPr>
        <w:rPr>
          <w:sz w:val="16"/>
        </w:rPr>
      </w:pPr>
      <w:r w:rsidRPr="009335F6">
        <w:rPr>
          <w:sz w:val="16"/>
        </w:rPr>
        <w:t>Even if only somewhat successful, Trump’s hard-line approach to immigration — with its laser focus on removing immigrants who live in the U.S. without permanent legal status — has the potential to uproot countless communities and families by conducting sweeping raids and placing people in detention centers.</w:t>
      </w:r>
    </w:p>
    <w:p w14:paraId="715921D5" w14:textId="77777777" w:rsidR="00770BE0" w:rsidRPr="009335F6" w:rsidRDefault="00770BE0" w:rsidP="00770BE0">
      <w:pPr>
        <w:rPr>
          <w:sz w:val="16"/>
        </w:rPr>
      </w:pPr>
      <w:r w:rsidRPr="007B62B7">
        <w:rPr>
          <w:rStyle w:val="StyleUnderline"/>
          <w:highlight w:val="cyan"/>
        </w:rPr>
        <w:t>Mass deportation would</w:t>
      </w:r>
      <w:r w:rsidRPr="009335F6">
        <w:rPr>
          <w:sz w:val="16"/>
        </w:rPr>
        <w:t xml:space="preserve"> also, according to economists, labor groups, and immigration advocates, </w:t>
      </w:r>
      <w:r w:rsidRPr="00FF6641">
        <w:rPr>
          <w:rStyle w:val="Emphasis"/>
        </w:rPr>
        <w:t>threaten</w:t>
      </w:r>
      <w:r w:rsidRPr="00FF6641">
        <w:rPr>
          <w:rStyle w:val="StyleUnderline"/>
        </w:rPr>
        <w:t xml:space="preserve"> the </w:t>
      </w:r>
      <w:r w:rsidRPr="00FF6641">
        <w:rPr>
          <w:rStyle w:val="Emphasis"/>
        </w:rPr>
        <w:t>economy</w:t>
      </w:r>
      <w:r w:rsidRPr="009335F6">
        <w:rPr>
          <w:sz w:val="16"/>
        </w:rPr>
        <w:t xml:space="preserve"> </w:t>
      </w:r>
      <w:r w:rsidRPr="00FF6641">
        <w:rPr>
          <w:rStyle w:val="StyleUnderline"/>
        </w:rPr>
        <w:t>and</w:t>
      </w:r>
      <w:r w:rsidRPr="009335F6">
        <w:rPr>
          <w:sz w:val="16"/>
        </w:rPr>
        <w:t xml:space="preserve"> </w:t>
      </w:r>
      <w:r w:rsidRPr="007B62B7">
        <w:rPr>
          <w:rStyle w:val="Emphasis"/>
          <w:highlight w:val="cyan"/>
        </w:rPr>
        <w:t>disrupt</w:t>
      </w:r>
      <w:r w:rsidRPr="007B62B7">
        <w:rPr>
          <w:rStyle w:val="StyleUnderline"/>
          <w:highlight w:val="cyan"/>
        </w:rPr>
        <w:t xml:space="preserve"> the</w:t>
      </w:r>
      <w:r w:rsidRPr="00FF6641">
        <w:rPr>
          <w:rStyle w:val="StyleUnderline"/>
        </w:rPr>
        <w:t xml:space="preserve"> </w:t>
      </w:r>
      <w:r w:rsidRPr="00FF6641">
        <w:rPr>
          <w:rStyle w:val="Emphasis"/>
        </w:rPr>
        <w:t xml:space="preserve">U.S. </w:t>
      </w:r>
      <w:r w:rsidRPr="007B62B7">
        <w:rPr>
          <w:rStyle w:val="Emphasis"/>
          <w:highlight w:val="cyan"/>
        </w:rPr>
        <w:t>food supply chain</w:t>
      </w:r>
      <w:r w:rsidRPr="009335F6">
        <w:rPr>
          <w:sz w:val="16"/>
        </w:rPr>
        <w:t xml:space="preserve">, </w:t>
      </w:r>
      <w:r w:rsidRPr="00FF6641">
        <w:rPr>
          <w:rStyle w:val="StyleUnderline"/>
        </w:rPr>
        <w:t>which is reliant on</w:t>
      </w:r>
      <w:r w:rsidRPr="009335F6">
        <w:rPr>
          <w:sz w:val="16"/>
        </w:rPr>
        <w:t xml:space="preserve"> many forms of </w:t>
      </w:r>
      <w:r w:rsidRPr="00FF6641">
        <w:rPr>
          <w:rStyle w:val="Emphasis"/>
        </w:rPr>
        <w:t>migrant labor</w:t>
      </w:r>
      <w:r w:rsidRPr="009335F6">
        <w:rPr>
          <w:sz w:val="16"/>
        </w:rPr>
        <w:t>.</w:t>
      </w:r>
    </w:p>
    <w:p w14:paraId="0373EEBB" w14:textId="77777777" w:rsidR="00770BE0" w:rsidRDefault="00770BE0" w:rsidP="00770BE0">
      <w:pPr>
        <w:rPr>
          <w:rStyle w:val="StyleUnderline"/>
        </w:rPr>
      </w:pPr>
      <w:r w:rsidRPr="00FF6641">
        <w:rPr>
          <w:rStyle w:val="StyleUnderline"/>
        </w:rPr>
        <w:t xml:space="preserve">The </w:t>
      </w:r>
      <w:r w:rsidRPr="00FF6641">
        <w:rPr>
          <w:rStyle w:val="Emphasis"/>
        </w:rPr>
        <w:t>ramifications</w:t>
      </w:r>
      <w:r w:rsidRPr="00FF6641">
        <w:rPr>
          <w:rStyle w:val="StyleUnderline"/>
        </w:rPr>
        <w:t xml:space="preserve"> of a </w:t>
      </w:r>
      <w:r w:rsidRPr="00FF6641">
        <w:rPr>
          <w:rStyle w:val="Emphasis"/>
        </w:rPr>
        <w:t>mass deportation operation</w:t>
      </w:r>
      <w:r w:rsidRPr="00FF6641">
        <w:rPr>
          <w:rStyle w:val="StyleUnderline"/>
        </w:rPr>
        <w:t xml:space="preserve"> would be “</w:t>
      </w:r>
      <w:r w:rsidRPr="00FF6641">
        <w:rPr>
          <w:rStyle w:val="Emphasis"/>
        </w:rPr>
        <w:t>huge</w:t>
      </w:r>
      <w:r w:rsidRPr="00FF6641">
        <w:rPr>
          <w:rStyle w:val="StyleUnderline"/>
        </w:rPr>
        <w:t>” given “</w:t>
      </w:r>
      <w:r w:rsidRPr="00FF6641">
        <w:rPr>
          <w:rStyle w:val="Emphasis"/>
        </w:rPr>
        <w:t>immigrant</w:t>
      </w:r>
      <w:r w:rsidRPr="00FF6641">
        <w:rPr>
          <w:rStyle w:val="StyleUnderline"/>
        </w:rPr>
        <w:t xml:space="preserve"> </w:t>
      </w:r>
      <w:r w:rsidRPr="00FF6641">
        <w:rPr>
          <w:rStyle w:val="Emphasis"/>
        </w:rPr>
        <w:t>participation</w:t>
      </w:r>
      <w:r w:rsidRPr="00FF6641">
        <w:rPr>
          <w:rStyle w:val="StyleUnderline"/>
        </w:rPr>
        <w:t xml:space="preserve"> in our labor force</w:t>
      </w:r>
      <w:r w:rsidRPr="009335F6">
        <w:rPr>
          <w:sz w:val="16"/>
        </w:rPr>
        <w:t xml:space="preserve">,” said Amy Liebman, chief program officer of workers, environment, and climate at the Migrant </w:t>
      </w:r>
      <w:r w:rsidRPr="009335F6">
        <w:rPr>
          <w:sz w:val="16"/>
        </w:rPr>
        <w:lastRenderedPageBreak/>
        <w:t>Clinicians Network, a nonprofit that advocates for health justice. Immigration is one of the reasons behind growth in the labor force, said Liebman. “</w:t>
      </w:r>
      <w:r w:rsidRPr="00FF6641">
        <w:rPr>
          <w:rStyle w:val="StyleUnderline"/>
        </w:rPr>
        <w:t xml:space="preserve">And then you </w:t>
      </w:r>
      <w:r w:rsidRPr="009335F6">
        <w:rPr>
          <w:rStyle w:val="StyleUnderline"/>
        </w:rPr>
        <w:t xml:space="preserve">look at </w:t>
      </w:r>
      <w:r w:rsidRPr="009335F6">
        <w:rPr>
          <w:rStyle w:val="Emphasis"/>
        </w:rPr>
        <w:t>food</w:t>
      </w:r>
      <w:r w:rsidRPr="00FF6641">
        <w:rPr>
          <w:rStyle w:val="StyleUnderline"/>
        </w:rPr>
        <w:t xml:space="preserve">, and </w:t>
      </w:r>
      <w:r w:rsidRPr="00FF6641">
        <w:rPr>
          <w:rStyle w:val="Emphasis"/>
        </w:rPr>
        <w:t>farms</w:t>
      </w:r>
      <w:r w:rsidRPr="00FF6641">
        <w:rPr>
          <w:rStyle w:val="StyleUnderline"/>
        </w:rPr>
        <w:t>.”</w:t>
      </w:r>
    </w:p>
    <w:p w14:paraId="119A2346" w14:textId="77777777" w:rsidR="00770BE0" w:rsidRPr="009335F6" w:rsidRDefault="00770BE0" w:rsidP="00770BE0">
      <w:pPr>
        <w:rPr>
          <w:sz w:val="16"/>
        </w:rPr>
      </w:pPr>
      <w:r w:rsidRPr="00FF6641">
        <w:rPr>
          <w:rStyle w:val="StyleUnderline"/>
        </w:rPr>
        <w:t>The possibility of deportation-related disruption comes at a time when the U.S. food system is already being battered by climate change</w:t>
      </w:r>
      <w:r w:rsidRPr="009335F6">
        <w:rPr>
          <w:sz w:val="16"/>
        </w:rPr>
        <w:t xml:space="preserve">. </w:t>
      </w:r>
      <w:r w:rsidRPr="00FF6641">
        <w:rPr>
          <w:rStyle w:val="StyleUnderline"/>
        </w:rPr>
        <w:t xml:space="preserve">Extreme weather and climate disasters are disrupting supply chains, while </w:t>
      </w:r>
      <w:r w:rsidRPr="00FF6641">
        <w:rPr>
          <w:rStyle w:val="Emphasis"/>
        </w:rPr>
        <w:t>longer-term warming</w:t>
      </w:r>
      <w:r w:rsidRPr="00FF6641">
        <w:rPr>
          <w:rStyle w:val="StyleUnderline"/>
        </w:rPr>
        <w:t xml:space="preserve"> </w:t>
      </w:r>
      <w:r w:rsidRPr="00FF6641">
        <w:rPr>
          <w:rStyle w:val="Emphasis"/>
        </w:rPr>
        <w:t>trends</w:t>
      </w:r>
      <w:r w:rsidRPr="00FF6641">
        <w:rPr>
          <w:rStyle w:val="StyleUnderline"/>
        </w:rPr>
        <w:t xml:space="preserve"> are </w:t>
      </w:r>
      <w:r w:rsidRPr="00FF6641">
        <w:rPr>
          <w:rStyle w:val="Emphasis"/>
        </w:rPr>
        <w:t>affecting agricultural productivity</w:t>
      </w:r>
      <w:r w:rsidRPr="009335F6">
        <w:rPr>
          <w:sz w:val="16"/>
        </w:rPr>
        <w:t>. Although inflation is currently cooling, higher food costs remain an issue for consumers across the country — and economists have found that even a forecast of extreme weather can cause grocery store prices to rise.</w:t>
      </w:r>
    </w:p>
    <w:p w14:paraId="6147F5C4" w14:textId="77777777" w:rsidR="00770BE0" w:rsidRDefault="00770BE0" w:rsidP="00770BE0">
      <w:pPr>
        <w:rPr>
          <w:rStyle w:val="StyleUnderline"/>
        </w:rPr>
      </w:pPr>
      <w:r w:rsidRPr="00FF6641">
        <w:rPr>
          <w:rStyle w:val="StyleUnderline"/>
        </w:rPr>
        <w:t xml:space="preserve">Mass </w:t>
      </w:r>
      <w:r w:rsidRPr="009335F6">
        <w:rPr>
          <w:rStyle w:val="StyleUnderline"/>
        </w:rPr>
        <w:t>deportation could</w:t>
      </w:r>
      <w:r w:rsidRPr="00FF6641">
        <w:rPr>
          <w:rStyle w:val="StyleUnderline"/>
        </w:rPr>
        <w:t xml:space="preserve"> </w:t>
      </w:r>
      <w:r w:rsidRPr="007B62B7">
        <w:rPr>
          <w:rStyle w:val="Emphasis"/>
          <w:highlight w:val="cyan"/>
        </w:rPr>
        <w:t>create</w:t>
      </w:r>
      <w:r w:rsidRPr="00FF6641">
        <w:rPr>
          <w:rStyle w:val="StyleUnderline"/>
        </w:rPr>
        <w:t xml:space="preserve"> more </w:t>
      </w:r>
      <w:r w:rsidRPr="007B62B7">
        <w:rPr>
          <w:rStyle w:val="Emphasis"/>
          <w:highlight w:val="cyan"/>
        </w:rPr>
        <w:t>chaos</w:t>
      </w:r>
      <w:r w:rsidRPr="009335F6">
        <w:rPr>
          <w:sz w:val="16"/>
        </w:rPr>
        <w:t xml:space="preserve">, because </w:t>
      </w:r>
      <w:r w:rsidRPr="00FF6641">
        <w:rPr>
          <w:rStyle w:val="StyleUnderline"/>
        </w:rPr>
        <w:t xml:space="preserve">the </w:t>
      </w:r>
      <w:r w:rsidRPr="007B62B7">
        <w:rPr>
          <w:rStyle w:val="StyleUnderline"/>
          <w:highlight w:val="cyan"/>
        </w:rPr>
        <w:t>role of immigrants</w:t>
      </w:r>
      <w:r w:rsidRPr="00FF6641">
        <w:rPr>
          <w:rStyle w:val="StyleUnderline"/>
        </w:rPr>
        <w:t xml:space="preserve"> in the American </w:t>
      </w:r>
      <w:r w:rsidRPr="00FF6641">
        <w:rPr>
          <w:rStyle w:val="Emphasis"/>
        </w:rPr>
        <w:t>food system</w:t>
      </w:r>
      <w:r w:rsidRPr="00FF6641">
        <w:rPr>
          <w:rStyle w:val="StyleUnderline"/>
        </w:rPr>
        <w:t xml:space="preserve"> is </w:t>
      </w:r>
      <w:r w:rsidRPr="007B62B7">
        <w:rPr>
          <w:rStyle w:val="Emphasis"/>
          <w:highlight w:val="cyan"/>
        </w:rPr>
        <w:t>difficult</w:t>
      </w:r>
      <w:r w:rsidRPr="007B62B7">
        <w:rPr>
          <w:rStyle w:val="StyleUnderline"/>
          <w:highlight w:val="cyan"/>
        </w:rPr>
        <w:t xml:space="preserve"> to </w:t>
      </w:r>
      <w:r w:rsidRPr="007B62B7">
        <w:rPr>
          <w:rStyle w:val="Emphasis"/>
          <w:highlight w:val="cyan"/>
        </w:rPr>
        <w:t>overstate</w:t>
      </w:r>
      <w:r w:rsidRPr="009335F6">
        <w:rPr>
          <w:sz w:val="16"/>
        </w:rPr>
        <w:t xml:space="preserve">. Every year, </w:t>
      </w:r>
      <w:r w:rsidRPr="00FF6641">
        <w:rPr>
          <w:rStyle w:val="StyleUnderline"/>
        </w:rPr>
        <w:t>hundreds of thousands of people</w:t>
      </w:r>
      <w:r w:rsidRPr="009335F6">
        <w:rPr>
          <w:sz w:val="16"/>
        </w:rPr>
        <w:t xml:space="preserve">, the vast majority of them coming </w:t>
      </w:r>
      <w:r w:rsidRPr="00FF6641">
        <w:rPr>
          <w:rStyle w:val="StyleUnderline"/>
        </w:rPr>
        <w:t>from Mexico</w:t>
      </w:r>
      <w:r w:rsidRPr="009335F6">
        <w:rPr>
          <w:sz w:val="16"/>
        </w:rPr>
        <w:t xml:space="preserve">, </w:t>
      </w:r>
      <w:r w:rsidRPr="00FF6641">
        <w:rPr>
          <w:rStyle w:val="StyleUnderline"/>
        </w:rPr>
        <w:t xml:space="preserve">legally obtain H-2A visas that allow them to enter the U.S. as </w:t>
      </w:r>
      <w:r w:rsidRPr="00FF6641">
        <w:rPr>
          <w:rStyle w:val="Emphasis"/>
        </w:rPr>
        <w:t>seasonal agricultural workers</w:t>
      </w:r>
      <w:r w:rsidRPr="009335F6">
        <w:rPr>
          <w:sz w:val="16"/>
        </w:rPr>
        <w:t xml:space="preserve"> and then return home when the harvest is done. But </w:t>
      </w:r>
      <w:r w:rsidRPr="00FF6641">
        <w:rPr>
          <w:rStyle w:val="StyleUnderline"/>
        </w:rPr>
        <w:t>people</w:t>
      </w:r>
      <w:r w:rsidRPr="009335F6">
        <w:rPr>
          <w:sz w:val="16"/>
        </w:rPr>
        <w:t xml:space="preserve"> </w:t>
      </w:r>
      <w:r w:rsidRPr="00FF6641">
        <w:rPr>
          <w:rStyle w:val="StyleUnderline"/>
        </w:rPr>
        <w:t xml:space="preserve">living in the U.S. without legal status also play a </w:t>
      </w:r>
      <w:r w:rsidRPr="00FF6641">
        <w:rPr>
          <w:rStyle w:val="Emphasis"/>
        </w:rPr>
        <w:t>crucial role</w:t>
      </w:r>
      <w:r w:rsidRPr="00FF6641">
        <w:rPr>
          <w:rStyle w:val="StyleUnderline"/>
        </w:rPr>
        <w:t xml:space="preserve"> in the </w:t>
      </w:r>
      <w:r w:rsidRPr="00FF6641">
        <w:rPr>
          <w:rStyle w:val="Emphasis"/>
        </w:rPr>
        <w:t>nation’s economy</w:t>
      </w:r>
      <w:r w:rsidRPr="009335F6">
        <w:rPr>
          <w:sz w:val="16"/>
        </w:rPr>
        <w:t xml:space="preserve">: During the pandemic, it was estimated that </w:t>
      </w:r>
      <w:r w:rsidRPr="007B62B7">
        <w:rPr>
          <w:rStyle w:val="Emphasis"/>
          <w:highlight w:val="cyan"/>
        </w:rPr>
        <w:t>5 million essential</w:t>
      </w:r>
      <w:r w:rsidRPr="00FF6641">
        <w:rPr>
          <w:rStyle w:val="StyleUnderline"/>
        </w:rPr>
        <w:t xml:space="preserve"> </w:t>
      </w:r>
      <w:r w:rsidRPr="007B62B7">
        <w:rPr>
          <w:rStyle w:val="Emphasis"/>
          <w:highlight w:val="cyan"/>
        </w:rPr>
        <w:t>workers</w:t>
      </w:r>
      <w:r w:rsidRPr="00FF6641">
        <w:rPr>
          <w:rStyle w:val="StyleUnderline"/>
        </w:rPr>
        <w:t xml:space="preserve"> were </w:t>
      </w:r>
      <w:r w:rsidRPr="007B62B7">
        <w:rPr>
          <w:rStyle w:val="Emphasis"/>
          <w:highlight w:val="cyan"/>
        </w:rPr>
        <w:t>undocumented</w:t>
      </w:r>
      <w:r w:rsidRPr="009335F6">
        <w:rPr>
          <w:sz w:val="16"/>
        </w:rPr>
        <w:t xml:space="preserve">. </w:t>
      </w:r>
      <w:r w:rsidRPr="00FF6641">
        <w:rPr>
          <w:rStyle w:val="StyleUnderline"/>
        </w:rPr>
        <w:t xml:space="preserve">And the Center for American Progress found that nearly </w:t>
      </w:r>
      <w:r w:rsidRPr="00FF6641">
        <w:rPr>
          <w:rStyle w:val="Emphasis"/>
        </w:rPr>
        <w:t>1.7 million undocumented workers labor</w:t>
      </w:r>
      <w:r w:rsidRPr="00FF6641">
        <w:rPr>
          <w:rStyle w:val="StyleUnderline"/>
        </w:rPr>
        <w:t xml:space="preserve"> in </w:t>
      </w:r>
      <w:r w:rsidRPr="00FF6641">
        <w:rPr>
          <w:rStyle w:val="Emphasis"/>
        </w:rPr>
        <w:t>some part</w:t>
      </w:r>
      <w:r w:rsidRPr="00FF6641">
        <w:rPr>
          <w:rStyle w:val="StyleUnderline"/>
        </w:rPr>
        <w:t xml:space="preserve"> of the </w:t>
      </w:r>
      <w:r w:rsidRPr="00FF6641">
        <w:rPr>
          <w:rStyle w:val="Emphasis"/>
        </w:rPr>
        <w:t>U.S. food supply chain</w:t>
      </w:r>
      <w:r w:rsidRPr="00FF6641">
        <w:rPr>
          <w:rStyle w:val="StyleUnderline"/>
        </w:rPr>
        <w:t>.</w:t>
      </w:r>
    </w:p>
    <w:p w14:paraId="20AC4908" w14:textId="77777777" w:rsidR="00770BE0" w:rsidRPr="009335F6" w:rsidRDefault="00770BE0" w:rsidP="00770BE0">
      <w:pPr>
        <w:rPr>
          <w:sz w:val="16"/>
        </w:rPr>
      </w:pPr>
      <w:r w:rsidRPr="009335F6">
        <w:rPr>
          <w:sz w:val="16"/>
        </w:rPr>
        <w:t xml:space="preserve">A stunning half of those immigrants work in restaurants, where during the height of the COVID-19 pandemic, they labored in enclosed, often cramped environments at a time when poor ventilation could be deadly. </w:t>
      </w:r>
      <w:r w:rsidRPr="009335F6">
        <w:rPr>
          <w:rStyle w:val="StyleUnderline"/>
        </w:rPr>
        <w:t xml:space="preserve">Hundreds of thousands also </w:t>
      </w:r>
      <w:r w:rsidRPr="007B62B7">
        <w:rPr>
          <w:rStyle w:val="StyleUnderline"/>
          <w:highlight w:val="cyan"/>
        </w:rPr>
        <w:t>work</w:t>
      </w:r>
      <w:r w:rsidRPr="007B62B7">
        <w:rPr>
          <w:sz w:val="16"/>
          <w:highlight w:val="cyan"/>
        </w:rPr>
        <w:t xml:space="preserve"> </w:t>
      </w:r>
      <w:r w:rsidRPr="007B62B7">
        <w:rPr>
          <w:rStyle w:val="StyleUnderline"/>
          <w:highlight w:val="cyan"/>
        </w:rPr>
        <w:t>in</w:t>
      </w:r>
      <w:r w:rsidRPr="009335F6">
        <w:rPr>
          <w:rStyle w:val="StyleUnderline"/>
        </w:rPr>
        <w:t xml:space="preserve"> </w:t>
      </w:r>
      <w:r w:rsidRPr="009335F6">
        <w:rPr>
          <w:rStyle w:val="Emphasis"/>
        </w:rPr>
        <w:t>farming</w:t>
      </w:r>
      <w:r w:rsidRPr="009335F6">
        <w:rPr>
          <w:rStyle w:val="StyleUnderline"/>
        </w:rPr>
        <w:t xml:space="preserve"> and </w:t>
      </w:r>
      <w:r w:rsidRPr="007B62B7">
        <w:rPr>
          <w:rStyle w:val="Emphasis"/>
          <w:highlight w:val="cyan"/>
        </w:rPr>
        <w:t>agriculture</w:t>
      </w:r>
      <w:r w:rsidRPr="009335F6">
        <w:rPr>
          <w:sz w:val="16"/>
        </w:rPr>
        <w:t xml:space="preserve"> — where they might work in the field or sorting produce — </w:t>
      </w:r>
      <w:r w:rsidRPr="009335F6">
        <w:rPr>
          <w:rStyle w:val="StyleUnderline"/>
        </w:rPr>
        <w:t xml:space="preserve">as well as </w:t>
      </w:r>
      <w:r w:rsidRPr="007B62B7">
        <w:rPr>
          <w:rStyle w:val="Emphasis"/>
          <w:highlight w:val="cyan"/>
        </w:rPr>
        <w:t>food production</w:t>
      </w:r>
      <w:r w:rsidRPr="009335F6">
        <w:rPr>
          <w:sz w:val="16"/>
        </w:rPr>
        <w:t>, in jobs like machine operation and butchery.</w:t>
      </w:r>
    </w:p>
    <w:p w14:paraId="0C7A6FCE" w14:textId="77777777" w:rsidR="00770BE0" w:rsidRPr="009335F6" w:rsidRDefault="00770BE0" w:rsidP="00770BE0">
      <w:pPr>
        <w:rPr>
          <w:sz w:val="16"/>
        </w:rPr>
      </w:pPr>
      <w:r w:rsidRPr="009335F6">
        <w:rPr>
          <w:sz w:val="16"/>
        </w:rPr>
        <w:t>The agricultural sector is just one of several industries in recent years that has experienced a labor shortage, which the U.S. Chamber of Commerce has classified a “crisis.” This ongoing shortage makes the Trump campaign’s proposal to force a mass exodus of people without legal status an inherently bad policy, said Liebman. “Part of me is like, ‘Oh, button your seatbelts, people, because who’s washing dishes in the restaurant, who’s freaking processing that chicken?’ Like, hello?”</w:t>
      </w:r>
    </w:p>
    <w:p w14:paraId="501FF8A4" w14:textId="77777777" w:rsidR="00770BE0" w:rsidRPr="009335F6" w:rsidRDefault="00770BE0" w:rsidP="00770BE0">
      <w:pPr>
        <w:rPr>
          <w:sz w:val="16"/>
        </w:rPr>
      </w:pPr>
      <w:r w:rsidRPr="009335F6">
        <w:rPr>
          <w:sz w:val="16"/>
        </w:rPr>
        <w:t>The health and safety risks undocumented immigrants have undertaken to keep Americans fed — both in times of crises and during all other times — have been met with few legal and workplace protections. A bill to give undocumented essential workers a legal pathway to citizenship, introduced by Senator Alex Padilla, a Democrat from California, died in committee in 2023. Padilla told Grist he will continue working to “expand protections for these essential workers, including fighting for a legal pathway to citizenship.”</w:t>
      </w:r>
    </w:p>
    <w:p w14:paraId="75929E5E" w14:textId="77777777" w:rsidR="00770BE0" w:rsidRPr="009335F6" w:rsidRDefault="00770BE0" w:rsidP="00770BE0">
      <w:pPr>
        <w:rPr>
          <w:sz w:val="16"/>
        </w:rPr>
      </w:pPr>
      <w:r w:rsidRPr="009335F6">
        <w:rPr>
          <w:sz w:val="16"/>
        </w:rPr>
        <w:t>“Agricultural workers endure long hours of physically demanding work, showing up through extreme weather and even a global pandemic to keep our country fed,” he added. “They deserve to live with dignity.”</w:t>
      </w:r>
    </w:p>
    <w:p w14:paraId="14D2607B" w14:textId="77777777" w:rsidR="00770BE0" w:rsidRPr="009335F6" w:rsidRDefault="00770BE0" w:rsidP="00770BE0">
      <w:pPr>
        <w:rPr>
          <w:sz w:val="16"/>
        </w:rPr>
      </w:pPr>
      <w:r w:rsidRPr="009335F6">
        <w:rPr>
          <w:sz w:val="16"/>
        </w:rPr>
        <w:t>If this workforce were to be unceremoniously deported, without regard for their economic contributions to U.S. society or consideration of whether they actually pose a threat to their communities, it would be disastrous, according to Padilla.</w:t>
      </w:r>
    </w:p>
    <w:p w14:paraId="65CC0A8D" w14:textId="77777777" w:rsidR="00770BE0" w:rsidRPr="009335F6" w:rsidRDefault="00770BE0" w:rsidP="00770BE0">
      <w:pPr>
        <w:rPr>
          <w:sz w:val="16"/>
        </w:rPr>
      </w:pPr>
      <w:r w:rsidRPr="009335F6">
        <w:rPr>
          <w:sz w:val="16"/>
        </w:rPr>
        <w:t xml:space="preserve">“Donald Trump’s plans to carry out </w:t>
      </w:r>
      <w:r w:rsidRPr="007B62B7">
        <w:rPr>
          <w:rStyle w:val="Emphasis"/>
          <w:highlight w:val="cyan"/>
        </w:rPr>
        <w:t>mass deportations</w:t>
      </w:r>
      <w:r w:rsidRPr="009335F6">
        <w:rPr>
          <w:sz w:val="16"/>
        </w:rPr>
        <w:t xml:space="preserve"> as a part of Project 2025 are not only cruel but </w:t>
      </w:r>
      <w:r w:rsidRPr="00FF6641">
        <w:rPr>
          <w:rStyle w:val="Emphasis"/>
        </w:rPr>
        <w:t>would</w:t>
      </w:r>
      <w:r w:rsidRPr="009335F6">
        <w:rPr>
          <w:sz w:val="16"/>
        </w:rPr>
        <w:t xml:space="preserve"> also </w:t>
      </w:r>
      <w:r w:rsidRPr="007B62B7">
        <w:rPr>
          <w:rStyle w:val="StyleUnderline"/>
          <w:highlight w:val="cyan"/>
        </w:rPr>
        <w:t>decimate</w:t>
      </w:r>
      <w:r w:rsidRPr="00FF6641">
        <w:rPr>
          <w:rStyle w:val="StyleUnderline"/>
        </w:rPr>
        <w:t xml:space="preserve"> </w:t>
      </w:r>
      <w:r w:rsidRPr="007B62B7">
        <w:rPr>
          <w:rStyle w:val="StyleUnderline"/>
          <w:highlight w:val="cyan"/>
        </w:rPr>
        <w:t xml:space="preserve">our </w:t>
      </w:r>
      <w:r w:rsidRPr="007B62B7">
        <w:rPr>
          <w:rStyle w:val="Emphasis"/>
          <w:highlight w:val="cyan"/>
        </w:rPr>
        <w:t>nation’s food supply</w:t>
      </w:r>
      <w:r w:rsidRPr="009335F6">
        <w:rPr>
          <w:sz w:val="16"/>
        </w:rPr>
        <w:t xml:space="preserve"> and economy,” said Padilla, referring to the Heritage Foundation’s roadmap for a Trump presidency. (The Trump campaign did not respond to a request for comment.)</w:t>
      </w:r>
    </w:p>
    <w:p w14:paraId="5FBDA215" w14:textId="77777777" w:rsidR="00770BE0" w:rsidRPr="009335F6" w:rsidRDefault="00770BE0" w:rsidP="00770BE0">
      <w:pPr>
        <w:rPr>
          <w:sz w:val="16"/>
        </w:rPr>
      </w:pPr>
      <w:r w:rsidRPr="009335F6">
        <w:rPr>
          <w:rStyle w:val="Emphasis"/>
        </w:rPr>
        <w:t>Farmers</w:t>
      </w:r>
      <w:r w:rsidRPr="009335F6">
        <w:rPr>
          <w:sz w:val="16"/>
        </w:rPr>
        <w:t xml:space="preserve">, who in the U.S. rely on many forms of migrant labor (including undocumented workers and H-2A temporary visa holders), </w:t>
      </w:r>
      <w:r w:rsidRPr="009335F6">
        <w:rPr>
          <w:rStyle w:val="StyleUnderline"/>
        </w:rPr>
        <w:t xml:space="preserve">have said that </w:t>
      </w:r>
      <w:r w:rsidRPr="007B62B7">
        <w:rPr>
          <w:rStyle w:val="StyleUnderline"/>
          <w:highlight w:val="cyan"/>
        </w:rPr>
        <w:t>a crackdown</w:t>
      </w:r>
      <w:r w:rsidRPr="009335F6">
        <w:rPr>
          <w:rStyle w:val="StyleUnderline"/>
        </w:rPr>
        <w:t xml:space="preserve"> on undocumented immigrants </w:t>
      </w:r>
      <w:r w:rsidRPr="007B62B7">
        <w:rPr>
          <w:rStyle w:val="StyleUnderline"/>
          <w:highlight w:val="cyan"/>
        </w:rPr>
        <w:t>would</w:t>
      </w:r>
      <w:r w:rsidRPr="009335F6">
        <w:rPr>
          <w:rStyle w:val="StyleUnderline"/>
        </w:rPr>
        <w:t xml:space="preserve"> essentially </w:t>
      </w:r>
      <w:r w:rsidRPr="007B62B7">
        <w:rPr>
          <w:rStyle w:val="StyleUnderline"/>
          <w:highlight w:val="cyan"/>
        </w:rPr>
        <w:t>bring</w:t>
      </w:r>
      <w:r w:rsidRPr="009335F6">
        <w:rPr>
          <w:rStyle w:val="StyleUnderline"/>
        </w:rPr>
        <w:t xml:space="preserve"> </w:t>
      </w:r>
      <w:r w:rsidRPr="007B62B7">
        <w:rPr>
          <w:rStyle w:val="Emphasis"/>
          <w:highlight w:val="cyan"/>
        </w:rPr>
        <w:t>business</w:t>
      </w:r>
      <w:r w:rsidRPr="007B62B7">
        <w:rPr>
          <w:rStyle w:val="StyleUnderline"/>
          <w:highlight w:val="cyan"/>
        </w:rPr>
        <w:t xml:space="preserve"> to a </w:t>
      </w:r>
      <w:r w:rsidRPr="007B62B7">
        <w:rPr>
          <w:rStyle w:val="Emphasis"/>
          <w:highlight w:val="cyan"/>
        </w:rPr>
        <w:t>grinding</w:t>
      </w:r>
      <w:r w:rsidRPr="009335F6">
        <w:rPr>
          <w:rStyle w:val="Emphasis"/>
        </w:rPr>
        <w:t xml:space="preserve"> </w:t>
      </w:r>
      <w:r w:rsidRPr="007B62B7">
        <w:rPr>
          <w:rStyle w:val="Emphasis"/>
          <w:highlight w:val="cyan"/>
        </w:rPr>
        <w:t>halt</w:t>
      </w:r>
      <w:r w:rsidRPr="009335F6">
        <w:rPr>
          <w:sz w:val="16"/>
        </w:rPr>
        <w:t xml:space="preserve">. In response to federal and state proposals to require employers to verify the legal status of their workers, the American Farm Bureau Federation has said, </w:t>
      </w:r>
      <w:r w:rsidRPr="009335F6">
        <w:rPr>
          <w:rStyle w:val="StyleUnderline"/>
        </w:rPr>
        <w:t xml:space="preserve">“Enforcement-only immigration reform would cripple </w:t>
      </w:r>
      <w:r w:rsidRPr="009335F6">
        <w:rPr>
          <w:rStyle w:val="Emphasis"/>
        </w:rPr>
        <w:t>agricultural production</w:t>
      </w:r>
      <w:r w:rsidRPr="009335F6">
        <w:rPr>
          <w:rStyle w:val="StyleUnderline"/>
        </w:rPr>
        <w:t xml:space="preserve"> in America</w:t>
      </w:r>
      <w:r w:rsidRPr="009335F6">
        <w:rPr>
          <w:sz w:val="16"/>
        </w:rPr>
        <w:t>.” The Farm Bureau, an advocacy group for farmers, declined to comment on Trump’s mass deportation proposal, but a questionnaire the group gave to both presidential candidates states, “Farm work is challenging, often seasonal and transitory, and with fewer and fewer Americans growing up on the farm, it’s increasingly difficult to find American workers attracted to these kinds of jobs.”</w:t>
      </w:r>
    </w:p>
    <w:p w14:paraId="08FFD7D3" w14:textId="77777777" w:rsidR="00770BE0" w:rsidRPr="009335F6" w:rsidRDefault="00770BE0" w:rsidP="00770BE0">
      <w:pPr>
        <w:rPr>
          <w:sz w:val="16"/>
        </w:rPr>
      </w:pPr>
      <w:r w:rsidRPr="009335F6">
        <w:rPr>
          <w:sz w:val="16"/>
        </w:rPr>
        <w:lastRenderedPageBreak/>
        <w:t>Small farmers agree. A first-generation Mexican-American immigrant who works in Illinois as an urban farmer, David Toledo says that the consequences of mass deportation for the country’s food system would be hard to imagine, especially since he believes that “many Americans don’t want to take the jobs” that many undocumented workers currently fill for very low pay.</w:t>
      </w:r>
    </w:p>
    <w:p w14:paraId="5A07651C" w14:textId="77777777" w:rsidR="00770BE0" w:rsidRPr="009335F6" w:rsidRDefault="00770BE0" w:rsidP="00770BE0">
      <w:pPr>
        <w:rPr>
          <w:sz w:val="16"/>
        </w:rPr>
      </w:pPr>
      <w:r w:rsidRPr="009335F6">
        <w:rPr>
          <w:sz w:val="16"/>
        </w:rPr>
        <w:t>“We need people who want to work in fields and in farmlands. [Farmworkers] are waking up way before the sun because of rising temperatures, and living in horrible conditions,” said Toledo. He added that the U.S. should remember “that we are a welcoming community and society. We have to be, because we are going to see a lot more people shifting [here] from countries all over the world because of climate change.”</w:t>
      </w:r>
    </w:p>
    <w:p w14:paraId="68BECA7F" w14:textId="77777777" w:rsidR="00770BE0" w:rsidRPr="009335F6" w:rsidRDefault="00770BE0" w:rsidP="00770BE0">
      <w:pPr>
        <w:rPr>
          <w:sz w:val="16"/>
        </w:rPr>
      </w:pPr>
      <w:r w:rsidRPr="009335F6">
        <w:rPr>
          <w:sz w:val="16"/>
        </w:rPr>
        <w:t>Stephen Miller, the advisor who shaped Trump’s hard-line immigration policy, has touted mass deportations as a labor market intervention that will boost wages for American-born workers. But analysts point out that previous programs aimed at restricting the flow of immigrant workers have failed to raise wages for native-born citizens. For example, when the U.S. in 1965 ended the Bracero Program, which allowed half a million Mexican-American seasonal workers to labor in the U.S., wages for domestic farmworkers did not increase, according to analysis from the Centre for Economic Policy Research. Additionally, a recent analysis found that a Bush- and Obama-era deportation program known as Secure Communities — which removed nearly half a million undocumented immigrants from the U.S. — resulted in both fewer jobs and lower wages from domestic workers. One reason is that when undocumented immigrants were deported, many middle managers who worked with them also lost their jobs.</w:t>
      </w:r>
    </w:p>
    <w:p w14:paraId="7A6B567B" w14:textId="77777777" w:rsidR="00770BE0" w:rsidRPr="009335F6" w:rsidRDefault="00770BE0" w:rsidP="00770BE0">
      <w:pPr>
        <w:rPr>
          <w:sz w:val="16"/>
        </w:rPr>
      </w:pPr>
      <w:r w:rsidRPr="007B62B7">
        <w:rPr>
          <w:rStyle w:val="StyleUnderline"/>
          <w:highlight w:val="cyan"/>
        </w:rPr>
        <w:t>Such a shock</w:t>
      </w:r>
      <w:r w:rsidRPr="00FF6641">
        <w:rPr>
          <w:rStyle w:val="StyleUnderline"/>
        </w:rPr>
        <w:t xml:space="preserve"> to the </w:t>
      </w:r>
      <w:r w:rsidRPr="00FF6641">
        <w:rPr>
          <w:rStyle w:val="Emphasis"/>
        </w:rPr>
        <w:t>agricultural labor force</w:t>
      </w:r>
      <w:r w:rsidRPr="00FF6641">
        <w:rPr>
          <w:rStyle w:val="StyleUnderline"/>
        </w:rPr>
        <w:t xml:space="preserve"> </w:t>
      </w:r>
      <w:r w:rsidRPr="007B62B7">
        <w:rPr>
          <w:rStyle w:val="StyleUnderline"/>
          <w:highlight w:val="cyan"/>
        </w:rPr>
        <w:t xml:space="preserve">could result in </w:t>
      </w:r>
      <w:r w:rsidRPr="007B62B7">
        <w:rPr>
          <w:rStyle w:val="Emphasis"/>
          <w:highlight w:val="cyan"/>
        </w:rPr>
        <w:t>higher food prices</w:t>
      </w:r>
      <w:r w:rsidRPr="00FF6641">
        <w:rPr>
          <w:rStyle w:val="StyleUnderline"/>
        </w:rPr>
        <w:t>, too</w:t>
      </w:r>
      <w:r w:rsidRPr="009335F6">
        <w:rPr>
          <w:sz w:val="16"/>
        </w:rPr>
        <w:t>. If farmers lose a large portion of their workforce due to mass deportation, they may not have enough people to harvest, grade, and sort crops before they spoil. That sort of reduction in the supply of food could drive up prices at the grocery store.</w:t>
      </w:r>
    </w:p>
    <w:p w14:paraId="02E19F8D" w14:textId="77777777" w:rsidR="00770BE0" w:rsidRPr="009335F6" w:rsidRDefault="00770BE0" w:rsidP="00770BE0">
      <w:pPr>
        <w:rPr>
          <w:sz w:val="16"/>
        </w:rPr>
      </w:pPr>
      <w:r w:rsidRPr="009335F6">
        <w:rPr>
          <w:sz w:val="16"/>
        </w:rPr>
        <w:t>Many experts note that even attempting to deport millions of immigrants would disrupt the nation’s economy as a whole. “It will not benefit our economy to lose millions of workers,” said Debu Gandhi, senior director of immigration policy at the Center for American Progress, a liberal think tank. “There is no economic rationale for it.”</w:t>
      </w:r>
    </w:p>
    <w:p w14:paraId="24B2A93C" w14:textId="77777777" w:rsidR="00770BE0" w:rsidRDefault="00770BE0" w:rsidP="00770BE0">
      <w:pPr>
        <w:pStyle w:val="Heading4"/>
      </w:pPr>
      <w:r>
        <w:t xml:space="preserve">Goes nuclear. </w:t>
      </w:r>
    </w:p>
    <w:p w14:paraId="75132170" w14:textId="77777777" w:rsidR="00770BE0" w:rsidRPr="00563A5C" w:rsidRDefault="00770BE0" w:rsidP="00770BE0">
      <w:r>
        <w:t xml:space="preserve">Julian </w:t>
      </w:r>
      <w:r w:rsidRPr="009674EE">
        <w:rPr>
          <w:rStyle w:val="Heading4Char"/>
        </w:rPr>
        <w:t>Cribb 22</w:t>
      </w:r>
      <w:r>
        <w:t xml:space="preserve">. Fellow of the Royal Society for the Arts, the Australian Academy of Technological Science (ATSE) and the Australian National University Emeritus Faculty, “How </w:t>
      </w:r>
      <w:r w:rsidRPr="00563A5C">
        <w:t>food can end wars, repair climate and restore the Earth”, https://juliancribb.blog/2022/05/25/how-food-can-end-wars-repair-climate-and-restore-the-earth/</w:t>
      </w:r>
    </w:p>
    <w:p w14:paraId="79F6B0D5" w14:textId="77777777" w:rsidR="00770BE0" w:rsidRPr="00563A5C" w:rsidRDefault="00770BE0" w:rsidP="00770BE0">
      <w:pPr>
        <w:rPr>
          <w:sz w:val="16"/>
        </w:rPr>
      </w:pPr>
      <w:r w:rsidRPr="00563A5C">
        <w:rPr>
          <w:rStyle w:val="StyleUnderline"/>
        </w:rPr>
        <w:t xml:space="preserve">Humans have </w:t>
      </w:r>
      <w:r w:rsidRPr="00563A5C">
        <w:rPr>
          <w:rStyle w:val="Emphasis"/>
        </w:rPr>
        <w:t>fought over food</w:t>
      </w:r>
      <w:r w:rsidRPr="00563A5C">
        <w:rPr>
          <w:sz w:val="16"/>
        </w:rPr>
        <w:t xml:space="preserve"> </w:t>
      </w:r>
      <w:r w:rsidRPr="00563A5C">
        <w:rPr>
          <w:rStyle w:val="StyleUnderline"/>
        </w:rPr>
        <w:t xml:space="preserve">and the means of producing it for </w:t>
      </w:r>
      <w:r w:rsidRPr="00563A5C">
        <w:rPr>
          <w:rStyle w:val="Emphasis"/>
        </w:rPr>
        <w:t>20,000 years</w:t>
      </w:r>
      <w:r w:rsidRPr="00563A5C">
        <w:rPr>
          <w:sz w:val="16"/>
        </w:rPr>
        <w:t xml:space="preserve">, </w:t>
      </w:r>
      <w:r w:rsidRPr="00563A5C">
        <w:rPr>
          <w:rStyle w:val="StyleUnderline"/>
        </w:rPr>
        <w:t>as rock art in Australia shows</w:t>
      </w:r>
      <w:r w:rsidRPr="00563A5C">
        <w:rPr>
          <w:sz w:val="16"/>
        </w:rPr>
        <w:t xml:space="preserve">. </w:t>
      </w:r>
      <w:r w:rsidRPr="007B62B7">
        <w:rPr>
          <w:rStyle w:val="StyleUnderline"/>
          <w:highlight w:val="cyan"/>
        </w:rPr>
        <w:t>Food</w:t>
      </w:r>
      <w:r w:rsidRPr="007B62B7">
        <w:rPr>
          <w:sz w:val="16"/>
          <w:highlight w:val="cyan"/>
        </w:rPr>
        <w:t>,</w:t>
      </w:r>
      <w:r w:rsidRPr="00563A5C">
        <w:rPr>
          <w:sz w:val="16"/>
        </w:rPr>
        <w:t xml:space="preserve"> water </w:t>
      </w:r>
      <w:r w:rsidRPr="007B62B7">
        <w:rPr>
          <w:rStyle w:val="StyleUnderline"/>
          <w:highlight w:val="cyan"/>
        </w:rPr>
        <w:t>and land scarcity</w:t>
      </w:r>
      <w:r w:rsidRPr="007B62B7">
        <w:rPr>
          <w:sz w:val="16"/>
          <w:highlight w:val="cyan"/>
        </w:rPr>
        <w:t xml:space="preserve"> </w:t>
      </w:r>
      <w:r w:rsidRPr="007B62B7">
        <w:rPr>
          <w:rStyle w:val="StyleUnderline"/>
          <w:highlight w:val="cyan"/>
        </w:rPr>
        <w:t xml:space="preserve">are </w:t>
      </w:r>
      <w:r w:rsidRPr="007B62B7">
        <w:rPr>
          <w:rStyle w:val="Emphasis"/>
          <w:highlight w:val="cyan"/>
        </w:rPr>
        <w:t>primary drivers</w:t>
      </w:r>
      <w:r w:rsidRPr="007B62B7">
        <w:rPr>
          <w:sz w:val="16"/>
          <w:highlight w:val="cyan"/>
        </w:rPr>
        <w:t xml:space="preserve"> </w:t>
      </w:r>
      <w:r w:rsidRPr="007B62B7">
        <w:rPr>
          <w:rStyle w:val="StyleUnderline"/>
          <w:highlight w:val="cyan"/>
        </w:rPr>
        <w:t>in</w:t>
      </w:r>
      <w:r w:rsidRPr="00563A5C">
        <w:rPr>
          <w:sz w:val="16"/>
        </w:rPr>
        <w:t xml:space="preserve"> two thirds of </w:t>
      </w:r>
      <w:r w:rsidRPr="007B62B7">
        <w:rPr>
          <w:rStyle w:val="StyleUnderline"/>
          <w:highlight w:val="cyan"/>
        </w:rPr>
        <w:t>modern conflicts</w:t>
      </w:r>
      <w:r w:rsidRPr="00563A5C">
        <w:rPr>
          <w:sz w:val="16"/>
        </w:rPr>
        <w:t xml:space="preserve"> today. Indeed, </w:t>
      </w:r>
      <w:r w:rsidRPr="00563A5C">
        <w:rPr>
          <w:rStyle w:val="StyleUnderline"/>
        </w:rPr>
        <w:t xml:space="preserve">many people seem to have forgotten that the primary German war aim in </w:t>
      </w:r>
      <w:r w:rsidRPr="00563A5C">
        <w:rPr>
          <w:rStyle w:val="Emphasis"/>
        </w:rPr>
        <w:t>World War II</w:t>
      </w:r>
      <w:r w:rsidRPr="00563A5C">
        <w:rPr>
          <w:rStyle w:val="StyleUnderline"/>
        </w:rPr>
        <w:t xml:space="preserve"> was to take </w:t>
      </w:r>
      <w:r w:rsidRPr="00563A5C">
        <w:rPr>
          <w:rStyle w:val="Emphasis"/>
        </w:rPr>
        <w:t>farmland</w:t>
      </w:r>
      <w:r w:rsidRPr="00563A5C">
        <w:rPr>
          <w:rStyle w:val="StyleUnderline"/>
        </w:rPr>
        <w:t xml:space="preserve"> from the Soviets and put German farmers on it.</w:t>
      </w:r>
      <w:r w:rsidRPr="00563A5C">
        <w:rPr>
          <w:sz w:val="16"/>
        </w:rPr>
        <w:t xml:space="preserve"> It is very likely that </w:t>
      </w:r>
      <w:r w:rsidRPr="00563A5C">
        <w:rPr>
          <w:rStyle w:val="StyleUnderline"/>
        </w:rPr>
        <w:t xml:space="preserve">controlling the Ukraine’s bountiful and reliable food bowl is among </w:t>
      </w:r>
      <w:r w:rsidRPr="00563A5C">
        <w:rPr>
          <w:rStyle w:val="Emphasis"/>
        </w:rPr>
        <w:t>Putin’s</w:t>
      </w:r>
      <w:r w:rsidRPr="00563A5C">
        <w:rPr>
          <w:rStyle w:val="StyleUnderline"/>
        </w:rPr>
        <w:t xml:space="preserve"> main aims</w:t>
      </w:r>
      <w:r w:rsidRPr="00563A5C">
        <w:rPr>
          <w:sz w:val="16"/>
        </w:rPr>
        <w:t xml:space="preserve"> also. In the short run this is imposing hunger and even starvation on hundreds of millions of people far beyond Europe. </w:t>
      </w:r>
    </w:p>
    <w:p w14:paraId="07EAD1FF" w14:textId="77777777" w:rsidR="00770BE0" w:rsidRPr="00563A5C" w:rsidRDefault="00770BE0" w:rsidP="00770BE0">
      <w:pPr>
        <w:rPr>
          <w:sz w:val="16"/>
        </w:rPr>
      </w:pPr>
      <w:r w:rsidRPr="007B62B7">
        <w:rPr>
          <w:rStyle w:val="Emphasis"/>
          <w:highlight w:val="cyan"/>
        </w:rPr>
        <w:t>Spreading hunger</w:t>
      </w:r>
      <w:r w:rsidRPr="007B62B7">
        <w:rPr>
          <w:sz w:val="16"/>
          <w:highlight w:val="cyan"/>
        </w:rPr>
        <w:t xml:space="preserve"> </w:t>
      </w:r>
      <w:r w:rsidRPr="001821B2">
        <w:rPr>
          <w:rStyle w:val="StyleUnderline"/>
        </w:rPr>
        <w:t xml:space="preserve">in turn </w:t>
      </w:r>
      <w:r w:rsidRPr="007B62B7">
        <w:rPr>
          <w:rStyle w:val="Emphasis"/>
          <w:highlight w:val="cyan"/>
        </w:rPr>
        <w:t>snowballs</w:t>
      </w:r>
      <w:r w:rsidRPr="007B62B7">
        <w:rPr>
          <w:rStyle w:val="StyleUnderline"/>
          <w:highlight w:val="cyan"/>
        </w:rPr>
        <w:t xml:space="preserve"> into </w:t>
      </w:r>
      <w:r w:rsidRPr="007B62B7">
        <w:rPr>
          <w:rStyle w:val="Emphasis"/>
          <w:highlight w:val="cyan"/>
        </w:rPr>
        <w:t>government failures</w:t>
      </w:r>
      <w:r w:rsidRPr="007B62B7">
        <w:rPr>
          <w:sz w:val="16"/>
          <w:highlight w:val="cyan"/>
        </w:rPr>
        <w:t xml:space="preserve">, </w:t>
      </w:r>
      <w:r w:rsidRPr="007B62B7">
        <w:rPr>
          <w:rStyle w:val="Emphasis"/>
          <w:highlight w:val="cyan"/>
        </w:rPr>
        <w:t>civil wars</w:t>
      </w:r>
      <w:r w:rsidRPr="007B62B7">
        <w:rPr>
          <w:sz w:val="16"/>
          <w:highlight w:val="cyan"/>
        </w:rPr>
        <w:t xml:space="preserve"> </w:t>
      </w:r>
      <w:r w:rsidRPr="007B62B7">
        <w:rPr>
          <w:rStyle w:val="StyleUnderline"/>
          <w:highlight w:val="cyan"/>
        </w:rPr>
        <w:t>and</w:t>
      </w:r>
      <w:r w:rsidRPr="007B62B7">
        <w:rPr>
          <w:sz w:val="16"/>
          <w:highlight w:val="cyan"/>
        </w:rPr>
        <w:t xml:space="preserve"> </w:t>
      </w:r>
      <w:r w:rsidRPr="007B62B7">
        <w:rPr>
          <w:rStyle w:val="Emphasis"/>
          <w:highlight w:val="cyan"/>
        </w:rPr>
        <w:t>refugee tsunamis</w:t>
      </w:r>
      <w:r w:rsidRPr="007B62B7">
        <w:rPr>
          <w:sz w:val="16"/>
          <w:highlight w:val="cyan"/>
        </w:rPr>
        <w:t xml:space="preserve"> </w:t>
      </w:r>
      <w:r w:rsidRPr="007B62B7">
        <w:rPr>
          <w:rStyle w:val="StyleUnderline"/>
          <w:highlight w:val="cyan"/>
        </w:rPr>
        <w:t>around the world</w:t>
      </w:r>
      <w:r w:rsidRPr="00563A5C">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5686C56E" w14:textId="77777777" w:rsidR="00770BE0" w:rsidRPr="00563A5C" w:rsidRDefault="00770BE0" w:rsidP="00770BE0">
      <w:pPr>
        <w:rPr>
          <w:sz w:val="16"/>
        </w:rPr>
      </w:pPr>
      <w:r w:rsidRPr="00563A5C">
        <w:rPr>
          <w:sz w:val="16"/>
        </w:rPr>
        <w:t>Thus, in developing a new food system for the world of the 21st Century, we also have to find a way to curb the human appetite for war.</w:t>
      </w:r>
    </w:p>
    <w:p w14:paraId="0B50E3BB" w14:textId="77777777" w:rsidR="00770BE0" w:rsidRDefault="00770BE0" w:rsidP="00770BE0">
      <w:pPr>
        <w:rPr>
          <w:sz w:val="16"/>
        </w:rPr>
      </w:pPr>
      <w:r w:rsidRPr="00563A5C">
        <w:rPr>
          <w:sz w:val="16"/>
        </w:rPr>
        <w:t>In </w:t>
      </w:r>
      <w:r w:rsidRPr="00C54BAB">
        <w:rPr>
          <w:sz w:val="16"/>
        </w:rPr>
        <w:t>Food or War</w:t>
      </w:r>
      <w:r w:rsidRPr="00563A5C">
        <w:rPr>
          <w:sz w:val="16"/>
        </w:rPr>
        <w:t xml:space="preserve">, I trace the links between food and conflict through human history, explore the role of food in recent conflicts and examine </w:t>
      </w:r>
      <w:r w:rsidRPr="00563A5C">
        <w:rPr>
          <w:rStyle w:val="StyleUnderline"/>
        </w:rPr>
        <w:t>nine regions of the world</w:t>
      </w:r>
      <w:r w:rsidRPr="00563A5C">
        <w:rPr>
          <w:sz w:val="16"/>
        </w:rPr>
        <w:t xml:space="preserve"> which </w:t>
      </w:r>
      <w:r w:rsidRPr="00563A5C">
        <w:rPr>
          <w:rStyle w:val="StyleUnderline"/>
        </w:rPr>
        <w:t xml:space="preserve">are at </w:t>
      </w:r>
      <w:r w:rsidRPr="007B62B7">
        <w:rPr>
          <w:rStyle w:val="Emphasis"/>
          <w:highlight w:val="cyan"/>
        </w:rPr>
        <w:t>high risk</w:t>
      </w:r>
      <w:r w:rsidRPr="007B62B7">
        <w:rPr>
          <w:rStyle w:val="StyleUnderline"/>
          <w:highlight w:val="cyan"/>
        </w:rPr>
        <w:t xml:space="preserve"> of </w:t>
      </w:r>
      <w:r w:rsidRPr="007B62B7">
        <w:rPr>
          <w:rStyle w:val="Emphasis"/>
          <w:highlight w:val="cyan"/>
        </w:rPr>
        <w:t>food failure</w:t>
      </w:r>
      <w:r w:rsidRPr="007B62B7">
        <w:rPr>
          <w:sz w:val="16"/>
          <w:highlight w:val="cyan"/>
        </w:rPr>
        <w:t xml:space="preserve"> </w:t>
      </w:r>
      <w:r w:rsidRPr="007B62B7">
        <w:rPr>
          <w:rStyle w:val="StyleUnderline"/>
          <w:highlight w:val="cyan"/>
        </w:rPr>
        <w:t>and</w:t>
      </w:r>
      <w:r w:rsidRPr="007B62B7">
        <w:rPr>
          <w:sz w:val="16"/>
          <w:highlight w:val="cyan"/>
        </w:rPr>
        <w:t xml:space="preserve"> </w:t>
      </w:r>
      <w:r w:rsidRPr="007B62B7">
        <w:rPr>
          <w:rStyle w:val="Emphasis"/>
          <w:highlight w:val="cyan"/>
        </w:rPr>
        <w:t>conflict</w:t>
      </w:r>
      <w:r w:rsidRPr="00563A5C">
        <w:rPr>
          <w:sz w:val="16"/>
        </w:rPr>
        <w:t xml:space="preserve"> </w:t>
      </w:r>
      <w:r w:rsidRPr="00563A5C">
        <w:rPr>
          <w:rStyle w:val="StyleUnderline"/>
        </w:rPr>
        <w:t>in the foreseeable future</w:t>
      </w:r>
      <w:r w:rsidRPr="00563A5C">
        <w:rPr>
          <w:sz w:val="16"/>
        </w:rPr>
        <w:t xml:space="preserve"> – </w:t>
      </w:r>
      <w:r w:rsidRPr="00563A5C">
        <w:rPr>
          <w:rStyle w:val="StyleUnderline"/>
        </w:rPr>
        <w:t xml:space="preserve">conflicts ranging </w:t>
      </w:r>
      <w:r w:rsidRPr="007B62B7">
        <w:rPr>
          <w:rStyle w:val="StyleUnderline"/>
          <w:highlight w:val="cyan"/>
        </w:rPr>
        <w:t xml:space="preserve">from riots and government failure to </w:t>
      </w:r>
      <w:r w:rsidRPr="007B62B7">
        <w:rPr>
          <w:rStyle w:val="Emphasis"/>
          <w:szCs w:val="26"/>
          <w:highlight w:val="cyan"/>
        </w:rPr>
        <w:t>nuclear war</w:t>
      </w:r>
      <w:r w:rsidRPr="00563A5C">
        <w:rPr>
          <w:sz w:val="16"/>
        </w:rPr>
        <w:t xml:space="preserve">. My aim is to show that </w:t>
      </w:r>
      <w:r w:rsidRPr="007B62B7">
        <w:rPr>
          <w:rStyle w:val="StyleUnderline"/>
          <w:highlight w:val="cyan"/>
        </w:rPr>
        <w:t xml:space="preserve">the link between food and war is </w:t>
      </w:r>
      <w:r w:rsidRPr="007B62B7">
        <w:rPr>
          <w:rStyle w:val="Emphasis"/>
          <w:highlight w:val="cyan"/>
        </w:rPr>
        <w:t>inexorable</w:t>
      </w:r>
      <w:r w:rsidRPr="00B636E7">
        <w:rPr>
          <w:sz w:val="16"/>
        </w:rPr>
        <w:t xml:space="preserve"> – but that it can be broken. And that </w:t>
      </w:r>
      <w:r w:rsidRPr="00B636E7">
        <w:rPr>
          <w:rStyle w:val="StyleUnderline"/>
        </w:rPr>
        <w:t>having enough good food is the most under-rated, under-recognised and precious ‘weapon of peace’ in the world today</w:t>
      </w:r>
      <w:r w:rsidRPr="00B636E7">
        <w:rPr>
          <w:sz w:val="16"/>
        </w:rPr>
        <w:t>.</w:t>
      </w:r>
    </w:p>
    <w:p w14:paraId="5655A224" w14:textId="77777777" w:rsidR="00C9410D" w:rsidRDefault="00C9410D" w:rsidP="00C9410D">
      <w:pPr>
        <w:pStyle w:val="Heading3"/>
      </w:pPr>
      <w:r>
        <w:lastRenderedPageBreak/>
        <w:t>Flex DA---1NC</w:t>
      </w:r>
    </w:p>
    <w:p w14:paraId="2E3A16BF" w14:textId="77777777" w:rsidR="00C9410D" w:rsidRDefault="00C9410D" w:rsidP="00C9410D">
      <w:pPr>
        <w:pStyle w:val="Heading4"/>
      </w:pPr>
      <w:r>
        <w:t>The executive branch of the United States should”</w:t>
      </w:r>
    </w:p>
    <w:p w14:paraId="058764CC" w14:textId="77777777" w:rsidR="00C9410D" w:rsidRDefault="00C9410D" w:rsidP="00C9410D">
      <w:pPr>
        <w:pStyle w:val="Heading4"/>
      </w:pPr>
      <w:r>
        <w:t>--- should rehire all federal employees fired since January 20</w:t>
      </w:r>
      <w:r w:rsidRPr="00D42043">
        <w:rPr>
          <w:vertAlign w:val="superscript"/>
        </w:rPr>
        <w:t>th</w:t>
      </w:r>
      <w:r>
        <w:t>, 2025; and</w:t>
      </w:r>
    </w:p>
    <w:p w14:paraId="36329D8F" w14:textId="77777777" w:rsidR="00C9410D" w:rsidRDefault="00C9410D" w:rsidP="00C9410D">
      <w:pPr>
        <w:pStyle w:val="Heading4"/>
      </w:pPr>
      <w:r>
        <w:t xml:space="preserve">--- commit to funding all federal agencies at FY25 levels. </w:t>
      </w:r>
    </w:p>
    <w:p w14:paraId="4ED33A4F" w14:textId="77777777" w:rsidR="00C9410D" w:rsidRPr="000B32B4" w:rsidRDefault="00C9410D" w:rsidP="00C9410D">
      <w:pPr>
        <w:pStyle w:val="Heading4"/>
      </w:pPr>
      <w:r>
        <w:t>--- adopt a legally-binding policy saying it will maintain the federal bureaucracy.</w:t>
      </w:r>
    </w:p>
    <w:p w14:paraId="1870CDDB" w14:textId="77777777" w:rsidR="00C9410D" w:rsidRDefault="00C9410D" w:rsidP="00C9410D">
      <w:pPr>
        <w:pStyle w:val="Heading4"/>
      </w:pPr>
      <w:r>
        <w:t>The Congress of the United States should:</w:t>
      </w:r>
    </w:p>
    <w:p w14:paraId="3A960647" w14:textId="77777777" w:rsidR="00C9410D" w:rsidRDefault="00C9410D" w:rsidP="00C9410D">
      <w:pPr>
        <w:pStyle w:val="Heading4"/>
      </w:pPr>
      <w:r>
        <w:t xml:space="preserve">--- repeal </w:t>
      </w:r>
      <w:r w:rsidRPr="00D42043">
        <w:t>Title VII of the Civil Service Reform Act of 1978</w:t>
      </w:r>
      <w:r>
        <w:t>; and</w:t>
      </w:r>
    </w:p>
    <w:p w14:paraId="287BA2B8" w14:textId="77777777" w:rsidR="00C9410D" w:rsidRPr="000B32B4" w:rsidRDefault="00C9410D" w:rsidP="00C9410D">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2A1E26EA" w14:textId="77777777" w:rsidR="00C9410D" w:rsidRPr="003D2614" w:rsidRDefault="00C9410D" w:rsidP="00C9410D">
      <w:pPr>
        <w:pStyle w:val="Heading4"/>
      </w:pPr>
      <w:r>
        <w:t xml:space="preserve">The counterplan </w:t>
      </w:r>
      <w:r>
        <w:rPr>
          <w:u w:val="single"/>
        </w:rPr>
        <w:t>unchains</w:t>
      </w:r>
      <w:r>
        <w:t xml:space="preserve"> the executive branch while </w:t>
      </w:r>
      <w:r>
        <w:rPr>
          <w:u w:val="single"/>
        </w:rPr>
        <w:t>solving</w:t>
      </w:r>
      <w:r>
        <w:t xml:space="preserve"> the case.</w:t>
      </w:r>
    </w:p>
    <w:p w14:paraId="61C7B014" w14:textId="77777777" w:rsidR="00C9410D" w:rsidRPr="00AE700B" w:rsidRDefault="00C9410D" w:rsidP="00C9410D">
      <w:r w:rsidRPr="00AE700B">
        <w:t xml:space="preserve">Alexander T. </w:t>
      </w:r>
      <w:r w:rsidRPr="00AE700B">
        <w:rPr>
          <w:rStyle w:val="Style13ptBold"/>
        </w:rPr>
        <w:t>Macdonald &amp;</w:t>
      </w:r>
      <w:r>
        <w:t xml:space="preserve"> </w:t>
      </w:r>
      <w:r w:rsidRPr="00AE700B">
        <w:t xml:space="preserve">Patrick </w:t>
      </w:r>
      <w:r w:rsidRPr="00AE700B">
        <w:rPr>
          <w:rStyle w:val="Style13ptBold"/>
        </w:rPr>
        <w:t>Pizzella 25</w:t>
      </w:r>
      <w:r w:rsidRPr="00AE700B">
        <w:t xml:space="preserve">. </w:t>
      </w:r>
      <w:r>
        <w:t>S</w:t>
      </w:r>
      <w:r w:rsidRPr="00AE700B">
        <w:t>hareholder with Littler Mendelson, PC, and co-chair of Littler’s Workplace Policy Institute. Patrick Pizzella served as U.S. Deputy Secretary of Labor (2018-2021), Member of the Federal Labor Relations Authority (2013-2017) and Assistant Secretary of Labor (2001-2009)</w:t>
      </w:r>
      <w:r>
        <w:t xml:space="preserve">. </w:t>
      </w:r>
      <w:r w:rsidRPr="00AE700B">
        <w:t xml:space="preserve">"Collective bargaining for federal employees still doesn't work." </w:t>
      </w:r>
      <w:r>
        <w:t>Washington Examiner</w:t>
      </w:r>
      <w:r w:rsidRPr="00AE700B">
        <w:t>. 9-1-2025. https://archive.ph/m5qIC#selection-535.0-539.16</w:t>
      </w:r>
    </w:p>
    <w:p w14:paraId="44BADDA3" w14:textId="77777777" w:rsidR="00C9410D" w:rsidRPr="00AE700B" w:rsidRDefault="00C9410D" w:rsidP="00C9410D">
      <w:pPr>
        <w:rPr>
          <w:rStyle w:val="StyleUnderline"/>
        </w:rPr>
      </w:pPr>
      <w:r w:rsidRPr="00AE700B">
        <w:rPr>
          <w:sz w:val="16"/>
        </w:rPr>
        <w:t xml:space="preserve">In the 1980s, President Ronald Reagan fired 10,000 air traffic controllers. That decision changed the debate around public-sector bargaining, but not the legal structure. </w:t>
      </w:r>
      <w:r w:rsidRPr="00AE700B">
        <w:rPr>
          <w:rStyle w:val="StyleUnderline"/>
        </w:rPr>
        <w:t xml:space="preserve">Modern </w:t>
      </w:r>
      <w:r w:rsidRPr="007B62B7">
        <w:rPr>
          <w:rStyle w:val="StyleUnderline"/>
          <w:highlight w:val="cyan"/>
        </w:rPr>
        <w:t>presidents</w:t>
      </w:r>
      <w:r w:rsidRPr="00AE700B">
        <w:rPr>
          <w:rStyle w:val="StyleUnderline"/>
        </w:rPr>
        <w:t xml:space="preserve"> are still </w:t>
      </w:r>
      <w:r w:rsidRPr="007B62B7">
        <w:rPr>
          <w:rStyle w:val="StyleUnderline"/>
          <w:highlight w:val="cyan"/>
        </w:rPr>
        <w:t>required</w:t>
      </w:r>
      <w:r w:rsidRPr="00AE700B">
        <w:rPr>
          <w:rStyle w:val="StyleUnderline"/>
        </w:rPr>
        <w:t xml:space="preserve"> by </w:t>
      </w:r>
      <w:r w:rsidRPr="00AE700B">
        <w:rPr>
          <w:rStyle w:val="Emphasis"/>
        </w:rPr>
        <w:t>law</w:t>
      </w:r>
      <w:r w:rsidRPr="00AE700B">
        <w:rPr>
          <w:rStyle w:val="StyleUnderline"/>
        </w:rPr>
        <w:t xml:space="preserve"> to </w:t>
      </w:r>
      <w:r w:rsidRPr="007B62B7">
        <w:rPr>
          <w:rStyle w:val="StyleUnderline"/>
          <w:highlight w:val="cyan"/>
        </w:rPr>
        <w:t>run</w:t>
      </w:r>
      <w:r w:rsidRPr="00AE700B">
        <w:rPr>
          <w:rStyle w:val="StyleUnderline"/>
        </w:rPr>
        <w:t xml:space="preserve"> their </w:t>
      </w:r>
      <w:r w:rsidRPr="00AE700B">
        <w:rPr>
          <w:rStyle w:val="Emphasis"/>
        </w:rPr>
        <w:t xml:space="preserve">management </w:t>
      </w:r>
      <w:r w:rsidRPr="007B62B7">
        <w:rPr>
          <w:rStyle w:val="Emphasis"/>
          <w:highlight w:val="cyan"/>
        </w:rPr>
        <w:t>policies</w:t>
      </w:r>
      <w:r w:rsidRPr="00AE700B">
        <w:rPr>
          <w:rStyle w:val="StyleUnderline"/>
        </w:rPr>
        <w:t xml:space="preserve"> </w:t>
      </w:r>
      <w:r w:rsidRPr="007B62B7">
        <w:rPr>
          <w:rStyle w:val="StyleUnderline"/>
          <w:highlight w:val="cyan"/>
        </w:rPr>
        <w:t>past</w:t>
      </w:r>
      <w:r w:rsidRPr="00AE700B">
        <w:rPr>
          <w:rStyle w:val="StyleUnderline"/>
        </w:rPr>
        <w:t xml:space="preserve"> </w:t>
      </w:r>
      <w:r w:rsidRPr="00AE700B">
        <w:rPr>
          <w:rStyle w:val="Emphasis"/>
        </w:rPr>
        <w:t xml:space="preserve">private </w:t>
      </w:r>
      <w:r w:rsidRPr="007B62B7">
        <w:rPr>
          <w:rStyle w:val="Emphasis"/>
          <w:highlight w:val="cyan"/>
        </w:rPr>
        <w:t>labor organizations</w:t>
      </w:r>
      <w:r w:rsidRPr="00AE700B">
        <w:rPr>
          <w:sz w:val="16"/>
        </w:rPr>
        <w:t xml:space="preserve">. </w:t>
      </w:r>
      <w:r w:rsidRPr="007B62B7">
        <w:rPr>
          <w:rStyle w:val="StyleUnderline"/>
          <w:highlight w:val="cyan"/>
        </w:rPr>
        <w:t>That</w:t>
      </w:r>
      <w:r w:rsidRPr="00AE700B">
        <w:rPr>
          <w:rStyle w:val="StyleUnderline"/>
        </w:rPr>
        <w:t xml:space="preserve"> process </w:t>
      </w:r>
      <w:r w:rsidRPr="007B62B7">
        <w:rPr>
          <w:rStyle w:val="StyleUnderline"/>
          <w:highlight w:val="cyan"/>
        </w:rPr>
        <w:t>slows</w:t>
      </w:r>
      <w:r w:rsidRPr="00AE700B">
        <w:rPr>
          <w:rStyle w:val="StyleUnderline"/>
        </w:rPr>
        <w:t xml:space="preserve"> </w:t>
      </w:r>
      <w:r w:rsidRPr="007B62B7">
        <w:rPr>
          <w:rStyle w:val="StyleUnderline"/>
          <w:highlight w:val="cyan"/>
        </w:rPr>
        <w:t>decision-making</w:t>
      </w:r>
      <w:r w:rsidRPr="00AE700B">
        <w:rPr>
          <w:rStyle w:val="StyleUnderline"/>
        </w:rPr>
        <w:t xml:space="preserve">, </w:t>
      </w:r>
      <w:r w:rsidRPr="00AE700B">
        <w:rPr>
          <w:rStyle w:val="Emphasis"/>
        </w:rPr>
        <w:t>drives up costs</w:t>
      </w:r>
      <w:r w:rsidRPr="00AE700B">
        <w:rPr>
          <w:sz w:val="16"/>
        </w:rPr>
        <w:t xml:space="preserve">, </w:t>
      </w:r>
      <w:r w:rsidRPr="007B62B7">
        <w:rPr>
          <w:rStyle w:val="StyleUnderline"/>
          <w:highlight w:val="cyan"/>
        </w:rPr>
        <w:t>and</w:t>
      </w:r>
      <w:r w:rsidRPr="00AE700B">
        <w:rPr>
          <w:rStyle w:val="StyleUnderline"/>
        </w:rPr>
        <w:t xml:space="preserve"> </w:t>
      </w:r>
      <w:r w:rsidRPr="007B62B7">
        <w:rPr>
          <w:rStyle w:val="StyleUnderline"/>
          <w:highlight w:val="cyan"/>
        </w:rPr>
        <w:t>blunts</w:t>
      </w:r>
      <w:r w:rsidRPr="00AE700B">
        <w:rPr>
          <w:rStyle w:val="StyleUnderline"/>
        </w:rPr>
        <w:t xml:space="preserve"> the </w:t>
      </w:r>
      <w:r w:rsidRPr="00AE700B">
        <w:rPr>
          <w:rStyle w:val="Emphasis"/>
        </w:rPr>
        <w:t>president’s ability</w:t>
      </w:r>
      <w:r w:rsidRPr="00AE700B">
        <w:rPr>
          <w:rStyle w:val="StyleUnderline"/>
        </w:rPr>
        <w:t xml:space="preserve"> to </w:t>
      </w:r>
      <w:r w:rsidRPr="00AE700B">
        <w:rPr>
          <w:rStyle w:val="Emphasis"/>
        </w:rPr>
        <w:t xml:space="preserve">implement </w:t>
      </w:r>
      <w:r w:rsidRPr="007B62B7">
        <w:rPr>
          <w:rStyle w:val="Emphasis"/>
          <w:highlight w:val="cyan"/>
        </w:rPr>
        <w:t>federal policy</w:t>
      </w:r>
      <w:r w:rsidRPr="00AE700B">
        <w:rPr>
          <w:sz w:val="16"/>
        </w:rPr>
        <w:t>. In other words</w:t>
      </w:r>
      <w:r w:rsidRPr="007B62B7">
        <w:rPr>
          <w:sz w:val="16"/>
          <w:highlight w:val="cyan"/>
        </w:rPr>
        <w:t xml:space="preserve">, </w:t>
      </w:r>
      <w:r w:rsidRPr="007B62B7">
        <w:rPr>
          <w:rStyle w:val="StyleUnderline"/>
          <w:highlight w:val="cyan"/>
        </w:rPr>
        <w:t xml:space="preserve">it </w:t>
      </w:r>
      <w:r w:rsidRPr="007B62B7">
        <w:rPr>
          <w:rStyle w:val="Emphasis"/>
          <w:highlight w:val="cyan"/>
        </w:rPr>
        <w:t>clashes</w:t>
      </w:r>
      <w:r w:rsidRPr="007B62B7">
        <w:rPr>
          <w:rStyle w:val="StyleUnderline"/>
          <w:highlight w:val="cyan"/>
        </w:rPr>
        <w:t xml:space="preserve"> with the </w:t>
      </w:r>
      <w:r w:rsidRPr="007B62B7">
        <w:rPr>
          <w:rStyle w:val="Emphasis"/>
          <w:sz w:val="28"/>
          <w:szCs w:val="32"/>
          <w:highlight w:val="cyan"/>
        </w:rPr>
        <w:t>president’s</w:t>
      </w:r>
      <w:r w:rsidRPr="00AE700B">
        <w:rPr>
          <w:rStyle w:val="Emphasis"/>
          <w:sz w:val="28"/>
          <w:szCs w:val="32"/>
        </w:rPr>
        <w:t xml:space="preserve"> </w:t>
      </w:r>
      <w:r w:rsidRPr="007B62B7">
        <w:rPr>
          <w:rStyle w:val="Emphasis"/>
          <w:sz w:val="28"/>
          <w:szCs w:val="32"/>
          <w:highlight w:val="cyan"/>
        </w:rPr>
        <w:t>authority</w:t>
      </w:r>
      <w:r w:rsidRPr="00AE700B">
        <w:rPr>
          <w:sz w:val="16"/>
        </w:rPr>
        <w:t xml:space="preserve">. </w:t>
      </w:r>
      <w:r w:rsidRPr="00AE700B">
        <w:rPr>
          <w:rStyle w:val="StyleUnderline"/>
        </w:rPr>
        <w:t xml:space="preserve">It is more than just wasteful; </w:t>
      </w:r>
      <w:r w:rsidRPr="007B62B7">
        <w:rPr>
          <w:rStyle w:val="StyleUnderline"/>
          <w:highlight w:val="cyan"/>
        </w:rPr>
        <w:t>it is</w:t>
      </w:r>
      <w:r w:rsidRPr="00AE700B">
        <w:rPr>
          <w:rStyle w:val="StyleUnderline"/>
        </w:rPr>
        <w:t xml:space="preserve"> </w:t>
      </w:r>
      <w:r w:rsidRPr="00AE700B">
        <w:rPr>
          <w:rStyle w:val="Emphasis"/>
        </w:rPr>
        <w:t>likely</w:t>
      </w:r>
      <w:r w:rsidRPr="00AE700B">
        <w:rPr>
          <w:sz w:val="16"/>
        </w:rPr>
        <w:t xml:space="preserve"> </w:t>
      </w:r>
      <w:r w:rsidRPr="007B62B7">
        <w:rPr>
          <w:rStyle w:val="Emphasis"/>
          <w:sz w:val="28"/>
          <w:szCs w:val="32"/>
          <w:highlight w:val="cyan"/>
        </w:rPr>
        <w:t>unconstitutional</w:t>
      </w:r>
      <w:r w:rsidRPr="00AE700B">
        <w:rPr>
          <w:rStyle w:val="StyleUnderline"/>
        </w:rPr>
        <w:t>.</w:t>
      </w:r>
    </w:p>
    <w:p w14:paraId="4FD57F0B" w14:textId="77777777" w:rsidR="00C9410D" w:rsidRPr="00AE700B" w:rsidRDefault="00C9410D" w:rsidP="00C9410D">
      <w:pPr>
        <w:rPr>
          <w:rStyle w:val="Emphasis"/>
        </w:rPr>
      </w:pPr>
      <w:r w:rsidRPr="00AE700B">
        <w:rPr>
          <w:sz w:val="16"/>
        </w:rPr>
        <w:t xml:space="preserve">President </w:t>
      </w:r>
      <w:r w:rsidRPr="00AE700B">
        <w:rPr>
          <w:rStyle w:val="StyleUnderline"/>
        </w:rPr>
        <w:t>Trump</w:t>
      </w:r>
      <w:r w:rsidRPr="00AE700B">
        <w:rPr>
          <w:sz w:val="16"/>
        </w:rPr>
        <w:t xml:space="preserve"> </w:t>
      </w:r>
      <w:r w:rsidRPr="00AE700B">
        <w:rPr>
          <w:rStyle w:val="StyleUnderline"/>
        </w:rPr>
        <w:t>has now signed several executive orders affecting federal unions,</w:t>
      </w:r>
      <w:r w:rsidRPr="00AE700B">
        <w:rPr>
          <w:sz w:val="16"/>
        </w:rPr>
        <w:t xml:space="preserve"> including the May 2025 order. His administration has also instructed federal agencies to interpret union privileges narrowly, such as by eliminating dues checkoffs. </w:t>
      </w:r>
      <w:r w:rsidRPr="00AE700B">
        <w:rPr>
          <w:rStyle w:val="StyleUnderline"/>
        </w:rPr>
        <w:t xml:space="preserve">These </w:t>
      </w:r>
      <w:r w:rsidRPr="00AE700B">
        <w:rPr>
          <w:rStyle w:val="Emphasis"/>
        </w:rPr>
        <w:t>steps</w:t>
      </w:r>
      <w:r w:rsidRPr="00AE700B">
        <w:rPr>
          <w:rStyle w:val="StyleUnderline"/>
        </w:rPr>
        <w:t xml:space="preserve"> have all </w:t>
      </w:r>
      <w:r w:rsidRPr="00AE700B">
        <w:rPr>
          <w:rStyle w:val="Emphasis"/>
        </w:rPr>
        <w:t>weakened</w:t>
      </w:r>
      <w:r w:rsidRPr="00AE700B">
        <w:rPr>
          <w:rStyle w:val="StyleUnderline"/>
        </w:rPr>
        <w:t xml:space="preserve"> the </w:t>
      </w:r>
      <w:r w:rsidRPr="00AE700B">
        <w:rPr>
          <w:rStyle w:val="Emphasis"/>
        </w:rPr>
        <w:t>unions’ grip on executive power</w:t>
      </w:r>
      <w:r w:rsidRPr="00AE700B">
        <w:rPr>
          <w:sz w:val="16"/>
        </w:rPr>
        <w:t xml:space="preserve">. The unions, naturally, have challenged those steps, and their challenges are working their way through the court system. But whatever the courts decide, </w:t>
      </w:r>
      <w:r w:rsidRPr="007B62B7">
        <w:rPr>
          <w:rStyle w:val="StyleUnderline"/>
          <w:highlight w:val="cyan"/>
        </w:rPr>
        <w:t>the only way to truly fix the</w:t>
      </w:r>
      <w:r w:rsidRPr="00AE700B">
        <w:rPr>
          <w:rStyle w:val="StyleUnderline"/>
        </w:rPr>
        <w:t xml:space="preserve"> </w:t>
      </w:r>
      <w:r w:rsidRPr="007B62B7">
        <w:rPr>
          <w:rStyle w:val="StyleUnderline"/>
          <w:highlight w:val="cyan"/>
        </w:rPr>
        <w:t>government’s</w:t>
      </w:r>
      <w:r w:rsidRPr="00AE700B">
        <w:rPr>
          <w:rStyle w:val="StyleUnderline"/>
        </w:rPr>
        <w:t xml:space="preserve"> broken </w:t>
      </w:r>
      <w:r w:rsidRPr="007B62B7">
        <w:rPr>
          <w:rStyle w:val="Emphasis"/>
          <w:highlight w:val="cyan"/>
        </w:rPr>
        <w:t>personnel</w:t>
      </w:r>
      <w:r w:rsidRPr="00AE700B">
        <w:rPr>
          <w:rStyle w:val="Emphasis"/>
        </w:rPr>
        <w:t xml:space="preserve"> system</w:t>
      </w:r>
      <w:r w:rsidRPr="00AE700B">
        <w:rPr>
          <w:rStyle w:val="StyleUnderline"/>
        </w:rPr>
        <w:t xml:space="preserve"> </w:t>
      </w:r>
      <w:r w:rsidRPr="007B62B7">
        <w:rPr>
          <w:rStyle w:val="StyleUnderline"/>
          <w:highlight w:val="cyan"/>
        </w:rPr>
        <w:t xml:space="preserve">is </w:t>
      </w:r>
      <w:r w:rsidRPr="007B62B7">
        <w:rPr>
          <w:rStyle w:val="Emphasis"/>
          <w:highlight w:val="cyan"/>
        </w:rPr>
        <w:t>action by Congress</w:t>
      </w:r>
      <w:r w:rsidRPr="00AE700B">
        <w:rPr>
          <w:sz w:val="16"/>
        </w:rPr>
        <w:t xml:space="preserve">. </w:t>
      </w:r>
      <w:r w:rsidRPr="007B62B7">
        <w:rPr>
          <w:rStyle w:val="StyleUnderline"/>
          <w:highlight w:val="cyan"/>
        </w:rPr>
        <w:t>Only Congress,</w:t>
      </w:r>
      <w:r w:rsidRPr="00AE700B">
        <w:rPr>
          <w:sz w:val="16"/>
        </w:rPr>
        <w:t xml:space="preserve"> working with newly confirmed OPM Director Scott Kupor and the President, </w:t>
      </w:r>
      <w:r w:rsidRPr="007B62B7">
        <w:rPr>
          <w:rStyle w:val="StyleUnderline"/>
          <w:highlight w:val="cyan"/>
        </w:rPr>
        <w:t>can scrub</w:t>
      </w:r>
      <w:r w:rsidRPr="00AE700B">
        <w:rPr>
          <w:rStyle w:val="StyleUnderline"/>
        </w:rPr>
        <w:t xml:space="preserve"> </w:t>
      </w:r>
      <w:r w:rsidRPr="007B62B7">
        <w:rPr>
          <w:rStyle w:val="Emphasis"/>
          <w:highlight w:val="cyan"/>
        </w:rPr>
        <w:t>collective</w:t>
      </w:r>
      <w:r w:rsidRPr="00AE700B">
        <w:rPr>
          <w:rStyle w:val="Emphasis"/>
        </w:rPr>
        <w:t xml:space="preserve"> </w:t>
      </w:r>
      <w:r w:rsidRPr="007B62B7">
        <w:rPr>
          <w:rStyle w:val="Emphasis"/>
          <w:highlight w:val="cyan"/>
        </w:rPr>
        <w:t>bargaining</w:t>
      </w:r>
      <w:r w:rsidRPr="00AE700B">
        <w:rPr>
          <w:rStyle w:val="StyleUnderline"/>
        </w:rPr>
        <w:t xml:space="preserve"> and all its </w:t>
      </w:r>
      <w:r w:rsidRPr="00AE700B">
        <w:rPr>
          <w:rStyle w:val="Emphasis"/>
        </w:rPr>
        <w:t>inefficiencies</w:t>
      </w:r>
      <w:r w:rsidRPr="00AE700B">
        <w:rPr>
          <w:rStyle w:val="StyleUnderline"/>
        </w:rPr>
        <w:t xml:space="preserve"> </w:t>
      </w:r>
      <w:r w:rsidRPr="007B62B7">
        <w:rPr>
          <w:rStyle w:val="StyleUnderline"/>
          <w:highlight w:val="cyan"/>
        </w:rPr>
        <w:t xml:space="preserve">from the </w:t>
      </w:r>
      <w:r w:rsidRPr="007B62B7">
        <w:rPr>
          <w:rStyle w:val="Emphasis"/>
          <w:highlight w:val="cyan"/>
        </w:rPr>
        <w:t>executive branch</w:t>
      </w:r>
      <w:r w:rsidRPr="003D2614">
        <w:t>.</w:t>
      </w:r>
    </w:p>
    <w:p w14:paraId="4C77B81D" w14:textId="77777777" w:rsidR="00C9410D" w:rsidRPr="00AE700B" w:rsidRDefault="00C9410D" w:rsidP="00C9410D">
      <w:pPr>
        <w:rPr>
          <w:sz w:val="16"/>
        </w:rPr>
      </w:pPr>
      <w:r w:rsidRPr="00AE700B">
        <w:rPr>
          <w:sz w:val="16"/>
        </w:rPr>
        <w:t xml:space="preserve">That action would correct a historical error. The federal government backed into collective bargaining without ever asking whether it was compatible with constitutional governance. </w:t>
      </w:r>
      <w:r w:rsidRPr="00AE700B">
        <w:rPr>
          <w:rStyle w:val="StyleUnderline"/>
        </w:rPr>
        <w:t>But that lack of consideration should not stop the president from fixing the problem now. Collective bargaining for federal employees</w:t>
      </w:r>
      <w:r w:rsidRPr="00AE700B">
        <w:rPr>
          <w:sz w:val="16"/>
        </w:rPr>
        <w:t xml:space="preserve"> </w:t>
      </w:r>
      <w:r w:rsidRPr="00AE700B">
        <w:rPr>
          <w:rStyle w:val="StyleUnderline"/>
        </w:rPr>
        <w:t>is</w:t>
      </w:r>
      <w:r w:rsidRPr="00AE700B">
        <w:rPr>
          <w:sz w:val="16"/>
        </w:rPr>
        <w:t xml:space="preserve"> uneconomical, inefficient, and </w:t>
      </w:r>
      <w:r w:rsidRPr="00AE700B">
        <w:rPr>
          <w:rStyle w:val="Emphasis"/>
        </w:rPr>
        <w:t>incompatible with the Constitution</w:t>
      </w:r>
      <w:r w:rsidRPr="00AE700B">
        <w:rPr>
          <w:sz w:val="16"/>
        </w:rPr>
        <w:t>. FDR was right in 1937: “The very nature and purposes of Government make it impossible for administrative officials to represent fully or to bind the employer in mutual discussions with Government employee organizations.”</w:t>
      </w:r>
    </w:p>
    <w:p w14:paraId="27DF18B0" w14:textId="77777777" w:rsidR="00C9410D" w:rsidRPr="00AE700B" w:rsidRDefault="00C9410D" w:rsidP="00C9410D">
      <w:pPr>
        <w:rPr>
          <w:u w:val="single"/>
        </w:rPr>
      </w:pPr>
      <w:r w:rsidRPr="00AE700B">
        <w:rPr>
          <w:sz w:val="16"/>
        </w:rPr>
        <w:t xml:space="preserve">None of that has changed in the last ninety years. </w:t>
      </w:r>
      <w:r w:rsidRPr="00AE700B">
        <w:rPr>
          <w:rStyle w:val="StyleUnderline"/>
        </w:rPr>
        <w:t>Federal sector collective bargaining should be tossed in the historical dustbin.</w:t>
      </w:r>
    </w:p>
    <w:p w14:paraId="34C2DDD9" w14:textId="77777777" w:rsidR="00C9410D" w:rsidRPr="00D763A3" w:rsidRDefault="00C9410D" w:rsidP="00C9410D">
      <w:pPr>
        <w:pStyle w:val="Heading4"/>
      </w:pPr>
      <w:r>
        <w:lastRenderedPageBreak/>
        <w:t xml:space="preserve">But, creating a </w:t>
      </w:r>
      <w:r>
        <w:rPr>
          <w:u w:val="single"/>
        </w:rPr>
        <w:t xml:space="preserve">legal </w:t>
      </w:r>
      <w:r w:rsidRPr="00D42043">
        <w:t>right</w:t>
      </w:r>
      <w:r>
        <w:t xml:space="preserve"> to collectively bargain ties </w:t>
      </w:r>
      <w:r w:rsidRPr="00D763A3">
        <w:rPr>
          <w:u w:val="single"/>
        </w:rPr>
        <w:t>the president’s hands</w:t>
      </w:r>
      <w:r>
        <w:t xml:space="preserve">. That </w:t>
      </w:r>
      <w:r>
        <w:rPr>
          <w:u w:val="single"/>
        </w:rPr>
        <w:t>spills over</w:t>
      </w:r>
      <w:r>
        <w:t xml:space="preserve"> to </w:t>
      </w:r>
      <w:r>
        <w:rPr>
          <w:u w:val="single"/>
        </w:rPr>
        <w:t>shred</w:t>
      </w:r>
      <w:r>
        <w:t xml:space="preserve"> Article II powers. </w:t>
      </w:r>
    </w:p>
    <w:p w14:paraId="32C5935E" w14:textId="77777777" w:rsidR="00C9410D" w:rsidRPr="00D763A3" w:rsidRDefault="00C9410D" w:rsidP="00C9410D">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60B34634" w14:textId="77777777" w:rsidR="00C9410D" w:rsidRDefault="00C9410D" w:rsidP="00C9410D">
      <w:pPr>
        <w:rPr>
          <w:rStyle w:val="StyleUnderline"/>
        </w:rPr>
      </w:pPr>
      <w:r w:rsidRPr="00D763A3">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7B62B7">
        <w:rPr>
          <w:rStyle w:val="StyleUnderline"/>
          <w:highlight w:val="cyan"/>
        </w:rPr>
        <w:t>the “</w:t>
      </w:r>
      <w:r w:rsidRPr="007B62B7">
        <w:rPr>
          <w:rStyle w:val="Emphasis"/>
          <w:highlight w:val="cyan"/>
        </w:rPr>
        <w:t>unitary</w:t>
      </w:r>
      <w:r w:rsidRPr="005C03A8">
        <w:rPr>
          <w:rStyle w:val="Emphasis"/>
        </w:rPr>
        <w:t xml:space="preserve"> </w:t>
      </w:r>
      <w:r w:rsidRPr="007B62B7">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rPr>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5899168D" w14:textId="77777777" w:rsidR="00C9410D" w:rsidRDefault="00C9410D" w:rsidP="00C9410D">
      <w:pPr>
        <w:rPr>
          <w:rStyle w:val="StyleUnderline"/>
        </w:rPr>
      </w:pPr>
      <w:r w:rsidRPr="00D763A3">
        <w:rPr>
          <w:sz w:val="16"/>
        </w:rPr>
        <w:t>Given that theory’s growing popularity, it was no surprise that some objected to the last-minute union agreement. But taken to its logical conclusion</w:t>
      </w:r>
      <w:r w:rsidRPr="005C03A8">
        <w:rPr>
          <w:rStyle w:val="StyleUnderline"/>
        </w:rPr>
        <w:t>,</w:t>
      </w:r>
      <w:r w:rsidRPr="00D763A3">
        <w:rPr>
          <w:sz w:val="16"/>
        </w:rPr>
        <w:t xml:space="preserve"> </w:t>
      </w:r>
      <w:r w:rsidRPr="005C03A8">
        <w:rPr>
          <w:rStyle w:val="StyleUnderline"/>
        </w:rPr>
        <w:t xml:space="preserve">the theory </w:t>
      </w:r>
      <w:r w:rsidRPr="007B62B7">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7B62B7">
        <w:rPr>
          <w:rStyle w:val="Emphasis"/>
          <w:highlight w:val="cyan"/>
        </w:rPr>
        <w:t>undermine</w:t>
      </w:r>
      <w:r w:rsidRPr="005C03A8">
        <w:rPr>
          <w:rStyle w:val="StyleUnderline"/>
        </w:rPr>
        <w:t xml:space="preserve"> </w:t>
      </w:r>
      <w:r w:rsidRPr="007B62B7">
        <w:rPr>
          <w:rStyle w:val="StyleUnderline"/>
          <w:highlight w:val="cyan"/>
        </w:rPr>
        <w:t>the</w:t>
      </w:r>
      <w:r w:rsidRPr="005C03A8">
        <w:rPr>
          <w:rStyle w:val="StyleUnderline"/>
        </w:rPr>
        <w:t xml:space="preserve"> </w:t>
      </w:r>
      <w:r w:rsidRPr="00D763A3">
        <w:rPr>
          <w:rStyle w:val="Emphasis"/>
        </w:rPr>
        <w:t xml:space="preserve">very </w:t>
      </w:r>
      <w:r w:rsidRPr="007B62B7">
        <w:rPr>
          <w:rStyle w:val="Emphasis"/>
          <w:highlight w:val="cyan"/>
        </w:rPr>
        <w:t>idea of collective bargaining</w:t>
      </w:r>
      <w:r w:rsidRPr="005C03A8">
        <w:rPr>
          <w:rStyle w:val="StyleUnderline"/>
        </w:rPr>
        <w:t xml:space="preserve"> </w:t>
      </w:r>
      <w:r w:rsidRPr="007B62B7">
        <w:rPr>
          <w:rStyle w:val="StyleUnderline"/>
          <w:highlight w:val="cyan"/>
        </w:rPr>
        <w:t xml:space="preserve">in the </w:t>
      </w:r>
      <w:r w:rsidRPr="007B62B7">
        <w:rPr>
          <w:rStyle w:val="Emphasis"/>
          <w:highlight w:val="cyan"/>
        </w:rPr>
        <w:t>executive branch</w:t>
      </w:r>
      <w:r w:rsidRPr="007B62B7">
        <w:rPr>
          <w:rStyle w:val="StyleUnderline"/>
          <w:highlight w:val="cyan"/>
        </w:rPr>
        <w:t>.</w:t>
      </w:r>
      <w:r w:rsidRPr="005C03A8">
        <w:rPr>
          <w:rStyle w:val="StyleUnderline"/>
        </w:rPr>
        <w:t xml:space="preserve"> </w:t>
      </w:r>
      <w:r w:rsidRPr="005C03A8">
        <w:rPr>
          <w:rStyle w:val="Emphasis"/>
        </w:rPr>
        <w:t xml:space="preserve">Collective </w:t>
      </w:r>
      <w:r w:rsidRPr="007B62B7">
        <w:rPr>
          <w:rStyle w:val="Emphasis"/>
          <w:highlight w:val="cyan"/>
        </w:rPr>
        <w:t>bargaining</w:t>
      </w:r>
      <w:r w:rsidRPr="007B62B7">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7B62B7">
        <w:rPr>
          <w:rStyle w:val="StyleUnderline"/>
          <w:highlight w:val="cyan"/>
        </w:rPr>
        <w:t>about</w:t>
      </w:r>
      <w:r w:rsidRPr="005C03A8">
        <w:rPr>
          <w:rStyle w:val="StyleUnderline"/>
        </w:rPr>
        <w:t xml:space="preserve"> </w:t>
      </w:r>
      <w:r w:rsidRPr="007B62B7">
        <w:rPr>
          <w:rStyle w:val="Emphasis"/>
          <w:highlight w:val="cyan"/>
        </w:rPr>
        <w:t>control</w:t>
      </w:r>
      <w:r w:rsidRPr="00D763A3">
        <w:rPr>
          <w:sz w:val="16"/>
        </w:rPr>
        <w:t xml:space="preserve">; </w:t>
      </w:r>
      <w:r w:rsidRPr="005C03A8">
        <w:rPr>
          <w:rStyle w:val="StyleUnderline"/>
        </w:rPr>
        <w:t>it is designed to rebalance power between management and labor</w:t>
      </w:r>
      <w:r w:rsidRPr="00D763A3">
        <w:rPr>
          <w:sz w:val="16"/>
        </w:rPr>
        <w:t xml:space="preserve">. </w:t>
      </w:r>
      <w:r w:rsidRPr="005C03A8">
        <w:rPr>
          <w:rStyle w:val="StyleUnderline"/>
        </w:rPr>
        <w:t xml:space="preserve">And </w:t>
      </w:r>
      <w:r w:rsidRPr="007B62B7">
        <w:rPr>
          <w:rStyle w:val="StyleUnderline"/>
          <w:highlight w:val="cyan"/>
        </w:rPr>
        <w:t>when all power</w:t>
      </w:r>
      <w:r w:rsidRPr="005C03A8">
        <w:rPr>
          <w:rStyle w:val="StyleUnderline"/>
        </w:rPr>
        <w:t xml:space="preserve"> </w:t>
      </w:r>
      <w:r w:rsidRPr="007B62B7">
        <w:rPr>
          <w:rStyle w:val="StyleUnderline"/>
          <w:highlight w:val="cyan"/>
        </w:rPr>
        <w:t xml:space="preserve">is </w:t>
      </w:r>
      <w:r w:rsidRPr="007B62B7">
        <w:rPr>
          <w:rStyle w:val="Emphasis"/>
          <w:highlight w:val="cyan"/>
        </w:rPr>
        <w:t>constitutionally</w:t>
      </w:r>
      <w:r w:rsidRPr="007B62B7">
        <w:rPr>
          <w:rStyle w:val="StyleUnderline"/>
          <w:highlight w:val="cyan"/>
        </w:rPr>
        <w:t xml:space="preserve"> </w:t>
      </w:r>
      <w:r w:rsidRPr="007B62B7">
        <w:rPr>
          <w:rStyle w:val="Emphasis"/>
          <w:highlight w:val="cyan"/>
        </w:rPr>
        <w:t>vested</w:t>
      </w:r>
      <w:r w:rsidRPr="007B62B7">
        <w:rPr>
          <w:rStyle w:val="StyleUnderline"/>
          <w:highlight w:val="cyan"/>
        </w:rPr>
        <w:t xml:space="preserve"> in</w:t>
      </w:r>
      <w:r w:rsidRPr="005C03A8">
        <w:rPr>
          <w:rStyle w:val="StyleUnderline"/>
        </w:rPr>
        <w:t xml:space="preserve"> </w:t>
      </w:r>
      <w:r w:rsidRPr="007B62B7">
        <w:rPr>
          <w:rStyle w:val="Emphasis"/>
          <w:highlight w:val="cyan"/>
        </w:rPr>
        <w:t>management</w:t>
      </w:r>
      <w:r w:rsidRPr="005C03A8">
        <w:rPr>
          <w:rStyle w:val="StyleUnderline"/>
        </w:rPr>
        <w:t>—here, the president—</w:t>
      </w:r>
      <w:r w:rsidRPr="007B62B7">
        <w:rPr>
          <w:rStyle w:val="Emphasis"/>
          <w:sz w:val="28"/>
          <w:szCs w:val="32"/>
          <w:highlight w:val="cyan"/>
        </w:rPr>
        <w:t>any</w:t>
      </w:r>
      <w:r w:rsidRPr="007B62B7">
        <w:rPr>
          <w:sz w:val="16"/>
          <w:highlight w:val="cyan"/>
        </w:rPr>
        <w:t xml:space="preserve"> </w:t>
      </w:r>
      <w:r w:rsidRPr="007B62B7">
        <w:rPr>
          <w:rStyle w:val="Emphasis"/>
          <w:highlight w:val="cyan"/>
        </w:rPr>
        <w:t>rebalancing is</w:t>
      </w:r>
      <w:r w:rsidRPr="007B62B7">
        <w:rPr>
          <w:sz w:val="16"/>
          <w:highlight w:val="cyan"/>
        </w:rPr>
        <w:t xml:space="preserve"> </w:t>
      </w:r>
      <w:r w:rsidRPr="007B62B7">
        <w:rPr>
          <w:rStyle w:val="Emphasis"/>
          <w:sz w:val="28"/>
          <w:szCs w:val="32"/>
          <w:highlight w:val="cyan"/>
        </w:rPr>
        <w:t>constitutionally suspect</w:t>
      </w:r>
      <w:r w:rsidRPr="007B62B7">
        <w:rPr>
          <w:rStyle w:val="StyleUnderline"/>
          <w:highlight w:val="cyan"/>
        </w:rPr>
        <w:t>.</w:t>
      </w:r>
    </w:p>
    <w:p w14:paraId="0402FB04" w14:textId="77777777" w:rsidR="00C9410D" w:rsidRDefault="00C9410D" w:rsidP="00C9410D">
      <w:pPr>
        <w:rPr>
          <w:rStyle w:val="StyleUnderline"/>
        </w:rPr>
      </w:pPr>
      <w:r w:rsidRPr="00D763A3">
        <w:rPr>
          <w:sz w:val="16"/>
        </w:rPr>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rPr>
          <w:sz w:val="16"/>
        </w:rPr>
        <w:t xml:space="preserve">shown itself willing to challenge settled ideas. It </w:t>
      </w:r>
      <w:r w:rsidRPr="005C03A8">
        <w:rPr>
          <w:rStyle w:val="StyleUnderline"/>
        </w:rPr>
        <w:t>has already thrown off many external brakes,</w:t>
      </w:r>
      <w:r w:rsidRPr="00D763A3">
        <w:rPr>
          <w:sz w:val="16"/>
        </w:rPr>
        <w:t xml:space="preserve"> </w:t>
      </w:r>
      <w:r w:rsidRPr="005C03A8">
        <w:rPr>
          <w:rStyle w:val="StyleUnderline"/>
        </w:rPr>
        <w:t xml:space="preserve">often citing the </w:t>
      </w:r>
      <w:r w:rsidRPr="005C03A8">
        <w:rPr>
          <w:rStyle w:val="Emphasis"/>
        </w:rPr>
        <w:t>unitary executive theory</w:t>
      </w:r>
      <w:r w:rsidRPr="00D763A3">
        <w:rPr>
          <w:sz w:val="16"/>
        </w:rPr>
        <w:t xml:space="preserve">. </w:t>
      </w:r>
      <w:r w:rsidRPr="005C03A8">
        <w:rPr>
          <w:rStyle w:val="Emphasis"/>
        </w:rPr>
        <w:t>Collective bargaining</w:t>
      </w:r>
      <w:r w:rsidRPr="005C03A8">
        <w:rPr>
          <w:rStyle w:val="StyleUnderline"/>
        </w:rPr>
        <w:t xml:space="preserve"> could very well be next.</w:t>
      </w:r>
    </w:p>
    <w:p w14:paraId="01646920" w14:textId="77777777" w:rsidR="00C9410D" w:rsidRPr="00D763A3" w:rsidRDefault="00C9410D" w:rsidP="00C9410D">
      <w:pPr>
        <w:rPr>
          <w:sz w:val="16"/>
        </w:rPr>
      </w:pPr>
      <w:r w:rsidRPr="00D763A3">
        <w:rPr>
          <w:sz w:val="16"/>
        </w:rPr>
        <w:t>Tying the President’s Hands</w:t>
      </w:r>
    </w:p>
    <w:p w14:paraId="0421AB99" w14:textId="77777777" w:rsidR="00C9410D" w:rsidRDefault="00C9410D" w:rsidP="00C9410D">
      <w:pPr>
        <w:rPr>
          <w:rStyle w:val="Emphasis"/>
        </w:rPr>
      </w:pPr>
      <w:r w:rsidRPr="00D763A3">
        <w:rPr>
          <w:rStyle w:val="StyleUnderline"/>
        </w:rPr>
        <w:t xml:space="preserve">The </w:t>
      </w:r>
      <w:r w:rsidRPr="007B62B7">
        <w:rPr>
          <w:rStyle w:val="Emphasis"/>
          <w:highlight w:val="cyan"/>
        </w:rPr>
        <w:t>unitary-executive</w:t>
      </w:r>
      <w:r w:rsidRPr="00D763A3">
        <w:rPr>
          <w:rStyle w:val="Emphasis"/>
        </w:rPr>
        <w:t xml:space="preserve"> theory</w:t>
      </w:r>
      <w:r w:rsidRPr="005C03A8">
        <w:rPr>
          <w:rStyle w:val="StyleUnderline"/>
        </w:rPr>
        <w:t xml:space="preserve"> isn’t new</w:t>
      </w:r>
      <w:r w:rsidRPr="00D763A3">
        <w:rPr>
          <w:sz w:val="16"/>
        </w:rPr>
        <w:t xml:space="preserve">. It </w:t>
      </w:r>
      <w:r w:rsidRPr="007B62B7">
        <w:rPr>
          <w:rStyle w:val="Emphasis"/>
          <w:highlight w:val="cyan"/>
        </w:rPr>
        <w:t>stems from Article II</w:t>
      </w:r>
      <w:r w:rsidRPr="00D763A3">
        <w:rPr>
          <w:sz w:val="16"/>
        </w:rPr>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that executive power is a </w:t>
      </w:r>
      <w:r w:rsidRPr="005C03A8">
        <w:rPr>
          <w:rStyle w:val="Emphasis"/>
        </w:rPr>
        <w:t>single thing</w:t>
      </w:r>
      <w:r w:rsidRPr="00D763A3">
        <w:rPr>
          <w:sz w:val="16"/>
        </w:rPr>
        <w:t xml:space="preserve">. Whatever executive power is, there’s only one of it. And </w:t>
      </w:r>
      <w:r w:rsidRPr="005C03A8">
        <w:rPr>
          <w:rStyle w:val="StyleUnderline"/>
        </w:rPr>
        <w:t xml:space="preserve">that one, indivisible thing is </w:t>
      </w:r>
      <w:r w:rsidRPr="005C03A8">
        <w:rPr>
          <w:rStyle w:val="Emphasis"/>
        </w:rPr>
        <w:t>vested</w:t>
      </w:r>
      <w:r w:rsidRPr="005C03A8">
        <w:rPr>
          <w:rStyle w:val="StyleUnderline"/>
        </w:rPr>
        <w:t xml:space="preserve"> in the </w:t>
      </w:r>
      <w:r w:rsidRPr="005C03A8">
        <w:rPr>
          <w:rStyle w:val="Emphasis"/>
        </w:rPr>
        <w:t>president alone.</w:t>
      </w:r>
    </w:p>
    <w:p w14:paraId="1AC0BE30" w14:textId="77777777" w:rsidR="00C9410D" w:rsidRPr="00D763A3" w:rsidRDefault="00C9410D" w:rsidP="00C9410D">
      <w:pPr>
        <w:rPr>
          <w:sz w:val="16"/>
        </w:rPr>
      </w:pPr>
      <w:r w:rsidRPr="00D763A3">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6F4CFFD9" w14:textId="77777777" w:rsidR="00C9410D" w:rsidRPr="00D763A3" w:rsidRDefault="00C9410D" w:rsidP="00C9410D">
      <w:pPr>
        <w:rPr>
          <w:sz w:val="16"/>
        </w:rPr>
      </w:pPr>
      <w:r w:rsidRPr="00D763A3">
        <w:rPr>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78002286" w14:textId="77777777" w:rsidR="00C9410D" w:rsidRDefault="00C9410D" w:rsidP="00C9410D">
      <w:pPr>
        <w:rPr>
          <w:rStyle w:val="StyleUnderline"/>
        </w:rPr>
      </w:pPr>
      <w:r w:rsidRPr="00D763A3">
        <w:rPr>
          <w:sz w:val="16"/>
        </w:rPr>
        <w:t xml:space="preserve">That theory had obvious implications for federal personnel policy. </w:t>
      </w:r>
      <w:r w:rsidRPr="005C03A8">
        <w:rPr>
          <w:rStyle w:val="StyleUnderline"/>
        </w:rPr>
        <w:t xml:space="preserve">If </w:t>
      </w:r>
      <w:r w:rsidRPr="007B62B7">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7B62B7">
        <w:rPr>
          <w:rStyle w:val="StyleUnderline"/>
          <w:highlight w:val="cyan"/>
        </w:rPr>
        <w:t xml:space="preserve">had exclusive power over </w:t>
      </w:r>
      <w:r w:rsidRPr="007B62B7">
        <w:rPr>
          <w:rStyle w:val="Emphasis"/>
          <w:highlight w:val="cyan"/>
        </w:rPr>
        <w:t>executive officials</w:t>
      </w:r>
      <w:r w:rsidRPr="007B62B7">
        <w:rPr>
          <w:sz w:val="16"/>
          <w:highlight w:val="cyan"/>
        </w:rPr>
        <w:t>.</w:t>
      </w:r>
      <w:r w:rsidRPr="00D763A3">
        <w:rPr>
          <w:sz w:val="16"/>
        </w:rPr>
        <w:t xml:space="preserve"> </w:t>
      </w:r>
      <w:r w:rsidRPr="005C03A8">
        <w:rPr>
          <w:rStyle w:val="StyleUnderline"/>
        </w:rPr>
        <w:t xml:space="preserve">He had </w:t>
      </w:r>
      <w:r w:rsidRPr="007B62B7">
        <w:rPr>
          <w:rStyle w:val="StyleUnderline"/>
          <w:highlight w:val="cyan"/>
        </w:rPr>
        <w:t>to</w:t>
      </w:r>
      <w:r w:rsidRPr="005C03A8">
        <w:rPr>
          <w:rStyle w:val="StyleUnderline"/>
        </w:rPr>
        <w:t xml:space="preserve"> be able </w:t>
      </w:r>
      <w:r w:rsidRPr="005C03A8">
        <w:rPr>
          <w:rStyle w:val="StyleUnderline"/>
        </w:rPr>
        <w:lastRenderedPageBreak/>
        <w:t xml:space="preserve">to </w:t>
      </w:r>
      <w:r w:rsidRPr="007B62B7">
        <w:rPr>
          <w:rStyle w:val="Emphasis"/>
          <w:highlight w:val="cyan"/>
        </w:rPr>
        <w:t>give</w:t>
      </w:r>
      <w:r w:rsidRPr="005C03A8">
        <w:rPr>
          <w:rStyle w:val="Emphasis"/>
        </w:rPr>
        <w:t xml:space="preserve"> those officials</w:t>
      </w:r>
      <w:r w:rsidRPr="005C03A8">
        <w:rPr>
          <w:rStyle w:val="StyleUnderline"/>
        </w:rPr>
        <w:t xml:space="preserve"> </w:t>
      </w:r>
      <w:r w:rsidRPr="007B62B7">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7B62B7">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7B62B7">
        <w:rPr>
          <w:rStyle w:val="Emphasis"/>
          <w:highlight w:val="cyan"/>
        </w:rPr>
        <w:t>remove them</w:t>
      </w:r>
      <w:r w:rsidRPr="005C03A8">
        <w:rPr>
          <w:rStyle w:val="Emphasis"/>
        </w:rPr>
        <w:t xml:space="preserve"> from office</w:t>
      </w:r>
      <w:r w:rsidRPr="005C03A8">
        <w:rPr>
          <w:rStyle w:val="StyleUnderline"/>
        </w:rPr>
        <w:t>.</w:t>
      </w:r>
    </w:p>
    <w:p w14:paraId="38396C7C" w14:textId="77777777" w:rsidR="00C9410D" w:rsidRDefault="00C9410D" w:rsidP="00C9410D">
      <w:pPr>
        <w:rPr>
          <w:rStyle w:val="StyleUnderline"/>
        </w:rPr>
      </w:pPr>
      <w:r w:rsidRPr="00D763A3">
        <w:rPr>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7B62B7">
        <w:rPr>
          <w:rStyle w:val="StyleUnderline"/>
          <w:highlight w:val="cyan"/>
        </w:rPr>
        <w:t xml:space="preserve">he </w:t>
      </w:r>
      <w:r w:rsidRPr="007B62B7">
        <w:rPr>
          <w:rStyle w:val="Emphasis"/>
          <w:highlight w:val="cyan"/>
        </w:rPr>
        <w:t>has to</w:t>
      </w:r>
      <w:r w:rsidRPr="005C03A8">
        <w:rPr>
          <w:rStyle w:val="Emphasis"/>
        </w:rPr>
        <w:t xml:space="preserve"> </w:t>
      </w:r>
      <w:r w:rsidRPr="007B62B7">
        <w:rPr>
          <w:rStyle w:val="Emphasis"/>
          <w:highlight w:val="cyan"/>
        </w:rPr>
        <w:t>be able</w:t>
      </w:r>
      <w:r w:rsidRPr="007B62B7">
        <w:rPr>
          <w:rStyle w:val="StyleUnderline"/>
          <w:highlight w:val="cyan"/>
        </w:rPr>
        <w:t xml:space="preserve"> to </w:t>
      </w:r>
      <w:r w:rsidRPr="007B62B7">
        <w:rPr>
          <w:rStyle w:val="Emphasis"/>
          <w:highlight w:val="cyan"/>
        </w:rPr>
        <w:t>fire agency heads at will</w:t>
      </w:r>
      <w:r w:rsidRPr="007B62B7">
        <w:rPr>
          <w:rStyle w:val="StyleUnderline"/>
          <w:highlight w:val="cyan"/>
        </w:rPr>
        <w:t>.</w:t>
      </w:r>
      <w:r w:rsidRPr="005C03A8">
        <w:rPr>
          <w:rStyle w:val="StyleUnderline"/>
        </w:rPr>
        <w:t xml:space="preserve"> </w:t>
      </w:r>
    </w:p>
    <w:p w14:paraId="0E03A9FD" w14:textId="77777777" w:rsidR="00C9410D" w:rsidRDefault="00C9410D" w:rsidP="00C9410D">
      <w:pPr>
        <w:rPr>
          <w:rStyle w:val="StyleUnderline"/>
        </w:rPr>
      </w:pPr>
      <w:r w:rsidRPr="005C03A8">
        <w:rPr>
          <w:rStyle w:val="StyleUnderline"/>
        </w:rPr>
        <w:t xml:space="preserve">But that logic applies to more than just </w:t>
      </w:r>
      <w:r w:rsidRPr="007B62B7">
        <w:rPr>
          <w:rStyle w:val="StyleUnderline"/>
        </w:rPr>
        <w:t xml:space="preserve">agency heads; it applies to the </w:t>
      </w:r>
      <w:r w:rsidRPr="007B62B7">
        <w:rPr>
          <w:rStyle w:val="Emphasis"/>
        </w:rPr>
        <w:t>entire executive workforce</w:t>
      </w:r>
      <w:r w:rsidRPr="007B62B7">
        <w:rPr>
          <w:rStyle w:val="StyleUnderline"/>
        </w:rPr>
        <w:t>.</w:t>
      </w:r>
      <w:r w:rsidRPr="007B62B7">
        <w:rPr>
          <w:sz w:val="16"/>
        </w:rPr>
        <w:t xml:space="preserve"> </w:t>
      </w:r>
      <w:r w:rsidRPr="007B62B7">
        <w:rPr>
          <w:rStyle w:val="StyleUnderline"/>
        </w:rPr>
        <w:t>After all, it’s not agency heads who carry out the president’s policies day to day</w:t>
      </w:r>
      <w:r w:rsidRPr="007B62B7">
        <w:rPr>
          <w:sz w:val="16"/>
        </w:rPr>
        <w:t>. Agency heads</w:t>
      </w:r>
      <w:r w:rsidRPr="00D763A3">
        <w:rPr>
          <w:sz w:val="16"/>
        </w:rPr>
        <w:t xml:space="preserve"> don’t issue citations, approve patents, or dole out benefits. </w:t>
      </w:r>
      <w:r w:rsidRPr="005C03A8">
        <w:rPr>
          <w:rStyle w:val="StyleUnderline"/>
        </w:rPr>
        <w:t xml:space="preserve">That work is done by </w:t>
      </w:r>
      <w:r w:rsidRPr="005C03A8">
        <w:rPr>
          <w:rStyle w:val="Emphasis"/>
        </w:rPr>
        <w:t>front-line employees</w:t>
      </w:r>
      <w:r w:rsidRPr="00D763A3">
        <w:rPr>
          <w:sz w:val="16"/>
        </w:rPr>
        <w:t xml:space="preserve">. </w:t>
      </w:r>
      <w:r w:rsidRPr="007B62B7">
        <w:rPr>
          <w:rStyle w:val="StyleUnderline"/>
          <w:highlight w:val="cyan"/>
        </w:rPr>
        <w:t>Those employees</w:t>
      </w:r>
      <w:r w:rsidRPr="005C03A8">
        <w:rPr>
          <w:rStyle w:val="StyleUnderline"/>
        </w:rPr>
        <w:t xml:space="preserve"> effectively </w:t>
      </w:r>
      <w:r w:rsidRPr="007B62B7">
        <w:rPr>
          <w:rStyle w:val="Emphasis"/>
          <w:highlight w:val="cyan"/>
        </w:rPr>
        <w:t>run</w:t>
      </w:r>
      <w:r w:rsidRPr="007B62B7">
        <w:rPr>
          <w:rStyle w:val="StyleUnderline"/>
          <w:highlight w:val="cyan"/>
        </w:rPr>
        <w:t xml:space="preserve"> the </w:t>
      </w:r>
      <w:r w:rsidRPr="007B62B7">
        <w:rPr>
          <w:rStyle w:val="Emphasis"/>
          <w:highlight w:val="cyan"/>
        </w:rPr>
        <w:t>executive</w:t>
      </w:r>
      <w:r w:rsidRPr="005C03A8">
        <w:rPr>
          <w:rStyle w:val="Emphasis"/>
        </w:rPr>
        <w:t xml:space="preserve"> </w:t>
      </w:r>
      <w:r w:rsidRPr="007B62B7">
        <w:rPr>
          <w:rStyle w:val="Emphasis"/>
          <w:highlight w:val="cyan"/>
        </w:rPr>
        <w:t>branch</w:t>
      </w:r>
      <w:r w:rsidRPr="00D763A3">
        <w:rPr>
          <w:sz w:val="16"/>
        </w:rPr>
        <w:t xml:space="preserve">. And today, </w:t>
      </w:r>
      <w:r w:rsidRPr="007B62B7">
        <w:rPr>
          <w:rStyle w:val="StyleUnderline"/>
          <w:highlight w:val="cyan"/>
        </w:rPr>
        <w:t>many</w:t>
      </w:r>
      <w:r w:rsidRPr="005C03A8">
        <w:rPr>
          <w:rStyle w:val="StyleUnderline"/>
        </w:rPr>
        <w:t xml:space="preserve"> of them </w:t>
      </w:r>
      <w:r w:rsidRPr="007B62B7">
        <w:rPr>
          <w:rStyle w:val="StyleUnderline"/>
          <w:highlight w:val="cyan"/>
        </w:rPr>
        <w:t>enjoy a</w:t>
      </w:r>
      <w:r w:rsidRPr="005C03A8">
        <w:rPr>
          <w:rStyle w:val="StyleUnderline"/>
        </w:rPr>
        <w:t xml:space="preserve"> similar </w:t>
      </w:r>
      <w:r w:rsidRPr="007B62B7">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3D9D19B0" w14:textId="77777777" w:rsidR="00C9410D" w:rsidRPr="00D763A3" w:rsidRDefault="00C9410D" w:rsidP="00C9410D">
      <w:pPr>
        <w:rPr>
          <w:sz w:val="16"/>
        </w:rPr>
      </w:pPr>
      <w:r w:rsidRPr="00D763A3">
        <w:rPr>
          <w:sz w:val="16"/>
        </w:rPr>
        <w:t>Bargaining for Power</w:t>
      </w:r>
    </w:p>
    <w:p w14:paraId="4EEF596A" w14:textId="77777777" w:rsidR="00C9410D" w:rsidRPr="00D763A3" w:rsidRDefault="00C9410D" w:rsidP="00C9410D">
      <w:pPr>
        <w:rPr>
          <w:sz w:val="16"/>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4F46279A" w14:textId="77777777" w:rsidR="00C9410D" w:rsidRPr="00D763A3" w:rsidRDefault="00C9410D" w:rsidP="00C9410D">
      <w:pPr>
        <w:rPr>
          <w:sz w:val="16"/>
        </w:rPr>
      </w:pPr>
      <w:r w:rsidRPr="00D763A3">
        <w:rPr>
          <w:rStyle w:val="StyleUnderline"/>
        </w:rPr>
        <w:t>For the next decade and a half, collective bargaining remained the product of executive policy</w:t>
      </w:r>
      <w:r w:rsidRPr="00D763A3">
        <w:rPr>
          <w:sz w:val="16"/>
        </w:rPr>
        <w:t xml:space="preserve">. Though bargaining rights were extended and strengthened by later presidents, they still depended on presidential consent. But in the late 1970s, </w:t>
      </w:r>
      <w:r w:rsidRPr="00D763A3">
        <w:rPr>
          <w:rStyle w:val="StyleUnderline"/>
        </w:rPr>
        <w:t>Congress</w:t>
      </w:r>
      <w:r w:rsidRPr="00D763A3">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rPr>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516A0E98" w14:textId="77777777" w:rsidR="00C9410D" w:rsidRPr="00D763A3" w:rsidRDefault="00C9410D" w:rsidP="00C9410D">
      <w:pPr>
        <w:rPr>
          <w:sz w:val="16"/>
        </w:rPr>
      </w:pPr>
      <w:r w:rsidRPr="00D763A3">
        <w:rPr>
          <w:sz w:val="16"/>
        </w:rPr>
        <w:t>Throwing Off the Chains</w:t>
      </w:r>
    </w:p>
    <w:p w14:paraId="6CBEBA47" w14:textId="77777777" w:rsidR="00C9410D" w:rsidRPr="00D763A3" w:rsidRDefault="00C9410D" w:rsidP="00C9410D">
      <w:pPr>
        <w:rPr>
          <w:sz w:val="16"/>
        </w:rPr>
      </w:pPr>
      <w:r w:rsidRPr="00D763A3">
        <w:rPr>
          <w:rStyle w:val="StyleUnderline"/>
        </w:rPr>
        <w:t>That division of power sits uneasily beside the unitary-executive theory</w:t>
      </w:r>
      <w:r w:rsidRPr="00D763A3">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rPr>
          <w:sz w:val="16"/>
        </w:rPr>
        <w:t xml:space="preserve">. Among other things, </w:t>
      </w:r>
      <w:r w:rsidRPr="007B62B7">
        <w:rPr>
          <w:rStyle w:val="StyleUnderline"/>
          <w:highlight w:val="cyan"/>
        </w:rPr>
        <w:t>collective bargaining</w:t>
      </w:r>
      <w:r w:rsidRPr="00D763A3">
        <w:rPr>
          <w:rStyle w:val="StyleUnderline"/>
        </w:rPr>
        <w:t xml:space="preserve"> </w:t>
      </w:r>
      <w:r w:rsidRPr="007B62B7">
        <w:rPr>
          <w:rStyle w:val="StyleUnderline"/>
          <w:highlight w:val="cyan"/>
        </w:rPr>
        <w:t>prevents the</w:t>
      </w:r>
      <w:r w:rsidRPr="00D763A3">
        <w:rPr>
          <w:rStyle w:val="StyleUnderline"/>
        </w:rPr>
        <w:t xml:space="preserve"> </w:t>
      </w:r>
      <w:r w:rsidRPr="007B62B7">
        <w:rPr>
          <w:rStyle w:val="Emphasis"/>
          <w:highlight w:val="cyan"/>
        </w:rPr>
        <w:t>president</w:t>
      </w:r>
      <w:r w:rsidRPr="007B62B7">
        <w:rPr>
          <w:rStyle w:val="StyleUnderline"/>
          <w:highlight w:val="cyan"/>
        </w:rPr>
        <w:t xml:space="preserve"> from </w:t>
      </w:r>
      <w:r w:rsidRPr="007B62B7">
        <w:rPr>
          <w:rStyle w:val="Emphasis"/>
          <w:highlight w:val="cyan"/>
        </w:rPr>
        <w:t>unilaterally</w:t>
      </w:r>
      <w:r w:rsidRPr="00D763A3">
        <w:rPr>
          <w:rStyle w:val="StyleUnderline"/>
        </w:rPr>
        <w:t xml:space="preserve"> </w:t>
      </w:r>
      <w:r w:rsidRPr="007B62B7">
        <w:rPr>
          <w:rStyle w:val="Emphasis"/>
          <w:highlight w:val="cyan"/>
        </w:rPr>
        <w:t>implementing</w:t>
      </w:r>
      <w:r w:rsidRPr="00D763A3">
        <w:rPr>
          <w:rStyle w:val="StyleUnderline"/>
        </w:rPr>
        <w:t xml:space="preserve"> his preferred </w:t>
      </w:r>
      <w:r w:rsidRPr="007B62B7">
        <w:rPr>
          <w:rStyle w:val="Emphasis"/>
          <w:highlight w:val="cyan"/>
        </w:rPr>
        <w:t>management</w:t>
      </w:r>
      <w:r w:rsidRPr="00D763A3">
        <w:rPr>
          <w:rStyle w:val="Emphasis"/>
        </w:rPr>
        <w:t xml:space="preserve"> strategies</w:t>
      </w:r>
      <w:r w:rsidRPr="00D763A3">
        <w:rPr>
          <w:sz w:val="16"/>
        </w:rPr>
        <w:t>. He can’t just order employees back into the office full time. Nor can he implement other efficiency-promoting measures. Instead, he must negotiate these measures—a process that can take years and cost millions of taxpayer dollars.</w:t>
      </w:r>
    </w:p>
    <w:p w14:paraId="6BFD268F" w14:textId="77777777" w:rsidR="00C9410D" w:rsidRDefault="00C9410D" w:rsidP="00C9410D">
      <w:pPr>
        <w:rPr>
          <w:rStyle w:val="StyleUnderline"/>
        </w:rPr>
      </w:pPr>
      <w:r w:rsidRPr="00D763A3">
        <w:rPr>
          <w:sz w:val="16"/>
        </w:rPr>
        <w:t>The Department of Education agreement is hardly the only example. It stands out because it was signed on the eve of a transition; it was an obvious attempt by one administration to tie down the next. But the federal government has thousands of si</w:t>
      </w:r>
      <w:r w:rsidRPr="007B62B7">
        <w:rPr>
          <w:sz w:val="16"/>
        </w:rPr>
        <w:t>milar</w:t>
      </w:r>
      <w:r w:rsidRPr="00D763A3">
        <w:rPr>
          <w:sz w:val="16"/>
        </w:rPr>
        <w:t xml:space="preserve"> contracts across its vast workforce. </w:t>
      </w:r>
      <w:r w:rsidRPr="007B62B7">
        <w:rPr>
          <w:rStyle w:val="StyleUnderline"/>
          <w:highlight w:val="cyan"/>
        </w:rPr>
        <w:t>Each</w:t>
      </w:r>
      <w:r w:rsidRPr="00D763A3">
        <w:rPr>
          <w:sz w:val="16"/>
        </w:rPr>
        <w:t xml:space="preserve"> </w:t>
      </w:r>
      <w:r w:rsidRPr="00D763A3">
        <w:rPr>
          <w:rStyle w:val="StyleUnderline"/>
        </w:rPr>
        <w:t xml:space="preserve">of those </w:t>
      </w:r>
      <w:r w:rsidRPr="007B62B7">
        <w:rPr>
          <w:rStyle w:val="StyleUnderline"/>
          <w:highlight w:val="cyan"/>
        </w:rPr>
        <w:t>contract</w:t>
      </w:r>
      <w:r w:rsidRPr="00AE700B">
        <w:rPr>
          <w:rStyle w:val="StyleUnderline"/>
        </w:rPr>
        <w:t>s</w:t>
      </w:r>
      <w:r w:rsidRPr="00D763A3">
        <w:rPr>
          <w:rStyle w:val="StyleUnderline"/>
        </w:rPr>
        <w:t xml:space="preserve"> limits the</w:t>
      </w:r>
      <w:r w:rsidRPr="00D763A3">
        <w:rPr>
          <w:sz w:val="16"/>
        </w:rPr>
        <w:t xml:space="preserve"> </w:t>
      </w:r>
      <w:r w:rsidRPr="00D763A3">
        <w:rPr>
          <w:rStyle w:val="StyleUnderline"/>
        </w:rPr>
        <w:t>president’s discretion</w:t>
      </w:r>
      <w:r w:rsidRPr="00D763A3">
        <w:rPr>
          <w:sz w:val="16"/>
        </w:rPr>
        <w:t xml:space="preserve"> in the same way. They may not have been signed three days before the turnover, but </w:t>
      </w:r>
      <w:r w:rsidRPr="00D763A3">
        <w:rPr>
          <w:rStyle w:val="StyleUnderline"/>
        </w:rPr>
        <w:t>they</w:t>
      </w:r>
      <w:r w:rsidRPr="00D763A3">
        <w:rPr>
          <w:sz w:val="16"/>
        </w:rPr>
        <w:t xml:space="preserve"> still </w:t>
      </w:r>
      <w:r w:rsidRPr="007B62B7">
        <w:rPr>
          <w:rStyle w:val="Emphasis"/>
          <w:sz w:val="28"/>
          <w:szCs w:val="32"/>
          <w:highlight w:val="cyan"/>
        </w:rPr>
        <w:t>tie</w:t>
      </w:r>
      <w:r w:rsidRPr="00D763A3">
        <w:rPr>
          <w:rStyle w:val="Emphasis"/>
          <w:sz w:val="28"/>
          <w:szCs w:val="32"/>
        </w:rPr>
        <w:t xml:space="preserve"> </w:t>
      </w:r>
      <w:r w:rsidRPr="007B62B7">
        <w:rPr>
          <w:rStyle w:val="Emphasis"/>
          <w:sz w:val="28"/>
          <w:szCs w:val="32"/>
          <w:highlight w:val="cyan"/>
        </w:rPr>
        <w:t>the president’s hands</w:t>
      </w:r>
      <w:r w:rsidRPr="00D763A3">
        <w:t>.</w:t>
      </w:r>
      <w:r w:rsidRPr="00D763A3">
        <w:rPr>
          <w:sz w:val="16"/>
        </w:rPr>
        <w:t xml:space="preserve"> </w:t>
      </w:r>
      <w:r w:rsidRPr="007B62B7">
        <w:rPr>
          <w:rStyle w:val="StyleUnderline"/>
          <w:highlight w:val="cyan"/>
        </w:rPr>
        <w:t>They</w:t>
      </w:r>
      <w:r w:rsidRPr="00D763A3">
        <w:rPr>
          <w:rStyle w:val="StyleUnderline"/>
        </w:rPr>
        <w:t xml:space="preserve"> are a </w:t>
      </w:r>
      <w:r w:rsidRPr="007B62B7">
        <w:rPr>
          <w:rStyle w:val="StyleUnderline"/>
          <w:highlight w:val="cyan"/>
        </w:rPr>
        <w:t>check</w:t>
      </w:r>
      <w:r w:rsidRPr="00D763A3">
        <w:rPr>
          <w:rStyle w:val="StyleUnderline"/>
        </w:rPr>
        <w:t xml:space="preserve"> on his control over </w:t>
      </w:r>
      <w:r w:rsidRPr="007B62B7">
        <w:rPr>
          <w:rStyle w:val="StyleUnderline"/>
          <w:highlight w:val="cyan"/>
        </w:rPr>
        <w:t xml:space="preserve">the </w:t>
      </w:r>
      <w:r w:rsidRPr="007B62B7">
        <w:rPr>
          <w:rStyle w:val="Emphasis"/>
          <w:highlight w:val="cyan"/>
        </w:rPr>
        <w:t>executive</w:t>
      </w:r>
      <w:r w:rsidRPr="00D763A3">
        <w:rPr>
          <w:rStyle w:val="Emphasis"/>
        </w:rPr>
        <w:t xml:space="preserve"> </w:t>
      </w:r>
      <w:r w:rsidRPr="007B62B7">
        <w:rPr>
          <w:rStyle w:val="Emphasis"/>
          <w:highlight w:val="cyan"/>
        </w:rPr>
        <w:t>branch</w:t>
      </w:r>
      <w:r w:rsidRPr="00D763A3">
        <w:rPr>
          <w:rStyle w:val="StyleUnderline"/>
        </w:rPr>
        <w:t>—</w:t>
      </w:r>
      <w:r w:rsidRPr="007B62B7">
        <w:rPr>
          <w:rStyle w:val="StyleUnderline"/>
          <w:highlight w:val="cyan"/>
        </w:rPr>
        <w:t xml:space="preserve">a </w:t>
      </w:r>
      <w:r w:rsidRPr="007B62B7">
        <w:rPr>
          <w:rStyle w:val="Emphasis"/>
          <w:highlight w:val="cyan"/>
        </w:rPr>
        <w:t>check imposed by Congress</w:t>
      </w:r>
      <w:r w:rsidRPr="007B62B7">
        <w:rPr>
          <w:rStyle w:val="StyleUnderline"/>
          <w:highlight w:val="cyan"/>
        </w:rPr>
        <w:t>.</w:t>
      </w:r>
    </w:p>
    <w:p w14:paraId="69BD2406" w14:textId="77777777" w:rsidR="00C9410D" w:rsidRDefault="00C9410D" w:rsidP="00C9410D">
      <w:pPr>
        <w:rPr>
          <w:rStyle w:val="Emphasis"/>
        </w:rPr>
      </w:pPr>
      <w:r w:rsidRPr="00D763A3">
        <w:rPr>
          <w:sz w:val="16"/>
        </w:rPr>
        <w:t xml:space="preserve">Whether that check is valid remains to be seen. The new administration has already set up a </w:t>
      </w:r>
      <w:r w:rsidRPr="00AE700B">
        <w:rPr>
          <w:sz w:val="16"/>
        </w:rPr>
        <w:t>test</w:t>
      </w:r>
      <w:r w:rsidRPr="00D763A3">
        <w:rPr>
          <w:sz w:val="16"/>
        </w:rPr>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w:t>
      </w:r>
      <w:r w:rsidRPr="00D763A3">
        <w:rPr>
          <w:sz w:val="16"/>
        </w:rPr>
        <w:lastRenderedPageBreak/>
        <w:t xml:space="preserve">true for </w:t>
      </w:r>
      <w:r w:rsidRPr="007B62B7">
        <w:rPr>
          <w:rStyle w:val="StyleUnderline"/>
          <w:highlight w:val="cyan"/>
        </w:rPr>
        <w:t>every collective-bargaining agreement</w:t>
      </w:r>
      <w:r w:rsidRPr="00D763A3">
        <w:rPr>
          <w:sz w:val="16"/>
        </w:rPr>
        <w:t xml:space="preserve"> in the executive branch. </w:t>
      </w:r>
      <w:r w:rsidRPr="00AE700B">
        <w:rPr>
          <w:rStyle w:val="StyleUnderline"/>
        </w:rPr>
        <w:t>Each</w:t>
      </w:r>
      <w:r w:rsidRPr="005C03A8">
        <w:rPr>
          <w:rStyle w:val="StyleUnderline"/>
        </w:rPr>
        <w:t xml:space="preserve"> one of those agreements </w:t>
      </w:r>
      <w:r w:rsidRPr="007B62B7">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7B62B7">
        <w:rPr>
          <w:rStyle w:val="StyleUnderline"/>
          <w:highlight w:val="cyan"/>
        </w:rPr>
        <w:t>an</w:t>
      </w:r>
      <w:r w:rsidRPr="005C03A8">
        <w:rPr>
          <w:rStyle w:val="StyleUnderline"/>
        </w:rPr>
        <w:t xml:space="preserve"> </w:t>
      </w:r>
      <w:r w:rsidRPr="007B62B7">
        <w:rPr>
          <w:rStyle w:val="Emphasis"/>
          <w:szCs w:val="28"/>
          <w:highlight w:val="cyan"/>
        </w:rPr>
        <w:t>external brake</w:t>
      </w:r>
      <w:r w:rsidRPr="007B62B7">
        <w:rPr>
          <w:sz w:val="16"/>
          <w:highlight w:val="cyan"/>
        </w:rPr>
        <w:t xml:space="preserve"> </w:t>
      </w:r>
      <w:r w:rsidRPr="007B62B7">
        <w:rPr>
          <w:rStyle w:val="StyleUnderline"/>
          <w:highlight w:val="cyan"/>
        </w:rPr>
        <w:t xml:space="preserve">on the </w:t>
      </w:r>
      <w:r w:rsidRPr="007B62B7">
        <w:rPr>
          <w:rStyle w:val="Emphasis"/>
          <w:szCs w:val="28"/>
          <w:highlight w:val="cyan"/>
        </w:rPr>
        <w:t>president’s control</w:t>
      </w:r>
      <w:r w:rsidRPr="00D763A3">
        <w:rPr>
          <w:sz w:val="16"/>
        </w:rPr>
        <w:t xml:space="preserve">. </w:t>
      </w:r>
      <w:r w:rsidRPr="005C03A8">
        <w:rPr>
          <w:rStyle w:val="StyleUnderline"/>
        </w:rPr>
        <w:t xml:space="preserve">So each one of them raises the same questions about the </w:t>
      </w:r>
      <w:r w:rsidRPr="005C03A8">
        <w:rPr>
          <w:rStyle w:val="Emphasis"/>
        </w:rPr>
        <w:t>president’s “unitary” authority.</w:t>
      </w:r>
    </w:p>
    <w:p w14:paraId="181BDF8F" w14:textId="77777777" w:rsidR="00C9410D" w:rsidRDefault="00C9410D" w:rsidP="00C9410D">
      <w:r w:rsidRPr="00D763A3">
        <w:rPr>
          <w:sz w:val="16"/>
        </w:rPr>
        <w:t>This administration has shown itself willing to test the limits on external controls. One suspects that collective bargaining could be next on its list.</w:t>
      </w:r>
    </w:p>
    <w:p w14:paraId="005C4194" w14:textId="77777777" w:rsidR="00C9410D" w:rsidRPr="00735CF0" w:rsidRDefault="00C9410D" w:rsidP="00C9410D">
      <w:pPr>
        <w:pStyle w:val="Heading4"/>
      </w:pPr>
      <w:bookmarkStart w:id="0" w:name="_Hlk536633201"/>
      <w:r w:rsidRPr="00735CF0">
        <w:t>Extinction</w:t>
      </w:r>
      <w:r>
        <w:t>. E</w:t>
      </w:r>
      <w:r w:rsidRPr="00735CF0">
        <w:t>xecutive flexibility is key to respond to terror, rogue states, and prolif.</w:t>
      </w:r>
    </w:p>
    <w:p w14:paraId="6E4C68F6" w14:textId="77777777" w:rsidR="00C9410D" w:rsidRPr="00735CF0" w:rsidRDefault="00C9410D" w:rsidP="00C9410D">
      <w:r w:rsidRPr="00735CF0">
        <w:t xml:space="preserve">John </w:t>
      </w:r>
      <w:r w:rsidRPr="00735CF0">
        <w:rPr>
          <w:rStyle w:val="Style13ptBold"/>
        </w:rPr>
        <w:t>Yoo</w:t>
      </w:r>
      <w:r w:rsidRPr="00735CF0">
        <w:t xml:space="preserve"> </w:t>
      </w:r>
      <w:r w:rsidRPr="00735CF0">
        <w:rPr>
          <w:rStyle w:val="Style13ptBold"/>
        </w:rPr>
        <w:t>17</w:t>
      </w:r>
      <w:r w:rsidRPr="00735CF0">
        <w:t xml:space="preserve">. Professor of Law at the University of California, Berkeley, and a visiting scholar at the American Enterprise Institute. “Trump’s Syria Strike Was Constitutional.” National Review. 4/13/2017. </w:t>
      </w:r>
      <w:hyperlink r:id="rId5" w:history="1">
        <w:r w:rsidRPr="00735CF0">
          <w:rPr>
            <w:rStyle w:val="Hyperlink"/>
          </w:rPr>
          <w:t>https://www.nationalreview.com/2017/04/trump-syria-strike-constitutional-presidents-have-broad-war-powers</w:t>
        </w:r>
      </w:hyperlink>
    </w:p>
    <w:p w14:paraId="046386EE" w14:textId="77777777" w:rsidR="00C9410D" w:rsidRPr="00E0057F" w:rsidRDefault="00C9410D" w:rsidP="00C9410D">
      <w:pPr>
        <w:rPr>
          <w:rFonts w:cstheme="minorHAnsi"/>
          <w:sz w:val="16"/>
        </w:rPr>
      </w:pPr>
      <w:r w:rsidRPr="00735CF0">
        <w:rPr>
          <w:rFonts w:cstheme="minorHAnsi"/>
          <w:u w:val="single"/>
        </w:rPr>
        <w:t xml:space="preserve">The Framers realized the </w:t>
      </w:r>
      <w:r w:rsidRPr="00735CF0">
        <w:rPr>
          <w:rStyle w:val="Emphasis"/>
          <w:rFonts w:cstheme="minorHAnsi"/>
        </w:rPr>
        <w:t>obvious</w:t>
      </w:r>
      <w:r w:rsidRPr="00E0057F">
        <w:rPr>
          <w:rFonts w:cstheme="minorHAnsi"/>
          <w:sz w:val="16"/>
        </w:rPr>
        <w:t xml:space="preserve">. </w:t>
      </w:r>
      <w:r w:rsidRPr="007B62B7">
        <w:rPr>
          <w:rFonts w:cstheme="minorHAnsi"/>
          <w:highlight w:val="cyan"/>
          <w:u w:val="single"/>
        </w:rPr>
        <w:t xml:space="preserve">Foreign affairs are </w:t>
      </w:r>
      <w:r w:rsidRPr="007B62B7">
        <w:rPr>
          <w:rStyle w:val="Emphasis"/>
          <w:rFonts w:cstheme="minorHAnsi"/>
          <w:highlight w:val="cyan"/>
        </w:rPr>
        <w:t>unpredictable</w:t>
      </w:r>
      <w:r w:rsidRPr="00735CF0">
        <w:rPr>
          <w:rStyle w:val="Emphasis"/>
          <w:rFonts w:cstheme="minorHAnsi"/>
        </w:rPr>
        <w:t xml:space="preserve"> and involve the highest of stakes</w:t>
      </w:r>
      <w:r w:rsidRPr="00735CF0">
        <w:rPr>
          <w:rFonts w:cstheme="minorHAnsi"/>
          <w:u w:val="single"/>
        </w:rPr>
        <w:t xml:space="preserve">, making them </w:t>
      </w:r>
      <w:r w:rsidRPr="007B62B7">
        <w:rPr>
          <w:rStyle w:val="Emphasis"/>
          <w:rFonts w:cstheme="minorHAnsi"/>
          <w:highlight w:val="cyan"/>
        </w:rPr>
        <w:t>unsuitable to regulation by</w:t>
      </w:r>
      <w:r w:rsidRPr="00735CF0">
        <w:rPr>
          <w:rStyle w:val="Emphasis"/>
          <w:rFonts w:cstheme="minorHAnsi"/>
        </w:rPr>
        <w:t xml:space="preserve"> preexisting </w:t>
      </w:r>
      <w:r w:rsidRPr="007B62B7">
        <w:rPr>
          <w:rStyle w:val="Emphasis"/>
          <w:rFonts w:cstheme="minorHAnsi"/>
          <w:highlight w:val="cyan"/>
        </w:rPr>
        <w:t>legislation</w:t>
      </w:r>
      <w:r w:rsidRPr="00E0057F">
        <w:rPr>
          <w:rFonts w:cstheme="minorHAnsi"/>
          <w:sz w:val="16"/>
        </w:rPr>
        <w:t xml:space="preserve">. Instead, </w:t>
      </w:r>
      <w:r w:rsidRPr="007B62B7">
        <w:rPr>
          <w:rFonts w:cstheme="minorHAnsi"/>
          <w:highlight w:val="cyan"/>
          <w:u w:val="single"/>
        </w:rPr>
        <w:t>they</w:t>
      </w:r>
      <w:r w:rsidRPr="00E0057F">
        <w:rPr>
          <w:rFonts w:cstheme="minorHAnsi"/>
          <w:sz w:val="16"/>
        </w:rPr>
        <w:t xml:space="preserve"> can </w:t>
      </w:r>
      <w:r w:rsidRPr="007B62B7">
        <w:rPr>
          <w:rFonts w:cstheme="minorHAnsi"/>
          <w:highlight w:val="cyan"/>
          <w:u w:val="single"/>
        </w:rPr>
        <w:t xml:space="preserve">demand </w:t>
      </w:r>
      <w:r w:rsidRPr="007B62B7">
        <w:rPr>
          <w:rStyle w:val="Emphasis"/>
          <w:rFonts w:cstheme="minorHAnsi"/>
          <w:highlight w:val="cyan"/>
        </w:rPr>
        <w:t>swift, decisive action</w:t>
      </w:r>
      <w:r w:rsidRPr="00735CF0">
        <w:rPr>
          <w:rFonts w:cstheme="minorHAnsi"/>
          <w:u w:val="single"/>
        </w:rPr>
        <w:t xml:space="preserve"> </w:t>
      </w:r>
      <w:r w:rsidRPr="00E0057F">
        <w:rPr>
          <w:rFonts w:cstheme="minorHAnsi"/>
          <w:sz w:val="16"/>
        </w:rPr>
        <w:t xml:space="preserve">— </w:t>
      </w:r>
      <w:r w:rsidRPr="00735CF0">
        <w:rPr>
          <w:rFonts w:cstheme="minorHAnsi"/>
          <w:u w:val="single"/>
        </w:rPr>
        <w:t xml:space="preserve">sometimes </w:t>
      </w:r>
      <w:r w:rsidRPr="007B62B7">
        <w:rPr>
          <w:rFonts w:cstheme="minorHAnsi"/>
          <w:highlight w:val="cyan"/>
          <w:u w:val="single"/>
        </w:rPr>
        <w:t xml:space="preserve">under </w:t>
      </w:r>
      <w:r w:rsidRPr="007B62B7">
        <w:rPr>
          <w:rStyle w:val="Emphasis"/>
          <w:rFonts w:cstheme="minorHAnsi"/>
          <w:highlight w:val="cyan"/>
        </w:rPr>
        <w:t>pressured</w:t>
      </w:r>
      <w:r w:rsidRPr="007B62B7">
        <w:rPr>
          <w:rFonts w:cstheme="minorHAnsi"/>
          <w:highlight w:val="cyan"/>
          <w:u w:val="single"/>
        </w:rPr>
        <w:t xml:space="preserve"> or</w:t>
      </w:r>
      <w:r w:rsidRPr="00735CF0">
        <w:rPr>
          <w:rFonts w:cstheme="minorHAnsi"/>
          <w:u w:val="single"/>
        </w:rPr>
        <w:t xml:space="preserve"> even </w:t>
      </w:r>
      <w:r w:rsidRPr="007B62B7">
        <w:rPr>
          <w:rStyle w:val="Emphasis"/>
          <w:rFonts w:cstheme="minorHAnsi"/>
          <w:highlight w:val="cyan"/>
        </w:rPr>
        <w:t>emergency circumstances</w:t>
      </w:r>
      <w:r w:rsidRPr="00E0057F">
        <w:rPr>
          <w:rFonts w:cstheme="minorHAnsi"/>
          <w:sz w:val="16"/>
        </w:rPr>
        <w:t xml:space="preserve"> — </w:t>
      </w:r>
      <w:r w:rsidRPr="00735CF0">
        <w:rPr>
          <w:rFonts w:cstheme="minorHAnsi"/>
          <w:u w:val="single"/>
        </w:rPr>
        <w:t xml:space="preserve">that is best carried out by a branch of government that does not </w:t>
      </w:r>
      <w:r w:rsidRPr="00735CF0">
        <w:rPr>
          <w:rStyle w:val="StyleUnderline"/>
        </w:rPr>
        <w:t>suffer from multiple vetoes</w:t>
      </w:r>
      <w:r w:rsidRPr="00735CF0">
        <w:rPr>
          <w:rFonts w:cstheme="minorHAnsi"/>
          <w:u w:val="single"/>
        </w:rPr>
        <w:t xml:space="preserve"> or that is </w:t>
      </w:r>
      <w:r w:rsidRPr="00735CF0">
        <w:rPr>
          <w:rStyle w:val="StyleUnderline"/>
        </w:rPr>
        <w:t>delayed by disagreements</w:t>
      </w:r>
      <w:r w:rsidRPr="00E0057F">
        <w:rPr>
          <w:rFonts w:cstheme="minorHAnsi"/>
          <w:sz w:val="16"/>
        </w:rPr>
        <w:t xml:space="preserve">. </w:t>
      </w:r>
      <w:r w:rsidRPr="00735CF0">
        <w:rPr>
          <w:rStyle w:val="StyleUnderline"/>
        </w:rPr>
        <w:t>Congress is too large and unwieldy to take the swift and decisive action required</w:t>
      </w:r>
      <w:r w:rsidRPr="00E0057F">
        <w:rPr>
          <w:rFonts w:cstheme="minorHAnsi"/>
          <w:sz w:val="16"/>
        </w:rPr>
        <w:t xml:space="preserve"> in wartime. Our Framers replaced the Articles of Confederation, which had failed in the management of foreign relations because they had no single executive, with the Constitution’s single president for precisely this reason. </w:t>
      </w:r>
      <w:r w:rsidRPr="00735CF0">
        <w:rPr>
          <w:rStyle w:val="StyleUnderline"/>
          <w:rFonts w:cstheme="minorHAnsi"/>
        </w:rPr>
        <w:t>Even when it has access to the same intelligence as the executive branch, Congress’s loose, decentralized structure would paralyze American policy while foreign threats grew</w:t>
      </w:r>
      <w:r w:rsidRPr="00E0057F">
        <w:rPr>
          <w:rFonts w:cstheme="minorHAnsi"/>
          <w:sz w:val="16"/>
        </w:rPr>
        <w:t xml:space="preserve">. Congress has no political incentive to mount and see through its own wartime policy. </w:t>
      </w:r>
      <w:r w:rsidRPr="00E0057F">
        <w:rPr>
          <w:sz w:val="16"/>
        </w:rPr>
        <w:t>Members of Congress, who are interested in keeping their seats at the next election, do not want to take stands on controversial issues where the future is uncertain</w:t>
      </w:r>
      <w:r w:rsidRPr="00E0057F">
        <w:rPr>
          <w:rFonts w:cstheme="minorHAnsi"/>
          <w:sz w:val="16"/>
        </w:rPr>
        <w:t xml:space="preserve">. They will avoid like the plague any vote that will anger large segments of the electorate. They prefer that the president take the political risks and be held accountable for failure. Congress is too large and unwieldy to take the swift and decisive action required in wartime. 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t>
      </w:r>
      <w:r w:rsidRPr="00735CF0">
        <w:rPr>
          <w:rFonts w:cstheme="minorHAnsi"/>
          <w:u w:val="single"/>
        </w:rPr>
        <w:t xml:space="preserve">While pro-Congress critics worry about a president’s foreign adventurism, the real threat to our national security could come from </w:t>
      </w:r>
      <w:r w:rsidRPr="00735CF0">
        <w:rPr>
          <w:rStyle w:val="Emphasis"/>
          <w:rFonts w:cstheme="minorHAnsi"/>
        </w:rPr>
        <w:t>inaction and isolationism</w:t>
      </w:r>
      <w:r w:rsidRPr="00E0057F">
        <w:rPr>
          <w:rFonts w:cstheme="minorHAnsi"/>
          <w:sz w:val="16"/>
        </w:rPr>
        <w:t xml:space="preserve">.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w:t>
      </w:r>
      <w:r w:rsidRPr="00735CF0">
        <w:rPr>
          <w:rStyle w:val="StyleUnderline"/>
          <w:rFonts w:cstheme="minorHAnsi"/>
        </w:rPr>
        <w:t>the</w:t>
      </w:r>
      <w:r w:rsidRPr="00E0057F">
        <w:rPr>
          <w:rFonts w:cstheme="minorHAnsi"/>
          <w:sz w:val="16"/>
        </w:rPr>
        <w:t xml:space="preserve"> ineffectual </w:t>
      </w:r>
      <w:r w:rsidRPr="007B62B7">
        <w:rPr>
          <w:rStyle w:val="StyleUnderline"/>
          <w:rFonts w:cstheme="minorHAnsi"/>
          <w:highlight w:val="cyan"/>
        </w:rPr>
        <w:t>War Powers</w:t>
      </w:r>
      <w:r w:rsidRPr="00735CF0">
        <w:rPr>
          <w:rStyle w:val="StyleUnderline"/>
          <w:rFonts w:cstheme="minorHAnsi"/>
        </w:rPr>
        <w:t xml:space="preserve"> Resolution</w:t>
      </w:r>
      <w:r w:rsidRPr="00E0057F">
        <w:rPr>
          <w:rFonts w:cstheme="minorHAnsi"/>
          <w:sz w:val="16"/>
        </w:rPr>
        <w:t xml:space="preserve">. Congress passed the resolution in 1973 over President Richard Nixon’s veto, and no president has ever accepted the constitutionality of its 60-day limit on the use of troops abroad. </w:t>
      </w:r>
      <w:r w:rsidRPr="007B62B7">
        <w:rPr>
          <w:rStyle w:val="Emphasis"/>
          <w:rFonts w:cstheme="minorHAnsi"/>
          <w:highlight w:val="cyan"/>
        </w:rPr>
        <w:t>No</w:t>
      </w:r>
      <w:r w:rsidRPr="00735CF0">
        <w:rPr>
          <w:rStyle w:val="Emphasis"/>
          <w:rFonts w:cstheme="minorHAnsi"/>
        </w:rPr>
        <w:t xml:space="preserve"> federal </w:t>
      </w:r>
      <w:r w:rsidRPr="007B62B7">
        <w:rPr>
          <w:rStyle w:val="Emphasis"/>
          <w:rFonts w:cstheme="minorHAnsi"/>
          <w:highlight w:val="cyan"/>
        </w:rPr>
        <w:t>court has ever upheld</w:t>
      </w:r>
      <w:r w:rsidRPr="00735CF0">
        <w:rPr>
          <w:rStyle w:val="Emphasis"/>
          <w:rFonts w:cstheme="minorHAnsi"/>
        </w:rPr>
        <w:t xml:space="preserve"> the resolution</w:t>
      </w:r>
      <w:r w:rsidRPr="00E0057F">
        <w:rPr>
          <w:sz w:val="16"/>
        </w:rPr>
        <w:t xml:space="preserve">. </w:t>
      </w:r>
      <w:r w:rsidRPr="00735CF0">
        <w:rPr>
          <w:rFonts w:cstheme="minorHAnsi"/>
          <w:u w:val="single"/>
        </w:rPr>
        <w:t xml:space="preserve">Even </w:t>
      </w:r>
      <w:r w:rsidRPr="007B62B7">
        <w:rPr>
          <w:rStyle w:val="Emphasis"/>
          <w:rFonts w:cstheme="minorHAnsi"/>
          <w:highlight w:val="cyan"/>
        </w:rPr>
        <w:t>Congress has never enforced it</w:t>
      </w:r>
      <w:r w:rsidRPr="00E0057F">
        <w:rPr>
          <w:rFonts w:cstheme="minorHAnsi"/>
          <w:sz w:val="16"/>
        </w:rPr>
        <w:t xml:space="preserve">.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w:t>
      </w:r>
      <w:r w:rsidRPr="00E0057F">
        <w:rPr>
          <w:rFonts w:cstheme="minorHAnsi"/>
          <w:sz w:val="16"/>
        </w:rPr>
        <w:lastRenderedPageBreak/>
        <w:t xml:space="preserve">defensive, operations (as we learned all too tragically on 9/11) and to swiftly project power worldwide. If Congress wanted to discourage presidential initiative in war, it could build a smaller, less offense-minded military. A radical change in the system for making war might appease critics of presidential power. But it could also seriously threaten American national security.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w:t>
      </w:r>
      <w:r w:rsidRPr="00735CF0">
        <w:rPr>
          <w:rFonts w:cstheme="minorHAnsi"/>
          <w:u w:val="single"/>
        </w:rPr>
        <w:t xml:space="preserve">Our Constitution has succeeded because it </w:t>
      </w:r>
      <w:r w:rsidRPr="00735CF0">
        <w:rPr>
          <w:rStyle w:val="Emphasis"/>
          <w:rFonts w:cstheme="minorHAnsi"/>
        </w:rPr>
        <w:t>favors swift presidential action</w:t>
      </w:r>
      <w:r w:rsidRPr="00735CF0">
        <w:rPr>
          <w:rFonts w:cstheme="minorHAnsi"/>
          <w:u w:val="single"/>
        </w:rPr>
        <w:t xml:space="preserve"> in war, later checked by Congress’s funding power</w:t>
      </w:r>
      <w:r w:rsidRPr="00E0057F">
        <w:rPr>
          <w:rFonts w:cstheme="minorHAnsi"/>
          <w:sz w:val="16"/>
        </w:rPr>
        <w:t xml:space="preserve">. If a president continues to wage war without congressional authorization, as in Libya, Kosovo, or Korea, it is only because Congress has chosen not to exercise its easy check. We should not confuse a desire to escape political responsibility for a defect in the Constitution. </w:t>
      </w:r>
      <w:r w:rsidRPr="007B62B7">
        <w:rPr>
          <w:rFonts w:cstheme="minorHAnsi"/>
          <w:highlight w:val="cyan"/>
          <w:u w:val="single"/>
        </w:rPr>
        <w:t>A radical change in the system</w:t>
      </w:r>
      <w:r w:rsidRPr="00E0057F">
        <w:rPr>
          <w:rFonts w:cstheme="minorHAnsi"/>
          <w:sz w:val="16"/>
        </w:rPr>
        <w:t xml:space="preserve"> for making war </w:t>
      </w:r>
      <w:r w:rsidRPr="00735CF0">
        <w:rPr>
          <w:rFonts w:cstheme="minorHAnsi"/>
          <w:u w:val="single"/>
        </w:rPr>
        <w:t xml:space="preserve">might appease critics of presidential power. But it </w:t>
      </w:r>
      <w:r w:rsidRPr="007B62B7">
        <w:rPr>
          <w:rFonts w:cstheme="minorHAnsi"/>
          <w:highlight w:val="cyan"/>
          <w:u w:val="single"/>
        </w:rPr>
        <w:t>could</w:t>
      </w:r>
      <w:r w:rsidRPr="00735CF0">
        <w:rPr>
          <w:rFonts w:cstheme="minorHAnsi"/>
          <w:u w:val="single"/>
        </w:rPr>
        <w:t xml:space="preserve"> also </w:t>
      </w:r>
      <w:r w:rsidRPr="007B62B7">
        <w:rPr>
          <w:rStyle w:val="Emphasis"/>
          <w:rFonts w:cstheme="minorHAnsi"/>
          <w:highlight w:val="cyan"/>
        </w:rPr>
        <w:t>seriously threaten</w:t>
      </w:r>
      <w:r w:rsidRPr="00735CF0">
        <w:rPr>
          <w:rStyle w:val="Emphasis"/>
          <w:rFonts w:cstheme="minorHAnsi"/>
        </w:rPr>
        <w:t xml:space="preserve"> American </w:t>
      </w:r>
      <w:r w:rsidRPr="007B62B7">
        <w:rPr>
          <w:rStyle w:val="Emphasis"/>
          <w:rFonts w:cstheme="minorHAnsi"/>
          <w:highlight w:val="cyan"/>
        </w:rPr>
        <w:t>national security</w:t>
      </w:r>
      <w:r w:rsidRPr="00E0057F">
        <w:rPr>
          <w:rFonts w:cstheme="minorHAnsi"/>
          <w:sz w:val="16"/>
        </w:rPr>
        <w:t xml:space="preserve">. </w:t>
      </w:r>
      <w:r w:rsidRPr="00735CF0">
        <w:rPr>
          <w:rFonts w:cstheme="minorHAnsi"/>
          <w:u w:val="single"/>
        </w:rPr>
        <w:t xml:space="preserve">In order </w:t>
      </w:r>
      <w:r w:rsidRPr="007B62B7">
        <w:rPr>
          <w:rFonts w:cstheme="minorHAnsi"/>
          <w:highlight w:val="cyan"/>
          <w:u w:val="single"/>
        </w:rPr>
        <w:t>to</w:t>
      </w:r>
      <w:r w:rsidRPr="00735CF0">
        <w:rPr>
          <w:rFonts w:cstheme="minorHAnsi"/>
          <w:u w:val="single"/>
        </w:rPr>
        <w:t xml:space="preserve"> </w:t>
      </w:r>
      <w:r w:rsidRPr="00735CF0">
        <w:rPr>
          <w:rStyle w:val="StyleUnderline"/>
        </w:rPr>
        <w:t>forestall another 9/11 attack</w:t>
      </w:r>
      <w:r w:rsidRPr="00735CF0">
        <w:rPr>
          <w:rFonts w:cstheme="minorHAnsi"/>
          <w:u w:val="single"/>
        </w:rPr>
        <w:t xml:space="preserve">, or </w:t>
      </w:r>
      <w:r w:rsidRPr="007B62B7">
        <w:rPr>
          <w:rFonts w:cstheme="minorHAnsi"/>
          <w:highlight w:val="cyan"/>
          <w:u w:val="single"/>
        </w:rPr>
        <w:t xml:space="preserve">take advantage of a </w:t>
      </w:r>
      <w:r w:rsidRPr="007B62B7">
        <w:rPr>
          <w:rStyle w:val="Emphasis"/>
          <w:highlight w:val="cyan"/>
        </w:rPr>
        <w:t>window of opportunity</w:t>
      </w:r>
      <w:r w:rsidRPr="007B62B7">
        <w:rPr>
          <w:rStyle w:val="StyleUnderline"/>
          <w:rFonts w:cstheme="minorHAnsi"/>
          <w:highlight w:val="cyan"/>
        </w:rPr>
        <w:t xml:space="preserve"> to strike</w:t>
      </w:r>
      <w:r w:rsidRPr="00735CF0">
        <w:rPr>
          <w:rStyle w:val="StyleUnderline"/>
          <w:rFonts w:cstheme="minorHAnsi"/>
        </w:rPr>
        <w:t xml:space="preserve"> </w:t>
      </w:r>
      <w:r w:rsidRPr="00735CF0">
        <w:rPr>
          <w:rStyle w:val="Emphasis"/>
        </w:rPr>
        <w:t>terrorists</w:t>
      </w:r>
      <w:r w:rsidRPr="00735CF0">
        <w:rPr>
          <w:rStyle w:val="StyleUnderline"/>
          <w:rFonts w:cstheme="minorHAnsi"/>
        </w:rPr>
        <w:t xml:space="preserve"> or </w:t>
      </w:r>
      <w:r w:rsidRPr="00735CF0">
        <w:rPr>
          <w:rStyle w:val="Emphasis"/>
        </w:rPr>
        <w:t>rogue nations</w:t>
      </w:r>
      <w:r w:rsidRPr="00735CF0">
        <w:rPr>
          <w:rStyle w:val="StyleUnderline"/>
          <w:rFonts w:cstheme="minorHAnsi"/>
        </w:rPr>
        <w:t xml:space="preserve">, </w:t>
      </w:r>
      <w:r w:rsidRPr="007B62B7">
        <w:rPr>
          <w:rStyle w:val="StyleUnderline"/>
          <w:rFonts w:cstheme="minorHAnsi"/>
          <w:highlight w:val="cyan"/>
        </w:rPr>
        <w:t>the executive</w:t>
      </w:r>
      <w:r w:rsidRPr="00735CF0">
        <w:rPr>
          <w:rStyle w:val="StyleUnderline"/>
          <w:rFonts w:cstheme="minorHAnsi"/>
        </w:rPr>
        <w:t xml:space="preserve"> branch </w:t>
      </w:r>
      <w:r w:rsidRPr="007B62B7">
        <w:rPr>
          <w:rStyle w:val="StyleUnderline"/>
          <w:rFonts w:cstheme="minorHAnsi"/>
          <w:highlight w:val="cyan"/>
        </w:rPr>
        <w:t xml:space="preserve">needs </w:t>
      </w:r>
      <w:r w:rsidRPr="007B62B7">
        <w:rPr>
          <w:rStyle w:val="Emphasis"/>
          <w:highlight w:val="cyan"/>
        </w:rPr>
        <w:t>flexibility</w:t>
      </w:r>
      <w:r w:rsidRPr="00E0057F">
        <w:rPr>
          <w:rFonts w:cstheme="minorHAnsi"/>
          <w:sz w:val="16"/>
        </w:rPr>
        <w:t xml:space="preserve">. It is not hard to think of situations where congressional consent cannot be obtained in time to act. </w:t>
      </w:r>
      <w:r w:rsidRPr="00735CF0">
        <w:rPr>
          <w:rFonts w:cstheme="minorHAnsi"/>
          <w:u w:val="single"/>
        </w:rPr>
        <w:t xml:space="preserve">Time for congressional </w:t>
      </w:r>
      <w:r w:rsidRPr="007B62B7">
        <w:rPr>
          <w:rFonts w:cstheme="minorHAnsi"/>
          <w:highlight w:val="cyan"/>
          <w:u w:val="single"/>
        </w:rPr>
        <w:t>deliberation</w:t>
      </w:r>
      <w:r w:rsidRPr="00735CF0">
        <w:rPr>
          <w:rFonts w:cstheme="minorHAnsi"/>
          <w:u w:val="single"/>
        </w:rPr>
        <w:t xml:space="preserve">, which </w:t>
      </w:r>
      <w:r w:rsidRPr="007B62B7">
        <w:rPr>
          <w:rFonts w:cstheme="minorHAnsi"/>
          <w:highlight w:val="cyan"/>
          <w:u w:val="single"/>
        </w:rPr>
        <w:t xml:space="preserve">can lead to </w:t>
      </w:r>
      <w:r w:rsidRPr="007B62B7">
        <w:rPr>
          <w:rStyle w:val="Emphasis"/>
          <w:rFonts w:cstheme="minorHAnsi"/>
          <w:highlight w:val="cyan"/>
        </w:rPr>
        <w:t>passivity</w:t>
      </w:r>
      <w:r w:rsidRPr="00735CF0">
        <w:rPr>
          <w:rStyle w:val="Emphasis"/>
          <w:rFonts w:cstheme="minorHAnsi"/>
        </w:rPr>
        <w:t xml:space="preserve"> and isolation and not smarter decisions</w:t>
      </w:r>
      <w:r w:rsidRPr="00735CF0">
        <w:rPr>
          <w:rFonts w:cstheme="minorHAnsi"/>
          <w:u w:val="single"/>
        </w:rPr>
        <w:t xml:space="preserve">, will </w:t>
      </w:r>
      <w:r w:rsidRPr="00735CF0">
        <w:rPr>
          <w:rStyle w:val="Emphasis"/>
          <w:rFonts w:cstheme="minorHAnsi"/>
        </w:rPr>
        <w:t xml:space="preserve">come </w:t>
      </w:r>
      <w:r w:rsidRPr="007B62B7">
        <w:rPr>
          <w:rStyle w:val="Emphasis"/>
          <w:rFonts w:cstheme="minorHAnsi"/>
          <w:highlight w:val="cyan"/>
        </w:rPr>
        <w:t>at the price of speed and secrecy</w:t>
      </w:r>
      <w:r w:rsidRPr="00E0057F">
        <w:rPr>
          <w:rFonts w:cstheme="minorHAnsi"/>
          <w:sz w:val="16"/>
        </w:rPr>
        <w:t xml:space="preserve">. </w:t>
      </w:r>
      <w:r w:rsidRPr="007B62B7">
        <w:rPr>
          <w:rFonts w:cstheme="minorHAnsi"/>
          <w:highlight w:val="cyan"/>
          <w:u w:val="single"/>
        </w:rPr>
        <w:t>The</w:t>
      </w:r>
      <w:r w:rsidRPr="00735CF0">
        <w:rPr>
          <w:rFonts w:cstheme="minorHAnsi"/>
          <w:u w:val="single"/>
        </w:rPr>
        <w:t xml:space="preserve"> Constitution creates a </w:t>
      </w:r>
      <w:r w:rsidRPr="007B62B7">
        <w:rPr>
          <w:rFonts w:cstheme="minorHAnsi"/>
          <w:highlight w:val="cyan"/>
          <w:u w:val="single"/>
        </w:rPr>
        <w:t>presidency</w:t>
      </w:r>
      <w:r w:rsidRPr="00735CF0">
        <w:rPr>
          <w:rFonts w:cstheme="minorHAnsi"/>
          <w:u w:val="single"/>
        </w:rPr>
        <w:t xml:space="preserve"> that </w:t>
      </w:r>
      <w:r w:rsidRPr="007B62B7">
        <w:rPr>
          <w:rFonts w:cstheme="minorHAnsi"/>
          <w:highlight w:val="cyan"/>
          <w:u w:val="single"/>
        </w:rPr>
        <w:t xml:space="preserve">can </w:t>
      </w:r>
      <w:r w:rsidRPr="007B62B7">
        <w:rPr>
          <w:rStyle w:val="Emphasis"/>
          <w:rFonts w:cstheme="minorHAnsi"/>
          <w:highlight w:val="cyan"/>
        </w:rPr>
        <w:t xml:space="preserve">respond </w:t>
      </w:r>
      <w:r w:rsidRPr="00735CF0">
        <w:rPr>
          <w:rStyle w:val="Emphasis"/>
          <w:rFonts w:cstheme="minorHAnsi"/>
        </w:rPr>
        <w:t>forcefully</w:t>
      </w:r>
      <w:r w:rsidRPr="00735CF0">
        <w:rPr>
          <w:rFonts w:cstheme="minorHAnsi"/>
          <w:u w:val="single"/>
        </w:rPr>
        <w:t xml:space="preserve"> </w:t>
      </w:r>
      <w:r w:rsidRPr="007B62B7">
        <w:rPr>
          <w:rFonts w:cstheme="minorHAnsi"/>
          <w:highlight w:val="cyan"/>
          <w:u w:val="single"/>
        </w:rPr>
        <w:t>to prevent</w:t>
      </w:r>
      <w:r w:rsidRPr="00735CF0">
        <w:rPr>
          <w:rFonts w:cstheme="minorHAnsi"/>
          <w:u w:val="single"/>
        </w:rPr>
        <w:t xml:space="preserve"> serious threats to our national security</w:t>
      </w:r>
      <w:r w:rsidRPr="00E0057F">
        <w:rPr>
          <w:rFonts w:cstheme="minorHAnsi"/>
          <w:sz w:val="16"/>
        </w:rPr>
        <w:t xml:space="preserve">. Presidents can take the initiative, and Congress can use its funding power to check presidents. Instead of demanding a legalistic process to begin war, the Framers left war to politics. </w:t>
      </w:r>
      <w:r w:rsidRPr="00735CF0">
        <w:rPr>
          <w:rFonts w:cstheme="minorHAnsi"/>
          <w:u w:val="single"/>
        </w:rPr>
        <w:t xml:space="preserve">As we confront the </w:t>
      </w:r>
      <w:r w:rsidRPr="00735CF0">
        <w:rPr>
          <w:rStyle w:val="Emphasis"/>
          <w:rFonts w:cstheme="minorHAnsi"/>
        </w:rPr>
        <w:t>new challenges</w:t>
      </w:r>
      <w:r w:rsidRPr="00735CF0">
        <w:rPr>
          <w:rFonts w:cstheme="minorHAnsi"/>
          <w:u w:val="single"/>
        </w:rPr>
        <w:t xml:space="preserve"> of </w:t>
      </w:r>
      <w:r w:rsidRPr="007B62B7">
        <w:rPr>
          <w:rStyle w:val="Emphasis"/>
          <w:rFonts w:cstheme="minorHAnsi"/>
          <w:highlight w:val="cyan"/>
        </w:rPr>
        <w:t>terrorism</w:t>
      </w:r>
      <w:r w:rsidRPr="007B62B7">
        <w:rPr>
          <w:rFonts w:cstheme="minorHAnsi"/>
          <w:highlight w:val="cyan"/>
          <w:u w:val="single"/>
        </w:rPr>
        <w:t xml:space="preserve">, </w:t>
      </w:r>
      <w:r w:rsidRPr="007B62B7">
        <w:rPr>
          <w:rStyle w:val="Emphasis"/>
          <w:rFonts w:cstheme="minorHAnsi"/>
          <w:highlight w:val="cyan"/>
        </w:rPr>
        <w:t>rogue nations</w:t>
      </w:r>
      <w:r w:rsidRPr="007B62B7">
        <w:rPr>
          <w:rFonts w:cstheme="minorHAnsi"/>
          <w:highlight w:val="cyan"/>
          <w:u w:val="single"/>
        </w:rPr>
        <w:t xml:space="preserve">, and </w:t>
      </w:r>
      <w:r w:rsidRPr="007B62B7">
        <w:rPr>
          <w:rStyle w:val="Emphasis"/>
          <w:rFonts w:cstheme="minorHAnsi"/>
          <w:highlight w:val="cyan"/>
        </w:rPr>
        <w:t>WMD</w:t>
      </w:r>
      <w:r w:rsidRPr="00735CF0">
        <w:rPr>
          <w:rStyle w:val="Emphasis"/>
          <w:rFonts w:cstheme="minorHAnsi"/>
        </w:rPr>
        <w:t xml:space="preserve"> </w:t>
      </w:r>
      <w:r w:rsidRPr="007B62B7">
        <w:rPr>
          <w:rStyle w:val="Emphasis"/>
          <w:rFonts w:cstheme="minorHAnsi"/>
          <w:highlight w:val="cyan"/>
        </w:rPr>
        <w:t>prolif</w:t>
      </w:r>
      <w:r w:rsidRPr="00735CF0">
        <w:rPr>
          <w:rStyle w:val="Emphasis"/>
          <w:rFonts w:cstheme="minorHAnsi"/>
        </w:rPr>
        <w:t>eration</w:t>
      </w:r>
      <w:r w:rsidRPr="00735CF0">
        <w:rPr>
          <w:rFonts w:cstheme="minorHAnsi"/>
          <w:u w:val="single"/>
        </w:rPr>
        <w:t>, now is not the time to introduce sweeping, untested changes</w:t>
      </w:r>
      <w:r w:rsidRPr="00E0057F">
        <w:rPr>
          <w:rFonts w:cstheme="minorHAnsi"/>
          <w:sz w:val="16"/>
        </w:rPr>
        <w:t xml:space="preserve"> in the way we make war.</w:t>
      </w:r>
    </w:p>
    <w:bookmarkEnd w:id="0"/>
    <w:p w14:paraId="02636776" w14:textId="333419BB" w:rsidR="00770BE0" w:rsidRDefault="00770BE0" w:rsidP="00770BE0">
      <w:pPr>
        <w:pStyle w:val="Heading3"/>
      </w:pPr>
      <w:r>
        <w:lastRenderedPageBreak/>
        <w:t>MQD DA---1NC</w:t>
      </w:r>
    </w:p>
    <w:p w14:paraId="3D87F1D3" w14:textId="77777777" w:rsidR="00770BE0" w:rsidRPr="007102F0" w:rsidRDefault="00770BE0" w:rsidP="00770BE0">
      <w:pPr>
        <w:pStyle w:val="Heading4"/>
      </w:pPr>
      <w:r>
        <w:t xml:space="preserve">Trump’s XO </w:t>
      </w:r>
      <w:r w:rsidRPr="00907180">
        <w:rPr>
          <w:u w:val="single"/>
        </w:rPr>
        <w:t>crushes</w:t>
      </w:r>
      <w:r>
        <w:t xml:space="preserve"> MQD---the plan flips it, revitalizing MQD.</w:t>
      </w:r>
    </w:p>
    <w:p w14:paraId="2354F888" w14:textId="77777777" w:rsidR="00770BE0" w:rsidRPr="0048700B" w:rsidRDefault="00770BE0" w:rsidP="00770BE0">
      <w:r w:rsidRPr="007102F0">
        <w:rPr>
          <w:rStyle w:val="Style13ptBold"/>
        </w:rPr>
        <w:t>GIA 25</w:t>
      </w:r>
      <w:r>
        <w:t xml:space="preserve">. Governing for Impact, Policy Think-Tank. “Legal Vulnerabilities of Schedule F.” January 2025. https://governingforimpact.org/wp-content/uploads/2025/01/Legal-Vulnerabilities-of-Schedule-F-1.pdf. </w:t>
      </w:r>
    </w:p>
    <w:p w14:paraId="0DCF3AD2" w14:textId="77777777" w:rsidR="00770BE0" w:rsidRPr="0048700B" w:rsidRDefault="00770BE0" w:rsidP="00770BE0">
      <w:pPr>
        <w:rPr>
          <w:sz w:val="16"/>
        </w:rPr>
      </w:pPr>
      <w:r w:rsidRPr="0048700B">
        <w:rPr>
          <w:sz w:val="16"/>
        </w:rPr>
        <w:t xml:space="preserve">One way to think about </w:t>
      </w:r>
      <w:r w:rsidRPr="007B62B7">
        <w:rPr>
          <w:rStyle w:val="StyleUnderline"/>
          <w:highlight w:val="cyan"/>
        </w:rPr>
        <w:t>Schedule F</w:t>
      </w:r>
      <w:r w:rsidRPr="0048700B">
        <w:rPr>
          <w:rStyle w:val="StyleUnderline"/>
        </w:rPr>
        <w:t xml:space="preserve">’s </w:t>
      </w:r>
      <w:r w:rsidRPr="007B62B7">
        <w:rPr>
          <w:rStyle w:val="Emphasis"/>
          <w:highlight w:val="cyan"/>
        </w:rPr>
        <w:t>illegal</w:t>
      </w:r>
      <w:r w:rsidRPr="0048700B">
        <w:rPr>
          <w:rStyle w:val="StyleUnderline"/>
        </w:rPr>
        <w:t xml:space="preserve">ity is </w:t>
      </w:r>
      <w:r w:rsidRPr="007B62B7">
        <w:rPr>
          <w:rStyle w:val="StyleUnderline"/>
          <w:highlight w:val="cyan"/>
        </w:rPr>
        <w:t>through the</w:t>
      </w:r>
      <w:r w:rsidRPr="0048700B">
        <w:rPr>
          <w:sz w:val="16"/>
        </w:rPr>
        <w:t xml:space="preserve"> lens of the </w:t>
      </w:r>
      <w:r w:rsidRPr="007B62B7">
        <w:rPr>
          <w:rStyle w:val="Emphasis"/>
          <w:highlight w:val="cyan"/>
        </w:rPr>
        <w:t>m</w:t>
      </w:r>
      <w:r w:rsidRPr="0048700B">
        <w:rPr>
          <w:rStyle w:val="StyleUnderline"/>
        </w:rPr>
        <w:t xml:space="preserve">ajor </w:t>
      </w:r>
      <w:r w:rsidRPr="007B62B7">
        <w:rPr>
          <w:rStyle w:val="Emphasis"/>
          <w:highlight w:val="cyan"/>
        </w:rPr>
        <w:t>q</w:t>
      </w:r>
      <w:r w:rsidRPr="0048700B">
        <w:rPr>
          <w:rStyle w:val="StyleUnderline"/>
        </w:rPr>
        <w:t xml:space="preserve">uestions </w:t>
      </w:r>
      <w:r w:rsidRPr="007B62B7">
        <w:rPr>
          <w:rStyle w:val="Emphasis"/>
          <w:highlight w:val="cyan"/>
        </w:rPr>
        <w:t>d</w:t>
      </w:r>
      <w:r w:rsidRPr="0048700B">
        <w:rPr>
          <w:rStyle w:val="StyleUnderline"/>
        </w:rPr>
        <w:t>octrine</w:t>
      </w:r>
      <w:r w:rsidRPr="0048700B">
        <w:rPr>
          <w:sz w:val="16"/>
        </w:rPr>
        <w:t xml:space="preserve">. The doctrine, which the federal courts have wielded with increased force and frequency in recent years, </w:t>
      </w:r>
      <w:r w:rsidRPr="0048700B">
        <w:rPr>
          <w:rStyle w:val="StyleUnderline"/>
        </w:rPr>
        <w:t xml:space="preserve">calls for </w:t>
      </w:r>
      <w:r w:rsidRPr="0048700B">
        <w:rPr>
          <w:rStyle w:val="Emphasis"/>
        </w:rPr>
        <w:t>skepticism</w:t>
      </w:r>
      <w:r w:rsidRPr="0048700B">
        <w:rPr>
          <w:rStyle w:val="StyleUnderline"/>
        </w:rPr>
        <w:t xml:space="preserve"> when the </w:t>
      </w:r>
      <w:r w:rsidRPr="0048700B">
        <w:rPr>
          <w:rStyle w:val="Emphasis"/>
        </w:rPr>
        <w:t>executive branch</w:t>
      </w:r>
      <w:r w:rsidRPr="0048700B">
        <w:rPr>
          <w:sz w:val="16"/>
        </w:rPr>
        <w:t xml:space="preserve"> purports to newly </w:t>
      </w:r>
      <w:r w:rsidRPr="0048700B">
        <w:rPr>
          <w:rStyle w:val="StyleUnderline"/>
        </w:rPr>
        <w:t xml:space="preserve">locate a sweeping, consequential </w:t>
      </w:r>
      <w:r w:rsidRPr="0048700B">
        <w:rPr>
          <w:rStyle w:val="Emphasis"/>
        </w:rPr>
        <w:t>authority</w:t>
      </w:r>
      <w:r w:rsidRPr="0048700B">
        <w:rPr>
          <w:rStyle w:val="StyleUnderline"/>
        </w:rPr>
        <w:t xml:space="preserve"> in a </w:t>
      </w:r>
      <w:r w:rsidRPr="0048700B">
        <w:rPr>
          <w:rStyle w:val="Emphasis"/>
        </w:rPr>
        <w:t>longstanding statute</w:t>
      </w:r>
      <w:r w:rsidRPr="0048700B">
        <w:rPr>
          <w:sz w:val="16"/>
        </w:rPr>
        <w:t>. The doctrine is based on the inference that Congress does not hide “elephants” (vast new authority) in “mouseholes” (“little-used” or “ancillary” statutes). 35</w:t>
      </w:r>
    </w:p>
    <w:p w14:paraId="621053B8" w14:textId="77777777" w:rsidR="00770BE0" w:rsidRPr="0048700B" w:rsidRDefault="00770BE0" w:rsidP="00770BE0">
      <w:pPr>
        <w:rPr>
          <w:sz w:val="16"/>
        </w:rPr>
      </w:pPr>
      <w:r w:rsidRPr="0048700B">
        <w:rPr>
          <w:rStyle w:val="StyleUnderline"/>
        </w:rPr>
        <w:t>This</w:t>
      </w:r>
      <w:r w:rsidRPr="0048700B">
        <w:rPr>
          <w:sz w:val="16"/>
        </w:rPr>
        <w:t xml:space="preserve"> mode of reasoning </w:t>
      </w:r>
      <w:r w:rsidRPr="007B62B7">
        <w:rPr>
          <w:rStyle w:val="Emphasis"/>
          <w:szCs w:val="24"/>
          <w:highlight w:val="cyan"/>
        </w:rPr>
        <w:t>confirms</w:t>
      </w:r>
      <w:r w:rsidRPr="0048700B">
        <w:rPr>
          <w:rStyle w:val="StyleUnderline"/>
        </w:rPr>
        <w:t xml:space="preserve"> that Schedule F </w:t>
      </w:r>
      <w:r w:rsidRPr="007B62B7">
        <w:rPr>
          <w:rStyle w:val="Emphasis"/>
          <w:highlight w:val="cyan"/>
        </w:rPr>
        <w:t>exceeds</w:t>
      </w:r>
      <w:r w:rsidRPr="0048700B">
        <w:rPr>
          <w:sz w:val="16"/>
        </w:rPr>
        <w:t xml:space="preserve"> the </w:t>
      </w:r>
      <w:r w:rsidRPr="007B62B7">
        <w:rPr>
          <w:rStyle w:val="StyleUnderline"/>
          <w:highlight w:val="cyan"/>
        </w:rPr>
        <w:t>President’s</w:t>
      </w:r>
      <w:r w:rsidRPr="0048700B">
        <w:rPr>
          <w:rStyle w:val="StyleUnderline"/>
        </w:rPr>
        <w:t xml:space="preserve"> </w:t>
      </w:r>
      <w:r w:rsidRPr="0048700B">
        <w:rPr>
          <w:rStyle w:val="Emphasis"/>
        </w:rPr>
        <w:t xml:space="preserve">statutory </w:t>
      </w:r>
      <w:r w:rsidRPr="007B62B7">
        <w:rPr>
          <w:rStyle w:val="Emphasis"/>
          <w:highlight w:val="cyan"/>
        </w:rPr>
        <w:t>authority</w:t>
      </w:r>
      <w:r w:rsidRPr="0048700B">
        <w:rPr>
          <w:sz w:val="16"/>
        </w:rPr>
        <w:t xml:space="preserve">. 36 </w:t>
      </w:r>
      <w:r w:rsidRPr="0048700B">
        <w:rPr>
          <w:rStyle w:val="StyleUnderline"/>
        </w:rPr>
        <w:t xml:space="preserve">For the </w:t>
      </w:r>
      <w:r w:rsidRPr="0048700B">
        <w:rPr>
          <w:rStyle w:val="Emphasis"/>
        </w:rPr>
        <w:t>first time</w:t>
      </w:r>
      <w:r w:rsidRPr="0048700B">
        <w:rPr>
          <w:rStyle w:val="StyleUnderline"/>
        </w:rPr>
        <w:t xml:space="preserve">, </w:t>
      </w:r>
      <w:r w:rsidRPr="007B62B7">
        <w:rPr>
          <w:rStyle w:val="StyleUnderline"/>
          <w:highlight w:val="cyan"/>
        </w:rPr>
        <w:t>a President would claim to find in</w:t>
      </w:r>
      <w:r w:rsidRPr="0048700B">
        <w:rPr>
          <w:rStyle w:val="StyleUnderline"/>
        </w:rPr>
        <w:t xml:space="preserve"> the </w:t>
      </w:r>
      <w:r w:rsidRPr="007B62B7">
        <w:rPr>
          <w:rStyle w:val="Emphasis"/>
          <w:highlight w:val="cyan"/>
        </w:rPr>
        <w:t>modest power</w:t>
      </w:r>
      <w:r w:rsidRPr="007B62B7">
        <w:rPr>
          <w:rStyle w:val="StyleUnderline"/>
          <w:highlight w:val="cyan"/>
        </w:rPr>
        <w:t xml:space="preserve"> to designate</w:t>
      </w:r>
      <w:r w:rsidRPr="0048700B">
        <w:rPr>
          <w:rStyle w:val="StyleUnderline"/>
        </w:rPr>
        <w:t xml:space="preserve"> confidential and policymaking positions</w:t>
      </w:r>
      <w:r w:rsidRPr="0048700B">
        <w:rPr>
          <w:sz w:val="16"/>
        </w:rPr>
        <w:t xml:space="preserve">—which has </w:t>
      </w:r>
      <w:r w:rsidRPr="0048700B">
        <w:rPr>
          <w:rStyle w:val="StyleUnderline"/>
        </w:rPr>
        <w:t>only ever been applied to political appointees</w:t>
      </w:r>
      <w:r w:rsidRPr="0048700B">
        <w:rPr>
          <w:sz w:val="16"/>
        </w:rPr>
        <w:t xml:space="preserve">—the </w:t>
      </w:r>
      <w:r w:rsidRPr="007B62B7">
        <w:rPr>
          <w:rStyle w:val="StyleUnderline"/>
          <w:highlight w:val="cyan"/>
        </w:rPr>
        <w:t xml:space="preserve">authority to </w:t>
      </w:r>
      <w:r w:rsidRPr="007B62B7">
        <w:rPr>
          <w:rStyle w:val="Emphasis"/>
          <w:highlight w:val="cyan"/>
        </w:rPr>
        <w:t>remove</w:t>
      </w:r>
      <w:r w:rsidRPr="0048700B">
        <w:rPr>
          <w:rStyle w:val="StyleUnderline"/>
        </w:rPr>
        <w:t xml:space="preserve"> civil service </w:t>
      </w:r>
      <w:r w:rsidRPr="007B62B7">
        <w:rPr>
          <w:rStyle w:val="StyleUnderline"/>
          <w:highlight w:val="cyan"/>
        </w:rPr>
        <w:t>protections from</w:t>
      </w:r>
      <w:r w:rsidRPr="0048700B">
        <w:rPr>
          <w:sz w:val="16"/>
        </w:rPr>
        <w:t xml:space="preserve"> many career </w:t>
      </w:r>
      <w:r w:rsidRPr="007102F0">
        <w:rPr>
          <w:rStyle w:val="Emphasis"/>
        </w:rPr>
        <w:t xml:space="preserve">federal </w:t>
      </w:r>
      <w:r w:rsidRPr="007B62B7">
        <w:rPr>
          <w:rStyle w:val="Emphasis"/>
          <w:highlight w:val="cyan"/>
        </w:rPr>
        <w:t>employees</w:t>
      </w:r>
      <w:r w:rsidRPr="0048700B">
        <w:rPr>
          <w:rStyle w:val="StyleUnderline"/>
        </w:rPr>
        <w:t xml:space="preserve"> with substantive responsibilities</w:t>
      </w:r>
      <w:r w:rsidRPr="007B62B7">
        <w:rPr>
          <w:rStyle w:val="StyleUnderline"/>
        </w:rPr>
        <w:t xml:space="preserve">. That would </w:t>
      </w:r>
      <w:r w:rsidRPr="007B62B7">
        <w:rPr>
          <w:rStyle w:val="Emphasis"/>
        </w:rPr>
        <w:t>topple</w:t>
      </w:r>
      <w:r w:rsidRPr="007B62B7">
        <w:rPr>
          <w:rStyle w:val="StyleUnderline"/>
        </w:rPr>
        <w:t xml:space="preserve"> the CSRA’s </w:t>
      </w:r>
      <w:r w:rsidRPr="007B62B7">
        <w:rPr>
          <w:rStyle w:val="Emphasis"/>
        </w:rPr>
        <w:t>merit system</w:t>
      </w:r>
      <w:r w:rsidRPr="007B62B7">
        <w:rPr>
          <w:sz w:val="16"/>
        </w:rPr>
        <w:t xml:space="preserve"> principles </w:t>
      </w:r>
      <w:r w:rsidRPr="007B62B7">
        <w:rPr>
          <w:rStyle w:val="StyleUnderline"/>
        </w:rPr>
        <w:t xml:space="preserve">and unilaterally return the United States to the </w:t>
      </w:r>
      <w:r w:rsidRPr="007B62B7">
        <w:rPr>
          <w:rStyle w:val="Emphasis"/>
        </w:rPr>
        <w:t>spoils system</w:t>
      </w:r>
      <w:r w:rsidRPr="007B62B7">
        <w:rPr>
          <w:sz w:val="16"/>
        </w:rPr>
        <w:t xml:space="preserve"> of federal employment. President</w:t>
      </w:r>
      <w:r w:rsidRPr="0048700B">
        <w:rPr>
          <w:sz w:val="16"/>
        </w:rPr>
        <w:t xml:space="preserve"> </w:t>
      </w:r>
      <w:r w:rsidRPr="007B62B7">
        <w:rPr>
          <w:rStyle w:val="StyleUnderline"/>
          <w:highlight w:val="cyan"/>
        </w:rPr>
        <w:t>Trump</w:t>
      </w:r>
      <w:r w:rsidRPr="0048700B">
        <w:rPr>
          <w:rStyle w:val="StyleUnderline"/>
        </w:rPr>
        <w:t xml:space="preserve"> would </w:t>
      </w:r>
      <w:r w:rsidRPr="007B62B7">
        <w:rPr>
          <w:rStyle w:val="StyleUnderline"/>
          <w:highlight w:val="cyan"/>
        </w:rPr>
        <w:t xml:space="preserve">use a </w:t>
      </w:r>
      <w:r w:rsidRPr="007B62B7">
        <w:rPr>
          <w:rStyle w:val="Emphasis"/>
          <w:szCs w:val="24"/>
          <w:highlight w:val="cyan"/>
        </w:rPr>
        <w:t>narrow carveout</w:t>
      </w:r>
      <w:r w:rsidRPr="0048700B">
        <w:rPr>
          <w:sz w:val="16"/>
        </w:rPr>
        <w:t xml:space="preserve"> from the CSRA </w:t>
      </w:r>
      <w:r w:rsidRPr="007B62B7">
        <w:rPr>
          <w:rStyle w:val="StyleUnderline"/>
          <w:highlight w:val="cyan"/>
        </w:rPr>
        <w:t>to</w:t>
      </w:r>
      <w:r w:rsidRPr="0048700B">
        <w:rPr>
          <w:sz w:val="16"/>
        </w:rPr>
        <w:t>, in effect, repeal a great deal the Act itself—</w:t>
      </w:r>
      <w:r w:rsidRPr="0048700B">
        <w:rPr>
          <w:rStyle w:val="StyleUnderline"/>
        </w:rPr>
        <w:t>to “</w:t>
      </w:r>
      <w:r w:rsidRPr="007B62B7">
        <w:rPr>
          <w:rStyle w:val="StyleUnderline"/>
          <w:highlight w:val="cyan"/>
        </w:rPr>
        <w:t>effectuate</w:t>
      </w:r>
      <w:r w:rsidRPr="0048700B">
        <w:rPr>
          <w:rStyle w:val="StyleUnderline"/>
        </w:rPr>
        <w:t xml:space="preserve">[] a </w:t>
      </w:r>
      <w:r w:rsidRPr="0048700B">
        <w:rPr>
          <w:rStyle w:val="Emphasis"/>
        </w:rPr>
        <w:t xml:space="preserve">fundamental </w:t>
      </w:r>
      <w:r w:rsidRPr="007B62B7">
        <w:rPr>
          <w:rStyle w:val="Emphasis"/>
          <w:highlight w:val="cyan"/>
        </w:rPr>
        <w:t>revision</w:t>
      </w:r>
      <w:r w:rsidRPr="0048700B">
        <w:rPr>
          <w:rStyle w:val="StyleUnderline"/>
        </w:rPr>
        <w:t xml:space="preserve"> of the statute</w:t>
      </w:r>
      <w:r w:rsidRPr="0048700B">
        <w:rPr>
          <w:sz w:val="16"/>
        </w:rPr>
        <w:t>.” 37 That is exactly the sort of elephants-in-mouseholes mismatch the major question doctrine addresses.</w:t>
      </w:r>
    </w:p>
    <w:p w14:paraId="276893FC" w14:textId="77777777" w:rsidR="00770BE0" w:rsidRDefault="00770BE0" w:rsidP="00770BE0">
      <w:pPr>
        <w:rPr>
          <w:sz w:val="16"/>
        </w:rPr>
      </w:pPr>
      <w:r w:rsidRPr="0048700B">
        <w:rPr>
          <w:sz w:val="16"/>
        </w:rPr>
        <w:t xml:space="preserve">Indeed, Donald </w:t>
      </w:r>
      <w:r w:rsidRPr="0048700B">
        <w:rPr>
          <w:rStyle w:val="StyleUnderline"/>
        </w:rPr>
        <w:t xml:space="preserve">Trump’s </w:t>
      </w:r>
      <w:r w:rsidRPr="007B62B7">
        <w:rPr>
          <w:rStyle w:val="StyleUnderline"/>
          <w:highlight w:val="cyan"/>
        </w:rPr>
        <w:t xml:space="preserve">allies have </w:t>
      </w:r>
      <w:r w:rsidRPr="007B62B7">
        <w:rPr>
          <w:rStyle w:val="Emphasis"/>
          <w:highlight w:val="cyan"/>
        </w:rPr>
        <w:t>not hidden</w:t>
      </w:r>
      <w:r w:rsidRPr="0048700B">
        <w:rPr>
          <w:sz w:val="16"/>
        </w:rPr>
        <w:t xml:space="preserve"> that </w:t>
      </w:r>
      <w:r w:rsidRPr="007B62B7">
        <w:rPr>
          <w:rStyle w:val="StyleUnderline"/>
          <w:highlight w:val="cyan"/>
        </w:rPr>
        <w:t xml:space="preserve">the </w:t>
      </w:r>
      <w:r w:rsidRPr="007B62B7">
        <w:rPr>
          <w:rStyle w:val="Emphasis"/>
          <w:highlight w:val="cyan"/>
        </w:rPr>
        <w:t>purpose</w:t>
      </w:r>
      <w:r w:rsidRPr="0048700B">
        <w:rPr>
          <w:rStyle w:val="StyleUnderline"/>
        </w:rPr>
        <w:t xml:space="preserve"> of Schedule F </w:t>
      </w:r>
      <w:r w:rsidRPr="007B62B7">
        <w:rPr>
          <w:rStyle w:val="StyleUnderline"/>
          <w:highlight w:val="cyan"/>
        </w:rPr>
        <w:t>is</w:t>
      </w:r>
      <w:r w:rsidRPr="0048700B">
        <w:rPr>
          <w:rStyle w:val="StyleUnderline"/>
        </w:rPr>
        <w:t xml:space="preserve"> to permit </w:t>
      </w:r>
      <w:r w:rsidRPr="007102F0">
        <w:rPr>
          <w:rStyle w:val="StyleUnderline"/>
        </w:rPr>
        <w:t xml:space="preserve">political </w:t>
      </w:r>
      <w:r w:rsidRPr="007B62B7">
        <w:rPr>
          <w:rStyle w:val="Emphasis"/>
          <w:highlight w:val="cyan"/>
        </w:rPr>
        <w:t>reprisals</w:t>
      </w:r>
      <w:r w:rsidRPr="007102F0">
        <w:rPr>
          <w:rStyle w:val="Emphasis"/>
        </w:rPr>
        <w:t xml:space="preserve"> and patronage</w:t>
      </w:r>
      <w:r w:rsidRPr="007102F0">
        <w:rPr>
          <w:rStyle w:val="StyleUnderline"/>
        </w:rPr>
        <w:t xml:space="preserve"> hiring</w:t>
      </w:r>
      <w:r w:rsidRPr="0048700B">
        <w:rPr>
          <w:sz w:val="16"/>
        </w:rPr>
        <w:t xml:space="preserve">—the precise evils a century and a half of civil service laws have been designed to prevent. </w:t>
      </w:r>
      <w:r w:rsidRPr="007B62B7">
        <w:rPr>
          <w:rStyle w:val="StyleUnderline"/>
          <w:highlight w:val="cyan"/>
        </w:rPr>
        <w:t xml:space="preserve">It is </w:t>
      </w:r>
      <w:r w:rsidRPr="007B62B7">
        <w:rPr>
          <w:rStyle w:val="Emphasis"/>
          <w:szCs w:val="24"/>
          <w:highlight w:val="cyan"/>
        </w:rPr>
        <w:t>not possible</w:t>
      </w:r>
      <w:r w:rsidRPr="007B62B7">
        <w:rPr>
          <w:rStyle w:val="StyleUnderline"/>
          <w:highlight w:val="cyan"/>
        </w:rPr>
        <w:t xml:space="preserve"> to believe</w:t>
      </w:r>
      <w:r w:rsidRPr="0048700B">
        <w:rPr>
          <w:rStyle w:val="StyleUnderline"/>
        </w:rPr>
        <w:t xml:space="preserve"> that </w:t>
      </w:r>
      <w:r w:rsidRPr="007B62B7">
        <w:rPr>
          <w:rStyle w:val="StyleUnderline"/>
          <w:highlight w:val="cyan"/>
        </w:rPr>
        <w:t xml:space="preserve">Congress </w:t>
      </w:r>
      <w:r w:rsidRPr="007B62B7">
        <w:rPr>
          <w:rStyle w:val="Emphasis"/>
          <w:highlight w:val="cyan"/>
        </w:rPr>
        <w:t>hid</w:t>
      </w:r>
      <w:r w:rsidRPr="0048700B">
        <w:rPr>
          <w:rStyle w:val="StyleUnderline"/>
        </w:rPr>
        <w:t xml:space="preserve"> in the CSRA’s narrow excerption the </w:t>
      </w:r>
      <w:r w:rsidRPr="007B62B7">
        <w:rPr>
          <w:rStyle w:val="StyleUnderline"/>
          <w:highlight w:val="cyan"/>
        </w:rPr>
        <w:t xml:space="preserve">power to </w:t>
      </w:r>
      <w:r w:rsidRPr="007B62B7">
        <w:rPr>
          <w:rStyle w:val="Emphasis"/>
          <w:highlight w:val="cyan"/>
        </w:rPr>
        <w:t>decimate</w:t>
      </w:r>
      <w:r w:rsidRPr="007B62B7">
        <w:rPr>
          <w:rStyle w:val="StyleUnderline"/>
          <w:highlight w:val="cyan"/>
        </w:rPr>
        <w:t xml:space="preserve"> the</w:t>
      </w:r>
      <w:r w:rsidRPr="007102F0">
        <w:rPr>
          <w:rStyle w:val="StyleUnderline"/>
        </w:rPr>
        <w:t xml:space="preserve"> civil </w:t>
      </w:r>
      <w:r w:rsidRPr="007B62B7">
        <w:rPr>
          <w:rStyle w:val="StyleUnderline"/>
          <w:highlight w:val="cyan"/>
        </w:rPr>
        <w:t>service</w:t>
      </w:r>
      <w:r w:rsidRPr="0048700B">
        <w:rPr>
          <w:rStyle w:val="StyleUnderline"/>
        </w:rPr>
        <w:t xml:space="preserve">. Such a view </w:t>
      </w:r>
      <w:r w:rsidRPr="007B62B7">
        <w:rPr>
          <w:rStyle w:val="StyleUnderline"/>
          <w:highlight w:val="cyan"/>
        </w:rPr>
        <w:t xml:space="preserve">would </w:t>
      </w:r>
      <w:r w:rsidRPr="007B62B7">
        <w:rPr>
          <w:rStyle w:val="Emphasis"/>
          <w:highlight w:val="cyan"/>
        </w:rPr>
        <w:t>not comport</w:t>
      </w:r>
      <w:r w:rsidRPr="007B62B7">
        <w:rPr>
          <w:rStyle w:val="StyleUnderline"/>
          <w:highlight w:val="cyan"/>
        </w:rPr>
        <w:t xml:space="preserve"> with</w:t>
      </w:r>
      <w:r w:rsidRPr="0048700B">
        <w:rPr>
          <w:rStyle w:val="StyleUnderline"/>
        </w:rPr>
        <w:t xml:space="preserve"> “</w:t>
      </w:r>
      <w:r w:rsidRPr="007102F0">
        <w:rPr>
          <w:rStyle w:val="Emphasis"/>
        </w:rPr>
        <w:t xml:space="preserve">common </w:t>
      </w:r>
      <w:r w:rsidRPr="007B62B7">
        <w:rPr>
          <w:rStyle w:val="Emphasis"/>
          <w:highlight w:val="cyan"/>
        </w:rPr>
        <w:t>sense</w:t>
      </w:r>
      <w:r w:rsidRPr="0048700B">
        <w:rPr>
          <w:rStyle w:val="StyleUnderline"/>
        </w:rPr>
        <w:t xml:space="preserve"> as to the manner </w:t>
      </w:r>
      <w:r w:rsidRPr="007B62B7">
        <w:rPr>
          <w:rStyle w:val="StyleUnderline"/>
          <w:highlight w:val="cyan"/>
        </w:rPr>
        <w:t>in which Congress</w:t>
      </w:r>
      <w:r w:rsidRPr="0048700B">
        <w:rPr>
          <w:rStyle w:val="StyleUnderline"/>
        </w:rPr>
        <w:t xml:space="preserve"> is likely to </w:t>
      </w:r>
      <w:r w:rsidRPr="007B62B7">
        <w:rPr>
          <w:rStyle w:val="StyleUnderline"/>
          <w:highlight w:val="cyan"/>
        </w:rPr>
        <w:t>delegate</w:t>
      </w:r>
      <w:r w:rsidRPr="0048700B">
        <w:rPr>
          <w:rStyle w:val="StyleUnderline"/>
        </w:rPr>
        <w:t xml:space="preserve"> a </w:t>
      </w:r>
      <w:r w:rsidRPr="007102F0">
        <w:rPr>
          <w:rStyle w:val="Emphasis"/>
        </w:rPr>
        <w:t xml:space="preserve">policy </w:t>
      </w:r>
      <w:r w:rsidRPr="007B62B7">
        <w:rPr>
          <w:rStyle w:val="Emphasis"/>
          <w:highlight w:val="cyan"/>
        </w:rPr>
        <w:t>decision</w:t>
      </w:r>
      <w:r w:rsidRPr="007B62B7">
        <w:rPr>
          <w:rStyle w:val="StyleUnderline"/>
          <w:highlight w:val="cyan"/>
        </w:rPr>
        <w:t xml:space="preserve"> of such</w:t>
      </w:r>
      <w:r w:rsidRPr="0048700B">
        <w:rPr>
          <w:rStyle w:val="StyleUnderline"/>
        </w:rPr>
        <w:t xml:space="preserve"> economic and political </w:t>
      </w:r>
      <w:r w:rsidRPr="007B62B7">
        <w:rPr>
          <w:rStyle w:val="StyleUnderline"/>
          <w:highlight w:val="cyan"/>
        </w:rPr>
        <w:t>magnitude</w:t>
      </w:r>
      <w:r w:rsidRPr="0048700B">
        <w:rPr>
          <w:sz w:val="16"/>
        </w:rPr>
        <w:t>.” 38</w:t>
      </w:r>
    </w:p>
    <w:p w14:paraId="7201F1BA" w14:textId="77777777" w:rsidR="00770BE0" w:rsidRDefault="00770BE0" w:rsidP="00770BE0">
      <w:pPr>
        <w:rPr>
          <w:sz w:val="16"/>
        </w:rPr>
      </w:pPr>
    </w:p>
    <w:p w14:paraId="4FA35BD7" w14:textId="77777777" w:rsidR="00770BE0" w:rsidRPr="00852E70" w:rsidRDefault="00770BE0" w:rsidP="00770BE0">
      <w:pPr>
        <w:pStyle w:val="Heading4"/>
      </w:pPr>
      <w:r>
        <w:t xml:space="preserve">The MQD </w:t>
      </w:r>
      <w:r>
        <w:rPr>
          <w:u w:val="single"/>
        </w:rPr>
        <w:t>handcuffs</w:t>
      </w:r>
      <w:r>
        <w:t xml:space="preserve"> fledging </w:t>
      </w:r>
      <w:r>
        <w:rPr>
          <w:u w:val="single"/>
        </w:rPr>
        <w:t>AI</w:t>
      </w:r>
      <w:r>
        <w:t xml:space="preserve"> regulation efforts by creating </w:t>
      </w:r>
      <w:r>
        <w:rPr>
          <w:u w:val="single"/>
        </w:rPr>
        <w:t>legal uncertainty</w:t>
      </w:r>
      <w:r>
        <w:t xml:space="preserve"> AND </w:t>
      </w:r>
      <w:r>
        <w:rPr>
          <w:u w:val="single"/>
        </w:rPr>
        <w:t>shooting down</w:t>
      </w:r>
      <w:r>
        <w:t xml:space="preserve"> agency authority.</w:t>
      </w:r>
    </w:p>
    <w:p w14:paraId="490716E7" w14:textId="77777777" w:rsidR="00770BE0" w:rsidRDefault="00770BE0" w:rsidP="00770BE0">
      <w:r>
        <w:t xml:space="preserve">Blair </w:t>
      </w:r>
      <w:r w:rsidRPr="00D72DBF">
        <w:rPr>
          <w:rStyle w:val="Style13ptBold"/>
        </w:rPr>
        <w:t xml:space="preserve">Levin </w:t>
      </w:r>
      <w:r>
        <w:rPr>
          <w:rStyle w:val="Style13ptBold"/>
        </w:rPr>
        <w:t>&amp;</w:t>
      </w:r>
      <w:r>
        <w:t xml:space="preserve"> Tom </w:t>
      </w:r>
      <w:r w:rsidRPr="00D72DBF">
        <w:rPr>
          <w:rStyle w:val="Style13ptBold"/>
        </w:rPr>
        <w:t>Wheeler 23</w:t>
      </w:r>
      <w:r>
        <w:t xml:space="preserve">. *Levin, Policy Advisor to New Street Research. **Wheeler, visiting fellow in Governance Studies at Brookings. “The Supreme Court’s major questions doctrine and AI regulation.” 9/6/23. https://www.brookings.edu/articles/the-supreme-courts-major-questions-doctrine-and-ai-regulation/. </w:t>
      </w:r>
    </w:p>
    <w:p w14:paraId="300686EB" w14:textId="77777777" w:rsidR="00770BE0" w:rsidRPr="009E36AF" w:rsidRDefault="00770BE0" w:rsidP="00770BE0">
      <w:pPr>
        <w:rPr>
          <w:sz w:val="16"/>
        </w:rPr>
      </w:pPr>
      <w:r w:rsidRPr="009E36AF">
        <w:rPr>
          <w:sz w:val="16"/>
        </w:rPr>
        <w:t xml:space="preserve">Our purpose is not to address the merits of the doctrine. Rather, we seek to analyze the </w:t>
      </w:r>
      <w:r w:rsidRPr="007B62B7">
        <w:rPr>
          <w:rStyle w:val="Emphasis"/>
          <w:highlight w:val="cyan"/>
        </w:rPr>
        <w:t>implications</w:t>
      </w:r>
      <w:r w:rsidRPr="00D72DBF">
        <w:rPr>
          <w:rStyle w:val="StyleUnderline"/>
        </w:rPr>
        <w:t xml:space="preserve"> of the </w:t>
      </w:r>
      <w:r w:rsidRPr="00D72DBF">
        <w:rPr>
          <w:rStyle w:val="Emphasis"/>
        </w:rPr>
        <w:t>doctrine</w:t>
      </w:r>
      <w:r w:rsidRPr="009E36AF">
        <w:rPr>
          <w:sz w:val="16"/>
        </w:rPr>
        <w:t xml:space="preserve"> </w:t>
      </w:r>
      <w:r w:rsidRPr="007B62B7">
        <w:rPr>
          <w:rStyle w:val="StyleUnderline"/>
          <w:highlight w:val="cyan"/>
        </w:rPr>
        <w:t>to</w:t>
      </w:r>
      <w:r w:rsidRPr="00D72DBF">
        <w:rPr>
          <w:rStyle w:val="StyleUnderline"/>
        </w:rPr>
        <w:t xml:space="preserve"> the</w:t>
      </w:r>
      <w:r w:rsidRPr="009E36AF">
        <w:rPr>
          <w:sz w:val="16"/>
        </w:rPr>
        <w:t xml:space="preserve"> fledging </w:t>
      </w:r>
      <w:r w:rsidRPr="00D72DBF">
        <w:rPr>
          <w:rStyle w:val="StyleUnderline"/>
        </w:rPr>
        <w:t xml:space="preserve">efforts to </w:t>
      </w:r>
      <w:r w:rsidRPr="007B62B7">
        <w:rPr>
          <w:rStyle w:val="Emphasis"/>
          <w:highlight w:val="cyan"/>
        </w:rPr>
        <w:t>regulate AI</w:t>
      </w:r>
      <w:r w:rsidRPr="009E36AF">
        <w:rPr>
          <w:rStyle w:val="StyleUnderline"/>
        </w:rPr>
        <w:t>.</w:t>
      </w:r>
    </w:p>
    <w:p w14:paraId="0572A789" w14:textId="77777777" w:rsidR="00770BE0" w:rsidRPr="009E36AF" w:rsidRDefault="00770BE0" w:rsidP="00770BE0">
      <w:pPr>
        <w:rPr>
          <w:sz w:val="16"/>
        </w:rPr>
      </w:pPr>
      <w:r w:rsidRPr="009E36AF">
        <w:rPr>
          <w:sz w:val="16"/>
        </w:rPr>
        <w:t>Consider, for example, Senators Graham and Warren’s recently introduced legislation to create a Digital Consumer Protection Commission designed to, as they wrote in a New York Times op-ed, “prevent online harm, promote free speech and competition, guard Americans’ privacy and protect national security.”</w:t>
      </w:r>
    </w:p>
    <w:p w14:paraId="1A91F529" w14:textId="77777777" w:rsidR="00770BE0" w:rsidRPr="009E36AF" w:rsidRDefault="00770BE0" w:rsidP="00770BE0">
      <w:pPr>
        <w:rPr>
          <w:sz w:val="16"/>
        </w:rPr>
      </w:pPr>
      <w:r w:rsidRPr="009E36AF">
        <w:rPr>
          <w:sz w:val="16"/>
        </w:rPr>
        <w:t>Noting, “For more than a century, Congress has established regulatory agencies to preserve innovation while minimizing harm presented by emerging industries,” they justified creating such a commission on the grounds that “</w:t>
      </w:r>
      <w:r w:rsidRPr="007B62B7">
        <w:rPr>
          <w:rStyle w:val="StyleUnderline"/>
          <w:highlight w:val="cyan"/>
        </w:rPr>
        <w:t>Congress is</w:t>
      </w:r>
      <w:r w:rsidRPr="00D72DBF">
        <w:rPr>
          <w:rStyle w:val="StyleUnderline"/>
        </w:rPr>
        <w:t xml:space="preserve"> </w:t>
      </w:r>
      <w:r w:rsidRPr="00D72DBF">
        <w:rPr>
          <w:rStyle w:val="Emphasis"/>
        </w:rPr>
        <w:t xml:space="preserve">too </w:t>
      </w:r>
      <w:r w:rsidRPr="007B62B7">
        <w:rPr>
          <w:rStyle w:val="Emphasis"/>
          <w:highlight w:val="cyan"/>
        </w:rPr>
        <w:t>slow</w:t>
      </w:r>
      <w:r w:rsidRPr="00D72DBF">
        <w:rPr>
          <w:rStyle w:val="StyleUnderline"/>
        </w:rPr>
        <w:t xml:space="preserve">, it </w:t>
      </w:r>
      <w:r w:rsidRPr="007B62B7">
        <w:rPr>
          <w:rStyle w:val="StyleUnderline"/>
          <w:highlight w:val="cyan"/>
        </w:rPr>
        <w:t>lacks</w:t>
      </w:r>
      <w:r w:rsidRPr="00D72DBF">
        <w:rPr>
          <w:rStyle w:val="StyleUnderline"/>
        </w:rPr>
        <w:t xml:space="preserve"> the </w:t>
      </w:r>
      <w:r w:rsidRPr="00D72DBF">
        <w:rPr>
          <w:rStyle w:val="Emphasis"/>
        </w:rPr>
        <w:t xml:space="preserve">tech </w:t>
      </w:r>
      <w:r w:rsidRPr="007B62B7">
        <w:rPr>
          <w:rStyle w:val="Emphasis"/>
          <w:highlight w:val="cyan"/>
        </w:rPr>
        <w:lastRenderedPageBreak/>
        <w:t>expertise</w:t>
      </w:r>
      <w:r w:rsidRPr="007B62B7">
        <w:rPr>
          <w:rStyle w:val="StyleUnderline"/>
          <w:highlight w:val="cyan"/>
        </w:rPr>
        <w:t>, and</w:t>
      </w:r>
      <w:r w:rsidRPr="00D72DBF">
        <w:rPr>
          <w:rStyle w:val="StyleUnderline"/>
        </w:rPr>
        <w:t xml:space="preserve"> the army of </w:t>
      </w:r>
      <w:r w:rsidRPr="009E36AF">
        <w:rPr>
          <w:rStyle w:val="Emphasis"/>
        </w:rPr>
        <w:t xml:space="preserve">Big Tech </w:t>
      </w:r>
      <w:r w:rsidRPr="007B62B7">
        <w:rPr>
          <w:rStyle w:val="Emphasis"/>
          <w:highlight w:val="cyan"/>
        </w:rPr>
        <w:t>lobbyists</w:t>
      </w:r>
      <w:r w:rsidRPr="00D72DBF">
        <w:rPr>
          <w:rStyle w:val="StyleUnderline"/>
        </w:rPr>
        <w:t xml:space="preserve"> can </w:t>
      </w:r>
      <w:r w:rsidRPr="007B62B7">
        <w:rPr>
          <w:rStyle w:val="StyleUnderline"/>
          <w:highlight w:val="cyan"/>
        </w:rPr>
        <w:t>pick off</w:t>
      </w:r>
      <w:r w:rsidRPr="00D72DBF">
        <w:rPr>
          <w:rStyle w:val="StyleUnderline"/>
        </w:rPr>
        <w:t xml:space="preserve"> </w:t>
      </w:r>
      <w:r w:rsidRPr="00D72DBF">
        <w:rPr>
          <w:rStyle w:val="Emphasis"/>
        </w:rPr>
        <w:t xml:space="preserve">individual </w:t>
      </w:r>
      <w:r w:rsidRPr="007B62B7">
        <w:rPr>
          <w:rStyle w:val="Emphasis"/>
          <w:highlight w:val="cyan"/>
        </w:rPr>
        <w:t>efforts</w:t>
      </w:r>
      <w:r w:rsidRPr="007B62B7">
        <w:rPr>
          <w:rStyle w:val="StyleUnderline"/>
          <w:highlight w:val="cyan"/>
        </w:rPr>
        <w:t xml:space="preserve"> easier than </w:t>
      </w:r>
      <w:r w:rsidRPr="007B62B7">
        <w:rPr>
          <w:rStyle w:val="Emphasis"/>
          <w:sz w:val="26"/>
          <w:szCs w:val="26"/>
          <w:highlight w:val="cyan"/>
        </w:rPr>
        <w:t>shooting fish in a barrel</w:t>
      </w:r>
      <w:r w:rsidRPr="009E36AF">
        <w:rPr>
          <w:sz w:val="16"/>
        </w:rPr>
        <w:t>.”</w:t>
      </w:r>
    </w:p>
    <w:p w14:paraId="6C76D6D2" w14:textId="77777777" w:rsidR="00770BE0" w:rsidRPr="009E36AF" w:rsidRDefault="00770BE0" w:rsidP="00770BE0">
      <w:pPr>
        <w:rPr>
          <w:sz w:val="16"/>
        </w:rPr>
      </w:pPr>
      <w:r w:rsidRPr="009E36AF">
        <w:rPr>
          <w:sz w:val="16"/>
        </w:rPr>
        <w:t>The proposed legislation, 158 pages long, mandates that the new agency undertake a wide spectrum of tasks, such as related to transparency, competition, privacy, and national security, among other topics. We generally support the legislation’s direction, as well as a similar proposal for a new agency introduced by Senators Bennet and Welch, as we think, just as with previous such commissions, the country needs an expert agency to balance the need to incent private investment and innovation with a need to protect the public.</w:t>
      </w:r>
    </w:p>
    <w:p w14:paraId="261C2795" w14:textId="77777777" w:rsidR="00770BE0" w:rsidRPr="009E36AF" w:rsidRDefault="00770BE0" w:rsidP="00770BE0">
      <w:pPr>
        <w:rPr>
          <w:sz w:val="16"/>
        </w:rPr>
      </w:pPr>
      <w:r w:rsidRPr="009E36AF">
        <w:rPr>
          <w:sz w:val="16"/>
        </w:rPr>
        <w:t>But would the commission’s important actions under the law survive a major questions challenge?</w:t>
      </w:r>
    </w:p>
    <w:p w14:paraId="21274B2F" w14:textId="77777777" w:rsidR="00770BE0" w:rsidRPr="009E36AF" w:rsidRDefault="00770BE0" w:rsidP="00770BE0">
      <w:pPr>
        <w:rPr>
          <w:sz w:val="16"/>
        </w:rPr>
      </w:pPr>
      <w:r w:rsidRPr="009E36AF">
        <w:rPr>
          <w:sz w:val="16"/>
        </w:rPr>
        <w:t>The truth is we don’t know.</w:t>
      </w:r>
    </w:p>
    <w:p w14:paraId="7B7C0B8F" w14:textId="77777777" w:rsidR="00770BE0" w:rsidRPr="007B62B7" w:rsidRDefault="00770BE0" w:rsidP="00770BE0">
      <w:pPr>
        <w:rPr>
          <w:sz w:val="16"/>
        </w:rPr>
      </w:pPr>
      <w:r w:rsidRPr="007B62B7">
        <w:rPr>
          <w:sz w:val="16"/>
        </w:rPr>
        <w:t>The more important truth is nobody knows.</w:t>
      </w:r>
    </w:p>
    <w:p w14:paraId="60D463B5" w14:textId="77777777" w:rsidR="00770BE0" w:rsidRPr="009E36AF" w:rsidRDefault="00770BE0" w:rsidP="00770BE0">
      <w:pPr>
        <w:rPr>
          <w:sz w:val="16"/>
        </w:rPr>
      </w:pPr>
      <w:r w:rsidRPr="007B62B7">
        <w:rPr>
          <w:sz w:val="16"/>
        </w:rPr>
        <w:t xml:space="preserve">No one knows because, in its decision, </w:t>
      </w:r>
      <w:r w:rsidRPr="007B62B7">
        <w:rPr>
          <w:rStyle w:val="StyleUnderline"/>
        </w:rPr>
        <w:t xml:space="preserve">the </w:t>
      </w:r>
      <w:r w:rsidRPr="007B62B7">
        <w:rPr>
          <w:rStyle w:val="Emphasis"/>
        </w:rPr>
        <w:t>Court</w:t>
      </w:r>
      <w:r w:rsidRPr="007B62B7">
        <w:rPr>
          <w:rStyle w:val="StyleUnderline"/>
        </w:rPr>
        <w:t xml:space="preserve"> offered </w:t>
      </w:r>
      <w:r w:rsidRPr="007B62B7">
        <w:rPr>
          <w:rStyle w:val="Emphasis"/>
          <w:highlight w:val="cyan"/>
        </w:rPr>
        <w:t>vague standards</w:t>
      </w:r>
      <w:r w:rsidRPr="009E36AF">
        <w:rPr>
          <w:rStyle w:val="StyleUnderline"/>
        </w:rPr>
        <w:t xml:space="preserve"> for what constitutes a </w:t>
      </w:r>
      <w:r w:rsidRPr="009E36AF">
        <w:rPr>
          <w:rStyle w:val="Emphasis"/>
        </w:rPr>
        <w:t>major question</w:t>
      </w:r>
      <w:r w:rsidRPr="009E36AF">
        <w:rPr>
          <w:sz w:val="16"/>
        </w:rPr>
        <w:t>. The majority opinion, written by Chief Justice Roberts, said the doctrine should only be used in “extraordinary cases.” Yet, in the only 18 months since the decision, the Court majority used the doctrine to override agency actions related to housing, vaccinations, and student loans.</w:t>
      </w:r>
    </w:p>
    <w:p w14:paraId="4F021336" w14:textId="77777777" w:rsidR="00770BE0" w:rsidRPr="009E36AF" w:rsidRDefault="00770BE0" w:rsidP="00770BE0">
      <w:pPr>
        <w:rPr>
          <w:rStyle w:val="StyleUnderline"/>
        </w:rPr>
      </w:pPr>
      <w:r w:rsidRPr="009E36AF">
        <w:rPr>
          <w:sz w:val="16"/>
        </w:rPr>
        <w:t xml:space="preserve">In our years of government service at the Federal Communications Commission (FCC), we often had the task of informing a party to a proceeding that, </w:t>
      </w:r>
      <w:r w:rsidRPr="007B62B7">
        <w:rPr>
          <w:rStyle w:val="StyleUnderline"/>
          <w:highlight w:val="cyan"/>
        </w:rPr>
        <w:t>based on</w:t>
      </w:r>
      <w:r w:rsidRPr="009E36AF">
        <w:rPr>
          <w:rStyle w:val="StyleUnderline"/>
        </w:rPr>
        <w:t xml:space="preserve"> </w:t>
      </w:r>
      <w:r w:rsidRPr="009E36AF">
        <w:rPr>
          <w:rStyle w:val="Emphasis"/>
        </w:rPr>
        <w:t xml:space="preserve">FCC </w:t>
      </w:r>
      <w:r w:rsidRPr="007B62B7">
        <w:rPr>
          <w:rStyle w:val="Emphasis"/>
          <w:highlight w:val="cyan"/>
        </w:rPr>
        <w:t>precedent</w:t>
      </w:r>
      <w:r w:rsidRPr="009E36AF">
        <w:rPr>
          <w:rStyle w:val="StyleUnderline"/>
        </w:rPr>
        <w:t xml:space="preserve">, </w:t>
      </w:r>
      <w:r w:rsidRPr="007B62B7">
        <w:rPr>
          <w:rStyle w:val="StyleUnderline"/>
          <w:highlight w:val="cyan"/>
        </w:rPr>
        <w:t xml:space="preserve">they were </w:t>
      </w:r>
      <w:r w:rsidRPr="007B62B7">
        <w:rPr>
          <w:rStyle w:val="Emphasis"/>
          <w:highlight w:val="cyan"/>
        </w:rPr>
        <w:t>likely to lose</w:t>
      </w:r>
      <w:r w:rsidRPr="009E36AF">
        <w:rPr>
          <w:sz w:val="16"/>
        </w:rPr>
        <w:t xml:space="preserve">. Inevitably, they responded by countering that their case was extraordinary. </w:t>
      </w:r>
      <w:r w:rsidRPr="009E36AF">
        <w:rPr>
          <w:rStyle w:val="StyleUnderline"/>
        </w:rPr>
        <w:t xml:space="preserve">We </w:t>
      </w:r>
      <w:r w:rsidRPr="007B62B7">
        <w:rPr>
          <w:rStyle w:val="StyleUnderline"/>
          <w:highlight w:val="cyan"/>
        </w:rPr>
        <w:t xml:space="preserve">expect </w:t>
      </w:r>
      <w:r w:rsidRPr="007B62B7">
        <w:rPr>
          <w:rStyle w:val="Emphasis"/>
          <w:highlight w:val="cyan"/>
        </w:rPr>
        <w:t>multitudes of litigants</w:t>
      </w:r>
      <w:r w:rsidRPr="007B62B7">
        <w:rPr>
          <w:rStyle w:val="StyleUnderline"/>
          <w:highlight w:val="cyan"/>
        </w:rPr>
        <w:t xml:space="preserve"> seeking to </w:t>
      </w:r>
      <w:r w:rsidRPr="007B62B7">
        <w:rPr>
          <w:rStyle w:val="Emphasis"/>
          <w:highlight w:val="cyan"/>
        </w:rPr>
        <w:t>overturn</w:t>
      </w:r>
      <w:r w:rsidRPr="009E36AF">
        <w:rPr>
          <w:rStyle w:val="Emphasis"/>
        </w:rPr>
        <w:t xml:space="preserve"> agency </w:t>
      </w:r>
      <w:r w:rsidRPr="007B62B7">
        <w:rPr>
          <w:rStyle w:val="Emphasis"/>
          <w:highlight w:val="cyan"/>
        </w:rPr>
        <w:t>actions</w:t>
      </w:r>
      <w:r w:rsidRPr="009E36AF">
        <w:rPr>
          <w:sz w:val="16"/>
        </w:rPr>
        <w:t xml:space="preserve"> to argue their case meets those criteria, </w:t>
      </w:r>
      <w:r w:rsidRPr="009E36AF">
        <w:rPr>
          <w:rStyle w:val="StyleUnderline"/>
        </w:rPr>
        <w:t xml:space="preserve">with a clearer judicial standard arriving, </w:t>
      </w:r>
      <w:r w:rsidRPr="009E36AF">
        <w:rPr>
          <w:rStyle w:val="Emphasis"/>
        </w:rPr>
        <w:t>if ever</w:t>
      </w:r>
      <w:r w:rsidRPr="009E36AF">
        <w:rPr>
          <w:rStyle w:val="StyleUnderline"/>
        </w:rPr>
        <w:t xml:space="preserve">, after </w:t>
      </w:r>
      <w:r w:rsidRPr="009E36AF">
        <w:rPr>
          <w:rStyle w:val="Emphasis"/>
        </w:rPr>
        <w:t>decades of litigation</w:t>
      </w:r>
      <w:r w:rsidRPr="009E36AF">
        <w:rPr>
          <w:rStyle w:val="StyleUnderline"/>
        </w:rPr>
        <w:t>.</w:t>
      </w:r>
    </w:p>
    <w:p w14:paraId="1DA7CD25" w14:textId="77777777" w:rsidR="00770BE0" w:rsidRPr="007B62B7" w:rsidRDefault="00770BE0" w:rsidP="00770BE0">
      <w:pPr>
        <w:rPr>
          <w:sz w:val="16"/>
        </w:rPr>
      </w:pPr>
      <w:r w:rsidRPr="009E36AF">
        <w:rPr>
          <w:sz w:val="16"/>
        </w:rPr>
        <w:t xml:space="preserve">To make matters more </w:t>
      </w:r>
      <w:r w:rsidRPr="007B62B7">
        <w:rPr>
          <w:sz w:val="16"/>
        </w:rPr>
        <w:t>difficult to decipher, Justice Gorsuch, in his concurring opinion, offers a different criterion, writing that the doctrine applies “when an agency claims the power to resolve a matter of great ‘</w:t>
      </w:r>
      <w:r w:rsidRPr="007B62B7">
        <w:rPr>
          <w:rStyle w:val="Emphasis"/>
        </w:rPr>
        <w:t>political significance</w:t>
      </w:r>
      <w:r w:rsidRPr="007B62B7">
        <w:rPr>
          <w:sz w:val="16"/>
        </w:rPr>
        <w:t>,’” that affects “a significant portion of the American economy,” or requires “billions of dollars in spending by private persons or entities.”</w:t>
      </w:r>
    </w:p>
    <w:p w14:paraId="4975C5B4" w14:textId="77777777" w:rsidR="00770BE0" w:rsidRPr="007B62B7" w:rsidRDefault="00770BE0" w:rsidP="00770BE0">
      <w:pPr>
        <w:rPr>
          <w:sz w:val="16"/>
        </w:rPr>
      </w:pPr>
      <w:r w:rsidRPr="007B62B7">
        <w:rPr>
          <w:sz w:val="16"/>
        </w:rPr>
        <w:t xml:space="preserve">Certainly, that </w:t>
      </w:r>
      <w:r w:rsidRPr="007B62B7">
        <w:rPr>
          <w:rStyle w:val="StyleUnderline"/>
        </w:rPr>
        <w:t xml:space="preserve">would apply to many actions </w:t>
      </w:r>
      <w:r w:rsidRPr="007B62B7">
        <w:rPr>
          <w:rStyle w:val="Emphasis"/>
        </w:rPr>
        <w:t>affect</w:t>
      </w:r>
      <w:r w:rsidRPr="007B62B7">
        <w:rPr>
          <w:rStyle w:val="StyleUnderline"/>
        </w:rPr>
        <w:t xml:space="preserve">ing how </w:t>
      </w:r>
      <w:r w:rsidRPr="007B62B7">
        <w:rPr>
          <w:rStyle w:val="Emphasis"/>
        </w:rPr>
        <w:t>AI develops</w:t>
      </w:r>
      <w:r w:rsidRPr="007B62B7">
        <w:rPr>
          <w:rStyle w:val="StyleUnderline"/>
        </w:rPr>
        <w:t xml:space="preserve"> and specifically to many decisions the new digital agency would be expected to make</w:t>
      </w:r>
      <w:r w:rsidRPr="007B62B7">
        <w:rPr>
          <w:sz w:val="16"/>
        </w:rPr>
        <w:t>.</w:t>
      </w:r>
    </w:p>
    <w:p w14:paraId="462E6C3F" w14:textId="77777777" w:rsidR="00770BE0" w:rsidRPr="009E36AF" w:rsidRDefault="00770BE0" w:rsidP="00770BE0">
      <w:pPr>
        <w:rPr>
          <w:sz w:val="16"/>
        </w:rPr>
      </w:pPr>
      <w:r w:rsidRPr="007B62B7">
        <w:rPr>
          <w:sz w:val="16"/>
        </w:rPr>
        <w:t>Justice Kagan’s dissent in the West Virginia case</w:t>
      </w:r>
      <w:r w:rsidRPr="009E36AF">
        <w:rPr>
          <w:sz w:val="16"/>
        </w:rPr>
        <w:t xml:space="preserve"> also points to what would be even more true of regulating new technology: “The majority’s decision rests on one claim alone: that generation shifting is just too new and too big a deal for Congress to have authorized it in Section 111’s general terms. But that is wrong. A key reason Congress makes broad delegations like Section 111 is so an agency can respond, appropriately and commensurately, to new and big problems. Congress knows what it doesn’t and can’t know when it drafts a statute; and Congress therefore gives an expert agency the power to address issues—even significant ones—as and when they arise. That is what Congress did in enacting Section 111. The majority today overrides that legislative choice.”</w:t>
      </w:r>
    </w:p>
    <w:p w14:paraId="7DFB8F44" w14:textId="77777777" w:rsidR="00770BE0" w:rsidRPr="009E36AF" w:rsidRDefault="00770BE0" w:rsidP="00770BE0">
      <w:pPr>
        <w:rPr>
          <w:sz w:val="16"/>
        </w:rPr>
      </w:pPr>
      <w:r w:rsidRPr="009E36AF">
        <w:rPr>
          <w:sz w:val="16"/>
        </w:rPr>
        <w:t xml:space="preserve">In short, </w:t>
      </w:r>
      <w:r w:rsidRPr="007B62B7">
        <w:rPr>
          <w:rStyle w:val="StyleUnderline"/>
          <w:highlight w:val="cyan"/>
        </w:rPr>
        <w:t xml:space="preserve">the </w:t>
      </w:r>
      <w:r w:rsidRPr="007B62B7">
        <w:rPr>
          <w:rStyle w:val="Emphasis"/>
          <w:highlight w:val="cyan"/>
        </w:rPr>
        <w:t>m</w:t>
      </w:r>
      <w:r w:rsidRPr="009E36AF">
        <w:rPr>
          <w:rStyle w:val="StyleUnderline"/>
        </w:rPr>
        <w:t xml:space="preserve">ajor </w:t>
      </w:r>
      <w:r w:rsidRPr="007B62B7">
        <w:rPr>
          <w:rStyle w:val="Emphasis"/>
          <w:highlight w:val="cyan"/>
        </w:rPr>
        <w:t>q</w:t>
      </w:r>
      <w:r w:rsidRPr="009E36AF">
        <w:rPr>
          <w:rStyle w:val="StyleUnderline"/>
        </w:rPr>
        <w:t xml:space="preserve">uestions </w:t>
      </w:r>
      <w:r w:rsidRPr="007B62B7">
        <w:rPr>
          <w:rStyle w:val="Emphasis"/>
          <w:highlight w:val="cyan"/>
        </w:rPr>
        <w:t>d</w:t>
      </w:r>
      <w:r w:rsidRPr="009E36AF">
        <w:rPr>
          <w:rStyle w:val="StyleUnderline"/>
        </w:rPr>
        <w:t xml:space="preserve">octrine </w:t>
      </w:r>
      <w:r w:rsidRPr="007B62B7">
        <w:rPr>
          <w:rStyle w:val="StyleUnderline"/>
          <w:highlight w:val="cyan"/>
        </w:rPr>
        <w:t xml:space="preserve">would </w:t>
      </w:r>
      <w:r w:rsidRPr="007B62B7">
        <w:rPr>
          <w:rStyle w:val="Emphasis"/>
          <w:highlight w:val="cyan"/>
        </w:rPr>
        <w:t>handcuff</w:t>
      </w:r>
      <w:r w:rsidRPr="007B62B7">
        <w:rPr>
          <w:rStyle w:val="StyleUnderline"/>
          <w:highlight w:val="cyan"/>
        </w:rPr>
        <w:t xml:space="preserve"> an</w:t>
      </w:r>
      <w:r w:rsidRPr="009E36AF">
        <w:rPr>
          <w:sz w:val="16"/>
        </w:rPr>
        <w:t xml:space="preserve"> expert </w:t>
      </w:r>
      <w:r w:rsidRPr="007B62B7">
        <w:rPr>
          <w:rStyle w:val="Emphasis"/>
          <w:highlight w:val="cyan"/>
        </w:rPr>
        <w:t>agency</w:t>
      </w:r>
      <w:r w:rsidRPr="009E36AF">
        <w:rPr>
          <w:sz w:val="16"/>
        </w:rPr>
        <w:t xml:space="preserve"> explicitly tasked by Congress </w:t>
      </w:r>
      <w:r w:rsidRPr="007B62B7">
        <w:rPr>
          <w:rStyle w:val="StyleUnderline"/>
          <w:highlight w:val="cyan"/>
        </w:rPr>
        <w:t xml:space="preserve">to </w:t>
      </w:r>
      <w:r w:rsidRPr="007B62B7">
        <w:rPr>
          <w:rStyle w:val="Emphasis"/>
          <w:highlight w:val="cyan"/>
        </w:rPr>
        <w:t>address</w:t>
      </w:r>
      <w:r w:rsidRPr="009E36AF">
        <w:rPr>
          <w:sz w:val="16"/>
        </w:rPr>
        <w:t xml:space="preserve"> significant and evolving issues related to </w:t>
      </w:r>
      <w:r w:rsidRPr="007B62B7">
        <w:rPr>
          <w:rStyle w:val="Emphasis"/>
          <w:highlight w:val="cyan"/>
        </w:rPr>
        <w:t>AI</w:t>
      </w:r>
      <w:r w:rsidRPr="009E36AF">
        <w:rPr>
          <w:sz w:val="16"/>
        </w:rPr>
        <w:t xml:space="preserve">. In contrast to a history of expert regulatory agencies agile enough to reflect technology and marketplace changes, </w:t>
      </w:r>
      <w:r w:rsidRPr="009E36AF">
        <w:rPr>
          <w:rStyle w:val="StyleUnderline"/>
        </w:rPr>
        <w:t xml:space="preserve">the </w:t>
      </w:r>
      <w:r w:rsidRPr="009E36AF">
        <w:rPr>
          <w:rStyle w:val="Emphasis"/>
        </w:rPr>
        <w:t>Digital Commission</w:t>
      </w:r>
      <w:r w:rsidRPr="00207C18">
        <w:rPr>
          <w:rStyle w:val="StyleUnderline"/>
        </w:rPr>
        <w:t xml:space="preserve"> would start in a judicial environment in which </w:t>
      </w:r>
      <w:r w:rsidRPr="007B62B7">
        <w:rPr>
          <w:rStyle w:val="Emphasis"/>
          <w:highlight w:val="cyan"/>
        </w:rPr>
        <w:t>no one will be certain</w:t>
      </w:r>
      <w:r w:rsidRPr="009E36AF">
        <w:rPr>
          <w:rStyle w:val="StyleUnderline"/>
        </w:rPr>
        <w:t xml:space="preserve"> for years </w:t>
      </w:r>
      <w:r w:rsidRPr="007B62B7">
        <w:rPr>
          <w:rStyle w:val="StyleUnderline"/>
          <w:highlight w:val="cyan"/>
        </w:rPr>
        <w:t>whether</w:t>
      </w:r>
      <w:r w:rsidRPr="009E36AF">
        <w:rPr>
          <w:rStyle w:val="StyleUnderline"/>
        </w:rPr>
        <w:t xml:space="preserve"> its </w:t>
      </w:r>
      <w:r w:rsidRPr="007B62B7">
        <w:rPr>
          <w:rStyle w:val="Emphasis"/>
          <w:highlight w:val="cyan"/>
        </w:rPr>
        <w:t>interpretation</w:t>
      </w:r>
      <w:r w:rsidRPr="009E36AF">
        <w:rPr>
          <w:rStyle w:val="StyleUnderline"/>
        </w:rPr>
        <w:t xml:space="preserve"> of its own powers </w:t>
      </w:r>
      <w:r w:rsidRPr="007B62B7">
        <w:rPr>
          <w:rStyle w:val="StyleUnderline"/>
          <w:highlight w:val="cyan"/>
        </w:rPr>
        <w:t xml:space="preserve">is </w:t>
      </w:r>
      <w:r w:rsidRPr="007B62B7">
        <w:rPr>
          <w:rStyle w:val="Emphasis"/>
          <w:highlight w:val="cyan"/>
        </w:rPr>
        <w:t>likely to be upheld</w:t>
      </w:r>
      <w:r w:rsidRPr="009E36AF">
        <w:rPr>
          <w:rStyle w:val="StyleUnderline"/>
        </w:rPr>
        <w:t xml:space="preserve"> or will </w:t>
      </w:r>
      <w:r w:rsidRPr="009E36AF">
        <w:rPr>
          <w:rStyle w:val="Emphasis"/>
        </w:rPr>
        <w:t>fall victim</w:t>
      </w:r>
      <w:r w:rsidRPr="009E36AF">
        <w:rPr>
          <w:rStyle w:val="StyleUnderline"/>
        </w:rPr>
        <w:t xml:space="preserve"> to a single judge</w:t>
      </w:r>
      <w:r w:rsidRPr="009E36AF">
        <w:rPr>
          <w:sz w:val="16"/>
        </w:rPr>
        <w:t>, or panel of judges, who disagreed with the agency’s judgement.</w:t>
      </w:r>
    </w:p>
    <w:p w14:paraId="36B41080" w14:textId="77777777" w:rsidR="00770BE0" w:rsidRPr="00207C18" w:rsidRDefault="00770BE0" w:rsidP="00770BE0">
      <w:pPr>
        <w:rPr>
          <w:rStyle w:val="StyleUnderline"/>
        </w:rPr>
      </w:pPr>
      <w:r w:rsidRPr="009E36AF">
        <w:rPr>
          <w:sz w:val="16"/>
        </w:rPr>
        <w:t xml:space="preserve">Sadly, </w:t>
      </w:r>
      <w:r w:rsidRPr="00207C18">
        <w:rPr>
          <w:rStyle w:val="StyleUnderline"/>
        </w:rPr>
        <w:t xml:space="preserve">the same vulnerability would apply to </w:t>
      </w:r>
      <w:r w:rsidRPr="00207C18">
        <w:rPr>
          <w:rStyle w:val="Emphasis"/>
        </w:rPr>
        <w:t>any FTC efforts</w:t>
      </w:r>
      <w:r w:rsidRPr="00207C18">
        <w:rPr>
          <w:rStyle w:val="StyleUnderline"/>
        </w:rPr>
        <w:t xml:space="preserve"> to enforce the </w:t>
      </w:r>
      <w:r w:rsidRPr="00207C18">
        <w:rPr>
          <w:rStyle w:val="Emphasis"/>
        </w:rPr>
        <w:t>voluntary commitments</w:t>
      </w:r>
      <w:r w:rsidRPr="009E36AF">
        <w:rPr>
          <w:sz w:val="16"/>
        </w:rPr>
        <w:t xml:space="preserve">. While we would disagree with the jurisprudence, </w:t>
      </w:r>
      <w:r w:rsidRPr="007B62B7">
        <w:rPr>
          <w:rStyle w:val="StyleUnderline"/>
          <w:highlight w:val="cyan"/>
        </w:rPr>
        <w:t xml:space="preserve">it is </w:t>
      </w:r>
      <w:r w:rsidRPr="007B62B7">
        <w:rPr>
          <w:rStyle w:val="Emphasis"/>
          <w:highlight w:val="cyan"/>
        </w:rPr>
        <w:t>easy</w:t>
      </w:r>
      <w:r w:rsidRPr="007B62B7">
        <w:rPr>
          <w:rStyle w:val="StyleUnderline"/>
          <w:highlight w:val="cyan"/>
        </w:rPr>
        <w:t xml:space="preserve"> to see how a </w:t>
      </w:r>
      <w:r w:rsidRPr="007B62B7">
        <w:rPr>
          <w:rStyle w:val="Emphasis"/>
          <w:highlight w:val="cyan"/>
        </w:rPr>
        <w:t>judge</w:t>
      </w:r>
      <w:r w:rsidRPr="007B62B7">
        <w:rPr>
          <w:rStyle w:val="StyleUnderline"/>
          <w:highlight w:val="cyan"/>
        </w:rPr>
        <w:t>, relying on the</w:t>
      </w:r>
      <w:r w:rsidRPr="00207C18">
        <w:rPr>
          <w:rStyle w:val="StyleUnderline"/>
        </w:rPr>
        <w:t xml:space="preserve"> Supreme </w:t>
      </w:r>
      <w:r w:rsidRPr="007B62B7">
        <w:rPr>
          <w:rStyle w:val="StyleUnderline"/>
          <w:highlight w:val="cyan"/>
        </w:rPr>
        <w:t>Court’s</w:t>
      </w:r>
      <w:r w:rsidRPr="00207C18">
        <w:rPr>
          <w:rStyle w:val="StyleUnderline"/>
        </w:rPr>
        <w:t xml:space="preserve"> </w:t>
      </w:r>
      <w:r w:rsidRPr="00207C18">
        <w:rPr>
          <w:rStyle w:val="Emphasis"/>
        </w:rPr>
        <w:t xml:space="preserve">loose </w:t>
      </w:r>
      <w:r w:rsidRPr="007B62B7">
        <w:rPr>
          <w:rStyle w:val="Emphasis"/>
          <w:highlight w:val="cyan"/>
        </w:rPr>
        <w:t>standards</w:t>
      </w:r>
      <w:r w:rsidRPr="007B62B7">
        <w:rPr>
          <w:rStyle w:val="StyleUnderline"/>
          <w:highlight w:val="cyan"/>
        </w:rPr>
        <w:t xml:space="preserve">, could view </w:t>
      </w:r>
      <w:r w:rsidRPr="007B62B7">
        <w:rPr>
          <w:rStyle w:val="Emphasis"/>
          <w:highlight w:val="cyan"/>
        </w:rPr>
        <w:t>any</w:t>
      </w:r>
      <w:r w:rsidRPr="00207C18">
        <w:rPr>
          <w:rStyle w:val="Emphasis"/>
        </w:rPr>
        <w:t xml:space="preserve"> FTC </w:t>
      </w:r>
      <w:r w:rsidRPr="007B62B7">
        <w:rPr>
          <w:rStyle w:val="Emphasis"/>
          <w:highlight w:val="cyan"/>
        </w:rPr>
        <w:t>enforcement</w:t>
      </w:r>
      <w:r w:rsidRPr="007B62B7">
        <w:rPr>
          <w:rStyle w:val="StyleUnderline"/>
          <w:highlight w:val="cyan"/>
        </w:rPr>
        <w:t xml:space="preserve"> as</w:t>
      </w:r>
      <w:r w:rsidRPr="00207C18">
        <w:rPr>
          <w:rStyle w:val="StyleUnderline"/>
        </w:rPr>
        <w:t xml:space="preserve"> an effort to address </w:t>
      </w:r>
      <w:r w:rsidRPr="007B62B7">
        <w:rPr>
          <w:rStyle w:val="StyleUnderline"/>
          <w:highlight w:val="cyan"/>
        </w:rPr>
        <w:t xml:space="preserve">a </w:t>
      </w:r>
      <w:r w:rsidRPr="007B62B7">
        <w:rPr>
          <w:rStyle w:val="Emphasis"/>
          <w:highlight w:val="cyan"/>
        </w:rPr>
        <w:t>major question</w:t>
      </w:r>
      <w:r w:rsidRPr="00207C18">
        <w:rPr>
          <w:rStyle w:val="StyleUnderline"/>
        </w:rPr>
        <w:t xml:space="preserve"> that </w:t>
      </w:r>
      <w:r w:rsidRPr="00207C18">
        <w:rPr>
          <w:rStyle w:val="Emphasis"/>
        </w:rPr>
        <w:t>only Congress</w:t>
      </w:r>
      <w:r w:rsidRPr="00207C18">
        <w:rPr>
          <w:rStyle w:val="StyleUnderline"/>
        </w:rPr>
        <w:t xml:space="preserve"> is entitled to do.</w:t>
      </w:r>
    </w:p>
    <w:p w14:paraId="34E9CE73" w14:textId="77777777" w:rsidR="00770BE0" w:rsidRPr="009E36AF" w:rsidRDefault="00770BE0" w:rsidP="00770BE0">
      <w:pPr>
        <w:rPr>
          <w:sz w:val="16"/>
        </w:rPr>
      </w:pPr>
      <w:r w:rsidRPr="009E36AF">
        <w:rPr>
          <w:sz w:val="16"/>
        </w:rPr>
        <w:lastRenderedPageBreak/>
        <w:t xml:space="preserve">That is more than a legal problem. As we both know from our stints in governments, </w:t>
      </w:r>
      <w:r w:rsidRPr="007B62B7">
        <w:rPr>
          <w:rStyle w:val="Emphasis"/>
          <w:highlight w:val="cyan"/>
        </w:rPr>
        <w:t>law</w:t>
      </w:r>
      <w:r w:rsidRPr="009E36AF">
        <w:rPr>
          <w:rStyle w:val="StyleUnderline"/>
        </w:rPr>
        <w:t xml:space="preserve"> and regulation </w:t>
      </w:r>
      <w:r w:rsidRPr="007B62B7">
        <w:rPr>
          <w:rStyle w:val="StyleUnderline"/>
          <w:highlight w:val="cyan"/>
        </w:rPr>
        <w:t>have a</w:t>
      </w:r>
      <w:r w:rsidRPr="009E36AF">
        <w:rPr>
          <w:rStyle w:val="StyleUnderline"/>
        </w:rPr>
        <w:t xml:space="preserve"> </w:t>
      </w:r>
      <w:r w:rsidRPr="009E36AF">
        <w:rPr>
          <w:rStyle w:val="Emphasis"/>
        </w:rPr>
        <w:t xml:space="preserve">huge </w:t>
      </w:r>
      <w:r w:rsidRPr="007B62B7">
        <w:rPr>
          <w:rStyle w:val="Emphasis"/>
          <w:highlight w:val="cyan"/>
        </w:rPr>
        <w:t>impact</w:t>
      </w:r>
      <w:r w:rsidRPr="007B62B7">
        <w:rPr>
          <w:rStyle w:val="StyleUnderline"/>
          <w:highlight w:val="cyan"/>
        </w:rPr>
        <w:t xml:space="preserve"> on </w:t>
      </w:r>
      <w:r w:rsidRPr="007B62B7">
        <w:rPr>
          <w:rStyle w:val="Emphasis"/>
          <w:highlight w:val="cyan"/>
        </w:rPr>
        <w:t>driving</w:t>
      </w:r>
      <w:r w:rsidRPr="009E36AF">
        <w:rPr>
          <w:rStyle w:val="Emphasis"/>
        </w:rPr>
        <w:t xml:space="preserve"> capital </w:t>
      </w:r>
      <w:r w:rsidRPr="007B62B7">
        <w:rPr>
          <w:rStyle w:val="Emphasis"/>
          <w:highlight w:val="cyan"/>
        </w:rPr>
        <w:t>investments</w:t>
      </w:r>
      <w:r w:rsidRPr="009E36AF">
        <w:rPr>
          <w:sz w:val="16"/>
        </w:rPr>
        <w:t xml:space="preserve"> to some enterprises and away from others.</w:t>
      </w:r>
    </w:p>
    <w:p w14:paraId="08A1E45A" w14:textId="77777777" w:rsidR="00770BE0" w:rsidRDefault="00770BE0" w:rsidP="00770BE0"/>
    <w:p w14:paraId="45C20A9D" w14:textId="77777777" w:rsidR="00770BE0" w:rsidRPr="00CA1A93" w:rsidRDefault="00770BE0" w:rsidP="00770BE0">
      <w:pPr>
        <w:pStyle w:val="Heading4"/>
      </w:pPr>
      <w:r>
        <w:t xml:space="preserve">Rogue AI causes </w:t>
      </w:r>
      <w:r>
        <w:rPr>
          <w:u w:val="single"/>
        </w:rPr>
        <w:t>extinction</w:t>
      </w:r>
      <w:r>
        <w:t xml:space="preserve"> or </w:t>
      </w:r>
      <w:r>
        <w:rPr>
          <w:u w:val="single"/>
        </w:rPr>
        <w:t>permanent dystopia</w:t>
      </w:r>
      <w:r>
        <w:t xml:space="preserve">---effective regs solves </w:t>
      </w:r>
      <w:r w:rsidRPr="006302E9">
        <w:rPr>
          <w:u w:val="single"/>
        </w:rPr>
        <w:t>downsides</w:t>
      </w:r>
      <w:r>
        <w:t xml:space="preserve"> and </w:t>
      </w:r>
      <w:r w:rsidRPr="006302E9">
        <w:rPr>
          <w:u w:val="single"/>
        </w:rPr>
        <w:t>upsides</w:t>
      </w:r>
      <w:r>
        <w:t>.</w:t>
      </w:r>
    </w:p>
    <w:p w14:paraId="401E1289" w14:textId="77777777" w:rsidR="00770BE0" w:rsidRPr="00457FC8" w:rsidRDefault="00770BE0" w:rsidP="00770BE0">
      <w:r>
        <w:t>Dan</w:t>
      </w:r>
      <w:r w:rsidRPr="00457FC8">
        <w:rPr>
          <w:rStyle w:val="Style13ptBold"/>
        </w:rPr>
        <w:t xml:space="preserve"> Hendrycks </w:t>
      </w:r>
      <w:r>
        <w:rPr>
          <w:rStyle w:val="Style13ptBold"/>
        </w:rPr>
        <w:t xml:space="preserve">et al. </w:t>
      </w:r>
      <w:r w:rsidRPr="00457FC8">
        <w:rPr>
          <w:rStyle w:val="Style13ptBold"/>
        </w:rPr>
        <w:t>23</w:t>
      </w:r>
      <w:r>
        <w:t xml:space="preserve">. PhD in AI from Berkeley, Leader of the Center for AI Safety. </w:t>
      </w:r>
      <w:r w:rsidRPr="006302E9">
        <w:rPr>
          <w:u w:val="single"/>
        </w:rPr>
        <w:t>Mantas Mazeika</w:t>
      </w:r>
      <w:r>
        <w:t xml:space="preserve">. CS PhD student at UIUC. </w:t>
      </w:r>
      <w:r w:rsidRPr="006302E9">
        <w:rPr>
          <w:u w:val="single"/>
        </w:rPr>
        <w:t>Thomas Woodside</w:t>
      </w:r>
      <w:r>
        <w:t>. Horizon Junior Fellow at the Center for Security and Emerging Technology. “An Overview of Catastrophic AI Risks.” 10/09/2023. https://arxiv.org/pdf/2306.12001.pdf.</w:t>
      </w:r>
    </w:p>
    <w:p w14:paraId="5CB9E204" w14:textId="77777777" w:rsidR="00770BE0" w:rsidRPr="000B5371" w:rsidRDefault="00770BE0" w:rsidP="00770BE0">
      <w:pPr>
        <w:rPr>
          <w:sz w:val="16"/>
        </w:rPr>
      </w:pPr>
      <w:r w:rsidRPr="000B5371">
        <w:rPr>
          <w:sz w:val="16"/>
        </w:rPr>
        <w:t>The world as we know it is not normal. We take for granted that we can talk instantaneously with people thousands of miles away, fly to the other side of the world in less than a day, and access vast mountains of accumulated knowledge on devices we carry around in our pockets. These realities seemed far-fetched decades ago, and would have been inconceivable to people living centuries ago. The ways we live, work, travel, and communicate have only been possible for a tiny fraction of human history.</w:t>
      </w:r>
    </w:p>
    <w:p w14:paraId="6220A1E5" w14:textId="77777777" w:rsidR="00770BE0" w:rsidRPr="000B5371" w:rsidRDefault="00770BE0" w:rsidP="00770BE0">
      <w:pPr>
        <w:rPr>
          <w:sz w:val="16"/>
        </w:rPr>
      </w:pPr>
      <w:r w:rsidRPr="000B5371">
        <w:rPr>
          <w:sz w:val="16"/>
        </w:rPr>
        <w:t xml:space="preserve">Yet, when we look at the bigger picture, a broader pattern emerges: accelerating development. Hundreds of thousands of years elapsed between the time Homo sapiens appeared on Earth and the agricultural revolution. Then, thousands of years passed before the industrial revolution. Now, just centuries later, </w:t>
      </w:r>
      <w:r w:rsidRPr="000B5371">
        <w:rPr>
          <w:rStyle w:val="StyleUnderline"/>
        </w:rPr>
        <w:t>the</w:t>
      </w:r>
      <w:r w:rsidRPr="000B5371">
        <w:rPr>
          <w:sz w:val="16"/>
        </w:rPr>
        <w:t xml:space="preserve"> artificial intelligence (</w:t>
      </w:r>
      <w:r w:rsidRPr="007B62B7">
        <w:rPr>
          <w:rStyle w:val="Emphasis"/>
          <w:highlight w:val="cyan"/>
        </w:rPr>
        <w:t>AI</w:t>
      </w:r>
      <w:r w:rsidRPr="000B5371">
        <w:rPr>
          <w:sz w:val="16"/>
        </w:rPr>
        <w:t xml:space="preserve">) </w:t>
      </w:r>
      <w:r w:rsidRPr="000B5371">
        <w:rPr>
          <w:rStyle w:val="StyleUnderline"/>
        </w:rPr>
        <w:t xml:space="preserve">revolution </w:t>
      </w:r>
      <w:r w:rsidRPr="007B62B7">
        <w:rPr>
          <w:rStyle w:val="StyleUnderline"/>
          <w:highlight w:val="cyan"/>
        </w:rPr>
        <w:t>is</w:t>
      </w:r>
      <w:r w:rsidRPr="000B5371">
        <w:rPr>
          <w:sz w:val="16"/>
        </w:rPr>
        <w:t xml:space="preserve"> beginning. The march of history is not constant—it is </w:t>
      </w:r>
      <w:r w:rsidRPr="007B62B7">
        <w:rPr>
          <w:rStyle w:val="Emphasis"/>
          <w:highlight w:val="cyan"/>
        </w:rPr>
        <w:t>rapidly accelerating</w:t>
      </w:r>
      <w:r w:rsidRPr="000B5371">
        <w:rPr>
          <w:sz w:val="16"/>
        </w:rPr>
        <w:t>.</w:t>
      </w:r>
    </w:p>
    <w:p w14:paraId="18EFC45B" w14:textId="77777777" w:rsidR="00770BE0" w:rsidRPr="000B5371" w:rsidRDefault="00770BE0" w:rsidP="00770BE0">
      <w:pPr>
        <w:rPr>
          <w:sz w:val="16"/>
        </w:rPr>
      </w:pPr>
      <w:r w:rsidRPr="000B5371">
        <w:rPr>
          <w:sz w:val="16"/>
        </w:rPr>
        <w:t xml:space="preserve">We can capture this trend quantitatively in Figure 1, which shows how estimated gross world product has changed over time [1, 2]. The hyperbolic growth it depicts might be explained by the fact that, </w:t>
      </w:r>
      <w:r w:rsidRPr="000B5371">
        <w:rPr>
          <w:rStyle w:val="StyleUnderline"/>
        </w:rPr>
        <w:t xml:space="preserve">as </w:t>
      </w:r>
      <w:r w:rsidRPr="000B5371">
        <w:rPr>
          <w:rStyle w:val="Emphasis"/>
        </w:rPr>
        <w:t>technology advances</w:t>
      </w:r>
      <w:r w:rsidRPr="000B5371">
        <w:rPr>
          <w:rStyle w:val="StyleUnderline"/>
        </w:rPr>
        <w:t xml:space="preserve">, </w:t>
      </w:r>
      <w:r w:rsidRPr="007B62B7">
        <w:rPr>
          <w:rStyle w:val="StyleUnderline"/>
          <w:highlight w:val="cyan"/>
        </w:rPr>
        <w:t xml:space="preserve">the </w:t>
      </w:r>
      <w:r w:rsidRPr="007B62B7">
        <w:rPr>
          <w:rStyle w:val="Emphasis"/>
          <w:highlight w:val="cyan"/>
        </w:rPr>
        <w:t>rate of</w:t>
      </w:r>
      <w:r w:rsidRPr="000B5371">
        <w:rPr>
          <w:rStyle w:val="Emphasis"/>
        </w:rPr>
        <w:t xml:space="preserve"> technological </w:t>
      </w:r>
      <w:r w:rsidRPr="007B62B7">
        <w:rPr>
          <w:rStyle w:val="Emphasis"/>
          <w:highlight w:val="cyan"/>
        </w:rPr>
        <w:t>advancement</w:t>
      </w:r>
      <w:r w:rsidRPr="000B5371">
        <w:rPr>
          <w:rStyle w:val="StyleUnderline"/>
        </w:rPr>
        <w:t xml:space="preserve"> also tends to </w:t>
      </w:r>
      <w:r w:rsidRPr="007B62B7">
        <w:rPr>
          <w:rStyle w:val="Emphasis"/>
          <w:highlight w:val="cyan"/>
        </w:rPr>
        <w:t>increase</w:t>
      </w:r>
      <w:r w:rsidRPr="000B5371">
        <w:rPr>
          <w:rStyle w:val="StyleUnderline"/>
        </w:rPr>
        <w:t xml:space="preserve">. Empowered with </w:t>
      </w:r>
      <w:r w:rsidRPr="000B5371">
        <w:rPr>
          <w:rStyle w:val="Emphasis"/>
        </w:rPr>
        <w:t>new technologies</w:t>
      </w:r>
      <w:r w:rsidRPr="000B5371">
        <w:rPr>
          <w:rStyle w:val="StyleUnderline"/>
        </w:rPr>
        <w:t xml:space="preserve">, </w:t>
      </w:r>
      <w:r w:rsidRPr="007B62B7">
        <w:rPr>
          <w:rStyle w:val="StyleUnderline"/>
          <w:highlight w:val="cyan"/>
        </w:rPr>
        <w:t xml:space="preserve">people can </w:t>
      </w:r>
      <w:r w:rsidRPr="007B62B7">
        <w:rPr>
          <w:rStyle w:val="Emphasis"/>
          <w:highlight w:val="cyan"/>
        </w:rPr>
        <w:t>innovate faster</w:t>
      </w:r>
      <w:r w:rsidRPr="000B5371">
        <w:rPr>
          <w:rStyle w:val="StyleUnderline"/>
        </w:rPr>
        <w:t xml:space="preserve"> than they could before</w:t>
      </w:r>
      <w:r w:rsidRPr="000B5371">
        <w:rPr>
          <w:sz w:val="16"/>
        </w:rPr>
        <w:t>. Thus, the gap in time between each landmark development narrows.</w:t>
      </w:r>
    </w:p>
    <w:p w14:paraId="414C9BB1" w14:textId="77777777" w:rsidR="00770BE0" w:rsidRPr="000B5371" w:rsidRDefault="00770BE0" w:rsidP="00770BE0">
      <w:pPr>
        <w:rPr>
          <w:sz w:val="16"/>
        </w:rPr>
      </w:pPr>
      <w:r w:rsidRPr="000B5371">
        <w:rPr>
          <w:rStyle w:val="StyleUnderline"/>
        </w:rPr>
        <w:t xml:space="preserve">It is the </w:t>
      </w:r>
      <w:r w:rsidRPr="007B62B7">
        <w:rPr>
          <w:rStyle w:val="Emphasis"/>
          <w:highlight w:val="cyan"/>
        </w:rPr>
        <w:t>rapid</w:t>
      </w:r>
      <w:r w:rsidRPr="000B5371">
        <w:rPr>
          <w:rStyle w:val="Emphasis"/>
        </w:rPr>
        <w:t xml:space="preserve"> pace of </w:t>
      </w:r>
      <w:r w:rsidRPr="007B62B7">
        <w:rPr>
          <w:rStyle w:val="Emphasis"/>
          <w:highlight w:val="cyan"/>
        </w:rPr>
        <w:t>development</w:t>
      </w:r>
      <w:r w:rsidRPr="000B5371">
        <w:rPr>
          <w:rStyle w:val="StyleUnderline"/>
        </w:rPr>
        <w:t xml:space="preserve">, as much as the </w:t>
      </w:r>
      <w:r w:rsidRPr="000B5371">
        <w:rPr>
          <w:rStyle w:val="Emphasis"/>
        </w:rPr>
        <w:t>sophistication of our technology</w:t>
      </w:r>
      <w:r w:rsidRPr="000B5371">
        <w:rPr>
          <w:rStyle w:val="StyleUnderline"/>
        </w:rPr>
        <w:t xml:space="preserve">, that </w:t>
      </w:r>
      <w:r w:rsidRPr="007B62B7">
        <w:rPr>
          <w:rStyle w:val="StyleUnderline"/>
          <w:highlight w:val="cyan"/>
        </w:rPr>
        <w:t xml:space="preserve">makes the </w:t>
      </w:r>
      <w:r w:rsidRPr="007B62B7">
        <w:rPr>
          <w:rStyle w:val="Emphasis"/>
          <w:highlight w:val="cyan"/>
        </w:rPr>
        <w:t>present</w:t>
      </w:r>
      <w:r w:rsidRPr="000B5371">
        <w:rPr>
          <w:rStyle w:val="Emphasis"/>
        </w:rPr>
        <w:t xml:space="preserve"> day</w:t>
      </w:r>
      <w:r w:rsidRPr="000B5371">
        <w:rPr>
          <w:rStyle w:val="StyleUnderline"/>
        </w:rPr>
        <w:t xml:space="preserve"> an </w:t>
      </w:r>
      <w:r w:rsidRPr="007B62B7">
        <w:rPr>
          <w:rStyle w:val="Emphasis"/>
          <w:highlight w:val="cyan"/>
        </w:rPr>
        <w:t>unprecedented</w:t>
      </w:r>
      <w:r w:rsidRPr="000B5371">
        <w:rPr>
          <w:rStyle w:val="Emphasis"/>
        </w:rPr>
        <w:t xml:space="preserve"> time</w:t>
      </w:r>
      <w:r w:rsidRPr="000B5371">
        <w:rPr>
          <w:rStyle w:val="StyleUnderline"/>
        </w:rPr>
        <w:t xml:space="preserve"> in human history.</w:t>
      </w:r>
      <w:r w:rsidRPr="000B5371">
        <w:rPr>
          <w:sz w:val="16"/>
        </w:rPr>
        <w:t xml:space="preserve"> We have reached a point where </w:t>
      </w:r>
      <w:r w:rsidRPr="000B5371">
        <w:rPr>
          <w:rStyle w:val="Emphasis"/>
        </w:rPr>
        <w:t>technological advancements</w:t>
      </w:r>
      <w:r w:rsidRPr="000B5371">
        <w:rPr>
          <w:rStyle w:val="StyleUnderline"/>
        </w:rPr>
        <w:t xml:space="preserve"> can transform the world </w:t>
      </w:r>
      <w:r w:rsidRPr="000B5371">
        <w:rPr>
          <w:rStyle w:val="Emphasis"/>
        </w:rPr>
        <w:t>beyond recognition</w:t>
      </w:r>
      <w:r w:rsidRPr="000B5371">
        <w:rPr>
          <w:rStyle w:val="StyleUnderline"/>
        </w:rPr>
        <w:t xml:space="preserve"> within a human lifetime</w:t>
      </w:r>
      <w:r w:rsidRPr="000B5371">
        <w:rPr>
          <w:sz w:val="16"/>
        </w:rPr>
        <w:t xml:space="preserve">. For example, people who have lived through the creation of the internet can remember a time when our now digitally-connected world would have seemed like science fiction. </w:t>
      </w:r>
    </w:p>
    <w:p w14:paraId="32FDBDD4" w14:textId="77777777" w:rsidR="00770BE0" w:rsidRPr="000B5371" w:rsidRDefault="00770BE0" w:rsidP="00770BE0">
      <w:pPr>
        <w:rPr>
          <w:sz w:val="16"/>
        </w:rPr>
      </w:pPr>
      <w:r w:rsidRPr="000B5371">
        <w:rPr>
          <w:sz w:val="16"/>
        </w:rPr>
        <w:t xml:space="preserve">From a historical perspective, it appears possible that </w:t>
      </w:r>
      <w:r w:rsidRPr="000B5371">
        <w:rPr>
          <w:rStyle w:val="StyleUnderline"/>
        </w:rPr>
        <w:t xml:space="preserve">the same amount of development could now be </w:t>
      </w:r>
      <w:r w:rsidRPr="000B5371">
        <w:rPr>
          <w:rStyle w:val="Emphasis"/>
        </w:rPr>
        <w:t>condensed</w:t>
      </w:r>
      <w:r w:rsidRPr="000B5371">
        <w:rPr>
          <w:sz w:val="16"/>
        </w:rPr>
        <w:t xml:space="preserve"> in an even shorter timeframe. We might not be certain that this will occur, but neither can we rule it out. We therefore wonder: what </w:t>
      </w:r>
      <w:r w:rsidRPr="007B62B7">
        <w:rPr>
          <w:rStyle w:val="Emphasis"/>
          <w:highlight w:val="cyan"/>
        </w:rPr>
        <w:t>new tech</w:t>
      </w:r>
      <w:r w:rsidRPr="000B5371">
        <w:rPr>
          <w:rStyle w:val="Emphasis"/>
        </w:rPr>
        <w:t>nology</w:t>
      </w:r>
      <w:r w:rsidRPr="000B5371">
        <w:rPr>
          <w:rStyle w:val="StyleUnderline"/>
        </w:rPr>
        <w:t xml:space="preserve"> might </w:t>
      </w:r>
      <w:r w:rsidRPr="007B62B7">
        <w:rPr>
          <w:rStyle w:val="StyleUnderline"/>
          <w:highlight w:val="cyan"/>
        </w:rPr>
        <w:t xml:space="preserve">usher in the </w:t>
      </w:r>
      <w:r w:rsidRPr="007B62B7">
        <w:rPr>
          <w:rStyle w:val="Emphasis"/>
          <w:highlight w:val="cyan"/>
        </w:rPr>
        <w:t>next</w:t>
      </w:r>
      <w:r w:rsidRPr="000B5371">
        <w:rPr>
          <w:rStyle w:val="Emphasis"/>
        </w:rPr>
        <w:t xml:space="preserve"> big </w:t>
      </w:r>
      <w:r w:rsidRPr="007B62B7">
        <w:rPr>
          <w:rStyle w:val="Emphasis"/>
          <w:highlight w:val="cyan"/>
        </w:rPr>
        <w:t>acceleration</w:t>
      </w:r>
      <w:r w:rsidRPr="000B5371">
        <w:rPr>
          <w:sz w:val="16"/>
        </w:rPr>
        <w:t xml:space="preserve">? In light of recent advances, </w:t>
      </w:r>
      <w:r w:rsidRPr="000B5371">
        <w:rPr>
          <w:rStyle w:val="Emphasis"/>
        </w:rPr>
        <w:t>AI</w:t>
      </w:r>
      <w:r w:rsidRPr="000B5371">
        <w:rPr>
          <w:rStyle w:val="StyleUnderline"/>
        </w:rPr>
        <w:t xml:space="preserve"> seems an </w:t>
      </w:r>
      <w:r w:rsidRPr="000B5371">
        <w:rPr>
          <w:rStyle w:val="Emphasis"/>
        </w:rPr>
        <w:t>increasingly plausible candidate</w:t>
      </w:r>
      <w:r w:rsidRPr="000B5371">
        <w:rPr>
          <w:sz w:val="16"/>
        </w:rPr>
        <w:t xml:space="preserve">. Perhaps, as AI continues to become more powerful, </w:t>
      </w:r>
      <w:r w:rsidRPr="000B5371">
        <w:rPr>
          <w:rStyle w:val="StyleUnderline"/>
        </w:rPr>
        <w:t xml:space="preserve">it could lead to a qualitative shift in the world, more profound than </w:t>
      </w:r>
      <w:r w:rsidRPr="000B5371">
        <w:rPr>
          <w:rStyle w:val="Emphasis"/>
        </w:rPr>
        <w:t>any we have experienced</w:t>
      </w:r>
      <w:r w:rsidRPr="000B5371">
        <w:rPr>
          <w:sz w:val="16"/>
        </w:rPr>
        <w:t xml:space="preserve"> so far.</w:t>
      </w:r>
    </w:p>
    <w:p w14:paraId="4B683067" w14:textId="77777777" w:rsidR="00770BE0" w:rsidRPr="000B5371" w:rsidRDefault="00770BE0" w:rsidP="00770BE0">
      <w:pPr>
        <w:rPr>
          <w:sz w:val="16"/>
        </w:rPr>
      </w:pPr>
      <w:r w:rsidRPr="000B5371">
        <w:rPr>
          <w:sz w:val="16"/>
        </w:rPr>
        <w:t xml:space="preserve">Although technological advancement has often improved people’s lives, we ought to remember that, </w:t>
      </w:r>
      <w:r w:rsidRPr="000B5371">
        <w:rPr>
          <w:rStyle w:val="StyleUnderline"/>
        </w:rPr>
        <w:t xml:space="preserve">as our technology </w:t>
      </w:r>
      <w:r w:rsidRPr="000B5371">
        <w:rPr>
          <w:rStyle w:val="Emphasis"/>
        </w:rPr>
        <w:t>grows in power</w:t>
      </w:r>
      <w:r w:rsidRPr="000B5371">
        <w:rPr>
          <w:rStyle w:val="StyleUnderline"/>
        </w:rPr>
        <w:t xml:space="preserve">, so too </w:t>
      </w:r>
      <w:r w:rsidRPr="000B5371">
        <w:rPr>
          <w:rStyle w:val="Emphasis"/>
        </w:rPr>
        <w:t>does its destructive potential</w:t>
      </w:r>
      <w:r w:rsidRPr="000B5371">
        <w:rPr>
          <w:sz w:val="16"/>
        </w:rPr>
        <w:t>. Consider the invention of nuclear weapons. Last century, for the first time in our species’ history, humanity possessed the ability to destroy itself, and the world suddenly became much more fragile.</w:t>
      </w:r>
    </w:p>
    <w:p w14:paraId="7715B6B5" w14:textId="77777777" w:rsidR="00770BE0" w:rsidRPr="000B5371" w:rsidRDefault="00770BE0" w:rsidP="00770BE0">
      <w:pPr>
        <w:rPr>
          <w:sz w:val="16"/>
        </w:rPr>
      </w:pPr>
      <w:r w:rsidRPr="000B5371">
        <w:rPr>
          <w:sz w:val="16"/>
        </w:rPr>
        <w:t>Our newfound vulnerability revealed itself in unnerving clarity during the Cold War. On a Saturday in October 1962, the Cuban Missile Crisis was cascading out of control. US warships enforcing the blockade of Cuba detected a Soviet submarine and attempted to force it to the surface by dropping low-explosive depth charges. The submarine was out of radio contact, and its crew had no idea whether World War III had already begun. A broken ventilator raised the temperature up to 140◦F in some parts of the submarine, causing crew members to fall unconscious as depth charges exploded nearby.</w:t>
      </w:r>
    </w:p>
    <w:p w14:paraId="170F2F0C" w14:textId="77777777" w:rsidR="00770BE0" w:rsidRPr="000B5371" w:rsidRDefault="00770BE0" w:rsidP="00770BE0">
      <w:pPr>
        <w:rPr>
          <w:sz w:val="16"/>
        </w:rPr>
      </w:pPr>
      <w:r w:rsidRPr="000B5371">
        <w:rPr>
          <w:sz w:val="16"/>
        </w:rPr>
        <w:lastRenderedPageBreak/>
        <w:t>The submarine carried a nuclear-armed torpedo, which required consent from both the captain and political officer to launch. Both provided it. On any other submarine in Cuban waters that day, that torpedo would have launched—and a nuclear third world war may have followed. Fortunately, a man named Vasili Arkhipov was also on the submarine. Arkhipov was the commander of the entire flotilla and by sheer luck happened to be on that particular submarine. He talked the captain down from his rage, convincing him to await further orders from Moscow. He averted a nuclear war and saved millions or billions of lives—and possibly civilization itself.</w:t>
      </w:r>
    </w:p>
    <w:p w14:paraId="3C8CAB6A" w14:textId="77777777" w:rsidR="00770BE0" w:rsidRPr="000B5371" w:rsidRDefault="00770BE0" w:rsidP="00770BE0">
      <w:pPr>
        <w:rPr>
          <w:sz w:val="16"/>
        </w:rPr>
      </w:pPr>
      <w:r w:rsidRPr="000B5371">
        <w:rPr>
          <w:sz w:val="16"/>
        </w:rPr>
        <w:t xml:space="preserve">Carl Sagan once observed, “If we continue to accumulate only power and not wisdom, we will surely destroy ourselves” [3]. Sagan was correct: The power of nuclear weapons was not one we were ready for. Overall, </w:t>
      </w:r>
      <w:r w:rsidRPr="007B62B7">
        <w:rPr>
          <w:rStyle w:val="StyleUnderline"/>
          <w:highlight w:val="cyan"/>
        </w:rPr>
        <w:t xml:space="preserve">it has been </w:t>
      </w:r>
      <w:r w:rsidRPr="007B62B7">
        <w:rPr>
          <w:rStyle w:val="Emphasis"/>
          <w:highlight w:val="cyan"/>
        </w:rPr>
        <w:t>luck</w:t>
      </w:r>
      <w:r w:rsidRPr="007B62B7">
        <w:rPr>
          <w:rStyle w:val="StyleUnderline"/>
          <w:highlight w:val="cyan"/>
        </w:rPr>
        <w:t xml:space="preserve"> rather than </w:t>
      </w:r>
      <w:r w:rsidRPr="007B62B7">
        <w:rPr>
          <w:rStyle w:val="Emphasis"/>
          <w:highlight w:val="cyan"/>
        </w:rPr>
        <w:t>wisdom</w:t>
      </w:r>
      <w:r w:rsidRPr="007B62B7">
        <w:rPr>
          <w:rStyle w:val="StyleUnderline"/>
          <w:highlight w:val="cyan"/>
        </w:rPr>
        <w:t xml:space="preserve"> that</w:t>
      </w:r>
      <w:r w:rsidRPr="000B5371">
        <w:rPr>
          <w:rStyle w:val="StyleUnderline"/>
        </w:rPr>
        <w:t xml:space="preserve"> has </w:t>
      </w:r>
      <w:r w:rsidRPr="007B62B7">
        <w:rPr>
          <w:rStyle w:val="Emphasis"/>
          <w:highlight w:val="cyan"/>
        </w:rPr>
        <w:t>saved humanity</w:t>
      </w:r>
      <w:r w:rsidRPr="007B62B7">
        <w:rPr>
          <w:rStyle w:val="StyleUnderline"/>
          <w:highlight w:val="cyan"/>
        </w:rPr>
        <w:t xml:space="preserve"> from</w:t>
      </w:r>
      <w:r w:rsidRPr="000B5371">
        <w:rPr>
          <w:rStyle w:val="StyleUnderline"/>
        </w:rPr>
        <w:t xml:space="preserve"> </w:t>
      </w:r>
      <w:r w:rsidRPr="000B5371">
        <w:rPr>
          <w:rStyle w:val="Emphasis"/>
        </w:rPr>
        <w:t xml:space="preserve">nuclear </w:t>
      </w:r>
      <w:r w:rsidRPr="007B62B7">
        <w:rPr>
          <w:rStyle w:val="Emphasis"/>
          <w:highlight w:val="cyan"/>
        </w:rPr>
        <w:t>annihilation</w:t>
      </w:r>
      <w:r w:rsidRPr="000B5371">
        <w:rPr>
          <w:rStyle w:val="StyleUnderline"/>
        </w:rPr>
        <w:t xml:space="preserve">, with multiple recorded instances of a </w:t>
      </w:r>
      <w:r w:rsidRPr="000B5371">
        <w:rPr>
          <w:rStyle w:val="Emphasis"/>
        </w:rPr>
        <w:t>single individual</w:t>
      </w:r>
      <w:r w:rsidRPr="000B5371">
        <w:rPr>
          <w:rStyle w:val="StyleUnderline"/>
        </w:rPr>
        <w:t xml:space="preserve"> preventing a </w:t>
      </w:r>
      <w:r w:rsidRPr="000B5371">
        <w:rPr>
          <w:rStyle w:val="Emphasis"/>
        </w:rPr>
        <w:t>full-scale nuclear war</w:t>
      </w:r>
      <w:r w:rsidRPr="000B5371">
        <w:rPr>
          <w:rStyle w:val="StyleUnderline"/>
        </w:rPr>
        <w:t>.</w:t>
      </w:r>
    </w:p>
    <w:p w14:paraId="7B98C2FE" w14:textId="77777777" w:rsidR="00770BE0" w:rsidRPr="000B5371" w:rsidRDefault="00770BE0" w:rsidP="00770BE0">
      <w:pPr>
        <w:rPr>
          <w:sz w:val="16"/>
        </w:rPr>
      </w:pPr>
      <w:r w:rsidRPr="007B62B7">
        <w:rPr>
          <w:rStyle w:val="Emphasis"/>
          <w:highlight w:val="cyan"/>
        </w:rPr>
        <w:t>AI</w:t>
      </w:r>
      <w:r w:rsidRPr="007B62B7">
        <w:rPr>
          <w:rStyle w:val="StyleUnderline"/>
          <w:highlight w:val="cyan"/>
        </w:rPr>
        <w:t xml:space="preserve"> is</w:t>
      </w:r>
      <w:r w:rsidRPr="000B5371">
        <w:rPr>
          <w:rStyle w:val="StyleUnderline"/>
        </w:rPr>
        <w:t xml:space="preserve"> now </w:t>
      </w:r>
      <w:r w:rsidRPr="007B62B7">
        <w:rPr>
          <w:rStyle w:val="Emphasis"/>
          <w:highlight w:val="cyan"/>
        </w:rPr>
        <w:t>poised</w:t>
      </w:r>
      <w:r w:rsidRPr="007B62B7">
        <w:rPr>
          <w:rStyle w:val="StyleUnderline"/>
          <w:highlight w:val="cyan"/>
        </w:rPr>
        <w:t xml:space="preserve"> to become</w:t>
      </w:r>
      <w:r w:rsidRPr="000B5371">
        <w:rPr>
          <w:rStyle w:val="StyleUnderline"/>
        </w:rPr>
        <w:t xml:space="preserve"> a </w:t>
      </w:r>
      <w:r w:rsidRPr="007B62B7">
        <w:rPr>
          <w:rStyle w:val="Emphasis"/>
          <w:highlight w:val="cyan"/>
        </w:rPr>
        <w:t>powerful</w:t>
      </w:r>
      <w:r w:rsidRPr="000B5371">
        <w:rPr>
          <w:rStyle w:val="Emphasis"/>
        </w:rPr>
        <w:t xml:space="preserve"> technology</w:t>
      </w:r>
      <w:r w:rsidRPr="000B5371">
        <w:rPr>
          <w:rStyle w:val="StyleUnderline"/>
        </w:rPr>
        <w:t xml:space="preserve"> </w:t>
      </w:r>
      <w:r w:rsidRPr="007B62B7">
        <w:rPr>
          <w:rStyle w:val="StyleUnderline"/>
          <w:highlight w:val="cyan"/>
        </w:rPr>
        <w:t xml:space="preserve">with </w:t>
      </w:r>
      <w:r w:rsidRPr="007B62B7">
        <w:rPr>
          <w:rStyle w:val="Emphasis"/>
          <w:highlight w:val="cyan"/>
        </w:rPr>
        <w:t>destructive potential</w:t>
      </w:r>
      <w:r w:rsidRPr="000B5371">
        <w:rPr>
          <w:rStyle w:val="StyleUnderline"/>
        </w:rPr>
        <w:t xml:space="preserve"> similar to nuclear weapons</w:t>
      </w:r>
      <w:r w:rsidRPr="000B5371">
        <w:rPr>
          <w:sz w:val="16"/>
        </w:rPr>
        <w:t xml:space="preserve">. We do not want to repeat the Cuban Missile Crisis. We do not want to slide toward a moment of peril where </w:t>
      </w:r>
      <w:r w:rsidRPr="000B5371">
        <w:rPr>
          <w:rStyle w:val="Emphasis"/>
        </w:rPr>
        <w:t xml:space="preserve">our </w:t>
      </w:r>
      <w:r w:rsidRPr="007B62B7">
        <w:rPr>
          <w:rStyle w:val="Emphasis"/>
          <w:highlight w:val="cyan"/>
        </w:rPr>
        <w:t>survival</w:t>
      </w:r>
      <w:r w:rsidRPr="007B62B7">
        <w:rPr>
          <w:rStyle w:val="StyleUnderline"/>
          <w:highlight w:val="cyan"/>
        </w:rPr>
        <w:t xml:space="preserve"> hinges on </w:t>
      </w:r>
      <w:r w:rsidRPr="007B62B7">
        <w:rPr>
          <w:rStyle w:val="Emphasis"/>
          <w:highlight w:val="cyan"/>
        </w:rPr>
        <w:t>luck</w:t>
      </w:r>
      <w:r w:rsidRPr="007B62B7">
        <w:rPr>
          <w:rStyle w:val="StyleUnderline"/>
          <w:highlight w:val="cyan"/>
        </w:rPr>
        <w:t xml:space="preserve"> rather than</w:t>
      </w:r>
      <w:r w:rsidRPr="000B5371">
        <w:rPr>
          <w:rStyle w:val="StyleUnderline"/>
        </w:rPr>
        <w:t xml:space="preserve"> the ability </w:t>
      </w:r>
      <w:r w:rsidRPr="007B62B7">
        <w:rPr>
          <w:rStyle w:val="StyleUnderline"/>
          <w:highlight w:val="cyan"/>
        </w:rPr>
        <w:t xml:space="preserve">to </w:t>
      </w:r>
      <w:r w:rsidRPr="007B62B7">
        <w:rPr>
          <w:rStyle w:val="Emphasis"/>
          <w:highlight w:val="cyan"/>
        </w:rPr>
        <w:t>use</w:t>
      </w:r>
      <w:r w:rsidRPr="000B5371">
        <w:rPr>
          <w:rStyle w:val="Emphasis"/>
        </w:rPr>
        <w:t xml:space="preserve"> this </w:t>
      </w:r>
      <w:r w:rsidRPr="007B62B7">
        <w:rPr>
          <w:rStyle w:val="Emphasis"/>
          <w:highlight w:val="cyan"/>
        </w:rPr>
        <w:t>tech</w:t>
      </w:r>
      <w:r w:rsidRPr="000B5371">
        <w:rPr>
          <w:rStyle w:val="Emphasis"/>
        </w:rPr>
        <w:t xml:space="preserve">nology </w:t>
      </w:r>
      <w:r w:rsidRPr="007B62B7">
        <w:rPr>
          <w:rStyle w:val="Emphasis"/>
          <w:highlight w:val="cyan"/>
        </w:rPr>
        <w:t>wisely</w:t>
      </w:r>
      <w:r w:rsidRPr="000B5371">
        <w:rPr>
          <w:sz w:val="16"/>
        </w:rPr>
        <w:t xml:space="preserve">. Instead, </w:t>
      </w:r>
      <w:r w:rsidRPr="000B5371">
        <w:rPr>
          <w:rStyle w:val="StyleUnderline"/>
        </w:rPr>
        <w:t xml:space="preserve">we need to work </w:t>
      </w:r>
      <w:r w:rsidRPr="000B5371">
        <w:rPr>
          <w:rStyle w:val="Emphasis"/>
        </w:rPr>
        <w:t>proactively</w:t>
      </w:r>
      <w:r w:rsidRPr="000B5371">
        <w:rPr>
          <w:rStyle w:val="StyleUnderline"/>
        </w:rPr>
        <w:t xml:space="preserve"> to mitigate the risks it poses</w:t>
      </w:r>
      <w:r w:rsidRPr="000B5371">
        <w:rPr>
          <w:sz w:val="16"/>
        </w:rPr>
        <w:t>. This necessitates a better understanding of what could go wrong and what to do about it.</w:t>
      </w:r>
    </w:p>
    <w:p w14:paraId="2E7D8109" w14:textId="77777777" w:rsidR="00770BE0" w:rsidRPr="000B5371" w:rsidRDefault="00770BE0" w:rsidP="00770BE0">
      <w:pPr>
        <w:rPr>
          <w:sz w:val="16"/>
        </w:rPr>
      </w:pPr>
      <w:r w:rsidRPr="000B5371">
        <w:rPr>
          <w:sz w:val="16"/>
        </w:rPr>
        <w:t xml:space="preserve">Luckily, AI systems are not yet advanced enough to contribute to every risk we discuss. But that is cold comfort in a time when </w:t>
      </w:r>
      <w:r w:rsidRPr="000B5371">
        <w:rPr>
          <w:rStyle w:val="Emphasis"/>
        </w:rPr>
        <w:t xml:space="preserve">AI </w:t>
      </w:r>
      <w:r w:rsidRPr="007B62B7">
        <w:rPr>
          <w:rStyle w:val="Emphasis"/>
          <w:highlight w:val="cyan"/>
        </w:rPr>
        <w:t>development</w:t>
      </w:r>
      <w:r w:rsidRPr="007B62B7">
        <w:rPr>
          <w:rStyle w:val="StyleUnderline"/>
          <w:highlight w:val="cyan"/>
        </w:rPr>
        <w:t xml:space="preserve"> is advancing at an </w:t>
      </w:r>
      <w:r w:rsidRPr="007B62B7">
        <w:rPr>
          <w:rStyle w:val="Emphasis"/>
          <w:highlight w:val="cyan"/>
        </w:rPr>
        <w:t>unprecedented</w:t>
      </w:r>
      <w:r w:rsidRPr="007B62B7">
        <w:rPr>
          <w:rStyle w:val="StyleUnderline"/>
          <w:highlight w:val="cyan"/>
        </w:rPr>
        <w:t xml:space="preserve"> and </w:t>
      </w:r>
      <w:r w:rsidRPr="007B62B7">
        <w:rPr>
          <w:rStyle w:val="Emphasis"/>
          <w:highlight w:val="cyan"/>
        </w:rPr>
        <w:t>unpredictable rate</w:t>
      </w:r>
      <w:r w:rsidRPr="000B5371">
        <w:rPr>
          <w:sz w:val="16"/>
        </w:rPr>
        <w:t xml:space="preserve">. We consider risks arising from both present-day AIs and AIs that are likely to exist in the near future. It is possible that </w:t>
      </w:r>
      <w:r w:rsidRPr="007B62B7">
        <w:rPr>
          <w:rStyle w:val="StyleUnderline"/>
          <w:highlight w:val="cyan"/>
        </w:rPr>
        <w:t xml:space="preserve">if we </w:t>
      </w:r>
      <w:r w:rsidRPr="007B62B7">
        <w:rPr>
          <w:rStyle w:val="Emphasis"/>
          <w:highlight w:val="cyan"/>
        </w:rPr>
        <w:t>wait</w:t>
      </w:r>
      <w:r w:rsidRPr="000B5371">
        <w:rPr>
          <w:rStyle w:val="StyleUnderline"/>
        </w:rPr>
        <w:t xml:space="preserve"> for more advanced systems</w:t>
      </w:r>
      <w:r w:rsidRPr="000B5371">
        <w:rPr>
          <w:sz w:val="16"/>
        </w:rPr>
        <w:t xml:space="preserve"> to be developed before taking action, </w:t>
      </w:r>
      <w:r w:rsidRPr="007B62B7">
        <w:rPr>
          <w:rStyle w:val="StyleUnderline"/>
          <w:highlight w:val="cyan"/>
        </w:rPr>
        <w:t xml:space="preserve">it </w:t>
      </w:r>
      <w:r w:rsidRPr="007B62B7">
        <w:rPr>
          <w:rStyle w:val="Emphasis"/>
          <w:highlight w:val="cyan"/>
        </w:rPr>
        <w:t>may be too late</w:t>
      </w:r>
      <w:r w:rsidRPr="007B62B7">
        <w:rPr>
          <w:rStyle w:val="StyleUnderline"/>
          <w:highlight w:val="cyan"/>
        </w:rPr>
        <w:t>.</w:t>
      </w:r>
    </w:p>
    <w:p w14:paraId="1FCC0C5D" w14:textId="77777777" w:rsidR="00770BE0" w:rsidRPr="000B5371" w:rsidRDefault="00770BE0" w:rsidP="00770BE0">
      <w:pPr>
        <w:rPr>
          <w:sz w:val="16"/>
        </w:rPr>
      </w:pPr>
      <w:r w:rsidRPr="000B5371">
        <w:rPr>
          <w:sz w:val="16"/>
        </w:rPr>
        <w:t xml:space="preserve">In this paper, we will explore various ways in </w:t>
      </w:r>
      <w:r w:rsidRPr="007B62B7">
        <w:rPr>
          <w:sz w:val="16"/>
        </w:rPr>
        <w:t xml:space="preserve">which </w:t>
      </w:r>
      <w:r w:rsidRPr="007B62B7">
        <w:rPr>
          <w:rStyle w:val="Emphasis"/>
        </w:rPr>
        <w:t>pow</w:t>
      </w:r>
      <w:r w:rsidRPr="000B5371">
        <w:rPr>
          <w:rStyle w:val="Emphasis"/>
        </w:rPr>
        <w:t xml:space="preserve">erful </w:t>
      </w:r>
      <w:r w:rsidRPr="007B62B7">
        <w:rPr>
          <w:rStyle w:val="Emphasis"/>
          <w:highlight w:val="cyan"/>
        </w:rPr>
        <w:t>AIs</w:t>
      </w:r>
      <w:r w:rsidRPr="007B62B7">
        <w:rPr>
          <w:rStyle w:val="StyleUnderline"/>
          <w:highlight w:val="cyan"/>
        </w:rPr>
        <w:t xml:space="preserve"> could bring about</w:t>
      </w:r>
      <w:r w:rsidRPr="000B5371">
        <w:rPr>
          <w:sz w:val="16"/>
        </w:rPr>
        <w:t xml:space="preserve"> catastrophic events with devastating consequences for vast numbers of people. We will also discuss how AIs could present </w:t>
      </w:r>
      <w:r w:rsidRPr="000B5371">
        <w:rPr>
          <w:rStyle w:val="Emphasis"/>
        </w:rPr>
        <w:t xml:space="preserve">existential </w:t>
      </w:r>
      <w:r w:rsidRPr="007B62B7">
        <w:rPr>
          <w:rStyle w:val="Emphasis"/>
        </w:rPr>
        <w:t>risks</w:t>
      </w:r>
      <w:r w:rsidRPr="007B62B7">
        <w:rPr>
          <w:sz w:val="16"/>
        </w:rPr>
        <w:t>—ca</w:t>
      </w:r>
      <w:r w:rsidRPr="000B5371">
        <w:rPr>
          <w:sz w:val="16"/>
        </w:rPr>
        <w:t xml:space="preserve">tastrophes from which humanity would be unable to recover. </w:t>
      </w:r>
      <w:r w:rsidRPr="000B5371">
        <w:rPr>
          <w:rStyle w:val="StyleUnderline"/>
        </w:rPr>
        <w:t>The most obvious</w:t>
      </w:r>
      <w:r w:rsidRPr="000B5371">
        <w:rPr>
          <w:sz w:val="16"/>
        </w:rPr>
        <w:t xml:space="preserve"> such risk </w:t>
      </w:r>
      <w:r w:rsidRPr="000B5371">
        <w:rPr>
          <w:rStyle w:val="StyleUnderline"/>
        </w:rPr>
        <w:t xml:space="preserve">is </w:t>
      </w:r>
      <w:r w:rsidRPr="007B62B7">
        <w:rPr>
          <w:rStyle w:val="Emphasis"/>
          <w:highlight w:val="cyan"/>
        </w:rPr>
        <w:t>extinction</w:t>
      </w:r>
      <w:r w:rsidRPr="000B5371">
        <w:rPr>
          <w:rStyle w:val="StyleUnderline"/>
        </w:rPr>
        <w:t xml:space="preserve">, but there are other outcomes, such as creating </w:t>
      </w:r>
      <w:r w:rsidRPr="007B62B7">
        <w:rPr>
          <w:rStyle w:val="StyleUnderline"/>
          <w:highlight w:val="cyan"/>
        </w:rPr>
        <w:t xml:space="preserve">a </w:t>
      </w:r>
      <w:r w:rsidRPr="007B62B7">
        <w:rPr>
          <w:rStyle w:val="Emphasis"/>
          <w:highlight w:val="cyan"/>
        </w:rPr>
        <w:t>permanent dystopian society</w:t>
      </w:r>
      <w:r w:rsidRPr="000B5371">
        <w:rPr>
          <w:rStyle w:val="StyleUnderline"/>
        </w:rPr>
        <w:t xml:space="preserve">, which would also constitute an </w:t>
      </w:r>
      <w:r w:rsidRPr="000B5371">
        <w:rPr>
          <w:rStyle w:val="Emphasis"/>
        </w:rPr>
        <w:t>existential catastrophe</w:t>
      </w:r>
      <w:r w:rsidRPr="000B5371">
        <w:rPr>
          <w:rStyle w:val="StyleUnderline"/>
        </w:rPr>
        <w:t>.</w:t>
      </w:r>
      <w:r w:rsidRPr="000B5371">
        <w:rPr>
          <w:sz w:val="16"/>
        </w:rPr>
        <w:t xml:space="preserve"> We outline many possible catastrophes, some of which are more likely than others and some of which are mutually incompatible with each other. This approach is motivated by the principles of risk management. We prioritize asking “what could go wrong?” rather than reactively waiting for catastrophes to occur. This proactive mindset enables us to anticipate and mitigate catastrophic risks before it’s too late.</w:t>
      </w:r>
    </w:p>
    <w:p w14:paraId="72031A4F" w14:textId="77777777" w:rsidR="00770BE0" w:rsidRPr="000B5371" w:rsidRDefault="00770BE0" w:rsidP="00770BE0">
      <w:pPr>
        <w:rPr>
          <w:sz w:val="16"/>
        </w:rPr>
      </w:pPr>
      <w:r w:rsidRPr="000B5371">
        <w:rPr>
          <w:sz w:val="16"/>
        </w:rPr>
        <w:t>To help orient the discussion, we decompose catastrophic risks from AIs into four risk sources that warrant intervention:</w:t>
      </w:r>
    </w:p>
    <w:p w14:paraId="7C153052" w14:textId="77777777" w:rsidR="00770BE0" w:rsidRPr="000B5371" w:rsidRDefault="00770BE0" w:rsidP="00770BE0">
      <w:pPr>
        <w:ind w:left="720"/>
        <w:rPr>
          <w:sz w:val="16"/>
        </w:rPr>
      </w:pPr>
      <w:r w:rsidRPr="000B5371">
        <w:rPr>
          <w:sz w:val="16"/>
        </w:rPr>
        <w:t xml:space="preserve">• Malicious use: </w:t>
      </w:r>
      <w:r w:rsidRPr="007B62B7">
        <w:rPr>
          <w:rStyle w:val="Emphasis"/>
          <w:highlight w:val="cyan"/>
        </w:rPr>
        <w:t>Malicious actors</w:t>
      </w:r>
      <w:r w:rsidRPr="007B62B7">
        <w:rPr>
          <w:rStyle w:val="StyleUnderline"/>
          <w:highlight w:val="cyan"/>
        </w:rPr>
        <w:t xml:space="preserve"> using AIs to cause</w:t>
      </w:r>
      <w:r w:rsidRPr="000B5371">
        <w:rPr>
          <w:rStyle w:val="StyleUnderline"/>
        </w:rPr>
        <w:t xml:space="preserve"> </w:t>
      </w:r>
      <w:r w:rsidRPr="000B5371">
        <w:rPr>
          <w:rStyle w:val="Emphasis"/>
        </w:rPr>
        <w:t xml:space="preserve">large-scale </w:t>
      </w:r>
      <w:r w:rsidRPr="007B62B7">
        <w:rPr>
          <w:rStyle w:val="Emphasis"/>
          <w:highlight w:val="cyan"/>
        </w:rPr>
        <w:t>devastation</w:t>
      </w:r>
      <w:r w:rsidRPr="000B5371">
        <w:rPr>
          <w:sz w:val="16"/>
        </w:rPr>
        <w:t>.</w:t>
      </w:r>
    </w:p>
    <w:p w14:paraId="53EBC215" w14:textId="77777777" w:rsidR="00770BE0" w:rsidRPr="007B62B7" w:rsidRDefault="00770BE0" w:rsidP="00770BE0">
      <w:pPr>
        <w:ind w:left="720"/>
        <w:rPr>
          <w:sz w:val="16"/>
        </w:rPr>
      </w:pPr>
      <w:r w:rsidRPr="000B5371">
        <w:rPr>
          <w:sz w:val="16"/>
        </w:rPr>
        <w:t xml:space="preserve">• AI race: </w:t>
      </w:r>
      <w:r w:rsidRPr="007B62B7">
        <w:rPr>
          <w:rStyle w:val="Emphasis"/>
          <w:highlight w:val="cyan"/>
        </w:rPr>
        <w:t>Competitive pressures</w:t>
      </w:r>
      <w:r w:rsidRPr="000B5371">
        <w:rPr>
          <w:rStyle w:val="StyleUnderline"/>
        </w:rPr>
        <w:t xml:space="preserve"> that could </w:t>
      </w:r>
      <w:r w:rsidRPr="007B62B7">
        <w:rPr>
          <w:rStyle w:val="StyleUnderline"/>
          <w:highlight w:val="cyan"/>
        </w:rPr>
        <w:t>drive</w:t>
      </w:r>
      <w:r w:rsidRPr="000B5371">
        <w:rPr>
          <w:rStyle w:val="StyleUnderline"/>
        </w:rPr>
        <w:t xml:space="preserve"> us </w:t>
      </w:r>
      <w:r w:rsidRPr="007B62B7">
        <w:rPr>
          <w:rStyle w:val="StyleUnderline"/>
          <w:highlight w:val="cyan"/>
        </w:rPr>
        <w:t xml:space="preserve">to deploy AIs in </w:t>
      </w:r>
      <w:r w:rsidRPr="007B62B7">
        <w:rPr>
          <w:rStyle w:val="Emphasis"/>
          <w:highlight w:val="cyan"/>
        </w:rPr>
        <w:t>unsafe ways</w:t>
      </w:r>
      <w:r w:rsidRPr="000B5371">
        <w:rPr>
          <w:rStyle w:val="StyleUnderline"/>
        </w:rPr>
        <w:t xml:space="preserve">, despite this being in </w:t>
      </w:r>
      <w:r w:rsidRPr="000B5371">
        <w:rPr>
          <w:rStyle w:val="Emphasis"/>
        </w:rPr>
        <w:t xml:space="preserve">no one’s best </w:t>
      </w:r>
      <w:r w:rsidRPr="007B62B7">
        <w:rPr>
          <w:rStyle w:val="Emphasis"/>
        </w:rPr>
        <w:t>interest</w:t>
      </w:r>
      <w:r w:rsidRPr="007B62B7">
        <w:rPr>
          <w:rStyle w:val="StyleUnderline"/>
        </w:rPr>
        <w:t>.</w:t>
      </w:r>
    </w:p>
    <w:p w14:paraId="1681890E" w14:textId="77777777" w:rsidR="00770BE0" w:rsidRPr="007B62B7" w:rsidRDefault="00770BE0" w:rsidP="00770BE0">
      <w:pPr>
        <w:ind w:left="720"/>
        <w:rPr>
          <w:sz w:val="16"/>
        </w:rPr>
      </w:pPr>
      <w:r w:rsidRPr="007B62B7">
        <w:rPr>
          <w:sz w:val="16"/>
        </w:rPr>
        <w:t xml:space="preserve">• Organizational risks: </w:t>
      </w:r>
      <w:r w:rsidRPr="007B62B7">
        <w:rPr>
          <w:rStyle w:val="Emphasis"/>
        </w:rPr>
        <w:t>Accidents</w:t>
      </w:r>
      <w:r w:rsidRPr="007B62B7">
        <w:rPr>
          <w:rStyle w:val="StyleUnderline"/>
        </w:rPr>
        <w:t xml:space="preserve"> arising from the </w:t>
      </w:r>
      <w:r w:rsidRPr="007B62B7">
        <w:rPr>
          <w:rStyle w:val="Emphasis"/>
        </w:rPr>
        <w:t>complexity of AIs</w:t>
      </w:r>
      <w:r w:rsidRPr="007B62B7">
        <w:rPr>
          <w:rStyle w:val="StyleUnderline"/>
        </w:rPr>
        <w:t xml:space="preserve"> and the organizations developing them</w:t>
      </w:r>
      <w:r w:rsidRPr="007B62B7">
        <w:rPr>
          <w:sz w:val="16"/>
        </w:rPr>
        <w:t>.</w:t>
      </w:r>
    </w:p>
    <w:p w14:paraId="0273A75F" w14:textId="77777777" w:rsidR="00770BE0" w:rsidRPr="007B62B7" w:rsidRDefault="00770BE0" w:rsidP="00770BE0">
      <w:pPr>
        <w:ind w:left="720"/>
        <w:rPr>
          <w:sz w:val="16"/>
        </w:rPr>
      </w:pPr>
      <w:r w:rsidRPr="007B62B7">
        <w:rPr>
          <w:sz w:val="16"/>
        </w:rPr>
        <w:t xml:space="preserve">• </w:t>
      </w:r>
      <w:r w:rsidRPr="007B62B7">
        <w:rPr>
          <w:rStyle w:val="Emphasis"/>
        </w:rPr>
        <w:t>Rogue AIs</w:t>
      </w:r>
      <w:r w:rsidRPr="007B62B7">
        <w:rPr>
          <w:sz w:val="16"/>
        </w:rPr>
        <w:t xml:space="preserve">: </w:t>
      </w:r>
      <w:r w:rsidRPr="007B62B7">
        <w:rPr>
          <w:rStyle w:val="StyleUnderline"/>
        </w:rPr>
        <w:t xml:space="preserve">The problem of controlling a technology </w:t>
      </w:r>
      <w:r w:rsidRPr="007B62B7">
        <w:rPr>
          <w:rStyle w:val="Emphasis"/>
        </w:rPr>
        <w:t>more intelligent</w:t>
      </w:r>
      <w:r w:rsidRPr="007B62B7">
        <w:rPr>
          <w:rStyle w:val="StyleUnderline"/>
        </w:rPr>
        <w:t xml:space="preserve"> than we are</w:t>
      </w:r>
    </w:p>
    <w:p w14:paraId="29E88D5A" w14:textId="77777777" w:rsidR="00770BE0" w:rsidRPr="000B5371" w:rsidRDefault="00770BE0" w:rsidP="00770BE0">
      <w:pPr>
        <w:rPr>
          <w:sz w:val="16"/>
        </w:rPr>
      </w:pPr>
      <w:r w:rsidRPr="007B62B7">
        <w:rPr>
          <w:sz w:val="16"/>
        </w:rPr>
        <w:t>These four sections—malicious use, AI race, organizational</w:t>
      </w:r>
      <w:r w:rsidRPr="000B5371">
        <w:rPr>
          <w:sz w:val="16"/>
        </w:rPr>
        <w:t xml:space="preserve"> risks, and rogue AIs—describe causes of AI risks that are intentional, environmental/structural, accidental, and internal, respectively [4].</w:t>
      </w:r>
    </w:p>
    <w:p w14:paraId="5983851F" w14:textId="77777777" w:rsidR="00770BE0" w:rsidRDefault="00770BE0" w:rsidP="00770BE0">
      <w:pPr>
        <w:rPr>
          <w:sz w:val="16"/>
        </w:rPr>
      </w:pPr>
      <w:r w:rsidRPr="000B5371">
        <w:rPr>
          <w:sz w:val="16"/>
        </w:rPr>
        <w:t xml:space="preserve">We will describe how concrete, </w:t>
      </w:r>
      <w:r w:rsidRPr="007B62B7">
        <w:rPr>
          <w:rStyle w:val="Emphasis"/>
          <w:highlight w:val="cyan"/>
        </w:rPr>
        <w:t>small</w:t>
      </w:r>
      <w:r w:rsidRPr="000B5371">
        <w:rPr>
          <w:rStyle w:val="Emphasis"/>
        </w:rPr>
        <w:t xml:space="preserve">-scale </w:t>
      </w:r>
      <w:r w:rsidRPr="007B62B7">
        <w:rPr>
          <w:rStyle w:val="Emphasis"/>
          <w:highlight w:val="cyan"/>
        </w:rPr>
        <w:t>examples</w:t>
      </w:r>
      <w:r w:rsidRPr="000B5371">
        <w:rPr>
          <w:sz w:val="16"/>
        </w:rPr>
        <w:t xml:space="preserve"> of each risk </w:t>
      </w:r>
      <w:r w:rsidRPr="007B62B7">
        <w:rPr>
          <w:rStyle w:val="StyleUnderline"/>
          <w:highlight w:val="cyan"/>
        </w:rPr>
        <w:t xml:space="preserve">might </w:t>
      </w:r>
      <w:r w:rsidRPr="007B62B7">
        <w:rPr>
          <w:rStyle w:val="Emphasis"/>
          <w:highlight w:val="cyan"/>
        </w:rPr>
        <w:t>escalate</w:t>
      </w:r>
      <w:r w:rsidRPr="007B62B7">
        <w:rPr>
          <w:rStyle w:val="StyleUnderline"/>
          <w:highlight w:val="cyan"/>
        </w:rPr>
        <w:t xml:space="preserve"> into </w:t>
      </w:r>
      <w:r w:rsidRPr="007B62B7">
        <w:rPr>
          <w:rStyle w:val="Emphasis"/>
          <w:highlight w:val="cyan"/>
        </w:rPr>
        <w:t>catastrophic outcomes</w:t>
      </w:r>
      <w:r w:rsidRPr="000B5371">
        <w:rPr>
          <w:sz w:val="16"/>
        </w:rPr>
        <w:t xml:space="preserve">. We also include hypothetical stories to help readers conceptualize the various processes and dynamics discussed in each section, along with </w:t>
      </w:r>
      <w:r w:rsidRPr="000B5371">
        <w:rPr>
          <w:sz w:val="16"/>
        </w:rPr>
        <w:lastRenderedPageBreak/>
        <w:t>practical safety suggestions to avoid negative outcomes. Each section concludes with an ideal vision depicting what it would look like to mitigate that risk. We hope this survey will serve as a practical introduction for readers interested in learning about and mitigating catastrophic AI risks.</w:t>
      </w:r>
    </w:p>
    <w:p w14:paraId="5707D4D0" w14:textId="77777777" w:rsidR="00770BE0" w:rsidRPr="00770BE0" w:rsidRDefault="00770BE0" w:rsidP="00770BE0"/>
    <w:p w14:paraId="6E3262AC" w14:textId="4583A459" w:rsidR="00770BE0" w:rsidRDefault="00770BE0" w:rsidP="00770BE0">
      <w:pPr>
        <w:pStyle w:val="Heading2"/>
      </w:pPr>
      <w:r>
        <w:lastRenderedPageBreak/>
        <w:t>Bureaucracy Advantage</w:t>
      </w:r>
    </w:p>
    <w:p w14:paraId="21AE0DB7" w14:textId="77777777" w:rsidR="00051974" w:rsidRDefault="00051974" w:rsidP="00051974">
      <w:pPr>
        <w:pStyle w:val="Heading3"/>
      </w:pPr>
      <w:r>
        <w:lastRenderedPageBreak/>
        <w:t>AT: Admin State---1NC</w:t>
      </w:r>
    </w:p>
    <w:p w14:paraId="2D50ED7E" w14:textId="77777777" w:rsidR="00051974" w:rsidRDefault="00051974" w:rsidP="00051974">
      <w:pPr>
        <w:pStyle w:val="Heading4"/>
      </w:pPr>
      <w:r>
        <w:t xml:space="preserve">Alt causes. Can’t check trump striking random countries. Unions have nothing to do with exercising military power </w:t>
      </w:r>
      <w:r>
        <w:rPr>
          <w:u w:val="single"/>
        </w:rPr>
        <w:t>or tariffs</w:t>
      </w:r>
      <w:r>
        <w:t>.</w:t>
      </w:r>
    </w:p>
    <w:p w14:paraId="14B3B43F" w14:textId="77777777" w:rsidR="00051974" w:rsidRPr="00C9410D" w:rsidRDefault="00051974" w:rsidP="00051974"/>
    <w:p w14:paraId="4D169493" w14:textId="77777777" w:rsidR="00051974" w:rsidRDefault="00051974" w:rsidP="00051974">
      <w:pPr>
        <w:pStyle w:val="Heading4"/>
      </w:pPr>
      <w:r>
        <w:t>States are filling in regulatory gaps now.</w:t>
      </w:r>
    </w:p>
    <w:p w14:paraId="764EB460" w14:textId="77777777" w:rsidR="00051974" w:rsidRPr="006246EC" w:rsidRDefault="00051974" w:rsidP="00051974">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446AB312" w14:textId="77777777" w:rsidR="00051974" w:rsidRPr="00582C52" w:rsidRDefault="00051974" w:rsidP="00051974">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7B62B7">
        <w:rPr>
          <w:rStyle w:val="StyleUnderline"/>
          <w:highlight w:val="cyan"/>
        </w:rPr>
        <w:t>Trump</w:t>
      </w:r>
      <w:r w:rsidRPr="006D2A0E">
        <w:rPr>
          <w:rStyle w:val="StyleUnderline"/>
        </w:rPr>
        <w:t xml:space="preserve"> administration'</w:t>
      </w:r>
      <w:r w:rsidRPr="007B62B7">
        <w:rPr>
          <w:rStyle w:val="StyleUnderline"/>
          <w:highlight w:val="cyan"/>
        </w:rPr>
        <w:t>s</w:t>
      </w:r>
      <w:r w:rsidRPr="006D2A0E">
        <w:rPr>
          <w:rStyle w:val="StyleUnderline"/>
        </w:rPr>
        <w:t xml:space="preserve"> broad </w:t>
      </w:r>
      <w:r w:rsidRPr="007B62B7">
        <w:rPr>
          <w:rStyle w:val="Emphasis"/>
          <w:highlight w:val="cyan"/>
        </w:rPr>
        <w:t>deregulatory agenda</w:t>
      </w:r>
      <w:r w:rsidRPr="006D2A0E">
        <w:rPr>
          <w:rStyle w:val="StyleUnderline"/>
        </w:rPr>
        <w:t xml:space="preserve">. This shift </w:t>
      </w:r>
      <w:r w:rsidRPr="007B62B7">
        <w:rPr>
          <w:rStyle w:val="StyleUnderline"/>
          <w:highlight w:val="cyan"/>
        </w:rPr>
        <w:t xml:space="preserve">has </w:t>
      </w:r>
      <w:r w:rsidRPr="007B62B7">
        <w:rPr>
          <w:rStyle w:val="Emphasis"/>
          <w:highlight w:val="cyan"/>
        </w:rPr>
        <w:t>prompted state attorneys</w:t>
      </w:r>
      <w:r w:rsidRPr="006D2A0E">
        <w:rPr>
          <w:rStyle w:val="StyleUnderline"/>
        </w:rPr>
        <w:t xml:space="preserve"> general </w:t>
      </w:r>
      <w:r w:rsidRPr="007B62B7">
        <w:rPr>
          <w:rStyle w:val="StyleUnderline"/>
          <w:highlight w:val="cyan"/>
        </w:rPr>
        <w:t xml:space="preserve">to </w:t>
      </w:r>
      <w:r w:rsidRPr="007B62B7">
        <w:rPr>
          <w:rStyle w:val="Emphasis"/>
          <w:highlight w:val="cyan"/>
        </w:rPr>
        <w:t>step up</w:t>
      </w:r>
      <w:r w:rsidRPr="006D2A0E">
        <w:rPr>
          <w:rStyle w:val="StyleUnderline"/>
        </w:rPr>
        <w:t xml:space="preserve"> their </w:t>
      </w:r>
      <w:r w:rsidRPr="007B62B7">
        <w:rPr>
          <w:rStyle w:val="Emphasis"/>
          <w:highlight w:val="cyan"/>
        </w:rPr>
        <w:t>enforcement</w:t>
      </w:r>
      <w:r w:rsidRPr="006D2A0E">
        <w:rPr>
          <w:rStyle w:val="StyleUnderline"/>
        </w:rPr>
        <w:t xml:space="preserve"> efforts, effectively </w:t>
      </w:r>
      <w:r w:rsidRPr="007B62B7">
        <w:rPr>
          <w:rStyle w:val="Emphasis"/>
          <w:highlight w:val="cyan"/>
        </w:rPr>
        <w:t>filling</w:t>
      </w:r>
      <w:r w:rsidRPr="006D2A0E">
        <w:rPr>
          <w:rStyle w:val="StyleUnderline"/>
        </w:rPr>
        <w:t xml:space="preserve"> what they perceive to be </w:t>
      </w:r>
      <w:r w:rsidRPr="007B62B7">
        <w:rPr>
          <w:rStyle w:val="Emphasis"/>
          <w:highlight w:val="cyan"/>
        </w:rPr>
        <w:t>the regulatory void</w:t>
      </w:r>
      <w:r w:rsidRPr="006D2A0E">
        <w:rPr>
          <w:rStyle w:val="StyleUnderline"/>
        </w:rPr>
        <w:t xml:space="preserve"> seemingly created by the federal agencies' shifting priorities</w:t>
      </w:r>
      <w:r w:rsidRPr="00582C52">
        <w:rPr>
          <w:sz w:val="16"/>
        </w:rPr>
        <w:t>.</w:t>
      </w:r>
    </w:p>
    <w:p w14:paraId="4C649E78" w14:textId="77777777" w:rsidR="00051974" w:rsidRPr="00582C52" w:rsidRDefault="00051974" w:rsidP="00051974">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4B202EC5" w14:textId="77777777" w:rsidR="00051974" w:rsidRPr="00582C52" w:rsidRDefault="00051974" w:rsidP="00051974">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2CAF18DB" w14:textId="77777777" w:rsidR="00051974" w:rsidRPr="00582C52" w:rsidRDefault="00051974" w:rsidP="00051974">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54594281" w14:textId="77777777" w:rsidR="00051974" w:rsidRPr="00582C52" w:rsidRDefault="00051974" w:rsidP="00051974">
      <w:pPr>
        <w:rPr>
          <w:sz w:val="16"/>
        </w:rPr>
      </w:pPr>
      <w:r w:rsidRPr="00582C52">
        <w:rPr>
          <w:sz w:val="16"/>
        </w:rPr>
        <w:t>In another instance, the administration announced that it would be suspending federal enforcement of the Foreign Corrupt Practices Act ("FCPA"). Executive Order 14209 of Feb. 10, 2025.</w:t>
      </w:r>
    </w:p>
    <w:p w14:paraId="7F592A7F" w14:textId="77777777" w:rsidR="00051974" w:rsidRPr="00C2231F" w:rsidRDefault="00051974" w:rsidP="00051974">
      <w:pPr>
        <w:rPr>
          <w:rStyle w:val="StyleUnderline"/>
        </w:rPr>
      </w:pPr>
      <w:r w:rsidRPr="007B62B7">
        <w:rPr>
          <w:rStyle w:val="Emphasis"/>
          <w:highlight w:val="cyan"/>
        </w:rPr>
        <w:t>Increased use</w:t>
      </w:r>
      <w:r w:rsidRPr="007B62B7">
        <w:rPr>
          <w:rStyle w:val="StyleUnderline"/>
          <w:highlight w:val="cyan"/>
        </w:rPr>
        <w:t xml:space="preserve"> of</w:t>
      </w:r>
      <w:r w:rsidRPr="00C2231F">
        <w:rPr>
          <w:rStyle w:val="StyleUnderline"/>
        </w:rPr>
        <w:t xml:space="preserve"> state </w:t>
      </w:r>
      <w:r w:rsidRPr="007B62B7">
        <w:rPr>
          <w:rStyle w:val="Emphasis"/>
          <w:highlight w:val="cyan"/>
        </w:rPr>
        <w:t>consumer protection</w:t>
      </w:r>
      <w:r w:rsidRPr="007B62B7">
        <w:rPr>
          <w:rStyle w:val="StyleUnderline"/>
          <w:highlight w:val="cyan"/>
        </w:rPr>
        <w:t xml:space="preserve"> statutes</w:t>
      </w:r>
    </w:p>
    <w:p w14:paraId="1AC04FF6" w14:textId="77777777" w:rsidR="00051974" w:rsidRPr="00582C52" w:rsidRDefault="00051974" w:rsidP="00051974">
      <w:pPr>
        <w:rPr>
          <w:sz w:val="16"/>
        </w:rPr>
      </w:pPr>
      <w:r w:rsidRPr="00C2231F">
        <w:rPr>
          <w:rStyle w:val="StyleUnderline"/>
        </w:rPr>
        <w:t xml:space="preserve">As federal agency priorities shift, state action has indicated that </w:t>
      </w:r>
      <w:r w:rsidRPr="007B62B7">
        <w:rPr>
          <w:rStyle w:val="StyleUnderline"/>
          <w:highlight w:val="cyan"/>
        </w:rPr>
        <w:t>any</w:t>
      </w:r>
      <w:r w:rsidRPr="00C2231F">
        <w:rPr>
          <w:rStyle w:val="StyleUnderline"/>
        </w:rPr>
        <w:t xml:space="preserve"> perceived </w:t>
      </w:r>
      <w:r w:rsidRPr="007B62B7">
        <w:rPr>
          <w:rStyle w:val="Emphasis"/>
          <w:highlight w:val="cyan"/>
        </w:rPr>
        <w:t>void</w:t>
      </w:r>
      <w:r w:rsidRPr="00C2231F">
        <w:rPr>
          <w:rStyle w:val="StyleUnderline"/>
        </w:rPr>
        <w:t xml:space="preserve"> in federal regulation </w:t>
      </w:r>
      <w:r w:rsidRPr="007B62B7">
        <w:rPr>
          <w:rStyle w:val="StyleUnderline"/>
          <w:highlight w:val="cyan"/>
        </w:rPr>
        <w:t xml:space="preserve">will be </w:t>
      </w:r>
      <w:r w:rsidRPr="007B62B7">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5EC853BA" w14:textId="77777777" w:rsidR="00051974" w:rsidRPr="00582C52" w:rsidRDefault="00051974" w:rsidP="00051974">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4640EBB9" w14:textId="77777777" w:rsidR="00051974" w:rsidRPr="00582C52" w:rsidRDefault="00051974" w:rsidP="00051974">
      <w:pPr>
        <w:rPr>
          <w:sz w:val="16"/>
        </w:rPr>
      </w:pPr>
      <w:r w:rsidRPr="00582C52">
        <w:rPr>
          <w:sz w:val="16"/>
        </w:rPr>
        <w:lastRenderedPageBreak/>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439FFA4A" w14:textId="77777777" w:rsidR="00051974" w:rsidRPr="00582C52" w:rsidRDefault="00051974" w:rsidP="00051974">
      <w:pPr>
        <w:rPr>
          <w:sz w:val="16"/>
        </w:rPr>
      </w:pPr>
      <w:r w:rsidRPr="007B62B7">
        <w:rPr>
          <w:rStyle w:val="StyleUnderline"/>
          <w:highlight w:val="cyan"/>
        </w:rPr>
        <w:t>States are</w:t>
      </w:r>
      <w:r w:rsidRPr="00582C52">
        <w:rPr>
          <w:sz w:val="16"/>
        </w:rPr>
        <w:t xml:space="preserve"> also </w:t>
      </w:r>
      <w:r w:rsidRPr="007B62B7">
        <w:rPr>
          <w:rStyle w:val="StyleUnderline"/>
          <w:highlight w:val="cyan"/>
        </w:rPr>
        <w:t xml:space="preserve">using </w:t>
      </w:r>
      <w:r w:rsidRPr="007B62B7">
        <w:rPr>
          <w:rStyle w:val="Emphasis"/>
          <w:highlight w:val="cyan"/>
        </w:rPr>
        <w:t>novel ways</w:t>
      </w:r>
      <w:r w:rsidRPr="007B62B7">
        <w:rPr>
          <w:rStyle w:val="StyleUnderline"/>
          <w:highlight w:val="cyan"/>
        </w:rPr>
        <w:t xml:space="preserve"> to </w:t>
      </w:r>
      <w:r w:rsidRPr="007B62B7">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6B51B9CE" w14:textId="77777777" w:rsidR="00051974" w:rsidRPr="00582C52" w:rsidRDefault="00051974" w:rsidP="00051974">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3951F445" w14:textId="77777777" w:rsidR="00051974" w:rsidRPr="00C2231F" w:rsidRDefault="00051974" w:rsidP="00051974">
      <w:pPr>
        <w:rPr>
          <w:rStyle w:val="Emphasis"/>
        </w:rPr>
      </w:pPr>
      <w:r w:rsidRPr="007B62B7">
        <w:rPr>
          <w:rStyle w:val="Emphasis"/>
          <w:highlight w:val="cyan"/>
        </w:rPr>
        <w:t>States enforce federal law</w:t>
      </w:r>
    </w:p>
    <w:p w14:paraId="1814CC37" w14:textId="77777777" w:rsidR="00051974" w:rsidRPr="00582C52" w:rsidRDefault="00051974" w:rsidP="00051974">
      <w:pPr>
        <w:rPr>
          <w:sz w:val="16"/>
        </w:rPr>
      </w:pPr>
      <w:r w:rsidRPr="00582C52">
        <w:rPr>
          <w:sz w:val="16"/>
        </w:rPr>
        <w:t xml:space="preserve">In addition to using state laws to increase enforcement, </w:t>
      </w:r>
      <w:r w:rsidRPr="00C2231F">
        <w:rPr>
          <w:rStyle w:val="StyleUnderline"/>
        </w:rPr>
        <w:t xml:space="preserve">state attorneys general have </w:t>
      </w:r>
      <w:r w:rsidRPr="007B62B7">
        <w:rPr>
          <w:rStyle w:val="Emphasis"/>
          <w:highlight w:val="cyan"/>
        </w:rPr>
        <w:t>brought</w:t>
      </w:r>
      <w:r w:rsidRPr="00C2231F">
        <w:rPr>
          <w:rStyle w:val="StyleUnderline"/>
        </w:rPr>
        <w:t xml:space="preserve"> regulatory </w:t>
      </w:r>
      <w:r w:rsidRPr="007B62B7">
        <w:rPr>
          <w:rStyle w:val="Emphasis"/>
          <w:highlight w:val="cyan"/>
        </w:rPr>
        <w:t>action</w:t>
      </w:r>
      <w:r w:rsidRPr="007B62B7">
        <w:rPr>
          <w:rStyle w:val="StyleUnderline"/>
          <w:highlight w:val="cyan"/>
        </w:rPr>
        <w:t xml:space="preserve"> for alleged </w:t>
      </w:r>
      <w:r w:rsidRPr="007B62B7">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70EB28F4" w14:textId="77777777" w:rsidR="00051974" w:rsidRPr="00582C52" w:rsidRDefault="00051974" w:rsidP="00051974">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7B62B7">
        <w:rPr>
          <w:rStyle w:val="StyleUnderline"/>
          <w:highlight w:val="cyan"/>
        </w:rPr>
        <w:t xml:space="preserve">attorneys general are </w:t>
      </w:r>
      <w:r w:rsidRPr="007B62B7">
        <w:rPr>
          <w:rStyle w:val="Emphasis"/>
          <w:highlight w:val="cyan"/>
        </w:rPr>
        <w:t>stepping in</w:t>
      </w:r>
      <w:r w:rsidRPr="007B62B7">
        <w:rPr>
          <w:rStyle w:val="StyleUnderline"/>
          <w:highlight w:val="cyan"/>
        </w:rPr>
        <w:t xml:space="preserve"> to address </w:t>
      </w:r>
      <w:r w:rsidRPr="005841D0">
        <w:rPr>
          <w:rStyle w:val="StyleUnderline"/>
        </w:rPr>
        <w:t>perceived</w:t>
      </w:r>
      <w:r w:rsidRPr="00C2231F">
        <w:rPr>
          <w:rStyle w:val="StyleUnderline"/>
        </w:rPr>
        <w:t xml:space="preserve"> </w:t>
      </w:r>
      <w:r w:rsidRPr="007B62B7">
        <w:rPr>
          <w:rStyle w:val="StyleUnderline"/>
          <w:highlight w:val="cyan"/>
        </w:rPr>
        <w:t>gaps in</w:t>
      </w:r>
      <w:r w:rsidRPr="00C2231F">
        <w:rPr>
          <w:rStyle w:val="StyleUnderline"/>
        </w:rPr>
        <w:t xml:space="preserve"> federal </w:t>
      </w:r>
      <w:r w:rsidRPr="007B62B7">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088F03B8" w14:textId="77777777" w:rsidR="00051974" w:rsidRPr="00582C52" w:rsidRDefault="00051974" w:rsidP="00051974">
      <w:pPr>
        <w:rPr>
          <w:sz w:val="16"/>
        </w:rPr>
      </w:pPr>
      <w:r w:rsidRPr="00582C52">
        <w:rPr>
          <w:sz w:val="16"/>
        </w:rPr>
        <w:t>Looking ahead</w:t>
      </w:r>
    </w:p>
    <w:p w14:paraId="718E4CAF" w14:textId="77777777" w:rsidR="00051974" w:rsidRPr="00582C52" w:rsidRDefault="00051974" w:rsidP="00051974">
      <w:pPr>
        <w:rPr>
          <w:sz w:val="16"/>
        </w:rPr>
      </w:pPr>
      <w:r w:rsidRPr="007B62B7">
        <w:rPr>
          <w:rStyle w:val="StyleUnderline"/>
          <w:highlight w:val="cya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7B62B7">
        <w:rPr>
          <w:rStyle w:val="StyleUnderline"/>
          <w:highlight w:val="cyan"/>
        </w:rPr>
        <w:t>is</w:t>
      </w:r>
      <w:r w:rsidRPr="00582C52">
        <w:rPr>
          <w:sz w:val="16"/>
        </w:rPr>
        <w:t xml:space="preserve"> likely </w:t>
      </w:r>
      <w:r w:rsidRPr="007B62B7">
        <w:rPr>
          <w:rStyle w:val="StyleUnderline"/>
          <w:highlight w:val="cyan"/>
        </w:rPr>
        <w:t xml:space="preserve">to </w:t>
      </w:r>
      <w:r w:rsidRPr="007B62B7">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7B20C12B" w14:textId="77777777" w:rsidR="00051974" w:rsidRPr="00C2231F" w:rsidRDefault="00051974" w:rsidP="00051974">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7B62B7">
        <w:rPr>
          <w:rStyle w:val="StyleUnderline"/>
          <w:highlight w:val="cyan"/>
        </w:rPr>
        <w:t>presents an opportunity</w:t>
      </w:r>
      <w:r w:rsidRPr="00C2231F">
        <w:rPr>
          <w:rStyle w:val="StyleUnderline"/>
        </w:rPr>
        <w:t xml:space="preserve"> for states </w:t>
      </w:r>
      <w:r w:rsidRPr="007B62B7">
        <w:rPr>
          <w:rStyle w:val="StyleUnderline"/>
          <w:highlight w:val="cyan"/>
        </w:rPr>
        <w:t>to</w:t>
      </w:r>
      <w:r w:rsidRPr="00C2231F">
        <w:rPr>
          <w:rStyle w:val="StyleUnderline"/>
        </w:rPr>
        <w:t xml:space="preserve"> </w:t>
      </w:r>
      <w:r w:rsidRPr="007B62B7">
        <w:rPr>
          <w:rStyle w:val="Emphasis"/>
          <w:highlight w:val="cyan"/>
        </w:rPr>
        <w:t>innovate</w:t>
      </w:r>
      <w:r w:rsidRPr="007B62B7">
        <w:rPr>
          <w:rStyle w:val="StyleUnderline"/>
          <w:highlight w:val="cyan"/>
        </w:rPr>
        <w:t xml:space="preserve"> and </w:t>
      </w:r>
      <w:r w:rsidRPr="007B62B7">
        <w:rPr>
          <w:rStyle w:val="Emphasis"/>
          <w:highlight w:val="cyan"/>
        </w:rPr>
        <w:t>tailor</w:t>
      </w:r>
      <w:r w:rsidRPr="00C2231F">
        <w:rPr>
          <w:rStyle w:val="StyleUnderline"/>
        </w:rPr>
        <w:t xml:space="preserve"> consumer </w:t>
      </w:r>
      <w:r w:rsidRPr="007B62B7">
        <w:rPr>
          <w:rStyle w:val="Emphasis"/>
          <w:highlight w:val="cyan"/>
        </w:rPr>
        <w:t>protection measures</w:t>
      </w:r>
      <w:r w:rsidRPr="00C2231F">
        <w:rPr>
          <w:rStyle w:val="StyleUnderline"/>
        </w:rPr>
        <w:t xml:space="preserve"> to address local needs effectively.</w:t>
      </w:r>
    </w:p>
    <w:p w14:paraId="329F8888" w14:textId="77777777" w:rsidR="00051974" w:rsidRPr="00582C52" w:rsidRDefault="00051974" w:rsidP="00051974">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7B62B7">
        <w:rPr>
          <w:rStyle w:val="StyleUnderline"/>
          <w:highlight w:val="cyan"/>
        </w:rPr>
        <w:t xml:space="preserve">setting </w:t>
      </w:r>
      <w:r w:rsidRPr="007B62B7">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2D459144" w14:textId="77777777" w:rsidR="00051974" w:rsidRPr="00A42DDA" w:rsidRDefault="00051974" w:rsidP="00051974">
      <w:pPr>
        <w:pStyle w:val="Heading4"/>
      </w:pPr>
      <w:r>
        <w:t xml:space="preserve">Or, problems are </w:t>
      </w:r>
      <w:r>
        <w:rPr>
          <w:u w:val="single"/>
        </w:rPr>
        <w:t>structural</w:t>
      </w:r>
      <w:r>
        <w:t xml:space="preserve">. Short-term attacks by Trump have </w:t>
      </w:r>
      <w:r>
        <w:rPr>
          <w:u w:val="single"/>
        </w:rPr>
        <w:t>no impact</w:t>
      </w:r>
      <w:r>
        <w:t>.</w:t>
      </w:r>
    </w:p>
    <w:p w14:paraId="60E29898" w14:textId="77777777" w:rsidR="00051974" w:rsidRDefault="00051974" w:rsidP="00051974">
      <w:r>
        <w:t xml:space="preserve">David </w:t>
      </w:r>
      <w:r w:rsidRPr="00D75702">
        <w:rPr>
          <w:rStyle w:val="Style13ptBold"/>
        </w:rPr>
        <w:t>Lewis 21</w:t>
      </w:r>
      <w:r>
        <w:t xml:space="preserve">, PhD, Rebecca Webb Wilson University Distinguished Professor at Vanderbilt University and author of “The Politics of Presidential Appointments,” 10-17-21, “Trump wanted to slash the federal government. But federal agencies are doing just fine,” </w:t>
      </w:r>
      <w:r w:rsidRPr="00443388">
        <w:t>https://goodauthority.org/news/trump-wanted-to-slash-the-federal-government-but-federal-agencies-are-doing-just-fine/</w:t>
      </w:r>
    </w:p>
    <w:p w14:paraId="7004F694" w14:textId="77777777" w:rsidR="00051974" w:rsidRPr="00582C52" w:rsidRDefault="00051974" w:rsidP="00051974">
      <w:pPr>
        <w:rPr>
          <w:sz w:val="16"/>
        </w:rPr>
      </w:pPr>
      <w:r w:rsidRPr="007B62B7">
        <w:rPr>
          <w:rStyle w:val="StyleUnderline"/>
          <w:highlight w:val="cyan"/>
        </w:rPr>
        <w:t>The administrative state is</w:t>
      </w:r>
      <w:r w:rsidRPr="00582C52">
        <w:rPr>
          <w:sz w:val="16"/>
        </w:rPr>
        <w:t xml:space="preserve"> … </w:t>
      </w:r>
      <w:r w:rsidRPr="007B62B7">
        <w:rPr>
          <w:rStyle w:val="Emphasis"/>
          <w:highlight w:val="cyan"/>
        </w:rPr>
        <w:t>not doing badly</w:t>
      </w:r>
      <w:r w:rsidRPr="00F953D4">
        <w:rPr>
          <w:rStyle w:val="StyleUnderline"/>
        </w:rPr>
        <w:t xml:space="preserve"> at all</w:t>
      </w:r>
    </w:p>
    <w:p w14:paraId="0974732C" w14:textId="77777777" w:rsidR="00051974" w:rsidRPr="00582C52" w:rsidRDefault="00051974" w:rsidP="00051974">
      <w:pPr>
        <w:rPr>
          <w:sz w:val="16"/>
        </w:rPr>
      </w:pPr>
      <w:r w:rsidRPr="00582C52">
        <w:rPr>
          <w:sz w:val="16"/>
        </w:rPr>
        <w:lastRenderedPageBreak/>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7B62B7">
        <w:rPr>
          <w:rStyle w:val="StyleUnderline"/>
          <w:highlight w:val="cyan"/>
        </w:rPr>
        <w:t xml:space="preserve">even </w:t>
      </w:r>
      <w:r w:rsidRPr="007B62B7">
        <w:rPr>
          <w:rStyle w:val="Emphasis"/>
          <w:highlight w:val="cyan"/>
        </w:rPr>
        <w:t>after</w:t>
      </w:r>
      <w:r w:rsidRPr="00F953D4">
        <w:rPr>
          <w:rStyle w:val="StyleUnderline"/>
        </w:rPr>
        <w:t xml:space="preserve"> the </w:t>
      </w:r>
      <w:r w:rsidRPr="007B62B7">
        <w:rPr>
          <w:rStyle w:val="Emphasis"/>
          <w:highlight w:val="cyan"/>
        </w:rPr>
        <w:t>Trump</w:t>
      </w:r>
      <w:r w:rsidRPr="00F953D4">
        <w:rPr>
          <w:rStyle w:val="StyleUnderline"/>
        </w:rPr>
        <w:t xml:space="preserve"> administration</w:t>
      </w:r>
      <w:r w:rsidRPr="00582C52">
        <w:rPr>
          <w:sz w:val="16"/>
        </w:rPr>
        <w:t>.</w:t>
      </w:r>
    </w:p>
    <w:p w14:paraId="53730592" w14:textId="77777777" w:rsidR="00051974" w:rsidRPr="00582C52" w:rsidRDefault="00051974" w:rsidP="00051974">
      <w:pPr>
        <w:rPr>
          <w:sz w:val="16"/>
        </w:rPr>
      </w:pPr>
      <w:r w:rsidRPr="00F953D4">
        <w:rPr>
          <w:rStyle w:val="StyleUnderline"/>
        </w:rPr>
        <w:t xml:space="preserve">The areas of </w:t>
      </w:r>
      <w:r w:rsidRPr="007B62B7">
        <w:rPr>
          <w:rStyle w:val="StyleUnderline"/>
          <w:highlight w:val="cyan"/>
        </w:rPr>
        <w:t>weakness</w:t>
      </w:r>
      <w:r w:rsidRPr="00F953D4">
        <w:rPr>
          <w:rStyle w:val="StyleUnderline"/>
        </w:rPr>
        <w:t xml:space="preserve"> plausibly </w:t>
      </w:r>
      <w:r w:rsidRPr="007B62B7">
        <w:rPr>
          <w:rStyle w:val="StyleUnderline"/>
          <w:highlight w:val="cyan"/>
        </w:rPr>
        <w:t>reflect</w:t>
      </w:r>
      <w:r w:rsidRPr="00F953D4">
        <w:rPr>
          <w:rStyle w:val="StyleUnderline"/>
        </w:rPr>
        <w:t xml:space="preserve"> </w:t>
      </w:r>
      <w:r w:rsidRPr="00F953D4">
        <w:rPr>
          <w:rStyle w:val="Emphasis"/>
        </w:rPr>
        <w:t xml:space="preserve">long-standing </w:t>
      </w:r>
      <w:r w:rsidRPr="007B62B7">
        <w:rPr>
          <w:rStyle w:val="Emphasis"/>
          <w:highlight w:val="cyan"/>
        </w:rPr>
        <w:t>structural issues</w:t>
      </w:r>
      <w:r w:rsidRPr="007B62B7">
        <w:rPr>
          <w:rStyle w:val="StyleUnderline"/>
          <w:highlight w:val="cyan"/>
        </w:rPr>
        <w:t xml:space="preserve"> rather than </w:t>
      </w:r>
      <w:r w:rsidRPr="007B62B7">
        <w:rPr>
          <w:rStyle w:val="Emphasis"/>
          <w:highlight w:val="cyan"/>
        </w:rPr>
        <w:t>short-term attacks</w:t>
      </w:r>
      <w:r w:rsidRPr="00F953D4">
        <w:rPr>
          <w:rStyle w:val="StyleUnderline"/>
        </w:rPr>
        <w:t xml:space="preserve"> by Trump. </w:t>
      </w:r>
      <w:r w:rsidRPr="007B62B7">
        <w:rPr>
          <w:rStyle w:val="Emphasis"/>
          <w:highlight w:val="cyan"/>
        </w:rPr>
        <w:t>Inconsistent</w:t>
      </w:r>
      <w:r w:rsidRPr="00F953D4">
        <w:rPr>
          <w:rStyle w:val="StyleUnderline"/>
        </w:rPr>
        <w:t xml:space="preserve"> agency </w:t>
      </w:r>
      <w:r w:rsidRPr="007B62B7">
        <w:rPr>
          <w:rStyle w:val="Emphasis"/>
          <w:highlight w:val="cyan"/>
        </w:rPr>
        <w:t>leadership</w:t>
      </w:r>
      <w:r w:rsidRPr="00F953D4">
        <w:rPr>
          <w:rStyle w:val="StyleUnderline"/>
        </w:rPr>
        <w:t xml:space="preserve"> </w:t>
      </w:r>
      <w:r w:rsidRPr="00085557">
        <w:rPr>
          <w:rStyle w:val="StyleUnderline"/>
        </w:rPr>
        <w:t>prevents many agencies from making meaningful progress solving long-term problems</w:t>
      </w:r>
      <w:r w:rsidRPr="00582C52">
        <w:rPr>
          <w:sz w:val="16"/>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7B62B7">
        <w:rPr>
          <w:rStyle w:val="Emphasis"/>
          <w:highlight w:val="cyan"/>
        </w:rPr>
        <w:t>temporary stand-ins</w:t>
      </w:r>
      <w:r w:rsidRPr="00085557">
        <w:rPr>
          <w:rStyle w:val="StyleUnderline"/>
        </w:rPr>
        <w:t xml:space="preserve"> stay for much shorter periods and </w:t>
      </w:r>
      <w:r w:rsidRPr="007B62B7">
        <w:rPr>
          <w:rStyle w:val="StyleUnderline"/>
          <w:highlight w:val="cyan"/>
        </w:rPr>
        <w:t xml:space="preserve">have </w:t>
      </w:r>
      <w:r w:rsidRPr="007B62B7">
        <w:rPr>
          <w:rStyle w:val="Emphasis"/>
          <w:highlight w:val="cyan"/>
        </w:rPr>
        <w:t>less incentive</w:t>
      </w:r>
      <w:r w:rsidRPr="007B62B7">
        <w:rPr>
          <w:rStyle w:val="StyleUnderline"/>
          <w:highlight w:val="cyan"/>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7B62B7">
        <w:rPr>
          <w:rStyle w:val="StyleUnderline"/>
          <w:highlight w:val="cyan"/>
        </w:rPr>
        <w:t xml:space="preserve">makes it </w:t>
      </w:r>
      <w:r w:rsidRPr="007B62B7">
        <w:rPr>
          <w:rStyle w:val="Emphasis"/>
          <w:highlight w:val="cyan"/>
        </w:rPr>
        <w:t>awkward</w:t>
      </w:r>
      <w:r w:rsidRPr="007B62B7">
        <w:rPr>
          <w:rStyle w:val="StyleUnderline"/>
          <w:highlight w:val="cyan"/>
        </w:rPr>
        <w:t xml:space="preserve"> to deal with </w:t>
      </w:r>
      <w:r w:rsidRPr="007B62B7">
        <w:rPr>
          <w:rStyle w:val="Emphasis"/>
          <w:highlight w:val="cyan"/>
        </w:rPr>
        <w:t>poor performers</w:t>
      </w:r>
      <w:r w:rsidRPr="007B62B7">
        <w:rPr>
          <w:rStyle w:val="StyleUnderline"/>
          <w:highlight w:val="cyan"/>
        </w:rPr>
        <w:t xml:space="preserve">, </w:t>
      </w:r>
      <w:r w:rsidRPr="007B62B7">
        <w:rPr>
          <w:rStyle w:val="StyleUnderline"/>
        </w:rPr>
        <w:t xml:space="preserve">and regular </w:t>
      </w:r>
      <w:r w:rsidRPr="007B62B7">
        <w:rPr>
          <w:rStyle w:val="Emphasis"/>
        </w:rPr>
        <w:t>turnover</w:t>
      </w:r>
      <w:r w:rsidRPr="007B62B7">
        <w:rPr>
          <w:rStyle w:val="StyleUnderline"/>
        </w:rPr>
        <w:t xml:space="preserve"> means senior agency leaders may be </w:t>
      </w:r>
      <w:r w:rsidRPr="007B62B7">
        <w:rPr>
          <w:rStyle w:val="Emphasis"/>
        </w:rPr>
        <w:t>unfamiliar</w:t>
      </w:r>
      <w:r w:rsidRPr="007B62B7">
        <w:rPr>
          <w:rStyle w:val="StyleUnderline"/>
        </w:rPr>
        <w:t xml:space="preserve"> with the relevant rules and how to use them to best advantage.</w:t>
      </w:r>
    </w:p>
    <w:p w14:paraId="7EA9A0C8" w14:textId="77777777" w:rsidR="00051974" w:rsidRPr="00F75871" w:rsidRDefault="00051974" w:rsidP="00051974">
      <w:pPr>
        <w:rPr>
          <w:u w:val="single"/>
        </w:rPr>
      </w:pPr>
      <w:r w:rsidRPr="00085557">
        <w:rPr>
          <w:rStyle w:val="StyleUnderline"/>
        </w:rPr>
        <w:t>For all of the concern about</w:t>
      </w:r>
      <w:r w:rsidRPr="00582C52">
        <w:rPr>
          <w:sz w:val="16"/>
        </w:rPr>
        <w:t xml:space="preserve"> the </w:t>
      </w:r>
      <w:r w:rsidRPr="00085557">
        <w:rPr>
          <w:rStyle w:val="StyleUnderline"/>
        </w:rPr>
        <w:t>Trump</w:t>
      </w:r>
      <w:r w:rsidRPr="00582C52">
        <w:rPr>
          <w:sz w:val="16"/>
        </w:rPr>
        <w:t xml:space="preserve"> presidency </w:t>
      </w:r>
      <w:r w:rsidRPr="00085557">
        <w:rPr>
          <w:rStyle w:val="StyleUnderline"/>
        </w:rPr>
        <w:t>and</w:t>
      </w:r>
      <w:r w:rsidRPr="00582C52">
        <w:rPr>
          <w:sz w:val="16"/>
        </w:rPr>
        <w:t xml:space="preserve"> its </w:t>
      </w:r>
      <w:r w:rsidRPr="00085557">
        <w:rPr>
          <w:rStyle w:val="StyleUnderline"/>
        </w:rPr>
        <w:t xml:space="preserve">effects on the administrative state, our data suggest that </w:t>
      </w:r>
      <w:r w:rsidRPr="007B62B7">
        <w:rPr>
          <w:rStyle w:val="StyleUnderline"/>
          <w:highlight w:val="cyan"/>
        </w:rPr>
        <w:t xml:space="preserve">federal </w:t>
      </w:r>
      <w:r w:rsidRPr="007B62B7">
        <w:rPr>
          <w:rStyle w:val="Emphasis"/>
          <w:highlight w:val="cyan"/>
        </w:rPr>
        <w:t>agencies</w:t>
      </w:r>
      <w:r w:rsidRPr="007B62B7">
        <w:rPr>
          <w:rStyle w:val="StyleUnderline"/>
          <w:highlight w:val="cyan"/>
        </w:rPr>
        <w:t xml:space="preserve"> are </w:t>
      </w:r>
      <w:r w:rsidRPr="007B62B7">
        <w:rPr>
          <w:rStyle w:val="Emphasis"/>
          <w:highlight w:val="cyan"/>
        </w:rPr>
        <w:t>just as healthy</w:t>
      </w:r>
      <w:r w:rsidRPr="00085557">
        <w:rPr>
          <w:rStyle w:val="StyleUnderline"/>
        </w:rPr>
        <w:t xml:space="preserve"> as large private-sector organizations on many dimensions. </w:t>
      </w:r>
      <w:r w:rsidRPr="007B62B7">
        <w:rPr>
          <w:rStyle w:val="Emphasis"/>
          <w:highlight w:val="cyan"/>
        </w:rPr>
        <w:t>Long-standing weaknesses</w:t>
      </w:r>
      <w:r w:rsidRPr="00085557">
        <w:rPr>
          <w:rStyle w:val="StyleUnderline"/>
        </w:rPr>
        <w:t xml:space="preserve"> in the way we select executives and structure the civil service</w:t>
      </w:r>
      <w:r w:rsidRPr="00582C52">
        <w:rPr>
          <w:sz w:val="16"/>
        </w:rPr>
        <w:t xml:space="preserve">, however, </w:t>
      </w:r>
      <w:r w:rsidRPr="00085557">
        <w:rPr>
          <w:rStyle w:val="StyleUnderline"/>
        </w:rPr>
        <w:t xml:space="preserve">continue to </w:t>
      </w:r>
      <w:r w:rsidRPr="007B62B7">
        <w:rPr>
          <w:rStyle w:val="StyleUnderline"/>
          <w:highlight w:val="cyan"/>
        </w:rPr>
        <w:t>plague</w:t>
      </w:r>
      <w:r w:rsidRPr="00085557">
        <w:rPr>
          <w:rStyle w:val="StyleUnderline"/>
        </w:rPr>
        <w:t xml:space="preserve"> </w:t>
      </w:r>
      <w:r w:rsidRPr="00B426F0">
        <w:rPr>
          <w:rStyle w:val="StyleUnderline"/>
        </w:rPr>
        <w:t>the</w:t>
      </w:r>
      <w:r w:rsidRPr="00085557">
        <w:rPr>
          <w:rStyle w:val="StyleUnderline"/>
        </w:rPr>
        <w:t xml:space="preserve"> federal </w:t>
      </w:r>
      <w:r w:rsidRPr="007B62B7">
        <w:rPr>
          <w:rStyle w:val="StyleUnderline"/>
          <w:highlight w:val="cyan"/>
        </w:rPr>
        <w:t>admin</w:t>
      </w:r>
      <w:r w:rsidRPr="00085557">
        <w:rPr>
          <w:rStyle w:val="StyleUnderline"/>
        </w:rPr>
        <w:t>istration.</w:t>
      </w:r>
    </w:p>
    <w:p w14:paraId="4C8A0454" w14:textId="77777777" w:rsidR="00051974" w:rsidRPr="005B368D" w:rsidRDefault="00051974" w:rsidP="00051974">
      <w:pPr>
        <w:rPr>
          <w:sz w:val="16"/>
        </w:rPr>
      </w:pPr>
    </w:p>
    <w:p w14:paraId="65D4E51A" w14:textId="77777777" w:rsidR="00051974" w:rsidRPr="00C9410D" w:rsidRDefault="00051974" w:rsidP="00051974"/>
    <w:p w14:paraId="2A5D4A8E" w14:textId="77777777" w:rsidR="00770BE0" w:rsidRPr="001139C4" w:rsidRDefault="00770BE0" w:rsidP="00770BE0">
      <w:pPr>
        <w:pStyle w:val="Heading3"/>
        <w:rPr>
          <w:rFonts w:cs="Arial"/>
        </w:rPr>
      </w:pPr>
      <w:r w:rsidRPr="001139C4">
        <w:rPr>
          <w:rFonts w:cs="Arial"/>
        </w:rPr>
        <w:lastRenderedPageBreak/>
        <w:t>AT: Warming</w:t>
      </w:r>
      <w:r>
        <w:rPr>
          <w:rFonts w:cs="Arial"/>
        </w:rPr>
        <w:t>---1NC</w:t>
      </w:r>
    </w:p>
    <w:p w14:paraId="5801F5B6" w14:textId="77777777" w:rsidR="00770BE0" w:rsidRPr="001139C4" w:rsidRDefault="00770BE0" w:rsidP="00770BE0">
      <w:pPr>
        <w:pStyle w:val="Heading4"/>
        <w:rPr>
          <w:rFonts w:cs="Arial"/>
        </w:rPr>
      </w:pPr>
      <w:r w:rsidRPr="001139C4">
        <w:rPr>
          <w:rFonts w:cs="Arial"/>
        </w:rPr>
        <w:t xml:space="preserve">No </w:t>
      </w:r>
      <w:r w:rsidRPr="001139C4">
        <w:rPr>
          <w:rFonts w:cs="Arial"/>
          <w:u w:val="single"/>
        </w:rPr>
        <w:t>existential</w:t>
      </w:r>
      <w:r w:rsidRPr="001139C4">
        <w:rPr>
          <w:rFonts w:cs="Arial"/>
        </w:rPr>
        <w:t xml:space="preserve"> climate impact.</w:t>
      </w:r>
    </w:p>
    <w:p w14:paraId="5E3C35EF" w14:textId="77777777" w:rsidR="00770BE0" w:rsidRPr="001139C4" w:rsidRDefault="00770BE0" w:rsidP="00770BE0">
      <w:r w:rsidRPr="001139C4">
        <w:t xml:space="preserve">Nicola </w:t>
      </w:r>
      <w:r w:rsidRPr="001139C4">
        <w:rPr>
          <w:rStyle w:val="Style13ptBold"/>
        </w:rPr>
        <w:t>Scafetta 24</w:t>
      </w:r>
      <w:r w:rsidRPr="001139C4">
        <w:t>. Ph.D.; Associate Professor, Department of Earth Sciences, University of Naples Federico II. "Impacts and Risks of ‘Realistic’ Global Warming Projections for the 21st Century." Geoscience Frontiers, Volume 15, Issue 2.</w:t>
      </w:r>
    </w:p>
    <w:p w14:paraId="46EE0477" w14:textId="77777777" w:rsidR="00770BE0" w:rsidRPr="001139C4" w:rsidRDefault="00770BE0" w:rsidP="00770BE0">
      <w:pPr>
        <w:rPr>
          <w:sz w:val="16"/>
        </w:rPr>
      </w:pPr>
      <w:r w:rsidRPr="001139C4">
        <w:rPr>
          <w:sz w:val="16"/>
        </w:rPr>
        <w:t xml:space="preserve">The ECS of the CMIP6 GCMs ranges between 1.8 °C and 5.7 °C, but the </w:t>
      </w:r>
      <w:r w:rsidRPr="007B62B7">
        <w:rPr>
          <w:rStyle w:val="Emphasis"/>
          <w:highlight w:val="cyan"/>
        </w:rPr>
        <w:t>IPCC</w:t>
      </w:r>
      <w:r w:rsidRPr="001139C4">
        <w:rPr>
          <w:rStyle w:val="Emphasis"/>
        </w:rPr>
        <w:t xml:space="preserve"> AR6</w:t>
      </w:r>
      <w:r w:rsidRPr="001139C4">
        <w:rPr>
          <w:rStyle w:val="StyleUnderline"/>
        </w:rPr>
        <w:t xml:space="preserve"> </w:t>
      </w:r>
      <w:r w:rsidRPr="007B62B7">
        <w:rPr>
          <w:rStyle w:val="StyleUnderline"/>
          <w:highlight w:val="cyan"/>
        </w:rPr>
        <w:t>acknowledged</w:t>
      </w:r>
      <w:r w:rsidRPr="001139C4">
        <w:rPr>
          <w:sz w:val="16"/>
        </w:rPr>
        <w:t xml:space="preserve"> the </w:t>
      </w:r>
      <w:r w:rsidRPr="001139C4">
        <w:rPr>
          <w:rStyle w:val="StyleUnderline"/>
        </w:rPr>
        <w:t xml:space="preserve">existence of </w:t>
      </w:r>
      <w:r w:rsidRPr="007B62B7">
        <w:rPr>
          <w:rStyle w:val="StyleUnderline"/>
          <w:highlight w:val="cyan"/>
        </w:rPr>
        <w:t>a</w:t>
      </w:r>
      <w:r w:rsidRPr="001139C4">
        <w:rPr>
          <w:sz w:val="16"/>
        </w:rPr>
        <w:t xml:space="preserve"> “</w:t>
      </w:r>
      <w:r w:rsidRPr="007B62B7">
        <w:rPr>
          <w:rStyle w:val="Emphasis"/>
          <w:highlight w:val="cyan"/>
        </w:rPr>
        <w:t>hot</w:t>
      </w:r>
      <w:r w:rsidRPr="001139C4">
        <w:rPr>
          <w:sz w:val="16"/>
        </w:rPr>
        <w:t xml:space="preserve">” </w:t>
      </w:r>
      <w:r w:rsidRPr="007B62B7">
        <w:rPr>
          <w:rStyle w:val="Emphasis"/>
          <w:highlight w:val="cyan"/>
        </w:rPr>
        <w:t>model problem</w:t>
      </w:r>
      <w:r w:rsidRPr="001139C4">
        <w:rPr>
          <w:sz w:val="16"/>
        </w:rPr>
        <w:t xml:space="preserve"> and </w:t>
      </w:r>
      <w:r w:rsidRPr="001139C4">
        <w:rPr>
          <w:rStyle w:val="StyleUnderline"/>
        </w:rPr>
        <w:t>claimed</w:t>
      </w:r>
      <w:r w:rsidRPr="001139C4">
        <w:rPr>
          <w:sz w:val="16"/>
        </w:rPr>
        <w:t xml:space="preserve"> that </w:t>
      </w:r>
      <w:r w:rsidRPr="001139C4">
        <w:rPr>
          <w:rStyle w:val="StyleUnderline"/>
        </w:rPr>
        <w:t xml:space="preserve">the </w:t>
      </w:r>
      <w:r w:rsidRPr="001139C4">
        <w:rPr>
          <w:rStyle w:val="Emphasis"/>
        </w:rPr>
        <w:t>actual ECS</w:t>
      </w:r>
      <w:r w:rsidRPr="001139C4">
        <w:rPr>
          <w:sz w:val="16"/>
        </w:rPr>
        <w:t xml:space="preserve"> may </w:t>
      </w:r>
      <w:r w:rsidRPr="001139C4">
        <w:rPr>
          <w:rStyle w:val="StyleUnderline"/>
        </w:rPr>
        <w:t>likely range between 2.5 °C and 4.0 °C</w:t>
      </w:r>
      <w:r w:rsidRPr="001139C4">
        <w:rPr>
          <w:sz w:val="16"/>
        </w:rPr>
        <w:t xml:space="preserve">, </w:t>
      </w:r>
      <w:r w:rsidRPr="001139C4">
        <w:rPr>
          <w:rStyle w:val="StyleUnderline"/>
        </w:rPr>
        <w:t xml:space="preserve">with a </w:t>
      </w:r>
      <w:r w:rsidRPr="001139C4">
        <w:rPr>
          <w:rStyle w:val="Emphasis"/>
        </w:rPr>
        <w:t>best estimate</w:t>
      </w:r>
      <w:r w:rsidRPr="001139C4">
        <w:rPr>
          <w:rStyle w:val="StyleUnderline"/>
        </w:rPr>
        <w:t xml:space="preserve"> of around 3.0 °C</w:t>
      </w:r>
      <w:r w:rsidRPr="001139C4">
        <w:rPr>
          <w:sz w:val="16"/>
        </w:rPr>
        <w:t xml:space="preserve"> (Sherwood et al., 2020, Hausfather et al., 2022). However, </w:t>
      </w:r>
      <w:r w:rsidRPr="001139C4">
        <w:rPr>
          <w:rStyle w:val="Emphasis"/>
        </w:rPr>
        <w:t>recent research</w:t>
      </w:r>
      <w:r w:rsidRPr="001139C4">
        <w:rPr>
          <w:rStyle w:val="StyleUnderline"/>
        </w:rPr>
        <w:t xml:space="preserve"> suggests</w:t>
      </w:r>
      <w:r w:rsidRPr="001139C4">
        <w:rPr>
          <w:sz w:val="16"/>
        </w:rPr>
        <w:t xml:space="preserve"> that the </w:t>
      </w:r>
      <w:r w:rsidRPr="001139C4">
        <w:rPr>
          <w:rStyle w:val="StyleUnderline"/>
        </w:rPr>
        <w:t xml:space="preserve">expected ECS range should vary within </w:t>
      </w:r>
      <w:r w:rsidRPr="001139C4">
        <w:rPr>
          <w:rStyle w:val="Emphasis"/>
        </w:rPr>
        <w:t>lower values</w:t>
      </w:r>
      <w:r w:rsidRPr="001139C4">
        <w:rPr>
          <w:rStyle w:val="StyleUnderline"/>
        </w:rPr>
        <w:t xml:space="preserve"> between 1.5 °C and 3 °C</w:t>
      </w:r>
      <w:r w:rsidRPr="001139C4">
        <w:rPr>
          <w:sz w:val="16"/>
          <w:szCs w:val="16"/>
        </w:rPr>
        <w:t xml:space="preserve"> </w:t>
      </w:r>
      <w:r w:rsidRPr="001139C4">
        <w:rPr>
          <w:sz w:val="16"/>
        </w:rPr>
        <w:t xml:space="preserve">(Nijsse et al., 2020, Scafetta, 2022, Scafetta, 2023a, Lewis, 2023, Spencer and Christy, 2023). Furthermore, </w:t>
      </w:r>
      <w:r w:rsidRPr="007B62B7">
        <w:rPr>
          <w:rStyle w:val="StyleUnderline"/>
          <w:highlight w:val="cyan"/>
        </w:rPr>
        <w:t>according to</w:t>
      </w:r>
      <w:r w:rsidRPr="001139C4">
        <w:rPr>
          <w:rStyle w:val="StyleUnderline"/>
        </w:rPr>
        <w:t xml:space="preserve"> a </w:t>
      </w:r>
      <w:r w:rsidRPr="001139C4">
        <w:rPr>
          <w:rStyle w:val="Emphasis"/>
        </w:rPr>
        <w:t xml:space="preserve">number of </w:t>
      </w:r>
      <w:r w:rsidRPr="007B62B7">
        <w:rPr>
          <w:rStyle w:val="Emphasis"/>
          <w:highlight w:val="cyan"/>
        </w:rPr>
        <w:t>empirical studies</w:t>
      </w:r>
      <w:r w:rsidRPr="001139C4">
        <w:rPr>
          <w:sz w:val="16"/>
        </w:rPr>
        <w:t xml:space="preserve">, the </w:t>
      </w:r>
      <w:r w:rsidRPr="007B62B7">
        <w:rPr>
          <w:rStyle w:val="Emphasis"/>
          <w:highlight w:val="cyan"/>
        </w:rPr>
        <w:t>actual</w:t>
      </w:r>
      <w:r w:rsidRPr="001139C4">
        <w:rPr>
          <w:rStyle w:val="Emphasis"/>
        </w:rPr>
        <w:t xml:space="preserve"> ECS </w:t>
      </w:r>
      <w:r w:rsidRPr="007B62B7">
        <w:rPr>
          <w:rStyle w:val="Emphasis"/>
          <w:highlight w:val="cyan"/>
        </w:rPr>
        <w:t>values</w:t>
      </w:r>
      <w:r w:rsidRPr="007B62B7">
        <w:rPr>
          <w:rStyle w:val="StyleUnderline"/>
          <w:highlight w:val="cyan"/>
        </w:rPr>
        <w:t xml:space="preserve"> could</w:t>
      </w:r>
      <w:r w:rsidRPr="001139C4">
        <w:rPr>
          <w:sz w:val="16"/>
        </w:rPr>
        <w:t xml:space="preserve"> even </w:t>
      </w:r>
      <w:r w:rsidRPr="001139C4">
        <w:rPr>
          <w:rStyle w:val="StyleUnderline"/>
        </w:rPr>
        <w:t xml:space="preserve">be </w:t>
      </w:r>
      <w:r w:rsidRPr="001139C4">
        <w:rPr>
          <w:rStyle w:val="Emphasis"/>
        </w:rPr>
        <w:t>significantly lower</w:t>
      </w:r>
      <w:r w:rsidRPr="001139C4">
        <w:rPr>
          <w:sz w:val="16"/>
        </w:rPr>
        <w:t xml:space="preserve">, </w:t>
      </w:r>
      <w:r w:rsidRPr="001139C4">
        <w:rPr>
          <w:rStyle w:val="StyleUnderline"/>
        </w:rPr>
        <w:t xml:space="preserve">ranging </w:t>
      </w:r>
      <w:r w:rsidRPr="007B62B7">
        <w:rPr>
          <w:rStyle w:val="StyleUnderline"/>
          <w:highlight w:val="cyan"/>
        </w:rPr>
        <w:t>between 1</w:t>
      </w:r>
      <w:r w:rsidRPr="001139C4">
        <w:rPr>
          <w:rStyle w:val="StyleUnderline"/>
        </w:rPr>
        <w:t xml:space="preserve"> °C </w:t>
      </w:r>
      <w:r w:rsidRPr="007B62B7">
        <w:rPr>
          <w:rStyle w:val="StyleUnderline"/>
          <w:highlight w:val="cyan"/>
        </w:rPr>
        <w:t>and 2 °C</w:t>
      </w:r>
      <w:r w:rsidRPr="001139C4">
        <w:rPr>
          <w:sz w:val="16"/>
        </w:rPr>
        <w:t xml:space="preserve"> (Lindzen and Choi, 2011, Scafetta, 2013, Scafetta, 2023c, Bates, 2016, McKitrick and Christy, 2020, Stefani, 2021).</w:t>
      </w:r>
    </w:p>
    <w:p w14:paraId="342E1FA0" w14:textId="77777777" w:rsidR="00770BE0" w:rsidRPr="007B62B7" w:rsidRDefault="00770BE0" w:rsidP="00770BE0">
      <w:pPr>
        <w:rPr>
          <w:sz w:val="16"/>
        </w:rPr>
      </w:pPr>
      <w:r w:rsidRPr="001139C4">
        <w:rPr>
          <w:sz w:val="16"/>
        </w:rPr>
        <w:t xml:space="preserve">The IPCC AR6 investigates a range of SSP scenarios for the 21st-century without assigning a probability to their plausibility. In any case, despite the </w:t>
      </w:r>
      <w:r w:rsidRPr="001139C4">
        <w:rPr>
          <w:rStyle w:val="Emphasis"/>
        </w:rPr>
        <w:t>questionable visibility</w:t>
      </w:r>
      <w:r w:rsidRPr="001139C4">
        <w:rPr>
          <w:rStyle w:val="StyleUnderline"/>
        </w:rPr>
        <w:t xml:space="preserve"> given to SSP5-8.5</w:t>
      </w:r>
      <w:r w:rsidRPr="001139C4">
        <w:rPr>
          <w:sz w:val="16"/>
        </w:rPr>
        <w:t xml:space="preserve"> (</w:t>
      </w:r>
      <w:r w:rsidRPr="001139C4">
        <w:rPr>
          <w:rStyle w:val="StyleUnderline"/>
        </w:rPr>
        <w:t xml:space="preserve">the </w:t>
      </w:r>
      <w:r w:rsidRPr="007B62B7">
        <w:rPr>
          <w:rStyle w:val="Emphasis"/>
          <w:highlight w:val="cyan"/>
        </w:rPr>
        <w:t>worst-case</w:t>
      </w:r>
      <w:r w:rsidRPr="001139C4">
        <w:rPr>
          <w:rStyle w:val="Emphasis"/>
        </w:rPr>
        <w:t xml:space="preserve"> scenario</w:t>
      </w:r>
      <w:r w:rsidRPr="001139C4">
        <w:rPr>
          <w:sz w:val="16"/>
        </w:rPr>
        <w:t xml:space="preserve">), which </w:t>
      </w:r>
      <w:r w:rsidRPr="001139C4">
        <w:rPr>
          <w:rStyle w:val="StyleUnderline"/>
        </w:rPr>
        <w:t>yields the</w:t>
      </w:r>
      <w:r w:rsidRPr="001139C4">
        <w:rPr>
          <w:sz w:val="16"/>
        </w:rPr>
        <w:t xml:space="preserve"> largest and </w:t>
      </w:r>
      <w:r w:rsidRPr="001139C4">
        <w:rPr>
          <w:rStyle w:val="Emphasis"/>
        </w:rPr>
        <w:t>most alarming</w:t>
      </w:r>
      <w:r w:rsidRPr="001139C4">
        <w:rPr>
          <w:rStyle w:val="StyleUnderline"/>
        </w:rPr>
        <w:t xml:space="preserve"> projected global warming of up to 4–8 °C</w:t>
      </w:r>
      <w:r w:rsidRPr="001139C4">
        <w:rPr>
          <w:sz w:val="16"/>
        </w:rPr>
        <w:t xml:space="preserve"> (66%) by 2080–2100, table 12.12 of the </w:t>
      </w:r>
      <w:r w:rsidRPr="007B62B7">
        <w:rPr>
          <w:rStyle w:val="StyleUnderline"/>
          <w:highlight w:val="cyan"/>
        </w:rPr>
        <w:t>IPCC</w:t>
      </w:r>
      <w:r w:rsidRPr="001139C4">
        <w:rPr>
          <w:rStyle w:val="StyleUnderline"/>
        </w:rPr>
        <w:t xml:space="preserve"> AR6</w:t>
      </w:r>
      <w:r w:rsidRPr="001139C4">
        <w:rPr>
          <w:sz w:val="16"/>
        </w:rPr>
        <w:t xml:space="preserve"> (Masson-Delmotte et al., 2021, p. 1856) </w:t>
      </w:r>
      <w:r w:rsidRPr="001139C4">
        <w:rPr>
          <w:rStyle w:val="Emphasis"/>
        </w:rPr>
        <w:t xml:space="preserve">already </w:t>
      </w:r>
      <w:r w:rsidRPr="007B62B7">
        <w:rPr>
          <w:rStyle w:val="Emphasis"/>
          <w:highlight w:val="cyan"/>
        </w:rPr>
        <w:t>reports</w:t>
      </w:r>
      <w:r w:rsidRPr="007B62B7">
        <w:rPr>
          <w:rStyle w:val="StyleUnderline"/>
          <w:highlight w:val="cyan"/>
        </w:rPr>
        <w:t xml:space="preserve"> for the</w:t>
      </w:r>
      <w:r w:rsidRPr="001139C4">
        <w:rPr>
          <w:rStyle w:val="StyleUnderline"/>
        </w:rPr>
        <w:t xml:space="preserve"> </w:t>
      </w:r>
      <w:r w:rsidRPr="001139C4">
        <w:rPr>
          <w:rStyle w:val="Emphasis"/>
        </w:rPr>
        <w:t xml:space="preserve">entire </w:t>
      </w:r>
      <w:r w:rsidRPr="007B62B7">
        <w:rPr>
          <w:rStyle w:val="Emphasis"/>
          <w:highlight w:val="cyan"/>
        </w:rPr>
        <w:t>21st century</w:t>
      </w:r>
      <w:r w:rsidRPr="007B62B7">
        <w:rPr>
          <w:rStyle w:val="StyleUnderline"/>
          <w:highlight w:val="cyan"/>
        </w:rPr>
        <w:t xml:space="preserve"> low confidence</w:t>
      </w:r>
      <w:r w:rsidRPr="001139C4">
        <w:rPr>
          <w:rStyle w:val="StyleUnderline"/>
        </w:rPr>
        <w:t xml:space="preserve"> in the </w:t>
      </w:r>
      <w:r w:rsidRPr="001139C4">
        <w:rPr>
          <w:rStyle w:val="Emphasis"/>
        </w:rPr>
        <w:t xml:space="preserve">direction of </w:t>
      </w:r>
      <w:r w:rsidRPr="007B62B7">
        <w:rPr>
          <w:rStyle w:val="Emphasis"/>
          <w:highlight w:val="cyan"/>
        </w:rPr>
        <w:t>any change</w:t>
      </w:r>
      <w:r w:rsidRPr="007B62B7">
        <w:rPr>
          <w:rStyle w:val="StyleUnderline"/>
          <w:highlight w:val="cyan"/>
        </w:rPr>
        <w:t xml:space="preserve"> in</w:t>
      </w:r>
      <w:r w:rsidRPr="001139C4">
        <w:rPr>
          <w:rStyle w:val="StyleUnderline"/>
        </w:rPr>
        <w:t xml:space="preserve"> the </w:t>
      </w:r>
      <w:r w:rsidRPr="007B62B7">
        <w:rPr>
          <w:rStyle w:val="StyleUnderline"/>
          <w:highlight w:val="cyan"/>
        </w:rPr>
        <w:t>frequency</w:t>
      </w:r>
      <w:r w:rsidRPr="001139C4">
        <w:rPr>
          <w:sz w:val="16"/>
        </w:rPr>
        <w:t xml:space="preserve">, </w:t>
      </w:r>
      <w:r w:rsidRPr="007B62B7">
        <w:rPr>
          <w:rStyle w:val="StyleUnderline"/>
          <w:highlight w:val="cyan"/>
        </w:rPr>
        <w:t>severity or extent of</w:t>
      </w:r>
      <w:r w:rsidRPr="001139C4">
        <w:rPr>
          <w:rStyle w:val="StyleUnderline"/>
        </w:rPr>
        <w:t xml:space="preserve"> frost</w:t>
      </w:r>
      <w:r w:rsidRPr="001139C4">
        <w:rPr>
          <w:sz w:val="16"/>
        </w:rPr>
        <w:t xml:space="preserve">, </w:t>
      </w:r>
      <w:r w:rsidRPr="001139C4">
        <w:rPr>
          <w:rStyle w:val="StyleUnderline"/>
        </w:rPr>
        <w:t>river floods</w:t>
      </w:r>
      <w:r w:rsidRPr="001139C4">
        <w:rPr>
          <w:sz w:val="16"/>
        </w:rPr>
        <w:t xml:space="preserve">, </w:t>
      </w:r>
      <w:r w:rsidRPr="001139C4">
        <w:rPr>
          <w:rStyle w:val="StyleUnderline"/>
        </w:rPr>
        <w:t>landslides</w:t>
      </w:r>
      <w:r w:rsidRPr="001139C4">
        <w:rPr>
          <w:sz w:val="16"/>
        </w:rPr>
        <w:t xml:space="preserve">, </w:t>
      </w:r>
      <w:r w:rsidRPr="001139C4">
        <w:rPr>
          <w:rStyle w:val="StyleUnderline"/>
        </w:rPr>
        <w:t>aridity</w:t>
      </w:r>
      <w:r w:rsidRPr="001139C4">
        <w:rPr>
          <w:sz w:val="16"/>
        </w:rPr>
        <w:t xml:space="preserve">, </w:t>
      </w:r>
      <w:r w:rsidRPr="001139C4">
        <w:rPr>
          <w:rStyle w:val="StyleUnderline"/>
        </w:rPr>
        <w:t>hydrological drought</w:t>
      </w:r>
      <w:r w:rsidRPr="001139C4">
        <w:rPr>
          <w:sz w:val="16"/>
        </w:rPr>
        <w:t xml:space="preserve">, </w:t>
      </w:r>
      <w:r w:rsidRPr="001139C4">
        <w:rPr>
          <w:rStyle w:val="Emphasis"/>
        </w:rPr>
        <w:t xml:space="preserve">agricultural and ecological </w:t>
      </w:r>
      <w:r w:rsidRPr="007B62B7">
        <w:rPr>
          <w:rStyle w:val="Emphasis"/>
          <w:highlight w:val="cyan"/>
        </w:rPr>
        <w:t>drought</w:t>
      </w:r>
      <w:r w:rsidRPr="001139C4">
        <w:rPr>
          <w:sz w:val="16"/>
        </w:rPr>
        <w:t xml:space="preserve">, </w:t>
      </w:r>
      <w:r w:rsidRPr="007B62B7">
        <w:rPr>
          <w:rStyle w:val="Emphasis"/>
          <w:highlight w:val="cyan"/>
        </w:rPr>
        <w:t>fire</w:t>
      </w:r>
      <w:r w:rsidRPr="001139C4">
        <w:rPr>
          <w:rStyle w:val="Emphasis"/>
        </w:rPr>
        <w:t xml:space="preserve"> weather</w:t>
      </w:r>
      <w:r w:rsidRPr="001139C4">
        <w:rPr>
          <w:sz w:val="16"/>
        </w:rPr>
        <w:t xml:space="preserve">, </w:t>
      </w:r>
      <w:r w:rsidRPr="001139C4">
        <w:rPr>
          <w:rStyle w:val="StyleUnderline"/>
        </w:rPr>
        <w:t>mean wind speed</w:t>
      </w:r>
      <w:r w:rsidRPr="001139C4">
        <w:rPr>
          <w:sz w:val="16"/>
        </w:rPr>
        <w:t xml:space="preserve">, </w:t>
      </w:r>
      <w:r w:rsidRPr="001139C4">
        <w:rPr>
          <w:rStyle w:val="StyleUnderline"/>
        </w:rPr>
        <w:t>severe wind storms</w:t>
      </w:r>
      <w:r w:rsidRPr="001139C4">
        <w:rPr>
          <w:sz w:val="16"/>
        </w:rPr>
        <w:t xml:space="preserve">, </w:t>
      </w:r>
      <w:r w:rsidRPr="001139C4">
        <w:rPr>
          <w:rStyle w:val="StyleUnderline"/>
        </w:rPr>
        <w:t>tropical cyclones</w:t>
      </w:r>
      <w:r w:rsidRPr="001139C4">
        <w:rPr>
          <w:sz w:val="16"/>
        </w:rPr>
        <w:t xml:space="preserve">, </w:t>
      </w:r>
      <w:r w:rsidRPr="001139C4">
        <w:rPr>
          <w:rStyle w:val="StyleUnderline"/>
        </w:rPr>
        <w:t>sand and dust storms</w:t>
      </w:r>
      <w:r w:rsidRPr="001139C4">
        <w:rPr>
          <w:sz w:val="16"/>
        </w:rPr>
        <w:t xml:space="preserve">, </w:t>
      </w:r>
      <w:r w:rsidRPr="001139C4">
        <w:rPr>
          <w:rStyle w:val="StyleUnderline"/>
        </w:rPr>
        <w:t xml:space="preserve">heavy snowfall and </w:t>
      </w:r>
      <w:r w:rsidRPr="001139C4">
        <w:rPr>
          <w:rStyle w:val="Emphasis"/>
        </w:rPr>
        <w:t xml:space="preserve">ice </w:t>
      </w:r>
      <w:r w:rsidRPr="007B62B7">
        <w:rPr>
          <w:rStyle w:val="Emphasis"/>
          <w:highlight w:val="cyan"/>
        </w:rPr>
        <w:t>storms</w:t>
      </w:r>
      <w:r w:rsidRPr="001139C4">
        <w:rPr>
          <w:sz w:val="16"/>
        </w:rPr>
        <w:t xml:space="preserve">, </w:t>
      </w:r>
      <w:r w:rsidRPr="001139C4">
        <w:rPr>
          <w:rStyle w:val="StyleUnderline"/>
        </w:rPr>
        <w:t>hail</w:t>
      </w:r>
      <w:r w:rsidRPr="001139C4">
        <w:rPr>
          <w:sz w:val="16"/>
        </w:rPr>
        <w:t xml:space="preserve">, </w:t>
      </w:r>
      <w:r w:rsidRPr="001139C4">
        <w:rPr>
          <w:rStyle w:val="StyleUnderline"/>
        </w:rPr>
        <w:t>snow avalanche</w:t>
      </w:r>
      <w:r w:rsidRPr="001139C4">
        <w:rPr>
          <w:sz w:val="16"/>
        </w:rPr>
        <w:t xml:space="preserve">, </w:t>
      </w:r>
      <w:r w:rsidRPr="001139C4">
        <w:rPr>
          <w:rStyle w:val="StyleUnderline"/>
        </w:rPr>
        <w:t>coastal floods</w:t>
      </w:r>
      <w:r w:rsidRPr="001139C4">
        <w:rPr>
          <w:sz w:val="16"/>
        </w:rPr>
        <w:t xml:space="preserve">, </w:t>
      </w:r>
      <w:r w:rsidRPr="001139C4">
        <w:rPr>
          <w:rStyle w:val="StyleUnderline"/>
        </w:rPr>
        <w:t xml:space="preserve">coastal </w:t>
      </w:r>
      <w:r w:rsidRPr="007B62B7">
        <w:rPr>
          <w:rStyle w:val="StyleUnderline"/>
          <w:highlight w:val="cyan"/>
        </w:rPr>
        <w:t>erosion</w:t>
      </w:r>
      <w:r w:rsidRPr="001139C4">
        <w:rPr>
          <w:sz w:val="16"/>
        </w:rPr>
        <w:t xml:space="preserve">, </w:t>
      </w:r>
      <w:r w:rsidRPr="001139C4">
        <w:rPr>
          <w:rStyle w:val="StyleUnderline"/>
        </w:rPr>
        <w:t xml:space="preserve">marine </w:t>
      </w:r>
      <w:r w:rsidRPr="007B62B7">
        <w:rPr>
          <w:rStyle w:val="StyleUnderline"/>
          <w:highlight w:val="cyan"/>
        </w:rPr>
        <w:t>heatwaves</w:t>
      </w:r>
      <w:r w:rsidRPr="001139C4">
        <w:rPr>
          <w:sz w:val="16"/>
        </w:rPr>
        <w:t xml:space="preserve">, </w:t>
      </w:r>
      <w:r w:rsidRPr="007B62B7">
        <w:rPr>
          <w:rStyle w:val="Emphasis"/>
          <w:highlight w:val="cyan"/>
        </w:rPr>
        <w:t>air pollution</w:t>
      </w:r>
      <w:r w:rsidRPr="001139C4">
        <w:rPr>
          <w:rStyle w:val="Emphasis"/>
        </w:rPr>
        <w:t xml:space="preserve"> weather</w:t>
      </w:r>
      <w:r w:rsidRPr="001139C4">
        <w:rPr>
          <w:rStyle w:val="StyleUnderline"/>
        </w:rPr>
        <w:t xml:space="preserve"> or </w:t>
      </w:r>
      <w:r w:rsidRPr="007B62B7">
        <w:rPr>
          <w:rStyle w:val="Emphasis"/>
          <w:highlight w:val="cyan"/>
        </w:rPr>
        <w:t>radiation</w:t>
      </w:r>
      <w:r w:rsidRPr="001139C4">
        <w:rPr>
          <w:rStyle w:val="StyleUnderline"/>
        </w:rPr>
        <w:t xml:space="preserve"> at earth’s surface</w:t>
      </w:r>
      <w:r w:rsidRPr="001139C4">
        <w:rPr>
          <w:sz w:val="16"/>
        </w:rPr>
        <w:t xml:space="preserve">. </w:t>
      </w:r>
      <w:r w:rsidRPr="001139C4">
        <w:rPr>
          <w:sz w:val="16"/>
          <w:szCs w:val="16"/>
        </w:rPr>
        <w:t>Medium and high confidence of changes</w:t>
      </w:r>
      <w:r w:rsidRPr="001139C4">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w:t>
      </w:r>
      <w:r w:rsidRPr="007B62B7">
        <w:rPr>
          <w:sz w:val="16"/>
        </w:rPr>
        <w:t>spell, snow, glacier and ice sheet, permafrost, lake, river and sea ice, and dissolved oxygen; mean precipitation will increase in some regions and decrease in others.</w:t>
      </w:r>
    </w:p>
    <w:p w14:paraId="68800128" w14:textId="77777777" w:rsidR="00770BE0" w:rsidRPr="001139C4" w:rsidRDefault="00770BE0" w:rsidP="00770BE0">
      <w:pPr>
        <w:rPr>
          <w:sz w:val="16"/>
        </w:rPr>
      </w:pPr>
      <w:r w:rsidRPr="007B62B7">
        <w:rPr>
          <w:sz w:val="16"/>
        </w:rPr>
        <w:t xml:space="preserve">However, </w:t>
      </w:r>
      <w:r w:rsidRPr="007B62B7">
        <w:rPr>
          <w:rStyle w:val="Emphasis"/>
        </w:rPr>
        <w:t>recent research</w:t>
      </w:r>
      <w:r w:rsidRPr="007B62B7">
        <w:rPr>
          <w:rStyle w:val="StyleUnderline"/>
        </w:rPr>
        <w:t xml:space="preserve"> argued</w:t>
      </w:r>
      <w:r w:rsidRPr="007B62B7">
        <w:rPr>
          <w:sz w:val="16"/>
        </w:rPr>
        <w:t xml:space="preserve"> that </w:t>
      </w:r>
      <w:r w:rsidRPr="007B62B7">
        <w:rPr>
          <w:rStyle w:val="StyleUnderline"/>
        </w:rPr>
        <w:t>the alarmistic</w:t>
      </w:r>
      <w:r w:rsidRPr="007B62B7">
        <w:rPr>
          <w:sz w:val="16"/>
        </w:rPr>
        <w:t xml:space="preserve"> SSP3-7.0 and </w:t>
      </w:r>
      <w:r w:rsidRPr="007B62B7">
        <w:rPr>
          <w:rStyle w:val="Emphasis"/>
        </w:rPr>
        <w:t>SSP5-8.5 scenarios</w:t>
      </w:r>
      <w:r w:rsidRPr="007B62B7">
        <w:rPr>
          <w:rStyle w:val="StyleUnderline"/>
        </w:rPr>
        <w:t xml:space="preserve"> are</w:t>
      </w:r>
      <w:r w:rsidRPr="007B62B7">
        <w:rPr>
          <w:sz w:val="16"/>
        </w:rPr>
        <w:t xml:space="preserve"> likely and </w:t>
      </w:r>
      <w:r w:rsidRPr="007B62B7">
        <w:rPr>
          <w:rStyle w:val="Emphasis"/>
        </w:rPr>
        <w:t>very likely unrealistic</w:t>
      </w:r>
      <w:r w:rsidRPr="007B62B7">
        <w:rPr>
          <w:sz w:val="16"/>
        </w:rPr>
        <w:t xml:space="preserve">, respectively (Burgess et al., 2020, Hausfather and Peters, 2020, Pielke and Ritchie, 2021a). These studies indicate that the radiative forcing functions derived from the </w:t>
      </w:r>
      <w:r w:rsidRPr="007B62B7">
        <w:rPr>
          <w:rStyle w:val="StyleUnderline"/>
        </w:rPr>
        <w:t>SSP2-4.5</w:t>
      </w:r>
      <w:r w:rsidRPr="007B62B7">
        <w:rPr>
          <w:sz w:val="16"/>
        </w:rPr>
        <w:t xml:space="preserve"> (</w:t>
      </w:r>
      <w:r w:rsidRPr="007B62B7">
        <w:rPr>
          <w:rStyle w:val="StyleUnderline"/>
        </w:rPr>
        <w:t>or</w:t>
      </w:r>
      <w:r w:rsidRPr="007B62B7">
        <w:rPr>
          <w:sz w:val="16"/>
        </w:rPr>
        <w:t xml:space="preserve"> even </w:t>
      </w:r>
      <w:r w:rsidRPr="007B62B7">
        <w:rPr>
          <w:rStyle w:val="StyleUnderline"/>
        </w:rPr>
        <w:t>SSP2-3.4</w:t>
      </w:r>
      <w:r w:rsidRPr="007B62B7">
        <w:rPr>
          <w:sz w:val="16"/>
        </w:rPr>
        <w:t xml:space="preserve">) scenario </w:t>
      </w:r>
      <w:r w:rsidRPr="007B62B7">
        <w:rPr>
          <w:rStyle w:val="StyleUnderline"/>
        </w:rPr>
        <w:t xml:space="preserve">are the </w:t>
      </w:r>
      <w:r w:rsidRPr="007B62B7">
        <w:rPr>
          <w:rStyle w:val="Emphasis"/>
        </w:rPr>
        <w:t>most plausible</w:t>
      </w:r>
      <w:r w:rsidRPr="007B62B7">
        <w:rPr>
          <w:sz w:val="16"/>
        </w:rPr>
        <w:t xml:space="preserve">. The SSP2-4.5 is a moderate scenario; it </w:t>
      </w:r>
      <w:r w:rsidRPr="007B62B7">
        <w:rPr>
          <w:rStyle w:val="StyleUnderline"/>
        </w:rPr>
        <w:t>projects</w:t>
      </w:r>
      <w:r w:rsidRPr="007B62B7">
        <w:rPr>
          <w:sz w:val="16"/>
        </w:rPr>
        <w:t xml:space="preserve"> about </w:t>
      </w:r>
      <w:r w:rsidRPr="007B62B7">
        <w:rPr>
          <w:rStyle w:val="Emphasis"/>
        </w:rPr>
        <w:t>half of the 21st-century warming</w:t>
      </w:r>
      <w:r w:rsidRPr="007B62B7">
        <w:rPr>
          <w:rStyle w:val="StyleUnderline"/>
        </w:rPr>
        <w:t xml:space="preserve"> than what the SSP5-8.5 scenario does</w:t>
      </w:r>
      <w:r w:rsidRPr="007B62B7">
        <w:rPr>
          <w:sz w:val="16"/>
        </w:rPr>
        <w:t xml:space="preserve"> (Fig. 1) and is thus far less alarming.</w:t>
      </w:r>
    </w:p>
    <w:p w14:paraId="11B9590A" w14:textId="77777777" w:rsidR="00770BE0" w:rsidRPr="001139C4" w:rsidRDefault="00770BE0" w:rsidP="00770BE0">
      <w:pPr>
        <w:rPr>
          <w:sz w:val="16"/>
        </w:rPr>
      </w:pPr>
      <w:r w:rsidRPr="001139C4">
        <w:rPr>
          <w:sz w:val="16"/>
        </w:rPr>
        <w:t xml:space="preserve">With the aforementioned factors in mind, it was proposed here to use only the SSP2-4.5 scenario and the GCMs with ECS ≤ 3 °C to </w:t>
      </w:r>
      <w:r w:rsidRPr="001139C4">
        <w:rPr>
          <w:rStyle w:val="Emphasis"/>
        </w:rPr>
        <w:t>more precisely</w:t>
      </w:r>
      <w:r w:rsidRPr="001139C4">
        <w:rPr>
          <w:rStyle w:val="StyleUnderline"/>
        </w:rPr>
        <w:t xml:space="preserve"> assess</w:t>
      </w:r>
      <w:r w:rsidRPr="001139C4">
        <w:rPr>
          <w:sz w:val="16"/>
        </w:rPr>
        <w:t xml:space="preserve"> “</w:t>
      </w:r>
      <w:r w:rsidRPr="001139C4">
        <w:rPr>
          <w:rStyle w:val="Emphasis"/>
        </w:rPr>
        <w:t>realistic</w:t>
      </w:r>
      <w:r w:rsidRPr="001139C4">
        <w:rPr>
          <w:sz w:val="16"/>
        </w:rPr>
        <w:t xml:space="preserve">” </w:t>
      </w:r>
      <w:r w:rsidRPr="001139C4">
        <w:rPr>
          <w:rStyle w:val="StyleUnderline"/>
        </w:rPr>
        <w:t>global and regional impacts and risks</w:t>
      </w:r>
      <w:r w:rsidRPr="001139C4">
        <w:rPr>
          <w:sz w:val="16"/>
        </w:rPr>
        <w:t xml:space="preserve"> that could be </w:t>
      </w:r>
      <w:r w:rsidRPr="001139C4">
        <w:rPr>
          <w:rStyle w:val="StyleUnderline"/>
        </w:rPr>
        <w:t>associated with climate changes</w:t>
      </w:r>
      <w:r w:rsidRPr="001139C4">
        <w:rPr>
          <w:sz w:val="16"/>
        </w:rPr>
        <w:t xml:space="preserve"> that are </w:t>
      </w:r>
      <w:r w:rsidRPr="001139C4">
        <w:rPr>
          <w:rStyle w:val="StyleUnderline"/>
        </w:rPr>
        <w:t>expected to occur in the 21st century</w:t>
      </w:r>
      <w:r w:rsidRPr="001139C4">
        <w:rPr>
          <w:sz w:val="16"/>
        </w:rPr>
        <w:t xml:space="preserve">, and to compare them with the Paris Agreement warming target of keeping global surface temperature &lt; 2 °C above the pre-industrial levels throughout the 21st century. </w:t>
      </w:r>
      <w:r w:rsidRPr="001139C4">
        <w:rPr>
          <w:rStyle w:val="StyleUnderline"/>
        </w:rPr>
        <w:t xml:space="preserve">To </w:t>
      </w:r>
      <w:r w:rsidRPr="001139C4">
        <w:rPr>
          <w:rStyle w:val="Emphasis"/>
        </w:rPr>
        <w:t>optimize the result</w:t>
      </w:r>
      <w:r w:rsidRPr="001139C4">
        <w:rPr>
          <w:sz w:val="16"/>
        </w:rPr>
        <w:t xml:space="preserve"> even more, the </w:t>
      </w:r>
      <w:r w:rsidRPr="001139C4">
        <w:rPr>
          <w:rStyle w:val="StyleUnderline"/>
        </w:rPr>
        <w:t>simulation ensembles containing</w:t>
      </w:r>
      <w:r w:rsidRPr="001139C4">
        <w:rPr>
          <w:sz w:val="16"/>
        </w:rPr>
        <w:t xml:space="preserve"> the </w:t>
      </w:r>
      <w:r w:rsidRPr="001139C4">
        <w:rPr>
          <w:rStyle w:val="StyleUnderline"/>
        </w:rPr>
        <w:t>low</w:t>
      </w:r>
      <w:r w:rsidRPr="001139C4">
        <w:rPr>
          <w:sz w:val="16"/>
        </w:rPr>
        <w:t xml:space="preserve">, </w:t>
      </w:r>
      <w:r w:rsidRPr="001139C4">
        <w:rPr>
          <w:rStyle w:val="StyleUnderline"/>
        </w:rPr>
        <w:t>medium</w:t>
      </w:r>
      <w:r w:rsidRPr="001139C4">
        <w:rPr>
          <w:sz w:val="16"/>
        </w:rPr>
        <w:t xml:space="preserve">, </w:t>
      </w:r>
      <w:r w:rsidRPr="001139C4">
        <w:rPr>
          <w:rStyle w:val="StyleUnderline"/>
        </w:rPr>
        <w:t xml:space="preserve">and high-ECS macro-GCMs were </w:t>
      </w:r>
      <w:r w:rsidRPr="001139C4">
        <w:rPr>
          <w:rStyle w:val="Emphasis"/>
        </w:rPr>
        <w:t>linearly scaled</w:t>
      </w:r>
      <w:r w:rsidRPr="001139C4">
        <w:rPr>
          <w:rStyle w:val="StyleUnderline"/>
        </w:rPr>
        <w:t xml:space="preserve"> to </w:t>
      </w:r>
      <w:r w:rsidRPr="001139C4">
        <w:rPr>
          <w:rStyle w:val="Emphasis"/>
        </w:rPr>
        <w:t>best reflect</w:t>
      </w:r>
      <w:r w:rsidRPr="001139C4">
        <w:rPr>
          <w:rStyle w:val="StyleUnderline"/>
        </w:rPr>
        <w:t xml:space="preserve"> the </w:t>
      </w:r>
      <w:r w:rsidRPr="001139C4">
        <w:rPr>
          <w:rStyle w:val="Emphasis"/>
        </w:rPr>
        <w:t>real global surface warming</w:t>
      </w:r>
      <w:r w:rsidRPr="001139C4">
        <w:rPr>
          <w:sz w:val="16"/>
        </w:rPr>
        <w:t xml:space="preserve"> recorded from 1980–1990 to 2012–2022.</w:t>
      </w:r>
    </w:p>
    <w:p w14:paraId="0E9991A1" w14:textId="77777777" w:rsidR="00770BE0" w:rsidRPr="001139C4" w:rsidRDefault="00770BE0" w:rsidP="00770BE0">
      <w:pPr>
        <w:rPr>
          <w:sz w:val="16"/>
        </w:rPr>
      </w:pPr>
      <w:r w:rsidRPr="001139C4">
        <w:rPr>
          <w:sz w:val="16"/>
        </w:rPr>
        <w:t xml:space="preserve">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w:t>
      </w:r>
      <w:r w:rsidRPr="001139C4">
        <w:rPr>
          <w:sz w:val="16"/>
        </w:rPr>
        <w:lastRenderedPageBreak/>
        <w:t>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34747B6C" w14:textId="77777777" w:rsidR="00770BE0" w:rsidRPr="001139C4" w:rsidRDefault="00770BE0" w:rsidP="00770BE0">
      <w:pPr>
        <w:rPr>
          <w:sz w:val="16"/>
        </w:rPr>
      </w:pPr>
      <w:r w:rsidRPr="001139C4">
        <w:rPr>
          <w:sz w:val="16"/>
        </w:rPr>
        <w:t xml:space="preserve">However, using only the low-ECS models (ECS ≤ 3.0 °C) and the SSP2-4.5 scenario, Table 3 suggests that </w:t>
      </w:r>
      <w:r w:rsidRPr="001139C4">
        <w:rPr>
          <w:rStyle w:val="Emphasis"/>
        </w:rPr>
        <w:t xml:space="preserve">global </w:t>
      </w:r>
      <w:r w:rsidRPr="007B62B7">
        <w:rPr>
          <w:rStyle w:val="Emphasis"/>
          <w:highlight w:val="cyan"/>
        </w:rPr>
        <w:t>warming</w:t>
      </w:r>
      <w:r w:rsidRPr="001139C4">
        <w:rPr>
          <w:rStyle w:val="StyleUnderline"/>
        </w:rPr>
        <w:t xml:space="preserve"> in the 21st century </w:t>
      </w:r>
      <w:r w:rsidRPr="007B62B7">
        <w:rPr>
          <w:rStyle w:val="StyleUnderline"/>
          <w:highlight w:val="cyan"/>
        </w:rPr>
        <w:t xml:space="preserve">will be </w:t>
      </w:r>
      <w:r w:rsidRPr="007B62B7">
        <w:rPr>
          <w:rStyle w:val="Emphasis"/>
          <w:highlight w:val="cyan"/>
        </w:rPr>
        <w:t>moderate</w:t>
      </w:r>
      <w:r w:rsidRPr="001139C4">
        <w:rPr>
          <w:sz w:val="16"/>
        </w:rPr>
        <w:t xml:space="preserve">, </w:t>
      </w:r>
      <w:r w:rsidRPr="001139C4">
        <w:rPr>
          <w:rStyle w:val="StyleUnderline"/>
        </w:rPr>
        <w:t>ranging from 1.36 °C to 2.25 °C</w:t>
      </w:r>
      <w:r w:rsidRPr="001139C4">
        <w:rPr>
          <w:sz w:val="16"/>
        </w:rPr>
        <w:t xml:space="preserve"> (median 1.77 °C) </w:t>
      </w:r>
      <w:r w:rsidRPr="001139C4">
        <w:rPr>
          <w:rStyle w:val="StyleUnderline"/>
        </w:rPr>
        <w:t>by 2050 and from 1.96 °C to 2.83 °C</w:t>
      </w:r>
      <w:r w:rsidRPr="001139C4">
        <w:rPr>
          <w:sz w:val="16"/>
        </w:rPr>
        <w:t xml:space="preserve"> (median 2.28 °C) </w:t>
      </w:r>
      <w:r w:rsidRPr="001139C4">
        <w:rPr>
          <w:rStyle w:val="StyleUnderline"/>
        </w:rPr>
        <w:t>by 2080–2100</w:t>
      </w:r>
      <w:r w:rsidRPr="001139C4">
        <w:rPr>
          <w:sz w:val="16"/>
        </w:rPr>
        <w:t xml:space="preserve">, which partially overlaps with the upper warmer half of the climate projection obtained using the SSP1-2.6 scenario and the GCMs with ECS of 2.5–4.0 °C. Thus, </w:t>
      </w:r>
      <w:r w:rsidRPr="001139C4">
        <w:rPr>
          <w:rStyle w:val="StyleUnderline"/>
        </w:rPr>
        <w:t>climate change impacts and risks will worsen by the end of the 21st-century</w:t>
      </w:r>
      <w:r w:rsidRPr="001139C4">
        <w:rPr>
          <w:sz w:val="16"/>
        </w:rPr>
        <w:t xml:space="preserve">, albeit </w:t>
      </w:r>
      <w:r w:rsidRPr="007B62B7">
        <w:rPr>
          <w:rStyle w:val="StyleUnderline"/>
          <w:highlight w:val="cyan"/>
        </w:rPr>
        <w:t xml:space="preserve">at a </w:t>
      </w:r>
      <w:r w:rsidRPr="007B62B7">
        <w:rPr>
          <w:rStyle w:val="Emphasis"/>
          <w:highlight w:val="cyan"/>
        </w:rPr>
        <w:t>slower rate</w:t>
      </w:r>
      <w:r w:rsidRPr="007B62B7">
        <w:rPr>
          <w:rStyle w:val="StyleUnderline"/>
          <w:highlight w:val="cyan"/>
        </w:rPr>
        <w:t xml:space="preserve"> than </w:t>
      </w:r>
      <w:r w:rsidRPr="007B62B7">
        <w:rPr>
          <w:rStyle w:val="Emphasis"/>
          <w:highlight w:val="cyan"/>
        </w:rPr>
        <w:t>predicted</w:t>
      </w:r>
      <w:r w:rsidRPr="001139C4">
        <w:rPr>
          <w:rStyle w:val="Emphasis"/>
        </w:rPr>
        <w:t xml:space="preserve"> by the IPCC</w:t>
      </w:r>
      <w:r w:rsidRPr="001139C4">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73AF9EF8" w14:textId="77777777" w:rsidR="00770BE0" w:rsidRPr="001139C4" w:rsidRDefault="00770BE0" w:rsidP="00770BE0">
      <w:pPr>
        <w:rPr>
          <w:sz w:val="16"/>
        </w:rPr>
      </w:pPr>
      <w:r w:rsidRPr="001139C4">
        <w:rPr>
          <w:sz w:val="16"/>
        </w:rPr>
        <w:t xml:space="preserve">I also proposed an alternative methodology for estimating “realistic” 21st-century climate projections and assessing their respective impacts and risks. In fact, the </w:t>
      </w:r>
      <w:r w:rsidRPr="001139C4">
        <w:rPr>
          <w:rStyle w:val="StyleUnderline"/>
        </w:rPr>
        <w:t>low-ECS macro-</w:t>
      </w:r>
      <w:r w:rsidRPr="007B62B7">
        <w:rPr>
          <w:rStyle w:val="StyleUnderline"/>
          <w:highlight w:val="cyan"/>
        </w:rPr>
        <w:t>GCM</w:t>
      </w:r>
      <w:r w:rsidRPr="001139C4">
        <w:rPr>
          <w:sz w:val="16"/>
        </w:rPr>
        <w:t xml:space="preserve"> appears to be slightly </w:t>
      </w:r>
      <w:r w:rsidRPr="007B62B7">
        <w:rPr>
          <w:rStyle w:val="Emphasis"/>
          <w:highlight w:val="cyan"/>
        </w:rPr>
        <w:t>warmer</w:t>
      </w:r>
      <w:r w:rsidRPr="001139C4">
        <w:rPr>
          <w:rStyle w:val="StyleUnderline"/>
        </w:rPr>
        <w:t xml:space="preserve"> than global surface temperature records</w:t>
      </w:r>
      <w:r w:rsidRPr="001139C4">
        <w:rPr>
          <w:sz w:val="16"/>
        </w:rPr>
        <w:t xml:space="preserve"> and there are serious concerns about the reliability of the global surface temperature records, which cannot be ignored. In fact, their </w:t>
      </w:r>
      <w:r w:rsidRPr="001139C4">
        <w:rPr>
          <w:rStyle w:val="StyleUnderline"/>
        </w:rPr>
        <w:t>warming</w:t>
      </w:r>
      <w:r w:rsidRPr="001139C4">
        <w:rPr>
          <w:sz w:val="16"/>
        </w:rPr>
        <w:t xml:space="preserve"> appears to be </w:t>
      </w:r>
      <w:r w:rsidRPr="001139C4">
        <w:rPr>
          <w:rStyle w:val="Emphasis"/>
        </w:rPr>
        <w:t>excessive</w:t>
      </w:r>
      <w:r w:rsidRPr="001139C4">
        <w:rPr>
          <w:rStyle w:val="StyleUnderline"/>
        </w:rPr>
        <w:t xml:space="preserve"> </w:t>
      </w:r>
      <w:r w:rsidRPr="007B62B7">
        <w:rPr>
          <w:rStyle w:val="StyleUnderline"/>
          <w:highlight w:val="cyan"/>
        </w:rPr>
        <w:t xml:space="preserve">in comparison to </w:t>
      </w:r>
      <w:r w:rsidRPr="007B62B7">
        <w:rPr>
          <w:rStyle w:val="Emphasis"/>
          <w:highlight w:val="cyan"/>
        </w:rPr>
        <w:t>alternative</w:t>
      </w:r>
      <w:r w:rsidRPr="001139C4">
        <w:rPr>
          <w:rStyle w:val="Emphasis"/>
        </w:rPr>
        <w:t xml:space="preserve"> temperature </w:t>
      </w:r>
      <w:r w:rsidRPr="007B62B7">
        <w:rPr>
          <w:rStyle w:val="Emphasis"/>
          <w:highlight w:val="cyan"/>
        </w:rPr>
        <w:t>records</w:t>
      </w:r>
      <w:r w:rsidRPr="001139C4">
        <w:rPr>
          <w:sz w:val="16"/>
        </w:rPr>
        <w:t xml:space="preserve">, </w:t>
      </w:r>
      <w:r w:rsidRPr="007B62B7">
        <w:rPr>
          <w:rStyle w:val="StyleUnderline"/>
          <w:highlight w:val="cyan"/>
        </w:rPr>
        <w:t xml:space="preserve">such as </w:t>
      </w:r>
      <w:r w:rsidRPr="007B62B7">
        <w:rPr>
          <w:rStyle w:val="Emphasis"/>
          <w:highlight w:val="cyan"/>
        </w:rPr>
        <w:t>satellite-based</w:t>
      </w:r>
      <w:r w:rsidRPr="001139C4">
        <w:rPr>
          <w:rStyle w:val="StyleUnderline"/>
        </w:rPr>
        <w:t xml:space="preserve"> ones</w:t>
      </w:r>
      <w:r w:rsidRPr="001139C4">
        <w:rPr>
          <w:sz w:val="16"/>
        </w:rPr>
        <w:t xml:space="preserve"> relative to the lower troposphere (Spencer et al., 2017, Zou et al., 2023), </w:t>
      </w:r>
      <w:r w:rsidRPr="007B62B7">
        <w:rPr>
          <w:rStyle w:val="StyleUnderline"/>
          <w:highlight w:val="cyan"/>
        </w:rPr>
        <w:t>and</w:t>
      </w:r>
      <w:r w:rsidRPr="001139C4">
        <w:rPr>
          <w:sz w:val="16"/>
        </w:rPr>
        <w:t xml:space="preserve"> there are </w:t>
      </w:r>
      <w:r w:rsidRPr="001139C4">
        <w:rPr>
          <w:rStyle w:val="Emphasis"/>
        </w:rPr>
        <w:t>various evidences</w:t>
      </w:r>
      <w:r w:rsidRPr="001139C4">
        <w:rPr>
          <w:rStyle w:val="StyleUnderline"/>
        </w:rPr>
        <w:t xml:space="preserve"> suggesting their </w:t>
      </w:r>
      <w:r w:rsidRPr="007B62B7">
        <w:rPr>
          <w:rStyle w:val="Emphasis"/>
          <w:highlight w:val="cyan"/>
        </w:rPr>
        <w:t>contamination</w:t>
      </w:r>
      <w:r w:rsidRPr="007B62B7">
        <w:rPr>
          <w:rStyle w:val="StyleUnderline"/>
          <w:highlight w:val="cyan"/>
        </w:rPr>
        <w:t xml:space="preserve"> from</w:t>
      </w:r>
      <w:r w:rsidRPr="001139C4">
        <w:rPr>
          <w:rStyle w:val="StyleUnderline"/>
        </w:rPr>
        <w:t xml:space="preserve"> urban heat islands and other </w:t>
      </w:r>
      <w:r w:rsidRPr="007B62B7">
        <w:rPr>
          <w:rStyle w:val="Emphasis"/>
          <w:highlight w:val="cyan"/>
        </w:rPr>
        <w:t>non-climatic</w:t>
      </w:r>
      <w:r w:rsidRPr="001139C4">
        <w:rPr>
          <w:rStyle w:val="Emphasis"/>
        </w:rPr>
        <w:t xml:space="preserve"> surface </w:t>
      </w:r>
      <w:r w:rsidRPr="007B62B7">
        <w:rPr>
          <w:rStyle w:val="Emphasis"/>
          <w:highlight w:val="cyan"/>
        </w:rPr>
        <w:t>factors</w:t>
      </w:r>
      <w:r w:rsidRPr="001139C4">
        <w:rPr>
          <w:sz w:val="16"/>
        </w:rPr>
        <w:t xml:space="preserve"> (Connolly et al., 2021, Scafetta, 2021a, Scafetta, 2023b, Soon et al., 2023, Spencer, 2023</w:t>
      </w:r>
      <w:r w:rsidRPr="007B62B7">
        <w:rPr>
          <w:sz w:val="16"/>
        </w:rPr>
        <w:t xml:space="preserve">). There are also concerns regarding the ability of the GCMs to properly reconstruct decadal to millennial natural climate oscillations (e.g.: Scafetta, 2013, Scafetta, 2021b, Scafetta, 2023c). As a result, </w:t>
      </w:r>
      <w:r w:rsidRPr="007B62B7">
        <w:rPr>
          <w:rStyle w:val="Emphasis"/>
        </w:rPr>
        <w:t>all GCMs</w:t>
      </w:r>
      <w:r w:rsidRPr="007B62B7">
        <w:rPr>
          <w:rStyle w:val="StyleUnderline"/>
        </w:rPr>
        <w:t xml:space="preserve"> may be </w:t>
      </w:r>
      <w:r w:rsidRPr="007B62B7">
        <w:rPr>
          <w:rStyle w:val="Emphasis"/>
        </w:rPr>
        <w:t>grossly inadequate</w:t>
      </w:r>
      <w:r w:rsidRPr="007B62B7">
        <w:rPr>
          <w:rStyle w:val="StyleUnderline"/>
        </w:rPr>
        <w:t xml:space="preserve"> for estimating climate change in the 21st century</w:t>
      </w:r>
      <w:r w:rsidRPr="007B62B7">
        <w:rPr>
          <w:sz w:val="16"/>
        </w:rPr>
        <w:t>, as also McKitrick and Christy (2020) concluded. Thus, the models likely need to be corrected and upgraded with new relevant physical mechanisms. It is possible to agree with McCarthy and Caesar (2023) who recently showed the inability of the CMIP5</w:t>
      </w:r>
      <w:r w:rsidRPr="001139C4">
        <w:rPr>
          <w:sz w:val="16"/>
        </w:rPr>
        <w:t xml:space="preserve"> and CMIP6 GCMs in properly hindcasting the Atlantic Meridional Overturning Circulation and concluded “if these models cannot reproduce past variations, why should we be so confident about their ability to predict the future?”.</w:t>
      </w:r>
    </w:p>
    <w:p w14:paraId="33728DE6" w14:textId="77777777" w:rsidR="00770BE0" w:rsidRPr="001139C4" w:rsidRDefault="00770BE0" w:rsidP="00770BE0">
      <w:pPr>
        <w:rPr>
          <w:sz w:val="16"/>
        </w:rPr>
      </w:pPr>
      <w:r w:rsidRPr="001139C4">
        <w:rPr>
          <w:sz w:val="16"/>
        </w:rPr>
        <w:t xml:space="preserve">To address the above issues, I have proposed an </w:t>
      </w:r>
      <w:r w:rsidRPr="007B62B7">
        <w:rPr>
          <w:rStyle w:val="Emphasis"/>
          <w:highlight w:val="cyan"/>
        </w:rPr>
        <w:t>alternative</w:t>
      </w:r>
      <w:r w:rsidRPr="001139C4">
        <w:rPr>
          <w:rStyle w:val="Emphasis"/>
        </w:rPr>
        <w:t xml:space="preserve"> methodology</w:t>
      </w:r>
      <w:r w:rsidRPr="001139C4">
        <w:rPr>
          <w:sz w:val="16"/>
        </w:rPr>
        <w:t xml:space="preserve"> that </w:t>
      </w:r>
      <w:r w:rsidRPr="007B62B7">
        <w:rPr>
          <w:rStyle w:val="StyleUnderline"/>
          <w:highlight w:val="cyan"/>
        </w:rPr>
        <w:t xml:space="preserve">uses </w:t>
      </w:r>
      <w:r w:rsidRPr="007B62B7">
        <w:rPr>
          <w:rStyle w:val="Emphasis"/>
          <w:highlight w:val="cyan"/>
        </w:rPr>
        <w:t>empirical modifications</w:t>
      </w:r>
      <w:r w:rsidRPr="007B62B7">
        <w:rPr>
          <w:rStyle w:val="StyleUnderline"/>
          <w:highlight w:val="cyan"/>
        </w:rPr>
        <w:t xml:space="preserve"> of</w:t>
      </w:r>
      <w:r w:rsidRPr="001139C4">
        <w:rPr>
          <w:rStyle w:val="StyleUnderline"/>
        </w:rPr>
        <w:t xml:space="preserve"> the </w:t>
      </w:r>
      <w:r w:rsidRPr="001139C4">
        <w:rPr>
          <w:rStyle w:val="Emphasis"/>
        </w:rPr>
        <w:t xml:space="preserve">actual GCM projection </w:t>
      </w:r>
      <w:r w:rsidRPr="007B62B7">
        <w:rPr>
          <w:rStyle w:val="Emphasis"/>
          <w:highlight w:val="cyan"/>
        </w:rPr>
        <w:t>ensembles</w:t>
      </w:r>
      <w:r w:rsidRPr="007B62B7">
        <w:rPr>
          <w:rStyle w:val="StyleUnderline"/>
          <w:highlight w:val="cyan"/>
        </w:rPr>
        <w:t xml:space="preserve"> via</w:t>
      </w:r>
      <w:r w:rsidRPr="001139C4">
        <w:rPr>
          <w:rStyle w:val="StyleUnderline"/>
        </w:rPr>
        <w:t xml:space="preserve"> </w:t>
      </w:r>
      <w:r w:rsidRPr="001139C4">
        <w:rPr>
          <w:rStyle w:val="Emphasis"/>
        </w:rPr>
        <w:t xml:space="preserve">appropriate </w:t>
      </w:r>
      <w:r w:rsidRPr="007B62B7">
        <w:rPr>
          <w:rStyle w:val="Emphasis"/>
          <w:highlight w:val="cyan"/>
        </w:rPr>
        <w:t>linear scaling</w:t>
      </w:r>
      <w:r w:rsidRPr="001139C4">
        <w:rPr>
          <w:sz w:val="16"/>
        </w:rPr>
        <w:t xml:space="preserve"> in such a way </w:t>
      </w:r>
      <w:r w:rsidRPr="001139C4">
        <w:rPr>
          <w:rStyle w:val="StyleUnderline"/>
        </w:rPr>
        <w:t>to simulate</w:t>
      </w:r>
      <w:r w:rsidRPr="001139C4">
        <w:rPr>
          <w:sz w:val="16"/>
        </w:rPr>
        <w:t xml:space="preserve"> the </w:t>
      </w:r>
      <w:r w:rsidRPr="001139C4">
        <w:rPr>
          <w:rStyle w:val="StyleUnderline"/>
        </w:rPr>
        <w:t xml:space="preserve">outputs of </w:t>
      </w:r>
      <w:r w:rsidRPr="001139C4">
        <w:rPr>
          <w:rStyle w:val="Emphasis"/>
        </w:rPr>
        <w:t>hypothetical climate models</w:t>
      </w:r>
      <w:r w:rsidRPr="001139C4">
        <w:rPr>
          <w:rStyle w:val="StyleUnderline"/>
        </w:rPr>
        <w:t xml:space="preserve"> that could </w:t>
      </w:r>
      <w:r w:rsidRPr="007B62B7">
        <w:rPr>
          <w:rStyle w:val="Emphasis"/>
          <w:highlight w:val="cyan"/>
        </w:rPr>
        <w:t>accurately represent</w:t>
      </w:r>
      <w:r w:rsidRPr="001139C4">
        <w:rPr>
          <w:rStyle w:val="StyleUnderline"/>
        </w:rPr>
        <w:t xml:space="preserve"> the </w:t>
      </w:r>
      <w:r w:rsidRPr="007B62B7">
        <w:rPr>
          <w:rStyle w:val="StyleUnderline"/>
          <w:highlight w:val="cyan"/>
        </w:rPr>
        <w:t>warming</w:t>
      </w:r>
      <w:r w:rsidRPr="001139C4">
        <w:rPr>
          <w:rStyle w:val="StyleUnderline"/>
        </w:rPr>
        <w:t xml:space="preserve"> observed </w:t>
      </w:r>
      <w:r w:rsidRPr="007B62B7">
        <w:rPr>
          <w:rStyle w:val="StyleUnderline"/>
          <w:highlight w:val="cyan"/>
        </w:rPr>
        <w:t>from</w:t>
      </w:r>
      <w:r w:rsidRPr="001139C4">
        <w:rPr>
          <w:rStyle w:val="StyleUnderline"/>
        </w:rPr>
        <w:t xml:space="preserve"> 19</w:t>
      </w:r>
      <w:r w:rsidRPr="007B62B7">
        <w:rPr>
          <w:rStyle w:val="StyleUnderline"/>
          <w:highlight w:val="cyan"/>
        </w:rPr>
        <w:t>80 to</w:t>
      </w:r>
      <w:r w:rsidRPr="001139C4">
        <w:rPr>
          <w:rStyle w:val="StyleUnderline"/>
        </w:rPr>
        <w:t xml:space="preserve"> 20</w:t>
      </w:r>
      <w:r w:rsidRPr="007B62B7">
        <w:rPr>
          <w:rStyle w:val="StyleUnderline"/>
          <w:highlight w:val="cyan"/>
        </w:rPr>
        <w:t>22</w:t>
      </w:r>
      <w:r w:rsidRPr="001139C4">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4CBA897E" w14:textId="77777777" w:rsidR="00770BE0" w:rsidRPr="001139C4" w:rsidRDefault="00770BE0" w:rsidP="00770BE0">
      <w:pPr>
        <w:rPr>
          <w:sz w:val="16"/>
        </w:rPr>
      </w:pPr>
      <w:r w:rsidRPr="001139C4">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2B3997EB" w14:textId="77777777" w:rsidR="00770BE0" w:rsidRPr="001139C4" w:rsidRDefault="00770BE0" w:rsidP="00770BE0">
      <w:pPr>
        <w:rPr>
          <w:sz w:val="16"/>
        </w:rPr>
      </w:pPr>
      <w:r w:rsidRPr="001139C4">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5B85D07C" w14:textId="77777777" w:rsidR="00770BE0" w:rsidRPr="001139C4" w:rsidRDefault="00770BE0" w:rsidP="00770BE0">
      <w:pPr>
        <w:rPr>
          <w:sz w:val="16"/>
        </w:rPr>
      </w:pPr>
      <w:r w:rsidRPr="001139C4">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379C1524" w14:textId="77777777" w:rsidR="00770BE0" w:rsidRPr="001139C4" w:rsidRDefault="00770BE0" w:rsidP="00770BE0">
      <w:pPr>
        <w:rPr>
          <w:sz w:val="16"/>
        </w:rPr>
      </w:pPr>
      <w:r w:rsidRPr="001139C4">
        <w:rPr>
          <w:sz w:val="16"/>
        </w:rPr>
        <w:t xml:space="preserve">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w:t>
      </w:r>
      <w:r w:rsidRPr="001139C4">
        <w:rPr>
          <w:sz w:val="16"/>
        </w:rPr>
        <w:lastRenderedPageBreak/>
        <w:t>°C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79E3D5B9" w14:textId="77777777" w:rsidR="00770BE0" w:rsidRPr="001139C4" w:rsidRDefault="00770BE0" w:rsidP="00770BE0">
      <w:pPr>
        <w:rPr>
          <w:sz w:val="16"/>
        </w:rPr>
      </w:pPr>
      <w:r w:rsidRPr="001139C4">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1139C4">
        <w:rPr>
          <w:rStyle w:val="Emphasis"/>
        </w:rPr>
        <w:t>realistic</w:t>
      </w:r>
      <w:r w:rsidRPr="001139C4">
        <w:rPr>
          <w:sz w:val="16"/>
        </w:rPr>
        <w:t xml:space="preserve">” </w:t>
      </w:r>
      <w:r w:rsidRPr="001139C4">
        <w:rPr>
          <w:rStyle w:val="StyleUnderline"/>
        </w:rPr>
        <w:t xml:space="preserve">climate change impacts and risks for the 21st century will likely be </w:t>
      </w:r>
      <w:r w:rsidRPr="001139C4">
        <w:rPr>
          <w:rStyle w:val="Emphasis"/>
        </w:rPr>
        <w:t>much more moderate</w:t>
      </w:r>
      <w:r w:rsidRPr="001139C4">
        <w:rPr>
          <w:rStyle w:val="StyleUnderline"/>
        </w:rPr>
        <w:t xml:space="preserve"> than what the IPCC claims</w:t>
      </w:r>
      <w:r w:rsidRPr="001139C4">
        <w:rPr>
          <w:sz w:val="16"/>
        </w:rPr>
        <w:t xml:space="preserve">. This is because there is a </w:t>
      </w:r>
      <w:r w:rsidRPr="007B62B7">
        <w:rPr>
          <w:rStyle w:val="StyleUnderline"/>
          <w:highlight w:val="cyan"/>
        </w:rPr>
        <w:t>growing</w:t>
      </w:r>
      <w:r w:rsidRPr="001139C4">
        <w:rPr>
          <w:rStyle w:val="StyleUnderline"/>
        </w:rPr>
        <w:t xml:space="preserve"> </w:t>
      </w:r>
      <w:r w:rsidRPr="001139C4">
        <w:rPr>
          <w:rStyle w:val="Emphasis"/>
        </w:rPr>
        <w:t xml:space="preserve">body of </w:t>
      </w:r>
      <w:r w:rsidRPr="007B62B7">
        <w:rPr>
          <w:rStyle w:val="Emphasis"/>
          <w:highlight w:val="cyan"/>
        </w:rPr>
        <w:t>evidence</w:t>
      </w:r>
      <w:r w:rsidRPr="001139C4">
        <w:rPr>
          <w:sz w:val="16"/>
        </w:rPr>
        <w:t xml:space="preserve"> that </w:t>
      </w:r>
      <w:r w:rsidRPr="001139C4">
        <w:rPr>
          <w:rStyle w:val="StyleUnderline"/>
        </w:rPr>
        <w:t xml:space="preserve">the </w:t>
      </w:r>
      <w:r w:rsidRPr="001139C4">
        <w:rPr>
          <w:rStyle w:val="Emphasis"/>
        </w:rPr>
        <w:t>actual ECS</w:t>
      </w:r>
      <w:r w:rsidRPr="001139C4">
        <w:rPr>
          <w:rStyle w:val="StyleUnderline"/>
        </w:rPr>
        <w:t xml:space="preserve"> may be rather low </w:t>
      </w:r>
      <w:r w:rsidRPr="001139C4">
        <w:rPr>
          <w:sz w:val="16"/>
        </w:rPr>
        <w:t xml:space="preserve">(1.5–3.0 °C, or even 1–2 °C) </w:t>
      </w:r>
      <w:r w:rsidRPr="001139C4">
        <w:rPr>
          <w:rStyle w:val="StyleUnderline"/>
        </w:rPr>
        <w:t xml:space="preserve">for a variety </w:t>
      </w:r>
      <w:r w:rsidRPr="007B62B7">
        <w:rPr>
          <w:rStyle w:val="StyleUnderline"/>
          <w:highlight w:val="cyan"/>
        </w:rPr>
        <w:t>of</w:t>
      </w:r>
      <w:r w:rsidRPr="001139C4">
        <w:rPr>
          <w:rStyle w:val="StyleUnderline"/>
        </w:rPr>
        <w:t xml:space="preserve"> reasons</w:t>
      </w:r>
      <w:r w:rsidRPr="001139C4">
        <w:rPr>
          <w:sz w:val="16"/>
        </w:rPr>
        <w:t xml:space="preserve"> derived from direct CMIP6 GCM assessments, </w:t>
      </w:r>
      <w:r w:rsidRPr="001139C4">
        <w:rPr>
          <w:rStyle w:val="StyleUnderline"/>
        </w:rPr>
        <w:t xml:space="preserve">likely </w:t>
      </w:r>
      <w:r w:rsidRPr="007B62B7">
        <w:rPr>
          <w:rStyle w:val="Emphasis"/>
          <w:highlight w:val="cyan"/>
        </w:rPr>
        <w:t>warming biases</w:t>
      </w:r>
      <w:r w:rsidRPr="001139C4">
        <w:rPr>
          <w:rStyle w:val="StyleUnderline"/>
        </w:rPr>
        <w:t xml:space="preserve"> affecting global surface temperature records</w:t>
      </w:r>
      <w:r w:rsidRPr="001139C4">
        <w:rPr>
          <w:sz w:val="16"/>
        </w:rPr>
        <w:t xml:space="preserve">, </w:t>
      </w:r>
      <w:r w:rsidRPr="007B62B7">
        <w:rPr>
          <w:rStyle w:val="StyleUnderline"/>
          <w:highlight w:val="cyan"/>
        </w:rPr>
        <w:t>and</w:t>
      </w:r>
      <w:r w:rsidRPr="001139C4">
        <w:rPr>
          <w:sz w:val="16"/>
        </w:rPr>
        <w:t xml:space="preserve"> a (likely solar induced) </w:t>
      </w:r>
      <w:r w:rsidRPr="007B62B7">
        <w:rPr>
          <w:rStyle w:val="Emphasis"/>
          <w:highlight w:val="cyan"/>
        </w:rPr>
        <w:t>natural variability</w:t>
      </w:r>
      <w:r w:rsidRPr="001139C4">
        <w:rPr>
          <w:rStyle w:val="StyleUnderline"/>
        </w:rPr>
        <w:t xml:space="preserve"> that the </w:t>
      </w:r>
      <w:r w:rsidRPr="001139C4">
        <w:rPr>
          <w:rStyle w:val="Emphasis"/>
        </w:rPr>
        <w:t>current climate models</w:t>
      </w:r>
      <w:r w:rsidRPr="001139C4">
        <w:rPr>
          <w:rStyle w:val="StyleUnderline"/>
        </w:rPr>
        <w:t xml:space="preserve"> do not reproduce</w:t>
      </w:r>
      <w:r w:rsidRPr="001139C4">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348B1DA2" w14:textId="77777777" w:rsidR="00770BE0" w:rsidRPr="001139C4" w:rsidRDefault="00770BE0" w:rsidP="00770BE0">
      <w:pPr>
        <w:rPr>
          <w:sz w:val="16"/>
        </w:rPr>
      </w:pPr>
      <w:r w:rsidRPr="001139C4">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57FC9A67" w14:textId="77777777" w:rsidR="00770BE0" w:rsidRPr="001139C4" w:rsidRDefault="00770BE0" w:rsidP="00770BE0">
      <w:pPr>
        <w:rPr>
          <w:sz w:val="16"/>
        </w:rPr>
      </w:pPr>
      <w:r w:rsidRPr="001139C4">
        <w:rPr>
          <w:sz w:val="16"/>
        </w:rPr>
        <w:t xml:space="preserve">As a result, despite predictions that the climate system would continue to warm throughout the 21st century, </w:t>
      </w:r>
      <w:r w:rsidRPr="001139C4">
        <w:rPr>
          <w:rStyle w:val="StyleUnderline"/>
        </w:rPr>
        <w:t xml:space="preserve">there is </w:t>
      </w:r>
      <w:r w:rsidRPr="007B62B7">
        <w:rPr>
          <w:rStyle w:val="Emphasis"/>
          <w:sz w:val="30"/>
          <w:szCs w:val="30"/>
          <w:highlight w:val="cyan"/>
        </w:rPr>
        <w:t xml:space="preserve">no </w:t>
      </w:r>
      <w:r w:rsidRPr="001139C4">
        <w:rPr>
          <w:rStyle w:val="Emphasis"/>
          <w:sz w:val="30"/>
          <w:szCs w:val="30"/>
        </w:rPr>
        <w:t xml:space="preserve">compelling </w:t>
      </w:r>
      <w:r w:rsidRPr="007B62B7">
        <w:rPr>
          <w:rStyle w:val="Emphasis"/>
          <w:sz w:val="30"/>
          <w:szCs w:val="30"/>
          <w:highlight w:val="cyan"/>
        </w:rPr>
        <w:t>evidence</w:t>
      </w:r>
      <w:r w:rsidRPr="007B62B7">
        <w:rPr>
          <w:rStyle w:val="StyleUnderline"/>
          <w:highlight w:val="cyan"/>
        </w:rPr>
        <w:t xml:space="preserve"> of</w:t>
      </w:r>
      <w:r w:rsidRPr="001139C4">
        <w:rPr>
          <w:rStyle w:val="StyleUnderline"/>
        </w:rPr>
        <w:t xml:space="preserve"> an </w:t>
      </w:r>
      <w:r w:rsidRPr="007B62B7">
        <w:rPr>
          <w:rStyle w:val="Emphasis"/>
          <w:highlight w:val="cyan"/>
        </w:rPr>
        <w:t>impending</w:t>
      </w:r>
      <w:r w:rsidRPr="001139C4">
        <w:rPr>
          <w:rStyle w:val="Emphasis"/>
        </w:rPr>
        <w:t xml:space="preserve"> global </w:t>
      </w:r>
      <w:r w:rsidRPr="007B62B7">
        <w:rPr>
          <w:rStyle w:val="Emphasis"/>
          <w:highlight w:val="cyan"/>
        </w:rPr>
        <w:t>disaster</w:t>
      </w:r>
      <w:r w:rsidRPr="001139C4">
        <w:rPr>
          <w:rStyle w:val="StyleUnderline"/>
        </w:rPr>
        <w:t xml:space="preserve"> caused by manmade greenhouse gas emissions</w:t>
      </w:r>
      <w:r w:rsidRPr="001139C4">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10BC575C" w14:textId="77777777" w:rsidR="00770BE0" w:rsidRPr="001139C4" w:rsidRDefault="00770BE0" w:rsidP="00770BE0"/>
    <w:p w14:paraId="488B7F59" w14:textId="77777777" w:rsidR="007B62B7" w:rsidRPr="001139C4" w:rsidRDefault="007B62B7" w:rsidP="007B62B7">
      <w:pPr>
        <w:pStyle w:val="Heading4"/>
        <w:rPr>
          <w:rFonts w:cs="Arial"/>
        </w:rPr>
      </w:pPr>
      <w:r w:rsidRPr="001139C4">
        <w:rPr>
          <w:rFonts w:cs="Arial"/>
        </w:rPr>
        <w:t xml:space="preserve">No climate wars. Aff authors are </w:t>
      </w:r>
      <w:r w:rsidRPr="001139C4">
        <w:rPr>
          <w:rFonts w:cs="Arial"/>
          <w:u w:val="single"/>
        </w:rPr>
        <w:t>neo-Malthusians</w:t>
      </w:r>
      <w:r w:rsidRPr="001139C4">
        <w:rPr>
          <w:rFonts w:cs="Arial"/>
        </w:rPr>
        <w:t>.</w:t>
      </w:r>
    </w:p>
    <w:p w14:paraId="2AA14D8E" w14:textId="77777777" w:rsidR="007B62B7" w:rsidRPr="001139C4" w:rsidRDefault="007B62B7" w:rsidP="007B62B7">
      <w:r w:rsidRPr="001139C4">
        <w:t>Nils Petter</w:t>
      </w:r>
      <w:r w:rsidRPr="001139C4">
        <w:rPr>
          <w:rStyle w:val="Style13ptBold"/>
        </w:rPr>
        <w:t xml:space="preserve"> Gleditsch 21</w:t>
      </w:r>
      <w:r w:rsidRPr="001139C4">
        <w:t>. Ph.D. &amp; Research Professor, PRIO; Professor Emeritus of Political Science, Norwegian University of Science and Technology; Former Editor, Journal of Peace Research. “This Time is Different! Or is it? NeoMalthusians and Environmental Optimists in the Age of Climate Change.” Journal of Peace Research, Volume 58, Issue 1.</w:t>
      </w:r>
    </w:p>
    <w:p w14:paraId="0928FA5C" w14:textId="77777777" w:rsidR="007B62B7" w:rsidRPr="001139C4" w:rsidRDefault="007B62B7" w:rsidP="007B62B7">
      <w:pPr>
        <w:rPr>
          <w:sz w:val="16"/>
        </w:rPr>
      </w:pPr>
      <w:r w:rsidRPr="001139C4">
        <w:rPr>
          <w:sz w:val="16"/>
        </w:rPr>
        <w:t xml:space="preserve">While the concern for the effects of global warming is new, the </w:t>
      </w:r>
      <w:r w:rsidRPr="001139C4">
        <w:rPr>
          <w:rStyle w:val="Emphasis"/>
        </w:rPr>
        <w:t>underlying argument</w:t>
      </w:r>
      <w:r w:rsidRPr="001139C4">
        <w:rPr>
          <w:rStyle w:val="StyleUnderline"/>
        </w:rPr>
        <w:t xml:space="preserve"> about </w:t>
      </w:r>
      <w:r w:rsidRPr="001139C4">
        <w:rPr>
          <w:rStyle w:val="Emphasis"/>
        </w:rPr>
        <w:t xml:space="preserve">armed </w:t>
      </w:r>
      <w:r w:rsidRPr="007B62B7">
        <w:rPr>
          <w:rStyle w:val="Emphasis"/>
          <w:highlight w:val="cyan"/>
        </w:rPr>
        <w:t>conflict</w:t>
      </w:r>
      <w:r w:rsidRPr="001139C4">
        <w:rPr>
          <w:sz w:val="16"/>
        </w:rPr>
        <w:t xml:space="preserve"> and other social consequences </w:t>
      </w:r>
      <w:r w:rsidRPr="007B62B7">
        <w:rPr>
          <w:rStyle w:val="StyleUnderline"/>
          <w:highlight w:val="cyan"/>
        </w:rPr>
        <w:t>bears</w:t>
      </w:r>
      <w:r w:rsidRPr="001139C4">
        <w:rPr>
          <w:rStyle w:val="StyleUnderline"/>
        </w:rPr>
        <w:t xml:space="preserve"> </w:t>
      </w:r>
      <w:r w:rsidRPr="001139C4">
        <w:rPr>
          <w:rStyle w:val="Emphasis"/>
        </w:rPr>
        <w:t xml:space="preserve">extensive </w:t>
      </w:r>
      <w:r w:rsidRPr="007B62B7">
        <w:rPr>
          <w:rStyle w:val="Emphasis"/>
          <w:highlight w:val="cyan"/>
        </w:rPr>
        <w:t>similarities</w:t>
      </w:r>
      <w:r w:rsidRPr="007B62B7">
        <w:rPr>
          <w:rStyle w:val="StyleUnderline"/>
          <w:highlight w:val="cyan"/>
        </w:rPr>
        <w:t xml:space="preserve"> to</w:t>
      </w:r>
      <w:r w:rsidRPr="001139C4">
        <w:rPr>
          <w:rStyle w:val="StyleUnderline"/>
        </w:rPr>
        <w:t xml:space="preserve"> the </w:t>
      </w:r>
      <w:r w:rsidRPr="001139C4">
        <w:rPr>
          <w:rStyle w:val="Emphasis"/>
        </w:rPr>
        <w:t xml:space="preserve">traditional </w:t>
      </w:r>
      <w:r w:rsidRPr="007B62B7">
        <w:rPr>
          <w:rStyle w:val="Emphasis"/>
          <w:highlight w:val="cyan"/>
        </w:rPr>
        <w:t>neoMalthusian</w:t>
      </w:r>
      <w:r w:rsidRPr="007B62B7">
        <w:rPr>
          <w:rStyle w:val="StyleUnderline"/>
          <w:highlight w:val="cyan"/>
        </w:rPr>
        <w:t xml:space="preserve"> argument</w:t>
      </w:r>
      <w:r w:rsidRPr="001139C4">
        <w:rPr>
          <w:sz w:val="16"/>
        </w:rPr>
        <w:t xml:space="preserve">. Indeed, as Meierding (2013: 186) points out, ‘quantitative </w:t>
      </w:r>
      <w:r w:rsidRPr="001139C4">
        <w:rPr>
          <w:rStyle w:val="StyleUnderline"/>
        </w:rPr>
        <w:t>climate change-conflict researchers</w:t>
      </w:r>
      <w:r w:rsidRPr="001139C4">
        <w:rPr>
          <w:sz w:val="16"/>
        </w:rPr>
        <w:t xml:space="preserve"> usually </w:t>
      </w:r>
      <w:r w:rsidRPr="001139C4">
        <w:rPr>
          <w:rStyle w:val="Emphasis"/>
        </w:rPr>
        <w:t>import arguments</w:t>
      </w:r>
      <w:r w:rsidRPr="001139C4">
        <w:rPr>
          <w:rStyle w:val="StyleUnderline"/>
        </w:rPr>
        <w:t xml:space="preserve"> from earlier environmental conflict</w:t>
      </w:r>
      <w:r w:rsidRPr="001139C4">
        <w:rPr>
          <w:sz w:val="16"/>
        </w:rPr>
        <w:t xml:space="preserve"> studies or from the civil wars literature’ and the same would seem to apply to the non-quantitative literature as well. Once again, </w:t>
      </w:r>
      <w:r w:rsidRPr="001139C4">
        <w:rPr>
          <w:rStyle w:val="StyleUnderline"/>
        </w:rPr>
        <w:t xml:space="preserve">even though climate change is not a </w:t>
      </w:r>
      <w:r w:rsidRPr="001139C4">
        <w:rPr>
          <w:rStyle w:val="Emphasis"/>
        </w:rPr>
        <w:t>traditional pollution issue</w:t>
      </w:r>
      <w:r w:rsidRPr="001139C4">
        <w:rPr>
          <w:sz w:val="16"/>
        </w:rPr>
        <w:t xml:space="preserve">, the </w:t>
      </w:r>
      <w:r w:rsidRPr="001139C4">
        <w:rPr>
          <w:rStyle w:val="StyleUnderline"/>
        </w:rPr>
        <w:t xml:space="preserve">fear of </w:t>
      </w:r>
      <w:r w:rsidRPr="001139C4">
        <w:rPr>
          <w:rStyle w:val="Emphasis"/>
        </w:rPr>
        <w:t xml:space="preserve">developing </w:t>
      </w:r>
      <w:r w:rsidRPr="007B62B7">
        <w:rPr>
          <w:rStyle w:val="Emphasis"/>
          <w:highlight w:val="cyan"/>
        </w:rPr>
        <w:t>scarcities</w:t>
      </w:r>
      <w:r w:rsidRPr="007B62B7">
        <w:rPr>
          <w:rStyle w:val="StyleUnderline"/>
          <w:highlight w:val="cyan"/>
        </w:rPr>
        <w:t xml:space="preserve"> is</w:t>
      </w:r>
      <w:r w:rsidRPr="001139C4">
        <w:rPr>
          <w:sz w:val="16"/>
        </w:rPr>
        <w:t xml:space="preserve"> at </w:t>
      </w:r>
      <w:r w:rsidRPr="007B62B7">
        <w:rPr>
          <w:rStyle w:val="StyleUnderline"/>
          <w:highlight w:val="cyan"/>
        </w:rPr>
        <w:t xml:space="preserve">the </w:t>
      </w:r>
      <w:r w:rsidRPr="007B62B7">
        <w:rPr>
          <w:rStyle w:val="Emphasis"/>
          <w:highlight w:val="cyan"/>
        </w:rPr>
        <w:t>core</w:t>
      </w:r>
      <w:r w:rsidRPr="001139C4">
        <w:rPr>
          <w:sz w:val="16"/>
        </w:rPr>
        <w:t xml:space="preserve">. The IPCC reports that a warmer climate will lead to more drought and be detrimental to agriculture, particularly rain-fed agriculture in Africa and the Middle East. Excessive temperatures may drive people away from their traditional </w:t>
      </w:r>
      <w:r w:rsidRPr="001139C4">
        <w:rPr>
          <w:sz w:val="16"/>
        </w:rPr>
        <w:lastRenderedPageBreak/>
        <w:t>homelands and force them to become migrants, leading to competition for scarce resources in their countries of arrival. Other parts of the world may be more affected by excessive rainfall, leading to floods that will negatively affect human habitation and livelihoods. More generally, a warmer climate will increase the probability of natural disasters such as storms and hurricanes. Rising sea levels will threaten low-lying areas as well as coastal cities and may make small low-altitude islands uninhabitable. The warming of the oceans will also impact the world’s fisheries, with possible consequences for another important component of food security (IPCC, 2019b).</w:t>
      </w:r>
    </w:p>
    <w:p w14:paraId="041950A0" w14:textId="77777777" w:rsidR="007B62B7" w:rsidRPr="001139C4" w:rsidRDefault="007B62B7" w:rsidP="007B62B7">
      <w:pPr>
        <w:rPr>
          <w:sz w:val="16"/>
        </w:rPr>
      </w:pPr>
      <w:r w:rsidRPr="001139C4">
        <w:rPr>
          <w:sz w:val="16"/>
        </w:rPr>
        <w:t>&lt;&lt;TEXT CONDENSED NONE OMITTED&gt;&gt;</w:t>
      </w:r>
    </w:p>
    <w:p w14:paraId="5A36BC40" w14:textId="77777777" w:rsidR="007B62B7" w:rsidRPr="001139C4" w:rsidRDefault="007B62B7" w:rsidP="007B62B7">
      <w:pPr>
        <w:rPr>
          <w:sz w:val="8"/>
          <w:szCs w:val="8"/>
        </w:rPr>
      </w:pPr>
      <w:r w:rsidRPr="001139C4">
        <w:rPr>
          <w:sz w:val="8"/>
          <w:szCs w:val="8"/>
        </w:rPr>
        <w:t>The first reports from the IPCC paid little direct attention to armed conflict. The Third Assessment Report (IPCC, 2001) made a few references to the potential for climate change-induced conflict, mainly water wars, conflicts generated by migration, and resource wars. The report had a weak basis in peer-reviewed literature. The Fourth Assessment Report (IPCC, 2007) contained even fewer references to armed conflict. The Fifth Assessment Report (AR5) included a chapter on human security with a 4.5-page section on conflict, which noted that ‘collectively the research does not conclude that there is a strong positive relationship between warming and armed conflict’ (IPCC, 2014: 772). The report also noted ‘high agreement’ that ‘in the specific circumstances where other risk factors are extremely low […], the impact of changes in climate on armed conflict is negligible.’ The Africa chapter noted the possibility of water conflict. A chapter labeled ‘Detection and attribution’, devoted to assessing the robustness of relationships reported in other chapters, dismissed the link from climate change to violence out of hand. More recent reports from IPCC do not deal extensively with armed conflict, although it is briefly mentioned in the special reports on the impact of 1.5° global warming (IPCC, 2019a: 245), on the oceans (2019b: 30), and on land use (2019c: 23, 25), and neither will AR6 (IPCC, 2021). While there is wide agreement that climate change poses large challenges to human security in a broad sense (IPCC, 2014, WG II: Ch. 12), the academic literature on climate change and armed conflict remains divided (Koubi, 2019; Mach et al., 2019). A common feature in most of the relevant research is that hypotheses about increasing scarcities provide the starting point regardless of whether the authors conclude in favor of a positive relationship or not. Key scarcities are reductions in arable land and a declining supply of food, fresh water, and the yield of fisheries. Important mechanisms assumed to generate increased scarcity from climate change are cross-border migration, domestic rural-to-urban migration, rising inequalities, interethnic tensions, climate changes that affect different groups unequally, pre-existing competition for scarce goods, competing claims to resources, and the response or lack of response of national and international authorities. In this special issue, Mach &amp; Kraan (2021) focus on interactions between science and policy. All the other articles feature emerging or increasing scarcities (mostly within but also between nations) as key mechanisms in translating climate change into violence and armed conflict, frequently through involuntary migration. Other links could of course have been hypothesized. If climate change were to lead to greater abundance in some areas (despite an overall decline), groups could have been assumed to fight over increased spoils, as in models of conflict driven by opportunity rather than grievance (Collier &amp; Hoeffler, 2004). Alternatively, the link between climate change and violence could have been derived from the literature on heat and aggression (Anderson, 2012), which suggests that higher temperatures will lead to physical violence at the level of individuals and groups. But in fact, the academic work reported in this special issue is framed within a grievance model of conflict, with scarcity as the main source of grievance, as in the IPCC reports and in the earlier literature on environmental change and conflict more generally. This also applies to articles that study wider forms of human insecurity resulting from climate change (such as Adger et al., 2021). That said, these articles do not always take a neoMalthusian starting point, nor do they find unqualified support for the scarcity model – but the hypotheses tested are generally about scarcities. As noted by Busby (2021), climate change has become a prominent policy concern for the international community. President Barack Obama, several Secretaries-General of the UN, and other prominent figures have argued that climate change is likely to increase the risk of violent conflict, and similar concerns are widely voiced by the environmental movement. The Extinction Rebellion lists sea-level rise, desertification, water shortage, and crop failure as unprecedented effects of the present climate and ecological disruptions.5 The environmental activist Greta Thunberg claimed, in a dramatic speech to the UN General Assembly, that because of climate change, ‘People are suffering. People are dying.’6 Public support can be found even for quite extreme views. For instance, a YouGov poll in July 2019 found that a majority in the USA and nine European countries thought that it was likely (‘quite likely’ or ‘very likely’) that climate change would cause small wars, around one-third thought that it would cause a new world war, and about as many that it would result in the ‘extinction of the human race’.7 In ten countries in Asia, the pessimism was even more pronounced.8 David Wallace-Wells (2019), in a book tellingly titled The Uninhabitable Earth, attempts to demolish the line between alarmism and realism. And because the effects of human-induced climate change are quite unprecedented, there may be a limit to what can be learned by looking to earlier environmental debates (Meierding, 2013: 200). The optimists’ responses to climate change The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Hausfather &amp; Peters (2020), by no means ‘climate deniers’, decry the common use of choosing the high-risk RCP8.59 to illustrate ‘business as usual’ as misleading.</w:t>
      </w:r>
    </w:p>
    <w:p w14:paraId="00E0D0F3" w14:textId="77777777" w:rsidR="007B62B7" w:rsidRPr="001139C4" w:rsidRDefault="007B62B7" w:rsidP="007B62B7">
      <w:pPr>
        <w:rPr>
          <w:sz w:val="16"/>
          <w:szCs w:val="16"/>
        </w:rPr>
      </w:pPr>
      <w:r w:rsidRPr="001139C4">
        <w:rPr>
          <w:sz w:val="16"/>
          <w:szCs w:val="16"/>
        </w:rPr>
        <w:t>&lt;&lt;PARAGRAPH BREAKS CONTINUE&gt;&gt;</w:t>
      </w:r>
    </w:p>
    <w:p w14:paraId="4BBCAAC1" w14:textId="77777777" w:rsidR="007B62B7" w:rsidRPr="001139C4" w:rsidRDefault="007B62B7" w:rsidP="007B62B7">
      <w:pPr>
        <w:rPr>
          <w:sz w:val="16"/>
        </w:rPr>
      </w:pPr>
      <w:r w:rsidRPr="001139C4">
        <w:rPr>
          <w:sz w:val="16"/>
        </w:rPr>
        <w:t xml:space="preserve">The </w:t>
      </w:r>
      <w:r w:rsidRPr="007B62B7">
        <w:rPr>
          <w:rStyle w:val="Emphasis"/>
          <w:highlight w:val="cyan"/>
        </w:rPr>
        <w:t>causal chains</w:t>
      </w:r>
      <w:r w:rsidRPr="001139C4">
        <w:rPr>
          <w:rStyle w:val="StyleUnderline"/>
        </w:rPr>
        <w:t xml:space="preserve"> from climate change</w:t>
      </w:r>
      <w:r w:rsidRPr="001139C4">
        <w:rPr>
          <w:sz w:val="16"/>
        </w:rPr>
        <w:t xml:space="preserve"> to the proposed effects on human beings </w:t>
      </w:r>
      <w:r w:rsidRPr="007B62B7">
        <w:rPr>
          <w:rStyle w:val="StyleUnderline"/>
          <w:highlight w:val="cyan"/>
        </w:rPr>
        <w:t xml:space="preserve">are </w:t>
      </w:r>
      <w:r w:rsidRPr="007B62B7">
        <w:rPr>
          <w:rStyle w:val="Emphasis"/>
          <w:highlight w:val="cyan"/>
        </w:rPr>
        <w:t xml:space="preserve">long </w:t>
      </w:r>
      <w:r w:rsidRPr="007B62B7">
        <w:rPr>
          <w:rStyle w:val="StyleUnderline"/>
          <w:highlight w:val="cyan"/>
        </w:rPr>
        <w:t xml:space="preserve">and </w:t>
      </w:r>
      <w:r w:rsidRPr="007B62B7">
        <w:rPr>
          <w:rStyle w:val="Emphasis"/>
          <w:highlight w:val="cyan"/>
        </w:rPr>
        <w:t>complex</w:t>
      </w:r>
      <w:r w:rsidRPr="001139C4">
        <w:rPr>
          <w:sz w:val="16"/>
        </w:rPr>
        <w:t xml:space="preserve">, </w:t>
      </w:r>
      <w:r w:rsidRPr="001139C4">
        <w:rPr>
          <w:rStyle w:val="StyleUnderline"/>
        </w:rPr>
        <w:t>and</w:t>
      </w:r>
      <w:r w:rsidRPr="001139C4">
        <w:rPr>
          <w:sz w:val="16"/>
        </w:rPr>
        <w:t xml:space="preserve"> the </w:t>
      </w:r>
      <w:r w:rsidRPr="007B62B7">
        <w:rPr>
          <w:rStyle w:val="StyleUnderline"/>
          <w:highlight w:val="cyan"/>
        </w:rPr>
        <w:t xml:space="preserve">uncertainty increases </w:t>
      </w:r>
      <w:r w:rsidRPr="007B62B7">
        <w:rPr>
          <w:rStyle w:val="Emphasis"/>
          <w:highlight w:val="cyan"/>
        </w:rPr>
        <w:t>every step</w:t>
      </w:r>
      <w:r w:rsidRPr="001139C4">
        <w:rPr>
          <w:rStyle w:val="Emphasis"/>
        </w:rPr>
        <w:t xml:space="preserve"> of the way</w:t>
      </w:r>
      <w:r w:rsidRPr="001139C4">
        <w:rPr>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1FEF9BF6" w14:textId="77777777" w:rsidR="007B62B7" w:rsidRPr="001139C4" w:rsidRDefault="007B62B7" w:rsidP="007B62B7">
      <w:pPr>
        <w:rPr>
          <w:sz w:val="16"/>
        </w:rPr>
      </w:pPr>
      <w:r w:rsidRPr="001139C4">
        <w:rPr>
          <w:sz w:val="16"/>
        </w:rPr>
        <w:t>Gleditsch &amp; Nordås (2014: 85) note that while AR5 (</w:t>
      </w:r>
      <w:r w:rsidRPr="007B62B7">
        <w:rPr>
          <w:rStyle w:val="StyleUnderline"/>
          <w:highlight w:val="cyan"/>
        </w:rPr>
        <w:t>IPCC</w:t>
      </w:r>
      <w:r w:rsidRPr="001139C4">
        <w:rPr>
          <w:sz w:val="16"/>
        </w:rPr>
        <w:t xml:space="preserve">, 2014) </w:t>
      </w:r>
      <w:r w:rsidRPr="007B62B7">
        <w:rPr>
          <w:rStyle w:val="StyleUnderline"/>
          <w:highlight w:val="cyan"/>
        </w:rPr>
        <w:t xml:space="preserve">did not find </w:t>
      </w:r>
      <w:r w:rsidRPr="007B62B7">
        <w:rPr>
          <w:rStyle w:val="Emphasis"/>
          <w:highlight w:val="cyan"/>
        </w:rPr>
        <w:t>strong ev</w:t>
      </w:r>
      <w:r w:rsidRPr="001139C4">
        <w:rPr>
          <w:rStyle w:val="Emphasis"/>
        </w:rPr>
        <w:t>idence</w:t>
      </w:r>
      <w:r w:rsidRPr="001139C4">
        <w:rPr>
          <w:rStyle w:val="StyleUnderline"/>
        </w:rPr>
        <w:t xml:space="preserve"> </w:t>
      </w:r>
      <w:r w:rsidRPr="007B62B7">
        <w:rPr>
          <w:rStyle w:val="StyleUnderline"/>
          <w:highlight w:val="cyan"/>
        </w:rPr>
        <w:t>for a</w:t>
      </w:r>
      <w:r w:rsidRPr="001139C4">
        <w:rPr>
          <w:rStyle w:val="StyleUnderline"/>
        </w:rPr>
        <w:t xml:space="preserve"> </w:t>
      </w:r>
      <w:r w:rsidRPr="001139C4">
        <w:rPr>
          <w:rStyle w:val="Emphasis"/>
        </w:rPr>
        <w:t xml:space="preserve">direct </w:t>
      </w:r>
      <w:r w:rsidRPr="007B62B7">
        <w:rPr>
          <w:rStyle w:val="Emphasis"/>
          <w:highlight w:val="cyan"/>
        </w:rPr>
        <w:t>link</w:t>
      </w:r>
      <w:r w:rsidRPr="001139C4">
        <w:rPr>
          <w:rStyle w:val="StyleUnderline"/>
        </w:rPr>
        <w:t xml:space="preserve"> between climate change and conflict</w:t>
      </w:r>
      <w:r w:rsidRPr="001139C4">
        <w:rPr>
          <w:sz w:val="16"/>
        </w:rPr>
        <w:t>,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463EF63F" w14:textId="77777777" w:rsidR="007B62B7" w:rsidRPr="001139C4" w:rsidRDefault="007B62B7" w:rsidP="007B62B7">
      <w:pPr>
        <w:rPr>
          <w:sz w:val="16"/>
        </w:rPr>
      </w:pPr>
      <w:r w:rsidRPr="001139C4">
        <w:rPr>
          <w:sz w:val="16"/>
        </w:rPr>
        <w:t xml:space="preserve">The </w:t>
      </w:r>
      <w:r w:rsidRPr="007B62B7">
        <w:rPr>
          <w:rStyle w:val="StyleUnderline"/>
          <w:highlight w:val="cyan"/>
        </w:rPr>
        <w:t>articles</w:t>
      </w:r>
      <w:r w:rsidRPr="001139C4">
        <w:rPr>
          <w:sz w:val="16"/>
        </w:rPr>
        <w:t xml:space="preserve"> in this special issue </w:t>
      </w:r>
      <w:r w:rsidRPr="007B62B7">
        <w:rPr>
          <w:rStyle w:val="StyleUnderline"/>
          <w:highlight w:val="cyan"/>
        </w:rPr>
        <w:t>do not</w:t>
      </w:r>
      <w:r w:rsidRPr="001139C4">
        <w:rPr>
          <w:rStyle w:val="StyleUnderline"/>
        </w:rPr>
        <w:t xml:space="preserve"> generally </w:t>
      </w:r>
      <w:r w:rsidRPr="007B62B7">
        <w:rPr>
          <w:rStyle w:val="StyleUnderline"/>
          <w:highlight w:val="cyan"/>
        </w:rPr>
        <w:t>see scarcity</w:t>
      </w:r>
      <w:r w:rsidRPr="001139C4">
        <w:rPr>
          <w:rStyle w:val="StyleUnderline"/>
        </w:rPr>
        <w:t xml:space="preserve"> by </w:t>
      </w:r>
      <w:r w:rsidRPr="007B62B7">
        <w:rPr>
          <w:rStyle w:val="StyleUnderline"/>
          <w:highlight w:val="cyan"/>
        </w:rPr>
        <w:t>itself</w:t>
      </w:r>
      <w:r w:rsidRPr="001139C4">
        <w:rPr>
          <w:rStyle w:val="StyleUnderline"/>
        </w:rPr>
        <w:t xml:space="preserve"> as </w:t>
      </w:r>
      <w:r w:rsidRPr="001139C4">
        <w:rPr>
          <w:rStyle w:val="Emphasis"/>
        </w:rPr>
        <w:t xml:space="preserve">necessarily </w:t>
      </w:r>
      <w:r w:rsidRPr="007B62B7">
        <w:rPr>
          <w:rStyle w:val="Emphasis"/>
          <w:highlight w:val="cyan"/>
        </w:rPr>
        <w:t>resulting</w:t>
      </w:r>
      <w:r w:rsidRPr="007B62B7">
        <w:rPr>
          <w:rStyle w:val="StyleUnderline"/>
          <w:highlight w:val="cyan"/>
        </w:rPr>
        <w:t xml:space="preserve"> in</w:t>
      </w:r>
      <w:r w:rsidRPr="001139C4">
        <w:rPr>
          <w:rStyle w:val="StyleUnderline"/>
        </w:rPr>
        <w:t xml:space="preserve"> </w:t>
      </w:r>
      <w:r w:rsidRPr="001139C4">
        <w:rPr>
          <w:rStyle w:val="Emphasis"/>
        </w:rPr>
        <w:t xml:space="preserve">strongly negative </w:t>
      </w:r>
      <w:r w:rsidRPr="007B62B7">
        <w:rPr>
          <w:rStyle w:val="Emphasis"/>
          <w:highlight w:val="cyan"/>
        </w:rPr>
        <w:t>outcomes</w:t>
      </w:r>
      <w:r w:rsidRPr="001139C4">
        <w:rPr>
          <w:sz w:val="16"/>
        </w:rPr>
        <w:t xml:space="preserve">. Factors like development, state failure, and previous overload on ecosystems continue to play an important role in that they interact with climate change to produce conflict and other social outcomes. For instance, Ide, Kristensen &amp; Bartuseviĉius (2021) conclude that the </w:t>
      </w:r>
      <w:r w:rsidRPr="007B62B7">
        <w:rPr>
          <w:rStyle w:val="StyleUnderline"/>
          <w:highlight w:val="cyan"/>
        </w:rPr>
        <w:t>impact</w:t>
      </w:r>
      <w:r w:rsidRPr="001139C4">
        <w:rPr>
          <w:sz w:val="16"/>
        </w:rPr>
        <w:t xml:space="preserve"> of floods </w:t>
      </w:r>
      <w:r w:rsidRPr="001139C4">
        <w:rPr>
          <w:rStyle w:val="StyleUnderline"/>
        </w:rPr>
        <w:t xml:space="preserve">on </w:t>
      </w:r>
      <w:r w:rsidRPr="001139C4">
        <w:rPr>
          <w:rStyle w:val="Emphasis"/>
        </w:rPr>
        <w:t>political conflict</w:t>
      </w:r>
      <w:r w:rsidRPr="001139C4">
        <w:rPr>
          <w:rStyle w:val="StyleUnderline"/>
        </w:rPr>
        <w:t xml:space="preserve"> </w:t>
      </w:r>
      <w:r w:rsidRPr="007B62B7">
        <w:rPr>
          <w:rStyle w:val="StyleUnderline"/>
          <w:highlight w:val="cyan"/>
        </w:rPr>
        <w:t>are contingent on other factors</w:t>
      </w:r>
      <w:r w:rsidRPr="001139C4">
        <w:rPr>
          <w:rStyle w:val="StyleUnderline"/>
        </w:rPr>
        <w:t xml:space="preserve"> such as </w:t>
      </w:r>
      <w:r w:rsidRPr="001139C4">
        <w:rPr>
          <w:rStyle w:val="Emphasis"/>
        </w:rPr>
        <w:t>population size</w:t>
      </w:r>
      <w:r w:rsidRPr="001139C4">
        <w:rPr>
          <w:rStyle w:val="StyleUnderline"/>
        </w:rPr>
        <w:t xml:space="preserve"> and </w:t>
      </w:r>
      <w:r w:rsidRPr="001139C4">
        <w:rPr>
          <w:rStyle w:val="Emphasis"/>
        </w:rPr>
        <w:t>regime type</w:t>
      </w:r>
      <w:r w:rsidRPr="001139C4">
        <w:rPr>
          <w:sz w:val="16"/>
        </w:rPr>
        <w:t xml:space="preserve">. Moreover, most of the </w:t>
      </w:r>
      <w:r w:rsidRPr="001139C4">
        <w:rPr>
          <w:sz w:val="16"/>
          <w:szCs w:val="16"/>
        </w:rPr>
        <w:t>articles do not assume that scarcities are likely to arise at the global level</w:t>
      </w:r>
      <w:r w:rsidRPr="001139C4">
        <w:rPr>
          <w:sz w:val="16"/>
        </w:rPr>
        <w:t xml:space="preserve">. </w:t>
      </w:r>
      <w:r w:rsidRPr="007B62B7">
        <w:rPr>
          <w:rStyle w:val="StyleUnderline"/>
          <w:highlight w:val="cyan"/>
        </w:rPr>
        <w:t xml:space="preserve">They may be </w:t>
      </w:r>
      <w:r w:rsidRPr="007B62B7">
        <w:rPr>
          <w:rStyle w:val="Emphasis"/>
          <w:highlight w:val="cyan"/>
        </w:rPr>
        <w:t>regional</w:t>
      </w:r>
      <w:r w:rsidRPr="001139C4">
        <w:rPr>
          <w:sz w:val="16"/>
        </w:rPr>
        <w:t xml:space="preserve"> (mostly in Africa), </w:t>
      </w:r>
      <w:r w:rsidRPr="001139C4">
        <w:rPr>
          <w:rStyle w:val="StyleUnderline"/>
        </w:rPr>
        <w:t>national</w:t>
      </w:r>
      <w:r w:rsidRPr="001139C4">
        <w:rPr>
          <w:sz w:val="16"/>
        </w:rPr>
        <w:t xml:space="preserve">, </w:t>
      </w:r>
      <w:r w:rsidRPr="001139C4">
        <w:rPr>
          <w:rStyle w:val="StyleUnderline"/>
        </w:rPr>
        <w:t>or local</w:t>
      </w:r>
      <w:r w:rsidRPr="001139C4">
        <w:rPr>
          <w:sz w:val="16"/>
        </w:rPr>
        <w:t xml:space="preserve">. </w:t>
      </w:r>
      <w:r w:rsidRPr="007B62B7">
        <w:rPr>
          <w:sz w:val="16"/>
        </w:rPr>
        <w:t xml:space="preserve">Urban and rural areas may be affected by different scarcities. Climate change may also affect particularly strongly groups that are already at an economic or political disadvantage. The </w:t>
      </w:r>
      <w:r w:rsidRPr="007B62B7">
        <w:rPr>
          <w:rStyle w:val="StyleUnderline"/>
        </w:rPr>
        <w:t xml:space="preserve">effects can be </w:t>
      </w:r>
      <w:r w:rsidRPr="007B62B7">
        <w:rPr>
          <w:rStyle w:val="Emphasis"/>
        </w:rPr>
        <w:t>alleviated</w:t>
      </w:r>
      <w:r w:rsidRPr="007B62B7">
        <w:rPr>
          <w:rStyle w:val="StyleUnderline"/>
        </w:rPr>
        <w:t xml:space="preserve"> and </w:t>
      </w:r>
      <w:r w:rsidRPr="007B62B7">
        <w:rPr>
          <w:rStyle w:val="Emphasis"/>
        </w:rPr>
        <w:t>adaptations constructed</w:t>
      </w:r>
      <w:r w:rsidRPr="007B62B7">
        <w:rPr>
          <w:rStyle w:val="StyleUnderline"/>
        </w:rPr>
        <w:t xml:space="preserve"> at these levels</w:t>
      </w:r>
      <w:r w:rsidRPr="007B62B7">
        <w:rPr>
          <w:sz w:val="16"/>
        </w:rPr>
        <w:t>.</w:t>
      </w:r>
    </w:p>
    <w:p w14:paraId="7879AC78" w14:textId="77777777" w:rsidR="007B62B7" w:rsidRPr="001139C4" w:rsidRDefault="007B62B7" w:rsidP="007B62B7">
      <w:pPr>
        <w:rPr>
          <w:sz w:val="16"/>
        </w:rPr>
      </w:pPr>
      <w:r w:rsidRPr="001139C4">
        <w:rPr>
          <w:sz w:val="16"/>
        </w:rPr>
        <w:t xml:space="preserve">The argument about how </w:t>
      </w:r>
      <w:r w:rsidRPr="007B62B7">
        <w:rPr>
          <w:rStyle w:val="StyleUnderline"/>
          <w:highlight w:val="cyan"/>
        </w:rPr>
        <w:t>climate change</w:t>
      </w:r>
      <w:r w:rsidRPr="001139C4">
        <w:rPr>
          <w:sz w:val="16"/>
        </w:rPr>
        <w:t xml:space="preserve"> may </w:t>
      </w:r>
      <w:r w:rsidRPr="001139C4">
        <w:rPr>
          <w:rStyle w:val="Emphasis"/>
        </w:rPr>
        <w:t xml:space="preserve">indirectly </w:t>
      </w:r>
      <w:r w:rsidRPr="007B62B7">
        <w:rPr>
          <w:rStyle w:val="Emphasis"/>
          <w:highlight w:val="cyan"/>
        </w:rPr>
        <w:t>impact</w:t>
      </w:r>
      <w:r w:rsidRPr="007B62B7">
        <w:rPr>
          <w:rStyle w:val="StyleUnderline"/>
          <w:highlight w:val="cyan"/>
        </w:rPr>
        <w:t xml:space="preserve"> conflict </w:t>
      </w:r>
      <w:r w:rsidRPr="007B62B7">
        <w:rPr>
          <w:rStyle w:val="Emphasis"/>
          <w:highlight w:val="cyan"/>
        </w:rPr>
        <w:t>leans heavily</w:t>
      </w:r>
      <w:r w:rsidRPr="007B62B7">
        <w:rPr>
          <w:rStyle w:val="StyleUnderline"/>
          <w:highlight w:val="cyan"/>
        </w:rPr>
        <w:t xml:space="preserve"> on</w:t>
      </w:r>
      <w:r w:rsidRPr="001139C4">
        <w:rPr>
          <w:rStyle w:val="StyleUnderline"/>
        </w:rPr>
        <w:t xml:space="preserve"> the </w:t>
      </w:r>
      <w:r w:rsidRPr="001139C4">
        <w:rPr>
          <w:rStyle w:val="Emphasis"/>
        </w:rPr>
        <w:t xml:space="preserve">negative </w:t>
      </w:r>
      <w:r w:rsidRPr="007B62B7">
        <w:rPr>
          <w:rStyle w:val="Emphasis"/>
          <w:highlight w:val="cyan"/>
        </w:rPr>
        <w:t>economic consequences</w:t>
      </w:r>
      <w:r w:rsidRPr="001139C4">
        <w:rPr>
          <w:rStyle w:val="StyleUnderline"/>
        </w:rPr>
        <w:t xml:space="preserve"> of climate change</w:t>
      </w:r>
      <w:r w:rsidRPr="001139C4">
        <w:rPr>
          <w:sz w:val="16"/>
        </w:rPr>
        <w:t xml:space="preserve">, but </w:t>
      </w:r>
      <w:r w:rsidRPr="007B62B7">
        <w:rPr>
          <w:rStyle w:val="StyleUnderline"/>
          <w:highlight w:val="cyan"/>
        </w:rPr>
        <w:t>with</w:t>
      </w:r>
      <w:r w:rsidRPr="001139C4">
        <w:rPr>
          <w:rStyle w:val="StyleUnderline"/>
        </w:rPr>
        <w:t xml:space="preserve"> </w:t>
      </w:r>
      <w:r w:rsidRPr="001139C4">
        <w:rPr>
          <w:rStyle w:val="Emphasis"/>
        </w:rPr>
        <w:t xml:space="preserve">little or </w:t>
      </w:r>
      <w:r w:rsidRPr="007B62B7">
        <w:rPr>
          <w:rStyle w:val="Emphasis"/>
          <w:highlight w:val="cyan"/>
        </w:rPr>
        <w:t>no reference</w:t>
      </w:r>
      <w:r w:rsidRPr="007B62B7">
        <w:rPr>
          <w:rStyle w:val="StyleUnderline"/>
          <w:highlight w:val="cyan"/>
        </w:rPr>
        <w:t xml:space="preserve"> to</w:t>
      </w:r>
      <w:r w:rsidRPr="001139C4">
        <w:rPr>
          <w:sz w:val="16"/>
        </w:rPr>
        <w:t xml:space="preserve"> the </w:t>
      </w:r>
      <w:r w:rsidRPr="007B62B7">
        <w:rPr>
          <w:rStyle w:val="StyleUnderline"/>
        </w:rPr>
        <w:t xml:space="preserve">research that </w:t>
      </w:r>
      <w:r w:rsidRPr="007B62B7">
        <w:rPr>
          <w:rStyle w:val="Emphasis"/>
        </w:rPr>
        <w:t>explicitly deals</w:t>
      </w:r>
      <w:r w:rsidRPr="007B62B7">
        <w:rPr>
          <w:rStyle w:val="StyleUnderline"/>
        </w:rPr>
        <w:t xml:space="preserve"> with this topic</w:t>
      </w:r>
      <w:r w:rsidRPr="007B62B7">
        <w:rPr>
          <w:sz w:val="16"/>
        </w:rPr>
        <w:t xml:space="preserve">. In fact, the relevant chapter in AR5 concluded that </w:t>
      </w:r>
      <w:r w:rsidRPr="007B62B7">
        <w:rPr>
          <w:rStyle w:val="StyleUnderline"/>
        </w:rPr>
        <w:t>for most sectors of the economy</w:t>
      </w:r>
      <w:r w:rsidRPr="007B62B7">
        <w:rPr>
          <w:sz w:val="16"/>
        </w:rPr>
        <w:t xml:space="preserve">, the </w:t>
      </w:r>
      <w:r w:rsidRPr="007B62B7">
        <w:rPr>
          <w:rStyle w:val="StyleUnderline"/>
        </w:rPr>
        <w:t>impact of climate change</w:t>
      </w:r>
      <w:r w:rsidRPr="007B62B7">
        <w:rPr>
          <w:sz w:val="16"/>
        </w:rPr>
        <w:t xml:space="preserve"> was </w:t>
      </w:r>
      <w:r w:rsidRPr="007B62B7">
        <w:rPr>
          <w:rStyle w:val="StyleUnderline"/>
        </w:rPr>
        <w:t>likely</w:t>
      </w:r>
      <w:r w:rsidRPr="007B62B7">
        <w:rPr>
          <w:sz w:val="16"/>
        </w:rPr>
        <w:t xml:space="preserve"> to be </w:t>
      </w:r>
      <w:r w:rsidRPr="007B62B7">
        <w:rPr>
          <w:strike/>
          <w:sz w:val="16"/>
        </w:rPr>
        <w:t>dwarfed</w:t>
      </w:r>
      <w:r w:rsidRPr="007B62B7">
        <w:rPr>
          <w:sz w:val="16"/>
        </w:rPr>
        <w:t xml:space="preserve"> [</w:t>
      </w:r>
      <w:r w:rsidRPr="007B62B7">
        <w:rPr>
          <w:rStyle w:val="Emphasis"/>
        </w:rPr>
        <w:t>minimal</w:t>
      </w:r>
      <w:r w:rsidRPr="007B62B7">
        <w:rPr>
          <w:sz w:val="16"/>
        </w:rPr>
        <w:t xml:space="preserve">] </w:t>
      </w:r>
      <w:r w:rsidRPr="007B62B7">
        <w:rPr>
          <w:rStyle w:val="StyleUnderline"/>
        </w:rPr>
        <w:t>by other factors</w:t>
      </w:r>
      <w:r w:rsidRPr="007B62B7">
        <w:rPr>
          <w:sz w:val="16"/>
        </w:rPr>
        <w:t>. Tol (2018) finds that the long-term global economic effects are likely to be negative, but that a century of climate change will have about the same impact on the economy as the loss of one year of economic growth. Other economists are more cautious, but the dean of climate change economics, William Nordhaus (2018: 345, 359), estimates that ‘damages are 2.1 percent of global income at 3°C warming and 8.5 percent of income at 6°C’, while also warning that the longer</w:t>
      </w:r>
      <w:r w:rsidRPr="001139C4">
        <w:rPr>
          <w:sz w:val="16"/>
        </w:rPr>
        <w:t xml:space="preserve"> the delay in taking decisive action, the harsher the necessary countermeasures. Stern (2006) is more pessimistic, based mainly on a </w:t>
      </w:r>
      <w:r w:rsidRPr="001139C4">
        <w:rPr>
          <w:sz w:val="16"/>
        </w:rPr>
        <w:lastRenderedPageBreak/>
        <w:t xml:space="preserve">lower discount rate (the interest rate used to calculate the present value of future cash flows) as are Wagner &amp; Weitzman (2015). Heal (2017) argues that the </w:t>
      </w:r>
      <w:r w:rsidRPr="001139C4">
        <w:rPr>
          <w:rStyle w:val="Emphasis"/>
        </w:rPr>
        <w:t xml:space="preserve">Integrated Assessment </w:t>
      </w:r>
      <w:r w:rsidRPr="007B62B7">
        <w:rPr>
          <w:rStyle w:val="Emphasis"/>
          <w:highlight w:val="cyan"/>
        </w:rPr>
        <w:t>Models</w:t>
      </w:r>
      <w:r w:rsidRPr="001139C4">
        <w:rPr>
          <w:sz w:val="16"/>
        </w:rPr>
        <w:t xml:space="preserve"> generally </w:t>
      </w:r>
      <w:r w:rsidRPr="001139C4">
        <w:rPr>
          <w:rStyle w:val="StyleUnderline"/>
        </w:rPr>
        <w:t xml:space="preserve">used in the assessment of the economics of climate change </w:t>
      </w:r>
      <w:r w:rsidRPr="007B62B7">
        <w:rPr>
          <w:rStyle w:val="StyleUnderline"/>
          <w:highlight w:val="cyan"/>
        </w:rPr>
        <w:t xml:space="preserve">are not </w:t>
      </w:r>
      <w:r w:rsidRPr="007B62B7">
        <w:rPr>
          <w:rStyle w:val="Emphasis"/>
          <w:highlight w:val="cyan"/>
        </w:rPr>
        <w:t>accurate</w:t>
      </w:r>
      <w:r w:rsidRPr="001139C4">
        <w:rPr>
          <w:rStyle w:val="Emphasis"/>
        </w:rPr>
        <w:t xml:space="preserve"> enough</w:t>
      </w:r>
      <w:r w:rsidRPr="001139C4">
        <w:rPr>
          <w:rStyle w:val="StyleUnderline"/>
        </w:rPr>
        <w:t xml:space="preserve"> </w:t>
      </w:r>
      <w:r w:rsidRPr="007B62B7">
        <w:rPr>
          <w:rStyle w:val="StyleUnderline"/>
          <w:highlight w:val="cyan"/>
        </w:rPr>
        <w:t xml:space="preserve">to provide </w:t>
      </w:r>
      <w:r w:rsidRPr="007B62B7">
        <w:rPr>
          <w:rStyle w:val="Emphasis"/>
          <w:highlight w:val="cyan"/>
        </w:rPr>
        <w:t>quantitative insights</w:t>
      </w:r>
      <w:r w:rsidRPr="007B62B7">
        <w:rPr>
          <w:rStyle w:val="StyleUnderline"/>
          <w:highlight w:val="cyan"/>
        </w:rPr>
        <w:t xml:space="preserve"> and should not be taken as </w:t>
      </w:r>
      <w:r w:rsidRPr="007B62B7">
        <w:rPr>
          <w:rStyle w:val="Emphasis"/>
          <w:highlight w:val="cyan"/>
        </w:rPr>
        <w:t>serious</w:t>
      </w:r>
      <w:r w:rsidRPr="001139C4">
        <w:rPr>
          <w:rStyle w:val="Emphasis"/>
        </w:rPr>
        <w:t xml:space="preserve"> forecasts</w:t>
      </w:r>
      <w:r w:rsidRPr="001139C4">
        <w:rPr>
          <w:sz w:val="16"/>
        </w:rPr>
        <w:t xml:space="preserve">. Yet, all these </w:t>
      </w:r>
      <w:r w:rsidRPr="007B62B7">
        <w:rPr>
          <w:rStyle w:val="StyleUnderline"/>
          <w:highlight w:val="cyan"/>
        </w:rPr>
        <w:t>economists take the</w:t>
      </w:r>
      <w:r w:rsidRPr="001139C4">
        <w:rPr>
          <w:sz w:val="16"/>
        </w:rPr>
        <w:t xml:space="preserve"> basically optimistic </w:t>
      </w:r>
      <w:r w:rsidRPr="007B62B7">
        <w:rPr>
          <w:rStyle w:val="StyleUnderline"/>
          <w:highlight w:val="cyan"/>
        </w:rPr>
        <w:t>view</w:t>
      </w:r>
      <w:r w:rsidRPr="001139C4">
        <w:rPr>
          <w:sz w:val="16"/>
        </w:rPr>
        <w:t xml:space="preserve"> that </w:t>
      </w:r>
      <w:r w:rsidRPr="007B62B7">
        <w:rPr>
          <w:rStyle w:val="Emphasis"/>
          <w:highlight w:val="cyan"/>
        </w:rPr>
        <w:t>climate</w:t>
      </w:r>
      <w:r w:rsidRPr="001139C4">
        <w:rPr>
          <w:rStyle w:val="Emphasis"/>
        </w:rPr>
        <w:t xml:space="preserve"> change</w:t>
      </w:r>
      <w:r w:rsidRPr="001139C4">
        <w:rPr>
          <w:rStyle w:val="StyleUnderline"/>
        </w:rPr>
        <w:t xml:space="preserve"> </w:t>
      </w:r>
      <w:r w:rsidRPr="007B62B7">
        <w:rPr>
          <w:rStyle w:val="StyleUnderline"/>
          <w:highlight w:val="cyan"/>
        </w:rPr>
        <w:t xml:space="preserve">is </w:t>
      </w:r>
      <w:r w:rsidRPr="007B62B7">
        <w:rPr>
          <w:rStyle w:val="Emphasis"/>
          <w:highlight w:val="cyan"/>
        </w:rPr>
        <w:t>manageable</w:t>
      </w:r>
      <w:r w:rsidRPr="001139C4">
        <w:rPr>
          <w:sz w:val="16"/>
          <w:szCs w:val="16"/>
        </w:rPr>
        <w:t xml:space="preserve"> with appropriate policies for raising the price on the emission of greenhouse gases. With a chapter heading from Wagner &amp; Weitzman (2015: 17): ‘We can do this’.</w:t>
      </w:r>
    </w:p>
    <w:p w14:paraId="6EDA72C6" w14:textId="77777777" w:rsidR="007B62B7" w:rsidRPr="001139C4" w:rsidRDefault="007B62B7" w:rsidP="007B62B7">
      <w:pPr>
        <w:rPr>
          <w:sz w:val="16"/>
        </w:rPr>
      </w:pPr>
    </w:p>
    <w:p w14:paraId="2865B50F" w14:textId="77777777" w:rsidR="00770BE0" w:rsidRPr="001139C4" w:rsidRDefault="00770BE0" w:rsidP="00770BE0">
      <w:pPr>
        <w:pStyle w:val="Heading3"/>
        <w:rPr>
          <w:rFonts w:cs="Arial"/>
        </w:rPr>
      </w:pPr>
      <w:r w:rsidRPr="001139C4">
        <w:rPr>
          <w:rFonts w:cs="Arial"/>
        </w:rPr>
        <w:lastRenderedPageBreak/>
        <w:t>AT: Disease</w:t>
      </w:r>
      <w:r>
        <w:rPr>
          <w:rFonts w:cs="Arial"/>
        </w:rPr>
        <w:t>---1NC</w:t>
      </w:r>
    </w:p>
    <w:p w14:paraId="60DFD352" w14:textId="77777777" w:rsidR="00770BE0" w:rsidRPr="001139C4" w:rsidRDefault="00770BE0" w:rsidP="00770BE0">
      <w:pPr>
        <w:pStyle w:val="Heading4"/>
        <w:rPr>
          <w:rFonts w:cs="Arial"/>
        </w:rPr>
      </w:pPr>
      <w:r w:rsidRPr="001139C4">
        <w:rPr>
          <w:rFonts w:cs="Arial"/>
          <w:u w:val="single"/>
        </w:rPr>
        <w:t>Disease</w:t>
      </w:r>
      <w:r w:rsidRPr="001139C4">
        <w:rPr>
          <w:rFonts w:cs="Arial"/>
        </w:rPr>
        <w:t xml:space="preserve"> doesn’t cause extinction.</w:t>
      </w:r>
    </w:p>
    <w:p w14:paraId="0BCC28A0" w14:textId="77777777" w:rsidR="00770BE0" w:rsidRPr="001139C4" w:rsidRDefault="00770BE0" w:rsidP="00770BE0">
      <w:r w:rsidRPr="001139C4">
        <w:t xml:space="preserve">James </w:t>
      </w:r>
      <w:r w:rsidRPr="001139C4">
        <w:rPr>
          <w:rStyle w:val="Style13ptBold"/>
        </w:rPr>
        <w:t>Fodor 20</w:t>
      </w:r>
      <w:r w:rsidRPr="001139C4">
        <w:t>. Ph.D. candidate in computational neuroscience and computational linguistics, University of Melbourne; M.S. in neuroscience, Australian National University; Research assistant in structural biology, Monash University. “Critical Review of 'The Precipice': A Reassessment of the Risks of AI and Pandemics.” https://forum.effectivealtruism.org/posts/2sMR7n32FSvLCoJLQ/critical-review-of-the-precipice-a-reassessment-of-the-risks</w:t>
      </w:r>
    </w:p>
    <w:p w14:paraId="323F3C32" w14:textId="77777777" w:rsidR="00770BE0" w:rsidRPr="001139C4" w:rsidRDefault="00770BE0" w:rsidP="00770BE0">
      <w:pPr>
        <w:rPr>
          <w:sz w:val="16"/>
        </w:rPr>
      </w:pPr>
      <w:r w:rsidRPr="001139C4">
        <w:rPr>
          <w:sz w:val="16"/>
        </w:rPr>
        <w:t xml:space="preserve">One initial consideration that must be addressed is </w:t>
      </w:r>
      <w:r w:rsidRPr="001139C4">
        <w:rPr>
          <w:rStyle w:val="StyleUnderline"/>
        </w:rPr>
        <w:t xml:space="preserve">how likely it is that </w:t>
      </w:r>
      <w:r w:rsidRPr="001139C4">
        <w:rPr>
          <w:rStyle w:val="Emphasis"/>
        </w:rPr>
        <w:t xml:space="preserve">any </w:t>
      </w:r>
      <w:r w:rsidRPr="007B62B7">
        <w:rPr>
          <w:rStyle w:val="Emphasis"/>
          <w:highlight w:val="cyan"/>
        </w:rPr>
        <w:t>biological pathogen</w:t>
      </w:r>
      <w:r w:rsidRPr="001139C4">
        <w:rPr>
          <w:rStyle w:val="StyleUnderline"/>
        </w:rPr>
        <w:t xml:space="preserve"> can even kill enough people to </w:t>
      </w:r>
      <w:r w:rsidRPr="007B62B7">
        <w:rPr>
          <w:rStyle w:val="StyleUnderline"/>
          <w:highlight w:val="cyan"/>
        </w:rPr>
        <w:t xml:space="preserve">drive humanity to </w:t>
      </w:r>
      <w:r w:rsidRPr="007B62B7">
        <w:rPr>
          <w:rStyle w:val="Emphasis"/>
          <w:highlight w:val="cyan"/>
        </w:rPr>
        <w:t>extinction</w:t>
      </w:r>
      <w:r w:rsidRPr="001139C4">
        <w:rPr>
          <w:sz w:val="16"/>
        </w:rPr>
        <w:t xml:space="preserve">. This </w:t>
      </w:r>
      <w:r w:rsidRPr="007B62B7">
        <w:rPr>
          <w:rStyle w:val="StyleUnderline"/>
        </w:rPr>
        <w:t xml:space="preserve">places an </w:t>
      </w:r>
      <w:r w:rsidRPr="007B62B7">
        <w:rPr>
          <w:rStyle w:val="Emphasis"/>
        </w:rPr>
        <w:t>upper limit</w:t>
      </w:r>
      <w:r w:rsidRPr="007B62B7">
        <w:rPr>
          <w:rStyle w:val="StyleUnderline"/>
        </w:rPr>
        <w:t xml:space="preserve"> on what </w:t>
      </w:r>
      <w:r w:rsidRPr="007B62B7">
        <w:rPr>
          <w:rStyle w:val="Emphasis"/>
        </w:rPr>
        <w:t>any biotechnology</w:t>
      </w:r>
      <w:r w:rsidRPr="007B62B7">
        <w:rPr>
          <w:rStyle w:val="StyleUnderline"/>
        </w:rPr>
        <w:t xml:space="preserve"> could achieve</w:t>
      </w:r>
      <w:r w:rsidRPr="007B62B7">
        <w:rPr>
          <w:sz w:val="16"/>
        </w:rPr>
        <w:t xml:space="preserve">, </w:t>
      </w:r>
      <w:r w:rsidRPr="007B62B7">
        <w:rPr>
          <w:rStyle w:val="Emphasis"/>
        </w:rPr>
        <w:t>regardless of how advanced</w:t>
      </w:r>
      <w:r w:rsidRPr="007B62B7">
        <w:rPr>
          <w:sz w:val="16"/>
        </w:rPr>
        <w:t>.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w:t>
      </w:r>
      <w:r w:rsidRPr="001139C4">
        <w:rPr>
          <w:sz w:val="16"/>
        </w:rPr>
        <w:t xml:space="preserve"> most deadly naturally-occurring infectious disease. To my knowledge, </w:t>
      </w:r>
      <w:r w:rsidRPr="001139C4">
        <w:rPr>
          <w:rStyle w:val="StyleUnderline"/>
        </w:rPr>
        <w:t xml:space="preserve">the </w:t>
      </w:r>
      <w:r w:rsidRPr="007B62B7">
        <w:rPr>
          <w:rStyle w:val="Emphasis"/>
          <w:highlight w:val="cyan"/>
        </w:rPr>
        <w:t>highest fatality</w:t>
      </w:r>
      <w:r w:rsidRPr="001139C4">
        <w:rPr>
          <w:rStyle w:val="Emphasis"/>
        </w:rPr>
        <w:t xml:space="preserve"> rate</w:t>
      </w:r>
      <w:r w:rsidRPr="001139C4">
        <w:rPr>
          <w:rStyle w:val="StyleUnderline"/>
        </w:rPr>
        <w:t xml:space="preserve"> for any infectious biological agent that is </w:t>
      </w:r>
      <w:r w:rsidRPr="001139C4">
        <w:rPr>
          <w:rStyle w:val="Emphasis"/>
        </w:rPr>
        <w:t>readily transmissible</w:t>
      </w:r>
      <w:r w:rsidRPr="001139C4">
        <w:rPr>
          <w:rStyle w:val="StyleUnderline"/>
        </w:rPr>
        <w:t xml:space="preserve"> between living humans </w:t>
      </w:r>
      <w:r w:rsidRPr="007B62B7">
        <w:rPr>
          <w:rStyle w:val="StyleUnderline"/>
          <w:highlight w:val="cyan"/>
        </w:rPr>
        <w:t>is</w:t>
      </w:r>
      <w:r w:rsidRPr="001139C4">
        <w:rPr>
          <w:sz w:val="16"/>
        </w:rPr>
        <w:t xml:space="preserve"> the </w:t>
      </w:r>
      <w:r w:rsidRPr="001139C4">
        <w:rPr>
          <w:rStyle w:val="StyleUnderline"/>
        </w:rPr>
        <w:t xml:space="preserve">Zaire </w:t>
      </w:r>
      <w:r w:rsidRPr="007B62B7">
        <w:rPr>
          <w:rStyle w:val="StyleUnderline"/>
          <w:highlight w:val="cyan"/>
        </w:rPr>
        <w:t>ebola</w:t>
      </w:r>
      <w:r w:rsidRPr="001139C4">
        <w:rPr>
          <w:rStyle w:val="StyleUnderline"/>
        </w:rPr>
        <w:t>virus</w:t>
      </w:r>
      <w:r w:rsidRPr="001139C4">
        <w:rPr>
          <w:sz w:val="16"/>
        </w:rPr>
        <w:t xml:space="preserve">, </w:t>
      </w:r>
      <w:r w:rsidRPr="001139C4">
        <w:rPr>
          <w:rStyle w:val="StyleUnderline"/>
        </w:rPr>
        <w:t>with</w:t>
      </w:r>
      <w:r w:rsidRPr="001139C4">
        <w:rPr>
          <w:sz w:val="16"/>
        </w:rPr>
        <w:t xml:space="preserve"> a </w:t>
      </w:r>
      <w:r w:rsidRPr="001139C4">
        <w:rPr>
          <w:rStyle w:val="StyleUnderline"/>
        </w:rPr>
        <w:t>fatality rate of around 90%</w:t>
      </w:r>
      <w:r w:rsidRPr="001139C4">
        <w:rPr>
          <w:sz w:val="16"/>
        </w:rPr>
        <w:t xml:space="preserve">. It is </w:t>
      </w:r>
      <w:r w:rsidRPr="007B62B7">
        <w:rPr>
          <w:rStyle w:val="StyleUnderline"/>
          <w:highlight w:val="cyan"/>
        </w:rPr>
        <w:t>unclear whether</w:t>
      </w:r>
      <w:r w:rsidRPr="001139C4">
        <w:rPr>
          <w:rStyle w:val="StyleUnderline"/>
        </w:rPr>
        <w:t xml:space="preserve"> such a </w:t>
      </w:r>
      <w:r w:rsidRPr="001139C4">
        <w:rPr>
          <w:rStyle w:val="Emphasis"/>
        </w:rPr>
        <w:t xml:space="preserve">high fatality </w:t>
      </w:r>
      <w:r w:rsidRPr="007B62B7">
        <w:rPr>
          <w:rStyle w:val="Emphasis"/>
          <w:highlight w:val="cyan"/>
        </w:rPr>
        <w:t>rate</w:t>
      </w:r>
      <w:r w:rsidRPr="001139C4">
        <w:rPr>
          <w:rStyle w:val="StyleUnderline"/>
        </w:rPr>
        <w:t xml:space="preserve"> would be </w:t>
      </w:r>
      <w:r w:rsidRPr="007B62B7">
        <w:rPr>
          <w:rStyle w:val="StyleUnderline"/>
          <w:highlight w:val="cyan"/>
        </w:rPr>
        <w:t>sustained outside of</w:t>
      </w:r>
      <w:r w:rsidRPr="001139C4">
        <w:rPr>
          <w:rStyle w:val="StyleUnderline"/>
        </w:rPr>
        <w:t xml:space="preserve"> the </w:t>
      </w:r>
      <w:r w:rsidRPr="001139C4">
        <w:rPr>
          <w:rStyle w:val="Emphasis"/>
        </w:rPr>
        <w:t xml:space="preserve">social and climactic </w:t>
      </w:r>
      <w:r w:rsidRPr="007B62B7">
        <w:rPr>
          <w:rStyle w:val="Emphasis"/>
          <w:highlight w:val="cyan"/>
        </w:rPr>
        <w:t>environment</w:t>
      </w:r>
      <w:r w:rsidRPr="007B62B7">
        <w:rPr>
          <w:rStyle w:val="StyleUnderline"/>
          <w:highlight w:val="cyan"/>
        </w:rPr>
        <w:t xml:space="preserve"> of</w:t>
      </w:r>
      <w:r w:rsidRPr="001139C4">
        <w:rPr>
          <w:rStyle w:val="StyleUnderline"/>
        </w:rPr>
        <w:t xml:space="preserve"> West </w:t>
      </w:r>
      <w:r w:rsidRPr="007B62B7">
        <w:rPr>
          <w:rStyle w:val="StyleUnderline"/>
          <w:highlight w:val="cyan"/>
        </w:rPr>
        <w:t>Africa</w:t>
      </w:r>
      <w:r w:rsidRPr="001139C4">
        <w:rPr>
          <w:sz w:val="16"/>
        </w:rPr>
        <w:t xml:space="preserve"> whence the disease originated, but nevertheless we can consider this to be a plausible baseline for the most deadly known human infectious pathogen. Critically, it appears </w:t>
      </w:r>
      <w:r w:rsidRPr="001139C4">
        <w:rPr>
          <w:rStyle w:val="StyleUnderline"/>
        </w:rPr>
        <w:t>unlikely</w:t>
      </w:r>
      <w:r w:rsidRPr="001139C4">
        <w:rPr>
          <w:sz w:val="16"/>
        </w:rPr>
        <w:t xml:space="preserve"> that </w:t>
      </w:r>
      <w:r w:rsidRPr="001139C4">
        <w:rPr>
          <w:rStyle w:val="StyleUnderline"/>
        </w:rPr>
        <w:t xml:space="preserve">the death of even 90% of the </w:t>
      </w:r>
      <w:r w:rsidRPr="001139C4">
        <w:rPr>
          <w:rStyle w:val="Emphasis"/>
        </w:rPr>
        <w:t>world population</w:t>
      </w:r>
      <w:r w:rsidRPr="001139C4">
        <w:rPr>
          <w:rStyle w:val="StyleUnderline"/>
        </w:rPr>
        <w:t xml:space="preserve"> would result in</w:t>
      </w:r>
      <w:r w:rsidRPr="001139C4">
        <w:rPr>
          <w:sz w:val="16"/>
        </w:rPr>
        <w:t xml:space="preserve"> the </w:t>
      </w:r>
      <w:r w:rsidRPr="001139C4">
        <w:rPr>
          <w:rStyle w:val="Emphasis"/>
        </w:rPr>
        <w:t>extinction of humanity</w:t>
      </w:r>
      <w:r w:rsidRPr="001139C4">
        <w:rPr>
          <w:sz w:val="16"/>
        </w:rPr>
        <w:t xml:space="preserve">. Death rates of up to 50% during </w:t>
      </w:r>
      <w:r w:rsidRPr="001139C4">
        <w:rPr>
          <w:rStyle w:val="StyleUnderline"/>
        </w:rPr>
        <w:t xml:space="preserve">the </w:t>
      </w:r>
      <w:r w:rsidRPr="007B62B7">
        <w:rPr>
          <w:rStyle w:val="StyleUnderline"/>
          <w:highlight w:val="cyan"/>
        </w:rPr>
        <w:t>Black Death</w:t>
      </w:r>
      <w:r w:rsidRPr="001139C4">
        <w:rPr>
          <w:rStyle w:val="StyleUnderline"/>
        </w:rPr>
        <w:t xml:space="preserve"> in Europe do </w:t>
      </w:r>
      <w:r w:rsidRPr="007B62B7">
        <w:rPr>
          <w:rStyle w:val="StyleUnderline"/>
          <w:highlight w:val="cyan"/>
        </w:rPr>
        <w:t>not</w:t>
      </w:r>
      <w:r w:rsidRPr="001139C4">
        <w:rPr>
          <w:rStyle w:val="StyleUnderline"/>
        </w:rPr>
        <w:t xml:space="preserve"> appear to have </w:t>
      </w:r>
      <w:r w:rsidRPr="007B62B7">
        <w:rPr>
          <w:rStyle w:val="Emphasis"/>
          <w:highlight w:val="cyan"/>
        </w:rPr>
        <w:t>even</w:t>
      </w:r>
      <w:r w:rsidRPr="001139C4">
        <w:rPr>
          <w:rStyle w:val="Emphasis"/>
        </w:rPr>
        <w:t xml:space="preserve"> come </w:t>
      </w:r>
      <w:r w:rsidRPr="007B62B7">
        <w:rPr>
          <w:rStyle w:val="Emphasis"/>
          <w:highlight w:val="cyan"/>
        </w:rPr>
        <w:t>close</w:t>
      </w:r>
      <w:r w:rsidRPr="007B62B7">
        <w:rPr>
          <w:rStyle w:val="StyleUnderline"/>
          <w:highlight w:val="cyan"/>
        </w:rPr>
        <w:t xml:space="preserve"> to</w:t>
      </w:r>
      <w:r w:rsidRPr="001139C4">
        <w:rPr>
          <w:rStyle w:val="StyleUnderline"/>
        </w:rPr>
        <w:t xml:space="preserve"> causing </w:t>
      </w:r>
      <w:r w:rsidRPr="007B62B7">
        <w:rPr>
          <w:rStyle w:val="StyleUnderline"/>
          <w:highlight w:val="cyan"/>
        </w:rPr>
        <w:t>civilisational collapse</w:t>
      </w:r>
      <w:r w:rsidRPr="001139C4">
        <w:rPr>
          <w:sz w:val="16"/>
        </w:rPr>
        <w:t xml:space="preserve"> in that region, while </w:t>
      </w:r>
      <w:r w:rsidRPr="007B62B7">
        <w:rPr>
          <w:rStyle w:val="StyleUnderline"/>
          <w:highlight w:val="cyan"/>
        </w:rPr>
        <w:t>population losses of</w:t>
      </w:r>
      <w:r w:rsidRPr="001139C4">
        <w:rPr>
          <w:sz w:val="16"/>
        </w:rPr>
        <w:t xml:space="preserve"> up to </w:t>
      </w:r>
      <w:r w:rsidRPr="007B62B7">
        <w:rPr>
          <w:rStyle w:val="StyleUnderline"/>
          <w:highlight w:val="cyan"/>
        </w:rPr>
        <w:t>90%</w:t>
      </w:r>
      <w:r w:rsidRPr="001139C4">
        <w:rPr>
          <w:rStyle w:val="StyleUnderline"/>
        </w:rPr>
        <w:t xml:space="preserve"> in Mesoamerica</w:t>
      </w:r>
      <w:r w:rsidRPr="001139C4">
        <w:rPr>
          <w:sz w:val="16"/>
        </w:rPr>
        <w:t xml:space="preserve"> over the course of the invasion and plagues of the 16th century </w:t>
      </w:r>
      <w:r w:rsidRPr="001139C4">
        <w:rPr>
          <w:rStyle w:val="StyleUnderline"/>
        </w:rPr>
        <w:t xml:space="preserve">did not lead to the </w:t>
      </w:r>
      <w:r w:rsidRPr="001139C4">
        <w:rPr>
          <w:rStyle w:val="Emphasis"/>
        </w:rPr>
        <w:t>end of civilization</w:t>
      </w:r>
      <w:r w:rsidRPr="001139C4">
        <w:rPr>
          <w:sz w:val="16"/>
        </w:rPr>
        <w:t xml:space="preserve"> in those regions (though social and political disruption during these events were massive).</w:t>
      </w:r>
    </w:p>
    <w:p w14:paraId="3EF51B3D" w14:textId="77777777" w:rsidR="00770BE0" w:rsidRPr="001139C4" w:rsidRDefault="00770BE0" w:rsidP="00770BE0">
      <w:pPr>
        <w:rPr>
          <w:sz w:val="16"/>
        </w:rPr>
      </w:pPr>
      <w:r w:rsidRPr="001139C4">
        <w:rPr>
          <w:sz w:val="16"/>
        </w:rPr>
        <w:t xml:space="preserve">If we think the minimal viable human population is roughly 7,000 (which is near the upper end of the figures cited by Ord (p. 41), though rounded for simplicity), then a </w:t>
      </w:r>
      <w:r w:rsidRPr="007B62B7">
        <w:rPr>
          <w:rStyle w:val="StyleUnderline"/>
          <w:highlight w:val="cyan"/>
        </w:rPr>
        <w:t>pathogen would need to</w:t>
      </w:r>
      <w:r w:rsidRPr="001139C4">
        <w:rPr>
          <w:rStyle w:val="StyleUnderline"/>
        </w:rPr>
        <w:t xml:space="preserve"> directly</w:t>
      </w:r>
      <w:r w:rsidRPr="001139C4">
        <w:rPr>
          <w:sz w:val="16"/>
        </w:rPr>
        <w:t xml:space="preserve"> or indirectly </w:t>
      </w:r>
      <w:r w:rsidRPr="007B62B7">
        <w:rPr>
          <w:rStyle w:val="StyleUnderline"/>
          <w:highlight w:val="cyan"/>
        </w:rPr>
        <w:t>lead to the deaths of</w:t>
      </w:r>
      <w:r w:rsidRPr="001139C4">
        <w:rPr>
          <w:rStyle w:val="StyleUnderline"/>
        </w:rPr>
        <w:t xml:space="preserve"> </w:t>
      </w:r>
      <w:r w:rsidRPr="001139C4">
        <w:rPr>
          <w:rStyle w:val="Emphasis"/>
        </w:rPr>
        <w:t xml:space="preserve">more than </w:t>
      </w:r>
      <w:r w:rsidRPr="007B62B7">
        <w:rPr>
          <w:rStyle w:val="Emphasis"/>
          <w:highlight w:val="cyan"/>
        </w:rPr>
        <w:t>99.9999%</w:t>
      </w:r>
      <w:r w:rsidRPr="007B62B7">
        <w:rPr>
          <w:rStyle w:val="StyleUnderline"/>
          <w:highlight w:val="cyan"/>
        </w:rPr>
        <w:t xml:space="preserve"> of the</w:t>
      </w:r>
      <w:r w:rsidRPr="001139C4">
        <w:rPr>
          <w:rStyle w:val="StyleUnderline"/>
        </w:rPr>
        <w:t xml:space="preserve"> </w:t>
      </w:r>
      <w:r w:rsidRPr="001139C4">
        <w:rPr>
          <w:rStyle w:val="Emphasis"/>
        </w:rPr>
        <w:t xml:space="preserve">current world </w:t>
      </w:r>
      <w:r w:rsidRPr="007B62B7">
        <w:rPr>
          <w:rStyle w:val="Emphasis"/>
          <w:highlight w:val="cyan"/>
        </w:rPr>
        <w:t>population</w:t>
      </w:r>
      <w:r w:rsidRPr="001139C4">
        <w:rPr>
          <w:rStyle w:val="StyleUnderline"/>
        </w:rPr>
        <w:t xml:space="preserve"> in order to lead to human extinction</w:t>
      </w:r>
      <w:r w:rsidRPr="001139C4">
        <w:rPr>
          <w:sz w:val="16"/>
        </w:rPr>
        <w:t xml:space="preserve">. One could argue that the pathogen would only need to directly cause a much smaller number of deaths, with the remaining deaths caused by secondary disruptions </w:t>
      </w:r>
      <w:r w:rsidRPr="007B62B7">
        <w:rPr>
          <w:sz w:val="16"/>
        </w:rPr>
        <w:t xml:space="preserve">such as </w:t>
      </w:r>
      <w:r w:rsidRPr="007B62B7">
        <w:rPr>
          <w:rStyle w:val="StyleUnderline"/>
        </w:rPr>
        <w:t>war</w:t>
      </w:r>
      <w:r w:rsidRPr="007B62B7">
        <w:rPr>
          <w:sz w:val="16"/>
        </w:rPr>
        <w:t xml:space="preserve"> or famine. However to me this </w:t>
      </w:r>
      <w:r w:rsidRPr="007B62B7">
        <w:rPr>
          <w:rStyle w:val="StyleUnderline"/>
        </w:rPr>
        <w:t xml:space="preserve">seems </w:t>
      </w:r>
      <w:r w:rsidRPr="007B62B7">
        <w:rPr>
          <w:rStyle w:val="Emphasis"/>
        </w:rPr>
        <w:t>very unlikely</w:t>
      </w:r>
      <w:r w:rsidRPr="007B62B7">
        <w:rPr>
          <w:sz w:val="16"/>
        </w:rPr>
        <w:t xml:space="preserve">, </w:t>
      </w:r>
      <w:r w:rsidRPr="007B62B7">
        <w:rPr>
          <w:rStyle w:val="StyleUnderline"/>
        </w:rPr>
        <w:t>considering</w:t>
      </w:r>
      <w:r w:rsidRPr="007B62B7">
        <w:rPr>
          <w:sz w:val="16"/>
        </w:rPr>
        <w:t xml:space="preserve"> that </w:t>
      </w:r>
      <w:r w:rsidRPr="007B62B7">
        <w:rPr>
          <w:rStyle w:val="StyleUnderline"/>
        </w:rPr>
        <w:t xml:space="preserve">such a </w:t>
      </w:r>
      <w:r w:rsidRPr="007B62B7">
        <w:rPr>
          <w:rStyle w:val="Emphasis"/>
        </w:rPr>
        <w:t>devastating pathogen</w:t>
      </w:r>
      <w:r w:rsidRPr="007B62B7">
        <w:rPr>
          <w:rStyle w:val="StyleUnderline"/>
        </w:rPr>
        <w:t xml:space="preserve"> would </w:t>
      </w:r>
      <w:r w:rsidRPr="007B62B7">
        <w:rPr>
          <w:rStyle w:val="Emphasis"/>
        </w:rPr>
        <w:t>significantly impair</w:t>
      </w:r>
      <w:r w:rsidRPr="007B62B7">
        <w:rPr>
          <w:rStyle w:val="StyleUnderline"/>
        </w:rPr>
        <w:t xml:space="preserve"> the ability of nations to wage war</w:t>
      </w:r>
      <w:r w:rsidRPr="007B62B7">
        <w:rPr>
          <w:sz w:val="16"/>
        </w:rPr>
        <w:t xml:space="preserve">, and it is hard to see how warfare would affect all areas of the globe sufficiently to bring about such significant population loss. Global famine also seems unlikely, given that the greater the number of pandemic deaths, the more food stores would be available to survivors. Perhaps the most devastating scenario would be a massive global pandemic followed by a full-scale nuclear war, though </w:t>
      </w:r>
      <w:r w:rsidRPr="007B62B7">
        <w:rPr>
          <w:rStyle w:val="StyleUnderline"/>
        </w:rPr>
        <w:t xml:space="preserve">it is unclear why should a </w:t>
      </w:r>
      <w:r w:rsidRPr="007B62B7">
        <w:rPr>
          <w:rStyle w:val="Emphasis"/>
        </w:rPr>
        <w:t>nuclear exchange</w:t>
      </w:r>
      <w:r w:rsidRPr="007B62B7">
        <w:rPr>
          <w:rStyle w:val="StyleUnderline"/>
        </w:rPr>
        <w:t xml:space="preserve"> would follow a pandemic</w:t>
      </w:r>
      <w:r w:rsidRPr="007B62B7">
        <w:rPr>
          <w:sz w:val="16"/>
        </w:rPr>
        <w:t>. One can of course devise various hypothetical scenarios, but overall it appears to me that a pathogen would have to have an extremely high fatality rate in order to have the potential</w:t>
      </w:r>
      <w:r w:rsidRPr="001139C4">
        <w:rPr>
          <w:sz w:val="16"/>
        </w:rPr>
        <w:t xml:space="preserve"> to cause human extinction.</w:t>
      </w:r>
    </w:p>
    <w:p w14:paraId="5C22BB2A" w14:textId="77777777" w:rsidR="00770BE0" w:rsidRPr="001139C4" w:rsidRDefault="00770BE0" w:rsidP="00770BE0">
      <w:pPr>
        <w:rPr>
          <w:sz w:val="16"/>
        </w:rPr>
      </w:pPr>
      <w:r w:rsidRPr="001139C4">
        <w:rPr>
          <w:sz w:val="16"/>
        </w:rPr>
        <w:t xml:space="preserve">In addition to a high fatality rate, an </w:t>
      </w:r>
      <w:r w:rsidRPr="001139C4">
        <w:rPr>
          <w:rStyle w:val="Emphasis"/>
        </w:rPr>
        <w:t xml:space="preserve">extinction-level </w:t>
      </w:r>
      <w:r w:rsidRPr="007B62B7">
        <w:rPr>
          <w:rStyle w:val="Emphasis"/>
          <w:highlight w:val="cyan"/>
        </w:rPr>
        <w:t>pathogen</w:t>
      </w:r>
      <w:r w:rsidRPr="001139C4">
        <w:rPr>
          <w:rStyle w:val="StyleUnderline"/>
        </w:rPr>
        <w:t xml:space="preserve"> would </w:t>
      </w:r>
      <w:r w:rsidRPr="007B62B7">
        <w:rPr>
          <w:rStyle w:val="StyleUnderline"/>
          <w:highlight w:val="cyan"/>
        </w:rPr>
        <w:t>also have to be</w:t>
      </w:r>
      <w:r w:rsidRPr="001139C4">
        <w:rPr>
          <w:rStyle w:val="StyleUnderline"/>
        </w:rPr>
        <w:t xml:space="preserve"> </w:t>
      </w:r>
      <w:r w:rsidRPr="001139C4">
        <w:rPr>
          <w:rStyle w:val="Emphasis"/>
        </w:rPr>
        <w:t xml:space="preserve">sufficiently </w:t>
      </w:r>
      <w:r w:rsidRPr="007B62B7">
        <w:rPr>
          <w:rStyle w:val="Emphasis"/>
          <w:highlight w:val="cyan"/>
        </w:rPr>
        <w:t>infectious</w:t>
      </w:r>
      <w:r w:rsidRPr="001139C4">
        <w:rPr>
          <w:rStyle w:val="StyleUnderline"/>
        </w:rPr>
        <w:t xml:space="preserve"> such that it would be able to </w:t>
      </w:r>
      <w:r w:rsidRPr="001139C4">
        <w:rPr>
          <w:rStyle w:val="Emphasis"/>
        </w:rPr>
        <w:t>spread rapidly</w:t>
      </w:r>
      <w:r w:rsidRPr="001139C4">
        <w:rPr>
          <w:rStyle w:val="StyleUnderline"/>
        </w:rPr>
        <w:t xml:space="preserve"> through human populations</w:t>
      </w:r>
      <w:r w:rsidRPr="001139C4">
        <w:rPr>
          <w:sz w:val="16"/>
        </w:rPr>
        <w:t xml:space="preserve">. It would </w:t>
      </w:r>
      <w:r w:rsidRPr="001139C4">
        <w:rPr>
          <w:rStyle w:val="StyleUnderline"/>
        </w:rPr>
        <w:t xml:space="preserve">need to have a </w:t>
      </w:r>
      <w:r w:rsidRPr="007B62B7">
        <w:rPr>
          <w:rStyle w:val="StyleUnderline"/>
          <w:highlight w:val="cyan"/>
        </w:rPr>
        <w:t>long</w:t>
      </w:r>
      <w:r w:rsidRPr="001139C4">
        <w:rPr>
          <w:sz w:val="16"/>
        </w:rPr>
        <w:t xml:space="preserve"> enough </w:t>
      </w:r>
      <w:r w:rsidRPr="007B62B7">
        <w:rPr>
          <w:rStyle w:val="Emphasis"/>
          <w:highlight w:val="cyan"/>
        </w:rPr>
        <w:t>incubation</w:t>
      </w:r>
      <w:r w:rsidRPr="001139C4">
        <w:rPr>
          <w:rStyle w:val="Emphasis"/>
        </w:rPr>
        <w:t xml:space="preserve"> time</w:t>
      </w:r>
      <w:r w:rsidRPr="001139C4">
        <w:rPr>
          <w:rStyle w:val="StyleUnderline"/>
        </w:rPr>
        <w:t xml:space="preserve"> such that </w:t>
      </w:r>
      <w:r w:rsidRPr="001139C4">
        <w:rPr>
          <w:rStyle w:val="Emphasis"/>
        </w:rPr>
        <w:t>infected persons</w:t>
      </w:r>
      <w:r w:rsidRPr="001139C4">
        <w:rPr>
          <w:rStyle w:val="StyleUnderline"/>
        </w:rPr>
        <w:t xml:space="preserve"> can travel and infect more people before they can be identified and quarantined</w:t>
      </w:r>
      <w:r w:rsidRPr="001139C4">
        <w:rPr>
          <w:sz w:val="16"/>
        </w:rPr>
        <w:t xml:space="preserve">. </w:t>
      </w:r>
      <w:r w:rsidRPr="001139C4">
        <w:rPr>
          <w:rStyle w:val="StyleUnderline"/>
        </w:rPr>
        <w:t>It would</w:t>
      </w:r>
      <w:r w:rsidRPr="001139C4">
        <w:rPr>
          <w:sz w:val="16"/>
        </w:rPr>
        <w:t xml:space="preserve"> also </w:t>
      </w:r>
      <w:r w:rsidRPr="001139C4">
        <w:rPr>
          <w:rStyle w:val="StyleUnderline"/>
        </w:rPr>
        <w:t xml:space="preserve">need to be able to </w:t>
      </w:r>
      <w:r w:rsidRPr="007B62B7">
        <w:rPr>
          <w:rStyle w:val="StyleUnderline"/>
          <w:highlight w:val="cyan"/>
        </w:rPr>
        <w:t>survive</w:t>
      </w:r>
      <w:r w:rsidRPr="001139C4">
        <w:rPr>
          <w:rStyle w:val="StyleUnderline"/>
        </w:rPr>
        <w:t xml:space="preserve"> and propagate </w:t>
      </w:r>
      <w:r w:rsidRPr="007B62B7">
        <w:rPr>
          <w:rStyle w:val="StyleUnderline"/>
          <w:highlight w:val="cyan"/>
        </w:rPr>
        <w:t>in</w:t>
      </w:r>
      <w:r w:rsidRPr="001139C4">
        <w:rPr>
          <w:rStyle w:val="StyleUnderline"/>
        </w:rPr>
        <w:t xml:space="preserve"> a </w:t>
      </w:r>
      <w:r w:rsidRPr="007B62B7">
        <w:rPr>
          <w:rStyle w:val="Emphasis"/>
          <w:highlight w:val="cyan"/>
        </w:rPr>
        <w:t>wide range</w:t>
      </w:r>
      <w:r w:rsidRPr="007B62B7">
        <w:rPr>
          <w:rStyle w:val="StyleUnderline"/>
          <w:highlight w:val="cyan"/>
        </w:rPr>
        <w:t xml:space="preserve"> of</w:t>
      </w:r>
      <w:r w:rsidRPr="001139C4">
        <w:rPr>
          <w:rStyle w:val="StyleUnderline"/>
        </w:rPr>
        <w:t xml:space="preserve"> temperatures and </w:t>
      </w:r>
      <w:r w:rsidRPr="001139C4">
        <w:rPr>
          <w:rStyle w:val="Emphasis"/>
        </w:rPr>
        <w:t xml:space="preserve">climactic </w:t>
      </w:r>
      <w:r w:rsidRPr="007B62B7">
        <w:rPr>
          <w:rStyle w:val="Emphasis"/>
          <w:highlight w:val="cyan"/>
        </w:rPr>
        <w:t>conditions</w:t>
      </w:r>
      <w:r w:rsidRPr="001139C4">
        <w:rPr>
          <w:sz w:val="16"/>
        </w:rPr>
        <w:t xml:space="preserve">. Finally, it would also </w:t>
      </w:r>
      <w:r w:rsidRPr="001139C4">
        <w:rPr>
          <w:rStyle w:val="StyleUnderline"/>
        </w:rPr>
        <w:t xml:space="preserve">need to be </w:t>
      </w:r>
      <w:r w:rsidRPr="001139C4">
        <w:rPr>
          <w:rStyle w:val="Emphasis"/>
        </w:rPr>
        <w:t xml:space="preserve">sufficiently </w:t>
      </w:r>
      <w:r w:rsidRPr="007B62B7">
        <w:rPr>
          <w:rStyle w:val="Emphasis"/>
          <w:highlight w:val="cyan"/>
        </w:rPr>
        <w:t>dangerous</w:t>
      </w:r>
      <w:r w:rsidRPr="007B62B7">
        <w:rPr>
          <w:rStyle w:val="StyleUnderline"/>
          <w:highlight w:val="cyan"/>
        </w:rPr>
        <w:t xml:space="preserve"> to</w:t>
      </w:r>
      <w:r w:rsidRPr="001139C4">
        <w:rPr>
          <w:rStyle w:val="StyleUnderline"/>
        </w:rPr>
        <w:t xml:space="preserve"> a </w:t>
      </w:r>
      <w:r w:rsidRPr="007B62B7">
        <w:rPr>
          <w:rStyle w:val="Emphasis"/>
          <w:highlight w:val="cyan"/>
        </w:rPr>
        <w:t>wide range</w:t>
      </w:r>
      <w:r w:rsidRPr="007B62B7">
        <w:rPr>
          <w:rStyle w:val="StyleUnderline"/>
          <w:highlight w:val="cyan"/>
        </w:rPr>
        <w:t xml:space="preserve"> of ages and </w:t>
      </w:r>
      <w:r w:rsidRPr="007B62B7">
        <w:rPr>
          <w:rStyle w:val="Emphasis"/>
          <w:highlight w:val="cyan"/>
        </w:rPr>
        <w:t>genetic populations</w:t>
      </w:r>
      <w:r w:rsidRPr="001139C4">
        <w:rPr>
          <w:sz w:val="16"/>
        </w:rPr>
        <w:t xml:space="preserve">, </w:t>
      </w:r>
      <w:r w:rsidRPr="001139C4">
        <w:rPr>
          <w:rStyle w:val="StyleUnderline"/>
        </w:rPr>
        <w:t xml:space="preserve">since </w:t>
      </w:r>
      <w:r w:rsidRPr="001139C4">
        <w:rPr>
          <w:rStyle w:val="Emphasis"/>
        </w:rPr>
        <w:t>any pockets of immunity</w:t>
      </w:r>
      <w:r w:rsidRPr="001139C4">
        <w:rPr>
          <w:sz w:val="16"/>
        </w:rPr>
        <w:t xml:space="preserve"> would </w:t>
      </w:r>
      <w:r w:rsidRPr="001139C4">
        <w:rPr>
          <w:rStyle w:val="StyleUnderline"/>
        </w:rPr>
        <w:t xml:space="preserve">render extinction </w:t>
      </w:r>
      <w:r w:rsidRPr="001139C4">
        <w:rPr>
          <w:rStyle w:val="StyleUnderline"/>
        </w:rPr>
        <w:lastRenderedPageBreak/>
        <w:t>considerably less likely</w:t>
      </w:r>
      <w:r w:rsidRPr="001139C4">
        <w:rPr>
          <w:sz w:val="16"/>
        </w:rPr>
        <w:t xml:space="preserve">. Overall, it is highly </w:t>
      </w:r>
      <w:r w:rsidRPr="001139C4">
        <w:rPr>
          <w:rStyle w:val="StyleUnderline"/>
        </w:rPr>
        <w:t xml:space="preserve">unclear whether any biological agent with all these properties is </w:t>
      </w:r>
      <w:r w:rsidRPr="001139C4">
        <w:rPr>
          <w:rStyle w:val="Emphasis"/>
        </w:rPr>
        <w:t>even possible</w:t>
      </w:r>
      <w:r w:rsidRPr="001139C4">
        <w:rPr>
          <w:sz w:val="16"/>
        </w:rPr>
        <w:t xml:space="preserve">. In particular, </w:t>
      </w:r>
      <w:r w:rsidRPr="007B62B7">
        <w:rPr>
          <w:rStyle w:val="StyleUnderline"/>
          <w:highlight w:val="cyan"/>
        </w:rPr>
        <w:t>pathogens which are</w:t>
      </w:r>
      <w:r w:rsidRPr="001139C4">
        <w:rPr>
          <w:rStyle w:val="StyleUnderline"/>
        </w:rPr>
        <w:t xml:space="preserve"> </w:t>
      </w:r>
      <w:r w:rsidRPr="001139C4">
        <w:rPr>
          <w:rStyle w:val="Emphasis"/>
        </w:rPr>
        <w:t xml:space="preserve">sufficiently </w:t>
      </w:r>
      <w:r w:rsidRPr="007B62B7">
        <w:rPr>
          <w:rStyle w:val="Emphasis"/>
          <w:highlight w:val="cyan"/>
        </w:rPr>
        <w:t>virulent</w:t>
      </w:r>
      <w:r w:rsidRPr="001139C4">
        <w:rPr>
          <w:sz w:val="16"/>
        </w:rPr>
        <w:t xml:space="preserve"> to cause 99% or more fatality rates </w:t>
      </w:r>
      <w:r w:rsidRPr="001139C4">
        <w:rPr>
          <w:rStyle w:val="StyleUnderline"/>
        </w:rPr>
        <w:t>are likely to place such a burden on human physiology</w:t>
      </w:r>
      <w:r w:rsidRPr="001139C4">
        <w:rPr>
          <w:sz w:val="16"/>
        </w:rPr>
        <w:t xml:space="preserve"> such that </w:t>
      </w:r>
      <w:r w:rsidRPr="001139C4">
        <w:rPr>
          <w:rStyle w:val="StyleUnderline"/>
        </w:rPr>
        <w:t xml:space="preserve">they would </w:t>
      </w:r>
      <w:r w:rsidRPr="007B62B7">
        <w:rPr>
          <w:rStyle w:val="StyleUnderline"/>
          <w:highlight w:val="cyan"/>
        </w:rPr>
        <w:t>have</w:t>
      </w:r>
      <w:r w:rsidRPr="001139C4">
        <w:rPr>
          <w:rStyle w:val="StyleUnderline"/>
        </w:rPr>
        <w:t xml:space="preserve"> a </w:t>
      </w:r>
      <w:r w:rsidRPr="007B62B7">
        <w:rPr>
          <w:rStyle w:val="Emphasis"/>
          <w:highlight w:val="cyan"/>
        </w:rPr>
        <w:t>short incubation</w:t>
      </w:r>
      <w:r w:rsidRPr="001139C4">
        <w:rPr>
          <w:rStyle w:val="Emphasis"/>
        </w:rPr>
        <w:t xml:space="preserve"> time</w:t>
      </w:r>
      <w:r w:rsidRPr="001139C4">
        <w:rPr>
          <w:sz w:val="16"/>
        </w:rPr>
        <w:t xml:space="preserve">, potentially </w:t>
      </w:r>
      <w:r w:rsidRPr="007B62B7">
        <w:rPr>
          <w:rStyle w:val="StyleUnderline"/>
          <w:highlight w:val="cyan"/>
        </w:rPr>
        <w:t>rendering it easi</w:t>
      </w:r>
      <w:r w:rsidRPr="001139C4">
        <w:rPr>
          <w:rStyle w:val="StyleUnderline"/>
        </w:rPr>
        <w:t xml:space="preserve">er </w:t>
      </w:r>
      <w:r w:rsidRPr="007B62B7">
        <w:rPr>
          <w:rStyle w:val="StyleUnderline"/>
          <w:highlight w:val="cyan"/>
        </w:rPr>
        <w:t xml:space="preserve">to </w:t>
      </w:r>
      <w:r w:rsidRPr="007B62B7">
        <w:rPr>
          <w:rStyle w:val="Emphasis"/>
          <w:highlight w:val="cyan"/>
        </w:rPr>
        <w:t>quarantine</w:t>
      </w:r>
      <w:r w:rsidRPr="001139C4">
        <w:rPr>
          <w:rStyle w:val="Emphasis"/>
        </w:rPr>
        <w:t xml:space="preserve"> infected persons</w:t>
      </w:r>
      <w:r w:rsidRPr="001139C4">
        <w:rPr>
          <w:sz w:val="16"/>
        </w:rPr>
        <w:t xml:space="preserve">. Of course we do not know what is possible at the limits of biology, but </w:t>
      </w:r>
      <w:r w:rsidRPr="001139C4">
        <w:rPr>
          <w:rStyle w:val="StyleUnderline"/>
        </w:rPr>
        <w:t xml:space="preserve">given the </w:t>
      </w:r>
      <w:r w:rsidRPr="007B62B7">
        <w:rPr>
          <w:rStyle w:val="Emphasis"/>
          <w:highlight w:val="cyan"/>
        </w:rPr>
        <w:t>extreme properties</w:t>
      </w:r>
      <w:r w:rsidRPr="001139C4">
        <w:rPr>
          <w:rStyle w:val="StyleUnderline"/>
        </w:rPr>
        <w:t xml:space="preserve"> required of</w:t>
      </w:r>
      <w:r w:rsidRPr="001139C4">
        <w:rPr>
          <w:sz w:val="16"/>
        </w:rPr>
        <w:t xml:space="preserve"> such an </w:t>
      </w:r>
      <w:r w:rsidRPr="001139C4">
        <w:rPr>
          <w:rStyle w:val="StyleUnderline"/>
        </w:rPr>
        <w:t>extinction-level pathogen</w:t>
      </w:r>
      <w:r w:rsidRPr="001139C4">
        <w:rPr>
          <w:sz w:val="16"/>
        </w:rPr>
        <w:t xml:space="preserve">, in my view </w:t>
      </w:r>
      <w:r w:rsidRPr="001139C4">
        <w:rPr>
          <w:rStyle w:val="StyleUnderline"/>
        </w:rPr>
        <w:t xml:space="preserve">it is </w:t>
      </w:r>
      <w:r w:rsidRPr="007B62B7">
        <w:rPr>
          <w:rStyle w:val="Emphasis"/>
          <w:highlight w:val="cyan"/>
        </w:rPr>
        <w:t>very unlikely</w:t>
      </w:r>
      <w:r w:rsidRPr="001139C4">
        <w:rPr>
          <w:sz w:val="16"/>
        </w:rPr>
        <w:t xml:space="preserve"> that </w:t>
      </w:r>
      <w:r w:rsidRPr="001139C4">
        <w:rPr>
          <w:rStyle w:val="StyleUnderline"/>
        </w:rPr>
        <w:t xml:space="preserve">such a pathogen is </w:t>
      </w:r>
      <w:r w:rsidRPr="001139C4">
        <w:rPr>
          <w:rStyle w:val="Emphasis"/>
        </w:rPr>
        <w:t>even possible</w:t>
      </w:r>
      <w:r w:rsidRPr="001139C4">
        <w:rPr>
          <w:sz w:val="16"/>
        </w:rPr>
        <w:t>.</w:t>
      </w:r>
    </w:p>
    <w:p w14:paraId="3B732974" w14:textId="77777777" w:rsidR="00770BE0" w:rsidRDefault="00770BE0" w:rsidP="00770BE0">
      <w:pPr>
        <w:rPr>
          <w:sz w:val="16"/>
        </w:rPr>
      </w:pPr>
    </w:p>
    <w:p w14:paraId="4E0376D6" w14:textId="77777777" w:rsidR="00C9410D" w:rsidRPr="001139C4" w:rsidRDefault="00C9410D" w:rsidP="00C9410D">
      <w:pPr>
        <w:pStyle w:val="Heading3"/>
        <w:rPr>
          <w:rFonts w:cs="Arial"/>
        </w:rPr>
      </w:pPr>
      <w:r w:rsidRPr="001139C4">
        <w:rPr>
          <w:rFonts w:cs="Arial"/>
        </w:rPr>
        <w:lastRenderedPageBreak/>
        <w:t>AT: Hegemony</w:t>
      </w:r>
      <w:r>
        <w:rPr>
          <w:rFonts w:cs="Arial"/>
        </w:rPr>
        <w:t>---1NC</w:t>
      </w:r>
    </w:p>
    <w:p w14:paraId="449BECA0" w14:textId="77777777" w:rsidR="004A6A99" w:rsidRPr="003B1EA4" w:rsidRDefault="004A6A99" w:rsidP="004A6A99">
      <w:pPr>
        <w:pStyle w:val="Heading4"/>
        <w:rPr>
          <w:rFonts w:cs="Arial"/>
        </w:rPr>
      </w:pPr>
      <w:r w:rsidRPr="003B1EA4">
        <w:rPr>
          <w:rFonts w:cs="Arial"/>
        </w:rPr>
        <w:t>No US-China miscalc.</w:t>
      </w:r>
    </w:p>
    <w:p w14:paraId="2CD184BA" w14:textId="77777777" w:rsidR="004A6A99" w:rsidRPr="003B1EA4" w:rsidRDefault="004A6A99" w:rsidP="004A6A99">
      <w:pPr>
        <w:rPr>
          <w:rStyle w:val="Hyperlink"/>
        </w:rPr>
      </w:pPr>
      <w:r w:rsidRPr="003B1EA4">
        <w:t xml:space="preserve">Sky </w:t>
      </w:r>
      <w:r w:rsidRPr="003B1EA4">
        <w:rPr>
          <w:rStyle w:val="Style13ptBold"/>
        </w:rPr>
        <w:t>Lo 22</w:t>
      </w:r>
      <w:r w:rsidRPr="003B1EA4">
        <w:t>. Master of Strategic Studies from Australian National University. B.Sc. in Molecular Biotechnology from the Chinese University of Hong Kong. “Could China’s “hot-swappable” missile system start an accidental nuclear war?” https://thebulletin.org/2022/04/could-chinas-hot-swappable-missile-system-start-an-accidental-nuclear-war/</w:t>
      </w:r>
    </w:p>
    <w:p w14:paraId="7CDD9BCC" w14:textId="77777777" w:rsidR="004A6A99" w:rsidRPr="003B1EA4" w:rsidRDefault="004A6A99" w:rsidP="004A6A99">
      <w:pPr>
        <w:rPr>
          <w:sz w:val="16"/>
        </w:rPr>
      </w:pPr>
      <w:r w:rsidRPr="003B1EA4">
        <w:rPr>
          <w:sz w:val="16"/>
        </w:rPr>
        <w:t xml:space="preserve">However, </w:t>
      </w:r>
      <w:r w:rsidRPr="003B1EA4">
        <w:rPr>
          <w:rStyle w:val="StyleUnderline"/>
        </w:rPr>
        <w:t xml:space="preserve">upon </w:t>
      </w:r>
      <w:r w:rsidRPr="003B1EA4">
        <w:rPr>
          <w:rStyle w:val="Emphasis"/>
        </w:rPr>
        <w:t>closer examination</w:t>
      </w:r>
      <w:r w:rsidRPr="003B1EA4">
        <w:rPr>
          <w:sz w:val="16"/>
        </w:rPr>
        <w:t xml:space="preserve">, </w:t>
      </w:r>
      <w:r w:rsidRPr="007B62B7">
        <w:rPr>
          <w:rStyle w:val="StyleUnderline"/>
          <w:highlight w:val="cyan"/>
        </w:rPr>
        <w:t>nuclear escalation is not</w:t>
      </w:r>
      <w:r w:rsidRPr="003B1EA4">
        <w:rPr>
          <w:rStyle w:val="StyleUnderline"/>
        </w:rPr>
        <w:t xml:space="preserve"> as </w:t>
      </w:r>
      <w:r w:rsidRPr="007B62B7">
        <w:rPr>
          <w:rStyle w:val="StyleUnderline"/>
          <w:highlight w:val="cyan"/>
        </w:rPr>
        <w:t>likely</w:t>
      </w:r>
      <w:r w:rsidRPr="003B1EA4">
        <w:rPr>
          <w:rStyle w:val="StyleUnderline"/>
        </w:rPr>
        <w:t xml:space="preserve"> as </w:t>
      </w:r>
      <w:r w:rsidRPr="003B1EA4">
        <w:rPr>
          <w:rStyle w:val="Emphasis"/>
        </w:rPr>
        <w:t>some believe</w:t>
      </w:r>
      <w:r w:rsidRPr="003B1EA4">
        <w:rPr>
          <w:sz w:val="16"/>
        </w:rPr>
        <w:t xml:space="preserve">. </w:t>
      </w:r>
    </w:p>
    <w:p w14:paraId="5CAEE535" w14:textId="77777777" w:rsidR="004A6A99" w:rsidRPr="003B1EA4" w:rsidRDefault="004A6A99" w:rsidP="004A6A99">
      <w:pPr>
        <w:rPr>
          <w:sz w:val="16"/>
        </w:rPr>
      </w:pPr>
      <w:r w:rsidRPr="003B1EA4">
        <w:rPr>
          <w:sz w:val="16"/>
        </w:rPr>
        <w:t xml:space="preserve">The US response to incoming DF-26s. </w:t>
      </w:r>
      <w:r w:rsidRPr="007B62B7">
        <w:rPr>
          <w:rStyle w:val="StyleUnderline"/>
          <w:highlight w:val="cyan"/>
        </w:rPr>
        <w:t xml:space="preserve">Modern </w:t>
      </w:r>
      <w:r w:rsidRPr="007B62B7">
        <w:rPr>
          <w:rStyle w:val="Emphasis"/>
          <w:highlight w:val="cyan"/>
        </w:rPr>
        <w:t>early-warning</w:t>
      </w:r>
      <w:r w:rsidRPr="003B1EA4">
        <w:rPr>
          <w:rStyle w:val="Emphasis"/>
        </w:rPr>
        <w:t xml:space="preserve"> systems</w:t>
      </w:r>
      <w:r w:rsidRPr="003B1EA4">
        <w:rPr>
          <w:rStyle w:val="StyleUnderline"/>
        </w:rPr>
        <w:t xml:space="preserve"> are capable of </w:t>
      </w:r>
      <w:r w:rsidRPr="007B62B7">
        <w:rPr>
          <w:rStyle w:val="StyleUnderline"/>
          <w:highlight w:val="cyan"/>
        </w:rPr>
        <w:t>calculat</w:t>
      </w:r>
      <w:r w:rsidRPr="003B1EA4">
        <w:rPr>
          <w:rStyle w:val="StyleUnderline"/>
        </w:rPr>
        <w:t xml:space="preserve">ing the </w:t>
      </w:r>
      <w:r w:rsidRPr="007B62B7">
        <w:rPr>
          <w:rStyle w:val="StyleUnderline"/>
          <w:highlight w:val="cyan"/>
        </w:rPr>
        <w:t>trajectory and</w:t>
      </w:r>
      <w:r w:rsidRPr="003B1EA4">
        <w:rPr>
          <w:sz w:val="16"/>
          <w:szCs w:val="16"/>
        </w:rPr>
        <w:t xml:space="preserve"> potential </w:t>
      </w:r>
      <w:r w:rsidRPr="007B62B7">
        <w:rPr>
          <w:rStyle w:val="Emphasis"/>
          <w:highlight w:val="cyan"/>
        </w:rPr>
        <w:t>impact points</w:t>
      </w:r>
      <w:r w:rsidRPr="003B1EA4">
        <w:rPr>
          <w:rStyle w:val="StyleUnderline"/>
        </w:rPr>
        <w:t xml:space="preserve"> for </w:t>
      </w:r>
      <w:r w:rsidRPr="003B1EA4">
        <w:rPr>
          <w:rStyle w:val="Emphasis"/>
        </w:rPr>
        <w:t>incoming warheads</w:t>
      </w:r>
      <w:r w:rsidRPr="003B1EA4">
        <w:rPr>
          <w:sz w:val="16"/>
        </w:rPr>
        <w:t xml:space="preserve">. In the case of a Chinese missile attack against US forces in the Indo-Pacific region, the United States would be able to identify incoming DF-26s as intermediate-range ballistic missiles heading toward US military bases located in the Pacific, rather than intercontinental ballistic missiles heading to the US homeland. Even if the Chinese missiles were loaded with nuclear warheads, these warheads would not hit major US population centers or reduce the effectiveness of US nuclear forces. </w:t>
      </w:r>
      <w:r w:rsidRPr="003B1EA4">
        <w:rPr>
          <w:rStyle w:val="StyleUnderline"/>
        </w:rPr>
        <w:t>US decision makers</w:t>
      </w:r>
      <w:r w:rsidRPr="003B1EA4">
        <w:rPr>
          <w:sz w:val="16"/>
        </w:rPr>
        <w:t xml:space="preserve"> would </w:t>
      </w:r>
      <w:r w:rsidRPr="007B62B7">
        <w:rPr>
          <w:rStyle w:val="StyleUnderline"/>
          <w:highlight w:val="cyan"/>
        </w:rPr>
        <w:t>not</w:t>
      </w:r>
      <w:r w:rsidRPr="003B1EA4">
        <w:rPr>
          <w:rStyle w:val="StyleUnderline"/>
        </w:rPr>
        <w:t xml:space="preserve"> </w:t>
      </w:r>
      <w:r w:rsidRPr="003B1EA4">
        <w:rPr>
          <w:rStyle w:val="Emphasis"/>
        </w:rPr>
        <w:t xml:space="preserve">have much to </w:t>
      </w:r>
      <w:r w:rsidRPr="007B62B7">
        <w:rPr>
          <w:rStyle w:val="Emphasis"/>
          <w:highlight w:val="cyan"/>
        </w:rPr>
        <w:t>lose</w:t>
      </w:r>
      <w:r w:rsidRPr="007B62B7">
        <w:rPr>
          <w:rStyle w:val="StyleUnderline"/>
          <w:highlight w:val="cyan"/>
        </w:rPr>
        <w:t xml:space="preserve"> by waiting</w:t>
      </w:r>
      <w:r w:rsidRPr="003B1EA4">
        <w:rPr>
          <w:rStyle w:val="StyleUnderline"/>
        </w:rPr>
        <w:t xml:space="preserve"> until the missiles detonate before launching</w:t>
      </w:r>
      <w:r w:rsidRPr="003B1EA4">
        <w:rPr>
          <w:sz w:val="16"/>
        </w:rPr>
        <w:t xml:space="preserve"> a </w:t>
      </w:r>
      <w:r w:rsidRPr="003B1EA4">
        <w:rPr>
          <w:rStyle w:val="StyleUnderline"/>
        </w:rPr>
        <w:t>counterattack</w:t>
      </w:r>
      <w:r w:rsidRPr="003B1EA4">
        <w:rPr>
          <w:sz w:val="16"/>
        </w:rPr>
        <w:t xml:space="preserve">. On the other hand, immediately launching a nuclear strike against China would likely result in a nuclear war that neither side wishes to fight. </w:t>
      </w:r>
    </w:p>
    <w:p w14:paraId="3C9C0516" w14:textId="77777777" w:rsidR="004A6A99" w:rsidRPr="003B1EA4" w:rsidRDefault="004A6A99" w:rsidP="004A6A99">
      <w:pPr>
        <w:rPr>
          <w:sz w:val="16"/>
        </w:rPr>
      </w:pPr>
      <w:r w:rsidRPr="003B1EA4">
        <w:rPr>
          <w:sz w:val="16"/>
        </w:rPr>
        <w:t xml:space="preserve">The </w:t>
      </w:r>
      <w:r w:rsidRPr="007B62B7">
        <w:rPr>
          <w:rStyle w:val="Emphasis"/>
          <w:highlight w:val="cyan"/>
        </w:rPr>
        <w:t>U</w:t>
      </w:r>
      <w:r w:rsidRPr="003B1EA4">
        <w:rPr>
          <w:rStyle w:val="StyleUnderline"/>
        </w:rPr>
        <w:t xml:space="preserve">nited </w:t>
      </w:r>
      <w:r w:rsidRPr="007B62B7">
        <w:rPr>
          <w:rStyle w:val="Emphasis"/>
          <w:highlight w:val="cyan"/>
        </w:rPr>
        <w:t>S</w:t>
      </w:r>
      <w:r w:rsidRPr="003B1EA4">
        <w:rPr>
          <w:rStyle w:val="StyleUnderline"/>
        </w:rPr>
        <w:t>tates</w:t>
      </w:r>
      <w:r w:rsidRPr="003B1EA4">
        <w:rPr>
          <w:sz w:val="16"/>
        </w:rPr>
        <w:t xml:space="preserve"> also </w:t>
      </w:r>
      <w:r w:rsidRPr="003B1EA4">
        <w:rPr>
          <w:rStyle w:val="StyleUnderline"/>
        </w:rPr>
        <w:t>has</w:t>
      </w:r>
      <w:r w:rsidRPr="003B1EA4">
        <w:rPr>
          <w:sz w:val="16"/>
        </w:rPr>
        <w:t xml:space="preserve"> a </w:t>
      </w:r>
      <w:r w:rsidRPr="003B1EA4">
        <w:rPr>
          <w:rStyle w:val="Emphasis"/>
        </w:rPr>
        <w:t xml:space="preserve">very </w:t>
      </w:r>
      <w:r w:rsidRPr="007B62B7">
        <w:rPr>
          <w:rStyle w:val="Emphasis"/>
          <w:highlight w:val="cyan"/>
        </w:rPr>
        <w:t>survivable</w:t>
      </w:r>
      <w:r w:rsidRPr="007B62B7">
        <w:rPr>
          <w:rStyle w:val="StyleUnderline"/>
          <w:highlight w:val="cyan"/>
        </w:rPr>
        <w:t xml:space="preserve"> sea-based deterrent and </w:t>
      </w:r>
      <w:r w:rsidRPr="007B62B7">
        <w:rPr>
          <w:rStyle w:val="Emphasis"/>
          <w:highlight w:val="cyan"/>
        </w:rPr>
        <w:t>significantly more</w:t>
      </w:r>
      <w:r w:rsidRPr="003B1EA4">
        <w:rPr>
          <w:rStyle w:val="StyleUnderline"/>
        </w:rPr>
        <w:t xml:space="preserve"> </w:t>
      </w:r>
      <w:r w:rsidRPr="007B62B7">
        <w:rPr>
          <w:rStyle w:val="StyleUnderline"/>
          <w:highlight w:val="cyan"/>
        </w:rPr>
        <w:t>nuc</w:t>
      </w:r>
      <w:r w:rsidRPr="003B1EA4">
        <w:rPr>
          <w:rStyle w:val="StyleUnderline"/>
        </w:rPr>
        <w:t>lear warhead</w:t>
      </w:r>
      <w:r w:rsidRPr="007B62B7">
        <w:rPr>
          <w:rStyle w:val="StyleUnderline"/>
          <w:highlight w:val="cyan"/>
        </w:rPr>
        <w:t>s than China</w:t>
      </w:r>
      <w:r w:rsidRPr="003B1EA4">
        <w:rPr>
          <w:sz w:val="16"/>
        </w:rPr>
        <w:t xml:space="preserve">. It would be nearly </w:t>
      </w:r>
      <w:r w:rsidRPr="007B62B7">
        <w:rPr>
          <w:rStyle w:val="Emphasis"/>
          <w:highlight w:val="cyan"/>
        </w:rPr>
        <w:t>impossible</w:t>
      </w:r>
      <w:r w:rsidRPr="003B1EA4">
        <w:rPr>
          <w:rStyle w:val="StyleUnderline"/>
        </w:rPr>
        <w:t xml:space="preserve"> for China </w:t>
      </w:r>
      <w:r w:rsidRPr="007B62B7">
        <w:rPr>
          <w:rStyle w:val="StyleUnderline"/>
          <w:highlight w:val="cyan"/>
        </w:rPr>
        <w:t>to disarm</w:t>
      </w:r>
      <w:r w:rsidRPr="003B1EA4">
        <w:rPr>
          <w:rStyle w:val="StyleUnderline"/>
        </w:rPr>
        <w:t xml:space="preserve"> the </w:t>
      </w:r>
      <w:r w:rsidRPr="003B1EA4">
        <w:rPr>
          <w:rStyle w:val="Emphasis"/>
        </w:rPr>
        <w:t>U</w:t>
      </w:r>
      <w:r w:rsidRPr="003B1EA4">
        <w:rPr>
          <w:rStyle w:val="StyleUnderline"/>
        </w:rPr>
        <w:t xml:space="preserve">nited </w:t>
      </w:r>
      <w:r w:rsidRPr="003B1EA4">
        <w:rPr>
          <w:rStyle w:val="Emphasis"/>
        </w:rPr>
        <w:t>S</w:t>
      </w:r>
      <w:r w:rsidRPr="003B1EA4">
        <w:rPr>
          <w:rStyle w:val="StyleUnderline"/>
        </w:rPr>
        <w:t>tates in a first strike</w:t>
      </w:r>
      <w:r w:rsidRPr="003B1EA4">
        <w:rPr>
          <w:sz w:val="16"/>
        </w:rPr>
        <w:t xml:space="preserve">. Even if American leaders were convinced that China was launching a nuclear strike against the United States, they would not have to immediately retaliate, as long as they were confident about US second-strike capabilities. </w:t>
      </w:r>
    </w:p>
    <w:p w14:paraId="487BE6DF" w14:textId="77777777" w:rsidR="004A6A99" w:rsidRPr="003B1EA4" w:rsidRDefault="004A6A99" w:rsidP="004A6A99">
      <w:pPr>
        <w:rPr>
          <w:sz w:val="16"/>
        </w:rPr>
      </w:pPr>
      <w:r w:rsidRPr="003B1EA4">
        <w:rPr>
          <w:sz w:val="16"/>
        </w:rPr>
        <w:t xml:space="preserve">Also, </w:t>
      </w:r>
      <w:r w:rsidRPr="003B1EA4">
        <w:rPr>
          <w:rStyle w:val="StyleUnderline"/>
        </w:rPr>
        <w:t>assets</w:t>
      </w:r>
      <w:r w:rsidRPr="003B1EA4">
        <w:rPr>
          <w:sz w:val="16"/>
        </w:rPr>
        <w:t xml:space="preserve"> that are especially </w:t>
      </w:r>
      <w:r w:rsidRPr="003B1EA4">
        <w:rPr>
          <w:rStyle w:val="StyleUnderline"/>
        </w:rPr>
        <w:t>vulnerable to</w:t>
      </w:r>
      <w:r w:rsidRPr="003B1EA4">
        <w:rPr>
          <w:sz w:val="16"/>
        </w:rPr>
        <w:t xml:space="preserve"> a </w:t>
      </w:r>
      <w:r w:rsidRPr="003B1EA4">
        <w:rPr>
          <w:rStyle w:val="StyleUnderline"/>
        </w:rPr>
        <w:t>first strike</w:t>
      </w:r>
      <w:r w:rsidRPr="003B1EA4">
        <w:rPr>
          <w:sz w:val="16"/>
        </w:rPr>
        <w:t xml:space="preserve"> could be </w:t>
      </w:r>
      <w:r w:rsidRPr="003B1EA4">
        <w:rPr>
          <w:rStyle w:val="Emphasis"/>
        </w:rPr>
        <w:t>evacuated</w:t>
      </w:r>
      <w:r w:rsidRPr="003B1EA4">
        <w:rPr>
          <w:rStyle w:val="StyleUnderline"/>
        </w:rPr>
        <w:t xml:space="preserve"> and </w:t>
      </w:r>
      <w:r w:rsidRPr="003B1EA4">
        <w:rPr>
          <w:rStyle w:val="Emphasis"/>
        </w:rPr>
        <w:t>dispersed</w:t>
      </w:r>
      <w:r w:rsidRPr="003B1EA4">
        <w:rPr>
          <w:rStyle w:val="StyleUnderline"/>
        </w:rPr>
        <w:t xml:space="preserve"> to avoid destruction</w:t>
      </w:r>
      <w:r w:rsidRPr="003B1EA4">
        <w:rPr>
          <w:sz w:val="16"/>
        </w:rPr>
        <w:t xml:space="preserve">. For example, the United States could </w:t>
      </w:r>
      <w:r w:rsidRPr="003B1EA4">
        <w:rPr>
          <w:rStyle w:val="Emphasis"/>
        </w:rPr>
        <w:t>immediately scramble</w:t>
      </w:r>
      <w:r w:rsidRPr="003B1EA4">
        <w:rPr>
          <w:rStyle w:val="StyleUnderline"/>
        </w:rPr>
        <w:t xml:space="preserve"> strategic bombers</w:t>
      </w:r>
      <w:r w:rsidRPr="003B1EA4">
        <w:rPr>
          <w:sz w:val="16"/>
        </w:rPr>
        <w:t xml:space="preserve"> carrying nuclear weapons, to avoid losing them on the ground. These measures can </w:t>
      </w:r>
      <w:r w:rsidRPr="003B1EA4">
        <w:rPr>
          <w:rStyle w:val="StyleUnderline"/>
        </w:rPr>
        <w:t>ensure</w:t>
      </w:r>
      <w:r w:rsidRPr="003B1EA4">
        <w:rPr>
          <w:sz w:val="16"/>
        </w:rPr>
        <w:t xml:space="preserve"> that the </w:t>
      </w:r>
      <w:r w:rsidRPr="003B1EA4">
        <w:rPr>
          <w:rStyle w:val="Emphasis"/>
        </w:rPr>
        <w:t>U</w:t>
      </w:r>
      <w:r w:rsidRPr="003B1EA4">
        <w:rPr>
          <w:rStyle w:val="StyleUnderline"/>
        </w:rPr>
        <w:t xml:space="preserve">nited </w:t>
      </w:r>
      <w:r w:rsidRPr="003B1EA4">
        <w:rPr>
          <w:rStyle w:val="Emphasis"/>
        </w:rPr>
        <w:t>S</w:t>
      </w:r>
      <w:r w:rsidRPr="003B1EA4">
        <w:rPr>
          <w:rStyle w:val="StyleUnderline"/>
        </w:rPr>
        <w:t>tates</w:t>
      </w:r>
      <w:r w:rsidRPr="003B1EA4">
        <w:rPr>
          <w:sz w:val="16"/>
        </w:rPr>
        <w:t xml:space="preserve"> does </w:t>
      </w:r>
      <w:r w:rsidRPr="003B1EA4">
        <w:rPr>
          <w:rStyle w:val="StyleUnderline"/>
        </w:rPr>
        <w:t>not</w:t>
      </w:r>
      <w:r w:rsidRPr="003B1EA4">
        <w:rPr>
          <w:sz w:val="16"/>
        </w:rPr>
        <w:t xml:space="preserve"> have to launch an immediate </w:t>
      </w:r>
      <w:r w:rsidRPr="003B1EA4">
        <w:rPr>
          <w:rStyle w:val="StyleUnderline"/>
        </w:rPr>
        <w:t>retaliation</w:t>
      </w:r>
      <w:r w:rsidRPr="003B1EA4">
        <w:rPr>
          <w:sz w:val="16"/>
        </w:rPr>
        <w:t xml:space="preserve"> even when under threat, </w:t>
      </w:r>
      <w:r w:rsidRPr="003B1EA4">
        <w:rPr>
          <w:rStyle w:val="StyleUnderline"/>
        </w:rPr>
        <w:t>reducing</w:t>
      </w:r>
      <w:r w:rsidRPr="003B1EA4">
        <w:rPr>
          <w:sz w:val="16"/>
        </w:rPr>
        <w:t xml:space="preserve"> the </w:t>
      </w:r>
      <w:r w:rsidRPr="003B1EA4">
        <w:rPr>
          <w:rStyle w:val="StyleUnderline"/>
        </w:rPr>
        <w:t xml:space="preserve">possibility of an </w:t>
      </w:r>
      <w:r w:rsidRPr="003B1EA4">
        <w:rPr>
          <w:rStyle w:val="Emphasis"/>
        </w:rPr>
        <w:t>accidental nuclear war</w:t>
      </w:r>
      <w:r w:rsidRPr="003B1EA4">
        <w:rPr>
          <w:sz w:val="16"/>
        </w:rPr>
        <w:t xml:space="preserve">. </w:t>
      </w:r>
    </w:p>
    <w:p w14:paraId="5454D699" w14:textId="77777777" w:rsidR="004A6A99" w:rsidRPr="003B1EA4" w:rsidRDefault="004A6A99" w:rsidP="004A6A99">
      <w:pPr>
        <w:rPr>
          <w:sz w:val="16"/>
        </w:rPr>
      </w:pPr>
      <w:r w:rsidRPr="003B1EA4">
        <w:rPr>
          <w:sz w:val="16"/>
        </w:rPr>
        <w:t>The Chinese response to a US attack. Some experts have suggested another type of scenario, in which the United States would fire conventional weapons at China’s DF-26 launchers in an attempt to neutralize a conventional attack on Guam. China might see such an attack as a direct threat to its nuclear deterrent. This could drive Chinese leaders to launch a nuclear retaliation under the “</w:t>
      </w:r>
      <w:r w:rsidRPr="007B62B7">
        <w:rPr>
          <w:rStyle w:val="Emphasis"/>
          <w:highlight w:val="cyan"/>
        </w:rPr>
        <w:t>use it or lose it</w:t>
      </w:r>
      <w:r w:rsidRPr="003B1EA4">
        <w:rPr>
          <w:sz w:val="16"/>
        </w:rPr>
        <w:t xml:space="preserve">” </w:t>
      </w:r>
      <w:r w:rsidRPr="003B1EA4">
        <w:rPr>
          <w:rStyle w:val="StyleUnderline"/>
        </w:rPr>
        <w:t>mentality</w:t>
      </w:r>
      <w:r w:rsidRPr="003B1EA4">
        <w:rPr>
          <w:sz w:val="16"/>
        </w:rPr>
        <w:t xml:space="preserve">. Yet, </w:t>
      </w:r>
      <w:r w:rsidRPr="003B1EA4">
        <w:rPr>
          <w:rStyle w:val="StyleUnderline"/>
        </w:rPr>
        <w:t xml:space="preserve">upon </w:t>
      </w:r>
      <w:r w:rsidRPr="003B1EA4">
        <w:rPr>
          <w:rStyle w:val="Emphasis"/>
        </w:rPr>
        <w:t>closer examination</w:t>
      </w:r>
      <w:r w:rsidRPr="003B1EA4">
        <w:rPr>
          <w:sz w:val="16"/>
        </w:rPr>
        <w:t xml:space="preserve">, such an </w:t>
      </w:r>
      <w:r w:rsidRPr="003B1EA4">
        <w:rPr>
          <w:rStyle w:val="StyleUnderline"/>
        </w:rPr>
        <w:t xml:space="preserve">idea is </w:t>
      </w:r>
      <w:r w:rsidRPr="007B62B7">
        <w:rPr>
          <w:rStyle w:val="StyleUnderline"/>
          <w:highlight w:val="cyan"/>
        </w:rPr>
        <w:t>flawed</w:t>
      </w:r>
      <w:r w:rsidRPr="003B1EA4">
        <w:rPr>
          <w:sz w:val="16"/>
        </w:rPr>
        <w:t xml:space="preserve">. </w:t>
      </w:r>
    </w:p>
    <w:p w14:paraId="55B98066" w14:textId="77777777" w:rsidR="004A6A99" w:rsidRPr="003B1EA4" w:rsidRDefault="004A6A99" w:rsidP="004A6A99">
      <w:pPr>
        <w:rPr>
          <w:sz w:val="16"/>
        </w:rPr>
      </w:pPr>
      <w:r w:rsidRPr="003B1EA4">
        <w:rPr>
          <w:sz w:val="16"/>
        </w:rPr>
        <w:t xml:space="preserve">First, </w:t>
      </w:r>
      <w:r w:rsidRPr="007B62B7">
        <w:rPr>
          <w:rStyle w:val="StyleUnderline"/>
          <w:highlight w:val="cyan"/>
        </w:rPr>
        <w:t>China is not reliant on</w:t>
      </w:r>
      <w:r w:rsidRPr="003B1EA4">
        <w:rPr>
          <w:rStyle w:val="StyleUnderline"/>
        </w:rPr>
        <w:t xml:space="preserve"> the </w:t>
      </w:r>
      <w:r w:rsidRPr="007B62B7">
        <w:rPr>
          <w:rStyle w:val="StyleUnderline"/>
          <w:highlight w:val="cyan"/>
        </w:rPr>
        <w:t>DF-26</w:t>
      </w:r>
      <w:r w:rsidRPr="003B1EA4">
        <w:rPr>
          <w:sz w:val="16"/>
        </w:rPr>
        <w:t xml:space="preserve"> weapon system </w:t>
      </w:r>
      <w:r w:rsidRPr="007B62B7">
        <w:rPr>
          <w:rStyle w:val="StyleUnderline"/>
          <w:highlight w:val="cyan"/>
        </w:rPr>
        <w:t>for</w:t>
      </w:r>
      <w:r w:rsidRPr="003B1EA4">
        <w:rPr>
          <w:sz w:val="16"/>
        </w:rPr>
        <w:t xml:space="preserve"> its </w:t>
      </w:r>
      <w:r w:rsidRPr="003B1EA4">
        <w:rPr>
          <w:rStyle w:val="Emphasis"/>
        </w:rPr>
        <w:t xml:space="preserve">nuclear </w:t>
      </w:r>
      <w:r w:rsidRPr="007B62B7">
        <w:rPr>
          <w:rStyle w:val="Emphasis"/>
          <w:highlight w:val="cyan"/>
        </w:rPr>
        <w:t>deterrence</w:t>
      </w:r>
      <w:r w:rsidRPr="003B1EA4">
        <w:rPr>
          <w:sz w:val="16"/>
        </w:rPr>
        <w:t xml:space="preserve">. The intermediate-range DF-26 is arguably less important than intercontinental ballistic missiles (ICBMs), such as the DF-41, in maintaining a credible deterrent against the United States. This is reflected in the number of warheads deployed with each type of missile. While the exact number of nuclear warheads allocated to DF-26 units remains unknown, it is estimated that China has only deployed 60 out of some 350 total warheads with its intermediate-range force. It is therefore </w:t>
      </w:r>
      <w:r w:rsidRPr="003B1EA4">
        <w:rPr>
          <w:rStyle w:val="StyleUnderline"/>
        </w:rPr>
        <w:t>unlikely for China to worry about</w:t>
      </w:r>
      <w:r w:rsidRPr="003B1EA4">
        <w:rPr>
          <w:sz w:val="16"/>
        </w:rPr>
        <w:t xml:space="preserve"> the </w:t>
      </w:r>
      <w:r w:rsidRPr="003B1EA4">
        <w:rPr>
          <w:rStyle w:val="Emphasis"/>
        </w:rPr>
        <w:t>credibility</w:t>
      </w:r>
      <w:r w:rsidRPr="003B1EA4">
        <w:rPr>
          <w:rStyle w:val="StyleUnderline"/>
        </w:rPr>
        <w:t xml:space="preserve"> of its nuclear deterrent against the </w:t>
      </w:r>
      <w:r w:rsidRPr="003B1EA4">
        <w:rPr>
          <w:rStyle w:val="Emphasis"/>
        </w:rPr>
        <w:t>U</w:t>
      </w:r>
      <w:r w:rsidRPr="003B1EA4">
        <w:rPr>
          <w:rStyle w:val="StyleUnderline"/>
        </w:rPr>
        <w:t xml:space="preserve">nited </w:t>
      </w:r>
      <w:r w:rsidRPr="003B1EA4">
        <w:rPr>
          <w:rStyle w:val="Emphasis"/>
        </w:rPr>
        <w:t>S</w:t>
      </w:r>
      <w:r w:rsidRPr="003B1EA4">
        <w:rPr>
          <w:rStyle w:val="StyleUnderline"/>
        </w:rPr>
        <w:t>tates</w:t>
      </w:r>
      <w:r w:rsidRPr="003B1EA4">
        <w:rPr>
          <w:sz w:val="16"/>
        </w:rPr>
        <w:t xml:space="preserve">, as long as its ICBMs remain survivable and effective. </w:t>
      </w:r>
    </w:p>
    <w:p w14:paraId="487FBA92" w14:textId="77777777" w:rsidR="004A6A99" w:rsidRPr="003B1EA4" w:rsidRDefault="004A6A99" w:rsidP="004A6A99">
      <w:pPr>
        <w:rPr>
          <w:sz w:val="16"/>
        </w:rPr>
      </w:pPr>
      <w:r w:rsidRPr="003B1EA4">
        <w:rPr>
          <w:sz w:val="16"/>
        </w:rPr>
        <w:t xml:space="preserve">Furthermore, </w:t>
      </w:r>
      <w:r w:rsidRPr="007B62B7">
        <w:rPr>
          <w:rStyle w:val="StyleUnderline"/>
          <w:highlight w:val="cyan"/>
        </w:rPr>
        <w:t>China’s</w:t>
      </w:r>
      <w:r w:rsidRPr="003B1EA4">
        <w:rPr>
          <w:rStyle w:val="StyleUnderline"/>
        </w:rPr>
        <w:t xml:space="preserve"> </w:t>
      </w:r>
      <w:r w:rsidRPr="003B1EA4">
        <w:rPr>
          <w:rStyle w:val="Emphasis"/>
        </w:rPr>
        <w:t xml:space="preserve">nuclear </w:t>
      </w:r>
      <w:r w:rsidRPr="007B62B7">
        <w:rPr>
          <w:rStyle w:val="Emphasis"/>
          <w:highlight w:val="cyan"/>
        </w:rPr>
        <w:t>warheads</w:t>
      </w:r>
      <w:r w:rsidRPr="003B1EA4">
        <w:rPr>
          <w:rStyle w:val="StyleUnderline"/>
        </w:rPr>
        <w:t xml:space="preserve"> are</w:t>
      </w:r>
      <w:r w:rsidRPr="003B1EA4">
        <w:rPr>
          <w:sz w:val="16"/>
        </w:rPr>
        <w:t xml:space="preserve"> deployed </w:t>
      </w:r>
      <w:r w:rsidRPr="007B62B7">
        <w:rPr>
          <w:rStyle w:val="StyleUnderline"/>
          <w:highlight w:val="cyan"/>
        </w:rPr>
        <w:t>separate</w:t>
      </w:r>
      <w:r w:rsidRPr="003B1EA4">
        <w:rPr>
          <w:rStyle w:val="StyleUnderline"/>
        </w:rPr>
        <w:t xml:space="preserve">ly </w:t>
      </w:r>
      <w:r w:rsidRPr="007B62B7">
        <w:rPr>
          <w:rStyle w:val="StyleUnderline"/>
          <w:highlight w:val="cyan"/>
        </w:rPr>
        <w:t>from</w:t>
      </w:r>
      <w:r w:rsidRPr="003B1EA4">
        <w:rPr>
          <w:sz w:val="16"/>
        </w:rPr>
        <w:t xml:space="preserve"> its </w:t>
      </w:r>
      <w:r w:rsidRPr="007B62B7">
        <w:rPr>
          <w:rStyle w:val="StyleUnderline"/>
          <w:highlight w:val="cyan"/>
        </w:rPr>
        <w:t>launch</w:t>
      </w:r>
      <w:r w:rsidRPr="003B1EA4">
        <w:rPr>
          <w:rStyle w:val="StyleUnderline"/>
        </w:rPr>
        <w:t xml:space="preserve"> systems</w:t>
      </w:r>
      <w:r w:rsidRPr="003B1EA4">
        <w:rPr>
          <w:sz w:val="16"/>
        </w:rPr>
        <w:t xml:space="preserve">. The warheads are stored in underground bases and are only mated with their delivery systems in preparation for a strike. </w:t>
      </w:r>
      <w:r w:rsidRPr="003B1EA4">
        <w:rPr>
          <w:rStyle w:val="StyleUnderline"/>
        </w:rPr>
        <w:t>Warheads</w:t>
      </w:r>
      <w:r w:rsidRPr="003B1EA4">
        <w:rPr>
          <w:sz w:val="16"/>
        </w:rPr>
        <w:t xml:space="preserve"> may also be </w:t>
      </w:r>
      <w:r w:rsidRPr="007B62B7">
        <w:rPr>
          <w:rStyle w:val="StyleUnderline"/>
          <w:highlight w:val="cyan"/>
        </w:rPr>
        <w:t>dispersed and hidden</w:t>
      </w:r>
      <w:r w:rsidRPr="003B1EA4">
        <w:rPr>
          <w:rStyle w:val="StyleUnderline"/>
        </w:rPr>
        <w:t xml:space="preserve"> within</w:t>
      </w:r>
      <w:r w:rsidRPr="003B1EA4">
        <w:rPr>
          <w:sz w:val="16"/>
        </w:rPr>
        <w:t xml:space="preserve"> these </w:t>
      </w:r>
      <w:r w:rsidRPr="003B1EA4">
        <w:rPr>
          <w:rStyle w:val="Emphasis"/>
        </w:rPr>
        <w:t xml:space="preserve">large </w:t>
      </w:r>
      <w:r w:rsidRPr="007B62B7">
        <w:rPr>
          <w:rStyle w:val="Emphasis"/>
          <w:highlight w:val="cyan"/>
        </w:rPr>
        <w:t>underground</w:t>
      </w:r>
      <w:r w:rsidRPr="003B1EA4">
        <w:rPr>
          <w:rStyle w:val="Emphasis"/>
        </w:rPr>
        <w:t xml:space="preserve"> complexes</w:t>
      </w:r>
      <w:r w:rsidRPr="003B1EA4">
        <w:rPr>
          <w:rStyle w:val="StyleUnderline"/>
        </w:rPr>
        <w:t xml:space="preserve"> to </w:t>
      </w:r>
      <w:r w:rsidRPr="003B1EA4">
        <w:rPr>
          <w:rStyle w:val="Emphasis"/>
        </w:rPr>
        <w:t>avoid destruction</w:t>
      </w:r>
      <w:r w:rsidRPr="003B1EA4">
        <w:rPr>
          <w:rStyle w:val="StyleUnderline"/>
        </w:rPr>
        <w:t xml:space="preserve"> during</w:t>
      </w:r>
      <w:r w:rsidRPr="003B1EA4">
        <w:rPr>
          <w:sz w:val="16"/>
        </w:rPr>
        <w:t xml:space="preserve"> a </w:t>
      </w:r>
      <w:r w:rsidRPr="003B1EA4">
        <w:rPr>
          <w:rStyle w:val="StyleUnderline"/>
        </w:rPr>
        <w:t>first strike</w:t>
      </w:r>
      <w:r w:rsidRPr="003B1EA4">
        <w:rPr>
          <w:sz w:val="16"/>
        </w:rPr>
        <w:t xml:space="preserve">. </w:t>
      </w:r>
    </w:p>
    <w:p w14:paraId="672553FF" w14:textId="77777777" w:rsidR="004A6A99" w:rsidRPr="003B1EA4" w:rsidRDefault="004A6A99" w:rsidP="004A6A99">
      <w:pPr>
        <w:rPr>
          <w:sz w:val="16"/>
        </w:rPr>
      </w:pPr>
      <w:r w:rsidRPr="003B1EA4">
        <w:rPr>
          <w:sz w:val="16"/>
        </w:rPr>
        <w:lastRenderedPageBreak/>
        <w:t xml:space="preserve">A conventional strike against missile launch vehicles on the ground is unlikely to damage nuclear warheads stored underground. In the worst-case scenario, in which a small number of nuclear warheads are accidentally destroyed by the United States during a conventional strike, the Chinese nuclear deterrent would remain credible if it is able to inflict unacceptable losses on the United States in a nuclear exchange. </w:t>
      </w:r>
    </w:p>
    <w:p w14:paraId="1E143920" w14:textId="77777777" w:rsidR="004A6A99" w:rsidRPr="003B1EA4" w:rsidRDefault="004A6A99" w:rsidP="004A6A99">
      <w:pPr>
        <w:rPr>
          <w:sz w:val="16"/>
        </w:rPr>
      </w:pPr>
      <w:r w:rsidRPr="003B1EA4">
        <w:rPr>
          <w:sz w:val="16"/>
        </w:rPr>
        <w:t xml:space="preserve">Finally, it is </w:t>
      </w:r>
      <w:r w:rsidRPr="007B62B7">
        <w:rPr>
          <w:rStyle w:val="StyleUnderline"/>
          <w:highlight w:val="cyan"/>
        </w:rPr>
        <w:t>unlikely</w:t>
      </w:r>
      <w:r w:rsidRPr="003B1EA4">
        <w:rPr>
          <w:sz w:val="16"/>
        </w:rPr>
        <w:t xml:space="preserve"> that the </w:t>
      </w:r>
      <w:r w:rsidRPr="007B62B7">
        <w:rPr>
          <w:rStyle w:val="Emphasis"/>
          <w:highlight w:val="cyan"/>
        </w:rPr>
        <w:t>U</w:t>
      </w:r>
      <w:r w:rsidRPr="003B1EA4">
        <w:rPr>
          <w:rStyle w:val="StyleUnderline"/>
        </w:rPr>
        <w:t xml:space="preserve">nited </w:t>
      </w:r>
      <w:r w:rsidRPr="007B62B7">
        <w:rPr>
          <w:rStyle w:val="Emphasis"/>
          <w:highlight w:val="cyan"/>
        </w:rPr>
        <w:t>S</w:t>
      </w:r>
      <w:r w:rsidRPr="003B1EA4">
        <w:rPr>
          <w:rStyle w:val="StyleUnderline"/>
        </w:rPr>
        <w:t>tates</w:t>
      </w:r>
      <w:r w:rsidRPr="003B1EA4">
        <w:rPr>
          <w:sz w:val="16"/>
        </w:rPr>
        <w:t xml:space="preserve"> would </w:t>
      </w:r>
      <w:r w:rsidRPr="007B62B7">
        <w:rPr>
          <w:rStyle w:val="Emphasis"/>
          <w:highlight w:val="cyan"/>
        </w:rPr>
        <w:t>accidentally</w:t>
      </w:r>
      <w:r w:rsidRPr="007B62B7">
        <w:rPr>
          <w:rStyle w:val="StyleUnderline"/>
          <w:highlight w:val="cyan"/>
        </w:rPr>
        <w:t xml:space="preserve"> hit</w:t>
      </w:r>
      <w:r w:rsidRPr="003B1EA4">
        <w:rPr>
          <w:rStyle w:val="StyleUnderline"/>
        </w:rPr>
        <w:t xml:space="preserve"> Chinese ICBM launchers</w:t>
      </w:r>
      <w:r w:rsidRPr="003B1EA4">
        <w:rPr>
          <w:sz w:val="16"/>
        </w:rPr>
        <w:t xml:space="preserve"> when trying to hit DF-26s. DF-26 brigades are separate from other types of Chinese missile brigades. ICBMs such as the DF-31 and DF-41 are also much larger than DF-26s. They do not share a common launch vehicle and can be identified more easily. Operationally, it is unlikely that China would intentionally disguise its ICBM launchers as intermediate-range missile launchers, knowing that the United States would likely target the latter in a conventional conflict. </w:t>
      </w:r>
    </w:p>
    <w:p w14:paraId="08E05227" w14:textId="77777777" w:rsidR="004A6A99" w:rsidRPr="003B1EA4" w:rsidRDefault="004A6A99" w:rsidP="004A6A99">
      <w:pPr>
        <w:rPr>
          <w:sz w:val="16"/>
        </w:rPr>
      </w:pPr>
      <w:r w:rsidRPr="007B62B7">
        <w:rPr>
          <w:rStyle w:val="StyleUnderline"/>
          <w:highlight w:val="cyan"/>
        </w:rPr>
        <w:t>In</w:t>
      </w:r>
      <w:r w:rsidRPr="003B1EA4">
        <w:rPr>
          <w:sz w:val="16"/>
        </w:rPr>
        <w:t xml:space="preserve"> the </w:t>
      </w:r>
      <w:r w:rsidRPr="007B62B7">
        <w:rPr>
          <w:rStyle w:val="Emphasis"/>
          <w:sz w:val="30"/>
          <w:szCs w:val="30"/>
          <w:highlight w:val="cyan"/>
        </w:rPr>
        <w:t>worst-case scenario</w:t>
      </w:r>
      <w:r w:rsidRPr="003B1EA4">
        <w:rPr>
          <w:sz w:val="16"/>
        </w:rPr>
        <w:t xml:space="preserve">, </w:t>
      </w:r>
      <w:r w:rsidRPr="007B62B7">
        <w:rPr>
          <w:rStyle w:val="StyleUnderline"/>
          <w:highlight w:val="cyan"/>
        </w:rPr>
        <w:t>in which</w:t>
      </w:r>
      <w:r w:rsidRPr="003B1EA4">
        <w:rPr>
          <w:sz w:val="16"/>
        </w:rPr>
        <w:t xml:space="preserve"> the </w:t>
      </w:r>
      <w:r w:rsidRPr="007B62B7">
        <w:rPr>
          <w:rStyle w:val="Emphasis"/>
          <w:highlight w:val="cyan"/>
        </w:rPr>
        <w:t>U</w:t>
      </w:r>
      <w:r w:rsidRPr="003B1EA4">
        <w:rPr>
          <w:rStyle w:val="StyleUnderline"/>
        </w:rPr>
        <w:t xml:space="preserve">nited </w:t>
      </w:r>
      <w:r w:rsidRPr="007B62B7">
        <w:rPr>
          <w:rStyle w:val="Emphasis"/>
          <w:highlight w:val="cyan"/>
        </w:rPr>
        <w:t>S</w:t>
      </w:r>
      <w:r w:rsidRPr="003B1EA4">
        <w:rPr>
          <w:rStyle w:val="StyleUnderline"/>
        </w:rPr>
        <w:t xml:space="preserve">tates </w:t>
      </w:r>
      <w:r w:rsidRPr="007B62B7">
        <w:rPr>
          <w:rStyle w:val="Emphasis"/>
          <w:highlight w:val="cyan"/>
        </w:rPr>
        <w:t>accidentally hits</w:t>
      </w:r>
      <w:r w:rsidRPr="007B62B7">
        <w:rPr>
          <w:rStyle w:val="StyleUnderline"/>
          <w:highlight w:val="cyan"/>
        </w:rPr>
        <w:t xml:space="preserve"> Chinese ICBM vehicles</w:t>
      </w:r>
      <w:r w:rsidRPr="003B1EA4">
        <w:rPr>
          <w:sz w:val="16"/>
        </w:rPr>
        <w:t xml:space="preserve">, it is </w:t>
      </w:r>
      <w:r w:rsidRPr="007B62B7">
        <w:rPr>
          <w:rStyle w:val="StyleUnderline"/>
          <w:highlight w:val="cyan"/>
        </w:rPr>
        <w:t>unlikely</w:t>
      </w:r>
      <w:r w:rsidRPr="003B1EA4">
        <w:rPr>
          <w:sz w:val="16"/>
        </w:rPr>
        <w:t xml:space="preserve"> that an </w:t>
      </w:r>
      <w:r w:rsidRPr="003B1EA4">
        <w:rPr>
          <w:rStyle w:val="StyleUnderline"/>
        </w:rPr>
        <w:t>accidental strike</w:t>
      </w:r>
      <w:r w:rsidRPr="003B1EA4">
        <w:rPr>
          <w:sz w:val="16"/>
        </w:rPr>
        <w:t xml:space="preserve"> would </w:t>
      </w:r>
      <w:r w:rsidRPr="003B1EA4">
        <w:rPr>
          <w:rStyle w:val="StyleUnderline"/>
        </w:rPr>
        <w:t xml:space="preserve">be big enough to </w:t>
      </w:r>
      <w:r w:rsidRPr="007B62B7">
        <w:rPr>
          <w:rStyle w:val="StyleUnderline"/>
          <w:highlight w:val="cyan"/>
        </w:rPr>
        <w:t xml:space="preserve">neutralize </w:t>
      </w:r>
      <w:r w:rsidRPr="007B62B7">
        <w:rPr>
          <w:rStyle w:val="Emphasis"/>
          <w:highlight w:val="cyan"/>
        </w:rPr>
        <w:t>all Chinese second-strike assets immediately</w:t>
      </w:r>
      <w:r w:rsidRPr="003B1EA4">
        <w:rPr>
          <w:sz w:val="16"/>
        </w:rPr>
        <w:t xml:space="preserve">. China’s silo-based missiles and nuclear submarines would also survive. There would be </w:t>
      </w:r>
      <w:r w:rsidRPr="007B62B7">
        <w:rPr>
          <w:rStyle w:val="StyleUnderline"/>
          <w:highlight w:val="cyan"/>
        </w:rPr>
        <w:t>no need for</w:t>
      </w:r>
      <w:r w:rsidRPr="003B1EA4">
        <w:rPr>
          <w:rStyle w:val="StyleUnderline"/>
        </w:rPr>
        <w:t xml:space="preserve"> China to </w:t>
      </w:r>
      <w:r w:rsidRPr="003B1EA4">
        <w:rPr>
          <w:rStyle w:val="Emphasis"/>
        </w:rPr>
        <w:t>immediately launch</w:t>
      </w:r>
      <w:r w:rsidRPr="003B1EA4">
        <w:rPr>
          <w:rStyle w:val="StyleUnderline"/>
        </w:rPr>
        <w:t xml:space="preserve"> a </w:t>
      </w:r>
      <w:r w:rsidRPr="007B62B7">
        <w:rPr>
          <w:rStyle w:val="StyleUnderline"/>
          <w:highlight w:val="cyan"/>
        </w:rPr>
        <w:t>nuclear retaliation</w:t>
      </w:r>
      <w:r w:rsidRPr="003B1EA4">
        <w:rPr>
          <w:sz w:val="16"/>
        </w:rPr>
        <w:t>. In short, DF-26s do not gener</w:t>
      </w:r>
      <w:r>
        <w:rPr>
          <w:sz w:val="16"/>
        </w:rPr>
        <w:t>c</w:t>
      </w:r>
      <w:r w:rsidRPr="003B1EA4">
        <w:rPr>
          <w:sz w:val="16"/>
        </w:rPr>
        <w:t>ate additional instability in the current deterrence relationship between China and the United States. Launching conventional attacks with or against these missiles is unlikely to result in accidental nuclear escalation. The dual-use nature of DF-26s is unlikely to significantly change the US strategic calculus when considering a conventional strike against these launchers.</w:t>
      </w:r>
    </w:p>
    <w:p w14:paraId="20BC4742" w14:textId="77777777" w:rsidR="004A6A99" w:rsidRPr="003B1EA4" w:rsidRDefault="004A6A99" w:rsidP="004A6A99">
      <w:pPr>
        <w:rPr>
          <w:sz w:val="16"/>
        </w:rPr>
      </w:pPr>
    </w:p>
    <w:p w14:paraId="5515E917" w14:textId="77777777" w:rsidR="004A6A99" w:rsidRPr="001139C4" w:rsidRDefault="004A6A99" w:rsidP="00C9410D"/>
    <w:p w14:paraId="7BD770EB" w14:textId="77777777" w:rsidR="00770BE0" w:rsidRPr="00770BE0" w:rsidRDefault="00770BE0" w:rsidP="00770BE0">
      <w:pPr>
        <w:rPr>
          <w:sz w:val="16"/>
        </w:rPr>
      </w:pPr>
    </w:p>
    <w:p w14:paraId="709EF8BB" w14:textId="77777777" w:rsidR="00051974" w:rsidRDefault="00051974" w:rsidP="00051974">
      <w:pPr>
        <w:pStyle w:val="Heading3"/>
        <w:rPr>
          <w:rFonts w:cs="Arial"/>
        </w:rPr>
      </w:pPr>
      <w:r>
        <w:rPr>
          <w:rFonts w:cs="Arial"/>
        </w:rPr>
        <w:lastRenderedPageBreak/>
        <w:t>AT: Trump---1NC</w:t>
      </w:r>
    </w:p>
    <w:p w14:paraId="1DB90ABB" w14:textId="77777777" w:rsidR="00051974" w:rsidRPr="00A7201B" w:rsidRDefault="00051974" w:rsidP="00051974">
      <w:pPr>
        <w:pStyle w:val="Heading4"/>
      </w:pPr>
      <w:r>
        <w:t xml:space="preserve">Trump is </w:t>
      </w:r>
      <w:r w:rsidRPr="00A7201B">
        <w:rPr>
          <w:u w:val="single"/>
        </w:rPr>
        <w:t>fine</w:t>
      </w:r>
      <w:r>
        <w:t>.</w:t>
      </w:r>
    </w:p>
    <w:p w14:paraId="5EDD77E1" w14:textId="77777777" w:rsidR="00051974" w:rsidRPr="009541B7" w:rsidRDefault="00051974" w:rsidP="00051974">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714CEBAB" w14:textId="77777777" w:rsidR="00051974" w:rsidRPr="00CE67D7" w:rsidRDefault="00051974" w:rsidP="00051974">
      <w:pPr>
        <w:rPr>
          <w:sz w:val="16"/>
        </w:rPr>
      </w:pPr>
      <w:r w:rsidRPr="00CE67D7">
        <w:rPr>
          <w:sz w:val="16"/>
        </w:rPr>
        <w:t xml:space="preserve">Why? </w:t>
      </w:r>
      <w:r w:rsidRPr="00CE67D7">
        <w:rPr>
          <w:rStyle w:val="StyleUnderline"/>
        </w:rPr>
        <w:t xml:space="preserve">The </w:t>
      </w:r>
      <w:r w:rsidRPr="007B62B7">
        <w:rPr>
          <w:rStyle w:val="Emphasis"/>
          <w:highlight w:val="cyan"/>
        </w:rPr>
        <w:t>U</w:t>
      </w:r>
      <w:r w:rsidRPr="00CE67D7">
        <w:rPr>
          <w:sz w:val="16"/>
        </w:rPr>
        <w:t xml:space="preserve">nited </w:t>
      </w:r>
      <w:r w:rsidRPr="007B62B7">
        <w:rPr>
          <w:rStyle w:val="Emphasis"/>
          <w:highlight w:val="cyan"/>
        </w:rPr>
        <w:t>S</w:t>
      </w:r>
      <w:r w:rsidRPr="00CE67D7">
        <w:rPr>
          <w:sz w:val="16"/>
        </w:rPr>
        <w:t xml:space="preserve">tates </w:t>
      </w:r>
      <w:r w:rsidRPr="00CE67D7">
        <w:rPr>
          <w:rStyle w:val="StyleUnderline"/>
        </w:rPr>
        <w:t xml:space="preserve">continues to be </w:t>
      </w:r>
      <w:r w:rsidRPr="007B62B7">
        <w:rPr>
          <w:rStyle w:val="StyleUnderline"/>
          <w:highlight w:val="cyan"/>
        </w:rPr>
        <w:t xml:space="preserve">the </w:t>
      </w:r>
      <w:r w:rsidRPr="007B62B7">
        <w:rPr>
          <w:rStyle w:val="Emphasis"/>
          <w:highlight w:val="cyan"/>
        </w:rPr>
        <w:t>unchallenged</w:t>
      </w:r>
      <w:r w:rsidRPr="002A2CFD">
        <w:rPr>
          <w:rStyle w:val="StyleUnderline"/>
        </w:rPr>
        <w:t xml:space="preserve"> super</w:t>
      </w:r>
      <w:r w:rsidRPr="007B62B7">
        <w:rPr>
          <w:rStyle w:val="StyleUnderline"/>
          <w:highlight w:val="cyan"/>
        </w:rPr>
        <w:t xml:space="preserve">power, with </w:t>
      </w:r>
      <w:r w:rsidRPr="007B62B7">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7B62B7">
        <w:rPr>
          <w:rStyle w:val="StyleUnderline"/>
          <w:highlight w:val="cyan"/>
        </w:rPr>
        <w:t>flagging</w:t>
      </w:r>
      <w:r w:rsidRPr="00CE67D7">
        <w:rPr>
          <w:rStyle w:val="StyleUnderline"/>
        </w:rPr>
        <w:t xml:space="preserve"> economically </w:t>
      </w:r>
      <w:r w:rsidRPr="007B62B7">
        <w:rPr>
          <w:rStyle w:val="StyleUnderline"/>
          <w:highlight w:val="cyan"/>
        </w:rPr>
        <w:t xml:space="preserve">and </w:t>
      </w:r>
      <w:r w:rsidRPr="007B62B7">
        <w:rPr>
          <w:rStyle w:val="Emphasis"/>
          <w:highlight w:val="cyan"/>
        </w:rPr>
        <w:t>Russia</w:t>
      </w:r>
      <w:r w:rsidRPr="007B62B7">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7B62B7">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2EFA05C5" w14:textId="77777777" w:rsidR="00051974" w:rsidRPr="00CE67D7" w:rsidRDefault="00051974" w:rsidP="00051974">
      <w:pPr>
        <w:rPr>
          <w:sz w:val="16"/>
        </w:rPr>
      </w:pPr>
      <w:r w:rsidRPr="00CE67D7">
        <w:rPr>
          <w:rStyle w:val="StyleUnderline"/>
        </w:rPr>
        <w:t xml:space="preserve">A </w:t>
      </w:r>
      <w:r w:rsidRPr="007B62B7">
        <w:rPr>
          <w:rStyle w:val="StyleUnderline"/>
          <w:highlight w:val="cyan"/>
        </w:rPr>
        <w:t xml:space="preserve">second </w:t>
      </w:r>
      <w:r w:rsidRPr="007B62B7">
        <w:rPr>
          <w:rStyle w:val="Emphasis"/>
          <w:highlight w:val="cyan"/>
        </w:rPr>
        <w:t>Trump</w:t>
      </w:r>
      <w:r w:rsidRPr="00CE67D7">
        <w:rPr>
          <w:sz w:val="16"/>
        </w:rPr>
        <w:t xml:space="preserve"> presidency </w:t>
      </w:r>
      <w:r w:rsidRPr="007B62B7">
        <w:rPr>
          <w:rStyle w:val="StyleUnderline"/>
          <w:highlight w:val="cyan"/>
        </w:rPr>
        <w:t>may</w:t>
      </w:r>
      <w:r w:rsidRPr="00CE67D7">
        <w:rPr>
          <w:rStyle w:val="StyleUnderline"/>
        </w:rPr>
        <w:t xml:space="preserve"> well </w:t>
      </w:r>
      <w:r w:rsidRPr="007B62B7">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7B62B7">
        <w:rPr>
          <w:rStyle w:val="StyleUnderline"/>
          <w:highlight w:val="cyan"/>
        </w:rPr>
        <w:t>republic</w:t>
      </w:r>
      <w:r w:rsidRPr="00CE67D7">
        <w:rPr>
          <w:sz w:val="16"/>
        </w:rPr>
        <w:t xml:space="preserve"> intact—</w:t>
      </w:r>
      <w:r w:rsidRPr="007B62B7">
        <w:rPr>
          <w:rStyle w:val="StyleUnderline"/>
          <w:highlight w:val="cyan"/>
        </w:rPr>
        <w:t xml:space="preserve">will be </w:t>
      </w:r>
      <w:r w:rsidRPr="007B62B7">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48BC19C7" w14:textId="77777777" w:rsidR="00051974" w:rsidRPr="00CE67D7" w:rsidRDefault="00051974" w:rsidP="00051974">
      <w:pPr>
        <w:rPr>
          <w:sz w:val="16"/>
        </w:rPr>
      </w:pPr>
      <w:r w:rsidRPr="007B62B7">
        <w:rPr>
          <w:rStyle w:val="StyleUnderline"/>
          <w:highlight w:val="cyan"/>
        </w:rPr>
        <w:t>But</w:t>
      </w:r>
      <w:r w:rsidRPr="00CE67D7">
        <w:rPr>
          <w:rStyle w:val="StyleUnderline"/>
        </w:rPr>
        <w:t xml:space="preserve"> the republic </w:t>
      </w:r>
      <w:r w:rsidRPr="007B62B7">
        <w:rPr>
          <w:rStyle w:val="Emphasis"/>
          <w:highlight w:val="cyan"/>
        </w:rPr>
        <w:t>will survive</w:t>
      </w:r>
      <w:r w:rsidRPr="00CE67D7">
        <w:rPr>
          <w:rStyle w:val="StyleUnderline"/>
        </w:rPr>
        <w:t xml:space="preserve">—and more </w:t>
      </w:r>
      <w:r w:rsidRPr="007B62B7">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7B62B7">
        <w:rPr>
          <w:rStyle w:val="Emphasis"/>
          <w:highlight w:val="cyan"/>
        </w:rPr>
        <w:t>courts</w:t>
      </w:r>
      <w:r w:rsidRPr="007B62B7">
        <w:rPr>
          <w:rStyle w:val="StyleUnderline"/>
          <w:highlight w:val="cyan"/>
        </w:rPr>
        <w:t xml:space="preserve"> and</w:t>
      </w:r>
      <w:r w:rsidRPr="00CE67D7">
        <w:rPr>
          <w:rStyle w:val="StyleUnderline"/>
        </w:rPr>
        <w:t xml:space="preserve"> the </w:t>
      </w:r>
      <w:r w:rsidRPr="007B62B7">
        <w:rPr>
          <w:rStyle w:val="Emphasis"/>
          <w:highlight w:val="cyan"/>
        </w:rPr>
        <w:t>checks</w:t>
      </w:r>
      <w:r w:rsidRPr="00CE67D7">
        <w:rPr>
          <w:sz w:val="16"/>
        </w:rPr>
        <w:t xml:space="preserve"> and balances </w:t>
      </w:r>
      <w:r w:rsidRPr="00CE67D7">
        <w:rPr>
          <w:rStyle w:val="StyleUnderline"/>
        </w:rPr>
        <w:t xml:space="preserve">in the system </w:t>
      </w:r>
      <w:r w:rsidRPr="007B62B7">
        <w:rPr>
          <w:rStyle w:val="StyleUnderline"/>
          <w:highlight w:val="cyan"/>
        </w:rPr>
        <w:t xml:space="preserve">are still </w:t>
      </w:r>
      <w:r w:rsidRPr="007B62B7">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7335BE82" w14:textId="77777777" w:rsidR="00051974" w:rsidRPr="00CE67D7" w:rsidRDefault="00051974" w:rsidP="00051974">
      <w:pPr>
        <w:rPr>
          <w:sz w:val="16"/>
        </w:rPr>
      </w:pPr>
      <w:r w:rsidRPr="007B62B7">
        <w:rPr>
          <w:rStyle w:val="StyleUnderline"/>
          <w:highlight w:val="cyan"/>
        </w:rPr>
        <w:t>And</w:t>
      </w:r>
      <w:r w:rsidRPr="00CE67D7">
        <w:rPr>
          <w:sz w:val="16"/>
        </w:rPr>
        <w:t xml:space="preserve"> one thing </w:t>
      </w:r>
      <w:r w:rsidRPr="007B62B7">
        <w:rPr>
          <w:rStyle w:val="StyleUnderline"/>
          <w:highlight w:val="cyan"/>
        </w:rPr>
        <w:t>Trump</w:t>
      </w:r>
      <w:r w:rsidRPr="00CE67D7">
        <w:rPr>
          <w:sz w:val="16"/>
        </w:rPr>
        <w:t xml:space="preserve"> said Thursday was actually true: He </w:t>
      </w:r>
      <w:r w:rsidRPr="007B62B7">
        <w:rPr>
          <w:rStyle w:val="StyleUnderline"/>
          <w:highlight w:val="cyan"/>
        </w:rPr>
        <w:t xml:space="preserve">didn’t start </w:t>
      </w:r>
      <w:r w:rsidRPr="007B62B7">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7B62B7">
        <w:rPr>
          <w:rStyle w:val="StyleUnderline"/>
          <w:highlight w:val="cyan"/>
        </w:rPr>
        <w:t xml:space="preserve">would </w:t>
      </w:r>
      <w:r w:rsidRPr="007B62B7">
        <w:rPr>
          <w:rStyle w:val="Emphasis"/>
          <w:highlight w:val="cyan"/>
        </w:rPr>
        <w:t>probably not</w:t>
      </w:r>
      <w:r w:rsidRPr="00CE67D7">
        <w:rPr>
          <w:rStyle w:val="StyleUnderline"/>
        </w:rPr>
        <w:t xml:space="preserve"> just </w:t>
      </w:r>
      <w:r w:rsidRPr="007B62B7">
        <w:rPr>
          <w:rStyle w:val="StyleUnderline"/>
          <w:highlight w:val="cyan"/>
        </w:rPr>
        <w:t xml:space="preserve">pull out of </w:t>
      </w:r>
      <w:r w:rsidRPr="007B62B7">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7B62B7">
        <w:rPr>
          <w:rStyle w:val="StyleUnderline"/>
          <w:highlight w:val="cyan"/>
        </w:rPr>
        <w:t>spinning</w:t>
      </w:r>
      <w:r w:rsidRPr="00CE67D7">
        <w:rPr>
          <w:rStyle w:val="StyleUnderline"/>
        </w:rPr>
        <w:t xml:space="preserve"> the pledges of </w:t>
      </w:r>
      <w:r w:rsidRPr="007B62B7">
        <w:rPr>
          <w:rStyle w:val="StyleUnderline"/>
          <w:highlight w:val="cyan"/>
        </w:rPr>
        <w:t xml:space="preserve">additional </w:t>
      </w:r>
      <w:r w:rsidRPr="007B62B7">
        <w:rPr>
          <w:rStyle w:val="Emphasis"/>
          <w:highlight w:val="cyan"/>
        </w:rPr>
        <w:t>spending</w:t>
      </w:r>
      <w:r w:rsidRPr="007B62B7">
        <w:rPr>
          <w:rStyle w:val="StyleUnderline"/>
          <w:highlight w:val="cyan"/>
        </w:rPr>
        <w:t xml:space="preserve"> by</w:t>
      </w:r>
      <w:r w:rsidRPr="00CE67D7">
        <w:rPr>
          <w:rStyle w:val="StyleUnderline"/>
        </w:rPr>
        <w:t xml:space="preserve"> NATO </w:t>
      </w:r>
      <w:r w:rsidRPr="007B62B7">
        <w:rPr>
          <w:rStyle w:val="Emphasis"/>
          <w:highlight w:val="cyan"/>
        </w:rPr>
        <w:t>allies</w:t>
      </w:r>
      <w:r w:rsidRPr="00CE67D7">
        <w:rPr>
          <w:sz w:val="16"/>
        </w:rPr>
        <w:t xml:space="preserve"> as a victory. </w:t>
      </w:r>
      <w:r w:rsidRPr="00CE67D7">
        <w:rPr>
          <w:rStyle w:val="StyleUnderline"/>
        </w:rPr>
        <w:t xml:space="preserve">He </w:t>
      </w:r>
      <w:r w:rsidRPr="007B62B7">
        <w:rPr>
          <w:rStyle w:val="StyleUnderline"/>
          <w:highlight w:val="cyan"/>
        </w:rPr>
        <w:t xml:space="preserve">may </w:t>
      </w:r>
      <w:r w:rsidRPr="007B62B7">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7B62B7">
        <w:rPr>
          <w:rStyle w:val="StyleUnderline"/>
          <w:highlight w:val="cyan"/>
        </w:rPr>
        <w:t>to end</w:t>
      </w:r>
      <w:r w:rsidRPr="00CE67D7">
        <w:rPr>
          <w:rStyle w:val="StyleUnderline"/>
        </w:rPr>
        <w:t xml:space="preserve"> the </w:t>
      </w:r>
      <w:r w:rsidRPr="007B62B7">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6FDA6B8C" w14:textId="77777777" w:rsidR="00051974" w:rsidRPr="00CE67D7" w:rsidRDefault="00051974" w:rsidP="00051974">
      <w:pPr>
        <w:rPr>
          <w:rStyle w:val="StyleUnderline"/>
        </w:rPr>
      </w:pPr>
      <w:r w:rsidRPr="00CE67D7">
        <w:rPr>
          <w:rStyle w:val="StyleUnderline"/>
        </w:rPr>
        <w:t xml:space="preserve">The </w:t>
      </w:r>
      <w:r w:rsidRPr="007B62B7">
        <w:rPr>
          <w:rStyle w:val="Emphasis"/>
          <w:highlight w:val="cyan"/>
        </w:rPr>
        <w:t>Europeans</w:t>
      </w:r>
      <w:r w:rsidRPr="007B62B7">
        <w:rPr>
          <w:rStyle w:val="StyleUnderline"/>
          <w:highlight w:val="cyan"/>
        </w:rPr>
        <w:t xml:space="preserve"> and </w:t>
      </w:r>
      <w:r w:rsidRPr="007B62B7">
        <w:rPr>
          <w:rStyle w:val="Emphasis"/>
          <w:highlight w:val="cyan"/>
        </w:rPr>
        <w:t>Japan</w:t>
      </w:r>
      <w:r w:rsidRPr="00CE67D7">
        <w:rPr>
          <w:rStyle w:val="StyleUnderline"/>
        </w:rPr>
        <w:t xml:space="preserve"> will </w:t>
      </w:r>
      <w:r w:rsidRPr="007B62B7">
        <w:rPr>
          <w:rStyle w:val="StyleUnderline"/>
          <w:highlight w:val="cyan"/>
        </w:rPr>
        <w:t>stick by</w:t>
      </w:r>
      <w:r w:rsidRPr="00CE67D7">
        <w:rPr>
          <w:rStyle w:val="StyleUnderline"/>
        </w:rPr>
        <w:t xml:space="preserve"> Washington </w:t>
      </w:r>
      <w:r w:rsidRPr="007B62B7">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xml:space="preserve"> in the Washington Post recently, in less than 20 years since the 2008 Great Recession (started, by the way, due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295CD079" w14:textId="77777777" w:rsidR="00051974" w:rsidRPr="00CE67D7" w:rsidRDefault="00051974" w:rsidP="00051974">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68B67A1C" w14:textId="77777777" w:rsidR="00051974" w:rsidRPr="00CE67D7" w:rsidRDefault="00051974" w:rsidP="00051974">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3B77814D" w14:textId="77777777" w:rsidR="00051974" w:rsidRPr="00CE67D7" w:rsidRDefault="00051974" w:rsidP="00051974">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7B62B7">
        <w:rPr>
          <w:rStyle w:val="Emphasis"/>
          <w:highlight w:val="cyan"/>
        </w:rPr>
        <w:t>trade</w:t>
      </w:r>
      <w:r w:rsidRPr="007B62B7">
        <w:rPr>
          <w:rStyle w:val="StyleUnderline"/>
          <w:highlight w:val="cyan"/>
        </w:rPr>
        <w:t>,</w:t>
      </w:r>
      <w:r w:rsidRPr="00CE67D7">
        <w:rPr>
          <w:rStyle w:val="StyleUnderline"/>
        </w:rPr>
        <w:t xml:space="preserve"> immigration, </w:t>
      </w:r>
      <w:r w:rsidRPr="007B62B7">
        <w:rPr>
          <w:rStyle w:val="Emphasis"/>
          <w:highlight w:val="cyan"/>
        </w:rPr>
        <w:t>China</w:t>
      </w:r>
      <w:r w:rsidRPr="007B62B7">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7B62B7">
        <w:rPr>
          <w:rStyle w:val="Emphasis"/>
          <w:highlight w:val="cyan"/>
        </w:rPr>
        <w:t>both parties</w:t>
      </w:r>
      <w:r w:rsidRPr="00CE67D7">
        <w:rPr>
          <w:rStyle w:val="StyleUnderline"/>
        </w:rPr>
        <w:t xml:space="preserve">—they </w:t>
      </w:r>
      <w:r w:rsidRPr="007B62B7">
        <w:rPr>
          <w:rStyle w:val="StyleUnderline"/>
          <w:highlight w:val="cyan"/>
        </w:rPr>
        <w:t>agree</w:t>
      </w:r>
      <w:r w:rsidRPr="00CE67D7">
        <w:rPr>
          <w:rStyle w:val="StyleUnderline"/>
        </w:rPr>
        <w:t xml:space="preserve"> </w:t>
      </w:r>
      <w:r w:rsidRPr="00CE67D7">
        <w:rPr>
          <w:rStyle w:val="Emphasis"/>
        </w:rPr>
        <w:t xml:space="preserve">about </w:t>
      </w:r>
      <w:r w:rsidRPr="007B62B7">
        <w:rPr>
          <w:rStyle w:val="Emphasis"/>
          <w:highlight w:val="cyan"/>
        </w:rPr>
        <w:t>a lot</w:t>
      </w:r>
      <w:r w:rsidRPr="00CE67D7">
        <w:rPr>
          <w:sz w:val="16"/>
        </w:rPr>
        <w:t>, if not everything.</w:t>
      </w:r>
    </w:p>
    <w:p w14:paraId="72A84DD9" w14:textId="77777777" w:rsidR="00051974" w:rsidRPr="00CE67D7" w:rsidRDefault="00051974" w:rsidP="00051974">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7B62B7">
        <w:rPr>
          <w:rStyle w:val="Emphasis"/>
          <w:highlight w:val="cyan"/>
        </w:rPr>
        <w:t>Putin</w:t>
      </w:r>
      <w:r w:rsidRPr="007B62B7">
        <w:rPr>
          <w:rStyle w:val="StyleUnderline"/>
          <w:highlight w:val="cyan"/>
        </w:rPr>
        <w:t xml:space="preserve"> and</w:t>
      </w:r>
      <w:r w:rsidRPr="00CE67D7">
        <w:rPr>
          <w:sz w:val="16"/>
        </w:rPr>
        <w:t xml:space="preserve"> Chinese President </w:t>
      </w:r>
      <w:r w:rsidRPr="007B62B7">
        <w:rPr>
          <w:rStyle w:val="Emphasis"/>
          <w:highlight w:val="cyan"/>
        </w:rPr>
        <w:t>Xi</w:t>
      </w:r>
      <w:r w:rsidRPr="00CE67D7">
        <w:rPr>
          <w:sz w:val="16"/>
        </w:rPr>
        <w:t xml:space="preserve"> Jinping—who have more or less joined forces to try to eclipse U.S. hegemony—</w:t>
      </w:r>
      <w:r w:rsidRPr="007B62B7">
        <w:rPr>
          <w:rStyle w:val="StyleUnderline"/>
          <w:highlight w:val="cyan"/>
        </w:rPr>
        <w:t>have</w:t>
      </w:r>
      <w:r w:rsidRPr="00CE67D7">
        <w:rPr>
          <w:rStyle w:val="StyleUnderline"/>
        </w:rPr>
        <w:t xml:space="preserve"> their </w:t>
      </w:r>
      <w:r w:rsidRPr="007B62B7">
        <w:rPr>
          <w:rStyle w:val="Emphasis"/>
          <w:highlight w:val="cyan"/>
        </w:rPr>
        <w:t>hands full</w:t>
      </w:r>
      <w:r w:rsidRPr="007B62B7">
        <w:rPr>
          <w:rStyle w:val="StyleUnderline"/>
          <w:highlight w:val="cyan"/>
        </w:rPr>
        <w:t xml:space="preserve"> with</w:t>
      </w:r>
      <w:r w:rsidRPr="00CE67D7">
        <w:rPr>
          <w:rStyle w:val="StyleUnderline"/>
        </w:rPr>
        <w:t xml:space="preserve"> their own </w:t>
      </w:r>
      <w:r w:rsidRPr="007B62B7">
        <w:rPr>
          <w:rStyle w:val="Emphasis"/>
          <w:highlight w:val="cyan"/>
        </w:rPr>
        <w:t>domestic</w:t>
      </w:r>
      <w:r w:rsidRPr="007B62B7">
        <w:rPr>
          <w:rStyle w:val="StyleUnderline"/>
          <w:highlight w:val="cyan"/>
        </w:rPr>
        <w:t xml:space="preserve"> problems</w:t>
      </w:r>
      <w:r w:rsidRPr="00CE67D7">
        <w:rPr>
          <w:sz w:val="16"/>
        </w:rPr>
        <w:t>.</w:t>
      </w:r>
    </w:p>
    <w:p w14:paraId="3DBF66BB" w14:textId="77777777" w:rsidR="00051974" w:rsidRPr="00CE67D7" w:rsidRDefault="00051974" w:rsidP="00051974">
      <w:pPr>
        <w:rPr>
          <w:sz w:val="16"/>
        </w:rPr>
      </w:pPr>
      <w:r w:rsidRPr="00CE67D7">
        <w:rPr>
          <w:sz w:val="16"/>
        </w:rPr>
        <w:lastRenderedPageBreak/>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7B62B7">
        <w:rPr>
          <w:rStyle w:val="Emphasis"/>
          <w:highlight w:val="cyan"/>
        </w:rPr>
        <w:t>W</w:t>
      </w:r>
      <w:r w:rsidRPr="00CE67D7">
        <w:rPr>
          <w:rStyle w:val="StyleUnderline"/>
        </w:rPr>
        <w:t xml:space="preserve">orld </w:t>
      </w:r>
      <w:r w:rsidRPr="007B62B7">
        <w:rPr>
          <w:rStyle w:val="Emphasis"/>
          <w:highlight w:val="cyan"/>
        </w:rPr>
        <w:t>W</w:t>
      </w:r>
      <w:r w:rsidRPr="00CE67D7">
        <w:rPr>
          <w:rStyle w:val="StyleUnderline"/>
        </w:rPr>
        <w:t xml:space="preserve">ar </w:t>
      </w:r>
      <w:r w:rsidRPr="007B62B7">
        <w:rPr>
          <w:rStyle w:val="Emphasis"/>
          <w:highlight w:val="cyan"/>
        </w:rPr>
        <w:t>III</w:t>
      </w:r>
      <w:r w:rsidRPr="007B62B7">
        <w:rPr>
          <w:rStyle w:val="StyleUnderline"/>
          <w:highlight w:val="cyan"/>
        </w:rPr>
        <w:t>?</w:t>
      </w:r>
      <w:r w:rsidRPr="00CE67D7">
        <w:rPr>
          <w:rStyle w:val="StyleUnderline"/>
        </w:rPr>
        <w:t xml:space="preserve"> Let [Trump] </w:t>
      </w:r>
      <w:r w:rsidRPr="00CE67D7">
        <w:rPr>
          <w:rStyle w:val="Emphasis"/>
        </w:rPr>
        <w:t>win</w:t>
      </w:r>
      <w:r w:rsidRPr="00CE67D7">
        <w:rPr>
          <w:sz w:val="16"/>
        </w:rPr>
        <w:t xml:space="preserve">, and let him tell Putin to do whatever the hell he wants to NATO.” </w:t>
      </w:r>
      <w:r w:rsidRPr="007B62B7">
        <w:rPr>
          <w:rStyle w:val="Emphasis"/>
          <w:highlight w:val="cyan"/>
        </w:rPr>
        <w:t>Neither</w:t>
      </w:r>
      <w:r w:rsidRPr="00CE67D7">
        <w:rPr>
          <w:rStyle w:val="StyleUnderline"/>
        </w:rPr>
        <w:t xml:space="preserve"> scenario </w:t>
      </w:r>
      <w:r w:rsidRPr="007B62B7">
        <w:rPr>
          <w:rStyle w:val="StyleUnderline"/>
          <w:highlight w:val="cyan"/>
        </w:rPr>
        <w:t xml:space="preserve">is </w:t>
      </w:r>
      <w:r w:rsidRPr="007B62B7">
        <w:rPr>
          <w:rStyle w:val="Emphasis"/>
          <w:highlight w:val="cyan"/>
        </w:rPr>
        <w:t>likely</w:t>
      </w:r>
      <w:r w:rsidRPr="00CE67D7">
        <w:rPr>
          <w:rStyle w:val="StyleUnderline"/>
        </w:rPr>
        <w:t xml:space="preserve"> to happen.</w:t>
      </w:r>
    </w:p>
    <w:p w14:paraId="72D4F929" w14:textId="77777777" w:rsidR="00051974" w:rsidRPr="00CE67D7" w:rsidRDefault="00051974" w:rsidP="00051974">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Politico Playbook, Biden is “not going to step aside and there is no clear process for replacing him. So we’ll have a few days of frenzy. Then everyone will realize the main contours of the race haven’t really changed.”</w:t>
      </w:r>
    </w:p>
    <w:p w14:paraId="6F6782F1" w14:textId="77777777" w:rsidR="00051974" w:rsidRPr="002A2CFD" w:rsidRDefault="00051974" w:rsidP="00051974">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7B62B7">
        <w:rPr>
          <w:rStyle w:val="StyleUnderline"/>
          <w:highlight w:val="cyan"/>
        </w:rPr>
        <w:t xml:space="preserve">America is </w:t>
      </w:r>
      <w:r w:rsidRPr="007B62B7">
        <w:rPr>
          <w:rStyle w:val="Emphasis"/>
          <w:highlight w:val="cyan"/>
        </w:rPr>
        <w:t>not</w:t>
      </w:r>
      <w:r w:rsidRPr="00CE67D7">
        <w:rPr>
          <w:rStyle w:val="Emphasis"/>
        </w:rPr>
        <w:t xml:space="preserve"> as </w:t>
      </w:r>
      <w:r w:rsidRPr="007B62B7">
        <w:rPr>
          <w:rStyle w:val="Emphasis"/>
          <w:highlight w:val="cyan"/>
        </w:rPr>
        <w:t>fragile</w:t>
      </w:r>
      <w:r w:rsidRPr="00CE67D7">
        <w:rPr>
          <w:rStyle w:val="StyleUnderline"/>
        </w:rPr>
        <w:t xml:space="preserve"> as it seems</w:t>
      </w:r>
      <w:r w:rsidRPr="00CE67D7">
        <w:rPr>
          <w:sz w:val="16"/>
        </w:rPr>
        <w:t>.”</w:t>
      </w:r>
    </w:p>
    <w:p w14:paraId="71174ADD" w14:textId="77777777" w:rsidR="00051974" w:rsidRPr="007F277D" w:rsidRDefault="00051974" w:rsidP="00051974"/>
    <w:p w14:paraId="66FB3B50" w14:textId="492720D1" w:rsidR="00770BE0" w:rsidRDefault="00770BE0" w:rsidP="00770BE0">
      <w:pPr>
        <w:pStyle w:val="Heading2"/>
      </w:pPr>
      <w:r>
        <w:lastRenderedPageBreak/>
        <w:t>Publicity Advantage</w:t>
      </w:r>
    </w:p>
    <w:p w14:paraId="4E60D81F" w14:textId="77777777" w:rsidR="00770BE0" w:rsidRDefault="00770BE0" w:rsidP="00770BE0"/>
    <w:p w14:paraId="3C45C0EB" w14:textId="77777777" w:rsidR="00770BE0" w:rsidRPr="00770BE0" w:rsidRDefault="00770BE0" w:rsidP="00770BE0"/>
    <w:p w14:paraId="06528006" w14:textId="77777777" w:rsidR="00C9410D" w:rsidRDefault="00C9410D" w:rsidP="00C9410D">
      <w:pPr>
        <w:pStyle w:val="Heading3"/>
      </w:pPr>
      <w:r>
        <w:lastRenderedPageBreak/>
        <w:t>AT: Polycrisis---1NC</w:t>
      </w:r>
    </w:p>
    <w:p w14:paraId="2606099F" w14:textId="77777777" w:rsidR="00C9410D" w:rsidRDefault="00C9410D" w:rsidP="00C9410D">
      <w:pPr>
        <w:pStyle w:val="Heading4"/>
      </w:pPr>
      <w:r>
        <w:t xml:space="preserve">‘Polycrisis’ is </w:t>
      </w:r>
      <w:r w:rsidRPr="00915472">
        <w:rPr>
          <w:u w:val="single"/>
        </w:rPr>
        <w:t>fake</w:t>
      </w:r>
      <w:r>
        <w:t>.</w:t>
      </w:r>
    </w:p>
    <w:p w14:paraId="50ABEF61" w14:textId="77777777" w:rsidR="00C9410D" w:rsidRPr="00970DB8" w:rsidRDefault="00C9410D" w:rsidP="00C9410D">
      <w:pPr>
        <w:rPr>
          <w:rStyle w:val="StyleUnderlin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6F0B352D" w14:textId="77777777" w:rsidR="00C9410D" w:rsidRPr="00F52822" w:rsidRDefault="00C9410D" w:rsidP="00C9410D">
      <w:pPr>
        <w:rPr>
          <w:sz w:val="16"/>
        </w:rPr>
      </w:pPr>
      <w:r w:rsidRPr="00F52822">
        <w:rPr>
          <w:sz w:val="16"/>
        </w:rPr>
        <w:t xml:space="preserve">There is </w:t>
      </w:r>
      <w:r w:rsidRPr="00F52822">
        <w:rPr>
          <w:rStyle w:val="StyleUnderline"/>
        </w:rPr>
        <w:t>nothing</w:t>
      </w:r>
      <w:r w:rsidRPr="00F52822">
        <w:rPr>
          <w:sz w:val="16"/>
        </w:rPr>
        <w:t xml:space="preserve"> that Davos </w:t>
      </w:r>
      <w:r w:rsidRPr="007B62B7">
        <w:rPr>
          <w:rStyle w:val="Emphasis"/>
          <w:highlight w:val="cyan"/>
        </w:rPr>
        <w:t>loves</w:t>
      </w:r>
      <w:r w:rsidRPr="00F52822">
        <w:rPr>
          <w:rStyle w:val="Emphasis"/>
        </w:rPr>
        <w:t xml:space="preserve"> more</w:t>
      </w:r>
      <w:r w:rsidRPr="00F52822">
        <w:rPr>
          <w:rStyle w:val="StyleUnderline"/>
        </w:rPr>
        <w:t xml:space="preserve"> than </w:t>
      </w:r>
      <w:r w:rsidRPr="007B62B7">
        <w:rPr>
          <w:rStyle w:val="StyleUnderline"/>
          <w:highlight w:val="cyan"/>
        </w:rPr>
        <w:t xml:space="preserve">a </w:t>
      </w:r>
      <w:r w:rsidRPr="007B62B7">
        <w:rPr>
          <w:rStyle w:val="Emphasis"/>
          <w:highlight w:val="cyan"/>
        </w:rPr>
        <w:t>good buzzword</w:t>
      </w:r>
      <w:r w:rsidRPr="00F52822">
        <w:rPr>
          <w:sz w:val="16"/>
        </w:rPr>
        <w:t xml:space="preserve">, and in 2023 </w:t>
      </w:r>
      <w:r w:rsidRPr="00F52822">
        <w:rPr>
          <w:rStyle w:val="StyleUnderline"/>
        </w:rPr>
        <w:t>that buzzword was</w:t>
      </w:r>
      <w:r w:rsidRPr="00F52822">
        <w:rPr>
          <w:sz w:val="16"/>
        </w:rPr>
        <w:t xml:space="preserve"> “</w:t>
      </w:r>
      <w:r w:rsidRPr="00F52822">
        <w:rPr>
          <w:rStyle w:val="Emphasis"/>
        </w:rPr>
        <w:t>polycrisis</w:t>
      </w:r>
      <w:r w:rsidRPr="00F52822">
        <w:rPr>
          <w:sz w:val="16"/>
        </w:rPr>
        <w:t>.”</w:t>
      </w:r>
    </w:p>
    <w:p w14:paraId="1C03F07E" w14:textId="77777777" w:rsidR="00C9410D" w:rsidRPr="00F52822" w:rsidRDefault="00C9410D" w:rsidP="00C9410D">
      <w:pPr>
        <w:rPr>
          <w:sz w:val="16"/>
        </w:rPr>
      </w:pPr>
      <w:r w:rsidRPr="00F52822">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5E2DD00A" w14:textId="77777777" w:rsidR="00C9410D" w:rsidRPr="00F52822" w:rsidRDefault="00C9410D" w:rsidP="00C9410D">
      <w:pPr>
        <w:rPr>
          <w:sz w:val="16"/>
        </w:rPr>
      </w:pPr>
      <w:r w:rsidRPr="00F52822">
        <w:rPr>
          <w:sz w:val="16"/>
        </w:rPr>
        <w:t xml:space="preserve">This warning generated a lot of hand-wringing on the narrow streets of Davos. Little wonder — a </w:t>
      </w:r>
      <w:r w:rsidRPr="007B62B7">
        <w:rPr>
          <w:rStyle w:val="Emphasis"/>
          <w:sz w:val="30"/>
          <w:szCs w:val="30"/>
          <w:highlight w:val="cyan"/>
        </w:rPr>
        <w:t>“</w:t>
      </w:r>
      <w:r w:rsidRPr="007B62B7">
        <w:rPr>
          <w:rStyle w:val="Emphasis"/>
          <w:highlight w:val="cyan"/>
        </w:rPr>
        <w:t>polycrisis</w:t>
      </w:r>
      <w:r w:rsidRPr="007B62B7">
        <w:rPr>
          <w:rStyle w:val="Emphasis"/>
          <w:sz w:val="30"/>
          <w:szCs w:val="30"/>
          <w:highlight w:val="cyan"/>
        </w:rPr>
        <w:t>”</w:t>
      </w:r>
      <w:r w:rsidRPr="00F52822">
        <w:rPr>
          <w:rStyle w:val="StyleUnderline"/>
        </w:rPr>
        <w:t xml:space="preserve"> sounds pretty bad</w:t>
      </w:r>
      <w:r w:rsidRPr="00F52822">
        <w:rPr>
          <w:sz w:val="16"/>
        </w:rPr>
        <w:t xml:space="preserve">! But it also </w:t>
      </w:r>
      <w:r w:rsidRPr="00F52822">
        <w:rPr>
          <w:rStyle w:val="StyleUnderline"/>
        </w:rPr>
        <w:t>sounds</w:t>
      </w:r>
      <w:r w:rsidRPr="00F52822">
        <w:rPr>
          <w:sz w:val="16"/>
        </w:rPr>
        <w:t xml:space="preserve"> to some </w:t>
      </w:r>
      <w:r w:rsidRPr="00F52822">
        <w:rPr>
          <w:rStyle w:val="StyleUnderline"/>
        </w:rPr>
        <w:t xml:space="preserve">like a </w:t>
      </w:r>
      <w:r w:rsidRPr="00F52822">
        <w:rPr>
          <w:rStyle w:val="Emphasis"/>
        </w:rPr>
        <w:t>confusing</w:t>
      </w:r>
      <w:r w:rsidRPr="00F52822">
        <w:rPr>
          <w:rStyle w:val="StyleUnderline"/>
        </w:rPr>
        <w:t xml:space="preserve"> and </w:t>
      </w:r>
      <w:r w:rsidRPr="00F52822">
        <w:rPr>
          <w:rStyle w:val="Emphasis"/>
        </w:rPr>
        <w:t>redundant neologism</w:t>
      </w:r>
      <w:r w:rsidRPr="00F52822">
        <w:rPr>
          <w:sz w:val="16"/>
        </w:rPr>
        <w:t xml:space="preserve">. In the opening Davos panel, historian Niall Ferguson rejected </w:t>
      </w:r>
      <w:r w:rsidRPr="007B62B7">
        <w:rPr>
          <w:rStyle w:val="StyleUnderline"/>
          <w:highlight w:val="cyan"/>
        </w:rPr>
        <w:t>the term</w:t>
      </w:r>
      <w:r w:rsidRPr="00F52822">
        <w:rPr>
          <w:sz w:val="16"/>
        </w:rPr>
        <w:t>, explaining it as “</w:t>
      </w:r>
      <w:r w:rsidRPr="007B62B7">
        <w:rPr>
          <w:rStyle w:val="Emphasis"/>
          <w:highlight w:val="cyan"/>
        </w:rPr>
        <w:t>just history happening</w:t>
      </w:r>
      <w:r w:rsidRPr="00F52822">
        <w:rPr>
          <w:sz w:val="16"/>
        </w:rPr>
        <w:t xml:space="preserve">.” In a bit of hot FT-on-FT action, columnist Gideon Rachman characterized </w:t>
      </w:r>
      <w:r w:rsidRPr="00F52822">
        <w:rPr>
          <w:rStyle w:val="StyleUnderline"/>
        </w:rPr>
        <w:t xml:space="preserve">polycrisis as one of his </w:t>
      </w:r>
      <w:r w:rsidRPr="00F52822">
        <w:rPr>
          <w:rStyle w:val="Emphasis"/>
        </w:rPr>
        <w:t>least favorite terms</w:t>
      </w:r>
      <w:r w:rsidRPr="00F52822">
        <w:rPr>
          <w:sz w:val="16"/>
        </w:rPr>
        <w:t>, asking, “</w:t>
      </w:r>
      <w:r w:rsidRPr="007B62B7">
        <w:rPr>
          <w:rStyle w:val="Emphasis"/>
          <w:sz w:val="30"/>
          <w:szCs w:val="30"/>
          <w:highlight w:val="cyan"/>
        </w:rPr>
        <w:t>Does it actually mean anything</w:t>
      </w:r>
      <w:r w:rsidRPr="00F52822">
        <w:rPr>
          <w:sz w:val="16"/>
        </w:rPr>
        <w:t>?”</w:t>
      </w:r>
    </w:p>
    <w:p w14:paraId="1E92E74D" w14:textId="77777777" w:rsidR="00C9410D" w:rsidRPr="00F52822" w:rsidRDefault="00C9410D" w:rsidP="00C9410D">
      <w:pPr>
        <w:rPr>
          <w:sz w:val="16"/>
        </w:rPr>
      </w:pPr>
      <w:r w:rsidRPr="00F52822">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04C03C62" w14:textId="77777777" w:rsidR="00C9410D" w:rsidRDefault="00C9410D" w:rsidP="00C9410D">
      <w:pPr>
        <w:rPr>
          <w:sz w:val="16"/>
        </w:rPr>
      </w:pPr>
      <w:r w:rsidRPr="00F52822">
        <w:rPr>
          <w:sz w:val="16"/>
        </w:rPr>
        <w:t xml:space="preserve">That is a legitimate concern. Just because the concept of a </w:t>
      </w:r>
      <w:r w:rsidRPr="007B62B7">
        <w:rPr>
          <w:rStyle w:val="StyleUnderline"/>
          <w:highlight w:val="cyan"/>
        </w:rPr>
        <w:t>polycrisis</w:t>
      </w:r>
      <w:r w:rsidRPr="00F52822">
        <w:rPr>
          <w:sz w:val="16"/>
        </w:rPr>
        <w:t xml:space="preserve"> is real, however, does not mean that the logic behind a polycrisis is ironclad. Some of it </w:t>
      </w:r>
      <w:r w:rsidRPr="007B62B7">
        <w:rPr>
          <w:rStyle w:val="StyleUnderline"/>
          <w:highlight w:val="cyan"/>
        </w:rPr>
        <w:t>echoes</w:t>
      </w:r>
      <w:r w:rsidRPr="00F52822">
        <w:rPr>
          <w:rStyle w:val="StyleUnderline"/>
        </w:rPr>
        <w:t xml:space="preserve"> </w:t>
      </w:r>
      <w:r w:rsidRPr="00F52822">
        <w:rPr>
          <w:rStyle w:val="Emphasis"/>
        </w:rPr>
        <w:t>19</w:t>
      </w:r>
      <w:r w:rsidRPr="007B62B7">
        <w:rPr>
          <w:rStyle w:val="Emphasis"/>
          <w:highlight w:val="cyan"/>
        </w:rPr>
        <w:t>70s</w:t>
      </w:r>
      <w:r w:rsidRPr="00F52822">
        <w:rPr>
          <w:rStyle w:val="Emphasis"/>
        </w:rPr>
        <w:t xml:space="preserve"> concerns</w:t>
      </w:r>
      <w:r w:rsidRPr="00F52822">
        <w:rPr>
          <w:rStyle w:val="StyleUnderline"/>
        </w:rPr>
        <w:t xml:space="preserve"> about </w:t>
      </w:r>
      <w:r w:rsidRPr="00F52822">
        <w:rPr>
          <w:rStyle w:val="Emphasis"/>
        </w:rPr>
        <w:t>resource depletion</w:t>
      </w:r>
      <w:r w:rsidRPr="00F52822">
        <w:rPr>
          <w:rStyle w:val="StyleUnderline"/>
        </w:rPr>
        <w:t xml:space="preserve"> combined with an </w:t>
      </w:r>
      <w:r w:rsidRPr="00F52822">
        <w:rPr>
          <w:rStyle w:val="Emphasis"/>
        </w:rPr>
        <w:t>increasing population</w:t>
      </w:r>
      <w:r w:rsidRPr="00F52822">
        <w:rPr>
          <w:sz w:val="16"/>
        </w:rPr>
        <w:t xml:space="preserve"> — </w:t>
      </w:r>
      <w:r w:rsidRPr="00F52822">
        <w:rPr>
          <w:rStyle w:val="StyleUnderline"/>
        </w:rPr>
        <w:t>in other words</w:t>
      </w:r>
      <w:r w:rsidRPr="00F52822">
        <w:rPr>
          <w:sz w:val="16"/>
        </w:rPr>
        <w:t xml:space="preserve">, </w:t>
      </w:r>
      <w:r w:rsidRPr="00F52822">
        <w:rPr>
          <w:rStyle w:val="Emphasis"/>
        </w:rPr>
        <w:t>neo-</w:t>
      </w:r>
      <w:r w:rsidRPr="007B62B7">
        <w:rPr>
          <w:rStyle w:val="Emphasis"/>
          <w:highlight w:val="cyan"/>
        </w:rPr>
        <w:t>Malthusianism</w:t>
      </w:r>
      <w:r w:rsidRPr="00F52822">
        <w:rPr>
          <w:sz w:val="16"/>
        </w:rPr>
        <w:t xml:space="preserve"> gussied up to sound fancy. A lot more of </w:t>
      </w:r>
      <w:r w:rsidRPr="00F52822">
        <w:rPr>
          <w:rStyle w:val="StyleUnderline"/>
        </w:rPr>
        <w:t xml:space="preserve">it </w:t>
      </w:r>
      <w:r w:rsidRPr="007B62B7">
        <w:rPr>
          <w:rStyle w:val="StyleUnderline"/>
          <w:highlight w:val="cyan"/>
        </w:rPr>
        <w:t>can be reduced to</w:t>
      </w:r>
      <w:r w:rsidRPr="00F52822">
        <w:rPr>
          <w:rStyle w:val="StyleUnderline"/>
        </w:rPr>
        <w:t xml:space="preserve"> </w:t>
      </w:r>
      <w:r w:rsidRPr="00F52822">
        <w:rPr>
          <w:rStyle w:val="Emphasis"/>
        </w:rPr>
        <w:t xml:space="preserve">concerns about </w:t>
      </w:r>
      <w:r w:rsidRPr="007B62B7">
        <w:rPr>
          <w:rStyle w:val="Emphasis"/>
          <w:highlight w:val="cyan"/>
        </w:rPr>
        <w:t>climate change</w:t>
      </w:r>
      <w:r w:rsidRPr="00F52822">
        <w:rPr>
          <w:sz w:val="16"/>
        </w:rPr>
        <w:t xml:space="preserve">, </w:t>
      </w:r>
      <w:r w:rsidRPr="007B62B7">
        <w:rPr>
          <w:rStyle w:val="StyleUnderline"/>
          <w:highlight w:val="cyan"/>
        </w:rPr>
        <w:t>which are</w:t>
      </w:r>
      <w:r w:rsidRPr="00F52822">
        <w:rPr>
          <w:sz w:val="16"/>
        </w:rPr>
        <w:t xml:space="preserve"> real but </w:t>
      </w:r>
      <w:r w:rsidRPr="007B62B7">
        <w:rPr>
          <w:rStyle w:val="StyleUnderline"/>
          <w:highlight w:val="cyan"/>
        </w:rPr>
        <w:t xml:space="preserve">not </w:t>
      </w:r>
      <w:r w:rsidRPr="007B62B7">
        <w:rPr>
          <w:rStyle w:val="Emphasis"/>
          <w:highlight w:val="cyan"/>
        </w:rPr>
        <w:t>poly-anything</w:t>
      </w:r>
      <w:r w:rsidRPr="00F52822">
        <w:rPr>
          <w:sz w:val="16"/>
        </w:rPr>
        <w:t xml:space="preserve">. Those </w:t>
      </w:r>
      <w:r w:rsidRPr="007B62B7">
        <w:rPr>
          <w:rStyle w:val="StyleUnderline"/>
          <w:highlight w:val="cyan"/>
        </w:rPr>
        <w:t>warnings about</w:t>
      </w:r>
      <w:r w:rsidRPr="00F52822">
        <w:rPr>
          <w:sz w:val="16"/>
        </w:rPr>
        <w:t xml:space="preserve"> a </w:t>
      </w:r>
      <w:r w:rsidRPr="007B62B7">
        <w:rPr>
          <w:rStyle w:val="StyleUnderline"/>
          <w:highlight w:val="cyan"/>
        </w:rPr>
        <w:t>polycrisis</w:t>
      </w:r>
      <w:r w:rsidRPr="00F52822">
        <w:rPr>
          <w:sz w:val="16"/>
        </w:rPr>
        <w:t xml:space="preserve"> might be well-intentioned, but they also </w:t>
      </w:r>
      <w:r w:rsidRPr="007B62B7">
        <w:rPr>
          <w:rStyle w:val="StyleUnderline"/>
          <w:highlight w:val="cyan"/>
        </w:rPr>
        <w:t>assume</w:t>
      </w:r>
      <w:r w:rsidRPr="00F52822">
        <w:rPr>
          <w:rStyle w:val="StyleUnderline"/>
        </w:rPr>
        <w:t xml:space="preserve"> the </w:t>
      </w:r>
      <w:r w:rsidRPr="007B62B7">
        <w:rPr>
          <w:rStyle w:val="StyleUnderline"/>
          <w:highlight w:val="cyan"/>
        </w:rPr>
        <w:t xml:space="preserve">existence of </w:t>
      </w:r>
      <w:r w:rsidRPr="007B62B7">
        <w:rPr>
          <w:rStyle w:val="Emphasis"/>
          <w:highlight w:val="cyan"/>
        </w:rPr>
        <w:t>powerful</w:t>
      </w:r>
      <w:r w:rsidRPr="00F52822">
        <w:rPr>
          <w:rStyle w:val="Emphasis"/>
        </w:rPr>
        <w:t xml:space="preserve"> negative </w:t>
      </w:r>
      <w:r w:rsidRPr="007B62B7">
        <w:rPr>
          <w:rStyle w:val="Emphasis"/>
          <w:highlight w:val="cyan"/>
        </w:rPr>
        <w:t>feedback effects</w:t>
      </w:r>
      <w:r w:rsidRPr="007B62B7">
        <w:rPr>
          <w:rStyle w:val="StyleUnderline"/>
          <w:highlight w:val="cyan"/>
        </w:rPr>
        <w:t xml:space="preserve"> that</w:t>
      </w:r>
      <w:r w:rsidRPr="00F52822">
        <w:rPr>
          <w:sz w:val="16"/>
        </w:rPr>
        <w:t xml:space="preserve"> may </w:t>
      </w:r>
      <w:r w:rsidRPr="007B62B7">
        <w:rPr>
          <w:rStyle w:val="StyleUnderline"/>
          <w:highlight w:val="cyan"/>
        </w:rPr>
        <w:t>not</w:t>
      </w:r>
      <w:r w:rsidRPr="00F52822">
        <w:rPr>
          <w:rStyle w:val="StyleUnderline"/>
        </w:rPr>
        <w:t xml:space="preserve"> </w:t>
      </w:r>
      <w:r w:rsidRPr="00F52822">
        <w:rPr>
          <w:rStyle w:val="Emphasis"/>
        </w:rPr>
        <w:t xml:space="preserve">actually </w:t>
      </w:r>
      <w:r w:rsidRPr="007B62B7">
        <w:rPr>
          <w:rStyle w:val="Emphasis"/>
          <w:highlight w:val="cyan"/>
        </w:rPr>
        <w:t>exist</w:t>
      </w:r>
      <w:r w:rsidRPr="00F52822">
        <w:rPr>
          <w:sz w:val="16"/>
        </w:rPr>
        <w:t>.</w:t>
      </w:r>
    </w:p>
    <w:p w14:paraId="5DD9330C" w14:textId="77777777" w:rsidR="00C9410D" w:rsidRDefault="00C9410D" w:rsidP="00C9410D">
      <w:pPr>
        <w:rPr>
          <w:sz w:val="16"/>
        </w:rPr>
      </w:pPr>
    </w:p>
    <w:p w14:paraId="332772C6" w14:textId="77777777" w:rsidR="00C9410D" w:rsidRDefault="00C9410D" w:rsidP="00C9410D">
      <w:pPr>
        <w:pStyle w:val="Heading3"/>
      </w:pPr>
      <w:r>
        <w:lastRenderedPageBreak/>
        <w:t>AT: Government---1NC</w:t>
      </w:r>
    </w:p>
    <w:p w14:paraId="0B6AE38F" w14:textId="2739A84C" w:rsidR="00C9410D" w:rsidRPr="001139C4" w:rsidRDefault="00C9410D" w:rsidP="00C9410D">
      <w:pPr>
        <w:pStyle w:val="Heading4"/>
        <w:rPr>
          <w:rFonts w:cs="Arial"/>
        </w:rPr>
      </w:pPr>
      <w:r>
        <w:rPr>
          <w:rFonts w:cs="Arial"/>
        </w:rPr>
        <w:t>Elite capture</w:t>
      </w:r>
      <w:r w:rsidRPr="001139C4">
        <w:rPr>
          <w:rFonts w:cs="Arial"/>
        </w:rPr>
        <w:t xml:space="preserve"> doesn’t cause </w:t>
      </w:r>
      <w:r w:rsidRPr="001139C4">
        <w:rPr>
          <w:rFonts w:cs="Arial"/>
          <w:u w:val="single"/>
        </w:rPr>
        <w:t>institutional collapse</w:t>
      </w:r>
      <w:r w:rsidRPr="001139C4">
        <w:rPr>
          <w:rFonts w:cs="Arial"/>
        </w:rPr>
        <w:t>.</w:t>
      </w:r>
      <w:r w:rsidR="00051974">
        <w:rPr>
          <w:rFonts w:cs="Arial"/>
        </w:rPr>
        <w:t xml:space="preserve"> Trump being “in the pocket of billionaires” is irrelevant.</w:t>
      </w:r>
    </w:p>
    <w:p w14:paraId="1EA89F52" w14:textId="77777777" w:rsidR="00C9410D" w:rsidRPr="001139C4" w:rsidRDefault="00C9410D" w:rsidP="00C9410D">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45F4D35F" w14:textId="77777777" w:rsidR="00C9410D" w:rsidRPr="001139C4" w:rsidRDefault="00C9410D" w:rsidP="00C9410D">
      <w:pPr>
        <w:rPr>
          <w:sz w:val="16"/>
        </w:rPr>
      </w:pPr>
      <w:r w:rsidRPr="007B62B7">
        <w:rPr>
          <w:rStyle w:val="StyleUnderline"/>
          <w:highlight w:val="cyan"/>
        </w:rPr>
        <w:t>Are</w:t>
      </w:r>
      <w:r w:rsidRPr="001139C4">
        <w:rPr>
          <w:sz w:val="16"/>
        </w:rPr>
        <w:t xml:space="preserve"> such </w:t>
      </w:r>
      <w:r w:rsidRPr="007B62B7">
        <w:rPr>
          <w:rStyle w:val="StyleUnderline"/>
          <w:highlight w:val="cyan"/>
        </w:rPr>
        <w:t>fears justified</w:t>
      </w:r>
      <w:r w:rsidRPr="001139C4">
        <w:rPr>
          <w:sz w:val="16"/>
        </w:rPr>
        <w:t xml:space="preserve">? </w:t>
      </w:r>
      <w:r w:rsidRPr="007B62B7">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7B62B7">
        <w:rPr>
          <w:rStyle w:val="Emphasis"/>
          <w:highlight w:val="cyan"/>
        </w:rPr>
        <w:t>views</w:t>
      </w:r>
      <w:r w:rsidRPr="007B62B7">
        <w:rPr>
          <w:rStyle w:val="StyleUnderline"/>
          <w:highlight w:val="cyan"/>
        </w:rPr>
        <w:t xml:space="preserve"> of the wealthy are not homogeneous</w:t>
      </w:r>
      <w:r w:rsidRPr="001139C4">
        <w:rPr>
          <w:sz w:val="16"/>
        </w:rPr>
        <w:t xml:space="preserve">, </w:t>
      </w:r>
      <w:r w:rsidRPr="007B62B7">
        <w:rPr>
          <w:rStyle w:val="StyleUnderline"/>
          <w:highlight w:val="cyan"/>
        </w:rPr>
        <w:t xml:space="preserve">and on </w:t>
      </w:r>
      <w:r w:rsidRPr="007B62B7">
        <w:rPr>
          <w:rStyle w:val="Emphasis"/>
          <w:highlight w:val="cyan"/>
        </w:rPr>
        <w:t>many issues</w:t>
      </w:r>
      <w:r w:rsidRPr="001139C4">
        <w:rPr>
          <w:sz w:val="16"/>
        </w:rPr>
        <w:t xml:space="preserve">, they </w:t>
      </w:r>
      <w:r w:rsidRPr="007B62B7">
        <w:rPr>
          <w:rStyle w:val="StyleUnderline"/>
          <w:highlight w:val="cyan"/>
        </w:rPr>
        <w:t>track</w:t>
      </w:r>
      <w:r w:rsidRPr="001139C4">
        <w:rPr>
          <w:rStyle w:val="StyleUnderline"/>
        </w:rPr>
        <w:t xml:space="preserve"> the views of </w:t>
      </w:r>
      <w:r w:rsidRPr="007B62B7">
        <w:rPr>
          <w:rStyle w:val="StyleUnderline"/>
          <w:highlight w:val="cyan"/>
        </w:rPr>
        <w:t xml:space="preserve">the </w:t>
      </w:r>
      <w:r w:rsidRPr="007B62B7">
        <w:rPr>
          <w:rStyle w:val="Emphasis"/>
          <w:highlight w:val="cyan"/>
        </w:rPr>
        <w:t>rest of the population</w:t>
      </w:r>
      <w:r w:rsidRPr="001139C4">
        <w:rPr>
          <w:sz w:val="16"/>
        </w:rPr>
        <w:t xml:space="preserve">. </w:t>
      </w:r>
      <w:r w:rsidRPr="007B62B7">
        <w:rPr>
          <w:rStyle w:val="StyleUnderline"/>
          <w:highlight w:val="cyan"/>
        </w:rPr>
        <w:t>When</w:t>
      </w:r>
      <w:r w:rsidRPr="001139C4">
        <w:rPr>
          <w:rStyle w:val="StyleUnderline"/>
        </w:rPr>
        <w:t xml:space="preserve"> the </w:t>
      </w:r>
      <w:r w:rsidRPr="007B62B7">
        <w:rPr>
          <w:rStyle w:val="StyleUnderline"/>
          <w:highlight w:val="cyan"/>
        </w:rPr>
        <w:t>preferences</w:t>
      </w:r>
      <w:r w:rsidRPr="001139C4">
        <w:rPr>
          <w:rStyle w:val="StyleUnderline"/>
        </w:rPr>
        <w:t xml:space="preserve"> of the wealthy </w:t>
      </w:r>
      <w:r w:rsidRPr="007B62B7">
        <w:rPr>
          <w:rStyle w:val="StyleUnderline"/>
          <w:highlight w:val="cyan"/>
        </w:rPr>
        <w:t>are different</w:t>
      </w:r>
      <w:r w:rsidRPr="001139C4">
        <w:rPr>
          <w:sz w:val="16"/>
        </w:rPr>
        <w:t xml:space="preserve">, </w:t>
      </w:r>
      <w:r w:rsidRPr="007B62B7">
        <w:rPr>
          <w:rStyle w:val="StyleUnderline"/>
          <w:highlight w:val="cyan"/>
        </w:rPr>
        <w:t>they are</w:t>
      </w:r>
      <w:r w:rsidRPr="001139C4">
        <w:rPr>
          <w:rStyle w:val="StyleUnderline"/>
        </w:rPr>
        <w:t xml:space="preserve"> often </w:t>
      </w:r>
      <w:r w:rsidRPr="007B62B7">
        <w:rPr>
          <w:rStyle w:val="StyleUnderline"/>
          <w:highlight w:val="cyan"/>
        </w:rPr>
        <w:t>not followed by policymakers</w:t>
      </w:r>
      <w:r w:rsidRPr="007B62B7">
        <w:rPr>
          <w:sz w:val="16"/>
          <w:highlight w:val="cyan"/>
        </w:rPr>
        <w:t xml:space="preserve">, </w:t>
      </w:r>
      <w:r w:rsidRPr="007B62B7">
        <w:rPr>
          <w:rStyle w:val="StyleUnderline"/>
          <w:highlight w:val="cyan"/>
        </w:rPr>
        <w:t>who</w:t>
      </w:r>
      <w:r w:rsidRPr="001139C4">
        <w:rPr>
          <w:rStyle w:val="StyleUnderline"/>
        </w:rPr>
        <w:t xml:space="preserve"> </w:t>
      </w:r>
      <w:r w:rsidRPr="001139C4">
        <w:rPr>
          <w:rStyle w:val="Emphasis"/>
        </w:rPr>
        <w:t xml:space="preserve">ultimately </w:t>
      </w:r>
      <w:r w:rsidRPr="007B62B7">
        <w:rPr>
          <w:rStyle w:val="Emphasis"/>
          <w:highlight w:val="cyan"/>
        </w:rPr>
        <w:t>need votes</w:t>
      </w:r>
      <w:r w:rsidRPr="001139C4">
        <w:rPr>
          <w:sz w:val="16"/>
        </w:rPr>
        <w:t xml:space="preserve">, </w:t>
      </w:r>
      <w:r w:rsidRPr="007B62B7">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5C5DC165" w14:textId="77777777" w:rsidR="00C9410D" w:rsidRPr="001139C4" w:rsidRDefault="00C9410D" w:rsidP="00C9410D">
      <w:pPr>
        <w:rPr>
          <w:sz w:val="16"/>
        </w:rPr>
      </w:pPr>
      <w:r w:rsidRPr="001139C4">
        <w:rPr>
          <w:sz w:val="16"/>
        </w:rPr>
        <w:t xml:space="preserve">The Preferences of the Wealthy </w:t>
      </w:r>
    </w:p>
    <w:p w14:paraId="13D13063" w14:textId="77777777" w:rsidR="00C9410D" w:rsidRPr="001139C4" w:rsidRDefault="00C9410D" w:rsidP="00C9410D">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5B3A00A2" w14:textId="77777777" w:rsidR="00C9410D" w:rsidRPr="001139C4" w:rsidRDefault="00C9410D" w:rsidP="00C9410D">
      <w:pPr>
        <w:rPr>
          <w:sz w:val="16"/>
        </w:rPr>
      </w:pPr>
      <w:r w:rsidRPr="001139C4">
        <w:rPr>
          <w:sz w:val="16"/>
        </w:rPr>
        <w:t xml:space="preserve">The </w:t>
      </w:r>
      <w:r w:rsidRPr="007B62B7">
        <w:rPr>
          <w:rStyle w:val="StyleUnderline"/>
          <w:highlight w:val="cyan"/>
        </w:rPr>
        <w:t xml:space="preserve">breakdown of </w:t>
      </w:r>
      <w:r w:rsidRPr="007B62B7">
        <w:rPr>
          <w:rStyle w:val="Emphasis"/>
          <w:highlight w:val="cyan"/>
        </w:rPr>
        <w:t>policy views</w:t>
      </w:r>
      <w:r w:rsidRPr="007B62B7">
        <w:rPr>
          <w:rStyle w:val="StyleUnderline"/>
          <w:highlight w:val="cyan"/>
        </w:rPr>
        <w:t xml:space="preserve"> of</w:t>
      </w:r>
      <w:r w:rsidRPr="001139C4">
        <w:rPr>
          <w:rStyle w:val="StyleUnderline"/>
        </w:rPr>
        <w:t xml:space="preserve"> broad </w:t>
      </w:r>
      <w:r w:rsidRPr="007B62B7">
        <w:rPr>
          <w:rStyle w:val="StyleUnderline"/>
          <w:highlight w:val="cyan"/>
        </w:rPr>
        <w:t>lower</w:t>
      </w:r>
      <w:r w:rsidRPr="001139C4">
        <w:rPr>
          <w:rFonts w:ascii="Cambria Math" w:hAnsi="Cambria Math" w:cs="Cambria Math"/>
          <w:sz w:val="16"/>
        </w:rPr>
        <w:t>‑</w:t>
      </w:r>
      <w:r w:rsidRPr="001139C4">
        <w:rPr>
          <w:sz w:val="16"/>
        </w:rPr>
        <w:t xml:space="preserve">, </w:t>
      </w:r>
      <w:r w:rsidRPr="007B62B7">
        <w:rPr>
          <w:rStyle w:val="StyleUnderline"/>
          <w:highlight w:val="cyan"/>
        </w:rPr>
        <w:t>middle</w:t>
      </w:r>
      <w:r w:rsidRPr="001139C4">
        <w:rPr>
          <w:rFonts w:ascii="Cambria Math" w:hAnsi="Cambria Math" w:cs="Cambria Math"/>
          <w:sz w:val="16"/>
        </w:rPr>
        <w:t>‑</w:t>
      </w:r>
      <w:r w:rsidRPr="001139C4">
        <w:rPr>
          <w:sz w:val="16"/>
        </w:rPr>
        <w:t xml:space="preserve">, </w:t>
      </w:r>
      <w:r w:rsidRPr="007B62B7">
        <w:rPr>
          <w:rStyle w:val="StyleUnderline"/>
          <w:highlight w:val="cyan"/>
        </w:rPr>
        <w:t>and higher</w:t>
      </w:r>
      <w:r w:rsidRPr="007B62B7">
        <w:rPr>
          <w:rStyle w:val="StyleUnderline"/>
          <w:rFonts w:ascii="Cambria Math" w:hAnsi="Cambria Math" w:cs="Cambria Math"/>
          <w:highlight w:val="cyan"/>
        </w:rPr>
        <w:t>‐</w:t>
      </w:r>
      <w:r w:rsidRPr="007B62B7">
        <w:rPr>
          <w:rStyle w:val="StyleUnderline"/>
          <w:highlight w:val="cyan"/>
        </w:rPr>
        <w:t>​income groups are</w:t>
      </w:r>
      <w:r w:rsidRPr="001139C4">
        <w:rPr>
          <w:rStyle w:val="StyleUnderline"/>
        </w:rPr>
        <w:t xml:space="preserve"> </w:t>
      </w:r>
      <w:r w:rsidRPr="001139C4">
        <w:rPr>
          <w:rStyle w:val="Emphasis"/>
        </w:rPr>
        <w:t xml:space="preserve">quite </w:t>
      </w:r>
      <w:r w:rsidRPr="007B62B7">
        <w:rPr>
          <w:rStyle w:val="Emphasis"/>
          <w:highlight w:val="cyan"/>
        </w:rPr>
        <w:t>similar</w:t>
      </w:r>
      <w:r w:rsidRPr="001139C4">
        <w:rPr>
          <w:sz w:val="16"/>
        </w:rPr>
        <w:t xml:space="preserve">. Alexander Branham, Stuart Soroka, and Christopher Wlezien note that </w:t>
      </w:r>
      <w:r w:rsidRPr="007B62B7">
        <w:rPr>
          <w:rStyle w:val="Emphasis"/>
          <w:highlight w:val="cyan"/>
        </w:rPr>
        <w:t>empirical research</w:t>
      </w:r>
      <w:r w:rsidRPr="001139C4">
        <w:rPr>
          <w:rStyle w:val="StyleUnderline"/>
        </w:rPr>
        <w:t xml:space="preserve"> generally </w:t>
      </w:r>
      <w:r w:rsidRPr="007B62B7">
        <w:rPr>
          <w:rStyle w:val="StyleUnderline"/>
          <w:highlight w:val="cyan"/>
        </w:rPr>
        <w:t>shows</w:t>
      </w:r>
      <w:r w:rsidRPr="001139C4">
        <w:rPr>
          <w:rStyle w:val="StyleUnderline"/>
        </w:rPr>
        <w:t xml:space="preserve"> that</w:t>
      </w:r>
      <w:r w:rsidRPr="001139C4">
        <w:rPr>
          <w:sz w:val="16"/>
        </w:rPr>
        <w:t xml:space="preserve"> “</w:t>
      </w:r>
      <w:r w:rsidRPr="007B62B7">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7B62B7">
        <w:rPr>
          <w:rStyle w:val="StyleUnderline"/>
          <w:highlight w:val="cyan"/>
        </w:rPr>
        <w:t>do not differ</w:t>
      </w:r>
      <w:r w:rsidRPr="001139C4">
        <w:rPr>
          <w:rStyle w:val="StyleUnderline"/>
        </w:rPr>
        <w:t xml:space="preserve"> much </w:t>
      </w:r>
      <w:r w:rsidRPr="007B62B7">
        <w:rPr>
          <w:rStyle w:val="StyleUnderline"/>
          <w:highlight w:val="cyan"/>
        </w:rPr>
        <w:t>in</w:t>
      </w:r>
      <w:r w:rsidRPr="001139C4">
        <w:rPr>
          <w:rStyle w:val="StyleUnderline"/>
        </w:rPr>
        <w:t xml:space="preserve"> </w:t>
      </w:r>
      <w:r w:rsidRPr="001139C4">
        <w:rPr>
          <w:rStyle w:val="Emphasis"/>
        </w:rPr>
        <w:t xml:space="preserve">many </w:t>
      </w:r>
      <w:r w:rsidRPr="007B62B7">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7B62B7">
        <w:rPr>
          <w:rStyle w:val="StyleUnderline"/>
          <w:highlight w:val="cyan"/>
        </w:rPr>
        <w:t>On 80 percent</w:t>
      </w:r>
      <w:r w:rsidRPr="001139C4">
        <w:rPr>
          <w:rStyle w:val="StyleUnderline"/>
        </w:rPr>
        <w:t xml:space="preserve"> of questions</w:t>
      </w:r>
      <w:r w:rsidRPr="001139C4">
        <w:rPr>
          <w:sz w:val="16"/>
        </w:rPr>
        <w:t xml:space="preserve">, </w:t>
      </w:r>
      <w:r w:rsidRPr="007B62B7">
        <w:rPr>
          <w:rStyle w:val="StyleUnderline"/>
          <w:highlight w:val="cyan"/>
        </w:rPr>
        <w:t>majorities</w:t>
      </w:r>
      <w:r w:rsidRPr="001139C4">
        <w:rPr>
          <w:rStyle w:val="StyleUnderline"/>
        </w:rPr>
        <w:t xml:space="preserve"> of </w:t>
      </w:r>
      <w:r w:rsidRPr="007B62B7">
        <w:rPr>
          <w:rStyle w:val="Emphasis"/>
          <w:highlight w:val="cyan"/>
        </w:rPr>
        <w:t>all</w:t>
      </w:r>
      <w:r w:rsidRPr="001139C4">
        <w:rPr>
          <w:rStyle w:val="Emphasis"/>
        </w:rPr>
        <w:t xml:space="preserve"> three income groups</w:t>
      </w:r>
      <w:r w:rsidRPr="001139C4">
        <w:rPr>
          <w:rStyle w:val="StyleUnderline"/>
        </w:rPr>
        <w:t xml:space="preserve"> </w:t>
      </w:r>
      <w:r w:rsidRPr="007B62B7">
        <w:rPr>
          <w:rStyle w:val="StyleUnderline"/>
          <w:highlight w:val="cyan"/>
        </w:rPr>
        <w:t>agreed</w:t>
      </w:r>
      <w:r w:rsidRPr="001139C4">
        <w:rPr>
          <w:sz w:val="16"/>
        </w:rPr>
        <w:t xml:space="preserve">, albeit with differing degrees of enthusiasm. </w:t>
      </w:r>
    </w:p>
    <w:p w14:paraId="5B37294E" w14:textId="77777777" w:rsidR="00C9410D" w:rsidRPr="001139C4" w:rsidRDefault="00C9410D" w:rsidP="00C9410D">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6E388919" w14:textId="77777777" w:rsidR="00C9410D" w:rsidRPr="001139C4" w:rsidRDefault="00C9410D" w:rsidP="00C9410D">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09F07647" w14:textId="77777777" w:rsidR="00C9410D" w:rsidRPr="001139C4" w:rsidRDefault="00C9410D" w:rsidP="00C9410D">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68F62E60" w14:textId="77777777" w:rsidR="00C9410D" w:rsidRPr="001139C4" w:rsidRDefault="00C9410D" w:rsidP="00C9410D">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475DF5A3" w14:textId="77777777" w:rsidR="00C9410D" w:rsidRPr="001139C4" w:rsidRDefault="00C9410D" w:rsidP="00C9410D">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7AA5431B" w14:textId="77777777" w:rsidR="00C9410D" w:rsidRPr="001139C4" w:rsidRDefault="00C9410D" w:rsidP="00C9410D">
      <w:pPr>
        <w:rPr>
          <w:sz w:val="16"/>
        </w:rPr>
      </w:pPr>
      <w:r w:rsidRPr="001139C4">
        <w:rPr>
          <w:sz w:val="16"/>
        </w:rPr>
        <w:lastRenderedPageBreak/>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310C5B4B" w14:textId="77777777" w:rsidR="00C9410D" w:rsidRPr="001139C4" w:rsidRDefault="00C9410D" w:rsidP="00C9410D">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42172915" w14:textId="77777777" w:rsidR="00C9410D" w:rsidRPr="001139C4" w:rsidRDefault="00C9410D" w:rsidP="00C9410D">
      <w:pPr>
        <w:rPr>
          <w:sz w:val="16"/>
        </w:rPr>
      </w:pPr>
      <w:r w:rsidRPr="001139C4">
        <w:rPr>
          <w:sz w:val="16"/>
        </w:rPr>
        <w:t xml:space="preserve">Do the Rich Have Disproportionate Political Power? </w:t>
      </w:r>
    </w:p>
    <w:p w14:paraId="0D8FE67F" w14:textId="77777777" w:rsidR="00C9410D" w:rsidRPr="001139C4" w:rsidRDefault="00C9410D" w:rsidP="00C9410D">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648A3DC6" w14:textId="77777777" w:rsidR="00C9410D" w:rsidRPr="001139C4" w:rsidRDefault="00C9410D" w:rsidP="00C9410D">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2670B224" w14:textId="77777777" w:rsidR="00C9410D" w:rsidRPr="001139C4" w:rsidRDefault="00C9410D" w:rsidP="00C9410D">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4C6EE76B" w14:textId="77777777" w:rsidR="00C9410D" w:rsidRPr="001139C4" w:rsidRDefault="00C9410D" w:rsidP="00C9410D">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55B0D3A1" w14:textId="77777777" w:rsidR="00C9410D" w:rsidRPr="001139C4" w:rsidRDefault="00C9410D" w:rsidP="00C9410D">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7BB3A692" w14:textId="77777777" w:rsidR="00C9410D" w:rsidRPr="001139C4" w:rsidRDefault="00C9410D" w:rsidP="00C9410D">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360A1C23" w14:textId="77777777" w:rsidR="00C9410D" w:rsidRPr="001139C4" w:rsidRDefault="00C9410D" w:rsidP="00C9410D">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3CE6302D" w14:textId="77777777" w:rsidR="00C9410D" w:rsidRPr="001139C4" w:rsidRDefault="00C9410D" w:rsidP="00C9410D">
      <w:pPr>
        <w:rPr>
          <w:sz w:val="16"/>
        </w:rPr>
      </w:pPr>
      <w:r w:rsidRPr="001139C4">
        <w:rPr>
          <w:sz w:val="16"/>
        </w:rPr>
        <w:t xml:space="preserve">Finally, a statistical study by Eric Brunner, Stephen Ross, and Ebonya Washington found that the </w:t>
      </w:r>
      <w:r w:rsidRPr="007B62B7">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7B62B7">
        <w:rPr>
          <w:rStyle w:val="Emphasis"/>
          <w:highlight w:val="cyan"/>
        </w:rPr>
        <w:t>data set</w:t>
      </w:r>
      <w:r w:rsidRPr="001139C4">
        <w:rPr>
          <w:sz w:val="16"/>
        </w:rPr>
        <w:t xml:space="preserve"> based on 77 times </w:t>
      </w:r>
      <w:r w:rsidRPr="007B62B7">
        <w:rPr>
          <w:rStyle w:val="StyleUnderline"/>
          <w:highlight w:val="cyan"/>
        </w:rPr>
        <w:t>from</w:t>
      </w:r>
      <w:r w:rsidRPr="001139C4">
        <w:rPr>
          <w:rStyle w:val="StyleUnderline"/>
        </w:rPr>
        <w:t xml:space="preserve"> 19</w:t>
      </w:r>
      <w:r w:rsidRPr="007B62B7">
        <w:rPr>
          <w:rStyle w:val="StyleUnderline"/>
          <w:highlight w:val="cyan"/>
        </w:rPr>
        <w:t>91 to</w:t>
      </w:r>
      <w:r w:rsidRPr="001139C4">
        <w:rPr>
          <w:rStyle w:val="StyleUnderline"/>
        </w:rPr>
        <w:t xml:space="preserve"> 20</w:t>
      </w:r>
      <w:r w:rsidRPr="007B62B7">
        <w:rPr>
          <w:rStyle w:val="StyleUnderline"/>
          <w:highlight w:val="cyan"/>
        </w:rPr>
        <w:t>08</w:t>
      </w:r>
      <w:r w:rsidRPr="001139C4">
        <w:rPr>
          <w:rStyle w:val="StyleUnderline"/>
        </w:rPr>
        <w:t xml:space="preserve"> that</w:t>
      </w:r>
      <w:r w:rsidRPr="001139C4">
        <w:rPr>
          <w:sz w:val="16"/>
        </w:rPr>
        <w:t xml:space="preserve"> California state </w:t>
      </w:r>
      <w:r w:rsidRPr="007B62B7">
        <w:rPr>
          <w:rStyle w:val="StyleUnderline"/>
          <w:highlight w:val="cyan"/>
        </w:rPr>
        <w:t xml:space="preserve">legislators voted on the </w:t>
      </w:r>
      <w:r w:rsidRPr="007B62B7">
        <w:rPr>
          <w:rStyle w:val="Emphasis"/>
          <w:highlight w:val="cyan"/>
        </w:rPr>
        <w:t>same proposal</w:t>
      </w:r>
      <w:r w:rsidRPr="007B62B7">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65D2F06F" w14:textId="77777777" w:rsidR="00C9410D" w:rsidRPr="001139C4" w:rsidRDefault="00C9410D" w:rsidP="00C9410D">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7B62B7">
        <w:rPr>
          <w:rStyle w:val="StyleUnderline"/>
          <w:highlight w:val="cyan"/>
        </w:rPr>
        <w:t>we do not find</w:t>
      </w:r>
      <w:r w:rsidRPr="001139C4">
        <w:rPr>
          <w:rStyle w:val="StyleUnderline"/>
        </w:rPr>
        <w:t xml:space="preserve"> that </w:t>
      </w:r>
      <w:r w:rsidRPr="007B62B7">
        <w:rPr>
          <w:rStyle w:val="Emphasis"/>
          <w:highlight w:val="cyan"/>
        </w:rPr>
        <w:t>less income</w:t>
      </w:r>
      <w:r w:rsidRPr="007B62B7">
        <w:rPr>
          <w:rStyle w:val="StyleUnderline"/>
          <w:highlight w:val="cyan"/>
        </w:rPr>
        <w:t xml:space="preserve"> means </w:t>
      </w:r>
      <w:r w:rsidRPr="007B62B7">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685EB41A" w14:textId="77777777" w:rsidR="00C9410D" w:rsidRDefault="00C9410D" w:rsidP="00C9410D">
      <w:pPr>
        <w:ind w:left="720"/>
        <w:rPr>
          <w:sz w:val="16"/>
        </w:rPr>
      </w:pPr>
      <w:r w:rsidRPr="001139C4">
        <w:rPr>
          <w:sz w:val="16"/>
        </w:rPr>
        <w:lastRenderedPageBreak/>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7B62B7">
        <w:rPr>
          <w:rStyle w:val="Emphasis"/>
          <w:highlight w:val="cyan"/>
        </w:rPr>
        <w:t>findings</w:t>
      </w:r>
      <w:r w:rsidRPr="001139C4">
        <w:rPr>
          <w:rStyle w:val="Emphasis"/>
        </w:rPr>
        <w:t xml:space="preserve"> on representation</w:t>
      </w:r>
      <w:r w:rsidRPr="001139C4">
        <w:rPr>
          <w:rStyle w:val="StyleUnderline"/>
        </w:rPr>
        <w:t xml:space="preserve"> by income group </w:t>
      </w:r>
      <w:r w:rsidRPr="007B62B7">
        <w:rPr>
          <w:rStyle w:val="StyleUnderline"/>
          <w:highlight w:val="cyan"/>
        </w:rPr>
        <w:t>have more to do with party than</w:t>
      </w:r>
      <w:r w:rsidRPr="001139C4">
        <w:rPr>
          <w:sz w:val="16"/>
        </w:rPr>
        <w:t xml:space="preserve"> with </w:t>
      </w:r>
      <w:r w:rsidRPr="007B62B7">
        <w:rPr>
          <w:rStyle w:val="StyleUnderline"/>
          <w:highlight w:val="cyan"/>
        </w:rPr>
        <w:t>income</w:t>
      </w:r>
      <w:r w:rsidRPr="001139C4">
        <w:rPr>
          <w:sz w:val="16"/>
        </w:rPr>
        <w:t>.195</w:t>
      </w:r>
    </w:p>
    <w:p w14:paraId="091C0747" w14:textId="77777777" w:rsidR="00D75CAC" w:rsidRDefault="00D75CAC" w:rsidP="00C9410D">
      <w:pPr>
        <w:ind w:left="720"/>
        <w:rPr>
          <w:sz w:val="16"/>
        </w:rPr>
      </w:pPr>
    </w:p>
    <w:p w14:paraId="7CCA6A2A" w14:textId="57188415" w:rsidR="00D75CAC" w:rsidRDefault="00D75CAC" w:rsidP="00D75CAC">
      <w:pPr>
        <w:pStyle w:val="Heading1"/>
      </w:pPr>
      <w:r>
        <w:lastRenderedPageBreak/>
        <w:t>2NC</w:t>
      </w:r>
    </w:p>
    <w:p w14:paraId="4F3DFEB5" w14:textId="77777777" w:rsidR="00C32134" w:rsidRDefault="00C32134" w:rsidP="00C32134">
      <w:pPr>
        <w:pStyle w:val="Heading2"/>
      </w:pPr>
      <w:r>
        <w:lastRenderedPageBreak/>
        <w:t>MQD DA</w:t>
      </w:r>
    </w:p>
    <w:p w14:paraId="7E4A144B" w14:textId="77777777" w:rsidR="00C32134" w:rsidRPr="00176817" w:rsidRDefault="00C32134" w:rsidP="00C32134">
      <w:pPr>
        <w:pStyle w:val="Heading4"/>
        <w:numPr>
          <w:ilvl w:val="0"/>
          <w:numId w:val="15"/>
        </w:numPr>
      </w:pPr>
      <w:r w:rsidRPr="00D6191F">
        <w:rPr>
          <w:u w:val="single"/>
        </w:rPr>
        <w:t>TIMEFRAME</w:t>
      </w:r>
      <w:r>
        <w:t xml:space="preserve">. Experts agree that AGI is </w:t>
      </w:r>
      <w:r>
        <w:rPr>
          <w:u w:val="single"/>
        </w:rPr>
        <w:t>likely</w:t>
      </w:r>
      <w:r>
        <w:t xml:space="preserve"> by 2047---prefer the </w:t>
      </w:r>
      <w:r>
        <w:rPr>
          <w:u w:val="single"/>
        </w:rPr>
        <w:t>largest</w:t>
      </w:r>
      <w:r>
        <w:t xml:space="preserve"> survey with the </w:t>
      </w:r>
      <w:r>
        <w:rPr>
          <w:u w:val="single"/>
        </w:rPr>
        <w:t>most recency</w:t>
      </w:r>
      <w:r>
        <w:t xml:space="preserve">. It’s </w:t>
      </w:r>
      <w:r>
        <w:rPr>
          <w:u w:val="single"/>
        </w:rPr>
        <w:t>better</w:t>
      </w:r>
      <w:r>
        <w:t xml:space="preserve"> than </w:t>
      </w:r>
      <w:r>
        <w:rPr>
          <w:u w:val="single"/>
        </w:rPr>
        <w:t>specific</w:t>
      </w:r>
      <w:r>
        <w:t xml:space="preserve"> warrants: we’ll </w:t>
      </w:r>
      <w:r>
        <w:rPr>
          <w:u w:val="single"/>
        </w:rPr>
        <w:t>never</w:t>
      </w:r>
      <w:r>
        <w:t xml:space="preserve"> be able to discuss </w:t>
      </w:r>
      <w:r>
        <w:rPr>
          <w:u w:val="single"/>
        </w:rPr>
        <w:t>every intricacy</w:t>
      </w:r>
      <w:r>
        <w:t xml:space="preserve"> that makes AGI </w:t>
      </w:r>
      <w:r>
        <w:rPr>
          <w:u w:val="single"/>
        </w:rPr>
        <w:t>possible or not</w:t>
      </w:r>
      <w:r>
        <w:t xml:space="preserve"> with </w:t>
      </w:r>
      <w:r>
        <w:rPr>
          <w:u w:val="single"/>
        </w:rPr>
        <w:t>limited</w:t>
      </w:r>
      <w:r>
        <w:t xml:space="preserve"> time, but </w:t>
      </w:r>
      <w:r>
        <w:rPr>
          <w:u w:val="single"/>
        </w:rPr>
        <w:t>experts</w:t>
      </w:r>
      <w:r>
        <w:t xml:space="preserve"> have spent </w:t>
      </w:r>
      <w:r>
        <w:rPr>
          <w:u w:val="single"/>
        </w:rPr>
        <w:t>years</w:t>
      </w:r>
      <w:r>
        <w:t xml:space="preserve"> reviewing the evidence. </w:t>
      </w:r>
    </w:p>
    <w:p w14:paraId="7AF98232" w14:textId="77777777" w:rsidR="00C32134" w:rsidRDefault="00C32134" w:rsidP="00C32134">
      <w:r>
        <w:t xml:space="preserve">Katja </w:t>
      </w:r>
      <w:r w:rsidRPr="004671D9">
        <w:rPr>
          <w:rStyle w:val="Style13ptBold"/>
        </w:rPr>
        <w:t>Grace 24</w:t>
      </w:r>
      <w:r>
        <w:t xml:space="preserve">. AI Impacts, Berkeley. et al. “THOUSANDS OF AI AUTHORS ON THE FUTURE OF AI,” https://aiimpacts.org/wp-content/uploads/2023/04/Thousands_of_AI_authors_on_the_future_of_AI.pdf. </w:t>
      </w:r>
    </w:p>
    <w:p w14:paraId="5104A93B" w14:textId="77777777" w:rsidR="00C32134" w:rsidRDefault="00C32134" w:rsidP="00C32134">
      <w:pPr>
        <w:rPr>
          <w:sz w:val="16"/>
        </w:rPr>
      </w:pPr>
      <w:r w:rsidRPr="00F27B28">
        <w:rPr>
          <w:rStyle w:val="StyleUnderline"/>
          <w:highlight w:val="cyan"/>
        </w:rPr>
        <w:t xml:space="preserve">In the </w:t>
      </w:r>
      <w:r w:rsidRPr="00F27B28">
        <w:rPr>
          <w:rStyle w:val="Emphasis"/>
          <w:highlight w:val="cyan"/>
        </w:rPr>
        <w:t>largest survey</w:t>
      </w:r>
      <w:r w:rsidRPr="004671D9">
        <w:rPr>
          <w:rStyle w:val="StyleUnderline"/>
        </w:rPr>
        <w:t xml:space="preserve"> of its kind, </w:t>
      </w:r>
      <w:r w:rsidRPr="00F27B28">
        <w:rPr>
          <w:rStyle w:val="StyleUnderline"/>
          <w:highlight w:val="cyan"/>
        </w:rPr>
        <w:t xml:space="preserve">we surveyed </w:t>
      </w:r>
      <w:r w:rsidRPr="00F27B28">
        <w:rPr>
          <w:rStyle w:val="Emphasis"/>
          <w:highlight w:val="cyan"/>
        </w:rPr>
        <w:t>2,778 researchers</w:t>
      </w:r>
      <w:r w:rsidRPr="00884C05">
        <w:rPr>
          <w:rStyle w:val="StyleUnderline"/>
        </w:rPr>
        <w:t xml:space="preserve"> who had </w:t>
      </w:r>
      <w:r w:rsidRPr="00F27B28">
        <w:rPr>
          <w:rStyle w:val="Emphasis"/>
          <w:highlight w:val="cyan"/>
        </w:rPr>
        <w:t>published</w:t>
      </w:r>
      <w:r w:rsidRPr="00F27B28">
        <w:rPr>
          <w:rStyle w:val="StyleUnderline"/>
          <w:highlight w:val="cyan"/>
        </w:rPr>
        <w:t xml:space="preserve"> in </w:t>
      </w:r>
      <w:r w:rsidRPr="00F27B28">
        <w:rPr>
          <w:rStyle w:val="Emphasis"/>
          <w:highlight w:val="cyan"/>
        </w:rPr>
        <w:t>top-tier</w:t>
      </w:r>
      <w:r w:rsidRPr="00F27B28">
        <w:rPr>
          <w:sz w:val="16"/>
        </w:rPr>
        <w:t xml:space="preserve"> artificial intelligence </w:t>
      </w:r>
      <w:r w:rsidRPr="00884C05">
        <w:rPr>
          <w:rStyle w:val="StyleUnderline"/>
        </w:rPr>
        <w:t xml:space="preserve">(AI) </w:t>
      </w:r>
      <w:r w:rsidRPr="00F27B28">
        <w:rPr>
          <w:rStyle w:val="StyleUnderline"/>
          <w:highlight w:val="cyan"/>
        </w:rPr>
        <w:t>venues</w:t>
      </w:r>
      <w:r w:rsidRPr="00F27B28">
        <w:rPr>
          <w:sz w:val="16"/>
        </w:rPr>
        <w:t xml:space="preserve">, asking for their predictions on the pace of AI progress and the nature and impacts of advanced AI systems. The aggregate forecasts give at least a 50% chance of AI systems achieving several milestones by 2028, including autonomously constructing a payment processing site from scratch, creating a song indistinguishable from a new song by a popular musician, and autonomously downloading and fine-tuning a large language model. If science continues undisrupted, </w:t>
      </w:r>
      <w:r w:rsidRPr="00F27B28">
        <w:rPr>
          <w:rStyle w:val="StyleUnderline"/>
          <w:highlight w:val="cyan"/>
        </w:rPr>
        <w:t>the chance of</w:t>
      </w:r>
      <w:r w:rsidRPr="00884C05">
        <w:rPr>
          <w:rStyle w:val="StyleUnderline"/>
        </w:rPr>
        <w:t xml:space="preserve"> unaided </w:t>
      </w:r>
      <w:r w:rsidRPr="00F27B28">
        <w:rPr>
          <w:rStyle w:val="StyleUnderline"/>
          <w:highlight w:val="cyan"/>
        </w:rPr>
        <w:t xml:space="preserve">machines </w:t>
      </w:r>
      <w:r w:rsidRPr="00F27B28">
        <w:rPr>
          <w:rStyle w:val="Emphasis"/>
          <w:highlight w:val="cyan"/>
        </w:rPr>
        <w:t>outperforming</w:t>
      </w:r>
      <w:r w:rsidRPr="00F27B28">
        <w:rPr>
          <w:rStyle w:val="StyleUnderline"/>
          <w:highlight w:val="cyan"/>
        </w:rPr>
        <w:t xml:space="preserve"> humans in </w:t>
      </w:r>
      <w:r w:rsidRPr="00F27B28">
        <w:rPr>
          <w:rStyle w:val="Emphasis"/>
          <w:highlight w:val="cyan"/>
        </w:rPr>
        <w:t>every possible task</w:t>
      </w:r>
      <w:r w:rsidRPr="00F27B28">
        <w:rPr>
          <w:rStyle w:val="StyleUnderline"/>
          <w:highlight w:val="cyan"/>
        </w:rPr>
        <w:t xml:space="preserve"> was estimated at </w:t>
      </w:r>
      <w:r w:rsidRPr="00F27B28">
        <w:rPr>
          <w:rStyle w:val="Emphasis"/>
          <w:highlight w:val="cyan"/>
        </w:rPr>
        <w:t>10% by 2027</w:t>
      </w:r>
      <w:r w:rsidRPr="00F27B28">
        <w:rPr>
          <w:rStyle w:val="StyleUnderline"/>
          <w:highlight w:val="cyan"/>
        </w:rPr>
        <w:t xml:space="preserve">, and </w:t>
      </w:r>
      <w:r w:rsidRPr="00F27B28">
        <w:rPr>
          <w:rStyle w:val="Emphasis"/>
          <w:highlight w:val="cyan"/>
        </w:rPr>
        <w:t>50% by 2047</w:t>
      </w:r>
      <w:r w:rsidRPr="00F27B28">
        <w:rPr>
          <w:rStyle w:val="StyleUnderline"/>
          <w:highlight w:val="cyan"/>
        </w:rPr>
        <w:t xml:space="preserve">. The latter estimate is </w:t>
      </w:r>
      <w:r w:rsidRPr="00F27B28">
        <w:rPr>
          <w:rStyle w:val="Emphasis"/>
          <w:highlight w:val="cyan"/>
        </w:rPr>
        <w:t>13 years earlier</w:t>
      </w:r>
      <w:r w:rsidRPr="00F27B28">
        <w:rPr>
          <w:rStyle w:val="StyleUnderline"/>
          <w:highlight w:val="cyan"/>
        </w:rPr>
        <w:t xml:space="preserve"> than</w:t>
      </w:r>
      <w:r w:rsidRPr="00884C05">
        <w:rPr>
          <w:rStyle w:val="StyleUnderline"/>
        </w:rPr>
        <w:t xml:space="preserve"> that reached in </w:t>
      </w:r>
      <w:r w:rsidRPr="00F27B28">
        <w:rPr>
          <w:rStyle w:val="StyleUnderline"/>
          <w:highlight w:val="cyan"/>
        </w:rPr>
        <w:t xml:space="preserve">a </w:t>
      </w:r>
      <w:r w:rsidRPr="00F27B28">
        <w:rPr>
          <w:rStyle w:val="Emphasis"/>
          <w:highlight w:val="cyan"/>
        </w:rPr>
        <w:t>similar survey</w:t>
      </w:r>
      <w:r w:rsidRPr="00884C05">
        <w:rPr>
          <w:rStyle w:val="StyleUnderline"/>
        </w:rPr>
        <w:t xml:space="preserve"> we conducted </w:t>
      </w:r>
      <w:r w:rsidRPr="00F27B28">
        <w:rPr>
          <w:rStyle w:val="Emphasis"/>
          <w:highlight w:val="cyan"/>
        </w:rPr>
        <w:t>only one year earlier</w:t>
      </w:r>
      <w:r w:rsidRPr="00F27B28">
        <w:rPr>
          <w:sz w:val="16"/>
        </w:rPr>
        <w:t xml:space="preserve"> [Grace et al., 2022]. However, the chance of all human occupations becoming fully automatable was forecast to reach 10% by 2037, and 50% as late as 2116 (compared to 2164 in the 2022 survey).</w:t>
      </w:r>
    </w:p>
    <w:p w14:paraId="3ADD1A05" w14:textId="77777777" w:rsidR="00C32134" w:rsidRPr="005A4D84" w:rsidRDefault="00C32134" w:rsidP="00C32134"/>
    <w:p w14:paraId="785F6BDD" w14:textId="77777777" w:rsidR="00C32134" w:rsidRPr="005B1CB5" w:rsidRDefault="00C32134" w:rsidP="00C32134">
      <w:pPr>
        <w:pStyle w:val="Heading4"/>
      </w:pPr>
      <w:r>
        <w:t xml:space="preserve">Courts </w:t>
      </w:r>
      <w:r>
        <w:rPr>
          <w:u w:val="single"/>
        </w:rPr>
        <w:t>kill</w:t>
      </w:r>
      <w:r>
        <w:t xml:space="preserve"> AI regs with the MQD. </w:t>
      </w:r>
    </w:p>
    <w:p w14:paraId="7FB9EEA6" w14:textId="77777777" w:rsidR="00C32134" w:rsidRPr="005B1CB5" w:rsidRDefault="00C32134" w:rsidP="00C32134">
      <w:r>
        <w:t xml:space="preserve">David </w:t>
      </w:r>
      <w:r w:rsidRPr="005B1CB5">
        <w:rPr>
          <w:rStyle w:val="Style13ptBold"/>
        </w:rPr>
        <w:t>Collins 24</w:t>
      </w:r>
      <w:r>
        <w:t xml:space="preserve">. J.D. Candidate at UCSD Law. “A Major Question for Antipollution Policy: Artificial Intelligence Regulation in the Wake of West Virginia v. E.P.A.” 2024. https://digital.sandiego.edu/cgi/viewcontent.cgi?article=1126&amp;context=jcel. </w:t>
      </w:r>
    </w:p>
    <w:p w14:paraId="1B054FC4" w14:textId="77777777" w:rsidR="00C32134" w:rsidRPr="005B1CB5" w:rsidRDefault="00C32134" w:rsidP="00C32134">
      <w:pPr>
        <w:rPr>
          <w:sz w:val="16"/>
        </w:rPr>
      </w:pPr>
      <w:r w:rsidRPr="005B1CB5">
        <w:rPr>
          <w:rStyle w:val="StyleUnderline"/>
        </w:rPr>
        <w:t>The “</w:t>
      </w:r>
      <w:r w:rsidRPr="005B1CB5">
        <w:rPr>
          <w:rStyle w:val="StyleUnderline"/>
          <w:highlight w:val="cyan"/>
        </w:rPr>
        <w:t>new</w:t>
      </w:r>
      <w:r w:rsidRPr="005B1CB5">
        <w:rPr>
          <w:rStyle w:val="StyleUnderline"/>
        </w:rPr>
        <w:t xml:space="preserve">” </w:t>
      </w:r>
      <w:r w:rsidRPr="005B1CB5">
        <w:rPr>
          <w:rStyle w:val="Emphasis"/>
          <w:highlight w:val="cyan"/>
        </w:rPr>
        <w:t>M</w:t>
      </w:r>
      <w:r w:rsidRPr="005B1CB5">
        <w:rPr>
          <w:rStyle w:val="StyleUnderline"/>
        </w:rPr>
        <w:t xml:space="preserve">ajor </w:t>
      </w:r>
      <w:r w:rsidRPr="005B1CB5">
        <w:rPr>
          <w:rStyle w:val="Emphasis"/>
          <w:highlight w:val="cyan"/>
        </w:rPr>
        <w:t>Q</w:t>
      </w:r>
      <w:r w:rsidRPr="005B1CB5">
        <w:rPr>
          <w:rStyle w:val="StyleUnderline"/>
        </w:rPr>
        <w:t xml:space="preserve">uestions </w:t>
      </w:r>
      <w:r w:rsidRPr="005B1CB5">
        <w:rPr>
          <w:rStyle w:val="Emphasis"/>
          <w:highlight w:val="cyan"/>
        </w:rPr>
        <w:t>D</w:t>
      </w:r>
      <w:r w:rsidRPr="005B1CB5">
        <w:rPr>
          <w:rStyle w:val="StyleUnderline"/>
        </w:rPr>
        <w:t xml:space="preserve">octrine </w:t>
      </w:r>
      <w:r w:rsidRPr="005B1CB5">
        <w:rPr>
          <w:rStyle w:val="StyleUnderline"/>
          <w:highlight w:val="cyan"/>
        </w:rPr>
        <w:t xml:space="preserve">represents a </w:t>
      </w:r>
      <w:r w:rsidRPr="005B1CB5">
        <w:rPr>
          <w:rStyle w:val="Emphasis"/>
          <w:highlight w:val="cyan"/>
        </w:rPr>
        <w:t>difficult bar</w:t>
      </w:r>
      <w:r w:rsidRPr="005B1CB5">
        <w:rPr>
          <w:rStyle w:val="StyleUnderline"/>
          <w:highlight w:val="cyan"/>
        </w:rPr>
        <w:t xml:space="preserve"> for an</w:t>
      </w:r>
      <w:r w:rsidRPr="005B1CB5">
        <w:rPr>
          <w:rStyle w:val="StyleUnderline"/>
        </w:rPr>
        <w:t xml:space="preserve"> </w:t>
      </w:r>
      <w:r w:rsidRPr="005B1CB5">
        <w:rPr>
          <w:rStyle w:val="Emphasis"/>
        </w:rPr>
        <w:t xml:space="preserve">administrative </w:t>
      </w:r>
      <w:r w:rsidRPr="005B1CB5">
        <w:rPr>
          <w:rStyle w:val="Emphasis"/>
          <w:highlight w:val="cyan"/>
        </w:rPr>
        <w:t>agency regulation</w:t>
      </w:r>
      <w:r w:rsidRPr="005B1CB5">
        <w:rPr>
          <w:rStyle w:val="StyleUnderline"/>
          <w:highlight w:val="cyan"/>
        </w:rPr>
        <w:t xml:space="preserve"> to </w:t>
      </w:r>
      <w:r w:rsidRPr="005B1CB5">
        <w:rPr>
          <w:rStyle w:val="Emphasis"/>
          <w:highlight w:val="cyan"/>
        </w:rPr>
        <w:t>pass</w:t>
      </w:r>
      <w:r w:rsidRPr="005B1CB5">
        <w:rPr>
          <w:sz w:val="16"/>
        </w:rPr>
        <w:t xml:space="preserve">.148 With its amorphous indicia of “major-ness”149 and ultimate implementation of the clear statement principle,150 </w:t>
      </w:r>
      <w:r w:rsidRPr="005B1CB5">
        <w:rPr>
          <w:rStyle w:val="StyleUnderline"/>
        </w:rPr>
        <w:t xml:space="preserve">the “new” doctrine gives </w:t>
      </w:r>
      <w:r w:rsidRPr="005B1CB5">
        <w:rPr>
          <w:rStyle w:val="StyleUnderline"/>
          <w:highlight w:val="cyan"/>
        </w:rPr>
        <w:t xml:space="preserve">the </w:t>
      </w:r>
      <w:r w:rsidRPr="005B1CB5">
        <w:rPr>
          <w:rStyle w:val="Emphasis"/>
          <w:highlight w:val="cyan"/>
        </w:rPr>
        <w:t>Court</w:t>
      </w:r>
      <w:r w:rsidRPr="005B1CB5">
        <w:rPr>
          <w:rStyle w:val="StyleUnderline"/>
        </w:rPr>
        <w:t xml:space="preserve"> the ability to pick and </w:t>
      </w:r>
      <w:r w:rsidRPr="005B1CB5">
        <w:rPr>
          <w:rStyle w:val="Emphasis"/>
          <w:sz w:val="26"/>
          <w:szCs w:val="26"/>
          <w:highlight w:val="cyan"/>
        </w:rPr>
        <w:t>kill</w:t>
      </w:r>
      <w:r w:rsidRPr="005B1CB5">
        <w:rPr>
          <w:rStyle w:val="StyleUnderline"/>
        </w:rPr>
        <w:t xml:space="preserve"> almost </w:t>
      </w:r>
      <w:r w:rsidRPr="005B1CB5">
        <w:rPr>
          <w:rStyle w:val="Emphasis"/>
          <w:highlight w:val="cyan"/>
        </w:rPr>
        <w:t>any significant</w:t>
      </w:r>
      <w:r w:rsidRPr="005B1CB5">
        <w:rPr>
          <w:rStyle w:val="Emphasis"/>
        </w:rPr>
        <w:t xml:space="preserve"> agency </w:t>
      </w:r>
      <w:r w:rsidRPr="005B1CB5">
        <w:rPr>
          <w:rStyle w:val="Emphasis"/>
          <w:highlight w:val="cyan"/>
        </w:rPr>
        <w:t>regulation</w:t>
      </w:r>
      <w:r w:rsidRPr="005B1CB5">
        <w:rPr>
          <w:sz w:val="16"/>
        </w:rPr>
        <w:t xml:space="preserve">. All the Court must do is construe the “major-ness” factors in such that the policy can be considered so novel, so controversial, and/or having such far-reaching implications that it is major. Then, after deeming the </w:t>
      </w:r>
      <w:r w:rsidRPr="0021132A">
        <w:rPr>
          <w:rStyle w:val="Emphasis"/>
          <w:highlight w:val="cyan"/>
        </w:rPr>
        <w:t>regulation</w:t>
      </w:r>
      <w:r w:rsidRPr="005B1CB5">
        <w:rPr>
          <w:sz w:val="16"/>
        </w:rPr>
        <w:t xml:space="preserve"> to be major, it </w:t>
      </w:r>
      <w:r w:rsidRPr="0021132A">
        <w:rPr>
          <w:rStyle w:val="Emphasis"/>
          <w:sz w:val="26"/>
          <w:szCs w:val="26"/>
          <w:highlight w:val="cyan"/>
        </w:rPr>
        <w:t>immediately dies</w:t>
      </w:r>
      <w:r w:rsidRPr="0021132A">
        <w:rPr>
          <w:rStyle w:val="StyleUnderline"/>
          <w:highlight w:val="cyan"/>
        </w:rPr>
        <w:t xml:space="preserve"> for </w:t>
      </w:r>
      <w:r w:rsidRPr="0021132A">
        <w:rPr>
          <w:rStyle w:val="Emphasis"/>
          <w:highlight w:val="cyan"/>
        </w:rPr>
        <w:t>failing</w:t>
      </w:r>
      <w:r w:rsidRPr="0021132A">
        <w:rPr>
          <w:rStyle w:val="StyleUnderline"/>
          <w:highlight w:val="cyan"/>
        </w:rPr>
        <w:t xml:space="preserve"> to satisfy</w:t>
      </w:r>
      <w:r w:rsidRPr="0021132A">
        <w:rPr>
          <w:rStyle w:val="StyleUnderline"/>
        </w:rPr>
        <w:t xml:space="preserve"> the </w:t>
      </w:r>
      <w:r w:rsidRPr="0021132A">
        <w:rPr>
          <w:rStyle w:val="Emphasis"/>
          <w:highlight w:val="cyan"/>
        </w:rPr>
        <w:t>high standard</w:t>
      </w:r>
      <w:r w:rsidRPr="0021132A">
        <w:rPr>
          <w:rStyle w:val="StyleUnderline"/>
          <w:highlight w:val="cyan"/>
        </w:rPr>
        <w:t xml:space="preserve"> of</w:t>
      </w:r>
      <w:r w:rsidRPr="0021132A">
        <w:rPr>
          <w:rStyle w:val="StyleUnderline"/>
        </w:rPr>
        <w:t xml:space="preserve"> having </w:t>
      </w:r>
      <w:r w:rsidRPr="0021132A">
        <w:rPr>
          <w:rStyle w:val="StyleUnderline"/>
          <w:highlight w:val="cyan"/>
        </w:rPr>
        <w:t xml:space="preserve">Congress </w:t>
      </w:r>
      <w:r w:rsidRPr="0021132A">
        <w:rPr>
          <w:rStyle w:val="Emphasis"/>
          <w:highlight w:val="cyan"/>
        </w:rPr>
        <w:t>clearly state</w:t>
      </w:r>
      <w:r w:rsidRPr="0021132A">
        <w:rPr>
          <w:rStyle w:val="StyleUnderline"/>
        </w:rPr>
        <w:t xml:space="preserve"> that </w:t>
      </w:r>
      <w:r w:rsidRPr="0021132A">
        <w:rPr>
          <w:rStyle w:val="StyleUnderline"/>
          <w:highlight w:val="cyan"/>
        </w:rPr>
        <w:t xml:space="preserve">it provided the agency </w:t>
      </w:r>
      <w:r w:rsidRPr="0021132A">
        <w:rPr>
          <w:rStyle w:val="Emphasis"/>
          <w:highlight w:val="cyan"/>
        </w:rPr>
        <w:t>sufficient authority</w:t>
      </w:r>
      <w:r w:rsidRPr="0021132A">
        <w:rPr>
          <w:rStyle w:val="StyleUnderline"/>
        </w:rPr>
        <w:t>.</w:t>
      </w:r>
      <w:r w:rsidRPr="005B1CB5">
        <w:rPr>
          <w:sz w:val="16"/>
        </w:rPr>
        <w:t xml:space="preserve"> As such, </w:t>
      </w:r>
      <w:r w:rsidRPr="005B1CB5">
        <w:rPr>
          <w:rStyle w:val="StyleUnderline"/>
        </w:rPr>
        <w:t xml:space="preserve">it is likely that the </w:t>
      </w:r>
      <w:r w:rsidRPr="005B1CB5">
        <w:rPr>
          <w:rStyle w:val="Emphasis"/>
        </w:rPr>
        <w:t>Court</w:t>
      </w:r>
      <w:r w:rsidRPr="005B1CB5">
        <w:rPr>
          <w:rStyle w:val="StyleUnderline"/>
        </w:rPr>
        <w:t xml:space="preserve"> would find </w:t>
      </w:r>
      <w:r w:rsidRPr="005B1CB5">
        <w:rPr>
          <w:rStyle w:val="Emphasis"/>
        </w:rPr>
        <w:t>AI</w:t>
      </w:r>
      <w:r w:rsidRPr="005B1CB5">
        <w:rPr>
          <w:sz w:val="16"/>
        </w:rPr>
        <w:t xml:space="preserve"> as a best system of emissions reduction </w:t>
      </w:r>
      <w:r w:rsidRPr="005B1CB5">
        <w:rPr>
          <w:rStyle w:val="StyleUnderline"/>
        </w:rPr>
        <w:t xml:space="preserve">a </w:t>
      </w:r>
      <w:r w:rsidRPr="005B1CB5">
        <w:rPr>
          <w:rStyle w:val="Emphasis"/>
        </w:rPr>
        <w:t>major regulation</w:t>
      </w:r>
      <w:r w:rsidRPr="005B1CB5">
        <w:rPr>
          <w:sz w:val="16"/>
        </w:rPr>
        <w:t xml:space="preserve"> by the EPA.</w:t>
      </w:r>
    </w:p>
    <w:p w14:paraId="35D1D69D" w14:textId="77777777" w:rsidR="00C32134" w:rsidRPr="005B1CB5" w:rsidRDefault="00C32134" w:rsidP="00C32134">
      <w:pPr>
        <w:rPr>
          <w:sz w:val="16"/>
        </w:rPr>
      </w:pPr>
      <w:r w:rsidRPr="005B1CB5">
        <w:rPr>
          <w:sz w:val="16"/>
        </w:rPr>
        <w:t>Starting by applying the “new” Major Questions Doctrine factors for determining “major-ness,”151 it seems clear that the Court would consider AI implementation at existing power generation sources novel. Like generation shifting, vaccine mandates, and the eviction moratorium, each of which the Court considered novel,152 the EPA has never used its regulatory authority to promulgate rules regarding AI.153 Further, because novelty is arguably the guiding principle of the Major Questions Doctrine,154 the fact that the EPA has yet to make regulations regarding the use of AI may itself be sufficient for the Court to find AI rules to be major.</w:t>
      </w:r>
    </w:p>
    <w:p w14:paraId="4E2318A8" w14:textId="77777777" w:rsidR="00C32134" w:rsidRPr="005B1CB5" w:rsidRDefault="00C32134" w:rsidP="00C32134">
      <w:pPr>
        <w:rPr>
          <w:sz w:val="16"/>
        </w:rPr>
      </w:pPr>
      <w:r w:rsidRPr="005B1CB5">
        <w:rPr>
          <w:sz w:val="16"/>
        </w:rPr>
        <w:t xml:space="preserve">Applying the next “major-ness” factor, the Court would likely find implementation of AI at existing power generation sources controversial or politically significant. One reason for this relates to the broader risk of using AI in energy production systems, which concerns some people.155 For example, the European Commission for Artificial Intelligence considered AI to be high risk when implemented in energy infrastructure because human life and health are potentially vulnerable if the technology fails and energy production is impacted.156 If the Court were to </w:t>
      </w:r>
      <w:r w:rsidRPr="005B1CB5">
        <w:rPr>
          <w:sz w:val="16"/>
        </w:rPr>
        <w:lastRenderedPageBreak/>
        <w:t>adopt such a view, this type of AI-in-energy risk to human life and health could be seen as similar to the language in the Vaccine Mandate Case, where the Court found the regulation controversial.157 Further, AI’s implementation via this regulation may be controversial enough to trigger the Major Questions Doctrine since, like in the Vaccine Mandate Case, “the issues at stake are not merely financial.”158</w:t>
      </w:r>
    </w:p>
    <w:p w14:paraId="3375B3C8" w14:textId="77777777" w:rsidR="00C32134" w:rsidRPr="005B1CB5" w:rsidRDefault="00C32134" w:rsidP="00C32134">
      <w:pPr>
        <w:rPr>
          <w:sz w:val="16"/>
        </w:rPr>
      </w:pPr>
      <w:r w:rsidRPr="005B1CB5">
        <w:rPr>
          <w:sz w:val="16"/>
        </w:rPr>
        <w:t xml:space="preserve">As for the final factor determining “major-ness” under the “new” Major Questions Doctrine, </w:t>
      </w:r>
      <w:r w:rsidRPr="008E2CE7">
        <w:rPr>
          <w:rStyle w:val="StyleUnderline"/>
        </w:rPr>
        <w:t xml:space="preserve">the </w:t>
      </w:r>
      <w:r w:rsidRPr="008E2CE7">
        <w:rPr>
          <w:rStyle w:val="StyleUnderline"/>
          <w:highlight w:val="cyan"/>
        </w:rPr>
        <w:t xml:space="preserve">Court would </w:t>
      </w:r>
      <w:r w:rsidRPr="008E2CE7">
        <w:rPr>
          <w:rStyle w:val="Emphasis"/>
          <w:highlight w:val="cyan"/>
        </w:rPr>
        <w:t>likely find</w:t>
      </w:r>
      <w:r w:rsidRPr="008E2CE7">
        <w:rPr>
          <w:rStyle w:val="StyleUnderline"/>
        </w:rPr>
        <w:t xml:space="preserve"> that </w:t>
      </w:r>
      <w:r w:rsidRPr="008E2CE7">
        <w:rPr>
          <w:rStyle w:val="StyleUnderline"/>
          <w:highlight w:val="cyan"/>
        </w:rPr>
        <w:t>the</w:t>
      </w:r>
      <w:r w:rsidRPr="005B1CB5">
        <w:rPr>
          <w:rStyle w:val="StyleUnderline"/>
          <w:highlight w:val="cyan"/>
        </w:rPr>
        <w:t xml:space="preserve"> </w:t>
      </w:r>
      <w:r w:rsidRPr="005B1CB5">
        <w:rPr>
          <w:rStyle w:val="Emphasis"/>
          <w:highlight w:val="cyan"/>
        </w:rPr>
        <w:t>broad implications</w:t>
      </w:r>
      <w:r w:rsidRPr="005B1CB5">
        <w:rPr>
          <w:rStyle w:val="StyleUnderline"/>
          <w:highlight w:val="cyan"/>
        </w:rPr>
        <w:t xml:space="preserve"> of</w:t>
      </w:r>
      <w:r w:rsidRPr="005B1CB5">
        <w:rPr>
          <w:sz w:val="16"/>
        </w:rPr>
        <w:t xml:space="preserve"> allowing this </w:t>
      </w:r>
      <w:r w:rsidRPr="005B1CB5">
        <w:rPr>
          <w:rStyle w:val="Emphasis"/>
          <w:highlight w:val="cyan"/>
        </w:rPr>
        <w:t>AI regulation</w:t>
      </w:r>
      <w:r w:rsidRPr="005B1CB5">
        <w:rPr>
          <w:sz w:val="16"/>
        </w:rPr>
        <w:t xml:space="preserve"> lean towards finding the policy </w:t>
      </w:r>
      <w:r w:rsidRPr="005B1CB5">
        <w:rPr>
          <w:rStyle w:val="StyleUnderline"/>
          <w:highlight w:val="cyan"/>
        </w:rPr>
        <w:t xml:space="preserve">to be </w:t>
      </w:r>
      <w:r w:rsidRPr="005B1CB5">
        <w:rPr>
          <w:rStyle w:val="Emphasis"/>
          <w:highlight w:val="cyan"/>
        </w:rPr>
        <w:t>major</w:t>
      </w:r>
      <w:r w:rsidRPr="005B1CB5">
        <w:rPr>
          <w:sz w:val="16"/>
        </w:rPr>
        <w:t xml:space="preserve">. In using this factor to find “major-ness,” the Court has so far asked, “could allowing a power generation-shifting regulation allow the EPA to block all coal-powered electricity generation?”159 and “could allowing a vaccine mandate remove all reasonable limitations on the CDC’s authority?”160 In essence, </w:t>
      </w:r>
      <w:r w:rsidRPr="008E2CE7">
        <w:rPr>
          <w:rStyle w:val="StyleUnderline"/>
        </w:rPr>
        <w:t xml:space="preserve">the Court asks what </w:t>
      </w:r>
      <w:r w:rsidRPr="008E2CE7">
        <w:rPr>
          <w:rStyle w:val="Emphasis"/>
        </w:rPr>
        <w:t>extreme result</w:t>
      </w:r>
      <w:r w:rsidRPr="008E2CE7">
        <w:rPr>
          <w:rStyle w:val="StyleUnderline"/>
        </w:rPr>
        <w:t xml:space="preserve"> could occur if it were to allow the agency’s “major” regulation</w:t>
      </w:r>
      <w:r w:rsidRPr="005B1CB5">
        <w:rPr>
          <w:sz w:val="16"/>
        </w:rPr>
        <w:t xml:space="preserve">. This factor is difficult to apply to this hypothetical AI regulation since this “possible extreme result” seems to be up to the discretion of the Court. However, one possible extreme result </w:t>
      </w:r>
      <w:r w:rsidRPr="005B1CB5">
        <w:rPr>
          <w:rStyle w:val="StyleUnderline"/>
        </w:rPr>
        <w:t xml:space="preserve">the Court could </w:t>
      </w:r>
      <w:r w:rsidRPr="005B1CB5">
        <w:rPr>
          <w:rStyle w:val="StyleUnderline"/>
          <w:highlight w:val="cyan"/>
        </w:rPr>
        <w:t>point to</w:t>
      </w:r>
      <w:r w:rsidRPr="005B1CB5">
        <w:rPr>
          <w:rStyle w:val="StyleUnderline"/>
        </w:rPr>
        <w:t xml:space="preserve"> that would tend to show the </w:t>
      </w:r>
      <w:r w:rsidRPr="005B1CB5">
        <w:rPr>
          <w:rStyle w:val="Emphasis"/>
        </w:rPr>
        <w:t>AI regulation</w:t>
      </w:r>
      <w:r w:rsidRPr="005B1CB5">
        <w:rPr>
          <w:rStyle w:val="StyleUnderline"/>
        </w:rPr>
        <w:t xml:space="preserve"> is major is in the </w:t>
      </w:r>
      <w:r w:rsidRPr="005B1CB5">
        <w:rPr>
          <w:rStyle w:val="StyleUnderline"/>
          <w:highlight w:val="cyan"/>
        </w:rPr>
        <w:t xml:space="preserve">potential for </w:t>
      </w:r>
      <w:r w:rsidRPr="005B1CB5">
        <w:rPr>
          <w:rStyle w:val="Emphasis"/>
          <w:highlight w:val="cyan"/>
        </w:rPr>
        <w:t>job loss</w:t>
      </w:r>
      <w:r w:rsidRPr="005B1CB5">
        <w:rPr>
          <w:rStyle w:val="StyleUnderline"/>
        </w:rPr>
        <w:t xml:space="preserve"> or </w:t>
      </w:r>
      <w:r w:rsidRPr="005B1CB5">
        <w:rPr>
          <w:rStyle w:val="Emphasis"/>
        </w:rPr>
        <w:t>job replacement</w:t>
      </w:r>
      <w:r w:rsidRPr="005B1CB5">
        <w:rPr>
          <w:rStyle w:val="StyleUnderline"/>
        </w:rPr>
        <w:t xml:space="preserve"> by AI</w:t>
      </w:r>
      <w:r w:rsidRPr="005B1CB5">
        <w:rPr>
          <w:sz w:val="16"/>
        </w:rPr>
        <w:t xml:space="preserve">. One of the common concerns of AI implementation is that once it can accomplish a task previously done by humans in a way that is cheaper, quicker, and more accurate, humans will be replaced by the AI.161 In the same vein, the Court may ask “could allowing AI implementation at existing sources of power generation eradicate human workers at these power plants?” </w:t>
      </w:r>
      <w:r w:rsidRPr="005B1CB5">
        <w:rPr>
          <w:rStyle w:val="Emphasis"/>
          <w:highlight w:val="cyan"/>
        </w:rPr>
        <w:t>Regardless</w:t>
      </w:r>
      <w:r w:rsidRPr="005B1CB5">
        <w:rPr>
          <w:rStyle w:val="StyleUnderline"/>
          <w:highlight w:val="cyan"/>
        </w:rPr>
        <w:t xml:space="preserve"> of how the </w:t>
      </w:r>
      <w:r w:rsidRPr="005B1CB5">
        <w:rPr>
          <w:rStyle w:val="Emphasis"/>
          <w:highlight w:val="cyan"/>
        </w:rPr>
        <w:t>Court</w:t>
      </w:r>
      <w:r w:rsidRPr="005B1CB5">
        <w:rPr>
          <w:rStyle w:val="StyleUnderline"/>
          <w:highlight w:val="cyan"/>
        </w:rPr>
        <w:t xml:space="preserve"> questions</w:t>
      </w:r>
      <w:r w:rsidRPr="005B1CB5">
        <w:rPr>
          <w:rStyle w:val="StyleUnderline"/>
        </w:rPr>
        <w:t xml:space="preserve"> the </w:t>
      </w:r>
      <w:r w:rsidRPr="005B1CB5">
        <w:rPr>
          <w:rStyle w:val="Emphasis"/>
        </w:rPr>
        <w:t xml:space="preserve">broad </w:t>
      </w:r>
      <w:r w:rsidRPr="005B1CB5">
        <w:rPr>
          <w:rStyle w:val="Emphasis"/>
          <w:highlight w:val="cyan"/>
        </w:rPr>
        <w:t>implications</w:t>
      </w:r>
      <w:r w:rsidRPr="005B1CB5">
        <w:rPr>
          <w:rStyle w:val="StyleUnderline"/>
          <w:highlight w:val="cyan"/>
        </w:rPr>
        <w:t xml:space="preserve"> of </w:t>
      </w:r>
      <w:r w:rsidRPr="005B1CB5">
        <w:rPr>
          <w:rStyle w:val="Emphasis"/>
          <w:highlight w:val="cyan"/>
        </w:rPr>
        <w:t>AI policy</w:t>
      </w:r>
      <w:r w:rsidRPr="005B1CB5">
        <w:rPr>
          <w:sz w:val="16"/>
        </w:rPr>
        <w:t xml:space="preserve"> in energy generation, this section shows that </w:t>
      </w:r>
      <w:r w:rsidRPr="005B1CB5">
        <w:rPr>
          <w:rStyle w:val="StyleUnderline"/>
        </w:rPr>
        <w:t xml:space="preserve">the </w:t>
      </w:r>
      <w:r w:rsidRPr="005B1CB5">
        <w:rPr>
          <w:rStyle w:val="Emphasis"/>
          <w:highlight w:val="cyan"/>
        </w:rPr>
        <w:t>Court</w:t>
      </w:r>
      <w:r w:rsidRPr="005B1CB5">
        <w:rPr>
          <w:rStyle w:val="StyleUnderline"/>
          <w:highlight w:val="cyan"/>
        </w:rPr>
        <w:t xml:space="preserve"> could</w:t>
      </w:r>
      <w:r w:rsidRPr="005B1CB5">
        <w:rPr>
          <w:rStyle w:val="StyleUnderline"/>
        </w:rPr>
        <w:t xml:space="preserve"> </w:t>
      </w:r>
      <w:r w:rsidRPr="005B1CB5">
        <w:rPr>
          <w:rStyle w:val="Emphasis"/>
        </w:rPr>
        <w:t xml:space="preserve">easily </w:t>
      </w:r>
      <w:r w:rsidRPr="005B1CB5">
        <w:rPr>
          <w:rStyle w:val="Emphasis"/>
          <w:highlight w:val="cyan"/>
        </w:rPr>
        <w:t>imagine</w:t>
      </w:r>
      <w:r w:rsidRPr="005B1CB5">
        <w:rPr>
          <w:rStyle w:val="StyleUnderline"/>
          <w:highlight w:val="cyan"/>
        </w:rPr>
        <w:t xml:space="preserve"> broad </w:t>
      </w:r>
      <w:r w:rsidRPr="005B1CB5">
        <w:rPr>
          <w:rStyle w:val="Emphasis"/>
          <w:highlight w:val="cyan"/>
        </w:rPr>
        <w:t>implication</w:t>
      </w:r>
      <w:r w:rsidRPr="005B1CB5">
        <w:rPr>
          <w:rStyle w:val="StyleUnderline"/>
          <w:highlight w:val="cyan"/>
        </w:rPr>
        <w:t xml:space="preserve"> concerns for </w:t>
      </w:r>
      <w:r w:rsidRPr="005B1CB5">
        <w:rPr>
          <w:rStyle w:val="Emphasis"/>
          <w:highlight w:val="cyan"/>
        </w:rPr>
        <w:t>AI</w:t>
      </w:r>
      <w:r w:rsidRPr="005B1CB5">
        <w:rPr>
          <w:rStyle w:val="StyleUnderline"/>
          <w:highlight w:val="cyan"/>
        </w:rPr>
        <w:t xml:space="preserve"> that</w:t>
      </w:r>
      <w:r w:rsidRPr="005B1CB5">
        <w:rPr>
          <w:rStyle w:val="StyleUnderline"/>
        </w:rPr>
        <w:t xml:space="preserve"> may </w:t>
      </w:r>
      <w:r w:rsidRPr="005B1CB5">
        <w:rPr>
          <w:rStyle w:val="StyleUnderline"/>
          <w:highlight w:val="cyan"/>
        </w:rPr>
        <w:t>trigger the</w:t>
      </w:r>
      <w:r w:rsidRPr="005B1CB5">
        <w:rPr>
          <w:rStyle w:val="StyleUnderline"/>
        </w:rPr>
        <w:t xml:space="preserve"> “new” </w:t>
      </w:r>
      <w:r w:rsidRPr="005B1CB5">
        <w:rPr>
          <w:rStyle w:val="Emphasis"/>
          <w:highlight w:val="cyan"/>
        </w:rPr>
        <w:t>M</w:t>
      </w:r>
      <w:r w:rsidRPr="005B1CB5">
        <w:rPr>
          <w:rStyle w:val="StyleUnderline"/>
        </w:rPr>
        <w:t xml:space="preserve">ajor </w:t>
      </w:r>
      <w:r w:rsidRPr="005B1CB5">
        <w:rPr>
          <w:rStyle w:val="Emphasis"/>
          <w:highlight w:val="cyan"/>
        </w:rPr>
        <w:t>Q</w:t>
      </w:r>
      <w:r w:rsidRPr="005B1CB5">
        <w:rPr>
          <w:rStyle w:val="StyleUnderline"/>
        </w:rPr>
        <w:t xml:space="preserve">uestions </w:t>
      </w:r>
      <w:r w:rsidRPr="005B1CB5">
        <w:rPr>
          <w:rStyle w:val="Emphasis"/>
          <w:highlight w:val="cyan"/>
        </w:rPr>
        <w:t>D</w:t>
      </w:r>
      <w:r w:rsidRPr="005B1CB5">
        <w:rPr>
          <w:rStyle w:val="StyleUnderline"/>
        </w:rPr>
        <w:t>octrine</w:t>
      </w:r>
      <w:r w:rsidRPr="005B1CB5">
        <w:rPr>
          <w:sz w:val="16"/>
        </w:rPr>
        <w:t xml:space="preserve">. </w:t>
      </w:r>
    </w:p>
    <w:p w14:paraId="457ED5D3" w14:textId="77777777" w:rsidR="00C32134" w:rsidRDefault="00C32134" w:rsidP="00C32134">
      <w:pPr>
        <w:rPr>
          <w:sz w:val="16"/>
        </w:rPr>
      </w:pPr>
      <w:r w:rsidRPr="005B1CB5">
        <w:rPr>
          <w:sz w:val="16"/>
        </w:rPr>
        <w:t xml:space="preserve">After the Court applies the “major-ness” factors and finds AI implementation in energy generation to be a major regulation, the Court would then require clear congressional authority for the administrative agency. The EPA could argue that there is congressional authority because the Clean Air Act grants it authority to implement the “best system of emission reduction”162 and AI, by utilizing data to make predictions for a given environment,163 qualifies as such a system. However, this argument would likely fail under the clear statement rule the “new” Major Questions Doctrine requires, as did generation shifting as a system in the Clean Power Plan.164 Because </w:t>
      </w:r>
      <w:r w:rsidRPr="005B1CB5">
        <w:rPr>
          <w:rStyle w:val="StyleUnderline"/>
          <w:highlight w:val="cyan"/>
        </w:rPr>
        <w:t xml:space="preserve">even </w:t>
      </w:r>
      <w:r w:rsidRPr="005B1CB5">
        <w:rPr>
          <w:rStyle w:val="Emphasis"/>
          <w:highlight w:val="cyan"/>
        </w:rPr>
        <w:t>unambiguous statutes</w:t>
      </w:r>
      <w:r w:rsidRPr="005B1CB5">
        <w:rPr>
          <w:rStyle w:val="StyleUnderline"/>
          <w:highlight w:val="cyan"/>
        </w:rPr>
        <w:t xml:space="preserve"> require</w:t>
      </w:r>
      <w:r w:rsidRPr="005B1CB5">
        <w:rPr>
          <w:rStyle w:val="StyleUnderline"/>
        </w:rPr>
        <w:t xml:space="preserve"> a </w:t>
      </w:r>
      <w:r w:rsidRPr="005B1CB5">
        <w:rPr>
          <w:rStyle w:val="Emphasis"/>
          <w:highlight w:val="cyan"/>
        </w:rPr>
        <w:t>plain statement</w:t>
      </w:r>
      <w:r w:rsidRPr="005B1CB5">
        <w:rPr>
          <w:rStyle w:val="StyleUnderline"/>
          <w:highlight w:val="cyan"/>
        </w:rPr>
        <w:t xml:space="preserve"> from </w:t>
      </w:r>
      <w:r w:rsidRPr="005B1CB5">
        <w:rPr>
          <w:rStyle w:val="Emphasis"/>
          <w:highlight w:val="cyan"/>
        </w:rPr>
        <w:t>Congress</w:t>
      </w:r>
      <w:r w:rsidRPr="005B1CB5">
        <w:rPr>
          <w:rStyle w:val="StyleUnderline"/>
          <w:highlight w:val="cyan"/>
        </w:rPr>
        <w:t xml:space="preserve"> granting</w:t>
      </w:r>
      <w:r w:rsidRPr="005B1CB5">
        <w:rPr>
          <w:rStyle w:val="StyleUnderline"/>
        </w:rPr>
        <w:t xml:space="preserve"> </w:t>
      </w:r>
      <w:r w:rsidRPr="005B1CB5">
        <w:rPr>
          <w:rStyle w:val="Emphasis"/>
        </w:rPr>
        <w:t xml:space="preserve">agency </w:t>
      </w:r>
      <w:r w:rsidRPr="005B1CB5">
        <w:rPr>
          <w:rStyle w:val="Emphasis"/>
          <w:highlight w:val="cyan"/>
        </w:rPr>
        <w:t>authority</w:t>
      </w:r>
      <w:r w:rsidRPr="005B1CB5">
        <w:rPr>
          <w:rStyle w:val="StyleUnderline"/>
        </w:rPr>
        <w:t xml:space="preserve"> for major regulations</w:t>
      </w:r>
      <w:r w:rsidRPr="005B1CB5">
        <w:rPr>
          <w:sz w:val="16"/>
        </w:rPr>
        <w:t xml:space="preserve">,165 </w:t>
      </w:r>
      <w:r w:rsidRPr="005B1CB5">
        <w:rPr>
          <w:rStyle w:val="StyleUnderline"/>
          <w:highlight w:val="cyan"/>
        </w:rPr>
        <w:t xml:space="preserve">without Congress </w:t>
      </w:r>
      <w:r w:rsidRPr="005B1CB5">
        <w:rPr>
          <w:rStyle w:val="Emphasis"/>
          <w:highlight w:val="cyan"/>
        </w:rPr>
        <w:t>expressly stating</w:t>
      </w:r>
      <w:r w:rsidRPr="005B1CB5">
        <w:rPr>
          <w:rStyle w:val="StyleUnderline"/>
        </w:rPr>
        <w:t xml:space="preserve"> that </w:t>
      </w:r>
      <w:r w:rsidRPr="005B1CB5">
        <w:rPr>
          <w:rStyle w:val="StyleUnderline"/>
          <w:highlight w:val="cyan"/>
        </w:rPr>
        <w:t xml:space="preserve">AI could be </w:t>
      </w:r>
      <w:r w:rsidRPr="005B1CB5">
        <w:rPr>
          <w:rStyle w:val="Emphasis"/>
          <w:highlight w:val="cyan"/>
        </w:rPr>
        <w:t>used</w:t>
      </w:r>
      <w:r w:rsidRPr="005B1CB5">
        <w:rPr>
          <w:sz w:val="16"/>
        </w:rPr>
        <w:t xml:space="preserve"> as a system for emission reduction pursuant to the EPA’s statutory authority, </w:t>
      </w:r>
      <w:r w:rsidRPr="005B1CB5">
        <w:rPr>
          <w:rStyle w:val="StyleUnderline"/>
        </w:rPr>
        <w:t xml:space="preserve">the </w:t>
      </w:r>
      <w:r w:rsidRPr="005B1CB5">
        <w:rPr>
          <w:rStyle w:val="Emphasis"/>
          <w:highlight w:val="cyan"/>
        </w:rPr>
        <w:t>EPA</w:t>
      </w:r>
      <w:r w:rsidRPr="005B1CB5">
        <w:rPr>
          <w:rStyle w:val="StyleUnderline"/>
          <w:highlight w:val="cyan"/>
        </w:rPr>
        <w:t xml:space="preserve"> would have </w:t>
      </w:r>
      <w:r w:rsidRPr="005B1CB5">
        <w:rPr>
          <w:rStyle w:val="Emphasis"/>
          <w:highlight w:val="cyan"/>
        </w:rPr>
        <w:t>insufficient authority</w:t>
      </w:r>
      <w:r w:rsidRPr="005B1CB5">
        <w:rPr>
          <w:rStyle w:val="StyleUnderline"/>
          <w:highlight w:val="cyan"/>
        </w:rPr>
        <w:t xml:space="preserve"> for</w:t>
      </w:r>
      <w:r w:rsidRPr="005B1CB5">
        <w:rPr>
          <w:rStyle w:val="StyleUnderline"/>
        </w:rPr>
        <w:t xml:space="preserve"> this </w:t>
      </w:r>
      <w:r w:rsidRPr="005B1CB5">
        <w:rPr>
          <w:rStyle w:val="Emphasis"/>
        </w:rPr>
        <w:t xml:space="preserve">hypothetical </w:t>
      </w:r>
      <w:r w:rsidRPr="005B1CB5">
        <w:rPr>
          <w:rStyle w:val="Emphasis"/>
          <w:highlight w:val="cyan"/>
        </w:rPr>
        <w:t>regulation</w:t>
      </w:r>
      <w:r w:rsidRPr="005B1CB5">
        <w:rPr>
          <w:sz w:val="16"/>
        </w:rPr>
        <w:t xml:space="preserve">. </w:t>
      </w:r>
    </w:p>
    <w:p w14:paraId="2DDDD526" w14:textId="77777777" w:rsidR="00C32134" w:rsidRDefault="00C32134" w:rsidP="00C32134"/>
    <w:p w14:paraId="3246CFF3" w14:textId="77777777" w:rsidR="00C32134" w:rsidRPr="003B6F07" w:rsidRDefault="00C32134" w:rsidP="00C32134"/>
    <w:p w14:paraId="78FCBF4C" w14:textId="77777777" w:rsidR="00C32134" w:rsidRPr="008E2CE7" w:rsidRDefault="00C32134" w:rsidP="00C32134">
      <w:pPr>
        <w:pStyle w:val="Heading4"/>
      </w:pPr>
      <w:r>
        <w:t xml:space="preserve">a) </w:t>
      </w:r>
      <w:r>
        <w:rPr>
          <w:u w:val="single"/>
        </w:rPr>
        <w:t>Economic effect</w:t>
      </w:r>
      <w:r>
        <w:t xml:space="preserve">---it’s in the </w:t>
      </w:r>
      <w:r>
        <w:rPr>
          <w:u w:val="single"/>
        </w:rPr>
        <w:t>trillions</w:t>
      </w:r>
      <w:r>
        <w:t xml:space="preserve">. </w:t>
      </w:r>
    </w:p>
    <w:p w14:paraId="1343C52B" w14:textId="77777777" w:rsidR="00C32134" w:rsidRDefault="00C32134" w:rsidP="00C32134">
      <w:r>
        <w:t xml:space="preserve">Jim </w:t>
      </w:r>
      <w:r w:rsidRPr="008E2CE7">
        <w:rPr>
          <w:rStyle w:val="Style13ptBold"/>
        </w:rPr>
        <w:t>Probasco 24</w:t>
      </w:r>
      <w:r>
        <w:t xml:space="preserve">. “Generative AI and Its Economic Impact: What You Need to Know.” https://www.investopedia.com/economic-impact-of-generative-ai-7976252#:~:text=The%20use%20of%20Gen%20AI,according%20to%20Goldman%20Sachs%20Research. </w:t>
      </w:r>
    </w:p>
    <w:p w14:paraId="29EFAE28" w14:textId="77777777" w:rsidR="00C32134" w:rsidRPr="008E2CE7" w:rsidRDefault="00C32134" w:rsidP="00C32134">
      <w:pPr>
        <w:rPr>
          <w:sz w:val="16"/>
        </w:rPr>
      </w:pPr>
      <w:r w:rsidRPr="008E2CE7">
        <w:rPr>
          <w:sz w:val="16"/>
        </w:rPr>
        <w:t xml:space="preserve">AI algorithms detect fraud and identify investment opportunities in the financial industry. Generative AI has shown the potential to automate routine tasks, enhance risk mitigation, and optimize financial operations. 4 </w:t>
      </w:r>
      <w:r w:rsidRPr="008E2CE7">
        <w:rPr>
          <w:rStyle w:val="StyleUnderline"/>
        </w:rPr>
        <w:t xml:space="preserve">The </w:t>
      </w:r>
      <w:r w:rsidRPr="008E2CE7">
        <w:rPr>
          <w:rStyle w:val="StyleUnderline"/>
          <w:highlight w:val="cyan"/>
        </w:rPr>
        <w:t>use of</w:t>
      </w:r>
      <w:r w:rsidRPr="008E2CE7">
        <w:rPr>
          <w:rStyle w:val="StyleUnderline"/>
        </w:rPr>
        <w:t xml:space="preserve"> </w:t>
      </w:r>
      <w:r w:rsidRPr="008E2CE7">
        <w:rPr>
          <w:rStyle w:val="Emphasis"/>
        </w:rPr>
        <w:t xml:space="preserve">Gen </w:t>
      </w:r>
      <w:r w:rsidRPr="008E2CE7">
        <w:rPr>
          <w:rStyle w:val="Emphasis"/>
          <w:highlight w:val="cyan"/>
        </w:rPr>
        <w:t>AI</w:t>
      </w:r>
      <w:r w:rsidRPr="008E2CE7">
        <w:rPr>
          <w:sz w:val="16"/>
        </w:rPr>
        <w:t xml:space="preserve"> in finance </w:t>
      </w:r>
      <w:r w:rsidRPr="008E2CE7">
        <w:rPr>
          <w:rStyle w:val="StyleUnderline"/>
          <w:highlight w:val="cyan"/>
        </w:rPr>
        <w:t>is expected to increase</w:t>
      </w:r>
      <w:r w:rsidRPr="008E2CE7">
        <w:rPr>
          <w:sz w:val="16"/>
        </w:rPr>
        <w:t xml:space="preserve"> global gross domestic product (</w:t>
      </w:r>
      <w:r w:rsidRPr="008E2CE7">
        <w:rPr>
          <w:rStyle w:val="Emphasis"/>
          <w:highlight w:val="cyan"/>
        </w:rPr>
        <w:t>GDP</w:t>
      </w:r>
      <w:r w:rsidRPr="008E2CE7">
        <w:rPr>
          <w:sz w:val="16"/>
        </w:rPr>
        <w:t xml:space="preserve">) </w:t>
      </w:r>
      <w:r w:rsidRPr="008E2CE7">
        <w:rPr>
          <w:rStyle w:val="StyleUnderline"/>
          <w:highlight w:val="cyan"/>
        </w:rPr>
        <w:t>by</w:t>
      </w:r>
      <w:r w:rsidRPr="008E2CE7">
        <w:rPr>
          <w:rStyle w:val="StyleUnderline"/>
        </w:rPr>
        <w:t xml:space="preserve"> 7% or nearly </w:t>
      </w:r>
      <w:r w:rsidRPr="008E2CE7">
        <w:rPr>
          <w:rStyle w:val="Emphasis"/>
          <w:highlight w:val="cyan"/>
        </w:rPr>
        <w:t>$7 trillion</w:t>
      </w:r>
      <w:r w:rsidRPr="008E2CE7">
        <w:rPr>
          <w:sz w:val="16"/>
        </w:rPr>
        <w:t xml:space="preserve">. It should </w:t>
      </w:r>
      <w:r w:rsidRPr="008E2CE7">
        <w:rPr>
          <w:rStyle w:val="StyleUnderline"/>
        </w:rPr>
        <w:t xml:space="preserve">boost </w:t>
      </w:r>
      <w:r w:rsidRPr="008E2CE7">
        <w:rPr>
          <w:rStyle w:val="Emphasis"/>
        </w:rPr>
        <w:t>productivity growth</w:t>
      </w:r>
      <w:r w:rsidRPr="008E2CE7">
        <w:rPr>
          <w:rStyle w:val="StyleUnderline"/>
        </w:rPr>
        <w:t xml:space="preserve"> by 1.5%, </w:t>
      </w:r>
      <w:r w:rsidRPr="008E2CE7">
        <w:rPr>
          <w:rStyle w:val="StyleUnderline"/>
          <w:highlight w:val="cyan"/>
        </w:rPr>
        <w:t xml:space="preserve">according to </w:t>
      </w:r>
      <w:r w:rsidRPr="008E2CE7">
        <w:rPr>
          <w:rStyle w:val="Emphasis"/>
          <w:highlight w:val="cyan"/>
        </w:rPr>
        <w:t>Goldman Sachs</w:t>
      </w:r>
      <w:r w:rsidRPr="008E2CE7">
        <w:rPr>
          <w:rStyle w:val="Emphasis"/>
        </w:rPr>
        <w:t xml:space="preserve"> Research</w:t>
      </w:r>
      <w:r w:rsidRPr="008E2CE7">
        <w:rPr>
          <w:sz w:val="16"/>
        </w:rPr>
        <w:t>. 5 Gen AI is a good fit with finance because its strength is dealing with vast amounts of data and this is precisely what finance relies on to function.</w:t>
      </w:r>
    </w:p>
    <w:p w14:paraId="6AF8FC76" w14:textId="77777777" w:rsidR="00C32134" w:rsidRPr="00A3188C" w:rsidRDefault="00C32134" w:rsidP="00C32134">
      <w:pPr>
        <w:pStyle w:val="Heading4"/>
      </w:pPr>
      <w:r>
        <w:lastRenderedPageBreak/>
        <w:t xml:space="preserve">b) </w:t>
      </w:r>
      <w:r>
        <w:rPr>
          <w:u w:val="single"/>
        </w:rPr>
        <w:t>Novelty</w:t>
      </w:r>
      <w:r>
        <w:t>---</w:t>
      </w:r>
      <w:r>
        <w:rPr>
          <w:u w:val="single"/>
        </w:rPr>
        <w:t>lack</w:t>
      </w:r>
      <w:r>
        <w:t xml:space="preserve"> of regulatory framework </w:t>
      </w:r>
      <w:r>
        <w:rPr>
          <w:u w:val="single"/>
        </w:rPr>
        <w:t>now</w:t>
      </w:r>
      <w:r>
        <w:t xml:space="preserve"> means </w:t>
      </w:r>
      <w:r>
        <w:rPr>
          <w:u w:val="single"/>
        </w:rPr>
        <w:t>new</w:t>
      </w:r>
      <w:r>
        <w:t xml:space="preserve"> broad assertions of authority are </w:t>
      </w:r>
      <w:r>
        <w:rPr>
          <w:u w:val="single"/>
        </w:rPr>
        <w:t>major</w:t>
      </w:r>
      <w:r>
        <w:t xml:space="preserve">. </w:t>
      </w:r>
    </w:p>
    <w:p w14:paraId="6CFA2317" w14:textId="77777777" w:rsidR="00C32134" w:rsidRDefault="00C32134" w:rsidP="00C32134">
      <w:r>
        <w:t xml:space="preserve">David </w:t>
      </w:r>
      <w:r w:rsidRPr="00A3188C">
        <w:rPr>
          <w:rStyle w:val="Style13ptBold"/>
        </w:rPr>
        <w:t>Plotinsky &amp;</w:t>
      </w:r>
      <w:r>
        <w:t xml:space="preserve"> Giovanna </w:t>
      </w:r>
      <w:r w:rsidRPr="00A3188C">
        <w:rPr>
          <w:rStyle w:val="Style13ptBold"/>
        </w:rPr>
        <w:t>Cinelli 24</w:t>
      </w:r>
      <w:r>
        <w:t xml:space="preserve">. “Existing and Proposed Federal AI Regulation in the United States.” 4/9/24. https://www.morganlewis.com/pubs/2024/04/existing-and-proposed-federal-ai-regulation-in-the-united-states. </w:t>
      </w:r>
    </w:p>
    <w:p w14:paraId="53211CAB" w14:textId="77777777" w:rsidR="00C32134" w:rsidRDefault="00C32134" w:rsidP="00C32134">
      <w:pPr>
        <w:rPr>
          <w:rStyle w:val="StyleUnderline"/>
        </w:rPr>
      </w:pPr>
      <w:r w:rsidRPr="00A3188C">
        <w:rPr>
          <w:rStyle w:val="StyleUnderline"/>
          <w:highlight w:val="cyan"/>
        </w:rPr>
        <w:t>In</w:t>
      </w:r>
      <w:r w:rsidRPr="00A3188C">
        <w:rPr>
          <w:rStyle w:val="StyleUnderline"/>
        </w:rPr>
        <w:t xml:space="preserve"> the </w:t>
      </w:r>
      <w:r w:rsidRPr="00A3188C">
        <w:rPr>
          <w:rStyle w:val="Emphasis"/>
          <w:highlight w:val="cyan"/>
        </w:rPr>
        <w:t>absence</w:t>
      </w:r>
      <w:r w:rsidRPr="00A3188C">
        <w:rPr>
          <w:rStyle w:val="StyleUnderline"/>
          <w:highlight w:val="cyan"/>
        </w:rPr>
        <w:t xml:space="preserve"> of </w:t>
      </w:r>
      <w:r w:rsidRPr="00A3188C">
        <w:rPr>
          <w:rStyle w:val="Emphasis"/>
          <w:highlight w:val="cyan"/>
        </w:rPr>
        <w:t>overarching regulation</w:t>
      </w:r>
      <w:r w:rsidRPr="00A3188C">
        <w:rPr>
          <w:rStyle w:val="StyleUnderline"/>
        </w:rPr>
        <w:t xml:space="preserve"> in the United States, </w:t>
      </w:r>
      <w:r w:rsidRPr="00A3188C">
        <w:rPr>
          <w:rStyle w:val="Emphasis"/>
          <w:highlight w:val="cyan"/>
        </w:rPr>
        <w:t>AI</w:t>
      </w:r>
      <w:r w:rsidRPr="00A3188C">
        <w:rPr>
          <w:rStyle w:val="StyleUnderline"/>
          <w:highlight w:val="cyan"/>
        </w:rPr>
        <w:t xml:space="preserve"> is currently governed by a </w:t>
      </w:r>
      <w:r w:rsidRPr="00A3188C">
        <w:rPr>
          <w:rStyle w:val="Emphasis"/>
          <w:highlight w:val="cyan"/>
        </w:rPr>
        <w:t>mix</w:t>
      </w:r>
      <w:r w:rsidRPr="00A3188C">
        <w:rPr>
          <w:rStyle w:val="StyleUnderline"/>
          <w:highlight w:val="cyan"/>
        </w:rPr>
        <w:t xml:space="preserve"> of</w:t>
      </w:r>
      <w:r w:rsidRPr="00A3188C">
        <w:rPr>
          <w:rStyle w:val="StyleUnderline"/>
        </w:rPr>
        <w:t xml:space="preserve"> the </w:t>
      </w:r>
      <w:r w:rsidRPr="00A3188C">
        <w:rPr>
          <w:rStyle w:val="Emphasis"/>
          <w:highlight w:val="cyan"/>
        </w:rPr>
        <w:t>federal government</w:t>
      </w:r>
      <w:r w:rsidRPr="00A3188C">
        <w:rPr>
          <w:rStyle w:val="StyleUnderline"/>
        </w:rPr>
        <w:t xml:space="preserve">, </w:t>
      </w:r>
      <w:r w:rsidRPr="00A3188C">
        <w:rPr>
          <w:rStyle w:val="Emphasis"/>
          <w:highlight w:val="cyan"/>
        </w:rPr>
        <w:t>state</w:t>
      </w:r>
      <w:r w:rsidRPr="00A3188C">
        <w:rPr>
          <w:sz w:val="16"/>
        </w:rPr>
        <w:t xml:space="preserve"> government</w:t>
      </w:r>
      <w:r w:rsidRPr="00A3188C">
        <w:rPr>
          <w:rStyle w:val="Emphasis"/>
          <w:highlight w:val="cyan"/>
        </w:rPr>
        <w:t>s</w:t>
      </w:r>
      <w:r w:rsidRPr="00A3188C">
        <w:rPr>
          <w:rStyle w:val="StyleUnderline"/>
        </w:rPr>
        <w:t xml:space="preserve">, industry itself, </w:t>
      </w:r>
      <w:r w:rsidRPr="00A3188C">
        <w:rPr>
          <w:rStyle w:val="StyleUnderline"/>
          <w:highlight w:val="cyan"/>
        </w:rPr>
        <w:t>and</w:t>
      </w:r>
      <w:r w:rsidRPr="00A3188C">
        <w:rPr>
          <w:rStyle w:val="StyleUnderline"/>
        </w:rPr>
        <w:t xml:space="preserve"> </w:t>
      </w:r>
      <w:r w:rsidRPr="00A3188C">
        <w:rPr>
          <w:rStyle w:val="Emphasis"/>
        </w:rPr>
        <w:t xml:space="preserve">the </w:t>
      </w:r>
      <w:r w:rsidRPr="00A3188C">
        <w:rPr>
          <w:rStyle w:val="Emphasis"/>
          <w:highlight w:val="cyan"/>
        </w:rPr>
        <w:t>courts</w:t>
      </w:r>
      <w:r w:rsidRPr="00A3188C">
        <w:rPr>
          <w:rStyle w:val="StyleUnderline"/>
        </w:rPr>
        <w:t>.</w:t>
      </w:r>
      <w:r w:rsidRPr="00A3188C">
        <w:rPr>
          <w:sz w:val="16"/>
        </w:rPr>
        <w:t xml:space="preserve"> These </w:t>
      </w:r>
      <w:r w:rsidRPr="00A3188C">
        <w:rPr>
          <w:rStyle w:val="Emphasis"/>
          <w:highlight w:val="cyan"/>
        </w:rPr>
        <w:t>tools</w:t>
      </w:r>
      <w:r w:rsidRPr="00A3188C">
        <w:rPr>
          <w:sz w:val="16"/>
        </w:rPr>
        <w:t xml:space="preserve">, however, </w:t>
      </w:r>
      <w:r w:rsidRPr="00A3188C">
        <w:rPr>
          <w:rStyle w:val="StyleUnderline"/>
          <w:highlight w:val="cyan"/>
        </w:rPr>
        <w:t xml:space="preserve">are </w:t>
      </w:r>
      <w:r w:rsidRPr="00A3188C">
        <w:rPr>
          <w:rStyle w:val="Emphasis"/>
          <w:highlight w:val="cyan"/>
        </w:rPr>
        <w:t>limited</w:t>
      </w:r>
      <w:r w:rsidRPr="00A3188C">
        <w:rPr>
          <w:rStyle w:val="StyleUnderline"/>
          <w:highlight w:val="cyan"/>
        </w:rPr>
        <w:t xml:space="preserve"> and have challenges of</w:t>
      </w:r>
      <w:r w:rsidRPr="00A3188C">
        <w:rPr>
          <w:rStyle w:val="StyleUnderline"/>
        </w:rPr>
        <w:t xml:space="preserve"> their own</w:t>
      </w:r>
      <w:r w:rsidRPr="00A3188C">
        <w:rPr>
          <w:sz w:val="16"/>
        </w:rPr>
        <w:t xml:space="preserve">, including possible conflicts of interest in the case of industry self-governance, compliance issues that can arise from overlapping or </w:t>
      </w:r>
      <w:r w:rsidRPr="00A3188C">
        <w:rPr>
          <w:rStyle w:val="Emphasis"/>
          <w:highlight w:val="cyan"/>
        </w:rPr>
        <w:t>conflicting regulations</w:t>
      </w:r>
      <w:r w:rsidRPr="00A3188C">
        <w:rPr>
          <w:sz w:val="16"/>
        </w:rPr>
        <w:t xml:space="preserve"> by multiple state governments, </w:t>
      </w:r>
      <w:r w:rsidRPr="00A3188C">
        <w:rPr>
          <w:rStyle w:val="StyleUnderline"/>
          <w:highlight w:val="cyan"/>
        </w:rPr>
        <w:t>and</w:t>
      </w:r>
      <w:r w:rsidRPr="00A3188C">
        <w:rPr>
          <w:rStyle w:val="StyleUnderline"/>
        </w:rPr>
        <w:t xml:space="preserve"> the </w:t>
      </w:r>
      <w:r w:rsidRPr="00A3188C">
        <w:rPr>
          <w:rStyle w:val="Emphasis"/>
          <w:highlight w:val="cyan"/>
        </w:rPr>
        <w:t>limitations</w:t>
      </w:r>
      <w:r w:rsidRPr="00A3188C">
        <w:rPr>
          <w:rStyle w:val="StyleUnderline"/>
        </w:rPr>
        <w:t xml:space="preserve"> on courts </w:t>
      </w:r>
      <w:r w:rsidRPr="00A3188C">
        <w:rPr>
          <w:rStyle w:val="StyleUnderline"/>
          <w:highlight w:val="cyan"/>
        </w:rPr>
        <w:t xml:space="preserve">to adjudicate </w:t>
      </w:r>
      <w:r w:rsidRPr="00A3188C">
        <w:rPr>
          <w:rStyle w:val="Emphasis"/>
          <w:highlight w:val="cyan"/>
        </w:rPr>
        <w:t>AI-related disputes</w:t>
      </w:r>
      <w:r w:rsidRPr="00A3188C">
        <w:rPr>
          <w:rStyle w:val="StyleUnderline"/>
        </w:rPr>
        <w:t xml:space="preserve"> within the confines of existing law.</w:t>
      </w:r>
    </w:p>
    <w:p w14:paraId="46BB622E" w14:textId="77777777" w:rsidR="00C32134" w:rsidRPr="00B60852" w:rsidRDefault="00C32134" w:rsidP="00C32134">
      <w:pPr>
        <w:pStyle w:val="Heading4"/>
      </w:pPr>
      <w:r>
        <w:t xml:space="preserve">The plan treats the MQD as a </w:t>
      </w:r>
      <w:r>
        <w:rPr>
          <w:u w:val="single"/>
        </w:rPr>
        <w:t>strong rule of interpretation</w:t>
      </w:r>
      <w:r>
        <w:t xml:space="preserve">---that </w:t>
      </w:r>
      <w:r w:rsidRPr="00B60852">
        <w:rPr>
          <w:u w:val="single"/>
        </w:rPr>
        <w:t>spills over</w:t>
      </w:r>
      <w:r>
        <w:t xml:space="preserve"> because it </w:t>
      </w:r>
      <w:r w:rsidRPr="00B60852">
        <w:rPr>
          <w:u w:val="single"/>
        </w:rPr>
        <w:t>requires</w:t>
      </w:r>
      <w:r>
        <w:t xml:space="preserve"> courts to </w:t>
      </w:r>
      <w:r w:rsidRPr="00B60852">
        <w:rPr>
          <w:u w:val="single"/>
        </w:rPr>
        <w:t>reject</w:t>
      </w:r>
      <w:r>
        <w:t xml:space="preserve"> broad delegations despite statutory construction</w:t>
      </w:r>
    </w:p>
    <w:p w14:paraId="1DB255DB" w14:textId="77777777" w:rsidR="00C32134" w:rsidRDefault="00C32134" w:rsidP="00C32134">
      <w:r w:rsidRPr="00B60852">
        <w:t xml:space="preserve">Eric </w:t>
      </w:r>
      <w:r w:rsidRPr="00B60852">
        <w:rPr>
          <w:rStyle w:val="Style13ptBold"/>
        </w:rPr>
        <w:t>Christensen 23</w:t>
      </w:r>
      <w:r>
        <w:t xml:space="preserve">. </w:t>
      </w:r>
      <w:r w:rsidRPr="00B60852">
        <w:t>Principal, Beveridge &amp; Diamond, 7-14-2023, "Major Questions About the Major Questions Doctrine: The U.S. Supreme Court Employs the Major Questions Doctrine to Strike Down the Biden Administration’s Student Loan Forgiveness Program", JD Supra, https://www.jdsupra.com/legalnews/major-questions-about-the-major-2743042/</w:t>
      </w:r>
    </w:p>
    <w:p w14:paraId="5D946F8C" w14:textId="77777777" w:rsidR="00C32134" w:rsidRDefault="00C32134" w:rsidP="00C32134">
      <w:pPr>
        <w:rPr>
          <w:sz w:val="16"/>
        </w:rPr>
      </w:pPr>
      <w:r w:rsidRPr="00B60852">
        <w:rPr>
          <w:sz w:val="16"/>
        </w:rPr>
        <w:t xml:space="preserve">In this respect, Justice Barrett’s concurrence departs from Justice </w:t>
      </w:r>
      <w:r w:rsidRPr="00B60852">
        <w:rPr>
          <w:rStyle w:val="StyleUnderline"/>
          <w:highlight w:val="cyan"/>
        </w:rPr>
        <w:t>Gorsuch</w:t>
      </w:r>
      <w:r w:rsidRPr="00CF31DE">
        <w:rPr>
          <w:sz w:val="16"/>
        </w:rPr>
        <w:t>’s</w:t>
      </w:r>
      <w:r w:rsidRPr="00B60852">
        <w:rPr>
          <w:sz w:val="16"/>
        </w:rPr>
        <w:t xml:space="preserve"> in West Virginia, which </w:t>
      </w:r>
      <w:r w:rsidRPr="00B60852">
        <w:rPr>
          <w:rStyle w:val="StyleUnderline"/>
          <w:highlight w:val="cyan"/>
        </w:rPr>
        <w:t>characterizes the m</w:t>
      </w:r>
      <w:r w:rsidRPr="00B60852">
        <w:rPr>
          <w:sz w:val="16"/>
        </w:rPr>
        <w:t xml:space="preserve">ajor </w:t>
      </w:r>
      <w:r w:rsidRPr="00B60852">
        <w:rPr>
          <w:rStyle w:val="StyleUnderline"/>
          <w:highlight w:val="cyan"/>
        </w:rPr>
        <w:t>q</w:t>
      </w:r>
      <w:r w:rsidRPr="00B60852">
        <w:rPr>
          <w:sz w:val="16"/>
        </w:rPr>
        <w:t xml:space="preserve">uestions </w:t>
      </w:r>
      <w:r w:rsidRPr="00B60852">
        <w:rPr>
          <w:rStyle w:val="StyleUnderline"/>
          <w:highlight w:val="cyan"/>
        </w:rPr>
        <w:t>d</w:t>
      </w:r>
      <w:r w:rsidRPr="00B60852">
        <w:rPr>
          <w:sz w:val="16"/>
        </w:rPr>
        <w:t xml:space="preserve">octrine </w:t>
      </w:r>
      <w:r w:rsidRPr="00B60852">
        <w:rPr>
          <w:rStyle w:val="StyleUnderline"/>
          <w:highlight w:val="cyan"/>
        </w:rPr>
        <w:t>as a “strong rule of interpretation</w:t>
      </w:r>
      <w:r w:rsidRPr="00B60852">
        <w:rPr>
          <w:sz w:val="16"/>
        </w:rPr>
        <w:t xml:space="preserve">,” </w:t>
      </w:r>
      <w:r w:rsidRPr="00B60852">
        <w:rPr>
          <w:rStyle w:val="StyleUnderline"/>
        </w:rPr>
        <w:t>like the rule requiring courts to interpret statutes to avoid constitutional issues</w:t>
      </w:r>
      <w:r w:rsidRPr="00B60852">
        <w:rPr>
          <w:sz w:val="16"/>
        </w:rPr>
        <w:t xml:space="preserve">. </w:t>
      </w:r>
      <w:r w:rsidRPr="00B60852">
        <w:rPr>
          <w:rStyle w:val="StyleUnderline"/>
          <w:highlight w:val="cyan"/>
        </w:rPr>
        <w:t>If the m</w:t>
      </w:r>
      <w:r w:rsidRPr="00B60852">
        <w:rPr>
          <w:sz w:val="16"/>
        </w:rPr>
        <w:t xml:space="preserve">ajor </w:t>
      </w:r>
      <w:r w:rsidRPr="00B60852">
        <w:rPr>
          <w:rStyle w:val="StyleUnderline"/>
          <w:highlight w:val="cyan"/>
        </w:rPr>
        <w:t>q</w:t>
      </w:r>
      <w:r w:rsidRPr="00B60852">
        <w:rPr>
          <w:sz w:val="16"/>
        </w:rPr>
        <w:t xml:space="preserve">uestions </w:t>
      </w:r>
      <w:r w:rsidRPr="00B60852">
        <w:rPr>
          <w:rStyle w:val="StyleUnderline"/>
          <w:highlight w:val="cyan"/>
        </w:rPr>
        <w:t>d</w:t>
      </w:r>
      <w:r w:rsidRPr="00B60852">
        <w:rPr>
          <w:sz w:val="16"/>
        </w:rPr>
        <w:t xml:space="preserve">octrine </w:t>
      </w:r>
      <w:r w:rsidRPr="000304F3">
        <w:rPr>
          <w:rStyle w:val="StyleUnderline"/>
          <w:highlight w:val="cyan"/>
        </w:rPr>
        <w:t>is treated as such</w:t>
      </w:r>
      <w:r w:rsidRPr="000304F3">
        <w:rPr>
          <w:rStyle w:val="StyleUnderline"/>
        </w:rPr>
        <w:t xml:space="preserve"> a strong rule of interpretation</w:t>
      </w:r>
      <w:r w:rsidRPr="00B60852">
        <w:rPr>
          <w:sz w:val="16"/>
        </w:rPr>
        <w:t xml:space="preserve">, </w:t>
      </w:r>
      <w:r w:rsidRPr="000304F3">
        <w:rPr>
          <w:rStyle w:val="StyleUnderline"/>
          <w:highlight w:val="cyan"/>
        </w:rPr>
        <w:t xml:space="preserve">it would </w:t>
      </w:r>
      <w:r w:rsidRPr="000304F3">
        <w:rPr>
          <w:rStyle w:val="Emphasis"/>
          <w:highlight w:val="cyan"/>
        </w:rPr>
        <w:t>require</w:t>
      </w:r>
      <w:r w:rsidRPr="000304F3">
        <w:rPr>
          <w:rStyle w:val="StyleUnderline"/>
          <w:highlight w:val="cyan"/>
        </w:rPr>
        <w:t xml:space="preserve"> courts to </w:t>
      </w:r>
      <w:r w:rsidRPr="000304F3">
        <w:rPr>
          <w:rStyle w:val="Emphasis"/>
          <w:highlight w:val="cyan"/>
        </w:rPr>
        <w:t>reject</w:t>
      </w:r>
      <w:r w:rsidRPr="000304F3">
        <w:rPr>
          <w:rStyle w:val="StyleUnderline"/>
          <w:highlight w:val="cyan"/>
        </w:rPr>
        <w:t xml:space="preserve"> statutory interpretations that create a delegation of Congressional authority to the Executive</w:t>
      </w:r>
      <w:r w:rsidRPr="00B60852">
        <w:rPr>
          <w:rStyle w:val="StyleUnderline"/>
        </w:rPr>
        <w:t xml:space="preserve"> Branch</w:t>
      </w:r>
      <w:r w:rsidRPr="00B60852">
        <w:rPr>
          <w:sz w:val="16"/>
        </w:rPr>
        <w:t xml:space="preserve">, </w:t>
      </w:r>
      <w:r w:rsidRPr="000304F3">
        <w:rPr>
          <w:rStyle w:val="Emphasis"/>
          <w:highlight w:val="cyan"/>
        </w:rPr>
        <w:t>even if the statute could</w:t>
      </w:r>
      <w:r w:rsidRPr="00B60852">
        <w:rPr>
          <w:rStyle w:val="Emphasis"/>
        </w:rPr>
        <w:t xml:space="preserve"> reasonably </w:t>
      </w:r>
      <w:r w:rsidRPr="000304F3">
        <w:rPr>
          <w:rStyle w:val="Emphasis"/>
          <w:highlight w:val="cyan"/>
        </w:rPr>
        <w:t>be read to create such a delegation</w:t>
      </w:r>
      <w:r w:rsidRPr="00B60852">
        <w:rPr>
          <w:sz w:val="16"/>
        </w:rPr>
        <w:t xml:space="preserve">. Justice Barrett’s view, however, would not permit courts to employ the major questions doctrine to reject the most plausible interpretation of the statute. </w:t>
      </w:r>
      <w:r w:rsidRPr="00B60852">
        <w:rPr>
          <w:rStyle w:val="StyleUnderline"/>
        </w:rPr>
        <w:t xml:space="preserve">The </w:t>
      </w:r>
      <w:r w:rsidRPr="000304F3">
        <w:rPr>
          <w:rStyle w:val="StyleUnderline"/>
          <w:highlight w:val="cyan"/>
        </w:rPr>
        <w:t>future</w:t>
      </w:r>
      <w:r w:rsidRPr="00B60852">
        <w:rPr>
          <w:rStyle w:val="StyleUnderline"/>
        </w:rPr>
        <w:t xml:space="preserve"> </w:t>
      </w:r>
      <w:r w:rsidRPr="000304F3">
        <w:rPr>
          <w:rStyle w:val="StyleUnderline"/>
          <w:highlight w:val="cyan"/>
        </w:rPr>
        <w:t xml:space="preserve">resolution to this </w:t>
      </w:r>
      <w:r w:rsidRPr="000304F3">
        <w:rPr>
          <w:rStyle w:val="Emphasis"/>
          <w:highlight w:val="cyan"/>
        </w:rPr>
        <w:t>unresolved question</w:t>
      </w:r>
      <w:r w:rsidRPr="00B60852">
        <w:rPr>
          <w:sz w:val="16"/>
        </w:rPr>
        <w:t xml:space="preserve"> </w:t>
      </w:r>
      <w:r w:rsidRPr="000304F3">
        <w:rPr>
          <w:rStyle w:val="StyleUnderline"/>
          <w:highlight w:val="cyan"/>
        </w:rPr>
        <w:t xml:space="preserve">is likely to have a </w:t>
      </w:r>
      <w:r w:rsidRPr="000304F3">
        <w:rPr>
          <w:rStyle w:val="Emphasis"/>
          <w:highlight w:val="cyan"/>
        </w:rPr>
        <w:t>major impact</w:t>
      </w:r>
      <w:r w:rsidRPr="000304F3">
        <w:rPr>
          <w:rStyle w:val="StyleUnderline"/>
          <w:highlight w:val="cyan"/>
        </w:rPr>
        <w:t xml:space="preserve"> on the development of the m</w:t>
      </w:r>
      <w:r w:rsidRPr="00B60852">
        <w:rPr>
          <w:rStyle w:val="StyleUnderline"/>
        </w:rPr>
        <w:t xml:space="preserve">ajor </w:t>
      </w:r>
      <w:r w:rsidRPr="000304F3">
        <w:rPr>
          <w:rStyle w:val="StyleUnderline"/>
          <w:highlight w:val="cyan"/>
        </w:rPr>
        <w:t>q</w:t>
      </w:r>
      <w:r w:rsidRPr="00B60852">
        <w:rPr>
          <w:rStyle w:val="StyleUnderline"/>
        </w:rPr>
        <w:t xml:space="preserve">uestions </w:t>
      </w:r>
      <w:r w:rsidRPr="000304F3">
        <w:rPr>
          <w:rStyle w:val="StyleUnderline"/>
          <w:highlight w:val="cyan"/>
        </w:rPr>
        <w:t>d</w:t>
      </w:r>
      <w:r w:rsidRPr="00B60852">
        <w:rPr>
          <w:rStyle w:val="StyleUnderline"/>
        </w:rPr>
        <w:t>octrine</w:t>
      </w:r>
      <w:r w:rsidRPr="00B60852">
        <w:rPr>
          <w:sz w:val="16"/>
        </w:rPr>
        <w:t>.</w:t>
      </w:r>
    </w:p>
    <w:p w14:paraId="22884885" w14:textId="77777777" w:rsidR="00C32134" w:rsidRDefault="00C32134" w:rsidP="00C32134">
      <w:pPr>
        <w:rPr>
          <w:sz w:val="16"/>
        </w:rPr>
      </w:pPr>
    </w:p>
    <w:p w14:paraId="6152D70E" w14:textId="77777777" w:rsidR="00C32134" w:rsidRDefault="00C32134" w:rsidP="00C32134">
      <w:pPr>
        <w:pStyle w:val="Heading4"/>
      </w:pPr>
      <w:r>
        <w:t xml:space="preserve">Labor law is a </w:t>
      </w:r>
      <w:r>
        <w:rPr>
          <w:u w:val="single"/>
        </w:rPr>
        <w:t>perfect test case</w:t>
      </w:r>
      <w:r>
        <w:t xml:space="preserve"> for legal precedent.</w:t>
      </w:r>
    </w:p>
    <w:p w14:paraId="42110B87" w14:textId="77777777" w:rsidR="00C32134" w:rsidRPr="003920C7" w:rsidRDefault="00C32134" w:rsidP="00C32134">
      <w:r w:rsidRPr="003920C7">
        <w:t xml:space="preserve">Zev. J. </w:t>
      </w:r>
      <w:r w:rsidRPr="003920C7">
        <w:rPr>
          <w:rStyle w:val="Style13ptBold"/>
        </w:rPr>
        <w:t>Eigen 12</w:t>
      </w:r>
      <w:r>
        <w:t xml:space="preserve">. </w:t>
      </w:r>
      <w:r w:rsidRPr="003920C7">
        <w:t>Assistant Professor of Law, Northwestern University School of Law</w:t>
      </w:r>
      <w:r>
        <w:t>, with David Sherwyn–Associate Professor at Cornell, March 2012. “</w:t>
      </w:r>
      <w:r w:rsidRPr="003920C7">
        <w:t>A Moral/Contractual Approach to Labor Law Reform</w:t>
      </w:r>
      <w:r>
        <w:t xml:space="preserve">.” </w:t>
      </w:r>
      <w:r w:rsidRPr="003920C7">
        <w:t>HASTINGS LAW JOURNAL</w:t>
      </w:r>
      <w:r>
        <w:t xml:space="preserve"> Vol. 63. </w:t>
      </w:r>
      <w:r w:rsidRPr="003920C7">
        <w:t>https://repository.uclawsf.edu/cgi/viewcontent.cgi?article=1243&amp;context=hastings_law_journal</w:t>
      </w:r>
    </w:p>
    <w:p w14:paraId="22F412E9" w14:textId="77777777" w:rsidR="00C32134" w:rsidRDefault="00C32134" w:rsidP="00C32134">
      <w:pPr>
        <w:rPr>
          <w:sz w:val="16"/>
        </w:rPr>
      </w:pPr>
      <w:r w:rsidRPr="003B7D88">
        <w:rPr>
          <w:rStyle w:val="StyleUnderline"/>
          <w:highlight w:val="cyan"/>
        </w:rPr>
        <w:t>When laws cease to operate as intended, legislators and scholars</w:t>
      </w:r>
      <w:r w:rsidRPr="003B7D88">
        <w:rPr>
          <w:sz w:val="16"/>
        </w:rPr>
        <w:t xml:space="preserve"> tend to </w:t>
      </w:r>
      <w:r w:rsidRPr="003B7D88">
        <w:rPr>
          <w:rStyle w:val="StyleUnderline"/>
          <w:highlight w:val="cyan"/>
        </w:rPr>
        <w:t>propose new laws</w:t>
      </w:r>
      <w:r w:rsidRPr="00463145">
        <w:rPr>
          <w:rStyle w:val="StyleUnderline"/>
        </w:rPr>
        <w:t xml:space="preserve"> to replace or amend them.</w:t>
      </w:r>
      <w:r w:rsidRPr="003B7D88">
        <w:rPr>
          <w:sz w:val="16"/>
        </w:rPr>
        <w:t xml:space="preserve"> This Article posits an alternative: offering regulated parties the opportunity to contractually bind themselves to behave ethically. </w:t>
      </w:r>
      <w:r w:rsidRPr="003B7D88">
        <w:rPr>
          <w:rStyle w:val="StyleUnderline"/>
          <w:highlight w:val="cyan"/>
        </w:rPr>
        <w:t xml:space="preserve">The </w:t>
      </w:r>
      <w:r w:rsidRPr="003B7D88">
        <w:rPr>
          <w:rStyle w:val="Emphasis"/>
          <w:highlight w:val="cyan"/>
        </w:rPr>
        <w:t>perfect test case</w:t>
      </w:r>
      <w:r w:rsidRPr="003B7D88">
        <w:rPr>
          <w:sz w:val="16"/>
        </w:rPr>
        <w:t xml:space="preserve"> for this proposal </w:t>
      </w:r>
      <w:r w:rsidRPr="003B7D88">
        <w:rPr>
          <w:rStyle w:val="StyleUnderline"/>
          <w:highlight w:val="cyan"/>
        </w:rPr>
        <w:t xml:space="preserve">is </w:t>
      </w:r>
      <w:r w:rsidRPr="003B7D88">
        <w:rPr>
          <w:rStyle w:val="Emphasis"/>
          <w:highlight w:val="cyan"/>
        </w:rPr>
        <w:t>labor law</w:t>
      </w:r>
      <w:r w:rsidRPr="003B7D88">
        <w:rPr>
          <w:sz w:val="16"/>
          <w:highlight w:val="cyan"/>
        </w:rPr>
        <w:t xml:space="preserve">, </w:t>
      </w:r>
      <w:r w:rsidRPr="003B7D88">
        <w:rPr>
          <w:rStyle w:val="StyleUnderline"/>
          <w:highlight w:val="cyan"/>
        </w:rPr>
        <w:t>because</w:t>
      </w:r>
      <w:r w:rsidRPr="003B7D88">
        <w:rPr>
          <w:sz w:val="16"/>
        </w:rPr>
        <w:t xml:space="preserve"> (1) </w:t>
      </w:r>
      <w:r w:rsidRPr="003B7D88">
        <w:rPr>
          <w:rStyle w:val="StyleUnderline"/>
          <w:highlight w:val="cyan"/>
        </w:rPr>
        <w:t>labor law has not been amended for decades</w:t>
      </w:r>
      <w:r w:rsidRPr="003B7D88">
        <w:rPr>
          <w:sz w:val="16"/>
        </w:rPr>
        <w:t xml:space="preserve">, (2) </w:t>
      </w:r>
      <w:r w:rsidRPr="003B7D88">
        <w:rPr>
          <w:rStyle w:val="StyleUnderline"/>
          <w:highlight w:val="cyan"/>
        </w:rPr>
        <w:t xml:space="preserve">proposals to amend it have failed for </w:t>
      </w:r>
      <w:r w:rsidRPr="009B2D31">
        <w:rPr>
          <w:rStyle w:val="Emphasis"/>
          <w:highlight w:val="cyan"/>
        </w:rPr>
        <w:t>political</w:t>
      </w:r>
      <w:r w:rsidRPr="009B2D31">
        <w:rPr>
          <w:rStyle w:val="Emphasis"/>
        </w:rPr>
        <w:t xml:space="preserve"> </w:t>
      </w:r>
      <w:r w:rsidRPr="009B2D31">
        <w:rPr>
          <w:rStyle w:val="Emphasis"/>
          <w:highlight w:val="cyan"/>
        </w:rPr>
        <w:t>reasons</w:t>
      </w:r>
      <w:r w:rsidRPr="003B7D88">
        <w:rPr>
          <w:sz w:val="16"/>
        </w:rPr>
        <w:t xml:space="preserve"> and are focused on union election win rates and less on the election process itself, (3) </w:t>
      </w:r>
      <w:r w:rsidRPr="00463145">
        <w:rPr>
          <w:rStyle w:val="StyleUnderline"/>
        </w:rPr>
        <w:t>it is an area of law</w:t>
      </w:r>
      <w:r w:rsidRPr="003B7D88">
        <w:rPr>
          <w:sz w:val="16"/>
        </w:rPr>
        <w:t xml:space="preserve"> already </w:t>
      </w:r>
      <w:r w:rsidRPr="00463145">
        <w:rPr>
          <w:rStyle w:val="StyleUnderline"/>
        </w:rPr>
        <w:t>statutorily regulating parties’ reciprocal contractual obligations</w:t>
      </w:r>
      <w:r w:rsidRPr="003B7D88">
        <w:rPr>
          <w:sz w:val="16"/>
        </w:rPr>
        <w:t xml:space="preserve">, and (4) moral means of self-regulation derived from contract are more likely to be effective when parties have ongoing relationships like those between management and labor organizations. The Article explains how the current law and proposed amendments fail </w:t>
      </w:r>
      <w:r w:rsidRPr="003B7D88">
        <w:rPr>
          <w:sz w:val="16"/>
        </w:rPr>
        <w:lastRenderedPageBreak/>
        <w:t>because they focus on fairness as a function of union win rates, and then outlines a plan to leverage strong moral contractual obligations and related norms of behavior to create as fair a process as possible for employees to vote unions up or down.</w:t>
      </w:r>
    </w:p>
    <w:p w14:paraId="08863875" w14:textId="77777777" w:rsidR="00C32134" w:rsidRPr="003B7D88" w:rsidRDefault="00C32134" w:rsidP="00C32134">
      <w:pPr>
        <w:rPr>
          <w:sz w:val="16"/>
        </w:rPr>
      </w:pPr>
    </w:p>
    <w:p w14:paraId="65FA369B" w14:textId="77777777" w:rsidR="00C32134" w:rsidRDefault="00C32134" w:rsidP="00C32134">
      <w:pPr>
        <w:pStyle w:val="Heading2"/>
      </w:pPr>
      <w:r>
        <w:lastRenderedPageBreak/>
        <w:t>Bureaucracy Advantage</w:t>
      </w:r>
    </w:p>
    <w:p w14:paraId="6359FBA4" w14:textId="77777777" w:rsidR="00C32134" w:rsidRPr="000E3B25" w:rsidRDefault="00C32134" w:rsidP="00C32134">
      <w:pPr>
        <w:pStyle w:val="Heading4"/>
      </w:pPr>
      <w:r>
        <w:t xml:space="preserve">Smith’s an </w:t>
      </w:r>
      <w:r w:rsidRPr="009F7E31">
        <w:rPr>
          <w:u w:val="single"/>
        </w:rPr>
        <w:t>idiot</w:t>
      </w:r>
      <w:r>
        <w:t>.</w:t>
      </w:r>
    </w:p>
    <w:p w14:paraId="0E179E98" w14:textId="77777777" w:rsidR="00C32134" w:rsidRPr="008111DF" w:rsidRDefault="00C32134" w:rsidP="00C32134">
      <w:r w:rsidRPr="008111DF">
        <w:rPr>
          <w:rFonts w:eastAsiaTheme="majorEastAsia" w:cstheme="majorBidi"/>
          <w:b/>
          <w:iCs/>
          <w:sz w:val="26"/>
        </w:rPr>
        <w:t>EJMR 16</w:t>
      </w:r>
      <w:r>
        <w:t xml:space="preserve">. </w:t>
      </w:r>
      <w:r w:rsidRPr="008111DF">
        <w:t>Economist 8851</w:t>
      </w:r>
      <w:r>
        <w:t>, citing two school reports and professor data, so no, it’s not just a rumor that Noah Smith is not a qualified individual.</w:t>
      </w:r>
      <w:r w:rsidRPr="008111DF">
        <w:t xml:space="preserve"> “How Noah Smith got the Stony Brook offer</w:t>
      </w:r>
      <w:r>
        <w:t xml:space="preserve">.” </w:t>
      </w:r>
      <w:r w:rsidRPr="00D07FFE">
        <w:t>https://www.econjobrumors.com/topic/how-noah-smith-got-the-stony-brook-offer</w:t>
      </w:r>
    </w:p>
    <w:p w14:paraId="3B2BE2CB" w14:textId="77777777" w:rsidR="00C32134" w:rsidRPr="00E52165" w:rsidRDefault="00C32134" w:rsidP="00C32134">
      <w:pPr>
        <w:rPr>
          <w:sz w:val="16"/>
        </w:rPr>
      </w:pPr>
      <w:r w:rsidRPr="008111DF">
        <w:rPr>
          <w:sz w:val="16"/>
        </w:rPr>
        <w:t xml:space="preserve">I know </w:t>
      </w:r>
      <w:r w:rsidRPr="008111DF">
        <w:rPr>
          <w:rStyle w:val="StyleUnderline"/>
          <w:highlight w:val="cyan"/>
        </w:rPr>
        <w:t>most</w:t>
      </w:r>
      <w:r w:rsidRPr="008111DF">
        <w:rPr>
          <w:rStyle w:val="StyleUnderline"/>
        </w:rPr>
        <w:t xml:space="preserve"> of you </w:t>
      </w:r>
      <w:r w:rsidRPr="008111DF">
        <w:rPr>
          <w:rStyle w:val="StyleUnderline"/>
          <w:highlight w:val="cyan"/>
        </w:rPr>
        <w:t>are puzzled</w:t>
      </w:r>
      <w:r w:rsidRPr="008111DF">
        <w:rPr>
          <w:sz w:val="16"/>
          <w:highlight w:val="cyan"/>
        </w:rPr>
        <w:t xml:space="preserve"> </w:t>
      </w:r>
      <w:r w:rsidRPr="008111DF">
        <w:rPr>
          <w:rStyle w:val="StyleUnderline"/>
          <w:highlight w:val="cyan"/>
        </w:rPr>
        <w:t>by</w:t>
      </w:r>
      <w:r w:rsidRPr="008111DF">
        <w:rPr>
          <w:rStyle w:val="StyleUnderline"/>
        </w:rPr>
        <w:t xml:space="preserve"> the fact that </w:t>
      </w:r>
      <w:r w:rsidRPr="008111DF">
        <w:rPr>
          <w:rStyle w:val="Emphasis"/>
          <w:highlight w:val="cyan"/>
        </w:rPr>
        <w:t>Noah Smith</w:t>
      </w:r>
      <w:r w:rsidRPr="008111DF">
        <w:rPr>
          <w:sz w:val="16"/>
        </w:rPr>
        <w:t xml:space="preserve"> </w:t>
      </w:r>
      <w:r w:rsidRPr="008111DF">
        <w:rPr>
          <w:rStyle w:val="StyleUnderline"/>
        </w:rPr>
        <w:t>received an offer</w:t>
      </w:r>
      <w:r w:rsidRPr="008111DF">
        <w:rPr>
          <w:sz w:val="16"/>
        </w:rPr>
        <w:t xml:space="preserve"> </w:t>
      </w:r>
      <w:r w:rsidRPr="008111DF">
        <w:rPr>
          <w:rStyle w:val="StyleUnderline"/>
          <w:highlight w:val="cyan"/>
        </w:rPr>
        <w:t xml:space="preserve">from </w:t>
      </w:r>
      <w:r w:rsidRPr="008111DF">
        <w:rPr>
          <w:rStyle w:val="Emphasis"/>
          <w:highlight w:val="cyan"/>
        </w:rPr>
        <w:t>Stony Brook</w:t>
      </w:r>
      <w:r w:rsidRPr="008111DF">
        <w:rPr>
          <w:sz w:val="16"/>
        </w:rPr>
        <w:t xml:space="preserve">. </w:t>
      </w:r>
      <w:r w:rsidRPr="008111DF">
        <w:rPr>
          <w:rStyle w:val="StyleUnderline"/>
        </w:rPr>
        <w:t xml:space="preserve">The </w:t>
      </w:r>
      <w:r w:rsidRPr="008111DF">
        <w:rPr>
          <w:rStyle w:val="StyleUnderline"/>
          <w:highlight w:val="cyan"/>
        </w:rPr>
        <w:t>university</w:t>
      </w:r>
      <w:r w:rsidRPr="008111DF">
        <w:rPr>
          <w:rStyle w:val="StyleUnderline"/>
        </w:rPr>
        <w:t xml:space="preserve"> has</w:t>
      </w:r>
      <w:r w:rsidRPr="008111DF">
        <w:rPr>
          <w:sz w:val="16"/>
        </w:rPr>
        <w:t xml:space="preserve"> </w:t>
      </w:r>
      <w:r w:rsidRPr="008111DF">
        <w:rPr>
          <w:rStyle w:val="StyleUnderline"/>
        </w:rPr>
        <w:t>a good reputation</w:t>
      </w:r>
      <w:r w:rsidRPr="008111DF">
        <w:rPr>
          <w:sz w:val="16"/>
        </w:rPr>
        <w:t xml:space="preserve"> in the sciences and is a R1 or first tier research university. </w:t>
      </w:r>
      <w:r w:rsidRPr="008111DF">
        <w:rPr>
          <w:rStyle w:val="StyleUnderline"/>
        </w:rPr>
        <w:t xml:space="preserve">The economics department </w:t>
      </w:r>
      <w:r w:rsidRPr="008111DF">
        <w:rPr>
          <w:rStyle w:val="StyleUnderline"/>
          <w:highlight w:val="cyan"/>
        </w:rPr>
        <w:t>was</w:t>
      </w:r>
      <w:r w:rsidRPr="008111DF">
        <w:rPr>
          <w:rStyle w:val="StyleUnderline"/>
        </w:rPr>
        <w:t xml:space="preserve"> also </w:t>
      </w:r>
      <w:r w:rsidRPr="008111DF">
        <w:rPr>
          <w:rStyle w:val="StyleUnderline"/>
          <w:highlight w:val="cyan"/>
        </w:rPr>
        <w:t>famous</w:t>
      </w:r>
      <w:r w:rsidRPr="008111DF">
        <w:rPr>
          <w:sz w:val="16"/>
        </w:rPr>
        <w:t xml:space="preserve"> for game theory and even had Aumann. </w:t>
      </w:r>
      <w:r w:rsidRPr="008111DF">
        <w:rPr>
          <w:rStyle w:val="StyleUnderline"/>
          <w:highlight w:val="cyan"/>
        </w:rPr>
        <w:t>However</w:t>
      </w:r>
      <w:r w:rsidRPr="008111DF">
        <w:rPr>
          <w:sz w:val="16"/>
        </w:rPr>
        <w:t xml:space="preserve">, </w:t>
      </w:r>
      <w:r w:rsidRPr="008111DF">
        <w:rPr>
          <w:rStyle w:val="StyleUnderline"/>
          <w:highlight w:val="cyan"/>
        </w:rPr>
        <w:t xml:space="preserve">the </w:t>
      </w:r>
      <w:r w:rsidRPr="008111DF">
        <w:rPr>
          <w:rStyle w:val="Emphasis"/>
          <w:highlight w:val="cyan"/>
        </w:rPr>
        <w:t>econ department</w:t>
      </w:r>
      <w:r w:rsidRPr="008111DF">
        <w:rPr>
          <w:sz w:val="16"/>
        </w:rPr>
        <w:t xml:space="preserve"> </w:t>
      </w:r>
      <w:r w:rsidRPr="008111DF">
        <w:rPr>
          <w:rStyle w:val="StyleUnderline"/>
          <w:highlight w:val="cyan"/>
        </w:rPr>
        <w:t>had no hand</w:t>
      </w:r>
      <w:r w:rsidRPr="008111DF">
        <w:rPr>
          <w:rStyle w:val="StyleUnderline"/>
        </w:rPr>
        <w:t xml:space="preserve"> </w:t>
      </w:r>
      <w:r w:rsidRPr="008111DF">
        <w:rPr>
          <w:rStyle w:val="StyleUnderline"/>
          <w:highlight w:val="cyan"/>
        </w:rPr>
        <w:t>in his</w:t>
      </w:r>
      <w:r w:rsidRPr="008111DF">
        <w:rPr>
          <w:sz w:val="16"/>
          <w:highlight w:val="cyan"/>
        </w:rPr>
        <w:t xml:space="preserve"> </w:t>
      </w:r>
      <w:r w:rsidRPr="008111DF">
        <w:rPr>
          <w:rStyle w:val="StyleUnderline"/>
          <w:highlight w:val="cyan"/>
        </w:rPr>
        <w:t>hiring</w:t>
      </w:r>
      <w:r w:rsidRPr="008111DF">
        <w:rPr>
          <w:rStyle w:val="StyleUnderline"/>
        </w:rPr>
        <w:t xml:space="preserve"> </w:t>
      </w:r>
      <w:r w:rsidRPr="008111DF">
        <w:rPr>
          <w:rStyle w:val="StyleUnderline"/>
          <w:highlight w:val="cyan"/>
        </w:rPr>
        <w:t>and are</w:t>
      </w:r>
      <w:r w:rsidRPr="008111DF">
        <w:rPr>
          <w:sz w:val="16"/>
          <w:highlight w:val="cyan"/>
        </w:rPr>
        <w:t xml:space="preserve"> </w:t>
      </w:r>
      <w:r w:rsidRPr="00522ECA">
        <w:rPr>
          <w:rStyle w:val="Emphasis"/>
          <w:highlight w:val="cyan"/>
        </w:rPr>
        <w:t>embarrassed to be associated</w:t>
      </w:r>
      <w:r w:rsidRPr="00522ECA">
        <w:rPr>
          <w:rStyle w:val="StyleUnderline"/>
        </w:rPr>
        <w:t xml:space="preserve"> with him</w:t>
      </w:r>
      <w:r w:rsidRPr="008111DF">
        <w:rPr>
          <w:sz w:val="16"/>
        </w:rPr>
        <w:t xml:space="preserve">. The reason </w:t>
      </w:r>
      <w:r w:rsidRPr="008111DF">
        <w:rPr>
          <w:rStyle w:val="StyleUnderline"/>
          <w:highlight w:val="cyan"/>
        </w:rPr>
        <w:t>he got hired</w:t>
      </w:r>
      <w:r w:rsidRPr="008111DF">
        <w:rPr>
          <w:sz w:val="16"/>
        </w:rPr>
        <w:t xml:space="preserve"> is </w:t>
      </w:r>
      <w:r w:rsidRPr="008111DF">
        <w:rPr>
          <w:rStyle w:val="StyleUnderline"/>
          <w:highlight w:val="cyan"/>
        </w:rPr>
        <w:t>because</w:t>
      </w:r>
      <w:r w:rsidRPr="008111DF">
        <w:rPr>
          <w:sz w:val="16"/>
        </w:rPr>
        <w:t xml:space="preserve"> </w:t>
      </w:r>
      <w:r w:rsidRPr="008111DF">
        <w:rPr>
          <w:rStyle w:val="StyleUnderline"/>
          <w:highlight w:val="cyan"/>
        </w:rPr>
        <w:t>the</w:t>
      </w:r>
      <w:r w:rsidRPr="008111DF">
        <w:rPr>
          <w:rStyle w:val="StyleUnderline"/>
        </w:rPr>
        <w:t xml:space="preserve"> </w:t>
      </w:r>
      <w:r w:rsidRPr="008111DF">
        <w:rPr>
          <w:rStyle w:val="Emphasis"/>
        </w:rPr>
        <w:t xml:space="preserve">business </w:t>
      </w:r>
      <w:r w:rsidRPr="008111DF">
        <w:rPr>
          <w:rStyle w:val="Emphasis"/>
          <w:highlight w:val="cyan"/>
        </w:rPr>
        <w:t>school</w:t>
      </w:r>
      <w:r w:rsidRPr="008111DF">
        <w:rPr>
          <w:sz w:val="16"/>
          <w:highlight w:val="cyan"/>
        </w:rPr>
        <w:t xml:space="preserve"> </w:t>
      </w:r>
      <w:r w:rsidRPr="008111DF">
        <w:rPr>
          <w:rStyle w:val="StyleUnderline"/>
          <w:highlight w:val="cyan"/>
        </w:rPr>
        <w:t>is a</w:t>
      </w:r>
      <w:r w:rsidRPr="008111DF">
        <w:rPr>
          <w:rStyle w:val="StyleUnderline"/>
        </w:rPr>
        <w:t xml:space="preserve"> </w:t>
      </w:r>
      <w:r w:rsidRPr="008111DF">
        <w:rPr>
          <w:rStyle w:val="Emphasis"/>
          <w:sz w:val="36"/>
          <w:szCs w:val="36"/>
          <w:highlight w:val="cyan"/>
        </w:rPr>
        <w:t>complete clown fiesta</w:t>
      </w:r>
      <w:r w:rsidRPr="008111DF">
        <w:rPr>
          <w:sz w:val="16"/>
        </w:rPr>
        <w:t xml:space="preserve">. The bschool prior to 2010 </w:t>
      </w:r>
      <w:r w:rsidRPr="008111DF">
        <w:rPr>
          <w:rStyle w:val="StyleUnderline"/>
        </w:rPr>
        <w:t>pretty much only</w:t>
      </w:r>
      <w:r w:rsidRPr="008111DF">
        <w:rPr>
          <w:sz w:val="16"/>
        </w:rPr>
        <w:t xml:space="preserve"> </w:t>
      </w:r>
      <w:r w:rsidRPr="008111DF">
        <w:rPr>
          <w:rStyle w:val="StyleUnderline"/>
        </w:rPr>
        <w:t>hired adjuncts</w:t>
      </w:r>
      <w:r w:rsidRPr="008111DF">
        <w:rPr>
          <w:sz w:val="16"/>
        </w:rPr>
        <w:t xml:space="preserve"> </w:t>
      </w:r>
      <w:r w:rsidRPr="008111DF">
        <w:rPr>
          <w:rStyle w:val="StyleUnderline"/>
        </w:rPr>
        <w:t>and lecturers to teach classes</w:t>
      </w:r>
      <w:r w:rsidRPr="008111DF">
        <w:rPr>
          <w:sz w:val="16"/>
        </w:rPr>
        <w:t xml:space="preserve"> </w:t>
      </w:r>
      <w:r w:rsidRPr="008111DF">
        <w:rPr>
          <w:rStyle w:val="StyleUnderline"/>
        </w:rPr>
        <w:t xml:space="preserve">and </w:t>
      </w:r>
      <w:r w:rsidRPr="008111DF">
        <w:rPr>
          <w:rStyle w:val="StyleUnderline"/>
          <w:highlight w:val="cyan"/>
        </w:rPr>
        <w:t>it is still not accredited</w:t>
      </w:r>
      <w:r w:rsidRPr="008111DF">
        <w:rPr>
          <w:sz w:val="16"/>
        </w:rPr>
        <w:t xml:space="preserve"> (</w:t>
      </w:r>
      <w:r w:rsidRPr="00D07FFE">
        <w:rPr>
          <w:sz w:val="16"/>
        </w:rPr>
        <w:t>http://www.stonybrook.edu/sb/plans/COB.pdf</w:t>
      </w:r>
      <w:r w:rsidRPr="008111DF">
        <w:rPr>
          <w:sz w:val="16"/>
        </w:rPr>
        <w:t xml:space="preserve">, </w:t>
      </w:r>
      <w:r w:rsidRPr="00D07FFE">
        <w:rPr>
          <w:sz w:val="16"/>
        </w:rPr>
        <w:t>http://www.usnews.com/education/online-education/stony-brook-university-suny-OBUS0595/business)</w:t>
      </w:r>
      <w:r w:rsidRPr="008111DF">
        <w:rPr>
          <w:sz w:val="16"/>
        </w:rPr>
        <w:t xml:space="preserve">. </w:t>
      </w:r>
      <w:r w:rsidRPr="008111DF">
        <w:rPr>
          <w:rStyle w:val="StyleUnderline"/>
          <w:highlight w:val="cyan"/>
        </w:rPr>
        <w:t>The</w:t>
      </w:r>
      <w:r w:rsidRPr="008111DF">
        <w:rPr>
          <w:rStyle w:val="StyleUnderline"/>
        </w:rPr>
        <w:t xml:space="preserve"> current </w:t>
      </w:r>
      <w:r w:rsidRPr="008111DF">
        <w:rPr>
          <w:rStyle w:val="StyleUnderline"/>
          <w:highlight w:val="cyan"/>
        </w:rPr>
        <w:t>Dean is a psychologist</w:t>
      </w:r>
      <w:r w:rsidRPr="008111DF">
        <w:rPr>
          <w:sz w:val="16"/>
        </w:rPr>
        <w:t>, and the applied mathematicians convinced the administration that applied math is how you build a good bschool.</w:t>
      </w:r>
    </w:p>
    <w:p w14:paraId="1DA85AB8" w14:textId="77777777" w:rsidR="00C32134" w:rsidRDefault="00C32134" w:rsidP="00C32134"/>
    <w:p w14:paraId="2CA274C1" w14:textId="77777777" w:rsidR="00C32134" w:rsidRPr="00132E75" w:rsidRDefault="00C32134" w:rsidP="00C32134">
      <w:pPr>
        <w:pStyle w:val="Heading4"/>
        <w:rPr>
          <w:b w:val="0"/>
          <w:bCs/>
        </w:rPr>
      </w:pPr>
      <w:r>
        <w:t xml:space="preserve">Even pre-Trump, the EPA </w:t>
      </w:r>
      <w:r>
        <w:rPr>
          <w:u w:val="single"/>
        </w:rPr>
        <w:t>empirically fails</w:t>
      </w:r>
      <w:r>
        <w:t xml:space="preserve">---they can’t </w:t>
      </w:r>
      <w:r w:rsidRPr="00132E75">
        <w:rPr>
          <w:u w:val="single"/>
        </w:rPr>
        <w:t>set or enforce</w:t>
      </w:r>
      <w:r>
        <w:t xml:space="preserve"> standards.</w:t>
      </w:r>
      <w:r>
        <w:rPr>
          <w:b w:val="0"/>
          <w:bCs/>
        </w:rPr>
        <w:t xml:space="preserve"> </w:t>
      </w:r>
    </w:p>
    <w:p w14:paraId="6F65EC59" w14:textId="77777777" w:rsidR="00C32134" w:rsidRPr="00E507AE" w:rsidRDefault="00C32134" w:rsidP="00C32134">
      <w:r>
        <w:t xml:space="preserve">Zoë </w:t>
      </w:r>
      <w:r w:rsidRPr="000B7935">
        <w:rPr>
          <w:rStyle w:val="Style13ptBold"/>
        </w:rPr>
        <w:t>Read 23</w:t>
      </w:r>
      <w:r>
        <w:t xml:space="preserve">. is WHYY’s watershed reporter. “Environmental groups say EPA failed to meet Clean Water Act requirements for refineries, chemical plants.” </w:t>
      </w:r>
      <w:r>
        <w:rPr>
          <w:i/>
          <w:iCs/>
        </w:rPr>
        <w:t>WHYY</w:t>
      </w:r>
      <w:r>
        <w:t xml:space="preserve">. 04/11/2023. </w:t>
      </w:r>
      <w:r w:rsidRPr="004C52AE">
        <w:t>https://whyy.org/articles/lawsuit-epa-failure-regulate-chemicals-clean-water-act/</w:t>
      </w:r>
      <w:r>
        <w:t xml:space="preserve">. </w:t>
      </w:r>
    </w:p>
    <w:p w14:paraId="3429032D" w14:textId="77777777" w:rsidR="00C32134" w:rsidRPr="00B60476" w:rsidRDefault="00C32134" w:rsidP="00C32134">
      <w:pPr>
        <w:rPr>
          <w:rStyle w:val="StyleUnderline"/>
        </w:rPr>
      </w:pPr>
      <w:r w:rsidRPr="00E507AE">
        <w:rPr>
          <w:sz w:val="16"/>
        </w:rPr>
        <w:t>Environmental groups filed a federal lawsuit on Tuesday against the Environmental Protection Agency (</w:t>
      </w:r>
      <w:r w:rsidRPr="00B60476">
        <w:rPr>
          <w:rStyle w:val="StyleUnderline"/>
          <w:highlight w:val="cyan"/>
        </w:rPr>
        <w:t>EPA</w:t>
      </w:r>
      <w:r w:rsidRPr="00E507AE">
        <w:rPr>
          <w:sz w:val="16"/>
        </w:rPr>
        <w:t xml:space="preserve">), claiming the agency has </w:t>
      </w:r>
      <w:r w:rsidRPr="00B60476">
        <w:rPr>
          <w:rStyle w:val="StyleUnderline"/>
          <w:highlight w:val="cyan"/>
        </w:rPr>
        <w:t>failed to update restrictions for pollutants released into</w:t>
      </w:r>
      <w:r w:rsidRPr="00B60476">
        <w:rPr>
          <w:rStyle w:val="StyleUnderline"/>
        </w:rPr>
        <w:t xml:space="preserve"> the </w:t>
      </w:r>
      <w:r w:rsidRPr="00B60476">
        <w:rPr>
          <w:rStyle w:val="StyleUnderline"/>
          <w:highlight w:val="cyan"/>
        </w:rPr>
        <w:t>water</w:t>
      </w:r>
      <w:r w:rsidRPr="00B60476">
        <w:rPr>
          <w:rStyle w:val="StyleUnderline"/>
        </w:rPr>
        <w:t xml:space="preserve"> by oil refineries, chemical plants, and factories.</w:t>
      </w:r>
    </w:p>
    <w:p w14:paraId="246B9DF5" w14:textId="77777777" w:rsidR="00C32134" w:rsidRPr="00E507AE" w:rsidRDefault="00C32134" w:rsidP="00C32134">
      <w:pPr>
        <w:rPr>
          <w:sz w:val="16"/>
        </w:rPr>
      </w:pPr>
      <w:r w:rsidRPr="00E507AE">
        <w:rPr>
          <w:sz w:val="16"/>
        </w:rPr>
        <w:t xml:space="preserve">The EPA’s alleged lack of action </w:t>
      </w:r>
      <w:r w:rsidRPr="00B60476">
        <w:rPr>
          <w:rStyle w:val="StyleUnderline"/>
          <w:highlight w:val="cyan"/>
        </w:rPr>
        <w:t>violates Clean Water Act requirements</w:t>
      </w:r>
      <w:r w:rsidRPr="00B60476">
        <w:rPr>
          <w:rStyle w:val="StyleUnderline"/>
        </w:rPr>
        <w:t xml:space="preserve"> </w:t>
      </w:r>
      <w:r w:rsidRPr="00E507AE">
        <w:rPr>
          <w:sz w:val="16"/>
        </w:rPr>
        <w:t>to update regulations at least every five years, and require facilities to utilize modern filtration systems, according to the plaintiffs. The lawsuit was filed in the U.S. Court of Appeals for the Ninth Circuit in San Francisco by the Environmental Integrity Project and other environmental organizations.</w:t>
      </w:r>
    </w:p>
    <w:p w14:paraId="4F9773DB" w14:textId="77777777" w:rsidR="00C32134" w:rsidRPr="00E507AE" w:rsidRDefault="00C32134" w:rsidP="00C32134">
      <w:pPr>
        <w:rPr>
          <w:sz w:val="16"/>
        </w:rPr>
      </w:pPr>
      <w:r w:rsidRPr="00E507AE">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004466B7" w14:textId="77777777" w:rsidR="00C32134" w:rsidRPr="00E507AE" w:rsidRDefault="00C32134" w:rsidP="00C32134">
      <w:pPr>
        <w:rPr>
          <w:sz w:val="16"/>
        </w:rPr>
      </w:pPr>
      <w:r w:rsidRPr="00E507AE">
        <w:rPr>
          <w:sz w:val="16"/>
        </w:rPr>
        <w:t>An EPA spokesperson said the agency cannot comment on pending litigation.</w:t>
      </w:r>
    </w:p>
    <w:p w14:paraId="5B2518E6" w14:textId="77777777" w:rsidR="00C32134" w:rsidRPr="00E507AE" w:rsidRDefault="00C32134" w:rsidP="00C32134">
      <w:pPr>
        <w:rPr>
          <w:sz w:val="16"/>
        </w:rPr>
      </w:pPr>
      <w:r w:rsidRPr="00E507AE">
        <w:rPr>
          <w:sz w:val="16"/>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39392605" w14:textId="77777777" w:rsidR="00C32134" w:rsidRPr="00B60476" w:rsidRDefault="00C32134" w:rsidP="00C32134">
      <w:pPr>
        <w:rPr>
          <w:rStyle w:val="StyleUnderline"/>
        </w:rPr>
      </w:pPr>
      <w:r w:rsidRPr="00B60476">
        <w:rPr>
          <w:rStyle w:val="StyleUnderline"/>
          <w:highlight w:val="cyan"/>
        </w:rPr>
        <w:t>Some reg</w:t>
      </w:r>
      <w:r w:rsidRPr="00B60476">
        <w:rPr>
          <w:rStyle w:val="StyleUnderline"/>
        </w:rPr>
        <w:t>ulation</w:t>
      </w:r>
      <w:r w:rsidRPr="00B60476">
        <w:rPr>
          <w:rStyle w:val="StyleUnderline"/>
          <w:highlight w:val="cyan"/>
        </w:rPr>
        <w:t>s</w:t>
      </w:r>
      <w:r w:rsidRPr="00B60476">
        <w:rPr>
          <w:rStyle w:val="StyleUnderline"/>
        </w:rPr>
        <w:t xml:space="preserve"> for chemical discharges </w:t>
      </w:r>
      <w:r w:rsidRPr="00B60476">
        <w:rPr>
          <w:rStyle w:val="Emphasis"/>
          <w:highlight w:val="cyan"/>
        </w:rPr>
        <w:t>haven’t been updated in 40 years</w:t>
      </w:r>
      <w:r w:rsidRPr="00B60476">
        <w:rPr>
          <w:rStyle w:val="StyleUnderline"/>
        </w:rPr>
        <w:t xml:space="preserve">, giving the EPA what Duggan calls a “free pass to pollute.” </w:t>
      </w:r>
      <w:r w:rsidRPr="00B60476">
        <w:rPr>
          <w:rStyle w:val="StyleUnderline"/>
          <w:highlight w:val="cyan"/>
        </w:rPr>
        <w:t>Certain</w:t>
      </w:r>
      <w:r w:rsidRPr="00B60476">
        <w:rPr>
          <w:rStyle w:val="StyleUnderline"/>
        </w:rPr>
        <w:t xml:space="preserve"> chemicals </w:t>
      </w:r>
      <w:r w:rsidRPr="00B60476">
        <w:rPr>
          <w:rStyle w:val="StyleUnderline"/>
          <w:highlight w:val="cyan"/>
        </w:rPr>
        <w:t>haven’t been regulated</w:t>
      </w:r>
      <w:r w:rsidRPr="00B60476">
        <w:rPr>
          <w:rStyle w:val="StyleUnderline"/>
        </w:rPr>
        <w:t xml:space="preserve"> by the agency </w:t>
      </w:r>
      <w:r w:rsidRPr="00B60476">
        <w:rPr>
          <w:rStyle w:val="Emphasis"/>
          <w:highlight w:val="cyan"/>
        </w:rPr>
        <w:t>at all</w:t>
      </w:r>
      <w:r w:rsidRPr="00B60476">
        <w:rPr>
          <w:rStyle w:val="StyleUnderline"/>
        </w:rPr>
        <w:t>, she said.</w:t>
      </w:r>
    </w:p>
    <w:p w14:paraId="60745658" w14:textId="77777777" w:rsidR="00C32134" w:rsidRPr="00E507AE" w:rsidRDefault="00C32134" w:rsidP="00C32134">
      <w:pPr>
        <w:rPr>
          <w:sz w:val="16"/>
        </w:rPr>
      </w:pPr>
      <w:r w:rsidRPr="00E507AE">
        <w:rPr>
          <w:sz w:val="16"/>
        </w:rPr>
        <w:t xml:space="preserve">Duggan said </w:t>
      </w:r>
      <w:r w:rsidRPr="00B60476">
        <w:rPr>
          <w:rStyle w:val="StyleUnderline"/>
        </w:rPr>
        <w:t xml:space="preserve">that enabled 81 </w:t>
      </w:r>
      <w:r w:rsidRPr="00B60476">
        <w:rPr>
          <w:rStyle w:val="StyleUnderline"/>
          <w:highlight w:val="cyan"/>
        </w:rPr>
        <w:t xml:space="preserve">oil refineries </w:t>
      </w:r>
      <w:r w:rsidRPr="00B60476">
        <w:rPr>
          <w:rStyle w:val="StyleUnderline"/>
        </w:rPr>
        <w:t xml:space="preserve">to </w:t>
      </w:r>
      <w:r w:rsidRPr="00B60476">
        <w:rPr>
          <w:rStyle w:val="StyleUnderline"/>
          <w:highlight w:val="cyan"/>
        </w:rPr>
        <w:t>dump 15.7 million pounds of nitrogen and 1.6 billion pounds of chlorides</w:t>
      </w:r>
      <w:r w:rsidRPr="00B60476">
        <w:rPr>
          <w:rStyle w:val="StyleUnderline"/>
        </w:rPr>
        <w:t>, sulfates, and other dissolved solids into U.S. waterways in 2021.</w:t>
      </w:r>
    </w:p>
    <w:p w14:paraId="6A216793" w14:textId="77777777" w:rsidR="00C32134" w:rsidRPr="00E507AE" w:rsidRDefault="00C32134" w:rsidP="00C32134">
      <w:pPr>
        <w:rPr>
          <w:sz w:val="16"/>
        </w:rPr>
      </w:pPr>
      <w:r w:rsidRPr="00E507AE">
        <w:rPr>
          <w:sz w:val="16"/>
        </w:rPr>
        <w:t>Refineries could reduce nitrogen discharges by about 50 to 75% if they were required to use certain filtration systems, Duggan said.</w:t>
      </w:r>
    </w:p>
    <w:p w14:paraId="1E8F6B0A" w14:textId="77777777" w:rsidR="00C32134" w:rsidRPr="00E507AE" w:rsidRDefault="00C32134" w:rsidP="00C32134">
      <w:pPr>
        <w:rPr>
          <w:sz w:val="16"/>
        </w:rPr>
      </w:pPr>
      <w:r w:rsidRPr="00E507AE">
        <w:rPr>
          <w:sz w:val="16"/>
        </w:rPr>
        <w:lastRenderedPageBreak/>
        <w:t>“These technologies are available now and there’s no excuse for not requiring big oil and petrochemical plants to use them,” she said. “We expect EPA to do better, and to do its job to protect and restore our waterways by finally requiring modern wastewater treatment controls for big oil and petrochemical industries.”</w:t>
      </w:r>
    </w:p>
    <w:p w14:paraId="7F0A230A" w14:textId="77777777" w:rsidR="00C32134" w:rsidRDefault="00C32134" w:rsidP="00C32134"/>
    <w:p w14:paraId="42EF309E" w14:textId="77777777" w:rsidR="00C32134" w:rsidRPr="008E3C73" w:rsidRDefault="00C32134" w:rsidP="00C32134">
      <w:pPr>
        <w:pStyle w:val="Heading4"/>
        <w:rPr>
          <w:b w:val="0"/>
          <w:bCs/>
        </w:rPr>
      </w:pPr>
      <w:r>
        <w:t xml:space="preserve">CDC is structurally </w:t>
      </w:r>
      <w:r w:rsidRPr="008E3C73">
        <w:rPr>
          <w:u w:val="single"/>
        </w:rPr>
        <w:t>doomed</w:t>
      </w:r>
      <w:r>
        <w:t xml:space="preserve">. </w:t>
      </w:r>
      <w:r>
        <w:rPr>
          <w:b w:val="0"/>
          <w:bCs/>
        </w:rPr>
        <w:t xml:space="preserve">Poor decision making, lack of legitimacy. Also, pre-Trump. </w:t>
      </w:r>
    </w:p>
    <w:p w14:paraId="6D28EC25" w14:textId="77777777" w:rsidR="00C32134" w:rsidRPr="008E3C73" w:rsidRDefault="00C32134" w:rsidP="00C32134">
      <w:r>
        <w:t xml:space="preserve">Brian J. </w:t>
      </w:r>
      <w:r w:rsidRPr="007769BC">
        <w:rPr>
          <w:rStyle w:val="Style13ptBold"/>
        </w:rPr>
        <w:t>Miller &amp;</w:t>
      </w:r>
      <w:r>
        <w:t xml:space="preserve"> M. Anthony </w:t>
      </w:r>
      <w:r w:rsidRPr="007769BC">
        <w:rPr>
          <w:rStyle w:val="Style13ptBold"/>
        </w:rPr>
        <w:t>Mills 23</w:t>
      </w:r>
      <w:r>
        <w:t xml:space="preserve">.  practicing physician, is an assistant professor of medicine at the Johns Hopkins University School of Medicine and a nonresident fellow at the American Enterprise Institute. senior fellow at AEI. “Why the CDC Failed Its Covid-19 Test.” </w:t>
      </w:r>
      <w:r>
        <w:rPr>
          <w:i/>
          <w:iCs/>
        </w:rPr>
        <w:t>National Review</w:t>
      </w:r>
      <w:r>
        <w:t xml:space="preserve">. 11/05/2023. </w:t>
      </w:r>
      <w:r w:rsidRPr="008E3C73">
        <w:t>https://www.nationalreview.com/2023/11/why-the-cdc-failed-its-covid-19-test/</w:t>
      </w:r>
      <w:r>
        <w:t xml:space="preserve">. </w:t>
      </w:r>
    </w:p>
    <w:p w14:paraId="55F843F9" w14:textId="77777777" w:rsidR="00C32134" w:rsidRPr="007769BC" w:rsidRDefault="00C32134" w:rsidP="00C32134">
      <w:pPr>
        <w:rPr>
          <w:sz w:val="16"/>
        </w:rPr>
      </w:pPr>
      <w:r w:rsidRPr="007769BC">
        <w:rPr>
          <w:sz w:val="16"/>
        </w:rPr>
        <w:t xml:space="preserve">The </w:t>
      </w:r>
      <w:r w:rsidRPr="00073C11">
        <w:rPr>
          <w:rStyle w:val="StyleUnderline"/>
          <w:highlight w:val="cyan"/>
        </w:rPr>
        <w:t>Covid</w:t>
      </w:r>
      <w:r w:rsidRPr="007769BC">
        <w:rPr>
          <w:sz w:val="16"/>
        </w:rPr>
        <w:t xml:space="preserve">-19 pandemic was a </w:t>
      </w:r>
      <w:r w:rsidRPr="00073C11">
        <w:rPr>
          <w:rStyle w:val="StyleUnderline"/>
          <w:highlight w:val="cyan"/>
        </w:rPr>
        <w:t>disaster</w:t>
      </w:r>
      <w:r w:rsidRPr="007769BC">
        <w:rPr>
          <w:sz w:val="16"/>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30547CF4" w14:textId="77777777" w:rsidR="00C32134" w:rsidRPr="007769BC" w:rsidRDefault="00C32134" w:rsidP="00C32134">
      <w:pPr>
        <w:rPr>
          <w:sz w:val="16"/>
        </w:rPr>
      </w:pPr>
      <w:r w:rsidRPr="007769BC">
        <w:rPr>
          <w:sz w:val="16"/>
        </w:rPr>
        <w:t xml:space="preserve">Federal, state, and local authorities </w:t>
      </w:r>
      <w:r w:rsidRPr="003B6B57">
        <w:rPr>
          <w:rStyle w:val="StyleUnderline"/>
        </w:rPr>
        <w:t xml:space="preserve">frequently made </w:t>
      </w:r>
      <w:r w:rsidRPr="00073C11">
        <w:rPr>
          <w:rStyle w:val="Emphasis"/>
          <w:highlight w:val="cyan"/>
        </w:rPr>
        <w:t>confusing</w:t>
      </w:r>
      <w:r w:rsidRPr="00073C11">
        <w:rPr>
          <w:rStyle w:val="Emphasis"/>
        </w:rPr>
        <w:t xml:space="preserve"> or contradictory policy </w:t>
      </w:r>
      <w:r w:rsidRPr="00073C11">
        <w:rPr>
          <w:rStyle w:val="Emphasis"/>
          <w:highlight w:val="cyan"/>
        </w:rPr>
        <w:t>decisions</w:t>
      </w:r>
      <w:r w:rsidRPr="007769BC">
        <w:rPr>
          <w:sz w:val="16"/>
        </w:rPr>
        <w:t>, leaving Americans bewildered and frustrated. In many places, churches and schools shuttered while bars and liquor stores remained open. The Centers for Disease Control and Prevention (</w:t>
      </w:r>
      <w:r w:rsidRPr="00073C11">
        <w:rPr>
          <w:rStyle w:val="StyleUnderline"/>
          <w:highlight w:val="cyan"/>
        </w:rPr>
        <w:t>CDC</w:t>
      </w:r>
      <w:r w:rsidRPr="007769BC">
        <w:rPr>
          <w:sz w:val="16"/>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344A59C8" w14:textId="77777777" w:rsidR="00C32134" w:rsidRPr="007769BC" w:rsidRDefault="00C32134" w:rsidP="00C32134">
      <w:pPr>
        <w:rPr>
          <w:sz w:val="16"/>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23632FE4" w14:textId="77777777" w:rsidR="00C32134" w:rsidRPr="007769BC" w:rsidRDefault="00C32134" w:rsidP="00C32134">
      <w:pPr>
        <w:rPr>
          <w:sz w:val="16"/>
        </w:rPr>
      </w:pPr>
      <w:r w:rsidRPr="007769BC">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2F30F653" w14:textId="77777777" w:rsidR="00C32134" w:rsidRPr="007769BC" w:rsidRDefault="00C32134" w:rsidP="00C32134">
      <w:pPr>
        <w:rPr>
          <w:sz w:val="16"/>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0466A659" w14:textId="77777777" w:rsidR="00C32134" w:rsidRPr="00073C11" w:rsidRDefault="00C32134" w:rsidP="00C32134">
      <w:pPr>
        <w:rPr>
          <w:rStyle w:val="StyleUnderline"/>
        </w:rPr>
      </w:pPr>
      <w:r w:rsidRPr="00073C11">
        <w:rPr>
          <w:rStyle w:val="StyleUnderline"/>
        </w:rPr>
        <w:t xml:space="preserve">During the Covid-19 pandemic, the </w:t>
      </w:r>
      <w:r w:rsidRPr="00073C11">
        <w:rPr>
          <w:rStyle w:val="StyleUnderline"/>
          <w:highlight w:val="cyan"/>
        </w:rPr>
        <w:t>CDC</w:t>
      </w:r>
      <w:r w:rsidRPr="00073C11">
        <w:rPr>
          <w:rStyle w:val="StyleUnderline"/>
        </w:rPr>
        <w:t xml:space="preserve"> often </w:t>
      </w:r>
      <w:r w:rsidRPr="00073C11">
        <w:rPr>
          <w:rStyle w:val="Emphasis"/>
          <w:highlight w:val="cyan"/>
        </w:rPr>
        <w:t>failed</w:t>
      </w:r>
      <w:r w:rsidRPr="00073C11">
        <w:rPr>
          <w:rStyle w:val="StyleUnderline"/>
        </w:rPr>
        <w:t xml:space="preserve"> on both counts, </w:t>
      </w:r>
      <w:r w:rsidRPr="00073C11">
        <w:rPr>
          <w:rStyle w:val="StyleUnderline"/>
          <w:highlight w:val="cyan"/>
        </w:rPr>
        <w:t>hampering</w:t>
      </w:r>
      <w:r w:rsidRPr="00073C11">
        <w:rPr>
          <w:rStyle w:val="StyleUnderline"/>
        </w:rPr>
        <w:t xml:space="preserve"> its own ability to implement </w:t>
      </w:r>
      <w:r w:rsidRPr="00073C11">
        <w:rPr>
          <w:rStyle w:val="Emphasis"/>
          <w:highlight w:val="cyan"/>
        </w:rPr>
        <w:t>effective policies</w:t>
      </w:r>
      <w:r w:rsidRPr="00073C11">
        <w:rPr>
          <w:rStyle w:val="StyleUnderline"/>
        </w:rPr>
        <w:t xml:space="preserve"> and </w:t>
      </w:r>
      <w:r w:rsidRPr="00073C11">
        <w:rPr>
          <w:rStyle w:val="StyleUnderline"/>
          <w:highlight w:val="cyan"/>
        </w:rPr>
        <w:t>contributing to</w:t>
      </w:r>
      <w:r w:rsidRPr="00073C11">
        <w:rPr>
          <w:rStyle w:val="StyleUnderline"/>
        </w:rPr>
        <w:t xml:space="preserve"> the </w:t>
      </w:r>
      <w:r w:rsidRPr="00073C11">
        <w:rPr>
          <w:rStyle w:val="Emphasis"/>
          <w:highlight w:val="cyan"/>
        </w:rPr>
        <w:t>erosion of public trust</w:t>
      </w:r>
      <w:r w:rsidRPr="00073C11">
        <w:rPr>
          <w:rStyle w:val="StyleUnderline"/>
        </w:rPr>
        <w:t xml:space="preserve"> in scientific and medical expertise.</w:t>
      </w:r>
    </w:p>
    <w:p w14:paraId="71084FCA" w14:textId="77777777" w:rsidR="00C32134" w:rsidRPr="007769BC" w:rsidRDefault="00C32134" w:rsidP="00C32134">
      <w:pPr>
        <w:rPr>
          <w:sz w:val="16"/>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66E9DFB5" w14:textId="77777777" w:rsidR="00C32134" w:rsidRPr="007769BC" w:rsidRDefault="00C32134" w:rsidP="00C32134">
      <w:pPr>
        <w:rPr>
          <w:sz w:val="16"/>
        </w:rPr>
      </w:pPr>
      <w:r w:rsidRPr="00073C11">
        <w:rPr>
          <w:rStyle w:val="StyleUnderline"/>
        </w:rPr>
        <w:t xml:space="preserve">Many of the CDC’s most controversial decisions concerned the agency’s public-health guidelines. </w:t>
      </w:r>
      <w:r w:rsidRPr="007769BC">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7769BC">
        <w:rPr>
          <w:rStyle w:val="StyleUnderline"/>
          <w:highlight w:val="cyan"/>
        </w:rPr>
        <w:t>guidelines</w:t>
      </w:r>
      <w:r w:rsidRPr="00073C11">
        <w:rPr>
          <w:rStyle w:val="StyleUnderline"/>
        </w:rPr>
        <w:t xml:space="preserve"> were </w:t>
      </w:r>
      <w:r w:rsidRPr="007769BC">
        <w:rPr>
          <w:rStyle w:val="StyleUnderline"/>
          <w:highlight w:val="cyan"/>
        </w:rPr>
        <w:t>ambiguous</w:t>
      </w:r>
      <w:r w:rsidRPr="00073C11">
        <w:rPr>
          <w:rStyle w:val="StyleUnderline"/>
        </w:rPr>
        <w:t xml:space="preserve">, confusing, </w:t>
      </w:r>
      <w:r w:rsidRPr="007769BC">
        <w:rPr>
          <w:rStyle w:val="Emphasis"/>
          <w:highlight w:val="cyan"/>
        </w:rPr>
        <w:t>or</w:t>
      </w:r>
      <w:r w:rsidRPr="007769BC">
        <w:rPr>
          <w:rStyle w:val="Emphasis"/>
        </w:rPr>
        <w:t xml:space="preserve"> altogether </w:t>
      </w:r>
      <w:r w:rsidRPr="007769BC">
        <w:rPr>
          <w:rStyle w:val="Emphasis"/>
          <w:highlight w:val="cyan"/>
        </w:rPr>
        <w:t>wrong</w:t>
      </w:r>
      <w:r w:rsidRPr="007769BC">
        <w:rPr>
          <w:rStyle w:val="Emphasis"/>
        </w:rPr>
        <w:t>-headed</w:t>
      </w:r>
      <w:r w:rsidRPr="00073C11">
        <w:rPr>
          <w:rStyle w:val="StyleUnderline"/>
        </w:rPr>
        <w:t>.</w:t>
      </w:r>
    </w:p>
    <w:p w14:paraId="35380F2D" w14:textId="77777777" w:rsidR="00C32134" w:rsidRPr="007769BC" w:rsidRDefault="00C32134" w:rsidP="00C32134">
      <w:pPr>
        <w:rPr>
          <w:sz w:val="16"/>
        </w:rPr>
      </w:pPr>
      <w:r w:rsidRPr="007769BC">
        <w:rPr>
          <w:sz w:val="16"/>
        </w:rPr>
        <w:lastRenderedPageBreak/>
        <w:t xml:space="preserve">Criticism came from various quarters. For instance, </w:t>
      </w:r>
      <w:r w:rsidRPr="00073C11">
        <w:rPr>
          <w:rStyle w:val="StyleUnderline"/>
        </w:rPr>
        <w:t xml:space="preserve">experts now agree that the </w:t>
      </w:r>
      <w:r w:rsidRPr="007769BC">
        <w:rPr>
          <w:rStyle w:val="Emphasis"/>
          <w:highlight w:val="cyan"/>
        </w:rPr>
        <w:t>CDC was far too slow</w:t>
      </w:r>
      <w:r w:rsidRPr="00073C11">
        <w:rPr>
          <w:rStyle w:val="StyleUnderline"/>
        </w:rPr>
        <w:t xml:space="preserve"> in accepting the role of aerosols in transmitting the virus</w:t>
      </w:r>
      <w:r w:rsidRPr="007769BC">
        <w:rPr>
          <w:sz w:val="16"/>
        </w:rPr>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7769BC">
        <w:rPr>
          <w:sz w:val="16"/>
        </w:rPr>
        <w:t>. More recently, congressional Republicans have charged that CDC guidance on school re-openings was unduly influenced by teachers’ unions.</w:t>
      </w:r>
    </w:p>
    <w:p w14:paraId="42AB04D1" w14:textId="77777777" w:rsidR="00C32134" w:rsidRPr="007769BC" w:rsidRDefault="00C32134" w:rsidP="00C32134">
      <w:pPr>
        <w:rPr>
          <w:sz w:val="16"/>
        </w:rPr>
      </w:pPr>
      <w:r w:rsidRPr="007769BC">
        <w:rPr>
          <w:sz w:val="16"/>
        </w:rPr>
        <w:t xml:space="preserve">These mistakes weren’t all equally misguided, but they contributed to the public </w:t>
      </w:r>
      <w:r w:rsidRPr="007769BC">
        <w:rPr>
          <w:rStyle w:val="StyleUnderline"/>
          <w:highlight w:val="cyan"/>
        </w:rPr>
        <w:t>perception</w:t>
      </w:r>
      <w:r w:rsidRPr="00073C11">
        <w:rPr>
          <w:rStyle w:val="StyleUnderline"/>
        </w:rPr>
        <w:t xml:space="preserve"> that the </w:t>
      </w:r>
      <w:r w:rsidRPr="007769BC">
        <w:rPr>
          <w:rStyle w:val="StyleUnderline"/>
          <w:highlight w:val="cyan"/>
        </w:rPr>
        <w:t>CDC’s decision-making process</w:t>
      </w:r>
      <w:r w:rsidRPr="00073C11">
        <w:rPr>
          <w:rStyle w:val="StyleUnderline"/>
        </w:rPr>
        <w:t xml:space="preserve"> was in some way </w:t>
      </w:r>
      <w:r w:rsidRPr="007769BC">
        <w:rPr>
          <w:rStyle w:val="StyleUnderline"/>
          <w:highlight w:val="cyan"/>
        </w:rPr>
        <w:t>unreliable</w:t>
      </w:r>
      <w:r w:rsidRPr="00073C11">
        <w:rPr>
          <w:rStyle w:val="StyleUnderline"/>
        </w:rPr>
        <w:t xml:space="preserve">, </w:t>
      </w:r>
      <w:r w:rsidRPr="007769BC">
        <w:rPr>
          <w:rStyle w:val="StyleUnderline"/>
          <w:highlight w:val="cyan"/>
        </w:rPr>
        <w:t>ineffective</w:t>
      </w:r>
      <w:r w:rsidRPr="00073C11">
        <w:rPr>
          <w:rStyle w:val="StyleUnderline"/>
        </w:rPr>
        <w:t>, or improper</w:t>
      </w:r>
      <w:r w:rsidRPr="007769BC">
        <w:rPr>
          <w:sz w:val="16"/>
        </w:rPr>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7769BC">
        <w:rPr>
          <w:rStyle w:val="Emphasis"/>
          <w:highlight w:val="cyan"/>
        </w:rPr>
        <w:t>problem of legitimacy</w:t>
      </w:r>
      <w:r w:rsidRPr="00073C11">
        <w:rPr>
          <w:rStyle w:val="StyleUnderline"/>
        </w:rPr>
        <w:t>, not just policy.</w:t>
      </w:r>
    </w:p>
    <w:p w14:paraId="35E4AD1A" w14:textId="77777777" w:rsidR="00C32134" w:rsidRPr="007769BC" w:rsidRDefault="00C32134" w:rsidP="00C32134">
      <w:pPr>
        <w:rPr>
          <w:sz w:val="16"/>
        </w:rPr>
      </w:pPr>
      <w:r w:rsidRPr="00073C11">
        <w:rPr>
          <w:rStyle w:val="StyleUnderline"/>
        </w:rPr>
        <w:t xml:space="preserve">Yet it is a peculiar kind of </w:t>
      </w:r>
      <w:r w:rsidRPr="007769BC">
        <w:rPr>
          <w:rStyle w:val="Emphasis"/>
          <w:highlight w:val="cyan"/>
        </w:rPr>
        <w:t>legitimacy crisis</w:t>
      </w:r>
      <w:r w:rsidRPr="00073C11">
        <w:rPr>
          <w:rStyle w:val="StyleUnderline"/>
        </w:rPr>
        <w:t>. On</w:t>
      </w:r>
      <w:r w:rsidRPr="007769BC">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20D19CDB" w14:textId="77777777" w:rsidR="00C32134" w:rsidRPr="007769BC" w:rsidRDefault="00C32134" w:rsidP="00C32134">
      <w:pPr>
        <w:rPr>
          <w:sz w:val="16"/>
        </w:rPr>
      </w:pPr>
      <w:r w:rsidRPr="007769BC">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247B524E" w14:textId="77777777" w:rsidR="00C32134" w:rsidRPr="007769BC" w:rsidRDefault="00C32134" w:rsidP="00C32134">
      <w:pPr>
        <w:rPr>
          <w:sz w:val="16"/>
        </w:rPr>
      </w:pPr>
      <w:r w:rsidRPr="007769BC">
        <w:rPr>
          <w:sz w:val="16"/>
        </w:rPr>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2A113E86" w14:textId="77777777" w:rsidR="00C32134" w:rsidRPr="007769BC" w:rsidRDefault="00C32134" w:rsidP="00C32134">
      <w:pPr>
        <w:rPr>
          <w:sz w:val="16"/>
        </w:rPr>
      </w:pPr>
      <w:r w:rsidRPr="00073C11">
        <w:rPr>
          <w:rStyle w:val="StyleUnderline"/>
        </w:rPr>
        <w:t xml:space="preserve">In effect, the </w:t>
      </w:r>
      <w:r w:rsidRPr="007769BC">
        <w:rPr>
          <w:rStyle w:val="StyleUnderline"/>
          <w:highlight w:val="cyan"/>
        </w:rPr>
        <w:t>CDC’s policy recommendations</w:t>
      </w:r>
      <w:r w:rsidRPr="00073C11">
        <w:rPr>
          <w:rStyle w:val="StyleUnderline"/>
        </w:rPr>
        <w:t xml:space="preserve"> — though they </w:t>
      </w:r>
      <w:r w:rsidRPr="007769BC">
        <w:rPr>
          <w:rStyle w:val="StyleUnderline"/>
          <w:highlight w:val="cyan"/>
        </w:rPr>
        <w:t>do not carry the force of law</w:t>
      </w:r>
      <w:r w:rsidRPr="00073C11">
        <w:rPr>
          <w:rStyle w:val="StyleUnderline"/>
        </w:rPr>
        <w:t xml:space="preserve"> — were often treated as binding in practice. </w:t>
      </w:r>
      <w:r w:rsidRPr="007769BC">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72985964" w14:textId="77777777" w:rsidR="00C32134" w:rsidRDefault="00C32134" w:rsidP="00C32134"/>
    <w:p w14:paraId="49E500CC" w14:textId="77777777" w:rsidR="00C32134" w:rsidRDefault="00C32134" w:rsidP="00C32134">
      <w:pPr>
        <w:pStyle w:val="Heading4"/>
      </w:pPr>
      <w:r>
        <w:t>REMs.</w:t>
      </w:r>
    </w:p>
    <w:p w14:paraId="715C66B3" w14:textId="77777777" w:rsidR="00C32134" w:rsidRPr="00070C38" w:rsidRDefault="00C32134" w:rsidP="00C32134">
      <w:r w:rsidRPr="00070C38">
        <w:t xml:space="preserve">James </w:t>
      </w:r>
      <w:r w:rsidRPr="00070C38">
        <w:rPr>
          <w:rStyle w:val="Style13ptBold"/>
        </w:rPr>
        <w:t>Vincent 19</w:t>
      </w:r>
      <w:r w:rsidRPr="00070C38">
        <w:t>,</w:t>
      </w:r>
      <w:r w:rsidRPr="00070C38">
        <w:rPr>
          <w:rStyle w:val="Style13ptBold"/>
        </w:rPr>
        <w:t xml:space="preserve"> </w:t>
      </w:r>
      <w:r w:rsidRPr="00070C38">
        <w:t>Reporter, AI and Robotics at the Verge. "Rare Earth Elements Aren’t The Secret Weapon China Thinks They Are”, The Verge, 5/23/2019, https://www.theverge.com/2019/5/23/18637071/rare-earth-china-production-america-demand-trade-war-tariffs</w:t>
      </w:r>
    </w:p>
    <w:p w14:paraId="00DCE402" w14:textId="77777777" w:rsidR="00C32134" w:rsidRPr="00070C38" w:rsidRDefault="00C32134" w:rsidP="00C32134">
      <w:pPr>
        <w:rPr>
          <w:sz w:val="14"/>
        </w:rPr>
      </w:pPr>
      <w:r w:rsidRPr="004530C7">
        <w:rPr>
          <w:rStyle w:val="StyleUnderline"/>
          <w:highlight w:val="yellow"/>
        </w:rPr>
        <w:t>One</w:t>
      </w:r>
      <w:r w:rsidRPr="00070C38">
        <w:rPr>
          <w:sz w:val="14"/>
        </w:rPr>
        <w:t xml:space="preserve"> particularly </w:t>
      </w:r>
      <w:r w:rsidRPr="00070C38">
        <w:rPr>
          <w:rStyle w:val="StyleUnderline"/>
        </w:rPr>
        <w:t xml:space="preserve">chaotic </w:t>
      </w:r>
      <w:r w:rsidRPr="004530C7">
        <w:rPr>
          <w:rStyle w:val="StyleUnderline"/>
          <w:highlight w:val="yellow"/>
        </w:rPr>
        <w:t>option would be a ban on</w:t>
      </w:r>
      <w:r w:rsidRPr="00070C38">
        <w:rPr>
          <w:rStyle w:val="StyleUnderline"/>
        </w:rPr>
        <w:t xml:space="preserve"> the export of </w:t>
      </w:r>
      <w:r w:rsidRPr="004530C7">
        <w:rPr>
          <w:rStyle w:val="Emphasis"/>
          <w:highlight w:val="yellow"/>
        </w:rPr>
        <w:t>rare earths</w:t>
      </w:r>
      <w:r w:rsidRPr="00070C38">
        <w:rPr>
          <w:sz w:val="14"/>
        </w:rPr>
        <w:t xml:space="preserve"> — raw materials that are crucial for electronics. These elements are produced mostly in China, and used in the US for everything from electric cars to wind turbines, smartphones to missiles.</w:t>
      </w:r>
    </w:p>
    <w:p w14:paraId="3523C152" w14:textId="77777777" w:rsidR="00C32134" w:rsidRPr="00070C38" w:rsidRDefault="00C32134" w:rsidP="00C32134">
      <w:pPr>
        <w:rPr>
          <w:sz w:val="14"/>
        </w:rPr>
      </w:pPr>
      <w:r w:rsidRPr="00070C38">
        <w:rPr>
          <w:rStyle w:val="StyleUnderline"/>
        </w:rPr>
        <w:t xml:space="preserve">Chinese state media have </w:t>
      </w:r>
      <w:r w:rsidRPr="005C3A00">
        <w:rPr>
          <w:rStyle w:val="Emphasis"/>
        </w:rPr>
        <w:t>backed the idea</w:t>
      </w:r>
      <w:r w:rsidRPr="00070C38">
        <w:rPr>
          <w:sz w:val="14"/>
        </w:rPr>
        <w:t>, calling America’s dependence on Chinese rare earths “an ace in Beijing’s hand.” President Xi Jinping hinted at that possibility when he visited a rare earth facility at the beginning of this week. (As a ministry spokesperson commented with what seemed like a nod and a wink: “It is normal that the top leader investigates relevant industrial policies. I hope everyone can interpret it correctly.”)</w:t>
      </w:r>
    </w:p>
    <w:p w14:paraId="37BC4128" w14:textId="77777777" w:rsidR="00C32134" w:rsidRPr="00070C38" w:rsidRDefault="00C32134" w:rsidP="00C32134">
      <w:pPr>
        <w:rPr>
          <w:sz w:val="16"/>
          <w:szCs w:val="16"/>
        </w:rPr>
      </w:pPr>
      <w:r w:rsidRPr="00070C38">
        <w:rPr>
          <w:sz w:val="16"/>
          <w:szCs w:val="16"/>
        </w:rPr>
        <w:t>Rare earth elements are sometimes described as the “vitamins of chemistry,” as small doses produce powerful salutary effects. A sprinkle of cerium here and a pinch of neodymium there makes TV screens brighter, batteries last longer, and magnets stronger. If China suddenly shut off access to these materials, it would be like rewinding the tech industry back a few decades. And no one wants to ditch their iPhone and go back to a BlackBerry.</w:t>
      </w:r>
    </w:p>
    <w:p w14:paraId="4C1C5CC2" w14:textId="77777777" w:rsidR="00C32134" w:rsidRPr="00070C38" w:rsidRDefault="00C32134" w:rsidP="00C32134">
      <w:pPr>
        <w:rPr>
          <w:sz w:val="14"/>
        </w:rPr>
      </w:pPr>
      <w:r w:rsidRPr="004530C7">
        <w:rPr>
          <w:rStyle w:val="StyleUnderline"/>
          <w:highlight w:val="yellow"/>
        </w:rPr>
        <w:lastRenderedPageBreak/>
        <w:t>Experts</w:t>
      </w:r>
      <w:r w:rsidRPr="00070C38">
        <w:rPr>
          <w:sz w:val="14"/>
        </w:rPr>
        <w:t xml:space="preserve"> in the field, though, </w:t>
      </w:r>
      <w:r w:rsidRPr="004530C7">
        <w:rPr>
          <w:rStyle w:val="StyleUnderline"/>
          <w:highlight w:val="yellow"/>
        </w:rPr>
        <w:t xml:space="preserve">are </w:t>
      </w:r>
      <w:r w:rsidRPr="004530C7">
        <w:rPr>
          <w:rStyle w:val="Emphasis"/>
          <w:highlight w:val="yellow"/>
        </w:rPr>
        <w:t>much less concerned</w:t>
      </w:r>
      <w:r w:rsidRPr="00070C38">
        <w:rPr>
          <w:sz w:val="14"/>
        </w:rPr>
        <w:t xml:space="preserve"> </w:t>
      </w:r>
      <w:r w:rsidRPr="00070C38">
        <w:rPr>
          <w:rStyle w:val="StyleUnderline"/>
        </w:rPr>
        <w:t xml:space="preserve">about such a </w:t>
      </w:r>
      <w:r w:rsidRPr="005C3A00">
        <w:rPr>
          <w:rStyle w:val="Emphasis"/>
        </w:rPr>
        <w:t>chilling scenario</w:t>
      </w:r>
      <w:r w:rsidRPr="00070C38">
        <w:rPr>
          <w:sz w:val="14"/>
        </w:rPr>
        <w:t xml:space="preserve">. They say that </w:t>
      </w:r>
      <w:r w:rsidRPr="00070C38">
        <w:rPr>
          <w:rStyle w:val="StyleUnderline"/>
        </w:rPr>
        <w:t>while a restriction</w:t>
      </w:r>
      <w:r w:rsidRPr="00070C38">
        <w:rPr>
          <w:sz w:val="14"/>
        </w:rPr>
        <w:t xml:space="preserve"> on rare earth exports </w:t>
      </w:r>
      <w:r w:rsidRPr="00070C38">
        <w:rPr>
          <w:rStyle w:val="StyleUnderline"/>
        </w:rPr>
        <w:t xml:space="preserve">would have some immediate adverse effects, the US and </w:t>
      </w:r>
      <w:r w:rsidRPr="004530C7">
        <w:rPr>
          <w:rStyle w:val="StyleUnderline"/>
          <w:highlight w:val="yellow"/>
        </w:rPr>
        <w:t>the</w:t>
      </w:r>
      <w:r w:rsidRPr="00070C38">
        <w:rPr>
          <w:rStyle w:val="StyleUnderline"/>
        </w:rPr>
        <w:t xml:space="preserve"> rest of the </w:t>
      </w:r>
      <w:r w:rsidRPr="004530C7">
        <w:rPr>
          <w:rStyle w:val="StyleUnderline"/>
          <w:highlight w:val="yellow"/>
        </w:rPr>
        <w:t xml:space="preserve">world would </w:t>
      </w:r>
      <w:r w:rsidRPr="004530C7">
        <w:rPr>
          <w:rStyle w:val="Emphasis"/>
          <w:highlight w:val="yellow"/>
        </w:rPr>
        <w:t>adapt in the long run</w:t>
      </w:r>
      <w:r w:rsidRPr="00070C38">
        <w:rPr>
          <w:sz w:val="14"/>
        </w:rPr>
        <w:t>. “</w:t>
      </w:r>
      <w:r w:rsidRPr="00070C38">
        <w:rPr>
          <w:rStyle w:val="StyleUnderline"/>
        </w:rPr>
        <w:t xml:space="preserve">If China really cuts off supply </w:t>
      </w:r>
      <w:r w:rsidRPr="005C3A00">
        <w:rPr>
          <w:rStyle w:val="Emphasis"/>
        </w:rPr>
        <w:t>entirely</w:t>
      </w:r>
      <w:r w:rsidRPr="00070C38">
        <w:rPr>
          <w:sz w:val="14"/>
        </w:rPr>
        <w:t xml:space="preserve"> </w:t>
      </w:r>
      <w:r w:rsidRPr="00070C38">
        <w:rPr>
          <w:rStyle w:val="StyleUnderline"/>
        </w:rPr>
        <w:t xml:space="preserve">then </w:t>
      </w:r>
      <w:r w:rsidRPr="004530C7">
        <w:rPr>
          <w:rStyle w:val="StyleUnderline"/>
          <w:highlight w:val="yellow"/>
        </w:rPr>
        <w:t xml:space="preserve">there are short term </w:t>
      </w:r>
      <w:r w:rsidRPr="004530C7">
        <w:rPr>
          <w:rStyle w:val="Emphasis"/>
          <w:highlight w:val="yellow"/>
        </w:rPr>
        <w:t>problems</w:t>
      </w:r>
      <w:r w:rsidRPr="00070C38">
        <w:rPr>
          <w:sz w:val="14"/>
        </w:rPr>
        <w:t xml:space="preserve">,” Tim Worstall, a former rare earth trader and commodities blogger tells The Verge. “But </w:t>
      </w:r>
      <w:r w:rsidRPr="004530C7">
        <w:rPr>
          <w:rStyle w:val="Emphasis"/>
          <w:highlight w:val="yellow"/>
        </w:rPr>
        <w:t>they’re solvable</w:t>
      </w:r>
      <w:r w:rsidRPr="00070C38">
        <w:rPr>
          <w:sz w:val="14"/>
        </w:rPr>
        <w:t>.”</w:t>
      </w:r>
    </w:p>
    <w:p w14:paraId="771F49B4" w14:textId="77777777" w:rsidR="00C32134" w:rsidRPr="00070C38" w:rsidRDefault="00C32134" w:rsidP="00C32134">
      <w:pPr>
        <w:rPr>
          <w:sz w:val="14"/>
        </w:rPr>
      </w:pPr>
      <w:r w:rsidRPr="004530C7">
        <w:rPr>
          <w:rStyle w:val="Emphasis"/>
          <w:highlight w:val="yellow"/>
        </w:rPr>
        <w:t>Far from</w:t>
      </w:r>
      <w:r w:rsidRPr="005C3A00">
        <w:rPr>
          <w:rStyle w:val="Emphasis"/>
        </w:rPr>
        <w:t xml:space="preserve"> being </w:t>
      </w:r>
      <w:r w:rsidRPr="004530C7">
        <w:rPr>
          <w:rStyle w:val="Emphasis"/>
          <w:highlight w:val="yellow"/>
        </w:rPr>
        <w:t>an ace in the hole,</w:t>
      </w:r>
      <w:r w:rsidRPr="005C3A00">
        <w:rPr>
          <w:rStyle w:val="Emphasis"/>
        </w:rPr>
        <w:t xml:space="preserve"> it turns out </w:t>
      </w:r>
      <w:r w:rsidRPr="004530C7">
        <w:rPr>
          <w:rStyle w:val="Emphasis"/>
          <w:highlight w:val="yellow"/>
        </w:rPr>
        <w:t>rare earths are more of a busted flush</w:t>
      </w:r>
      <w:r w:rsidRPr="00070C38">
        <w:rPr>
          <w:sz w:val="14"/>
        </w:rPr>
        <w:t>.</w:t>
      </w:r>
    </w:p>
    <w:p w14:paraId="065B6652" w14:textId="77777777" w:rsidR="00C32134" w:rsidRPr="005C3A00" w:rsidRDefault="00C32134" w:rsidP="00C32134">
      <w:pPr>
        <w:rPr>
          <w:rStyle w:val="Emphasis"/>
        </w:rPr>
      </w:pPr>
      <w:r w:rsidRPr="004530C7">
        <w:rPr>
          <w:rStyle w:val="StyleUnderline"/>
          <w:highlight w:val="yellow"/>
        </w:rPr>
        <w:t>The reasons</w:t>
      </w:r>
      <w:r w:rsidRPr="00070C38">
        <w:rPr>
          <w:rStyle w:val="StyleUnderline"/>
        </w:rPr>
        <w:t xml:space="preserve"> for this </w:t>
      </w:r>
      <w:r w:rsidRPr="004530C7">
        <w:rPr>
          <w:rStyle w:val="StyleUnderline"/>
          <w:highlight w:val="yellow"/>
        </w:rPr>
        <w:t>are</w:t>
      </w:r>
      <w:r w:rsidRPr="004530C7">
        <w:rPr>
          <w:sz w:val="14"/>
          <w:highlight w:val="yellow"/>
        </w:rPr>
        <w:t xml:space="preserve"> </w:t>
      </w:r>
      <w:r w:rsidRPr="004530C7">
        <w:rPr>
          <w:rStyle w:val="Emphasis"/>
          <w:highlight w:val="yellow"/>
        </w:rPr>
        <w:t>numerous</w:t>
      </w:r>
      <w:r w:rsidRPr="00070C38">
        <w:rPr>
          <w:sz w:val="14"/>
        </w:rPr>
        <w:t xml:space="preserve">, </w:t>
      </w:r>
      <w:r w:rsidRPr="00070C38">
        <w:rPr>
          <w:rStyle w:val="StyleUnderline"/>
        </w:rPr>
        <w:t xml:space="preserve">and span </w:t>
      </w:r>
      <w:r w:rsidRPr="005C3A00">
        <w:rPr>
          <w:rStyle w:val="Emphasis"/>
        </w:rPr>
        <w:t>geography</w:t>
      </w:r>
      <w:r w:rsidRPr="00070C38">
        <w:rPr>
          <w:rStyle w:val="StyleUnderline"/>
        </w:rPr>
        <w:t xml:space="preserve">, </w:t>
      </w:r>
      <w:r w:rsidRPr="005C3A00">
        <w:rPr>
          <w:rStyle w:val="Emphasis"/>
        </w:rPr>
        <w:t>chemistry</w:t>
      </w:r>
      <w:r w:rsidRPr="00070C38">
        <w:rPr>
          <w:rStyle w:val="StyleUnderline"/>
        </w:rPr>
        <w:t xml:space="preserve">, and </w:t>
      </w:r>
      <w:r w:rsidRPr="005C3A00">
        <w:rPr>
          <w:rStyle w:val="Emphasis"/>
        </w:rPr>
        <w:t>history</w:t>
      </w:r>
      <w:r w:rsidRPr="00070C38">
        <w:rPr>
          <w:sz w:val="14"/>
        </w:rPr>
        <w:t xml:space="preserve">. But the most important factor is also the simplest to explain: </w:t>
      </w:r>
      <w:r w:rsidRPr="004530C7">
        <w:rPr>
          <w:rStyle w:val="Emphasis"/>
          <w:highlight w:val="yellow"/>
        </w:rPr>
        <w:t>rare earths just aren’t that rare.</w:t>
      </w:r>
    </w:p>
    <w:p w14:paraId="7B7108DD" w14:textId="77777777" w:rsidR="00C32134" w:rsidRPr="00070C38" w:rsidRDefault="00C32134" w:rsidP="00C32134">
      <w:pPr>
        <w:rPr>
          <w:sz w:val="14"/>
        </w:rPr>
      </w:pPr>
      <w:r w:rsidRPr="00070C38">
        <w:rPr>
          <w:rStyle w:val="StyleUnderline"/>
        </w:rPr>
        <w:t xml:space="preserve">A group of 17 </w:t>
      </w:r>
      <w:r w:rsidRPr="004530C7">
        <w:rPr>
          <w:rStyle w:val="StyleUnderline"/>
          <w:highlight w:val="yellow"/>
        </w:rPr>
        <w:t>elements</w:t>
      </w:r>
      <w:r w:rsidRPr="00070C38">
        <w:rPr>
          <w:sz w:val="14"/>
        </w:rPr>
        <w:t xml:space="preserve">, rare earths </w:t>
      </w:r>
      <w:r w:rsidRPr="004530C7">
        <w:rPr>
          <w:rStyle w:val="StyleUnderline"/>
          <w:highlight w:val="yellow"/>
        </w:rPr>
        <w:t>are</w:t>
      </w:r>
      <w:r w:rsidRPr="00070C38">
        <w:rPr>
          <w:sz w:val="14"/>
        </w:rPr>
        <w:t xml:space="preserve"> what the USGS (United States Geological Survey) describe as “</w:t>
      </w:r>
      <w:r w:rsidRPr="005C3A00">
        <w:rPr>
          <w:rStyle w:val="Emphasis"/>
        </w:rPr>
        <w:t xml:space="preserve">moderately </w:t>
      </w:r>
      <w:r w:rsidRPr="004530C7">
        <w:rPr>
          <w:rStyle w:val="Emphasis"/>
          <w:highlight w:val="yellow"/>
        </w:rPr>
        <w:t>abundant</w:t>
      </w:r>
      <w:r w:rsidRPr="00070C38">
        <w:rPr>
          <w:sz w:val="14"/>
        </w:rPr>
        <w:t xml:space="preserve">.” That means they’re not as common as oxygen, silicon, and iron, which make up the vast majority of the Earth’s crust, but some are on a par with elements like copper and lead, which we don’t consider exotic or scarce. </w:t>
      </w:r>
      <w:r w:rsidRPr="00070C38">
        <w:rPr>
          <w:rStyle w:val="StyleUnderline"/>
        </w:rPr>
        <w:t xml:space="preserve">Significant deposits exist </w:t>
      </w:r>
      <w:r w:rsidRPr="004530C7">
        <w:rPr>
          <w:rStyle w:val="StyleUnderline"/>
          <w:highlight w:val="yellow"/>
        </w:rPr>
        <w:t>in</w:t>
      </w:r>
      <w:r w:rsidRPr="00070C38">
        <w:rPr>
          <w:rStyle w:val="StyleUnderline"/>
        </w:rPr>
        <w:t xml:space="preserve"> China, but also</w:t>
      </w:r>
      <w:r w:rsidRPr="00070C38">
        <w:rPr>
          <w:sz w:val="14"/>
        </w:rPr>
        <w:t xml:space="preserve"> </w:t>
      </w:r>
      <w:r w:rsidRPr="004530C7">
        <w:rPr>
          <w:rStyle w:val="Emphasis"/>
          <w:highlight w:val="yellow"/>
        </w:rPr>
        <w:t>Brazil</w:t>
      </w:r>
      <w:r w:rsidRPr="004530C7">
        <w:rPr>
          <w:sz w:val="14"/>
          <w:highlight w:val="yellow"/>
        </w:rPr>
        <w:t xml:space="preserve">, </w:t>
      </w:r>
      <w:r w:rsidRPr="004530C7">
        <w:rPr>
          <w:rStyle w:val="Emphasis"/>
          <w:highlight w:val="yellow"/>
        </w:rPr>
        <w:t>Canada</w:t>
      </w:r>
      <w:r w:rsidRPr="004530C7">
        <w:rPr>
          <w:sz w:val="14"/>
          <w:highlight w:val="yellow"/>
        </w:rPr>
        <w:t xml:space="preserve">, </w:t>
      </w:r>
      <w:r w:rsidRPr="004530C7">
        <w:rPr>
          <w:rStyle w:val="Emphasis"/>
          <w:highlight w:val="yellow"/>
        </w:rPr>
        <w:t>Australia</w:t>
      </w:r>
      <w:r w:rsidRPr="004530C7">
        <w:rPr>
          <w:sz w:val="14"/>
          <w:highlight w:val="yellow"/>
        </w:rPr>
        <w:t xml:space="preserve">, </w:t>
      </w:r>
      <w:r w:rsidRPr="004530C7">
        <w:rPr>
          <w:rStyle w:val="Emphasis"/>
          <w:highlight w:val="yellow"/>
        </w:rPr>
        <w:t>India</w:t>
      </w:r>
      <w:r w:rsidRPr="004530C7">
        <w:rPr>
          <w:sz w:val="14"/>
          <w:highlight w:val="yellow"/>
        </w:rPr>
        <w:t xml:space="preserve">, </w:t>
      </w:r>
      <w:r w:rsidRPr="004530C7">
        <w:rPr>
          <w:rStyle w:val="StyleUnderline"/>
          <w:highlight w:val="yellow"/>
        </w:rPr>
        <w:t>and the</w:t>
      </w:r>
      <w:r w:rsidRPr="00070C38">
        <w:rPr>
          <w:sz w:val="14"/>
        </w:rPr>
        <w:t xml:space="preserve"> </w:t>
      </w:r>
      <w:r w:rsidRPr="004530C7">
        <w:rPr>
          <w:rStyle w:val="Emphasis"/>
          <w:highlight w:val="yellow"/>
        </w:rPr>
        <w:t>U</w:t>
      </w:r>
      <w:r w:rsidRPr="00070C38">
        <w:rPr>
          <w:sz w:val="14"/>
        </w:rPr>
        <w:t xml:space="preserve">nited </w:t>
      </w:r>
      <w:r w:rsidRPr="004530C7">
        <w:rPr>
          <w:rStyle w:val="Emphasis"/>
          <w:highlight w:val="yellow"/>
        </w:rPr>
        <w:t>S</w:t>
      </w:r>
      <w:r w:rsidRPr="00070C38">
        <w:rPr>
          <w:sz w:val="14"/>
        </w:rPr>
        <w:t>tates.</w:t>
      </w:r>
    </w:p>
    <w:p w14:paraId="3A6E0584" w14:textId="77777777" w:rsidR="00C32134" w:rsidRPr="00070C38" w:rsidRDefault="00C32134" w:rsidP="00C32134">
      <w:pPr>
        <w:rPr>
          <w:sz w:val="16"/>
          <w:szCs w:val="16"/>
        </w:rPr>
      </w:pPr>
      <w:r w:rsidRPr="00070C38">
        <w:rPr>
          <w:sz w:val="16"/>
          <w:szCs w:val="16"/>
        </w:rPr>
        <w:t>The challenge with producing rare earths (and the reason they were given their name) is that they’re rarely found in concentrated lumps. These are chemically sociable elements, happy to bond with other compounds and minerals and tumble about in the dirt. This makes extracting rare earths from common earth like convincing a drunk friend to leave a raucous party: a lengthy and harrowing procedure. As Eugene Gholz, a rare earth expert and associate professor of political science at the University of Notre Dame puts it: “Once you take it out of the ground, the big challenge is chemistry not mining; converting the rare earths from rock to separated elements.” Unlike convincing that drunk friend, though, this process involves a series of acid baths and unhealthy doses of radiation. This is one of the reasons that countries like the US have been more or less happy to cede production of rare earths to China. It’s a messy, dangerous business, so why not let someone else do it? Other factors also helped, including lower labor costs and the existence of Chinese mines that produce rare earths as a byproduct. China’s sway in the rare earths market is a fairly recent state of affairs. Between the 1960s and the 1980s, the majority of the world’s supply was actually produced in America, from the Mountain Pass mine in California. The mine’s processing plant was shut down in 1998 after problems disposing of toxic waste water, and the whole site was mothballed in 2002. It’s only from the 1990s onward that China has shouldered the bulk of production, along with the associated environmental costs. (In 2010, the Chinese government estimated that the industry was producing 22.05 million tons of toxic waste each year.) An oft-referenced figure is that China now produces some 95 percent of the world’s rare earths, but Gholz says this statistic is “wildly out of date.” The USGS pegs China’s part as closer to 80 percent.</w:t>
      </w:r>
    </w:p>
    <w:p w14:paraId="29D65CC4" w14:textId="77777777" w:rsidR="00C32134" w:rsidRPr="00070C38" w:rsidRDefault="00C32134" w:rsidP="00C32134">
      <w:pPr>
        <w:rPr>
          <w:rStyle w:val="StyleUnderline"/>
        </w:rPr>
      </w:pPr>
      <w:r w:rsidRPr="00070C38">
        <w:rPr>
          <w:rStyle w:val="StyleUnderline"/>
        </w:rPr>
        <w:t xml:space="preserve">That’s still a </w:t>
      </w:r>
      <w:r w:rsidRPr="005C3A00">
        <w:rPr>
          <w:rStyle w:val="Emphasis"/>
        </w:rPr>
        <w:t>substantial chunk of the world’s supply</w:t>
      </w:r>
      <w:r w:rsidRPr="00070C38">
        <w:rPr>
          <w:sz w:val="14"/>
        </w:rPr>
        <w:t xml:space="preserve">, though, </w:t>
      </w:r>
      <w:r w:rsidRPr="00070C38">
        <w:rPr>
          <w:rStyle w:val="StyleUnderline"/>
        </w:rPr>
        <w:t>and with no doubt that these are important commodities</w:t>
      </w:r>
      <w:r w:rsidRPr="00070C38">
        <w:rPr>
          <w:sz w:val="14"/>
        </w:rPr>
        <w:t xml:space="preserve">, the question is: </w:t>
      </w:r>
      <w:r w:rsidRPr="00070C38">
        <w:rPr>
          <w:rStyle w:val="StyleUnderline"/>
        </w:rPr>
        <w:t>what happens if China does cut off the US?</w:t>
      </w:r>
    </w:p>
    <w:p w14:paraId="1FB18D71" w14:textId="77777777" w:rsidR="00C32134" w:rsidRPr="00070C38" w:rsidRDefault="00C32134" w:rsidP="00C32134">
      <w:pPr>
        <w:rPr>
          <w:sz w:val="14"/>
        </w:rPr>
      </w:pPr>
      <w:r w:rsidRPr="00070C38">
        <w:rPr>
          <w:sz w:val="14"/>
        </w:rPr>
        <w:t xml:space="preserve">Luckily, we have a very good idea of what would happen next because </w:t>
      </w:r>
      <w:r w:rsidRPr="004530C7">
        <w:rPr>
          <w:rStyle w:val="Emphasis"/>
          <w:highlight w:val="yellow"/>
        </w:rPr>
        <w:t>it’s already happened</w:t>
      </w:r>
      <w:r w:rsidRPr="00070C38">
        <w:rPr>
          <w:sz w:val="14"/>
        </w:rPr>
        <w:t xml:space="preserve"> before. Back in 2010, </w:t>
      </w:r>
      <w:r w:rsidRPr="004530C7">
        <w:rPr>
          <w:rStyle w:val="StyleUnderline"/>
          <w:highlight w:val="yellow"/>
        </w:rPr>
        <w:t>China stopped exports</w:t>
      </w:r>
      <w:r w:rsidRPr="00070C38">
        <w:rPr>
          <w:rStyle w:val="StyleUnderline"/>
        </w:rPr>
        <w:t xml:space="preserve"> </w:t>
      </w:r>
      <w:r w:rsidRPr="00070C38">
        <w:rPr>
          <w:sz w:val="14"/>
        </w:rPr>
        <w:t xml:space="preserve">of rare earths to Japan following a diplomatic incident involving a fishing trawler and the disputed Senkaku Islands. Gholz wrote a report of the fallout from this incident in 2014, and found that despite China’s intentions, </w:t>
      </w:r>
      <w:r w:rsidRPr="004530C7">
        <w:rPr>
          <w:rStyle w:val="StyleUnderline"/>
          <w:highlight w:val="yellow"/>
        </w:rPr>
        <w:t>its ban</w:t>
      </w:r>
      <w:r w:rsidRPr="00070C38">
        <w:rPr>
          <w:rStyle w:val="StyleUnderline"/>
        </w:rPr>
        <w:t xml:space="preserve"> actually </w:t>
      </w:r>
      <w:r w:rsidRPr="004530C7">
        <w:rPr>
          <w:rStyle w:val="StyleUnderline"/>
          <w:highlight w:val="yellow"/>
        </w:rPr>
        <w:t xml:space="preserve">had </w:t>
      </w:r>
      <w:r w:rsidRPr="004530C7">
        <w:rPr>
          <w:rStyle w:val="Emphasis"/>
          <w:highlight w:val="yellow"/>
        </w:rPr>
        <w:t>little effect</w:t>
      </w:r>
      <w:r w:rsidRPr="00070C38">
        <w:rPr>
          <w:sz w:val="14"/>
        </w:rPr>
        <w:t>.</w:t>
      </w:r>
    </w:p>
    <w:p w14:paraId="798BF167" w14:textId="77777777" w:rsidR="00C32134" w:rsidRPr="00070C38" w:rsidRDefault="00C32134" w:rsidP="00C32134">
      <w:pPr>
        <w:rPr>
          <w:rStyle w:val="StyleUnderline"/>
        </w:rPr>
      </w:pPr>
      <w:r w:rsidRPr="00070C38">
        <w:rPr>
          <w:sz w:val="14"/>
        </w:rPr>
        <w:t xml:space="preserve">Chinese </w:t>
      </w:r>
      <w:r w:rsidRPr="004530C7">
        <w:rPr>
          <w:rStyle w:val="Emphasis"/>
          <w:highlight w:val="yellow"/>
        </w:rPr>
        <w:t>smugglers</w:t>
      </w:r>
      <w:r w:rsidRPr="004530C7">
        <w:rPr>
          <w:sz w:val="14"/>
          <w:highlight w:val="yellow"/>
        </w:rPr>
        <w:t xml:space="preserve"> </w:t>
      </w:r>
      <w:r w:rsidRPr="004530C7">
        <w:rPr>
          <w:rStyle w:val="StyleUnderline"/>
          <w:highlight w:val="yellow"/>
        </w:rPr>
        <w:t xml:space="preserve">continued to </w:t>
      </w:r>
      <w:r w:rsidRPr="004530C7">
        <w:rPr>
          <w:rStyle w:val="Emphasis"/>
          <w:highlight w:val="yellow"/>
        </w:rPr>
        <w:t>export</w:t>
      </w:r>
      <w:r w:rsidRPr="00070C38">
        <w:rPr>
          <w:rStyle w:val="StyleUnderline"/>
        </w:rPr>
        <w:t xml:space="preserve"> rare earths off the books; manufacturers in </w:t>
      </w:r>
      <w:r w:rsidRPr="004530C7">
        <w:rPr>
          <w:rStyle w:val="StyleUnderline"/>
          <w:highlight w:val="yellow"/>
        </w:rPr>
        <w:t xml:space="preserve">Japan found </w:t>
      </w:r>
      <w:r w:rsidRPr="004530C7">
        <w:rPr>
          <w:rStyle w:val="Emphasis"/>
          <w:highlight w:val="yellow"/>
        </w:rPr>
        <w:t>ways to use less</w:t>
      </w:r>
      <w:r w:rsidRPr="00070C38">
        <w:rPr>
          <w:rStyle w:val="StyleUnderline"/>
        </w:rPr>
        <w:t xml:space="preserve"> </w:t>
      </w:r>
      <w:r w:rsidRPr="00070C38">
        <w:rPr>
          <w:sz w:val="14"/>
        </w:rPr>
        <w:t xml:space="preserve">of the materials; </w:t>
      </w:r>
      <w:r w:rsidRPr="00070C38">
        <w:rPr>
          <w:rStyle w:val="StyleUnderline"/>
        </w:rPr>
        <w:t>and</w:t>
      </w:r>
      <w:r w:rsidRPr="00070C38">
        <w:rPr>
          <w:sz w:val="14"/>
        </w:rPr>
        <w:t xml:space="preserve"> </w:t>
      </w:r>
      <w:r w:rsidRPr="004530C7">
        <w:rPr>
          <w:rStyle w:val="Emphasis"/>
          <w:highlight w:val="yellow"/>
        </w:rPr>
        <w:t>production</w:t>
      </w:r>
      <w:r w:rsidRPr="00070C38">
        <w:rPr>
          <w:sz w:val="14"/>
        </w:rPr>
        <w:t xml:space="preserve"> </w:t>
      </w:r>
      <w:r w:rsidRPr="00070C38">
        <w:rPr>
          <w:rStyle w:val="StyleUnderline"/>
        </w:rPr>
        <w:t xml:space="preserve">in other parts of the world </w:t>
      </w:r>
      <w:r w:rsidRPr="004530C7">
        <w:rPr>
          <w:rStyle w:val="Emphasis"/>
          <w:highlight w:val="yellow"/>
        </w:rPr>
        <w:t>ramped up to compensate</w:t>
      </w:r>
      <w:r w:rsidRPr="00070C38">
        <w:rPr>
          <w:sz w:val="14"/>
        </w:rPr>
        <w:t>. “</w:t>
      </w:r>
      <w:r w:rsidRPr="00070C38">
        <w:rPr>
          <w:rStyle w:val="StyleUnderline"/>
        </w:rPr>
        <w:t xml:space="preserve">The world is </w:t>
      </w:r>
      <w:r w:rsidRPr="005C3A00">
        <w:rPr>
          <w:rStyle w:val="Emphasis"/>
        </w:rPr>
        <w:t>flexible</w:t>
      </w:r>
      <w:r w:rsidRPr="00070C38">
        <w:rPr>
          <w:sz w:val="14"/>
        </w:rPr>
        <w:t>,” says Gholz. “</w:t>
      </w:r>
      <w:r w:rsidRPr="00070C38">
        <w:rPr>
          <w:rStyle w:val="StyleUnderline"/>
        </w:rPr>
        <w:t xml:space="preserve">When you try to restrict supplies to politically influence another country, people don’t give up, they </w:t>
      </w:r>
      <w:r w:rsidRPr="005C3A00">
        <w:rPr>
          <w:rStyle w:val="Emphasis"/>
        </w:rPr>
        <w:t>adapt</w:t>
      </w:r>
      <w:r w:rsidRPr="00070C38">
        <w:rPr>
          <w:rStyle w:val="StyleUnderline"/>
        </w:rPr>
        <w:t>.”</w:t>
      </w:r>
    </w:p>
    <w:p w14:paraId="08B8F5F5" w14:textId="77777777" w:rsidR="00C32134" w:rsidRPr="00070C38" w:rsidRDefault="00C32134" w:rsidP="00C32134">
      <w:pPr>
        <w:rPr>
          <w:sz w:val="16"/>
          <w:szCs w:val="16"/>
        </w:rPr>
      </w:pPr>
      <w:r w:rsidRPr="00070C38">
        <w:rPr>
          <w:sz w:val="16"/>
          <w:szCs w:val="16"/>
        </w:rPr>
        <w:t>He says that although his report examined the rare earth industry as it was in 2010, the “conclusions are pretty much the same” in 2019.</w:t>
      </w:r>
    </w:p>
    <w:p w14:paraId="3AC05CF2" w14:textId="77777777" w:rsidR="00C32134" w:rsidRPr="00070C38" w:rsidRDefault="00C32134" w:rsidP="00C32134">
      <w:pPr>
        <w:rPr>
          <w:sz w:val="14"/>
        </w:rPr>
      </w:pPr>
      <w:r w:rsidRPr="00070C38">
        <w:rPr>
          <w:sz w:val="14"/>
        </w:rPr>
        <w:t xml:space="preserve">If China did turn off the rare earth tap, </w:t>
      </w:r>
      <w:r w:rsidRPr="004530C7">
        <w:rPr>
          <w:rStyle w:val="StyleUnderline"/>
          <w:highlight w:val="yellow"/>
        </w:rPr>
        <w:t>there would be</w:t>
      </w:r>
      <w:r w:rsidRPr="00070C38">
        <w:rPr>
          <w:rStyle w:val="StyleUnderline"/>
        </w:rPr>
        <w:t xml:space="preserve"> enough</w:t>
      </w:r>
      <w:r w:rsidRPr="00070C38">
        <w:rPr>
          <w:sz w:val="14"/>
        </w:rPr>
        <w:t xml:space="preserve"> private and public </w:t>
      </w:r>
      <w:r w:rsidRPr="004530C7">
        <w:rPr>
          <w:rStyle w:val="Emphasis"/>
          <w:highlight w:val="yellow"/>
        </w:rPr>
        <w:t>stockpiles</w:t>
      </w:r>
      <w:r w:rsidRPr="004530C7">
        <w:rPr>
          <w:sz w:val="14"/>
          <w:highlight w:val="yellow"/>
        </w:rPr>
        <w:t xml:space="preserve"> </w:t>
      </w:r>
      <w:r w:rsidRPr="004530C7">
        <w:rPr>
          <w:rStyle w:val="StyleUnderline"/>
          <w:highlight w:val="yellow"/>
        </w:rPr>
        <w:t>to supply</w:t>
      </w:r>
      <w:r w:rsidRPr="00070C38">
        <w:rPr>
          <w:rStyle w:val="StyleUnderline"/>
        </w:rPr>
        <w:t xml:space="preserve"> essential sectors like </w:t>
      </w:r>
      <w:r w:rsidRPr="004530C7">
        <w:rPr>
          <w:rStyle w:val="StyleUnderline"/>
          <w:highlight w:val="yellow"/>
        </w:rPr>
        <w:t xml:space="preserve">the </w:t>
      </w:r>
      <w:r w:rsidRPr="004530C7">
        <w:rPr>
          <w:rStyle w:val="Emphasis"/>
          <w:highlight w:val="yellow"/>
        </w:rPr>
        <w:t>military</w:t>
      </w:r>
      <w:r w:rsidRPr="00070C38">
        <w:rPr>
          <w:sz w:val="14"/>
        </w:rPr>
        <w:t xml:space="preserve"> </w:t>
      </w:r>
      <w:r w:rsidRPr="00070C38">
        <w:rPr>
          <w:rStyle w:val="StyleUnderline"/>
        </w:rPr>
        <w:t>in the short term</w:t>
      </w:r>
      <w:r w:rsidRPr="00070C38">
        <w:rPr>
          <w:sz w:val="14"/>
        </w:rPr>
        <w:t xml:space="preserve">. And while an embargo could lead to price rises for high-tech goods and dependent materials like oil (rare earths are essential in many refining processes), Gholz says </w:t>
      </w:r>
      <w:r w:rsidRPr="004530C7">
        <w:rPr>
          <w:rStyle w:val="StyleUnderline"/>
          <w:highlight w:val="yellow"/>
        </w:rPr>
        <w:t>it’s highly unlikely</w:t>
      </w:r>
      <w:r w:rsidRPr="00070C38">
        <w:rPr>
          <w:rStyle w:val="StyleUnderline"/>
        </w:rPr>
        <w:t xml:space="preserve"> that you would be unable to buy your next </w:t>
      </w:r>
      <w:r w:rsidRPr="005C3A00">
        <w:rPr>
          <w:rStyle w:val="Emphasis"/>
        </w:rPr>
        <w:t>smartphone</w:t>
      </w:r>
      <w:r w:rsidRPr="00070C38">
        <w:rPr>
          <w:sz w:val="14"/>
        </w:rPr>
        <w:t xml:space="preserve"> because of a few missing micrograms of yttrium. “I </w:t>
      </w:r>
      <w:r w:rsidRPr="005C3A00">
        <w:rPr>
          <w:rStyle w:val="Emphasis"/>
        </w:rPr>
        <w:t>don’t think that’s ever going to happen</w:t>
      </w:r>
      <w:r w:rsidRPr="00070C38">
        <w:rPr>
          <w:sz w:val="14"/>
        </w:rPr>
        <w:t>. It just doesn’t seem plausible,” he says.</w:t>
      </w:r>
    </w:p>
    <w:p w14:paraId="00BA7873" w14:textId="77777777" w:rsidR="00C32134" w:rsidRPr="00070C38" w:rsidRDefault="00C32134" w:rsidP="00C32134">
      <w:pPr>
        <w:rPr>
          <w:rStyle w:val="StyleUnderline"/>
        </w:rPr>
      </w:pPr>
      <w:r w:rsidRPr="00070C38">
        <w:rPr>
          <w:sz w:val="14"/>
        </w:rPr>
        <w:lastRenderedPageBreak/>
        <w:t xml:space="preserve">Even though a ban on rare earth exports is just speculation at this point, </w:t>
      </w:r>
      <w:r w:rsidRPr="004530C7">
        <w:rPr>
          <w:rStyle w:val="StyleUnderline"/>
          <w:highlight w:val="yellow"/>
        </w:rPr>
        <w:t>companies</w:t>
      </w:r>
      <w:r w:rsidRPr="00070C38">
        <w:rPr>
          <w:rStyle w:val="StyleUnderline"/>
        </w:rPr>
        <w:t xml:space="preserve"> have begun to </w:t>
      </w:r>
      <w:r w:rsidRPr="004530C7">
        <w:rPr>
          <w:rStyle w:val="Emphasis"/>
          <w:highlight w:val="yellow"/>
        </w:rPr>
        <w:t>preempt</w:t>
      </w:r>
      <w:r w:rsidRPr="00070C38">
        <w:rPr>
          <w:sz w:val="14"/>
        </w:rPr>
        <w:t xml:space="preserve"> </w:t>
      </w:r>
      <w:r w:rsidRPr="00070C38">
        <w:rPr>
          <w:rStyle w:val="StyleUnderline"/>
        </w:rPr>
        <w:t xml:space="preserve">any new Chinese </w:t>
      </w:r>
      <w:r w:rsidRPr="005C3A00">
        <w:rPr>
          <w:rStyle w:val="Emphasis"/>
        </w:rPr>
        <w:t>restrictions</w:t>
      </w:r>
      <w:r w:rsidRPr="00070C38">
        <w:rPr>
          <w:sz w:val="14"/>
        </w:rPr>
        <w:t xml:space="preserve">. American </w:t>
      </w:r>
      <w:r w:rsidRPr="00070C38">
        <w:rPr>
          <w:rStyle w:val="StyleUnderline"/>
        </w:rPr>
        <w:t>chemical firm</w:t>
      </w:r>
      <w:r w:rsidRPr="00070C38">
        <w:rPr>
          <w:sz w:val="14"/>
        </w:rPr>
        <w:t xml:space="preserve"> Blue Line Corp and Australian rare earth miner Lynas </w:t>
      </w:r>
      <w:r w:rsidRPr="00070C38">
        <w:rPr>
          <w:rStyle w:val="StyleUnderline"/>
        </w:rPr>
        <w:t>have already proposed new production facilities</w:t>
      </w:r>
      <w:r w:rsidRPr="00070C38">
        <w:rPr>
          <w:sz w:val="14"/>
        </w:rPr>
        <w:t xml:space="preserve"> in the US, </w:t>
      </w:r>
      <w:r w:rsidRPr="00070C38">
        <w:rPr>
          <w:rStyle w:val="StyleUnderline"/>
        </w:rPr>
        <w:t xml:space="preserve">and rare earth </w:t>
      </w:r>
      <w:r w:rsidRPr="004530C7">
        <w:rPr>
          <w:rStyle w:val="StyleUnderline"/>
          <w:highlight w:val="yellow"/>
        </w:rPr>
        <w:t>stocks</w:t>
      </w:r>
      <w:r w:rsidRPr="00070C38">
        <w:rPr>
          <w:rStyle w:val="StyleUnderline"/>
        </w:rPr>
        <w:t xml:space="preserve"> around the world have </w:t>
      </w:r>
      <w:r w:rsidRPr="004530C7">
        <w:rPr>
          <w:rStyle w:val="Emphasis"/>
          <w:highlight w:val="yellow"/>
        </w:rPr>
        <w:t>surged</w:t>
      </w:r>
      <w:r w:rsidRPr="004530C7">
        <w:rPr>
          <w:rStyle w:val="StyleUnderline"/>
          <w:highlight w:val="yellow"/>
        </w:rPr>
        <w:t xml:space="preserve"> in </w:t>
      </w:r>
      <w:r w:rsidRPr="004530C7">
        <w:rPr>
          <w:rStyle w:val="Emphasis"/>
          <w:highlight w:val="yellow"/>
        </w:rPr>
        <w:t>response</w:t>
      </w:r>
      <w:r w:rsidRPr="005C3A00">
        <w:rPr>
          <w:rStyle w:val="Emphasis"/>
        </w:rPr>
        <w:t xml:space="preserve"> to the threat</w:t>
      </w:r>
      <w:r w:rsidRPr="00070C38">
        <w:rPr>
          <w:rStyle w:val="StyleUnderline"/>
        </w:rPr>
        <w:t>.</w:t>
      </w:r>
    </w:p>
    <w:p w14:paraId="0CAB80AA" w14:textId="77777777" w:rsidR="00C32134" w:rsidRPr="00070C38" w:rsidRDefault="00C32134" w:rsidP="00C32134">
      <w:pPr>
        <w:rPr>
          <w:sz w:val="14"/>
        </w:rPr>
      </w:pPr>
      <w:r w:rsidRPr="00070C38">
        <w:rPr>
          <w:sz w:val="14"/>
        </w:rPr>
        <w:t xml:space="preserve">In the event of a ban, </w:t>
      </w:r>
      <w:r w:rsidRPr="00070C38">
        <w:rPr>
          <w:rStyle w:val="StyleUnderline"/>
        </w:rPr>
        <w:t xml:space="preserve">one of the most important backstops would be </w:t>
      </w:r>
      <w:r w:rsidRPr="004530C7">
        <w:rPr>
          <w:rStyle w:val="StyleUnderline"/>
          <w:highlight w:val="yellow"/>
        </w:rPr>
        <w:t xml:space="preserve">America’s </w:t>
      </w:r>
      <w:r w:rsidRPr="004530C7">
        <w:rPr>
          <w:rStyle w:val="Emphasis"/>
          <w:highlight w:val="yellow"/>
        </w:rPr>
        <w:t>Mountain Pass mine</w:t>
      </w:r>
      <w:r w:rsidRPr="00070C38">
        <w:rPr>
          <w:sz w:val="14"/>
        </w:rPr>
        <w:t xml:space="preserve">. Although the mine was closed after Chinese rare earths drove down prices, </w:t>
      </w:r>
      <w:r w:rsidRPr="00070C38">
        <w:rPr>
          <w:rStyle w:val="StyleUnderline"/>
        </w:rPr>
        <w:t xml:space="preserve">the facility is intact and </w:t>
      </w:r>
      <w:r w:rsidRPr="004530C7">
        <w:rPr>
          <w:rStyle w:val="StyleUnderline"/>
          <w:highlight w:val="yellow"/>
        </w:rPr>
        <w:t>resumed production</w:t>
      </w:r>
      <w:r w:rsidRPr="00070C38">
        <w:rPr>
          <w:rStyle w:val="StyleUnderline"/>
        </w:rPr>
        <w:t xml:space="preserve"> last January</w:t>
      </w:r>
      <w:r w:rsidRPr="00070C38">
        <w:rPr>
          <w:sz w:val="14"/>
        </w:rPr>
        <w:t>. Recent estimates suggest it’s already supplying one-tenth of the world’s rare earth ores (though not their processing), and in the event of an embargo, it would be possible to bring Mountain Pass back up to speed.</w:t>
      </w:r>
    </w:p>
    <w:p w14:paraId="2A73A5AB" w14:textId="77777777" w:rsidR="00C32134" w:rsidRDefault="00C32134" w:rsidP="00C32134"/>
    <w:p w14:paraId="410CAC92" w14:textId="77777777" w:rsidR="00C32134" w:rsidRPr="00CC3597" w:rsidRDefault="00C32134" w:rsidP="00C32134">
      <w:pPr>
        <w:pStyle w:val="Heading4"/>
      </w:pPr>
      <w:r>
        <w:t xml:space="preserve">‘Multiplicative feedback loops’ is </w:t>
      </w:r>
      <w:r w:rsidRPr="0028418A">
        <w:rPr>
          <w:u w:val="single"/>
        </w:rPr>
        <w:t>word salad nonsense</w:t>
      </w:r>
      <w:r>
        <w:t>.</w:t>
      </w:r>
    </w:p>
    <w:p w14:paraId="1E452799" w14:textId="77777777" w:rsidR="00C32134" w:rsidRPr="00F25D24" w:rsidRDefault="00C32134" w:rsidP="00C32134">
      <w:r w:rsidRPr="00FA7072">
        <w:t>Thomas</w:t>
      </w:r>
      <w:r>
        <w:rPr>
          <w:rStyle w:val="Style13ptBold"/>
        </w:rPr>
        <w:t xml:space="preserve"> </w:t>
      </w:r>
      <w:r w:rsidRPr="00F25D24">
        <w:rPr>
          <w:rStyle w:val="Style13ptBold"/>
        </w:rPr>
        <w:t>Nicholas et al</w:t>
      </w:r>
      <w:r>
        <w:rPr>
          <w:rStyle w:val="Style13ptBold"/>
        </w:rPr>
        <w:t>.</w:t>
      </w:r>
      <w:r w:rsidRPr="00F25D24">
        <w:rPr>
          <w:rStyle w:val="Style13ptBold"/>
        </w:rPr>
        <w:t xml:space="preserve"> 20</w:t>
      </w:r>
      <w:r>
        <w:t xml:space="preserve">. </w:t>
      </w:r>
      <w:r w:rsidRPr="00F25D24">
        <w:t>Ph</w:t>
      </w:r>
      <w:r>
        <w:t>.</w:t>
      </w:r>
      <w:r w:rsidRPr="00F25D24">
        <w:t>D</w:t>
      </w:r>
      <w:r>
        <w:t>.</w:t>
      </w:r>
      <w:r w:rsidRPr="00F25D24">
        <w:t xml:space="preserve"> student in computational plasma physics</w:t>
      </w:r>
      <w:r>
        <w:t xml:space="preserve">, </w:t>
      </w:r>
      <w:r w:rsidRPr="00F25D24">
        <w:t>University of York</w:t>
      </w:r>
      <w:r>
        <w:t xml:space="preserve">; </w:t>
      </w:r>
      <w:r w:rsidRPr="00F25D24">
        <w:t>Extinction Rebellion Scientists</w:t>
      </w:r>
      <w:r>
        <w:t>.</w:t>
      </w:r>
      <w:r w:rsidRPr="00F25D24">
        <w:t xml:space="preserve"> Galen Hall</w:t>
      </w:r>
      <w:r>
        <w:t>: R</w:t>
      </w:r>
      <w:r w:rsidRPr="00F25D24">
        <w:t>esearcher at the Climate and Development Lab</w:t>
      </w:r>
      <w:r>
        <w:t xml:space="preserve">, </w:t>
      </w:r>
      <w:r w:rsidRPr="00F25D24">
        <w:t>Brown University</w:t>
      </w:r>
      <w:r>
        <w:t xml:space="preserve">. </w:t>
      </w:r>
      <w:r w:rsidRPr="00F25D24">
        <w:t>Colleen Schmidt</w:t>
      </w:r>
      <w:r>
        <w:t xml:space="preserve">: </w:t>
      </w:r>
      <w:r w:rsidRPr="00F25D24">
        <w:t xml:space="preserve">Columbia </w:t>
      </w:r>
      <w:r>
        <w:t>U</w:t>
      </w:r>
      <w:r w:rsidRPr="00F25D24">
        <w:t>niversity</w:t>
      </w:r>
      <w:r>
        <w:t>. “</w:t>
      </w:r>
      <w:r w:rsidRPr="00F25D24">
        <w:t>The faulty science, doomism, and flawed conclusions of Deep Adaptation</w:t>
      </w:r>
      <w:r>
        <w:t>.”</w:t>
      </w:r>
      <w:r w:rsidRPr="00F25D24">
        <w:t xml:space="preserve"> https://www.opendemocracy.net/en/oureconomy/faulty-science-doomism-and-flawed-conclusions-deep-adaptation/</w:t>
      </w:r>
    </w:p>
    <w:p w14:paraId="5E0CCD41" w14:textId="77777777" w:rsidR="00C32134" w:rsidRPr="00104D8B" w:rsidRDefault="00C32134" w:rsidP="00C32134">
      <w:pPr>
        <w:rPr>
          <w:sz w:val="16"/>
        </w:rPr>
      </w:pPr>
      <w:r w:rsidRPr="00104D8B">
        <w:rPr>
          <w:sz w:val="16"/>
        </w:rPr>
        <w:t>Since Deep Adaptation was published, a paper in PNAS introduced the concept of “tipping cascades.” Supporters of Deep Adaptation now regularly use it to support the idea of inevitable runaway heating. “</w:t>
      </w:r>
      <w:r w:rsidRPr="00106B18">
        <w:rPr>
          <w:rStyle w:val="Emphasis"/>
          <w:highlight w:val="cyan"/>
        </w:rPr>
        <w:t>Tipping cascades</w:t>
      </w:r>
      <w:r w:rsidRPr="00104D8B">
        <w:rPr>
          <w:sz w:val="16"/>
        </w:rPr>
        <w:t xml:space="preserve">” refer to multiple tipping points, each one sequentially triggering the next, which could hypothetically take global warming out of human control. We should not ignore the possibility of positive feedback cycles such as this. But other climate scientists have pointed out several crucial caveats to this paper. Firstly, this was what is called a “perspectives” paper – </w:t>
      </w:r>
      <w:r w:rsidRPr="00106B18">
        <w:rPr>
          <w:rStyle w:val="StyleUnderline"/>
          <w:highlight w:val="cyan"/>
        </w:rPr>
        <w:t xml:space="preserve">a </w:t>
      </w:r>
      <w:r w:rsidRPr="00106B18">
        <w:rPr>
          <w:rStyle w:val="Emphasis"/>
          <w:highlight w:val="cyan"/>
        </w:rPr>
        <w:t xml:space="preserve">speculative think </w:t>
      </w:r>
      <w:r w:rsidRPr="00D20678">
        <w:rPr>
          <w:rStyle w:val="Emphasis"/>
          <w:highlight w:val="cyan"/>
        </w:rPr>
        <w:t>piece</w:t>
      </w:r>
      <w:r w:rsidRPr="00D20678">
        <w:rPr>
          <w:rStyle w:val="StyleUnderline"/>
          <w:highlight w:val="cyan"/>
        </w:rPr>
        <w:t xml:space="preserve"> which made a </w:t>
      </w:r>
      <w:r w:rsidRPr="00D20678">
        <w:rPr>
          <w:rStyle w:val="Emphasis"/>
          <w:highlight w:val="cyan"/>
        </w:rPr>
        <w:t>suggestio</w:t>
      </w:r>
      <w:r w:rsidRPr="00106B18">
        <w:rPr>
          <w:rStyle w:val="Emphasis"/>
          <w:highlight w:val="cyan"/>
        </w:rPr>
        <w:t>n</w:t>
      </w:r>
      <w:r w:rsidRPr="00104D8B">
        <w:rPr>
          <w:sz w:val="16"/>
        </w:rPr>
        <w:t xml:space="preserve">, </w:t>
      </w:r>
      <w:r w:rsidRPr="00D20678">
        <w:rPr>
          <w:rStyle w:val="StyleUnderline"/>
          <w:highlight w:val="cyan"/>
        </w:rPr>
        <w:t>not a</w:t>
      </w:r>
      <w:r w:rsidRPr="00D20678">
        <w:rPr>
          <w:rStyle w:val="StyleUnderline"/>
        </w:rPr>
        <w:t xml:space="preserve"> </w:t>
      </w:r>
      <w:r w:rsidRPr="00D20678">
        <w:rPr>
          <w:rStyle w:val="Emphasis"/>
        </w:rPr>
        <w:t xml:space="preserve">detailed numerical </w:t>
      </w:r>
      <w:r w:rsidRPr="00106B18">
        <w:rPr>
          <w:rStyle w:val="Emphasis"/>
          <w:highlight w:val="cyan"/>
        </w:rPr>
        <w:t>study</w:t>
      </w:r>
      <w:r w:rsidRPr="00106B18">
        <w:rPr>
          <w:rStyle w:val="StyleUnderline"/>
          <w:highlight w:val="cyan"/>
        </w:rPr>
        <w:t xml:space="preserve"> backed</w:t>
      </w:r>
      <w:r w:rsidRPr="00D20678">
        <w:rPr>
          <w:rStyle w:val="StyleUnderline"/>
        </w:rPr>
        <w:t xml:space="preserve"> up </w:t>
      </w:r>
      <w:r w:rsidRPr="00106B18">
        <w:rPr>
          <w:rStyle w:val="StyleUnderline"/>
          <w:highlight w:val="cyan"/>
        </w:rPr>
        <w:t>by</w:t>
      </w:r>
      <w:r w:rsidRPr="00D20678">
        <w:rPr>
          <w:rStyle w:val="StyleUnderline"/>
        </w:rPr>
        <w:t xml:space="preserve"> new modelling</w:t>
      </w:r>
      <w:r w:rsidRPr="00106B18">
        <w:rPr>
          <w:rStyle w:val="StyleUnderline"/>
        </w:rPr>
        <w:t xml:space="preserve"> or </w:t>
      </w:r>
      <w:r w:rsidRPr="00106B18">
        <w:rPr>
          <w:rStyle w:val="Emphasis"/>
        </w:rPr>
        <w:t xml:space="preserve">experimental </w:t>
      </w:r>
      <w:r w:rsidRPr="00D20678">
        <w:rPr>
          <w:rStyle w:val="Emphasis"/>
          <w:highlight w:val="cyan"/>
        </w:rPr>
        <w:t>evidence</w:t>
      </w:r>
      <w:r w:rsidRPr="00104D8B">
        <w:rPr>
          <w:sz w:val="16"/>
        </w:rPr>
        <w:t xml:space="preserve">. It might well be that </w:t>
      </w:r>
      <w:r w:rsidRPr="00303D77">
        <w:rPr>
          <w:rStyle w:val="Emphasis"/>
        </w:rPr>
        <w:t xml:space="preserve">more </w:t>
      </w:r>
      <w:r w:rsidRPr="008A3945">
        <w:rPr>
          <w:rStyle w:val="Emphasis"/>
          <w:highlight w:val="cyan"/>
        </w:rPr>
        <w:t>detailed studies</w:t>
      </w:r>
      <w:r w:rsidRPr="008A3945">
        <w:rPr>
          <w:rStyle w:val="StyleUnderline"/>
          <w:highlight w:val="cyan"/>
        </w:rPr>
        <w:t xml:space="preserve"> later show</w:t>
      </w:r>
      <w:r w:rsidRPr="00303D77">
        <w:rPr>
          <w:rStyle w:val="StyleUnderline"/>
        </w:rPr>
        <w:t xml:space="preserve"> that </w:t>
      </w:r>
      <w:r w:rsidRPr="008A3945">
        <w:rPr>
          <w:rStyle w:val="StyleUnderline"/>
          <w:highlight w:val="cyan"/>
        </w:rPr>
        <w:t>no such cascade is possible</w:t>
      </w:r>
      <w:r w:rsidRPr="00104D8B">
        <w:rPr>
          <w:sz w:val="16"/>
        </w:rPr>
        <w:t xml:space="preserve">. Secondly, </w:t>
      </w:r>
      <w:r w:rsidRPr="00056320">
        <w:rPr>
          <w:rStyle w:val="StyleUnderline"/>
          <w:highlight w:val="cyan"/>
        </w:rPr>
        <w:t xml:space="preserve">the </w:t>
      </w:r>
      <w:r w:rsidRPr="000F7D73">
        <w:rPr>
          <w:rStyle w:val="Emphasis"/>
          <w:highlight w:val="cyan"/>
        </w:rPr>
        <w:t>lowest temperature</w:t>
      </w:r>
      <w:r w:rsidRPr="00056320">
        <w:rPr>
          <w:rStyle w:val="StyleUnderline"/>
        </w:rPr>
        <w:t xml:space="preserve"> at which</w:t>
      </w:r>
      <w:r w:rsidRPr="00104D8B">
        <w:rPr>
          <w:sz w:val="16"/>
        </w:rPr>
        <w:t xml:space="preserve"> this </w:t>
      </w:r>
      <w:r w:rsidRPr="00056320">
        <w:rPr>
          <w:rStyle w:val="StyleUnderline"/>
        </w:rPr>
        <w:t xml:space="preserve">cascade was hypothesised to begin </w:t>
      </w:r>
      <w:r w:rsidRPr="00056320">
        <w:rPr>
          <w:rStyle w:val="StyleUnderline"/>
          <w:highlight w:val="cyan"/>
        </w:rPr>
        <w:t xml:space="preserve">was 2°C </w:t>
      </w:r>
      <w:r w:rsidRPr="00BF60C1">
        <w:rPr>
          <w:rStyle w:val="StyleUnderline"/>
          <w:highlight w:val="cyan"/>
        </w:rPr>
        <w:t>higher than pre-industrial times</w:t>
      </w:r>
      <w:r w:rsidRPr="00104D8B">
        <w:rPr>
          <w:sz w:val="16"/>
        </w:rPr>
        <w:t xml:space="preserve">, a mark </w:t>
      </w:r>
      <w:r w:rsidRPr="00F17CF2">
        <w:rPr>
          <w:rStyle w:val="StyleUnderline"/>
          <w:highlight w:val="cyan"/>
        </w:rPr>
        <w:t xml:space="preserve">which we </w:t>
      </w:r>
      <w:r w:rsidRPr="00F17CF2">
        <w:rPr>
          <w:rStyle w:val="Emphasis"/>
          <w:highlight w:val="cyan"/>
        </w:rPr>
        <w:t xml:space="preserve">definitely have </w:t>
      </w:r>
      <w:r w:rsidRPr="00056320">
        <w:rPr>
          <w:rStyle w:val="Emphasis"/>
          <w:highlight w:val="cyan"/>
        </w:rPr>
        <w:t>not</w:t>
      </w:r>
      <w:r w:rsidRPr="00056320">
        <w:rPr>
          <w:rStyle w:val="StyleUnderline"/>
        </w:rPr>
        <w:t xml:space="preserve"> yet </w:t>
      </w:r>
      <w:r w:rsidRPr="00056320">
        <w:rPr>
          <w:rStyle w:val="StyleUnderline"/>
          <w:highlight w:val="cyan"/>
        </w:rPr>
        <w:t>reached</w:t>
      </w:r>
      <w:r w:rsidRPr="00104D8B">
        <w:rPr>
          <w:sz w:val="16"/>
        </w:rPr>
        <w:t xml:space="preserve">. Further, </w:t>
      </w:r>
      <w:r w:rsidRPr="003C1479">
        <w:rPr>
          <w:rStyle w:val="StyleUnderline"/>
          <w:highlight w:val="cyan"/>
        </w:rPr>
        <w:t xml:space="preserve">this was a </w:t>
      </w:r>
      <w:r w:rsidRPr="003C1479">
        <w:rPr>
          <w:rStyle w:val="Emphasis"/>
          <w:highlight w:val="cyan"/>
        </w:rPr>
        <w:t>lower bound</w:t>
      </w:r>
      <w:r w:rsidRPr="00104D8B">
        <w:rPr>
          <w:sz w:val="16"/>
        </w:rPr>
        <w:t xml:space="preserve">, </w:t>
      </w:r>
      <w:r w:rsidRPr="003C1479">
        <w:rPr>
          <w:rStyle w:val="StyleUnderline"/>
          <w:highlight w:val="cyan"/>
        </w:rPr>
        <w:t>meaning</w:t>
      </w:r>
      <w:r w:rsidRPr="00104D8B">
        <w:rPr>
          <w:sz w:val="16"/>
        </w:rPr>
        <w:t xml:space="preserve"> that </w:t>
      </w:r>
      <w:r w:rsidRPr="00414158">
        <w:rPr>
          <w:rStyle w:val="StyleUnderline"/>
          <w:highlight w:val="cyan"/>
        </w:rPr>
        <w:t>uncertainty would</w:t>
      </w:r>
      <w:r w:rsidRPr="00104D8B">
        <w:rPr>
          <w:sz w:val="16"/>
        </w:rPr>
        <w:t xml:space="preserve"> likely </w:t>
      </w:r>
      <w:r w:rsidRPr="00414158">
        <w:rPr>
          <w:rStyle w:val="StyleUnderline"/>
          <w:highlight w:val="cyan"/>
        </w:rPr>
        <w:t>place that limit higher</w:t>
      </w:r>
      <w:r w:rsidRPr="00104D8B">
        <w:rPr>
          <w:sz w:val="16"/>
        </w:rPr>
        <w:t xml:space="preserve">, not lower. It is crucial to note that </w:t>
      </w:r>
      <w:r w:rsidRPr="00414158">
        <w:rPr>
          <w:rStyle w:val="StyleUnderline"/>
          <w:highlight w:val="cyan"/>
        </w:rPr>
        <w:t>the timescale</w:t>
      </w:r>
      <w:r w:rsidRPr="00414158">
        <w:rPr>
          <w:rStyle w:val="StyleUnderline"/>
        </w:rPr>
        <w:t xml:space="preserve"> over which</w:t>
      </w:r>
      <w:r w:rsidRPr="00104D8B">
        <w:rPr>
          <w:sz w:val="16"/>
        </w:rPr>
        <w:t xml:space="preserve"> these </w:t>
      </w:r>
      <w:r w:rsidRPr="00414158">
        <w:rPr>
          <w:rStyle w:val="StyleUnderline"/>
        </w:rPr>
        <w:t xml:space="preserve">changes were </w:t>
      </w:r>
      <w:r w:rsidRPr="00706CCB">
        <w:rPr>
          <w:rStyle w:val="Emphasis"/>
        </w:rPr>
        <w:t>hypothesised</w:t>
      </w:r>
      <w:r w:rsidRPr="00414158">
        <w:rPr>
          <w:rStyle w:val="StyleUnderline"/>
        </w:rPr>
        <w:t xml:space="preserve"> to occur </w:t>
      </w:r>
      <w:r w:rsidRPr="00414158">
        <w:rPr>
          <w:rStyle w:val="StyleUnderline"/>
          <w:highlight w:val="cyan"/>
        </w:rPr>
        <w:t>is</w:t>
      </w:r>
      <w:r w:rsidRPr="003C1479">
        <w:rPr>
          <w:sz w:val="16"/>
        </w:rPr>
        <w:t xml:space="preserve"> centuries to </w:t>
      </w:r>
      <w:r w:rsidRPr="00414158">
        <w:rPr>
          <w:rStyle w:val="Emphasis"/>
          <w:highlight w:val="cyan"/>
        </w:rPr>
        <w:t>millennia</w:t>
      </w:r>
      <w:r w:rsidRPr="00104D8B">
        <w:rPr>
          <w:sz w:val="16"/>
        </w:rPr>
        <w:t>, not the few decades that would be required to support claims of near-term societal collapse.</w:t>
      </w:r>
    </w:p>
    <w:p w14:paraId="2C2B2B0E" w14:textId="77777777" w:rsidR="00C32134" w:rsidRPr="00104D8B" w:rsidRDefault="00C32134" w:rsidP="00C32134">
      <w:pPr>
        <w:rPr>
          <w:sz w:val="16"/>
        </w:rPr>
      </w:pPr>
      <w:r w:rsidRPr="00104D8B">
        <w:rPr>
          <w:sz w:val="16"/>
        </w:rPr>
        <w:t xml:space="preserve">It is important to clarify a few further aspects of tipping points. First, we must not confuse tipping points that cause further planetary warming with ones which cause isolated damage to a local ecosystem; the latter, while contributing to a crisis of their own, do not contribute significantly to the chance of a climate-driven global collapse. Second, a tipping point is not the same thing as a feedback loop. For one, </w:t>
      </w:r>
      <w:r w:rsidRPr="000A584E">
        <w:rPr>
          <w:rStyle w:val="StyleUnderline"/>
          <w:highlight w:val="cyan"/>
        </w:rPr>
        <w:t>feedbacks</w:t>
      </w:r>
      <w:r w:rsidRPr="00104D8B">
        <w:rPr>
          <w:sz w:val="16"/>
        </w:rPr>
        <w:t xml:space="preserve"> exist which don’t constitute tipping points – because they </w:t>
      </w:r>
      <w:r w:rsidRPr="000A584E">
        <w:rPr>
          <w:rStyle w:val="StyleUnderline"/>
          <w:highlight w:val="cyan"/>
        </w:rPr>
        <w:t xml:space="preserve">are </w:t>
      </w:r>
      <w:r w:rsidRPr="000A584E">
        <w:rPr>
          <w:rStyle w:val="Emphasis"/>
          <w:highlight w:val="cyan"/>
        </w:rPr>
        <w:t>too weak</w:t>
      </w:r>
      <w:r w:rsidRPr="00104D8B">
        <w:rPr>
          <w:sz w:val="16"/>
        </w:rPr>
        <w:t xml:space="preserve">, for example, or </w:t>
      </w:r>
      <w:r w:rsidRPr="000A584E">
        <w:rPr>
          <w:rStyle w:val="StyleUnderline"/>
        </w:rPr>
        <w:t xml:space="preserve">can </w:t>
      </w:r>
      <w:r w:rsidRPr="000A584E">
        <w:rPr>
          <w:rStyle w:val="StyleUnderline"/>
          <w:highlight w:val="cyan"/>
        </w:rPr>
        <w:t xml:space="preserve">only provide a </w:t>
      </w:r>
      <w:r w:rsidRPr="000A584E">
        <w:rPr>
          <w:rStyle w:val="Emphasis"/>
          <w:highlight w:val="cyan"/>
        </w:rPr>
        <w:t>finite amount</w:t>
      </w:r>
      <w:r w:rsidRPr="000A584E">
        <w:rPr>
          <w:rStyle w:val="StyleUnderline"/>
          <w:highlight w:val="cyan"/>
        </w:rPr>
        <w:t xml:space="preserve"> of </w:t>
      </w:r>
      <w:r w:rsidRPr="000A584E">
        <w:rPr>
          <w:rStyle w:val="Emphasis"/>
          <w:highlight w:val="cyan"/>
        </w:rPr>
        <w:t xml:space="preserve">additional </w:t>
      </w:r>
      <w:r w:rsidRPr="004457D9">
        <w:rPr>
          <w:rStyle w:val="Emphasis"/>
          <w:highlight w:val="cyan"/>
        </w:rPr>
        <w:t>warming</w:t>
      </w:r>
      <w:r w:rsidRPr="004457D9">
        <w:rPr>
          <w:rStyle w:val="StyleUnderline"/>
          <w:highlight w:val="cyan"/>
        </w:rPr>
        <w:t xml:space="preserve"> before all </w:t>
      </w:r>
      <w:r w:rsidRPr="000A584E">
        <w:rPr>
          <w:rStyle w:val="StyleUnderline"/>
          <w:highlight w:val="cyan"/>
        </w:rPr>
        <w:t>the ice is melted</w:t>
      </w:r>
      <w:r w:rsidRPr="00104D8B">
        <w:rPr>
          <w:sz w:val="16"/>
        </w:rPr>
        <w:t>. Additionally, some tipping points exist in systems which do not contribute to a global feedback loop. Recognizing the complexity within the broad concept of tipping points helps us to understand the scale and scope of these various threats.</w:t>
      </w:r>
    </w:p>
    <w:p w14:paraId="0F1F75E8" w14:textId="77777777" w:rsidR="00C32134" w:rsidRDefault="00C32134" w:rsidP="00C32134"/>
    <w:p w14:paraId="1B2A2983" w14:textId="77777777" w:rsidR="00C32134" w:rsidRDefault="00C32134" w:rsidP="00C32134">
      <w:pPr>
        <w:pStyle w:val="Heading4"/>
      </w:pPr>
      <w:r>
        <w:t xml:space="preserve">Geoengineering is </w:t>
      </w:r>
      <w:r w:rsidRPr="008D3519">
        <w:rPr>
          <w:u w:val="single"/>
        </w:rPr>
        <w:t>physically impossible</w:t>
      </w:r>
      <w:r>
        <w:t xml:space="preserve"> and </w:t>
      </w:r>
      <w:r w:rsidRPr="008D3519">
        <w:rPr>
          <w:u w:val="single"/>
        </w:rPr>
        <w:t>militarily infeasible</w:t>
      </w:r>
      <w:r>
        <w:t xml:space="preserve">. </w:t>
      </w:r>
    </w:p>
    <w:p w14:paraId="3B87344C" w14:textId="77777777" w:rsidR="00C32134" w:rsidRDefault="00C32134" w:rsidP="00C32134">
      <w:r>
        <w:t xml:space="preserve">Joshua </w:t>
      </w:r>
      <w:r w:rsidRPr="00E66E37">
        <w:rPr>
          <w:rStyle w:val="Style13ptBold"/>
        </w:rPr>
        <w:t>Horton &amp;</w:t>
      </w:r>
      <w:r>
        <w:t xml:space="preserve"> David </w:t>
      </w:r>
      <w:r w:rsidRPr="00E66E37">
        <w:rPr>
          <w:rStyle w:val="Style13ptBold"/>
        </w:rPr>
        <w:t>Keith 21</w:t>
      </w:r>
      <w:r>
        <w:t xml:space="preserve">. </w:t>
      </w:r>
      <w:bookmarkStart w:id="1" w:name="_Hlk176982481"/>
      <w:r>
        <w:t>*Research director of geoengineering at the Harvard Kennedy School. PhD, Political Science, Johns Hopkins University. **Gordon McKay Professor of Applied Physics and Professor of Public Policy at Harvard University.</w:t>
      </w:r>
      <w:bookmarkEnd w:id="1"/>
      <w:r>
        <w:t xml:space="preserve"> “Can Solar Geoengineering Be Used as a Weapon?” </w:t>
      </w:r>
      <w:r w:rsidRPr="003E2A43">
        <w:t>https://www.cfr.org/blog/can-solar-geoengineering-be-used-weapon</w:t>
      </w:r>
    </w:p>
    <w:p w14:paraId="4CEE19CE" w14:textId="77777777" w:rsidR="00C32134" w:rsidRPr="00E06131" w:rsidRDefault="00C32134" w:rsidP="00C32134">
      <w:pPr>
        <w:rPr>
          <w:sz w:val="16"/>
        </w:rPr>
      </w:pPr>
      <w:r w:rsidRPr="005E62C0">
        <w:rPr>
          <w:sz w:val="16"/>
          <w:szCs w:val="16"/>
        </w:rPr>
        <w:lastRenderedPageBreak/>
        <w:t>Debate on solar geoengineering, however, is haunted by a concern that such technology might be weaponized.</w:t>
      </w:r>
      <w:r w:rsidRPr="00E06131">
        <w:rPr>
          <w:sz w:val="16"/>
        </w:rPr>
        <w:t xml:space="preserve"> This concern stems from longstanding military interest in weather modification technologies, most notably the U.S. use of cloud-seeding during the Vietnam War, which led to adoption of the 1976 Environmental Modification Convention (ENMOD) restricting hostile use of environmental modification techniques. It also stems from suggestions that governance of nuclear weapons may serve as a useful analog for governance of solar geoengineering.</w:t>
      </w:r>
    </w:p>
    <w:p w14:paraId="6560D7A3" w14:textId="77777777" w:rsidR="00C32134" w:rsidRPr="00E06131" w:rsidRDefault="00C32134" w:rsidP="00C32134">
      <w:pPr>
        <w:rPr>
          <w:sz w:val="16"/>
          <w:szCs w:val="16"/>
        </w:rPr>
      </w:pPr>
      <w:r w:rsidRPr="00E06131">
        <w:rPr>
          <w:sz w:val="16"/>
          <w:szCs w:val="16"/>
        </w:rPr>
        <w:t>Fears about the dual-use nature of solar geoengineering are sometimes stated explicitly (e.g., at 51:30 in this recent Rolling Stone debate), but more often implied in terms of vaguely defined security threats or speculation about “predatory geoengineering.” In a recent guest blog for the Internationalist, for example, Elizabeth Chalecki argues that “Just as nuclear fission can produce both weapons and energy, so too can geoengineering provide benefits if applied judiciously;” unsaid but insinuated is that solar geoengineering might also be used to wage war, which justifies placing it under international control in the same way the Baruch Plan of 1946 sought to internationalize atomic energy. (For other recent examples see here and here.)</w:t>
      </w:r>
    </w:p>
    <w:p w14:paraId="4F3D8652" w14:textId="77777777" w:rsidR="00C32134" w:rsidRPr="00760E6C" w:rsidRDefault="00C32134" w:rsidP="00C32134">
      <w:pPr>
        <w:rPr>
          <w:rStyle w:val="StyleUnderline"/>
        </w:rPr>
      </w:pPr>
      <w:r w:rsidRPr="00293F23">
        <w:rPr>
          <w:rStyle w:val="StyleUnderline"/>
        </w:rPr>
        <w:t xml:space="preserve">The </w:t>
      </w:r>
      <w:r w:rsidRPr="00745339">
        <w:rPr>
          <w:rStyle w:val="StyleUnderline"/>
          <w:highlight w:val="cyan"/>
        </w:rPr>
        <w:t>premise</w:t>
      </w:r>
      <w:r w:rsidRPr="0014473D">
        <w:rPr>
          <w:rStyle w:val="StyleUnderline"/>
        </w:rPr>
        <w:t xml:space="preserve"> that</w:t>
      </w:r>
      <w:r w:rsidRPr="00293F23">
        <w:rPr>
          <w:rStyle w:val="StyleUnderline"/>
        </w:rPr>
        <w:t xml:space="preserve"> solar </w:t>
      </w:r>
      <w:r w:rsidRPr="00745339">
        <w:rPr>
          <w:rStyle w:val="StyleUnderline"/>
          <w:highlight w:val="cyan"/>
        </w:rPr>
        <w:t xml:space="preserve">geoengineering is </w:t>
      </w:r>
      <w:r w:rsidRPr="00745339">
        <w:rPr>
          <w:rStyle w:val="Emphasis"/>
          <w:highlight w:val="cyan"/>
        </w:rPr>
        <w:t>weaponizable</w:t>
      </w:r>
      <w:r w:rsidRPr="00E06131">
        <w:rPr>
          <w:sz w:val="16"/>
        </w:rPr>
        <w:t xml:space="preserve">, however, </w:t>
      </w:r>
      <w:r w:rsidRPr="00745339">
        <w:rPr>
          <w:rStyle w:val="StyleUnderline"/>
          <w:highlight w:val="cyan"/>
        </w:rPr>
        <w:t>is</w:t>
      </w:r>
      <w:r w:rsidRPr="00293F23">
        <w:rPr>
          <w:rStyle w:val="StyleUnderline"/>
        </w:rPr>
        <w:t xml:space="preserve"> either </w:t>
      </w:r>
      <w:r w:rsidRPr="0083032C">
        <w:rPr>
          <w:rStyle w:val="Emphasis"/>
          <w:highlight w:val="cyan"/>
        </w:rPr>
        <w:t>false</w:t>
      </w:r>
      <w:r w:rsidRPr="00293F23">
        <w:rPr>
          <w:rStyle w:val="StyleUnderline"/>
        </w:rPr>
        <w:t xml:space="preserve"> or </w:t>
      </w:r>
      <w:r w:rsidRPr="00293F23">
        <w:rPr>
          <w:rStyle w:val="Emphasis"/>
        </w:rPr>
        <w:t>grossly overstated</w:t>
      </w:r>
      <w:r w:rsidRPr="00E06131">
        <w:rPr>
          <w:sz w:val="16"/>
        </w:rPr>
        <w:t xml:space="preserve"> </w:t>
      </w:r>
      <w:r w:rsidRPr="0083032C">
        <w:rPr>
          <w:rStyle w:val="StyleUnderline"/>
          <w:highlight w:val="cyan"/>
        </w:rPr>
        <w:t xml:space="preserve">and </w:t>
      </w:r>
      <w:r w:rsidRPr="0083032C">
        <w:rPr>
          <w:rStyle w:val="Emphasis"/>
          <w:highlight w:val="cyan"/>
        </w:rPr>
        <w:t>inapplicable</w:t>
      </w:r>
      <w:r w:rsidRPr="00B66996">
        <w:rPr>
          <w:rStyle w:val="StyleUnderline"/>
        </w:rPr>
        <w:t xml:space="preserve"> to those technologies that might </w:t>
      </w:r>
      <w:r w:rsidRPr="00B66996">
        <w:rPr>
          <w:rStyle w:val="Emphasis"/>
        </w:rPr>
        <w:t>plausibly be deployed</w:t>
      </w:r>
      <w:r w:rsidRPr="0083032C">
        <w:rPr>
          <w:rStyle w:val="Emphasis"/>
          <w:highlight w:val="cyan"/>
        </w:rPr>
        <w:t>.</w:t>
      </w:r>
      <w:r w:rsidRPr="00760E6C">
        <w:rPr>
          <w:rStyle w:val="StyleUnderline"/>
        </w:rPr>
        <w:t xml:space="preserve"> Precision is a defining attribute of weaponry</w:t>
      </w:r>
      <w:r w:rsidRPr="00E06131">
        <w:rPr>
          <w:sz w:val="16"/>
        </w:rPr>
        <w:t xml:space="preserve">; indeed, the so-called </w:t>
      </w:r>
      <w:r w:rsidRPr="00C61BE4">
        <w:rPr>
          <w:rStyle w:val="StyleUnderline"/>
        </w:rPr>
        <w:t xml:space="preserve">revolution in military affairs has made it the </w:t>
      </w:r>
      <w:r w:rsidRPr="005466E8">
        <w:rPr>
          <w:rStyle w:val="StyleUnderline"/>
        </w:rPr>
        <w:t>most prized attribute</w:t>
      </w:r>
      <w:r w:rsidRPr="00760E6C">
        <w:rPr>
          <w:rStyle w:val="StyleUnderline"/>
        </w:rPr>
        <w:t xml:space="preserve"> for many strategists</w:t>
      </w:r>
      <w:r w:rsidRPr="00E06131">
        <w:rPr>
          <w:sz w:val="16"/>
        </w:rPr>
        <w:t xml:space="preserve">, as exemplified by the dominant role now played by precision-guided munitions. </w:t>
      </w:r>
      <w:r w:rsidRPr="00760E6C">
        <w:rPr>
          <w:rStyle w:val="StyleUnderline"/>
        </w:rPr>
        <w:t xml:space="preserve">One </w:t>
      </w:r>
      <w:r w:rsidRPr="005466E8">
        <w:rPr>
          <w:rStyle w:val="Emphasis"/>
          <w:highlight w:val="cyan"/>
        </w:rPr>
        <w:t>hallmark</w:t>
      </w:r>
      <w:r w:rsidRPr="005466E8">
        <w:rPr>
          <w:rStyle w:val="StyleUnderline"/>
          <w:highlight w:val="cyan"/>
        </w:rPr>
        <w:t xml:space="preserve"> of</w:t>
      </w:r>
      <w:r w:rsidRPr="00E06131">
        <w:rPr>
          <w:sz w:val="16"/>
        </w:rPr>
        <w:t xml:space="preserve"> solar </w:t>
      </w:r>
      <w:r w:rsidRPr="005466E8">
        <w:rPr>
          <w:rStyle w:val="StyleUnderline"/>
          <w:highlight w:val="cyan"/>
        </w:rPr>
        <w:t>geoengineering</w:t>
      </w:r>
      <w:r w:rsidRPr="00E06131">
        <w:rPr>
          <w:sz w:val="16"/>
        </w:rPr>
        <w:t xml:space="preserve">, however, </w:t>
      </w:r>
      <w:r w:rsidRPr="005466E8">
        <w:rPr>
          <w:rStyle w:val="StyleUnderline"/>
          <w:highlight w:val="cyan"/>
        </w:rPr>
        <w:t>would be</w:t>
      </w:r>
      <w:r w:rsidRPr="00760E6C">
        <w:rPr>
          <w:rStyle w:val="StyleUnderline"/>
        </w:rPr>
        <w:t xml:space="preserve"> its </w:t>
      </w:r>
      <w:r w:rsidRPr="005466E8">
        <w:rPr>
          <w:rStyle w:val="Emphasis"/>
          <w:highlight w:val="cyan"/>
        </w:rPr>
        <w:t>imprecision.</w:t>
      </w:r>
    </w:p>
    <w:p w14:paraId="0656C62B" w14:textId="77777777" w:rsidR="00C32134" w:rsidRPr="002A4C85" w:rsidRDefault="00C32134" w:rsidP="00C32134">
      <w:pPr>
        <w:rPr>
          <w:rStyle w:val="StyleUnderline"/>
        </w:rPr>
      </w:pPr>
      <w:r w:rsidRPr="005466E8">
        <w:rPr>
          <w:sz w:val="16"/>
        </w:rPr>
        <w:t>Take stratospheric aerosol injection (</w:t>
      </w:r>
      <w:r w:rsidRPr="00F64603">
        <w:rPr>
          <w:sz w:val="16"/>
          <w:szCs w:val="16"/>
        </w:rPr>
        <w:t>SAI), which would disperse aerosols in the stratosphere to reflect sunlight and reduce</w:t>
      </w:r>
      <w:r w:rsidRPr="005466E8">
        <w:rPr>
          <w:sz w:val="16"/>
        </w:rPr>
        <w:t xml:space="preserve"> some harmful aspects of </w:t>
      </w:r>
      <w:r w:rsidRPr="00F64603">
        <w:rPr>
          <w:sz w:val="16"/>
          <w:szCs w:val="16"/>
        </w:rPr>
        <w:t>climate change</w:t>
      </w:r>
      <w:r w:rsidRPr="00E53A43">
        <w:rPr>
          <w:sz w:val="16"/>
          <w:szCs w:val="16"/>
        </w:rPr>
        <w:t xml:space="preserve">. </w:t>
      </w:r>
      <w:r w:rsidRPr="00F64603">
        <w:rPr>
          <w:rStyle w:val="StyleUnderline"/>
          <w:highlight w:val="cyan"/>
        </w:rPr>
        <w:t>SAI</w:t>
      </w:r>
      <w:r w:rsidRPr="00F64603">
        <w:rPr>
          <w:rStyle w:val="StyleUnderline"/>
        </w:rPr>
        <w:t xml:space="preserve"> is</w:t>
      </w:r>
      <w:r w:rsidRPr="00E53A43">
        <w:rPr>
          <w:sz w:val="16"/>
          <w:szCs w:val="16"/>
        </w:rPr>
        <w:t xml:space="preserve"> </w:t>
      </w:r>
      <w:r w:rsidRPr="00E53A43">
        <w:rPr>
          <w:sz w:val="16"/>
        </w:rPr>
        <w:t xml:space="preserve">the most prominent type of solar geoengineering and the one </w:t>
      </w:r>
      <w:r w:rsidRPr="00064EB3">
        <w:rPr>
          <w:rStyle w:val="StyleUnderline"/>
        </w:rPr>
        <w:t>most</w:t>
      </w:r>
      <w:r w:rsidRPr="00E53A43">
        <w:rPr>
          <w:rStyle w:val="StyleUnderline"/>
        </w:rPr>
        <w:t xml:space="preserve"> associated with </w:t>
      </w:r>
      <w:r w:rsidRPr="00F64603">
        <w:rPr>
          <w:rStyle w:val="StyleUnderline"/>
        </w:rPr>
        <w:t>fears about weaponization</w:t>
      </w:r>
      <w:r w:rsidRPr="005466E8">
        <w:rPr>
          <w:sz w:val="16"/>
        </w:rPr>
        <w:t xml:space="preserve">. Yet </w:t>
      </w:r>
      <w:r w:rsidRPr="00E06131">
        <w:rPr>
          <w:rStyle w:val="StyleUnderline"/>
        </w:rPr>
        <w:t xml:space="preserve">injected </w:t>
      </w:r>
      <w:r w:rsidRPr="00B66996">
        <w:rPr>
          <w:rStyle w:val="StyleUnderline"/>
        </w:rPr>
        <w:t xml:space="preserve">materials </w:t>
      </w:r>
      <w:r w:rsidRPr="009E1F6B">
        <w:rPr>
          <w:rStyle w:val="Emphasis"/>
          <w:highlight w:val="cyan"/>
        </w:rPr>
        <w:t>cannot be contained</w:t>
      </w:r>
      <w:r w:rsidRPr="00E06131">
        <w:rPr>
          <w:rStyle w:val="StyleUnderline"/>
        </w:rPr>
        <w:t xml:space="preserve"> along lines of </w:t>
      </w:r>
      <w:r w:rsidRPr="00A50AFE">
        <w:rPr>
          <w:rStyle w:val="StyleUnderline"/>
        </w:rPr>
        <w:t xml:space="preserve">latitude and would quickly </w:t>
      </w:r>
      <w:r w:rsidRPr="00E53A43">
        <w:rPr>
          <w:rStyle w:val="Emphasis"/>
        </w:rPr>
        <w:t>encircle the globe.</w:t>
      </w:r>
      <w:r w:rsidRPr="005466E8">
        <w:rPr>
          <w:sz w:val="16"/>
        </w:rPr>
        <w:t xml:space="preserve"> Some north-south control is possible, but only at a very crude level using just a few knobs like dispersing in equatorial versus polar regions or in northern versus southern hemispheres. Only climate effects—changes in average temperature and precipitation—could plausibly be induced; </w:t>
      </w:r>
      <w:r w:rsidRPr="009E1F6B">
        <w:rPr>
          <w:rStyle w:val="StyleUnderline"/>
          <w:highlight w:val="cyan"/>
        </w:rPr>
        <w:t>weather control</w:t>
      </w:r>
      <w:r w:rsidRPr="002A4C85">
        <w:rPr>
          <w:rStyle w:val="StyleUnderline"/>
        </w:rPr>
        <w:t xml:space="preserve"> at the level of individual storms or heat waves </w:t>
      </w:r>
      <w:r w:rsidRPr="007D6427">
        <w:rPr>
          <w:rStyle w:val="StyleUnderline"/>
          <w:highlight w:val="cyan"/>
        </w:rPr>
        <w:t xml:space="preserve">would be </w:t>
      </w:r>
      <w:r w:rsidRPr="007D6427">
        <w:rPr>
          <w:rStyle w:val="Emphasis"/>
          <w:highlight w:val="cyan"/>
        </w:rPr>
        <w:t>impossible</w:t>
      </w:r>
      <w:r w:rsidRPr="007D6427">
        <w:rPr>
          <w:rStyle w:val="StyleUnderline"/>
        </w:rPr>
        <w:t xml:space="preserve"> to engineer.</w:t>
      </w:r>
      <w:r w:rsidRPr="005466E8">
        <w:rPr>
          <w:sz w:val="16"/>
        </w:rPr>
        <w:t xml:space="preserve"> Moreover, there would be several steps between any induced climate change and the types of climate impacts—like changes in water availability or crop yields—that might affect states and societies in a somewhat predictable manner. </w:t>
      </w:r>
      <w:r w:rsidRPr="00DD2A82">
        <w:rPr>
          <w:rStyle w:val="StyleUnderline"/>
          <w:highlight w:val="cyan"/>
        </w:rPr>
        <w:t>There is</w:t>
      </w:r>
      <w:r w:rsidRPr="002A4C85">
        <w:rPr>
          <w:rStyle w:val="StyleUnderline"/>
        </w:rPr>
        <w:t xml:space="preserve"> simply </w:t>
      </w:r>
      <w:r w:rsidRPr="00EF1CF2">
        <w:rPr>
          <w:rStyle w:val="Emphasis"/>
          <w:highlight w:val="cyan"/>
        </w:rPr>
        <w:t>no physical basis</w:t>
      </w:r>
      <w:r w:rsidRPr="00F802CC">
        <w:rPr>
          <w:rStyle w:val="StyleUnderline"/>
        </w:rPr>
        <w:t xml:space="preserve"> for believing</w:t>
      </w:r>
      <w:r w:rsidRPr="002A4C85">
        <w:rPr>
          <w:rStyle w:val="StyleUnderline"/>
        </w:rPr>
        <w:t xml:space="preserve"> that significant</w:t>
      </w:r>
      <w:r w:rsidRPr="005466E8">
        <w:rPr>
          <w:sz w:val="16"/>
        </w:rPr>
        <w:t>—large compared to natural variability—</w:t>
      </w:r>
      <w:r w:rsidRPr="00F802CC">
        <w:rPr>
          <w:rStyle w:val="StyleUnderline"/>
        </w:rPr>
        <w:t>impacts could be targeted at the</w:t>
      </w:r>
      <w:r w:rsidRPr="002A4C85">
        <w:rPr>
          <w:rStyle w:val="StyleUnderline"/>
        </w:rPr>
        <w:t xml:space="preserve"> level of the </w:t>
      </w:r>
      <w:r w:rsidRPr="004F2331">
        <w:rPr>
          <w:rStyle w:val="Emphasis"/>
        </w:rPr>
        <w:t>nation-state.</w:t>
      </w:r>
    </w:p>
    <w:p w14:paraId="49FD12F2" w14:textId="77777777" w:rsidR="00C32134" w:rsidRPr="00A252A0" w:rsidRDefault="00C32134" w:rsidP="00C32134">
      <w:pPr>
        <w:rPr>
          <w:sz w:val="16"/>
          <w:szCs w:val="16"/>
        </w:rPr>
      </w:pPr>
      <w:r w:rsidRPr="00A252A0">
        <w:rPr>
          <w:sz w:val="16"/>
          <w:szCs w:val="16"/>
        </w:rPr>
        <w:t>Thus, SAI would be much too imprecise to function as a useful weapon. To take just one scenario, suppose the United States wished to attack Venezuela. The most predictable damage the United States could inflict using SAI would be a reduction in precipitation caused by dispersing aerosols solely in the southern hemisphere; doing so would shift the Intertropical Convergence Zone (ITCZ), an equatorial band of tropical rainfall northward, leading to decreased rainfall over Caribbean South America. But since the ITCZ circles the globe, this action would disrupt (sub)tropical precipitation worldwide. Indiscriminate climate modification of this nature would surely not be welcomed by China (America’s principal rival), India (the linchpin of America’s Indo-Pacific strategy), or Mexico (America’s southern neighbor and third largest trading partner).</w:t>
      </w:r>
    </w:p>
    <w:p w14:paraId="0CCCB804" w14:textId="77777777" w:rsidR="00C32134" w:rsidRPr="00FC69DC" w:rsidRDefault="00C32134" w:rsidP="00C32134">
      <w:pPr>
        <w:rPr>
          <w:rStyle w:val="StyleUnderline"/>
        </w:rPr>
      </w:pPr>
      <w:r w:rsidRPr="004241A3">
        <w:rPr>
          <w:sz w:val="16"/>
        </w:rPr>
        <w:t xml:space="preserve">Furthermore, </w:t>
      </w:r>
      <w:r w:rsidRPr="009716A5">
        <w:rPr>
          <w:rStyle w:val="StyleUnderline"/>
        </w:rPr>
        <w:t xml:space="preserve">the effect would be </w:t>
      </w:r>
      <w:r w:rsidRPr="004241A3">
        <w:rPr>
          <w:rStyle w:val="Emphasis"/>
        </w:rPr>
        <w:t>slow-moving</w:t>
      </w:r>
      <w:r w:rsidRPr="004241A3">
        <w:rPr>
          <w:sz w:val="16"/>
        </w:rPr>
        <w:t xml:space="preserve"> within Venezuela, </w:t>
      </w:r>
      <w:r w:rsidRPr="009716A5">
        <w:rPr>
          <w:rStyle w:val="StyleUnderline"/>
        </w:rPr>
        <w:t>requiring</w:t>
      </w:r>
      <w:r w:rsidRPr="004241A3">
        <w:rPr>
          <w:sz w:val="16"/>
        </w:rPr>
        <w:t xml:space="preserve"> perhaps </w:t>
      </w:r>
      <w:r w:rsidRPr="00FE6064">
        <w:rPr>
          <w:rStyle w:val="StyleUnderline"/>
        </w:rPr>
        <w:t xml:space="preserve">years to </w:t>
      </w:r>
      <w:r w:rsidRPr="009716A5">
        <w:rPr>
          <w:rStyle w:val="StyleUnderline"/>
        </w:rPr>
        <w:t xml:space="preserve">determine whether reduced rainfall </w:t>
      </w:r>
      <w:r w:rsidRPr="00B722E9">
        <w:rPr>
          <w:rStyle w:val="StyleUnderline"/>
        </w:rPr>
        <w:t>was responsible for</w:t>
      </w:r>
      <w:r w:rsidRPr="009716A5">
        <w:rPr>
          <w:rStyle w:val="StyleUnderline"/>
        </w:rPr>
        <w:t xml:space="preserve"> observed impacts like droughts or food shortages</w:t>
      </w:r>
      <w:r w:rsidRPr="00FE6064">
        <w:rPr>
          <w:sz w:val="16"/>
          <w:szCs w:val="16"/>
        </w:rPr>
        <w:t>.</w:t>
      </w:r>
      <w:r w:rsidRPr="004241A3">
        <w:rPr>
          <w:sz w:val="16"/>
        </w:rPr>
        <w:t xml:space="preserve"> And </w:t>
      </w:r>
      <w:r w:rsidRPr="00D423B0">
        <w:rPr>
          <w:rStyle w:val="StyleUnderline"/>
        </w:rPr>
        <w:t xml:space="preserve">it would be </w:t>
      </w:r>
      <w:r w:rsidRPr="000F57BF">
        <w:rPr>
          <w:rStyle w:val="Emphasis"/>
          <w:highlight w:val="cyan"/>
        </w:rPr>
        <w:t>even harder</w:t>
      </w:r>
      <w:r w:rsidRPr="000F57BF">
        <w:rPr>
          <w:rStyle w:val="StyleUnderline"/>
          <w:highlight w:val="cyan"/>
        </w:rPr>
        <w:t xml:space="preserve"> to link</w:t>
      </w:r>
      <w:r w:rsidRPr="00DE3CB0">
        <w:rPr>
          <w:rStyle w:val="StyleUnderline"/>
        </w:rPr>
        <w:t xml:space="preserve"> this intervention </w:t>
      </w:r>
      <w:r w:rsidRPr="000F57BF">
        <w:rPr>
          <w:rStyle w:val="StyleUnderline"/>
          <w:highlight w:val="cyan"/>
        </w:rPr>
        <w:t>to</w:t>
      </w:r>
      <w:r w:rsidRPr="00DE3CB0">
        <w:rPr>
          <w:rStyle w:val="StyleUnderline"/>
        </w:rPr>
        <w:t xml:space="preserve"> </w:t>
      </w:r>
      <w:r w:rsidRPr="000F57BF">
        <w:rPr>
          <w:rStyle w:val="StyleUnderline"/>
        </w:rPr>
        <w:t>combat readiness</w:t>
      </w:r>
      <w:r w:rsidRPr="004241A3">
        <w:rPr>
          <w:sz w:val="16"/>
        </w:rPr>
        <w:t xml:space="preserve">, </w:t>
      </w:r>
      <w:r w:rsidRPr="000F57BF">
        <w:rPr>
          <w:rStyle w:val="StyleUnderline"/>
        </w:rPr>
        <w:t>battlefield conditions</w:t>
      </w:r>
      <w:r w:rsidRPr="004241A3">
        <w:rPr>
          <w:sz w:val="16"/>
        </w:rPr>
        <w:t xml:space="preserve">, </w:t>
      </w:r>
      <w:r w:rsidRPr="00DE3CB0">
        <w:rPr>
          <w:rStyle w:val="StyleUnderline"/>
        </w:rPr>
        <w:t xml:space="preserve">and other </w:t>
      </w:r>
      <w:r w:rsidRPr="000F57BF">
        <w:rPr>
          <w:rStyle w:val="Emphasis"/>
          <w:highlight w:val="cyan"/>
        </w:rPr>
        <w:t xml:space="preserve">operational </w:t>
      </w:r>
      <w:r w:rsidRPr="00D423B0">
        <w:rPr>
          <w:rStyle w:val="Emphasis"/>
          <w:highlight w:val="cyan"/>
        </w:rPr>
        <w:t>variables</w:t>
      </w:r>
      <w:r w:rsidRPr="00D423B0">
        <w:rPr>
          <w:rStyle w:val="StyleUnderline"/>
          <w:highlight w:val="cyan"/>
        </w:rPr>
        <w:t xml:space="preserve"> with</w:t>
      </w:r>
      <w:r w:rsidRPr="00DE3CB0">
        <w:rPr>
          <w:rStyle w:val="StyleUnderline"/>
        </w:rPr>
        <w:t xml:space="preserve"> clear </w:t>
      </w:r>
      <w:r w:rsidRPr="00F977C1">
        <w:rPr>
          <w:rStyle w:val="StyleUnderline"/>
        </w:rPr>
        <w:t xml:space="preserve">implications for </w:t>
      </w:r>
      <w:r w:rsidRPr="00D423B0">
        <w:rPr>
          <w:rStyle w:val="Emphasis"/>
          <w:highlight w:val="cyan"/>
        </w:rPr>
        <w:t>warfighting.</w:t>
      </w:r>
      <w:r w:rsidRPr="00D423B0">
        <w:rPr>
          <w:sz w:val="16"/>
          <w:szCs w:val="16"/>
        </w:rPr>
        <w:t xml:space="preserve"> </w:t>
      </w:r>
      <w:r w:rsidRPr="004241A3">
        <w:rPr>
          <w:sz w:val="16"/>
        </w:rPr>
        <w:t xml:space="preserve">Whatever </w:t>
      </w:r>
      <w:r w:rsidRPr="009716A5">
        <w:rPr>
          <w:rStyle w:val="StyleUnderline"/>
        </w:rPr>
        <w:t xml:space="preserve">strategic or </w:t>
      </w:r>
      <w:r w:rsidRPr="003E718B">
        <w:rPr>
          <w:rStyle w:val="StyleUnderline"/>
          <w:highlight w:val="cyan"/>
        </w:rPr>
        <w:t>tactical benefits</w:t>
      </w:r>
      <w:r w:rsidRPr="004241A3">
        <w:rPr>
          <w:sz w:val="16"/>
        </w:rPr>
        <w:t xml:space="preserve"> might accrue to the United States, they </w:t>
      </w:r>
      <w:r w:rsidRPr="009716A5">
        <w:rPr>
          <w:rStyle w:val="StyleUnderline"/>
        </w:rPr>
        <w:t xml:space="preserve">would be </w:t>
      </w:r>
      <w:r w:rsidRPr="003E718B">
        <w:rPr>
          <w:rStyle w:val="Emphasis"/>
          <w:highlight w:val="cyan"/>
        </w:rPr>
        <w:t>dwarfed</w:t>
      </w:r>
      <w:r w:rsidRPr="003E718B">
        <w:rPr>
          <w:rStyle w:val="StyleUnderline"/>
          <w:highlight w:val="cyan"/>
        </w:rPr>
        <w:t xml:space="preserve"> by</w:t>
      </w:r>
      <w:r w:rsidRPr="009716A5">
        <w:rPr>
          <w:rStyle w:val="StyleUnderline"/>
        </w:rPr>
        <w:t xml:space="preserve"> the </w:t>
      </w:r>
      <w:r w:rsidRPr="003E718B">
        <w:rPr>
          <w:rStyle w:val="StyleUnderline"/>
          <w:highlight w:val="cyan"/>
        </w:rPr>
        <w:t>costs</w:t>
      </w:r>
      <w:r w:rsidRPr="004241A3">
        <w:rPr>
          <w:sz w:val="16"/>
        </w:rPr>
        <w:t xml:space="preserve">, </w:t>
      </w:r>
      <w:r w:rsidRPr="009716A5">
        <w:rPr>
          <w:rStyle w:val="StyleUnderline"/>
        </w:rPr>
        <w:t>risks</w:t>
      </w:r>
      <w:r w:rsidRPr="004241A3">
        <w:rPr>
          <w:sz w:val="16"/>
        </w:rPr>
        <w:t xml:space="preserve">, </w:t>
      </w:r>
      <w:r w:rsidRPr="009716A5">
        <w:rPr>
          <w:rStyle w:val="StyleUnderline"/>
        </w:rPr>
        <w:t xml:space="preserve">and uncertainties </w:t>
      </w:r>
      <w:r w:rsidRPr="00DC09F9">
        <w:rPr>
          <w:rStyle w:val="StyleUnderline"/>
        </w:rPr>
        <w:t>produced by</w:t>
      </w:r>
      <w:r w:rsidRPr="001C63AC">
        <w:rPr>
          <w:sz w:val="16"/>
          <w:szCs w:val="16"/>
        </w:rPr>
        <w:t xml:space="preserve"> worldwide rainfall disruptions </w:t>
      </w:r>
      <w:r w:rsidRPr="003E718B">
        <w:rPr>
          <w:rStyle w:val="StyleUnderline"/>
          <w:highlight w:val="cyan"/>
        </w:rPr>
        <w:t xml:space="preserve">affecting </w:t>
      </w:r>
      <w:r w:rsidRPr="00DC09F9">
        <w:rPr>
          <w:rStyle w:val="Emphasis"/>
          <w:highlight w:val="cyan"/>
        </w:rPr>
        <w:t>friends</w:t>
      </w:r>
      <w:r w:rsidRPr="00C12B11">
        <w:rPr>
          <w:rStyle w:val="Emphasis"/>
        </w:rPr>
        <w:t xml:space="preserve"> and enemies </w:t>
      </w:r>
      <w:r w:rsidRPr="00DC09F9">
        <w:rPr>
          <w:rStyle w:val="Emphasis"/>
          <w:highlight w:val="cyan"/>
        </w:rPr>
        <w:t>al</w:t>
      </w:r>
      <w:r w:rsidRPr="003E718B">
        <w:rPr>
          <w:rStyle w:val="Emphasis"/>
          <w:highlight w:val="cyan"/>
        </w:rPr>
        <w:t>ike</w:t>
      </w:r>
      <w:r w:rsidRPr="009716A5">
        <w:rPr>
          <w:rStyle w:val="StyleUnderline"/>
        </w:rPr>
        <w:t xml:space="preserve">. </w:t>
      </w:r>
      <w:r w:rsidRPr="00FC69DC">
        <w:rPr>
          <w:rStyle w:val="StyleUnderline"/>
        </w:rPr>
        <w:t xml:space="preserve">SAI lacks the </w:t>
      </w:r>
      <w:r w:rsidRPr="00FC69DC">
        <w:rPr>
          <w:rStyle w:val="Emphasis"/>
        </w:rPr>
        <w:t>minimum level</w:t>
      </w:r>
      <w:r w:rsidRPr="00FC69DC">
        <w:rPr>
          <w:rStyle w:val="StyleUnderline"/>
        </w:rPr>
        <w:t xml:space="preserve"> of precision</w:t>
      </w:r>
      <w:r w:rsidRPr="00871697">
        <w:rPr>
          <w:sz w:val="16"/>
          <w:szCs w:val="16"/>
        </w:rPr>
        <w:t>—in space, time, and effect—</w:t>
      </w:r>
      <w:r w:rsidRPr="00FC69DC">
        <w:rPr>
          <w:rStyle w:val="StyleUnderline"/>
        </w:rPr>
        <w:t>implicit in the concept of a weapon.</w:t>
      </w:r>
    </w:p>
    <w:p w14:paraId="24BC2CB9" w14:textId="77777777" w:rsidR="00C32134" w:rsidRPr="005A2839" w:rsidRDefault="00C32134" w:rsidP="00C32134">
      <w:pPr>
        <w:rPr>
          <w:rStyle w:val="Emphasis"/>
        </w:rPr>
      </w:pPr>
      <w:r w:rsidRPr="008F7364">
        <w:rPr>
          <w:sz w:val="16"/>
        </w:rPr>
        <w:t xml:space="preserve">The other two solar </w:t>
      </w:r>
      <w:r w:rsidRPr="008F50B3">
        <w:rPr>
          <w:rStyle w:val="StyleUnderline"/>
        </w:rPr>
        <w:t>geoengineering technologies regularly discussed</w:t>
      </w:r>
      <w:r w:rsidRPr="008F7364">
        <w:rPr>
          <w:sz w:val="16"/>
        </w:rPr>
        <w:t>—low-level marine cloud brightening (</w:t>
      </w:r>
      <w:r w:rsidRPr="008E3A7A">
        <w:rPr>
          <w:rStyle w:val="Emphasis"/>
        </w:rPr>
        <w:t>MCB</w:t>
      </w:r>
      <w:r w:rsidRPr="008E3A7A">
        <w:rPr>
          <w:sz w:val="16"/>
        </w:rPr>
        <w:t xml:space="preserve">) using seawater spray to block incoming sunlight, </w:t>
      </w:r>
      <w:r w:rsidRPr="008E3A7A">
        <w:rPr>
          <w:rStyle w:val="StyleUnderline"/>
        </w:rPr>
        <w:t>and</w:t>
      </w:r>
      <w:r w:rsidRPr="008E3A7A">
        <w:rPr>
          <w:sz w:val="16"/>
        </w:rPr>
        <w:t xml:space="preserve"> high-altitude cirrus cloud thinning (</w:t>
      </w:r>
      <w:r w:rsidRPr="008E3A7A">
        <w:rPr>
          <w:rStyle w:val="Emphasis"/>
        </w:rPr>
        <w:t>CCT</w:t>
      </w:r>
      <w:r w:rsidRPr="008E3A7A">
        <w:rPr>
          <w:sz w:val="16"/>
        </w:rPr>
        <w:t xml:space="preserve">) via dissipative seeding to enable more outgoing heat to escape the atmosphere—could be deployed with far more precision in space and time, yet it </w:t>
      </w:r>
      <w:r w:rsidRPr="008E3A7A">
        <w:rPr>
          <w:rStyle w:val="StyleUnderline"/>
        </w:rPr>
        <w:t xml:space="preserve">would still be </w:t>
      </w:r>
      <w:r w:rsidRPr="008E3A7A">
        <w:rPr>
          <w:rStyle w:val="Emphasis"/>
        </w:rPr>
        <w:t>extraordinarily difficult</w:t>
      </w:r>
      <w:r w:rsidRPr="008E3A7A">
        <w:rPr>
          <w:rStyle w:val="StyleUnderline"/>
        </w:rPr>
        <w:t xml:space="preserve"> to us</w:t>
      </w:r>
      <w:r w:rsidRPr="008F50B3">
        <w:rPr>
          <w:rStyle w:val="StyleUnderline"/>
        </w:rPr>
        <w:t xml:space="preserve">e them to </w:t>
      </w:r>
      <w:r w:rsidRPr="009D743B">
        <w:rPr>
          <w:rStyle w:val="StyleUnderline"/>
          <w:highlight w:val="cyan"/>
        </w:rPr>
        <w:t>produce</w:t>
      </w:r>
      <w:r w:rsidRPr="008F50B3">
        <w:rPr>
          <w:rStyle w:val="StyleUnderline"/>
        </w:rPr>
        <w:t xml:space="preserve"> strong </w:t>
      </w:r>
      <w:r w:rsidRPr="009D743B">
        <w:rPr>
          <w:rStyle w:val="StyleUnderline"/>
          <w:highlight w:val="cyan"/>
        </w:rPr>
        <w:t>local effects</w:t>
      </w:r>
      <w:r w:rsidRPr="008F7364">
        <w:rPr>
          <w:sz w:val="16"/>
        </w:rPr>
        <w:t xml:space="preserve">, </w:t>
      </w:r>
      <w:r w:rsidRPr="008F50B3">
        <w:rPr>
          <w:rStyle w:val="StyleUnderline"/>
        </w:rPr>
        <w:t xml:space="preserve">and such effects would inevitably cause significant </w:t>
      </w:r>
      <w:r w:rsidRPr="008F50B3">
        <w:rPr>
          <w:rStyle w:val="Emphasis"/>
        </w:rPr>
        <w:lastRenderedPageBreak/>
        <w:t>distant consequences.</w:t>
      </w:r>
      <w:r w:rsidRPr="008F7364">
        <w:rPr>
          <w:sz w:val="16"/>
        </w:rPr>
        <w:t xml:space="preserve"> It is conceivable that if </w:t>
      </w:r>
      <w:r w:rsidRPr="001C70B7">
        <w:rPr>
          <w:rStyle w:val="StyleUnderline"/>
        </w:rPr>
        <w:t>MCB or CCT</w:t>
      </w:r>
      <w:r w:rsidRPr="008F7364">
        <w:rPr>
          <w:sz w:val="16"/>
        </w:rPr>
        <w:t xml:space="preserve"> were deployed at global scale then they could be fine-tuned using meteorological data </w:t>
      </w:r>
      <w:r w:rsidRPr="001C70B7">
        <w:rPr>
          <w:rStyle w:val="StyleUnderline"/>
        </w:rPr>
        <w:t>to enable</w:t>
      </w:r>
      <w:r w:rsidRPr="008F7364">
        <w:rPr>
          <w:sz w:val="16"/>
        </w:rPr>
        <w:t xml:space="preserve"> limited </w:t>
      </w:r>
      <w:r w:rsidRPr="001C70B7">
        <w:rPr>
          <w:rStyle w:val="StyleUnderline"/>
        </w:rPr>
        <w:t>weather control</w:t>
      </w:r>
      <w:r w:rsidRPr="008F7364">
        <w:rPr>
          <w:sz w:val="16"/>
        </w:rPr>
        <w:t xml:space="preserve">. But this </w:t>
      </w:r>
      <w:r w:rsidRPr="001C70B7">
        <w:rPr>
          <w:rStyle w:val="StyleUnderline"/>
        </w:rPr>
        <w:t xml:space="preserve">is </w:t>
      </w:r>
      <w:r w:rsidRPr="001C70B7">
        <w:rPr>
          <w:rStyle w:val="Emphasis"/>
        </w:rPr>
        <w:t>unproven</w:t>
      </w:r>
      <w:r w:rsidRPr="008F7364">
        <w:rPr>
          <w:sz w:val="16"/>
        </w:rPr>
        <w:t xml:space="preserve">, and even if possible, the </w:t>
      </w:r>
      <w:r w:rsidRPr="004A3A58">
        <w:rPr>
          <w:rStyle w:val="StyleUnderline"/>
        </w:rPr>
        <w:t xml:space="preserve">physical </w:t>
      </w:r>
      <w:r w:rsidRPr="005A2839">
        <w:rPr>
          <w:rStyle w:val="StyleUnderline"/>
          <w:highlight w:val="cyan"/>
        </w:rPr>
        <w:t>consequences</w:t>
      </w:r>
      <w:r w:rsidRPr="008F7364">
        <w:rPr>
          <w:sz w:val="16"/>
        </w:rPr>
        <w:t xml:space="preserve"> might be </w:t>
      </w:r>
      <w:r w:rsidRPr="00273332">
        <w:rPr>
          <w:rStyle w:val="StyleUnderline"/>
        </w:rPr>
        <w:t>too</w:t>
      </w:r>
      <w:r w:rsidRPr="004A3A58">
        <w:rPr>
          <w:rStyle w:val="StyleUnderline"/>
        </w:rPr>
        <w:t xml:space="preserve"> diffuse or </w:t>
      </w:r>
      <w:r w:rsidRPr="00273332">
        <w:rPr>
          <w:rStyle w:val="Emphasis"/>
          <w:highlight w:val="cyan"/>
        </w:rPr>
        <w:t>easily countered</w:t>
      </w:r>
      <w:r w:rsidRPr="00273332">
        <w:rPr>
          <w:rStyle w:val="StyleUnderline"/>
        </w:rPr>
        <w:t xml:space="preserve"> to have</w:t>
      </w:r>
      <w:r w:rsidRPr="00273332">
        <w:rPr>
          <w:sz w:val="16"/>
        </w:rPr>
        <w:t xml:space="preserve"> significant </w:t>
      </w:r>
      <w:r w:rsidRPr="00273332">
        <w:rPr>
          <w:rStyle w:val="Emphasis"/>
        </w:rPr>
        <w:t>military value.</w:t>
      </w:r>
    </w:p>
    <w:p w14:paraId="620C82AE" w14:textId="77777777" w:rsidR="00C32134" w:rsidRPr="00FE025C" w:rsidRDefault="00C32134" w:rsidP="00C32134">
      <w:pPr>
        <w:rPr>
          <w:rStyle w:val="Emphasis"/>
        </w:rPr>
      </w:pPr>
      <w:r w:rsidRPr="006552B9">
        <w:rPr>
          <w:sz w:val="16"/>
        </w:rPr>
        <w:t xml:space="preserve">This is not to say that weaponization is utterly impossible. If solar geoengineering was implemented using low-Earth orbiting sunshades adjustable in real time, then some </w:t>
      </w:r>
      <w:r w:rsidRPr="00FE025C">
        <w:rPr>
          <w:rStyle w:val="StyleUnderline"/>
        </w:rPr>
        <w:t xml:space="preserve">more </w:t>
      </w:r>
      <w:r w:rsidRPr="00273332">
        <w:rPr>
          <w:rStyle w:val="StyleUnderline"/>
          <w:highlight w:val="cyan"/>
        </w:rPr>
        <w:t>precise</w:t>
      </w:r>
      <w:r w:rsidRPr="006552B9">
        <w:rPr>
          <w:rStyle w:val="StyleUnderline"/>
        </w:rPr>
        <w:t xml:space="preserve"> military </w:t>
      </w:r>
      <w:r w:rsidRPr="00273332">
        <w:rPr>
          <w:rStyle w:val="StyleUnderline"/>
          <w:highlight w:val="cyan"/>
        </w:rPr>
        <w:t>applications are</w:t>
      </w:r>
      <w:r w:rsidRPr="006552B9">
        <w:rPr>
          <w:sz w:val="16"/>
        </w:rPr>
        <w:t xml:space="preserve"> imaginable. Yet this form of solar geoengineering is </w:t>
      </w:r>
      <w:r w:rsidRPr="00FE025C">
        <w:rPr>
          <w:rStyle w:val="StyleUnderline"/>
        </w:rPr>
        <w:t xml:space="preserve">so far from practical reality as to be </w:t>
      </w:r>
      <w:r w:rsidRPr="00273332">
        <w:rPr>
          <w:rStyle w:val="Emphasis"/>
          <w:highlight w:val="cyan"/>
        </w:rPr>
        <w:t>science fiction.</w:t>
      </w:r>
    </w:p>
    <w:p w14:paraId="14FE465F" w14:textId="77777777" w:rsidR="00C32134" w:rsidRPr="00985D54" w:rsidRDefault="00C32134" w:rsidP="00C32134">
      <w:pPr>
        <w:rPr>
          <w:sz w:val="16"/>
        </w:rPr>
      </w:pPr>
      <w:r w:rsidRPr="00871697">
        <w:rPr>
          <w:sz w:val="16"/>
        </w:rPr>
        <w:t xml:space="preserve">Weaponization might therefore be at least theoretically possible in a few exceptional cases, but in terms of real world policy relevance, the kinds of solar </w:t>
      </w:r>
      <w:r w:rsidRPr="008F084D">
        <w:rPr>
          <w:rStyle w:val="StyleUnderline"/>
        </w:rPr>
        <w:t xml:space="preserve">geoengineering that might plausibly be deployed in the next </w:t>
      </w:r>
      <w:r w:rsidRPr="008F084D">
        <w:rPr>
          <w:rStyle w:val="Emphasis"/>
        </w:rPr>
        <w:t>half-century</w:t>
      </w:r>
      <w:r w:rsidRPr="00871697">
        <w:rPr>
          <w:sz w:val="16"/>
        </w:rPr>
        <w:t>—including SAI—</w:t>
      </w:r>
      <w:r w:rsidRPr="008F084D">
        <w:rPr>
          <w:rStyle w:val="StyleUnderline"/>
        </w:rPr>
        <w:t xml:space="preserve">would simply not be </w:t>
      </w:r>
      <w:r w:rsidRPr="00E94598">
        <w:rPr>
          <w:rStyle w:val="StyleUnderline"/>
        </w:rPr>
        <w:t xml:space="preserve">weaponizable. This </w:t>
      </w:r>
      <w:r w:rsidRPr="00DA799B">
        <w:rPr>
          <w:rStyle w:val="StyleUnderline"/>
          <w:highlight w:val="cyan"/>
        </w:rPr>
        <w:t xml:space="preserve">conclusion does </w:t>
      </w:r>
      <w:r w:rsidRPr="00DA799B">
        <w:rPr>
          <w:rStyle w:val="Emphasis"/>
          <w:highlight w:val="cyan"/>
        </w:rPr>
        <w:t>not depend</w:t>
      </w:r>
      <w:r w:rsidRPr="00DA799B">
        <w:rPr>
          <w:rStyle w:val="StyleUnderline"/>
          <w:highlight w:val="cyan"/>
        </w:rPr>
        <w:t xml:space="preserve"> on</w:t>
      </w:r>
      <w:r w:rsidRPr="00E94598">
        <w:rPr>
          <w:rStyle w:val="StyleUnderline"/>
        </w:rPr>
        <w:t xml:space="preserve"> </w:t>
      </w:r>
      <w:r w:rsidRPr="00DA799B">
        <w:rPr>
          <w:rStyle w:val="StyleUnderline"/>
        </w:rPr>
        <w:t xml:space="preserve">any </w:t>
      </w:r>
      <w:r w:rsidRPr="00E94598">
        <w:rPr>
          <w:rStyle w:val="Emphasis"/>
        </w:rPr>
        <w:t xml:space="preserve">assumption of </w:t>
      </w:r>
      <w:r w:rsidRPr="00DA799B">
        <w:rPr>
          <w:rStyle w:val="Emphasis"/>
          <w:highlight w:val="cyan"/>
        </w:rPr>
        <w:t>goodwill</w:t>
      </w:r>
      <w:r w:rsidRPr="00871697">
        <w:rPr>
          <w:sz w:val="16"/>
        </w:rPr>
        <w:t xml:space="preserve">, </w:t>
      </w:r>
      <w:r w:rsidRPr="00E03098">
        <w:rPr>
          <w:rStyle w:val="StyleUnderline"/>
          <w:highlight w:val="cyan"/>
        </w:rPr>
        <w:t>but</w:t>
      </w:r>
      <w:r w:rsidRPr="00E94598">
        <w:rPr>
          <w:rStyle w:val="StyleUnderline"/>
        </w:rPr>
        <w:t xml:space="preserve"> instead follows directly from</w:t>
      </w:r>
      <w:r w:rsidRPr="00E03098">
        <w:rPr>
          <w:sz w:val="16"/>
          <w:szCs w:val="16"/>
        </w:rPr>
        <w:t xml:space="preserve"> an understanding of </w:t>
      </w:r>
      <w:r w:rsidRPr="00E94598">
        <w:rPr>
          <w:rStyle w:val="StyleUnderline"/>
        </w:rPr>
        <w:t xml:space="preserve">the </w:t>
      </w:r>
      <w:r w:rsidRPr="00E03098">
        <w:rPr>
          <w:rStyle w:val="Emphasis"/>
          <w:highlight w:val="cyan"/>
        </w:rPr>
        <w:t>physical limits</w:t>
      </w:r>
      <w:r w:rsidRPr="00E94598">
        <w:rPr>
          <w:rStyle w:val="StyleUnderline"/>
        </w:rPr>
        <w:t xml:space="preserve"> of practical technologies</w:t>
      </w:r>
      <w:r w:rsidRPr="00E03098">
        <w:rPr>
          <w:sz w:val="16"/>
          <w:szCs w:val="16"/>
        </w:rPr>
        <w:t>.</w:t>
      </w:r>
      <w:r w:rsidRPr="00871697">
        <w:rPr>
          <w:sz w:val="16"/>
        </w:rPr>
        <w:t xml:space="preserve"> For this reason, </w:t>
      </w:r>
      <w:r w:rsidRPr="000A2D87">
        <w:rPr>
          <w:rStyle w:val="StyleUnderline"/>
          <w:highlight w:val="cyan"/>
        </w:rPr>
        <w:t>serious assessments</w:t>
      </w:r>
      <w:r w:rsidRPr="000A2D87">
        <w:rPr>
          <w:rStyle w:val="StyleUnderline"/>
        </w:rPr>
        <w:t xml:space="preserve"> of</w:t>
      </w:r>
      <w:r w:rsidRPr="00871697">
        <w:rPr>
          <w:sz w:val="16"/>
        </w:rPr>
        <w:t xml:space="preserve"> solar </w:t>
      </w:r>
      <w:r w:rsidRPr="000A2D87">
        <w:rPr>
          <w:rStyle w:val="StyleUnderline"/>
        </w:rPr>
        <w:t>geoengineering—like the</w:t>
      </w:r>
      <w:r w:rsidRPr="00871697">
        <w:rPr>
          <w:sz w:val="16"/>
        </w:rPr>
        <w:t xml:space="preserve"> recently released </w:t>
      </w:r>
      <w:r w:rsidRPr="000A2D87">
        <w:rPr>
          <w:rStyle w:val="StyleUnderline"/>
        </w:rPr>
        <w:t>N</w:t>
      </w:r>
      <w:r w:rsidRPr="00871697">
        <w:rPr>
          <w:sz w:val="16"/>
        </w:rPr>
        <w:t xml:space="preserve">ational </w:t>
      </w:r>
      <w:r w:rsidRPr="000A2D87">
        <w:rPr>
          <w:rStyle w:val="StyleUnderline"/>
        </w:rPr>
        <w:t>A</w:t>
      </w:r>
      <w:r w:rsidRPr="00871697">
        <w:rPr>
          <w:sz w:val="16"/>
        </w:rPr>
        <w:t xml:space="preserve">cademies of </w:t>
      </w:r>
      <w:r w:rsidRPr="000A2D87">
        <w:rPr>
          <w:rStyle w:val="StyleUnderline"/>
        </w:rPr>
        <w:t>S</w:t>
      </w:r>
      <w:r w:rsidRPr="00871697">
        <w:rPr>
          <w:sz w:val="16"/>
        </w:rPr>
        <w:t xml:space="preserve">ciences </w:t>
      </w:r>
      <w:r w:rsidRPr="000A2D87">
        <w:rPr>
          <w:rStyle w:val="StyleUnderline"/>
        </w:rPr>
        <w:t>report—</w:t>
      </w:r>
      <w:r w:rsidRPr="000A2D87">
        <w:rPr>
          <w:rStyle w:val="Emphasis"/>
          <w:highlight w:val="cyan"/>
        </w:rPr>
        <w:t>ignore the issue</w:t>
      </w:r>
      <w:r w:rsidRPr="000A2D87">
        <w:rPr>
          <w:rStyle w:val="StyleUnderline"/>
        </w:rPr>
        <w:t xml:space="preserve"> altogether.</w:t>
      </w:r>
    </w:p>
    <w:p w14:paraId="79DE7955" w14:textId="77777777" w:rsidR="00C32134" w:rsidRDefault="00C32134" w:rsidP="00C32134"/>
    <w:p w14:paraId="6E6950D2" w14:textId="7BBCBAD9" w:rsidR="00C32134" w:rsidRDefault="00C32134" w:rsidP="00C32134">
      <w:pPr>
        <w:pStyle w:val="Heading4"/>
      </w:pPr>
      <w:r>
        <w:t>BW</w:t>
      </w:r>
      <w:r>
        <w:t>.</w:t>
      </w:r>
    </w:p>
    <w:p w14:paraId="594E795B" w14:textId="77777777" w:rsidR="00C32134" w:rsidRPr="00CE6A3A" w:rsidRDefault="00C32134" w:rsidP="00C32134">
      <w:r w:rsidRPr="00352B60">
        <w:t>Rohan</w:t>
      </w:r>
      <w:r>
        <w:rPr>
          <w:b/>
          <w:bCs/>
          <w:sz w:val="26"/>
          <w:szCs w:val="26"/>
        </w:rPr>
        <w:t xml:space="preserve"> </w:t>
      </w:r>
      <w:r w:rsidRPr="00CE6A3A">
        <w:rPr>
          <w:b/>
          <w:bCs/>
          <w:sz w:val="26"/>
          <w:szCs w:val="26"/>
        </w:rPr>
        <w:t xml:space="preserve">Gunaratna </w:t>
      </w:r>
      <w:r>
        <w:rPr>
          <w:b/>
          <w:bCs/>
          <w:sz w:val="26"/>
          <w:szCs w:val="26"/>
        </w:rPr>
        <w:t>&amp;</w:t>
      </w:r>
      <w:r w:rsidRPr="00CE6A3A">
        <w:rPr>
          <w:b/>
          <w:bCs/>
          <w:sz w:val="26"/>
          <w:szCs w:val="26"/>
        </w:rPr>
        <w:t xml:space="preserve"> </w:t>
      </w:r>
      <w:r w:rsidRPr="00352B60">
        <w:t>John</w:t>
      </w:r>
      <w:r>
        <w:rPr>
          <w:b/>
          <w:bCs/>
          <w:sz w:val="26"/>
          <w:szCs w:val="26"/>
        </w:rPr>
        <w:t xml:space="preserve"> </w:t>
      </w:r>
      <w:r w:rsidRPr="00CE6A3A">
        <w:rPr>
          <w:b/>
          <w:bCs/>
          <w:sz w:val="26"/>
          <w:szCs w:val="26"/>
        </w:rPr>
        <w:t>Parachini 22</w:t>
      </w:r>
      <w:r>
        <w:t>. *</w:t>
      </w:r>
      <w:r w:rsidRPr="00CE6A3A">
        <w:t>Professor of Security Studies</w:t>
      </w:r>
      <w:r>
        <w:t xml:space="preserve">, </w:t>
      </w:r>
      <w:r w:rsidRPr="00CE6A3A">
        <w:t>S. Rajaratnam School of International Studies</w:t>
      </w:r>
      <w:r>
        <w:t xml:space="preserve">; </w:t>
      </w:r>
      <w:r w:rsidRPr="00CE6A3A">
        <w:t>Director General</w:t>
      </w:r>
      <w:r>
        <w:t xml:space="preserve">, </w:t>
      </w:r>
      <w:r w:rsidRPr="00CE6A3A">
        <w:t>Institute of National Security Studies</w:t>
      </w:r>
      <w:r>
        <w:t>. **S</w:t>
      </w:r>
      <w:r w:rsidRPr="00CE6A3A">
        <w:t>enior international and defense researcher</w:t>
      </w:r>
      <w:r>
        <w:t xml:space="preserve">; </w:t>
      </w:r>
      <w:r w:rsidRPr="00CE6A3A">
        <w:t>former director</w:t>
      </w:r>
      <w:r>
        <w:t xml:space="preserve">, </w:t>
      </w:r>
      <w:r w:rsidRPr="00CE6A3A">
        <w:t>RAND Intelligence Policy Center</w:t>
      </w:r>
      <w:r>
        <w:t xml:space="preserve">; </w:t>
      </w:r>
      <w:r w:rsidRPr="00CE6A3A">
        <w:t>Pardee RAND Graduate School</w:t>
      </w:r>
      <w:r>
        <w:t xml:space="preserve">. </w:t>
      </w:r>
      <w:r w:rsidRPr="00CE6A3A">
        <w:t>“Implications of the Pandemic for Terrorist Interest in Biological Weapons</w:t>
      </w:r>
      <w:r>
        <w:t xml:space="preserve">.” </w:t>
      </w:r>
      <w:r w:rsidRPr="00352B60">
        <w:t>https://www.rand.org/pubs/research_reports/RRA612-1.html</w:t>
      </w:r>
    </w:p>
    <w:p w14:paraId="329275A5" w14:textId="77777777" w:rsidR="00C32134" w:rsidRPr="00352B60" w:rsidRDefault="00C32134" w:rsidP="00C32134">
      <w:pPr>
        <w:rPr>
          <w:sz w:val="16"/>
        </w:rPr>
      </w:pPr>
      <w:r w:rsidRPr="00352B60">
        <w:rPr>
          <w:rStyle w:val="StyleUnderline"/>
        </w:rPr>
        <w:t>Although there have been</w:t>
      </w:r>
      <w:r w:rsidRPr="00352B60">
        <w:rPr>
          <w:sz w:val="16"/>
        </w:rPr>
        <w:t xml:space="preserve"> remarkable </w:t>
      </w:r>
      <w:r w:rsidRPr="00352B60">
        <w:rPr>
          <w:rStyle w:val="StyleUnderline"/>
        </w:rPr>
        <w:t>advances in biotechnology</w:t>
      </w:r>
      <w:r w:rsidRPr="00352B60">
        <w:rPr>
          <w:sz w:val="16"/>
        </w:rPr>
        <w:t xml:space="preserve">, </w:t>
      </w:r>
      <w:r w:rsidRPr="00352B60">
        <w:rPr>
          <w:rStyle w:val="StyleUnderline"/>
        </w:rPr>
        <w:t xml:space="preserve">experts who </w:t>
      </w:r>
      <w:r w:rsidRPr="00352B60">
        <w:rPr>
          <w:rStyle w:val="StyleUnderline"/>
          <w:highlight w:val="cyan"/>
        </w:rPr>
        <w:t>suggest</w:t>
      </w:r>
      <w:r w:rsidRPr="00352B60">
        <w:rPr>
          <w:sz w:val="16"/>
        </w:rPr>
        <w:t xml:space="preserve"> that </w:t>
      </w:r>
      <w:r w:rsidRPr="00352B60">
        <w:rPr>
          <w:rStyle w:val="StyleUnderline"/>
          <w:highlight w:val="cyan"/>
        </w:rPr>
        <w:t xml:space="preserve">someone with </w:t>
      </w:r>
      <w:r w:rsidRPr="00352B60">
        <w:rPr>
          <w:rStyle w:val="Emphasis"/>
          <w:highlight w:val="cyan"/>
        </w:rPr>
        <w:t>modest knowledge</w:t>
      </w:r>
      <w:r w:rsidRPr="00352B60">
        <w:rPr>
          <w:rStyle w:val="StyleUnderline"/>
          <w:highlight w:val="cyan"/>
        </w:rPr>
        <w:t xml:space="preserve"> can access</w:t>
      </w:r>
      <w:r w:rsidRPr="00352B60">
        <w:rPr>
          <w:sz w:val="16"/>
        </w:rPr>
        <w:t xml:space="preserve"> the </w:t>
      </w:r>
      <w:r w:rsidRPr="00352B60">
        <w:rPr>
          <w:rStyle w:val="Emphasis"/>
        </w:rPr>
        <w:t xml:space="preserve">necessary </w:t>
      </w:r>
      <w:r w:rsidRPr="00352B60">
        <w:rPr>
          <w:rStyle w:val="Emphasis"/>
          <w:highlight w:val="cyan"/>
        </w:rPr>
        <w:t>materials</w:t>
      </w:r>
      <w:r w:rsidRPr="00352B60">
        <w:rPr>
          <w:rStyle w:val="StyleUnderline"/>
          <w:highlight w:val="cyan"/>
        </w:rPr>
        <w:t xml:space="preserve"> and fashion</w:t>
      </w:r>
      <w:r w:rsidRPr="00352B60">
        <w:rPr>
          <w:sz w:val="16"/>
        </w:rPr>
        <w:t xml:space="preserve"> a </w:t>
      </w:r>
      <w:r w:rsidRPr="00352B60">
        <w:rPr>
          <w:rStyle w:val="StyleUnderline"/>
        </w:rPr>
        <w:t xml:space="preserve">biological </w:t>
      </w:r>
      <w:r w:rsidRPr="00352B60">
        <w:rPr>
          <w:rStyle w:val="StyleUnderline"/>
          <w:highlight w:val="cyan"/>
        </w:rPr>
        <w:t xml:space="preserve">weapon are </w:t>
      </w:r>
      <w:r w:rsidRPr="00352B60">
        <w:rPr>
          <w:rStyle w:val="Emphasis"/>
          <w:highlight w:val="cyan"/>
        </w:rPr>
        <w:t>cavalierly sweeping aside</w:t>
      </w:r>
      <w:r w:rsidRPr="00352B60">
        <w:rPr>
          <w:sz w:val="16"/>
        </w:rPr>
        <w:t xml:space="preserve"> the </w:t>
      </w:r>
      <w:r w:rsidRPr="00352B60">
        <w:rPr>
          <w:rStyle w:val="StyleUnderline"/>
          <w:highlight w:val="cyan"/>
        </w:rPr>
        <w:t>difficulties</w:t>
      </w:r>
      <w:r w:rsidRPr="00352B60">
        <w:rPr>
          <w:rStyle w:val="StyleUnderline"/>
        </w:rPr>
        <w:t xml:space="preserve"> involved</w:t>
      </w:r>
      <w:r w:rsidRPr="00352B60">
        <w:rPr>
          <w:sz w:val="16"/>
        </w:rPr>
        <w:t xml:space="preserve">. </w:t>
      </w:r>
      <w:r w:rsidRPr="00352B60">
        <w:rPr>
          <w:rStyle w:val="StyleUnderline"/>
          <w:highlight w:val="cyan"/>
        </w:rPr>
        <w:t>If</w:t>
      </w:r>
      <w:r w:rsidRPr="00352B60">
        <w:rPr>
          <w:rStyle w:val="StyleUnderline"/>
        </w:rPr>
        <w:t xml:space="preserve"> it is as </w:t>
      </w:r>
      <w:r w:rsidRPr="00352B60">
        <w:rPr>
          <w:rStyle w:val="StyleUnderline"/>
          <w:highlight w:val="cyan"/>
        </w:rPr>
        <w:t>easy</w:t>
      </w:r>
      <w:r w:rsidRPr="00352B60">
        <w:rPr>
          <w:rStyle w:val="StyleUnderline"/>
        </w:rPr>
        <w:t xml:space="preserve"> as some suggest</w:t>
      </w:r>
      <w:r w:rsidRPr="00352B60">
        <w:rPr>
          <w:sz w:val="16"/>
        </w:rPr>
        <w:t xml:space="preserve">, then </w:t>
      </w:r>
      <w:r w:rsidRPr="00352B60">
        <w:rPr>
          <w:rStyle w:val="StyleUnderline"/>
          <w:highlight w:val="cyan"/>
        </w:rPr>
        <w:t>why are there not</w:t>
      </w:r>
      <w:r w:rsidRPr="00352B60">
        <w:rPr>
          <w:rStyle w:val="StyleUnderline"/>
        </w:rPr>
        <w:t xml:space="preserve"> </w:t>
      </w:r>
      <w:r w:rsidRPr="00352B60">
        <w:rPr>
          <w:rStyle w:val="Emphasis"/>
        </w:rPr>
        <w:t xml:space="preserve">more </w:t>
      </w:r>
      <w:r w:rsidRPr="00352B60">
        <w:rPr>
          <w:rStyle w:val="Emphasis"/>
          <w:highlight w:val="cyan"/>
        </w:rPr>
        <w:t>examples</w:t>
      </w:r>
      <w:r w:rsidRPr="00352B60">
        <w:rPr>
          <w:rStyle w:val="StyleUnderline"/>
        </w:rPr>
        <w:t xml:space="preserve"> of nonstate actors pursuing biological weapons</w:t>
      </w:r>
      <w:r w:rsidRPr="00352B60">
        <w:rPr>
          <w:sz w:val="16"/>
        </w:rPr>
        <w:t xml:space="preserve">? The prospects of an individual or a group successfully accomplishing all the necessary steps are not zero, but </w:t>
      </w:r>
      <w:r w:rsidRPr="00352B60">
        <w:rPr>
          <w:rStyle w:val="StyleUnderline"/>
          <w:highlight w:val="cyan"/>
        </w:rPr>
        <w:t>given</w:t>
      </w:r>
      <w:r w:rsidRPr="00352B60">
        <w:rPr>
          <w:sz w:val="16"/>
        </w:rPr>
        <w:t xml:space="preserve"> the </w:t>
      </w:r>
      <w:r w:rsidRPr="00352B60">
        <w:rPr>
          <w:rStyle w:val="StyleUnderline"/>
        </w:rPr>
        <w:t>difficulty</w:t>
      </w:r>
      <w:r w:rsidRPr="00352B60">
        <w:rPr>
          <w:sz w:val="16"/>
        </w:rPr>
        <w:t xml:space="preserve"> involved </w:t>
      </w:r>
      <w:r w:rsidRPr="00352B60">
        <w:rPr>
          <w:rStyle w:val="StyleUnderline"/>
        </w:rPr>
        <w:t xml:space="preserve">in developing such weapons and the fact that </w:t>
      </w:r>
      <w:r w:rsidRPr="00352B60">
        <w:rPr>
          <w:rStyle w:val="Emphasis"/>
        </w:rPr>
        <w:t xml:space="preserve">conventional weapon </w:t>
      </w:r>
      <w:r w:rsidRPr="00352B60">
        <w:rPr>
          <w:rStyle w:val="Emphasis"/>
          <w:highlight w:val="cyan"/>
        </w:rPr>
        <w:t>alternatives</w:t>
      </w:r>
      <w:r w:rsidRPr="00352B60">
        <w:rPr>
          <w:rStyle w:val="StyleUnderline"/>
        </w:rPr>
        <w:t xml:space="preserve"> are </w:t>
      </w:r>
      <w:r w:rsidRPr="00352B60">
        <w:rPr>
          <w:rStyle w:val="Emphasis"/>
        </w:rPr>
        <w:t>readily available</w:t>
      </w:r>
      <w:r w:rsidRPr="00352B60">
        <w:rPr>
          <w:sz w:val="16"/>
        </w:rPr>
        <w:t xml:space="preserve">, </w:t>
      </w:r>
      <w:r w:rsidRPr="00352B60">
        <w:rPr>
          <w:rStyle w:val="StyleUnderline"/>
        </w:rPr>
        <w:t xml:space="preserve">nonstate actors have </w:t>
      </w:r>
      <w:r w:rsidRPr="00352B60">
        <w:rPr>
          <w:rStyle w:val="Emphasis"/>
        </w:rPr>
        <w:t>routinely chosen</w:t>
      </w:r>
      <w:r w:rsidRPr="00352B60">
        <w:rPr>
          <w:rStyle w:val="StyleUnderline"/>
        </w:rPr>
        <w:t xml:space="preserve"> other means of attack</w:t>
      </w:r>
      <w:r w:rsidRPr="00352B60">
        <w:rPr>
          <w:sz w:val="16"/>
        </w:rPr>
        <w:t xml:space="preserve">. Even such </w:t>
      </w:r>
      <w:r w:rsidRPr="00352B60">
        <w:rPr>
          <w:rStyle w:val="StyleUnderline"/>
          <w:highlight w:val="cyan"/>
        </w:rPr>
        <w:t>terrorist groups</w:t>
      </w:r>
      <w:r w:rsidRPr="00352B60">
        <w:rPr>
          <w:sz w:val="16"/>
        </w:rPr>
        <w:t xml:space="preserve"> as the IS and al-Qaeda, which have not hesitated to commit terrible acts of violence, </w:t>
      </w:r>
      <w:r w:rsidRPr="00352B60">
        <w:rPr>
          <w:rStyle w:val="StyleUnderline"/>
          <w:highlight w:val="cyan"/>
        </w:rPr>
        <w:t>have not demonstrated</w:t>
      </w:r>
      <w:r w:rsidRPr="00352B60">
        <w:rPr>
          <w:sz w:val="16"/>
        </w:rPr>
        <w:t xml:space="preserve"> a </w:t>
      </w:r>
      <w:r w:rsidRPr="00352B60">
        <w:rPr>
          <w:rStyle w:val="Emphasis"/>
        </w:rPr>
        <w:t xml:space="preserve">concerted </w:t>
      </w:r>
      <w:r w:rsidRPr="00352B60">
        <w:rPr>
          <w:rStyle w:val="Emphasis"/>
          <w:highlight w:val="cyan"/>
        </w:rPr>
        <w:t>effort</w:t>
      </w:r>
      <w:r w:rsidRPr="00352B60">
        <w:rPr>
          <w:rStyle w:val="StyleUnderline"/>
          <w:highlight w:val="cyan"/>
        </w:rPr>
        <w:t xml:space="preserve"> to develop bio</w:t>
      </w:r>
      <w:r w:rsidRPr="00352B60">
        <w:rPr>
          <w:rStyle w:val="StyleUnderline"/>
        </w:rPr>
        <w:t xml:space="preserve">logical </w:t>
      </w:r>
      <w:r w:rsidRPr="00352B60">
        <w:rPr>
          <w:rStyle w:val="StyleUnderline"/>
          <w:highlight w:val="cyan"/>
        </w:rPr>
        <w:t>weapons</w:t>
      </w:r>
      <w:r w:rsidRPr="00352B60">
        <w:rPr>
          <w:sz w:val="16"/>
        </w:rPr>
        <w:t xml:space="preserve">, </w:t>
      </w:r>
      <w:r w:rsidRPr="00352B60">
        <w:rPr>
          <w:rStyle w:val="StyleUnderline"/>
        </w:rPr>
        <w:t>and</w:t>
      </w:r>
      <w:r w:rsidRPr="00352B60">
        <w:rPr>
          <w:sz w:val="16"/>
        </w:rPr>
        <w:t xml:space="preserve"> their chemical weapon </w:t>
      </w:r>
      <w:r w:rsidRPr="00352B60">
        <w:rPr>
          <w:rStyle w:val="StyleUnderline"/>
        </w:rPr>
        <w:t>activities</w:t>
      </w:r>
      <w:r w:rsidRPr="00352B60">
        <w:rPr>
          <w:sz w:val="16"/>
        </w:rPr>
        <w:t xml:space="preserve"> have </w:t>
      </w:r>
      <w:r w:rsidRPr="00352B60">
        <w:rPr>
          <w:rStyle w:val="StyleUnderline"/>
        </w:rPr>
        <w:t xml:space="preserve">thus far been </w:t>
      </w:r>
      <w:r w:rsidRPr="00352B60">
        <w:rPr>
          <w:rStyle w:val="Emphasis"/>
        </w:rPr>
        <w:t>much less deadly</w:t>
      </w:r>
      <w:r w:rsidRPr="00352B60">
        <w:rPr>
          <w:sz w:val="16"/>
        </w:rPr>
        <w:t xml:space="preserve"> than their conventional weapon attacks.</w:t>
      </w:r>
    </w:p>
    <w:p w14:paraId="37B80FC3" w14:textId="77777777" w:rsidR="00C32134" w:rsidRPr="00352B60" w:rsidRDefault="00C32134" w:rsidP="00C32134">
      <w:pPr>
        <w:rPr>
          <w:sz w:val="16"/>
        </w:rPr>
      </w:pPr>
      <w:r w:rsidRPr="00352B60">
        <w:rPr>
          <w:rStyle w:val="StyleUnderline"/>
        </w:rPr>
        <w:t>Weaponizing biological materials</w:t>
      </w:r>
      <w:r w:rsidRPr="00352B60">
        <w:rPr>
          <w:sz w:val="16"/>
        </w:rPr>
        <w:t xml:space="preserve"> to cause mass casualties </w:t>
      </w:r>
      <w:r w:rsidRPr="00352B60">
        <w:rPr>
          <w:rStyle w:val="StyleUnderline"/>
        </w:rPr>
        <w:t xml:space="preserve">requires </w:t>
      </w:r>
      <w:r w:rsidRPr="00352B60">
        <w:rPr>
          <w:rStyle w:val="Emphasis"/>
        </w:rPr>
        <w:t>considerable engineering sophistication</w:t>
      </w:r>
      <w:r w:rsidRPr="00352B60">
        <w:rPr>
          <w:sz w:val="16"/>
        </w:rPr>
        <w:t xml:space="preserve"> that is </w:t>
      </w:r>
      <w:r w:rsidRPr="00352B60">
        <w:rPr>
          <w:rStyle w:val="StyleUnderline"/>
        </w:rPr>
        <w:t>difficult</w:t>
      </w:r>
      <w:r w:rsidRPr="00352B60">
        <w:rPr>
          <w:sz w:val="16"/>
        </w:rPr>
        <w:t xml:space="preserve"> even </w:t>
      </w:r>
      <w:r w:rsidRPr="00352B60">
        <w:rPr>
          <w:rStyle w:val="StyleUnderline"/>
        </w:rPr>
        <w:t>for states</w:t>
      </w:r>
      <w:r w:rsidRPr="00352B60">
        <w:rPr>
          <w:sz w:val="16"/>
        </w:rPr>
        <w:t xml:space="preserve">. Granted, terrorists might need less much time to obtain or produce and weaponize a biological agent because they might be satisfied with a less effective weapon than a state would call for and might be able to achieve their desired ends with imperfect yet still dangerous results. Still, </w:t>
      </w:r>
      <w:r w:rsidRPr="00352B60">
        <w:rPr>
          <w:rStyle w:val="Emphasis"/>
        </w:rPr>
        <w:t xml:space="preserve">despite </w:t>
      </w:r>
      <w:r w:rsidRPr="00352B60">
        <w:rPr>
          <w:rStyle w:val="Emphasis"/>
          <w:highlight w:val="cyan"/>
        </w:rPr>
        <w:t>assertions</w:t>
      </w:r>
      <w:r w:rsidRPr="00352B60">
        <w:rPr>
          <w:rStyle w:val="StyleUnderline"/>
        </w:rPr>
        <w:t xml:space="preserve"> that the </w:t>
      </w:r>
      <w:r w:rsidRPr="00352B60">
        <w:rPr>
          <w:rStyle w:val="StyleUnderline"/>
          <w:highlight w:val="cyan"/>
        </w:rPr>
        <w:t>biotech</w:t>
      </w:r>
      <w:r w:rsidRPr="00352B60">
        <w:rPr>
          <w:rStyle w:val="StyleUnderline"/>
        </w:rPr>
        <w:t xml:space="preserve">nology </w:t>
      </w:r>
      <w:r w:rsidRPr="00352B60">
        <w:rPr>
          <w:rStyle w:val="StyleUnderline"/>
          <w:highlight w:val="cyan"/>
        </w:rPr>
        <w:t>revolution</w:t>
      </w:r>
      <w:r w:rsidRPr="00352B60">
        <w:rPr>
          <w:rStyle w:val="StyleUnderline"/>
        </w:rPr>
        <w:t xml:space="preserve"> might </w:t>
      </w:r>
      <w:r w:rsidRPr="00352B60">
        <w:rPr>
          <w:rStyle w:val="StyleUnderline"/>
          <w:highlight w:val="cyan"/>
        </w:rPr>
        <w:t>make it easier</w:t>
      </w:r>
      <w:r w:rsidRPr="00352B60">
        <w:rPr>
          <w:rStyle w:val="StyleUnderline"/>
        </w:rPr>
        <w:t xml:space="preserve"> for individuals with</w:t>
      </w:r>
      <w:r w:rsidRPr="00352B60">
        <w:rPr>
          <w:sz w:val="16"/>
        </w:rPr>
        <w:t xml:space="preserve"> some </w:t>
      </w:r>
      <w:r w:rsidRPr="00352B60">
        <w:rPr>
          <w:rStyle w:val="StyleUnderline"/>
        </w:rPr>
        <w:t>biotechnical training to make biological weapons</w:t>
      </w:r>
      <w:r w:rsidRPr="00352B60">
        <w:rPr>
          <w:sz w:val="16"/>
        </w:rPr>
        <w:t xml:space="preserve">, the </w:t>
      </w:r>
      <w:r w:rsidRPr="00352B60">
        <w:rPr>
          <w:rStyle w:val="Emphasis"/>
          <w:highlight w:val="cyan"/>
        </w:rPr>
        <w:t>empirical record</w:t>
      </w:r>
      <w:r w:rsidRPr="00352B60">
        <w:rPr>
          <w:rStyle w:val="StyleUnderline"/>
          <w:highlight w:val="cyan"/>
        </w:rPr>
        <w:t xml:space="preserve"> does not confirm this</w:t>
      </w:r>
      <w:r w:rsidRPr="00352B60">
        <w:rPr>
          <w:rStyle w:val="StyleUnderline"/>
        </w:rPr>
        <w:t xml:space="preserve"> view</w:t>
      </w:r>
      <w:r w:rsidRPr="00352B60">
        <w:rPr>
          <w:sz w:val="16"/>
        </w:rPr>
        <w:t xml:space="preserve">.1 </w:t>
      </w:r>
      <w:r w:rsidRPr="00352B60">
        <w:rPr>
          <w:rStyle w:val="StyleUnderline"/>
        </w:rPr>
        <w:t>To achieve the desired outcome of mass casualties</w:t>
      </w:r>
      <w:r w:rsidRPr="00352B60">
        <w:rPr>
          <w:sz w:val="16"/>
        </w:rPr>
        <w:t xml:space="preserve"> with biological materials, </w:t>
      </w:r>
      <w:r w:rsidRPr="00352B60">
        <w:rPr>
          <w:rStyle w:val="StyleUnderline"/>
        </w:rPr>
        <w:t xml:space="preserve">one must overcome </w:t>
      </w:r>
      <w:r w:rsidRPr="00352B60">
        <w:rPr>
          <w:rStyle w:val="Emphasis"/>
        </w:rPr>
        <w:t>several barriers</w:t>
      </w:r>
      <w:r w:rsidRPr="00352B60">
        <w:rPr>
          <w:sz w:val="16"/>
        </w:rPr>
        <w:t xml:space="preserve"> and successfully complete several necessary steps. This </w:t>
      </w:r>
      <w:r w:rsidRPr="00352B60">
        <w:rPr>
          <w:rStyle w:val="StyleUnderline"/>
        </w:rPr>
        <w:t xml:space="preserve">combination of </w:t>
      </w:r>
      <w:r w:rsidRPr="00352B60">
        <w:rPr>
          <w:rStyle w:val="StyleUnderline"/>
          <w:highlight w:val="cyan"/>
        </w:rPr>
        <w:t>barriers and steps creates</w:t>
      </w:r>
      <w:r w:rsidRPr="00352B60">
        <w:rPr>
          <w:rStyle w:val="StyleUnderline"/>
        </w:rPr>
        <w:t xml:space="preserve"> </w:t>
      </w:r>
      <w:r w:rsidRPr="00352B60">
        <w:rPr>
          <w:rStyle w:val="Emphasis"/>
        </w:rPr>
        <w:t xml:space="preserve">inherent </w:t>
      </w:r>
      <w:r w:rsidRPr="00352B60">
        <w:rPr>
          <w:rStyle w:val="Emphasis"/>
          <w:highlight w:val="cyan"/>
        </w:rPr>
        <w:t>difficulties</w:t>
      </w:r>
      <w:r w:rsidRPr="00352B60">
        <w:rPr>
          <w:sz w:val="16"/>
          <w:szCs w:val="16"/>
        </w:rPr>
        <w:t xml:space="preserve"> </w:t>
      </w:r>
      <w:r w:rsidRPr="00352B60">
        <w:rPr>
          <w:sz w:val="16"/>
        </w:rPr>
        <w:t>in the intentional use of biological agents as weapons and makes achievement of desired outcomes uncertain.</w:t>
      </w:r>
    </w:p>
    <w:p w14:paraId="2B4176FF" w14:textId="77777777" w:rsidR="00C32134" w:rsidRPr="00352B60" w:rsidRDefault="00C32134" w:rsidP="00C32134">
      <w:pPr>
        <w:rPr>
          <w:sz w:val="16"/>
        </w:rPr>
      </w:pPr>
      <w:r w:rsidRPr="00352B60">
        <w:rPr>
          <w:sz w:val="16"/>
        </w:rPr>
        <w:lastRenderedPageBreak/>
        <w:t>Prioritizing threats is a difficult task, particularly when threats are novel. Although individuals and reports issued warnings about the possibility of a pandemic, other near-term or long-feared postulated threats took precedent. Slow-moving and naturally occurring events rarely get the same attention as hostile states or terrorist groups, and feared “bolt from the blue” attacks from states or terrorists dominated the thinking of political leaders and national security experts. COVID-19 and the effects of global climate change are prompts to reimagine threats to national and international security.</w:t>
      </w:r>
    </w:p>
    <w:p w14:paraId="097ECF3C" w14:textId="77777777" w:rsidR="00C32134" w:rsidRPr="00352B60" w:rsidRDefault="00C32134" w:rsidP="00C32134">
      <w:pPr>
        <w:rPr>
          <w:sz w:val="16"/>
        </w:rPr>
      </w:pPr>
      <w:r w:rsidRPr="00352B60">
        <w:rPr>
          <w:sz w:val="16"/>
        </w:rPr>
        <w:t xml:space="preserve">When we review both the historical baselines and the pandemic-era narratives of the IS and al-Qaeda, neither group seems likely to use biological materials in future attacks. </w:t>
      </w:r>
      <w:r w:rsidRPr="00352B60">
        <w:rPr>
          <w:rStyle w:val="StyleUnderline"/>
        </w:rPr>
        <w:t>All</w:t>
      </w:r>
      <w:r w:rsidRPr="00352B60">
        <w:rPr>
          <w:sz w:val="16"/>
        </w:rPr>
        <w:t xml:space="preserve"> the </w:t>
      </w:r>
      <w:r w:rsidRPr="00352B60">
        <w:rPr>
          <w:rStyle w:val="StyleUnderline"/>
          <w:highlight w:val="cyan"/>
        </w:rPr>
        <w:t>intel</w:t>
      </w:r>
      <w:r w:rsidRPr="00352B60">
        <w:rPr>
          <w:rStyle w:val="StyleUnderline"/>
        </w:rPr>
        <w:t xml:space="preserve">ligence </w:t>
      </w:r>
      <w:r w:rsidRPr="00352B60">
        <w:rPr>
          <w:rStyle w:val="StyleUnderline"/>
          <w:highlight w:val="cyan"/>
        </w:rPr>
        <w:t>monitoring</w:t>
      </w:r>
      <w:r w:rsidRPr="00352B60">
        <w:rPr>
          <w:rStyle w:val="StyleUnderline"/>
        </w:rPr>
        <w:t xml:space="preserve"> and counter terrorism protective measures</w:t>
      </w:r>
      <w:r w:rsidRPr="00352B60">
        <w:rPr>
          <w:sz w:val="16"/>
        </w:rPr>
        <w:t xml:space="preserve"> aligned against them </w:t>
      </w:r>
      <w:r w:rsidRPr="00352B60">
        <w:rPr>
          <w:rStyle w:val="StyleUnderline"/>
          <w:highlight w:val="cyan"/>
        </w:rPr>
        <w:t>effectively</w:t>
      </w:r>
      <w:r w:rsidRPr="00352B60">
        <w:rPr>
          <w:sz w:val="16"/>
        </w:rPr>
        <w:t xml:space="preserve"> serve to </w:t>
      </w:r>
      <w:r w:rsidRPr="00352B60">
        <w:rPr>
          <w:rStyle w:val="StyleUnderline"/>
          <w:highlight w:val="cyan"/>
        </w:rPr>
        <w:t>detect</w:t>
      </w:r>
      <w:r w:rsidRPr="00352B60">
        <w:rPr>
          <w:rStyle w:val="StyleUnderline"/>
        </w:rPr>
        <w:t xml:space="preserve"> a </w:t>
      </w:r>
      <w:r w:rsidRPr="00352B60">
        <w:rPr>
          <w:rStyle w:val="StyleUnderline"/>
          <w:highlight w:val="cyan"/>
        </w:rPr>
        <w:t>change</w:t>
      </w:r>
      <w:r w:rsidRPr="00352B60">
        <w:rPr>
          <w:rStyle w:val="StyleUnderline"/>
        </w:rPr>
        <w:t xml:space="preserve"> in</w:t>
      </w:r>
      <w:r w:rsidRPr="00352B60">
        <w:rPr>
          <w:sz w:val="16"/>
        </w:rPr>
        <w:t xml:space="preserve"> their rhetoric or their </w:t>
      </w:r>
      <w:r w:rsidRPr="00352B60">
        <w:rPr>
          <w:rStyle w:val="StyleUnderline"/>
        </w:rPr>
        <w:t>capabilities</w:t>
      </w:r>
      <w:r w:rsidRPr="00352B60">
        <w:rPr>
          <w:sz w:val="16"/>
        </w:rPr>
        <w:t xml:space="preserve">. This </w:t>
      </w:r>
      <w:r w:rsidRPr="00352B60">
        <w:rPr>
          <w:rStyle w:val="StyleUnderline"/>
        </w:rPr>
        <w:t>monitoring</w:t>
      </w:r>
      <w:r w:rsidRPr="00352B60">
        <w:rPr>
          <w:sz w:val="16"/>
        </w:rPr>
        <w:t xml:space="preserve">, </w:t>
      </w:r>
      <w:r w:rsidRPr="00352B60">
        <w:rPr>
          <w:rStyle w:val="StyleUnderline"/>
          <w:highlight w:val="cyan"/>
        </w:rPr>
        <w:t>increased</w:t>
      </w:r>
      <w:r w:rsidRPr="00352B60">
        <w:rPr>
          <w:rStyle w:val="StyleUnderline"/>
        </w:rPr>
        <w:t xml:space="preserve"> </w:t>
      </w:r>
      <w:r w:rsidRPr="00352B60">
        <w:rPr>
          <w:rStyle w:val="Emphasis"/>
        </w:rPr>
        <w:t xml:space="preserve">public health </w:t>
      </w:r>
      <w:r w:rsidRPr="00352B60">
        <w:rPr>
          <w:rStyle w:val="Emphasis"/>
          <w:highlight w:val="cyan"/>
        </w:rPr>
        <w:t>sensitivity</w:t>
      </w:r>
      <w:r w:rsidRPr="00352B60">
        <w:rPr>
          <w:sz w:val="16"/>
        </w:rPr>
        <w:t xml:space="preserve"> to naturally occurring outbreaks, </w:t>
      </w:r>
      <w:r w:rsidRPr="00352B60">
        <w:rPr>
          <w:rStyle w:val="StyleUnderline"/>
          <w:highlight w:val="cyan"/>
        </w:rPr>
        <w:t>safeguarding</w:t>
      </w:r>
      <w:r w:rsidRPr="00352B60">
        <w:rPr>
          <w:rStyle w:val="StyleUnderline"/>
        </w:rPr>
        <w:t xml:space="preserve"> of </w:t>
      </w:r>
      <w:r w:rsidRPr="00352B60">
        <w:rPr>
          <w:rStyle w:val="StyleUnderline"/>
          <w:highlight w:val="cyan"/>
        </w:rPr>
        <w:t>lab</w:t>
      </w:r>
      <w:r w:rsidRPr="00352B60">
        <w:rPr>
          <w:rStyle w:val="StyleUnderline"/>
        </w:rPr>
        <w:t>oratorie</w:t>
      </w:r>
      <w:r w:rsidRPr="00352B60">
        <w:rPr>
          <w:rStyle w:val="StyleUnderline"/>
          <w:highlight w:val="cyan"/>
        </w:rPr>
        <w:t>s</w:t>
      </w:r>
      <w:r w:rsidRPr="00352B60">
        <w:rPr>
          <w:sz w:val="16"/>
        </w:rPr>
        <w:t xml:space="preserve"> </w:t>
      </w:r>
      <w:r w:rsidRPr="00352B60">
        <w:rPr>
          <w:rStyle w:val="StyleUnderline"/>
        </w:rPr>
        <w:t>researching infectious diseases</w:t>
      </w:r>
      <w:r w:rsidRPr="00352B60">
        <w:rPr>
          <w:sz w:val="16"/>
        </w:rPr>
        <w:t xml:space="preserve">, </w:t>
      </w:r>
      <w:r w:rsidRPr="00352B60">
        <w:rPr>
          <w:rStyle w:val="StyleUnderline"/>
          <w:highlight w:val="cyan"/>
        </w:rPr>
        <w:t>and better capabilities</w:t>
      </w:r>
      <w:r w:rsidRPr="00352B60">
        <w:rPr>
          <w:rStyle w:val="StyleUnderline"/>
        </w:rPr>
        <w:t xml:space="preserve"> to manage</w:t>
      </w:r>
      <w:r w:rsidRPr="00352B60">
        <w:rPr>
          <w:sz w:val="16"/>
        </w:rPr>
        <w:t xml:space="preserve"> the </w:t>
      </w:r>
      <w:r w:rsidRPr="00352B60">
        <w:rPr>
          <w:rStyle w:val="StyleUnderline"/>
        </w:rPr>
        <w:t>results of</w:t>
      </w:r>
      <w:r w:rsidRPr="00352B60">
        <w:rPr>
          <w:sz w:val="16"/>
        </w:rPr>
        <w:t xml:space="preserve"> an </w:t>
      </w:r>
      <w:r w:rsidRPr="00352B60">
        <w:rPr>
          <w:rStyle w:val="StyleUnderline"/>
        </w:rPr>
        <w:t xml:space="preserve">outbreak </w:t>
      </w:r>
      <w:r w:rsidRPr="00352B60">
        <w:rPr>
          <w:rStyle w:val="Emphasis"/>
          <w:highlight w:val="cyan"/>
        </w:rPr>
        <w:t>all</w:t>
      </w:r>
      <w:r w:rsidRPr="00352B60">
        <w:rPr>
          <w:rStyle w:val="Emphasis"/>
        </w:rPr>
        <w:t xml:space="preserve"> combine</w:t>
      </w:r>
      <w:r w:rsidRPr="00352B60">
        <w:rPr>
          <w:rStyle w:val="StyleUnderline"/>
        </w:rPr>
        <w:t xml:space="preserve"> to </w:t>
      </w:r>
      <w:r w:rsidRPr="00352B60">
        <w:rPr>
          <w:rStyle w:val="StyleUnderline"/>
          <w:highlight w:val="cyan"/>
        </w:rPr>
        <w:t>lower</w:t>
      </w:r>
      <w:r w:rsidRPr="00352B60">
        <w:rPr>
          <w:sz w:val="16"/>
        </w:rPr>
        <w:t xml:space="preserve"> the </w:t>
      </w:r>
      <w:r w:rsidRPr="00352B60">
        <w:rPr>
          <w:rStyle w:val="StyleUnderline"/>
          <w:highlight w:val="cyan"/>
        </w:rPr>
        <w:t>risk</w:t>
      </w:r>
      <w:r w:rsidRPr="00352B60">
        <w:rPr>
          <w:sz w:val="16"/>
        </w:rPr>
        <w:t xml:space="preserve"> of </w:t>
      </w:r>
      <w:r w:rsidRPr="00352B60">
        <w:rPr>
          <w:rStyle w:val="StyleUnderline"/>
        </w:rPr>
        <w:t>the IS</w:t>
      </w:r>
      <w:r w:rsidRPr="00352B60">
        <w:rPr>
          <w:sz w:val="16"/>
        </w:rPr>
        <w:t xml:space="preserve">, </w:t>
      </w:r>
      <w:r w:rsidRPr="00352B60">
        <w:rPr>
          <w:rStyle w:val="StyleUnderline"/>
        </w:rPr>
        <w:t>al-Qaeda</w:t>
      </w:r>
      <w:r w:rsidRPr="00352B60">
        <w:rPr>
          <w:sz w:val="16"/>
        </w:rPr>
        <w:t xml:space="preserve">, </w:t>
      </w:r>
      <w:r w:rsidRPr="00352B60">
        <w:rPr>
          <w:rStyle w:val="StyleUnderline"/>
        </w:rPr>
        <w:t>or people</w:t>
      </w:r>
      <w:r w:rsidRPr="00352B60">
        <w:rPr>
          <w:sz w:val="16"/>
        </w:rPr>
        <w:t xml:space="preserve"> they might inspire to </w:t>
      </w:r>
      <w:r w:rsidRPr="00352B60">
        <w:rPr>
          <w:rStyle w:val="StyleUnderline"/>
        </w:rPr>
        <w:t>develop and use biological agents as weapons</w:t>
      </w:r>
      <w:r w:rsidRPr="00352B60">
        <w:rPr>
          <w:sz w:val="16"/>
        </w:rPr>
        <w:t>.</w:t>
      </w:r>
    </w:p>
    <w:p w14:paraId="60E0E5EB" w14:textId="77777777" w:rsidR="00C32134" w:rsidRPr="00352B60" w:rsidRDefault="00C32134" w:rsidP="00C32134">
      <w:pPr>
        <w:rPr>
          <w:sz w:val="16"/>
        </w:rPr>
      </w:pPr>
      <w:r w:rsidRPr="00352B60">
        <w:rPr>
          <w:sz w:val="16"/>
        </w:rPr>
        <w:t xml:space="preserve">The silver lining of the COVID-19 pandemic is that the international community can rethink the importance of basic public health challenges. States can acknowledge that the </w:t>
      </w:r>
      <w:r w:rsidRPr="00352B60">
        <w:rPr>
          <w:rStyle w:val="Emphasis"/>
        </w:rPr>
        <w:t>low probability</w:t>
      </w:r>
      <w:r w:rsidRPr="00352B60">
        <w:rPr>
          <w:rStyle w:val="StyleUnderline"/>
        </w:rPr>
        <w:t xml:space="preserve"> of</w:t>
      </w:r>
      <w:r w:rsidRPr="00352B60">
        <w:rPr>
          <w:sz w:val="16"/>
        </w:rPr>
        <w:t xml:space="preserve"> a </w:t>
      </w:r>
      <w:r w:rsidRPr="00352B60">
        <w:rPr>
          <w:rStyle w:val="StyleUnderline"/>
        </w:rPr>
        <w:t>nonstate actor using biological agents</w:t>
      </w:r>
      <w:r w:rsidRPr="00352B60">
        <w:rPr>
          <w:sz w:val="16"/>
        </w:rPr>
        <w:t xml:space="preserve">, however frightening, </w:t>
      </w:r>
      <w:r w:rsidRPr="00352B60">
        <w:rPr>
          <w:rStyle w:val="StyleUnderline"/>
        </w:rPr>
        <w:t xml:space="preserve">should not </w:t>
      </w:r>
      <w:r w:rsidRPr="00352B60">
        <w:rPr>
          <w:rStyle w:val="Emphasis"/>
        </w:rPr>
        <w:t>overshadow threats</w:t>
      </w:r>
      <w:r w:rsidRPr="00352B60">
        <w:rPr>
          <w:rStyle w:val="StyleUnderline"/>
        </w:rPr>
        <w:t xml:space="preserve"> of greater probability</w:t>
      </w:r>
      <w:r w:rsidRPr="00352B60">
        <w:rPr>
          <w:sz w:val="16"/>
        </w:rPr>
        <w:t xml:space="preserve"> that now seem all too obvious.</w:t>
      </w:r>
    </w:p>
    <w:p w14:paraId="2EE16042" w14:textId="77777777" w:rsidR="00C32134" w:rsidRPr="00725B87" w:rsidRDefault="00C32134" w:rsidP="00C32134"/>
    <w:p w14:paraId="5B9071C0" w14:textId="77777777" w:rsidR="00C32134" w:rsidRDefault="00C32134" w:rsidP="00C32134">
      <w:pPr>
        <w:pStyle w:val="Heading4"/>
      </w:pPr>
      <w:r>
        <w:t>No Taiwan invasion.</w:t>
      </w:r>
    </w:p>
    <w:p w14:paraId="4F68B67B" w14:textId="77777777" w:rsidR="00C32134" w:rsidRDefault="00C32134" w:rsidP="00C32134">
      <w:r>
        <w:t xml:space="preserve">Alexis </w:t>
      </w:r>
      <w:r>
        <w:rPr>
          <w:rStyle w:val="Style13ptBold"/>
        </w:rPr>
        <w:t>von Sydow 24</w:t>
      </w:r>
      <w:r>
        <w:t xml:space="preserve">. M.A. in Chinese, Stockholm University; B.A. in Political Science, Swedish Defense University; China Analyst, Swedish National China Centre. "Most </w:t>
      </w:r>
      <w:r>
        <w:rPr>
          <w:rStyle w:val="Emphasis"/>
          <w:highlight w:val="cyan"/>
        </w:rPr>
        <w:t>Experts Agree</w:t>
      </w:r>
      <w:r>
        <w:t xml:space="preserve">: </w:t>
      </w:r>
      <w:r>
        <w:rPr>
          <w:rStyle w:val="StyleUnderline"/>
          <w:highlight w:val="cyan"/>
        </w:rPr>
        <w:t>China Isn’t About to Invade Taiwan</w:t>
      </w:r>
      <w:r>
        <w:t>." https://thediplomat.com/2024/02/most-experts-agree-china-isnt-about-to-invade-taiwan/</w:t>
      </w:r>
    </w:p>
    <w:p w14:paraId="7F2D68EB" w14:textId="77777777" w:rsidR="00C32134" w:rsidRDefault="00C32134" w:rsidP="00C32134">
      <w:pPr>
        <w:rPr>
          <w:sz w:val="16"/>
        </w:rPr>
      </w:pPr>
      <w:r>
        <w:rPr>
          <w:sz w:val="16"/>
        </w:rPr>
        <w:t xml:space="preserve">These are the takeaways from </w:t>
      </w:r>
      <w:r>
        <w:rPr>
          <w:rStyle w:val="StyleUnderline"/>
        </w:rPr>
        <w:t>available forecasts</w:t>
      </w:r>
      <w:r>
        <w:rPr>
          <w:sz w:val="16"/>
        </w:rPr>
        <w:t xml:space="preserve">, and they </w:t>
      </w:r>
      <w:r>
        <w:rPr>
          <w:rStyle w:val="StyleUnderline"/>
        </w:rPr>
        <w:t xml:space="preserve">stand </w:t>
      </w:r>
      <w:r>
        <w:rPr>
          <w:rStyle w:val="StyleUnderline"/>
          <w:highlight w:val="cyan"/>
        </w:rPr>
        <w:t>in</w:t>
      </w:r>
      <w:r>
        <w:rPr>
          <w:rStyle w:val="StyleUnderline"/>
        </w:rPr>
        <w:t xml:space="preserve"> </w:t>
      </w:r>
      <w:r>
        <w:rPr>
          <w:rStyle w:val="Emphasis"/>
        </w:rPr>
        <w:t xml:space="preserve">stark </w:t>
      </w:r>
      <w:r>
        <w:rPr>
          <w:rStyle w:val="Emphasis"/>
          <w:highlight w:val="cyan"/>
        </w:rPr>
        <w:t>contrast</w:t>
      </w:r>
      <w:r>
        <w:rPr>
          <w:rStyle w:val="StyleUnderline"/>
          <w:highlight w:val="cyan"/>
        </w:rPr>
        <w:t xml:space="preserve"> to </w:t>
      </w:r>
      <w:r>
        <w:rPr>
          <w:rStyle w:val="Emphasis"/>
          <w:highlight w:val="cyan"/>
        </w:rPr>
        <w:t>alarmist predictions</w:t>
      </w:r>
      <w:r>
        <w:rPr>
          <w:rStyle w:val="StyleUnderline"/>
          <w:highlight w:val="cyan"/>
        </w:rPr>
        <w:t xml:space="preserve"> from the</w:t>
      </w:r>
      <w:r>
        <w:rPr>
          <w:rStyle w:val="StyleUnderline"/>
        </w:rPr>
        <w:t xml:space="preserve"> </w:t>
      </w:r>
      <w:r>
        <w:rPr>
          <w:rStyle w:val="Emphasis"/>
        </w:rPr>
        <w:t xml:space="preserve">U.S. </w:t>
      </w:r>
      <w:r>
        <w:rPr>
          <w:rStyle w:val="Emphasis"/>
          <w:highlight w:val="cyan"/>
        </w:rPr>
        <w:t>military</w:t>
      </w:r>
      <w:r>
        <w:rPr>
          <w:sz w:val="16"/>
        </w:rPr>
        <w:t xml:space="preserve"> and other actors. They suggest that </w:t>
      </w:r>
      <w:r>
        <w:rPr>
          <w:rStyle w:val="Emphasis"/>
        </w:rPr>
        <w:t xml:space="preserve">alarmist </w:t>
      </w:r>
      <w:r>
        <w:rPr>
          <w:rStyle w:val="Emphasis"/>
          <w:highlight w:val="cyan"/>
        </w:rPr>
        <w:t>narratives</w:t>
      </w:r>
      <w:r>
        <w:rPr>
          <w:rStyle w:val="StyleUnderline"/>
        </w:rPr>
        <w:t xml:space="preserve"> are arrived at by </w:t>
      </w:r>
      <w:r>
        <w:rPr>
          <w:rStyle w:val="StyleUnderline"/>
          <w:highlight w:val="cyan"/>
        </w:rPr>
        <w:t>looking at</w:t>
      </w:r>
      <w:r>
        <w:rPr>
          <w:rStyle w:val="StyleUnderline"/>
        </w:rPr>
        <w:t xml:space="preserve"> the</w:t>
      </w:r>
      <w:r>
        <w:rPr>
          <w:sz w:val="16"/>
        </w:rPr>
        <w:t xml:space="preserve"> growing </w:t>
      </w:r>
      <w:r>
        <w:rPr>
          <w:rStyle w:val="StyleUnderline"/>
          <w:highlight w:val="cyan"/>
        </w:rPr>
        <w:t>risk</w:t>
      </w:r>
      <w:r>
        <w:rPr>
          <w:rStyle w:val="StyleUnderline"/>
        </w:rPr>
        <w:t xml:space="preserve"> of war </w:t>
      </w:r>
      <w:r>
        <w:rPr>
          <w:rStyle w:val="StyleUnderline"/>
          <w:highlight w:val="cyan"/>
        </w:rPr>
        <w:t>in isolation</w:t>
      </w:r>
      <w:r>
        <w:rPr>
          <w:sz w:val="16"/>
        </w:rPr>
        <w:t xml:space="preserve">, </w:t>
      </w:r>
      <w:r>
        <w:rPr>
          <w:rStyle w:val="StyleUnderline"/>
          <w:highlight w:val="cyan"/>
        </w:rPr>
        <w:t>without consideration of</w:t>
      </w:r>
      <w:r>
        <w:rPr>
          <w:rStyle w:val="StyleUnderline"/>
        </w:rPr>
        <w:t xml:space="preserve"> its </w:t>
      </w:r>
      <w:r>
        <w:rPr>
          <w:rStyle w:val="Emphasis"/>
        </w:rPr>
        <w:t xml:space="preserve">general </w:t>
      </w:r>
      <w:r>
        <w:rPr>
          <w:rStyle w:val="Emphasis"/>
          <w:highlight w:val="cyan"/>
        </w:rPr>
        <w:t>low baseline probability</w:t>
      </w:r>
      <w:r>
        <w:rPr>
          <w:sz w:val="16"/>
        </w:rPr>
        <w:t xml:space="preserve">. </w:t>
      </w:r>
      <w:r>
        <w:rPr>
          <w:rStyle w:val="StyleUnderline"/>
        </w:rPr>
        <w:t>Alarmists</w:t>
      </w:r>
      <w:r>
        <w:rPr>
          <w:sz w:val="16"/>
        </w:rPr>
        <w:t xml:space="preserve"> also tend to </w:t>
      </w:r>
      <w:r>
        <w:rPr>
          <w:rStyle w:val="Emphasis"/>
        </w:rPr>
        <w:t xml:space="preserve">heavily </w:t>
      </w:r>
      <w:r>
        <w:rPr>
          <w:rStyle w:val="Emphasis"/>
          <w:highlight w:val="cyan"/>
        </w:rPr>
        <w:t>exaggerate</w:t>
      </w:r>
      <w:r>
        <w:rPr>
          <w:rStyle w:val="StyleUnderline"/>
        </w:rPr>
        <w:t xml:space="preserve"> the </w:t>
      </w:r>
      <w:r>
        <w:rPr>
          <w:rStyle w:val="StyleUnderline"/>
          <w:highlight w:val="cyan"/>
        </w:rPr>
        <w:t>degree of</w:t>
      </w:r>
      <w:r>
        <w:rPr>
          <w:rStyle w:val="StyleUnderline"/>
        </w:rPr>
        <w:t xml:space="preserve"> internal </w:t>
      </w:r>
      <w:r>
        <w:rPr>
          <w:rStyle w:val="StyleUnderline"/>
          <w:highlight w:val="cyan"/>
        </w:rPr>
        <w:t>change</w:t>
      </w:r>
      <w:r>
        <w:rPr>
          <w:sz w:val="16"/>
        </w:rPr>
        <w:t xml:space="preserve"> caused by Xi Jinping, which is a </w:t>
      </w:r>
      <w:r>
        <w:rPr>
          <w:rStyle w:val="StyleUnderline"/>
        </w:rPr>
        <w:t>factor</w:t>
      </w:r>
      <w:r>
        <w:rPr>
          <w:sz w:val="16"/>
        </w:rPr>
        <w:t xml:space="preserve"> that </w:t>
      </w:r>
      <w:r>
        <w:rPr>
          <w:rStyle w:val="StyleUnderline"/>
        </w:rPr>
        <w:t xml:space="preserve">appears doubtful when </w:t>
      </w:r>
      <w:r>
        <w:rPr>
          <w:rStyle w:val="Emphasis"/>
        </w:rPr>
        <w:t>aggregating forecasts</w:t>
      </w:r>
      <w:r>
        <w:rPr>
          <w:sz w:val="16"/>
        </w:rPr>
        <w:t>.</w:t>
      </w:r>
    </w:p>
    <w:p w14:paraId="0C1EF037" w14:textId="77777777" w:rsidR="00C32134" w:rsidRDefault="00C32134" w:rsidP="00C32134">
      <w:pPr>
        <w:rPr>
          <w:sz w:val="16"/>
        </w:rPr>
      </w:pPr>
      <w:r>
        <w:rPr>
          <w:sz w:val="16"/>
        </w:rPr>
        <w:t xml:space="preserve">Moreover, </w:t>
      </w:r>
      <w:r>
        <w:rPr>
          <w:rStyle w:val="StyleUnderline"/>
        </w:rPr>
        <w:t>even</w:t>
      </w:r>
      <w:r>
        <w:rPr>
          <w:sz w:val="16"/>
        </w:rPr>
        <w:t xml:space="preserve"> though available </w:t>
      </w:r>
      <w:r>
        <w:rPr>
          <w:rStyle w:val="StyleUnderline"/>
        </w:rPr>
        <w:t>forecasts rate</w:t>
      </w:r>
      <w:r>
        <w:rPr>
          <w:sz w:val="16"/>
        </w:rPr>
        <w:t xml:space="preserve"> the </w:t>
      </w:r>
      <w:r>
        <w:rPr>
          <w:rStyle w:val="StyleUnderline"/>
        </w:rPr>
        <w:t>risk of war as low</w:t>
      </w:r>
      <w:r>
        <w:rPr>
          <w:sz w:val="16"/>
        </w:rPr>
        <w:t xml:space="preserve">, they might </w:t>
      </w:r>
      <w:r>
        <w:rPr>
          <w:rStyle w:val="StyleUnderline"/>
          <w:highlight w:val="cyan"/>
        </w:rPr>
        <w:t>still</w:t>
      </w:r>
      <w:r>
        <w:rPr>
          <w:sz w:val="16"/>
        </w:rPr>
        <w:t xml:space="preserve"> be </w:t>
      </w:r>
      <w:r>
        <w:rPr>
          <w:rStyle w:val="StyleUnderline"/>
          <w:highlight w:val="cyan"/>
        </w:rPr>
        <w:t>overestimating</w:t>
      </w:r>
      <w:r>
        <w:rPr>
          <w:rStyle w:val="StyleUnderline"/>
        </w:rPr>
        <w:t xml:space="preserve"> it</w:t>
      </w:r>
      <w:r>
        <w:rPr>
          <w:sz w:val="16"/>
        </w:rPr>
        <w:t xml:space="preserve">. This is because </w:t>
      </w:r>
      <w:r>
        <w:rPr>
          <w:rStyle w:val="StyleUnderline"/>
          <w:highlight w:val="cyan"/>
        </w:rPr>
        <w:t>all</w:t>
      </w:r>
      <w:r>
        <w:rPr>
          <w:sz w:val="16"/>
        </w:rPr>
        <w:t xml:space="preserve"> these </w:t>
      </w:r>
      <w:r>
        <w:rPr>
          <w:rStyle w:val="StyleUnderline"/>
          <w:highlight w:val="cyan"/>
        </w:rPr>
        <w:t>forecasts</w:t>
      </w:r>
      <w:r>
        <w:rPr>
          <w:rStyle w:val="StyleUnderline"/>
        </w:rPr>
        <w:t xml:space="preserve"> are found in works </w:t>
      </w:r>
      <w:r>
        <w:rPr>
          <w:rStyle w:val="StyleUnderline"/>
          <w:highlight w:val="cyan"/>
        </w:rPr>
        <w:t xml:space="preserve">that study </w:t>
      </w:r>
      <w:r>
        <w:rPr>
          <w:rStyle w:val="Emphasis"/>
          <w:highlight w:val="cyan"/>
        </w:rPr>
        <w:t>military</w:t>
      </w:r>
      <w:r>
        <w:rPr>
          <w:rStyle w:val="Emphasis"/>
        </w:rPr>
        <w:t xml:space="preserve"> issues</w:t>
      </w:r>
      <w:r>
        <w:rPr>
          <w:rStyle w:val="StyleUnderline"/>
        </w:rPr>
        <w:t xml:space="preserve"> and </w:t>
      </w:r>
      <w:r>
        <w:rPr>
          <w:rStyle w:val="Emphasis"/>
        </w:rPr>
        <w:t xml:space="preserve">political </w:t>
      </w:r>
      <w:r>
        <w:rPr>
          <w:rStyle w:val="Emphasis"/>
          <w:highlight w:val="cyan"/>
        </w:rPr>
        <w:t>attitudes</w:t>
      </w:r>
      <w:r>
        <w:rPr>
          <w:sz w:val="16"/>
        </w:rPr>
        <w:t xml:space="preserve">. But </w:t>
      </w:r>
      <w:r>
        <w:rPr>
          <w:rStyle w:val="StyleUnderline"/>
          <w:highlight w:val="cyan"/>
        </w:rPr>
        <w:t>other things matter</w:t>
      </w:r>
      <w:r>
        <w:rPr>
          <w:sz w:val="16"/>
        </w:rPr>
        <w:t xml:space="preserve">, too. </w:t>
      </w:r>
      <w:r>
        <w:rPr>
          <w:rStyle w:val="StyleUnderline"/>
          <w:highlight w:val="cyan"/>
        </w:rPr>
        <w:t xml:space="preserve">Taiwan’s </w:t>
      </w:r>
      <w:r>
        <w:rPr>
          <w:rStyle w:val="Emphasis"/>
          <w:highlight w:val="cyan"/>
        </w:rPr>
        <w:t>crucial</w:t>
      </w:r>
      <w:r>
        <w:rPr>
          <w:rStyle w:val="Emphasis"/>
        </w:rPr>
        <w:t xml:space="preserve"> role</w:t>
      </w:r>
      <w:r>
        <w:rPr>
          <w:rStyle w:val="StyleUnderline"/>
        </w:rPr>
        <w:t xml:space="preserve"> </w:t>
      </w:r>
      <w:r>
        <w:rPr>
          <w:rStyle w:val="StyleUnderline"/>
          <w:highlight w:val="cyan"/>
        </w:rPr>
        <w:t>in</w:t>
      </w:r>
      <w:r>
        <w:rPr>
          <w:rStyle w:val="StyleUnderline"/>
        </w:rPr>
        <w:t xml:space="preserve"> the </w:t>
      </w:r>
      <w:r>
        <w:rPr>
          <w:rStyle w:val="StyleUnderline"/>
          <w:highlight w:val="cyan"/>
        </w:rPr>
        <w:t>semiconductor</w:t>
      </w:r>
      <w:r>
        <w:rPr>
          <w:rStyle w:val="StyleUnderline"/>
        </w:rPr>
        <w:t xml:space="preserve"> industry is well known</w:t>
      </w:r>
      <w:r>
        <w:rPr>
          <w:sz w:val="16"/>
        </w:rPr>
        <w:t xml:space="preserve">, and </w:t>
      </w:r>
      <w:r>
        <w:rPr>
          <w:rStyle w:val="StyleUnderline"/>
          <w:highlight w:val="cyan"/>
        </w:rPr>
        <w:t xml:space="preserve">destroying </w:t>
      </w:r>
      <w:r>
        <w:rPr>
          <w:rStyle w:val="Emphasis"/>
          <w:highlight w:val="cyan"/>
        </w:rPr>
        <w:t>these</w:t>
      </w:r>
      <w:r>
        <w:rPr>
          <w:rStyle w:val="Emphasis"/>
        </w:rPr>
        <w:t xml:space="preserve"> supply chains</w:t>
      </w:r>
      <w:r>
        <w:rPr>
          <w:rStyle w:val="StyleUnderline"/>
        </w:rPr>
        <w:t xml:space="preserve"> </w:t>
      </w:r>
      <w:r>
        <w:rPr>
          <w:rStyle w:val="StyleUnderline"/>
          <w:highlight w:val="cyan"/>
        </w:rPr>
        <w:t>would cost the</w:t>
      </w:r>
      <w:r>
        <w:rPr>
          <w:rStyle w:val="StyleUnderline"/>
        </w:rPr>
        <w:t xml:space="preserve"> </w:t>
      </w:r>
      <w:r>
        <w:rPr>
          <w:rStyle w:val="Emphasis"/>
        </w:rPr>
        <w:t xml:space="preserve">world </w:t>
      </w:r>
      <w:r>
        <w:rPr>
          <w:rStyle w:val="Emphasis"/>
          <w:highlight w:val="cyan"/>
        </w:rPr>
        <w:t>economy</w:t>
      </w:r>
      <w:r>
        <w:rPr>
          <w:rStyle w:val="StyleUnderline"/>
          <w:highlight w:val="cyan"/>
        </w:rPr>
        <w:t xml:space="preserve"> trillions</w:t>
      </w:r>
      <w:r>
        <w:rPr>
          <w:rStyle w:val="StyleUnderline"/>
        </w:rPr>
        <w:t xml:space="preserve"> of dollars per year</w:t>
      </w:r>
      <w:r>
        <w:rPr>
          <w:sz w:val="16"/>
        </w:rPr>
        <w:t xml:space="preserve">. On top of this comes the </w:t>
      </w:r>
      <w:r>
        <w:rPr>
          <w:rStyle w:val="StyleUnderline"/>
        </w:rPr>
        <w:t>effects of</w:t>
      </w:r>
      <w:r>
        <w:rPr>
          <w:sz w:val="16"/>
        </w:rPr>
        <w:t xml:space="preserve"> the </w:t>
      </w:r>
      <w:r>
        <w:rPr>
          <w:rStyle w:val="Emphasis"/>
          <w:highlight w:val="cyan"/>
        </w:rPr>
        <w:t>economic warfare</w:t>
      </w:r>
      <w:r>
        <w:rPr>
          <w:sz w:val="16"/>
        </w:rPr>
        <w:t xml:space="preserve"> that almost </w:t>
      </w:r>
      <w:r>
        <w:rPr>
          <w:rStyle w:val="StyleUnderline"/>
        </w:rPr>
        <w:t>certainly would result if China attacked Taiwan</w:t>
      </w:r>
      <w:r>
        <w:rPr>
          <w:sz w:val="16"/>
        </w:rPr>
        <w:t xml:space="preserve">. Most estimates conclude that such </w:t>
      </w:r>
      <w:r>
        <w:rPr>
          <w:rStyle w:val="StyleUnderline"/>
        </w:rPr>
        <w:t xml:space="preserve">consequences </w:t>
      </w:r>
      <w:r>
        <w:rPr>
          <w:rStyle w:val="StyleUnderline"/>
          <w:highlight w:val="cyan"/>
        </w:rPr>
        <w:t>would hit China</w:t>
      </w:r>
      <w:r>
        <w:rPr>
          <w:rStyle w:val="StyleUnderline"/>
        </w:rPr>
        <w:t xml:space="preserve"> </w:t>
      </w:r>
      <w:r>
        <w:rPr>
          <w:rStyle w:val="Emphasis"/>
        </w:rPr>
        <w:t xml:space="preserve">even </w:t>
      </w:r>
      <w:r>
        <w:rPr>
          <w:rStyle w:val="Emphasis"/>
          <w:highlight w:val="cyan"/>
        </w:rPr>
        <w:t>harder</w:t>
      </w:r>
      <w:r>
        <w:rPr>
          <w:sz w:val="16"/>
        </w:rPr>
        <w:t xml:space="preserve"> than the West. It is </w:t>
      </w:r>
      <w:r>
        <w:rPr>
          <w:rStyle w:val="Emphasis"/>
          <w:highlight w:val="cyan"/>
        </w:rPr>
        <w:t>hard to imagine</w:t>
      </w:r>
      <w:r>
        <w:rPr>
          <w:rStyle w:val="StyleUnderline"/>
        </w:rPr>
        <w:t xml:space="preserve"> that </w:t>
      </w:r>
      <w:r>
        <w:rPr>
          <w:rStyle w:val="StyleUnderline"/>
          <w:highlight w:val="cyan"/>
        </w:rPr>
        <w:t>China does not realize</w:t>
      </w:r>
      <w:r>
        <w:rPr>
          <w:rStyle w:val="StyleUnderline"/>
        </w:rPr>
        <w:t xml:space="preserve"> this or refuses to take it into account</w:t>
      </w:r>
      <w:r>
        <w:rPr>
          <w:sz w:val="16"/>
        </w:rPr>
        <w:t xml:space="preserve"> when weighing the possibility of using force. This </w:t>
      </w:r>
      <w:r>
        <w:rPr>
          <w:rStyle w:val="StyleUnderline"/>
        </w:rPr>
        <w:t xml:space="preserve">should </w:t>
      </w:r>
      <w:r>
        <w:rPr>
          <w:rStyle w:val="Emphasis"/>
        </w:rPr>
        <w:t>further subtract</w:t>
      </w:r>
      <w:r>
        <w:rPr>
          <w:rStyle w:val="StyleUnderline"/>
        </w:rPr>
        <w:t xml:space="preserve"> from</w:t>
      </w:r>
      <w:r>
        <w:rPr>
          <w:sz w:val="16"/>
        </w:rPr>
        <w:t xml:space="preserve"> the </w:t>
      </w:r>
      <w:r>
        <w:rPr>
          <w:rStyle w:val="StyleUnderline"/>
        </w:rPr>
        <w:t>generally low level of risk estimated by</w:t>
      </w:r>
      <w:r>
        <w:rPr>
          <w:sz w:val="16"/>
        </w:rPr>
        <w:t xml:space="preserve"> the </w:t>
      </w:r>
      <w:r>
        <w:rPr>
          <w:rStyle w:val="StyleUnderline"/>
        </w:rPr>
        <w:t>forecasts</w:t>
      </w:r>
      <w:r>
        <w:rPr>
          <w:sz w:val="16"/>
        </w:rPr>
        <w:t xml:space="preserve"> we have reviewed.</w:t>
      </w:r>
    </w:p>
    <w:p w14:paraId="19F23697" w14:textId="77777777" w:rsidR="00C32134" w:rsidRPr="00050561" w:rsidRDefault="00C32134" w:rsidP="00C32134"/>
    <w:p w14:paraId="5BA9E166" w14:textId="77777777" w:rsidR="00C32134" w:rsidRPr="00356FC5" w:rsidRDefault="00C32134" w:rsidP="00C32134">
      <w:pPr>
        <w:pStyle w:val="Heading4"/>
      </w:pPr>
      <w:r>
        <w:lastRenderedPageBreak/>
        <w:t xml:space="preserve">The threat is all </w:t>
      </w:r>
      <w:r w:rsidRPr="00154082">
        <w:rPr>
          <w:u w:val="single"/>
        </w:rPr>
        <w:t>hype</w:t>
      </w:r>
      <w:r>
        <w:t>.</w:t>
      </w:r>
    </w:p>
    <w:p w14:paraId="1F38E597" w14:textId="77777777" w:rsidR="00C32134" w:rsidRPr="00CC5611" w:rsidRDefault="00C32134" w:rsidP="00C32134">
      <w:r w:rsidRPr="0021387A">
        <w:t>Alexander</w:t>
      </w:r>
      <w:r>
        <w:rPr>
          <w:rStyle w:val="Style13ptBold"/>
        </w:rPr>
        <w:t xml:space="preserve"> </w:t>
      </w:r>
      <w:r w:rsidRPr="00CC5611">
        <w:rPr>
          <w:rStyle w:val="Style13ptBold"/>
        </w:rPr>
        <w:t xml:space="preserve">Gray </w:t>
      </w:r>
      <w:r>
        <w:rPr>
          <w:rStyle w:val="Style13ptBold"/>
        </w:rPr>
        <w:t>24</w:t>
      </w:r>
      <w:r>
        <w:t xml:space="preserve">. </w:t>
      </w:r>
      <w:r w:rsidRPr="00CC5611">
        <w:t>Chief Executive Officer of American Global Strategies LLC</w:t>
      </w:r>
      <w:r>
        <w:t>. “</w:t>
      </w:r>
      <w:r w:rsidRPr="00CC5611">
        <w:t>The 4 Great Myths of Donald Trump’s Foreign Policy</w:t>
      </w:r>
      <w:r>
        <w:t xml:space="preserve">.” </w:t>
      </w:r>
      <w:r w:rsidRPr="00CC5611">
        <w:t>https://nationalinterest.org/feature/4-great-myths-donald-trump%E2%80%99s-foreign-policy-211197</w:t>
      </w:r>
    </w:p>
    <w:p w14:paraId="64CC9C08" w14:textId="77777777" w:rsidR="00C32134" w:rsidRPr="00F06F9F" w:rsidRDefault="00C32134" w:rsidP="00C32134">
      <w:pPr>
        <w:rPr>
          <w:sz w:val="16"/>
        </w:rPr>
      </w:pPr>
      <w:r w:rsidRPr="00F06F9F">
        <w:rPr>
          <w:sz w:val="16"/>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F06F9F">
        <w:rPr>
          <w:sz w:val="16"/>
        </w:rPr>
        <w:t xml:space="preserve"> on the national political scene almost a decade ago, that </w:t>
      </w:r>
      <w:r w:rsidRPr="00D87C74">
        <w:rPr>
          <w:rStyle w:val="StyleUnderline"/>
        </w:rPr>
        <w:t>many</w:t>
      </w:r>
      <w:r w:rsidRPr="00F06F9F">
        <w:rPr>
          <w:sz w:val="16"/>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188AD85E" w14:textId="77777777" w:rsidR="00C32134" w:rsidRPr="00F06F9F" w:rsidRDefault="00C32134" w:rsidP="00C32134">
      <w:pPr>
        <w:rPr>
          <w:sz w:val="16"/>
        </w:rPr>
      </w:pPr>
      <w:r w:rsidRPr="00F06F9F">
        <w:rPr>
          <w:sz w:val="16"/>
        </w:rPr>
        <w:t xml:space="preserve">Yet a clear appraisal of Mr. </w:t>
      </w:r>
      <w:r w:rsidRPr="001C152D">
        <w:rPr>
          <w:rStyle w:val="StyleUnderline"/>
          <w:highlight w:val="cyan"/>
        </w:rPr>
        <w:t xml:space="preserve">Trump’s </w:t>
      </w:r>
      <w:r w:rsidRPr="001C152D">
        <w:rPr>
          <w:rStyle w:val="Emphasis"/>
          <w:highlight w:val="cyan"/>
        </w:rPr>
        <w:t>actual</w:t>
      </w:r>
      <w:r w:rsidRPr="001C152D">
        <w:rPr>
          <w:rStyle w:val="StyleUnderline"/>
          <w:highlight w:val="cyan"/>
        </w:rPr>
        <w:t xml:space="preserve"> foreign</w:t>
      </w:r>
      <w:r w:rsidRPr="00D87C74">
        <w:rPr>
          <w:rStyle w:val="StyleUnderline"/>
        </w:rPr>
        <w:t xml:space="preserve"> policy </w:t>
      </w:r>
      <w:r w:rsidRPr="001C152D">
        <w:rPr>
          <w:rStyle w:val="Emphasis"/>
          <w:highlight w:val="cyan"/>
        </w:rPr>
        <w:t>record</w:t>
      </w:r>
      <w:r w:rsidRPr="00D87C74">
        <w:rPr>
          <w:rStyle w:val="StyleUnderline"/>
        </w:rPr>
        <w:t xml:space="preserve"> as President </w:t>
      </w:r>
      <w:r w:rsidRPr="001C152D">
        <w:rPr>
          <w:rStyle w:val="StyleUnderline"/>
          <w:highlight w:val="cyan"/>
        </w:rPr>
        <w:t xml:space="preserve">should </w:t>
      </w:r>
      <w:r w:rsidRPr="001C152D">
        <w:rPr>
          <w:rStyle w:val="Emphasis"/>
          <w:highlight w:val="cyan"/>
        </w:rPr>
        <w:t>make clear</w:t>
      </w:r>
      <w:r w:rsidRPr="00D87C74">
        <w:rPr>
          <w:rStyle w:val="StyleUnderline"/>
        </w:rPr>
        <w:t xml:space="preserve"> that </w:t>
      </w:r>
      <w:r w:rsidRPr="001C152D">
        <w:rPr>
          <w:rStyle w:val="StyleUnderline"/>
          <w:highlight w:val="cyan"/>
        </w:rPr>
        <w:t>the</w:t>
      </w:r>
      <w:r w:rsidRPr="00D87C74">
        <w:rPr>
          <w:rStyle w:val="StyleUnderline"/>
        </w:rPr>
        <w:t xml:space="preserve"> oft-repeated </w:t>
      </w:r>
      <w:r w:rsidRPr="001C152D">
        <w:rPr>
          <w:rStyle w:val="Emphasis"/>
          <w:highlight w:val="cyan"/>
        </w:rPr>
        <w:t>warnings</w:t>
      </w:r>
      <w:r w:rsidRPr="00F06F9F">
        <w:rPr>
          <w:sz w:val="16"/>
        </w:rPr>
        <w:t xml:space="preserve"> from the global foreign policy commentariat </w:t>
      </w:r>
      <w:r w:rsidRPr="001C152D">
        <w:rPr>
          <w:rStyle w:val="StyleUnderline"/>
          <w:highlight w:val="cyan"/>
        </w:rPr>
        <w:t xml:space="preserve">bear </w:t>
      </w:r>
      <w:r w:rsidRPr="001C152D">
        <w:rPr>
          <w:rStyle w:val="Emphasis"/>
          <w:sz w:val="28"/>
          <w:szCs w:val="28"/>
          <w:highlight w:val="cyan"/>
        </w:rPr>
        <w:t>little resemblance to reality</w:t>
      </w:r>
      <w:r w:rsidRPr="00D87C74">
        <w:rPr>
          <w:rStyle w:val="StyleUnderline"/>
        </w:rPr>
        <w:t xml:space="preserve"> and are</w:t>
      </w:r>
      <w:r w:rsidRPr="00F06F9F">
        <w:rPr>
          <w:sz w:val="16"/>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219B527C" w14:textId="77777777" w:rsidR="00C32134" w:rsidRPr="00F06F9F" w:rsidRDefault="00C32134" w:rsidP="00C32134">
      <w:pPr>
        <w:rPr>
          <w:sz w:val="16"/>
          <w:szCs w:val="14"/>
        </w:rPr>
      </w:pPr>
      <w:r w:rsidRPr="00F06F9F">
        <w:rPr>
          <w:sz w:val="16"/>
          <w:szCs w:val="14"/>
        </w:rPr>
        <w:t>Trump the Warmonger</w:t>
      </w:r>
    </w:p>
    <w:p w14:paraId="5EB82BB2" w14:textId="77777777" w:rsidR="00C32134" w:rsidRPr="00F06F9F" w:rsidRDefault="00C32134" w:rsidP="00C32134">
      <w:pPr>
        <w:rPr>
          <w:sz w:val="16"/>
          <w:szCs w:val="14"/>
        </w:rPr>
      </w:pPr>
      <w:r w:rsidRPr="00F06F9F">
        <w:rPr>
          <w:sz w:val="16"/>
          <w:szCs w:val="14"/>
        </w:rPr>
        <w:t>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5A7144E6" w14:textId="77777777" w:rsidR="00C32134" w:rsidRPr="00F06F9F" w:rsidRDefault="00C32134" w:rsidP="00C32134">
      <w:pPr>
        <w:rPr>
          <w:sz w:val="16"/>
        </w:rPr>
      </w:pPr>
      <w:r w:rsidRPr="00F06F9F">
        <w:rPr>
          <w:sz w:val="16"/>
        </w:rPr>
        <w:t xml:space="preserve">In contrast to his immediate predecessors and successor, Mr. </w:t>
      </w:r>
      <w:r w:rsidRPr="001C152D">
        <w:rPr>
          <w:rStyle w:val="StyleUnderline"/>
          <w:highlight w:val="cyan"/>
        </w:rPr>
        <w:t>Trump chose </w:t>
      </w:r>
      <w:r w:rsidRPr="001C152D">
        <w:rPr>
          <w:rStyle w:val="Emphasis"/>
          <w:highlight w:val="cyan"/>
        </w:rPr>
        <w:t>not to</w:t>
      </w:r>
      <w:r w:rsidRPr="001C152D">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1C152D">
        <w:rPr>
          <w:rStyle w:val="StyleUnderline"/>
          <w:highlight w:val="cyan"/>
        </w:rPr>
        <w:t>foreign</w:t>
      </w:r>
      <w:r w:rsidRPr="00CC5611">
        <w:rPr>
          <w:rStyle w:val="StyleUnderline"/>
        </w:rPr>
        <w:t xml:space="preserve"> military </w:t>
      </w:r>
      <w:r w:rsidRPr="001C152D">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1C152D">
        <w:rPr>
          <w:rStyle w:val="StyleUnderline"/>
          <w:highlight w:val="cyan"/>
        </w:rPr>
        <w:t>or</w:t>
      </w:r>
      <w:r w:rsidRPr="00CC5611">
        <w:rPr>
          <w:rStyle w:val="StyleUnderline"/>
        </w:rPr>
        <w:t xml:space="preserve"> to allow </w:t>
      </w:r>
      <w:r w:rsidRPr="001C152D">
        <w:rPr>
          <w:rStyle w:val="StyleUnderline"/>
          <w:highlight w:val="cyan"/>
        </w:rPr>
        <w:t xml:space="preserve">American </w:t>
      </w:r>
      <w:r w:rsidRPr="001C152D">
        <w:rPr>
          <w:rStyle w:val="Emphasis"/>
          <w:highlight w:val="cyan"/>
        </w:rPr>
        <w:t>deterrence</w:t>
      </w:r>
      <w:r w:rsidRPr="001C152D">
        <w:rPr>
          <w:rStyle w:val="StyleUnderline"/>
          <w:highlight w:val="cyan"/>
        </w:rPr>
        <w:t xml:space="preserve"> to be </w:t>
      </w:r>
      <w:r w:rsidRPr="001C152D">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1C152D">
        <w:rPr>
          <w:rStyle w:val="StyleUnderline"/>
          <w:highlight w:val="cyan"/>
        </w:rPr>
        <w:t xml:space="preserve">The </w:t>
      </w:r>
      <w:r w:rsidRPr="001C152D">
        <w:rPr>
          <w:rStyle w:val="Emphasis"/>
          <w:highlight w:val="cyan"/>
        </w:rPr>
        <w:t>lack</w:t>
      </w:r>
      <w:r w:rsidRPr="001C152D">
        <w:rPr>
          <w:rStyle w:val="StyleUnderline"/>
          <w:highlight w:val="cyan"/>
        </w:rPr>
        <w:t xml:space="preserve"> of</w:t>
      </w:r>
      <w:r w:rsidRPr="00CC5611">
        <w:rPr>
          <w:rStyle w:val="StyleUnderline"/>
        </w:rPr>
        <w:t xml:space="preserve"> global </w:t>
      </w:r>
      <w:r w:rsidRPr="001C152D">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1C152D">
        <w:rPr>
          <w:rStyle w:val="StyleUnderline"/>
          <w:highlight w:val="cyan"/>
        </w:rPr>
        <w:t xml:space="preserve">was </w:t>
      </w:r>
      <w:r w:rsidRPr="001C152D">
        <w:rPr>
          <w:rStyle w:val="Emphasis"/>
          <w:highlight w:val="cyan"/>
        </w:rPr>
        <w:t>not an accident</w:t>
      </w:r>
      <w:r w:rsidRPr="00F06F9F">
        <w:rPr>
          <w:sz w:val="16"/>
        </w:rPr>
        <w:t xml:space="preserve"> of history; </w:t>
      </w:r>
      <w:r w:rsidRPr="001C152D">
        <w:rPr>
          <w:rStyle w:val="StyleUnderline"/>
          <w:highlight w:val="cyan"/>
        </w:rPr>
        <w:t>it was</w:t>
      </w:r>
      <w:r w:rsidRPr="00CC5611">
        <w:rPr>
          <w:rStyle w:val="StyleUnderline"/>
        </w:rPr>
        <w:t xml:space="preserve"> a </w:t>
      </w:r>
      <w:r w:rsidRPr="001C152D">
        <w:rPr>
          <w:rStyle w:val="Emphasis"/>
          <w:highlight w:val="cyan"/>
        </w:rPr>
        <w:t>deliberate</w:t>
      </w:r>
      <w:r w:rsidRPr="001C152D">
        <w:rPr>
          <w:rStyle w:val="StyleUnderline"/>
          <w:highlight w:val="cyan"/>
        </w:rPr>
        <w:t xml:space="preserve"> reaction to</w:t>
      </w:r>
      <w:r w:rsidRPr="00CC5611">
        <w:rPr>
          <w:rStyle w:val="StyleUnderline"/>
        </w:rPr>
        <w:t xml:space="preserve"> policies</w:t>
      </w:r>
      <w:r w:rsidRPr="00F06F9F">
        <w:rPr>
          <w:sz w:val="16"/>
        </w:rPr>
        <w:t xml:space="preserve"> formulated </w:t>
      </w:r>
      <w:r w:rsidRPr="00CC5611">
        <w:rPr>
          <w:rStyle w:val="StyleUnderline"/>
        </w:rPr>
        <w:t xml:space="preserve">by Mr. </w:t>
      </w:r>
      <w:r w:rsidRPr="001C152D">
        <w:rPr>
          <w:rStyle w:val="Emphasis"/>
          <w:highlight w:val="cyan"/>
        </w:rPr>
        <w:t>Trump</w:t>
      </w:r>
      <w:r w:rsidRPr="00F06F9F">
        <w:rPr>
          <w:sz w:val="16"/>
        </w:rPr>
        <w:t xml:space="preserve"> and implemented by his Administration.</w:t>
      </w:r>
    </w:p>
    <w:p w14:paraId="466D0159" w14:textId="77777777" w:rsidR="00C32134" w:rsidRPr="00F06F9F" w:rsidRDefault="00C32134" w:rsidP="00C32134">
      <w:pPr>
        <w:rPr>
          <w:sz w:val="16"/>
          <w:szCs w:val="14"/>
        </w:rPr>
      </w:pPr>
      <w:r w:rsidRPr="00F06F9F">
        <w:rPr>
          <w:sz w:val="16"/>
          <w:szCs w:val="14"/>
        </w:rPr>
        <w:t>Donald Trump the Isolationist</w:t>
      </w:r>
    </w:p>
    <w:p w14:paraId="5ED98C58" w14:textId="77777777" w:rsidR="00C32134" w:rsidRPr="00F06F9F" w:rsidRDefault="00C32134" w:rsidP="00C32134">
      <w:pPr>
        <w:rPr>
          <w:sz w:val="16"/>
          <w:szCs w:val="14"/>
        </w:rPr>
      </w:pPr>
      <w:r w:rsidRPr="00F06F9F">
        <w:rPr>
          <w:sz w:val="16"/>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5AEA0414" w14:textId="77777777" w:rsidR="00C32134" w:rsidRPr="00D87C74" w:rsidRDefault="00C32134" w:rsidP="00C32134">
      <w:pPr>
        <w:rPr>
          <w:rStyle w:val="StyleUnderline"/>
        </w:rPr>
      </w:pPr>
      <w:r w:rsidRPr="00F06F9F">
        <w:rPr>
          <w:sz w:val="16"/>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1C152D">
        <w:rPr>
          <w:rStyle w:val="StyleUnderline"/>
          <w:highlight w:val="cyan"/>
        </w:rPr>
        <w:t xml:space="preserve">America </w:t>
      </w:r>
      <w:r w:rsidRPr="001C152D">
        <w:rPr>
          <w:rStyle w:val="Emphasis"/>
          <w:highlight w:val="cyan"/>
        </w:rPr>
        <w:t>refocused</w:t>
      </w:r>
      <w:r w:rsidRPr="001C152D">
        <w:rPr>
          <w:rStyle w:val="StyleUnderline"/>
          <w:highlight w:val="cyan"/>
        </w:rPr>
        <w:t xml:space="preserve"> on</w:t>
      </w:r>
      <w:r w:rsidRPr="00F06F9F">
        <w:rPr>
          <w:sz w:val="16"/>
        </w:rPr>
        <w:t xml:space="preserve"> a new era of Great Power competition; pursued historic </w:t>
      </w:r>
      <w:r w:rsidRPr="001C152D">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1C152D">
        <w:rPr>
          <w:rStyle w:val="StyleUnderline"/>
          <w:highlight w:val="cyan"/>
        </w:rPr>
        <w:t xml:space="preserve">in the </w:t>
      </w:r>
      <w:r w:rsidRPr="001C152D">
        <w:rPr>
          <w:rStyle w:val="Emphasis"/>
          <w:highlight w:val="cyan"/>
        </w:rPr>
        <w:t>Middle East</w:t>
      </w:r>
      <w:r w:rsidRPr="001C152D">
        <w:rPr>
          <w:rStyle w:val="StyleUnderline"/>
          <w:highlight w:val="cyan"/>
        </w:rPr>
        <w:t xml:space="preserve"> and</w:t>
      </w:r>
      <w:r w:rsidRPr="00D87C74">
        <w:rPr>
          <w:rStyle w:val="StyleUnderline"/>
        </w:rPr>
        <w:t xml:space="preserve"> the </w:t>
      </w:r>
      <w:r w:rsidRPr="001C152D">
        <w:rPr>
          <w:rStyle w:val="Emphasis"/>
          <w:highlight w:val="cyan"/>
        </w:rPr>
        <w:t>Balkans</w:t>
      </w:r>
      <w:r w:rsidRPr="00F06F9F">
        <w:rPr>
          <w:sz w:val="16"/>
        </w:rPr>
        <w:t xml:space="preserve"> that served U.S. national interests; </w:t>
      </w:r>
      <w:r w:rsidRPr="001C152D">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1C152D">
        <w:rPr>
          <w:rStyle w:val="StyleUnderline"/>
          <w:highlight w:val="cyan"/>
        </w:rPr>
        <w:t xml:space="preserve">the </w:t>
      </w:r>
      <w:r w:rsidRPr="001C152D">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F06F9F">
        <w:rPr>
          <w:sz w:val="16"/>
        </w:rPr>
        <w:t xml:space="preserve"> like the North Atlantic Treaty Organization (NATO); </w:t>
      </w:r>
      <w:r w:rsidRPr="001C152D">
        <w:rPr>
          <w:rStyle w:val="StyleUnderline"/>
          <w:highlight w:val="cyan"/>
        </w:rPr>
        <w:t>and</w:t>
      </w:r>
      <w:r w:rsidRPr="00D87C74">
        <w:rPr>
          <w:rStyle w:val="StyleUnderline"/>
        </w:rPr>
        <w:t xml:space="preserve"> sought to </w:t>
      </w:r>
      <w:r w:rsidRPr="001C152D">
        <w:rPr>
          <w:rStyle w:val="Emphasis"/>
          <w:highlight w:val="cyan"/>
        </w:rPr>
        <w:t>rebalance</w:t>
      </w:r>
      <w:r w:rsidRPr="00D87C74">
        <w:rPr>
          <w:rStyle w:val="StyleUnderline"/>
        </w:rPr>
        <w:t xml:space="preserve"> outdated </w:t>
      </w:r>
      <w:r w:rsidRPr="001C152D">
        <w:rPr>
          <w:rStyle w:val="Emphasis"/>
          <w:highlight w:val="cyan"/>
        </w:rPr>
        <w:t>troop</w:t>
      </w:r>
      <w:r w:rsidRPr="00D87C74">
        <w:rPr>
          <w:rStyle w:val="StyleUnderline"/>
        </w:rPr>
        <w:t xml:space="preserve"> disposition</w:t>
      </w:r>
      <w:r w:rsidRPr="001C152D">
        <w:rPr>
          <w:rStyle w:val="StyleUnderline"/>
          <w:highlight w:val="cyan"/>
        </w:rPr>
        <w:t>s</w:t>
      </w:r>
      <w:r w:rsidRPr="00F06F9F">
        <w:rPr>
          <w:sz w:val="16"/>
        </w:rPr>
        <w:t xml:space="preserve"> in Germany and the Middle East </w:t>
      </w:r>
      <w:r w:rsidRPr="001C152D">
        <w:rPr>
          <w:rStyle w:val="StyleUnderline"/>
          <w:highlight w:val="cyan"/>
        </w:rPr>
        <w:t>in</w:t>
      </w:r>
      <w:r w:rsidRPr="00D87C74">
        <w:rPr>
          <w:rStyle w:val="StyleUnderline"/>
        </w:rPr>
        <w:t xml:space="preserve"> favor of </w:t>
      </w:r>
      <w:r w:rsidRPr="001C152D">
        <w:rPr>
          <w:rStyle w:val="Emphasis"/>
          <w:highlight w:val="cyan"/>
        </w:rPr>
        <w:t>frontline</w:t>
      </w:r>
      <w:r w:rsidRPr="00D87C74">
        <w:rPr>
          <w:rStyle w:val="StyleUnderline"/>
        </w:rPr>
        <w:t xml:space="preserve"> deployments to Central and </w:t>
      </w:r>
      <w:r w:rsidRPr="00D87C74">
        <w:rPr>
          <w:rStyle w:val="Emphasis"/>
        </w:rPr>
        <w:t xml:space="preserve">Eastern </w:t>
      </w:r>
      <w:r w:rsidRPr="001C152D">
        <w:rPr>
          <w:rStyle w:val="Emphasis"/>
          <w:highlight w:val="cyan"/>
        </w:rPr>
        <w:t>Europe</w:t>
      </w:r>
      <w:r w:rsidRPr="001C152D">
        <w:rPr>
          <w:rStyle w:val="StyleUnderline"/>
          <w:highlight w:val="cyan"/>
        </w:rPr>
        <w:t xml:space="preserve"> and</w:t>
      </w:r>
      <w:r w:rsidRPr="00D87C74">
        <w:rPr>
          <w:rStyle w:val="StyleUnderline"/>
        </w:rPr>
        <w:t xml:space="preserve"> the </w:t>
      </w:r>
      <w:r w:rsidRPr="00D87C74">
        <w:rPr>
          <w:rStyle w:val="Emphasis"/>
        </w:rPr>
        <w:t>Indo-</w:t>
      </w:r>
      <w:r w:rsidRPr="001C152D">
        <w:rPr>
          <w:rStyle w:val="Emphasis"/>
          <w:highlight w:val="cyan"/>
        </w:rPr>
        <w:t>Pacific</w:t>
      </w:r>
      <w:r w:rsidRPr="00D87C74">
        <w:rPr>
          <w:rStyle w:val="StyleUnderline"/>
        </w:rPr>
        <w:t>.</w:t>
      </w:r>
    </w:p>
    <w:p w14:paraId="5EAB539F" w14:textId="77777777" w:rsidR="00C32134" w:rsidRPr="00F06F9F" w:rsidRDefault="00C32134" w:rsidP="00C32134">
      <w:pPr>
        <w:rPr>
          <w:sz w:val="16"/>
        </w:rPr>
      </w:pPr>
      <w:r w:rsidRPr="00F06F9F">
        <w:rPr>
          <w:sz w:val="16"/>
        </w:rPr>
        <w:t xml:space="preserve">Mr. </w:t>
      </w:r>
      <w:r w:rsidRPr="001C152D">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1C152D">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1C152D">
        <w:rPr>
          <w:rStyle w:val="Emphasis"/>
          <w:highlight w:val="cyan"/>
        </w:rPr>
        <w:t>a pragmatist</w:t>
      </w:r>
      <w:r w:rsidRPr="00F06F9F">
        <w:rPr>
          <w:sz w:val="16"/>
        </w:rPr>
        <w:t xml:space="preserve"> with a keen sense of American power and capacity. </w:t>
      </w:r>
    </w:p>
    <w:p w14:paraId="6DB3EB3A" w14:textId="77777777" w:rsidR="00C32134" w:rsidRPr="00F06F9F" w:rsidRDefault="00C32134" w:rsidP="00C32134">
      <w:pPr>
        <w:rPr>
          <w:sz w:val="16"/>
          <w:szCs w:val="14"/>
        </w:rPr>
      </w:pPr>
      <w:r w:rsidRPr="00F06F9F">
        <w:rPr>
          <w:sz w:val="16"/>
          <w:szCs w:val="14"/>
        </w:rPr>
        <w:t>Trump Lacked a Strategy</w:t>
      </w:r>
    </w:p>
    <w:p w14:paraId="2A540290" w14:textId="77777777" w:rsidR="00C32134" w:rsidRPr="00F06F9F" w:rsidRDefault="00C32134" w:rsidP="00C32134">
      <w:pPr>
        <w:rPr>
          <w:sz w:val="16"/>
          <w:szCs w:val="14"/>
        </w:rPr>
      </w:pPr>
      <w:r w:rsidRPr="00F06F9F">
        <w:rPr>
          <w:sz w:val="16"/>
          <w:szCs w:val="14"/>
        </w:rPr>
        <w:t xml:space="preserve">Washington think tank denizens often portray Mr. Trump’s first Administration as lacking an overarching strategy. However, from his earliest days in office, Mr. Trump began dramatically altering the U.S. Government’s approach to the fundamental issue of our time: the threat posed </w:t>
      </w:r>
      <w:r w:rsidRPr="00F06F9F">
        <w:rPr>
          <w:sz w:val="16"/>
          <w:szCs w:val="14"/>
        </w:rPr>
        <w:lastRenderedPageBreak/>
        <w:t>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73F316C4" w14:textId="77777777" w:rsidR="00C32134" w:rsidRPr="00F06F9F" w:rsidRDefault="00C32134" w:rsidP="00C32134">
      <w:pPr>
        <w:rPr>
          <w:sz w:val="16"/>
          <w:szCs w:val="14"/>
        </w:rPr>
      </w:pPr>
      <w:r w:rsidRPr="00F06F9F">
        <w:rPr>
          <w:sz w:val="16"/>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4FBD4FD8" w14:textId="77777777" w:rsidR="00C32134" w:rsidRPr="00F06F9F" w:rsidRDefault="00C32134" w:rsidP="00C32134">
      <w:pPr>
        <w:rPr>
          <w:sz w:val="16"/>
          <w:szCs w:val="14"/>
        </w:rPr>
      </w:pPr>
      <w:r w:rsidRPr="00F06F9F">
        <w:rPr>
          <w:sz w:val="16"/>
          <w:szCs w:val="14"/>
        </w:rPr>
        <w:t>Donald Trump is Pro-Putin</w:t>
      </w:r>
    </w:p>
    <w:p w14:paraId="2CACE7DD" w14:textId="77777777" w:rsidR="00C32134" w:rsidRPr="00F06F9F" w:rsidRDefault="00C32134" w:rsidP="00C32134">
      <w:pPr>
        <w:rPr>
          <w:sz w:val="16"/>
          <w:szCs w:val="14"/>
        </w:rPr>
      </w:pPr>
      <w:r w:rsidRPr="00F06F9F">
        <w:rPr>
          <w:sz w:val="16"/>
          <w:szCs w:val="14"/>
        </w:rPr>
        <w:t>Perhaps no myth about the Trump foreign policy is more pernicious, or more false, than the claim that Mr. Trump is somehow favorably inclined to the Russian leader.</w:t>
      </w:r>
    </w:p>
    <w:p w14:paraId="0047CD53" w14:textId="77777777" w:rsidR="00C32134" w:rsidRPr="00F06F9F" w:rsidRDefault="00C32134" w:rsidP="00C32134">
      <w:pPr>
        <w:rPr>
          <w:sz w:val="16"/>
          <w:szCs w:val="14"/>
        </w:rPr>
      </w:pPr>
      <w:r w:rsidRPr="00F06F9F">
        <w:rPr>
          <w:sz w:val="16"/>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NordStream II pipeline, and aided allies like Poland, Romania, and the Baltics in their deterrence efforts. That Mr. Putin did not undertake overt aggression during the Trump presidency is a reflection of these successes. </w:t>
      </w:r>
    </w:p>
    <w:p w14:paraId="5D9C99EE" w14:textId="77777777" w:rsidR="00C32134" w:rsidRPr="00F06F9F" w:rsidRDefault="00C32134" w:rsidP="00C32134">
      <w:pPr>
        <w:rPr>
          <w:sz w:val="16"/>
        </w:rPr>
      </w:pPr>
      <w:r w:rsidRPr="00D87C74">
        <w:rPr>
          <w:rStyle w:val="Emphasis"/>
        </w:rPr>
        <w:t>Don't Fear</w:t>
      </w:r>
      <w:r w:rsidRPr="00CC5611">
        <w:rPr>
          <w:rStyle w:val="StyleUnderline"/>
        </w:rPr>
        <w:t xml:space="preserve"> the</w:t>
      </w:r>
      <w:r w:rsidRPr="00F06F9F">
        <w:rPr>
          <w:sz w:val="16"/>
        </w:rPr>
        <w:t xml:space="preserve"> Foreign Policy </w:t>
      </w:r>
      <w:r w:rsidRPr="00D87C74">
        <w:rPr>
          <w:rStyle w:val="Emphasis"/>
        </w:rPr>
        <w:t>Return</w:t>
      </w:r>
      <w:r w:rsidRPr="00CC5611">
        <w:rPr>
          <w:rStyle w:val="StyleUnderline"/>
        </w:rPr>
        <w:t xml:space="preserve"> of</w:t>
      </w:r>
      <w:r w:rsidRPr="00F06F9F">
        <w:rPr>
          <w:sz w:val="16"/>
        </w:rPr>
        <w:t xml:space="preserve"> Donald </w:t>
      </w:r>
      <w:r w:rsidRPr="00CC5611">
        <w:rPr>
          <w:rStyle w:val="StyleUnderline"/>
        </w:rPr>
        <w:t>Trump</w:t>
      </w:r>
      <w:r w:rsidRPr="00F06F9F">
        <w:rPr>
          <w:sz w:val="16"/>
        </w:rPr>
        <w:t> </w:t>
      </w:r>
    </w:p>
    <w:p w14:paraId="5BCA22D1" w14:textId="77777777" w:rsidR="00C32134" w:rsidRPr="00E06917" w:rsidRDefault="00C32134" w:rsidP="00C32134">
      <w:pPr>
        <w:rPr>
          <w:rStyle w:val="StyleUnderline"/>
          <w:sz w:val="16"/>
        </w:rPr>
      </w:pPr>
      <w:r w:rsidRPr="00CC5611">
        <w:rPr>
          <w:rStyle w:val="StyleUnderline"/>
        </w:rPr>
        <w:t>The</w:t>
      </w:r>
      <w:r w:rsidRPr="00F06F9F">
        <w:rPr>
          <w:sz w:val="16"/>
        </w:rPr>
        <w:t xml:space="preserve"> establishment </w:t>
      </w:r>
      <w:r w:rsidRPr="00D87C74">
        <w:rPr>
          <w:rStyle w:val="Emphasis"/>
        </w:rPr>
        <w:t>panic</w:t>
      </w:r>
      <w:r w:rsidRPr="00CC5611">
        <w:rPr>
          <w:rStyle w:val="StyleUnderline"/>
        </w:rPr>
        <w:t xml:space="preserve"> about</w:t>
      </w:r>
      <w:r w:rsidRPr="00F06F9F">
        <w:rPr>
          <w:sz w:val="16"/>
        </w:rPr>
        <w:t xml:space="preserve"> Mr. </w:t>
      </w:r>
      <w:r w:rsidRPr="00CC5611">
        <w:rPr>
          <w:rStyle w:val="StyleUnderline"/>
        </w:rPr>
        <w:t>Trump’s</w:t>
      </w:r>
      <w:r w:rsidRPr="00F06F9F">
        <w:rPr>
          <w:sz w:val="16"/>
        </w:rPr>
        <w:t xml:space="preserve"> potential </w:t>
      </w:r>
      <w:r w:rsidRPr="00CC5611">
        <w:rPr>
          <w:rStyle w:val="StyleUnderline"/>
        </w:rPr>
        <w:t>return has</w:t>
      </w:r>
      <w:r w:rsidRPr="00F06F9F">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F06F9F">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1C152D">
        <w:rPr>
          <w:rStyle w:val="Emphasis"/>
          <w:highlight w:val="cyan"/>
        </w:rPr>
        <w:t>ignore</w:t>
      </w:r>
      <w:r w:rsidRPr="001C152D">
        <w:rPr>
          <w:rStyle w:val="StyleUnderline"/>
          <w:highlight w:val="cyan"/>
        </w:rPr>
        <w:t xml:space="preserve"> the fearmongering</w:t>
      </w:r>
      <w:r w:rsidRPr="00F06F9F">
        <w:rPr>
          <w:sz w:val="16"/>
        </w:rPr>
        <w:t xml:space="preserve"> of the global foreign policy class </w:t>
      </w:r>
      <w:r w:rsidRPr="00CC5611">
        <w:rPr>
          <w:rStyle w:val="StyleUnderline"/>
        </w:rPr>
        <w:t xml:space="preserve">and instead </w:t>
      </w:r>
      <w:r w:rsidRPr="001C152D">
        <w:rPr>
          <w:rStyle w:val="Emphasis"/>
          <w:highlight w:val="cyan"/>
        </w:rPr>
        <w:t>evaluate</w:t>
      </w:r>
      <w:r w:rsidRPr="001C152D">
        <w:rPr>
          <w:rStyle w:val="StyleUnderline"/>
          <w:highlight w:val="cyan"/>
        </w:rPr>
        <w:t xml:space="preserve"> the world </w:t>
      </w:r>
      <w:r w:rsidRPr="001C152D">
        <w:rPr>
          <w:rStyle w:val="Emphasis"/>
          <w:sz w:val="28"/>
          <w:szCs w:val="28"/>
          <w:highlight w:val="cyan"/>
        </w:rPr>
        <w:t>that was</w:t>
      </w:r>
      <w:r w:rsidRPr="001C152D">
        <w:rPr>
          <w:rStyle w:val="StyleUnderline"/>
          <w:highlight w:val="cyan"/>
        </w:rPr>
        <w:t xml:space="preserve"> under</w:t>
      </w:r>
      <w:r w:rsidRPr="00CC5611">
        <w:rPr>
          <w:rStyle w:val="StyleUnderline"/>
        </w:rPr>
        <w:t xml:space="preserve"> Mr. </w:t>
      </w:r>
      <w:r w:rsidRPr="001C152D">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F06F9F">
        <w:rPr>
          <w:sz w:val="16"/>
        </w:rPr>
        <w:t xml:space="preserve"> American prosperity, an intense focus on core U.S. interests, and a belief in </w:t>
      </w:r>
      <w:r w:rsidRPr="00CC5611">
        <w:rPr>
          <w:rStyle w:val="StyleUnderline"/>
        </w:rPr>
        <w:t>robust deterrence as</w:t>
      </w:r>
      <w:r w:rsidRPr="00F06F9F">
        <w:rPr>
          <w:sz w:val="16"/>
        </w:rPr>
        <w:t xml:space="preserve"> the surest guarantor of </w:t>
      </w:r>
      <w:r w:rsidRPr="00D87C74">
        <w:rPr>
          <w:rStyle w:val="Emphasis"/>
        </w:rPr>
        <w:t>peace</w:t>
      </w:r>
      <w:r w:rsidRPr="00F06F9F">
        <w:rPr>
          <w:sz w:val="16"/>
        </w:rPr>
        <w:t>.</w:t>
      </w:r>
    </w:p>
    <w:p w14:paraId="74A68E9A" w14:textId="77777777" w:rsidR="00C32134" w:rsidRPr="00BA0DAE" w:rsidRDefault="00C32134" w:rsidP="00C32134"/>
    <w:p w14:paraId="512A9082" w14:textId="77777777" w:rsidR="00C32134" w:rsidRDefault="00C32134" w:rsidP="00C32134">
      <w:pPr>
        <w:pStyle w:val="Heading4"/>
      </w:pPr>
      <w:r>
        <w:t xml:space="preserve">His first term </w:t>
      </w:r>
      <w:r w:rsidRPr="00685401">
        <w:rPr>
          <w:u w:val="single"/>
        </w:rPr>
        <w:t>disproves</w:t>
      </w:r>
      <w:r>
        <w:t>.</w:t>
      </w:r>
    </w:p>
    <w:p w14:paraId="68F69D45" w14:textId="77777777" w:rsidR="00C32134" w:rsidRPr="00781827" w:rsidRDefault="00C32134" w:rsidP="00C32134">
      <w:r w:rsidRPr="00D221A2">
        <w:t>Robert</w:t>
      </w:r>
      <w:r>
        <w:rPr>
          <w:rStyle w:val="Style13ptBold"/>
        </w:rPr>
        <w:t xml:space="preserve"> </w:t>
      </w:r>
      <w:r w:rsidRPr="007A509C">
        <w:rPr>
          <w:rStyle w:val="Style13ptBold"/>
        </w:rPr>
        <w:t>O’Brien 24</w:t>
      </w:r>
      <w:r>
        <w:t xml:space="preserve">. Former U.S. National Security Advisor and Special Presidential Envoy for Hostage Affairs, also served as co-chairman of the U.S. Department of States Public-Private Partnership for Justice Reform in Afghanistan. “The Return of Peace Through Strength: Making the Case for Trump's Foreign Policy.” </w:t>
      </w:r>
      <w:r w:rsidRPr="0075483B">
        <w:t>https://www.foreignaffairs.com/united-states/return-peace-strength-trump-obrien</w:t>
      </w:r>
    </w:p>
    <w:p w14:paraId="57FC5C4C" w14:textId="77777777" w:rsidR="00C32134" w:rsidRPr="00781827" w:rsidRDefault="00C32134" w:rsidP="00C32134">
      <w:pPr>
        <w:rPr>
          <w:sz w:val="16"/>
        </w:rPr>
      </w:pPr>
      <w:r w:rsidRPr="00781827">
        <w:rPr>
          <w:sz w:val="16"/>
        </w:rPr>
        <w:t xml:space="preserve">And </w:t>
      </w:r>
      <w:r w:rsidRPr="001C152D">
        <w:rPr>
          <w:rStyle w:val="StyleUnderline"/>
          <w:highlight w:val="cyan"/>
        </w:rPr>
        <w:t>Trump was</w:t>
      </w:r>
      <w:r w:rsidRPr="00A26CCC">
        <w:rPr>
          <w:rStyle w:val="StyleUnderline"/>
        </w:rPr>
        <w:t xml:space="preserve"> a </w:t>
      </w:r>
      <w:r w:rsidRPr="001C152D">
        <w:rPr>
          <w:rStyle w:val="Emphasis"/>
          <w:highlight w:val="cyan"/>
        </w:rPr>
        <w:t>peacemaker</w:t>
      </w:r>
      <w:r w:rsidRPr="00781827">
        <w:rPr>
          <w:sz w:val="16"/>
        </w:rPr>
        <w:t xml:space="preserve"> -- </w:t>
      </w:r>
      <w:r w:rsidRPr="00A26CCC">
        <w:rPr>
          <w:rStyle w:val="StyleUnderline"/>
        </w:rPr>
        <w:t xml:space="preserve">a </w:t>
      </w:r>
      <w:r w:rsidRPr="001C152D">
        <w:rPr>
          <w:rStyle w:val="StyleUnderline"/>
          <w:highlight w:val="cyan"/>
        </w:rPr>
        <w:t xml:space="preserve">fact obscured by </w:t>
      </w:r>
      <w:r w:rsidRPr="001C152D">
        <w:rPr>
          <w:rStyle w:val="Emphasis"/>
          <w:highlight w:val="cyan"/>
        </w:rPr>
        <w:t>false portrayals</w:t>
      </w:r>
      <w:r w:rsidRPr="00A26CCC">
        <w:rPr>
          <w:rStyle w:val="StyleUnderline"/>
        </w:rPr>
        <w:t xml:space="preserve"> of him </w:t>
      </w:r>
      <w:r w:rsidRPr="001C152D">
        <w:rPr>
          <w:rStyle w:val="StyleUnderline"/>
          <w:highlight w:val="cyan"/>
        </w:rPr>
        <w:t>but</w:t>
      </w:r>
      <w:r w:rsidRPr="00A26CCC">
        <w:rPr>
          <w:rStyle w:val="StyleUnderline"/>
        </w:rPr>
        <w:t xml:space="preserve"> </w:t>
      </w:r>
      <w:r w:rsidRPr="00A26CCC">
        <w:rPr>
          <w:rStyle w:val="Emphasis"/>
        </w:rPr>
        <w:t xml:space="preserve">perfectly </w:t>
      </w:r>
      <w:r w:rsidRPr="001C152D">
        <w:rPr>
          <w:rStyle w:val="Emphasis"/>
          <w:highlight w:val="cyan"/>
        </w:rPr>
        <w:t>clear</w:t>
      </w:r>
      <w:r w:rsidRPr="00A26CCC">
        <w:rPr>
          <w:rStyle w:val="StyleUnderline"/>
        </w:rPr>
        <w:t xml:space="preserve"> when one looks at the </w:t>
      </w:r>
      <w:r w:rsidRPr="001C152D">
        <w:rPr>
          <w:rStyle w:val="Emphasis"/>
          <w:highlight w:val="cyan"/>
        </w:rPr>
        <w:t>record</w:t>
      </w:r>
      <w:r w:rsidRPr="00781827">
        <w:rPr>
          <w:sz w:val="16"/>
        </w:rPr>
        <w:t xml:space="preserve">. Just in the final 16 months of his administration, </w:t>
      </w:r>
      <w:r w:rsidRPr="00A26CCC">
        <w:rPr>
          <w:rStyle w:val="StyleUnderline"/>
        </w:rPr>
        <w:t xml:space="preserve">the </w:t>
      </w:r>
      <w:r w:rsidRPr="001C152D">
        <w:rPr>
          <w:rStyle w:val="Emphasis"/>
          <w:highlight w:val="cyan"/>
        </w:rPr>
        <w:t>U</w:t>
      </w:r>
      <w:r w:rsidRPr="00781827">
        <w:rPr>
          <w:sz w:val="16"/>
        </w:rPr>
        <w:t xml:space="preserve">nited </w:t>
      </w:r>
      <w:r w:rsidRPr="001C152D">
        <w:rPr>
          <w:rStyle w:val="Emphasis"/>
          <w:highlight w:val="cyan"/>
        </w:rPr>
        <w:t>S</w:t>
      </w:r>
      <w:r w:rsidRPr="00781827">
        <w:rPr>
          <w:sz w:val="16"/>
        </w:rPr>
        <w:t xml:space="preserve">tates </w:t>
      </w:r>
      <w:r w:rsidRPr="001C152D">
        <w:rPr>
          <w:rStyle w:val="StyleUnderline"/>
          <w:highlight w:val="cyan"/>
        </w:rPr>
        <w:t>facilitated</w:t>
      </w:r>
      <w:r w:rsidRPr="00A26CCC">
        <w:rPr>
          <w:rStyle w:val="StyleUnderline"/>
        </w:rPr>
        <w:t xml:space="preserve"> the </w:t>
      </w:r>
      <w:r w:rsidRPr="001C152D">
        <w:rPr>
          <w:rStyle w:val="Emphasis"/>
          <w:highlight w:val="cyan"/>
        </w:rPr>
        <w:t>Abraham Accords</w:t>
      </w:r>
      <w:r w:rsidRPr="00781827">
        <w:rPr>
          <w:sz w:val="16"/>
        </w:rPr>
        <w:t xml:space="preserve">, bringing peace to Israel and three of its neighbors in the Middle East plus Sudan; </w:t>
      </w:r>
      <w:r w:rsidRPr="00A26CCC">
        <w:rPr>
          <w:rStyle w:val="Emphasis"/>
        </w:rPr>
        <w:t>Serbia</w:t>
      </w:r>
      <w:r w:rsidRPr="00A26CCC">
        <w:rPr>
          <w:rStyle w:val="StyleUnderline"/>
        </w:rPr>
        <w:t xml:space="preserve"> and </w:t>
      </w:r>
      <w:r w:rsidRPr="00A26CCC">
        <w:rPr>
          <w:rStyle w:val="Emphasis"/>
        </w:rPr>
        <w:t>Kosovo</w:t>
      </w:r>
      <w:r w:rsidRPr="00A26CCC">
        <w:rPr>
          <w:rStyle w:val="StyleUnderline"/>
        </w:rPr>
        <w:t xml:space="preserve"> agreed to U.S.-</w:t>
      </w:r>
      <w:r w:rsidRPr="001C152D">
        <w:rPr>
          <w:rStyle w:val="StyleUnderline"/>
          <w:highlight w:val="cyan"/>
        </w:rPr>
        <w:t xml:space="preserve">brokered </w:t>
      </w:r>
      <w:r w:rsidRPr="001C152D">
        <w:rPr>
          <w:rStyle w:val="Emphasis"/>
          <w:highlight w:val="cyan"/>
        </w:rPr>
        <w:t>econ</w:t>
      </w:r>
      <w:r w:rsidRPr="00A26CCC">
        <w:rPr>
          <w:rStyle w:val="StyleUnderline"/>
        </w:rPr>
        <w:t xml:space="preserve">omic </w:t>
      </w:r>
      <w:r w:rsidRPr="001C152D">
        <w:rPr>
          <w:rStyle w:val="Emphasis"/>
          <w:highlight w:val="cyan"/>
        </w:rPr>
        <w:t>normalization</w:t>
      </w:r>
      <w:r w:rsidRPr="00781827">
        <w:rPr>
          <w:sz w:val="16"/>
        </w:rPr>
        <w:t xml:space="preserve">; </w:t>
      </w:r>
      <w:r w:rsidRPr="00A26CCC">
        <w:rPr>
          <w:rStyle w:val="StyleUnderline"/>
        </w:rPr>
        <w:t xml:space="preserve">Washington successfully </w:t>
      </w:r>
      <w:r w:rsidRPr="001C152D">
        <w:rPr>
          <w:rStyle w:val="StyleUnderline"/>
          <w:highlight w:val="cyan"/>
        </w:rPr>
        <w:t>pushed</w:t>
      </w:r>
      <w:r w:rsidRPr="00A26CCC">
        <w:rPr>
          <w:rStyle w:val="StyleUnderline"/>
        </w:rPr>
        <w:t xml:space="preserve"> </w:t>
      </w:r>
      <w:r w:rsidRPr="00A26CCC">
        <w:rPr>
          <w:rStyle w:val="Emphasis"/>
        </w:rPr>
        <w:t>Egypt</w:t>
      </w:r>
      <w:r w:rsidRPr="00A26CCC">
        <w:rPr>
          <w:rStyle w:val="StyleUnderline"/>
        </w:rPr>
        <w:t xml:space="preserve"> and </w:t>
      </w:r>
      <w:r w:rsidRPr="00A26CCC">
        <w:rPr>
          <w:rStyle w:val="Emphasis"/>
        </w:rPr>
        <w:t xml:space="preserve">key </w:t>
      </w:r>
      <w:r w:rsidRPr="001C152D">
        <w:rPr>
          <w:rStyle w:val="Emphasis"/>
          <w:highlight w:val="cyan"/>
        </w:rPr>
        <w:t>Gulf states</w:t>
      </w:r>
      <w:r w:rsidRPr="001C152D">
        <w:rPr>
          <w:rStyle w:val="StyleUnderline"/>
          <w:highlight w:val="cyan"/>
        </w:rPr>
        <w:t xml:space="preserve"> to settle</w:t>
      </w:r>
      <w:r w:rsidRPr="00A26CCC">
        <w:rPr>
          <w:rStyle w:val="StyleUnderline"/>
        </w:rPr>
        <w:t xml:space="preserve"> their rift with </w:t>
      </w:r>
      <w:r w:rsidRPr="00A26CCC">
        <w:rPr>
          <w:rStyle w:val="Emphasis"/>
        </w:rPr>
        <w:t>Qatar</w:t>
      </w:r>
      <w:r w:rsidRPr="00781827">
        <w:rPr>
          <w:sz w:val="16"/>
        </w:rPr>
        <w:t xml:space="preserve"> and end their blockade of the emirate; </w:t>
      </w:r>
      <w:r w:rsidRPr="001C152D">
        <w:rPr>
          <w:rStyle w:val="StyleUnderline"/>
          <w:highlight w:val="cyan"/>
        </w:rPr>
        <w:t>and</w:t>
      </w:r>
      <w:r w:rsidRPr="00A26CCC">
        <w:rPr>
          <w:rStyle w:val="StyleUnderline"/>
        </w:rPr>
        <w:t xml:space="preserve"> </w:t>
      </w:r>
      <w:r w:rsidRPr="007A509C">
        <w:rPr>
          <w:rStyle w:val="StyleUnderline"/>
        </w:rPr>
        <w:t>the</w:t>
      </w:r>
      <w:r w:rsidRPr="00A26CCC">
        <w:rPr>
          <w:rStyle w:val="StyleUnderline"/>
        </w:rPr>
        <w:t xml:space="preserve"> </w:t>
      </w:r>
      <w:r w:rsidRPr="00A26CCC">
        <w:rPr>
          <w:rStyle w:val="Emphasis"/>
        </w:rPr>
        <w:t>U</w:t>
      </w:r>
      <w:r w:rsidRPr="00781827">
        <w:rPr>
          <w:sz w:val="16"/>
        </w:rPr>
        <w:t xml:space="preserve">nited </w:t>
      </w:r>
      <w:r w:rsidRPr="00A26CCC">
        <w:rPr>
          <w:rStyle w:val="Emphasis"/>
        </w:rPr>
        <w:t>S</w:t>
      </w:r>
      <w:r w:rsidRPr="00781827">
        <w:rPr>
          <w:sz w:val="16"/>
        </w:rPr>
        <w:t xml:space="preserve">tates </w:t>
      </w:r>
      <w:r w:rsidRPr="00A26CCC">
        <w:rPr>
          <w:rStyle w:val="StyleUnderline"/>
        </w:rPr>
        <w:t xml:space="preserve">entered into an </w:t>
      </w:r>
      <w:r w:rsidRPr="001C152D">
        <w:rPr>
          <w:rStyle w:val="Emphasis"/>
          <w:highlight w:val="cyan"/>
        </w:rPr>
        <w:t>agreement</w:t>
      </w:r>
      <w:r w:rsidRPr="001C152D">
        <w:rPr>
          <w:rStyle w:val="StyleUnderline"/>
          <w:highlight w:val="cyan"/>
        </w:rPr>
        <w:t xml:space="preserve"> with</w:t>
      </w:r>
      <w:r w:rsidRPr="00A26CCC">
        <w:rPr>
          <w:rStyle w:val="StyleUnderline"/>
        </w:rPr>
        <w:t xml:space="preserve"> the </w:t>
      </w:r>
      <w:r w:rsidRPr="001C152D">
        <w:rPr>
          <w:rStyle w:val="Emphasis"/>
          <w:highlight w:val="cyan"/>
        </w:rPr>
        <w:t>Taliban</w:t>
      </w:r>
      <w:r w:rsidRPr="00A26CCC">
        <w:rPr>
          <w:rStyle w:val="StyleUnderline"/>
        </w:rPr>
        <w:t xml:space="preserve"> that prevented any American combat deaths</w:t>
      </w:r>
      <w:r w:rsidRPr="00781827">
        <w:rPr>
          <w:sz w:val="16"/>
        </w:rPr>
        <w:t xml:space="preserve"> in Afghanistan for nearly the entire final year of the Trump administration.</w:t>
      </w:r>
    </w:p>
    <w:p w14:paraId="076DAF99" w14:textId="77777777" w:rsidR="00C32134" w:rsidRPr="00781827" w:rsidRDefault="00C32134" w:rsidP="00C32134">
      <w:pPr>
        <w:rPr>
          <w:sz w:val="16"/>
        </w:rPr>
      </w:pPr>
      <w:r w:rsidRPr="001C152D">
        <w:rPr>
          <w:rStyle w:val="StyleUnderline"/>
          <w:highlight w:val="cyan"/>
        </w:rPr>
        <w:t>Trump</w:t>
      </w:r>
      <w:r w:rsidRPr="00A26CCC">
        <w:rPr>
          <w:rStyle w:val="StyleUnderline"/>
        </w:rPr>
        <w:t xml:space="preserve"> was </w:t>
      </w:r>
      <w:r w:rsidRPr="001C152D">
        <w:rPr>
          <w:rStyle w:val="Emphasis"/>
          <w:highlight w:val="cyan"/>
        </w:rPr>
        <w:t>determined</w:t>
      </w:r>
      <w:r w:rsidRPr="001C152D">
        <w:rPr>
          <w:rStyle w:val="StyleUnderline"/>
          <w:highlight w:val="cyan"/>
        </w:rPr>
        <w:t xml:space="preserve"> to </w:t>
      </w:r>
      <w:r w:rsidRPr="001C152D">
        <w:rPr>
          <w:rStyle w:val="Emphasis"/>
          <w:highlight w:val="cyan"/>
        </w:rPr>
        <w:t>avoid new wars</w:t>
      </w:r>
      <w:r w:rsidRPr="001C152D">
        <w:rPr>
          <w:rStyle w:val="StyleUnderline"/>
          <w:highlight w:val="cyan"/>
        </w:rPr>
        <w:t xml:space="preserve"> and </w:t>
      </w:r>
      <w:r w:rsidRPr="001C152D">
        <w:rPr>
          <w:rStyle w:val="Emphasis"/>
          <w:highlight w:val="cyan"/>
        </w:rPr>
        <w:t>end</w:t>
      </w:r>
      <w:r w:rsidRPr="007A509C">
        <w:rPr>
          <w:rStyle w:val="StyleUnderline"/>
        </w:rPr>
        <w:t xml:space="preserve">less </w:t>
      </w:r>
      <w:r w:rsidRPr="00A26CCC">
        <w:rPr>
          <w:rStyle w:val="Emphasis"/>
        </w:rPr>
        <w:t xml:space="preserve">counterinsurgency </w:t>
      </w:r>
      <w:r w:rsidRPr="001C152D">
        <w:rPr>
          <w:rStyle w:val="Emphasis"/>
          <w:highlight w:val="cyan"/>
        </w:rPr>
        <w:t>op</w:t>
      </w:r>
      <w:r w:rsidRPr="00A26CCC">
        <w:rPr>
          <w:rStyle w:val="StyleUnderline"/>
        </w:rPr>
        <w:t>eration</w:t>
      </w:r>
      <w:r w:rsidRPr="001C152D">
        <w:rPr>
          <w:rStyle w:val="Emphasis"/>
          <w:highlight w:val="cyan"/>
        </w:rPr>
        <w:t>s</w:t>
      </w:r>
      <w:r w:rsidRPr="00781827">
        <w:rPr>
          <w:sz w:val="16"/>
        </w:rPr>
        <w:t>, and his presidency was the first since that of Jimmy Carter in which the United States did not enter a new war or expand an existing conflict. Trump also ended one war with a rare U.S. victory, wiping out the Islamic State (also known as ISIS) as an organized military force and eliminating its leader, Abu Bakr al-Baghdadi.</w:t>
      </w:r>
    </w:p>
    <w:p w14:paraId="15F627D9" w14:textId="77777777" w:rsidR="00C32134" w:rsidRPr="00504C66" w:rsidRDefault="00C32134" w:rsidP="00C32134">
      <w:pPr>
        <w:rPr>
          <w:sz w:val="16"/>
        </w:rPr>
      </w:pPr>
      <w:r w:rsidRPr="00781827">
        <w:rPr>
          <w:sz w:val="16"/>
        </w:rPr>
        <w:t xml:space="preserve">But unlike during Carter's term, </w:t>
      </w:r>
      <w:r w:rsidRPr="00AE36DF">
        <w:rPr>
          <w:rStyle w:val="StyleUnderline"/>
        </w:rPr>
        <w:t xml:space="preserve">under Trump, U.S. </w:t>
      </w:r>
      <w:r w:rsidRPr="001C152D">
        <w:rPr>
          <w:rStyle w:val="StyleUnderline"/>
          <w:highlight w:val="cyan"/>
        </w:rPr>
        <w:t xml:space="preserve">adversaries did </w:t>
      </w:r>
      <w:r w:rsidRPr="001C152D">
        <w:rPr>
          <w:rStyle w:val="Emphasis"/>
          <w:highlight w:val="cyan"/>
        </w:rPr>
        <w:t>not exploit</w:t>
      </w:r>
      <w:r w:rsidRPr="00AE36DF">
        <w:rPr>
          <w:rStyle w:val="StyleUnderline"/>
        </w:rPr>
        <w:t xml:space="preserve"> Americans' </w:t>
      </w:r>
      <w:r w:rsidRPr="001C152D">
        <w:rPr>
          <w:rStyle w:val="Emphasis"/>
          <w:highlight w:val="cyan"/>
        </w:rPr>
        <w:t>preference</w:t>
      </w:r>
      <w:r w:rsidRPr="001C152D">
        <w:rPr>
          <w:rStyle w:val="StyleUnderline"/>
          <w:highlight w:val="cyan"/>
        </w:rPr>
        <w:t xml:space="preserve"> for </w:t>
      </w:r>
      <w:r w:rsidRPr="001C152D">
        <w:rPr>
          <w:rStyle w:val="Emphasis"/>
          <w:highlight w:val="cyan"/>
        </w:rPr>
        <w:t>peace</w:t>
      </w:r>
      <w:r w:rsidRPr="00781827">
        <w:rPr>
          <w:sz w:val="16"/>
        </w:rPr>
        <w:t xml:space="preserve">. In the Trump years, Russia did not press further forward after its 2014 invasion of Ukraine, Iran did not dare to directly attack Israel, </w:t>
      </w:r>
      <w:r w:rsidRPr="00781827">
        <w:rPr>
          <w:sz w:val="16"/>
        </w:rPr>
        <w:lastRenderedPageBreak/>
        <w:t>and North Korea stopped testing nuclear weapons after a combination of diplomatic outreach and a U.S. military show of force. And although China maintained an aggressive posture during Trump's time in office, its leadership surely noted Trump's determination to enforce redlines when, for example, he ordered a limited but effective air attack on Syria in 2017, after Bashar al-Assad's regime used chemical weapons against its own people.</w:t>
      </w:r>
    </w:p>
    <w:p w14:paraId="1F636A34" w14:textId="77777777" w:rsidR="00C32134" w:rsidRPr="00404519" w:rsidRDefault="00C32134" w:rsidP="00C32134"/>
    <w:p w14:paraId="43EE1379" w14:textId="77777777" w:rsidR="00C32134" w:rsidRDefault="00C32134" w:rsidP="00C32134">
      <w:pPr>
        <w:pStyle w:val="Heading2"/>
      </w:pPr>
      <w:r>
        <w:lastRenderedPageBreak/>
        <w:t>Publicity Advantage</w:t>
      </w:r>
    </w:p>
    <w:p w14:paraId="073A43B9" w14:textId="77777777" w:rsidR="00C32134" w:rsidRDefault="00C32134" w:rsidP="00C32134">
      <w:pPr>
        <w:pStyle w:val="Heading4"/>
      </w:pPr>
      <w:r>
        <w:t>LAWs.</w:t>
      </w:r>
    </w:p>
    <w:p w14:paraId="6144B6F1" w14:textId="77777777" w:rsidR="00C32134" w:rsidRDefault="00C32134" w:rsidP="00C32134">
      <w:r>
        <w:t xml:space="preserve">Nathan Gabriel </w:t>
      </w:r>
      <w:r w:rsidRPr="00295A83">
        <w:rPr>
          <w:rStyle w:val="Style13ptBold"/>
        </w:rPr>
        <w:t>Wood</w:t>
      </w:r>
      <w:r>
        <w:rPr>
          <w:rStyle w:val="Style13ptBold"/>
        </w:rPr>
        <w:t xml:space="preserve"> 2</w:t>
      </w:r>
      <w:r w:rsidRPr="00295A83">
        <w:rPr>
          <w:rStyle w:val="Style13ptBold"/>
        </w:rPr>
        <w:t>4</w:t>
      </w:r>
      <w:r>
        <w:t>. Postdoctoral Fellow, Institute of Philosophy of the Czech Academy of Sciences; External Fellow, Center for Environmental and Technology Ethics, Prague and the Ethics &amp; Emerging Sciences Group, California Polytechnic State University San Luis Obispo. “Regulating Autonomous and AI-Enabled Weapon Systems: The Dangers of Hype.” AI and Ethics, Volume 4.</w:t>
      </w:r>
    </w:p>
    <w:p w14:paraId="242B383C" w14:textId="77777777" w:rsidR="00C32134" w:rsidRPr="005A151F" w:rsidRDefault="00C32134" w:rsidP="00C32134">
      <w:pPr>
        <w:rPr>
          <w:sz w:val="16"/>
        </w:rPr>
      </w:pPr>
      <w:r w:rsidRPr="008D0D1F">
        <w:rPr>
          <w:rStyle w:val="Emphasis"/>
          <w:highlight w:val="cyan"/>
        </w:rPr>
        <w:t>Hyped conceptions</w:t>
      </w:r>
      <w:r w:rsidRPr="008D0D1F">
        <w:rPr>
          <w:rStyle w:val="StyleUnderline"/>
          <w:highlight w:val="cyan"/>
        </w:rPr>
        <w:t xml:space="preserve"> of</w:t>
      </w:r>
      <w:r w:rsidRPr="005A151F">
        <w:rPr>
          <w:rStyle w:val="StyleUnderline"/>
        </w:rPr>
        <w:t xml:space="preserve"> autonomous and </w:t>
      </w:r>
      <w:r w:rsidRPr="008D0D1F">
        <w:rPr>
          <w:rStyle w:val="Emphasis"/>
          <w:highlight w:val="cyan"/>
        </w:rPr>
        <w:t>AI</w:t>
      </w:r>
      <w:r w:rsidRPr="008D0D1F">
        <w:rPr>
          <w:rStyle w:val="Emphasis"/>
        </w:rPr>
        <w:t>-enabled systems</w:t>
      </w:r>
      <w:r w:rsidRPr="005A151F">
        <w:rPr>
          <w:rStyle w:val="StyleUnderline"/>
        </w:rPr>
        <w:t xml:space="preserve"> </w:t>
      </w:r>
      <w:r w:rsidRPr="008D0D1F">
        <w:rPr>
          <w:rStyle w:val="StyleUnderline"/>
          <w:highlight w:val="cyan"/>
        </w:rPr>
        <w:t>in the military</w:t>
      </w:r>
      <w:r w:rsidRPr="005A151F">
        <w:rPr>
          <w:sz w:val="16"/>
        </w:rPr>
        <w:t xml:space="preserve"> may </w:t>
      </w:r>
      <w:r w:rsidRPr="005A151F">
        <w:rPr>
          <w:rStyle w:val="StyleUnderline"/>
        </w:rPr>
        <w:t xml:space="preserve">lead us to </w:t>
      </w:r>
      <w:r w:rsidRPr="008D0D1F">
        <w:rPr>
          <w:rStyle w:val="StyleUnderline"/>
          <w:highlight w:val="cyan"/>
        </w:rPr>
        <w:t>view</w:t>
      </w:r>
      <w:r w:rsidRPr="005A151F">
        <w:rPr>
          <w:rStyle w:val="StyleUnderline"/>
        </w:rPr>
        <w:t xml:space="preserve"> these </w:t>
      </w:r>
      <w:r w:rsidRPr="008D0D1F">
        <w:rPr>
          <w:rStyle w:val="StyleUnderline"/>
          <w:highlight w:val="cyan"/>
        </w:rPr>
        <w:t>through</w:t>
      </w:r>
      <w:r w:rsidRPr="005A151F">
        <w:rPr>
          <w:sz w:val="16"/>
        </w:rPr>
        <w:t xml:space="preserve"> a </w:t>
      </w:r>
      <w:r w:rsidRPr="008D0D1F">
        <w:rPr>
          <w:rStyle w:val="Emphasis"/>
          <w:highlight w:val="cyan"/>
        </w:rPr>
        <w:t>sci</w:t>
      </w:r>
      <w:r w:rsidRPr="005A151F">
        <w:rPr>
          <w:rStyle w:val="StyleUnderline"/>
        </w:rPr>
        <w:t xml:space="preserve">ence </w:t>
      </w:r>
      <w:r w:rsidRPr="008D0D1F">
        <w:rPr>
          <w:rStyle w:val="Emphasis"/>
          <w:highlight w:val="cyan"/>
        </w:rPr>
        <w:t>fi</w:t>
      </w:r>
      <w:r w:rsidRPr="005A151F">
        <w:rPr>
          <w:rStyle w:val="StyleUnderline"/>
        </w:rPr>
        <w:t>ction lens</w:t>
      </w:r>
      <w:r w:rsidRPr="005A151F">
        <w:rPr>
          <w:sz w:val="16"/>
        </w:rPr>
        <w:t xml:space="preserve">, </w:t>
      </w:r>
      <w:r w:rsidRPr="008D0D1F">
        <w:rPr>
          <w:rStyle w:val="StyleUnderline"/>
          <w:highlight w:val="cyan"/>
        </w:rPr>
        <w:t xml:space="preserve">as something </w:t>
      </w:r>
      <w:r w:rsidRPr="008D0D1F">
        <w:rPr>
          <w:rStyle w:val="Emphasis"/>
          <w:highlight w:val="cyan"/>
        </w:rPr>
        <w:t>groundbreaking</w:t>
      </w:r>
      <w:r w:rsidRPr="005A151F">
        <w:rPr>
          <w:sz w:val="16"/>
        </w:rPr>
        <w:t xml:space="preserve">, </w:t>
      </w:r>
      <w:r w:rsidRPr="005A151F">
        <w:rPr>
          <w:rStyle w:val="StyleUnderline"/>
        </w:rPr>
        <w:t>new</w:t>
      </w:r>
      <w:r w:rsidRPr="005A151F">
        <w:rPr>
          <w:sz w:val="16"/>
        </w:rPr>
        <w:t xml:space="preserve"> (or even futuristic), </w:t>
      </w:r>
      <w:r w:rsidRPr="005A151F">
        <w:rPr>
          <w:rStyle w:val="StyleUnderline"/>
        </w:rPr>
        <w:t xml:space="preserve">and </w:t>
      </w:r>
      <w:r w:rsidRPr="008D0D1F">
        <w:rPr>
          <w:rStyle w:val="StyleUnderline"/>
          <w:highlight w:val="cyan"/>
        </w:rPr>
        <w:t>with</w:t>
      </w:r>
      <w:r w:rsidRPr="005A151F">
        <w:rPr>
          <w:sz w:val="16"/>
        </w:rPr>
        <w:t xml:space="preserve"> a </w:t>
      </w:r>
      <w:r w:rsidRPr="008D0D1F">
        <w:rPr>
          <w:rStyle w:val="StyleUnderline"/>
          <w:highlight w:val="cyan"/>
        </w:rPr>
        <w:t xml:space="preserve">potential to </w:t>
      </w:r>
      <w:r w:rsidRPr="008D0D1F">
        <w:rPr>
          <w:rStyle w:val="Emphasis"/>
          <w:highlight w:val="cyan"/>
        </w:rPr>
        <w:t>fundamentally alter</w:t>
      </w:r>
      <w:r w:rsidRPr="005A151F">
        <w:rPr>
          <w:rStyle w:val="StyleUnderline"/>
        </w:rPr>
        <w:t xml:space="preserve"> the </w:t>
      </w:r>
      <w:r w:rsidRPr="008D0D1F">
        <w:rPr>
          <w:rStyle w:val="Emphasis"/>
        </w:rPr>
        <w:t xml:space="preserve">nature of </w:t>
      </w:r>
      <w:r w:rsidRPr="008D0D1F">
        <w:rPr>
          <w:rStyle w:val="Emphasis"/>
          <w:highlight w:val="cyan"/>
        </w:rPr>
        <w:t>war</w:t>
      </w:r>
      <w:r w:rsidRPr="005A151F">
        <w:rPr>
          <w:sz w:val="16"/>
        </w:rPr>
        <w:t xml:space="preserve">. However, as has been mentioned numerous times already, the definition of AWS endorsed by defense professionals, humanitarian workers, and the NGOs most critical of autonomous weapons and most vocally advocating for a ban is one which is broad. In fact, under the prevailing definition of AWS presented in Sect. 2, </w:t>
      </w:r>
      <w:r w:rsidRPr="008D0D1F">
        <w:rPr>
          <w:rStyle w:val="Emphasis"/>
          <w:highlight w:val="cyan"/>
        </w:rPr>
        <w:t>a</w:t>
      </w:r>
      <w:r w:rsidRPr="005A151F">
        <w:rPr>
          <w:rStyle w:val="StyleUnderline"/>
        </w:rPr>
        <w:t xml:space="preserve">utonomous </w:t>
      </w:r>
      <w:r w:rsidRPr="008D0D1F">
        <w:rPr>
          <w:rStyle w:val="Emphasis"/>
          <w:highlight w:val="cyan"/>
        </w:rPr>
        <w:t>w</w:t>
      </w:r>
      <w:r w:rsidRPr="005A151F">
        <w:rPr>
          <w:rStyle w:val="StyleUnderline"/>
        </w:rPr>
        <w:t>eapon</w:t>
      </w:r>
      <w:r w:rsidRPr="008D0D1F">
        <w:rPr>
          <w:rStyle w:val="Emphasis"/>
          <w:highlight w:val="cyan"/>
        </w:rPr>
        <w:t>s</w:t>
      </w:r>
      <w:r w:rsidRPr="005A151F">
        <w:rPr>
          <w:rStyle w:val="StyleUnderline"/>
        </w:rPr>
        <w:t xml:space="preserve"> </w:t>
      </w:r>
      <w:r w:rsidRPr="008D0D1F">
        <w:rPr>
          <w:rStyle w:val="StyleUnderline"/>
          <w:highlight w:val="cyan"/>
        </w:rPr>
        <w:t xml:space="preserve">have been in use </w:t>
      </w:r>
      <w:r w:rsidRPr="008D0D1F">
        <w:rPr>
          <w:rStyle w:val="Emphasis"/>
          <w:highlight w:val="cyan"/>
        </w:rPr>
        <w:t>around the world</w:t>
      </w:r>
      <w:r w:rsidRPr="008D0D1F">
        <w:rPr>
          <w:rStyle w:val="StyleUnderline"/>
          <w:highlight w:val="cyan"/>
        </w:rPr>
        <w:t xml:space="preserve"> for decades</w:t>
      </w:r>
      <w:r w:rsidRPr="005A151F">
        <w:rPr>
          <w:sz w:val="16"/>
        </w:rPr>
        <w:t xml:space="preserve">, performing a variety of combat roles. Yet despite this, critics often (incorrectly) claim that AWS do not yet exist, usually with the addition that such weapons will be possible in the very near future.Footnote26 This claim may fit certain groups’ agenda to ban AWS preemptively [37, 38], but it may only be maintained if one disregards the avowed definition of AWS in use, assuming a hyped conception instead. However, as I will argue in this section, such a </w:t>
      </w:r>
      <w:r w:rsidRPr="005A151F">
        <w:rPr>
          <w:rStyle w:val="StyleUnderline"/>
        </w:rPr>
        <w:t>conception</w:t>
      </w:r>
      <w:r w:rsidRPr="005A151F">
        <w:rPr>
          <w:sz w:val="16"/>
        </w:rPr>
        <w:t xml:space="preserve"> not only </w:t>
      </w:r>
      <w:r w:rsidRPr="005A151F">
        <w:rPr>
          <w:rStyle w:val="StyleUnderline"/>
        </w:rPr>
        <w:t>ignores the realities of current and</w:t>
      </w:r>
      <w:r w:rsidRPr="005A151F">
        <w:rPr>
          <w:sz w:val="16"/>
        </w:rPr>
        <w:t xml:space="preserve"> near-</w:t>
      </w:r>
      <w:r w:rsidRPr="005A151F">
        <w:rPr>
          <w:rStyle w:val="StyleUnderline"/>
        </w:rPr>
        <w:t>future AWS</w:t>
      </w:r>
      <w:r w:rsidRPr="005A151F">
        <w:rPr>
          <w:sz w:val="16"/>
        </w:rPr>
        <w:t xml:space="preserve">, but also </w:t>
      </w:r>
      <w:r w:rsidRPr="005A151F">
        <w:rPr>
          <w:rStyle w:val="Emphasis"/>
        </w:rPr>
        <w:t>misrepresents</w:t>
      </w:r>
      <w:r w:rsidRPr="005A151F">
        <w:rPr>
          <w:rStyle w:val="StyleUnderline"/>
        </w:rPr>
        <w:t xml:space="preserve"> how militaries are </w:t>
      </w:r>
      <w:r w:rsidRPr="005A151F">
        <w:rPr>
          <w:rStyle w:val="Emphasis"/>
        </w:rPr>
        <w:t>actually using</w:t>
      </w:r>
      <w:r w:rsidRPr="005A151F">
        <w:rPr>
          <w:rStyle w:val="StyleUnderline"/>
        </w:rPr>
        <w:t xml:space="preserve"> AWS</w:t>
      </w:r>
      <w:r w:rsidRPr="005A151F">
        <w:rPr>
          <w:sz w:val="16"/>
        </w:rPr>
        <w:t xml:space="preserve">, </w:t>
      </w:r>
      <w:r w:rsidRPr="005A151F">
        <w:rPr>
          <w:rStyle w:val="StyleUnderline"/>
        </w:rPr>
        <w:t>plan to use them</w:t>
      </w:r>
      <w:r w:rsidRPr="005A151F">
        <w:rPr>
          <w:sz w:val="16"/>
        </w:rPr>
        <w:t>, or how different state’s militaries can be expected to behave in general.</w:t>
      </w:r>
    </w:p>
    <w:p w14:paraId="291912DD" w14:textId="77777777" w:rsidR="00C32134" w:rsidRPr="005A151F" w:rsidRDefault="00C32134" w:rsidP="00C32134">
      <w:pPr>
        <w:rPr>
          <w:sz w:val="16"/>
        </w:rPr>
      </w:pPr>
      <w:r w:rsidRPr="005A151F">
        <w:rPr>
          <w:sz w:val="16"/>
        </w:rPr>
        <w:t>As a first point, it is crucial to stress that nothing in the definition of AWS endorsed by critics implies that these must have sophisticated AI or even any AI for that matter.Footnote27 Rather, the critical point is that a system may select and engage a target without contemporaneous human input. This definition also does not imply that AWS are inherently to be used against individual persons, or that they will necessarily be lethal. Importantly, all of the preceding facts may indeed obtain for a specific AWS, as a lethal autonomous anti-personnel system using advanced AI would certainly fit the prevalent definition provided. However, such things as anti-missile turrets and anti-radiation missiles also fit that definition equally well. And these latter systems have been in use since, respectively, the 1980s and 1960s.</w:t>
      </w:r>
    </w:p>
    <w:p w14:paraId="41F5838C" w14:textId="77777777" w:rsidR="00C32134" w:rsidRPr="005A151F" w:rsidRDefault="00C32134" w:rsidP="00C32134">
      <w:pPr>
        <w:rPr>
          <w:sz w:val="16"/>
        </w:rPr>
      </w:pPr>
      <w:r w:rsidRPr="005A151F">
        <w:rPr>
          <w:sz w:val="16"/>
        </w:rPr>
        <w:t xml:space="preserve">By focusing so heavily on such things as facial recognition, opaque AI, and open-ended deployments of autonomous platforms, </w:t>
      </w:r>
      <w:r w:rsidRPr="005A151F">
        <w:rPr>
          <w:rStyle w:val="StyleUnderline"/>
        </w:rPr>
        <w:t>critics</w:t>
      </w:r>
      <w:r w:rsidRPr="005A151F">
        <w:rPr>
          <w:sz w:val="16"/>
        </w:rPr>
        <w:t xml:space="preserve"> implicitly </w:t>
      </w:r>
      <w:r w:rsidRPr="008D0D1F">
        <w:rPr>
          <w:rStyle w:val="StyleUnderline"/>
          <w:highlight w:val="cyan"/>
        </w:rPr>
        <w:t>assume</w:t>
      </w:r>
      <w:r w:rsidRPr="005A151F">
        <w:rPr>
          <w:rStyle w:val="StyleUnderline"/>
        </w:rPr>
        <w:t xml:space="preserve"> a </w:t>
      </w:r>
      <w:r w:rsidRPr="008D0D1F">
        <w:rPr>
          <w:rStyle w:val="Emphasis"/>
          <w:highlight w:val="cyan"/>
        </w:rPr>
        <w:t>hyped idea</w:t>
      </w:r>
      <w:r w:rsidRPr="008D0D1F">
        <w:rPr>
          <w:rStyle w:val="StyleUnderline"/>
          <w:highlight w:val="cyan"/>
        </w:rPr>
        <w:t xml:space="preserve"> of what AWS are or will be</w:t>
      </w:r>
      <w:r w:rsidRPr="005A151F">
        <w:rPr>
          <w:sz w:val="16"/>
        </w:rPr>
        <w:t xml:space="preserve">. More than this, critics </w:t>
      </w:r>
      <w:r w:rsidRPr="005A151F">
        <w:rPr>
          <w:rStyle w:val="StyleUnderline"/>
        </w:rPr>
        <w:t>draw</w:t>
      </w:r>
      <w:r w:rsidRPr="005A151F">
        <w:rPr>
          <w:sz w:val="16"/>
        </w:rPr>
        <w:t xml:space="preserve"> the </w:t>
      </w:r>
      <w:r w:rsidRPr="005A151F">
        <w:rPr>
          <w:rStyle w:val="StyleUnderline"/>
        </w:rPr>
        <w:t xml:space="preserve">focus to a very specific and </w:t>
      </w:r>
      <w:r w:rsidRPr="005A151F">
        <w:rPr>
          <w:rStyle w:val="Emphasis"/>
        </w:rPr>
        <w:t>very specifically hyped conception</w:t>
      </w:r>
      <w:r w:rsidRPr="005A151F">
        <w:rPr>
          <w:rStyle w:val="StyleUnderline"/>
        </w:rPr>
        <w:t xml:space="preserve"> of what AWS are </w:t>
      </w:r>
      <w:r w:rsidRPr="005A151F">
        <w:rPr>
          <w:rStyle w:val="Emphasis"/>
        </w:rPr>
        <w:t>currently under development</w:t>
      </w:r>
      <w:r w:rsidRPr="005A151F">
        <w:rPr>
          <w:rStyle w:val="StyleUnderline"/>
        </w:rPr>
        <w:t xml:space="preserve"> and likely to see deployment in the</w:t>
      </w:r>
      <w:r w:rsidRPr="005A151F">
        <w:rPr>
          <w:sz w:val="16"/>
        </w:rPr>
        <w:t xml:space="preserve"> near </w:t>
      </w:r>
      <w:r w:rsidRPr="005A151F">
        <w:rPr>
          <w:rStyle w:val="StyleUnderline"/>
        </w:rPr>
        <w:t>future</w:t>
      </w:r>
      <w:r w:rsidRPr="005A151F">
        <w:rPr>
          <w:sz w:val="16"/>
        </w:rPr>
        <w:t xml:space="preserve">. However, the </w:t>
      </w:r>
      <w:r w:rsidRPr="008D0D1F">
        <w:rPr>
          <w:rStyle w:val="Emphasis"/>
          <w:highlight w:val="cyan"/>
        </w:rPr>
        <w:t>reality</w:t>
      </w:r>
      <w:r w:rsidRPr="008D0D1F">
        <w:rPr>
          <w:rStyle w:val="Emphasis"/>
        </w:rPr>
        <w:t xml:space="preserve"> of current AWS</w:t>
      </w:r>
      <w:r w:rsidRPr="008D0D1F">
        <w:rPr>
          <w:rStyle w:val="StyleUnderline"/>
        </w:rPr>
        <w:t xml:space="preserve"> and those</w:t>
      </w:r>
      <w:r w:rsidRPr="005A151F">
        <w:rPr>
          <w:sz w:val="16"/>
        </w:rPr>
        <w:t xml:space="preserve"> near </w:t>
      </w:r>
      <w:r w:rsidRPr="008D0D1F">
        <w:rPr>
          <w:rStyle w:val="StyleUnderline"/>
        </w:rPr>
        <w:t xml:space="preserve">future systems under development </w:t>
      </w:r>
      <w:r w:rsidRPr="008D0D1F">
        <w:rPr>
          <w:rStyle w:val="StyleUnderline"/>
          <w:highlight w:val="cyan"/>
        </w:rPr>
        <w:t xml:space="preserve">could </w:t>
      </w:r>
      <w:r w:rsidRPr="008D0D1F">
        <w:rPr>
          <w:rStyle w:val="Emphasis"/>
          <w:sz w:val="30"/>
          <w:szCs w:val="30"/>
          <w:highlight w:val="cyan"/>
        </w:rPr>
        <w:t>hardly be further</w:t>
      </w:r>
      <w:r w:rsidRPr="008D0D1F">
        <w:rPr>
          <w:rStyle w:val="StyleUnderline"/>
          <w:highlight w:val="cyan"/>
        </w:rPr>
        <w:t xml:space="preserve"> from this</w:t>
      </w:r>
      <w:r w:rsidRPr="008D0D1F">
        <w:rPr>
          <w:rStyle w:val="StyleUnderline"/>
        </w:rPr>
        <w:t xml:space="preserve"> view</w:t>
      </w:r>
      <w:r w:rsidRPr="005A151F">
        <w:rPr>
          <w:sz w:val="16"/>
        </w:rPr>
        <w:t xml:space="preserve"> that critics are fostering; the vast majority of existing AWS target enemy materiel, be it armor, aircraft, naval vessels, or incoming ordnance.Footnote28 This makes these systems far less objectionable, both in relation to their technical abilities (and limitations) and also with regards to how well they respect principles of humanity in war.</w:t>
      </w:r>
    </w:p>
    <w:p w14:paraId="02C474D8" w14:textId="77777777" w:rsidR="00C32134" w:rsidRPr="005A151F" w:rsidRDefault="00C32134" w:rsidP="00C32134">
      <w:pPr>
        <w:rPr>
          <w:sz w:val="16"/>
        </w:rPr>
      </w:pPr>
      <w:r w:rsidRPr="005A151F">
        <w:rPr>
          <w:sz w:val="16"/>
        </w:rPr>
        <w:t>If we recall the critics’ objections regarding facial recognition systems and bias, or issues relating to brittle AI being unsuited for determining who lives and who dies, it is immediately clear that these are largely irrelevant for systems designed only to target, say, tanks. This is because there are multiple separate methods for determining if something is a tank (acoustic signatures, seismic readings, extremely high frequency radar, and image recognition), and these allow for recognition of targets using a variety of separate data inputs. Moreover, many of these signatures do not require any sophisticated AI to process at all. As such, issues of bias are not relevant,Footnote29 and so long as the likelihood of mistakes being made is sufficiently low and combatants take proper precautions when deploying such AWS to ensure that proportionality will be satisfied, use of these systems is arguably permissible. The permissibility of such systems is moreover attested to by the fact that they have been used and are currently in use around the world, with no outcry that they be banned due to their autonomous nature. In the same vein, part of the reason why anti-tank AWS have not seen any significant pushback from civil society is arguably because of the fact that they are not deciding who will live or die, as they target objects, i.e., tanks. It may well be that individuals within those tanks will inevitably be killed, but, legally and morally speaking, an autonomous system targeting a tank is not the same as it targeting an individual, even when both situations are expected to result in deaths.</w:t>
      </w:r>
    </w:p>
    <w:p w14:paraId="45C333EC" w14:textId="77777777" w:rsidR="00C32134" w:rsidRPr="005A151F" w:rsidRDefault="00C32134" w:rsidP="00C32134">
      <w:pPr>
        <w:rPr>
          <w:sz w:val="16"/>
        </w:rPr>
      </w:pPr>
      <w:r w:rsidRPr="005A151F">
        <w:rPr>
          <w:sz w:val="16"/>
        </w:rPr>
        <w:lastRenderedPageBreak/>
        <w:t>It is worth making clear at this point that explicitly anti-materiel AWS can indeed make mistakes, and it is by no means the case that these may be deployed without care or proper training on the part of combatants making use of these. This is because, hype from critics notwithstanding, these systems do operate with limitations and are likely to make mistakes in certain contexts. However, the mistakes which are to be expected in particular contexts are related to specific and known limitations of the system, and are not due to “machines running amok” or being so complex as to have their “actions” be inscrutable. Rather, the majority of AWS in operation have rather clear limits which make them likely to fail when civilian objects with similar characteristics to military ones are in the area of operations. Thus, certain anti-tank AWS may predictably mistake farming and construction machinery for enemy armor due to the weight, engine sound, and hardness of these vehicles.Footnote30 This, however, does not imply that the AWS are unpredictable or ought to be banned. Instead, it means that combatants using these must be aware of the system’s limitations and exercise due care in their use. Being able to recognize the limits of an AWS, and what responsibilities combatants have due to those limits, requires first and foremost an honest appraisal of the system. Yet hyped views of AWS undermine such honest assessments, muddying the discussion by making it seem as though advanced capabilities (and the limitations attending these) are part and parcel of what it means to be an autonomous weapon system.</w:t>
      </w:r>
    </w:p>
    <w:p w14:paraId="6CABBA14" w14:textId="77777777" w:rsidR="00C32134" w:rsidRPr="00720A44" w:rsidRDefault="00C32134" w:rsidP="00C32134">
      <w:pPr>
        <w:rPr>
          <w:sz w:val="16"/>
        </w:rPr>
      </w:pPr>
      <w:r w:rsidRPr="008D0D1F">
        <w:rPr>
          <w:sz w:val="16"/>
        </w:rPr>
        <w:t xml:space="preserve">On a related note, the </w:t>
      </w:r>
      <w:r w:rsidRPr="008D0D1F">
        <w:rPr>
          <w:rStyle w:val="StyleUnderline"/>
        </w:rPr>
        <w:t>hyped idea of AWS</w:t>
      </w:r>
      <w:r w:rsidRPr="008D0D1F">
        <w:rPr>
          <w:sz w:val="16"/>
        </w:rPr>
        <w:t xml:space="preserve"> sold by critics also </w:t>
      </w:r>
      <w:r w:rsidRPr="008D0D1F">
        <w:rPr>
          <w:rStyle w:val="StyleUnderline"/>
          <w:highlight w:val="cyan"/>
        </w:rPr>
        <w:t>shows</w:t>
      </w:r>
      <w:r w:rsidRPr="008D0D1F">
        <w:rPr>
          <w:rStyle w:val="StyleUnderline"/>
        </w:rPr>
        <w:t xml:space="preserve"> a </w:t>
      </w:r>
      <w:r w:rsidRPr="008D0D1F">
        <w:rPr>
          <w:rStyle w:val="Emphasis"/>
          <w:highlight w:val="cyan"/>
        </w:rPr>
        <w:t>fundamental insensitivity</w:t>
      </w:r>
      <w:r w:rsidRPr="008D0D1F">
        <w:rPr>
          <w:rStyle w:val="StyleUnderline"/>
          <w:highlight w:val="cyan"/>
        </w:rPr>
        <w:t xml:space="preserve"> to</w:t>
      </w:r>
      <w:r w:rsidRPr="008D0D1F">
        <w:rPr>
          <w:rStyle w:val="StyleUnderline"/>
        </w:rPr>
        <w:t xml:space="preserve"> the </w:t>
      </w:r>
      <w:r w:rsidRPr="008D0D1F">
        <w:rPr>
          <w:rStyle w:val="StyleUnderline"/>
          <w:highlight w:val="cyan"/>
        </w:rPr>
        <w:t>realiti</w:t>
      </w:r>
      <w:r w:rsidRPr="008D0D1F">
        <w:rPr>
          <w:rStyle w:val="StyleUnderline"/>
        </w:rPr>
        <w:t xml:space="preserve">es of what militaries </w:t>
      </w:r>
      <w:r w:rsidRPr="008D0D1F">
        <w:rPr>
          <w:rStyle w:val="Emphasis"/>
        </w:rPr>
        <w:t>actually want or need</w:t>
      </w:r>
      <w:r w:rsidRPr="008D0D1F">
        <w:rPr>
          <w:sz w:val="16"/>
        </w:rPr>
        <w:t xml:space="preserve">. Critics are right to point out that things like facial recognition have many shortcomings, and that use of these in AWS would be highly likely to entrench biases and lead to risks of widespread mistakes. However, critics </w:t>
      </w:r>
      <w:r w:rsidRPr="008D0D1F">
        <w:rPr>
          <w:rStyle w:val="StyleUnderline"/>
          <w:highlight w:val="cyan"/>
        </w:rPr>
        <w:t>fail to show</w:t>
      </w:r>
      <w:r w:rsidRPr="008D0D1F">
        <w:rPr>
          <w:rStyle w:val="StyleUnderline"/>
        </w:rPr>
        <w:t xml:space="preserve"> that there is </w:t>
      </w:r>
      <w:r w:rsidRPr="008D0D1F">
        <w:rPr>
          <w:rStyle w:val="Emphasis"/>
          <w:highlight w:val="cyan"/>
        </w:rPr>
        <w:t>any wish</w:t>
      </w:r>
      <w:r w:rsidRPr="008D0D1F">
        <w:rPr>
          <w:rStyle w:val="StyleUnderline"/>
          <w:highlight w:val="cyan"/>
        </w:rPr>
        <w:t xml:space="preserve"> on</w:t>
      </w:r>
      <w:r w:rsidRPr="008D0D1F">
        <w:rPr>
          <w:rStyle w:val="StyleUnderline"/>
        </w:rPr>
        <w:t xml:space="preserve"> the </w:t>
      </w:r>
      <w:r w:rsidRPr="008D0D1F">
        <w:rPr>
          <w:rStyle w:val="StyleUnderline"/>
          <w:highlight w:val="cyan"/>
        </w:rPr>
        <w:t>part of militaries</w:t>
      </w:r>
      <w:r w:rsidRPr="008D0D1F">
        <w:rPr>
          <w:rStyle w:val="StyleUnderline"/>
        </w:rPr>
        <w:t xml:space="preserve"> to incorporate these technologies into AWS</w:t>
      </w:r>
      <w:r w:rsidRPr="008D0D1F">
        <w:rPr>
          <w:sz w:val="16"/>
        </w:rPr>
        <w:t xml:space="preserve">, </w:t>
      </w:r>
      <w:r w:rsidRPr="008D0D1F">
        <w:rPr>
          <w:rStyle w:val="StyleUnderline"/>
          <w:highlight w:val="cyan"/>
        </w:rPr>
        <w:t>or</w:t>
      </w:r>
      <w:r w:rsidRPr="008D0D1F">
        <w:rPr>
          <w:rStyle w:val="StyleUnderline"/>
        </w:rPr>
        <w:t xml:space="preserve"> even</w:t>
      </w:r>
      <w:r w:rsidRPr="008D0D1F">
        <w:rPr>
          <w:sz w:val="16"/>
        </w:rPr>
        <w:t xml:space="preserve"> that </w:t>
      </w:r>
      <w:r w:rsidRPr="008D0D1F">
        <w:rPr>
          <w:rStyle w:val="StyleUnderline"/>
        </w:rPr>
        <w:t>there would be</w:t>
      </w:r>
      <w:r w:rsidRPr="008D0D1F">
        <w:rPr>
          <w:sz w:val="16"/>
        </w:rPr>
        <w:t xml:space="preserve"> a </w:t>
      </w:r>
      <w:r w:rsidRPr="008D0D1F">
        <w:rPr>
          <w:rStyle w:val="Emphasis"/>
          <w:highlight w:val="cyan"/>
        </w:rPr>
        <w:t>combat application</w:t>
      </w:r>
      <w:r w:rsidRPr="008D0D1F">
        <w:rPr>
          <w:rStyle w:val="Emphasis"/>
        </w:rPr>
        <w:t xml:space="preserve"> or value</w:t>
      </w:r>
      <w:r w:rsidRPr="008D0D1F">
        <w:rPr>
          <w:rStyle w:val="StyleUnderline"/>
        </w:rPr>
        <w:t xml:space="preserve"> </w:t>
      </w:r>
      <w:r w:rsidRPr="008D0D1F">
        <w:rPr>
          <w:rStyle w:val="StyleUnderline"/>
          <w:highlight w:val="cyan"/>
        </w:rPr>
        <w:t>for</w:t>
      </w:r>
      <w:r w:rsidRPr="008D0D1F">
        <w:rPr>
          <w:rStyle w:val="StyleUnderline"/>
        </w:rPr>
        <w:t xml:space="preserve"> </w:t>
      </w:r>
      <w:r w:rsidRPr="008D0D1F">
        <w:rPr>
          <w:rStyle w:val="Emphasis"/>
        </w:rPr>
        <w:t xml:space="preserve">such </w:t>
      </w:r>
      <w:r w:rsidRPr="008D0D1F">
        <w:rPr>
          <w:rStyle w:val="Emphasis"/>
          <w:highlight w:val="cyan"/>
        </w:rPr>
        <w:t>tech</w:t>
      </w:r>
      <w:r w:rsidRPr="008D0D1F">
        <w:rPr>
          <w:rStyle w:val="Emphasis"/>
        </w:rPr>
        <w:t>nologies</w:t>
      </w:r>
      <w:r w:rsidRPr="008D0D1F">
        <w:rPr>
          <w:sz w:val="16"/>
        </w:rPr>
        <w:t>. After all, anti-materiel systems are identifying objects, not people, and for any potential anti-personnel system we might conceive of, the critical point is recognizing weapons and combat dress, but not the particular features of an individual person.Footnote31</w:t>
      </w:r>
    </w:p>
    <w:p w14:paraId="130E7DD7" w14:textId="77777777" w:rsidR="00C32134" w:rsidRDefault="00C32134" w:rsidP="00C32134"/>
    <w:p w14:paraId="2DFE5C3A" w14:textId="77777777" w:rsidR="00C32134" w:rsidRDefault="00C32134" w:rsidP="00C32134">
      <w:pPr>
        <w:pStyle w:val="Heading4"/>
      </w:pPr>
      <w:r>
        <w:t xml:space="preserve">Reject </w:t>
      </w:r>
      <w:r w:rsidRPr="00570C5B">
        <w:rPr>
          <w:u w:val="single"/>
        </w:rPr>
        <w:t>EA</w:t>
      </w:r>
      <w:r>
        <w:t xml:space="preserve"> and </w:t>
      </w:r>
      <w:r w:rsidRPr="00C50EB7">
        <w:rPr>
          <w:u w:val="single"/>
        </w:rPr>
        <w:t>existential risk institute</w:t>
      </w:r>
      <w:r>
        <w:rPr>
          <w:u w:val="single"/>
        </w:rPr>
        <w:t>s</w:t>
      </w:r>
      <w:r>
        <w:t>.</w:t>
      </w:r>
    </w:p>
    <w:p w14:paraId="1224DC9D" w14:textId="77777777" w:rsidR="00C32134" w:rsidRDefault="00C32134" w:rsidP="00C32134">
      <w:r>
        <w:t xml:space="preserve">Simon </w:t>
      </w:r>
      <w:r w:rsidRPr="007840C3">
        <w:rPr>
          <w:rStyle w:val="Style13ptBold"/>
        </w:rPr>
        <w:t>Knuttson 22</w:t>
      </w:r>
      <w:r>
        <w:t xml:space="preserve">. </w:t>
      </w:r>
      <w:r w:rsidRPr="009766BD">
        <w:t>Center for Reducing Suffering</w:t>
      </w:r>
      <w:r>
        <w:t>; Ph.D. student in Philosophy, Stockholm University; M.S.c with Distinction in Economics, University of Gothenberg. “</w:t>
      </w:r>
      <w:r w:rsidRPr="00040F69">
        <w:t>Problems in effective altruism and existential risk and what to do about them</w:t>
      </w:r>
      <w:r>
        <w:t xml:space="preserve">.” </w:t>
      </w:r>
      <w:r w:rsidRPr="00FA3478">
        <w:t>https://www.simonknutsson.com/problems-in-effective-altruism-and-existential-risk-and-what-to-do-about-them/</w:t>
      </w:r>
    </w:p>
    <w:p w14:paraId="2B3027B6" w14:textId="77777777" w:rsidR="00C32134" w:rsidRPr="00551BBB" w:rsidRDefault="00C32134" w:rsidP="00C32134">
      <w:pPr>
        <w:rPr>
          <w:sz w:val="16"/>
        </w:rPr>
      </w:pPr>
      <w:r w:rsidRPr="00551BBB">
        <w:rPr>
          <w:sz w:val="16"/>
        </w:rPr>
        <w:t xml:space="preserve">Some in the </w:t>
      </w:r>
      <w:r w:rsidRPr="00551BBB">
        <w:rPr>
          <w:rStyle w:val="StyleUnderline"/>
        </w:rPr>
        <w:t>effective altruism</w:t>
      </w:r>
      <w:r w:rsidRPr="00551BBB">
        <w:rPr>
          <w:sz w:val="16"/>
        </w:rPr>
        <w:t xml:space="preserve"> (</w:t>
      </w:r>
      <w:r w:rsidRPr="00942BDD">
        <w:rPr>
          <w:rStyle w:val="Emphasis"/>
          <w:highlight w:val="cyan"/>
        </w:rPr>
        <w:t>EA</w:t>
      </w:r>
      <w:r w:rsidRPr="00551BBB">
        <w:rPr>
          <w:sz w:val="16"/>
        </w:rPr>
        <w:t xml:space="preserve">) </w:t>
      </w:r>
      <w:r w:rsidRPr="00942BDD">
        <w:rPr>
          <w:rStyle w:val="StyleUnderline"/>
          <w:highlight w:val="cyan"/>
        </w:rPr>
        <w:t xml:space="preserve">and </w:t>
      </w:r>
      <w:r w:rsidRPr="00942BDD">
        <w:rPr>
          <w:rStyle w:val="Emphasis"/>
          <w:highlight w:val="cyan"/>
        </w:rPr>
        <w:t>existential risk circles</w:t>
      </w:r>
      <w:r w:rsidRPr="00551BBB">
        <w:rPr>
          <w:sz w:val="16"/>
        </w:rPr>
        <w:t xml:space="preserve"> seem to </w:t>
      </w:r>
      <w:r w:rsidRPr="00942BDD">
        <w:rPr>
          <w:rStyle w:val="StyleUnderline"/>
        </w:rPr>
        <w:t xml:space="preserve">behave in </w:t>
      </w:r>
      <w:r w:rsidRPr="00942BDD">
        <w:rPr>
          <w:rStyle w:val="Emphasis"/>
        </w:rPr>
        <w:t>problematic ways</w:t>
      </w:r>
      <w:r w:rsidRPr="00551BBB">
        <w:rPr>
          <w:sz w:val="16"/>
        </w:rPr>
        <w:t xml:space="preserve">. The pattern that I think I see is that </w:t>
      </w:r>
      <w:r w:rsidRPr="00942BDD">
        <w:rPr>
          <w:rStyle w:val="StyleUnderline"/>
        </w:rPr>
        <w:t xml:space="preserve">they </w:t>
      </w:r>
      <w:r w:rsidRPr="00942BDD">
        <w:rPr>
          <w:rStyle w:val="StyleUnderline"/>
          <w:highlight w:val="cyan"/>
        </w:rPr>
        <w:t>want</w:t>
      </w:r>
      <w:r w:rsidRPr="00551BBB">
        <w:rPr>
          <w:rStyle w:val="StyleUnderline"/>
        </w:rPr>
        <w:t xml:space="preserve"> to have </w:t>
      </w:r>
      <w:r w:rsidRPr="00942BDD">
        <w:rPr>
          <w:rStyle w:val="StyleUnderline"/>
          <w:highlight w:val="cyan"/>
        </w:rPr>
        <w:t>influence and</w:t>
      </w:r>
      <w:r w:rsidRPr="00551BBB">
        <w:rPr>
          <w:sz w:val="16"/>
        </w:rPr>
        <w:t xml:space="preserve"> therefore </w:t>
      </w:r>
      <w:r w:rsidRPr="00942BDD">
        <w:rPr>
          <w:rStyle w:val="StyleUnderline"/>
          <w:highlight w:val="cyan"/>
        </w:rPr>
        <w:t>act in problematic</w:t>
      </w:r>
      <w:r w:rsidRPr="00551BBB">
        <w:rPr>
          <w:rStyle w:val="StyleUnderline"/>
        </w:rPr>
        <w:t xml:space="preserve"> and </w:t>
      </w:r>
      <w:r w:rsidRPr="00551BBB">
        <w:rPr>
          <w:rStyle w:val="Emphasis"/>
        </w:rPr>
        <w:t xml:space="preserve">unusual </w:t>
      </w:r>
      <w:r w:rsidRPr="00942BDD">
        <w:rPr>
          <w:rStyle w:val="Emphasis"/>
          <w:highlight w:val="cyan"/>
        </w:rPr>
        <w:t>ways</w:t>
      </w:r>
      <w:r w:rsidRPr="00551BBB">
        <w:rPr>
          <w:sz w:val="16"/>
        </w:rPr>
        <w:t xml:space="preserve">. I bring up things that I would have wanted to be aware of if I had not already made the observations. The </w:t>
      </w:r>
      <w:r w:rsidRPr="00551BBB">
        <w:rPr>
          <w:rStyle w:val="StyleUnderline"/>
        </w:rPr>
        <w:t>broad theme is acting in ways</w:t>
      </w:r>
      <w:r w:rsidRPr="00551BBB">
        <w:rPr>
          <w:sz w:val="16"/>
        </w:rPr>
        <w:t xml:space="preserve"> that appear </w:t>
      </w:r>
      <w:r w:rsidRPr="00942BDD">
        <w:rPr>
          <w:rStyle w:val="Emphasis"/>
          <w:highlight w:val="cyan"/>
        </w:rPr>
        <w:t>one-sided</w:t>
      </w:r>
      <w:r w:rsidRPr="00551BBB">
        <w:rPr>
          <w:sz w:val="16"/>
        </w:rPr>
        <w:t xml:space="preserve">, </w:t>
      </w:r>
      <w:r w:rsidRPr="00942BDD">
        <w:rPr>
          <w:rStyle w:val="Emphasis"/>
          <w:highlight w:val="cyan"/>
        </w:rPr>
        <w:t>misleading</w:t>
      </w:r>
      <w:r w:rsidRPr="00551BBB">
        <w:rPr>
          <w:sz w:val="16"/>
        </w:rPr>
        <w:t xml:space="preserve">, </w:t>
      </w:r>
      <w:r w:rsidRPr="00942BDD">
        <w:rPr>
          <w:rStyle w:val="Emphasis"/>
          <w:highlight w:val="cyan"/>
        </w:rPr>
        <w:t>manipulative</w:t>
      </w:r>
      <w:r w:rsidRPr="00551BBB">
        <w:rPr>
          <w:sz w:val="16"/>
        </w:rPr>
        <w:t xml:space="preserve">, </w:t>
      </w:r>
      <w:r w:rsidRPr="00942BDD">
        <w:rPr>
          <w:rStyle w:val="Emphasis"/>
          <w:highlight w:val="cyan"/>
        </w:rPr>
        <w:t>opaque</w:t>
      </w:r>
      <w:r w:rsidRPr="00551BBB">
        <w:rPr>
          <w:rStyle w:val="StyleUnderline"/>
        </w:rPr>
        <w:t xml:space="preserve"> or</w:t>
      </w:r>
      <w:r w:rsidRPr="00551BBB">
        <w:rPr>
          <w:sz w:val="16"/>
        </w:rPr>
        <w:t xml:space="preserve"> to </w:t>
      </w:r>
      <w:r w:rsidRPr="00942BDD">
        <w:rPr>
          <w:rStyle w:val="Emphasis"/>
          <w:highlight w:val="cyan"/>
        </w:rPr>
        <w:t>lack integrity</w:t>
      </w:r>
      <w:r w:rsidRPr="00551BBB">
        <w:rPr>
          <w:sz w:val="16"/>
        </w:rPr>
        <w:t xml:space="preserve">, or doing things behind the scenes that seem troublesome. Not everything I list fits all these descriptions, but this is the general pattern. I perceive the behaviours as undermining and </w:t>
      </w:r>
      <w:r w:rsidRPr="00942BDD">
        <w:rPr>
          <w:rStyle w:val="StyleUnderline"/>
          <w:highlight w:val="cyan"/>
        </w:rPr>
        <w:t>having a</w:t>
      </w:r>
      <w:r w:rsidRPr="00551BBB">
        <w:rPr>
          <w:rStyle w:val="StyleUnderline"/>
        </w:rPr>
        <w:t xml:space="preserve"> </w:t>
      </w:r>
      <w:r w:rsidRPr="00551BBB">
        <w:rPr>
          <w:rStyle w:val="Emphasis"/>
        </w:rPr>
        <w:t>negative effect</w:t>
      </w:r>
      <w:r w:rsidRPr="00551BBB">
        <w:rPr>
          <w:rStyle w:val="StyleUnderline"/>
        </w:rPr>
        <w:t xml:space="preserve"> and </w:t>
      </w:r>
      <w:r w:rsidRPr="00942BDD">
        <w:rPr>
          <w:rStyle w:val="Emphasis"/>
          <w:highlight w:val="cyan"/>
        </w:rPr>
        <w:t>corrupting influence</w:t>
      </w:r>
      <w:r w:rsidRPr="00942BDD">
        <w:rPr>
          <w:rStyle w:val="StyleUnderline"/>
          <w:highlight w:val="cyan"/>
        </w:rPr>
        <w:t xml:space="preserve"> on</w:t>
      </w:r>
      <w:r w:rsidRPr="00551BBB">
        <w:rPr>
          <w:sz w:val="16"/>
        </w:rPr>
        <w:t xml:space="preserve"> the </w:t>
      </w:r>
      <w:r w:rsidRPr="00942BDD">
        <w:rPr>
          <w:rStyle w:val="Emphasis"/>
          <w:highlight w:val="cyan"/>
        </w:rPr>
        <w:t>research</w:t>
      </w:r>
      <w:r w:rsidRPr="00551BBB">
        <w:rPr>
          <w:rStyle w:val="StyleUnderline"/>
        </w:rPr>
        <w:t xml:space="preserve"> and </w:t>
      </w:r>
      <w:r w:rsidRPr="00877D2C">
        <w:rPr>
          <w:rStyle w:val="Emphasis"/>
        </w:rPr>
        <w:t xml:space="preserve">writing </w:t>
      </w:r>
      <w:r w:rsidRPr="00942BDD">
        <w:rPr>
          <w:rStyle w:val="Emphasis"/>
          <w:highlight w:val="cyan"/>
        </w:rPr>
        <w:t>landscape</w:t>
      </w:r>
      <w:r w:rsidRPr="00551BBB">
        <w:rPr>
          <w:sz w:val="16"/>
        </w:rPr>
        <w:t>, public debate, and teaching.</w:t>
      </w:r>
    </w:p>
    <w:p w14:paraId="71703F31" w14:textId="77777777" w:rsidR="00C32134" w:rsidRPr="007B664B" w:rsidRDefault="00C32134" w:rsidP="00C32134">
      <w:pPr>
        <w:rPr>
          <w:sz w:val="16"/>
        </w:rPr>
      </w:pPr>
      <w:r w:rsidRPr="007B664B">
        <w:rPr>
          <w:sz w:val="16"/>
        </w:rPr>
        <w:t xml:space="preserve">An important point is that what I see in EA and existential risk circles look abnormal to me. For example, here are some of the troublesome-looking things that </w:t>
      </w:r>
      <w:r w:rsidRPr="00B44276">
        <w:rPr>
          <w:rStyle w:val="StyleUnderline"/>
          <w:highlight w:val="cyan"/>
        </w:rPr>
        <w:t>I have not seen outside of EA</w:t>
      </w:r>
      <w:r w:rsidRPr="00BF166A">
        <w:rPr>
          <w:rStyle w:val="StyleUnderline"/>
        </w:rPr>
        <w:t xml:space="preserve"> and </w:t>
      </w:r>
      <w:r w:rsidRPr="00BF166A">
        <w:rPr>
          <w:rStyle w:val="Emphasis"/>
        </w:rPr>
        <w:t xml:space="preserve">existential risk </w:t>
      </w:r>
      <w:r w:rsidRPr="00B44276">
        <w:rPr>
          <w:rStyle w:val="Emphasis"/>
          <w:highlight w:val="cyan"/>
        </w:rPr>
        <w:t>circles</w:t>
      </w:r>
      <w:r w:rsidRPr="007B664B">
        <w:rPr>
          <w:sz w:val="16"/>
        </w:rPr>
        <w:t xml:space="preserve"> (at least I have not seen them to nearly this extent): First, </w:t>
      </w:r>
      <w:r w:rsidRPr="007B664B">
        <w:rPr>
          <w:rStyle w:val="Emphasis"/>
        </w:rPr>
        <w:t>behind-the-scenes</w:t>
      </w:r>
      <w:r w:rsidRPr="007B664B">
        <w:rPr>
          <w:rStyle w:val="StyleUnderline"/>
        </w:rPr>
        <w:t xml:space="preserve"> </w:t>
      </w:r>
      <w:r w:rsidRPr="00B44276">
        <w:rPr>
          <w:rStyle w:val="StyleUnderline"/>
          <w:highlight w:val="cyan"/>
        </w:rPr>
        <w:t>coordination</w:t>
      </w:r>
      <w:r w:rsidRPr="007B664B">
        <w:rPr>
          <w:sz w:val="16"/>
        </w:rPr>
        <w:t xml:space="preserve">, </w:t>
      </w:r>
      <w:r w:rsidRPr="007B664B">
        <w:rPr>
          <w:rStyle w:val="StyleUnderline"/>
        </w:rPr>
        <w:t xml:space="preserve">guidelines and outreach </w:t>
      </w:r>
      <w:r w:rsidRPr="00B44276">
        <w:rPr>
          <w:rStyle w:val="StyleUnderline"/>
          <w:highlight w:val="cyan"/>
        </w:rPr>
        <w:t>that encourage writers</w:t>
      </w:r>
      <w:r w:rsidRPr="007B664B">
        <w:rPr>
          <w:sz w:val="16"/>
        </w:rPr>
        <w:t xml:space="preserve"> and researchers </w:t>
      </w:r>
      <w:r w:rsidRPr="00B44276">
        <w:rPr>
          <w:rStyle w:val="StyleUnderline"/>
          <w:highlight w:val="cyan"/>
        </w:rPr>
        <w:t>to mention some ideas</w:t>
      </w:r>
      <w:r w:rsidRPr="007B664B">
        <w:rPr>
          <w:sz w:val="16"/>
        </w:rPr>
        <w:t xml:space="preserve"> and texts about moral philosophy and values </w:t>
      </w:r>
      <w:r w:rsidRPr="00B44276">
        <w:rPr>
          <w:rStyle w:val="StyleUnderline"/>
          <w:highlight w:val="cyan"/>
        </w:rPr>
        <w:t>and</w:t>
      </w:r>
      <w:r w:rsidRPr="007B664B">
        <w:rPr>
          <w:sz w:val="16"/>
        </w:rPr>
        <w:t xml:space="preserve"> to </w:t>
      </w:r>
      <w:r w:rsidRPr="00B44276">
        <w:rPr>
          <w:rStyle w:val="Emphasis"/>
          <w:highlight w:val="cyan"/>
        </w:rPr>
        <w:t>keep quiet</w:t>
      </w:r>
      <w:r w:rsidRPr="007B664B">
        <w:rPr>
          <w:rStyle w:val="StyleUnderline"/>
        </w:rPr>
        <w:t xml:space="preserve"> about some</w:t>
      </w:r>
      <w:r w:rsidRPr="007B664B">
        <w:rPr>
          <w:sz w:val="16"/>
        </w:rPr>
        <w:t xml:space="preserve"> such ideas. This behind-the-scenes work </w:t>
      </w:r>
      <w:r w:rsidRPr="00B44276">
        <w:rPr>
          <w:rStyle w:val="StyleUnderline"/>
          <w:highlight w:val="cyan"/>
        </w:rPr>
        <w:t>coincides with</w:t>
      </w:r>
      <w:r w:rsidRPr="007B664B">
        <w:rPr>
          <w:rStyle w:val="StyleUnderline"/>
        </w:rPr>
        <w:t xml:space="preserve"> </w:t>
      </w:r>
      <w:r w:rsidRPr="007B664B">
        <w:rPr>
          <w:rStyle w:val="Emphasis"/>
        </w:rPr>
        <w:t xml:space="preserve">a lot of </w:t>
      </w:r>
      <w:r w:rsidRPr="00B44276">
        <w:rPr>
          <w:rStyle w:val="Emphasis"/>
          <w:highlight w:val="cyan"/>
        </w:rPr>
        <w:t>money</w:t>
      </w:r>
      <w:r w:rsidRPr="007B664B">
        <w:rPr>
          <w:rStyle w:val="StyleUnderline"/>
        </w:rPr>
        <w:t xml:space="preserve"> being granted</w:t>
      </w:r>
      <w:r w:rsidRPr="007B664B">
        <w:rPr>
          <w:sz w:val="16"/>
        </w:rPr>
        <w:t xml:space="preserve">, and neither the organisation awarding the grant or the recipient will answer my questions. Second, an organisation (the Centre for Effective Altruism, CEA) whose trustees or board </w:t>
      </w:r>
      <w:r w:rsidRPr="00B44276">
        <w:rPr>
          <w:rStyle w:val="StyleUnderline"/>
          <w:highlight w:val="cyan"/>
        </w:rPr>
        <w:t>members are</w:t>
      </w:r>
      <w:r w:rsidRPr="007B664B">
        <w:rPr>
          <w:rStyle w:val="StyleUnderline"/>
        </w:rPr>
        <w:t xml:space="preserve"> </w:t>
      </w:r>
      <w:r w:rsidRPr="007B664B">
        <w:rPr>
          <w:rStyle w:val="Emphasis"/>
        </w:rPr>
        <w:t xml:space="preserve">mainly </w:t>
      </w:r>
      <w:r w:rsidRPr="00B44276">
        <w:rPr>
          <w:rStyle w:val="Emphasis"/>
          <w:highlight w:val="cyan"/>
        </w:rPr>
        <w:t>philosophers</w:t>
      </w:r>
      <w:r w:rsidRPr="007B664B">
        <w:rPr>
          <w:sz w:val="16"/>
        </w:rPr>
        <w:t xml:space="preserve"> compiles a syllabus “to provide inspiration for lectures and professors” which </w:t>
      </w:r>
      <w:r w:rsidRPr="00B44276">
        <w:rPr>
          <w:rStyle w:val="StyleUnderline"/>
          <w:highlight w:val="cyan"/>
        </w:rPr>
        <w:t>amounts to</w:t>
      </w:r>
      <w:r w:rsidRPr="007B664B">
        <w:rPr>
          <w:rStyle w:val="StyleUnderline"/>
        </w:rPr>
        <w:t xml:space="preserve"> a </w:t>
      </w:r>
      <w:r w:rsidRPr="00B44276">
        <w:rPr>
          <w:rStyle w:val="Emphasis"/>
          <w:highlight w:val="cyan"/>
        </w:rPr>
        <w:t>one-sided promotion</w:t>
      </w:r>
      <w:r w:rsidRPr="007B664B">
        <w:rPr>
          <w:rStyle w:val="StyleUnderline"/>
        </w:rPr>
        <w:t xml:space="preserve"> of these philosophers’</w:t>
      </w:r>
      <w:r w:rsidRPr="007B664B">
        <w:rPr>
          <w:sz w:val="16"/>
        </w:rPr>
        <w:t xml:space="preserve"> (and a closely affiliated philosopher’s) texts and </w:t>
      </w:r>
      <w:r w:rsidRPr="007B664B">
        <w:rPr>
          <w:rStyle w:val="StyleUnderline"/>
        </w:rPr>
        <w:t>ideas to students</w:t>
      </w:r>
      <w:r w:rsidRPr="007B664B">
        <w:rPr>
          <w:sz w:val="16"/>
        </w:rPr>
        <w:t xml:space="preserve">. Third, the </w:t>
      </w:r>
      <w:r w:rsidRPr="00B44276">
        <w:rPr>
          <w:rStyle w:val="Emphasis"/>
          <w:highlight w:val="cyan"/>
        </w:rPr>
        <w:t>citation practices</w:t>
      </w:r>
      <w:r w:rsidRPr="007B664B">
        <w:rPr>
          <w:rStyle w:val="StyleUnderline"/>
        </w:rPr>
        <w:t xml:space="preserve"> by</w:t>
      </w:r>
      <w:r w:rsidRPr="007B664B">
        <w:rPr>
          <w:sz w:val="16"/>
        </w:rPr>
        <w:t xml:space="preserve"> some in </w:t>
      </w:r>
      <w:r w:rsidRPr="007B664B">
        <w:rPr>
          <w:rStyle w:val="StyleUnderline"/>
        </w:rPr>
        <w:t xml:space="preserve">EA and existential risk circles are </w:t>
      </w:r>
      <w:r w:rsidRPr="00B44276">
        <w:rPr>
          <w:rStyle w:val="Emphasis"/>
        </w:rPr>
        <w:t>problematic beyond</w:t>
      </w:r>
      <w:r w:rsidRPr="007B664B">
        <w:rPr>
          <w:rStyle w:val="StyleUnderline"/>
        </w:rPr>
        <w:t xml:space="preserve"> what I have seen elsewhere</w:t>
      </w:r>
      <w:r w:rsidRPr="007B664B">
        <w:rPr>
          <w:sz w:val="16"/>
        </w:rPr>
        <w:t xml:space="preserve">. The </w:t>
      </w:r>
      <w:r w:rsidRPr="00B44276">
        <w:rPr>
          <w:rStyle w:val="StyleUnderline"/>
          <w:highlight w:val="cyan"/>
        </w:rPr>
        <w:t>pattern</w:t>
      </w:r>
      <w:r w:rsidRPr="007B664B">
        <w:rPr>
          <w:sz w:val="16"/>
        </w:rPr>
        <w:t xml:space="preserve"> is </w:t>
      </w:r>
      <w:r w:rsidRPr="00C67BD5">
        <w:rPr>
          <w:rStyle w:val="StyleUnderline"/>
          <w:highlight w:val="cyan"/>
        </w:rPr>
        <w:t>to</w:t>
      </w:r>
      <w:r w:rsidRPr="007B664B">
        <w:rPr>
          <w:rStyle w:val="StyleUnderline"/>
        </w:rPr>
        <w:t xml:space="preserve"> mention and </w:t>
      </w:r>
      <w:r w:rsidRPr="008E3043">
        <w:rPr>
          <w:rStyle w:val="StyleUnderline"/>
        </w:rPr>
        <w:t>cite ideas one agrees with</w:t>
      </w:r>
      <w:r w:rsidRPr="007B664B">
        <w:rPr>
          <w:sz w:val="16"/>
        </w:rPr>
        <w:t xml:space="preserve">, </w:t>
      </w:r>
      <w:r w:rsidRPr="008E3043">
        <w:rPr>
          <w:rStyle w:val="StyleUnderline"/>
        </w:rPr>
        <w:t xml:space="preserve">avoid mentioning </w:t>
      </w:r>
      <w:r w:rsidRPr="008E3043">
        <w:rPr>
          <w:rStyle w:val="Emphasis"/>
        </w:rPr>
        <w:t>competing</w:t>
      </w:r>
      <w:r w:rsidRPr="007B664B">
        <w:rPr>
          <w:rStyle w:val="Emphasis"/>
        </w:rPr>
        <w:t xml:space="preserve"> </w:t>
      </w:r>
      <w:r w:rsidRPr="007B664B">
        <w:rPr>
          <w:rStyle w:val="Emphasis"/>
        </w:rPr>
        <w:lastRenderedPageBreak/>
        <w:t>ideas and texts</w:t>
      </w:r>
      <w:r w:rsidRPr="007B664B">
        <w:rPr>
          <w:sz w:val="16"/>
        </w:rPr>
        <w:t xml:space="preserve">, and </w:t>
      </w:r>
      <w:r w:rsidRPr="00C67BD5">
        <w:rPr>
          <w:rStyle w:val="StyleUnderline"/>
          <w:highlight w:val="cyan"/>
        </w:rPr>
        <w:t>cite</w:t>
      </w:r>
      <w:r w:rsidRPr="007B664B">
        <w:rPr>
          <w:sz w:val="16"/>
        </w:rPr>
        <w:t xml:space="preserve"> one’s allies’ or </w:t>
      </w:r>
      <w:r w:rsidRPr="00B02AA9">
        <w:rPr>
          <w:rStyle w:val="StyleUnderline"/>
          <w:highlight w:val="cyan"/>
        </w:rPr>
        <w:t>colleagues</w:t>
      </w:r>
      <w:r w:rsidRPr="00B02AA9">
        <w:rPr>
          <w:sz w:val="16"/>
        </w:rPr>
        <w:t>’</w:t>
      </w:r>
      <w:r w:rsidRPr="007B664B">
        <w:rPr>
          <w:sz w:val="16"/>
        </w:rPr>
        <w:t xml:space="preserve"> work (maybe to promote those ideas, texts, allies and colleagues). Fourth, an Associate Professor in Philosophy at Oxford University who is also a team member of the Future of Humanity Institute (FHI) at the same university and a trustee of CEA has used at least one ghostwriter. This can, but need not, be substantially problematic, depending on what was written. Fifth, another philosopher who is a Professor at Oxford University and founding Director of FHI </w:t>
      </w:r>
      <w:r w:rsidRPr="00B44276">
        <w:rPr>
          <w:rStyle w:val="StyleUnderline"/>
          <w:highlight w:val="cyan"/>
        </w:rPr>
        <w:t>makes a</w:t>
      </w:r>
      <w:r w:rsidRPr="007B664B">
        <w:rPr>
          <w:rStyle w:val="StyleUnderline"/>
        </w:rPr>
        <w:t xml:space="preserve"> </w:t>
      </w:r>
      <w:r w:rsidRPr="007B664B">
        <w:rPr>
          <w:rStyle w:val="Emphasis"/>
        </w:rPr>
        <w:t xml:space="preserve">seemingly </w:t>
      </w:r>
      <w:r w:rsidRPr="00B44276">
        <w:rPr>
          <w:rStyle w:val="Emphasis"/>
          <w:highlight w:val="cyan"/>
        </w:rPr>
        <w:t>misleading</w:t>
      </w:r>
      <w:r w:rsidRPr="00B44276">
        <w:rPr>
          <w:rStyle w:val="StyleUnderline"/>
          <w:highlight w:val="cyan"/>
        </w:rPr>
        <w:t xml:space="preserve"> and</w:t>
      </w:r>
      <w:r w:rsidRPr="007B664B">
        <w:rPr>
          <w:sz w:val="16"/>
        </w:rPr>
        <w:t xml:space="preserve"> perhaps </w:t>
      </w:r>
      <w:r w:rsidRPr="00B44276">
        <w:rPr>
          <w:rStyle w:val="Emphasis"/>
          <w:highlight w:val="cyan"/>
        </w:rPr>
        <w:t>false claim</w:t>
      </w:r>
      <w:r w:rsidRPr="00B44276">
        <w:rPr>
          <w:rStyle w:val="StyleUnderline"/>
          <w:highlight w:val="cyan"/>
        </w:rPr>
        <w:t xml:space="preserve"> on</w:t>
      </w:r>
      <w:r w:rsidRPr="007B664B">
        <w:rPr>
          <w:rStyle w:val="StyleUnderline"/>
        </w:rPr>
        <w:t xml:space="preserve"> his </w:t>
      </w:r>
      <w:r w:rsidRPr="00B44276">
        <w:rPr>
          <w:rStyle w:val="StyleUnderline"/>
          <w:highlight w:val="cyan"/>
        </w:rPr>
        <w:t>CV</w:t>
      </w:r>
      <w:r w:rsidRPr="007B664B">
        <w:rPr>
          <w:sz w:val="16"/>
        </w:rPr>
        <w:t xml:space="preserve"> (it seems no one knows whether it is false, including the philosopher himself). It may be </w:t>
      </w:r>
      <w:r w:rsidRPr="007B664B">
        <w:rPr>
          <w:rStyle w:val="StyleUnderline"/>
        </w:rPr>
        <w:t>common to exaggerate</w:t>
      </w:r>
      <w:r w:rsidRPr="007B664B">
        <w:rPr>
          <w:sz w:val="16"/>
        </w:rPr>
        <w:t xml:space="preserve"> on a CV </w:t>
      </w:r>
      <w:r w:rsidRPr="007B664B">
        <w:rPr>
          <w:rStyle w:val="StyleUnderline"/>
        </w:rPr>
        <w:t xml:space="preserve">but this is </w:t>
      </w:r>
      <w:r w:rsidRPr="00B44276">
        <w:rPr>
          <w:rStyle w:val="StyleUnderline"/>
          <w:highlight w:val="cyan"/>
        </w:rPr>
        <w:t>at</w:t>
      </w:r>
      <w:r w:rsidRPr="007B664B">
        <w:rPr>
          <w:rStyle w:val="StyleUnderline"/>
        </w:rPr>
        <w:t xml:space="preserve"> a </w:t>
      </w:r>
      <w:r w:rsidRPr="00B44276">
        <w:rPr>
          <w:rStyle w:val="StyleUnderline"/>
          <w:highlight w:val="cyan"/>
        </w:rPr>
        <w:t>level</w:t>
      </w:r>
      <w:r w:rsidRPr="007B664B">
        <w:rPr>
          <w:rStyle w:val="StyleUnderline"/>
        </w:rPr>
        <w:t xml:space="preserve"> I have </w:t>
      </w:r>
      <w:r w:rsidRPr="00B44276">
        <w:rPr>
          <w:rStyle w:val="StyleUnderline"/>
          <w:highlight w:val="cyan"/>
        </w:rPr>
        <w:t>not seen before</w:t>
      </w:r>
      <w:r w:rsidRPr="007B664B">
        <w:rPr>
          <w:sz w:val="16"/>
        </w:rPr>
        <w:t xml:space="preserve">. In general, the </w:t>
      </w:r>
      <w:r w:rsidRPr="00B44276">
        <w:rPr>
          <w:rStyle w:val="StyleUnderline"/>
          <w:highlight w:val="cyan"/>
        </w:rPr>
        <w:t>writings</w:t>
      </w:r>
      <w:r w:rsidRPr="007B664B">
        <w:rPr>
          <w:sz w:val="16"/>
        </w:rPr>
        <w:t xml:space="preserve"> I often see </w:t>
      </w:r>
      <w:r w:rsidRPr="007B664B">
        <w:rPr>
          <w:rStyle w:val="StyleUnderline"/>
        </w:rPr>
        <w:t xml:space="preserve">in these circles </w:t>
      </w:r>
      <w:r w:rsidRPr="00B44276">
        <w:rPr>
          <w:rStyle w:val="StyleUnderline"/>
          <w:highlight w:val="cyan"/>
        </w:rPr>
        <w:t xml:space="preserve">remind me of </w:t>
      </w:r>
      <w:r w:rsidRPr="00B44276">
        <w:rPr>
          <w:rStyle w:val="Emphasis"/>
          <w:highlight w:val="cyan"/>
        </w:rPr>
        <w:t>lobbying</w:t>
      </w:r>
      <w:r w:rsidRPr="007B664B">
        <w:rPr>
          <w:sz w:val="16"/>
        </w:rPr>
        <w:t xml:space="preserve"> and political advocacy </w:t>
      </w:r>
      <w:r w:rsidRPr="00B44276">
        <w:rPr>
          <w:rStyle w:val="StyleUnderline"/>
          <w:highlight w:val="cyan"/>
        </w:rPr>
        <w:t>but</w:t>
      </w:r>
      <w:r w:rsidRPr="007B664B">
        <w:rPr>
          <w:rStyle w:val="StyleUnderline"/>
        </w:rPr>
        <w:t xml:space="preserve"> in EA and </w:t>
      </w:r>
      <w:r w:rsidRPr="007B664B">
        <w:rPr>
          <w:rStyle w:val="Emphasis"/>
        </w:rPr>
        <w:t>existential risk circles</w:t>
      </w:r>
      <w:r w:rsidRPr="007B664B">
        <w:rPr>
          <w:sz w:val="16"/>
        </w:rPr>
        <w:t xml:space="preserve">, it is </w:t>
      </w:r>
      <w:r w:rsidRPr="00B44276">
        <w:rPr>
          <w:rStyle w:val="StyleUnderline"/>
          <w:highlight w:val="cyan"/>
        </w:rPr>
        <w:t>done by</w:t>
      </w:r>
      <w:r w:rsidRPr="007B664B">
        <w:rPr>
          <w:sz w:val="16"/>
        </w:rPr>
        <w:t xml:space="preserve"> university faculty and </w:t>
      </w:r>
      <w:r w:rsidRPr="007B664B">
        <w:rPr>
          <w:rStyle w:val="StyleUnderline"/>
        </w:rPr>
        <w:t xml:space="preserve">people with </w:t>
      </w:r>
      <w:r w:rsidRPr="00B44276">
        <w:rPr>
          <w:rStyle w:val="StyleUnderline"/>
          <w:highlight w:val="cyan"/>
        </w:rPr>
        <w:t>PhDs</w:t>
      </w:r>
      <w:r w:rsidRPr="007B664B">
        <w:rPr>
          <w:rStyle w:val="StyleUnderline"/>
        </w:rPr>
        <w:t xml:space="preserve"> </w:t>
      </w:r>
      <w:r w:rsidRPr="00B44276">
        <w:rPr>
          <w:rStyle w:val="StyleUnderline"/>
        </w:rPr>
        <w:t xml:space="preserve">and </w:t>
      </w:r>
      <w:r w:rsidRPr="00B44276">
        <w:rPr>
          <w:rStyle w:val="StyleUnderline"/>
          <w:highlight w:val="cyan"/>
        </w:rPr>
        <w:t>with</w:t>
      </w:r>
      <w:r w:rsidRPr="007B664B">
        <w:rPr>
          <w:sz w:val="16"/>
        </w:rPr>
        <w:t xml:space="preserve"> a </w:t>
      </w:r>
      <w:r w:rsidRPr="00B44276">
        <w:rPr>
          <w:rStyle w:val="Emphasis"/>
          <w:highlight w:val="cyan"/>
        </w:rPr>
        <w:t>veneer</w:t>
      </w:r>
      <w:r w:rsidRPr="00B44276">
        <w:rPr>
          <w:rStyle w:val="StyleUnderline"/>
          <w:highlight w:val="cyan"/>
        </w:rPr>
        <w:t xml:space="preserve"> of being </w:t>
      </w:r>
      <w:r w:rsidRPr="00B44276">
        <w:rPr>
          <w:rStyle w:val="Emphasis"/>
          <w:highlight w:val="cyan"/>
        </w:rPr>
        <w:t>scientific</w:t>
      </w:r>
      <w:r w:rsidRPr="00B44276">
        <w:rPr>
          <w:rStyle w:val="Emphasis"/>
        </w:rPr>
        <w:t xml:space="preserve"> and open</w:t>
      </w:r>
      <w:r w:rsidRPr="007B664B">
        <w:rPr>
          <w:sz w:val="16"/>
        </w:rPr>
        <w:t xml:space="preserve">, while my impression is that </w:t>
      </w:r>
      <w:r w:rsidRPr="00B44276">
        <w:rPr>
          <w:rStyle w:val="Emphasis"/>
          <w:sz w:val="30"/>
          <w:szCs w:val="30"/>
          <w:highlight w:val="cyan"/>
        </w:rPr>
        <w:t>it is not</w:t>
      </w:r>
      <w:r w:rsidRPr="007B664B">
        <w:rPr>
          <w:sz w:val="16"/>
        </w:rPr>
        <w:t xml:space="preserve">. </w:t>
      </w:r>
      <w:r w:rsidRPr="00B44276">
        <w:rPr>
          <w:rStyle w:val="StyleUnderline"/>
          <w:highlight w:val="cyan"/>
        </w:rPr>
        <w:t xml:space="preserve">If someone asked me which people in the </w:t>
      </w:r>
      <w:r w:rsidRPr="00CB43B5">
        <w:rPr>
          <w:rStyle w:val="Emphasis"/>
          <w:sz w:val="30"/>
          <w:szCs w:val="30"/>
          <w:highlight w:val="cyan"/>
        </w:rPr>
        <w:t>whole world</w:t>
      </w:r>
      <w:r w:rsidRPr="00215D32">
        <w:rPr>
          <w:rStyle w:val="StyleUnderline"/>
        </w:rPr>
        <w:t xml:space="preserve"> with a </w:t>
      </w:r>
      <w:r w:rsidRPr="00215D32">
        <w:rPr>
          <w:rStyle w:val="Emphasis"/>
        </w:rPr>
        <w:t>PhD in philosophy</w:t>
      </w:r>
      <w:r w:rsidRPr="007B664B">
        <w:rPr>
          <w:sz w:val="16"/>
        </w:rPr>
        <w:t xml:space="preserve"> appear to </w:t>
      </w:r>
      <w:r w:rsidRPr="00B44276">
        <w:rPr>
          <w:rStyle w:val="StyleUnderline"/>
          <w:highlight w:val="cyan"/>
        </w:rPr>
        <w:t>behave in</w:t>
      </w:r>
      <w:r w:rsidRPr="007B664B">
        <w:rPr>
          <w:rStyle w:val="StyleUnderline"/>
        </w:rPr>
        <w:t xml:space="preserve"> the </w:t>
      </w:r>
      <w:r w:rsidRPr="00B44276">
        <w:rPr>
          <w:rStyle w:val="Emphasis"/>
          <w:highlight w:val="cyan"/>
        </w:rPr>
        <w:t>most troublesome ways</w:t>
      </w:r>
      <w:r w:rsidRPr="00B44276">
        <w:rPr>
          <w:rStyle w:val="StyleUnderline"/>
          <w:highlight w:val="cyan"/>
        </w:rPr>
        <w:t xml:space="preserve"> and</w:t>
      </w:r>
      <w:r w:rsidRPr="007B664B">
        <w:rPr>
          <w:rStyle w:val="StyleUnderline"/>
        </w:rPr>
        <w:t xml:space="preserve"> which philosophers </w:t>
      </w:r>
      <w:r w:rsidRPr="00B44276">
        <w:rPr>
          <w:rStyle w:val="StyleUnderline"/>
          <w:highlight w:val="cyan"/>
        </w:rPr>
        <w:t xml:space="preserve">I </w:t>
      </w:r>
      <w:r w:rsidRPr="00B44276">
        <w:rPr>
          <w:rStyle w:val="Emphasis"/>
          <w:sz w:val="30"/>
          <w:szCs w:val="30"/>
          <w:highlight w:val="cyan"/>
        </w:rPr>
        <w:t>trust the least</w:t>
      </w:r>
      <w:r w:rsidRPr="007B664B">
        <w:rPr>
          <w:sz w:val="16"/>
        </w:rPr>
        <w:t xml:space="preserve">, </w:t>
      </w:r>
      <w:r w:rsidRPr="007B664B">
        <w:rPr>
          <w:rStyle w:val="StyleUnderline"/>
        </w:rPr>
        <w:t>I would rank</w:t>
      </w:r>
      <w:r w:rsidRPr="007B664B">
        <w:rPr>
          <w:sz w:val="16"/>
        </w:rPr>
        <w:t xml:space="preserve"> some of the </w:t>
      </w:r>
      <w:r w:rsidRPr="00B44276">
        <w:rPr>
          <w:rStyle w:val="StyleUnderline"/>
          <w:highlight w:val="cyan"/>
        </w:rPr>
        <w:t xml:space="preserve">philosophers in </w:t>
      </w:r>
      <w:r w:rsidRPr="00996272">
        <w:rPr>
          <w:rStyle w:val="Emphasis"/>
          <w:highlight w:val="cyan"/>
        </w:rPr>
        <w:t>EA</w:t>
      </w:r>
      <w:r w:rsidRPr="00996272">
        <w:rPr>
          <w:rStyle w:val="Emphasis"/>
        </w:rPr>
        <w:t xml:space="preserve"> and existential risk circles</w:t>
      </w:r>
      <w:r w:rsidRPr="007B664B">
        <w:rPr>
          <w:rStyle w:val="StyleUnderline"/>
        </w:rPr>
        <w:t xml:space="preserve"> around </w:t>
      </w:r>
      <w:r w:rsidRPr="00B44276">
        <w:rPr>
          <w:rStyle w:val="StyleUnderline"/>
          <w:highlight w:val="cyan"/>
        </w:rPr>
        <w:t xml:space="preserve">the </w:t>
      </w:r>
      <w:r w:rsidRPr="00B44276">
        <w:rPr>
          <w:rStyle w:val="Emphasis"/>
          <w:highlight w:val="cyan"/>
        </w:rPr>
        <w:t>top of my list</w:t>
      </w:r>
      <w:r w:rsidRPr="007B664B">
        <w:rPr>
          <w:sz w:val="16"/>
        </w:rPr>
        <w:t>.</w:t>
      </w:r>
    </w:p>
    <w:p w14:paraId="7A351EFA" w14:textId="77777777" w:rsidR="00C32134" w:rsidRDefault="00C32134" w:rsidP="00C32134"/>
    <w:p w14:paraId="561B59FF" w14:textId="271D1478" w:rsidR="00C32134" w:rsidRDefault="00C32134" w:rsidP="00C32134">
      <w:pPr>
        <w:pStyle w:val="Heading1"/>
      </w:pPr>
      <w:r>
        <w:lastRenderedPageBreak/>
        <w:t>1NR</w:t>
      </w:r>
    </w:p>
    <w:p w14:paraId="1539B2AD" w14:textId="77777777" w:rsidR="002D5C29" w:rsidRDefault="002D5C29" w:rsidP="002D5C29">
      <w:pPr>
        <w:pStyle w:val="Heading2"/>
      </w:pPr>
      <w:r>
        <w:lastRenderedPageBreak/>
        <w:t>Flex DA</w:t>
      </w:r>
    </w:p>
    <w:p w14:paraId="5248E926" w14:textId="77777777" w:rsidR="002D5C29" w:rsidRPr="00735CF0" w:rsidRDefault="002D5C29" w:rsidP="002D5C29">
      <w:pPr>
        <w:pStyle w:val="Heading4"/>
      </w:pPr>
      <w:bookmarkStart w:id="2" w:name="_Hlk534351230"/>
      <w:r w:rsidRPr="00735CF0">
        <w:t xml:space="preserve">That caps all escalation. </w:t>
      </w:r>
    </w:p>
    <w:p w14:paraId="5225361D" w14:textId="77777777" w:rsidR="002D5C29" w:rsidRPr="00735CF0" w:rsidRDefault="002D5C29" w:rsidP="002D5C29">
      <w:r w:rsidRPr="00735CF0">
        <w:t>Ewelina</w:t>
      </w:r>
      <w:r w:rsidRPr="00735CF0">
        <w:rPr>
          <w:rStyle w:val="Style13ptBold"/>
        </w:rPr>
        <w:t xml:space="preserve"> </w:t>
      </w:r>
      <w:r w:rsidRPr="00735CF0">
        <w:t>Waśko-</w:t>
      </w:r>
      <w:r w:rsidRPr="00735CF0">
        <w:rPr>
          <w:rStyle w:val="Style13ptBold"/>
        </w:rPr>
        <w:t>Owsiejczuk 17</w:t>
      </w:r>
      <w:r w:rsidRPr="00735CF0">
        <w:t>. University of Bialystok “Is America safer today? The first changes to U.S. foreign and security policy during the presidency of Donald Trump” Przegląd Politologiczny (Political Science Review) Issue 3, pp 161-178</w:t>
      </w:r>
    </w:p>
    <w:p w14:paraId="7899D22B" w14:textId="77777777" w:rsidR="002D5C29" w:rsidRPr="002470B9" w:rsidRDefault="002D5C29" w:rsidP="002D5C29">
      <w:pPr>
        <w:rPr>
          <w:sz w:val="16"/>
        </w:rPr>
      </w:pPr>
      <w:r w:rsidRPr="002470B9">
        <w:rPr>
          <w:rStyle w:val="StyleUnderline"/>
          <w:highlight w:val="cyan"/>
        </w:rPr>
        <w:t>The</w:t>
      </w:r>
      <w:r w:rsidRPr="002470B9">
        <w:rPr>
          <w:rStyle w:val="StyleUnderline"/>
        </w:rPr>
        <w:t xml:space="preserve"> influence and role of the U.S. </w:t>
      </w:r>
      <w:r w:rsidRPr="002470B9">
        <w:rPr>
          <w:rStyle w:val="StyleUnderline"/>
          <w:highlight w:val="cyan"/>
        </w:rPr>
        <w:t>president</w:t>
      </w:r>
      <w:r w:rsidRPr="002470B9">
        <w:rPr>
          <w:rStyle w:val="StyleUnderline"/>
        </w:rPr>
        <w:t xml:space="preserve"> in </w:t>
      </w:r>
      <w:r w:rsidRPr="002470B9">
        <w:rPr>
          <w:rStyle w:val="Emphasis"/>
          <w:highlight w:val="cyan"/>
        </w:rPr>
        <w:t>creating foreign</w:t>
      </w:r>
      <w:r w:rsidRPr="002470B9">
        <w:rPr>
          <w:rStyle w:val="StyleUnderline"/>
          <w:highlight w:val="cyan"/>
        </w:rPr>
        <w:t xml:space="preserve"> and </w:t>
      </w:r>
      <w:r w:rsidRPr="002470B9">
        <w:rPr>
          <w:rStyle w:val="Emphasis"/>
          <w:highlight w:val="cyan"/>
        </w:rPr>
        <w:t>security policy</w:t>
      </w:r>
      <w:r w:rsidRPr="002470B9">
        <w:rPr>
          <w:rStyle w:val="StyleUnderline"/>
          <w:highlight w:val="cyan"/>
        </w:rPr>
        <w:t xml:space="preserve"> is</w:t>
      </w:r>
      <w:r w:rsidRPr="002470B9">
        <w:rPr>
          <w:rStyle w:val="StyleUnderline"/>
        </w:rPr>
        <w:t xml:space="preserve"> </w:t>
      </w:r>
      <w:r w:rsidRPr="002470B9">
        <w:rPr>
          <w:rStyle w:val="Emphasis"/>
          <w:highlight w:val="cyan"/>
        </w:rPr>
        <w:t>superior</w:t>
      </w:r>
      <w:r w:rsidRPr="002470B9">
        <w:rPr>
          <w:rStyle w:val="StyleUnderline"/>
        </w:rPr>
        <w:t xml:space="preserve"> to that of other organs of public authority</w:t>
      </w:r>
      <w:r w:rsidRPr="002470B9">
        <w:rPr>
          <w:sz w:val="16"/>
        </w:rPr>
        <w:t xml:space="preserve">. </w:t>
      </w:r>
      <w:r w:rsidRPr="00735CF0">
        <w:rPr>
          <w:rStyle w:val="StyleUnderline"/>
        </w:rPr>
        <w:t xml:space="preserve">This is mainly </w:t>
      </w:r>
      <w:r w:rsidRPr="0053574F">
        <w:rPr>
          <w:rStyle w:val="StyleUnderline"/>
          <w:highlight w:val="cyan"/>
        </w:rPr>
        <w:t>due to</w:t>
      </w:r>
      <w:r w:rsidRPr="002470B9">
        <w:rPr>
          <w:sz w:val="16"/>
        </w:rPr>
        <w:t xml:space="preserve"> the specifics of the presidential system and the U.S. Constitution, which assigns him </w:t>
      </w:r>
      <w:r w:rsidRPr="0053574F">
        <w:rPr>
          <w:rStyle w:val="Emphasis"/>
          <w:highlight w:val="cyan"/>
        </w:rPr>
        <w:t>a wide range of power as chief executive</w:t>
      </w:r>
      <w:r w:rsidRPr="002470B9">
        <w:rPr>
          <w:sz w:val="16"/>
        </w:rPr>
        <w:t xml:space="preserve">. It is worth noting that </w:t>
      </w:r>
      <w:r w:rsidRPr="00735CF0">
        <w:rPr>
          <w:rStyle w:val="StyleUnderline"/>
        </w:rPr>
        <w:t>the U.S. Constitution details the powers of Congress in detail. This is not the case for the function and position of the president, where the wording is very general, leaving a wide field for arbitrary interpretation</w:t>
      </w:r>
      <w:r w:rsidRPr="002470B9">
        <w:rPr>
          <w:sz w:val="16"/>
        </w:rPr>
        <w:t xml:space="preserve">, </w:t>
      </w:r>
      <w:r w:rsidRPr="00735CF0">
        <w:rPr>
          <w:rStyle w:val="StyleUnderline"/>
        </w:rPr>
        <w:t>which is the starting point for extending the capabilities and power of the president</w:t>
      </w:r>
      <w:r w:rsidRPr="002470B9">
        <w:rPr>
          <w:sz w:val="16"/>
        </w:rPr>
        <w:t xml:space="preserve"> (Dziemidok-Olszewska, 2009, p. 154 et seq). Thus</w:t>
      </w:r>
      <w:r w:rsidRPr="00735CF0">
        <w:rPr>
          <w:rStyle w:val="StyleUnderline"/>
        </w:rPr>
        <w:t xml:space="preserve">, </w:t>
      </w:r>
      <w:r w:rsidRPr="0053574F">
        <w:rPr>
          <w:rStyle w:val="StyleUnderline"/>
          <w:highlight w:val="cyan"/>
        </w:rPr>
        <w:t>the president</w:t>
      </w:r>
      <w:r w:rsidRPr="00735CF0">
        <w:rPr>
          <w:rStyle w:val="StyleUnderline"/>
        </w:rPr>
        <w:t xml:space="preserve"> of the United States </w:t>
      </w:r>
      <w:r w:rsidRPr="0053574F">
        <w:rPr>
          <w:rStyle w:val="StyleUnderline"/>
          <w:highlight w:val="cyan"/>
        </w:rPr>
        <w:t>has</w:t>
      </w:r>
      <w:r w:rsidRPr="00735CF0">
        <w:rPr>
          <w:rStyle w:val="StyleUnderline"/>
        </w:rPr>
        <w:t xml:space="preserve"> quite </w:t>
      </w:r>
      <w:r w:rsidRPr="0053574F">
        <w:rPr>
          <w:rStyle w:val="StyleUnderline"/>
          <w:highlight w:val="cyan"/>
        </w:rPr>
        <w:t>a diverse role as a symbol</w:t>
      </w:r>
      <w:r w:rsidRPr="00735CF0">
        <w:rPr>
          <w:rStyle w:val="StyleUnderline"/>
        </w:rPr>
        <w:t xml:space="preserve"> of the state and the people of the United States, as the </w:t>
      </w:r>
      <w:r w:rsidRPr="0053574F">
        <w:rPr>
          <w:rStyle w:val="StyleUnderline"/>
          <w:highlight w:val="cyan"/>
        </w:rPr>
        <w:t>head of the armed forces</w:t>
      </w:r>
      <w:r w:rsidRPr="00735CF0">
        <w:rPr>
          <w:rStyle w:val="StyleUnderline"/>
        </w:rPr>
        <w:t xml:space="preserve">, </w:t>
      </w:r>
      <w:r w:rsidRPr="0053574F">
        <w:rPr>
          <w:rStyle w:val="StyleUnderline"/>
          <w:highlight w:val="cyan"/>
        </w:rPr>
        <w:t>chief of diplomacy</w:t>
      </w:r>
      <w:r w:rsidRPr="00735CF0">
        <w:rPr>
          <w:rStyle w:val="StyleUnderline"/>
        </w:rPr>
        <w:t xml:space="preserve">, leader of the party, </w:t>
      </w:r>
      <w:r w:rsidRPr="0053574F">
        <w:rPr>
          <w:rStyle w:val="StyleUnderline"/>
          <w:highlight w:val="cyan"/>
        </w:rPr>
        <w:t>chief executive</w:t>
      </w:r>
      <w:r w:rsidRPr="00735CF0">
        <w:rPr>
          <w:rStyle w:val="StyleUnderline"/>
        </w:rPr>
        <w:t>, national spokesman, promoter of economic development and world leader</w:t>
      </w:r>
      <w:r w:rsidRPr="002470B9">
        <w:rPr>
          <w:sz w:val="16"/>
        </w:rPr>
        <w:t xml:space="preserve"> (Amos, Jordan, Taylor, Meese, Nielsen, Schlesinger, 2009, p. 77). As some researchers point out, the broad powers conferred on the president make him the most important actor in U.S. foreign and security policy (Ulrich, 2012, p. 63). While serving as head of state and head of government, the U.S. president is responsible for the preparation and implementation of the budget, nominating powers (e.g. the nomination of the secretary of state) and the administrative activities of overseeing the cabinet, agencies and executive committees (Wordliczek, 2003, pp. 96–118). Such strong power in the presidential system carries the risk of abuse. Thus, a braking mechanism is needed, which in the U.S. is the principle of checks and balances between the executive, legislative and judiciary branches of government (Hill, 2001, p. 43). In the context of foreign and security policy, Congress carries out their control function by accepting presidential nominations or receiving reports on the activities of government agencies (Waśko-Owsiejczuk, 2014, p. 87). However, the most important element of control the legislative body has over the executive body is the right to declare war and to allocate a budget for it, which is the responsibility of Congress and not the president (Michałek, 2005, pp. 65–66). In order to implement foreign and security policy, the president is equipped with important tools, including executive orders and presidential directives. Executive orders, which do not require congressional approval, are usually directed at federal agencies. Often these are important decisions that cause changes in American legislation. Presidential directives are also an important security policy instrument. Although signed or endorsed by the president of the United States, this document is usually handled by the National Security Council. Presidential directives are often secret and, although they are usually targeted at specific government agencies, their scope includes the executive, legislative and judicial branches of the federal government, as well as state and local governments (Waśko-Owsiejczuk, 2014, p. 58). Apart from the legal position of the president in shaping foreign and security policy, non-constitutional factors also play a role, such as the personality of a given president, his skills and style of governance, and the situational context in which leadership is exercised (Antoszewski, 2014, p. 23). President Harry Truman’s assistant, Richard Neustadt, once said: “Americans like to judge their leader not in terms of competence or incompetence, but in terms of strength or weakness” (see: Czulda, 2010, p. 60). The personality characteristics and predispositions that one should have in order to function effectively as the head of a superpower include strength, courage and confidence. Less important is competence, or whether the candidate in question is an economics or foreign policy expert, since he is assisted by a wide circle of trusted associates. This must be a strong leader who cares for citizens’ security and the development of the country. The president of a superpower should also have charisma and be a good speaker, thus exciting his listeners (Waldman, 2000, p. 105). </w:t>
      </w:r>
      <w:r w:rsidRPr="0053574F">
        <w:rPr>
          <w:rStyle w:val="StyleUnderline"/>
          <w:highlight w:val="cyan"/>
        </w:rPr>
        <w:t>What is more important</w:t>
      </w:r>
      <w:r w:rsidRPr="00735CF0">
        <w:rPr>
          <w:rStyle w:val="StyleUnderline"/>
        </w:rPr>
        <w:t xml:space="preserve"> than political correctness </w:t>
      </w:r>
      <w:r w:rsidRPr="0053574F">
        <w:rPr>
          <w:rStyle w:val="StyleUnderline"/>
          <w:highlight w:val="cyan"/>
        </w:rPr>
        <w:t>are attributes such as</w:t>
      </w:r>
      <w:r w:rsidRPr="00735CF0">
        <w:rPr>
          <w:rStyle w:val="StyleUnderline"/>
        </w:rPr>
        <w:t xml:space="preserve"> </w:t>
      </w:r>
      <w:r w:rsidRPr="0053574F">
        <w:rPr>
          <w:rStyle w:val="Emphasis"/>
          <w:highlight w:val="cyan"/>
        </w:rPr>
        <w:t>decisiveness and firmness</w:t>
      </w:r>
      <w:r w:rsidRPr="00735CF0">
        <w:rPr>
          <w:rStyle w:val="StyleUnderline"/>
        </w:rPr>
        <w:t xml:space="preserve"> in the leader of the most powerful state in the world</w:t>
      </w:r>
      <w:r w:rsidRPr="002470B9">
        <w:rPr>
          <w:sz w:val="16"/>
        </w:rPr>
        <w:t xml:space="preserve"> (Ludwikowski, Ludwikowska, 2009, pp. 122–123). </w:t>
      </w:r>
      <w:r w:rsidRPr="00735CF0">
        <w:rPr>
          <w:rStyle w:val="StyleUnderline"/>
        </w:rPr>
        <w:t>There is even a concept called the imperial presidency, referring to the position and function of the U.S. president</w:t>
      </w:r>
      <w:r w:rsidRPr="002470B9">
        <w:rPr>
          <w:sz w:val="16"/>
        </w:rPr>
        <w:t xml:space="preserve">. Here, it is understood that the president is seen as almost predestined to be the leader of an international empire (Shafritz, 1993, pp. 378–379). Americans are able to forgive their president many things, but not weakness and the inability to exercise power. The external environment plays an important role in the process of shaping foreign and security policy. The political parties and Congress can be either a partner or opponent to the president. The media, public opinion, interest groups, and the international community (see: Amos, Jordan, Taylor, Meese, Nielsen, Schlesinger, 2009, p. 77) can all exert pressure, thus influencing the decision-making process of the White House. Another important group is the National Security Council, whose main purpose is to advise the U.S. president on state security, taking into account internal, national, foreign and military policies. This group includes the vice president, the secretary of state, the treasury secretary, the defense secretary and the president’s national security adviser (Shafritz, 1993, p. 317; Best, 2011, p. 1 et seq). </w:t>
      </w:r>
      <w:r w:rsidRPr="00735CF0">
        <w:rPr>
          <w:rStyle w:val="StyleUnderline"/>
        </w:rPr>
        <w:t xml:space="preserve">The unique (privileged) position of the United States in the international system also has influence on the role and position of the president in foreign and security </w:t>
      </w:r>
      <w:r w:rsidRPr="00735CF0">
        <w:rPr>
          <w:rStyle w:val="StyleUnderline"/>
        </w:rPr>
        <w:lastRenderedPageBreak/>
        <w:t>policy</w:t>
      </w:r>
      <w:r w:rsidRPr="002470B9">
        <w:rPr>
          <w:sz w:val="16"/>
        </w:rPr>
        <w:t xml:space="preserve">. </w:t>
      </w:r>
      <w:r w:rsidRPr="00735CF0">
        <w:rPr>
          <w:rStyle w:val="StyleUnderline"/>
        </w:rPr>
        <w:t>Since the end of the Cold War</w:t>
      </w:r>
      <w:r w:rsidRPr="002470B9">
        <w:rPr>
          <w:sz w:val="16"/>
        </w:rPr>
        <w:t xml:space="preserve"> and the breakup of the Soviet Union, </w:t>
      </w:r>
      <w:r w:rsidRPr="00735CF0">
        <w:rPr>
          <w:rStyle w:val="StyleUnderline"/>
        </w:rPr>
        <w:t>the United States has become a superpower</w:t>
      </w:r>
      <w:r w:rsidRPr="002470B9">
        <w:rPr>
          <w:sz w:val="16"/>
        </w:rPr>
        <w:t xml:space="preserve">1 with a dominant role in the international system.2 </w:t>
      </w:r>
      <w:r w:rsidRPr="00735CF0">
        <w:rPr>
          <w:rStyle w:val="StyleUnderline"/>
        </w:rPr>
        <w:t>Two factors – military and political – play a crucial role here</w:t>
      </w:r>
      <w:r w:rsidRPr="002470B9">
        <w:rPr>
          <w:sz w:val="16"/>
        </w:rPr>
        <w:t xml:space="preserve">. </w:t>
      </w:r>
      <w:r w:rsidRPr="00735CF0">
        <w:rPr>
          <w:rStyle w:val="StyleUnderline"/>
        </w:rPr>
        <w:t>U.S. defense expenditure accounts for nearly 50% of global defense spending</w:t>
      </w:r>
      <w:r w:rsidRPr="002470B9">
        <w:rPr>
          <w:sz w:val="16"/>
        </w:rPr>
        <w:t xml:space="preserve"> (Roser, Nagdy, 2017). </w:t>
      </w:r>
      <w:r w:rsidRPr="00735CF0">
        <w:rPr>
          <w:rStyle w:val="StyleUnderline"/>
        </w:rPr>
        <w:t>Its enormous military potential and modern military technology provide the United States with a dominant international position</w:t>
      </w:r>
      <w:r w:rsidRPr="002470B9">
        <w:rPr>
          <w:sz w:val="16"/>
        </w:rPr>
        <w:t xml:space="preserve">. Americans want to maintain their status as the most powerful military in the world not only to deter potential enemies from attacking the U.S., but also to enable military action in almost every region of the world. The military potential of the superpower is so large that it is the only state in the world which has armed forces capable of carrying out military operations on a global scale. According to the doctrine of two and a half wars, the superpower can simultaneously carry out two wars and one conflict in any part of the world (Balcerowicz, 2010, pp. 74–77). </w:t>
      </w:r>
      <w:r w:rsidRPr="00735CF0">
        <w:rPr>
          <w:rStyle w:val="Emphasis"/>
        </w:rPr>
        <w:t>Equally important is the political factor</w:t>
      </w:r>
      <w:r w:rsidRPr="002470B9">
        <w:rPr>
          <w:sz w:val="16"/>
        </w:rPr>
        <w:t xml:space="preserve">. </w:t>
      </w:r>
      <w:r w:rsidRPr="00735CF0">
        <w:rPr>
          <w:rStyle w:val="StyleUnderline"/>
        </w:rPr>
        <w:t>The power of the United States is also manifested through its role and position in international organizations</w:t>
      </w:r>
      <w:r w:rsidRPr="002470B9">
        <w:rPr>
          <w:sz w:val="16"/>
        </w:rPr>
        <w:t xml:space="preserve">. It is difficult to imagine the functioning and smooth operation of organizations without U.S. involvement, especially those that originated from their own initiative, such as the UN, NATO and NAFTA. The strength of the position of the U.S. on the international stage can be observed not only through records and regulations, or through its permanent membership on the UN Security Council, but also through the actions of the superpower. For example, one of its actions was the unlawful invasion of Iraq in March 2003, despite criticism and opposition from the international community, including most of the members of the UN Security Council. The actions of the United Nations after the U.S. invasion of Iraq were also important in showing the strength of the position of the U.S. in the international system. Not only did the United States face no consequences, but the UN called on other states to support the efforts of the U.S. coalition to rebuild Iraq (Waśko- Owsiejczuk, 2016b, pp. 133–153). As it turned out, the UN was completely helpless against the unlawful actions of its strongest member. </w:t>
      </w:r>
      <w:r w:rsidRPr="0053574F">
        <w:rPr>
          <w:rStyle w:val="StyleUnderline"/>
          <w:highlight w:val="cyan"/>
        </w:rPr>
        <w:t>The dominant position</w:t>
      </w:r>
      <w:r w:rsidRPr="00735CF0">
        <w:rPr>
          <w:rStyle w:val="StyleUnderline"/>
        </w:rPr>
        <w:t xml:space="preserve"> of the U.S. in the world, </w:t>
      </w:r>
      <w:r w:rsidRPr="0053574F">
        <w:rPr>
          <w:rStyle w:val="Emphasis"/>
          <w:highlight w:val="cyan"/>
        </w:rPr>
        <w:t>coupled with the strong</w:t>
      </w:r>
      <w:r w:rsidRPr="00735CF0">
        <w:rPr>
          <w:rStyle w:val="Emphasis"/>
        </w:rPr>
        <w:t xml:space="preserve"> position of the </w:t>
      </w:r>
      <w:r w:rsidRPr="0053574F">
        <w:rPr>
          <w:rStyle w:val="Emphasis"/>
          <w:highlight w:val="cyan"/>
        </w:rPr>
        <w:t>president</w:t>
      </w:r>
      <w:r w:rsidRPr="00735CF0">
        <w:rPr>
          <w:rStyle w:val="StyleUnderline"/>
        </w:rPr>
        <w:t xml:space="preserve"> in a presidential system of government, </w:t>
      </w:r>
      <w:r w:rsidRPr="0053574F">
        <w:rPr>
          <w:rStyle w:val="StyleUnderline"/>
          <w:highlight w:val="cyan"/>
        </w:rPr>
        <w:t xml:space="preserve">not only </w:t>
      </w:r>
      <w:r w:rsidRPr="0053574F">
        <w:rPr>
          <w:rStyle w:val="Emphasis"/>
          <w:highlight w:val="cyan"/>
        </w:rPr>
        <w:t>makes the</w:t>
      </w:r>
      <w:r w:rsidRPr="00735CF0">
        <w:rPr>
          <w:rStyle w:val="Emphasis"/>
        </w:rPr>
        <w:t xml:space="preserve"> role of the </w:t>
      </w:r>
      <w:r w:rsidRPr="0053574F">
        <w:rPr>
          <w:rStyle w:val="Emphasis"/>
          <w:highlight w:val="cyan"/>
        </w:rPr>
        <w:t>leader</w:t>
      </w:r>
      <w:r w:rsidRPr="00735CF0">
        <w:rPr>
          <w:rStyle w:val="Emphasis"/>
        </w:rPr>
        <w:t xml:space="preserve"> of the superpower </w:t>
      </w:r>
      <w:r w:rsidRPr="0053574F">
        <w:rPr>
          <w:rStyle w:val="Emphasis"/>
          <w:highlight w:val="cyan"/>
        </w:rPr>
        <w:t>superior</w:t>
      </w:r>
      <w:r w:rsidRPr="00735CF0">
        <w:rPr>
          <w:rStyle w:val="StyleUnderline"/>
        </w:rPr>
        <w:t xml:space="preserve"> in creating foreign and security policy, </w:t>
      </w:r>
      <w:r w:rsidRPr="0053574F">
        <w:rPr>
          <w:rStyle w:val="StyleUnderline"/>
          <w:highlight w:val="cyan"/>
        </w:rPr>
        <w:t xml:space="preserve">but is of </w:t>
      </w:r>
      <w:r w:rsidRPr="0053574F">
        <w:rPr>
          <w:rStyle w:val="Emphasis"/>
          <w:highlight w:val="cyan"/>
        </w:rPr>
        <w:t>crucial importance for the whole international system</w:t>
      </w:r>
      <w:r w:rsidRPr="002470B9">
        <w:rPr>
          <w:sz w:val="16"/>
        </w:rPr>
        <w:t xml:space="preserve">. Thus, </w:t>
      </w:r>
      <w:r w:rsidRPr="00735CF0">
        <w:rPr>
          <w:rStyle w:val="StyleUnderline"/>
        </w:rPr>
        <w:t xml:space="preserve">the </w:t>
      </w:r>
      <w:r w:rsidRPr="0053574F">
        <w:rPr>
          <w:rStyle w:val="StyleUnderline"/>
          <w:highlight w:val="cyan"/>
        </w:rPr>
        <w:t>decisions</w:t>
      </w:r>
      <w:r w:rsidRPr="00735CF0">
        <w:rPr>
          <w:rStyle w:val="StyleUnderline"/>
        </w:rPr>
        <w:t xml:space="preserve"> and actions of the U.S. president </w:t>
      </w:r>
      <w:r w:rsidRPr="0053574F">
        <w:rPr>
          <w:rStyle w:val="StyleUnderline"/>
          <w:highlight w:val="cyan"/>
        </w:rPr>
        <w:t>have a significant impact</w:t>
      </w:r>
      <w:r w:rsidRPr="00735CF0">
        <w:rPr>
          <w:rStyle w:val="StyleUnderline"/>
        </w:rPr>
        <w:t xml:space="preserve"> and implications not only </w:t>
      </w:r>
      <w:r w:rsidRPr="0053574F">
        <w:rPr>
          <w:rStyle w:val="StyleUnderline"/>
          <w:highlight w:val="cyan"/>
        </w:rPr>
        <w:t>on</w:t>
      </w:r>
      <w:r w:rsidRPr="00735CF0">
        <w:rPr>
          <w:rStyle w:val="StyleUnderline"/>
        </w:rPr>
        <w:t xml:space="preserve"> the internal security of the country, but also on the </w:t>
      </w:r>
      <w:r w:rsidRPr="0053574F">
        <w:rPr>
          <w:rStyle w:val="Emphasis"/>
          <w:highlight w:val="cyan"/>
        </w:rPr>
        <w:t>other participants of international relations</w:t>
      </w:r>
      <w:r w:rsidRPr="002470B9">
        <w:rPr>
          <w:sz w:val="16"/>
        </w:rPr>
        <w:t>.</w:t>
      </w:r>
    </w:p>
    <w:bookmarkEnd w:id="2"/>
    <w:p w14:paraId="4020C171" w14:textId="77777777" w:rsidR="002D5C29" w:rsidRDefault="002D5C29" w:rsidP="002D5C29">
      <w:pPr>
        <w:pStyle w:val="Heading4"/>
      </w:pPr>
      <w:r>
        <w:t xml:space="preserve">Global proliferation ensures </w:t>
      </w:r>
      <w:r w:rsidRPr="001D1110">
        <w:rPr>
          <w:u w:val="single"/>
        </w:rPr>
        <w:t>extinction</w:t>
      </w:r>
      <w:r>
        <w:t>.</w:t>
      </w:r>
    </w:p>
    <w:p w14:paraId="43A9F5A0" w14:textId="77777777" w:rsidR="002D5C29" w:rsidRDefault="002D5C29" w:rsidP="002D5C29">
      <w:r>
        <w:t xml:space="preserve">Anna </w:t>
      </w:r>
      <w:r w:rsidRPr="0021632D">
        <w:rPr>
          <w:rStyle w:val="Style13ptBold"/>
        </w:rPr>
        <w:t>Bartoux 22</w:t>
      </w:r>
      <w:r>
        <w:t>. Research Intern for Nuclear Knowledges @ Center for International Studies, Sciences Po Paris, staff writer @ CPR, “The Bomb and Us: Why Gen Z Should Care About Nuclear Disarmament”, https://www.cpreview.org/blog/2022/2/the-bomb-and-us-why-gen-z-should-care-about-nuclear-disarmament</w:t>
      </w:r>
    </w:p>
    <w:p w14:paraId="6A40D257" w14:textId="77777777" w:rsidR="002D5C29" w:rsidRPr="00CD3570" w:rsidRDefault="002D5C29" w:rsidP="002D5C29">
      <w:pPr>
        <w:rPr>
          <w:rStyle w:val="Emphasis"/>
          <w:szCs w:val="26"/>
        </w:rPr>
      </w:pPr>
      <w:r w:rsidRPr="00CD3570">
        <w:rPr>
          <w:sz w:val="16"/>
        </w:rPr>
        <w:t xml:space="preserve">But </w:t>
      </w:r>
      <w:r w:rsidRPr="00CD3570">
        <w:rPr>
          <w:rStyle w:val="StyleUnderline"/>
        </w:rPr>
        <w:t>our generation is gravely mistaken in its risk assessment</w:t>
      </w:r>
      <w:r w:rsidRPr="00CD3570">
        <w:rPr>
          <w:sz w:val="16"/>
        </w:rPr>
        <w:t xml:space="preserve">. American and Russian </w:t>
      </w:r>
      <w:r w:rsidRPr="00CD3570">
        <w:rPr>
          <w:rStyle w:val="Emphasis"/>
        </w:rPr>
        <w:t>nuclear arsenals</w:t>
      </w:r>
      <w:r w:rsidRPr="00CD3570">
        <w:rPr>
          <w:sz w:val="16"/>
        </w:rPr>
        <w:t xml:space="preserve"> </w:t>
      </w:r>
      <w:r w:rsidRPr="00CD3570">
        <w:rPr>
          <w:rStyle w:val="StyleUnderline"/>
        </w:rPr>
        <w:t>remain</w:t>
      </w:r>
      <w:r w:rsidRPr="00CD3570">
        <w:rPr>
          <w:sz w:val="16"/>
        </w:rPr>
        <w:t xml:space="preserve"> </w:t>
      </w:r>
      <w:r w:rsidRPr="00CD3570">
        <w:rPr>
          <w:rStyle w:val="Emphasis"/>
        </w:rPr>
        <w:t>alive and well</w:t>
      </w:r>
      <w:r w:rsidRPr="00CD3570">
        <w:rPr>
          <w:sz w:val="16"/>
        </w:rPr>
        <w:t xml:space="preserve"> today, and worse, they have been </w:t>
      </w:r>
      <w:hyperlink r:id="rId6" w:history="1">
        <w:r w:rsidRPr="00CD3570">
          <w:rPr>
            <w:rStyle w:val="Hyperlink"/>
            <w:sz w:val="16"/>
          </w:rPr>
          <w:t>joined</w:t>
        </w:r>
      </w:hyperlink>
      <w:r w:rsidRPr="00CD3570">
        <w:rPr>
          <w:sz w:val="16"/>
        </w:rPr>
        <w:t xml:space="preserve"> by nations such as India, Israel, North Korea and Pakistan. </w:t>
      </w:r>
      <w:r w:rsidRPr="00CD3570">
        <w:rPr>
          <w:rStyle w:val="StyleUnderline"/>
        </w:rPr>
        <w:t xml:space="preserve">Many of us remain </w:t>
      </w:r>
      <w:r w:rsidRPr="00CD3570">
        <w:rPr>
          <w:rStyle w:val="Emphasis"/>
        </w:rPr>
        <w:t>stubbornly attached</w:t>
      </w:r>
      <w:r w:rsidRPr="00CD3570">
        <w:rPr>
          <w:rStyle w:val="StyleUnderline"/>
        </w:rPr>
        <w:t xml:space="preserve"> to the theory of </w:t>
      </w:r>
      <w:r w:rsidRPr="00CD3570">
        <w:rPr>
          <w:rStyle w:val="Emphasis"/>
        </w:rPr>
        <w:t>Mutually Assured Destruction</w:t>
      </w:r>
      <w:r w:rsidRPr="00CD3570">
        <w:rPr>
          <w:sz w:val="16"/>
        </w:rPr>
        <w:t xml:space="preserve">, </w:t>
      </w:r>
      <w:r w:rsidRPr="00CD3570">
        <w:rPr>
          <w:rStyle w:val="StyleUnderline"/>
        </w:rPr>
        <w:t>which argues the threat of</w:t>
      </w:r>
      <w:r w:rsidRPr="00CD3570">
        <w:rPr>
          <w:sz w:val="16"/>
        </w:rPr>
        <w:t xml:space="preserve"> nuclear </w:t>
      </w:r>
      <w:r w:rsidRPr="00CD3570">
        <w:rPr>
          <w:rStyle w:val="StyleUnderline"/>
        </w:rPr>
        <w:t>retaliation</w:t>
      </w:r>
      <w:r w:rsidRPr="00CD3570">
        <w:rPr>
          <w:sz w:val="16"/>
        </w:rPr>
        <w:t xml:space="preserve"> against an attack </w:t>
      </w:r>
      <w:r w:rsidRPr="00CD3570">
        <w:rPr>
          <w:rStyle w:val="StyleUnderline"/>
        </w:rPr>
        <w:t xml:space="preserve">provides an adequate safeguard against conflict </w:t>
      </w:r>
      <w:r w:rsidRPr="00384F9A">
        <w:rPr>
          <w:rStyle w:val="StyleUnderline"/>
        </w:rPr>
        <w:t>escalation</w:t>
      </w:r>
      <w:r w:rsidRPr="00384F9A">
        <w:rPr>
          <w:sz w:val="16"/>
        </w:rPr>
        <w:t xml:space="preserve">. </w:t>
      </w:r>
      <w:r w:rsidRPr="00384F9A">
        <w:rPr>
          <w:rStyle w:val="Emphasis"/>
        </w:rPr>
        <w:t>Some scholars</w:t>
      </w:r>
      <w:r w:rsidRPr="00384F9A">
        <w:rPr>
          <w:sz w:val="16"/>
        </w:rPr>
        <w:t xml:space="preserve">, </w:t>
      </w:r>
      <w:r w:rsidRPr="00384F9A">
        <w:rPr>
          <w:rStyle w:val="StyleUnderline"/>
        </w:rPr>
        <w:t>including</w:t>
      </w:r>
      <w:r w:rsidRPr="00384F9A">
        <w:rPr>
          <w:sz w:val="16"/>
        </w:rPr>
        <w:t xml:space="preserve"> </w:t>
      </w:r>
      <w:r w:rsidRPr="00384F9A">
        <w:rPr>
          <w:rStyle w:val="StyleUnderline"/>
        </w:rPr>
        <w:t>Kenneth</w:t>
      </w:r>
      <w:r w:rsidRPr="00384F9A">
        <w:rPr>
          <w:sz w:val="16"/>
        </w:rPr>
        <w:t xml:space="preserve"> </w:t>
      </w:r>
      <w:r w:rsidRPr="00384F9A">
        <w:rPr>
          <w:rStyle w:val="Emphasis"/>
        </w:rPr>
        <w:t>Waltz</w:t>
      </w:r>
      <w:r w:rsidRPr="00384F9A">
        <w:rPr>
          <w:sz w:val="16"/>
        </w:rPr>
        <w:t xml:space="preserve">, </w:t>
      </w:r>
      <w:r w:rsidRPr="00384F9A">
        <w:rPr>
          <w:rStyle w:val="StyleUnderline"/>
        </w:rPr>
        <w:t xml:space="preserve">have gone so far as </w:t>
      </w:r>
      <w:hyperlink r:id="rId7" w:history="1">
        <w:r w:rsidRPr="00384F9A">
          <w:rPr>
            <w:rStyle w:val="StyleUnderline"/>
          </w:rPr>
          <w:t>argu</w:t>
        </w:r>
      </w:hyperlink>
      <w:r w:rsidRPr="00384F9A">
        <w:rPr>
          <w:rStyle w:val="StyleUnderline"/>
        </w:rPr>
        <w:t>ing that we should</w:t>
      </w:r>
      <w:r w:rsidRPr="00CD3570">
        <w:rPr>
          <w:rStyle w:val="StyleUnderline"/>
        </w:rPr>
        <w:t xml:space="preserve"> allow </w:t>
      </w:r>
      <w:r w:rsidRPr="00CD3570">
        <w:rPr>
          <w:rStyle w:val="Emphasis"/>
        </w:rPr>
        <w:t xml:space="preserve">nuclear weapons </w:t>
      </w:r>
      <w:r w:rsidRPr="000656B1">
        <w:rPr>
          <w:rStyle w:val="Emphasis"/>
          <w:highlight w:val="cyan"/>
        </w:rPr>
        <w:t>proliferation</w:t>
      </w:r>
      <w:r w:rsidRPr="000656B1">
        <w:rPr>
          <w:rStyle w:val="StyleUnderline"/>
          <w:highlight w:val="cyan"/>
        </w:rPr>
        <w:t xml:space="preserve"> as a method of promoting peace</w:t>
      </w:r>
      <w:r w:rsidRPr="00CD3570">
        <w:rPr>
          <w:sz w:val="16"/>
        </w:rPr>
        <w:t xml:space="preserve">. However, </w:t>
      </w:r>
      <w:r w:rsidRPr="00CD3570">
        <w:rPr>
          <w:rStyle w:val="StyleUnderline"/>
        </w:rPr>
        <w:t xml:space="preserve">this deterrence-based approach </w:t>
      </w:r>
      <w:r w:rsidRPr="000656B1">
        <w:rPr>
          <w:rStyle w:val="StyleUnderline"/>
          <w:highlight w:val="cyan"/>
        </w:rPr>
        <w:t>does not take into account</w:t>
      </w:r>
      <w:r w:rsidRPr="00CD3570">
        <w:rPr>
          <w:rStyle w:val="StyleUnderline"/>
        </w:rPr>
        <w:t xml:space="preserve"> the possibility of </w:t>
      </w:r>
      <w:hyperlink r:id="rId8" w:history="1">
        <w:r w:rsidRPr="000656B1">
          <w:rPr>
            <w:rStyle w:val="Emphasis"/>
            <w:highlight w:val="cyan"/>
          </w:rPr>
          <w:t>accidental</w:t>
        </w:r>
        <w:r w:rsidRPr="000656B1">
          <w:rPr>
            <w:rStyle w:val="StyleUnderline"/>
            <w:highlight w:val="cyan"/>
          </w:rPr>
          <w:t xml:space="preserve"> and </w:t>
        </w:r>
        <w:r w:rsidRPr="000656B1">
          <w:rPr>
            <w:rStyle w:val="Emphasis"/>
            <w:highlight w:val="cyan"/>
          </w:rPr>
          <w:t>unauthorized nuclear explosion</w:t>
        </w:r>
      </w:hyperlink>
      <w:r w:rsidRPr="000656B1">
        <w:rPr>
          <w:rStyle w:val="Emphasis"/>
          <w:highlight w:val="cyan"/>
        </w:rPr>
        <w:t>s</w:t>
      </w:r>
      <w:r w:rsidRPr="00CD3570">
        <w:rPr>
          <w:sz w:val="16"/>
        </w:rPr>
        <w:t xml:space="preserve">, </w:t>
      </w:r>
      <w:r w:rsidRPr="000656B1">
        <w:rPr>
          <w:rStyle w:val="StyleUnderline"/>
          <w:highlight w:val="cyan"/>
        </w:rPr>
        <w:t>or</w:t>
      </w:r>
      <w:r w:rsidRPr="00CD3570">
        <w:rPr>
          <w:rStyle w:val="StyleUnderline"/>
        </w:rPr>
        <w:t xml:space="preserve"> of </w:t>
      </w:r>
      <w:hyperlink r:id="rId9" w:history="1">
        <w:r w:rsidRPr="000656B1">
          <w:rPr>
            <w:rStyle w:val="Emphasis"/>
            <w:highlight w:val="cyan"/>
          </w:rPr>
          <w:t>nuclear terrorism</w:t>
        </w:r>
      </w:hyperlink>
      <w:r w:rsidRPr="00CD3570">
        <w:rPr>
          <w:sz w:val="16"/>
        </w:rPr>
        <w:t xml:space="preserve">, </w:t>
      </w:r>
      <w:r w:rsidRPr="00CD3570">
        <w:rPr>
          <w:rStyle w:val="StyleUnderline"/>
        </w:rPr>
        <w:t xml:space="preserve">two </w:t>
      </w:r>
      <w:r w:rsidRPr="00CD3570">
        <w:rPr>
          <w:rStyle w:val="Emphasis"/>
        </w:rPr>
        <w:t>very real menaces</w:t>
      </w:r>
      <w:r w:rsidRPr="00CD3570">
        <w:rPr>
          <w:sz w:val="16"/>
        </w:rPr>
        <w:t xml:space="preserve">. </w:t>
      </w:r>
      <w:r w:rsidRPr="000656B1">
        <w:rPr>
          <w:rStyle w:val="Emphasis"/>
          <w:highlight w:val="cyan"/>
        </w:rPr>
        <w:t>Spreading nuc</w:t>
      </w:r>
      <w:r w:rsidRPr="00384F9A">
        <w:rPr>
          <w:rStyle w:val="Emphasis"/>
        </w:rPr>
        <w:t>lear weapon</w:t>
      </w:r>
      <w:r w:rsidRPr="000656B1">
        <w:rPr>
          <w:rStyle w:val="Emphasis"/>
          <w:highlight w:val="cyan"/>
        </w:rPr>
        <w:t>s</w:t>
      </w:r>
      <w:r w:rsidRPr="00CD3570">
        <w:rPr>
          <w:sz w:val="16"/>
        </w:rPr>
        <w:t xml:space="preserve"> </w:t>
      </w:r>
      <w:r w:rsidRPr="00CD3570">
        <w:rPr>
          <w:rStyle w:val="StyleUnderline"/>
        </w:rPr>
        <w:t xml:space="preserve">to </w:t>
      </w:r>
      <w:r w:rsidRPr="00CD3570">
        <w:rPr>
          <w:rStyle w:val="Emphasis"/>
        </w:rPr>
        <w:t>less developed countries</w:t>
      </w:r>
      <w:r w:rsidRPr="00CD3570">
        <w:rPr>
          <w:sz w:val="16"/>
        </w:rPr>
        <w:t xml:space="preserve"> that may not have the means to safekeep them </w:t>
      </w:r>
      <w:r w:rsidRPr="000656B1">
        <w:rPr>
          <w:rStyle w:val="StyleUnderline"/>
          <w:highlight w:val="cyan"/>
        </w:rPr>
        <w:t>would</w:t>
      </w:r>
      <w:r w:rsidRPr="00CD3570">
        <w:rPr>
          <w:sz w:val="16"/>
        </w:rPr>
        <w:t xml:space="preserve"> </w:t>
      </w:r>
      <w:r w:rsidRPr="000656B1">
        <w:rPr>
          <w:rStyle w:val="Emphasis"/>
          <w:highlight w:val="cyan"/>
        </w:rPr>
        <w:t>drastically increase</w:t>
      </w:r>
      <w:r w:rsidRPr="00CD3570">
        <w:rPr>
          <w:sz w:val="16"/>
        </w:rPr>
        <w:t xml:space="preserve"> </w:t>
      </w:r>
      <w:r w:rsidRPr="00CD3570">
        <w:rPr>
          <w:rStyle w:val="StyleUnderline"/>
        </w:rPr>
        <w:t xml:space="preserve">the </w:t>
      </w:r>
      <w:r w:rsidRPr="000656B1">
        <w:rPr>
          <w:rStyle w:val="StyleUnderline"/>
          <w:highlight w:val="cyan"/>
        </w:rPr>
        <w:t xml:space="preserve">chances of an </w:t>
      </w:r>
      <w:r w:rsidRPr="000656B1">
        <w:rPr>
          <w:rStyle w:val="Emphasis"/>
          <w:highlight w:val="cyan"/>
        </w:rPr>
        <w:t>unwanted detonation</w:t>
      </w:r>
      <w:r w:rsidRPr="00CD3570">
        <w:rPr>
          <w:sz w:val="16"/>
        </w:rPr>
        <w:t xml:space="preserve">, potentially </w:t>
      </w:r>
      <w:r w:rsidRPr="000656B1">
        <w:rPr>
          <w:rStyle w:val="StyleUnderline"/>
          <w:highlight w:val="cyan"/>
        </w:rPr>
        <w:t xml:space="preserve">setting off a </w:t>
      </w:r>
      <w:r w:rsidRPr="000656B1">
        <w:rPr>
          <w:rStyle w:val="Emphasis"/>
          <w:highlight w:val="cyan"/>
        </w:rPr>
        <w:t>chain of catastrophes</w:t>
      </w:r>
      <w:r w:rsidRPr="000656B1">
        <w:rPr>
          <w:rStyle w:val="StyleUnderline"/>
          <w:highlight w:val="cyan"/>
        </w:rPr>
        <w:t xml:space="preserve"> from which </w:t>
      </w:r>
      <w:r w:rsidRPr="000656B1">
        <w:rPr>
          <w:rStyle w:val="Emphasis"/>
          <w:szCs w:val="26"/>
          <w:highlight w:val="cyan"/>
        </w:rPr>
        <w:t>there will be no return.</w:t>
      </w:r>
      <w:r w:rsidRPr="00CD3570">
        <w:rPr>
          <w:rStyle w:val="Emphasis"/>
          <w:szCs w:val="26"/>
        </w:rPr>
        <w:t> </w:t>
      </w:r>
    </w:p>
    <w:p w14:paraId="53D23DEE" w14:textId="77777777" w:rsidR="002D5C29" w:rsidRPr="000B32B4" w:rsidRDefault="002D5C29" w:rsidP="002D5C29"/>
    <w:p w14:paraId="439EA3A2" w14:textId="77777777" w:rsidR="002D5C29" w:rsidRPr="008C1B2E" w:rsidRDefault="002D5C29" w:rsidP="002D5C29"/>
    <w:p w14:paraId="37F86554" w14:textId="77777777" w:rsidR="002D5C29" w:rsidRPr="005B6466" w:rsidRDefault="002D5C29" w:rsidP="002D5C29">
      <w:pPr>
        <w:pStyle w:val="Heading4"/>
      </w:pPr>
      <w:r>
        <w:lastRenderedPageBreak/>
        <w:t>P</w:t>
      </w:r>
      <w:r w:rsidRPr="005B6466">
        <w:t>arity dilemma, autocratic and military leadership, false alarms, and a multipolar nuclear world ensure escalation.</w:t>
      </w:r>
    </w:p>
    <w:p w14:paraId="4F541B6F" w14:textId="77777777" w:rsidR="002D5C29" w:rsidRPr="005B6466" w:rsidRDefault="002D5C29" w:rsidP="002D5C29">
      <w:r w:rsidRPr="005B6466">
        <w:t xml:space="preserve">Gerald </w:t>
      </w:r>
      <w:r w:rsidRPr="005B6466">
        <w:rPr>
          <w:rStyle w:val="Style13ptBold"/>
        </w:rPr>
        <w:t>Brown</w:t>
      </w:r>
      <w:r w:rsidRPr="005B6466">
        <w:t xml:space="preserve"> </w:t>
      </w:r>
      <w:r w:rsidRPr="005B6466">
        <w:rPr>
          <w:rStyle w:val="Style13ptBold"/>
        </w:rPr>
        <w:t>22</w:t>
      </w:r>
      <w:r w:rsidRPr="005B6466">
        <w:t>. United States Air Force working in nuclear security operations</w:t>
      </w:r>
      <w:r>
        <w:t>. A</w:t>
      </w:r>
      <w:r w:rsidRPr="005B6466">
        <w:t>nalyst for the Department of Defense’s Nuclear Enterprise</w:t>
      </w:r>
      <w:r>
        <w:t xml:space="preserve">. MA </w:t>
      </w:r>
      <w:r w:rsidRPr="005B6466">
        <w:t>in International Relations. “Conflict And Competition: Limited Nuclear Warfare And The New Face Of Deterrence.” https://globalsecurityreview.com/conflict-competition-limited-nuclear-warfare-new-face-deterrence/</w:t>
      </w:r>
    </w:p>
    <w:p w14:paraId="68AD5BF2" w14:textId="77777777" w:rsidR="002D5C29" w:rsidRPr="00751BF9" w:rsidRDefault="002D5C29" w:rsidP="002D5C29">
      <w:pPr>
        <w:rPr>
          <w:sz w:val="16"/>
        </w:rPr>
      </w:pPr>
      <w:r w:rsidRPr="00751BF9">
        <w:rPr>
          <w:rStyle w:val="StyleUnderline"/>
        </w:rPr>
        <w:t>Nuclear</w:t>
      </w:r>
      <w:r w:rsidRPr="00751BF9">
        <w:rPr>
          <w:sz w:val="16"/>
        </w:rPr>
        <w:t xml:space="preserve"> weapon </w:t>
      </w:r>
      <w:r w:rsidRPr="00751BF9">
        <w:rPr>
          <w:rStyle w:val="StyleUnderline"/>
        </w:rPr>
        <w:t>use in</w:t>
      </w:r>
      <w:r w:rsidRPr="00751BF9">
        <w:rPr>
          <w:sz w:val="16"/>
        </w:rPr>
        <w:t xml:space="preserve"> a </w:t>
      </w:r>
      <w:r w:rsidRPr="00751BF9">
        <w:rPr>
          <w:rStyle w:val="StyleUnderline"/>
        </w:rPr>
        <w:t>limited manner</w:t>
      </w:r>
      <w:r w:rsidRPr="00751BF9">
        <w:rPr>
          <w:sz w:val="16"/>
        </w:rPr>
        <w:t xml:space="preserve"> may be a </w:t>
      </w:r>
      <w:r w:rsidRPr="00751BF9">
        <w:rPr>
          <w:rStyle w:val="Emphasis"/>
        </w:rPr>
        <w:t>serious threat</w:t>
      </w:r>
      <w:r w:rsidRPr="00751BF9">
        <w:rPr>
          <w:sz w:val="16"/>
        </w:rPr>
        <w:t xml:space="preserve">, and the </w:t>
      </w:r>
      <w:r w:rsidRPr="00751BF9">
        <w:rPr>
          <w:rStyle w:val="StyleUnderline"/>
        </w:rPr>
        <w:t>proliferation of nuclear weapons and</w:t>
      </w:r>
      <w:r w:rsidRPr="00751BF9">
        <w:rPr>
          <w:sz w:val="16"/>
        </w:rPr>
        <w:t xml:space="preserve"> the </w:t>
      </w:r>
      <w:r w:rsidRPr="00751BF9">
        <w:rPr>
          <w:rStyle w:val="StyleUnderline"/>
        </w:rPr>
        <w:t>changing state of</w:t>
      </w:r>
      <w:r w:rsidRPr="00751BF9">
        <w:rPr>
          <w:sz w:val="16"/>
        </w:rPr>
        <w:t xml:space="preserve"> the </w:t>
      </w:r>
      <w:r w:rsidRPr="00751BF9">
        <w:rPr>
          <w:rStyle w:val="StyleUnderline"/>
        </w:rPr>
        <w:t>world into</w:t>
      </w:r>
      <w:r w:rsidRPr="00751BF9">
        <w:rPr>
          <w:sz w:val="16"/>
        </w:rPr>
        <w:t xml:space="preserve"> a </w:t>
      </w:r>
      <w:r w:rsidRPr="00751BF9">
        <w:rPr>
          <w:rStyle w:val="StyleUnderline"/>
        </w:rPr>
        <w:t>multipolar nuclear order</w:t>
      </w:r>
      <w:r w:rsidRPr="00751BF9">
        <w:rPr>
          <w:sz w:val="16"/>
        </w:rPr>
        <w:t xml:space="preserve"> may </w:t>
      </w:r>
      <w:r w:rsidRPr="00751BF9">
        <w:rPr>
          <w:rStyle w:val="StyleUnderline"/>
        </w:rPr>
        <w:t>encourage this</w:t>
      </w:r>
      <w:r w:rsidRPr="00751BF9">
        <w:rPr>
          <w:sz w:val="16"/>
        </w:rPr>
        <w:t xml:space="preserve">. Despite tensions between the U.S. and USSR, they were ultimately able to manage this competition in a bipolar nuclear world; this competition for advantage and security ended with the eventual collapse of the USSR. The security dilemma ran its course without the use of nuclear weapons, and the U.S. rose to become the hegemon of a unipolar world. However, </w:t>
      </w:r>
      <w:r w:rsidRPr="00751BF9">
        <w:rPr>
          <w:rStyle w:val="StyleUnderline"/>
        </w:rPr>
        <w:t>in</w:t>
      </w:r>
      <w:r w:rsidRPr="00751BF9">
        <w:rPr>
          <w:sz w:val="16"/>
        </w:rPr>
        <w:t xml:space="preserve"> a </w:t>
      </w:r>
      <w:r w:rsidRPr="00D10019">
        <w:rPr>
          <w:rStyle w:val="Emphasis"/>
          <w:highlight w:val="cyan"/>
        </w:rPr>
        <w:t>multipolar nuclear world</w:t>
      </w:r>
      <w:r w:rsidRPr="00751BF9">
        <w:rPr>
          <w:sz w:val="16"/>
        </w:rPr>
        <w:t xml:space="preserve">, the </w:t>
      </w:r>
      <w:r w:rsidRPr="00D10019">
        <w:rPr>
          <w:rStyle w:val="StyleUnderline"/>
          <w:highlight w:val="cyan"/>
        </w:rPr>
        <w:t>challenges</w:t>
      </w:r>
      <w:r w:rsidRPr="00B97020">
        <w:rPr>
          <w:rStyle w:val="StyleUnderline"/>
        </w:rPr>
        <w:t xml:space="preserve"> </w:t>
      </w:r>
      <w:r w:rsidRPr="00B97020">
        <w:rPr>
          <w:rStyle w:val="Emphasis"/>
        </w:rPr>
        <w:t>faced</w:t>
      </w:r>
      <w:r w:rsidRPr="00751BF9">
        <w:rPr>
          <w:rStyle w:val="Emphasis"/>
        </w:rPr>
        <w:t xml:space="preserve"> previously</w:t>
      </w:r>
      <w:r w:rsidRPr="00751BF9">
        <w:rPr>
          <w:rStyle w:val="StyleUnderline"/>
        </w:rPr>
        <w:t xml:space="preserve"> </w:t>
      </w:r>
      <w:r w:rsidRPr="00B97020">
        <w:rPr>
          <w:rStyle w:val="StyleUnderline"/>
        </w:rPr>
        <w:t xml:space="preserve">are </w:t>
      </w:r>
      <w:r w:rsidRPr="00D10019">
        <w:rPr>
          <w:rStyle w:val="Emphasis"/>
          <w:highlight w:val="cyan"/>
        </w:rPr>
        <w:t>significantly exacerbated</w:t>
      </w:r>
      <w:r w:rsidRPr="00751BF9">
        <w:rPr>
          <w:sz w:val="16"/>
        </w:rPr>
        <w:t xml:space="preserve">. Currently, the nine known nuclear-weapon states are the United States, the United Kingdom, Russia, China, France, Israel, Pakistan, India, and North Korea.[14] </w:t>
      </w:r>
      <w:r w:rsidRPr="00D10019">
        <w:rPr>
          <w:rStyle w:val="StyleUnderline"/>
          <w:highlight w:val="cyan"/>
        </w:rPr>
        <w:t>Strategies that worked in</w:t>
      </w:r>
      <w:r w:rsidRPr="00751BF9">
        <w:rPr>
          <w:sz w:val="16"/>
        </w:rPr>
        <w:t xml:space="preserve"> a </w:t>
      </w:r>
      <w:r w:rsidRPr="00D10019">
        <w:rPr>
          <w:rStyle w:val="Emphasis"/>
          <w:highlight w:val="cyan"/>
        </w:rPr>
        <w:t>bipolar world</w:t>
      </w:r>
      <w:r w:rsidRPr="00B64BB6">
        <w:rPr>
          <w:sz w:val="16"/>
        </w:rPr>
        <w:t xml:space="preserve"> </w:t>
      </w:r>
      <w:r w:rsidRPr="00751BF9">
        <w:rPr>
          <w:sz w:val="16"/>
        </w:rPr>
        <w:t xml:space="preserve">may </w:t>
      </w:r>
      <w:r w:rsidRPr="00D10019">
        <w:rPr>
          <w:rStyle w:val="StyleUnderline"/>
          <w:highlight w:val="cyan"/>
        </w:rPr>
        <w:t>not</w:t>
      </w:r>
      <w:r w:rsidRPr="00B64BB6">
        <w:rPr>
          <w:sz w:val="16"/>
        </w:rPr>
        <w:t xml:space="preserve"> be </w:t>
      </w:r>
      <w:r w:rsidRPr="00751BF9">
        <w:rPr>
          <w:sz w:val="16"/>
        </w:rPr>
        <w:t xml:space="preserve">as </w:t>
      </w:r>
      <w:r w:rsidRPr="00D10019">
        <w:rPr>
          <w:rStyle w:val="StyleUnderline"/>
          <w:highlight w:val="cyan"/>
        </w:rPr>
        <w:t>effective</w:t>
      </w:r>
      <w:r w:rsidRPr="00B64BB6">
        <w:rPr>
          <w:rStyle w:val="StyleUnderline"/>
        </w:rPr>
        <w:t xml:space="preserve"> in</w:t>
      </w:r>
      <w:r w:rsidRPr="00751BF9">
        <w:rPr>
          <w:sz w:val="16"/>
        </w:rPr>
        <w:t xml:space="preserve"> the </w:t>
      </w:r>
      <w:r w:rsidRPr="00316A8B">
        <w:rPr>
          <w:rStyle w:val="Emphasis"/>
        </w:rPr>
        <w:t>modern landscape</w:t>
      </w:r>
      <w:r w:rsidRPr="00751BF9">
        <w:rPr>
          <w:sz w:val="16"/>
        </w:rPr>
        <w:t xml:space="preserve">, </w:t>
      </w:r>
      <w:r w:rsidRPr="00B64BB6">
        <w:rPr>
          <w:sz w:val="16"/>
        </w:rPr>
        <w:t xml:space="preserve">thus </w:t>
      </w:r>
      <w:r w:rsidRPr="00D10019">
        <w:rPr>
          <w:rStyle w:val="StyleUnderline"/>
          <w:highlight w:val="cyan"/>
        </w:rPr>
        <w:t>preventing</w:t>
      </w:r>
      <w:r w:rsidRPr="00B97020">
        <w:rPr>
          <w:sz w:val="16"/>
        </w:rPr>
        <w:t xml:space="preserve"> </w:t>
      </w:r>
      <w:r w:rsidRPr="00751BF9">
        <w:rPr>
          <w:sz w:val="16"/>
        </w:rPr>
        <w:t xml:space="preserve">the </w:t>
      </w:r>
      <w:r w:rsidRPr="00D10019">
        <w:rPr>
          <w:rStyle w:val="StyleUnderline"/>
          <w:highlight w:val="cyan"/>
        </w:rPr>
        <w:t>failure of deterrence</w:t>
      </w:r>
      <w:r>
        <w:rPr>
          <w:sz w:val="16"/>
        </w:rPr>
        <w:t xml:space="preserve"> </w:t>
      </w:r>
      <w:r w:rsidRPr="00751BF9">
        <w:rPr>
          <w:sz w:val="16"/>
        </w:rPr>
        <w:t>—</w:t>
      </w:r>
      <w:r>
        <w:rPr>
          <w:sz w:val="16"/>
        </w:rPr>
        <w:t xml:space="preserve"> </w:t>
      </w:r>
      <w:r w:rsidRPr="00D10019">
        <w:rPr>
          <w:rStyle w:val="StyleUnderline"/>
          <w:highlight w:val="cyan"/>
        </w:rPr>
        <w:t>and</w:t>
      </w:r>
      <w:r w:rsidRPr="00B64BB6">
        <w:rPr>
          <w:sz w:val="16"/>
        </w:rPr>
        <w:t xml:space="preserve"> </w:t>
      </w:r>
      <w:r w:rsidRPr="00751BF9">
        <w:rPr>
          <w:sz w:val="16"/>
        </w:rPr>
        <w:t xml:space="preserve">the </w:t>
      </w:r>
      <w:r w:rsidRPr="00B64BB6">
        <w:rPr>
          <w:rStyle w:val="StyleUnderline"/>
        </w:rPr>
        <w:t xml:space="preserve">subsequent </w:t>
      </w:r>
      <w:r w:rsidRPr="00D10019">
        <w:rPr>
          <w:rStyle w:val="StyleUnderline"/>
          <w:highlight w:val="cyan"/>
        </w:rPr>
        <w:t>use</w:t>
      </w:r>
      <w:r w:rsidRPr="00B97020">
        <w:rPr>
          <w:rStyle w:val="StyleUnderline"/>
        </w:rPr>
        <w:t xml:space="preserve"> of</w:t>
      </w:r>
      <w:r w:rsidRPr="00B64BB6">
        <w:rPr>
          <w:sz w:val="16"/>
        </w:rPr>
        <w:t xml:space="preserve"> a </w:t>
      </w:r>
      <w:r w:rsidRPr="00B97020">
        <w:rPr>
          <w:rStyle w:val="StyleUnderline"/>
        </w:rPr>
        <w:t>nuclear weapon</w:t>
      </w:r>
      <w:r>
        <w:rPr>
          <w:sz w:val="16"/>
        </w:rPr>
        <w:t xml:space="preserve"> </w:t>
      </w:r>
      <w:r w:rsidRPr="00751BF9">
        <w:rPr>
          <w:sz w:val="16"/>
        </w:rPr>
        <w:t>—</w:t>
      </w:r>
      <w:r>
        <w:rPr>
          <w:sz w:val="16"/>
        </w:rPr>
        <w:t xml:space="preserve"> </w:t>
      </w:r>
      <w:r w:rsidRPr="00B64BB6">
        <w:rPr>
          <w:sz w:val="16"/>
        </w:rPr>
        <w:t xml:space="preserve">may be </w:t>
      </w:r>
      <w:r w:rsidRPr="00D10019">
        <w:rPr>
          <w:rStyle w:val="Emphasis"/>
          <w:highlight w:val="cyan"/>
        </w:rPr>
        <w:t>more challenging</w:t>
      </w:r>
      <w:r w:rsidRPr="00B97020">
        <w:rPr>
          <w:rStyle w:val="Emphasis"/>
        </w:rPr>
        <w:t xml:space="preserve"> </w:t>
      </w:r>
      <w:r w:rsidRPr="00B64BB6">
        <w:rPr>
          <w:rStyle w:val="Emphasis"/>
        </w:rPr>
        <w:t>than before</w:t>
      </w:r>
      <w:r w:rsidRPr="00751BF9">
        <w:rPr>
          <w:sz w:val="16"/>
        </w:rPr>
        <w:t xml:space="preserve">. </w:t>
      </w:r>
    </w:p>
    <w:p w14:paraId="5DAD3EF6" w14:textId="77777777" w:rsidR="002D5C29" w:rsidRPr="00751BF9" w:rsidRDefault="002D5C29" w:rsidP="002D5C29">
      <w:pPr>
        <w:rPr>
          <w:sz w:val="16"/>
        </w:rPr>
      </w:pPr>
      <w:r w:rsidRPr="00751BF9">
        <w:rPr>
          <w:sz w:val="16"/>
        </w:rPr>
        <w:t xml:space="preserve">The most recent nuclear state, North Korea, is one of the most troubling in the current group of nuclear states. North Korea is one of the world’s poorest states, facing harsh sanctions and isolation from much of the international community. Yet, despite the hardships, poverty, and poor economy of this autocratic state, it managed to defy the nonproliferation regime and create a fully operational nuclear arsenal.[15] Pyongyang is not bashful about its willingness to use its weaponry either, stating that it will use its weapons to “reduce the U.S. mainland to ashes and darkness.”[16] Such a clear security threat may increase proliferation elsewhere in response. Allison calls this </w:t>
      </w:r>
      <w:r w:rsidRPr="00F324F2">
        <w:rPr>
          <w:sz w:val="16"/>
        </w:rPr>
        <w:t>the “</w:t>
      </w:r>
      <w:r w:rsidRPr="00D10019">
        <w:rPr>
          <w:rStyle w:val="Emphasis"/>
          <w:highlight w:val="cyan"/>
        </w:rPr>
        <w:t>nuclear cascade</w:t>
      </w:r>
      <w:r w:rsidRPr="00F324F2">
        <w:rPr>
          <w:sz w:val="16"/>
        </w:rPr>
        <w:t xml:space="preserve">,” </w:t>
      </w:r>
      <w:r w:rsidRPr="00751BF9">
        <w:rPr>
          <w:sz w:val="16"/>
        </w:rPr>
        <w:t xml:space="preserve">and </w:t>
      </w:r>
      <w:r w:rsidRPr="00D10019">
        <w:rPr>
          <w:rStyle w:val="StyleUnderline"/>
          <w:highlight w:val="cyan"/>
        </w:rPr>
        <w:t>suggests</w:t>
      </w:r>
      <w:r w:rsidRPr="00F324F2">
        <w:rPr>
          <w:sz w:val="16"/>
        </w:rPr>
        <w:t xml:space="preserve"> that </w:t>
      </w:r>
      <w:r w:rsidRPr="00D10019">
        <w:rPr>
          <w:rStyle w:val="StyleUnderline"/>
          <w:highlight w:val="cyan"/>
        </w:rPr>
        <w:t>if</w:t>
      </w:r>
      <w:r w:rsidRPr="00F324F2">
        <w:rPr>
          <w:sz w:val="16"/>
        </w:rPr>
        <w:t xml:space="preserve"> a </w:t>
      </w:r>
      <w:r w:rsidRPr="00D10019">
        <w:rPr>
          <w:rStyle w:val="StyleUnderline"/>
          <w:highlight w:val="cyan"/>
        </w:rPr>
        <w:t>state</w:t>
      </w:r>
      <w:r w:rsidRPr="00F324F2">
        <w:rPr>
          <w:rStyle w:val="StyleUnderline"/>
        </w:rPr>
        <w:t xml:space="preserve"> as </w:t>
      </w:r>
      <w:r w:rsidRPr="00D10019">
        <w:rPr>
          <w:rStyle w:val="Emphasis"/>
          <w:highlight w:val="cyan"/>
        </w:rPr>
        <w:t>weak</w:t>
      </w:r>
      <w:r w:rsidRPr="00F324F2">
        <w:rPr>
          <w:rStyle w:val="Emphasis"/>
        </w:rPr>
        <w:t xml:space="preserve"> and isolated</w:t>
      </w:r>
      <w:r w:rsidRPr="00F324F2">
        <w:rPr>
          <w:rStyle w:val="StyleUnderline"/>
        </w:rPr>
        <w:t xml:space="preserve"> </w:t>
      </w:r>
      <w:r w:rsidRPr="00D10019">
        <w:rPr>
          <w:rStyle w:val="StyleUnderline"/>
          <w:highlight w:val="cyan"/>
        </w:rPr>
        <w:t>as</w:t>
      </w:r>
      <w:r w:rsidRPr="00F324F2">
        <w:rPr>
          <w:rStyle w:val="StyleUnderline"/>
        </w:rPr>
        <w:t xml:space="preserve"> North </w:t>
      </w:r>
      <w:r w:rsidRPr="00D10019">
        <w:rPr>
          <w:rStyle w:val="StyleUnderline"/>
          <w:highlight w:val="cyan"/>
        </w:rPr>
        <w:t>Korea</w:t>
      </w:r>
      <w:r w:rsidRPr="00751BF9">
        <w:rPr>
          <w:sz w:val="16"/>
        </w:rPr>
        <w:t xml:space="preserve"> </w:t>
      </w:r>
      <w:r w:rsidRPr="00F324F2">
        <w:rPr>
          <w:sz w:val="16"/>
        </w:rPr>
        <w:t xml:space="preserve">can </w:t>
      </w:r>
      <w:r w:rsidRPr="00D10019">
        <w:rPr>
          <w:rStyle w:val="StyleUnderline"/>
          <w:highlight w:val="cyan"/>
        </w:rPr>
        <w:t>defy</w:t>
      </w:r>
      <w:r w:rsidRPr="00F324F2">
        <w:rPr>
          <w:sz w:val="16"/>
        </w:rPr>
        <w:t xml:space="preserve"> the </w:t>
      </w:r>
      <w:r w:rsidRPr="00F324F2">
        <w:rPr>
          <w:rStyle w:val="Emphasis"/>
        </w:rPr>
        <w:t xml:space="preserve">non-proliferation </w:t>
      </w:r>
      <w:r w:rsidRPr="00D10019">
        <w:rPr>
          <w:rStyle w:val="Emphasis"/>
          <w:highlight w:val="cyan"/>
        </w:rPr>
        <w:t>regime</w:t>
      </w:r>
      <w:r w:rsidRPr="00751BF9">
        <w:rPr>
          <w:sz w:val="16"/>
        </w:rPr>
        <w:t xml:space="preserve">, </w:t>
      </w:r>
      <w:r w:rsidRPr="00D10019">
        <w:rPr>
          <w:rStyle w:val="StyleUnderline"/>
          <w:highlight w:val="cyan"/>
        </w:rPr>
        <w:t>other states</w:t>
      </w:r>
      <w:r w:rsidRPr="00F324F2">
        <w:rPr>
          <w:sz w:val="16"/>
        </w:rPr>
        <w:t xml:space="preserve"> </w:t>
      </w:r>
      <w:r w:rsidRPr="00751BF9">
        <w:rPr>
          <w:sz w:val="16"/>
        </w:rPr>
        <w:t xml:space="preserve">are </w:t>
      </w:r>
      <w:r w:rsidRPr="00F324F2">
        <w:rPr>
          <w:sz w:val="16"/>
        </w:rPr>
        <w:t xml:space="preserve">likely to </w:t>
      </w:r>
      <w:r w:rsidRPr="00D10019">
        <w:rPr>
          <w:rStyle w:val="StyleUnderline"/>
          <w:highlight w:val="cyan"/>
        </w:rPr>
        <w:t>follow</w:t>
      </w:r>
      <w:r w:rsidRPr="00F324F2">
        <w:rPr>
          <w:sz w:val="16"/>
        </w:rPr>
        <w:t xml:space="preserve"> suit</w:t>
      </w:r>
      <w:r w:rsidRPr="00751BF9">
        <w:rPr>
          <w:sz w:val="16"/>
        </w:rPr>
        <w:t xml:space="preserve">.[17] If the United States is incapable of preventing such a clear security threat, why would Tokyo and Seoul rely on Washington to defend them in the face of a nuclear threat? Japan already has the capability to build nuclear weapons, possessing well-developed uranium enrichment and missile programs that could allow Japan to rapidly create a credible nuclear weapons program to defend itself and its national interests without the United States. According to The Council on Foreign Relations, there are </w:t>
      </w:r>
      <w:r w:rsidRPr="00D10019">
        <w:rPr>
          <w:rStyle w:val="StyleUnderline"/>
          <w:highlight w:val="cyan"/>
        </w:rPr>
        <w:t>thirty states</w:t>
      </w:r>
      <w:r w:rsidRPr="00C918A8">
        <w:rPr>
          <w:sz w:val="16"/>
        </w:rPr>
        <w:t xml:space="preserve"> </w:t>
      </w:r>
      <w:r w:rsidRPr="00751BF9">
        <w:rPr>
          <w:sz w:val="16"/>
        </w:rPr>
        <w:t xml:space="preserve">that </w:t>
      </w:r>
      <w:r w:rsidRPr="00D10019">
        <w:rPr>
          <w:rStyle w:val="StyleUnderline"/>
          <w:highlight w:val="cyan"/>
        </w:rPr>
        <w:t>have</w:t>
      </w:r>
      <w:r w:rsidRPr="00D10019">
        <w:rPr>
          <w:sz w:val="16"/>
          <w:highlight w:val="cyan"/>
        </w:rPr>
        <w:t xml:space="preserve"> the </w:t>
      </w:r>
      <w:r w:rsidRPr="00D10019">
        <w:rPr>
          <w:rStyle w:val="Emphasis"/>
          <w:highlight w:val="cyan"/>
        </w:rPr>
        <w:t>tech</w:t>
      </w:r>
      <w:r w:rsidRPr="00C918A8">
        <w:rPr>
          <w:rStyle w:val="Emphasis"/>
        </w:rPr>
        <w:t>nological ability</w:t>
      </w:r>
      <w:r w:rsidRPr="00C918A8">
        <w:rPr>
          <w:rStyle w:val="StyleUnderline"/>
        </w:rPr>
        <w:t xml:space="preserve"> </w:t>
      </w:r>
      <w:r w:rsidRPr="00D10019">
        <w:rPr>
          <w:rStyle w:val="StyleUnderline"/>
          <w:highlight w:val="cyan"/>
        </w:rPr>
        <w:t xml:space="preserve">to </w:t>
      </w:r>
      <w:r w:rsidRPr="00D10019">
        <w:rPr>
          <w:rStyle w:val="Emphasis"/>
          <w:highlight w:val="cyan"/>
        </w:rPr>
        <w:t>quickly build</w:t>
      </w:r>
      <w:r w:rsidRPr="00D10019">
        <w:rPr>
          <w:rStyle w:val="StyleUnderline"/>
          <w:highlight w:val="cyan"/>
        </w:rPr>
        <w:t xml:space="preserve"> nuclear weapons</w:t>
      </w:r>
      <w:r w:rsidRPr="00751BF9">
        <w:rPr>
          <w:sz w:val="16"/>
        </w:rPr>
        <w:t xml:space="preserve">.[18] </w:t>
      </w:r>
    </w:p>
    <w:p w14:paraId="5A553A5C" w14:textId="77777777" w:rsidR="002D5C29" w:rsidRPr="00751BF9" w:rsidRDefault="002D5C29" w:rsidP="002D5C29">
      <w:pPr>
        <w:rPr>
          <w:sz w:val="16"/>
        </w:rPr>
      </w:pPr>
      <w:r w:rsidRPr="00751BF9">
        <w:rPr>
          <w:sz w:val="16"/>
        </w:rPr>
        <w:t xml:space="preserve">While Pyongyang claims offensive intentions, it is incredibly unlikely to attempt to use its nuclear forces offensively against the United States. Doing so would be an act of suicide, the disparity between U.S. and North Korean forces is far too great. Instead, these weapons were more than likely obtained for defensive purposes. Pyongyang may not be able to destroy the United States, but it can ensure its own sovereignty. Forcibly trying to topple the Kim regime could escalate into the use of nuclear force if Pyongyang got desperate, and a strike designed to eradicate their nuclear weapons would again invoke this “use it or lose it” mentality. While Pyongyang may not be able to destroy the U.S. with its capabilities, it can undeniably cause immense harm to the US. It could cause even greater harm to smaller, closer countries such as U.S. allies Japan and South Korea. Knowledge of this is a strong deterrent against U.S. intervention, allowing Pyongyang to carry on less cautiously without fearing foreign intervention. The creation of this deterrent may have effectively ensured the sovereignty of the Kim regime for the time being, and they are unlikely to relinquish this guarantee. The establishment of this deterrent highlights some of the challenges in the modern nuclear era. </w:t>
      </w:r>
      <w:r w:rsidRPr="000761A7">
        <w:rPr>
          <w:rStyle w:val="StyleUnderline"/>
        </w:rPr>
        <w:t xml:space="preserve">North Korea’s </w:t>
      </w:r>
      <w:r w:rsidRPr="00DE0274">
        <w:rPr>
          <w:sz w:val="16"/>
          <w:szCs w:val="16"/>
        </w:rPr>
        <w:t>outright defiance of the nonproliferation regime</w:t>
      </w:r>
      <w:r w:rsidRPr="00DE0274">
        <w:t xml:space="preserve"> </w:t>
      </w:r>
      <w:r w:rsidRPr="000761A7">
        <w:rPr>
          <w:rStyle w:val="StyleUnderline"/>
        </w:rPr>
        <w:t>sends</w:t>
      </w:r>
      <w:r w:rsidRPr="00751BF9">
        <w:rPr>
          <w:sz w:val="16"/>
        </w:rPr>
        <w:t xml:space="preserve"> a </w:t>
      </w:r>
      <w:r w:rsidRPr="000761A7">
        <w:rPr>
          <w:rStyle w:val="StyleUnderline"/>
        </w:rPr>
        <w:t>signal</w:t>
      </w:r>
      <w:r w:rsidRPr="00751BF9">
        <w:rPr>
          <w:sz w:val="16"/>
        </w:rPr>
        <w:t xml:space="preserve"> that </w:t>
      </w:r>
      <w:r w:rsidRPr="00953B6F">
        <w:rPr>
          <w:rStyle w:val="Emphasis"/>
        </w:rPr>
        <w:t>other states</w:t>
      </w:r>
      <w:r w:rsidRPr="000761A7">
        <w:rPr>
          <w:rStyle w:val="StyleUnderline"/>
        </w:rPr>
        <w:t xml:space="preserve"> can build</w:t>
      </w:r>
      <w:r w:rsidRPr="00751BF9">
        <w:rPr>
          <w:sz w:val="16"/>
        </w:rPr>
        <w:t xml:space="preserve"> a </w:t>
      </w:r>
      <w:r w:rsidRPr="000761A7">
        <w:rPr>
          <w:rStyle w:val="StyleUnderline"/>
        </w:rPr>
        <w:t>nuclear capability</w:t>
      </w:r>
      <w:r w:rsidRPr="00751BF9">
        <w:rPr>
          <w:sz w:val="16"/>
        </w:rPr>
        <w:t xml:space="preserve"> as well and that such a force may be an effective way to guarantee their sovereignty against the Western world.[19] </w:t>
      </w:r>
    </w:p>
    <w:p w14:paraId="12ACB0D8" w14:textId="77777777" w:rsidR="002D5C29" w:rsidRPr="00751BF9" w:rsidRDefault="002D5C29" w:rsidP="002D5C29">
      <w:pPr>
        <w:rPr>
          <w:sz w:val="16"/>
        </w:rPr>
      </w:pPr>
      <w:r w:rsidRPr="002F3380">
        <w:rPr>
          <w:rStyle w:val="StyleUnderline"/>
        </w:rPr>
        <w:t xml:space="preserve">Proliferation to </w:t>
      </w:r>
      <w:r w:rsidRPr="00D10019">
        <w:rPr>
          <w:rStyle w:val="Emphasis"/>
          <w:highlight w:val="cyan"/>
        </w:rPr>
        <w:t>autocratic states</w:t>
      </w:r>
      <w:r w:rsidRPr="002F3380">
        <w:rPr>
          <w:rStyle w:val="StyleUnderline"/>
        </w:rPr>
        <w:t xml:space="preserve"> is a</w:t>
      </w:r>
      <w:r w:rsidRPr="00751BF9">
        <w:rPr>
          <w:sz w:val="16"/>
        </w:rPr>
        <w:t xml:space="preserve"> cause for </w:t>
      </w:r>
      <w:r w:rsidRPr="002F3380">
        <w:rPr>
          <w:rStyle w:val="StyleUnderline"/>
        </w:rPr>
        <w:t>concern</w:t>
      </w:r>
      <w:r w:rsidRPr="00751BF9">
        <w:rPr>
          <w:sz w:val="16"/>
        </w:rPr>
        <w:t xml:space="preserve">, primarily because they are considerably less stable than democratic states and may be </w:t>
      </w:r>
      <w:r w:rsidRPr="00D10019">
        <w:rPr>
          <w:rStyle w:val="StyleUnderline"/>
          <w:highlight w:val="cyan"/>
        </w:rPr>
        <w:t xml:space="preserve">more willing to </w:t>
      </w:r>
      <w:r w:rsidRPr="00D10019">
        <w:rPr>
          <w:rStyle w:val="Emphasis"/>
          <w:highlight w:val="cyan"/>
        </w:rPr>
        <w:t>utilize</w:t>
      </w:r>
      <w:r w:rsidRPr="002F3380">
        <w:rPr>
          <w:rStyle w:val="Emphasis"/>
        </w:rPr>
        <w:t xml:space="preserve"> a nuclear weapon</w:t>
      </w:r>
      <w:r w:rsidRPr="00751BF9">
        <w:rPr>
          <w:sz w:val="16"/>
        </w:rPr>
        <w:t xml:space="preserve">. The </w:t>
      </w:r>
      <w:r w:rsidRPr="00D10019">
        <w:rPr>
          <w:rStyle w:val="Emphasis"/>
          <w:highlight w:val="cyan"/>
        </w:rPr>
        <w:t>inherently volatile</w:t>
      </w:r>
      <w:r w:rsidRPr="00D10019">
        <w:rPr>
          <w:rStyle w:val="StyleUnderline"/>
          <w:highlight w:val="cyan"/>
        </w:rPr>
        <w:t xml:space="preserve"> nature</w:t>
      </w:r>
      <w:r w:rsidRPr="002D0195">
        <w:rPr>
          <w:rStyle w:val="StyleUnderline"/>
        </w:rPr>
        <w:t xml:space="preserve"> of</w:t>
      </w:r>
      <w:r w:rsidRPr="002D0195">
        <w:rPr>
          <w:sz w:val="16"/>
        </w:rPr>
        <w:t xml:space="preserve"> </w:t>
      </w:r>
      <w:r w:rsidRPr="00751BF9">
        <w:rPr>
          <w:sz w:val="16"/>
        </w:rPr>
        <w:t xml:space="preserve">these </w:t>
      </w:r>
      <w:r w:rsidRPr="002D0195">
        <w:rPr>
          <w:rStyle w:val="StyleUnderline"/>
        </w:rPr>
        <w:t>regimes poses</w:t>
      </w:r>
      <w:r w:rsidRPr="002F3380">
        <w:rPr>
          <w:sz w:val="16"/>
        </w:rPr>
        <w:t xml:space="preserve"> </w:t>
      </w:r>
      <w:r w:rsidRPr="00751BF9">
        <w:rPr>
          <w:sz w:val="16"/>
        </w:rPr>
        <w:t xml:space="preserve">a </w:t>
      </w:r>
      <w:r w:rsidRPr="00D10019">
        <w:rPr>
          <w:rStyle w:val="Emphasis"/>
          <w:highlight w:val="cyan"/>
        </w:rPr>
        <w:t>significant</w:t>
      </w:r>
      <w:r w:rsidRPr="002F3380">
        <w:rPr>
          <w:rStyle w:val="Emphasis"/>
        </w:rPr>
        <w:t xml:space="preserve"> </w:t>
      </w:r>
      <w:r w:rsidRPr="002D0195">
        <w:rPr>
          <w:rStyle w:val="Emphasis"/>
        </w:rPr>
        <w:t>challenge</w:t>
      </w:r>
      <w:r w:rsidRPr="00751BF9">
        <w:rPr>
          <w:sz w:val="16"/>
        </w:rPr>
        <w:t xml:space="preserve">. North Korea has a very poor and impoverished populace, held under authoritarian rule. Regimes such as these are not known for their longevity and stability. The </w:t>
      </w:r>
      <w:r w:rsidRPr="001F45B2">
        <w:rPr>
          <w:rStyle w:val="StyleUnderline"/>
        </w:rPr>
        <w:t xml:space="preserve">threat of regime change and </w:t>
      </w:r>
      <w:r w:rsidRPr="001F45B2">
        <w:rPr>
          <w:rStyle w:val="Emphasis"/>
        </w:rPr>
        <w:t>revolt from within</w:t>
      </w:r>
      <w:r w:rsidRPr="001F45B2">
        <w:rPr>
          <w:rStyle w:val="StyleUnderline"/>
        </w:rPr>
        <w:t xml:space="preserve"> is</w:t>
      </w:r>
      <w:r w:rsidRPr="00751BF9">
        <w:rPr>
          <w:sz w:val="16"/>
        </w:rPr>
        <w:t xml:space="preserve"> a </w:t>
      </w:r>
      <w:r w:rsidRPr="001F45B2">
        <w:rPr>
          <w:rStyle w:val="Emphasis"/>
        </w:rPr>
        <w:t>realistic consideration</w:t>
      </w:r>
      <w:r w:rsidRPr="00751BF9">
        <w:rPr>
          <w:sz w:val="16"/>
        </w:rPr>
        <w:t xml:space="preserve"> with autocratic states. If this occurred, it could </w:t>
      </w:r>
      <w:r w:rsidRPr="001F45B2">
        <w:rPr>
          <w:rStyle w:val="StyleUnderline"/>
        </w:rPr>
        <w:t>result in</w:t>
      </w:r>
      <w:r w:rsidRPr="00751BF9">
        <w:rPr>
          <w:sz w:val="16"/>
        </w:rPr>
        <w:t xml:space="preserve"> the </w:t>
      </w:r>
      <w:r w:rsidRPr="001F45B2">
        <w:rPr>
          <w:rStyle w:val="Emphasis"/>
        </w:rPr>
        <w:t>loss</w:t>
      </w:r>
      <w:r w:rsidRPr="001F45B2">
        <w:rPr>
          <w:rStyle w:val="StyleUnderline"/>
        </w:rPr>
        <w:t xml:space="preserve"> of</w:t>
      </w:r>
      <w:r w:rsidRPr="00751BF9">
        <w:rPr>
          <w:sz w:val="16"/>
        </w:rPr>
        <w:t xml:space="preserve"> a </w:t>
      </w:r>
      <w:r w:rsidRPr="001F45B2">
        <w:rPr>
          <w:rStyle w:val="StyleUnderline"/>
        </w:rPr>
        <w:t>nuclear weapon</w:t>
      </w:r>
      <w:r w:rsidRPr="00751BF9">
        <w:rPr>
          <w:sz w:val="16"/>
        </w:rPr>
        <w:t xml:space="preserve">, </w:t>
      </w:r>
      <w:r w:rsidRPr="001F45B2">
        <w:rPr>
          <w:rStyle w:val="StyleUnderline"/>
        </w:rPr>
        <w:t>or</w:t>
      </w:r>
      <w:r w:rsidRPr="00751BF9">
        <w:rPr>
          <w:sz w:val="16"/>
        </w:rPr>
        <w:t xml:space="preserve"> their </w:t>
      </w:r>
      <w:r w:rsidRPr="001F45B2">
        <w:rPr>
          <w:rStyle w:val="Emphasis"/>
        </w:rPr>
        <w:lastRenderedPageBreak/>
        <w:t>domestic use</w:t>
      </w:r>
      <w:r w:rsidRPr="001F45B2">
        <w:rPr>
          <w:rStyle w:val="StyleUnderline"/>
        </w:rPr>
        <w:t xml:space="preserve"> to quell</w:t>
      </w:r>
      <w:r w:rsidRPr="00751BF9">
        <w:rPr>
          <w:sz w:val="16"/>
        </w:rPr>
        <w:t xml:space="preserve"> a </w:t>
      </w:r>
      <w:r w:rsidRPr="001F45B2">
        <w:rPr>
          <w:rStyle w:val="StyleUnderline"/>
        </w:rPr>
        <w:t>rebellion</w:t>
      </w:r>
      <w:r w:rsidRPr="00751BF9">
        <w:rPr>
          <w:sz w:val="16"/>
        </w:rPr>
        <w:t xml:space="preserve">.[20] It could also </w:t>
      </w:r>
      <w:r w:rsidRPr="001F45B2">
        <w:rPr>
          <w:rStyle w:val="StyleUnderline"/>
        </w:rPr>
        <w:t>escalate into conflict</w:t>
      </w:r>
      <w:r w:rsidRPr="00751BF9">
        <w:rPr>
          <w:sz w:val="16"/>
        </w:rPr>
        <w:t xml:space="preserve"> as Chinese and U.S. forces both seek to secure their nuclear assets and end up in conflict with each other. China would certainly not accept U.S. forces along the Yalu river, and both would want to immediately seek to ensure the stability of Pyongyang’s nuclear assets. </w:t>
      </w:r>
    </w:p>
    <w:p w14:paraId="060904A5" w14:textId="77777777" w:rsidR="002D5C29" w:rsidRPr="00751BF9" w:rsidRDefault="002D5C29" w:rsidP="002D5C29">
      <w:pPr>
        <w:rPr>
          <w:sz w:val="16"/>
        </w:rPr>
      </w:pPr>
      <w:r w:rsidRPr="00751BF9">
        <w:rPr>
          <w:sz w:val="16"/>
        </w:rPr>
        <w:t xml:space="preserve">Autocratic states could also safely assume that Western powers would prefer it if they were a democratic government friendly to the West. With the international liberal orders push for global democracy, autocratic rulers are likely to fear Western interference. After Pyongyang’s recent success, a nuclear weapons capability may appear to be an effective way to prevent Western interference and ensure its sovereignty. </w:t>
      </w:r>
    </w:p>
    <w:p w14:paraId="2303EDEF" w14:textId="77777777" w:rsidR="002D5C29" w:rsidRPr="00751BF9" w:rsidRDefault="002D5C29" w:rsidP="002D5C29">
      <w:pPr>
        <w:rPr>
          <w:sz w:val="16"/>
        </w:rPr>
      </w:pPr>
      <w:r w:rsidRPr="00751BF9">
        <w:rPr>
          <w:sz w:val="16"/>
        </w:rPr>
        <w:t xml:space="preserve">With </w:t>
      </w:r>
      <w:r w:rsidRPr="001F45B2">
        <w:rPr>
          <w:rStyle w:val="Emphasis"/>
        </w:rPr>
        <w:t>smaller autocratic states</w:t>
      </w:r>
      <w:r w:rsidRPr="00751BF9">
        <w:rPr>
          <w:sz w:val="16"/>
        </w:rPr>
        <w:t xml:space="preserve">, the </w:t>
      </w:r>
      <w:r w:rsidRPr="00D10019">
        <w:rPr>
          <w:rStyle w:val="StyleUnderline"/>
          <w:highlight w:val="cyan"/>
        </w:rPr>
        <w:t>constant</w:t>
      </w:r>
      <w:r w:rsidRPr="001F45B2">
        <w:rPr>
          <w:rStyle w:val="StyleUnderline"/>
        </w:rPr>
        <w:t xml:space="preserve"> </w:t>
      </w:r>
      <w:r w:rsidRPr="001F45B2">
        <w:rPr>
          <w:rStyle w:val="Emphasis"/>
        </w:rPr>
        <w:t xml:space="preserve">external and internal </w:t>
      </w:r>
      <w:r w:rsidRPr="00D10019">
        <w:rPr>
          <w:rStyle w:val="Emphasis"/>
          <w:highlight w:val="cyan"/>
        </w:rPr>
        <w:t>threats</w:t>
      </w:r>
      <w:r w:rsidRPr="00D10019">
        <w:rPr>
          <w:rStyle w:val="StyleUnderline"/>
          <w:highlight w:val="cyan"/>
        </w:rPr>
        <w:t xml:space="preserve"> to</w:t>
      </w:r>
      <w:r w:rsidRPr="001F45B2">
        <w:rPr>
          <w:sz w:val="16"/>
        </w:rPr>
        <w:t xml:space="preserve"> </w:t>
      </w:r>
      <w:r w:rsidRPr="00751BF9">
        <w:rPr>
          <w:sz w:val="16"/>
        </w:rPr>
        <w:t xml:space="preserve">the </w:t>
      </w:r>
      <w:r w:rsidRPr="00D10019">
        <w:rPr>
          <w:rStyle w:val="StyleUnderline"/>
          <w:highlight w:val="cyan"/>
        </w:rPr>
        <w:t xml:space="preserve">stability of </w:t>
      </w:r>
      <w:r w:rsidRPr="001F45B2">
        <w:rPr>
          <w:rStyle w:val="StyleUnderline"/>
        </w:rPr>
        <w:t xml:space="preserve">their </w:t>
      </w:r>
      <w:r w:rsidRPr="00D10019">
        <w:rPr>
          <w:rStyle w:val="StyleUnderline"/>
          <w:highlight w:val="cyan"/>
        </w:rPr>
        <w:t xml:space="preserve">regimes breed </w:t>
      </w:r>
      <w:r w:rsidRPr="00D10019">
        <w:rPr>
          <w:rStyle w:val="Emphasis"/>
          <w:highlight w:val="cyan"/>
        </w:rPr>
        <w:t>paranoia</w:t>
      </w:r>
      <w:r w:rsidRPr="00D10019">
        <w:rPr>
          <w:rStyle w:val="StyleUnderline"/>
          <w:highlight w:val="cyan"/>
        </w:rPr>
        <w:t xml:space="preserve"> and </w:t>
      </w:r>
      <w:r w:rsidRPr="00D10019">
        <w:rPr>
          <w:rStyle w:val="Emphasis"/>
          <w:highlight w:val="cyan"/>
        </w:rPr>
        <w:t>volatility</w:t>
      </w:r>
      <w:r w:rsidRPr="00751BF9">
        <w:rPr>
          <w:sz w:val="16"/>
        </w:rPr>
        <w:t xml:space="preserve">. </w:t>
      </w:r>
      <w:r w:rsidRPr="003B5EB9">
        <w:rPr>
          <w:rStyle w:val="StyleUnderline"/>
        </w:rPr>
        <w:t>Leading government</w:t>
      </w:r>
      <w:r w:rsidRPr="00C524D5">
        <w:rPr>
          <w:rStyle w:val="StyleUnderline"/>
        </w:rPr>
        <w:t xml:space="preserve"> officials</w:t>
      </w:r>
      <w:r w:rsidRPr="00751BF9">
        <w:rPr>
          <w:sz w:val="16"/>
        </w:rPr>
        <w:t xml:space="preserve"> tend to be </w:t>
      </w:r>
      <w:r w:rsidRPr="00C524D5">
        <w:rPr>
          <w:rStyle w:val="StyleUnderline"/>
        </w:rPr>
        <w:t xml:space="preserve">promoted based on </w:t>
      </w:r>
      <w:r w:rsidRPr="00C524D5">
        <w:rPr>
          <w:rStyle w:val="Emphasis"/>
        </w:rPr>
        <w:t>loyalty</w:t>
      </w:r>
      <w:r w:rsidRPr="00C524D5">
        <w:rPr>
          <w:rStyle w:val="StyleUnderline"/>
        </w:rPr>
        <w:t xml:space="preserve"> rather than </w:t>
      </w:r>
      <w:r w:rsidRPr="00C524D5">
        <w:rPr>
          <w:rStyle w:val="Emphasis"/>
        </w:rPr>
        <w:t>competence</w:t>
      </w:r>
      <w:r w:rsidRPr="00751BF9">
        <w:rPr>
          <w:sz w:val="16"/>
        </w:rPr>
        <w:t xml:space="preserve">, and disagreement or discontent with the dictator may be punished harshly, stifling progress and ingenuity. These </w:t>
      </w:r>
      <w:r w:rsidRPr="00D10019">
        <w:rPr>
          <w:rStyle w:val="StyleUnderline"/>
          <w:highlight w:val="cyan"/>
        </w:rPr>
        <w:t>regimes</w:t>
      </w:r>
      <w:r w:rsidRPr="00C524D5">
        <w:rPr>
          <w:sz w:val="16"/>
        </w:rPr>
        <w:t xml:space="preserve"> also</w:t>
      </w:r>
      <w:r w:rsidRPr="00751BF9">
        <w:rPr>
          <w:sz w:val="16"/>
        </w:rPr>
        <w:t xml:space="preserve"> tend to </w:t>
      </w:r>
      <w:r w:rsidRPr="00D10019">
        <w:rPr>
          <w:rStyle w:val="StyleUnderline"/>
          <w:highlight w:val="cyan"/>
        </w:rPr>
        <w:t xml:space="preserve">have </w:t>
      </w:r>
      <w:r w:rsidRPr="00D10019">
        <w:rPr>
          <w:rStyle w:val="Emphasis"/>
          <w:highlight w:val="cyan"/>
        </w:rPr>
        <w:t>strong military leadership</w:t>
      </w:r>
      <w:r w:rsidRPr="00C524D5">
        <w:rPr>
          <w:sz w:val="16"/>
        </w:rPr>
        <w:t xml:space="preserve"> </w:t>
      </w:r>
      <w:r w:rsidRPr="00751BF9">
        <w:rPr>
          <w:sz w:val="16"/>
        </w:rPr>
        <w:t xml:space="preserve">directing the country. Pakistan is notable in this regard, where the military maintains significant control over the government and has a history of instigating a military coup when they dislike civilian leadership. Pakistan has had four separate military coups since its creation, with military dictators constantly consolidating their power into the executive branch.[21] Military leadership is </w:t>
      </w:r>
      <w:r w:rsidRPr="00D10019">
        <w:rPr>
          <w:rStyle w:val="Emphasis"/>
          <w:highlight w:val="cyan"/>
        </w:rPr>
        <w:t>far more likely</w:t>
      </w:r>
      <w:r w:rsidRPr="00D10019">
        <w:rPr>
          <w:rStyle w:val="StyleUnderline"/>
          <w:highlight w:val="cyan"/>
        </w:rPr>
        <w:t xml:space="preserve"> to see</w:t>
      </w:r>
      <w:r w:rsidRPr="004350CD">
        <w:rPr>
          <w:rStyle w:val="StyleUnderline"/>
        </w:rPr>
        <w:t xml:space="preserve"> </w:t>
      </w:r>
      <w:r w:rsidRPr="004350CD">
        <w:rPr>
          <w:rStyle w:val="Emphasis"/>
        </w:rPr>
        <w:t xml:space="preserve">nuclear weapons </w:t>
      </w:r>
      <w:r w:rsidRPr="00D10019">
        <w:rPr>
          <w:rStyle w:val="Emphasis"/>
          <w:highlight w:val="cyan"/>
        </w:rPr>
        <w:t>use</w:t>
      </w:r>
      <w:r w:rsidRPr="00D10019">
        <w:rPr>
          <w:rStyle w:val="StyleUnderline"/>
          <w:highlight w:val="cyan"/>
        </w:rPr>
        <w:t xml:space="preserve"> as</w:t>
      </w:r>
      <w:r w:rsidRPr="004350CD">
        <w:rPr>
          <w:sz w:val="16"/>
        </w:rPr>
        <w:t xml:space="preserve"> </w:t>
      </w:r>
      <w:r w:rsidRPr="00751BF9">
        <w:rPr>
          <w:sz w:val="16"/>
        </w:rPr>
        <w:t xml:space="preserve">a </w:t>
      </w:r>
      <w:r w:rsidRPr="00D10019">
        <w:rPr>
          <w:rStyle w:val="Emphasis"/>
          <w:highlight w:val="cyan"/>
        </w:rPr>
        <w:t>viable</w:t>
      </w:r>
      <w:r w:rsidRPr="004350CD">
        <w:rPr>
          <w:rStyle w:val="Emphasis"/>
        </w:rPr>
        <w:t xml:space="preserve"> option</w:t>
      </w:r>
      <w:r w:rsidRPr="00751BF9">
        <w:rPr>
          <w:sz w:val="16"/>
        </w:rPr>
        <w:t xml:space="preserve">, </w:t>
      </w:r>
      <w:r w:rsidRPr="003B5EB9">
        <w:rPr>
          <w:rStyle w:val="StyleUnderline"/>
        </w:rPr>
        <w:t>which increases</w:t>
      </w:r>
      <w:r w:rsidRPr="00751BF9">
        <w:rPr>
          <w:sz w:val="16"/>
        </w:rPr>
        <w:t xml:space="preserve"> the </w:t>
      </w:r>
      <w:r w:rsidRPr="003B5EB9">
        <w:rPr>
          <w:rStyle w:val="StyleUnderline"/>
        </w:rPr>
        <w:t>instability of nuclear autocratic regimes even further</w:t>
      </w:r>
      <w:r w:rsidRPr="00751BF9">
        <w:rPr>
          <w:sz w:val="16"/>
        </w:rPr>
        <w:t xml:space="preserve">. Civilian leadership has arguably been a key factor in preventing nuclear use thus far. Military officers often possess a different mindset and attitude on the subject than civilian leadership due to their career path. During the Cold War, there were numerous instances where the Joint Chiefs of Staff were far more willing to utilize nuclear weapons in a preventive war and were reined in by U.S. civilian leadership.[22] </w:t>
      </w:r>
    </w:p>
    <w:p w14:paraId="68CBA1F1" w14:textId="77777777" w:rsidR="002D5C29" w:rsidRPr="00751BF9" w:rsidRDefault="002D5C29" w:rsidP="002D5C29">
      <w:pPr>
        <w:rPr>
          <w:sz w:val="16"/>
        </w:rPr>
      </w:pPr>
      <w:r w:rsidRPr="00ED5F5A">
        <w:rPr>
          <w:rStyle w:val="StyleUnderline"/>
        </w:rPr>
        <w:t>Throughout</w:t>
      </w:r>
      <w:r w:rsidRPr="00ED5F5A">
        <w:rPr>
          <w:sz w:val="16"/>
        </w:rPr>
        <w:t xml:space="preserve"> the </w:t>
      </w:r>
      <w:r w:rsidRPr="00D10019">
        <w:rPr>
          <w:rStyle w:val="StyleUnderline"/>
          <w:highlight w:val="cyan"/>
        </w:rPr>
        <w:t>Cold War</w:t>
      </w:r>
      <w:r w:rsidRPr="00751BF9">
        <w:rPr>
          <w:sz w:val="16"/>
        </w:rPr>
        <w:t xml:space="preserve">, </w:t>
      </w:r>
      <w:r w:rsidRPr="00ED5F5A">
        <w:rPr>
          <w:rStyle w:val="StyleUnderline"/>
        </w:rPr>
        <w:t xml:space="preserve">there were </w:t>
      </w:r>
      <w:r w:rsidRPr="00ED5F5A">
        <w:rPr>
          <w:rStyle w:val="Emphasis"/>
        </w:rPr>
        <w:t xml:space="preserve">numerous </w:t>
      </w:r>
      <w:r w:rsidRPr="00D10019">
        <w:rPr>
          <w:rStyle w:val="Emphasis"/>
          <w:highlight w:val="cyan"/>
        </w:rPr>
        <w:t>false alarms</w:t>
      </w:r>
      <w:r w:rsidRPr="00751BF9">
        <w:rPr>
          <w:sz w:val="16"/>
        </w:rPr>
        <w:t xml:space="preserve">; equipment </w:t>
      </w:r>
      <w:r w:rsidRPr="006A3860">
        <w:rPr>
          <w:rStyle w:val="Emphasis"/>
        </w:rPr>
        <w:t>detected</w:t>
      </w:r>
      <w:r w:rsidRPr="00284F17">
        <w:rPr>
          <w:rStyle w:val="Emphasis"/>
        </w:rPr>
        <w:t xml:space="preserve"> </w:t>
      </w:r>
      <w:r w:rsidRPr="006A3860">
        <w:rPr>
          <w:rStyle w:val="Emphasis"/>
        </w:rPr>
        <w:t>missile launches</w:t>
      </w:r>
      <w:r w:rsidRPr="006A3860">
        <w:rPr>
          <w:rStyle w:val="StyleUnderline"/>
        </w:rPr>
        <w:t xml:space="preserve"> that did not exist</w:t>
      </w:r>
      <w:r w:rsidRPr="00751BF9">
        <w:rPr>
          <w:sz w:val="16"/>
        </w:rPr>
        <w:t xml:space="preserve">, </w:t>
      </w:r>
      <w:r w:rsidRPr="006A3860">
        <w:rPr>
          <w:rStyle w:val="StyleUnderline"/>
        </w:rPr>
        <w:t>drills</w:t>
      </w:r>
      <w:r w:rsidRPr="006A3860">
        <w:rPr>
          <w:sz w:val="16"/>
        </w:rPr>
        <w:t xml:space="preserve"> </w:t>
      </w:r>
      <w:r w:rsidRPr="00751BF9">
        <w:rPr>
          <w:sz w:val="16"/>
        </w:rPr>
        <w:t xml:space="preserve">were </w:t>
      </w:r>
      <w:r w:rsidRPr="006A3860">
        <w:rPr>
          <w:rStyle w:val="StyleUnderline"/>
        </w:rPr>
        <w:t xml:space="preserve">confused for </w:t>
      </w:r>
      <w:r w:rsidRPr="00ED5F5A">
        <w:rPr>
          <w:rStyle w:val="Emphasis"/>
        </w:rPr>
        <w:t xml:space="preserve">real </w:t>
      </w:r>
      <w:r w:rsidRPr="006A3860">
        <w:rPr>
          <w:rStyle w:val="Emphasis"/>
        </w:rPr>
        <w:t>launches</w:t>
      </w:r>
      <w:r w:rsidRPr="00751BF9">
        <w:rPr>
          <w:sz w:val="16"/>
        </w:rPr>
        <w:t xml:space="preserve">, and </w:t>
      </w:r>
      <w:r w:rsidRPr="00D10019">
        <w:rPr>
          <w:rStyle w:val="StyleUnderline"/>
          <w:highlight w:val="cyan"/>
        </w:rPr>
        <w:t>communication cut-offs and</w:t>
      </w:r>
      <w:r w:rsidRPr="00D10019">
        <w:rPr>
          <w:sz w:val="16"/>
          <w:highlight w:val="cyan"/>
        </w:rPr>
        <w:t xml:space="preserve"> </w:t>
      </w:r>
      <w:r w:rsidRPr="00751BF9">
        <w:rPr>
          <w:sz w:val="16"/>
        </w:rPr>
        <w:t>the “</w:t>
      </w:r>
      <w:r w:rsidRPr="00D10019">
        <w:rPr>
          <w:rStyle w:val="Emphasis"/>
          <w:highlight w:val="cyan"/>
        </w:rPr>
        <w:t>fog of war</w:t>
      </w:r>
      <w:r w:rsidRPr="00751BF9">
        <w:rPr>
          <w:sz w:val="16"/>
        </w:rPr>
        <w:t xml:space="preserve">” </w:t>
      </w:r>
      <w:r w:rsidRPr="00D10019">
        <w:rPr>
          <w:rStyle w:val="StyleUnderline"/>
          <w:highlight w:val="cyan"/>
        </w:rPr>
        <w:t>nearly led to</w:t>
      </w:r>
      <w:r w:rsidRPr="006A3860">
        <w:rPr>
          <w:rStyle w:val="StyleUnderline"/>
        </w:rPr>
        <w:t xml:space="preserve"> </w:t>
      </w:r>
      <w:r w:rsidRPr="00DA1CF3">
        <w:rPr>
          <w:rStyle w:val="Emphasis"/>
        </w:rPr>
        <w:t xml:space="preserve">nuclear </w:t>
      </w:r>
      <w:r w:rsidRPr="00D10019">
        <w:rPr>
          <w:rStyle w:val="Emphasis"/>
          <w:highlight w:val="cyan"/>
        </w:rPr>
        <w:t>use</w:t>
      </w:r>
      <w:r w:rsidRPr="00751BF9">
        <w:rPr>
          <w:sz w:val="16"/>
        </w:rPr>
        <w:t xml:space="preserve">.[23] If faced with similar threats, it is </w:t>
      </w:r>
      <w:r w:rsidRPr="00DA1CF3">
        <w:rPr>
          <w:rStyle w:val="StyleUnderline"/>
        </w:rPr>
        <w:t>less likely</w:t>
      </w:r>
      <w:r w:rsidRPr="00751BF9">
        <w:rPr>
          <w:sz w:val="16"/>
        </w:rPr>
        <w:t xml:space="preserve"> that an </w:t>
      </w:r>
      <w:r w:rsidRPr="00DA1CF3">
        <w:rPr>
          <w:rStyle w:val="StyleUnderline"/>
        </w:rPr>
        <w:t>autocratic state</w:t>
      </w:r>
      <w:r w:rsidRPr="00751BF9">
        <w:rPr>
          <w:sz w:val="16"/>
        </w:rPr>
        <w:t xml:space="preserve"> will </w:t>
      </w:r>
      <w:r w:rsidRPr="00DA1CF3">
        <w:rPr>
          <w:rStyle w:val="StyleUnderline"/>
        </w:rPr>
        <w:t>respond in</w:t>
      </w:r>
      <w:r w:rsidRPr="00751BF9">
        <w:rPr>
          <w:sz w:val="16"/>
        </w:rPr>
        <w:t xml:space="preserve"> such a </w:t>
      </w:r>
      <w:r w:rsidRPr="00DA1CF3">
        <w:rPr>
          <w:rStyle w:val="Emphasis"/>
        </w:rPr>
        <w:t>level-headed manner</w:t>
      </w:r>
      <w:r w:rsidRPr="00751BF9">
        <w:rPr>
          <w:sz w:val="16"/>
        </w:rPr>
        <w:t xml:space="preserve">. With shorter-range nuclear weapons, this could be exacerbated. These </w:t>
      </w:r>
      <w:r w:rsidRPr="00D10019">
        <w:rPr>
          <w:rStyle w:val="StyleUnderline"/>
          <w:highlight w:val="cyan"/>
        </w:rPr>
        <w:t>states</w:t>
      </w:r>
      <w:r w:rsidRPr="00DA1CF3">
        <w:rPr>
          <w:sz w:val="16"/>
        </w:rPr>
        <w:t xml:space="preserve"> </w:t>
      </w:r>
      <w:r w:rsidRPr="00751BF9">
        <w:rPr>
          <w:sz w:val="16"/>
        </w:rPr>
        <w:t xml:space="preserve">are </w:t>
      </w:r>
      <w:r w:rsidRPr="00D10019">
        <w:rPr>
          <w:rStyle w:val="StyleUnderline"/>
          <w:highlight w:val="cyan"/>
        </w:rPr>
        <w:t>less likely to have</w:t>
      </w:r>
      <w:r w:rsidRPr="00DA1CF3">
        <w:rPr>
          <w:sz w:val="16"/>
        </w:rPr>
        <w:t xml:space="preserve"> a</w:t>
      </w:r>
      <w:r w:rsidRPr="00751BF9">
        <w:rPr>
          <w:sz w:val="16"/>
        </w:rPr>
        <w:t xml:space="preserve"> </w:t>
      </w:r>
      <w:r w:rsidRPr="00DA1CF3">
        <w:rPr>
          <w:rStyle w:val="Emphasis"/>
        </w:rPr>
        <w:t>robust</w:t>
      </w:r>
      <w:r w:rsidRPr="00751BF9">
        <w:rPr>
          <w:sz w:val="16"/>
        </w:rPr>
        <w:t xml:space="preserve">, </w:t>
      </w:r>
      <w:r w:rsidRPr="00D10019">
        <w:rPr>
          <w:rStyle w:val="Emphasis"/>
          <w:highlight w:val="cyan"/>
        </w:rPr>
        <w:t>survivable</w:t>
      </w:r>
      <w:r w:rsidRPr="00DA1CF3">
        <w:rPr>
          <w:rStyle w:val="StyleUnderline"/>
        </w:rPr>
        <w:t xml:space="preserve"> nuclear </w:t>
      </w:r>
      <w:r w:rsidRPr="00D10019">
        <w:rPr>
          <w:rStyle w:val="StyleUnderline"/>
          <w:highlight w:val="cyan"/>
        </w:rPr>
        <w:t>arsenal</w:t>
      </w:r>
      <w:r w:rsidRPr="00751BF9">
        <w:rPr>
          <w:sz w:val="16"/>
        </w:rPr>
        <w:t xml:space="preserve">. </w:t>
      </w:r>
      <w:r w:rsidRPr="00AB54B5">
        <w:rPr>
          <w:rStyle w:val="StyleUnderline"/>
        </w:rPr>
        <w:t>If</w:t>
      </w:r>
      <w:r w:rsidRPr="00751BF9">
        <w:rPr>
          <w:sz w:val="16"/>
        </w:rPr>
        <w:t xml:space="preserve"> a state’s nuclear </w:t>
      </w:r>
      <w:r w:rsidRPr="00AB54B5">
        <w:rPr>
          <w:rStyle w:val="StyleUnderline"/>
        </w:rPr>
        <w:t>arsenal</w:t>
      </w:r>
      <w:r w:rsidRPr="00751BF9">
        <w:rPr>
          <w:sz w:val="16"/>
        </w:rPr>
        <w:t xml:space="preserve"> is </w:t>
      </w:r>
      <w:r w:rsidRPr="00AB54B5">
        <w:rPr>
          <w:rStyle w:val="StyleUnderline"/>
        </w:rPr>
        <w:t>threatened</w:t>
      </w:r>
      <w:r w:rsidRPr="00751BF9">
        <w:rPr>
          <w:sz w:val="16"/>
        </w:rPr>
        <w:t xml:space="preserve">, it is </w:t>
      </w:r>
      <w:r w:rsidRPr="00AB54B5">
        <w:rPr>
          <w:rStyle w:val="StyleUnderline"/>
        </w:rPr>
        <w:t>likely to take action to ensure</w:t>
      </w:r>
      <w:r w:rsidRPr="00751BF9">
        <w:rPr>
          <w:sz w:val="16"/>
        </w:rPr>
        <w:t xml:space="preserve"> its </w:t>
      </w:r>
      <w:r w:rsidRPr="00AB54B5">
        <w:rPr>
          <w:rStyle w:val="StyleUnderline"/>
        </w:rPr>
        <w:t>survival or use</w:t>
      </w:r>
      <w:r w:rsidRPr="00751BF9">
        <w:rPr>
          <w:sz w:val="16"/>
        </w:rPr>
        <w:t xml:space="preserve">. Without having the same geographic separation that the U.S. and USSR did, several states today rely on shorter-range weapons, like short-range missiles and multi-role fighter/bomber aircraft. Whether these weapons systems carry nuclear or conventional payloads may be unknown; being forced to make a rapid decision to respond to a potential threat may push a state over the edge to ensure its security.[24] </w:t>
      </w:r>
    </w:p>
    <w:p w14:paraId="67109CA0" w14:textId="77777777" w:rsidR="002D5C29" w:rsidRPr="00751BF9" w:rsidRDefault="002D5C29" w:rsidP="002D5C29">
      <w:pPr>
        <w:rPr>
          <w:sz w:val="16"/>
        </w:rPr>
      </w:pPr>
      <w:r w:rsidRPr="008C48F4">
        <w:rPr>
          <w:rStyle w:val="StyleUnderline"/>
        </w:rPr>
        <w:t>Particularly concerning</w:t>
      </w:r>
      <w:r w:rsidRPr="00751BF9">
        <w:rPr>
          <w:sz w:val="16"/>
        </w:rPr>
        <w:t xml:space="preserve">, at least </w:t>
      </w:r>
      <w:r w:rsidRPr="008C48F4">
        <w:rPr>
          <w:rStyle w:val="StyleUnderline"/>
        </w:rPr>
        <w:t>in regard to stability</w:t>
      </w:r>
      <w:r w:rsidRPr="00751BF9">
        <w:rPr>
          <w:sz w:val="16"/>
        </w:rPr>
        <w:t xml:space="preserve">, </w:t>
      </w:r>
      <w:r w:rsidRPr="00D10019">
        <w:rPr>
          <w:rStyle w:val="StyleUnderline"/>
          <w:highlight w:val="cyan"/>
        </w:rPr>
        <w:t>is</w:t>
      </w:r>
      <w:r w:rsidRPr="008C48F4">
        <w:rPr>
          <w:sz w:val="16"/>
        </w:rPr>
        <w:t xml:space="preserve"> the </w:t>
      </w:r>
      <w:r w:rsidRPr="00D10019">
        <w:rPr>
          <w:rStyle w:val="Emphasis"/>
          <w:highlight w:val="cyan"/>
        </w:rPr>
        <w:t>smaller size</w:t>
      </w:r>
      <w:r w:rsidRPr="00D10019">
        <w:rPr>
          <w:rStyle w:val="StyleUnderline"/>
          <w:highlight w:val="cyan"/>
        </w:rPr>
        <w:t xml:space="preserve"> and</w:t>
      </w:r>
      <w:r w:rsidRPr="008C48F4">
        <w:rPr>
          <w:sz w:val="16"/>
        </w:rPr>
        <w:t xml:space="preserve"> </w:t>
      </w:r>
      <w:r w:rsidRPr="00751BF9">
        <w:rPr>
          <w:sz w:val="16"/>
        </w:rPr>
        <w:t xml:space="preserve">the </w:t>
      </w:r>
      <w:r w:rsidRPr="00D10019">
        <w:rPr>
          <w:rStyle w:val="Emphasis"/>
          <w:highlight w:val="cyan"/>
        </w:rPr>
        <w:t>heightened vulnerability</w:t>
      </w:r>
      <w:r w:rsidRPr="008C48F4">
        <w:rPr>
          <w:rStyle w:val="StyleUnderline"/>
        </w:rPr>
        <w:t xml:space="preserve"> of many arsenals</w:t>
      </w:r>
      <w:r w:rsidRPr="008C48F4">
        <w:rPr>
          <w:sz w:val="16"/>
        </w:rPr>
        <w:t xml:space="preserve"> </w:t>
      </w:r>
      <w:r w:rsidRPr="00751BF9">
        <w:rPr>
          <w:sz w:val="16"/>
        </w:rPr>
        <w:t xml:space="preserve">compared to other states. The </w:t>
      </w:r>
      <w:r w:rsidRPr="002930D1">
        <w:rPr>
          <w:sz w:val="16"/>
        </w:rPr>
        <w:t xml:space="preserve">multipolar nuclear order </w:t>
      </w:r>
      <w:r w:rsidRPr="00D10019">
        <w:rPr>
          <w:rStyle w:val="StyleUnderline"/>
          <w:highlight w:val="cyan"/>
        </w:rPr>
        <w:t>lacks</w:t>
      </w:r>
      <w:r w:rsidRPr="002930D1">
        <w:rPr>
          <w:sz w:val="16"/>
        </w:rPr>
        <w:t xml:space="preserve"> </w:t>
      </w:r>
      <w:r w:rsidRPr="00751BF9">
        <w:rPr>
          <w:sz w:val="16"/>
        </w:rPr>
        <w:t xml:space="preserve">the </w:t>
      </w:r>
      <w:r w:rsidRPr="002930D1">
        <w:rPr>
          <w:rStyle w:val="Emphasis"/>
        </w:rPr>
        <w:t xml:space="preserve">same levels of </w:t>
      </w:r>
      <w:r w:rsidRPr="00D10019">
        <w:rPr>
          <w:rStyle w:val="Emphasis"/>
          <w:highlight w:val="cyan"/>
        </w:rPr>
        <w:t>parity</w:t>
      </w:r>
      <w:r w:rsidRPr="002930D1">
        <w:rPr>
          <w:sz w:val="16"/>
        </w:rPr>
        <w:t xml:space="preserve"> </w:t>
      </w:r>
      <w:r w:rsidRPr="00751BF9">
        <w:rPr>
          <w:sz w:val="16"/>
        </w:rPr>
        <w:t xml:space="preserve">both quantitatively and qualitatively that were present in the Cold War. The </w:t>
      </w:r>
      <w:r w:rsidRPr="002930D1">
        <w:rPr>
          <w:rStyle w:val="StyleUnderline"/>
        </w:rPr>
        <w:t xml:space="preserve">number of weapons between states </w:t>
      </w:r>
      <w:r w:rsidRPr="002930D1">
        <w:rPr>
          <w:rStyle w:val="Emphasis"/>
        </w:rPr>
        <w:t>varies significantly</w:t>
      </w:r>
      <w:r w:rsidRPr="00751BF9">
        <w:rPr>
          <w:sz w:val="16"/>
        </w:rPr>
        <w:t xml:space="preserve">. While exact numbers are typically classified, experts have estimated a range varying from approximately 20 warheads in North Korea, to around 6,000 for both the U.S. and Russia.[25] </w:t>
      </w:r>
      <w:r w:rsidRPr="002930D1">
        <w:rPr>
          <w:rStyle w:val="StyleUnderline"/>
        </w:rPr>
        <w:t>Destroying all</w:t>
      </w:r>
      <w:r w:rsidRPr="00751BF9">
        <w:rPr>
          <w:sz w:val="16"/>
        </w:rPr>
        <w:t xml:space="preserve"> the </w:t>
      </w:r>
      <w:r w:rsidRPr="002930D1">
        <w:rPr>
          <w:rStyle w:val="StyleUnderline"/>
        </w:rPr>
        <w:t>nuclear weapons</w:t>
      </w:r>
      <w:r w:rsidRPr="00751BF9">
        <w:rPr>
          <w:sz w:val="16"/>
        </w:rPr>
        <w:t xml:space="preserve"> in North Korea </w:t>
      </w:r>
      <w:r w:rsidRPr="002930D1">
        <w:rPr>
          <w:rStyle w:val="StyleUnderline"/>
        </w:rPr>
        <w:t xml:space="preserve">is </w:t>
      </w:r>
      <w:r w:rsidRPr="002930D1">
        <w:rPr>
          <w:rStyle w:val="Emphasis"/>
        </w:rPr>
        <w:t>significantly easier</w:t>
      </w:r>
      <w:r w:rsidRPr="00751BF9">
        <w:rPr>
          <w:sz w:val="16"/>
        </w:rPr>
        <w:t xml:space="preserve"> to do than performing the same action against the U.S. or Russia, and this may be </w:t>
      </w:r>
      <w:r w:rsidRPr="002930D1">
        <w:rPr>
          <w:rStyle w:val="StyleUnderline"/>
        </w:rPr>
        <w:t>especially true with</w:t>
      </w:r>
      <w:r w:rsidRPr="002930D1">
        <w:rPr>
          <w:sz w:val="16"/>
        </w:rPr>
        <w:t xml:space="preserve"> </w:t>
      </w:r>
      <w:r w:rsidRPr="00751BF9">
        <w:rPr>
          <w:sz w:val="16"/>
        </w:rPr>
        <w:t xml:space="preserve">an </w:t>
      </w:r>
      <w:r w:rsidRPr="002930D1">
        <w:rPr>
          <w:rStyle w:val="Emphasis"/>
        </w:rPr>
        <w:t>even newer autocratic state</w:t>
      </w:r>
      <w:r w:rsidRPr="002930D1">
        <w:rPr>
          <w:sz w:val="16"/>
        </w:rPr>
        <w:t xml:space="preserve"> </w:t>
      </w:r>
      <w:r w:rsidRPr="00751BF9">
        <w:rPr>
          <w:sz w:val="16"/>
        </w:rPr>
        <w:t xml:space="preserve">that develops a brand-new nuclear capability. The </w:t>
      </w:r>
      <w:r w:rsidRPr="00D10019">
        <w:rPr>
          <w:rStyle w:val="StyleUnderline"/>
          <w:highlight w:val="cyan"/>
        </w:rPr>
        <w:t>parity dilemma</w:t>
      </w:r>
      <w:r w:rsidRPr="00EE61C9">
        <w:rPr>
          <w:rStyle w:val="StyleUnderline"/>
        </w:rPr>
        <w:t xml:space="preserve"> </w:t>
      </w:r>
      <w:r w:rsidRPr="00EE61C9">
        <w:rPr>
          <w:rStyle w:val="Emphasis"/>
        </w:rPr>
        <w:t xml:space="preserve">further </w:t>
      </w:r>
      <w:r w:rsidRPr="00D10019">
        <w:rPr>
          <w:rStyle w:val="Emphasis"/>
          <w:highlight w:val="cyan"/>
        </w:rPr>
        <w:t>extends</w:t>
      </w:r>
      <w:r w:rsidRPr="00D10019">
        <w:rPr>
          <w:rStyle w:val="StyleUnderline"/>
          <w:highlight w:val="cyan"/>
        </w:rPr>
        <w:t xml:space="preserve"> to </w:t>
      </w:r>
      <w:r w:rsidRPr="00D10019">
        <w:rPr>
          <w:rStyle w:val="Emphasis"/>
          <w:highlight w:val="cyan"/>
        </w:rPr>
        <w:t>conventional</w:t>
      </w:r>
      <w:r w:rsidRPr="00DC7269">
        <w:rPr>
          <w:rStyle w:val="Emphasis"/>
        </w:rPr>
        <w:t xml:space="preserve"> capabilities</w:t>
      </w:r>
      <w:r w:rsidRPr="00EE61C9">
        <w:rPr>
          <w:sz w:val="16"/>
        </w:rPr>
        <w:t xml:space="preserve">. </w:t>
      </w:r>
      <w:r w:rsidRPr="00751BF9">
        <w:rPr>
          <w:sz w:val="16"/>
        </w:rPr>
        <w:t xml:space="preserve">A </w:t>
      </w:r>
      <w:r w:rsidRPr="00D10019">
        <w:rPr>
          <w:rStyle w:val="StyleUnderline"/>
          <w:highlight w:val="cyan"/>
        </w:rPr>
        <w:t>state with inferior</w:t>
      </w:r>
      <w:r w:rsidRPr="004B599C">
        <w:rPr>
          <w:rStyle w:val="StyleUnderline"/>
        </w:rPr>
        <w:t xml:space="preserve"> </w:t>
      </w:r>
      <w:r w:rsidRPr="00EE61C9">
        <w:rPr>
          <w:rStyle w:val="Emphasis"/>
        </w:rPr>
        <w:t xml:space="preserve">conventional </w:t>
      </w:r>
      <w:r w:rsidRPr="00D10019">
        <w:rPr>
          <w:rStyle w:val="Emphasis"/>
          <w:highlight w:val="cyan"/>
        </w:rPr>
        <w:t>capabilities</w:t>
      </w:r>
      <w:r w:rsidRPr="00EE61C9">
        <w:rPr>
          <w:sz w:val="16"/>
        </w:rPr>
        <w:t xml:space="preserve"> </w:t>
      </w:r>
      <w:r w:rsidRPr="00751BF9">
        <w:rPr>
          <w:sz w:val="16"/>
        </w:rPr>
        <w:t xml:space="preserve">such as North Korea compared to the U.S. or Pakistan compared to India, may </w:t>
      </w:r>
      <w:r w:rsidRPr="00390E24">
        <w:rPr>
          <w:rStyle w:val="Emphasis"/>
        </w:rPr>
        <w:t xml:space="preserve">feel </w:t>
      </w:r>
      <w:r w:rsidRPr="00D10019">
        <w:rPr>
          <w:rStyle w:val="Emphasis"/>
          <w:highlight w:val="cyan"/>
        </w:rPr>
        <w:t>pressured</w:t>
      </w:r>
      <w:r w:rsidRPr="00D10019">
        <w:rPr>
          <w:rStyle w:val="StyleUnderline"/>
          <w:highlight w:val="cyan"/>
        </w:rPr>
        <w:t xml:space="preserve"> into</w:t>
      </w:r>
      <w:r w:rsidRPr="00EE61C9">
        <w:rPr>
          <w:rStyle w:val="StyleUnderline"/>
        </w:rPr>
        <w:t xml:space="preserve"> utilizing</w:t>
      </w:r>
      <w:r w:rsidRPr="00751BF9">
        <w:rPr>
          <w:sz w:val="16"/>
        </w:rPr>
        <w:t xml:space="preserve">, or at least threatening, </w:t>
      </w:r>
      <w:r w:rsidRPr="00EE61C9">
        <w:rPr>
          <w:sz w:val="16"/>
        </w:rPr>
        <w:t xml:space="preserve">to use </w:t>
      </w:r>
      <w:r w:rsidRPr="00EE61C9">
        <w:rPr>
          <w:rStyle w:val="StyleUnderline"/>
        </w:rPr>
        <w:t xml:space="preserve">its </w:t>
      </w:r>
      <w:r w:rsidRPr="00390E24">
        <w:rPr>
          <w:rStyle w:val="StyleUnderline"/>
        </w:rPr>
        <w:t xml:space="preserve">nuclear capabilities </w:t>
      </w:r>
      <w:r w:rsidRPr="00EE61C9">
        <w:rPr>
          <w:rStyle w:val="StyleUnderline"/>
        </w:rPr>
        <w:t xml:space="preserve">to </w:t>
      </w:r>
      <w:r w:rsidRPr="009E0195">
        <w:rPr>
          <w:rStyle w:val="Emphasis"/>
        </w:rPr>
        <w:t>make up</w:t>
      </w:r>
      <w:r w:rsidRPr="00EE61C9">
        <w:rPr>
          <w:rStyle w:val="StyleUnderline"/>
        </w:rPr>
        <w:t xml:space="preserve"> for</w:t>
      </w:r>
      <w:r w:rsidRPr="00751BF9">
        <w:rPr>
          <w:sz w:val="16"/>
        </w:rPr>
        <w:t xml:space="preserve"> its </w:t>
      </w:r>
      <w:r w:rsidRPr="00EE61C9">
        <w:rPr>
          <w:rStyle w:val="StyleUnderline"/>
        </w:rPr>
        <w:t>inferiority</w:t>
      </w:r>
      <w:r w:rsidRPr="00751BF9">
        <w:rPr>
          <w:sz w:val="16"/>
        </w:rPr>
        <w:t xml:space="preserve">. If a nuclear-armed state lacks an effective conventional response option and is faced with a crisis that threatens its security, it may </w:t>
      </w:r>
      <w:r w:rsidRPr="00390E24">
        <w:rPr>
          <w:rStyle w:val="StyleUnderline"/>
        </w:rPr>
        <w:t>decide to escalate</w:t>
      </w:r>
      <w:r w:rsidRPr="00EE61C9">
        <w:rPr>
          <w:rStyle w:val="StyleUnderline"/>
        </w:rPr>
        <w:t xml:space="preserve"> with</w:t>
      </w:r>
      <w:r w:rsidRPr="00751BF9">
        <w:rPr>
          <w:sz w:val="16"/>
        </w:rPr>
        <w:t xml:space="preserve"> a limited </w:t>
      </w:r>
      <w:r w:rsidRPr="00D10019">
        <w:rPr>
          <w:rStyle w:val="StyleUnderline"/>
          <w:highlight w:val="cyan"/>
        </w:rPr>
        <w:t>nuclear strike</w:t>
      </w:r>
      <w:r w:rsidRPr="00751BF9">
        <w:rPr>
          <w:sz w:val="16"/>
        </w:rPr>
        <w:t xml:space="preserve"> to preserve its integrity and security.</w:t>
      </w:r>
    </w:p>
    <w:p w14:paraId="03558C8E" w14:textId="77777777" w:rsidR="002D5C29" w:rsidRDefault="002D5C29" w:rsidP="002D5C29"/>
    <w:p w14:paraId="03FDE2AE" w14:textId="77777777" w:rsidR="002D5C29" w:rsidRDefault="002D5C29" w:rsidP="002D5C29">
      <w:pPr>
        <w:pStyle w:val="Heading4"/>
      </w:pPr>
      <w:r>
        <w:lastRenderedPageBreak/>
        <w:t>Nuclear terror is existential and outweigh.</w:t>
      </w:r>
    </w:p>
    <w:p w14:paraId="3DEDDE70" w14:textId="77777777" w:rsidR="002D5C29" w:rsidRPr="002F240E" w:rsidRDefault="002D5C29" w:rsidP="002D5C29">
      <w:r w:rsidRPr="00166739">
        <w:t>Matthew</w:t>
      </w:r>
      <w:r>
        <w:rPr>
          <w:rStyle w:val="Style13ptBold"/>
        </w:rPr>
        <w:t xml:space="preserve"> </w:t>
      </w:r>
      <w:r w:rsidRPr="002F240E">
        <w:rPr>
          <w:rStyle w:val="Style13ptBold"/>
        </w:rPr>
        <w:t>Kroenig 15</w:t>
      </w:r>
      <w:r>
        <w:t xml:space="preserve">. </w:t>
      </w:r>
      <w:r w:rsidRPr="002F240E">
        <w:t xml:space="preserve">Associate Professor and International Relations Field Chair in the Department of Government at Georgetown University and a Nonresident Senior Fellow in the Brent Scowcroft Center on International Security at The Atlantic Council. He is an expert on US national security policy and strategy, international relations theory, nuclear deterrence, arms control, nuclear nonproliferation, Iran, and counterterrorism. “The History of Proliferation Optimism: Does It Have a Future?” </w:t>
      </w:r>
      <w:r w:rsidRPr="002F240E">
        <w:rPr>
          <w:i/>
          <w:iCs/>
        </w:rPr>
        <w:t>Journal of Strategic Studies</w:t>
      </w:r>
      <w:r w:rsidRPr="002F240E">
        <w:t>, Volume 38, Issue 1-2</w:t>
      </w:r>
      <w:r>
        <w:t>.</w:t>
      </w:r>
    </w:p>
    <w:p w14:paraId="697B557D" w14:textId="77777777" w:rsidR="002D5C29" w:rsidRPr="006939C2" w:rsidRDefault="002D5C29" w:rsidP="002D5C29">
      <w:pPr>
        <w:rPr>
          <w:sz w:val="16"/>
          <w:szCs w:val="16"/>
        </w:rPr>
      </w:pPr>
      <w:r w:rsidRPr="006939C2">
        <w:rPr>
          <w:sz w:val="16"/>
          <w:szCs w:val="16"/>
        </w:rPr>
        <w:t>Nuclear Terrorism</w:t>
      </w:r>
    </w:p>
    <w:p w14:paraId="3B8B7E58" w14:textId="77777777" w:rsidR="002D5C29" w:rsidRPr="0028591A" w:rsidRDefault="002D5C29" w:rsidP="002D5C29">
      <w:pPr>
        <w:rPr>
          <w:sz w:val="16"/>
        </w:rPr>
      </w:pPr>
      <w:r w:rsidRPr="0028591A">
        <w:rPr>
          <w:sz w:val="16"/>
        </w:rPr>
        <w:t xml:space="preserve">The </w:t>
      </w:r>
      <w:r w:rsidRPr="00D10019">
        <w:rPr>
          <w:rStyle w:val="StyleUnderline"/>
          <w:highlight w:val="cyan"/>
        </w:rPr>
        <w:t>spread of nuclear weapons</w:t>
      </w:r>
      <w:r w:rsidRPr="001B5660">
        <w:rPr>
          <w:rStyle w:val="StyleUnderline"/>
        </w:rPr>
        <w:t xml:space="preserve"> also </w:t>
      </w:r>
      <w:r w:rsidRPr="00D10019">
        <w:rPr>
          <w:rStyle w:val="StyleUnderline"/>
          <w:highlight w:val="cyan"/>
        </w:rPr>
        <w:t>increases</w:t>
      </w:r>
      <w:r w:rsidRPr="0028591A">
        <w:rPr>
          <w:sz w:val="16"/>
        </w:rPr>
        <w:t xml:space="preserve"> the </w:t>
      </w:r>
      <w:r w:rsidRPr="00D10019">
        <w:rPr>
          <w:rStyle w:val="StyleUnderline"/>
          <w:highlight w:val="cyan"/>
        </w:rPr>
        <w:t xml:space="preserve">risk of </w:t>
      </w:r>
      <w:r w:rsidRPr="00D10019">
        <w:rPr>
          <w:rStyle w:val="Emphasis"/>
          <w:highlight w:val="cyan"/>
        </w:rPr>
        <w:t>nuclear terrorism</w:t>
      </w:r>
      <w:r w:rsidRPr="0028591A">
        <w:rPr>
          <w:sz w:val="16"/>
        </w:rPr>
        <w:t xml:space="preserve">.54 While September 11th was one of the greatest tragedies in American history, it would have been much worse had Osama Bin Laden possessed nuclear weapons. Bin Laden declared it a ‘religious duty’ for Al- Qa’eda to acquire nuclear weapons and radical clerics have issued fatwas declaring it permissible to use nuclear weapons in Jihad against the West.55 </w:t>
      </w:r>
      <w:r w:rsidRPr="00A71340">
        <w:rPr>
          <w:rStyle w:val="StyleUnderline"/>
        </w:rPr>
        <w:t>Unlike states</w:t>
      </w:r>
      <w:r w:rsidRPr="0028591A">
        <w:rPr>
          <w:sz w:val="16"/>
        </w:rPr>
        <w:t xml:space="preserve">, which can be more easily deterred, </w:t>
      </w:r>
      <w:r w:rsidRPr="00A71340">
        <w:rPr>
          <w:rStyle w:val="StyleUnderline"/>
        </w:rPr>
        <w:t xml:space="preserve">there is </w:t>
      </w:r>
      <w:r w:rsidRPr="00A71340">
        <w:rPr>
          <w:rStyle w:val="Emphasis"/>
        </w:rPr>
        <w:t>little doubt</w:t>
      </w:r>
      <w:r w:rsidRPr="0028591A">
        <w:rPr>
          <w:sz w:val="16"/>
        </w:rPr>
        <w:t xml:space="preserve"> that </w:t>
      </w:r>
      <w:r w:rsidRPr="00D10019">
        <w:rPr>
          <w:rStyle w:val="StyleUnderline"/>
          <w:highlight w:val="cyan"/>
        </w:rPr>
        <w:t>if terrorists acquired nuclear weapons</w:t>
      </w:r>
      <w:r w:rsidRPr="0028591A">
        <w:rPr>
          <w:sz w:val="16"/>
        </w:rPr>
        <w:t xml:space="preserve">, </w:t>
      </w:r>
      <w:r w:rsidRPr="00D10019">
        <w:rPr>
          <w:rStyle w:val="StyleUnderline"/>
          <w:highlight w:val="cyan"/>
        </w:rPr>
        <w:t xml:space="preserve">they </w:t>
      </w:r>
      <w:r w:rsidRPr="00D10019">
        <w:rPr>
          <w:rStyle w:val="Emphasis"/>
          <w:highlight w:val="cyan"/>
        </w:rPr>
        <w:t>would use</w:t>
      </w:r>
      <w:r w:rsidRPr="00D10019">
        <w:rPr>
          <w:rStyle w:val="StyleUnderline"/>
          <w:highlight w:val="cyan"/>
        </w:rPr>
        <w:t xml:space="preserve"> them</w:t>
      </w:r>
      <w:r w:rsidRPr="0028591A">
        <w:rPr>
          <w:sz w:val="16"/>
        </w:rPr>
        <w:t xml:space="preserve">.56 Indeed, in recent years, many US politicians and security analysts have argued that </w:t>
      </w:r>
      <w:r w:rsidRPr="001D7003">
        <w:rPr>
          <w:rStyle w:val="StyleUnderline"/>
        </w:rPr>
        <w:t xml:space="preserve">nuclear terrorism </w:t>
      </w:r>
      <w:r w:rsidRPr="00D10019">
        <w:rPr>
          <w:rStyle w:val="StyleUnderline"/>
          <w:highlight w:val="cyan"/>
        </w:rPr>
        <w:t xml:space="preserve">poses the </w:t>
      </w:r>
      <w:r w:rsidRPr="00D10019">
        <w:rPr>
          <w:rStyle w:val="Emphasis"/>
          <w:highlight w:val="cyan"/>
        </w:rPr>
        <w:t>greatest threat</w:t>
      </w:r>
      <w:r w:rsidRPr="00D10019">
        <w:rPr>
          <w:rStyle w:val="StyleUnderline"/>
          <w:highlight w:val="cyan"/>
        </w:rPr>
        <w:t xml:space="preserve"> to US</w:t>
      </w:r>
      <w:r w:rsidRPr="001D7003">
        <w:rPr>
          <w:rStyle w:val="StyleUnderline"/>
        </w:rPr>
        <w:t xml:space="preserve"> national </w:t>
      </w:r>
      <w:r w:rsidRPr="00D10019">
        <w:rPr>
          <w:rStyle w:val="StyleUnderline"/>
          <w:highlight w:val="cyan"/>
        </w:rPr>
        <w:t>security</w:t>
      </w:r>
      <w:r w:rsidRPr="0028591A">
        <w:rPr>
          <w:sz w:val="16"/>
        </w:rPr>
        <w:t>.57</w:t>
      </w:r>
    </w:p>
    <w:p w14:paraId="717AB8F4" w14:textId="77777777" w:rsidR="002D5C29" w:rsidRPr="001C61C6" w:rsidRDefault="002D5C29" w:rsidP="002D5C29">
      <w:pPr>
        <w:rPr>
          <w:sz w:val="16"/>
        </w:rPr>
      </w:pPr>
      <w:r w:rsidRPr="00D10019">
        <w:rPr>
          <w:rStyle w:val="StyleUnderline"/>
          <w:highlight w:val="cyan"/>
        </w:rPr>
        <w:t>Analysts</w:t>
      </w:r>
      <w:r w:rsidRPr="001C61C6">
        <w:rPr>
          <w:sz w:val="16"/>
        </w:rPr>
        <w:t xml:space="preserve"> have </w:t>
      </w:r>
      <w:r w:rsidRPr="00D10019">
        <w:rPr>
          <w:rStyle w:val="StyleUnderline"/>
          <w:highlight w:val="cyan"/>
        </w:rPr>
        <w:t>pointed out</w:t>
      </w:r>
      <w:r w:rsidRPr="001C61C6">
        <w:rPr>
          <w:sz w:val="16"/>
        </w:rPr>
        <w:t xml:space="preserve"> the tremendous </w:t>
      </w:r>
      <w:r w:rsidRPr="00D10019">
        <w:rPr>
          <w:rStyle w:val="StyleUnderline"/>
          <w:highlight w:val="cyan"/>
        </w:rPr>
        <w:t>hurdles</w:t>
      </w:r>
      <w:r w:rsidRPr="001C61C6">
        <w:rPr>
          <w:sz w:val="16"/>
        </w:rPr>
        <w:t xml:space="preserve"> that </w:t>
      </w:r>
      <w:r w:rsidRPr="001C61C6">
        <w:rPr>
          <w:rStyle w:val="StyleUnderline"/>
        </w:rPr>
        <w:t>terrorists would have to overcome</w:t>
      </w:r>
      <w:r w:rsidRPr="001C61C6">
        <w:rPr>
          <w:sz w:val="16"/>
        </w:rPr>
        <w:t xml:space="preserve"> in order to acquire nuclear weapons.58 </w:t>
      </w:r>
      <w:r w:rsidRPr="00D10019">
        <w:rPr>
          <w:rStyle w:val="StyleUnderline"/>
          <w:highlight w:val="cyan"/>
        </w:rPr>
        <w:t>Nevertheless</w:t>
      </w:r>
      <w:r w:rsidRPr="001C61C6">
        <w:rPr>
          <w:sz w:val="16"/>
        </w:rPr>
        <w:t xml:space="preserve">, </w:t>
      </w:r>
      <w:r w:rsidRPr="00D10019">
        <w:rPr>
          <w:rStyle w:val="StyleUnderline"/>
          <w:highlight w:val="cyan"/>
        </w:rPr>
        <w:t>as nuclear weapons spread</w:t>
      </w:r>
      <w:r w:rsidRPr="001C61C6">
        <w:rPr>
          <w:sz w:val="16"/>
        </w:rPr>
        <w:t xml:space="preserve">, the </w:t>
      </w:r>
      <w:r w:rsidRPr="00D10019">
        <w:rPr>
          <w:rStyle w:val="StyleUnderline"/>
          <w:highlight w:val="cyan"/>
        </w:rPr>
        <w:t>possibility</w:t>
      </w:r>
      <w:r w:rsidRPr="001C61C6">
        <w:rPr>
          <w:sz w:val="16"/>
        </w:rPr>
        <w:t xml:space="preserve"> that </w:t>
      </w:r>
      <w:r w:rsidRPr="00D10019">
        <w:rPr>
          <w:rStyle w:val="StyleUnderline"/>
          <w:highlight w:val="cyan"/>
        </w:rPr>
        <w:t>they</w:t>
      </w:r>
      <w:r w:rsidRPr="001C61C6">
        <w:rPr>
          <w:sz w:val="16"/>
        </w:rPr>
        <w:t xml:space="preserve"> will eventually </w:t>
      </w:r>
      <w:r w:rsidRPr="00D10019">
        <w:rPr>
          <w:rStyle w:val="StyleUnderline"/>
          <w:highlight w:val="cyan"/>
        </w:rPr>
        <w:t xml:space="preserve">fall into terrorist hands </w:t>
      </w:r>
      <w:r w:rsidRPr="00D10019">
        <w:rPr>
          <w:rStyle w:val="Emphasis"/>
          <w:highlight w:val="cyan"/>
        </w:rPr>
        <w:t>increases</w:t>
      </w:r>
      <w:r w:rsidRPr="001C61C6">
        <w:rPr>
          <w:sz w:val="16"/>
        </w:rPr>
        <w:t xml:space="preserve">. </w:t>
      </w:r>
      <w:r w:rsidRPr="00D10019">
        <w:rPr>
          <w:rStyle w:val="StyleUnderline"/>
          <w:highlight w:val="cyan"/>
        </w:rPr>
        <w:t>States</w:t>
      </w:r>
      <w:r w:rsidRPr="001C61C6">
        <w:rPr>
          <w:sz w:val="16"/>
        </w:rPr>
        <w:t xml:space="preserve"> could </w:t>
      </w:r>
      <w:r w:rsidRPr="00D10019">
        <w:rPr>
          <w:rStyle w:val="Emphasis"/>
          <w:highlight w:val="cyan"/>
        </w:rPr>
        <w:t>intentionally transfer</w:t>
      </w:r>
      <w:r w:rsidRPr="00C21284">
        <w:rPr>
          <w:rStyle w:val="StyleUnderline"/>
        </w:rPr>
        <w:t xml:space="preserve"> nuclear </w:t>
      </w:r>
      <w:r w:rsidRPr="00D10019">
        <w:rPr>
          <w:rStyle w:val="StyleUnderline"/>
          <w:highlight w:val="cyan"/>
        </w:rPr>
        <w:t>weapons</w:t>
      </w:r>
      <w:r w:rsidRPr="001C61C6">
        <w:rPr>
          <w:sz w:val="16"/>
        </w:rPr>
        <w:t xml:space="preserve">, </w:t>
      </w:r>
      <w:r w:rsidRPr="00D10019">
        <w:rPr>
          <w:rStyle w:val="StyleUnderline"/>
          <w:highlight w:val="cyan"/>
        </w:rPr>
        <w:t>or</w:t>
      </w:r>
      <w:r w:rsidRPr="001C61C6">
        <w:rPr>
          <w:sz w:val="16"/>
        </w:rPr>
        <w:t xml:space="preserve"> the </w:t>
      </w:r>
      <w:r w:rsidRPr="008F51E8">
        <w:rPr>
          <w:rStyle w:val="Emphasis"/>
        </w:rPr>
        <w:t xml:space="preserve">fissile </w:t>
      </w:r>
      <w:r w:rsidRPr="00D10019">
        <w:rPr>
          <w:rStyle w:val="Emphasis"/>
          <w:highlight w:val="cyan"/>
        </w:rPr>
        <w:t>material</w:t>
      </w:r>
      <w:r w:rsidRPr="00C21284">
        <w:rPr>
          <w:rStyle w:val="StyleUnderline"/>
        </w:rPr>
        <w:t xml:space="preserve"> required</w:t>
      </w:r>
      <w:r w:rsidRPr="001C61C6">
        <w:rPr>
          <w:sz w:val="16"/>
        </w:rPr>
        <w:t xml:space="preserve"> to build them, to terrorist groups. There are good reasons why a state might be reluctant to transfer nuclear weapons to terrorists, but, as nuclear weapons spread, the probability that a leader might someday purposely arm a terrorist group increases. Some fear, for example, that Iran, with its close ties to Hamas and Hizballah, might be at a heightened risk of transferring nuclear weapons to terrorists. Moreover, </w:t>
      </w:r>
      <w:r w:rsidRPr="00F60730">
        <w:rPr>
          <w:rStyle w:val="StyleUnderline"/>
        </w:rPr>
        <w:t>even if no state</w:t>
      </w:r>
      <w:r w:rsidRPr="00DF79B2">
        <w:rPr>
          <w:rStyle w:val="StyleUnderline"/>
        </w:rPr>
        <w:t xml:space="preserve"> would </w:t>
      </w:r>
      <w:r w:rsidRPr="00DF79B2">
        <w:rPr>
          <w:rStyle w:val="Emphasis"/>
        </w:rPr>
        <w:t>ever intentionally transfer</w:t>
      </w:r>
      <w:r w:rsidRPr="00DF79B2">
        <w:rPr>
          <w:rStyle w:val="StyleUnderline"/>
        </w:rPr>
        <w:t xml:space="preserve"> nuclear capabilities to terrorists</w:t>
      </w:r>
      <w:r w:rsidRPr="001C61C6">
        <w:rPr>
          <w:sz w:val="16"/>
        </w:rPr>
        <w:t xml:space="preserve">, a </w:t>
      </w:r>
      <w:r w:rsidRPr="00D10019">
        <w:rPr>
          <w:rStyle w:val="StyleUnderline"/>
          <w:highlight w:val="cyan"/>
        </w:rPr>
        <w:t>new nuclear state</w:t>
      </w:r>
      <w:r w:rsidRPr="001C61C6">
        <w:rPr>
          <w:sz w:val="16"/>
        </w:rPr>
        <w:t xml:space="preserve">, </w:t>
      </w:r>
      <w:r w:rsidRPr="00D10019">
        <w:rPr>
          <w:rStyle w:val="StyleUnderline"/>
          <w:highlight w:val="cyan"/>
        </w:rPr>
        <w:t xml:space="preserve">with </w:t>
      </w:r>
      <w:r w:rsidRPr="00D10019">
        <w:rPr>
          <w:rStyle w:val="Emphasis"/>
          <w:highlight w:val="cyan"/>
        </w:rPr>
        <w:t>underdeveloped</w:t>
      </w:r>
      <w:r w:rsidRPr="00DF79B2">
        <w:rPr>
          <w:rStyle w:val="Emphasis"/>
        </w:rPr>
        <w:t xml:space="preserve"> security </w:t>
      </w:r>
      <w:r w:rsidRPr="00D10019">
        <w:rPr>
          <w:rStyle w:val="Emphasis"/>
          <w:highlight w:val="cyan"/>
        </w:rPr>
        <w:t>procedures</w:t>
      </w:r>
      <w:r w:rsidRPr="001C61C6">
        <w:rPr>
          <w:sz w:val="16"/>
        </w:rPr>
        <w:t xml:space="preserve">, might be </w:t>
      </w:r>
      <w:r w:rsidRPr="00D10019">
        <w:rPr>
          <w:rStyle w:val="StyleUnderline"/>
          <w:highlight w:val="cyan"/>
        </w:rPr>
        <w:t>vulnerable to theft</w:t>
      </w:r>
      <w:r w:rsidRPr="001C61C6">
        <w:rPr>
          <w:sz w:val="16"/>
        </w:rPr>
        <w:t xml:space="preserve">, </w:t>
      </w:r>
      <w:r w:rsidRPr="00D10019">
        <w:rPr>
          <w:rStyle w:val="StyleUnderline"/>
          <w:highlight w:val="cyan"/>
        </w:rPr>
        <w:t>allowing terrorist</w:t>
      </w:r>
      <w:r w:rsidRPr="00DF79B2">
        <w:rPr>
          <w:rStyle w:val="StyleUnderline"/>
        </w:rPr>
        <w:t xml:space="preserve"> group</w:t>
      </w:r>
      <w:r w:rsidRPr="00D10019">
        <w:rPr>
          <w:rStyle w:val="StyleUnderline"/>
          <w:highlight w:val="cyan"/>
        </w:rPr>
        <w:t>s</w:t>
      </w:r>
      <w:r w:rsidRPr="00DF79B2">
        <w:rPr>
          <w:rStyle w:val="StyleUnderline"/>
        </w:rPr>
        <w:t xml:space="preserve"> </w:t>
      </w:r>
      <w:r w:rsidRPr="00D10019">
        <w:rPr>
          <w:rStyle w:val="StyleUnderline"/>
          <w:highlight w:val="cyan"/>
        </w:rPr>
        <w:t>or</w:t>
      </w:r>
      <w:r w:rsidRPr="00DF79B2">
        <w:rPr>
          <w:rStyle w:val="StyleUnderline"/>
        </w:rPr>
        <w:t xml:space="preserve"> corrupt</w:t>
      </w:r>
      <w:r w:rsidRPr="001C61C6">
        <w:rPr>
          <w:sz w:val="16"/>
        </w:rPr>
        <w:t xml:space="preserve"> or </w:t>
      </w:r>
      <w:r w:rsidRPr="008F71EC">
        <w:rPr>
          <w:rStyle w:val="Emphasis"/>
        </w:rPr>
        <w:t xml:space="preserve">ideologically-motivated </w:t>
      </w:r>
      <w:r w:rsidRPr="00D10019">
        <w:rPr>
          <w:rStyle w:val="Emphasis"/>
          <w:highlight w:val="cyan"/>
        </w:rPr>
        <w:t>insiders</w:t>
      </w:r>
      <w:r w:rsidRPr="00D10019">
        <w:rPr>
          <w:rStyle w:val="StyleUnderline"/>
          <w:highlight w:val="cyan"/>
        </w:rPr>
        <w:t xml:space="preserve"> to transfer</w:t>
      </w:r>
      <w:r w:rsidRPr="00DF79B2">
        <w:rPr>
          <w:rStyle w:val="StyleUnderline"/>
        </w:rPr>
        <w:t xml:space="preserve"> </w:t>
      </w:r>
      <w:r w:rsidRPr="00AD0B3A">
        <w:rPr>
          <w:rStyle w:val="Emphasis"/>
        </w:rPr>
        <w:t xml:space="preserve">dangerous </w:t>
      </w:r>
      <w:r w:rsidRPr="00D10019">
        <w:rPr>
          <w:rStyle w:val="Emphasis"/>
          <w:highlight w:val="cyan"/>
        </w:rPr>
        <w:t>material</w:t>
      </w:r>
      <w:r w:rsidRPr="00DF79B2">
        <w:rPr>
          <w:rStyle w:val="StyleUnderline"/>
        </w:rPr>
        <w:t xml:space="preserve"> to terrorists</w:t>
      </w:r>
      <w:r w:rsidRPr="001C61C6">
        <w:rPr>
          <w:sz w:val="16"/>
        </w:rPr>
        <w:t xml:space="preserve">. There is </w:t>
      </w:r>
      <w:r w:rsidRPr="00D10019">
        <w:rPr>
          <w:rStyle w:val="StyleUnderline"/>
          <w:highlight w:val="cyan"/>
        </w:rPr>
        <w:t>evidence</w:t>
      </w:r>
      <w:r w:rsidRPr="001C61C6">
        <w:rPr>
          <w:sz w:val="16"/>
        </w:rPr>
        <w:t xml:space="preserve">, for example, that representatives </w:t>
      </w:r>
      <w:r w:rsidRPr="00D10019">
        <w:rPr>
          <w:rStyle w:val="StyleUnderline"/>
          <w:highlight w:val="cyan"/>
        </w:rPr>
        <w:t>from Pakistan</w:t>
      </w:r>
      <w:r w:rsidRPr="00F810BB">
        <w:rPr>
          <w:rStyle w:val="StyleUnderline"/>
        </w:rPr>
        <w:t>’s</w:t>
      </w:r>
      <w:r w:rsidRPr="001C61C6">
        <w:rPr>
          <w:sz w:val="16"/>
        </w:rPr>
        <w:t xml:space="preserve"> atomic energy establishment met with Al-Qa’eda members to discuss a possible nuclear deal.59</w:t>
      </w:r>
    </w:p>
    <w:p w14:paraId="0C165152" w14:textId="77777777" w:rsidR="002D5C29" w:rsidRPr="00E20325" w:rsidRDefault="002D5C29" w:rsidP="002D5C29">
      <w:pPr>
        <w:rPr>
          <w:sz w:val="16"/>
        </w:rPr>
      </w:pPr>
      <w:r w:rsidRPr="00E20325">
        <w:rPr>
          <w:sz w:val="16"/>
        </w:rPr>
        <w:t xml:space="preserve">Finally, a </w:t>
      </w:r>
      <w:r w:rsidRPr="00E20325">
        <w:rPr>
          <w:rStyle w:val="StyleUnderline"/>
        </w:rPr>
        <w:t xml:space="preserve">nuclear-armed </w:t>
      </w:r>
      <w:r w:rsidRPr="00D10019">
        <w:rPr>
          <w:rStyle w:val="StyleUnderline"/>
          <w:highlight w:val="cyan"/>
        </w:rPr>
        <w:t>state</w:t>
      </w:r>
      <w:r w:rsidRPr="00E20325">
        <w:rPr>
          <w:rStyle w:val="StyleUnderline"/>
        </w:rPr>
        <w:t xml:space="preserve"> could </w:t>
      </w:r>
      <w:r w:rsidRPr="00D10019">
        <w:rPr>
          <w:rStyle w:val="Emphasis"/>
          <w:highlight w:val="cyan"/>
        </w:rPr>
        <w:t>collapse</w:t>
      </w:r>
      <w:r w:rsidRPr="00E20325">
        <w:rPr>
          <w:sz w:val="16"/>
        </w:rPr>
        <w:t xml:space="preserve">, </w:t>
      </w:r>
      <w:r w:rsidRPr="00D10019">
        <w:rPr>
          <w:rStyle w:val="StyleUnderline"/>
          <w:highlight w:val="cyan"/>
        </w:rPr>
        <w:t>result</w:t>
      </w:r>
      <w:r w:rsidRPr="00E20325">
        <w:rPr>
          <w:rStyle w:val="StyleUnderline"/>
        </w:rPr>
        <w:t xml:space="preserve">ing </w:t>
      </w:r>
      <w:r w:rsidRPr="00D10019">
        <w:rPr>
          <w:rStyle w:val="StyleUnderline"/>
          <w:highlight w:val="cyan"/>
        </w:rPr>
        <w:t>in</w:t>
      </w:r>
      <w:r w:rsidRPr="00E20325">
        <w:rPr>
          <w:sz w:val="16"/>
        </w:rPr>
        <w:t xml:space="preserve"> a breakdown of law and order and a </w:t>
      </w:r>
      <w:r w:rsidRPr="00D10019">
        <w:rPr>
          <w:rStyle w:val="StyleUnderline"/>
          <w:highlight w:val="cyan"/>
        </w:rPr>
        <w:t>loose nukes</w:t>
      </w:r>
      <w:r w:rsidRPr="00E20325">
        <w:rPr>
          <w:sz w:val="16"/>
        </w:rPr>
        <w:t xml:space="preserve"> problem. US officials are currently very concerned about what would happen to Pakistan’s nuclear weapons if the government were to fall. </w:t>
      </w:r>
      <w:r w:rsidRPr="00D10019">
        <w:rPr>
          <w:rStyle w:val="StyleUnderline"/>
          <w:highlight w:val="cyan"/>
        </w:rPr>
        <w:t>As nuclear weapons spread</w:t>
      </w:r>
      <w:r w:rsidRPr="00E20325">
        <w:rPr>
          <w:sz w:val="16"/>
        </w:rPr>
        <w:t xml:space="preserve">, </w:t>
      </w:r>
      <w:r w:rsidRPr="00D10019">
        <w:rPr>
          <w:rStyle w:val="StyleUnderline"/>
          <w:highlight w:val="cyan"/>
        </w:rPr>
        <w:t>this problem is</w:t>
      </w:r>
      <w:r w:rsidRPr="00D12A57">
        <w:rPr>
          <w:rStyle w:val="StyleUnderline"/>
        </w:rPr>
        <w:t xml:space="preserve"> </w:t>
      </w:r>
      <w:r w:rsidRPr="00D12A57">
        <w:rPr>
          <w:rStyle w:val="Emphasis"/>
        </w:rPr>
        <w:t xml:space="preserve">only further </w:t>
      </w:r>
      <w:r w:rsidRPr="00D10019">
        <w:rPr>
          <w:rStyle w:val="Emphasis"/>
          <w:highlight w:val="cyan"/>
        </w:rPr>
        <w:t>amplified</w:t>
      </w:r>
      <w:r w:rsidRPr="00E20325">
        <w:rPr>
          <w:sz w:val="16"/>
        </w:rPr>
        <w:t xml:space="preserve">. Iran is a country with a history of revolutions and a government with a tenuous hold on power. The </w:t>
      </w:r>
      <w:r w:rsidRPr="00F00C0A">
        <w:rPr>
          <w:rStyle w:val="StyleUnderline"/>
        </w:rPr>
        <w:t>regime change</w:t>
      </w:r>
      <w:r w:rsidRPr="00E20325">
        <w:rPr>
          <w:sz w:val="16"/>
        </w:rPr>
        <w:t xml:space="preserve"> that Washington has long dreamed about in Tehran </w:t>
      </w:r>
      <w:r w:rsidRPr="00F00C0A">
        <w:rPr>
          <w:rStyle w:val="StyleUnderline"/>
        </w:rPr>
        <w:t>could</w:t>
      </w:r>
      <w:r w:rsidRPr="00E20325">
        <w:rPr>
          <w:sz w:val="16"/>
        </w:rPr>
        <w:t xml:space="preserve"> actually </w:t>
      </w:r>
      <w:r w:rsidRPr="00F00C0A">
        <w:rPr>
          <w:rStyle w:val="StyleUnderline"/>
        </w:rPr>
        <w:t xml:space="preserve">become a </w:t>
      </w:r>
      <w:r w:rsidRPr="00F00C0A">
        <w:rPr>
          <w:rStyle w:val="Emphasis"/>
        </w:rPr>
        <w:t>nightmare</w:t>
      </w:r>
      <w:r w:rsidRPr="00E20325">
        <w:rPr>
          <w:sz w:val="16"/>
        </w:rPr>
        <w:t xml:space="preserve"> if a nuclear-armed Iran suffered a breakdown in authority, forcing us to worry about the fate of Iran’s nuclear arsenal.</w:t>
      </w:r>
    </w:p>
    <w:p w14:paraId="4F3A60D3" w14:textId="77777777" w:rsidR="002D5C29" w:rsidRDefault="002D5C29" w:rsidP="002D5C29"/>
    <w:p w14:paraId="0DA154AC" w14:textId="77777777" w:rsidR="002D5C29" w:rsidRPr="00B35633" w:rsidRDefault="002D5C29" w:rsidP="002D5C29"/>
    <w:p w14:paraId="2BD2F562" w14:textId="77777777" w:rsidR="002D5C29" w:rsidRPr="008B4ECB" w:rsidRDefault="002D5C29" w:rsidP="002D5C29">
      <w:pPr>
        <w:pStyle w:val="Heading4"/>
      </w:pPr>
      <w:r>
        <w:t>A. Climate. Flex powers</w:t>
      </w:r>
      <w:r w:rsidRPr="008B4ECB">
        <w:t xml:space="preserve"> are key to </w:t>
      </w:r>
      <w:r w:rsidRPr="0008582C">
        <w:rPr>
          <w:u w:val="single"/>
        </w:rPr>
        <w:t>military climate planning</w:t>
      </w:r>
      <w:r>
        <w:t>. That creates resilience to every threat.</w:t>
      </w:r>
    </w:p>
    <w:p w14:paraId="571C6BB8" w14:textId="77777777" w:rsidR="002D5C29" w:rsidRDefault="002D5C29" w:rsidP="002D5C29">
      <w:r w:rsidRPr="008B4ECB">
        <w:t xml:space="preserve">Mark </w:t>
      </w:r>
      <w:r w:rsidRPr="008B4ECB">
        <w:rPr>
          <w:rStyle w:val="Style13ptBold"/>
        </w:rPr>
        <w:t>Nevitt 15</w:t>
      </w:r>
      <w:r w:rsidRPr="009574E7">
        <w:t>.</w:t>
      </w:r>
      <w:r>
        <w:rPr>
          <w:rStyle w:val="Style13ptBold"/>
        </w:rPr>
        <w:t xml:space="preserve"> </w:t>
      </w:r>
      <w:r w:rsidRPr="008B4ECB">
        <w:t>Commander, U.S. Navy</w:t>
      </w:r>
      <w:r>
        <w:t>; active duty Navy Judge Advocate; J.D. at the Georgetown University Law Center. “The Commander in Chief's Authority to Combat Climate Change.” 37 Cardozo Law Review 437.</w:t>
      </w:r>
    </w:p>
    <w:p w14:paraId="785D633F" w14:textId="77777777" w:rsidR="002D5C29" w:rsidRDefault="002D5C29" w:rsidP="002D5C29">
      <w:pPr>
        <w:rPr>
          <w:sz w:val="16"/>
        </w:rPr>
      </w:pPr>
      <w:r w:rsidRPr="007C4584">
        <w:rPr>
          <w:sz w:val="16"/>
        </w:rPr>
        <w:lastRenderedPageBreak/>
        <w:t xml:space="preserve">2. </w:t>
      </w:r>
      <w:r w:rsidRPr="007C4584">
        <w:rPr>
          <w:rStyle w:val="StyleUnderline"/>
        </w:rPr>
        <w:t xml:space="preserve">The </w:t>
      </w:r>
      <w:r w:rsidRPr="007C4584">
        <w:rPr>
          <w:rStyle w:val="Emphasis"/>
        </w:rPr>
        <w:t>President’s Powers</w:t>
      </w:r>
      <w:r w:rsidRPr="007C4584">
        <w:rPr>
          <w:rStyle w:val="StyleUnderline"/>
        </w:rPr>
        <w:t xml:space="preserve"> as </w:t>
      </w:r>
      <w:r w:rsidRPr="007C4584">
        <w:rPr>
          <w:rStyle w:val="Emphasis"/>
        </w:rPr>
        <w:t>C</w:t>
      </w:r>
      <w:r w:rsidRPr="007C4584">
        <w:rPr>
          <w:rStyle w:val="StyleUnderline"/>
        </w:rPr>
        <w:t xml:space="preserve">ommander </w:t>
      </w:r>
      <w:r w:rsidRPr="007C4584">
        <w:rPr>
          <w:rStyle w:val="Emphasis"/>
        </w:rPr>
        <w:t>i</w:t>
      </w:r>
      <w:r w:rsidRPr="007C4584">
        <w:rPr>
          <w:rStyle w:val="StyleUnderline"/>
        </w:rPr>
        <w:t xml:space="preserve">n </w:t>
      </w:r>
      <w:r w:rsidRPr="007C4584">
        <w:rPr>
          <w:rStyle w:val="Emphasis"/>
        </w:rPr>
        <w:t>C</w:t>
      </w:r>
      <w:r w:rsidRPr="007C4584">
        <w:rPr>
          <w:rStyle w:val="StyleUnderline"/>
        </w:rPr>
        <w:t>hief to</w:t>
      </w:r>
      <w:r w:rsidRPr="007C4584">
        <w:rPr>
          <w:sz w:val="16"/>
        </w:rPr>
        <w:t xml:space="preserve"> Organize the DoD </w:t>
      </w:r>
      <w:r w:rsidRPr="00BE5941">
        <w:rPr>
          <w:rStyle w:val="StyleUnderline"/>
          <w:highlight w:val="cyan"/>
        </w:rPr>
        <w:t>to</w:t>
      </w:r>
      <w:r w:rsidRPr="00BE5941">
        <w:rPr>
          <w:sz w:val="16"/>
          <w:highlight w:val="cyan"/>
        </w:rPr>
        <w:t xml:space="preserve"> </w:t>
      </w:r>
      <w:r w:rsidRPr="00BE5941">
        <w:rPr>
          <w:rStyle w:val="Emphasis"/>
          <w:highlight w:val="cyan"/>
        </w:rPr>
        <w:t>Combat Climate Change</w:t>
      </w:r>
      <w:r w:rsidRPr="00BE5941">
        <w:rPr>
          <w:rStyle w:val="StyleUnderline"/>
          <w:highlight w:val="cyan"/>
        </w:rPr>
        <w:t xml:space="preserve"> The President</w:t>
      </w:r>
      <w:r w:rsidRPr="007C4584">
        <w:rPr>
          <w:rStyle w:val="StyleUnderline"/>
        </w:rPr>
        <w:t xml:space="preserve"> has</w:t>
      </w:r>
      <w:r w:rsidRPr="007C4584">
        <w:rPr>
          <w:sz w:val="16"/>
        </w:rPr>
        <w:t xml:space="preserve"> historically </w:t>
      </w:r>
      <w:r w:rsidRPr="00BE5941">
        <w:rPr>
          <w:rStyle w:val="Emphasis"/>
          <w:highlight w:val="cyan"/>
        </w:rPr>
        <w:t>asserted wide powers</w:t>
      </w:r>
      <w:r w:rsidRPr="00291CF5">
        <w:rPr>
          <w:rStyle w:val="StyleUnderline"/>
        </w:rPr>
        <w:t xml:space="preserve"> to organize and command the armed forces overseas pursuant to his Commander in Chief power</w:t>
      </w:r>
      <w:r w:rsidRPr="007C4584">
        <w:rPr>
          <w:sz w:val="16"/>
        </w:rPr>
        <w:t xml:space="preserve">.279 </w:t>
      </w:r>
      <w:r w:rsidRPr="00291CF5">
        <w:rPr>
          <w:rStyle w:val="StyleUnderline"/>
        </w:rPr>
        <w:t>Congress’s</w:t>
      </w:r>
      <w:r w:rsidRPr="007C4584">
        <w:rPr>
          <w:sz w:val="16"/>
        </w:rPr>
        <w:t xml:space="preserve"> funding </w:t>
      </w:r>
      <w:r w:rsidRPr="00291CF5">
        <w:rPr>
          <w:rStyle w:val="StyleUnderline"/>
        </w:rPr>
        <w:t>power clashed with the President’s Commander in Chief authority</w:t>
      </w:r>
      <w:r w:rsidRPr="007C4584">
        <w:rPr>
          <w:sz w:val="16"/>
        </w:rPr>
        <w:t xml:space="preserve"> when the House of Representatives passed a bill in 1996 that would have limited the President’s ability to place U.S. military forces under the military direction and control of United Nations commanders.280 This bill limited the President’s ability to participate in the full spectrum of U.N. peacekeeping operations.281 Writing for the Office of Legal Counsel (OLC), Walter Dellinger stated that this congressional resolution amounted to an unconstitutional infringement on the President’s ability to exercise his Commander in Chief powers.282 Relying upon the Court’s ruling in Fleming v. Page, Dellinger stated “that </w:t>
      </w:r>
      <w:r w:rsidRPr="006E28EA">
        <w:rPr>
          <w:rStyle w:val="StyleUnderline"/>
        </w:rPr>
        <w:t xml:space="preserve">the </w:t>
      </w:r>
      <w:r w:rsidRPr="00BE5941">
        <w:rPr>
          <w:rStyle w:val="Emphasis"/>
          <w:highlight w:val="cyan"/>
        </w:rPr>
        <w:t>C</w:t>
      </w:r>
      <w:r w:rsidRPr="00291CF5">
        <w:rPr>
          <w:rStyle w:val="StyleUnderline"/>
        </w:rPr>
        <w:t>ommander</w:t>
      </w:r>
      <w:r w:rsidRPr="007C4584">
        <w:rPr>
          <w:rStyle w:val="StyleUnderline"/>
        </w:rPr>
        <w:t>-</w:t>
      </w:r>
      <w:r w:rsidRPr="00BE5941">
        <w:rPr>
          <w:rStyle w:val="Emphasis"/>
          <w:highlight w:val="cyan"/>
        </w:rPr>
        <w:t>i</w:t>
      </w:r>
      <w:r w:rsidRPr="00291CF5">
        <w:rPr>
          <w:rStyle w:val="StyleUnderline"/>
        </w:rPr>
        <w:t>n-</w:t>
      </w:r>
      <w:r w:rsidRPr="00BE5941">
        <w:rPr>
          <w:rStyle w:val="Emphasis"/>
          <w:highlight w:val="cyan"/>
        </w:rPr>
        <w:t>C</w:t>
      </w:r>
      <w:r w:rsidRPr="00291CF5">
        <w:rPr>
          <w:rStyle w:val="StyleUnderline"/>
        </w:rPr>
        <w:t xml:space="preserve">hief </w:t>
      </w:r>
      <w:r w:rsidRPr="006E28EA">
        <w:rPr>
          <w:rStyle w:val="StyleUnderline"/>
        </w:rPr>
        <w:t xml:space="preserve">Clause </w:t>
      </w:r>
      <w:r w:rsidRPr="00BE5941">
        <w:rPr>
          <w:rStyle w:val="StyleUnderline"/>
          <w:highlight w:val="cyan"/>
        </w:rPr>
        <w:t xml:space="preserve">commits to the </w:t>
      </w:r>
      <w:r w:rsidRPr="00BE5941">
        <w:rPr>
          <w:rStyle w:val="Emphasis"/>
          <w:highlight w:val="cyan"/>
        </w:rPr>
        <w:t>President alone</w:t>
      </w:r>
      <w:r w:rsidRPr="006E28EA">
        <w:rPr>
          <w:rStyle w:val="StyleUnderline"/>
        </w:rPr>
        <w:t xml:space="preserve"> the </w:t>
      </w:r>
      <w:r w:rsidRPr="00BE5941">
        <w:rPr>
          <w:rStyle w:val="StyleUnderline"/>
          <w:highlight w:val="cyan"/>
        </w:rPr>
        <w:t>power to select</w:t>
      </w:r>
      <w:r w:rsidRPr="00291CF5">
        <w:rPr>
          <w:rStyle w:val="StyleUnderline"/>
        </w:rPr>
        <w:t xml:space="preserve"> the particular personnel who are to exercise </w:t>
      </w:r>
      <w:r w:rsidRPr="00BE5941">
        <w:rPr>
          <w:rStyle w:val="Emphasis"/>
          <w:highlight w:val="cyan"/>
        </w:rPr>
        <w:t>tactical</w:t>
      </w:r>
      <w:r w:rsidRPr="00BE5941">
        <w:rPr>
          <w:rStyle w:val="StyleUnderline"/>
          <w:highlight w:val="cyan"/>
        </w:rPr>
        <w:t xml:space="preserve"> and </w:t>
      </w:r>
      <w:r w:rsidRPr="00BE5941">
        <w:rPr>
          <w:rStyle w:val="Emphasis"/>
          <w:highlight w:val="cyan"/>
        </w:rPr>
        <w:t>op</w:t>
      </w:r>
      <w:r w:rsidRPr="006E28EA">
        <w:rPr>
          <w:rStyle w:val="Emphasis"/>
        </w:rPr>
        <w:t xml:space="preserve">erational </w:t>
      </w:r>
      <w:r w:rsidRPr="00BE5941">
        <w:rPr>
          <w:rStyle w:val="Emphasis"/>
          <w:highlight w:val="cyan"/>
        </w:rPr>
        <w:t>control</w:t>
      </w:r>
      <w:r w:rsidRPr="00BE5941">
        <w:rPr>
          <w:rStyle w:val="StyleUnderline"/>
          <w:highlight w:val="cyan"/>
        </w:rPr>
        <w:t xml:space="preserve"> over</w:t>
      </w:r>
      <w:r w:rsidRPr="00291CF5">
        <w:rPr>
          <w:rStyle w:val="StyleUnderline"/>
        </w:rPr>
        <w:t xml:space="preserve"> U.S. </w:t>
      </w:r>
      <w:r w:rsidRPr="00BE5941">
        <w:rPr>
          <w:rStyle w:val="StyleUnderline"/>
          <w:highlight w:val="cyan"/>
        </w:rPr>
        <w:t>forces</w:t>
      </w:r>
      <w:r w:rsidRPr="007C4584">
        <w:rPr>
          <w:sz w:val="16"/>
        </w:rPr>
        <w:t xml:space="preserve">.”283 While Dellinger acknowledged Congress’s authority to issue military regulations, he argued that such </w:t>
      </w:r>
      <w:r w:rsidRPr="00BE5941">
        <w:rPr>
          <w:rStyle w:val="Emphasis"/>
          <w:highlight w:val="cyan"/>
        </w:rPr>
        <w:t>congressional restrictions</w:t>
      </w:r>
      <w:r w:rsidRPr="00BE5941">
        <w:rPr>
          <w:rStyle w:val="StyleUnderline"/>
          <w:highlight w:val="cyan"/>
        </w:rPr>
        <w:t xml:space="preserve"> on</w:t>
      </w:r>
      <w:r w:rsidRPr="00291CF5">
        <w:rPr>
          <w:rStyle w:val="StyleUnderline"/>
        </w:rPr>
        <w:t xml:space="preserve"> the </w:t>
      </w:r>
      <w:r w:rsidRPr="007C4584">
        <w:rPr>
          <w:rStyle w:val="Emphasis"/>
        </w:rPr>
        <w:t xml:space="preserve">President’s </w:t>
      </w:r>
      <w:r w:rsidRPr="00BE5941">
        <w:rPr>
          <w:rStyle w:val="Emphasis"/>
          <w:highlight w:val="cyan"/>
        </w:rPr>
        <w:t>authority</w:t>
      </w:r>
      <w:r w:rsidRPr="00291CF5">
        <w:rPr>
          <w:rStyle w:val="StyleUnderline"/>
        </w:rPr>
        <w:t xml:space="preserve"> </w:t>
      </w:r>
      <w:r w:rsidRPr="00BE5941">
        <w:rPr>
          <w:rStyle w:val="StyleUnderline"/>
          <w:highlight w:val="cyan"/>
        </w:rPr>
        <w:t>cannot</w:t>
      </w:r>
      <w:r w:rsidRPr="007C4584">
        <w:rPr>
          <w:sz w:val="16"/>
        </w:rPr>
        <w:t xml:space="preserve"> unduly constrain or </w:t>
      </w:r>
      <w:r w:rsidRPr="00BE5941">
        <w:rPr>
          <w:rStyle w:val="StyleUnderline"/>
          <w:highlight w:val="cyan"/>
        </w:rPr>
        <w:t xml:space="preserve">inhibit the </w:t>
      </w:r>
      <w:r w:rsidRPr="00BE5941">
        <w:rPr>
          <w:rStyle w:val="Emphasis"/>
          <w:highlight w:val="cyan"/>
        </w:rPr>
        <w:t>President’s authority</w:t>
      </w:r>
      <w:r w:rsidRPr="00BE5941">
        <w:rPr>
          <w:rStyle w:val="StyleUnderline"/>
          <w:highlight w:val="cyan"/>
        </w:rPr>
        <w:t xml:space="preserve"> regarding</w:t>
      </w:r>
      <w:r w:rsidRPr="00291CF5">
        <w:rPr>
          <w:rStyle w:val="StyleUnderline"/>
        </w:rPr>
        <w:t xml:space="preserve"> the </w:t>
      </w:r>
      <w:r w:rsidRPr="00BE5941">
        <w:rPr>
          <w:rStyle w:val="Emphasis"/>
          <w:highlight w:val="cyan"/>
        </w:rPr>
        <w:t>conduct of</w:t>
      </w:r>
      <w:r w:rsidRPr="007C4584">
        <w:rPr>
          <w:rStyle w:val="Emphasis"/>
        </w:rPr>
        <w:t xml:space="preserve"> military </w:t>
      </w:r>
      <w:r w:rsidRPr="00BE5941">
        <w:rPr>
          <w:rStyle w:val="Emphasis"/>
          <w:highlight w:val="cyan"/>
        </w:rPr>
        <w:t>missions in the field</w:t>
      </w:r>
      <w:r w:rsidRPr="007C4584">
        <w:rPr>
          <w:sz w:val="16"/>
        </w:rPr>
        <w:t xml:space="preserve">.284 Lastly, Dellinger noted that, while Congress has broad spending and appropriations powers, “Congress may not deploy it to accomplish unconstitutional ends,” such as limiting the President’s authority to organize his operational military forces in the field.285 A President would likely look to Dellinger’s analysis when organizing the military to face the growing threat posed by climate change. The modern military organization is based upon geographic and functional </w:t>
      </w:r>
      <w:r w:rsidRPr="00B35633">
        <w:rPr>
          <w:sz w:val="16"/>
        </w:rPr>
        <w:t xml:space="preserve">combatant commands.286 For example, European Command is a geographic combatant command with responsibility for all U.S. military forces in Europe, and the European Commander reports to the President via the Secretary of Defense.287 </w:t>
      </w:r>
      <w:r w:rsidRPr="00B35633">
        <w:rPr>
          <w:rStyle w:val="StyleUnderline"/>
        </w:rPr>
        <w:t>Today’s military</w:t>
      </w:r>
      <w:r w:rsidRPr="00B35633">
        <w:rPr>
          <w:sz w:val="16"/>
        </w:rPr>
        <w:t xml:space="preserve"> organization </w:t>
      </w:r>
      <w:r w:rsidRPr="00B35633">
        <w:rPr>
          <w:rStyle w:val="StyleUnderline"/>
        </w:rPr>
        <w:t>should</w:t>
      </w:r>
      <w:r w:rsidRPr="00B35633">
        <w:rPr>
          <w:sz w:val="16"/>
        </w:rPr>
        <w:t xml:space="preserve"> also </w:t>
      </w:r>
      <w:r w:rsidRPr="00B35633">
        <w:rPr>
          <w:rStyle w:val="StyleUnderline"/>
        </w:rPr>
        <w:t>be</w:t>
      </w:r>
      <w:r w:rsidRPr="00B35633">
        <w:rPr>
          <w:sz w:val="16"/>
        </w:rPr>
        <w:t xml:space="preserve"> properly </w:t>
      </w:r>
      <w:r w:rsidRPr="00B35633">
        <w:rPr>
          <w:rStyle w:val="StyleUnderline"/>
        </w:rPr>
        <w:t xml:space="preserve">organized to face the future threats posed by </w:t>
      </w:r>
      <w:r w:rsidRPr="00B35633">
        <w:rPr>
          <w:rStyle w:val="Emphasis"/>
        </w:rPr>
        <w:t>climate change</w:t>
      </w:r>
      <w:r w:rsidRPr="007C4584">
        <w:rPr>
          <w:sz w:val="16"/>
        </w:rPr>
        <w:t xml:space="preserve">. As part of the DoD’s Unified Command Plan, the organization of DoD combatant commands are continually updated based upon emergent threats.288 </w:t>
      </w:r>
      <w:r w:rsidRPr="00B35633">
        <w:rPr>
          <w:sz w:val="16"/>
        </w:rPr>
        <w:t xml:space="preserve">Currently, </w:t>
      </w:r>
      <w:r w:rsidRPr="00B35633">
        <w:rPr>
          <w:rStyle w:val="StyleUnderline"/>
        </w:rPr>
        <w:t xml:space="preserve">the DoD is </w:t>
      </w:r>
      <w:r w:rsidRPr="00BE5941">
        <w:rPr>
          <w:rStyle w:val="Emphasis"/>
          <w:highlight w:val="cyan"/>
        </w:rPr>
        <w:t>exploring ways</w:t>
      </w:r>
      <w:r w:rsidRPr="00BE5941">
        <w:rPr>
          <w:rStyle w:val="StyleUnderline"/>
          <w:highlight w:val="cyan"/>
        </w:rPr>
        <w:t xml:space="preserve"> to </w:t>
      </w:r>
      <w:r w:rsidRPr="00BE5941">
        <w:rPr>
          <w:rStyle w:val="Emphasis"/>
          <w:highlight w:val="cyan"/>
        </w:rPr>
        <w:t>integrate climate change</w:t>
      </w:r>
      <w:r w:rsidRPr="00BE5941">
        <w:rPr>
          <w:rStyle w:val="StyleUnderline"/>
          <w:highlight w:val="cyan"/>
        </w:rPr>
        <w:t xml:space="preserve"> into</w:t>
      </w:r>
      <w:r w:rsidRPr="00BE5941">
        <w:rPr>
          <w:sz w:val="16"/>
          <w:highlight w:val="cyan"/>
        </w:rPr>
        <w:t xml:space="preserve"> </w:t>
      </w:r>
      <w:r w:rsidRPr="007C4584">
        <w:rPr>
          <w:sz w:val="16"/>
        </w:rPr>
        <w:t xml:space="preserve">the combatant commands’ broader strategic </w:t>
      </w:r>
      <w:r w:rsidRPr="00BE5941">
        <w:rPr>
          <w:rStyle w:val="Emphasis"/>
          <w:highlight w:val="cyan"/>
        </w:rPr>
        <w:t>planning</w:t>
      </w:r>
      <w:r w:rsidRPr="007C4584">
        <w:rPr>
          <w:sz w:val="16"/>
        </w:rPr>
        <w:t xml:space="preserve">.289 </w:t>
      </w:r>
      <w:r w:rsidRPr="00291CF5">
        <w:rPr>
          <w:rStyle w:val="StyleUnderline"/>
        </w:rPr>
        <w:t xml:space="preserve">Consider </w:t>
      </w:r>
      <w:r w:rsidRPr="00A60853">
        <w:rPr>
          <w:rStyle w:val="StyleUnderline"/>
        </w:rPr>
        <w:t>a hypothetical where the President proposes a new functional combatant command that seeks to address climate change’s impacts by formally integrating climate change planning into</w:t>
      </w:r>
      <w:r w:rsidRPr="00A60853">
        <w:rPr>
          <w:sz w:val="16"/>
        </w:rPr>
        <w:t xml:space="preserve"> future </w:t>
      </w:r>
      <w:r w:rsidRPr="00A60853">
        <w:rPr>
          <w:rStyle w:val="Emphasis"/>
        </w:rPr>
        <w:t>op</w:t>
      </w:r>
      <w:r w:rsidRPr="00A60853">
        <w:rPr>
          <w:rStyle w:val="StyleUnderline"/>
        </w:rPr>
        <w:t>eration</w:t>
      </w:r>
      <w:r w:rsidRPr="00A60853">
        <w:rPr>
          <w:rStyle w:val="Emphasis"/>
        </w:rPr>
        <w:t>s</w:t>
      </w:r>
      <w:r w:rsidRPr="00A60853">
        <w:rPr>
          <w:sz w:val="16"/>
        </w:rPr>
        <w:t xml:space="preserve"> and planning</w:t>
      </w:r>
      <w:r w:rsidRPr="007C4584">
        <w:rPr>
          <w:sz w:val="16"/>
        </w:rPr>
        <w:t xml:space="preserve"> efforts. </w:t>
      </w:r>
      <w:r w:rsidRPr="00BE5941">
        <w:rPr>
          <w:rStyle w:val="StyleUnderline"/>
          <w:highlight w:val="cyan"/>
        </w:rPr>
        <w:t>The President</w:t>
      </w:r>
      <w:r w:rsidRPr="00291CF5">
        <w:rPr>
          <w:rStyle w:val="StyleUnderline"/>
        </w:rPr>
        <w:t xml:space="preserve"> would</w:t>
      </w:r>
      <w:r w:rsidRPr="007C4584">
        <w:rPr>
          <w:sz w:val="16"/>
        </w:rPr>
        <w:t xml:space="preserve"> likely </w:t>
      </w:r>
      <w:r w:rsidRPr="00291CF5">
        <w:rPr>
          <w:rStyle w:val="StyleUnderline"/>
        </w:rPr>
        <w:t xml:space="preserve">assert—with sound justification consistent with past practice and congressional quiescence—that he </w:t>
      </w:r>
      <w:r w:rsidRPr="00BE5941">
        <w:rPr>
          <w:rStyle w:val="StyleUnderline"/>
          <w:highlight w:val="cyan"/>
        </w:rPr>
        <w:t xml:space="preserve">has </w:t>
      </w:r>
      <w:r w:rsidRPr="00BE5941">
        <w:rPr>
          <w:rStyle w:val="Emphasis"/>
          <w:highlight w:val="cyan"/>
        </w:rPr>
        <w:t>such organizing authority</w:t>
      </w:r>
      <w:r w:rsidRPr="00BE5941">
        <w:rPr>
          <w:rStyle w:val="StyleUnderline"/>
          <w:highlight w:val="cyan"/>
        </w:rPr>
        <w:t xml:space="preserve"> as </w:t>
      </w:r>
      <w:r w:rsidRPr="00BE5941">
        <w:rPr>
          <w:rStyle w:val="Emphasis"/>
          <w:highlight w:val="cyan"/>
        </w:rPr>
        <w:t>C</w:t>
      </w:r>
      <w:r w:rsidRPr="00291CF5">
        <w:rPr>
          <w:rStyle w:val="StyleUnderline"/>
        </w:rPr>
        <w:t xml:space="preserve">ommander </w:t>
      </w:r>
      <w:r w:rsidRPr="00BE5941">
        <w:rPr>
          <w:rStyle w:val="Emphasis"/>
          <w:highlight w:val="cyan"/>
        </w:rPr>
        <w:t>i</w:t>
      </w:r>
      <w:r w:rsidRPr="00291CF5">
        <w:rPr>
          <w:rStyle w:val="StyleUnderline"/>
        </w:rPr>
        <w:t xml:space="preserve">n </w:t>
      </w:r>
      <w:r w:rsidRPr="00BE5941">
        <w:rPr>
          <w:rStyle w:val="Emphasis"/>
          <w:highlight w:val="cyan"/>
        </w:rPr>
        <w:t>C</w:t>
      </w:r>
      <w:r w:rsidRPr="00291CF5">
        <w:rPr>
          <w:rStyle w:val="StyleUnderline"/>
        </w:rPr>
        <w:t>hief</w:t>
      </w:r>
      <w:r w:rsidRPr="007C4584">
        <w:rPr>
          <w:sz w:val="16"/>
        </w:rPr>
        <w:t xml:space="preserve">. The judiciary would likely view such separation of powers questions as non-justiciable political questions and be reluctant to hear such challenges.290 </w:t>
      </w:r>
    </w:p>
    <w:p w14:paraId="31B5519D" w14:textId="77777777" w:rsidR="002D5C29" w:rsidRPr="008B4ECB" w:rsidRDefault="002D5C29" w:rsidP="002D5C29">
      <w:pPr>
        <w:pStyle w:val="Heading4"/>
      </w:pPr>
      <w:bookmarkStart w:id="3" w:name="_Hlk4071201"/>
      <w:r>
        <w:t xml:space="preserve">B. Disease. </w:t>
      </w:r>
      <w:r w:rsidRPr="008B4ECB">
        <w:t xml:space="preserve">Broad interpretation of Article II is </w:t>
      </w:r>
      <w:r>
        <w:t>quick response</w:t>
      </w:r>
      <w:r w:rsidRPr="008B4ECB">
        <w:t>.</w:t>
      </w:r>
    </w:p>
    <w:p w14:paraId="1408B2E7" w14:textId="77777777" w:rsidR="002D5C29" w:rsidRPr="008B4ECB" w:rsidRDefault="002D5C29" w:rsidP="002D5C29">
      <w:r w:rsidRPr="008B4ECB">
        <w:t xml:space="preserve">Laura K. </w:t>
      </w:r>
      <w:r w:rsidRPr="008B4ECB">
        <w:rPr>
          <w:rStyle w:val="Style13ptBold"/>
        </w:rPr>
        <w:t>Donohue 14</w:t>
      </w:r>
      <w:r w:rsidRPr="008B4ECB">
        <w:t xml:space="preserve">. Professor of Law at Georgetown Law, Director of Georgetown’s Center on National Security and the Law, and Director of the Center on Privacy and Technology. “Pandemic Disease, Biological Weapons, and War” in </w:t>
      </w:r>
      <w:r w:rsidRPr="008B4ECB">
        <w:rPr>
          <w:i/>
        </w:rPr>
        <w:t>Law and War</w:t>
      </w:r>
      <w:r w:rsidRPr="008B4ECB">
        <w:t xml:space="preserve">. Stanford University Press. </w:t>
      </w:r>
      <w:hyperlink r:id="rId10" w:history="1">
        <w:r w:rsidRPr="008B4ECB">
          <w:rPr>
            <w:rStyle w:val="Hyperlink"/>
          </w:rPr>
          <w:t>https://papers.ssrn.com/sol3/papers.cfm?abstract_id=2350304</w:t>
        </w:r>
      </w:hyperlink>
    </w:p>
    <w:p w14:paraId="2CC40A9B" w14:textId="77777777" w:rsidR="002D5C29" w:rsidRPr="008B4ECB" w:rsidRDefault="002D5C29" w:rsidP="002D5C29">
      <w:pPr>
        <w:rPr>
          <w:sz w:val="16"/>
        </w:rPr>
      </w:pPr>
      <w:r w:rsidRPr="008B4ECB">
        <w:rPr>
          <w:rStyle w:val="StyleUnderline"/>
        </w:rPr>
        <w:t xml:space="preserve">Turning to the use of the military, the </w:t>
      </w:r>
      <w:r w:rsidRPr="00BE5941">
        <w:rPr>
          <w:rStyle w:val="StyleUnderline"/>
          <w:highlight w:val="cyan"/>
        </w:rPr>
        <w:t>armed forces have</w:t>
      </w:r>
      <w:r w:rsidRPr="008B4ECB">
        <w:rPr>
          <w:rStyle w:val="StyleUnderline"/>
        </w:rPr>
        <w:t xml:space="preserve"> for decades </w:t>
      </w:r>
      <w:r w:rsidRPr="00BE5941">
        <w:rPr>
          <w:rStyle w:val="StyleUnderline"/>
          <w:highlight w:val="cyan"/>
        </w:rPr>
        <w:t xml:space="preserve">been engaged in </w:t>
      </w:r>
      <w:r w:rsidRPr="00BE5941">
        <w:rPr>
          <w:rStyle w:val="Emphasis"/>
          <w:highlight w:val="cyan"/>
        </w:rPr>
        <w:t>bio</w:t>
      </w:r>
      <w:r w:rsidRPr="008B4ECB">
        <w:rPr>
          <w:rStyle w:val="Emphasis"/>
        </w:rPr>
        <w:t xml:space="preserve">logical weapons </w:t>
      </w:r>
      <w:r w:rsidRPr="00BE5941">
        <w:rPr>
          <w:rStyle w:val="Emphasis"/>
          <w:highlight w:val="cyan"/>
        </w:rPr>
        <w:t>research</w:t>
      </w:r>
      <w:r w:rsidRPr="008B4ECB">
        <w:rPr>
          <w:sz w:val="16"/>
        </w:rPr>
        <w:t xml:space="preserve">. </w:t>
      </w:r>
      <w:r w:rsidRPr="00BE5941">
        <w:rPr>
          <w:rStyle w:val="StyleUnderline"/>
          <w:highlight w:val="cyan"/>
        </w:rPr>
        <w:t>The military understands</w:t>
      </w:r>
      <w:r w:rsidRPr="008B4ECB">
        <w:rPr>
          <w:sz w:val="16"/>
        </w:rPr>
        <w:t xml:space="preserve"> many </w:t>
      </w:r>
      <w:r w:rsidRPr="008B4ECB">
        <w:rPr>
          <w:rStyle w:val="StyleUnderline"/>
        </w:rPr>
        <w:t xml:space="preserve">such </w:t>
      </w:r>
      <w:r w:rsidRPr="00BE5941">
        <w:rPr>
          <w:rStyle w:val="StyleUnderline"/>
          <w:highlight w:val="cyan"/>
        </w:rPr>
        <w:t>weapons</w:t>
      </w:r>
      <w:r w:rsidRPr="008B4ECB">
        <w:rPr>
          <w:sz w:val="16"/>
        </w:rPr>
        <w:t xml:space="preserve">. </w:t>
      </w:r>
      <w:r w:rsidRPr="008B4ECB">
        <w:rPr>
          <w:rStyle w:val="StyleUnderline"/>
        </w:rPr>
        <w:t xml:space="preserve">It is likely </w:t>
      </w:r>
      <w:r w:rsidRPr="00BE5941">
        <w:rPr>
          <w:rStyle w:val="StyleUnderline"/>
          <w:highlight w:val="cyan"/>
        </w:rPr>
        <w:t>to have</w:t>
      </w:r>
      <w:r w:rsidRPr="008B4ECB">
        <w:rPr>
          <w:rStyle w:val="StyleUnderline"/>
        </w:rPr>
        <w:t xml:space="preserve"> a </w:t>
      </w:r>
      <w:r w:rsidRPr="00BE5941">
        <w:rPr>
          <w:rStyle w:val="Emphasis"/>
          <w:highlight w:val="cyan"/>
        </w:rPr>
        <w:t>greater capacity</w:t>
      </w:r>
      <w:r w:rsidRPr="00BE5941">
        <w:rPr>
          <w:rStyle w:val="StyleUnderline"/>
          <w:highlight w:val="cyan"/>
        </w:rPr>
        <w:t xml:space="preserve"> to </w:t>
      </w:r>
      <w:r w:rsidRPr="00BE5941">
        <w:rPr>
          <w:rStyle w:val="Emphasis"/>
          <w:highlight w:val="cyan"/>
        </w:rPr>
        <w:t>identify</w:t>
      </w:r>
      <w:r w:rsidRPr="008B4ECB">
        <w:rPr>
          <w:rStyle w:val="Emphasis"/>
        </w:rPr>
        <w:t xml:space="preserve"> engineered </w:t>
      </w:r>
      <w:r w:rsidRPr="00BE5941">
        <w:rPr>
          <w:rStyle w:val="Emphasis"/>
          <w:highlight w:val="cyan"/>
        </w:rPr>
        <w:t>diseases</w:t>
      </w:r>
      <w:r w:rsidRPr="008B4ECB">
        <w:rPr>
          <w:sz w:val="16"/>
        </w:rPr>
        <w:t xml:space="preserve"> </w:t>
      </w:r>
      <w:r w:rsidRPr="00BE5941">
        <w:rPr>
          <w:rStyle w:val="StyleUnderline"/>
          <w:highlight w:val="cyan"/>
        </w:rPr>
        <w:t>and</w:t>
      </w:r>
      <w:r w:rsidRPr="008B4ECB">
        <w:rPr>
          <w:sz w:val="16"/>
        </w:rPr>
        <w:t xml:space="preserve"> potentially devastating natural diseases that have served as a basis for BW research </w:t>
      </w:r>
      <w:r w:rsidRPr="008B4ECB">
        <w:rPr>
          <w:rStyle w:val="StyleUnderline"/>
        </w:rPr>
        <w:t>with precision</w:t>
      </w:r>
      <w:r w:rsidRPr="008B4ECB">
        <w:rPr>
          <w:sz w:val="16"/>
        </w:rPr>
        <w:t xml:space="preserve">. </w:t>
      </w:r>
      <w:r w:rsidRPr="008B4ECB">
        <w:rPr>
          <w:rStyle w:val="StyleUnderline"/>
        </w:rPr>
        <w:t xml:space="preserve">It may </w:t>
      </w:r>
      <w:r w:rsidRPr="00BE5941">
        <w:rPr>
          <w:rStyle w:val="StyleUnderline"/>
          <w:highlight w:val="cyan"/>
        </w:rPr>
        <w:t xml:space="preserve">have access to a broader range of </w:t>
      </w:r>
      <w:r w:rsidRPr="00BE5941">
        <w:rPr>
          <w:rStyle w:val="Emphasis"/>
          <w:highlight w:val="cyan"/>
        </w:rPr>
        <w:t>antibiotics</w:t>
      </w:r>
      <w:r w:rsidRPr="008B4ECB">
        <w:rPr>
          <w:rStyle w:val="Emphasis"/>
        </w:rPr>
        <w:t>, vaccines, and prophylactic measures</w:t>
      </w:r>
      <w:r w:rsidRPr="008B4ECB">
        <w:rPr>
          <w:rStyle w:val="StyleUnderline"/>
        </w:rPr>
        <w:t xml:space="preserve"> </w:t>
      </w:r>
      <w:r w:rsidRPr="00BE5941">
        <w:rPr>
          <w:rStyle w:val="StyleUnderline"/>
          <w:highlight w:val="cyan"/>
        </w:rPr>
        <w:t>than civilian agencies</w:t>
      </w:r>
      <w:r w:rsidRPr="008B4ECB">
        <w:rPr>
          <w:sz w:val="16"/>
        </w:rPr>
        <w:t xml:space="preserve">. </w:t>
      </w:r>
      <w:r w:rsidRPr="00BE5941">
        <w:rPr>
          <w:rStyle w:val="StyleUnderline"/>
          <w:highlight w:val="cyan"/>
        </w:rPr>
        <w:t xml:space="preserve">The military has </w:t>
      </w:r>
      <w:r w:rsidRPr="00BE5941">
        <w:rPr>
          <w:rStyle w:val="Emphasis"/>
          <w:highlight w:val="cyan"/>
        </w:rPr>
        <w:t>prepared</w:t>
      </w:r>
      <w:r w:rsidRPr="008B4ECB">
        <w:rPr>
          <w:rStyle w:val="StyleUnderline"/>
        </w:rPr>
        <w:t xml:space="preserve"> its own personnel to face such weapons</w:t>
      </w:r>
      <w:r w:rsidRPr="008B4ECB">
        <w:rPr>
          <w:sz w:val="16"/>
        </w:rPr>
        <w:t xml:space="preserve"> in a way that </w:t>
      </w:r>
      <w:r w:rsidRPr="00BE5941">
        <w:rPr>
          <w:rStyle w:val="Emphasis"/>
          <w:highlight w:val="cyan"/>
        </w:rPr>
        <w:t>civilian agencies have not</w:t>
      </w:r>
      <w:r w:rsidRPr="008B4ECB">
        <w:rPr>
          <w:sz w:val="16"/>
        </w:rPr>
        <w:t xml:space="preserve">. Furthermore, </w:t>
      </w:r>
      <w:r w:rsidRPr="008B4ECB">
        <w:rPr>
          <w:rStyle w:val="StyleUnderline"/>
        </w:rPr>
        <w:t xml:space="preserve">it may be </w:t>
      </w:r>
      <w:r w:rsidRPr="00BE5941">
        <w:rPr>
          <w:rStyle w:val="StyleUnderline"/>
          <w:highlight w:val="cyan"/>
        </w:rPr>
        <w:t xml:space="preserve">the </w:t>
      </w:r>
      <w:r w:rsidRPr="00BE5941">
        <w:rPr>
          <w:rStyle w:val="Emphasis"/>
          <w:highlight w:val="cyan"/>
        </w:rPr>
        <w:t>only institution</w:t>
      </w:r>
      <w:r w:rsidRPr="00BE5941">
        <w:rPr>
          <w:rStyle w:val="StyleUnderline"/>
          <w:highlight w:val="cyan"/>
        </w:rPr>
        <w:t xml:space="preserve"> </w:t>
      </w:r>
      <w:r w:rsidRPr="00B35633">
        <w:rPr>
          <w:rStyle w:val="StyleUnderline"/>
        </w:rPr>
        <w:t xml:space="preserve">with the </w:t>
      </w:r>
      <w:r w:rsidRPr="00B35633">
        <w:rPr>
          <w:rStyle w:val="Emphasis"/>
        </w:rPr>
        <w:t>necessary tech</w:t>
      </w:r>
      <w:r w:rsidRPr="00B35633">
        <w:rPr>
          <w:sz w:val="16"/>
        </w:rPr>
        <w:t xml:space="preserve">nology, </w:t>
      </w:r>
      <w:r w:rsidRPr="00B35633">
        <w:rPr>
          <w:rStyle w:val="Emphasis"/>
        </w:rPr>
        <w:t>resources</w:t>
      </w:r>
      <w:r w:rsidRPr="00B35633">
        <w:rPr>
          <w:rStyle w:val="StyleUnderline"/>
        </w:rPr>
        <w:t>, and</w:t>
      </w:r>
      <w:r w:rsidRPr="00B35633">
        <w:rPr>
          <w:sz w:val="16"/>
        </w:rPr>
        <w:t xml:space="preserve"> man</w:t>
      </w:r>
      <w:r w:rsidRPr="00B35633">
        <w:rPr>
          <w:rStyle w:val="Emphasis"/>
        </w:rPr>
        <w:t>power</w:t>
      </w:r>
      <w:r w:rsidRPr="00B35633">
        <w:rPr>
          <w:rStyle w:val="StyleUnderline"/>
        </w:rPr>
        <w:t xml:space="preserve"> to be able to effectively counter an attack—or a </w:t>
      </w:r>
      <w:r w:rsidRPr="00B35633">
        <w:rPr>
          <w:rStyle w:val="Emphasis"/>
        </w:rPr>
        <w:t>pandemic disaster</w:t>
      </w:r>
      <w:r w:rsidRPr="00B35633">
        <w:rPr>
          <w:sz w:val="16"/>
        </w:rPr>
        <w:t>.</w:t>
      </w:r>
      <w:r w:rsidRPr="00B35633">
        <w:rPr>
          <w:rStyle w:val="StyleUnderline"/>
        </w:rPr>
        <w:t xml:space="preserve"> </w:t>
      </w:r>
      <w:r w:rsidRPr="00B35633">
        <w:rPr>
          <w:sz w:val="16"/>
        </w:rPr>
        <w:t xml:space="preserve">These </w:t>
      </w:r>
      <w:r w:rsidRPr="00B35633">
        <w:rPr>
          <w:rStyle w:val="Emphasis"/>
        </w:rPr>
        <w:t>practical considerations</w:t>
      </w:r>
      <w:r w:rsidRPr="00B35633">
        <w:rPr>
          <w:rStyle w:val="StyleUnderline"/>
        </w:rPr>
        <w:t xml:space="preserve"> are </w:t>
      </w:r>
      <w:r w:rsidRPr="00B35633">
        <w:rPr>
          <w:rStyle w:val="Emphasis"/>
        </w:rPr>
        <w:t>important</w:t>
      </w:r>
      <w:r w:rsidRPr="00B35633">
        <w:rPr>
          <w:sz w:val="16"/>
        </w:rPr>
        <w:t xml:space="preserve"> </w:t>
      </w:r>
      <w:r w:rsidRPr="00B35633">
        <w:rPr>
          <w:rStyle w:val="StyleUnderline"/>
        </w:rPr>
        <w:t>and</w:t>
      </w:r>
      <w:r w:rsidRPr="00B35633">
        <w:rPr>
          <w:sz w:val="16"/>
        </w:rPr>
        <w:t xml:space="preserve">, indeed, have been </w:t>
      </w:r>
      <w:r w:rsidRPr="00B35633">
        <w:rPr>
          <w:rStyle w:val="Emphasis"/>
        </w:rPr>
        <w:t>deeply influential</w:t>
      </w:r>
      <w:r w:rsidRPr="00B35633">
        <w:rPr>
          <w:sz w:val="16"/>
        </w:rPr>
        <w:t xml:space="preserve"> in the changes that are occurring. But what has become lost in the discussion are many of the </w:t>
      </w:r>
      <w:r w:rsidRPr="00B35633">
        <w:rPr>
          <w:rStyle w:val="Emphasis"/>
        </w:rPr>
        <w:t xml:space="preserve">constitutional questions and policy </w:t>
      </w:r>
      <w:r w:rsidRPr="00B35633">
        <w:rPr>
          <w:rStyle w:val="Emphasis"/>
        </w:rPr>
        <w:lastRenderedPageBreak/>
        <w:t>concerns</w:t>
      </w:r>
      <w:r w:rsidRPr="00B35633">
        <w:rPr>
          <w:sz w:val="16"/>
        </w:rPr>
        <w:t xml:space="preserve"> that </w:t>
      </w:r>
      <w:r w:rsidRPr="00B35633">
        <w:rPr>
          <w:rStyle w:val="StyleUnderline"/>
        </w:rPr>
        <w:t>present themselves</w:t>
      </w:r>
      <w:r w:rsidRPr="00B35633">
        <w:rPr>
          <w:sz w:val="16"/>
        </w:rPr>
        <w:t xml:space="preserve">. That is, </w:t>
      </w:r>
      <w:r w:rsidRPr="00B35633">
        <w:rPr>
          <w:rStyle w:val="StyleUnderline"/>
        </w:rPr>
        <w:t>once pandemic disease and biological weapons</w:t>
      </w:r>
      <w:r w:rsidRPr="008B4ECB">
        <w:rPr>
          <w:rStyle w:val="StyleUnderline"/>
        </w:rPr>
        <w:t xml:space="preserve"> are placed within a </w:t>
      </w:r>
      <w:r w:rsidRPr="00BE5941">
        <w:rPr>
          <w:rStyle w:val="StyleUnderline"/>
          <w:highlight w:val="cyan"/>
        </w:rPr>
        <w:t>national security</w:t>
      </w:r>
      <w:r w:rsidRPr="008B4ECB">
        <w:rPr>
          <w:rStyle w:val="StyleUnderline"/>
        </w:rPr>
        <w:t xml:space="preserve"> framework, disease becomes seen through a lens of war. Broader </w:t>
      </w:r>
      <w:r w:rsidRPr="00BE5941">
        <w:rPr>
          <w:rStyle w:val="Emphasis"/>
          <w:highlight w:val="cyan"/>
        </w:rPr>
        <w:t>powers</w:t>
      </w:r>
      <w:r w:rsidRPr="008B4ECB">
        <w:rPr>
          <w:sz w:val="16"/>
        </w:rPr>
        <w:t xml:space="preserve">, with fewer checks on them, </w:t>
      </w:r>
      <w:r w:rsidRPr="00BE5941">
        <w:rPr>
          <w:rStyle w:val="Emphasis"/>
          <w:highlight w:val="cyan"/>
        </w:rPr>
        <w:t>come into play</w:t>
      </w:r>
      <w:r w:rsidRPr="008B4ECB">
        <w:rPr>
          <w:sz w:val="16"/>
        </w:rPr>
        <w:t xml:space="preserve">. </w:t>
      </w:r>
      <w:r w:rsidRPr="00BE5941">
        <w:rPr>
          <w:rStyle w:val="StyleUnderline"/>
          <w:highlight w:val="cyan"/>
        </w:rPr>
        <w:t>Rights become constricted</w:t>
      </w:r>
      <w:r w:rsidRPr="008B4ECB">
        <w:rPr>
          <w:sz w:val="16"/>
        </w:rPr>
        <w:t xml:space="preserve">, judicial remedies narrowed, </w:t>
      </w:r>
      <w:r w:rsidRPr="008B4ECB">
        <w:rPr>
          <w:rStyle w:val="StyleUnderline"/>
        </w:rPr>
        <w:t>and civilian agencies pushed to one side</w:t>
      </w:r>
      <w:r w:rsidRPr="008B4ECB">
        <w:rPr>
          <w:sz w:val="16"/>
        </w:rPr>
        <w:t xml:space="preserve">. Federalism falls even further away as a check on national authority. Such a change may be warranted when the country is at war and civil society itself is threatened; but how does one mediate the response as a framing for all of public health, once it has been placed on a national security footing? What happens when the federal government can impose cordon sanitaire on cities, regions, or entire states, using the military to enforce it, in response to annual outbreaks of influenza? The United States has had long experience with natural disease and its weaponization for which quarantine and isolation has been a common response. But despite the potentially devastating consequences of both threats, for much of the country’s history, it was the states— not the national government—that took the lead. This chapter suggests that </w:t>
      </w:r>
      <w:r w:rsidRPr="00BE5941">
        <w:rPr>
          <w:rStyle w:val="StyleUnderline"/>
          <w:highlight w:val="cyan"/>
        </w:rPr>
        <w:t xml:space="preserve">the </w:t>
      </w:r>
      <w:r w:rsidRPr="00BE5941">
        <w:rPr>
          <w:rStyle w:val="Emphasis"/>
          <w:highlight w:val="cyan"/>
        </w:rPr>
        <w:t>current state</w:t>
      </w:r>
      <w:r w:rsidRPr="008B4ECB">
        <w:rPr>
          <w:rStyle w:val="Emphasis"/>
        </w:rPr>
        <w:t xml:space="preserve"> of play</w:t>
      </w:r>
      <w:r w:rsidRPr="008B4ECB">
        <w:rPr>
          <w:rStyle w:val="StyleUnderline"/>
        </w:rPr>
        <w:t xml:space="preserve"> </w:t>
      </w:r>
      <w:r w:rsidRPr="00BE5941">
        <w:rPr>
          <w:rStyle w:val="StyleUnderline"/>
          <w:highlight w:val="cyan"/>
        </w:rPr>
        <w:t>is</w:t>
      </w:r>
      <w:r w:rsidRPr="008B4ECB">
        <w:rPr>
          <w:sz w:val="16"/>
        </w:rPr>
        <w:t xml:space="preserve"> a result of two major shifts. The first took place during the early part of the twentieth century with the federalization of quarantine law. The second, and most recent, is the one identified above—that is, </w:t>
      </w:r>
      <w:r w:rsidRPr="008B4ECB">
        <w:rPr>
          <w:rStyle w:val="StyleUnderline"/>
        </w:rPr>
        <w:t xml:space="preserve">the </w:t>
      </w:r>
      <w:r w:rsidRPr="00BE5941">
        <w:rPr>
          <w:rStyle w:val="Emphasis"/>
          <w:highlight w:val="cyan"/>
        </w:rPr>
        <w:t>integration</w:t>
      </w:r>
      <w:r w:rsidRPr="008B4ECB">
        <w:rPr>
          <w:rStyle w:val="StyleUnderline"/>
        </w:rPr>
        <w:t xml:space="preserve"> </w:t>
      </w:r>
      <w:r w:rsidRPr="00BE5941">
        <w:rPr>
          <w:rStyle w:val="StyleUnderline"/>
          <w:highlight w:val="cyan"/>
        </w:rPr>
        <w:t>of</w:t>
      </w:r>
      <w:r w:rsidRPr="008B4ECB">
        <w:rPr>
          <w:rStyle w:val="StyleUnderline"/>
        </w:rPr>
        <w:t xml:space="preserve"> </w:t>
      </w:r>
      <w:r w:rsidRPr="008B4ECB">
        <w:rPr>
          <w:rStyle w:val="Emphasis"/>
        </w:rPr>
        <w:t xml:space="preserve">public </w:t>
      </w:r>
      <w:r w:rsidRPr="00BE5941">
        <w:rPr>
          <w:rStyle w:val="Emphasis"/>
          <w:highlight w:val="cyan"/>
        </w:rPr>
        <w:t>health</w:t>
      </w:r>
      <w:r w:rsidRPr="008B4ECB">
        <w:rPr>
          <w:rStyle w:val="Emphasis"/>
        </w:rPr>
        <w:t xml:space="preserve"> and biological weapons concerns</w:t>
      </w:r>
      <w:r w:rsidRPr="008B4ECB">
        <w:rPr>
          <w:sz w:val="16"/>
        </w:rPr>
        <w:t xml:space="preserve">, the use of quarantine and isolation for both, </w:t>
      </w:r>
      <w:r w:rsidRPr="00BE5941">
        <w:rPr>
          <w:rStyle w:val="StyleUnderline"/>
          <w:highlight w:val="cyan"/>
        </w:rPr>
        <w:t>and</w:t>
      </w:r>
      <w:r w:rsidRPr="008B4ECB">
        <w:rPr>
          <w:rStyle w:val="StyleUnderline"/>
        </w:rPr>
        <w:t xml:space="preserve"> the </w:t>
      </w:r>
      <w:r w:rsidRPr="008B4ECB">
        <w:rPr>
          <w:rStyle w:val="Emphasis"/>
        </w:rPr>
        <w:t xml:space="preserve">potential </w:t>
      </w:r>
      <w:r w:rsidRPr="009B0E9A">
        <w:rPr>
          <w:rStyle w:val="Emphasis"/>
        </w:rPr>
        <w:t xml:space="preserve">use of the </w:t>
      </w:r>
      <w:r w:rsidRPr="00BE5941">
        <w:rPr>
          <w:rStyle w:val="Emphasis"/>
          <w:highlight w:val="cyan"/>
        </w:rPr>
        <w:t>military</w:t>
      </w:r>
      <w:r w:rsidRPr="009B0E9A">
        <w:rPr>
          <w:rStyle w:val="Emphasis"/>
        </w:rPr>
        <w:t xml:space="preserve"> to enforce federal law</w:t>
      </w:r>
      <w:r w:rsidRPr="009B0E9A">
        <w:rPr>
          <w:sz w:val="16"/>
        </w:rPr>
        <w:t>. While strong</w:t>
      </w:r>
      <w:r w:rsidRPr="008B4ECB">
        <w:rPr>
          <w:sz w:val="16"/>
        </w:rPr>
        <w:t xml:space="preserve"> arguments support the first shift, the second is of concern. The history of public </w:t>
      </w:r>
      <w:r w:rsidRPr="009B0E9A">
        <w:rPr>
          <w:rStyle w:val="Emphasis"/>
        </w:rPr>
        <w:t>health law</w:t>
      </w:r>
      <w:r w:rsidRPr="009B0E9A">
        <w:rPr>
          <w:rStyle w:val="StyleUnderline"/>
        </w:rPr>
        <w:t xml:space="preserve"> in</w:t>
      </w:r>
      <w:r w:rsidRPr="009B0E9A">
        <w:rPr>
          <w:sz w:val="16"/>
        </w:rPr>
        <w:t xml:space="preserve"> general, </w:t>
      </w:r>
      <w:r w:rsidRPr="009B0E9A">
        <w:rPr>
          <w:rStyle w:val="StyleUnderline"/>
        </w:rPr>
        <w:t xml:space="preserve">and </w:t>
      </w:r>
      <w:r w:rsidRPr="00BE5941">
        <w:rPr>
          <w:rStyle w:val="Emphasis"/>
          <w:highlight w:val="cyan"/>
        </w:rPr>
        <w:t>quarantine</w:t>
      </w:r>
      <w:r w:rsidRPr="008B4ECB">
        <w:rPr>
          <w:rStyle w:val="Emphasis"/>
        </w:rPr>
        <w:t xml:space="preserve"> and isolation</w:t>
      </w:r>
      <w:r w:rsidRPr="008B4ECB">
        <w:rPr>
          <w:sz w:val="16"/>
        </w:rPr>
        <w:t xml:space="preserve"> in particular, </w:t>
      </w:r>
      <w:r w:rsidRPr="00BE5941">
        <w:rPr>
          <w:rStyle w:val="StyleUnderline"/>
          <w:highlight w:val="cyan"/>
        </w:rPr>
        <w:t>underscores</w:t>
      </w:r>
      <w:r w:rsidRPr="008B4ECB">
        <w:rPr>
          <w:sz w:val="16"/>
        </w:rPr>
        <w:t xml:space="preserve"> four </w:t>
      </w:r>
      <w:r w:rsidRPr="008B4ECB">
        <w:rPr>
          <w:rStyle w:val="Emphasis"/>
        </w:rPr>
        <w:t>constitutional questions</w:t>
      </w:r>
      <w:r w:rsidRPr="008B4ECB">
        <w:rPr>
          <w:sz w:val="16"/>
        </w:rPr>
        <w:t xml:space="preserve">: first, </w:t>
      </w:r>
      <w:r w:rsidRPr="009B0E9A">
        <w:rPr>
          <w:rStyle w:val="StyleUnderline"/>
        </w:rPr>
        <w:t xml:space="preserve">the </w:t>
      </w:r>
      <w:r w:rsidRPr="009B0E9A">
        <w:rPr>
          <w:rStyle w:val="Emphasis"/>
        </w:rPr>
        <w:t xml:space="preserve">degree to which </w:t>
      </w:r>
      <w:r w:rsidRPr="00BE5941">
        <w:rPr>
          <w:rStyle w:val="Emphasis"/>
          <w:highlight w:val="cyan"/>
        </w:rPr>
        <w:t>Article II claims</w:t>
      </w:r>
      <w:r w:rsidRPr="009B0E9A">
        <w:rPr>
          <w:rStyle w:val="Emphasis"/>
        </w:rPr>
        <w:t xml:space="preserve"> override</w:t>
      </w:r>
      <w:r w:rsidRPr="008B4ECB">
        <w:rPr>
          <w:sz w:val="16"/>
        </w:rPr>
        <w:t xml:space="preserve"> the tension between police </w:t>
      </w:r>
      <w:r w:rsidRPr="008B4ECB">
        <w:rPr>
          <w:rStyle w:val="StyleUnderline"/>
        </w:rPr>
        <w:t>powers</w:t>
      </w:r>
      <w:r w:rsidRPr="008B4ECB">
        <w:rPr>
          <w:sz w:val="16"/>
        </w:rPr>
        <w:t xml:space="preserve"> and the Commerce Clause, driving the discussion into the realm of war; second, in looking at a growing role for the military in the realm of public health, what the contours of military deployment on U.S. soil might be; third, the extent to which Commerce Clause authorities more generally may be marshaled in the realm of public health—an area traditionally reserved to the states consistent with the Tenth Amendment; and fourth, whether recent interpretations of the Necessary and Proper Clause militate in favor of an expanded federal role in this area.</w:t>
      </w:r>
    </w:p>
    <w:bookmarkEnd w:id="3"/>
    <w:p w14:paraId="77D7A91B" w14:textId="77777777" w:rsidR="002D5C29" w:rsidRDefault="002D5C29" w:rsidP="002D5C29"/>
    <w:p w14:paraId="65861714" w14:textId="77777777" w:rsidR="002D5C29" w:rsidRPr="00A53AED" w:rsidRDefault="002D5C29" w:rsidP="002D5C29">
      <w:pPr>
        <w:pStyle w:val="Heading4"/>
      </w:pPr>
      <w:r>
        <w:t xml:space="preserve">The plan destroys the </w:t>
      </w:r>
      <w:r>
        <w:rPr>
          <w:u w:val="single"/>
        </w:rPr>
        <w:t>unitary executive</w:t>
      </w:r>
      <w:r>
        <w:t xml:space="preserve">. The power to </w:t>
      </w:r>
      <w:r>
        <w:rPr>
          <w:u w:val="single"/>
        </w:rPr>
        <w:t>remove</w:t>
      </w:r>
      <w:r>
        <w:t xml:space="preserve"> </w:t>
      </w:r>
      <w:r w:rsidRPr="00D164B6">
        <w:rPr>
          <w:i/>
          <w:u w:val="single"/>
        </w:rPr>
        <w:t>is</w:t>
      </w:r>
      <w:r>
        <w:t xml:space="preserve"> the power to command.</w:t>
      </w:r>
    </w:p>
    <w:p w14:paraId="64304FFA" w14:textId="77777777" w:rsidR="002D5C29" w:rsidRPr="00A53AED" w:rsidRDefault="002D5C29" w:rsidP="002D5C29">
      <w:r w:rsidRPr="00A53AED">
        <w:t xml:space="preserve">Steve </w:t>
      </w:r>
      <w:r w:rsidRPr="00A53AED">
        <w:rPr>
          <w:rStyle w:val="Style13ptBold"/>
        </w:rPr>
        <w:t xml:space="preserve">Inskeep </w:t>
      </w:r>
      <w:r>
        <w:rPr>
          <w:rStyle w:val="Style13ptBold"/>
        </w:rPr>
        <w:t xml:space="preserve">&amp; </w:t>
      </w:r>
      <w:r w:rsidRPr="00A53AED">
        <w:t>John</w:t>
      </w:r>
      <w:r>
        <w:rPr>
          <w:rStyle w:val="Style13ptBold"/>
        </w:rPr>
        <w:t xml:space="preserve"> Yoo 25</w:t>
      </w:r>
      <w:r w:rsidRPr="00A53AED">
        <w:t xml:space="preserve">. </w:t>
      </w:r>
      <w:r>
        <w:t>L</w:t>
      </w:r>
      <w:r w:rsidRPr="00A53AED">
        <w:t>egal scholar now at the University of California, Berkeley. "'Unitary executive theory' argues to restore the president's authority." NPR. 7-30-2025. https://www.npr.org/2025/07/31/nx-s1-5478640/unitary-executive-theory-argues-to-restore-the-presidents-authority</w:t>
      </w:r>
    </w:p>
    <w:p w14:paraId="2C79115F" w14:textId="77777777" w:rsidR="002D5C29" w:rsidRPr="00A53AED" w:rsidRDefault="002D5C29" w:rsidP="002D5C29">
      <w:pPr>
        <w:rPr>
          <w:sz w:val="16"/>
        </w:rPr>
      </w:pPr>
      <w:r w:rsidRPr="00A53AED">
        <w:rPr>
          <w:sz w:val="16"/>
        </w:rPr>
        <w:t>STEVE INSKEEP, HOST:</w:t>
      </w:r>
    </w:p>
    <w:p w14:paraId="3B9C4466" w14:textId="77777777" w:rsidR="002D5C29" w:rsidRPr="00A53AED" w:rsidRDefault="002D5C29" w:rsidP="002D5C29">
      <w:pPr>
        <w:rPr>
          <w:sz w:val="16"/>
        </w:rPr>
      </w:pPr>
      <w:r w:rsidRPr="00A53AED">
        <w:rPr>
          <w:sz w:val="16"/>
        </w:rPr>
        <w:t xml:space="preserve">We have the larger story behind a seemingly small news item. </w:t>
      </w:r>
      <w:r w:rsidRPr="00A53AED">
        <w:rPr>
          <w:rStyle w:val="StyleUnderline"/>
          <w:highlight w:val="cyan"/>
        </w:rPr>
        <w:t xml:space="preserve">The </w:t>
      </w:r>
      <w:r w:rsidRPr="00A53AED">
        <w:rPr>
          <w:rStyle w:val="Emphasis"/>
          <w:highlight w:val="cyan"/>
        </w:rPr>
        <w:t>Supreme Court</w:t>
      </w:r>
      <w:r w:rsidRPr="00A53AED">
        <w:rPr>
          <w:rStyle w:val="StyleUnderline"/>
        </w:rPr>
        <w:t xml:space="preserve"> this month </w:t>
      </w:r>
      <w:r w:rsidRPr="00A53AED">
        <w:rPr>
          <w:rStyle w:val="StyleUnderline"/>
          <w:highlight w:val="cyan"/>
        </w:rPr>
        <w:t>let</w:t>
      </w:r>
      <w:r w:rsidRPr="00A53AED">
        <w:rPr>
          <w:rStyle w:val="StyleUnderline"/>
        </w:rPr>
        <w:t xml:space="preserve"> President </w:t>
      </w:r>
      <w:r w:rsidRPr="00A53AED">
        <w:rPr>
          <w:rStyle w:val="StyleUnderline"/>
          <w:highlight w:val="cyan"/>
        </w:rPr>
        <w:t xml:space="preserve">Trump </w:t>
      </w:r>
      <w:r w:rsidRPr="00A53AED">
        <w:rPr>
          <w:rStyle w:val="Emphasis"/>
          <w:highlight w:val="cyan"/>
        </w:rPr>
        <w:t>fire</w:t>
      </w:r>
      <w:r w:rsidRPr="00A53AED">
        <w:rPr>
          <w:rStyle w:val="StyleUnderline"/>
        </w:rPr>
        <w:t xml:space="preserve"> </w:t>
      </w:r>
      <w:r w:rsidRPr="00A53AED">
        <w:rPr>
          <w:rStyle w:val="Emphasis"/>
        </w:rPr>
        <w:t>members</w:t>
      </w:r>
      <w:r w:rsidRPr="00A53AED">
        <w:rPr>
          <w:rStyle w:val="StyleUnderline"/>
        </w:rPr>
        <w:t xml:space="preserve"> of the </w:t>
      </w:r>
      <w:r w:rsidRPr="00A53AED">
        <w:rPr>
          <w:rStyle w:val="StyleUnderline"/>
          <w:highlight w:val="cyan"/>
        </w:rPr>
        <w:t>Consumer Product Safety</w:t>
      </w:r>
      <w:r w:rsidRPr="00A53AED">
        <w:rPr>
          <w:rStyle w:val="StyleUnderline"/>
        </w:rPr>
        <w:t xml:space="preserve"> Commission - at least for now</w:t>
      </w:r>
      <w:r w:rsidRPr="00A53AED">
        <w:rPr>
          <w:sz w:val="16"/>
        </w:rPr>
        <w:t xml:space="preserve">. The court majority signaled it may set aside a law to prevent the firings. Liberal justices dissented, saying conservatives used their power to destroy an agency's independence. This is part of a broader trend. A </w:t>
      </w:r>
      <w:r w:rsidRPr="00A53AED">
        <w:rPr>
          <w:rStyle w:val="StyleUnderline"/>
        </w:rPr>
        <w:t xml:space="preserve">legal idea called the unitary executive theory holds the </w:t>
      </w:r>
      <w:r w:rsidRPr="00A53AED">
        <w:rPr>
          <w:rStyle w:val="Emphasis"/>
        </w:rPr>
        <w:t>president's authority</w:t>
      </w:r>
      <w:r w:rsidRPr="00A53AED">
        <w:rPr>
          <w:rStyle w:val="StyleUnderline"/>
        </w:rPr>
        <w:t xml:space="preserve"> eroded too much in recent decades,</w:t>
      </w:r>
      <w:r w:rsidRPr="00A53AED">
        <w:rPr>
          <w:sz w:val="16"/>
        </w:rPr>
        <w:t xml:space="preserve"> </w:t>
      </w:r>
      <w:r w:rsidRPr="00A53AED">
        <w:rPr>
          <w:rStyle w:val="StyleUnderline"/>
        </w:rPr>
        <w:t xml:space="preserve">and it's </w:t>
      </w:r>
      <w:r w:rsidRPr="00A53AED">
        <w:rPr>
          <w:rStyle w:val="Emphasis"/>
        </w:rPr>
        <w:t>time to restore it</w:t>
      </w:r>
      <w:r w:rsidRPr="00A53AED">
        <w:rPr>
          <w:sz w:val="16"/>
        </w:rPr>
        <w:t>. Its supporters include the legal scholar John Yoo, who worked in the administration of President George W. Bush.</w:t>
      </w:r>
    </w:p>
    <w:p w14:paraId="74F8E38E" w14:textId="77777777" w:rsidR="002D5C29" w:rsidRDefault="002D5C29" w:rsidP="002D5C29">
      <w:pPr>
        <w:rPr>
          <w:rStyle w:val="StyleUnderline"/>
        </w:rPr>
      </w:pPr>
      <w:r w:rsidRPr="00A53AED">
        <w:rPr>
          <w:sz w:val="16"/>
        </w:rPr>
        <w:t xml:space="preserve">JOHN YOO: </w:t>
      </w:r>
      <w:r w:rsidRPr="00A53AED">
        <w:rPr>
          <w:rStyle w:val="StyleUnderline"/>
          <w:highlight w:val="cyan"/>
        </w:rPr>
        <w:t>All</w:t>
      </w:r>
      <w:r w:rsidRPr="00A53AED">
        <w:rPr>
          <w:rStyle w:val="StyleUnderline"/>
        </w:rPr>
        <w:t xml:space="preserve"> of the </w:t>
      </w:r>
      <w:r w:rsidRPr="00A53AED">
        <w:rPr>
          <w:rStyle w:val="Emphasis"/>
          <w:highlight w:val="cyan"/>
        </w:rPr>
        <w:t>executive power</w:t>
      </w:r>
      <w:r w:rsidRPr="00A53AED">
        <w:rPr>
          <w:rStyle w:val="StyleUnderline"/>
        </w:rPr>
        <w:t xml:space="preserve"> of the federal government </w:t>
      </w:r>
      <w:r w:rsidRPr="00A53AED">
        <w:rPr>
          <w:rStyle w:val="StyleUnderline"/>
          <w:highlight w:val="cyan"/>
        </w:rPr>
        <w:t xml:space="preserve">is </w:t>
      </w:r>
      <w:r w:rsidRPr="00A53AED">
        <w:rPr>
          <w:rStyle w:val="Emphasis"/>
          <w:highlight w:val="cyan"/>
        </w:rPr>
        <w:t>concentrated</w:t>
      </w:r>
      <w:r w:rsidRPr="00A53AED">
        <w:rPr>
          <w:rStyle w:val="StyleUnderline"/>
          <w:highlight w:val="cyan"/>
        </w:rPr>
        <w:t xml:space="preserve"> in the</w:t>
      </w:r>
      <w:r w:rsidRPr="00A53AED">
        <w:rPr>
          <w:rStyle w:val="StyleUnderline"/>
        </w:rPr>
        <w:t xml:space="preserve"> </w:t>
      </w:r>
      <w:r w:rsidRPr="00A53AED">
        <w:rPr>
          <w:rStyle w:val="Emphasis"/>
          <w:highlight w:val="cyan"/>
        </w:rPr>
        <w:t>president</w:t>
      </w:r>
      <w:r w:rsidRPr="00A53AED">
        <w:rPr>
          <w:rStyle w:val="Emphasis"/>
        </w:rPr>
        <w:t xml:space="preserve"> and the president alone</w:t>
      </w:r>
      <w:r w:rsidRPr="00A53AED">
        <w:rPr>
          <w:rStyle w:val="StyleUnderline"/>
        </w:rPr>
        <w:t xml:space="preserve">. </w:t>
      </w:r>
      <w:r w:rsidRPr="00A53AED">
        <w:rPr>
          <w:rStyle w:val="StyleUnderline"/>
          <w:highlight w:val="cyan"/>
        </w:rPr>
        <w:t>Everyone</w:t>
      </w:r>
      <w:r w:rsidRPr="00A53AED">
        <w:rPr>
          <w:rStyle w:val="StyleUnderline"/>
        </w:rPr>
        <w:t xml:space="preserve"> else </w:t>
      </w:r>
      <w:r w:rsidRPr="00A53AED">
        <w:rPr>
          <w:rStyle w:val="StyleUnderline"/>
          <w:highlight w:val="cyan"/>
        </w:rPr>
        <w:t xml:space="preserve">in the </w:t>
      </w:r>
      <w:r w:rsidRPr="00A53AED">
        <w:rPr>
          <w:rStyle w:val="Emphasis"/>
          <w:highlight w:val="cyan"/>
        </w:rPr>
        <w:t>executive</w:t>
      </w:r>
      <w:r w:rsidRPr="00A53AED">
        <w:rPr>
          <w:rStyle w:val="Emphasis"/>
        </w:rPr>
        <w:t xml:space="preserve"> branch</w:t>
      </w:r>
      <w:r w:rsidRPr="00A53AED">
        <w:rPr>
          <w:sz w:val="16"/>
        </w:rPr>
        <w:t xml:space="preserve">, from cabinet secretary down to FBI agent, </w:t>
      </w:r>
      <w:r w:rsidRPr="00A53AED">
        <w:rPr>
          <w:rStyle w:val="StyleUnderline"/>
          <w:highlight w:val="cyan"/>
        </w:rPr>
        <w:t xml:space="preserve">is a subordinate to the </w:t>
      </w:r>
      <w:r w:rsidRPr="00A53AED">
        <w:rPr>
          <w:rStyle w:val="Emphasis"/>
          <w:highlight w:val="cyan"/>
        </w:rPr>
        <w:t>president</w:t>
      </w:r>
      <w:r w:rsidRPr="00A53AED">
        <w:rPr>
          <w:rStyle w:val="StyleUnderline"/>
        </w:rPr>
        <w:t xml:space="preserve"> because that is the </w:t>
      </w:r>
      <w:r w:rsidRPr="00A53AED">
        <w:rPr>
          <w:rStyle w:val="Emphasis"/>
        </w:rPr>
        <w:t>person</w:t>
      </w:r>
      <w:r w:rsidRPr="00A53AED">
        <w:rPr>
          <w:rStyle w:val="StyleUnderline"/>
        </w:rPr>
        <w:t xml:space="preserve"> who we in the </w:t>
      </w:r>
      <w:r w:rsidRPr="00A53AED">
        <w:rPr>
          <w:rStyle w:val="Emphasis"/>
        </w:rPr>
        <w:t>country elect to office</w:t>
      </w:r>
      <w:r w:rsidRPr="00A53AED">
        <w:rPr>
          <w:rStyle w:val="StyleUnderline"/>
        </w:rPr>
        <w:t>.</w:t>
      </w:r>
    </w:p>
    <w:p w14:paraId="0B3EAB03" w14:textId="77777777" w:rsidR="002D5C29" w:rsidRPr="00A53AED" w:rsidRDefault="002D5C29" w:rsidP="002D5C29">
      <w:pPr>
        <w:rPr>
          <w:sz w:val="8"/>
          <w:szCs w:val="8"/>
        </w:rPr>
      </w:pPr>
      <w:r w:rsidRPr="00A53AED">
        <w:rPr>
          <w:sz w:val="8"/>
          <w:szCs w:val="8"/>
        </w:rPr>
        <w:t>INSKEEP: That is Yoo's reading of the Constitution. Now, the Constitution also contains an explicit phrase - the president shall take care that the laws be faithfully executed. Generations ago, Congress passed laws to establish independent agencies run by bipartisan boards, like the Securities and Exchange Commission. Presidents appoint the commissioners, although the laws generally say they can't be fired without cause. The Supreme Court upheld that arrangement 90 years ago. But the current court majority has chipped away at its precedent, and Yoo contends the president should be able to fire officials at any time.</w:t>
      </w:r>
    </w:p>
    <w:p w14:paraId="7E333F45" w14:textId="77777777" w:rsidR="002D5C29" w:rsidRPr="00A53AED" w:rsidRDefault="002D5C29" w:rsidP="002D5C29">
      <w:pPr>
        <w:rPr>
          <w:sz w:val="8"/>
          <w:szCs w:val="8"/>
        </w:rPr>
      </w:pPr>
      <w:r w:rsidRPr="00A53AED">
        <w:rPr>
          <w:sz w:val="8"/>
          <w:szCs w:val="8"/>
        </w:rPr>
        <w:t>YOO: I can see critics saying, look at what Trump has done. Isn't this why we need independent agencies? Because Congress knows it can't sit there and pass every regulation. It can't sit there and order every investigation. But Congress doesn't trust presidents. It doesn't trust presidents of either party, really. And so what Congress tried to do, starting around the New Deal, was try to create these independent bodies - a kind of fourth branch of government, the administrative state - and put it beyond the control of any partisan-elected president.</w:t>
      </w:r>
    </w:p>
    <w:p w14:paraId="0F0F2837" w14:textId="77777777" w:rsidR="002D5C29" w:rsidRPr="00A53AED" w:rsidRDefault="002D5C29" w:rsidP="002D5C29">
      <w:pPr>
        <w:rPr>
          <w:sz w:val="8"/>
          <w:szCs w:val="8"/>
        </w:rPr>
      </w:pPr>
      <w:r w:rsidRPr="00A53AED">
        <w:rPr>
          <w:sz w:val="8"/>
          <w:szCs w:val="8"/>
        </w:rPr>
        <w:lastRenderedPageBreak/>
        <w:t>Also, people like Woodrow Wilson, who I think is in many ways the godfather of this idea, thought that there were scientific answers to public policy, that you could get things exactly right, and so that politics were a dirty, messy business. And the last thing you would want, then, if you created a Federal Trade Commission or the Federal Reserve, probably the most powerful of our independent agencies...</w:t>
      </w:r>
    </w:p>
    <w:p w14:paraId="538679E8" w14:textId="77777777" w:rsidR="002D5C29" w:rsidRPr="00A53AED" w:rsidRDefault="002D5C29" w:rsidP="002D5C29">
      <w:pPr>
        <w:rPr>
          <w:sz w:val="8"/>
          <w:szCs w:val="8"/>
        </w:rPr>
      </w:pPr>
      <w:r w:rsidRPr="00A53AED">
        <w:rPr>
          <w:sz w:val="8"/>
          <w:szCs w:val="8"/>
        </w:rPr>
        <w:t>INSKEEP: Yeah.</w:t>
      </w:r>
    </w:p>
    <w:p w14:paraId="68FF8E66" w14:textId="77777777" w:rsidR="002D5C29" w:rsidRPr="00A53AED" w:rsidRDefault="002D5C29" w:rsidP="002D5C29">
      <w:pPr>
        <w:rPr>
          <w:sz w:val="8"/>
          <w:szCs w:val="8"/>
        </w:rPr>
      </w:pPr>
      <w:r w:rsidRPr="00A53AED">
        <w:rPr>
          <w:sz w:val="8"/>
          <w:szCs w:val="8"/>
        </w:rPr>
        <w:t>YOO: ...Is to allow a president elected at the head of a party to govern what it does.</w:t>
      </w:r>
    </w:p>
    <w:p w14:paraId="2F06C615" w14:textId="77777777" w:rsidR="002D5C29" w:rsidRDefault="002D5C29" w:rsidP="002D5C29">
      <w:pPr>
        <w:rPr>
          <w:rStyle w:val="StyleUnderline"/>
        </w:rPr>
      </w:pPr>
      <w:r w:rsidRPr="00A53AED">
        <w:rPr>
          <w:sz w:val="16"/>
        </w:rPr>
        <w:t xml:space="preserve">INSKEEP: Let's talk about some of the ways the president has challenged this idea. I'm thinking of a really simple one. In the first week in office, the president fired 17 inspectors general. Congress passed a law creating the inspectors general, also passed some rules and said the president may fire an inspector general. </w:t>
      </w:r>
      <w:r w:rsidRPr="00A53AED">
        <w:rPr>
          <w:rStyle w:val="StyleUnderline"/>
        </w:rPr>
        <w:t>The president is in charge.</w:t>
      </w:r>
      <w:r w:rsidRPr="00A53AED">
        <w:rPr>
          <w:sz w:val="16"/>
        </w:rPr>
        <w:t xml:space="preserve"> But you have to give 30 days' notice, and you have to give a reason to Congress. President Trump didn't bother to do that. </w:t>
      </w:r>
      <w:r w:rsidRPr="00A53AED">
        <w:rPr>
          <w:rStyle w:val="StyleUnderline"/>
        </w:rPr>
        <w:t xml:space="preserve">He just fired them all, effective </w:t>
      </w:r>
      <w:r w:rsidRPr="00A53AED">
        <w:rPr>
          <w:rStyle w:val="Emphasis"/>
        </w:rPr>
        <w:t>immediately</w:t>
      </w:r>
      <w:r w:rsidRPr="00A53AED">
        <w:rPr>
          <w:rStyle w:val="StyleUnderline"/>
        </w:rPr>
        <w:t xml:space="preserve">. What do you </w:t>
      </w:r>
      <w:r w:rsidRPr="00A53AED">
        <w:rPr>
          <w:rStyle w:val="Emphasis"/>
        </w:rPr>
        <w:t>think of that</w:t>
      </w:r>
      <w:r w:rsidRPr="00A53AED">
        <w:rPr>
          <w:rStyle w:val="StyleUnderline"/>
        </w:rPr>
        <w:t>?</w:t>
      </w:r>
    </w:p>
    <w:p w14:paraId="31E9E41A" w14:textId="77777777" w:rsidR="002D5C29" w:rsidRPr="00D164B6" w:rsidRDefault="002D5C29" w:rsidP="002D5C29">
      <w:pPr>
        <w:rPr>
          <w:b/>
          <w:iCs/>
          <w:u w:val="single"/>
          <w:bdr w:val="single" w:sz="12" w:space="0" w:color="auto"/>
        </w:rPr>
      </w:pPr>
      <w:r w:rsidRPr="00A53AED">
        <w:rPr>
          <w:sz w:val="16"/>
        </w:rPr>
        <w:t>YOO: Yeah</w:t>
      </w:r>
      <w:r w:rsidRPr="00A53AED">
        <w:rPr>
          <w:sz w:val="16"/>
          <w:highlight w:val="cyan"/>
        </w:rPr>
        <w:t xml:space="preserve">. </w:t>
      </w:r>
      <w:r w:rsidRPr="00A53AED">
        <w:rPr>
          <w:rStyle w:val="StyleUnderline"/>
          <w:highlight w:val="cyan"/>
        </w:rPr>
        <w:t>I don't</w:t>
      </w:r>
      <w:r w:rsidRPr="00A53AED">
        <w:rPr>
          <w:rStyle w:val="StyleUnderline"/>
        </w:rPr>
        <w:t xml:space="preserve"> think that </w:t>
      </w:r>
      <w:r w:rsidRPr="00A53AED">
        <w:rPr>
          <w:rStyle w:val="StyleUnderline"/>
          <w:highlight w:val="cyan"/>
        </w:rPr>
        <w:t xml:space="preserve">Congress can put </w:t>
      </w:r>
      <w:r w:rsidRPr="00A53AED">
        <w:rPr>
          <w:rStyle w:val="Emphasis"/>
          <w:highlight w:val="cyan"/>
        </w:rPr>
        <w:t>any conditions</w:t>
      </w:r>
      <w:r w:rsidRPr="00A53AED">
        <w:rPr>
          <w:rStyle w:val="StyleUnderline"/>
        </w:rPr>
        <w:t xml:space="preserve"> </w:t>
      </w:r>
      <w:r w:rsidRPr="00A53AED">
        <w:rPr>
          <w:rStyle w:val="StyleUnderline"/>
          <w:highlight w:val="cyan"/>
        </w:rPr>
        <w:t>on the president's ability</w:t>
      </w:r>
      <w:r w:rsidRPr="00A53AED">
        <w:rPr>
          <w:rStyle w:val="StyleUnderline"/>
        </w:rPr>
        <w:t xml:space="preserve"> </w:t>
      </w:r>
      <w:r w:rsidRPr="00A53AED">
        <w:rPr>
          <w:rStyle w:val="StyleUnderline"/>
          <w:highlight w:val="cyan"/>
        </w:rPr>
        <w:t>to fire</w:t>
      </w:r>
      <w:r w:rsidRPr="00A53AED">
        <w:rPr>
          <w:rStyle w:val="StyleUnderline"/>
        </w:rPr>
        <w:t>.</w:t>
      </w:r>
      <w:r w:rsidRPr="00A53AED">
        <w:rPr>
          <w:sz w:val="16"/>
        </w:rPr>
        <w:t xml:space="preserve"> </w:t>
      </w:r>
      <w:r w:rsidRPr="00A53AED">
        <w:rPr>
          <w:rStyle w:val="StyleUnderline"/>
        </w:rPr>
        <w:t xml:space="preserve">I think </w:t>
      </w:r>
      <w:r w:rsidRPr="00A53AED">
        <w:rPr>
          <w:rStyle w:val="StyleUnderline"/>
          <w:highlight w:val="cyan"/>
        </w:rPr>
        <w:t xml:space="preserve">the </w:t>
      </w:r>
      <w:r w:rsidRPr="00A53AED">
        <w:rPr>
          <w:rStyle w:val="Emphasis"/>
          <w:highlight w:val="cyan"/>
        </w:rPr>
        <w:t>president</w:t>
      </w:r>
      <w:r w:rsidRPr="00A53AED">
        <w:rPr>
          <w:rStyle w:val="StyleUnderline"/>
        </w:rPr>
        <w:t xml:space="preserve"> just </w:t>
      </w:r>
      <w:r w:rsidRPr="00A53AED">
        <w:rPr>
          <w:rStyle w:val="StyleUnderline"/>
          <w:highlight w:val="cyan"/>
        </w:rPr>
        <w:t xml:space="preserve">has a </w:t>
      </w:r>
      <w:r w:rsidRPr="00A53AED">
        <w:rPr>
          <w:rStyle w:val="Emphasis"/>
          <w:sz w:val="28"/>
          <w:szCs w:val="32"/>
          <w:highlight w:val="cyan"/>
        </w:rPr>
        <w:t>constitutional right to remove</w:t>
      </w:r>
      <w:r w:rsidRPr="00A53AED">
        <w:rPr>
          <w:rStyle w:val="StyleUnderline"/>
          <w:sz w:val="28"/>
          <w:szCs w:val="32"/>
        </w:rPr>
        <w:t xml:space="preserve"> </w:t>
      </w:r>
      <w:r w:rsidRPr="00A53AED">
        <w:rPr>
          <w:rStyle w:val="StyleUnderline"/>
          <w:highlight w:val="cyan"/>
        </w:rPr>
        <w:t>because</w:t>
      </w:r>
      <w:r w:rsidRPr="00A53AED">
        <w:rPr>
          <w:rStyle w:val="StyleUnderline"/>
        </w:rPr>
        <w:t xml:space="preserve"> of - as the </w:t>
      </w:r>
      <w:r w:rsidRPr="00A53AED">
        <w:rPr>
          <w:rStyle w:val="Emphasis"/>
        </w:rPr>
        <w:t>Supreme Court</w:t>
      </w:r>
      <w:r w:rsidRPr="00A53AED">
        <w:rPr>
          <w:rStyle w:val="StyleUnderline"/>
        </w:rPr>
        <w:t xml:space="preserve"> said</w:t>
      </w:r>
      <w:r w:rsidRPr="00A53AED">
        <w:rPr>
          <w:sz w:val="16"/>
        </w:rPr>
        <w:t xml:space="preserve">, </w:t>
      </w:r>
      <w:r w:rsidRPr="00A53AED">
        <w:rPr>
          <w:rStyle w:val="StyleUnderline"/>
          <w:highlight w:val="cyan"/>
        </w:rPr>
        <w:t xml:space="preserve">the </w:t>
      </w:r>
      <w:r w:rsidRPr="00A53AED">
        <w:rPr>
          <w:rStyle w:val="Emphasis"/>
          <w:sz w:val="28"/>
          <w:szCs w:val="32"/>
          <w:highlight w:val="cyan"/>
        </w:rPr>
        <w:t>power to remove is really the</w:t>
      </w:r>
      <w:r w:rsidRPr="00A53AED">
        <w:rPr>
          <w:rStyle w:val="Emphasis"/>
          <w:sz w:val="28"/>
          <w:szCs w:val="32"/>
        </w:rPr>
        <w:t xml:space="preserve"> </w:t>
      </w:r>
      <w:r w:rsidRPr="00A53AED">
        <w:rPr>
          <w:rStyle w:val="Emphasis"/>
          <w:sz w:val="28"/>
          <w:szCs w:val="32"/>
          <w:highlight w:val="cyan"/>
        </w:rPr>
        <w:t>power to command</w:t>
      </w:r>
      <w:r w:rsidRPr="00A53AED">
        <w:t>.</w:t>
      </w:r>
      <w:r w:rsidRPr="00A53AED">
        <w:rPr>
          <w:rStyle w:val="StyleUnderline"/>
          <w:sz w:val="28"/>
          <w:szCs w:val="32"/>
        </w:rPr>
        <w:t xml:space="preserve"> </w:t>
      </w:r>
      <w:r w:rsidRPr="00A53AED">
        <w:rPr>
          <w:rStyle w:val="StyleUnderline"/>
        </w:rPr>
        <w:t xml:space="preserve">And </w:t>
      </w:r>
      <w:r w:rsidRPr="00A53AED">
        <w:rPr>
          <w:rStyle w:val="StyleUnderline"/>
          <w:highlight w:val="cyan"/>
        </w:rPr>
        <w:t xml:space="preserve">the </w:t>
      </w:r>
      <w:r w:rsidRPr="00A53AED">
        <w:rPr>
          <w:rStyle w:val="Emphasis"/>
          <w:highlight w:val="cyan"/>
        </w:rPr>
        <w:t>president must</w:t>
      </w:r>
      <w:r w:rsidRPr="00A53AED">
        <w:rPr>
          <w:rStyle w:val="StyleUnderline"/>
        </w:rPr>
        <w:t xml:space="preserve"> have the </w:t>
      </w:r>
      <w:r w:rsidRPr="00A53AED">
        <w:rPr>
          <w:rStyle w:val="Emphasis"/>
        </w:rPr>
        <w:t>ability</w:t>
      </w:r>
      <w:r w:rsidRPr="00A53AED">
        <w:rPr>
          <w:rStyle w:val="StyleUnderline"/>
        </w:rPr>
        <w:t xml:space="preserve"> to </w:t>
      </w:r>
      <w:r w:rsidRPr="00A53AED">
        <w:rPr>
          <w:rStyle w:val="Emphasis"/>
          <w:highlight w:val="cyan"/>
        </w:rPr>
        <w:t>command</w:t>
      </w:r>
      <w:r w:rsidRPr="00A53AED">
        <w:rPr>
          <w:rStyle w:val="Emphasis"/>
        </w:rPr>
        <w:t xml:space="preserve"> </w:t>
      </w:r>
      <w:r w:rsidRPr="00A53AED">
        <w:rPr>
          <w:rStyle w:val="Emphasis"/>
          <w:highlight w:val="cyan"/>
        </w:rPr>
        <w:t>everyone in the executive branch.</w:t>
      </w:r>
    </w:p>
    <w:p w14:paraId="74E0966E" w14:textId="77777777" w:rsidR="002D5C29" w:rsidRDefault="002D5C29" w:rsidP="002D5C29">
      <w:pPr>
        <w:pStyle w:val="Heading4"/>
      </w:pPr>
      <w:r>
        <w:t xml:space="preserve">Without it, the President </w:t>
      </w:r>
      <w:r>
        <w:rPr>
          <w:u w:val="single"/>
        </w:rPr>
        <w:t>quite literally</w:t>
      </w:r>
      <w:r>
        <w:t xml:space="preserve"> cannot </w:t>
      </w:r>
      <w:r w:rsidRPr="00D42043">
        <w:rPr>
          <w:u w:val="single"/>
        </w:rPr>
        <w:t>execute the law</w:t>
      </w:r>
      <w:r>
        <w:t xml:space="preserve">. </w:t>
      </w:r>
    </w:p>
    <w:p w14:paraId="66F7E3C2" w14:textId="77777777" w:rsidR="002D5C29" w:rsidRPr="003D2614" w:rsidRDefault="002D5C29" w:rsidP="002D5C29">
      <w:r w:rsidRPr="003D2614">
        <w:t xml:space="preserve">Aditya </w:t>
      </w:r>
      <w:r w:rsidRPr="003D2614">
        <w:rPr>
          <w:rStyle w:val="Style13ptBold"/>
        </w:rPr>
        <w:t>Bamzai &amp;</w:t>
      </w:r>
      <w:r w:rsidRPr="003D2614">
        <w:t xml:space="preserve"> Saikrishna Bangalore </w:t>
      </w:r>
      <w:r w:rsidRPr="003D2614">
        <w:rPr>
          <w:rStyle w:val="Style13ptBold"/>
        </w:rPr>
        <w:t>Prakash 24</w:t>
      </w:r>
      <w:r w:rsidRPr="003D2614">
        <w:t xml:space="preserve">. </w:t>
      </w:r>
      <w:r>
        <w:t>Martha Lubin Karsh and Bruce A. Karsh Bicentennial Professor of Law, University of Virginia; James Monroe Distinguished Professor of Law, Albert Clark Tate Jr. Professor of Law, and Miller Center Senior Fellow, University of Virginia.</w:t>
      </w:r>
      <w:r w:rsidRPr="003D2614">
        <w:t xml:space="preserve">. </w:t>
      </w:r>
      <w:r>
        <w:t>“</w:t>
      </w:r>
      <w:r w:rsidRPr="003D2614">
        <w:t>How to think about the removal power.</w:t>
      </w:r>
      <w:r>
        <w:t>”</w:t>
      </w:r>
      <w:r w:rsidRPr="003D2614">
        <w:t xml:space="preserve"> August 2024. Virginia Law Review Online. Volume 110, Pages 159–206.</w:t>
      </w:r>
    </w:p>
    <w:p w14:paraId="4EE97599" w14:textId="77777777" w:rsidR="002D5C29" w:rsidRDefault="002D5C29" w:rsidP="002D5C29">
      <w:pPr>
        <w:rPr>
          <w:rStyle w:val="Emphasis"/>
        </w:rPr>
      </w:pPr>
      <w:r w:rsidRPr="00D42043">
        <w:rPr>
          <w:sz w:val="16"/>
        </w:rPr>
        <w:t xml:space="preserve">We agree entirely with Katz and Rosenblum that </w:t>
      </w:r>
      <w:r w:rsidRPr="00D42043">
        <w:rPr>
          <w:rStyle w:val="StyleUnderline"/>
        </w:rPr>
        <w:t>the authors of the Constitution could</w:t>
      </w:r>
      <w:r w:rsidRPr="00D42043">
        <w:rPr>
          <w:sz w:val="16"/>
        </w:rPr>
        <w:t xml:space="preserve"> </w:t>
      </w:r>
      <w:r w:rsidRPr="00D42043">
        <w:rPr>
          <w:rStyle w:val="StyleUnderline"/>
        </w:rPr>
        <w:t xml:space="preserve">have lodged </w:t>
      </w:r>
      <w:r w:rsidRPr="004F6F98">
        <w:rPr>
          <w:rStyle w:val="StyleUnderline"/>
          <w:highlight w:val="cyan"/>
        </w:rPr>
        <w:t xml:space="preserve">the power to </w:t>
      </w:r>
      <w:r w:rsidRPr="004F6F98">
        <w:rPr>
          <w:rStyle w:val="Emphasis"/>
          <w:highlight w:val="cyan"/>
        </w:rPr>
        <w:t>remove executive officers</w:t>
      </w:r>
      <w:r w:rsidRPr="00D42043">
        <w:rPr>
          <w:rStyle w:val="StyleUnderline"/>
        </w:rPr>
        <w:t xml:space="preserve"> in other </w:t>
      </w:r>
      <w:r w:rsidRPr="00D42043">
        <w:rPr>
          <w:rStyle w:val="Emphasis"/>
        </w:rPr>
        <w:t>hands</w:t>
      </w:r>
      <w:r w:rsidRPr="00D42043">
        <w:rPr>
          <w:rStyle w:val="StyleUnderline"/>
        </w:rPr>
        <w:t>, say with the</w:t>
      </w:r>
      <w:r w:rsidRPr="00D42043">
        <w:rPr>
          <w:sz w:val="16"/>
        </w:rPr>
        <w:t xml:space="preserve"> </w:t>
      </w:r>
      <w:r w:rsidRPr="00D42043">
        <w:rPr>
          <w:rStyle w:val="Emphasis"/>
        </w:rPr>
        <w:t>President</w:t>
      </w:r>
      <w:r w:rsidRPr="00D42043">
        <w:rPr>
          <w:sz w:val="16"/>
        </w:rPr>
        <w:t xml:space="preserve"> and the Senate concurrently, just as they lodged the power to appoint. But the fact that they could have lodged removal elsewhere does not mean that they did. As Madison observed, </w:t>
      </w:r>
      <w:r w:rsidRPr="00D42043">
        <w:rPr>
          <w:rStyle w:val="StyleUnderline"/>
        </w:rPr>
        <w:t xml:space="preserve">the Constitution created </w:t>
      </w:r>
      <w:r w:rsidRPr="00D42043">
        <w:rPr>
          <w:rStyle w:val="Emphasis"/>
        </w:rPr>
        <w:t>certain exceptions</w:t>
      </w:r>
      <w:r w:rsidRPr="00D42043">
        <w:rPr>
          <w:rStyle w:val="StyleUnderline"/>
        </w:rPr>
        <w:t xml:space="preserve"> to the executive power—such as the Senate’s check on appointments</w:t>
      </w:r>
      <w:r w:rsidRPr="00D42043">
        <w:rPr>
          <w:sz w:val="16"/>
        </w:rPr>
        <w:t xml:space="preserve">. </w:t>
      </w:r>
      <w:r w:rsidRPr="00D42043">
        <w:rPr>
          <w:rStyle w:val="StyleUnderline"/>
        </w:rPr>
        <w:t xml:space="preserve">But they did not create such a </w:t>
      </w:r>
      <w:r w:rsidRPr="00D42043">
        <w:rPr>
          <w:rStyle w:val="Emphasis"/>
        </w:rPr>
        <w:t>check on removals</w:t>
      </w:r>
      <w:r w:rsidRPr="00D42043">
        <w:rPr>
          <w:rStyle w:val="StyleUnderline"/>
        </w:rPr>
        <w:t xml:space="preserve"> and, hence, the </w:t>
      </w:r>
      <w:r w:rsidRPr="004F6F98">
        <w:rPr>
          <w:rStyle w:val="Emphasis"/>
          <w:highlight w:val="cyan"/>
        </w:rPr>
        <w:t>President</w:t>
      </w:r>
      <w:r w:rsidRPr="00D42043">
        <w:rPr>
          <w:rStyle w:val="StyleUnderline"/>
        </w:rPr>
        <w:t xml:space="preserve"> </w:t>
      </w:r>
      <w:r w:rsidRPr="004F6F98">
        <w:rPr>
          <w:rStyle w:val="StyleUnderline"/>
          <w:highlight w:val="cyan"/>
        </w:rPr>
        <w:t>enjoyed</w:t>
      </w:r>
      <w:r w:rsidRPr="00D42043">
        <w:rPr>
          <w:rStyle w:val="StyleUnderline"/>
        </w:rPr>
        <w:t xml:space="preserve"> </w:t>
      </w:r>
      <w:r w:rsidRPr="00D42043">
        <w:rPr>
          <w:rStyle w:val="Emphasis"/>
        </w:rPr>
        <w:t xml:space="preserve">such power </w:t>
      </w:r>
      <w:r w:rsidRPr="004F6F98">
        <w:rPr>
          <w:rStyle w:val="Emphasis"/>
          <w:highlight w:val="cyan"/>
        </w:rPr>
        <w:t>under the Constitution itself.</w:t>
      </w:r>
    </w:p>
    <w:p w14:paraId="6D514C8A" w14:textId="77777777" w:rsidR="002D5C29" w:rsidRDefault="002D5C29" w:rsidP="002D5C29">
      <w:pPr>
        <w:rPr>
          <w:rStyle w:val="StyleUnderline"/>
        </w:rPr>
      </w:pPr>
      <w:r w:rsidRPr="00D42043">
        <w:rPr>
          <w:sz w:val="16"/>
        </w:rPr>
        <w:t xml:space="preserve">Katz and Rosenblum also emphasize that it was “simply not the case that, as a group, state constitutions specified that the executive enjoyed the power of removal.” But, again, that claim is not dispositive if removal was considered an “executive power,” with state constitutional departures from that intellectual framework understood to vest the executive power of removal in another entity. Put slightly differently, the authors of the federal Constitution borrowed and relied upon a conception of “executive power” from existing usage. In allocating that power, they granted some power to the executive and required the Senate’s consent. They allocated certain executive powers to Congress, to be exercised by ordinary legislation. </w:t>
      </w:r>
      <w:r w:rsidRPr="00D42043">
        <w:rPr>
          <w:rStyle w:val="StyleUnderline"/>
        </w:rPr>
        <w:t xml:space="preserve">And they </w:t>
      </w:r>
      <w:r w:rsidRPr="00D42043">
        <w:rPr>
          <w:rStyle w:val="Emphasis"/>
        </w:rPr>
        <w:t>left some such power</w:t>
      </w:r>
      <w:r w:rsidRPr="00D42043">
        <w:rPr>
          <w:rStyle w:val="StyleUnderline"/>
        </w:rPr>
        <w:t xml:space="preserve"> </w:t>
      </w:r>
      <w:r w:rsidRPr="00D42043">
        <w:rPr>
          <w:rStyle w:val="Emphasis"/>
        </w:rPr>
        <w:t>solely</w:t>
      </w:r>
      <w:r w:rsidRPr="00D42043">
        <w:rPr>
          <w:rStyle w:val="StyleUnderline"/>
        </w:rPr>
        <w:t xml:space="preserve"> with the </w:t>
      </w:r>
      <w:r w:rsidRPr="00D42043">
        <w:rPr>
          <w:rStyle w:val="Emphasis"/>
        </w:rPr>
        <w:t>President</w:t>
      </w:r>
      <w:r w:rsidRPr="00D42043">
        <w:rPr>
          <w:rStyle w:val="StyleUnderline"/>
        </w:rPr>
        <w:t>.</w:t>
      </w:r>
    </w:p>
    <w:p w14:paraId="62F241CB" w14:textId="77777777" w:rsidR="002D5C29" w:rsidRPr="00D42043" w:rsidRDefault="002D5C29" w:rsidP="002D5C29">
      <w:pPr>
        <w:rPr>
          <w:sz w:val="16"/>
        </w:rPr>
      </w:pPr>
      <w:r w:rsidRPr="00D42043">
        <w:rPr>
          <w:sz w:val="16"/>
        </w:rPr>
        <w:t>The federal Constitution created a stronger President than existing state executives. Katz and Rosenblum acknowledge this point, but claim that “[t]his self-conscious break offers reason to suspect that Article II would not simply import state constitutional ideas about the content of executive power.” Here, we disagree. The authors of the federal Constitution borrowed “state constitutional ideas about the content of executive power,” and more general ideas about the meaning of executive power, including British concepts. The fact that they departed from existing frameworks on the question of where to allocate those executive powers does not mean that they departed from the existing understanding of the content of the power.</w:t>
      </w:r>
    </w:p>
    <w:p w14:paraId="02D2E5BC" w14:textId="77777777" w:rsidR="002D5C29" w:rsidRDefault="002D5C29" w:rsidP="002D5C29">
      <w:pPr>
        <w:rPr>
          <w:rStyle w:val="StyleUnderline"/>
        </w:rPr>
      </w:pPr>
      <w:r w:rsidRPr="00D42043">
        <w:rPr>
          <w:sz w:val="16"/>
        </w:rPr>
        <w:t>As a result, when Congress debated removal in 1789, it did not write on a blank slate or discuss a theretofore unexplored issue. Madison’s famous remarks on removal during the First Congress drew upon this wealth of materials and practices. As he put it: “</w:t>
      </w:r>
      <w:r w:rsidRPr="00D42043">
        <w:rPr>
          <w:rStyle w:val="StyleUnderline"/>
        </w:rPr>
        <w:t>Is the power of displacing an executive power</w:t>
      </w:r>
      <w:r w:rsidRPr="00D42043">
        <w:rPr>
          <w:sz w:val="16"/>
        </w:rPr>
        <w:t xml:space="preserve">? I conceive that </w:t>
      </w:r>
      <w:r w:rsidRPr="004F6F98">
        <w:rPr>
          <w:rStyle w:val="StyleUnderline"/>
          <w:highlight w:val="cyan"/>
        </w:rPr>
        <w:t>if any</w:t>
      </w:r>
      <w:r w:rsidRPr="00D42043">
        <w:rPr>
          <w:rStyle w:val="StyleUnderline"/>
        </w:rPr>
        <w:t xml:space="preserve"> </w:t>
      </w:r>
      <w:r w:rsidRPr="004F6F98">
        <w:rPr>
          <w:rStyle w:val="StyleUnderline"/>
          <w:highlight w:val="cyan"/>
        </w:rPr>
        <w:t>power</w:t>
      </w:r>
      <w:r w:rsidRPr="00D42043">
        <w:rPr>
          <w:rStyle w:val="StyleUnderline"/>
        </w:rPr>
        <w:t xml:space="preserve"> whatsoever </w:t>
      </w:r>
      <w:r w:rsidRPr="004F6F98">
        <w:rPr>
          <w:rStyle w:val="Emphasis"/>
          <w:highlight w:val="cyan"/>
        </w:rPr>
        <w:t>is</w:t>
      </w:r>
      <w:r w:rsidRPr="00D42043">
        <w:rPr>
          <w:rStyle w:val="StyleUnderline"/>
        </w:rPr>
        <w:t xml:space="preserve"> in its nature </w:t>
      </w:r>
      <w:r w:rsidRPr="004F6F98">
        <w:rPr>
          <w:rStyle w:val="Emphasis"/>
          <w:highlight w:val="cyan"/>
        </w:rPr>
        <w:t>executive</w:t>
      </w:r>
      <w:r w:rsidRPr="00D42043">
        <w:rPr>
          <w:rStyle w:val="StyleUnderline"/>
        </w:rPr>
        <w:t xml:space="preserve"> </w:t>
      </w:r>
      <w:r w:rsidRPr="004F6F98">
        <w:rPr>
          <w:rStyle w:val="StyleUnderline"/>
          <w:highlight w:val="cyan"/>
        </w:rPr>
        <w:t xml:space="preserve">it is the </w:t>
      </w:r>
      <w:r w:rsidRPr="004F6F98">
        <w:rPr>
          <w:rStyle w:val="Emphasis"/>
          <w:highlight w:val="cyan"/>
        </w:rPr>
        <w:t>power of appointing</w:t>
      </w:r>
      <w:r w:rsidRPr="004F6F98">
        <w:rPr>
          <w:rStyle w:val="StyleUnderline"/>
          <w:highlight w:val="cyan"/>
        </w:rPr>
        <w:t>,</w:t>
      </w:r>
      <w:r w:rsidRPr="00D42043">
        <w:rPr>
          <w:rStyle w:val="StyleUnderline"/>
        </w:rPr>
        <w:t xml:space="preserve"> overseeing, and </w:t>
      </w:r>
      <w:r w:rsidRPr="00D42043">
        <w:rPr>
          <w:rStyle w:val="Emphasis"/>
        </w:rPr>
        <w:t>controlling</w:t>
      </w:r>
      <w:r w:rsidRPr="00D42043">
        <w:rPr>
          <w:rStyle w:val="StyleUnderline"/>
        </w:rPr>
        <w:t xml:space="preserve"> </w:t>
      </w:r>
      <w:r w:rsidRPr="004F6F98">
        <w:rPr>
          <w:rStyle w:val="StyleUnderline"/>
          <w:highlight w:val="cyan"/>
        </w:rPr>
        <w:t xml:space="preserve">those who </w:t>
      </w:r>
      <w:r w:rsidRPr="004F6F98">
        <w:rPr>
          <w:rStyle w:val="Emphasis"/>
          <w:highlight w:val="cyan"/>
        </w:rPr>
        <w:t>execute the laws</w:t>
      </w:r>
      <w:r w:rsidRPr="00D42043">
        <w:rPr>
          <w:sz w:val="16"/>
        </w:rPr>
        <w:t xml:space="preserve">.” </w:t>
      </w:r>
      <w:r w:rsidRPr="00D42043">
        <w:rPr>
          <w:rStyle w:val="StyleUnderline"/>
        </w:rPr>
        <w:t xml:space="preserve">On this view, the </w:t>
      </w:r>
      <w:r w:rsidRPr="004F6F98">
        <w:rPr>
          <w:rStyle w:val="StyleUnderline"/>
          <w:highlight w:val="cyan"/>
        </w:rPr>
        <w:t>executive power was</w:t>
      </w:r>
      <w:r w:rsidRPr="00D42043">
        <w:rPr>
          <w:rStyle w:val="StyleUnderline"/>
        </w:rPr>
        <w:t xml:space="preserve"> </w:t>
      </w:r>
      <w:r w:rsidRPr="004F6F98">
        <w:rPr>
          <w:rStyle w:val="StyleUnderline"/>
          <w:highlight w:val="cyan"/>
        </w:rPr>
        <w:t>about</w:t>
      </w:r>
      <w:r w:rsidRPr="00D42043">
        <w:rPr>
          <w:rStyle w:val="StyleUnderline"/>
        </w:rPr>
        <w:t xml:space="preserve"> </w:t>
      </w:r>
      <w:r w:rsidRPr="00D42043">
        <w:rPr>
          <w:rStyle w:val="Emphasis"/>
        </w:rPr>
        <w:t>appointing</w:t>
      </w:r>
      <w:r w:rsidRPr="00D42043">
        <w:rPr>
          <w:rStyle w:val="StyleUnderline"/>
        </w:rPr>
        <w:t xml:space="preserve">, </w:t>
      </w:r>
      <w:r w:rsidRPr="00D42043">
        <w:rPr>
          <w:rStyle w:val="Emphasis"/>
        </w:rPr>
        <w:t>supervising</w:t>
      </w:r>
      <w:r w:rsidRPr="00D42043">
        <w:rPr>
          <w:rStyle w:val="StyleUnderline"/>
        </w:rPr>
        <w:t xml:space="preserve">, and </w:t>
      </w:r>
      <w:r w:rsidRPr="004F6F98">
        <w:rPr>
          <w:rStyle w:val="Emphasis"/>
          <w:highlight w:val="cyan"/>
        </w:rPr>
        <w:t>removing</w:t>
      </w:r>
      <w:r w:rsidRPr="004F6F98">
        <w:rPr>
          <w:rStyle w:val="StyleUnderline"/>
          <w:highlight w:val="cyan"/>
        </w:rPr>
        <w:t xml:space="preserve"> </w:t>
      </w:r>
      <w:r w:rsidRPr="004F6F98">
        <w:rPr>
          <w:rStyle w:val="Emphasis"/>
          <w:highlight w:val="cyan"/>
        </w:rPr>
        <w:t>those</w:t>
      </w:r>
      <w:r w:rsidRPr="004F6F98">
        <w:rPr>
          <w:rStyle w:val="StyleUnderline"/>
          <w:highlight w:val="cyan"/>
        </w:rPr>
        <w:t xml:space="preserve"> who </w:t>
      </w:r>
      <w:r w:rsidRPr="004F6F98">
        <w:rPr>
          <w:rStyle w:val="Emphasis"/>
          <w:highlight w:val="cyan"/>
        </w:rPr>
        <w:t>execute the law.</w:t>
      </w:r>
      <w:r w:rsidRPr="00D42043">
        <w:rPr>
          <w:sz w:val="16"/>
        </w:rPr>
        <w:t xml:space="preserve"> </w:t>
      </w:r>
      <w:r w:rsidRPr="004F6F98">
        <w:rPr>
          <w:rStyle w:val="StyleUnderline"/>
          <w:highlight w:val="cyan"/>
        </w:rPr>
        <w:lastRenderedPageBreak/>
        <w:t xml:space="preserve">Without these authorities, the </w:t>
      </w:r>
      <w:r w:rsidRPr="004F6F98">
        <w:rPr>
          <w:rStyle w:val="Emphasis"/>
          <w:highlight w:val="cyan"/>
        </w:rPr>
        <w:t>President’s power</w:t>
      </w:r>
      <w:r w:rsidRPr="004F6F98">
        <w:rPr>
          <w:rStyle w:val="StyleUnderline"/>
          <w:highlight w:val="cyan"/>
        </w:rPr>
        <w:t xml:space="preserve"> to </w:t>
      </w:r>
      <w:r w:rsidRPr="004F6F98">
        <w:rPr>
          <w:rStyle w:val="Emphasis"/>
          <w:sz w:val="28"/>
          <w:szCs w:val="32"/>
          <w:highlight w:val="cyan"/>
        </w:rPr>
        <w:t>execute the law did not exist</w:t>
      </w:r>
      <w:r w:rsidRPr="00D42043">
        <w:rPr>
          <w:sz w:val="16"/>
        </w:rPr>
        <w:t xml:space="preserve">. </w:t>
      </w:r>
      <w:r w:rsidRPr="00D42043">
        <w:rPr>
          <w:rStyle w:val="StyleUnderline"/>
        </w:rPr>
        <w:t xml:space="preserve">That is why Madison, and many others, believed that the Constitution granted the </w:t>
      </w:r>
      <w:r w:rsidRPr="00D42043">
        <w:rPr>
          <w:rStyle w:val="Emphasis"/>
        </w:rPr>
        <w:t>President</w:t>
      </w:r>
      <w:r w:rsidRPr="00D42043">
        <w:rPr>
          <w:rStyle w:val="StyleUnderline"/>
        </w:rPr>
        <w:t xml:space="preserve"> the </w:t>
      </w:r>
      <w:r w:rsidRPr="00D42043">
        <w:rPr>
          <w:rStyle w:val="Emphasis"/>
        </w:rPr>
        <w:t>power</w:t>
      </w:r>
      <w:r w:rsidRPr="00D42043">
        <w:rPr>
          <w:rStyle w:val="StyleUnderline"/>
        </w:rPr>
        <w:t xml:space="preserve"> to </w:t>
      </w:r>
      <w:r w:rsidRPr="00D42043">
        <w:rPr>
          <w:rStyle w:val="Emphasis"/>
        </w:rPr>
        <w:t>remove officers</w:t>
      </w:r>
      <w:r w:rsidRPr="00D42043">
        <w:rPr>
          <w:rStyle w:val="StyleUnderline"/>
        </w:rPr>
        <w:t>.</w:t>
      </w:r>
    </w:p>
    <w:p w14:paraId="6FC420BB" w14:textId="77777777" w:rsidR="002D5C29" w:rsidRPr="003D2614" w:rsidRDefault="002D5C29" w:rsidP="002D5C29">
      <w:pPr>
        <w:pStyle w:val="Heading4"/>
      </w:pPr>
      <w:r>
        <w:t xml:space="preserve">That’s the </w:t>
      </w:r>
      <w:r>
        <w:rPr>
          <w:u w:val="single"/>
        </w:rPr>
        <w:t>core</w:t>
      </w:r>
      <w:r>
        <w:t xml:space="preserve"> of the President’s ability to control </w:t>
      </w:r>
      <w:r>
        <w:rPr>
          <w:u w:val="single"/>
        </w:rPr>
        <w:t>agencies</w:t>
      </w:r>
      <w:r>
        <w:t xml:space="preserve">. </w:t>
      </w:r>
    </w:p>
    <w:p w14:paraId="5228920F" w14:textId="77777777" w:rsidR="002D5C29" w:rsidRPr="003D2614" w:rsidRDefault="002D5C29" w:rsidP="002D5C29">
      <w:r w:rsidRPr="003D2614">
        <w:t xml:space="preserve">Steven G. </w:t>
      </w:r>
      <w:r w:rsidRPr="003D2614">
        <w:rPr>
          <w:rStyle w:val="Style13ptBold"/>
        </w:rPr>
        <w:t xml:space="preserve">Calabresi &amp; </w:t>
      </w:r>
      <w:r w:rsidRPr="003D2614">
        <w:t xml:space="preserve">Christopher S. </w:t>
      </w:r>
      <w:r w:rsidRPr="003D2614">
        <w:rPr>
          <w:rStyle w:val="Style13ptBold"/>
        </w:rPr>
        <w:t>Yoo 8</w:t>
      </w:r>
      <w:r w:rsidRPr="003D2614">
        <w:t xml:space="preserve">. </w:t>
      </w:r>
      <w:r>
        <w:t>Professor of Law, UC Berkeley School of Law; Visiting Scholar, American Enterprise Institute</w:t>
      </w:r>
      <w:r w:rsidRPr="003D2614">
        <w:t xml:space="preserve">. </w:t>
      </w:r>
      <w:r w:rsidRPr="003D2614">
        <w:rPr>
          <w:i/>
          <w:iCs/>
        </w:rPr>
        <w:t>The Unitary Executive: Presidential Power from Washington to Bush</w:t>
      </w:r>
      <w:r w:rsidRPr="003D2614">
        <w:t>. Yale University Press. Pp. vii, 544.</w:t>
      </w:r>
    </w:p>
    <w:p w14:paraId="7978180C" w14:textId="77777777" w:rsidR="002D5C29" w:rsidRPr="00321D76" w:rsidRDefault="002D5C29" w:rsidP="002D5C29">
      <w:pPr>
        <w:rPr>
          <w:sz w:val="16"/>
        </w:rPr>
      </w:pPr>
      <w:r w:rsidRPr="00321D76">
        <w:rPr>
          <w:sz w:val="16"/>
        </w:rPr>
        <w:t xml:space="preserve">The primary method became direct presidential control over agencies’ decisions through a larger and more specialized White House staff. A critical effort took place between the Nixon and Reagan administrations through the imposition of cost-benefit analysis on the executive branch by the Office of Management and Budget (OMB). Under Director George Shultz, OMB began to review environmental regulations to determine whether their economic benefits outweighed their costs. The campaign to centralize control over the administrative state had a constitutional front too, through the effort to increase the formal control of the president over the executive branch and independent agencies. </w:t>
      </w:r>
      <w:r w:rsidRPr="00321D76">
        <w:rPr>
          <w:rStyle w:val="StyleUnderline"/>
          <w:highlight w:val="cyan"/>
        </w:rPr>
        <w:t>Allowing the</w:t>
      </w:r>
      <w:r w:rsidRPr="00321D76">
        <w:rPr>
          <w:rStyle w:val="StyleUnderline"/>
        </w:rPr>
        <w:t xml:space="preserve"> </w:t>
      </w:r>
      <w:r w:rsidRPr="00321D76">
        <w:rPr>
          <w:rStyle w:val="StyleUnderline"/>
          <w:highlight w:val="cyan"/>
        </w:rPr>
        <w:t>president to remove</w:t>
      </w:r>
      <w:r w:rsidRPr="00321D76">
        <w:rPr>
          <w:rStyle w:val="StyleUnderline"/>
        </w:rPr>
        <w:t xml:space="preserve"> </w:t>
      </w:r>
      <w:r w:rsidRPr="00321D76">
        <w:rPr>
          <w:rStyle w:val="StyleUnderline"/>
          <w:highlight w:val="cyan"/>
        </w:rPr>
        <w:t>any officer</w:t>
      </w:r>
      <w:r w:rsidRPr="00321D76">
        <w:rPr>
          <w:rStyle w:val="StyleUnderline"/>
        </w:rPr>
        <w:t xml:space="preserve"> responsible for carrying out federal law </w:t>
      </w:r>
      <w:r w:rsidRPr="00321D76">
        <w:rPr>
          <w:rStyle w:val="StyleUnderline"/>
          <w:highlight w:val="cyan"/>
        </w:rPr>
        <w:t>would give him</w:t>
      </w:r>
      <w:r w:rsidRPr="00321D76">
        <w:rPr>
          <w:rStyle w:val="StyleUnderline"/>
        </w:rPr>
        <w:t xml:space="preserve"> </w:t>
      </w:r>
      <w:r w:rsidRPr="00321D76">
        <w:rPr>
          <w:rStyle w:val="Emphasis"/>
          <w:highlight w:val="cyan"/>
        </w:rPr>
        <w:t>direct control</w:t>
      </w:r>
      <w:r w:rsidRPr="00321D76">
        <w:rPr>
          <w:rStyle w:val="StyleUnderline"/>
          <w:highlight w:val="cyan"/>
        </w:rPr>
        <w:t xml:space="preserve"> over the</w:t>
      </w:r>
      <w:r w:rsidRPr="00321D76">
        <w:rPr>
          <w:rStyle w:val="StyleUnderline"/>
        </w:rPr>
        <w:t xml:space="preserve"> </w:t>
      </w:r>
      <w:r w:rsidRPr="00321D76">
        <w:rPr>
          <w:rStyle w:val="Emphasis"/>
        </w:rPr>
        <w:t>activities</w:t>
      </w:r>
      <w:r w:rsidRPr="00321D76">
        <w:rPr>
          <w:rStyle w:val="StyleUnderline"/>
        </w:rPr>
        <w:t xml:space="preserve"> of the </w:t>
      </w:r>
      <w:r w:rsidRPr="00321D76">
        <w:rPr>
          <w:rStyle w:val="Emphasis"/>
          <w:highlight w:val="cyan"/>
        </w:rPr>
        <w:t>administrative state</w:t>
      </w:r>
      <w:r w:rsidRPr="00321D76">
        <w:rPr>
          <w:rStyle w:val="StyleUnderline"/>
        </w:rPr>
        <w:t>.</w:t>
      </w:r>
      <w:r w:rsidRPr="00321D76">
        <w:rPr>
          <w:sz w:val="16"/>
        </w:rPr>
        <w:t xml:space="preserve"> If a subordinate refused to obey a presidential command—for example, to find that carbon dioxide is not a pollutant under the Clean Air Act—the president could replace him with someone who would carry out his policies.</w:t>
      </w:r>
    </w:p>
    <w:p w14:paraId="0F3F72F5" w14:textId="77777777" w:rsidR="002D5C29" w:rsidRDefault="002D5C29" w:rsidP="002D5C29">
      <w:r w:rsidRPr="00321D76">
        <w:rPr>
          <w:rStyle w:val="Emphasis"/>
        </w:rPr>
        <w:t>Congress</w:t>
      </w:r>
      <w:r w:rsidRPr="00321D76">
        <w:rPr>
          <w:sz w:val="16"/>
        </w:rPr>
        <w:t xml:space="preserve">, however, </w:t>
      </w:r>
      <w:r w:rsidRPr="00321D76">
        <w:rPr>
          <w:rStyle w:val="StyleUnderline"/>
        </w:rPr>
        <w:t>placed</w:t>
      </w:r>
      <w:r w:rsidRPr="00321D76">
        <w:rPr>
          <w:sz w:val="16"/>
        </w:rPr>
        <w:t xml:space="preserve"> </w:t>
      </w:r>
      <w:r w:rsidRPr="00321D76">
        <w:rPr>
          <w:rStyle w:val="StyleUnderline"/>
        </w:rPr>
        <w:t>numerous obstacles to presidential coordination and control of regulatory policy</w:t>
      </w:r>
      <w:r w:rsidRPr="00321D76">
        <w:rPr>
          <w:sz w:val="16"/>
        </w:rPr>
        <w:t xml:space="preserve">. While Congress wants to shift political responsibility to the president by delegation, it still seeks to retain as much influence over the agency as possible. In Congress’s ideal world, the president would take all of the downside for politically unpopular decisions, while Congress could continue to dictate to agencies the rules that it wanted to satisfy different interest groups. A chief tool to achieve this end was to insulate agencies from presidential control. Congress cannot prevent the president from appointing the heads of the agencies, and all of the postwar presidents generally attempted to choose nominees who agreed with their policies. But </w:t>
      </w:r>
      <w:r w:rsidRPr="00321D76">
        <w:rPr>
          <w:rStyle w:val="StyleUnderline"/>
          <w:highlight w:val="cyan"/>
        </w:rPr>
        <w:t>Congress could make</w:t>
      </w:r>
      <w:r w:rsidRPr="00321D76">
        <w:rPr>
          <w:rStyle w:val="StyleUnderline"/>
        </w:rPr>
        <w:t xml:space="preserve"> </w:t>
      </w:r>
      <w:r w:rsidRPr="00321D76">
        <w:rPr>
          <w:rStyle w:val="StyleUnderline"/>
          <w:highlight w:val="cyan"/>
        </w:rPr>
        <w:t>it difficult</w:t>
      </w:r>
      <w:r w:rsidRPr="00321D76">
        <w:rPr>
          <w:rStyle w:val="StyleUnderline"/>
        </w:rPr>
        <w:t xml:space="preserve"> for the president </w:t>
      </w:r>
      <w:r w:rsidRPr="00321D76">
        <w:rPr>
          <w:rStyle w:val="StyleUnderline"/>
          <w:highlight w:val="cyan"/>
        </w:rPr>
        <w:t>to fire</w:t>
      </w:r>
      <w:r w:rsidRPr="00321D76">
        <w:rPr>
          <w:rStyle w:val="StyleUnderline"/>
        </w:rPr>
        <w:t xml:space="preserve"> them once in office </w:t>
      </w:r>
      <w:r w:rsidRPr="00321D76">
        <w:rPr>
          <w:rStyle w:val="StyleUnderline"/>
          <w:highlight w:val="cyan"/>
        </w:rPr>
        <w:t xml:space="preserve">by </w:t>
      </w:r>
      <w:r w:rsidRPr="00321D76">
        <w:rPr>
          <w:rStyle w:val="Emphasis"/>
          <w:highlight w:val="cyan"/>
        </w:rPr>
        <w:t>permitting only</w:t>
      </w:r>
      <w:r w:rsidRPr="00321D76">
        <w:rPr>
          <w:rStyle w:val="StyleUnderline"/>
          <w:highlight w:val="cyan"/>
        </w:rPr>
        <w:t xml:space="preserve"> </w:t>
      </w:r>
      <w:r w:rsidRPr="00321D76">
        <w:rPr>
          <w:rStyle w:val="Emphasis"/>
          <w:highlight w:val="cyan"/>
        </w:rPr>
        <w:t>for-cause removal</w:t>
      </w:r>
      <w:r w:rsidRPr="00321D76">
        <w:rPr>
          <w:rStyle w:val="StyleUnderline"/>
        </w:rPr>
        <w:t>.</w:t>
      </w:r>
      <w:r w:rsidRPr="00321D76">
        <w:rPr>
          <w:sz w:val="16"/>
        </w:rPr>
        <w:t xml:space="preserve"> </w:t>
      </w:r>
      <w:r w:rsidRPr="00321D76">
        <w:rPr>
          <w:rStyle w:val="StyleUnderline"/>
          <w:highlight w:val="cyan"/>
        </w:rPr>
        <w:t xml:space="preserve">Without the </w:t>
      </w:r>
      <w:r w:rsidRPr="00321D76">
        <w:rPr>
          <w:rStyle w:val="Emphasis"/>
          <w:highlight w:val="cyan"/>
        </w:rPr>
        <w:t>threat</w:t>
      </w:r>
      <w:r w:rsidRPr="00321D76">
        <w:rPr>
          <w:rStyle w:val="StyleUnderline"/>
          <w:highlight w:val="cyan"/>
        </w:rPr>
        <w:t xml:space="preserve"> of </w:t>
      </w:r>
      <w:r w:rsidRPr="00321D76">
        <w:rPr>
          <w:rStyle w:val="Emphasis"/>
          <w:highlight w:val="cyan"/>
        </w:rPr>
        <w:t>removal</w:t>
      </w:r>
      <w:r w:rsidRPr="00321D76">
        <w:rPr>
          <w:rStyle w:val="StyleUnderline"/>
        </w:rPr>
        <w:t xml:space="preserve">, </w:t>
      </w:r>
      <w:r w:rsidRPr="00321D76">
        <w:rPr>
          <w:rStyle w:val="Emphasis"/>
        </w:rPr>
        <w:t>pres</w:t>
      </w:r>
      <w:r w:rsidRPr="00321D76">
        <w:rPr>
          <w:rStyle w:val="Emphasis"/>
          <w:highlight w:val="cyan"/>
        </w:rPr>
        <w:t>idents</w:t>
      </w:r>
      <w:r w:rsidRPr="00321D76">
        <w:rPr>
          <w:rStyle w:val="StyleUnderline"/>
          <w:highlight w:val="cyan"/>
        </w:rPr>
        <w:t xml:space="preserve"> would have little </w:t>
      </w:r>
      <w:r w:rsidRPr="00321D76">
        <w:rPr>
          <w:rStyle w:val="Emphasis"/>
          <w:highlight w:val="cyan"/>
        </w:rPr>
        <w:t>formal</w:t>
      </w:r>
      <w:r w:rsidRPr="00321D76">
        <w:rPr>
          <w:rStyle w:val="Emphasis"/>
        </w:rPr>
        <w:t xml:space="preserve"> </w:t>
      </w:r>
      <w:r w:rsidRPr="00321D76">
        <w:rPr>
          <w:rStyle w:val="Emphasis"/>
          <w:highlight w:val="cyan"/>
        </w:rPr>
        <w:t>authority</w:t>
      </w:r>
      <w:r w:rsidRPr="00321D76">
        <w:rPr>
          <w:rStyle w:val="StyleUnderline"/>
          <w:highlight w:val="cyan"/>
        </w:rPr>
        <w:t xml:space="preserve"> to </w:t>
      </w:r>
      <w:r w:rsidRPr="00321D76">
        <w:rPr>
          <w:rStyle w:val="Emphasis"/>
          <w:highlight w:val="cyan"/>
        </w:rPr>
        <w:t>compel independent</w:t>
      </w:r>
      <w:r w:rsidRPr="00321D76">
        <w:rPr>
          <w:rStyle w:val="StyleUnderline"/>
        </w:rPr>
        <w:t xml:space="preserve"> </w:t>
      </w:r>
      <w:r w:rsidRPr="00321D76">
        <w:rPr>
          <w:rStyle w:val="Emphasis"/>
          <w:highlight w:val="cyan"/>
        </w:rPr>
        <w:t>agencies</w:t>
      </w:r>
      <w:r w:rsidRPr="00321D76">
        <w:rPr>
          <w:rStyle w:val="StyleUnderline"/>
        </w:rPr>
        <w:t xml:space="preserve"> </w:t>
      </w:r>
      <w:r w:rsidRPr="00321D76">
        <w:rPr>
          <w:rStyle w:val="StyleUnderline"/>
          <w:highlight w:val="cyan"/>
        </w:rPr>
        <w:t xml:space="preserve">to </w:t>
      </w:r>
      <w:r w:rsidRPr="00321D76">
        <w:rPr>
          <w:rStyle w:val="Emphasis"/>
          <w:sz w:val="28"/>
          <w:szCs w:val="32"/>
          <w:highlight w:val="cyan"/>
        </w:rPr>
        <w:t>obey their orders</w:t>
      </w:r>
      <w:r w:rsidRPr="00321D76">
        <w:rPr>
          <w:sz w:val="16"/>
        </w:rPr>
        <w:t xml:space="preserve">. </w:t>
      </w:r>
      <w:r w:rsidRPr="00321D76">
        <w:rPr>
          <w:rStyle w:val="StyleUnderline"/>
          <w:highlight w:val="cyan"/>
        </w:rPr>
        <w:t>Agency</w:t>
      </w:r>
      <w:r w:rsidRPr="00321D76">
        <w:rPr>
          <w:rStyle w:val="StyleUnderline"/>
        </w:rPr>
        <w:t xml:space="preserve"> </w:t>
      </w:r>
      <w:r w:rsidRPr="00321D76">
        <w:rPr>
          <w:rStyle w:val="StyleUnderline"/>
          <w:highlight w:val="cyan"/>
        </w:rPr>
        <w:t>leaders would be</w:t>
      </w:r>
      <w:r w:rsidRPr="00321D76">
        <w:rPr>
          <w:rStyle w:val="StyleUnderline"/>
        </w:rPr>
        <w:t xml:space="preserve">come more </w:t>
      </w:r>
      <w:r w:rsidRPr="00321D76">
        <w:rPr>
          <w:rStyle w:val="Emphasis"/>
          <w:highlight w:val="cyan"/>
        </w:rPr>
        <w:t>susceptible</w:t>
      </w:r>
      <w:r w:rsidRPr="00321D76">
        <w:rPr>
          <w:rStyle w:val="StyleUnderline"/>
          <w:highlight w:val="cyan"/>
        </w:rPr>
        <w:t xml:space="preserve"> to </w:t>
      </w:r>
      <w:r w:rsidRPr="00321D76">
        <w:rPr>
          <w:rStyle w:val="Emphasis"/>
          <w:highlight w:val="cyan"/>
        </w:rPr>
        <w:t>control by Congress</w:t>
      </w:r>
      <w:r w:rsidRPr="00321D76">
        <w:rPr>
          <w:sz w:val="16"/>
        </w:rPr>
        <w:t xml:space="preserve">, </w:t>
      </w:r>
      <w:r w:rsidRPr="00321D76">
        <w:rPr>
          <w:rStyle w:val="StyleUnderline"/>
        </w:rPr>
        <w:t xml:space="preserve">which would continue to </w:t>
      </w:r>
      <w:r w:rsidRPr="00321D76">
        <w:rPr>
          <w:rStyle w:val="Emphasis"/>
        </w:rPr>
        <w:t>control their funding</w:t>
      </w:r>
      <w:r w:rsidRPr="00321D76">
        <w:rPr>
          <w:rStyle w:val="StyleUnderline"/>
        </w:rPr>
        <w:t xml:space="preserve"> and </w:t>
      </w:r>
      <w:r w:rsidRPr="00321D76">
        <w:rPr>
          <w:rStyle w:val="Emphasis"/>
        </w:rPr>
        <w:t>legislative mandate</w:t>
      </w:r>
      <w:r w:rsidRPr="00321D76">
        <w:rPr>
          <w:sz w:val="16"/>
        </w:rPr>
        <w:t>, and potentially embarrass them (or praise them) in oversight hearings.</w:t>
      </w:r>
    </w:p>
    <w:p w14:paraId="1029D861" w14:textId="77777777" w:rsidR="002D5C29" w:rsidRPr="00735CF0" w:rsidRDefault="002D5C29" w:rsidP="002D5C29">
      <w:pPr>
        <w:pStyle w:val="Heading4"/>
      </w:pPr>
      <w:r w:rsidRPr="00735CF0">
        <w:t xml:space="preserve">Trump magnifies spillover---limits now make a constrained executive </w:t>
      </w:r>
      <w:r w:rsidRPr="00735CF0">
        <w:rPr>
          <w:u w:val="single"/>
        </w:rPr>
        <w:t>the norm</w:t>
      </w:r>
      <w:r w:rsidRPr="00735CF0">
        <w:t xml:space="preserve">. </w:t>
      </w:r>
    </w:p>
    <w:p w14:paraId="305EBDA2" w14:textId="77777777" w:rsidR="002D5C29" w:rsidRPr="00735CF0" w:rsidRDefault="002D5C29" w:rsidP="002D5C29">
      <w:r w:rsidRPr="00735CF0">
        <w:t xml:space="preserve">Chris </w:t>
      </w:r>
      <w:r w:rsidRPr="00735CF0">
        <w:rPr>
          <w:rStyle w:val="Style13ptBold"/>
        </w:rPr>
        <w:t>Edelson 18</w:t>
      </w:r>
      <w:r w:rsidRPr="00735CF0">
        <w:t>. Assistant Professor Department of Government, American University. “CSC: Trump and the Expansion of Presidential Powers, an Interview with Chris Edelson.” 3/9/2018. https://culturalstudies.gmu.edu/articles/11635</w:t>
      </w:r>
    </w:p>
    <w:p w14:paraId="3D9DB2C3" w14:textId="77777777" w:rsidR="002D5C29" w:rsidRPr="00735CF0" w:rsidRDefault="002D5C29" w:rsidP="002D5C29">
      <w:pPr>
        <w:rPr>
          <w:sz w:val="16"/>
        </w:rPr>
      </w:pPr>
      <w:r w:rsidRPr="00735CF0">
        <w:rPr>
          <w:rStyle w:val="StyleUnderline"/>
        </w:rPr>
        <w:t>All</w:t>
      </w:r>
      <w:r w:rsidRPr="00735CF0">
        <w:rPr>
          <w:sz w:val="16"/>
        </w:rPr>
        <w:t xml:space="preserve"> American </w:t>
      </w:r>
      <w:r w:rsidRPr="00735CF0">
        <w:rPr>
          <w:rStyle w:val="StyleUnderline"/>
        </w:rPr>
        <w:t>presidents</w:t>
      </w:r>
      <w:r w:rsidRPr="00735CF0">
        <w:rPr>
          <w:sz w:val="16"/>
        </w:rPr>
        <w:t xml:space="preserve"> inevitably </w:t>
      </w:r>
      <w:r w:rsidRPr="00735CF0">
        <w:rPr>
          <w:rStyle w:val="StyleUnderline"/>
        </w:rPr>
        <w:t>change the office</w:t>
      </w:r>
      <w:r w:rsidRPr="00735CF0">
        <w:rPr>
          <w:sz w:val="16"/>
        </w:rPr>
        <w:t xml:space="preserve"> in one way or another. Thinking ahead to 2020 or 2024, </w:t>
      </w:r>
      <w:r w:rsidRPr="00735CF0">
        <w:rPr>
          <w:rStyle w:val="StyleUnderline"/>
        </w:rPr>
        <w:t xml:space="preserve">how do you see the </w:t>
      </w:r>
      <w:r w:rsidRPr="00BE5941">
        <w:rPr>
          <w:rStyle w:val="StyleUnderline"/>
          <w:highlight w:val="cyan"/>
        </w:rPr>
        <w:t>Trump</w:t>
      </w:r>
      <w:r w:rsidRPr="00735CF0">
        <w:rPr>
          <w:rStyle w:val="StyleUnderline"/>
        </w:rPr>
        <w:t xml:space="preserve"> presidency </w:t>
      </w:r>
      <w:r w:rsidRPr="00BE5941">
        <w:rPr>
          <w:rStyle w:val="Emphasis"/>
          <w:highlight w:val="cyan"/>
        </w:rPr>
        <w:t>changing</w:t>
      </w:r>
      <w:r w:rsidRPr="00735CF0">
        <w:rPr>
          <w:rStyle w:val="Emphasis"/>
        </w:rPr>
        <w:t xml:space="preserve"> </w:t>
      </w:r>
      <w:r w:rsidRPr="00BE5941">
        <w:rPr>
          <w:rStyle w:val="Emphasis"/>
          <w:highlight w:val="cyan"/>
        </w:rPr>
        <w:t>executive power</w:t>
      </w:r>
      <w:r w:rsidRPr="00735CF0">
        <w:rPr>
          <w:sz w:val="16"/>
        </w:rPr>
        <w:t xml:space="preserve">? I would say </w:t>
      </w:r>
      <w:r w:rsidRPr="00735CF0">
        <w:rPr>
          <w:rStyle w:val="StyleUnderline"/>
        </w:rPr>
        <w:t>there are a few different directions it could go in</w:t>
      </w:r>
      <w:r w:rsidRPr="00735CF0">
        <w:rPr>
          <w:sz w:val="16"/>
        </w:rPr>
        <w:t xml:space="preserve">. </w:t>
      </w:r>
      <w:r w:rsidRPr="00735CF0">
        <w:rPr>
          <w:rStyle w:val="StyleUnderline"/>
        </w:rPr>
        <w:t>If</w:t>
      </w:r>
      <w:r w:rsidRPr="00735CF0">
        <w:rPr>
          <w:sz w:val="16"/>
        </w:rPr>
        <w:t xml:space="preserve"> Donald </w:t>
      </w:r>
      <w:r w:rsidRPr="00735CF0">
        <w:rPr>
          <w:rStyle w:val="StyleUnderline"/>
        </w:rPr>
        <w:t>Trump is able to do what he’s doing and does not pay any penalty</w:t>
      </w:r>
      <w:r w:rsidRPr="00735CF0">
        <w:rPr>
          <w:sz w:val="16"/>
        </w:rPr>
        <w:t xml:space="preserve"> for that, </w:t>
      </w:r>
      <w:r w:rsidRPr="00735CF0">
        <w:rPr>
          <w:rStyle w:val="StyleUnderline"/>
        </w:rPr>
        <w:t>I would expect him to continue</w:t>
      </w:r>
      <w:r w:rsidRPr="00735CF0">
        <w:rPr>
          <w:sz w:val="16"/>
        </w:rPr>
        <w:t xml:space="preserve">. Will future presidents? The question would really be a matter of discretion which worries me. </w:t>
      </w:r>
      <w:r w:rsidRPr="00735CF0">
        <w:rPr>
          <w:rStyle w:val="StyleUnderline"/>
        </w:rPr>
        <w:t>Bush and Obama</w:t>
      </w:r>
      <w:r w:rsidRPr="00735CF0">
        <w:rPr>
          <w:sz w:val="16"/>
        </w:rPr>
        <w:t xml:space="preserve"> did certain things that </w:t>
      </w:r>
      <w:r w:rsidRPr="00735CF0">
        <w:rPr>
          <w:rStyle w:val="StyleUnderline"/>
        </w:rPr>
        <w:t>challenged the rule of law, and</w:t>
      </w:r>
      <w:r w:rsidRPr="00735CF0">
        <w:rPr>
          <w:sz w:val="16"/>
        </w:rPr>
        <w:t xml:space="preserve"> they </w:t>
      </w:r>
      <w:r w:rsidRPr="00735CF0">
        <w:rPr>
          <w:rStyle w:val="StyleUnderline"/>
        </w:rPr>
        <w:t>claimed the ability to do this</w:t>
      </w:r>
      <w:r w:rsidRPr="00735CF0">
        <w:rPr>
          <w:sz w:val="16"/>
        </w:rPr>
        <w:t xml:space="preserve"> in ways that I think were not legitimate. They didn’t go as far as Trump, but the only thing that limited them was their own discretion. I think that’s a dangerous part of the post-9/11 presidency whether it’s Bush, Obama or Trump who is of a different nature. </w:t>
      </w:r>
      <w:r w:rsidRPr="00735CF0">
        <w:rPr>
          <w:rStyle w:val="StyleUnderline"/>
        </w:rPr>
        <w:t xml:space="preserve">The principle we’re seeing set down is that it’s </w:t>
      </w:r>
      <w:r w:rsidRPr="00735CF0">
        <w:rPr>
          <w:rStyle w:val="Emphasis"/>
        </w:rPr>
        <w:t>up to the president to define the limits of presidential power</w:t>
      </w:r>
      <w:r w:rsidRPr="00735CF0">
        <w:rPr>
          <w:sz w:val="16"/>
        </w:rPr>
        <w:t xml:space="preserve">, and I think that is a dangerous principle. </w:t>
      </w:r>
      <w:r w:rsidRPr="00735CF0">
        <w:rPr>
          <w:rStyle w:val="StyleUnderline"/>
        </w:rPr>
        <w:t xml:space="preserve">For </w:t>
      </w:r>
      <w:r w:rsidRPr="00735CF0">
        <w:rPr>
          <w:rStyle w:val="Emphasis"/>
        </w:rPr>
        <w:t>future presidents</w:t>
      </w:r>
      <w:r w:rsidRPr="00735CF0">
        <w:rPr>
          <w:rStyle w:val="StyleUnderline"/>
        </w:rPr>
        <w:t>, if there’s no consequence</w:t>
      </w:r>
      <w:r w:rsidRPr="00735CF0">
        <w:rPr>
          <w:sz w:val="16"/>
        </w:rPr>
        <w:t xml:space="preserve"> for that I think </w:t>
      </w:r>
      <w:r w:rsidRPr="00735CF0">
        <w:rPr>
          <w:rStyle w:val="StyleUnderline"/>
        </w:rPr>
        <w:t>it would depend on the</w:t>
      </w:r>
      <w:r w:rsidRPr="00735CF0">
        <w:rPr>
          <w:sz w:val="16"/>
        </w:rPr>
        <w:t xml:space="preserve"> </w:t>
      </w:r>
      <w:r w:rsidRPr="00735CF0">
        <w:rPr>
          <w:sz w:val="16"/>
        </w:rPr>
        <w:lastRenderedPageBreak/>
        <w:t xml:space="preserve">specific </w:t>
      </w:r>
      <w:r w:rsidRPr="00735CF0">
        <w:rPr>
          <w:rStyle w:val="StyleUnderline"/>
        </w:rPr>
        <w:t>person as to what they would do</w:t>
      </w:r>
      <w:r w:rsidRPr="00735CF0">
        <w:rPr>
          <w:sz w:val="16"/>
        </w:rPr>
        <w:t xml:space="preserve">. </w:t>
      </w:r>
      <w:r w:rsidRPr="00BE5941">
        <w:rPr>
          <w:rStyle w:val="Emphasis"/>
          <w:highlight w:val="cyan"/>
        </w:rPr>
        <w:t>If there is a meaningful limit</w:t>
      </w:r>
      <w:r w:rsidRPr="00735CF0">
        <w:rPr>
          <w:sz w:val="16"/>
        </w:rPr>
        <w:t xml:space="preserve"> then I think </w:t>
      </w:r>
      <w:r w:rsidRPr="00735CF0">
        <w:rPr>
          <w:rStyle w:val="Emphasis"/>
        </w:rPr>
        <w:t xml:space="preserve">we could </w:t>
      </w:r>
      <w:r w:rsidRPr="00BE5941">
        <w:rPr>
          <w:rStyle w:val="Emphasis"/>
          <w:highlight w:val="cyan"/>
        </w:rPr>
        <w:t>expect</w:t>
      </w:r>
      <w:r w:rsidRPr="00735CF0">
        <w:rPr>
          <w:sz w:val="16"/>
        </w:rPr>
        <w:t xml:space="preserve"> something like the post-Nixon presidency where there’s </w:t>
      </w:r>
      <w:r w:rsidRPr="00BE5941">
        <w:rPr>
          <w:rStyle w:val="Emphasis"/>
          <w:highlight w:val="cyan"/>
        </w:rPr>
        <w:t>a period of limits on presidential power</w:t>
      </w:r>
      <w:r w:rsidRPr="00735CF0">
        <w:rPr>
          <w:sz w:val="16"/>
        </w:rPr>
        <w:t xml:space="preserve">. Let’s </w:t>
      </w:r>
      <w:r w:rsidRPr="00735CF0">
        <w:rPr>
          <w:rStyle w:val="StyleUnderline"/>
        </w:rPr>
        <w:t>say</w:t>
      </w:r>
      <w:r w:rsidRPr="00735CF0">
        <w:rPr>
          <w:sz w:val="16"/>
        </w:rPr>
        <w:t xml:space="preserve">, Donald </w:t>
      </w:r>
      <w:r w:rsidRPr="00735CF0">
        <w:rPr>
          <w:rStyle w:val="StyleUnderline"/>
        </w:rPr>
        <w:t xml:space="preserve">Trump is limited in some </w:t>
      </w:r>
      <w:r w:rsidRPr="00735CF0">
        <w:rPr>
          <w:rStyle w:val="Emphasis"/>
        </w:rPr>
        <w:t>meaningful way</w:t>
      </w:r>
      <w:r w:rsidRPr="00735CF0">
        <w:rPr>
          <w:sz w:val="16"/>
        </w:rPr>
        <w:t xml:space="preserve">, which might include removal from office, or being forced to divest from his businesses, or forced to release his tax returns in 2020. </w:t>
      </w:r>
      <w:r w:rsidRPr="00735CF0">
        <w:rPr>
          <w:rStyle w:val="StyleUnderline"/>
        </w:rPr>
        <w:t xml:space="preserve">I would expect there to be some </w:t>
      </w:r>
      <w:r w:rsidRPr="00BE5941">
        <w:rPr>
          <w:rStyle w:val="StyleUnderline"/>
          <w:highlight w:val="cyan"/>
        </w:rPr>
        <w:t>people</w:t>
      </w:r>
      <w:r w:rsidRPr="00735CF0">
        <w:rPr>
          <w:rStyle w:val="StyleUnderline"/>
        </w:rPr>
        <w:t xml:space="preserve"> who </w:t>
      </w:r>
      <w:r w:rsidRPr="00BE5941">
        <w:rPr>
          <w:rStyle w:val="StyleUnderline"/>
          <w:highlight w:val="cyan"/>
        </w:rPr>
        <w:t>believe</w:t>
      </w:r>
      <w:r w:rsidRPr="00735CF0">
        <w:rPr>
          <w:rStyle w:val="StyleUnderline"/>
        </w:rPr>
        <w:t xml:space="preserve"> that </w:t>
      </w:r>
      <w:r w:rsidRPr="00BE5941">
        <w:rPr>
          <w:rStyle w:val="Emphasis"/>
          <w:highlight w:val="cyan"/>
        </w:rPr>
        <w:t>new limits</w:t>
      </w:r>
      <w:r w:rsidRPr="00BE5941">
        <w:rPr>
          <w:rStyle w:val="StyleUnderline"/>
          <w:highlight w:val="cyan"/>
        </w:rPr>
        <w:t xml:space="preserve"> are good to </w:t>
      </w:r>
      <w:r w:rsidRPr="00BE5941">
        <w:rPr>
          <w:rStyle w:val="Emphasis"/>
          <w:highlight w:val="cyan"/>
        </w:rPr>
        <w:t>rein in executive power</w:t>
      </w:r>
      <w:r w:rsidRPr="00735CF0">
        <w:rPr>
          <w:sz w:val="16"/>
        </w:rPr>
        <w:t xml:space="preserve">, but there may also be some people who will wonder if we’ve gone too far. Ultimately it comes down to: how much do we trust any one person? After the Civil War, after Lincoln’s assassination, there was a case in the Supreme Court involving a man from Indiana named Lambdin Milligan who was accused of plotting with the South to stage an uprising within the North. He kidnapped the governor of Indiana, freed Confederate prisoners. He was captured and tried by a military tribunal, and had been sentenced to be executed. The case was decided in 1866, and the Supreme Court said that they didn’t think the president could do this; a citizen could not be tried in a military court while civilian courts were still available. Their argument was that while they may have trusted Lincoln, who had recently been assassinated, to not abuse his power, not every president was going to be a Lincoln or a Washington. I think that’s an important point that should be learned today with the Post 9/11 presidency. You might trust Bush or Obama, or even Trump, but would you trust anyone with that power. </w:t>
      </w:r>
      <w:r w:rsidRPr="00BE5941">
        <w:rPr>
          <w:rStyle w:val="StyleUnderline"/>
          <w:highlight w:val="cyan"/>
        </w:rPr>
        <w:t>If there’s no change</w:t>
      </w:r>
      <w:r w:rsidRPr="00735CF0">
        <w:rPr>
          <w:rStyle w:val="StyleUnderline"/>
        </w:rPr>
        <w:t xml:space="preserve"> in course, </w:t>
      </w:r>
      <w:r w:rsidRPr="00BE5941">
        <w:rPr>
          <w:rStyle w:val="Emphasis"/>
          <w:highlight w:val="cyan"/>
        </w:rPr>
        <w:t>we’re headed for a system where the president decides</w:t>
      </w:r>
      <w:r w:rsidRPr="00735CF0">
        <w:rPr>
          <w:rStyle w:val="Emphasis"/>
        </w:rPr>
        <w:t xml:space="preserve"> what their power is</w:t>
      </w:r>
      <w:r w:rsidRPr="00735CF0">
        <w:rPr>
          <w:sz w:val="16"/>
        </w:rPr>
        <w:t>, which is moving away from a constitutional democracy to a system that the framers of the constitution explicitly rejected.</w:t>
      </w:r>
    </w:p>
    <w:p w14:paraId="65DFC48B" w14:textId="77777777" w:rsidR="002D5C29" w:rsidRDefault="002D5C29" w:rsidP="002D5C29">
      <w:pPr>
        <w:rPr>
          <w:rFonts w:cstheme="minorHAnsi"/>
          <w:sz w:val="16"/>
        </w:rPr>
      </w:pPr>
    </w:p>
    <w:p w14:paraId="5484034D" w14:textId="77777777" w:rsidR="002D5C29" w:rsidRPr="00735CF0" w:rsidRDefault="002D5C29" w:rsidP="002D5C29">
      <w:pPr>
        <w:pStyle w:val="Heading4"/>
      </w:pPr>
      <w:r w:rsidRPr="00735CF0">
        <w:t xml:space="preserve">The plan forces an </w:t>
      </w:r>
      <w:r w:rsidRPr="00735CF0">
        <w:rPr>
          <w:u w:val="single"/>
        </w:rPr>
        <w:t>interbranch fight</w:t>
      </w:r>
      <w:r w:rsidRPr="00735CF0">
        <w:t xml:space="preserve">---the </w:t>
      </w:r>
      <w:r w:rsidRPr="00735CF0">
        <w:rPr>
          <w:u w:val="single"/>
        </w:rPr>
        <w:t>loss</w:t>
      </w:r>
      <w:r w:rsidRPr="00735CF0">
        <w:t xml:space="preserve"> sets a </w:t>
      </w:r>
      <w:r w:rsidRPr="00735CF0">
        <w:rPr>
          <w:u w:val="single"/>
        </w:rPr>
        <w:t>precedent</w:t>
      </w:r>
      <w:r w:rsidRPr="00735CF0">
        <w:t xml:space="preserve"> that destroys pres powers. </w:t>
      </w:r>
    </w:p>
    <w:p w14:paraId="677F9602" w14:textId="77777777" w:rsidR="002D5C29" w:rsidRPr="00735CF0" w:rsidRDefault="002D5C29" w:rsidP="002D5C29">
      <w:r w:rsidRPr="00735CF0">
        <w:t xml:space="preserve">Kenneth </w:t>
      </w:r>
      <w:r w:rsidRPr="00E85C01">
        <w:rPr>
          <w:rStyle w:val="Style13ptBold"/>
        </w:rPr>
        <w:t>Klukowski 11</w:t>
      </w:r>
      <w:r w:rsidRPr="00735CF0">
        <w:t xml:space="preserve">. Research Fellow, Liberty University School of Law; Fellow and Senior Legal Analyst, American Civil Rights Union; National-Bestselling Author. George Mason University School of Law, J.D. “Making Executive Privilege Work: A Multi-Factor Test in an Age of Czars and Congressional Oversight.” 59 Clev. St. L. Rev. 31. </w:t>
      </w:r>
    </w:p>
    <w:p w14:paraId="24AAC04B" w14:textId="77777777" w:rsidR="002D5C29" w:rsidRDefault="002D5C29" w:rsidP="002D5C29">
      <w:pPr>
        <w:rPr>
          <w:rFonts w:cstheme="minorHAnsi"/>
          <w:sz w:val="16"/>
        </w:rPr>
      </w:pPr>
      <w:r w:rsidRPr="00735CF0">
        <w:rPr>
          <w:rFonts w:cstheme="minorHAnsi"/>
          <w:sz w:val="16"/>
        </w:rPr>
        <w:t xml:space="preserve">Most controversies between Congress and the White House over information are decided more by politics than by law, and so a settlement is usually reached </w:t>
      </w:r>
      <w:r w:rsidRPr="00735CF0">
        <w:rPr>
          <w:rFonts w:cstheme="minorHAnsi"/>
          <w:u w:val="single"/>
        </w:rPr>
        <w:t>favoring the party with the public wind to its back</w:t>
      </w:r>
      <w:r w:rsidRPr="00735CF0">
        <w:rPr>
          <w:rFonts w:cstheme="minorHAnsi"/>
          <w:sz w:val="16"/>
        </w:rPr>
        <w:t xml:space="preserve">. n348 </w:t>
      </w:r>
      <w:r w:rsidRPr="0053574F">
        <w:rPr>
          <w:rStyle w:val="StyleUnderline"/>
          <w:highlight w:val="cyan"/>
        </w:rPr>
        <w:t>Questions</w:t>
      </w:r>
      <w:r w:rsidRPr="00735CF0">
        <w:rPr>
          <w:rStyle w:val="StyleUnderline"/>
        </w:rPr>
        <w:t xml:space="preserve"> of law should not be decided in that fashion</w:t>
      </w:r>
      <w:r w:rsidRPr="00735CF0">
        <w:rPr>
          <w:rFonts w:cstheme="minorHAnsi"/>
          <w:sz w:val="16"/>
        </w:rPr>
        <w:t xml:space="preserve">. Therefore, </w:t>
      </w:r>
      <w:r w:rsidRPr="00735CF0">
        <w:rPr>
          <w:rFonts w:cstheme="minorHAnsi"/>
          <w:u w:val="single"/>
        </w:rPr>
        <w:t xml:space="preserve">the reach and scope of executive privilege </w:t>
      </w:r>
      <w:r w:rsidRPr="0053574F">
        <w:rPr>
          <w:rFonts w:cstheme="minorHAnsi"/>
          <w:highlight w:val="cyan"/>
          <w:u w:val="single"/>
        </w:rPr>
        <w:t>should be settled</w:t>
      </w:r>
      <w:r w:rsidRPr="00735CF0">
        <w:rPr>
          <w:rFonts w:cstheme="minorHAnsi"/>
          <w:u w:val="single"/>
        </w:rPr>
        <w:t xml:space="preserve"> by the courts</w:t>
      </w:r>
      <w:r w:rsidRPr="00735CF0">
        <w:rPr>
          <w:rFonts w:cstheme="minorHAnsi"/>
          <w:sz w:val="16"/>
        </w:rPr>
        <w:t xml:space="preserve"> in such situations, </w:t>
      </w:r>
      <w:r w:rsidRPr="0053574F">
        <w:rPr>
          <w:rStyle w:val="Emphasis"/>
          <w:rFonts w:cstheme="minorHAnsi"/>
          <w:highlight w:val="cyan"/>
        </w:rPr>
        <w:t>so</w:t>
      </w:r>
      <w:r w:rsidRPr="00735CF0">
        <w:rPr>
          <w:sz w:val="16"/>
        </w:rPr>
        <w:t xml:space="preserve"> </w:t>
      </w:r>
      <w:r w:rsidRPr="00735CF0">
        <w:rPr>
          <w:rFonts w:cstheme="minorHAnsi"/>
          <w:sz w:val="16"/>
        </w:rPr>
        <w:t xml:space="preserve">that </w:t>
      </w:r>
      <w:r w:rsidRPr="0053574F">
        <w:rPr>
          <w:rStyle w:val="StyleUnderline"/>
          <w:highlight w:val="cyan"/>
        </w:rPr>
        <w:t xml:space="preserve">the </w:t>
      </w:r>
      <w:r w:rsidRPr="0053574F">
        <w:rPr>
          <w:rStyle w:val="Emphasis"/>
          <w:rFonts w:cstheme="minorHAnsi"/>
          <w:highlight w:val="cyan"/>
        </w:rPr>
        <w:t xml:space="preserve">President's </w:t>
      </w:r>
      <w:r w:rsidRPr="0053574F">
        <w:rPr>
          <w:rStyle w:val="Emphasis"/>
          <w:highlight w:val="cyan"/>
        </w:rPr>
        <w:t>power is not impaired</w:t>
      </w:r>
      <w:r w:rsidRPr="00735CF0">
        <w:rPr>
          <w:rFonts w:cstheme="minorHAnsi"/>
          <w:u w:val="single"/>
        </w:rPr>
        <w:t xml:space="preserve"> whenever the political wind is in the President's face and at his opponents' backs</w:t>
      </w:r>
      <w:r w:rsidRPr="00735CF0">
        <w:rPr>
          <w:rFonts w:cstheme="minorHAnsi"/>
          <w:sz w:val="16"/>
        </w:rPr>
        <w:t xml:space="preserve">, or the President is inappropriately shielded when political tides flow in his favor. While </w:t>
      </w:r>
      <w:r w:rsidRPr="0053574F">
        <w:rPr>
          <w:rStyle w:val="StyleUnderline"/>
          <w:highlight w:val="cyan"/>
        </w:rPr>
        <w:t>the</w:t>
      </w:r>
      <w:r w:rsidRPr="00735CF0">
        <w:rPr>
          <w:rFonts w:cstheme="minorHAnsi"/>
          <w:sz w:val="16"/>
        </w:rPr>
        <w:t xml:space="preserve"> best </w:t>
      </w:r>
      <w:r w:rsidRPr="0053574F">
        <w:rPr>
          <w:rStyle w:val="StyleUnderline"/>
          <w:highlight w:val="cyan"/>
        </w:rPr>
        <w:t>outcome in</w:t>
      </w:r>
      <w:r w:rsidRPr="00735CF0">
        <w:rPr>
          <w:rStyle w:val="StyleUnderline"/>
        </w:rPr>
        <w:t xml:space="preserve"> </w:t>
      </w:r>
      <w:r w:rsidRPr="00735CF0">
        <w:rPr>
          <w:rFonts w:cstheme="minorHAnsi"/>
          <w:sz w:val="16"/>
        </w:rPr>
        <w:t xml:space="preserve">any </w:t>
      </w:r>
      <w:r w:rsidRPr="0053574F">
        <w:rPr>
          <w:rStyle w:val="Emphasis"/>
          <w:highlight w:val="cyan"/>
        </w:rPr>
        <w:t>interbranch dispute</w:t>
      </w:r>
      <w:r w:rsidRPr="00735CF0">
        <w:rPr>
          <w:rFonts w:cstheme="minorHAnsi"/>
          <w:sz w:val="16"/>
        </w:rPr>
        <w:t xml:space="preserve"> is the political branches reaching a settlement, "such </w:t>
      </w:r>
      <w:r w:rsidRPr="00735CF0">
        <w:rPr>
          <w:sz w:val="16"/>
        </w:rPr>
        <w:t>compromise</w:t>
      </w:r>
      <w:r w:rsidRPr="00735CF0">
        <w:rPr>
          <w:rFonts w:cstheme="minorHAnsi"/>
          <w:sz w:val="16"/>
        </w:rPr>
        <w:t xml:space="preserve"> may not always be available, or even desirable." n349 It is not desirable where it </w:t>
      </w:r>
      <w:r w:rsidRPr="0053574F">
        <w:rPr>
          <w:rStyle w:val="Emphasis"/>
          <w:rFonts w:cstheme="minorHAnsi"/>
          <w:highlight w:val="cyan"/>
        </w:rPr>
        <w:t>sets a precedent</w:t>
      </w:r>
      <w:r w:rsidRPr="0053574F">
        <w:rPr>
          <w:rStyle w:val="StyleUnderline"/>
          <w:highlight w:val="cyan"/>
        </w:rPr>
        <w:t xml:space="preserve"> that </w:t>
      </w:r>
      <w:r w:rsidRPr="0053574F">
        <w:rPr>
          <w:rStyle w:val="Emphasis"/>
          <w:highlight w:val="cyan"/>
        </w:rPr>
        <w:t>degrades</w:t>
      </w:r>
      <w:r w:rsidRPr="00735CF0">
        <w:rPr>
          <w:rStyle w:val="StyleUnderline"/>
        </w:rPr>
        <w:t xml:space="preserve"> one of the three branches of government</w:t>
      </w:r>
      <w:r w:rsidRPr="00735CF0">
        <w:rPr>
          <w:sz w:val="16"/>
        </w:rPr>
        <w:t xml:space="preserve">. </w:t>
      </w:r>
      <w:r w:rsidRPr="0053574F">
        <w:rPr>
          <w:rStyle w:val="StyleUnderline"/>
          <w:highlight w:val="cyan"/>
        </w:rPr>
        <w:t>If one branch</w:t>
      </w:r>
      <w:r w:rsidRPr="00735CF0">
        <w:rPr>
          <w:rStyle w:val="StyleUnderline"/>
        </w:rPr>
        <w:t xml:space="preserve"> of government </w:t>
      </w:r>
      <w:r w:rsidRPr="0053574F">
        <w:rPr>
          <w:rStyle w:val="Emphasis"/>
          <w:highlight w:val="cyan"/>
        </w:rPr>
        <w:t>demands</w:t>
      </w:r>
      <w:r w:rsidRPr="0053574F">
        <w:rPr>
          <w:rStyle w:val="StyleUnderline"/>
          <w:highlight w:val="cyan"/>
        </w:rPr>
        <w:t xml:space="preserve"> something</w:t>
      </w:r>
      <w:r w:rsidRPr="00735CF0">
        <w:rPr>
          <w:rStyle w:val="StyleUnderline"/>
        </w:rPr>
        <w:t xml:space="preserve"> to which it is not constitutionally entitled and that the Constitution has fully vested in a coequal branch, </w:t>
      </w:r>
      <w:r w:rsidRPr="0053574F">
        <w:rPr>
          <w:rStyle w:val="StyleUnderline"/>
          <w:highlight w:val="cyan"/>
        </w:rPr>
        <w:t xml:space="preserve">the </w:t>
      </w:r>
      <w:r w:rsidRPr="0053574F">
        <w:rPr>
          <w:rStyle w:val="Emphasis"/>
          <w:highlight w:val="cyan"/>
        </w:rPr>
        <w:t>vested branch</w:t>
      </w:r>
      <w:r w:rsidRPr="0053574F">
        <w:rPr>
          <w:rStyle w:val="StyleUnderline"/>
          <w:highlight w:val="cyan"/>
        </w:rPr>
        <w:t xml:space="preserve"> should not</w:t>
      </w:r>
      <w:r w:rsidRPr="00735CF0">
        <w:rPr>
          <w:rStyle w:val="StyleUnderline"/>
        </w:rPr>
        <w:t xml:space="preserve"> be required to </w:t>
      </w:r>
      <w:r w:rsidRPr="0053574F">
        <w:rPr>
          <w:rStyle w:val="StyleUnderline"/>
          <w:highlight w:val="cyan"/>
        </w:rPr>
        <w:t>negotiate</w:t>
      </w:r>
      <w:r w:rsidRPr="00735CF0">
        <w:rPr>
          <w:rStyle w:val="StyleUnderline"/>
        </w:rPr>
        <w:t xml:space="preserve"> on the question</w:t>
      </w:r>
      <w:r w:rsidRPr="00735CF0">
        <w:rPr>
          <w:rFonts w:cstheme="minorHAnsi"/>
          <w:sz w:val="16"/>
        </w:rPr>
        <w:t xml:space="preserve">. Negotiation usually involves compromise. </w:t>
      </w:r>
      <w:r w:rsidRPr="00735CF0">
        <w:rPr>
          <w:rFonts w:cstheme="minorHAnsi"/>
          <w:u w:val="single"/>
        </w:rPr>
        <w:t>This</w:t>
      </w:r>
      <w:r w:rsidRPr="00735CF0">
        <w:rPr>
          <w:rFonts w:cstheme="minorHAnsi"/>
          <w:sz w:val="16"/>
        </w:rPr>
        <w:t xml:space="preserve"> negotiation </w:t>
      </w:r>
      <w:r w:rsidRPr="00735CF0">
        <w:rPr>
          <w:rFonts w:cstheme="minorHAnsi"/>
          <w:u w:val="single"/>
        </w:rPr>
        <w:t>would</w:t>
      </w:r>
      <w:r w:rsidRPr="00735CF0">
        <w:rPr>
          <w:sz w:val="16"/>
        </w:rPr>
        <w:t xml:space="preserve"> </w:t>
      </w:r>
      <w:r w:rsidRPr="00735CF0">
        <w:rPr>
          <w:rFonts w:cstheme="minorHAnsi"/>
          <w:sz w:val="16"/>
        </w:rPr>
        <w:t xml:space="preserve">often result in </w:t>
      </w:r>
      <w:r w:rsidRPr="0053574F">
        <w:rPr>
          <w:rStyle w:val="StyleUnderline"/>
          <w:highlight w:val="cyan"/>
        </w:rPr>
        <w:t>one branch</w:t>
      </w:r>
      <w:r w:rsidRPr="00735CF0">
        <w:rPr>
          <w:rFonts w:cstheme="minorHAnsi"/>
          <w:sz w:val="16"/>
        </w:rPr>
        <w:t xml:space="preserve"> needing </w:t>
      </w:r>
      <w:r w:rsidRPr="0053574F">
        <w:rPr>
          <w:rStyle w:val="StyleUnderline"/>
          <w:highlight w:val="cyan"/>
        </w:rPr>
        <w:t xml:space="preserve">to </w:t>
      </w:r>
      <w:r w:rsidRPr="0053574F">
        <w:rPr>
          <w:rStyle w:val="Emphasis"/>
          <w:highlight w:val="cyan"/>
        </w:rPr>
        <w:t>cede to the other</w:t>
      </w:r>
      <w:r w:rsidRPr="00735CF0">
        <w:rPr>
          <w:rFonts w:cstheme="minorHAnsi"/>
          <w:sz w:val="16"/>
        </w:rPr>
        <w:t>,</w:t>
      </w:r>
      <w:r w:rsidRPr="00735CF0">
        <w:rPr>
          <w:sz w:val="16"/>
        </w:rPr>
        <w:t xml:space="preserve"> </w:t>
      </w:r>
      <w:r w:rsidRPr="0053574F">
        <w:rPr>
          <w:rStyle w:val="Emphasis"/>
          <w:rFonts w:cstheme="minorHAnsi"/>
          <w:highlight w:val="cyan"/>
        </w:rPr>
        <w:t>encourag</w:t>
      </w:r>
      <w:r w:rsidRPr="00735CF0">
        <w:rPr>
          <w:rFonts w:cstheme="minorHAnsi"/>
          <w:sz w:val="16"/>
        </w:rPr>
        <w:t xml:space="preserve">ing </w:t>
      </w:r>
      <w:r w:rsidRPr="0053574F">
        <w:rPr>
          <w:rStyle w:val="Emphasis"/>
          <w:rFonts w:cstheme="minorHAnsi"/>
          <w:highlight w:val="cyan"/>
        </w:rPr>
        <w:t>additional</w:t>
      </w:r>
      <w:r w:rsidRPr="00735CF0">
        <w:rPr>
          <w:rFonts w:cstheme="minorHAnsi"/>
          <w:sz w:val="16"/>
        </w:rPr>
        <w:t xml:space="preserve"> unconstitutional </w:t>
      </w:r>
      <w:r w:rsidRPr="0053574F">
        <w:rPr>
          <w:rStyle w:val="Emphasis"/>
          <w:rFonts w:cstheme="minorHAnsi"/>
          <w:highlight w:val="cyan"/>
        </w:rPr>
        <w:t>demands in the future</w:t>
      </w:r>
      <w:r w:rsidRPr="00735CF0">
        <w:rPr>
          <w:rFonts w:cstheme="minorHAnsi"/>
          <w:sz w:val="16"/>
        </w:rPr>
        <w:t xml:space="preserve">. Though this may perhaps be a quicker route to a resolution, </w:t>
      </w:r>
      <w:r w:rsidRPr="0053574F">
        <w:rPr>
          <w:rStyle w:val="Emphasis"/>
          <w:rFonts w:cstheme="minorHAnsi"/>
          <w:highlight w:val="cyan"/>
        </w:rPr>
        <w:t>it disrupts the constitutional balance</w:t>
      </w:r>
      <w:r w:rsidRPr="00735CF0">
        <w:rPr>
          <w:rStyle w:val="Emphasis"/>
          <w:rFonts w:cstheme="minorHAnsi"/>
        </w:rPr>
        <w:t xml:space="preserve"> in government</w:t>
      </w:r>
      <w:r w:rsidRPr="00735CF0">
        <w:rPr>
          <w:rFonts w:cstheme="minorHAnsi"/>
          <w:sz w:val="16"/>
        </w:rPr>
        <w:t xml:space="preserve">. As the Supreme Court has recently explained, "'convenience and efficiency are not the primary objectives--or the hallmarks--of democratic government.'" President </w:t>
      </w:r>
      <w:r w:rsidRPr="00735CF0">
        <w:rPr>
          <w:rFonts w:cstheme="minorHAnsi"/>
          <w:u w:val="single"/>
        </w:rPr>
        <w:t>Reagan declared that "you aren't President; you are temporarily custodian of an institution, the Presidency</w:t>
      </w:r>
      <w:r w:rsidRPr="00735CF0">
        <w:rPr>
          <w:rFonts w:cstheme="minorHAnsi"/>
          <w:sz w:val="16"/>
        </w:rPr>
        <w:t xml:space="preserve">. And </w:t>
      </w:r>
      <w:r w:rsidRPr="00735CF0">
        <w:rPr>
          <w:rFonts w:cstheme="minorHAnsi"/>
          <w:u w:val="single"/>
        </w:rPr>
        <w:t>you don't have any right to do away with any of the prerogatives of that institution, and one of those is executive privilege</w:t>
      </w:r>
      <w:r w:rsidRPr="00735CF0">
        <w:rPr>
          <w:rFonts w:cstheme="minorHAnsi"/>
          <w:sz w:val="16"/>
        </w:rPr>
        <w:t xml:space="preserve">. And </w:t>
      </w:r>
      <w:r w:rsidRPr="00735CF0">
        <w:rPr>
          <w:rStyle w:val="StyleUnderline"/>
        </w:rPr>
        <w:t>this is what was being attacked</w:t>
      </w:r>
      <w:r w:rsidRPr="00735CF0">
        <w:rPr>
          <w:rFonts w:cstheme="minorHAnsi"/>
          <w:sz w:val="16"/>
        </w:rPr>
        <w:t xml:space="preserve"> by the Congress." n351 Thus, </w:t>
      </w:r>
      <w:r w:rsidRPr="00735CF0">
        <w:rPr>
          <w:rStyle w:val="StyleUnderline"/>
        </w:rPr>
        <w:t>any White House has the obligation to</w:t>
      </w:r>
      <w:r w:rsidRPr="00735CF0">
        <w:rPr>
          <w:rFonts w:cstheme="minorHAnsi"/>
          <w:sz w:val="16"/>
        </w:rPr>
        <w:t xml:space="preserve"> fight to </w:t>
      </w:r>
      <w:r w:rsidRPr="00735CF0">
        <w:rPr>
          <w:rStyle w:val="StyleUnderline"/>
        </w:rPr>
        <w:t>protect executive privilege</w:t>
      </w:r>
      <w:r w:rsidRPr="00735CF0">
        <w:rPr>
          <w:rFonts w:cstheme="minorHAnsi"/>
          <w:u w:val="single"/>
        </w:rPr>
        <w:t xml:space="preserve">, and </w:t>
      </w:r>
      <w:r w:rsidRPr="00735CF0">
        <w:rPr>
          <w:rStyle w:val="StyleUnderline"/>
        </w:rPr>
        <w:t xml:space="preserve">the courts should </w:t>
      </w:r>
      <w:r w:rsidRPr="00735CF0">
        <w:rPr>
          <w:rStyle w:val="Emphasis"/>
        </w:rPr>
        <w:t>draw the line</w:t>
      </w:r>
      <w:r w:rsidRPr="00735CF0">
        <w:rPr>
          <w:rStyle w:val="StyleUnderline"/>
        </w:rPr>
        <w:t xml:space="preserve"> to preserve</w:t>
      </w:r>
      <w:r w:rsidRPr="00735CF0">
        <w:rPr>
          <w:rFonts w:cstheme="minorHAnsi"/>
          <w:u w:val="single"/>
        </w:rPr>
        <w:t xml:space="preserve"> that constitutional prerogative</w:t>
      </w:r>
      <w:r w:rsidRPr="00735CF0">
        <w:rPr>
          <w:rFonts w:cstheme="minorHAnsi"/>
          <w:sz w:val="16"/>
        </w:rPr>
        <w:t xml:space="preserve">. Likewise, there </w:t>
      </w:r>
      <w:r w:rsidRPr="00735CF0">
        <w:rPr>
          <w:rFonts w:cstheme="minorHAnsi"/>
          <w:sz w:val="16"/>
        </w:rPr>
        <w:lastRenderedPageBreak/>
        <w:t>are times when it is the President who is refusing to give Congress its due under the Constitution, where Congress must assert its prerogatives for future generations. Conversely, where confidentiality is not warranted, courts must ensure public disclosure and accountability.</w:t>
      </w:r>
    </w:p>
    <w:p w14:paraId="459FB07F" w14:textId="77777777" w:rsidR="002D5C29" w:rsidRPr="00735CF0" w:rsidRDefault="002D5C29" w:rsidP="002D5C29">
      <w:pPr>
        <w:pStyle w:val="Heading4"/>
        <w:rPr>
          <w:rFonts w:eastAsia="Calibri" w:cs="Times New Roman"/>
        </w:rPr>
      </w:pPr>
      <w:r w:rsidRPr="00735CF0">
        <w:rPr>
          <w:rFonts w:eastAsia="Calibri" w:cs="Times New Roman"/>
        </w:rPr>
        <w:t xml:space="preserve">Congress will assert itself in other areas. </w:t>
      </w:r>
    </w:p>
    <w:p w14:paraId="1A42DB45" w14:textId="77777777" w:rsidR="002D5C29" w:rsidRPr="00735CF0" w:rsidRDefault="002D5C29" w:rsidP="002D5C29">
      <w:pPr>
        <w:rPr>
          <w:rFonts w:eastAsia="Cambria" w:cs="Times New Roman"/>
          <w:b/>
          <w:bCs/>
          <w:sz w:val="26"/>
        </w:rPr>
      </w:pPr>
      <w:r w:rsidRPr="00735CF0">
        <w:rPr>
          <w:rFonts w:eastAsia="Cambria" w:cs="Times New Roman"/>
        </w:rPr>
        <w:t xml:space="preserve">Christopher </w:t>
      </w:r>
      <w:r w:rsidRPr="00735CF0">
        <w:rPr>
          <w:rFonts w:eastAsia="Cambria" w:cs="Times New Roman"/>
          <w:b/>
          <w:bCs/>
          <w:sz w:val="26"/>
        </w:rPr>
        <w:t>DeMuth 16</w:t>
      </w:r>
      <w:r w:rsidRPr="00735CF0">
        <w:rPr>
          <w:rFonts w:eastAsia="Cambria" w:cs="Times New Roman"/>
        </w:rPr>
        <w:t xml:space="preserve">. Distinguished Fellow-Hudson Institute, Our Voracious Executive Branch, 2016, </w:t>
      </w:r>
      <w:hyperlink r:id="rId11" w:history="1">
        <w:r w:rsidRPr="00735CF0">
          <w:rPr>
            <w:rFonts w:eastAsia="Cambria" w:cs="Times New Roman"/>
          </w:rPr>
          <w:t>https://www.hudson.org/research/12576-our-voracious-executive-branch</w:t>
        </w:r>
      </w:hyperlink>
    </w:p>
    <w:p w14:paraId="11E2A575" w14:textId="77777777" w:rsidR="002D5C29" w:rsidRPr="00735CF0" w:rsidRDefault="002D5C29" w:rsidP="002D5C29">
      <w:pPr>
        <w:rPr>
          <w:rFonts w:eastAsia="Cambria" w:cs="Times New Roman"/>
          <w:u w:val="single"/>
        </w:rPr>
      </w:pPr>
      <w:r w:rsidRPr="00737ACC">
        <w:rPr>
          <w:rFonts w:eastAsia="Cambria" w:cs="Times New Roman"/>
          <w:sz w:val="16"/>
        </w:rPr>
        <w:t xml:space="preserve">The administration </w:t>
      </w:r>
      <w:r w:rsidRPr="00735CF0">
        <w:rPr>
          <w:rFonts w:eastAsia="Cambria" w:cs="Times New Roman"/>
          <w:u w:val="single"/>
        </w:rPr>
        <w:t>may be taking America to a further</w:t>
      </w:r>
      <w:r w:rsidRPr="00737ACC">
        <w:rPr>
          <w:rFonts w:eastAsia="Cambria" w:cs="Times New Roman"/>
          <w:sz w:val="16"/>
        </w:rPr>
        <w:t xml:space="preserve">, darker </w:t>
      </w:r>
      <w:r w:rsidRPr="00735CF0">
        <w:rPr>
          <w:rFonts w:eastAsia="Cambria" w:cs="Times New Roman"/>
          <w:u w:val="single"/>
        </w:rPr>
        <w:t>stage of executive lawmaking</w:t>
      </w:r>
      <w:r w:rsidRPr="00737ACC">
        <w:rPr>
          <w:rFonts w:eastAsia="Cambria" w:cs="Times New Roman"/>
          <w:sz w:val="16"/>
        </w:rPr>
        <w:t xml:space="preserve">—more authoritarian and syndicalist. But </w:t>
      </w:r>
      <w:r w:rsidRPr="00735CF0">
        <w:rPr>
          <w:rFonts w:eastAsia="Cambria" w:cs="Times New Roman"/>
          <w:u w:val="single"/>
        </w:rPr>
        <w:t>it may</w:t>
      </w:r>
      <w:r w:rsidRPr="00737ACC">
        <w:rPr>
          <w:rFonts w:eastAsia="Cambria" w:cs="Times New Roman"/>
          <w:sz w:val="16"/>
        </w:rPr>
        <w:t xml:space="preserve"> instead be </w:t>
      </w:r>
      <w:r w:rsidRPr="00737ACC">
        <w:rPr>
          <w:rStyle w:val="Emphasis"/>
        </w:rPr>
        <w:t>provok</w:t>
      </w:r>
      <w:r w:rsidRPr="00737ACC">
        <w:rPr>
          <w:rFonts w:eastAsia="Cambria" w:cs="Times New Roman"/>
          <w:sz w:val="16"/>
        </w:rPr>
        <w:t xml:space="preserve">ing </w:t>
      </w:r>
      <w:r w:rsidRPr="00737ACC">
        <w:rPr>
          <w:rStyle w:val="Emphasis"/>
          <w:highlight w:val="cyan"/>
        </w:rPr>
        <w:t>reactions</w:t>
      </w:r>
      <w:r w:rsidRPr="00735CF0">
        <w:rPr>
          <w:rFonts w:eastAsia="Cambria" w:cs="Times New Roman"/>
          <w:u w:val="single"/>
        </w:rPr>
        <w:t xml:space="preserve"> that, </w:t>
      </w:r>
      <w:r w:rsidRPr="00737ACC">
        <w:rPr>
          <w:rStyle w:val="Emphasis"/>
        </w:rPr>
        <w:t>once underway</w:t>
      </w:r>
      <w:r w:rsidRPr="00737ACC">
        <w:rPr>
          <w:rFonts w:eastAsia="Cambria" w:cs="Times New Roman"/>
          <w:sz w:val="16"/>
        </w:rPr>
        <w:t xml:space="preserve">, </w:t>
      </w:r>
      <w:r w:rsidRPr="00BE5941">
        <w:rPr>
          <w:rFonts w:eastAsia="Cambria" w:cs="Times New Roman"/>
          <w:highlight w:val="cyan"/>
          <w:u w:val="single"/>
        </w:rPr>
        <w:t xml:space="preserve">could go </w:t>
      </w:r>
      <w:r w:rsidRPr="00737ACC">
        <w:rPr>
          <w:rStyle w:val="Emphasis"/>
          <w:highlight w:val="cyan"/>
        </w:rPr>
        <w:t>beyond correcting individual abuses</w:t>
      </w:r>
      <w:r w:rsidRPr="00737ACC">
        <w:rPr>
          <w:rFonts w:eastAsia="Cambria" w:cs="Times New Roman"/>
          <w:sz w:val="16"/>
        </w:rPr>
        <w:t xml:space="preserve">. The courts—and not only conservative judges and justices—are clearly rethinking many of their doctrines of deference to executive discretion, and their </w:t>
      </w:r>
      <w:r w:rsidRPr="00BE5941">
        <w:rPr>
          <w:rFonts w:eastAsia="Cambria" w:cs="Times New Roman"/>
          <w:highlight w:val="cyan"/>
          <w:u w:val="single"/>
        </w:rPr>
        <w:t>decisions</w:t>
      </w:r>
      <w:r w:rsidRPr="00735CF0">
        <w:rPr>
          <w:rFonts w:eastAsia="Cambria" w:cs="Times New Roman"/>
          <w:u w:val="single"/>
        </w:rPr>
        <w:t xml:space="preserve"> could </w:t>
      </w:r>
      <w:r w:rsidRPr="00737ACC">
        <w:rPr>
          <w:rStyle w:val="Emphasis"/>
          <w:highlight w:val="cyan"/>
        </w:rPr>
        <w:t>rouse Congress to broader responses</w:t>
      </w:r>
      <w:r w:rsidRPr="00737ACC">
        <w:rPr>
          <w:rFonts w:eastAsia="Cambria" w:cs="Times New Roman"/>
          <w:sz w:val="16"/>
        </w:rPr>
        <w:t xml:space="preserve">: The administration’s practice of skirting notice-and-comment rulemaking, in its actions on immigration, transgender restrooms, and other matters, is being vigorously litigated. The cases are </w:t>
      </w:r>
      <w:r w:rsidRPr="00735CF0">
        <w:rPr>
          <w:rFonts w:eastAsia="Cambria" w:cs="Times New Roman"/>
          <w:u w:val="single"/>
        </w:rPr>
        <w:t>prompting Congress to consider</w:t>
      </w:r>
      <w:r w:rsidRPr="00737ACC">
        <w:rPr>
          <w:rFonts w:eastAsia="Cambria" w:cs="Times New Roman"/>
          <w:sz w:val="16"/>
        </w:rPr>
        <w:t xml:space="preserve"> </w:t>
      </w:r>
      <w:r w:rsidRPr="00737ACC">
        <w:rPr>
          <w:rStyle w:val="Emphasis"/>
        </w:rPr>
        <w:t>banning now-common</w:t>
      </w:r>
      <w:r w:rsidRPr="00737ACC">
        <w:rPr>
          <w:rFonts w:eastAsia="Cambria" w:cs="Times New Roman"/>
          <w:sz w:val="16"/>
        </w:rPr>
        <w:t xml:space="preserve"> agency </w:t>
      </w:r>
      <w:r w:rsidRPr="00737ACC">
        <w:rPr>
          <w:rStyle w:val="Emphasis"/>
        </w:rPr>
        <w:t>lawmaking</w:t>
      </w:r>
      <w:r w:rsidRPr="00737ACC">
        <w:rPr>
          <w:rFonts w:eastAsia="Cambria" w:cs="Times New Roman"/>
          <w:sz w:val="16"/>
        </w:rPr>
        <w:t xml:space="preserve"> by such devices as “guidance documents” and the notorious “Dear Colleague” letters from the Education Department’s Office for Civil Rights. The Supreme Court recently issued its second unanimous decision in recent years rejecting the administration’s denial of hearings to citizens caught in its impossibly expansive definition of “waters of the United States.” </w:t>
      </w:r>
      <w:r w:rsidRPr="00735CF0">
        <w:rPr>
          <w:rFonts w:eastAsia="Cambria" w:cs="Times New Roman"/>
          <w:u w:val="single"/>
        </w:rPr>
        <w:t>Thi</w:t>
      </w:r>
      <w:r w:rsidRPr="00735CF0">
        <w:rPr>
          <w:rStyle w:val="StyleUnderline"/>
        </w:rPr>
        <w:t xml:space="preserve">s </w:t>
      </w:r>
      <w:r w:rsidRPr="00735CF0">
        <w:rPr>
          <w:rFonts w:eastAsia="Cambria" w:cs="Times New Roman"/>
          <w:u w:val="single"/>
        </w:rPr>
        <w:t xml:space="preserve">could </w:t>
      </w:r>
      <w:r w:rsidRPr="00737ACC">
        <w:rPr>
          <w:rStyle w:val="Emphasis"/>
        </w:rPr>
        <w:t>embolden Congress</w:t>
      </w:r>
      <w:r w:rsidRPr="00737ACC">
        <w:rPr>
          <w:rFonts w:eastAsia="Cambria" w:cs="Times New Roman"/>
          <w:sz w:val="16"/>
        </w:rPr>
        <w:t xml:space="preserve"> to revisit the Clean Water Act </w:t>
      </w:r>
      <w:r w:rsidRPr="00735CF0">
        <w:rPr>
          <w:rFonts w:eastAsia="Cambria" w:cs="Times New Roman"/>
          <w:u w:val="single"/>
        </w:rPr>
        <w:t>and</w:t>
      </w:r>
      <w:r w:rsidRPr="00737ACC">
        <w:rPr>
          <w:rFonts w:eastAsia="Cambria" w:cs="Times New Roman"/>
          <w:sz w:val="16"/>
        </w:rPr>
        <w:t xml:space="preserve">, even better, to guarantee citizens hearings before tribunals that are independent of prosecuting agencies. Another recent Supreme Court decision held that the EPA must take account of the costs as well as benefits of its pollution controls under a general “appropriate and necessary” statutory standard, and recent Court of Appeals decisions have applied similar reasoning to certain SEC rules. The decisions </w:t>
      </w:r>
      <w:r w:rsidRPr="00735CF0">
        <w:rPr>
          <w:rFonts w:eastAsia="Cambria" w:cs="Times New Roman"/>
          <w:u w:val="single"/>
        </w:rPr>
        <w:t xml:space="preserve">point the way to a </w:t>
      </w:r>
      <w:r w:rsidRPr="00737ACC">
        <w:rPr>
          <w:rStyle w:val="Emphasis"/>
        </w:rPr>
        <w:t>general</w:t>
      </w:r>
      <w:r w:rsidRPr="00735CF0">
        <w:rPr>
          <w:rFonts w:eastAsia="Cambria" w:cs="Times New Roman"/>
          <w:u w:val="single"/>
        </w:rPr>
        <w:t xml:space="preserve"> statutory requirement</w:t>
      </w:r>
      <w:r w:rsidRPr="00737ACC">
        <w:rPr>
          <w:rFonts w:eastAsia="Cambria" w:cs="Times New Roman"/>
          <w:sz w:val="16"/>
        </w:rPr>
        <w:t xml:space="preserve"> that agency benefit-cost assessments be subject to judicial review. Strong legal and constitutional challenges are underway to key features of Obamacare, Dodd-Frank, and the EPA’s Clean Power Plan and have produced some promising preliminary decisions. </w:t>
      </w:r>
      <w:r w:rsidRPr="00737ACC">
        <w:rPr>
          <w:rStyle w:val="Emphasis"/>
        </w:rPr>
        <w:t xml:space="preserve">Further </w:t>
      </w:r>
      <w:r w:rsidRPr="00737ACC">
        <w:rPr>
          <w:rStyle w:val="Emphasis"/>
          <w:highlight w:val="cyan"/>
        </w:rPr>
        <w:t>successes</w:t>
      </w:r>
      <w:r w:rsidRPr="00737ACC">
        <w:rPr>
          <w:rFonts w:eastAsia="Cambria" w:cs="Times New Roman"/>
          <w:sz w:val="16"/>
          <w:highlight w:val="cyan"/>
        </w:rPr>
        <w:t xml:space="preserve"> </w:t>
      </w:r>
      <w:r w:rsidRPr="00737ACC">
        <w:rPr>
          <w:rStyle w:val="Emphasis"/>
          <w:highlight w:val="cyan"/>
        </w:rPr>
        <w:t>would strengthen Congress’s hand</w:t>
      </w:r>
      <w:r w:rsidRPr="00737ACC">
        <w:rPr>
          <w:rFonts w:eastAsia="Cambria" w:cs="Times New Roman"/>
          <w:sz w:val="16"/>
          <w:highlight w:val="cyan"/>
        </w:rPr>
        <w:t xml:space="preserve"> </w:t>
      </w:r>
      <w:r w:rsidRPr="00737ACC">
        <w:rPr>
          <w:rStyle w:val="Emphasis"/>
          <w:highlight w:val="cyan"/>
        </w:rPr>
        <w:t>in</w:t>
      </w:r>
      <w:r w:rsidRPr="00737ACC">
        <w:rPr>
          <w:rFonts w:eastAsia="Cambria" w:cs="Times New Roman"/>
          <w:sz w:val="16"/>
        </w:rPr>
        <w:t xml:space="preserve"> these </w:t>
      </w:r>
      <w:r w:rsidRPr="00737ACC">
        <w:rPr>
          <w:rStyle w:val="Emphasis"/>
        </w:rPr>
        <w:t xml:space="preserve">momentous instances of </w:t>
      </w:r>
      <w:r w:rsidRPr="00737ACC">
        <w:rPr>
          <w:rStyle w:val="Emphasis"/>
          <w:highlight w:val="cyan"/>
        </w:rPr>
        <w:t>executive unilateralism</w:t>
      </w:r>
      <w:r w:rsidRPr="00737ACC">
        <w:rPr>
          <w:rFonts w:eastAsia="Cambria" w:cs="Times New Roman"/>
          <w:sz w:val="16"/>
        </w:rPr>
        <w:t xml:space="preserve">, </w:t>
      </w:r>
      <w:r w:rsidRPr="00737ACC">
        <w:rPr>
          <w:rStyle w:val="Emphasis"/>
          <w:highlight w:val="cyan"/>
        </w:rPr>
        <w:t>and</w:t>
      </w:r>
      <w:r w:rsidRPr="00735CF0">
        <w:rPr>
          <w:rFonts w:eastAsia="Cambria" w:cs="Times New Roman"/>
          <w:u w:val="single"/>
        </w:rPr>
        <w:t xml:space="preserve"> </w:t>
      </w:r>
      <w:r w:rsidRPr="00737ACC">
        <w:rPr>
          <w:rFonts w:eastAsia="Cambria" w:cs="Times New Roman"/>
          <w:sz w:val="16"/>
        </w:rPr>
        <w:t>might</w:t>
      </w:r>
      <w:r w:rsidRPr="00735CF0">
        <w:rPr>
          <w:rFonts w:eastAsia="Cambria" w:cs="Times New Roman"/>
          <w:u w:val="single"/>
        </w:rPr>
        <w:t xml:space="preserve"> </w:t>
      </w:r>
      <w:r w:rsidRPr="00737ACC">
        <w:rPr>
          <w:rStyle w:val="Emphasis"/>
        </w:rPr>
        <w:t xml:space="preserve">even </w:t>
      </w:r>
      <w:r w:rsidRPr="00737ACC">
        <w:rPr>
          <w:rStyle w:val="Emphasis"/>
          <w:highlight w:val="cyan"/>
        </w:rPr>
        <w:t>prompt a movement away from</w:t>
      </w:r>
      <w:r w:rsidRPr="00737ACC">
        <w:rPr>
          <w:rStyle w:val="Emphasis"/>
        </w:rPr>
        <w:t xml:space="preserve"> congressional </w:t>
      </w:r>
      <w:r w:rsidRPr="00737ACC">
        <w:rPr>
          <w:rStyle w:val="Emphasis"/>
          <w:highlight w:val="cyan"/>
        </w:rPr>
        <w:t>over-delegation</w:t>
      </w:r>
      <w:r w:rsidRPr="00737ACC">
        <w:rPr>
          <w:rFonts w:eastAsia="Cambria" w:cs="Times New Roman"/>
          <w:sz w:val="16"/>
        </w:rPr>
        <w:t xml:space="preserve">. Measures such as these would be in the time-honored political tradition, going back to the Declaration of Independence and Magna Carta, of taking concrete abuses as the occasion for </w:t>
      </w:r>
      <w:r w:rsidRPr="00BE5941">
        <w:rPr>
          <w:rFonts w:eastAsia="Cambria" w:cs="Times New Roman"/>
          <w:highlight w:val="cyan"/>
          <w:u w:val="single"/>
        </w:rPr>
        <w:t xml:space="preserve">instigating </w:t>
      </w:r>
      <w:r w:rsidRPr="00737ACC">
        <w:rPr>
          <w:rStyle w:val="Emphasis"/>
          <w:highlight w:val="cyan"/>
        </w:rPr>
        <w:t>broader reform</w:t>
      </w:r>
      <w:r w:rsidRPr="00737ACC">
        <w:rPr>
          <w:rFonts w:eastAsia="Cambria" w:cs="Times New Roman"/>
          <w:sz w:val="16"/>
        </w:rPr>
        <w:t xml:space="preserve">. In seizing the opportunities as they arise, we should keep in mind that the ultimate goal is </w:t>
      </w:r>
      <w:r w:rsidRPr="00BE5941">
        <w:rPr>
          <w:rFonts w:eastAsia="Cambria" w:cs="Times New Roman"/>
          <w:highlight w:val="cyan"/>
          <w:u w:val="single"/>
        </w:rPr>
        <w:t xml:space="preserve">to </w:t>
      </w:r>
      <w:r w:rsidRPr="00737ACC">
        <w:rPr>
          <w:rStyle w:val="Emphasis"/>
          <w:highlight w:val="cyan"/>
        </w:rPr>
        <w:t>correct</w:t>
      </w:r>
      <w:r w:rsidRPr="00737ACC">
        <w:rPr>
          <w:rFonts w:eastAsia="Cambria" w:cs="Times New Roman"/>
          <w:sz w:val="16"/>
        </w:rPr>
        <w:t xml:space="preserve"> the pathologies of </w:t>
      </w:r>
      <w:r w:rsidRPr="00737ACC">
        <w:rPr>
          <w:rStyle w:val="Emphasis"/>
          <w:highlight w:val="cyan"/>
        </w:rPr>
        <w:t>concentrated</w:t>
      </w:r>
      <w:r w:rsidRPr="00737ACC">
        <w:rPr>
          <w:rStyle w:val="Emphasis"/>
        </w:rPr>
        <w:t xml:space="preserve"> executive </w:t>
      </w:r>
      <w:r w:rsidRPr="00737ACC">
        <w:rPr>
          <w:rStyle w:val="Emphasis"/>
          <w:highlight w:val="cyan"/>
        </w:rPr>
        <w:t>power</w:t>
      </w:r>
      <w:r w:rsidRPr="00737ACC">
        <w:rPr>
          <w:rFonts w:eastAsia="Cambria" w:cs="Times New Roman"/>
          <w:sz w:val="16"/>
        </w:rPr>
        <w:t xml:space="preserve"> and to make our system of specialized, pertinacious lawmaking more representative, moderate, and respectful of the problem-solving strengths of private society. And that will take something more: </w:t>
      </w:r>
      <w:r w:rsidRPr="00BE5941">
        <w:rPr>
          <w:rFonts w:eastAsia="Cambria" w:cs="Times New Roman"/>
          <w:highlight w:val="cyan"/>
          <w:u w:val="single"/>
        </w:rPr>
        <w:t xml:space="preserve">a </w:t>
      </w:r>
      <w:r w:rsidRPr="00737ACC">
        <w:rPr>
          <w:rStyle w:val="Emphasis"/>
          <w:highlight w:val="cyan"/>
        </w:rPr>
        <w:t>great reawakening in Congress</w:t>
      </w:r>
      <w:r w:rsidRPr="00737ACC">
        <w:rPr>
          <w:rFonts w:eastAsia="Cambria" w:cs="Times New Roman"/>
          <w:sz w:val="16"/>
        </w:rPr>
        <w:t xml:space="preserve"> itself that</w:t>
      </w:r>
      <w:r w:rsidRPr="00737ACC">
        <w:rPr>
          <w:sz w:val="16"/>
        </w:rPr>
        <w:t xml:space="preserve"> </w:t>
      </w:r>
      <w:r w:rsidRPr="00BE5941">
        <w:rPr>
          <w:rFonts w:eastAsia="Cambria" w:cs="Times New Roman"/>
          <w:highlight w:val="cyan"/>
          <w:u w:val="single"/>
        </w:rPr>
        <w:t xml:space="preserve">leads to </w:t>
      </w:r>
      <w:r w:rsidRPr="00737ACC">
        <w:rPr>
          <w:rStyle w:val="Emphasis"/>
          <w:highlight w:val="cyan"/>
        </w:rPr>
        <w:t>more vigorous legislating and</w:t>
      </w:r>
      <w:r w:rsidRPr="00737ACC">
        <w:rPr>
          <w:rStyle w:val="Emphasis"/>
        </w:rPr>
        <w:t xml:space="preserve"> a more </w:t>
      </w:r>
      <w:r w:rsidRPr="00737ACC">
        <w:rPr>
          <w:rStyle w:val="Emphasis"/>
          <w:highlight w:val="cyan"/>
        </w:rPr>
        <w:t xml:space="preserve">auspicious </w:t>
      </w:r>
      <w:r w:rsidRPr="00BE5941">
        <w:rPr>
          <w:rStyle w:val="Emphasis"/>
          <w:highlight w:val="cyan"/>
        </w:rPr>
        <w:t>balance of</w:t>
      </w:r>
      <w:r w:rsidRPr="00735CF0">
        <w:rPr>
          <w:rStyle w:val="Emphasis"/>
        </w:rPr>
        <w:t xml:space="preserve"> the </w:t>
      </w:r>
      <w:r w:rsidRPr="00BE5941">
        <w:rPr>
          <w:rStyle w:val="Emphasis"/>
          <w:highlight w:val="cyan"/>
        </w:rPr>
        <w:t>powers</w:t>
      </w:r>
      <w:r w:rsidRPr="00735CF0">
        <w:rPr>
          <w:rFonts w:eastAsia="Cambria" w:cs="Times New Roman"/>
          <w:u w:val="single"/>
        </w:rPr>
        <w:t xml:space="preserve"> of making and administering our laws.</w:t>
      </w:r>
    </w:p>
    <w:p w14:paraId="50176690" w14:textId="77777777" w:rsidR="00C32134" w:rsidRPr="00C32134" w:rsidRDefault="00C32134" w:rsidP="00C32134"/>
    <w:sectPr w:rsidR="00C32134" w:rsidRPr="00C321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dobe Garamond Pro">
    <w:altName w:val="Garamond"/>
    <w:panose1 w:val="020B0604020202020204"/>
    <w:charset w:val="00"/>
    <w:family w:val="roman"/>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Times">
    <w:altName w:val="Times New Roman"/>
    <w:panose1 w:val="020B0604020202020204"/>
    <w:charset w:val="00"/>
    <w:family w:val="auto"/>
    <w:pitch w:val="variable"/>
    <w:sig w:usb0="E00002FF" w:usb1="5000205A"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Courier">
    <w:panose1 w:val="02070309020205020404"/>
    <w:charset w:val="00"/>
    <w:family w:val="auto"/>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panose1 w:val="020B0604020202020204"/>
    <w:charset w:val="00"/>
    <w:family w:val="roman"/>
    <w:notTrueType/>
    <w:pitch w:val="default"/>
    <w:sig w:usb0="03000000" w:usb1="00000000" w:usb2="00000000" w:usb3="00000000" w:csb0="00000001" w:csb1="00000000"/>
  </w:font>
  <w:font w:name="Times-Italic">
    <w:altName w:val="Times New Roman"/>
    <w:panose1 w:val="020B0604020202020204"/>
    <w:charset w:val="4D"/>
    <w:family w:val="roman"/>
    <w:notTrueType/>
    <w:pitch w:val="default"/>
    <w:sig w:usb0="03000000"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LHPMII+TimesNewRoman">
    <w:altName w:val="Times New Roman"/>
    <w:panose1 w:val="020B0604020202020204"/>
    <w:charset w:val="00"/>
    <w:family w:val="roman"/>
    <w:notTrueType/>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1"/>
    <w:family w:val="roman"/>
    <w:pitch w:val="variable"/>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Mangal">
    <w:panose1 w:val="02040503050203030202"/>
    <w:charset w:val="00"/>
    <w:family w:val="roman"/>
    <w:pitch w:val="variable"/>
    <w:sig w:usb0="00008003" w:usb1="00000000" w:usb2="00000000" w:usb3="00000000" w:csb0="00000001" w:csb1="00000000"/>
  </w:font>
  <w:font w:name="Palatino-Roman">
    <w:altName w:val="Book Antiqua"/>
    <w:panose1 w:val="00000000000000000000"/>
    <w:charset w:val="00"/>
    <w:family w:val="roman"/>
    <w:notTrueType/>
    <w:pitch w:val="default"/>
  </w:font>
  <w:font w:name="TradeGothicLTStd">
    <w:altName w:val="Cambria"/>
    <w:panose1 w:val="020B0604020202020204"/>
    <w:charset w:val="00"/>
    <w:family w:val="roman"/>
    <w:notTrueType/>
    <w:pitch w:val="default"/>
  </w:font>
  <w:font w:name="TradeGothicLTStd-BdCn20">
    <w:altName w:val="Cambria"/>
    <w:panose1 w:val="020B0604020202020204"/>
    <w:charset w:val="00"/>
    <w:family w:val="roman"/>
    <w:notTrueType/>
    <w:pitch w:val="default"/>
  </w:font>
  <w:font w:name="Perpetua">
    <w:panose1 w:val="02020502060401020303"/>
    <w:charset w:val="00"/>
    <w:family w:val="roman"/>
    <w:pitch w:val="variable"/>
    <w:sig w:usb0="00000003" w:usb1="00000000" w:usb2="00000000" w:usb3="00000000" w:csb0="00000001" w:csb1="00000000"/>
  </w:font>
  <w:font w:name="ヒラギノ角ゴ Pro W3">
    <w:panose1 w:val="020B0604020202020204"/>
    <w:charset w:val="80"/>
    <w:family w:val="auto"/>
    <w:pitch w:val="variable"/>
    <w:sig w:usb0="E00002FF" w:usb1="7AC7FFFF" w:usb2="00000012" w:usb3="00000000" w:csb0="0002000D"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Helvetica Neue LT">
    <w:altName w:val="Times New Roman"/>
    <w:panose1 w:val="02000503000000020004"/>
    <w:charset w:val="00"/>
    <w:family w:val="auto"/>
    <w:pitch w:val="variable"/>
    <w:sig w:usb0="E50002FF" w:usb1="500079DB" w:usb2="00000010" w:usb3="00000000" w:csb0="00000001" w:csb1="00000000"/>
  </w:font>
  <w:font w:name="Helvetica LT Std">
    <w:altName w:val="Arial"/>
    <w:panose1 w:val="00000000000000000000"/>
    <w:charset w:val="00"/>
    <w:family w:val="roman"/>
    <w:notTrueType/>
    <w:pitch w:val="default"/>
  </w:font>
  <w:font w:name="Palatino">
    <w:altName w:val="Palatino Linotype"/>
    <w:panose1 w:val="00000000000000000000"/>
    <w:charset w:val="4D"/>
    <w:family w:val="auto"/>
    <w:pitch w:val="variable"/>
    <w:sig w:usb0="A00002FF" w:usb1="7800205A" w:usb2="14600000" w:usb3="00000000" w:csb0="00000193"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C0F46E0"/>
    <w:multiLevelType w:val="hybridMultilevel"/>
    <w:tmpl w:val="694E4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BD0EC9"/>
    <w:multiLevelType w:val="multilevel"/>
    <w:tmpl w:val="0EFAFF54"/>
    <w:lvl w:ilvl="0">
      <w:start w:val="1"/>
      <w:numFmt w:val="decimal"/>
      <w:pStyle w:val="FootnoteText"/>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B927888"/>
    <w:multiLevelType w:val="hybridMultilevel"/>
    <w:tmpl w:val="F064AD58"/>
    <w:lvl w:ilvl="0" w:tplc="9DBEEB1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C366DE9"/>
    <w:multiLevelType w:val="hybridMultilevel"/>
    <w:tmpl w:val="381E4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96D7A67"/>
    <w:multiLevelType w:val="hybridMultilevel"/>
    <w:tmpl w:val="2F1A5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D16C14"/>
    <w:multiLevelType w:val="hybridMultilevel"/>
    <w:tmpl w:val="F5B4C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38B1046"/>
    <w:multiLevelType w:val="hybridMultilevel"/>
    <w:tmpl w:val="16C26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0"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3F21CE"/>
    <w:multiLevelType w:val="hybridMultilevel"/>
    <w:tmpl w:val="061CD20E"/>
    <w:lvl w:ilvl="0" w:tplc="FFFFFFFF">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5"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6F4E94"/>
    <w:multiLevelType w:val="hybridMultilevel"/>
    <w:tmpl w:val="EABA8316"/>
    <w:lvl w:ilvl="0" w:tplc="839C849E">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B883DD9"/>
    <w:multiLevelType w:val="hybridMultilevel"/>
    <w:tmpl w:val="011020C6"/>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CB4428C"/>
    <w:multiLevelType w:val="multilevel"/>
    <w:tmpl w:val="2B886A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u w:val="singl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5094A2A"/>
    <w:multiLevelType w:val="multilevel"/>
    <w:tmpl w:val="0409001D"/>
    <w:styleLink w:val="NormalNotes"/>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lowerRoman"/>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1" w15:restartNumberingAfterBreak="0">
    <w:nsid w:val="692A48D4"/>
    <w:multiLevelType w:val="hybridMultilevel"/>
    <w:tmpl w:val="9972158C"/>
    <w:lvl w:ilvl="0" w:tplc="978203F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F06906"/>
    <w:multiLevelType w:val="hybridMultilevel"/>
    <w:tmpl w:val="0CA20E2C"/>
    <w:lvl w:ilvl="0" w:tplc="FFFFFFFF">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4"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7CBA3540"/>
    <w:multiLevelType w:val="hybridMultilevel"/>
    <w:tmpl w:val="1F66E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754464">
    <w:abstractNumId w:val="10"/>
  </w:num>
  <w:num w:numId="2" w16cid:durableId="1020474099">
    <w:abstractNumId w:val="8"/>
  </w:num>
  <w:num w:numId="3" w16cid:durableId="2073892969">
    <w:abstractNumId w:val="7"/>
  </w:num>
  <w:num w:numId="4" w16cid:durableId="1156072863">
    <w:abstractNumId w:val="6"/>
  </w:num>
  <w:num w:numId="5" w16cid:durableId="1315262566">
    <w:abstractNumId w:val="5"/>
  </w:num>
  <w:num w:numId="6" w16cid:durableId="569194284">
    <w:abstractNumId w:val="9"/>
  </w:num>
  <w:num w:numId="7" w16cid:durableId="599026617">
    <w:abstractNumId w:val="4"/>
  </w:num>
  <w:num w:numId="8" w16cid:durableId="247427666">
    <w:abstractNumId w:val="3"/>
  </w:num>
  <w:num w:numId="9" w16cid:durableId="1412658097">
    <w:abstractNumId w:val="2"/>
  </w:num>
  <w:num w:numId="10" w16cid:durableId="874585758">
    <w:abstractNumId w:val="1"/>
  </w:num>
  <w:num w:numId="11" w16cid:durableId="909073978">
    <w:abstractNumId w:val="70"/>
  </w:num>
  <w:num w:numId="12" w16cid:durableId="1205605210">
    <w:abstractNumId w:val="40"/>
  </w:num>
  <w:num w:numId="13" w16cid:durableId="1695883432">
    <w:abstractNumId w:val="35"/>
  </w:num>
  <w:num w:numId="14" w16cid:durableId="720713117">
    <w:abstractNumId w:val="23"/>
  </w:num>
  <w:num w:numId="15" w16cid:durableId="816723213">
    <w:abstractNumId w:val="52"/>
  </w:num>
  <w:num w:numId="16" w16cid:durableId="868371215">
    <w:abstractNumId w:val="32"/>
  </w:num>
  <w:num w:numId="17" w16cid:durableId="9845665">
    <w:abstractNumId w:val="74"/>
  </w:num>
  <w:num w:numId="18" w16cid:durableId="1348829092">
    <w:abstractNumId w:val="108"/>
  </w:num>
  <w:num w:numId="19" w16cid:durableId="1929071171">
    <w:abstractNumId w:val="63"/>
  </w:num>
  <w:num w:numId="20" w16cid:durableId="2134977581">
    <w:abstractNumId w:val="99"/>
  </w:num>
  <w:num w:numId="21" w16cid:durableId="263222320">
    <w:abstractNumId w:val="27"/>
  </w:num>
  <w:num w:numId="22" w16cid:durableId="1767388384">
    <w:abstractNumId w:val="58"/>
  </w:num>
  <w:num w:numId="23" w16cid:durableId="1075056148">
    <w:abstractNumId w:val="100"/>
  </w:num>
  <w:num w:numId="24" w16cid:durableId="1127316894">
    <w:abstractNumId w:val="48"/>
  </w:num>
  <w:num w:numId="25" w16cid:durableId="1891069012">
    <w:abstractNumId w:val="64"/>
  </w:num>
  <w:num w:numId="26" w16cid:durableId="1913157990">
    <w:abstractNumId w:val="33"/>
  </w:num>
  <w:num w:numId="27" w16cid:durableId="130485982">
    <w:abstractNumId w:val="92"/>
  </w:num>
  <w:num w:numId="28" w16cid:durableId="1080718930">
    <w:abstractNumId w:val="116"/>
  </w:num>
  <w:num w:numId="29" w16cid:durableId="923107099">
    <w:abstractNumId w:val="20"/>
  </w:num>
  <w:num w:numId="30" w16cid:durableId="767119396">
    <w:abstractNumId w:val="56"/>
  </w:num>
  <w:num w:numId="31" w16cid:durableId="663168884">
    <w:abstractNumId w:val="113"/>
  </w:num>
  <w:num w:numId="32" w16cid:durableId="283972825">
    <w:abstractNumId w:val="114"/>
  </w:num>
  <w:num w:numId="33" w16cid:durableId="240799860">
    <w:abstractNumId w:val="59"/>
  </w:num>
  <w:num w:numId="34" w16cid:durableId="787506709">
    <w:abstractNumId w:val="36"/>
  </w:num>
  <w:num w:numId="35" w16cid:durableId="1272054629">
    <w:abstractNumId w:val="111"/>
  </w:num>
  <w:num w:numId="36" w16cid:durableId="369378927">
    <w:abstractNumId w:val="87"/>
  </w:num>
  <w:num w:numId="37" w16cid:durableId="202794080">
    <w:abstractNumId w:val="112"/>
  </w:num>
  <w:num w:numId="38" w16cid:durableId="1933316345">
    <w:abstractNumId w:val="29"/>
  </w:num>
  <w:num w:numId="39" w16cid:durableId="1199244044">
    <w:abstractNumId w:val="76"/>
  </w:num>
  <w:num w:numId="40" w16cid:durableId="39982163">
    <w:abstractNumId w:val="69"/>
  </w:num>
  <w:num w:numId="41" w16cid:durableId="2017685187">
    <w:abstractNumId w:val="105"/>
  </w:num>
  <w:num w:numId="42" w16cid:durableId="1979797267">
    <w:abstractNumId w:val="24"/>
  </w:num>
  <w:num w:numId="43" w16cid:durableId="1331635324">
    <w:abstractNumId w:val="93"/>
  </w:num>
  <w:num w:numId="44" w16cid:durableId="562720376">
    <w:abstractNumId w:val="0"/>
  </w:num>
  <w:num w:numId="45" w16cid:durableId="873032829">
    <w:abstractNumId w:val="37"/>
  </w:num>
  <w:num w:numId="46" w16cid:durableId="1448112829">
    <w:abstractNumId w:val="91"/>
  </w:num>
  <w:num w:numId="47" w16cid:durableId="2058318145">
    <w:abstractNumId w:val="117"/>
  </w:num>
  <w:num w:numId="48" w16cid:durableId="230501687">
    <w:abstractNumId w:val="60"/>
  </w:num>
  <w:num w:numId="49" w16cid:durableId="1698191311">
    <w:abstractNumId w:val="19"/>
  </w:num>
  <w:num w:numId="50" w16cid:durableId="1973434976">
    <w:abstractNumId w:val="61"/>
  </w:num>
  <w:num w:numId="51" w16cid:durableId="643777645">
    <w:abstractNumId w:val="79"/>
  </w:num>
  <w:num w:numId="52" w16cid:durableId="1358265136">
    <w:abstractNumId w:val="98"/>
  </w:num>
  <w:num w:numId="53" w16cid:durableId="1061489208">
    <w:abstractNumId w:val="102"/>
  </w:num>
  <w:num w:numId="54" w16cid:durableId="1045057585">
    <w:abstractNumId w:val="71"/>
  </w:num>
  <w:num w:numId="55" w16cid:durableId="986784265">
    <w:abstractNumId w:val="96"/>
  </w:num>
  <w:num w:numId="56" w16cid:durableId="1684428603">
    <w:abstractNumId w:val="95"/>
  </w:num>
  <w:num w:numId="57" w16cid:durableId="1199199644">
    <w:abstractNumId w:val="21"/>
  </w:num>
  <w:num w:numId="58" w16cid:durableId="113449177">
    <w:abstractNumId w:val="75"/>
  </w:num>
  <w:num w:numId="59" w16cid:durableId="1824079931">
    <w:abstractNumId w:val="86"/>
  </w:num>
  <w:num w:numId="60" w16cid:durableId="1583418139">
    <w:abstractNumId w:val="46"/>
  </w:num>
  <w:num w:numId="61" w16cid:durableId="755711851">
    <w:abstractNumId w:val="67"/>
  </w:num>
  <w:num w:numId="62" w16cid:durableId="808595677">
    <w:abstractNumId w:val="51"/>
  </w:num>
  <w:num w:numId="63" w16cid:durableId="1312901747">
    <w:abstractNumId w:val="14"/>
  </w:num>
  <w:num w:numId="64" w16cid:durableId="1423867744">
    <w:abstractNumId w:val="25"/>
  </w:num>
  <w:num w:numId="65" w16cid:durableId="1629163743">
    <w:abstractNumId w:val="15"/>
  </w:num>
  <w:num w:numId="66" w16cid:durableId="1916818417">
    <w:abstractNumId w:val="11"/>
  </w:num>
  <w:num w:numId="67" w16cid:durableId="2055813833">
    <w:abstractNumId w:val="50"/>
  </w:num>
  <w:num w:numId="68" w16cid:durableId="1744259653">
    <w:abstractNumId w:val="13"/>
  </w:num>
  <w:num w:numId="69" w16cid:durableId="1976794723">
    <w:abstractNumId w:val="31"/>
  </w:num>
  <w:num w:numId="70" w16cid:durableId="1697847899">
    <w:abstractNumId w:val="49"/>
  </w:num>
  <w:num w:numId="71" w16cid:durableId="2040616384">
    <w:abstractNumId w:val="85"/>
  </w:num>
  <w:num w:numId="72" w16cid:durableId="479932150">
    <w:abstractNumId w:val="90"/>
  </w:num>
  <w:num w:numId="73" w16cid:durableId="338460661">
    <w:abstractNumId w:val="44"/>
  </w:num>
  <w:num w:numId="74" w16cid:durableId="1664432086">
    <w:abstractNumId w:val="101"/>
  </w:num>
  <w:num w:numId="75" w16cid:durableId="1188299124">
    <w:abstractNumId w:val="115"/>
  </w:num>
  <w:num w:numId="76" w16cid:durableId="1521240322">
    <w:abstractNumId w:val="55"/>
  </w:num>
  <w:num w:numId="77" w16cid:durableId="1872455523">
    <w:abstractNumId w:val="12"/>
  </w:num>
  <w:num w:numId="78" w16cid:durableId="126900462">
    <w:abstractNumId w:val="22"/>
  </w:num>
  <w:num w:numId="79" w16cid:durableId="339817831">
    <w:abstractNumId w:val="81"/>
  </w:num>
  <w:num w:numId="80" w16cid:durableId="980693483">
    <w:abstractNumId w:val="78"/>
  </w:num>
  <w:num w:numId="81" w16cid:durableId="683166959">
    <w:abstractNumId w:val="80"/>
  </w:num>
  <w:num w:numId="82" w16cid:durableId="1619531461">
    <w:abstractNumId w:val="82"/>
  </w:num>
  <w:num w:numId="83" w16cid:durableId="837429309">
    <w:abstractNumId w:val="42"/>
  </w:num>
  <w:num w:numId="84" w16cid:durableId="1863548564">
    <w:abstractNumId w:val="83"/>
  </w:num>
  <w:num w:numId="85" w16cid:durableId="848787226">
    <w:abstractNumId w:val="43"/>
  </w:num>
  <w:num w:numId="86" w16cid:durableId="2082749280">
    <w:abstractNumId w:val="47"/>
  </w:num>
  <w:num w:numId="87" w16cid:durableId="1433471178">
    <w:abstractNumId w:val="57"/>
  </w:num>
  <w:num w:numId="88" w16cid:durableId="1296252365">
    <w:abstractNumId w:val="73"/>
  </w:num>
  <w:num w:numId="89" w16cid:durableId="2023820268">
    <w:abstractNumId w:val="34"/>
  </w:num>
  <w:num w:numId="90" w16cid:durableId="133111336">
    <w:abstractNumId w:val="72"/>
  </w:num>
  <w:num w:numId="91" w16cid:durableId="5980768">
    <w:abstractNumId w:val="38"/>
  </w:num>
  <w:num w:numId="92" w16cid:durableId="1887447273">
    <w:abstractNumId w:val="54"/>
  </w:num>
  <w:num w:numId="93" w16cid:durableId="866455850">
    <w:abstractNumId w:val="39"/>
  </w:num>
  <w:num w:numId="94" w16cid:durableId="826287077">
    <w:abstractNumId w:val="89"/>
  </w:num>
  <w:num w:numId="95" w16cid:durableId="1978755759">
    <w:abstractNumId w:val="97"/>
  </w:num>
  <w:num w:numId="96" w16cid:durableId="274948429">
    <w:abstractNumId w:val="16"/>
  </w:num>
  <w:num w:numId="97" w16cid:durableId="1382167541">
    <w:abstractNumId w:val="26"/>
  </w:num>
  <w:num w:numId="98" w16cid:durableId="1842701269">
    <w:abstractNumId w:val="62"/>
  </w:num>
  <w:num w:numId="99" w16cid:durableId="630525741">
    <w:abstractNumId w:val="17"/>
  </w:num>
  <w:num w:numId="100" w16cid:durableId="2010866369">
    <w:abstractNumId w:val="110"/>
  </w:num>
  <w:num w:numId="101" w16cid:durableId="761295586">
    <w:abstractNumId w:val="66"/>
  </w:num>
  <w:num w:numId="102" w16cid:durableId="949774339">
    <w:abstractNumId w:val="104"/>
  </w:num>
  <w:num w:numId="103" w16cid:durableId="1246380420">
    <w:abstractNumId w:val="84"/>
  </w:num>
  <w:num w:numId="104" w16cid:durableId="69623241">
    <w:abstractNumId w:val="106"/>
  </w:num>
  <w:num w:numId="105" w16cid:durableId="1908882576">
    <w:abstractNumId w:val="103"/>
  </w:num>
  <w:num w:numId="106" w16cid:durableId="983316857">
    <w:abstractNumId w:val="94"/>
  </w:num>
  <w:num w:numId="107" w16cid:durableId="1428885705">
    <w:abstractNumId w:val="53"/>
  </w:num>
  <w:num w:numId="108" w16cid:durableId="2008315517">
    <w:abstractNumId w:val="41"/>
  </w:num>
  <w:num w:numId="109" w16cid:durableId="1811362807">
    <w:abstractNumId w:val="28"/>
  </w:num>
  <w:num w:numId="110" w16cid:durableId="604775106">
    <w:abstractNumId w:val="77"/>
  </w:num>
  <w:num w:numId="111" w16cid:durableId="1529294920">
    <w:abstractNumId w:val="45"/>
  </w:num>
  <w:num w:numId="112" w16cid:durableId="474642451">
    <w:abstractNumId w:val="30"/>
  </w:num>
  <w:num w:numId="113" w16cid:durableId="1016687706">
    <w:abstractNumId w:val="107"/>
  </w:num>
  <w:num w:numId="114" w16cid:durableId="1039547317">
    <w:abstractNumId w:val="18"/>
  </w:num>
  <w:num w:numId="115" w16cid:durableId="18314040">
    <w:abstractNumId w:val="65"/>
  </w:num>
  <w:num w:numId="116" w16cid:durableId="1386681207">
    <w:abstractNumId w:val="68"/>
  </w:num>
  <w:num w:numId="117" w16cid:durableId="401831465">
    <w:abstractNumId w:val="109"/>
  </w:num>
  <w:num w:numId="118" w16cid:durableId="6450051">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385BBA"/>
    <w:rsid w:val="000139A3"/>
    <w:rsid w:val="00051974"/>
    <w:rsid w:val="00100833"/>
    <w:rsid w:val="00104529"/>
    <w:rsid w:val="00177B7D"/>
    <w:rsid w:val="0018322D"/>
    <w:rsid w:val="001B5776"/>
    <w:rsid w:val="00251FC7"/>
    <w:rsid w:val="002855A7"/>
    <w:rsid w:val="002D5C29"/>
    <w:rsid w:val="00315690"/>
    <w:rsid w:val="00325646"/>
    <w:rsid w:val="00385BBA"/>
    <w:rsid w:val="003902BA"/>
    <w:rsid w:val="003A09E2"/>
    <w:rsid w:val="003E2A2A"/>
    <w:rsid w:val="00407037"/>
    <w:rsid w:val="004605D6"/>
    <w:rsid w:val="004A6A99"/>
    <w:rsid w:val="004C60E8"/>
    <w:rsid w:val="004E3579"/>
    <w:rsid w:val="004F39E0"/>
    <w:rsid w:val="00537BD5"/>
    <w:rsid w:val="005509B8"/>
    <w:rsid w:val="005579E0"/>
    <w:rsid w:val="006065BD"/>
    <w:rsid w:val="00665003"/>
    <w:rsid w:val="00770BE0"/>
    <w:rsid w:val="007B62B7"/>
    <w:rsid w:val="007F5B66"/>
    <w:rsid w:val="00823A1C"/>
    <w:rsid w:val="008277D6"/>
    <w:rsid w:val="00845B9D"/>
    <w:rsid w:val="00860984"/>
    <w:rsid w:val="008B3ECB"/>
    <w:rsid w:val="008C1B2E"/>
    <w:rsid w:val="0091627E"/>
    <w:rsid w:val="009E1922"/>
    <w:rsid w:val="00A93661"/>
    <w:rsid w:val="00A95652"/>
    <w:rsid w:val="00B33C6D"/>
    <w:rsid w:val="00B4508F"/>
    <w:rsid w:val="00B5033D"/>
    <w:rsid w:val="00B8057C"/>
    <w:rsid w:val="00BF593B"/>
    <w:rsid w:val="00C32134"/>
    <w:rsid w:val="00C83417"/>
    <w:rsid w:val="00C9410D"/>
    <w:rsid w:val="00CD2EB5"/>
    <w:rsid w:val="00CD736E"/>
    <w:rsid w:val="00CE161E"/>
    <w:rsid w:val="00CF59A8"/>
    <w:rsid w:val="00D325A9"/>
    <w:rsid w:val="00D36A8A"/>
    <w:rsid w:val="00D71170"/>
    <w:rsid w:val="00D75CAC"/>
    <w:rsid w:val="00DA6538"/>
    <w:rsid w:val="00ED30CF"/>
    <w:rsid w:val="00F176EF"/>
    <w:rsid w:val="00F51AC4"/>
    <w:rsid w:val="00F72E7D"/>
    <w:rsid w:val="00FF53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6D491"/>
  <w15:chartTrackingRefBased/>
  <w15:docId w15:val="{1EF8CEC9-7FB0-4EFF-B62C-EC361CD40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033D"/>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B503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B503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B503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a"/>
    <w:basedOn w:val="Normal"/>
    <w:next w:val="Normal"/>
    <w:link w:val="Heading4Char"/>
    <w:uiPriority w:val="3"/>
    <w:qFormat/>
    <w:rsid w:val="00B5033D"/>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B5033D"/>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9"/>
    <w:unhideWhenUsed/>
    <w:qFormat/>
    <w:rsid w:val="00C32134"/>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C321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321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321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503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033D"/>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B5033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5033D"/>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5033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5033D"/>
    <w:rPr>
      <w:rFonts w:ascii="Calibri" w:eastAsiaTheme="majorEastAsia" w:hAnsi="Calibri" w:cstheme="majorBidi"/>
      <w:b/>
      <w:iCs/>
      <w:sz w:val="26"/>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B5033D"/>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5033D"/>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B5033D"/>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TAG ,TAG"/>
    <w:basedOn w:val="DefaultParagraphFont"/>
    <w:link w:val="Heading411"/>
    <w:uiPriority w:val="99"/>
    <w:unhideWhenUsed/>
    <w:rsid w:val="00B5033D"/>
    <w:rPr>
      <w:color w:val="0563C1" w:themeColor="hyperlink"/>
      <w:u w:val="single"/>
    </w:rPr>
  </w:style>
  <w:style w:type="character" w:styleId="FollowedHyperlink">
    <w:name w:val="FollowedHyperlink"/>
    <w:basedOn w:val="DefaultParagraphFont"/>
    <w:uiPriority w:val="99"/>
    <w:unhideWhenUsed/>
    <w:rsid w:val="00B5033D"/>
    <w:rPr>
      <w:color w:val="auto"/>
      <w:u w:val="none"/>
    </w:rPr>
  </w:style>
  <w:style w:type="paragraph" w:customStyle="1" w:styleId="textbold">
    <w:name w:val="text bold"/>
    <w:basedOn w:val="Normal"/>
    <w:link w:val="Emphasis"/>
    <w:uiPriority w:val="7"/>
    <w:qFormat/>
    <w:rsid w:val="00770BE0"/>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customStyle="1" w:styleId="Emphasis1">
    <w:name w:val="Emphasis1"/>
    <w:basedOn w:val="Normal"/>
    <w:uiPriority w:val="8"/>
    <w:qFormat/>
    <w:rsid w:val="00770BE0"/>
    <w:pPr>
      <w:pBdr>
        <w:top w:val="single" w:sz="12" w:space="1" w:color="auto"/>
        <w:left w:val="single" w:sz="12" w:space="4" w:color="auto"/>
        <w:bottom w:val="single" w:sz="12" w:space="1" w:color="auto"/>
        <w:right w:val="single" w:sz="12" w:space="4" w:color="auto"/>
      </w:pBdr>
      <w:ind w:left="720"/>
      <w:jc w:val="both"/>
    </w:pPr>
    <w:rPr>
      <w:rFonts w:eastAsiaTheme="minorEastAsia"/>
      <w:b/>
      <w:iCs/>
      <w:szCs w:val="24"/>
      <w:u w:val="single"/>
      <w:bdr w:val="single" w:sz="8" w:space="0" w:color="auto"/>
    </w:rPr>
  </w:style>
  <w:style w:type="paragraph" w:customStyle="1" w:styleId="UnderlinePara">
    <w:name w:val="Underline Para"/>
    <w:basedOn w:val="Normal"/>
    <w:uiPriority w:val="7"/>
    <w:qFormat/>
    <w:rsid w:val="00770BE0"/>
    <w:pPr>
      <w:widowControl w:val="0"/>
      <w:suppressAutoHyphens/>
      <w:spacing w:after="200"/>
      <w:contextualSpacing/>
    </w:pPr>
    <w:rPr>
      <w:rFonts w:asciiTheme="minorHAnsi" w:eastAsiaTheme="minorEastAsia" w:hAnsiTheme="minorHAnsi" w:cstheme="minorBidi"/>
      <w:szCs w:val="24"/>
      <w:u w:val="single"/>
    </w:rPr>
  </w:style>
  <w:style w:type="paragraph" w:customStyle="1" w:styleId="Analytic">
    <w:name w:val="Analytic"/>
    <w:basedOn w:val="Heading4"/>
    <w:link w:val="AnalyticChar"/>
    <w:uiPriority w:val="5"/>
    <w:qFormat/>
    <w:rsid w:val="00B5033D"/>
    <w:rPr>
      <w:color w:val="002060"/>
    </w:rPr>
  </w:style>
  <w:style w:type="character" w:customStyle="1" w:styleId="AnalyticChar">
    <w:name w:val="Analytic Char"/>
    <w:basedOn w:val="DefaultParagraphFont"/>
    <w:link w:val="Analytic"/>
    <w:uiPriority w:val="5"/>
    <w:rsid w:val="00C9410D"/>
    <w:rPr>
      <w:rFonts w:ascii="Calibri" w:eastAsiaTheme="majorEastAsia" w:hAnsi="Calibri" w:cstheme="majorBidi"/>
      <w:b/>
      <w:iCs/>
      <w:color w:val="002060"/>
      <w:sz w:val="26"/>
    </w:rPr>
  </w:style>
  <w:style w:type="paragraph" w:customStyle="1" w:styleId="Heading411">
    <w:name w:val="Heading 411"/>
    <w:basedOn w:val="Heading1"/>
    <w:next w:val="NoSpacing"/>
    <w:link w:val="Hyperlink"/>
    <w:autoRedefine/>
    <w:uiPriority w:val="99"/>
    <w:qFormat/>
    <w:rsid w:val="004A6A9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Car,tag"/>
    <w:link w:val="NoSpacingChar"/>
    <w:uiPriority w:val="99"/>
    <w:unhideWhenUsed/>
    <w:qFormat/>
    <w:rsid w:val="00B5033D"/>
    <w:pPr>
      <w:spacing w:after="0" w:line="240" w:lineRule="auto"/>
    </w:pPr>
    <w:rPr>
      <w:rFonts w:ascii="Calibri" w:hAnsi="Calibri" w:cs="Calibri"/>
    </w:rPr>
  </w:style>
  <w:style w:type="character" w:customStyle="1" w:styleId="Heading5Char">
    <w:name w:val="Heading 5 Char"/>
    <w:aliases w:val="Blocks Char,5: Underlined Char,Heading 5 - underlined Char"/>
    <w:basedOn w:val="DefaultParagraphFont"/>
    <w:link w:val="Heading5"/>
    <w:uiPriority w:val="9"/>
    <w:rsid w:val="00B5033D"/>
    <w:rPr>
      <w:rFonts w:asciiTheme="majorHAnsi" w:eastAsiaTheme="majorEastAsia" w:hAnsiTheme="majorHAnsi" w:cstheme="majorBidi"/>
      <w:color w:val="2E74B5" w:themeColor="accent1" w:themeShade="BF"/>
    </w:rPr>
  </w:style>
  <w:style w:type="character" w:styleId="Strong">
    <w:name w:val="Strong"/>
    <w:aliases w:val="Citation Char Char1 Char Char Char Char Char,Cut,8 pt font,Small 1,no Char1,Read Char Char Char,EMPHASIS,Read Char Char1,Citation Char Char Char1,strong,Char Char Char Char Char Char Char Char3,Char Char Char4,Char Cha"/>
    <w:basedOn w:val="DefaultParagraphFont"/>
    <w:uiPriority w:val="22"/>
    <w:qFormat/>
    <w:rsid w:val="00B5033D"/>
    <w:rPr>
      <w:b/>
      <w:bCs/>
    </w:rPr>
  </w:style>
  <w:style w:type="character" w:styleId="BookTitle">
    <w:name w:val="Book Title"/>
    <w:basedOn w:val="DefaultParagraphFont"/>
    <w:uiPriority w:val="33"/>
    <w:qFormat/>
    <w:rsid w:val="00B5033D"/>
    <w:rPr>
      <w:b/>
      <w:bCs/>
      <w:i/>
      <w:iCs/>
      <w:spacing w:val="5"/>
    </w:rPr>
  </w:style>
  <w:style w:type="numbering" w:styleId="111111">
    <w:name w:val="Outline List 2"/>
    <w:basedOn w:val="NoList"/>
    <w:uiPriority w:val="99"/>
    <w:semiHidden/>
    <w:unhideWhenUsed/>
    <w:rsid w:val="00B5033D"/>
  </w:style>
  <w:style w:type="paragraph" w:styleId="Header">
    <w:name w:val="header"/>
    <w:aliases w:val="Header 1,Header Char2,Header Char1 Char,Header Char Char Char,Header Char Char1,Char Char Char1,Header Char2 Char Char Char,Header Char1 Char1 Char Char Char,Header Char Char Char1 Char Char Char,Header Char Char2 Char Char Char, Char2"/>
    <w:basedOn w:val="Normal"/>
    <w:link w:val="HeaderChar"/>
    <w:uiPriority w:val="99"/>
    <w:rsid w:val="00B5033D"/>
    <w:pPr>
      <w:tabs>
        <w:tab w:val="center" w:pos="4680"/>
        <w:tab w:val="right" w:pos="9360"/>
      </w:tabs>
      <w:spacing w:after="0" w:line="240" w:lineRule="auto"/>
    </w:pPr>
  </w:style>
  <w:style w:type="character" w:customStyle="1" w:styleId="HeaderChar">
    <w:name w:val="Header Char"/>
    <w:aliases w:val="Header 1 Char,Header Char2 Char,Header Char1 Char Char,Header Char Char Char Char,Header Char Char1 Char,Char Char Char1 Char,Header Char2 Char Char Char Char,Header Char1 Char1 Char Char Char Char,Header Char Char Char1 Char Char Char Char"/>
    <w:basedOn w:val="DefaultParagraphFont"/>
    <w:link w:val="Header"/>
    <w:uiPriority w:val="99"/>
    <w:rsid w:val="00B5033D"/>
    <w:rPr>
      <w:rFonts w:ascii="Calibri" w:hAnsi="Calibri" w:cs="Calibri"/>
    </w:rPr>
  </w:style>
  <w:style w:type="paragraph" w:styleId="Footer">
    <w:name w:val="footer"/>
    <w:basedOn w:val="Normal"/>
    <w:link w:val="FooterChar"/>
    <w:uiPriority w:val="99"/>
    <w:rsid w:val="00B50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033D"/>
    <w:rPr>
      <w:rFonts w:ascii="Calibri" w:hAnsi="Calibri" w:cs="Calibri"/>
    </w:rPr>
  </w:style>
  <w:style w:type="paragraph" w:styleId="BodyText">
    <w:name w:val="Body Text"/>
    <w:aliases w:val="BT"/>
    <w:basedOn w:val="Normal"/>
    <w:link w:val="BodyTextChar"/>
    <w:uiPriority w:val="99"/>
    <w:unhideWhenUsed/>
    <w:rsid w:val="00B5033D"/>
    <w:pPr>
      <w:spacing w:after="120"/>
    </w:pPr>
  </w:style>
  <w:style w:type="character" w:customStyle="1" w:styleId="BodyTextChar">
    <w:name w:val="Body Text Char"/>
    <w:aliases w:val="BT Char"/>
    <w:basedOn w:val="DefaultParagraphFont"/>
    <w:link w:val="BodyText"/>
    <w:uiPriority w:val="99"/>
    <w:rsid w:val="00B5033D"/>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5033D"/>
    <w:rPr>
      <w:rFonts w:ascii="Calibri" w:hAnsi="Calibri" w:cs="Calibri"/>
    </w:rPr>
  </w:style>
  <w:style w:type="character" w:styleId="UnresolvedMention">
    <w:name w:val="Unresolved Mention"/>
    <w:basedOn w:val="DefaultParagraphFont"/>
    <w:uiPriority w:val="99"/>
    <w:unhideWhenUsed/>
    <w:rsid w:val="00B5033D"/>
    <w:rPr>
      <w:color w:val="605E5C"/>
      <w:shd w:val="clear" w:color="auto" w:fill="E1DFDD"/>
    </w:rPr>
  </w:style>
  <w:style w:type="character" w:customStyle="1" w:styleId="Code">
    <w:name w:val="Code"/>
    <w:basedOn w:val="DefaultParagraphFont"/>
    <w:uiPriority w:val="1"/>
    <w:qFormat/>
    <w:rsid w:val="00B5033D"/>
    <w:rPr>
      <w:rFonts w:ascii="Menlo" w:hAnsi="Menlo"/>
      <w:color w:val="C00000"/>
      <w:sz w:val="18"/>
    </w:rPr>
  </w:style>
  <w:style w:type="character" w:customStyle="1" w:styleId="Heading6Char">
    <w:name w:val="Heading 6 Char"/>
    <w:aliases w:val="Title (no index) Char,cites2 Char"/>
    <w:basedOn w:val="DefaultParagraphFont"/>
    <w:link w:val="Heading6"/>
    <w:uiPriority w:val="99"/>
    <w:rsid w:val="00C32134"/>
    <w:rPr>
      <w:rFonts w:ascii="Calibri" w:hAnsi="Calibri" w:cs="Calibri"/>
      <w:b/>
      <w:sz w:val="20"/>
      <w:szCs w:val="20"/>
    </w:rPr>
  </w:style>
  <w:style w:type="character" w:customStyle="1" w:styleId="Heading7Char">
    <w:name w:val="Heading 7 Char"/>
    <w:basedOn w:val="DefaultParagraphFont"/>
    <w:link w:val="Heading7"/>
    <w:uiPriority w:val="9"/>
    <w:rsid w:val="00C3213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C3213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C32134"/>
    <w:rPr>
      <w:rFonts w:ascii="Calibri" w:eastAsiaTheme="majorEastAsia" w:hAnsi="Calibri" w:cstheme="majorBidi"/>
      <w:color w:val="272727" w:themeColor="text1" w:themeTint="D8"/>
    </w:rPr>
  </w:style>
  <w:style w:type="paragraph" w:customStyle="1" w:styleId="Analytics">
    <w:name w:val="Analytics"/>
    <w:basedOn w:val="Normal"/>
    <w:next w:val="NoSpacing"/>
    <w:link w:val="AnalyticsChar"/>
    <w:autoRedefine/>
    <w:uiPriority w:val="4"/>
    <w:qFormat/>
    <w:rsid w:val="00C32134"/>
    <w:pPr>
      <w:spacing w:after="60"/>
      <w:outlineLvl w:val="3"/>
    </w:pPr>
    <w:rPr>
      <w:b/>
      <w:color w:val="595959" w:themeColor="text1" w:themeTint="A6"/>
      <w:sz w:val="26"/>
    </w:rPr>
  </w:style>
  <w:style w:type="character" w:customStyle="1" w:styleId="AnalyticsChar">
    <w:name w:val="Analytics Char"/>
    <w:basedOn w:val="DefaultParagraphFont"/>
    <w:link w:val="Analytics"/>
    <w:uiPriority w:val="4"/>
    <w:rsid w:val="00C32134"/>
    <w:rPr>
      <w:rFonts w:ascii="Calibri" w:hAnsi="Calibri" w:cs="Calibri"/>
      <w:b/>
      <w:color w:val="595959" w:themeColor="text1" w:themeTint="A6"/>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C32134"/>
    <w:pPr>
      <w:autoSpaceDE w:val="0"/>
      <w:autoSpaceDN w:val="0"/>
      <w:adjustRightInd w:val="0"/>
      <w:spacing w:before="480" w:line="254" w:lineRule="auto"/>
      <w:ind w:left="432" w:right="432"/>
      <w:jc w:val="both"/>
    </w:pPr>
    <w:rPr>
      <w:rFonts w:asciiTheme="minorHAnsi" w:hAnsiTheme="minorHAnsi" w:cstheme="minorBidi"/>
      <w:u w:val="single"/>
    </w:rPr>
  </w:style>
  <w:style w:type="paragraph" w:styleId="Title">
    <w:name w:val="Title"/>
    <w:aliases w:val="Cites and Cards,UNDERLINE,Bold Underlined,title,Read This,Block Heading,Non Read Text,Warrants,Debate Normal"/>
    <w:basedOn w:val="Normal"/>
    <w:next w:val="Normal"/>
    <w:link w:val="TitleChar1"/>
    <w:uiPriority w:val="6"/>
    <w:qFormat/>
    <w:rsid w:val="00C32134"/>
    <w:pPr>
      <w:ind w:left="720"/>
      <w:outlineLvl w:val="0"/>
    </w:pPr>
    <w:rPr>
      <w:rFonts w:asciiTheme="minorHAnsi" w:hAnsiTheme="minorHAnsi" w:cstheme="minorBidi"/>
      <w:u w:val="single"/>
    </w:rPr>
  </w:style>
  <w:style w:type="character" w:customStyle="1" w:styleId="TitleChar">
    <w:name w:val="Title Char"/>
    <w:basedOn w:val="DefaultParagraphFont"/>
    <w:uiPriority w:val="6"/>
    <w:qFormat/>
    <w:rsid w:val="00C32134"/>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Read This Char,Block Heading Char,Non Read Text Char,Warrants Char,Debate Normal Char"/>
    <w:basedOn w:val="DefaultParagraphFont"/>
    <w:link w:val="Title"/>
    <w:uiPriority w:val="99"/>
    <w:qFormat/>
    <w:rsid w:val="00C32134"/>
    <w:rPr>
      <w:u w:val="single"/>
    </w:rPr>
  </w:style>
  <w:style w:type="paragraph" w:customStyle="1" w:styleId="NoSpacing61">
    <w:name w:val="No Spacing61"/>
    <w:basedOn w:val="Heading1"/>
    <w:next w:val="NoSpacing"/>
    <w:autoRedefine/>
    <w:uiPriority w:val="99"/>
    <w:qFormat/>
    <w:rsid w:val="00C3213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32134"/>
    <w:pPr>
      <w:spacing w:before="100" w:beforeAutospacing="1" w:after="100" w:afterAutospacing="1"/>
    </w:pPr>
    <w:rPr>
      <w:rFonts w:ascii="Times New Roman" w:eastAsia="Times New Roman" w:hAnsi="Times New Roman" w:cs="Times New Roman"/>
      <w:sz w:val="24"/>
    </w:rPr>
  </w:style>
  <w:style w:type="paragraph" w:customStyle="1" w:styleId="msonormal0">
    <w:name w:val="msonormal"/>
    <w:basedOn w:val="Normal"/>
    <w:uiPriority w:val="99"/>
    <w:qFormat/>
    <w:rsid w:val="00C32134"/>
    <w:pPr>
      <w:spacing w:before="100" w:beforeAutospacing="1" w:after="100" w:afterAutospacing="1"/>
    </w:pPr>
    <w:rPr>
      <w:rFonts w:ascii="Times New Roman" w:eastAsia="Times New Roman" w:hAnsi="Times New Roman" w:cs="Times New Roman"/>
      <w:sz w:val="24"/>
    </w:rPr>
  </w:style>
  <w:style w:type="character" w:customStyle="1" w:styleId="Boxes">
    <w:name w:val="Boxes"/>
    <w:basedOn w:val="Emphasis"/>
    <w:qFormat/>
    <w:rsid w:val="00C3213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32134"/>
    <w:rPr>
      <w:b w:val="0"/>
      <w:sz w:val="22"/>
      <w:u w:val="single"/>
    </w:rPr>
  </w:style>
  <w:style w:type="table" w:styleId="TableGrid">
    <w:name w:val="Table Grid"/>
    <w:basedOn w:val="TableNormal"/>
    <w:uiPriority w:val="59"/>
    <w:rsid w:val="00C321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Bold">
    <w:name w:val="Underline + Bold"/>
    <w:basedOn w:val="DefaultParagraphFont"/>
    <w:uiPriority w:val="1"/>
    <w:qFormat/>
    <w:rsid w:val="00C32134"/>
    <w:rPr>
      <w:b/>
      <w:sz w:val="20"/>
      <w:u w:val="single"/>
    </w:rPr>
  </w:style>
  <w:style w:type="paragraph" w:styleId="ListParagraph">
    <w:name w:val="List Paragraph"/>
    <w:aliases w:val="6 font,List Paragraph1,List Paragraph2,Colorful List - Accent 11"/>
    <w:basedOn w:val="Normal"/>
    <w:uiPriority w:val="34"/>
    <w:unhideWhenUsed/>
    <w:qFormat/>
    <w:rsid w:val="00C32134"/>
    <w:pPr>
      <w:ind w:left="720"/>
      <w:contextualSpacing/>
    </w:pPr>
  </w:style>
  <w:style w:type="paragraph" w:customStyle="1" w:styleId="deleteanalytics">
    <w:name w:val="delete analytics"/>
    <w:basedOn w:val="Heading4"/>
    <w:link w:val="deleteanalyticsChar"/>
    <w:uiPriority w:val="4"/>
    <w:qFormat/>
    <w:rsid w:val="00C32134"/>
    <w:rPr>
      <w:color w:val="70AD47" w:themeColor="accent6"/>
    </w:rPr>
  </w:style>
  <w:style w:type="character" w:customStyle="1" w:styleId="deleteanalyticsChar">
    <w:name w:val="delete analytics Char"/>
    <w:basedOn w:val="DefaultParagraphFont"/>
    <w:link w:val="deleteanalytics"/>
    <w:uiPriority w:val="4"/>
    <w:rsid w:val="00C32134"/>
    <w:rPr>
      <w:rFonts w:ascii="Calibri" w:eastAsiaTheme="majorEastAsia" w:hAnsi="Calibri" w:cstheme="majorBidi"/>
      <w:b/>
      <w:iCs/>
      <w:color w:val="70AD47" w:themeColor="accent6"/>
      <w:sz w:val="26"/>
    </w:rPr>
  </w:style>
  <w:style w:type="numbering" w:customStyle="1" w:styleId="NormalNotes">
    <w:name w:val="Normal Notes"/>
    <w:uiPriority w:val="99"/>
    <w:rsid w:val="00C32134"/>
    <w:pPr>
      <w:numPr>
        <w:numId w:val="20"/>
      </w:numPr>
    </w:pPr>
  </w:style>
  <w:style w:type="paragraph" w:styleId="Subtitle">
    <w:name w:val="Subtitle"/>
    <w:aliases w:val="Underlined card text"/>
    <w:basedOn w:val="Normal"/>
    <w:next w:val="Normal"/>
    <w:link w:val="SubtitleChar"/>
    <w:uiPriority w:val="99"/>
    <w:qFormat/>
    <w:rsid w:val="00C32134"/>
    <w:pPr>
      <w:keepNext/>
      <w:keepLines/>
      <w:spacing w:before="360" w:after="80"/>
    </w:pPr>
    <w:rPr>
      <w:rFonts w:ascii="Georgia" w:eastAsia="Georgia" w:hAnsi="Georgia" w:cs="Georgia"/>
      <w:i/>
      <w:color w:val="666666"/>
      <w:sz w:val="48"/>
      <w:szCs w:val="48"/>
    </w:rPr>
  </w:style>
  <w:style w:type="character" w:customStyle="1" w:styleId="SubtitleChar">
    <w:name w:val="Subtitle Char"/>
    <w:aliases w:val="Underlined card text Char"/>
    <w:basedOn w:val="DefaultParagraphFont"/>
    <w:link w:val="Subtitle"/>
    <w:uiPriority w:val="99"/>
    <w:rsid w:val="00C32134"/>
    <w:rPr>
      <w:rFonts w:ascii="Georgia" w:eastAsia="Georgia" w:hAnsi="Georgia" w:cs="Georgia"/>
      <w:i/>
      <w:color w:val="666666"/>
      <w:sz w:val="48"/>
      <w:szCs w:val="48"/>
    </w:rPr>
  </w:style>
  <w:style w:type="paragraph" w:styleId="DocumentMap">
    <w:name w:val="Document Map"/>
    <w:basedOn w:val="Normal"/>
    <w:link w:val="DocumentMapChar"/>
    <w:uiPriority w:val="99"/>
    <w:unhideWhenUsed/>
    <w:rsid w:val="00C32134"/>
    <w:rPr>
      <w:rFonts w:ascii="Lucida Grande" w:hAnsi="Lucida Grande" w:cs="Lucida Grande"/>
      <w:sz w:val="24"/>
    </w:rPr>
  </w:style>
  <w:style w:type="character" w:customStyle="1" w:styleId="DocumentMapChar">
    <w:name w:val="Document Map Char"/>
    <w:basedOn w:val="DefaultParagraphFont"/>
    <w:link w:val="DocumentMap"/>
    <w:uiPriority w:val="99"/>
    <w:rsid w:val="00C32134"/>
    <w:rPr>
      <w:rFonts w:ascii="Lucida Grande" w:hAnsi="Lucida Grande" w:cs="Lucida Grande"/>
      <w:sz w:val="24"/>
    </w:rPr>
  </w:style>
  <w:style w:type="paragraph" w:customStyle="1" w:styleId="Undertag">
    <w:name w:val="Undertag"/>
    <w:basedOn w:val="Normal"/>
    <w:link w:val="UndertagChar"/>
    <w:uiPriority w:val="5"/>
    <w:qFormat/>
    <w:rsid w:val="00C32134"/>
    <w:rPr>
      <w:i/>
      <w:color w:val="1F4E79" w:themeColor="accent1" w:themeShade="80"/>
    </w:rPr>
  </w:style>
  <w:style w:type="paragraph" w:styleId="Quote">
    <w:name w:val="Quote"/>
    <w:aliases w:val="quote"/>
    <w:basedOn w:val="Normal"/>
    <w:next w:val="Normal"/>
    <w:link w:val="QuoteChar"/>
    <w:uiPriority w:val="29"/>
    <w:qFormat/>
    <w:rsid w:val="00C32134"/>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C32134"/>
    <w:rPr>
      <w:rFonts w:ascii="Calibri" w:hAnsi="Calibri" w:cs="Calibri"/>
      <w:i/>
      <w:iCs/>
      <w:color w:val="404040" w:themeColor="text1" w:themeTint="BF"/>
    </w:rPr>
  </w:style>
  <w:style w:type="character" w:styleId="IntenseEmphasis">
    <w:name w:val="Intense Emphasis"/>
    <w:aliases w:val="Cards + Font: 12 pt Ch,Title Cha,9.5 pt,8,S,Underline Cha,9.5 p,9.5 ,Intense Emphasis21,Intense Emphasis5,Intense Emphasis6,Title Char3,Heading 3 Char Char1 Char, Char Char Char1,Intense Emphasi,cites Char Ch"/>
    <w:basedOn w:val="DefaultParagraphFont"/>
    <w:uiPriority w:val="21"/>
    <w:qFormat/>
    <w:rsid w:val="00C32134"/>
    <w:rPr>
      <w:i/>
      <w:iCs/>
      <w:color w:val="2E74B5" w:themeColor="accent1" w:themeShade="BF"/>
    </w:rPr>
  </w:style>
  <w:style w:type="paragraph" w:styleId="IntenseQuote">
    <w:name w:val="Intense Quote"/>
    <w:basedOn w:val="Normal"/>
    <w:next w:val="Normal"/>
    <w:link w:val="IntenseQuoteChar"/>
    <w:uiPriority w:val="30"/>
    <w:qFormat/>
    <w:rsid w:val="00C321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32134"/>
    <w:rPr>
      <w:rFonts w:ascii="Calibri" w:hAnsi="Calibri" w:cs="Calibri"/>
      <w:i/>
      <w:iCs/>
      <w:color w:val="2E74B5" w:themeColor="accent1" w:themeShade="BF"/>
    </w:rPr>
  </w:style>
  <w:style w:type="character" w:styleId="IntenseReference">
    <w:name w:val="Intense Reference"/>
    <w:basedOn w:val="DefaultParagraphFont"/>
    <w:uiPriority w:val="32"/>
    <w:qFormat/>
    <w:rsid w:val="00C32134"/>
    <w:rPr>
      <w:b/>
      <w:bCs/>
      <w:smallCaps/>
      <w:color w:val="2E74B5" w:themeColor="accent1" w:themeShade="BF"/>
      <w:spacing w:val="5"/>
    </w:rPr>
  </w:style>
  <w:style w:type="paragraph" w:customStyle="1" w:styleId="AnalyticsFINAL-standardblue">
    <w:name w:val="Analytics FINAL-standard blue"/>
    <w:basedOn w:val="Heading4"/>
    <w:autoRedefine/>
    <w:rsid w:val="00C32134"/>
    <w:pPr>
      <w:jc w:val="both"/>
    </w:pPr>
    <w:rPr>
      <w:rFonts w:cstheme="minorHAnsi"/>
      <w:b w:val="0"/>
      <w:bCs/>
      <w:i/>
      <w:color w:val="002060"/>
    </w:rPr>
  </w:style>
  <w:style w:type="paragraph" w:customStyle="1" w:styleId="1Analytic">
    <w:name w:val="1Analytic"/>
    <w:basedOn w:val="Heading4"/>
    <w:autoRedefine/>
    <w:uiPriority w:val="5"/>
    <w:rsid w:val="00C32134"/>
    <w:rPr>
      <w:b w:val="0"/>
      <w:i/>
      <w:color w:val="1F497D"/>
    </w:rPr>
  </w:style>
  <w:style w:type="paragraph" w:customStyle="1" w:styleId="BlockTitle">
    <w:name w:val="Block Title"/>
    <w:basedOn w:val="Heading1"/>
    <w:next w:val="Normal"/>
    <w:qFormat/>
    <w:rsid w:val="00C32134"/>
    <w:pPr>
      <w:keepLines w:val="0"/>
      <w:spacing w:before="0" w:after="240"/>
    </w:pPr>
    <w:rPr>
      <w:rFonts w:eastAsia="Times New Roman" w:cs="Arial"/>
      <w:b w:val="0"/>
      <w:kern w:val="32"/>
      <w:sz w:val="32"/>
      <w:u w:val="single"/>
    </w:rPr>
  </w:style>
  <w:style w:type="character" w:customStyle="1" w:styleId="underline">
    <w:name w:val="underline"/>
    <w:qFormat/>
    <w:rsid w:val="00C32134"/>
    <w:rPr>
      <w:rFonts w:asciiTheme="minorHAnsi" w:hAnsiTheme="minorHAnsi"/>
      <w:b/>
      <w:u w:val="single"/>
    </w:rPr>
  </w:style>
  <w:style w:type="paragraph" w:customStyle="1" w:styleId="BlockTitle0">
    <w:name w:val="%Block Title"/>
    <w:basedOn w:val="Heading1"/>
    <w:next w:val="Normal"/>
    <w:qFormat/>
    <w:rsid w:val="00C32134"/>
    <w:rPr>
      <w:b w:val="0"/>
      <w:bCs/>
      <w:caps/>
    </w:rPr>
  </w:style>
  <w:style w:type="paragraph" w:customStyle="1" w:styleId="Emphasize">
    <w:name w:val="Emphasize"/>
    <w:basedOn w:val="Normal"/>
    <w:uiPriority w:val="7"/>
    <w:qFormat/>
    <w:rsid w:val="00C32134"/>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paragraph" w:customStyle="1" w:styleId="CiteSpacing">
    <w:name w:val="Cite Spacing"/>
    <w:basedOn w:val="Normal"/>
    <w:uiPriority w:val="4"/>
    <w:qFormat/>
    <w:rsid w:val="00C32134"/>
    <w:pPr>
      <w:spacing w:before="60" w:after="60"/>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C32134"/>
    <w:rPr>
      <w:rFonts w:ascii="Times New Roman" w:eastAsia="Times New Roman" w:hAnsi="Times New Roman" w:cs="Times New Roman"/>
      <w:sz w:val="24"/>
    </w:rPr>
  </w:style>
  <w:style w:type="paragraph" w:customStyle="1" w:styleId="cardbody">
    <w:name w:val="cardbody"/>
    <w:basedOn w:val="Normal"/>
    <w:qFormat/>
    <w:rsid w:val="00C32134"/>
    <w:pPr>
      <w:spacing w:before="100" w:beforeAutospacing="1" w:after="100" w:afterAutospacing="1"/>
    </w:pPr>
    <w:rPr>
      <w:rFonts w:eastAsia="Times New Roman"/>
      <w:sz w:val="24"/>
    </w:rPr>
  </w:style>
  <w:style w:type="character" w:customStyle="1" w:styleId="apple-style-span">
    <w:name w:val="apple-style-span"/>
    <w:rsid w:val="00C32134"/>
  </w:style>
  <w:style w:type="character" w:customStyle="1" w:styleId="apple-converted-space">
    <w:name w:val="apple-converted-space"/>
    <w:basedOn w:val="DefaultParagraphFont"/>
    <w:qFormat/>
    <w:rsid w:val="00C32134"/>
  </w:style>
  <w:style w:type="character" w:customStyle="1" w:styleId="m5577519854659992616gmail-styleunderline">
    <w:name w:val="m_5577519854659992616gmail-styleunderline"/>
    <w:basedOn w:val="DefaultParagraphFont"/>
    <w:rsid w:val="00C32134"/>
  </w:style>
  <w:style w:type="character" w:customStyle="1" w:styleId="CardText-Underlined">
    <w:name w:val="Card Text - Underlined"/>
    <w:rsid w:val="00C32134"/>
    <w:rPr>
      <w:b/>
      <w:bCs w:val="0"/>
      <w:sz w:val="18"/>
      <w:u w:val="single"/>
    </w:rPr>
  </w:style>
  <w:style w:type="paragraph" w:styleId="Revision">
    <w:name w:val="Revision"/>
    <w:hidden/>
    <w:uiPriority w:val="99"/>
    <w:rsid w:val="00C32134"/>
    <w:pPr>
      <w:spacing w:after="0" w:line="240" w:lineRule="auto"/>
    </w:pPr>
    <w:rPr>
      <w:rFonts w:ascii="Calibri" w:hAnsi="Calibri" w:cs="Calibri"/>
    </w:rPr>
  </w:style>
  <w:style w:type="paragraph" w:customStyle="1" w:styleId="analytics---nngb">
    <w:name w:val="analytics---nngb"/>
    <w:basedOn w:val="Heading4"/>
    <w:link w:val="analytics---nngbChar"/>
    <w:uiPriority w:val="4"/>
    <w:qFormat/>
    <w:rsid w:val="00C32134"/>
    <w:rPr>
      <w:b w:val="0"/>
      <w:i/>
      <w:color w:val="4472C4" w:themeColor="accent5"/>
    </w:rPr>
  </w:style>
  <w:style w:type="character" w:customStyle="1" w:styleId="analytics---nngbChar">
    <w:name w:val="analytics---nngb Char"/>
    <w:basedOn w:val="DefaultParagraphFont"/>
    <w:link w:val="analytics---nngb"/>
    <w:uiPriority w:val="4"/>
    <w:rsid w:val="00C32134"/>
    <w:rPr>
      <w:rFonts w:ascii="Calibri" w:eastAsiaTheme="majorEastAsia" w:hAnsi="Calibri" w:cstheme="majorBidi"/>
      <w:i/>
      <w:iCs/>
      <w:color w:val="4472C4" w:themeColor="accent5"/>
      <w:sz w:val="26"/>
    </w:rPr>
  </w:style>
  <w:style w:type="paragraph" w:customStyle="1" w:styleId="Body">
    <w:name w:val="Body"/>
    <w:qFormat/>
    <w:rsid w:val="00C32134"/>
    <w:pPr>
      <w:pBdr>
        <w:top w:val="nil"/>
        <w:left w:val="nil"/>
        <w:bottom w:val="nil"/>
        <w:right w:val="nil"/>
        <w:between w:val="nil"/>
        <w:bar w:val="nil"/>
      </w:pBdr>
    </w:pPr>
    <w:rPr>
      <w:rFonts w:ascii="Calibri" w:eastAsia="Arial Unicode MS" w:hAnsi="Calibri" w:cs="Arial Unicode MS"/>
      <w:color w:val="000000"/>
      <w:u w:color="000000"/>
      <w:bdr w:val="nil"/>
      <w14:textOutline w14:w="0" w14:cap="flat" w14:cmpd="sng" w14:algn="ctr">
        <w14:noFill/>
        <w14:prstDash w14:val="solid"/>
        <w14:bevel/>
      </w14:textOutline>
    </w:rPr>
  </w:style>
  <w:style w:type="character" w:customStyle="1" w:styleId="8-PointSmall">
    <w:name w:val="8-Point Small"/>
    <w:basedOn w:val="DefaultParagraphFont"/>
    <w:uiPriority w:val="1"/>
    <w:qFormat/>
    <w:rsid w:val="00C32134"/>
    <w:rPr>
      <w:rFonts w:ascii="Calibri" w:hAnsi="Calibri"/>
      <w:b w:val="0"/>
      <w:sz w:val="16"/>
      <w:u w:val="none"/>
    </w:rPr>
  </w:style>
  <w:style w:type="character" w:customStyle="1" w:styleId="boxboxbox">
    <w:name w:val="boxboxbox"/>
    <w:basedOn w:val="DefaultParagraphFont"/>
    <w:uiPriority w:val="1"/>
    <w:qFormat/>
    <w:rsid w:val="00C32134"/>
    <w:rPr>
      <w:rFonts w:ascii="Calibri" w:hAnsi="Calibri"/>
      <w:b/>
      <w:sz w:val="22"/>
      <w:u w:val="single"/>
      <w:bdr w:val="single" w:sz="4" w:space="0" w:color="auto"/>
    </w:rPr>
  </w:style>
  <w:style w:type="character" w:styleId="CommentReference">
    <w:name w:val="annotation reference"/>
    <w:basedOn w:val="DefaultParagraphFont"/>
    <w:uiPriority w:val="99"/>
    <w:unhideWhenUsed/>
    <w:rsid w:val="00C32134"/>
    <w:rPr>
      <w:sz w:val="16"/>
      <w:szCs w:val="16"/>
    </w:rPr>
  </w:style>
  <w:style w:type="paragraph" w:styleId="CommentText">
    <w:name w:val="annotation text"/>
    <w:basedOn w:val="Normal"/>
    <w:link w:val="CommentTextChar"/>
    <w:uiPriority w:val="99"/>
    <w:unhideWhenUsed/>
    <w:qFormat/>
    <w:rsid w:val="00C32134"/>
    <w:rPr>
      <w:sz w:val="20"/>
      <w:szCs w:val="20"/>
    </w:rPr>
  </w:style>
  <w:style w:type="character" w:customStyle="1" w:styleId="CommentTextChar">
    <w:name w:val="Comment Text Char"/>
    <w:basedOn w:val="DefaultParagraphFont"/>
    <w:link w:val="CommentText"/>
    <w:uiPriority w:val="99"/>
    <w:rsid w:val="00C32134"/>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C32134"/>
    <w:rPr>
      <w:b/>
      <w:bCs/>
    </w:rPr>
  </w:style>
  <w:style w:type="character" w:customStyle="1" w:styleId="CommentSubjectChar">
    <w:name w:val="Comment Subject Char"/>
    <w:basedOn w:val="CommentTextChar"/>
    <w:link w:val="CommentSubject"/>
    <w:uiPriority w:val="99"/>
    <w:rsid w:val="00C32134"/>
    <w:rPr>
      <w:rFonts w:ascii="Calibri" w:hAnsi="Calibri" w:cs="Calibri"/>
      <w:b/>
      <w:bCs/>
      <w:sz w:val="20"/>
      <w:szCs w:val="20"/>
    </w:rPr>
  </w:style>
  <w:style w:type="paragraph" w:customStyle="1" w:styleId="LexHW">
    <w:name w:val="Lex HW"/>
    <w:basedOn w:val="Heading4"/>
    <w:link w:val="LexHWChar"/>
    <w:autoRedefine/>
    <w:uiPriority w:val="5"/>
    <w:qFormat/>
    <w:rsid w:val="00C32134"/>
    <w:rPr>
      <w:b w:val="0"/>
      <w:i/>
      <w:color w:val="657C9C" w:themeColor="text2" w:themeTint="BF"/>
    </w:rPr>
  </w:style>
  <w:style w:type="character" w:customStyle="1" w:styleId="LexHWChar">
    <w:name w:val="Lex HW Char"/>
    <w:basedOn w:val="DefaultParagraphFont"/>
    <w:link w:val="LexHW"/>
    <w:uiPriority w:val="5"/>
    <w:rsid w:val="00C32134"/>
    <w:rPr>
      <w:rFonts w:ascii="Calibri" w:eastAsiaTheme="majorEastAsia" w:hAnsi="Calibri" w:cstheme="majorBidi"/>
      <w:i/>
      <w:iCs/>
      <w:color w:val="657C9C" w:themeColor="text2" w:themeTint="BF"/>
      <w:sz w:val="26"/>
    </w:rPr>
  </w:style>
  <w:style w:type="character" w:customStyle="1" w:styleId="Heading3CharCharCharChar2">
    <w:name w:val="Heading 3 Char Char Char Char2"/>
    <w:basedOn w:val="DefaultParagraphFont"/>
    <w:rsid w:val="00C32134"/>
    <w:rPr>
      <w:rFonts w:cs="Arial"/>
      <w:bCs/>
      <w:szCs w:val="26"/>
      <w:u w:val="single"/>
      <w:lang w:val="en-US" w:eastAsia="en-US" w:bidi="ar-SA"/>
    </w:rPr>
  </w:style>
  <w:style w:type="character" w:customStyle="1" w:styleId="cardChar">
    <w:name w:val="card Char"/>
    <w:aliases w:val="Bold Cite Char Char,Speed Cite Char"/>
    <w:uiPriority w:val="6"/>
    <w:rsid w:val="00C32134"/>
    <w:rPr>
      <w:rFonts w:ascii="Times New Roman" w:eastAsia="Times New Roman" w:hAnsi="Times New Roman" w:cs="Times New Roman"/>
      <w:sz w:val="20"/>
    </w:rPr>
  </w:style>
  <w:style w:type="paragraph" w:customStyle="1" w:styleId="cardtext">
    <w:name w:val="card text"/>
    <w:basedOn w:val="Normal"/>
    <w:link w:val="cardtextChar"/>
    <w:qFormat/>
    <w:rsid w:val="00C32134"/>
    <w:pPr>
      <w:ind w:left="288" w:right="288"/>
    </w:pPr>
  </w:style>
  <w:style w:type="character" w:customStyle="1" w:styleId="cardtextChar">
    <w:name w:val="card text Char"/>
    <w:basedOn w:val="DefaultParagraphFont"/>
    <w:link w:val="cardtext"/>
    <w:rsid w:val="00C32134"/>
    <w:rPr>
      <w:rFonts w:ascii="Calibri" w:hAnsi="Calibri" w:cs="Calibri"/>
    </w:rPr>
  </w:style>
  <w:style w:type="paragraph" w:styleId="BalloonText">
    <w:name w:val="Balloon Text"/>
    <w:basedOn w:val="Normal"/>
    <w:link w:val="BalloonTextChar"/>
    <w:uiPriority w:val="99"/>
    <w:unhideWhenUsed/>
    <w:rsid w:val="00C32134"/>
    <w:rPr>
      <w:rFonts w:ascii="Segoe UI" w:hAnsi="Segoe UI" w:cs="Segoe UI"/>
      <w:sz w:val="18"/>
      <w:szCs w:val="18"/>
    </w:rPr>
  </w:style>
  <w:style w:type="character" w:customStyle="1" w:styleId="BalloonTextChar">
    <w:name w:val="Balloon Text Char"/>
    <w:basedOn w:val="DefaultParagraphFont"/>
    <w:link w:val="BalloonText"/>
    <w:uiPriority w:val="99"/>
    <w:rsid w:val="00C32134"/>
    <w:rPr>
      <w:rFonts w:ascii="Segoe UI" w:hAnsi="Segoe UI" w:cs="Segoe UI"/>
      <w:sz w:val="18"/>
      <w:szCs w:val="18"/>
    </w:rPr>
  </w:style>
  <w:style w:type="numbering" w:customStyle="1" w:styleId="NoList1">
    <w:name w:val="No List1"/>
    <w:next w:val="NoList"/>
    <w:uiPriority w:val="99"/>
    <w:semiHidden/>
    <w:unhideWhenUsed/>
    <w:rsid w:val="00C32134"/>
  </w:style>
  <w:style w:type="table" w:customStyle="1" w:styleId="TableGrid1">
    <w:name w:val="Table Grid1"/>
    <w:basedOn w:val="TableNormal"/>
    <w:next w:val="TableGrid"/>
    <w:uiPriority w:val="39"/>
    <w:rsid w:val="00C32134"/>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
    <w:name w:val="emp"/>
    <w:basedOn w:val="Normal"/>
    <w:autoRedefine/>
    <w:uiPriority w:val="8"/>
    <w:qFormat/>
    <w:rsid w:val="00C3213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0">
    <w:name w:val="analytic"/>
    <w:basedOn w:val="Normal"/>
    <w:link w:val="analyticChar0"/>
    <w:autoRedefine/>
    <w:uiPriority w:val="4"/>
    <w:qFormat/>
    <w:rsid w:val="00C32134"/>
    <w:rPr>
      <w:b/>
      <w:bCs/>
      <w:color w:val="3B3838" w:themeColor="background2" w:themeShade="40"/>
      <w:sz w:val="26"/>
    </w:rPr>
  </w:style>
  <w:style w:type="paragraph" w:customStyle="1" w:styleId="AAAA-NEEL-ANALYTIC">
    <w:name w:val="AAAA - NEEL - ANALYTIC"/>
    <w:basedOn w:val="Heading4"/>
    <w:autoRedefine/>
    <w:uiPriority w:val="5"/>
    <w:qFormat/>
    <w:rsid w:val="00C32134"/>
    <w:rPr>
      <w:color w:val="3B3838" w:themeColor="background2" w:themeShade="40"/>
    </w:rPr>
  </w:style>
  <w:style w:type="paragraph" w:customStyle="1" w:styleId="Analytics-Jimmy">
    <w:name w:val="Analytics - Jimmy"/>
    <w:basedOn w:val="Normal"/>
    <w:link w:val="Analytics-JimmyChar"/>
    <w:autoRedefine/>
    <w:uiPriority w:val="5"/>
    <w:qFormat/>
    <w:rsid w:val="00C32134"/>
    <w:pPr>
      <w:keepNext/>
      <w:keepLines/>
      <w:spacing w:before="40"/>
      <w:outlineLvl w:val="3"/>
    </w:pPr>
    <w:rPr>
      <w:rFonts w:eastAsiaTheme="majorEastAsia" w:cstheme="majorBidi"/>
      <w:b/>
      <w:iCs/>
      <w:color w:val="3B3838" w:themeColor="background2" w:themeShade="40"/>
      <w:sz w:val="26"/>
      <w:lang w:eastAsia="zh-CN"/>
    </w:rPr>
  </w:style>
  <w:style w:type="character" w:customStyle="1" w:styleId="Analytics-JimmyChar">
    <w:name w:val="Analytics - Jimmy Char"/>
    <w:basedOn w:val="DefaultParagraphFont"/>
    <w:link w:val="Analytics-Jimmy"/>
    <w:uiPriority w:val="5"/>
    <w:rsid w:val="00C32134"/>
    <w:rPr>
      <w:rFonts w:ascii="Calibri" w:eastAsiaTheme="majorEastAsia" w:hAnsi="Calibri" w:cstheme="majorBidi"/>
      <w:b/>
      <w:iCs/>
      <w:color w:val="3B3838" w:themeColor="background2" w:themeShade="40"/>
      <w:sz w:val="26"/>
      <w:lang w:eastAsia="zh-CN"/>
    </w:rPr>
  </w:style>
  <w:style w:type="paragraph" w:customStyle="1" w:styleId="Analytics1">
    <w:name w:val="Analytics1"/>
    <w:link w:val="Analytics1Char"/>
    <w:autoRedefine/>
    <w:uiPriority w:val="5"/>
    <w:qFormat/>
    <w:rsid w:val="00C32134"/>
    <w:pPr>
      <w:spacing w:after="40"/>
      <w:contextualSpacing/>
    </w:pPr>
    <w:rPr>
      <w:rFonts w:eastAsiaTheme="majorEastAsia" w:cstheme="majorBidi"/>
      <w:b/>
      <w:color w:val="404040" w:themeColor="text1" w:themeTint="BF"/>
      <w:sz w:val="26"/>
    </w:rPr>
  </w:style>
  <w:style w:type="character" w:customStyle="1" w:styleId="Analytics1Char">
    <w:name w:val="Analytics1 Char"/>
    <w:basedOn w:val="DefaultParagraphFont"/>
    <w:link w:val="Analytics1"/>
    <w:uiPriority w:val="5"/>
    <w:rsid w:val="00C32134"/>
    <w:rPr>
      <w:rFonts w:eastAsiaTheme="majorEastAsia" w:cstheme="majorBidi"/>
      <w:b/>
      <w:color w:val="404040" w:themeColor="text1" w:themeTint="BF"/>
      <w:sz w:val="26"/>
    </w:rPr>
  </w:style>
  <w:style w:type="character" w:styleId="PlaceholderText">
    <w:name w:val="Placeholder Text"/>
    <w:basedOn w:val="DefaultParagraphFont"/>
    <w:uiPriority w:val="99"/>
    <w:unhideWhenUsed/>
    <w:rsid w:val="00C32134"/>
    <w:rPr>
      <w:color w:val="666666"/>
    </w:rPr>
  </w:style>
  <w:style w:type="character" w:customStyle="1" w:styleId="style13ptbold0">
    <w:name w:val="style13ptbold"/>
    <w:basedOn w:val="DefaultParagraphFont"/>
    <w:rsid w:val="00C32134"/>
  </w:style>
  <w:style w:type="character" w:customStyle="1" w:styleId="styleunderline0">
    <w:name w:val="styleunderline"/>
    <w:basedOn w:val="DefaultParagraphFont"/>
    <w:rsid w:val="00C32134"/>
  </w:style>
  <w:style w:type="paragraph" w:customStyle="1" w:styleId="Boldunderline">
    <w:name w:val="Bold/underline"/>
    <w:basedOn w:val="Normal"/>
    <w:link w:val="BoldunderlineChar"/>
    <w:autoRedefine/>
    <w:qFormat/>
    <w:rsid w:val="00C32134"/>
    <w:rPr>
      <w:rFonts w:eastAsia="Times New Roman"/>
      <w:b/>
      <w:sz w:val="24"/>
      <w:u w:val="single"/>
    </w:rPr>
  </w:style>
  <w:style w:type="character" w:customStyle="1" w:styleId="BoldunderlineChar">
    <w:name w:val="Bold/underline Char"/>
    <w:basedOn w:val="DefaultParagraphFont"/>
    <w:link w:val="Boldunderline"/>
    <w:rsid w:val="00C32134"/>
    <w:rPr>
      <w:rFonts w:ascii="Calibri" w:eastAsia="Times New Roman" w:hAnsi="Calibri" w:cs="Calibri"/>
      <w:b/>
      <w:sz w:val="24"/>
      <w:u w:val="single"/>
    </w:rPr>
  </w:style>
  <w:style w:type="character" w:customStyle="1" w:styleId="StyleStyleUnderline411pt">
    <w:name w:val="Style Style Underline4 + 11 pt"/>
    <w:basedOn w:val="DefaultParagraphFont"/>
    <w:rsid w:val="00C32134"/>
    <w:rPr>
      <w:sz w:val="20"/>
      <w:u w:val="single"/>
    </w:rPr>
  </w:style>
  <w:style w:type="character" w:customStyle="1" w:styleId="Style11pt">
    <w:name w:val="Style 11 pt"/>
    <w:basedOn w:val="DefaultParagraphFont"/>
    <w:rsid w:val="00C32134"/>
    <w:rPr>
      <w:sz w:val="20"/>
    </w:rPr>
  </w:style>
  <w:style w:type="character" w:customStyle="1" w:styleId="StyleStyleUnderline311pt">
    <w:name w:val="Style Style Underline3 + 11 pt"/>
    <w:basedOn w:val="DefaultParagraphFont"/>
    <w:rsid w:val="00C32134"/>
    <w:rPr>
      <w:sz w:val="20"/>
      <w:u w:val="single"/>
    </w:rPr>
  </w:style>
  <w:style w:type="character" w:customStyle="1" w:styleId="Style1Char">
    <w:name w:val="Style1 Char"/>
    <w:basedOn w:val="DefaultParagraphFont"/>
    <w:rsid w:val="00C32134"/>
    <w:rPr>
      <w:rFonts w:eastAsia="SimSun"/>
      <w:sz w:val="20"/>
      <w:szCs w:val="24"/>
      <w:u w:val="single"/>
      <w:lang w:val="en-US" w:eastAsia="zh-CN" w:bidi="ar-SA"/>
    </w:rPr>
  </w:style>
  <w:style w:type="paragraph" w:customStyle="1" w:styleId="Top">
    <w:name w:val="Top"/>
    <w:basedOn w:val="Heading5"/>
    <w:link w:val="TopChar"/>
    <w:uiPriority w:val="4"/>
    <w:qFormat/>
    <w:rsid w:val="00C32134"/>
    <w:pPr>
      <w:jc w:val="center"/>
    </w:pPr>
    <w:rPr>
      <w:rFonts w:ascii="Times New Roman" w:hAnsi="Times New Roman" w:cs="Times New Roman"/>
      <w:b/>
    </w:rPr>
  </w:style>
  <w:style w:type="character" w:customStyle="1" w:styleId="TopChar">
    <w:name w:val="Top Char"/>
    <w:basedOn w:val="Heading5Char"/>
    <w:link w:val="Top"/>
    <w:uiPriority w:val="4"/>
    <w:rsid w:val="00C32134"/>
    <w:rPr>
      <w:rFonts w:ascii="Times New Roman" w:eastAsiaTheme="majorEastAsia" w:hAnsi="Times New Roman" w:cs="Times New Roman"/>
      <w:b/>
      <w:color w:val="2E74B5" w:themeColor="accent1" w:themeShade="BF"/>
    </w:rPr>
  </w:style>
  <w:style w:type="paragraph" w:customStyle="1" w:styleId="Top-LevelHeading">
    <w:name w:val="Top-Level Heading"/>
    <w:basedOn w:val="Heading1"/>
    <w:link w:val="Top-LevelHeadingChar"/>
    <w:uiPriority w:val="4"/>
    <w:qFormat/>
    <w:rsid w:val="00C32134"/>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C32134"/>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C32134"/>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C32134"/>
    <w:rPr>
      <w:rFonts w:ascii="Times New Roman Bold" w:eastAsiaTheme="majorEastAsia" w:hAnsi="Times New Roman Bold" w:cstheme="majorBidi"/>
      <w:b/>
      <w:sz w:val="44"/>
      <w:szCs w:val="26"/>
      <w:u w:val="double"/>
    </w:rPr>
  </w:style>
  <w:style w:type="paragraph" w:customStyle="1" w:styleId="messagelistitemd5deea">
    <w:name w:val="messagelistitem_d5deea"/>
    <w:basedOn w:val="Normal"/>
    <w:rsid w:val="00C32134"/>
    <w:pPr>
      <w:spacing w:before="100" w:beforeAutospacing="1" w:after="100" w:afterAutospacing="1"/>
    </w:pPr>
    <w:rPr>
      <w:rFonts w:ascii="Times New Roman" w:eastAsia="Times New Roman" w:hAnsi="Times New Roman" w:cs="Times New Roman"/>
      <w:sz w:val="24"/>
      <w:lang w:eastAsia="zh-CN"/>
    </w:rPr>
  </w:style>
  <w:style w:type="character" w:customStyle="1" w:styleId="editedf9f2ca">
    <w:name w:val="edited_f9f2ca"/>
    <w:basedOn w:val="DefaultParagraphFont"/>
    <w:rsid w:val="00C32134"/>
  </w:style>
  <w:style w:type="character" w:customStyle="1" w:styleId="latin24compacttimestampf9f2ca">
    <w:name w:val="latin24compacttimestamp_f9f2ca"/>
    <w:basedOn w:val="DefaultParagraphFont"/>
    <w:rsid w:val="00C32134"/>
  </w:style>
  <w:style w:type="paragraph" w:customStyle="1" w:styleId="Small">
    <w:name w:val="Small"/>
    <w:basedOn w:val="Normal"/>
    <w:qFormat/>
    <w:rsid w:val="00C32134"/>
    <w:rPr>
      <w:sz w:val="14"/>
    </w:rPr>
  </w:style>
  <w:style w:type="paragraph" w:customStyle="1" w:styleId="paragraph">
    <w:name w:val="paragraph"/>
    <w:basedOn w:val="Normal"/>
    <w:qFormat/>
    <w:rsid w:val="00C32134"/>
    <w:pPr>
      <w:spacing w:before="100" w:beforeAutospacing="1" w:after="100" w:afterAutospacing="1"/>
    </w:pPr>
  </w:style>
  <w:style w:type="character" w:customStyle="1" w:styleId="textline">
    <w:name w:val="text_line"/>
    <w:basedOn w:val="DefaultParagraphFont"/>
    <w:rsid w:val="00C32134"/>
  </w:style>
  <w:style w:type="character" w:customStyle="1" w:styleId="highlight">
    <w:name w:val="highlight"/>
    <w:basedOn w:val="DefaultParagraphFont"/>
    <w:rsid w:val="00C32134"/>
  </w:style>
  <w:style w:type="paragraph" w:customStyle="1" w:styleId="AnalyticsFAKE">
    <w:name w:val="AnalyticsFAKE"/>
    <w:basedOn w:val="Analytic"/>
    <w:link w:val="AnalyticsFAKEChar"/>
    <w:autoRedefine/>
    <w:uiPriority w:val="4"/>
    <w:rsid w:val="00C32134"/>
    <w:pPr>
      <w:spacing w:before="200"/>
    </w:pPr>
    <w:rPr>
      <w:rFonts w:ascii="Times New Roman" w:eastAsia="Times New Roman" w:hAnsi="Times New Roman" w:cs="Times New Roman"/>
      <w:color w:val="262626" w:themeColor="text1" w:themeTint="D9"/>
      <w:sz w:val="20"/>
      <w:szCs w:val="20"/>
      <w14:ligatures w14:val="standardContextual"/>
    </w:rPr>
  </w:style>
  <w:style w:type="character" w:customStyle="1" w:styleId="AnalyticsFAKEChar">
    <w:name w:val="AnalyticsFAKE Char"/>
    <w:basedOn w:val="DefaultParagraphFont"/>
    <w:link w:val="AnalyticsFAKE"/>
    <w:uiPriority w:val="4"/>
    <w:rsid w:val="00C32134"/>
    <w:rPr>
      <w:rFonts w:ascii="Times New Roman" w:eastAsia="Times New Roman" w:hAnsi="Times New Roman" w:cs="Times New Roman"/>
      <w:b/>
      <w:iCs/>
      <w:color w:val="262626" w:themeColor="text1" w:themeTint="D9"/>
      <w:sz w:val="20"/>
      <w:szCs w:val="20"/>
      <w14:ligatures w14:val="standardContextual"/>
    </w:rPr>
  </w:style>
  <w:style w:type="character" w:customStyle="1" w:styleId="NewEmphasis">
    <w:name w:val="NewEmphasis"/>
    <w:basedOn w:val="DefaultParagraphFont"/>
    <w:uiPriority w:val="1"/>
    <w:qFormat/>
    <w:rsid w:val="00C32134"/>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C32134"/>
    <w:rPr>
      <w:rFonts w:ascii="Calibri" w:hAnsi="Calibri" w:cs="Calibri"/>
      <w:b/>
      <w:iCs/>
      <w:sz w:val="24"/>
      <w:u w:val="single"/>
      <w:bdr w:val="single" w:sz="8" w:space="0" w:color="auto"/>
    </w:rPr>
  </w:style>
  <w:style w:type="character" w:customStyle="1" w:styleId="dt">
    <w:name w:val="dt"/>
    <w:basedOn w:val="DefaultParagraphFont"/>
    <w:rsid w:val="00C32134"/>
  </w:style>
  <w:style w:type="character" w:customStyle="1" w:styleId="dttext">
    <w:name w:val="dttext"/>
    <w:basedOn w:val="DefaultParagraphFont"/>
    <w:rsid w:val="00C32134"/>
  </w:style>
  <w:style w:type="character" w:customStyle="1" w:styleId="ex-sent">
    <w:name w:val="ex-sent"/>
    <w:basedOn w:val="DefaultParagraphFont"/>
    <w:rsid w:val="00C32134"/>
  </w:style>
  <w:style w:type="character" w:customStyle="1" w:styleId="mwtsp">
    <w:name w:val="mw_t_sp"/>
    <w:basedOn w:val="DefaultParagraphFont"/>
    <w:rsid w:val="00C32134"/>
  </w:style>
  <w:style w:type="character" w:customStyle="1" w:styleId="mwtwi">
    <w:name w:val="mw_t_wi"/>
    <w:basedOn w:val="DefaultParagraphFont"/>
    <w:rsid w:val="00C32134"/>
  </w:style>
  <w:style w:type="character" w:customStyle="1" w:styleId="luna-pos">
    <w:name w:val="luna-pos"/>
    <w:basedOn w:val="DefaultParagraphFont"/>
    <w:rsid w:val="00C32134"/>
  </w:style>
  <w:style w:type="character" w:customStyle="1" w:styleId="luna-label">
    <w:name w:val="luna-label"/>
    <w:basedOn w:val="DefaultParagraphFont"/>
    <w:rsid w:val="00C32134"/>
  </w:style>
  <w:style w:type="character" w:customStyle="1" w:styleId="mdash">
    <w:name w:val="mdash"/>
    <w:basedOn w:val="DefaultParagraphFont"/>
    <w:rsid w:val="00C32134"/>
  </w:style>
  <w:style w:type="character" w:customStyle="1" w:styleId="untext">
    <w:name w:val="untext"/>
    <w:basedOn w:val="DefaultParagraphFont"/>
    <w:rsid w:val="00C32134"/>
  </w:style>
  <w:style w:type="character" w:customStyle="1" w:styleId="person-popover">
    <w:name w:val="person-popover"/>
    <w:basedOn w:val="DefaultParagraphFont"/>
    <w:rsid w:val="00C32134"/>
  </w:style>
  <w:style w:type="paragraph" w:customStyle="1" w:styleId="inq-p">
    <w:name w:val="inq-p"/>
    <w:basedOn w:val="Normal"/>
    <w:rsid w:val="00C32134"/>
    <w:pPr>
      <w:spacing w:before="100" w:beforeAutospacing="1" w:after="100" w:afterAutospacing="1"/>
    </w:pPr>
    <w:rPr>
      <w:rFonts w:ascii="Times New Roman" w:eastAsia="Times New Roman" w:hAnsi="Times New Roman" w:cs="Times New Roman"/>
      <w:sz w:val="24"/>
    </w:rPr>
  </w:style>
  <w:style w:type="paragraph" w:customStyle="1" w:styleId="wpds-c-cydrxm">
    <w:name w:val="wpds-c-cydrxm"/>
    <w:basedOn w:val="Normal"/>
    <w:rsid w:val="00C32134"/>
    <w:pPr>
      <w:spacing w:before="100" w:beforeAutospacing="1" w:after="100" w:afterAutospacing="1"/>
    </w:pPr>
    <w:rPr>
      <w:rFonts w:ascii="Times New Roman" w:eastAsia="Times New Roman" w:hAnsi="Times New Roman" w:cs="Times New Roman"/>
      <w:sz w:val="24"/>
    </w:rPr>
  </w:style>
  <w:style w:type="paragraph" w:customStyle="1" w:styleId="endmark">
    <w:name w:val="endmark"/>
    <w:basedOn w:val="Normal"/>
    <w:rsid w:val="00C32134"/>
    <w:pPr>
      <w:spacing w:before="100" w:beforeAutospacing="1" w:after="100" w:afterAutospacing="1"/>
    </w:pPr>
    <w:rPr>
      <w:rFonts w:ascii="Times New Roman" w:eastAsia="Times New Roman" w:hAnsi="Times New Roman" w:cs="Times New Roman"/>
      <w:sz w:val="24"/>
    </w:rPr>
  </w:style>
  <w:style w:type="character" w:customStyle="1" w:styleId="sssh">
    <w:name w:val="ss_sh"/>
    <w:basedOn w:val="DefaultParagraphFont"/>
    <w:rsid w:val="00C32134"/>
  </w:style>
  <w:style w:type="paragraph" w:customStyle="1" w:styleId="story-textparagraph">
    <w:name w:val="story-text__paragraph"/>
    <w:basedOn w:val="Normal"/>
    <w:qFormat/>
    <w:rsid w:val="00C32134"/>
    <w:pPr>
      <w:spacing w:before="100" w:beforeAutospacing="1" w:after="100" w:afterAutospacing="1"/>
    </w:pPr>
    <w:rPr>
      <w:rFonts w:ascii="Times New Roman" w:eastAsia="Times New Roman" w:hAnsi="Times New Roman" w:cs="Times New Roman"/>
      <w:sz w:val="24"/>
    </w:rPr>
  </w:style>
  <w:style w:type="character" w:customStyle="1" w:styleId="colon">
    <w:name w:val="colon"/>
    <w:basedOn w:val="DefaultParagraphFont"/>
    <w:rsid w:val="00C32134"/>
  </w:style>
  <w:style w:type="character" w:customStyle="1" w:styleId="sr-only">
    <w:name w:val="sr-only"/>
    <w:basedOn w:val="DefaultParagraphFont"/>
    <w:rsid w:val="00C32134"/>
  </w:style>
  <w:style w:type="character" w:customStyle="1" w:styleId="ssit">
    <w:name w:val="ss_it"/>
    <w:basedOn w:val="DefaultParagraphFont"/>
    <w:rsid w:val="00C32134"/>
  </w:style>
  <w:style w:type="paragraph" w:customStyle="1" w:styleId="sc-77igqf-0">
    <w:name w:val="sc-77igqf-0"/>
    <w:basedOn w:val="Normal"/>
    <w:rsid w:val="00C32134"/>
    <w:pPr>
      <w:spacing w:before="100" w:beforeAutospacing="1" w:after="100" w:afterAutospacing="1"/>
    </w:pPr>
    <w:rPr>
      <w:rFonts w:ascii="Times New Roman" w:eastAsia="Times New Roman" w:hAnsi="Times New Roman" w:cs="Times New Roman"/>
      <w:sz w:val="24"/>
    </w:rPr>
  </w:style>
  <w:style w:type="paragraph" w:customStyle="1" w:styleId="css-at9mc1">
    <w:name w:val="css-at9mc1"/>
    <w:basedOn w:val="Normal"/>
    <w:qFormat/>
    <w:rsid w:val="00C32134"/>
    <w:pPr>
      <w:spacing w:before="100" w:beforeAutospacing="1" w:after="100" w:afterAutospacing="1"/>
    </w:pPr>
    <w:rPr>
      <w:rFonts w:ascii="Times New Roman" w:eastAsia="Times New Roman" w:hAnsi="Times New Roman" w:cs="Times New Roman"/>
      <w:sz w:val="24"/>
    </w:rPr>
  </w:style>
  <w:style w:type="character" w:customStyle="1" w:styleId="r-search-result">
    <w:name w:val="r-search-result"/>
    <w:basedOn w:val="DefaultParagraphFont"/>
    <w:rsid w:val="00C32134"/>
  </w:style>
  <w:style w:type="character" w:customStyle="1" w:styleId="brief-paragraph">
    <w:name w:val="brief-paragraph"/>
    <w:basedOn w:val="DefaultParagraphFont"/>
    <w:rsid w:val="00C32134"/>
  </w:style>
  <w:style w:type="character" w:customStyle="1" w:styleId="brief-title">
    <w:name w:val="brief-title"/>
    <w:basedOn w:val="DefaultParagraphFont"/>
    <w:rsid w:val="00C32134"/>
  </w:style>
  <w:style w:type="character" w:customStyle="1" w:styleId="c-article-sectiontitle-number">
    <w:name w:val="c-article-section__title-number"/>
    <w:basedOn w:val="DefaultParagraphFont"/>
    <w:rsid w:val="00C32134"/>
  </w:style>
  <w:style w:type="paragraph" w:styleId="HTMLPreformatted">
    <w:name w:val="HTML Preformatted"/>
    <w:basedOn w:val="Normal"/>
    <w:link w:val="HTMLPreformattedChar"/>
    <w:uiPriority w:val="99"/>
    <w:unhideWhenUsed/>
    <w:rsid w:val="00C32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32134"/>
    <w:rPr>
      <w:rFonts w:ascii="Courier New" w:eastAsia="Times New Roman" w:hAnsi="Courier New" w:cs="Courier New"/>
      <w:sz w:val="20"/>
      <w:szCs w:val="20"/>
    </w:rPr>
  </w:style>
  <w:style w:type="paragraph" w:customStyle="1" w:styleId="reader-text-blockparagraph">
    <w:name w:val="reader-text-block__paragraph"/>
    <w:basedOn w:val="Normal"/>
    <w:rsid w:val="00C32134"/>
    <w:pPr>
      <w:spacing w:before="100" w:beforeAutospacing="1" w:after="100" w:afterAutospacing="1"/>
    </w:pPr>
    <w:rPr>
      <w:rFonts w:ascii="Times New Roman" w:eastAsia="Times New Roman" w:hAnsi="Times New Roman" w:cs="Times New Roman"/>
      <w:sz w:val="24"/>
    </w:rPr>
  </w:style>
  <w:style w:type="paragraph" w:customStyle="1" w:styleId="newsteasertext">
    <w:name w:val="newsteasertext"/>
    <w:basedOn w:val="Normal"/>
    <w:rsid w:val="00C32134"/>
    <w:pPr>
      <w:spacing w:before="100" w:beforeAutospacing="1" w:after="100" w:afterAutospacing="1"/>
    </w:pPr>
    <w:rPr>
      <w:rFonts w:ascii="Times New Roman" w:eastAsia="Times New Roman" w:hAnsi="Times New Roman" w:cs="Times New Roman"/>
      <w:sz w:val="24"/>
    </w:rPr>
  </w:style>
  <w:style w:type="paragraph" w:customStyle="1" w:styleId="Basic">
    <w:name w:val="Basic"/>
    <w:link w:val="BasicChar"/>
    <w:autoRedefine/>
    <w:uiPriority w:val="4"/>
    <w:rsid w:val="00C32134"/>
    <w:rPr>
      <w:rFonts w:ascii="Calibri" w:eastAsiaTheme="majorEastAsia" w:hAnsi="Calibri" w:cstheme="majorBidi"/>
      <w:iCs/>
      <w14:ligatures w14:val="standardContextual"/>
    </w:rPr>
  </w:style>
  <w:style w:type="character" w:customStyle="1" w:styleId="BasicChar">
    <w:name w:val="Basic Char"/>
    <w:basedOn w:val="DefaultParagraphFont"/>
    <w:link w:val="Basic"/>
    <w:uiPriority w:val="4"/>
    <w:rsid w:val="00C32134"/>
    <w:rPr>
      <w:rFonts w:ascii="Calibri" w:eastAsiaTheme="majorEastAsia" w:hAnsi="Calibri" w:cstheme="majorBidi"/>
      <w:iCs/>
      <w14:ligatures w14:val="standardContextual"/>
    </w:rPr>
  </w:style>
  <w:style w:type="character" w:customStyle="1" w:styleId="UndertagChar">
    <w:name w:val="Undertag Char"/>
    <w:basedOn w:val="DefaultParagraphFont"/>
    <w:link w:val="Undertag"/>
    <w:uiPriority w:val="5"/>
    <w:rsid w:val="00C32134"/>
    <w:rPr>
      <w:rFonts w:ascii="Calibri" w:hAnsi="Calibri" w:cs="Calibri"/>
      <w:i/>
      <w:color w:val="1F4E79" w:themeColor="accent1" w:themeShade="80"/>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qFormat/>
    <w:rsid w:val="00C32134"/>
    <w:rPr>
      <w:rFonts w:eastAsiaTheme="majorEastAsia" w:cstheme="majorBidi"/>
      <w:i/>
      <w:iCs/>
      <w:color w:val="2E74B5" w:themeColor="accent1" w:themeShade="BF"/>
    </w:rPr>
  </w:style>
  <w:style w:type="character" w:customStyle="1" w:styleId="al-author-delim">
    <w:name w:val="al-author-delim"/>
    <w:basedOn w:val="DefaultParagraphFont"/>
    <w:rsid w:val="00C32134"/>
  </w:style>
  <w:style w:type="character" w:customStyle="1" w:styleId="normaltextrun">
    <w:name w:val="normaltextrun"/>
    <w:basedOn w:val="DefaultParagraphFont"/>
    <w:rsid w:val="00C32134"/>
  </w:style>
  <w:style w:type="character" w:customStyle="1" w:styleId="eop">
    <w:name w:val="eop"/>
    <w:basedOn w:val="DefaultParagraphFont"/>
    <w:rsid w:val="00C32134"/>
  </w:style>
  <w:style w:type="paragraph" w:customStyle="1" w:styleId="Tag2">
    <w:name w:val="Tag2"/>
    <w:basedOn w:val="Normal"/>
    <w:qFormat/>
    <w:rsid w:val="00C32134"/>
    <w:rPr>
      <w:b/>
      <w:sz w:val="24"/>
    </w:rPr>
  </w:style>
  <w:style w:type="numbering" w:customStyle="1" w:styleId="1111111">
    <w:name w:val="1 / 1.1 / 1.1.11"/>
    <w:basedOn w:val="NoList"/>
    <w:next w:val="111111"/>
    <w:uiPriority w:val="99"/>
    <w:semiHidden/>
    <w:unhideWhenUsed/>
    <w:rsid w:val="00C32134"/>
  </w:style>
  <w:style w:type="paragraph" w:styleId="Date">
    <w:name w:val="Date"/>
    <w:aliases w:val="date"/>
    <w:basedOn w:val="Normal"/>
    <w:next w:val="Normal"/>
    <w:link w:val="DateChar"/>
    <w:uiPriority w:val="99"/>
    <w:unhideWhenUsed/>
    <w:qFormat/>
    <w:rsid w:val="00C32134"/>
  </w:style>
  <w:style w:type="character" w:customStyle="1" w:styleId="DateChar">
    <w:name w:val="Date Char"/>
    <w:aliases w:val="date Char"/>
    <w:basedOn w:val="DefaultParagraphFont"/>
    <w:link w:val="Date"/>
    <w:uiPriority w:val="99"/>
    <w:rsid w:val="00C32134"/>
    <w:rPr>
      <w:rFonts w:ascii="Calibri" w:hAnsi="Calibri" w:cs="Calibri"/>
    </w:rPr>
  </w:style>
  <w:style w:type="paragraph" w:customStyle="1" w:styleId="NoSpacing231">
    <w:name w:val="No Spacing231"/>
    <w:basedOn w:val="Heading1"/>
    <w:next w:val="NoSpacing"/>
    <w:autoRedefine/>
    <w:uiPriority w:val="99"/>
    <w:qFormat/>
    <w:rsid w:val="00C32134"/>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EastAsia" w:hAnsiTheme="minorHAnsi" w:cstheme="minorBidi"/>
      <w:b w:val="0"/>
      <w:bCs/>
      <w:sz w:val="24"/>
      <w:szCs w:val="24"/>
    </w:rPr>
  </w:style>
  <w:style w:type="paragraph" w:customStyle="1" w:styleId="Analyticsmasterson">
    <w:name w:val="Analytics(masterson)"/>
    <w:basedOn w:val="Normal"/>
    <w:autoRedefine/>
    <w:uiPriority w:val="5"/>
    <w:qFormat/>
    <w:rsid w:val="00C32134"/>
    <w:pPr>
      <w:outlineLvl w:val="3"/>
    </w:pPr>
    <w:rPr>
      <w:rFonts w:eastAsiaTheme="majorEastAsia" w:cstheme="majorBidi"/>
      <w:b/>
      <w:iCs/>
      <w:color w:val="0070C0"/>
      <w:sz w:val="26"/>
      <w:szCs w:val="28"/>
    </w:rPr>
  </w:style>
  <w:style w:type="paragraph" w:customStyle="1" w:styleId="Analyticsmastersonw">
    <w:name w:val="Analytics(masterson)w"/>
    <w:basedOn w:val="Analyticsmasterson"/>
    <w:autoRedefine/>
    <w:uiPriority w:val="5"/>
    <w:qFormat/>
    <w:rsid w:val="00C32134"/>
  </w:style>
  <w:style w:type="paragraph" w:customStyle="1" w:styleId="0-Analytics">
    <w:name w:val="0 - Analytics"/>
    <w:basedOn w:val="Normal"/>
    <w:autoRedefine/>
    <w:uiPriority w:val="5"/>
    <w:qFormat/>
    <w:rsid w:val="00C32134"/>
    <w:rPr>
      <w:color w:val="9C009E"/>
    </w:rPr>
  </w:style>
  <w:style w:type="paragraph" w:customStyle="1" w:styleId="card">
    <w:name w:val="%card"/>
    <w:basedOn w:val="Heading4"/>
    <w:link w:val="cardChar0"/>
    <w:autoRedefine/>
    <w:qFormat/>
    <w:rsid w:val="00C32134"/>
    <w:pPr>
      <w:spacing w:line="256" w:lineRule="auto"/>
      <w:ind w:left="288" w:right="288"/>
    </w:pPr>
    <w:rPr>
      <w:color w:val="7030A0"/>
    </w:rPr>
  </w:style>
  <w:style w:type="character" w:customStyle="1" w:styleId="cardChar0">
    <w:name w:val="%card Char"/>
    <w:link w:val="card"/>
    <w:locked/>
    <w:rsid w:val="00C32134"/>
    <w:rPr>
      <w:rFonts w:ascii="Calibri" w:eastAsiaTheme="majorEastAsia" w:hAnsi="Calibri" w:cstheme="majorBidi"/>
      <w:b/>
      <w:iCs/>
      <w:color w:val="7030A0"/>
      <w:sz w:val="26"/>
    </w:rPr>
  </w:style>
  <w:style w:type="character" w:customStyle="1" w:styleId="wikiexternallink">
    <w:name w:val="wikiexternallink"/>
    <w:basedOn w:val="DefaultParagraphFont"/>
    <w:rsid w:val="00C32134"/>
  </w:style>
  <w:style w:type="numbering" w:customStyle="1" w:styleId="NoList2">
    <w:name w:val="No List2"/>
    <w:next w:val="NoList"/>
    <w:uiPriority w:val="99"/>
    <w:semiHidden/>
    <w:unhideWhenUsed/>
    <w:rsid w:val="00C32134"/>
  </w:style>
  <w:style w:type="character" w:customStyle="1" w:styleId="BlockChar2">
    <w:name w:val="Block Char2"/>
    <w:basedOn w:val="DefaultParagraphFont"/>
    <w:uiPriority w:val="2"/>
    <w:semiHidden/>
    <w:rsid w:val="00C32134"/>
    <w:rPr>
      <w:rFonts w:ascii="Aptos" w:eastAsia="Times New Roman" w:hAnsi="Aptos" w:cs="Times New Roman"/>
      <w:color w:val="0F4761"/>
      <w:sz w:val="28"/>
      <w:szCs w:val="28"/>
    </w:rPr>
  </w:style>
  <w:style w:type="character" w:customStyle="1" w:styleId="Emph">
    <w:name w:val="Emph"/>
    <w:uiPriority w:val="1"/>
    <w:qFormat/>
    <w:rsid w:val="00C32134"/>
    <w:rPr>
      <w:rFonts w:ascii="Arial" w:hAnsi="Arial" w:cs="Arial" w:hint="default"/>
      <w:b/>
      <w:bCs w:val="0"/>
      <w:sz w:val="20"/>
      <w:u w:val="single"/>
      <w:bdr w:val="single" w:sz="8" w:space="0" w:color="auto" w:frame="1"/>
    </w:rPr>
  </w:style>
  <w:style w:type="paragraph" w:customStyle="1" w:styleId="Analyticz">
    <w:name w:val="Analyticz"/>
    <w:basedOn w:val="Normal"/>
    <w:uiPriority w:val="5"/>
    <w:qFormat/>
    <w:rsid w:val="00C32134"/>
    <w:pPr>
      <w:outlineLvl w:val="3"/>
    </w:pPr>
    <w:rPr>
      <w:rFonts w:eastAsiaTheme="majorEastAsia" w:cstheme="majorBidi"/>
      <w:b/>
      <w:iCs/>
      <w:color w:val="404040" w:themeColor="text1" w:themeTint="BF"/>
      <w:sz w:val="26"/>
      <w:szCs w:val="28"/>
    </w:rPr>
  </w:style>
  <w:style w:type="paragraph" w:customStyle="1" w:styleId="StrongEmphasis">
    <w:name w:val="Strong Emphasis"/>
    <w:basedOn w:val="Normal"/>
    <w:uiPriority w:val="5"/>
    <w:qFormat/>
    <w:rsid w:val="00C32134"/>
    <w:pPr>
      <w:outlineLvl w:val="3"/>
    </w:pPr>
    <w:rPr>
      <w:rFonts w:eastAsiaTheme="majorEastAsia" w:cstheme="majorBidi"/>
      <w:iCs/>
      <w:color w:val="0D0D0D" w:themeColor="text1" w:themeTint="F2"/>
      <w:sz w:val="26"/>
      <w:szCs w:val="28"/>
    </w:rPr>
  </w:style>
  <w:style w:type="character" w:customStyle="1" w:styleId="Style4Char">
    <w:name w:val="Style4 Char"/>
    <w:basedOn w:val="DefaultParagraphFont"/>
    <w:link w:val="Style4"/>
    <w:uiPriority w:val="99"/>
    <w:rsid w:val="00C32134"/>
    <w:rPr>
      <w:rFonts w:ascii="Arial Narrow" w:hAnsi="Arial Narrow"/>
      <w:u w:val="single"/>
    </w:rPr>
  </w:style>
  <w:style w:type="paragraph" w:customStyle="1" w:styleId="Style4">
    <w:name w:val="Style4"/>
    <w:basedOn w:val="Normal"/>
    <w:link w:val="Style4Char"/>
    <w:uiPriority w:val="99"/>
    <w:qFormat/>
    <w:rsid w:val="00C32134"/>
    <w:rPr>
      <w:rFonts w:ascii="Arial Narrow" w:hAnsi="Arial Narrow" w:cstheme="minorBidi"/>
      <w:u w:val="single"/>
    </w:rPr>
  </w:style>
  <w:style w:type="paragraph" w:customStyle="1" w:styleId="Pa18">
    <w:name w:val="Pa18"/>
    <w:basedOn w:val="Normal"/>
    <w:next w:val="Normal"/>
    <w:uiPriority w:val="99"/>
    <w:qFormat/>
    <w:rsid w:val="00C32134"/>
    <w:pPr>
      <w:autoSpaceDE w:val="0"/>
      <w:autoSpaceDN w:val="0"/>
      <w:adjustRightInd w:val="0"/>
      <w:spacing w:line="221" w:lineRule="atLeast"/>
    </w:pPr>
    <w:rPr>
      <w:rFonts w:ascii="Adobe Garamond Pro" w:hAnsi="Adobe Garamond Pro" w:cstheme="minorBidi"/>
    </w:rPr>
  </w:style>
  <w:style w:type="character" w:customStyle="1" w:styleId="A12">
    <w:name w:val="A12"/>
    <w:uiPriority w:val="99"/>
    <w:rsid w:val="00C32134"/>
    <w:rPr>
      <w:rFonts w:cs="Adobe Garamond Pro"/>
      <w:color w:val="000000"/>
      <w:sz w:val="22"/>
      <w:szCs w:val="22"/>
      <w:u w:val="single"/>
    </w:rPr>
  </w:style>
  <w:style w:type="paragraph" w:customStyle="1" w:styleId="Pa8">
    <w:name w:val="Pa8"/>
    <w:basedOn w:val="Normal"/>
    <w:next w:val="Normal"/>
    <w:qFormat/>
    <w:rsid w:val="00C32134"/>
    <w:pPr>
      <w:autoSpaceDE w:val="0"/>
      <w:autoSpaceDN w:val="0"/>
      <w:adjustRightInd w:val="0"/>
      <w:spacing w:line="221" w:lineRule="atLeast"/>
    </w:pPr>
    <w:rPr>
      <w:rFonts w:ascii="Adobe Garamond Pro" w:hAnsi="Adobe Garamond Pro" w:cstheme="minorBidi"/>
    </w:rPr>
  </w:style>
  <w:style w:type="paragraph" w:customStyle="1" w:styleId="Pa27">
    <w:name w:val="Pa27"/>
    <w:basedOn w:val="Normal"/>
    <w:next w:val="Normal"/>
    <w:uiPriority w:val="99"/>
    <w:rsid w:val="00C32134"/>
    <w:pPr>
      <w:autoSpaceDE w:val="0"/>
      <w:autoSpaceDN w:val="0"/>
      <w:adjustRightInd w:val="0"/>
      <w:spacing w:line="141" w:lineRule="atLeast"/>
    </w:pPr>
    <w:rPr>
      <w:rFonts w:ascii="Adobe Garamond Pro" w:hAnsi="Adobe Garamond Pro" w:cstheme="minorBidi"/>
    </w:rPr>
  </w:style>
  <w:style w:type="paragraph" w:customStyle="1" w:styleId="Pa29">
    <w:name w:val="Pa29"/>
    <w:basedOn w:val="Normal"/>
    <w:next w:val="Normal"/>
    <w:uiPriority w:val="99"/>
    <w:rsid w:val="00C32134"/>
    <w:pPr>
      <w:autoSpaceDE w:val="0"/>
      <w:autoSpaceDN w:val="0"/>
      <w:adjustRightInd w:val="0"/>
      <w:spacing w:line="141" w:lineRule="atLeast"/>
    </w:pPr>
    <w:rPr>
      <w:rFonts w:ascii="Adobe Garamond Pro" w:hAnsi="Adobe Garamond Pro" w:cstheme="minorBidi"/>
    </w:rPr>
  </w:style>
  <w:style w:type="paragraph" w:customStyle="1" w:styleId="Pa28">
    <w:name w:val="Pa28"/>
    <w:basedOn w:val="Normal"/>
    <w:next w:val="Normal"/>
    <w:uiPriority w:val="99"/>
    <w:rsid w:val="00C32134"/>
    <w:pPr>
      <w:autoSpaceDE w:val="0"/>
      <w:autoSpaceDN w:val="0"/>
      <w:adjustRightInd w:val="0"/>
      <w:spacing w:line="141" w:lineRule="atLeast"/>
    </w:pPr>
    <w:rPr>
      <w:rFonts w:ascii="Adobe Garamond Pro" w:hAnsi="Adobe Garamond Pro" w:cstheme="minorBidi"/>
    </w:rPr>
  </w:style>
  <w:style w:type="character" w:customStyle="1" w:styleId="A21">
    <w:name w:val="A21"/>
    <w:uiPriority w:val="99"/>
    <w:rsid w:val="00C32134"/>
    <w:rPr>
      <w:rFonts w:cs="Adobe Garamond Pro"/>
      <w:color w:val="000000"/>
      <w:sz w:val="14"/>
      <w:szCs w:val="14"/>
      <w:u w:val="single"/>
    </w:rPr>
  </w:style>
  <w:style w:type="paragraph" w:customStyle="1" w:styleId="Pa16">
    <w:name w:val="Pa16"/>
    <w:basedOn w:val="Normal"/>
    <w:next w:val="Normal"/>
    <w:uiPriority w:val="99"/>
    <w:qFormat/>
    <w:rsid w:val="00C32134"/>
    <w:pPr>
      <w:autoSpaceDE w:val="0"/>
      <w:autoSpaceDN w:val="0"/>
      <w:adjustRightInd w:val="0"/>
      <w:spacing w:line="221" w:lineRule="atLeast"/>
    </w:pPr>
    <w:rPr>
      <w:rFonts w:ascii="Adobe Garamond Pro" w:hAnsi="Adobe Garamond Pro" w:cstheme="minorBidi"/>
    </w:rPr>
  </w:style>
  <w:style w:type="paragraph" w:styleId="z-TopofForm">
    <w:name w:val="HTML Top of Form"/>
    <w:basedOn w:val="Normal"/>
    <w:next w:val="Normal"/>
    <w:link w:val="z-TopofFormChar"/>
    <w:hidden/>
    <w:uiPriority w:val="99"/>
    <w:unhideWhenUsed/>
    <w:rsid w:val="00C32134"/>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C32134"/>
    <w:rPr>
      <w:rFonts w:ascii="Calibri" w:hAnsi="Calibri" w:cs="Calibri"/>
      <w:vanish/>
      <w:szCs w:val="16"/>
    </w:rPr>
  </w:style>
  <w:style w:type="paragraph" w:styleId="z-BottomofForm">
    <w:name w:val="HTML Bottom of Form"/>
    <w:basedOn w:val="Normal"/>
    <w:next w:val="Normal"/>
    <w:link w:val="z-BottomofFormChar"/>
    <w:hidden/>
    <w:uiPriority w:val="99"/>
    <w:unhideWhenUsed/>
    <w:rsid w:val="00C32134"/>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C32134"/>
    <w:rPr>
      <w:rFonts w:ascii="Calibri" w:hAnsi="Calibri" w:cs="Calibri"/>
      <w:vanish/>
      <w:szCs w:val="16"/>
    </w:rPr>
  </w:style>
  <w:style w:type="character" w:customStyle="1" w:styleId="header-tagline">
    <w:name w:val="header-tagline"/>
    <w:basedOn w:val="DefaultParagraphFont"/>
    <w:rsid w:val="00C32134"/>
  </w:style>
  <w:style w:type="character" w:customStyle="1" w:styleId="ab-lbl">
    <w:name w:val="ab-lbl"/>
    <w:basedOn w:val="DefaultParagraphFont"/>
    <w:rsid w:val="00C32134"/>
  </w:style>
  <w:style w:type="character" w:customStyle="1" w:styleId="username">
    <w:name w:val="username"/>
    <w:basedOn w:val="DefaultParagraphFont"/>
    <w:rsid w:val="00C32134"/>
  </w:style>
  <w:style w:type="character" w:customStyle="1" w:styleId="section-label">
    <w:name w:val="section-label"/>
    <w:basedOn w:val="DefaultParagraphFont"/>
    <w:rsid w:val="00C32134"/>
  </w:style>
  <w:style w:type="character" w:customStyle="1" w:styleId="section-label-span">
    <w:name w:val="section-label-span"/>
    <w:basedOn w:val="DefaultParagraphFont"/>
    <w:rsid w:val="00C32134"/>
  </w:style>
  <w:style w:type="character" w:customStyle="1" w:styleId="pb-caption">
    <w:name w:val="pb-caption"/>
    <w:basedOn w:val="DefaultParagraphFont"/>
    <w:rsid w:val="00C32134"/>
  </w:style>
  <w:style w:type="character" w:customStyle="1" w:styleId="by-lbl">
    <w:name w:val="by-lbl"/>
    <w:basedOn w:val="DefaultParagraphFont"/>
    <w:rsid w:val="00C32134"/>
  </w:style>
  <w:style w:type="character" w:customStyle="1" w:styleId="author-name">
    <w:name w:val="author-name"/>
    <w:basedOn w:val="DefaultParagraphFont"/>
    <w:rsid w:val="00C32134"/>
  </w:style>
  <w:style w:type="character" w:customStyle="1" w:styleId="byline-divider-lbl">
    <w:name w:val="byline-divider-lbl"/>
    <w:basedOn w:val="DefaultParagraphFont"/>
    <w:rsid w:val="00C32134"/>
  </w:style>
  <w:style w:type="character" w:customStyle="1" w:styleId="author-timestamp">
    <w:name w:val="author-timestamp"/>
    <w:basedOn w:val="DefaultParagraphFont"/>
    <w:rsid w:val="00C32134"/>
  </w:style>
  <w:style w:type="paragraph" w:customStyle="1" w:styleId="xmsonormal">
    <w:name w:val="xmsonormal"/>
    <w:basedOn w:val="Normal"/>
    <w:rsid w:val="00C32134"/>
    <w:pPr>
      <w:spacing w:before="100" w:beforeAutospacing="1" w:after="100" w:afterAutospacing="1"/>
    </w:pPr>
  </w:style>
  <w:style w:type="character" w:customStyle="1" w:styleId="comment-display">
    <w:name w:val="comment-display"/>
    <w:basedOn w:val="DefaultParagraphFont"/>
    <w:rsid w:val="00C32134"/>
  </w:style>
  <w:style w:type="character" w:customStyle="1" w:styleId="pb-author-role">
    <w:name w:val="pb-author-role"/>
    <w:basedOn w:val="DefaultParagraphFont"/>
    <w:rsid w:val="00C32134"/>
  </w:style>
  <w:style w:type="character" w:customStyle="1" w:styleId="tab-titles">
    <w:name w:val="tab-titles"/>
    <w:basedOn w:val="DefaultParagraphFont"/>
    <w:rsid w:val="00C32134"/>
  </w:style>
  <w:style w:type="character" w:customStyle="1" w:styleId="key-values">
    <w:name w:val="key-values"/>
    <w:basedOn w:val="DefaultParagraphFont"/>
    <w:rsid w:val="00C32134"/>
  </w:style>
  <w:style w:type="character" w:customStyle="1" w:styleId="key-titles">
    <w:name w:val="key-titles"/>
    <w:basedOn w:val="DefaultParagraphFont"/>
    <w:rsid w:val="00C32134"/>
  </w:style>
  <w:style w:type="paragraph" w:customStyle="1" w:styleId="name">
    <w:name w:val="name"/>
    <w:basedOn w:val="Normal"/>
    <w:rsid w:val="00C32134"/>
    <w:pPr>
      <w:spacing w:before="100" w:beforeAutospacing="1" w:after="100" w:afterAutospacing="1"/>
    </w:pPr>
  </w:style>
  <w:style w:type="character" w:customStyle="1" w:styleId="highwire-citation-author">
    <w:name w:val="highwire-citation-author"/>
    <w:basedOn w:val="DefaultParagraphFont"/>
    <w:rsid w:val="00C32134"/>
  </w:style>
  <w:style w:type="character" w:customStyle="1" w:styleId="nlm-institution">
    <w:name w:val="nlm-institution"/>
    <w:basedOn w:val="DefaultParagraphFont"/>
    <w:rsid w:val="00C32134"/>
  </w:style>
  <w:style w:type="paragraph" w:customStyle="1" w:styleId="author-desc">
    <w:name w:val="author-desc"/>
    <w:basedOn w:val="Normal"/>
    <w:rsid w:val="00C32134"/>
    <w:pPr>
      <w:spacing w:before="100" w:beforeAutospacing="1" w:after="100" w:afterAutospacing="1"/>
    </w:pPr>
  </w:style>
  <w:style w:type="character" w:customStyle="1" w:styleId="lt-line-clampline">
    <w:name w:val="lt-line-clamp__line"/>
    <w:basedOn w:val="DefaultParagraphFont"/>
    <w:rsid w:val="00C32134"/>
  </w:style>
  <w:style w:type="character" w:customStyle="1" w:styleId="EmphasizeThis">
    <w:name w:val="EmphasizeThis"/>
    <w:rsid w:val="00C32134"/>
    <w:rPr>
      <w:rFonts w:ascii="Georgia" w:hAnsi="Georgia"/>
      <w:b/>
      <w:iCs/>
      <w:sz w:val="24"/>
      <w:u w:val="thick"/>
    </w:rPr>
  </w:style>
  <w:style w:type="paragraph" w:customStyle="1" w:styleId="slate-paragraph">
    <w:name w:val="slate-paragraph"/>
    <w:basedOn w:val="Normal"/>
    <w:qFormat/>
    <w:rsid w:val="00C32134"/>
    <w:pPr>
      <w:spacing w:before="100" w:beforeAutospacing="1" w:after="100" w:afterAutospacing="1"/>
    </w:pPr>
  </w:style>
  <w:style w:type="paragraph" w:customStyle="1" w:styleId="p1">
    <w:name w:val="p1"/>
    <w:basedOn w:val="Normal"/>
    <w:qFormat/>
    <w:rsid w:val="00C32134"/>
    <w:pPr>
      <w:spacing w:before="100" w:beforeAutospacing="1" w:after="100" w:afterAutospacing="1"/>
    </w:pPr>
  </w:style>
  <w:style w:type="character" w:customStyle="1" w:styleId="s1">
    <w:name w:val="s1"/>
    <w:basedOn w:val="DefaultParagraphFont"/>
    <w:rsid w:val="00C32134"/>
  </w:style>
  <w:style w:type="character" w:customStyle="1" w:styleId="s2">
    <w:name w:val="s2"/>
    <w:basedOn w:val="DefaultParagraphFont"/>
    <w:rsid w:val="00C32134"/>
  </w:style>
  <w:style w:type="character" w:customStyle="1" w:styleId="qlabel">
    <w:name w:val="q_label"/>
    <w:basedOn w:val="DefaultParagraphFont"/>
    <w:rsid w:val="00C32134"/>
  </w:style>
  <w:style w:type="character" w:customStyle="1" w:styleId="alabel">
    <w:name w:val="a_label"/>
    <w:basedOn w:val="DefaultParagraphFont"/>
    <w:rsid w:val="00C32134"/>
  </w:style>
  <w:style w:type="character" w:customStyle="1" w:styleId="UnresolvedMention1">
    <w:name w:val="Unresolved Mention1"/>
    <w:basedOn w:val="DefaultParagraphFont"/>
    <w:uiPriority w:val="99"/>
    <w:unhideWhenUsed/>
    <w:rsid w:val="00C32134"/>
    <w:rPr>
      <w:color w:val="605E5C"/>
      <w:shd w:val="clear" w:color="auto" w:fill="E1DFDD"/>
    </w:rPr>
  </w:style>
  <w:style w:type="character" w:customStyle="1" w:styleId="StyleBold">
    <w:name w:val="Style Bold"/>
    <w:basedOn w:val="DefaultParagraphFont"/>
    <w:uiPriority w:val="9"/>
    <w:qFormat/>
    <w:rsid w:val="00C32134"/>
    <w:rPr>
      <w:b/>
      <w:bCs/>
    </w:rPr>
  </w:style>
  <w:style w:type="character" w:customStyle="1" w:styleId="StyleTimesNewRoman12ptBold">
    <w:name w:val="Style Times New Roman 12 pt Bold"/>
    <w:rsid w:val="00C32134"/>
    <w:rPr>
      <w:rFonts w:ascii="Times New Roman" w:hAnsi="Times New Roman" w:cs="Times New Roman" w:hint="default"/>
      <w:b/>
      <w:bCs/>
      <w:sz w:val="24"/>
    </w:rPr>
  </w:style>
  <w:style w:type="character" w:customStyle="1" w:styleId="aqj">
    <w:name w:val="aqj"/>
    <w:basedOn w:val="DefaultParagraphFont"/>
    <w:rsid w:val="00C32134"/>
  </w:style>
  <w:style w:type="paragraph" w:customStyle="1" w:styleId="StyleJustified">
    <w:name w:val="Style Justified"/>
    <w:basedOn w:val="Normal"/>
    <w:qFormat/>
    <w:rsid w:val="00C32134"/>
    <w:rPr>
      <w:szCs w:val="20"/>
    </w:rPr>
  </w:style>
  <w:style w:type="character" w:customStyle="1" w:styleId="blue">
    <w:name w:val="blue"/>
    <w:rsid w:val="00C32134"/>
  </w:style>
  <w:style w:type="character" w:customStyle="1" w:styleId="DocumentMapChar1">
    <w:name w:val="Document Map Char1"/>
    <w:basedOn w:val="DefaultParagraphFont"/>
    <w:rsid w:val="00C32134"/>
    <w:rPr>
      <w:rFonts w:ascii="Segoe UI" w:hAnsi="Segoe UI" w:cs="Segoe UI"/>
      <w:sz w:val="16"/>
      <w:szCs w:val="16"/>
    </w:rPr>
  </w:style>
  <w:style w:type="character" w:customStyle="1" w:styleId="reduce2">
    <w:name w:val="reduce2"/>
    <w:rsid w:val="00C32134"/>
    <w:rPr>
      <w:rFonts w:ascii="Arial" w:hAnsi="Arial" w:cs="Arial"/>
      <w:color w:val="000000"/>
      <w:sz w:val="12"/>
      <w:szCs w:val="22"/>
    </w:rPr>
  </w:style>
  <w:style w:type="character" w:customStyle="1" w:styleId="m-5741597242490756161gmail-field-content">
    <w:name w:val="m_-5741597242490756161gmail-field-content"/>
    <w:basedOn w:val="DefaultParagraphFont"/>
    <w:rsid w:val="00C32134"/>
  </w:style>
  <w:style w:type="character" w:customStyle="1" w:styleId="term">
    <w:name w:val="term"/>
    <w:basedOn w:val="DefaultParagraphFont"/>
    <w:rsid w:val="00C32134"/>
  </w:style>
  <w:style w:type="paragraph" w:customStyle="1" w:styleId="evidencetext">
    <w:name w:val="evidence text"/>
    <w:basedOn w:val="Normal"/>
    <w:link w:val="evidencetextChar1"/>
    <w:qFormat/>
    <w:rsid w:val="00C32134"/>
    <w:pPr>
      <w:ind w:left="432" w:right="432"/>
    </w:pPr>
    <w:rPr>
      <w:color w:val="000000"/>
      <w:lang w:val="x-none" w:eastAsia="x-none"/>
    </w:rPr>
  </w:style>
  <w:style w:type="character" w:customStyle="1" w:styleId="evidencetextChar1">
    <w:name w:val="evidence text Char1"/>
    <w:link w:val="evidencetext"/>
    <w:rsid w:val="00C32134"/>
    <w:rPr>
      <w:rFonts w:ascii="Calibri" w:hAnsi="Calibri" w:cs="Calibri"/>
      <w:color w:val="000000"/>
      <w:lang w:val="x-none" w:eastAsia="x-none"/>
    </w:rPr>
  </w:style>
  <w:style w:type="paragraph" w:customStyle="1" w:styleId="FUCKTHISFONT">
    <w:name w:val="FUCK THIS FONT"/>
    <w:basedOn w:val="Normal"/>
    <w:qFormat/>
    <w:rsid w:val="00C32134"/>
    <w:pPr>
      <w:autoSpaceDE w:val="0"/>
      <w:autoSpaceDN w:val="0"/>
      <w:adjustRightInd w:val="0"/>
      <w:jc w:val="both"/>
    </w:pPr>
    <w:rPr>
      <w:rFonts w:asciiTheme="minorHAnsi" w:hAnsiTheme="minorHAnsi"/>
      <w:u w:val="single"/>
    </w:rPr>
  </w:style>
  <w:style w:type="character" w:customStyle="1" w:styleId="StyleStyleBoldUnderlineUnderlineapple-style-span6ptBoldK">
    <w:name w:val="Style Style Bold UnderlineUnderlineapple-style-span + 6 ptBoldK..."/>
    <w:basedOn w:val="DefaultParagraphFont"/>
    <w:rsid w:val="00C32134"/>
    <w:rPr>
      <w:b w:val="0"/>
      <w:bCs w:val="0"/>
      <w:sz w:val="22"/>
      <w:u w:val="single"/>
      <w:bdr w:val="none" w:sz="0" w:space="0" w:color="auto"/>
    </w:rPr>
  </w:style>
  <w:style w:type="paragraph" w:customStyle="1" w:styleId="Default">
    <w:name w:val="Default"/>
    <w:basedOn w:val="Normal"/>
    <w:qFormat/>
    <w:rsid w:val="00C32134"/>
    <w:pPr>
      <w:autoSpaceDE w:val="0"/>
      <w:autoSpaceDN w:val="0"/>
      <w:adjustRightInd w:val="0"/>
      <w:spacing w:after="200" w:line="276" w:lineRule="auto"/>
    </w:pPr>
    <w:rPr>
      <w:rFonts w:eastAsia="Calibri" w:cs="AKDPE C+ Utopia"/>
    </w:rPr>
  </w:style>
  <w:style w:type="paragraph" w:styleId="List">
    <w:name w:val="List"/>
    <w:basedOn w:val="Normal"/>
    <w:uiPriority w:val="99"/>
    <w:unhideWhenUsed/>
    <w:rsid w:val="00C32134"/>
    <w:pPr>
      <w:contextualSpacing/>
    </w:pPr>
    <w:rPr>
      <w:rFonts w:eastAsia="Calibri"/>
    </w:rPr>
  </w:style>
  <w:style w:type="paragraph" w:customStyle="1" w:styleId="PageHeaderLine1">
    <w:name w:val="PageHeaderLine1"/>
    <w:basedOn w:val="Normal"/>
    <w:qFormat/>
    <w:rsid w:val="00C32134"/>
    <w:pPr>
      <w:tabs>
        <w:tab w:val="right" w:pos="10800"/>
      </w:tabs>
    </w:pPr>
    <w:rPr>
      <w:rFonts w:eastAsia="Calibri"/>
      <w:b/>
    </w:rPr>
  </w:style>
  <w:style w:type="paragraph" w:customStyle="1" w:styleId="PageHeaderLine2">
    <w:name w:val="PageHeaderLine2"/>
    <w:basedOn w:val="Normal"/>
    <w:next w:val="Normal"/>
    <w:link w:val="PageHeaderLine2Char"/>
    <w:qFormat/>
    <w:rsid w:val="00C32134"/>
    <w:pPr>
      <w:tabs>
        <w:tab w:val="right" w:pos="10800"/>
      </w:tabs>
      <w:spacing w:line="480" w:lineRule="auto"/>
    </w:pPr>
    <w:rPr>
      <w:rFonts w:eastAsia="Calibri"/>
      <w:b/>
    </w:rPr>
  </w:style>
  <w:style w:type="character" w:styleId="PageNumber">
    <w:name w:val="page number"/>
    <w:aliases w:val="card ununderlined"/>
    <w:uiPriority w:val="99"/>
    <w:rsid w:val="00C32134"/>
  </w:style>
  <w:style w:type="character" w:customStyle="1" w:styleId="verdana">
    <w:name w:val="verdana"/>
    <w:rsid w:val="00C32134"/>
  </w:style>
  <w:style w:type="paragraph" w:customStyle="1" w:styleId="loose">
    <w:name w:val="loose"/>
    <w:basedOn w:val="Normal"/>
    <w:uiPriority w:val="99"/>
    <w:qFormat/>
    <w:rsid w:val="00C32134"/>
    <w:pPr>
      <w:spacing w:before="100" w:beforeAutospacing="1" w:after="100" w:afterAutospacing="1"/>
    </w:pPr>
    <w:rPr>
      <w:rFonts w:ascii="Times" w:eastAsia="Calibri" w:hAnsi="Times"/>
      <w:szCs w:val="20"/>
    </w:rPr>
  </w:style>
  <w:style w:type="character" w:customStyle="1" w:styleId="hit">
    <w:name w:val="hit"/>
    <w:rsid w:val="00C32134"/>
  </w:style>
  <w:style w:type="character" w:customStyle="1" w:styleId="ssl3">
    <w:name w:val="ss_l3"/>
    <w:rsid w:val="00C32134"/>
  </w:style>
  <w:style w:type="character" w:customStyle="1" w:styleId="ssl4">
    <w:name w:val="ss_l4"/>
    <w:rsid w:val="00C32134"/>
  </w:style>
  <w:style w:type="paragraph" w:styleId="TOC1">
    <w:name w:val="toc 1"/>
    <w:aliases w:val="Index Basic,good index"/>
    <w:basedOn w:val="Normal"/>
    <w:next w:val="Normal"/>
    <w:autoRedefine/>
    <w:uiPriority w:val="39"/>
    <w:qFormat/>
    <w:rsid w:val="00C32134"/>
    <w:rPr>
      <w:rFonts w:eastAsia="Calibri"/>
      <w:color w:val="000000"/>
    </w:rPr>
  </w:style>
  <w:style w:type="paragraph" w:customStyle="1" w:styleId="UnderlinedCard">
    <w:name w:val="Underlined Card"/>
    <w:basedOn w:val="Normal"/>
    <w:uiPriority w:val="99"/>
    <w:qFormat/>
    <w:rsid w:val="00C32134"/>
    <w:pPr>
      <w:ind w:left="720" w:right="720"/>
    </w:pPr>
    <w:rPr>
      <w:rFonts w:ascii="Palatino Linotype" w:eastAsia="Calibri" w:hAnsi="Palatino Linotype"/>
      <w:color w:val="000000"/>
      <w:szCs w:val="20"/>
      <w:u w:val="single"/>
    </w:rPr>
  </w:style>
  <w:style w:type="character" w:customStyle="1" w:styleId="UnderlinedCardChar">
    <w:name w:val="Underlined Card Char"/>
    <w:rsid w:val="00C32134"/>
    <w:rPr>
      <w:rFonts w:ascii="Palatino Linotype" w:hAnsi="Palatino Linotype"/>
      <w:u w:val="single"/>
      <w:lang w:val="en-US" w:eastAsia="en-US" w:bidi="ar-SA"/>
    </w:rPr>
  </w:style>
  <w:style w:type="character" w:customStyle="1" w:styleId="pmterms1">
    <w:name w:val="pmterms1"/>
    <w:rsid w:val="00C32134"/>
  </w:style>
  <w:style w:type="character" w:customStyle="1" w:styleId="pmterms12">
    <w:name w:val="pmterms12"/>
    <w:rsid w:val="00C32134"/>
    <w:rPr>
      <w:b/>
      <w:bCs/>
      <w:i w:val="0"/>
      <w:iCs w:val="0"/>
      <w:color w:val="000000"/>
    </w:rPr>
  </w:style>
  <w:style w:type="character" w:customStyle="1" w:styleId="pmterms11">
    <w:name w:val="pmterms11"/>
    <w:rsid w:val="00C32134"/>
    <w:rPr>
      <w:b/>
      <w:bCs/>
      <w:i w:val="0"/>
      <w:iCs w:val="0"/>
      <w:color w:val="000000"/>
    </w:rPr>
  </w:style>
  <w:style w:type="paragraph" w:styleId="BodyText2">
    <w:name w:val="Body Text 2"/>
    <w:aliases w:val="Tagging"/>
    <w:basedOn w:val="Normal"/>
    <w:link w:val="BodyText2Char"/>
    <w:qFormat/>
    <w:rsid w:val="00C32134"/>
    <w:rPr>
      <w:rFonts w:eastAsia="Calibri"/>
      <w:b/>
      <w:bCs/>
      <w:color w:val="000000"/>
    </w:rPr>
  </w:style>
  <w:style w:type="character" w:customStyle="1" w:styleId="BodyText2Char">
    <w:name w:val="Body Text 2 Char"/>
    <w:aliases w:val="Tagging Char"/>
    <w:basedOn w:val="DefaultParagraphFont"/>
    <w:link w:val="BodyText2"/>
    <w:rsid w:val="00C32134"/>
    <w:rPr>
      <w:rFonts w:ascii="Calibri" w:eastAsia="Calibri" w:hAnsi="Calibri" w:cs="Calibri"/>
      <w:b/>
      <w:bCs/>
      <w:color w:val="000000"/>
    </w:rPr>
  </w:style>
  <w:style w:type="character" w:customStyle="1" w:styleId="Title1">
    <w:name w:val="Title1"/>
    <w:rsid w:val="00C32134"/>
  </w:style>
  <w:style w:type="character" w:customStyle="1" w:styleId="term1">
    <w:name w:val="term1"/>
    <w:rsid w:val="00C32134"/>
    <w:rPr>
      <w:b/>
      <w:bCs/>
    </w:rPr>
  </w:style>
  <w:style w:type="character" w:customStyle="1" w:styleId="pmterms31">
    <w:name w:val="pmterms31"/>
    <w:rsid w:val="00C32134"/>
    <w:rPr>
      <w:b/>
      <w:bCs/>
      <w:i w:val="0"/>
      <w:iCs w:val="0"/>
      <w:color w:val="000000"/>
    </w:rPr>
  </w:style>
  <w:style w:type="paragraph" w:customStyle="1" w:styleId="DebateCiteCharChar">
    <w:name w:val="Debate Cite Char Char"/>
    <w:basedOn w:val="Normal"/>
    <w:autoRedefine/>
    <w:qFormat/>
    <w:rsid w:val="00C32134"/>
    <w:pPr>
      <w:pBdr>
        <w:top w:val="single" w:sz="12" w:space="8" w:color="auto"/>
        <w:left w:val="single" w:sz="12" w:space="4" w:color="auto"/>
        <w:bottom w:val="single" w:sz="12" w:space="8" w:color="auto"/>
        <w:right w:val="single" w:sz="12" w:space="4" w:color="auto"/>
      </w:pBdr>
      <w:ind w:left="540" w:right="360"/>
      <w:jc w:val="center"/>
      <w:outlineLvl w:val="0"/>
    </w:pPr>
    <w:rPr>
      <w:rFonts w:eastAsia="Calibri"/>
      <w:b/>
      <w:sz w:val="32"/>
      <w:szCs w:val="32"/>
    </w:rPr>
  </w:style>
  <w:style w:type="character" w:customStyle="1" w:styleId="DebateCiteCharCharChar">
    <w:name w:val="Debate Cite Char Char Char"/>
    <w:rsid w:val="00C32134"/>
    <w:rPr>
      <w:b/>
      <w:sz w:val="32"/>
      <w:szCs w:val="32"/>
      <w:lang w:val="en-US" w:eastAsia="en-US" w:bidi="ar-SA"/>
    </w:rPr>
  </w:style>
  <w:style w:type="paragraph" w:styleId="BodyTextFirstIndent">
    <w:name w:val="Body Text First Indent"/>
    <w:basedOn w:val="BodyText"/>
    <w:link w:val="BodyTextFirstIndentChar"/>
    <w:rsid w:val="00C32134"/>
    <w:pPr>
      <w:ind w:firstLine="210"/>
    </w:pPr>
    <w:rPr>
      <w:rFonts w:eastAsia="Calibri"/>
    </w:rPr>
  </w:style>
  <w:style w:type="character" w:customStyle="1" w:styleId="BodyTextFirstIndentChar">
    <w:name w:val="Body Text First Indent Char"/>
    <w:basedOn w:val="BodyTextChar"/>
    <w:link w:val="BodyTextFirstIndent"/>
    <w:rsid w:val="00C32134"/>
    <w:rPr>
      <w:rFonts w:ascii="Calibri" w:eastAsia="Calibri" w:hAnsi="Calibri" w:cs="Calibri"/>
    </w:rPr>
  </w:style>
  <w:style w:type="paragraph" w:customStyle="1" w:styleId="PageHeading">
    <w:name w:val="Page Heading"/>
    <w:basedOn w:val="Heading2"/>
    <w:qFormat/>
    <w:rsid w:val="00C32134"/>
    <w:pPr>
      <w:widowControl w:val="0"/>
    </w:pPr>
    <w:rPr>
      <w:rFonts w:eastAsia="Times New Roman" w:cs="Arial"/>
      <w:sz w:val="32"/>
      <w:szCs w:val="16"/>
    </w:rPr>
  </w:style>
  <w:style w:type="paragraph" w:customStyle="1" w:styleId="DebateHeader">
    <w:name w:val="Debate Header"/>
    <w:basedOn w:val="TOC1"/>
    <w:autoRedefine/>
    <w:qFormat/>
    <w:rsid w:val="00C32134"/>
    <w:pPr>
      <w:jc w:val="center"/>
      <w:outlineLvl w:val="0"/>
    </w:pPr>
    <w:rPr>
      <w:b/>
      <w:color w:val="auto"/>
      <w:sz w:val="32"/>
      <w:szCs w:val="32"/>
      <w:u w:val="single"/>
    </w:rPr>
  </w:style>
  <w:style w:type="paragraph" w:customStyle="1" w:styleId="Tagandcite">
    <w:name w:val="Tag and cite"/>
    <w:basedOn w:val="Normal"/>
    <w:autoRedefine/>
    <w:qFormat/>
    <w:rsid w:val="00C32134"/>
    <w:rPr>
      <w:rFonts w:eastAsia="Calibri"/>
      <w:color w:val="333333"/>
    </w:rPr>
  </w:style>
  <w:style w:type="paragraph" w:customStyle="1" w:styleId="StyleTagandCiteFranklinGothicDemi">
    <w:name w:val="Style Tag and Cite + Franklin Gothic Demi"/>
    <w:basedOn w:val="Normal"/>
    <w:autoRedefine/>
    <w:qFormat/>
    <w:rsid w:val="00C32134"/>
    <w:rPr>
      <w:rFonts w:ascii="Franklin Gothic Demi" w:eastAsia="Calibri" w:hAnsi="Franklin Gothic Demi"/>
      <w:b/>
      <w:caps/>
      <w:color w:val="333333"/>
    </w:rPr>
  </w:style>
  <w:style w:type="paragraph" w:styleId="BodyText3">
    <w:name w:val="Body Text 3"/>
    <w:basedOn w:val="Normal"/>
    <w:link w:val="BodyText3Char"/>
    <w:qFormat/>
    <w:rsid w:val="00C32134"/>
    <w:pPr>
      <w:spacing w:after="120"/>
    </w:pPr>
    <w:rPr>
      <w:rFonts w:eastAsia="Calibri"/>
      <w:sz w:val="16"/>
      <w:szCs w:val="16"/>
    </w:rPr>
  </w:style>
  <w:style w:type="character" w:customStyle="1" w:styleId="BodyText3Char">
    <w:name w:val="Body Text 3 Char"/>
    <w:basedOn w:val="DefaultParagraphFont"/>
    <w:link w:val="BodyText3"/>
    <w:rsid w:val="00C32134"/>
    <w:rPr>
      <w:rFonts w:ascii="Calibri" w:eastAsia="Calibri" w:hAnsi="Calibri" w:cs="Calibri"/>
      <w:sz w:val="16"/>
      <w:szCs w:val="16"/>
    </w:rPr>
  </w:style>
  <w:style w:type="paragraph" w:customStyle="1" w:styleId="StyleStyleTagandCiteFranklinGothicDemi11pt">
    <w:name w:val="Style Style Tag and Cite + Franklin Gothic Demi + 11 pt"/>
    <w:basedOn w:val="StyleTagandCiteFranklinGothicDemi"/>
    <w:autoRedefine/>
    <w:qFormat/>
    <w:rsid w:val="00C32134"/>
    <w:rPr>
      <w:bCs/>
    </w:rPr>
  </w:style>
  <w:style w:type="character" w:customStyle="1" w:styleId="Style10ptBold">
    <w:name w:val="Style 10 pt Bold"/>
    <w:rsid w:val="00C32134"/>
    <w:rPr>
      <w:b/>
      <w:bCs/>
      <w:sz w:val="20"/>
    </w:rPr>
  </w:style>
  <w:style w:type="paragraph" w:styleId="BodyTextIndent2">
    <w:name w:val="Body Text Indent 2"/>
    <w:basedOn w:val="Normal"/>
    <w:link w:val="BodyTextIndent2Char"/>
    <w:rsid w:val="00C32134"/>
    <w:pPr>
      <w:spacing w:after="120" w:line="480" w:lineRule="auto"/>
      <w:ind w:left="360"/>
    </w:pPr>
    <w:rPr>
      <w:rFonts w:eastAsia="Calibri"/>
    </w:rPr>
  </w:style>
  <w:style w:type="character" w:customStyle="1" w:styleId="BodyTextIndent2Char">
    <w:name w:val="Body Text Indent 2 Char"/>
    <w:basedOn w:val="DefaultParagraphFont"/>
    <w:link w:val="BodyTextIndent2"/>
    <w:rsid w:val="00C32134"/>
    <w:rPr>
      <w:rFonts w:ascii="Calibri" w:eastAsia="Calibri" w:hAnsi="Calibri" w:cs="Calibri"/>
    </w:rPr>
  </w:style>
  <w:style w:type="character" w:customStyle="1" w:styleId="text9">
    <w:name w:val="text9"/>
    <w:rsid w:val="00C32134"/>
  </w:style>
  <w:style w:type="character" w:customStyle="1" w:styleId="text21">
    <w:name w:val="text21"/>
    <w:rsid w:val="00C32134"/>
  </w:style>
  <w:style w:type="character" w:customStyle="1" w:styleId="text19">
    <w:name w:val="text19"/>
    <w:rsid w:val="00C32134"/>
  </w:style>
  <w:style w:type="character" w:customStyle="1" w:styleId="TagChar3">
    <w:name w:val="Tag Char3"/>
    <w:rsid w:val="00C32134"/>
    <w:rPr>
      <w:rFonts w:ascii="Palatino Linotype" w:hAnsi="Palatino Linotype"/>
      <w:b/>
      <w:sz w:val="24"/>
      <w:szCs w:val="24"/>
      <w:lang w:val="en-US" w:eastAsia="en-US" w:bidi="ar-SA"/>
    </w:rPr>
  </w:style>
  <w:style w:type="paragraph" w:customStyle="1" w:styleId="TagCite">
    <w:name w:val="Tag/Cite"/>
    <w:basedOn w:val="Normal"/>
    <w:qFormat/>
    <w:rsid w:val="00C32134"/>
    <w:pPr>
      <w:widowControl w:val="0"/>
      <w:autoSpaceDE w:val="0"/>
      <w:autoSpaceDN w:val="0"/>
      <w:adjustRightInd w:val="0"/>
    </w:pPr>
    <w:rPr>
      <w:rFonts w:eastAsia="Calibri"/>
      <w:b/>
      <w:szCs w:val="20"/>
    </w:rPr>
  </w:style>
  <w:style w:type="paragraph" w:customStyle="1" w:styleId="CiteCard">
    <w:name w:val="Cite/Card"/>
    <w:basedOn w:val="Normal"/>
    <w:qFormat/>
    <w:rsid w:val="00C32134"/>
    <w:pPr>
      <w:overflowPunct w:val="0"/>
      <w:autoSpaceDE w:val="0"/>
      <w:autoSpaceDN w:val="0"/>
      <w:adjustRightInd w:val="0"/>
      <w:textAlignment w:val="baseline"/>
    </w:pPr>
    <w:rPr>
      <w:rFonts w:ascii="Palatino Linotype" w:eastAsia="Calibri" w:hAnsi="Palatino Linotype"/>
      <w:color w:val="000000"/>
      <w:szCs w:val="20"/>
    </w:rPr>
  </w:style>
  <w:style w:type="paragraph" w:customStyle="1" w:styleId="tagCharCharCharCharCharCharChar">
    <w:name w:val="tag Char Char Char Char Char Char Char"/>
    <w:basedOn w:val="Normal"/>
    <w:qFormat/>
    <w:rsid w:val="00C32134"/>
    <w:rPr>
      <w:rFonts w:eastAsia="Calibri"/>
      <w:b/>
      <w:szCs w:val="20"/>
    </w:rPr>
  </w:style>
  <w:style w:type="character" w:customStyle="1" w:styleId="term2">
    <w:name w:val="term2"/>
    <w:rsid w:val="00C32134"/>
    <w:rPr>
      <w:b/>
      <w:bCs/>
    </w:rPr>
  </w:style>
  <w:style w:type="character" w:customStyle="1" w:styleId="Author">
    <w:name w:val="Author"/>
    <w:aliases w:val="Style Date"/>
    <w:uiPriority w:val="1"/>
    <w:qFormat/>
    <w:rsid w:val="00C32134"/>
    <w:rPr>
      <w:b/>
      <w:sz w:val="24"/>
    </w:rPr>
  </w:style>
  <w:style w:type="paragraph" w:customStyle="1" w:styleId="title-bold-medium">
    <w:name w:val="title-bold-medium"/>
    <w:basedOn w:val="Normal"/>
    <w:qFormat/>
    <w:rsid w:val="00C32134"/>
    <w:pPr>
      <w:spacing w:before="100" w:beforeAutospacing="1" w:after="100" w:afterAutospacing="1"/>
    </w:pPr>
    <w:rPr>
      <w:rFonts w:eastAsia="Arial Unicode MS"/>
      <w:b/>
      <w:bCs/>
      <w:color w:val="000000"/>
      <w:szCs w:val="20"/>
    </w:rPr>
  </w:style>
  <w:style w:type="paragraph" w:customStyle="1" w:styleId="lact">
    <w:name w:val="lact"/>
    <w:basedOn w:val="Normal"/>
    <w:qFormat/>
    <w:rsid w:val="00C32134"/>
    <w:pPr>
      <w:spacing w:before="100" w:beforeAutospacing="1" w:after="100" w:afterAutospacing="1"/>
    </w:pPr>
    <w:rPr>
      <w:rFonts w:eastAsia="Arial Unicode MS"/>
      <w:b/>
      <w:bCs/>
      <w:color w:val="000000"/>
      <w:szCs w:val="20"/>
    </w:rPr>
  </w:style>
  <w:style w:type="paragraph" w:styleId="BlockText">
    <w:name w:val="Block Text"/>
    <w:basedOn w:val="Normal"/>
    <w:rsid w:val="00C32134"/>
    <w:pPr>
      <w:ind w:left="229" w:right="229"/>
    </w:pPr>
    <w:rPr>
      <w:rFonts w:ascii="Verdana" w:eastAsia="Calibri" w:hAnsi="Verdana"/>
      <w:sz w:val="16"/>
      <w:szCs w:val="20"/>
    </w:rPr>
  </w:style>
  <w:style w:type="character" w:customStyle="1" w:styleId="CardTagChar">
    <w:name w:val="Card Tag Char"/>
    <w:rsid w:val="00C32134"/>
    <w:rPr>
      <w:rFonts w:ascii="Arial Narrow" w:hAnsi="Arial Narrow"/>
      <w:b/>
      <w:sz w:val="24"/>
      <w:szCs w:val="24"/>
      <w:lang w:val="en-US" w:eastAsia="en-US" w:bidi="ar-SA"/>
    </w:rPr>
  </w:style>
  <w:style w:type="paragraph" w:customStyle="1" w:styleId="CardTag">
    <w:name w:val="Card Tag"/>
    <w:basedOn w:val="Normal"/>
    <w:autoRedefine/>
    <w:qFormat/>
    <w:rsid w:val="00C32134"/>
    <w:rPr>
      <w:rFonts w:ascii="Arial Narrow" w:eastAsia="Calibri" w:hAnsi="Arial Narrow"/>
      <w:b/>
    </w:rPr>
  </w:style>
  <w:style w:type="paragraph" w:customStyle="1" w:styleId="BlockTitle2">
    <w:name w:val="Block Title2"/>
    <w:basedOn w:val="Normal"/>
    <w:link w:val="BlockTitle2Char"/>
    <w:qFormat/>
    <w:rsid w:val="00C32134"/>
    <w:pPr>
      <w:spacing w:after="240"/>
      <w:jc w:val="center"/>
    </w:pPr>
    <w:rPr>
      <w:rFonts w:eastAsia="Calibri"/>
      <w:b/>
      <w:sz w:val="28"/>
      <w:szCs w:val="20"/>
    </w:rPr>
  </w:style>
  <w:style w:type="paragraph" w:styleId="NormalIndent">
    <w:name w:val="Normal Indent"/>
    <w:basedOn w:val="Normal"/>
    <w:rsid w:val="00C32134"/>
    <w:pPr>
      <w:ind w:left="720"/>
    </w:pPr>
    <w:rPr>
      <w:rFonts w:eastAsia="Calibri"/>
      <w:szCs w:val="20"/>
    </w:rPr>
  </w:style>
  <w:style w:type="character" w:customStyle="1" w:styleId="ToReadChar">
    <w:name w:val="To Read Char"/>
    <w:rsid w:val="00C32134"/>
    <w:rPr>
      <w:rFonts w:ascii="Verdana" w:hAnsi="Verdana"/>
      <w:b/>
      <w:szCs w:val="24"/>
      <w:u w:val="single"/>
      <w:lang w:val="en-US" w:eastAsia="en-US" w:bidi="ar-SA"/>
    </w:rPr>
  </w:style>
  <w:style w:type="character" w:customStyle="1" w:styleId="ToReadCharChar">
    <w:name w:val="To Read Char Char"/>
    <w:rsid w:val="00C32134"/>
    <w:rPr>
      <w:rFonts w:ascii="Verdana" w:hAnsi="Verdana"/>
      <w:b/>
      <w:szCs w:val="24"/>
      <w:u w:val="single"/>
      <w:lang w:val="en-US" w:eastAsia="en-US" w:bidi="ar-SA"/>
    </w:rPr>
  </w:style>
  <w:style w:type="paragraph" w:customStyle="1" w:styleId="BLOCKTITLE1">
    <w:name w:val="BLOCK TITLE"/>
    <w:basedOn w:val="Heading1"/>
    <w:link w:val="BLOCKTITLEChar"/>
    <w:qFormat/>
    <w:rsid w:val="00C32134"/>
    <w:pPr>
      <w:pageBreakBefore w:val="0"/>
      <w:spacing w:after="60"/>
    </w:pPr>
    <w:rPr>
      <w:rFonts w:ascii="Sylfaen" w:eastAsia="Times New Roman" w:hAnsi="Sylfaen" w:cs="Times New Roman"/>
      <w:kern w:val="32"/>
    </w:rPr>
  </w:style>
  <w:style w:type="character" w:customStyle="1" w:styleId="BoldandUnderlineChar1Char2Char">
    <w:name w:val="Bold and Underline Char1 Char2 Char"/>
    <w:rsid w:val="00C32134"/>
    <w:rPr>
      <w:b/>
      <w:szCs w:val="24"/>
      <w:u w:val="single"/>
      <w:lang w:val="en-US" w:eastAsia="en-US" w:bidi="ar-SA"/>
    </w:rPr>
  </w:style>
  <w:style w:type="character" w:customStyle="1" w:styleId="UnderlineChar1">
    <w:name w:val="Underline Char1"/>
    <w:aliases w:val="Cards + Font: 12 pt Char1"/>
    <w:rsid w:val="00C32134"/>
    <w:rPr>
      <w:szCs w:val="24"/>
      <w:u w:val="single"/>
      <w:lang w:val="en-US" w:eastAsia="en-US" w:bidi="ar-SA"/>
    </w:rPr>
  </w:style>
  <w:style w:type="character" w:styleId="HTMLTypewriter">
    <w:name w:val="HTML Typewriter"/>
    <w:rsid w:val="00C32134"/>
    <w:rPr>
      <w:rFonts w:ascii="Courier New" w:eastAsia="Arial Unicode MS" w:hAnsi="Courier New" w:cs="Courier New" w:hint="default"/>
      <w:sz w:val="20"/>
      <w:szCs w:val="20"/>
    </w:rPr>
  </w:style>
  <w:style w:type="paragraph" w:styleId="EnvelopeReturn">
    <w:name w:val="envelope return"/>
    <w:basedOn w:val="Normal"/>
    <w:rsid w:val="00C32134"/>
    <w:rPr>
      <w:rFonts w:eastAsia="Calibri"/>
      <w:szCs w:val="20"/>
    </w:rPr>
  </w:style>
  <w:style w:type="paragraph" w:styleId="EnvelopeAddress">
    <w:name w:val="envelope address"/>
    <w:basedOn w:val="Normal"/>
    <w:rsid w:val="00C32134"/>
    <w:pPr>
      <w:framePr w:w="7920" w:h="1980" w:hRule="exact" w:hSpace="180" w:wrap="auto" w:hAnchor="page" w:xAlign="center" w:yAlign="bottom"/>
      <w:ind w:left="2880"/>
    </w:pPr>
    <w:rPr>
      <w:rFonts w:eastAsia="Calibri"/>
      <w:sz w:val="28"/>
    </w:rPr>
  </w:style>
  <w:style w:type="character" w:customStyle="1" w:styleId="title10">
    <w:name w:val="title1"/>
    <w:rsid w:val="00C32134"/>
  </w:style>
  <w:style w:type="character" w:customStyle="1" w:styleId="author0">
    <w:name w:val="author"/>
    <w:rsid w:val="00C32134"/>
  </w:style>
  <w:style w:type="character" w:customStyle="1" w:styleId="bio">
    <w:name w:val="bio"/>
    <w:rsid w:val="00C32134"/>
  </w:style>
  <w:style w:type="character" w:customStyle="1" w:styleId="storytextstyle">
    <w:name w:val="storytextstyle"/>
    <w:rsid w:val="00C32134"/>
  </w:style>
  <w:style w:type="character" w:customStyle="1" w:styleId="cardunderlinedCharChar">
    <w:name w:val="card underlined Char Char"/>
    <w:rsid w:val="00C32134"/>
    <w:rPr>
      <w:rFonts w:ascii="Arial" w:hAnsi="Arial"/>
      <w:sz w:val="22"/>
      <w:szCs w:val="24"/>
      <w:u w:val="single"/>
      <w:lang w:val="en-US" w:eastAsia="en-US" w:bidi="ar-SA"/>
    </w:rPr>
  </w:style>
  <w:style w:type="character" w:customStyle="1" w:styleId="Style2Char">
    <w:name w:val="Style2 Char"/>
    <w:rsid w:val="00C32134"/>
    <w:rPr>
      <w:rFonts w:ascii="Book Antiqua" w:hAnsi="Book Antiqua"/>
      <w:u w:val="thick"/>
      <w:lang w:val="en-US" w:eastAsia="en-US" w:bidi="ar-SA"/>
    </w:rPr>
  </w:style>
  <w:style w:type="character" w:customStyle="1" w:styleId="Style2Char1">
    <w:name w:val="Style2 Char1"/>
    <w:rsid w:val="00C32134"/>
    <w:rPr>
      <w:rFonts w:ascii="Book Antiqua" w:hAnsi="Book Antiqua"/>
      <w:szCs w:val="24"/>
      <w:u w:val="thick"/>
      <w:lang w:val="en-US" w:eastAsia="en-US" w:bidi="ar-SA"/>
    </w:rPr>
  </w:style>
  <w:style w:type="character" w:customStyle="1" w:styleId="Style1Char1">
    <w:name w:val="Style1 Char1"/>
    <w:rsid w:val="00C32134"/>
    <w:rPr>
      <w:rFonts w:ascii="Book Antiqua" w:hAnsi="Book Antiqua"/>
      <w:sz w:val="16"/>
      <w:szCs w:val="16"/>
      <w:lang w:val="en-US" w:eastAsia="en-US" w:bidi="ar-SA"/>
    </w:rPr>
  </w:style>
  <w:style w:type="character" w:customStyle="1" w:styleId="articlehead21">
    <w:name w:val="articlehead21"/>
    <w:rsid w:val="00C32134"/>
    <w:rPr>
      <w:rFonts w:ascii="Arial" w:hAnsi="Arial" w:cs="Arial" w:hint="default"/>
      <w:b/>
      <w:bCs/>
      <w:color w:val="660000"/>
      <w:sz w:val="20"/>
      <w:szCs w:val="20"/>
    </w:rPr>
  </w:style>
  <w:style w:type="paragraph" w:customStyle="1" w:styleId="shellscontentions">
    <w:name w:val="shells/contentions"/>
    <w:basedOn w:val="TagCite"/>
    <w:qFormat/>
    <w:rsid w:val="00C32134"/>
  </w:style>
  <w:style w:type="character" w:customStyle="1" w:styleId="BoldandUnderlineChar2Char1">
    <w:name w:val="Bold and Underline Char2 Char1"/>
    <w:rsid w:val="00C32134"/>
    <w:rPr>
      <w:b/>
      <w:szCs w:val="24"/>
      <w:u w:val="single"/>
      <w:lang w:val="en-US" w:eastAsia="en-US" w:bidi="ar-SA"/>
    </w:rPr>
  </w:style>
  <w:style w:type="character" w:customStyle="1" w:styleId="BoldUnderlineChar0">
    <w:name w:val="BoldUnderline Char"/>
    <w:rsid w:val="00C32134"/>
    <w:rPr>
      <w:b/>
      <w:szCs w:val="24"/>
      <w:u w:val="single"/>
      <w:lang w:val="en-US" w:eastAsia="en-US" w:bidi="ar-SA"/>
    </w:rPr>
  </w:style>
  <w:style w:type="paragraph" w:customStyle="1" w:styleId="TxBrp1">
    <w:name w:val="TxBr_p1"/>
    <w:basedOn w:val="Normal"/>
    <w:qFormat/>
    <w:rsid w:val="00C32134"/>
    <w:pPr>
      <w:tabs>
        <w:tab w:val="left" w:pos="204"/>
      </w:tabs>
      <w:autoSpaceDE w:val="0"/>
      <w:autoSpaceDN w:val="0"/>
      <w:adjustRightInd w:val="0"/>
      <w:spacing w:line="272" w:lineRule="atLeast"/>
      <w:jc w:val="both"/>
    </w:pPr>
    <w:rPr>
      <w:rFonts w:eastAsia="Calibri"/>
    </w:rPr>
  </w:style>
  <w:style w:type="character" w:customStyle="1" w:styleId="TagCiteChar1">
    <w:name w:val="Tag/Cite Char1"/>
    <w:rsid w:val="00C32134"/>
    <w:rPr>
      <w:b/>
      <w:lang w:val="en-US" w:eastAsia="en-US" w:bidi="ar-SA"/>
    </w:rPr>
  </w:style>
  <w:style w:type="character" w:customStyle="1" w:styleId="goohl0">
    <w:name w:val="goohl0"/>
    <w:rsid w:val="00C32134"/>
  </w:style>
  <w:style w:type="character" w:customStyle="1" w:styleId="goohl2">
    <w:name w:val="goohl2"/>
    <w:rsid w:val="00C32134"/>
  </w:style>
  <w:style w:type="character" w:customStyle="1" w:styleId="Normal1">
    <w:name w:val="Normal1"/>
    <w:rsid w:val="00C32134"/>
  </w:style>
  <w:style w:type="paragraph" w:customStyle="1" w:styleId="BriefTitle1">
    <w:name w:val="Brief Title 1"/>
    <w:basedOn w:val="Normal"/>
    <w:qFormat/>
    <w:rsid w:val="00C32134"/>
    <w:pPr>
      <w:widowControl w:val="0"/>
      <w:autoSpaceDE w:val="0"/>
      <w:autoSpaceDN w:val="0"/>
      <w:adjustRightInd w:val="0"/>
      <w:jc w:val="center"/>
      <w:outlineLvl w:val="0"/>
    </w:pPr>
    <w:rPr>
      <w:rFonts w:eastAsia="Calibri"/>
      <w:b/>
      <w:szCs w:val="20"/>
      <w:u w:val="single"/>
    </w:rPr>
  </w:style>
  <w:style w:type="paragraph" w:customStyle="1" w:styleId="TagCiteChar">
    <w:name w:val="Tag/Cite Char"/>
    <w:basedOn w:val="Normal"/>
    <w:uiPriority w:val="99"/>
    <w:qFormat/>
    <w:rsid w:val="00C32134"/>
    <w:pPr>
      <w:widowControl w:val="0"/>
      <w:autoSpaceDE w:val="0"/>
      <w:autoSpaceDN w:val="0"/>
      <w:adjustRightInd w:val="0"/>
    </w:pPr>
    <w:rPr>
      <w:rFonts w:eastAsia="Calibri"/>
      <w:b/>
      <w:szCs w:val="20"/>
    </w:rPr>
  </w:style>
  <w:style w:type="paragraph" w:customStyle="1" w:styleId="CardChar1">
    <w:name w:val="Card Char"/>
    <w:basedOn w:val="Normal"/>
    <w:rsid w:val="00C32134"/>
    <w:pPr>
      <w:widowControl w:val="0"/>
      <w:autoSpaceDE w:val="0"/>
      <w:autoSpaceDN w:val="0"/>
      <w:adjustRightInd w:val="0"/>
    </w:pPr>
    <w:rPr>
      <w:rFonts w:eastAsia="Calibri"/>
      <w:szCs w:val="20"/>
    </w:rPr>
  </w:style>
  <w:style w:type="character" w:customStyle="1" w:styleId="CardCharChar">
    <w:name w:val="Card Char Char"/>
    <w:rsid w:val="00C32134"/>
    <w:rPr>
      <w:lang w:val="en-US" w:eastAsia="en-US" w:bidi="ar-SA"/>
    </w:rPr>
  </w:style>
  <w:style w:type="character" w:customStyle="1" w:styleId="BriefTitle1Char">
    <w:name w:val="Brief Title 1 Char"/>
    <w:rsid w:val="00C32134"/>
    <w:rPr>
      <w:b/>
      <w:u w:val="single"/>
      <w:lang w:val="en-US" w:eastAsia="en-US" w:bidi="ar-SA"/>
    </w:rPr>
  </w:style>
  <w:style w:type="character" w:customStyle="1" w:styleId="TagCiteCharChar">
    <w:name w:val="Tag/Cite Char Char"/>
    <w:rsid w:val="00C32134"/>
    <w:rPr>
      <w:b/>
      <w:lang w:val="en-US" w:eastAsia="en-US" w:bidi="ar-SA"/>
    </w:rPr>
  </w:style>
  <w:style w:type="paragraph" w:customStyle="1" w:styleId="ShellTitles">
    <w:name w:val="ShellTitles"/>
    <w:basedOn w:val="Normal"/>
    <w:qFormat/>
    <w:rsid w:val="00C32134"/>
    <w:pPr>
      <w:widowControl w:val="0"/>
      <w:autoSpaceDE w:val="0"/>
      <w:autoSpaceDN w:val="0"/>
      <w:adjustRightInd w:val="0"/>
    </w:pPr>
    <w:rPr>
      <w:rFonts w:eastAsia="Calibri"/>
      <w:b/>
      <w:szCs w:val="20"/>
    </w:rPr>
  </w:style>
  <w:style w:type="paragraph" w:customStyle="1" w:styleId="maintext">
    <w:name w:val="maintext"/>
    <w:basedOn w:val="Normal"/>
    <w:qFormat/>
    <w:rsid w:val="00C32134"/>
    <w:pPr>
      <w:widowControl w:val="0"/>
      <w:autoSpaceDE w:val="0"/>
      <w:autoSpaceDN w:val="0"/>
      <w:adjustRightInd w:val="0"/>
      <w:spacing w:before="100" w:beforeAutospacing="1" w:after="100" w:afterAutospacing="1"/>
    </w:pPr>
    <w:rPr>
      <w:rFonts w:eastAsia="Calibri"/>
      <w:szCs w:val="20"/>
    </w:rPr>
  </w:style>
  <w:style w:type="paragraph" w:customStyle="1" w:styleId="noindent">
    <w:name w:val="noindent"/>
    <w:basedOn w:val="Normal"/>
    <w:qFormat/>
    <w:rsid w:val="00C32134"/>
    <w:pPr>
      <w:spacing w:before="100" w:beforeAutospacing="1" w:after="100" w:afterAutospacing="1"/>
    </w:pPr>
    <w:rPr>
      <w:rFonts w:eastAsia="Calibri"/>
    </w:rPr>
  </w:style>
  <w:style w:type="character" w:customStyle="1" w:styleId="btx">
    <w:name w:val="btx"/>
    <w:rsid w:val="00C32134"/>
  </w:style>
  <w:style w:type="character" w:customStyle="1" w:styleId="CardChar10">
    <w:name w:val="Card Char1"/>
    <w:aliases w:val="No Spacing Char2,Tag and Cite Char1,Tag Title Char1,No Spacing22 Char,No Spacin Char"/>
    <w:rsid w:val="00C32134"/>
    <w:rPr>
      <w:lang w:val="en-US" w:eastAsia="en-US" w:bidi="ar-SA"/>
    </w:rPr>
  </w:style>
  <w:style w:type="character" w:customStyle="1" w:styleId="prodgeneral1">
    <w:name w:val="prodgeneral1"/>
    <w:rsid w:val="00C32134"/>
    <w:rPr>
      <w:rFonts w:ascii="Verdana" w:hAnsi="Verdana" w:hint="default"/>
      <w:b w:val="0"/>
      <w:bCs w:val="0"/>
      <w:caps w:val="0"/>
      <w:color w:val="000000"/>
      <w:spacing w:val="0"/>
      <w:sz w:val="16"/>
      <w:szCs w:val="16"/>
    </w:rPr>
  </w:style>
  <w:style w:type="character" w:customStyle="1" w:styleId="standardcontent">
    <w:name w:val="standardcontent"/>
    <w:rsid w:val="00C32134"/>
  </w:style>
  <w:style w:type="paragraph" w:customStyle="1" w:styleId="BoldUnderline0">
    <w:name w:val="BoldUnderline"/>
    <w:basedOn w:val="Normal"/>
    <w:qFormat/>
    <w:rsid w:val="00C32134"/>
    <w:rPr>
      <w:rFonts w:eastAsia="Calibri"/>
      <w:b/>
      <w:u w:val="single"/>
    </w:rPr>
  </w:style>
  <w:style w:type="character" w:customStyle="1" w:styleId="texto11">
    <w:name w:val="texto11"/>
    <w:rsid w:val="00C32134"/>
    <w:rPr>
      <w:rFonts w:ascii="Arial" w:hAnsi="Arial" w:cs="Arial" w:hint="default"/>
      <w:b w:val="0"/>
      <w:bCs w:val="0"/>
      <w:i w:val="0"/>
      <w:iCs w:val="0"/>
      <w:caps w:val="0"/>
      <w:color w:val="000000"/>
      <w:sz w:val="20"/>
      <w:szCs w:val="20"/>
    </w:rPr>
  </w:style>
  <w:style w:type="character" w:customStyle="1" w:styleId="date1">
    <w:name w:val="date1"/>
    <w:rsid w:val="00C32134"/>
  </w:style>
  <w:style w:type="character" w:customStyle="1" w:styleId="summary1">
    <w:name w:val="summary1"/>
    <w:rsid w:val="00C32134"/>
    <w:rPr>
      <w:rFonts w:ascii="Arial" w:hAnsi="Arial" w:cs="Arial" w:hint="default"/>
      <w:sz w:val="18"/>
      <w:szCs w:val="18"/>
    </w:rPr>
  </w:style>
  <w:style w:type="paragraph" w:customStyle="1" w:styleId="ToRead">
    <w:name w:val="To Read"/>
    <w:basedOn w:val="Normal"/>
    <w:qFormat/>
    <w:rsid w:val="00C32134"/>
    <w:pPr>
      <w:ind w:left="720"/>
    </w:pPr>
    <w:rPr>
      <w:rFonts w:ascii="Verdana" w:eastAsia="Calibri" w:hAnsi="Verdana"/>
      <w:b/>
      <w:u w:val="single"/>
    </w:rPr>
  </w:style>
  <w:style w:type="character" w:customStyle="1" w:styleId="text3">
    <w:name w:val="text3"/>
    <w:rsid w:val="00C32134"/>
  </w:style>
  <w:style w:type="paragraph" w:customStyle="1" w:styleId="Style2">
    <w:name w:val="Style 2"/>
    <w:basedOn w:val="Normal"/>
    <w:qFormat/>
    <w:rsid w:val="00C32134"/>
    <w:pPr>
      <w:widowControl w:val="0"/>
      <w:ind w:left="216" w:hanging="144"/>
    </w:pPr>
    <w:rPr>
      <w:rFonts w:eastAsia="Calibri"/>
      <w:noProof/>
      <w:color w:val="000000"/>
      <w:szCs w:val="20"/>
    </w:rPr>
  </w:style>
  <w:style w:type="paragraph" w:customStyle="1" w:styleId="Style1">
    <w:name w:val="Style 1"/>
    <w:basedOn w:val="Normal"/>
    <w:qFormat/>
    <w:rsid w:val="00C32134"/>
    <w:pPr>
      <w:widowControl w:val="0"/>
      <w:ind w:firstLine="216"/>
      <w:jc w:val="both"/>
    </w:pPr>
    <w:rPr>
      <w:rFonts w:eastAsia="Calibri"/>
      <w:noProof/>
      <w:color w:val="000000"/>
      <w:szCs w:val="20"/>
    </w:rPr>
  </w:style>
  <w:style w:type="paragraph" w:customStyle="1" w:styleId="Style40">
    <w:name w:val="Style 4"/>
    <w:basedOn w:val="Normal"/>
    <w:qFormat/>
    <w:rsid w:val="00C32134"/>
    <w:pPr>
      <w:widowControl w:val="0"/>
      <w:tabs>
        <w:tab w:val="left" w:pos="6876"/>
      </w:tabs>
      <w:ind w:left="3744"/>
    </w:pPr>
    <w:rPr>
      <w:rFonts w:eastAsia="Calibri"/>
      <w:noProof/>
      <w:color w:val="000000"/>
      <w:szCs w:val="20"/>
    </w:rPr>
  </w:style>
  <w:style w:type="character" w:customStyle="1" w:styleId="postbody">
    <w:name w:val="postbody"/>
    <w:rsid w:val="00C32134"/>
  </w:style>
  <w:style w:type="paragraph" w:customStyle="1" w:styleId="TagChar1CharCharCharChar">
    <w:name w:val="Tag Char1 Char Char Char Char"/>
    <w:basedOn w:val="Normal"/>
    <w:uiPriority w:val="99"/>
    <w:qFormat/>
    <w:rsid w:val="00C32134"/>
    <w:pPr>
      <w:overflowPunct w:val="0"/>
      <w:autoSpaceDE w:val="0"/>
      <w:autoSpaceDN w:val="0"/>
      <w:adjustRightInd w:val="0"/>
      <w:textAlignment w:val="baseline"/>
    </w:pPr>
    <w:rPr>
      <w:rFonts w:ascii="Palatino Linotype" w:eastAsia="Calibri" w:hAnsi="Palatino Linotype"/>
      <w:b/>
      <w:szCs w:val="20"/>
    </w:rPr>
  </w:style>
  <w:style w:type="paragraph" w:customStyle="1" w:styleId="SmallCard">
    <w:name w:val="Small Card"/>
    <w:basedOn w:val="Normal"/>
    <w:qFormat/>
    <w:rsid w:val="00C32134"/>
    <w:pPr>
      <w:ind w:left="720" w:right="720"/>
    </w:pPr>
    <w:rPr>
      <w:rFonts w:ascii="Palatino Linotype" w:eastAsia="Calibri" w:hAnsi="Palatino Linotype"/>
      <w:sz w:val="12"/>
    </w:rPr>
  </w:style>
  <w:style w:type="paragraph" w:styleId="TOC3">
    <w:name w:val="toc 3"/>
    <w:basedOn w:val="Normal"/>
    <w:next w:val="Normal"/>
    <w:autoRedefine/>
    <w:uiPriority w:val="39"/>
    <w:qFormat/>
    <w:rsid w:val="00C32134"/>
    <w:pPr>
      <w:ind w:left="480"/>
    </w:pPr>
    <w:rPr>
      <w:rFonts w:eastAsia="Calibri"/>
      <w:color w:val="000000"/>
    </w:rPr>
  </w:style>
  <w:style w:type="paragraph" w:styleId="TOC4">
    <w:name w:val="toc 4"/>
    <w:basedOn w:val="Normal"/>
    <w:next w:val="Normal"/>
    <w:autoRedefine/>
    <w:uiPriority w:val="39"/>
    <w:rsid w:val="00C32134"/>
    <w:pPr>
      <w:ind w:left="720"/>
    </w:pPr>
    <w:rPr>
      <w:rFonts w:eastAsia="Calibri"/>
      <w:color w:val="000000"/>
    </w:rPr>
  </w:style>
  <w:style w:type="paragraph" w:styleId="TOC5">
    <w:name w:val="toc 5"/>
    <w:basedOn w:val="Normal"/>
    <w:next w:val="Normal"/>
    <w:autoRedefine/>
    <w:uiPriority w:val="39"/>
    <w:rsid w:val="00C32134"/>
    <w:pPr>
      <w:ind w:left="960"/>
    </w:pPr>
    <w:rPr>
      <w:rFonts w:eastAsia="Calibri"/>
      <w:color w:val="000000"/>
    </w:rPr>
  </w:style>
  <w:style w:type="paragraph" w:styleId="TOC6">
    <w:name w:val="toc 6"/>
    <w:basedOn w:val="Normal"/>
    <w:next w:val="Normal"/>
    <w:autoRedefine/>
    <w:uiPriority w:val="39"/>
    <w:rsid w:val="00C32134"/>
    <w:pPr>
      <w:ind w:left="1200"/>
    </w:pPr>
    <w:rPr>
      <w:rFonts w:eastAsia="Calibri"/>
      <w:color w:val="000000"/>
    </w:rPr>
  </w:style>
  <w:style w:type="paragraph" w:styleId="TOC7">
    <w:name w:val="toc 7"/>
    <w:basedOn w:val="Normal"/>
    <w:next w:val="Normal"/>
    <w:autoRedefine/>
    <w:uiPriority w:val="39"/>
    <w:rsid w:val="00C32134"/>
    <w:pPr>
      <w:ind w:left="1440"/>
    </w:pPr>
    <w:rPr>
      <w:rFonts w:eastAsia="Calibri"/>
      <w:color w:val="000000"/>
    </w:rPr>
  </w:style>
  <w:style w:type="paragraph" w:styleId="TOC8">
    <w:name w:val="toc 8"/>
    <w:basedOn w:val="Normal"/>
    <w:next w:val="Normal"/>
    <w:autoRedefine/>
    <w:uiPriority w:val="39"/>
    <w:rsid w:val="00C32134"/>
    <w:pPr>
      <w:ind w:left="1680"/>
    </w:pPr>
    <w:rPr>
      <w:rFonts w:eastAsia="Calibri"/>
      <w:color w:val="000000"/>
    </w:rPr>
  </w:style>
  <w:style w:type="paragraph" w:styleId="TOC9">
    <w:name w:val="toc 9"/>
    <w:basedOn w:val="Normal"/>
    <w:next w:val="Normal"/>
    <w:autoRedefine/>
    <w:uiPriority w:val="39"/>
    <w:rsid w:val="00C32134"/>
    <w:pPr>
      <w:ind w:left="1920"/>
    </w:pPr>
    <w:rPr>
      <w:rFonts w:eastAsia="Calibri"/>
      <w:color w:val="000000"/>
    </w:rPr>
  </w:style>
  <w:style w:type="character" w:customStyle="1" w:styleId="pmterms2">
    <w:name w:val="pmterms2"/>
    <w:rsid w:val="00C32134"/>
  </w:style>
  <w:style w:type="paragraph" w:customStyle="1" w:styleId="Shrink">
    <w:name w:val="Shrink"/>
    <w:qFormat/>
    <w:rsid w:val="00C32134"/>
    <w:pPr>
      <w:spacing w:after="0" w:line="240" w:lineRule="auto"/>
      <w:ind w:left="288" w:right="288"/>
    </w:pPr>
    <w:rPr>
      <w:rFonts w:ascii="Garamond" w:eastAsia="Times New Roman" w:hAnsi="Garamond" w:cs="Times New Roman"/>
      <w:sz w:val="12"/>
      <w:szCs w:val="20"/>
      <w:lang w:bidi="en-US"/>
    </w:rPr>
  </w:style>
  <w:style w:type="character" w:customStyle="1" w:styleId="Boxed">
    <w:name w:val="Boxed"/>
    <w:qFormat/>
    <w:rsid w:val="00C32134"/>
    <w:rPr>
      <w:rFonts w:ascii="Garamond" w:hAnsi="Garamond"/>
      <w:sz w:val="20"/>
      <w:bdr w:val="single" w:sz="6" w:space="0" w:color="auto"/>
    </w:rPr>
  </w:style>
  <w:style w:type="paragraph" w:customStyle="1" w:styleId="loose1">
    <w:name w:val="loose1"/>
    <w:basedOn w:val="Normal"/>
    <w:rsid w:val="00C32134"/>
    <w:pPr>
      <w:spacing w:before="100" w:beforeAutospacing="1" w:after="100" w:afterAutospacing="1"/>
    </w:pPr>
    <w:rPr>
      <w:rFonts w:ascii="Times" w:eastAsia="Calibri" w:hAnsi="Times"/>
      <w:szCs w:val="20"/>
    </w:rPr>
  </w:style>
  <w:style w:type="character" w:customStyle="1" w:styleId="Hyperlink6">
    <w:name w:val="Hyperlink6"/>
    <w:rsid w:val="00C32134"/>
    <w:rPr>
      <w:color w:val="3300CC"/>
      <w:u w:val="single"/>
    </w:rPr>
  </w:style>
  <w:style w:type="character" w:styleId="FootnoteReference">
    <w:name w:val="footnote reference"/>
    <w:aliases w:val="fr,o,FR,(NECG) Footnote Reference,FN Ref,footnote reference,a Footnote Reference,Ref,de nota al pie"/>
    <w:uiPriority w:val="99"/>
    <w:qFormat/>
    <w:rsid w:val="00C32134"/>
  </w:style>
  <w:style w:type="character" w:customStyle="1" w:styleId="italic">
    <w:name w:val="italic"/>
    <w:rsid w:val="00C32134"/>
  </w:style>
  <w:style w:type="character" w:customStyle="1" w:styleId="postsubtitle">
    <w:name w:val="post_subtitle"/>
    <w:rsid w:val="00C32134"/>
  </w:style>
  <w:style w:type="character" w:customStyle="1" w:styleId="BlockNameChar">
    <w:name w:val="Block Name Char"/>
    <w:basedOn w:val="DefaultParagraphFont"/>
    <w:locked/>
    <w:rsid w:val="00C32134"/>
    <w:rPr>
      <w:rFonts w:ascii="Times New Roman" w:eastAsia="Times New Roman" w:hAnsi="Times New Roman" w:cs="Arial"/>
      <w:b/>
      <w:bCs/>
      <w:sz w:val="20"/>
      <w:szCs w:val="32"/>
    </w:rPr>
  </w:style>
  <w:style w:type="paragraph" w:styleId="TOC2">
    <w:name w:val="toc 2"/>
    <w:basedOn w:val="Normal"/>
    <w:next w:val="Normal"/>
    <w:autoRedefine/>
    <w:uiPriority w:val="39"/>
    <w:unhideWhenUsed/>
    <w:qFormat/>
    <w:rsid w:val="00C32134"/>
    <w:pPr>
      <w:ind w:left="200"/>
    </w:pPr>
    <w:rPr>
      <w:szCs w:val="20"/>
    </w:rPr>
  </w:style>
  <w:style w:type="character" w:customStyle="1" w:styleId="underlinedCharChar">
    <w:name w:val="underlined Char Char"/>
    <w:basedOn w:val="DefaultParagraphFont"/>
    <w:link w:val="underlined"/>
    <w:locked/>
    <w:rsid w:val="00C32134"/>
    <w:rPr>
      <w:u w:val="single"/>
    </w:rPr>
  </w:style>
  <w:style w:type="paragraph" w:customStyle="1" w:styleId="underlined">
    <w:name w:val="underlined"/>
    <w:basedOn w:val="Normal"/>
    <w:next w:val="Normal"/>
    <w:link w:val="underlinedCharChar"/>
    <w:qFormat/>
    <w:rsid w:val="00C32134"/>
    <w:rPr>
      <w:rFonts w:asciiTheme="minorHAnsi" w:hAnsiTheme="minorHAnsi" w:cstheme="minorBidi"/>
      <w:u w:val="single"/>
    </w:rPr>
  </w:style>
  <w:style w:type="paragraph" w:customStyle="1" w:styleId="fullstory">
    <w:name w:val="fullstory"/>
    <w:basedOn w:val="Normal"/>
    <w:qFormat/>
    <w:rsid w:val="00C32134"/>
    <w:pPr>
      <w:spacing w:before="100" w:beforeAutospacing="1" w:after="100" w:afterAutospacing="1"/>
    </w:pPr>
  </w:style>
  <w:style w:type="paragraph" w:customStyle="1" w:styleId="hat">
    <w:name w:val="hat"/>
    <w:basedOn w:val="Normal"/>
    <w:next w:val="Normal"/>
    <w:link w:val="hatChar"/>
    <w:qFormat/>
    <w:rsid w:val="00C32134"/>
    <w:pPr>
      <w:spacing w:before="240" w:after="240"/>
      <w:jc w:val="center"/>
      <w:outlineLvl w:val="0"/>
    </w:pPr>
    <w:rPr>
      <w:b/>
      <w:bCs/>
      <w:sz w:val="32"/>
      <w:u w:val="single"/>
    </w:rPr>
  </w:style>
  <w:style w:type="character" w:customStyle="1" w:styleId="Style3Char">
    <w:name w:val="Style3 Char"/>
    <w:basedOn w:val="DefaultParagraphFont"/>
    <w:link w:val="Style3"/>
    <w:locked/>
    <w:rsid w:val="00C32134"/>
    <w:rPr>
      <w:rFonts w:ascii="Arial Narrow" w:hAnsi="Arial Narrow"/>
      <w:b/>
    </w:rPr>
  </w:style>
  <w:style w:type="paragraph" w:customStyle="1" w:styleId="Style3">
    <w:name w:val="Style3"/>
    <w:basedOn w:val="Normal"/>
    <w:link w:val="Style3Char"/>
    <w:qFormat/>
    <w:rsid w:val="00C32134"/>
    <w:rPr>
      <w:rFonts w:ascii="Arial Narrow" w:hAnsi="Arial Narrow" w:cstheme="minorBidi"/>
      <w:b/>
    </w:rPr>
  </w:style>
  <w:style w:type="character" w:customStyle="1" w:styleId="Heading1Char3">
    <w:name w:val="Heading 1 Char3"/>
    <w:aliases w:val="cites Char,Heading 1 Char Char Char Char Char2,Block Header Char1,BlockStyle Char,Heading 1 Char Char Char2,Heading 1 Char1 Char Char2,Brief - Title Heading 1 Char1,Heading 1 Char1 Char1"/>
    <w:basedOn w:val="DefaultParagraphFont"/>
    <w:link w:val="cites"/>
    <w:uiPriority w:val="99"/>
    <w:qFormat/>
    <w:locked/>
    <w:rsid w:val="00C32134"/>
    <w:rPr>
      <w:rFonts w:ascii="Malgun Gothic" w:eastAsia="Malgun Gothic" w:hAnsi="Malgun Gothic"/>
      <w:b/>
    </w:rPr>
  </w:style>
  <w:style w:type="paragraph" w:customStyle="1" w:styleId="cites">
    <w:name w:val="cites"/>
    <w:link w:val="Heading1Char3"/>
    <w:autoRedefine/>
    <w:uiPriority w:val="99"/>
    <w:qFormat/>
    <w:rsid w:val="00C32134"/>
    <w:pPr>
      <w:spacing w:after="0" w:line="240" w:lineRule="auto"/>
      <w:contextualSpacing/>
    </w:pPr>
    <w:rPr>
      <w:rFonts w:ascii="Malgun Gothic" w:eastAsia="Malgun Gothic" w:hAnsi="Malgun Gothic"/>
      <w:b/>
    </w:rPr>
  </w:style>
  <w:style w:type="character" w:customStyle="1" w:styleId="StyleStyle411ptChar">
    <w:name w:val="Style Style4 + 11 pt Char"/>
    <w:basedOn w:val="Style4Char"/>
    <w:link w:val="StyleStyle411pt"/>
    <w:locked/>
    <w:rsid w:val="00C32134"/>
    <w:rPr>
      <w:rFonts w:ascii="Arial Narrow" w:hAnsi="Arial Narrow" w:cs="Calibri"/>
      <w:u w:val="single"/>
    </w:rPr>
  </w:style>
  <w:style w:type="paragraph" w:customStyle="1" w:styleId="StyleStyle411pt">
    <w:name w:val="Style Style4 + 11 pt"/>
    <w:basedOn w:val="Style4"/>
    <w:link w:val="StyleStyle411ptChar"/>
    <w:qFormat/>
    <w:rsid w:val="00C32134"/>
    <w:rPr>
      <w:rFonts w:cs="Calibri"/>
    </w:rPr>
  </w:style>
  <w:style w:type="character" w:customStyle="1" w:styleId="StyleStyle411ptBoldChar">
    <w:name w:val="Style Style4 + 11 pt Bold Char"/>
    <w:basedOn w:val="Style4Char"/>
    <w:link w:val="StyleStyle411ptBold"/>
    <w:locked/>
    <w:rsid w:val="00C32134"/>
    <w:rPr>
      <w:rFonts w:ascii="Arial Narrow" w:hAnsi="Arial Narrow" w:cs="Calibri"/>
      <w:b/>
      <w:bCs/>
      <w:u w:val="single"/>
    </w:rPr>
  </w:style>
  <w:style w:type="paragraph" w:customStyle="1" w:styleId="StyleStyle411ptBold">
    <w:name w:val="Style Style4 + 11 pt Bold"/>
    <w:basedOn w:val="Style4"/>
    <w:link w:val="StyleStyle411ptBoldChar"/>
    <w:qFormat/>
    <w:rsid w:val="00C32134"/>
    <w:rPr>
      <w:rFonts w:cs="Calibri"/>
      <w:b/>
      <w:bCs/>
    </w:rPr>
  </w:style>
  <w:style w:type="character" w:customStyle="1" w:styleId="StyleUnderlineChar11ptChar">
    <w:name w:val="Style Underline Char + 11 pt Char"/>
    <w:basedOn w:val="DefaultParagraphFont"/>
    <w:link w:val="StyleUnderlineChar11pt"/>
    <w:locked/>
    <w:rsid w:val="00C32134"/>
    <w:rPr>
      <w:u w:val="single"/>
    </w:rPr>
  </w:style>
  <w:style w:type="paragraph" w:customStyle="1" w:styleId="StyleUnderlineChar11pt">
    <w:name w:val="Style Underline Char + 11 pt"/>
    <w:basedOn w:val="Normal"/>
    <w:link w:val="StyleUnderlineChar11ptChar"/>
    <w:qFormat/>
    <w:rsid w:val="00C32134"/>
    <w:rPr>
      <w:rFonts w:asciiTheme="minorHAnsi" w:hAnsiTheme="minorHAnsi" w:cstheme="minorBidi"/>
      <w:u w:val="single"/>
    </w:rPr>
  </w:style>
  <w:style w:type="character" w:customStyle="1" w:styleId="StyleUnderlineChar11ptBoldChar">
    <w:name w:val="Style Underline Char + 11 pt Bold Char"/>
    <w:basedOn w:val="DefaultParagraphFont"/>
    <w:link w:val="StyleUnderlineChar11ptBold"/>
    <w:locked/>
    <w:rsid w:val="00C32134"/>
    <w:rPr>
      <w:b/>
      <w:bCs/>
      <w:u w:val="single"/>
    </w:rPr>
  </w:style>
  <w:style w:type="paragraph" w:customStyle="1" w:styleId="StyleUnderlineChar11ptBold">
    <w:name w:val="Style Underline Char + 11 pt Bold"/>
    <w:basedOn w:val="Normal"/>
    <w:link w:val="StyleUnderlineChar11ptBoldChar"/>
    <w:qFormat/>
    <w:rsid w:val="00C32134"/>
    <w:rPr>
      <w:rFonts w:asciiTheme="minorHAnsi" w:hAnsiTheme="minorHAnsi" w:cstheme="minorBidi"/>
      <w:b/>
      <w:bCs/>
      <w:u w:val="single"/>
    </w:rPr>
  </w:style>
  <w:style w:type="paragraph" w:customStyle="1" w:styleId="indent">
    <w:name w:val="indent"/>
    <w:basedOn w:val="Normal"/>
    <w:uiPriority w:val="99"/>
    <w:qFormat/>
    <w:rsid w:val="00C32134"/>
    <w:pPr>
      <w:spacing w:before="100" w:beforeAutospacing="1" w:after="100" w:afterAutospacing="1"/>
    </w:pPr>
  </w:style>
  <w:style w:type="paragraph" w:customStyle="1" w:styleId="center">
    <w:name w:val="center"/>
    <w:basedOn w:val="Normal"/>
    <w:uiPriority w:val="99"/>
    <w:qFormat/>
    <w:rsid w:val="00C32134"/>
    <w:pPr>
      <w:spacing w:before="100" w:beforeAutospacing="1" w:after="100" w:afterAutospacing="1"/>
    </w:pPr>
  </w:style>
  <w:style w:type="character" w:customStyle="1" w:styleId="Emphasis2">
    <w:name w:val="Emphasis2"/>
    <w:basedOn w:val="DefaultParagraphFont"/>
    <w:rsid w:val="00C32134"/>
    <w:rPr>
      <w:rFonts w:ascii="Franklin Gothic Heavy" w:hAnsi="Franklin Gothic Heavy" w:hint="default"/>
      <w:iCs/>
      <w:u w:val="single"/>
    </w:rPr>
  </w:style>
  <w:style w:type="character" w:customStyle="1" w:styleId="storyby">
    <w:name w:val="storyby"/>
    <w:basedOn w:val="DefaultParagraphFont"/>
    <w:rsid w:val="00C32134"/>
  </w:style>
  <w:style w:type="character" w:customStyle="1" w:styleId="heading3char0">
    <w:name w:val="heading3char"/>
    <w:basedOn w:val="DefaultParagraphFont"/>
    <w:rsid w:val="00C32134"/>
  </w:style>
  <w:style w:type="character" w:customStyle="1" w:styleId="hyperlink60">
    <w:name w:val="hyperlink6"/>
    <w:basedOn w:val="DefaultParagraphFont"/>
    <w:rsid w:val="00C32134"/>
  </w:style>
  <w:style w:type="character" w:customStyle="1" w:styleId="heading2char2charchar">
    <w:name w:val="heading2char2charchar"/>
    <w:basedOn w:val="DefaultParagraphFont"/>
    <w:rsid w:val="00C32134"/>
  </w:style>
  <w:style w:type="character" w:customStyle="1" w:styleId="heading2char1">
    <w:name w:val="heading2char1"/>
    <w:basedOn w:val="DefaultParagraphFont"/>
    <w:rsid w:val="00C32134"/>
  </w:style>
  <w:style w:type="character" w:customStyle="1" w:styleId="StyleStyle4CharTimesNewRoman11pt">
    <w:name w:val="Style Style4 Char + Times New Roman 11 pt"/>
    <w:basedOn w:val="Style4Char"/>
    <w:rsid w:val="00C32134"/>
    <w:rPr>
      <w:rFonts w:ascii="Times New Roman" w:hAnsi="Times New Roman" w:cs="Calibri"/>
      <w:u w:val="single"/>
    </w:rPr>
  </w:style>
  <w:style w:type="character" w:customStyle="1" w:styleId="Style11ptUnderline">
    <w:name w:val="Style 11 pt Underline"/>
    <w:basedOn w:val="DefaultParagraphFont"/>
    <w:rsid w:val="00C32134"/>
    <w:rPr>
      <w:sz w:val="20"/>
      <w:u w:val="single"/>
    </w:rPr>
  </w:style>
  <w:style w:type="character" w:customStyle="1" w:styleId="Styleunderline11pt">
    <w:name w:val="Style underline + 11 pt"/>
    <w:basedOn w:val="underline"/>
    <w:rsid w:val="00C32134"/>
    <w:rPr>
      <w:rFonts w:ascii="Times New Roman" w:hAnsi="Times New Roman" w:cs="Times New Roman" w:hint="default"/>
      <w:b w:val="0"/>
      <w:iCs w:val="0"/>
      <w:sz w:val="20"/>
      <w:u w:val="single"/>
      <w:bdr w:val="single" w:sz="8" w:space="0" w:color="auto"/>
    </w:rPr>
  </w:style>
  <w:style w:type="character" w:customStyle="1" w:styleId="Styleunderline11ptBorderSinglesolidlineAuto05p">
    <w:name w:val="Style underline + 11 pt Border: : (Single solid line Auto  0.5 p..."/>
    <w:basedOn w:val="underline"/>
    <w:rsid w:val="00C32134"/>
    <w:rPr>
      <w:rFonts w:ascii="Georgia" w:hAnsi="Georgia"/>
      <w:b w:val="0"/>
      <w:iCs w:val="0"/>
      <w:sz w:val="20"/>
      <w:u w:val="single"/>
      <w:bdr w:val="single" w:sz="4" w:space="0" w:color="auto" w:frame="1"/>
    </w:rPr>
  </w:style>
  <w:style w:type="character" w:customStyle="1" w:styleId="Style11ptBoldUnderline">
    <w:name w:val="Style 11 pt Bold Underline"/>
    <w:basedOn w:val="DefaultParagraphFont"/>
    <w:rsid w:val="00C32134"/>
    <w:rPr>
      <w:b/>
      <w:bCs/>
      <w:sz w:val="20"/>
      <w:u w:val="single"/>
    </w:rPr>
  </w:style>
  <w:style w:type="character" w:customStyle="1" w:styleId="addmd">
    <w:name w:val="addmd"/>
    <w:basedOn w:val="DefaultParagraphFont"/>
    <w:rsid w:val="00C32134"/>
  </w:style>
  <w:style w:type="character" w:customStyle="1" w:styleId="CharCharChar">
    <w:name w:val="Char Char Char"/>
    <w:basedOn w:val="DefaultParagraphFont"/>
    <w:rsid w:val="00C32134"/>
    <w:rPr>
      <w:rFonts w:ascii="Arial" w:hAnsi="Arial" w:cs="Arial" w:hint="default"/>
      <w:bCs/>
      <w:szCs w:val="26"/>
      <w:u w:val="single"/>
      <w:lang w:val="en-US" w:eastAsia="en-US" w:bidi="ar-SA"/>
    </w:rPr>
  </w:style>
  <w:style w:type="paragraph" w:customStyle="1" w:styleId="StyleNormalWebNormalWebChar1CharNormalWebCharCharC">
    <w:name w:val="Style Normal (Web)Normal (Web) Char1 CharNormal (Web) Char Char C..."/>
    <w:basedOn w:val="NormalWeb"/>
    <w:qFormat/>
    <w:rsid w:val="00C32134"/>
    <w:pPr>
      <w:widowControl w:val="0"/>
      <w:spacing w:before="0" w:beforeAutospacing="0" w:after="0" w:afterAutospacing="0"/>
    </w:pPr>
    <w:rPr>
      <w:rFonts w:ascii="Georgia" w:eastAsia="Calibri" w:hAnsi="Georgia" w:cs="Calibri"/>
      <w:color w:val="000000"/>
      <w:sz w:val="22"/>
      <w:szCs w:val="20"/>
    </w:rPr>
  </w:style>
  <w:style w:type="paragraph" w:customStyle="1" w:styleId="citenon-bold">
    <w:name w:val="cite non-bold"/>
    <w:basedOn w:val="Normal"/>
    <w:link w:val="citenon-boldChar"/>
    <w:qFormat/>
    <w:rsid w:val="00C32134"/>
    <w:rPr>
      <w:rFonts w:eastAsia="Calibri"/>
    </w:rPr>
  </w:style>
  <w:style w:type="character" w:customStyle="1" w:styleId="BoldUnderlining">
    <w:name w:val="Bold Underlining"/>
    <w:basedOn w:val="DefaultParagraphFont"/>
    <w:rsid w:val="00C32134"/>
    <w:rPr>
      <w:u w:val="single"/>
    </w:rPr>
  </w:style>
  <w:style w:type="paragraph" w:customStyle="1" w:styleId="Reference">
    <w:name w:val="Reference"/>
    <w:qFormat/>
    <w:rsid w:val="00C3213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basedOn w:val="DefaultParagraphFont"/>
    <w:rsid w:val="00C32134"/>
  </w:style>
  <w:style w:type="paragraph" w:customStyle="1" w:styleId="CardText2">
    <w:name w:val="Card Text 2"/>
    <w:basedOn w:val="Normal"/>
    <w:link w:val="CardText2Char"/>
    <w:qFormat/>
    <w:rsid w:val="00C32134"/>
    <w:rPr>
      <w:rFonts w:eastAsia="Calibri"/>
      <w:color w:val="000000"/>
      <w:u w:val="single"/>
      <w:lang w:val="x-none" w:eastAsia="x-none"/>
    </w:rPr>
  </w:style>
  <w:style w:type="character" w:customStyle="1" w:styleId="CardText2Char">
    <w:name w:val="Card Text 2 Char"/>
    <w:link w:val="CardText2"/>
    <w:rsid w:val="00C32134"/>
    <w:rPr>
      <w:rFonts w:ascii="Calibri" w:eastAsia="Calibri" w:hAnsi="Calibri" w:cs="Calibri"/>
      <w:color w:val="000000"/>
      <w:u w:val="single"/>
      <w:lang w:val="x-none" w:eastAsia="x-none"/>
    </w:rPr>
  </w:style>
  <w:style w:type="paragraph" w:customStyle="1" w:styleId="Debate-CardSmalltextF2">
    <w:name w:val="Debate- Card Small text F2"/>
    <w:basedOn w:val="Normal"/>
    <w:next w:val="Normal"/>
    <w:link w:val="Debate-CardSmalltextF2Char"/>
    <w:qFormat/>
    <w:rsid w:val="00C32134"/>
    <w:pPr>
      <w:contextualSpacing/>
    </w:pPr>
    <w:rPr>
      <w:rFonts w:eastAsia="Calibri"/>
      <w:lang w:val="x-none" w:eastAsia="x-none"/>
    </w:rPr>
  </w:style>
  <w:style w:type="character" w:customStyle="1" w:styleId="Debate-CardSmalltextF2Char">
    <w:name w:val="Debate- Card Small text F2 Char"/>
    <w:link w:val="Debate-CardSmalltextF2"/>
    <w:locked/>
    <w:rsid w:val="00C32134"/>
    <w:rPr>
      <w:rFonts w:ascii="Calibri" w:eastAsia="Calibri" w:hAnsi="Calibri" w:cs="Calibri"/>
      <w:lang w:val="x-none" w:eastAsia="x-none"/>
    </w:rPr>
  </w:style>
  <w:style w:type="character" w:customStyle="1" w:styleId="CardsUnderlined">
    <w:name w:val="Cards Underlined"/>
    <w:qFormat/>
    <w:rsid w:val="00C32134"/>
    <w:rPr>
      <w:rFonts w:ascii="Helvetica" w:hAnsi="Helvetica"/>
      <w:sz w:val="22"/>
      <w:szCs w:val="24"/>
      <w:u w:val="single"/>
    </w:rPr>
  </w:style>
  <w:style w:type="character" w:customStyle="1" w:styleId="Cites-AuthorDate">
    <w:name w:val="Cites-Author/Date"/>
    <w:qFormat/>
    <w:rsid w:val="00C32134"/>
    <w:rPr>
      <w:rFonts w:ascii="Helvetica" w:hAnsi="Helvetica" w:cs="Helvetica"/>
      <w:b/>
      <w:sz w:val="22"/>
      <w:szCs w:val="24"/>
      <w:u w:val="single"/>
    </w:rPr>
  </w:style>
  <w:style w:type="paragraph" w:customStyle="1" w:styleId="Cards">
    <w:name w:val="Cards"/>
    <w:next w:val="Normal"/>
    <w:link w:val="CardsChar"/>
    <w:qFormat/>
    <w:rsid w:val="00C32134"/>
    <w:pPr>
      <w:widowControl w:val="0"/>
      <w:spacing w:after="0" w:line="240" w:lineRule="auto"/>
      <w:ind w:right="432"/>
    </w:pPr>
    <w:rPr>
      <w:rFonts w:ascii="Georgia" w:eastAsia="Times New Roman" w:hAnsi="Georgia" w:cs="Times New Roman"/>
      <w:szCs w:val="24"/>
    </w:rPr>
  </w:style>
  <w:style w:type="character" w:customStyle="1" w:styleId="CardsChar">
    <w:name w:val="Cards Char"/>
    <w:link w:val="Cards"/>
    <w:rsid w:val="00C32134"/>
    <w:rPr>
      <w:rFonts w:ascii="Georgia" w:eastAsia="Times New Roman" w:hAnsi="Georgia" w:cs="Times New Roman"/>
      <w:szCs w:val="24"/>
    </w:rPr>
  </w:style>
  <w:style w:type="paragraph" w:customStyle="1" w:styleId="Debate-EmphasizedText-F5">
    <w:name w:val="Debate- Emphasized Text- F5"/>
    <w:basedOn w:val="Normal"/>
    <w:link w:val="Debate-EmphasizedText-F5Char"/>
    <w:qFormat/>
    <w:rsid w:val="00C32134"/>
    <w:pPr>
      <w:spacing w:after="200"/>
      <w:contextualSpacing/>
    </w:pPr>
    <w:rPr>
      <w:rFonts w:eastAsia="Calibri"/>
      <w:u w:val="single"/>
      <w:lang w:val="x-none" w:eastAsia="x-none"/>
    </w:rPr>
  </w:style>
  <w:style w:type="character" w:customStyle="1" w:styleId="Debate-EmphasizedText-F5Char">
    <w:name w:val="Debate- Emphasized Text- F5 Char"/>
    <w:link w:val="Debate-EmphasizedText-F5"/>
    <w:locked/>
    <w:rsid w:val="00C32134"/>
    <w:rPr>
      <w:rFonts w:ascii="Calibri" w:eastAsia="Calibri" w:hAnsi="Calibri" w:cs="Calibri"/>
      <w:u w:val="single"/>
      <w:lang w:val="x-none" w:eastAsia="x-none"/>
    </w:rPr>
  </w:style>
  <w:style w:type="paragraph" w:customStyle="1" w:styleId="Debate-CardTextUnderlined-F3">
    <w:name w:val="Debate- Card Text Underlined- F3"/>
    <w:basedOn w:val="Normal"/>
    <w:next w:val="NoSpacing"/>
    <w:link w:val="Debate-CardTextUnderlined-F3Char"/>
    <w:qFormat/>
    <w:rsid w:val="00C32134"/>
    <w:pPr>
      <w:spacing w:after="200"/>
      <w:contextualSpacing/>
    </w:pPr>
    <w:rPr>
      <w:rFonts w:eastAsia="Calibri"/>
      <w:u w:val="single"/>
      <w:lang w:val="x-none" w:eastAsia="x-none"/>
    </w:rPr>
  </w:style>
  <w:style w:type="character" w:customStyle="1" w:styleId="Debate-CardTextUnderlined-F3Char">
    <w:name w:val="Debate- Card Text Underlined- F3 Char"/>
    <w:link w:val="Debate-CardTextUnderlined-F3"/>
    <w:locked/>
    <w:rsid w:val="00C32134"/>
    <w:rPr>
      <w:rFonts w:ascii="Calibri" w:eastAsia="Calibri" w:hAnsi="Calibri" w:cs="Calibri"/>
      <w:u w:val="single"/>
      <w:lang w:val="x-none" w:eastAsia="x-none"/>
    </w:rPr>
  </w:style>
  <w:style w:type="paragraph" w:customStyle="1" w:styleId="CardTagandCite">
    <w:name w:val="Card Tag and Cite"/>
    <w:basedOn w:val="Normal"/>
    <w:next w:val="Normal"/>
    <w:link w:val="CardTagandCiteChar"/>
    <w:qFormat/>
    <w:rsid w:val="00C32134"/>
    <w:rPr>
      <w:rFonts w:eastAsia="Calibri"/>
      <w:b/>
      <w:lang w:val="x-none" w:eastAsia="x-none"/>
    </w:rPr>
  </w:style>
  <w:style w:type="character" w:customStyle="1" w:styleId="CardTagandCiteChar">
    <w:name w:val="Card Tag and Cite Char"/>
    <w:link w:val="CardTagandCite"/>
    <w:rsid w:val="00C32134"/>
    <w:rPr>
      <w:rFonts w:ascii="Calibri" w:eastAsia="Calibri" w:hAnsi="Calibri" w:cs="Calibri"/>
      <w:b/>
      <w:lang w:val="x-none" w:eastAsia="x-none"/>
    </w:rPr>
  </w:style>
  <w:style w:type="paragraph" w:customStyle="1" w:styleId="Cardtext0">
    <w:name w:val="Card text"/>
    <w:link w:val="CardtextChar0"/>
    <w:qFormat/>
    <w:rsid w:val="00C32134"/>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0">
    <w:name w:val="Card text Char"/>
    <w:link w:val="Cardtext0"/>
    <w:locked/>
    <w:rsid w:val="00C32134"/>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qFormat/>
    <w:rsid w:val="00C32134"/>
    <w:pPr>
      <w:widowControl w:val="0"/>
      <w:suppressAutoHyphens/>
      <w:spacing w:before="200"/>
      <w:contextualSpacing/>
    </w:pPr>
    <w:rPr>
      <w:rFonts w:eastAsia="Times New Roman" w:cs="Times New Roman"/>
      <w:b w:val="0"/>
    </w:rPr>
  </w:style>
  <w:style w:type="character" w:customStyle="1" w:styleId="DebateUnderline">
    <w:name w:val="Debate Underline"/>
    <w:qFormat/>
    <w:rsid w:val="00C32134"/>
    <w:rPr>
      <w:rFonts w:ascii="Georgia" w:hAnsi="Georgia"/>
      <w:sz w:val="22"/>
      <w:u w:val="single"/>
    </w:rPr>
  </w:style>
  <w:style w:type="character" w:customStyle="1" w:styleId="BoldUnderlineChar1">
    <w:name w:val="Bold Underline Char"/>
    <w:basedOn w:val="DefaultParagraphFont"/>
    <w:rsid w:val="00C32134"/>
    <w:rPr>
      <w:rFonts w:ascii="Georgia" w:hAnsi="Georgia" w:cs="Times New Roman"/>
      <w:sz w:val="22"/>
      <w:u w:val="single"/>
    </w:rPr>
  </w:style>
  <w:style w:type="paragraph" w:customStyle="1" w:styleId="Underlining">
    <w:name w:val="Underlining"/>
    <w:basedOn w:val="Normal"/>
    <w:next w:val="Normal"/>
    <w:link w:val="UnderliningChar"/>
    <w:qFormat/>
    <w:rsid w:val="00C32134"/>
    <w:rPr>
      <w:rFonts w:eastAsia="Calibri"/>
      <w:u w:val="single"/>
      <w:lang w:val="x-none" w:eastAsia="x-none"/>
    </w:rPr>
  </w:style>
  <w:style w:type="character" w:customStyle="1" w:styleId="UnderliningChar">
    <w:name w:val="Underlining Char"/>
    <w:link w:val="Underlining"/>
    <w:locked/>
    <w:rsid w:val="00C32134"/>
    <w:rPr>
      <w:rFonts w:ascii="Calibri" w:eastAsia="Calibri" w:hAnsi="Calibri" w:cs="Calibri"/>
      <w:u w:val="single"/>
      <w:lang w:val="x-none" w:eastAsia="x-none"/>
    </w:rPr>
  </w:style>
  <w:style w:type="character" w:customStyle="1" w:styleId="Highlight0">
    <w:name w:val="Highlight"/>
    <w:qFormat/>
    <w:rsid w:val="00C32134"/>
    <w:rPr>
      <w:rFonts w:ascii="Georgia" w:hAnsi="Georgia"/>
      <w:b w:val="0"/>
      <w:sz w:val="22"/>
      <w:u w:val="single"/>
      <w:bdr w:val="none" w:sz="0" w:space="0" w:color="auto"/>
      <w:shd w:val="clear" w:color="auto" w:fill="89FF94"/>
    </w:rPr>
  </w:style>
  <w:style w:type="character" w:customStyle="1" w:styleId="Boxout">
    <w:name w:val="Box out"/>
    <w:uiPriority w:val="1"/>
    <w:qFormat/>
    <w:rsid w:val="00C32134"/>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C32134"/>
    <w:rPr>
      <w:rFonts w:ascii="Georgia" w:eastAsia="Calibri" w:hAnsi="Georgia" w:cs="Times New Roman"/>
      <w:sz w:val="20"/>
      <w:szCs w:val="20"/>
      <w:u w:val="single"/>
    </w:rPr>
  </w:style>
  <w:style w:type="paragraph" w:customStyle="1" w:styleId="Nothing">
    <w:name w:val="Nothing"/>
    <w:qFormat/>
    <w:rsid w:val="00C32134"/>
    <w:pPr>
      <w:spacing w:after="0" w:line="240" w:lineRule="auto"/>
      <w:jc w:val="both"/>
    </w:pPr>
    <w:rPr>
      <w:rFonts w:ascii="Times New Roman" w:eastAsia="Times New Roman" w:hAnsi="Times New Roman" w:cs="Times New Roman"/>
      <w:sz w:val="20"/>
      <w:szCs w:val="24"/>
    </w:rPr>
  </w:style>
  <w:style w:type="character" w:customStyle="1" w:styleId="bold">
    <w:name w:val="bold"/>
    <w:basedOn w:val="DefaultParagraphFont"/>
    <w:rsid w:val="00C32134"/>
  </w:style>
  <w:style w:type="character" w:customStyle="1" w:styleId="CiteChar">
    <w:name w:val="Cite Char"/>
    <w:basedOn w:val="DefaultParagraphFont"/>
    <w:rsid w:val="00C32134"/>
    <w:rPr>
      <w:rFonts w:ascii="Garamond" w:hAnsi="Garamond"/>
      <w:b/>
      <w:sz w:val="20"/>
      <w:szCs w:val="22"/>
      <w:u w:val="none"/>
    </w:rPr>
  </w:style>
  <w:style w:type="character" w:customStyle="1" w:styleId="Box">
    <w:name w:val="Box!"/>
    <w:basedOn w:val="DefaultParagraphFont"/>
    <w:rsid w:val="00C32134"/>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C32134"/>
    <w:rPr>
      <w:rFonts w:ascii="Garamond" w:hAnsi="Garamond"/>
      <w:b/>
      <w:bCs/>
      <w:color w:val="000000"/>
      <w:sz w:val="22"/>
      <w:szCs w:val="22"/>
    </w:rPr>
  </w:style>
  <w:style w:type="character" w:customStyle="1" w:styleId="Style20">
    <w:name w:val="Style2"/>
    <w:qFormat/>
    <w:rsid w:val="00C32134"/>
    <w:rPr>
      <w:rFonts w:ascii="Times New Roman" w:hAnsi="Times New Roman"/>
      <w:sz w:val="20"/>
      <w:u w:val="single"/>
      <w:bdr w:val="single" w:sz="4" w:space="0" w:color="auto"/>
    </w:rPr>
  </w:style>
  <w:style w:type="paragraph" w:customStyle="1" w:styleId="Card10f2">
    <w:name w:val="Card.10.f2"/>
    <w:basedOn w:val="Normal"/>
    <w:autoRedefine/>
    <w:qFormat/>
    <w:rsid w:val="00C32134"/>
    <w:rPr>
      <w:rFonts w:eastAsia="Calibri"/>
      <w:szCs w:val="20"/>
    </w:rPr>
  </w:style>
  <w:style w:type="character" w:customStyle="1" w:styleId="7TimesNewRoman">
    <w:name w:val="7 Times New Roman"/>
    <w:rsid w:val="00C3213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qFormat/>
    <w:rsid w:val="00C32134"/>
    <w:rPr>
      <w:rFonts w:eastAsia="Calibri"/>
      <w:sz w:val="14"/>
      <w:szCs w:val="20"/>
    </w:rPr>
  </w:style>
  <w:style w:type="character" w:customStyle="1" w:styleId="UnderlineTextChar">
    <w:name w:val="Underline Text Char"/>
    <w:basedOn w:val="DefaultParagraphFont"/>
    <w:rsid w:val="00C32134"/>
    <w:rPr>
      <w:szCs w:val="24"/>
      <w:u w:val="single"/>
      <w:lang w:val="en-US" w:eastAsia="en-US" w:bidi="ar-SA"/>
    </w:rPr>
  </w:style>
  <w:style w:type="character" w:customStyle="1" w:styleId="UnderlinedCardTextChar">
    <w:name w:val="Underlined Card Text Char"/>
    <w:basedOn w:val="DefaultParagraphFont"/>
    <w:rsid w:val="00C32134"/>
    <w:rPr>
      <w:rFonts w:ascii="Garamond" w:eastAsia="Calibri" w:hAnsi="Garamond"/>
      <w:sz w:val="22"/>
      <w:szCs w:val="22"/>
      <w:u w:val="single"/>
    </w:rPr>
  </w:style>
  <w:style w:type="character" w:customStyle="1" w:styleId="MicroChar">
    <w:name w:val="Micro Char"/>
    <w:basedOn w:val="DefaultParagraphFont"/>
    <w:rsid w:val="00C32134"/>
    <w:rPr>
      <w:rFonts w:ascii="Arial" w:hAnsi="Arial"/>
      <w:sz w:val="12"/>
      <w:szCs w:val="24"/>
      <w:lang w:val="en-US" w:eastAsia="en-US" w:bidi="ar-SA"/>
    </w:rPr>
  </w:style>
  <w:style w:type="paragraph" w:customStyle="1" w:styleId="Micro">
    <w:name w:val="Micro"/>
    <w:basedOn w:val="Normal"/>
    <w:next w:val="Normal"/>
    <w:qFormat/>
    <w:rsid w:val="00C32134"/>
    <w:rPr>
      <w:rFonts w:eastAsia="Calibri"/>
      <w:sz w:val="12"/>
    </w:rPr>
  </w:style>
  <w:style w:type="character" w:customStyle="1" w:styleId="bnp-articles-title1">
    <w:name w:val="bnp-articles-title1"/>
    <w:basedOn w:val="DefaultParagraphFont"/>
    <w:rsid w:val="00C32134"/>
    <w:rPr>
      <w:rFonts w:ascii="Verdana" w:hAnsi="Verdana" w:hint="default"/>
      <w:b/>
      <w:bCs/>
      <w:color w:val="545454"/>
      <w:sz w:val="12"/>
      <w:szCs w:val="12"/>
    </w:rPr>
  </w:style>
  <w:style w:type="paragraph" w:customStyle="1" w:styleId="SmallNormal">
    <w:name w:val="Small Normal"/>
    <w:basedOn w:val="Normal"/>
    <w:qFormat/>
    <w:rsid w:val="00C32134"/>
    <w:pPr>
      <w:widowControl w:val="0"/>
      <w:suppressAutoHyphens/>
      <w:contextualSpacing/>
    </w:pPr>
    <w:rPr>
      <w:rFonts w:eastAsia="Calibri"/>
      <w:sz w:val="18"/>
      <w:szCs w:val="18"/>
    </w:rPr>
  </w:style>
  <w:style w:type="paragraph" w:customStyle="1" w:styleId="Pa4">
    <w:name w:val="Pa4"/>
    <w:basedOn w:val="Normal"/>
    <w:next w:val="Normal"/>
    <w:qFormat/>
    <w:rsid w:val="00C32134"/>
    <w:pPr>
      <w:autoSpaceDE w:val="0"/>
      <w:autoSpaceDN w:val="0"/>
      <w:adjustRightInd w:val="0"/>
      <w:spacing w:line="220" w:lineRule="atLeast"/>
    </w:pPr>
    <w:rPr>
      <w:rFonts w:ascii="Minion Pro" w:eastAsia="Calibri" w:hAnsi="Minion Pro"/>
    </w:rPr>
  </w:style>
  <w:style w:type="character" w:customStyle="1" w:styleId="A7">
    <w:name w:val="A7"/>
    <w:rsid w:val="00C32134"/>
    <w:rPr>
      <w:rFonts w:cs="Minion Pro"/>
      <w:color w:val="000000"/>
      <w:sz w:val="12"/>
      <w:szCs w:val="12"/>
    </w:rPr>
  </w:style>
  <w:style w:type="character" w:customStyle="1" w:styleId="underline1">
    <w:name w:val="underline1"/>
    <w:basedOn w:val="DefaultParagraphFont"/>
    <w:rsid w:val="00C32134"/>
    <w:rPr>
      <w:u w:val="single"/>
    </w:rPr>
  </w:style>
  <w:style w:type="character" w:customStyle="1" w:styleId="UnderlineCharCharCharCharCharChar">
    <w:name w:val="Underline Char Char Char Char Char Char"/>
    <w:basedOn w:val="DefaultParagraphFont"/>
    <w:rsid w:val="00C32134"/>
    <w:rPr>
      <w:rFonts w:ascii="Arial Narrow" w:hAnsi="Arial Narrow"/>
      <w:szCs w:val="24"/>
      <w:u w:val="single"/>
      <w:lang w:val="en-US" w:eastAsia="en-US" w:bidi="ar-SA"/>
    </w:rPr>
  </w:style>
  <w:style w:type="character" w:customStyle="1" w:styleId="featuretext">
    <w:name w:val="featuretext"/>
    <w:basedOn w:val="DefaultParagraphFont"/>
    <w:rsid w:val="00C32134"/>
  </w:style>
  <w:style w:type="character" w:customStyle="1" w:styleId="relatedtext">
    <w:name w:val="related_text"/>
    <w:basedOn w:val="DefaultParagraphFont"/>
    <w:rsid w:val="00C32134"/>
  </w:style>
  <w:style w:type="character" w:customStyle="1" w:styleId="credit">
    <w:name w:val="credit"/>
    <w:basedOn w:val="DefaultParagraphFont"/>
    <w:rsid w:val="00C32134"/>
  </w:style>
  <w:style w:type="character" w:styleId="HTMLCite">
    <w:name w:val="HTML Cite"/>
    <w:basedOn w:val="DefaultParagraphFont"/>
    <w:rsid w:val="00C32134"/>
    <w:rPr>
      <w:i/>
      <w:iCs/>
    </w:rPr>
  </w:style>
  <w:style w:type="character" w:customStyle="1" w:styleId="a">
    <w:name w:val="a"/>
    <w:basedOn w:val="DefaultParagraphFont"/>
    <w:rsid w:val="00C32134"/>
  </w:style>
  <w:style w:type="character" w:customStyle="1" w:styleId="medium-normal1">
    <w:name w:val="medium-normal1"/>
    <w:basedOn w:val="DefaultParagraphFont"/>
    <w:rsid w:val="00C32134"/>
    <w:rPr>
      <w:rFonts w:ascii="Arial" w:hAnsi="Arial" w:cs="Arial"/>
      <w:sz w:val="20"/>
      <w:szCs w:val="20"/>
    </w:rPr>
  </w:style>
  <w:style w:type="character" w:customStyle="1" w:styleId="CardTextChar1">
    <w:name w:val="Card Text Char"/>
    <w:basedOn w:val="DefaultParagraphFont"/>
    <w:rsid w:val="00C32134"/>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C32134"/>
    <w:rPr>
      <w:b/>
      <w:i/>
      <w:szCs w:val="18"/>
      <w:u w:val="single"/>
      <w:lang w:val="en-US" w:eastAsia="en-US" w:bidi="ar-SA"/>
    </w:rPr>
  </w:style>
  <w:style w:type="paragraph" w:customStyle="1" w:styleId="Circle">
    <w:name w:val="Circle"/>
    <w:basedOn w:val="Normal"/>
    <w:qFormat/>
    <w:rsid w:val="00C32134"/>
    <w:pPr>
      <w:spacing w:after="200"/>
      <w:contextualSpacing/>
      <w:jc w:val="both"/>
    </w:pPr>
    <w:rPr>
      <w:rFonts w:eastAsia="Calibri"/>
      <w:b/>
      <w:i/>
      <w:szCs w:val="18"/>
      <w:u w:val="single"/>
    </w:rPr>
  </w:style>
  <w:style w:type="character" w:customStyle="1" w:styleId="AuthorChar">
    <w:name w:val="Author Char"/>
    <w:aliases w:val="Normal Bold Char"/>
    <w:basedOn w:val="DefaultParagraphFont"/>
    <w:qFormat/>
    <w:rsid w:val="00C32134"/>
    <w:rPr>
      <w:b/>
      <w:sz w:val="22"/>
      <w:lang w:val="en-US" w:eastAsia="en-US" w:bidi="ar-SA"/>
    </w:rPr>
  </w:style>
  <w:style w:type="character" w:customStyle="1" w:styleId="fullpost">
    <w:name w:val="fullpost"/>
    <w:basedOn w:val="DefaultParagraphFont"/>
    <w:rsid w:val="00C32134"/>
  </w:style>
  <w:style w:type="character" w:customStyle="1" w:styleId="bcktital">
    <w:name w:val="bcktital"/>
    <w:basedOn w:val="DefaultParagraphFont"/>
    <w:rsid w:val="00C32134"/>
  </w:style>
  <w:style w:type="character" w:customStyle="1" w:styleId="8pointChar">
    <w:name w:val="8 point Char"/>
    <w:basedOn w:val="DefaultParagraphFont"/>
    <w:rsid w:val="00C32134"/>
    <w:rPr>
      <w:sz w:val="16"/>
      <w:szCs w:val="24"/>
      <w:lang w:val="en-US" w:eastAsia="en-US" w:bidi="ar-SA"/>
    </w:rPr>
  </w:style>
  <w:style w:type="character" w:customStyle="1" w:styleId="bcktital0">
    <w:name w:val="bckt_ital"/>
    <w:basedOn w:val="DefaultParagraphFont"/>
    <w:rsid w:val="00C32134"/>
  </w:style>
  <w:style w:type="paragraph" w:customStyle="1" w:styleId="SmallFont">
    <w:name w:val="Small Font"/>
    <w:basedOn w:val="Normal"/>
    <w:qFormat/>
    <w:rsid w:val="00C32134"/>
    <w:pPr>
      <w:spacing w:after="200"/>
      <w:contextualSpacing/>
      <w:jc w:val="both"/>
    </w:pPr>
    <w:rPr>
      <w:rFonts w:eastAsia="Calibri"/>
      <w:sz w:val="14"/>
      <w:szCs w:val="18"/>
    </w:rPr>
  </w:style>
  <w:style w:type="character" w:customStyle="1" w:styleId="SmallFontChar">
    <w:name w:val="Small Font Char"/>
    <w:basedOn w:val="DefaultParagraphFont"/>
    <w:rsid w:val="00C32134"/>
    <w:rPr>
      <w:sz w:val="14"/>
      <w:szCs w:val="18"/>
      <w:lang w:val="en-US" w:eastAsia="en-US" w:bidi="ar-SA"/>
    </w:rPr>
  </w:style>
  <w:style w:type="character" w:customStyle="1" w:styleId="MicroTextChar">
    <w:name w:val="MicroText Char"/>
    <w:basedOn w:val="DefaultParagraphFont"/>
    <w:rsid w:val="00C32134"/>
    <w:rPr>
      <w:rFonts w:ascii="Arial Narrow" w:hAnsi="Arial Narrow"/>
      <w:sz w:val="12"/>
      <w:szCs w:val="24"/>
      <w:lang w:val="en-US" w:eastAsia="en-US" w:bidi="ar-SA"/>
    </w:rPr>
  </w:style>
  <w:style w:type="paragraph" w:customStyle="1" w:styleId="MicroText">
    <w:name w:val="MicroText"/>
    <w:basedOn w:val="Normal"/>
    <w:next w:val="Normal"/>
    <w:qFormat/>
    <w:rsid w:val="00C32134"/>
    <w:rPr>
      <w:rFonts w:ascii="Arial Narrow" w:eastAsia="Calibri" w:hAnsi="Arial Narrow"/>
      <w:sz w:val="12"/>
    </w:rPr>
  </w:style>
  <w:style w:type="character" w:customStyle="1" w:styleId="normal10">
    <w:name w:val="normal1"/>
    <w:basedOn w:val="DefaultParagraphFont"/>
    <w:rsid w:val="00C32134"/>
  </w:style>
  <w:style w:type="character" w:customStyle="1" w:styleId="Style10ptUnderline">
    <w:name w:val="Style 10 pt Underline"/>
    <w:basedOn w:val="DefaultParagraphFont"/>
    <w:rsid w:val="00C32134"/>
    <w:rPr>
      <w:sz w:val="20"/>
      <w:u w:val="single"/>
    </w:rPr>
  </w:style>
  <w:style w:type="paragraph" w:styleId="TOAHeading">
    <w:name w:val="toa heading"/>
    <w:basedOn w:val="Normal"/>
    <w:next w:val="Normal"/>
    <w:rsid w:val="00C32134"/>
    <w:pPr>
      <w:spacing w:before="120"/>
    </w:pPr>
    <w:rPr>
      <w:rFonts w:eastAsia="Calibri"/>
    </w:rPr>
  </w:style>
  <w:style w:type="paragraph" w:customStyle="1" w:styleId="CardNotUnderlined">
    <w:name w:val="Card Not Underlined"/>
    <w:basedOn w:val="Normal"/>
    <w:link w:val="CardNotUnderlinedChar1"/>
    <w:autoRedefine/>
    <w:qFormat/>
    <w:rsid w:val="00C32134"/>
    <w:rPr>
      <w:rFonts w:eastAsia="Calibri"/>
      <w:sz w:val="16"/>
      <w:szCs w:val="20"/>
    </w:rPr>
  </w:style>
  <w:style w:type="character" w:customStyle="1" w:styleId="CardUnderlinedChar">
    <w:name w:val="Card Underlined Char"/>
    <w:basedOn w:val="DefaultParagraphFont"/>
    <w:rsid w:val="00C32134"/>
    <w:rPr>
      <w:rFonts w:ascii="Tahoma" w:hAnsi="Tahoma"/>
      <w:sz w:val="18"/>
      <w:u w:val="single"/>
      <w:lang w:val="en-US" w:eastAsia="en-US" w:bidi="ar-SA"/>
    </w:rPr>
  </w:style>
  <w:style w:type="character" w:customStyle="1" w:styleId="citationiacgale">
    <w:name w:val="citation iac gale"/>
    <w:basedOn w:val="DefaultParagraphFont"/>
    <w:rsid w:val="00C32134"/>
  </w:style>
  <w:style w:type="character" w:customStyle="1" w:styleId="MicrotextChar0">
    <w:name w:val="Microtext Char"/>
    <w:basedOn w:val="DefaultParagraphFont"/>
    <w:rsid w:val="00C32134"/>
    <w:rPr>
      <w:rFonts w:ascii="Times New Roman" w:hAnsi="Times New Roman"/>
      <w:sz w:val="12"/>
    </w:rPr>
  </w:style>
  <w:style w:type="character" w:customStyle="1" w:styleId="Style9ptUnderline">
    <w:name w:val="Style 9 pt Underline"/>
    <w:basedOn w:val="DefaultParagraphFont"/>
    <w:rsid w:val="00C32134"/>
    <w:rPr>
      <w:sz w:val="22"/>
      <w:u w:val="single"/>
    </w:rPr>
  </w:style>
  <w:style w:type="character" w:customStyle="1" w:styleId="MinimizeChar">
    <w:name w:val="Minimize Char"/>
    <w:rsid w:val="00C32134"/>
    <w:rPr>
      <w:rFonts w:ascii="Georgia" w:hAnsi="Georgia"/>
      <w:sz w:val="12"/>
      <w:szCs w:val="24"/>
      <w:lang w:val="en-US" w:eastAsia="en-US" w:bidi="ar-SA"/>
    </w:rPr>
  </w:style>
  <w:style w:type="paragraph" w:customStyle="1" w:styleId="StyleHeading2Heading2CharCharCharCharCharCharCharCharC">
    <w:name w:val="Style Heading 2Heading 2 CharChar Char Char CharChar Char Char C..."/>
    <w:basedOn w:val="Heading2"/>
    <w:qFormat/>
    <w:rsid w:val="00C32134"/>
    <w:pPr>
      <w:spacing w:before="240"/>
    </w:pPr>
    <w:rPr>
      <w:rFonts w:eastAsia="Calibri" w:cs="Arial"/>
      <w:bCs/>
      <w:sz w:val="24"/>
      <w:szCs w:val="20"/>
    </w:rPr>
  </w:style>
  <w:style w:type="character" w:customStyle="1" w:styleId="StyleHeading2Heading2CharCharCharCharCharCharCharCharCChar">
    <w:name w:val="Style Heading 2Heading 2 CharChar Char Char CharChar Char Char C... Char"/>
    <w:basedOn w:val="DefaultParagraphFont"/>
    <w:rsid w:val="00C32134"/>
    <w:rPr>
      <w:rFonts w:cs="Arial"/>
      <w:b/>
      <w:bCs/>
      <w:iCs/>
      <w:sz w:val="24"/>
      <w:szCs w:val="28"/>
      <w:lang w:val="en-US" w:eastAsia="en-US" w:bidi="ar-SA"/>
    </w:rPr>
  </w:style>
  <w:style w:type="paragraph" w:customStyle="1" w:styleId="Number">
    <w:name w:val="Number"/>
    <w:basedOn w:val="Heading2"/>
    <w:uiPriority w:val="99"/>
    <w:qFormat/>
    <w:rsid w:val="00C32134"/>
    <w:pPr>
      <w:tabs>
        <w:tab w:val="left" w:pos="144"/>
        <w:tab w:val="num" w:pos="360"/>
      </w:tabs>
      <w:spacing w:before="240" w:after="240"/>
      <w:ind w:left="360" w:hanging="360"/>
    </w:pPr>
    <w:rPr>
      <w:rFonts w:eastAsia="SimSun" w:cs="Arial"/>
      <w:bCs/>
      <w:iCs/>
      <w:sz w:val="24"/>
      <w:szCs w:val="20"/>
      <w:lang w:eastAsia="zh-CN"/>
    </w:rPr>
  </w:style>
  <w:style w:type="paragraph" w:styleId="FootnoteText">
    <w:name w:val="footnote text"/>
    <w:basedOn w:val="Normal"/>
    <w:link w:val="FootnoteTextChar"/>
    <w:qFormat/>
    <w:rsid w:val="00C32134"/>
    <w:pPr>
      <w:numPr>
        <w:numId w:val="21"/>
      </w:numPr>
      <w:tabs>
        <w:tab w:val="clear" w:pos="360"/>
      </w:tabs>
      <w:ind w:left="0" w:firstLine="0"/>
    </w:pPr>
    <w:rPr>
      <w:rFonts w:eastAsia="Calibri"/>
      <w:szCs w:val="20"/>
    </w:rPr>
  </w:style>
  <w:style w:type="character" w:customStyle="1" w:styleId="FootnoteTextChar">
    <w:name w:val="Footnote Text Char"/>
    <w:basedOn w:val="DefaultParagraphFont"/>
    <w:link w:val="FootnoteText"/>
    <w:rsid w:val="00C32134"/>
    <w:rPr>
      <w:rFonts w:ascii="Calibri" w:eastAsia="Calibri" w:hAnsi="Calibri" w:cs="Calibri"/>
      <w:szCs w:val="20"/>
    </w:rPr>
  </w:style>
  <w:style w:type="paragraph" w:styleId="BodyTextIndent3">
    <w:name w:val="Body Text Indent 3"/>
    <w:basedOn w:val="Normal"/>
    <w:link w:val="BodyTextIndent3Char"/>
    <w:rsid w:val="00C32134"/>
    <w:pPr>
      <w:spacing w:before="100" w:beforeAutospacing="1" w:after="100" w:afterAutospacing="1"/>
    </w:pPr>
    <w:rPr>
      <w:rFonts w:eastAsia="SimSun"/>
      <w:lang w:eastAsia="zh-CN"/>
    </w:rPr>
  </w:style>
  <w:style w:type="character" w:customStyle="1" w:styleId="BodyTextIndent3Char">
    <w:name w:val="Body Text Indent 3 Char"/>
    <w:basedOn w:val="DefaultParagraphFont"/>
    <w:link w:val="BodyTextIndent3"/>
    <w:rsid w:val="00C32134"/>
    <w:rPr>
      <w:rFonts w:ascii="Calibri" w:eastAsia="SimSun" w:hAnsi="Calibri" w:cs="Calibri"/>
      <w:lang w:eastAsia="zh-CN"/>
    </w:rPr>
  </w:style>
  <w:style w:type="character" w:customStyle="1" w:styleId="UnderlineChar5Char">
    <w:name w:val="Underline Char5 Char"/>
    <w:basedOn w:val="DefaultParagraphFont"/>
    <w:rsid w:val="00C32134"/>
    <w:rPr>
      <w:szCs w:val="24"/>
      <w:u w:val="single"/>
      <w:lang w:val="en-US" w:eastAsia="en-US" w:bidi="ar-SA"/>
    </w:rPr>
  </w:style>
  <w:style w:type="paragraph" w:customStyle="1" w:styleId="FullCite">
    <w:name w:val="Full Cite"/>
    <w:basedOn w:val="Normal"/>
    <w:next w:val="Normal"/>
    <w:qFormat/>
    <w:rsid w:val="00C32134"/>
    <w:rPr>
      <w:rFonts w:eastAsia="Calibri"/>
      <w:szCs w:val="20"/>
    </w:rPr>
  </w:style>
  <w:style w:type="paragraph" w:customStyle="1" w:styleId="bodytext0">
    <w:name w:val="bodytext"/>
    <w:basedOn w:val="Normal"/>
    <w:uiPriority w:val="99"/>
    <w:qFormat/>
    <w:rsid w:val="00C32134"/>
    <w:pPr>
      <w:spacing w:before="100" w:beforeAutospacing="1" w:after="100" w:afterAutospacing="1"/>
    </w:pPr>
    <w:rPr>
      <w:rFonts w:eastAsia="Calibri"/>
    </w:rPr>
  </w:style>
  <w:style w:type="character" w:customStyle="1" w:styleId="fwanimclass">
    <w:name w:val="fwanim_class"/>
    <w:basedOn w:val="DefaultParagraphFont"/>
    <w:rsid w:val="00C32134"/>
  </w:style>
  <w:style w:type="character" w:customStyle="1" w:styleId="cardtextemphasisChar">
    <w:name w:val="card text emphasis Char"/>
    <w:basedOn w:val="UnderlinedCardTextChar"/>
    <w:rsid w:val="00C32134"/>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C32134"/>
    <w:rPr>
      <w:rFonts w:ascii="Lucida Grande" w:hAnsi="Lucida Grande" w:cs="Times New Roman"/>
    </w:rPr>
  </w:style>
  <w:style w:type="paragraph" w:customStyle="1" w:styleId="DebateNormal">
    <w:name w:val="DebateNormal"/>
    <w:basedOn w:val="Normal"/>
    <w:qFormat/>
    <w:rsid w:val="00C32134"/>
    <w:pPr>
      <w:spacing w:line="276" w:lineRule="auto"/>
    </w:pPr>
    <w:rPr>
      <w:rFonts w:eastAsia="Calibri"/>
      <w:szCs w:val="20"/>
    </w:rPr>
  </w:style>
  <w:style w:type="character" w:customStyle="1" w:styleId="DebateNormalChar">
    <w:name w:val="DebateNormal Char"/>
    <w:basedOn w:val="DefaultParagraphFont"/>
    <w:rsid w:val="00C32134"/>
    <w:rPr>
      <w:rFonts w:eastAsia="Calibri"/>
      <w:lang w:val="en-US" w:eastAsia="en-US" w:bidi="ar-SA"/>
    </w:rPr>
  </w:style>
  <w:style w:type="paragraph" w:customStyle="1" w:styleId="DebateUnderline0">
    <w:name w:val="DebateUnderline"/>
    <w:basedOn w:val="DebateNormal"/>
    <w:qFormat/>
    <w:rsid w:val="00C32134"/>
    <w:rPr>
      <w:szCs w:val="24"/>
      <w:u w:val="single"/>
    </w:rPr>
  </w:style>
  <w:style w:type="character" w:customStyle="1" w:styleId="DebateUnderlineChar">
    <w:name w:val="DebateUnderline Char"/>
    <w:basedOn w:val="DebateNormalChar"/>
    <w:rsid w:val="00C32134"/>
    <w:rPr>
      <w:rFonts w:eastAsia="Calibri"/>
      <w:sz w:val="24"/>
      <w:szCs w:val="24"/>
      <w:u w:val="single"/>
      <w:lang w:val="en-US" w:eastAsia="en-US" w:bidi="ar-SA"/>
    </w:rPr>
  </w:style>
  <w:style w:type="paragraph" w:customStyle="1" w:styleId="DebateEmphasis">
    <w:name w:val="DebateEmphasis"/>
    <w:basedOn w:val="DebateUnderline0"/>
    <w:qFormat/>
    <w:rsid w:val="00C32134"/>
    <w:rPr>
      <w:b/>
    </w:rPr>
  </w:style>
  <w:style w:type="character" w:customStyle="1" w:styleId="DebateEmphasisChar">
    <w:name w:val="DebateEmphasis Char"/>
    <w:basedOn w:val="DebateUnderlineChar"/>
    <w:rsid w:val="00C32134"/>
    <w:rPr>
      <w:rFonts w:eastAsia="Calibri"/>
      <w:b/>
      <w:sz w:val="24"/>
      <w:szCs w:val="24"/>
      <w:u w:val="single"/>
      <w:lang w:val="en-US" w:eastAsia="en-US" w:bidi="ar-SA"/>
    </w:rPr>
  </w:style>
  <w:style w:type="paragraph" w:customStyle="1" w:styleId="DebateTag">
    <w:name w:val="DebateTag"/>
    <w:basedOn w:val="Normal"/>
    <w:qFormat/>
    <w:rsid w:val="00C32134"/>
    <w:pPr>
      <w:spacing w:line="276" w:lineRule="auto"/>
    </w:pPr>
    <w:rPr>
      <w:rFonts w:eastAsia="Calibri"/>
      <w:b/>
    </w:rPr>
  </w:style>
  <w:style w:type="character" w:customStyle="1" w:styleId="DebateTagChar">
    <w:name w:val="DebateTag Char"/>
    <w:basedOn w:val="DefaultParagraphFont"/>
    <w:rsid w:val="00C32134"/>
    <w:rPr>
      <w:rFonts w:eastAsia="Calibri"/>
      <w:b/>
      <w:sz w:val="24"/>
      <w:szCs w:val="24"/>
      <w:lang w:val="en-US" w:eastAsia="en-US" w:bidi="ar-SA"/>
    </w:rPr>
  </w:style>
  <w:style w:type="paragraph" w:customStyle="1" w:styleId="DebateHeaderFinal">
    <w:name w:val="DebateHeaderFinal"/>
    <w:basedOn w:val="Heading1"/>
    <w:qFormat/>
    <w:rsid w:val="00C32134"/>
    <w:pPr>
      <w:spacing w:line="276" w:lineRule="auto"/>
      <w:jc w:val="left"/>
    </w:pPr>
    <w:rPr>
      <w:rFonts w:eastAsia="Times New Roman" w:cs="Times New Roman"/>
      <w:bCs/>
      <w:caps/>
      <w:sz w:val="36"/>
      <w:szCs w:val="36"/>
    </w:rPr>
  </w:style>
  <w:style w:type="character" w:customStyle="1" w:styleId="DebateHeaderFinalChar">
    <w:name w:val="DebateHeaderFinal Char"/>
    <w:rsid w:val="00C32134"/>
    <w:rPr>
      <w:b/>
      <w:bCs/>
      <w:sz w:val="36"/>
      <w:szCs w:val="36"/>
      <w:u w:val="single"/>
      <w:lang w:val="en-US" w:eastAsia="en-US" w:bidi="ar-SA"/>
    </w:rPr>
  </w:style>
  <w:style w:type="paragraph" w:customStyle="1" w:styleId="HeaderInitial">
    <w:name w:val="HeaderInitial"/>
    <w:basedOn w:val="Normal"/>
    <w:qFormat/>
    <w:rsid w:val="00C32134"/>
    <w:pPr>
      <w:jc w:val="center"/>
      <w:outlineLvl w:val="0"/>
    </w:pPr>
    <w:rPr>
      <w:rFonts w:eastAsia="Calibri"/>
      <w:b/>
      <w:caps/>
      <w:sz w:val="28"/>
    </w:rPr>
  </w:style>
  <w:style w:type="character" w:customStyle="1" w:styleId="FooterChar2">
    <w:name w:val="Footer Char2"/>
    <w:basedOn w:val="DefaultParagraphFont"/>
    <w:rsid w:val="00C32134"/>
    <w:rPr>
      <w:rFonts w:eastAsia="MS Mincho"/>
      <w:sz w:val="24"/>
      <w:szCs w:val="24"/>
      <w:lang w:val="en-US" w:eastAsia="ja-JP" w:bidi="ar-SA"/>
    </w:rPr>
  </w:style>
  <w:style w:type="character" w:customStyle="1" w:styleId="FootnoteTextChar1">
    <w:name w:val="Footnote Text Char1"/>
    <w:basedOn w:val="DefaultParagraphFont"/>
    <w:uiPriority w:val="99"/>
    <w:rsid w:val="00C32134"/>
    <w:rPr>
      <w:rFonts w:eastAsia="MS Mincho"/>
      <w:lang w:val="en-US" w:eastAsia="ja-JP" w:bidi="ar-SA"/>
    </w:rPr>
  </w:style>
  <w:style w:type="character" w:customStyle="1" w:styleId="BalloonTextChar2">
    <w:name w:val="Balloon Text Char2"/>
    <w:basedOn w:val="DefaultParagraphFont"/>
    <w:rsid w:val="00C32134"/>
    <w:rPr>
      <w:rFonts w:ascii="Tahoma" w:eastAsia="MS Mincho" w:hAnsi="Tahoma" w:cs="Tahoma"/>
      <w:sz w:val="16"/>
      <w:szCs w:val="16"/>
      <w:lang w:val="en-US" w:eastAsia="ja-JP" w:bidi="ar-SA"/>
    </w:rPr>
  </w:style>
  <w:style w:type="character" w:customStyle="1" w:styleId="CommentTextChar1">
    <w:name w:val="Comment Text Char1"/>
    <w:basedOn w:val="DefaultParagraphFont"/>
    <w:rsid w:val="00C32134"/>
    <w:rPr>
      <w:rFonts w:eastAsia="MS Mincho"/>
      <w:lang w:val="en-US" w:eastAsia="ja-JP" w:bidi="ar-SA"/>
    </w:rPr>
  </w:style>
  <w:style w:type="character" w:customStyle="1" w:styleId="CommentSubjectChar1">
    <w:name w:val="Comment Subject Char1"/>
    <w:basedOn w:val="CommentTextChar1"/>
    <w:uiPriority w:val="99"/>
    <w:rsid w:val="00C32134"/>
    <w:rPr>
      <w:rFonts w:eastAsia="MS Mincho"/>
      <w:b/>
      <w:bCs/>
      <w:lang w:val="en-US" w:eastAsia="ja-JP" w:bidi="ar-SA"/>
    </w:rPr>
  </w:style>
  <w:style w:type="paragraph" w:customStyle="1" w:styleId="StyleLinespacingDouble">
    <w:name w:val="Style Line spacing:  Double"/>
    <w:basedOn w:val="Normal"/>
    <w:qFormat/>
    <w:rsid w:val="00C32134"/>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C32134"/>
    <w:rPr>
      <w:rFonts w:ascii="Cambria" w:hAnsi="Cambria"/>
      <w:sz w:val="24"/>
      <w:lang w:val="en-US" w:eastAsia="en-US" w:bidi="ar-SA"/>
    </w:rPr>
  </w:style>
  <w:style w:type="paragraph" w:styleId="Caption">
    <w:name w:val="caption"/>
    <w:aliases w:val="caption"/>
    <w:basedOn w:val="Normal"/>
    <w:next w:val="Normal"/>
    <w:uiPriority w:val="99"/>
    <w:qFormat/>
    <w:rsid w:val="00C32134"/>
    <w:rPr>
      <w:rFonts w:ascii="Cambria" w:eastAsia="Calibri" w:hAnsi="Cambria"/>
      <w:b/>
      <w:bCs/>
      <w:szCs w:val="20"/>
    </w:rPr>
  </w:style>
  <w:style w:type="paragraph" w:customStyle="1" w:styleId="Normalspacing">
    <w:name w:val="Normal + spacing"/>
    <w:basedOn w:val="StyleLinespacingDouble"/>
    <w:qFormat/>
    <w:rsid w:val="00C32134"/>
  </w:style>
  <w:style w:type="character" w:customStyle="1" w:styleId="NormalspacingChar">
    <w:name w:val="Normal + spacing Char"/>
    <w:basedOn w:val="StyleLinespacingDoubleChar"/>
    <w:rsid w:val="00C32134"/>
    <w:rPr>
      <w:rFonts w:ascii="Cambria" w:hAnsi="Cambria"/>
      <w:sz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qFormat/>
    <w:rsid w:val="00C32134"/>
    <w:rPr>
      <w:rFonts w:ascii="Cambria" w:eastAsia="Calibri" w:hAnsi="Cambria"/>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C32134"/>
    <w:rPr>
      <w:rFonts w:ascii="Cambria" w:eastAsia="Calibri" w:hAnsi="Cambria" w:cs="Calibri"/>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32134"/>
    <w:rPr>
      <w:rFonts w:ascii="Cambria" w:hAnsi="Cambria"/>
      <w:lang w:val="en-US" w:eastAsia="en-US" w:bidi="ar-SA"/>
    </w:rPr>
  </w:style>
  <w:style w:type="character" w:styleId="EndnoteReference">
    <w:name w:val="endnote reference"/>
    <w:basedOn w:val="DefaultParagraphFont"/>
    <w:rsid w:val="00C32134"/>
    <w:rPr>
      <w:vertAlign w:val="superscript"/>
    </w:rPr>
  </w:style>
  <w:style w:type="character" w:customStyle="1" w:styleId="textbold0">
    <w:name w:val="textbold"/>
    <w:basedOn w:val="DefaultParagraphFont"/>
    <w:rsid w:val="00C32134"/>
  </w:style>
  <w:style w:type="character" w:customStyle="1" w:styleId="text">
    <w:name w:val="text"/>
    <w:basedOn w:val="DefaultParagraphFont"/>
    <w:rsid w:val="00C32134"/>
  </w:style>
  <w:style w:type="character" w:customStyle="1" w:styleId="textitalics">
    <w:name w:val="textitalics"/>
    <w:basedOn w:val="DefaultParagraphFont"/>
    <w:rsid w:val="00C32134"/>
  </w:style>
  <w:style w:type="paragraph" w:customStyle="1" w:styleId="text1">
    <w:name w:val="text1"/>
    <w:basedOn w:val="Normal"/>
    <w:autoRedefine/>
    <w:qFormat/>
    <w:rsid w:val="00C32134"/>
    <w:rPr>
      <w:rFonts w:eastAsia="Calibri"/>
      <w:szCs w:val="20"/>
    </w:rPr>
  </w:style>
  <w:style w:type="character" w:customStyle="1" w:styleId="textChar">
    <w:name w:val="text Char"/>
    <w:basedOn w:val="DefaultParagraphFont"/>
    <w:rsid w:val="00C32134"/>
    <w:rPr>
      <w:rFonts w:ascii="Times New Roman" w:hAnsi="Times New Roman" w:cs="Times New Roman"/>
      <w:sz w:val="18"/>
    </w:rPr>
  </w:style>
  <w:style w:type="character" w:customStyle="1" w:styleId="ssl0">
    <w:name w:val="ss_l0"/>
    <w:basedOn w:val="DefaultParagraphFont"/>
    <w:rsid w:val="00C32134"/>
  </w:style>
  <w:style w:type="character" w:customStyle="1" w:styleId="cardtextsmallChar">
    <w:name w:val="card text small Char"/>
    <w:basedOn w:val="DefaultParagraphFont"/>
    <w:rsid w:val="00C32134"/>
    <w:rPr>
      <w:rFonts w:ascii="Arial Narrow" w:hAnsi="Arial Narrow"/>
      <w:szCs w:val="26"/>
      <w:lang w:val="en-US" w:eastAsia="en-US" w:bidi="ar-SA"/>
    </w:rPr>
  </w:style>
  <w:style w:type="paragraph" w:customStyle="1" w:styleId="DoubleUnderlined">
    <w:name w:val="Double Underlined"/>
    <w:basedOn w:val="Heading2"/>
    <w:autoRedefine/>
    <w:qFormat/>
    <w:rsid w:val="00C32134"/>
    <w:pPr>
      <w:widowControl w:val="0"/>
      <w:suppressAutoHyphens/>
      <w:contextualSpacing/>
    </w:pPr>
    <w:rPr>
      <w:rFonts w:ascii="Trebuchet MS" w:eastAsia="Calibri" w:hAnsi="Trebuchet MS" w:cs="Times New Roman"/>
      <w:b w:val="0"/>
      <w:szCs w:val="20"/>
      <w:u w:val="thick"/>
    </w:rPr>
  </w:style>
  <w:style w:type="character" w:customStyle="1" w:styleId="UnderlineChar2">
    <w:name w:val="Underline Char2"/>
    <w:basedOn w:val="DefaultParagraphFont"/>
    <w:rsid w:val="00C32134"/>
    <w:rPr>
      <w:rFonts w:ascii="Trebuchet MS" w:hAnsi="Trebuchet MS"/>
      <w:u w:val="thick"/>
      <w:lang w:val="en-US" w:eastAsia="zh-CN" w:bidi="ar-SA"/>
    </w:rPr>
  </w:style>
  <w:style w:type="paragraph" w:customStyle="1" w:styleId="CardTextUnderlined">
    <w:name w:val="Card Text Underlined"/>
    <w:basedOn w:val="Normal"/>
    <w:qFormat/>
    <w:rsid w:val="00C32134"/>
    <w:rPr>
      <w:rFonts w:ascii="Arial Narrow" w:eastAsia="Calibri" w:hAnsi="Arial Narrow"/>
      <w:u w:val="single"/>
    </w:rPr>
  </w:style>
  <w:style w:type="paragraph" w:customStyle="1" w:styleId="cardtextsmall">
    <w:name w:val="card text small"/>
    <w:basedOn w:val="Normal"/>
    <w:uiPriority w:val="99"/>
    <w:qFormat/>
    <w:rsid w:val="00C32134"/>
    <w:rPr>
      <w:rFonts w:ascii="Arial Narrow" w:eastAsia="Calibri" w:hAnsi="Arial Narrow"/>
      <w:sz w:val="16"/>
    </w:rPr>
  </w:style>
  <w:style w:type="character" w:customStyle="1" w:styleId="CardUnderlined">
    <w:name w:val="Card Underlined"/>
    <w:basedOn w:val="DefaultParagraphFont"/>
    <w:rsid w:val="00C32134"/>
    <w:rPr>
      <w:rFonts w:ascii="Arial Narrow" w:hAnsi="Arial Narrow"/>
      <w:sz w:val="22"/>
      <w:szCs w:val="24"/>
      <w:u w:val="single"/>
      <w:lang w:val="en-US" w:eastAsia="en-US" w:bidi="ar-SA"/>
    </w:rPr>
  </w:style>
  <w:style w:type="paragraph" w:customStyle="1" w:styleId="Blocktitle3">
    <w:name w:val="Block title"/>
    <w:basedOn w:val="Heading1"/>
    <w:autoRedefine/>
    <w:qFormat/>
    <w:rsid w:val="00C32134"/>
    <w:pPr>
      <w:pBdr>
        <w:top w:val="single" w:sz="4" w:space="1" w:color="auto"/>
        <w:left w:val="single" w:sz="4" w:space="4" w:color="auto"/>
        <w:bottom w:val="single" w:sz="4" w:space="1" w:color="auto"/>
        <w:right w:val="single" w:sz="4" w:space="4" w:color="auto"/>
      </w:pBdr>
    </w:pPr>
    <w:rPr>
      <w:rFonts w:eastAsia="Cambria" w:cs="Times New Roman"/>
      <w:kern w:val="24"/>
      <w:sz w:val="26"/>
    </w:rPr>
  </w:style>
  <w:style w:type="character" w:customStyle="1" w:styleId="newsstorytitle">
    <w:name w:val="news_story_title"/>
    <w:basedOn w:val="DefaultParagraphFont"/>
    <w:rsid w:val="00C32134"/>
  </w:style>
  <w:style w:type="character" w:customStyle="1" w:styleId="articletext">
    <w:name w:val="articletext"/>
    <w:basedOn w:val="DefaultParagraphFont"/>
    <w:rsid w:val="00C32134"/>
  </w:style>
  <w:style w:type="character" w:customStyle="1" w:styleId="articletitle">
    <w:name w:val="articletitle"/>
    <w:basedOn w:val="DefaultParagraphFont"/>
    <w:rsid w:val="00C32134"/>
  </w:style>
  <w:style w:type="character" w:customStyle="1" w:styleId="texto1">
    <w:name w:val="texto1"/>
    <w:basedOn w:val="DefaultParagraphFont"/>
    <w:rsid w:val="00C32134"/>
  </w:style>
  <w:style w:type="paragraph" w:customStyle="1" w:styleId="textbodyblack">
    <w:name w:val="textbodyblack"/>
    <w:basedOn w:val="Normal"/>
    <w:qFormat/>
    <w:rsid w:val="00C32134"/>
    <w:pPr>
      <w:spacing w:before="100" w:beforeAutospacing="1" w:after="100" w:afterAutospacing="1"/>
    </w:pPr>
    <w:rPr>
      <w:rFonts w:eastAsia="Calibri"/>
    </w:rPr>
  </w:style>
  <w:style w:type="paragraph" w:customStyle="1" w:styleId="times">
    <w:name w:val="times"/>
    <w:basedOn w:val="Normal"/>
    <w:qFormat/>
    <w:rsid w:val="00C32134"/>
    <w:pPr>
      <w:spacing w:before="100" w:beforeAutospacing="1" w:after="100" w:afterAutospacing="1"/>
    </w:pPr>
    <w:rPr>
      <w:rFonts w:eastAsia="Calibri"/>
    </w:rPr>
  </w:style>
  <w:style w:type="paragraph" w:customStyle="1" w:styleId="lastpar">
    <w:name w:val="lastpar"/>
    <w:basedOn w:val="Normal"/>
    <w:qFormat/>
    <w:rsid w:val="00C32134"/>
    <w:pPr>
      <w:spacing w:before="100" w:beforeAutospacing="1" w:after="100" w:afterAutospacing="1"/>
    </w:pPr>
    <w:rPr>
      <w:rFonts w:eastAsia="Calibri"/>
    </w:rPr>
  </w:style>
  <w:style w:type="character" w:customStyle="1" w:styleId="klink">
    <w:name w:val="klink"/>
    <w:basedOn w:val="DefaultParagraphFont"/>
    <w:rsid w:val="00C32134"/>
  </w:style>
  <w:style w:type="character" w:customStyle="1" w:styleId="TagsCharChar">
    <w:name w:val="Tags Char Char"/>
    <w:basedOn w:val="DefaultParagraphFont"/>
    <w:rsid w:val="00C32134"/>
    <w:rPr>
      <w:rFonts w:eastAsia="SimSun"/>
      <w:b/>
      <w:sz w:val="24"/>
      <w:lang w:eastAsia="zh-CN"/>
    </w:rPr>
  </w:style>
  <w:style w:type="character" w:customStyle="1" w:styleId="ThickUnderlineCharChar">
    <w:name w:val="Thick Underline Char Char"/>
    <w:basedOn w:val="DefaultParagraphFont"/>
    <w:rsid w:val="00C32134"/>
    <w:rPr>
      <w:sz w:val="24"/>
      <w:szCs w:val="24"/>
      <w:u w:val="thick"/>
      <w:lang w:val="en-US" w:eastAsia="en-US" w:bidi="ar-SA"/>
    </w:rPr>
  </w:style>
  <w:style w:type="paragraph" w:customStyle="1" w:styleId="CardsFont8pt">
    <w:name w:val="Cards + Font: 8 pt"/>
    <w:basedOn w:val="Normal"/>
    <w:qFormat/>
    <w:rsid w:val="00C32134"/>
    <w:pPr>
      <w:autoSpaceDE w:val="0"/>
      <w:autoSpaceDN w:val="0"/>
      <w:adjustRightInd w:val="0"/>
      <w:ind w:left="432" w:right="432"/>
      <w:jc w:val="both"/>
    </w:pPr>
    <w:rPr>
      <w:rFonts w:eastAsia="Calibri"/>
      <w:sz w:val="16"/>
      <w:szCs w:val="20"/>
    </w:rPr>
  </w:style>
  <w:style w:type="character" w:customStyle="1" w:styleId="hit1">
    <w:name w:val="hit1"/>
    <w:basedOn w:val="DefaultParagraphFont"/>
    <w:rsid w:val="00C32134"/>
    <w:rPr>
      <w:b/>
      <w:bCs/>
      <w:color w:val="CC0033"/>
    </w:rPr>
  </w:style>
  <w:style w:type="paragraph" w:customStyle="1" w:styleId="UnderlinedCardText">
    <w:name w:val="Underlined Card Text"/>
    <w:basedOn w:val="Normal"/>
    <w:qFormat/>
    <w:rsid w:val="00C32134"/>
    <w:pPr>
      <w:spacing w:after="200"/>
      <w:contextualSpacing/>
    </w:pPr>
    <w:rPr>
      <w:rFonts w:ascii="Arial Narrow" w:eastAsia="Calibri" w:hAnsi="Arial Narrow"/>
      <w:sz w:val="18"/>
      <w:u w:val="single"/>
    </w:rPr>
  </w:style>
  <w:style w:type="table" w:styleId="TableClassic1">
    <w:name w:val="Table Classic 1"/>
    <w:basedOn w:val="TableNormal"/>
    <w:rsid w:val="00C3213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32134"/>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32134"/>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UnderliningChar2">
    <w:name w:val="Underlining Char2"/>
    <w:basedOn w:val="DefaultParagraphFont"/>
    <w:rsid w:val="00C32134"/>
    <w:rPr>
      <w:rFonts w:ascii="Arial Narrow" w:hAnsi="Arial Narrow"/>
      <w:szCs w:val="24"/>
      <w:u w:val="single"/>
      <w:lang w:val="en-US" w:eastAsia="en-US" w:bidi="ar-SA"/>
    </w:rPr>
  </w:style>
  <w:style w:type="paragraph" w:styleId="PlainText">
    <w:name w:val="Plain Text"/>
    <w:basedOn w:val="Normal"/>
    <w:link w:val="PlainTextChar"/>
    <w:rsid w:val="00C32134"/>
    <w:pPr>
      <w:tabs>
        <w:tab w:val="left" w:pos="9450"/>
      </w:tabs>
    </w:pPr>
    <w:rPr>
      <w:rFonts w:ascii="Courier" w:eastAsia="Calibri" w:hAnsi="Courier"/>
    </w:rPr>
  </w:style>
  <w:style w:type="character" w:customStyle="1" w:styleId="PlainTextChar">
    <w:name w:val="Plain Text Char"/>
    <w:basedOn w:val="DefaultParagraphFont"/>
    <w:link w:val="PlainText"/>
    <w:rsid w:val="00C32134"/>
    <w:rPr>
      <w:rFonts w:ascii="Courier" w:eastAsia="Calibri" w:hAnsi="Courier" w:cs="Calibri"/>
    </w:rPr>
  </w:style>
  <w:style w:type="character" w:customStyle="1" w:styleId="UnderliningChar1">
    <w:name w:val="Underlining Char1"/>
    <w:basedOn w:val="DefaultParagraphFont"/>
    <w:rsid w:val="00C32134"/>
    <w:rPr>
      <w:rFonts w:ascii="Arial Narrow" w:hAnsi="Arial Narrow"/>
      <w:szCs w:val="24"/>
      <w:u w:val="single"/>
      <w:lang w:val="en-US" w:eastAsia="en-US" w:bidi="ar-SA"/>
    </w:rPr>
  </w:style>
  <w:style w:type="paragraph" w:customStyle="1" w:styleId="BlockHeading1">
    <w:name w:val="Block Heading 1"/>
    <w:basedOn w:val="Normal"/>
    <w:qFormat/>
    <w:rsid w:val="00C32134"/>
    <w:pPr>
      <w:pBdr>
        <w:bottom w:val="single" w:sz="18" w:space="1" w:color="auto"/>
      </w:pBdr>
      <w:tabs>
        <w:tab w:val="left" w:pos="9450"/>
      </w:tabs>
      <w:jc w:val="center"/>
      <w:outlineLvl w:val="0"/>
    </w:pPr>
    <w:rPr>
      <w:rFonts w:eastAsia="Calibri"/>
      <w:b/>
      <w:emboss/>
      <w:color w:val="000000"/>
      <w:sz w:val="48"/>
      <w:szCs w:val="48"/>
    </w:rPr>
  </w:style>
  <w:style w:type="paragraph" w:customStyle="1" w:styleId="RepeatBlockHeading">
    <w:name w:val="Repeat Block Heading"/>
    <w:basedOn w:val="BlockHeading1"/>
    <w:qFormat/>
    <w:rsid w:val="00C32134"/>
    <w:pPr>
      <w:outlineLvl w:val="1"/>
    </w:pPr>
  </w:style>
  <w:style w:type="paragraph" w:customStyle="1" w:styleId="Paste">
    <w:name w:val="Paste"/>
    <w:basedOn w:val="Normal"/>
    <w:qFormat/>
    <w:rsid w:val="00C32134"/>
    <w:pPr>
      <w:tabs>
        <w:tab w:val="left" w:pos="9450"/>
      </w:tabs>
    </w:pPr>
    <w:rPr>
      <w:rFonts w:ascii="Arial Narrow" w:eastAsia="Calibri" w:hAnsi="Arial Narrow"/>
      <w:sz w:val="16"/>
    </w:rPr>
  </w:style>
  <w:style w:type="paragraph" w:customStyle="1" w:styleId="textsmall">
    <w:name w:val="textsmall"/>
    <w:basedOn w:val="Normal"/>
    <w:qFormat/>
    <w:rsid w:val="00C32134"/>
    <w:pPr>
      <w:tabs>
        <w:tab w:val="left" w:pos="9450"/>
      </w:tabs>
    </w:pPr>
    <w:rPr>
      <w:rFonts w:eastAsia="Calibri"/>
      <w:sz w:val="16"/>
    </w:rPr>
  </w:style>
  <w:style w:type="character" w:customStyle="1" w:styleId="smcaps">
    <w:name w:val="smcaps"/>
    <w:basedOn w:val="DefaultParagraphFont"/>
    <w:rsid w:val="00C32134"/>
  </w:style>
  <w:style w:type="character" w:customStyle="1" w:styleId="Style1Char2">
    <w:name w:val="Style1 Char2"/>
    <w:basedOn w:val="DefaultParagraphFont"/>
    <w:rsid w:val="00C32134"/>
    <w:rPr>
      <w:szCs w:val="24"/>
      <w:lang w:val="en-US" w:eastAsia="en-US" w:bidi="ar-SA"/>
    </w:rPr>
  </w:style>
  <w:style w:type="paragraph" w:customStyle="1" w:styleId="SmallCite">
    <w:name w:val="Small Cite"/>
    <w:basedOn w:val="Normal"/>
    <w:qFormat/>
    <w:rsid w:val="00C32134"/>
    <w:pPr>
      <w:tabs>
        <w:tab w:val="left" w:pos="9450"/>
      </w:tabs>
    </w:pPr>
    <w:rPr>
      <w:rFonts w:ascii="Verdana" w:eastAsia="Calibri" w:hAnsi="Verdana"/>
      <w:sz w:val="16"/>
    </w:rPr>
  </w:style>
  <w:style w:type="paragraph" w:customStyle="1" w:styleId="inside-copy">
    <w:name w:val="inside-copy"/>
    <w:basedOn w:val="Normal"/>
    <w:qFormat/>
    <w:rsid w:val="00C32134"/>
    <w:pPr>
      <w:tabs>
        <w:tab w:val="left" w:pos="9450"/>
      </w:tabs>
      <w:spacing w:before="100" w:beforeAutospacing="1" w:after="100" w:afterAutospacing="1" w:line="225" w:lineRule="atLeast"/>
    </w:pPr>
    <w:rPr>
      <w:rFonts w:eastAsia="Calibri"/>
      <w:sz w:val="16"/>
      <w:szCs w:val="18"/>
    </w:rPr>
  </w:style>
  <w:style w:type="character" w:customStyle="1" w:styleId="inside-head1">
    <w:name w:val="inside-head1"/>
    <w:basedOn w:val="DefaultParagraphFont"/>
    <w:rsid w:val="00C32134"/>
    <w:rPr>
      <w:rFonts w:ascii="Arial" w:hAnsi="Arial" w:cs="Arial" w:hint="default"/>
      <w:b/>
      <w:bCs/>
      <w:color w:val="000000"/>
      <w:spacing w:val="-15"/>
      <w:sz w:val="45"/>
      <w:szCs w:val="45"/>
    </w:rPr>
  </w:style>
  <w:style w:type="character" w:customStyle="1" w:styleId="datestamp1">
    <w:name w:val="datestamp1"/>
    <w:basedOn w:val="DefaultParagraphFont"/>
    <w:rsid w:val="00C32134"/>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C32134"/>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32134"/>
  </w:style>
  <w:style w:type="paragraph" w:customStyle="1" w:styleId="links1">
    <w:name w:val="links1"/>
    <w:basedOn w:val="Normal"/>
    <w:qFormat/>
    <w:rsid w:val="00C32134"/>
    <w:pPr>
      <w:tabs>
        <w:tab w:val="left" w:pos="9450"/>
      </w:tabs>
      <w:spacing w:before="100" w:beforeAutospacing="1" w:after="100" w:afterAutospacing="1"/>
    </w:pPr>
    <w:rPr>
      <w:rFonts w:eastAsia="Calibri"/>
      <w:color w:val="FFFFFF"/>
      <w:sz w:val="16"/>
      <w:szCs w:val="16"/>
    </w:rPr>
  </w:style>
  <w:style w:type="paragraph" w:customStyle="1" w:styleId="endtext">
    <w:name w:val="endtext"/>
    <w:basedOn w:val="Normal"/>
    <w:qFormat/>
    <w:rsid w:val="00C32134"/>
    <w:pPr>
      <w:tabs>
        <w:tab w:val="left" w:pos="9450"/>
      </w:tabs>
      <w:spacing w:before="100" w:beforeAutospacing="1" w:after="100" w:afterAutospacing="1"/>
      <w:ind w:left="300"/>
    </w:pPr>
    <w:rPr>
      <w:rFonts w:eastAsia="Calibri"/>
      <w:szCs w:val="20"/>
    </w:rPr>
  </w:style>
  <w:style w:type="character" w:customStyle="1" w:styleId="storyheading31">
    <w:name w:val="storyheading31"/>
    <w:basedOn w:val="DefaultParagraphFont"/>
    <w:rsid w:val="00C32134"/>
    <w:rPr>
      <w:rFonts w:ascii="Verdana" w:hAnsi="Verdana" w:hint="default"/>
      <w:b/>
      <w:bCs/>
      <w:sz w:val="32"/>
      <w:szCs w:val="32"/>
    </w:rPr>
  </w:style>
  <w:style w:type="character" w:customStyle="1" w:styleId="storydeck31">
    <w:name w:val="storydeck31"/>
    <w:basedOn w:val="DefaultParagraphFont"/>
    <w:rsid w:val="00C32134"/>
    <w:rPr>
      <w:rFonts w:ascii="Verdana" w:hAnsi="Verdana" w:hint="default"/>
      <w:i w:val="0"/>
      <w:iCs w:val="0"/>
      <w:sz w:val="21"/>
      <w:szCs w:val="21"/>
    </w:rPr>
  </w:style>
  <w:style w:type="paragraph" w:customStyle="1" w:styleId="copyright">
    <w:name w:val="copyright"/>
    <w:basedOn w:val="Normal"/>
    <w:uiPriority w:val="99"/>
    <w:qFormat/>
    <w:rsid w:val="00C32134"/>
    <w:pPr>
      <w:tabs>
        <w:tab w:val="left" w:pos="9450"/>
      </w:tabs>
      <w:spacing w:before="100" w:beforeAutospacing="1" w:after="100" w:afterAutospacing="1"/>
    </w:pPr>
    <w:rPr>
      <w:rFonts w:eastAsia="Calibri"/>
    </w:rPr>
  </w:style>
  <w:style w:type="character" w:customStyle="1" w:styleId="subtitle1">
    <w:name w:val="subtitle1"/>
    <w:basedOn w:val="DefaultParagraphFont"/>
    <w:rsid w:val="00C32134"/>
    <w:rPr>
      <w:rFonts w:ascii="Verdana" w:hAnsi="Verdana" w:hint="default"/>
      <w:b w:val="0"/>
      <w:bCs w:val="0"/>
      <w:vanish w:val="0"/>
      <w:webHidden w:val="0"/>
      <w:color w:val="484848"/>
      <w:sz w:val="14"/>
      <w:szCs w:val="14"/>
      <w:specVanish w:val="0"/>
    </w:rPr>
  </w:style>
  <w:style w:type="paragraph" w:customStyle="1" w:styleId="g">
    <w:name w:val="g"/>
    <w:basedOn w:val="Normal"/>
    <w:qFormat/>
    <w:rsid w:val="00C32134"/>
    <w:pPr>
      <w:tabs>
        <w:tab w:val="left" w:pos="9450"/>
      </w:tabs>
      <w:spacing w:before="240" w:after="240"/>
    </w:pPr>
    <w:rPr>
      <w:rFonts w:eastAsia="Calibri"/>
    </w:rPr>
  </w:style>
  <w:style w:type="character" w:customStyle="1" w:styleId="clsbiolink">
    <w:name w:val="clsbiolink"/>
    <w:basedOn w:val="DefaultParagraphFont"/>
    <w:rsid w:val="00C32134"/>
  </w:style>
  <w:style w:type="character" w:customStyle="1" w:styleId="clssmaller">
    <w:name w:val="clssmaller"/>
    <w:basedOn w:val="DefaultParagraphFont"/>
    <w:rsid w:val="00C32134"/>
  </w:style>
  <w:style w:type="character" w:customStyle="1" w:styleId="sm1">
    <w:name w:val="sm1"/>
    <w:basedOn w:val="DefaultParagraphFont"/>
    <w:rsid w:val="00C32134"/>
    <w:rPr>
      <w:rFonts w:ascii="Verdana" w:hAnsi="Verdana" w:hint="default"/>
      <w:i w:val="0"/>
      <w:iCs w:val="0"/>
      <w:smallCaps w:val="0"/>
      <w:color w:val="000000"/>
      <w:sz w:val="17"/>
      <w:szCs w:val="17"/>
    </w:rPr>
  </w:style>
  <w:style w:type="character" w:customStyle="1" w:styleId="noindentChar">
    <w:name w:val="noindent Char"/>
    <w:basedOn w:val="DefaultParagraphFont"/>
    <w:rsid w:val="00C32134"/>
    <w:rPr>
      <w:rFonts w:ascii="Arial" w:hAnsi="Arial" w:cs="Arial"/>
      <w:sz w:val="24"/>
      <w:szCs w:val="24"/>
      <w:lang w:val="en-US" w:eastAsia="en-US" w:bidi="ar-SA"/>
    </w:rPr>
  </w:style>
  <w:style w:type="character" w:customStyle="1" w:styleId="SmallChar1">
    <w:name w:val="Small Char1"/>
    <w:basedOn w:val="DefaultParagraphFont"/>
    <w:rsid w:val="00C32134"/>
    <w:rPr>
      <w:sz w:val="16"/>
      <w:szCs w:val="24"/>
      <w:lang w:val="en-US" w:eastAsia="en-US" w:bidi="ar-SA"/>
    </w:rPr>
  </w:style>
  <w:style w:type="character" w:customStyle="1" w:styleId="smallChar">
    <w:name w:val="small Char"/>
    <w:basedOn w:val="DefaultParagraphFont"/>
    <w:rsid w:val="00C32134"/>
    <w:rPr>
      <w:szCs w:val="24"/>
      <w:lang w:val="en-US" w:eastAsia="en-US" w:bidi="ar-SA"/>
    </w:rPr>
  </w:style>
  <w:style w:type="character" w:customStyle="1" w:styleId="fullcite0">
    <w:name w:val="fullcite"/>
    <w:basedOn w:val="DefaultParagraphFont"/>
    <w:rsid w:val="00C32134"/>
  </w:style>
  <w:style w:type="character" w:customStyle="1" w:styleId="Style9ptThickunderline">
    <w:name w:val="Style 9 pt Thick underline"/>
    <w:basedOn w:val="DefaultParagraphFont"/>
    <w:rsid w:val="00C32134"/>
    <w:rPr>
      <w:sz w:val="24"/>
      <w:u w:val="thick"/>
    </w:rPr>
  </w:style>
  <w:style w:type="paragraph" w:customStyle="1" w:styleId="Repeatheader">
    <w:name w:val="Repeat header"/>
    <w:basedOn w:val="Normal"/>
    <w:autoRedefine/>
    <w:qFormat/>
    <w:rsid w:val="00C32134"/>
    <w:pPr>
      <w:tabs>
        <w:tab w:val="left" w:pos="9450"/>
      </w:tabs>
      <w:jc w:val="center"/>
    </w:pPr>
    <w:rPr>
      <w:rFonts w:ascii="Century Gothic" w:eastAsia="Calibri" w:hAnsi="Century Gothic"/>
      <w:b/>
      <w:i/>
      <w:u w:val="words"/>
    </w:rPr>
  </w:style>
  <w:style w:type="paragraph" w:customStyle="1" w:styleId="StyleCardNotUnderlined8pt">
    <w:name w:val="Style Card Not Underlined + 8 pt"/>
    <w:basedOn w:val="CardNotUnderlined"/>
    <w:qFormat/>
    <w:rsid w:val="00C32134"/>
    <w:pPr>
      <w:tabs>
        <w:tab w:val="left" w:pos="9450"/>
      </w:tabs>
    </w:pPr>
    <w:rPr>
      <w:u w:val="single"/>
    </w:rPr>
  </w:style>
  <w:style w:type="character" w:customStyle="1" w:styleId="CardNotUnderlinedChar">
    <w:name w:val="Card Not Underlined Char"/>
    <w:basedOn w:val="DefaultParagraphFont"/>
    <w:rsid w:val="00C32134"/>
    <w:rPr>
      <w:sz w:val="16"/>
      <w:lang w:val="en-US" w:eastAsia="en-US" w:bidi="ar-SA"/>
    </w:rPr>
  </w:style>
  <w:style w:type="paragraph" w:customStyle="1" w:styleId="Brief-PrimarySource">
    <w:name w:val="Brief - Primary Source"/>
    <w:basedOn w:val="Normal"/>
    <w:qFormat/>
    <w:rsid w:val="00C32134"/>
    <w:pPr>
      <w:tabs>
        <w:tab w:val="left" w:pos="9450"/>
      </w:tabs>
    </w:pPr>
    <w:rPr>
      <w:rFonts w:eastAsia="Calibri"/>
      <w:b/>
      <w:szCs w:val="20"/>
    </w:rPr>
  </w:style>
  <w:style w:type="paragraph" w:customStyle="1" w:styleId="Brief-Underline">
    <w:name w:val="Brief - Underline"/>
    <w:basedOn w:val="Normal"/>
    <w:qFormat/>
    <w:rsid w:val="00C32134"/>
    <w:pPr>
      <w:tabs>
        <w:tab w:val="left" w:pos="9450"/>
      </w:tabs>
    </w:pPr>
    <w:rPr>
      <w:rFonts w:eastAsia="Calibri"/>
      <w:szCs w:val="20"/>
      <w:u w:val="single"/>
    </w:rPr>
  </w:style>
  <w:style w:type="paragraph" w:customStyle="1" w:styleId="Brief-Bold">
    <w:name w:val="Brief - Bold"/>
    <w:basedOn w:val="Normal"/>
    <w:rsid w:val="00C32134"/>
    <w:pPr>
      <w:tabs>
        <w:tab w:val="left" w:pos="9450"/>
      </w:tabs>
    </w:pPr>
    <w:rPr>
      <w:rFonts w:eastAsia="Calibri"/>
      <w:b/>
      <w:szCs w:val="20"/>
    </w:rPr>
  </w:style>
  <w:style w:type="paragraph" w:customStyle="1" w:styleId="summary">
    <w:name w:val="summary"/>
    <w:basedOn w:val="Normal"/>
    <w:uiPriority w:val="99"/>
    <w:qFormat/>
    <w:rsid w:val="00C32134"/>
    <w:pPr>
      <w:tabs>
        <w:tab w:val="left" w:pos="9450"/>
      </w:tabs>
      <w:spacing w:before="100" w:beforeAutospacing="1" w:after="100" w:afterAutospacing="1"/>
    </w:pPr>
    <w:rPr>
      <w:rFonts w:ascii="Verdana" w:eastAsia="SimSun" w:hAnsi="Verdana"/>
      <w:color w:val="646464"/>
      <w:sz w:val="16"/>
      <w:szCs w:val="18"/>
      <w:lang w:eastAsia="zh-CN"/>
    </w:rPr>
  </w:style>
  <w:style w:type="character" w:customStyle="1" w:styleId="BoldText12pt">
    <w:name w:val="Bold Text 12 pt"/>
    <w:autoRedefine/>
    <w:rsid w:val="00C32134"/>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C32134"/>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rsid w:val="00C32134"/>
    <w:pPr>
      <w:tabs>
        <w:tab w:val="left" w:pos="9450"/>
      </w:tabs>
      <w:jc w:val="left"/>
    </w:pPr>
    <w:rPr>
      <w:rFonts w:eastAsia="Helvetica" w:cs="Times New Roman"/>
      <w:caps/>
      <w:sz w:val="32"/>
    </w:rPr>
  </w:style>
  <w:style w:type="paragraph" w:customStyle="1" w:styleId="HeaderFooter">
    <w:name w:val="Header &amp; Footer"/>
    <w:qFormat/>
    <w:rsid w:val="00C3213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PageHeader-Underline18pt">
    <w:name w:val="Page Header - Underline 18 pt"/>
    <w:qFormat/>
    <w:rsid w:val="00C3213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links">
    <w:name w:val="links"/>
    <w:basedOn w:val="Normal"/>
    <w:qFormat/>
    <w:rsid w:val="00C32134"/>
    <w:pPr>
      <w:tabs>
        <w:tab w:val="left" w:pos="9450"/>
      </w:tabs>
      <w:spacing w:before="100" w:beforeAutospacing="1" w:after="100" w:afterAutospacing="1"/>
    </w:pPr>
    <w:rPr>
      <w:rFonts w:eastAsia="Calibri"/>
    </w:rPr>
  </w:style>
  <w:style w:type="character" w:customStyle="1" w:styleId="BoldUnderliningChar">
    <w:name w:val="Bold Underlining Char"/>
    <w:basedOn w:val="UnderliningChar"/>
    <w:rsid w:val="00C32134"/>
    <w:rPr>
      <w:rFonts w:ascii="Arial Narrow" w:eastAsia="Calibri" w:hAnsi="Arial Narrow" w:cs="Calibri"/>
      <w:b/>
      <w:u w:val="single"/>
      <w:lang w:val="en-GB" w:eastAsia="x-none"/>
    </w:rPr>
  </w:style>
  <w:style w:type="character" w:customStyle="1" w:styleId="CharacterStyle8">
    <w:name w:val="Character Style 8"/>
    <w:rsid w:val="00C32134"/>
    <w:rPr>
      <w:sz w:val="22"/>
      <w:szCs w:val="22"/>
    </w:rPr>
  </w:style>
  <w:style w:type="paragraph" w:customStyle="1" w:styleId="Style11">
    <w:name w:val="Style 11"/>
    <w:qFormat/>
    <w:rsid w:val="00C3213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C3213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C32134"/>
    <w:rPr>
      <w:rFonts w:ascii="Garamond" w:hAnsi="Garamond" w:cs="Garamond"/>
      <w:sz w:val="20"/>
      <w:szCs w:val="20"/>
    </w:rPr>
  </w:style>
  <w:style w:type="paragraph" w:customStyle="1" w:styleId="CardStyle">
    <w:name w:val="Card Style"/>
    <w:basedOn w:val="Normal"/>
    <w:link w:val="CardStyleChar"/>
    <w:qFormat/>
    <w:rsid w:val="00C32134"/>
    <w:pPr>
      <w:tabs>
        <w:tab w:val="left" w:pos="9450"/>
      </w:tabs>
    </w:pPr>
    <w:rPr>
      <w:rFonts w:eastAsia="Calibri"/>
    </w:rPr>
  </w:style>
  <w:style w:type="paragraph" w:customStyle="1" w:styleId="TagStyle">
    <w:name w:val="Tag Style"/>
    <w:basedOn w:val="CardStyle"/>
    <w:qFormat/>
    <w:rsid w:val="00C32134"/>
    <w:rPr>
      <w:b/>
    </w:rPr>
  </w:style>
  <w:style w:type="paragraph" w:customStyle="1" w:styleId="CardText1">
    <w:name w:val="Card Text 1"/>
    <w:basedOn w:val="Normal"/>
    <w:autoRedefine/>
    <w:qFormat/>
    <w:rsid w:val="00C32134"/>
    <w:pPr>
      <w:tabs>
        <w:tab w:val="left" w:pos="9450"/>
      </w:tabs>
    </w:pPr>
    <w:rPr>
      <w:rFonts w:ascii="Arial Narrow" w:eastAsia="Calibri" w:hAnsi="Arial Narrow"/>
      <w:color w:val="000000"/>
      <w:u w:val="single"/>
    </w:rPr>
  </w:style>
  <w:style w:type="character" w:customStyle="1" w:styleId="CardText1Char">
    <w:name w:val="Card Text 1 Char"/>
    <w:basedOn w:val="DefaultParagraphFont"/>
    <w:rsid w:val="00C32134"/>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C32134"/>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C32134"/>
    <w:rPr>
      <w:rFonts w:ascii="Arial" w:hAnsi="Arial"/>
      <w:sz w:val="22"/>
      <w:szCs w:val="24"/>
      <w:u w:val="single"/>
      <w:lang w:val="en-US" w:eastAsia="en-US" w:bidi="ar-SA"/>
    </w:rPr>
  </w:style>
  <w:style w:type="paragraph" w:customStyle="1" w:styleId="BlockHeading1Char">
    <w:name w:val="Block Heading 1 Char"/>
    <w:basedOn w:val="Normal"/>
    <w:rsid w:val="00C32134"/>
    <w:pPr>
      <w:pBdr>
        <w:bottom w:val="single" w:sz="18" w:space="1" w:color="auto"/>
      </w:pBdr>
      <w:tabs>
        <w:tab w:val="left" w:pos="9450"/>
      </w:tabs>
      <w:jc w:val="center"/>
      <w:outlineLvl w:val="0"/>
    </w:pPr>
    <w:rPr>
      <w:rFonts w:eastAsia="Calibri"/>
      <w:b/>
      <w:emboss/>
      <w:color w:val="000000"/>
      <w:sz w:val="48"/>
      <w:szCs w:val="48"/>
    </w:rPr>
  </w:style>
  <w:style w:type="character" w:customStyle="1" w:styleId="CardText1Char1">
    <w:name w:val="Card Text 1 Char1"/>
    <w:basedOn w:val="DefaultParagraphFont"/>
    <w:rsid w:val="00C32134"/>
    <w:rPr>
      <w:rFonts w:ascii="Arial Narrow" w:hAnsi="Arial Narrow"/>
      <w:color w:val="000000"/>
      <w:sz w:val="22"/>
      <w:szCs w:val="22"/>
      <w:u w:val="single"/>
      <w:lang w:val="en-US" w:eastAsia="en-US" w:bidi="ar-SA"/>
    </w:rPr>
  </w:style>
  <w:style w:type="character" w:customStyle="1" w:styleId="CharacterStyle2">
    <w:name w:val="Character Style 2"/>
    <w:uiPriority w:val="99"/>
    <w:rsid w:val="00C32134"/>
    <w:rPr>
      <w:sz w:val="24"/>
      <w:szCs w:val="24"/>
      <w:u w:val="single"/>
    </w:rPr>
  </w:style>
  <w:style w:type="paragraph" w:customStyle="1" w:styleId="Style7">
    <w:name w:val="Style 7"/>
    <w:qFormat/>
    <w:rsid w:val="00C32134"/>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
    <w:name w:val="Style 5"/>
    <w:qFormat/>
    <w:rsid w:val="00C3213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cardCharChar0">
    <w:name w:val="card Char Char"/>
    <w:basedOn w:val="Normal"/>
    <w:link w:val="cardCharCharChar"/>
    <w:qFormat/>
    <w:rsid w:val="00C32134"/>
    <w:pPr>
      <w:tabs>
        <w:tab w:val="left" w:pos="9450"/>
      </w:tabs>
      <w:ind w:left="288" w:right="288"/>
    </w:pPr>
    <w:rPr>
      <w:rFonts w:eastAsia="Calibri"/>
      <w:szCs w:val="20"/>
    </w:rPr>
  </w:style>
  <w:style w:type="paragraph" w:customStyle="1" w:styleId="CardsFont6pt">
    <w:name w:val="Cards + Font: 6 pt"/>
    <w:basedOn w:val="Normal"/>
    <w:link w:val="CardsFont6ptChar1"/>
    <w:qFormat/>
    <w:rsid w:val="00C32134"/>
    <w:pPr>
      <w:tabs>
        <w:tab w:val="left" w:pos="9450"/>
      </w:tabs>
      <w:autoSpaceDE w:val="0"/>
      <w:autoSpaceDN w:val="0"/>
      <w:adjustRightInd w:val="0"/>
      <w:ind w:left="432" w:right="432"/>
      <w:jc w:val="both"/>
    </w:pPr>
    <w:rPr>
      <w:rFonts w:eastAsia="Calibri"/>
      <w:sz w:val="16"/>
      <w:szCs w:val="20"/>
    </w:rPr>
  </w:style>
  <w:style w:type="character" w:customStyle="1" w:styleId="BigCiteChar">
    <w:name w:val="Big Cite Char"/>
    <w:basedOn w:val="Heading3Char"/>
    <w:rsid w:val="00C32134"/>
    <w:rPr>
      <w:rFonts w:ascii="Calibri" w:eastAsiaTheme="majorEastAsia" w:hAnsi="Calibri" w:cstheme="majorBidi"/>
      <w:b/>
      <w:bCs/>
      <w:sz w:val="24"/>
      <w:szCs w:val="24"/>
      <w:u w:val="single"/>
      <w:lang w:val="en-US" w:eastAsia="en-US" w:bidi="ar-SA"/>
    </w:rPr>
  </w:style>
  <w:style w:type="character" w:customStyle="1" w:styleId="CardsFont6ptChar">
    <w:name w:val="Cards + Font: 6 pt Char"/>
    <w:basedOn w:val="CardsChar"/>
    <w:rsid w:val="00C32134"/>
    <w:rPr>
      <w:rFonts w:ascii="Georgia" w:eastAsia="Times New Roman" w:hAnsi="Georgia" w:cs="Times New Roman"/>
      <w:sz w:val="16"/>
      <w:szCs w:val="24"/>
    </w:rPr>
  </w:style>
  <w:style w:type="character" w:customStyle="1" w:styleId="byd">
    <w:name w:val="byd"/>
    <w:basedOn w:val="DefaultParagraphFont"/>
    <w:rsid w:val="00C32134"/>
  </w:style>
  <w:style w:type="paragraph" w:customStyle="1" w:styleId="cardtext3">
    <w:name w:val="cardtext"/>
    <w:qFormat/>
    <w:rsid w:val="00C32134"/>
    <w:pPr>
      <w:tabs>
        <w:tab w:val="left" w:pos="9450"/>
      </w:tabs>
      <w:spacing w:after="0" w:line="240" w:lineRule="auto"/>
    </w:pPr>
    <w:rPr>
      <w:rFonts w:ascii="Arial" w:eastAsia="Times New Roman" w:hAnsi="Arial" w:cs="Times New Roman"/>
      <w:sz w:val="20"/>
      <w:szCs w:val="20"/>
      <w:u w:val="single"/>
    </w:rPr>
  </w:style>
  <w:style w:type="character" w:customStyle="1" w:styleId="bio1">
    <w:name w:val="bio1"/>
    <w:basedOn w:val="DefaultParagraphFont"/>
    <w:rsid w:val="00C32134"/>
    <w:rPr>
      <w:rFonts w:ascii="Arial" w:hAnsi="Arial" w:cs="Arial" w:hint="default"/>
      <w:i/>
      <w:iCs/>
      <w:color w:val="000000"/>
      <w:sz w:val="20"/>
      <w:szCs w:val="20"/>
    </w:rPr>
  </w:style>
  <w:style w:type="character" w:customStyle="1" w:styleId="BoldChar">
    <w:name w:val="Bold Char"/>
    <w:basedOn w:val="DefaultParagraphFont"/>
    <w:rsid w:val="00C32134"/>
    <w:rPr>
      <w:b/>
      <w:lang w:val="en-US" w:eastAsia="en-US" w:bidi="ar-SA"/>
    </w:rPr>
  </w:style>
  <w:style w:type="paragraph" w:customStyle="1" w:styleId="NormalWeb3">
    <w:name w:val="Normal (Web)3"/>
    <w:basedOn w:val="Normal"/>
    <w:qFormat/>
    <w:rsid w:val="00C32134"/>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qFormat/>
    <w:rsid w:val="00C32134"/>
    <w:pPr>
      <w:tabs>
        <w:tab w:val="left" w:pos="9450"/>
      </w:tabs>
      <w:ind w:left="400"/>
    </w:pPr>
    <w:rPr>
      <w:rFonts w:eastAsia="Calibri"/>
    </w:rPr>
  </w:style>
  <w:style w:type="character" w:customStyle="1" w:styleId="cardCharCharCharCharCharChar">
    <w:name w:val="card Char Char Char Char Char Char"/>
    <w:basedOn w:val="DefaultParagraphFont"/>
    <w:rsid w:val="00C32134"/>
    <w:rPr>
      <w:sz w:val="24"/>
      <w:szCs w:val="24"/>
      <w:lang w:val="en-US" w:eastAsia="en-US" w:bidi="ar-SA"/>
    </w:rPr>
  </w:style>
  <w:style w:type="character" w:customStyle="1" w:styleId="Style24ptBoldUnderlineCenteredCharChar">
    <w:name w:val="Style 24 pt Bold Underline Centered Char Char"/>
    <w:basedOn w:val="DefaultParagraphFont"/>
    <w:rsid w:val="00C32134"/>
    <w:rPr>
      <w:b/>
      <w:bCs/>
      <w:sz w:val="48"/>
      <w:szCs w:val="24"/>
      <w:u w:val="single"/>
      <w:lang w:val="en-US" w:eastAsia="en-US" w:bidi="ar-SA"/>
    </w:rPr>
  </w:style>
  <w:style w:type="paragraph" w:customStyle="1" w:styleId="TagCiteChar0">
    <w:name w:val="Tag / Cite Char"/>
    <w:basedOn w:val="Normal"/>
    <w:qFormat/>
    <w:rsid w:val="00C32134"/>
    <w:pPr>
      <w:tabs>
        <w:tab w:val="left" w:pos="9450"/>
      </w:tabs>
    </w:pPr>
    <w:rPr>
      <w:rFonts w:eastAsia="Calibri"/>
      <w:b/>
      <w:color w:val="000000"/>
    </w:rPr>
  </w:style>
  <w:style w:type="character" w:customStyle="1" w:styleId="TagCiteCharChar0">
    <w:name w:val="Tag / Cite Char Char"/>
    <w:basedOn w:val="DefaultParagraphFont"/>
    <w:rsid w:val="00C32134"/>
    <w:rPr>
      <w:b/>
      <w:color w:val="000000"/>
      <w:sz w:val="24"/>
      <w:szCs w:val="24"/>
      <w:lang w:val="en-US" w:eastAsia="en-US" w:bidi="ar-SA"/>
    </w:rPr>
  </w:style>
  <w:style w:type="paragraph" w:customStyle="1" w:styleId="listlevel1">
    <w:name w:val="list level 1"/>
    <w:basedOn w:val="Normal"/>
    <w:qFormat/>
    <w:rsid w:val="00C32134"/>
    <w:pPr>
      <w:tabs>
        <w:tab w:val="left" w:pos="9450"/>
      </w:tabs>
      <w:overflowPunct w:val="0"/>
      <w:autoSpaceDE w:val="0"/>
      <w:autoSpaceDN w:val="0"/>
      <w:adjustRightInd w:val="0"/>
      <w:ind w:left="560" w:hanging="567"/>
      <w:jc w:val="both"/>
      <w:textAlignment w:val="baseline"/>
    </w:pPr>
    <w:rPr>
      <w:rFonts w:eastAsia="Calibri"/>
      <w:color w:val="000000"/>
      <w:szCs w:val="20"/>
    </w:rPr>
  </w:style>
  <w:style w:type="paragraph" w:customStyle="1" w:styleId="listlevel2">
    <w:name w:val="list level 2"/>
    <w:basedOn w:val="Normal"/>
    <w:qFormat/>
    <w:rsid w:val="00C32134"/>
    <w:pPr>
      <w:tabs>
        <w:tab w:val="left" w:pos="9450"/>
      </w:tabs>
      <w:overflowPunct w:val="0"/>
      <w:autoSpaceDE w:val="0"/>
      <w:autoSpaceDN w:val="0"/>
      <w:adjustRightInd w:val="0"/>
      <w:ind w:left="1120" w:hanging="560"/>
      <w:jc w:val="both"/>
      <w:textAlignment w:val="baseline"/>
    </w:pPr>
    <w:rPr>
      <w:rFonts w:eastAsia="Calibri"/>
      <w:color w:val="000000"/>
      <w:szCs w:val="20"/>
    </w:rPr>
  </w:style>
  <w:style w:type="paragraph" w:customStyle="1" w:styleId="listlevel3">
    <w:name w:val="list level 3"/>
    <w:basedOn w:val="listlevel2"/>
    <w:qFormat/>
    <w:rsid w:val="00C32134"/>
    <w:pPr>
      <w:ind w:left="1660"/>
    </w:pPr>
  </w:style>
  <w:style w:type="paragraph" w:customStyle="1" w:styleId="PageNumber1">
    <w:name w:val="Page Number1"/>
    <w:basedOn w:val="Normal"/>
    <w:next w:val="Normal"/>
    <w:qFormat/>
    <w:rsid w:val="00C32134"/>
    <w:pPr>
      <w:tabs>
        <w:tab w:val="left" w:pos="9450"/>
      </w:tabs>
    </w:pPr>
    <w:rPr>
      <w:rFonts w:eastAsia="Calibri"/>
    </w:rPr>
  </w:style>
  <w:style w:type="paragraph" w:customStyle="1" w:styleId="Cite1">
    <w:name w:val="Cite1"/>
    <w:qFormat/>
    <w:rsid w:val="00C32134"/>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C3213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qFormat/>
    <w:rsid w:val="00C3213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32134"/>
    <w:pPr>
      <w:tabs>
        <w:tab w:val="left" w:pos="9450"/>
      </w:tabs>
      <w:ind w:left="288" w:right="288"/>
    </w:pPr>
    <w:rPr>
      <w:rFonts w:eastAsia="Calibri"/>
    </w:rPr>
  </w:style>
  <w:style w:type="paragraph" w:customStyle="1" w:styleId="cite20">
    <w:name w:val="cite2"/>
    <w:qFormat/>
    <w:rsid w:val="00C32134"/>
    <w:pPr>
      <w:tabs>
        <w:tab w:val="left" w:pos="9450"/>
      </w:tabs>
    </w:pPr>
    <w:rPr>
      <w:rFonts w:ascii="Times New Roman" w:eastAsia="Calibri" w:hAnsi="Times New Roman" w:cs="Times New Roman"/>
      <w:szCs w:val="24"/>
    </w:rPr>
  </w:style>
  <w:style w:type="character" w:customStyle="1" w:styleId="CardTextUnderlinedChar">
    <w:name w:val="Card Text Underlined Char"/>
    <w:basedOn w:val="DefaultParagraphFont"/>
    <w:rsid w:val="00C32134"/>
    <w:rPr>
      <w:rFonts w:ascii="Arial Narrow" w:hAnsi="Arial Narrow"/>
      <w:sz w:val="24"/>
      <w:szCs w:val="24"/>
      <w:u w:val="single"/>
      <w:lang w:val="en-US" w:eastAsia="en-US" w:bidi="ar-SA"/>
    </w:rPr>
  </w:style>
  <w:style w:type="paragraph" w:customStyle="1" w:styleId="CaseListNormal">
    <w:name w:val="Case List Normal"/>
    <w:basedOn w:val="Normal"/>
    <w:qFormat/>
    <w:rsid w:val="00C32134"/>
    <w:pPr>
      <w:tabs>
        <w:tab w:val="left" w:pos="9450"/>
      </w:tabs>
    </w:pPr>
    <w:rPr>
      <w:rFonts w:ascii="Times" w:eastAsia="Calibri" w:hAnsi="Times"/>
      <w:szCs w:val="26"/>
    </w:rPr>
  </w:style>
  <w:style w:type="paragraph" w:customStyle="1" w:styleId="3text">
    <w:name w:val="3text"/>
    <w:basedOn w:val="Normal"/>
    <w:qFormat/>
    <w:rsid w:val="00C32134"/>
    <w:pPr>
      <w:tabs>
        <w:tab w:val="left" w:pos="9450"/>
      </w:tabs>
      <w:spacing w:before="100" w:beforeAutospacing="1" w:after="100" w:afterAutospacing="1"/>
    </w:pPr>
    <w:rPr>
      <w:rFonts w:eastAsia="Calibri"/>
    </w:rPr>
  </w:style>
  <w:style w:type="character" w:customStyle="1" w:styleId="countrytitle1">
    <w:name w:val="countrytitle1"/>
    <w:basedOn w:val="DefaultParagraphFont"/>
    <w:rsid w:val="00C32134"/>
    <w:rPr>
      <w:rFonts w:ascii="Verdana" w:hAnsi="Verdana" w:hint="default"/>
      <w:b/>
      <w:bCs/>
      <w:color w:val="293643"/>
      <w:sz w:val="24"/>
      <w:szCs w:val="24"/>
    </w:rPr>
  </w:style>
  <w:style w:type="character" w:customStyle="1" w:styleId="storyheader1">
    <w:name w:val="storyheader1"/>
    <w:basedOn w:val="DefaultParagraphFont"/>
    <w:rsid w:val="00C32134"/>
    <w:rPr>
      <w:rFonts w:ascii="Verdana" w:hAnsi="Verdana" w:hint="default"/>
      <w:b/>
      <w:bCs/>
      <w:color w:val="000000"/>
      <w:sz w:val="21"/>
      <w:szCs w:val="21"/>
    </w:rPr>
  </w:style>
  <w:style w:type="paragraph" w:customStyle="1" w:styleId="TimesNewRoman12">
    <w:name w:val="TimesNewRoman12"/>
    <w:qFormat/>
    <w:rsid w:val="00C3213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32134"/>
    <w:pPr>
      <w:tabs>
        <w:tab w:val="left" w:pos="9450"/>
      </w:tabs>
      <w:spacing w:before="100" w:beforeAutospacing="1" w:after="100" w:afterAutospacing="1"/>
    </w:pPr>
    <w:rPr>
      <w:rFonts w:eastAsia="Calibri"/>
    </w:rPr>
  </w:style>
  <w:style w:type="paragraph" w:customStyle="1" w:styleId="medium-normal">
    <w:name w:val="medium-normal"/>
    <w:basedOn w:val="Normal"/>
    <w:qFormat/>
    <w:rsid w:val="00C32134"/>
    <w:pPr>
      <w:tabs>
        <w:tab w:val="left" w:pos="9450"/>
      </w:tabs>
      <w:spacing w:before="100" w:beforeAutospacing="1" w:after="100" w:afterAutospacing="1"/>
    </w:pPr>
    <w:rPr>
      <w:rFonts w:eastAsia="Calibri"/>
    </w:rPr>
  </w:style>
  <w:style w:type="character" w:customStyle="1" w:styleId="Style8pt">
    <w:name w:val="Style 8 pt"/>
    <w:basedOn w:val="DefaultParagraphFont"/>
    <w:rsid w:val="00C32134"/>
    <w:rPr>
      <w:sz w:val="16"/>
    </w:rPr>
  </w:style>
  <w:style w:type="character" w:customStyle="1" w:styleId="article1">
    <w:name w:val="article1"/>
    <w:basedOn w:val="DefaultParagraphFont"/>
    <w:rsid w:val="00C32134"/>
    <w:rPr>
      <w:rFonts w:ascii="Verdana" w:hAnsi="Verdana" w:hint="default"/>
      <w:color w:val="333333"/>
      <w:sz w:val="16"/>
      <w:szCs w:val="16"/>
    </w:rPr>
  </w:style>
  <w:style w:type="paragraph" w:customStyle="1" w:styleId="story-headline">
    <w:name w:val="story-headline"/>
    <w:basedOn w:val="Normal"/>
    <w:qFormat/>
    <w:rsid w:val="00C32134"/>
    <w:pPr>
      <w:tabs>
        <w:tab w:val="left" w:pos="9450"/>
      </w:tabs>
      <w:spacing w:before="72" w:after="72"/>
    </w:pPr>
    <w:rPr>
      <w:rFonts w:eastAsia="Calibri"/>
      <w:b/>
      <w:bCs/>
      <w:sz w:val="26"/>
      <w:szCs w:val="26"/>
    </w:rPr>
  </w:style>
  <w:style w:type="paragraph" w:customStyle="1" w:styleId="story-body">
    <w:name w:val="story-body"/>
    <w:basedOn w:val="Normal"/>
    <w:qFormat/>
    <w:rsid w:val="00C32134"/>
    <w:pPr>
      <w:tabs>
        <w:tab w:val="left" w:pos="9450"/>
      </w:tabs>
      <w:spacing w:before="100" w:beforeAutospacing="1" w:after="100" w:afterAutospacing="1"/>
    </w:pPr>
    <w:rPr>
      <w:rFonts w:eastAsia="Calibri"/>
    </w:rPr>
  </w:style>
  <w:style w:type="character" w:customStyle="1" w:styleId="story-posted-date1">
    <w:name w:val="story-posted-date1"/>
    <w:basedOn w:val="DefaultParagraphFont"/>
    <w:rsid w:val="00C32134"/>
    <w:rPr>
      <w:rFonts w:ascii="Arial" w:hAnsi="Arial" w:cs="Arial" w:hint="default"/>
      <w:b w:val="0"/>
      <w:bCs w:val="0"/>
      <w:sz w:val="19"/>
      <w:szCs w:val="19"/>
    </w:rPr>
  </w:style>
  <w:style w:type="paragraph" w:customStyle="1" w:styleId="story-dateline">
    <w:name w:val="story-dateline"/>
    <w:basedOn w:val="Normal"/>
    <w:qFormat/>
    <w:rsid w:val="00C32134"/>
    <w:pPr>
      <w:tabs>
        <w:tab w:val="left" w:pos="9450"/>
      </w:tabs>
    </w:pPr>
    <w:rPr>
      <w:rFonts w:eastAsia="Calibri"/>
      <w:b/>
      <w:bCs/>
    </w:rPr>
  </w:style>
  <w:style w:type="paragraph" w:customStyle="1" w:styleId="TextofCards">
    <w:name w:val="Text of Cards"/>
    <w:basedOn w:val="Normal"/>
    <w:qFormat/>
    <w:rsid w:val="00C32134"/>
    <w:pPr>
      <w:tabs>
        <w:tab w:val="left" w:pos="9450"/>
      </w:tabs>
      <w:jc w:val="both"/>
    </w:pPr>
    <w:rPr>
      <w:rFonts w:eastAsia="Calibri"/>
      <w:color w:val="000000"/>
      <w:spacing w:val="6"/>
      <w:szCs w:val="23"/>
    </w:rPr>
  </w:style>
  <w:style w:type="paragraph" w:customStyle="1" w:styleId="Corpotesto">
    <w:name w:val="Corpo testo"/>
    <w:basedOn w:val="Normal"/>
    <w:qFormat/>
    <w:rsid w:val="00C32134"/>
    <w:pPr>
      <w:widowControl w:val="0"/>
      <w:tabs>
        <w:tab w:val="left" w:pos="9450"/>
      </w:tabs>
      <w:adjustRightInd w:val="0"/>
      <w:spacing w:after="283"/>
    </w:pPr>
    <w:rPr>
      <w:rFonts w:ascii="Times" w:eastAsia="Calibri" w:hAnsi="Times"/>
    </w:rPr>
  </w:style>
  <w:style w:type="paragraph" w:customStyle="1" w:styleId="CardTextSmall0">
    <w:name w:val="Card Text Small"/>
    <w:basedOn w:val="Normal"/>
    <w:qFormat/>
    <w:rsid w:val="00C32134"/>
    <w:pPr>
      <w:tabs>
        <w:tab w:val="left" w:pos="9450"/>
      </w:tabs>
    </w:pPr>
    <w:rPr>
      <w:rFonts w:ascii="Arial Narrow" w:eastAsia="Calibri" w:hAnsi="Arial Narrow"/>
      <w:color w:val="000000"/>
      <w:sz w:val="16"/>
    </w:rPr>
  </w:style>
  <w:style w:type="character" w:customStyle="1" w:styleId="drop">
    <w:name w:val="drop"/>
    <w:basedOn w:val="DefaultParagraphFont"/>
    <w:rsid w:val="00C32134"/>
  </w:style>
  <w:style w:type="character" w:customStyle="1" w:styleId="articletitle0">
    <w:name w:val="article_title"/>
    <w:basedOn w:val="DefaultParagraphFont"/>
    <w:rsid w:val="00C32134"/>
  </w:style>
  <w:style w:type="character" w:customStyle="1" w:styleId="st">
    <w:name w:val="st"/>
    <w:basedOn w:val="DefaultParagraphFont"/>
    <w:rsid w:val="00C32134"/>
  </w:style>
  <w:style w:type="character" w:customStyle="1" w:styleId="CardTextChar10">
    <w:name w:val="Card Text Char1"/>
    <w:basedOn w:val="DefaultParagraphFont"/>
    <w:rsid w:val="00C32134"/>
    <w:rPr>
      <w:szCs w:val="24"/>
      <w:lang w:val="en-US" w:eastAsia="en-US" w:bidi="ar-SA"/>
    </w:rPr>
  </w:style>
  <w:style w:type="character" w:customStyle="1" w:styleId="CardTextUnderlinedCharChar">
    <w:name w:val="Card Text Underlined Char Char"/>
    <w:basedOn w:val="DefaultParagraphFont"/>
    <w:rsid w:val="00C32134"/>
    <w:rPr>
      <w:rFonts w:ascii="Arial Narrow" w:hAnsi="Arial Narrow"/>
      <w:szCs w:val="24"/>
      <w:u w:val="single"/>
      <w:lang w:val="en-US" w:eastAsia="en-US" w:bidi="ar-SA"/>
    </w:rPr>
  </w:style>
  <w:style w:type="paragraph" w:customStyle="1" w:styleId="HeaderDebate">
    <w:name w:val="Header Debate"/>
    <w:basedOn w:val="Normal"/>
    <w:qFormat/>
    <w:rsid w:val="00C32134"/>
    <w:pPr>
      <w:tabs>
        <w:tab w:val="left" w:pos="9450"/>
      </w:tabs>
      <w:jc w:val="center"/>
      <w:outlineLvl w:val="0"/>
    </w:pPr>
    <w:rPr>
      <w:rFonts w:eastAsia="Calibri"/>
      <w:b/>
      <w:sz w:val="48"/>
      <w:u w:val="words"/>
    </w:rPr>
  </w:style>
  <w:style w:type="paragraph" w:customStyle="1" w:styleId="NormalWeb1">
    <w:name w:val="Normal (Web)1"/>
    <w:basedOn w:val="Normal"/>
    <w:qFormat/>
    <w:rsid w:val="00C32134"/>
    <w:pPr>
      <w:tabs>
        <w:tab w:val="left" w:pos="9450"/>
      </w:tabs>
      <w:spacing w:before="100" w:beforeAutospacing="1" w:after="100" w:afterAutospacing="1"/>
    </w:pPr>
    <w:rPr>
      <w:rFonts w:eastAsia="Calibri"/>
      <w:szCs w:val="20"/>
    </w:rPr>
  </w:style>
  <w:style w:type="paragraph" w:customStyle="1" w:styleId="CardTagCharChar">
    <w:name w:val="Card Tag Char Char"/>
    <w:basedOn w:val="Normal"/>
    <w:qFormat/>
    <w:rsid w:val="00C32134"/>
    <w:pPr>
      <w:tabs>
        <w:tab w:val="left" w:pos="9450"/>
      </w:tabs>
    </w:pPr>
    <w:rPr>
      <w:rFonts w:eastAsia="Calibri"/>
      <w:b/>
    </w:rPr>
  </w:style>
  <w:style w:type="character" w:customStyle="1" w:styleId="CardTagCharCharChar">
    <w:name w:val="Card Tag Char Char Char"/>
    <w:basedOn w:val="DefaultParagraphFont"/>
    <w:rsid w:val="00C32134"/>
    <w:rPr>
      <w:b/>
      <w:sz w:val="24"/>
      <w:szCs w:val="24"/>
      <w:lang w:val="en-US" w:eastAsia="en-US" w:bidi="ar-SA"/>
    </w:rPr>
  </w:style>
  <w:style w:type="paragraph" w:customStyle="1" w:styleId="fixed">
    <w:name w:val="fixed"/>
    <w:basedOn w:val="Normal"/>
    <w:qFormat/>
    <w:rsid w:val="00C32134"/>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C32134"/>
  </w:style>
  <w:style w:type="paragraph" w:customStyle="1" w:styleId="HotRoute">
    <w:name w:val="Hot Route"/>
    <w:basedOn w:val="Normal"/>
    <w:link w:val="HotRouteChar"/>
    <w:qFormat/>
    <w:rsid w:val="00C32134"/>
    <w:pPr>
      <w:tabs>
        <w:tab w:val="left" w:pos="9450"/>
      </w:tabs>
      <w:ind w:left="144"/>
    </w:pPr>
    <w:rPr>
      <w:rFonts w:eastAsia="Calibri"/>
    </w:rPr>
  </w:style>
  <w:style w:type="paragraph" w:customStyle="1" w:styleId="StyleLeft02">
    <w:name w:val="Style Left:  0.2&quot;"/>
    <w:basedOn w:val="Normal"/>
    <w:qFormat/>
    <w:rsid w:val="00C32134"/>
    <w:pPr>
      <w:tabs>
        <w:tab w:val="left" w:pos="9450"/>
      </w:tabs>
      <w:ind w:left="288"/>
    </w:pPr>
    <w:rPr>
      <w:rFonts w:eastAsia="SimSun"/>
      <w:szCs w:val="20"/>
      <w:lang w:eastAsia="zh-CN"/>
    </w:rPr>
  </w:style>
  <w:style w:type="paragraph" w:customStyle="1" w:styleId="Minimize">
    <w:name w:val="Minimize"/>
    <w:basedOn w:val="Normal"/>
    <w:autoRedefine/>
    <w:qFormat/>
    <w:rsid w:val="00C32134"/>
    <w:pPr>
      <w:tabs>
        <w:tab w:val="left" w:pos="9450"/>
      </w:tabs>
    </w:pPr>
    <w:rPr>
      <w:rFonts w:eastAsia="SimSun"/>
      <w:sz w:val="16"/>
      <w:lang w:eastAsia="zh-CN"/>
    </w:rPr>
  </w:style>
  <w:style w:type="paragraph" w:customStyle="1" w:styleId="TableContents">
    <w:name w:val="Table Contents"/>
    <w:basedOn w:val="Normal"/>
    <w:qFormat/>
    <w:rsid w:val="00C32134"/>
    <w:pPr>
      <w:widowControl w:val="0"/>
      <w:suppressLineNumbers/>
      <w:tabs>
        <w:tab w:val="left" w:pos="9450"/>
      </w:tabs>
      <w:suppressAutoHyphens/>
    </w:pPr>
    <w:rPr>
      <w:rFonts w:eastAsia="Arial Unicode MS"/>
      <w:kern w:val="1"/>
    </w:rPr>
  </w:style>
  <w:style w:type="character" w:customStyle="1" w:styleId="textboldChar">
    <w:name w:val="text bold Char"/>
    <w:basedOn w:val="DefaultParagraphFont"/>
    <w:rsid w:val="00C32134"/>
    <w:rPr>
      <w:b/>
      <w:sz w:val="24"/>
      <w:szCs w:val="24"/>
      <w:u w:val="thick"/>
      <w:lang w:val="en-US" w:eastAsia="en-US" w:bidi="ar-SA"/>
    </w:rPr>
  </w:style>
  <w:style w:type="character" w:customStyle="1" w:styleId="scaps">
    <w:name w:val="scaps"/>
    <w:basedOn w:val="DefaultParagraphFont"/>
    <w:rsid w:val="00C32134"/>
  </w:style>
  <w:style w:type="character" w:customStyle="1" w:styleId="articlecontent">
    <w:name w:val="articlecontent"/>
    <w:basedOn w:val="DefaultParagraphFont"/>
    <w:rsid w:val="00C32134"/>
  </w:style>
  <w:style w:type="paragraph" w:customStyle="1" w:styleId="faketag">
    <w:name w:val="fake tag"/>
    <w:basedOn w:val="Heading1"/>
    <w:qFormat/>
    <w:rsid w:val="00C32134"/>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C32134"/>
    <w:pPr>
      <w:tabs>
        <w:tab w:val="left" w:pos="9450"/>
      </w:tabs>
      <w:jc w:val="center"/>
    </w:pPr>
    <w:rPr>
      <w:rFonts w:ascii="Verdana" w:eastAsia="Calibri" w:hAnsi="Verdana"/>
    </w:rPr>
  </w:style>
  <w:style w:type="paragraph" w:customStyle="1" w:styleId="heading1fake0">
    <w:name w:val="heading 1 fake"/>
    <w:basedOn w:val="Heading1"/>
    <w:autoRedefine/>
    <w:qFormat/>
    <w:rsid w:val="00C32134"/>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C32134"/>
    <w:pPr>
      <w:tabs>
        <w:tab w:val="left" w:pos="9450"/>
      </w:tabs>
    </w:pPr>
    <w:rPr>
      <w:rFonts w:eastAsia="Calibri"/>
      <w:szCs w:val="20"/>
    </w:rPr>
  </w:style>
  <w:style w:type="character" w:customStyle="1" w:styleId="textCharChar1">
    <w:name w:val="text Char Char1"/>
    <w:basedOn w:val="DefaultParagraphFont"/>
    <w:rsid w:val="00C32134"/>
    <w:rPr>
      <w:sz w:val="18"/>
      <w:szCs w:val="24"/>
      <w:lang w:val="en-US" w:eastAsia="en-US" w:bidi="ar-SA"/>
    </w:rPr>
  </w:style>
  <w:style w:type="character" w:customStyle="1" w:styleId="text1CharChar">
    <w:name w:val="text1 Char Char"/>
    <w:basedOn w:val="DefaultParagraphFont"/>
    <w:rsid w:val="00C32134"/>
    <w:rPr>
      <w:lang w:val="en-US" w:eastAsia="en-US" w:bidi="ar-SA"/>
    </w:rPr>
  </w:style>
  <w:style w:type="character" w:customStyle="1" w:styleId="textCharChar">
    <w:name w:val="text Char Char"/>
    <w:basedOn w:val="DefaultParagraphFont"/>
    <w:rsid w:val="00C32134"/>
    <w:rPr>
      <w:sz w:val="18"/>
      <w:szCs w:val="24"/>
      <w:lang w:val="en-US" w:eastAsia="en-US" w:bidi="ar-SA"/>
    </w:rPr>
  </w:style>
  <w:style w:type="character" w:customStyle="1" w:styleId="normalloose1">
    <w:name w:val="normalloose1"/>
    <w:basedOn w:val="DefaultParagraphFont"/>
    <w:rsid w:val="00C32134"/>
    <w:rPr>
      <w:sz w:val="20"/>
      <w:szCs w:val="20"/>
    </w:rPr>
  </w:style>
  <w:style w:type="character" w:customStyle="1" w:styleId="UnderlineStyleChar2">
    <w:name w:val="Underline Style Char2"/>
    <w:basedOn w:val="DefaultParagraphFont"/>
    <w:rsid w:val="00C32134"/>
    <w:rPr>
      <w:rFonts w:ascii="Garamond" w:hAnsi="Garamond"/>
      <w:sz w:val="22"/>
      <w:szCs w:val="24"/>
      <w:u w:val="single"/>
      <w:lang w:val="en-US" w:eastAsia="en-US" w:bidi="ar-SA"/>
    </w:rPr>
  </w:style>
  <w:style w:type="character" w:customStyle="1" w:styleId="textsmallChar">
    <w:name w:val="textsmall Char"/>
    <w:basedOn w:val="DefaultParagraphFont"/>
    <w:rsid w:val="00C32134"/>
    <w:rPr>
      <w:sz w:val="18"/>
      <w:szCs w:val="24"/>
      <w:lang w:val="en-US" w:eastAsia="en-US" w:bidi="ar-SA"/>
    </w:rPr>
  </w:style>
  <w:style w:type="character" w:customStyle="1" w:styleId="cardtextChar2">
    <w:name w:val="cardtext Char"/>
    <w:basedOn w:val="Style1Char2"/>
    <w:rsid w:val="00C32134"/>
    <w:rPr>
      <w:rFonts w:ascii="Arial" w:hAnsi="Arial"/>
      <w:sz w:val="22"/>
      <w:szCs w:val="24"/>
      <w:u w:val="single"/>
      <w:lang w:val="en-US" w:eastAsia="en-US" w:bidi="ar-SA"/>
    </w:rPr>
  </w:style>
  <w:style w:type="character" w:customStyle="1" w:styleId="t13">
    <w:name w:val="t13"/>
    <w:basedOn w:val="DefaultParagraphFont"/>
    <w:rsid w:val="00C32134"/>
  </w:style>
  <w:style w:type="character" w:customStyle="1" w:styleId="citeChar0">
    <w:name w:val="cite Char"/>
    <w:basedOn w:val="DefaultParagraphFont"/>
    <w:rsid w:val="00C32134"/>
    <w:rPr>
      <w:b/>
      <w:szCs w:val="24"/>
      <w:u w:val="single"/>
      <w:lang w:val="en-US" w:eastAsia="en-US" w:bidi="ar-SA"/>
    </w:rPr>
  </w:style>
  <w:style w:type="character" w:customStyle="1" w:styleId="lead">
    <w:name w:val="lead"/>
    <w:basedOn w:val="DefaultParagraphFont"/>
    <w:rsid w:val="00C32134"/>
  </w:style>
  <w:style w:type="paragraph" w:customStyle="1" w:styleId="textonormal">
    <w:name w:val="textonormal"/>
    <w:basedOn w:val="Normal"/>
    <w:qFormat/>
    <w:rsid w:val="00C32134"/>
    <w:pPr>
      <w:tabs>
        <w:tab w:val="left" w:pos="9450"/>
      </w:tabs>
      <w:spacing w:before="100" w:beforeAutospacing="1" w:after="100" w:afterAutospacing="1"/>
    </w:pPr>
    <w:rPr>
      <w:rFonts w:eastAsia="Calibri"/>
    </w:rPr>
  </w:style>
  <w:style w:type="paragraph" w:customStyle="1" w:styleId="Subtitle10">
    <w:name w:val="Subtitle1"/>
    <w:basedOn w:val="Normal"/>
    <w:qFormat/>
    <w:rsid w:val="00C32134"/>
    <w:pPr>
      <w:tabs>
        <w:tab w:val="left" w:pos="9450"/>
      </w:tabs>
      <w:spacing w:before="100" w:beforeAutospacing="1" w:after="100" w:afterAutospacing="1"/>
    </w:pPr>
    <w:rPr>
      <w:rFonts w:eastAsia="Calibri"/>
    </w:rPr>
  </w:style>
  <w:style w:type="paragraph" w:customStyle="1" w:styleId="ExecutiveSummarytext">
    <w:name w:val="Executive Summary text"/>
    <w:basedOn w:val="Normal"/>
    <w:next w:val="Normal"/>
    <w:qFormat/>
    <w:rsid w:val="00C32134"/>
    <w:pPr>
      <w:tabs>
        <w:tab w:val="left" w:pos="9450"/>
      </w:tabs>
      <w:autoSpaceDE w:val="0"/>
      <w:autoSpaceDN w:val="0"/>
      <w:adjustRightInd w:val="0"/>
    </w:pPr>
    <w:rPr>
      <w:rFonts w:eastAsia="Calibri"/>
    </w:rPr>
  </w:style>
  <w:style w:type="character" w:customStyle="1" w:styleId="NormalUnderlineChar1">
    <w:name w:val="Normal Underline Char1"/>
    <w:basedOn w:val="DefaultParagraphFont"/>
    <w:rsid w:val="00C32134"/>
    <w:rPr>
      <w:szCs w:val="24"/>
      <w:u w:val="single"/>
      <w:lang w:val="en-US" w:eastAsia="en-US" w:bidi="ar-SA"/>
    </w:rPr>
  </w:style>
  <w:style w:type="paragraph" w:customStyle="1" w:styleId="NormalUnderline">
    <w:name w:val="Normal Underline"/>
    <w:basedOn w:val="Normal"/>
    <w:qFormat/>
    <w:rsid w:val="00C32134"/>
    <w:pPr>
      <w:tabs>
        <w:tab w:val="left" w:pos="9450"/>
      </w:tabs>
      <w:ind w:left="288"/>
    </w:pPr>
    <w:rPr>
      <w:rFonts w:eastAsia="Calibri"/>
      <w:u w:val="single"/>
    </w:rPr>
  </w:style>
  <w:style w:type="character" w:customStyle="1" w:styleId="UnderlineCharCharCharCharChar">
    <w:name w:val="Underline Char Char Char Char Char"/>
    <w:basedOn w:val="DefaultParagraphFont"/>
    <w:rsid w:val="00C32134"/>
    <w:rPr>
      <w:sz w:val="18"/>
      <w:szCs w:val="18"/>
      <w:u w:val="thick"/>
      <w:lang w:val="en-US" w:eastAsia="en-US" w:bidi="ar-SA"/>
    </w:rPr>
  </w:style>
  <w:style w:type="character" w:customStyle="1" w:styleId="ft0">
    <w:name w:val="ft0"/>
    <w:basedOn w:val="DefaultParagraphFont"/>
    <w:rsid w:val="00C32134"/>
  </w:style>
  <w:style w:type="character" w:customStyle="1" w:styleId="ft1">
    <w:name w:val="ft1"/>
    <w:basedOn w:val="DefaultParagraphFont"/>
    <w:rsid w:val="00C32134"/>
  </w:style>
  <w:style w:type="character" w:customStyle="1" w:styleId="dateline">
    <w:name w:val="dateline"/>
    <w:basedOn w:val="DefaultParagraphFont"/>
    <w:rsid w:val="00C32134"/>
  </w:style>
  <w:style w:type="character" w:customStyle="1" w:styleId="address">
    <w:name w:val="address"/>
    <w:basedOn w:val="DefaultParagraphFont"/>
    <w:rsid w:val="00C32134"/>
  </w:style>
  <w:style w:type="paragraph" w:customStyle="1" w:styleId="printerheadline">
    <w:name w:val="printer_headline"/>
    <w:basedOn w:val="Normal"/>
    <w:qFormat/>
    <w:rsid w:val="00C32134"/>
    <w:pPr>
      <w:tabs>
        <w:tab w:val="left" w:pos="9450"/>
      </w:tabs>
      <w:spacing w:before="100" w:beforeAutospacing="1" w:after="100" w:afterAutospacing="1"/>
    </w:pPr>
    <w:rPr>
      <w:rFonts w:eastAsia="Calibri"/>
    </w:rPr>
  </w:style>
  <w:style w:type="paragraph" w:customStyle="1" w:styleId="tagline">
    <w:name w:val="tagline"/>
    <w:basedOn w:val="Normal"/>
    <w:qFormat/>
    <w:rsid w:val="00C32134"/>
    <w:pPr>
      <w:tabs>
        <w:tab w:val="left" w:pos="9450"/>
      </w:tabs>
      <w:spacing w:before="100" w:beforeAutospacing="1" w:after="100" w:afterAutospacing="1"/>
    </w:pPr>
    <w:rPr>
      <w:rFonts w:eastAsia="Calibri"/>
    </w:rPr>
  </w:style>
  <w:style w:type="paragraph" w:customStyle="1" w:styleId="info">
    <w:name w:val="info"/>
    <w:basedOn w:val="Normal"/>
    <w:rsid w:val="00C32134"/>
    <w:pPr>
      <w:tabs>
        <w:tab w:val="left" w:pos="9450"/>
      </w:tabs>
      <w:spacing w:before="100" w:beforeAutospacing="1" w:after="100" w:afterAutospacing="1"/>
    </w:pPr>
    <w:rPr>
      <w:rFonts w:eastAsia="Calibri"/>
    </w:rPr>
  </w:style>
  <w:style w:type="paragraph" w:customStyle="1" w:styleId="help">
    <w:name w:val="help"/>
    <w:basedOn w:val="Normal"/>
    <w:qFormat/>
    <w:rsid w:val="00C32134"/>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C32134"/>
  </w:style>
  <w:style w:type="character" w:customStyle="1" w:styleId="yahoobuzzbadge-form">
    <w:name w:val="yahoobuzzbadge-form"/>
    <w:basedOn w:val="DefaultParagraphFont"/>
    <w:rsid w:val="00C32134"/>
  </w:style>
  <w:style w:type="character" w:customStyle="1" w:styleId="sep">
    <w:name w:val="sep"/>
    <w:basedOn w:val="DefaultParagraphFont"/>
    <w:rsid w:val="00C32134"/>
  </w:style>
  <w:style w:type="character" w:customStyle="1" w:styleId="rightnowyahoo">
    <w:name w:val="right_now_yahoo"/>
    <w:basedOn w:val="DefaultParagraphFont"/>
    <w:rsid w:val="00C32134"/>
  </w:style>
  <w:style w:type="character" w:customStyle="1" w:styleId="byline">
    <w:name w:val="byline"/>
    <w:basedOn w:val="DefaultParagraphFont"/>
    <w:rsid w:val="00C32134"/>
  </w:style>
  <w:style w:type="character" w:customStyle="1" w:styleId="BlockTitleCharChar">
    <w:name w:val="Block Title Char Char"/>
    <w:basedOn w:val="DefaultParagraphFont"/>
    <w:rsid w:val="00C32134"/>
    <w:rPr>
      <w:rFonts w:cs="Arial"/>
      <w:bCs/>
      <w:kern w:val="32"/>
      <w:sz w:val="36"/>
      <w:szCs w:val="36"/>
      <w:u w:val="single"/>
      <w:lang w:val="en-US" w:eastAsia="en-US" w:bidi="ar-SA"/>
    </w:rPr>
  </w:style>
  <w:style w:type="paragraph" w:customStyle="1" w:styleId="Date10">
    <w:name w:val="Date1"/>
    <w:basedOn w:val="Normal"/>
    <w:rsid w:val="00C32134"/>
    <w:pPr>
      <w:tabs>
        <w:tab w:val="left" w:pos="9450"/>
      </w:tabs>
      <w:spacing w:before="100" w:beforeAutospacing="1" w:after="100" w:afterAutospacing="1"/>
    </w:pPr>
    <w:rPr>
      <w:rFonts w:eastAsia="Calibri"/>
    </w:rPr>
  </w:style>
  <w:style w:type="character" w:customStyle="1" w:styleId="georgia">
    <w:name w:val="georgia"/>
    <w:basedOn w:val="DefaultParagraphFont"/>
    <w:rsid w:val="00C32134"/>
  </w:style>
  <w:style w:type="character" w:customStyle="1" w:styleId="isdefault">
    <w:name w:val="isdefault"/>
    <w:basedOn w:val="DefaultParagraphFont"/>
    <w:rsid w:val="00C32134"/>
  </w:style>
  <w:style w:type="character" w:customStyle="1" w:styleId="arial">
    <w:name w:val="arial"/>
    <w:basedOn w:val="DefaultParagraphFont"/>
    <w:rsid w:val="00C32134"/>
  </w:style>
  <w:style w:type="character" w:customStyle="1" w:styleId="pipe">
    <w:name w:val="pipe"/>
    <w:basedOn w:val="DefaultParagraphFont"/>
    <w:rsid w:val="00C32134"/>
  </w:style>
  <w:style w:type="paragraph" w:customStyle="1" w:styleId="dtlcomment">
    <w:name w:val="dtlcomment"/>
    <w:basedOn w:val="Normal"/>
    <w:qFormat/>
    <w:rsid w:val="00C32134"/>
    <w:pPr>
      <w:tabs>
        <w:tab w:val="left" w:pos="9450"/>
      </w:tabs>
      <w:spacing w:before="100" w:beforeAutospacing="1" w:after="100" w:afterAutospacing="1"/>
    </w:pPr>
    <w:rPr>
      <w:rFonts w:eastAsia="Calibri"/>
    </w:rPr>
  </w:style>
  <w:style w:type="character" w:customStyle="1" w:styleId="source">
    <w:name w:val="source"/>
    <w:basedOn w:val="DefaultParagraphFont"/>
    <w:rsid w:val="00C32134"/>
  </w:style>
  <w:style w:type="character" w:customStyle="1" w:styleId="left">
    <w:name w:val="left"/>
    <w:basedOn w:val="DefaultParagraphFont"/>
    <w:rsid w:val="00C32134"/>
  </w:style>
  <w:style w:type="character" w:customStyle="1" w:styleId="right">
    <w:name w:val="right"/>
    <w:basedOn w:val="DefaultParagraphFont"/>
    <w:rsid w:val="00C32134"/>
  </w:style>
  <w:style w:type="character" w:customStyle="1" w:styleId="writername">
    <w:name w:val="writername"/>
    <w:basedOn w:val="DefaultParagraphFont"/>
    <w:rsid w:val="00C32134"/>
  </w:style>
  <w:style w:type="paragraph" w:customStyle="1" w:styleId="hn-byline">
    <w:name w:val="hn-byline"/>
    <w:basedOn w:val="Normal"/>
    <w:qFormat/>
    <w:rsid w:val="00C32134"/>
    <w:pPr>
      <w:tabs>
        <w:tab w:val="left" w:pos="9450"/>
      </w:tabs>
      <w:spacing w:before="100" w:beforeAutospacing="1" w:after="100" w:afterAutospacing="1"/>
    </w:pPr>
    <w:rPr>
      <w:rFonts w:eastAsia="Calibri"/>
    </w:rPr>
  </w:style>
  <w:style w:type="character" w:customStyle="1" w:styleId="hn-date">
    <w:name w:val="hn-date"/>
    <w:basedOn w:val="DefaultParagraphFont"/>
    <w:rsid w:val="00C32134"/>
  </w:style>
  <w:style w:type="character" w:customStyle="1" w:styleId="createdate">
    <w:name w:val="createdate"/>
    <w:basedOn w:val="DefaultParagraphFont"/>
    <w:rsid w:val="00C32134"/>
  </w:style>
  <w:style w:type="character" w:customStyle="1" w:styleId="Header1CharChar">
    <w:name w:val="Header 1 Char Char"/>
    <w:basedOn w:val="DefaultParagraphFont"/>
    <w:rsid w:val="00C32134"/>
    <w:rPr>
      <w:u w:val="single"/>
    </w:rPr>
  </w:style>
  <w:style w:type="character" w:customStyle="1" w:styleId="CharChar18">
    <w:name w:val="Char Char18"/>
    <w:basedOn w:val="DefaultParagraphFont"/>
    <w:rsid w:val="00C32134"/>
    <w:rPr>
      <w:sz w:val="16"/>
      <w:szCs w:val="24"/>
      <w:lang w:val="en-US" w:eastAsia="en-US" w:bidi="ar-SA"/>
    </w:rPr>
  </w:style>
  <w:style w:type="character" w:customStyle="1" w:styleId="CharChar24">
    <w:name w:val="Char Char24"/>
    <w:basedOn w:val="DefaultParagraphFont"/>
    <w:rsid w:val="00C32134"/>
    <w:rPr>
      <w:b/>
      <w:bCs/>
      <w:sz w:val="28"/>
      <w:szCs w:val="28"/>
      <w:lang w:val="en-US" w:eastAsia="en-US" w:bidi="ar-SA"/>
    </w:rPr>
  </w:style>
  <w:style w:type="character" w:customStyle="1" w:styleId="ln2">
    <w:name w:val="ln2"/>
    <w:basedOn w:val="DefaultParagraphFont"/>
    <w:rsid w:val="00C32134"/>
  </w:style>
  <w:style w:type="character" w:customStyle="1" w:styleId="Aunderline">
    <w:name w:val="Aunderline"/>
    <w:basedOn w:val="DefaultParagraphFont"/>
    <w:qFormat/>
    <w:rsid w:val="00C32134"/>
    <w:rPr>
      <w:rFonts w:ascii="Times New Roman" w:hAnsi="Times New Roman" w:cs="Times New Roman"/>
      <w:w w:val="106"/>
      <w:sz w:val="20"/>
      <w:szCs w:val="20"/>
      <w:u w:val="single"/>
    </w:rPr>
  </w:style>
  <w:style w:type="character" w:customStyle="1" w:styleId="CharChar4">
    <w:name w:val="Char Char4"/>
    <w:basedOn w:val="DefaultParagraphFont"/>
    <w:rsid w:val="00C32134"/>
    <w:rPr>
      <w:rFonts w:cs="Arial"/>
      <w:b/>
      <w:bCs/>
      <w:iCs/>
      <w:szCs w:val="28"/>
      <w:lang w:val="en-US" w:eastAsia="en-US" w:bidi="ar-SA"/>
    </w:rPr>
  </w:style>
  <w:style w:type="character" w:customStyle="1" w:styleId="CharChar3">
    <w:name w:val="Char Char3"/>
    <w:aliases w:val="Heading 2 Char2 Char Char Char Char1,Heading 2 Char Char Char1 Char1,Head"/>
    <w:basedOn w:val="DefaultParagraphFont"/>
    <w:qFormat/>
    <w:rsid w:val="00C32134"/>
    <w:rPr>
      <w:rFonts w:cs="Arial"/>
      <w:bCs/>
      <w:u w:val="single"/>
    </w:rPr>
  </w:style>
  <w:style w:type="paragraph" w:customStyle="1" w:styleId="StyleStyle1">
    <w:name w:val="Style Style1 +"/>
    <w:basedOn w:val="Normal"/>
    <w:qFormat/>
    <w:rsid w:val="00C32134"/>
    <w:rPr>
      <w:rFonts w:eastAsia="Calibri"/>
    </w:rPr>
  </w:style>
  <w:style w:type="character" w:customStyle="1" w:styleId="StyleStyle1Char">
    <w:name w:val="Style Style1 + Char"/>
    <w:basedOn w:val="Style1Char"/>
    <w:rsid w:val="00C32134"/>
    <w:rPr>
      <w:rFonts w:ascii="Times New Roman" w:eastAsia="SimSun" w:hAnsi="Times New Roman" w:cs="Times New Roman"/>
      <w:sz w:val="20"/>
      <w:szCs w:val="20"/>
      <w:u w:val="single"/>
      <w:lang w:val="en-US" w:eastAsia="en-US" w:bidi="ar-SA"/>
    </w:rPr>
  </w:style>
  <w:style w:type="character" w:customStyle="1" w:styleId="CharChar2">
    <w:name w:val="Char Char2"/>
    <w:basedOn w:val="DefaultParagraphFont"/>
    <w:rsid w:val="00C32134"/>
    <w:rPr>
      <w:rFonts w:ascii="Times New Roman" w:eastAsia="Times New Roman" w:hAnsi="Times New Roman" w:cs="Times New Roman"/>
      <w:b/>
      <w:bCs/>
      <w:sz w:val="20"/>
      <w:szCs w:val="26"/>
    </w:rPr>
  </w:style>
  <w:style w:type="character" w:customStyle="1" w:styleId="editorname">
    <w:name w:val="editorname"/>
    <w:basedOn w:val="DefaultParagraphFont"/>
    <w:rsid w:val="00C32134"/>
  </w:style>
  <w:style w:type="character" w:customStyle="1" w:styleId="Card10f2Char">
    <w:name w:val="Card.10.f2 Char"/>
    <w:basedOn w:val="DefaultParagraphFont"/>
    <w:rsid w:val="00C32134"/>
    <w:rPr>
      <w:rFonts w:ascii="Times New Roman" w:eastAsia="Calibri" w:hAnsi="Times New Roman" w:cs="Times New Roman"/>
      <w:sz w:val="20"/>
      <w:szCs w:val="20"/>
    </w:rPr>
  </w:style>
  <w:style w:type="character" w:customStyle="1" w:styleId="yshortcuts">
    <w:name w:val="yshortcuts"/>
    <w:basedOn w:val="DefaultParagraphFont"/>
    <w:rsid w:val="00C32134"/>
  </w:style>
  <w:style w:type="character" w:customStyle="1" w:styleId="CharChar17">
    <w:name w:val="Char Char17"/>
    <w:basedOn w:val="DefaultParagraphFont"/>
    <w:rsid w:val="00C32134"/>
    <w:rPr>
      <w:rFonts w:ascii="Cambria" w:hAnsi="Cambria"/>
      <w:lang w:val="en-US" w:eastAsia="en-US" w:bidi="ar-SA"/>
    </w:rPr>
  </w:style>
  <w:style w:type="character" w:customStyle="1" w:styleId="CharChar16">
    <w:name w:val="Char Char16"/>
    <w:basedOn w:val="DefaultParagraphFont"/>
    <w:rsid w:val="00C32134"/>
    <w:rPr>
      <w:rFonts w:ascii="Cambria" w:hAnsi="Cambria"/>
      <w:lang w:val="en-US" w:eastAsia="en-US" w:bidi="ar-SA"/>
    </w:rPr>
  </w:style>
  <w:style w:type="character" w:customStyle="1" w:styleId="CharChar15">
    <w:name w:val="Char Char15"/>
    <w:basedOn w:val="CharChar16"/>
    <w:rsid w:val="00C32134"/>
    <w:rPr>
      <w:rFonts w:ascii="Cambria" w:hAnsi="Cambria"/>
      <w:b/>
      <w:bCs/>
      <w:lang w:val="en-US" w:eastAsia="en-US" w:bidi="ar-SA"/>
    </w:rPr>
  </w:style>
  <w:style w:type="character" w:customStyle="1" w:styleId="CharChar14">
    <w:name w:val="Char Char14"/>
    <w:basedOn w:val="DefaultParagraphFont"/>
    <w:rsid w:val="00C32134"/>
    <w:rPr>
      <w:rFonts w:ascii="Tahoma" w:hAnsi="Tahoma" w:cs="Tahoma"/>
      <w:sz w:val="16"/>
      <w:szCs w:val="16"/>
      <w:lang w:val="en-US" w:eastAsia="en-US" w:bidi="ar-SA"/>
    </w:rPr>
  </w:style>
  <w:style w:type="character" w:customStyle="1" w:styleId="CharChar13">
    <w:name w:val="Char Char13"/>
    <w:basedOn w:val="DefaultParagraphFont"/>
    <w:rsid w:val="00C32134"/>
    <w:rPr>
      <w:rFonts w:ascii="Cambria" w:hAnsi="Cambria"/>
      <w:lang w:val="en-US" w:eastAsia="en-US" w:bidi="ar-SA"/>
    </w:rPr>
  </w:style>
  <w:style w:type="paragraph" w:customStyle="1" w:styleId="normalChar">
    <w:name w:val="normal Char"/>
    <w:basedOn w:val="Normal"/>
    <w:qFormat/>
    <w:rsid w:val="00C32134"/>
    <w:rPr>
      <w:rFonts w:eastAsia="Calibri"/>
    </w:rPr>
  </w:style>
  <w:style w:type="character" w:customStyle="1" w:styleId="cardtextsmallCharChar">
    <w:name w:val="card text small Char Char"/>
    <w:basedOn w:val="DefaultParagraphFont"/>
    <w:rsid w:val="00C32134"/>
    <w:rPr>
      <w:rFonts w:ascii="Arial Narrow" w:hAnsi="Arial Narrow" w:cs="Times New Roman"/>
      <w:sz w:val="16"/>
    </w:rPr>
  </w:style>
  <w:style w:type="character" w:customStyle="1" w:styleId="reportbody1">
    <w:name w:val="reportbody1"/>
    <w:basedOn w:val="DefaultParagraphFont"/>
    <w:rsid w:val="00C32134"/>
    <w:rPr>
      <w:rFonts w:ascii="Tahoma" w:hAnsi="Tahoma" w:cs="Tahoma" w:hint="default"/>
      <w:color w:val="000000"/>
      <w:sz w:val="14"/>
      <w:szCs w:val="14"/>
    </w:rPr>
  </w:style>
  <w:style w:type="character" w:customStyle="1" w:styleId="articleheadline">
    <w:name w:val="articleheadline"/>
    <w:basedOn w:val="DefaultParagraphFont"/>
    <w:rsid w:val="00C32134"/>
  </w:style>
  <w:style w:type="character" w:customStyle="1" w:styleId="TagChar4">
    <w:name w:val="Tag Char4"/>
    <w:basedOn w:val="DefaultParagraphFont"/>
    <w:rsid w:val="00C32134"/>
    <w:rPr>
      <w:b/>
      <w:sz w:val="26"/>
      <w:szCs w:val="24"/>
      <w:lang w:val="en-US" w:eastAsia="en-US" w:bidi="ar-SA"/>
    </w:rPr>
  </w:style>
  <w:style w:type="paragraph" w:customStyle="1" w:styleId="UnderlineText">
    <w:name w:val="Underline Text"/>
    <w:basedOn w:val="Normal"/>
    <w:qFormat/>
    <w:rsid w:val="00C32134"/>
    <w:pPr>
      <w:ind w:left="288"/>
    </w:pPr>
    <w:rPr>
      <w:rFonts w:eastAsia="Calibri"/>
      <w:u w:val="single"/>
    </w:rPr>
  </w:style>
  <w:style w:type="character" w:customStyle="1" w:styleId="StyleThickunderline">
    <w:name w:val="Style Thick underline"/>
    <w:basedOn w:val="DefaultParagraphFont"/>
    <w:qFormat/>
    <w:rsid w:val="00C32134"/>
    <w:rPr>
      <w:u w:val="thick"/>
    </w:rPr>
  </w:style>
  <w:style w:type="paragraph" w:customStyle="1" w:styleId="SmallTextGaramond">
    <w:name w:val="Small Text Garamond"/>
    <w:basedOn w:val="Normal"/>
    <w:qFormat/>
    <w:rsid w:val="00C32134"/>
    <w:pPr>
      <w:widowControl w:val="0"/>
      <w:suppressAutoHyphens/>
      <w:contextualSpacing/>
    </w:pPr>
    <w:rPr>
      <w:rFonts w:eastAsia="Calibri"/>
      <w:sz w:val="16"/>
      <w:szCs w:val="18"/>
    </w:rPr>
  </w:style>
  <w:style w:type="paragraph" w:customStyle="1" w:styleId="CM7">
    <w:name w:val="CM7"/>
    <w:basedOn w:val="Normal"/>
    <w:next w:val="Normal"/>
    <w:qFormat/>
    <w:rsid w:val="00C32134"/>
    <w:pPr>
      <w:widowControl w:val="0"/>
      <w:autoSpaceDE w:val="0"/>
      <w:autoSpaceDN w:val="0"/>
      <w:adjustRightInd w:val="0"/>
      <w:spacing w:line="220" w:lineRule="atLeast"/>
    </w:pPr>
    <w:rPr>
      <w:rFonts w:ascii="Stone Serif" w:eastAsia="Calibri" w:hAnsi="Stone Serif"/>
    </w:rPr>
  </w:style>
  <w:style w:type="paragraph" w:customStyle="1" w:styleId="2ndOrderPara">
    <w:name w:val="2nd Order Para"/>
    <w:basedOn w:val="Normal"/>
    <w:next w:val="Normal"/>
    <w:uiPriority w:val="99"/>
    <w:qFormat/>
    <w:rsid w:val="00C32134"/>
    <w:pPr>
      <w:autoSpaceDE w:val="0"/>
      <w:autoSpaceDN w:val="0"/>
      <w:adjustRightInd w:val="0"/>
      <w:spacing w:before="120"/>
    </w:pPr>
    <w:rPr>
      <w:rFonts w:eastAsia="Calibri"/>
    </w:rPr>
  </w:style>
  <w:style w:type="paragraph" w:customStyle="1" w:styleId="3rdOrderPara">
    <w:name w:val="3rd Order Para"/>
    <w:basedOn w:val="Normal"/>
    <w:next w:val="Normal"/>
    <w:uiPriority w:val="99"/>
    <w:qFormat/>
    <w:rsid w:val="00C32134"/>
    <w:pPr>
      <w:autoSpaceDE w:val="0"/>
      <w:autoSpaceDN w:val="0"/>
      <w:adjustRightInd w:val="0"/>
      <w:spacing w:before="120"/>
    </w:pPr>
    <w:rPr>
      <w:rFonts w:eastAsia="Calibri"/>
    </w:rPr>
  </w:style>
  <w:style w:type="paragraph" w:customStyle="1" w:styleId="Normal-SIGN2">
    <w:name w:val="Normal-SIGN2"/>
    <w:basedOn w:val="Default"/>
    <w:next w:val="Default"/>
    <w:qFormat/>
    <w:rsid w:val="00C32134"/>
    <w:rPr>
      <w:rFonts w:eastAsia="SimSun"/>
    </w:rPr>
  </w:style>
  <w:style w:type="paragraph" w:customStyle="1" w:styleId="u-intro">
    <w:name w:val="u-intro"/>
    <w:basedOn w:val="Normal"/>
    <w:qFormat/>
    <w:rsid w:val="00C32134"/>
    <w:pPr>
      <w:spacing w:before="100" w:beforeAutospacing="1" w:after="100" w:afterAutospacing="1"/>
    </w:pPr>
    <w:rPr>
      <w:rFonts w:eastAsia="Calibri"/>
    </w:rPr>
  </w:style>
  <w:style w:type="character" w:customStyle="1" w:styleId="u-byline">
    <w:name w:val="u-byline"/>
    <w:basedOn w:val="DefaultParagraphFont"/>
    <w:rsid w:val="00C32134"/>
  </w:style>
  <w:style w:type="character" w:customStyle="1" w:styleId="NothingChar">
    <w:name w:val="Nothing Char"/>
    <w:basedOn w:val="DefaultParagraphFont"/>
    <w:rsid w:val="00C32134"/>
    <w:rPr>
      <w:sz w:val="16"/>
      <w:lang w:val="en-US" w:eastAsia="en-US" w:bidi="ar-SA"/>
    </w:rPr>
  </w:style>
  <w:style w:type="character" w:customStyle="1" w:styleId="story">
    <w:name w:val="story"/>
    <w:basedOn w:val="DefaultParagraphFont"/>
    <w:rsid w:val="00C32134"/>
  </w:style>
  <w:style w:type="character" w:customStyle="1" w:styleId="articlebya">
    <w:name w:val="articleby_a"/>
    <w:basedOn w:val="DefaultParagraphFont"/>
    <w:rsid w:val="00C32134"/>
  </w:style>
  <w:style w:type="character" w:customStyle="1" w:styleId="popupwinby">
    <w:name w:val="popupwinby"/>
    <w:basedOn w:val="DefaultParagraphFont"/>
    <w:rsid w:val="00C32134"/>
  </w:style>
  <w:style w:type="character" w:customStyle="1" w:styleId="storyheader">
    <w:name w:val="storyheader"/>
    <w:basedOn w:val="DefaultParagraphFont"/>
    <w:rsid w:val="00C32134"/>
  </w:style>
  <w:style w:type="character" w:customStyle="1" w:styleId="marron">
    <w:name w:val="marron"/>
    <w:basedOn w:val="DefaultParagraphFont"/>
    <w:rsid w:val="00C32134"/>
  </w:style>
  <w:style w:type="character" w:customStyle="1" w:styleId="UnderlineChar4Char">
    <w:name w:val="Underline Char4 Char"/>
    <w:basedOn w:val="DefaultParagraphFont"/>
    <w:link w:val="UnderlineChar4"/>
    <w:rsid w:val="00C32134"/>
    <w:rPr>
      <w:u w:val="single"/>
    </w:rPr>
  </w:style>
  <w:style w:type="character" w:customStyle="1" w:styleId="BoldandUnderlineChar3Char2">
    <w:name w:val="Bold and Underline Char3 Char2"/>
    <w:basedOn w:val="DefaultParagraphFont"/>
    <w:link w:val="BoldandUnderlineChar3"/>
    <w:rsid w:val="00C32134"/>
    <w:rPr>
      <w:b/>
      <w:u w:val="single"/>
    </w:rPr>
  </w:style>
  <w:style w:type="character" w:customStyle="1" w:styleId="LanguageChar">
    <w:name w:val="Language Char"/>
    <w:basedOn w:val="DefaultParagraphFont"/>
    <w:rsid w:val="00C32134"/>
    <w:rPr>
      <w:strike/>
      <w:noProof w:val="0"/>
      <w:sz w:val="16"/>
      <w:szCs w:val="16"/>
      <w:lang w:val="en-US" w:eastAsia="en-US" w:bidi="ar-SA"/>
    </w:rPr>
  </w:style>
  <w:style w:type="paragraph" w:customStyle="1" w:styleId="StyleNormalWeb10pt">
    <w:name w:val="Style Normal (Web) + 10 pt"/>
    <w:basedOn w:val="NormalWeb"/>
    <w:next w:val="Normal"/>
    <w:qFormat/>
    <w:rsid w:val="00C32134"/>
    <w:rPr>
      <w:rFonts w:ascii="Calibri" w:eastAsia="Calibri" w:hAnsi="Calibri" w:cs="Calibri"/>
      <w:sz w:val="22"/>
      <w:szCs w:val="20"/>
    </w:rPr>
  </w:style>
  <w:style w:type="character" w:customStyle="1" w:styleId="StyleNormalWeb10ptChar">
    <w:name w:val="Style Normal (Web) + 10 pt Char"/>
    <w:basedOn w:val="DefaultParagraphFont"/>
    <w:rsid w:val="00C32134"/>
    <w:rPr>
      <w:szCs w:val="24"/>
      <w:lang w:val="en-US" w:eastAsia="en-US" w:bidi="ar-SA"/>
    </w:rPr>
  </w:style>
  <w:style w:type="paragraph" w:customStyle="1" w:styleId="TagCiteShells">
    <w:name w:val="Tag/Cite/Shells"/>
    <w:basedOn w:val="Normal"/>
    <w:qFormat/>
    <w:rsid w:val="00C32134"/>
    <w:rPr>
      <w:rFonts w:eastAsia="Calibri"/>
      <w:b/>
      <w:szCs w:val="20"/>
    </w:rPr>
  </w:style>
  <w:style w:type="paragraph" w:customStyle="1" w:styleId="DefinitionTerm">
    <w:name w:val="Definition Term"/>
    <w:basedOn w:val="Normal"/>
    <w:next w:val="Normal"/>
    <w:qFormat/>
    <w:rsid w:val="00C32134"/>
    <w:rPr>
      <w:rFonts w:eastAsia="Calibri"/>
      <w:snapToGrid w:val="0"/>
      <w:szCs w:val="20"/>
    </w:rPr>
  </w:style>
  <w:style w:type="paragraph" w:customStyle="1" w:styleId="Style6">
    <w:name w:val="Style6"/>
    <w:basedOn w:val="Normal"/>
    <w:link w:val="Style6Char"/>
    <w:qFormat/>
    <w:rsid w:val="00C32134"/>
    <w:rPr>
      <w:rFonts w:eastAsia="Calibri"/>
      <w:color w:val="000000"/>
      <w:szCs w:val="20"/>
    </w:rPr>
  </w:style>
  <w:style w:type="character" w:customStyle="1" w:styleId="Style3CharChar">
    <w:name w:val="Style3 Char Char"/>
    <w:basedOn w:val="DefaultParagraphFont"/>
    <w:rsid w:val="00C3213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32134"/>
    <w:pPr>
      <w:suppressAutoHyphens/>
      <w:contextualSpacing/>
    </w:pPr>
    <w:rPr>
      <w:rFonts w:eastAsia="SimSun" w:cs="Times New Roman"/>
      <w:bCs/>
      <w:sz w:val="20"/>
      <w:lang w:eastAsia="zh-CN"/>
    </w:rPr>
  </w:style>
  <w:style w:type="character" w:customStyle="1" w:styleId="NormalChar0">
    <w:name w:val="Normal Char"/>
    <w:basedOn w:val="DefaultParagraphFont"/>
    <w:rsid w:val="00C32134"/>
    <w:rPr>
      <w:lang w:eastAsia="en-US"/>
    </w:rPr>
  </w:style>
  <w:style w:type="paragraph" w:customStyle="1" w:styleId="Taglines">
    <w:name w:val="Taglines"/>
    <w:basedOn w:val="Heading2"/>
    <w:qFormat/>
    <w:rsid w:val="00C32134"/>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C32134"/>
    <w:rPr>
      <w:rFonts w:cs="Arial"/>
      <w:bCs/>
      <w:iCs/>
      <w:szCs w:val="22"/>
      <w:lang w:val="en-US" w:eastAsia="en-US" w:bidi="ar-SA"/>
    </w:rPr>
  </w:style>
  <w:style w:type="paragraph" w:customStyle="1" w:styleId="bodytextfp">
    <w:name w:val="bodytextfp"/>
    <w:basedOn w:val="Normal"/>
    <w:uiPriority w:val="99"/>
    <w:qFormat/>
    <w:rsid w:val="00C32134"/>
    <w:pPr>
      <w:spacing w:before="100" w:beforeAutospacing="1" w:after="100" w:afterAutospacing="1"/>
    </w:pPr>
    <w:rPr>
      <w:rFonts w:eastAsia="Calibri"/>
    </w:rPr>
  </w:style>
  <w:style w:type="paragraph" w:customStyle="1" w:styleId="listterm">
    <w:name w:val="listterm"/>
    <w:basedOn w:val="Normal"/>
    <w:qFormat/>
    <w:rsid w:val="00C32134"/>
    <w:pPr>
      <w:spacing w:before="100" w:beforeAutospacing="1" w:after="100" w:afterAutospacing="1"/>
    </w:pPr>
    <w:rPr>
      <w:rFonts w:eastAsia="Calibri"/>
    </w:rPr>
  </w:style>
  <w:style w:type="paragraph" w:customStyle="1" w:styleId="attribution">
    <w:name w:val="attribution"/>
    <w:basedOn w:val="Normal"/>
    <w:qFormat/>
    <w:rsid w:val="00C32134"/>
    <w:pPr>
      <w:spacing w:before="100" w:beforeAutospacing="1" w:after="100" w:afterAutospacing="1"/>
    </w:pPr>
    <w:rPr>
      <w:rFonts w:eastAsia="Calibri"/>
    </w:rPr>
  </w:style>
  <w:style w:type="paragraph" w:customStyle="1" w:styleId="more">
    <w:name w:val="more"/>
    <w:basedOn w:val="Normal"/>
    <w:qFormat/>
    <w:rsid w:val="00C32134"/>
    <w:pPr>
      <w:spacing w:before="100" w:beforeAutospacing="1" w:after="100" w:afterAutospacing="1"/>
    </w:pPr>
    <w:rPr>
      <w:rFonts w:eastAsia="Calibri"/>
    </w:rPr>
  </w:style>
  <w:style w:type="paragraph" w:styleId="TOCHeading">
    <w:name w:val="TOC Heading"/>
    <w:basedOn w:val="Heading1"/>
    <w:next w:val="Normal"/>
    <w:uiPriority w:val="39"/>
    <w:qFormat/>
    <w:rsid w:val="00C32134"/>
    <w:pPr>
      <w:suppressAutoHyphens/>
      <w:spacing w:line="276" w:lineRule="auto"/>
      <w:contextualSpacing/>
      <w:jc w:val="left"/>
      <w:outlineLvl w:val="9"/>
    </w:pPr>
    <w:rPr>
      <w:rFonts w:ascii="Cambria" w:eastAsia="Times New Roman" w:hAnsi="Cambria" w:cs="Times New Roman"/>
      <w:bCs/>
      <w:caps/>
      <w:color w:val="365F91"/>
    </w:rPr>
  </w:style>
  <w:style w:type="character" w:customStyle="1" w:styleId="WW8Num2z0">
    <w:name w:val="WW8Num2z0"/>
    <w:rsid w:val="00C32134"/>
    <w:rPr>
      <w:rFonts w:ascii="Garamond" w:hAnsi="Garamond"/>
    </w:rPr>
  </w:style>
  <w:style w:type="character" w:customStyle="1" w:styleId="WW8Num3z0">
    <w:name w:val="WW8Num3z0"/>
    <w:rsid w:val="00C32134"/>
    <w:rPr>
      <w:rFonts w:ascii="Garamond" w:hAnsi="Garamond"/>
    </w:rPr>
  </w:style>
  <w:style w:type="character" w:customStyle="1" w:styleId="WW8Num4z1">
    <w:name w:val="WW8Num4z1"/>
    <w:rsid w:val="00C32134"/>
    <w:rPr>
      <w:rFonts w:ascii="Garamond" w:hAnsi="Garamond"/>
    </w:rPr>
  </w:style>
  <w:style w:type="character" w:customStyle="1" w:styleId="WW8Num5z0">
    <w:name w:val="WW8Num5z0"/>
    <w:rsid w:val="00C32134"/>
    <w:rPr>
      <w:rFonts w:ascii="Garamond" w:hAnsi="Garamond"/>
    </w:rPr>
  </w:style>
  <w:style w:type="character" w:customStyle="1" w:styleId="WW8Num6z0">
    <w:name w:val="WW8Num6z0"/>
    <w:rsid w:val="00C32134"/>
    <w:rPr>
      <w:rFonts w:ascii="Symbol" w:hAnsi="Symbol"/>
    </w:rPr>
  </w:style>
  <w:style w:type="character" w:customStyle="1" w:styleId="WW8Num7z0">
    <w:name w:val="WW8Num7z0"/>
    <w:rsid w:val="00C32134"/>
    <w:rPr>
      <w:rFonts w:ascii="Symbol" w:hAnsi="Symbol"/>
    </w:rPr>
  </w:style>
  <w:style w:type="character" w:customStyle="1" w:styleId="WW8Num8z0">
    <w:name w:val="WW8Num8z0"/>
    <w:rsid w:val="00C32134"/>
    <w:rPr>
      <w:rFonts w:ascii="Symbol" w:hAnsi="Symbol"/>
    </w:rPr>
  </w:style>
  <w:style w:type="character" w:customStyle="1" w:styleId="WW8Num9z0">
    <w:name w:val="WW8Num9z0"/>
    <w:rsid w:val="00C32134"/>
    <w:rPr>
      <w:rFonts w:ascii="Symbol" w:hAnsi="Symbol"/>
    </w:rPr>
  </w:style>
  <w:style w:type="character" w:customStyle="1" w:styleId="WW8Num10z0">
    <w:name w:val="WW8Num10z0"/>
    <w:rsid w:val="00C32134"/>
    <w:rPr>
      <w:rFonts w:ascii="Garamond" w:hAnsi="Garamond"/>
    </w:rPr>
  </w:style>
  <w:style w:type="character" w:customStyle="1" w:styleId="WW8Num11z1">
    <w:name w:val="WW8Num11z1"/>
    <w:rsid w:val="00C32134"/>
    <w:rPr>
      <w:rFonts w:ascii="Garamond" w:hAnsi="Garamond"/>
    </w:rPr>
  </w:style>
  <w:style w:type="character" w:customStyle="1" w:styleId="Absatz-Standardschriftart">
    <w:name w:val="Absatz-Standardschriftart"/>
    <w:rsid w:val="00C32134"/>
  </w:style>
  <w:style w:type="character" w:customStyle="1" w:styleId="WW-Absatz-Standardschriftart">
    <w:name w:val="WW-Absatz-Standardschriftart"/>
    <w:rsid w:val="00C32134"/>
  </w:style>
  <w:style w:type="character" w:customStyle="1" w:styleId="WW-Absatz-Standardschriftart1">
    <w:name w:val="WW-Absatz-Standardschriftart1"/>
    <w:rsid w:val="00C32134"/>
  </w:style>
  <w:style w:type="character" w:customStyle="1" w:styleId="EndnoteCharacters">
    <w:name w:val="Endnote Characters"/>
    <w:basedOn w:val="DefaultParagraphFont"/>
    <w:rsid w:val="00C32134"/>
    <w:rPr>
      <w:position w:val="0"/>
      <w:sz w:val="24"/>
      <w:vertAlign w:val="baseline"/>
    </w:rPr>
  </w:style>
  <w:style w:type="character" w:customStyle="1" w:styleId="WW8Num1z0">
    <w:name w:val="WW8Num1z0"/>
    <w:rsid w:val="00C32134"/>
    <w:rPr>
      <w:rFonts w:ascii="Symbol" w:hAnsi="Symbol"/>
    </w:rPr>
  </w:style>
  <w:style w:type="character" w:customStyle="1" w:styleId="WW8Num1z2">
    <w:name w:val="WW8Num1z2"/>
    <w:rsid w:val="00C32134"/>
    <w:rPr>
      <w:rFonts w:ascii="Courier New" w:hAnsi="Courier New"/>
    </w:rPr>
  </w:style>
  <w:style w:type="character" w:customStyle="1" w:styleId="WW8Num1z3">
    <w:name w:val="WW8Num1z3"/>
    <w:rsid w:val="00C32134"/>
    <w:rPr>
      <w:rFonts w:ascii="Wingdings" w:hAnsi="Wingdings"/>
    </w:rPr>
  </w:style>
  <w:style w:type="character" w:customStyle="1" w:styleId="WW8Num11z0">
    <w:name w:val="WW8Num11z0"/>
    <w:rsid w:val="00C32134"/>
    <w:rPr>
      <w:rFonts w:ascii="Symbol" w:hAnsi="Symbol"/>
    </w:rPr>
  </w:style>
  <w:style w:type="character" w:customStyle="1" w:styleId="WW8Num83z0">
    <w:name w:val="WW8Num83z0"/>
    <w:rsid w:val="00C32134"/>
    <w:rPr>
      <w:rFonts w:ascii="Symbol" w:hAnsi="Symbol"/>
    </w:rPr>
  </w:style>
  <w:style w:type="character" w:customStyle="1" w:styleId="WW8Num83z1">
    <w:name w:val="WW8Num83z1"/>
    <w:rsid w:val="00C32134"/>
    <w:rPr>
      <w:rFonts w:ascii="Courier New" w:hAnsi="Courier New"/>
    </w:rPr>
  </w:style>
  <w:style w:type="character" w:customStyle="1" w:styleId="WW8Num83z2">
    <w:name w:val="WW8Num83z2"/>
    <w:rsid w:val="00C32134"/>
    <w:rPr>
      <w:rFonts w:ascii="Wingdings" w:hAnsi="Wingdings"/>
    </w:rPr>
  </w:style>
  <w:style w:type="character" w:customStyle="1" w:styleId="WW8Num89z0">
    <w:name w:val="WW8Num89z0"/>
    <w:rsid w:val="00C32134"/>
    <w:rPr>
      <w:rFonts w:ascii="Symbol" w:hAnsi="Symbol"/>
      <w:sz w:val="20"/>
    </w:rPr>
  </w:style>
  <w:style w:type="character" w:customStyle="1" w:styleId="WW8Num90z0">
    <w:name w:val="WW8Num90z0"/>
    <w:rsid w:val="00C32134"/>
    <w:rPr>
      <w:rFonts w:ascii="Times New Roman" w:eastAsia="Times New Roman" w:hAnsi="Times New Roman" w:cs="Times New Roman"/>
    </w:rPr>
  </w:style>
  <w:style w:type="character" w:customStyle="1" w:styleId="WW8Num92z0">
    <w:name w:val="WW8Num92z0"/>
    <w:rsid w:val="00C32134"/>
    <w:rPr>
      <w:rFonts w:ascii="Symbol" w:eastAsia="Times New Roman" w:hAnsi="Symbol"/>
    </w:rPr>
  </w:style>
  <w:style w:type="character" w:customStyle="1" w:styleId="WW8Num92z1">
    <w:name w:val="WW8Num92z1"/>
    <w:rsid w:val="00C32134"/>
    <w:rPr>
      <w:rFonts w:ascii="Courier New" w:hAnsi="Courier New"/>
    </w:rPr>
  </w:style>
  <w:style w:type="character" w:customStyle="1" w:styleId="WW8Num92z2">
    <w:name w:val="WW8Num92z2"/>
    <w:rsid w:val="00C32134"/>
    <w:rPr>
      <w:rFonts w:ascii="Wingdings" w:hAnsi="Wingdings"/>
    </w:rPr>
  </w:style>
  <w:style w:type="character" w:customStyle="1" w:styleId="WW8Num92z3">
    <w:name w:val="WW8Num92z3"/>
    <w:rsid w:val="00C32134"/>
    <w:rPr>
      <w:rFonts w:ascii="Symbol" w:hAnsi="Symbol"/>
    </w:rPr>
  </w:style>
  <w:style w:type="character" w:customStyle="1" w:styleId="WW8Num96z0">
    <w:name w:val="WW8Num96z0"/>
    <w:rsid w:val="00C32134"/>
    <w:rPr>
      <w:rFonts w:ascii="Symbol" w:hAnsi="Symbol"/>
      <w:sz w:val="20"/>
    </w:rPr>
  </w:style>
  <w:style w:type="character" w:customStyle="1" w:styleId="WW8Num96z1">
    <w:name w:val="WW8Num96z1"/>
    <w:rsid w:val="00C32134"/>
    <w:rPr>
      <w:rFonts w:ascii="Courier New" w:hAnsi="Courier New"/>
      <w:sz w:val="20"/>
    </w:rPr>
  </w:style>
  <w:style w:type="character" w:customStyle="1" w:styleId="WW8Num96z2">
    <w:name w:val="WW8Num96z2"/>
    <w:rsid w:val="00C32134"/>
    <w:rPr>
      <w:rFonts w:ascii="Wingdings" w:hAnsi="Wingdings"/>
      <w:sz w:val="20"/>
    </w:rPr>
  </w:style>
  <w:style w:type="character" w:customStyle="1" w:styleId="WW8Num103z0">
    <w:name w:val="WW8Num103z0"/>
    <w:rsid w:val="00C32134"/>
    <w:rPr>
      <w:rFonts w:ascii="Symbol" w:hAnsi="Symbol"/>
      <w:sz w:val="20"/>
    </w:rPr>
  </w:style>
  <w:style w:type="character" w:customStyle="1" w:styleId="WW8Num103z1">
    <w:name w:val="WW8Num103z1"/>
    <w:rsid w:val="00C32134"/>
    <w:rPr>
      <w:rFonts w:ascii="Courier New" w:hAnsi="Courier New"/>
      <w:sz w:val="20"/>
    </w:rPr>
  </w:style>
  <w:style w:type="character" w:customStyle="1" w:styleId="WW8Num103z2">
    <w:name w:val="WW8Num103z2"/>
    <w:rsid w:val="00C32134"/>
    <w:rPr>
      <w:rFonts w:ascii="Wingdings" w:hAnsi="Wingdings"/>
      <w:sz w:val="20"/>
    </w:rPr>
  </w:style>
  <w:style w:type="character" w:customStyle="1" w:styleId="WW8Num108z0">
    <w:name w:val="WW8Num108z0"/>
    <w:rsid w:val="00C32134"/>
    <w:rPr>
      <w:rFonts w:ascii="Symbol" w:hAnsi="Symbol"/>
      <w:sz w:val="20"/>
    </w:rPr>
  </w:style>
  <w:style w:type="character" w:customStyle="1" w:styleId="WW8Num108z1">
    <w:name w:val="WW8Num108z1"/>
    <w:rsid w:val="00C32134"/>
    <w:rPr>
      <w:rFonts w:ascii="Courier New" w:hAnsi="Courier New"/>
      <w:sz w:val="20"/>
    </w:rPr>
  </w:style>
  <w:style w:type="character" w:customStyle="1" w:styleId="WW8Num108z2">
    <w:name w:val="WW8Num108z2"/>
    <w:rsid w:val="00C32134"/>
    <w:rPr>
      <w:rFonts w:ascii="Wingdings" w:hAnsi="Wingdings"/>
      <w:sz w:val="20"/>
    </w:rPr>
  </w:style>
  <w:style w:type="character" w:customStyle="1" w:styleId="WW8Num109z0">
    <w:name w:val="WW8Num109z0"/>
    <w:rsid w:val="00C32134"/>
    <w:rPr>
      <w:rFonts w:ascii="Symbol" w:eastAsia="Times New Roman" w:hAnsi="Symbol"/>
    </w:rPr>
  </w:style>
  <w:style w:type="character" w:customStyle="1" w:styleId="WW8Num109z1">
    <w:name w:val="WW8Num109z1"/>
    <w:rsid w:val="00C32134"/>
    <w:rPr>
      <w:rFonts w:ascii="Courier New" w:hAnsi="Courier New"/>
    </w:rPr>
  </w:style>
  <w:style w:type="character" w:customStyle="1" w:styleId="WW8Num109z2">
    <w:name w:val="WW8Num109z2"/>
    <w:rsid w:val="00C32134"/>
    <w:rPr>
      <w:rFonts w:ascii="Wingdings" w:hAnsi="Wingdings"/>
    </w:rPr>
  </w:style>
  <w:style w:type="character" w:customStyle="1" w:styleId="WW8Num109z3">
    <w:name w:val="WW8Num109z3"/>
    <w:rsid w:val="00C32134"/>
    <w:rPr>
      <w:rFonts w:ascii="Symbol" w:hAnsi="Symbol"/>
    </w:rPr>
  </w:style>
  <w:style w:type="character" w:customStyle="1" w:styleId="WW8Num111z0">
    <w:name w:val="WW8Num111z0"/>
    <w:rsid w:val="00C32134"/>
    <w:rPr>
      <w:rFonts w:ascii="Symbol" w:hAnsi="Symbol"/>
      <w:sz w:val="20"/>
    </w:rPr>
  </w:style>
  <w:style w:type="character" w:customStyle="1" w:styleId="WW8Num111z1">
    <w:name w:val="WW8Num111z1"/>
    <w:rsid w:val="00C32134"/>
    <w:rPr>
      <w:rFonts w:ascii="Courier New" w:hAnsi="Courier New"/>
      <w:sz w:val="20"/>
    </w:rPr>
  </w:style>
  <w:style w:type="character" w:customStyle="1" w:styleId="WW8Num111z2">
    <w:name w:val="WW8Num111z2"/>
    <w:rsid w:val="00C32134"/>
    <w:rPr>
      <w:rFonts w:ascii="Wingdings" w:hAnsi="Wingdings"/>
      <w:sz w:val="20"/>
    </w:rPr>
  </w:style>
  <w:style w:type="character" w:customStyle="1" w:styleId="WW8Num117z0">
    <w:name w:val="WW8Num117z0"/>
    <w:rsid w:val="00C32134"/>
    <w:rPr>
      <w:rFonts w:ascii="Symbol" w:eastAsia="Times New Roman" w:hAnsi="Symbol"/>
    </w:rPr>
  </w:style>
  <w:style w:type="character" w:customStyle="1" w:styleId="WW8Num117z1">
    <w:name w:val="WW8Num117z1"/>
    <w:rsid w:val="00C32134"/>
    <w:rPr>
      <w:rFonts w:ascii="Courier New" w:hAnsi="Courier New"/>
    </w:rPr>
  </w:style>
  <w:style w:type="character" w:customStyle="1" w:styleId="WW8Num117z2">
    <w:name w:val="WW8Num117z2"/>
    <w:rsid w:val="00C32134"/>
    <w:rPr>
      <w:rFonts w:ascii="Wingdings" w:hAnsi="Wingdings"/>
    </w:rPr>
  </w:style>
  <w:style w:type="character" w:customStyle="1" w:styleId="WW8Num117z3">
    <w:name w:val="WW8Num117z3"/>
    <w:rsid w:val="00C32134"/>
    <w:rPr>
      <w:rFonts w:ascii="Symbol" w:hAnsi="Symbol"/>
    </w:rPr>
  </w:style>
  <w:style w:type="character" w:customStyle="1" w:styleId="WW8Num126z0">
    <w:name w:val="WW8Num126z0"/>
    <w:rsid w:val="00C32134"/>
    <w:rPr>
      <w:rFonts w:ascii="Symbol" w:eastAsia="SimSun" w:hAnsi="Symbol"/>
    </w:rPr>
  </w:style>
  <w:style w:type="character" w:customStyle="1" w:styleId="WW8Num126z1">
    <w:name w:val="WW8Num126z1"/>
    <w:rsid w:val="00C32134"/>
    <w:rPr>
      <w:rFonts w:ascii="Courier New" w:hAnsi="Courier New"/>
    </w:rPr>
  </w:style>
  <w:style w:type="character" w:customStyle="1" w:styleId="WW8Num126z2">
    <w:name w:val="WW8Num126z2"/>
    <w:rsid w:val="00C32134"/>
    <w:rPr>
      <w:rFonts w:ascii="Wingdings" w:hAnsi="Wingdings"/>
    </w:rPr>
  </w:style>
  <w:style w:type="character" w:customStyle="1" w:styleId="WW8Num126z3">
    <w:name w:val="WW8Num126z3"/>
    <w:rsid w:val="00C32134"/>
    <w:rPr>
      <w:rFonts w:ascii="Symbol" w:hAnsi="Symbol"/>
    </w:rPr>
  </w:style>
  <w:style w:type="character" w:customStyle="1" w:styleId="WW8Num128z0">
    <w:name w:val="WW8Num128z0"/>
    <w:rsid w:val="00C32134"/>
    <w:rPr>
      <w:rFonts w:ascii="Symbol" w:eastAsia="Times New Roman" w:hAnsi="Symbol"/>
    </w:rPr>
  </w:style>
  <w:style w:type="character" w:customStyle="1" w:styleId="WW8Num128z1">
    <w:name w:val="WW8Num128z1"/>
    <w:rsid w:val="00C32134"/>
    <w:rPr>
      <w:rFonts w:ascii="Courier New" w:hAnsi="Courier New"/>
    </w:rPr>
  </w:style>
  <w:style w:type="character" w:customStyle="1" w:styleId="WW8Num128z2">
    <w:name w:val="WW8Num128z2"/>
    <w:rsid w:val="00C32134"/>
    <w:rPr>
      <w:rFonts w:ascii="Wingdings" w:hAnsi="Wingdings"/>
    </w:rPr>
  </w:style>
  <w:style w:type="character" w:customStyle="1" w:styleId="WW8Num128z3">
    <w:name w:val="WW8Num128z3"/>
    <w:rsid w:val="00C32134"/>
    <w:rPr>
      <w:rFonts w:ascii="Symbol" w:hAnsi="Symbol"/>
    </w:rPr>
  </w:style>
  <w:style w:type="character" w:customStyle="1" w:styleId="WW8Num138z0">
    <w:name w:val="WW8Num138z0"/>
    <w:rsid w:val="00C32134"/>
    <w:rPr>
      <w:rFonts w:ascii="Times-Italic" w:eastAsia="Times New Roman" w:hAnsi="Times-Italic"/>
    </w:rPr>
  </w:style>
  <w:style w:type="character" w:customStyle="1" w:styleId="WW8Num138z1">
    <w:name w:val="WW8Num138z1"/>
    <w:rsid w:val="00C32134"/>
    <w:rPr>
      <w:rFonts w:ascii="Courier New" w:hAnsi="Courier New"/>
    </w:rPr>
  </w:style>
  <w:style w:type="character" w:customStyle="1" w:styleId="WW8Num138z2">
    <w:name w:val="WW8Num138z2"/>
    <w:rsid w:val="00C32134"/>
    <w:rPr>
      <w:rFonts w:ascii="Wingdings" w:hAnsi="Wingdings"/>
    </w:rPr>
  </w:style>
  <w:style w:type="character" w:customStyle="1" w:styleId="WW8Num138z3">
    <w:name w:val="WW8Num138z3"/>
    <w:rsid w:val="00C32134"/>
    <w:rPr>
      <w:rFonts w:ascii="Symbol" w:hAnsi="Symbol"/>
    </w:rPr>
  </w:style>
  <w:style w:type="character" w:customStyle="1" w:styleId="WW8Num143z0">
    <w:name w:val="WW8Num143z0"/>
    <w:rsid w:val="00C32134"/>
    <w:rPr>
      <w:rFonts w:ascii="Times New Roman" w:eastAsia="Times New Roman" w:hAnsi="Times New Roman" w:cs="Times New Roman"/>
    </w:rPr>
  </w:style>
  <w:style w:type="character" w:customStyle="1" w:styleId="WW8Num148z0">
    <w:name w:val="WW8Num148z0"/>
    <w:rsid w:val="00C32134"/>
    <w:rPr>
      <w:rFonts w:ascii="Symbol" w:hAnsi="Symbol"/>
      <w:sz w:val="20"/>
    </w:rPr>
  </w:style>
  <w:style w:type="character" w:customStyle="1" w:styleId="WW8Num148z1">
    <w:name w:val="WW8Num148z1"/>
    <w:rsid w:val="00C32134"/>
    <w:rPr>
      <w:rFonts w:ascii="Courier New" w:hAnsi="Courier New"/>
      <w:sz w:val="20"/>
    </w:rPr>
  </w:style>
  <w:style w:type="character" w:customStyle="1" w:styleId="WW8Num148z2">
    <w:name w:val="WW8Num148z2"/>
    <w:rsid w:val="00C32134"/>
    <w:rPr>
      <w:rFonts w:ascii="Wingdings" w:hAnsi="Wingdings"/>
      <w:sz w:val="20"/>
    </w:rPr>
  </w:style>
  <w:style w:type="character" w:customStyle="1" w:styleId="WW8Num151z0">
    <w:name w:val="WW8Num151z0"/>
    <w:rsid w:val="00C32134"/>
    <w:rPr>
      <w:rFonts w:ascii="Times New Roman" w:eastAsia="Times New Roman" w:hAnsi="Times New Roman" w:cs="Times New Roman"/>
    </w:rPr>
  </w:style>
  <w:style w:type="character" w:customStyle="1" w:styleId="WW8Num152z0">
    <w:name w:val="WW8Num152z0"/>
    <w:rsid w:val="00C32134"/>
    <w:rPr>
      <w:rFonts w:ascii="Symbol" w:hAnsi="Symbol"/>
      <w:sz w:val="20"/>
    </w:rPr>
  </w:style>
  <w:style w:type="character" w:customStyle="1" w:styleId="WW8Num152z1">
    <w:name w:val="WW8Num152z1"/>
    <w:rsid w:val="00C32134"/>
    <w:rPr>
      <w:rFonts w:ascii="Courier New" w:hAnsi="Courier New"/>
      <w:sz w:val="20"/>
    </w:rPr>
  </w:style>
  <w:style w:type="character" w:customStyle="1" w:styleId="WW8Num152z2">
    <w:name w:val="WW8Num152z2"/>
    <w:rsid w:val="00C32134"/>
    <w:rPr>
      <w:rFonts w:ascii="Wingdings" w:hAnsi="Wingdings"/>
      <w:sz w:val="20"/>
    </w:rPr>
  </w:style>
  <w:style w:type="character" w:customStyle="1" w:styleId="WW8Num153z0">
    <w:name w:val="WW8Num153z0"/>
    <w:rsid w:val="00C32134"/>
    <w:rPr>
      <w:sz w:val="24"/>
    </w:rPr>
  </w:style>
  <w:style w:type="character" w:customStyle="1" w:styleId="WW8Num155z0">
    <w:name w:val="WW8Num155z0"/>
    <w:rsid w:val="00C32134"/>
    <w:rPr>
      <w:rFonts w:ascii="Times New Roman" w:eastAsia="Times New Roman" w:hAnsi="Times New Roman" w:cs="Times New Roman"/>
    </w:rPr>
  </w:style>
  <w:style w:type="character" w:customStyle="1" w:styleId="WW8Num157z0">
    <w:name w:val="WW8Num157z0"/>
    <w:rsid w:val="00C32134"/>
    <w:rPr>
      <w:rFonts w:ascii="Symbol" w:hAnsi="Symbol"/>
      <w:sz w:val="20"/>
    </w:rPr>
  </w:style>
  <w:style w:type="character" w:customStyle="1" w:styleId="WW8Num157z1">
    <w:name w:val="WW8Num157z1"/>
    <w:rsid w:val="00C32134"/>
    <w:rPr>
      <w:rFonts w:ascii="Courier New" w:hAnsi="Courier New"/>
      <w:sz w:val="20"/>
    </w:rPr>
  </w:style>
  <w:style w:type="character" w:customStyle="1" w:styleId="WW8Num157z2">
    <w:name w:val="WW8Num157z2"/>
    <w:rsid w:val="00C32134"/>
    <w:rPr>
      <w:rFonts w:ascii="Wingdings" w:hAnsi="Wingdings"/>
      <w:sz w:val="20"/>
    </w:rPr>
  </w:style>
  <w:style w:type="character" w:customStyle="1" w:styleId="WW8Num163z0">
    <w:name w:val="WW8Num163z0"/>
    <w:rsid w:val="00C32134"/>
    <w:rPr>
      <w:rFonts w:ascii="Symbol" w:hAnsi="Symbol"/>
      <w:sz w:val="20"/>
    </w:rPr>
  </w:style>
  <w:style w:type="character" w:customStyle="1" w:styleId="WW8Num163z1">
    <w:name w:val="WW8Num163z1"/>
    <w:rsid w:val="00C32134"/>
    <w:rPr>
      <w:rFonts w:ascii="Courier New" w:hAnsi="Courier New"/>
      <w:sz w:val="20"/>
    </w:rPr>
  </w:style>
  <w:style w:type="character" w:customStyle="1" w:styleId="WW8Num163z2">
    <w:name w:val="WW8Num163z2"/>
    <w:rsid w:val="00C32134"/>
    <w:rPr>
      <w:rFonts w:ascii="Wingdings" w:hAnsi="Wingdings"/>
      <w:sz w:val="20"/>
    </w:rPr>
  </w:style>
  <w:style w:type="character" w:customStyle="1" w:styleId="WW8Num170z0">
    <w:name w:val="WW8Num170z0"/>
    <w:rsid w:val="00C32134"/>
    <w:rPr>
      <w:rFonts w:ascii="Symbol" w:eastAsia="Times New Roman" w:hAnsi="Symbol"/>
    </w:rPr>
  </w:style>
  <w:style w:type="character" w:customStyle="1" w:styleId="WW8Num170z1">
    <w:name w:val="WW8Num170z1"/>
    <w:rsid w:val="00C32134"/>
    <w:rPr>
      <w:rFonts w:ascii="Courier New" w:hAnsi="Courier New"/>
    </w:rPr>
  </w:style>
  <w:style w:type="character" w:customStyle="1" w:styleId="WW8Num170z2">
    <w:name w:val="WW8Num170z2"/>
    <w:rsid w:val="00C32134"/>
    <w:rPr>
      <w:rFonts w:ascii="Wingdings" w:hAnsi="Wingdings"/>
    </w:rPr>
  </w:style>
  <w:style w:type="character" w:customStyle="1" w:styleId="WW8Num170z3">
    <w:name w:val="WW8Num170z3"/>
    <w:rsid w:val="00C32134"/>
    <w:rPr>
      <w:rFonts w:ascii="Symbol" w:hAnsi="Symbol"/>
    </w:rPr>
  </w:style>
  <w:style w:type="character" w:customStyle="1" w:styleId="WW8Num177z0">
    <w:name w:val="WW8Num177z0"/>
    <w:rsid w:val="00C32134"/>
    <w:rPr>
      <w:rFonts w:ascii="Symbol" w:hAnsi="Symbol"/>
      <w:sz w:val="20"/>
    </w:rPr>
  </w:style>
  <w:style w:type="character" w:customStyle="1" w:styleId="WW8Num177z1">
    <w:name w:val="WW8Num177z1"/>
    <w:rsid w:val="00C32134"/>
    <w:rPr>
      <w:rFonts w:ascii="Courier New" w:hAnsi="Courier New"/>
      <w:sz w:val="20"/>
    </w:rPr>
  </w:style>
  <w:style w:type="character" w:customStyle="1" w:styleId="WW8Num177z2">
    <w:name w:val="WW8Num177z2"/>
    <w:rsid w:val="00C32134"/>
    <w:rPr>
      <w:rFonts w:ascii="Wingdings" w:hAnsi="Wingdings"/>
      <w:sz w:val="20"/>
    </w:rPr>
  </w:style>
  <w:style w:type="character" w:customStyle="1" w:styleId="WW8Num181z0">
    <w:name w:val="WW8Num181z0"/>
    <w:rsid w:val="00C32134"/>
    <w:rPr>
      <w:rFonts w:ascii="Symbol" w:eastAsia="Times New Roman" w:hAnsi="Symbol"/>
    </w:rPr>
  </w:style>
  <w:style w:type="character" w:customStyle="1" w:styleId="WW8Num181z1">
    <w:name w:val="WW8Num181z1"/>
    <w:rsid w:val="00C32134"/>
    <w:rPr>
      <w:rFonts w:ascii="Courier New" w:hAnsi="Courier New"/>
    </w:rPr>
  </w:style>
  <w:style w:type="character" w:customStyle="1" w:styleId="WW8Num181z2">
    <w:name w:val="WW8Num181z2"/>
    <w:rsid w:val="00C32134"/>
    <w:rPr>
      <w:rFonts w:ascii="Wingdings" w:hAnsi="Wingdings"/>
    </w:rPr>
  </w:style>
  <w:style w:type="character" w:customStyle="1" w:styleId="WW8Num181z3">
    <w:name w:val="WW8Num181z3"/>
    <w:rsid w:val="00C32134"/>
    <w:rPr>
      <w:rFonts w:ascii="Symbol" w:hAnsi="Symbol"/>
    </w:rPr>
  </w:style>
  <w:style w:type="character" w:customStyle="1" w:styleId="WW8Num185z0">
    <w:name w:val="WW8Num185z0"/>
    <w:rsid w:val="00C32134"/>
    <w:rPr>
      <w:rFonts w:ascii="Symbol" w:eastAsia="Times New Roman" w:hAnsi="Symbol"/>
    </w:rPr>
  </w:style>
  <w:style w:type="character" w:customStyle="1" w:styleId="WW8Num185z1">
    <w:name w:val="WW8Num185z1"/>
    <w:rsid w:val="00C32134"/>
    <w:rPr>
      <w:rFonts w:ascii="Courier New" w:hAnsi="Courier New"/>
    </w:rPr>
  </w:style>
  <w:style w:type="character" w:customStyle="1" w:styleId="WW8Num185z2">
    <w:name w:val="WW8Num185z2"/>
    <w:rsid w:val="00C32134"/>
    <w:rPr>
      <w:rFonts w:ascii="Wingdings" w:hAnsi="Wingdings"/>
    </w:rPr>
  </w:style>
  <w:style w:type="character" w:customStyle="1" w:styleId="WW8Num185z3">
    <w:name w:val="WW8Num185z3"/>
    <w:rsid w:val="00C32134"/>
    <w:rPr>
      <w:rFonts w:ascii="Symbol" w:hAnsi="Symbol"/>
    </w:rPr>
  </w:style>
  <w:style w:type="character" w:customStyle="1" w:styleId="WW8Num186z0">
    <w:name w:val="WW8Num186z0"/>
    <w:rsid w:val="00C32134"/>
    <w:rPr>
      <w:rFonts w:ascii="Symbol" w:hAnsi="Symbol"/>
      <w:sz w:val="20"/>
    </w:rPr>
  </w:style>
  <w:style w:type="character" w:customStyle="1" w:styleId="WW8Num186z1">
    <w:name w:val="WW8Num186z1"/>
    <w:rsid w:val="00C32134"/>
    <w:rPr>
      <w:rFonts w:ascii="Courier New" w:hAnsi="Courier New"/>
      <w:sz w:val="20"/>
    </w:rPr>
  </w:style>
  <w:style w:type="character" w:customStyle="1" w:styleId="WW8Num186z2">
    <w:name w:val="WW8Num186z2"/>
    <w:rsid w:val="00C32134"/>
    <w:rPr>
      <w:rFonts w:ascii="Wingdings" w:hAnsi="Wingdings"/>
      <w:sz w:val="20"/>
    </w:rPr>
  </w:style>
  <w:style w:type="character" w:customStyle="1" w:styleId="WW8Num192z0">
    <w:name w:val="WW8Num192z0"/>
    <w:rsid w:val="00C32134"/>
    <w:rPr>
      <w:rFonts w:ascii="Symbol" w:hAnsi="Symbol"/>
    </w:rPr>
  </w:style>
  <w:style w:type="character" w:customStyle="1" w:styleId="WW8Num192z1">
    <w:name w:val="WW8Num192z1"/>
    <w:rsid w:val="00C32134"/>
    <w:rPr>
      <w:rFonts w:ascii="Courier New" w:hAnsi="Courier New"/>
    </w:rPr>
  </w:style>
  <w:style w:type="character" w:customStyle="1" w:styleId="WW8Num192z2">
    <w:name w:val="WW8Num192z2"/>
    <w:rsid w:val="00C32134"/>
    <w:rPr>
      <w:rFonts w:ascii="Wingdings" w:hAnsi="Wingdings"/>
    </w:rPr>
  </w:style>
  <w:style w:type="character" w:customStyle="1" w:styleId="WW8Num194z0">
    <w:name w:val="WW8Num194z0"/>
    <w:rsid w:val="00C32134"/>
    <w:rPr>
      <w:rFonts w:ascii="Times-Roman" w:eastAsia="Times New Roman" w:hAnsi="Times-Roman"/>
      <w:i w:val="0"/>
    </w:rPr>
  </w:style>
  <w:style w:type="character" w:customStyle="1" w:styleId="WW8Num194z1">
    <w:name w:val="WW8Num194z1"/>
    <w:rsid w:val="00C32134"/>
    <w:rPr>
      <w:rFonts w:ascii="Courier New" w:hAnsi="Courier New"/>
    </w:rPr>
  </w:style>
  <w:style w:type="character" w:customStyle="1" w:styleId="WW8Num194z2">
    <w:name w:val="WW8Num194z2"/>
    <w:rsid w:val="00C32134"/>
    <w:rPr>
      <w:rFonts w:ascii="Wingdings" w:hAnsi="Wingdings"/>
    </w:rPr>
  </w:style>
  <w:style w:type="character" w:customStyle="1" w:styleId="WW8Num194z3">
    <w:name w:val="WW8Num194z3"/>
    <w:rsid w:val="00C32134"/>
    <w:rPr>
      <w:rFonts w:ascii="Symbol" w:hAnsi="Symbol"/>
    </w:rPr>
  </w:style>
  <w:style w:type="character" w:customStyle="1" w:styleId="WW8Num203z0">
    <w:name w:val="WW8Num203z0"/>
    <w:rsid w:val="00C32134"/>
    <w:rPr>
      <w:rFonts w:ascii="Wingdings" w:eastAsia="Times New Roman" w:hAnsi="Wingdings"/>
    </w:rPr>
  </w:style>
  <w:style w:type="character" w:customStyle="1" w:styleId="WW8Num203z1">
    <w:name w:val="WW8Num203z1"/>
    <w:rsid w:val="00C32134"/>
    <w:rPr>
      <w:rFonts w:ascii="Courier New" w:hAnsi="Courier New"/>
    </w:rPr>
  </w:style>
  <w:style w:type="character" w:customStyle="1" w:styleId="WW8Num203z2">
    <w:name w:val="WW8Num203z2"/>
    <w:rsid w:val="00C32134"/>
    <w:rPr>
      <w:rFonts w:ascii="Wingdings" w:hAnsi="Wingdings"/>
    </w:rPr>
  </w:style>
  <w:style w:type="character" w:customStyle="1" w:styleId="WW8Num203z3">
    <w:name w:val="WW8Num203z3"/>
    <w:rsid w:val="00C32134"/>
    <w:rPr>
      <w:rFonts w:ascii="Symbol" w:hAnsi="Symbol"/>
    </w:rPr>
  </w:style>
  <w:style w:type="character" w:customStyle="1" w:styleId="WW8Num204z1">
    <w:name w:val="WW8Num204z1"/>
    <w:rsid w:val="00C32134"/>
    <w:rPr>
      <w:b/>
    </w:rPr>
  </w:style>
  <w:style w:type="character" w:customStyle="1" w:styleId="WW8Num206z0">
    <w:name w:val="WW8Num206z0"/>
    <w:rsid w:val="00C32134"/>
    <w:rPr>
      <w:rFonts w:ascii="Symbol" w:eastAsia="Times New Roman" w:hAnsi="Symbol"/>
    </w:rPr>
  </w:style>
  <w:style w:type="character" w:customStyle="1" w:styleId="WW8Num206z1">
    <w:name w:val="WW8Num206z1"/>
    <w:rsid w:val="00C32134"/>
    <w:rPr>
      <w:rFonts w:ascii="Courier New" w:hAnsi="Courier New"/>
    </w:rPr>
  </w:style>
  <w:style w:type="character" w:customStyle="1" w:styleId="WW8Num206z2">
    <w:name w:val="WW8Num206z2"/>
    <w:rsid w:val="00C32134"/>
    <w:rPr>
      <w:rFonts w:ascii="Wingdings" w:hAnsi="Wingdings"/>
    </w:rPr>
  </w:style>
  <w:style w:type="character" w:customStyle="1" w:styleId="WW8Num206z3">
    <w:name w:val="WW8Num206z3"/>
    <w:rsid w:val="00C32134"/>
    <w:rPr>
      <w:rFonts w:ascii="Symbol" w:hAnsi="Symbol"/>
    </w:rPr>
  </w:style>
  <w:style w:type="character" w:customStyle="1" w:styleId="WW8Num207z0">
    <w:name w:val="WW8Num207z0"/>
    <w:rsid w:val="00C32134"/>
    <w:rPr>
      <w:rFonts w:ascii="Symbol" w:hAnsi="Symbol"/>
      <w:sz w:val="20"/>
    </w:rPr>
  </w:style>
  <w:style w:type="character" w:customStyle="1" w:styleId="WW8Num213z0">
    <w:name w:val="WW8Num213z0"/>
    <w:rsid w:val="00C32134"/>
    <w:rPr>
      <w:rFonts w:ascii="Symbol" w:hAnsi="Symbol"/>
      <w:sz w:val="20"/>
    </w:rPr>
  </w:style>
  <w:style w:type="character" w:customStyle="1" w:styleId="WW8Num214z0">
    <w:name w:val="WW8Num214z0"/>
    <w:rsid w:val="00C32134"/>
    <w:rPr>
      <w:rFonts w:ascii="Symbol" w:hAnsi="Symbol"/>
    </w:rPr>
  </w:style>
  <w:style w:type="character" w:customStyle="1" w:styleId="WW8Num214z1">
    <w:name w:val="WW8Num214z1"/>
    <w:rsid w:val="00C32134"/>
    <w:rPr>
      <w:rFonts w:ascii="Courier New" w:hAnsi="Courier New"/>
    </w:rPr>
  </w:style>
  <w:style w:type="character" w:customStyle="1" w:styleId="WW8Num220z0">
    <w:name w:val="WW8Num220z0"/>
    <w:rsid w:val="00C32134"/>
    <w:rPr>
      <w:u w:val="single"/>
    </w:rPr>
  </w:style>
  <w:style w:type="character" w:customStyle="1" w:styleId="WW8Num228z0">
    <w:name w:val="WW8Num228z0"/>
    <w:rsid w:val="00C32134"/>
    <w:rPr>
      <w:rFonts w:ascii="Symbol" w:hAnsi="Symbol"/>
      <w:sz w:val="20"/>
    </w:rPr>
  </w:style>
  <w:style w:type="character" w:customStyle="1" w:styleId="WW8Num228z1">
    <w:name w:val="WW8Num228z1"/>
    <w:rsid w:val="00C32134"/>
    <w:rPr>
      <w:rFonts w:ascii="Courier New" w:hAnsi="Courier New"/>
      <w:sz w:val="20"/>
    </w:rPr>
  </w:style>
  <w:style w:type="character" w:customStyle="1" w:styleId="WW8Num228z2">
    <w:name w:val="WW8Num228z2"/>
    <w:rsid w:val="00C32134"/>
    <w:rPr>
      <w:rFonts w:ascii="Wingdings" w:hAnsi="Wingdings"/>
      <w:sz w:val="20"/>
    </w:rPr>
  </w:style>
  <w:style w:type="character" w:customStyle="1" w:styleId="WW8Num236z0">
    <w:name w:val="WW8Num236z0"/>
    <w:rsid w:val="00C32134"/>
    <w:rPr>
      <w:rFonts w:ascii="Symbol" w:eastAsia="Times New Roman" w:hAnsi="Symbol"/>
    </w:rPr>
  </w:style>
  <w:style w:type="character" w:customStyle="1" w:styleId="WW8Num236z1">
    <w:name w:val="WW8Num236z1"/>
    <w:rsid w:val="00C32134"/>
    <w:rPr>
      <w:rFonts w:ascii="Courier New" w:hAnsi="Courier New"/>
    </w:rPr>
  </w:style>
  <w:style w:type="character" w:customStyle="1" w:styleId="WW8Num236z2">
    <w:name w:val="WW8Num236z2"/>
    <w:rsid w:val="00C32134"/>
    <w:rPr>
      <w:rFonts w:ascii="Wingdings" w:hAnsi="Wingdings"/>
    </w:rPr>
  </w:style>
  <w:style w:type="character" w:customStyle="1" w:styleId="WW8Num236z3">
    <w:name w:val="WW8Num236z3"/>
    <w:rsid w:val="00C32134"/>
    <w:rPr>
      <w:rFonts w:ascii="Symbol" w:hAnsi="Symbol"/>
    </w:rPr>
  </w:style>
  <w:style w:type="character" w:customStyle="1" w:styleId="WW8Num239z0">
    <w:name w:val="WW8Num239z0"/>
    <w:rsid w:val="00C32134"/>
    <w:rPr>
      <w:rFonts w:ascii="Times New Roman" w:eastAsia="Times New Roman" w:hAnsi="Times New Roman" w:cs="Times New Roman"/>
    </w:rPr>
  </w:style>
  <w:style w:type="character" w:customStyle="1" w:styleId="WW8Num239z1">
    <w:name w:val="WW8Num239z1"/>
    <w:rsid w:val="00C32134"/>
    <w:rPr>
      <w:rFonts w:ascii="Courier New" w:hAnsi="Courier New"/>
    </w:rPr>
  </w:style>
  <w:style w:type="character" w:customStyle="1" w:styleId="WW8Num239z2">
    <w:name w:val="WW8Num239z2"/>
    <w:rsid w:val="00C32134"/>
    <w:rPr>
      <w:rFonts w:ascii="Wingdings" w:hAnsi="Wingdings"/>
    </w:rPr>
  </w:style>
  <w:style w:type="character" w:customStyle="1" w:styleId="WW8Num239z3">
    <w:name w:val="WW8Num239z3"/>
    <w:rsid w:val="00C32134"/>
    <w:rPr>
      <w:rFonts w:ascii="Symbol" w:hAnsi="Symbol"/>
    </w:rPr>
  </w:style>
  <w:style w:type="character" w:customStyle="1" w:styleId="char">
    <w:name w:val="char"/>
    <w:basedOn w:val="DefaultParagraphFont"/>
    <w:rsid w:val="00C32134"/>
  </w:style>
  <w:style w:type="character" w:customStyle="1" w:styleId="hdr">
    <w:name w:val="hdr"/>
    <w:basedOn w:val="DefaultParagraphFont"/>
    <w:rsid w:val="00C32134"/>
  </w:style>
  <w:style w:type="character" w:customStyle="1" w:styleId="bolding1">
    <w:name w:val="bolding1"/>
    <w:basedOn w:val="DefaultParagraphFont"/>
    <w:rsid w:val="00C32134"/>
    <w:rPr>
      <w:b/>
      <w:bCs/>
    </w:rPr>
  </w:style>
  <w:style w:type="character" w:customStyle="1" w:styleId="bookoptions1">
    <w:name w:val="book_options1"/>
    <w:basedOn w:val="DefaultParagraphFont"/>
    <w:rsid w:val="00C32134"/>
    <w:rPr>
      <w:b/>
      <w:bCs/>
      <w:color w:val="333366"/>
    </w:rPr>
  </w:style>
  <w:style w:type="character" w:customStyle="1" w:styleId="descriptionblock">
    <w:name w:val="description block"/>
    <w:basedOn w:val="DefaultParagraphFont"/>
    <w:rsid w:val="00C32134"/>
  </w:style>
  <w:style w:type="character" w:customStyle="1" w:styleId="detailsboxblock">
    <w:name w:val="detailsbox block"/>
    <w:basedOn w:val="DefaultParagraphFont"/>
    <w:rsid w:val="00C32134"/>
  </w:style>
  <w:style w:type="character" w:customStyle="1" w:styleId="Char3">
    <w:name w:val="Char3"/>
    <w:aliases w:val="Tag Line Char Char1"/>
    <w:basedOn w:val="DefaultParagraphFont"/>
    <w:rsid w:val="00C32134"/>
    <w:rPr>
      <w:rFonts w:cs="Arial"/>
      <w:bCs/>
      <w:u w:val="thick"/>
      <w:lang w:val="en-US" w:eastAsia="ar-SA" w:bidi="ar-SA"/>
    </w:rPr>
  </w:style>
  <w:style w:type="character" w:customStyle="1" w:styleId="textmedium">
    <w:name w:val="textmedium"/>
    <w:basedOn w:val="DefaultParagraphFont"/>
    <w:rsid w:val="00C32134"/>
  </w:style>
  <w:style w:type="character" w:customStyle="1" w:styleId="citation1">
    <w:name w:val="citation1"/>
    <w:basedOn w:val="DefaultParagraphFont"/>
    <w:rsid w:val="00C32134"/>
    <w:rPr>
      <w:rFonts w:ascii="Verdana" w:hAnsi="Verdana"/>
      <w:sz w:val="17"/>
      <w:szCs w:val="17"/>
    </w:rPr>
  </w:style>
  <w:style w:type="character" w:customStyle="1" w:styleId="hithighlite">
    <w:name w:val="hithighlite"/>
    <w:basedOn w:val="DefaultParagraphFont"/>
    <w:rsid w:val="00C32134"/>
  </w:style>
  <w:style w:type="character" w:customStyle="1" w:styleId="Style6pt">
    <w:name w:val="Style 6 pt"/>
    <w:basedOn w:val="DefaultParagraphFont"/>
    <w:qFormat/>
    <w:rsid w:val="00C32134"/>
    <w:rPr>
      <w:sz w:val="12"/>
    </w:rPr>
  </w:style>
  <w:style w:type="character" w:customStyle="1" w:styleId="NumberingSymbols">
    <w:name w:val="Numbering Symbols"/>
    <w:rsid w:val="00C32134"/>
    <w:rPr>
      <w:rFonts w:ascii="Garamond" w:hAnsi="Garamond"/>
    </w:rPr>
  </w:style>
  <w:style w:type="character" w:customStyle="1" w:styleId="Bullets">
    <w:name w:val="Bullets"/>
    <w:rsid w:val="00C32134"/>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C32134"/>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C32134"/>
    <w:rPr>
      <w:szCs w:val="24"/>
      <w:u w:val="single"/>
      <w:lang w:val="en-US" w:eastAsia="ar-SA" w:bidi="ar-SA"/>
    </w:rPr>
  </w:style>
  <w:style w:type="paragraph" w:customStyle="1" w:styleId="Index">
    <w:name w:val="Index"/>
    <w:basedOn w:val="Normal"/>
    <w:qFormat/>
    <w:rsid w:val="00C32134"/>
    <w:pPr>
      <w:widowControl w:val="0"/>
      <w:suppressLineNumbers/>
      <w:suppressAutoHyphens/>
    </w:pPr>
    <w:rPr>
      <w:rFonts w:eastAsia="Calibri" w:cs="Tahoma"/>
      <w:lang w:bidi="en-US"/>
    </w:rPr>
  </w:style>
  <w:style w:type="paragraph" w:styleId="BodyTextIndent">
    <w:name w:val="Body Text Indent"/>
    <w:aliases w:val="Body Text EJ"/>
    <w:basedOn w:val="Normal"/>
    <w:next w:val="Normal"/>
    <w:link w:val="BodyTextIndentChar"/>
    <w:rsid w:val="00C32134"/>
    <w:pPr>
      <w:widowControl w:val="0"/>
      <w:suppressAutoHyphens/>
      <w:autoSpaceDE w:val="0"/>
    </w:pPr>
    <w:rPr>
      <w:rFonts w:ascii="LHPMII+TimesNewRoman" w:eastAsia="Calibri" w:hAnsi="LHPMII+TimesNewRoman"/>
      <w:szCs w:val="20"/>
      <w:lang w:eastAsia="ar-SA"/>
    </w:rPr>
  </w:style>
  <w:style w:type="character" w:customStyle="1" w:styleId="BodyTextIndentChar">
    <w:name w:val="Body Text Indent Char"/>
    <w:aliases w:val="Body Text EJ Char"/>
    <w:basedOn w:val="DefaultParagraphFont"/>
    <w:link w:val="BodyTextIndent"/>
    <w:rsid w:val="00C32134"/>
    <w:rPr>
      <w:rFonts w:ascii="LHPMII+TimesNewRoman" w:eastAsia="Calibri" w:hAnsi="LHPMII+TimesNewRoman" w:cs="Calibri"/>
      <w:szCs w:val="20"/>
      <w:lang w:eastAsia="ar-SA"/>
    </w:rPr>
  </w:style>
  <w:style w:type="paragraph" w:customStyle="1" w:styleId="StyleLeft025Right025TopSinglesolidlineAuto">
    <w:name w:val="Style Left:  0.25&quot; Right:  0.25&quot; Top: (Single solid line Auto  ..."/>
    <w:basedOn w:val="Normal"/>
    <w:link w:val="StyleLeft025Right025TopSinglesolidlineAutoChar"/>
    <w:qFormat/>
    <w:rsid w:val="00C32134"/>
    <w:pPr>
      <w:widowControl w:val="0"/>
      <w:pBdr>
        <w:top w:val="single" w:sz="4" w:space="1" w:color="000000"/>
        <w:left w:val="single" w:sz="4" w:space="0" w:color="000000"/>
        <w:bottom w:val="single" w:sz="4" w:space="1" w:color="000000"/>
        <w:right w:val="single" w:sz="4" w:space="4" w:color="000000"/>
      </w:pBdr>
      <w:suppressAutoHyphens/>
      <w:ind w:left="360" w:right="360"/>
    </w:pPr>
    <w:rPr>
      <w:rFonts w:eastAsia="Calibri"/>
      <w:szCs w:val="20"/>
      <w:lang w:eastAsia="ar-SA"/>
    </w:rPr>
  </w:style>
  <w:style w:type="paragraph" w:customStyle="1" w:styleId="ArgumentTags">
    <w:name w:val="Argument Tags"/>
    <w:basedOn w:val="Heading2"/>
    <w:qFormat/>
    <w:rsid w:val="00C32134"/>
    <w:pPr>
      <w:widowControl w:val="0"/>
      <w:suppressAutoHyphens/>
      <w:contextualSpacing/>
    </w:pPr>
    <w:rPr>
      <w:rFonts w:eastAsia="Calibri" w:cs="Arial"/>
      <w:b w:val="0"/>
      <w:bCs/>
      <w:iCs/>
      <w:sz w:val="24"/>
      <w:szCs w:val="22"/>
      <w:lang w:eastAsia="ar-SA"/>
    </w:rPr>
  </w:style>
  <w:style w:type="paragraph" w:customStyle="1" w:styleId="subhead">
    <w:name w:val="subhead"/>
    <w:basedOn w:val="Normal"/>
    <w:qFormat/>
    <w:rsid w:val="00C32134"/>
    <w:pPr>
      <w:widowControl w:val="0"/>
      <w:suppressAutoHyphens/>
      <w:spacing w:after="120" w:line="225" w:lineRule="atLeast"/>
      <w:ind w:right="180"/>
    </w:pPr>
    <w:rPr>
      <w:rFonts w:eastAsia="Calibri"/>
      <w:color w:val="5177C5"/>
      <w:szCs w:val="20"/>
      <w:lang w:eastAsia="ar-SA"/>
    </w:rPr>
  </w:style>
  <w:style w:type="paragraph" w:customStyle="1" w:styleId="StyleHeading110pt">
    <w:name w:val="Style Heading 1 + 10 pt"/>
    <w:basedOn w:val="Heading1"/>
    <w:qFormat/>
    <w:rsid w:val="00C32134"/>
    <w:pPr>
      <w:pBdr>
        <w:top w:val="single" w:sz="8" w:space="1" w:color="000000"/>
        <w:left w:val="single" w:sz="8" w:space="4" w:color="000000"/>
        <w:bottom w:val="single" w:sz="8" w:space="1" w:color="000000"/>
        <w:right w:val="single" w:sz="8" w:space="4" w:color="000000"/>
      </w:pBdr>
      <w:suppressAutoHyphens/>
      <w:contextualSpacing/>
    </w:pPr>
    <w:rPr>
      <w:rFonts w:eastAsia="Times New Roman" w:cs="Times New Roman"/>
      <w:bCs/>
      <w:caps/>
      <w:kern w:val="1"/>
      <w:sz w:val="32"/>
      <w:lang w:eastAsia="ar-SA"/>
    </w:rPr>
  </w:style>
  <w:style w:type="paragraph" w:customStyle="1" w:styleId="StyleStyleHeading110pt10pt">
    <w:name w:val="Style Style Heading 1 + 10 pt + 10 pt"/>
    <w:basedOn w:val="StyleHeading110pt"/>
    <w:qFormat/>
    <w:rsid w:val="00C32134"/>
  </w:style>
  <w:style w:type="paragraph" w:customStyle="1" w:styleId="StyleUnderliningTimesNewRomanBoldNounderlineKernat16">
    <w:name w:val="Style Underlining + Times New Roman Bold No underline Kern at 16..."/>
    <w:basedOn w:val="Normal"/>
    <w:qFormat/>
    <w:rsid w:val="00C32134"/>
    <w:pPr>
      <w:widowControl w:val="0"/>
      <w:suppressAutoHyphens/>
    </w:pPr>
    <w:rPr>
      <w:rFonts w:eastAsia="Calibri"/>
      <w:b/>
      <w:bCs/>
      <w:kern w:val="1"/>
      <w:sz w:val="32"/>
      <w:szCs w:val="32"/>
      <w:lang w:eastAsia="ar-SA"/>
    </w:rPr>
  </w:style>
  <w:style w:type="paragraph" w:customStyle="1" w:styleId="StyleUnderliningTimesNewRomanBoldNounderlineKernat161">
    <w:name w:val="Style Underlining + Times New Roman Bold No underline Kern at 16...1"/>
    <w:basedOn w:val="Normal"/>
    <w:qFormat/>
    <w:rsid w:val="00C32134"/>
    <w:pPr>
      <w:widowControl w:val="0"/>
      <w:suppressAutoHyphens/>
    </w:pPr>
    <w:rPr>
      <w:rFonts w:eastAsia="Calibri"/>
      <w:b/>
      <w:bCs/>
      <w:kern w:val="1"/>
      <w:sz w:val="32"/>
      <w:szCs w:val="32"/>
      <w:lang w:eastAsia="ar-SA"/>
    </w:rPr>
  </w:style>
  <w:style w:type="paragraph" w:customStyle="1" w:styleId="StyleBoldUnderliningKernat16pt">
    <w:name w:val="Style Bold Underlining + Kern at 16 pt"/>
    <w:qFormat/>
    <w:rsid w:val="00C32134"/>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qFormat/>
    <w:rsid w:val="00C32134"/>
    <w:pPr>
      <w:widowControl w:val="0"/>
      <w:suppressAutoHyphens/>
      <w:contextualSpacing/>
    </w:pPr>
    <w:rPr>
      <w:rFonts w:eastAsia="Calibri" w:cs="Arial"/>
      <w:b w:val="0"/>
      <w:bCs/>
      <w:iCs/>
      <w:szCs w:val="20"/>
      <w:lang w:eastAsia="ar-SA"/>
    </w:rPr>
  </w:style>
  <w:style w:type="paragraph" w:customStyle="1" w:styleId="TxBr6p1">
    <w:name w:val="TxBr_6p1"/>
    <w:basedOn w:val="Normal"/>
    <w:qFormat/>
    <w:rsid w:val="00C32134"/>
    <w:pPr>
      <w:widowControl w:val="0"/>
      <w:tabs>
        <w:tab w:val="left" w:pos="204"/>
      </w:tabs>
      <w:suppressAutoHyphens/>
      <w:autoSpaceDE w:val="0"/>
      <w:spacing w:line="238" w:lineRule="atLeast"/>
      <w:ind w:firstLine="204"/>
      <w:jc w:val="both"/>
    </w:pPr>
    <w:rPr>
      <w:rFonts w:eastAsia="Calibri"/>
      <w:szCs w:val="20"/>
      <w:lang w:bidi="en-US"/>
    </w:rPr>
  </w:style>
  <w:style w:type="paragraph" w:customStyle="1" w:styleId="cardCharCharCharCharCharCharCharCharCharCharCharCharCharCharChar">
    <w:name w:val="card Char Char Char Char Char Char Char Char Char Char Char Char Char Char Char"/>
    <w:basedOn w:val="Normal"/>
    <w:qFormat/>
    <w:rsid w:val="00C32134"/>
    <w:pPr>
      <w:widowControl w:val="0"/>
      <w:suppressAutoHyphens/>
      <w:ind w:left="400"/>
    </w:pPr>
    <w:rPr>
      <w:rFonts w:eastAsia="Calibri"/>
      <w:szCs w:val="20"/>
      <w:lang w:bidi="en-US"/>
    </w:rPr>
  </w:style>
  <w:style w:type="paragraph" w:customStyle="1" w:styleId="UnderlineStyle">
    <w:name w:val="Underline Style"/>
    <w:basedOn w:val="Normal"/>
    <w:link w:val="UnderlineStyleChar"/>
    <w:uiPriority w:val="99"/>
    <w:qFormat/>
    <w:rsid w:val="00C32134"/>
    <w:pPr>
      <w:widowControl w:val="0"/>
      <w:suppressAutoHyphens/>
    </w:pPr>
    <w:rPr>
      <w:rFonts w:eastAsia="Calibri"/>
      <w:b/>
      <w:u w:val="single"/>
      <w:lang w:eastAsia="ar-SA"/>
    </w:rPr>
  </w:style>
  <w:style w:type="paragraph" w:customStyle="1" w:styleId="Normalization">
    <w:name w:val="Normalization"/>
    <w:basedOn w:val="Normal"/>
    <w:qFormat/>
    <w:rsid w:val="00C32134"/>
    <w:pPr>
      <w:widowControl w:val="0"/>
      <w:suppressAutoHyphens/>
    </w:pPr>
    <w:rPr>
      <w:rFonts w:eastAsia="Calibri"/>
      <w:sz w:val="18"/>
      <w:lang w:eastAsia="ar-SA"/>
    </w:rPr>
  </w:style>
  <w:style w:type="paragraph" w:customStyle="1" w:styleId="BreifTitle">
    <w:name w:val="Breif Title"/>
    <w:basedOn w:val="Normal"/>
    <w:qFormat/>
    <w:rsid w:val="00C32134"/>
    <w:pPr>
      <w:widowControl w:val="0"/>
      <w:suppressAutoHyphens/>
      <w:autoSpaceDE w:val="0"/>
      <w:jc w:val="center"/>
    </w:pPr>
    <w:rPr>
      <w:rFonts w:eastAsia="Calibri"/>
      <w:b/>
      <w:caps/>
      <w:lang w:eastAsia="ar-SA"/>
    </w:rPr>
  </w:style>
  <w:style w:type="paragraph" w:customStyle="1" w:styleId="tagCharChar1Char">
    <w:name w:val="tag Char Char1 Char"/>
    <w:basedOn w:val="Normal"/>
    <w:qFormat/>
    <w:rsid w:val="00C32134"/>
    <w:pPr>
      <w:suppressAutoHyphens/>
    </w:pPr>
    <w:rPr>
      <w:rFonts w:eastAsia="Calibri"/>
      <w:b/>
      <w:bCs/>
      <w:lang w:eastAsia="ar-SA"/>
    </w:rPr>
  </w:style>
  <w:style w:type="paragraph" w:customStyle="1" w:styleId="WW-Default">
    <w:name w:val="WW-Default"/>
    <w:qFormat/>
    <w:rsid w:val="00C32134"/>
    <w:pPr>
      <w:widowControl w:val="0"/>
      <w:suppressAutoHyphens/>
      <w:autoSpaceDE w:val="0"/>
      <w:spacing w:after="0" w:line="240" w:lineRule="auto"/>
    </w:pPr>
    <w:rPr>
      <w:rFonts w:ascii="Arial Black" w:eastAsia="Times New Roman" w:hAnsi="Arial Black" w:cs="Arial Black"/>
      <w:color w:val="000000"/>
      <w:sz w:val="24"/>
      <w:szCs w:val="24"/>
      <w:lang w:eastAsia="ar-SA"/>
    </w:rPr>
  </w:style>
  <w:style w:type="paragraph" w:customStyle="1" w:styleId="CM12">
    <w:name w:val="CM12"/>
    <w:basedOn w:val="WW-Default"/>
    <w:next w:val="WW-Default"/>
    <w:qFormat/>
    <w:rsid w:val="00C32134"/>
    <w:pPr>
      <w:spacing w:line="320" w:lineRule="atLeast"/>
    </w:pPr>
    <w:rPr>
      <w:rFonts w:ascii="Granjon LT Std" w:hAnsi="Granjon LT Std" w:cs="Times New Roman"/>
      <w:lang w:eastAsia="en-US" w:bidi="en-US"/>
    </w:rPr>
  </w:style>
  <w:style w:type="paragraph" w:customStyle="1" w:styleId="CM44">
    <w:name w:val="CM44"/>
    <w:basedOn w:val="WW-Default"/>
    <w:next w:val="WW-Default"/>
    <w:qFormat/>
    <w:rsid w:val="00C32134"/>
    <w:pPr>
      <w:spacing w:after="480"/>
    </w:pPr>
    <w:rPr>
      <w:rFonts w:ascii="Granjon LT Std" w:hAnsi="Granjon LT Std" w:cs="Times New Roman"/>
      <w:lang w:eastAsia="en-US" w:bidi="en-US"/>
    </w:rPr>
  </w:style>
  <w:style w:type="paragraph" w:customStyle="1" w:styleId="CM10">
    <w:name w:val="CM10"/>
    <w:basedOn w:val="WW-Default"/>
    <w:next w:val="WW-Default"/>
    <w:qFormat/>
    <w:rsid w:val="00C32134"/>
    <w:pPr>
      <w:spacing w:line="320" w:lineRule="atLeast"/>
    </w:pPr>
    <w:rPr>
      <w:rFonts w:ascii="Granjon LT Std" w:hAnsi="Granjon LT Std" w:cs="Times New Roman"/>
      <w:lang w:eastAsia="en-US" w:bidi="en-US"/>
    </w:rPr>
  </w:style>
  <w:style w:type="paragraph" w:customStyle="1" w:styleId="NoteLevel1">
    <w:name w:val="Note Level 1"/>
    <w:basedOn w:val="Normal"/>
    <w:qFormat/>
    <w:rsid w:val="00C32134"/>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C32134"/>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C32134"/>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C32134"/>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C32134"/>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C32134"/>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C32134"/>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C32134"/>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
    <w:name w:val="Heading 10"/>
    <w:basedOn w:val="Heading1"/>
    <w:next w:val="BodyText"/>
    <w:qFormat/>
    <w:rsid w:val="00C32134"/>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C32134"/>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C32134"/>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C32134"/>
    <w:pPr>
      <w:tabs>
        <w:tab w:val="clear" w:pos="9450"/>
      </w:tabs>
      <w:jc w:val="center"/>
    </w:pPr>
    <w:rPr>
      <w:rFonts w:eastAsia="Times New Roman"/>
      <w:b/>
      <w:bCs/>
      <w:kern w:val="0"/>
      <w:lang w:bidi="en-US"/>
    </w:rPr>
  </w:style>
  <w:style w:type="paragraph" w:customStyle="1" w:styleId="cardtextemphasis">
    <w:name w:val="card text emphasis"/>
    <w:basedOn w:val="UnderlinedCardText"/>
    <w:qFormat/>
    <w:rsid w:val="00C32134"/>
    <w:pPr>
      <w:widowControl w:val="0"/>
      <w:suppressAutoHyphens/>
      <w:spacing w:before="86" w:after="86"/>
      <w:ind w:left="86" w:right="86"/>
    </w:pPr>
    <w:rPr>
      <w:rFonts w:eastAsia="Times New Roman"/>
      <w:b/>
    </w:rPr>
  </w:style>
  <w:style w:type="character" w:customStyle="1" w:styleId="a1">
    <w:name w:val="a1"/>
    <w:basedOn w:val="DefaultParagraphFont"/>
    <w:rsid w:val="00C32134"/>
    <w:rPr>
      <w:color w:val="008000"/>
    </w:rPr>
  </w:style>
  <w:style w:type="character" w:customStyle="1" w:styleId="AUNDERLINE0">
    <w:name w:val="AUNDERLINE"/>
    <w:basedOn w:val="DefaultParagraphFont"/>
    <w:qFormat/>
    <w:rsid w:val="00C32134"/>
    <w:rPr>
      <w:rFonts w:ascii="Times New Roman" w:hAnsi="Times New Roman"/>
      <w:sz w:val="20"/>
      <w:u w:val="single"/>
    </w:rPr>
  </w:style>
  <w:style w:type="paragraph" w:customStyle="1" w:styleId="NormalUnderline0">
    <w:name w:val="Normal + Underline"/>
    <w:basedOn w:val="Normal"/>
    <w:qFormat/>
    <w:rsid w:val="00C32134"/>
    <w:pPr>
      <w:ind w:left="720"/>
    </w:pPr>
    <w:rPr>
      <w:rFonts w:eastAsia="Calibri"/>
      <w:b/>
      <w:u w:val="single"/>
    </w:rPr>
  </w:style>
  <w:style w:type="character" w:customStyle="1" w:styleId="NormalUnderlineChar">
    <w:name w:val="Normal + Underline Char"/>
    <w:basedOn w:val="DefaultParagraphFont"/>
    <w:rsid w:val="00C32134"/>
    <w:rPr>
      <w:b/>
      <w:sz w:val="24"/>
      <w:szCs w:val="24"/>
      <w:u w:val="single"/>
      <w:lang w:val="en-US" w:eastAsia="en-US" w:bidi="ar-SA"/>
    </w:rPr>
  </w:style>
  <w:style w:type="paragraph" w:customStyle="1" w:styleId="western">
    <w:name w:val="western"/>
    <w:basedOn w:val="Normal"/>
    <w:qFormat/>
    <w:rsid w:val="00C32134"/>
    <w:pPr>
      <w:spacing w:before="100" w:beforeAutospacing="1" w:after="100" w:afterAutospacing="1"/>
    </w:pPr>
    <w:rPr>
      <w:rFonts w:eastAsia="Calibri"/>
    </w:rPr>
  </w:style>
  <w:style w:type="character" w:customStyle="1" w:styleId="CitesChar1">
    <w:name w:val="Cites Char1"/>
    <w:basedOn w:val="DefaultParagraphFont"/>
    <w:rsid w:val="00C32134"/>
    <w:rPr>
      <w:b/>
      <w:szCs w:val="24"/>
      <w:u w:val="single"/>
      <w:lang w:val="en-US" w:eastAsia="en-US" w:bidi="ar-SA"/>
    </w:rPr>
  </w:style>
  <w:style w:type="character" w:customStyle="1" w:styleId="UnderlinedTextCharChar">
    <w:name w:val="Underlined Text Char Char"/>
    <w:basedOn w:val="DefaultParagraphFont"/>
    <w:rsid w:val="00C32134"/>
    <w:rPr>
      <w:rFonts w:cs="Arial"/>
      <w:bCs/>
      <w:szCs w:val="26"/>
      <w:u w:val="single"/>
      <w:lang w:val="en-US" w:eastAsia="en-US" w:bidi="ar-SA"/>
    </w:rPr>
  </w:style>
  <w:style w:type="paragraph" w:customStyle="1" w:styleId="Repeatblockheading0">
    <w:name w:val="Repeat block heading"/>
    <w:basedOn w:val="Title"/>
    <w:qFormat/>
    <w:rsid w:val="00C32134"/>
    <w:pPr>
      <w:widowControl w:val="0"/>
      <w:pBdr>
        <w:bottom w:val="single" w:sz="12" w:space="1" w:color="auto"/>
      </w:pBdr>
      <w:ind w:left="0"/>
      <w:jc w:val="center"/>
      <w:outlineLvl w:val="1"/>
    </w:pPr>
    <w:rPr>
      <w:rFonts w:ascii="Estrangelo Edessa" w:hAnsi="Estrangelo Edessa" w:cs="Times New Roman"/>
      <w:b/>
      <w:sz w:val="48"/>
      <w:szCs w:val="48"/>
      <w:u w:val="none"/>
    </w:rPr>
  </w:style>
  <w:style w:type="character" w:customStyle="1" w:styleId="lqqtgroup">
    <w:name w:val="lqqtgroup"/>
    <w:basedOn w:val="DefaultParagraphFont"/>
    <w:rsid w:val="00C32134"/>
  </w:style>
  <w:style w:type="character" w:customStyle="1" w:styleId="quotedtooltip">
    <w:name w:val="quotedtooltip"/>
    <w:basedOn w:val="DefaultParagraphFont"/>
    <w:rsid w:val="00C32134"/>
  </w:style>
  <w:style w:type="character" w:customStyle="1" w:styleId="quotedtooltipbox">
    <w:name w:val="quotedtooltipbox"/>
    <w:basedOn w:val="DefaultParagraphFont"/>
    <w:rsid w:val="00C32134"/>
  </w:style>
  <w:style w:type="character" w:customStyle="1" w:styleId="mwlivequotes">
    <w:name w:val="mwlivequotes"/>
    <w:basedOn w:val="DefaultParagraphFont"/>
    <w:rsid w:val="00C32134"/>
  </w:style>
  <w:style w:type="character" w:customStyle="1" w:styleId="lastlabel">
    <w:name w:val="lastlabel"/>
    <w:basedOn w:val="DefaultParagraphFont"/>
    <w:rsid w:val="00C32134"/>
  </w:style>
  <w:style w:type="character" w:customStyle="1" w:styleId="lb07">
    <w:name w:val="lb07"/>
    <w:basedOn w:val="DefaultParagraphFont"/>
    <w:rsid w:val="00C32134"/>
  </w:style>
  <w:style w:type="character" w:customStyle="1" w:styleId="qted">
    <w:name w:val="qted"/>
    <w:basedOn w:val="DefaultParagraphFont"/>
    <w:rsid w:val="00C32134"/>
  </w:style>
  <w:style w:type="character" w:customStyle="1" w:styleId="t14">
    <w:name w:val="t14"/>
    <w:basedOn w:val="DefaultParagraphFont"/>
    <w:rsid w:val="00C32134"/>
  </w:style>
  <w:style w:type="paragraph" w:customStyle="1" w:styleId="format-body">
    <w:name w:val="format-body"/>
    <w:basedOn w:val="Normal"/>
    <w:qFormat/>
    <w:rsid w:val="00C32134"/>
    <w:pPr>
      <w:spacing w:before="100" w:beforeAutospacing="1" w:after="100" w:afterAutospacing="1"/>
    </w:pPr>
    <w:rPr>
      <w:rFonts w:eastAsia="Calibri"/>
    </w:rPr>
  </w:style>
  <w:style w:type="character" w:customStyle="1" w:styleId="crosslinkpopup">
    <w:name w:val="crosslinkpopup"/>
    <w:basedOn w:val="DefaultParagraphFont"/>
    <w:rsid w:val="00C32134"/>
  </w:style>
  <w:style w:type="character" w:customStyle="1" w:styleId="searchtermbold">
    <w:name w:val="searchtermbold"/>
    <w:basedOn w:val="DefaultParagraphFont"/>
    <w:rsid w:val="00C32134"/>
  </w:style>
  <w:style w:type="character" w:customStyle="1" w:styleId="spanstyle">
    <w:name w:val="spanstyle"/>
    <w:basedOn w:val="DefaultParagraphFont"/>
    <w:rsid w:val="00C32134"/>
  </w:style>
  <w:style w:type="character" w:customStyle="1" w:styleId="ShrinkChar">
    <w:name w:val="Shrink Char"/>
    <w:basedOn w:val="DefaultParagraphFont"/>
    <w:rsid w:val="00C32134"/>
    <w:rPr>
      <w:rFonts w:ascii="Times New Roman" w:eastAsia="Times New Roman" w:hAnsi="Times New Roman"/>
      <w:sz w:val="12"/>
      <w:lang w:val="en-US" w:eastAsia="en-US" w:bidi="ar-SA"/>
    </w:rPr>
  </w:style>
  <w:style w:type="character" w:customStyle="1" w:styleId="FullCiteChar">
    <w:name w:val="Full Cite Char"/>
    <w:basedOn w:val="DefaultParagraphFont"/>
    <w:rsid w:val="00C32134"/>
    <w:rPr>
      <w:lang w:val="en-US" w:eastAsia="en-US" w:bidi="ar-SA"/>
    </w:rPr>
  </w:style>
  <w:style w:type="character" w:customStyle="1" w:styleId="f">
    <w:name w:val="f"/>
    <w:basedOn w:val="DefaultParagraphFont"/>
    <w:rsid w:val="00C32134"/>
  </w:style>
  <w:style w:type="character" w:customStyle="1" w:styleId="nfakpe">
    <w:name w:val="nfakpe"/>
    <w:basedOn w:val="DefaultParagraphFont"/>
    <w:rsid w:val="00C32134"/>
  </w:style>
  <w:style w:type="character" w:customStyle="1" w:styleId="DebateBlockCharChar">
    <w:name w:val="Debate Block Char Char"/>
    <w:basedOn w:val="DefaultParagraphFont"/>
    <w:rsid w:val="00C32134"/>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C32134"/>
    <w:rPr>
      <w:rFonts w:cs="Arial"/>
      <w:b/>
      <w:bCs/>
      <w:iCs/>
      <w:sz w:val="24"/>
      <w:szCs w:val="28"/>
    </w:rPr>
  </w:style>
  <w:style w:type="paragraph" w:customStyle="1" w:styleId="Language">
    <w:name w:val="Language"/>
    <w:basedOn w:val="Normal"/>
    <w:qFormat/>
    <w:rsid w:val="00C32134"/>
    <w:rPr>
      <w:rFonts w:eastAsia="Calibri"/>
      <w:strike/>
      <w:szCs w:val="20"/>
    </w:rPr>
  </w:style>
  <w:style w:type="character" w:customStyle="1" w:styleId="citsource">
    <w:name w:val="citsource"/>
    <w:basedOn w:val="DefaultParagraphFont"/>
    <w:rsid w:val="00C32134"/>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C32134"/>
    <w:rPr>
      <w:b/>
      <w:u w:val="single"/>
    </w:rPr>
  </w:style>
  <w:style w:type="character" w:customStyle="1" w:styleId="sc">
    <w:name w:val="sc"/>
    <w:basedOn w:val="DefaultParagraphFont"/>
    <w:rsid w:val="00C32134"/>
  </w:style>
  <w:style w:type="character" w:customStyle="1" w:styleId="dd">
    <w:name w:val="dd"/>
    <w:basedOn w:val="DefaultParagraphFont"/>
    <w:rsid w:val="00C32134"/>
  </w:style>
  <w:style w:type="character" w:customStyle="1" w:styleId="post-author">
    <w:name w:val="post-author"/>
    <w:basedOn w:val="DefaultParagraphFont"/>
    <w:rsid w:val="00C32134"/>
  </w:style>
  <w:style w:type="character" w:customStyle="1" w:styleId="ital-inline">
    <w:name w:val="ital-inline"/>
    <w:basedOn w:val="DefaultParagraphFont"/>
    <w:rsid w:val="00C32134"/>
  </w:style>
  <w:style w:type="character" w:customStyle="1" w:styleId="atime">
    <w:name w:val="atime"/>
    <w:basedOn w:val="DefaultParagraphFont"/>
    <w:rsid w:val="00C32134"/>
  </w:style>
  <w:style w:type="character" w:customStyle="1" w:styleId="ReadText">
    <w:name w:val="Read Text"/>
    <w:basedOn w:val="DefaultParagraphFont"/>
    <w:rsid w:val="00C32134"/>
    <w:rPr>
      <w:rFonts w:ascii="Times New Roman" w:hAnsi="Times New Roman"/>
      <w:b/>
      <w:bCs/>
      <w:sz w:val="24"/>
      <w:u w:val="single"/>
    </w:rPr>
  </w:style>
  <w:style w:type="paragraph" w:customStyle="1" w:styleId="unread">
    <w:name w:val="unread"/>
    <w:basedOn w:val="Normal"/>
    <w:qFormat/>
    <w:rsid w:val="00C32134"/>
    <w:rPr>
      <w:rFonts w:eastAsia="Calibri"/>
    </w:rPr>
  </w:style>
  <w:style w:type="character" w:customStyle="1" w:styleId="unreadChar">
    <w:name w:val="unread Char"/>
    <w:basedOn w:val="DefaultParagraphFont"/>
    <w:rsid w:val="00C32134"/>
    <w:rPr>
      <w:szCs w:val="24"/>
      <w:lang w:val="en-US" w:eastAsia="en-US" w:bidi="ar-SA"/>
    </w:rPr>
  </w:style>
  <w:style w:type="paragraph" w:customStyle="1" w:styleId="cardunderlined0">
    <w:name w:val="card underlined"/>
    <w:basedOn w:val="Normal"/>
    <w:qFormat/>
    <w:rsid w:val="00C32134"/>
    <w:rPr>
      <w:rFonts w:eastAsia="Calibri"/>
      <w:u w:val="single"/>
    </w:rPr>
  </w:style>
  <w:style w:type="character" w:customStyle="1" w:styleId="Internetlink1">
    <w:name w:val="Internet link1"/>
    <w:rsid w:val="00C32134"/>
    <w:rPr>
      <w:color w:val="000080"/>
      <w:u w:val="single"/>
    </w:rPr>
  </w:style>
  <w:style w:type="character" w:customStyle="1" w:styleId="underliningChar0">
    <w:name w:val="underlining Char"/>
    <w:basedOn w:val="DefaultParagraphFont"/>
    <w:rsid w:val="00C32134"/>
    <w:rPr>
      <w:b/>
      <w:szCs w:val="24"/>
      <w:u w:val="single"/>
      <w:lang w:val="en-US" w:eastAsia="en-US" w:bidi="ar-SA"/>
    </w:rPr>
  </w:style>
  <w:style w:type="character" w:customStyle="1" w:styleId="notreadChar">
    <w:name w:val="not read Char"/>
    <w:basedOn w:val="DefaultParagraphFont"/>
    <w:rsid w:val="00C32134"/>
    <w:rPr>
      <w:sz w:val="18"/>
      <w:szCs w:val="24"/>
      <w:lang w:val="en-US" w:eastAsia="en-US" w:bidi="ar-SA"/>
    </w:rPr>
  </w:style>
  <w:style w:type="character" w:customStyle="1" w:styleId="journalname">
    <w:name w:val="journalname"/>
    <w:basedOn w:val="DefaultParagraphFont"/>
    <w:rsid w:val="00C32134"/>
  </w:style>
  <w:style w:type="character" w:customStyle="1" w:styleId="b">
    <w:name w:val="b"/>
    <w:basedOn w:val="DefaultParagraphFont"/>
    <w:rsid w:val="00C32134"/>
  </w:style>
  <w:style w:type="character" w:customStyle="1" w:styleId="insideheadline">
    <w:name w:val="insideheadline"/>
    <w:basedOn w:val="DefaultParagraphFont"/>
    <w:rsid w:val="00C32134"/>
  </w:style>
  <w:style w:type="character" w:customStyle="1" w:styleId="byl">
    <w:name w:val="byl"/>
    <w:basedOn w:val="DefaultParagraphFont"/>
    <w:rsid w:val="00C32134"/>
  </w:style>
  <w:style w:type="character" w:customStyle="1" w:styleId="NormalUnderlineChar0">
    <w:name w:val="Normal Underline Char"/>
    <w:basedOn w:val="DefaultParagraphFont"/>
    <w:rsid w:val="00C32134"/>
    <w:rPr>
      <w:szCs w:val="24"/>
      <w:u w:val="single"/>
    </w:rPr>
  </w:style>
  <w:style w:type="paragraph" w:customStyle="1" w:styleId="article-text">
    <w:name w:val="article-text"/>
    <w:basedOn w:val="Normal"/>
    <w:qFormat/>
    <w:rsid w:val="00C32134"/>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C32134"/>
  </w:style>
  <w:style w:type="character" w:customStyle="1" w:styleId="mwlivequotesdowndelayed">
    <w:name w:val="mwlivequotes down delayed"/>
    <w:basedOn w:val="DefaultParagraphFont"/>
    <w:rsid w:val="00C32134"/>
  </w:style>
  <w:style w:type="character" w:customStyle="1" w:styleId="headline">
    <w:name w:val="headline"/>
    <w:basedOn w:val="DefaultParagraphFont"/>
    <w:rsid w:val="00C32134"/>
  </w:style>
  <w:style w:type="character" w:customStyle="1" w:styleId="shirttail">
    <w:name w:val="shirttail"/>
    <w:basedOn w:val="DefaultParagraphFont"/>
    <w:rsid w:val="00C32134"/>
  </w:style>
  <w:style w:type="character" w:customStyle="1" w:styleId="definition">
    <w:name w:val="definition"/>
    <w:basedOn w:val="DefaultParagraphFont"/>
    <w:rsid w:val="00C32134"/>
  </w:style>
  <w:style w:type="character" w:customStyle="1" w:styleId="forenames">
    <w:name w:val="forenames"/>
    <w:basedOn w:val="DefaultParagraphFont"/>
    <w:rsid w:val="00C32134"/>
  </w:style>
  <w:style w:type="character" w:customStyle="1" w:styleId="surname">
    <w:name w:val="surname"/>
    <w:basedOn w:val="DefaultParagraphFont"/>
    <w:rsid w:val="00C32134"/>
  </w:style>
  <w:style w:type="character" w:customStyle="1" w:styleId="btitle">
    <w:name w:val="btitle"/>
    <w:basedOn w:val="DefaultParagraphFont"/>
    <w:rsid w:val="00C32134"/>
  </w:style>
  <w:style w:type="paragraph" w:customStyle="1" w:styleId="CardTextCharChar">
    <w:name w:val="Card Text Char Char"/>
    <w:qFormat/>
    <w:rsid w:val="00C32134"/>
    <w:pPr>
      <w:spacing w:after="200" w:line="240" w:lineRule="auto"/>
      <w:contextualSpacing/>
    </w:pPr>
    <w:rPr>
      <w:rFonts w:ascii="Arial Narrow" w:eastAsia="Calibri" w:hAnsi="Arial Narrow" w:cs="Times New Roman"/>
      <w:sz w:val="16"/>
    </w:rPr>
  </w:style>
  <w:style w:type="character" w:customStyle="1" w:styleId="CardTextCharCharChar">
    <w:name w:val="Card Text Char Char Char"/>
    <w:basedOn w:val="DefaultParagraphFont"/>
    <w:rsid w:val="00C3213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32134"/>
    <w:rPr>
      <w:rFonts w:ascii="Arial Narrow" w:hAnsi="Arial Narrow"/>
      <w:sz w:val="18"/>
      <w:u w:val="single"/>
    </w:rPr>
  </w:style>
  <w:style w:type="character" w:customStyle="1" w:styleId="UnderlineStyleCharCharChar">
    <w:name w:val="Underline Style Char Char Char"/>
    <w:basedOn w:val="DefaultParagraphFont"/>
    <w:rsid w:val="00C3213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32134"/>
    <w:rPr>
      <w:rFonts w:ascii="Arial Narrow" w:hAnsi="Arial Narrow"/>
      <w:sz w:val="18"/>
      <w:szCs w:val="24"/>
      <w:u w:val="single"/>
      <w:lang w:val="en-US" w:eastAsia="en-US" w:bidi="ar-SA"/>
    </w:rPr>
  </w:style>
  <w:style w:type="paragraph" w:customStyle="1" w:styleId="PageNumber2">
    <w:name w:val="Page Number2"/>
    <w:basedOn w:val="Normal"/>
    <w:next w:val="Normal"/>
    <w:qFormat/>
    <w:rsid w:val="00C32134"/>
    <w:pPr>
      <w:widowControl w:val="0"/>
      <w:suppressAutoHyphens/>
    </w:pPr>
    <w:rPr>
      <w:rFonts w:eastAsia="Calibri"/>
      <w:lang w:eastAsia="ar-SA"/>
    </w:rPr>
  </w:style>
  <w:style w:type="paragraph" w:customStyle="1" w:styleId="Little">
    <w:name w:val="Little"/>
    <w:basedOn w:val="Normal"/>
    <w:next w:val="Normal"/>
    <w:qFormat/>
    <w:rsid w:val="00C32134"/>
    <w:pPr>
      <w:widowControl w:val="0"/>
      <w:ind w:left="288"/>
    </w:pPr>
    <w:rPr>
      <w:rFonts w:eastAsia="Calibri"/>
      <w:sz w:val="16"/>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Char2 Cha"/>
    <w:basedOn w:val="DefaultParagraphFont"/>
    <w:qFormat/>
    <w:rsid w:val="00C32134"/>
    <w:rPr>
      <w:rFonts w:ascii="Times New Roman" w:hAnsi="Times New Roman"/>
      <w:szCs w:val="22"/>
    </w:rPr>
  </w:style>
  <w:style w:type="character" w:customStyle="1" w:styleId="FooterChar1">
    <w:name w:val="Footer Char1"/>
    <w:basedOn w:val="DefaultParagraphFont"/>
    <w:uiPriority w:val="99"/>
    <w:rsid w:val="00C32134"/>
    <w:rPr>
      <w:rFonts w:ascii="Times New Roman" w:hAnsi="Times New Roman"/>
      <w:szCs w:val="22"/>
    </w:rPr>
  </w:style>
  <w:style w:type="paragraph" w:customStyle="1" w:styleId="Appendix2ndLevelHeader">
    <w:name w:val="Appendix 2nd Level Header"/>
    <w:basedOn w:val="Default"/>
    <w:next w:val="Default"/>
    <w:qFormat/>
    <w:rsid w:val="00C32134"/>
  </w:style>
  <w:style w:type="character" w:customStyle="1" w:styleId="backcontent">
    <w:name w:val="backcontent"/>
    <w:basedOn w:val="DefaultParagraphFont"/>
    <w:rsid w:val="00C32134"/>
  </w:style>
  <w:style w:type="character" w:customStyle="1" w:styleId="articlesheader1">
    <w:name w:val="articles_header1"/>
    <w:basedOn w:val="DefaultParagraphFont"/>
    <w:rsid w:val="00C32134"/>
    <w:rPr>
      <w:rFonts w:ascii="Arial" w:hAnsi="Arial" w:cs="Arial" w:hint="default"/>
      <w:b/>
      <w:bCs/>
      <w:color w:val="990000"/>
      <w:sz w:val="26"/>
      <w:szCs w:val="26"/>
    </w:rPr>
  </w:style>
  <w:style w:type="character" w:customStyle="1" w:styleId="bodytitle1">
    <w:name w:val="bodytitle1"/>
    <w:basedOn w:val="DefaultParagraphFont"/>
    <w:rsid w:val="00C32134"/>
    <w:rPr>
      <w:rFonts w:ascii="Arial" w:hAnsi="Arial" w:cs="Arial" w:hint="default"/>
      <w:b/>
      <w:bCs/>
      <w:smallCaps w:val="0"/>
      <w:color w:val="000000"/>
      <w:sz w:val="28"/>
      <w:szCs w:val="28"/>
    </w:rPr>
  </w:style>
  <w:style w:type="paragraph" w:customStyle="1" w:styleId="CM1">
    <w:name w:val="CM1"/>
    <w:basedOn w:val="Default"/>
    <w:next w:val="Default"/>
    <w:qFormat/>
    <w:rsid w:val="00C32134"/>
    <w:pPr>
      <w:spacing w:line="276" w:lineRule="atLeast"/>
    </w:pPr>
  </w:style>
  <w:style w:type="paragraph" w:customStyle="1" w:styleId="CM14">
    <w:name w:val="CM14"/>
    <w:basedOn w:val="Default"/>
    <w:next w:val="Default"/>
    <w:uiPriority w:val="99"/>
    <w:qFormat/>
    <w:rsid w:val="00C32134"/>
    <w:pPr>
      <w:spacing w:line="278" w:lineRule="atLeast"/>
    </w:pPr>
  </w:style>
  <w:style w:type="paragraph" w:customStyle="1" w:styleId="CM34">
    <w:name w:val="CM34"/>
    <w:basedOn w:val="Default"/>
    <w:next w:val="Default"/>
    <w:qFormat/>
    <w:rsid w:val="00C32134"/>
  </w:style>
  <w:style w:type="paragraph" w:customStyle="1" w:styleId="CM41">
    <w:name w:val="CM41"/>
    <w:basedOn w:val="Default"/>
    <w:next w:val="Default"/>
    <w:qFormat/>
    <w:rsid w:val="00C32134"/>
  </w:style>
  <w:style w:type="paragraph" w:customStyle="1" w:styleId="CM33">
    <w:name w:val="CM33"/>
    <w:basedOn w:val="Default"/>
    <w:next w:val="Default"/>
    <w:qFormat/>
    <w:rsid w:val="00C32134"/>
  </w:style>
  <w:style w:type="character" w:customStyle="1" w:styleId="dquo">
    <w:name w:val="dquo"/>
    <w:basedOn w:val="DefaultParagraphFont"/>
    <w:rsid w:val="00C32134"/>
  </w:style>
  <w:style w:type="character" w:customStyle="1" w:styleId="caps2">
    <w:name w:val="caps2"/>
    <w:basedOn w:val="DefaultParagraphFont"/>
    <w:rsid w:val="00C32134"/>
    <w:rPr>
      <w:sz w:val="23"/>
      <w:szCs w:val="23"/>
    </w:rPr>
  </w:style>
  <w:style w:type="character" w:customStyle="1" w:styleId="BalloonTextChar1">
    <w:name w:val="Balloon Text Char1"/>
    <w:basedOn w:val="DefaultParagraphFont"/>
    <w:uiPriority w:val="99"/>
    <w:rsid w:val="00C32134"/>
    <w:rPr>
      <w:rFonts w:ascii="Lucida Grande" w:hAnsi="Lucida Grande"/>
      <w:sz w:val="18"/>
      <w:szCs w:val="18"/>
    </w:rPr>
  </w:style>
  <w:style w:type="character" w:customStyle="1" w:styleId="highlightedsearchterm">
    <w:name w:val="highlightedsearchterm"/>
    <w:basedOn w:val="DefaultParagraphFont"/>
    <w:rsid w:val="00C32134"/>
  </w:style>
  <w:style w:type="character" w:customStyle="1" w:styleId="SmallText">
    <w:name w:val="SmallText"/>
    <w:rsid w:val="00C32134"/>
    <w:rPr>
      <w:color w:val="000000"/>
    </w:rPr>
  </w:style>
  <w:style w:type="character" w:styleId="HTMLAcronym">
    <w:name w:val="HTML Acronym"/>
    <w:basedOn w:val="DefaultParagraphFont"/>
    <w:uiPriority w:val="99"/>
    <w:rsid w:val="00C32134"/>
  </w:style>
  <w:style w:type="paragraph" w:customStyle="1" w:styleId="body-paragraph">
    <w:name w:val="body-paragraph"/>
    <w:basedOn w:val="Normal"/>
    <w:qFormat/>
    <w:rsid w:val="00C32134"/>
    <w:pPr>
      <w:spacing w:before="100" w:beforeAutospacing="1" w:after="100" w:afterAutospacing="1"/>
    </w:pPr>
    <w:rPr>
      <w:rFonts w:eastAsia="Calibri"/>
    </w:rPr>
  </w:style>
  <w:style w:type="paragraph" w:customStyle="1" w:styleId="Microtext0">
    <w:name w:val="Microtext"/>
    <w:basedOn w:val="Normal"/>
    <w:next w:val="Normal"/>
    <w:qFormat/>
    <w:rsid w:val="00C32134"/>
    <w:rPr>
      <w:rFonts w:eastAsia="Calibri"/>
      <w:sz w:val="12"/>
    </w:rPr>
  </w:style>
  <w:style w:type="paragraph" w:customStyle="1" w:styleId="comments">
    <w:name w:val="comments"/>
    <w:basedOn w:val="Normal"/>
    <w:uiPriority w:val="99"/>
    <w:qFormat/>
    <w:rsid w:val="00C32134"/>
    <w:pPr>
      <w:spacing w:before="100" w:beforeAutospacing="1" w:after="100" w:afterAutospacing="1"/>
    </w:pPr>
    <w:rPr>
      <w:rFonts w:eastAsia="Calibri"/>
    </w:rPr>
  </w:style>
  <w:style w:type="paragraph" w:customStyle="1" w:styleId="style109">
    <w:name w:val="style109"/>
    <w:basedOn w:val="Normal"/>
    <w:qFormat/>
    <w:rsid w:val="00C32134"/>
    <w:pPr>
      <w:spacing w:before="100" w:beforeAutospacing="1" w:after="100" w:afterAutospacing="1"/>
    </w:pPr>
    <w:rPr>
      <w:rFonts w:eastAsia="Calibri"/>
    </w:rPr>
  </w:style>
  <w:style w:type="paragraph" w:customStyle="1" w:styleId="style110">
    <w:name w:val="style110"/>
    <w:basedOn w:val="Normal"/>
    <w:qFormat/>
    <w:rsid w:val="00C32134"/>
    <w:pPr>
      <w:spacing w:before="100" w:beforeAutospacing="1" w:after="100" w:afterAutospacing="1"/>
    </w:pPr>
    <w:rPr>
      <w:rFonts w:eastAsia="Calibri"/>
    </w:rPr>
  </w:style>
  <w:style w:type="paragraph" w:customStyle="1" w:styleId="captionpaddingstyle114">
    <w:name w:val="captionpadding style114"/>
    <w:basedOn w:val="Normal"/>
    <w:qFormat/>
    <w:rsid w:val="00C32134"/>
    <w:pPr>
      <w:spacing w:before="100" w:beforeAutospacing="1" w:after="100" w:afterAutospacing="1"/>
    </w:pPr>
    <w:rPr>
      <w:rFonts w:eastAsia="Calibri"/>
    </w:rPr>
  </w:style>
  <w:style w:type="character" w:customStyle="1" w:styleId="captionpaddingstyle1141">
    <w:name w:val="captionpadding style1141"/>
    <w:basedOn w:val="DefaultParagraphFont"/>
    <w:rsid w:val="00C32134"/>
  </w:style>
  <w:style w:type="character" w:customStyle="1" w:styleId="style114style118">
    <w:name w:val="style114 style118"/>
    <w:basedOn w:val="DefaultParagraphFont"/>
    <w:rsid w:val="00C32134"/>
  </w:style>
  <w:style w:type="paragraph" w:customStyle="1" w:styleId="mainstorybody">
    <w:name w:val="mainstorybody"/>
    <w:basedOn w:val="Normal"/>
    <w:qFormat/>
    <w:rsid w:val="00C32134"/>
    <w:pPr>
      <w:spacing w:before="100" w:beforeAutospacing="1" w:after="100" w:afterAutospacing="1"/>
    </w:pPr>
    <w:rPr>
      <w:rFonts w:eastAsia="Calibri"/>
    </w:rPr>
  </w:style>
  <w:style w:type="character" w:customStyle="1" w:styleId="hint">
    <w:name w:val="hint"/>
    <w:basedOn w:val="DefaultParagraphFont"/>
    <w:rsid w:val="00C32134"/>
  </w:style>
  <w:style w:type="character" w:customStyle="1" w:styleId="flw">
    <w:name w:val="flw"/>
    <w:basedOn w:val="DefaultParagraphFont"/>
    <w:rsid w:val="00C32134"/>
  </w:style>
  <w:style w:type="character" w:customStyle="1" w:styleId="hw">
    <w:name w:val="hw"/>
    <w:basedOn w:val="DefaultParagraphFont"/>
    <w:rsid w:val="00C32134"/>
  </w:style>
  <w:style w:type="character" w:customStyle="1" w:styleId="illustration">
    <w:name w:val="illustration"/>
    <w:basedOn w:val="DefaultParagraphFont"/>
    <w:rsid w:val="00C32134"/>
  </w:style>
  <w:style w:type="character" w:customStyle="1" w:styleId="heading">
    <w:name w:val="heading"/>
    <w:basedOn w:val="DefaultParagraphFont"/>
    <w:rsid w:val="00C32134"/>
  </w:style>
  <w:style w:type="character" w:customStyle="1" w:styleId="StyleStyle49ptChar">
    <w:name w:val="Style Style4 + 9 pt Char"/>
    <w:basedOn w:val="Style4Char"/>
    <w:link w:val="StyleStyle49pt"/>
    <w:rsid w:val="00C32134"/>
    <w:rPr>
      <w:rFonts w:ascii="Arial Narrow" w:hAnsi="Arial Narrow" w:cs="Calibri"/>
      <w:u w:val="single"/>
    </w:rPr>
  </w:style>
  <w:style w:type="character" w:customStyle="1" w:styleId="StyleStyle49ptBoldChar">
    <w:name w:val="Style Style4 + 9 pt Bold Char"/>
    <w:basedOn w:val="Style4Char"/>
    <w:link w:val="StyleStyle49ptBold"/>
    <w:rsid w:val="00C32134"/>
    <w:rPr>
      <w:rFonts w:ascii="Arial Narrow" w:hAnsi="Arial Narrow" w:cs="Calibri"/>
      <w:b/>
      <w:bCs/>
      <w:u w:val="single"/>
    </w:rPr>
  </w:style>
  <w:style w:type="paragraph" w:customStyle="1" w:styleId="tiny">
    <w:name w:val="tiny"/>
    <w:next w:val="Normal"/>
    <w:link w:val="tinyChar"/>
    <w:autoRedefine/>
    <w:qFormat/>
    <w:rsid w:val="00C32134"/>
    <w:pPr>
      <w:spacing w:after="0" w:line="240" w:lineRule="auto"/>
      <w:contextualSpacing/>
    </w:pPr>
    <w:rPr>
      <w:rFonts w:ascii="Times New Roman" w:eastAsia="Malgun Gothic" w:hAnsi="Times New Roman" w:cs="Times New Roman"/>
      <w:sz w:val="12"/>
      <w:szCs w:val="24"/>
    </w:rPr>
  </w:style>
  <w:style w:type="character" w:customStyle="1" w:styleId="underlinedChar">
    <w:name w:val="underlined Char"/>
    <w:basedOn w:val="DefaultParagraphFont"/>
    <w:rsid w:val="00C32134"/>
    <w:rPr>
      <w:rFonts w:ascii="Times New Roman" w:hAnsi="Times New Roman"/>
      <w:sz w:val="20"/>
      <w:szCs w:val="24"/>
      <w:u w:val="single"/>
      <w:lang w:val="en-US" w:eastAsia="en-US" w:bidi="ar-SA"/>
    </w:rPr>
  </w:style>
  <w:style w:type="character" w:customStyle="1" w:styleId="StyleunderlinedCharBold">
    <w:name w:val="Style underlined Char + Bold"/>
    <w:basedOn w:val="underlinedChar"/>
    <w:rsid w:val="00C32134"/>
    <w:rPr>
      <w:rFonts w:ascii="Times New Roman" w:hAnsi="Times New Roman"/>
      <w:b/>
      <w:bCs/>
      <w:sz w:val="20"/>
      <w:szCs w:val="24"/>
      <w:u w:val="single"/>
      <w:lang w:val="en-US" w:eastAsia="en-US" w:bidi="ar-SA"/>
    </w:rPr>
  </w:style>
  <w:style w:type="character" w:customStyle="1" w:styleId="Hyperlink23">
    <w:name w:val="Hyperlink23"/>
    <w:basedOn w:val="DefaultParagraphFont"/>
    <w:rsid w:val="00C32134"/>
    <w:rPr>
      <w:color w:val="3300CC"/>
      <w:u w:val="single"/>
    </w:rPr>
  </w:style>
  <w:style w:type="paragraph" w:customStyle="1" w:styleId="ga">
    <w:name w:val="ga"/>
    <w:basedOn w:val="Normal"/>
    <w:qFormat/>
    <w:rsid w:val="00C32134"/>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C32134"/>
    <w:rPr>
      <w:rFonts w:ascii="Arial Narrow" w:hAnsi="Arial Narrow"/>
      <w:b/>
      <w:bCs/>
      <w:u w:val="thick"/>
    </w:rPr>
  </w:style>
  <w:style w:type="character" w:customStyle="1" w:styleId="CharChar6">
    <w:name w:val="Char Char6"/>
    <w:basedOn w:val="DefaultParagraphFont"/>
    <w:rsid w:val="00C32134"/>
    <w:rPr>
      <w:rFonts w:ascii="Arial" w:hAnsi="Arial" w:cs="Arial"/>
      <w:b/>
      <w:bCs/>
      <w:kern w:val="32"/>
      <w:sz w:val="28"/>
      <w:szCs w:val="32"/>
      <w:lang w:val="en-US" w:eastAsia="en-US" w:bidi="ar-SA"/>
    </w:rPr>
  </w:style>
  <w:style w:type="paragraph" w:customStyle="1" w:styleId="TagCite0">
    <w:name w:val="TagCite"/>
    <w:basedOn w:val="Normal"/>
    <w:qFormat/>
    <w:rsid w:val="00C32134"/>
    <w:rPr>
      <w:rFonts w:eastAsia="Calibri"/>
      <w:b/>
    </w:rPr>
  </w:style>
  <w:style w:type="character" w:customStyle="1" w:styleId="CitesChar2">
    <w:name w:val="Cites Char2"/>
    <w:basedOn w:val="DefaultParagraphFont"/>
    <w:rsid w:val="00C32134"/>
    <w:rPr>
      <w:b/>
      <w:bCs/>
    </w:rPr>
  </w:style>
  <w:style w:type="character" w:customStyle="1" w:styleId="CardsFont12ptCharChar">
    <w:name w:val="Cards + Font: 12 pt Char Char"/>
    <w:aliases w:val="Cards + Font: 12 pt Char Char Char Char Char Char Char Char Char Char Char,Cards + Font: 12 pt1,Thick Underline1,Thick Underline Char1 Char Char Char Char"/>
    <w:basedOn w:val="DefaultParagraphFont"/>
    <w:qFormat/>
    <w:rsid w:val="00C32134"/>
    <w:rPr>
      <w:sz w:val="24"/>
      <w:szCs w:val="24"/>
      <w:u w:val="thick"/>
    </w:rPr>
  </w:style>
  <w:style w:type="character" w:customStyle="1" w:styleId="UNDERLINECharChar">
    <w:name w:val="UNDERLINE Char Char"/>
    <w:basedOn w:val="DefaultParagraphFont"/>
    <w:rsid w:val="00C32134"/>
    <w:rPr>
      <w:bCs/>
      <w:kern w:val="28"/>
      <w:szCs w:val="32"/>
      <w:u w:val="single"/>
    </w:rPr>
  </w:style>
  <w:style w:type="paragraph" w:customStyle="1" w:styleId="tag1">
    <w:name w:val="tag1"/>
    <w:basedOn w:val="Heading2"/>
    <w:qFormat/>
    <w:rsid w:val="00C32134"/>
    <w:pPr>
      <w:outlineLvl w:val="9"/>
    </w:pPr>
    <w:rPr>
      <w:rFonts w:eastAsia="Calibri" w:cs="Times New Roman"/>
      <w:sz w:val="24"/>
      <w:szCs w:val="20"/>
    </w:rPr>
  </w:style>
  <w:style w:type="paragraph" w:customStyle="1" w:styleId="tagcite1">
    <w:name w:val="tagcite"/>
    <w:basedOn w:val="TagCite0"/>
    <w:qFormat/>
    <w:rsid w:val="00C32134"/>
  </w:style>
  <w:style w:type="character" w:customStyle="1" w:styleId="tag1Char">
    <w:name w:val="tag1 Char"/>
    <w:basedOn w:val="DefaultParagraphFont"/>
    <w:rsid w:val="00C32134"/>
    <w:rPr>
      <w:b/>
      <w:sz w:val="24"/>
    </w:rPr>
  </w:style>
  <w:style w:type="paragraph" w:customStyle="1" w:styleId="SmallFontCharCharChar">
    <w:name w:val="Small Font Char Char Char"/>
    <w:basedOn w:val="Normal"/>
    <w:uiPriority w:val="99"/>
    <w:qFormat/>
    <w:rsid w:val="00C32134"/>
    <w:rPr>
      <w:rFonts w:eastAsia="Calibri"/>
      <w:sz w:val="12"/>
    </w:rPr>
  </w:style>
  <w:style w:type="character" w:customStyle="1" w:styleId="SmallFontCharCharCharChar">
    <w:name w:val="Small Font Char Char Char Char"/>
    <w:basedOn w:val="DefaultParagraphFont"/>
    <w:rsid w:val="00C32134"/>
    <w:rPr>
      <w:rFonts w:ascii="Arial" w:hAnsi="Arial"/>
      <w:sz w:val="12"/>
      <w:szCs w:val="24"/>
    </w:rPr>
  </w:style>
  <w:style w:type="character" w:customStyle="1" w:styleId="TagCiteChar2">
    <w:name w:val="TagCite Char"/>
    <w:basedOn w:val="DefaultParagraphFont"/>
    <w:rsid w:val="00C32134"/>
    <w:rPr>
      <w:rFonts w:ascii="Garamond" w:hAnsi="Garamond"/>
      <w:b/>
      <w:sz w:val="24"/>
      <w:szCs w:val="24"/>
    </w:rPr>
  </w:style>
  <w:style w:type="character" w:customStyle="1" w:styleId="Text0">
    <w:name w:val="Text"/>
    <w:basedOn w:val="DefaultParagraphFont"/>
    <w:qFormat/>
    <w:rsid w:val="00C32134"/>
    <w:rPr>
      <w:rFonts w:ascii="Times New Roman" w:hAnsi="Times New Roman"/>
      <w:sz w:val="20"/>
    </w:rPr>
  </w:style>
  <w:style w:type="character" w:customStyle="1" w:styleId="CharChar5">
    <w:name w:val="Char Char5"/>
    <w:basedOn w:val="DefaultParagraphFont"/>
    <w:rsid w:val="00C32134"/>
    <w:rPr>
      <w:rFonts w:ascii="Arial" w:hAnsi="Arial" w:cs="Arial"/>
      <w:b/>
      <w:bCs/>
      <w:sz w:val="26"/>
      <w:szCs w:val="26"/>
    </w:rPr>
  </w:style>
  <w:style w:type="character" w:customStyle="1" w:styleId="heading2char2charchar1">
    <w:name w:val="heading2char2charchar1"/>
    <w:basedOn w:val="DefaultParagraphFont"/>
    <w:rsid w:val="00C32134"/>
  </w:style>
  <w:style w:type="character" w:customStyle="1" w:styleId="charchar60">
    <w:name w:val="charchar6"/>
    <w:basedOn w:val="DefaultParagraphFont"/>
    <w:rsid w:val="00C32134"/>
  </w:style>
  <w:style w:type="character" w:customStyle="1" w:styleId="pubdate">
    <w:name w:val="pubdate"/>
    <w:basedOn w:val="DefaultParagraphFont"/>
    <w:rsid w:val="00C32134"/>
  </w:style>
  <w:style w:type="character" w:customStyle="1" w:styleId="regtext">
    <w:name w:val="regtext"/>
    <w:basedOn w:val="DefaultParagraphFont"/>
    <w:uiPriority w:val="99"/>
    <w:rsid w:val="00C32134"/>
  </w:style>
  <w:style w:type="character" w:customStyle="1" w:styleId="vitstoryheadline">
    <w:name w:val="vitstoryheadline"/>
    <w:basedOn w:val="DefaultParagraphFont"/>
    <w:rsid w:val="00C32134"/>
  </w:style>
  <w:style w:type="character" w:customStyle="1" w:styleId="bps-topic-ident">
    <w:name w:val="bps-topic-ident"/>
    <w:basedOn w:val="DefaultParagraphFont"/>
    <w:rsid w:val="00C32134"/>
  </w:style>
  <w:style w:type="paragraph" w:customStyle="1" w:styleId="TextUnderline">
    <w:name w:val="Text Underline"/>
    <w:basedOn w:val="Regular"/>
    <w:qFormat/>
    <w:rsid w:val="00C32134"/>
    <w:rPr>
      <w:u w:val="single"/>
    </w:rPr>
  </w:style>
  <w:style w:type="paragraph" w:customStyle="1" w:styleId="Regular">
    <w:name w:val="Regular"/>
    <w:qFormat/>
    <w:rsid w:val="00C32134"/>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C32134"/>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C32134"/>
    <w:rPr>
      <w:b/>
    </w:rPr>
  </w:style>
  <w:style w:type="character" w:customStyle="1" w:styleId="RegularChar">
    <w:name w:val="Regular Char"/>
    <w:basedOn w:val="DefaultParagraphFont"/>
    <w:rsid w:val="00C32134"/>
    <w:rPr>
      <w:rFonts w:ascii="Garamond" w:hAnsi="Garamond" w:cs="Arial"/>
      <w:bCs/>
      <w:kern w:val="20"/>
      <w:szCs w:val="32"/>
      <w:lang w:val="en-US" w:eastAsia="en-US" w:bidi="ar-SA"/>
    </w:rPr>
  </w:style>
  <w:style w:type="character" w:customStyle="1" w:styleId="BoldunderlineChar2">
    <w:name w:val="Bold underline Char"/>
    <w:basedOn w:val="TextUnderlineChar"/>
    <w:rsid w:val="00C32134"/>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C32134"/>
    <w:rPr>
      <w:sz w:val="14"/>
    </w:rPr>
  </w:style>
  <w:style w:type="character" w:customStyle="1" w:styleId="beriefunderline">
    <w:name w:val="berief = underline"/>
    <w:basedOn w:val="DefaultParagraphFont"/>
    <w:rsid w:val="00C32134"/>
    <w:rPr>
      <w:rFonts w:ascii="Times New Roman" w:eastAsia="Times New Roman" w:hAnsi="Times New Roman" w:hint="default"/>
      <w:u w:val="single"/>
    </w:rPr>
  </w:style>
  <w:style w:type="character" w:customStyle="1" w:styleId="subtitlesarticles1">
    <w:name w:val="subtitles_articles1"/>
    <w:basedOn w:val="DefaultParagraphFont"/>
    <w:rsid w:val="00C32134"/>
    <w:rPr>
      <w:rFonts w:ascii="Verdana" w:hAnsi="Verdana" w:cs="Times New Roman"/>
      <w:b/>
      <w:bCs/>
      <w:color w:val="000000"/>
      <w:sz w:val="20"/>
      <w:szCs w:val="20"/>
    </w:rPr>
  </w:style>
  <w:style w:type="character" w:customStyle="1" w:styleId="fulstoryreporter">
    <w:name w:val="ful_storyreporter"/>
    <w:basedOn w:val="DefaultParagraphFont"/>
    <w:rsid w:val="00C32134"/>
  </w:style>
  <w:style w:type="character" w:customStyle="1" w:styleId="cardtextsmallCharCharCharCharCharCharCharCharCharCharCharChar">
    <w:name w:val="card text small Char Char Char Char Char Char Char Char Char Char Char Char"/>
    <w:basedOn w:val="DefaultParagraphFont"/>
    <w:rsid w:val="00C32134"/>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C32134"/>
    <w:rPr>
      <w:rFonts w:ascii="Arial Narrow" w:hAnsi="Arial Narrow"/>
      <w:noProof w:val="0"/>
      <w:szCs w:val="24"/>
      <w:u w:val="single"/>
      <w:lang w:val="en-US" w:eastAsia="en-US" w:bidi="ar-SA"/>
    </w:rPr>
  </w:style>
  <w:style w:type="character" w:customStyle="1" w:styleId="editsection">
    <w:name w:val="editsection"/>
    <w:basedOn w:val="DefaultParagraphFont"/>
    <w:rsid w:val="00C32134"/>
  </w:style>
  <w:style w:type="character" w:customStyle="1" w:styleId="mw-headline">
    <w:name w:val="mw-headline"/>
    <w:basedOn w:val="DefaultParagraphFont"/>
    <w:rsid w:val="00C32134"/>
  </w:style>
  <w:style w:type="paragraph" w:customStyle="1" w:styleId="cards0">
    <w:name w:val="cards"/>
    <w:basedOn w:val="Heading3"/>
    <w:qFormat/>
    <w:rsid w:val="00C32134"/>
    <w:pPr>
      <w:keepNext w:val="0"/>
      <w:keepLines w:val="0"/>
      <w:pageBreakBefore w:val="0"/>
      <w:spacing w:before="0" w:line="240" w:lineRule="auto"/>
      <w:jc w:val="left"/>
      <w:outlineLvl w:val="9"/>
    </w:pPr>
    <w:rPr>
      <w:rFonts w:ascii="Georgia" w:eastAsia="Calibri" w:hAnsi="Georgia" w:cs="Times New Roman"/>
      <w:bCs/>
      <w:sz w:val="22"/>
      <w:szCs w:val="22"/>
      <w:u w:val="none"/>
    </w:rPr>
  </w:style>
  <w:style w:type="character" w:customStyle="1" w:styleId="tinyChar">
    <w:name w:val="tiny Char"/>
    <w:basedOn w:val="DefaultParagraphFont"/>
    <w:link w:val="tiny"/>
    <w:locked/>
    <w:rsid w:val="00C32134"/>
    <w:rPr>
      <w:rFonts w:ascii="Times New Roman" w:eastAsia="Malgun Gothic" w:hAnsi="Times New Roman" w:cs="Times New Roman"/>
      <w:sz w:val="12"/>
      <w:szCs w:val="24"/>
    </w:rPr>
  </w:style>
  <w:style w:type="character" w:customStyle="1" w:styleId="StyleIntenseReferenceGaramond">
    <w:name w:val="Style Intense Reference + Garamond"/>
    <w:basedOn w:val="DefaultParagraphFont"/>
    <w:rsid w:val="00C32134"/>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C32134"/>
    <w:rPr>
      <w:rFonts w:ascii="Garamond" w:hAnsi="Garamond"/>
      <w:b/>
      <w:bCs/>
      <w:color w:val="auto"/>
      <w:spacing w:val="5"/>
      <w:sz w:val="20"/>
      <w:u w:val="single"/>
    </w:rPr>
  </w:style>
  <w:style w:type="paragraph" w:customStyle="1" w:styleId="body-indent-60">
    <w:name w:val="body-indent-60"/>
    <w:basedOn w:val="Normal"/>
    <w:qFormat/>
    <w:rsid w:val="00C32134"/>
    <w:pPr>
      <w:spacing w:before="100" w:beforeAutospacing="1" w:after="100" w:afterAutospacing="1"/>
    </w:pPr>
    <w:rPr>
      <w:rFonts w:eastAsia="Calibri"/>
    </w:rPr>
  </w:style>
  <w:style w:type="paragraph" w:customStyle="1" w:styleId="body-indent-60-start">
    <w:name w:val="body-indent-60-start"/>
    <w:basedOn w:val="Normal"/>
    <w:qFormat/>
    <w:rsid w:val="00C32134"/>
    <w:pPr>
      <w:spacing w:before="100" w:beforeAutospacing="1" w:after="100" w:afterAutospacing="1"/>
    </w:pPr>
    <w:rPr>
      <w:rFonts w:eastAsia="Calibri"/>
    </w:rPr>
  </w:style>
  <w:style w:type="character" w:customStyle="1" w:styleId="spelle">
    <w:name w:val="spelle"/>
    <w:basedOn w:val="DefaultParagraphFont"/>
    <w:rsid w:val="00C32134"/>
  </w:style>
  <w:style w:type="character" w:customStyle="1" w:styleId="CardsFont12pt0">
    <w:name w:val="Cards + Font 12pt"/>
    <w:basedOn w:val="CardsChar"/>
    <w:uiPriority w:val="1"/>
    <w:rsid w:val="00C32134"/>
    <w:rPr>
      <w:rFonts w:ascii="Georgia" w:eastAsia="Calibri" w:hAnsi="Georgia" w:cs="Times New Roman"/>
      <w:sz w:val="24"/>
      <w:szCs w:val="24"/>
      <w:u w:val="single"/>
    </w:rPr>
  </w:style>
  <w:style w:type="character" w:customStyle="1" w:styleId="StyleArial12ptBlack">
    <w:name w:val="Style Arial 12 pt Black"/>
    <w:basedOn w:val="DefaultParagraphFont"/>
    <w:rsid w:val="00C32134"/>
    <w:rPr>
      <w:rFonts w:ascii="Garamond" w:hAnsi="Garamond"/>
      <w:color w:val="000000"/>
      <w:sz w:val="20"/>
      <w:u w:val="single"/>
    </w:rPr>
  </w:style>
  <w:style w:type="character" w:customStyle="1" w:styleId="StyleArialBlack">
    <w:name w:val="Style Arial Black"/>
    <w:basedOn w:val="DefaultParagraphFont"/>
    <w:rsid w:val="00C32134"/>
    <w:rPr>
      <w:rFonts w:ascii="Garamond" w:hAnsi="Garamond"/>
      <w:color w:val="000000"/>
      <w:sz w:val="14"/>
    </w:rPr>
  </w:style>
  <w:style w:type="character" w:customStyle="1" w:styleId="highlight2">
    <w:name w:val="highlight2"/>
    <w:rsid w:val="00C32134"/>
    <w:rPr>
      <w:rFonts w:ascii="Arial" w:hAnsi="Arial"/>
      <w:b/>
      <w:sz w:val="19"/>
      <w:u w:val="thick"/>
      <w:bdr w:val="none" w:sz="0" w:space="0" w:color="auto"/>
      <w:shd w:val="clear" w:color="auto" w:fill="auto"/>
    </w:rPr>
  </w:style>
  <w:style w:type="character" w:customStyle="1" w:styleId="StyleBox12ptBold">
    <w:name w:val="Style Box + 12 pt Bold"/>
    <w:basedOn w:val="DefaultParagraphFont"/>
    <w:rsid w:val="00C32134"/>
    <w:rPr>
      <w:rFonts w:ascii="Georgia" w:hAnsi="Georgia"/>
      <w:b/>
      <w:bCs/>
      <w:sz w:val="22"/>
      <w:u w:val="single"/>
      <w:bdr w:val="none" w:sz="0" w:space="0" w:color="auto"/>
    </w:rPr>
  </w:style>
  <w:style w:type="character" w:customStyle="1" w:styleId="StyleBox12pt">
    <w:name w:val="Style Box + 12 pt"/>
    <w:basedOn w:val="DefaultParagraphFont"/>
    <w:rsid w:val="00C3213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32134"/>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qFormat/>
    <w:rsid w:val="00C32134"/>
    <w:rPr>
      <w:bCs/>
      <w:iCs w:val="0"/>
    </w:rPr>
  </w:style>
  <w:style w:type="character" w:customStyle="1" w:styleId="StyleGaramondText1">
    <w:name w:val="Style Garamond Text 1"/>
    <w:basedOn w:val="DefaultParagraphFont"/>
    <w:rsid w:val="00C32134"/>
    <w:rPr>
      <w:rFonts w:ascii="Georgia" w:hAnsi="Georgia"/>
      <w:color w:val="0D0D0D" w:themeColor="text1" w:themeTint="F2"/>
      <w:sz w:val="22"/>
    </w:rPr>
  </w:style>
  <w:style w:type="character" w:customStyle="1" w:styleId="StyleGaramondText1Underline">
    <w:name w:val="Style Garamond Text 1 Underline"/>
    <w:basedOn w:val="DefaultParagraphFont"/>
    <w:rsid w:val="00C3213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3213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3213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32134"/>
    <w:rPr>
      <w:b w:val="0"/>
      <w:bCs w:val="0"/>
      <w:sz w:val="14"/>
      <w:u w:val="none"/>
    </w:rPr>
  </w:style>
  <w:style w:type="character" w:customStyle="1" w:styleId="Style7ptBold">
    <w:name w:val="Style 7 pt Bold"/>
    <w:basedOn w:val="DefaultParagraphFont"/>
    <w:rsid w:val="00C32134"/>
    <w:rPr>
      <w:b w:val="0"/>
      <w:bCs/>
      <w:sz w:val="14"/>
    </w:rPr>
  </w:style>
  <w:style w:type="paragraph" w:customStyle="1" w:styleId="Stylecardtext8pt">
    <w:name w:val="Style card text + 8 pt"/>
    <w:basedOn w:val="Normal"/>
    <w:qFormat/>
    <w:rsid w:val="00C32134"/>
    <w:pPr>
      <w:ind w:right="288"/>
    </w:pPr>
    <w:rPr>
      <w:sz w:val="16"/>
    </w:rPr>
  </w:style>
  <w:style w:type="paragraph" w:customStyle="1" w:styleId="Stylecardtext5pt">
    <w:name w:val="Style card text + 5 pt"/>
    <w:basedOn w:val="Normal"/>
    <w:qFormat/>
    <w:rsid w:val="00C32134"/>
    <w:pPr>
      <w:ind w:right="288"/>
    </w:pPr>
    <w:rPr>
      <w:sz w:val="10"/>
    </w:rPr>
  </w:style>
  <w:style w:type="character" w:customStyle="1" w:styleId="StyleStyleBoldUnderlineUnderlineIntenseEmphasis1apple-style-">
    <w:name w:val="Style Style Bold UnderlineUnderlineIntense Emphasis1apple-style-..."/>
    <w:basedOn w:val="DefaultParagraphFont"/>
    <w:rsid w:val="00C3213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3213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32134"/>
    <w:rPr>
      <w:rFonts w:ascii="Georgia" w:hAnsi="Georgia"/>
      <w:u w:val="single"/>
    </w:rPr>
  </w:style>
  <w:style w:type="paragraph" w:customStyle="1" w:styleId="StyleCardsGeorgia12ptBoldThickunderlineBorderSin">
    <w:name w:val="Style Cards + Georgia 12 pt Bold Thick underline Border: : (Sin..."/>
    <w:basedOn w:val="Normal"/>
    <w:qFormat/>
    <w:rsid w:val="00C32134"/>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32134"/>
    <w:rPr>
      <w:rFonts w:ascii="Georgia" w:hAnsi="Georgia"/>
      <w:sz w:val="24"/>
      <w:u w:val="single"/>
    </w:rPr>
  </w:style>
  <w:style w:type="paragraph" w:customStyle="1" w:styleId="StyleCardsGeorgia">
    <w:name w:val="Style Cards + Georgia"/>
    <w:basedOn w:val="Normal"/>
    <w:qFormat/>
    <w:rsid w:val="00C3213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3213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32134"/>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32134"/>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32134"/>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C32134"/>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C32134"/>
    <w:rPr>
      <w:b w:val="0"/>
      <w:bCs/>
      <w:sz w:val="22"/>
      <w:u w:val="single"/>
    </w:rPr>
  </w:style>
  <w:style w:type="character" w:customStyle="1" w:styleId="Heading1CharChar1">
    <w:name w:val="Heading 1 Char Char1"/>
    <w:aliases w:val="Pocket Char2"/>
    <w:basedOn w:val="DefaultParagraphFont"/>
    <w:qFormat/>
    <w:rsid w:val="00C32134"/>
    <w:rPr>
      <w:rFonts w:cs="Arial"/>
      <w:b/>
      <w:bCs/>
      <w:szCs w:val="32"/>
      <w:lang w:val="en-US" w:eastAsia="en-US" w:bidi="ar-SA"/>
    </w:rPr>
  </w:style>
  <w:style w:type="paragraph" w:customStyle="1" w:styleId="StyleSmallTimesNewRoman11ptBoldThickunderlineBorder1">
    <w:name w:val="Style Small + Times New Roman 11 pt Bold Thick underline Border...1"/>
    <w:link w:val="StyleSmallTimesNewRoman11ptBoldThickunderlineBorder1Char"/>
    <w:qFormat/>
    <w:rsid w:val="00C32134"/>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32134"/>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32134"/>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32134"/>
    <w:rPr>
      <w:rFonts w:eastAsia="Times New Roman"/>
      <w:b/>
      <w:bCs/>
      <w:szCs w:val="24"/>
      <w:u w:val="thick"/>
    </w:rPr>
  </w:style>
  <w:style w:type="paragraph" w:customStyle="1" w:styleId="StyleSmallTimesNewRoman11pt">
    <w:name w:val="Style Small + Times New Roman 11 pt"/>
    <w:link w:val="StyleSmallTimesNewRoman11ptChar"/>
    <w:qFormat/>
    <w:rsid w:val="00C32134"/>
    <w:rPr>
      <w:rFonts w:eastAsia="Times New Roman"/>
      <w:szCs w:val="24"/>
    </w:rPr>
  </w:style>
  <w:style w:type="character" w:customStyle="1" w:styleId="StyleSmallTimesNewRoman11ptChar">
    <w:name w:val="Style Small + Times New Roman 11 pt Char"/>
    <w:basedOn w:val="DefaultParagraphFont"/>
    <w:link w:val="StyleSmallTimesNewRoman11pt"/>
    <w:rsid w:val="00C32134"/>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32134"/>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32134"/>
    <w:rPr>
      <w:rFonts w:eastAsia="Times New Roman"/>
      <w:szCs w:val="24"/>
      <w:u w:val="thick"/>
    </w:rPr>
  </w:style>
  <w:style w:type="character" w:customStyle="1" w:styleId="styletimesnewroman12ptbold0">
    <w:name w:val="styletimesnewroman12ptbold"/>
    <w:basedOn w:val="DefaultParagraphFont"/>
    <w:rsid w:val="00C32134"/>
  </w:style>
  <w:style w:type="character" w:customStyle="1" w:styleId="il">
    <w:name w:val="il"/>
    <w:basedOn w:val="DefaultParagraphFont"/>
    <w:rsid w:val="00C32134"/>
  </w:style>
  <w:style w:type="character" w:customStyle="1" w:styleId="Style11ptItalicUnderline">
    <w:name w:val="Style 11 pt Italic Underline"/>
    <w:basedOn w:val="DefaultParagraphFont"/>
    <w:rsid w:val="00C32134"/>
    <w:rPr>
      <w:i/>
      <w:iCs/>
      <w:sz w:val="20"/>
      <w:u w:val="single"/>
    </w:rPr>
  </w:style>
  <w:style w:type="character" w:customStyle="1" w:styleId="UnderlineBold0">
    <w:name w:val="Underline Bold"/>
    <w:basedOn w:val="DefaultParagraphFont"/>
    <w:qFormat/>
    <w:rsid w:val="00C32134"/>
    <w:rPr>
      <w:b/>
      <w:sz w:val="20"/>
      <w:u w:val="single"/>
    </w:rPr>
  </w:style>
  <w:style w:type="paragraph" w:customStyle="1" w:styleId="TagText">
    <w:name w:val="TagText"/>
    <w:basedOn w:val="Normal"/>
    <w:uiPriority w:val="99"/>
    <w:qFormat/>
    <w:rsid w:val="00C32134"/>
    <w:rPr>
      <w:rFonts w:eastAsia="Cambria"/>
      <w:b/>
    </w:rPr>
  </w:style>
  <w:style w:type="paragraph" w:customStyle="1" w:styleId="MinimizedText">
    <w:name w:val="Minimized Text"/>
    <w:link w:val="MinimizedTextChar"/>
    <w:qFormat/>
    <w:rsid w:val="00C32134"/>
    <w:pPr>
      <w:spacing w:line="240" w:lineRule="auto"/>
    </w:pPr>
    <w:rPr>
      <w:rFonts w:eastAsia="Times New Roman"/>
      <w:sz w:val="16"/>
      <w:szCs w:val="24"/>
    </w:rPr>
  </w:style>
  <w:style w:type="character" w:customStyle="1" w:styleId="MinimizedTextChar">
    <w:name w:val="Minimized Text Char"/>
    <w:link w:val="MinimizedText"/>
    <w:rsid w:val="00C32134"/>
    <w:rPr>
      <w:rFonts w:eastAsia="Times New Roman"/>
      <w:sz w:val="16"/>
      <w:szCs w:val="24"/>
    </w:rPr>
  </w:style>
  <w:style w:type="paragraph" w:customStyle="1" w:styleId="StyleStyle411ptBoldBorderSinglesolidlineAuto0">
    <w:name w:val="Style Style4 + 11 pt Bold Border: : (Single solid line Auto  0...."/>
    <w:basedOn w:val="Normal"/>
    <w:link w:val="StyleStyle411ptBoldBorderSinglesolidlineAuto0Char"/>
    <w:qFormat/>
    <w:rsid w:val="00C32134"/>
    <w:rPr>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32134"/>
    <w:rPr>
      <w:rFonts w:ascii="Calibri" w:hAnsi="Calibri" w:cs="Calibri"/>
      <w:b/>
      <w:bCs/>
      <w:u w:val="single"/>
      <w:bdr w:val="single" w:sz="4" w:space="0" w:color="auto"/>
    </w:rPr>
  </w:style>
  <w:style w:type="paragraph" w:customStyle="1" w:styleId="Smallfont0">
    <w:name w:val="Smallfont"/>
    <w:basedOn w:val="Normal"/>
    <w:qFormat/>
    <w:rsid w:val="00C32134"/>
    <w:rPr>
      <w:sz w:val="15"/>
    </w:rPr>
  </w:style>
  <w:style w:type="paragraph" w:customStyle="1" w:styleId="Circled">
    <w:name w:val="Circled"/>
    <w:link w:val="CircledChar"/>
    <w:qFormat/>
    <w:rsid w:val="00C32134"/>
    <w:pPr>
      <w:spacing w:line="240" w:lineRule="auto"/>
    </w:pPr>
    <w:rPr>
      <w:rFonts w:eastAsia="MS Mincho"/>
      <w:b/>
      <w:szCs w:val="20"/>
      <w:u w:val="single"/>
      <w:lang w:eastAsia="ja-JP"/>
    </w:rPr>
  </w:style>
  <w:style w:type="character" w:customStyle="1" w:styleId="CircledChar">
    <w:name w:val="Circled Char"/>
    <w:basedOn w:val="DefaultParagraphFont"/>
    <w:link w:val="Circled"/>
    <w:rsid w:val="00C32134"/>
    <w:rPr>
      <w:rFonts w:eastAsia="MS Mincho"/>
      <w:b/>
      <w:szCs w:val="20"/>
      <w:u w:val="single"/>
      <w:lang w:eastAsia="ja-JP"/>
    </w:rPr>
  </w:style>
  <w:style w:type="paragraph" w:customStyle="1" w:styleId="StyleStyle411ptBorderSinglesolidlineAuto05ptL">
    <w:name w:val="Style Style4 + 11 pt Border: : (Single solid line Auto  0.5 pt L..."/>
    <w:basedOn w:val="Normal"/>
    <w:link w:val="StyleStyle411ptBorderSinglesolidlineAuto05ptLChar"/>
    <w:qFormat/>
    <w:rsid w:val="00C32134"/>
    <w:rPr>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32134"/>
    <w:rPr>
      <w:rFonts w:ascii="Calibri" w:hAnsi="Calibri" w:cs="Calibri"/>
      <w:u w:val="single"/>
      <w:bdr w:val="single" w:sz="4" w:space="0" w:color="auto"/>
    </w:rPr>
  </w:style>
  <w:style w:type="character" w:customStyle="1" w:styleId="Heading2Char1CharCharCharCharCharC">
    <w:name w:val="Heading 2 Char1 Char Char Char Char Char C"/>
    <w:rsid w:val="00C32134"/>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C32134"/>
    <w:rPr>
      <w:sz w:val="20"/>
      <w:u w:val="single"/>
      <w:bdr w:val="single" w:sz="4" w:space="0" w:color="auto"/>
    </w:rPr>
  </w:style>
  <w:style w:type="paragraph" w:customStyle="1" w:styleId="StyleStyle112pt">
    <w:name w:val="Style Style1 + 12 pt"/>
    <w:basedOn w:val="Normal"/>
    <w:link w:val="StyleStyle112ptChar"/>
    <w:qFormat/>
    <w:rsid w:val="00C32134"/>
    <w:rPr>
      <w:rFonts w:eastAsia="SimSun"/>
      <w:u w:val="single"/>
      <w:lang w:eastAsia="zh-CN"/>
    </w:rPr>
  </w:style>
  <w:style w:type="character" w:customStyle="1" w:styleId="StyleStyle112ptChar">
    <w:name w:val="Style Style1 + 12 pt Char"/>
    <w:basedOn w:val="DefaultParagraphFont"/>
    <w:link w:val="StyleStyle112pt"/>
    <w:rsid w:val="00C32134"/>
    <w:rPr>
      <w:rFonts w:ascii="Calibri" w:eastAsia="SimSun" w:hAnsi="Calibri" w:cs="Calibri"/>
      <w:u w:val="single"/>
      <w:lang w:eastAsia="zh-CN"/>
    </w:rPr>
  </w:style>
  <w:style w:type="character" w:customStyle="1" w:styleId="StyleStyle11ptBoldUnderlineBorderSinglesolidlineAuto">
    <w:name w:val="Style Style 11 pt Bold Underline Border: : (Single solid line Auto ..."/>
    <w:rsid w:val="00C32134"/>
    <w:rPr>
      <w:rFonts w:ascii="Times New Roman" w:hAnsi="Times New Roman"/>
      <w:b/>
      <w:bCs/>
      <w:sz w:val="20"/>
      <w:u w:val="none"/>
      <w:bdr w:val="none" w:sz="0" w:space="0" w:color="auto"/>
    </w:rPr>
  </w:style>
  <w:style w:type="character" w:customStyle="1" w:styleId="hilite1">
    <w:name w:val="hilite1"/>
    <w:basedOn w:val="DefaultParagraphFont"/>
    <w:rsid w:val="00C32134"/>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C32134"/>
    <w:rPr>
      <w:b/>
      <w:bCs/>
      <w:sz w:val="24"/>
      <w:u w:val="single"/>
    </w:rPr>
  </w:style>
  <w:style w:type="character" w:customStyle="1" w:styleId="authorbio">
    <w:name w:val="authorbio"/>
    <w:basedOn w:val="DefaultParagraphFont"/>
    <w:rsid w:val="00C32134"/>
  </w:style>
  <w:style w:type="character" w:customStyle="1" w:styleId="body-text">
    <w:name w:val="body-text"/>
    <w:basedOn w:val="DefaultParagraphFont"/>
    <w:rsid w:val="00C32134"/>
  </w:style>
  <w:style w:type="character" w:customStyle="1" w:styleId="newscontent">
    <w:name w:val="newscontent"/>
    <w:rsid w:val="00C32134"/>
  </w:style>
  <w:style w:type="character" w:customStyle="1" w:styleId="StyleUnderlinePatternClearYellow">
    <w:name w:val="Style Underline Pattern: Clear (Yellow)"/>
    <w:basedOn w:val="DefaultParagraphFont"/>
    <w:rsid w:val="00C32134"/>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C32134"/>
    <w:rPr>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32134"/>
    <w:rPr>
      <w:rFonts w:ascii="Calibri" w:hAnsi="Calibri" w:cs="Calibri"/>
      <w:u w:val="single"/>
      <w:bdr w:val="single" w:sz="4" w:space="0" w:color="auto"/>
    </w:rPr>
  </w:style>
  <w:style w:type="character" w:customStyle="1" w:styleId="BoldandUnderlineChar">
    <w:name w:val="Bold and Underline Char"/>
    <w:basedOn w:val="DefaultParagraphFont"/>
    <w:link w:val="BoldandUnderline"/>
    <w:locked/>
    <w:rsid w:val="00C32134"/>
    <w:rPr>
      <w:b/>
      <w:u w:val="single"/>
    </w:rPr>
  </w:style>
  <w:style w:type="paragraph" w:customStyle="1" w:styleId="BoldandUnderline">
    <w:name w:val="Bold and Underline"/>
    <w:basedOn w:val="Normal"/>
    <w:link w:val="BoldandUnderlineChar"/>
    <w:qFormat/>
    <w:rsid w:val="00C32134"/>
    <w:rPr>
      <w:rFonts w:asciiTheme="minorHAnsi" w:hAnsiTheme="minorHAnsi" w:cstheme="minorBidi"/>
      <w:b/>
      <w:u w:val="single"/>
    </w:rPr>
  </w:style>
  <w:style w:type="paragraph" w:customStyle="1" w:styleId="Stylecard11pt">
    <w:name w:val="Style card + 11 pt"/>
    <w:basedOn w:val="Normal"/>
    <w:link w:val="Stylecard11ptChar"/>
    <w:qFormat/>
    <w:rsid w:val="00C32134"/>
    <w:pPr>
      <w:ind w:left="288" w:right="288"/>
    </w:pPr>
    <w:rPr>
      <w:rFonts w:eastAsia="SimSun"/>
      <w:lang w:eastAsia="zh-CN"/>
    </w:rPr>
  </w:style>
  <w:style w:type="character" w:customStyle="1" w:styleId="Stylecard11ptChar">
    <w:name w:val="Style card + 11 pt Char"/>
    <w:link w:val="Stylecard11pt"/>
    <w:rsid w:val="00C32134"/>
    <w:rPr>
      <w:rFonts w:ascii="Calibri" w:eastAsia="SimSun" w:hAnsi="Calibri" w:cs="Calibri"/>
      <w:lang w:eastAsia="zh-CN"/>
    </w:rPr>
  </w:style>
  <w:style w:type="character" w:customStyle="1" w:styleId="Style11ptBoldUnderlineBorderSinglesolidlineAuto">
    <w:name w:val="Style 11 pt Bold Underline Border: : (Single solid line Auto  ..."/>
    <w:basedOn w:val="DefaultParagraphFont"/>
    <w:rsid w:val="00C32134"/>
    <w:rPr>
      <w:rFonts w:ascii="Times New Roman" w:hAnsi="Times New Roman"/>
      <w:b/>
      <w:bCs/>
      <w:sz w:val="20"/>
      <w:u w:val="single"/>
      <w:bdr w:val="single" w:sz="4" w:space="0" w:color="auto"/>
    </w:rPr>
  </w:style>
  <w:style w:type="character" w:customStyle="1" w:styleId="SmallText-New">
    <w:name w:val="Small Text - New"/>
    <w:basedOn w:val="DefaultParagraphFont"/>
    <w:rsid w:val="00C32134"/>
    <w:rPr>
      <w:rFonts w:ascii="Arial Narrow" w:hAnsi="Arial Narrow"/>
      <w:sz w:val="14"/>
    </w:rPr>
  </w:style>
  <w:style w:type="character" w:customStyle="1" w:styleId="Underlined-New">
    <w:name w:val="Underlined - New"/>
    <w:basedOn w:val="DefaultParagraphFont"/>
    <w:rsid w:val="00C32134"/>
    <w:rPr>
      <w:rFonts w:ascii="Arial Narrow" w:hAnsi="Arial Narrow"/>
      <w:sz w:val="16"/>
      <w:u w:val="single"/>
    </w:rPr>
  </w:style>
  <w:style w:type="paragraph" w:customStyle="1" w:styleId="StyleStyle49pt">
    <w:name w:val="Style Style4 + 9 pt"/>
    <w:basedOn w:val="Style4"/>
    <w:link w:val="StyleStyle49ptChar"/>
    <w:qFormat/>
    <w:rsid w:val="00C32134"/>
    <w:rPr>
      <w:rFonts w:cs="Calibri"/>
    </w:rPr>
  </w:style>
  <w:style w:type="paragraph" w:customStyle="1" w:styleId="StyleStyle49ptBold">
    <w:name w:val="Style Style4 + 9 pt Bold"/>
    <w:basedOn w:val="Style4"/>
    <w:link w:val="StyleStyle49ptBoldChar"/>
    <w:qFormat/>
    <w:rsid w:val="00C32134"/>
    <w:rPr>
      <w:rFonts w:cs="Calibri"/>
      <w:b/>
      <w:bCs/>
    </w:rPr>
  </w:style>
  <w:style w:type="paragraph" w:customStyle="1" w:styleId="Smalltext0">
    <w:name w:val="Small text"/>
    <w:aliases w:val="Quote1,Quote11,Quote4,Quote111"/>
    <w:basedOn w:val="Normal"/>
    <w:link w:val="SmalltextChar"/>
    <w:qFormat/>
    <w:rsid w:val="00C32134"/>
    <w:rPr>
      <w:rFonts w:ascii="Arial Narrow" w:hAnsi="Arial Narrow"/>
      <w:sz w:val="16"/>
    </w:rPr>
  </w:style>
  <w:style w:type="paragraph" w:customStyle="1" w:styleId="Normal2">
    <w:name w:val="Normal2"/>
    <w:basedOn w:val="Normal"/>
    <w:qFormat/>
    <w:rsid w:val="00C32134"/>
  </w:style>
  <w:style w:type="character" w:customStyle="1" w:styleId="postby">
    <w:name w:val="post_by"/>
    <w:basedOn w:val="DefaultParagraphFont"/>
    <w:rsid w:val="00C32134"/>
  </w:style>
  <w:style w:type="character" w:customStyle="1" w:styleId="Styleunderline11ptBold">
    <w:name w:val="Style underline + 11 pt Bold"/>
    <w:rsid w:val="00C32134"/>
    <w:rPr>
      <w:rFonts w:ascii="Times New Roman" w:hAnsi="Times New Roman"/>
      <w:b/>
      <w:bCs/>
      <w:sz w:val="20"/>
      <w:u w:val="single"/>
    </w:rPr>
  </w:style>
  <w:style w:type="character" w:customStyle="1" w:styleId="Style11ptThickunderline">
    <w:name w:val="Style 11 pt Thick underline"/>
    <w:rsid w:val="00C32134"/>
    <w:rPr>
      <w:rFonts w:ascii="Times New Roman" w:hAnsi="Times New Roman"/>
      <w:sz w:val="20"/>
      <w:u w:val="single"/>
    </w:rPr>
  </w:style>
  <w:style w:type="character" w:customStyle="1" w:styleId="Style11ptBoldThickunderline">
    <w:name w:val="Style 11 pt Bold Thick underline"/>
    <w:rsid w:val="00C32134"/>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C32134"/>
    <w:pPr>
      <w:spacing w:after="200" w:line="276" w:lineRule="auto"/>
      <w:ind w:left="288" w:right="288"/>
    </w:pPr>
    <w:rPr>
      <w:u w:val="single"/>
    </w:rPr>
  </w:style>
  <w:style w:type="character" w:customStyle="1" w:styleId="Stylecard11ptUnderlineChar">
    <w:name w:val="Style card + 11 pt Underline Char"/>
    <w:link w:val="Stylecard11ptUnderline"/>
    <w:rsid w:val="00C32134"/>
    <w:rPr>
      <w:rFonts w:ascii="Calibri" w:hAnsi="Calibri" w:cs="Calibri"/>
      <w:u w:val="single"/>
    </w:rPr>
  </w:style>
  <w:style w:type="paragraph" w:customStyle="1" w:styleId="StylecardLatinVerdana-BoldUnderline">
    <w:name w:val="Style card + (Latin) Verdana-Bold Underline"/>
    <w:basedOn w:val="Normal"/>
    <w:link w:val="StylecardLatinVerdana-BoldUnderlineChar"/>
    <w:qFormat/>
    <w:rsid w:val="00C32134"/>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C32134"/>
    <w:rPr>
      <w:rFonts w:ascii="Calibri" w:hAnsi="Calibri" w:cs="Calibri"/>
      <w:u w:val="single"/>
    </w:rPr>
  </w:style>
  <w:style w:type="character" w:customStyle="1" w:styleId="Style11ptBorderSinglesolidlineAuto05ptLinewidth">
    <w:name w:val="Style 11 pt Border: : (Single solid line Auto  0.5 pt Line width)"/>
    <w:rsid w:val="00C32134"/>
    <w:rPr>
      <w:sz w:val="20"/>
      <w:bdr w:val="single" w:sz="4" w:space="0" w:color="auto" w:frame="1"/>
    </w:rPr>
  </w:style>
  <w:style w:type="character" w:customStyle="1" w:styleId="StyleUnderlineChar9pt">
    <w:name w:val="Style Underline Char + 9 pt"/>
    <w:rsid w:val="00C32134"/>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C32134"/>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C32134"/>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C32134"/>
    <w:rPr>
      <w:u w:val="single"/>
      <w:lang w:eastAsia="zh-CN"/>
    </w:rPr>
  </w:style>
  <w:style w:type="character" w:customStyle="1" w:styleId="StyleUnderlined11ptChar">
    <w:name w:val="Style Underlined + 11 pt Char"/>
    <w:basedOn w:val="DefaultParagraphFont"/>
    <w:link w:val="StyleUnderlined11pt"/>
    <w:rsid w:val="00C32134"/>
    <w:rPr>
      <w:rFonts w:ascii="Calibri" w:hAnsi="Calibri" w:cs="Calibri"/>
      <w:u w:val="single"/>
      <w:lang w:eastAsia="zh-CN"/>
    </w:rPr>
  </w:style>
  <w:style w:type="paragraph" w:customStyle="1" w:styleId="StyleCircled11pt">
    <w:name w:val="Style Circled + 11 pt"/>
    <w:basedOn w:val="Circled"/>
    <w:link w:val="StyleCircled11ptChar"/>
    <w:qFormat/>
    <w:rsid w:val="00C32134"/>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C32134"/>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qFormat/>
    <w:rsid w:val="00C32134"/>
    <w:pPr>
      <w:autoSpaceDE w:val="0"/>
      <w:autoSpaceDN w:val="0"/>
      <w:adjustRightInd w:val="0"/>
      <w:spacing w:after="200" w:line="276" w:lineRule="auto"/>
      <w:ind w:left="288" w:right="288"/>
      <w:jc w:val="both"/>
    </w:pPr>
    <w:rPr>
      <w:szCs w:val="20"/>
      <w:u w:val="thick"/>
    </w:rPr>
  </w:style>
  <w:style w:type="character" w:customStyle="1" w:styleId="UnderlineBoldIndentCharChar">
    <w:name w:val="Underline + Bold Indent Char Char"/>
    <w:link w:val="UnderlineBoldIndent"/>
    <w:rsid w:val="00C32134"/>
    <w:rPr>
      <w:rFonts w:ascii="Calibri"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32134"/>
    <w:rPr>
      <w:u w:val="single"/>
    </w:rPr>
  </w:style>
  <w:style w:type="character" w:customStyle="1" w:styleId="StyleUnderlineBoldIndent11ptChar">
    <w:name w:val="Style Underline + Bold Indent + 11 pt Char"/>
    <w:link w:val="StyleUnderlineBoldIndent11pt"/>
    <w:rsid w:val="00C32134"/>
    <w:rPr>
      <w:rFonts w:ascii="Calibri"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32134"/>
    <w:rPr>
      <w:b/>
      <w:bCs/>
      <w:u w:val="single"/>
    </w:rPr>
  </w:style>
  <w:style w:type="character" w:customStyle="1" w:styleId="StyleUnderlineBoldIndent11ptBoldChar">
    <w:name w:val="Style Underline + Bold Indent + 11 pt Bold Char"/>
    <w:link w:val="StyleUnderlineBoldIndent11ptBold"/>
    <w:rsid w:val="00C32134"/>
    <w:rPr>
      <w:rFonts w:ascii="Calibri" w:hAnsi="Calibri" w:cs="Calibri"/>
      <w:b/>
      <w:bCs/>
      <w:szCs w:val="20"/>
      <w:u w:val="single"/>
    </w:rPr>
  </w:style>
  <w:style w:type="character" w:customStyle="1" w:styleId="StyleUnderlineChar6CharCharCharCharCharCharCharChar11">
    <w:name w:val="Style Underline Char6 Char Char Char Char Char Char Char Char + 11 ..."/>
    <w:rsid w:val="00C3213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3213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3213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32134"/>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C32134"/>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C32134"/>
    <w:rPr>
      <w:rFonts w:ascii="Calibri" w:eastAsia="Calibri" w:hAnsi="Calibri" w:cs="Calibri"/>
      <w:u w:val="single"/>
    </w:rPr>
  </w:style>
  <w:style w:type="character" w:customStyle="1" w:styleId="Styleterm111ptUnderline">
    <w:name w:val="Style term1 + 11 pt Underline"/>
    <w:rsid w:val="00C32134"/>
    <w:rPr>
      <w:b/>
      <w:bCs/>
      <w:sz w:val="20"/>
      <w:u w:val="single"/>
    </w:rPr>
  </w:style>
  <w:style w:type="paragraph" w:customStyle="1" w:styleId="StyleMinimizedTextArialNarrow10pt">
    <w:name w:val="Style Minimized Text + Arial Narrow 10 pt"/>
    <w:basedOn w:val="MinimizedText"/>
    <w:link w:val="StyleMinimizedTextArialNarrow10ptChar"/>
    <w:qFormat/>
    <w:rsid w:val="00C32134"/>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C32134"/>
    <w:rPr>
      <w:rFonts w:ascii="Times New Roman" w:eastAsia="Times New Roman" w:hAnsi="Times New Roman" w:cs="Times New Roman"/>
      <w:sz w:val="20"/>
      <w:szCs w:val="24"/>
    </w:rPr>
  </w:style>
  <w:style w:type="character" w:customStyle="1" w:styleId="StyleLatinGaramondUnderline">
    <w:name w:val="Style (Latin) Garamond Underline"/>
    <w:rsid w:val="00C32134"/>
    <w:rPr>
      <w:rFonts w:ascii="Times New Roman" w:hAnsi="Times New Roman"/>
      <w:sz w:val="20"/>
      <w:u w:val="single"/>
    </w:rPr>
  </w:style>
  <w:style w:type="character" w:customStyle="1" w:styleId="StyleLatinGaramond">
    <w:name w:val="Style (Latin) Garamond"/>
    <w:rsid w:val="00C32134"/>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C32134"/>
    <w:rPr>
      <w:rFonts w:ascii="Times" w:hAnsi="Times"/>
      <w:szCs w:val="28"/>
      <w:u w:val="single"/>
    </w:rPr>
  </w:style>
  <w:style w:type="character" w:customStyle="1" w:styleId="StyleUnunderlined10ptThickunderlineChar">
    <w:name w:val="Style Ununderlined + 10 pt Thick underline Char"/>
    <w:link w:val="StyleUnunderlined10ptThickunderline"/>
    <w:rsid w:val="00C32134"/>
    <w:rPr>
      <w:rFonts w:ascii="Times" w:hAnsi="Times" w:cs="Calibri"/>
      <w:szCs w:val="28"/>
      <w:u w:val="single"/>
    </w:rPr>
  </w:style>
  <w:style w:type="paragraph" w:customStyle="1" w:styleId="NormalText">
    <w:name w:val="Normal Text"/>
    <w:basedOn w:val="Normal"/>
    <w:link w:val="NormalTextChar"/>
    <w:autoRedefine/>
    <w:qFormat/>
    <w:rsid w:val="00C32134"/>
    <w:pPr>
      <w:jc w:val="both"/>
    </w:pPr>
    <w:rPr>
      <w:szCs w:val="26"/>
    </w:rPr>
  </w:style>
  <w:style w:type="paragraph" w:customStyle="1" w:styleId="HeaderStyle">
    <w:name w:val="Header Style"/>
    <w:basedOn w:val="Normal"/>
    <w:qFormat/>
    <w:rsid w:val="00C32134"/>
    <w:pPr>
      <w:jc w:val="center"/>
    </w:pPr>
    <w:rPr>
      <w:b/>
      <w:szCs w:val="20"/>
      <w:u w:val="single"/>
    </w:rPr>
  </w:style>
  <w:style w:type="character" w:customStyle="1" w:styleId="CardChar2">
    <w:name w:val="Card Char2"/>
    <w:basedOn w:val="DefaultParagraphFont"/>
    <w:rsid w:val="00C32134"/>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C32134"/>
    <w:rPr>
      <w:rFonts w:cs="Arial"/>
      <w:bCs/>
      <w:szCs w:val="26"/>
      <w:u w:val="single"/>
      <w:lang w:val="en-US" w:eastAsia="en-US" w:bidi="ar-SA"/>
    </w:rPr>
  </w:style>
  <w:style w:type="character" w:customStyle="1" w:styleId="UnderlineCharCharChar1">
    <w:name w:val="Underline Char Char Char1"/>
    <w:basedOn w:val="DefaultParagraphFont"/>
    <w:rsid w:val="00C32134"/>
    <w:rPr>
      <w:u w:val="single"/>
      <w:lang w:val="en-US" w:eastAsia="en-US" w:bidi="ar-SA"/>
    </w:rPr>
  </w:style>
  <w:style w:type="character" w:customStyle="1" w:styleId="StyleUnderlineChar2CharChar11pt">
    <w:name w:val="Style Underline Char2 Char Char + 11 pt"/>
    <w:basedOn w:val="Style11pt"/>
    <w:rsid w:val="00C32134"/>
    <w:rPr>
      <w:rFonts w:ascii="Times New Roman" w:hAnsi="Times New Roman"/>
      <w:sz w:val="20"/>
      <w:u w:val="single"/>
    </w:rPr>
  </w:style>
  <w:style w:type="character" w:customStyle="1" w:styleId="StyleStyleBoldUnderline11pt">
    <w:name w:val="Style Style Bold Underline + 11 pt"/>
    <w:basedOn w:val="DefaultParagraphFont"/>
    <w:rsid w:val="00C32134"/>
    <w:rPr>
      <w:b/>
      <w:bCs/>
      <w:sz w:val="20"/>
      <w:u w:val="single"/>
    </w:rPr>
  </w:style>
  <w:style w:type="paragraph" w:customStyle="1" w:styleId="Pa6">
    <w:name w:val="Pa6"/>
    <w:basedOn w:val="Normal"/>
    <w:next w:val="Normal"/>
    <w:qFormat/>
    <w:rsid w:val="00C32134"/>
    <w:pPr>
      <w:autoSpaceDE w:val="0"/>
      <w:autoSpaceDN w:val="0"/>
      <w:adjustRightInd w:val="0"/>
      <w:spacing w:line="221" w:lineRule="atLeast"/>
    </w:pPr>
    <w:rPr>
      <w:rFonts w:ascii="Baskerville" w:hAnsi="Baskerville"/>
    </w:rPr>
  </w:style>
  <w:style w:type="character" w:customStyle="1" w:styleId="A13">
    <w:name w:val="A13"/>
    <w:uiPriority w:val="99"/>
    <w:rsid w:val="00C32134"/>
    <w:rPr>
      <w:rFonts w:cs="Baskerville"/>
      <w:color w:val="000000"/>
      <w:sz w:val="106"/>
      <w:szCs w:val="106"/>
    </w:rPr>
  </w:style>
  <w:style w:type="character" w:customStyle="1" w:styleId="A17">
    <w:name w:val="A17"/>
    <w:rsid w:val="00C32134"/>
    <w:rPr>
      <w:rFonts w:cs="Baskerville"/>
      <w:color w:val="000000"/>
      <w:sz w:val="12"/>
      <w:szCs w:val="12"/>
    </w:rPr>
  </w:style>
  <w:style w:type="paragraph" w:customStyle="1" w:styleId="Pa19">
    <w:name w:val="Pa19"/>
    <w:basedOn w:val="Normal"/>
    <w:next w:val="Normal"/>
    <w:qFormat/>
    <w:rsid w:val="00C32134"/>
    <w:pPr>
      <w:autoSpaceDE w:val="0"/>
      <w:autoSpaceDN w:val="0"/>
      <w:adjustRightInd w:val="0"/>
      <w:spacing w:line="441" w:lineRule="atLeast"/>
    </w:pPr>
    <w:rPr>
      <w:rFonts w:ascii="Baskerville" w:hAnsi="Baskerville"/>
    </w:rPr>
  </w:style>
  <w:style w:type="paragraph" w:customStyle="1" w:styleId="Pa48">
    <w:name w:val="Pa48"/>
    <w:basedOn w:val="Normal"/>
    <w:next w:val="Normal"/>
    <w:qFormat/>
    <w:rsid w:val="00C32134"/>
    <w:pPr>
      <w:autoSpaceDE w:val="0"/>
      <w:autoSpaceDN w:val="0"/>
      <w:adjustRightInd w:val="0"/>
      <w:spacing w:line="441" w:lineRule="atLeast"/>
    </w:pPr>
    <w:rPr>
      <w:rFonts w:ascii="Baskerville" w:hAnsi="Baskerville"/>
    </w:rPr>
  </w:style>
  <w:style w:type="character" w:customStyle="1" w:styleId="A14">
    <w:name w:val="A14"/>
    <w:rsid w:val="00C32134"/>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C32134"/>
    <w:pPr>
      <w:autoSpaceDE w:val="0"/>
      <w:autoSpaceDN w:val="0"/>
      <w:adjustRightInd w:val="0"/>
      <w:spacing w:line="281" w:lineRule="atLeast"/>
    </w:pPr>
    <w:rPr>
      <w:rFonts w:ascii="Baskerville" w:hAnsi="Baskerville"/>
    </w:rPr>
  </w:style>
  <w:style w:type="paragraph" w:customStyle="1" w:styleId="Pa15">
    <w:name w:val="Pa15"/>
    <w:basedOn w:val="Normal"/>
    <w:next w:val="Normal"/>
    <w:uiPriority w:val="99"/>
    <w:qFormat/>
    <w:rsid w:val="00C32134"/>
    <w:pPr>
      <w:autoSpaceDE w:val="0"/>
      <w:autoSpaceDN w:val="0"/>
      <w:adjustRightInd w:val="0"/>
      <w:spacing w:line="221" w:lineRule="atLeast"/>
    </w:pPr>
    <w:rPr>
      <w:rFonts w:ascii="Baskerville" w:hAnsi="Baskerville"/>
    </w:rPr>
  </w:style>
  <w:style w:type="character" w:customStyle="1" w:styleId="A10">
    <w:name w:val="A10"/>
    <w:rsid w:val="00C32134"/>
    <w:rPr>
      <w:rFonts w:ascii="Wingdings" w:hAnsi="Wingdings" w:cs="Wingdings"/>
      <w:color w:val="000000"/>
      <w:sz w:val="22"/>
      <w:szCs w:val="22"/>
    </w:rPr>
  </w:style>
  <w:style w:type="paragraph" w:customStyle="1" w:styleId="Pa37">
    <w:name w:val="Pa37"/>
    <w:basedOn w:val="Normal"/>
    <w:next w:val="Normal"/>
    <w:uiPriority w:val="99"/>
    <w:qFormat/>
    <w:rsid w:val="00C32134"/>
    <w:pPr>
      <w:autoSpaceDE w:val="0"/>
      <w:autoSpaceDN w:val="0"/>
      <w:adjustRightInd w:val="0"/>
      <w:spacing w:line="141" w:lineRule="atLeast"/>
    </w:pPr>
    <w:rPr>
      <w:rFonts w:ascii="Baskerville" w:hAnsi="Baskerville"/>
    </w:rPr>
  </w:style>
  <w:style w:type="character" w:customStyle="1" w:styleId="A20">
    <w:name w:val="A20"/>
    <w:rsid w:val="00C32134"/>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C32134"/>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32134"/>
    <w:rPr>
      <w:rFonts w:cs="Arial"/>
      <w:b/>
      <w:bCs/>
      <w:iCs/>
      <w:sz w:val="36"/>
      <w:szCs w:val="28"/>
      <w:u w:val="single"/>
      <w:lang w:val="en-US" w:eastAsia="en-US" w:bidi="ar-SA"/>
    </w:rPr>
  </w:style>
  <w:style w:type="character" w:customStyle="1" w:styleId="Taggin-New">
    <w:name w:val="Taggin - New"/>
    <w:rsid w:val="00C32134"/>
    <w:rPr>
      <w:rFonts w:ascii="Arial Narrow" w:hAnsi="Arial Narrow"/>
      <w:b/>
      <w:sz w:val="22"/>
    </w:rPr>
  </w:style>
  <w:style w:type="character" w:customStyle="1" w:styleId="searchword">
    <w:name w:val="searchword"/>
    <w:basedOn w:val="DefaultParagraphFont"/>
    <w:rsid w:val="00C32134"/>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C32134"/>
    <w:rPr>
      <w:rFonts w:cs="Arial"/>
      <w:b/>
      <w:bCs/>
      <w:sz w:val="24"/>
      <w:szCs w:val="26"/>
      <w:lang w:val="en-US" w:eastAsia="en-US" w:bidi="ar-SA"/>
    </w:rPr>
  </w:style>
  <w:style w:type="character" w:customStyle="1" w:styleId="brief-smalltext0">
    <w:name w:val="brief-smalltext"/>
    <w:basedOn w:val="DefaultParagraphFont"/>
    <w:rsid w:val="00C32134"/>
  </w:style>
  <w:style w:type="character" w:customStyle="1" w:styleId="Boxing-New">
    <w:name w:val="Boxing - New"/>
    <w:rsid w:val="00C32134"/>
    <w:rPr>
      <w:rFonts w:ascii="Arial Narrow" w:hAnsi="Arial Narrow"/>
      <w:sz w:val="16"/>
      <w:u w:val="none"/>
      <w:bdr w:val="single" w:sz="4" w:space="0" w:color="auto"/>
    </w:rPr>
  </w:style>
  <w:style w:type="paragraph" w:customStyle="1" w:styleId="Coverintroduction">
    <w:name w:val="Cover introduction"/>
    <w:basedOn w:val="Default"/>
    <w:next w:val="Default"/>
    <w:qFormat/>
    <w:rsid w:val="00C32134"/>
    <w:pPr>
      <w:spacing w:after="0" w:line="240" w:lineRule="auto"/>
    </w:pPr>
    <w:rPr>
      <w:rFonts w:eastAsia="Times New Roman" w:cs="Times New Roman"/>
    </w:rPr>
  </w:style>
  <w:style w:type="character" w:customStyle="1" w:styleId="style50">
    <w:name w:val="style5"/>
    <w:basedOn w:val="DefaultParagraphFont"/>
    <w:rsid w:val="00C32134"/>
  </w:style>
  <w:style w:type="character" w:customStyle="1" w:styleId="TagCharCharCharCharCharChar">
    <w:name w:val="Tag Char Char Char Char Char Char"/>
    <w:rsid w:val="00C32134"/>
    <w:rPr>
      <w:rFonts w:cs="Arial"/>
      <w:b/>
      <w:bCs/>
      <w:sz w:val="24"/>
      <w:szCs w:val="26"/>
      <w:lang w:val="en-US" w:eastAsia="en-US" w:bidi="ar-SA"/>
    </w:rPr>
  </w:style>
  <w:style w:type="character" w:customStyle="1" w:styleId="pmterms3">
    <w:name w:val="pmterms3"/>
    <w:basedOn w:val="DefaultParagraphFont"/>
    <w:rsid w:val="00C32134"/>
  </w:style>
  <w:style w:type="character" w:customStyle="1" w:styleId="pmtermsel">
    <w:name w:val="pmtermsel"/>
    <w:basedOn w:val="DefaultParagraphFont"/>
    <w:rsid w:val="00C32134"/>
  </w:style>
  <w:style w:type="character" w:customStyle="1" w:styleId="interiorheadline">
    <w:name w:val="interiorheadline"/>
    <w:basedOn w:val="DefaultParagraphFont"/>
    <w:rsid w:val="00C32134"/>
  </w:style>
  <w:style w:type="character" w:customStyle="1" w:styleId="Heading31CharCharCharChar1">
    <w:name w:val="Heading 31 Char Char Char Char1"/>
    <w:rsid w:val="00C32134"/>
    <w:rPr>
      <w:rFonts w:cs="Arial"/>
      <w:b/>
      <w:bCs/>
      <w:sz w:val="24"/>
      <w:szCs w:val="26"/>
      <w:lang w:val="en-US" w:eastAsia="en-US" w:bidi="ar-SA"/>
    </w:rPr>
  </w:style>
  <w:style w:type="character" w:customStyle="1" w:styleId="Heading31CharCharChar">
    <w:name w:val="Heading 31 Char Char Char"/>
    <w:rsid w:val="00C32134"/>
    <w:rPr>
      <w:rFonts w:cs="Arial"/>
      <w:b/>
      <w:bCs/>
      <w:sz w:val="24"/>
      <w:szCs w:val="26"/>
      <w:lang w:val="en-US" w:eastAsia="en-US" w:bidi="ar-SA"/>
    </w:rPr>
  </w:style>
  <w:style w:type="character" w:customStyle="1" w:styleId="StyleUnderlineCharChar9pt2">
    <w:name w:val="Style Underline Char Char + 9 pt2"/>
    <w:basedOn w:val="DefaultParagraphFont"/>
    <w:rsid w:val="00C32134"/>
    <w:rPr>
      <w:rFonts w:ascii="Arial Narrow" w:eastAsia="Times New Roman" w:hAnsi="Arial Narrow" w:cs="Arial"/>
      <w:bCs w:val="0"/>
      <w:szCs w:val="24"/>
      <w:u w:val="single"/>
    </w:rPr>
  </w:style>
  <w:style w:type="character" w:customStyle="1" w:styleId="StyleUnderlineCharChar9ptBold2">
    <w:name w:val="Style Underline Char Char + 9 pt Bold2"/>
    <w:basedOn w:val="DefaultParagraphFont"/>
    <w:rsid w:val="00C32134"/>
    <w:rPr>
      <w:rFonts w:ascii="Arial Narrow" w:eastAsia="Times New Roman" w:hAnsi="Arial Narrow" w:cs="Arial"/>
      <w:b/>
      <w:bCs/>
      <w:szCs w:val="24"/>
      <w:u w:val="single"/>
    </w:rPr>
  </w:style>
  <w:style w:type="character" w:customStyle="1" w:styleId="Style9ptUnderline7">
    <w:name w:val="Style 9 pt Underline7"/>
    <w:basedOn w:val="DefaultParagraphFont"/>
    <w:rsid w:val="00C32134"/>
    <w:rPr>
      <w:sz w:val="20"/>
      <w:u w:val="single"/>
    </w:rPr>
  </w:style>
  <w:style w:type="character" w:customStyle="1" w:styleId="Style9ptBoldUnderlineBorderSinglesolidlineAuto0">
    <w:name w:val="Style 9 pt Bold Underline Border: : (Single solid line Auto  0..."/>
    <w:basedOn w:val="DefaultParagraphFont"/>
    <w:rsid w:val="00C32134"/>
    <w:rPr>
      <w:b/>
      <w:bCs/>
      <w:sz w:val="20"/>
      <w:u w:val="single"/>
      <w:bdr w:val="single" w:sz="4" w:space="0" w:color="auto"/>
    </w:rPr>
  </w:style>
  <w:style w:type="character" w:customStyle="1" w:styleId="Style9ptBoldUnderline3">
    <w:name w:val="Style 9 pt Bold Underline3"/>
    <w:basedOn w:val="DefaultParagraphFont"/>
    <w:rsid w:val="00C32134"/>
    <w:rPr>
      <w:b/>
      <w:bCs/>
      <w:sz w:val="20"/>
      <w:u w:val="single"/>
    </w:rPr>
  </w:style>
  <w:style w:type="paragraph" w:customStyle="1" w:styleId="Tagtemplate">
    <w:name w:val="Tagtemplate"/>
    <w:basedOn w:val="Normal"/>
    <w:link w:val="TagtemplateChar"/>
    <w:autoRedefine/>
    <w:qFormat/>
    <w:rsid w:val="00C32134"/>
    <w:pPr>
      <w:keepNext/>
      <w:keepLines/>
    </w:pPr>
    <w:rPr>
      <w:rFonts w:eastAsia="Calibri"/>
      <w:b/>
    </w:rPr>
  </w:style>
  <w:style w:type="character" w:customStyle="1" w:styleId="TagtemplateChar">
    <w:name w:val="Tagtemplate Char"/>
    <w:link w:val="Tagtemplate"/>
    <w:rsid w:val="00C32134"/>
    <w:rPr>
      <w:rFonts w:ascii="Calibri" w:eastAsia="Calibri" w:hAnsi="Calibri" w:cs="Calibri"/>
      <w:b/>
    </w:rPr>
  </w:style>
  <w:style w:type="character" w:customStyle="1" w:styleId="Style11ptBlackUnderline">
    <w:name w:val="Style 11 pt Black Underline"/>
    <w:rsid w:val="00C32134"/>
    <w:rPr>
      <w:color w:val="000000"/>
      <w:sz w:val="20"/>
      <w:u w:val="single"/>
    </w:rPr>
  </w:style>
  <w:style w:type="character" w:customStyle="1" w:styleId="Style11ptBoldBlackUnderline">
    <w:name w:val="Style 11 pt Bold Black Underline"/>
    <w:rsid w:val="00C32134"/>
    <w:rPr>
      <w:b/>
      <w:bCs/>
      <w:color w:val="000000"/>
      <w:sz w:val="20"/>
      <w:u w:val="single"/>
    </w:rPr>
  </w:style>
  <w:style w:type="paragraph" w:customStyle="1" w:styleId="StyleUnderlineChar11pt3">
    <w:name w:val="Style Underline Char + 11 pt3"/>
    <w:link w:val="StyleUnderlineChar11pt3Char"/>
    <w:qFormat/>
    <w:rsid w:val="00C32134"/>
    <w:pPr>
      <w:spacing w:line="240" w:lineRule="auto"/>
    </w:pPr>
    <w:rPr>
      <w:rFonts w:ascii="Arial Narrow" w:eastAsia="Times New Roman" w:hAnsi="Arial Narrow" w:cs="Arial"/>
      <w:szCs w:val="26"/>
      <w:u w:val="single"/>
    </w:rPr>
  </w:style>
  <w:style w:type="character" w:customStyle="1" w:styleId="StyleUnderlineChar11pt3Char">
    <w:name w:val="Style Underline Char + 11 pt3 Char"/>
    <w:basedOn w:val="DefaultParagraphFont"/>
    <w:link w:val="StyleUnderlineChar11pt3"/>
    <w:rsid w:val="00C32134"/>
    <w:rPr>
      <w:rFonts w:ascii="Arial Narrow" w:eastAsia="Times New Roman" w:hAnsi="Arial Narrow" w:cs="Arial"/>
      <w:szCs w:val="26"/>
      <w:u w:val="single"/>
    </w:rPr>
  </w:style>
  <w:style w:type="paragraph" w:customStyle="1" w:styleId="StyleUnderlineChar11ptBold2">
    <w:name w:val="Style Underline Char + 11 pt Bold2"/>
    <w:link w:val="StyleUnderlineChar11ptBold2Char"/>
    <w:qFormat/>
    <w:rsid w:val="00C3213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32134"/>
    <w:rPr>
      <w:rFonts w:eastAsia="Times New Roman"/>
      <w:b/>
      <w:bCs/>
      <w:szCs w:val="24"/>
      <w:u w:val="single"/>
    </w:rPr>
  </w:style>
  <w:style w:type="paragraph" w:customStyle="1" w:styleId="StyleUnderlineChar11ptBold3">
    <w:name w:val="Style Underline Char + 11 pt Bold3"/>
    <w:link w:val="StyleUnderlineChar11ptBold3Char"/>
    <w:qFormat/>
    <w:rsid w:val="00C32134"/>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C32134"/>
    <w:rPr>
      <w:rFonts w:eastAsia="Times New Roman"/>
      <w:b/>
      <w:bCs/>
      <w:szCs w:val="24"/>
      <w:u w:val="single"/>
    </w:rPr>
  </w:style>
  <w:style w:type="paragraph" w:customStyle="1" w:styleId="StyleUnderlining11pt">
    <w:name w:val="Style Underlining + 11 pt"/>
    <w:basedOn w:val="Normal"/>
    <w:link w:val="StyleUnderlining11ptChar"/>
    <w:qFormat/>
    <w:rsid w:val="00C32134"/>
    <w:rPr>
      <w:u w:val="single"/>
    </w:rPr>
  </w:style>
  <w:style w:type="character" w:customStyle="1" w:styleId="StyleUnderlining11ptChar">
    <w:name w:val="Style Underlining + 11 pt Char"/>
    <w:basedOn w:val="DefaultParagraphFont"/>
    <w:link w:val="StyleUnderlining11pt"/>
    <w:rsid w:val="00C32134"/>
    <w:rPr>
      <w:rFonts w:ascii="Calibri" w:hAnsi="Calibri" w:cs="Calibri"/>
      <w:u w:val="single"/>
    </w:rPr>
  </w:style>
  <w:style w:type="paragraph" w:customStyle="1" w:styleId="StyleCardText9pt">
    <w:name w:val="Style Card Text + 9 pt"/>
    <w:basedOn w:val="Normal"/>
    <w:link w:val="StyleCardText9ptChar"/>
    <w:qFormat/>
    <w:rsid w:val="00C32134"/>
    <w:pPr>
      <w:spacing w:after="200"/>
      <w:contextualSpacing/>
    </w:pPr>
    <w:rPr>
      <w:rFonts w:eastAsia="Calibri"/>
    </w:rPr>
  </w:style>
  <w:style w:type="character" w:customStyle="1" w:styleId="StyleCardText9ptChar">
    <w:name w:val="Style Card Text + 9 pt Char"/>
    <w:basedOn w:val="DefaultParagraphFont"/>
    <w:link w:val="StyleCardText9pt"/>
    <w:rsid w:val="00C32134"/>
    <w:rPr>
      <w:rFonts w:ascii="Calibri" w:eastAsia="Calibri" w:hAnsi="Calibri" w:cs="Calibri"/>
    </w:rPr>
  </w:style>
  <w:style w:type="character" w:customStyle="1" w:styleId="inside-head">
    <w:name w:val="inside-head"/>
    <w:basedOn w:val="DefaultParagraphFont"/>
    <w:rsid w:val="00C32134"/>
  </w:style>
  <w:style w:type="paragraph" w:customStyle="1" w:styleId="UnderlineCharChar2CharCharCharChar">
    <w:name w:val="Underline Char Char2 Char Char Char Char"/>
    <w:basedOn w:val="Normal"/>
    <w:link w:val="UnderlineCharChar2CharCharCharCharChar"/>
    <w:qFormat/>
    <w:rsid w:val="00C3213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32134"/>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C32134"/>
    <w:rPr>
      <w:rFonts w:eastAsia="MS Mincho"/>
      <w:b/>
      <w:u w:val="single"/>
    </w:rPr>
  </w:style>
  <w:style w:type="character" w:customStyle="1" w:styleId="BoldandUnderlineCharChar1CharChar">
    <w:name w:val="Bold and Underline Char Char1 Char Char"/>
    <w:basedOn w:val="DefaultParagraphFont"/>
    <w:link w:val="BoldandUnderlineCharChar1Char"/>
    <w:rsid w:val="00C32134"/>
    <w:rPr>
      <w:rFonts w:ascii="Calibri" w:eastAsia="MS Mincho" w:hAnsi="Calibri" w:cs="Calibri"/>
      <w:b/>
      <w:u w:val="single"/>
    </w:rPr>
  </w:style>
  <w:style w:type="character" w:customStyle="1" w:styleId="updated-short-citation">
    <w:name w:val="updated-short-citation"/>
    <w:basedOn w:val="DefaultParagraphFont"/>
    <w:rsid w:val="00C32134"/>
  </w:style>
  <w:style w:type="character" w:customStyle="1" w:styleId="base">
    <w:name w:val="base"/>
    <w:basedOn w:val="DefaultParagraphFont"/>
    <w:rsid w:val="00C32134"/>
  </w:style>
  <w:style w:type="character" w:customStyle="1" w:styleId="part-of-speech">
    <w:name w:val="part-of-speech"/>
    <w:basedOn w:val="DefaultParagraphFont"/>
    <w:rsid w:val="00C32134"/>
  </w:style>
  <w:style w:type="character" w:customStyle="1" w:styleId="pron">
    <w:name w:val="pron"/>
    <w:basedOn w:val="DefaultParagraphFont"/>
    <w:rsid w:val="00C32134"/>
  </w:style>
  <w:style w:type="character" w:customStyle="1" w:styleId="BoldandUnderlineChar3CharChar">
    <w:name w:val="Bold and Underline Char3 Char Char"/>
    <w:basedOn w:val="DefaultParagraphFont"/>
    <w:link w:val="BoldandUnderlineChar3Char"/>
    <w:rsid w:val="00C32134"/>
    <w:rPr>
      <w:b/>
      <w:u w:val="single"/>
    </w:rPr>
  </w:style>
  <w:style w:type="paragraph" w:customStyle="1" w:styleId="BoldandUnderlineChar3Char">
    <w:name w:val="Bold and Underline Char3 Char"/>
    <w:basedOn w:val="Normal"/>
    <w:link w:val="BoldandUnderlineChar3CharChar"/>
    <w:qFormat/>
    <w:rsid w:val="00C32134"/>
    <w:rPr>
      <w:rFonts w:asciiTheme="minorHAnsi" w:hAnsiTheme="minorHAnsi" w:cstheme="minorBidi"/>
      <w:b/>
      <w:u w:val="single"/>
    </w:rPr>
  </w:style>
  <w:style w:type="paragraph" w:customStyle="1" w:styleId="UnderlineChar4">
    <w:name w:val="Underline Char4"/>
    <w:basedOn w:val="Normal"/>
    <w:link w:val="UnderlineChar4Char"/>
    <w:qFormat/>
    <w:rsid w:val="00C32134"/>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32134"/>
    <w:rPr>
      <w:rFonts w:asciiTheme="minorHAnsi" w:hAnsiTheme="minorHAnsi" w:cstheme="minorBidi"/>
      <w:b/>
      <w:u w:val="single"/>
    </w:rPr>
  </w:style>
  <w:style w:type="paragraph" w:customStyle="1" w:styleId="StyleUnderlined11ptBold">
    <w:name w:val="Style Underlined + 11 pt Bold"/>
    <w:basedOn w:val="Normal"/>
    <w:link w:val="StyleUnderlined11ptBoldChar"/>
    <w:qFormat/>
    <w:rsid w:val="00C32134"/>
    <w:rPr>
      <w:b/>
      <w:bCs/>
      <w:u w:val="single"/>
    </w:rPr>
  </w:style>
  <w:style w:type="character" w:customStyle="1" w:styleId="StyleUnderlined11ptBoldChar">
    <w:name w:val="Style Underlined + 11 pt Bold Char"/>
    <w:link w:val="StyleUnderlined11ptBold"/>
    <w:rsid w:val="00C32134"/>
    <w:rPr>
      <w:rFonts w:ascii="Calibri" w:hAnsi="Calibri" w:cs="Calibri"/>
      <w:b/>
      <w:bCs/>
      <w:u w:val="single"/>
    </w:rPr>
  </w:style>
  <w:style w:type="character" w:customStyle="1" w:styleId="Style9pt">
    <w:name w:val="Style 9 pt"/>
    <w:basedOn w:val="DefaultParagraphFont"/>
    <w:rsid w:val="00C32134"/>
    <w:rPr>
      <w:rFonts w:ascii="Times New Roman" w:hAnsi="Times New Roman"/>
      <w:sz w:val="20"/>
    </w:rPr>
  </w:style>
  <w:style w:type="character" w:customStyle="1" w:styleId="author-bio-box">
    <w:name w:val="author-bio-box"/>
    <w:basedOn w:val="DefaultParagraphFont"/>
    <w:rsid w:val="00C32134"/>
  </w:style>
  <w:style w:type="paragraph" w:customStyle="1" w:styleId="StyleStyle49pt3">
    <w:name w:val="Style Style4 + 9 pt3"/>
    <w:basedOn w:val="Style4"/>
    <w:link w:val="StyleStyle49pt3Char"/>
    <w:qFormat/>
    <w:rsid w:val="00C32134"/>
    <w:rPr>
      <w:rFonts w:ascii="Times New Roman" w:hAnsi="Times New Roman" w:cs="Calibri"/>
    </w:rPr>
  </w:style>
  <w:style w:type="character" w:customStyle="1" w:styleId="StyleStyle49pt3Char">
    <w:name w:val="Style Style4 + 9 pt3 Char"/>
    <w:basedOn w:val="Style4Char"/>
    <w:link w:val="StyleStyle49pt3"/>
    <w:rsid w:val="00C32134"/>
    <w:rPr>
      <w:rFonts w:ascii="Times New Roman" w:hAnsi="Times New Roman" w:cs="Calibri"/>
      <w:u w:val="single"/>
    </w:rPr>
  </w:style>
  <w:style w:type="paragraph" w:customStyle="1" w:styleId="StyleStyle4Bold">
    <w:name w:val="Style Style4 + Bold"/>
    <w:basedOn w:val="Style4"/>
    <w:link w:val="StyleStyle4BoldChar"/>
    <w:qFormat/>
    <w:rsid w:val="00C32134"/>
    <w:rPr>
      <w:rFonts w:ascii="Times New Roman" w:hAnsi="Times New Roman" w:cs="Calibri"/>
      <w:b/>
      <w:bCs/>
    </w:rPr>
  </w:style>
  <w:style w:type="character" w:customStyle="1" w:styleId="StyleStyle4BoldChar">
    <w:name w:val="Style Style4 + Bold Char"/>
    <w:basedOn w:val="Style4Char"/>
    <w:link w:val="StyleStyle4Bold"/>
    <w:rsid w:val="00C32134"/>
    <w:rPr>
      <w:rFonts w:ascii="Times New Roman" w:hAnsi="Times New Roman"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32134"/>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32134"/>
    <w:rPr>
      <w:rFonts w:ascii="Calibri" w:eastAsia="SimSun" w:hAnsi="Calibri" w:cs="Calibri"/>
      <w:u w:val="single"/>
    </w:rPr>
  </w:style>
  <w:style w:type="paragraph" w:customStyle="1" w:styleId="hotroute0">
    <w:name w:val="hot route!"/>
    <w:basedOn w:val="Normal"/>
    <w:qFormat/>
    <w:rsid w:val="00C32134"/>
    <w:pPr>
      <w:ind w:left="144"/>
    </w:pPr>
    <w:rPr>
      <w:rFonts w:eastAsia="Calibri"/>
    </w:rPr>
  </w:style>
  <w:style w:type="character" w:customStyle="1" w:styleId="Highlightedunderline">
    <w:name w:val="Highlighted underline"/>
    <w:qFormat/>
    <w:rsid w:val="00C32134"/>
    <w:rPr>
      <w:rFonts w:ascii="Times New Roman" w:hAnsi="Times New Roman"/>
      <w:sz w:val="20"/>
      <w:u w:val="single"/>
      <w:bdr w:val="none" w:sz="0" w:space="0" w:color="auto"/>
      <w:shd w:val="clear" w:color="auto" w:fill="C0C0C0"/>
    </w:rPr>
  </w:style>
  <w:style w:type="character" w:customStyle="1" w:styleId="UnderlineCharChar1">
    <w:name w:val="Underline Char Char1"/>
    <w:aliases w:val="Heading 2 Char1 Char Char1,Heading 2 Char Char1 Char Ch, C,Heading ,TAG Cha,Taglines Char Cha,Tag Cha,Heading 2 Char Char Char Char Char Char Char Char,Heading 2 Char Char Char Char Char,tag Char"/>
    <w:basedOn w:val="DefaultParagraphFont"/>
    <w:qFormat/>
    <w:rsid w:val="00C32134"/>
    <w:rPr>
      <w:u w:val="single"/>
      <w:lang w:val="en-US" w:eastAsia="en-US" w:bidi="ar-SA"/>
    </w:rPr>
  </w:style>
  <w:style w:type="character" w:customStyle="1" w:styleId="BoldandUnderlineCharChar2">
    <w:name w:val="Bold and Underline Char Char2"/>
    <w:basedOn w:val="DefaultParagraphFont"/>
    <w:rsid w:val="00C32134"/>
    <w:rPr>
      <w:b/>
      <w:u w:val="single"/>
      <w:lang w:val="en-US" w:eastAsia="en-US" w:bidi="ar-SA"/>
    </w:rPr>
  </w:style>
  <w:style w:type="paragraph" w:customStyle="1" w:styleId="StyleStyle1Bold">
    <w:name w:val="Style Style1 + Bold"/>
    <w:link w:val="StyleStyle1BoldChar"/>
    <w:qFormat/>
    <w:rsid w:val="00C32134"/>
    <w:pPr>
      <w:spacing w:after="200" w:line="276" w:lineRule="auto"/>
    </w:pPr>
    <w:rPr>
      <w:rFonts w:ascii="Book Antiqua" w:eastAsia="SimSun" w:hAnsi="Book Antiqua"/>
      <w:b/>
      <w:bCs/>
      <w:sz w:val="16"/>
      <w:szCs w:val="16"/>
      <w:u w:val="single"/>
      <w:lang w:eastAsia="zh-CN"/>
    </w:rPr>
  </w:style>
  <w:style w:type="character" w:customStyle="1" w:styleId="StyleStyle1BoldChar">
    <w:name w:val="Style Style1 + Bold Char"/>
    <w:basedOn w:val="Style1Char"/>
    <w:link w:val="StyleStyle1Bold"/>
    <w:rsid w:val="00C32134"/>
    <w:rPr>
      <w:rFonts w:ascii="Book Antiqua" w:eastAsia="SimSun" w:hAnsi="Book Antiqua"/>
      <w:b/>
      <w:bCs/>
      <w:sz w:val="16"/>
      <w:szCs w:val="16"/>
      <w:u w:val="single"/>
      <w:lang w:val="en-US" w:eastAsia="zh-CN" w:bidi="ar-SA"/>
    </w:rPr>
  </w:style>
  <w:style w:type="character" w:customStyle="1" w:styleId="StyleUnderlineCharChar111pt">
    <w:name w:val="Style Underline Char Char1 + 11 pt"/>
    <w:basedOn w:val="UnderlineCharChar1"/>
    <w:rsid w:val="00C3213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3213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32134"/>
    <w:rPr>
      <w:rFonts w:eastAsia="Times New Roman" w:cs="Times New Roman"/>
      <w:b/>
      <w:bCs/>
      <w:szCs w:val="20"/>
      <w:u w:val="single"/>
      <w:lang w:val="en-US" w:eastAsia="en-US" w:bidi="ar-SA"/>
    </w:rPr>
  </w:style>
  <w:style w:type="character" w:customStyle="1" w:styleId="StyleStyleUnderline411ptBold">
    <w:name w:val="Style Style Underline4 + 11 pt Bold"/>
    <w:basedOn w:val="DefaultParagraphFont"/>
    <w:rsid w:val="00C32134"/>
    <w:rPr>
      <w:b/>
      <w:bCs/>
      <w:sz w:val="20"/>
      <w:u w:val="single"/>
    </w:rPr>
  </w:style>
  <w:style w:type="character" w:customStyle="1" w:styleId="StyleStyleUnderline311ptBold">
    <w:name w:val="Style Style Underline3 + 11 pt Bold"/>
    <w:basedOn w:val="DefaultParagraphFont"/>
    <w:rsid w:val="00C32134"/>
    <w:rPr>
      <w:b/>
      <w:bCs/>
      <w:sz w:val="20"/>
      <w:u w:val="single"/>
    </w:rPr>
  </w:style>
  <w:style w:type="character" w:customStyle="1" w:styleId="UnderlineChar1Char">
    <w:name w:val="Underline Char1 Char"/>
    <w:basedOn w:val="DefaultParagraphFont"/>
    <w:rsid w:val="00C32134"/>
    <w:rPr>
      <w:rFonts w:ascii="Georgia" w:eastAsia="MS Mincho" w:hAnsi="Georgia"/>
      <w:szCs w:val="20"/>
      <w:u w:val="single"/>
    </w:rPr>
  </w:style>
  <w:style w:type="character" w:customStyle="1" w:styleId="BoldandUnderlineCharChar">
    <w:name w:val="Bold and Underline Char Char"/>
    <w:basedOn w:val="DefaultParagraphFont"/>
    <w:rsid w:val="00C32134"/>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C3213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3213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C3213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32134"/>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C3213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32134"/>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32134"/>
    <w:rPr>
      <w:rFonts w:eastAsia="MS Mincho"/>
      <w:szCs w:val="20"/>
      <w:u w:val="single"/>
    </w:rPr>
  </w:style>
  <w:style w:type="character" w:customStyle="1" w:styleId="UnderlineChar2CharCharChar">
    <w:name w:val="Underline Char2 Char Char Char"/>
    <w:basedOn w:val="DefaultParagraphFont"/>
    <w:link w:val="UnderlineChar2CharChar"/>
    <w:rsid w:val="00C32134"/>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C3213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32134"/>
    <w:rPr>
      <w:rFonts w:asciiTheme="minorHAnsi" w:eastAsia="MS Mincho" w:hAnsiTheme="minorHAnsi" w:cstheme="minorBidi"/>
      <w:b/>
      <w:u w:val="single"/>
    </w:rPr>
  </w:style>
  <w:style w:type="paragraph" w:customStyle="1" w:styleId="CardBody0">
    <w:name w:val="Card Body"/>
    <w:basedOn w:val="Normal"/>
    <w:link w:val="CardBodyChar"/>
    <w:qFormat/>
    <w:rsid w:val="00C32134"/>
    <w:rPr>
      <w:sz w:val="16"/>
    </w:rPr>
  </w:style>
  <w:style w:type="character" w:customStyle="1" w:styleId="CardBodyChar">
    <w:name w:val="Card Body Char"/>
    <w:basedOn w:val="DefaultParagraphFont"/>
    <w:link w:val="CardBody0"/>
    <w:rsid w:val="00C32134"/>
    <w:rPr>
      <w:rFonts w:ascii="Calibri" w:hAnsi="Calibri" w:cs="Calibri"/>
      <w:sz w:val="16"/>
    </w:rPr>
  </w:style>
  <w:style w:type="character" w:customStyle="1" w:styleId="ptitleinside">
    <w:name w:val="p_title_inside"/>
    <w:basedOn w:val="DefaultParagraphFont"/>
    <w:rsid w:val="00C32134"/>
  </w:style>
  <w:style w:type="paragraph" w:customStyle="1" w:styleId="StyleBoldandUnderlineChar11ptBorderSinglesolidline">
    <w:name w:val="Style Bold and Underline Char + 11 pt Border: : (Single solid line..."/>
    <w:link w:val="StyleBoldandUnderlineChar11ptBorderSinglesolidlineChar"/>
    <w:qFormat/>
    <w:rsid w:val="00C32134"/>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C32134"/>
    <w:rPr>
      <w:rFonts w:eastAsia="Times New Roman" w:cs="Times New Roman"/>
      <w:b/>
      <w:bCs/>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qFormat/>
    <w:rsid w:val="00C32134"/>
  </w:style>
  <w:style w:type="character" w:customStyle="1" w:styleId="StyleMinimizedTextArialNarrow9ptChar">
    <w:name w:val="Style Minimized Text + Arial Narrow 9 pt Char"/>
    <w:basedOn w:val="DefaultParagraphFont"/>
    <w:link w:val="StyleMinimizedTextArialNarrow9pt"/>
    <w:rsid w:val="00C32134"/>
    <w:rPr>
      <w:rFonts w:ascii="Calibri" w:hAnsi="Calibri" w:cs="Calibri"/>
    </w:rPr>
  </w:style>
  <w:style w:type="paragraph" w:customStyle="1" w:styleId="StyleBoldandUnderlineChar11ptNotBold">
    <w:name w:val="Style Bold and Underline Char + 11 pt Not Bold"/>
    <w:link w:val="StyleBoldandUnderlineChar11ptNotBoldChar"/>
    <w:qFormat/>
    <w:rsid w:val="00C3213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3213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32134"/>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32134"/>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32134"/>
    <w:rPr>
      <w:rFonts w:ascii="Calibri" w:eastAsia="SimSun" w:hAnsi="Calibri" w:cs="Calibri"/>
      <w:b/>
      <w:bCs/>
      <w:u w:val="single"/>
    </w:rPr>
  </w:style>
  <w:style w:type="character" w:customStyle="1" w:styleId="SubtitleChar1">
    <w:name w:val="Subtitle Char1"/>
    <w:aliases w:val="Underlined card text Char1"/>
    <w:basedOn w:val="DefaultParagraphFont"/>
    <w:uiPriority w:val="11"/>
    <w:rsid w:val="00C32134"/>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qFormat/>
    <w:rsid w:val="00C32134"/>
    <w:rPr>
      <w:rFonts w:ascii="Times New Roman" w:hAnsi="Times New Roman" w:cs="Calibri"/>
    </w:rPr>
  </w:style>
  <w:style w:type="character" w:customStyle="1" w:styleId="StyleStyle411pt1Char">
    <w:name w:val="Style Style4 + 11 pt1 Char"/>
    <w:basedOn w:val="Style4Char"/>
    <w:link w:val="StyleStyle411pt1"/>
    <w:rsid w:val="00C32134"/>
    <w:rPr>
      <w:rFonts w:ascii="Times New Roman" w:hAnsi="Times New Roman" w:cs="Calibri"/>
      <w:u w:val="single"/>
    </w:rPr>
  </w:style>
  <w:style w:type="paragraph" w:customStyle="1" w:styleId="evidencetextChar">
    <w:name w:val="evidence text Char"/>
    <w:basedOn w:val="Normal"/>
    <w:uiPriority w:val="99"/>
    <w:qFormat/>
    <w:rsid w:val="00C32134"/>
    <w:pPr>
      <w:ind w:left="1728" w:right="1008"/>
    </w:pPr>
    <w:rPr>
      <w:color w:val="000000"/>
      <w:sz w:val="18"/>
    </w:rPr>
  </w:style>
  <w:style w:type="character" w:customStyle="1" w:styleId="underline2">
    <w:name w:val="underline2"/>
    <w:basedOn w:val="DefaultParagraphFont"/>
    <w:qFormat/>
    <w:rsid w:val="00C32134"/>
    <w:rPr>
      <w:u w:val="single"/>
    </w:rPr>
  </w:style>
  <w:style w:type="paragraph" w:customStyle="1" w:styleId="CARD0">
    <w:name w:val="CARD"/>
    <w:basedOn w:val="Normal"/>
    <w:link w:val="CARDChar3"/>
    <w:qFormat/>
    <w:rsid w:val="00C32134"/>
    <w:rPr>
      <w:u w:val="single"/>
    </w:rPr>
  </w:style>
  <w:style w:type="character" w:customStyle="1" w:styleId="CARDChar3">
    <w:name w:val="CARD Char"/>
    <w:basedOn w:val="DefaultParagraphFont"/>
    <w:link w:val="CARD0"/>
    <w:rsid w:val="00C32134"/>
    <w:rPr>
      <w:rFonts w:ascii="Calibri" w:hAnsi="Calibri" w:cs="Calibri"/>
      <w:u w:val="single"/>
    </w:rPr>
  </w:style>
  <w:style w:type="character" w:customStyle="1" w:styleId="Styleunderline9pt">
    <w:name w:val="Style underline + 9 pt"/>
    <w:basedOn w:val="underline"/>
    <w:rsid w:val="00C32134"/>
    <w:rPr>
      <w:rFonts w:ascii="Times New Roman" w:hAnsi="Times New Roman"/>
      <w:b/>
      <w:iCs w:val="0"/>
      <w:sz w:val="20"/>
      <w:u w:val="single"/>
      <w:bdr w:val="single" w:sz="8" w:space="0" w:color="auto"/>
    </w:rPr>
  </w:style>
  <w:style w:type="character" w:customStyle="1" w:styleId="StyleTimesNewRoman9pt">
    <w:name w:val="Style Times New Roman 9 pt"/>
    <w:basedOn w:val="DefaultParagraphFont"/>
    <w:rsid w:val="00C32134"/>
    <w:rPr>
      <w:rFonts w:ascii="Times New Roman" w:hAnsi="Times New Roman"/>
      <w:sz w:val="20"/>
    </w:rPr>
  </w:style>
  <w:style w:type="character" w:customStyle="1" w:styleId="Styleunderline9pt1">
    <w:name w:val="Style underline + 9 pt1"/>
    <w:basedOn w:val="underline"/>
    <w:rsid w:val="00C32134"/>
    <w:rPr>
      <w:rFonts w:ascii="Georgia" w:hAnsi="Georgia"/>
      <w:b/>
      <w:iCs w:val="0"/>
      <w:sz w:val="20"/>
      <w:u w:val="single"/>
      <w:bdr w:val="single" w:sz="8" w:space="0" w:color="auto"/>
    </w:rPr>
  </w:style>
  <w:style w:type="paragraph" w:customStyle="1" w:styleId="StyleUnderlineChar11pt2">
    <w:name w:val="Style Underline Char + 11 pt2"/>
    <w:link w:val="StyleUnderlineChar11pt2Char"/>
    <w:qFormat/>
    <w:rsid w:val="00C3213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3213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32134"/>
    <w:rPr>
      <w:b/>
      <w:bCs/>
      <w:noProof w:val="0"/>
      <w:sz w:val="20"/>
      <w:u w:val="single"/>
      <w:lang w:val="en-US" w:eastAsia="en-US" w:bidi="ar-SA"/>
    </w:rPr>
  </w:style>
  <w:style w:type="character" w:customStyle="1" w:styleId="globalcontentbody">
    <w:name w:val="globalcontentbody"/>
    <w:basedOn w:val="DefaultParagraphFont"/>
    <w:rsid w:val="00C32134"/>
  </w:style>
  <w:style w:type="character" w:customStyle="1" w:styleId="StyleUnderline3">
    <w:name w:val="Style Underline3"/>
    <w:basedOn w:val="DefaultParagraphFont"/>
    <w:rsid w:val="00C32134"/>
    <w:rPr>
      <w:u w:val="single"/>
    </w:rPr>
  </w:style>
  <w:style w:type="paragraph" w:customStyle="1" w:styleId="StyleStyle111ptBorderSinglesolidlineAuto05ptL">
    <w:name w:val="Style Style1 + 11 pt Border: : (Single solid line Auto  0.5 pt L..."/>
    <w:link w:val="StyleStyle111ptBorderSinglesolidlineAuto05ptLChar"/>
    <w:qFormat/>
    <w:rsid w:val="00C32134"/>
    <w:rPr>
      <w:rFonts w:ascii="Times New Roman" w:eastAsia="SimSun" w:hAnsi="Times New Roman" w:cs="Times New Roman"/>
      <w:sz w:val="20"/>
      <w:szCs w:val="16"/>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32134"/>
    <w:rPr>
      <w:rFonts w:ascii="Times New Roman" w:eastAsia="SimSun" w:hAnsi="Times New Roman" w:cs="Times New Roman"/>
      <w:sz w:val="20"/>
      <w:szCs w:val="16"/>
      <w:u w:val="single"/>
      <w:bdr w:val="single" w:sz="4" w:space="0" w:color="auto"/>
      <w:lang w:val="en-US" w:eastAsia="zh-CN" w:bidi="ar-SA"/>
    </w:rPr>
  </w:style>
  <w:style w:type="character" w:customStyle="1" w:styleId="StyleUnderline4">
    <w:name w:val="Style Underline4"/>
    <w:basedOn w:val="DefaultParagraphFont"/>
    <w:rsid w:val="00C32134"/>
    <w:rPr>
      <w:u w:val="single"/>
    </w:rPr>
  </w:style>
  <w:style w:type="character" w:customStyle="1" w:styleId="underlineChar">
    <w:name w:val="underline Char"/>
    <w:basedOn w:val="DefaultParagraphFont"/>
    <w:rsid w:val="00C3213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3213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32134"/>
    <w:rPr>
      <w:sz w:val="20"/>
      <w:u w:val="single"/>
    </w:rPr>
  </w:style>
  <w:style w:type="character" w:customStyle="1" w:styleId="cardCharCharChar">
    <w:name w:val="card Char Char Char"/>
    <w:basedOn w:val="DefaultParagraphFont"/>
    <w:link w:val="cardCharChar0"/>
    <w:rsid w:val="00C32134"/>
    <w:rPr>
      <w:rFonts w:ascii="Calibri" w:eastAsia="Calibri" w:hAnsi="Calibri" w:cs="Calibri"/>
      <w:szCs w:val="20"/>
    </w:rPr>
  </w:style>
  <w:style w:type="character" w:customStyle="1" w:styleId="StyleunderlineArialNarrow9ptBold">
    <w:name w:val="Style underline + Arial Narrow 9 pt Bold"/>
    <w:basedOn w:val="underline"/>
    <w:rsid w:val="00C32134"/>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basedOn w:val="cardCharChar0"/>
    <w:link w:val="StylecardCharCharArialNarrow9ptChar"/>
    <w:qFormat/>
    <w:rsid w:val="00C32134"/>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C32134"/>
    <w:rPr>
      <w:rFonts w:ascii="Georgia" w:eastAsia="Times New Roman" w:hAnsi="Georgia" w:cs="Calibri"/>
      <w:szCs w:val="20"/>
    </w:rPr>
  </w:style>
  <w:style w:type="paragraph" w:customStyle="1" w:styleId="StyleCardTextArialNarrow9pt">
    <w:name w:val="Style Card Text + Arial Narrow 9 pt"/>
    <w:link w:val="StyleCardTextArialNarrow9ptChar"/>
    <w:qFormat/>
    <w:rsid w:val="00C3213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C32134"/>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C3213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C32134"/>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C32134"/>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C3213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C32134"/>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C32134"/>
    <w:rPr>
      <w:sz w:val="16"/>
    </w:rPr>
  </w:style>
  <w:style w:type="character" w:customStyle="1" w:styleId="TextsmallChar0">
    <w:name w:val="Textsmall Char"/>
    <w:basedOn w:val="DefaultParagraphFont"/>
    <w:link w:val="Textsmall0"/>
    <w:rsid w:val="00C32134"/>
    <w:rPr>
      <w:rFonts w:ascii="Calibri" w:hAnsi="Calibri" w:cs="Calibri"/>
      <w:sz w:val="16"/>
    </w:rPr>
  </w:style>
  <w:style w:type="character" w:customStyle="1" w:styleId="CharCharCharCharChar">
    <w:name w:val="Char Char Char Char Char"/>
    <w:aliases w:val="Char Char Char Char,Char Char Char Char Char Char Char1,Heading 2 Char1 Char Char Char Char Char Char"/>
    <w:basedOn w:val="DefaultParagraphFont"/>
    <w:rsid w:val="00C32134"/>
    <w:rPr>
      <w:rFonts w:cs="Arial"/>
      <w:b/>
      <w:bCs/>
      <w:iCs/>
      <w:sz w:val="24"/>
      <w:szCs w:val="28"/>
      <w:lang w:val="en-US" w:eastAsia="en-US" w:bidi="ar-SA"/>
    </w:rPr>
  </w:style>
  <w:style w:type="character" w:customStyle="1" w:styleId="CharChar111">
    <w:name w:val="Char Char111"/>
    <w:basedOn w:val="DefaultParagraphFont"/>
    <w:rsid w:val="00C32134"/>
    <w:rPr>
      <w:rFonts w:cs="Arial"/>
      <w:bCs/>
      <w:szCs w:val="26"/>
      <w:u w:val="single"/>
      <w:lang w:val="en-US" w:eastAsia="en-US" w:bidi="ar-SA"/>
    </w:rPr>
  </w:style>
  <w:style w:type="character" w:customStyle="1" w:styleId="AUnterdline">
    <w:name w:val="AUnterdline"/>
    <w:qFormat/>
    <w:rsid w:val="00C32134"/>
    <w:rPr>
      <w:rFonts w:ascii="Times New Roman" w:hAnsi="Times New Roman"/>
      <w:sz w:val="20"/>
      <w:u w:val="single"/>
    </w:rPr>
  </w:style>
  <w:style w:type="character" w:customStyle="1" w:styleId="StyleUnderline1">
    <w:name w:val="Style Underline1"/>
    <w:basedOn w:val="DefaultParagraphFont"/>
    <w:rsid w:val="00C32134"/>
    <w:rPr>
      <w:rFonts w:ascii="Times New Roman" w:hAnsi="Times New Roman"/>
      <w:sz w:val="20"/>
      <w:u w:val="single"/>
    </w:rPr>
  </w:style>
  <w:style w:type="paragraph" w:customStyle="1" w:styleId="CardIndented">
    <w:name w:val="Card (Indented)"/>
    <w:basedOn w:val="Normal"/>
    <w:link w:val="CardIndentedChar"/>
    <w:qFormat/>
    <w:rsid w:val="00C32134"/>
    <w:pPr>
      <w:ind w:left="288"/>
    </w:pPr>
  </w:style>
  <w:style w:type="character" w:customStyle="1" w:styleId="Author-Date">
    <w:name w:val="Author-Date"/>
    <w:qFormat/>
    <w:rsid w:val="00C32134"/>
    <w:rPr>
      <w:b/>
      <w:sz w:val="24"/>
    </w:rPr>
  </w:style>
  <w:style w:type="paragraph" w:customStyle="1" w:styleId="StyleStyle49pt10">
    <w:name w:val="Style Style4 + 9 pt10"/>
    <w:basedOn w:val="Style4"/>
    <w:link w:val="StyleStyle49pt10Char"/>
    <w:qFormat/>
    <w:rsid w:val="00C32134"/>
    <w:rPr>
      <w:rFonts w:ascii="Times New Roman" w:hAnsi="Times New Roman" w:cs="Calibri"/>
    </w:rPr>
  </w:style>
  <w:style w:type="character" w:customStyle="1" w:styleId="StyleStyle49pt10Char">
    <w:name w:val="Style Style4 + 9 pt10 Char"/>
    <w:basedOn w:val="Style4Char"/>
    <w:link w:val="StyleStyle49pt10"/>
    <w:rsid w:val="00C32134"/>
    <w:rPr>
      <w:rFonts w:ascii="Times New Roman" w:hAnsi="Times New Roman" w:cs="Calibri"/>
      <w:u w:val="single"/>
    </w:rPr>
  </w:style>
  <w:style w:type="paragraph" w:customStyle="1" w:styleId="StyleStyle49ptBold7">
    <w:name w:val="Style Style4 + 9 pt Bold7"/>
    <w:basedOn w:val="Style4"/>
    <w:link w:val="StyleStyle49ptBold7Char"/>
    <w:qFormat/>
    <w:rsid w:val="00C32134"/>
    <w:rPr>
      <w:rFonts w:ascii="Times New Roman" w:hAnsi="Times New Roman" w:cs="Calibri"/>
      <w:b/>
      <w:bCs/>
    </w:rPr>
  </w:style>
  <w:style w:type="character" w:customStyle="1" w:styleId="StyleStyle49ptBold7Char">
    <w:name w:val="Style Style4 + 9 pt Bold7 Char"/>
    <w:link w:val="StyleStyle49ptBold7"/>
    <w:rsid w:val="00C32134"/>
    <w:rPr>
      <w:rFonts w:ascii="Times New Roman" w:hAnsi="Times New Roman" w:cs="Calibri"/>
      <w:b/>
      <w:bCs/>
      <w:u w:val="single"/>
    </w:rPr>
  </w:style>
  <w:style w:type="character" w:customStyle="1" w:styleId="DontRead">
    <w:name w:val="Don't Read"/>
    <w:qFormat/>
    <w:rsid w:val="00C32134"/>
    <w:rPr>
      <w:rFonts w:ascii="Times New Roman" w:hAnsi="Times New Roman"/>
      <w:sz w:val="16"/>
    </w:rPr>
  </w:style>
  <w:style w:type="paragraph" w:customStyle="1" w:styleId="Underlinestyle0">
    <w:name w:val="Underline style"/>
    <w:basedOn w:val="Normal"/>
    <w:uiPriority w:val="99"/>
    <w:qFormat/>
    <w:rsid w:val="00C32134"/>
    <w:rPr>
      <w:u w:val="single"/>
    </w:rPr>
  </w:style>
  <w:style w:type="character" w:customStyle="1" w:styleId="Style11ptUnderline3">
    <w:name w:val="Style 11 pt Underline3"/>
    <w:rsid w:val="00C32134"/>
    <w:rPr>
      <w:sz w:val="20"/>
      <w:u w:val="single"/>
    </w:rPr>
  </w:style>
  <w:style w:type="character" w:customStyle="1" w:styleId="27">
    <w:name w:val="27"/>
    <w:rsid w:val="00C32134"/>
    <w:rPr>
      <w:rFonts w:cs="Arial"/>
      <w:bCs/>
      <w:sz w:val="20"/>
      <w:u w:val="single"/>
      <w:lang w:val="en-US" w:eastAsia="en-US" w:bidi="ar-SA"/>
    </w:rPr>
  </w:style>
  <w:style w:type="character" w:customStyle="1" w:styleId="Style9ptUnderline11">
    <w:name w:val="Style 9 pt Underline11"/>
    <w:basedOn w:val="DefaultParagraphFont"/>
    <w:rsid w:val="00C32134"/>
    <w:rPr>
      <w:sz w:val="20"/>
      <w:u w:val="single"/>
    </w:rPr>
  </w:style>
  <w:style w:type="character" w:customStyle="1" w:styleId="Style9ptBoldUnderline5">
    <w:name w:val="Style 9 pt Bold Underline5"/>
    <w:basedOn w:val="DefaultParagraphFont"/>
    <w:rsid w:val="00C32134"/>
    <w:rPr>
      <w:b/>
      <w:bCs/>
      <w:sz w:val="20"/>
      <w:u w:val="single"/>
    </w:rPr>
  </w:style>
  <w:style w:type="character" w:customStyle="1" w:styleId="CharChar114">
    <w:name w:val="Char Char114"/>
    <w:basedOn w:val="DefaultParagraphFont"/>
    <w:rsid w:val="00C32134"/>
    <w:rPr>
      <w:rFonts w:cs="Arial"/>
      <w:bCs/>
      <w:szCs w:val="26"/>
      <w:u w:val="single"/>
      <w:lang w:val="en-US" w:eastAsia="en-US" w:bidi="ar-SA"/>
    </w:rPr>
  </w:style>
  <w:style w:type="character" w:customStyle="1" w:styleId="CharChar113">
    <w:name w:val="Char Char113"/>
    <w:basedOn w:val="DefaultParagraphFont"/>
    <w:rsid w:val="00C32134"/>
    <w:rPr>
      <w:rFonts w:cs="Arial"/>
      <w:bCs/>
      <w:szCs w:val="26"/>
      <w:u w:val="single"/>
      <w:lang w:val="en-US" w:eastAsia="en-US" w:bidi="ar-SA"/>
    </w:rPr>
  </w:style>
  <w:style w:type="character" w:customStyle="1" w:styleId="CharChar112">
    <w:name w:val="Char Char112"/>
    <w:basedOn w:val="DefaultParagraphFont"/>
    <w:rsid w:val="00C32134"/>
    <w:rPr>
      <w:rFonts w:cs="Arial"/>
      <w:bCs/>
      <w:szCs w:val="26"/>
      <w:u w:val="single"/>
      <w:lang w:val="en-US" w:eastAsia="en-US" w:bidi="ar-SA"/>
    </w:rPr>
  </w:style>
  <w:style w:type="paragraph" w:customStyle="1" w:styleId="WW-Default1">
    <w:name w:val="WW-Default1"/>
    <w:basedOn w:val="Normal"/>
    <w:uiPriority w:val="99"/>
    <w:qFormat/>
    <w:rsid w:val="00C32134"/>
    <w:pPr>
      <w:suppressAutoHyphens/>
    </w:pPr>
    <w:rPr>
      <w:b/>
      <w:bCs/>
      <w:szCs w:val="20"/>
      <w:lang w:eastAsia="ar-SA"/>
    </w:rPr>
  </w:style>
  <w:style w:type="character" w:customStyle="1" w:styleId="zoomme">
    <w:name w:val="zoomme"/>
    <w:basedOn w:val="DefaultParagraphFont"/>
    <w:rsid w:val="00C32134"/>
  </w:style>
  <w:style w:type="character" w:customStyle="1" w:styleId="classauthor">
    <w:name w:val="class=&quot;author&quot;"/>
    <w:basedOn w:val="DefaultParagraphFont"/>
    <w:rsid w:val="00C32134"/>
  </w:style>
  <w:style w:type="character" w:customStyle="1" w:styleId="officialstitle-">
    <w:name w:val="official_s_title-"/>
    <w:basedOn w:val="DefaultParagraphFont"/>
    <w:rsid w:val="00C32134"/>
  </w:style>
  <w:style w:type="character" w:customStyle="1" w:styleId="officialsbureau">
    <w:name w:val="official_s_bureau"/>
    <w:basedOn w:val="DefaultParagraphFont"/>
    <w:rsid w:val="00C32134"/>
  </w:style>
  <w:style w:type="character" w:customStyle="1" w:styleId="CardsChar1">
    <w:name w:val="Cards Char1"/>
    <w:rsid w:val="00C32134"/>
    <w:rPr>
      <w:lang w:val="en-US" w:eastAsia="en-US" w:bidi="ar-SA"/>
    </w:rPr>
  </w:style>
  <w:style w:type="paragraph" w:customStyle="1" w:styleId="Style23">
    <w:name w:val="Style23"/>
    <w:basedOn w:val="Normal"/>
    <w:uiPriority w:val="99"/>
    <w:qFormat/>
    <w:rsid w:val="00C32134"/>
    <w:pPr>
      <w:autoSpaceDE w:val="0"/>
      <w:autoSpaceDN w:val="0"/>
      <w:adjustRightInd w:val="0"/>
      <w:spacing w:line="209" w:lineRule="exact"/>
    </w:pPr>
    <w:rPr>
      <w:rFonts w:eastAsia="SimSun"/>
    </w:rPr>
  </w:style>
  <w:style w:type="character" w:customStyle="1" w:styleId="gray">
    <w:name w:val="gray"/>
    <w:basedOn w:val="DefaultParagraphFont"/>
    <w:rsid w:val="00C32134"/>
  </w:style>
  <w:style w:type="paragraph" w:customStyle="1" w:styleId="Citation-FirstLine">
    <w:name w:val="Citation - First Line"/>
    <w:basedOn w:val="Normal"/>
    <w:next w:val="Normal"/>
    <w:autoRedefine/>
    <w:qFormat/>
    <w:rsid w:val="00C32134"/>
    <w:pPr>
      <w:spacing w:line="240" w:lineRule="atLeast"/>
      <w:jc w:val="both"/>
    </w:pPr>
    <w:rPr>
      <w:rFonts w:ascii="Book Antiqua" w:hAnsi="Book Antiqua"/>
      <w:sz w:val="16"/>
    </w:rPr>
  </w:style>
  <w:style w:type="paragraph" w:customStyle="1" w:styleId="Citation-Complete">
    <w:name w:val="Citation - Complete"/>
    <w:basedOn w:val="Normal"/>
    <w:next w:val="Normal"/>
    <w:link w:val="Citation-CompleteChar"/>
    <w:autoRedefine/>
    <w:qFormat/>
    <w:rsid w:val="00C32134"/>
    <w:pPr>
      <w:spacing w:after="120"/>
      <w:jc w:val="both"/>
    </w:pPr>
    <w:rPr>
      <w:rFonts w:ascii="Book Antiqua" w:hAnsi="Book Antiqua"/>
      <w:sz w:val="16"/>
    </w:rPr>
  </w:style>
  <w:style w:type="character" w:customStyle="1" w:styleId="Citation-CompleteChar">
    <w:name w:val="Citation - Complete Char"/>
    <w:basedOn w:val="DefaultParagraphFont"/>
    <w:link w:val="Citation-Complete"/>
    <w:locked/>
    <w:rsid w:val="00C32134"/>
    <w:rPr>
      <w:rFonts w:ascii="Book Antiqua" w:hAnsi="Book Antiqua" w:cs="Calibri"/>
      <w:sz w:val="16"/>
    </w:rPr>
  </w:style>
  <w:style w:type="character" w:customStyle="1" w:styleId="Style11ptItalic">
    <w:name w:val="Style 11 pt Italic"/>
    <w:basedOn w:val="DefaultParagraphFont"/>
    <w:rsid w:val="00C32134"/>
    <w:rPr>
      <w:rFonts w:ascii="Times New Roman" w:hAnsi="Times New Roman"/>
      <w:i/>
      <w:iCs/>
      <w:sz w:val="20"/>
    </w:rPr>
  </w:style>
  <w:style w:type="paragraph" w:customStyle="1" w:styleId="StyleStyle49ptBold3">
    <w:name w:val="Style Style4 + 9 pt Bold3"/>
    <w:basedOn w:val="Style4"/>
    <w:link w:val="StyleStyle49ptBold3Char"/>
    <w:qFormat/>
    <w:rsid w:val="00C32134"/>
    <w:rPr>
      <w:rFonts w:ascii="Times New Roman" w:hAnsi="Times New Roman" w:cs="Calibri"/>
      <w:b/>
      <w:bCs/>
    </w:rPr>
  </w:style>
  <w:style w:type="character" w:customStyle="1" w:styleId="StyleStyle49ptBold3Char">
    <w:name w:val="Style Style4 + 9 pt Bold3 Char"/>
    <w:basedOn w:val="Style4Char"/>
    <w:link w:val="StyleStyle49ptBold3"/>
    <w:rsid w:val="00C32134"/>
    <w:rPr>
      <w:rFonts w:ascii="Times New Roman" w:hAnsi="Times New Roman" w:cs="Calibri"/>
      <w:b/>
      <w:bCs/>
      <w:u w:val="single"/>
    </w:rPr>
  </w:style>
  <w:style w:type="character" w:customStyle="1" w:styleId="Style9ptUnderline6">
    <w:name w:val="Style 9 pt Underline6"/>
    <w:basedOn w:val="DefaultParagraphFont"/>
    <w:rsid w:val="00C32134"/>
    <w:rPr>
      <w:sz w:val="20"/>
      <w:u w:val="single"/>
    </w:rPr>
  </w:style>
  <w:style w:type="character" w:customStyle="1" w:styleId="ct-with-fmlt">
    <w:name w:val="ct-with-fmlt"/>
    <w:basedOn w:val="DefaultParagraphFont"/>
    <w:rsid w:val="00C32134"/>
  </w:style>
  <w:style w:type="paragraph" w:customStyle="1" w:styleId="StyleStyle49ptBoldItalic">
    <w:name w:val="Style Style4 + 9 pt Bold Italic"/>
    <w:basedOn w:val="Normal"/>
    <w:link w:val="StyleStyle49ptBoldItalicChar"/>
    <w:qFormat/>
    <w:rsid w:val="00C32134"/>
    <w:rPr>
      <w:b/>
      <w:bCs/>
      <w:i/>
      <w:iCs/>
      <w:u w:val="single"/>
    </w:rPr>
  </w:style>
  <w:style w:type="character" w:customStyle="1" w:styleId="StyleStyle49ptBoldItalicChar">
    <w:name w:val="Style Style4 + 9 pt Bold Italic Char"/>
    <w:basedOn w:val="DefaultParagraphFont"/>
    <w:link w:val="StyleStyle49ptBoldItalic"/>
    <w:rsid w:val="00C32134"/>
    <w:rPr>
      <w:rFonts w:ascii="Calibri" w:hAnsi="Calibri" w:cs="Calibri"/>
      <w:b/>
      <w:bCs/>
      <w:i/>
      <w:iCs/>
      <w:u w:val="single"/>
    </w:rPr>
  </w:style>
  <w:style w:type="character" w:customStyle="1" w:styleId="StyleBoldUnderline1">
    <w:name w:val="Style Bold Underline1"/>
    <w:basedOn w:val="DefaultParagraphFont"/>
    <w:rsid w:val="00C32134"/>
    <w:rPr>
      <w:b w:val="0"/>
      <w:bCs/>
      <w:u w:val="single"/>
    </w:rPr>
  </w:style>
  <w:style w:type="character" w:customStyle="1" w:styleId="date-display-single">
    <w:name w:val="date-display-single"/>
    <w:basedOn w:val="DefaultParagraphFont"/>
    <w:rsid w:val="00C32134"/>
  </w:style>
  <w:style w:type="paragraph" w:customStyle="1" w:styleId="Cite21">
    <w:name w:val="Cite 2"/>
    <w:basedOn w:val="Normal"/>
    <w:qFormat/>
    <w:rsid w:val="00C32134"/>
    <w:rPr>
      <w:rFonts w:eastAsia="MS Mincho"/>
      <w:b/>
      <w:u w:val="single"/>
    </w:rPr>
  </w:style>
  <w:style w:type="character" w:customStyle="1" w:styleId="StyleunderlineBold">
    <w:name w:val="Style underline + Bold"/>
    <w:basedOn w:val="underline"/>
    <w:rsid w:val="00C32134"/>
    <w:rPr>
      <w:rFonts w:ascii="Times New Roman" w:hAnsi="Times New Roman" w:cs="Times New Roman"/>
      <w:b w:val="0"/>
      <w:bCs/>
      <w:iCs w:val="0"/>
      <w:sz w:val="20"/>
      <w:u w:val="single"/>
      <w:bdr w:val="single" w:sz="8" w:space="0" w:color="auto"/>
    </w:rPr>
  </w:style>
  <w:style w:type="character" w:customStyle="1" w:styleId="BodyTextIndent3Char1">
    <w:name w:val="Body Text Indent 3 Char1"/>
    <w:basedOn w:val="DefaultParagraphFont"/>
    <w:rsid w:val="00C32134"/>
    <w:rPr>
      <w:rFonts w:ascii="Georgia" w:hAnsi="Georgia"/>
      <w:sz w:val="16"/>
      <w:szCs w:val="16"/>
    </w:rPr>
  </w:style>
  <w:style w:type="character" w:customStyle="1" w:styleId="slug-pub-date">
    <w:name w:val="slug-pub-date"/>
    <w:basedOn w:val="DefaultParagraphFont"/>
    <w:rsid w:val="00C32134"/>
  </w:style>
  <w:style w:type="character" w:customStyle="1" w:styleId="slug-vol">
    <w:name w:val="slug-vol"/>
    <w:basedOn w:val="DefaultParagraphFont"/>
    <w:rsid w:val="00C32134"/>
  </w:style>
  <w:style w:type="character" w:customStyle="1" w:styleId="slug-issue">
    <w:name w:val="slug-issue"/>
    <w:basedOn w:val="DefaultParagraphFont"/>
    <w:rsid w:val="00C32134"/>
  </w:style>
  <w:style w:type="character" w:customStyle="1" w:styleId="slug-pages">
    <w:name w:val="slug-pages"/>
    <w:basedOn w:val="DefaultParagraphFont"/>
    <w:rsid w:val="00C32134"/>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C32134"/>
    <w:rPr>
      <w:b/>
      <w:bCs/>
      <w:strike w:val="0"/>
      <w:dstrike w:val="0"/>
      <w:sz w:val="24"/>
      <w:u w:val="none"/>
      <w:effect w:val="none"/>
    </w:rPr>
  </w:style>
  <w:style w:type="character" w:customStyle="1" w:styleId="tagchar">
    <w:name w:val="tagchar"/>
    <w:basedOn w:val="DefaultParagraphFont"/>
    <w:rsid w:val="00C32134"/>
  </w:style>
  <w:style w:type="paragraph" w:customStyle="1" w:styleId="UnderlineChar3">
    <w:name w:val="Underline Char3"/>
    <w:basedOn w:val="Normal"/>
    <w:link w:val="UnderlineChar3Char"/>
    <w:qFormat/>
    <w:rsid w:val="00C32134"/>
    <w:rPr>
      <w:u w:val="single"/>
    </w:rPr>
  </w:style>
  <w:style w:type="character" w:customStyle="1" w:styleId="UnderlineChar3Char">
    <w:name w:val="Underline Char3 Char"/>
    <w:basedOn w:val="DefaultParagraphFont"/>
    <w:link w:val="UnderlineChar3"/>
    <w:rsid w:val="00C32134"/>
    <w:rPr>
      <w:rFonts w:ascii="Calibri" w:hAnsi="Calibri" w:cs="Calibri"/>
      <w:u w:val="single"/>
    </w:rPr>
  </w:style>
  <w:style w:type="character" w:customStyle="1" w:styleId="SmalltextChar">
    <w:name w:val="Small text Char"/>
    <w:aliases w:val="Quote1 Char1,quote Char2,Quote111 Char1,Quote21 Char1,Quote3 Char1,Quote4 Char1"/>
    <w:link w:val="Smalltext0"/>
    <w:rsid w:val="00C32134"/>
    <w:rPr>
      <w:rFonts w:ascii="Arial Narrow" w:hAnsi="Arial Narrow" w:cs="Calibri"/>
      <w:sz w:val="16"/>
    </w:rPr>
  </w:style>
  <w:style w:type="character" w:customStyle="1" w:styleId="HotRouteChar">
    <w:name w:val="Hot Route Char"/>
    <w:link w:val="HotRoute"/>
    <w:rsid w:val="00C32134"/>
    <w:rPr>
      <w:rFonts w:ascii="Calibri" w:eastAsia="Calibri" w:hAnsi="Calibri" w:cs="Calibri"/>
    </w:rPr>
  </w:style>
  <w:style w:type="paragraph" w:customStyle="1" w:styleId="Cardstyle0">
    <w:name w:val="Cardstyle"/>
    <w:basedOn w:val="Normal"/>
    <w:next w:val="Normal"/>
    <w:uiPriority w:val="99"/>
    <w:qFormat/>
    <w:rsid w:val="00C32134"/>
  </w:style>
  <w:style w:type="character" w:customStyle="1" w:styleId="StyleEmphasisArial12ptBoldNotItalic">
    <w:name w:val="Style Emphasis + Arial 12 pt Bold Not Italic"/>
    <w:basedOn w:val="Emphasis"/>
    <w:rsid w:val="00C32134"/>
    <w:rPr>
      <w:rFonts w:ascii="Arial" w:hAnsi="Arial" w:cs="Times New Roman"/>
      <w:b w:val="0"/>
      <w:bCs/>
      <w:i/>
      <w:iCs/>
      <w:sz w:val="24"/>
      <w:u w:val="single"/>
      <w:bdr w:val="single" w:sz="8" w:space="0" w:color="auto"/>
    </w:rPr>
  </w:style>
  <w:style w:type="character" w:customStyle="1" w:styleId="DebateHighlighted">
    <w:name w:val="Debate Highlighted"/>
    <w:qFormat/>
    <w:rsid w:val="00C3213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32134"/>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32134"/>
    <w:rPr>
      <w:rFonts w:ascii="SimSun" w:eastAsia="SimSun" w:hAnsi="SimSun"/>
      <w:sz w:val="15"/>
      <w:lang w:eastAsia="zh-CN"/>
    </w:rPr>
  </w:style>
  <w:style w:type="paragraph" w:customStyle="1" w:styleId="UnreadText">
    <w:name w:val="Unread Text"/>
    <w:basedOn w:val="Normal"/>
    <w:next w:val="Normal"/>
    <w:link w:val="UnreadTextChar"/>
    <w:autoRedefine/>
    <w:qFormat/>
    <w:rsid w:val="00C32134"/>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C3213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32134"/>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C32134"/>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qFormat/>
    <w:rsid w:val="00C32134"/>
    <w:pPr>
      <w:ind w:left="144"/>
    </w:pPr>
    <w:rPr>
      <w:lang w:val="x-none" w:eastAsia="x-none"/>
    </w:rPr>
  </w:style>
  <w:style w:type="character" w:customStyle="1" w:styleId="HotRouteChar0">
    <w:name w:val="Hot Route! Char"/>
    <w:link w:val="HotRoute1"/>
    <w:rsid w:val="00C32134"/>
    <w:rPr>
      <w:rFonts w:ascii="Calibri" w:hAnsi="Calibri" w:cs="Calibri"/>
      <w:lang w:val="x-none" w:eastAsia="x-none"/>
    </w:rPr>
  </w:style>
  <w:style w:type="character" w:customStyle="1" w:styleId="FontStyle291">
    <w:name w:val="Font Style291"/>
    <w:basedOn w:val="DefaultParagraphFont"/>
    <w:uiPriority w:val="99"/>
    <w:rsid w:val="00C3213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3213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32134"/>
  </w:style>
  <w:style w:type="character" w:customStyle="1" w:styleId="StyleStyleMicroText7ptArialNarrow10ptChar">
    <w:name w:val="Style Style MicroText + 7 pt + Arial Narrow 10 pt Char"/>
    <w:basedOn w:val="DefaultParagraphFont"/>
    <w:link w:val="StyleStyleMicroText7ptArialNarrow10pt"/>
    <w:rsid w:val="00C32134"/>
    <w:rPr>
      <w:rFonts w:ascii="Calibri" w:hAnsi="Calibri" w:cs="Calibri"/>
    </w:rPr>
  </w:style>
  <w:style w:type="paragraph" w:customStyle="1" w:styleId="Stylecard11ptBoldUnderline">
    <w:name w:val="Style card + 11 pt Bold Underline"/>
    <w:basedOn w:val="Normal"/>
    <w:link w:val="Stylecard11ptBoldUnderlineChar"/>
    <w:qFormat/>
    <w:rsid w:val="00C32134"/>
    <w:pPr>
      <w:ind w:left="288" w:right="288"/>
    </w:pPr>
    <w:rPr>
      <w:rFonts w:eastAsia="SimSun"/>
      <w:b/>
      <w:bCs/>
      <w:color w:val="000000"/>
      <w:u w:val="single"/>
      <w:lang w:eastAsia="zh-CN"/>
    </w:rPr>
  </w:style>
  <w:style w:type="character" w:customStyle="1" w:styleId="Stylecard11ptBoldUnderlineChar">
    <w:name w:val="Style card + 11 pt Bold Underline Char"/>
    <w:link w:val="Stylecard11ptBoldUnderline"/>
    <w:rsid w:val="00C32134"/>
    <w:rPr>
      <w:rFonts w:ascii="Calibri" w:eastAsia="SimSun" w:hAnsi="Calibri" w:cs="Calibri"/>
      <w:b/>
      <w:bCs/>
      <w:color w:val="000000"/>
      <w:u w:val="single"/>
      <w:lang w:eastAsia="zh-CN"/>
    </w:rPr>
  </w:style>
  <w:style w:type="paragraph" w:customStyle="1" w:styleId="Cards1">
    <w:name w:val="Cards1"/>
    <w:basedOn w:val="Normal"/>
    <w:link w:val="Cards1Char"/>
    <w:qFormat/>
    <w:rsid w:val="00C32134"/>
    <w:pPr>
      <w:ind w:left="288"/>
    </w:pPr>
    <w:rPr>
      <w:u w:val="single"/>
    </w:rPr>
  </w:style>
  <w:style w:type="character" w:customStyle="1" w:styleId="Cards1Char">
    <w:name w:val="Cards1 Char"/>
    <w:basedOn w:val="DefaultParagraphFont"/>
    <w:link w:val="Cards1"/>
    <w:rsid w:val="00C32134"/>
    <w:rPr>
      <w:rFonts w:ascii="Calibri" w:hAnsi="Calibri" w:cs="Calibri"/>
      <w:u w:val="single"/>
    </w:rPr>
  </w:style>
  <w:style w:type="paragraph" w:customStyle="1" w:styleId="Stylecard8pt">
    <w:name w:val="Style card + 8 pt"/>
    <w:basedOn w:val="Normal"/>
    <w:link w:val="Stylecard8ptChar"/>
    <w:qFormat/>
    <w:rsid w:val="00C32134"/>
    <w:pPr>
      <w:ind w:left="288" w:right="288"/>
    </w:pPr>
    <w:rPr>
      <w:color w:val="000000"/>
      <w:lang w:eastAsia="ar-SA"/>
    </w:rPr>
  </w:style>
  <w:style w:type="character" w:customStyle="1" w:styleId="Stylecard8ptChar">
    <w:name w:val="Style card + 8 pt Char"/>
    <w:link w:val="Stylecard8pt"/>
    <w:rsid w:val="00C32134"/>
    <w:rPr>
      <w:rFonts w:ascii="Calibri" w:hAnsi="Calibri" w:cs="Calibri"/>
      <w:color w:val="000000"/>
      <w:lang w:eastAsia="ar-SA"/>
    </w:rPr>
  </w:style>
  <w:style w:type="character" w:customStyle="1" w:styleId="bhl">
    <w:name w:val="bhl"/>
    <w:basedOn w:val="DefaultParagraphFont"/>
    <w:rsid w:val="00C32134"/>
  </w:style>
  <w:style w:type="paragraph" w:customStyle="1" w:styleId="TagGA11">
    <w:name w:val="Tag GA 11"/>
    <w:basedOn w:val="TOC1"/>
    <w:uiPriority w:val="99"/>
    <w:qFormat/>
    <w:rsid w:val="00C32134"/>
    <w:rPr>
      <w:rFonts w:ascii="Georgia" w:hAnsi="Georgia" w:cstheme="minorBidi"/>
      <w:b/>
      <w:color w:val="auto"/>
    </w:rPr>
  </w:style>
  <w:style w:type="character" w:customStyle="1" w:styleId="Intemphasis">
    <w:name w:val="Intemphasis"/>
    <w:uiPriority w:val="1"/>
    <w:qFormat/>
    <w:rsid w:val="00C32134"/>
    <w:rPr>
      <w:rFonts w:ascii="Cambria" w:hAnsi="Cambria"/>
      <w:b/>
      <w:sz w:val="20"/>
      <w:u w:val="single"/>
      <w:bdr w:val="single" w:sz="4" w:space="0" w:color="auto"/>
      <w:shd w:val="pct25" w:color="auto" w:fill="auto"/>
    </w:rPr>
  </w:style>
  <w:style w:type="character" w:customStyle="1" w:styleId="BoldUnderlineChar10">
    <w:name w:val="BoldUnderline Char1"/>
    <w:rsid w:val="00C32134"/>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C32134"/>
    <w:pPr>
      <w:contextualSpacing/>
    </w:pPr>
    <w:rPr>
      <w:rFonts w:eastAsia="Cambria"/>
      <w:b/>
    </w:rPr>
  </w:style>
  <w:style w:type="paragraph" w:customStyle="1" w:styleId="Shrink8">
    <w:name w:val="Shrink8"/>
    <w:basedOn w:val="Normal"/>
    <w:uiPriority w:val="99"/>
    <w:qFormat/>
    <w:rsid w:val="00C32134"/>
    <w:rPr>
      <w:rFonts w:eastAsia="Cambria"/>
    </w:rPr>
  </w:style>
  <w:style w:type="character" w:customStyle="1" w:styleId="citation">
    <w:name w:val="citation"/>
    <w:basedOn w:val="DefaultParagraphFont"/>
    <w:rsid w:val="00C32134"/>
  </w:style>
  <w:style w:type="character" w:customStyle="1" w:styleId="commentstext">
    <w:name w:val="comments_text"/>
    <w:uiPriority w:val="99"/>
    <w:rsid w:val="00C32134"/>
    <w:rPr>
      <w:rFonts w:cs="Times New Roman"/>
    </w:rPr>
  </w:style>
  <w:style w:type="paragraph" w:customStyle="1" w:styleId="Heading42">
    <w:name w:val="Heading 42"/>
    <w:basedOn w:val="Normal"/>
    <w:qFormat/>
    <w:rsid w:val="00C32134"/>
  </w:style>
  <w:style w:type="paragraph" w:customStyle="1" w:styleId="NormalCite">
    <w:name w:val="NormalCite"/>
    <w:link w:val="NormalCiteChar"/>
    <w:qFormat/>
    <w:rsid w:val="00C3213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32134"/>
    <w:rPr>
      <w:rFonts w:ascii="Times New Roman" w:hAnsi="Times New Roman" w:cs="Times New Roman"/>
      <w:sz w:val="18"/>
    </w:rPr>
  </w:style>
  <w:style w:type="character" w:customStyle="1" w:styleId="grey10">
    <w:name w:val="grey10"/>
    <w:basedOn w:val="DefaultParagraphFont"/>
    <w:rsid w:val="00C32134"/>
  </w:style>
  <w:style w:type="character" w:customStyle="1" w:styleId="navy13bd">
    <w:name w:val="navy13bd"/>
    <w:basedOn w:val="DefaultParagraphFont"/>
    <w:rsid w:val="00C32134"/>
  </w:style>
  <w:style w:type="character" w:customStyle="1" w:styleId="Style9ptUnderline2">
    <w:name w:val="Style 9 pt Underline2"/>
    <w:basedOn w:val="DefaultParagraphFont"/>
    <w:rsid w:val="00C32134"/>
    <w:rPr>
      <w:sz w:val="20"/>
      <w:u w:val="single"/>
    </w:rPr>
  </w:style>
  <w:style w:type="character" w:customStyle="1" w:styleId="Style9ptBoldUnderline1">
    <w:name w:val="Style 9 pt Bold Underline1"/>
    <w:basedOn w:val="DefaultParagraphFont"/>
    <w:rsid w:val="00C32134"/>
    <w:rPr>
      <w:b/>
      <w:bCs/>
      <w:sz w:val="20"/>
      <w:u w:val="single"/>
    </w:rPr>
  </w:style>
  <w:style w:type="paragraph" w:customStyle="1" w:styleId="cardCharCharCharChar">
    <w:name w:val="card Char Char Char Char"/>
    <w:basedOn w:val="Normal"/>
    <w:uiPriority w:val="99"/>
    <w:qFormat/>
    <w:rsid w:val="00C32134"/>
    <w:pPr>
      <w:overflowPunct w:val="0"/>
      <w:autoSpaceDE w:val="0"/>
      <w:autoSpaceDN w:val="0"/>
      <w:adjustRightInd w:val="0"/>
      <w:ind w:left="288" w:right="288"/>
      <w:textAlignment w:val="baseline"/>
    </w:pPr>
    <w:rPr>
      <w:szCs w:val="20"/>
    </w:rPr>
  </w:style>
  <w:style w:type="paragraph" w:customStyle="1" w:styleId="Normal20pt">
    <w:name w:val="Normal  + 20 pt"/>
    <w:basedOn w:val="Normal"/>
    <w:uiPriority w:val="6"/>
    <w:qFormat/>
    <w:rsid w:val="00C32134"/>
    <w:rPr>
      <w:bCs/>
      <w:u w:val="single"/>
    </w:rPr>
  </w:style>
  <w:style w:type="paragraph" w:customStyle="1" w:styleId="author-credentials">
    <w:name w:val="author-credentials"/>
    <w:basedOn w:val="Normal"/>
    <w:qFormat/>
    <w:rsid w:val="00C32134"/>
    <w:pPr>
      <w:spacing w:before="100" w:beforeAutospacing="1" w:after="100" w:afterAutospacing="1"/>
    </w:pPr>
  </w:style>
  <w:style w:type="character" w:customStyle="1" w:styleId="StyleStyle4CharTimesNewRoman11ptBold">
    <w:name w:val="Style Style4 Char + Times New Roman 11 pt Bold"/>
    <w:basedOn w:val="DefaultParagraphFont"/>
    <w:rsid w:val="00C3213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32134"/>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C32134"/>
  </w:style>
  <w:style w:type="character" w:customStyle="1" w:styleId="sensecontent">
    <w:name w:val="sense_content"/>
    <w:basedOn w:val="DefaultParagraphFont"/>
    <w:rsid w:val="00C32134"/>
  </w:style>
  <w:style w:type="character" w:customStyle="1" w:styleId="vi">
    <w:name w:val="vi"/>
    <w:basedOn w:val="DefaultParagraphFont"/>
    <w:rsid w:val="00C32134"/>
  </w:style>
  <w:style w:type="character" w:customStyle="1" w:styleId="Style6Char">
    <w:name w:val="Style6 Char"/>
    <w:basedOn w:val="DefaultParagraphFont"/>
    <w:link w:val="Style6"/>
    <w:rsid w:val="00C32134"/>
    <w:rPr>
      <w:rFonts w:ascii="Calibri" w:eastAsia="Calibri" w:hAnsi="Calibri" w:cs="Calibri"/>
      <w:color w:val="000000"/>
      <w:szCs w:val="20"/>
    </w:rPr>
  </w:style>
  <w:style w:type="paragraph" w:customStyle="1" w:styleId="Style111">
    <w:name w:val="Style11"/>
    <w:basedOn w:val="Normal"/>
    <w:link w:val="Style11Char"/>
    <w:qFormat/>
    <w:rsid w:val="00C32134"/>
    <w:rPr>
      <w:b/>
      <w:szCs w:val="20"/>
      <w:u w:val="thick"/>
    </w:rPr>
  </w:style>
  <w:style w:type="character" w:customStyle="1" w:styleId="Style11Char">
    <w:name w:val="Style11 Char"/>
    <w:basedOn w:val="DefaultParagraphFont"/>
    <w:link w:val="Style111"/>
    <w:rsid w:val="00C32134"/>
    <w:rPr>
      <w:rFonts w:ascii="Calibri" w:hAnsi="Calibri" w:cs="Calibri"/>
      <w:b/>
      <w:szCs w:val="20"/>
      <w:u w:val="thick"/>
    </w:rPr>
  </w:style>
  <w:style w:type="paragraph" w:customStyle="1" w:styleId="Style12">
    <w:name w:val="Style12"/>
    <w:basedOn w:val="Normal"/>
    <w:link w:val="Style12Char"/>
    <w:qFormat/>
    <w:rsid w:val="00C32134"/>
    <w:rPr>
      <w:b/>
      <w:u w:val="thick"/>
    </w:rPr>
  </w:style>
  <w:style w:type="character" w:customStyle="1" w:styleId="Style12Char">
    <w:name w:val="Style12 Char"/>
    <w:basedOn w:val="DefaultParagraphFont"/>
    <w:link w:val="Style12"/>
    <w:rsid w:val="00C32134"/>
    <w:rPr>
      <w:rFonts w:ascii="Calibri" w:hAnsi="Calibri" w:cs="Calibri"/>
      <w:b/>
      <w:u w:val="thick"/>
    </w:rPr>
  </w:style>
  <w:style w:type="character" w:customStyle="1" w:styleId="caps-label">
    <w:name w:val="caps-label"/>
    <w:basedOn w:val="DefaultParagraphFont"/>
    <w:rsid w:val="00C32134"/>
  </w:style>
  <w:style w:type="character" w:customStyle="1" w:styleId="SubtitleChar2">
    <w:name w:val="Subtitle Char2"/>
    <w:basedOn w:val="DefaultParagraphFont"/>
    <w:uiPriority w:val="11"/>
    <w:rsid w:val="00C32134"/>
    <w:rPr>
      <w:rFonts w:eastAsiaTheme="minorEastAsia"/>
      <w:color w:val="5A5A5A" w:themeColor="text1" w:themeTint="A5"/>
      <w:spacing w:val="15"/>
    </w:rPr>
  </w:style>
  <w:style w:type="paragraph" w:customStyle="1" w:styleId="Normaltag">
    <w:name w:val="Normal tag"/>
    <w:basedOn w:val="Normal"/>
    <w:link w:val="NormaltagChar"/>
    <w:uiPriority w:val="99"/>
    <w:qFormat/>
    <w:rsid w:val="00C32134"/>
    <w:rPr>
      <w:b/>
      <w:szCs w:val="20"/>
    </w:rPr>
  </w:style>
  <w:style w:type="character" w:customStyle="1" w:styleId="NormaltagChar">
    <w:name w:val="Normal tag Char"/>
    <w:basedOn w:val="DefaultParagraphFont"/>
    <w:link w:val="Normaltag"/>
    <w:uiPriority w:val="99"/>
    <w:locked/>
    <w:rsid w:val="00C32134"/>
    <w:rPr>
      <w:rFonts w:ascii="Calibri" w:hAnsi="Calibri" w:cs="Calibri"/>
      <w:b/>
      <w:szCs w:val="20"/>
    </w:rPr>
  </w:style>
  <w:style w:type="character" w:customStyle="1" w:styleId="CiteCharChar">
    <w:name w:val="Cite Char Char"/>
    <w:basedOn w:val="DefaultParagraphFont"/>
    <w:rsid w:val="00C32134"/>
    <w:rPr>
      <w:rFonts w:ascii="Cambria" w:hAnsi="Cambria" w:cs="Times New Roman"/>
      <w:b/>
      <w:bCs/>
      <w:sz w:val="26"/>
      <w:szCs w:val="26"/>
    </w:rPr>
  </w:style>
  <w:style w:type="character" w:customStyle="1" w:styleId="CardCharChar1">
    <w:name w:val="Card Char Char1"/>
    <w:basedOn w:val="DefaultParagraphFont"/>
    <w:rsid w:val="00C32134"/>
    <w:rPr>
      <w:rFonts w:cs="Times New Roman"/>
      <w:b/>
      <w:bCs/>
      <w:sz w:val="28"/>
      <w:szCs w:val="28"/>
    </w:rPr>
  </w:style>
  <w:style w:type="paragraph" w:customStyle="1" w:styleId="BlockHeadings">
    <w:name w:val="Block Headings"/>
    <w:basedOn w:val="Normal"/>
    <w:link w:val="BlockHeadingsChar"/>
    <w:qFormat/>
    <w:rsid w:val="00C32134"/>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b/>
      <w:szCs w:val="20"/>
    </w:rPr>
  </w:style>
  <w:style w:type="character" w:customStyle="1" w:styleId="BlockHeadingsChar">
    <w:name w:val="Block Headings Char"/>
    <w:basedOn w:val="DefaultParagraphFont"/>
    <w:link w:val="BlockHeadings"/>
    <w:rsid w:val="00C32134"/>
    <w:rPr>
      <w:rFonts w:ascii="Calibri" w:hAnsi="Calibri" w:cs="Calibri"/>
      <w:b/>
      <w:szCs w:val="20"/>
    </w:rPr>
  </w:style>
  <w:style w:type="character" w:customStyle="1" w:styleId="upper">
    <w:name w:val="upper"/>
    <w:basedOn w:val="DefaultParagraphFont"/>
    <w:rsid w:val="00C32134"/>
  </w:style>
  <w:style w:type="character" w:customStyle="1" w:styleId="SmallFont7pt">
    <w:name w:val="Small Font (7 pt)"/>
    <w:basedOn w:val="DefaultParagraphFont"/>
    <w:qFormat/>
    <w:rsid w:val="00C32134"/>
    <w:rPr>
      <w:sz w:val="14"/>
    </w:rPr>
  </w:style>
  <w:style w:type="paragraph" w:customStyle="1" w:styleId="UnderlinedText">
    <w:name w:val="Underlined Text"/>
    <w:basedOn w:val="Normal"/>
    <w:qFormat/>
    <w:rsid w:val="00C32134"/>
    <w:rPr>
      <w:b/>
      <w:szCs w:val="20"/>
    </w:rPr>
  </w:style>
  <w:style w:type="character" w:customStyle="1" w:styleId="style65">
    <w:name w:val="style65"/>
    <w:basedOn w:val="DefaultParagraphFont"/>
    <w:rsid w:val="00C32134"/>
    <w:rPr>
      <w:rFonts w:cs="Times New Roman"/>
    </w:rPr>
  </w:style>
  <w:style w:type="character" w:customStyle="1" w:styleId="BodyTextChar1">
    <w:name w:val="Body Text Char1"/>
    <w:aliases w:val="Very Small Text Char1,BT Char1,Author Char1"/>
    <w:basedOn w:val="DefaultParagraphFont"/>
    <w:uiPriority w:val="99"/>
    <w:qFormat/>
    <w:rsid w:val="00C32134"/>
    <w:rPr>
      <w:rFonts w:ascii="Times New Roman" w:hAnsi="Times New Roman" w:cs="Times New Roman"/>
      <w:sz w:val="20"/>
    </w:rPr>
  </w:style>
  <w:style w:type="character" w:customStyle="1" w:styleId="BodyText2Char1">
    <w:name w:val="Body Text 2 Char1"/>
    <w:aliases w:val="Tagging Char1"/>
    <w:basedOn w:val="DefaultParagraphFont"/>
    <w:rsid w:val="00C32134"/>
    <w:rPr>
      <w:rFonts w:ascii="Times New Roman" w:hAnsi="Times New Roman" w:cs="Times New Roman"/>
      <w:sz w:val="20"/>
    </w:rPr>
  </w:style>
  <w:style w:type="character" w:customStyle="1" w:styleId="HTMLPreformattedChar1">
    <w:name w:val="HTML Preformatted Char1"/>
    <w:basedOn w:val="DefaultParagraphFont"/>
    <w:uiPriority w:val="99"/>
    <w:rsid w:val="00C32134"/>
    <w:rPr>
      <w:rFonts w:ascii="Consolas" w:hAnsi="Consolas" w:cs="Consolas"/>
      <w:sz w:val="20"/>
      <w:szCs w:val="20"/>
    </w:rPr>
  </w:style>
  <w:style w:type="character" w:customStyle="1" w:styleId="wikigeneratedlinkcontent">
    <w:name w:val="wikigeneratedlinkcontent"/>
    <w:basedOn w:val="DefaultParagraphFont"/>
    <w:rsid w:val="00C32134"/>
  </w:style>
  <w:style w:type="paragraph" w:customStyle="1" w:styleId="blocktitle4">
    <w:name w:val="block title"/>
    <w:basedOn w:val="Normal"/>
    <w:autoRedefine/>
    <w:uiPriority w:val="99"/>
    <w:qFormat/>
    <w:rsid w:val="00C32134"/>
    <w:pPr>
      <w:spacing w:after="240"/>
      <w:jc w:val="center"/>
      <w:outlineLvl w:val="0"/>
    </w:pPr>
    <w:rPr>
      <w:rFonts w:eastAsia="Calibri"/>
      <w:b/>
      <w:caps/>
      <w:sz w:val="28"/>
      <w:szCs w:val="28"/>
      <w:lang w:val="es-ES"/>
    </w:rPr>
  </w:style>
  <w:style w:type="character" w:customStyle="1" w:styleId="UnderlineCard">
    <w:name w:val="Underline Card"/>
    <w:uiPriority w:val="6"/>
    <w:qFormat/>
    <w:rsid w:val="00C32134"/>
    <w:rPr>
      <w:rFonts w:ascii="Arial" w:hAnsi="Arial"/>
      <w:b w:val="0"/>
      <w:bCs/>
      <w:sz w:val="20"/>
      <w:u w:val="single"/>
    </w:rPr>
  </w:style>
  <w:style w:type="character" w:customStyle="1" w:styleId="story-author">
    <w:name w:val="story-author"/>
    <w:basedOn w:val="DefaultParagraphFont"/>
    <w:rsid w:val="00C32134"/>
  </w:style>
  <w:style w:type="paragraph" w:customStyle="1" w:styleId="type">
    <w:name w:val="type"/>
    <w:basedOn w:val="Normal"/>
    <w:qFormat/>
    <w:rsid w:val="00C32134"/>
    <w:pPr>
      <w:spacing w:before="100" w:beforeAutospacing="1" w:after="100" w:afterAutospacing="1"/>
    </w:pPr>
  </w:style>
  <w:style w:type="character" w:customStyle="1" w:styleId="institution">
    <w:name w:val="institution"/>
    <w:basedOn w:val="DefaultParagraphFont"/>
    <w:rsid w:val="00C32134"/>
  </w:style>
  <w:style w:type="character" w:customStyle="1" w:styleId="abodyblack3">
    <w:name w:val="abodyblack3"/>
    <w:basedOn w:val="DefaultParagraphFont"/>
    <w:rsid w:val="00C32134"/>
  </w:style>
  <w:style w:type="character" w:customStyle="1" w:styleId="CharacterStyle1">
    <w:name w:val="Character Style 1"/>
    <w:uiPriority w:val="99"/>
    <w:rsid w:val="00C32134"/>
    <w:rPr>
      <w:sz w:val="20"/>
      <w:szCs w:val="20"/>
    </w:rPr>
  </w:style>
  <w:style w:type="character" w:customStyle="1" w:styleId="FontStyle177">
    <w:name w:val="Font Style177"/>
    <w:basedOn w:val="DefaultParagraphFont"/>
    <w:uiPriority w:val="99"/>
    <w:rsid w:val="00C32134"/>
    <w:rPr>
      <w:rFonts w:ascii="Times New Roman" w:hAnsi="Times New Roman" w:cs="Times New Roman"/>
      <w:sz w:val="20"/>
      <w:szCs w:val="20"/>
    </w:rPr>
  </w:style>
  <w:style w:type="character" w:customStyle="1" w:styleId="FontStyle173">
    <w:name w:val="Font Style173"/>
    <w:basedOn w:val="DefaultParagraphFont"/>
    <w:uiPriority w:val="99"/>
    <w:rsid w:val="00C32134"/>
    <w:rPr>
      <w:rFonts w:ascii="Times New Roman" w:hAnsi="Times New Roman" w:cs="Times New Roman"/>
      <w:sz w:val="14"/>
      <w:szCs w:val="14"/>
    </w:rPr>
  </w:style>
  <w:style w:type="character" w:customStyle="1" w:styleId="FontStyle151">
    <w:name w:val="Font Style151"/>
    <w:basedOn w:val="DefaultParagraphFont"/>
    <w:uiPriority w:val="99"/>
    <w:rsid w:val="00C32134"/>
    <w:rPr>
      <w:rFonts w:ascii="Arial Narrow" w:hAnsi="Arial Narrow" w:cs="Arial Narrow"/>
      <w:b/>
      <w:bCs/>
      <w:sz w:val="12"/>
      <w:szCs w:val="12"/>
    </w:rPr>
  </w:style>
  <w:style w:type="character" w:customStyle="1" w:styleId="FontStyle156">
    <w:name w:val="Font Style156"/>
    <w:basedOn w:val="DefaultParagraphFont"/>
    <w:uiPriority w:val="99"/>
    <w:rsid w:val="00C32134"/>
    <w:rPr>
      <w:rFonts w:ascii="Arial Narrow" w:hAnsi="Arial Narrow" w:cs="Arial Narrow"/>
      <w:sz w:val="8"/>
      <w:szCs w:val="8"/>
    </w:rPr>
  </w:style>
  <w:style w:type="character" w:customStyle="1" w:styleId="FontStyle160">
    <w:name w:val="Font Style160"/>
    <w:basedOn w:val="DefaultParagraphFont"/>
    <w:uiPriority w:val="99"/>
    <w:rsid w:val="00C32134"/>
    <w:rPr>
      <w:rFonts w:ascii="Times New Roman" w:hAnsi="Times New Roman" w:cs="Times New Roman"/>
      <w:b/>
      <w:bCs/>
      <w:sz w:val="20"/>
      <w:szCs w:val="20"/>
    </w:rPr>
  </w:style>
  <w:style w:type="character" w:customStyle="1" w:styleId="FontStyle178">
    <w:name w:val="Font Style178"/>
    <w:basedOn w:val="DefaultParagraphFont"/>
    <w:uiPriority w:val="99"/>
    <w:rsid w:val="00C32134"/>
    <w:rPr>
      <w:rFonts w:ascii="Times New Roman" w:hAnsi="Times New Roman" w:cs="Times New Roman"/>
      <w:sz w:val="18"/>
      <w:szCs w:val="18"/>
    </w:rPr>
  </w:style>
  <w:style w:type="paragraph" w:customStyle="1" w:styleId="Style14">
    <w:name w:val="Style14"/>
    <w:basedOn w:val="Normal"/>
    <w:uiPriority w:val="99"/>
    <w:qFormat/>
    <w:rsid w:val="00C32134"/>
    <w:pPr>
      <w:autoSpaceDE w:val="0"/>
      <w:autoSpaceDN w:val="0"/>
      <w:adjustRightInd w:val="0"/>
      <w:spacing w:line="278" w:lineRule="exact"/>
      <w:jc w:val="both"/>
    </w:pPr>
  </w:style>
  <w:style w:type="paragraph" w:customStyle="1" w:styleId="Style16">
    <w:name w:val="Style16"/>
    <w:basedOn w:val="Normal"/>
    <w:uiPriority w:val="99"/>
    <w:qFormat/>
    <w:rsid w:val="00C32134"/>
    <w:pPr>
      <w:autoSpaceDE w:val="0"/>
      <w:autoSpaceDN w:val="0"/>
      <w:adjustRightInd w:val="0"/>
      <w:spacing w:line="163" w:lineRule="exact"/>
    </w:pPr>
  </w:style>
  <w:style w:type="character" w:customStyle="1" w:styleId="FontStyle168">
    <w:name w:val="Font Style168"/>
    <w:basedOn w:val="DefaultParagraphFont"/>
    <w:uiPriority w:val="99"/>
    <w:rsid w:val="00C32134"/>
    <w:rPr>
      <w:rFonts w:ascii="Times New Roman" w:hAnsi="Times New Roman" w:cs="Times New Roman"/>
      <w:sz w:val="12"/>
      <w:szCs w:val="12"/>
    </w:rPr>
  </w:style>
  <w:style w:type="paragraph" w:customStyle="1" w:styleId="Style9">
    <w:name w:val="Style9"/>
    <w:basedOn w:val="Normal"/>
    <w:uiPriority w:val="99"/>
    <w:qFormat/>
    <w:rsid w:val="00C32134"/>
    <w:pPr>
      <w:autoSpaceDE w:val="0"/>
      <w:autoSpaceDN w:val="0"/>
      <w:adjustRightInd w:val="0"/>
      <w:spacing w:line="134" w:lineRule="exact"/>
      <w:jc w:val="both"/>
    </w:pPr>
  </w:style>
  <w:style w:type="paragraph" w:customStyle="1" w:styleId="Style44">
    <w:name w:val="Style44"/>
    <w:basedOn w:val="Normal"/>
    <w:uiPriority w:val="99"/>
    <w:qFormat/>
    <w:rsid w:val="00C32134"/>
    <w:pPr>
      <w:autoSpaceDE w:val="0"/>
      <w:autoSpaceDN w:val="0"/>
      <w:adjustRightInd w:val="0"/>
      <w:spacing w:line="216" w:lineRule="exact"/>
      <w:jc w:val="both"/>
    </w:pPr>
  </w:style>
  <w:style w:type="paragraph" w:customStyle="1" w:styleId="Style19">
    <w:name w:val="Style19"/>
    <w:basedOn w:val="Normal"/>
    <w:uiPriority w:val="99"/>
    <w:qFormat/>
    <w:rsid w:val="00C32134"/>
    <w:pPr>
      <w:autoSpaceDE w:val="0"/>
      <w:autoSpaceDN w:val="0"/>
      <w:adjustRightInd w:val="0"/>
      <w:spacing w:line="206" w:lineRule="exact"/>
    </w:pPr>
  </w:style>
  <w:style w:type="character" w:customStyle="1" w:styleId="FontStyle176">
    <w:name w:val="Font Style176"/>
    <w:basedOn w:val="DefaultParagraphFont"/>
    <w:uiPriority w:val="99"/>
    <w:rsid w:val="00C32134"/>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32134"/>
    <w:rPr>
      <w:b/>
      <w:sz w:val="24"/>
      <w:lang w:val="en-US" w:eastAsia="en-US" w:bidi="ar-SA"/>
    </w:rPr>
  </w:style>
  <w:style w:type="character" w:customStyle="1" w:styleId="CardsFont6ptCharChar">
    <w:name w:val="Cards + Font: 6 pt Char Char"/>
    <w:rsid w:val="00C32134"/>
    <w:rPr>
      <w:rFonts w:ascii="Georgia" w:eastAsia="Times New Roman" w:hAnsi="Georgia"/>
      <w:sz w:val="12"/>
      <w:szCs w:val="24"/>
    </w:rPr>
  </w:style>
  <w:style w:type="character" w:customStyle="1" w:styleId="FontStyle172">
    <w:name w:val="Font Style172"/>
    <w:basedOn w:val="DefaultParagraphFont"/>
    <w:uiPriority w:val="99"/>
    <w:rsid w:val="00C32134"/>
    <w:rPr>
      <w:rFonts w:ascii="Times New Roman" w:hAnsi="Times New Roman" w:cs="Times New Roman"/>
      <w:b/>
      <w:bCs/>
      <w:sz w:val="16"/>
      <w:szCs w:val="16"/>
    </w:rPr>
  </w:style>
  <w:style w:type="paragraph" w:customStyle="1" w:styleId="Style18">
    <w:name w:val="Style18"/>
    <w:basedOn w:val="Normal"/>
    <w:uiPriority w:val="99"/>
    <w:qFormat/>
    <w:rsid w:val="00C32134"/>
    <w:pPr>
      <w:autoSpaceDE w:val="0"/>
      <w:autoSpaceDN w:val="0"/>
      <w:adjustRightInd w:val="0"/>
      <w:spacing w:line="269" w:lineRule="exact"/>
    </w:pPr>
  </w:style>
  <w:style w:type="character" w:customStyle="1" w:styleId="FontStyle171">
    <w:name w:val="Font Style171"/>
    <w:basedOn w:val="DefaultParagraphFont"/>
    <w:uiPriority w:val="99"/>
    <w:rsid w:val="00C32134"/>
    <w:rPr>
      <w:rFonts w:ascii="Times New Roman" w:hAnsi="Times New Roman" w:cs="Times New Roman"/>
      <w:i/>
      <w:iCs/>
      <w:sz w:val="16"/>
      <w:szCs w:val="16"/>
    </w:rPr>
  </w:style>
  <w:style w:type="character" w:customStyle="1" w:styleId="FontStyle162">
    <w:name w:val="Font Style162"/>
    <w:basedOn w:val="DefaultParagraphFont"/>
    <w:uiPriority w:val="99"/>
    <w:rsid w:val="00C32134"/>
    <w:rPr>
      <w:rFonts w:ascii="Times New Roman" w:hAnsi="Times New Roman" w:cs="Times New Roman"/>
      <w:b/>
      <w:bCs/>
      <w:sz w:val="18"/>
      <w:szCs w:val="18"/>
    </w:rPr>
  </w:style>
  <w:style w:type="character" w:customStyle="1" w:styleId="FontStyle167">
    <w:name w:val="Font Style167"/>
    <w:basedOn w:val="DefaultParagraphFont"/>
    <w:uiPriority w:val="99"/>
    <w:rsid w:val="00C32134"/>
    <w:rPr>
      <w:rFonts w:ascii="Times New Roman" w:hAnsi="Times New Roman" w:cs="Times New Roman"/>
      <w:sz w:val="10"/>
      <w:szCs w:val="10"/>
    </w:rPr>
  </w:style>
  <w:style w:type="character" w:customStyle="1" w:styleId="FontStyle174">
    <w:name w:val="Font Style174"/>
    <w:basedOn w:val="DefaultParagraphFont"/>
    <w:uiPriority w:val="99"/>
    <w:rsid w:val="00C32134"/>
    <w:rPr>
      <w:rFonts w:ascii="Arial Narrow" w:hAnsi="Arial Narrow" w:cs="Arial Narrow"/>
      <w:b/>
      <w:bCs/>
      <w:sz w:val="18"/>
      <w:szCs w:val="18"/>
    </w:rPr>
  </w:style>
  <w:style w:type="paragraph" w:customStyle="1" w:styleId="Style47">
    <w:name w:val="Style47"/>
    <w:basedOn w:val="Normal"/>
    <w:uiPriority w:val="99"/>
    <w:qFormat/>
    <w:rsid w:val="00C32134"/>
    <w:pPr>
      <w:autoSpaceDE w:val="0"/>
      <w:autoSpaceDN w:val="0"/>
      <w:adjustRightInd w:val="0"/>
      <w:spacing w:line="490" w:lineRule="exact"/>
    </w:pPr>
  </w:style>
  <w:style w:type="character" w:customStyle="1" w:styleId="FontStyle169">
    <w:name w:val="Font Style169"/>
    <w:basedOn w:val="DefaultParagraphFont"/>
    <w:uiPriority w:val="99"/>
    <w:rsid w:val="00C32134"/>
    <w:rPr>
      <w:rFonts w:ascii="Times New Roman" w:hAnsi="Times New Roman" w:cs="Times New Roman"/>
      <w:sz w:val="12"/>
      <w:szCs w:val="12"/>
    </w:rPr>
  </w:style>
  <w:style w:type="paragraph" w:customStyle="1" w:styleId="Style24">
    <w:name w:val="Style24"/>
    <w:basedOn w:val="Normal"/>
    <w:uiPriority w:val="99"/>
    <w:qFormat/>
    <w:rsid w:val="00C32134"/>
    <w:pPr>
      <w:autoSpaceDE w:val="0"/>
      <w:autoSpaceDN w:val="0"/>
      <w:adjustRightInd w:val="0"/>
      <w:spacing w:line="276" w:lineRule="exact"/>
    </w:pPr>
  </w:style>
  <w:style w:type="paragraph" w:customStyle="1" w:styleId="Style99">
    <w:name w:val="Style99"/>
    <w:basedOn w:val="Normal"/>
    <w:uiPriority w:val="99"/>
    <w:qFormat/>
    <w:rsid w:val="00C32134"/>
    <w:pPr>
      <w:autoSpaceDE w:val="0"/>
      <w:autoSpaceDN w:val="0"/>
      <w:adjustRightInd w:val="0"/>
      <w:spacing w:line="182" w:lineRule="exact"/>
      <w:jc w:val="both"/>
    </w:pPr>
  </w:style>
  <w:style w:type="paragraph" w:customStyle="1" w:styleId="Style26">
    <w:name w:val="Style26"/>
    <w:basedOn w:val="Normal"/>
    <w:uiPriority w:val="99"/>
    <w:qFormat/>
    <w:rsid w:val="00C32134"/>
    <w:pPr>
      <w:autoSpaceDE w:val="0"/>
      <w:autoSpaceDN w:val="0"/>
      <w:adjustRightInd w:val="0"/>
      <w:spacing w:line="278" w:lineRule="exact"/>
      <w:jc w:val="both"/>
    </w:pPr>
  </w:style>
  <w:style w:type="character" w:customStyle="1" w:styleId="FontStyle139">
    <w:name w:val="Font Style139"/>
    <w:basedOn w:val="DefaultParagraphFont"/>
    <w:uiPriority w:val="99"/>
    <w:rsid w:val="00C32134"/>
    <w:rPr>
      <w:rFonts w:ascii="Times New Roman" w:hAnsi="Times New Roman" w:cs="Times New Roman"/>
      <w:b/>
      <w:bCs/>
      <w:sz w:val="18"/>
      <w:szCs w:val="18"/>
    </w:rPr>
  </w:style>
  <w:style w:type="paragraph" w:customStyle="1" w:styleId="Style21">
    <w:name w:val="Style21"/>
    <w:basedOn w:val="Normal"/>
    <w:uiPriority w:val="99"/>
    <w:qFormat/>
    <w:rsid w:val="00C32134"/>
    <w:pPr>
      <w:autoSpaceDE w:val="0"/>
      <w:autoSpaceDN w:val="0"/>
      <w:adjustRightInd w:val="0"/>
      <w:spacing w:line="216" w:lineRule="exact"/>
      <w:jc w:val="both"/>
    </w:pPr>
  </w:style>
  <w:style w:type="paragraph" w:customStyle="1" w:styleId="Style500">
    <w:name w:val="Style50"/>
    <w:basedOn w:val="Normal"/>
    <w:uiPriority w:val="99"/>
    <w:qFormat/>
    <w:rsid w:val="00C32134"/>
    <w:pPr>
      <w:autoSpaceDE w:val="0"/>
      <w:autoSpaceDN w:val="0"/>
      <w:adjustRightInd w:val="0"/>
      <w:spacing w:line="198" w:lineRule="exact"/>
    </w:pPr>
  </w:style>
  <w:style w:type="paragraph" w:customStyle="1" w:styleId="Standard">
    <w:name w:val="Standard"/>
    <w:qFormat/>
    <w:rsid w:val="00C3213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32134"/>
    <w:rPr>
      <w:color w:val="000000"/>
      <w:sz w:val="32"/>
      <w:szCs w:val="32"/>
    </w:rPr>
  </w:style>
  <w:style w:type="paragraph" w:customStyle="1" w:styleId="Cardnon-underlined">
    <w:name w:val="Card non-underlined"/>
    <w:basedOn w:val="Normal"/>
    <w:link w:val="Cardnon-underlinedChar"/>
    <w:autoRedefine/>
    <w:uiPriority w:val="99"/>
    <w:qFormat/>
    <w:rsid w:val="00C32134"/>
    <w:rPr>
      <w:szCs w:val="20"/>
    </w:rPr>
  </w:style>
  <w:style w:type="character" w:customStyle="1" w:styleId="Cardnon-underlinedChar">
    <w:name w:val="Card non-underlined Char"/>
    <w:basedOn w:val="DefaultParagraphFont"/>
    <w:link w:val="Cardnon-underlined"/>
    <w:uiPriority w:val="99"/>
    <w:rsid w:val="00C32134"/>
    <w:rPr>
      <w:rFonts w:ascii="Calibri" w:hAnsi="Calibri" w:cs="Calibri"/>
      <w:szCs w:val="20"/>
    </w:rPr>
  </w:style>
  <w:style w:type="character" w:customStyle="1" w:styleId="allocatoragentsleft">
    <w:name w:val="al_locatoragentsleft"/>
    <w:basedOn w:val="DefaultParagraphFont"/>
    <w:rsid w:val="00C32134"/>
  </w:style>
  <w:style w:type="character" w:customStyle="1" w:styleId="caps">
    <w:name w:val="caps"/>
    <w:basedOn w:val="DefaultParagraphFont"/>
    <w:rsid w:val="00C32134"/>
  </w:style>
  <w:style w:type="character" w:customStyle="1" w:styleId="UnderlinesCharChar">
    <w:name w:val="Underlines Char Char"/>
    <w:basedOn w:val="DefaultParagraphFont"/>
    <w:rsid w:val="00C32134"/>
    <w:rPr>
      <w:rFonts w:cs="Arial"/>
      <w:b/>
      <w:bCs/>
      <w:noProof w:val="0"/>
      <w:sz w:val="22"/>
      <w:szCs w:val="26"/>
      <w:u w:val="single"/>
      <w:lang w:val="en-US" w:eastAsia="en-US" w:bidi="ar-SA"/>
    </w:rPr>
  </w:style>
  <w:style w:type="paragraph" w:customStyle="1" w:styleId="Carding">
    <w:name w:val="Carding"/>
    <w:basedOn w:val="Normal"/>
    <w:qFormat/>
    <w:rsid w:val="00C32134"/>
    <w:rPr>
      <w:sz w:val="18"/>
    </w:rPr>
  </w:style>
  <w:style w:type="character" w:customStyle="1" w:styleId="aunderline1">
    <w:name w:val="aunderline"/>
    <w:basedOn w:val="DefaultParagraphFont"/>
    <w:qFormat/>
    <w:rsid w:val="00C32134"/>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32134"/>
    <w:rPr>
      <w:b/>
      <w:noProof w:val="0"/>
      <w:sz w:val="24"/>
      <w:lang w:val="en-US" w:eastAsia="en-US" w:bidi="ar-SA"/>
    </w:rPr>
  </w:style>
  <w:style w:type="character" w:customStyle="1" w:styleId="ilad">
    <w:name w:val="il_ad"/>
    <w:rsid w:val="00C32134"/>
  </w:style>
  <w:style w:type="paragraph" w:customStyle="1" w:styleId="CardsHighlighted">
    <w:name w:val="Cards Highlighted"/>
    <w:next w:val="Normal"/>
    <w:link w:val="CardsHighlightedChar"/>
    <w:qFormat/>
    <w:rsid w:val="00C3213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32134"/>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C32134"/>
  </w:style>
  <w:style w:type="character" w:customStyle="1" w:styleId="StyleUnderlineCharChar9ptBold1">
    <w:name w:val="Style Underline Char Char + 9 pt Bold1"/>
    <w:rsid w:val="00C3213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32134"/>
    <w:rPr>
      <w:rFonts w:ascii="Times New Roman" w:hAnsi="Times New Roman"/>
      <w:sz w:val="20"/>
      <w:szCs w:val="24"/>
      <w:u w:val="single"/>
      <w:lang w:val="en-US" w:eastAsia="en-US" w:bidi="ar-SA"/>
    </w:rPr>
  </w:style>
  <w:style w:type="character" w:customStyle="1" w:styleId="Style9ptBoldUnderline">
    <w:name w:val="Style 9 pt Bold Underline"/>
    <w:rsid w:val="00C32134"/>
    <w:rPr>
      <w:b/>
      <w:bCs/>
      <w:sz w:val="20"/>
      <w:u w:val="single"/>
    </w:rPr>
  </w:style>
  <w:style w:type="paragraph" w:customStyle="1" w:styleId="StyleUnderline9pt0">
    <w:name w:val="Style Underline + 9 pt"/>
    <w:link w:val="StyleUnderline9ptChar"/>
    <w:qFormat/>
    <w:rsid w:val="00C32134"/>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C32134"/>
    <w:rPr>
      <w:rFonts w:eastAsia="Times New Roman" w:cs="Times New Roman"/>
      <w:szCs w:val="20"/>
      <w:u w:val="single"/>
    </w:rPr>
  </w:style>
  <w:style w:type="character" w:customStyle="1" w:styleId="StyleUnderlineChar1Bold">
    <w:name w:val="Style Underline Char1 + Bold"/>
    <w:rsid w:val="00C3213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32134"/>
    <w:pPr>
      <w:ind w:left="288" w:right="288"/>
    </w:pPr>
    <w:rPr>
      <w:kern w:val="32"/>
      <w:szCs w:val="20"/>
      <w:lang w:eastAsia="ar-SA" w:bidi="en-US"/>
    </w:rPr>
  </w:style>
  <w:style w:type="character" w:customStyle="1" w:styleId="Stylecard9ptChar">
    <w:name w:val="Style card + 9 pt Char"/>
    <w:link w:val="Stylecard9pt"/>
    <w:rsid w:val="00C32134"/>
    <w:rPr>
      <w:rFonts w:ascii="Calibri" w:hAnsi="Calibri" w:cs="Calibri"/>
      <w:kern w:val="32"/>
      <w:szCs w:val="20"/>
      <w:lang w:eastAsia="ar-SA" w:bidi="en-US"/>
    </w:rPr>
  </w:style>
  <w:style w:type="character" w:customStyle="1" w:styleId="TagsCharCharChar">
    <w:name w:val="Tags Char Char Char"/>
    <w:basedOn w:val="DefaultParagraphFont"/>
    <w:rsid w:val="00C32134"/>
    <w:rPr>
      <w:rFonts w:ascii="Times" w:eastAsia="Times" w:hAnsi="Times"/>
      <w:b/>
      <w:noProof w:val="0"/>
      <w:sz w:val="24"/>
      <w:szCs w:val="24"/>
      <w:lang w:val="en-US" w:eastAsia="en-US" w:bidi="ar-SA"/>
    </w:rPr>
  </w:style>
  <w:style w:type="paragraph" w:customStyle="1" w:styleId="NormalWeb8">
    <w:name w:val="Normal (Web)8"/>
    <w:basedOn w:val="Normal"/>
    <w:qFormat/>
    <w:rsid w:val="00C32134"/>
    <w:pPr>
      <w:spacing w:before="100" w:beforeAutospacing="1" w:after="100" w:afterAutospacing="1"/>
    </w:pPr>
    <w:rPr>
      <w:sz w:val="18"/>
      <w:szCs w:val="18"/>
    </w:rPr>
  </w:style>
  <w:style w:type="character" w:customStyle="1" w:styleId="Style11ptBlack">
    <w:name w:val="Style 11 pt Black"/>
    <w:basedOn w:val="DefaultParagraphFont"/>
    <w:rsid w:val="00C32134"/>
    <w:rPr>
      <w:color w:val="000000"/>
      <w:sz w:val="20"/>
    </w:rPr>
  </w:style>
  <w:style w:type="character" w:customStyle="1" w:styleId="StyleUnderlineCharTimesBold">
    <w:name w:val="Style Underline Char + Times Bold"/>
    <w:basedOn w:val="DefaultParagraphFont"/>
    <w:rsid w:val="00C32134"/>
    <w:rPr>
      <w:rFonts w:ascii="Times" w:hAnsi="Times"/>
      <w:b w:val="0"/>
      <w:bCs/>
      <w:sz w:val="20"/>
      <w:u w:val="single"/>
    </w:rPr>
  </w:style>
  <w:style w:type="character" w:customStyle="1" w:styleId="blubigktbiz">
    <w:name w:val="blubigktbiz"/>
    <w:rsid w:val="00C3213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32134"/>
    <w:pPr>
      <w:ind w:left="-1080" w:right="1728"/>
    </w:pPr>
    <w:rPr>
      <w:rFonts w:ascii="Arial Narrow" w:hAnsi="Arial Narrow" w:cstheme="minorBidi"/>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C32134"/>
    <w:rPr>
      <w:rFonts w:ascii="Arial Narrow" w:hAnsi="Arial Narrow"/>
      <w:szCs w:val="20"/>
      <w:u w:val="thick"/>
      <w:bdr w:val="single" w:sz="4" w:space="0" w:color="auto"/>
    </w:rPr>
  </w:style>
  <w:style w:type="character" w:customStyle="1" w:styleId="Style4CharChar">
    <w:name w:val="Style4 Char Char"/>
    <w:basedOn w:val="DefaultParagraphFont"/>
    <w:rsid w:val="00C32134"/>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C32134"/>
    <w:rPr>
      <w:rFonts w:ascii="Times New Roman" w:hAnsi="Times New Roman" w:cs="Times New Roman"/>
      <w:sz w:val="16"/>
      <w:szCs w:val="16"/>
    </w:rPr>
  </w:style>
  <w:style w:type="character" w:customStyle="1" w:styleId="StyleEmphasisArial12ptBold">
    <w:name w:val="Style Emphasis + Arial 12 pt Bold"/>
    <w:rsid w:val="00C32134"/>
    <w:rPr>
      <w:rFonts w:ascii="Arial" w:hAnsi="Arial"/>
      <w:b/>
      <w:bCs/>
      <w:i/>
      <w:iCs/>
      <w:sz w:val="24"/>
    </w:rPr>
  </w:style>
  <w:style w:type="character" w:customStyle="1" w:styleId="super">
    <w:name w:val="super"/>
    <w:rsid w:val="00C32134"/>
  </w:style>
  <w:style w:type="character" w:customStyle="1" w:styleId="text30">
    <w:name w:val="text30"/>
    <w:rsid w:val="00C32134"/>
  </w:style>
  <w:style w:type="character" w:customStyle="1" w:styleId="uppercase">
    <w:name w:val="uppercase"/>
    <w:rsid w:val="00C32134"/>
  </w:style>
  <w:style w:type="character" w:customStyle="1" w:styleId="entry-title">
    <w:name w:val="entry-title"/>
    <w:rsid w:val="00C32134"/>
  </w:style>
  <w:style w:type="character" w:customStyle="1" w:styleId="BodyTextIndentChar1">
    <w:name w:val="Body Text Indent Char1"/>
    <w:basedOn w:val="DefaultParagraphFont"/>
    <w:uiPriority w:val="99"/>
    <w:rsid w:val="00C32134"/>
    <w:rPr>
      <w:rFonts w:ascii="Times New Roman" w:hAnsi="Times New Roman" w:cs="Times New Roman"/>
      <w:sz w:val="20"/>
    </w:rPr>
  </w:style>
  <w:style w:type="character" w:customStyle="1" w:styleId="CiteCharCharCharCharCharChar">
    <w:name w:val="Cite Char Char Char Char Char Char"/>
    <w:basedOn w:val="DefaultParagraphFont"/>
    <w:rsid w:val="00C32134"/>
    <w:rPr>
      <w:b/>
      <w:noProof w:val="0"/>
      <w:sz w:val="22"/>
      <w:szCs w:val="24"/>
      <w:u w:val="single"/>
      <w:lang w:val="en-US" w:eastAsia="en-US" w:bidi="ar-SA"/>
    </w:rPr>
  </w:style>
  <w:style w:type="character" w:customStyle="1" w:styleId="mainbody1">
    <w:name w:val="mainbody1"/>
    <w:basedOn w:val="DefaultParagraphFont"/>
    <w:rsid w:val="00C32134"/>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C32134"/>
    <w:rPr>
      <w:rFonts w:ascii="Georgia" w:eastAsia="Calibri" w:hAnsi="Georgia" w:cstheme="minorBidi"/>
      <w:sz w:val="22"/>
      <w:u w:val="single"/>
    </w:rPr>
  </w:style>
  <w:style w:type="character" w:customStyle="1" w:styleId="StyleNormalWeb11ptUnderlineChar">
    <w:name w:val="Style Normal (Web) + 11 pt Underline Char"/>
    <w:basedOn w:val="DefaultParagraphFont"/>
    <w:link w:val="StyleNormalWeb11ptUnderline"/>
    <w:rsid w:val="00C32134"/>
    <w:rPr>
      <w:rFonts w:ascii="Georgia" w:eastAsia="Calibri" w:hAnsi="Georgia"/>
      <w:u w:val="single"/>
    </w:rPr>
  </w:style>
  <w:style w:type="character" w:customStyle="1" w:styleId="cit-first-element">
    <w:name w:val="cit-first-element"/>
    <w:basedOn w:val="DefaultParagraphFont"/>
    <w:rsid w:val="00C32134"/>
  </w:style>
  <w:style w:type="character" w:customStyle="1" w:styleId="StyleThickunderline1">
    <w:name w:val="Style Thick underline1"/>
    <w:basedOn w:val="DefaultParagraphFont"/>
    <w:rsid w:val="00C32134"/>
    <w:rPr>
      <w:u w:val="single"/>
    </w:rPr>
  </w:style>
  <w:style w:type="paragraph" w:customStyle="1" w:styleId="Underline20">
    <w:name w:val="Underline2"/>
    <w:basedOn w:val="Normal"/>
    <w:link w:val="Underline2Char"/>
    <w:uiPriority w:val="4"/>
    <w:qFormat/>
    <w:rsid w:val="00C32134"/>
    <w:rPr>
      <w:rFonts w:eastAsia="Calibri"/>
      <w:u w:val="single"/>
    </w:rPr>
  </w:style>
  <w:style w:type="character" w:customStyle="1" w:styleId="Underline2Char">
    <w:name w:val="Underline2 Char"/>
    <w:link w:val="Underline20"/>
    <w:uiPriority w:val="4"/>
    <w:rsid w:val="00C32134"/>
    <w:rPr>
      <w:rFonts w:ascii="Calibri" w:eastAsia="Calibri" w:hAnsi="Calibri" w:cs="Calibri"/>
      <w:u w:val="single"/>
    </w:rPr>
  </w:style>
  <w:style w:type="character" w:customStyle="1" w:styleId="NormalTextChar">
    <w:name w:val="Normal Text Char"/>
    <w:link w:val="NormalText"/>
    <w:rsid w:val="00C32134"/>
    <w:rPr>
      <w:rFonts w:ascii="Calibri" w:hAnsi="Calibri" w:cs="Calibri"/>
      <w:szCs w:val="26"/>
    </w:rPr>
  </w:style>
  <w:style w:type="paragraph" w:customStyle="1" w:styleId="TableParagraph">
    <w:name w:val="Table Paragraph"/>
    <w:basedOn w:val="Normal"/>
    <w:uiPriority w:val="1"/>
    <w:qFormat/>
    <w:rsid w:val="00C32134"/>
  </w:style>
  <w:style w:type="character" w:customStyle="1" w:styleId="UnderlineChar0">
    <w:name w:val="UnderlineChar"/>
    <w:rsid w:val="00C32134"/>
    <w:rPr>
      <w:sz w:val="24"/>
      <w:u w:val="single"/>
      <w:shd w:val="clear" w:color="auto" w:fill="auto"/>
    </w:rPr>
  </w:style>
  <w:style w:type="character" w:customStyle="1" w:styleId="foreground">
    <w:name w:val="foreground"/>
    <w:basedOn w:val="DefaultParagraphFont"/>
    <w:rsid w:val="00C32134"/>
  </w:style>
  <w:style w:type="paragraph" w:customStyle="1" w:styleId="Tag21">
    <w:name w:val="Tag21"/>
    <w:basedOn w:val="Normal"/>
    <w:qFormat/>
    <w:rsid w:val="00C32134"/>
    <w:rPr>
      <w:b/>
    </w:rPr>
  </w:style>
  <w:style w:type="character" w:customStyle="1" w:styleId="Bodytext10">
    <w:name w:val="Body text (10)_"/>
    <w:basedOn w:val="DefaultParagraphFont"/>
    <w:link w:val="Bodytext101"/>
    <w:rsid w:val="00C32134"/>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C32134"/>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3213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32134"/>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C3213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32134"/>
    <w:rPr>
      <w:rFonts w:ascii="Times New Roman" w:hAnsi="Times New Roman" w:cs="Times New Roman"/>
      <w:b/>
      <w:bCs/>
      <w:sz w:val="20"/>
      <w:szCs w:val="20"/>
      <w:shd w:val="clear" w:color="auto" w:fill="FFFFFF"/>
    </w:rPr>
  </w:style>
  <w:style w:type="character" w:customStyle="1" w:styleId="BodytextItalic1">
    <w:name w:val="Body text + Italic1"/>
    <w:aliases w:val="Spacing 0 pt1,Body text (16) + Georgia,Not Bold2"/>
    <w:basedOn w:val="BodyTextChar1"/>
    <w:uiPriority w:val="99"/>
    <w:rsid w:val="00C32134"/>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C32134"/>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3213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3213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C32134"/>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C32134"/>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C32134"/>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32134"/>
    <w:pPr>
      <w:shd w:val="clear" w:color="auto" w:fill="FFFFFF"/>
      <w:spacing w:line="269" w:lineRule="exact"/>
    </w:pPr>
    <w:rPr>
      <w:rFonts w:ascii="Times New Roman" w:hAnsi="Times New Roman" w:cs="Times New Roman"/>
      <w:b/>
      <w:bCs/>
      <w:sz w:val="20"/>
      <w:szCs w:val="20"/>
    </w:rPr>
  </w:style>
  <w:style w:type="character" w:customStyle="1" w:styleId="org">
    <w:name w:val="org"/>
    <w:rsid w:val="00C32134"/>
  </w:style>
  <w:style w:type="character" w:customStyle="1" w:styleId="underlinestylechar0">
    <w:name w:val="underlinestylechar"/>
    <w:rsid w:val="00C32134"/>
  </w:style>
  <w:style w:type="character" w:customStyle="1" w:styleId="A6">
    <w:name w:val="A6"/>
    <w:rsid w:val="00C32134"/>
    <w:rPr>
      <w:rFonts w:ascii="Minion Pro" w:hAnsi="Minion Pro" w:cs="Minion Pro" w:hint="default"/>
      <w:color w:val="211D1E"/>
      <w:sz w:val="21"/>
      <w:szCs w:val="21"/>
    </w:rPr>
  </w:style>
  <w:style w:type="character" w:customStyle="1" w:styleId="A11">
    <w:name w:val="A11"/>
    <w:rsid w:val="00C32134"/>
    <w:rPr>
      <w:rFonts w:ascii="Minion Pro" w:hAnsi="Minion Pro" w:cs="Minion Pro" w:hint="default"/>
      <w:color w:val="211D1E"/>
      <w:sz w:val="12"/>
      <w:szCs w:val="12"/>
    </w:rPr>
  </w:style>
  <w:style w:type="character" w:customStyle="1" w:styleId="citenon-boldChar">
    <w:name w:val="cite non-bold Char"/>
    <w:link w:val="citenon-bold"/>
    <w:locked/>
    <w:rsid w:val="00C32134"/>
    <w:rPr>
      <w:rFonts w:ascii="Calibri" w:eastAsia="Calibri" w:hAnsi="Calibri" w:cs="Calibri"/>
    </w:rPr>
  </w:style>
  <w:style w:type="character" w:customStyle="1" w:styleId="stylestylebold12pt">
    <w:name w:val="stylestylebold12pt"/>
    <w:rsid w:val="00C32134"/>
  </w:style>
  <w:style w:type="character" w:customStyle="1" w:styleId="debatenormal0">
    <w:name w:val="debatenormal"/>
    <w:rsid w:val="00C32134"/>
  </w:style>
  <w:style w:type="paragraph" w:customStyle="1" w:styleId="leader">
    <w:name w:val="leader"/>
    <w:basedOn w:val="Normal"/>
    <w:qFormat/>
    <w:rsid w:val="00C32134"/>
    <w:pPr>
      <w:spacing w:before="100" w:beforeAutospacing="1" w:after="100" w:afterAutospacing="1"/>
    </w:p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Heading 2 Char3,tags Char1,T Char"/>
    <w:basedOn w:val="DefaultParagraphFont"/>
    <w:qFormat/>
    <w:rsid w:val="00C32134"/>
    <w:rPr>
      <w:rFonts w:ascii="Times New Roman" w:eastAsia="Arial Unicode MS" w:hAnsi="Times New Roman" w:cs="Times New Roman"/>
      <w:b/>
      <w:sz w:val="24"/>
      <w:szCs w:val="20"/>
    </w:rPr>
  </w:style>
  <w:style w:type="paragraph" w:customStyle="1" w:styleId="footnotedescription">
    <w:name w:val="footnote description"/>
    <w:next w:val="Normal"/>
    <w:link w:val="footnotedescriptionChar"/>
    <w:hidden/>
    <w:qFormat/>
    <w:rsid w:val="00C32134"/>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32134"/>
    <w:rPr>
      <w:rFonts w:ascii="Times New Roman" w:eastAsia="Times New Roman" w:hAnsi="Times New Roman" w:cs="Times New Roman"/>
      <w:color w:val="000000"/>
      <w:sz w:val="20"/>
    </w:rPr>
  </w:style>
  <w:style w:type="character" w:customStyle="1" w:styleId="footnotemark">
    <w:name w:val="footnote mark"/>
    <w:hidden/>
    <w:rsid w:val="00C32134"/>
    <w:rPr>
      <w:rFonts w:ascii="Times New Roman" w:eastAsia="Times New Roman" w:hAnsi="Times New Roman" w:cs="Times New Roman"/>
      <w:color w:val="000000"/>
      <w:sz w:val="20"/>
      <w:vertAlign w:val="superscript"/>
    </w:rPr>
  </w:style>
  <w:style w:type="character" w:customStyle="1" w:styleId="m-7219765205658429727gmail-style13ptbold">
    <w:name w:val="m_-7219765205658429727gmail-style13ptbold"/>
    <w:basedOn w:val="DefaultParagraphFont"/>
    <w:rsid w:val="00C32134"/>
  </w:style>
  <w:style w:type="paragraph" w:customStyle="1" w:styleId="emphasisyessuh">
    <w:name w:val="emphasisyessuh"/>
    <w:basedOn w:val="Normal"/>
    <w:link w:val="emphasisyessuhChar"/>
    <w:uiPriority w:val="5"/>
    <w:qFormat/>
    <w:rsid w:val="00C32134"/>
  </w:style>
  <w:style w:type="character" w:customStyle="1" w:styleId="emphasisyessuhChar">
    <w:name w:val="emphasisyessuh Char"/>
    <w:basedOn w:val="DefaultParagraphFont"/>
    <w:link w:val="emphasisyessuh"/>
    <w:uiPriority w:val="5"/>
    <w:rsid w:val="00C32134"/>
    <w:rPr>
      <w:rFonts w:ascii="Calibri" w:hAnsi="Calibri" w:cs="Calibri"/>
    </w:rPr>
  </w:style>
  <w:style w:type="paragraph" w:customStyle="1" w:styleId="core-sections-menu">
    <w:name w:val="core-sections-menu"/>
    <w:basedOn w:val="Normal"/>
    <w:rsid w:val="00C32134"/>
    <w:pPr>
      <w:spacing w:before="100" w:beforeAutospacing="1" w:after="100" w:afterAutospacing="1"/>
    </w:pPr>
  </w:style>
  <w:style w:type="character" w:customStyle="1" w:styleId="RealReallySmall">
    <w:name w:val="Real Really Small"/>
    <w:basedOn w:val="DefaultParagraphFont"/>
    <w:uiPriority w:val="1"/>
    <w:qFormat/>
    <w:rsid w:val="00C32134"/>
    <w:rPr>
      <w:rFonts w:ascii="Georgia" w:hAnsi="Georgia"/>
      <w:sz w:val="8"/>
    </w:rPr>
  </w:style>
  <w:style w:type="character" w:customStyle="1" w:styleId="BoxBoxBox0">
    <w:name w:val="Box Box Box"/>
    <w:basedOn w:val="RealReallySmall"/>
    <w:uiPriority w:val="1"/>
    <w:qFormat/>
    <w:rsid w:val="00C32134"/>
    <w:rPr>
      <w:rFonts w:ascii="Georgia" w:hAnsi="Georgia"/>
      <w:b/>
      <w:sz w:val="22"/>
      <w:u w:val="single"/>
      <w:bdr w:val="single" w:sz="8" w:space="0" w:color="auto"/>
    </w:rPr>
  </w:style>
  <w:style w:type="paragraph" w:customStyle="1" w:styleId="articleparagraphrootwy3ui">
    <w:name w:val="articleparagraph_root__wy3ui"/>
    <w:basedOn w:val="Normal"/>
    <w:qFormat/>
    <w:rsid w:val="00C32134"/>
    <w:pPr>
      <w:spacing w:before="100" w:beforeAutospacing="1" w:after="100" w:afterAutospacing="1"/>
    </w:pPr>
    <w:rPr>
      <w:rFonts w:eastAsia="Times New Roman"/>
      <w:sz w:val="24"/>
      <w:lang w:eastAsia="zh-CN"/>
      <w14:ligatures w14:val="standardContextual"/>
    </w:rPr>
  </w:style>
  <w:style w:type="paragraph" w:customStyle="1" w:styleId="Emphasis0">
    <w:name w:val="!!_Emphasis"/>
    <w:basedOn w:val="Normal"/>
    <w:uiPriority w:val="7"/>
    <w:qFormat/>
    <w:rsid w:val="00C32134"/>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14:ligatures w14:val="standardContextual"/>
    </w:rPr>
  </w:style>
  <w:style w:type="character" w:customStyle="1" w:styleId="ReallySmallChar">
    <w:name w:val="Really Small Char"/>
    <w:basedOn w:val="DefaultParagraphFont"/>
    <w:link w:val="ReallySmall"/>
    <w:locked/>
    <w:rsid w:val="00C32134"/>
    <w:rPr>
      <w:rFonts w:ascii="Times New Roman" w:eastAsia="Times New Roman" w:hAnsi="Times New Roman" w:cs="Calibri"/>
      <w:sz w:val="16"/>
      <w:szCs w:val="20"/>
    </w:rPr>
  </w:style>
  <w:style w:type="paragraph" w:customStyle="1" w:styleId="ReallySmall">
    <w:name w:val="Really Small"/>
    <w:basedOn w:val="Normal"/>
    <w:link w:val="ReallySmallChar"/>
    <w:qFormat/>
    <w:rsid w:val="00C32134"/>
    <w:rPr>
      <w:rFonts w:ascii="Times New Roman" w:eastAsia="Times New Roman" w:hAnsi="Times New Roman"/>
      <w:sz w:val="16"/>
      <w:szCs w:val="20"/>
    </w:rPr>
  </w:style>
  <w:style w:type="character" w:customStyle="1" w:styleId="apple-tab-span">
    <w:name w:val="apple-tab-span"/>
    <w:basedOn w:val="DefaultParagraphFont"/>
    <w:rsid w:val="00C32134"/>
  </w:style>
  <w:style w:type="paragraph" w:customStyle="1" w:styleId="carrolltonanalytics">
    <w:name w:val="carrollton analytics"/>
    <w:basedOn w:val="Heading4"/>
    <w:link w:val="carrolltonanalyticsChar"/>
    <w:uiPriority w:val="4"/>
    <w:qFormat/>
    <w:rsid w:val="00C32134"/>
    <w:rPr>
      <w:color w:val="FF99FF"/>
    </w:rPr>
  </w:style>
  <w:style w:type="character" w:customStyle="1" w:styleId="carrolltonanalyticsChar">
    <w:name w:val="carrollton analytics Char"/>
    <w:basedOn w:val="DefaultParagraphFont"/>
    <w:link w:val="carrolltonanalytics"/>
    <w:uiPriority w:val="4"/>
    <w:rsid w:val="00C32134"/>
    <w:rPr>
      <w:rFonts w:ascii="Calibri" w:eastAsiaTheme="majorEastAsia" w:hAnsi="Calibri" w:cstheme="majorBidi"/>
      <w:b/>
      <w:iCs/>
      <w:color w:val="FF99FF"/>
      <w:sz w:val="26"/>
    </w:rPr>
  </w:style>
  <w:style w:type="paragraph" w:customStyle="1" w:styleId="paragraph-sc-1tqpf5s-0">
    <w:name w:val="paragraph-sc-1tqpf5s-0"/>
    <w:basedOn w:val="Normal"/>
    <w:qFormat/>
    <w:rsid w:val="00C32134"/>
    <w:pPr>
      <w:spacing w:before="100" w:beforeAutospacing="1" w:after="100" w:afterAutospacing="1"/>
    </w:pPr>
    <w:rPr>
      <w:rFonts w:eastAsia="Times New Roman"/>
      <w:sz w:val="24"/>
    </w:rPr>
  </w:style>
  <w:style w:type="character" w:customStyle="1" w:styleId="title-text">
    <w:name w:val="title-text"/>
    <w:basedOn w:val="DefaultParagraphFont"/>
    <w:rsid w:val="00C32134"/>
  </w:style>
  <w:style w:type="character" w:customStyle="1" w:styleId="titleauthoretc">
    <w:name w:val="titleauthoretc"/>
    <w:basedOn w:val="DefaultParagraphFont"/>
    <w:rsid w:val="00C32134"/>
  </w:style>
  <w:style w:type="paragraph" w:customStyle="1" w:styleId="socialbar-items-item">
    <w:name w:val="socialbar-items-item"/>
    <w:basedOn w:val="Normal"/>
    <w:qFormat/>
    <w:rsid w:val="00C32134"/>
    <w:pPr>
      <w:spacing w:before="100" w:beforeAutospacing="1" w:after="100" w:afterAutospacing="1"/>
    </w:pPr>
    <w:rPr>
      <w:rFonts w:eastAsia="Times New Roman"/>
      <w:sz w:val="24"/>
    </w:rPr>
  </w:style>
  <w:style w:type="paragraph" w:customStyle="1" w:styleId="linksitem">
    <w:name w:val="links__item"/>
    <w:basedOn w:val="Normal"/>
    <w:qFormat/>
    <w:rsid w:val="00C32134"/>
    <w:pPr>
      <w:spacing w:before="100" w:beforeAutospacing="1" w:after="100" w:afterAutospacing="1"/>
    </w:pPr>
    <w:rPr>
      <w:rFonts w:eastAsia="Times New Roman"/>
      <w:sz w:val="24"/>
    </w:rPr>
  </w:style>
  <w:style w:type="paragraph" w:customStyle="1" w:styleId="yetidone">
    <w:name w:val="_yeti_done"/>
    <w:basedOn w:val="Normal"/>
    <w:qFormat/>
    <w:rsid w:val="00C32134"/>
    <w:pPr>
      <w:spacing w:before="100" w:beforeAutospacing="1" w:after="100" w:afterAutospacing="1"/>
    </w:pPr>
    <w:rPr>
      <w:rFonts w:eastAsia="Times New Roman"/>
      <w:sz w:val="24"/>
    </w:rPr>
  </w:style>
  <w:style w:type="paragraph" w:customStyle="1" w:styleId="has-drop-cap">
    <w:name w:val="has-drop-cap"/>
    <w:basedOn w:val="Normal"/>
    <w:qFormat/>
    <w:rsid w:val="00C32134"/>
    <w:pPr>
      <w:spacing w:before="100" w:beforeAutospacing="1" w:after="100" w:afterAutospacing="1"/>
    </w:pPr>
    <w:rPr>
      <w:rFonts w:eastAsia="Times New Roman"/>
      <w:sz w:val="24"/>
    </w:rPr>
  </w:style>
  <w:style w:type="paragraph" w:customStyle="1" w:styleId="articlebodystyledtext-sc-1eiq3o0-0">
    <w:name w:val="articlebody__styledtext-sc-1eiq3o0-0"/>
    <w:basedOn w:val="Normal"/>
    <w:qFormat/>
    <w:rsid w:val="00C32134"/>
    <w:pPr>
      <w:spacing w:before="100" w:beforeAutospacing="1" w:after="100" w:afterAutospacing="1"/>
    </w:pPr>
    <w:rPr>
      <w:rFonts w:eastAsia="Times New Roman"/>
      <w:sz w:val="24"/>
    </w:rPr>
  </w:style>
  <w:style w:type="character" w:customStyle="1" w:styleId="CardIndentedChar">
    <w:name w:val="Card (Indented) Char"/>
    <w:basedOn w:val="DefaultParagraphFont"/>
    <w:link w:val="CardIndented"/>
    <w:rsid w:val="00C32134"/>
    <w:rPr>
      <w:rFonts w:ascii="Calibri" w:hAnsi="Calibri" w:cs="Calibri"/>
    </w:rPr>
  </w:style>
  <w:style w:type="character" w:customStyle="1" w:styleId="UnresolvedMention11">
    <w:name w:val="Unresolved Mention11"/>
    <w:basedOn w:val="DefaultParagraphFont"/>
    <w:uiPriority w:val="99"/>
    <w:unhideWhenUsed/>
    <w:rsid w:val="00C32134"/>
    <w:rPr>
      <w:color w:val="605E5C"/>
      <w:shd w:val="clear" w:color="auto" w:fill="E1DFDD"/>
    </w:rPr>
  </w:style>
  <w:style w:type="paragraph" w:customStyle="1" w:styleId="p18">
    <w:name w:val="p18"/>
    <w:basedOn w:val="Normal"/>
    <w:qFormat/>
    <w:rsid w:val="00C32134"/>
    <w:pPr>
      <w:spacing w:before="100" w:beforeAutospacing="1" w:after="100" w:afterAutospacing="1"/>
    </w:pPr>
    <w:rPr>
      <w:rFonts w:eastAsia="Times New Roman"/>
      <w:sz w:val="24"/>
    </w:rPr>
  </w:style>
  <w:style w:type="paragraph" w:customStyle="1" w:styleId="p10">
    <w:name w:val="p10"/>
    <w:basedOn w:val="Normal"/>
    <w:qFormat/>
    <w:rsid w:val="00C32134"/>
    <w:pPr>
      <w:spacing w:before="100" w:beforeAutospacing="1" w:after="100" w:afterAutospacing="1"/>
    </w:pPr>
    <w:rPr>
      <w:rFonts w:eastAsia="Times New Roman"/>
      <w:sz w:val="24"/>
    </w:rPr>
  </w:style>
  <w:style w:type="paragraph" w:customStyle="1" w:styleId="p20">
    <w:name w:val="p20"/>
    <w:basedOn w:val="Normal"/>
    <w:qFormat/>
    <w:rsid w:val="00C32134"/>
    <w:pPr>
      <w:spacing w:before="100" w:beforeAutospacing="1" w:after="100" w:afterAutospacing="1"/>
    </w:pPr>
    <w:rPr>
      <w:rFonts w:eastAsia="Times New Roman"/>
      <w:sz w:val="24"/>
    </w:rPr>
  </w:style>
  <w:style w:type="character" w:customStyle="1" w:styleId="c-messagesender">
    <w:name w:val="c-message__sender"/>
    <w:basedOn w:val="DefaultParagraphFont"/>
    <w:rsid w:val="00C32134"/>
  </w:style>
  <w:style w:type="character" w:customStyle="1" w:styleId="c-timestamplabel">
    <w:name w:val="c-timestamp__label"/>
    <w:basedOn w:val="DefaultParagraphFont"/>
    <w:rsid w:val="00C32134"/>
  </w:style>
  <w:style w:type="character" w:customStyle="1" w:styleId="c-messageeditedlabel">
    <w:name w:val="c-message__edited_label"/>
    <w:basedOn w:val="DefaultParagraphFont"/>
    <w:rsid w:val="00C32134"/>
  </w:style>
  <w:style w:type="character" w:customStyle="1" w:styleId="Caption1">
    <w:name w:val="Caption1"/>
    <w:basedOn w:val="DefaultParagraphFont"/>
    <w:rsid w:val="00C32134"/>
  </w:style>
  <w:style w:type="paragraph" w:customStyle="1" w:styleId="muitypography-root-346">
    <w:name w:val="muitypography-root-346"/>
    <w:basedOn w:val="Normal"/>
    <w:qFormat/>
    <w:rsid w:val="00C32134"/>
    <w:pPr>
      <w:spacing w:before="100" w:beforeAutospacing="1" w:after="100" w:afterAutospacing="1"/>
    </w:pPr>
    <w:rPr>
      <w:rFonts w:eastAsia="Times New Roman"/>
      <w:sz w:val="24"/>
    </w:rPr>
  </w:style>
  <w:style w:type="paragraph" w:customStyle="1" w:styleId="articlebody-text">
    <w:name w:val="article__body-text"/>
    <w:basedOn w:val="Normal"/>
    <w:qFormat/>
    <w:rsid w:val="00C32134"/>
    <w:pPr>
      <w:spacing w:before="100" w:beforeAutospacing="1" w:after="100" w:afterAutospacing="1"/>
    </w:pPr>
    <w:rPr>
      <w:rFonts w:eastAsia="Times New Roman"/>
      <w:sz w:val="24"/>
    </w:rPr>
  </w:style>
  <w:style w:type="character" w:customStyle="1" w:styleId="articleheadline0">
    <w:name w:val="article__headline"/>
    <w:basedOn w:val="DefaultParagraphFont"/>
    <w:rsid w:val="00C32134"/>
  </w:style>
  <w:style w:type="paragraph" w:customStyle="1" w:styleId="withoutcaption">
    <w:name w:val="withoutcaption"/>
    <w:basedOn w:val="Normal"/>
    <w:qFormat/>
    <w:rsid w:val="00C32134"/>
    <w:pPr>
      <w:spacing w:before="100" w:beforeAutospacing="1" w:after="100" w:afterAutospacing="1"/>
    </w:pPr>
    <w:rPr>
      <w:rFonts w:eastAsia="Times New Roman"/>
      <w:sz w:val="24"/>
    </w:rPr>
  </w:style>
  <w:style w:type="character" w:customStyle="1" w:styleId="newscaption">
    <w:name w:val="newscaption"/>
    <w:basedOn w:val="DefaultParagraphFont"/>
    <w:rsid w:val="00C32134"/>
  </w:style>
  <w:style w:type="paragraph" w:customStyle="1" w:styleId="pullquote">
    <w:name w:val="pullquote"/>
    <w:basedOn w:val="Normal"/>
    <w:qFormat/>
    <w:rsid w:val="00C32134"/>
    <w:pPr>
      <w:spacing w:before="100" w:beforeAutospacing="1" w:after="100" w:afterAutospacing="1"/>
    </w:pPr>
    <w:rPr>
      <w:rFonts w:eastAsia="Times New Roman"/>
      <w:sz w:val="24"/>
    </w:rPr>
  </w:style>
  <w:style w:type="character" w:customStyle="1" w:styleId="nenh5bclitmmlhqori6r">
    <w:name w:val="nenh5bclitmmlhq_ori6r"/>
    <w:basedOn w:val="DefaultParagraphFont"/>
    <w:rsid w:val="00C32134"/>
  </w:style>
  <w:style w:type="character" w:customStyle="1" w:styleId="3vdg7tz3nbnbjk7gdr2y2">
    <w:name w:val="_3vdg7tz3nbnbjk7gdr2y2_"/>
    <w:basedOn w:val="DefaultParagraphFont"/>
    <w:rsid w:val="00C32134"/>
  </w:style>
  <w:style w:type="character" w:customStyle="1" w:styleId="2ml6cep2ydeajtymouc70a">
    <w:name w:val="_2ml6cep2ydeajtymouc70a"/>
    <w:basedOn w:val="DefaultParagraphFont"/>
    <w:rsid w:val="00C32134"/>
  </w:style>
  <w:style w:type="character" w:customStyle="1" w:styleId="disqus-v2count">
    <w:name w:val="disqus-v2__count"/>
    <w:basedOn w:val="DefaultParagraphFont"/>
    <w:rsid w:val="00C32134"/>
  </w:style>
  <w:style w:type="paragraph" w:customStyle="1" w:styleId="recirc-opinionlist-item">
    <w:name w:val="recirc-opinion__list-item"/>
    <w:basedOn w:val="Normal"/>
    <w:qFormat/>
    <w:rsid w:val="00C32134"/>
    <w:pPr>
      <w:spacing w:before="100" w:beforeAutospacing="1" w:after="100" w:afterAutospacing="1"/>
    </w:pPr>
    <w:rPr>
      <w:rFonts w:eastAsia="Times New Roman"/>
      <w:sz w:val="24"/>
    </w:rPr>
  </w:style>
  <w:style w:type="paragraph" w:styleId="HTMLAddress">
    <w:name w:val="HTML Address"/>
    <w:basedOn w:val="Normal"/>
    <w:link w:val="HTMLAddressChar"/>
    <w:uiPriority w:val="99"/>
    <w:unhideWhenUsed/>
    <w:rsid w:val="00C32134"/>
    <w:rPr>
      <w:rFonts w:eastAsia="Times New Roman"/>
      <w:i/>
      <w:iCs/>
      <w:sz w:val="24"/>
    </w:rPr>
  </w:style>
  <w:style w:type="character" w:customStyle="1" w:styleId="HTMLAddressChar">
    <w:name w:val="HTML Address Char"/>
    <w:basedOn w:val="DefaultParagraphFont"/>
    <w:link w:val="HTMLAddress"/>
    <w:uiPriority w:val="99"/>
    <w:rsid w:val="00C32134"/>
    <w:rPr>
      <w:rFonts w:ascii="Calibri" w:eastAsia="Times New Roman" w:hAnsi="Calibri" w:cs="Calibri"/>
      <w:i/>
      <w:iCs/>
      <w:sz w:val="24"/>
    </w:rPr>
  </w:style>
  <w:style w:type="character" w:customStyle="1" w:styleId="lede-small-image-v2credit">
    <w:name w:val="lede-small-image-v2__credit"/>
    <w:basedOn w:val="DefaultParagraphFont"/>
    <w:rsid w:val="00C32134"/>
  </w:style>
  <w:style w:type="character" w:customStyle="1" w:styleId="link600907a1">
    <w:name w:val="link__600907a1"/>
    <w:basedOn w:val="DefaultParagraphFont"/>
    <w:rsid w:val="00C32134"/>
  </w:style>
  <w:style w:type="character" w:customStyle="1" w:styleId="pricechangea4e5ebde">
    <w:name w:val="pricechange__a4e5ebde"/>
    <w:basedOn w:val="DefaultParagraphFont"/>
    <w:rsid w:val="00C32134"/>
  </w:style>
  <w:style w:type="character" w:customStyle="1" w:styleId="percentchange4644dd7b">
    <w:name w:val="percentchange__4644dd7b"/>
    <w:basedOn w:val="DefaultParagraphFont"/>
    <w:rsid w:val="00C32134"/>
  </w:style>
  <w:style w:type="paragraph" w:customStyle="1" w:styleId="news-rsf-contact-author">
    <w:name w:val="news-rsf-contact-author"/>
    <w:basedOn w:val="Normal"/>
    <w:qFormat/>
    <w:rsid w:val="00C32134"/>
    <w:pPr>
      <w:spacing w:before="100" w:beforeAutospacing="1" w:after="100" w:afterAutospacing="1"/>
    </w:pPr>
    <w:rPr>
      <w:rFonts w:eastAsia="Times New Roman"/>
      <w:sz w:val="24"/>
    </w:rPr>
  </w:style>
  <w:style w:type="paragraph" w:customStyle="1" w:styleId="news-rsf-contact-editor">
    <w:name w:val="news-rsf-contact-editor"/>
    <w:basedOn w:val="Normal"/>
    <w:qFormat/>
    <w:rsid w:val="00C32134"/>
    <w:pPr>
      <w:spacing w:before="100" w:beforeAutospacing="1" w:after="100" w:afterAutospacing="1"/>
    </w:pPr>
    <w:rPr>
      <w:rFonts w:eastAsia="Times New Roman"/>
      <w:sz w:val="24"/>
    </w:rPr>
  </w:style>
  <w:style w:type="paragraph" w:customStyle="1" w:styleId="more-ontitle">
    <w:name w:val="more-on__title"/>
    <w:basedOn w:val="Normal"/>
    <w:qFormat/>
    <w:rsid w:val="00C32134"/>
    <w:pPr>
      <w:spacing w:before="100" w:beforeAutospacing="1" w:after="100" w:afterAutospacing="1"/>
    </w:pPr>
    <w:rPr>
      <w:rFonts w:eastAsia="Times New Roman"/>
      <w:sz w:val="24"/>
    </w:rPr>
  </w:style>
  <w:style w:type="paragraph" w:customStyle="1" w:styleId="more-oncontent">
    <w:name w:val="more-on__content"/>
    <w:basedOn w:val="Normal"/>
    <w:qFormat/>
    <w:rsid w:val="00C32134"/>
    <w:pPr>
      <w:spacing w:before="100" w:beforeAutospacing="1" w:after="100" w:afterAutospacing="1"/>
    </w:pPr>
    <w:rPr>
      <w:rFonts w:eastAsia="Times New Roman"/>
      <w:sz w:val="24"/>
    </w:rPr>
  </w:style>
  <w:style w:type="paragraph" w:customStyle="1" w:styleId="selectionshareable">
    <w:name w:val="selectionshareable"/>
    <w:basedOn w:val="Normal"/>
    <w:qFormat/>
    <w:rsid w:val="00C32134"/>
    <w:pPr>
      <w:spacing w:before="100" w:beforeAutospacing="1" w:after="100" w:afterAutospacing="1"/>
    </w:pPr>
    <w:rPr>
      <w:rFonts w:eastAsia="Times New Roman"/>
      <w:sz w:val="24"/>
    </w:rPr>
  </w:style>
  <w:style w:type="paragraph" w:customStyle="1" w:styleId="font--body">
    <w:name w:val="font--body"/>
    <w:basedOn w:val="Normal"/>
    <w:uiPriority w:val="99"/>
    <w:qFormat/>
    <w:rsid w:val="00C32134"/>
    <w:pPr>
      <w:spacing w:before="100" w:beforeAutospacing="1" w:after="100" w:afterAutospacing="1"/>
    </w:pPr>
    <w:rPr>
      <w:rFonts w:eastAsia="Times New Roman"/>
      <w:sz w:val="24"/>
    </w:rPr>
  </w:style>
  <w:style w:type="character" w:customStyle="1" w:styleId="lead-in-text-callout">
    <w:name w:val="lead-in-text-callout"/>
    <w:basedOn w:val="DefaultParagraphFont"/>
    <w:rsid w:val="00C32134"/>
  </w:style>
  <w:style w:type="paragraph" w:customStyle="1" w:styleId="cm-rail-header">
    <w:name w:val="cm-rail-header"/>
    <w:basedOn w:val="Normal"/>
    <w:qFormat/>
    <w:rsid w:val="00C32134"/>
    <w:pPr>
      <w:spacing w:before="100" w:beforeAutospacing="1" w:after="100" w:afterAutospacing="1"/>
    </w:pPr>
    <w:rPr>
      <w:rFonts w:eastAsia="Times New Roman"/>
      <w:sz w:val="24"/>
    </w:rPr>
  </w:style>
  <w:style w:type="character" w:customStyle="1" w:styleId="cm-rail-subscribe">
    <w:name w:val="cm-rail-subscribe"/>
    <w:basedOn w:val="DefaultParagraphFont"/>
    <w:rsid w:val="00C32134"/>
  </w:style>
  <w:style w:type="paragraph" w:customStyle="1" w:styleId="recirc-most-popularitem">
    <w:name w:val="recirc-most-popular__item"/>
    <w:basedOn w:val="Normal"/>
    <w:qFormat/>
    <w:rsid w:val="00C32134"/>
    <w:pPr>
      <w:spacing w:before="100" w:beforeAutospacing="1" w:after="100" w:afterAutospacing="1"/>
    </w:pPr>
    <w:rPr>
      <w:rFonts w:eastAsia="Times New Roman"/>
      <w:sz w:val="24"/>
    </w:rPr>
  </w:style>
  <w:style w:type="character" w:customStyle="1" w:styleId="responsive-asset">
    <w:name w:val="responsive-asset"/>
    <w:basedOn w:val="DefaultParagraphFont"/>
    <w:rsid w:val="00C32134"/>
  </w:style>
  <w:style w:type="character" w:customStyle="1" w:styleId="sc-cstams">
    <w:name w:val="sc-cstams"/>
    <w:basedOn w:val="DefaultParagraphFont"/>
    <w:rsid w:val="00C32134"/>
  </w:style>
  <w:style w:type="paragraph" w:customStyle="1" w:styleId="sc-dsxyet">
    <w:name w:val="sc-dsxyet"/>
    <w:basedOn w:val="Normal"/>
    <w:qFormat/>
    <w:rsid w:val="00C32134"/>
    <w:pPr>
      <w:spacing w:before="100" w:beforeAutospacing="1" w:after="100" w:afterAutospacing="1"/>
    </w:pPr>
    <w:rPr>
      <w:rFonts w:eastAsia="Times New Roman"/>
      <w:sz w:val="24"/>
    </w:rPr>
  </w:style>
  <w:style w:type="character" w:customStyle="1" w:styleId="sc-dabvwg">
    <w:name w:val="sc-dabvwg"/>
    <w:basedOn w:val="DefaultParagraphFont"/>
    <w:rsid w:val="00C32134"/>
  </w:style>
  <w:style w:type="character" w:customStyle="1" w:styleId="hide-mobile">
    <w:name w:val="hide-mobile"/>
    <w:basedOn w:val="DefaultParagraphFont"/>
    <w:rsid w:val="00C32134"/>
  </w:style>
  <w:style w:type="character" w:customStyle="1" w:styleId="in-contentdek">
    <w:name w:val="in-content__dek"/>
    <w:basedOn w:val="DefaultParagraphFont"/>
    <w:rsid w:val="00C32134"/>
  </w:style>
  <w:style w:type="character" w:customStyle="1" w:styleId="numbers">
    <w:name w:val="numbers"/>
    <w:basedOn w:val="DefaultParagraphFont"/>
    <w:rsid w:val="00C32134"/>
  </w:style>
  <w:style w:type="character" w:customStyle="1" w:styleId="pull-double">
    <w:name w:val="pull-double"/>
    <w:basedOn w:val="DefaultParagraphFont"/>
    <w:rsid w:val="00C32134"/>
  </w:style>
  <w:style w:type="character" w:customStyle="1" w:styleId="pull-quote-sidebar">
    <w:name w:val="pull-quote-sidebar"/>
    <w:basedOn w:val="DefaultParagraphFont"/>
    <w:rsid w:val="00C32134"/>
  </w:style>
  <w:style w:type="character" w:customStyle="1" w:styleId="articlecaption">
    <w:name w:val="article__caption"/>
    <w:basedOn w:val="DefaultParagraphFont"/>
    <w:rsid w:val="00C32134"/>
  </w:style>
  <w:style w:type="character" w:customStyle="1" w:styleId="ezstring-field">
    <w:name w:val="ezstring-field"/>
    <w:basedOn w:val="DefaultParagraphFont"/>
    <w:rsid w:val="00C32134"/>
  </w:style>
  <w:style w:type="paragraph" w:customStyle="1" w:styleId="o-articlebodytext">
    <w:name w:val="o-articlebody__text"/>
    <w:basedOn w:val="Normal"/>
    <w:qFormat/>
    <w:rsid w:val="00C32134"/>
    <w:pPr>
      <w:spacing w:before="100" w:beforeAutospacing="1" w:after="100" w:afterAutospacing="1"/>
    </w:pPr>
    <w:rPr>
      <w:rFonts w:eastAsia="Times New Roman"/>
      <w:sz w:val="24"/>
    </w:rPr>
  </w:style>
  <w:style w:type="paragraph" w:customStyle="1" w:styleId="m-headlineteasesubhead">
    <w:name w:val="m-headlinetease__subhead"/>
    <w:basedOn w:val="Normal"/>
    <w:qFormat/>
    <w:rsid w:val="00C32134"/>
    <w:pPr>
      <w:spacing w:before="100" w:beforeAutospacing="1" w:after="100" w:afterAutospacing="1"/>
    </w:pPr>
    <w:rPr>
      <w:rFonts w:eastAsia="Times New Roman"/>
      <w:sz w:val="24"/>
    </w:rPr>
  </w:style>
  <w:style w:type="character" w:customStyle="1" w:styleId="jw-volume-update">
    <w:name w:val="jw-volume-update"/>
    <w:basedOn w:val="DefaultParagraphFont"/>
    <w:rsid w:val="00C32134"/>
  </w:style>
  <w:style w:type="paragraph" w:customStyle="1" w:styleId="a-body2">
    <w:name w:val="a-body2"/>
    <w:basedOn w:val="Normal"/>
    <w:qFormat/>
    <w:rsid w:val="00C32134"/>
    <w:pPr>
      <w:spacing w:before="100" w:beforeAutospacing="1" w:after="100" w:afterAutospacing="1"/>
    </w:pPr>
    <w:rPr>
      <w:rFonts w:eastAsia="Times New Roman"/>
      <w:sz w:val="24"/>
    </w:rPr>
  </w:style>
  <w:style w:type="character" w:customStyle="1" w:styleId="wsj-article-credit">
    <w:name w:val="wsj-article-credit"/>
    <w:basedOn w:val="DefaultParagraphFont"/>
    <w:rsid w:val="00C32134"/>
  </w:style>
  <w:style w:type="character" w:customStyle="1" w:styleId="wsj-article-credit-tag">
    <w:name w:val="wsj-article-credit-tag"/>
    <w:basedOn w:val="DefaultParagraphFont"/>
    <w:rsid w:val="00C32134"/>
  </w:style>
  <w:style w:type="paragraph" w:customStyle="1" w:styleId="promo-category">
    <w:name w:val="promo-category"/>
    <w:basedOn w:val="Normal"/>
    <w:qFormat/>
    <w:rsid w:val="00C32134"/>
    <w:pPr>
      <w:spacing w:before="100" w:beforeAutospacing="1" w:after="100" w:afterAutospacing="1"/>
    </w:pPr>
    <w:rPr>
      <w:rFonts w:eastAsia="Times New Roman"/>
      <w:sz w:val="24"/>
    </w:rPr>
  </w:style>
  <w:style w:type="paragraph" w:customStyle="1" w:styleId="promo-title">
    <w:name w:val="promo-title"/>
    <w:basedOn w:val="Normal"/>
    <w:qFormat/>
    <w:rsid w:val="00C32134"/>
    <w:pPr>
      <w:spacing w:before="100" w:beforeAutospacing="1" w:after="100" w:afterAutospacing="1"/>
    </w:pPr>
    <w:rPr>
      <w:rFonts w:eastAsia="Times New Roman"/>
      <w:sz w:val="24"/>
    </w:rPr>
  </w:style>
  <w:style w:type="paragraph" w:customStyle="1" w:styleId="promo-timestamp">
    <w:name w:val="promo-timestamp"/>
    <w:basedOn w:val="Normal"/>
    <w:qFormat/>
    <w:rsid w:val="00C32134"/>
    <w:pPr>
      <w:spacing w:before="100" w:beforeAutospacing="1" w:after="100" w:afterAutospacing="1"/>
    </w:pPr>
    <w:rPr>
      <w:rFonts w:eastAsia="Times New Roman"/>
      <w:sz w:val="24"/>
    </w:rPr>
  </w:style>
  <w:style w:type="character" w:customStyle="1" w:styleId="pull-quote">
    <w:name w:val="pull-quote"/>
    <w:basedOn w:val="DefaultParagraphFont"/>
    <w:rsid w:val="00C32134"/>
  </w:style>
  <w:style w:type="paragraph" w:customStyle="1" w:styleId="twitter-text">
    <w:name w:val="twitter-text"/>
    <w:basedOn w:val="Normal"/>
    <w:qFormat/>
    <w:rsid w:val="00C32134"/>
    <w:pPr>
      <w:spacing w:before="100" w:beforeAutospacing="1" w:after="100" w:afterAutospacing="1"/>
    </w:pPr>
    <w:rPr>
      <w:rFonts w:eastAsia="Times New Roman"/>
      <w:sz w:val="24"/>
    </w:rPr>
  </w:style>
  <w:style w:type="paragraph" w:customStyle="1" w:styleId="css-axufdj">
    <w:name w:val="css-axufdj"/>
    <w:basedOn w:val="Normal"/>
    <w:qFormat/>
    <w:rsid w:val="00C32134"/>
    <w:pPr>
      <w:spacing w:before="100" w:beforeAutospacing="1" w:after="100" w:afterAutospacing="1"/>
    </w:pPr>
    <w:rPr>
      <w:rFonts w:eastAsia="Times New Roman"/>
      <w:sz w:val="24"/>
    </w:rPr>
  </w:style>
  <w:style w:type="character" w:customStyle="1" w:styleId="css-1ly73wi">
    <w:name w:val="css-1ly73wi"/>
    <w:basedOn w:val="DefaultParagraphFont"/>
    <w:rsid w:val="00C32134"/>
  </w:style>
  <w:style w:type="character" w:customStyle="1" w:styleId="css-16f3y1r">
    <w:name w:val="css-16f3y1r"/>
    <w:basedOn w:val="DefaultParagraphFont"/>
    <w:rsid w:val="00C32134"/>
  </w:style>
  <w:style w:type="character" w:customStyle="1" w:styleId="css-cnj6d5">
    <w:name w:val="css-cnj6d5"/>
    <w:basedOn w:val="DefaultParagraphFont"/>
    <w:rsid w:val="00C32134"/>
  </w:style>
  <w:style w:type="character" w:customStyle="1" w:styleId="css-xokhaa">
    <w:name w:val="css-xokhaa"/>
    <w:basedOn w:val="DefaultParagraphFont"/>
    <w:rsid w:val="00C32134"/>
  </w:style>
  <w:style w:type="character" w:customStyle="1" w:styleId="css-1uk1gs8">
    <w:name w:val="css-1uk1gs8"/>
    <w:basedOn w:val="DefaultParagraphFont"/>
    <w:rsid w:val="00C32134"/>
  </w:style>
  <w:style w:type="paragraph" w:customStyle="1" w:styleId="nova-e-listitem">
    <w:name w:val="nova-e-list__item"/>
    <w:basedOn w:val="Normal"/>
    <w:qFormat/>
    <w:rsid w:val="00C32134"/>
    <w:pPr>
      <w:spacing w:before="100" w:beforeAutospacing="1" w:after="100" w:afterAutospacing="1"/>
    </w:pPr>
    <w:rPr>
      <w:rFonts w:eastAsia="Times New Roman"/>
      <w:sz w:val="24"/>
    </w:rPr>
  </w:style>
  <w:style w:type="character" w:customStyle="1" w:styleId="u-tcgraydark">
    <w:name w:val="u-tcgraydark"/>
    <w:basedOn w:val="DefaultParagraphFont"/>
    <w:rsid w:val="00C32134"/>
  </w:style>
  <w:style w:type="paragraph" w:customStyle="1" w:styleId="rtecenter">
    <w:name w:val="rtecenter"/>
    <w:basedOn w:val="Normal"/>
    <w:uiPriority w:val="99"/>
    <w:qFormat/>
    <w:rsid w:val="00C32134"/>
    <w:pPr>
      <w:spacing w:before="100" w:beforeAutospacing="1" w:after="100" w:afterAutospacing="1"/>
    </w:pPr>
    <w:rPr>
      <w:rFonts w:eastAsia="Times New Roman"/>
      <w:sz w:val="24"/>
    </w:rPr>
  </w:style>
  <w:style w:type="paragraph" w:customStyle="1" w:styleId="drop-cap">
    <w:name w:val="drop-cap"/>
    <w:basedOn w:val="Normal"/>
    <w:qFormat/>
    <w:rsid w:val="00C32134"/>
    <w:pPr>
      <w:spacing w:before="100" w:beforeAutospacing="1" w:after="100" w:afterAutospacing="1"/>
    </w:pPr>
    <w:rPr>
      <w:rFonts w:eastAsia="Times New Roman"/>
      <w:sz w:val="24"/>
    </w:rPr>
  </w:style>
  <w:style w:type="character" w:customStyle="1" w:styleId="rollover-people">
    <w:name w:val="rollover-people"/>
    <w:basedOn w:val="DefaultParagraphFont"/>
    <w:rsid w:val="00C32134"/>
  </w:style>
  <w:style w:type="character" w:customStyle="1" w:styleId="hed-heading">
    <w:name w:val="hed-heading"/>
    <w:basedOn w:val="DefaultParagraphFont"/>
    <w:rsid w:val="00C32134"/>
  </w:style>
  <w:style w:type="character" w:customStyle="1" w:styleId="fontstyle01">
    <w:name w:val="fontstyle01"/>
    <w:basedOn w:val="DefaultParagraphFont"/>
    <w:rsid w:val="00C32134"/>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C32134"/>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C32134"/>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C32134"/>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C32134"/>
    <w:rPr>
      <w:rFonts w:ascii="TradeGothicLTStd-BdCn20" w:hAnsi="TradeGothicLTStd-BdCn20" w:hint="default"/>
      <w:b/>
      <w:bCs/>
      <w:i w:val="0"/>
      <w:iCs w:val="0"/>
      <w:color w:val="242021"/>
      <w:sz w:val="18"/>
      <w:szCs w:val="18"/>
    </w:rPr>
  </w:style>
  <w:style w:type="character" w:customStyle="1" w:styleId="fontstyle11">
    <w:name w:val="fontstyle11"/>
    <w:basedOn w:val="DefaultParagraphFont"/>
    <w:rsid w:val="00C32134"/>
    <w:rPr>
      <w:rFonts w:ascii="Palatino-Roman" w:hAnsi="Palatino-Roman" w:hint="default"/>
      <w:b w:val="0"/>
      <w:bCs w:val="0"/>
      <w:i w:val="0"/>
      <w:iCs w:val="0"/>
      <w:color w:val="242021"/>
      <w:sz w:val="20"/>
      <w:szCs w:val="20"/>
    </w:rPr>
  </w:style>
  <w:style w:type="character" w:customStyle="1" w:styleId="CutChar">
    <w:name w:val="Cut Char"/>
    <w:basedOn w:val="DefaultParagraphFont"/>
    <w:uiPriority w:val="4"/>
    <w:locked/>
    <w:rsid w:val="00C32134"/>
    <w:rPr>
      <w:rFonts w:ascii="Calibri" w:eastAsia="Times New Roman" w:hAnsi="Calibri" w:cs="Times New Roman"/>
      <w:kern w:val="0"/>
      <w:szCs w:val="16"/>
      <w14:ligatures w14:val="none"/>
    </w:rPr>
  </w:style>
  <w:style w:type="paragraph" w:customStyle="1" w:styleId="standardeinzug">
    <w:name w:val="standardeinzug"/>
    <w:basedOn w:val="Normal"/>
    <w:qFormat/>
    <w:rsid w:val="00C32134"/>
    <w:pPr>
      <w:spacing w:before="100" w:beforeAutospacing="1" w:after="100" w:afterAutospacing="1"/>
    </w:pPr>
    <w:rPr>
      <w:rFonts w:eastAsia="Times New Roman"/>
      <w:sz w:val="24"/>
    </w:rPr>
  </w:style>
  <w:style w:type="paragraph" w:customStyle="1" w:styleId="para">
    <w:name w:val="para"/>
    <w:basedOn w:val="Normal"/>
    <w:qFormat/>
    <w:rsid w:val="00C32134"/>
    <w:pPr>
      <w:spacing w:before="100" w:beforeAutospacing="1" w:after="100" w:afterAutospacing="1"/>
    </w:pPr>
    <w:rPr>
      <w:rFonts w:eastAsia="Times New Roman"/>
      <w:sz w:val="24"/>
    </w:rPr>
  </w:style>
  <w:style w:type="character" w:customStyle="1" w:styleId="citationref">
    <w:name w:val="citationref"/>
    <w:basedOn w:val="DefaultParagraphFont"/>
    <w:rsid w:val="00C32134"/>
  </w:style>
  <w:style w:type="character" w:customStyle="1" w:styleId="internalref">
    <w:name w:val="internalref"/>
    <w:basedOn w:val="DefaultParagraphFont"/>
    <w:rsid w:val="00C32134"/>
  </w:style>
  <w:style w:type="character" w:customStyle="1" w:styleId="c-messagebody">
    <w:name w:val="c-message__body"/>
    <w:basedOn w:val="DefaultParagraphFont"/>
    <w:rsid w:val="00C32134"/>
  </w:style>
  <w:style w:type="character" w:customStyle="1" w:styleId="m2683382386934003553gmail-styleunderline">
    <w:name w:val="m_2683382386934003553gmail-styleunderline"/>
    <w:basedOn w:val="DefaultParagraphFont"/>
    <w:rsid w:val="00C32134"/>
  </w:style>
  <w:style w:type="character" w:customStyle="1" w:styleId="gd">
    <w:name w:val="gd"/>
    <w:basedOn w:val="DefaultParagraphFont"/>
    <w:rsid w:val="00C32134"/>
  </w:style>
  <w:style w:type="character" w:customStyle="1" w:styleId="g3">
    <w:name w:val="g3"/>
    <w:basedOn w:val="DefaultParagraphFont"/>
    <w:rsid w:val="00C32134"/>
  </w:style>
  <w:style w:type="character" w:customStyle="1" w:styleId="hb">
    <w:name w:val="hb"/>
    <w:basedOn w:val="DefaultParagraphFont"/>
    <w:rsid w:val="00C32134"/>
  </w:style>
  <w:style w:type="character" w:customStyle="1" w:styleId="g2">
    <w:name w:val="g2"/>
    <w:basedOn w:val="DefaultParagraphFont"/>
    <w:rsid w:val="00C32134"/>
  </w:style>
  <w:style w:type="character" w:customStyle="1" w:styleId="ams">
    <w:name w:val="ams"/>
    <w:basedOn w:val="DefaultParagraphFont"/>
    <w:rsid w:val="00C32134"/>
  </w:style>
  <w:style w:type="character" w:customStyle="1" w:styleId="tl8wme">
    <w:name w:val="tl8wme"/>
    <w:basedOn w:val="DefaultParagraphFont"/>
    <w:rsid w:val="00C32134"/>
  </w:style>
  <w:style w:type="character" w:customStyle="1" w:styleId="pnumber">
    <w:name w:val="pnumber"/>
    <w:rsid w:val="00C32134"/>
  </w:style>
  <w:style w:type="character" w:customStyle="1" w:styleId="ital">
    <w:name w:val="ital"/>
    <w:rsid w:val="00C32134"/>
  </w:style>
  <w:style w:type="character" w:customStyle="1" w:styleId="orgdiv">
    <w:name w:val="orgdiv"/>
    <w:rsid w:val="00C32134"/>
  </w:style>
  <w:style w:type="character" w:customStyle="1" w:styleId="orgname">
    <w:name w:val="orgname"/>
    <w:rsid w:val="00C32134"/>
  </w:style>
  <w:style w:type="character" w:customStyle="1" w:styleId="city">
    <w:name w:val="city"/>
    <w:rsid w:val="00C32134"/>
  </w:style>
  <w:style w:type="character" w:customStyle="1" w:styleId="state">
    <w:name w:val="state"/>
    <w:rsid w:val="00C32134"/>
  </w:style>
  <w:style w:type="character" w:customStyle="1" w:styleId="country">
    <w:name w:val="country"/>
    <w:rsid w:val="00C32134"/>
  </w:style>
  <w:style w:type="character" w:customStyle="1" w:styleId="Style8pt1">
    <w:name w:val="Style 8 pt1"/>
    <w:basedOn w:val="DefaultParagraphFont"/>
    <w:rsid w:val="00C32134"/>
    <w:rPr>
      <w:rFonts w:ascii="Georgia" w:hAnsi="Georgia" w:hint="default"/>
      <w:sz w:val="16"/>
    </w:rPr>
  </w:style>
  <w:style w:type="paragraph" w:customStyle="1" w:styleId="2909F619802848F09E01365C32F34654">
    <w:name w:val="2909F619802848F09E01365C32F34654"/>
    <w:qFormat/>
    <w:rsid w:val="00C32134"/>
    <w:pPr>
      <w:spacing w:after="200" w:line="276" w:lineRule="auto"/>
    </w:pPr>
    <w:rPr>
      <w:rFonts w:ascii="Calibri" w:eastAsia="Times New Roman" w:hAnsi="Calibri" w:cs="Times New Roman"/>
      <w:lang w:eastAsia="ja-JP"/>
    </w:rPr>
  </w:style>
  <w:style w:type="paragraph" w:customStyle="1" w:styleId="UnderlineS">
    <w:name w:val="Underline S"/>
    <w:basedOn w:val="Normal"/>
    <w:link w:val="UnderlineSChar"/>
    <w:qFormat/>
    <w:rsid w:val="00C32134"/>
    <w:pPr>
      <w:spacing w:after="200"/>
    </w:pPr>
    <w:rPr>
      <w:rFonts w:eastAsia="SimSun"/>
      <w:u w:val="single"/>
      <w:lang w:val="x-none" w:eastAsia="zh-CN"/>
    </w:rPr>
  </w:style>
  <w:style w:type="character" w:customStyle="1" w:styleId="UnderlineSChar">
    <w:name w:val="Underline S Char"/>
    <w:link w:val="UnderlineS"/>
    <w:rsid w:val="00C32134"/>
    <w:rPr>
      <w:rFonts w:ascii="Calibri" w:eastAsia="SimSun" w:hAnsi="Calibri" w:cs="Calibri"/>
      <w:u w:val="single"/>
      <w:lang w:val="x-none" w:eastAsia="zh-CN"/>
    </w:rPr>
  </w:style>
  <w:style w:type="character" w:customStyle="1" w:styleId="BoldUnderlineCharChar">
    <w:name w:val="BoldUnderline Char Char"/>
    <w:locked/>
    <w:rsid w:val="00C32134"/>
    <w:rPr>
      <w:rFonts w:ascii="Calibri" w:eastAsia="Times New Roman" w:hAnsi="Calibri" w:cs="Times New Roman"/>
      <w:b/>
      <w:sz w:val="20"/>
      <w:szCs w:val="24"/>
      <w:u w:val="single"/>
    </w:rPr>
  </w:style>
  <w:style w:type="paragraph" w:customStyle="1" w:styleId="StyleHeading4TagsmalltextBigcardbodyNormalTagNotBold">
    <w:name w:val="Style Heading 4Tagsmall textBig cardbodyNormal Tag + Not Bold"/>
    <w:basedOn w:val="Heading4"/>
    <w:qFormat/>
    <w:rsid w:val="00C32134"/>
    <w:rPr>
      <w:bCs/>
      <w:iCs w:val="0"/>
    </w:rPr>
  </w:style>
  <w:style w:type="paragraph" w:customStyle="1" w:styleId="D345FF3D873148C5AE3FBF3267827368">
    <w:name w:val="D345FF3D873148C5AE3FBF3267827368"/>
    <w:qFormat/>
    <w:rsid w:val="00C32134"/>
    <w:pPr>
      <w:spacing w:after="200" w:line="276" w:lineRule="auto"/>
    </w:pPr>
    <w:rPr>
      <w:rFonts w:ascii="Calibri" w:eastAsia="Times New Roman" w:hAnsi="Calibri" w:cs="Times New Roman"/>
      <w:lang w:eastAsia="ja-JP"/>
    </w:rPr>
  </w:style>
  <w:style w:type="character" w:customStyle="1" w:styleId="ds2">
    <w:name w:val="ds2"/>
    <w:rsid w:val="00C32134"/>
  </w:style>
  <w:style w:type="character" w:customStyle="1" w:styleId="AuthorDate0">
    <w:name w:val="Author Date"/>
    <w:qFormat/>
    <w:rsid w:val="00C32134"/>
    <w:rPr>
      <w:b/>
      <w:sz w:val="24"/>
      <w:u w:val="thick"/>
    </w:rPr>
  </w:style>
  <w:style w:type="character" w:customStyle="1" w:styleId="at">
    <w:name w:val="at"/>
    <w:rsid w:val="00C32134"/>
  </w:style>
  <w:style w:type="paragraph" w:customStyle="1" w:styleId="PageTitle0">
    <w:name w:val="Page Title"/>
    <w:basedOn w:val="Normal"/>
    <w:next w:val="Normal"/>
    <w:qFormat/>
    <w:rsid w:val="00C32134"/>
    <w:pPr>
      <w:tabs>
        <w:tab w:val="left" w:pos="1440"/>
      </w:tabs>
      <w:jc w:val="center"/>
      <w:outlineLvl w:val="1"/>
    </w:pPr>
    <w:rPr>
      <w:rFonts w:eastAsia="Calibri"/>
      <w:b/>
      <w:smallCaps/>
      <w:color w:val="000000"/>
      <w:sz w:val="36"/>
      <w:u w:val="single"/>
    </w:rPr>
  </w:style>
  <w:style w:type="character" w:customStyle="1" w:styleId="A9">
    <w:name w:val="A9"/>
    <w:uiPriority w:val="99"/>
    <w:rsid w:val="00C32134"/>
    <w:rPr>
      <w:color w:val="000000"/>
      <w:sz w:val="21"/>
      <w:szCs w:val="21"/>
    </w:rPr>
  </w:style>
  <w:style w:type="character" w:customStyle="1" w:styleId="A15">
    <w:name w:val="A15"/>
    <w:uiPriority w:val="99"/>
    <w:rsid w:val="00C32134"/>
    <w:rPr>
      <w:color w:val="000000"/>
      <w:sz w:val="12"/>
      <w:szCs w:val="12"/>
    </w:rPr>
  </w:style>
  <w:style w:type="character" w:customStyle="1" w:styleId="ts-labelpublished">
    <w:name w:val="ts-label_published"/>
    <w:rsid w:val="00C32134"/>
  </w:style>
  <w:style w:type="character" w:customStyle="1" w:styleId="ts-label">
    <w:name w:val="ts-label"/>
    <w:rsid w:val="00C32134"/>
  </w:style>
  <w:style w:type="paragraph" w:customStyle="1" w:styleId="first">
    <w:name w:val="first"/>
    <w:basedOn w:val="Normal"/>
    <w:qFormat/>
    <w:rsid w:val="00C32134"/>
    <w:pPr>
      <w:spacing w:before="100" w:beforeAutospacing="1" w:after="100" w:afterAutospacing="1"/>
    </w:pPr>
    <w:rPr>
      <w:rFonts w:eastAsia="Times New Roman"/>
      <w:sz w:val="24"/>
    </w:rPr>
  </w:style>
  <w:style w:type="character" w:customStyle="1" w:styleId="styleboldunderline">
    <w:name w:val="styleboldunderline"/>
    <w:rsid w:val="00C32134"/>
  </w:style>
  <w:style w:type="character" w:customStyle="1" w:styleId="5Notunderlined">
    <w:name w:val="5 Not underlined"/>
    <w:rsid w:val="00C32134"/>
    <w:rPr>
      <w:rFonts w:ascii="Times New Roman" w:hAnsi="Times New Roman"/>
      <w:sz w:val="14"/>
    </w:rPr>
  </w:style>
  <w:style w:type="paragraph" w:customStyle="1" w:styleId="UnderlineCharCharCharCharCharCharChar">
    <w:name w:val="Underline Char Char Char Char Char Char Char"/>
    <w:basedOn w:val="Normal"/>
    <w:link w:val="UnderlineCharCharCharCharCharCharCharChar"/>
    <w:qFormat/>
    <w:rsid w:val="00C32134"/>
    <w:rPr>
      <w:rFonts w:eastAsia="Times New Roman"/>
      <w:u w:val="single"/>
    </w:rPr>
  </w:style>
  <w:style w:type="character" w:customStyle="1" w:styleId="UnderlineCharCharCharCharCharCharCharChar">
    <w:name w:val="Underline Char Char Char Char Char Char Char Char"/>
    <w:link w:val="UnderlineCharCharCharCharCharCharChar"/>
    <w:rsid w:val="00C32134"/>
    <w:rPr>
      <w:rFonts w:ascii="Calibri" w:eastAsia="Times New Roman" w:hAnsi="Calibri" w:cs="Calibri"/>
      <w:u w:val="single"/>
    </w:rPr>
  </w:style>
  <w:style w:type="paragraph" w:customStyle="1" w:styleId="SmallTextCharCharChar">
    <w:name w:val="Small Text Char Char Char"/>
    <w:basedOn w:val="Normal"/>
    <w:link w:val="SmallTextCharCharCharChar"/>
    <w:qFormat/>
    <w:rsid w:val="00C32134"/>
    <w:rPr>
      <w:rFonts w:eastAsia="Times New Roman"/>
    </w:rPr>
  </w:style>
  <w:style w:type="character" w:customStyle="1" w:styleId="SmallTextCharCharCharChar">
    <w:name w:val="Small Text Char Char Char Char"/>
    <w:link w:val="SmallTextCharCharChar"/>
    <w:rsid w:val="00C32134"/>
    <w:rPr>
      <w:rFonts w:ascii="Calibri" w:eastAsia="Times New Roman" w:hAnsi="Calibri" w:cs="Calibri"/>
    </w:rPr>
  </w:style>
  <w:style w:type="character" w:customStyle="1" w:styleId="justify1">
    <w:name w:val="justify1"/>
    <w:rsid w:val="00C32134"/>
  </w:style>
  <w:style w:type="character" w:customStyle="1" w:styleId="sifr-alternate">
    <w:name w:val="sifr-alternate"/>
    <w:rsid w:val="00C32134"/>
  </w:style>
  <w:style w:type="character" w:customStyle="1" w:styleId="Debate-CardTagandCite-F6Char">
    <w:name w:val="Debate- Card Tag and Cite- F6 Char"/>
    <w:link w:val="Debate-CardTagandCite-F6"/>
    <w:locked/>
    <w:rsid w:val="00C32134"/>
    <w:rPr>
      <w:rFonts w:ascii="Georgia" w:hAnsi="Georgia"/>
      <w:b/>
    </w:rPr>
  </w:style>
  <w:style w:type="paragraph" w:customStyle="1" w:styleId="Debate-CardTagandCite-F6">
    <w:name w:val="Debate- Card Tag and Cite- F6"/>
    <w:basedOn w:val="Normal"/>
    <w:link w:val="Debate-CardTagandCite-F6Char"/>
    <w:qFormat/>
    <w:rsid w:val="00C32134"/>
    <w:pPr>
      <w:contextualSpacing/>
    </w:pPr>
    <w:rPr>
      <w:rFonts w:ascii="Georgia" w:hAnsi="Georgia" w:cstheme="minorBidi"/>
      <w:b/>
    </w:rPr>
  </w:style>
  <w:style w:type="character" w:customStyle="1" w:styleId="FontStyle29">
    <w:name w:val="Font Style29"/>
    <w:uiPriority w:val="99"/>
    <w:rsid w:val="00C32134"/>
    <w:rPr>
      <w:rFonts w:ascii="Arial" w:hAnsi="Arial" w:cs="Arial" w:hint="default"/>
      <w:sz w:val="14"/>
      <w:szCs w:val="14"/>
    </w:rPr>
  </w:style>
  <w:style w:type="character" w:customStyle="1" w:styleId="goohl1">
    <w:name w:val="goohl1"/>
    <w:rsid w:val="00C32134"/>
  </w:style>
  <w:style w:type="paragraph" w:customStyle="1" w:styleId="tagCharChar">
    <w:name w:val="tag Char Char"/>
    <w:basedOn w:val="Normal"/>
    <w:link w:val="tagCharCharChar"/>
    <w:qFormat/>
    <w:rsid w:val="00C32134"/>
    <w:pPr>
      <w:spacing w:after="200" w:line="276" w:lineRule="auto"/>
    </w:pPr>
    <w:rPr>
      <w:rFonts w:eastAsia="Times New Roman"/>
      <w:b/>
      <w:sz w:val="24"/>
      <w:szCs w:val="20"/>
    </w:rPr>
  </w:style>
  <w:style w:type="character" w:customStyle="1" w:styleId="tagCharCharChar">
    <w:name w:val="tag Char Char Char"/>
    <w:link w:val="tagCharChar"/>
    <w:rsid w:val="00C32134"/>
    <w:rPr>
      <w:rFonts w:ascii="Calibri" w:eastAsia="Times New Roman" w:hAnsi="Calibri" w:cs="Calibri"/>
      <w:b/>
      <w:sz w:val="24"/>
      <w:szCs w:val="20"/>
    </w:rPr>
  </w:style>
  <w:style w:type="paragraph" w:customStyle="1" w:styleId="boldcite">
    <w:name w:val="bold cite"/>
    <w:basedOn w:val="Normal"/>
    <w:link w:val="boldciteChar4"/>
    <w:qFormat/>
    <w:rsid w:val="00C32134"/>
    <w:rPr>
      <w:rFonts w:eastAsia="Times New Roman"/>
      <w:b/>
      <w:color w:val="000000"/>
      <w:u w:val="thick" w:color="000000"/>
    </w:rPr>
  </w:style>
  <w:style w:type="character" w:customStyle="1" w:styleId="cardtext-underlined0">
    <w:name w:val="card text- underlined"/>
    <w:rsid w:val="00C32134"/>
    <w:rPr>
      <w:rFonts w:ascii="Garamond" w:hAnsi="Garamond"/>
      <w:u w:val="single"/>
    </w:rPr>
  </w:style>
  <w:style w:type="paragraph" w:customStyle="1" w:styleId="ReadingText">
    <w:name w:val="Reading Text"/>
    <w:basedOn w:val="NoSpacing"/>
    <w:link w:val="ReadingTextChar"/>
    <w:uiPriority w:val="99"/>
    <w:qFormat/>
    <w:rsid w:val="00C32134"/>
    <w:pPr>
      <w:spacing w:after="160" w:line="259" w:lineRule="auto"/>
    </w:pPr>
  </w:style>
  <w:style w:type="character" w:customStyle="1" w:styleId="ReadingTextChar">
    <w:name w:val="Reading Text Char"/>
    <w:link w:val="ReadingText"/>
    <w:uiPriority w:val="99"/>
    <w:locked/>
    <w:rsid w:val="00C32134"/>
    <w:rPr>
      <w:rFonts w:ascii="Calibri" w:hAnsi="Calibri" w:cs="Calibri"/>
    </w:rPr>
  </w:style>
  <w:style w:type="paragraph" w:customStyle="1" w:styleId="text2">
    <w:name w:val="text2"/>
    <w:basedOn w:val="Normal"/>
    <w:uiPriority w:val="99"/>
    <w:qFormat/>
    <w:rsid w:val="00C32134"/>
    <w:pPr>
      <w:spacing w:before="100" w:beforeAutospacing="1" w:after="100" w:afterAutospacing="1"/>
    </w:pPr>
    <w:rPr>
      <w:rFonts w:eastAsia="Times New Roman"/>
      <w:sz w:val="24"/>
    </w:rPr>
  </w:style>
  <w:style w:type="character" w:customStyle="1" w:styleId="articleauthor">
    <w:name w:val="article_author"/>
    <w:rsid w:val="00C32134"/>
  </w:style>
  <w:style w:type="character" w:customStyle="1" w:styleId="articleissue">
    <w:name w:val="article_issue"/>
    <w:rsid w:val="00C32134"/>
  </w:style>
  <w:style w:type="character" w:customStyle="1" w:styleId="see">
    <w:name w:val="see"/>
    <w:rsid w:val="00C32134"/>
  </w:style>
  <w:style w:type="character" w:customStyle="1" w:styleId="StyleBold1">
    <w:name w:val="Style Bold1"/>
    <w:rsid w:val="00C32134"/>
    <w:rPr>
      <w:rFonts w:ascii="Georgia" w:hAnsi="Georgia"/>
      <w:b/>
      <w:bCs/>
      <w:sz w:val="22"/>
    </w:rPr>
  </w:style>
  <w:style w:type="character" w:customStyle="1" w:styleId="UnunderlinedTextChar">
    <w:name w:val="Ununderlined Text Char"/>
    <w:link w:val="UnunderlinedText"/>
    <w:locked/>
    <w:rsid w:val="00C32134"/>
    <w:rPr>
      <w:sz w:val="12"/>
    </w:rPr>
  </w:style>
  <w:style w:type="paragraph" w:customStyle="1" w:styleId="UnunderlinedText">
    <w:name w:val="Ununderlined Text"/>
    <w:basedOn w:val="Normal"/>
    <w:link w:val="UnunderlinedTextChar"/>
    <w:autoRedefine/>
    <w:qFormat/>
    <w:rsid w:val="00C32134"/>
    <w:rPr>
      <w:rFonts w:asciiTheme="minorHAnsi" w:hAnsiTheme="minorHAnsi" w:cstheme="minorBidi"/>
      <w:sz w:val="12"/>
    </w:rPr>
  </w:style>
  <w:style w:type="character" w:customStyle="1" w:styleId="box0">
    <w:name w:val="box"/>
    <w:rsid w:val="00C32134"/>
    <w:rPr>
      <w:rFonts w:ascii="Arial" w:hAnsi="Arial" w:cs="Arial"/>
      <w:b/>
      <w:color w:val="000000"/>
      <w:sz w:val="19"/>
      <w:szCs w:val="22"/>
      <w:u w:val="thick"/>
      <w:bdr w:val="single" w:sz="12" w:space="0" w:color="auto"/>
    </w:rPr>
  </w:style>
  <w:style w:type="paragraph" w:customStyle="1" w:styleId="body-12-5">
    <w:name w:val="body-12-5"/>
    <w:basedOn w:val="Normal"/>
    <w:uiPriority w:val="99"/>
    <w:qFormat/>
    <w:rsid w:val="00C32134"/>
    <w:pPr>
      <w:spacing w:before="100" w:beforeAutospacing="1" w:after="100" w:afterAutospacing="1"/>
    </w:pPr>
    <w:rPr>
      <w:rFonts w:eastAsia="Times New Roman"/>
      <w:sz w:val="24"/>
    </w:rPr>
  </w:style>
  <w:style w:type="character" w:customStyle="1" w:styleId="headertext">
    <w:name w:val="headertext"/>
    <w:rsid w:val="00C32134"/>
  </w:style>
  <w:style w:type="character" w:customStyle="1" w:styleId="endnote-reference">
    <w:name w:val="endnote-reference"/>
    <w:rsid w:val="00C32134"/>
  </w:style>
  <w:style w:type="character" w:customStyle="1" w:styleId="A5">
    <w:name w:val="A5"/>
    <w:uiPriority w:val="99"/>
    <w:rsid w:val="00C32134"/>
    <w:rPr>
      <w:rFonts w:ascii="Perpetua" w:hAnsi="Perpetua" w:cs="Perpetua" w:hint="default"/>
      <w:color w:val="000000"/>
    </w:rPr>
  </w:style>
  <w:style w:type="character" w:customStyle="1" w:styleId="A4">
    <w:name w:val="A4"/>
    <w:rsid w:val="00C32134"/>
    <w:rPr>
      <w:rFonts w:ascii="Perpetua" w:hAnsi="Perpetua" w:cs="Perpetua" w:hint="default"/>
      <w:color w:val="000000"/>
      <w:sz w:val="14"/>
      <w:szCs w:val="14"/>
    </w:rPr>
  </w:style>
  <w:style w:type="character" w:customStyle="1" w:styleId="officialsname">
    <w:name w:val="official_s_name"/>
    <w:rsid w:val="00C32134"/>
  </w:style>
  <w:style w:type="character" w:customStyle="1" w:styleId="audience">
    <w:name w:val="audience"/>
    <w:rsid w:val="00C32134"/>
  </w:style>
  <w:style w:type="character" w:customStyle="1" w:styleId="3TagCite">
    <w:name w:val="3 Tag/Cite"/>
    <w:rsid w:val="00C32134"/>
    <w:rPr>
      <w:rFonts w:ascii="Times New Roman" w:hAnsi="Times New Roman" w:cs="Times New Roman" w:hint="default"/>
      <w:b/>
      <w:bCs w:val="0"/>
      <w:sz w:val="22"/>
    </w:rPr>
  </w:style>
  <w:style w:type="paragraph" w:customStyle="1" w:styleId="titlestyle1">
    <w:name w:val="titlestyle1"/>
    <w:basedOn w:val="Normal"/>
    <w:qFormat/>
    <w:rsid w:val="00C32134"/>
    <w:pPr>
      <w:spacing w:before="100" w:beforeAutospacing="1" w:after="100" w:afterAutospacing="1"/>
    </w:pPr>
    <w:rPr>
      <w:rFonts w:eastAsia="Times New Roman"/>
      <w:sz w:val="24"/>
    </w:rPr>
  </w:style>
  <w:style w:type="character" w:customStyle="1" w:styleId="tpk">
    <w:name w:val="tpk"/>
    <w:rsid w:val="00C32134"/>
  </w:style>
  <w:style w:type="character" w:customStyle="1" w:styleId="UnderlineStyleChar">
    <w:name w:val="Underline Style Char"/>
    <w:link w:val="UnderlineStyle"/>
    <w:uiPriority w:val="99"/>
    <w:rsid w:val="00C32134"/>
    <w:rPr>
      <w:rFonts w:ascii="Calibri" w:eastAsia="Calibri" w:hAnsi="Calibri" w:cs="Calibri"/>
      <w:b/>
      <w:u w:val="single"/>
      <w:lang w:eastAsia="ar-SA"/>
    </w:rPr>
  </w:style>
  <w:style w:type="paragraph" w:customStyle="1" w:styleId="AuthorDate1">
    <w:name w:val="Author/Date"/>
    <w:basedOn w:val="Normal"/>
    <w:link w:val="AuthorDateChar1"/>
    <w:qFormat/>
    <w:rsid w:val="00C32134"/>
    <w:rPr>
      <w:rFonts w:eastAsia="Times New Roman"/>
      <w:b/>
      <w:sz w:val="24"/>
      <w:u w:val="single"/>
    </w:rPr>
  </w:style>
  <w:style w:type="character" w:customStyle="1" w:styleId="AuthorDateChar1">
    <w:name w:val="Author/Date Char1"/>
    <w:link w:val="AuthorDate1"/>
    <w:rsid w:val="00C32134"/>
    <w:rPr>
      <w:rFonts w:ascii="Calibri" w:eastAsia="Times New Roman" w:hAnsi="Calibri" w:cs="Calibri"/>
      <w:b/>
      <w:sz w:val="24"/>
      <w:u w:val="single"/>
    </w:rPr>
  </w:style>
  <w:style w:type="paragraph" w:customStyle="1" w:styleId="CM25">
    <w:name w:val="CM25"/>
    <w:basedOn w:val="Default"/>
    <w:next w:val="Default"/>
    <w:qFormat/>
    <w:rsid w:val="00C32134"/>
    <w:pPr>
      <w:spacing w:after="233"/>
    </w:pPr>
    <w:rPr>
      <w:rFonts w:cs="Times New Roman"/>
    </w:rPr>
  </w:style>
  <w:style w:type="character" w:customStyle="1" w:styleId="ReadUnderline">
    <w:name w:val="Read Underline"/>
    <w:rsid w:val="00C32134"/>
    <w:rPr>
      <w:rFonts w:ascii="Arial" w:hAnsi="Arial"/>
      <w:b/>
      <w:sz w:val="18"/>
      <w:u w:val="thick"/>
    </w:rPr>
  </w:style>
  <w:style w:type="paragraph" w:customStyle="1" w:styleId="ReduceText">
    <w:name w:val="Reduce Text"/>
    <w:basedOn w:val="Normal"/>
    <w:autoRedefine/>
    <w:qFormat/>
    <w:rsid w:val="00C32134"/>
    <w:pPr>
      <w:ind w:left="1440" w:right="720"/>
    </w:pPr>
    <w:rPr>
      <w:rFonts w:eastAsia="Times New Roman"/>
      <w:sz w:val="10"/>
    </w:rPr>
  </w:style>
  <w:style w:type="character" w:customStyle="1" w:styleId="goldbldtext">
    <w:name w:val="goldbldtext"/>
    <w:rsid w:val="00C32134"/>
  </w:style>
  <w:style w:type="paragraph" w:customStyle="1" w:styleId="analytics0">
    <w:name w:val="analytics"/>
    <w:basedOn w:val="Normal"/>
    <w:link w:val="analyticsChar0"/>
    <w:uiPriority w:val="4"/>
    <w:qFormat/>
    <w:rsid w:val="00C32134"/>
    <w:rPr>
      <w:b/>
      <w:color w:val="C00000"/>
      <w:sz w:val="26"/>
    </w:rPr>
  </w:style>
  <w:style w:type="character" w:customStyle="1" w:styleId="analyticsChar0">
    <w:name w:val="analytics Char"/>
    <w:basedOn w:val="DefaultParagraphFont"/>
    <w:link w:val="analytics0"/>
    <w:uiPriority w:val="4"/>
    <w:rsid w:val="00C32134"/>
    <w:rPr>
      <w:rFonts w:ascii="Calibri" w:hAnsi="Calibri" w:cs="Calibri"/>
      <w:b/>
      <w:color w:val="C00000"/>
      <w:sz w:val="26"/>
    </w:rPr>
  </w:style>
  <w:style w:type="character" w:customStyle="1" w:styleId="swauthor">
    <w:name w:val="sw_author"/>
    <w:rsid w:val="00C32134"/>
  </w:style>
  <w:style w:type="character" w:customStyle="1" w:styleId="Mention1">
    <w:name w:val="Mention1"/>
    <w:basedOn w:val="DefaultParagraphFont"/>
    <w:uiPriority w:val="99"/>
    <w:semiHidden/>
    <w:unhideWhenUsed/>
    <w:rsid w:val="00C32134"/>
    <w:rPr>
      <w:color w:val="2B579A"/>
      <w:shd w:val="clear" w:color="auto" w:fill="E6E6E6"/>
    </w:rPr>
  </w:style>
  <w:style w:type="paragraph" w:customStyle="1" w:styleId="PhoTag">
    <w:name w:val="PhoTag"/>
    <w:basedOn w:val="Normal"/>
    <w:next w:val="Normal"/>
    <w:autoRedefine/>
    <w:qFormat/>
    <w:rsid w:val="00C32134"/>
    <w:rPr>
      <w:b/>
    </w:rPr>
  </w:style>
  <w:style w:type="character" w:customStyle="1" w:styleId="boldunderlineChar3">
    <w:name w:val="bold underline Char"/>
    <w:basedOn w:val="DefaultParagraphFont"/>
    <w:rsid w:val="00C32134"/>
    <w:rPr>
      <w:rFonts w:ascii="Times New Roman" w:eastAsia="Times New Roman" w:hAnsi="Times New Roman" w:cs="Arial"/>
      <w:b/>
      <w:bCs/>
      <w:sz w:val="24"/>
      <w:szCs w:val="24"/>
      <w:u w:val="single"/>
      <w:lang w:eastAsia="zh-CN"/>
    </w:rPr>
  </w:style>
  <w:style w:type="character" w:customStyle="1" w:styleId="TagGreg">
    <w:name w:val="TagGreg"/>
    <w:basedOn w:val="DefaultParagraphFont"/>
    <w:uiPriority w:val="1"/>
    <w:qFormat/>
    <w:rsid w:val="00C32134"/>
    <w:rPr>
      <w:b/>
      <w:sz w:val="24"/>
    </w:rPr>
  </w:style>
  <w:style w:type="paragraph" w:customStyle="1" w:styleId="Heading4Cite">
    <w:name w:val="Heading 4 Cite"/>
    <w:basedOn w:val="Normal"/>
    <w:link w:val="Heading4CiteChar"/>
    <w:autoRedefine/>
    <w:qFormat/>
    <w:rsid w:val="00C32134"/>
    <w:rPr>
      <w:rFonts w:eastAsia="Calibri"/>
      <w:color w:val="000000"/>
    </w:rPr>
  </w:style>
  <w:style w:type="character" w:customStyle="1" w:styleId="Heading4CiteChar">
    <w:name w:val="Heading 4 Cite Char"/>
    <w:link w:val="Heading4Cite"/>
    <w:rsid w:val="00C32134"/>
    <w:rPr>
      <w:rFonts w:ascii="Calibri" w:eastAsia="Calibri" w:hAnsi="Calibri" w:cs="Calibri"/>
      <w:color w:val="000000"/>
    </w:rPr>
  </w:style>
  <w:style w:type="character" w:customStyle="1" w:styleId="UnderlinedCharChar0">
    <w:name w:val="Underlined Char Char"/>
    <w:rsid w:val="00C32134"/>
    <w:rPr>
      <w:szCs w:val="28"/>
      <w:u w:val="single"/>
      <w:lang w:val="en-US" w:eastAsia="en-US" w:bidi="ar-SA"/>
    </w:rPr>
  </w:style>
  <w:style w:type="character" w:customStyle="1" w:styleId="Style9ptItalicUnderline">
    <w:name w:val="Style 9 pt Italic Underline"/>
    <w:rsid w:val="00C32134"/>
    <w:rPr>
      <w:i/>
      <w:iCs/>
      <w:sz w:val="20"/>
      <w:u w:val="single"/>
    </w:rPr>
  </w:style>
  <w:style w:type="paragraph" w:customStyle="1" w:styleId="UnderlineEmphasis">
    <w:name w:val="Underline + Emphasis"/>
    <w:basedOn w:val="Normal"/>
    <w:next w:val="Normal"/>
    <w:link w:val="UnderlineEmphasisChar"/>
    <w:autoRedefine/>
    <w:qFormat/>
    <w:rsid w:val="00C32134"/>
    <w:rPr>
      <w:rFonts w:eastAsia="Calibri"/>
      <w:b/>
      <w:color w:val="000000"/>
      <w:u w:val="single"/>
    </w:rPr>
  </w:style>
  <w:style w:type="character" w:customStyle="1" w:styleId="UnderlineEmphasisChar">
    <w:name w:val="Underline + Emphasis Char"/>
    <w:link w:val="UnderlineEmphasis"/>
    <w:rsid w:val="00C32134"/>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32134"/>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32134"/>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32134"/>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32134"/>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C32134"/>
    <w:rPr>
      <w:rFonts w:eastAsia="Times New Roman"/>
      <w:color w:val="000000"/>
      <w:szCs w:val="20"/>
      <w:u w:val="single"/>
    </w:rPr>
  </w:style>
  <w:style w:type="character" w:customStyle="1" w:styleId="StyleUnderline9pt2Char">
    <w:name w:val="Style Underline + 9 pt2 Char"/>
    <w:link w:val="StyleUnderline9pt2"/>
    <w:rsid w:val="00C32134"/>
    <w:rPr>
      <w:rFonts w:ascii="Calibri" w:eastAsia="Times New Roman" w:hAnsi="Calibri" w:cs="Calibri"/>
      <w:color w:val="000000"/>
      <w:szCs w:val="20"/>
      <w:u w:val="single"/>
    </w:rPr>
  </w:style>
  <w:style w:type="paragraph" w:customStyle="1" w:styleId="TxBr5p1">
    <w:name w:val="TxBr_5p1"/>
    <w:basedOn w:val="Normal"/>
    <w:qFormat/>
    <w:rsid w:val="00C3213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32134"/>
    <w:pPr>
      <w:ind w:left="400"/>
    </w:pPr>
    <w:rPr>
      <w:rFonts w:eastAsia="Calibri"/>
      <w:color w:val="000000"/>
    </w:rPr>
  </w:style>
  <w:style w:type="character" w:customStyle="1" w:styleId="StyleUnderlineChar">
    <w:name w:val="Style Underline Char"/>
    <w:rsid w:val="00C32134"/>
    <w:rPr>
      <w:u w:val="single"/>
      <w:lang w:val="en-US" w:eastAsia="en-US" w:bidi="ar-SA"/>
    </w:rPr>
  </w:style>
  <w:style w:type="character" w:customStyle="1" w:styleId="ReallyfuckingsmallChar">
    <w:name w:val="Really fucking small Char"/>
    <w:rsid w:val="00C32134"/>
    <w:rPr>
      <w:sz w:val="10"/>
      <w:szCs w:val="24"/>
      <w:lang w:val="en-US" w:eastAsia="en-US" w:bidi="ar-SA"/>
    </w:rPr>
  </w:style>
  <w:style w:type="character" w:customStyle="1" w:styleId="flagicon">
    <w:name w:val="flagicon"/>
    <w:basedOn w:val="DefaultParagraphFont"/>
    <w:rsid w:val="00C32134"/>
  </w:style>
  <w:style w:type="character" w:customStyle="1" w:styleId="Style11ptUnderline2">
    <w:name w:val="Style 11 pt Underline2"/>
    <w:rsid w:val="00C32134"/>
    <w:rPr>
      <w:sz w:val="20"/>
      <w:u w:val="single"/>
    </w:rPr>
  </w:style>
  <w:style w:type="character" w:customStyle="1" w:styleId="Style11ptBoldUnderline2">
    <w:name w:val="Style 11 pt Bold Underline2"/>
    <w:rsid w:val="00C32134"/>
    <w:rPr>
      <w:b/>
      <w:bCs/>
      <w:sz w:val="20"/>
      <w:u w:val="single"/>
    </w:rPr>
  </w:style>
  <w:style w:type="character" w:customStyle="1" w:styleId="Style11ptBoldUnderline1">
    <w:name w:val="Style 11 pt Bold Underline1"/>
    <w:rsid w:val="00C32134"/>
    <w:rPr>
      <w:b/>
      <w:bCs/>
      <w:sz w:val="20"/>
      <w:u w:val="single"/>
    </w:rPr>
  </w:style>
  <w:style w:type="character" w:customStyle="1" w:styleId="1">
    <w:name w:val="1"/>
    <w:rsid w:val="00C32134"/>
    <w:rPr>
      <w:rFonts w:cs="Arial"/>
      <w:bCs/>
      <w:sz w:val="20"/>
      <w:u w:val="single"/>
      <w:lang w:val="en-US" w:eastAsia="en-US" w:bidi="ar-SA"/>
    </w:rPr>
  </w:style>
  <w:style w:type="paragraph" w:styleId="ListBullet">
    <w:name w:val="List Bullet"/>
    <w:basedOn w:val="Normal"/>
    <w:link w:val="ListBulletChar"/>
    <w:unhideWhenUsed/>
    <w:rsid w:val="00C32134"/>
    <w:pPr>
      <w:tabs>
        <w:tab w:val="num" w:pos="360"/>
      </w:tabs>
      <w:ind w:left="360" w:hanging="360"/>
      <w:contextualSpacing/>
    </w:pPr>
  </w:style>
  <w:style w:type="character" w:customStyle="1" w:styleId="CardsCharChar">
    <w:name w:val="Cards Char Char"/>
    <w:rsid w:val="00C32134"/>
    <w:rPr>
      <w:szCs w:val="24"/>
      <w:lang w:val="en-US" w:eastAsia="en-US" w:bidi="ar-SA"/>
    </w:rPr>
  </w:style>
  <w:style w:type="character" w:customStyle="1" w:styleId="bold-italic-sub-c">
    <w:name w:val="bold-italic-sub-c"/>
    <w:basedOn w:val="DefaultParagraphFont"/>
    <w:rsid w:val="00C32134"/>
  </w:style>
  <w:style w:type="character" w:customStyle="1" w:styleId="charoverride-4">
    <w:name w:val="charoverride-4"/>
    <w:basedOn w:val="DefaultParagraphFont"/>
    <w:rsid w:val="00C32134"/>
  </w:style>
  <w:style w:type="character" w:customStyle="1" w:styleId="charoverride-3">
    <w:name w:val="charoverride-3"/>
    <w:basedOn w:val="DefaultParagraphFont"/>
    <w:rsid w:val="00C32134"/>
  </w:style>
  <w:style w:type="character" w:customStyle="1" w:styleId="DateChar1">
    <w:name w:val="Date Char1"/>
    <w:aliases w:val="date Char1"/>
    <w:basedOn w:val="DefaultParagraphFont"/>
    <w:rsid w:val="00C32134"/>
    <w:rPr>
      <w:rFonts w:ascii="Georgia" w:hAnsi="Georgia"/>
    </w:rPr>
  </w:style>
  <w:style w:type="character" w:customStyle="1" w:styleId="BlockTitle2Char">
    <w:name w:val="Block Title2 Char"/>
    <w:link w:val="BlockTitle2"/>
    <w:rsid w:val="00C32134"/>
    <w:rPr>
      <w:rFonts w:ascii="Calibri" w:eastAsia="Calibri" w:hAnsi="Calibri" w:cs="Calibri"/>
      <w:b/>
      <w:sz w:val="28"/>
      <w:szCs w:val="20"/>
    </w:rPr>
  </w:style>
  <w:style w:type="character" w:customStyle="1" w:styleId="CardNotUnderlinedChar1">
    <w:name w:val="Card Not Underlined Char1"/>
    <w:link w:val="CardNotUnderlined"/>
    <w:rsid w:val="00C32134"/>
    <w:rPr>
      <w:rFonts w:ascii="Calibri" w:eastAsia="Calibri" w:hAnsi="Calibri" w:cs="Calibri"/>
      <w:sz w:val="16"/>
      <w:szCs w:val="20"/>
    </w:rPr>
  </w:style>
  <w:style w:type="paragraph" w:customStyle="1" w:styleId="FullText">
    <w:name w:val="Full Text"/>
    <w:basedOn w:val="Normal"/>
    <w:qFormat/>
    <w:rsid w:val="00C32134"/>
    <w:rPr>
      <w:rFonts w:ascii="Arial Narrow" w:eastAsia="Times New Roman" w:hAnsi="Arial Narrow"/>
    </w:rPr>
  </w:style>
  <w:style w:type="paragraph" w:customStyle="1" w:styleId="TagLine0">
    <w:name w:val="Tag Line"/>
    <w:basedOn w:val="Normal"/>
    <w:next w:val="FullText"/>
    <w:qFormat/>
    <w:rsid w:val="00C32134"/>
    <w:rPr>
      <w:rFonts w:ascii="Arial Narrow" w:eastAsia="Times New Roman" w:hAnsi="Arial Narrow"/>
      <w:b/>
      <w:sz w:val="28"/>
    </w:rPr>
  </w:style>
  <w:style w:type="character" w:customStyle="1" w:styleId="SourceBold">
    <w:name w:val="Source Bold"/>
    <w:rsid w:val="00C32134"/>
    <w:rPr>
      <w:rFonts w:ascii="Arial Narrow" w:hAnsi="Arial Narrow"/>
      <w:b/>
      <w:sz w:val="24"/>
      <w:u w:val="none"/>
    </w:rPr>
  </w:style>
  <w:style w:type="paragraph" w:customStyle="1" w:styleId="FreeForm">
    <w:name w:val="Free Form"/>
    <w:qFormat/>
    <w:rsid w:val="00C32134"/>
    <w:pPr>
      <w:spacing w:after="0" w:line="240" w:lineRule="auto"/>
    </w:pPr>
    <w:rPr>
      <w:rFonts w:ascii="Times New Roman" w:eastAsia="ヒラギノ角ゴ Pro W3" w:hAnsi="Times New Roman" w:cs="Times New Roman"/>
      <w:color w:val="000000"/>
      <w:sz w:val="24"/>
      <w:szCs w:val="20"/>
    </w:rPr>
  </w:style>
  <w:style w:type="character" w:customStyle="1" w:styleId="Hyperlink1">
    <w:name w:val="Hyperlink1"/>
    <w:rsid w:val="00C32134"/>
    <w:rPr>
      <w:color w:val="002FF6"/>
      <w:sz w:val="24"/>
      <w:u w:val="single"/>
    </w:rPr>
  </w:style>
  <w:style w:type="character" w:customStyle="1" w:styleId="AuthorDateChar0">
    <w:name w:val="Author/Date Char"/>
    <w:locked/>
    <w:rsid w:val="00C32134"/>
    <w:rPr>
      <w:rFonts w:cs="Calibri"/>
      <w:b/>
      <w:u w:val="single"/>
    </w:rPr>
  </w:style>
  <w:style w:type="character" w:customStyle="1" w:styleId="HilightChar">
    <w:name w:val="Hilight Char"/>
    <w:rsid w:val="00C32134"/>
    <w:rPr>
      <w:rFonts w:eastAsia="Calibri"/>
      <w:b/>
      <w:noProof w:val="0"/>
      <w:sz w:val="22"/>
      <w:szCs w:val="22"/>
      <w:u w:val="single"/>
      <w:lang w:val="en-US" w:eastAsia="ar-SA" w:bidi="ar-SA"/>
    </w:rPr>
  </w:style>
  <w:style w:type="paragraph" w:customStyle="1" w:styleId="TagCite2">
    <w:name w:val="Tag &amp; Cite"/>
    <w:basedOn w:val="Normal"/>
    <w:link w:val="TagCiteChar3"/>
    <w:qFormat/>
    <w:rsid w:val="00C32134"/>
    <w:pPr>
      <w:jc w:val="both"/>
    </w:pPr>
    <w:rPr>
      <w:rFonts w:ascii="Arial Narrow" w:eastAsia="Times New Roman" w:hAnsi="Arial Narrow"/>
      <w:b/>
    </w:rPr>
  </w:style>
  <w:style w:type="character" w:customStyle="1" w:styleId="TagCiteChar3">
    <w:name w:val="Tag &amp; Cite Char"/>
    <w:link w:val="TagCite2"/>
    <w:rsid w:val="00C32134"/>
    <w:rPr>
      <w:rFonts w:ascii="Arial Narrow" w:eastAsia="Times New Roman" w:hAnsi="Arial Narrow" w:cs="Calibri"/>
      <w:b/>
    </w:rPr>
  </w:style>
  <w:style w:type="paragraph" w:customStyle="1" w:styleId="HighlightedText">
    <w:name w:val="Highlighted Text"/>
    <w:basedOn w:val="Normal"/>
    <w:link w:val="HighlightedTextChar"/>
    <w:qFormat/>
    <w:rsid w:val="00C32134"/>
    <w:pPr>
      <w:jc w:val="both"/>
    </w:pPr>
    <w:rPr>
      <w:rFonts w:ascii="Arial Narrow" w:eastAsia="Times New Roman" w:hAnsi="Arial Narrow"/>
      <w:u w:val="thick"/>
    </w:rPr>
  </w:style>
  <w:style w:type="character" w:customStyle="1" w:styleId="HighlightedTextChar">
    <w:name w:val="Highlighted Text Char"/>
    <w:link w:val="HighlightedText"/>
    <w:rsid w:val="00C32134"/>
    <w:rPr>
      <w:rFonts w:ascii="Arial Narrow" w:eastAsia="Times New Roman" w:hAnsi="Arial Narrow" w:cs="Calibri"/>
      <w:u w:val="thick"/>
    </w:rPr>
  </w:style>
  <w:style w:type="character" w:customStyle="1" w:styleId="StyleUnderlineCharChar">
    <w:name w:val="Style Underline Char Char"/>
    <w:rsid w:val="00C32134"/>
    <w:rPr>
      <w:rFonts w:ascii="Times New Roman" w:eastAsia="Times New Roman" w:hAnsi="Times New Roman" w:cs="Times New Roman"/>
      <w:sz w:val="20"/>
      <w:szCs w:val="20"/>
      <w:u w:val="single"/>
    </w:rPr>
  </w:style>
  <w:style w:type="character" w:customStyle="1" w:styleId="c1">
    <w:name w:val="c1"/>
    <w:rsid w:val="00C32134"/>
  </w:style>
  <w:style w:type="paragraph" w:customStyle="1" w:styleId="Hat2">
    <w:name w:val="Hat2"/>
    <w:basedOn w:val="Heading2"/>
    <w:next w:val="Heading2"/>
    <w:autoRedefine/>
    <w:uiPriority w:val="99"/>
    <w:qFormat/>
    <w:rsid w:val="00C32134"/>
    <w:pPr>
      <w:keepNext w:val="0"/>
      <w:keepLines w:val="0"/>
      <w:pageBreakBefore w:val="0"/>
      <w:jc w:val="left"/>
    </w:pPr>
    <w:rPr>
      <w:rFonts w:ascii="Arial Narrow" w:eastAsia="Calibri" w:hAnsi="Arial Narrow" w:cs="Times New Roman"/>
      <w:caps/>
      <w:sz w:val="20"/>
      <w:u w:val="none"/>
    </w:rPr>
  </w:style>
  <w:style w:type="character" w:customStyle="1" w:styleId="AuthorYear">
    <w:name w:val="AuthorYear"/>
    <w:uiPriority w:val="1"/>
    <w:qFormat/>
    <w:rsid w:val="00C32134"/>
    <w:rPr>
      <w:rFonts w:ascii="Georgia" w:hAnsi="Georgia"/>
      <w:b/>
      <w:sz w:val="24"/>
    </w:rPr>
  </w:style>
  <w:style w:type="character" w:customStyle="1" w:styleId="Emphasis20">
    <w:name w:val="Emphasis 2"/>
    <w:basedOn w:val="Emphasis"/>
    <w:uiPriority w:val="1"/>
    <w:qFormat/>
    <w:rsid w:val="00C32134"/>
    <w:rPr>
      <w:rFonts w:ascii="Times New Roman" w:hAnsi="Times New Roman" w:cs="Times New Roman" w:hint="default"/>
      <w:b w:val="0"/>
      <w:bCs w:val="0"/>
      <w:i w:val="0"/>
      <w:iCs/>
      <w:sz w:val="22"/>
      <w:u w:val="single"/>
      <w:bdr w:val="single" w:sz="2" w:space="0" w:color="auto" w:frame="1"/>
    </w:rPr>
  </w:style>
  <w:style w:type="character" w:customStyle="1" w:styleId="StyleCardTextUnderline3Char">
    <w:name w:val="Style Card Text + Underline3 Char"/>
    <w:link w:val="StyleCardTextUnderline3"/>
    <w:locked/>
    <w:rsid w:val="00C32134"/>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32134"/>
    <w:pPr>
      <w:spacing w:after="200" w:line="276" w:lineRule="auto"/>
    </w:pPr>
    <w:rPr>
      <w:rFonts w:ascii="Cambria" w:eastAsia="Times New Roman" w:hAnsi="Cambria" w:cs="Times New Roman"/>
      <w:u w:val="thick"/>
      <w:lang w:eastAsia="ko-KR"/>
    </w:rPr>
  </w:style>
  <w:style w:type="character" w:customStyle="1" w:styleId="Underline0">
    <w:name w:val="*Underline*"/>
    <w:rsid w:val="00C32134"/>
    <w:rPr>
      <w:rFonts w:ascii="Times New Roman" w:hAnsi="Times New Roman"/>
      <w:b/>
      <w:sz w:val="24"/>
      <w:u w:val="single"/>
    </w:rPr>
  </w:style>
  <w:style w:type="paragraph" w:customStyle="1" w:styleId="TxBr33p1">
    <w:name w:val="TxBr_33p1"/>
    <w:basedOn w:val="Normal"/>
    <w:uiPriority w:val="99"/>
    <w:qFormat/>
    <w:rsid w:val="00C32134"/>
    <w:pPr>
      <w:tabs>
        <w:tab w:val="left" w:pos="204"/>
      </w:tabs>
      <w:autoSpaceDE w:val="0"/>
      <w:autoSpaceDN w:val="0"/>
      <w:adjustRightInd w:val="0"/>
      <w:spacing w:line="260" w:lineRule="atLeast"/>
      <w:jc w:val="both"/>
    </w:pPr>
    <w:rPr>
      <w:rFonts w:eastAsia="Times New Roman"/>
    </w:rPr>
  </w:style>
  <w:style w:type="character" w:customStyle="1" w:styleId="Dottedunderline">
    <w:name w:val="Dotted underline"/>
    <w:rsid w:val="00C32134"/>
    <w:rPr>
      <w:u w:val="dotted"/>
    </w:rPr>
  </w:style>
  <w:style w:type="character" w:customStyle="1" w:styleId="NothingChar1">
    <w:name w:val="Nothing Char1"/>
    <w:rsid w:val="00C32134"/>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C32134"/>
    <w:rPr>
      <w:rFonts w:eastAsia="SimSun"/>
      <w:lang w:eastAsia="zh-CN"/>
    </w:rPr>
  </w:style>
  <w:style w:type="character" w:customStyle="1" w:styleId="Heading51">
    <w:name w:val="Heading 51"/>
    <w:aliases w:val="Heading 5 Char Char Char,Heading 511"/>
    <w:rsid w:val="00C32134"/>
    <w:rPr>
      <w:b/>
      <w:bCs/>
      <w:iCs/>
      <w:szCs w:val="26"/>
      <w:lang w:val="en-US" w:eastAsia="en-US" w:bidi="ar-SA"/>
    </w:rPr>
  </w:style>
  <w:style w:type="character" w:customStyle="1" w:styleId="comments-post">
    <w:name w:val="comments-post"/>
    <w:rsid w:val="00C32134"/>
  </w:style>
  <w:style w:type="character" w:customStyle="1" w:styleId="boldciteChar4">
    <w:name w:val="bold cite Char4"/>
    <w:link w:val="boldcite"/>
    <w:locked/>
    <w:rsid w:val="00C32134"/>
    <w:rPr>
      <w:rFonts w:ascii="Calibri" w:eastAsia="Times New Roman" w:hAnsi="Calibri" w:cs="Calibri"/>
      <w:b/>
      <w:color w:val="000000"/>
      <w:u w:val="thick" w:color="000000"/>
    </w:rPr>
  </w:style>
  <w:style w:type="character" w:customStyle="1" w:styleId="underlinecardChar">
    <w:name w:val="underline card Char"/>
    <w:rsid w:val="00C32134"/>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C32134"/>
    <w:pPr>
      <w:ind w:left="547" w:right="648"/>
      <w:jc w:val="both"/>
    </w:pPr>
    <w:rPr>
      <w:rFonts w:eastAsia="Calibri"/>
      <w:sz w:val="12"/>
      <w:szCs w:val="12"/>
    </w:rPr>
  </w:style>
  <w:style w:type="character" w:customStyle="1" w:styleId="Irrelevant5fontChar">
    <w:name w:val="Irrelevant (5 font) Char"/>
    <w:rsid w:val="00C32134"/>
    <w:rPr>
      <w:sz w:val="10"/>
      <w:szCs w:val="10"/>
      <w:lang w:val="en-US" w:eastAsia="en-US" w:bidi="ar-SA"/>
    </w:rPr>
  </w:style>
  <w:style w:type="character" w:customStyle="1" w:styleId="CardsFont6ptChar1">
    <w:name w:val="Cards + Font: 6 pt Char1"/>
    <w:link w:val="CardsFont6pt"/>
    <w:rsid w:val="00C32134"/>
    <w:rPr>
      <w:rFonts w:ascii="Calibri" w:eastAsia="Calibri" w:hAnsi="Calibri" w:cs="Calibri"/>
      <w:sz w:val="16"/>
      <w:szCs w:val="20"/>
    </w:rPr>
  </w:style>
  <w:style w:type="character" w:customStyle="1" w:styleId="Hyperlink13">
    <w:name w:val="Hyperlink13"/>
    <w:rsid w:val="00C32134"/>
    <w:rPr>
      <w:b w:val="0"/>
      <w:bCs w:val="0"/>
      <w:strike w:val="0"/>
      <w:dstrike w:val="0"/>
      <w:color w:val="008000"/>
      <w:sz w:val="20"/>
      <w:szCs w:val="20"/>
      <w:u w:val="none"/>
      <w:effect w:val="none"/>
    </w:rPr>
  </w:style>
  <w:style w:type="character" w:customStyle="1" w:styleId="standardcontent1">
    <w:name w:val="standardcontent1"/>
    <w:rsid w:val="00C32134"/>
    <w:rPr>
      <w:rFonts w:ascii="Arial" w:hAnsi="Arial" w:cs="Arial" w:hint="default"/>
      <w:strike w:val="0"/>
      <w:dstrike w:val="0"/>
      <w:sz w:val="24"/>
      <w:szCs w:val="24"/>
      <w:u w:val="none"/>
      <w:effect w:val="none"/>
    </w:rPr>
  </w:style>
  <w:style w:type="character" w:customStyle="1" w:styleId="Hyperlink4">
    <w:name w:val="Hyperlink4"/>
    <w:rsid w:val="00C32134"/>
    <w:rPr>
      <w:color w:val="000066"/>
      <w:u w:val="single"/>
    </w:rPr>
  </w:style>
  <w:style w:type="paragraph" w:customStyle="1" w:styleId="rddateline">
    <w:name w:val="rddateline"/>
    <w:basedOn w:val="Normal"/>
    <w:uiPriority w:val="99"/>
    <w:qFormat/>
    <w:rsid w:val="00C32134"/>
    <w:rPr>
      <w:rFonts w:eastAsia="Calibri"/>
      <w:szCs w:val="20"/>
    </w:rPr>
  </w:style>
  <w:style w:type="paragraph" w:customStyle="1" w:styleId="rdheadline">
    <w:name w:val="rdheadline"/>
    <w:basedOn w:val="Normal"/>
    <w:uiPriority w:val="99"/>
    <w:qFormat/>
    <w:rsid w:val="00C3213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32134"/>
    <w:pPr>
      <w:spacing w:after="100" w:afterAutospacing="1"/>
    </w:pPr>
    <w:rPr>
      <w:rFonts w:ascii="Verdana" w:eastAsia="Calibri" w:hAnsi="Verdana"/>
      <w:szCs w:val="20"/>
    </w:rPr>
  </w:style>
  <w:style w:type="character" w:customStyle="1" w:styleId="rddeckline1">
    <w:name w:val="rddeckline1"/>
    <w:rsid w:val="00C32134"/>
    <w:rPr>
      <w:rFonts w:ascii="Verdana" w:hAnsi="Verdana" w:hint="default"/>
      <w:b/>
      <w:bCs/>
      <w:sz w:val="22"/>
      <w:szCs w:val="22"/>
    </w:rPr>
  </w:style>
  <w:style w:type="character" w:customStyle="1" w:styleId="link-external">
    <w:name w:val="link-external"/>
    <w:rsid w:val="00C32134"/>
  </w:style>
  <w:style w:type="character" w:customStyle="1" w:styleId="contact1">
    <w:name w:val="contact1"/>
    <w:rsid w:val="00C32134"/>
    <w:rPr>
      <w:rFonts w:ascii="Tahoma" w:hAnsi="Tahoma" w:cs="Tahoma" w:hint="default"/>
      <w:color w:val="999999"/>
      <w:sz w:val="20"/>
      <w:szCs w:val="20"/>
    </w:rPr>
  </w:style>
  <w:style w:type="character" w:customStyle="1" w:styleId="credits1">
    <w:name w:val="credits1"/>
    <w:rsid w:val="00C32134"/>
    <w:rPr>
      <w:rFonts w:ascii="Tahoma" w:hAnsi="Tahoma" w:cs="Tahoma" w:hint="default"/>
      <w:color w:val="999999"/>
      <w:sz w:val="16"/>
      <w:szCs w:val="16"/>
    </w:rPr>
  </w:style>
  <w:style w:type="paragraph" w:customStyle="1" w:styleId="Heading20">
    <w:name w:val="Heading2"/>
    <w:basedOn w:val="Normal"/>
    <w:link w:val="Heading2Char0"/>
    <w:qFormat/>
    <w:rsid w:val="00C32134"/>
    <w:pPr>
      <w:jc w:val="center"/>
    </w:pPr>
    <w:rPr>
      <w:rFonts w:eastAsia="Times New Roman"/>
      <w:b/>
      <w:caps/>
    </w:rPr>
  </w:style>
  <w:style w:type="character" w:customStyle="1" w:styleId="Heading2Char0">
    <w:name w:val="Heading2 Char"/>
    <w:link w:val="Heading20"/>
    <w:rsid w:val="00C32134"/>
    <w:rPr>
      <w:rFonts w:ascii="Calibri" w:eastAsia="Times New Roman" w:hAnsi="Calibri" w:cs="Calibri"/>
      <w:b/>
      <w:caps/>
    </w:rPr>
  </w:style>
  <w:style w:type="paragraph" w:customStyle="1" w:styleId="Header2">
    <w:name w:val="Header2"/>
    <w:basedOn w:val="Heading20"/>
    <w:link w:val="Header2Char"/>
    <w:qFormat/>
    <w:rsid w:val="00C32134"/>
  </w:style>
  <w:style w:type="character" w:customStyle="1" w:styleId="Header2Char">
    <w:name w:val="Header2 Char"/>
    <w:link w:val="Header2"/>
    <w:rsid w:val="00C32134"/>
    <w:rPr>
      <w:rFonts w:ascii="Calibri" w:eastAsia="Times New Roman" w:hAnsi="Calibri" w:cs="Calibri"/>
      <w:b/>
      <w:caps/>
    </w:rPr>
  </w:style>
  <w:style w:type="paragraph" w:customStyle="1" w:styleId="Underlinedcard0">
    <w:name w:val="Underlined card"/>
    <w:basedOn w:val="Normal"/>
    <w:link w:val="UnderlinedcardChar0"/>
    <w:autoRedefine/>
    <w:qFormat/>
    <w:rsid w:val="00C32134"/>
    <w:pPr>
      <w:autoSpaceDE w:val="0"/>
      <w:autoSpaceDN w:val="0"/>
      <w:adjustRightInd w:val="0"/>
      <w:ind w:left="432" w:right="432"/>
      <w:jc w:val="both"/>
    </w:pPr>
    <w:rPr>
      <w:rFonts w:eastAsia="Times New Roman"/>
      <w:u w:val="thick"/>
    </w:rPr>
  </w:style>
  <w:style w:type="character" w:customStyle="1" w:styleId="UnderlinedcardChar0">
    <w:name w:val="Underlined card Char"/>
    <w:link w:val="Underlinedcard0"/>
    <w:rsid w:val="00C32134"/>
    <w:rPr>
      <w:rFonts w:ascii="Calibri" w:eastAsia="Times New Roman" w:hAnsi="Calibri" w:cs="Calibri"/>
      <w:u w:val="thick"/>
    </w:rPr>
  </w:style>
  <w:style w:type="paragraph" w:customStyle="1" w:styleId="StyleHeading212pt">
    <w:name w:val="Style Heading2 + 12 pt"/>
    <w:basedOn w:val="Heading20"/>
    <w:link w:val="StyleHeading212ptChar"/>
    <w:qFormat/>
    <w:rsid w:val="00C32134"/>
    <w:rPr>
      <w:bCs/>
    </w:rPr>
  </w:style>
  <w:style w:type="character" w:customStyle="1" w:styleId="StyleHeading212ptChar">
    <w:name w:val="Style Heading2 + 12 pt Char"/>
    <w:link w:val="StyleHeading212pt"/>
    <w:rsid w:val="00C32134"/>
    <w:rPr>
      <w:rFonts w:ascii="Calibri" w:eastAsia="Times New Roman" w:hAnsi="Calibri" w:cs="Calibri"/>
      <w:b/>
      <w:bCs/>
      <w:caps/>
    </w:rPr>
  </w:style>
  <w:style w:type="paragraph" w:customStyle="1" w:styleId="Heading212pt">
    <w:name w:val="Heading2 + 12 pt"/>
    <w:basedOn w:val="StyleHeading212pt"/>
    <w:link w:val="Heading212ptChar"/>
    <w:qFormat/>
    <w:rsid w:val="00C32134"/>
  </w:style>
  <w:style w:type="character" w:customStyle="1" w:styleId="Heading212ptChar">
    <w:name w:val="Heading2 + 12 pt Char"/>
    <w:link w:val="Heading212pt"/>
    <w:rsid w:val="00C32134"/>
    <w:rPr>
      <w:rFonts w:ascii="Calibri" w:eastAsia="Times New Roman" w:hAnsi="Calibri" w:cs="Calibri"/>
      <w:b/>
      <w:bCs/>
      <w:caps/>
    </w:rPr>
  </w:style>
  <w:style w:type="character" w:customStyle="1" w:styleId="CardsFont12ptCharCharCharChar">
    <w:name w:val="Cards + Font: 12 pt Char Char Char Char"/>
    <w:rsid w:val="00C32134"/>
    <w:rPr>
      <w:sz w:val="24"/>
      <w:szCs w:val="24"/>
      <w:u w:val="thick"/>
      <w:lang w:val="en-US" w:eastAsia="en-US" w:bidi="ar-SA"/>
    </w:rPr>
  </w:style>
  <w:style w:type="character" w:customStyle="1" w:styleId="StyleBoldText12pt10ptNotBoldKernat16pt">
    <w:name w:val="Style Bold Text 12 pt + 10 pt Not Bold Kern at 16 pt"/>
    <w:rsid w:val="00C3213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C32134"/>
  </w:style>
  <w:style w:type="paragraph" w:customStyle="1" w:styleId="highlightcardtext">
    <w:name w:val="highlight card text"/>
    <w:basedOn w:val="evidencetext"/>
    <w:uiPriority w:val="99"/>
    <w:qFormat/>
    <w:rsid w:val="00C32134"/>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C32134"/>
    <w:pPr>
      <w:ind w:left="1440" w:right="2016"/>
    </w:pPr>
    <w:rPr>
      <w:rFonts w:eastAsia="Calibri"/>
      <w:sz w:val="18"/>
      <w:u w:val="single"/>
      <w:lang w:val="en-US" w:eastAsia="en-US"/>
    </w:rPr>
  </w:style>
  <w:style w:type="paragraph" w:customStyle="1" w:styleId="underlinecard0">
    <w:name w:val="underline card"/>
    <w:basedOn w:val="Normal"/>
    <w:uiPriority w:val="99"/>
    <w:qFormat/>
    <w:rsid w:val="00C32134"/>
    <w:pPr>
      <w:ind w:left="1728" w:right="1728"/>
    </w:pPr>
    <w:rPr>
      <w:rFonts w:eastAsia="Calibri"/>
      <w:sz w:val="18"/>
      <w:u w:val="single"/>
    </w:rPr>
  </w:style>
  <w:style w:type="paragraph" w:customStyle="1" w:styleId="CardsChar2">
    <w:name w:val="Cards Char2"/>
    <w:basedOn w:val="Normal"/>
    <w:uiPriority w:val="99"/>
    <w:qFormat/>
    <w:rsid w:val="00C32134"/>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C32134"/>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C32134"/>
    <w:rPr>
      <w:rFonts w:ascii="Calibri" w:eastAsia="Times New Roman" w:hAnsi="Calibri" w:cs="Calibri"/>
      <w:b/>
      <w:bCs/>
    </w:rPr>
  </w:style>
  <w:style w:type="character" w:customStyle="1" w:styleId="UnderlinedCards">
    <w:name w:val="Underlined Cards"/>
    <w:rsid w:val="00C32134"/>
    <w:rPr>
      <w:sz w:val="24"/>
      <w:szCs w:val="24"/>
      <w:u w:val="thick"/>
      <w:lang w:val="en-US" w:eastAsia="en-US" w:bidi="ar-SA"/>
    </w:rPr>
  </w:style>
  <w:style w:type="character" w:customStyle="1" w:styleId="CardsFont12ptCharCharCharCharCharCharCharCharChar">
    <w:name w:val="Cards + Font: 12 pt Char Char Char Char Char Char Char Char Char"/>
    <w:rsid w:val="00C32134"/>
    <w:rPr>
      <w:sz w:val="24"/>
      <w:szCs w:val="24"/>
      <w:u w:val="thick"/>
      <w:lang w:val="en-US" w:eastAsia="en-US" w:bidi="ar-SA"/>
    </w:rPr>
  </w:style>
  <w:style w:type="character" w:customStyle="1" w:styleId="highlightcardtextChar">
    <w:name w:val="highlight card text Char"/>
    <w:rsid w:val="00C3213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32134"/>
    <w:pPr>
      <w:ind w:left="1728" w:right="1728"/>
    </w:pPr>
    <w:rPr>
      <w:rFonts w:eastAsia="Times New Roman"/>
      <w:sz w:val="18"/>
    </w:rPr>
  </w:style>
  <w:style w:type="character" w:customStyle="1" w:styleId="CardTextCharCharCharCharChar">
    <w:name w:val="Card Text Char Char Char Char Char"/>
    <w:link w:val="CardTextCharCharCharChar"/>
    <w:rsid w:val="00C32134"/>
    <w:rPr>
      <w:rFonts w:ascii="Calibri" w:eastAsia="Times New Roman" w:hAnsi="Calibri" w:cs="Calibri"/>
      <w:sz w:val="18"/>
    </w:rPr>
  </w:style>
  <w:style w:type="character" w:customStyle="1" w:styleId="TagsChar4">
    <w:name w:val="Tags Char4"/>
    <w:rsid w:val="00C32134"/>
    <w:rPr>
      <w:b/>
      <w:lang w:val="en-US" w:eastAsia="en-US" w:bidi="ar-SA"/>
    </w:rPr>
  </w:style>
  <w:style w:type="character" w:customStyle="1" w:styleId="tightinline1">
    <w:name w:val="tightinline1"/>
    <w:rsid w:val="00C3213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3213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C32134"/>
    <w:rPr>
      <w:rFonts w:eastAsia="Calibri"/>
      <w:b/>
    </w:rPr>
  </w:style>
  <w:style w:type="character" w:customStyle="1" w:styleId="blsp-spelling-corrected">
    <w:name w:val="blsp-spelling-corrected"/>
    <w:rsid w:val="00C32134"/>
  </w:style>
  <w:style w:type="character" w:customStyle="1" w:styleId="blsp-spelling-error">
    <w:name w:val="blsp-spelling-error"/>
    <w:rsid w:val="00C32134"/>
  </w:style>
  <w:style w:type="character" w:customStyle="1" w:styleId="sup">
    <w:name w:val="sup"/>
    <w:rsid w:val="00C32134"/>
  </w:style>
  <w:style w:type="character" w:customStyle="1" w:styleId="pgnum">
    <w:name w:val="pgnum"/>
    <w:rsid w:val="00C32134"/>
  </w:style>
  <w:style w:type="character" w:customStyle="1" w:styleId="SmallFontCharChar">
    <w:name w:val="Small Font Char Char"/>
    <w:rsid w:val="00C32134"/>
    <w:rPr>
      <w:rFonts w:ascii="Arial" w:hAnsi="Arial"/>
      <w:sz w:val="12"/>
      <w:szCs w:val="24"/>
      <w:lang w:val="en-US" w:eastAsia="en-US" w:bidi="ar-SA"/>
    </w:rPr>
  </w:style>
  <w:style w:type="paragraph" w:customStyle="1" w:styleId="textmargin">
    <w:name w:val="textmargin"/>
    <w:basedOn w:val="Normal"/>
    <w:uiPriority w:val="99"/>
    <w:qFormat/>
    <w:rsid w:val="00C3213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32134"/>
    <w:pPr>
      <w:spacing w:before="100" w:beforeAutospacing="1" w:after="100" w:afterAutospacing="1"/>
    </w:pPr>
    <w:rPr>
      <w:rFonts w:eastAsia="Calibri"/>
      <w:color w:val="000000"/>
    </w:rPr>
  </w:style>
  <w:style w:type="paragraph" w:customStyle="1" w:styleId="header1">
    <w:name w:val="header1"/>
    <w:basedOn w:val="Normal"/>
    <w:uiPriority w:val="99"/>
    <w:qFormat/>
    <w:rsid w:val="00C32134"/>
    <w:pPr>
      <w:spacing w:before="100" w:beforeAutospacing="1" w:after="100" w:afterAutospacing="1"/>
    </w:pPr>
    <w:rPr>
      <w:rFonts w:eastAsia="Calibri"/>
      <w:color w:val="000000"/>
    </w:rPr>
  </w:style>
  <w:style w:type="paragraph" w:customStyle="1" w:styleId="style10">
    <w:name w:val="style1"/>
    <w:basedOn w:val="Normal"/>
    <w:uiPriority w:val="99"/>
    <w:qFormat/>
    <w:rsid w:val="00C32134"/>
    <w:rPr>
      <w:rFonts w:ascii="Verdana" w:eastAsia="Calibri" w:hAnsi="Verdana"/>
      <w:szCs w:val="20"/>
    </w:rPr>
  </w:style>
  <w:style w:type="paragraph" w:customStyle="1" w:styleId="correctindex">
    <w:name w:val="correct index"/>
    <w:basedOn w:val="Normal"/>
    <w:uiPriority w:val="99"/>
    <w:qFormat/>
    <w:rsid w:val="00C32134"/>
    <w:rPr>
      <w:rFonts w:ascii="Arial Narrow" w:eastAsia="Calibri" w:hAnsi="Arial Narrow"/>
      <w:color w:val="000000"/>
    </w:rPr>
  </w:style>
  <w:style w:type="paragraph" w:customStyle="1" w:styleId="bc2">
    <w:name w:val="bc_2"/>
    <w:basedOn w:val="Normal"/>
    <w:uiPriority w:val="99"/>
    <w:qFormat/>
    <w:rsid w:val="00C32134"/>
    <w:pPr>
      <w:spacing w:before="100" w:beforeAutospacing="1" w:after="100" w:afterAutospacing="1"/>
    </w:pPr>
    <w:rPr>
      <w:rFonts w:eastAsia="Calibri"/>
      <w:color w:val="000000"/>
    </w:rPr>
  </w:style>
  <w:style w:type="character" w:customStyle="1" w:styleId="bc21">
    <w:name w:val="bc_21"/>
    <w:rsid w:val="00C32134"/>
  </w:style>
  <w:style w:type="paragraph" w:customStyle="1" w:styleId="style22">
    <w:name w:val="style2"/>
    <w:basedOn w:val="Normal"/>
    <w:uiPriority w:val="99"/>
    <w:qFormat/>
    <w:rsid w:val="00C32134"/>
    <w:rPr>
      <w:rFonts w:ascii="Verdana" w:eastAsia="Calibri" w:hAnsi="Verdana"/>
      <w:szCs w:val="20"/>
    </w:rPr>
  </w:style>
  <w:style w:type="paragraph" w:customStyle="1" w:styleId="quote2">
    <w:name w:val="quote2"/>
    <w:basedOn w:val="Normal"/>
    <w:uiPriority w:val="99"/>
    <w:qFormat/>
    <w:rsid w:val="00C32134"/>
    <w:rPr>
      <w:rFonts w:ascii="Verdana" w:eastAsia="Calibri" w:hAnsi="Verdana"/>
      <w:szCs w:val="20"/>
    </w:rPr>
  </w:style>
  <w:style w:type="character" w:customStyle="1" w:styleId="copystyle">
    <w:name w:val="copystyle"/>
    <w:rsid w:val="00C32134"/>
  </w:style>
  <w:style w:type="paragraph" w:customStyle="1" w:styleId="BlockTitle10">
    <w:name w:val="Block Title #1"/>
    <w:basedOn w:val="Heading1"/>
    <w:qFormat/>
    <w:rsid w:val="00C32134"/>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C32134"/>
    <w:rPr>
      <w:rFonts w:ascii="Arial" w:hAnsi="Arial" w:cs="Arial"/>
      <w:b/>
      <w:bCs/>
      <w:kern w:val="32"/>
      <w:sz w:val="24"/>
      <w:szCs w:val="24"/>
      <w:lang w:val="en-US" w:eastAsia="en-US" w:bidi="ar-SA"/>
    </w:rPr>
  </w:style>
  <w:style w:type="character" w:customStyle="1" w:styleId="ShrinkText">
    <w:name w:val="Shrink Text"/>
    <w:rsid w:val="00C32134"/>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3213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32134"/>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C32134"/>
    <w:rPr>
      <w:rFonts w:ascii="Arial Narrow" w:eastAsia="Times New Roman" w:hAnsi="Arial Narrow"/>
      <w:sz w:val="18"/>
    </w:rPr>
  </w:style>
  <w:style w:type="paragraph" w:customStyle="1" w:styleId="F4">
    <w:name w:val="F4"/>
    <w:basedOn w:val="Normal"/>
    <w:link w:val="F4Char"/>
    <w:qFormat/>
    <w:rsid w:val="00C32134"/>
    <w:pPr>
      <w:ind w:left="288" w:right="288"/>
    </w:pPr>
    <w:rPr>
      <w:rFonts w:ascii="Arial Narrow" w:eastAsia="Times New Roman" w:hAnsi="Arial Narrow"/>
      <w:szCs w:val="20"/>
      <w:u w:val="single"/>
    </w:rPr>
  </w:style>
  <w:style w:type="character" w:customStyle="1" w:styleId="F4Char">
    <w:name w:val="F4 Char"/>
    <w:link w:val="F4"/>
    <w:rsid w:val="00C32134"/>
    <w:rPr>
      <w:rFonts w:ascii="Arial Narrow" w:eastAsia="Times New Roman" w:hAnsi="Arial Narrow" w:cs="Calibri"/>
      <w:szCs w:val="20"/>
      <w:u w:val="single"/>
    </w:rPr>
  </w:style>
  <w:style w:type="paragraph" w:customStyle="1" w:styleId="StyleCARD">
    <w:name w:val="Style CARD +"/>
    <w:basedOn w:val="Normal"/>
    <w:link w:val="StyleCARDChar"/>
    <w:qFormat/>
    <w:rsid w:val="00C32134"/>
    <w:pPr>
      <w:ind w:left="300" w:right="288"/>
    </w:pPr>
    <w:rPr>
      <w:rFonts w:ascii="Arial Narrow" w:eastAsia="Times New Roman" w:hAnsi="Arial Narrow"/>
      <w:szCs w:val="20"/>
    </w:rPr>
  </w:style>
  <w:style w:type="character" w:customStyle="1" w:styleId="StyleCARDChar">
    <w:name w:val="Style CARD + Char"/>
    <w:link w:val="StyleCARD"/>
    <w:rsid w:val="00C32134"/>
    <w:rPr>
      <w:rFonts w:ascii="Arial Narrow" w:eastAsia="Times New Roman" w:hAnsi="Arial Narrow" w:cs="Calibri"/>
      <w:szCs w:val="20"/>
    </w:rPr>
  </w:style>
  <w:style w:type="character" w:customStyle="1" w:styleId="noiconheadline">
    <w:name w:val="noicon_headline"/>
    <w:rsid w:val="00C32134"/>
  </w:style>
  <w:style w:type="paragraph" w:styleId="MacroText">
    <w:name w:val="macro"/>
    <w:link w:val="MacroTextChar"/>
    <w:rsid w:val="00C3213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32134"/>
    <w:rPr>
      <w:rFonts w:ascii="Courier New" w:eastAsia="Times New Roman" w:hAnsi="Courier New" w:cs="Courier New"/>
      <w:sz w:val="20"/>
      <w:szCs w:val="20"/>
    </w:rPr>
  </w:style>
  <w:style w:type="character" w:customStyle="1" w:styleId="pp1">
    <w:name w:val="pp1"/>
    <w:rsid w:val="00C32134"/>
    <w:rPr>
      <w:rFonts w:ascii="Times New Roman" w:hAnsi="Times New Roman" w:cs="Times New Roman" w:hint="default"/>
      <w:i w:val="0"/>
      <w:iCs w:val="0"/>
      <w:smallCaps w:val="0"/>
      <w:sz w:val="30"/>
      <w:szCs w:val="30"/>
    </w:rPr>
  </w:style>
  <w:style w:type="character" w:customStyle="1" w:styleId="prbodytext1">
    <w:name w:val="pr_bodytext1"/>
    <w:rsid w:val="00C32134"/>
    <w:rPr>
      <w:rFonts w:ascii="Arial" w:hAnsi="Arial" w:cs="Arial" w:hint="default"/>
      <w:sz w:val="20"/>
      <w:szCs w:val="20"/>
    </w:rPr>
  </w:style>
  <w:style w:type="character" w:customStyle="1" w:styleId="marrontitulobig">
    <w:name w:val="marron_titulo_big"/>
    <w:rsid w:val="00C32134"/>
  </w:style>
  <w:style w:type="character" w:customStyle="1" w:styleId="articlehead">
    <w:name w:val="articlehead"/>
    <w:rsid w:val="00C32134"/>
  </w:style>
  <w:style w:type="character" w:customStyle="1" w:styleId="manchettebig2">
    <w:name w:val="manchettebig2"/>
    <w:rsid w:val="00C32134"/>
  </w:style>
  <w:style w:type="character" w:customStyle="1" w:styleId="blue3">
    <w:name w:val="blue3"/>
    <w:rsid w:val="00C32134"/>
  </w:style>
  <w:style w:type="paragraph" w:customStyle="1" w:styleId="issuedetails">
    <w:name w:val="issue_details"/>
    <w:basedOn w:val="Normal"/>
    <w:uiPriority w:val="99"/>
    <w:qFormat/>
    <w:rsid w:val="00C32134"/>
    <w:pPr>
      <w:spacing w:before="100" w:beforeAutospacing="1" w:after="100" w:afterAutospacing="1"/>
    </w:pPr>
    <w:rPr>
      <w:rFonts w:eastAsia="Times New Roman"/>
    </w:rPr>
  </w:style>
  <w:style w:type="character" w:customStyle="1" w:styleId="over-title">
    <w:name w:val="over-title"/>
    <w:rsid w:val="00C32134"/>
  </w:style>
  <w:style w:type="character" w:customStyle="1" w:styleId="contentheader">
    <w:name w:val="contentheader"/>
    <w:rsid w:val="00C32134"/>
  </w:style>
  <w:style w:type="paragraph" w:customStyle="1" w:styleId="TxBrp2">
    <w:name w:val="TxBr_p2"/>
    <w:basedOn w:val="Normal"/>
    <w:qFormat/>
    <w:rsid w:val="00C32134"/>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32134"/>
    <w:rPr>
      <w:rFonts w:eastAsia="SimSun"/>
      <w:szCs w:val="24"/>
      <w:lang w:val="en-US" w:eastAsia="zh-CN" w:bidi="ar-SA"/>
    </w:rPr>
  </w:style>
  <w:style w:type="character" w:customStyle="1" w:styleId="tagscharchar0">
    <w:name w:val="tagscharchar"/>
    <w:rsid w:val="00C32134"/>
  </w:style>
  <w:style w:type="character" w:customStyle="1" w:styleId="FontStyle13">
    <w:name w:val="Font Style13"/>
    <w:uiPriority w:val="99"/>
    <w:rsid w:val="00C32134"/>
    <w:rPr>
      <w:rFonts w:ascii="Times New Roman" w:hAnsi="Times New Roman" w:cs="Times New Roman"/>
      <w:sz w:val="18"/>
      <w:szCs w:val="18"/>
    </w:rPr>
  </w:style>
  <w:style w:type="character" w:customStyle="1" w:styleId="FontStyle110">
    <w:name w:val="Font Style11"/>
    <w:uiPriority w:val="99"/>
    <w:rsid w:val="00C32134"/>
    <w:rPr>
      <w:rFonts w:ascii="Times New Roman" w:hAnsi="Times New Roman" w:cs="Times New Roman"/>
      <w:b/>
      <w:bCs/>
      <w:sz w:val="24"/>
      <w:szCs w:val="24"/>
    </w:rPr>
  </w:style>
  <w:style w:type="character" w:customStyle="1" w:styleId="FontStyle12">
    <w:name w:val="Font Style12"/>
    <w:uiPriority w:val="99"/>
    <w:rsid w:val="00C32134"/>
    <w:rPr>
      <w:rFonts w:ascii="Times New Roman" w:hAnsi="Times New Roman" w:cs="Times New Roman"/>
      <w:sz w:val="24"/>
      <w:szCs w:val="24"/>
    </w:rPr>
  </w:style>
  <w:style w:type="character" w:customStyle="1" w:styleId="FontStyle14">
    <w:name w:val="Font Style14"/>
    <w:uiPriority w:val="99"/>
    <w:rsid w:val="00C32134"/>
    <w:rPr>
      <w:rFonts w:ascii="Times New Roman" w:hAnsi="Times New Roman" w:cs="Times New Roman"/>
      <w:i/>
      <w:iCs/>
      <w:sz w:val="18"/>
      <w:szCs w:val="18"/>
    </w:rPr>
  </w:style>
  <w:style w:type="character" w:customStyle="1" w:styleId="FontStyle15">
    <w:name w:val="Font Style15"/>
    <w:uiPriority w:val="99"/>
    <w:rsid w:val="00C32134"/>
    <w:rPr>
      <w:rFonts w:ascii="Times New Roman" w:hAnsi="Times New Roman" w:cs="Times New Roman"/>
      <w:b/>
      <w:bCs/>
      <w:sz w:val="18"/>
      <w:szCs w:val="18"/>
    </w:rPr>
  </w:style>
  <w:style w:type="character" w:customStyle="1" w:styleId="FontStyle16">
    <w:name w:val="Font Style16"/>
    <w:uiPriority w:val="99"/>
    <w:rsid w:val="00C32134"/>
    <w:rPr>
      <w:rFonts w:ascii="Times New Roman" w:hAnsi="Times New Roman" w:cs="Times New Roman"/>
      <w:b/>
      <w:bCs/>
      <w:spacing w:val="-20"/>
      <w:sz w:val="16"/>
      <w:szCs w:val="16"/>
    </w:rPr>
  </w:style>
  <w:style w:type="character" w:customStyle="1" w:styleId="FontStyle17">
    <w:name w:val="Font Style17"/>
    <w:uiPriority w:val="99"/>
    <w:rsid w:val="00C32134"/>
    <w:rPr>
      <w:rFonts w:ascii="Times New Roman" w:hAnsi="Times New Roman" w:cs="Times New Roman"/>
      <w:b/>
      <w:bCs/>
      <w:sz w:val="10"/>
      <w:szCs w:val="10"/>
    </w:rPr>
  </w:style>
  <w:style w:type="character" w:customStyle="1" w:styleId="in-widget">
    <w:name w:val="in-widget"/>
    <w:rsid w:val="00C32134"/>
  </w:style>
  <w:style w:type="paragraph" w:customStyle="1" w:styleId="bodycopyindent">
    <w:name w:val="bodycopyindent"/>
    <w:basedOn w:val="Normal"/>
    <w:uiPriority w:val="99"/>
    <w:qFormat/>
    <w:rsid w:val="00C32134"/>
    <w:pPr>
      <w:spacing w:before="100" w:beforeAutospacing="1" w:after="100" w:afterAutospacing="1"/>
    </w:pPr>
    <w:rPr>
      <w:rFonts w:eastAsia="Times New Roman"/>
    </w:rPr>
  </w:style>
  <w:style w:type="paragraph" w:customStyle="1" w:styleId="tussenkop">
    <w:name w:val="tussenkop"/>
    <w:basedOn w:val="Normal"/>
    <w:uiPriority w:val="99"/>
    <w:qFormat/>
    <w:rsid w:val="00C32134"/>
    <w:pPr>
      <w:spacing w:before="100" w:beforeAutospacing="1" w:after="100" w:afterAutospacing="1"/>
    </w:pPr>
    <w:rPr>
      <w:rFonts w:eastAsia="Times New Roman"/>
    </w:rPr>
  </w:style>
  <w:style w:type="character" w:customStyle="1" w:styleId="docnumbertitle">
    <w:name w:val="doc_number_title"/>
    <w:basedOn w:val="DefaultParagraphFont"/>
    <w:rsid w:val="00C32134"/>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32134"/>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32134"/>
    <w:rPr>
      <w:rFonts w:ascii="Times New Roman" w:eastAsia="Times New Roman" w:hAnsi="Times New Roman" w:cs="Times New Roman"/>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32134"/>
    <w:rPr>
      <w:rFonts w:asciiTheme="minorHAnsi" w:hAnsiTheme="minorHAnsi" w:cstheme="minorBidi"/>
      <w:b/>
      <w:u w:val="single"/>
    </w:rPr>
  </w:style>
  <w:style w:type="paragraph" w:customStyle="1" w:styleId="Cardd">
    <w:name w:val="Cardd"/>
    <w:basedOn w:val="Normal"/>
    <w:uiPriority w:val="4"/>
    <w:qFormat/>
    <w:rsid w:val="00C32134"/>
    <w:pPr>
      <w:ind w:left="288" w:right="288"/>
    </w:pPr>
  </w:style>
  <w:style w:type="character" w:customStyle="1" w:styleId="2">
    <w:name w:val="2"/>
    <w:rsid w:val="00C32134"/>
    <w:rPr>
      <w:rFonts w:cs="Arial"/>
      <w:bCs/>
      <w:sz w:val="20"/>
      <w:u w:val="single"/>
      <w:lang w:val="en-US" w:eastAsia="en-US" w:bidi="ar-SA"/>
    </w:rPr>
  </w:style>
  <w:style w:type="paragraph" w:customStyle="1" w:styleId="StyleMinimizedText11pt">
    <w:name w:val="Style Minimized Text + 11 pt"/>
    <w:basedOn w:val="MinimizedText"/>
    <w:link w:val="StyleMinimizedText11ptChar"/>
    <w:qFormat/>
    <w:rsid w:val="00C32134"/>
    <w:pPr>
      <w:spacing w:line="259" w:lineRule="auto"/>
    </w:pPr>
    <w:rPr>
      <w:sz w:val="20"/>
    </w:rPr>
  </w:style>
  <w:style w:type="character" w:customStyle="1" w:styleId="StyleMinimizedText11ptChar">
    <w:name w:val="Style Minimized Text + 11 pt Char"/>
    <w:basedOn w:val="MinimizedTextChar"/>
    <w:link w:val="StyleMinimizedText11pt"/>
    <w:rsid w:val="00C32134"/>
    <w:rPr>
      <w:rFonts w:eastAsia="Times New Roman"/>
      <w:sz w:val="20"/>
      <w:szCs w:val="24"/>
    </w:rPr>
  </w:style>
  <w:style w:type="character" w:customStyle="1" w:styleId="erasure">
    <w:name w:val="erasure"/>
    <w:rsid w:val="00C32134"/>
    <w:rPr>
      <w:rFonts w:ascii="Arial" w:hAnsi="Arial" w:cs="Arial" w:hint="default"/>
      <w:strike/>
      <w:color w:val="000000"/>
      <w:szCs w:val="22"/>
      <w:vertAlign w:val="baseline"/>
    </w:rPr>
  </w:style>
  <w:style w:type="paragraph" w:customStyle="1" w:styleId="CardT1">
    <w:name w:val="CardT1"/>
    <w:basedOn w:val="Normal"/>
    <w:link w:val="CardT1Char"/>
    <w:qFormat/>
    <w:rsid w:val="00C32134"/>
    <w:pPr>
      <w:jc w:val="both"/>
    </w:pPr>
    <w:rPr>
      <w:rFonts w:eastAsia="Calibri"/>
      <w:kern w:val="2"/>
      <w:sz w:val="14"/>
      <w:szCs w:val="14"/>
      <w:lang w:eastAsia="zh-TW"/>
    </w:rPr>
  </w:style>
  <w:style w:type="character" w:customStyle="1" w:styleId="CardT1Char">
    <w:name w:val="CardT1 Char"/>
    <w:link w:val="CardT1"/>
    <w:rsid w:val="00C32134"/>
    <w:rPr>
      <w:rFonts w:ascii="Calibri" w:eastAsia="Calibri" w:hAnsi="Calibri" w:cs="Calibri"/>
      <w:kern w:val="2"/>
      <w:sz w:val="14"/>
      <w:szCs w:val="14"/>
      <w:lang w:eastAsia="zh-TW"/>
    </w:rPr>
  </w:style>
  <w:style w:type="character" w:customStyle="1" w:styleId="CardCite1">
    <w:name w:val="CardCite1"/>
    <w:qFormat/>
    <w:rsid w:val="00C32134"/>
    <w:rPr>
      <w:rFonts w:ascii="Times New Roman" w:hAnsi="Times New Roman"/>
      <w:b/>
      <w:sz w:val="22"/>
      <w:szCs w:val="22"/>
      <w:u w:val="single"/>
      <w:lang w:val="en-US" w:eastAsia="en-US" w:bidi="ar-SA"/>
    </w:rPr>
  </w:style>
  <w:style w:type="paragraph" w:customStyle="1" w:styleId="CardText4">
    <w:name w:val="CardText"/>
    <w:basedOn w:val="Normal"/>
    <w:next w:val="Normal"/>
    <w:link w:val="CardTextChar3"/>
    <w:qFormat/>
    <w:rsid w:val="00C32134"/>
    <w:pPr>
      <w:ind w:left="288" w:right="288"/>
    </w:pPr>
    <w:rPr>
      <w:rFonts w:eastAsia="Times New Roman"/>
      <w:szCs w:val="20"/>
    </w:rPr>
  </w:style>
  <w:style w:type="character" w:customStyle="1" w:styleId="CardTextChar3">
    <w:name w:val="CardText Char"/>
    <w:basedOn w:val="DefaultParagraphFont"/>
    <w:link w:val="CardText4"/>
    <w:rsid w:val="00C32134"/>
    <w:rPr>
      <w:rFonts w:ascii="Calibri" w:eastAsia="Times New Roman" w:hAnsi="Calibri" w:cs="Calibri"/>
      <w:szCs w:val="20"/>
    </w:rPr>
  </w:style>
  <w:style w:type="character" w:customStyle="1" w:styleId="Heading6Char1">
    <w:name w:val="Heading 6 Char1"/>
    <w:aliases w:val="Title (no index) Char1,cites2 Char1"/>
    <w:basedOn w:val="DefaultParagraphFont"/>
    <w:uiPriority w:val="99"/>
    <w:semiHidden/>
    <w:rsid w:val="00C32134"/>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32134"/>
    <w:rPr>
      <w:rFonts w:ascii="Consolas" w:hAnsi="Consolas" w:cs="Consolas"/>
      <w:sz w:val="20"/>
      <w:szCs w:val="20"/>
    </w:rPr>
  </w:style>
  <w:style w:type="character" w:customStyle="1" w:styleId="PlainTextChar1">
    <w:name w:val="Plain Text Char1"/>
    <w:basedOn w:val="DefaultParagraphFont"/>
    <w:uiPriority w:val="99"/>
    <w:rsid w:val="00C32134"/>
    <w:rPr>
      <w:rFonts w:ascii="Consolas" w:hAnsi="Consolas" w:cs="Consolas"/>
      <w:sz w:val="21"/>
      <w:szCs w:val="21"/>
    </w:rPr>
  </w:style>
  <w:style w:type="character" w:customStyle="1" w:styleId="z-TopofFormChar1">
    <w:name w:val="z-Top of Form Char1"/>
    <w:basedOn w:val="DefaultParagraphFont"/>
    <w:uiPriority w:val="99"/>
    <w:rsid w:val="00C32134"/>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C32134"/>
    <w:rPr>
      <w:rFonts w:ascii="Arial" w:hAnsi="Arial" w:cs="Arial" w:hint="default"/>
      <w:vanish/>
      <w:webHidden w:val="0"/>
      <w:sz w:val="16"/>
      <w:szCs w:val="16"/>
      <w:specVanish w:val="0"/>
    </w:rPr>
  </w:style>
  <w:style w:type="paragraph" w:customStyle="1" w:styleId="Tagline1">
    <w:name w:val="Tagline"/>
    <w:basedOn w:val="Normal"/>
    <w:link w:val="TaglineChar"/>
    <w:qFormat/>
    <w:rsid w:val="00C32134"/>
    <w:pPr>
      <w:spacing w:line="256" w:lineRule="auto"/>
    </w:pPr>
    <w:rPr>
      <w:b/>
      <w:sz w:val="26"/>
    </w:rPr>
  </w:style>
  <w:style w:type="character" w:customStyle="1" w:styleId="FontStyle39">
    <w:name w:val="Font Style39"/>
    <w:uiPriority w:val="99"/>
    <w:rsid w:val="00C32134"/>
    <w:rPr>
      <w:rFonts w:ascii="Constantia" w:hAnsi="Constantia" w:cs="Constantia"/>
      <w:b/>
      <w:bCs/>
      <w:sz w:val="18"/>
      <w:szCs w:val="18"/>
    </w:rPr>
  </w:style>
  <w:style w:type="character" w:customStyle="1" w:styleId="hidden">
    <w:name w:val="hidden"/>
    <w:basedOn w:val="DefaultParagraphFont"/>
    <w:uiPriority w:val="99"/>
    <w:rsid w:val="00C32134"/>
  </w:style>
  <w:style w:type="paragraph" w:customStyle="1" w:styleId="StyleHeading3BlockLatinBodyCalibri">
    <w:name w:val="Style Heading 3Block + (Latin) +Body (Calibri)"/>
    <w:basedOn w:val="Heading3"/>
    <w:qFormat/>
    <w:rsid w:val="00C32134"/>
    <w:rPr>
      <w:caps/>
    </w:rPr>
  </w:style>
  <w:style w:type="paragraph" w:customStyle="1" w:styleId="StyleHeading4Tagheading2Heading2Char2CharHeading2Char1">
    <w:name w:val="Style Heading 4Tagheading 2Heading 2 Char2 CharHeading 2 Char1 ..."/>
    <w:basedOn w:val="Heading4"/>
    <w:qFormat/>
    <w:rsid w:val="00C32134"/>
    <w:rPr>
      <w:iCs w:val="0"/>
    </w:rPr>
  </w:style>
  <w:style w:type="character" w:customStyle="1" w:styleId="StyleStyleBoldUnderlineIntenseEmphasisUnderlineStyleapple-s1">
    <w:name w:val="Style Style Bold UnderlineIntense EmphasisUnderlineStyleapple-s...1"/>
    <w:basedOn w:val="DefaultParagraphFont"/>
    <w:rsid w:val="00C32134"/>
    <w:rPr>
      <w:rFonts w:ascii="Garamond" w:hAnsi="Garamond"/>
      <w:b w:val="0"/>
      <w:bCs w:val="0"/>
      <w:sz w:val="24"/>
      <w:u w:val="single"/>
    </w:rPr>
  </w:style>
  <w:style w:type="character" w:styleId="SubtleEmphasis">
    <w:name w:val="Subtle Emphasis"/>
    <w:aliases w:val="Key phrase"/>
    <w:basedOn w:val="DefaultParagraphFont"/>
    <w:uiPriority w:val="19"/>
    <w:qFormat/>
    <w:rsid w:val="00C32134"/>
    <w:rPr>
      <w:rFonts w:ascii="Garamond" w:hAnsi="Garamond"/>
      <w:iCs/>
      <w:color w:val="auto"/>
      <w:spacing w:val="0"/>
      <w:sz w:val="22"/>
      <w:u w:val="single"/>
      <w:bdr w:val="none" w:sz="0" w:space="0" w:color="auto"/>
    </w:rPr>
  </w:style>
  <w:style w:type="character" w:customStyle="1" w:styleId="arial11">
    <w:name w:val="arial_11"/>
    <w:basedOn w:val="DefaultParagraphFont"/>
    <w:rsid w:val="00C32134"/>
  </w:style>
  <w:style w:type="character" w:customStyle="1" w:styleId="dropcap">
    <w:name w:val="dropcap"/>
    <w:basedOn w:val="DefaultParagraphFont"/>
    <w:rsid w:val="00C32134"/>
  </w:style>
  <w:style w:type="character" w:customStyle="1" w:styleId="articleauthor0">
    <w:name w:val="articleauthor"/>
    <w:basedOn w:val="DefaultParagraphFont"/>
    <w:rsid w:val="00C32134"/>
  </w:style>
  <w:style w:type="character" w:customStyle="1" w:styleId="article-date">
    <w:name w:val="article-date"/>
    <w:basedOn w:val="DefaultParagraphFont"/>
    <w:rsid w:val="00C32134"/>
  </w:style>
  <w:style w:type="character" w:customStyle="1" w:styleId="bodysubtoc">
    <w:name w:val="bodysubtoc"/>
    <w:basedOn w:val="DefaultParagraphFont"/>
    <w:rsid w:val="00C32134"/>
  </w:style>
  <w:style w:type="character" w:customStyle="1" w:styleId="lefttitlesmaller">
    <w:name w:val="lefttitlesmaller"/>
    <w:basedOn w:val="DefaultParagraphFont"/>
    <w:rsid w:val="00C32134"/>
  </w:style>
  <w:style w:type="character" w:customStyle="1" w:styleId="mb">
    <w:name w:val="mb"/>
    <w:basedOn w:val="DefaultParagraphFont"/>
    <w:rsid w:val="00C32134"/>
  </w:style>
  <w:style w:type="character" w:customStyle="1" w:styleId="fn">
    <w:name w:val="fn"/>
    <w:basedOn w:val="DefaultParagraphFont"/>
    <w:rsid w:val="00C32134"/>
  </w:style>
  <w:style w:type="character" w:customStyle="1" w:styleId="smallcaps">
    <w:name w:val="smallcaps"/>
    <w:basedOn w:val="DefaultParagraphFont"/>
    <w:rsid w:val="00C32134"/>
  </w:style>
  <w:style w:type="character" w:customStyle="1" w:styleId="field-content">
    <w:name w:val="field-content"/>
    <w:basedOn w:val="DefaultParagraphFont"/>
    <w:rsid w:val="00C32134"/>
  </w:style>
  <w:style w:type="character" w:customStyle="1" w:styleId="submitted">
    <w:name w:val="submitted"/>
    <w:basedOn w:val="DefaultParagraphFont"/>
    <w:rsid w:val="00C32134"/>
  </w:style>
  <w:style w:type="character" w:customStyle="1" w:styleId="submitted-date">
    <w:name w:val="submitted-date"/>
    <w:basedOn w:val="DefaultParagraphFont"/>
    <w:rsid w:val="00C32134"/>
  </w:style>
  <w:style w:type="character" w:customStyle="1" w:styleId="submitted-time">
    <w:name w:val="submitted-time"/>
    <w:basedOn w:val="DefaultParagraphFont"/>
    <w:rsid w:val="00C32134"/>
  </w:style>
  <w:style w:type="paragraph" w:customStyle="1" w:styleId="date-comments">
    <w:name w:val="date-comments"/>
    <w:basedOn w:val="Normal"/>
    <w:qFormat/>
    <w:rsid w:val="00C32134"/>
    <w:pPr>
      <w:spacing w:before="100" w:beforeAutospacing="1" w:after="100" w:afterAutospacing="1"/>
    </w:pPr>
    <w:rPr>
      <w:rFonts w:ascii="Times" w:hAnsi="Times"/>
      <w:szCs w:val="20"/>
    </w:rPr>
  </w:style>
  <w:style w:type="character" w:customStyle="1" w:styleId="A2">
    <w:name w:val="A2"/>
    <w:uiPriority w:val="99"/>
    <w:rsid w:val="00C32134"/>
    <w:rPr>
      <w:rFonts w:cs="Sabon LT Std"/>
      <w:color w:val="000000"/>
      <w:sz w:val="15"/>
      <w:szCs w:val="15"/>
    </w:rPr>
  </w:style>
  <w:style w:type="character" w:customStyle="1" w:styleId="meta-prep">
    <w:name w:val="meta-prep"/>
    <w:basedOn w:val="DefaultParagraphFont"/>
    <w:rsid w:val="00C32134"/>
  </w:style>
  <w:style w:type="character" w:customStyle="1" w:styleId="entry-date">
    <w:name w:val="entry-date"/>
    <w:basedOn w:val="DefaultParagraphFont"/>
    <w:rsid w:val="00C32134"/>
  </w:style>
  <w:style w:type="paragraph" w:customStyle="1" w:styleId="Shrink6">
    <w:name w:val="Shrink 6"/>
    <w:basedOn w:val="Normal"/>
    <w:qFormat/>
    <w:rsid w:val="00C32134"/>
    <w:rPr>
      <w:rFonts w:eastAsia="Calibri"/>
      <w:sz w:val="12"/>
    </w:rPr>
  </w:style>
  <w:style w:type="paragraph" w:customStyle="1" w:styleId="Header10">
    <w:name w:val="Header1"/>
    <w:aliases w:val="Header Char Char Char Char Char Char Char Cha,Char Char Char Cha,Header Char Char"/>
    <w:basedOn w:val="Normal"/>
    <w:qFormat/>
    <w:rsid w:val="00C32134"/>
    <w:pPr>
      <w:spacing w:before="100" w:beforeAutospacing="1" w:after="100" w:afterAutospacing="1"/>
    </w:pPr>
    <w:rPr>
      <w:rFonts w:eastAsia="Times New Roman"/>
    </w:rPr>
  </w:style>
  <w:style w:type="character" w:customStyle="1" w:styleId="CiteReal">
    <w:name w:val="CiteReal"/>
    <w:uiPriority w:val="1"/>
    <w:qFormat/>
    <w:rsid w:val="00C32134"/>
    <w:rPr>
      <w:rFonts w:ascii="Arial" w:hAnsi="Arial"/>
      <w:b/>
      <w:sz w:val="24"/>
      <w:u w:val="single"/>
    </w:rPr>
  </w:style>
  <w:style w:type="character" w:customStyle="1" w:styleId="6pointChar">
    <w:name w:val="6 point Char"/>
    <w:rsid w:val="00C32134"/>
    <w:rPr>
      <w:rFonts w:cs="Times New Roman"/>
      <w:sz w:val="12"/>
      <w:lang w:val="en-US" w:eastAsia="en-US"/>
    </w:rPr>
  </w:style>
  <w:style w:type="paragraph" w:customStyle="1" w:styleId="HeadingsBase">
    <w:name w:val="Headings Base"/>
    <w:basedOn w:val="Normal"/>
    <w:link w:val="HeadingsBaseChar"/>
    <w:qFormat/>
    <w:rsid w:val="00C32134"/>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32134"/>
    <w:rPr>
      <w:rFonts w:ascii="Calibri" w:eastAsia="Times New Roman" w:hAnsi="Calibri" w:cs="Calibri"/>
      <w:b/>
      <w:kern w:val="32"/>
      <w:sz w:val="32"/>
      <w:szCs w:val="20"/>
    </w:rPr>
  </w:style>
  <w:style w:type="character" w:customStyle="1" w:styleId="underline3">
    <w:name w:val="underline3"/>
    <w:basedOn w:val="underline2"/>
    <w:rsid w:val="00C32134"/>
    <w:rPr>
      <w:u w:val="single"/>
      <w:bdr w:val="none" w:sz="0" w:space="0" w:color="auto"/>
      <w:shd w:val="clear" w:color="auto" w:fill="FFFF00"/>
    </w:rPr>
  </w:style>
  <w:style w:type="paragraph" w:customStyle="1" w:styleId="HeadingFake">
    <w:name w:val="Heading Fake"/>
    <w:basedOn w:val="Heading3"/>
    <w:qFormat/>
    <w:rsid w:val="00C32134"/>
    <w:pPr>
      <w:suppressAutoHyphens/>
      <w:spacing w:before="20" w:after="120"/>
      <w:outlineLvl w:val="9"/>
    </w:pPr>
    <w:rPr>
      <w:rFonts w:cs="Arial"/>
      <w:caps/>
      <w:kern w:val="32"/>
      <w:szCs w:val="26"/>
    </w:rPr>
  </w:style>
  <w:style w:type="paragraph" w:customStyle="1" w:styleId="SchoolPaper">
    <w:name w:val="School Paper"/>
    <w:basedOn w:val="Normal"/>
    <w:qFormat/>
    <w:rsid w:val="00C32134"/>
    <w:pPr>
      <w:spacing w:line="480" w:lineRule="auto"/>
      <w:ind w:firstLine="720"/>
    </w:pPr>
    <w:rPr>
      <w:rFonts w:eastAsia="Times New Roman"/>
      <w:kern w:val="32"/>
      <w:szCs w:val="20"/>
    </w:rPr>
  </w:style>
  <w:style w:type="paragraph" w:customStyle="1" w:styleId="SchoolBlockQuote">
    <w:name w:val="School Block Quote"/>
    <w:basedOn w:val="SchoolPaper"/>
    <w:qFormat/>
    <w:rsid w:val="00C32134"/>
  </w:style>
  <w:style w:type="paragraph" w:customStyle="1" w:styleId="SchoolWorksCited">
    <w:name w:val="School Works Cited"/>
    <w:basedOn w:val="SchoolPaper"/>
    <w:qFormat/>
    <w:rsid w:val="00C32134"/>
  </w:style>
  <w:style w:type="paragraph" w:customStyle="1" w:styleId="BlockQuote">
    <w:name w:val="Block Quote"/>
    <w:basedOn w:val="Normal"/>
    <w:qFormat/>
    <w:rsid w:val="00C32134"/>
    <w:pPr>
      <w:ind w:left="720" w:right="720"/>
    </w:pPr>
    <w:rPr>
      <w:rFonts w:eastAsia="Times New Roman"/>
      <w:kern w:val="32"/>
      <w:szCs w:val="20"/>
    </w:rPr>
  </w:style>
  <w:style w:type="character" w:customStyle="1" w:styleId="menu">
    <w:name w:val="menu"/>
    <w:basedOn w:val="DefaultParagraphFont"/>
    <w:rsid w:val="00C32134"/>
  </w:style>
  <w:style w:type="paragraph" w:customStyle="1" w:styleId="PaperBody">
    <w:name w:val="Paper Body"/>
    <w:basedOn w:val="Normal"/>
    <w:qFormat/>
    <w:rsid w:val="00C32134"/>
    <w:pPr>
      <w:spacing w:line="480" w:lineRule="auto"/>
      <w:ind w:firstLine="720"/>
    </w:pPr>
    <w:rPr>
      <w:rFonts w:eastAsia="Times New Roman"/>
      <w:kern w:val="32"/>
    </w:rPr>
  </w:style>
  <w:style w:type="paragraph" w:customStyle="1" w:styleId="PaperCitation">
    <w:name w:val="Paper Citation"/>
    <w:basedOn w:val="Normal"/>
    <w:qFormat/>
    <w:rsid w:val="00C32134"/>
    <w:pPr>
      <w:spacing w:line="480" w:lineRule="auto"/>
      <w:ind w:left="720" w:hanging="720"/>
    </w:pPr>
    <w:rPr>
      <w:rFonts w:eastAsia="Times New Roman"/>
      <w:kern w:val="32"/>
      <w:szCs w:val="20"/>
    </w:rPr>
  </w:style>
  <w:style w:type="character" w:customStyle="1" w:styleId="hatChar">
    <w:name w:val="hat Char"/>
    <w:basedOn w:val="DefaultParagraphFont"/>
    <w:link w:val="hat"/>
    <w:rsid w:val="00C32134"/>
    <w:rPr>
      <w:rFonts w:ascii="Calibri" w:hAnsi="Calibri" w:cs="Calibri"/>
      <w:b/>
      <w:bCs/>
      <w:sz w:val="32"/>
      <w:u w:val="single"/>
    </w:rPr>
  </w:style>
  <w:style w:type="character" w:customStyle="1" w:styleId="itxtrst">
    <w:name w:val="itxtrst"/>
    <w:rsid w:val="00C32134"/>
  </w:style>
  <w:style w:type="character" w:customStyle="1" w:styleId="A-Underlining">
    <w:name w:val="A-Underlining"/>
    <w:basedOn w:val="DefaultParagraphFont"/>
    <w:rsid w:val="00C32134"/>
    <w:rPr>
      <w:rFonts w:ascii="Garamond" w:hAnsi="Garamond"/>
      <w:color w:val="auto"/>
      <w:sz w:val="24"/>
      <w:u w:val="single"/>
    </w:rPr>
  </w:style>
  <w:style w:type="paragraph" w:customStyle="1" w:styleId="B-TagCite">
    <w:name w:val="B-TagCite"/>
    <w:qFormat/>
    <w:rsid w:val="00C3213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0">
    <w:name w:val="Style Underline + Bold"/>
    <w:rsid w:val="00C32134"/>
    <w:rPr>
      <w:b/>
      <w:bCs/>
      <w:u w:val="single"/>
    </w:rPr>
  </w:style>
  <w:style w:type="character" w:customStyle="1" w:styleId="Underline-Highlighted">
    <w:name w:val="Underline-Highlighted"/>
    <w:uiPriority w:val="1"/>
    <w:qFormat/>
    <w:rsid w:val="00C32134"/>
    <w:rPr>
      <w:rFonts w:ascii="Cambria" w:hAnsi="Cambria"/>
      <w:sz w:val="24"/>
      <w:u w:val="single"/>
      <w:bdr w:val="none" w:sz="0" w:space="0" w:color="auto"/>
      <w:shd w:val="clear" w:color="auto" w:fill="99FF66"/>
    </w:rPr>
  </w:style>
  <w:style w:type="character" w:customStyle="1" w:styleId="newsmain">
    <w:name w:val="news_main"/>
    <w:basedOn w:val="DefaultParagraphFont"/>
    <w:rsid w:val="00C32134"/>
  </w:style>
  <w:style w:type="character" w:customStyle="1" w:styleId="BodyText11">
    <w:name w:val="Body Text1"/>
    <w:rsid w:val="00C3213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10ptfont">
    <w:name w:val="10pt font"/>
    <w:basedOn w:val="Normal"/>
    <w:link w:val="10ptfontChar"/>
    <w:autoRedefine/>
    <w:qFormat/>
    <w:rsid w:val="00C32134"/>
    <w:rPr>
      <w:rFonts w:eastAsia="Times New Roman"/>
    </w:rPr>
  </w:style>
  <w:style w:type="character" w:customStyle="1" w:styleId="10ptfontChar">
    <w:name w:val="10pt font Char"/>
    <w:link w:val="10ptfont"/>
    <w:rsid w:val="00C32134"/>
    <w:rPr>
      <w:rFonts w:ascii="Calibri" w:eastAsia="Times New Roman" w:hAnsi="Calibri" w:cs="Calibri"/>
    </w:rPr>
  </w:style>
  <w:style w:type="character" w:customStyle="1" w:styleId="HIGHLIGHT1">
    <w:name w:val="HIGHLIGHT"/>
    <w:uiPriority w:val="1"/>
    <w:qFormat/>
    <w:rsid w:val="00C32134"/>
    <w:rPr>
      <w:rFonts w:ascii="Calibri" w:hAnsi="Calibri"/>
      <w:b/>
      <w:bCs/>
      <w:sz w:val="24"/>
      <w:u w:val="single"/>
      <w:bdr w:val="none" w:sz="0" w:space="0" w:color="auto"/>
      <w:shd w:val="clear" w:color="auto" w:fill="B3423F"/>
    </w:rPr>
  </w:style>
  <w:style w:type="character" w:customStyle="1" w:styleId="QuoteChar1">
    <w:name w:val="Quote Char1"/>
    <w:aliases w:val="quote Char1"/>
    <w:basedOn w:val="DefaultParagraphFont"/>
    <w:uiPriority w:val="29"/>
    <w:rsid w:val="00C32134"/>
    <w:rPr>
      <w:rFonts w:ascii="Calibri" w:eastAsia="Calibri" w:hAnsi="Calibri" w:cs="Calibri"/>
      <w:iCs/>
      <w:kern w:val="0"/>
      <w14:ligatures w14:val="none"/>
    </w:rPr>
  </w:style>
  <w:style w:type="character" w:customStyle="1" w:styleId="StyleUnderlineCharChar9pt">
    <w:name w:val="Style Underline Char Char + 9 pt"/>
    <w:rsid w:val="00C3213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32134"/>
    <w:rPr>
      <w:rFonts w:ascii="Times New Roman" w:hAnsi="Times New Roman" w:cs="Times New Roman" w:hint="default"/>
      <w:b/>
      <w:bCs/>
      <w:sz w:val="20"/>
      <w:szCs w:val="24"/>
      <w:u w:val="single"/>
      <w:lang w:val="en-US" w:eastAsia="en-US" w:bidi="ar-SA"/>
    </w:rPr>
  </w:style>
  <w:style w:type="character" w:customStyle="1" w:styleId="detailtitle">
    <w:name w:val="detailtitle"/>
    <w:basedOn w:val="DefaultParagraphFont"/>
    <w:rsid w:val="00C32134"/>
  </w:style>
  <w:style w:type="character" w:customStyle="1" w:styleId="newstime">
    <w:name w:val="newstime"/>
    <w:basedOn w:val="DefaultParagraphFont"/>
    <w:rsid w:val="00C32134"/>
  </w:style>
  <w:style w:type="character" w:customStyle="1" w:styleId="IntenseReference1">
    <w:name w:val="Intense Reference1"/>
    <w:qFormat/>
    <w:rsid w:val="00C32134"/>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32134"/>
    <w:rPr>
      <w:rFonts w:ascii="Garamond" w:hAnsi="Garamond"/>
      <w:b/>
      <w:sz w:val="24"/>
      <w:szCs w:val="26"/>
      <w:bdr w:val="none" w:sz="0" w:space="0" w:color="auto"/>
      <w:shd w:val="clear" w:color="auto" w:fill="FFFF00"/>
    </w:rPr>
  </w:style>
  <w:style w:type="character" w:customStyle="1" w:styleId="ilad1">
    <w:name w:val="il_ad1"/>
    <w:rsid w:val="00C32134"/>
    <w:rPr>
      <w:vanish/>
      <w:webHidden w:val="0"/>
      <w:color w:val="000000"/>
      <w:u w:val="single"/>
      <w:specVanish/>
    </w:rPr>
  </w:style>
  <w:style w:type="character" w:customStyle="1" w:styleId="Underline21">
    <w:name w:val="Underline 2"/>
    <w:basedOn w:val="DefaultParagraphFont"/>
    <w:uiPriority w:val="1"/>
    <w:qFormat/>
    <w:rsid w:val="00C32134"/>
    <w:rPr>
      <w:b/>
      <w:u w:val="single"/>
    </w:rPr>
  </w:style>
  <w:style w:type="character" w:customStyle="1" w:styleId="tx">
    <w:name w:val="tx"/>
    <w:basedOn w:val="DefaultParagraphFont"/>
    <w:rsid w:val="00C32134"/>
  </w:style>
  <w:style w:type="character" w:customStyle="1" w:styleId="oneclick-link">
    <w:name w:val="oneclick-link"/>
    <w:basedOn w:val="DefaultParagraphFont"/>
    <w:rsid w:val="00C32134"/>
  </w:style>
  <w:style w:type="character" w:customStyle="1" w:styleId="BlockHeadingsCharCharChar">
    <w:name w:val="Block Headings Char Char Char"/>
    <w:locked/>
    <w:rsid w:val="00C32134"/>
  </w:style>
  <w:style w:type="paragraph" w:customStyle="1" w:styleId="BlockHeadingsCharChar">
    <w:name w:val="Block Headings Char Char"/>
    <w:basedOn w:val="Normal"/>
    <w:qFormat/>
    <w:rsid w:val="00C32134"/>
  </w:style>
  <w:style w:type="character" w:customStyle="1" w:styleId="CitesCharCharCharChar">
    <w:name w:val="Cites Char Char Char Char"/>
    <w:locked/>
    <w:rsid w:val="00C32134"/>
  </w:style>
  <w:style w:type="character" w:customStyle="1" w:styleId="TagsChar1CharChar">
    <w:name w:val="Tags Char1 Char Char"/>
    <w:locked/>
    <w:rsid w:val="00C32134"/>
  </w:style>
  <w:style w:type="paragraph" w:customStyle="1" w:styleId="TagsChar1Char">
    <w:name w:val="Tags Char1 Char"/>
    <w:basedOn w:val="Normal"/>
    <w:qFormat/>
    <w:rsid w:val="00C3213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3213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32134"/>
  </w:style>
  <w:style w:type="character" w:customStyle="1" w:styleId="CardsFont6ptCharCharChar">
    <w:name w:val="Cards + Font: 6 pt Char Char Char"/>
    <w:locked/>
    <w:rsid w:val="00C32134"/>
  </w:style>
  <w:style w:type="character" w:customStyle="1" w:styleId="blocktitleChar0">
    <w:name w:val="block title Char"/>
    <w:aliases w:val="cites Char1,Block Title Char,Heading Char Char,Heading 1 - block Char,HEADER Char,Pocket Char1,Heading Char1,Brief - Heading 1 Char1,Heading 1 Char1 Char Char1,HatText Char1,Pocket Cha,Heading 1 Char1,Titles Char1,TAG Char2,Tag&amp;Ci Char1"/>
    <w:uiPriority w:val="99"/>
    <w:qFormat/>
    <w:locked/>
    <w:rsid w:val="00C32134"/>
  </w:style>
  <w:style w:type="character" w:customStyle="1" w:styleId="CardsUnderlineChar">
    <w:name w:val="Cards + Underline Char"/>
    <w:locked/>
    <w:rsid w:val="00C32134"/>
  </w:style>
  <w:style w:type="paragraph" w:customStyle="1" w:styleId="CardsUnderline">
    <w:name w:val="Cards + Underline"/>
    <w:basedOn w:val="Normal"/>
    <w:next w:val="Style3"/>
    <w:qFormat/>
    <w:rsid w:val="00C32134"/>
  </w:style>
  <w:style w:type="paragraph" w:customStyle="1" w:styleId="CardNotUnderlined3">
    <w:name w:val="Card Not Underlined 3"/>
    <w:basedOn w:val="Debate-CardTextUnderlined-F3"/>
    <w:qFormat/>
    <w:rsid w:val="00C32134"/>
    <w:pPr>
      <w:spacing w:after="0"/>
      <w:contextualSpacing w:val="0"/>
    </w:pPr>
    <w:rPr>
      <w:rFonts w:ascii="Georgia" w:eastAsiaTheme="minorEastAsia" w:hAnsi="Georgia" w:cstheme="minorBidi"/>
      <w:kern w:val="2"/>
      <w:u w:val="none"/>
      <w:lang w:val="en-US" w:eastAsia="en-US"/>
      <w14:ligatures w14:val="standardContextual"/>
    </w:rPr>
  </w:style>
  <w:style w:type="paragraph" w:customStyle="1" w:styleId="CardNotUnderlinedFinal">
    <w:name w:val="Card Not Underlined Final"/>
    <w:next w:val="g"/>
    <w:qFormat/>
    <w:rsid w:val="00C32134"/>
  </w:style>
  <w:style w:type="paragraph" w:customStyle="1" w:styleId="Numbering">
    <w:name w:val="Numbering"/>
    <w:basedOn w:val="Normal"/>
    <w:next w:val="Normal"/>
    <w:qFormat/>
    <w:rsid w:val="00C32134"/>
  </w:style>
  <w:style w:type="paragraph" w:customStyle="1" w:styleId="Un-IndexedHeading">
    <w:name w:val="Un-Indexed Heading"/>
    <w:basedOn w:val="Heading1"/>
    <w:next w:val="Normal"/>
    <w:qFormat/>
    <w:rsid w:val="00C32134"/>
    <w:rPr>
      <w:bCs/>
      <w:caps/>
    </w:rPr>
  </w:style>
  <w:style w:type="paragraph" w:customStyle="1" w:styleId="PageHeader">
    <w:name w:val="Page Header"/>
    <w:basedOn w:val="Normal"/>
    <w:next w:val="CardNotUnderlined3"/>
    <w:link w:val="PageHeaderChar"/>
    <w:qFormat/>
    <w:rsid w:val="00C32134"/>
  </w:style>
  <w:style w:type="paragraph" w:customStyle="1" w:styleId="IndentedLettering">
    <w:name w:val="Indented Lettering"/>
    <w:basedOn w:val="Small"/>
    <w:next w:val="Normal"/>
    <w:qFormat/>
    <w:rsid w:val="00C32134"/>
    <w:rPr>
      <w:rFonts w:cstheme="minorBidi"/>
      <w:sz w:val="22"/>
    </w:rPr>
  </w:style>
  <w:style w:type="paragraph" w:customStyle="1" w:styleId="Lettering">
    <w:name w:val="Lettering"/>
    <w:basedOn w:val="Small"/>
    <w:next w:val="Normal"/>
    <w:qFormat/>
    <w:rsid w:val="00C32134"/>
    <w:rPr>
      <w:rFonts w:cstheme="minorBidi"/>
      <w:sz w:val="22"/>
    </w:rPr>
  </w:style>
  <w:style w:type="paragraph" w:customStyle="1" w:styleId="FileName">
    <w:name w:val="File Name"/>
    <w:basedOn w:val="Normal"/>
    <w:next w:val="Normal"/>
    <w:qFormat/>
    <w:rsid w:val="00C32134"/>
  </w:style>
  <w:style w:type="paragraph" w:customStyle="1" w:styleId="Pagination">
    <w:name w:val="Pagination"/>
    <w:basedOn w:val="Normal"/>
    <w:next w:val="Normal"/>
    <w:qFormat/>
    <w:rsid w:val="00C32134"/>
  </w:style>
  <w:style w:type="paragraph" w:customStyle="1" w:styleId="IndentedNumbering">
    <w:name w:val="Indented Numbering"/>
    <w:basedOn w:val="CardNotUnderlinedFinal"/>
    <w:next w:val="Normal"/>
    <w:qFormat/>
    <w:rsid w:val="00C32134"/>
  </w:style>
  <w:style w:type="paragraph" w:customStyle="1" w:styleId="CardContinued1">
    <w:name w:val="Card Continued 1"/>
    <w:basedOn w:val="Normal"/>
    <w:next w:val="Normal"/>
    <w:qFormat/>
    <w:rsid w:val="00C32134"/>
  </w:style>
  <w:style w:type="paragraph" w:customStyle="1" w:styleId="CardContinued2">
    <w:name w:val="Card Continued 2"/>
    <w:basedOn w:val="Circle"/>
    <w:next w:val="Normal"/>
    <w:qFormat/>
    <w:rsid w:val="00C32134"/>
    <w:pPr>
      <w:spacing w:after="160"/>
      <w:contextualSpacing w:val="0"/>
      <w:jc w:val="left"/>
    </w:pPr>
    <w:rPr>
      <w:rFonts w:eastAsiaTheme="minorEastAsia"/>
      <w:b w:val="0"/>
      <w:i w:val="0"/>
      <w:szCs w:val="24"/>
      <w:u w:val="none"/>
    </w:rPr>
  </w:style>
  <w:style w:type="paragraph" w:customStyle="1" w:styleId="Clearformatting">
    <w:name w:val="Clear formatting"/>
    <w:basedOn w:val="Normal"/>
    <w:next w:val="IndentedLettering"/>
    <w:qFormat/>
    <w:rsid w:val="00C32134"/>
  </w:style>
  <w:style w:type="paragraph" w:customStyle="1" w:styleId="SmallCardText">
    <w:name w:val="Small Card Text"/>
    <w:basedOn w:val="Lettering"/>
    <w:next w:val="FileName"/>
    <w:qFormat/>
    <w:rsid w:val="00C32134"/>
  </w:style>
  <w:style w:type="paragraph" w:customStyle="1" w:styleId="TAGFONT">
    <w:name w:val="TAG FONT"/>
    <w:basedOn w:val="Normal"/>
    <w:next w:val="Pagination"/>
    <w:autoRedefine/>
    <w:qFormat/>
    <w:rsid w:val="00C32134"/>
  </w:style>
  <w:style w:type="character" w:customStyle="1" w:styleId="LanguageStrikeChar">
    <w:name w:val="Language Strike Char"/>
    <w:locked/>
    <w:rsid w:val="00C32134"/>
  </w:style>
  <w:style w:type="paragraph" w:customStyle="1" w:styleId="LanguageStrike">
    <w:name w:val="Language Strike"/>
    <w:basedOn w:val="Normal"/>
    <w:next w:val="Normal"/>
    <w:qFormat/>
    <w:rsid w:val="00C32134"/>
  </w:style>
  <w:style w:type="paragraph" w:customStyle="1" w:styleId="8point">
    <w:name w:val="8 point"/>
    <w:basedOn w:val="Normal"/>
    <w:next w:val="fullstory"/>
    <w:qFormat/>
    <w:rsid w:val="00C32134"/>
  </w:style>
  <w:style w:type="character" w:customStyle="1" w:styleId="citationunderlineChar">
    <w:name w:val="citation/underline Char"/>
    <w:locked/>
    <w:rsid w:val="00C32134"/>
  </w:style>
  <w:style w:type="paragraph" w:customStyle="1" w:styleId="citationunderline">
    <w:name w:val="citation/underline"/>
    <w:autoRedefine/>
    <w:qFormat/>
    <w:rsid w:val="00C32134"/>
    <w:pPr>
      <w:spacing w:after="200" w:line="276" w:lineRule="auto"/>
    </w:pPr>
  </w:style>
  <w:style w:type="paragraph" w:customStyle="1" w:styleId="Style60">
    <w:name w:val="Style 6"/>
    <w:next w:val="8point"/>
    <w:qFormat/>
    <w:rsid w:val="00C32134"/>
    <w:pPr>
      <w:spacing w:after="200" w:line="276" w:lineRule="auto"/>
    </w:pPr>
  </w:style>
  <w:style w:type="character" w:customStyle="1" w:styleId="DateCitesAuthorCharChar">
    <w:name w:val="DateCitesAuthor Char Char"/>
    <w:locked/>
    <w:rsid w:val="00C32134"/>
  </w:style>
  <w:style w:type="paragraph" w:customStyle="1" w:styleId="DateCitesAuthorChar">
    <w:name w:val="DateCitesAuthor Char"/>
    <w:basedOn w:val="Normal"/>
    <w:next w:val="Minimize"/>
    <w:qFormat/>
    <w:rsid w:val="00C32134"/>
  </w:style>
  <w:style w:type="paragraph" w:customStyle="1" w:styleId="articlebodynormaltext">
    <w:name w:val="articlebody_normaltext"/>
    <w:basedOn w:val="Normal"/>
    <w:next w:val="Citation-Complete"/>
    <w:qFormat/>
    <w:rsid w:val="00C32134"/>
  </w:style>
  <w:style w:type="paragraph" w:customStyle="1" w:styleId="targetcaption">
    <w:name w:val="targetcaption"/>
    <w:basedOn w:val="Normal"/>
    <w:next w:val="2909F619802848F09E01365C32F34654"/>
    <w:qFormat/>
    <w:rsid w:val="00C32134"/>
  </w:style>
  <w:style w:type="paragraph" w:customStyle="1" w:styleId="CM5">
    <w:name w:val="CM5"/>
    <w:basedOn w:val="Normal"/>
    <w:uiPriority w:val="99"/>
    <w:qFormat/>
    <w:rsid w:val="00C32134"/>
  </w:style>
  <w:style w:type="paragraph" w:customStyle="1" w:styleId="CM9">
    <w:name w:val="CM9"/>
    <w:basedOn w:val="Normal"/>
    <w:uiPriority w:val="99"/>
    <w:qFormat/>
    <w:rsid w:val="00C32134"/>
  </w:style>
  <w:style w:type="paragraph" w:customStyle="1" w:styleId="CM6">
    <w:name w:val="CM6"/>
    <w:basedOn w:val="Normal"/>
    <w:uiPriority w:val="99"/>
    <w:qFormat/>
    <w:rsid w:val="00C32134"/>
  </w:style>
  <w:style w:type="paragraph" w:customStyle="1" w:styleId="boldness">
    <w:name w:val="boldness"/>
    <w:basedOn w:val="Normal"/>
    <w:next w:val="TagCite0"/>
    <w:qFormat/>
    <w:rsid w:val="00C32134"/>
  </w:style>
  <w:style w:type="character" w:customStyle="1" w:styleId="UnderlineCardChar0">
    <w:name w:val="UnderlineCard Char"/>
    <w:locked/>
    <w:rsid w:val="00C32134"/>
  </w:style>
  <w:style w:type="paragraph" w:customStyle="1" w:styleId="UnderlineCard1">
    <w:name w:val="UnderlineCard"/>
    <w:basedOn w:val="Heading4"/>
    <w:next w:val="CM6"/>
    <w:qFormat/>
    <w:rsid w:val="00C32134"/>
    <w:rPr>
      <w:bCs/>
    </w:rPr>
  </w:style>
  <w:style w:type="paragraph" w:customStyle="1" w:styleId="CM21">
    <w:name w:val="CM21"/>
    <w:basedOn w:val="Normal"/>
    <w:uiPriority w:val="99"/>
    <w:qFormat/>
    <w:rsid w:val="00C32134"/>
  </w:style>
  <w:style w:type="paragraph" w:customStyle="1" w:styleId="CM22">
    <w:name w:val="CM22"/>
    <w:basedOn w:val="Normal"/>
    <w:uiPriority w:val="99"/>
    <w:qFormat/>
    <w:rsid w:val="00C32134"/>
  </w:style>
  <w:style w:type="paragraph" w:customStyle="1" w:styleId="CM4">
    <w:name w:val="CM4"/>
    <w:basedOn w:val="Normal"/>
    <w:uiPriority w:val="99"/>
    <w:qFormat/>
    <w:rsid w:val="00C32134"/>
  </w:style>
  <w:style w:type="paragraph" w:customStyle="1" w:styleId="Pa10">
    <w:name w:val="Pa10"/>
    <w:basedOn w:val="Normal"/>
    <w:uiPriority w:val="99"/>
    <w:qFormat/>
    <w:rsid w:val="00C32134"/>
  </w:style>
  <w:style w:type="paragraph" w:customStyle="1" w:styleId="Pa31">
    <w:name w:val="Pa3+1"/>
    <w:basedOn w:val="Normal"/>
    <w:uiPriority w:val="99"/>
    <w:qFormat/>
    <w:rsid w:val="00C32134"/>
  </w:style>
  <w:style w:type="paragraph" w:customStyle="1" w:styleId="Pa1">
    <w:name w:val="Pa1"/>
    <w:basedOn w:val="Normal"/>
    <w:qFormat/>
    <w:rsid w:val="00C32134"/>
  </w:style>
  <w:style w:type="paragraph" w:customStyle="1" w:styleId="Pa2">
    <w:name w:val="Pa2"/>
    <w:basedOn w:val="Normal"/>
    <w:qFormat/>
    <w:rsid w:val="00C32134"/>
  </w:style>
  <w:style w:type="paragraph" w:customStyle="1" w:styleId="FreeFormA">
    <w:name w:val="Free Form A"/>
    <w:next w:val="Pa10"/>
    <w:qFormat/>
    <w:rsid w:val="00C32134"/>
    <w:pPr>
      <w:spacing w:after="200" w:line="276" w:lineRule="auto"/>
    </w:pPr>
  </w:style>
  <w:style w:type="paragraph" w:customStyle="1" w:styleId="H4Tag">
    <w:name w:val="H4 (Tag)"/>
    <w:basedOn w:val="Normal"/>
    <w:next w:val="Pa31"/>
    <w:qFormat/>
    <w:rsid w:val="00C32134"/>
  </w:style>
  <w:style w:type="character" w:customStyle="1" w:styleId="CardUpSize-LightChar">
    <w:name w:val="CardUpSize - Light Char"/>
    <w:basedOn w:val="DefaultParagraphFont"/>
    <w:locked/>
    <w:rsid w:val="00C32134"/>
  </w:style>
  <w:style w:type="paragraph" w:customStyle="1" w:styleId="CardUpSize-Light">
    <w:name w:val="CardUpSize - Light"/>
    <w:basedOn w:val="Normal"/>
    <w:next w:val="Pa2"/>
    <w:qFormat/>
    <w:rsid w:val="00C32134"/>
  </w:style>
  <w:style w:type="character" w:customStyle="1" w:styleId="CiteCardUpSize-HeavyChar">
    <w:name w:val="Cite // CardUpSize - Heavy Char"/>
    <w:basedOn w:val="DefaultParagraphFont"/>
    <w:locked/>
    <w:rsid w:val="00C32134"/>
  </w:style>
  <w:style w:type="paragraph" w:customStyle="1" w:styleId="CiteCardUpSize-Heavy">
    <w:name w:val="Cite // CardUpSize - Heavy"/>
    <w:basedOn w:val="Normal"/>
    <w:next w:val="H4Tag"/>
    <w:qFormat/>
    <w:rsid w:val="00C32134"/>
  </w:style>
  <w:style w:type="character" w:customStyle="1" w:styleId="HotRouteCharCharCharCharCharChar">
    <w:name w:val="Hot Route! Char Char Char Char Char Char"/>
    <w:locked/>
    <w:rsid w:val="00C32134"/>
  </w:style>
  <w:style w:type="paragraph" w:customStyle="1" w:styleId="HotRouteCharCharCharCharChar">
    <w:name w:val="Hot Route! Char Char Char Char Char"/>
    <w:basedOn w:val="Normal"/>
    <w:next w:val="CardUpSize-Light"/>
    <w:qFormat/>
    <w:rsid w:val="00C32134"/>
  </w:style>
  <w:style w:type="character" w:customStyle="1" w:styleId="SmalltextCharCharCharChar0">
    <w:name w:val="Small text Char Char Char Char"/>
    <w:basedOn w:val="DefaultParagraphFont"/>
    <w:locked/>
    <w:rsid w:val="00C32134"/>
  </w:style>
  <w:style w:type="paragraph" w:customStyle="1" w:styleId="SmalltextCharCharChar0">
    <w:name w:val="Small text Char Char Char"/>
    <w:basedOn w:val="Normal"/>
    <w:next w:val="Analytics"/>
    <w:qFormat/>
    <w:rsid w:val="00C32134"/>
  </w:style>
  <w:style w:type="paragraph" w:customStyle="1" w:styleId="Textbody">
    <w:name w:val="Text body"/>
    <w:basedOn w:val="SmalltextCharCharChar0"/>
    <w:next w:val="WW-Default"/>
    <w:qFormat/>
    <w:rsid w:val="00C32134"/>
  </w:style>
  <w:style w:type="paragraph" w:customStyle="1" w:styleId="Default1">
    <w:name w:val="Default1"/>
    <w:basedOn w:val="Normal"/>
    <w:uiPriority w:val="99"/>
    <w:qFormat/>
    <w:rsid w:val="00C32134"/>
  </w:style>
  <w:style w:type="paragraph" w:customStyle="1" w:styleId="NFAPWPheader">
    <w:name w:val="NFAP WP header"/>
    <w:basedOn w:val="Normal"/>
    <w:uiPriority w:val="99"/>
    <w:qFormat/>
    <w:rsid w:val="00C32134"/>
  </w:style>
  <w:style w:type="character" w:customStyle="1" w:styleId="CiteCharCharChar">
    <w:name w:val="Cite Char Char Char"/>
    <w:locked/>
    <w:rsid w:val="00C32134"/>
  </w:style>
  <w:style w:type="character" w:customStyle="1" w:styleId="CiteCardChar">
    <w:name w:val="Cite_Card Char"/>
    <w:locked/>
    <w:rsid w:val="00C32134"/>
  </w:style>
  <w:style w:type="paragraph" w:customStyle="1" w:styleId="CiteCard0">
    <w:name w:val="Cite_Card"/>
    <w:qFormat/>
    <w:rsid w:val="00C32134"/>
    <w:pPr>
      <w:spacing w:after="200" w:line="276" w:lineRule="auto"/>
    </w:pPr>
  </w:style>
  <w:style w:type="paragraph" w:customStyle="1" w:styleId="CiteCardCharChar">
    <w:name w:val="Cite_Card Char Char"/>
    <w:autoRedefine/>
    <w:qFormat/>
    <w:rsid w:val="00C32134"/>
    <w:pPr>
      <w:spacing w:after="200" w:line="276" w:lineRule="auto"/>
    </w:pPr>
  </w:style>
  <w:style w:type="character" w:customStyle="1" w:styleId="CiteCardCharCharCharChar">
    <w:name w:val="Cite_Card Char Char Char Char"/>
    <w:locked/>
    <w:rsid w:val="00C32134"/>
  </w:style>
  <w:style w:type="paragraph" w:customStyle="1" w:styleId="CiteCardCharCharChar">
    <w:name w:val="Cite_Card Char Char Char"/>
    <w:qFormat/>
    <w:rsid w:val="00C32134"/>
    <w:pPr>
      <w:spacing w:after="200" w:line="276" w:lineRule="auto"/>
    </w:pPr>
  </w:style>
  <w:style w:type="character" w:customStyle="1" w:styleId="LittleChar">
    <w:name w:val="Little Char"/>
    <w:locked/>
    <w:rsid w:val="00C32134"/>
  </w:style>
  <w:style w:type="character" w:customStyle="1" w:styleId="DebateHeaderChar">
    <w:name w:val="Debate Header Char"/>
    <w:locked/>
    <w:rsid w:val="00C32134"/>
  </w:style>
  <w:style w:type="character" w:customStyle="1" w:styleId="UnhighlightedChar">
    <w:name w:val="Unhighlighted Char"/>
    <w:locked/>
    <w:rsid w:val="00C32134"/>
  </w:style>
  <w:style w:type="paragraph" w:customStyle="1" w:styleId="Unhighlighted">
    <w:name w:val="Unhighlighted"/>
    <w:basedOn w:val="Normal"/>
    <w:next w:val="TagCite2"/>
    <w:autoRedefine/>
    <w:qFormat/>
    <w:rsid w:val="00C32134"/>
  </w:style>
  <w:style w:type="character" w:customStyle="1" w:styleId="StylecardUnderlineChar">
    <w:name w:val="Style card + Underline Char"/>
    <w:locked/>
    <w:rsid w:val="00C32134"/>
  </w:style>
  <w:style w:type="paragraph" w:customStyle="1" w:styleId="StylecardUnderline">
    <w:name w:val="Style card + Underline"/>
    <w:basedOn w:val="CiteSpacing"/>
    <w:next w:val="Unhighlighted"/>
    <w:qFormat/>
    <w:rsid w:val="00C32134"/>
    <w:rPr>
      <w:rFonts w:ascii="Times New Roman" w:hAnsi="Times New Roman"/>
    </w:rPr>
  </w:style>
  <w:style w:type="paragraph" w:customStyle="1" w:styleId="TagF3">
    <w:name w:val="Tag (F3)"/>
    <w:qFormat/>
    <w:rsid w:val="00C32134"/>
    <w:pPr>
      <w:spacing w:after="200" w:line="276" w:lineRule="auto"/>
    </w:pPr>
  </w:style>
  <w:style w:type="paragraph" w:customStyle="1" w:styleId="i1">
    <w:name w:val="i1"/>
    <w:basedOn w:val="Normal"/>
    <w:qFormat/>
    <w:rsid w:val="00C32134"/>
  </w:style>
  <w:style w:type="paragraph" w:customStyle="1" w:styleId="style140">
    <w:name w:val="style14"/>
    <w:basedOn w:val="Normal"/>
    <w:next w:val="cites"/>
    <w:qFormat/>
    <w:rsid w:val="00C32134"/>
  </w:style>
  <w:style w:type="paragraph" w:customStyle="1" w:styleId="CardTagCite1Char">
    <w:name w:val="Card Tag + Cite #1 Char"/>
    <w:basedOn w:val="Normal"/>
    <w:qFormat/>
    <w:rsid w:val="00C32134"/>
  </w:style>
  <w:style w:type="paragraph" w:customStyle="1" w:styleId="articlebody">
    <w:name w:val="articlebody"/>
    <w:basedOn w:val="Normal"/>
    <w:next w:val="i1"/>
    <w:qFormat/>
    <w:rsid w:val="00C32134"/>
  </w:style>
  <w:style w:type="character" w:customStyle="1" w:styleId="CiteCardCharCharCharCharCharCharCharChar">
    <w:name w:val="Cite_Card Char Char Char Char Char Char Char Char"/>
    <w:locked/>
    <w:rsid w:val="00C32134"/>
  </w:style>
  <w:style w:type="paragraph" w:customStyle="1" w:styleId="CiteCardCharCharCharCharCharCharChar">
    <w:name w:val="Cite_Card Char Char Char Char Char Char Char"/>
    <w:next w:val="CardTagCite1Char"/>
    <w:autoRedefine/>
    <w:qFormat/>
    <w:rsid w:val="00C32134"/>
    <w:pPr>
      <w:spacing w:after="200" w:line="276" w:lineRule="auto"/>
    </w:pPr>
  </w:style>
  <w:style w:type="paragraph" w:customStyle="1" w:styleId="foldie">
    <w:name w:val="foldie"/>
    <w:next w:val="HotRoute"/>
    <w:qFormat/>
    <w:rsid w:val="00C32134"/>
    <w:pPr>
      <w:spacing w:after="0" w:line="240" w:lineRule="auto"/>
    </w:pPr>
    <w:rPr>
      <w:rFonts w:eastAsiaTheme="minorEastAsia"/>
      <w:sz w:val="24"/>
      <w:szCs w:val="24"/>
    </w:rPr>
  </w:style>
  <w:style w:type="paragraph" w:customStyle="1" w:styleId="billtextsection">
    <w:name w:val="bill_text_section"/>
    <w:basedOn w:val="Normal"/>
    <w:next w:val="articlebody"/>
    <w:qFormat/>
    <w:rsid w:val="00C32134"/>
  </w:style>
  <w:style w:type="paragraph" w:customStyle="1" w:styleId="wp-caption-text">
    <w:name w:val="wp-caption-text"/>
    <w:basedOn w:val="Normal"/>
    <w:qFormat/>
    <w:rsid w:val="00C32134"/>
  </w:style>
  <w:style w:type="character" w:customStyle="1" w:styleId="CiteNormalChar">
    <w:name w:val="Cite Normal Char"/>
    <w:locked/>
    <w:rsid w:val="00C32134"/>
  </w:style>
  <w:style w:type="paragraph" w:customStyle="1" w:styleId="Pa3">
    <w:name w:val="Pa3"/>
    <w:basedOn w:val="Normal"/>
    <w:qFormat/>
    <w:rsid w:val="00C32134"/>
  </w:style>
  <w:style w:type="character" w:customStyle="1" w:styleId="NormaltextCharChar">
    <w:name w:val="Normal text Char Char"/>
    <w:locked/>
    <w:rsid w:val="00C32134"/>
  </w:style>
  <w:style w:type="paragraph" w:customStyle="1" w:styleId="Normaltext0">
    <w:name w:val="Normal text"/>
    <w:basedOn w:val="Normal"/>
    <w:autoRedefine/>
    <w:qFormat/>
    <w:rsid w:val="00C32134"/>
  </w:style>
  <w:style w:type="character" w:customStyle="1" w:styleId="underlinedcardChar1">
    <w:name w:val="underlined card Char"/>
    <w:locked/>
    <w:rsid w:val="00C32134"/>
  </w:style>
  <w:style w:type="paragraph" w:customStyle="1" w:styleId="underlinedcard1">
    <w:name w:val="underlined card"/>
    <w:basedOn w:val="Normal"/>
    <w:next w:val="Pa3"/>
    <w:autoRedefine/>
    <w:qFormat/>
    <w:rsid w:val="00C32134"/>
  </w:style>
  <w:style w:type="character" w:customStyle="1" w:styleId="ReallyfuckingsmallCharCharCharChar">
    <w:name w:val="Really fucking small Char Char Char Char"/>
    <w:locked/>
    <w:rsid w:val="00C32134"/>
  </w:style>
  <w:style w:type="paragraph" w:customStyle="1" w:styleId="ReallyfuckingsmallCharCharChar">
    <w:name w:val="Really fucking small Char Char Char"/>
    <w:basedOn w:val="Normal"/>
    <w:next w:val="NoSpacing"/>
    <w:qFormat/>
    <w:rsid w:val="00C32134"/>
  </w:style>
  <w:style w:type="character" w:customStyle="1" w:styleId="CardDownx1Char">
    <w:name w:val="CardDown x1 Char"/>
    <w:locked/>
    <w:rsid w:val="00C32134"/>
  </w:style>
  <w:style w:type="paragraph" w:customStyle="1" w:styleId="CardDownx1">
    <w:name w:val="CardDown x1"/>
    <w:basedOn w:val="Normal"/>
    <w:next w:val="Regular"/>
    <w:qFormat/>
    <w:rsid w:val="00C32134"/>
  </w:style>
  <w:style w:type="paragraph" w:customStyle="1" w:styleId="CardDownx15">
    <w:name w:val="CardDown x1.5"/>
    <w:basedOn w:val="Normal"/>
    <w:qFormat/>
    <w:rsid w:val="00C32134"/>
  </w:style>
  <w:style w:type="paragraph" w:customStyle="1" w:styleId="Reallyfuckingsmall">
    <w:name w:val="Really fucking small"/>
    <w:basedOn w:val="Normal"/>
    <w:qFormat/>
    <w:rsid w:val="00C32134"/>
  </w:style>
  <w:style w:type="paragraph" w:customStyle="1" w:styleId="CiteTag">
    <w:name w:val="Cite/Tag"/>
    <w:basedOn w:val="Normal"/>
    <w:qFormat/>
    <w:rsid w:val="00C32134"/>
  </w:style>
  <w:style w:type="paragraph" w:customStyle="1" w:styleId="Heading5SizeDown">
    <w:name w:val="Heading 5 Size Down"/>
    <w:basedOn w:val="Normal"/>
    <w:autoRedefine/>
    <w:qFormat/>
    <w:rsid w:val="00C32134"/>
  </w:style>
  <w:style w:type="character" w:customStyle="1" w:styleId="StyleStyleArialNarrow9ptLeft-075ArialNarrowChar">
    <w:name w:val="Style Style Arial Narrow 9 pt Left:  -0.75&quot; + Arial Narrow Char"/>
    <w:locked/>
    <w:rsid w:val="00C32134"/>
  </w:style>
  <w:style w:type="paragraph" w:customStyle="1" w:styleId="StyleStyleArialNarrow9ptLeft-075ArialNarrow">
    <w:name w:val="Style Style Arial Narrow 9 pt Left:  -0.75&quot; + Arial Narrow"/>
    <w:basedOn w:val="Normal"/>
    <w:next w:val="Heading5SizeDown"/>
    <w:qFormat/>
    <w:rsid w:val="00C32134"/>
  </w:style>
  <w:style w:type="character" w:customStyle="1" w:styleId="StyleStyleCardTextLeft-075Right0Char">
    <w:name w:val="Style Style Card Text + Left:  -0.75&quot; + Right:  0&quot; Char"/>
    <w:locked/>
    <w:rsid w:val="00C32134"/>
  </w:style>
  <w:style w:type="paragraph" w:customStyle="1" w:styleId="StyleStyleCardTextLeft-075Right0">
    <w:name w:val="Style Style Card Text + Left:  -0.75&quot; + Right:  0&quot;"/>
    <w:basedOn w:val="Normal"/>
    <w:next w:val="evidencetext"/>
    <w:autoRedefine/>
    <w:qFormat/>
    <w:rsid w:val="00C32134"/>
  </w:style>
  <w:style w:type="paragraph" w:customStyle="1" w:styleId="ecxmsonormal">
    <w:name w:val="ecxmsonormal"/>
    <w:basedOn w:val="Normal"/>
    <w:qFormat/>
    <w:rsid w:val="00C32134"/>
  </w:style>
  <w:style w:type="character" w:customStyle="1" w:styleId="DebateUnderlineBoldChar">
    <w:name w:val="Debate Underline Bold Char"/>
    <w:locked/>
    <w:rsid w:val="00C32134"/>
  </w:style>
  <w:style w:type="paragraph" w:customStyle="1" w:styleId="DebateUnderlineBold">
    <w:name w:val="Debate Underline Bold"/>
    <w:basedOn w:val="Cardtext0"/>
    <w:qFormat/>
    <w:rsid w:val="00C32134"/>
    <w:pPr>
      <w:widowControl/>
      <w:autoSpaceDE/>
      <w:autoSpaceDN/>
      <w:adjustRightInd/>
    </w:pPr>
    <w:rPr>
      <w:rFonts w:eastAsiaTheme="minorHAnsi" w:cstheme="minorBidi"/>
      <w:szCs w:val="22"/>
      <w:u w:val="none"/>
    </w:rPr>
  </w:style>
  <w:style w:type="character" w:customStyle="1" w:styleId="StyleArialNarrow12ptBoldLeft-075Char">
    <w:name w:val="Style Arial Narrow 12 pt Bold Left:  -0.75&quot; Char"/>
    <w:locked/>
    <w:rsid w:val="00C32134"/>
  </w:style>
  <w:style w:type="paragraph" w:customStyle="1" w:styleId="StyleArialNarrow12ptBoldLeft-075">
    <w:name w:val="Style Arial Narrow 12 pt Bold Left:  -0.75&quot;"/>
    <w:basedOn w:val="Normal"/>
    <w:next w:val="ecxmsonormal"/>
    <w:qFormat/>
    <w:rsid w:val="00C32134"/>
  </w:style>
  <w:style w:type="character" w:customStyle="1" w:styleId="StyleStyleevidencetextBorderSinglesolidlineAuto05Char">
    <w:name w:val="Style Style evidence text + Border: : (Single solid line Auto  0.5 ... Char"/>
    <w:locked/>
    <w:rsid w:val="00C32134"/>
  </w:style>
  <w:style w:type="paragraph" w:customStyle="1" w:styleId="StyleStyleevidencetextBorderSinglesolidlineAuto05">
    <w:name w:val="Style Style evidence text + Border: : (Single solid line Auto  0.5 ..."/>
    <w:basedOn w:val="Normal"/>
    <w:next w:val="DebateUnderlineBold"/>
    <w:qFormat/>
    <w:rsid w:val="00C32134"/>
  </w:style>
  <w:style w:type="character" w:customStyle="1" w:styleId="HighlightingChar">
    <w:name w:val="Highlighting Char"/>
    <w:locked/>
    <w:rsid w:val="00C32134"/>
  </w:style>
  <w:style w:type="paragraph" w:customStyle="1" w:styleId="Highlighting">
    <w:name w:val="Highlighting"/>
    <w:basedOn w:val="Normal"/>
    <w:next w:val="StyleStyleevidencetextBorderSinglesolidlineAuto05"/>
    <w:autoRedefine/>
    <w:qFormat/>
    <w:rsid w:val="00C32134"/>
  </w:style>
  <w:style w:type="paragraph" w:customStyle="1" w:styleId="CiteCharCharCharChar">
    <w:name w:val="Cite Char Char Char Char"/>
    <w:basedOn w:val="Normal"/>
    <w:next w:val="Normal"/>
    <w:qFormat/>
    <w:rsid w:val="00C32134"/>
  </w:style>
  <w:style w:type="character" w:customStyle="1" w:styleId="UnderliningCharChar1CharCharChar">
    <w:name w:val="Underlining Char Char1 Char Char Char"/>
    <w:locked/>
    <w:rsid w:val="00C32134"/>
  </w:style>
  <w:style w:type="paragraph" w:customStyle="1" w:styleId="UnderliningCharChar1CharChar">
    <w:name w:val="Underlining Char Char1 Char Char"/>
    <w:basedOn w:val="Normal"/>
    <w:next w:val="Normal"/>
    <w:qFormat/>
    <w:rsid w:val="00C32134"/>
  </w:style>
  <w:style w:type="paragraph" w:customStyle="1" w:styleId="CiteCharCharCharCharChar">
    <w:name w:val="Cite Char Char Char Char Char"/>
    <w:basedOn w:val="Normal"/>
    <w:next w:val="Normal"/>
    <w:qFormat/>
    <w:rsid w:val="00C32134"/>
  </w:style>
  <w:style w:type="character" w:customStyle="1" w:styleId="UnderliningCharCharChar">
    <w:name w:val="Underlining Char Char Char"/>
    <w:locked/>
    <w:rsid w:val="00C32134"/>
  </w:style>
  <w:style w:type="paragraph" w:customStyle="1" w:styleId="UnderliningCharChar">
    <w:name w:val="Underlining Char Char"/>
    <w:basedOn w:val="Normal"/>
    <w:next w:val="Normal"/>
    <w:qFormat/>
    <w:rsid w:val="00C32134"/>
  </w:style>
  <w:style w:type="paragraph" w:customStyle="1" w:styleId="Style120">
    <w:name w:val="Style 12"/>
    <w:qFormat/>
    <w:rsid w:val="00C32134"/>
    <w:pPr>
      <w:spacing w:after="200" w:line="276" w:lineRule="auto"/>
    </w:pPr>
  </w:style>
  <w:style w:type="paragraph" w:customStyle="1" w:styleId="Style90">
    <w:name w:val="Style 9"/>
    <w:qFormat/>
    <w:rsid w:val="00C32134"/>
    <w:pPr>
      <w:spacing w:after="200" w:line="276" w:lineRule="auto"/>
    </w:pPr>
  </w:style>
  <w:style w:type="paragraph" w:customStyle="1" w:styleId="Emphasis3">
    <w:name w:val="Emphasis3"/>
    <w:next w:val="UnderliningCharChar"/>
    <w:qFormat/>
    <w:rsid w:val="00C32134"/>
    <w:pPr>
      <w:spacing w:after="200" w:line="276" w:lineRule="auto"/>
    </w:pPr>
  </w:style>
  <w:style w:type="paragraph" w:customStyle="1" w:styleId="Normal10pt">
    <w:name w:val="Normal + 10 pt"/>
    <w:basedOn w:val="Normal"/>
    <w:next w:val="Emphasis3"/>
    <w:qFormat/>
    <w:rsid w:val="00C32134"/>
  </w:style>
  <w:style w:type="paragraph" w:customStyle="1" w:styleId="formfldssel">
    <w:name w:val="formfldssel"/>
    <w:basedOn w:val="Normal"/>
    <w:qFormat/>
    <w:rsid w:val="00C32134"/>
  </w:style>
  <w:style w:type="paragraph" w:customStyle="1" w:styleId="hpleftlk">
    <w:name w:val="hpleftlk"/>
    <w:basedOn w:val="Normal"/>
    <w:next w:val="SmallCard"/>
    <w:qFormat/>
    <w:rsid w:val="00C32134"/>
  </w:style>
  <w:style w:type="paragraph" w:customStyle="1" w:styleId="lblu">
    <w:name w:val="lblu"/>
    <w:basedOn w:val="Normal"/>
    <w:next w:val="BreifTitle"/>
    <w:qFormat/>
    <w:rsid w:val="00C32134"/>
  </w:style>
  <w:style w:type="paragraph" w:customStyle="1" w:styleId="Underlinestyle1">
    <w:name w:val="Underlinestyle"/>
    <w:basedOn w:val="Normal"/>
    <w:next w:val="Normal10pt"/>
    <w:qFormat/>
    <w:rsid w:val="00C32134"/>
  </w:style>
  <w:style w:type="paragraph" w:customStyle="1" w:styleId="OffensiveLanguage">
    <w:name w:val="Offensive Language"/>
    <w:basedOn w:val="Normal"/>
    <w:next w:val="Normal"/>
    <w:qFormat/>
    <w:rsid w:val="00C32134"/>
  </w:style>
  <w:style w:type="paragraph" w:customStyle="1" w:styleId="clearformatting0">
    <w:name w:val="clear formatting"/>
    <w:basedOn w:val="Normal"/>
    <w:next w:val="Style40"/>
    <w:qFormat/>
    <w:rsid w:val="00C32134"/>
  </w:style>
  <w:style w:type="paragraph" w:customStyle="1" w:styleId="Style180">
    <w:name w:val="Style 18"/>
    <w:next w:val="CM10"/>
    <w:uiPriority w:val="99"/>
    <w:qFormat/>
    <w:rsid w:val="00C32134"/>
    <w:pPr>
      <w:spacing w:after="200" w:line="276" w:lineRule="auto"/>
    </w:pPr>
  </w:style>
  <w:style w:type="paragraph" w:customStyle="1" w:styleId="formfld">
    <w:name w:val="formfld"/>
    <w:basedOn w:val="Normal"/>
    <w:next w:val="OffensiveLanguage"/>
    <w:qFormat/>
    <w:rsid w:val="00C32134"/>
  </w:style>
  <w:style w:type="paragraph" w:customStyle="1" w:styleId="Caption3">
    <w:name w:val="Caption3"/>
    <w:basedOn w:val="Normal"/>
    <w:next w:val="clearformatting0"/>
    <w:qFormat/>
    <w:rsid w:val="00C32134"/>
  </w:style>
  <w:style w:type="paragraph" w:customStyle="1" w:styleId="teaserpermalink">
    <w:name w:val="teaser_permalink"/>
    <w:basedOn w:val="Normal"/>
    <w:next w:val="Style180"/>
    <w:qFormat/>
    <w:rsid w:val="00C32134"/>
  </w:style>
  <w:style w:type="character" w:customStyle="1" w:styleId="Heading7Char1">
    <w:name w:val="Heading 7 Char1"/>
    <w:basedOn w:val="DefaultParagraphFont"/>
    <w:semiHidden/>
    <w:rsid w:val="00C32134"/>
  </w:style>
  <w:style w:type="character" w:customStyle="1" w:styleId="Heading8Char1">
    <w:name w:val="Heading 8 Char1"/>
    <w:basedOn w:val="DefaultParagraphFont"/>
    <w:semiHidden/>
    <w:rsid w:val="00C32134"/>
  </w:style>
  <w:style w:type="character" w:customStyle="1" w:styleId="Heading9Char1">
    <w:name w:val="Heading 9 Char1"/>
    <w:basedOn w:val="DefaultParagraphFont"/>
    <w:semiHidden/>
    <w:rsid w:val="00C32134"/>
  </w:style>
  <w:style w:type="character" w:customStyle="1" w:styleId="sup1">
    <w:name w:val="sup1"/>
    <w:rsid w:val="00C32134"/>
  </w:style>
  <w:style w:type="character" w:customStyle="1" w:styleId="pgnum1">
    <w:name w:val="pgnum1"/>
    <w:rsid w:val="00C32134"/>
  </w:style>
  <w:style w:type="character" w:customStyle="1" w:styleId="nw">
    <w:name w:val="nw"/>
    <w:rsid w:val="00C32134"/>
  </w:style>
  <w:style w:type="character" w:customStyle="1" w:styleId="apple">
    <w:name w:val="apple"/>
    <w:rsid w:val="00C32134"/>
  </w:style>
  <w:style w:type="character" w:customStyle="1" w:styleId="IndexHeadersCharChar">
    <w:name w:val="Index Headers Char Char"/>
    <w:rsid w:val="00C32134"/>
  </w:style>
  <w:style w:type="character" w:customStyle="1" w:styleId="justify">
    <w:name w:val="justify"/>
    <w:rsid w:val="00C32134"/>
  </w:style>
  <w:style w:type="character" w:customStyle="1" w:styleId="SmallCardTextChar">
    <w:name w:val="Small Card Text Char"/>
    <w:rsid w:val="00C32134"/>
  </w:style>
  <w:style w:type="character" w:customStyle="1" w:styleId="tagChar30">
    <w:name w:val="tag Char3"/>
    <w:rsid w:val="00C32134"/>
  </w:style>
  <w:style w:type="character" w:customStyle="1" w:styleId="awtw">
    <w:name w:val="awtw"/>
    <w:rsid w:val="00C32134"/>
  </w:style>
  <w:style w:type="character" w:customStyle="1" w:styleId="Citation-AuthorDate">
    <w:name w:val="Citation - Author/Date"/>
    <w:rsid w:val="00C32134"/>
  </w:style>
  <w:style w:type="character" w:customStyle="1" w:styleId="ld3">
    <w:name w:val="ld3"/>
    <w:rsid w:val="00C32134"/>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Scale 66%"/>
    <w:rsid w:val="00C32134"/>
  </w:style>
  <w:style w:type="character" w:customStyle="1" w:styleId="externaledithide">
    <w:name w:val="external_edit_hide"/>
    <w:rsid w:val="00C32134"/>
  </w:style>
  <w:style w:type="character" w:customStyle="1" w:styleId="CharacterStyle20">
    <w:name w:val="Character Style 20"/>
    <w:rsid w:val="00C32134"/>
  </w:style>
  <w:style w:type="character" w:customStyle="1" w:styleId="lightblue">
    <w:name w:val="lightblue"/>
    <w:rsid w:val="00C32134"/>
  </w:style>
  <w:style w:type="character" w:customStyle="1" w:styleId="centerheadlines">
    <w:name w:val="centerheadlines"/>
    <w:rsid w:val="00C32134"/>
  </w:style>
  <w:style w:type="character" w:customStyle="1" w:styleId="datetime">
    <w:name w:val="datetime"/>
    <w:rsid w:val="00C32134"/>
  </w:style>
  <w:style w:type="character" w:customStyle="1" w:styleId="datestory">
    <w:name w:val="datestory"/>
    <w:rsid w:val="00C32134"/>
  </w:style>
  <w:style w:type="character" w:customStyle="1" w:styleId="A16">
    <w:name w:val="A1"/>
    <w:uiPriority w:val="99"/>
    <w:rsid w:val="00C32134"/>
  </w:style>
  <w:style w:type="character" w:customStyle="1" w:styleId="-SmallText-">
    <w:name w:val="-Small Text-"/>
    <w:rsid w:val="00C32134"/>
  </w:style>
  <w:style w:type="character" w:customStyle="1" w:styleId="citeschar10">
    <w:name w:val="citeschar1"/>
    <w:basedOn w:val="DefaultParagraphFont"/>
    <w:rsid w:val="00C32134"/>
  </w:style>
  <w:style w:type="character" w:customStyle="1" w:styleId="cardunderlinedchar1">
    <w:name w:val="cardunderlinedchar"/>
    <w:basedOn w:val="DefaultParagraphFont"/>
    <w:rsid w:val="00C32134"/>
  </w:style>
  <w:style w:type="paragraph" w:customStyle="1" w:styleId="Style1CharChar">
    <w:name w:val="Style1 Char Char"/>
    <w:basedOn w:val="Normal"/>
    <w:qFormat/>
    <w:rsid w:val="00C32134"/>
  </w:style>
  <w:style w:type="character" w:customStyle="1" w:styleId="Style1CharCharChar">
    <w:name w:val="Style1 Char Char Char"/>
    <w:locked/>
    <w:rsid w:val="00C32134"/>
  </w:style>
  <w:style w:type="character" w:customStyle="1" w:styleId="provider">
    <w:name w:val="provider"/>
    <w:basedOn w:val="DefaultParagraphFont"/>
    <w:rsid w:val="00C32134"/>
  </w:style>
  <w:style w:type="character" w:customStyle="1" w:styleId="grame">
    <w:name w:val="grame"/>
    <w:rsid w:val="00C32134"/>
  </w:style>
  <w:style w:type="character" w:customStyle="1" w:styleId="vitstorybyline">
    <w:name w:val="vitstorybyline"/>
    <w:rsid w:val="00C32134"/>
  </w:style>
  <w:style w:type="character" w:customStyle="1" w:styleId="tickerlinx">
    <w:name w:val="tickerlinx"/>
    <w:rsid w:val="00C32134"/>
  </w:style>
  <w:style w:type="character" w:customStyle="1" w:styleId="post-timestamp">
    <w:name w:val="post-timestamp"/>
    <w:rsid w:val="00C32134"/>
  </w:style>
  <w:style w:type="character" w:customStyle="1" w:styleId="month">
    <w:name w:val="month"/>
    <w:rsid w:val="00C32134"/>
  </w:style>
  <w:style w:type="character" w:customStyle="1" w:styleId="2xBoldUnderline">
    <w:name w:val="2x_Bold_Underline"/>
    <w:rsid w:val="00C32134"/>
  </w:style>
  <w:style w:type="character" w:customStyle="1" w:styleId="texttitlebigred">
    <w:name w:val="texttitlebigred"/>
    <w:rsid w:val="00C32134"/>
  </w:style>
  <w:style w:type="character" w:customStyle="1" w:styleId="subtitles">
    <w:name w:val="subtitles"/>
    <w:rsid w:val="00C32134"/>
  </w:style>
  <w:style w:type="character" w:customStyle="1" w:styleId="CiteCardChar1">
    <w:name w:val="Cite_Card Char1"/>
    <w:rsid w:val="00C32134"/>
  </w:style>
  <w:style w:type="character" w:customStyle="1" w:styleId="paramv">
    <w:name w:val="paramv"/>
    <w:rsid w:val="00C32134"/>
  </w:style>
  <w:style w:type="character" w:customStyle="1" w:styleId="quotepeekbase">
    <w:name w:val="quotepeekbase"/>
    <w:rsid w:val="00C32134"/>
  </w:style>
  <w:style w:type="character" w:customStyle="1" w:styleId="symbol">
    <w:name w:val="symbol"/>
    <w:rsid w:val="00C32134"/>
  </w:style>
  <w:style w:type="character" w:customStyle="1" w:styleId="data">
    <w:name w:val="data"/>
    <w:rsid w:val="00C32134"/>
  </w:style>
  <w:style w:type="character" w:customStyle="1" w:styleId="cross-head">
    <w:name w:val="cross-head"/>
    <w:rsid w:val="00C32134"/>
  </w:style>
  <w:style w:type="character" w:customStyle="1" w:styleId="pub-date">
    <w:name w:val="pub-date"/>
    <w:rsid w:val="00C32134"/>
  </w:style>
  <w:style w:type="character" w:customStyle="1" w:styleId="AuthorDateF4">
    <w:name w:val="Author Date (F4)"/>
    <w:rsid w:val="00C32134"/>
  </w:style>
  <w:style w:type="character" w:customStyle="1" w:styleId="BoldUnderlineF6">
    <w:name w:val="Bold Underline (F6)"/>
    <w:rsid w:val="00C32134"/>
  </w:style>
  <w:style w:type="character" w:customStyle="1" w:styleId="grouptext">
    <w:name w:val="group_text"/>
    <w:rsid w:val="00C32134"/>
  </w:style>
  <w:style w:type="character" w:customStyle="1" w:styleId="authors">
    <w:name w:val="authors"/>
    <w:rsid w:val="00C32134"/>
  </w:style>
  <w:style w:type="character" w:customStyle="1" w:styleId="StyleArial12ptBoldItalic">
    <w:name w:val="Style Arial 12 pt Bold Italic"/>
    <w:rsid w:val="00C32134"/>
  </w:style>
  <w:style w:type="character" w:customStyle="1" w:styleId="verdana12grey1">
    <w:name w:val="verdana12grey1"/>
    <w:rsid w:val="00C32134"/>
  </w:style>
  <w:style w:type="character" w:customStyle="1" w:styleId="verdana9grey1a">
    <w:name w:val="verdana9grey1a"/>
    <w:rsid w:val="00C32134"/>
  </w:style>
  <w:style w:type="character" w:customStyle="1" w:styleId="nn-twttr-share-btn">
    <w:name w:val="nn-twttr-share-btn"/>
    <w:rsid w:val="00C32134"/>
  </w:style>
  <w:style w:type="character" w:customStyle="1" w:styleId="count">
    <w:name w:val="count"/>
    <w:rsid w:val="00C32134"/>
  </w:style>
  <w:style w:type="character" w:customStyle="1" w:styleId="fbbuttontext">
    <w:name w:val="fb_button_text"/>
    <w:rsid w:val="00C32134"/>
  </w:style>
  <w:style w:type="character" w:customStyle="1" w:styleId="comment-count">
    <w:name w:val="comment-count"/>
    <w:rsid w:val="00C32134"/>
  </w:style>
  <w:style w:type="character" w:customStyle="1" w:styleId="comment-count-text">
    <w:name w:val="comment-count-text"/>
    <w:rsid w:val="00C32134"/>
  </w:style>
  <w:style w:type="character" w:customStyle="1" w:styleId="lightheader">
    <w:name w:val="lightheader"/>
    <w:rsid w:val="00C32134"/>
  </w:style>
  <w:style w:type="character" w:customStyle="1" w:styleId="CiteCardCharCharCharCharChar">
    <w:name w:val="Cite_Card Char Char Char Char Char"/>
    <w:rsid w:val="00C32134"/>
  </w:style>
  <w:style w:type="character" w:customStyle="1" w:styleId="CiteCardCharCharCharCharCharChar">
    <w:name w:val="Cite_Card Char Char Char Char Char Char"/>
    <w:rsid w:val="00C32134"/>
  </w:style>
  <w:style w:type="character" w:customStyle="1" w:styleId="yahoobuzzbadge">
    <w:name w:val="yahoobuzzbadge"/>
    <w:rsid w:val="00C32134"/>
  </w:style>
  <w:style w:type="character" w:customStyle="1" w:styleId="fbsharecountinner">
    <w:name w:val="fb_share_count_inner"/>
    <w:rsid w:val="00C32134"/>
  </w:style>
  <w:style w:type="character" w:customStyle="1" w:styleId="fbconnectbuttontext">
    <w:name w:val="fbconnectbutton_text"/>
    <w:rsid w:val="00C32134"/>
  </w:style>
  <w:style w:type="paragraph" w:customStyle="1" w:styleId="Sourcename">
    <w:name w:val="Source name"/>
    <w:basedOn w:val="Normal"/>
    <w:qFormat/>
    <w:rsid w:val="00C32134"/>
  </w:style>
  <w:style w:type="character" w:customStyle="1" w:styleId="SourcenameChar">
    <w:name w:val="Source name Char"/>
    <w:locked/>
    <w:rsid w:val="00C32134"/>
  </w:style>
  <w:style w:type="character" w:customStyle="1" w:styleId="Caption2">
    <w:name w:val="Caption2"/>
    <w:rsid w:val="00C32134"/>
  </w:style>
  <w:style w:type="character" w:customStyle="1" w:styleId="article-articlebody">
    <w:name w:val="article-articlebody"/>
    <w:basedOn w:val="DefaultParagraphFont"/>
    <w:rsid w:val="00C32134"/>
  </w:style>
  <w:style w:type="character" w:customStyle="1" w:styleId="pageheader0">
    <w:name w:val="pageheader"/>
    <w:basedOn w:val="DefaultParagraphFont"/>
    <w:rsid w:val="00C32134"/>
  </w:style>
  <w:style w:type="character" w:customStyle="1" w:styleId="AuthorCharChar">
    <w:name w:val="Author Char Char"/>
    <w:rsid w:val="00C32134"/>
  </w:style>
  <w:style w:type="character" w:customStyle="1" w:styleId="smallchar0">
    <w:name w:val="smallchar"/>
    <w:basedOn w:val="DefaultParagraphFont"/>
    <w:rsid w:val="00C32134"/>
  </w:style>
  <w:style w:type="character" w:customStyle="1" w:styleId="Shortcite">
    <w:name w:val="Shortcite"/>
    <w:rsid w:val="00C32134"/>
  </w:style>
  <w:style w:type="character" w:customStyle="1" w:styleId="Longcite">
    <w:name w:val="Longcite"/>
    <w:rsid w:val="00C32134"/>
  </w:style>
  <w:style w:type="character" w:customStyle="1" w:styleId="StyleStyle7pt8pt">
    <w:name w:val="Style Style 7 pt + 8 pt"/>
    <w:rsid w:val="00C32134"/>
  </w:style>
  <w:style w:type="character" w:customStyle="1" w:styleId="StyleStyleThickunderlineBold1">
    <w:name w:val="Style Style Thick underline + Bold1"/>
    <w:rsid w:val="00C32134"/>
  </w:style>
  <w:style w:type="character" w:customStyle="1" w:styleId="StyleUnderline2">
    <w:name w:val="Style Underline2"/>
    <w:rsid w:val="00C32134"/>
  </w:style>
  <w:style w:type="character" w:customStyle="1" w:styleId="NormalizationChar">
    <w:name w:val="Normalization Char"/>
    <w:rsid w:val="00C32134"/>
  </w:style>
  <w:style w:type="character" w:customStyle="1" w:styleId="maintextbldleft">
    <w:name w:val="maintextbldleft"/>
    <w:basedOn w:val="DefaultParagraphFont"/>
    <w:rsid w:val="00C32134"/>
  </w:style>
  <w:style w:type="character" w:customStyle="1" w:styleId="maintextleft">
    <w:name w:val="maintextleft"/>
    <w:basedOn w:val="DefaultParagraphFont"/>
    <w:rsid w:val="00C32134"/>
  </w:style>
  <w:style w:type="character" w:customStyle="1" w:styleId="Shrinker">
    <w:name w:val="Shrinker"/>
    <w:rsid w:val="00C32134"/>
  </w:style>
  <w:style w:type="character" w:customStyle="1" w:styleId="heading2char2">
    <w:name w:val="heading2char"/>
    <w:basedOn w:val="DefaultParagraphFont"/>
    <w:rsid w:val="00C32134"/>
  </w:style>
  <w:style w:type="character" w:customStyle="1" w:styleId="heading3char1">
    <w:name w:val="heading3char1"/>
    <w:basedOn w:val="DefaultParagraphFont"/>
    <w:rsid w:val="00C32134"/>
  </w:style>
  <w:style w:type="character" w:customStyle="1" w:styleId="underlinea">
    <w:name w:val="underlinea"/>
    <w:basedOn w:val="DefaultParagraphFont"/>
    <w:rsid w:val="00C32134"/>
  </w:style>
  <w:style w:type="character" w:customStyle="1" w:styleId="StyleUnderlineChar9pt2">
    <w:name w:val="Style Underline Char + 9 pt2"/>
    <w:rsid w:val="00C32134"/>
  </w:style>
  <w:style w:type="character" w:customStyle="1" w:styleId="StyleUnderlineChar9ptBold1">
    <w:name w:val="Style Underline Char + 9 pt Bold1"/>
    <w:rsid w:val="00C32134"/>
  </w:style>
  <w:style w:type="character" w:customStyle="1" w:styleId="FontStyle329">
    <w:name w:val="Font Style329"/>
    <w:uiPriority w:val="99"/>
    <w:rsid w:val="00C32134"/>
  </w:style>
  <w:style w:type="character" w:customStyle="1" w:styleId="FontStyle232">
    <w:name w:val="Font Style232"/>
    <w:uiPriority w:val="99"/>
    <w:rsid w:val="00C32134"/>
  </w:style>
  <w:style w:type="character" w:customStyle="1" w:styleId="MicroTextCharChar">
    <w:name w:val="MicroText Char Char"/>
    <w:rsid w:val="00C32134"/>
  </w:style>
  <w:style w:type="character" w:customStyle="1" w:styleId="style61">
    <w:name w:val="style6"/>
    <w:rsid w:val="00C32134"/>
  </w:style>
  <w:style w:type="character" w:customStyle="1" w:styleId="Title2">
    <w:name w:val="Title2"/>
    <w:basedOn w:val="DefaultParagraphFont"/>
    <w:rsid w:val="00C32134"/>
  </w:style>
  <w:style w:type="character" w:customStyle="1" w:styleId="BoldandUnderlineChar1Char2CharChar">
    <w:name w:val="Bold and Underline Char1 Char2 Char Char"/>
    <w:basedOn w:val="DefaultParagraphFont"/>
    <w:rsid w:val="00C32134"/>
  </w:style>
  <w:style w:type="character" w:customStyle="1" w:styleId="UnderlineChar1Char1">
    <w:name w:val="Underline Char1 Char1"/>
    <w:basedOn w:val="DefaultParagraphFont"/>
    <w:rsid w:val="00C32134"/>
  </w:style>
  <w:style w:type="character" w:customStyle="1" w:styleId="BodyTextIndent2Char1">
    <w:name w:val="Body Text Indent 2 Char1"/>
    <w:basedOn w:val="DefaultParagraphFont"/>
    <w:rsid w:val="00C32134"/>
    <w:rPr>
      <w:rFonts w:ascii="Calibri" w:hAnsi="Calibri" w:cs="Calibri"/>
      <w:kern w:val="0"/>
      <w14:ligatures w14:val="none"/>
    </w:rPr>
  </w:style>
  <w:style w:type="character" w:customStyle="1" w:styleId="Style2CharChar">
    <w:name w:val="Style2 Char Char"/>
    <w:basedOn w:val="DefaultParagraphFont"/>
    <w:rsid w:val="00C32134"/>
  </w:style>
  <w:style w:type="character" w:customStyle="1" w:styleId="BodyTextFirstIndentChar1">
    <w:name w:val="Body Text First Indent Char1"/>
    <w:basedOn w:val="BodyTextChar"/>
    <w:rsid w:val="00C32134"/>
    <w:rPr>
      <w:rFonts w:ascii="Calibri" w:eastAsiaTheme="minorHAnsi" w:hAnsi="Calibri" w:cs="Calibri"/>
      <w:kern w:val="0"/>
      <w:sz w:val="22"/>
      <w:szCs w:val="22"/>
      <w14:ligatures w14:val="none"/>
    </w:rPr>
  </w:style>
  <w:style w:type="character" w:customStyle="1" w:styleId="featurecontentgray1">
    <w:name w:val="featurecontentgray1"/>
    <w:basedOn w:val="DefaultParagraphFont"/>
    <w:rsid w:val="00C32134"/>
  </w:style>
  <w:style w:type="character" w:customStyle="1" w:styleId="CardCharCharChar0">
    <w:name w:val="Card Char Char Char"/>
    <w:basedOn w:val="DefaultParagraphFont"/>
    <w:rsid w:val="00C32134"/>
  </w:style>
  <w:style w:type="character" w:customStyle="1" w:styleId="big1">
    <w:name w:val="big1"/>
    <w:basedOn w:val="DefaultParagraphFont"/>
    <w:rsid w:val="00C32134"/>
  </w:style>
  <w:style w:type="character" w:customStyle="1" w:styleId="articletitle1">
    <w:name w:val="articletitle1"/>
    <w:basedOn w:val="DefaultParagraphFont"/>
    <w:rsid w:val="00C32134"/>
  </w:style>
  <w:style w:type="character" w:customStyle="1" w:styleId="prodgeneral">
    <w:name w:val="prodgeneral"/>
    <w:basedOn w:val="DefaultParagraphFont"/>
    <w:rsid w:val="00C32134"/>
  </w:style>
  <w:style w:type="character" w:customStyle="1" w:styleId="Style10pt">
    <w:name w:val="Style 10 pt"/>
    <w:basedOn w:val="DefaultParagraphFont"/>
    <w:rsid w:val="00C32134"/>
  </w:style>
  <w:style w:type="character" w:customStyle="1" w:styleId="StyleUnderlineChar0">
    <w:name w:val="Style Underline + Char"/>
    <w:basedOn w:val="DefaultParagraphFont"/>
    <w:rsid w:val="00C32134"/>
  </w:style>
  <w:style w:type="character" w:customStyle="1" w:styleId="highlightChar">
    <w:name w:val="highlight Char"/>
    <w:basedOn w:val="DefaultParagraphFont"/>
    <w:rsid w:val="00C32134"/>
  </w:style>
  <w:style w:type="character" w:customStyle="1" w:styleId="OffensiveLanguageChar">
    <w:name w:val="Offensive Language Char"/>
    <w:rsid w:val="00C32134"/>
  </w:style>
  <w:style w:type="character" w:customStyle="1" w:styleId="yellowfadeinnerspan">
    <w:name w:val="yellowfadeinnerspan"/>
    <w:rsid w:val="00C32134"/>
  </w:style>
  <w:style w:type="character" w:customStyle="1" w:styleId="ipa">
    <w:name w:val="ipa"/>
    <w:basedOn w:val="DefaultParagraphFont"/>
    <w:rsid w:val="00C32134"/>
  </w:style>
  <w:style w:type="character" w:customStyle="1" w:styleId="StyleciteChar">
    <w:name w:val="Style cite + Char"/>
    <w:basedOn w:val="DefaultParagraphFont"/>
    <w:rsid w:val="00C32134"/>
  </w:style>
  <w:style w:type="character" w:customStyle="1" w:styleId="H4TagChar1">
    <w:name w:val="H4 (Tag) Char1"/>
    <w:locked/>
    <w:rsid w:val="00C32134"/>
  </w:style>
  <w:style w:type="paragraph" w:customStyle="1" w:styleId="description">
    <w:name w:val="description"/>
    <w:basedOn w:val="Normal"/>
    <w:qFormat/>
    <w:rsid w:val="00C32134"/>
  </w:style>
  <w:style w:type="character" w:customStyle="1" w:styleId="DebateUnderlinedChar">
    <w:name w:val="Debate Underlined Char"/>
    <w:locked/>
    <w:rsid w:val="00C32134"/>
  </w:style>
  <w:style w:type="paragraph" w:customStyle="1" w:styleId="DebateUnderlined">
    <w:name w:val="Debate Underlined"/>
    <w:basedOn w:val="Normal"/>
    <w:next w:val="about"/>
    <w:qFormat/>
    <w:rsid w:val="00C32134"/>
  </w:style>
  <w:style w:type="character" w:customStyle="1" w:styleId="Bodytext4">
    <w:name w:val="Body text_"/>
    <w:basedOn w:val="DefaultParagraphFont"/>
    <w:link w:val="BodyText20"/>
    <w:locked/>
    <w:rsid w:val="00C32134"/>
    <w:rPr>
      <w:shd w:val="clear" w:color="auto" w:fill="FFFFFF"/>
    </w:rPr>
  </w:style>
  <w:style w:type="paragraph" w:customStyle="1" w:styleId="BodyText5">
    <w:name w:val="Body Text5"/>
    <w:basedOn w:val="Normal"/>
    <w:next w:val="wallacepara"/>
    <w:qFormat/>
    <w:rsid w:val="00C32134"/>
  </w:style>
  <w:style w:type="paragraph" w:customStyle="1" w:styleId="user">
    <w:name w:val="user"/>
    <w:basedOn w:val="Normal"/>
    <w:next w:val="morelink"/>
    <w:qFormat/>
    <w:rsid w:val="00C32134"/>
  </w:style>
  <w:style w:type="paragraph" w:customStyle="1" w:styleId="about">
    <w:name w:val="about"/>
    <w:basedOn w:val="Normal"/>
    <w:next w:val="audiolink"/>
    <w:qFormat/>
    <w:rsid w:val="00C32134"/>
  </w:style>
  <w:style w:type="paragraph" w:customStyle="1" w:styleId="t6">
    <w:name w:val="t6"/>
    <w:basedOn w:val="Normal"/>
    <w:next w:val="nav1"/>
    <w:qFormat/>
    <w:rsid w:val="00C32134"/>
  </w:style>
  <w:style w:type="paragraph" w:customStyle="1" w:styleId="thumbnail">
    <w:name w:val="thumbnail"/>
    <w:basedOn w:val="Normal"/>
    <w:next w:val="nav2"/>
    <w:qFormat/>
    <w:rsid w:val="00C32134"/>
  </w:style>
  <w:style w:type="paragraph" w:customStyle="1" w:styleId="stand-first-alone">
    <w:name w:val="stand-first-alone"/>
    <w:basedOn w:val="Normal"/>
    <w:next w:val="Pa0"/>
    <w:qFormat/>
    <w:rsid w:val="00C32134"/>
  </w:style>
  <w:style w:type="paragraph" w:customStyle="1" w:styleId="wallacepara">
    <w:name w:val="wallacepara"/>
    <w:basedOn w:val="Normal"/>
    <w:next w:val="CM45"/>
    <w:qFormat/>
    <w:rsid w:val="00C32134"/>
  </w:style>
  <w:style w:type="paragraph" w:customStyle="1" w:styleId="morelink">
    <w:name w:val="morelink"/>
    <w:basedOn w:val="Normal"/>
    <w:next w:val="CM46"/>
    <w:qFormat/>
    <w:rsid w:val="00C32134"/>
  </w:style>
  <w:style w:type="paragraph" w:customStyle="1" w:styleId="audiolink">
    <w:name w:val="audiolink"/>
    <w:basedOn w:val="Normal"/>
    <w:next w:val="F4-NormalText"/>
    <w:qFormat/>
    <w:rsid w:val="00C32134"/>
  </w:style>
  <w:style w:type="paragraph" w:customStyle="1" w:styleId="nav1">
    <w:name w:val="nav1"/>
    <w:basedOn w:val="Normal"/>
    <w:next w:val="TagLine0"/>
    <w:qFormat/>
    <w:rsid w:val="00C32134"/>
  </w:style>
  <w:style w:type="paragraph" w:customStyle="1" w:styleId="nav2">
    <w:name w:val="nav2"/>
    <w:basedOn w:val="Normal"/>
    <w:qFormat/>
    <w:rsid w:val="00C32134"/>
  </w:style>
  <w:style w:type="paragraph" w:customStyle="1" w:styleId="Pa0">
    <w:name w:val="Pa0"/>
    <w:basedOn w:val="Normal"/>
    <w:qFormat/>
    <w:rsid w:val="00C32134"/>
  </w:style>
  <w:style w:type="paragraph" w:customStyle="1" w:styleId="CM45">
    <w:name w:val="CM45"/>
    <w:basedOn w:val="Normal"/>
    <w:uiPriority w:val="99"/>
    <w:qFormat/>
    <w:rsid w:val="00C32134"/>
  </w:style>
  <w:style w:type="paragraph" w:customStyle="1" w:styleId="CM46">
    <w:name w:val="CM46"/>
    <w:basedOn w:val="Normal"/>
    <w:uiPriority w:val="99"/>
    <w:qFormat/>
    <w:rsid w:val="00C32134"/>
  </w:style>
  <w:style w:type="paragraph" w:customStyle="1" w:styleId="F4-NormalText">
    <w:name w:val="F4 - Normal Text"/>
    <w:basedOn w:val="Normal"/>
    <w:qFormat/>
    <w:rsid w:val="00C32134"/>
  </w:style>
  <w:style w:type="character" w:customStyle="1" w:styleId="Heading18">
    <w:name w:val="Heading #18_"/>
    <w:basedOn w:val="DefaultParagraphFont"/>
    <w:locked/>
    <w:rsid w:val="00C32134"/>
  </w:style>
  <w:style w:type="paragraph" w:customStyle="1" w:styleId="Heading180">
    <w:name w:val="Heading #18"/>
    <w:basedOn w:val="Normal"/>
    <w:qFormat/>
    <w:rsid w:val="00C32134"/>
  </w:style>
  <w:style w:type="character" w:customStyle="1" w:styleId="Picturecaption2">
    <w:name w:val="Picture caption (2)_"/>
    <w:basedOn w:val="DefaultParagraphFont"/>
    <w:locked/>
    <w:rsid w:val="00C32134"/>
  </w:style>
  <w:style w:type="paragraph" w:customStyle="1" w:styleId="Picturecaption20">
    <w:name w:val="Picture caption (2)"/>
    <w:basedOn w:val="Normal"/>
    <w:qFormat/>
    <w:rsid w:val="00C32134"/>
  </w:style>
  <w:style w:type="character" w:customStyle="1" w:styleId="Picturecaption">
    <w:name w:val="Picture caption_"/>
    <w:basedOn w:val="DefaultParagraphFont"/>
    <w:locked/>
    <w:rsid w:val="00C32134"/>
  </w:style>
  <w:style w:type="paragraph" w:customStyle="1" w:styleId="Picturecaption0">
    <w:name w:val="Picture caption"/>
    <w:basedOn w:val="Normal"/>
    <w:qFormat/>
    <w:rsid w:val="00C32134"/>
  </w:style>
  <w:style w:type="character" w:customStyle="1" w:styleId="Bodytext31">
    <w:name w:val="Body text (31)_"/>
    <w:basedOn w:val="DefaultParagraphFont"/>
    <w:locked/>
    <w:rsid w:val="00C32134"/>
  </w:style>
  <w:style w:type="paragraph" w:customStyle="1" w:styleId="Bodytext310">
    <w:name w:val="Body text (31)"/>
    <w:basedOn w:val="Normal"/>
    <w:qFormat/>
    <w:rsid w:val="00C32134"/>
  </w:style>
  <w:style w:type="character" w:customStyle="1" w:styleId="Heading22">
    <w:name w:val="Heading #22_"/>
    <w:basedOn w:val="DefaultParagraphFont"/>
    <w:locked/>
    <w:rsid w:val="00C32134"/>
  </w:style>
  <w:style w:type="paragraph" w:customStyle="1" w:styleId="Heading220">
    <w:name w:val="Heading #22"/>
    <w:basedOn w:val="Normal"/>
    <w:qFormat/>
    <w:rsid w:val="00C32134"/>
  </w:style>
  <w:style w:type="character" w:customStyle="1" w:styleId="Bodytext131">
    <w:name w:val="Body text (131)_"/>
    <w:basedOn w:val="DefaultParagraphFont"/>
    <w:locked/>
    <w:rsid w:val="00C32134"/>
  </w:style>
  <w:style w:type="paragraph" w:customStyle="1" w:styleId="Bodytext1310">
    <w:name w:val="Body text (131)"/>
    <w:basedOn w:val="Normal"/>
    <w:qFormat/>
    <w:rsid w:val="00C32134"/>
  </w:style>
  <w:style w:type="character" w:customStyle="1" w:styleId="Bodytext140">
    <w:name w:val="Body text (140)_"/>
    <w:basedOn w:val="DefaultParagraphFont"/>
    <w:locked/>
    <w:rsid w:val="00C32134"/>
  </w:style>
  <w:style w:type="paragraph" w:customStyle="1" w:styleId="Bodytext1400">
    <w:name w:val="Body text (140)"/>
    <w:basedOn w:val="Normal"/>
    <w:qFormat/>
    <w:rsid w:val="00C32134"/>
  </w:style>
  <w:style w:type="character" w:customStyle="1" w:styleId="Bodytext141">
    <w:name w:val="Body text (141)_"/>
    <w:basedOn w:val="DefaultParagraphFont"/>
    <w:locked/>
    <w:rsid w:val="00C32134"/>
  </w:style>
  <w:style w:type="paragraph" w:customStyle="1" w:styleId="Bodytext1410">
    <w:name w:val="Body text (141)"/>
    <w:basedOn w:val="Normal"/>
    <w:qFormat/>
    <w:rsid w:val="00C32134"/>
  </w:style>
  <w:style w:type="character" w:customStyle="1" w:styleId="Tableofcontents20">
    <w:name w:val="Table of contents (20)_"/>
    <w:basedOn w:val="DefaultParagraphFont"/>
    <w:locked/>
    <w:rsid w:val="00C32134"/>
  </w:style>
  <w:style w:type="paragraph" w:customStyle="1" w:styleId="Tableofcontents200">
    <w:name w:val="Table of contents (20)"/>
    <w:basedOn w:val="Normal"/>
    <w:qFormat/>
    <w:rsid w:val="00C32134"/>
  </w:style>
  <w:style w:type="character" w:customStyle="1" w:styleId="Tableofcontents21">
    <w:name w:val="Table of contents (21)_"/>
    <w:basedOn w:val="DefaultParagraphFont"/>
    <w:locked/>
    <w:rsid w:val="00C32134"/>
  </w:style>
  <w:style w:type="paragraph" w:customStyle="1" w:styleId="Tableofcontents210">
    <w:name w:val="Table of contents (21)"/>
    <w:basedOn w:val="Normal"/>
    <w:qFormat/>
    <w:rsid w:val="00C32134"/>
  </w:style>
  <w:style w:type="character" w:customStyle="1" w:styleId="Tableofcontents22">
    <w:name w:val="Table of contents (22)_"/>
    <w:basedOn w:val="DefaultParagraphFont"/>
    <w:locked/>
    <w:rsid w:val="00C32134"/>
  </w:style>
  <w:style w:type="paragraph" w:customStyle="1" w:styleId="Tableofcontents220">
    <w:name w:val="Table of contents (22)"/>
    <w:basedOn w:val="Normal"/>
    <w:qFormat/>
    <w:rsid w:val="00C32134"/>
  </w:style>
  <w:style w:type="character" w:customStyle="1" w:styleId="Bodytext142">
    <w:name w:val="Body text (142)_"/>
    <w:basedOn w:val="DefaultParagraphFont"/>
    <w:locked/>
    <w:rsid w:val="00C32134"/>
  </w:style>
  <w:style w:type="paragraph" w:customStyle="1" w:styleId="Bodytext1420">
    <w:name w:val="Body text (142)"/>
    <w:basedOn w:val="Normal"/>
    <w:qFormat/>
    <w:rsid w:val="00C32134"/>
  </w:style>
  <w:style w:type="character" w:customStyle="1" w:styleId="Bodytext143">
    <w:name w:val="Body text (143)_"/>
    <w:basedOn w:val="DefaultParagraphFont"/>
    <w:locked/>
    <w:rsid w:val="00C32134"/>
  </w:style>
  <w:style w:type="paragraph" w:customStyle="1" w:styleId="Bodytext1430">
    <w:name w:val="Body text (143)"/>
    <w:basedOn w:val="Normal"/>
    <w:qFormat/>
    <w:rsid w:val="00C32134"/>
  </w:style>
  <w:style w:type="character" w:customStyle="1" w:styleId="Bodytext144Exact">
    <w:name w:val="Body text (144) Exact"/>
    <w:basedOn w:val="DefaultParagraphFont"/>
    <w:locked/>
    <w:rsid w:val="00C32134"/>
  </w:style>
  <w:style w:type="paragraph" w:customStyle="1" w:styleId="Bodytext144">
    <w:name w:val="Body text (144)"/>
    <w:basedOn w:val="Normal"/>
    <w:qFormat/>
    <w:rsid w:val="00C32134"/>
  </w:style>
  <w:style w:type="character" w:customStyle="1" w:styleId="Bodytext145Exact">
    <w:name w:val="Body text (145) Exact"/>
    <w:basedOn w:val="DefaultParagraphFont"/>
    <w:locked/>
    <w:rsid w:val="00C32134"/>
  </w:style>
  <w:style w:type="paragraph" w:customStyle="1" w:styleId="Bodytext145">
    <w:name w:val="Body text (145)"/>
    <w:basedOn w:val="Normal"/>
    <w:qFormat/>
    <w:rsid w:val="00C32134"/>
  </w:style>
  <w:style w:type="character" w:customStyle="1" w:styleId="Bodytext146">
    <w:name w:val="Body text (146)_"/>
    <w:basedOn w:val="DefaultParagraphFont"/>
    <w:locked/>
    <w:rsid w:val="00C32134"/>
  </w:style>
  <w:style w:type="paragraph" w:customStyle="1" w:styleId="Bodytext1460">
    <w:name w:val="Body text (146)"/>
    <w:basedOn w:val="Normal"/>
    <w:qFormat/>
    <w:rsid w:val="00C32134"/>
  </w:style>
  <w:style w:type="character" w:customStyle="1" w:styleId="Heading23">
    <w:name w:val="Heading #23_"/>
    <w:basedOn w:val="DefaultParagraphFont"/>
    <w:locked/>
    <w:rsid w:val="00C32134"/>
  </w:style>
  <w:style w:type="paragraph" w:customStyle="1" w:styleId="Heading230">
    <w:name w:val="Heading #23"/>
    <w:basedOn w:val="Normal"/>
    <w:qFormat/>
    <w:rsid w:val="00C32134"/>
  </w:style>
  <w:style w:type="character" w:customStyle="1" w:styleId="Picturecaption36">
    <w:name w:val="Picture caption (36)_"/>
    <w:basedOn w:val="DefaultParagraphFont"/>
    <w:locked/>
    <w:rsid w:val="00C32134"/>
  </w:style>
  <w:style w:type="paragraph" w:customStyle="1" w:styleId="Picturecaption360">
    <w:name w:val="Picture caption (36)"/>
    <w:basedOn w:val="Normal"/>
    <w:qFormat/>
    <w:rsid w:val="00C32134"/>
  </w:style>
  <w:style w:type="character" w:customStyle="1" w:styleId="Picturecaption42">
    <w:name w:val="Picture caption (42)_"/>
    <w:basedOn w:val="DefaultParagraphFont"/>
    <w:locked/>
    <w:rsid w:val="00C32134"/>
  </w:style>
  <w:style w:type="paragraph" w:customStyle="1" w:styleId="Picturecaption420">
    <w:name w:val="Picture caption (42)"/>
    <w:basedOn w:val="Normal"/>
    <w:qFormat/>
    <w:rsid w:val="00C32134"/>
  </w:style>
  <w:style w:type="character" w:customStyle="1" w:styleId="Bodytext154">
    <w:name w:val="Body text (154)_"/>
    <w:basedOn w:val="DefaultParagraphFont"/>
    <w:locked/>
    <w:rsid w:val="00C32134"/>
  </w:style>
  <w:style w:type="paragraph" w:customStyle="1" w:styleId="Bodytext1540">
    <w:name w:val="Body text (154)"/>
    <w:basedOn w:val="Normal"/>
    <w:qFormat/>
    <w:rsid w:val="00C32134"/>
  </w:style>
  <w:style w:type="character" w:customStyle="1" w:styleId="Bodytext155">
    <w:name w:val="Body text (155)_"/>
    <w:basedOn w:val="DefaultParagraphFont"/>
    <w:locked/>
    <w:rsid w:val="00C32134"/>
  </w:style>
  <w:style w:type="paragraph" w:customStyle="1" w:styleId="Bodytext1550">
    <w:name w:val="Body text (155)"/>
    <w:basedOn w:val="Normal"/>
    <w:qFormat/>
    <w:rsid w:val="00C32134"/>
  </w:style>
  <w:style w:type="character" w:customStyle="1" w:styleId="Bodytext156">
    <w:name w:val="Body text (156)_"/>
    <w:basedOn w:val="DefaultParagraphFont"/>
    <w:locked/>
    <w:rsid w:val="00C32134"/>
  </w:style>
  <w:style w:type="paragraph" w:customStyle="1" w:styleId="Bodytext1560">
    <w:name w:val="Body text (156)"/>
    <w:basedOn w:val="Normal"/>
    <w:qFormat/>
    <w:rsid w:val="00C32134"/>
  </w:style>
  <w:style w:type="character" w:customStyle="1" w:styleId="Bodytext60">
    <w:name w:val="Body text (60)_"/>
    <w:basedOn w:val="DefaultParagraphFont"/>
    <w:locked/>
    <w:rsid w:val="00C32134"/>
  </w:style>
  <w:style w:type="paragraph" w:customStyle="1" w:styleId="Bodytext600">
    <w:name w:val="Body text (60)"/>
    <w:basedOn w:val="Normal"/>
    <w:qFormat/>
    <w:rsid w:val="00C32134"/>
  </w:style>
  <w:style w:type="character" w:customStyle="1" w:styleId="Bodytext158">
    <w:name w:val="Body text (158)_"/>
    <w:basedOn w:val="DefaultParagraphFont"/>
    <w:locked/>
    <w:rsid w:val="00C32134"/>
  </w:style>
  <w:style w:type="paragraph" w:customStyle="1" w:styleId="Bodytext1580">
    <w:name w:val="Body text (158)"/>
    <w:basedOn w:val="Normal"/>
    <w:qFormat/>
    <w:rsid w:val="00C32134"/>
  </w:style>
  <w:style w:type="character" w:customStyle="1" w:styleId="Bodytext159">
    <w:name w:val="Body text (159)_"/>
    <w:basedOn w:val="DefaultParagraphFont"/>
    <w:locked/>
    <w:rsid w:val="00C32134"/>
  </w:style>
  <w:style w:type="paragraph" w:customStyle="1" w:styleId="Bodytext1590">
    <w:name w:val="Body text (159)"/>
    <w:basedOn w:val="Normal"/>
    <w:qFormat/>
    <w:rsid w:val="00C32134"/>
  </w:style>
  <w:style w:type="character" w:customStyle="1" w:styleId="Bodytext160">
    <w:name w:val="Body text (160)_"/>
    <w:basedOn w:val="DefaultParagraphFont"/>
    <w:locked/>
    <w:rsid w:val="00C32134"/>
  </w:style>
  <w:style w:type="paragraph" w:customStyle="1" w:styleId="Bodytext1600">
    <w:name w:val="Body text (160)"/>
    <w:basedOn w:val="Normal"/>
    <w:qFormat/>
    <w:rsid w:val="00C32134"/>
  </w:style>
  <w:style w:type="character" w:customStyle="1" w:styleId="Picturecaption4">
    <w:name w:val="Picture caption (4)_"/>
    <w:basedOn w:val="DefaultParagraphFont"/>
    <w:locked/>
    <w:rsid w:val="00C32134"/>
  </w:style>
  <w:style w:type="paragraph" w:customStyle="1" w:styleId="Picturecaption40">
    <w:name w:val="Picture caption (4)"/>
    <w:basedOn w:val="Normal"/>
    <w:qFormat/>
    <w:rsid w:val="00C32134"/>
  </w:style>
  <w:style w:type="character" w:customStyle="1" w:styleId="Heading100">
    <w:name w:val="Heading #10_"/>
    <w:basedOn w:val="DefaultParagraphFont"/>
    <w:locked/>
    <w:rsid w:val="00C32134"/>
  </w:style>
  <w:style w:type="paragraph" w:customStyle="1" w:styleId="Heading101">
    <w:name w:val="Heading #10"/>
    <w:basedOn w:val="Normal"/>
    <w:qFormat/>
    <w:rsid w:val="00C32134"/>
  </w:style>
  <w:style w:type="character" w:customStyle="1" w:styleId="Picturecaption3">
    <w:name w:val="Picture caption (3)_"/>
    <w:basedOn w:val="DefaultParagraphFont"/>
    <w:locked/>
    <w:rsid w:val="00C32134"/>
  </w:style>
  <w:style w:type="paragraph" w:customStyle="1" w:styleId="Picturecaption30">
    <w:name w:val="Picture caption (3)"/>
    <w:basedOn w:val="Normal"/>
    <w:qFormat/>
    <w:rsid w:val="00C32134"/>
  </w:style>
  <w:style w:type="character" w:customStyle="1" w:styleId="Heading13">
    <w:name w:val="Heading #13_"/>
    <w:basedOn w:val="DefaultParagraphFont"/>
    <w:locked/>
    <w:rsid w:val="00C32134"/>
  </w:style>
  <w:style w:type="paragraph" w:customStyle="1" w:styleId="Heading130">
    <w:name w:val="Heading #13"/>
    <w:basedOn w:val="Normal"/>
    <w:qFormat/>
    <w:rsid w:val="00C32134"/>
  </w:style>
  <w:style w:type="character" w:customStyle="1" w:styleId="Heading92">
    <w:name w:val="Heading #9 (2)_"/>
    <w:basedOn w:val="DefaultParagraphFont"/>
    <w:locked/>
    <w:rsid w:val="00C32134"/>
  </w:style>
  <w:style w:type="paragraph" w:customStyle="1" w:styleId="Heading920">
    <w:name w:val="Heading #9 (2)"/>
    <w:basedOn w:val="Normal"/>
    <w:qFormat/>
    <w:rsid w:val="00C32134"/>
  </w:style>
  <w:style w:type="character" w:customStyle="1" w:styleId="Heading15">
    <w:name w:val="Heading #15_"/>
    <w:basedOn w:val="DefaultParagraphFont"/>
    <w:locked/>
    <w:rsid w:val="00C32134"/>
  </w:style>
  <w:style w:type="paragraph" w:customStyle="1" w:styleId="Heading150">
    <w:name w:val="Heading #15"/>
    <w:basedOn w:val="Normal"/>
    <w:qFormat/>
    <w:rsid w:val="00C32134"/>
  </w:style>
  <w:style w:type="character" w:customStyle="1" w:styleId="Bodytext38">
    <w:name w:val="Body text (38)_"/>
    <w:basedOn w:val="DefaultParagraphFont"/>
    <w:locked/>
    <w:rsid w:val="00C32134"/>
  </w:style>
  <w:style w:type="paragraph" w:customStyle="1" w:styleId="Bodytext380">
    <w:name w:val="Body text (38)"/>
    <w:basedOn w:val="Normal"/>
    <w:qFormat/>
    <w:rsid w:val="00C32134"/>
  </w:style>
  <w:style w:type="character" w:customStyle="1" w:styleId="Heading17">
    <w:name w:val="Heading #17_"/>
    <w:basedOn w:val="DefaultParagraphFont"/>
    <w:locked/>
    <w:rsid w:val="00C32134"/>
  </w:style>
  <w:style w:type="paragraph" w:customStyle="1" w:styleId="Heading170">
    <w:name w:val="Heading #17"/>
    <w:basedOn w:val="Normal"/>
    <w:qFormat/>
    <w:rsid w:val="00C32134"/>
  </w:style>
  <w:style w:type="character" w:customStyle="1" w:styleId="Bodytext97Exact">
    <w:name w:val="Body text (97) Exact"/>
    <w:basedOn w:val="DefaultParagraphFont"/>
    <w:locked/>
    <w:rsid w:val="00C32134"/>
  </w:style>
  <w:style w:type="paragraph" w:customStyle="1" w:styleId="Bodytext97">
    <w:name w:val="Body text (97)"/>
    <w:basedOn w:val="Normal"/>
    <w:qFormat/>
    <w:rsid w:val="00C32134"/>
  </w:style>
  <w:style w:type="character" w:customStyle="1" w:styleId="Bodytext42">
    <w:name w:val="Body text (42)_"/>
    <w:basedOn w:val="DefaultParagraphFont"/>
    <w:locked/>
    <w:rsid w:val="00C32134"/>
  </w:style>
  <w:style w:type="paragraph" w:customStyle="1" w:styleId="Bodytext420">
    <w:name w:val="Body text (42)"/>
    <w:basedOn w:val="Normal"/>
    <w:qFormat/>
    <w:rsid w:val="00C32134"/>
  </w:style>
  <w:style w:type="character" w:customStyle="1" w:styleId="Picturecaption9">
    <w:name w:val="Picture caption (9)_"/>
    <w:basedOn w:val="DefaultParagraphFont"/>
    <w:locked/>
    <w:rsid w:val="00C32134"/>
  </w:style>
  <w:style w:type="paragraph" w:customStyle="1" w:styleId="Picturecaption90">
    <w:name w:val="Picture caption (9)"/>
    <w:basedOn w:val="Normal"/>
    <w:qFormat/>
    <w:rsid w:val="00C32134"/>
  </w:style>
  <w:style w:type="character" w:customStyle="1" w:styleId="Bodytext96Exact">
    <w:name w:val="Body text (96) Exact"/>
    <w:basedOn w:val="DefaultParagraphFont"/>
    <w:locked/>
    <w:rsid w:val="00C32134"/>
  </w:style>
  <w:style w:type="paragraph" w:customStyle="1" w:styleId="Bodytext96">
    <w:name w:val="Body text (96)"/>
    <w:basedOn w:val="Normal"/>
    <w:qFormat/>
    <w:rsid w:val="00C32134"/>
  </w:style>
  <w:style w:type="character" w:customStyle="1" w:styleId="Heading142">
    <w:name w:val="Heading #14 (2)_"/>
    <w:basedOn w:val="DefaultParagraphFont"/>
    <w:locked/>
    <w:rsid w:val="00C32134"/>
  </w:style>
  <w:style w:type="paragraph" w:customStyle="1" w:styleId="Heading1420">
    <w:name w:val="Heading #14 (2)"/>
    <w:basedOn w:val="Normal"/>
    <w:qFormat/>
    <w:rsid w:val="00C32134"/>
  </w:style>
  <w:style w:type="character" w:customStyle="1" w:styleId="Picturecaption31">
    <w:name w:val="Picture caption (31)_"/>
    <w:basedOn w:val="DefaultParagraphFont"/>
    <w:locked/>
    <w:rsid w:val="00C32134"/>
  </w:style>
  <w:style w:type="paragraph" w:customStyle="1" w:styleId="Picturecaption310">
    <w:name w:val="Picture caption (31)"/>
    <w:basedOn w:val="Normal"/>
    <w:qFormat/>
    <w:rsid w:val="00C32134"/>
  </w:style>
  <w:style w:type="character" w:customStyle="1" w:styleId="Picturecaption27">
    <w:name w:val="Picture caption (27)_"/>
    <w:basedOn w:val="DefaultParagraphFont"/>
    <w:locked/>
    <w:rsid w:val="00C32134"/>
  </w:style>
  <w:style w:type="paragraph" w:customStyle="1" w:styleId="Picturecaption270">
    <w:name w:val="Picture caption (27)"/>
    <w:basedOn w:val="Normal"/>
    <w:qFormat/>
    <w:rsid w:val="00C32134"/>
  </w:style>
  <w:style w:type="character" w:customStyle="1" w:styleId="Bodytext43Exact">
    <w:name w:val="Body text (43) Exact"/>
    <w:basedOn w:val="DefaultParagraphFont"/>
    <w:locked/>
    <w:rsid w:val="00C32134"/>
  </w:style>
  <w:style w:type="paragraph" w:customStyle="1" w:styleId="Bodytext43">
    <w:name w:val="Body text (43)"/>
    <w:basedOn w:val="Normal"/>
    <w:qFormat/>
    <w:rsid w:val="00C32134"/>
  </w:style>
  <w:style w:type="character" w:customStyle="1" w:styleId="Bodytext109">
    <w:name w:val="Body text (109)_"/>
    <w:basedOn w:val="DefaultParagraphFont"/>
    <w:locked/>
    <w:rsid w:val="00C32134"/>
  </w:style>
  <w:style w:type="paragraph" w:customStyle="1" w:styleId="Bodytext1090">
    <w:name w:val="Body text (109)"/>
    <w:basedOn w:val="Normal"/>
    <w:qFormat/>
    <w:rsid w:val="00C32134"/>
  </w:style>
  <w:style w:type="character" w:customStyle="1" w:styleId="Bodytext110">
    <w:name w:val="Body text (110)_"/>
    <w:basedOn w:val="DefaultParagraphFont"/>
    <w:locked/>
    <w:rsid w:val="00C32134"/>
  </w:style>
  <w:style w:type="paragraph" w:customStyle="1" w:styleId="Bodytext1100">
    <w:name w:val="Body text (110)"/>
    <w:basedOn w:val="Normal"/>
    <w:qFormat/>
    <w:rsid w:val="00C32134"/>
  </w:style>
  <w:style w:type="character" w:customStyle="1" w:styleId="Bodytext111">
    <w:name w:val="Body text (111)_"/>
    <w:basedOn w:val="DefaultParagraphFont"/>
    <w:locked/>
    <w:rsid w:val="00C32134"/>
  </w:style>
  <w:style w:type="paragraph" w:customStyle="1" w:styleId="Bodytext1110">
    <w:name w:val="Body text (111)"/>
    <w:basedOn w:val="Normal"/>
    <w:qFormat/>
    <w:rsid w:val="00C32134"/>
  </w:style>
  <w:style w:type="character" w:customStyle="1" w:styleId="Tablecaption7">
    <w:name w:val="Table caption (7)_"/>
    <w:basedOn w:val="DefaultParagraphFont"/>
    <w:locked/>
    <w:rsid w:val="00C32134"/>
  </w:style>
  <w:style w:type="paragraph" w:customStyle="1" w:styleId="Tablecaption70">
    <w:name w:val="Table caption (7)"/>
    <w:basedOn w:val="Normal"/>
    <w:qFormat/>
    <w:rsid w:val="00C32134"/>
  </w:style>
  <w:style w:type="character" w:customStyle="1" w:styleId="Bodytext112">
    <w:name w:val="Body text (112)_"/>
    <w:basedOn w:val="DefaultParagraphFont"/>
    <w:locked/>
    <w:rsid w:val="00C32134"/>
  </w:style>
  <w:style w:type="paragraph" w:customStyle="1" w:styleId="Bodytext1120">
    <w:name w:val="Body text (112)"/>
    <w:basedOn w:val="Normal"/>
    <w:qFormat/>
    <w:rsid w:val="00C32134"/>
  </w:style>
  <w:style w:type="character" w:customStyle="1" w:styleId="Bodytext113">
    <w:name w:val="Body text (113)_"/>
    <w:basedOn w:val="DefaultParagraphFont"/>
    <w:locked/>
    <w:rsid w:val="00C32134"/>
  </w:style>
  <w:style w:type="paragraph" w:customStyle="1" w:styleId="Bodytext1130">
    <w:name w:val="Body text (113)"/>
    <w:basedOn w:val="Normal"/>
    <w:qFormat/>
    <w:rsid w:val="00C32134"/>
  </w:style>
  <w:style w:type="character" w:customStyle="1" w:styleId="Tableofcontents10">
    <w:name w:val="Table of contents (10)_"/>
    <w:basedOn w:val="DefaultParagraphFont"/>
    <w:locked/>
    <w:rsid w:val="00C32134"/>
  </w:style>
  <w:style w:type="paragraph" w:customStyle="1" w:styleId="Tableofcontents100">
    <w:name w:val="Table of contents (10)"/>
    <w:basedOn w:val="Normal"/>
    <w:qFormat/>
    <w:rsid w:val="00C32134"/>
  </w:style>
  <w:style w:type="character" w:customStyle="1" w:styleId="Tableofcontents12">
    <w:name w:val="Table of contents (12)_"/>
    <w:basedOn w:val="DefaultParagraphFont"/>
    <w:locked/>
    <w:rsid w:val="00C32134"/>
  </w:style>
  <w:style w:type="paragraph" w:customStyle="1" w:styleId="Tableofcontents120">
    <w:name w:val="Table of contents (12)"/>
    <w:basedOn w:val="Normal"/>
    <w:qFormat/>
    <w:rsid w:val="00C32134"/>
  </w:style>
  <w:style w:type="character" w:customStyle="1" w:styleId="Tableofcontents14">
    <w:name w:val="Table of contents (14)_"/>
    <w:basedOn w:val="DefaultParagraphFont"/>
    <w:locked/>
    <w:rsid w:val="00C32134"/>
  </w:style>
  <w:style w:type="paragraph" w:customStyle="1" w:styleId="Tableofcontents140">
    <w:name w:val="Table of contents (14)"/>
    <w:basedOn w:val="Normal"/>
    <w:qFormat/>
    <w:rsid w:val="00C32134"/>
  </w:style>
  <w:style w:type="character" w:customStyle="1" w:styleId="Heading162">
    <w:name w:val="Heading #16 (2)_"/>
    <w:basedOn w:val="DefaultParagraphFont"/>
    <w:locked/>
    <w:rsid w:val="00C32134"/>
  </w:style>
  <w:style w:type="paragraph" w:customStyle="1" w:styleId="Heading1620">
    <w:name w:val="Heading #16 (2)"/>
    <w:basedOn w:val="Normal"/>
    <w:qFormat/>
    <w:rsid w:val="00C32134"/>
  </w:style>
  <w:style w:type="character" w:customStyle="1" w:styleId="StyleUnderlineCharLatinTimesNewRomanAsianSimSunChar">
    <w:name w:val="Style Underline Char + (Latin) Times New Roman (Asian) SimSun Char"/>
    <w:locked/>
    <w:rsid w:val="00C32134"/>
  </w:style>
  <w:style w:type="paragraph" w:customStyle="1" w:styleId="StyleUnderlineCharLatinTimesNewRomanAsianSimSun">
    <w:name w:val="Style Underline Char + (Latin) Times New Roman (Asian) SimSun"/>
    <w:basedOn w:val="Normal"/>
    <w:qFormat/>
    <w:rsid w:val="00C32134"/>
  </w:style>
  <w:style w:type="character" w:customStyle="1" w:styleId="StyleUnderlineCharLatinTimesNewRomanAsianSimSunBoldChar">
    <w:name w:val="Style Underline Char + (Latin) Times New Roman (Asian) SimSun Bold Char"/>
    <w:locked/>
    <w:rsid w:val="00C32134"/>
  </w:style>
  <w:style w:type="paragraph" w:customStyle="1" w:styleId="StyleUnderlineCharLatinTimesNewRomanAsianSimSunBold">
    <w:name w:val="Style Underline Char + (Latin) Times New Roman (Asian) SimSun Bold"/>
    <w:basedOn w:val="Normal"/>
    <w:qFormat/>
    <w:rsid w:val="00C32134"/>
  </w:style>
  <w:style w:type="character" w:customStyle="1" w:styleId="StyleStyle49ptBoldBorderSinglesolidlineAuto05Char">
    <w:name w:val="Style Style4 + 9 pt Bold Border: : (Single solid line Auto  0.5... Char"/>
    <w:locked/>
    <w:rsid w:val="00C32134"/>
  </w:style>
  <w:style w:type="paragraph" w:customStyle="1" w:styleId="StyleStyle49ptBoldBorderSinglesolidlineAuto05">
    <w:name w:val="Style Style4 + 9 pt Bold Border: : (Single solid line Auto  0.5..."/>
    <w:basedOn w:val="medium-normal"/>
    <w:qFormat/>
    <w:rsid w:val="00C32134"/>
    <w:pPr>
      <w:tabs>
        <w:tab w:val="clear" w:pos="9450"/>
      </w:tabs>
      <w:spacing w:before="0" w:beforeAutospacing="0" w:after="0" w:afterAutospacing="0"/>
    </w:pPr>
    <w:rPr>
      <w:rFonts w:ascii="Georgia" w:eastAsiaTheme="minorHAnsi"/>
    </w:rPr>
  </w:style>
  <w:style w:type="character" w:customStyle="1" w:styleId="StyleStyle49ptBorderSinglesolidlineAuto05ptLiChar">
    <w:name w:val="Style Style4 + 9 pt Border: : (Single solid line Auto  0.5 pt Li... Char"/>
    <w:locked/>
    <w:rsid w:val="00C32134"/>
  </w:style>
  <w:style w:type="paragraph" w:customStyle="1" w:styleId="StyleStyle49ptBorderSinglesolidlineAuto05ptLi">
    <w:name w:val="Style Style4 + 9 pt Border: : (Single solid line Auto  0.5 pt Li..."/>
    <w:basedOn w:val="medium-normal"/>
    <w:next w:val="hotroute0"/>
    <w:qFormat/>
    <w:rsid w:val="00C32134"/>
    <w:pPr>
      <w:tabs>
        <w:tab w:val="clear" w:pos="9450"/>
      </w:tabs>
      <w:spacing w:before="0" w:beforeAutospacing="0" w:after="0" w:afterAutospacing="0"/>
    </w:pPr>
    <w:rPr>
      <w:rFonts w:ascii="Georgia" w:eastAsiaTheme="minorHAnsi"/>
    </w:rPr>
  </w:style>
  <w:style w:type="character" w:customStyle="1" w:styleId="BlockHeaderHiddenChar">
    <w:name w:val="Block Header Hidden Char"/>
    <w:basedOn w:val="DefaultParagraphFont"/>
    <w:locked/>
    <w:rsid w:val="00C32134"/>
  </w:style>
  <w:style w:type="paragraph" w:customStyle="1" w:styleId="BlockHeaderHidden">
    <w:name w:val="Block Header Hidden"/>
    <w:basedOn w:val="Normal"/>
    <w:next w:val="Stylecardtext8pt"/>
    <w:autoRedefine/>
    <w:qFormat/>
    <w:rsid w:val="00C32134"/>
  </w:style>
  <w:style w:type="paragraph" w:customStyle="1" w:styleId="txgreen">
    <w:name w:val="txgreen"/>
    <w:basedOn w:val="Normal"/>
    <w:uiPriority w:val="99"/>
    <w:qFormat/>
    <w:rsid w:val="00C32134"/>
  </w:style>
  <w:style w:type="character" w:customStyle="1" w:styleId="F7-SmallFont">
    <w:name w:val="F7 - Small Font"/>
    <w:rsid w:val="00C32134"/>
  </w:style>
  <w:style w:type="character" w:customStyle="1" w:styleId="StyleLatinGaramond9ptUnderline">
    <w:name w:val="Style (Latin) Garamond 9 pt Underline"/>
    <w:rsid w:val="00C32134"/>
  </w:style>
  <w:style w:type="character" w:customStyle="1" w:styleId="tkrname">
    <w:name w:val="tkrname"/>
    <w:basedOn w:val="DefaultParagraphFont"/>
    <w:rsid w:val="00C32134"/>
  </w:style>
  <w:style w:type="character" w:customStyle="1" w:styleId="tkrchange">
    <w:name w:val="tkrchange"/>
    <w:basedOn w:val="DefaultParagraphFont"/>
    <w:rsid w:val="00C32134"/>
  </w:style>
  <w:style w:type="character" w:customStyle="1" w:styleId="l9">
    <w:name w:val="l9"/>
    <w:basedOn w:val="DefaultParagraphFont"/>
    <w:rsid w:val="00C32134"/>
  </w:style>
  <w:style w:type="character" w:customStyle="1" w:styleId="l8">
    <w:name w:val="l8"/>
    <w:basedOn w:val="DefaultParagraphFont"/>
    <w:rsid w:val="00C32134"/>
  </w:style>
  <w:style w:type="character" w:customStyle="1" w:styleId="l6">
    <w:name w:val="l6"/>
    <w:basedOn w:val="DefaultParagraphFont"/>
    <w:rsid w:val="00C32134"/>
  </w:style>
  <w:style w:type="character" w:customStyle="1" w:styleId="l7">
    <w:name w:val="l7"/>
    <w:basedOn w:val="DefaultParagraphFont"/>
    <w:rsid w:val="00C32134"/>
  </w:style>
  <w:style w:type="character" w:customStyle="1" w:styleId="ellipsistext">
    <w:name w:val="ellipsis_text"/>
    <w:basedOn w:val="DefaultParagraphFont"/>
    <w:rsid w:val="00C32134"/>
  </w:style>
  <w:style w:type="character" w:customStyle="1" w:styleId="referencediv">
    <w:name w:val="referencediv"/>
    <w:basedOn w:val="DefaultParagraphFont"/>
    <w:rsid w:val="00C32134"/>
  </w:style>
  <w:style w:type="character" w:customStyle="1" w:styleId="A3">
    <w:name w:val="A3"/>
    <w:rsid w:val="00C32134"/>
  </w:style>
  <w:style w:type="character" w:customStyle="1" w:styleId="cite0">
    <w:name w:val="cite0"/>
    <w:rsid w:val="00C32134"/>
  </w:style>
  <w:style w:type="character" w:customStyle="1" w:styleId="desc">
    <w:name w:val="desc"/>
    <w:basedOn w:val="DefaultParagraphFont"/>
    <w:rsid w:val="00C32134"/>
  </w:style>
  <w:style w:type="character" w:customStyle="1" w:styleId="in-top">
    <w:name w:val="in-top"/>
    <w:rsid w:val="00C32134"/>
  </w:style>
  <w:style w:type="character" w:customStyle="1" w:styleId="nukeled">
    <w:name w:val="nukeled"/>
    <w:rsid w:val="00C32134"/>
  </w:style>
  <w:style w:type="character" w:customStyle="1" w:styleId="contextlyrelated">
    <w:name w:val="contextly_related"/>
    <w:rsid w:val="00C32134"/>
  </w:style>
  <w:style w:type="character" w:customStyle="1" w:styleId="in-right">
    <w:name w:val="in-right"/>
    <w:rsid w:val="00C32134"/>
  </w:style>
  <w:style w:type="character" w:customStyle="1" w:styleId="adtext">
    <w:name w:val="ad_text"/>
    <w:rsid w:val="00C32134"/>
  </w:style>
  <w:style w:type="character" w:customStyle="1" w:styleId="linkrow">
    <w:name w:val="link_row"/>
    <w:rsid w:val="00C32134"/>
  </w:style>
  <w:style w:type="character" w:customStyle="1" w:styleId="revision-date">
    <w:name w:val="revision-date"/>
    <w:rsid w:val="00C32134"/>
  </w:style>
  <w:style w:type="character" w:customStyle="1" w:styleId="facebook-share">
    <w:name w:val="facebook-share"/>
    <w:rsid w:val="00C32134"/>
  </w:style>
  <w:style w:type="character" w:customStyle="1" w:styleId="facebook-share-label">
    <w:name w:val="facebook-share-label"/>
    <w:rsid w:val="00C32134"/>
  </w:style>
  <w:style w:type="character" w:customStyle="1" w:styleId="cap">
    <w:name w:val="cap"/>
    <w:rsid w:val="00C32134"/>
  </w:style>
  <w:style w:type="character" w:customStyle="1" w:styleId="share">
    <w:name w:val="share"/>
    <w:rsid w:val="00C32134"/>
  </w:style>
  <w:style w:type="character" w:customStyle="1" w:styleId="ata11y">
    <w:name w:val="at_a11y"/>
    <w:rsid w:val="00C32134"/>
  </w:style>
  <w:style w:type="character" w:customStyle="1" w:styleId="A24">
    <w:name w:val="A24"/>
    <w:uiPriority w:val="99"/>
    <w:rsid w:val="00C32134"/>
  </w:style>
  <w:style w:type="character" w:customStyle="1" w:styleId="A25">
    <w:name w:val="A25"/>
    <w:uiPriority w:val="99"/>
    <w:rsid w:val="00C32134"/>
  </w:style>
  <w:style w:type="character" w:customStyle="1" w:styleId="Headerorfooter">
    <w:name w:val="Header or footer_"/>
    <w:basedOn w:val="DefaultParagraphFont"/>
    <w:rsid w:val="00C32134"/>
  </w:style>
  <w:style w:type="character" w:customStyle="1" w:styleId="Bodytext21">
    <w:name w:val="Body text (2)_"/>
    <w:basedOn w:val="DefaultParagraphFont"/>
    <w:rsid w:val="00C32134"/>
  </w:style>
  <w:style w:type="character" w:customStyle="1" w:styleId="Bodytext22">
    <w:name w:val="Body text (2)"/>
    <w:basedOn w:val="Bodytext30"/>
    <w:rsid w:val="00C32134"/>
  </w:style>
  <w:style w:type="character" w:customStyle="1" w:styleId="Headerorfooter0">
    <w:name w:val="Header or footer"/>
    <w:basedOn w:val="Bodytext10"/>
    <w:rsid w:val="00C32134"/>
    <w:rPr>
      <w:rFonts w:ascii="Times New Roman" w:hAnsi="Times New Roman" w:cs="Times New Roman"/>
      <w:i w:val="0"/>
      <w:iCs w:val="0"/>
      <w:sz w:val="20"/>
      <w:szCs w:val="20"/>
      <w:shd w:val="clear" w:color="auto" w:fill="FFFFFF"/>
    </w:rPr>
  </w:style>
  <w:style w:type="character" w:customStyle="1" w:styleId="Bodytext32">
    <w:name w:val="Body text (3)_"/>
    <w:basedOn w:val="DefaultParagraphFont"/>
    <w:rsid w:val="00C32134"/>
  </w:style>
  <w:style w:type="character" w:customStyle="1" w:styleId="Bodytext31Exact">
    <w:name w:val="Body text (31) Exact"/>
    <w:basedOn w:val="DefaultParagraphFont"/>
    <w:rsid w:val="00C32134"/>
  </w:style>
  <w:style w:type="character" w:customStyle="1" w:styleId="Bodytext30">
    <w:name w:val="Body text (3)"/>
    <w:basedOn w:val="Bodytext3Spacing0ptExact"/>
    <w:rsid w:val="00C32134"/>
  </w:style>
  <w:style w:type="character" w:customStyle="1" w:styleId="Bodytext46">
    <w:name w:val="Body text (46)_"/>
    <w:basedOn w:val="DefaultParagraphFont"/>
    <w:rsid w:val="00C32134"/>
  </w:style>
  <w:style w:type="character" w:customStyle="1" w:styleId="Bodytext51">
    <w:name w:val="Body text (51)_"/>
    <w:basedOn w:val="DefaultParagraphFont"/>
    <w:rsid w:val="00C32134"/>
  </w:style>
  <w:style w:type="character" w:customStyle="1" w:styleId="Bodytext34">
    <w:name w:val="Body text (34)_"/>
    <w:basedOn w:val="DefaultParagraphFont"/>
    <w:rsid w:val="00C32134"/>
  </w:style>
  <w:style w:type="character" w:customStyle="1" w:styleId="Bodytext3Spacing0ptExact">
    <w:name w:val="Body text (3) + Spacing 0 pt Exact"/>
    <w:rsid w:val="00C32134"/>
  </w:style>
  <w:style w:type="character" w:customStyle="1" w:styleId="Bodytext82">
    <w:name w:val="Body text (82)_"/>
    <w:basedOn w:val="DefaultParagraphFont"/>
    <w:rsid w:val="00C32134"/>
  </w:style>
  <w:style w:type="character" w:customStyle="1" w:styleId="PicturecaptionSpacing0ptExact">
    <w:name w:val="Picture caption + Spacing 0 pt Exact"/>
    <w:basedOn w:val="DefaultParagraphFont"/>
    <w:rsid w:val="00C32134"/>
  </w:style>
  <w:style w:type="character" w:customStyle="1" w:styleId="Tableofcontents13">
    <w:name w:val="Table of contents (13)_"/>
    <w:basedOn w:val="DefaultParagraphFont"/>
    <w:rsid w:val="00C32134"/>
  </w:style>
  <w:style w:type="character" w:customStyle="1" w:styleId="Bodytext114">
    <w:name w:val="Body text (114)_"/>
    <w:basedOn w:val="DefaultParagraphFont"/>
    <w:rsid w:val="00C32134"/>
  </w:style>
  <w:style w:type="character" w:customStyle="1" w:styleId="Bodytext115">
    <w:name w:val="Body text (115)_"/>
    <w:basedOn w:val="DefaultParagraphFont"/>
    <w:rsid w:val="00C32134"/>
  </w:style>
  <w:style w:type="character" w:customStyle="1" w:styleId="BodyText40">
    <w:name w:val="Body Text4"/>
    <w:basedOn w:val="DefaultParagraphFont"/>
    <w:rsid w:val="00C32134"/>
  </w:style>
  <w:style w:type="character" w:customStyle="1" w:styleId="Bodytext1150">
    <w:name w:val="Body text (115)"/>
    <w:basedOn w:val="Picturecaption2Spacing0ptExact"/>
    <w:rsid w:val="00C32134"/>
  </w:style>
  <w:style w:type="character" w:customStyle="1" w:styleId="Bodytext820">
    <w:name w:val="Body text (82)"/>
    <w:rsid w:val="00C32134"/>
  </w:style>
  <w:style w:type="character" w:customStyle="1" w:styleId="Bodytext100">
    <w:name w:val="Body text (10)"/>
    <w:basedOn w:val="PicturecaptionSpacing0ptExact"/>
    <w:rsid w:val="00C32134"/>
  </w:style>
  <w:style w:type="character" w:customStyle="1" w:styleId="Bodytext82Spacing0ptExact">
    <w:name w:val="Body text (82) + Spacing 0 pt Exact"/>
    <w:basedOn w:val="Bodytext820"/>
    <w:rsid w:val="00C32134"/>
  </w:style>
  <w:style w:type="character" w:customStyle="1" w:styleId="Bodytext131Exact">
    <w:name w:val="Body text (131) Exact"/>
    <w:basedOn w:val="DefaultParagraphFont"/>
    <w:rsid w:val="00C32134"/>
  </w:style>
  <w:style w:type="character" w:customStyle="1" w:styleId="Picturecaption2Spacing0ptExact">
    <w:name w:val="Picture caption (2) + Spacing 0 pt Exact"/>
    <w:basedOn w:val="DefaultParagraphFont"/>
    <w:rsid w:val="00C32134"/>
  </w:style>
  <w:style w:type="character" w:customStyle="1" w:styleId="Bodytext114Exact">
    <w:name w:val="Body text (114) Exact"/>
    <w:basedOn w:val="Bodytext131Exact"/>
    <w:rsid w:val="00C32134"/>
  </w:style>
  <w:style w:type="character" w:customStyle="1" w:styleId="Bodytext340">
    <w:name w:val="Body text (34)"/>
    <w:basedOn w:val="BodyText40"/>
    <w:rsid w:val="00C32134"/>
  </w:style>
  <w:style w:type="character" w:customStyle="1" w:styleId="Bodytext1409pt">
    <w:name w:val="Body text (140) + 9 pt"/>
    <w:aliases w:val="Not Italic,Table of contents (12) + FrankRuehl,11 pt,Footnote (2) + 5.5 pt"/>
    <w:basedOn w:val="DefaultParagraphFont"/>
    <w:rsid w:val="00C32134"/>
  </w:style>
  <w:style w:type="character" w:customStyle="1" w:styleId="Bodytext510">
    <w:name w:val="Body text (51)"/>
    <w:basedOn w:val="Bodytext115"/>
    <w:rsid w:val="00C32134"/>
  </w:style>
  <w:style w:type="character" w:customStyle="1" w:styleId="Bodytext1140">
    <w:name w:val="Body text (114)"/>
    <w:basedOn w:val="Bodytext131Exact"/>
    <w:rsid w:val="00C32134"/>
  </w:style>
  <w:style w:type="character" w:customStyle="1" w:styleId="Tableofcontents130">
    <w:name w:val="Table of contents (13)"/>
    <w:basedOn w:val="Bodytext82Spacing0ptExact"/>
    <w:rsid w:val="00C32134"/>
  </w:style>
  <w:style w:type="character" w:customStyle="1" w:styleId="Bodytext460">
    <w:name w:val="Body text (46)"/>
    <w:basedOn w:val="Bodytext114"/>
    <w:rsid w:val="00C32134"/>
  </w:style>
  <w:style w:type="character" w:customStyle="1" w:styleId="Bodytext46NotBold">
    <w:name w:val="Body text (46) + Not Bold"/>
    <w:basedOn w:val="Bodytext114"/>
    <w:rsid w:val="00C32134"/>
  </w:style>
  <w:style w:type="character" w:customStyle="1" w:styleId="Bodytext46SegoeUI">
    <w:name w:val="Body text (46) + Segoe UI"/>
    <w:basedOn w:val="Bodytext114"/>
    <w:rsid w:val="00C32134"/>
  </w:style>
  <w:style w:type="character" w:customStyle="1" w:styleId="Bodytext115Spacing0ptExact">
    <w:name w:val="Body text (115) + Spacing 0 pt Exact"/>
    <w:basedOn w:val="Picturecaption2Spacing0ptExact"/>
    <w:rsid w:val="00C32134"/>
  </w:style>
  <w:style w:type="character" w:customStyle="1" w:styleId="Picturecaption42SmallCaps">
    <w:name w:val="Picture caption (42) + Small Caps"/>
    <w:basedOn w:val="DefaultParagraphFont"/>
    <w:rsid w:val="00C32134"/>
  </w:style>
  <w:style w:type="character" w:customStyle="1" w:styleId="Bodytext155Exact">
    <w:name w:val="Body text (155) Exact"/>
    <w:basedOn w:val="DefaultParagraphFont"/>
    <w:rsid w:val="00C32134"/>
  </w:style>
  <w:style w:type="character" w:customStyle="1" w:styleId="Bodytext157">
    <w:name w:val="Body text (157)_"/>
    <w:basedOn w:val="DefaultParagraphFont"/>
    <w:rsid w:val="00C32134"/>
  </w:style>
  <w:style w:type="character" w:customStyle="1" w:styleId="Bodytext157Spacing0pt">
    <w:name w:val="Body text (157) + Spacing 0 pt"/>
    <w:basedOn w:val="Bodytext39"/>
    <w:rsid w:val="00C32134"/>
  </w:style>
  <w:style w:type="character" w:customStyle="1" w:styleId="Bodytext1570">
    <w:name w:val="Body text (157)"/>
    <w:basedOn w:val="Bodytext39"/>
    <w:rsid w:val="00C32134"/>
  </w:style>
  <w:style w:type="character" w:customStyle="1" w:styleId="Heading2213pt">
    <w:name w:val="Heading #22 + 13 pt"/>
    <w:basedOn w:val="DefaultParagraphFont"/>
    <w:rsid w:val="00C32134"/>
  </w:style>
  <w:style w:type="character" w:customStyle="1" w:styleId="Heading22125pt">
    <w:name w:val="Heading #22 + 12.5 pt"/>
    <w:basedOn w:val="DefaultParagraphFont"/>
    <w:rsid w:val="00C32134"/>
  </w:style>
  <w:style w:type="character" w:customStyle="1" w:styleId="Bodytext300">
    <w:name w:val="Body text (30)_"/>
    <w:basedOn w:val="DefaultParagraphFont"/>
    <w:rsid w:val="00C32134"/>
  </w:style>
  <w:style w:type="character" w:customStyle="1" w:styleId="Bodytext301">
    <w:name w:val="Body text (30)"/>
    <w:basedOn w:val="Bodytext3TimesNewRoman"/>
    <w:rsid w:val="00C32134"/>
  </w:style>
  <w:style w:type="character" w:customStyle="1" w:styleId="Bodytext39">
    <w:name w:val="Body text (39)_"/>
    <w:basedOn w:val="DefaultParagraphFont"/>
    <w:rsid w:val="00C32134"/>
  </w:style>
  <w:style w:type="character" w:customStyle="1" w:styleId="Bodytext390">
    <w:name w:val="Body text (39)"/>
    <w:basedOn w:val="BodytextExact"/>
    <w:rsid w:val="00C32134"/>
  </w:style>
  <w:style w:type="character" w:customStyle="1" w:styleId="Bodytext159Exact">
    <w:name w:val="Body text (159) Exact"/>
    <w:basedOn w:val="DefaultParagraphFont"/>
    <w:rsid w:val="00C32134"/>
  </w:style>
  <w:style w:type="character" w:customStyle="1" w:styleId="Bodytext60Spacing0pt">
    <w:name w:val="Body text (60) + Spacing 0 pt"/>
    <w:basedOn w:val="DefaultParagraphFont"/>
    <w:rsid w:val="00C32134"/>
  </w:style>
  <w:style w:type="character" w:customStyle="1" w:styleId="Bodytext3Spacing-1pt">
    <w:name w:val="Body text (3) + Spacing -1 pt"/>
    <w:basedOn w:val="Bodytext3Spacing0ptExact"/>
    <w:rsid w:val="00C32134"/>
  </w:style>
  <w:style w:type="character" w:customStyle="1" w:styleId="Bodytext3TimesNewRoman">
    <w:name w:val="Body text (3) + Times New Roman"/>
    <w:aliases w:val="11.5 pt,Header or footer + Century Gothic"/>
    <w:basedOn w:val="Bodytext3Spacing0ptExact"/>
    <w:rsid w:val="00C32134"/>
  </w:style>
  <w:style w:type="character" w:customStyle="1" w:styleId="Bodytext2NotBold">
    <w:name w:val="Body text (2) + Not Bold"/>
    <w:basedOn w:val="Bodytext30"/>
    <w:rsid w:val="00C32134"/>
  </w:style>
  <w:style w:type="character" w:customStyle="1" w:styleId="BodytextExact">
    <w:name w:val="Body text Exact"/>
    <w:basedOn w:val="DefaultParagraphFont"/>
    <w:rsid w:val="00C32134"/>
  </w:style>
  <w:style w:type="character" w:customStyle="1" w:styleId="Heading13Italic">
    <w:name w:val="Heading #13 + Italic"/>
    <w:basedOn w:val="DefaultParagraphFont"/>
    <w:rsid w:val="00C32134"/>
  </w:style>
  <w:style w:type="character" w:customStyle="1" w:styleId="Heading92Spacing2pt">
    <w:name w:val="Heading #9 (2) + Spacing 2 pt"/>
    <w:basedOn w:val="DefaultParagraphFont"/>
    <w:rsid w:val="00C32134"/>
  </w:style>
  <w:style w:type="character" w:customStyle="1" w:styleId="Bodytext38Spacing0pt">
    <w:name w:val="Body text (38) + Spacing 0 pt"/>
    <w:basedOn w:val="DefaultParagraphFont"/>
    <w:rsid w:val="00C32134"/>
  </w:style>
  <w:style w:type="character" w:customStyle="1" w:styleId="Bodytext42Spacing-1pt">
    <w:name w:val="Body text (42) + Spacing -1 pt"/>
    <w:basedOn w:val="DefaultParagraphFont"/>
    <w:rsid w:val="00C32134"/>
  </w:style>
  <w:style w:type="character" w:customStyle="1" w:styleId="Bodytext35">
    <w:name w:val="Body text (35)_"/>
    <w:basedOn w:val="DefaultParagraphFont"/>
    <w:rsid w:val="00C32134"/>
  </w:style>
  <w:style w:type="character" w:customStyle="1" w:styleId="Picturecaption19">
    <w:name w:val="Picture caption (19)_"/>
    <w:basedOn w:val="DefaultParagraphFont"/>
    <w:rsid w:val="00C32134"/>
  </w:style>
  <w:style w:type="character" w:customStyle="1" w:styleId="Picturecaption9Exact">
    <w:name w:val="Picture caption (9) Exact"/>
    <w:basedOn w:val="DefaultParagraphFont"/>
    <w:rsid w:val="00C32134"/>
  </w:style>
  <w:style w:type="character" w:customStyle="1" w:styleId="Bodytext87">
    <w:name w:val="Body text (87)_"/>
    <w:basedOn w:val="DefaultParagraphFont"/>
    <w:rsid w:val="00C32134"/>
  </w:style>
  <w:style w:type="character" w:customStyle="1" w:styleId="Bodytext6">
    <w:name w:val="Body text (6)_"/>
    <w:basedOn w:val="DefaultParagraphFont"/>
    <w:rsid w:val="00C32134"/>
  </w:style>
  <w:style w:type="character" w:customStyle="1" w:styleId="Heading142SmallCaps">
    <w:name w:val="Heading #14 (2) + Small Caps"/>
    <w:basedOn w:val="DefaultParagraphFont"/>
    <w:rsid w:val="00C32134"/>
  </w:style>
  <w:style w:type="character" w:customStyle="1" w:styleId="Bodytext350">
    <w:name w:val="Body text (35)"/>
    <w:basedOn w:val="Picturecaption190"/>
    <w:rsid w:val="00C32134"/>
  </w:style>
  <w:style w:type="character" w:customStyle="1" w:styleId="Picturecaption190">
    <w:name w:val="Picture caption (19)"/>
    <w:basedOn w:val="Picturecaption27Spacing0pt"/>
    <w:rsid w:val="00C32134"/>
  </w:style>
  <w:style w:type="character" w:customStyle="1" w:styleId="Picturecaption27Spacing0pt">
    <w:name w:val="Picture caption (27) + Spacing 0 pt"/>
    <w:basedOn w:val="DefaultParagraphFont"/>
    <w:rsid w:val="00C32134"/>
  </w:style>
  <w:style w:type="character" w:customStyle="1" w:styleId="Bodytext43Spacing0ptExact">
    <w:name w:val="Body text (43) + Spacing 0 pt Exact"/>
    <w:basedOn w:val="DefaultParagraphFont"/>
    <w:rsid w:val="00C32134"/>
  </w:style>
  <w:style w:type="character" w:customStyle="1" w:styleId="Bodytext61">
    <w:name w:val="Body text (6)"/>
    <w:basedOn w:val="Bodytext870"/>
    <w:rsid w:val="00C32134"/>
  </w:style>
  <w:style w:type="character" w:customStyle="1" w:styleId="Bodytext870">
    <w:name w:val="Body text (87)"/>
    <w:basedOn w:val="DefaultParagraphFont"/>
    <w:rsid w:val="00C32134"/>
  </w:style>
  <w:style w:type="character" w:customStyle="1" w:styleId="BodytextSegoeUI">
    <w:name w:val="Body text + Segoe UI"/>
    <w:aliases w:val="21.5 pt"/>
    <w:basedOn w:val="DefaultParagraphFont"/>
    <w:rsid w:val="00C32134"/>
  </w:style>
  <w:style w:type="character" w:customStyle="1" w:styleId="Bodytext68">
    <w:name w:val="Body text (68)_"/>
    <w:basedOn w:val="DefaultParagraphFont"/>
    <w:rsid w:val="00C32134"/>
  </w:style>
  <w:style w:type="character" w:customStyle="1" w:styleId="Bodytext112SmallCaps">
    <w:name w:val="Body text (112) + Small Caps"/>
    <w:basedOn w:val="DefaultParagraphFont"/>
    <w:rsid w:val="00C32134"/>
  </w:style>
  <w:style w:type="character" w:customStyle="1" w:styleId="Bodytext680">
    <w:name w:val="Body text (68)"/>
    <w:basedOn w:val="Heading162SmallCaps"/>
    <w:rsid w:val="00C32134"/>
  </w:style>
  <w:style w:type="character" w:customStyle="1" w:styleId="Tableofcontents11">
    <w:name w:val="Table of contents (11)_"/>
    <w:basedOn w:val="DefaultParagraphFont"/>
    <w:rsid w:val="00C32134"/>
  </w:style>
  <w:style w:type="character" w:customStyle="1" w:styleId="Tableofcontents110">
    <w:name w:val="Table of contents (11)"/>
    <w:basedOn w:val="article-quote-right"/>
    <w:rsid w:val="00C32134"/>
  </w:style>
  <w:style w:type="character" w:customStyle="1" w:styleId="Tableofcontents15">
    <w:name w:val="Table of contents (15)_"/>
    <w:basedOn w:val="DefaultParagraphFont"/>
    <w:rsid w:val="00C32134"/>
  </w:style>
  <w:style w:type="character" w:customStyle="1" w:styleId="Tableofcontents150">
    <w:name w:val="Table of contents (15)"/>
    <w:basedOn w:val="StyleBox12pt"/>
    <w:rsid w:val="00C32134"/>
    <w:rPr>
      <w:rFonts w:ascii="Georgia" w:hAnsi="Georgia"/>
      <w:b w:val="0"/>
      <w:sz w:val="22"/>
      <w:u w:val="single"/>
      <w:bdr w:val="none" w:sz="0" w:space="0" w:color="auto"/>
    </w:rPr>
  </w:style>
  <w:style w:type="character" w:customStyle="1" w:styleId="Heading162SmallCaps">
    <w:name w:val="Heading #16 (2) + Small Caps"/>
    <w:basedOn w:val="DefaultParagraphFont"/>
    <w:rsid w:val="00C32134"/>
  </w:style>
  <w:style w:type="character" w:customStyle="1" w:styleId="ft6">
    <w:name w:val="ft6"/>
    <w:basedOn w:val="DefaultParagraphFont"/>
    <w:rsid w:val="00C32134"/>
  </w:style>
  <w:style w:type="character" w:customStyle="1" w:styleId="amp">
    <w:name w:val="amp"/>
    <w:basedOn w:val="DefaultParagraphFont"/>
    <w:rsid w:val="00C32134"/>
  </w:style>
  <w:style w:type="character" w:customStyle="1" w:styleId="article-quote-right">
    <w:name w:val="article-quote-right"/>
    <w:basedOn w:val="DefaultParagraphFont"/>
    <w:rsid w:val="00C32134"/>
  </w:style>
  <w:style w:type="character" w:customStyle="1" w:styleId="BoldandUnderlineCharCharCharChar">
    <w:name w:val="Bold and Underline Char Char Char Char"/>
    <w:rsid w:val="00C32134"/>
  </w:style>
  <w:style w:type="character" w:customStyle="1" w:styleId="commentstext0">
    <w:name w:val="commentstext"/>
    <w:rsid w:val="00C32134"/>
  </w:style>
  <w:style w:type="character" w:customStyle="1" w:styleId="underLight">
    <w:name w:val="underLight"/>
    <w:uiPriority w:val="1"/>
    <w:qFormat/>
    <w:rsid w:val="00C32134"/>
  </w:style>
  <w:style w:type="character" w:customStyle="1" w:styleId="author-rss">
    <w:name w:val="author-rss"/>
    <w:rsid w:val="00C32134"/>
  </w:style>
  <w:style w:type="character" w:customStyle="1" w:styleId="bioline">
    <w:name w:val="bioline"/>
    <w:rsid w:val="00C32134"/>
  </w:style>
  <w:style w:type="character" w:customStyle="1" w:styleId="wikicreatelink">
    <w:name w:val="wikicreatelink"/>
    <w:basedOn w:val="DefaultParagraphFont"/>
    <w:rsid w:val="00C32134"/>
  </w:style>
  <w:style w:type="character" w:customStyle="1" w:styleId="facebook-share-count">
    <w:name w:val="facebook-share-count"/>
    <w:basedOn w:val="DefaultParagraphFont"/>
    <w:rsid w:val="00C32134"/>
  </w:style>
  <w:style w:type="character" w:customStyle="1" w:styleId="tickerwrap">
    <w:name w:val="ticker_wrap"/>
    <w:basedOn w:val="DefaultParagraphFont"/>
    <w:rsid w:val="00C32134"/>
  </w:style>
  <w:style w:type="character" w:customStyle="1" w:styleId="smallcaps0">
    <w:name w:val="small_caps"/>
    <w:basedOn w:val="DefaultParagraphFont"/>
    <w:rsid w:val="00C32134"/>
  </w:style>
  <w:style w:type="character" w:customStyle="1" w:styleId="bodycopy">
    <w:name w:val="bodycopy"/>
    <w:basedOn w:val="DefaultParagraphFont"/>
    <w:rsid w:val="00C32134"/>
  </w:style>
  <w:style w:type="paragraph" w:styleId="Index1">
    <w:name w:val="index 1"/>
    <w:basedOn w:val="Normal"/>
    <w:next w:val="Normal"/>
    <w:autoRedefine/>
    <w:unhideWhenUsed/>
    <w:rsid w:val="00C32134"/>
    <w:pPr>
      <w:ind w:left="220" w:hanging="220"/>
    </w:pPr>
  </w:style>
  <w:style w:type="character" w:customStyle="1" w:styleId="cardunderlineChar">
    <w:name w:val="card underline Char"/>
    <w:locked/>
    <w:rsid w:val="00C32134"/>
  </w:style>
  <w:style w:type="paragraph" w:customStyle="1" w:styleId="cardunderline">
    <w:name w:val="card underline"/>
    <w:basedOn w:val="Normal"/>
    <w:next w:val="GAUnderline"/>
    <w:qFormat/>
    <w:rsid w:val="00C32134"/>
  </w:style>
  <w:style w:type="character" w:customStyle="1" w:styleId="StyleHeading4UnderlinedsmalltextGaramondChar">
    <w:name w:val="Style Heading 4Underlinedsmall text + Garamond Char"/>
    <w:locked/>
    <w:rsid w:val="00C32134"/>
  </w:style>
  <w:style w:type="paragraph" w:customStyle="1" w:styleId="StyleHeading4UnderlinedsmalltextGaramond">
    <w:name w:val="Style Heading 4Underlinedsmall text + Garamond"/>
    <w:basedOn w:val="Heading4"/>
    <w:qFormat/>
    <w:rsid w:val="00C32134"/>
    <w:rPr>
      <w:bCs/>
    </w:rPr>
  </w:style>
  <w:style w:type="paragraph" w:customStyle="1" w:styleId="Heading2-NotBold">
    <w:name w:val="Heading 2 - Not Bold"/>
    <w:basedOn w:val="Heading2"/>
    <w:autoRedefine/>
    <w:qFormat/>
    <w:rsid w:val="00C32134"/>
    <w:rPr>
      <w:bCs/>
      <w:caps/>
    </w:rPr>
  </w:style>
  <w:style w:type="paragraph" w:customStyle="1" w:styleId="Heading2-Bold">
    <w:name w:val="Heading 2 - Bold"/>
    <w:basedOn w:val="Normal"/>
    <w:next w:val="Micro"/>
    <w:autoRedefine/>
    <w:qFormat/>
    <w:rsid w:val="00C32134"/>
  </w:style>
  <w:style w:type="paragraph" w:customStyle="1" w:styleId="tag">
    <w:name w:val="%tag"/>
    <w:basedOn w:val="Normal"/>
    <w:next w:val="Normal"/>
    <w:link w:val="tagChar0"/>
    <w:qFormat/>
    <w:rsid w:val="00C32134"/>
  </w:style>
  <w:style w:type="character" w:customStyle="1" w:styleId="Style2Char0">
    <w:name w:val="Style 2 Char"/>
    <w:locked/>
    <w:rsid w:val="00C32134"/>
  </w:style>
  <w:style w:type="character" w:customStyle="1" w:styleId="GAUnderlineChar">
    <w:name w:val="GA Underline Char"/>
    <w:locked/>
    <w:rsid w:val="00C32134"/>
  </w:style>
  <w:style w:type="paragraph" w:customStyle="1" w:styleId="GAUnderline">
    <w:name w:val="GA Underline"/>
    <w:basedOn w:val="Normal"/>
    <w:next w:val="StyleHeading2TagHEADING2TagCite11pt"/>
    <w:qFormat/>
    <w:rsid w:val="00C32134"/>
  </w:style>
  <w:style w:type="paragraph" w:customStyle="1" w:styleId="h-lead">
    <w:name w:val="h-lead"/>
    <w:basedOn w:val="Normal"/>
    <w:next w:val="Brief"/>
    <w:qFormat/>
    <w:rsid w:val="00C32134"/>
  </w:style>
  <w:style w:type="paragraph" w:customStyle="1" w:styleId="intro">
    <w:name w:val="intro"/>
    <w:basedOn w:val="Normal"/>
    <w:next w:val="CM2"/>
    <w:qFormat/>
    <w:rsid w:val="00C32134"/>
  </w:style>
  <w:style w:type="character" w:customStyle="1" w:styleId="StyleHeading2TagHEADING2TagCite11ptChar">
    <w:name w:val="Style Heading 2TagHEADING 2Tag&amp;Cite + 11 pt Char"/>
    <w:locked/>
    <w:rsid w:val="00C32134"/>
  </w:style>
  <w:style w:type="paragraph" w:customStyle="1" w:styleId="StyleHeading2TagHEADING2TagCite11pt">
    <w:name w:val="Style Heading 2TagHEADING 2Tag&amp;Cite + 11 pt"/>
    <w:basedOn w:val="Heading2"/>
    <w:next w:val="CM16"/>
    <w:qFormat/>
    <w:rsid w:val="00C32134"/>
    <w:rPr>
      <w:bCs/>
      <w:caps/>
    </w:rPr>
  </w:style>
  <w:style w:type="paragraph" w:customStyle="1" w:styleId="F3-TagAuthor">
    <w:name w:val="F3 - Tag/Author"/>
    <w:basedOn w:val="Normal"/>
    <w:next w:val="CM19"/>
    <w:qFormat/>
    <w:rsid w:val="00C32134"/>
  </w:style>
  <w:style w:type="paragraph" w:customStyle="1" w:styleId="F5-UnderlineNormal">
    <w:name w:val="F5 - Underline Normal"/>
    <w:basedOn w:val="Normal"/>
    <w:next w:val="CM34"/>
    <w:qFormat/>
    <w:rsid w:val="00C32134"/>
  </w:style>
  <w:style w:type="paragraph" w:customStyle="1" w:styleId="Brief">
    <w:name w:val="Brief"/>
    <w:basedOn w:val="CM56"/>
    <w:next w:val="CM57"/>
    <w:qFormat/>
    <w:rsid w:val="00C32134"/>
  </w:style>
  <w:style w:type="paragraph" w:customStyle="1" w:styleId="CM2">
    <w:name w:val="CM2"/>
    <w:basedOn w:val="Normal"/>
    <w:next w:val="Normal"/>
    <w:qFormat/>
    <w:rsid w:val="00C32134"/>
  </w:style>
  <w:style w:type="paragraph" w:customStyle="1" w:styleId="CM11">
    <w:name w:val="CM11"/>
    <w:basedOn w:val="Normal"/>
    <w:next w:val="Normal"/>
    <w:qFormat/>
    <w:rsid w:val="00C32134"/>
  </w:style>
  <w:style w:type="paragraph" w:customStyle="1" w:styleId="CM16">
    <w:name w:val="CM16"/>
    <w:basedOn w:val="Normal"/>
    <w:next w:val="Normal"/>
    <w:qFormat/>
    <w:rsid w:val="00C32134"/>
  </w:style>
  <w:style w:type="paragraph" w:customStyle="1" w:styleId="CM19">
    <w:name w:val="CM19"/>
    <w:basedOn w:val="Normal"/>
    <w:qFormat/>
    <w:rsid w:val="00C32134"/>
  </w:style>
  <w:style w:type="paragraph" w:customStyle="1" w:styleId="CM56">
    <w:name w:val="CM56"/>
    <w:basedOn w:val="Normal"/>
    <w:qFormat/>
    <w:rsid w:val="00C32134"/>
  </w:style>
  <w:style w:type="paragraph" w:customStyle="1" w:styleId="CM58">
    <w:name w:val="CM58"/>
    <w:basedOn w:val="Normal"/>
    <w:qFormat/>
    <w:rsid w:val="00C32134"/>
  </w:style>
  <w:style w:type="paragraph" w:customStyle="1" w:styleId="CM57">
    <w:name w:val="CM57"/>
    <w:basedOn w:val="Normal"/>
    <w:qFormat/>
    <w:rsid w:val="00C32134"/>
  </w:style>
  <w:style w:type="paragraph" w:customStyle="1" w:styleId="CM49">
    <w:name w:val="CM49"/>
    <w:basedOn w:val="Normal"/>
    <w:qFormat/>
    <w:rsid w:val="00C32134"/>
  </w:style>
  <w:style w:type="paragraph" w:customStyle="1" w:styleId="Normal-SIGN1">
    <w:name w:val="Normal-SIGN1"/>
    <w:basedOn w:val="Normal"/>
    <w:qFormat/>
    <w:rsid w:val="00C32134"/>
  </w:style>
  <w:style w:type="paragraph" w:customStyle="1" w:styleId="CM3">
    <w:name w:val="CM3"/>
    <w:basedOn w:val="Normal"/>
    <w:qFormat/>
    <w:rsid w:val="00C32134"/>
  </w:style>
  <w:style w:type="paragraph" w:customStyle="1" w:styleId="CM37">
    <w:name w:val="CM37"/>
    <w:basedOn w:val="Normal"/>
    <w:qFormat/>
    <w:rsid w:val="00C32134"/>
  </w:style>
  <w:style w:type="paragraph" w:customStyle="1" w:styleId="Brief-Card">
    <w:name w:val="Brief - Card"/>
    <w:basedOn w:val="Normal"/>
    <w:next w:val="Pa11"/>
    <w:qFormat/>
    <w:rsid w:val="00C32134"/>
  </w:style>
  <w:style w:type="paragraph" w:customStyle="1" w:styleId="Normal3">
    <w:name w:val="Normal+3"/>
    <w:basedOn w:val="Normal"/>
    <w:next w:val="Normal"/>
    <w:qFormat/>
    <w:rsid w:val="00C32134"/>
  </w:style>
  <w:style w:type="paragraph" w:customStyle="1" w:styleId="Normal11">
    <w:name w:val="Normal+1"/>
    <w:basedOn w:val="Normal"/>
    <w:next w:val="Normal"/>
    <w:qFormat/>
    <w:rsid w:val="00C32134"/>
  </w:style>
  <w:style w:type="paragraph" w:customStyle="1" w:styleId="Heading231">
    <w:name w:val="Heading 2+3"/>
    <w:basedOn w:val="Normal"/>
    <w:next w:val="Normal"/>
    <w:qFormat/>
    <w:rsid w:val="00C32134"/>
  </w:style>
  <w:style w:type="paragraph" w:customStyle="1" w:styleId="Normal5">
    <w:name w:val="Normal+5"/>
    <w:basedOn w:val="Normal"/>
    <w:qFormat/>
    <w:rsid w:val="00C32134"/>
  </w:style>
  <w:style w:type="paragraph" w:customStyle="1" w:styleId="Cover1">
    <w:name w:val="Cover 1"/>
    <w:basedOn w:val="Normal"/>
    <w:next w:val="Normal"/>
    <w:qFormat/>
    <w:rsid w:val="00C32134"/>
  </w:style>
  <w:style w:type="paragraph" w:customStyle="1" w:styleId="Cover2">
    <w:name w:val="Cover 2"/>
    <w:basedOn w:val="Normal"/>
    <w:next w:val="Normal"/>
    <w:qFormat/>
    <w:rsid w:val="00C32134"/>
  </w:style>
  <w:style w:type="paragraph" w:customStyle="1" w:styleId="ReportDate">
    <w:name w:val="ReportDate"/>
    <w:basedOn w:val="Normal"/>
    <w:qFormat/>
    <w:rsid w:val="00C32134"/>
  </w:style>
  <w:style w:type="paragraph" w:customStyle="1" w:styleId="Pa11">
    <w:name w:val="Pa11"/>
    <w:basedOn w:val="Normal"/>
    <w:next w:val="Normal"/>
    <w:qFormat/>
    <w:rsid w:val="00C32134"/>
  </w:style>
  <w:style w:type="paragraph" w:customStyle="1" w:styleId="CM30">
    <w:name w:val="CM30"/>
    <w:basedOn w:val="Normal"/>
    <w:qFormat/>
    <w:rsid w:val="00C32134"/>
  </w:style>
  <w:style w:type="paragraph" w:customStyle="1" w:styleId="CM28">
    <w:name w:val="CM28"/>
    <w:basedOn w:val="Normal"/>
    <w:qFormat/>
    <w:rsid w:val="00C32134"/>
  </w:style>
  <w:style w:type="paragraph" w:customStyle="1" w:styleId="CM8">
    <w:name w:val="CM8"/>
    <w:basedOn w:val="Normal"/>
    <w:qFormat/>
    <w:rsid w:val="00C32134"/>
  </w:style>
  <w:style w:type="paragraph" w:customStyle="1" w:styleId="IndexFixer">
    <w:name w:val="Index Fixer"/>
    <w:basedOn w:val="Heading1"/>
    <w:next w:val="StyleBoldUnderliningKernat16pt"/>
    <w:qFormat/>
    <w:rsid w:val="00C32134"/>
    <w:rPr>
      <w:bCs/>
      <w:caps/>
    </w:rPr>
  </w:style>
  <w:style w:type="paragraph" w:customStyle="1" w:styleId="OmniPage1">
    <w:name w:val="OmniPage #1"/>
    <w:basedOn w:val="Normal"/>
    <w:next w:val="StrikeThrough"/>
    <w:qFormat/>
    <w:rsid w:val="00C32134"/>
  </w:style>
  <w:style w:type="paragraph" w:customStyle="1" w:styleId="TitlePageCenter">
    <w:name w:val="Title Page Center"/>
    <w:basedOn w:val="Normal"/>
    <w:next w:val="textbodyblack"/>
    <w:autoRedefine/>
    <w:qFormat/>
    <w:rsid w:val="00C32134"/>
  </w:style>
  <w:style w:type="paragraph" w:customStyle="1" w:styleId="TitlePageBy">
    <w:name w:val="Title Page By"/>
    <w:basedOn w:val="textbodyblack"/>
    <w:next w:val="Normal"/>
    <w:autoRedefine/>
    <w:qFormat/>
    <w:rsid w:val="00C32134"/>
    <w:pPr>
      <w:spacing w:before="0" w:beforeAutospacing="0" w:after="160" w:afterAutospacing="0"/>
    </w:pPr>
    <w:rPr>
      <w:rFonts w:eastAsiaTheme="minorEastAsia"/>
    </w:rPr>
  </w:style>
  <w:style w:type="paragraph" w:customStyle="1" w:styleId="ProjectTitleLine">
    <w:name w:val="Project Title Line"/>
    <w:basedOn w:val="Normal"/>
    <w:next w:val="Normal"/>
    <w:autoRedefine/>
    <w:qFormat/>
    <w:rsid w:val="00C32134"/>
  </w:style>
  <w:style w:type="paragraph" w:customStyle="1" w:styleId="NormalVerdana">
    <w:name w:val="Normal + Verdana"/>
    <w:aliases w:val="White,Normal + Arial"/>
    <w:basedOn w:val="Normal"/>
    <w:next w:val="CiteCorrected"/>
    <w:qFormat/>
    <w:rsid w:val="00C32134"/>
  </w:style>
  <w:style w:type="paragraph" w:customStyle="1" w:styleId="cardChar1Char">
    <w:name w:val="card Char1 Char"/>
    <w:basedOn w:val="Normal"/>
    <w:next w:val="StyleLeft02"/>
    <w:qFormat/>
    <w:rsid w:val="00C32134"/>
  </w:style>
  <w:style w:type="paragraph" w:customStyle="1" w:styleId="StrikeThrough">
    <w:name w:val="Strike Through"/>
    <w:basedOn w:val="Normal"/>
    <w:next w:val="Normal"/>
    <w:qFormat/>
    <w:rsid w:val="00C32134"/>
  </w:style>
  <w:style w:type="character" w:customStyle="1" w:styleId="CiteCorrectedChar">
    <w:name w:val="Cite Corrected Char"/>
    <w:locked/>
    <w:rsid w:val="00C32134"/>
  </w:style>
  <w:style w:type="paragraph" w:customStyle="1" w:styleId="CiteCorrected">
    <w:name w:val="Cite Corrected"/>
    <w:basedOn w:val="Normal"/>
    <w:next w:val="tagline"/>
    <w:qFormat/>
    <w:rsid w:val="00C32134"/>
  </w:style>
  <w:style w:type="paragraph" w:customStyle="1" w:styleId="Hat1">
    <w:name w:val="Hat1"/>
    <w:basedOn w:val="Normal"/>
    <w:next w:val="Normal"/>
    <w:uiPriority w:val="2"/>
    <w:qFormat/>
    <w:rsid w:val="00C32134"/>
  </w:style>
  <w:style w:type="paragraph" w:customStyle="1" w:styleId="post-subtitle">
    <w:name w:val="post-subtitle"/>
    <w:basedOn w:val="Normal"/>
    <w:qFormat/>
    <w:rsid w:val="00C32134"/>
  </w:style>
  <w:style w:type="paragraph" w:customStyle="1" w:styleId="Pa5">
    <w:name w:val="Pa5"/>
    <w:basedOn w:val="Normal"/>
    <w:uiPriority w:val="99"/>
    <w:qFormat/>
    <w:rsid w:val="00C32134"/>
  </w:style>
  <w:style w:type="paragraph" w:customStyle="1" w:styleId="noindent0">
    <w:name w:val="no_indent"/>
    <w:basedOn w:val="Normal"/>
    <w:next w:val="NormalWeb3"/>
    <w:qFormat/>
    <w:rsid w:val="00C32134"/>
  </w:style>
  <w:style w:type="paragraph" w:customStyle="1" w:styleId="Block1">
    <w:name w:val="Block1"/>
    <w:basedOn w:val="Normal"/>
    <w:next w:val="Normal"/>
    <w:uiPriority w:val="3"/>
    <w:qFormat/>
    <w:rsid w:val="00C32134"/>
  </w:style>
  <w:style w:type="paragraph" w:customStyle="1" w:styleId="TOCHeading1">
    <w:name w:val="TOC Heading1"/>
    <w:basedOn w:val="Heading1"/>
    <w:next w:val="Normal"/>
    <w:uiPriority w:val="39"/>
    <w:qFormat/>
    <w:rsid w:val="00C32134"/>
    <w:rPr>
      <w:bCs/>
      <w:caps/>
    </w:rPr>
  </w:style>
  <w:style w:type="paragraph" w:customStyle="1" w:styleId="NoteLevel11">
    <w:name w:val="Note Level 11"/>
    <w:basedOn w:val="Normal"/>
    <w:next w:val="HeaderFooter"/>
    <w:uiPriority w:val="99"/>
    <w:qFormat/>
    <w:rsid w:val="00C32134"/>
  </w:style>
  <w:style w:type="character" w:customStyle="1" w:styleId="ReallySamllTextChar">
    <w:name w:val="ReallySamllText Char"/>
    <w:locked/>
    <w:rsid w:val="00C32134"/>
  </w:style>
  <w:style w:type="paragraph" w:customStyle="1" w:styleId="ReallySamllText">
    <w:name w:val="ReallySamllText"/>
    <w:basedOn w:val="Normal"/>
    <w:next w:val="CardTextUnderlined"/>
    <w:autoRedefine/>
    <w:qFormat/>
    <w:rsid w:val="00C32134"/>
  </w:style>
  <w:style w:type="paragraph" w:customStyle="1" w:styleId="Card6pt">
    <w:name w:val="Card 6pt"/>
    <w:basedOn w:val="Normal"/>
    <w:next w:val="HeaderDebate"/>
    <w:qFormat/>
    <w:rsid w:val="00C32134"/>
  </w:style>
  <w:style w:type="paragraph" w:customStyle="1" w:styleId="byline1">
    <w:name w:val="byline1"/>
    <w:basedOn w:val="Normal"/>
    <w:qFormat/>
    <w:rsid w:val="00C32134"/>
  </w:style>
  <w:style w:type="paragraph" w:customStyle="1" w:styleId="PlaceholderText1">
    <w:name w:val="Placeholder Text1"/>
    <w:basedOn w:val="Normal"/>
    <w:next w:val="ImportantText"/>
    <w:qFormat/>
    <w:rsid w:val="00C32134"/>
  </w:style>
  <w:style w:type="paragraph" w:customStyle="1" w:styleId="NoteLevel31">
    <w:name w:val="Note Level 31"/>
    <w:basedOn w:val="Normal"/>
    <w:qFormat/>
    <w:rsid w:val="00C32134"/>
  </w:style>
  <w:style w:type="paragraph" w:customStyle="1" w:styleId="NoteLevel41">
    <w:name w:val="Note Level 41"/>
    <w:basedOn w:val="Normal"/>
    <w:next w:val="StyleBodyText11ptBlackUnderline"/>
    <w:qFormat/>
    <w:rsid w:val="00C32134"/>
  </w:style>
  <w:style w:type="paragraph" w:customStyle="1" w:styleId="NoteLevel51">
    <w:name w:val="Note Level 51"/>
    <w:basedOn w:val="Normal"/>
    <w:qFormat/>
    <w:rsid w:val="00C32134"/>
  </w:style>
  <w:style w:type="paragraph" w:customStyle="1" w:styleId="NoteLevel61">
    <w:name w:val="Note Level 61"/>
    <w:basedOn w:val="Normal"/>
    <w:next w:val="StyleBodyText11ptBoldBlack"/>
    <w:qFormat/>
    <w:rsid w:val="00C32134"/>
  </w:style>
  <w:style w:type="paragraph" w:customStyle="1" w:styleId="NoteLevel71">
    <w:name w:val="Note Level 71"/>
    <w:basedOn w:val="Normal"/>
    <w:qFormat/>
    <w:rsid w:val="00C32134"/>
  </w:style>
  <w:style w:type="paragraph" w:customStyle="1" w:styleId="NoteLevel81">
    <w:name w:val="Note Level 81"/>
    <w:basedOn w:val="Normal"/>
    <w:next w:val="StyletinyBold"/>
    <w:qFormat/>
    <w:rsid w:val="00C32134"/>
  </w:style>
  <w:style w:type="paragraph" w:customStyle="1" w:styleId="NoteLevel91">
    <w:name w:val="Note Level 91"/>
    <w:basedOn w:val="Normal"/>
    <w:qFormat/>
    <w:rsid w:val="00C32134"/>
  </w:style>
  <w:style w:type="character" w:customStyle="1" w:styleId="ImportantTextChar">
    <w:name w:val="Important Text Char"/>
    <w:locked/>
    <w:rsid w:val="00C32134"/>
  </w:style>
  <w:style w:type="paragraph" w:customStyle="1" w:styleId="ImportantText">
    <w:name w:val="Important Text"/>
    <w:basedOn w:val="Normal"/>
    <w:next w:val="Normal"/>
    <w:qFormat/>
    <w:rsid w:val="00C32134"/>
  </w:style>
  <w:style w:type="character" w:customStyle="1" w:styleId="StyleBodyText11ptBlackUnderlineChar">
    <w:name w:val="Style Body Text + 11 pt Black Underline Char"/>
    <w:locked/>
    <w:rsid w:val="00C32134"/>
  </w:style>
  <w:style w:type="paragraph" w:customStyle="1" w:styleId="StyleBodyText11ptBlackUnderline">
    <w:name w:val="Style Body Text + 11 pt Black Underline"/>
    <w:basedOn w:val="Normal"/>
    <w:next w:val="ListContents"/>
    <w:qFormat/>
    <w:rsid w:val="00C32134"/>
  </w:style>
  <w:style w:type="character" w:customStyle="1" w:styleId="StyleBodyText11ptBoldBlackChar">
    <w:name w:val="Style Body Text + 11 pt Bold Black Char"/>
    <w:locked/>
    <w:rsid w:val="00C32134"/>
  </w:style>
  <w:style w:type="paragraph" w:customStyle="1" w:styleId="StyleBodyText11ptBoldBlack">
    <w:name w:val="Style Body Text + 11 pt Bold Black"/>
    <w:basedOn w:val="Normal"/>
    <w:next w:val="StyleListContents11ptCustomColorRGB353132Underline"/>
    <w:qFormat/>
    <w:rsid w:val="00C32134"/>
  </w:style>
  <w:style w:type="character" w:customStyle="1" w:styleId="StyletinyBoldChar">
    <w:name w:val="Style tiny + Bold Char"/>
    <w:locked/>
    <w:rsid w:val="00C32134"/>
  </w:style>
  <w:style w:type="paragraph" w:customStyle="1" w:styleId="StyletinyBold">
    <w:name w:val="Style tiny + Bold"/>
    <w:basedOn w:val="TagF3"/>
    <w:qFormat/>
    <w:rsid w:val="00C32134"/>
  </w:style>
  <w:style w:type="character" w:customStyle="1" w:styleId="Heading5SizeDownChar">
    <w:name w:val="Heading 5 Size Down Char"/>
    <w:locked/>
    <w:rsid w:val="00C32134"/>
  </w:style>
  <w:style w:type="character" w:customStyle="1" w:styleId="Normal2BoldChar">
    <w:name w:val="Normal2 + Bold Char"/>
    <w:locked/>
    <w:rsid w:val="00C32134"/>
  </w:style>
  <w:style w:type="paragraph" w:customStyle="1" w:styleId="Normal2Bold">
    <w:name w:val="Normal2 + Bold"/>
    <w:basedOn w:val="Normal"/>
    <w:next w:val="Unimportant"/>
    <w:qFormat/>
    <w:rsid w:val="00C32134"/>
  </w:style>
  <w:style w:type="character" w:customStyle="1" w:styleId="ListContentsChar">
    <w:name w:val="List Contents Char"/>
    <w:locked/>
    <w:rsid w:val="00C32134"/>
  </w:style>
  <w:style w:type="paragraph" w:customStyle="1" w:styleId="ListContents">
    <w:name w:val="List Contents"/>
    <w:basedOn w:val="Normal"/>
    <w:next w:val="Ununderlined"/>
    <w:qFormat/>
    <w:rsid w:val="00C32134"/>
  </w:style>
  <w:style w:type="character" w:customStyle="1" w:styleId="StyleListContents11ptCustomColorRGB353132UnderlineChar">
    <w:name w:val="Style List Contents + 11 pt Custom Color(RGB(353132)) Underline Char"/>
    <w:locked/>
    <w:rsid w:val="00C32134"/>
  </w:style>
  <w:style w:type="paragraph" w:customStyle="1" w:styleId="StyleListContents11ptCustomColorRGB353132Underline">
    <w:name w:val="Style List Contents + 11 pt Custom Color(RGB(353132)) Underline"/>
    <w:basedOn w:val="Ununderlined"/>
    <w:qFormat/>
    <w:rsid w:val="00C32134"/>
  </w:style>
  <w:style w:type="character" w:customStyle="1" w:styleId="StyleCards12ptThickunderlineChar2">
    <w:name w:val="Style Cards + 12 pt Thick underline Char2"/>
    <w:locked/>
    <w:rsid w:val="00C32134"/>
  </w:style>
  <w:style w:type="paragraph" w:customStyle="1" w:styleId="StyleCards12ptThickunderline">
    <w:name w:val="Style Cards + 12 pt Thick underline"/>
    <w:basedOn w:val="Normal"/>
    <w:qFormat/>
    <w:rsid w:val="00C32134"/>
  </w:style>
  <w:style w:type="character" w:customStyle="1" w:styleId="UnimportantCharChar">
    <w:name w:val="Unimportant Char Char"/>
    <w:locked/>
    <w:rsid w:val="00C32134"/>
  </w:style>
  <w:style w:type="paragraph" w:customStyle="1" w:styleId="Unimportant">
    <w:name w:val="Unimportant"/>
    <w:basedOn w:val="Normal"/>
    <w:next w:val="DebateCite"/>
    <w:qFormat/>
    <w:rsid w:val="00C32134"/>
  </w:style>
  <w:style w:type="character" w:customStyle="1" w:styleId="UnunderlinedChar">
    <w:name w:val="Ununderlined Char"/>
    <w:locked/>
    <w:rsid w:val="00C32134"/>
  </w:style>
  <w:style w:type="paragraph" w:customStyle="1" w:styleId="Ununderlined">
    <w:name w:val="Ununderlined"/>
    <w:basedOn w:val="Normal"/>
    <w:next w:val="PreformattedText"/>
    <w:qFormat/>
    <w:rsid w:val="00C32134"/>
  </w:style>
  <w:style w:type="paragraph" w:customStyle="1" w:styleId="StyleHeading1Justified">
    <w:name w:val="Style Heading 1 + Justified"/>
    <w:basedOn w:val="Normal"/>
    <w:next w:val="Normal"/>
    <w:qFormat/>
    <w:rsid w:val="00C32134"/>
  </w:style>
  <w:style w:type="character" w:customStyle="1" w:styleId="textunderlineChar0">
    <w:name w:val="text underline Char"/>
    <w:locked/>
    <w:rsid w:val="00C32134"/>
  </w:style>
  <w:style w:type="paragraph" w:customStyle="1" w:styleId="textunderline0">
    <w:name w:val="text underline"/>
    <w:basedOn w:val="Normal"/>
    <w:next w:val="Heading4Cite"/>
    <w:autoRedefine/>
    <w:qFormat/>
    <w:rsid w:val="00C32134"/>
  </w:style>
  <w:style w:type="paragraph" w:customStyle="1" w:styleId="DebateTag0">
    <w:name w:val="Debate Tag"/>
    <w:basedOn w:val="Normal"/>
    <w:autoRedefine/>
    <w:qFormat/>
    <w:rsid w:val="00C32134"/>
  </w:style>
  <w:style w:type="paragraph" w:customStyle="1" w:styleId="DebateCite">
    <w:name w:val="Debate Cite"/>
    <w:basedOn w:val="Normal"/>
    <w:next w:val="Normaltag"/>
    <w:autoRedefine/>
    <w:qFormat/>
    <w:rsid w:val="00C32134"/>
  </w:style>
  <w:style w:type="paragraph" w:customStyle="1" w:styleId="PreformattedText">
    <w:name w:val="Preformatted Text"/>
    <w:basedOn w:val="Normal"/>
    <w:next w:val="Cardnon-underlined"/>
    <w:qFormat/>
    <w:rsid w:val="00C32134"/>
  </w:style>
  <w:style w:type="paragraph" w:customStyle="1" w:styleId="MaggieTag">
    <w:name w:val="MaggieTag"/>
    <w:basedOn w:val="Heading2"/>
    <w:next w:val="BlockTitle0"/>
    <w:qFormat/>
    <w:rsid w:val="00C32134"/>
    <w:rPr>
      <w:bCs/>
      <w:caps/>
    </w:rPr>
  </w:style>
  <w:style w:type="paragraph" w:customStyle="1" w:styleId="4">
    <w:name w:val="4"/>
    <w:basedOn w:val="Normal"/>
    <w:next w:val="DottedUnderline0"/>
    <w:qFormat/>
    <w:rsid w:val="00C32134"/>
  </w:style>
  <w:style w:type="paragraph" w:customStyle="1" w:styleId="HiddenBlockHeader">
    <w:name w:val="Hidden Block Header"/>
    <w:basedOn w:val="Normal"/>
    <w:next w:val="Cardtext0"/>
    <w:link w:val="HiddenBlockHeaderChar"/>
    <w:qFormat/>
    <w:rsid w:val="00C32134"/>
  </w:style>
  <w:style w:type="paragraph" w:customStyle="1" w:styleId="ThickUnderline">
    <w:name w:val="ThickUnderline"/>
    <w:qFormat/>
    <w:rsid w:val="00C32134"/>
    <w:pPr>
      <w:spacing w:after="200" w:line="276" w:lineRule="auto"/>
    </w:pPr>
  </w:style>
  <w:style w:type="paragraph" w:customStyle="1" w:styleId="DottedUnderline0">
    <w:name w:val="DottedUnderline"/>
    <w:basedOn w:val="Normal"/>
    <w:qFormat/>
    <w:rsid w:val="00C32134"/>
  </w:style>
  <w:style w:type="paragraph" w:customStyle="1" w:styleId="AAAcard">
    <w:name w:val="AAAcard"/>
    <w:basedOn w:val="Normal"/>
    <w:next w:val="citeunread"/>
    <w:link w:val="AAAcardChar"/>
    <w:qFormat/>
    <w:rsid w:val="00C32134"/>
  </w:style>
  <w:style w:type="character" w:customStyle="1" w:styleId="Card-UnderlineChar">
    <w:name w:val="Card-Underline Char"/>
    <w:locked/>
    <w:rsid w:val="00C32134"/>
  </w:style>
  <w:style w:type="paragraph" w:customStyle="1" w:styleId="Card-Underline">
    <w:name w:val="Card-Underline"/>
    <w:basedOn w:val="Normal"/>
    <w:next w:val="read"/>
    <w:qFormat/>
    <w:rsid w:val="00C32134"/>
  </w:style>
  <w:style w:type="paragraph" w:customStyle="1" w:styleId="PageNumber3">
    <w:name w:val="Page Number3"/>
    <w:basedOn w:val="Normal"/>
    <w:next w:val="Normal"/>
    <w:qFormat/>
    <w:rsid w:val="00C32134"/>
  </w:style>
  <w:style w:type="paragraph" w:customStyle="1" w:styleId="PageNumber4">
    <w:name w:val="Page Number4"/>
    <w:basedOn w:val="Normal"/>
    <w:next w:val="Normal"/>
    <w:qFormat/>
    <w:rsid w:val="00C32134"/>
  </w:style>
  <w:style w:type="paragraph" w:customStyle="1" w:styleId="PageNumber5">
    <w:name w:val="Page Number5"/>
    <w:basedOn w:val="Normal"/>
    <w:next w:val="Normal"/>
    <w:qFormat/>
    <w:rsid w:val="00C32134"/>
  </w:style>
  <w:style w:type="paragraph" w:customStyle="1" w:styleId="smalltext1">
    <w:name w:val="small text1"/>
    <w:basedOn w:val="Normal"/>
    <w:next w:val="Normal"/>
    <w:uiPriority w:val="4"/>
    <w:qFormat/>
    <w:rsid w:val="00C32134"/>
  </w:style>
  <w:style w:type="character" w:customStyle="1" w:styleId="CircleChar">
    <w:name w:val="Circle Char"/>
    <w:locked/>
    <w:rsid w:val="00C32134"/>
  </w:style>
  <w:style w:type="character" w:customStyle="1" w:styleId="citeunreadChar">
    <w:name w:val="cite unread Char"/>
    <w:locked/>
    <w:rsid w:val="00C32134"/>
  </w:style>
  <w:style w:type="paragraph" w:customStyle="1" w:styleId="citeunread">
    <w:name w:val="cite unread"/>
    <w:basedOn w:val="Normal"/>
    <w:next w:val="StyleStyle16pt"/>
    <w:qFormat/>
    <w:rsid w:val="00C32134"/>
  </w:style>
  <w:style w:type="character" w:customStyle="1" w:styleId="readCharChar">
    <w:name w:val="read Char Char"/>
    <w:locked/>
    <w:rsid w:val="00C32134"/>
  </w:style>
  <w:style w:type="paragraph" w:customStyle="1" w:styleId="read">
    <w:name w:val="read"/>
    <w:basedOn w:val="Normal"/>
    <w:next w:val="Normal"/>
    <w:qFormat/>
    <w:rsid w:val="00C32134"/>
  </w:style>
  <w:style w:type="paragraph" w:customStyle="1" w:styleId="CiteReal0">
    <w:name w:val="Cite Real"/>
    <w:basedOn w:val="Normal"/>
    <w:next w:val="Normal"/>
    <w:qFormat/>
    <w:rsid w:val="00C32134"/>
  </w:style>
  <w:style w:type="paragraph" w:customStyle="1" w:styleId="PageNumber6">
    <w:name w:val="Page Number6"/>
    <w:basedOn w:val="Normal"/>
    <w:next w:val="Normal"/>
    <w:qFormat/>
    <w:rsid w:val="00C32134"/>
  </w:style>
  <w:style w:type="paragraph" w:customStyle="1" w:styleId="lastupdated">
    <w:name w:val="lastupdated"/>
    <w:basedOn w:val="Normal"/>
    <w:next w:val="Subtitle2"/>
    <w:qFormat/>
    <w:rsid w:val="00C32134"/>
  </w:style>
  <w:style w:type="paragraph" w:customStyle="1" w:styleId="articleinfo">
    <w:name w:val="articleinfo"/>
    <w:basedOn w:val="Normal"/>
    <w:next w:val="indent"/>
    <w:qFormat/>
    <w:rsid w:val="00C32134"/>
  </w:style>
  <w:style w:type="character" w:customStyle="1" w:styleId="StyleStyle16ptChar">
    <w:name w:val="Style Style1 + 6 pt Char"/>
    <w:locked/>
    <w:rsid w:val="00C32134"/>
  </w:style>
  <w:style w:type="paragraph" w:customStyle="1" w:styleId="StyleStyle16pt">
    <w:name w:val="Style Style1 + 6 pt"/>
    <w:basedOn w:val="Normal"/>
    <w:qFormat/>
    <w:rsid w:val="00C32134"/>
  </w:style>
  <w:style w:type="paragraph" w:customStyle="1" w:styleId="PageNumber7">
    <w:name w:val="Page Number7"/>
    <w:basedOn w:val="Normal"/>
    <w:next w:val="Normal"/>
    <w:qFormat/>
    <w:rsid w:val="00C32134"/>
  </w:style>
  <w:style w:type="paragraph" w:customStyle="1" w:styleId="OmniPage4">
    <w:name w:val="OmniPage #4"/>
    <w:basedOn w:val="Normal"/>
    <w:qFormat/>
    <w:rsid w:val="00C32134"/>
  </w:style>
  <w:style w:type="paragraph" w:customStyle="1" w:styleId="OmniPage10">
    <w:name w:val="OmniPage #10"/>
    <w:basedOn w:val="Normal"/>
    <w:qFormat/>
    <w:rsid w:val="00C32134"/>
  </w:style>
  <w:style w:type="paragraph" w:customStyle="1" w:styleId="PageNumber8">
    <w:name w:val="Page Number8"/>
    <w:basedOn w:val="Normal"/>
    <w:next w:val="Normal"/>
    <w:uiPriority w:val="99"/>
    <w:qFormat/>
    <w:rsid w:val="00C32134"/>
  </w:style>
  <w:style w:type="paragraph" w:customStyle="1" w:styleId="Subtitle2">
    <w:name w:val="Subtitle2"/>
    <w:basedOn w:val="Normal"/>
    <w:qFormat/>
    <w:rsid w:val="00C32134"/>
  </w:style>
  <w:style w:type="paragraph" w:customStyle="1" w:styleId="bodyintro">
    <w:name w:val="bodyintro"/>
    <w:basedOn w:val="Normal"/>
    <w:uiPriority w:val="99"/>
    <w:qFormat/>
    <w:rsid w:val="00C32134"/>
  </w:style>
  <w:style w:type="character" w:customStyle="1" w:styleId="cardchar00">
    <w:name w:val="cardchar0"/>
    <w:basedOn w:val="DefaultParagraphFont"/>
    <w:rsid w:val="00C32134"/>
  </w:style>
  <w:style w:type="character" w:customStyle="1" w:styleId="UnderlineNon-bold">
    <w:name w:val="Underline Non - bold"/>
    <w:rsid w:val="00C32134"/>
  </w:style>
  <w:style w:type="character" w:customStyle="1" w:styleId="Heading5Char2">
    <w:name w:val="Heading 5 Char2"/>
    <w:aliases w:val="Blocks Char2"/>
    <w:rsid w:val="00C32134"/>
  </w:style>
  <w:style w:type="character" w:customStyle="1" w:styleId="underlinechar5">
    <w:name w:val="underlinechar"/>
    <w:rsid w:val="00C32134"/>
  </w:style>
  <w:style w:type="character" w:customStyle="1" w:styleId="authordate2">
    <w:name w:val="authordate"/>
    <w:rsid w:val="00C32134"/>
  </w:style>
  <w:style w:type="character" w:customStyle="1" w:styleId="underline4">
    <w:name w:val="%underline"/>
    <w:qFormat/>
    <w:rsid w:val="00C32134"/>
  </w:style>
  <w:style w:type="character" w:customStyle="1" w:styleId="slug-doi">
    <w:name w:val="slug-doi"/>
    <w:basedOn w:val="DefaultParagraphFont"/>
    <w:rsid w:val="00C32134"/>
  </w:style>
  <w:style w:type="character" w:customStyle="1" w:styleId="af">
    <w:name w:val="af"/>
    <w:basedOn w:val="DefaultParagraphFont"/>
    <w:rsid w:val="00C32134"/>
  </w:style>
  <w:style w:type="character" w:customStyle="1" w:styleId="ab">
    <w:name w:val="ab"/>
    <w:basedOn w:val="DefaultParagraphFont"/>
    <w:rsid w:val="00C32134"/>
  </w:style>
  <w:style w:type="character" w:customStyle="1" w:styleId="em">
    <w:name w:val="em"/>
    <w:basedOn w:val="DefaultParagraphFont"/>
    <w:rsid w:val="00C32134"/>
  </w:style>
  <w:style w:type="character" w:customStyle="1" w:styleId="au">
    <w:name w:val="au"/>
    <w:basedOn w:val="DefaultParagraphFont"/>
    <w:rsid w:val="00C32134"/>
  </w:style>
  <w:style w:type="character" w:customStyle="1" w:styleId="ti">
    <w:name w:val="ti"/>
    <w:basedOn w:val="DefaultParagraphFont"/>
    <w:rsid w:val="00C32134"/>
  </w:style>
  <w:style w:type="character" w:customStyle="1" w:styleId="subheadblue">
    <w:name w:val="subhead_blue"/>
    <w:basedOn w:val="DefaultParagraphFont"/>
    <w:rsid w:val="00C32134"/>
  </w:style>
  <w:style w:type="character" w:customStyle="1" w:styleId="affiliation">
    <w:name w:val="affiliation"/>
    <w:basedOn w:val="DefaultParagraphFont"/>
    <w:rsid w:val="00C32134"/>
  </w:style>
  <w:style w:type="character" w:customStyle="1" w:styleId="slug-doi-wrapper">
    <w:name w:val="slug-doi-wrapper"/>
    <w:basedOn w:val="DefaultParagraphFont"/>
    <w:rsid w:val="00C32134"/>
  </w:style>
  <w:style w:type="character" w:customStyle="1" w:styleId="slug-metadata-noteahead-of-print">
    <w:name w:val="slug-metadata-note ahead-of-print"/>
    <w:basedOn w:val="DefaultParagraphFont"/>
    <w:rsid w:val="00C32134"/>
  </w:style>
  <w:style w:type="character" w:customStyle="1" w:styleId="slug-ahead-of-print-date">
    <w:name w:val="slug-ahead-of-print-date"/>
    <w:basedOn w:val="DefaultParagraphFont"/>
    <w:rsid w:val="00C32134"/>
  </w:style>
  <w:style w:type="character" w:customStyle="1" w:styleId="medium-bold">
    <w:name w:val="medium-bold"/>
    <w:basedOn w:val="DefaultParagraphFont"/>
    <w:rsid w:val="00C32134"/>
  </w:style>
  <w:style w:type="character" w:customStyle="1" w:styleId="TagCharChar1">
    <w:name w:val="Tag Char Char1"/>
    <w:aliases w:val="Heading 2 Char Char Char Char Char Char Char2, Char Char Char Char1 Char1, Char Ch,T Ch,TAG C, Cha,Heading 21 Char1,Char Ch,Heading 2 Cha Char1,Taglines Char Ch"/>
    <w:qFormat/>
    <w:rsid w:val="00C32134"/>
  </w:style>
  <w:style w:type="character" w:customStyle="1" w:styleId="berief">
    <w:name w:val="berief"/>
    <w:rsid w:val="00C32134"/>
  </w:style>
  <w:style w:type="character" w:customStyle="1" w:styleId="F8-UnderlineBold">
    <w:name w:val="F8 - Underline/Bold"/>
    <w:rsid w:val="00C32134"/>
  </w:style>
  <w:style w:type="character" w:customStyle="1" w:styleId="Card-Underline0">
    <w:name w:val="Card - Underline"/>
    <w:rsid w:val="00C32134"/>
  </w:style>
  <w:style w:type="character" w:customStyle="1" w:styleId="BoldText10pt">
    <w:name w:val="Bold Text 10 pt"/>
    <w:rsid w:val="00C32134"/>
  </w:style>
  <w:style w:type="character" w:customStyle="1" w:styleId="eoeaheader">
    <w:name w:val="eoea_header"/>
    <w:basedOn w:val="DefaultParagraphFont"/>
    <w:rsid w:val="00C32134"/>
  </w:style>
  <w:style w:type="character" w:customStyle="1" w:styleId="SC4208902">
    <w:name w:val="SC.4.208902"/>
    <w:rsid w:val="00C32134"/>
  </w:style>
  <w:style w:type="character" w:customStyle="1" w:styleId="SC4208915">
    <w:name w:val="SC.4.208915"/>
    <w:rsid w:val="00C32134"/>
  </w:style>
  <w:style w:type="character" w:customStyle="1" w:styleId="SC273764">
    <w:name w:val="SC.2.73764"/>
    <w:rsid w:val="00C32134"/>
  </w:style>
  <w:style w:type="character" w:customStyle="1" w:styleId="SC273779">
    <w:name w:val="SC.2.73779"/>
    <w:rsid w:val="00C32134"/>
  </w:style>
  <w:style w:type="character" w:customStyle="1" w:styleId="SC273763">
    <w:name w:val="SC.2.73763"/>
    <w:rsid w:val="00C32134"/>
  </w:style>
  <w:style w:type="character" w:customStyle="1" w:styleId="SC4208910">
    <w:name w:val="SC.4.208910"/>
    <w:rsid w:val="00C32134"/>
  </w:style>
  <w:style w:type="character" w:customStyle="1" w:styleId="SC4208911">
    <w:name w:val="SC.4.208911"/>
    <w:rsid w:val="00C32134"/>
  </w:style>
  <w:style w:type="character" w:customStyle="1" w:styleId="articlesubtitle">
    <w:name w:val="article_sub_title"/>
    <w:basedOn w:val="DefaultParagraphFont"/>
    <w:rsid w:val="00C32134"/>
  </w:style>
  <w:style w:type="character" w:customStyle="1" w:styleId="newsdate2">
    <w:name w:val="news_date2"/>
    <w:basedOn w:val="DefaultParagraphFont"/>
    <w:rsid w:val="00C32134"/>
  </w:style>
  <w:style w:type="character" w:customStyle="1" w:styleId="readarticleheader">
    <w:name w:val="readarticleheader"/>
    <w:basedOn w:val="DefaultParagraphFont"/>
    <w:rsid w:val="00C32134"/>
  </w:style>
  <w:style w:type="character" w:customStyle="1" w:styleId="Heading2CharCharCharCharCharCharCharCharCharCharCharCharCharChar">
    <w:name w:val="Heading 2 Char Char Char Char Char Char Char Char Char Char Char Char Char Char"/>
    <w:rsid w:val="00C32134"/>
  </w:style>
  <w:style w:type="character" w:customStyle="1" w:styleId="fource1">
    <w:name w:val="fource1"/>
    <w:rsid w:val="00C32134"/>
  </w:style>
  <w:style w:type="character" w:customStyle="1" w:styleId="ds">
    <w:name w:val="ds"/>
    <w:basedOn w:val="DefaultParagraphFont"/>
    <w:rsid w:val="00C32134"/>
  </w:style>
  <w:style w:type="character" w:customStyle="1" w:styleId="MicroTextChar1">
    <w:name w:val="MicroText Char1"/>
    <w:rsid w:val="00C32134"/>
  </w:style>
  <w:style w:type="character" w:customStyle="1" w:styleId="DefaultPara">
    <w:name w:val="Default Para"/>
    <w:rsid w:val="00C32134"/>
  </w:style>
  <w:style w:type="character" w:customStyle="1" w:styleId="SYSHYPERTEXT">
    <w:name w:val="SYS_HYPERTEXT"/>
    <w:rsid w:val="00C32134"/>
  </w:style>
  <w:style w:type="character" w:customStyle="1" w:styleId="StyleTagTimesNewRomanChar">
    <w:name w:val="Style Tag + Times New Roman Char"/>
    <w:rsid w:val="00C32134"/>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32134"/>
  </w:style>
  <w:style w:type="character" w:customStyle="1" w:styleId="StyleArialNarrow12ptBold">
    <w:name w:val="Style Arial Narrow 12 pt Bold"/>
    <w:rsid w:val="00C32134"/>
  </w:style>
  <w:style w:type="character" w:customStyle="1" w:styleId="UnderlinedCharChar1">
    <w:name w:val="Underlined Char Char1"/>
    <w:rsid w:val="00C32134"/>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C32134"/>
  </w:style>
  <w:style w:type="character" w:customStyle="1" w:styleId="doctitle">
    <w:name w:val="doctitle"/>
    <w:rsid w:val="00C32134"/>
  </w:style>
  <w:style w:type="character" w:customStyle="1" w:styleId="Style8ptChar">
    <w:name w:val="Style 8 pt Char"/>
    <w:rsid w:val="00C32134"/>
  </w:style>
  <w:style w:type="character" w:customStyle="1" w:styleId="message-item">
    <w:name w:val="message-item"/>
    <w:rsid w:val="00C32134"/>
  </w:style>
  <w:style w:type="character" w:customStyle="1" w:styleId="A0">
    <w:name w:val="A0"/>
    <w:rsid w:val="00C32134"/>
  </w:style>
  <w:style w:type="character" w:customStyle="1" w:styleId="datestamp">
    <w:name w:val="datestamp"/>
    <w:rsid w:val="00C32134"/>
  </w:style>
  <w:style w:type="character" w:customStyle="1" w:styleId="i">
    <w:name w:val="i"/>
    <w:rsid w:val="00C32134"/>
  </w:style>
  <w:style w:type="character" w:customStyle="1" w:styleId="medium-font">
    <w:name w:val="medium-font"/>
    <w:rsid w:val="00C32134"/>
  </w:style>
  <w:style w:type="character" w:customStyle="1" w:styleId="title-link-wrapper">
    <w:name w:val="title-link-wrapper"/>
    <w:rsid w:val="00C32134"/>
  </w:style>
  <w:style w:type="character" w:customStyle="1" w:styleId="refpreview">
    <w:name w:val="refpreview"/>
    <w:rsid w:val="00C32134"/>
  </w:style>
  <w:style w:type="character" w:customStyle="1" w:styleId="email">
    <w:name w:val="email"/>
    <w:rsid w:val="00C32134"/>
  </w:style>
  <w:style w:type="character" w:customStyle="1" w:styleId="gsa">
    <w:name w:val="gs_a"/>
    <w:rsid w:val="00C32134"/>
  </w:style>
  <w:style w:type="character" w:customStyle="1" w:styleId="mainarttitle">
    <w:name w:val="mainarttitle"/>
    <w:rsid w:val="00C32134"/>
  </w:style>
  <w:style w:type="character" w:customStyle="1" w:styleId="mainartauthor">
    <w:name w:val="mainartauthor"/>
    <w:rsid w:val="00C32134"/>
  </w:style>
  <w:style w:type="character" w:customStyle="1" w:styleId="mainartdate">
    <w:name w:val="mainartdate"/>
    <w:rsid w:val="00C32134"/>
  </w:style>
  <w:style w:type="character" w:customStyle="1" w:styleId="gsggs">
    <w:name w:val="gs_ggs"/>
    <w:rsid w:val="00C32134"/>
  </w:style>
  <w:style w:type="character" w:customStyle="1" w:styleId="ahead">
    <w:name w:val="a_head"/>
    <w:rsid w:val="00C32134"/>
  </w:style>
  <w:style w:type="character" w:customStyle="1" w:styleId="footnote">
    <w:name w:val="footnote"/>
    <w:rsid w:val="00C32134"/>
  </w:style>
  <w:style w:type="character" w:customStyle="1" w:styleId="docbody">
    <w:name w:val="docbody"/>
    <w:rsid w:val="00C32134"/>
  </w:style>
  <w:style w:type="character" w:customStyle="1" w:styleId="superscript">
    <w:name w:val="superscript"/>
    <w:rsid w:val="00C32134"/>
  </w:style>
  <w:style w:type="character" w:customStyle="1" w:styleId="bwxsm">
    <w:name w:val="b w xsm"/>
    <w:rsid w:val="00C32134"/>
  </w:style>
  <w:style w:type="character" w:customStyle="1" w:styleId="fstd">
    <w:name w:val="f std"/>
    <w:rsid w:val="00C32134"/>
  </w:style>
  <w:style w:type="character" w:customStyle="1" w:styleId="gl">
    <w:name w:val="gl"/>
    <w:rsid w:val="00C32134"/>
  </w:style>
  <w:style w:type="character" w:customStyle="1" w:styleId="timestamp">
    <w:name w:val="timestamp"/>
    <w:basedOn w:val="DefaultParagraphFont"/>
    <w:rsid w:val="00C32134"/>
  </w:style>
  <w:style w:type="character" w:customStyle="1" w:styleId="ilspan">
    <w:name w:val="il_span"/>
    <w:basedOn w:val="DefaultParagraphFont"/>
    <w:rsid w:val="00C32134"/>
  </w:style>
  <w:style w:type="character" w:customStyle="1" w:styleId="leftidx1">
    <w:name w:val="leftidx1"/>
    <w:rsid w:val="00C32134"/>
  </w:style>
  <w:style w:type="character" w:customStyle="1" w:styleId="blue1">
    <w:name w:val="blue1"/>
    <w:rsid w:val="00C32134"/>
  </w:style>
  <w:style w:type="character" w:customStyle="1" w:styleId="author-link1">
    <w:name w:val="author-link1"/>
    <w:rsid w:val="00C32134"/>
  </w:style>
  <w:style w:type="character" w:customStyle="1" w:styleId="black1">
    <w:name w:val="black1"/>
    <w:rsid w:val="00C32134"/>
  </w:style>
  <w:style w:type="character" w:customStyle="1" w:styleId="CardUnderline0">
    <w:name w:val="Card Underline"/>
    <w:rsid w:val="00C32134"/>
  </w:style>
  <w:style w:type="character" w:customStyle="1" w:styleId="lingoregion">
    <w:name w:val="lingo_region"/>
    <w:basedOn w:val="DefaultParagraphFont"/>
    <w:rsid w:val="00C32134"/>
  </w:style>
  <w:style w:type="character" w:customStyle="1" w:styleId="cite">
    <w:name w:val="%cite"/>
    <w:rsid w:val="00C32134"/>
  </w:style>
  <w:style w:type="character" w:customStyle="1" w:styleId="Emphasis21">
    <w:name w:val="%Emphasis2"/>
    <w:rsid w:val="00C32134"/>
  </w:style>
  <w:style w:type="character" w:customStyle="1" w:styleId="bodycontentlink">
    <w:name w:val="bodycontentlink"/>
    <w:basedOn w:val="DefaultParagraphFont"/>
    <w:rsid w:val="00C32134"/>
  </w:style>
  <w:style w:type="character" w:customStyle="1" w:styleId="AAAcite">
    <w:name w:val="AAAcite"/>
    <w:rsid w:val="00C32134"/>
  </w:style>
  <w:style w:type="character" w:customStyle="1" w:styleId="tmplheaderlink">
    <w:name w:val="tmplheaderlink"/>
    <w:rsid w:val="00C32134"/>
  </w:style>
  <w:style w:type="character" w:customStyle="1" w:styleId="SubtleEmphasis1">
    <w:name w:val="Subtle Emphasis1"/>
    <w:uiPriority w:val="19"/>
    <w:qFormat/>
    <w:rsid w:val="00C32134"/>
  </w:style>
  <w:style w:type="table" w:styleId="ColorfulGrid-Accent1">
    <w:name w:val="Colorful Grid Accent 1"/>
    <w:basedOn w:val="TableNormal"/>
    <w:uiPriority w:val="29"/>
    <w:unhideWhenUsed/>
    <w:rsid w:val="00C32134"/>
    <w:pPr>
      <w:spacing w:after="200" w:line="276" w:lineRule="auto"/>
    </w:pPr>
    <w:tblPr>
      <w:tblStyleRowBandSize w:val="1"/>
      <w:tblStyleColBandSize w:val="1"/>
      <w:tblBorders>
        <w:insideH w:val="single" w:sz="4" w:space="0" w:color="FFFFFF" w:themeColor="background1"/>
      </w:tblBorders>
    </w:tblPr>
    <w:tcPr>
      <w:shd w:val="clear" w:color="auto" w:fill="DEEAF6" w:themeFill="accent1" w:themeFillTint="33"/>
    </w:tcPr>
  </w:style>
  <w:style w:type="character" w:customStyle="1" w:styleId="FontStyle505">
    <w:name w:val="Font Style505"/>
    <w:basedOn w:val="DefaultParagraphFont"/>
    <w:uiPriority w:val="99"/>
    <w:rsid w:val="00C32134"/>
    <w:rPr>
      <w:rFonts w:ascii="Times New Roman" w:hAnsi="Times New Roman" w:cs="Times New Roman"/>
      <w:sz w:val="18"/>
      <w:szCs w:val="18"/>
    </w:rPr>
  </w:style>
  <w:style w:type="character" w:customStyle="1" w:styleId="StyleStyleUnderlineUnderlineStyleBoldUnderlineIntenseEmphas">
    <w:name w:val="Style Style UnderlineUnderlineStyle Bold UnderlineIntense Emphas..."/>
    <w:basedOn w:val="DefaultParagraphFont"/>
    <w:rsid w:val="00C32134"/>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32134"/>
    <w:rPr>
      <w:b w:val="0"/>
      <w:sz w:val="24"/>
      <w:u w:val="single"/>
      <w:bdr w:val="none" w:sz="0" w:space="0" w:color="auto"/>
    </w:rPr>
  </w:style>
  <w:style w:type="character" w:customStyle="1" w:styleId="Bodytext116">
    <w:name w:val="Body text (11)"/>
    <w:rsid w:val="00C3213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3213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32134"/>
  </w:style>
  <w:style w:type="paragraph" w:customStyle="1" w:styleId="Style51">
    <w:name w:val="Style5"/>
    <w:basedOn w:val="Normal"/>
    <w:link w:val="Style5Char"/>
    <w:uiPriority w:val="4"/>
    <w:qFormat/>
    <w:rsid w:val="00C32134"/>
    <w:pPr>
      <w:ind w:left="432" w:right="432"/>
      <w:jc w:val="both"/>
    </w:pPr>
    <w:rPr>
      <w:rFonts w:eastAsia="Times New Roman"/>
    </w:rPr>
  </w:style>
  <w:style w:type="character" w:customStyle="1" w:styleId="Style5Char">
    <w:name w:val="Style5 Char"/>
    <w:link w:val="Style51"/>
    <w:uiPriority w:val="4"/>
    <w:rsid w:val="00C32134"/>
    <w:rPr>
      <w:rFonts w:ascii="Calibri" w:eastAsia="Times New Roman" w:hAnsi="Calibri" w:cs="Calibri"/>
    </w:rPr>
  </w:style>
  <w:style w:type="paragraph" w:customStyle="1" w:styleId="Style100">
    <w:name w:val="Style10"/>
    <w:basedOn w:val="Normal"/>
    <w:link w:val="Style10Char"/>
    <w:qFormat/>
    <w:rsid w:val="00C32134"/>
    <w:pPr>
      <w:ind w:right="432"/>
    </w:pPr>
    <w:rPr>
      <w:rFonts w:eastAsia="Times New Roman"/>
      <w:b/>
      <w:sz w:val="24"/>
    </w:rPr>
  </w:style>
  <w:style w:type="character" w:customStyle="1" w:styleId="Style10Char">
    <w:name w:val="Style10 Char"/>
    <w:link w:val="Style100"/>
    <w:rsid w:val="00C32134"/>
    <w:rPr>
      <w:rFonts w:ascii="Calibri" w:eastAsia="Times New Roman" w:hAnsi="Calibri" w:cs="Calibri"/>
      <w:b/>
      <w:sz w:val="24"/>
    </w:rPr>
  </w:style>
  <w:style w:type="paragraph" w:customStyle="1" w:styleId="UnderlinedEv">
    <w:name w:val="Underlined Ev"/>
    <w:basedOn w:val="Normal"/>
    <w:next w:val="Normal"/>
    <w:link w:val="UnderlinedEvChar"/>
    <w:qFormat/>
    <w:rsid w:val="00C32134"/>
    <w:rPr>
      <w:rFonts w:eastAsia="Calibri"/>
      <w:szCs w:val="20"/>
      <w:u w:val="single"/>
    </w:rPr>
  </w:style>
  <w:style w:type="character" w:customStyle="1" w:styleId="UnderlinedEvChar">
    <w:name w:val="Underlined Ev Char"/>
    <w:basedOn w:val="DefaultParagraphFont"/>
    <w:link w:val="UnderlinedEv"/>
    <w:rsid w:val="00C32134"/>
    <w:rPr>
      <w:rFonts w:ascii="Calibri" w:eastAsia="Calibri" w:hAnsi="Calibri" w:cs="Calibri"/>
      <w:szCs w:val="20"/>
      <w:u w:val="single"/>
    </w:rPr>
  </w:style>
  <w:style w:type="character" w:customStyle="1" w:styleId="StyleUnderlineBorderSinglesolidlineAuto225ptLine">
    <w:name w:val="Style Underline Border: : (Single solid line Auto  2.25 pt Line ..."/>
    <w:basedOn w:val="DefaultParagraphFont"/>
    <w:rsid w:val="00C32134"/>
    <w:rPr>
      <w:u w:val="single"/>
      <w:bdr w:val="none" w:sz="0" w:space="0" w:color="auto"/>
    </w:rPr>
  </w:style>
  <w:style w:type="paragraph" w:customStyle="1" w:styleId="BodyText20">
    <w:name w:val="Body Text2"/>
    <w:basedOn w:val="Normal"/>
    <w:link w:val="Bodytext4"/>
    <w:qFormat/>
    <w:rsid w:val="00C32134"/>
    <w:pPr>
      <w:shd w:val="clear" w:color="auto" w:fill="FFFFFF"/>
      <w:spacing w:before="180" w:after="240" w:line="259" w:lineRule="exact"/>
      <w:jc w:val="both"/>
    </w:pPr>
    <w:rPr>
      <w:rFonts w:asciiTheme="minorHAnsi" w:hAnsiTheme="minorHAnsi" w:cstheme="minorBidi"/>
    </w:rPr>
  </w:style>
  <w:style w:type="character" w:customStyle="1" w:styleId="ColorfulGrid-Accent1Char">
    <w:name w:val="Colorful Grid - Accent 1 Char"/>
    <w:aliases w:val="quote Char,Medium Grid 2 - Accent 2 Char,Quote1 Char,Quote11 Char,Quote111 Char,Quote2 Char,Quote21 Char,Quote3 Char,Quote4 Char,Quote11 Char1"/>
    <w:uiPriority w:val="29"/>
    <w:locked/>
    <w:rsid w:val="00C32134"/>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C32134"/>
    <w:rPr>
      <w:rFonts w:ascii="Verdana" w:hAnsi="Verdana" w:hint="default"/>
      <w:sz w:val="21"/>
      <w:szCs w:val="21"/>
      <w:u w:val="thick"/>
      <w:lang w:val="en-US" w:eastAsia="en-US" w:bidi="ar-SA"/>
    </w:rPr>
  </w:style>
  <w:style w:type="character" w:customStyle="1" w:styleId="role">
    <w:name w:val="role"/>
    <w:rsid w:val="00C32134"/>
  </w:style>
  <w:style w:type="character" w:customStyle="1" w:styleId="pagination0">
    <w:name w:val="pagination"/>
    <w:basedOn w:val="DefaultParagraphFont"/>
    <w:rsid w:val="00C32134"/>
  </w:style>
  <w:style w:type="character" w:customStyle="1" w:styleId="doi">
    <w:name w:val="doi"/>
    <w:basedOn w:val="DefaultParagraphFont"/>
    <w:rsid w:val="00C32134"/>
  </w:style>
  <w:style w:type="character" w:customStyle="1" w:styleId="bodycontents">
    <w:name w:val="bodycontents"/>
    <w:basedOn w:val="DefaultParagraphFont"/>
    <w:rsid w:val="00C32134"/>
  </w:style>
  <w:style w:type="character" w:customStyle="1" w:styleId="comma">
    <w:name w:val="comma"/>
    <w:basedOn w:val="DefaultParagraphFont"/>
    <w:rsid w:val="00C32134"/>
  </w:style>
  <w:style w:type="character" w:customStyle="1" w:styleId="pad5right">
    <w:name w:val="pad5right"/>
    <w:basedOn w:val="DefaultParagraphFont"/>
    <w:rsid w:val="00C32134"/>
  </w:style>
  <w:style w:type="character" w:customStyle="1" w:styleId="readChar">
    <w:name w:val="read Char"/>
    <w:rsid w:val="00C32134"/>
    <w:rPr>
      <w:szCs w:val="22"/>
      <w:u w:val="single"/>
      <w:lang w:val="en-US" w:eastAsia="en-US" w:bidi="ar-SA"/>
    </w:rPr>
  </w:style>
  <w:style w:type="character" w:customStyle="1" w:styleId="divider">
    <w:name w:val="divider"/>
    <w:basedOn w:val="DefaultParagraphFont"/>
    <w:rsid w:val="00C32134"/>
  </w:style>
  <w:style w:type="character" w:customStyle="1" w:styleId="blogdate">
    <w:name w:val="blogdate"/>
    <w:basedOn w:val="DefaultParagraphFont"/>
    <w:rsid w:val="00C32134"/>
  </w:style>
  <w:style w:type="character" w:customStyle="1" w:styleId="ticker">
    <w:name w:val="ticker"/>
    <w:basedOn w:val="DefaultParagraphFont"/>
    <w:rsid w:val="00C32134"/>
  </w:style>
  <w:style w:type="character" w:customStyle="1" w:styleId="posted">
    <w:name w:val="posted"/>
    <w:basedOn w:val="DefaultParagraphFont"/>
    <w:rsid w:val="00C32134"/>
  </w:style>
  <w:style w:type="character" w:customStyle="1" w:styleId="time">
    <w:name w:val="time"/>
    <w:basedOn w:val="DefaultParagraphFont"/>
    <w:rsid w:val="00C32134"/>
  </w:style>
  <w:style w:type="character" w:customStyle="1" w:styleId="dot">
    <w:name w:val="dot"/>
    <w:basedOn w:val="DefaultParagraphFont"/>
    <w:rsid w:val="00C32134"/>
  </w:style>
  <w:style w:type="character" w:customStyle="1" w:styleId="location">
    <w:name w:val="location"/>
    <w:basedOn w:val="DefaultParagraphFont"/>
    <w:rsid w:val="00C32134"/>
  </w:style>
  <w:style w:type="character" w:customStyle="1" w:styleId="dropcap-letter">
    <w:name w:val="dropcap-letter"/>
    <w:basedOn w:val="DefaultParagraphFont"/>
    <w:rsid w:val="00C32134"/>
  </w:style>
  <w:style w:type="character" w:customStyle="1" w:styleId="offscreen">
    <w:name w:val="offscreen"/>
    <w:basedOn w:val="DefaultParagraphFont"/>
    <w:rsid w:val="00C32134"/>
  </w:style>
  <w:style w:type="character" w:customStyle="1" w:styleId="linked-in">
    <w:name w:val="linked-in"/>
    <w:basedOn w:val="DefaultParagraphFont"/>
    <w:rsid w:val="00C32134"/>
  </w:style>
  <w:style w:type="character" w:customStyle="1" w:styleId="divs">
    <w:name w:val="divs"/>
    <w:basedOn w:val="DefaultParagraphFont"/>
    <w:rsid w:val="00C32134"/>
  </w:style>
  <w:style w:type="character" w:customStyle="1" w:styleId="CardUnderlineChar0">
    <w:name w:val="Card Underline Char"/>
    <w:locked/>
    <w:rsid w:val="00C32134"/>
    <w:rPr>
      <w:szCs w:val="24"/>
      <w:u w:val="single"/>
    </w:rPr>
  </w:style>
  <w:style w:type="character" w:customStyle="1" w:styleId="h4">
    <w:name w:val="h4"/>
    <w:rsid w:val="00C32134"/>
  </w:style>
  <w:style w:type="character" w:customStyle="1" w:styleId="Date2">
    <w:name w:val="Date2"/>
    <w:rsid w:val="00C32134"/>
  </w:style>
  <w:style w:type="character" w:customStyle="1" w:styleId="postheader">
    <w:name w:val="postheader"/>
    <w:basedOn w:val="DefaultParagraphFont"/>
    <w:rsid w:val="00C32134"/>
  </w:style>
  <w:style w:type="numbering" w:customStyle="1" w:styleId="1ai1">
    <w:name w:val="1 / a / i1"/>
    <w:rsid w:val="00C32134"/>
    <w:pPr>
      <w:numPr>
        <w:numId w:val="22"/>
      </w:numPr>
    </w:pPr>
  </w:style>
  <w:style w:type="numbering" w:styleId="1ai">
    <w:name w:val="Outline List 1"/>
    <w:basedOn w:val="NoList"/>
    <w:unhideWhenUsed/>
    <w:rsid w:val="00C32134"/>
    <w:pPr>
      <w:numPr>
        <w:numId w:val="23"/>
      </w:numPr>
    </w:pPr>
  </w:style>
  <w:style w:type="paragraph" w:styleId="Index2">
    <w:name w:val="index 2"/>
    <w:basedOn w:val="Normal"/>
    <w:next w:val="Normal"/>
    <w:autoRedefine/>
    <w:rsid w:val="00C32134"/>
    <w:pPr>
      <w:spacing w:after="200" w:line="276" w:lineRule="auto"/>
      <w:ind w:left="400" w:hanging="200"/>
    </w:pPr>
    <w:rPr>
      <w:bCs/>
    </w:rPr>
  </w:style>
  <w:style w:type="paragraph" w:styleId="Index3">
    <w:name w:val="index 3"/>
    <w:basedOn w:val="Normal"/>
    <w:next w:val="Normal"/>
    <w:autoRedefine/>
    <w:rsid w:val="00C32134"/>
    <w:pPr>
      <w:spacing w:after="200" w:line="276" w:lineRule="auto"/>
      <w:ind w:left="600" w:hanging="200"/>
    </w:pPr>
    <w:rPr>
      <w:bCs/>
    </w:rPr>
  </w:style>
  <w:style w:type="paragraph" w:styleId="Index4">
    <w:name w:val="index 4"/>
    <w:basedOn w:val="Normal"/>
    <w:next w:val="Normal"/>
    <w:autoRedefine/>
    <w:rsid w:val="00C32134"/>
    <w:pPr>
      <w:spacing w:after="200" w:line="276" w:lineRule="auto"/>
      <w:ind w:left="800" w:hanging="200"/>
    </w:pPr>
    <w:rPr>
      <w:bCs/>
    </w:rPr>
  </w:style>
  <w:style w:type="paragraph" w:styleId="Index5">
    <w:name w:val="index 5"/>
    <w:basedOn w:val="Normal"/>
    <w:next w:val="Normal"/>
    <w:autoRedefine/>
    <w:rsid w:val="00C32134"/>
    <w:pPr>
      <w:spacing w:after="200" w:line="276" w:lineRule="auto"/>
      <w:ind w:left="1000" w:hanging="200"/>
    </w:pPr>
    <w:rPr>
      <w:bCs/>
    </w:rPr>
  </w:style>
  <w:style w:type="paragraph" w:styleId="Index6">
    <w:name w:val="index 6"/>
    <w:basedOn w:val="Normal"/>
    <w:next w:val="Normal"/>
    <w:autoRedefine/>
    <w:rsid w:val="00C32134"/>
    <w:pPr>
      <w:spacing w:after="200" w:line="276" w:lineRule="auto"/>
      <w:ind w:left="1200" w:hanging="200"/>
    </w:pPr>
    <w:rPr>
      <w:bCs/>
    </w:rPr>
  </w:style>
  <w:style w:type="paragraph" w:styleId="Index7">
    <w:name w:val="index 7"/>
    <w:basedOn w:val="Normal"/>
    <w:next w:val="Normal"/>
    <w:autoRedefine/>
    <w:rsid w:val="00C32134"/>
    <w:pPr>
      <w:spacing w:after="200" w:line="276" w:lineRule="auto"/>
      <w:ind w:left="1400" w:hanging="200"/>
    </w:pPr>
    <w:rPr>
      <w:bCs/>
    </w:rPr>
  </w:style>
  <w:style w:type="paragraph" w:styleId="Index8">
    <w:name w:val="index 8"/>
    <w:basedOn w:val="Normal"/>
    <w:next w:val="Normal"/>
    <w:autoRedefine/>
    <w:rsid w:val="00C32134"/>
    <w:pPr>
      <w:spacing w:after="200" w:line="276" w:lineRule="auto"/>
      <w:ind w:left="1600" w:hanging="200"/>
    </w:pPr>
    <w:rPr>
      <w:bCs/>
    </w:rPr>
  </w:style>
  <w:style w:type="paragraph" w:styleId="Index9">
    <w:name w:val="index 9"/>
    <w:basedOn w:val="Normal"/>
    <w:next w:val="Normal"/>
    <w:autoRedefine/>
    <w:rsid w:val="00C32134"/>
    <w:pPr>
      <w:spacing w:after="200" w:line="276" w:lineRule="auto"/>
      <w:ind w:left="1800" w:hanging="200"/>
    </w:pPr>
    <w:rPr>
      <w:bCs/>
    </w:rPr>
  </w:style>
  <w:style w:type="paragraph" w:styleId="IndexHeading">
    <w:name w:val="index heading"/>
    <w:basedOn w:val="Normal"/>
    <w:next w:val="Index1"/>
    <w:rsid w:val="00C32134"/>
    <w:pPr>
      <w:spacing w:after="200" w:line="276" w:lineRule="auto"/>
    </w:pPr>
    <w:rPr>
      <w:bCs/>
    </w:rPr>
  </w:style>
  <w:style w:type="paragraph" w:customStyle="1" w:styleId="Quote20">
    <w:name w:val="Quote2"/>
    <w:basedOn w:val="Default"/>
    <w:next w:val="Default"/>
    <w:qFormat/>
    <w:rsid w:val="00C32134"/>
    <w:pPr>
      <w:spacing w:after="0" w:line="240" w:lineRule="auto"/>
    </w:pPr>
    <w:rPr>
      <w:rFonts w:cs="Times New Roman"/>
      <w:sz w:val="24"/>
    </w:rPr>
  </w:style>
  <w:style w:type="character" w:customStyle="1" w:styleId="StyleLatinBaskervilleUnderline">
    <w:name w:val="Style (Latin) Baskerville Underline"/>
    <w:rsid w:val="00C32134"/>
    <w:rPr>
      <w:rFonts w:ascii="Baskerville" w:hAnsi="Baskerville"/>
      <w:sz w:val="26"/>
      <w:u w:val="single"/>
    </w:rPr>
  </w:style>
  <w:style w:type="character" w:customStyle="1" w:styleId="dropcap1">
    <w:name w:val="dropcap1"/>
    <w:rsid w:val="00C32134"/>
  </w:style>
  <w:style w:type="character" w:customStyle="1" w:styleId="HighlightedUnderlineEmphasis">
    <w:name w:val="Highlighted Underline Emphasis"/>
    <w:rsid w:val="00C32134"/>
    <w:rPr>
      <w:rFonts w:ascii="Garamond" w:hAnsi="Garamond" w:cs="Times New Roman"/>
      <w:b/>
      <w:sz w:val="20"/>
      <w:u w:val="single"/>
      <w:bdr w:val="single" w:sz="8" w:space="0" w:color="auto"/>
      <w:shd w:val="clear" w:color="auto" w:fill="FFFF00"/>
    </w:rPr>
  </w:style>
  <w:style w:type="character" w:customStyle="1" w:styleId="maintitle">
    <w:name w:val="maintitle"/>
    <w:basedOn w:val="DefaultParagraphFont"/>
    <w:rsid w:val="00C32134"/>
  </w:style>
  <w:style w:type="character" w:customStyle="1" w:styleId="cit-title">
    <w:name w:val="cit-title"/>
    <w:basedOn w:val="DefaultParagraphFont"/>
    <w:rsid w:val="00C32134"/>
  </w:style>
  <w:style w:type="paragraph" w:customStyle="1" w:styleId="txttitle">
    <w:name w:val="txttitle"/>
    <w:basedOn w:val="Normal"/>
    <w:qFormat/>
    <w:rsid w:val="00C32134"/>
    <w:pPr>
      <w:spacing w:before="100" w:beforeAutospacing="1" w:after="100" w:afterAutospacing="1"/>
    </w:pPr>
    <w:rPr>
      <w:sz w:val="24"/>
    </w:rPr>
  </w:style>
  <w:style w:type="character" w:customStyle="1" w:styleId="volume">
    <w:name w:val="volume"/>
    <w:basedOn w:val="DefaultParagraphFont"/>
    <w:rsid w:val="00C32134"/>
  </w:style>
  <w:style w:type="character" w:customStyle="1" w:styleId="z3988">
    <w:name w:val="z3988"/>
    <w:basedOn w:val="DefaultParagraphFont"/>
    <w:rsid w:val="00C32134"/>
  </w:style>
  <w:style w:type="character" w:customStyle="1" w:styleId="nowrap">
    <w:name w:val="nowrap"/>
    <w:basedOn w:val="DefaultParagraphFont"/>
    <w:rsid w:val="00C32134"/>
  </w:style>
  <w:style w:type="paragraph" w:customStyle="1" w:styleId="SmallCards">
    <w:name w:val="Small Cards"/>
    <w:basedOn w:val="Normal"/>
    <w:link w:val="SmallCardsChar"/>
    <w:autoRedefine/>
    <w:qFormat/>
    <w:rsid w:val="00C32134"/>
    <w:rPr>
      <w:rFonts w:eastAsia="Times New Roman"/>
      <w:szCs w:val="20"/>
    </w:rPr>
  </w:style>
  <w:style w:type="character" w:customStyle="1" w:styleId="freeaccess">
    <w:name w:val="freeaccess"/>
    <w:basedOn w:val="DefaultParagraphFont"/>
    <w:rsid w:val="00C32134"/>
  </w:style>
  <w:style w:type="character" w:customStyle="1" w:styleId="person-name">
    <w:name w:val="person-name"/>
    <w:basedOn w:val="DefaultParagraphFont"/>
    <w:rsid w:val="00C32134"/>
  </w:style>
  <w:style w:type="character" w:customStyle="1" w:styleId="articoloinside">
    <w:name w:val="articolo_inside"/>
    <w:rsid w:val="00C32134"/>
  </w:style>
  <w:style w:type="paragraph" w:customStyle="1" w:styleId="pagetools">
    <w:name w:val="pagetools"/>
    <w:basedOn w:val="Normal"/>
    <w:qFormat/>
    <w:rsid w:val="00C32134"/>
    <w:pPr>
      <w:spacing w:before="100" w:beforeAutospacing="1" w:after="100" w:afterAutospacing="1"/>
    </w:pPr>
    <w:rPr>
      <w:rFonts w:eastAsia="Times New Roman"/>
      <w:sz w:val="24"/>
    </w:rPr>
  </w:style>
  <w:style w:type="character" w:customStyle="1" w:styleId="job">
    <w:name w:val="job"/>
    <w:basedOn w:val="DefaultParagraphFont"/>
    <w:rsid w:val="00C32134"/>
  </w:style>
  <w:style w:type="character" w:customStyle="1" w:styleId="company">
    <w:name w:val="company"/>
    <w:basedOn w:val="DefaultParagraphFont"/>
    <w:rsid w:val="00C32134"/>
  </w:style>
  <w:style w:type="character" w:customStyle="1" w:styleId="publisher">
    <w:name w:val="publisher"/>
    <w:basedOn w:val="DefaultParagraphFont"/>
    <w:rsid w:val="00C32134"/>
  </w:style>
  <w:style w:type="character" w:customStyle="1" w:styleId="pubyear">
    <w:name w:val="pubyear"/>
    <w:basedOn w:val="DefaultParagraphFont"/>
    <w:rsid w:val="00C32134"/>
  </w:style>
  <w:style w:type="character" w:customStyle="1" w:styleId="pubcity">
    <w:name w:val="pubcity"/>
    <w:basedOn w:val="DefaultParagraphFont"/>
    <w:rsid w:val="00C32134"/>
  </w:style>
  <w:style w:type="paragraph" w:customStyle="1" w:styleId="C-Text">
    <w:name w:val="C-Text"/>
    <w:basedOn w:val="Normal"/>
    <w:qFormat/>
    <w:rsid w:val="00C32134"/>
    <w:pPr>
      <w:tabs>
        <w:tab w:val="num" w:pos="720"/>
      </w:tabs>
      <w:ind w:left="720" w:hanging="360"/>
    </w:pPr>
    <w:rPr>
      <w:sz w:val="24"/>
    </w:rPr>
  </w:style>
  <w:style w:type="character" w:customStyle="1" w:styleId="ecdate">
    <w:name w:val="ec_date"/>
    <w:basedOn w:val="DefaultParagraphFont"/>
    <w:rsid w:val="00C32134"/>
    <w:rPr>
      <w:rFonts w:ascii="Verdana" w:hAnsi="Verdana" w:hint="default"/>
      <w:sz w:val="20"/>
      <w:szCs w:val="20"/>
      <w:shd w:val="clear" w:color="auto" w:fill="FFFFFF"/>
    </w:rPr>
  </w:style>
  <w:style w:type="paragraph" w:customStyle="1" w:styleId="ecmsonormal">
    <w:name w:val="ec_msonormal"/>
    <w:basedOn w:val="Normal"/>
    <w:qFormat/>
    <w:rsid w:val="00C32134"/>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C32134"/>
  </w:style>
  <w:style w:type="character" w:customStyle="1" w:styleId="hittermhilite">
    <w:name w:val="hittermhilite"/>
    <w:basedOn w:val="DefaultParagraphFont"/>
    <w:rsid w:val="00C32134"/>
  </w:style>
  <w:style w:type="character" w:customStyle="1" w:styleId="BoldUnderlineChar4">
    <w:name w:val="Bold + Underline Char"/>
    <w:basedOn w:val="DefaultParagraphFont"/>
    <w:rsid w:val="00C32134"/>
    <w:rPr>
      <w:rFonts w:ascii="Georgia" w:eastAsiaTheme="majorEastAsia" w:hAnsi="Georgia" w:cs="Arial"/>
      <w:b/>
      <w:bCs w:val="0"/>
      <w:caps/>
      <w:sz w:val="28"/>
      <w:szCs w:val="36"/>
      <w:u w:val="single"/>
      <w:lang w:val="en-US" w:eastAsia="en-US" w:bidi="ar-SA"/>
    </w:rPr>
  </w:style>
  <w:style w:type="character" w:customStyle="1" w:styleId="CharacterStyle7">
    <w:name w:val="Character Style 7"/>
    <w:rsid w:val="00C32134"/>
    <w:rPr>
      <w:rFonts w:ascii="Arial Narrow" w:hAnsi="Arial Narrow" w:cs="Arial Narrow"/>
      <w:sz w:val="20"/>
      <w:szCs w:val="20"/>
      <w:u w:val="single"/>
    </w:rPr>
  </w:style>
  <w:style w:type="character" w:customStyle="1" w:styleId="StyleStyle4Char">
    <w:name w:val="Style Style4 + Char"/>
    <w:basedOn w:val="DefaultParagraphFont"/>
    <w:rsid w:val="00C3213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3213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32134"/>
    <w:rPr>
      <w:rFonts w:ascii="Verdana" w:hAnsi="Verdana"/>
      <w:sz w:val="21"/>
      <w:szCs w:val="21"/>
      <w:u w:val="thick"/>
    </w:rPr>
  </w:style>
  <w:style w:type="paragraph" w:customStyle="1" w:styleId="Cite8">
    <w:name w:val="Cite8"/>
    <w:basedOn w:val="Normal"/>
    <w:autoRedefine/>
    <w:uiPriority w:val="99"/>
    <w:qFormat/>
    <w:rsid w:val="00C32134"/>
    <w:rPr>
      <w:rFonts w:ascii="Arial Narrow" w:eastAsia="Calibri" w:hAnsi="Arial Narrow"/>
    </w:rPr>
  </w:style>
  <w:style w:type="character" w:customStyle="1" w:styleId="BoxX2">
    <w:name w:val="BoxX2"/>
    <w:qFormat/>
    <w:rsid w:val="00C32134"/>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32134"/>
    <w:rPr>
      <w:rFonts w:ascii="Garamond" w:hAnsi="Garamond" w:hint="default"/>
      <w:sz w:val="16"/>
    </w:rPr>
  </w:style>
  <w:style w:type="paragraph" w:customStyle="1" w:styleId="StyleStyle49pt9">
    <w:name w:val="Style Style4 + 9 pt9"/>
    <w:basedOn w:val="Style4"/>
    <w:link w:val="StyleStyle49pt9Char"/>
    <w:qFormat/>
    <w:rsid w:val="00C32134"/>
    <w:rPr>
      <w:rFonts w:eastAsia="SimSun" w:cs="Calibri"/>
      <w:lang w:eastAsia="zh-CN"/>
    </w:rPr>
  </w:style>
  <w:style w:type="character" w:customStyle="1" w:styleId="StyleStyle49pt9Char">
    <w:name w:val="Style Style4 + 9 pt9 Char"/>
    <w:link w:val="StyleStyle49pt9"/>
    <w:rsid w:val="00C32134"/>
    <w:rPr>
      <w:rFonts w:ascii="Arial Narrow" w:eastAsia="SimSun" w:hAnsi="Arial Narrow" w:cs="Calibri"/>
      <w:u w:val="single"/>
      <w:lang w:eastAsia="zh-CN"/>
    </w:rPr>
  </w:style>
  <w:style w:type="paragraph" w:customStyle="1" w:styleId="2ndLevel-TAG">
    <w:name w:val="2nd Level - TAG"/>
    <w:basedOn w:val="Normal"/>
    <w:next w:val="Normal"/>
    <w:qFormat/>
    <w:rsid w:val="00C32134"/>
  </w:style>
  <w:style w:type="character" w:customStyle="1" w:styleId="underlining0">
    <w:name w:val="underlining"/>
    <w:rsid w:val="00C32134"/>
  </w:style>
  <w:style w:type="character" w:customStyle="1" w:styleId="green">
    <w:name w:val="green"/>
    <w:rsid w:val="00C32134"/>
  </w:style>
  <w:style w:type="character" w:customStyle="1" w:styleId="BodyText33">
    <w:name w:val="Body Text3"/>
    <w:rsid w:val="00C32134"/>
  </w:style>
  <w:style w:type="character" w:customStyle="1" w:styleId="BodytextBold">
    <w:name w:val="Body text + Bold"/>
    <w:rsid w:val="00C32134"/>
  </w:style>
  <w:style w:type="character" w:customStyle="1" w:styleId="Bodytext6pt">
    <w:name w:val="Body text + 6 pt"/>
    <w:rsid w:val="00C32134"/>
  </w:style>
  <w:style w:type="paragraph" w:customStyle="1" w:styleId="DebateBlocking">
    <w:name w:val="DebateBlocking"/>
    <w:basedOn w:val="Normal"/>
    <w:next w:val="Nothing"/>
    <w:uiPriority w:val="99"/>
    <w:qFormat/>
    <w:rsid w:val="00C32134"/>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3213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3213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C32134"/>
    <w:pPr>
      <w:spacing w:before="100" w:beforeAutospacing="1" w:after="100" w:afterAutospacing="1"/>
    </w:pPr>
    <w:rPr>
      <w:rFonts w:eastAsia="Times New Roman"/>
      <w:sz w:val="24"/>
    </w:rPr>
  </w:style>
  <w:style w:type="character" w:customStyle="1" w:styleId="created">
    <w:name w:val="created"/>
    <w:basedOn w:val="DefaultParagraphFont"/>
    <w:rsid w:val="00C32134"/>
  </w:style>
  <w:style w:type="paragraph" w:customStyle="1" w:styleId="8font">
    <w:name w:val="8font"/>
    <w:basedOn w:val="Normal"/>
    <w:next w:val="Normal"/>
    <w:autoRedefine/>
    <w:qFormat/>
    <w:rsid w:val="00C32134"/>
    <w:rPr>
      <w:rFonts w:eastAsia="Cambria"/>
      <w:szCs w:val="16"/>
    </w:rPr>
  </w:style>
  <w:style w:type="paragraph" w:customStyle="1" w:styleId="CiteLittle">
    <w:name w:val="Cite Little"/>
    <w:next w:val="Normal"/>
    <w:qFormat/>
    <w:rsid w:val="00C3213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32134"/>
    <w:rPr>
      <w:rFonts w:ascii="Times New Roman" w:eastAsia="MS Mincho" w:hAnsi="Times New Roman"/>
      <w:b/>
      <w:bCs/>
      <w:u w:val="thick"/>
    </w:rPr>
  </w:style>
  <w:style w:type="character" w:customStyle="1" w:styleId="StyleAsianMSMincho">
    <w:name w:val="Style (Asian) MS Mincho"/>
    <w:rsid w:val="00C32134"/>
    <w:rPr>
      <w:rFonts w:ascii="Times New Roman" w:eastAsia="MS Mincho" w:hAnsi="Times New Roman"/>
      <w:u w:val="thick"/>
    </w:rPr>
  </w:style>
  <w:style w:type="paragraph" w:customStyle="1" w:styleId="docheader">
    <w:name w:val="doc header"/>
    <w:autoRedefine/>
    <w:qFormat/>
    <w:rsid w:val="00C3213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32134"/>
    <w:pPr>
      <w:spacing w:after="0" w:line="240" w:lineRule="auto"/>
      <w:jc w:val="right"/>
    </w:pPr>
    <w:rPr>
      <w:rFonts w:ascii="Times New Roman" w:eastAsia="Malgun Gothic" w:hAnsi="Times New Roman" w:cs="Times New Roman"/>
      <w:b/>
      <w:szCs w:val="24"/>
    </w:rPr>
  </w:style>
  <w:style w:type="paragraph" w:customStyle="1" w:styleId="bloctitles">
    <w:name w:val="bloc titles"/>
    <w:basedOn w:val="Heading1"/>
    <w:next w:val="Normal"/>
    <w:link w:val="bloctitlesChar"/>
    <w:autoRedefine/>
    <w:qFormat/>
    <w:rsid w:val="00C32134"/>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C32134"/>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C3213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32134"/>
    <w:rPr>
      <w:rFonts w:ascii="Calibri" w:eastAsia="Times New Roman" w:hAnsi="Calibri" w:cs="Times New Roman"/>
      <w:b/>
      <w:bCs/>
      <w:caps/>
      <w:sz w:val="4"/>
      <w:szCs w:val="32"/>
      <w:u w:val="single"/>
    </w:rPr>
  </w:style>
  <w:style w:type="character" w:customStyle="1" w:styleId="UnderlineBoldChar">
    <w:name w:val="Underline Bold Char"/>
    <w:locked/>
    <w:rsid w:val="00C32134"/>
    <w:rPr>
      <w:rFonts w:ascii="Times New Roman" w:eastAsia="Times New Roman" w:hAnsi="Times New Roman" w:cs="Calibri"/>
      <w:b/>
      <w:sz w:val="24"/>
      <w:szCs w:val="20"/>
      <w:u w:val="single"/>
    </w:rPr>
  </w:style>
  <w:style w:type="character" w:customStyle="1" w:styleId="tagChar0">
    <w:name w:val="%tag Char"/>
    <w:link w:val="tag"/>
    <w:rsid w:val="00C32134"/>
    <w:rPr>
      <w:rFonts w:ascii="Calibri" w:hAnsi="Calibri" w:cs="Calibri"/>
    </w:rPr>
  </w:style>
  <w:style w:type="character" w:customStyle="1" w:styleId="AAAcardChar">
    <w:name w:val="AAAcard Char"/>
    <w:link w:val="AAAcard"/>
    <w:rsid w:val="00C32134"/>
    <w:rPr>
      <w:rFonts w:ascii="Calibri" w:hAnsi="Calibri" w:cs="Calibri"/>
    </w:rPr>
  </w:style>
  <w:style w:type="character" w:customStyle="1" w:styleId="underlineCharChar0">
    <w:name w:val="underline Char Char"/>
    <w:rsid w:val="00C32134"/>
    <w:rPr>
      <w:rFonts w:ascii="Arial Narrow" w:eastAsia="Times New Roman" w:hAnsi="Arial Narrow" w:cs="Calibri"/>
      <w:sz w:val="24"/>
      <w:u w:val="single"/>
    </w:rPr>
  </w:style>
  <w:style w:type="paragraph" w:customStyle="1" w:styleId="tagstyle0">
    <w:name w:val="tagstyle"/>
    <w:basedOn w:val="Normal"/>
    <w:qFormat/>
    <w:rsid w:val="00C32134"/>
    <w:pPr>
      <w:spacing w:before="100" w:beforeAutospacing="1" w:after="100" w:afterAutospacing="1"/>
    </w:pPr>
    <w:rPr>
      <w:rFonts w:eastAsia="Times New Roman"/>
      <w:sz w:val="24"/>
    </w:rPr>
  </w:style>
  <w:style w:type="character" w:customStyle="1" w:styleId="yqlink">
    <w:name w:val="yqlink"/>
    <w:rsid w:val="00C32134"/>
  </w:style>
  <w:style w:type="character" w:customStyle="1" w:styleId="clbody">
    <w:name w:val="clbody"/>
    <w:rsid w:val="00C32134"/>
  </w:style>
  <w:style w:type="paragraph" w:customStyle="1" w:styleId="Analyticals">
    <w:name w:val="Analyticals"/>
    <w:basedOn w:val="Normal"/>
    <w:qFormat/>
    <w:rsid w:val="00C32134"/>
    <w:rPr>
      <w:rFonts w:eastAsia="Times New Roman"/>
      <w:sz w:val="24"/>
    </w:rPr>
  </w:style>
  <w:style w:type="character" w:customStyle="1" w:styleId="norm">
    <w:name w:val="norm"/>
    <w:rsid w:val="00C32134"/>
  </w:style>
  <w:style w:type="character" w:customStyle="1" w:styleId="boldandunderlinecharcharcharcharcharcharcharcharcharcharcharcharcharcharcharchar0">
    <w:name w:val="boldandunderlinecharcharcharcharcharcharcharcharcharcharcharcharcharcharcharchar"/>
    <w:rsid w:val="00C32134"/>
  </w:style>
  <w:style w:type="character" w:customStyle="1" w:styleId="underlinecharcharcharcharcharcharcharcharcharcharcharcharcharchar0">
    <w:name w:val="underlinecharcharcharcharcharcharcharcharcharcharcharcharcharchar"/>
    <w:rsid w:val="00C32134"/>
  </w:style>
  <w:style w:type="character" w:customStyle="1" w:styleId="CharCharCharCharCharChar1Char">
    <w:name w:val="Char Char Char Char Char Char1 Char"/>
    <w:link w:val="CharCharCharCharCharChar1"/>
    <w:rsid w:val="00C32134"/>
    <w:rPr>
      <w:rFonts w:ascii="Times New Roman" w:eastAsia="Times New Roman" w:hAnsi="Times New Roman" w:cs="Times New Roman"/>
      <w:b/>
    </w:rPr>
  </w:style>
  <w:style w:type="character" w:customStyle="1" w:styleId="emphasis22">
    <w:name w:val="emphasis2"/>
    <w:rsid w:val="00C32134"/>
  </w:style>
  <w:style w:type="character" w:customStyle="1" w:styleId="citechar1">
    <w:name w:val="citechar"/>
    <w:rsid w:val="00C3213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32134"/>
    <w:rPr>
      <w:sz w:val="24"/>
      <w:szCs w:val="24"/>
      <w:lang w:val="en-US" w:eastAsia="en-US" w:bidi="ar-SA"/>
    </w:rPr>
  </w:style>
  <w:style w:type="character" w:customStyle="1" w:styleId="NewTag">
    <w:name w:val="NewTag"/>
    <w:uiPriority w:val="1"/>
    <w:qFormat/>
    <w:rsid w:val="00C32134"/>
    <w:rPr>
      <w:rFonts w:ascii="Georgia" w:hAnsi="Georgia"/>
      <w:b/>
      <w:sz w:val="24"/>
    </w:rPr>
  </w:style>
  <w:style w:type="character" w:customStyle="1" w:styleId="searchtools-record-title">
    <w:name w:val="searchtools-record-title"/>
    <w:basedOn w:val="DefaultParagraphFont"/>
    <w:rsid w:val="00C32134"/>
  </w:style>
  <w:style w:type="character" w:customStyle="1" w:styleId="HighlightedUnderline0">
    <w:name w:val="Highlighted Underline"/>
    <w:basedOn w:val="DefaultParagraphFont"/>
    <w:uiPriority w:val="1"/>
    <w:qFormat/>
    <w:rsid w:val="00C32134"/>
    <w:rPr>
      <w:rFonts w:ascii="Arial Narrow" w:hAnsi="Arial Narrow"/>
      <w:b w:val="0"/>
      <w:sz w:val="22"/>
      <w:u w:val="single"/>
      <w:bdr w:val="none" w:sz="0" w:space="0" w:color="auto"/>
      <w:shd w:val="clear" w:color="auto" w:fill="C76361"/>
    </w:rPr>
  </w:style>
  <w:style w:type="character" w:customStyle="1" w:styleId="rightside">
    <w:name w:val="rightside"/>
    <w:rsid w:val="00C32134"/>
  </w:style>
  <w:style w:type="character" w:customStyle="1" w:styleId="flourish">
    <w:name w:val="flourish"/>
    <w:rsid w:val="00C32134"/>
  </w:style>
  <w:style w:type="character" w:customStyle="1" w:styleId="style150">
    <w:name w:val="style150"/>
    <w:rsid w:val="00C32134"/>
  </w:style>
  <w:style w:type="character" w:customStyle="1" w:styleId="head">
    <w:name w:val="head"/>
    <w:rsid w:val="00C32134"/>
  </w:style>
  <w:style w:type="character" w:customStyle="1" w:styleId="first-letter">
    <w:name w:val="first-letter"/>
    <w:rsid w:val="00C32134"/>
  </w:style>
  <w:style w:type="character" w:customStyle="1" w:styleId="focusparagraph">
    <w:name w:val="focusparagraph"/>
    <w:rsid w:val="00C32134"/>
  </w:style>
  <w:style w:type="character" w:customStyle="1" w:styleId="CharChar31">
    <w:name w:val="Char Char31"/>
    <w:rsid w:val="00C32134"/>
    <w:rPr>
      <w:rFonts w:cs="Arial"/>
      <w:b/>
      <w:bCs/>
      <w:szCs w:val="32"/>
      <w:lang w:val="en-US" w:eastAsia="en-US" w:bidi="ar-SA"/>
    </w:rPr>
  </w:style>
  <w:style w:type="character" w:customStyle="1" w:styleId="citationgenerated">
    <w:name w:val="citation generated"/>
    <w:rsid w:val="00C32134"/>
  </w:style>
  <w:style w:type="character" w:customStyle="1" w:styleId="A8">
    <w:name w:val="A8"/>
    <w:rsid w:val="00C32134"/>
    <w:rPr>
      <w:color w:val="000000"/>
      <w:sz w:val="12"/>
      <w:szCs w:val="12"/>
    </w:rPr>
  </w:style>
  <w:style w:type="character" w:customStyle="1" w:styleId="apturelink">
    <w:name w:val="apturelink"/>
    <w:rsid w:val="00C32134"/>
  </w:style>
  <w:style w:type="character" w:customStyle="1" w:styleId="apturelinkicon">
    <w:name w:val="apturelinkicon"/>
    <w:rsid w:val="00C32134"/>
  </w:style>
  <w:style w:type="character" w:customStyle="1" w:styleId="titletxt">
    <w:name w:val="titletxt"/>
    <w:rsid w:val="00C32134"/>
  </w:style>
  <w:style w:type="character" w:customStyle="1" w:styleId="colbcopy">
    <w:name w:val="colbcopy"/>
    <w:rsid w:val="00C32134"/>
  </w:style>
  <w:style w:type="character" w:customStyle="1" w:styleId="hcard">
    <w:name w:val="hcard"/>
    <w:rsid w:val="00C32134"/>
  </w:style>
  <w:style w:type="table" w:styleId="MediumGrid2">
    <w:name w:val="Medium Grid 2"/>
    <w:basedOn w:val="TableNormal"/>
    <w:uiPriority w:val="68"/>
    <w:rsid w:val="00C3213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32134"/>
    <w:pPr>
      <w:tabs>
        <w:tab w:val="clear" w:pos="9450"/>
      </w:tabs>
    </w:pPr>
    <w:rPr>
      <w:rFonts w:eastAsia="Cambria"/>
      <w:sz w:val="21"/>
      <w:szCs w:val="21"/>
    </w:rPr>
  </w:style>
  <w:style w:type="paragraph" w:customStyle="1" w:styleId="hotroute2">
    <w:name w:val="hotroute"/>
    <w:basedOn w:val="Normal"/>
    <w:qFormat/>
    <w:rsid w:val="00C32134"/>
    <w:pPr>
      <w:ind w:left="288"/>
    </w:pPr>
  </w:style>
  <w:style w:type="paragraph" w:customStyle="1" w:styleId="DeleteAnalytics0">
    <w:name w:val="Delete Analytics"/>
    <w:basedOn w:val="Heading4"/>
    <w:qFormat/>
    <w:rsid w:val="00C32134"/>
    <w:rPr>
      <w:bCs/>
      <w:color w:val="800000"/>
    </w:rPr>
  </w:style>
  <w:style w:type="paragraph" w:customStyle="1" w:styleId="ReallyFuckingSmall0">
    <w:name w:val="Really Fucking Small"/>
    <w:basedOn w:val="Normal"/>
    <w:link w:val="ReallyFuckingSmallChar0"/>
    <w:qFormat/>
    <w:rsid w:val="00C32134"/>
    <w:pPr>
      <w:ind w:left="144"/>
    </w:pPr>
    <w:rPr>
      <w:rFonts w:eastAsia="Times New Roman"/>
      <w:sz w:val="12"/>
    </w:rPr>
  </w:style>
  <w:style w:type="character" w:customStyle="1" w:styleId="ReallyFuckingSmallChar0">
    <w:name w:val="Really Fucking Small Char"/>
    <w:link w:val="ReallyFuckingSmall0"/>
    <w:rsid w:val="00C32134"/>
    <w:rPr>
      <w:rFonts w:ascii="Calibri" w:eastAsia="Times New Roman" w:hAnsi="Calibri" w:cs="Calibri"/>
      <w:sz w:val="12"/>
    </w:rPr>
  </w:style>
  <w:style w:type="paragraph" w:customStyle="1" w:styleId="Boxempahsis">
    <w:name w:val="Box empahsis"/>
    <w:basedOn w:val="Normal"/>
    <w:link w:val="BoxempahsisChar"/>
    <w:qFormat/>
    <w:rsid w:val="00C3213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32134"/>
    <w:rPr>
      <w:rFonts w:ascii="Franklin Gothic Heavy" w:hAnsi="Franklin Gothic Heavy" w:cs="Calibri"/>
      <w:sz w:val="24"/>
      <w:u w:val="single"/>
      <w:bdr w:val="single" w:sz="4" w:space="0" w:color="auto"/>
    </w:rPr>
  </w:style>
  <w:style w:type="character" w:customStyle="1" w:styleId="Qualified">
    <w:name w:val="Qualified"/>
    <w:rsid w:val="00C32134"/>
    <w:rPr>
      <w:rFonts w:asciiTheme="majorHAnsi" w:hAnsiTheme="majorHAnsi"/>
      <w:b/>
      <w:bCs/>
      <w:sz w:val="16"/>
    </w:rPr>
  </w:style>
  <w:style w:type="character" w:customStyle="1" w:styleId="Underline-Highlighted-WFU">
    <w:name w:val="Underline-Highlighted-WFU"/>
    <w:basedOn w:val="DefaultParagraphFont"/>
    <w:uiPriority w:val="1"/>
    <w:qFormat/>
    <w:rsid w:val="00C3213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32134"/>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C32134"/>
    <w:rPr>
      <w:rFonts w:ascii="Arial" w:eastAsia="Times New Roman" w:hAnsi="Arial" w:cs="Arial"/>
      <w:b/>
      <w:bCs/>
      <w:kern w:val="32"/>
      <w:sz w:val="28"/>
      <w:szCs w:val="32"/>
    </w:rPr>
  </w:style>
  <w:style w:type="character" w:customStyle="1" w:styleId="columntexthead">
    <w:name w:val="columntexthead"/>
    <w:rsid w:val="00C32134"/>
  </w:style>
  <w:style w:type="character" w:customStyle="1" w:styleId="instruction">
    <w:name w:val="instruction"/>
    <w:rsid w:val="00C32134"/>
  </w:style>
  <w:style w:type="character" w:customStyle="1" w:styleId="listpipe">
    <w:name w:val="listpipe"/>
    <w:rsid w:val="00C32134"/>
  </w:style>
  <w:style w:type="character" w:customStyle="1" w:styleId="imagelink">
    <w:name w:val="imagelink"/>
    <w:rsid w:val="00C32134"/>
  </w:style>
  <w:style w:type="character" w:customStyle="1" w:styleId="leadin">
    <w:name w:val="leadin"/>
    <w:rsid w:val="00C32134"/>
  </w:style>
  <w:style w:type="character" w:customStyle="1" w:styleId="noticiabyline">
    <w:name w:val="noticia_byline"/>
    <w:rsid w:val="00C32134"/>
  </w:style>
  <w:style w:type="character" w:customStyle="1" w:styleId="submittedmeta">
    <w:name w:val="submitted meta"/>
    <w:rsid w:val="00C32134"/>
  </w:style>
  <w:style w:type="paragraph" w:customStyle="1" w:styleId="Pa7">
    <w:name w:val="Pa7"/>
    <w:basedOn w:val="Default"/>
    <w:next w:val="Default"/>
    <w:qFormat/>
    <w:rsid w:val="00C32134"/>
    <w:pPr>
      <w:spacing w:before="280" w:after="0" w:line="221" w:lineRule="atLeast"/>
    </w:pPr>
    <w:rPr>
      <w:rFonts w:ascii="Baskerville" w:eastAsia="Times New Roman" w:hAnsi="Baskerville" w:cs="Times New Roman"/>
      <w:sz w:val="24"/>
    </w:rPr>
  </w:style>
  <w:style w:type="character" w:customStyle="1" w:styleId="AAAunderline">
    <w:name w:val="AAAunderline"/>
    <w:qFormat/>
    <w:rsid w:val="00C32134"/>
    <w:rPr>
      <w:b/>
      <w:u w:val="single"/>
    </w:rPr>
  </w:style>
  <w:style w:type="paragraph" w:customStyle="1" w:styleId="IndexHeader">
    <w:name w:val="Index Header"/>
    <w:basedOn w:val="Normal"/>
    <w:qFormat/>
    <w:rsid w:val="00C32134"/>
    <w:pPr>
      <w:ind w:left="-720"/>
      <w:outlineLvl w:val="0"/>
    </w:pPr>
    <w:rPr>
      <w:rFonts w:eastAsia="Times New Roman"/>
      <w:b/>
      <w:bCs/>
      <w:sz w:val="36"/>
      <w:szCs w:val="20"/>
    </w:rPr>
  </w:style>
  <w:style w:type="character" w:customStyle="1" w:styleId="IndexHeaderChar">
    <w:name w:val="Index Header Char"/>
    <w:rsid w:val="00C32134"/>
    <w:rPr>
      <w:rFonts w:ascii="Times New Roman" w:eastAsia="Times New Roman" w:hAnsi="Times New Roman"/>
      <w:b/>
      <w:bCs/>
      <w:sz w:val="36"/>
    </w:rPr>
  </w:style>
  <w:style w:type="paragraph" w:customStyle="1" w:styleId="CardRead">
    <w:name w:val="Card_Read"/>
    <w:basedOn w:val="Normal"/>
    <w:qFormat/>
    <w:rsid w:val="00C32134"/>
    <w:rPr>
      <w:rFonts w:ascii="Times" w:eastAsia="Times" w:hAnsi="Times"/>
      <w:szCs w:val="20"/>
    </w:rPr>
  </w:style>
  <w:style w:type="paragraph" w:customStyle="1" w:styleId="CardNU">
    <w:name w:val="CardNU"/>
    <w:basedOn w:val="Normal"/>
    <w:qFormat/>
    <w:rsid w:val="00C32134"/>
    <w:rPr>
      <w:rFonts w:ascii="Times" w:eastAsia="Times" w:hAnsi="Times"/>
      <w:sz w:val="14"/>
      <w:szCs w:val="20"/>
    </w:rPr>
  </w:style>
  <w:style w:type="paragraph" w:customStyle="1" w:styleId="StyleHeading310pt">
    <w:name w:val="Style Heading 3 + 10 pt"/>
    <w:basedOn w:val="Heading3"/>
    <w:qFormat/>
    <w:rsid w:val="00C3213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32134"/>
    <w:rPr>
      <w:rFonts w:ascii="Times New Roman" w:eastAsia="Times New Roman" w:hAnsi="Times New Roman" w:cs="Arial"/>
      <w:b/>
      <w:bCs/>
      <w:sz w:val="26"/>
      <w:szCs w:val="26"/>
    </w:rPr>
  </w:style>
  <w:style w:type="paragraph" w:customStyle="1" w:styleId="Style30">
    <w:name w:val="Style 3"/>
    <w:basedOn w:val="Normal"/>
    <w:qFormat/>
    <w:rsid w:val="00C3213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32134"/>
    <w:pPr>
      <w:spacing w:after="60"/>
    </w:pPr>
    <w:rPr>
      <w:rFonts w:eastAsia="Times New Roman"/>
      <w:sz w:val="18"/>
    </w:rPr>
  </w:style>
  <w:style w:type="paragraph" w:customStyle="1" w:styleId="OmniPage8">
    <w:name w:val="OmniPage #8"/>
    <w:basedOn w:val="Normal"/>
    <w:qFormat/>
    <w:rsid w:val="00C32134"/>
    <w:rPr>
      <w:rFonts w:eastAsia="Times New Roman"/>
      <w:color w:val="000000"/>
      <w:szCs w:val="20"/>
    </w:rPr>
  </w:style>
  <w:style w:type="paragraph" w:customStyle="1" w:styleId="OmniPage2">
    <w:name w:val="OmniPage #2"/>
    <w:basedOn w:val="Normal"/>
    <w:qFormat/>
    <w:rsid w:val="00C32134"/>
    <w:rPr>
      <w:rFonts w:eastAsia="Times New Roman"/>
      <w:color w:val="000000"/>
      <w:szCs w:val="20"/>
    </w:rPr>
  </w:style>
  <w:style w:type="paragraph" w:customStyle="1" w:styleId="OmniPage6">
    <w:name w:val="OmniPage #6"/>
    <w:basedOn w:val="Normal"/>
    <w:qFormat/>
    <w:rsid w:val="00C32134"/>
    <w:rPr>
      <w:rFonts w:eastAsia="Times New Roman"/>
      <w:color w:val="000000"/>
      <w:szCs w:val="20"/>
    </w:rPr>
  </w:style>
  <w:style w:type="paragraph" w:customStyle="1" w:styleId="OmniPage7">
    <w:name w:val="OmniPage #7"/>
    <w:basedOn w:val="Normal"/>
    <w:qFormat/>
    <w:rsid w:val="00C32134"/>
    <w:rPr>
      <w:rFonts w:eastAsia="Times New Roman"/>
      <w:color w:val="000000"/>
      <w:szCs w:val="20"/>
    </w:rPr>
  </w:style>
  <w:style w:type="paragraph" w:customStyle="1" w:styleId="OmniPage11">
    <w:name w:val="OmniPage #11"/>
    <w:basedOn w:val="Normal"/>
    <w:qFormat/>
    <w:rsid w:val="00C32134"/>
    <w:rPr>
      <w:rFonts w:eastAsia="Times New Roman"/>
      <w:color w:val="000000"/>
      <w:szCs w:val="20"/>
    </w:rPr>
  </w:style>
  <w:style w:type="paragraph" w:customStyle="1" w:styleId="OmniPage12">
    <w:name w:val="OmniPage #12"/>
    <w:basedOn w:val="Normal"/>
    <w:qFormat/>
    <w:rsid w:val="00C32134"/>
    <w:rPr>
      <w:rFonts w:eastAsia="Times New Roman"/>
      <w:color w:val="000000"/>
      <w:szCs w:val="20"/>
    </w:rPr>
  </w:style>
  <w:style w:type="paragraph" w:customStyle="1" w:styleId="OmniPage13">
    <w:name w:val="OmniPage #13"/>
    <w:basedOn w:val="Normal"/>
    <w:qFormat/>
    <w:rsid w:val="00C32134"/>
    <w:rPr>
      <w:rFonts w:eastAsia="Times New Roman"/>
      <w:color w:val="000000"/>
      <w:szCs w:val="20"/>
    </w:rPr>
  </w:style>
  <w:style w:type="paragraph" w:customStyle="1" w:styleId="OmniPage14">
    <w:name w:val="OmniPage #14"/>
    <w:basedOn w:val="Normal"/>
    <w:qFormat/>
    <w:rsid w:val="00C32134"/>
    <w:rPr>
      <w:rFonts w:eastAsia="Times New Roman"/>
      <w:color w:val="000000"/>
      <w:szCs w:val="20"/>
    </w:rPr>
  </w:style>
  <w:style w:type="paragraph" w:customStyle="1" w:styleId="OmniPage15">
    <w:name w:val="OmniPage #15"/>
    <w:basedOn w:val="Normal"/>
    <w:qFormat/>
    <w:rsid w:val="00C32134"/>
    <w:rPr>
      <w:rFonts w:eastAsia="Times New Roman"/>
      <w:color w:val="000000"/>
      <w:szCs w:val="20"/>
    </w:rPr>
  </w:style>
  <w:style w:type="paragraph" w:customStyle="1" w:styleId="OmniPage17">
    <w:name w:val="OmniPage #17"/>
    <w:basedOn w:val="Normal"/>
    <w:qFormat/>
    <w:rsid w:val="00C32134"/>
    <w:rPr>
      <w:rFonts w:eastAsia="Times New Roman"/>
      <w:color w:val="000000"/>
      <w:szCs w:val="20"/>
    </w:rPr>
  </w:style>
  <w:style w:type="paragraph" w:customStyle="1" w:styleId="OmniPage19">
    <w:name w:val="OmniPage #19"/>
    <w:basedOn w:val="Normal"/>
    <w:qFormat/>
    <w:rsid w:val="00C32134"/>
    <w:rPr>
      <w:rFonts w:eastAsia="Times New Roman"/>
      <w:color w:val="000000"/>
      <w:szCs w:val="20"/>
    </w:rPr>
  </w:style>
  <w:style w:type="paragraph" w:customStyle="1" w:styleId="OmniPage20">
    <w:name w:val="OmniPage #20"/>
    <w:basedOn w:val="Normal"/>
    <w:qFormat/>
    <w:rsid w:val="00C32134"/>
    <w:rPr>
      <w:rFonts w:eastAsia="Times New Roman"/>
      <w:color w:val="000000"/>
      <w:szCs w:val="20"/>
    </w:rPr>
  </w:style>
  <w:style w:type="paragraph" w:customStyle="1" w:styleId="OmniPage21">
    <w:name w:val="OmniPage #21"/>
    <w:basedOn w:val="Normal"/>
    <w:qFormat/>
    <w:rsid w:val="00C32134"/>
    <w:rPr>
      <w:rFonts w:eastAsia="Times New Roman"/>
      <w:color w:val="000000"/>
      <w:szCs w:val="20"/>
    </w:rPr>
  </w:style>
  <w:style w:type="paragraph" w:customStyle="1" w:styleId="OmniPage22">
    <w:name w:val="OmniPage #22"/>
    <w:basedOn w:val="Normal"/>
    <w:qFormat/>
    <w:rsid w:val="00C32134"/>
    <w:rPr>
      <w:rFonts w:eastAsia="Times New Roman"/>
      <w:color w:val="000000"/>
      <w:szCs w:val="20"/>
    </w:rPr>
  </w:style>
  <w:style w:type="paragraph" w:customStyle="1" w:styleId="OmniPage25">
    <w:name w:val="OmniPage #25"/>
    <w:basedOn w:val="Normal"/>
    <w:qFormat/>
    <w:rsid w:val="00C32134"/>
    <w:rPr>
      <w:rFonts w:eastAsia="Times New Roman"/>
      <w:color w:val="000000"/>
      <w:szCs w:val="20"/>
    </w:rPr>
  </w:style>
  <w:style w:type="paragraph" w:customStyle="1" w:styleId="OmniPage18">
    <w:name w:val="OmniPage #18"/>
    <w:basedOn w:val="Normal"/>
    <w:qFormat/>
    <w:rsid w:val="00C32134"/>
    <w:rPr>
      <w:rFonts w:eastAsia="Times New Roman"/>
      <w:color w:val="000000"/>
      <w:szCs w:val="20"/>
    </w:rPr>
  </w:style>
  <w:style w:type="paragraph" w:customStyle="1" w:styleId="OmniPage26">
    <w:name w:val="OmniPage #26"/>
    <w:basedOn w:val="Normal"/>
    <w:qFormat/>
    <w:rsid w:val="00C32134"/>
    <w:rPr>
      <w:rFonts w:eastAsia="Times New Roman"/>
      <w:color w:val="000000"/>
      <w:szCs w:val="20"/>
    </w:rPr>
  </w:style>
  <w:style w:type="character" w:customStyle="1" w:styleId="iagsheaderlarge">
    <w:name w:val="iags_header_large"/>
    <w:rsid w:val="00C32134"/>
  </w:style>
  <w:style w:type="paragraph" w:customStyle="1" w:styleId="OmniPage9">
    <w:name w:val="OmniPage #9"/>
    <w:basedOn w:val="Normal"/>
    <w:qFormat/>
    <w:rsid w:val="00C32134"/>
    <w:rPr>
      <w:rFonts w:eastAsia="Times New Roman"/>
      <w:color w:val="000000"/>
      <w:szCs w:val="20"/>
    </w:rPr>
  </w:style>
  <w:style w:type="paragraph" w:customStyle="1" w:styleId="OmniPage5">
    <w:name w:val="OmniPage #5"/>
    <w:basedOn w:val="Normal"/>
    <w:qFormat/>
    <w:rsid w:val="00C32134"/>
    <w:rPr>
      <w:rFonts w:eastAsia="Times New Roman"/>
      <w:color w:val="000000"/>
      <w:szCs w:val="20"/>
    </w:rPr>
  </w:style>
  <w:style w:type="character" w:customStyle="1" w:styleId="style12char0">
    <w:name w:val="style12char"/>
    <w:rsid w:val="00C32134"/>
  </w:style>
  <w:style w:type="character" w:customStyle="1" w:styleId="charchar20">
    <w:name w:val="charchar2"/>
    <w:rsid w:val="00C32134"/>
  </w:style>
  <w:style w:type="character" w:customStyle="1" w:styleId="style11char0">
    <w:name w:val="style11char"/>
    <w:rsid w:val="00C32134"/>
  </w:style>
  <w:style w:type="paragraph" w:customStyle="1" w:styleId="CitesandCardText">
    <w:name w:val="Cites and Card Text"/>
    <w:basedOn w:val="Normal"/>
    <w:qFormat/>
    <w:rsid w:val="00C32134"/>
    <w:rPr>
      <w:rFonts w:eastAsia="Times New Roman"/>
    </w:rPr>
  </w:style>
  <w:style w:type="paragraph" w:styleId="List2">
    <w:name w:val="List 2"/>
    <w:basedOn w:val="Default"/>
    <w:next w:val="Default"/>
    <w:rsid w:val="00C32134"/>
    <w:pPr>
      <w:spacing w:after="0" w:line="240" w:lineRule="auto"/>
    </w:pPr>
    <w:rPr>
      <w:rFonts w:eastAsia="Times New Roman" w:cs="Times New Roman"/>
      <w:sz w:val="24"/>
    </w:rPr>
  </w:style>
  <w:style w:type="paragraph" w:customStyle="1" w:styleId="Style160">
    <w:name w:val="Style 16"/>
    <w:basedOn w:val="Normal"/>
    <w:qFormat/>
    <w:rsid w:val="00C32134"/>
    <w:pPr>
      <w:autoSpaceDE w:val="0"/>
      <w:autoSpaceDN w:val="0"/>
      <w:adjustRightInd w:val="0"/>
    </w:pPr>
    <w:rPr>
      <w:rFonts w:eastAsia="Times New Roman"/>
      <w:sz w:val="24"/>
    </w:rPr>
  </w:style>
  <w:style w:type="paragraph" w:customStyle="1" w:styleId="smalltext2">
    <w:name w:val="smalltext"/>
    <w:basedOn w:val="Normal"/>
    <w:link w:val="smalltextChar0"/>
    <w:qFormat/>
    <w:rsid w:val="00C32134"/>
    <w:rPr>
      <w:rFonts w:eastAsia="Times New Roman"/>
    </w:rPr>
  </w:style>
  <w:style w:type="character" w:customStyle="1" w:styleId="smalltextChar0">
    <w:name w:val="smalltext Char"/>
    <w:link w:val="smalltext2"/>
    <w:rsid w:val="00C32134"/>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C32134"/>
    <w:pPr>
      <w:spacing w:after="120" w:line="240" w:lineRule="auto"/>
    </w:pPr>
    <w:rPr>
      <w:rFonts w:eastAsia="Times New Roman" w:cs="Times New Roman"/>
      <w:sz w:val="24"/>
    </w:rPr>
  </w:style>
  <w:style w:type="paragraph" w:customStyle="1" w:styleId="headingChar">
    <w:name w:val="heading Char"/>
    <w:basedOn w:val="Normal"/>
    <w:qFormat/>
    <w:rsid w:val="00C32134"/>
    <w:pPr>
      <w:jc w:val="center"/>
    </w:pPr>
    <w:rPr>
      <w:rFonts w:ascii="Arial Black" w:eastAsia="Times New Roman" w:hAnsi="Arial Black"/>
      <w:b/>
      <w:sz w:val="36"/>
      <w:u w:val="single"/>
    </w:rPr>
  </w:style>
  <w:style w:type="character" w:customStyle="1" w:styleId="boldunderlineCharChar0">
    <w:name w:val="boldunderline Char Char"/>
    <w:rsid w:val="00C32134"/>
    <w:rPr>
      <w:b/>
      <w:sz w:val="22"/>
      <w:szCs w:val="24"/>
      <w:u w:val="single"/>
      <w:lang w:val="en-US" w:eastAsia="en-US" w:bidi="ar-SA"/>
    </w:rPr>
  </w:style>
  <w:style w:type="paragraph" w:customStyle="1" w:styleId="Bullets-squares">
    <w:name w:val="Bullets - squares"/>
    <w:basedOn w:val="Normal"/>
    <w:next w:val="Normal"/>
    <w:qFormat/>
    <w:rsid w:val="00C32134"/>
    <w:pPr>
      <w:numPr>
        <w:numId w:val="24"/>
      </w:numPr>
      <w:tabs>
        <w:tab w:val="clear" w:pos="567"/>
        <w:tab w:val="num" w:pos="144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3213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32134"/>
    <w:rPr>
      <w:rFonts w:ascii="Times New Roman" w:eastAsia="Times New Roman" w:hAnsi="Times New Roman" w:cs="Times New Roman"/>
      <w:sz w:val="16"/>
    </w:rPr>
  </w:style>
  <w:style w:type="paragraph" w:customStyle="1" w:styleId="RegularCite">
    <w:name w:val="Regular Cite"/>
    <w:qFormat/>
    <w:rsid w:val="00C32134"/>
    <w:pPr>
      <w:spacing w:after="0" w:line="240" w:lineRule="auto"/>
    </w:pPr>
    <w:rPr>
      <w:rFonts w:ascii="Times New Roman" w:eastAsia="Times New Roman" w:hAnsi="Times New Roman" w:cs="Times New Roman"/>
      <w:sz w:val="20"/>
    </w:rPr>
  </w:style>
  <w:style w:type="character" w:customStyle="1" w:styleId="eudoraheader">
    <w:name w:val="eudoraheader"/>
    <w:rsid w:val="00C32134"/>
  </w:style>
  <w:style w:type="character" w:customStyle="1" w:styleId="emailstyle26">
    <w:name w:val="emailstyle26"/>
    <w:rsid w:val="00C32134"/>
  </w:style>
  <w:style w:type="paragraph" w:customStyle="1" w:styleId="context">
    <w:name w:val="context"/>
    <w:basedOn w:val="Normal"/>
    <w:qFormat/>
    <w:rsid w:val="00C32134"/>
    <w:pPr>
      <w:spacing w:before="100" w:beforeAutospacing="1" w:after="100" w:afterAutospacing="1"/>
    </w:pPr>
    <w:rPr>
      <w:rFonts w:eastAsia="Times New Roman"/>
      <w:sz w:val="24"/>
    </w:rPr>
  </w:style>
  <w:style w:type="character" w:customStyle="1" w:styleId="newstitle1">
    <w:name w:val="newstitle1"/>
    <w:rsid w:val="00C32134"/>
  </w:style>
  <w:style w:type="character" w:customStyle="1" w:styleId="sendtofriend">
    <w:name w:val="sendtofriend"/>
    <w:rsid w:val="00C32134"/>
  </w:style>
  <w:style w:type="character" w:customStyle="1" w:styleId="pagetype">
    <w:name w:val="pagetype"/>
    <w:rsid w:val="00C32134"/>
  </w:style>
  <w:style w:type="paragraph" w:customStyle="1" w:styleId="Size6">
    <w:name w:val="Size 6"/>
    <w:link w:val="Size6Char"/>
    <w:qFormat/>
    <w:rsid w:val="00C3213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32134"/>
    <w:rPr>
      <w:rFonts w:ascii="Times New Roman" w:eastAsia="Times New Roman" w:hAnsi="Times New Roman" w:cs="Times New Roman"/>
      <w:sz w:val="16"/>
    </w:rPr>
  </w:style>
  <w:style w:type="character" w:customStyle="1" w:styleId="underliningchar3">
    <w:name w:val="underliningchar"/>
    <w:rsid w:val="00C32134"/>
  </w:style>
  <w:style w:type="paragraph" w:customStyle="1" w:styleId="TxBrp11">
    <w:name w:val="TxBr_p11"/>
    <w:basedOn w:val="Normal"/>
    <w:qFormat/>
    <w:rsid w:val="00C3213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3213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3213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3213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3213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3213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3213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3213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3213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3213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3213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3213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3213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3213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32134"/>
    <w:rPr>
      <w:vanish w:val="0"/>
      <w:webHidden w:val="0"/>
      <w:color w:val="999999"/>
      <w:sz w:val="12"/>
      <w:szCs w:val="12"/>
      <w:specVanish/>
    </w:rPr>
  </w:style>
  <w:style w:type="character" w:customStyle="1" w:styleId="CardsFont8ptChar">
    <w:name w:val="Cards + Font: 8 pt Char"/>
    <w:rsid w:val="00C32134"/>
    <w:rPr>
      <w:sz w:val="16"/>
    </w:rPr>
  </w:style>
  <w:style w:type="character" w:customStyle="1" w:styleId="TagLineCharChar">
    <w:name w:val="Tag Line Char Char"/>
    <w:rsid w:val="00C32134"/>
    <w:rPr>
      <w:rFonts w:cs="Arial"/>
      <w:b/>
      <w:bCs/>
      <w:iCs/>
      <w:sz w:val="24"/>
      <w:szCs w:val="28"/>
      <w:lang w:val="en-US" w:eastAsia="en-US" w:bidi="ar-SA"/>
    </w:rPr>
  </w:style>
  <w:style w:type="paragraph" w:customStyle="1" w:styleId="published">
    <w:name w:val="published"/>
    <w:basedOn w:val="Normal"/>
    <w:qFormat/>
    <w:rsid w:val="00C32134"/>
    <w:pPr>
      <w:spacing w:before="100" w:beforeAutospacing="1" w:after="100" w:afterAutospacing="1"/>
    </w:pPr>
    <w:rPr>
      <w:rFonts w:eastAsia="Times New Roman"/>
      <w:sz w:val="24"/>
    </w:rPr>
  </w:style>
  <w:style w:type="paragraph" w:customStyle="1" w:styleId="updated">
    <w:name w:val="updated"/>
    <w:basedOn w:val="Normal"/>
    <w:qFormat/>
    <w:rsid w:val="00C32134"/>
    <w:pPr>
      <w:spacing w:before="100" w:beforeAutospacing="1" w:after="100" w:afterAutospacing="1"/>
    </w:pPr>
    <w:rPr>
      <w:rFonts w:eastAsia="Times New Roman"/>
      <w:sz w:val="24"/>
    </w:rPr>
  </w:style>
  <w:style w:type="character" w:customStyle="1" w:styleId="articlecommentcount">
    <w:name w:val="article_comment_count"/>
    <w:rsid w:val="00C32134"/>
  </w:style>
  <w:style w:type="character" w:customStyle="1" w:styleId="articlerecommendcount">
    <w:name w:val="article_recommend_count"/>
    <w:rsid w:val="00C32134"/>
  </w:style>
  <w:style w:type="character" w:customStyle="1" w:styleId="normaltext1">
    <w:name w:val="normal_text"/>
    <w:rsid w:val="00C32134"/>
  </w:style>
  <w:style w:type="paragraph" w:customStyle="1" w:styleId="storytimestamp">
    <w:name w:val="storytimestamp"/>
    <w:basedOn w:val="Normal"/>
    <w:qFormat/>
    <w:rsid w:val="00C32134"/>
    <w:pPr>
      <w:spacing w:before="100" w:beforeAutospacing="1" w:after="100" w:afterAutospacing="1"/>
    </w:pPr>
    <w:rPr>
      <w:rFonts w:eastAsia="Times New Roman"/>
      <w:sz w:val="24"/>
    </w:rPr>
  </w:style>
  <w:style w:type="character" w:customStyle="1" w:styleId="story-byline">
    <w:name w:val="story-byline"/>
    <w:rsid w:val="00C32134"/>
  </w:style>
  <w:style w:type="character" w:customStyle="1" w:styleId="story-titleline">
    <w:name w:val="story-titleline"/>
    <w:rsid w:val="00C32134"/>
  </w:style>
  <w:style w:type="paragraph" w:styleId="ListBullet2">
    <w:name w:val="List Bullet 2"/>
    <w:basedOn w:val="Normal"/>
    <w:rsid w:val="00C32134"/>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32134"/>
    <w:rPr>
      <w:rFonts w:eastAsia="Times New Roman"/>
      <w:color w:val="000000"/>
      <w:sz w:val="10"/>
    </w:rPr>
  </w:style>
  <w:style w:type="character" w:customStyle="1" w:styleId="UnderlineCardChar1">
    <w:name w:val="Underline Card Char"/>
    <w:rsid w:val="00C32134"/>
    <w:rPr>
      <w:sz w:val="22"/>
      <w:szCs w:val="24"/>
      <w:u w:val="single"/>
      <w:lang w:val="en-US" w:eastAsia="en-US" w:bidi="ar-SA"/>
    </w:rPr>
  </w:style>
  <w:style w:type="character" w:customStyle="1" w:styleId="SourcesCharChar1">
    <w:name w:val="Sources Char Char1"/>
    <w:rsid w:val="00C32134"/>
    <w:rPr>
      <w:rFonts w:cs="Arial"/>
      <w:b/>
      <w:bCs/>
      <w:iCs/>
      <w:sz w:val="24"/>
      <w:szCs w:val="28"/>
      <w:lang w:val="en-US" w:eastAsia="en-US" w:bidi="ar-SA"/>
    </w:rPr>
  </w:style>
  <w:style w:type="paragraph" w:customStyle="1" w:styleId="OmniPage3">
    <w:name w:val="OmniPage #3"/>
    <w:basedOn w:val="Normal"/>
    <w:qFormat/>
    <w:rsid w:val="00C32134"/>
    <w:rPr>
      <w:rFonts w:eastAsia="Times New Roman"/>
      <w:color w:val="000000"/>
      <w:szCs w:val="20"/>
    </w:rPr>
  </w:style>
  <w:style w:type="paragraph" w:customStyle="1" w:styleId="OmniPage16">
    <w:name w:val="OmniPage #16"/>
    <w:basedOn w:val="Normal"/>
    <w:qFormat/>
    <w:rsid w:val="00C32134"/>
    <w:rPr>
      <w:rFonts w:eastAsia="Times New Roman"/>
      <w:color w:val="000000"/>
      <w:szCs w:val="20"/>
    </w:rPr>
  </w:style>
  <w:style w:type="paragraph" w:customStyle="1" w:styleId="OmniPage23">
    <w:name w:val="OmniPage #23"/>
    <w:basedOn w:val="Normal"/>
    <w:qFormat/>
    <w:rsid w:val="00C32134"/>
    <w:rPr>
      <w:rFonts w:eastAsia="Times New Roman"/>
      <w:color w:val="000000"/>
      <w:szCs w:val="20"/>
    </w:rPr>
  </w:style>
  <w:style w:type="paragraph" w:customStyle="1" w:styleId="OmniPage24">
    <w:name w:val="OmniPage #24"/>
    <w:basedOn w:val="Normal"/>
    <w:qFormat/>
    <w:rsid w:val="00C32134"/>
    <w:rPr>
      <w:rFonts w:eastAsia="Times New Roman"/>
      <w:color w:val="000000"/>
      <w:szCs w:val="20"/>
    </w:rPr>
  </w:style>
  <w:style w:type="paragraph" w:customStyle="1" w:styleId="OmniPage27">
    <w:name w:val="OmniPage #27"/>
    <w:basedOn w:val="Normal"/>
    <w:qFormat/>
    <w:rsid w:val="00C32134"/>
    <w:rPr>
      <w:rFonts w:eastAsia="Times New Roman"/>
      <w:color w:val="000000"/>
      <w:szCs w:val="20"/>
    </w:rPr>
  </w:style>
  <w:style w:type="paragraph" w:customStyle="1" w:styleId="OmniPage28">
    <w:name w:val="OmniPage #28"/>
    <w:basedOn w:val="Normal"/>
    <w:qFormat/>
    <w:rsid w:val="00C32134"/>
    <w:rPr>
      <w:rFonts w:eastAsia="Times New Roman"/>
      <w:color w:val="000000"/>
      <w:szCs w:val="20"/>
    </w:rPr>
  </w:style>
  <w:style w:type="paragraph" w:customStyle="1" w:styleId="OmniPage29">
    <w:name w:val="OmniPage #29"/>
    <w:basedOn w:val="Normal"/>
    <w:qFormat/>
    <w:rsid w:val="00C32134"/>
    <w:rPr>
      <w:rFonts w:eastAsia="Times New Roman"/>
      <w:color w:val="000000"/>
      <w:szCs w:val="20"/>
    </w:rPr>
  </w:style>
  <w:style w:type="paragraph" w:customStyle="1" w:styleId="OmniPage30">
    <w:name w:val="OmniPage #30"/>
    <w:basedOn w:val="Normal"/>
    <w:qFormat/>
    <w:rsid w:val="00C32134"/>
    <w:rPr>
      <w:rFonts w:eastAsia="Times New Roman"/>
      <w:color w:val="000000"/>
      <w:szCs w:val="20"/>
    </w:rPr>
  </w:style>
  <w:style w:type="paragraph" w:customStyle="1" w:styleId="OmniPage31">
    <w:name w:val="OmniPage #31"/>
    <w:basedOn w:val="Normal"/>
    <w:qFormat/>
    <w:rsid w:val="00C32134"/>
    <w:rPr>
      <w:rFonts w:eastAsia="Times New Roman"/>
      <w:color w:val="000000"/>
      <w:szCs w:val="20"/>
    </w:rPr>
  </w:style>
  <w:style w:type="paragraph" w:customStyle="1" w:styleId="OmniPage32">
    <w:name w:val="OmniPage #32"/>
    <w:basedOn w:val="Normal"/>
    <w:qFormat/>
    <w:rsid w:val="00C32134"/>
    <w:rPr>
      <w:rFonts w:eastAsia="Times New Roman"/>
      <w:color w:val="000000"/>
      <w:szCs w:val="20"/>
    </w:rPr>
  </w:style>
  <w:style w:type="paragraph" w:customStyle="1" w:styleId="OmniPage33">
    <w:name w:val="OmniPage #33"/>
    <w:basedOn w:val="Normal"/>
    <w:qFormat/>
    <w:rsid w:val="00C32134"/>
    <w:rPr>
      <w:rFonts w:eastAsia="Times New Roman"/>
      <w:color w:val="000000"/>
      <w:szCs w:val="20"/>
    </w:rPr>
  </w:style>
  <w:style w:type="paragraph" w:customStyle="1" w:styleId="OmniPage34">
    <w:name w:val="OmniPage #34"/>
    <w:basedOn w:val="Normal"/>
    <w:qFormat/>
    <w:rsid w:val="00C32134"/>
    <w:rPr>
      <w:rFonts w:eastAsia="Times New Roman"/>
      <w:color w:val="000000"/>
      <w:szCs w:val="20"/>
    </w:rPr>
  </w:style>
  <w:style w:type="paragraph" w:customStyle="1" w:styleId="OmniPage35">
    <w:name w:val="OmniPage #35"/>
    <w:basedOn w:val="Normal"/>
    <w:qFormat/>
    <w:rsid w:val="00C32134"/>
    <w:rPr>
      <w:rFonts w:eastAsia="Times New Roman"/>
      <w:color w:val="000000"/>
      <w:szCs w:val="20"/>
    </w:rPr>
  </w:style>
  <w:style w:type="paragraph" w:customStyle="1" w:styleId="OmniPage36">
    <w:name w:val="OmniPage #36"/>
    <w:basedOn w:val="Normal"/>
    <w:qFormat/>
    <w:rsid w:val="00C32134"/>
    <w:rPr>
      <w:rFonts w:eastAsia="Times New Roman"/>
      <w:color w:val="000000"/>
      <w:szCs w:val="20"/>
    </w:rPr>
  </w:style>
  <w:style w:type="paragraph" w:customStyle="1" w:styleId="OmniPage37">
    <w:name w:val="OmniPage #37"/>
    <w:basedOn w:val="Normal"/>
    <w:qFormat/>
    <w:rsid w:val="00C32134"/>
    <w:rPr>
      <w:rFonts w:eastAsia="Times New Roman"/>
      <w:color w:val="000000"/>
      <w:szCs w:val="20"/>
    </w:rPr>
  </w:style>
  <w:style w:type="paragraph" w:customStyle="1" w:styleId="OmniPage38">
    <w:name w:val="OmniPage #38"/>
    <w:basedOn w:val="Normal"/>
    <w:qFormat/>
    <w:rsid w:val="00C32134"/>
    <w:rPr>
      <w:rFonts w:eastAsia="Times New Roman"/>
      <w:color w:val="000000"/>
      <w:szCs w:val="20"/>
    </w:rPr>
  </w:style>
  <w:style w:type="paragraph" w:customStyle="1" w:styleId="OmniPage39">
    <w:name w:val="OmniPage #39"/>
    <w:basedOn w:val="Normal"/>
    <w:qFormat/>
    <w:rsid w:val="00C32134"/>
    <w:rPr>
      <w:rFonts w:eastAsia="Times New Roman"/>
      <w:color w:val="000000"/>
      <w:szCs w:val="20"/>
    </w:rPr>
  </w:style>
  <w:style w:type="paragraph" w:customStyle="1" w:styleId="OmniPage40">
    <w:name w:val="OmniPage #40"/>
    <w:basedOn w:val="Normal"/>
    <w:qFormat/>
    <w:rsid w:val="00C32134"/>
    <w:rPr>
      <w:rFonts w:eastAsia="Times New Roman"/>
      <w:color w:val="000000"/>
      <w:szCs w:val="20"/>
    </w:rPr>
  </w:style>
  <w:style w:type="paragraph" w:customStyle="1" w:styleId="OmniPage41">
    <w:name w:val="OmniPage #41"/>
    <w:basedOn w:val="Normal"/>
    <w:qFormat/>
    <w:rsid w:val="00C32134"/>
    <w:rPr>
      <w:rFonts w:eastAsia="Times New Roman"/>
      <w:color w:val="000000"/>
      <w:szCs w:val="20"/>
    </w:rPr>
  </w:style>
  <w:style w:type="paragraph" w:customStyle="1" w:styleId="OmniPage42">
    <w:name w:val="OmniPage #42"/>
    <w:basedOn w:val="Normal"/>
    <w:qFormat/>
    <w:rsid w:val="00C32134"/>
    <w:rPr>
      <w:rFonts w:eastAsia="Times New Roman"/>
      <w:color w:val="000000"/>
      <w:szCs w:val="20"/>
    </w:rPr>
  </w:style>
  <w:style w:type="paragraph" w:customStyle="1" w:styleId="OmniPage43">
    <w:name w:val="OmniPage #43"/>
    <w:basedOn w:val="Normal"/>
    <w:qFormat/>
    <w:rsid w:val="00C32134"/>
    <w:rPr>
      <w:rFonts w:eastAsia="Times New Roman"/>
      <w:color w:val="000000"/>
      <w:szCs w:val="20"/>
    </w:rPr>
  </w:style>
  <w:style w:type="paragraph" w:customStyle="1" w:styleId="OmniPage44">
    <w:name w:val="OmniPage #44"/>
    <w:basedOn w:val="Normal"/>
    <w:qFormat/>
    <w:rsid w:val="00C32134"/>
    <w:rPr>
      <w:rFonts w:eastAsia="Times New Roman"/>
      <w:color w:val="000000"/>
      <w:szCs w:val="20"/>
    </w:rPr>
  </w:style>
  <w:style w:type="paragraph" w:customStyle="1" w:styleId="OmniPage45">
    <w:name w:val="OmniPage #45"/>
    <w:basedOn w:val="Normal"/>
    <w:qFormat/>
    <w:rsid w:val="00C32134"/>
    <w:rPr>
      <w:rFonts w:eastAsia="Times New Roman"/>
      <w:color w:val="000000"/>
      <w:szCs w:val="20"/>
    </w:rPr>
  </w:style>
  <w:style w:type="paragraph" w:customStyle="1" w:styleId="OmniPage46">
    <w:name w:val="OmniPage #46"/>
    <w:basedOn w:val="Normal"/>
    <w:qFormat/>
    <w:rsid w:val="00C32134"/>
    <w:rPr>
      <w:rFonts w:eastAsia="Times New Roman"/>
      <w:color w:val="000000"/>
      <w:szCs w:val="20"/>
    </w:rPr>
  </w:style>
  <w:style w:type="paragraph" w:customStyle="1" w:styleId="OmniPage47">
    <w:name w:val="OmniPage #47"/>
    <w:basedOn w:val="Normal"/>
    <w:qFormat/>
    <w:rsid w:val="00C32134"/>
    <w:rPr>
      <w:rFonts w:eastAsia="Times New Roman"/>
      <w:color w:val="000000"/>
      <w:szCs w:val="20"/>
    </w:rPr>
  </w:style>
  <w:style w:type="paragraph" w:customStyle="1" w:styleId="OmniPage48">
    <w:name w:val="OmniPage #48"/>
    <w:basedOn w:val="Normal"/>
    <w:qFormat/>
    <w:rsid w:val="00C32134"/>
    <w:rPr>
      <w:rFonts w:eastAsia="Times New Roman"/>
      <w:color w:val="000000"/>
      <w:szCs w:val="20"/>
    </w:rPr>
  </w:style>
  <w:style w:type="paragraph" w:customStyle="1" w:styleId="OmniPage49">
    <w:name w:val="OmniPage #49"/>
    <w:basedOn w:val="Normal"/>
    <w:qFormat/>
    <w:rsid w:val="00C32134"/>
    <w:rPr>
      <w:rFonts w:eastAsia="Times New Roman"/>
      <w:color w:val="000000"/>
      <w:szCs w:val="20"/>
    </w:rPr>
  </w:style>
  <w:style w:type="paragraph" w:customStyle="1" w:styleId="OmniPage50">
    <w:name w:val="OmniPage #50"/>
    <w:basedOn w:val="Normal"/>
    <w:qFormat/>
    <w:rsid w:val="00C32134"/>
    <w:rPr>
      <w:rFonts w:eastAsia="Times New Roman"/>
      <w:color w:val="000000"/>
      <w:szCs w:val="20"/>
    </w:rPr>
  </w:style>
  <w:style w:type="paragraph" w:customStyle="1" w:styleId="OmniPage51">
    <w:name w:val="OmniPage #51"/>
    <w:basedOn w:val="Normal"/>
    <w:qFormat/>
    <w:rsid w:val="00C32134"/>
    <w:rPr>
      <w:rFonts w:eastAsia="Times New Roman"/>
      <w:color w:val="000000"/>
      <w:szCs w:val="20"/>
    </w:rPr>
  </w:style>
  <w:style w:type="paragraph" w:customStyle="1" w:styleId="OmniPage52">
    <w:name w:val="OmniPage #52"/>
    <w:basedOn w:val="Normal"/>
    <w:qFormat/>
    <w:rsid w:val="00C32134"/>
    <w:rPr>
      <w:rFonts w:eastAsia="Times New Roman"/>
      <w:color w:val="000000"/>
      <w:szCs w:val="20"/>
    </w:rPr>
  </w:style>
  <w:style w:type="paragraph" w:customStyle="1" w:styleId="OmniPage53">
    <w:name w:val="OmniPage #53"/>
    <w:basedOn w:val="Normal"/>
    <w:qFormat/>
    <w:rsid w:val="00C32134"/>
    <w:rPr>
      <w:rFonts w:eastAsia="Times New Roman"/>
      <w:color w:val="000000"/>
      <w:szCs w:val="20"/>
    </w:rPr>
  </w:style>
  <w:style w:type="paragraph" w:customStyle="1" w:styleId="OmniPage54">
    <w:name w:val="OmniPage #54"/>
    <w:basedOn w:val="Normal"/>
    <w:qFormat/>
    <w:rsid w:val="00C32134"/>
    <w:rPr>
      <w:rFonts w:eastAsia="Times New Roman"/>
      <w:color w:val="000000"/>
      <w:szCs w:val="20"/>
    </w:rPr>
  </w:style>
  <w:style w:type="paragraph" w:customStyle="1" w:styleId="OmniPage55">
    <w:name w:val="OmniPage #55"/>
    <w:basedOn w:val="Normal"/>
    <w:qFormat/>
    <w:rsid w:val="00C32134"/>
    <w:rPr>
      <w:rFonts w:eastAsia="Times New Roman"/>
      <w:color w:val="000000"/>
      <w:szCs w:val="20"/>
    </w:rPr>
  </w:style>
  <w:style w:type="paragraph" w:customStyle="1" w:styleId="OmniPage56">
    <w:name w:val="OmniPage #56"/>
    <w:basedOn w:val="Normal"/>
    <w:qFormat/>
    <w:rsid w:val="00C32134"/>
    <w:rPr>
      <w:rFonts w:eastAsia="Times New Roman"/>
      <w:color w:val="000000"/>
      <w:szCs w:val="20"/>
    </w:rPr>
  </w:style>
  <w:style w:type="paragraph" w:customStyle="1" w:styleId="OmniPage57">
    <w:name w:val="OmniPage #57"/>
    <w:basedOn w:val="Normal"/>
    <w:qFormat/>
    <w:rsid w:val="00C32134"/>
    <w:rPr>
      <w:rFonts w:eastAsia="Times New Roman"/>
      <w:color w:val="000000"/>
      <w:szCs w:val="20"/>
    </w:rPr>
  </w:style>
  <w:style w:type="paragraph" w:customStyle="1" w:styleId="OmniPage58">
    <w:name w:val="OmniPage #58"/>
    <w:basedOn w:val="Normal"/>
    <w:qFormat/>
    <w:rsid w:val="00C32134"/>
    <w:rPr>
      <w:rFonts w:eastAsia="Times New Roman"/>
      <w:color w:val="000000"/>
      <w:szCs w:val="20"/>
    </w:rPr>
  </w:style>
  <w:style w:type="paragraph" w:customStyle="1" w:styleId="OmniPage59">
    <w:name w:val="OmniPage #59"/>
    <w:basedOn w:val="Normal"/>
    <w:qFormat/>
    <w:rsid w:val="00C32134"/>
    <w:rPr>
      <w:rFonts w:eastAsia="Times New Roman"/>
      <w:color w:val="000000"/>
      <w:szCs w:val="20"/>
    </w:rPr>
  </w:style>
  <w:style w:type="paragraph" w:customStyle="1" w:styleId="OmniPage60">
    <w:name w:val="OmniPage #60"/>
    <w:basedOn w:val="Normal"/>
    <w:qFormat/>
    <w:rsid w:val="00C32134"/>
    <w:rPr>
      <w:rFonts w:eastAsia="Times New Roman"/>
      <w:color w:val="000000"/>
      <w:szCs w:val="20"/>
    </w:rPr>
  </w:style>
  <w:style w:type="paragraph" w:customStyle="1" w:styleId="OmniPage61">
    <w:name w:val="OmniPage #61"/>
    <w:basedOn w:val="Normal"/>
    <w:qFormat/>
    <w:rsid w:val="00C32134"/>
    <w:rPr>
      <w:rFonts w:eastAsia="Times New Roman"/>
      <w:color w:val="000000"/>
      <w:szCs w:val="20"/>
    </w:rPr>
  </w:style>
  <w:style w:type="paragraph" w:customStyle="1" w:styleId="OmniPage62">
    <w:name w:val="OmniPage #62"/>
    <w:basedOn w:val="Normal"/>
    <w:qFormat/>
    <w:rsid w:val="00C32134"/>
    <w:rPr>
      <w:rFonts w:eastAsia="Times New Roman"/>
      <w:color w:val="000000"/>
      <w:szCs w:val="20"/>
    </w:rPr>
  </w:style>
  <w:style w:type="paragraph" w:customStyle="1" w:styleId="OmniPage63">
    <w:name w:val="OmniPage #63"/>
    <w:basedOn w:val="Normal"/>
    <w:qFormat/>
    <w:rsid w:val="00C32134"/>
    <w:rPr>
      <w:rFonts w:eastAsia="Times New Roman"/>
      <w:color w:val="000000"/>
      <w:szCs w:val="20"/>
    </w:rPr>
  </w:style>
  <w:style w:type="paragraph" w:customStyle="1" w:styleId="OmniPage64">
    <w:name w:val="OmniPage #64"/>
    <w:basedOn w:val="Normal"/>
    <w:qFormat/>
    <w:rsid w:val="00C32134"/>
    <w:rPr>
      <w:rFonts w:eastAsia="Times New Roman"/>
      <w:color w:val="000000"/>
      <w:szCs w:val="20"/>
    </w:rPr>
  </w:style>
  <w:style w:type="paragraph" w:customStyle="1" w:styleId="OmniPage65">
    <w:name w:val="OmniPage #65"/>
    <w:basedOn w:val="Normal"/>
    <w:qFormat/>
    <w:rsid w:val="00C32134"/>
    <w:rPr>
      <w:rFonts w:eastAsia="Times New Roman"/>
      <w:color w:val="000000"/>
      <w:szCs w:val="20"/>
    </w:rPr>
  </w:style>
  <w:style w:type="paragraph" w:customStyle="1" w:styleId="OmniPage66">
    <w:name w:val="OmniPage #66"/>
    <w:basedOn w:val="Normal"/>
    <w:qFormat/>
    <w:rsid w:val="00C32134"/>
    <w:rPr>
      <w:rFonts w:eastAsia="Times New Roman"/>
      <w:color w:val="000000"/>
      <w:szCs w:val="20"/>
    </w:rPr>
  </w:style>
  <w:style w:type="paragraph" w:customStyle="1" w:styleId="OmniPage67">
    <w:name w:val="OmniPage #67"/>
    <w:basedOn w:val="Normal"/>
    <w:qFormat/>
    <w:rsid w:val="00C32134"/>
    <w:rPr>
      <w:rFonts w:eastAsia="Times New Roman"/>
      <w:color w:val="000000"/>
      <w:szCs w:val="20"/>
    </w:rPr>
  </w:style>
  <w:style w:type="paragraph" w:customStyle="1" w:styleId="OmniPage68">
    <w:name w:val="OmniPage #68"/>
    <w:basedOn w:val="Normal"/>
    <w:qFormat/>
    <w:rsid w:val="00C32134"/>
    <w:rPr>
      <w:rFonts w:eastAsia="Times New Roman"/>
      <w:color w:val="000000"/>
      <w:szCs w:val="20"/>
    </w:rPr>
  </w:style>
  <w:style w:type="paragraph" w:customStyle="1" w:styleId="OmniPage69">
    <w:name w:val="OmniPage #69"/>
    <w:basedOn w:val="Normal"/>
    <w:qFormat/>
    <w:rsid w:val="00C32134"/>
    <w:rPr>
      <w:rFonts w:eastAsia="Times New Roman"/>
      <w:color w:val="000000"/>
      <w:szCs w:val="20"/>
    </w:rPr>
  </w:style>
  <w:style w:type="paragraph" w:customStyle="1" w:styleId="OmniPage70">
    <w:name w:val="OmniPage #70"/>
    <w:basedOn w:val="Normal"/>
    <w:qFormat/>
    <w:rsid w:val="00C32134"/>
    <w:rPr>
      <w:rFonts w:eastAsia="Times New Roman"/>
      <w:color w:val="000000"/>
      <w:szCs w:val="20"/>
    </w:rPr>
  </w:style>
  <w:style w:type="paragraph" w:customStyle="1" w:styleId="OmniPage71">
    <w:name w:val="OmniPage #71"/>
    <w:basedOn w:val="Normal"/>
    <w:qFormat/>
    <w:rsid w:val="00C32134"/>
    <w:rPr>
      <w:rFonts w:eastAsia="Times New Roman"/>
      <w:color w:val="000000"/>
      <w:szCs w:val="20"/>
    </w:rPr>
  </w:style>
  <w:style w:type="table" w:customStyle="1" w:styleId="MediumGrid22">
    <w:name w:val="Medium Grid 22"/>
    <w:basedOn w:val="TableNormal"/>
    <w:uiPriority w:val="68"/>
    <w:rsid w:val="00C3213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32134"/>
    <w:rPr>
      <w:rFonts w:ascii="Times New Roman" w:eastAsia="Times New Roman" w:hAnsi="Times New Roman" w:cs="Calibri"/>
      <w:sz w:val="16"/>
      <w:szCs w:val="20"/>
    </w:rPr>
  </w:style>
  <w:style w:type="character" w:customStyle="1" w:styleId="createby">
    <w:name w:val="createby"/>
    <w:rsid w:val="00C32134"/>
  </w:style>
  <w:style w:type="character" w:customStyle="1" w:styleId="quote-right">
    <w:name w:val="quote-right"/>
    <w:rsid w:val="00C32134"/>
  </w:style>
  <w:style w:type="character" w:customStyle="1" w:styleId="smallcase">
    <w:name w:val="smallcase"/>
    <w:rsid w:val="00C32134"/>
  </w:style>
  <w:style w:type="character" w:customStyle="1" w:styleId="ft2">
    <w:name w:val="ft2"/>
    <w:rsid w:val="00C32134"/>
  </w:style>
  <w:style w:type="character" w:customStyle="1" w:styleId="ft3">
    <w:name w:val="ft3"/>
    <w:rsid w:val="00C32134"/>
  </w:style>
  <w:style w:type="character" w:customStyle="1" w:styleId="StyleTimesNewRoman12ptBold1">
    <w:name w:val="Style Times New Roman 12 pt Bold1"/>
    <w:rsid w:val="00C32134"/>
    <w:rPr>
      <w:b/>
      <w:bCs/>
      <w:sz w:val="24"/>
    </w:rPr>
  </w:style>
  <w:style w:type="character" w:customStyle="1" w:styleId="CircledChar2">
    <w:name w:val="Circled Char2"/>
    <w:rsid w:val="00C32134"/>
    <w:rPr>
      <w:rFonts w:eastAsia="MS Mincho"/>
      <w:b/>
      <w:szCs w:val="24"/>
      <w:u w:val="single"/>
      <w:lang w:val="en-US" w:eastAsia="ja-JP" w:bidi="ar-SA"/>
    </w:rPr>
  </w:style>
  <w:style w:type="character" w:customStyle="1" w:styleId="SmallTextChar2">
    <w:name w:val="Small Text Char2"/>
    <w:rsid w:val="00C32134"/>
    <w:rPr>
      <w:rFonts w:eastAsia="MS Mincho"/>
      <w:sz w:val="15"/>
      <w:szCs w:val="24"/>
      <w:lang w:val="en-US" w:eastAsia="ja-JP" w:bidi="ar-SA"/>
    </w:rPr>
  </w:style>
  <w:style w:type="character" w:customStyle="1" w:styleId="BoldandUnderlineCharCharCharCharChar1">
    <w:name w:val="Bold and Underline Char Char Char Char Char1"/>
    <w:rsid w:val="00C32134"/>
    <w:rPr>
      <w:b/>
      <w:szCs w:val="24"/>
      <w:u w:val="single"/>
      <w:lang w:val="en-US" w:eastAsia="en-US" w:bidi="ar-SA"/>
    </w:rPr>
  </w:style>
  <w:style w:type="character" w:customStyle="1" w:styleId="SmallCardChar">
    <w:name w:val="Small Card Char"/>
    <w:rsid w:val="00C32134"/>
    <w:rPr>
      <w:rFonts w:ascii="Palatino Linotype" w:eastAsia="Times New Roman" w:hAnsi="Palatino Linotype"/>
      <w:sz w:val="12"/>
      <w:szCs w:val="24"/>
    </w:rPr>
  </w:style>
  <w:style w:type="character" w:customStyle="1" w:styleId="StyleBoldUnderline10ptBold">
    <w:name w:val="Style Bold Underline + 10 pt Bold"/>
    <w:rsid w:val="00C32134"/>
    <w:rPr>
      <w:b/>
      <w:bCs/>
      <w:sz w:val="20"/>
      <w:u w:val="thick"/>
    </w:rPr>
  </w:style>
  <w:style w:type="character" w:customStyle="1" w:styleId="separator">
    <w:name w:val="separator"/>
    <w:rsid w:val="00C32134"/>
  </w:style>
  <w:style w:type="character" w:customStyle="1" w:styleId="PageHeaderChar">
    <w:name w:val="Page Header Char"/>
    <w:link w:val="PageHeader"/>
    <w:rsid w:val="00C32134"/>
    <w:rPr>
      <w:rFonts w:ascii="Calibri" w:hAnsi="Calibri" w:cs="Calibri"/>
    </w:rPr>
  </w:style>
  <w:style w:type="paragraph" w:customStyle="1" w:styleId="NormalNoUnderline">
    <w:name w:val="Normal + No Underline"/>
    <w:basedOn w:val="Normal"/>
    <w:link w:val="NormalNoUnderlineChar"/>
    <w:qFormat/>
    <w:rsid w:val="00C32134"/>
    <w:pPr>
      <w:ind w:left="720"/>
    </w:pPr>
    <w:rPr>
      <w:rFonts w:eastAsia="Times New Roman"/>
      <w:sz w:val="12"/>
    </w:rPr>
  </w:style>
  <w:style w:type="character" w:customStyle="1" w:styleId="NormalNoUnderlineChar">
    <w:name w:val="Normal + No Underline Char"/>
    <w:link w:val="NormalNoUnderline"/>
    <w:rsid w:val="00C32134"/>
    <w:rPr>
      <w:rFonts w:ascii="Calibri" w:eastAsia="Times New Roman" w:hAnsi="Calibri" w:cs="Calibri"/>
      <w:sz w:val="12"/>
    </w:rPr>
  </w:style>
  <w:style w:type="paragraph" w:customStyle="1" w:styleId="TagCite3">
    <w:name w:val="Tag Cite"/>
    <w:basedOn w:val="PageHeader"/>
    <w:link w:val="TagCiteChar4"/>
    <w:qFormat/>
    <w:rsid w:val="00C32134"/>
    <w:rPr>
      <w:rFonts w:ascii="Arial Narrow" w:eastAsia="SimSun" w:hAnsi="Arial Narrow"/>
      <w:b/>
      <w:sz w:val="24"/>
      <w:lang w:eastAsia="zh-CN"/>
    </w:rPr>
  </w:style>
  <w:style w:type="character" w:customStyle="1" w:styleId="TagCiteChar4">
    <w:name w:val="Tag Cite Char"/>
    <w:link w:val="TagCite3"/>
    <w:rsid w:val="00C32134"/>
    <w:rPr>
      <w:rFonts w:ascii="Arial Narrow" w:eastAsia="SimSun" w:hAnsi="Arial Narrow" w:cs="Calibri"/>
      <w:b/>
      <w:sz w:val="24"/>
      <w:lang w:eastAsia="zh-CN"/>
    </w:rPr>
  </w:style>
  <w:style w:type="character" w:customStyle="1" w:styleId="smalllink">
    <w:name w:val="smalllink"/>
    <w:rsid w:val="00C32134"/>
  </w:style>
  <w:style w:type="character" w:customStyle="1" w:styleId="bighead1">
    <w:name w:val="bighead1"/>
    <w:rsid w:val="00C32134"/>
    <w:rPr>
      <w:rFonts w:ascii="Verdana" w:hAnsi="Verdana" w:hint="default"/>
      <w:b/>
      <w:bCs/>
      <w:sz w:val="27"/>
      <w:szCs w:val="27"/>
    </w:rPr>
  </w:style>
  <w:style w:type="character" w:customStyle="1" w:styleId="Underline-WFU">
    <w:name w:val="Underline-WFU"/>
    <w:uiPriority w:val="1"/>
    <w:qFormat/>
    <w:rsid w:val="00C32134"/>
    <w:rPr>
      <w:rFonts w:ascii="Cambria" w:hAnsi="Cambria"/>
      <w:sz w:val="21"/>
      <w:u w:val="single"/>
    </w:rPr>
  </w:style>
  <w:style w:type="paragraph" w:customStyle="1" w:styleId="Tiny-WFU">
    <w:name w:val="Tiny-WFU"/>
    <w:basedOn w:val="Normal"/>
    <w:qFormat/>
    <w:rsid w:val="00C32134"/>
    <w:rPr>
      <w:rFonts w:ascii="Cambria" w:eastAsia="Malgun Gothic" w:hAnsi="Cambria"/>
      <w:sz w:val="12"/>
      <w:lang w:eastAsia="ko-KR"/>
    </w:rPr>
  </w:style>
  <w:style w:type="paragraph" w:customStyle="1" w:styleId="Indentation">
    <w:name w:val="Indentation"/>
    <w:basedOn w:val="Normal"/>
    <w:qFormat/>
    <w:rsid w:val="00C32134"/>
    <w:pPr>
      <w:ind w:left="288" w:right="288"/>
    </w:pPr>
    <w:rPr>
      <w:rFonts w:eastAsia="Calibri"/>
    </w:rPr>
  </w:style>
  <w:style w:type="paragraph" w:customStyle="1" w:styleId="departments">
    <w:name w:val="departments"/>
    <w:basedOn w:val="Normal"/>
    <w:qFormat/>
    <w:rsid w:val="00C32134"/>
    <w:pPr>
      <w:spacing w:before="100" w:beforeAutospacing="1" w:after="100" w:afterAutospacing="1"/>
    </w:pPr>
    <w:rPr>
      <w:rFonts w:eastAsia="Times New Roman"/>
      <w:sz w:val="24"/>
    </w:rPr>
  </w:style>
  <w:style w:type="character" w:customStyle="1" w:styleId="left-date1">
    <w:name w:val="left-date1"/>
    <w:rsid w:val="00C32134"/>
    <w:rPr>
      <w:rFonts w:ascii="Verdana" w:hAnsi="Verdana" w:hint="default"/>
      <w:color w:val="666666"/>
      <w:sz w:val="14"/>
      <w:szCs w:val="14"/>
    </w:rPr>
  </w:style>
  <w:style w:type="paragraph" w:customStyle="1" w:styleId="seeall">
    <w:name w:val="seeall"/>
    <w:basedOn w:val="Normal"/>
    <w:qFormat/>
    <w:rsid w:val="00C32134"/>
    <w:pPr>
      <w:spacing w:before="100" w:beforeAutospacing="1" w:after="100" w:afterAutospacing="1"/>
    </w:pPr>
    <w:rPr>
      <w:rFonts w:eastAsia="Times New Roman"/>
      <w:sz w:val="24"/>
    </w:rPr>
  </w:style>
  <w:style w:type="character" w:customStyle="1" w:styleId="list-comma">
    <w:name w:val="list-comma"/>
    <w:basedOn w:val="DefaultParagraphFont"/>
    <w:rsid w:val="00C32134"/>
  </w:style>
  <w:style w:type="character" w:customStyle="1" w:styleId="livefyre-commentcount">
    <w:name w:val="livefyre-commentcount"/>
    <w:basedOn w:val="DefaultParagraphFont"/>
    <w:rsid w:val="00C32134"/>
  </w:style>
  <w:style w:type="character" w:customStyle="1" w:styleId="rednegchange">
    <w:name w:val="red_neg_change"/>
    <w:basedOn w:val="DefaultParagraphFont"/>
    <w:rsid w:val="00C32134"/>
  </w:style>
  <w:style w:type="character" w:customStyle="1" w:styleId="wsodqchgshow">
    <w:name w:val="wsodq_chgshow"/>
    <w:basedOn w:val="DefaultParagraphFont"/>
    <w:rsid w:val="00C32134"/>
  </w:style>
  <w:style w:type="character" w:customStyle="1" w:styleId="greenposchange">
    <w:name w:val="green_pos_change"/>
    <w:basedOn w:val="DefaultParagraphFont"/>
    <w:rsid w:val="00C32134"/>
  </w:style>
  <w:style w:type="paragraph" w:customStyle="1" w:styleId="image-caption">
    <w:name w:val="image-caption"/>
    <w:basedOn w:val="Normal"/>
    <w:qFormat/>
    <w:rsid w:val="00C32134"/>
    <w:pPr>
      <w:spacing w:before="100" w:beforeAutospacing="1" w:after="100" w:afterAutospacing="1"/>
    </w:pPr>
    <w:rPr>
      <w:rFonts w:eastAsia="Times New Roman"/>
      <w:sz w:val="24"/>
    </w:rPr>
  </w:style>
  <w:style w:type="character" w:customStyle="1" w:styleId="image-credit">
    <w:name w:val="image-credit"/>
    <w:basedOn w:val="DefaultParagraphFont"/>
    <w:rsid w:val="00C32134"/>
  </w:style>
  <w:style w:type="paragraph" w:customStyle="1" w:styleId="gascontcredit">
    <w:name w:val="gas_cont_credit"/>
    <w:basedOn w:val="Normal"/>
    <w:qFormat/>
    <w:rsid w:val="00C32134"/>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C32134"/>
    <w:rPr>
      <w:b/>
      <w:szCs w:val="24"/>
      <w:u w:val="single"/>
      <w:lang w:val="en-US" w:eastAsia="en-US" w:bidi="ar-SA"/>
    </w:rPr>
  </w:style>
  <w:style w:type="paragraph" w:customStyle="1" w:styleId="endarticle">
    <w:name w:val="endarticle"/>
    <w:basedOn w:val="Normal"/>
    <w:uiPriority w:val="99"/>
    <w:qFormat/>
    <w:rsid w:val="00C32134"/>
    <w:pPr>
      <w:spacing w:before="100" w:beforeAutospacing="1" w:after="100" w:afterAutospacing="1"/>
    </w:pPr>
    <w:rPr>
      <w:rFonts w:eastAsia="Times New Roman"/>
      <w:sz w:val="24"/>
    </w:rPr>
  </w:style>
  <w:style w:type="paragraph" w:customStyle="1" w:styleId="a-body-text">
    <w:name w:val="a-body-text"/>
    <w:basedOn w:val="Normal"/>
    <w:uiPriority w:val="99"/>
    <w:qFormat/>
    <w:rsid w:val="00C32134"/>
    <w:pPr>
      <w:spacing w:before="100" w:beforeAutospacing="1" w:after="100" w:afterAutospacing="1"/>
    </w:pPr>
    <w:rPr>
      <w:rFonts w:eastAsia="Times New Roman"/>
      <w:sz w:val="24"/>
    </w:rPr>
  </w:style>
  <w:style w:type="paragraph" w:customStyle="1" w:styleId="obgpara">
    <w:name w:val="obg_para"/>
    <w:basedOn w:val="Normal"/>
    <w:uiPriority w:val="99"/>
    <w:qFormat/>
    <w:rsid w:val="00C32134"/>
    <w:pPr>
      <w:spacing w:before="100" w:beforeAutospacing="1" w:after="100" w:afterAutospacing="1"/>
    </w:pPr>
    <w:rPr>
      <w:rFonts w:eastAsia="Times New Roman"/>
      <w:sz w:val="24"/>
    </w:rPr>
  </w:style>
  <w:style w:type="character" w:customStyle="1" w:styleId="caption4">
    <w:name w:val="caption4"/>
    <w:basedOn w:val="DefaultParagraphFont"/>
    <w:rsid w:val="00C32134"/>
  </w:style>
  <w:style w:type="character" w:customStyle="1" w:styleId="honorific-prefix">
    <w:name w:val="honorific-prefix"/>
    <w:basedOn w:val="DefaultParagraphFont"/>
    <w:rsid w:val="00C32134"/>
  </w:style>
  <w:style w:type="character" w:customStyle="1" w:styleId="given-name">
    <w:name w:val="given-name"/>
    <w:basedOn w:val="DefaultParagraphFont"/>
    <w:rsid w:val="00C32134"/>
  </w:style>
  <w:style w:type="character" w:customStyle="1" w:styleId="family-name">
    <w:name w:val="family-name"/>
    <w:basedOn w:val="DefaultParagraphFont"/>
    <w:rsid w:val="00C32134"/>
  </w:style>
  <w:style w:type="character" w:customStyle="1" w:styleId="chead">
    <w:name w:val="chead"/>
    <w:basedOn w:val="DefaultParagraphFont"/>
    <w:rsid w:val="00C32134"/>
  </w:style>
  <w:style w:type="character" w:customStyle="1" w:styleId="obgcapsstart">
    <w:name w:val="obg_caps_start"/>
    <w:basedOn w:val="DefaultParagraphFont"/>
    <w:rsid w:val="00C32134"/>
  </w:style>
  <w:style w:type="character" w:customStyle="1" w:styleId="subheader">
    <w:name w:val="subheader"/>
    <w:basedOn w:val="DefaultParagraphFont"/>
    <w:rsid w:val="00C32134"/>
  </w:style>
  <w:style w:type="paragraph" w:customStyle="1" w:styleId="text-textbodyhoustontexttext-dateline">
    <w:name w:val="text-textbody houstontext text-dateline"/>
    <w:basedOn w:val="Normal"/>
    <w:qFormat/>
    <w:rsid w:val="00C32134"/>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32134"/>
    <w:pPr>
      <w:spacing w:before="100" w:beforeAutospacing="1" w:after="100" w:afterAutospacing="1"/>
    </w:pPr>
    <w:rPr>
      <w:rFonts w:eastAsia="Times New Roman"/>
      <w:sz w:val="24"/>
    </w:rPr>
  </w:style>
  <w:style w:type="paragraph" w:customStyle="1" w:styleId="msolistparagraph0">
    <w:name w:val="msolistparagraph"/>
    <w:basedOn w:val="Normal"/>
    <w:qFormat/>
    <w:rsid w:val="00C32134"/>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32134"/>
    <w:pPr>
      <w:spacing w:before="100" w:beforeAutospacing="1" w:after="100" w:afterAutospacing="1"/>
    </w:pPr>
    <w:rPr>
      <w:rFonts w:eastAsia="Times New Roman"/>
      <w:sz w:val="24"/>
    </w:rPr>
  </w:style>
  <w:style w:type="paragraph" w:customStyle="1" w:styleId="StyleStyle4LatinTimesNewRomanAsianSimSunBold">
    <w:name w:val="Style Style4 + (Latin) Times New Roman (Asian) SimSun Bold"/>
    <w:basedOn w:val="Style4"/>
    <w:link w:val="StyleStyle4LatinTimesNewRomanAsianSimSunBoldChar"/>
    <w:qFormat/>
    <w:rsid w:val="00C32134"/>
    <w:rPr>
      <w:rFonts w:eastAsia="SimSun" w:cs="Calibri"/>
      <w:b/>
      <w:bCs/>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C32134"/>
    <w:rPr>
      <w:rFonts w:ascii="Arial Narrow" w:eastAsia="SimSun" w:hAnsi="Arial Narrow" w:cs="Calibri"/>
      <w:b/>
      <w:bCs/>
      <w:u w:val="single"/>
      <w:lang w:eastAsia="zh-CN"/>
    </w:rPr>
  </w:style>
  <w:style w:type="character" w:customStyle="1" w:styleId="articlehead2">
    <w:name w:val="articlehead2"/>
    <w:basedOn w:val="DefaultParagraphFont"/>
    <w:rsid w:val="00C32134"/>
  </w:style>
  <w:style w:type="character" w:customStyle="1" w:styleId="pronset">
    <w:name w:val="pronset"/>
    <w:basedOn w:val="DefaultParagraphFont"/>
    <w:rsid w:val="00C32134"/>
  </w:style>
  <w:style w:type="character" w:customStyle="1" w:styleId="showipapr">
    <w:name w:val="show_ipapr"/>
    <w:basedOn w:val="DefaultParagraphFont"/>
    <w:rsid w:val="00C32134"/>
  </w:style>
  <w:style w:type="character" w:customStyle="1" w:styleId="prondelim">
    <w:name w:val="prondelim"/>
    <w:basedOn w:val="DefaultParagraphFont"/>
    <w:rsid w:val="00C32134"/>
  </w:style>
  <w:style w:type="character" w:customStyle="1" w:styleId="prontoggle">
    <w:name w:val="pron_toggle"/>
    <w:basedOn w:val="DefaultParagraphFont"/>
    <w:rsid w:val="00C32134"/>
  </w:style>
  <w:style w:type="character" w:customStyle="1" w:styleId="showspellpr">
    <w:name w:val="show_spellpr"/>
    <w:basedOn w:val="DefaultParagraphFont"/>
    <w:rsid w:val="00C32134"/>
  </w:style>
  <w:style w:type="character" w:customStyle="1" w:styleId="boldface">
    <w:name w:val="boldface"/>
    <w:basedOn w:val="DefaultParagraphFont"/>
    <w:rsid w:val="00C32134"/>
  </w:style>
  <w:style w:type="character" w:customStyle="1" w:styleId="pg">
    <w:name w:val="pg"/>
    <w:basedOn w:val="DefaultParagraphFont"/>
    <w:rsid w:val="00C32134"/>
  </w:style>
  <w:style w:type="character" w:customStyle="1" w:styleId="secondary-bf">
    <w:name w:val="secondary-bf"/>
    <w:basedOn w:val="DefaultParagraphFont"/>
    <w:rsid w:val="00C32134"/>
  </w:style>
  <w:style w:type="character" w:customStyle="1" w:styleId="dnindex">
    <w:name w:val="dnindex"/>
    <w:basedOn w:val="DefaultParagraphFont"/>
    <w:rsid w:val="00C32134"/>
  </w:style>
  <w:style w:type="character" w:customStyle="1" w:styleId="althead">
    <w:name w:val="althead"/>
    <w:basedOn w:val="DefaultParagraphFont"/>
    <w:rsid w:val="00C32134"/>
  </w:style>
  <w:style w:type="character" w:customStyle="1" w:styleId="arbd1">
    <w:name w:val="arbd1"/>
    <w:basedOn w:val="DefaultParagraphFont"/>
    <w:rsid w:val="00C32134"/>
  </w:style>
  <w:style w:type="character" w:customStyle="1" w:styleId="unx">
    <w:name w:val="unx"/>
    <w:basedOn w:val="DefaultParagraphFont"/>
    <w:rsid w:val="00C32134"/>
  </w:style>
  <w:style w:type="character" w:customStyle="1" w:styleId="lrdctph">
    <w:name w:val="lr_dct_ph"/>
    <w:basedOn w:val="DefaultParagraphFont"/>
    <w:rsid w:val="00C32134"/>
  </w:style>
  <w:style w:type="character" w:customStyle="1" w:styleId="tagciteChar5">
    <w:name w:val="tag/cite Char"/>
    <w:basedOn w:val="DefaultParagraphFont"/>
    <w:rsid w:val="00C32134"/>
    <w:rPr>
      <w:b/>
      <w:sz w:val="24"/>
      <w:lang w:val="en-US" w:eastAsia="en-US" w:bidi="ar-SA"/>
    </w:rPr>
  </w:style>
  <w:style w:type="paragraph" w:customStyle="1" w:styleId="TxBr41p1">
    <w:name w:val="TxBr_41p1"/>
    <w:basedOn w:val="Normal"/>
    <w:qFormat/>
    <w:rsid w:val="00C32134"/>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C32134"/>
    <w:rPr>
      <w:sz w:val="18"/>
      <w:szCs w:val="24"/>
      <w:lang w:val="en-US" w:eastAsia="en-US" w:bidi="ar-SA"/>
    </w:rPr>
  </w:style>
  <w:style w:type="paragraph" w:customStyle="1" w:styleId="003Cite">
    <w:name w:val="003Cite"/>
    <w:basedOn w:val="Normal"/>
    <w:qFormat/>
    <w:rsid w:val="00C32134"/>
    <w:rPr>
      <w:rFonts w:eastAsia="Calibri"/>
      <w:szCs w:val="16"/>
    </w:rPr>
  </w:style>
  <w:style w:type="paragraph" w:customStyle="1" w:styleId="NormalBold">
    <w:name w:val="Normal + Bold"/>
    <w:aliases w:val="Double Underline"/>
    <w:basedOn w:val="Normal"/>
    <w:link w:val="NormalBoldChar"/>
    <w:qFormat/>
    <w:rsid w:val="00C32134"/>
    <w:pPr>
      <w:jc w:val="both"/>
    </w:pPr>
    <w:rPr>
      <w:b/>
      <w:color w:val="000000"/>
      <w:u w:val="single"/>
    </w:rPr>
  </w:style>
  <w:style w:type="character" w:customStyle="1" w:styleId="NormalBoldChar">
    <w:name w:val="Normal + Bold Char"/>
    <w:aliases w:val="Double Underline Char"/>
    <w:basedOn w:val="DefaultParagraphFont"/>
    <w:link w:val="NormalBold"/>
    <w:rsid w:val="00C32134"/>
    <w:rPr>
      <w:rFonts w:ascii="Calibri" w:hAnsi="Calibri" w:cs="Calibri"/>
      <w:b/>
      <w:color w:val="000000"/>
      <w:u w:val="single"/>
    </w:rPr>
  </w:style>
  <w:style w:type="character" w:customStyle="1" w:styleId="BlockHeadingsChar1">
    <w:name w:val="Block Headings Char1"/>
    <w:rsid w:val="00C32134"/>
    <w:rPr>
      <w:b/>
      <w:caps/>
    </w:rPr>
  </w:style>
  <w:style w:type="character" w:customStyle="1" w:styleId="FontStyle170">
    <w:name w:val="Font Style170"/>
    <w:uiPriority w:val="99"/>
    <w:rsid w:val="00C32134"/>
    <w:rPr>
      <w:rFonts w:ascii="Bookman Old Style" w:hAnsi="Bookman Old Style" w:cs="Bookman Old Style"/>
      <w:sz w:val="16"/>
      <w:szCs w:val="16"/>
    </w:rPr>
  </w:style>
  <w:style w:type="character" w:customStyle="1" w:styleId="label">
    <w:name w:val="label"/>
    <w:rsid w:val="00C32134"/>
  </w:style>
  <w:style w:type="character" w:customStyle="1" w:styleId="Styleunderline12pt">
    <w:name w:val="Style underline + 12 pt"/>
    <w:rsid w:val="00C32134"/>
    <w:rPr>
      <w:rFonts w:ascii="Times New Roman" w:hAnsi="Times New Roman"/>
      <w:bCs/>
      <w:sz w:val="20"/>
      <w:u w:val="single"/>
    </w:rPr>
  </w:style>
  <w:style w:type="character" w:customStyle="1" w:styleId="StyleUnderlineChar19pt">
    <w:name w:val="Style Underline Char1 + 9 pt"/>
    <w:basedOn w:val="UnderlineChar1"/>
    <w:rsid w:val="00C32134"/>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3213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32134"/>
    <w:rPr>
      <w:rFonts w:ascii="Times New Roman" w:hAnsi="Times New Roman"/>
      <w:sz w:val="20"/>
      <w:u w:val="single"/>
      <w:lang w:val="en-US" w:eastAsia="en-US" w:bidi="ar-SA"/>
    </w:rPr>
  </w:style>
  <w:style w:type="paragraph" w:customStyle="1" w:styleId="StyleUnderline9pt10">
    <w:name w:val="Style Underline + 9 pt1"/>
    <w:qFormat/>
    <w:rsid w:val="00C3213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32134"/>
    <w:rPr>
      <w:sz w:val="20"/>
      <w:u w:val="single"/>
    </w:rPr>
  </w:style>
  <w:style w:type="character" w:customStyle="1" w:styleId="StyleUnderlineChar19pt2">
    <w:name w:val="Style Underline Char1 + 9 pt2"/>
    <w:basedOn w:val="UnderlineChar1"/>
    <w:rsid w:val="00C32134"/>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3213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3213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32134"/>
    <w:rPr>
      <w:rFonts w:ascii="Times New Roman" w:hAnsi="Times New Roman"/>
      <w:b/>
      <w:bCs/>
      <w:sz w:val="20"/>
      <w:szCs w:val="24"/>
      <w:u w:val="single"/>
      <w:lang w:val="en-US" w:eastAsia="en-US" w:bidi="ar-SA"/>
    </w:rPr>
  </w:style>
  <w:style w:type="character" w:customStyle="1" w:styleId="content">
    <w:name w:val="content"/>
    <w:basedOn w:val="DefaultParagraphFont"/>
    <w:rsid w:val="00C32134"/>
  </w:style>
  <w:style w:type="character" w:customStyle="1" w:styleId="tagCharCharCharChar">
    <w:name w:val="tag Char Char Char Char"/>
    <w:rsid w:val="00C32134"/>
    <w:rPr>
      <w:rFonts w:ascii="Georgia" w:eastAsia="Calibri" w:hAnsi="Georgia" w:cs="Calibri"/>
      <w:b/>
      <w:sz w:val="24"/>
    </w:rPr>
  </w:style>
  <w:style w:type="character" w:customStyle="1" w:styleId="3">
    <w:name w:val="3"/>
    <w:rsid w:val="00C3213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tag Char1,Small Text Char1,Heading 2 Char1 Char Char Char Char,Hat Char2,TAG Char Char,Heading 2 Char2 Char Char2,Tags C"/>
    <w:qFormat/>
    <w:rsid w:val="00C32134"/>
    <w:rPr>
      <w:rFonts w:cs="Arial"/>
      <w:b/>
      <w:bCs/>
      <w:iCs/>
      <w:szCs w:val="28"/>
      <w:lang w:val="en-US" w:eastAsia="en-US" w:bidi="ar-SA"/>
    </w:rPr>
  </w:style>
  <w:style w:type="paragraph" w:customStyle="1" w:styleId="EmphasisText">
    <w:name w:val="Emphasis Text"/>
    <w:basedOn w:val="UnderlinedText"/>
    <w:link w:val="EmphasisTextChar"/>
    <w:qFormat/>
    <w:rsid w:val="00C32134"/>
    <w:rPr>
      <w:rFonts w:eastAsia="SimSun"/>
      <w:sz w:val="24"/>
      <w:szCs w:val="24"/>
      <w:u w:val="single"/>
    </w:rPr>
  </w:style>
  <w:style w:type="character" w:customStyle="1" w:styleId="EmphasisTextChar">
    <w:name w:val="Emphasis Text Char"/>
    <w:link w:val="EmphasisText"/>
    <w:rsid w:val="00C32134"/>
    <w:rPr>
      <w:rFonts w:ascii="Calibri" w:eastAsia="SimSun" w:hAnsi="Calibri" w:cs="Calibri"/>
      <w:b/>
      <w:sz w:val="24"/>
      <w:szCs w:val="24"/>
      <w:u w:val="single"/>
    </w:rPr>
  </w:style>
  <w:style w:type="character" w:customStyle="1" w:styleId="featuretitle">
    <w:name w:val="feature_title"/>
    <w:basedOn w:val="DefaultParagraphFont"/>
    <w:rsid w:val="00C32134"/>
  </w:style>
  <w:style w:type="character" w:customStyle="1" w:styleId="6">
    <w:name w:val="6"/>
    <w:rsid w:val="00C32134"/>
    <w:rPr>
      <w:rFonts w:cs="Arial"/>
      <w:bCs/>
      <w:sz w:val="20"/>
      <w:u w:val="single"/>
      <w:lang w:val="en-US" w:eastAsia="en-US" w:bidi="ar-SA"/>
    </w:rPr>
  </w:style>
  <w:style w:type="character" w:customStyle="1" w:styleId="7">
    <w:name w:val="7"/>
    <w:rsid w:val="00C32134"/>
    <w:rPr>
      <w:rFonts w:cs="Arial"/>
      <w:bCs/>
      <w:sz w:val="20"/>
      <w:u w:val="single"/>
      <w:lang w:val="en-US" w:eastAsia="en-US" w:bidi="ar-SA"/>
    </w:rPr>
  </w:style>
  <w:style w:type="character" w:customStyle="1" w:styleId="StyleUnderlineChar19pt4">
    <w:name w:val="Style Underline Char1 + 9 pt4"/>
    <w:basedOn w:val="UnderlineChar1"/>
    <w:rsid w:val="00C32134"/>
    <w:rPr>
      <w:rFonts w:ascii="Times New Roman" w:hAnsi="Times New Roman"/>
      <w:sz w:val="20"/>
      <w:szCs w:val="24"/>
      <w:u w:val="single"/>
      <w:lang w:val="en-US" w:eastAsia="en-US" w:bidi="ar-SA"/>
    </w:rPr>
  </w:style>
  <w:style w:type="character" w:customStyle="1" w:styleId="StyleUnderlineChar19ptBold1">
    <w:name w:val="Style Underline Char1 + 9 pt Bold1"/>
    <w:rsid w:val="00C32134"/>
    <w:rPr>
      <w:rFonts w:ascii="Times New Roman" w:hAnsi="Times New Roman"/>
      <w:b/>
      <w:bCs/>
      <w:sz w:val="20"/>
      <w:szCs w:val="24"/>
      <w:u w:val="single"/>
      <w:lang w:val="en-US" w:eastAsia="en-US" w:bidi="ar-SA"/>
    </w:rPr>
  </w:style>
  <w:style w:type="character" w:customStyle="1" w:styleId="Style9ptUnderline3">
    <w:name w:val="Style 9 pt Underline3"/>
    <w:rsid w:val="00C32134"/>
    <w:rPr>
      <w:sz w:val="20"/>
      <w:u w:val="single"/>
    </w:rPr>
  </w:style>
  <w:style w:type="character" w:customStyle="1" w:styleId="Style9ptUnderline4">
    <w:name w:val="Style 9 pt Underline4"/>
    <w:rsid w:val="00C32134"/>
    <w:rPr>
      <w:sz w:val="20"/>
      <w:u w:val="single"/>
    </w:rPr>
  </w:style>
  <w:style w:type="character" w:customStyle="1" w:styleId="55">
    <w:name w:val="55"/>
    <w:rsid w:val="00C32134"/>
    <w:rPr>
      <w:rFonts w:cs="Arial"/>
      <w:bCs/>
      <w:sz w:val="20"/>
      <w:u w:val="single"/>
      <w:lang w:val="en-US" w:eastAsia="en-US" w:bidi="ar-SA"/>
    </w:rPr>
  </w:style>
  <w:style w:type="character" w:customStyle="1" w:styleId="Styleunderline9ptBold">
    <w:name w:val="Style underline + 9 pt Bold"/>
    <w:rsid w:val="00C32134"/>
    <w:rPr>
      <w:b/>
      <w:bCs/>
      <w:sz w:val="20"/>
      <w:u w:val="single"/>
    </w:rPr>
  </w:style>
  <w:style w:type="character" w:customStyle="1" w:styleId="StyleUnderliningChar9ptBold">
    <w:name w:val="Style Underlining Char + 9 pt Bold"/>
    <w:rsid w:val="00C32134"/>
    <w:rPr>
      <w:rFonts w:ascii="Times New Roman" w:hAnsi="Times New Roman"/>
      <w:b/>
      <w:bCs/>
      <w:sz w:val="20"/>
      <w:szCs w:val="24"/>
      <w:u w:val="single"/>
      <w:lang w:val="en-US" w:eastAsia="en-US" w:bidi="ar-SA"/>
    </w:rPr>
  </w:style>
  <w:style w:type="character" w:customStyle="1" w:styleId="StyleUnderliningChar9pt">
    <w:name w:val="Style Underlining Char + 9 pt"/>
    <w:rsid w:val="00C32134"/>
    <w:rPr>
      <w:rFonts w:ascii="Times New Roman" w:hAnsi="Times New Roman"/>
      <w:sz w:val="20"/>
      <w:szCs w:val="24"/>
      <w:u w:val="single"/>
      <w:lang w:val="en-US" w:eastAsia="en-US" w:bidi="ar-SA"/>
    </w:rPr>
  </w:style>
  <w:style w:type="character" w:customStyle="1" w:styleId="34">
    <w:name w:val="34"/>
    <w:rsid w:val="00C32134"/>
    <w:rPr>
      <w:rFonts w:ascii="Times New Roman" w:hAnsi="Times New Roman" w:cs="Arial"/>
      <w:bCs/>
      <w:sz w:val="20"/>
      <w:u w:val="single"/>
      <w:lang w:val="en-US" w:eastAsia="en-US" w:bidi="ar-SA"/>
    </w:rPr>
  </w:style>
  <w:style w:type="character" w:customStyle="1" w:styleId="45">
    <w:name w:val="45"/>
    <w:rsid w:val="00C32134"/>
    <w:rPr>
      <w:rFonts w:ascii="Times New Roman" w:hAnsi="Times New Roman" w:cs="Arial"/>
      <w:b/>
      <w:bCs/>
      <w:sz w:val="20"/>
      <w:u w:val="single"/>
      <w:lang w:val="en-US" w:eastAsia="en-US" w:bidi="ar-SA"/>
    </w:rPr>
  </w:style>
  <w:style w:type="character" w:customStyle="1" w:styleId="Style9ptUnderline5">
    <w:name w:val="Style 9 pt Underline5"/>
    <w:rsid w:val="00C32134"/>
    <w:rPr>
      <w:rFonts w:ascii="Times New Roman" w:hAnsi="Times New Roman"/>
      <w:sz w:val="20"/>
      <w:u w:val="single"/>
    </w:rPr>
  </w:style>
  <w:style w:type="character" w:customStyle="1" w:styleId="Style9ptBoldUnderline2">
    <w:name w:val="Style 9 pt Bold Underline2"/>
    <w:rsid w:val="00C3213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3213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32134"/>
    <w:rPr>
      <w:rFonts w:eastAsia="Times New Roman" w:cs="Calibri"/>
      <w:lang w:eastAsia="zh-CN"/>
    </w:rPr>
  </w:style>
  <w:style w:type="character" w:customStyle="1" w:styleId="StyleStyle49pt1Char">
    <w:name w:val="Style Style4 + 9 pt1 Char"/>
    <w:basedOn w:val="Style4Char"/>
    <w:link w:val="StyleStyle49pt1"/>
    <w:rsid w:val="00C32134"/>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C32134"/>
    <w:rPr>
      <w:rFonts w:cs="Calibri"/>
      <w:b/>
      <w:bCs/>
    </w:rPr>
  </w:style>
  <w:style w:type="character" w:customStyle="1" w:styleId="StyleStyle49ptBold1Char">
    <w:name w:val="Style Style4 + 9 pt Bold1 Char"/>
    <w:link w:val="StyleStyle49ptBold1"/>
    <w:rsid w:val="00C32134"/>
    <w:rPr>
      <w:rFonts w:ascii="Arial Narrow" w:hAnsi="Arial Narrow" w:cs="Calibri"/>
      <w:b/>
      <w:bCs/>
      <w:u w:val="single"/>
    </w:rPr>
  </w:style>
  <w:style w:type="paragraph" w:customStyle="1" w:styleId="StyleStyle49pt2">
    <w:name w:val="Style Style4 + 9 pt2"/>
    <w:basedOn w:val="Style4"/>
    <w:link w:val="StyleStyle49pt2Char"/>
    <w:qFormat/>
    <w:rsid w:val="00C32134"/>
    <w:rPr>
      <w:rFonts w:eastAsia="Times New Roman" w:cs="Calibri"/>
      <w:lang w:eastAsia="zh-CN"/>
    </w:rPr>
  </w:style>
  <w:style w:type="character" w:customStyle="1" w:styleId="StyleStyle49pt2Char">
    <w:name w:val="Style Style4 + 9 pt2 Char"/>
    <w:basedOn w:val="Style4Char"/>
    <w:link w:val="StyleStyle49pt2"/>
    <w:rsid w:val="00C32134"/>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C32134"/>
    <w:rPr>
      <w:rFonts w:cs="Calibri"/>
      <w:b/>
      <w:bCs/>
    </w:rPr>
  </w:style>
  <w:style w:type="character" w:customStyle="1" w:styleId="StyleStyle49ptBold2Char">
    <w:name w:val="Style Style4 + 9 pt Bold2 Char"/>
    <w:link w:val="StyleStyle49ptBold2"/>
    <w:rsid w:val="00C32134"/>
    <w:rPr>
      <w:rFonts w:ascii="Arial Narrow" w:hAnsi="Arial Narrow" w:cs="Calibri"/>
      <w:b/>
      <w:bCs/>
      <w:u w:val="single"/>
    </w:rPr>
  </w:style>
  <w:style w:type="character" w:customStyle="1" w:styleId="23">
    <w:name w:val="23"/>
    <w:rsid w:val="00C32134"/>
    <w:rPr>
      <w:rFonts w:ascii="Times New Roman" w:hAnsi="Times New Roman" w:cs="Arial"/>
      <w:bCs/>
      <w:sz w:val="20"/>
      <w:u w:val="single"/>
      <w:lang w:val="en-US" w:eastAsia="en-US" w:bidi="ar-SA"/>
    </w:rPr>
  </w:style>
  <w:style w:type="character" w:customStyle="1" w:styleId="33">
    <w:name w:val="33"/>
    <w:rsid w:val="00C32134"/>
    <w:rPr>
      <w:rFonts w:ascii="Times New Roman" w:hAnsi="Times New Roman" w:cs="Arial"/>
      <w:b/>
      <w:bCs/>
      <w:sz w:val="20"/>
      <w:u w:val="single"/>
      <w:lang w:val="en-US" w:eastAsia="en-US" w:bidi="ar-SA"/>
    </w:rPr>
  </w:style>
  <w:style w:type="character" w:customStyle="1" w:styleId="StyleArialNarrow9pt">
    <w:name w:val="Style Arial Narrow 9 pt"/>
    <w:rsid w:val="00C32134"/>
    <w:rPr>
      <w:rFonts w:ascii="Times New Roman" w:hAnsi="Times New Roman"/>
      <w:sz w:val="20"/>
    </w:rPr>
  </w:style>
  <w:style w:type="paragraph" w:customStyle="1" w:styleId="CiteBody">
    <w:name w:val="Cite Body"/>
    <w:basedOn w:val="Normal"/>
    <w:link w:val="CiteBodyChar"/>
    <w:qFormat/>
    <w:rsid w:val="00C32134"/>
    <w:rPr>
      <w:rFonts w:eastAsia="Calibri"/>
      <w:szCs w:val="16"/>
    </w:rPr>
  </w:style>
  <w:style w:type="paragraph" w:customStyle="1" w:styleId="CiteBold">
    <w:name w:val="Cite Bold"/>
    <w:basedOn w:val="CiteBody"/>
    <w:link w:val="CiteBoldChar"/>
    <w:qFormat/>
    <w:rsid w:val="00C32134"/>
    <w:rPr>
      <w:b/>
    </w:rPr>
  </w:style>
  <w:style w:type="character" w:customStyle="1" w:styleId="CiteBodyChar">
    <w:name w:val="Cite Body Char"/>
    <w:link w:val="CiteBody"/>
    <w:rsid w:val="00C32134"/>
    <w:rPr>
      <w:rFonts w:ascii="Calibri" w:eastAsia="Calibri" w:hAnsi="Calibri" w:cs="Calibri"/>
      <w:szCs w:val="16"/>
    </w:rPr>
  </w:style>
  <w:style w:type="character" w:customStyle="1" w:styleId="CiteBoldChar">
    <w:name w:val="Cite Bold Char"/>
    <w:link w:val="CiteBold"/>
    <w:rsid w:val="00C32134"/>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32134"/>
    <w:rPr>
      <w:rFonts w:eastAsia="Calibri"/>
      <w:sz w:val="20"/>
      <w:u w:val="single"/>
    </w:rPr>
  </w:style>
  <w:style w:type="character" w:customStyle="1" w:styleId="StyleCardBody11ptUnderlineChar">
    <w:name w:val="Style Card Body + 11 pt Underline Char"/>
    <w:link w:val="StyleCardBody11ptUnderline"/>
    <w:rsid w:val="00C32134"/>
    <w:rPr>
      <w:rFonts w:ascii="Calibri" w:eastAsia="Calibri" w:hAnsi="Calibri" w:cs="Calibri"/>
      <w:sz w:val="20"/>
      <w:u w:val="single"/>
    </w:rPr>
  </w:style>
  <w:style w:type="paragraph" w:customStyle="1" w:styleId="StyleStyle49pt4">
    <w:name w:val="Style Style4 + 9 pt4"/>
    <w:basedOn w:val="Style4"/>
    <w:link w:val="StyleStyle49pt4Char"/>
    <w:qFormat/>
    <w:rsid w:val="00C32134"/>
    <w:rPr>
      <w:rFonts w:eastAsia="Times New Roman" w:cs="Calibri"/>
      <w:lang w:eastAsia="zh-CN"/>
    </w:rPr>
  </w:style>
  <w:style w:type="character" w:customStyle="1" w:styleId="StyleStyle49pt4Char">
    <w:name w:val="Style Style4 + 9 pt4 Char"/>
    <w:basedOn w:val="Style4Char"/>
    <w:link w:val="StyleStyle49pt4"/>
    <w:rsid w:val="00C32134"/>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C32134"/>
    <w:rPr>
      <w:rFonts w:cs="Calibri"/>
      <w:b/>
      <w:bCs/>
    </w:rPr>
  </w:style>
  <w:style w:type="character" w:customStyle="1" w:styleId="StyleStyle49ptBold4Char">
    <w:name w:val="Style Style4 + 9 pt Bold4 Char"/>
    <w:link w:val="StyleStyle49ptBold4"/>
    <w:rsid w:val="00C32134"/>
    <w:rPr>
      <w:rFonts w:ascii="Arial Narrow" w:hAnsi="Arial Narrow" w:cs="Calibri"/>
      <w:b/>
      <w:bCs/>
      <w:u w:val="single"/>
    </w:rPr>
  </w:style>
  <w:style w:type="character" w:customStyle="1" w:styleId="Style9ptUnderline8">
    <w:name w:val="Style 9 pt Underline8"/>
    <w:rsid w:val="00C32134"/>
    <w:rPr>
      <w:sz w:val="20"/>
      <w:u w:val="single"/>
    </w:rPr>
  </w:style>
  <w:style w:type="paragraph" w:customStyle="1" w:styleId="StyleStyle49pt5">
    <w:name w:val="Style Style4 + 9 pt5"/>
    <w:basedOn w:val="Style4"/>
    <w:link w:val="StyleStyle49pt5Char"/>
    <w:qFormat/>
    <w:rsid w:val="00C32134"/>
    <w:rPr>
      <w:rFonts w:eastAsia="Times New Roman" w:cs="Calibri"/>
      <w:lang w:eastAsia="zh-CN"/>
    </w:rPr>
  </w:style>
  <w:style w:type="character" w:customStyle="1" w:styleId="StyleStyle49pt5Char">
    <w:name w:val="Style Style4 + 9 pt5 Char"/>
    <w:basedOn w:val="Style4Char"/>
    <w:link w:val="StyleStyle49pt5"/>
    <w:rsid w:val="00C32134"/>
    <w:rPr>
      <w:rFonts w:ascii="Arial Narrow" w:eastAsia="Times New Roman" w:hAnsi="Arial Narrow" w:cs="Calibri"/>
      <w:u w:val="single"/>
      <w:lang w:eastAsia="zh-CN"/>
    </w:rPr>
  </w:style>
  <w:style w:type="paragraph" w:customStyle="1" w:styleId="StyleStyle49pt6">
    <w:name w:val="Style Style4 + 9 pt6"/>
    <w:basedOn w:val="Style4"/>
    <w:link w:val="StyleStyle49pt6Char"/>
    <w:qFormat/>
    <w:rsid w:val="00C32134"/>
    <w:rPr>
      <w:rFonts w:eastAsia="Times New Roman" w:cs="Calibri"/>
      <w:lang w:eastAsia="zh-CN"/>
    </w:rPr>
  </w:style>
  <w:style w:type="character" w:customStyle="1" w:styleId="StyleStyle49pt6Char">
    <w:name w:val="Style Style4 + 9 pt6 Char"/>
    <w:basedOn w:val="Style4Char"/>
    <w:link w:val="StyleStyle49pt6"/>
    <w:rsid w:val="00C32134"/>
    <w:rPr>
      <w:rFonts w:ascii="Arial Narrow" w:eastAsia="Times New Roman" w:hAnsi="Arial Narrow" w:cs="Calibri"/>
      <w:u w:val="single"/>
      <w:lang w:eastAsia="zh-CN"/>
    </w:rPr>
  </w:style>
  <w:style w:type="character" w:customStyle="1" w:styleId="66">
    <w:name w:val="66"/>
    <w:rsid w:val="00C32134"/>
    <w:rPr>
      <w:rFonts w:cs="Arial"/>
      <w:bCs/>
      <w:sz w:val="20"/>
      <w:u w:val="single"/>
      <w:lang w:val="en-US" w:eastAsia="en-US" w:bidi="ar-SA"/>
    </w:rPr>
  </w:style>
  <w:style w:type="character" w:customStyle="1" w:styleId="Style9ptUnderline9">
    <w:name w:val="Style 9 pt Underline9"/>
    <w:rsid w:val="00C32134"/>
    <w:rPr>
      <w:sz w:val="20"/>
      <w:u w:val="single"/>
    </w:rPr>
  </w:style>
  <w:style w:type="paragraph" w:customStyle="1" w:styleId="StyleStyle49ptBold5">
    <w:name w:val="Style Style4 + 9 pt Bold5"/>
    <w:basedOn w:val="Style4"/>
    <w:link w:val="StyleStyle49ptBold5Char"/>
    <w:qFormat/>
    <w:rsid w:val="00C32134"/>
    <w:rPr>
      <w:rFonts w:cs="Calibri"/>
      <w:b/>
      <w:bCs/>
    </w:rPr>
  </w:style>
  <w:style w:type="character" w:customStyle="1" w:styleId="StyleStyle49ptBold5Char">
    <w:name w:val="Style Style4 + 9 pt Bold5 Char"/>
    <w:link w:val="StyleStyle49ptBold5"/>
    <w:rsid w:val="00C32134"/>
    <w:rPr>
      <w:rFonts w:ascii="Arial Narrow" w:hAnsi="Arial Narrow" w:cs="Calibri"/>
      <w:b/>
      <w:bCs/>
      <w:u w:val="single"/>
    </w:rPr>
  </w:style>
  <w:style w:type="character" w:customStyle="1" w:styleId="Style9ptBoldUnderline4">
    <w:name w:val="Style 9 pt Bold Underline4"/>
    <w:rsid w:val="00C32134"/>
    <w:rPr>
      <w:b/>
      <w:bCs/>
      <w:sz w:val="20"/>
      <w:u w:val="single"/>
    </w:rPr>
  </w:style>
  <w:style w:type="paragraph" w:customStyle="1" w:styleId="StyleStyle49pt7">
    <w:name w:val="Style Style4 + 9 pt7"/>
    <w:basedOn w:val="Style4"/>
    <w:link w:val="StyleStyle49pt7Char"/>
    <w:qFormat/>
    <w:rsid w:val="00C32134"/>
    <w:rPr>
      <w:rFonts w:eastAsia="Times New Roman" w:cs="Calibri"/>
      <w:lang w:eastAsia="zh-CN"/>
    </w:rPr>
  </w:style>
  <w:style w:type="character" w:customStyle="1" w:styleId="StyleStyle49pt7Char">
    <w:name w:val="Style Style4 + 9 pt7 Char"/>
    <w:basedOn w:val="Style4Char"/>
    <w:link w:val="StyleStyle49pt7"/>
    <w:rsid w:val="00C32134"/>
    <w:rPr>
      <w:rFonts w:ascii="Arial Narrow" w:eastAsia="Times New Roman" w:hAnsi="Arial Narrow" w:cs="Calibri"/>
      <w:u w:val="single"/>
      <w:lang w:eastAsia="zh-CN"/>
    </w:rPr>
  </w:style>
  <w:style w:type="character" w:customStyle="1" w:styleId="titleblue14">
    <w:name w:val="titleblue14"/>
    <w:basedOn w:val="DefaultParagraphFont"/>
    <w:rsid w:val="00C32134"/>
  </w:style>
  <w:style w:type="paragraph" w:customStyle="1" w:styleId="FONT7">
    <w:name w:val="FONT 7"/>
    <w:qFormat/>
    <w:rsid w:val="00C3213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32134"/>
    <w:rPr>
      <w:rFonts w:cs="Calibri"/>
    </w:rPr>
  </w:style>
  <w:style w:type="paragraph" w:customStyle="1" w:styleId="StyleHeading2Underline">
    <w:name w:val="Style Heading 2 + Underline"/>
    <w:basedOn w:val="Heading2"/>
    <w:link w:val="StyleHeading2UnderlineChar"/>
    <w:qFormat/>
    <w:rsid w:val="00C3213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32134"/>
    <w:rPr>
      <w:rFonts w:ascii="Calibri" w:eastAsia="Times New Roman" w:hAnsi="Calibri" w:cs="Times New Roman"/>
      <w:b/>
      <w:bCs/>
      <w:caps/>
      <w:sz w:val="24"/>
      <w:szCs w:val="26"/>
      <w:u w:val="single"/>
    </w:rPr>
  </w:style>
  <w:style w:type="paragraph" w:customStyle="1" w:styleId="StyleCardText11ptUnderline">
    <w:name w:val="Style Card Text + 11 pt Underline"/>
    <w:link w:val="StyleCardText11ptUnderlineChar"/>
    <w:qFormat/>
    <w:rsid w:val="00C32134"/>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C32134"/>
    <w:rPr>
      <w:rFonts w:eastAsia="Calibri"/>
      <w:szCs w:val="24"/>
      <w:u w:val="single"/>
    </w:rPr>
  </w:style>
  <w:style w:type="paragraph" w:customStyle="1" w:styleId="StyleCardText11ptBoldUnderline">
    <w:name w:val="Style Card Text + 11 pt Bold Underline"/>
    <w:link w:val="StyleCardText11ptBoldUnderlineChar"/>
    <w:qFormat/>
    <w:rsid w:val="00C3213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32134"/>
    <w:rPr>
      <w:rFonts w:eastAsia="Calibri"/>
      <w:b/>
      <w:bCs/>
      <w:szCs w:val="24"/>
      <w:u w:val="single"/>
    </w:rPr>
  </w:style>
  <w:style w:type="paragraph" w:customStyle="1" w:styleId="StyleStyle49ptBold6">
    <w:name w:val="Style Style4 + 9 pt Bold6"/>
    <w:basedOn w:val="Style4"/>
    <w:link w:val="StyleStyle49ptBold6Char"/>
    <w:qFormat/>
    <w:rsid w:val="00C32134"/>
    <w:rPr>
      <w:rFonts w:cs="Calibri"/>
      <w:b/>
      <w:bCs/>
    </w:rPr>
  </w:style>
  <w:style w:type="character" w:customStyle="1" w:styleId="StyleStyle49ptBold6Char">
    <w:name w:val="Style Style4 + 9 pt Bold6 Char"/>
    <w:link w:val="StyleStyle49ptBold6"/>
    <w:rsid w:val="00C32134"/>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32134"/>
    <w:pPr>
      <w:spacing w:after="200" w:line="276" w:lineRule="auto"/>
    </w:pPr>
    <w:rPr>
      <w:rFonts w:ascii="Times New Roman" w:eastAsia="Calibri" w:hAnsi="Times New Roman"/>
      <w:bCs/>
      <w:kern w:val="2"/>
      <w:szCs w:val="24"/>
      <w:bdr w:val="single" w:sz="4" w:space="0" w:color="auto"/>
      <w:lang w:eastAsia="en-US"/>
      <w14:ligatures w14:val="standardContextual"/>
    </w:rPr>
  </w:style>
  <w:style w:type="character" w:customStyle="1" w:styleId="StyleCircled11ptBorderSinglesolidlineAuto05ptChar">
    <w:name w:val="Style Circled + 11 pt Border: : (Single solid line Auto  0.5 pt ... Char"/>
    <w:link w:val="StyleCircled11ptBorderSinglesolidlineAuto05pt"/>
    <w:rsid w:val="00C32134"/>
    <w:rPr>
      <w:rFonts w:ascii="Times New Roman" w:eastAsia="Calibri" w:hAnsi="Times New Roman"/>
      <w:b/>
      <w:bCs/>
      <w:kern w:val="2"/>
      <w:szCs w:val="24"/>
      <w:u w:val="single"/>
      <w:bdr w:val="single" w:sz="4" w:space="0" w:color="auto"/>
      <w14:ligatures w14:val="standardContextual"/>
    </w:rPr>
  </w:style>
  <w:style w:type="paragraph" w:customStyle="1" w:styleId="StyleMinimizedText11pt1">
    <w:name w:val="Style Minimized Text + 11 pt1"/>
    <w:basedOn w:val="MinimizedText"/>
    <w:link w:val="StyleMinimizedText11pt1Char"/>
    <w:qFormat/>
    <w:rsid w:val="00C32134"/>
    <w:pPr>
      <w:spacing w:after="200" w:line="276" w:lineRule="auto"/>
    </w:pPr>
    <w:rPr>
      <w:rFonts w:ascii="Times New Roman" w:eastAsia="Calibri" w:hAnsi="Times New Roman" w:cs="Times New Roman"/>
    </w:rPr>
  </w:style>
  <w:style w:type="character" w:customStyle="1" w:styleId="StyleMinimizedText11pt1Char">
    <w:name w:val="Style Minimized Text + 11 pt1 Char"/>
    <w:basedOn w:val="MinimizedTextChar"/>
    <w:link w:val="StyleMinimizedText11pt1"/>
    <w:rsid w:val="00C32134"/>
    <w:rPr>
      <w:rFonts w:ascii="Times New Roman" w:eastAsia="Calibri" w:hAnsi="Times New Roman" w:cs="Times New Roman"/>
      <w:sz w:val="16"/>
      <w:szCs w:val="24"/>
    </w:rPr>
  </w:style>
  <w:style w:type="character" w:customStyle="1" w:styleId="StyleUnderlineCharChar9pt3">
    <w:name w:val="Style Underline Char Char + 9 pt3"/>
    <w:basedOn w:val="DefaultParagraphFont"/>
    <w:rsid w:val="00C3213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32134"/>
    <w:rPr>
      <w:sz w:val="20"/>
      <w:u w:val="single"/>
    </w:rPr>
  </w:style>
  <w:style w:type="character" w:customStyle="1" w:styleId="BoldandUnderlineChar2CharCharChar">
    <w:name w:val="Bold and Underline Char2 Char Char Char"/>
    <w:rsid w:val="00C32134"/>
    <w:rPr>
      <w:b/>
      <w:u w:val="single"/>
    </w:rPr>
  </w:style>
  <w:style w:type="character" w:customStyle="1" w:styleId="textboldCharChar">
    <w:name w:val="text bold Char Char"/>
    <w:rsid w:val="00C32134"/>
    <w:rPr>
      <w:rFonts w:ascii="Calibri" w:eastAsia="Calibri" w:hAnsi="Calibri" w:cs="Calibri"/>
      <w:b/>
      <w:kern w:val="0"/>
      <w:sz w:val="24"/>
      <w:u w:val="thick"/>
      <w14:ligatures w14:val="none"/>
    </w:rPr>
  </w:style>
  <w:style w:type="character" w:customStyle="1" w:styleId="snapnoshots">
    <w:name w:val="snap_noshots"/>
    <w:basedOn w:val="DefaultParagraphFont"/>
    <w:rsid w:val="00C32134"/>
  </w:style>
  <w:style w:type="character" w:customStyle="1" w:styleId="cnbcsbhdcomp">
    <w:name w:val="cnbc_sbhd_comp"/>
    <w:rsid w:val="00C32134"/>
  </w:style>
  <w:style w:type="character" w:customStyle="1" w:styleId="blox-headline">
    <w:name w:val="blox-headline"/>
    <w:rsid w:val="00C32134"/>
  </w:style>
  <w:style w:type="character" w:customStyle="1" w:styleId="Heading2CharCharCharCharCharChar1CharChar">
    <w:name w:val="Heading 2 Char Char Char Char Char Char1 Char Char"/>
    <w:basedOn w:val="DefaultParagraphFont"/>
    <w:uiPriority w:val="99"/>
    <w:rsid w:val="00C32134"/>
    <w:rPr>
      <w:rFonts w:cs="Arial"/>
      <w:b/>
      <w:bCs/>
      <w:iCs/>
      <w:sz w:val="28"/>
      <w:lang w:val="en-US" w:eastAsia="en-US"/>
    </w:rPr>
  </w:style>
  <w:style w:type="character" w:customStyle="1" w:styleId="NoterefInText">
    <w:name w:val="_NoterefInText"/>
    <w:uiPriority w:val="99"/>
    <w:rsid w:val="00C32134"/>
    <w:rPr>
      <w:rFonts w:cs="New Baskerville"/>
      <w:color w:val="000000"/>
    </w:rPr>
  </w:style>
  <w:style w:type="character" w:customStyle="1" w:styleId="postauthor">
    <w:name w:val="postauthor"/>
    <w:basedOn w:val="DefaultParagraphFont"/>
    <w:rsid w:val="00C32134"/>
  </w:style>
  <w:style w:type="paragraph" w:customStyle="1" w:styleId="notes-source-hasnotes">
    <w:name w:val="notes-source-hasnotes"/>
    <w:basedOn w:val="Normal"/>
    <w:qFormat/>
    <w:rsid w:val="00C32134"/>
    <w:pPr>
      <w:spacing w:before="100" w:beforeAutospacing="1" w:after="100" w:afterAutospacing="1"/>
    </w:pPr>
    <w:rPr>
      <w:rFonts w:ascii="Times" w:hAnsi="Times"/>
      <w:szCs w:val="20"/>
    </w:rPr>
  </w:style>
  <w:style w:type="character" w:customStyle="1" w:styleId="span">
    <w:name w:val="span"/>
    <w:basedOn w:val="DefaultParagraphFont"/>
    <w:rsid w:val="00C32134"/>
  </w:style>
  <w:style w:type="character" w:customStyle="1" w:styleId="thirdparty-logo">
    <w:name w:val="thirdparty-logo"/>
    <w:basedOn w:val="DefaultParagraphFont"/>
    <w:rsid w:val="00C32134"/>
  </w:style>
  <w:style w:type="paragraph" w:customStyle="1" w:styleId="articlemeta">
    <w:name w:val="articlemeta"/>
    <w:basedOn w:val="Normal"/>
    <w:qFormat/>
    <w:rsid w:val="00C32134"/>
    <w:pPr>
      <w:spacing w:before="100" w:beforeAutospacing="1" w:after="100" w:afterAutospacing="1"/>
    </w:pPr>
    <w:rPr>
      <w:rFonts w:ascii="Times" w:hAnsi="Times"/>
      <w:szCs w:val="20"/>
    </w:rPr>
  </w:style>
  <w:style w:type="character" w:customStyle="1" w:styleId="vcard">
    <w:name w:val="vcard"/>
    <w:basedOn w:val="DefaultParagraphFont"/>
    <w:rsid w:val="00C32134"/>
  </w:style>
  <w:style w:type="character" w:customStyle="1" w:styleId="print-footnote">
    <w:name w:val="print-footnote"/>
    <w:basedOn w:val="DefaultParagraphFont"/>
    <w:rsid w:val="00C32134"/>
  </w:style>
  <w:style w:type="character" w:customStyle="1" w:styleId="datestring">
    <w:name w:val="datestring"/>
    <w:basedOn w:val="DefaultParagraphFont"/>
    <w:rsid w:val="00C32134"/>
  </w:style>
  <w:style w:type="character" w:customStyle="1" w:styleId="gptad">
    <w:name w:val="gptad"/>
    <w:basedOn w:val="DefaultParagraphFont"/>
    <w:rsid w:val="00C32134"/>
  </w:style>
  <w:style w:type="paragraph" w:customStyle="1" w:styleId="creditpostedmodified">
    <w:name w:val="credit_posted_modified"/>
    <w:basedOn w:val="Normal"/>
    <w:qFormat/>
    <w:rsid w:val="00C32134"/>
    <w:pPr>
      <w:spacing w:before="100" w:beforeAutospacing="1" w:after="100" w:afterAutospacing="1"/>
    </w:pPr>
    <w:rPr>
      <w:rFonts w:ascii="Times" w:hAnsi="Times"/>
      <w:szCs w:val="20"/>
    </w:rPr>
  </w:style>
  <w:style w:type="character" w:customStyle="1" w:styleId="creditline">
    <w:name w:val="creditline"/>
    <w:basedOn w:val="DefaultParagraphFont"/>
    <w:rsid w:val="00C32134"/>
  </w:style>
  <w:style w:type="character" w:customStyle="1" w:styleId="grd">
    <w:name w:val="grd"/>
    <w:basedOn w:val="DefaultParagraphFont"/>
    <w:rsid w:val="00C32134"/>
  </w:style>
  <w:style w:type="paragraph" w:customStyle="1" w:styleId="hs-text-container">
    <w:name w:val="hs-text-container"/>
    <w:basedOn w:val="Normal"/>
    <w:qFormat/>
    <w:rsid w:val="00C32134"/>
    <w:pPr>
      <w:spacing w:before="100" w:beforeAutospacing="1" w:after="100" w:afterAutospacing="1"/>
    </w:pPr>
    <w:rPr>
      <w:rFonts w:ascii="Times" w:hAnsi="Times"/>
      <w:szCs w:val="20"/>
    </w:rPr>
  </w:style>
  <w:style w:type="character" w:customStyle="1" w:styleId="changed">
    <w:name w:val="changed"/>
    <w:basedOn w:val="DefaultParagraphFont"/>
    <w:rsid w:val="00C32134"/>
  </w:style>
  <w:style w:type="character" w:customStyle="1" w:styleId="article-author-name">
    <w:name w:val="article-author-name"/>
    <w:basedOn w:val="DefaultParagraphFont"/>
    <w:rsid w:val="00C32134"/>
  </w:style>
  <w:style w:type="character" w:customStyle="1" w:styleId="bioexcerpt">
    <w:name w:val="bio_excerpt"/>
    <w:basedOn w:val="DefaultParagraphFont"/>
    <w:rsid w:val="00C32134"/>
  </w:style>
  <w:style w:type="character" w:customStyle="1" w:styleId="commentcount">
    <w:name w:val="comment_count"/>
    <w:basedOn w:val="DefaultParagraphFont"/>
    <w:rsid w:val="00C32134"/>
  </w:style>
  <w:style w:type="character" w:customStyle="1" w:styleId="searchtermshighlighted">
    <w:name w:val="searchtermshighlighted"/>
    <w:basedOn w:val="DefaultParagraphFont"/>
    <w:rsid w:val="00C32134"/>
  </w:style>
  <w:style w:type="character" w:customStyle="1" w:styleId="contributornametrigger">
    <w:name w:val="contributornametrigger"/>
    <w:basedOn w:val="DefaultParagraphFont"/>
    <w:rsid w:val="00C32134"/>
  </w:style>
  <w:style w:type="character" w:customStyle="1" w:styleId="bylinepipe">
    <w:name w:val="bylinepipe"/>
    <w:basedOn w:val="DefaultParagraphFont"/>
    <w:rsid w:val="00C32134"/>
  </w:style>
  <w:style w:type="character" w:customStyle="1" w:styleId="lucenesearchresulturlb">
    <w:name w:val="lucene_search_result_url_b"/>
    <w:basedOn w:val="DefaultParagraphFont"/>
    <w:rsid w:val="00C32134"/>
  </w:style>
  <w:style w:type="character" w:customStyle="1" w:styleId="faculty-title">
    <w:name w:val="faculty-title"/>
    <w:basedOn w:val="DefaultParagraphFont"/>
    <w:rsid w:val="00C32134"/>
  </w:style>
  <w:style w:type="character" w:customStyle="1" w:styleId="issue">
    <w:name w:val="issue"/>
    <w:basedOn w:val="DefaultParagraphFont"/>
    <w:rsid w:val="00C32134"/>
  </w:style>
  <w:style w:type="character" w:customStyle="1" w:styleId="pages">
    <w:name w:val="pages"/>
    <w:basedOn w:val="DefaultParagraphFont"/>
    <w:rsid w:val="00C32134"/>
  </w:style>
  <w:style w:type="character" w:customStyle="1" w:styleId="person">
    <w:name w:val="person"/>
    <w:basedOn w:val="DefaultParagraphFont"/>
    <w:rsid w:val="00C32134"/>
  </w:style>
  <w:style w:type="character" w:customStyle="1" w:styleId="corresponding">
    <w:name w:val="corresponding"/>
    <w:basedOn w:val="DefaultParagraphFont"/>
    <w:rsid w:val="00C32134"/>
  </w:style>
  <w:style w:type="paragraph" w:customStyle="1" w:styleId="entry-meta">
    <w:name w:val="entry-meta"/>
    <w:basedOn w:val="Normal"/>
    <w:qFormat/>
    <w:rsid w:val="00C32134"/>
    <w:pPr>
      <w:spacing w:before="100" w:beforeAutospacing="1" w:after="100" w:afterAutospacing="1"/>
    </w:pPr>
    <w:rPr>
      <w:rFonts w:ascii="Times" w:hAnsi="Times"/>
      <w:szCs w:val="20"/>
    </w:rPr>
  </w:style>
  <w:style w:type="character" w:customStyle="1" w:styleId="post-time">
    <w:name w:val="post-time"/>
    <w:basedOn w:val="DefaultParagraphFont"/>
    <w:rsid w:val="00C32134"/>
  </w:style>
  <w:style w:type="character" w:customStyle="1" w:styleId="post-category">
    <w:name w:val="post-category"/>
    <w:basedOn w:val="DefaultParagraphFont"/>
    <w:rsid w:val="00C32134"/>
  </w:style>
  <w:style w:type="paragraph" w:customStyle="1" w:styleId="articledetails">
    <w:name w:val="articledetails"/>
    <w:basedOn w:val="Normal"/>
    <w:qFormat/>
    <w:rsid w:val="00C32134"/>
    <w:pPr>
      <w:spacing w:before="100" w:beforeAutospacing="1" w:after="100" w:afterAutospacing="1"/>
    </w:pPr>
    <w:rPr>
      <w:rFonts w:ascii="Times" w:hAnsi="Times"/>
      <w:szCs w:val="20"/>
    </w:rPr>
  </w:style>
  <w:style w:type="character" w:customStyle="1" w:styleId="posted-and-updated">
    <w:name w:val="posted-and-updated"/>
    <w:basedOn w:val="DefaultParagraphFont"/>
    <w:rsid w:val="00C32134"/>
  </w:style>
  <w:style w:type="paragraph" w:customStyle="1" w:styleId="aff">
    <w:name w:val="aff"/>
    <w:basedOn w:val="Normal"/>
    <w:qFormat/>
    <w:rsid w:val="00C32134"/>
    <w:pPr>
      <w:spacing w:before="100" w:beforeAutospacing="1" w:after="100" w:afterAutospacing="1"/>
    </w:pPr>
    <w:rPr>
      <w:rFonts w:ascii="Times" w:hAnsi="Times"/>
      <w:szCs w:val="20"/>
    </w:rPr>
  </w:style>
  <w:style w:type="character" w:customStyle="1" w:styleId="entry-author">
    <w:name w:val="entry-author"/>
    <w:basedOn w:val="DefaultParagraphFont"/>
    <w:rsid w:val="00C32134"/>
  </w:style>
  <w:style w:type="character" w:customStyle="1" w:styleId="entry-author-name">
    <w:name w:val="entry-author-name"/>
    <w:basedOn w:val="DefaultParagraphFont"/>
    <w:rsid w:val="00C32134"/>
  </w:style>
  <w:style w:type="character" w:customStyle="1" w:styleId="contrib-degrees">
    <w:name w:val="contrib-degrees"/>
    <w:basedOn w:val="DefaultParagraphFont"/>
    <w:rsid w:val="00C32134"/>
  </w:style>
  <w:style w:type="character" w:customStyle="1" w:styleId="contrib-on-behalf-of">
    <w:name w:val="contrib-on-behalf-of"/>
    <w:basedOn w:val="DefaultParagraphFont"/>
    <w:rsid w:val="00C32134"/>
  </w:style>
  <w:style w:type="character" w:customStyle="1" w:styleId="pubtime">
    <w:name w:val="pubtime"/>
    <w:basedOn w:val="DefaultParagraphFont"/>
    <w:rsid w:val="00C32134"/>
  </w:style>
  <w:style w:type="character" w:customStyle="1" w:styleId="fbcommentscount">
    <w:name w:val="fb_comments_count"/>
    <w:basedOn w:val="DefaultParagraphFont"/>
    <w:rsid w:val="00C32134"/>
  </w:style>
  <w:style w:type="character" w:customStyle="1" w:styleId="stsharethiscustom">
    <w:name w:val="st_sharethis_custom"/>
    <w:basedOn w:val="DefaultParagraphFont"/>
    <w:rsid w:val="00C32134"/>
  </w:style>
  <w:style w:type="paragraph" w:customStyle="1" w:styleId="permalinkable">
    <w:name w:val="permalinkable"/>
    <w:basedOn w:val="Normal"/>
    <w:qFormat/>
    <w:rsid w:val="00C32134"/>
    <w:pPr>
      <w:spacing w:before="100" w:beforeAutospacing="1" w:after="100" w:afterAutospacing="1"/>
    </w:pPr>
    <w:rPr>
      <w:rFonts w:ascii="Times" w:hAnsi="Times"/>
      <w:szCs w:val="20"/>
    </w:rPr>
  </w:style>
  <w:style w:type="character" w:customStyle="1" w:styleId="post-date">
    <w:name w:val="post-date"/>
    <w:basedOn w:val="DefaultParagraphFont"/>
    <w:rsid w:val="00C32134"/>
  </w:style>
  <w:style w:type="character" w:customStyle="1" w:styleId="a-size-large">
    <w:name w:val="a-size-large"/>
    <w:basedOn w:val="DefaultParagraphFont"/>
    <w:rsid w:val="00C32134"/>
  </w:style>
  <w:style w:type="character" w:customStyle="1" w:styleId="a-size-medium">
    <w:name w:val="a-size-medium"/>
    <w:basedOn w:val="DefaultParagraphFont"/>
    <w:rsid w:val="00C32134"/>
  </w:style>
  <w:style w:type="character" w:customStyle="1" w:styleId="contribution">
    <w:name w:val="contribution"/>
    <w:basedOn w:val="DefaultParagraphFont"/>
    <w:rsid w:val="00C32134"/>
  </w:style>
  <w:style w:type="character" w:customStyle="1" w:styleId="a-color-secondary">
    <w:name w:val="a-color-secondary"/>
    <w:basedOn w:val="DefaultParagraphFont"/>
    <w:rsid w:val="00C32134"/>
  </w:style>
  <w:style w:type="paragraph" w:customStyle="1" w:styleId="sbyline">
    <w:name w:val="sbyline"/>
    <w:basedOn w:val="Normal"/>
    <w:qFormat/>
    <w:rsid w:val="00C32134"/>
    <w:pPr>
      <w:spacing w:before="100" w:beforeAutospacing="1" w:after="100" w:afterAutospacing="1"/>
    </w:pPr>
    <w:rPr>
      <w:rFonts w:ascii="Times" w:hAnsi="Times"/>
      <w:szCs w:val="20"/>
    </w:rPr>
  </w:style>
  <w:style w:type="character" w:customStyle="1" w:styleId="ui-author">
    <w:name w:val="ui-author"/>
    <w:basedOn w:val="DefaultParagraphFont"/>
    <w:rsid w:val="00C32134"/>
  </w:style>
  <w:style w:type="character" w:customStyle="1" w:styleId="ui-staffline">
    <w:name w:val="ui-staffline"/>
    <w:basedOn w:val="DefaultParagraphFont"/>
    <w:rsid w:val="00C32134"/>
  </w:style>
  <w:style w:type="paragraph" w:customStyle="1" w:styleId="promotion-tag-p">
    <w:name w:val="promotion-tag-p"/>
    <w:basedOn w:val="Normal"/>
    <w:qFormat/>
    <w:rsid w:val="00C32134"/>
    <w:pPr>
      <w:spacing w:before="100" w:beforeAutospacing="1" w:after="100" w:afterAutospacing="1"/>
    </w:pPr>
    <w:rPr>
      <w:rFonts w:ascii="Times" w:hAnsi="Times"/>
      <w:szCs w:val="20"/>
    </w:rPr>
  </w:style>
  <w:style w:type="character" w:customStyle="1" w:styleId="value">
    <w:name w:val="value"/>
    <w:basedOn w:val="DefaultParagraphFont"/>
    <w:rsid w:val="00C32134"/>
  </w:style>
  <w:style w:type="character" w:customStyle="1" w:styleId="specialissuelabel">
    <w:name w:val="specialissuelabel"/>
    <w:basedOn w:val="DefaultParagraphFont"/>
    <w:rsid w:val="00C32134"/>
  </w:style>
  <w:style w:type="character" w:customStyle="1" w:styleId="wp-smiley">
    <w:name w:val="wp-smiley"/>
    <w:basedOn w:val="DefaultParagraphFont"/>
    <w:rsid w:val="00C32134"/>
  </w:style>
  <w:style w:type="character" w:customStyle="1" w:styleId="artjournal">
    <w:name w:val="art_journal"/>
    <w:basedOn w:val="DefaultParagraphFont"/>
    <w:rsid w:val="00C32134"/>
  </w:style>
  <w:style w:type="character" w:customStyle="1" w:styleId="artdatevolumeissuepart">
    <w:name w:val="art_datevolumeissuepart"/>
    <w:basedOn w:val="DefaultParagraphFont"/>
    <w:rsid w:val="00C32134"/>
  </w:style>
  <w:style w:type="character" w:customStyle="1" w:styleId="artpages">
    <w:name w:val="art_pages"/>
    <w:basedOn w:val="DefaultParagraphFont"/>
    <w:rsid w:val="00C32134"/>
  </w:style>
  <w:style w:type="paragraph" w:customStyle="1" w:styleId="lede">
    <w:name w:val="lede"/>
    <w:basedOn w:val="Normal"/>
    <w:uiPriority w:val="99"/>
    <w:qFormat/>
    <w:rsid w:val="00C32134"/>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C32134"/>
  </w:style>
  <w:style w:type="character" w:customStyle="1" w:styleId="degree">
    <w:name w:val="degree"/>
    <w:basedOn w:val="DefaultParagraphFont"/>
    <w:rsid w:val="00C32134"/>
  </w:style>
  <w:style w:type="character" w:customStyle="1" w:styleId="major">
    <w:name w:val="major"/>
    <w:basedOn w:val="DefaultParagraphFont"/>
    <w:rsid w:val="00C32134"/>
  </w:style>
  <w:style w:type="character" w:customStyle="1" w:styleId="views">
    <w:name w:val="views"/>
    <w:basedOn w:val="DefaultParagraphFont"/>
    <w:rsid w:val="00C32134"/>
  </w:style>
  <w:style w:type="character" w:customStyle="1" w:styleId="stmainservices">
    <w:name w:val="stmainservices"/>
    <w:basedOn w:val="DefaultParagraphFont"/>
    <w:rsid w:val="00C32134"/>
  </w:style>
  <w:style w:type="character" w:customStyle="1" w:styleId="stbubblehcount">
    <w:name w:val="stbubble_hcount"/>
    <w:basedOn w:val="DefaultParagraphFont"/>
    <w:rsid w:val="00C32134"/>
  </w:style>
  <w:style w:type="paragraph" w:customStyle="1" w:styleId="Document">
    <w:name w:val="_Document"/>
    <w:basedOn w:val="Default"/>
    <w:next w:val="Default"/>
    <w:uiPriority w:val="99"/>
    <w:qFormat/>
    <w:rsid w:val="00C32134"/>
    <w:pPr>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C32134"/>
    <w:pPr>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C32134"/>
    <w:pPr>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C32134"/>
    <w:pPr>
      <w:spacing w:before="100" w:beforeAutospacing="1" w:after="100" w:afterAutospacing="1"/>
    </w:pPr>
    <w:rPr>
      <w:rFonts w:ascii="Times" w:hAnsi="Times"/>
      <w:szCs w:val="20"/>
    </w:rPr>
  </w:style>
  <w:style w:type="paragraph" w:customStyle="1" w:styleId="odd">
    <w:name w:val="odd"/>
    <w:basedOn w:val="Normal"/>
    <w:qFormat/>
    <w:rsid w:val="00C32134"/>
    <w:pPr>
      <w:spacing w:before="100" w:beforeAutospacing="1" w:after="100" w:afterAutospacing="1"/>
    </w:pPr>
    <w:rPr>
      <w:rFonts w:ascii="Times" w:hAnsi="Times"/>
      <w:szCs w:val="20"/>
    </w:rPr>
  </w:style>
  <w:style w:type="character" w:customStyle="1" w:styleId="article-author">
    <w:name w:val="article-author"/>
    <w:basedOn w:val="DefaultParagraphFont"/>
    <w:rsid w:val="00C32134"/>
  </w:style>
  <w:style w:type="character" w:customStyle="1" w:styleId="tolocaltime">
    <w:name w:val="tolocaltime"/>
    <w:basedOn w:val="DefaultParagraphFont"/>
    <w:rsid w:val="00C32134"/>
  </w:style>
  <w:style w:type="character" w:customStyle="1" w:styleId="pb-byline">
    <w:name w:val="pb-byline"/>
    <w:basedOn w:val="DefaultParagraphFont"/>
    <w:rsid w:val="00C32134"/>
  </w:style>
  <w:style w:type="character" w:customStyle="1" w:styleId="pb-timestamp">
    <w:name w:val="pb-timestamp"/>
    <w:basedOn w:val="DefaultParagraphFont"/>
    <w:rsid w:val="00C32134"/>
  </w:style>
  <w:style w:type="character" w:customStyle="1" w:styleId="posted-on">
    <w:name w:val="posted-on"/>
    <w:basedOn w:val="DefaultParagraphFont"/>
    <w:rsid w:val="00C32134"/>
  </w:style>
  <w:style w:type="character" w:customStyle="1" w:styleId="even">
    <w:name w:val="even"/>
    <w:basedOn w:val="DefaultParagraphFont"/>
    <w:rsid w:val="00C32134"/>
  </w:style>
  <w:style w:type="paragraph" w:customStyle="1" w:styleId="volissue">
    <w:name w:val="volissue"/>
    <w:basedOn w:val="Normal"/>
    <w:qFormat/>
    <w:rsid w:val="00C32134"/>
    <w:pPr>
      <w:spacing w:before="100" w:beforeAutospacing="1" w:after="100" w:afterAutospacing="1"/>
    </w:pPr>
    <w:rPr>
      <w:rFonts w:ascii="Times" w:hAnsi="Times"/>
      <w:szCs w:val="20"/>
    </w:rPr>
  </w:style>
  <w:style w:type="character" w:customStyle="1" w:styleId="cat-date-line4">
    <w:name w:val="cat-date-line4"/>
    <w:basedOn w:val="DefaultParagraphFont"/>
    <w:rsid w:val="00C32134"/>
  </w:style>
  <w:style w:type="character" w:customStyle="1" w:styleId="articledate">
    <w:name w:val="articledate"/>
    <w:basedOn w:val="DefaultParagraphFont"/>
    <w:rsid w:val="00C32134"/>
  </w:style>
  <w:style w:type="character" w:customStyle="1" w:styleId="post-byline">
    <w:name w:val="post-byline"/>
    <w:basedOn w:val="DefaultParagraphFont"/>
    <w:rsid w:val="00C32134"/>
  </w:style>
  <w:style w:type="character" w:customStyle="1" w:styleId="metadate">
    <w:name w:val="meta_date"/>
    <w:basedOn w:val="DefaultParagraphFont"/>
    <w:rsid w:val="00C32134"/>
  </w:style>
  <w:style w:type="character" w:customStyle="1" w:styleId="fa">
    <w:name w:val="fa"/>
    <w:basedOn w:val="DefaultParagraphFont"/>
    <w:rsid w:val="00C32134"/>
  </w:style>
  <w:style w:type="character" w:customStyle="1" w:styleId="longname">
    <w:name w:val="longname"/>
    <w:basedOn w:val="DefaultParagraphFont"/>
    <w:rsid w:val="00C32134"/>
  </w:style>
  <w:style w:type="character" w:customStyle="1" w:styleId="echocontainer">
    <w:name w:val="echo_container"/>
    <w:basedOn w:val="DefaultParagraphFont"/>
    <w:rsid w:val="00C32134"/>
  </w:style>
  <w:style w:type="paragraph" w:customStyle="1" w:styleId="comment-count-label">
    <w:name w:val="comment-count-label"/>
    <w:basedOn w:val="Normal"/>
    <w:qFormat/>
    <w:rsid w:val="00C32134"/>
    <w:pPr>
      <w:spacing w:before="100" w:beforeAutospacing="1" w:after="100" w:afterAutospacing="1"/>
    </w:pPr>
    <w:rPr>
      <w:rFonts w:ascii="Times" w:hAnsi="Times"/>
      <w:szCs w:val="20"/>
    </w:rPr>
  </w:style>
  <w:style w:type="character" w:customStyle="1" w:styleId="echo-counter">
    <w:name w:val="echo-counter"/>
    <w:basedOn w:val="DefaultParagraphFont"/>
    <w:rsid w:val="00C32134"/>
  </w:style>
  <w:style w:type="character" w:customStyle="1" w:styleId="discussion-policy">
    <w:name w:val="discussion-policy"/>
    <w:basedOn w:val="DefaultParagraphFont"/>
    <w:rsid w:val="00C32134"/>
  </w:style>
  <w:style w:type="character" w:customStyle="1" w:styleId="echo-apps-conversations-streamcaption">
    <w:name w:val="echo-apps-conversations-streamcaption"/>
    <w:basedOn w:val="DefaultParagraphFont"/>
    <w:rsid w:val="00C32134"/>
  </w:style>
  <w:style w:type="character" w:customStyle="1" w:styleId="echo-streamserver-controls-stream-item-text">
    <w:name w:val="echo-streamserver-controls-stream-item-text"/>
    <w:basedOn w:val="DefaultParagraphFont"/>
    <w:rsid w:val="00C32134"/>
  </w:style>
  <w:style w:type="character" w:customStyle="1" w:styleId="echo-streamserver-controls-facepile-more">
    <w:name w:val="echo-streamserver-controls-facepile-more"/>
    <w:basedOn w:val="DefaultParagraphFont"/>
    <w:rsid w:val="00C32134"/>
  </w:style>
  <w:style w:type="character" w:customStyle="1" w:styleId="echo-primaryfont">
    <w:name w:val="echo-primaryfont"/>
    <w:basedOn w:val="DefaultParagraphFont"/>
    <w:rsid w:val="00C32134"/>
  </w:style>
  <w:style w:type="character" w:customStyle="1" w:styleId="section">
    <w:name w:val="section"/>
    <w:basedOn w:val="DefaultParagraphFont"/>
    <w:rsid w:val="00C32134"/>
  </w:style>
  <w:style w:type="character" w:customStyle="1" w:styleId="wpsr-txt-headline">
    <w:name w:val="wpsr-txt-headline"/>
    <w:basedOn w:val="DefaultParagraphFont"/>
    <w:rsid w:val="00C32134"/>
  </w:style>
  <w:style w:type="character" w:customStyle="1" w:styleId="asset-metabar-author">
    <w:name w:val="asset-metabar-author"/>
    <w:basedOn w:val="DefaultParagraphFont"/>
    <w:rsid w:val="00C32134"/>
  </w:style>
  <w:style w:type="character" w:customStyle="1" w:styleId="asset-metabar-time">
    <w:name w:val="asset-metabar-time"/>
    <w:basedOn w:val="DefaultParagraphFont"/>
    <w:rsid w:val="00C32134"/>
  </w:style>
  <w:style w:type="character" w:customStyle="1" w:styleId="eza-dateline">
    <w:name w:val="eza-dateline"/>
    <w:basedOn w:val="DefaultParagraphFont"/>
    <w:rsid w:val="00C32134"/>
  </w:style>
  <w:style w:type="character" w:customStyle="1" w:styleId="eza-authors">
    <w:name w:val="eza-authors"/>
    <w:basedOn w:val="DefaultParagraphFont"/>
    <w:rsid w:val="00C32134"/>
  </w:style>
  <w:style w:type="character" w:customStyle="1" w:styleId="csmstaff">
    <w:name w:val="csm_staff"/>
    <w:basedOn w:val="DefaultParagraphFont"/>
    <w:rsid w:val="00C32134"/>
  </w:style>
  <w:style w:type="paragraph" w:customStyle="1" w:styleId="mol-para-with-font">
    <w:name w:val="mol-para-with-font"/>
    <w:basedOn w:val="Normal"/>
    <w:qFormat/>
    <w:rsid w:val="00C32134"/>
    <w:pPr>
      <w:spacing w:before="100" w:beforeAutospacing="1" w:after="100" w:afterAutospacing="1"/>
    </w:pPr>
    <w:rPr>
      <w:rFonts w:ascii="Times" w:hAnsi="Times"/>
      <w:szCs w:val="20"/>
    </w:rPr>
  </w:style>
  <w:style w:type="character" w:customStyle="1" w:styleId="article-timestamp">
    <w:name w:val="article-timestamp"/>
    <w:basedOn w:val="DefaultParagraphFont"/>
    <w:rsid w:val="00C32134"/>
  </w:style>
  <w:style w:type="character" w:customStyle="1" w:styleId="byline-text">
    <w:name w:val="byline-text"/>
    <w:basedOn w:val="DefaultParagraphFont"/>
    <w:rsid w:val="00C32134"/>
  </w:style>
  <w:style w:type="character" w:customStyle="1" w:styleId="itemauthor">
    <w:name w:val="itemauthor"/>
    <w:basedOn w:val="DefaultParagraphFont"/>
    <w:rsid w:val="00C32134"/>
  </w:style>
  <w:style w:type="character" w:customStyle="1" w:styleId="itemdatecreated">
    <w:name w:val="itemdatecreated"/>
    <w:basedOn w:val="DefaultParagraphFont"/>
    <w:rsid w:val="00C32134"/>
  </w:style>
  <w:style w:type="character" w:customStyle="1" w:styleId="slug-metadata-note">
    <w:name w:val="slug-metadata-note"/>
    <w:basedOn w:val="DefaultParagraphFont"/>
    <w:rsid w:val="00C32134"/>
  </w:style>
  <w:style w:type="character" w:customStyle="1" w:styleId="drop-capped">
    <w:name w:val="drop-capped"/>
    <w:basedOn w:val="DefaultParagraphFont"/>
    <w:rsid w:val="00C32134"/>
  </w:style>
  <w:style w:type="paragraph" w:customStyle="1" w:styleId="articleopinion-standfirst">
    <w:name w:val="articleopinion-standfirst"/>
    <w:basedOn w:val="Normal"/>
    <w:qFormat/>
    <w:rsid w:val="00C32134"/>
    <w:pPr>
      <w:spacing w:before="100" w:beforeAutospacing="1" w:after="100" w:afterAutospacing="1"/>
    </w:pPr>
    <w:rPr>
      <w:rFonts w:ascii="Times" w:hAnsi="Times"/>
      <w:szCs w:val="20"/>
    </w:rPr>
  </w:style>
  <w:style w:type="paragraph" w:customStyle="1" w:styleId="snippet">
    <w:name w:val="snippet"/>
    <w:basedOn w:val="Normal"/>
    <w:qFormat/>
    <w:rsid w:val="00C32134"/>
    <w:pPr>
      <w:spacing w:before="100" w:beforeAutospacing="1" w:after="100" w:afterAutospacing="1"/>
    </w:pPr>
    <w:rPr>
      <w:rFonts w:ascii="Times" w:hAnsi="Times"/>
      <w:szCs w:val="20"/>
    </w:rPr>
  </w:style>
  <w:style w:type="character" w:customStyle="1" w:styleId="thetitle">
    <w:name w:val="the_title"/>
    <w:basedOn w:val="DefaultParagraphFont"/>
    <w:rsid w:val="00C32134"/>
  </w:style>
  <w:style w:type="character" w:customStyle="1" w:styleId="view-count">
    <w:name w:val="view-count"/>
    <w:basedOn w:val="DefaultParagraphFont"/>
    <w:rsid w:val="00C32134"/>
  </w:style>
  <w:style w:type="character" w:customStyle="1" w:styleId="rupee">
    <w:name w:val="rupee"/>
    <w:basedOn w:val="DefaultParagraphFont"/>
    <w:rsid w:val="00C32134"/>
  </w:style>
  <w:style w:type="character" w:customStyle="1" w:styleId="grey1">
    <w:name w:val="grey1"/>
    <w:basedOn w:val="DefaultParagraphFont"/>
    <w:rsid w:val="00C32134"/>
  </w:style>
  <w:style w:type="paragraph" w:customStyle="1" w:styleId="Pa13">
    <w:name w:val="Pa13"/>
    <w:basedOn w:val="Default"/>
    <w:next w:val="Default"/>
    <w:uiPriority w:val="99"/>
    <w:qFormat/>
    <w:rsid w:val="00C32134"/>
    <w:pPr>
      <w:spacing w:after="0" w:line="201" w:lineRule="atLeast"/>
    </w:pPr>
    <w:rPr>
      <w:rFonts w:eastAsiaTheme="minorEastAsia" w:cs="Times New Roman"/>
      <w:sz w:val="24"/>
    </w:rPr>
  </w:style>
  <w:style w:type="paragraph" w:customStyle="1" w:styleId="Pa14">
    <w:name w:val="Pa14"/>
    <w:basedOn w:val="Default"/>
    <w:next w:val="Default"/>
    <w:uiPriority w:val="99"/>
    <w:qFormat/>
    <w:rsid w:val="00C32134"/>
    <w:pPr>
      <w:spacing w:after="0" w:line="241" w:lineRule="atLeast"/>
    </w:pPr>
    <w:rPr>
      <w:rFonts w:eastAsiaTheme="minorEastAsia" w:cs="Times New Roman"/>
      <w:sz w:val="24"/>
    </w:rPr>
  </w:style>
  <w:style w:type="paragraph" w:customStyle="1" w:styleId="Pa9">
    <w:name w:val="Pa9"/>
    <w:basedOn w:val="Default"/>
    <w:next w:val="Default"/>
    <w:uiPriority w:val="99"/>
    <w:qFormat/>
    <w:rsid w:val="00C32134"/>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32134"/>
  </w:style>
  <w:style w:type="character" w:customStyle="1" w:styleId="reporttitle">
    <w:name w:val="report_title"/>
    <w:basedOn w:val="DefaultParagraphFont"/>
    <w:rsid w:val="00C32134"/>
  </w:style>
  <w:style w:type="character" w:customStyle="1" w:styleId="documenttype-longreleases">
    <w:name w:val="document_type_-_long_releases"/>
    <w:basedOn w:val="DefaultParagraphFont"/>
    <w:rsid w:val="00C32134"/>
  </w:style>
  <w:style w:type="character" w:customStyle="1" w:styleId="alt-date">
    <w:name w:val="alt-date"/>
    <w:basedOn w:val="DefaultParagraphFont"/>
    <w:rsid w:val="00C32134"/>
  </w:style>
  <w:style w:type="character" w:customStyle="1" w:styleId="entry-byline">
    <w:name w:val="entry-byline"/>
    <w:basedOn w:val="DefaultParagraphFont"/>
    <w:rsid w:val="00C32134"/>
  </w:style>
  <w:style w:type="character" w:customStyle="1" w:styleId="taglinecontrib">
    <w:name w:val="tagline_contrib"/>
    <w:basedOn w:val="DefaultParagraphFont"/>
    <w:rsid w:val="00C32134"/>
  </w:style>
  <w:style w:type="character" w:customStyle="1" w:styleId="articledate0">
    <w:name w:val="article_date"/>
    <w:basedOn w:val="DefaultParagraphFont"/>
    <w:rsid w:val="00C32134"/>
  </w:style>
  <w:style w:type="paragraph" w:customStyle="1" w:styleId="hg-daily">
    <w:name w:val="hg-daily"/>
    <w:basedOn w:val="Normal"/>
    <w:qFormat/>
    <w:rsid w:val="00C32134"/>
    <w:pPr>
      <w:spacing w:before="100" w:beforeAutospacing="1" w:after="100" w:afterAutospacing="1"/>
    </w:pPr>
    <w:rPr>
      <w:rFonts w:ascii="Times" w:hAnsi="Times"/>
      <w:szCs w:val="20"/>
    </w:rPr>
  </w:style>
  <w:style w:type="character" w:customStyle="1" w:styleId="cit">
    <w:name w:val="cit"/>
    <w:basedOn w:val="DefaultParagraphFont"/>
    <w:rsid w:val="00C32134"/>
  </w:style>
  <w:style w:type="paragraph" w:customStyle="1" w:styleId="buttonheading">
    <w:name w:val="buttonheading"/>
    <w:basedOn w:val="Normal"/>
    <w:qFormat/>
    <w:rsid w:val="00C32134"/>
    <w:pPr>
      <w:spacing w:before="100" w:beforeAutospacing="1" w:after="100" w:afterAutospacing="1"/>
    </w:pPr>
    <w:rPr>
      <w:rFonts w:ascii="Times" w:hAnsi="Times"/>
      <w:szCs w:val="20"/>
    </w:rPr>
  </w:style>
  <w:style w:type="paragraph" w:customStyle="1" w:styleId="p">
    <w:name w:val="p"/>
    <w:basedOn w:val="Normal"/>
    <w:qFormat/>
    <w:rsid w:val="00C32134"/>
    <w:pPr>
      <w:spacing w:before="100" w:beforeAutospacing="1" w:after="100" w:afterAutospacing="1"/>
    </w:pPr>
    <w:rPr>
      <w:rFonts w:ascii="Times" w:hAnsi="Times"/>
      <w:szCs w:val="20"/>
    </w:rPr>
  </w:style>
  <w:style w:type="character" w:customStyle="1" w:styleId="text-label">
    <w:name w:val="text-label"/>
    <w:basedOn w:val="DefaultParagraphFont"/>
    <w:rsid w:val="00C32134"/>
  </w:style>
  <w:style w:type="character" w:customStyle="1" w:styleId="metad">
    <w:name w:val="metad"/>
    <w:rsid w:val="00C32134"/>
  </w:style>
  <w:style w:type="paragraph" w:customStyle="1" w:styleId="TOC3Char">
    <w:name w:val="TOC 3 Char"/>
    <w:basedOn w:val="Normal"/>
    <w:next w:val="Normal"/>
    <w:qFormat/>
    <w:rsid w:val="00C32134"/>
    <w:rPr>
      <w:rFonts w:eastAsia="Times New Roman"/>
      <w:sz w:val="24"/>
      <w:szCs w:val="20"/>
    </w:rPr>
  </w:style>
  <w:style w:type="paragraph" w:customStyle="1" w:styleId="TOC1Char">
    <w:name w:val="TOC 1 Char"/>
    <w:basedOn w:val="Normal"/>
    <w:next w:val="Normal"/>
    <w:qFormat/>
    <w:rsid w:val="00C32134"/>
    <w:rPr>
      <w:rFonts w:eastAsia="Times New Roman"/>
      <w:b/>
      <w:sz w:val="24"/>
      <w:szCs w:val="20"/>
    </w:rPr>
  </w:style>
  <w:style w:type="paragraph" w:customStyle="1" w:styleId="ColorfulGrid-Accent11">
    <w:name w:val="Colorful Grid - Accent 11"/>
    <w:basedOn w:val="Normal"/>
    <w:next w:val="Normal"/>
    <w:uiPriority w:val="29"/>
    <w:qFormat/>
    <w:rsid w:val="00C32134"/>
    <w:pPr>
      <w:jc w:val="both"/>
    </w:pPr>
    <w:rPr>
      <w:rFonts w:eastAsia="Times New Roman"/>
      <w:i/>
      <w:iCs/>
      <w:color w:val="000000"/>
    </w:rPr>
  </w:style>
  <w:style w:type="character" w:customStyle="1" w:styleId="MediumGrid11">
    <w:name w:val="Medium Grid 11"/>
    <w:uiPriority w:val="99"/>
    <w:rsid w:val="00C32134"/>
    <w:rPr>
      <w:color w:val="808080"/>
    </w:rPr>
  </w:style>
  <w:style w:type="paragraph" w:customStyle="1" w:styleId="PlaceholderText2">
    <w:name w:val="Placeholder Text2"/>
    <w:basedOn w:val="Normal"/>
    <w:uiPriority w:val="99"/>
    <w:qFormat/>
    <w:rsid w:val="00C32134"/>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32134"/>
    <w:pPr>
      <w:keepNext/>
      <w:tabs>
        <w:tab w:val="num" w:pos="1440"/>
      </w:tabs>
      <w:ind w:left="1800" w:hanging="360"/>
      <w:outlineLvl w:val="2"/>
    </w:pPr>
    <w:rPr>
      <w:rFonts w:eastAsia="MS Gothic"/>
      <w:sz w:val="24"/>
    </w:rPr>
  </w:style>
  <w:style w:type="paragraph" w:customStyle="1" w:styleId="LightList1">
    <w:name w:val="Light List1"/>
    <w:basedOn w:val="Normal"/>
    <w:qFormat/>
    <w:rsid w:val="00C32134"/>
    <w:pPr>
      <w:keepNext/>
      <w:tabs>
        <w:tab w:val="num" w:pos="2160"/>
      </w:tabs>
      <w:ind w:left="2520" w:hanging="360"/>
      <w:outlineLvl w:val="3"/>
    </w:pPr>
    <w:rPr>
      <w:rFonts w:eastAsia="MS Gothic"/>
      <w:sz w:val="24"/>
    </w:rPr>
  </w:style>
  <w:style w:type="paragraph" w:customStyle="1" w:styleId="LightGrid1">
    <w:name w:val="Light Grid1"/>
    <w:basedOn w:val="Normal"/>
    <w:qFormat/>
    <w:rsid w:val="00C32134"/>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32134"/>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32134"/>
    <w:pPr>
      <w:keepNext/>
      <w:tabs>
        <w:tab w:val="num" w:pos="4320"/>
      </w:tabs>
      <w:ind w:left="4680" w:hanging="360"/>
      <w:outlineLvl w:val="6"/>
    </w:pPr>
    <w:rPr>
      <w:rFonts w:eastAsia="MS Gothic"/>
      <w:sz w:val="24"/>
    </w:rPr>
  </w:style>
  <w:style w:type="paragraph" w:customStyle="1" w:styleId="MediumList11">
    <w:name w:val="Medium List 11"/>
    <w:basedOn w:val="Normal"/>
    <w:qFormat/>
    <w:rsid w:val="00C32134"/>
    <w:pPr>
      <w:keepNext/>
      <w:tabs>
        <w:tab w:val="num" w:pos="5040"/>
      </w:tabs>
      <w:ind w:left="5400" w:hanging="360"/>
      <w:outlineLvl w:val="7"/>
    </w:pPr>
    <w:rPr>
      <w:rFonts w:eastAsia="MS Gothic"/>
      <w:sz w:val="24"/>
    </w:rPr>
  </w:style>
  <w:style w:type="paragraph" w:customStyle="1" w:styleId="MediumList21">
    <w:name w:val="Medium List 21"/>
    <w:basedOn w:val="Normal"/>
    <w:qFormat/>
    <w:rsid w:val="00C32134"/>
    <w:pPr>
      <w:keepNext/>
      <w:tabs>
        <w:tab w:val="num" w:pos="5760"/>
      </w:tabs>
      <w:ind w:left="6120" w:hanging="360"/>
      <w:outlineLvl w:val="8"/>
    </w:pPr>
    <w:rPr>
      <w:rFonts w:eastAsia="MS Gothic"/>
      <w:sz w:val="24"/>
    </w:rPr>
  </w:style>
  <w:style w:type="paragraph" w:customStyle="1" w:styleId="bylinejb">
    <w:name w:val="bylinejb"/>
    <w:basedOn w:val="Normal"/>
    <w:qFormat/>
    <w:rsid w:val="00C32134"/>
    <w:pPr>
      <w:spacing w:before="100" w:beforeAutospacing="1" w:after="100" w:afterAutospacing="1"/>
    </w:pPr>
    <w:rPr>
      <w:rFonts w:ascii="Times" w:hAnsi="Times"/>
      <w:szCs w:val="20"/>
    </w:rPr>
  </w:style>
  <w:style w:type="paragraph" w:customStyle="1" w:styleId="bylineaffiliation">
    <w:name w:val="bylineaffiliation"/>
    <w:basedOn w:val="Normal"/>
    <w:qFormat/>
    <w:rsid w:val="00C32134"/>
    <w:pPr>
      <w:spacing w:before="100" w:beforeAutospacing="1" w:after="100" w:afterAutospacing="1"/>
    </w:pPr>
    <w:rPr>
      <w:rFonts w:ascii="Times" w:hAnsi="Times"/>
      <w:szCs w:val="20"/>
    </w:rPr>
  </w:style>
  <w:style w:type="paragraph" w:customStyle="1" w:styleId="LanguageEditing">
    <w:name w:val="Language Editing"/>
    <w:basedOn w:val="Normal"/>
    <w:link w:val="LanguageEditingChar"/>
    <w:qFormat/>
    <w:rsid w:val="00C32134"/>
    <w:rPr>
      <w:rFonts w:eastAsia="Times New Roman"/>
      <w:strike/>
    </w:rPr>
  </w:style>
  <w:style w:type="character" w:customStyle="1" w:styleId="LanguageEditingChar">
    <w:name w:val="Language Editing Char"/>
    <w:basedOn w:val="DefaultParagraphFont"/>
    <w:link w:val="LanguageEditing"/>
    <w:locked/>
    <w:rsid w:val="00C32134"/>
    <w:rPr>
      <w:rFonts w:ascii="Calibri" w:eastAsia="Times New Roman" w:hAnsi="Calibri" w:cs="Calibri"/>
      <w:strike/>
    </w:rPr>
  </w:style>
  <w:style w:type="character" w:customStyle="1" w:styleId="action-menu-toggled-item">
    <w:name w:val="action-menu-toggled-item"/>
    <w:basedOn w:val="DefaultParagraphFont"/>
    <w:rsid w:val="00C32134"/>
    <w:rPr>
      <w:rFonts w:ascii="Times New Roman" w:hAnsi="Times New Roman"/>
    </w:rPr>
  </w:style>
  <w:style w:type="character" w:customStyle="1" w:styleId="1Tag">
    <w:name w:val="1) Tag"/>
    <w:rsid w:val="00C3213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3213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3213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3213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3213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C3213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C32134"/>
    <w:rPr>
      <w:rFonts w:ascii="Calibri" w:eastAsia="Times New Roman" w:hAnsi="Calibri" w:cs="Calibri"/>
      <w:b/>
      <w:caps/>
      <w:sz w:val="40"/>
      <w:szCs w:val="40"/>
    </w:rPr>
  </w:style>
  <w:style w:type="paragraph" w:customStyle="1" w:styleId="Strikethrough0">
    <w:name w:val="Strikethrough"/>
    <w:basedOn w:val="Normal"/>
    <w:link w:val="StrikethroughChar"/>
    <w:qFormat/>
    <w:rsid w:val="00C32134"/>
    <w:rPr>
      <w:strike/>
    </w:rPr>
  </w:style>
  <w:style w:type="character" w:customStyle="1" w:styleId="StrikethroughChar">
    <w:name w:val="Strikethrough Char"/>
    <w:basedOn w:val="DefaultParagraphFont"/>
    <w:link w:val="Strikethrough0"/>
    <w:rsid w:val="00C32134"/>
    <w:rPr>
      <w:rFonts w:ascii="Calibri" w:hAnsi="Calibri" w:cs="Calibri"/>
      <w:strike/>
    </w:rPr>
  </w:style>
  <w:style w:type="character" w:styleId="SubtleReference">
    <w:name w:val="Subtle Reference"/>
    <w:basedOn w:val="DefaultParagraphFont"/>
    <w:uiPriority w:val="31"/>
    <w:qFormat/>
    <w:rsid w:val="00C3213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32134"/>
    <w:rPr>
      <w:bCs/>
    </w:rPr>
  </w:style>
  <w:style w:type="character" w:customStyle="1" w:styleId="BoxBoldUnderline">
    <w:name w:val="Box Bold Underline"/>
    <w:rsid w:val="00C3213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32134"/>
    <w:rPr>
      <w:rFonts w:eastAsia="Times New Roman"/>
      <w:sz w:val="24"/>
    </w:rPr>
  </w:style>
  <w:style w:type="character" w:customStyle="1" w:styleId="NormalF6Char">
    <w:name w:val="Normal F6 Char"/>
    <w:link w:val="NormalF6"/>
    <w:rsid w:val="00C32134"/>
    <w:rPr>
      <w:rFonts w:ascii="Calibri" w:eastAsia="Times New Roman" w:hAnsi="Calibri" w:cs="Calibri"/>
      <w:sz w:val="24"/>
    </w:rPr>
  </w:style>
  <w:style w:type="paragraph" w:customStyle="1" w:styleId="TagNew">
    <w:name w:val="Tag New"/>
    <w:qFormat/>
    <w:rsid w:val="00C32134"/>
    <w:pPr>
      <w:spacing w:after="0" w:line="240" w:lineRule="auto"/>
    </w:pPr>
    <w:rPr>
      <w:rFonts w:ascii="Times New Roman" w:eastAsiaTheme="minorEastAsia" w:hAnsi="Times New Roman" w:cs="Times New Roman"/>
      <w:b/>
      <w:sz w:val="24"/>
      <w:szCs w:val="20"/>
    </w:rPr>
  </w:style>
  <w:style w:type="character" w:customStyle="1" w:styleId="Styleunderline11ptBoldBorderSinglesolidlineAuto">
    <w:name w:val="Style underline + 11 pt Bold Border: : (Single solid line Auto ..."/>
    <w:rsid w:val="00C32134"/>
    <w:rPr>
      <w:b/>
      <w:bCs/>
      <w:sz w:val="20"/>
      <w:u w:val="single"/>
      <w:bdr w:val="single" w:sz="4" w:space="0" w:color="auto"/>
    </w:rPr>
  </w:style>
  <w:style w:type="character" w:customStyle="1" w:styleId="postdate">
    <w:name w:val="post_date"/>
    <w:rsid w:val="00C32134"/>
  </w:style>
  <w:style w:type="character" w:customStyle="1" w:styleId="moretop">
    <w:name w:val="more_top"/>
    <w:rsid w:val="00C32134"/>
  </w:style>
  <w:style w:type="paragraph" w:customStyle="1" w:styleId="TagNew0">
    <w:name w:val="Tag_New"/>
    <w:qFormat/>
    <w:rsid w:val="00C3213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32134"/>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C32134"/>
    <w:pPr>
      <w:spacing w:before="100" w:beforeAutospacing="1" w:after="100" w:afterAutospacing="1"/>
    </w:pPr>
    <w:rPr>
      <w:rFonts w:eastAsia="Times New Roman"/>
      <w:sz w:val="24"/>
    </w:rPr>
  </w:style>
  <w:style w:type="character" w:customStyle="1" w:styleId="StyleDebateUnderline10pt">
    <w:name w:val="Style Debate Underline + 10 pt"/>
    <w:basedOn w:val="DefaultParagraphFont"/>
    <w:rsid w:val="00C32134"/>
    <w:rPr>
      <w:rFonts w:ascii="Times New Roman" w:hAnsi="Times New Roman"/>
      <w:sz w:val="20"/>
      <w:szCs w:val="20"/>
      <w:u w:val="single"/>
    </w:rPr>
  </w:style>
  <w:style w:type="paragraph" w:customStyle="1" w:styleId="StyleStyleStyleCNA9ptBefore1pt8ptPatternClear">
    <w:name w:val="Style Style Style CN A + 9 pt Before:  1 pt + 8 pt + Pattern: Clear..."/>
    <w:basedOn w:val="Normal"/>
    <w:autoRedefine/>
    <w:qFormat/>
    <w:rsid w:val="00C32134"/>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C32134"/>
  </w:style>
  <w:style w:type="character" w:customStyle="1" w:styleId="yshortcutscs4-ndcor">
    <w:name w:val="yshortcuts cs4-ndcor"/>
    <w:rsid w:val="00C32134"/>
  </w:style>
  <w:style w:type="character" w:customStyle="1" w:styleId="price">
    <w:name w:val="price"/>
    <w:rsid w:val="00C32134"/>
  </w:style>
  <w:style w:type="character" w:customStyle="1" w:styleId="price-change">
    <w:name w:val="price-change"/>
    <w:rsid w:val="00C32134"/>
  </w:style>
  <w:style w:type="character" w:customStyle="1" w:styleId="percent-change">
    <w:name w:val="percent-change"/>
    <w:rsid w:val="00C32134"/>
  </w:style>
  <w:style w:type="character" w:customStyle="1" w:styleId="bibfont">
    <w:name w:val="bibfont"/>
    <w:rsid w:val="00C32134"/>
    <w:rPr>
      <w:rFonts w:cs="Times New Roman"/>
    </w:rPr>
  </w:style>
  <w:style w:type="paragraph" w:customStyle="1" w:styleId="underlined1">
    <w:name w:val="underlined1"/>
    <w:next w:val="Normal"/>
    <w:autoRedefine/>
    <w:qFormat/>
    <w:rsid w:val="00C3213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32134"/>
    <w:rPr>
      <w:rFonts w:eastAsia="Times New Roman"/>
      <w:b/>
      <w:sz w:val="24"/>
      <w:lang w:val="x-none" w:eastAsia="x-none"/>
    </w:rPr>
  </w:style>
  <w:style w:type="character" w:customStyle="1" w:styleId="SourceBoldedChar">
    <w:name w:val="Source Bolded Char"/>
    <w:link w:val="SourceBolded"/>
    <w:rsid w:val="00C32134"/>
    <w:rPr>
      <w:rFonts w:ascii="Calibri" w:eastAsia="Times New Roman" w:hAnsi="Calibri" w:cs="Calibri"/>
      <w:b/>
      <w:sz w:val="24"/>
      <w:lang w:val="x-none" w:eastAsia="x-none"/>
    </w:rPr>
  </w:style>
  <w:style w:type="paragraph" w:customStyle="1" w:styleId="CardDownSize">
    <w:name w:val="CardDownSize"/>
    <w:basedOn w:val="Normal"/>
    <w:link w:val="CardDownSizeChar"/>
    <w:qFormat/>
    <w:rsid w:val="00C32134"/>
    <w:rPr>
      <w:rFonts w:eastAsia="Calibri"/>
      <w:szCs w:val="20"/>
      <w:lang w:val="x-none" w:eastAsia="x-none"/>
    </w:rPr>
  </w:style>
  <w:style w:type="character" w:customStyle="1" w:styleId="CardDownSizeChar">
    <w:name w:val="CardDownSize Char"/>
    <w:link w:val="CardDownSize"/>
    <w:rsid w:val="00C32134"/>
    <w:rPr>
      <w:rFonts w:ascii="Calibri" w:eastAsia="Calibri" w:hAnsi="Calibri" w:cs="Calibri"/>
      <w:szCs w:val="20"/>
      <w:lang w:val="x-none" w:eastAsia="x-none"/>
    </w:rPr>
  </w:style>
  <w:style w:type="paragraph" w:customStyle="1" w:styleId="Citation10">
    <w:name w:val="Citation1"/>
    <w:basedOn w:val="Normal"/>
    <w:link w:val="Citation1Char"/>
    <w:qFormat/>
    <w:rsid w:val="00C32134"/>
    <w:rPr>
      <w:rFonts w:eastAsia="Calibri"/>
      <w:b/>
      <w:sz w:val="24"/>
      <w:u w:val="single"/>
      <w:lang w:val="x-none" w:eastAsia="x-none"/>
    </w:rPr>
  </w:style>
  <w:style w:type="character" w:customStyle="1" w:styleId="Citation1Char">
    <w:name w:val="Citation1 Char"/>
    <w:link w:val="Citation10"/>
    <w:rsid w:val="00C32134"/>
    <w:rPr>
      <w:rFonts w:ascii="Calibri" w:eastAsia="Calibri" w:hAnsi="Calibri" w:cs="Calibri"/>
      <w:b/>
      <w:sz w:val="24"/>
      <w:u w:val="single"/>
      <w:lang w:val="x-none" w:eastAsia="x-none"/>
    </w:rPr>
  </w:style>
  <w:style w:type="character" w:customStyle="1" w:styleId="TaglineChar">
    <w:name w:val="Tagline Char"/>
    <w:link w:val="Tagline1"/>
    <w:rsid w:val="00C32134"/>
    <w:rPr>
      <w:rFonts w:ascii="Calibri" w:hAnsi="Calibri" w:cs="Calibri"/>
      <w:b/>
      <w:sz w:val="26"/>
    </w:rPr>
  </w:style>
  <w:style w:type="character" w:customStyle="1" w:styleId="boldciteChar1">
    <w:name w:val="bold cite Char1"/>
    <w:rsid w:val="00C32134"/>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C32134"/>
  </w:style>
  <w:style w:type="character" w:customStyle="1" w:styleId="leveluptitle">
    <w:name w:val="leveluptitle"/>
    <w:basedOn w:val="DefaultParagraphFont"/>
    <w:rsid w:val="00C32134"/>
  </w:style>
  <w:style w:type="character" w:customStyle="1" w:styleId="Irrelevant6fontChar">
    <w:name w:val="Irrelevant (6 font) Char"/>
    <w:basedOn w:val="DefaultParagraphFont"/>
    <w:link w:val="Irrelevant6font"/>
    <w:rsid w:val="00C32134"/>
    <w:rPr>
      <w:rFonts w:ascii="Calibri" w:eastAsia="Calibri" w:hAnsi="Calibri" w:cs="Calibri"/>
      <w:sz w:val="12"/>
      <w:szCs w:val="12"/>
    </w:rPr>
  </w:style>
  <w:style w:type="paragraph" w:customStyle="1" w:styleId="Non-NavPanelTag">
    <w:name w:val="Non-Nav Panel Tag"/>
    <w:basedOn w:val="Normal"/>
    <w:qFormat/>
    <w:rsid w:val="00C32134"/>
    <w:rPr>
      <w:b/>
      <w:sz w:val="26"/>
    </w:rPr>
  </w:style>
  <w:style w:type="character" w:customStyle="1" w:styleId="Hyperlink3">
    <w:name w:val="Hyperlink.3"/>
    <w:basedOn w:val="DefaultParagraphFont"/>
    <w:rsid w:val="00C32134"/>
    <w:rPr>
      <w:sz w:val="18"/>
      <w:szCs w:val="18"/>
    </w:rPr>
  </w:style>
  <w:style w:type="character" w:customStyle="1" w:styleId="Hyperlink40">
    <w:name w:val="Hyperlink.4"/>
    <w:basedOn w:val="DefaultParagraphFont"/>
    <w:rsid w:val="00C32134"/>
    <w:rPr>
      <w:sz w:val="18"/>
      <w:szCs w:val="18"/>
    </w:rPr>
  </w:style>
  <w:style w:type="character" w:customStyle="1" w:styleId="SmallCharChar">
    <w:name w:val="Small Char Char"/>
    <w:basedOn w:val="DefaultParagraphFont"/>
    <w:rsid w:val="00C32134"/>
    <w:rPr>
      <w:sz w:val="17"/>
      <w:szCs w:val="24"/>
      <w:lang w:val="en-US" w:eastAsia="en-US" w:bidi="ar-SA"/>
    </w:rPr>
  </w:style>
  <w:style w:type="paragraph" w:customStyle="1" w:styleId="TagsFutura">
    <w:name w:val="TagsFutura"/>
    <w:basedOn w:val="Normal"/>
    <w:next w:val="Heading3"/>
    <w:qFormat/>
    <w:rsid w:val="00C32134"/>
    <w:rPr>
      <w:rFonts w:ascii="Futura" w:eastAsia="Times" w:hAnsi="Futura"/>
      <w:b/>
      <w:caps/>
      <w:sz w:val="18"/>
      <w:szCs w:val="20"/>
    </w:rPr>
  </w:style>
  <w:style w:type="paragraph" w:customStyle="1" w:styleId="StyleHeading4TagNotBold">
    <w:name w:val="Style Heading 4Tag + Not Bold"/>
    <w:basedOn w:val="Heading4"/>
    <w:qFormat/>
    <w:rsid w:val="00C32134"/>
    <w:rPr>
      <w:iCs w:val="0"/>
    </w:rPr>
  </w:style>
  <w:style w:type="paragraph" w:customStyle="1" w:styleId="Aa">
    <w:name w:val="A"/>
    <w:basedOn w:val="Default"/>
    <w:next w:val="Default"/>
    <w:qFormat/>
    <w:rsid w:val="00C32134"/>
    <w:pPr>
      <w:spacing w:after="0" w:line="240" w:lineRule="auto"/>
    </w:pPr>
    <w:rPr>
      <w:rFonts w:eastAsia="Times New Roman" w:cs="Times New Roman"/>
      <w:sz w:val="24"/>
      <w:lang w:bidi="en-US"/>
    </w:rPr>
  </w:style>
  <w:style w:type="character" w:customStyle="1" w:styleId="ac">
    <w:name w:val="••••"/>
    <w:rsid w:val="00C32134"/>
    <w:rPr>
      <w:color w:val="000000"/>
    </w:rPr>
  </w:style>
  <w:style w:type="character" w:customStyle="1" w:styleId="UL-Bold">
    <w:name w:val="UL-Bold"/>
    <w:basedOn w:val="DefaultParagraphFont"/>
    <w:rsid w:val="00C32134"/>
    <w:rPr>
      <w:u w:val="thick"/>
    </w:rPr>
  </w:style>
  <w:style w:type="character" w:customStyle="1" w:styleId="UL-None">
    <w:name w:val="UL-None"/>
    <w:basedOn w:val="DefaultParagraphFont"/>
    <w:rsid w:val="00C32134"/>
    <w:rPr>
      <w:u w:val="none"/>
    </w:rPr>
  </w:style>
  <w:style w:type="character" w:customStyle="1" w:styleId="FontStyle19">
    <w:name w:val="Font Style19"/>
    <w:basedOn w:val="DefaultParagraphFont"/>
    <w:uiPriority w:val="99"/>
    <w:rsid w:val="00C32134"/>
    <w:rPr>
      <w:rFonts w:ascii="Times New Roman" w:hAnsi="Times New Roman" w:cs="Times New Roman"/>
      <w:sz w:val="18"/>
      <w:szCs w:val="18"/>
    </w:rPr>
  </w:style>
  <w:style w:type="character" w:customStyle="1" w:styleId="UnderlineBox">
    <w:name w:val="Underline + Box"/>
    <w:uiPriority w:val="1"/>
    <w:qFormat/>
    <w:rsid w:val="00C32134"/>
    <w:rPr>
      <w:rFonts w:ascii="Georgia" w:hAnsi="Georgia"/>
      <w:b w:val="0"/>
      <w:sz w:val="22"/>
      <w:u w:val="single"/>
      <w:bdr w:val="single" w:sz="4" w:space="0" w:color="auto"/>
    </w:rPr>
  </w:style>
  <w:style w:type="character" w:customStyle="1" w:styleId="10ptnotbold">
    <w:name w:val="10ptnotbold"/>
    <w:basedOn w:val="DefaultParagraphFont"/>
    <w:rsid w:val="00C32134"/>
    <w:rPr>
      <w:sz w:val="20"/>
    </w:rPr>
  </w:style>
  <w:style w:type="paragraph" w:customStyle="1" w:styleId="ALLCAPS">
    <w:name w:val="ALL CAPS"/>
    <w:basedOn w:val="Normal"/>
    <w:link w:val="ALLCAPSChar"/>
    <w:qFormat/>
    <w:rsid w:val="00C32134"/>
    <w:rPr>
      <w:rFonts w:eastAsia="Times New Roman"/>
      <w:b/>
      <w:caps/>
      <w:szCs w:val="20"/>
    </w:rPr>
  </w:style>
  <w:style w:type="character" w:customStyle="1" w:styleId="kn">
    <w:name w:val="kn"/>
    <w:basedOn w:val="DefaultParagraphFont"/>
    <w:rsid w:val="00C32134"/>
  </w:style>
  <w:style w:type="paragraph" w:customStyle="1" w:styleId="StyleCardworksLinespacingsingle">
    <w:name w:val="Style Card works + Line spacing:  single"/>
    <w:basedOn w:val="Normal"/>
    <w:link w:val="StyleCardworksLinespacingsingleChar"/>
    <w:qFormat/>
    <w:rsid w:val="00C3213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32134"/>
    <w:rPr>
      <w:rFonts w:ascii="Calibri" w:eastAsia="Times New Roman" w:hAnsi="Calibri" w:cs="Calibri"/>
      <w:spacing w:val="-3"/>
      <w:szCs w:val="20"/>
    </w:rPr>
  </w:style>
  <w:style w:type="paragraph" w:customStyle="1" w:styleId="BriefTitleWorks">
    <w:name w:val="Brief Title Works"/>
    <w:basedOn w:val="Heading1"/>
    <w:link w:val="BriefTitleWorksChar"/>
    <w:qFormat/>
    <w:rsid w:val="00C3213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C32134"/>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C32134"/>
    <w:rPr>
      <w:rFonts w:ascii="Verdana" w:hAnsi="Verdana" w:hint="default"/>
      <w:color w:val="000000"/>
      <w:sz w:val="16"/>
      <w:szCs w:val="16"/>
    </w:rPr>
  </w:style>
  <w:style w:type="character" w:customStyle="1" w:styleId="TagCharCharCharChar0">
    <w:name w:val="Tag Char Char Char Char"/>
    <w:basedOn w:val="DefaultParagraphFont"/>
    <w:rsid w:val="00C32134"/>
    <w:rPr>
      <w:rFonts w:ascii="Times New Roman" w:eastAsia="Times New Roman" w:hAnsi="Times New Roman" w:cs="Times New Roman"/>
      <w:b/>
      <w:sz w:val="24"/>
      <w:szCs w:val="20"/>
    </w:rPr>
  </w:style>
  <w:style w:type="paragraph" w:customStyle="1" w:styleId="CITE3">
    <w:name w:val="CITE"/>
    <w:basedOn w:val="Heading2"/>
    <w:link w:val="CITEChar2"/>
    <w:autoRedefine/>
    <w:qFormat/>
    <w:rsid w:val="00C32134"/>
    <w:pPr>
      <w:keepLines w:val="0"/>
      <w:pageBreakBefore w:val="0"/>
      <w:spacing w:after="160"/>
      <w:contextualSpacing/>
      <w:jc w:val="left"/>
    </w:pPr>
    <w:rPr>
      <w:rFonts w:eastAsia="Times New Roman" w:cs="Arial"/>
      <w:b w:val="0"/>
      <w:iCs/>
      <w:caps/>
      <w:sz w:val="20"/>
      <w:szCs w:val="20"/>
      <w:u w:val="none"/>
    </w:rPr>
  </w:style>
  <w:style w:type="character" w:customStyle="1" w:styleId="CharacterStyle14">
    <w:name w:val="Character Style 14"/>
    <w:rsid w:val="00C32134"/>
    <w:rPr>
      <w:sz w:val="30"/>
      <w:szCs w:val="30"/>
    </w:rPr>
  </w:style>
  <w:style w:type="character" w:customStyle="1" w:styleId="CharacterStyle13">
    <w:name w:val="Character Style 13"/>
    <w:rsid w:val="00C32134"/>
    <w:rPr>
      <w:i/>
      <w:iCs/>
      <w:sz w:val="17"/>
      <w:szCs w:val="17"/>
    </w:rPr>
  </w:style>
  <w:style w:type="character" w:customStyle="1" w:styleId="CardsNotUnderlined">
    <w:name w:val="Cards Not Underlined"/>
    <w:qFormat/>
    <w:rsid w:val="00C32134"/>
    <w:rPr>
      <w:rFonts w:ascii="Times New Roman" w:hAnsi="Times New Roman"/>
      <w:sz w:val="16"/>
    </w:rPr>
  </w:style>
  <w:style w:type="paragraph" w:customStyle="1" w:styleId="Fifth">
    <w:name w:val="Fifth"/>
    <w:basedOn w:val="Normal"/>
    <w:link w:val="FifthChar"/>
    <w:qFormat/>
    <w:rsid w:val="00C32134"/>
    <w:rPr>
      <w:rFonts w:eastAsia="Times New Roman"/>
      <w:lang w:val="x-none" w:eastAsia="x-none"/>
    </w:rPr>
  </w:style>
  <w:style w:type="character" w:customStyle="1" w:styleId="FifthChar">
    <w:name w:val="Fifth Char"/>
    <w:link w:val="Fifth"/>
    <w:rsid w:val="00C32134"/>
    <w:rPr>
      <w:rFonts w:ascii="Calibri" w:eastAsia="Times New Roman" w:hAnsi="Calibri" w:cs="Calibri"/>
      <w:lang w:val="x-none" w:eastAsia="x-none"/>
    </w:rPr>
  </w:style>
  <w:style w:type="character" w:customStyle="1" w:styleId="mandelbrotrefrag">
    <w:name w:val="mandelbrot_refrag"/>
    <w:rsid w:val="00C32134"/>
  </w:style>
  <w:style w:type="character" w:customStyle="1" w:styleId="imgcreditcaption">
    <w:name w:val="imgcreditcaption"/>
    <w:rsid w:val="00C32134"/>
  </w:style>
  <w:style w:type="character" w:customStyle="1" w:styleId="current-article">
    <w:name w:val="current-article"/>
    <w:rsid w:val="00C32134"/>
  </w:style>
  <w:style w:type="character" w:customStyle="1" w:styleId="hps">
    <w:name w:val="hps"/>
    <w:rsid w:val="00C32134"/>
  </w:style>
  <w:style w:type="paragraph" w:customStyle="1" w:styleId="introduction">
    <w:name w:val="introduction"/>
    <w:basedOn w:val="Normal"/>
    <w:qFormat/>
    <w:rsid w:val="00C32134"/>
    <w:pPr>
      <w:spacing w:before="100" w:beforeAutospacing="1" w:after="100" w:afterAutospacing="1"/>
    </w:pPr>
    <w:rPr>
      <w:rFonts w:eastAsia="Times New Roman"/>
      <w:sz w:val="24"/>
    </w:rPr>
  </w:style>
  <w:style w:type="paragraph" w:customStyle="1" w:styleId="TashmaHeader2">
    <w:name w:val="Tashma_Header2"/>
    <w:basedOn w:val="Heading2"/>
    <w:uiPriority w:val="99"/>
    <w:qFormat/>
    <w:rsid w:val="00C32134"/>
    <w:pPr>
      <w:spacing w:after="160"/>
    </w:pPr>
    <w:rPr>
      <w:rFonts w:eastAsia="SimSun" w:cstheme="minorBidi"/>
      <w:sz w:val="28"/>
    </w:rPr>
  </w:style>
  <w:style w:type="paragraph" w:customStyle="1" w:styleId="TashmaHeading1">
    <w:name w:val="Tashma_Heading1"/>
    <w:basedOn w:val="Heading1"/>
    <w:uiPriority w:val="99"/>
    <w:qFormat/>
    <w:rsid w:val="00C32134"/>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32134"/>
    <w:rPr>
      <w:rFonts w:cs="Calibri"/>
    </w:rPr>
  </w:style>
  <w:style w:type="paragraph" w:customStyle="1" w:styleId="CitationCharCharCharCharCharCharChar">
    <w:name w:val="Citation Char Char Char Char Char Char Char"/>
    <w:basedOn w:val="Normal"/>
    <w:link w:val="CitationCharCharCharCharCharCharCharChar"/>
    <w:qFormat/>
    <w:rsid w:val="00C32134"/>
    <w:pPr>
      <w:ind w:left="1440" w:right="1440"/>
    </w:pPr>
    <w:rPr>
      <w:rFonts w:asciiTheme="minorHAnsi" w:hAnsiTheme="minorHAnsi"/>
    </w:rPr>
  </w:style>
  <w:style w:type="paragraph" w:customStyle="1" w:styleId="pagpag1">
    <w:name w:val="pagpag1"/>
    <w:basedOn w:val="Normal"/>
    <w:uiPriority w:val="99"/>
    <w:qFormat/>
    <w:rsid w:val="00C32134"/>
    <w:pPr>
      <w:spacing w:before="100" w:beforeAutospacing="1" w:after="100" w:afterAutospacing="1"/>
    </w:pPr>
    <w:rPr>
      <w:rFonts w:eastAsia="Times New Roman"/>
      <w:sz w:val="24"/>
    </w:rPr>
  </w:style>
  <w:style w:type="paragraph" w:customStyle="1" w:styleId="pagpag2">
    <w:name w:val="pagpag2"/>
    <w:basedOn w:val="Normal"/>
    <w:uiPriority w:val="99"/>
    <w:qFormat/>
    <w:rsid w:val="00C32134"/>
    <w:pPr>
      <w:spacing w:before="100" w:beforeAutospacing="1" w:after="100" w:afterAutospacing="1"/>
    </w:pPr>
    <w:rPr>
      <w:rFonts w:eastAsia="Times New Roman"/>
      <w:sz w:val="24"/>
    </w:rPr>
  </w:style>
  <w:style w:type="character" w:customStyle="1" w:styleId="source-org">
    <w:name w:val="source-org"/>
    <w:rsid w:val="00C32134"/>
  </w:style>
  <w:style w:type="paragraph" w:customStyle="1" w:styleId="BodyText311">
    <w:name w:val="Body Text 31"/>
    <w:basedOn w:val="Normal"/>
    <w:next w:val="BodyText3"/>
    <w:unhideWhenUsed/>
    <w:qFormat/>
    <w:rsid w:val="00C32134"/>
    <w:pPr>
      <w:spacing w:after="120"/>
    </w:pPr>
    <w:rPr>
      <w:bCs/>
      <w:color w:val="000000"/>
    </w:rPr>
  </w:style>
  <w:style w:type="paragraph" w:customStyle="1" w:styleId="BodyText210">
    <w:name w:val="Body Text 21"/>
    <w:basedOn w:val="Normal"/>
    <w:next w:val="BodyText2"/>
    <w:unhideWhenUsed/>
    <w:qFormat/>
    <w:rsid w:val="00C32134"/>
    <w:pPr>
      <w:spacing w:after="120" w:line="480" w:lineRule="auto"/>
    </w:pPr>
    <w:rPr>
      <w:sz w:val="12"/>
    </w:rPr>
  </w:style>
  <w:style w:type="paragraph" w:customStyle="1" w:styleId="BodyTextIndent1">
    <w:name w:val="Body Text Indent1"/>
    <w:basedOn w:val="Normal"/>
    <w:next w:val="BodyTextIndent"/>
    <w:unhideWhenUsed/>
    <w:qFormat/>
    <w:rsid w:val="00C32134"/>
    <w:pPr>
      <w:spacing w:after="120"/>
      <w:ind w:left="360"/>
    </w:pPr>
  </w:style>
  <w:style w:type="paragraph" w:customStyle="1" w:styleId="BodyTextIndent31">
    <w:name w:val="Body Text Indent 31"/>
    <w:basedOn w:val="Normal"/>
    <w:next w:val="BodyTextIndent3"/>
    <w:semiHidden/>
    <w:unhideWhenUsed/>
    <w:qFormat/>
    <w:rsid w:val="00C32134"/>
    <w:pPr>
      <w:spacing w:after="120"/>
      <w:ind w:left="360"/>
    </w:pPr>
    <w:rPr>
      <w:sz w:val="14"/>
    </w:rPr>
  </w:style>
  <w:style w:type="paragraph" w:customStyle="1" w:styleId="BodyTextIndent21">
    <w:name w:val="Body Text Indent 21"/>
    <w:basedOn w:val="Normal"/>
    <w:next w:val="BodyTextIndent2"/>
    <w:unhideWhenUsed/>
    <w:qFormat/>
    <w:rsid w:val="00C32134"/>
    <w:pPr>
      <w:spacing w:after="120" w:line="480" w:lineRule="auto"/>
      <w:ind w:left="360"/>
    </w:pPr>
  </w:style>
  <w:style w:type="character" w:customStyle="1" w:styleId="Caption11">
    <w:name w:val="Caption11"/>
    <w:rsid w:val="00C32134"/>
  </w:style>
  <w:style w:type="paragraph" w:customStyle="1" w:styleId="z-BottomofForm1">
    <w:name w:val="z-Bottom of Form1"/>
    <w:basedOn w:val="Normal"/>
    <w:next w:val="Normal"/>
    <w:hidden/>
    <w:unhideWhenUsed/>
    <w:qFormat/>
    <w:rsid w:val="00C32134"/>
    <w:pPr>
      <w:pBdr>
        <w:top w:val="single" w:sz="6" w:space="1" w:color="auto"/>
      </w:pBdr>
      <w:jc w:val="center"/>
    </w:pPr>
    <w:rPr>
      <w:rFonts w:eastAsia="Times New Roman"/>
      <w:vanish/>
      <w:szCs w:val="16"/>
    </w:rPr>
  </w:style>
  <w:style w:type="paragraph" w:customStyle="1" w:styleId="arcticletext">
    <w:name w:val="arcticle_text"/>
    <w:basedOn w:val="Normal"/>
    <w:qFormat/>
    <w:rsid w:val="00C32134"/>
    <w:pPr>
      <w:spacing w:before="100" w:beforeAutospacing="1" w:after="100" w:afterAutospacing="1"/>
    </w:pPr>
    <w:rPr>
      <w:rFonts w:eastAsia="Times New Roman"/>
      <w:sz w:val="24"/>
    </w:rPr>
  </w:style>
  <w:style w:type="paragraph" w:customStyle="1" w:styleId="cptchblock">
    <w:name w:val="cptch_block"/>
    <w:basedOn w:val="Normal"/>
    <w:qFormat/>
    <w:rsid w:val="00C32134"/>
    <w:pPr>
      <w:spacing w:before="100" w:beforeAutospacing="1" w:after="100" w:afterAutospacing="1"/>
    </w:pPr>
    <w:rPr>
      <w:rFonts w:eastAsia="Times New Roman"/>
      <w:sz w:val="24"/>
    </w:rPr>
  </w:style>
  <w:style w:type="paragraph" w:customStyle="1" w:styleId="publisheddate">
    <w:name w:val="published_date"/>
    <w:basedOn w:val="Normal"/>
    <w:qFormat/>
    <w:rsid w:val="00C32134"/>
    <w:pPr>
      <w:spacing w:before="100" w:beforeAutospacing="1" w:after="100" w:afterAutospacing="1"/>
    </w:pPr>
    <w:rPr>
      <w:rFonts w:eastAsia="Times New Roman"/>
      <w:sz w:val="24"/>
    </w:rPr>
  </w:style>
  <w:style w:type="paragraph" w:customStyle="1" w:styleId="headline-title">
    <w:name w:val="headline-title"/>
    <w:basedOn w:val="Normal"/>
    <w:qFormat/>
    <w:rsid w:val="00C32134"/>
    <w:pPr>
      <w:spacing w:before="100" w:beforeAutospacing="1" w:after="100" w:afterAutospacing="1"/>
    </w:pPr>
    <w:rPr>
      <w:rFonts w:eastAsia="Times New Roman"/>
      <w:sz w:val="24"/>
    </w:rPr>
  </w:style>
  <w:style w:type="character" w:customStyle="1" w:styleId="mainheading">
    <w:name w:val="mainheading"/>
    <w:rsid w:val="00C32134"/>
  </w:style>
  <w:style w:type="character" w:customStyle="1" w:styleId="StyleStyleunderlineBold11pt">
    <w:name w:val="Style Style underline + Bold + 11 pt"/>
    <w:rsid w:val="00C32134"/>
    <w:rPr>
      <w:bCs/>
      <w:sz w:val="20"/>
      <w:u w:val="single"/>
    </w:rPr>
  </w:style>
  <w:style w:type="character" w:customStyle="1" w:styleId="StyleunderlineAsianTimesNewRomanBold">
    <w:name w:val="Style underline + (Asian) Times New Roman Bold"/>
    <w:rsid w:val="00C32134"/>
    <w:rPr>
      <w:rFonts w:ascii="Times New Roman" w:eastAsia="Times New Roman" w:hAnsi="Times New Roman" w:cs="Times New Roman"/>
      <w:bCs/>
      <w:sz w:val="24"/>
      <w:u w:val="single"/>
    </w:rPr>
  </w:style>
  <w:style w:type="paragraph" w:customStyle="1" w:styleId="BoldandUnderlineCharCharCharCharChar">
    <w:name w:val="Bold and Underline Char Char Char Char Char"/>
    <w:basedOn w:val="Normal"/>
    <w:link w:val="BoldandUnderlineCharCharCharCharCharChar"/>
    <w:qFormat/>
    <w:rsid w:val="00C32134"/>
    <w:rPr>
      <w:rFonts w:eastAsia="Times New Roman"/>
      <w:b/>
      <w:u w:val="single"/>
      <w:lang w:val="x-none" w:eastAsia="x-none"/>
    </w:rPr>
  </w:style>
  <w:style w:type="character" w:customStyle="1" w:styleId="BoldandUnderlineCharCharCharCharCharChar">
    <w:name w:val="Bold and Underline Char Char Char Char Char Char"/>
    <w:link w:val="BoldandUnderlineCharCharCharCharChar"/>
    <w:rsid w:val="00C32134"/>
    <w:rPr>
      <w:rFonts w:ascii="Calibri" w:eastAsia="Times New Roman" w:hAnsi="Calibri" w:cs="Calibri"/>
      <w:b/>
      <w:u w:val="single"/>
      <w:lang w:val="x-none" w:eastAsia="x-none"/>
    </w:rPr>
  </w:style>
  <w:style w:type="character" w:customStyle="1" w:styleId="Style11ptBoldUnderlineBorderSinglesolidlineAuto1">
    <w:name w:val="Style 11 pt Bold Underline Border: : (Single solid line Auto  ...1"/>
    <w:rsid w:val="00C32134"/>
    <w:rPr>
      <w:b/>
      <w:bCs/>
      <w:sz w:val="20"/>
      <w:u w:val="single"/>
      <w:bdr w:val="single" w:sz="4" w:space="0" w:color="auto"/>
    </w:rPr>
  </w:style>
  <w:style w:type="paragraph" w:customStyle="1" w:styleId="emactive">
    <w:name w:val="emactive"/>
    <w:basedOn w:val="Normal"/>
    <w:uiPriority w:val="99"/>
    <w:qFormat/>
    <w:rsid w:val="00C32134"/>
    <w:pPr>
      <w:spacing w:before="100" w:beforeAutospacing="1" w:after="100" w:afterAutospacing="1"/>
    </w:pPr>
    <w:rPr>
      <w:rFonts w:eastAsia="Times New Roman"/>
      <w:sz w:val="24"/>
      <w:lang w:eastAsia="ja-JP"/>
    </w:rPr>
  </w:style>
  <w:style w:type="paragraph" w:customStyle="1" w:styleId="emready">
    <w:name w:val="emready"/>
    <w:basedOn w:val="Normal"/>
    <w:uiPriority w:val="99"/>
    <w:qFormat/>
    <w:rsid w:val="00C32134"/>
    <w:pPr>
      <w:spacing w:before="100" w:beforeAutospacing="1" w:after="100" w:afterAutospacing="1"/>
    </w:pPr>
    <w:rPr>
      <w:rFonts w:eastAsia="Times New Roman"/>
      <w:sz w:val="24"/>
      <w:lang w:eastAsia="ja-JP"/>
    </w:rPr>
  </w:style>
  <w:style w:type="character" w:customStyle="1" w:styleId="CardHighlightChar">
    <w:name w:val="Card Highlight Char"/>
    <w:link w:val="CardHighlight"/>
    <w:locked/>
    <w:rsid w:val="00C32134"/>
    <w:rPr>
      <w:rFonts w:cs="Calibri"/>
      <w:u w:val="single"/>
      <w:shd w:val="clear" w:color="auto" w:fill="66FFFF"/>
    </w:rPr>
  </w:style>
  <w:style w:type="paragraph" w:customStyle="1" w:styleId="CardHighlight">
    <w:name w:val="Card Highlight"/>
    <w:basedOn w:val="Normal"/>
    <w:link w:val="CardHighlightChar"/>
    <w:qFormat/>
    <w:rsid w:val="00C32134"/>
    <w:pPr>
      <w:shd w:val="clear" w:color="auto" w:fill="66FFFF"/>
    </w:pPr>
    <w:rPr>
      <w:rFonts w:asciiTheme="minorHAnsi" w:hAnsiTheme="minorHAnsi"/>
      <w:u w:val="single"/>
    </w:rPr>
  </w:style>
  <w:style w:type="paragraph" w:customStyle="1" w:styleId="norma">
    <w:name w:val="norma"/>
    <w:basedOn w:val="Heading3"/>
    <w:uiPriority w:val="99"/>
    <w:qFormat/>
    <w:rsid w:val="00C32134"/>
    <w:rPr>
      <w:rFonts w:eastAsia="MS Gothic" w:cs="Arial"/>
      <w:caps/>
      <w:sz w:val="24"/>
      <w:lang w:eastAsia="zh-CN"/>
    </w:rPr>
  </w:style>
  <w:style w:type="character" w:customStyle="1" w:styleId="metaorigin">
    <w:name w:val="meta_origin"/>
    <w:rsid w:val="00C32134"/>
  </w:style>
  <w:style w:type="character" w:customStyle="1" w:styleId="eminfo">
    <w:name w:val="eminfo"/>
    <w:rsid w:val="00C32134"/>
  </w:style>
  <w:style w:type="character" w:customStyle="1" w:styleId="emhighlight">
    <w:name w:val="emhighlight"/>
    <w:rsid w:val="00C32134"/>
  </w:style>
  <w:style w:type="character" w:customStyle="1" w:styleId="last">
    <w:name w:val="last"/>
    <w:rsid w:val="00C32134"/>
  </w:style>
  <w:style w:type="character" w:customStyle="1" w:styleId="NormalCard">
    <w:name w:val="Normal Card"/>
    <w:uiPriority w:val="1"/>
    <w:qFormat/>
    <w:rsid w:val="00C32134"/>
    <w:rPr>
      <w:rFonts w:ascii="Times New Roman" w:hAnsi="Times New Roman" w:cs="Times New Roman" w:hint="default"/>
      <w:sz w:val="24"/>
    </w:rPr>
  </w:style>
  <w:style w:type="character" w:customStyle="1" w:styleId="timebox">
    <w:name w:val="timebox"/>
    <w:rsid w:val="00C32134"/>
  </w:style>
  <w:style w:type="character" w:customStyle="1" w:styleId="Heading2Subtext">
    <w:name w:val="Heading 2 Subtext"/>
    <w:rsid w:val="00C32134"/>
    <w:rPr>
      <w:rFonts w:ascii="Times New Roman" w:hAnsi="Times New Roman" w:cs="Times New Roman" w:hint="default"/>
      <w:sz w:val="16"/>
    </w:rPr>
  </w:style>
  <w:style w:type="table" w:styleId="MediumGrid1">
    <w:name w:val="Medium Grid 1"/>
    <w:basedOn w:val="TableNormal"/>
    <w:uiPriority w:val="67"/>
    <w:rsid w:val="00C3213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C32134"/>
    <w:pPr>
      <w:keepNext/>
      <w:keepLines/>
      <w:spacing w:before="200"/>
      <w:outlineLvl w:val="3"/>
    </w:pPr>
    <w:rPr>
      <w:rFonts w:eastAsia="Times New Roman" w:cs="Cambria"/>
      <w:b/>
      <w:bCs/>
      <w:iCs/>
    </w:rPr>
  </w:style>
  <w:style w:type="paragraph" w:customStyle="1" w:styleId="natural">
    <w:name w:val="natural"/>
    <w:basedOn w:val="Normal"/>
    <w:uiPriority w:val="99"/>
    <w:qFormat/>
    <w:rsid w:val="00C32134"/>
    <w:pPr>
      <w:keepNext/>
      <w:keepLines/>
      <w:spacing w:before="200"/>
      <w:outlineLvl w:val="3"/>
    </w:pPr>
    <w:rPr>
      <w:rFonts w:eastAsia="Times New Roman"/>
      <w:b/>
      <w:bCs/>
      <w:iCs/>
    </w:rPr>
  </w:style>
  <w:style w:type="paragraph" w:customStyle="1" w:styleId="nroaml">
    <w:name w:val="nroaml"/>
    <w:basedOn w:val="Normal"/>
    <w:uiPriority w:val="99"/>
    <w:qFormat/>
    <w:rsid w:val="00C32134"/>
    <w:pPr>
      <w:keepNext/>
      <w:keepLines/>
      <w:spacing w:before="200"/>
      <w:outlineLvl w:val="3"/>
    </w:pPr>
    <w:rPr>
      <w:rFonts w:eastAsia="Times New Roman"/>
      <w:b/>
      <w:bCs/>
      <w:iCs/>
    </w:rPr>
  </w:style>
  <w:style w:type="paragraph" w:customStyle="1" w:styleId="noraml">
    <w:name w:val="noraml"/>
    <w:basedOn w:val="Normal"/>
    <w:uiPriority w:val="99"/>
    <w:qFormat/>
    <w:rsid w:val="00C32134"/>
    <w:pPr>
      <w:keepNext/>
      <w:keepLines/>
      <w:spacing w:before="200"/>
      <w:outlineLvl w:val="3"/>
    </w:pPr>
    <w:rPr>
      <w:rFonts w:eastAsia="Times New Roman"/>
      <w:b/>
      <w:bCs/>
      <w:iCs/>
      <w:sz w:val="24"/>
    </w:rPr>
  </w:style>
  <w:style w:type="character" w:customStyle="1" w:styleId="PageHeaderLine2Char">
    <w:name w:val="PageHeaderLine2 Char"/>
    <w:link w:val="PageHeaderLine2"/>
    <w:rsid w:val="00C32134"/>
    <w:rPr>
      <w:rFonts w:ascii="Calibri" w:eastAsia="Calibri" w:hAnsi="Calibri" w:cs="Calibri"/>
      <w:b/>
    </w:rPr>
  </w:style>
  <w:style w:type="paragraph" w:customStyle="1" w:styleId="firstletter">
    <w:name w:val="firstletter"/>
    <w:basedOn w:val="Normal"/>
    <w:qFormat/>
    <w:rsid w:val="00C32134"/>
    <w:pPr>
      <w:spacing w:before="100" w:beforeAutospacing="1" w:after="100" w:afterAutospacing="1"/>
    </w:pPr>
    <w:rPr>
      <w:rFonts w:eastAsia="Times New Roman"/>
      <w:sz w:val="24"/>
    </w:rPr>
  </w:style>
  <w:style w:type="character" w:customStyle="1" w:styleId="cardshighlight0">
    <w:name w:val="cardshighlight"/>
    <w:rsid w:val="00C32134"/>
  </w:style>
  <w:style w:type="character" w:customStyle="1" w:styleId="cardsfont12pt1">
    <w:name w:val="cardsfont12pt"/>
    <w:rsid w:val="00C32134"/>
  </w:style>
  <w:style w:type="paragraph" w:customStyle="1" w:styleId="H1numbered">
    <w:name w:val="H1 numbered"/>
    <w:basedOn w:val="Normal"/>
    <w:qFormat/>
    <w:rsid w:val="00C32134"/>
    <w:pPr>
      <w:pageBreakBefore/>
      <w:numPr>
        <w:numId w:val="25"/>
      </w:numPr>
      <w:pBdr>
        <w:top w:val="single" w:sz="6" w:space="28" w:color="auto"/>
        <w:bottom w:val="single" w:sz="6" w:space="14" w:color="auto"/>
      </w:pBdr>
      <w:tabs>
        <w:tab w:val="clear" w:pos="680"/>
        <w:tab w:val="num" w:pos="180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32134"/>
    <w:pPr>
      <w:numPr>
        <w:ilvl w:val="1"/>
        <w:numId w:val="25"/>
      </w:numPr>
      <w:tabs>
        <w:tab w:val="clear" w:pos="792"/>
        <w:tab w:val="left" w:pos="567"/>
        <w:tab w:val="num" w:pos="180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C32134"/>
  </w:style>
  <w:style w:type="character" w:customStyle="1" w:styleId="daystmp">
    <w:name w:val="daystmp"/>
    <w:rsid w:val="00C32134"/>
  </w:style>
  <w:style w:type="paragraph" w:customStyle="1" w:styleId="in">
    <w:name w:val="in"/>
    <w:basedOn w:val="Normal"/>
    <w:qFormat/>
    <w:rsid w:val="00C32134"/>
    <w:pPr>
      <w:spacing w:before="100" w:beforeAutospacing="1" w:after="100" w:afterAutospacing="1"/>
    </w:pPr>
    <w:rPr>
      <w:rFonts w:eastAsia="Times New Roman"/>
      <w:sz w:val="24"/>
    </w:rPr>
  </w:style>
  <w:style w:type="character" w:customStyle="1" w:styleId="cardsfont12ptchar">
    <w:name w:val="cardsfont12ptchar"/>
    <w:rsid w:val="00C32134"/>
  </w:style>
  <w:style w:type="character" w:customStyle="1" w:styleId="gal">
    <w:name w:val="gal"/>
    <w:rsid w:val="00C32134"/>
  </w:style>
  <w:style w:type="paragraph" w:customStyle="1" w:styleId="imagecontain">
    <w:name w:val="imagecontain"/>
    <w:basedOn w:val="Normal"/>
    <w:qFormat/>
    <w:rsid w:val="00C32134"/>
    <w:pPr>
      <w:spacing w:before="100" w:beforeAutospacing="1" w:after="100" w:afterAutospacing="1"/>
    </w:pPr>
    <w:rPr>
      <w:rFonts w:eastAsia="Times New Roman"/>
      <w:sz w:val="24"/>
    </w:rPr>
  </w:style>
  <w:style w:type="character" w:customStyle="1" w:styleId="imagedateline">
    <w:name w:val="image_dateline"/>
    <w:rsid w:val="00C32134"/>
  </w:style>
  <w:style w:type="character" w:customStyle="1" w:styleId="authordatecharchar">
    <w:name w:val="authordatecharchar"/>
    <w:rsid w:val="00C32134"/>
  </w:style>
  <w:style w:type="character" w:customStyle="1" w:styleId="style1char0">
    <w:name w:val="style1char"/>
    <w:rsid w:val="00C32134"/>
  </w:style>
  <w:style w:type="character" w:customStyle="1" w:styleId="tagcharchar0">
    <w:name w:val="tagcharchar"/>
    <w:rsid w:val="00C32134"/>
  </w:style>
  <w:style w:type="character" w:customStyle="1" w:styleId="underlinedcharchar2">
    <w:name w:val="underlinedcharchar"/>
    <w:rsid w:val="00C32134"/>
  </w:style>
  <w:style w:type="paragraph" w:customStyle="1" w:styleId="CM62">
    <w:name w:val="CM62"/>
    <w:basedOn w:val="Normal"/>
    <w:next w:val="Normal"/>
    <w:qFormat/>
    <w:rsid w:val="00C32134"/>
    <w:pPr>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C32134"/>
    <w:pPr>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C32134"/>
    <w:pPr>
      <w:spacing w:after="63" w:line="240" w:lineRule="auto"/>
    </w:pPr>
    <w:rPr>
      <w:rFonts w:eastAsia="Times New Roman" w:cs="Times New Roman"/>
      <w:sz w:val="24"/>
      <w:lang w:eastAsia="zh-CN"/>
    </w:rPr>
  </w:style>
  <w:style w:type="paragraph" w:customStyle="1" w:styleId="CM35">
    <w:name w:val="CM35"/>
    <w:basedOn w:val="Default"/>
    <w:next w:val="Default"/>
    <w:qFormat/>
    <w:rsid w:val="00C32134"/>
    <w:pPr>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qFormat/>
    <w:rsid w:val="00C32134"/>
    <w:pPr>
      <w:spacing w:after="0" w:line="228" w:lineRule="atLeast"/>
    </w:pPr>
    <w:rPr>
      <w:rFonts w:ascii="Showcard Gothic" w:eastAsia="Times New Roman" w:hAnsi="Showcard Gothic" w:cs="Times New Roman"/>
      <w:sz w:val="24"/>
      <w:lang w:eastAsia="zh-CN"/>
    </w:rPr>
  </w:style>
  <w:style w:type="character" w:customStyle="1" w:styleId="BoxedChar">
    <w:name w:val="Boxed Char"/>
    <w:rsid w:val="00C32134"/>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C32134"/>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C32134"/>
    <w:rPr>
      <w:rFonts w:ascii="Calibri" w:eastAsia="Times New Roman" w:hAnsi="Calibri" w:cs="Times New Roman"/>
    </w:rPr>
  </w:style>
  <w:style w:type="paragraph" w:customStyle="1" w:styleId="StyleCards11pt">
    <w:name w:val="Style Cards + 11 pt"/>
    <w:basedOn w:val="Cards"/>
    <w:link w:val="StyleCards11ptChar"/>
    <w:qFormat/>
    <w:rsid w:val="00C32134"/>
    <w:pPr>
      <w:widowControl/>
      <w:autoSpaceDE w:val="0"/>
      <w:autoSpaceDN w:val="0"/>
      <w:adjustRightInd w:val="0"/>
      <w:ind w:left="432"/>
      <w:jc w:val="both"/>
    </w:pPr>
    <w:rPr>
      <w:rFonts w:cstheme="minorBidi"/>
      <w:lang w:val="x-none" w:eastAsia="x-none"/>
    </w:rPr>
  </w:style>
  <w:style w:type="character" w:customStyle="1" w:styleId="StyleCards11ptChar">
    <w:name w:val="Style Cards + 11 pt Char"/>
    <w:link w:val="StyleCards11pt"/>
    <w:rsid w:val="00C32134"/>
    <w:rPr>
      <w:rFonts w:ascii="Georgia" w:eastAsia="Times New Roman" w:hAnsi="Georgia"/>
      <w:szCs w:val="24"/>
      <w:lang w:val="x-none" w:eastAsia="x-none"/>
    </w:rPr>
  </w:style>
  <w:style w:type="paragraph" w:customStyle="1" w:styleId="StyleCards11ptUnderline">
    <w:name w:val="Style Cards + 11 pt Underline"/>
    <w:basedOn w:val="Cards"/>
    <w:link w:val="StyleCards11ptUnderlineChar"/>
    <w:qFormat/>
    <w:rsid w:val="00C32134"/>
    <w:pPr>
      <w:widowControl/>
      <w:autoSpaceDE w:val="0"/>
      <w:autoSpaceDN w:val="0"/>
      <w:adjustRightInd w:val="0"/>
      <w:ind w:left="432"/>
      <w:jc w:val="both"/>
    </w:pPr>
    <w:rPr>
      <w:rFonts w:cstheme="minorBidi"/>
      <w:szCs w:val="20"/>
      <w:u w:val="single"/>
      <w:lang w:val="x-none" w:eastAsia="x-none"/>
    </w:rPr>
  </w:style>
  <w:style w:type="character" w:customStyle="1" w:styleId="StyleCards11ptUnderlineChar">
    <w:name w:val="Style Cards + 11 pt Underline Char"/>
    <w:link w:val="StyleCards11ptUnderline"/>
    <w:rsid w:val="00C32134"/>
    <w:rPr>
      <w:rFonts w:ascii="Georgia" w:eastAsia="Times New Roman" w:hAnsi="Georgia"/>
      <w:szCs w:val="20"/>
      <w:u w:val="single"/>
      <w:lang w:val="x-none" w:eastAsia="x-none"/>
    </w:rPr>
  </w:style>
  <w:style w:type="paragraph" w:customStyle="1" w:styleId="StyleCards11ptBoldUnderline">
    <w:name w:val="Style Cards + 11 pt Bold Underline"/>
    <w:basedOn w:val="Cards"/>
    <w:link w:val="StyleCards11ptBoldUnderlineChar"/>
    <w:qFormat/>
    <w:rsid w:val="00C32134"/>
    <w:pPr>
      <w:widowControl/>
      <w:autoSpaceDE w:val="0"/>
      <w:autoSpaceDN w:val="0"/>
      <w:adjustRightInd w:val="0"/>
      <w:ind w:left="432"/>
      <w:jc w:val="both"/>
    </w:pPr>
    <w:rPr>
      <w:rFonts w:cstheme="minorBidi"/>
      <w:b/>
      <w:bCs/>
      <w:szCs w:val="20"/>
      <w:u w:val="single"/>
      <w:lang w:val="x-none" w:eastAsia="x-none"/>
    </w:rPr>
  </w:style>
  <w:style w:type="character" w:customStyle="1" w:styleId="StyleCards11ptBoldUnderlineChar">
    <w:name w:val="Style Cards + 11 pt Bold Underline Char"/>
    <w:link w:val="StyleCards11ptBoldUnderline"/>
    <w:rsid w:val="00C32134"/>
    <w:rPr>
      <w:rFonts w:ascii="Georgia" w:eastAsia="Times New Roman" w:hAnsi="Georgia"/>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32134"/>
    <w:pPr>
      <w:widowControl/>
      <w:autoSpaceDE w:val="0"/>
      <w:autoSpaceDN w:val="0"/>
      <w:adjustRightInd w:val="0"/>
      <w:ind w:left="432"/>
      <w:jc w:val="both"/>
    </w:pPr>
    <w:rPr>
      <w:rFonts w:cstheme="minorBidi"/>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32134"/>
    <w:rPr>
      <w:rFonts w:ascii="Georgia" w:eastAsia="Times New Roman" w:hAnsi="Georgia"/>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32134"/>
    <w:pPr>
      <w:ind w:left="288" w:right="288"/>
    </w:pPr>
    <w:rPr>
      <w:rFonts w:eastAsia="Times New Roman"/>
      <w:sz w:val="20"/>
      <w:szCs w:val="20"/>
      <w:lang w:val="x-none" w:eastAsia="x-none"/>
    </w:rPr>
  </w:style>
  <w:style w:type="character" w:customStyle="1" w:styleId="cardCharCharChar1">
    <w:name w:val="card Char Char Char1"/>
    <w:rsid w:val="00C32134"/>
    <w:rPr>
      <w:lang w:val="en-US" w:eastAsia="en-US" w:bidi="ar-SA"/>
    </w:rPr>
  </w:style>
  <w:style w:type="character" w:customStyle="1" w:styleId="StylecardCharChar11ptChar">
    <w:name w:val="Style card Char Char + 11 pt Char"/>
    <w:link w:val="StylecardCharChar11pt"/>
    <w:rsid w:val="00C32134"/>
    <w:rPr>
      <w:rFonts w:eastAsia="Times New Roman"/>
      <w:sz w:val="20"/>
      <w:szCs w:val="20"/>
      <w:lang w:val="x-none" w:eastAsia="x-none"/>
    </w:rPr>
  </w:style>
  <w:style w:type="paragraph" w:customStyle="1" w:styleId="NormalFont">
    <w:name w:val="Normal Font"/>
    <w:link w:val="NormalFontChar"/>
    <w:qFormat/>
    <w:rsid w:val="00C32134"/>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C32134"/>
    <w:pPr>
      <w:spacing w:after="200" w:line="276"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32134"/>
    <w:rPr>
      <w:u w:val="single"/>
      <w:lang w:val="x-none" w:eastAsia="x-none"/>
    </w:rPr>
  </w:style>
  <w:style w:type="character" w:customStyle="1" w:styleId="NormalFontChar">
    <w:name w:val="Normal Font Char"/>
    <w:link w:val="NormalFont"/>
    <w:rsid w:val="00C32134"/>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32134"/>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32134"/>
    <w:rPr>
      <w:b/>
      <w:bCs/>
      <w:u w:val="single"/>
      <w:lang w:val="x-none" w:eastAsia="x-none"/>
    </w:rPr>
  </w:style>
  <w:style w:type="character" w:customStyle="1" w:styleId="StyleNormalFont11ptBoldUnderlineChar">
    <w:name w:val="Style Normal Font + 11 pt Bold Underline Char"/>
    <w:link w:val="StyleNormalFont11ptBoldUnderline"/>
    <w:rsid w:val="00C32134"/>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qFormat/>
    <w:rsid w:val="00C32134"/>
    <w:pPr>
      <w:keepLines w:val="0"/>
      <w:pageBreakBefore w:val="0"/>
      <w:spacing w:after="160"/>
      <w:jc w:val="left"/>
    </w:pPr>
    <w:rPr>
      <w:rFonts w:eastAsiaTheme="minorHAnsi" w:cstheme="minorBidi"/>
      <w:b w:val="0"/>
      <w:caps/>
      <w:sz w:val="24"/>
      <w:u w:val="none"/>
      <w:lang w:eastAsia="zh-CN"/>
    </w:rPr>
  </w:style>
  <w:style w:type="character" w:customStyle="1" w:styleId="authors1">
    <w:name w:val="authors1"/>
    <w:rsid w:val="00C32134"/>
    <w:rPr>
      <w:rFonts w:ascii="Verdana" w:hAnsi="Verdana" w:hint="default"/>
      <w:b/>
      <w:bCs/>
      <w:color w:val="006699"/>
      <w:sz w:val="20"/>
      <w:szCs w:val="20"/>
    </w:rPr>
  </w:style>
  <w:style w:type="character" w:customStyle="1" w:styleId="headlinesectionlarge">
    <w:name w:val="headline_section_large"/>
    <w:rsid w:val="00C32134"/>
  </w:style>
  <w:style w:type="paragraph" w:customStyle="1" w:styleId="formatvorlage2">
    <w:name w:val="formatvorlage2"/>
    <w:basedOn w:val="Normal"/>
    <w:qFormat/>
    <w:rsid w:val="00C32134"/>
    <w:pPr>
      <w:spacing w:before="100" w:beforeAutospacing="1" w:after="100" w:afterAutospacing="1"/>
    </w:pPr>
    <w:rPr>
      <w:sz w:val="24"/>
    </w:rPr>
  </w:style>
  <w:style w:type="character" w:customStyle="1" w:styleId="Styleunderline11ptBlack">
    <w:name w:val="Style underline + 11 pt Black"/>
    <w:rsid w:val="00C32134"/>
    <w:rPr>
      <w:color w:val="000000"/>
      <w:sz w:val="20"/>
      <w:u w:val="single"/>
    </w:rPr>
  </w:style>
  <w:style w:type="character" w:customStyle="1" w:styleId="Styleunderline11ptBoldBlack">
    <w:name w:val="Style underline + 11 pt Bold Black"/>
    <w:rsid w:val="00C32134"/>
    <w:rPr>
      <w:b/>
      <w:bCs/>
      <w:color w:val="000000"/>
      <w:sz w:val="20"/>
      <w:u w:val="single"/>
    </w:rPr>
  </w:style>
  <w:style w:type="paragraph" w:customStyle="1" w:styleId="StyleTitle11ptNotBold">
    <w:name w:val="Style Title + 11 pt Not Bold"/>
    <w:basedOn w:val="Title"/>
    <w:link w:val="StyleTitle11ptNotBoldChar"/>
    <w:qFormat/>
    <w:rsid w:val="00C32134"/>
    <w:pPr>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32134"/>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32134"/>
    <w:pPr>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32134"/>
    <w:rPr>
      <w:rFonts w:ascii="Georgia" w:eastAsia="Times New Roman" w:hAnsi="Georgia" w:cs="Calibri"/>
      <w:u w:val="single"/>
      <w:lang w:val="x-none" w:eastAsia="x-none"/>
    </w:rPr>
  </w:style>
  <w:style w:type="character" w:customStyle="1" w:styleId="Style11ptBoldBlackUnderlineBorderSinglesolidline">
    <w:name w:val="Style 11 pt Bold Black Underline Border: : (Single solid line ..."/>
    <w:rsid w:val="00C32134"/>
    <w:rPr>
      <w:b/>
      <w:bCs/>
      <w:color w:val="000000"/>
      <w:sz w:val="20"/>
      <w:u w:val="single"/>
      <w:bdr w:val="single" w:sz="4" w:space="0" w:color="auto"/>
    </w:rPr>
  </w:style>
  <w:style w:type="character" w:customStyle="1" w:styleId="StyleLatinMeridien-Italic11ptItalicUnderline">
    <w:name w:val="Style (Latin) Meridien-Italic 11 pt Italic Underline"/>
    <w:rsid w:val="00C32134"/>
    <w:rPr>
      <w:rFonts w:ascii="Meridien-Italic" w:hAnsi="Meridien-Italic"/>
      <w:i/>
      <w:iCs/>
      <w:sz w:val="20"/>
      <w:u w:val="single"/>
    </w:rPr>
  </w:style>
  <w:style w:type="character" w:customStyle="1" w:styleId="StyleCards12ptThickunderlineChar1">
    <w:name w:val="Style Cards + 12 pt Thick underline Char1"/>
    <w:rsid w:val="00C32134"/>
    <w:rPr>
      <w:sz w:val="24"/>
      <w:szCs w:val="24"/>
      <w:u w:val="thick"/>
    </w:rPr>
  </w:style>
  <w:style w:type="character" w:customStyle="1" w:styleId="BodyTextIndentChar2">
    <w:name w:val="Body Text Indent Char2"/>
    <w:basedOn w:val="DefaultParagraphFont"/>
    <w:uiPriority w:val="99"/>
    <w:semiHidden/>
    <w:rsid w:val="00C32134"/>
    <w:rPr>
      <w:rFonts w:ascii="Georgia" w:hAnsi="Georgia"/>
      <w:sz w:val="22"/>
      <w:szCs w:val="22"/>
    </w:rPr>
  </w:style>
  <w:style w:type="character" w:customStyle="1" w:styleId="BodyText2Char2">
    <w:name w:val="Body Text 2 Char2"/>
    <w:basedOn w:val="DefaultParagraphFont"/>
    <w:uiPriority w:val="99"/>
    <w:semiHidden/>
    <w:rsid w:val="00C32134"/>
    <w:rPr>
      <w:rFonts w:ascii="Georgia" w:hAnsi="Georgia"/>
      <w:sz w:val="22"/>
      <w:szCs w:val="22"/>
    </w:rPr>
  </w:style>
  <w:style w:type="character" w:customStyle="1" w:styleId="BodyText3Char2">
    <w:name w:val="Body Text 3 Char2"/>
    <w:basedOn w:val="DefaultParagraphFont"/>
    <w:uiPriority w:val="99"/>
    <w:semiHidden/>
    <w:rsid w:val="00C32134"/>
    <w:rPr>
      <w:rFonts w:ascii="Georgia" w:hAnsi="Georgia"/>
      <w:sz w:val="16"/>
      <w:szCs w:val="16"/>
    </w:rPr>
  </w:style>
  <w:style w:type="character" w:customStyle="1" w:styleId="BodyTextIndent2Char2">
    <w:name w:val="Body Text Indent 2 Char2"/>
    <w:basedOn w:val="DefaultParagraphFont"/>
    <w:uiPriority w:val="99"/>
    <w:semiHidden/>
    <w:rsid w:val="00C32134"/>
    <w:rPr>
      <w:rFonts w:ascii="Georgia" w:hAnsi="Georgia"/>
      <w:sz w:val="22"/>
      <w:szCs w:val="22"/>
    </w:rPr>
  </w:style>
  <w:style w:type="character" w:customStyle="1" w:styleId="BodyTextIndent3Char2">
    <w:name w:val="Body Text Indent 3 Char2"/>
    <w:basedOn w:val="DefaultParagraphFont"/>
    <w:uiPriority w:val="99"/>
    <w:semiHidden/>
    <w:rsid w:val="00C32134"/>
    <w:rPr>
      <w:rFonts w:ascii="Georgia" w:hAnsi="Georgia"/>
      <w:sz w:val="16"/>
      <w:szCs w:val="16"/>
    </w:rPr>
  </w:style>
  <w:style w:type="character" w:customStyle="1" w:styleId="z-BottomofFormChar2">
    <w:name w:val="z-Bottom of Form Char2"/>
    <w:basedOn w:val="DefaultParagraphFont"/>
    <w:uiPriority w:val="99"/>
    <w:semiHidden/>
    <w:rsid w:val="00C32134"/>
    <w:rPr>
      <w:rFonts w:ascii="Arial" w:hAnsi="Arial" w:cs="Arial"/>
      <w:vanish/>
      <w:sz w:val="16"/>
      <w:szCs w:val="16"/>
    </w:rPr>
  </w:style>
  <w:style w:type="paragraph" w:customStyle="1" w:styleId="BodyA">
    <w:name w:val="Body A"/>
    <w:autoRedefine/>
    <w:qFormat/>
    <w:rsid w:val="00C32134"/>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
    <w:link w:val="StyleHotRouteLatinGaramond10ptChar"/>
    <w:qFormat/>
    <w:rsid w:val="00C32134"/>
    <w:pPr>
      <w:tabs>
        <w:tab w:val="clear" w:pos="9450"/>
      </w:tabs>
      <w:ind w:left="0"/>
    </w:pPr>
    <w:rPr>
      <w:rFonts w:eastAsia="Cambria"/>
    </w:rPr>
  </w:style>
  <w:style w:type="character" w:customStyle="1" w:styleId="StyleHotRouteLatinGaramond10ptChar">
    <w:name w:val="Style Hot Route + (Latin) Garamond 10 pt Char"/>
    <w:basedOn w:val="DefaultParagraphFont"/>
    <w:link w:val="StyleHotRouteLatinGaramond10pt"/>
    <w:rsid w:val="00C32134"/>
    <w:rPr>
      <w:rFonts w:ascii="Calibri" w:eastAsia="Cambria" w:hAnsi="Calibri" w:cs="Calibri"/>
    </w:rPr>
  </w:style>
  <w:style w:type="paragraph" w:customStyle="1" w:styleId="StyleHotRouteLatinGaramond10ptUnderline">
    <w:name w:val="Style Hot Route + (Latin) Garamond 10 pt Underline"/>
    <w:basedOn w:val="HotRoute"/>
    <w:link w:val="StyleHotRouteLatinGaramond10ptUnderlineChar"/>
    <w:qFormat/>
    <w:rsid w:val="00C32134"/>
    <w:pPr>
      <w:tabs>
        <w:tab w:val="clear" w:pos="9450"/>
      </w:tabs>
      <w:ind w:left="0"/>
    </w:pPr>
    <w:rPr>
      <w:rFonts w:eastAsia="Cambria"/>
      <w:u w:val="single"/>
    </w:rPr>
  </w:style>
  <w:style w:type="character" w:customStyle="1" w:styleId="StyleHotRouteLatinGaramond10ptUnderlineChar">
    <w:name w:val="Style Hot Route + (Latin) Garamond 10 pt Underline Char"/>
    <w:basedOn w:val="DefaultParagraphFont"/>
    <w:link w:val="StyleHotRouteLatinGaramond10ptUnderline"/>
    <w:rsid w:val="00C32134"/>
    <w:rPr>
      <w:rFonts w:ascii="Calibri" w:eastAsia="Cambria" w:hAnsi="Calibri" w:cs="Calibri"/>
      <w:u w:val="single"/>
    </w:rPr>
  </w:style>
  <w:style w:type="character" w:customStyle="1" w:styleId="m5686307894942199640gmail-style13ptbold">
    <w:name w:val="m_5686307894942199640gmail-style13ptbold"/>
    <w:basedOn w:val="DefaultParagraphFont"/>
    <w:rsid w:val="00C32134"/>
  </w:style>
  <w:style w:type="character" w:customStyle="1" w:styleId="m5686307894942199640gmail-styleunderline">
    <w:name w:val="m_5686307894942199640gmail-styleunderline"/>
    <w:basedOn w:val="DefaultParagraphFont"/>
    <w:rsid w:val="00C32134"/>
  </w:style>
  <w:style w:type="paragraph" w:customStyle="1" w:styleId="Hyperlink2">
    <w:name w:val="Hyperlink2"/>
    <w:basedOn w:val="Normal"/>
    <w:qFormat/>
    <w:rsid w:val="00C32134"/>
    <w:rPr>
      <w:rFonts w:eastAsia="Calibri"/>
      <w:color w:val="00B0F0"/>
      <w:u w:val="single" w:color="00B0F0"/>
    </w:rPr>
  </w:style>
  <w:style w:type="character" w:customStyle="1" w:styleId="messagecontent">
    <w:name w:val="message_content"/>
    <w:rsid w:val="00C32134"/>
  </w:style>
  <w:style w:type="paragraph" w:customStyle="1" w:styleId="UnderlineCharCharCharCharCharCharCharCharChar">
    <w:name w:val="Underline Char Char Char Char Char Char Char Char Char"/>
    <w:link w:val="UnderlineCharCharCharCharCharCharCharCharCharChar"/>
    <w:qFormat/>
    <w:rsid w:val="00C3213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3213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3213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3213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32134"/>
    <w:rPr>
      <w:rFonts w:ascii="Times New Roman" w:eastAsia="SimSun" w:hAnsi="Times New Roman" w:cs="Times New Roman"/>
      <w:sz w:val="24"/>
      <w:szCs w:val="24"/>
      <w:lang w:eastAsia="zh-CN"/>
    </w:rPr>
  </w:style>
  <w:style w:type="paragraph" w:customStyle="1" w:styleId="UnderlineCharCharCharChar">
    <w:name w:val="Underline Char Char Char Char"/>
    <w:basedOn w:val="Normal"/>
    <w:qFormat/>
    <w:rsid w:val="00C32134"/>
    <w:rPr>
      <w:rFonts w:eastAsia="Times New Roman"/>
      <w:u w:val="single"/>
    </w:rPr>
  </w:style>
  <w:style w:type="character" w:customStyle="1" w:styleId="m4385445901877740177gmail-styleunderline">
    <w:name w:val="m_4385445901877740177gmail-styleunderline"/>
    <w:basedOn w:val="DefaultParagraphFont"/>
    <w:rsid w:val="00C32134"/>
  </w:style>
  <w:style w:type="paragraph" w:customStyle="1" w:styleId="Style31">
    <w:name w:val="Style31"/>
    <w:basedOn w:val="Normal"/>
    <w:uiPriority w:val="99"/>
    <w:qFormat/>
    <w:rsid w:val="00C32134"/>
    <w:pPr>
      <w:spacing w:line="197" w:lineRule="exact"/>
      <w:jc w:val="both"/>
    </w:pPr>
  </w:style>
  <w:style w:type="paragraph" w:customStyle="1" w:styleId="Style42">
    <w:name w:val="Style42"/>
    <w:basedOn w:val="Normal"/>
    <w:uiPriority w:val="99"/>
    <w:qFormat/>
    <w:rsid w:val="00C32134"/>
    <w:pPr>
      <w:spacing w:line="202" w:lineRule="exact"/>
      <w:jc w:val="both"/>
    </w:pPr>
  </w:style>
  <w:style w:type="paragraph" w:customStyle="1" w:styleId="Style510">
    <w:name w:val="Style51"/>
    <w:basedOn w:val="Normal"/>
    <w:uiPriority w:val="99"/>
    <w:qFormat/>
    <w:rsid w:val="00C32134"/>
    <w:pPr>
      <w:spacing w:line="200" w:lineRule="exact"/>
      <w:jc w:val="both"/>
    </w:pPr>
  </w:style>
  <w:style w:type="character" w:customStyle="1" w:styleId="FontStyle72">
    <w:name w:val="Font Style72"/>
    <w:rsid w:val="00C32134"/>
    <w:rPr>
      <w:rFonts w:ascii="Times New Roman" w:hAnsi="Times New Roman" w:cs="Times New Roman" w:hint="default"/>
      <w:sz w:val="16"/>
      <w:szCs w:val="16"/>
    </w:rPr>
  </w:style>
  <w:style w:type="character" w:customStyle="1" w:styleId="FontStyle73">
    <w:name w:val="Font Style73"/>
    <w:uiPriority w:val="99"/>
    <w:rsid w:val="00C32134"/>
    <w:rPr>
      <w:rFonts w:ascii="Times New Roman" w:hAnsi="Times New Roman" w:cs="Times New Roman" w:hint="default"/>
      <w:i/>
      <w:iCs/>
      <w:sz w:val="16"/>
      <w:szCs w:val="16"/>
    </w:rPr>
  </w:style>
  <w:style w:type="character" w:customStyle="1" w:styleId="UnderlinestyleChar20">
    <w:name w:val="Underline style Char2"/>
    <w:rsid w:val="00C32134"/>
    <w:rPr>
      <w:sz w:val="22"/>
      <w:szCs w:val="24"/>
      <w:u w:val="single"/>
      <w:lang w:val="en-US" w:eastAsia="en-US" w:bidi="ar-SA"/>
    </w:rPr>
  </w:style>
  <w:style w:type="character" w:customStyle="1" w:styleId="FontStyle49">
    <w:name w:val="Font Style49"/>
    <w:uiPriority w:val="99"/>
    <w:rsid w:val="00C32134"/>
    <w:rPr>
      <w:rFonts w:ascii="Times New Roman" w:hAnsi="Times New Roman" w:cs="Times New Roman"/>
      <w:sz w:val="20"/>
      <w:szCs w:val="20"/>
    </w:rPr>
  </w:style>
  <w:style w:type="character" w:customStyle="1" w:styleId="FontStyle50">
    <w:name w:val="Font Style50"/>
    <w:uiPriority w:val="99"/>
    <w:rsid w:val="00C32134"/>
    <w:rPr>
      <w:rFonts w:ascii="Times New Roman" w:hAnsi="Times New Roman" w:cs="Times New Roman"/>
      <w:b/>
      <w:bCs/>
      <w:sz w:val="20"/>
      <w:szCs w:val="20"/>
    </w:rPr>
  </w:style>
  <w:style w:type="character" w:customStyle="1" w:styleId="UnresolvedMention2">
    <w:name w:val="Unresolved Mention2"/>
    <w:basedOn w:val="DefaultParagraphFont"/>
    <w:uiPriority w:val="99"/>
    <w:unhideWhenUsed/>
    <w:rsid w:val="00C32134"/>
    <w:rPr>
      <w:color w:val="808080"/>
      <w:shd w:val="clear" w:color="auto" w:fill="E6E6E6"/>
    </w:rPr>
  </w:style>
  <w:style w:type="character" w:customStyle="1" w:styleId="ListBulletChar">
    <w:name w:val="List Bullet Char"/>
    <w:link w:val="ListBullet"/>
    <w:locked/>
    <w:rsid w:val="00C32134"/>
    <w:rPr>
      <w:rFonts w:ascii="Calibri" w:hAnsi="Calibri" w:cs="Calibri"/>
    </w:rPr>
  </w:style>
  <w:style w:type="character" w:customStyle="1" w:styleId="BoldUnderlineChar2Char">
    <w:name w:val="BoldUnderline Char2 Char"/>
    <w:link w:val="BoldUnderlineChar20"/>
    <w:locked/>
    <w:rsid w:val="00C32134"/>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32134"/>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C32134"/>
    <w:pPr>
      <w:spacing w:before="100" w:beforeAutospacing="1" w:after="100" w:afterAutospacing="1" w:line="256" w:lineRule="auto"/>
    </w:pPr>
    <w:rPr>
      <w:rFonts w:eastAsia="Times New Roman"/>
    </w:rPr>
  </w:style>
  <w:style w:type="paragraph" w:customStyle="1" w:styleId="conintrotext">
    <w:name w:val="conintrotext"/>
    <w:basedOn w:val="Normal"/>
    <w:uiPriority w:val="99"/>
    <w:qFormat/>
    <w:rsid w:val="00C32134"/>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C32134"/>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C32134"/>
    <w:rPr>
      <w:rFonts w:eastAsia="Times New Roman"/>
      <w:u w:val="single"/>
    </w:rPr>
  </w:style>
  <w:style w:type="paragraph" w:customStyle="1" w:styleId="StyleStyle4ArialNarrow9pt">
    <w:name w:val="Style Style4 + Arial Narrow 9 pt"/>
    <w:basedOn w:val="Normal"/>
    <w:link w:val="StyleStyle4ArialNarrow9ptChar"/>
    <w:qFormat/>
    <w:rsid w:val="00C32134"/>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C32134"/>
    <w:rPr>
      <w:rFonts w:eastAsia="Times New Roman"/>
      <w:b/>
      <w:bCs/>
      <w:u w:val="single"/>
    </w:rPr>
  </w:style>
  <w:style w:type="paragraph" w:customStyle="1" w:styleId="StyleStyle4ArialNarrow9ptBold">
    <w:name w:val="Style Style4 + Arial Narrow 9 pt Bold"/>
    <w:basedOn w:val="Normal"/>
    <w:link w:val="StyleStyle4ArialNarrow9ptBoldChar"/>
    <w:qFormat/>
    <w:rsid w:val="00C32134"/>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C32134"/>
    <w:rPr>
      <w:rFonts w:eastAsia="Times New Roman"/>
      <w:b/>
      <w:smallCaps/>
      <w:sz w:val="24"/>
      <w:szCs w:val="24"/>
      <w:u w:val="single"/>
    </w:rPr>
  </w:style>
  <w:style w:type="character" w:customStyle="1" w:styleId="HiddenBlockHeaderChar">
    <w:name w:val="Hidden Block Header Char"/>
    <w:link w:val="HiddenBlockHeader"/>
    <w:locked/>
    <w:rsid w:val="00C32134"/>
    <w:rPr>
      <w:rFonts w:ascii="Calibri" w:hAnsi="Calibri" w:cs="Calibri"/>
    </w:rPr>
  </w:style>
  <w:style w:type="character" w:customStyle="1" w:styleId="ThirdChar">
    <w:name w:val="Third Char"/>
    <w:link w:val="Third"/>
    <w:locked/>
    <w:rsid w:val="00C32134"/>
    <w:rPr>
      <w:rFonts w:eastAsia="Times New Roman"/>
      <w:b/>
      <w:u w:val="single"/>
      <w:lang w:val="x-none" w:eastAsia="x-none"/>
    </w:rPr>
  </w:style>
  <w:style w:type="paragraph" w:customStyle="1" w:styleId="Third">
    <w:name w:val="Third"/>
    <w:basedOn w:val="Normal"/>
    <w:link w:val="ThirdChar"/>
    <w:qFormat/>
    <w:rsid w:val="00C32134"/>
    <w:pPr>
      <w:spacing w:line="256" w:lineRule="auto"/>
    </w:pPr>
    <w:rPr>
      <w:rFonts w:asciiTheme="minorHAnsi" w:eastAsia="Times New Roman" w:hAnsiTheme="minorHAnsi" w:cstheme="minorBidi"/>
      <w:b/>
      <w:u w:val="single"/>
      <w:lang w:val="x-none" w:eastAsia="x-none"/>
    </w:rPr>
  </w:style>
  <w:style w:type="paragraph" w:customStyle="1" w:styleId="CharCharCharCharCharChar1CharCharCharCharChar">
    <w:name w:val="Char Char Char Char Char Char1 Char Char Char Char Char"/>
    <w:next w:val="Normal"/>
    <w:uiPriority w:val="99"/>
    <w:qFormat/>
    <w:rsid w:val="00C3213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C32134"/>
    <w:rPr>
      <w:rFonts w:eastAsia="Times New Roman"/>
      <w:b/>
      <w:szCs w:val="24"/>
      <w:u w:val="thick"/>
    </w:rPr>
  </w:style>
  <w:style w:type="paragraph" w:customStyle="1" w:styleId="SynergyTag">
    <w:name w:val="SynergyTag"/>
    <w:basedOn w:val="Normal"/>
    <w:uiPriority w:val="99"/>
    <w:qFormat/>
    <w:rsid w:val="00C32134"/>
    <w:pPr>
      <w:spacing w:line="256" w:lineRule="auto"/>
    </w:pPr>
    <w:rPr>
      <w:b/>
    </w:rPr>
  </w:style>
  <w:style w:type="paragraph" w:customStyle="1" w:styleId="CiteSmallText">
    <w:name w:val="Cite Small Text"/>
    <w:basedOn w:val="Normal"/>
    <w:uiPriority w:val="99"/>
    <w:qFormat/>
    <w:rsid w:val="00C3213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32134"/>
    <w:rPr>
      <w:lang w:val="x-none"/>
    </w:rPr>
  </w:style>
  <w:style w:type="paragraph" w:customStyle="1" w:styleId="Cards1CharChar">
    <w:name w:val="Cards1 Char Char"/>
    <w:basedOn w:val="Normal"/>
    <w:link w:val="Cards1CharCharChar"/>
    <w:qFormat/>
    <w:rsid w:val="00C32134"/>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C32134"/>
    <w:rPr>
      <w:color w:val="0000FF"/>
      <w:sz w:val="12"/>
      <w:u w:val="single"/>
    </w:rPr>
  </w:style>
  <w:style w:type="paragraph" w:customStyle="1" w:styleId="Swag">
    <w:name w:val="Swag"/>
    <w:basedOn w:val="Normal"/>
    <w:link w:val="SwagChar"/>
    <w:qFormat/>
    <w:rsid w:val="00C32134"/>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C32134"/>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32134"/>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32134"/>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32134"/>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32134"/>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C32134"/>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C32134"/>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C32134"/>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C32134"/>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32134"/>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C32134"/>
    <w:rPr>
      <w:rFonts w:ascii="Times New Roman" w:eastAsia="Times New Roman" w:hAnsi="Times New Roman" w:cs="Times New Roman"/>
      <w:b/>
      <w:sz w:val="24"/>
      <w:szCs w:val="24"/>
    </w:rPr>
  </w:style>
  <w:style w:type="character" w:customStyle="1" w:styleId="NothingCharChar">
    <w:name w:val="Nothing Char Char"/>
    <w:link w:val="NothingCharCharChar"/>
    <w:locked/>
    <w:rsid w:val="00C32134"/>
  </w:style>
  <w:style w:type="paragraph" w:customStyle="1" w:styleId="NothingCharCharChar">
    <w:name w:val="Nothing Char Char Char"/>
    <w:link w:val="NothingCharChar"/>
    <w:qFormat/>
    <w:rsid w:val="00C32134"/>
    <w:pPr>
      <w:spacing w:after="0" w:line="240" w:lineRule="auto"/>
      <w:jc w:val="both"/>
    </w:pPr>
  </w:style>
  <w:style w:type="paragraph" w:customStyle="1" w:styleId="StyleLeft021">
    <w:name w:val="Style Left:  0.2&quot;1"/>
    <w:basedOn w:val="Normal"/>
    <w:uiPriority w:val="99"/>
    <w:qFormat/>
    <w:rsid w:val="00C32134"/>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32134"/>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32134"/>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32134"/>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32134"/>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C3213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C32134"/>
    <w:pPr>
      <w:spacing w:line="256" w:lineRule="auto"/>
    </w:pPr>
    <w:rPr>
      <w:b/>
    </w:rPr>
  </w:style>
  <w:style w:type="paragraph" w:customStyle="1" w:styleId="CM27">
    <w:name w:val="CM27"/>
    <w:basedOn w:val="Normal"/>
    <w:next w:val="Normal"/>
    <w:uiPriority w:val="99"/>
    <w:qFormat/>
    <w:rsid w:val="00C32134"/>
    <w:pPr>
      <w:autoSpaceDE w:val="0"/>
      <w:autoSpaceDN w:val="0"/>
      <w:adjustRightInd w:val="0"/>
      <w:spacing w:line="256" w:lineRule="auto"/>
    </w:pPr>
    <w:rPr>
      <w:rFonts w:ascii="Helvetica Neue LT" w:eastAsia="SimSun" w:hAnsi="Helvetica Neue LT"/>
      <w:lang w:eastAsia="zh-CN"/>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C3213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32134"/>
    <w:rPr>
      <w:szCs w:val="24"/>
      <w:u w:val="single"/>
      <w:lang w:val="en-US" w:eastAsia="en-US" w:bidi="ar-SA"/>
    </w:rPr>
  </w:style>
  <w:style w:type="character" w:customStyle="1" w:styleId="BoldUnderlineCharChar3">
    <w:name w:val="BoldUnderline Char Char3"/>
    <w:rsid w:val="00C32134"/>
    <w:rPr>
      <w:b/>
      <w:bCs w:val="0"/>
      <w:szCs w:val="24"/>
      <w:u w:val="single"/>
      <w:lang w:val="en-US" w:eastAsia="en-US" w:bidi="ar-SA"/>
    </w:rPr>
  </w:style>
  <w:style w:type="character" w:customStyle="1" w:styleId="UnderlineCharChar3">
    <w:name w:val="Underline Char Char3"/>
    <w:rsid w:val="00C32134"/>
    <w:rPr>
      <w:szCs w:val="24"/>
      <w:u w:val="single"/>
      <w:lang w:val="en-US" w:eastAsia="en-US" w:bidi="ar-SA"/>
    </w:rPr>
  </w:style>
  <w:style w:type="character" w:customStyle="1" w:styleId="BoldUnderlineCharChar2">
    <w:name w:val="BoldUnderline Char Char2"/>
    <w:rsid w:val="00C32134"/>
    <w:rPr>
      <w:b/>
      <w:bCs w:val="0"/>
      <w:szCs w:val="24"/>
      <w:u w:val="single"/>
      <w:lang w:val="en-US" w:eastAsia="en-US" w:bidi="ar-SA"/>
    </w:rPr>
  </w:style>
  <w:style w:type="character" w:customStyle="1" w:styleId="volume-issue">
    <w:name w:val="volume-issue"/>
    <w:rsid w:val="00C32134"/>
    <w:rPr>
      <w:rFonts w:ascii="Times New Roman" w:hAnsi="Times New Roman" w:cs="Times New Roman" w:hint="default"/>
    </w:rPr>
  </w:style>
  <w:style w:type="character" w:customStyle="1" w:styleId="boldness1">
    <w:name w:val="boldness1"/>
    <w:rsid w:val="00C32134"/>
  </w:style>
  <w:style w:type="character" w:customStyle="1" w:styleId="current-selection">
    <w:name w:val="current-selection"/>
    <w:basedOn w:val="DefaultParagraphFont"/>
    <w:rsid w:val="00C32134"/>
  </w:style>
  <w:style w:type="character" w:customStyle="1" w:styleId="ad">
    <w:name w:val="_"/>
    <w:basedOn w:val="DefaultParagraphFont"/>
    <w:rsid w:val="00C32134"/>
  </w:style>
  <w:style w:type="character" w:customStyle="1" w:styleId="Heading3CharCharCharChar1">
    <w:name w:val="Heading 3 Char Char Char Char1"/>
    <w:rsid w:val="00C32134"/>
    <w:rPr>
      <w:rFonts w:ascii="Arial" w:hAnsi="Arial" w:cs="Arial" w:hint="default"/>
      <w:bCs/>
      <w:szCs w:val="26"/>
      <w:u w:val="single"/>
      <w:lang w:val="en-US" w:eastAsia="en-US" w:bidi="ar-SA"/>
    </w:rPr>
  </w:style>
  <w:style w:type="character" w:customStyle="1" w:styleId="comment-body">
    <w:name w:val="comment-body"/>
    <w:rsid w:val="00C32134"/>
  </w:style>
  <w:style w:type="character" w:customStyle="1" w:styleId="reality">
    <w:name w:val="reality"/>
    <w:rsid w:val="00C32134"/>
  </w:style>
  <w:style w:type="character" w:customStyle="1" w:styleId="StyleBoldandUnderlineCharChar29pt">
    <w:name w:val="Style Bold and Underline Char Char2 + 9 pt"/>
    <w:rsid w:val="00C32134"/>
    <w:rPr>
      <w:rFonts w:ascii="Times New Roman" w:hAnsi="Times New Roman" w:cs="Times New Roman" w:hint="default"/>
      <w:b/>
      <w:bCs/>
      <w:noProof w:val="0"/>
      <w:sz w:val="20"/>
      <w:u w:val="single"/>
    </w:rPr>
  </w:style>
  <w:style w:type="character" w:customStyle="1" w:styleId="StyleUnderlineCharChar19pt">
    <w:name w:val="Style Underline Char Char1 + 9 pt"/>
    <w:rsid w:val="00C3213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32134"/>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C32134"/>
    <w:rPr>
      <w:rFonts w:ascii="Times New Roman" w:eastAsia="Times New Roman" w:hAnsi="Times New Roman" w:cs="Calibri" w:hint="default"/>
      <w:sz w:val="20"/>
      <w:szCs w:val="24"/>
      <w:u w:val="single"/>
      <w:lang w:val="en-US" w:eastAsia="en-US" w:bidi="ar-SA"/>
    </w:rPr>
  </w:style>
  <w:style w:type="character" w:customStyle="1" w:styleId="DottedUnderline1">
    <w:name w:val="Dotted Underline"/>
    <w:rsid w:val="00C32134"/>
    <w:rPr>
      <w:rFonts w:ascii="Times New Roman" w:hAnsi="Times New Roman" w:cs="Times New Roman" w:hint="default"/>
      <w:sz w:val="20"/>
      <w:u w:val="dottedHeavy"/>
    </w:rPr>
  </w:style>
  <w:style w:type="character" w:customStyle="1" w:styleId="article-record-publication-volume-issue">
    <w:name w:val="article-record-publication-volume-issue"/>
    <w:rsid w:val="00C32134"/>
  </w:style>
  <w:style w:type="character" w:customStyle="1" w:styleId="resultbodyblack">
    <w:name w:val="resultbodyblack"/>
    <w:rsid w:val="00C32134"/>
    <w:rPr>
      <w:rFonts w:ascii="Times New Roman" w:hAnsi="Times New Roman" w:cs="Times New Roman" w:hint="default"/>
    </w:rPr>
  </w:style>
  <w:style w:type="character" w:customStyle="1" w:styleId="quotechar0">
    <w:name w:val="quotechar"/>
    <w:rsid w:val="00C32134"/>
  </w:style>
  <w:style w:type="character" w:customStyle="1" w:styleId="4Qualifications">
    <w:name w:val="4 Qualifications"/>
    <w:rsid w:val="00C32134"/>
    <w:rPr>
      <w:rFonts w:ascii="Times New Roman" w:hAnsi="Times New Roman" w:cs="Times New Roman" w:hint="default"/>
      <w:sz w:val="19"/>
    </w:rPr>
  </w:style>
  <w:style w:type="character" w:customStyle="1" w:styleId="6Underlined">
    <w:name w:val="6 Underlined"/>
    <w:rsid w:val="00C32134"/>
    <w:rPr>
      <w:rFonts w:ascii="Times New Roman" w:hAnsi="Times New Roman" w:cs="Times New Roman" w:hint="default"/>
      <w:b/>
      <w:bCs w:val="0"/>
      <w:sz w:val="21"/>
      <w:u w:val="single"/>
    </w:rPr>
  </w:style>
  <w:style w:type="character" w:customStyle="1" w:styleId="nohighlighting">
    <w:name w:val="no highlighting"/>
    <w:rsid w:val="00C32134"/>
    <w:rPr>
      <w:rFonts w:ascii="Times New Roman" w:hAnsi="Times New Roman" w:cs="Times New Roman" w:hint="default"/>
      <w:color w:val="auto"/>
      <w:sz w:val="20"/>
      <w:u w:val="thick"/>
      <w:bdr w:val="none" w:sz="0" w:space="0" w:color="auto" w:frame="1"/>
    </w:rPr>
  </w:style>
  <w:style w:type="character" w:customStyle="1" w:styleId="CharChar61">
    <w:name w:val="Char Char61"/>
    <w:rsid w:val="00C32134"/>
    <w:rPr>
      <w:rFonts w:ascii="Arial" w:hAnsi="Arial" w:cs="Arial" w:hint="default"/>
      <w:bCs/>
      <w:sz w:val="16"/>
      <w:szCs w:val="26"/>
      <w:lang w:val="en-US" w:eastAsia="en-US" w:bidi="ar-SA"/>
    </w:rPr>
  </w:style>
  <w:style w:type="character" w:customStyle="1" w:styleId="styledate">
    <w:name w:val="styledate"/>
    <w:rsid w:val="00C32134"/>
  </w:style>
  <w:style w:type="character" w:customStyle="1" w:styleId="StyleUnderlineChar9ptChar">
    <w:name w:val="Style Underline Char + 9 pt Char"/>
    <w:rsid w:val="00C32134"/>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C32134"/>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C32134"/>
    <w:rPr>
      <w:b/>
      <w:bCs w:val="0"/>
      <w:szCs w:val="24"/>
      <w:u w:val="single"/>
      <w:lang w:val="en-US" w:eastAsia="en-US" w:bidi="ar-SA"/>
    </w:rPr>
  </w:style>
  <w:style w:type="character" w:customStyle="1" w:styleId="BoldandUnderlineChar1Char2">
    <w:name w:val="Bold and Underline Char1 Char2"/>
    <w:rsid w:val="00C32134"/>
    <w:rPr>
      <w:b/>
      <w:bCs w:val="0"/>
      <w:szCs w:val="24"/>
      <w:u w:val="single"/>
      <w:lang w:val="en-US" w:eastAsia="en-US" w:bidi="ar-SA"/>
    </w:rPr>
  </w:style>
  <w:style w:type="character" w:customStyle="1" w:styleId="BoldandUnderlineCharChar1">
    <w:name w:val="Bold and Underline Char Char1"/>
    <w:rsid w:val="00C32134"/>
    <w:rPr>
      <w:b/>
      <w:bCs w:val="0"/>
      <w:szCs w:val="24"/>
      <w:u w:val="single"/>
      <w:lang w:val="en-US" w:eastAsia="en-US" w:bidi="ar-SA"/>
    </w:rPr>
  </w:style>
  <w:style w:type="character" w:customStyle="1" w:styleId="authoraffil">
    <w:name w:val="authoraffil"/>
    <w:rsid w:val="00C32134"/>
  </w:style>
  <w:style w:type="character" w:customStyle="1" w:styleId="StyleArial6ptBold">
    <w:name w:val="Style Arial 6 pt Bold"/>
    <w:rsid w:val="00C3213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32134"/>
    <w:rPr>
      <w:rFonts w:ascii="Garamond" w:hAnsi="Garamond" w:cs="Arial" w:hint="default"/>
      <w:b/>
      <w:bCs/>
      <w:iCs/>
      <w:sz w:val="24"/>
      <w:szCs w:val="28"/>
      <w:lang w:val="en-US" w:eastAsia="en-US" w:bidi="ar-SA"/>
    </w:rPr>
  </w:style>
  <w:style w:type="character" w:customStyle="1" w:styleId="boldcitationChar">
    <w:name w:val="bold citation Char"/>
    <w:rsid w:val="00C32134"/>
    <w:rPr>
      <w:rFonts w:ascii="Arial" w:hAnsi="Arial" w:cs="Arial" w:hint="default"/>
      <w:b/>
      <w:bCs w:val="0"/>
      <w:sz w:val="28"/>
      <w:szCs w:val="24"/>
      <w:u w:val="thick"/>
      <w:lang w:val="en-US" w:eastAsia="en-US" w:bidi="ar-SA"/>
    </w:rPr>
  </w:style>
  <w:style w:type="character" w:customStyle="1" w:styleId="underlinetextchar0">
    <w:name w:val="underlinetextchar"/>
    <w:rsid w:val="00C32134"/>
  </w:style>
  <w:style w:type="character" w:customStyle="1" w:styleId="tagCharCharChar1">
    <w:name w:val="tag Char Char Char1"/>
    <w:rsid w:val="00C32134"/>
    <w:rPr>
      <w:b/>
      <w:bCs w:val="0"/>
      <w:sz w:val="24"/>
      <w:lang w:val="en-US" w:eastAsia="en-US" w:bidi="ar-SA"/>
    </w:rPr>
  </w:style>
  <w:style w:type="character" w:customStyle="1" w:styleId="bylines">
    <w:name w:val="bylines"/>
    <w:basedOn w:val="DefaultParagraphFont"/>
    <w:rsid w:val="00C32134"/>
  </w:style>
  <w:style w:type="character" w:customStyle="1" w:styleId="FontStyle57">
    <w:name w:val="Font Style57"/>
    <w:rsid w:val="00C32134"/>
    <w:rPr>
      <w:rFonts w:ascii="Georgia" w:hAnsi="Georgia" w:cs="Georgia" w:hint="default"/>
      <w:b/>
      <w:bCs/>
      <w:sz w:val="14"/>
      <w:szCs w:val="14"/>
    </w:rPr>
  </w:style>
  <w:style w:type="character" w:customStyle="1" w:styleId="FontStyle89">
    <w:name w:val="Font Style89"/>
    <w:rsid w:val="00C32134"/>
    <w:rPr>
      <w:rFonts w:ascii="Times New Roman" w:hAnsi="Times New Roman" w:cs="Times New Roman" w:hint="default"/>
      <w:b/>
      <w:bCs/>
      <w:smallCaps/>
      <w:spacing w:val="40"/>
      <w:sz w:val="16"/>
      <w:szCs w:val="16"/>
    </w:rPr>
  </w:style>
  <w:style w:type="character" w:customStyle="1" w:styleId="hvr">
    <w:name w:val="hvr"/>
    <w:basedOn w:val="DefaultParagraphFont"/>
    <w:rsid w:val="00C32134"/>
  </w:style>
  <w:style w:type="paragraph" w:customStyle="1" w:styleId="svarticle">
    <w:name w:val="svarticle"/>
    <w:basedOn w:val="Normal"/>
    <w:uiPriority w:val="99"/>
    <w:qFormat/>
    <w:rsid w:val="00C32134"/>
    <w:pPr>
      <w:spacing w:before="100" w:beforeAutospacing="1" w:after="100" w:afterAutospacing="1"/>
    </w:pPr>
    <w:rPr>
      <w:rFonts w:eastAsia="Times New Roman"/>
    </w:rPr>
  </w:style>
  <w:style w:type="character" w:customStyle="1" w:styleId="UnresolvedMention3">
    <w:name w:val="Unresolved Mention3"/>
    <w:basedOn w:val="DefaultParagraphFont"/>
    <w:uiPriority w:val="99"/>
    <w:unhideWhenUsed/>
    <w:rsid w:val="00C32134"/>
    <w:rPr>
      <w:color w:val="808080"/>
      <w:shd w:val="clear" w:color="auto" w:fill="E6E6E6"/>
    </w:rPr>
  </w:style>
  <w:style w:type="character" w:customStyle="1" w:styleId="UnresolvedMention4">
    <w:name w:val="Unresolved Mention4"/>
    <w:basedOn w:val="DefaultParagraphFont"/>
    <w:uiPriority w:val="99"/>
    <w:unhideWhenUsed/>
    <w:rsid w:val="00C32134"/>
    <w:rPr>
      <w:color w:val="808080"/>
      <w:shd w:val="clear" w:color="auto" w:fill="E6E6E6"/>
    </w:rPr>
  </w:style>
  <w:style w:type="character" w:customStyle="1" w:styleId="cardChar20">
    <w:name w:val="card Char2"/>
    <w:basedOn w:val="DefaultParagraphFont"/>
    <w:uiPriority w:val="6"/>
    <w:rsid w:val="00C32134"/>
    <w:rPr>
      <w:rFonts w:ascii="Times New Roman" w:hAnsi="Times New Roman" w:cs="Calibri"/>
      <w:szCs w:val="20"/>
    </w:rPr>
  </w:style>
  <w:style w:type="paragraph" w:customStyle="1" w:styleId="Pol">
    <w:name w:val="Pol"/>
    <w:basedOn w:val="Heading2"/>
    <w:uiPriority w:val="99"/>
    <w:qFormat/>
    <w:rsid w:val="00C32134"/>
  </w:style>
  <w:style w:type="paragraph" w:customStyle="1" w:styleId="Style70">
    <w:name w:val="Style7"/>
    <w:basedOn w:val="Normal"/>
    <w:uiPriority w:val="99"/>
    <w:qFormat/>
    <w:rsid w:val="00C32134"/>
    <w:pPr>
      <w:widowControl w:val="0"/>
      <w:autoSpaceDE w:val="0"/>
      <w:autoSpaceDN w:val="0"/>
      <w:adjustRightInd w:val="0"/>
      <w:spacing w:line="229" w:lineRule="exact"/>
    </w:pPr>
    <w:rPr>
      <w:rFonts w:ascii="Arial Narrow" w:hAnsi="Arial Narrow"/>
    </w:rPr>
  </w:style>
  <w:style w:type="character" w:customStyle="1" w:styleId="red">
    <w:name w:val="red"/>
    <w:basedOn w:val="DefaultParagraphFont"/>
    <w:rsid w:val="00C32134"/>
  </w:style>
  <w:style w:type="character" w:customStyle="1" w:styleId="Footnote2Char">
    <w:name w:val="Footnote2 Char"/>
    <w:link w:val="Footnote2"/>
    <w:locked/>
    <w:rsid w:val="00C32134"/>
  </w:style>
  <w:style w:type="paragraph" w:customStyle="1" w:styleId="Footnote2">
    <w:name w:val="Footnote2"/>
    <w:basedOn w:val="Normal"/>
    <w:next w:val="Normal"/>
    <w:link w:val="Footnote2Char"/>
    <w:autoRedefine/>
    <w:qFormat/>
    <w:rsid w:val="00C32134"/>
    <w:pPr>
      <w:spacing w:after="120" w:line="480" w:lineRule="auto"/>
    </w:pPr>
    <w:rPr>
      <w:rFonts w:asciiTheme="minorHAnsi" w:hAnsiTheme="minorHAnsi" w:cstheme="minorBidi"/>
    </w:rPr>
  </w:style>
  <w:style w:type="character" w:customStyle="1" w:styleId="link">
    <w:name w:val="link"/>
    <w:basedOn w:val="DefaultParagraphFont"/>
    <w:rsid w:val="00C32134"/>
  </w:style>
  <w:style w:type="paragraph" w:customStyle="1" w:styleId="xhead">
    <w:name w:val="xhead"/>
    <w:basedOn w:val="Normal"/>
    <w:uiPriority w:val="99"/>
    <w:qFormat/>
    <w:rsid w:val="00C32134"/>
    <w:pPr>
      <w:spacing w:before="100" w:beforeAutospacing="1" w:after="100" w:afterAutospacing="1"/>
    </w:p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uiPriority w:val="99"/>
    <w:qFormat/>
    <w:rsid w:val="00C32134"/>
    <w:rPr>
      <w:rFonts w:asciiTheme="majorHAnsi" w:eastAsiaTheme="majorEastAsia" w:hAnsiTheme="majorHAnsi" w:cstheme="majorBidi"/>
      <w:color w:val="1F4D78" w:themeColor="accent1" w:themeShade="7F"/>
      <w:sz w:val="22"/>
      <w:szCs w:val="22"/>
    </w:rPr>
  </w:style>
  <w:style w:type="paragraph" w:customStyle="1" w:styleId="headlinemeta">
    <w:name w:val="headline_meta"/>
    <w:basedOn w:val="Normal"/>
    <w:uiPriority w:val="99"/>
    <w:qFormat/>
    <w:rsid w:val="00C32134"/>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C32134"/>
    <w:pPr>
      <w:widowControl w:val="0"/>
      <w:spacing w:after="0" w:line="241" w:lineRule="atLeast"/>
    </w:pPr>
    <w:rPr>
      <w:rFonts w:ascii="Adobe Garamond Pro" w:eastAsiaTheme="minorEastAsia" w:hAnsi="Adobe Garamond Pro" w:cs="Times New Roman"/>
    </w:rPr>
  </w:style>
  <w:style w:type="paragraph" w:customStyle="1" w:styleId="Pa36">
    <w:name w:val="Pa36"/>
    <w:basedOn w:val="Default"/>
    <w:next w:val="Default"/>
    <w:uiPriority w:val="99"/>
    <w:qFormat/>
    <w:rsid w:val="00C32134"/>
    <w:pPr>
      <w:widowControl w:val="0"/>
      <w:spacing w:after="0" w:line="241" w:lineRule="atLeast"/>
    </w:pPr>
    <w:rPr>
      <w:rFonts w:ascii="Gill Sans" w:eastAsiaTheme="minorEastAsia" w:hAnsi="Gill Sans" w:cs="Times New Roman"/>
    </w:rPr>
  </w:style>
  <w:style w:type="paragraph" w:customStyle="1" w:styleId="pagpag3">
    <w:name w:val="pagpag3"/>
    <w:basedOn w:val="Normal"/>
    <w:uiPriority w:val="99"/>
    <w:qFormat/>
    <w:rsid w:val="00C3213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32134"/>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32134"/>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32134"/>
    <w:rPr>
      <w:rFonts w:ascii="Lucida Grande" w:eastAsia="Cambria" w:hAnsi="Lucida Grande"/>
    </w:rPr>
  </w:style>
  <w:style w:type="paragraph" w:customStyle="1" w:styleId="wp-media-credit">
    <w:name w:val="wp-media-credit"/>
    <w:basedOn w:val="Normal"/>
    <w:uiPriority w:val="99"/>
    <w:qFormat/>
    <w:rsid w:val="00C32134"/>
    <w:pPr>
      <w:spacing w:before="100" w:beforeAutospacing="1" w:after="100" w:afterAutospacing="1"/>
    </w:pPr>
  </w:style>
  <w:style w:type="paragraph" w:customStyle="1" w:styleId="Pa22">
    <w:name w:val="Pa2+2"/>
    <w:basedOn w:val="Default"/>
    <w:next w:val="Default"/>
    <w:uiPriority w:val="99"/>
    <w:qFormat/>
    <w:rsid w:val="00C32134"/>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C32134"/>
    <w:pPr>
      <w:spacing w:after="0" w:line="201" w:lineRule="atLeast"/>
    </w:pPr>
    <w:rPr>
      <w:rFonts w:ascii="Helvetica LT Std" w:eastAsiaTheme="minorHAnsi" w:hAnsi="Helvetica LT Std" w:cstheme="minorBidi"/>
    </w:rPr>
  </w:style>
  <w:style w:type="paragraph" w:customStyle="1" w:styleId="caption10">
    <w:name w:val="caption1"/>
    <w:basedOn w:val="Normal"/>
    <w:uiPriority w:val="99"/>
    <w:qFormat/>
    <w:rsid w:val="00C32134"/>
    <w:pPr>
      <w:spacing w:before="100" w:beforeAutospacing="1" w:after="100" w:afterAutospacing="1"/>
    </w:pPr>
  </w:style>
  <w:style w:type="character" w:customStyle="1" w:styleId="CITEChar2">
    <w:name w:val="CITE Char"/>
    <w:basedOn w:val="DefaultParagraphFont"/>
    <w:link w:val="CITE3"/>
    <w:locked/>
    <w:rsid w:val="00C32134"/>
    <w:rPr>
      <w:rFonts w:ascii="Calibri" w:eastAsia="Times New Roman" w:hAnsi="Calibri" w:cs="Arial"/>
      <w:iCs/>
      <w:caps/>
      <w:sz w:val="20"/>
      <w:szCs w:val="20"/>
    </w:rPr>
  </w:style>
  <w:style w:type="paragraph" w:customStyle="1" w:styleId="CITEF3">
    <w:name w:val="CITE F3"/>
    <w:uiPriority w:val="99"/>
    <w:qFormat/>
    <w:rsid w:val="00C32134"/>
    <w:pPr>
      <w:spacing w:after="0" w:line="240" w:lineRule="auto"/>
    </w:pPr>
    <w:rPr>
      <w:rFonts w:ascii="Palatino" w:eastAsia="SimSun" w:hAnsi="Palatino" w:cs="Times New Roman"/>
      <w:b/>
      <w:szCs w:val="24"/>
      <w:lang w:eastAsia="zh-CN"/>
    </w:rPr>
  </w:style>
  <w:style w:type="character" w:customStyle="1" w:styleId="viewstorydateline">
    <w:name w:val="viewstorydateline"/>
    <w:basedOn w:val="DefaultParagraphFont"/>
    <w:rsid w:val="00C32134"/>
  </w:style>
  <w:style w:type="character" w:customStyle="1" w:styleId="meta-sep">
    <w:name w:val="meta-sep"/>
    <w:basedOn w:val="DefaultParagraphFont"/>
    <w:rsid w:val="00C32134"/>
  </w:style>
  <w:style w:type="character" w:customStyle="1" w:styleId="A19">
    <w:name w:val="A19"/>
    <w:uiPriority w:val="99"/>
    <w:rsid w:val="00C32134"/>
    <w:rPr>
      <w:rFonts w:ascii="Georgia" w:hAnsi="Georgia" w:cs="Georgia" w:hint="default"/>
      <w:color w:val="000000"/>
      <w:sz w:val="20"/>
      <w:szCs w:val="20"/>
      <w:u w:val="single"/>
    </w:rPr>
  </w:style>
  <w:style w:type="character" w:customStyle="1" w:styleId="ontext">
    <w:name w:val="ontext"/>
    <w:basedOn w:val="DefaultParagraphFont"/>
    <w:rsid w:val="00C32134"/>
  </w:style>
  <w:style w:type="character" w:customStyle="1" w:styleId="archive-title">
    <w:name w:val="archive-title"/>
    <w:basedOn w:val="DefaultParagraphFont"/>
    <w:rsid w:val="00C32134"/>
  </w:style>
  <w:style w:type="character" w:customStyle="1" w:styleId="imgleft">
    <w:name w:val="imgleft"/>
    <w:basedOn w:val="DefaultParagraphFont"/>
    <w:rsid w:val="00C32134"/>
  </w:style>
  <w:style w:type="character" w:customStyle="1" w:styleId="imgcenter">
    <w:name w:val="imgcenter"/>
    <w:basedOn w:val="DefaultParagraphFont"/>
    <w:rsid w:val="00C32134"/>
  </w:style>
  <w:style w:type="character" w:customStyle="1" w:styleId="A42">
    <w:name w:val="A4+2"/>
    <w:uiPriority w:val="99"/>
    <w:rsid w:val="00C32134"/>
    <w:rPr>
      <w:rFonts w:ascii="Helvetica LT Std" w:hAnsi="Helvetica LT Std" w:cs="Helvetica LT Std" w:hint="default"/>
      <w:color w:val="000000"/>
      <w:sz w:val="11"/>
      <w:szCs w:val="11"/>
    </w:rPr>
  </w:style>
  <w:style w:type="character" w:customStyle="1" w:styleId="fstitle">
    <w:name w:val="fs_title"/>
    <w:basedOn w:val="DefaultParagraphFont"/>
    <w:rsid w:val="00C32134"/>
  </w:style>
  <w:style w:type="character" w:customStyle="1" w:styleId="dateday">
    <w:name w:val="date_day"/>
    <w:basedOn w:val="DefaultParagraphFont"/>
    <w:rsid w:val="00C32134"/>
  </w:style>
  <w:style w:type="character" w:customStyle="1" w:styleId="datemonth">
    <w:name w:val="date_month"/>
    <w:basedOn w:val="DefaultParagraphFont"/>
    <w:rsid w:val="00C32134"/>
  </w:style>
  <w:style w:type="character" w:customStyle="1" w:styleId="dateyear">
    <w:name w:val="date_year"/>
    <w:basedOn w:val="DefaultParagraphFont"/>
    <w:rsid w:val="00C32134"/>
  </w:style>
  <w:style w:type="character" w:customStyle="1" w:styleId="Heading3CharCharCharCharCharChar">
    <w:name w:val="Heading 3 Char Char Char Char Char Char"/>
    <w:aliases w:val="Heading 31 Char Char,Cha"/>
    <w:basedOn w:val="DefaultParagraphFont"/>
    <w:qFormat/>
    <w:rsid w:val="00C32134"/>
    <w:rPr>
      <w:rFonts w:ascii="Arial" w:hAnsi="Arial" w:cs="Arial" w:hint="default"/>
      <w:b/>
      <w:bCs/>
      <w:sz w:val="24"/>
      <w:szCs w:val="26"/>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32134"/>
    <w:rPr>
      <w:sz w:val="24"/>
      <w:szCs w:val="24"/>
      <w:lang w:val="en-US" w:eastAsia="en-US" w:bidi="ar-SA"/>
    </w:rPr>
  </w:style>
  <w:style w:type="character" w:customStyle="1" w:styleId="insideitro">
    <w:name w:val="insideitro"/>
    <w:basedOn w:val="DefaultParagraphFont"/>
    <w:rsid w:val="00C32134"/>
  </w:style>
  <w:style w:type="character" w:customStyle="1" w:styleId="wcfont">
    <w:name w:val="wcfont"/>
    <w:basedOn w:val="DefaultParagraphFont"/>
    <w:rsid w:val="00C32134"/>
  </w:style>
  <w:style w:type="character" w:customStyle="1" w:styleId="qftext">
    <w:name w:val="qftext"/>
    <w:basedOn w:val="DefaultParagraphFont"/>
    <w:rsid w:val="00C32134"/>
  </w:style>
  <w:style w:type="character" w:customStyle="1" w:styleId="leftidx">
    <w:name w:val="leftidx"/>
    <w:basedOn w:val="DefaultParagraphFont"/>
    <w:rsid w:val="00C32134"/>
  </w:style>
  <w:style w:type="paragraph" w:customStyle="1" w:styleId="NotUnderlined">
    <w:name w:val="Not Underlined"/>
    <w:basedOn w:val="Normal"/>
    <w:uiPriority w:val="99"/>
    <w:qFormat/>
    <w:rsid w:val="00C32134"/>
    <w:rPr>
      <w:rFonts w:ascii="Century Gothic" w:hAnsi="Century Gothic"/>
      <w:szCs w:val="20"/>
    </w:rPr>
  </w:style>
  <w:style w:type="paragraph" w:customStyle="1" w:styleId="width100">
    <w:name w:val="width100"/>
    <w:basedOn w:val="Normal"/>
    <w:uiPriority w:val="99"/>
    <w:qFormat/>
    <w:rsid w:val="00C32134"/>
    <w:pPr>
      <w:spacing w:before="100" w:beforeAutospacing="1" w:after="100" w:afterAutospacing="1"/>
    </w:pPr>
  </w:style>
  <w:style w:type="character" w:customStyle="1" w:styleId="eventtitle">
    <w:name w:val="eventtitle"/>
    <w:basedOn w:val="DefaultParagraphFont"/>
    <w:rsid w:val="00C32134"/>
  </w:style>
  <w:style w:type="character" w:customStyle="1" w:styleId="eventsubtitle">
    <w:name w:val="eventsubtitle"/>
    <w:basedOn w:val="DefaultParagraphFont"/>
    <w:rsid w:val="00C32134"/>
  </w:style>
  <w:style w:type="character" w:customStyle="1" w:styleId="eventdate">
    <w:name w:val="eventdate"/>
    <w:basedOn w:val="DefaultParagraphFont"/>
    <w:rsid w:val="00C32134"/>
  </w:style>
  <w:style w:type="character" w:customStyle="1" w:styleId="legend">
    <w:name w:val="legend"/>
    <w:basedOn w:val="DefaultParagraphFont"/>
    <w:rsid w:val="00C32134"/>
  </w:style>
  <w:style w:type="character" w:customStyle="1" w:styleId="Bold12">
    <w:name w:val="Bold12"/>
    <w:aliases w:val="Body text + 10.5 pt16"/>
    <w:uiPriority w:val="1"/>
    <w:qFormat/>
    <w:rsid w:val="00C32134"/>
    <w:rPr>
      <w:rFonts w:ascii="Times New Roman" w:hAnsi="Times New Roman"/>
      <w:b/>
      <w:sz w:val="24"/>
    </w:rPr>
  </w:style>
  <w:style w:type="character" w:customStyle="1" w:styleId="NotBold10Final">
    <w:name w:val="NotBold10Final"/>
    <w:uiPriority w:val="1"/>
    <w:qFormat/>
    <w:rsid w:val="00C32134"/>
    <w:rPr>
      <w:rFonts w:ascii="Times New Roman" w:hAnsi="Times New Roman"/>
      <w:b w:val="0"/>
      <w:i w:val="0"/>
      <w:sz w:val="20"/>
    </w:rPr>
  </w:style>
  <w:style w:type="character" w:customStyle="1" w:styleId="slug-elocation">
    <w:name w:val="slug-elocation"/>
    <w:basedOn w:val="DefaultParagraphFont"/>
    <w:rsid w:val="00C32134"/>
  </w:style>
  <w:style w:type="character" w:customStyle="1" w:styleId="fu-autorenangabe-fu-beschreibung">
    <w:name w:val="fu-autorenangabe-fu-beschreibung"/>
    <w:rsid w:val="00C32134"/>
  </w:style>
  <w:style w:type="paragraph" w:customStyle="1" w:styleId="introshadow">
    <w:name w:val="intro_shadow"/>
    <w:basedOn w:val="Normal"/>
    <w:uiPriority w:val="99"/>
    <w:qFormat/>
    <w:rsid w:val="00C32134"/>
    <w:pPr>
      <w:spacing w:before="100" w:beforeAutospacing="1" w:after="100" w:afterAutospacing="1"/>
    </w:pPr>
  </w:style>
  <w:style w:type="paragraph" w:customStyle="1" w:styleId="articleintro">
    <w:name w:val="articleintro"/>
    <w:basedOn w:val="Normal"/>
    <w:uiPriority w:val="99"/>
    <w:qFormat/>
    <w:rsid w:val="00C32134"/>
    <w:pPr>
      <w:spacing w:before="100" w:beforeAutospacing="1" w:after="100" w:afterAutospacing="1"/>
    </w:pPr>
  </w:style>
  <w:style w:type="character" w:customStyle="1" w:styleId="commentscontainer">
    <w:name w:val="comments_container"/>
    <w:basedOn w:val="DefaultParagraphFont"/>
    <w:rsid w:val="00C32134"/>
  </w:style>
  <w:style w:type="paragraph" w:customStyle="1" w:styleId="Caption40">
    <w:name w:val="Caption4"/>
    <w:basedOn w:val="Normal"/>
    <w:uiPriority w:val="99"/>
    <w:qFormat/>
    <w:rsid w:val="00C32134"/>
    <w:pPr>
      <w:spacing w:before="100" w:beforeAutospacing="1" w:after="100" w:afterAutospacing="1"/>
    </w:pPr>
  </w:style>
  <w:style w:type="paragraph" w:customStyle="1" w:styleId="publishedon">
    <w:name w:val="published_on"/>
    <w:basedOn w:val="Normal"/>
    <w:uiPriority w:val="99"/>
    <w:qFormat/>
    <w:rsid w:val="00C32134"/>
    <w:pPr>
      <w:spacing w:before="100" w:beforeAutospacing="1" w:after="100" w:afterAutospacing="1"/>
    </w:pPr>
  </w:style>
  <w:style w:type="character" w:customStyle="1" w:styleId="hparticlefooter">
    <w:name w:val="hparticlefooter"/>
    <w:basedOn w:val="DefaultParagraphFont"/>
    <w:rsid w:val="00C32134"/>
  </w:style>
  <w:style w:type="table" w:customStyle="1" w:styleId="TableGrid2">
    <w:name w:val="Table Grid2"/>
    <w:basedOn w:val="TableNormal"/>
    <w:next w:val="TableGrid"/>
    <w:uiPriority w:val="39"/>
    <w:rsid w:val="00C3213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32134"/>
  </w:style>
  <w:style w:type="character" w:customStyle="1" w:styleId="BlockCharCharCharCharChar">
    <w:name w:val="Block Char Char Char Char Char"/>
    <w:aliases w:val="Block Char Char Char Char Char Char Char Char,Block Char Char Char Char Char Char Char1"/>
    <w:basedOn w:val="DefaultParagraphFont"/>
    <w:rsid w:val="00C32134"/>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32134"/>
    <w:rPr>
      <w:b/>
      <w:color w:val="000000"/>
      <w:u w:val="single"/>
    </w:rPr>
  </w:style>
  <w:style w:type="character" w:customStyle="1" w:styleId="CiteEmphasisChar">
    <w:name w:val="Cite/Emphasis Char"/>
    <w:basedOn w:val="DefaultParagraphFont"/>
    <w:link w:val="CiteEmphasis"/>
    <w:rsid w:val="00C32134"/>
    <w:rPr>
      <w:rFonts w:ascii="Calibri" w:hAnsi="Calibri" w:cs="Calibri"/>
      <w:b/>
      <w:color w:val="000000"/>
      <w:u w:val="single"/>
    </w:rPr>
  </w:style>
  <w:style w:type="paragraph" w:customStyle="1" w:styleId="Styleunread8pt">
    <w:name w:val="Style unread + 8 pt"/>
    <w:basedOn w:val="Normal"/>
    <w:link w:val="Styleunread8ptChar"/>
    <w:qFormat/>
    <w:rsid w:val="00C32134"/>
    <w:rPr>
      <w:color w:val="000000"/>
    </w:rPr>
  </w:style>
  <w:style w:type="character" w:customStyle="1" w:styleId="Styleunread8ptChar">
    <w:name w:val="Style unread + 8 pt Char"/>
    <w:basedOn w:val="DefaultParagraphFont"/>
    <w:link w:val="Styleunread8pt"/>
    <w:rsid w:val="00C32134"/>
    <w:rPr>
      <w:rFonts w:ascii="Calibri" w:hAnsi="Calibri" w:cs="Calibri"/>
      <w:color w:val="000000"/>
    </w:rPr>
  </w:style>
  <w:style w:type="character" w:customStyle="1" w:styleId="main">
    <w:name w:val="main"/>
    <w:basedOn w:val="DefaultParagraphFont"/>
    <w:rsid w:val="00C32134"/>
  </w:style>
  <w:style w:type="character" w:customStyle="1" w:styleId="textunderlineCharChar">
    <w:name w:val="text underline Char Char"/>
    <w:basedOn w:val="DefaultParagraphFont"/>
    <w:rsid w:val="00C32134"/>
    <w:rPr>
      <w:rFonts w:ascii="Garamond" w:hAnsi="Garamond"/>
      <w:color w:val="000000"/>
      <w:u w:val="single"/>
    </w:rPr>
  </w:style>
  <w:style w:type="paragraph" w:customStyle="1" w:styleId="ekprop-p">
    <w:name w:val="ekprop-p"/>
    <w:basedOn w:val="Normal"/>
    <w:uiPriority w:val="99"/>
    <w:qFormat/>
    <w:rsid w:val="00C32134"/>
    <w:pPr>
      <w:spacing w:before="100" w:beforeAutospacing="1" w:after="100" w:afterAutospacing="1"/>
    </w:pPr>
    <w:rPr>
      <w:color w:val="58585B"/>
      <w:szCs w:val="16"/>
    </w:rPr>
  </w:style>
  <w:style w:type="paragraph" w:customStyle="1" w:styleId="ShrinkCharChar">
    <w:name w:val="Shrink Char Char"/>
    <w:link w:val="ShrinkCharCharChar"/>
    <w:qFormat/>
    <w:rsid w:val="00C3213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32134"/>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32134"/>
    <w:rPr>
      <w:color w:val="000000"/>
    </w:rPr>
  </w:style>
  <w:style w:type="character" w:customStyle="1" w:styleId="SmalltextCharChar">
    <w:name w:val="Smalltext Char Char"/>
    <w:basedOn w:val="DefaultParagraphFont"/>
    <w:link w:val="SmalltextChar1"/>
    <w:rsid w:val="00C32134"/>
    <w:rPr>
      <w:rFonts w:ascii="Calibri" w:hAnsi="Calibri" w:cs="Calibri"/>
      <w:color w:val="000000"/>
    </w:rPr>
  </w:style>
  <w:style w:type="character" w:customStyle="1" w:styleId="FullCiteCharChar">
    <w:name w:val="Full Cite Char Char"/>
    <w:basedOn w:val="DefaultParagraphFont"/>
    <w:rsid w:val="00C32134"/>
    <w:rPr>
      <w:rFonts w:ascii="Georgia" w:hAnsi="Georgia" w:cs="Calibri"/>
      <w:color w:val="000000"/>
      <w:sz w:val="20"/>
      <w:szCs w:val="24"/>
    </w:rPr>
  </w:style>
  <w:style w:type="character" w:customStyle="1" w:styleId="submitted-wrapper">
    <w:name w:val="submitted-wrapper"/>
    <w:basedOn w:val="DefaultParagraphFont"/>
    <w:rsid w:val="00C32134"/>
  </w:style>
  <w:style w:type="paragraph" w:customStyle="1" w:styleId="Spacer">
    <w:name w:val="Spacer"/>
    <w:basedOn w:val="Heading1"/>
    <w:link w:val="SpacerChar"/>
    <w:autoRedefine/>
    <w:uiPriority w:val="4"/>
    <w:qFormat/>
    <w:rsid w:val="00C32134"/>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C32134"/>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C3213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32134"/>
  </w:style>
  <w:style w:type="character" w:customStyle="1" w:styleId="top-publish">
    <w:name w:val="top-publish"/>
    <w:basedOn w:val="DefaultParagraphFont"/>
    <w:rsid w:val="00C32134"/>
  </w:style>
  <w:style w:type="character" w:customStyle="1" w:styleId="byline-italic">
    <w:name w:val="byline-italic"/>
    <w:basedOn w:val="DefaultParagraphFont"/>
    <w:rsid w:val="00C32134"/>
  </w:style>
  <w:style w:type="paragraph" w:customStyle="1" w:styleId="infuse">
    <w:name w:val="infuse"/>
    <w:basedOn w:val="Normal"/>
    <w:uiPriority w:val="99"/>
    <w:qFormat/>
    <w:rsid w:val="00C32134"/>
    <w:pPr>
      <w:spacing w:before="100" w:beforeAutospacing="1" w:after="100" w:afterAutospacing="1"/>
    </w:pPr>
    <w:rPr>
      <w:rFonts w:ascii="Times" w:hAnsi="Times"/>
      <w:szCs w:val="20"/>
    </w:rPr>
  </w:style>
  <w:style w:type="character" w:customStyle="1" w:styleId="CardUnderlinedCharChar0">
    <w:name w:val="Card Underlined Char Char"/>
    <w:rsid w:val="00C32134"/>
    <w:rPr>
      <w:rFonts w:ascii="Arial Narrow" w:hAnsi="Arial Narrow"/>
      <w:sz w:val="22"/>
      <w:szCs w:val="24"/>
      <w:u w:val="single"/>
      <w:lang w:val="en-US" w:eastAsia="en-US" w:bidi="ar-SA"/>
    </w:rPr>
  </w:style>
  <w:style w:type="character" w:customStyle="1" w:styleId="nameplatehead">
    <w:name w:val="nameplatehead"/>
    <w:basedOn w:val="DefaultParagraphFont"/>
    <w:rsid w:val="00C32134"/>
  </w:style>
  <w:style w:type="character" w:customStyle="1" w:styleId="nameplatelink">
    <w:name w:val="nameplatelink"/>
    <w:basedOn w:val="DefaultParagraphFont"/>
    <w:rsid w:val="00C32134"/>
  </w:style>
  <w:style w:type="paragraph" w:customStyle="1" w:styleId="calibre8">
    <w:name w:val="calibre8"/>
    <w:basedOn w:val="Normal"/>
    <w:uiPriority w:val="99"/>
    <w:qFormat/>
    <w:rsid w:val="00C32134"/>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C32134"/>
  </w:style>
  <w:style w:type="character" w:customStyle="1" w:styleId="djhat-arrow">
    <w:name w:val="djhat-arrow"/>
    <w:basedOn w:val="DefaultParagraphFont"/>
    <w:rsid w:val="00C32134"/>
  </w:style>
  <w:style w:type="character" w:customStyle="1" w:styleId="mname">
    <w:name w:val="mname"/>
    <w:basedOn w:val="DefaultParagraphFont"/>
    <w:rsid w:val="00C32134"/>
  </w:style>
  <w:style w:type="character" w:customStyle="1" w:styleId="mvalue">
    <w:name w:val="mvalue"/>
    <w:basedOn w:val="DefaultParagraphFont"/>
    <w:rsid w:val="00C32134"/>
  </w:style>
  <w:style w:type="character" w:customStyle="1" w:styleId="mchange">
    <w:name w:val="mchange"/>
    <w:basedOn w:val="DefaultParagraphFont"/>
    <w:rsid w:val="00C32134"/>
  </w:style>
  <w:style w:type="character" w:customStyle="1" w:styleId="categoryaside">
    <w:name w:val="category__aside"/>
    <w:basedOn w:val="DefaultParagraphFont"/>
    <w:rsid w:val="00C32134"/>
  </w:style>
  <w:style w:type="character" w:customStyle="1" w:styleId="article-breadcrumb-wrapper">
    <w:name w:val="article-breadcrumb-wrapper"/>
    <w:basedOn w:val="DefaultParagraphFont"/>
    <w:rsid w:val="00C32134"/>
  </w:style>
  <w:style w:type="character" w:customStyle="1" w:styleId="wsj-article-caption-content">
    <w:name w:val="wsj-article-caption-content"/>
    <w:basedOn w:val="DefaultParagraphFont"/>
    <w:rsid w:val="00C32134"/>
  </w:style>
  <w:style w:type="character" w:customStyle="1" w:styleId="commentscounticon">
    <w:name w:val="comments_count_icon"/>
    <w:basedOn w:val="DefaultParagraphFont"/>
    <w:rsid w:val="00C32134"/>
  </w:style>
  <w:style w:type="character" w:customStyle="1" w:styleId="comments-count-word">
    <w:name w:val="comments-count-word"/>
    <w:basedOn w:val="DefaultParagraphFont"/>
    <w:rsid w:val="00C32134"/>
  </w:style>
  <w:style w:type="character" w:customStyle="1" w:styleId="company-name-type">
    <w:name w:val="company-name-type"/>
    <w:basedOn w:val="DefaultParagraphFont"/>
    <w:rsid w:val="00C32134"/>
  </w:style>
  <w:style w:type="character" w:customStyle="1" w:styleId="nav-prevnext-lbl">
    <w:name w:val="nav-prevnext-lbl"/>
    <w:basedOn w:val="DefaultParagraphFont"/>
    <w:rsid w:val="00C32134"/>
  </w:style>
  <w:style w:type="character" w:customStyle="1" w:styleId="nav-prevnext-hed">
    <w:name w:val="nav-prevnext-hed"/>
    <w:basedOn w:val="DefaultParagraphFont"/>
    <w:rsid w:val="00C32134"/>
  </w:style>
  <w:style w:type="character" w:customStyle="1" w:styleId="readcomments">
    <w:name w:val="readcomments"/>
    <w:basedOn w:val="DefaultParagraphFont"/>
    <w:rsid w:val="00C32134"/>
  </w:style>
  <w:style w:type="character" w:customStyle="1" w:styleId="selected-edition">
    <w:name w:val="selected-edition"/>
    <w:basedOn w:val="DefaultParagraphFont"/>
    <w:rsid w:val="00C32134"/>
  </w:style>
  <w:style w:type="character" w:customStyle="1" w:styleId="rotate">
    <w:name w:val="rotate"/>
    <w:basedOn w:val="DefaultParagraphFont"/>
    <w:rsid w:val="00C32134"/>
  </w:style>
  <w:style w:type="paragraph" w:customStyle="1" w:styleId="column-name">
    <w:name w:val="column-name"/>
    <w:basedOn w:val="Normal"/>
    <w:qFormat/>
    <w:rsid w:val="00C32134"/>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C32134"/>
  </w:style>
  <w:style w:type="character" w:customStyle="1" w:styleId="CardStyleChar">
    <w:name w:val="Card Style Char"/>
    <w:link w:val="CardStyle"/>
    <w:locked/>
    <w:rsid w:val="00C32134"/>
    <w:rPr>
      <w:rFonts w:ascii="Calibri" w:eastAsia="Calibri" w:hAnsi="Calibri" w:cs="Calibri"/>
    </w:rPr>
  </w:style>
  <w:style w:type="character" w:customStyle="1" w:styleId="SmallSizeParagraphChar">
    <w:name w:val="Small Size Paragraph Char"/>
    <w:link w:val="SmallSizeParagraph"/>
    <w:locked/>
    <w:rsid w:val="00C32134"/>
    <w:rPr>
      <w:rFonts w:eastAsia="Calibri"/>
      <w:sz w:val="16"/>
      <w:szCs w:val="16"/>
    </w:rPr>
  </w:style>
  <w:style w:type="paragraph" w:customStyle="1" w:styleId="SmallSizeParagraph">
    <w:name w:val="Small Size Paragraph"/>
    <w:basedOn w:val="Normal"/>
    <w:link w:val="SmallSizeParagraphChar"/>
    <w:qFormat/>
    <w:rsid w:val="00C32134"/>
    <w:rPr>
      <w:rFonts w:asciiTheme="minorHAnsi" w:eastAsia="Calibri" w:hAnsiTheme="minorHAnsi" w:cstheme="minorBidi"/>
      <w:sz w:val="16"/>
      <w:szCs w:val="16"/>
    </w:rPr>
  </w:style>
  <w:style w:type="character" w:customStyle="1" w:styleId="TagofCardChar">
    <w:name w:val="Tag of Card Char"/>
    <w:link w:val="TagofCard"/>
    <w:locked/>
    <w:rsid w:val="00C32134"/>
    <w:rPr>
      <w:rFonts w:eastAsia="SimSun"/>
      <w:b/>
      <w:color w:val="000000"/>
      <w:sz w:val="28"/>
      <w:szCs w:val="20"/>
      <w:lang w:val="x-none" w:eastAsia="x-none"/>
    </w:rPr>
  </w:style>
  <w:style w:type="paragraph" w:customStyle="1" w:styleId="TagofCard">
    <w:name w:val="Tag of Card"/>
    <w:basedOn w:val="Normaltext0"/>
    <w:next w:val="Normaltext0"/>
    <w:link w:val="TagofCardChar"/>
    <w:autoRedefine/>
    <w:qFormat/>
    <w:rsid w:val="00C32134"/>
    <w:pPr>
      <w:ind w:left="432"/>
    </w:pPr>
    <w:rPr>
      <w:rFonts w:asciiTheme="minorHAnsi" w:eastAsia="SimSun" w:hAnsiTheme="minorHAnsi" w:cstheme="minorBidi"/>
      <w:b/>
      <w:color w:val="000000"/>
      <w:sz w:val="28"/>
      <w:szCs w:val="20"/>
      <w:lang w:val="x-none" w:eastAsia="x-none"/>
    </w:rPr>
  </w:style>
  <w:style w:type="character" w:customStyle="1" w:styleId="DebatenoramlChar">
    <w:name w:val="Debatenoraml Char"/>
    <w:link w:val="Debatenoraml"/>
    <w:locked/>
    <w:rsid w:val="00C32134"/>
    <w:rPr>
      <w:rFonts w:ascii="Times New Roman" w:hAnsi="Times New Roman" w:cs="Times New Roman"/>
    </w:rPr>
  </w:style>
  <w:style w:type="paragraph" w:customStyle="1" w:styleId="Debatenoraml">
    <w:name w:val="Debatenoraml"/>
    <w:basedOn w:val="NoSpacing"/>
    <w:link w:val="DebatenoramlChar"/>
    <w:qFormat/>
    <w:rsid w:val="00C32134"/>
    <w:rPr>
      <w:rFonts w:ascii="Times New Roman" w:hAnsi="Times New Roman" w:cs="Times New Roman"/>
    </w:rPr>
  </w:style>
  <w:style w:type="character" w:customStyle="1" w:styleId="QualsChar">
    <w:name w:val="Quals Char"/>
    <w:link w:val="Quals"/>
    <w:locked/>
    <w:rsid w:val="00C32134"/>
    <w:rPr>
      <w:rFonts w:eastAsia="Calibri"/>
      <w:sz w:val="18"/>
    </w:rPr>
  </w:style>
  <w:style w:type="paragraph" w:customStyle="1" w:styleId="Quals">
    <w:name w:val="Quals"/>
    <w:basedOn w:val="Normal"/>
    <w:link w:val="QualsChar"/>
    <w:qFormat/>
    <w:rsid w:val="00C32134"/>
    <w:rPr>
      <w:rFonts w:asciiTheme="minorHAnsi" w:eastAsia="Calibri" w:hAnsiTheme="minorHAnsi" w:cstheme="minorBidi"/>
      <w:sz w:val="18"/>
    </w:rPr>
  </w:style>
  <w:style w:type="character" w:customStyle="1" w:styleId="StarredChar">
    <w:name w:val="Starred Char"/>
    <w:link w:val="Starred"/>
    <w:locked/>
    <w:rsid w:val="00C32134"/>
    <w:rPr>
      <w:rFonts w:eastAsia="Times New Roman"/>
      <w:b/>
      <w:caps/>
      <w:szCs w:val="28"/>
      <w:u w:val="single"/>
    </w:rPr>
  </w:style>
  <w:style w:type="paragraph" w:customStyle="1" w:styleId="Starred">
    <w:name w:val="Starred"/>
    <w:basedOn w:val="Normal"/>
    <w:link w:val="StarredChar"/>
    <w:qFormat/>
    <w:rsid w:val="00C32134"/>
    <w:pPr>
      <w:keepNext/>
      <w:keepLines/>
      <w:pageBreakBefore/>
      <w:spacing w:before="240" w:after="60"/>
      <w:jc w:val="center"/>
      <w:outlineLvl w:val="0"/>
    </w:pPr>
    <w:rPr>
      <w:rFonts w:asciiTheme="minorHAnsi" w:eastAsia="Times New Roman" w:hAnsiTheme="minorHAnsi" w:cstheme="minorBidi"/>
      <w:b/>
      <w:caps/>
      <w:szCs w:val="28"/>
      <w:u w:val="single"/>
    </w:rPr>
  </w:style>
  <w:style w:type="character" w:customStyle="1" w:styleId="NotStarredChar">
    <w:name w:val="NotStarred Char"/>
    <w:link w:val="NotStarred"/>
    <w:locked/>
    <w:rsid w:val="00C32134"/>
    <w:rPr>
      <w:rFonts w:eastAsia="Times New Roman"/>
      <w:b/>
      <w:caps/>
      <w:szCs w:val="28"/>
      <w:u w:val="single"/>
    </w:rPr>
  </w:style>
  <w:style w:type="paragraph" w:customStyle="1" w:styleId="NotStarred">
    <w:name w:val="NotStarred"/>
    <w:basedOn w:val="Normal"/>
    <w:link w:val="NotStarredChar"/>
    <w:qFormat/>
    <w:rsid w:val="00C32134"/>
    <w:pPr>
      <w:keepNext/>
      <w:keepLines/>
      <w:pageBreakBefore/>
      <w:spacing w:before="240" w:after="60"/>
      <w:jc w:val="center"/>
      <w:outlineLvl w:val="1"/>
    </w:pPr>
    <w:rPr>
      <w:rFonts w:asciiTheme="minorHAnsi" w:eastAsia="Times New Roman" w:hAnsiTheme="minorHAnsi" w:cstheme="minorBidi"/>
      <w:b/>
      <w:caps/>
      <w:szCs w:val="28"/>
      <w:u w:val="single"/>
    </w:rPr>
  </w:style>
  <w:style w:type="character" w:customStyle="1" w:styleId="NewHeading2Char">
    <w:name w:val="NewHeading2 Char"/>
    <w:link w:val="NewHeading2"/>
    <w:locked/>
    <w:rsid w:val="00C32134"/>
    <w:rPr>
      <w:rFonts w:eastAsia="Times New Roman"/>
      <w:b/>
      <w:szCs w:val="28"/>
      <w:u w:val="single"/>
    </w:rPr>
  </w:style>
  <w:style w:type="paragraph" w:customStyle="1" w:styleId="NewHeading2">
    <w:name w:val="NewHeading2"/>
    <w:basedOn w:val="Normal"/>
    <w:link w:val="NewHeading2Char"/>
    <w:qFormat/>
    <w:rsid w:val="00C32134"/>
    <w:pPr>
      <w:spacing w:before="240" w:after="60"/>
    </w:pPr>
    <w:rPr>
      <w:rFonts w:asciiTheme="minorHAnsi" w:eastAsia="Times New Roman" w:hAnsiTheme="minorHAnsi" w:cstheme="minorBidi"/>
      <w:b/>
      <w:szCs w:val="28"/>
      <w:u w:val="single"/>
    </w:rPr>
  </w:style>
  <w:style w:type="character" w:customStyle="1" w:styleId="StyleCardStyleBlackUnderlineChar">
    <w:name w:val="Style Card Style + Black Underline Char"/>
    <w:link w:val="StyleCardStyleBlackUnderline"/>
    <w:locked/>
    <w:rsid w:val="00C32134"/>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C32134"/>
    <w:rPr>
      <w:rFonts w:asciiTheme="minorHAnsi" w:eastAsia="Times New Roman" w:hAnsiTheme="minorHAnsi" w:cstheme="minorBidi"/>
      <w:color w:val="000000"/>
      <w:u w:val="single"/>
    </w:rPr>
  </w:style>
  <w:style w:type="character" w:customStyle="1" w:styleId="StylecardThickunderlineChar">
    <w:name w:val="Style card + Thick underline Char"/>
    <w:link w:val="StylecardThickunderline"/>
    <w:locked/>
    <w:rsid w:val="00C32134"/>
    <w:rPr>
      <w:rFonts w:eastAsia="SimSun"/>
      <w:u w:val="single"/>
      <w:lang w:eastAsia="zh-CN"/>
    </w:rPr>
  </w:style>
  <w:style w:type="paragraph" w:customStyle="1" w:styleId="StylecardThickunderline">
    <w:name w:val="Style card + Thick underline"/>
    <w:basedOn w:val="Normal"/>
    <w:link w:val="StylecardThickunderlineChar"/>
    <w:qFormat/>
    <w:rsid w:val="00C32134"/>
    <w:pPr>
      <w:ind w:left="288" w:right="288"/>
    </w:pPr>
    <w:rPr>
      <w:rFonts w:asciiTheme="minorHAnsi" w:eastAsia="SimSun" w:hAnsiTheme="minorHAnsi" w:cstheme="minorBidi"/>
      <w:u w:val="single"/>
      <w:lang w:eastAsia="zh-CN"/>
    </w:rPr>
  </w:style>
  <w:style w:type="character" w:customStyle="1" w:styleId="StylecardBoldThickunderlineChar">
    <w:name w:val="Style card + Bold Thick underline Char"/>
    <w:link w:val="StylecardBoldThickunderline"/>
    <w:locked/>
    <w:rsid w:val="00C32134"/>
    <w:rPr>
      <w:rFonts w:eastAsia="SimSun"/>
      <w:b/>
      <w:bCs/>
      <w:u w:val="single"/>
      <w:lang w:eastAsia="zh-CN"/>
    </w:rPr>
  </w:style>
  <w:style w:type="paragraph" w:customStyle="1" w:styleId="StylecardBoldThickunderline">
    <w:name w:val="Style card + Bold Thick underline"/>
    <w:basedOn w:val="Normal"/>
    <w:link w:val="StylecardBoldThickunderlineChar"/>
    <w:qFormat/>
    <w:rsid w:val="00C32134"/>
    <w:pPr>
      <w:ind w:left="288" w:right="288"/>
    </w:pPr>
    <w:rPr>
      <w:rFonts w:asciiTheme="minorHAnsi" w:eastAsia="SimSun" w:hAnsiTheme="minorHAnsi" w:cstheme="minorBidi"/>
      <w:b/>
      <w:bCs/>
      <w:u w:val="single"/>
      <w:lang w:eastAsia="zh-CN"/>
    </w:rPr>
  </w:style>
  <w:style w:type="character" w:customStyle="1" w:styleId="MTDisplayEquationChar">
    <w:name w:val="MTDisplayEquation Char"/>
    <w:link w:val="MTDisplayEquation"/>
    <w:locked/>
    <w:rsid w:val="00C32134"/>
    <w:rPr>
      <w:rFonts w:eastAsia="Times New Roman"/>
      <w:bCs/>
      <w:lang w:bidi="he-IL"/>
    </w:rPr>
  </w:style>
  <w:style w:type="paragraph" w:customStyle="1" w:styleId="MTDisplayEquation">
    <w:name w:val="MTDisplayEquation"/>
    <w:basedOn w:val="Normal"/>
    <w:next w:val="Normal"/>
    <w:link w:val="MTDisplayEquationChar"/>
    <w:qFormat/>
    <w:rsid w:val="00C32134"/>
    <w:pPr>
      <w:tabs>
        <w:tab w:val="center" w:pos="5120"/>
        <w:tab w:val="right" w:pos="10220"/>
      </w:tabs>
    </w:pPr>
    <w:rPr>
      <w:rFonts w:asciiTheme="minorHAnsi" w:eastAsia="Times New Roman" w:hAnsiTheme="minorHAnsi" w:cstheme="minorBidi"/>
      <w:bCs/>
      <w:lang w:bidi="he-IL"/>
    </w:rPr>
  </w:style>
  <w:style w:type="character" w:customStyle="1" w:styleId="StyleBoldUnderlineTimesNewRomanChar">
    <w:name w:val="Style Bold Underline + Times New Roman Char"/>
    <w:link w:val="StyleBoldUnderlineTimesNewRoman"/>
    <w:locked/>
    <w:rsid w:val="00C3213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3213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3213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32134"/>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C32134"/>
    <w:pPr>
      <w:spacing w:before="100" w:beforeAutospacing="1" w:after="100" w:afterAutospacing="1"/>
    </w:pPr>
    <w:rPr>
      <w:rFonts w:eastAsia="Times New Roman"/>
      <w:sz w:val="24"/>
    </w:rPr>
  </w:style>
  <w:style w:type="paragraph" w:customStyle="1" w:styleId="story-body-text">
    <w:name w:val="story-body-text"/>
    <w:basedOn w:val="Normal"/>
    <w:qFormat/>
    <w:rsid w:val="00C32134"/>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C32134"/>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paragraph" w:customStyle="1" w:styleId="p0">
    <w:name w:val="p0"/>
    <w:basedOn w:val="Normal"/>
    <w:uiPriority w:val="99"/>
    <w:qFormat/>
    <w:rsid w:val="00C32134"/>
    <w:pPr>
      <w:spacing w:before="100" w:beforeAutospacing="1" w:after="100" w:afterAutospacing="1"/>
    </w:pPr>
    <w:rPr>
      <w:rFonts w:eastAsia="Times New Roman"/>
      <w:sz w:val="24"/>
    </w:rPr>
  </w:style>
  <w:style w:type="paragraph" w:customStyle="1" w:styleId="CM32">
    <w:name w:val="CM3+2"/>
    <w:basedOn w:val="Normal"/>
    <w:next w:val="Normal"/>
    <w:uiPriority w:val="99"/>
    <w:qFormat/>
    <w:rsid w:val="00C32134"/>
    <w:pPr>
      <w:autoSpaceDE w:val="0"/>
      <w:autoSpaceDN w:val="0"/>
      <w:adjustRightInd w:val="0"/>
      <w:spacing w:line="240" w:lineRule="atLeast"/>
    </w:pPr>
    <w:rPr>
      <w:rFonts w:eastAsia="Calibri"/>
      <w:sz w:val="24"/>
    </w:rPr>
  </w:style>
  <w:style w:type="paragraph" w:customStyle="1" w:styleId="font-null">
    <w:name w:val="font-null"/>
    <w:basedOn w:val="Normal"/>
    <w:uiPriority w:val="99"/>
    <w:qFormat/>
    <w:rsid w:val="00C32134"/>
    <w:pPr>
      <w:spacing w:before="100" w:beforeAutospacing="1" w:after="100" w:afterAutospacing="1"/>
    </w:pPr>
    <w:rPr>
      <w:rFonts w:eastAsia="Times New Roman"/>
      <w:sz w:val="24"/>
    </w:rPr>
  </w:style>
  <w:style w:type="paragraph" w:customStyle="1" w:styleId="rteindent1">
    <w:name w:val="rteindent1"/>
    <w:basedOn w:val="Normal"/>
    <w:uiPriority w:val="99"/>
    <w:qFormat/>
    <w:rsid w:val="00C3213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3213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32134"/>
    <w:pPr>
      <w:spacing w:before="100" w:beforeAutospacing="1" w:after="100" w:afterAutospacing="1"/>
    </w:pPr>
    <w:rPr>
      <w:rFonts w:eastAsia="Times New Roman"/>
      <w:sz w:val="24"/>
    </w:rPr>
  </w:style>
  <w:style w:type="paragraph" w:customStyle="1" w:styleId="class">
    <w:name w:val="class"/>
    <w:basedOn w:val="Normal"/>
    <w:uiPriority w:val="99"/>
    <w:qFormat/>
    <w:rsid w:val="00C32134"/>
    <w:pPr>
      <w:spacing w:before="100" w:beforeAutospacing="1" w:after="100" w:afterAutospacing="1"/>
    </w:pPr>
    <w:rPr>
      <w:rFonts w:eastAsia="Times New Roman"/>
      <w:sz w:val="24"/>
    </w:rPr>
  </w:style>
  <w:style w:type="paragraph" w:customStyle="1" w:styleId="DebateFile">
    <w:name w:val="Debate File"/>
    <w:basedOn w:val="Normal"/>
    <w:uiPriority w:val="99"/>
    <w:qFormat/>
    <w:rsid w:val="00C32134"/>
    <w:pPr>
      <w:jc w:val="center"/>
    </w:pPr>
    <w:rPr>
      <w:rFonts w:ascii="Book Antiqua" w:eastAsia="Times New Roman" w:hAnsi="Book Antiqua"/>
      <w:b/>
      <w:sz w:val="28"/>
    </w:rPr>
  </w:style>
  <w:style w:type="paragraph" w:customStyle="1" w:styleId="fontreg">
    <w:name w:val="font_reg"/>
    <w:basedOn w:val="Normal"/>
    <w:uiPriority w:val="99"/>
    <w:qFormat/>
    <w:rsid w:val="00C32134"/>
    <w:pPr>
      <w:spacing w:before="100" w:beforeAutospacing="1" w:after="100" w:afterAutospacing="1"/>
    </w:pPr>
    <w:rPr>
      <w:rFonts w:eastAsia="Times New Roman"/>
      <w:sz w:val="24"/>
    </w:rPr>
  </w:style>
  <w:style w:type="paragraph" w:customStyle="1" w:styleId="deck">
    <w:name w:val="deck"/>
    <w:basedOn w:val="Normal"/>
    <w:uiPriority w:val="99"/>
    <w:qFormat/>
    <w:rsid w:val="00C32134"/>
    <w:pPr>
      <w:spacing w:before="100" w:beforeAutospacing="1" w:after="100" w:afterAutospacing="1"/>
    </w:pPr>
    <w:rPr>
      <w:rFonts w:eastAsia="Times New Roman"/>
      <w:sz w:val="24"/>
    </w:rPr>
  </w:style>
  <w:style w:type="paragraph" w:customStyle="1" w:styleId="question">
    <w:name w:val="question"/>
    <w:basedOn w:val="Normal"/>
    <w:uiPriority w:val="99"/>
    <w:qFormat/>
    <w:rsid w:val="00C32134"/>
    <w:pPr>
      <w:spacing w:before="100" w:beforeAutospacing="1" w:after="100" w:afterAutospacing="1"/>
    </w:pPr>
    <w:rPr>
      <w:rFonts w:eastAsia="Times New Roman"/>
      <w:sz w:val="24"/>
    </w:rPr>
  </w:style>
  <w:style w:type="paragraph" w:customStyle="1" w:styleId="NoteLevel22">
    <w:name w:val="Note Level 22"/>
    <w:basedOn w:val="Normal"/>
    <w:next w:val="Normal"/>
    <w:uiPriority w:val="99"/>
    <w:qFormat/>
    <w:rsid w:val="00C32134"/>
    <w:pPr>
      <w:keepNext/>
      <w:ind w:left="288" w:right="288"/>
    </w:pPr>
    <w:rPr>
      <w:rFonts w:eastAsia="MS Gothic"/>
      <w:szCs w:val="20"/>
    </w:rPr>
  </w:style>
  <w:style w:type="paragraph" w:customStyle="1" w:styleId="canvas-atom">
    <w:name w:val="canvas-atom"/>
    <w:basedOn w:val="Normal"/>
    <w:uiPriority w:val="99"/>
    <w:qFormat/>
    <w:rsid w:val="00C32134"/>
    <w:pPr>
      <w:spacing w:before="100" w:beforeAutospacing="1" w:after="100" w:afterAutospacing="1"/>
    </w:pPr>
    <w:rPr>
      <w:sz w:val="24"/>
    </w:rPr>
  </w:style>
  <w:style w:type="paragraph" w:customStyle="1" w:styleId="tweet-text">
    <w:name w:val="tweet-text"/>
    <w:basedOn w:val="Normal"/>
    <w:uiPriority w:val="99"/>
    <w:qFormat/>
    <w:rsid w:val="00C32134"/>
    <w:pPr>
      <w:spacing w:before="100" w:beforeAutospacing="1" w:after="100" w:afterAutospacing="1"/>
    </w:pPr>
  </w:style>
  <w:style w:type="paragraph" w:customStyle="1" w:styleId="graf">
    <w:name w:val="graf"/>
    <w:basedOn w:val="Normal"/>
    <w:uiPriority w:val="99"/>
    <w:qFormat/>
    <w:rsid w:val="00C32134"/>
    <w:pPr>
      <w:spacing w:before="100" w:beforeAutospacing="1" w:after="100" w:afterAutospacing="1"/>
    </w:pPr>
  </w:style>
  <w:style w:type="paragraph" w:customStyle="1" w:styleId="column">
    <w:name w:val="column"/>
    <w:basedOn w:val="Normal"/>
    <w:uiPriority w:val="99"/>
    <w:qFormat/>
    <w:rsid w:val="00C32134"/>
    <w:pPr>
      <w:spacing w:before="100" w:beforeAutospacing="1" w:after="100" w:afterAutospacing="1"/>
    </w:pPr>
  </w:style>
  <w:style w:type="paragraph" w:customStyle="1" w:styleId="recirc-container">
    <w:name w:val="recirc-container"/>
    <w:basedOn w:val="Normal"/>
    <w:uiPriority w:val="99"/>
    <w:qFormat/>
    <w:rsid w:val="00C32134"/>
    <w:pPr>
      <w:spacing w:before="100" w:beforeAutospacing="1" w:after="100" w:afterAutospacing="1"/>
    </w:pPr>
    <w:rPr>
      <w:sz w:val="24"/>
    </w:rPr>
  </w:style>
  <w:style w:type="paragraph" w:customStyle="1" w:styleId="interstitial-link">
    <w:name w:val="interstitial-link"/>
    <w:basedOn w:val="Normal"/>
    <w:uiPriority w:val="99"/>
    <w:qFormat/>
    <w:rsid w:val="00C32134"/>
    <w:pPr>
      <w:spacing w:before="100" w:beforeAutospacing="1" w:after="100" w:afterAutospacing="1"/>
    </w:pPr>
    <w:rPr>
      <w:sz w:val="24"/>
    </w:rPr>
  </w:style>
  <w:style w:type="paragraph" w:customStyle="1" w:styleId="see-also">
    <w:name w:val="see-also"/>
    <w:basedOn w:val="Normal"/>
    <w:uiPriority w:val="99"/>
    <w:qFormat/>
    <w:rsid w:val="00C32134"/>
    <w:pPr>
      <w:spacing w:before="100" w:beforeAutospacing="1" w:after="100" w:afterAutospacing="1"/>
    </w:pPr>
    <w:rPr>
      <w:sz w:val="24"/>
    </w:rPr>
  </w:style>
  <w:style w:type="character" w:customStyle="1" w:styleId="-newsgate-macro-cci-bullet-">
    <w:name w:val="-newsgate-macro-cci-bullet-"/>
    <w:basedOn w:val="DefaultParagraphFont"/>
    <w:rsid w:val="00C32134"/>
  </w:style>
  <w:style w:type="character" w:customStyle="1" w:styleId="BriefTitleChar">
    <w:name w:val="Brief Title Char"/>
    <w:basedOn w:val="DefaultParagraphFont"/>
    <w:rsid w:val="00C32134"/>
    <w:rPr>
      <w:b/>
      <w:bCs w:val="0"/>
      <w:sz w:val="24"/>
      <w:szCs w:val="24"/>
      <w:u w:val="single"/>
      <w:lang w:val="en-US" w:eastAsia="en-US" w:bidi="ar-SA"/>
    </w:rPr>
  </w:style>
  <w:style w:type="character" w:customStyle="1" w:styleId="BriefTitle2Char">
    <w:name w:val="Brief Title 2 Char"/>
    <w:basedOn w:val="BriefTitleChar"/>
    <w:rsid w:val="00C32134"/>
    <w:rPr>
      <w:b/>
      <w:bCs w:val="0"/>
      <w:sz w:val="24"/>
      <w:szCs w:val="24"/>
      <w:u w:val="single"/>
      <w:lang w:val="en-US" w:eastAsia="en-US" w:bidi="ar-SA"/>
    </w:rPr>
  </w:style>
  <w:style w:type="character" w:customStyle="1" w:styleId="FontStyle477">
    <w:name w:val="Font Style477"/>
    <w:basedOn w:val="DefaultParagraphFont"/>
    <w:uiPriority w:val="99"/>
    <w:rsid w:val="00C32134"/>
    <w:rPr>
      <w:rFonts w:ascii="Times New Roman" w:hAnsi="Times New Roman" w:cs="Times New Roman" w:hint="default"/>
      <w:sz w:val="18"/>
      <w:szCs w:val="18"/>
    </w:rPr>
  </w:style>
  <w:style w:type="character" w:customStyle="1" w:styleId="FontStyle514">
    <w:name w:val="Font Style514"/>
    <w:basedOn w:val="DefaultParagraphFont"/>
    <w:uiPriority w:val="99"/>
    <w:rsid w:val="00C32134"/>
    <w:rPr>
      <w:rFonts w:ascii="Times New Roman" w:hAnsi="Times New Roman" w:cs="Times New Roman" w:hint="default"/>
      <w:sz w:val="14"/>
      <w:szCs w:val="14"/>
    </w:rPr>
  </w:style>
  <w:style w:type="character" w:customStyle="1" w:styleId="FontStyle500">
    <w:name w:val="Font Style500"/>
    <w:basedOn w:val="DefaultParagraphFont"/>
    <w:uiPriority w:val="99"/>
    <w:rsid w:val="00C32134"/>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C3213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32134"/>
    <w:rPr>
      <w:rFonts w:ascii="Times New Roman" w:hAnsi="Times New Roman" w:cs="Times New Roman" w:hint="default"/>
      <w:b/>
      <w:bCs/>
      <w:sz w:val="22"/>
      <w:szCs w:val="22"/>
    </w:rPr>
  </w:style>
  <w:style w:type="character" w:customStyle="1" w:styleId="UnderlineStyleChar7">
    <w:name w:val="Underline Style Char7"/>
    <w:rsid w:val="00C32134"/>
    <w:rPr>
      <w:rFonts w:ascii="Garamond" w:hAnsi="Garamond" w:hint="default"/>
      <w:sz w:val="22"/>
      <w:szCs w:val="24"/>
      <w:u w:val="single"/>
      <w:lang w:val="en-US" w:eastAsia="en-US" w:bidi="ar-SA"/>
    </w:rPr>
  </w:style>
  <w:style w:type="character" w:customStyle="1" w:styleId="s4">
    <w:name w:val="s4"/>
    <w:rsid w:val="00C32134"/>
  </w:style>
  <w:style w:type="character" w:customStyle="1" w:styleId="s5">
    <w:name w:val="s5"/>
    <w:rsid w:val="00C32134"/>
  </w:style>
  <w:style w:type="character" w:customStyle="1" w:styleId="rightsnotice">
    <w:name w:val="rightsnotice"/>
    <w:rsid w:val="00C32134"/>
  </w:style>
  <w:style w:type="character" w:customStyle="1" w:styleId="related-current-indicator">
    <w:name w:val="related-current-indicator"/>
    <w:rsid w:val="00C32134"/>
  </w:style>
  <w:style w:type="character" w:customStyle="1" w:styleId="bylclear">
    <w:name w:val="bylclear"/>
    <w:rsid w:val="00C32134"/>
  </w:style>
  <w:style w:type="character" w:customStyle="1" w:styleId="essaytext">
    <w:name w:val="essaytext"/>
    <w:rsid w:val="00C32134"/>
  </w:style>
  <w:style w:type="character" w:customStyle="1" w:styleId="toplinks">
    <w:name w:val="toplinks"/>
    <w:rsid w:val="00C32134"/>
  </w:style>
  <w:style w:type="character" w:customStyle="1" w:styleId="titles">
    <w:name w:val="titles"/>
    <w:rsid w:val="00C32134"/>
  </w:style>
  <w:style w:type="character" w:customStyle="1" w:styleId="contentauthor">
    <w:name w:val="contentauthor"/>
    <w:rsid w:val="00C32134"/>
  </w:style>
  <w:style w:type="character" w:customStyle="1" w:styleId="subarticleheader">
    <w:name w:val="subarticleheader"/>
    <w:rsid w:val="00C32134"/>
  </w:style>
  <w:style w:type="character" w:customStyle="1" w:styleId="copy">
    <w:name w:val="copy"/>
    <w:rsid w:val="00C32134"/>
  </w:style>
  <w:style w:type="character" w:customStyle="1" w:styleId="topheadline">
    <w:name w:val="topheadline"/>
    <w:rsid w:val="00C32134"/>
  </w:style>
  <w:style w:type="character" w:customStyle="1" w:styleId="Stylereduce27pt">
    <w:name w:val="Style reduce2 + 7 pt"/>
    <w:rsid w:val="00C32134"/>
    <w:rPr>
      <w:rFonts w:ascii="Times New Roman" w:hAnsi="Times New Roman" w:cs="Arial" w:hint="default"/>
      <w:color w:val="000000"/>
      <w:sz w:val="14"/>
      <w:szCs w:val="22"/>
    </w:rPr>
  </w:style>
  <w:style w:type="character" w:customStyle="1" w:styleId="srtitle">
    <w:name w:val="srtitle"/>
    <w:rsid w:val="00C32134"/>
  </w:style>
  <w:style w:type="character" w:customStyle="1" w:styleId="st1">
    <w:name w:val="st1"/>
    <w:rsid w:val="00C32134"/>
  </w:style>
  <w:style w:type="character" w:customStyle="1" w:styleId="StyleStyleGaramond">
    <w:name w:val="Style Style Garamond +"/>
    <w:rsid w:val="00C32134"/>
    <w:rPr>
      <w:rFonts w:ascii="Garamond" w:hAnsi="Garamond" w:cs="Times New Roman" w:hint="default"/>
      <w:sz w:val="20"/>
    </w:rPr>
  </w:style>
  <w:style w:type="character" w:customStyle="1" w:styleId="boldunderline2">
    <w:name w:val="boldunderline"/>
    <w:rsid w:val="00C32134"/>
  </w:style>
  <w:style w:type="character" w:customStyle="1" w:styleId="Date11">
    <w:name w:val="Date11"/>
    <w:rsid w:val="00C32134"/>
  </w:style>
  <w:style w:type="character" w:customStyle="1" w:styleId="artbody1">
    <w:name w:val="art_body1"/>
    <w:rsid w:val="00C32134"/>
    <w:rPr>
      <w:rFonts w:ascii="Arial" w:hAnsi="Arial" w:cs="Arial" w:hint="default"/>
    </w:rPr>
  </w:style>
  <w:style w:type="character" w:customStyle="1" w:styleId="Boxout0">
    <w:name w:val="Boxout"/>
    <w:uiPriority w:val="1"/>
    <w:qFormat/>
    <w:rsid w:val="00C32134"/>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C32134"/>
  </w:style>
  <w:style w:type="character" w:customStyle="1" w:styleId="preloadwrap">
    <w:name w:val="preloadwrap"/>
    <w:rsid w:val="00C32134"/>
  </w:style>
  <w:style w:type="character" w:customStyle="1" w:styleId="creditwrap">
    <w:name w:val="creditwrap"/>
    <w:rsid w:val="00C32134"/>
  </w:style>
  <w:style w:type="character" w:customStyle="1" w:styleId="DefaultChar1">
    <w:name w:val="Default Char1"/>
    <w:rsid w:val="00C32134"/>
    <w:rPr>
      <w:noProof w:val="0"/>
      <w:color w:val="000000"/>
      <w:lang w:val="en-US" w:eastAsia="en-US" w:bidi="ar-SA"/>
    </w:rPr>
  </w:style>
  <w:style w:type="character" w:customStyle="1" w:styleId="copyrightdescription">
    <w:name w:val="copyrightdescription"/>
    <w:rsid w:val="00C32134"/>
  </w:style>
  <w:style w:type="character" w:customStyle="1" w:styleId="ft01">
    <w:name w:val="ft01"/>
    <w:rsid w:val="00C32134"/>
    <w:rPr>
      <w:rFonts w:ascii="Times" w:hAnsi="Times" w:cs="Times" w:hint="default"/>
      <w:color w:val="000000"/>
      <w:sz w:val="14"/>
      <w:szCs w:val="14"/>
    </w:rPr>
  </w:style>
  <w:style w:type="character" w:customStyle="1" w:styleId="ft11">
    <w:name w:val="ft11"/>
    <w:rsid w:val="00C32134"/>
    <w:rPr>
      <w:rFonts w:ascii="Times" w:hAnsi="Times" w:cs="Times" w:hint="default"/>
      <w:color w:val="000000"/>
      <w:sz w:val="17"/>
      <w:szCs w:val="17"/>
    </w:rPr>
  </w:style>
  <w:style w:type="character" w:customStyle="1" w:styleId="ft21">
    <w:name w:val="ft21"/>
    <w:rsid w:val="00C32134"/>
    <w:rPr>
      <w:rFonts w:ascii="Times" w:hAnsi="Times" w:cs="Times" w:hint="default"/>
      <w:color w:val="000000"/>
      <w:sz w:val="15"/>
      <w:szCs w:val="15"/>
    </w:rPr>
  </w:style>
  <w:style w:type="character" w:customStyle="1" w:styleId="ft31">
    <w:name w:val="ft31"/>
    <w:rsid w:val="00C32134"/>
    <w:rPr>
      <w:rFonts w:ascii="Times" w:hAnsi="Times" w:cs="Times" w:hint="default"/>
      <w:color w:val="000000"/>
      <w:sz w:val="15"/>
      <w:szCs w:val="15"/>
    </w:rPr>
  </w:style>
  <w:style w:type="character" w:customStyle="1" w:styleId="ccs">
    <w:name w:val="c cs"/>
    <w:rsid w:val="00C32134"/>
  </w:style>
  <w:style w:type="character" w:customStyle="1" w:styleId="dropshadow">
    <w:name w:val="dropshadow"/>
    <w:rsid w:val="00C32134"/>
  </w:style>
  <w:style w:type="character" w:customStyle="1" w:styleId="d05ws">
    <w:name w:val="d05ws"/>
    <w:rsid w:val="00C32134"/>
  </w:style>
  <w:style w:type="character" w:customStyle="1" w:styleId="rzibod">
    <w:name w:val="rzibod"/>
    <w:rsid w:val="00C32134"/>
  </w:style>
  <w:style w:type="character" w:customStyle="1" w:styleId="normalchar1">
    <w:name w:val="normal__char"/>
    <w:rsid w:val="00C32134"/>
  </w:style>
  <w:style w:type="character" w:customStyle="1" w:styleId="hyperlink002cheading0020100200028block0020title0029char">
    <w:name w:val="hyperlink_002cheading_00201_0020_0028block_0020title_0029__char"/>
    <w:rsid w:val="00C32134"/>
  </w:style>
  <w:style w:type="character" w:customStyle="1" w:styleId="underline002cstyle0020bold0020underlinechar">
    <w:name w:val="underline_002cstyle_0020bold_0020underline__char"/>
    <w:rsid w:val="00C32134"/>
  </w:style>
  <w:style w:type="character" w:customStyle="1" w:styleId="copyboldblack">
    <w:name w:val="copyboldblack"/>
    <w:rsid w:val="00C32134"/>
  </w:style>
  <w:style w:type="character" w:customStyle="1" w:styleId="copybold">
    <w:name w:val="copybold"/>
    <w:rsid w:val="00C32134"/>
  </w:style>
  <w:style w:type="character" w:customStyle="1" w:styleId="author-date0">
    <w:name w:val="author-date"/>
    <w:rsid w:val="00C32134"/>
  </w:style>
  <w:style w:type="character" w:customStyle="1" w:styleId="articlebegin">
    <w:name w:val="articlebegin"/>
    <w:rsid w:val="00C32134"/>
  </w:style>
  <w:style w:type="character" w:customStyle="1" w:styleId="mediaoverlay">
    <w:name w:val="mediaoverlay"/>
    <w:rsid w:val="00C32134"/>
  </w:style>
  <w:style w:type="character" w:customStyle="1" w:styleId="blogcaption">
    <w:name w:val="blog_caption"/>
    <w:rsid w:val="00C32134"/>
  </w:style>
  <w:style w:type="character" w:customStyle="1" w:styleId="commnet-abuzz">
    <w:name w:val="commnet-abuzz"/>
    <w:rsid w:val="00C32134"/>
  </w:style>
  <w:style w:type="character" w:customStyle="1" w:styleId="stbuttontext">
    <w:name w:val="stbuttontext"/>
    <w:rsid w:val="00C32134"/>
  </w:style>
  <w:style w:type="character" w:customStyle="1" w:styleId="grey">
    <w:name w:val="grey"/>
    <w:rsid w:val="00C32134"/>
  </w:style>
  <w:style w:type="character" w:customStyle="1" w:styleId="bdx">
    <w:name w:val="bdx"/>
    <w:rsid w:val="00C32134"/>
  </w:style>
  <w:style w:type="character" w:customStyle="1" w:styleId="bdl">
    <w:name w:val="bdl"/>
    <w:rsid w:val="00C32134"/>
  </w:style>
  <w:style w:type="character" w:customStyle="1" w:styleId="breadcrumbitemcurrent">
    <w:name w:val="breadcrumbitemcurrent"/>
    <w:rsid w:val="00C32134"/>
  </w:style>
  <w:style w:type="character" w:customStyle="1" w:styleId="bbl">
    <w:name w:val="bbl"/>
    <w:rsid w:val="00C32134"/>
  </w:style>
  <w:style w:type="character" w:customStyle="1" w:styleId="itxtnewhookspan">
    <w:name w:val="itxtnewhookspan"/>
    <w:rsid w:val="00C32134"/>
  </w:style>
  <w:style w:type="character" w:customStyle="1" w:styleId="gstxthlt">
    <w:name w:val="gstxt_hlt"/>
    <w:rsid w:val="00C32134"/>
  </w:style>
  <w:style w:type="character" w:customStyle="1" w:styleId="StyleBoldRed">
    <w:name w:val="Style Bold Red"/>
    <w:rsid w:val="00C32134"/>
    <w:rPr>
      <w:b/>
      <w:bCs/>
      <w:color w:val="auto"/>
    </w:rPr>
  </w:style>
  <w:style w:type="character" w:customStyle="1" w:styleId="StyleTimesNewRoman8pt">
    <w:name w:val="Style Times New Roman 8 pt"/>
    <w:rsid w:val="00C32134"/>
    <w:rPr>
      <w:rFonts w:ascii="Georgia" w:hAnsi="Georgia" w:hint="default"/>
      <w:sz w:val="16"/>
    </w:rPr>
  </w:style>
  <w:style w:type="character" w:customStyle="1" w:styleId="labeltext">
    <w:name w:val="labeltext"/>
    <w:rsid w:val="00C32134"/>
  </w:style>
  <w:style w:type="character" w:customStyle="1" w:styleId="viewlink">
    <w:name w:val="viewlink"/>
    <w:rsid w:val="00C32134"/>
  </w:style>
  <w:style w:type="character" w:customStyle="1" w:styleId="inlinkchart">
    <w:name w:val="inlink_chart"/>
    <w:rsid w:val="00C32134"/>
  </w:style>
  <w:style w:type="character" w:customStyle="1" w:styleId="fbsharecountwrapper">
    <w:name w:val="fb_share_count_wrapper"/>
    <w:rsid w:val="00C32134"/>
  </w:style>
  <w:style w:type="character" w:customStyle="1" w:styleId="linktotop">
    <w:name w:val="linktotop"/>
    <w:rsid w:val="00C32134"/>
  </w:style>
  <w:style w:type="character" w:customStyle="1" w:styleId="descriptionstyle1block">
    <w:name w:val="description style1 block"/>
    <w:rsid w:val="00C32134"/>
  </w:style>
  <w:style w:type="character" w:customStyle="1" w:styleId="gutter-right-1">
    <w:name w:val="gutter-right-1"/>
    <w:basedOn w:val="DefaultParagraphFont"/>
    <w:rsid w:val="00C32134"/>
  </w:style>
  <w:style w:type="character" w:customStyle="1" w:styleId="Header11">
    <w:name w:val="Header11"/>
    <w:rsid w:val="00C32134"/>
  </w:style>
  <w:style w:type="character" w:customStyle="1" w:styleId="posa">
    <w:name w:val="pos(a)"/>
    <w:basedOn w:val="DefaultParagraphFont"/>
    <w:rsid w:val="00C32134"/>
  </w:style>
  <w:style w:type="character" w:customStyle="1" w:styleId="u-hiddeninnarrowenv">
    <w:name w:val="u-hiddeninnarrowenv"/>
    <w:basedOn w:val="DefaultParagraphFont"/>
    <w:rsid w:val="00C32134"/>
  </w:style>
  <w:style w:type="character" w:customStyle="1" w:styleId="followbutton-bird">
    <w:name w:val="followbutton-bird"/>
    <w:basedOn w:val="DefaultParagraphFont"/>
    <w:rsid w:val="00C32134"/>
  </w:style>
  <w:style w:type="character" w:customStyle="1" w:styleId="tweetauthor-name">
    <w:name w:val="tweetauthor-name"/>
    <w:basedOn w:val="DefaultParagraphFont"/>
    <w:rsid w:val="00C32134"/>
  </w:style>
  <w:style w:type="character" w:customStyle="1" w:styleId="tweetauthor-verifiedbadge">
    <w:name w:val="tweetauthor-verifiedbadge"/>
    <w:basedOn w:val="DefaultParagraphFont"/>
    <w:rsid w:val="00C32134"/>
  </w:style>
  <w:style w:type="character" w:customStyle="1" w:styleId="tweetauthor-screenname">
    <w:name w:val="tweetauthor-screenname"/>
    <w:basedOn w:val="DefaultParagraphFont"/>
    <w:rsid w:val="00C32134"/>
  </w:style>
  <w:style w:type="character" w:customStyle="1" w:styleId="u-hiddenvisually">
    <w:name w:val="u-hiddenvisually"/>
    <w:basedOn w:val="DefaultParagraphFont"/>
    <w:rsid w:val="00C32134"/>
  </w:style>
  <w:style w:type="character" w:customStyle="1" w:styleId="tweetaction-stat">
    <w:name w:val="tweetaction-stat"/>
    <w:basedOn w:val="DefaultParagraphFont"/>
    <w:rsid w:val="00C32134"/>
  </w:style>
  <w:style w:type="character" w:customStyle="1" w:styleId="related">
    <w:name w:val="related"/>
    <w:basedOn w:val="DefaultParagraphFont"/>
    <w:rsid w:val="00C32134"/>
  </w:style>
  <w:style w:type="character" w:customStyle="1" w:styleId="related-content">
    <w:name w:val="related-content"/>
    <w:basedOn w:val="DefaultParagraphFont"/>
    <w:rsid w:val="00C32134"/>
  </w:style>
  <w:style w:type="character" w:customStyle="1" w:styleId="name-of-author">
    <w:name w:val="name-of-author"/>
    <w:basedOn w:val="DefaultParagraphFont"/>
    <w:rsid w:val="00C32134"/>
  </w:style>
  <w:style w:type="character" w:customStyle="1" w:styleId="first-name">
    <w:name w:val="first-name"/>
    <w:basedOn w:val="DefaultParagraphFont"/>
    <w:rsid w:val="00C32134"/>
  </w:style>
  <w:style w:type="character" w:customStyle="1" w:styleId="last-name">
    <w:name w:val="last-name"/>
    <w:basedOn w:val="DefaultParagraphFont"/>
    <w:rsid w:val="00C32134"/>
  </w:style>
  <w:style w:type="character" w:customStyle="1" w:styleId="recirc-text">
    <w:name w:val="&quot;recirc-text”"/>
    <w:basedOn w:val="DefaultParagraphFont"/>
    <w:rsid w:val="00C32134"/>
  </w:style>
  <w:style w:type="character" w:customStyle="1" w:styleId="video-icon">
    <w:name w:val="video-icon"/>
    <w:basedOn w:val="DefaultParagraphFont"/>
    <w:rsid w:val="00C32134"/>
  </w:style>
  <w:style w:type="character" w:customStyle="1" w:styleId="powa-shot-play-btn-text">
    <w:name w:val="powa-shot-play-btn-text"/>
    <w:basedOn w:val="DefaultParagraphFont"/>
    <w:rsid w:val="00C32134"/>
  </w:style>
  <w:style w:type="character" w:customStyle="1" w:styleId="powa-shot-click">
    <w:name w:val="powa-shot-click"/>
    <w:basedOn w:val="DefaultParagraphFont"/>
    <w:rsid w:val="00C32134"/>
  </w:style>
  <w:style w:type="character" w:customStyle="1" w:styleId="wpv-blurb">
    <w:name w:val="wpv-blurb"/>
    <w:basedOn w:val="DefaultParagraphFont"/>
    <w:rsid w:val="00C32134"/>
  </w:style>
  <w:style w:type="paragraph" w:customStyle="1" w:styleId="NoteLevel23">
    <w:name w:val="Note Level 23"/>
    <w:basedOn w:val="Normal"/>
    <w:next w:val="Normal"/>
    <w:uiPriority w:val="99"/>
    <w:qFormat/>
    <w:rsid w:val="00C32134"/>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C32134"/>
  </w:style>
  <w:style w:type="character" w:customStyle="1" w:styleId="m-2745674872889869693gmail-styleunderline">
    <w:name w:val="m_-2745674872889869693gmail-styleunderline"/>
    <w:basedOn w:val="DefaultParagraphFont"/>
    <w:rsid w:val="00C32134"/>
  </w:style>
  <w:style w:type="character" w:customStyle="1" w:styleId="HeaderChar3">
    <w:name w:val="Header Char3"/>
    <w:basedOn w:val="DefaultParagraphFont"/>
    <w:uiPriority w:val="99"/>
    <w:semiHidden/>
    <w:rsid w:val="00C32134"/>
    <w:rPr>
      <w:rFonts w:ascii="Georgia" w:hAnsi="Georgia"/>
    </w:rPr>
  </w:style>
  <w:style w:type="paragraph" w:customStyle="1" w:styleId="NoteLevel24">
    <w:name w:val="Note Level 24"/>
    <w:basedOn w:val="Normal"/>
    <w:next w:val="Normal"/>
    <w:uiPriority w:val="99"/>
    <w:qFormat/>
    <w:rsid w:val="00C32134"/>
    <w:pPr>
      <w:keepNext/>
      <w:ind w:left="288" w:right="288"/>
    </w:pPr>
    <w:rPr>
      <w:rFonts w:eastAsia="MS Gothic"/>
      <w:sz w:val="24"/>
      <w:szCs w:val="20"/>
    </w:rPr>
  </w:style>
  <w:style w:type="paragraph" w:customStyle="1" w:styleId="NoteLevel25">
    <w:name w:val="Note Level 25"/>
    <w:basedOn w:val="Normal"/>
    <w:next w:val="Normal"/>
    <w:uiPriority w:val="99"/>
    <w:qFormat/>
    <w:rsid w:val="00C32134"/>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C32134"/>
  </w:style>
  <w:style w:type="character" w:customStyle="1" w:styleId="UnresolvedMention31">
    <w:name w:val="Unresolved Mention31"/>
    <w:basedOn w:val="DefaultParagraphFont"/>
    <w:uiPriority w:val="99"/>
    <w:semiHidden/>
    <w:unhideWhenUsed/>
    <w:rsid w:val="00C32134"/>
    <w:rPr>
      <w:color w:val="808080"/>
      <w:shd w:val="clear" w:color="auto" w:fill="E6E6E6"/>
    </w:rPr>
  </w:style>
  <w:style w:type="character" w:customStyle="1" w:styleId="costarpage">
    <w:name w:val="co_starpage"/>
    <w:basedOn w:val="DefaultParagraphFont"/>
    <w:rsid w:val="00C32134"/>
  </w:style>
  <w:style w:type="character" w:customStyle="1" w:styleId="cosearchterm">
    <w:name w:val="co_searchterm"/>
    <w:basedOn w:val="DefaultParagraphFont"/>
    <w:rsid w:val="00C32134"/>
  </w:style>
  <w:style w:type="character" w:customStyle="1" w:styleId="m1650200246007805466gmail-style13ptbold">
    <w:name w:val="m_1650200246007805466gmail-style13ptbold"/>
    <w:basedOn w:val="DefaultParagraphFont"/>
    <w:rsid w:val="00C32134"/>
  </w:style>
  <w:style w:type="character" w:customStyle="1" w:styleId="m1650200246007805466gmail-styleunderline">
    <w:name w:val="m_1650200246007805466gmail-styleunderline"/>
    <w:basedOn w:val="DefaultParagraphFont"/>
    <w:rsid w:val="00C32134"/>
  </w:style>
  <w:style w:type="character" w:customStyle="1" w:styleId="m-3994065287406713617gmail-style13ptbold">
    <w:name w:val="m_-3994065287406713617gmail-style13ptbold"/>
    <w:basedOn w:val="DefaultParagraphFont"/>
    <w:rsid w:val="00C32134"/>
  </w:style>
  <w:style w:type="character" w:customStyle="1" w:styleId="m-3994065287406713617gmail-styleunderline">
    <w:name w:val="m_-3994065287406713617gmail-styleunderline"/>
    <w:basedOn w:val="DefaultParagraphFont"/>
    <w:rsid w:val="00C32134"/>
  </w:style>
  <w:style w:type="character" w:customStyle="1" w:styleId="Bodytext10pt">
    <w:name w:val="Body text + 10 pt"/>
    <w:aliases w:val="Spacing -1 pt"/>
    <w:basedOn w:val="Bodytext4"/>
    <w:rsid w:val="00C3213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Heading1Char2">
    <w:name w:val="Heading 1 Char2"/>
    <w:aliases w:val=" Char1 Char1,ALEX Char1,Header Char Char Char Char1,Header Char Char Char Char Char Char1,Heading 1 Char Char Char Char Char Char Char1"/>
    <w:qFormat/>
    <w:rsid w:val="00C32134"/>
    <w:rPr>
      <w:rFonts w:ascii="Arial" w:hAnsi="Arial" w:cs="Arial"/>
      <w:b/>
      <w:bCs/>
      <w:kern w:val="32"/>
      <w:sz w:val="28"/>
      <w:szCs w:val="32"/>
      <w:lang w:val="en-US" w:eastAsia="en-US" w:bidi="ar-SA"/>
    </w:rPr>
  </w:style>
  <w:style w:type="character" w:customStyle="1" w:styleId="m-354151094168438870gmail-style13ptbold">
    <w:name w:val="m_-354151094168438870gmail-style13ptbold"/>
    <w:basedOn w:val="DefaultParagraphFont"/>
    <w:rsid w:val="00C32134"/>
  </w:style>
  <w:style w:type="character" w:customStyle="1" w:styleId="m-354151094168438870gmail-styleunderline">
    <w:name w:val="m_-354151094168438870gmail-styleunderline"/>
    <w:basedOn w:val="DefaultParagraphFont"/>
    <w:rsid w:val="00C32134"/>
  </w:style>
  <w:style w:type="character" w:customStyle="1" w:styleId="articlepage-articlebody-firstletter">
    <w:name w:val="articlepage-articlebody-firstletter"/>
    <w:basedOn w:val="DefaultParagraphFont"/>
    <w:rsid w:val="00C32134"/>
  </w:style>
  <w:style w:type="paragraph" w:customStyle="1" w:styleId="flfc">
    <w:name w:val="flfc"/>
    <w:basedOn w:val="Normal"/>
    <w:qFormat/>
    <w:rsid w:val="00C32134"/>
    <w:pPr>
      <w:spacing w:before="100" w:beforeAutospacing="1" w:after="100" w:afterAutospacing="1"/>
    </w:pPr>
    <w:rPr>
      <w:rFonts w:eastAsia="Times New Roman"/>
      <w:sz w:val="24"/>
    </w:rPr>
  </w:style>
  <w:style w:type="character" w:customStyle="1" w:styleId="storylink">
    <w:name w:val="story_link"/>
    <w:basedOn w:val="DefaultParagraphFont"/>
    <w:rsid w:val="00C32134"/>
  </w:style>
  <w:style w:type="paragraph" w:customStyle="1" w:styleId="AnalyticsGBN">
    <w:name w:val="AnalyticsGBN"/>
    <w:basedOn w:val="Normal"/>
    <w:link w:val="AnalyticsGBNChar"/>
    <w:autoRedefine/>
    <w:uiPriority w:val="4"/>
    <w:qFormat/>
    <w:rsid w:val="00C32134"/>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32134"/>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C32134"/>
  </w:style>
  <w:style w:type="character" w:customStyle="1" w:styleId="article-published-date">
    <w:name w:val="article-published-date"/>
    <w:basedOn w:val="DefaultParagraphFont"/>
    <w:rsid w:val="00C32134"/>
  </w:style>
  <w:style w:type="character" w:customStyle="1" w:styleId="m-1873599819581949896inbox-inbox-styleunderline">
    <w:name w:val="m_-1873599819581949896inbox-inbox-styleunderline"/>
    <w:basedOn w:val="DefaultParagraphFont"/>
    <w:rsid w:val="00C32134"/>
  </w:style>
  <w:style w:type="paragraph" w:customStyle="1" w:styleId="Second">
    <w:name w:val="Second"/>
    <w:basedOn w:val="Normal"/>
    <w:qFormat/>
    <w:rsid w:val="00C32134"/>
    <w:rPr>
      <w:rFonts w:eastAsia="Calibri"/>
      <w:b/>
      <w:caps/>
      <w:szCs w:val="20"/>
    </w:rPr>
  </w:style>
  <w:style w:type="paragraph" w:customStyle="1" w:styleId="2column-dropcap">
    <w:name w:val="2column-dropcap"/>
    <w:basedOn w:val="Normal"/>
    <w:qFormat/>
    <w:rsid w:val="00C32134"/>
    <w:pPr>
      <w:spacing w:before="100" w:beforeAutospacing="1" w:after="100" w:afterAutospacing="1"/>
    </w:pPr>
    <w:rPr>
      <w:rFonts w:eastAsia="Times New Roman"/>
      <w:sz w:val="24"/>
    </w:rPr>
  </w:style>
  <w:style w:type="paragraph" w:customStyle="1" w:styleId="normal-p">
    <w:name w:val="normal-p"/>
    <w:basedOn w:val="Normal"/>
    <w:qFormat/>
    <w:rsid w:val="00C32134"/>
    <w:pPr>
      <w:spacing w:beforeLines="1" w:afterLines="1"/>
    </w:pPr>
    <w:rPr>
      <w:rFonts w:ascii="Times" w:eastAsia="Times New Roman" w:hAnsi="Times"/>
      <w:szCs w:val="20"/>
      <w:lang w:bidi="en-US"/>
    </w:rPr>
  </w:style>
  <w:style w:type="character" w:customStyle="1" w:styleId="normal-h">
    <w:name w:val="normal-h"/>
    <w:rsid w:val="00C32134"/>
    <w:rPr>
      <w:rFonts w:cs="Times New Roman"/>
    </w:rPr>
  </w:style>
  <w:style w:type="paragraph" w:customStyle="1" w:styleId="Noraml0">
    <w:name w:val="Noraml"/>
    <w:basedOn w:val="Normal"/>
    <w:qFormat/>
    <w:rsid w:val="00C32134"/>
    <w:pPr>
      <w:ind w:left="720"/>
    </w:pPr>
    <w:rPr>
      <w:rFonts w:eastAsia="Times New Roman"/>
      <w:szCs w:val="20"/>
    </w:rPr>
  </w:style>
  <w:style w:type="paragraph" w:customStyle="1" w:styleId="biline">
    <w:name w:val="biline"/>
    <w:basedOn w:val="Normal"/>
    <w:qFormat/>
    <w:rsid w:val="00C32134"/>
    <w:pPr>
      <w:spacing w:before="100" w:beforeAutospacing="1" w:after="100" w:afterAutospacing="1"/>
    </w:pPr>
    <w:rPr>
      <w:rFonts w:eastAsia="Times New Roman"/>
      <w:szCs w:val="20"/>
    </w:rPr>
  </w:style>
  <w:style w:type="paragraph" w:customStyle="1" w:styleId="HighlightChar0">
    <w:name w:val="Highlight Char"/>
    <w:basedOn w:val="Normal"/>
    <w:link w:val="HighlightCharChar"/>
    <w:qFormat/>
    <w:rsid w:val="00C32134"/>
    <w:rPr>
      <w:rFonts w:eastAsia="SimSun"/>
      <w:szCs w:val="20"/>
      <w:u w:val="single"/>
      <w:lang w:eastAsia="zh-CN"/>
    </w:rPr>
  </w:style>
  <w:style w:type="character" w:customStyle="1" w:styleId="HighlightCharChar">
    <w:name w:val="Highlight Char Char"/>
    <w:link w:val="HighlightChar0"/>
    <w:rsid w:val="00C32134"/>
    <w:rPr>
      <w:rFonts w:ascii="Calibri" w:eastAsia="SimSun" w:hAnsi="Calibri" w:cs="Calibri"/>
      <w:szCs w:val="20"/>
      <w:u w:val="single"/>
      <w:lang w:eastAsia="zh-CN"/>
    </w:rPr>
  </w:style>
  <w:style w:type="character" w:customStyle="1" w:styleId="StyleLeft025Right025TopSinglesolidlineAutoChar">
    <w:name w:val="Style Left:  0.25&quot; Right:  0.25&quot; Top: (Single solid line Auto  ... Char"/>
    <w:link w:val="StyleLeft025Right025TopSinglesolidlineAuto"/>
    <w:rsid w:val="00C32134"/>
    <w:rPr>
      <w:rFonts w:ascii="Calibri" w:eastAsia="Calibri" w:hAnsi="Calibri" w:cs="Calibri"/>
      <w:szCs w:val="20"/>
      <w:lang w:eastAsia="ar-SA"/>
    </w:rPr>
  </w:style>
  <w:style w:type="character" w:customStyle="1" w:styleId="verdana14bold1">
    <w:name w:val="verdana14bold1"/>
    <w:rsid w:val="00C32134"/>
    <w:rPr>
      <w:rFonts w:ascii="Verdana" w:hAnsi="Verdana" w:hint="default"/>
      <w:b/>
      <w:bCs/>
      <w:sz w:val="21"/>
      <w:szCs w:val="21"/>
    </w:rPr>
  </w:style>
  <w:style w:type="character" w:customStyle="1" w:styleId="red10bold1">
    <w:name w:val="red10bold1"/>
    <w:rsid w:val="00C32134"/>
    <w:rPr>
      <w:rFonts w:ascii="Verdana" w:hAnsi="Verdana" w:hint="default"/>
      <w:b/>
      <w:bCs/>
      <w:strike w:val="0"/>
      <w:dstrike w:val="0"/>
      <w:color w:val="A00202"/>
      <w:sz w:val="15"/>
      <w:szCs w:val="15"/>
      <w:u w:val="none"/>
      <w:effect w:val="none"/>
    </w:rPr>
  </w:style>
  <w:style w:type="character" w:customStyle="1" w:styleId="verdana9blue1">
    <w:name w:val="verdana9blue1"/>
    <w:rsid w:val="00C32134"/>
    <w:rPr>
      <w:rFonts w:ascii="Verdana" w:hAnsi="Verdana" w:hint="default"/>
      <w:b/>
      <w:bCs/>
      <w:color w:val="003466"/>
      <w:sz w:val="14"/>
      <w:szCs w:val="14"/>
    </w:rPr>
  </w:style>
  <w:style w:type="character" w:customStyle="1" w:styleId="BlockTitleChar10">
    <w:name w:val="Block Title Char1"/>
    <w:rsid w:val="00C32134"/>
    <w:rPr>
      <w:rFonts w:ascii="Arial" w:eastAsia="Times New Roman" w:hAnsi="Arial" w:cs="Arial"/>
      <w:b/>
      <w:sz w:val="36"/>
      <w:szCs w:val="44"/>
    </w:rPr>
  </w:style>
  <w:style w:type="paragraph" w:customStyle="1" w:styleId="Normla">
    <w:name w:val="Normla"/>
    <w:basedOn w:val="BlockTitle"/>
    <w:link w:val="NormlaChar"/>
    <w:qFormat/>
    <w:rsid w:val="00C32134"/>
    <w:pPr>
      <w:keepNext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pPr>
    <w:rPr>
      <w:rFonts w:eastAsiaTheme="majorEastAsia" w:cstheme="majorBidi"/>
      <w:bCs/>
      <w:caps/>
      <w:color w:val="2E74B5" w:themeColor="accent1" w:themeShade="BF"/>
      <w:kern w:val="0"/>
      <w:sz w:val="36"/>
      <w:szCs w:val="44"/>
      <w:u w:val="none"/>
      <w14:ligatures w14:val="standardContextual"/>
    </w:rPr>
  </w:style>
  <w:style w:type="paragraph" w:customStyle="1" w:styleId="Normal7pt">
    <w:name w:val="Normal + 7pt"/>
    <w:basedOn w:val="Normal"/>
    <w:qFormat/>
    <w:rsid w:val="00C32134"/>
    <w:pPr>
      <w:ind w:left="1080" w:right="-1080"/>
    </w:pPr>
    <w:rPr>
      <w:rFonts w:eastAsia="Times New Roman"/>
      <w:szCs w:val="20"/>
    </w:rPr>
  </w:style>
  <w:style w:type="paragraph" w:customStyle="1" w:styleId="para2">
    <w:name w:val="para2"/>
    <w:basedOn w:val="Normal"/>
    <w:qFormat/>
    <w:rsid w:val="00C32134"/>
    <w:pPr>
      <w:spacing w:before="100" w:beforeAutospacing="1" w:after="100" w:afterAutospacing="1"/>
    </w:pPr>
    <w:rPr>
      <w:rFonts w:eastAsia="Times New Roman"/>
      <w:szCs w:val="20"/>
    </w:rPr>
  </w:style>
  <w:style w:type="paragraph" w:customStyle="1" w:styleId="Normla3">
    <w:name w:val="Normla3"/>
    <w:basedOn w:val="Normla"/>
    <w:link w:val="Normla3Char"/>
    <w:qFormat/>
    <w:rsid w:val="00C32134"/>
    <w:pPr>
      <w:ind w:left="-1080"/>
    </w:pPr>
  </w:style>
  <w:style w:type="paragraph" w:customStyle="1" w:styleId="StyleArialNarrow9ptLeft-075">
    <w:name w:val="Style Arial Narrow 9 pt Left:  -0.75&quot;"/>
    <w:basedOn w:val="StyleCardTextLeft-075"/>
    <w:link w:val="StyleArialNarrow9ptLeft-075Char"/>
    <w:rsid w:val="00C32134"/>
    <w:rPr>
      <w:sz w:val="18"/>
    </w:rPr>
  </w:style>
  <w:style w:type="character" w:customStyle="1" w:styleId="NormlaChar">
    <w:name w:val="Normla Char"/>
    <w:link w:val="Normla"/>
    <w:rsid w:val="00C32134"/>
    <w:rPr>
      <w:rFonts w:ascii="Calibri" w:eastAsiaTheme="majorEastAsia" w:hAnsi="Calibri" w:cstheme="majorBidi"/>
      <w:bCs/>
      <w:caps/>
      <w:color w:val="2E74B5" w:themeColor="accent1" w:themeShade="BF"/>
      <w:sz w:val="36"/>
      <w:szCs w:val="44"/>
      <w14:ligatures w14:val="standardContextual"/>
    </w:rPr>
  </w:style>
  <w:style w:type="character" w:customStyle="1" w:styleId="Normla3Char">
    <w:name w:val="Normla3 Char"/>
    <w:link w:val="Normla3"/>
    <w:rsid w:val="00C32134"/>
    <w:rPr>
      <w:rFonts w:ascii="Calibri" w:eastAsiaTheme="majorEastAsia" w:hAnsi="Calibri" w:cstheme="majorBidi"/>
      <w:bCs/>
      <w:caps/>
      <w:color w:val="2E74B5" w:themeColor="accent1" w:themeShade="BF"/>
      <w:sz w:val="36"/>
      <w:szCs w:val="44"/>
      <w14:ligatures w14:val="standardContextual"/>
    </w:rPr>
  </w:style>
  <w:style w:type="paragraph" w:customStyle="1" w:styleId="StyleCardTextLeft-075">
    <w:name w:val="Style Card Text + Left:  -0.75&quot;"/>
    <w:link w:val="StyleCardTextLeft-075Char"/>
    <w:qFormat/>
    <w:rsid w:val="00C32134"/>
    <w:pPr>
      <w:ind w:left="-1080" w:right="1728"/>
    </w:pPr>
    <w:rPr>
      <w:rFonts w:ascii="Arial" w:eastAsia="Times New Roman" w:hAnsi="Arial" w:cs="Times New Roman"/>
      <w:sz w:val="16"/>
      <w:szCs w:val="20"/>
    </w:rPr>
  </w:style>
  <w:style w:type="paragraph" w:customStyle="1" w:styleId="Styleevidencetext15pt">
    <w:name w:val="Style evidence text + 15 pt"/>
    <w:basedOn w:val="evidencetext"/>
    <w:qFormat/>
    <w:rsid w:val="00C32134"/>
    <w:pPr>
      <w:ind w:left="-1080" w:right="1728"/>
    </w:pPr>
    <w:rPr>
      <w:rFonts w:ascii="Arial Narrow" w:eastAsia="Times New Roman" w:hAnsi="Arial Narrow"/>
      <w:color w:val="auto"/>
      <w:sz w:val="30"/>
      <w:szCs w:val="20"/>
      <w:u w:val="thick"/>
      <w:lang w:val="en-US" w:eastAsia="en-US"/>
    </w:rPr>
  </w:style>
  <w:style w:type="character" w:customStyle="1" w:styleId="StyleCardTextLeft-075Char">
    <w:name w:val="Style Card Text + Left:  -0.75&quot; Char"/>
    <w:link w:val="StyleCardTextLeft-075"/>
    <w:rsid w:val="00C32134"/>
    <w:rPr>
      <w:rFonts w:ascii="Arial" w:eastAsia="Times New Roman" w:hAnsi="Arial" w:cs="Times New Roman"/>
      <w:sz w:val="16"/>
      <w:szCs w:val="20"/>
    </w:rPr>
  </w:style>
  <w:style w:type="character" w:customStyle="1" w:styleId="StyleArialNarrow9ptLeft-075Char">
    <w:name w:val="Style Arial Narrow 9 pt Left:  -0.75&quot; Char"/>
    <w:link w:val="StyleArialNarrow9ptLeft-075"/>
    <w:rsid w:val="00C32134"/>
    <w:rPr>
      <w:rFonts w:ascii="Arial" w:eastAsia="Times New Roman" w:hAnsi="Arial" w:cs="Times New Roman"/>
      <w:sz w:val="18"/>
      <w:szCs w:val="20"/>
    </w:rPr>
  </w:style>
  <w:style w:type="character" w:customStyle="1" w:styleId="articlebody0">
    <w:name w:val="article_body"/>
    <w:rsid w:val="00C32134"/>
  </w:style>
  <w:style w:type="character" w:customStyle="1" w:styleId="storytxt">
    <w:name w:val="storytxt"/>
    <w:rsid w:val="00C32134"/>
  </w:style>
  <w:style w:type="character" w:customStyle="1" w:styleId="verdana1">
    <w:name w:val="verdana1"/>
    <w:rsid w:val="00C32134"/>
    <w:rPr>
      <w:rFonts w:ascii="Verdana" w:hAnsi="Verdana" w:hint="default"/>
    </w:rPr>
  </w:style>
  <w:style w:type="character" w:customStyle="1" w:styleId="SmallFont5pt">
    <w:name w:val="Small Font (5 pt)"/>
    <w:rsid w:val="00C32134"/>
    <w:rPr>
      <w:sz w:val="10"/>
    </w:rPr>
  </w:style>
  <w:style w:type="paragraph" w:customStyle="1" w:styleId="CiteInfo">
    <w:name w:val="Cite Info"/>
    <w:basedOn w:val="Normal"/>
    <w:qFormat/>
    <w:rsid w:val="00C32134"/>
    <w:rPr>
      <w:rFonts w:eastAsia="Times New Roman"/>
      <w:szCs w:val="16"/>
    </w:rPr>
  </w:style>
  <w:style w:type="character" w:customStyle="1" w:styleId="Footnote0">
    <w:name w:val="Footnote_"/>
    <w:link w:val="Footnote1"/>
    <w:rsid w:val="00C32134"/>
    <w:rPr>
      <w:rFonts w:ascii="Times New Roman" w:eastAsia="Times New Roman" w:hAnsi="Times New Roman"/>
      <w:sz w:val="12"/>
      <w:szCs w:val="12"/>
      <w:shd w:val="clear" w:color="auto" w:fill="FFFFFF"/>
    </w:rPr>
  </w:style>
  <w:style w:type="character" w:customStyle="1" w:styleId="Footnote20">
    <w:name w:val="Footnote (2)_"/>
    <w:link w:val="Footnote21"/>
    <w:rsid w:val="00C32134"/>
    <w:rPr>
      <w:rFonts w:ascii="Times New Roman" w:eastAsia="Times New Roman" w:hAnsi="Times New Roman"/>
      <w:i/>
      <w:iCs/>
      <w:sz w:val="12"/>
      <w:szCs w:val="12"/>
      <w:shd w:val="clear" w:color="auto" w:fill="FFFFFF"/>
    </w:rPr>
  </w:style>
  <w:style w:type="paragraph" w:customStyle="1" w:styleId="Footnote1">
    <w:name w:val="Footnote"/>
    <w:basedOn w:val="Normal"/>
    <w:link w:val="Footnote0"/>
    <w:qFormat/>
    <w:rsid w:val="00C32134"/>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1">
    <w:name w:val="Footnote (2)"/>
    <w:basedOn w:val="Normal"/>
    <w:link w:val="Footnote20"/>
    <w:qFormat/>
    <w:rsid w:val="00C32134"/>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chart-title">
    <w:name w:val="chart-title"/>
    <w:rsid w:val="00C32134"/>
  </w:style>
  <w:style w:type="paragraph" w:customStyle="1" w:styleId="chart-intro">
    <w:name w:val="chart-intro"/>
    <w:basedOn w:val="Normal"/>
    <w:qFormat/>
    <w:rsid w:val="00C32134"/>
    <w:pPr>
      <w:spacing w:before="100" w:beforeAutospacing="1" w:after="100" w:afterAutospacing="1"/>
    </w:pPr>
    <w:rPr>
      <w:rFonts w:eastAsia="Times New Roman"/>
      <w:sz w:val="24"/>
    </w:rPr>
  </w:style>
  <w:style w:type="character" w:customStyle="1" w:styleId="authorname">
    <w:name w:val="authorname"/>
    <w:rsid w:val="00C32134"/>
  </w:style>
  <w:style w:type="character" w:customStyle="1" w:styleId="contacticon">
    <w:name w:val="contacticon"/>
    <w:rsid w:val="00C32134"/>
  </w:style>
  <w:style w:type="character" w:customStyle="1" w:styleId="affiliationnumber">
    <w:name w:val="affiliationnumber"/>
    <w:rsid w:val="00C32134"/>
  </w:style>
  <w:style w:type="character" w:customStyle="1" w:styleId="qlink">
    <w:name w:val="qlink"/>
    <w:rsid w:val="00C32134"/>
  </w:style>
  <w:style w:type="character" w:customStyle="1" w:styleId="UnreadTextCharChar">
    <w:name w:val="Unread Text Char Char"/>
    <w:locked/>
    <w:rsid w:val="00C32134"/>
    <w:rPr>
      <w:rFonts w:ascii="SimSun" w:eastAsia="SimSun"/>
      <w:sz w:val="15"/>
      <w:szCs w:val="24"/>
      <w:lang w:eastAsia="zh-CN"/>
    </w:rPr>
  </w:style>
  <w:style w:type="character" w:customStyle="1" w:styleId="hoenzb">
    <w:name w:val="hoenzb"/>
    <w:rsid w:val="00C32134"/>
  </w:style>
  <w:style w:type="paragraph" w:customStyle="1" w:styleId="CharCharCharCharCharChar1">
    <w:name w:val="Char Char Char Char Char Char1"/>
    <w:next w:val="Nothing"/>
    <w:link w:val="CharCharCharCharCharChar1Char"/>
    <w:qFormat/>
    <w:rsid w:val="00C32134"/>
    <w:pPr>
      <w:widowControl w:val="0"/>
      <w:spacing w:after="0" w:line="240" w:lineRule="auto"/>
      <w:jc w:val="both"/>
      <w:outlineLvl w:val="1"/>
    </w:pPr>
    <w:rPr>
      <w:rFonts w:ascii="Times New Roman" w:eastAsia="Times New Roman" w:hAnsi="Times New Roman" w:cs="Times New Roman"/>
      <w:b/>
    </w:rPr>
  </w:style>
  <w:style w:type="character" w:customStyle="1" w:styleId="Bodytext85pt">
    <w:name w:val="Body text + 8.5 pt"/>
    <w:aliases w:val="Spacing 1 pt"/>
    <w:rsid w:val="00C3213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review">
    <w:name w:val="review"/>
    <w:basedOn w:val="DefaultParagraphFont"/>
    <w:rsid w:val="00C32134"/>
  </w:style>
  <w:style w:type="character" w:customStyle="1" w:styleId="feature2caption">
    <w:name w:val="feature2caption"/>
    <w:basedOn w:val="DefaultParagraphFont"/>
    <w:rsid w:val="00C32134"/>
  </w:style>
  <w:style w:type="character" w:customStyle="1" w:styleId="lrdctspkr">
    <w:name w:val="lr_dct_spkr"/>
    <w:basedOn w:val="DefaultParagraphFont"/>
    <w:rsid w:val="00C32134"/>
  </w:style>
  <w:style w:type="character" w:customStyle="1" w:styleId="lrdctlblinl">
    <w:name w:val="lr_dct_lbl_inl"/>
    <w:basedOn w:val="DefaultParagraphFont"/>
    <w:rsid w:val="00C32134"/>
  </w:style>
  <w:style w:type="character" w:customStyle="1" w:styleId="lrdctlblblk">
    <w:name w:val="lr_dct_lbl_blk"/>
    <w:basedOn w:val="DefaultParagraphFont"/>
    <w:rsid w:val="00C32134"/>
  </w:style>
  <w:style w:type="table" w:customStyle="1" w:styleId="LightShading-Accent11">
    <w:name w:val="Light Shading - Accent 11"/>
    <w:basedOn w:val="TableNormal"/>
    <w:rsid w:val="00C32134"/>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NoteLevel12">
    <w:name w:val="Note Level 12"/>
    <w:basedOn w:val="Normal"/>
    <w:qFormat/>
    <w:rsid w:val="00C32134"/>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C32134"/>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C32134"/>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C32134"/>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C32134"/>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C32134"/>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C32134"/>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C32134"/>
    <w:pPr>
      <w:keepNext/>
      <w:tabs>
        <w:tab w:val="left" w:pos="5760"/>
      </w:tabs>
      <w:suppressAutoHyphens/>
      <w:ind w:left="6120" w:hanging="360"/>
    </w:pPr>
    <w:rPr>
      <w:rFonts w:ascii="Verdana" w:eastAsia="MS Gothic" w:hAnsi="Verdana"/>
      <w:szCs w:val="26"/>
      <w:lang w:eastAsia="ar-SA"/>
    </w:rPr>
  </w:style>
  <w:style w:type="character" w:customStyle="1" w:styleId="mediatype">
    <w:name w:val="mediatype"/>
    <w:basedOn w:val="DefaultParagraphFont"/>
    <w:rsid w:val="00C32134"/>
  </w:style>
  <w:style w:type="character" w:customStyle="1" w:styleId="m3305018628354387823inbox-inbox-style13ptbold">
    <w:name w:val="m_3305018628354387823inbox-inbox-style13ptbold"/>
    <w:basedOn w:val="DefaultParagraphFont"/>
    <w:rsid w:val="00C32134"/>
  </w:style>
  <w:style w:type="character" w:customStyle="1" w:styleId="m3305018628354387823inbox-inbox-styleunderline">
    <w:name w:val="m_3305018628354387823inbox-inbox-styleunderline"/>
    <w:basedOn w:val="DefaultParagraphFont"/>
    <w:rsid w:val="00C32134"/>
  </w:style>
  <w:style w:type="character" w:customStyle="1" w:styleId="analyticChar0">
    <w:name w:val="analytic Char"/>
    <w:basedOn w:val="DefaultParagraphFont"/>
    <w:link w:val="analytic0"/>
    <w:uiPriority w:val="4"/>
    <w:rsid w:val="00C32134"/>
    <w:rPr>
      <w:rFonts w:ascii="Calibri" w:hAnsi="Calibri" w:cs="Calibri"/>
      <w:b/>
      <w:bCs/>
      <w:color w:val="3B3838" w:themeColor="background2" w:themeShade="40"/>
      <w:sz w:val="26"/>
    </w:rPr>
  </w:style>
  <w:style w:type="character" w:customStyle="1" w:styleId="getmorearticleslink">
    <w:name w:val="getmorearticleslink"/>
    <w:basedOn w:val="DefaultParagraphFont"/>
    <w:rsid w:val="00C32134"/>
  </w:style>
  <w:style w:type="character" w:customStyle="1" w:styleId="articlepublicationdatecnt">
    <w:name w:val="articlepublicationdatecnt"/>
    <w:basedOn w:val="DefaultParagraphFont"/>
    <w:rsid w:val="00C32134"/>
  </w:style>
  <w:style w:type="character" w:customStyle="1" w:styleId="TitleChar11">
    <w:name w:val="Title Char11"/>
    <w:basedOn w:val="DefaultParagraphFont"/>
    <w:uiPriority w:val="99"/>
    <w:rsid w:val="00C32134"/>
    <w:rPr>
      <w:rFonts w:asciiTheme="majorHAnsi" w:eastAsiaTheme="majorEastAsia" w:hAnsiTheme="majorHAnsi" w:cs="Times New Roman"/>
      <w:color w:val="323E4F" w:themeColor="text2" w:themeShade="BF"/>
      <w:spacing w:val="5"/>
      <w:kern w:val="28"/>
      <w:sz w:val="52"/>
      <w:szCs w:val="52"/>
    </w:rPr>
  </w:style>
  <w:style w:type="paragraph" w:customStyle="1" w:styleId="ReadThis1">
    <w:name w:val="Read This1"/>
    <w:basedOn w:val="Normal"/>
    <w:next w:val="Normal"/>
    <w:uiPriority w:val="6"/>
    <w:qFormat/>
    <w:rsid w:val="00C32134"/>
    <w:pPr>
      <w:pBdr>
        <w:bottom w:val="single" w:sz="8" w:space="4" w:color="4F81BD"/>
      </w:pBdr>
      <w:spacing w:after="300"/>
      <w:contextualSpacing/>
    </w:pPr>
    <w:rPr>
      <w:rFonts w:eastAsia="Times New Roman"/>
      <w:u w:val="single"/>
    </w:rPr>
  </w:style>
  <w:style w:type="character" w:customStyle="1" w:styleId="TitleChar21">
    <w:name w:val="Title Char21"/>
    <w:basedOn w:val="DefaultParagraphFont"/>
    <w:uiPriority w:val="10"/>
    <w:rsid w:val="00C32134"/>
    <w:rPr>
      <w:rFonts w:asciiTheme="majorHAnsi" w:eastAsiaTheme="majorEastAsia" w:hAnsiTheme="majorHAnsi" w:cs="Times New Roman"/>
      <w:color w:val="323E4F" w:themeColor="text2" w:themeShade="BF"/>
      <w:spacing w:val="5"/>
      <w:kern w:val="28"/>
      <w:sz w:val="52"/>
      <w:szCs w:val="52"/>
    </w:rPr>
  </w:style>
  <w:style w:type="character" w:customStyle="1" w:styleId="color13">
    <w:name w:val="color_13"/>
    <w:basedOn w:val="DefaultParagraphFont"/>
    <w:rsid w:val="00C32134"/>
  </w:style>
  <w:style w:type="character" w:customStyle="1" w:styleId="vm-hook">
    <w:name w:val="vm-hook"/>
    <w:basedOn w:val="DefaultParagraphFont"/>
    <w:rsid w:val="00C32134"/>
  </w:style>
  <w:style w:type="character" w:customStyle="1" w:styleId="m-7412441172569231250m4813165129662425328m4371691437310236122gmail-style13ptbold">
    <w:name w:val="m_-7412441172569231250m_4813165129662425328m_4371691437310236122gmail-style13ptbold"/>
    <w:basedOn w:val="DefaultParagraphFont"/>
    <w:rsid w:val="00C32134"/>
  </w:style>
  <w:style w:type="character" w:customStyle="1" w:styleId="m-7412441172569231250m4813165129662425328m4371691437310236122gmail-msohyperlink">
    <w:name w:val="m_-7412441172569231250m_4813165129662425328m_4371691437310236122gmail-msohyperlink"/>
    <w:basedOn w:val="DefaultParagraphFont"/>
    <w:rsid w:val="00C32134"/>
  </w:style>
  <w:style w:type="character" w:customStyle="1" w:styleId="element-imagecaption">
    <w:name w:val="element-image__caption"/>
    <w:basedOn w:val="DefaultParagraphFont"/>
    <w:rsid w:val="00C32134"/>
  </w:style>
  <w:style w:type="character" w:customStyle="1" w:styleId="element-imagecredit">
    <w:name w:val="element-image__credit"/>
    <w:basedOn w:val="DefaultParagraphFont"/>
    <w:rsid w:val="00C32134"/>
  </w:style>
  <w:style w:type="character" w:customStyle="1" w:styleId="m-7861393314226884088gmail-style13ptbold">
    <w:name w:val="m_-7861393314226884088gmail-style13ptbold"/>
    <w:basedOn w:val="DefaultParagraphFont"/>
    <w:rsid w:val="00C32134"/>
  </w:style>
  <w:style w:type="character" w:customStyle="1" w:styleId="m-7861393314226884088gmail-styleunderline">
    <w:name w:val="m_-7861393314226884088gmail-styleunderline"/>
    <w:basedOn w:val="DefaultParagraphFont"/>
    <w:rsid w:val="00C32134"/>
  </w:style>
  <w:style w:type="character" w:customStyle="1" w:styleId="m9157140472398192259gmail-style13ptbold">
    <w:name w:val="m_9157140472398192259gmail-style13ptbold"/>
    <w:basedOn w:val="DefaultParagraphFont"/>
    <w:rsid w:val="00C32134"/>
  </w:style>
  <w:style w:type="character" w:customStyle="1" w:styleId="m9157140472398192259gmail-styleunderline">
    <w:name w:val="m_9157140472398192259gmail-styleunderline"/>
    <w:basedOn w:val="DefaultParagraphFont"/>
    <w:rsid w:val="00C32134"/>
  </w:style>
  <w:style w:type="character" w:customStyle="1" w:styleId="m-3901264837072891119gmail-style13ptbold">
    <w:name w:val="m_-3901264837072891119gmail-style13ptbold"/>
    <w:basedOn w:val="DefaultParagraphFont"/>
    <w:rsid w:val="00C32134"/>
  </w:style>
  <w:style w:type="character" w:customStyle="1" w:styleId="m-3901264837072891119gmail-styleunderline">
    <w:name w:val="m_-3901264837072891119gmail-styleunderline"/>
    <w:basedOn w:val="DefaultParagraphFont"/>
    <w:rsid w:val="00C32134"/>
  </w:style>
  <w:style w:type="character" w:customStyle="1" w:styleId="Heading3CharCharCharChar">
    <w:name w:val="Heading 3 Char Char Char Char"/>
    <w:basedOn w:val="DefaultParagraphFont"/>
    <w:qFormat/>
    <w:rsid w:val="00C32134"/>
    <w:rPr>
      <w:rFonts w:ascii="Arial" w:hAnsi="Arial" w:cs="Arial" w:hint="default"/>
      <w:bCs/>
      <w:szCs w:val="26"/>
      <w:u w:val="single"/>
      <w:lang w:val="en-US" w:eastAsia="en-US" w:bidi="ar-SA"/>
    </w:rPr>
  </w:style>
  <w:style w:type="paragraph" w:customStyle="1" w:styleId="removeTag">
    <w:name w:val="removeTag"/>
    <w:basedOn w:val="Normal"/>
    <w:link w:val="removeTagChar"/>
    <w:uiPriority w:val="4"/>
    <w:qFormat/>
    <w:rsid w:val="00C32134"/>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32134"/>
    <w:rPr>
      <w:rFonts w:ascii="Calibri" w:eastAsiaTheme="majorEastAsia" w:hAnsi="Calibri" w:cstheme="majorBidi"/>
      <w:b/>
      <w:iCs/>
      <w:sz w:val="26"/>
    </w:rPr>
  </w:style>
  <w:style w:type="paragraph" w:customStyle="1" w:styleId="Hide">
    <w:name w:val="Hide"/>
    <w:basedOn w:val="Normal"/>
    <w:autoRedefine/>
    <w:uiPriority w:val="4"/>
    <w:qFormat/>
    <w:rsid w:val="00C32134"/>
    <w:pPr>
      <w:outlineLvl w:val="3"/>
    </w:pPr>
    <w:rPr>
      <w:b/>
      <w:sz w:val="26"/>
    </w:rPr>
  </w:style>
  <w:style w:type="table" w:customStyle="1" w:styleId="TableGrid0">
    <w:name w:val="TableGrid"/>
    <w:rsid w:val="00C32134"/>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qFormat/>
    <w:rsid w:val="00C32134"/>
    <w:pPr>
      <w:spacing w:before="100" w:beforeAutospacing="1" w:after="100" w:afterAutospacing="1"/>
    </w:pPr>
    <w:rPr>
      <w:rFonts w:eastAsia="Times New Roman"/>
      <w:sz w:val="24"/>
    </w:rPr>
  </w:style>
  <w:style w:type="character" w:customStyle="1" w:styleId="hs-cta-node">
    <w:name w:val="hs-cta-node"/>
    <w:basedOn w:val="DefaultParagraphFont"/>
    <w:rsid w:val="00C32134"/>
  </w:style>
  <w:style w:type="paragraph" w:customStyle="1" w:styleId="Warrant">
    <w:name w:val="Warrant"/>
    <w:basedOn w:val="Normal"/>
    <w:link w:val="WarrantChar"/>
    <w:autoRedefine/>
    <w:uiPriority w:val="4"/>
    <w:qFormat/>
    <w:rsid w:val="00C32134"/>
    <w:rPr>
      <w:b/>
      <w:sz w:val="24"/>
      <w:u w:val="single"/>
      <w:bdr w:val="single" w:sz="12" w:space="0" w:color="auto"/>
    </w:rPr>
  </w:style>
  <w:style w:type="character" w:customStyle="1" w:styleId="WarrantChar">
    <w:name w:val="Warrant Char"/>
    <w:basedOn w:val="DefaultParagraphFont"/>
    <w:link w:val="Warrant"/>
    <w:uiPriority w:val="4"/>
    <w:rsid w:val="00C32134"/>
    <w:rPr>
      <w:rFonts w:ascii="Calibri" w:hAnsi="Calibri" w:cs="Calibri"/>
      <w:b/>
      <w:sz w:val="24"/>
      <w:u w:val="single"/>
      <w:bdr w:val="single" w:sz="12" w:space="0" w:color="auto"/>
    </w:rPr>
  </w:style>
  <w:style w:type="character" w:customStyle="1" w:styleId="image-enlarge">
    <w:name w:val="image-enlarge"/>
    <w:basedOn w:val="DefaultParagraphFont"/>
    <w:rsid w:val="00C32134"/>
  </w:style>
  <w:style w:type="paragraph" w:customStyle="1" w:styleId="zn-bodyparagraph">
    <w:name w:val="zn-body__paragraph"/>
    <w:basedOn w:val="Normal"/>
    <w:qFormat/>
    <w:rsid w:val="00C32134"/>
    <w:pPr>
      <w:spacing w:before="100" w:beforeAutospacing="1" w:after="100" w:afterAutospacing="1"/>
    </w:pPr>
    <w:rPr>
      <w:rFonts w:ascii="Times" w:hAnsi="Times"/>
      <w:szCs w:val="20"/>
    </w:rPr>
  </w:style>
  <w:style w:type="character" w:customStyle="1" w:styleId="teaser">
    <w:name w:val="teaser"/>
    <w:basedOn w:val="DefaultParagraphFont"/>
    <w:rsid w:val="00C32134"/>
  </w:style>
  <w:style w:type="character" w:customStyle="1" w:styleId="ref-lnk">
    <w:name w:val="ref-lnk"/>
    <w:basedOn w:val="DefaultParagraphFont"/>
    <w:rsid w:val="00C32134"/>
  </w:style>
  <w:style w:type="character" w:customStyle="1" w:styleId="ref-overlay">
    <w:name w:val="ref-overlay"/>
    <w:basedOn w:val="DefaultParagraphFont"/>
    <w:rsid w:val="00C32134"/>
  </w:style>
  <w:style w:type="character" w:customStyle="1" w:styleId="hlfld-contribauthor">
    <w:name w:val="hlfld-contribauthor"/>
    <w:basedOn w:val="DefaultParagraphFont"/>
    <w:rsid w:val="00C32134"/>
  </w:style>
  <w:style w:type="character" w:customStyle="1" w:styleId="nlmgiven-names">
    <w:name w:val="nlm_given-names"/>
    <w:basedOn w:val="DefaultParagraphFont"/>
    <w:rsid w:val="00C32134"/>
  </w:style>
  <w:style w:type="character" w:customStyle="1" w:styleId="nlmyear">
    <w:name w:val="nlm_year"/>
    <w:basedOn w:val="DefaultParagraphFont"/>
    <w:rsid w:val="00C32134"/>
  </w:style>
  <w:style w:type="character" w:customStyle="1" w:styleId="nlmarticle-title">
    <w:name w:val="nlm_article-title"/>
    <w:basedOn w:val="DefaultParagraphFont"/>
    <w:rsid w:val="00C32134"/>
  </w:style>
  <w:style w:type="character" w:customStyle="1" w:styleId="nlmfpage">
    <w:name w:val="nlm_fpage"/>
    <w:basedOn w:val="DefaultParagraphFont"/>
    <w:rsid w:val="00C32134"/>
  </w:style>
  <w:style w:type="character" w:customStyle="1" w:styleId="nlmlpage">
    <w:name w:val="nlm_lpage"/>
    <w:basedOn w:val="DefaultParagraphFont"/>
    <w:rsid w:val="00C32134"/>
  </w:style>
  <w:style w:type="character" w:customStyle="1" w:styleId="ref-links">
    <w:name w:val="ref-links"/>
    <w:basedOn w:val="DefaultParagraphFont"/>
    <w:rsid w:val="00C32134"/>
  </w:style>
  <w:style w:type="character" w:customStyle="1" w:styleId="xlinks-container">
    <w:name w:val="xlinks-container"/>
    <w:basedOn w:val="DefaultParagraphFont"/>
    <w:rsid w:val="00C32134"/>
  </w:style>
  <w:style w:type="character" w:customStyle="1" w:styleId="googlescholar-container">
    <w:name w:val="googlescholar-container"/>
    <w:basedOn w:val="DefaultParagraphFont"/>
    <w:rsid w:val="00C32134"/>
  </w:style>
  <w:style w:type="character" w:customStyle="1" w:styleId="ref-fn-p">
    <w:name w:val="ref-fn-p"/>
    <w:basedOn w:val="DefaultParagraphFont"/>
    <w:rsid w:val="00C32134"/>
  </w:style>
  <w:style w:type="character" w:customStyle="1" w:styleId="nlmpublisher-loc">
    <w:name w:val="nlm_publisher-loc"/>
    <w:basedOn w:val="DefaultParagraphFont"/>
    <w:rsid w:val="00C32134"/>
  </w:style>
  <w:style w:type="character" w:customStyle="1" w:styleId="nlmpublisher-name">
    <w:name w:val="nlm_publisher-name"/>
    <w:basedOn w:val="DefaultParagraphFont"/>
    <w:rsid w:val="00C32134"/>
  </w:style>
  <w:style w:type="paragraph" w:customStyle="1" w:styleId="analytics2">
    <w:name w:val="**analytics"/>
    <w:basedOn w:val="Normal"/>
    <w:link w:val="analyticsChar1"/>
    <w:uiPriority w:val="4"/>
    <w:qFormat/>
    <w:rsid w:val="00C32134"/>
  </w:style>
  <w:style w:type="character" w:customStyle="1" w:styleId="analyticsChar1">
    <w:name w:val="**analytics Char"/>
    <w:basedOn w:val="DefaultParagraphFont"/>
    <w:link w:val="analytics2"/>
    <w:uiPriority w:val="4"/>
    <w:rsid w:val="00C32134"/>
    <w:rPr>
      <w:rFonts w:ascii="Calibri" w:hAnsi="Calibri" w:cs="Calibri"/>
    </w:rPr>
  </w:style>
  <w:style w:type="character" w:customStyle="1" w:styleId="m113202149284569794gmail-style13ptbold">
    <w:name w:val="m_113202149284569794gmail-style13ptbold"/>
    <w:basedOn w:val="DefaultParagraphFont"/>
    <w:rsid w:val="00C32134"/>
  </w:style>
  <w:style w:type="character" w:customStyle="1" w:styleId="m113202149284569794gmail-styleunderline">
    <w:name w:val="m_113202149284569794gmail-styleunderline"/>
    <w:basedOn w:val="DefaultParagraphFont"/>
    <w:rsid w:val="00C32134"/>
  </w:style>
  <w:style w:type="character" w:customStyle="1" w:styleId="m8525170829296705783gmail-style13ptbold">
    <w:name w:val="m_8525170829296705783gmail-style13ptbold"/>
    <w:basedOn w:val="DefaultParagraphFont"/>
    <w:rsid w:val="00C32134"/>
  </w:style>
  <w:style w:type="character" w:customStyle="1" w:styleId="m8525170829296705783gmail-styleunderline">
    <w:name w:val="m_8525170829296705783gmail-styleunderline"/>
    <w:basedOn w:val="DefaultParagraphFont"/>
    <w:rsid w:val="00C32134"/>
  </w:style>
  <w:style w:type="character" w:customStyle="1" w:styleId="m-9052358230135270655gmail-style13ptbold">
    <w:name w:val="m_-9052358230135270655gmail-style13ptbold"/>
    <w:basedOn w:val="DefaultParagraphFont"/>
    <w:rsid w:val="00C32134"/>
  </w:style>
  <w:style w:type="character" w:customStyle="1" w:styleId="m-9052358230135270655gmail-styleunderline">
    <w:name w:val="m_-9052358230135270655gmail-styleunderline"/>
    <w:basedOn w:val="DefaultParagraphFont"/>
    <w:rsid w:val="00C32134"/>
  </w:style>
  <w:style w:type="character" w:customStyle="1" w:styleId="FontStyle40">
    <w:name w:val="Font Style40"/>
    <w:basedOn w:val="DefaultParagraphFont"/>
    <w:uiPriority w:val="99"/>
    <w:rsid w:val="00C32134"/>
    <w:rPr>
      <w:rFonts w:ascii="Cambria" w:hAnsi="Cambria" w:cs="Cambria"/>
      <w:i/>
      <w:iCs/>
      <w:sz w:val="22"/>
      <w:szCs w:val="22"/>
    </w:rPr>
  </w:style>
  <w:style w:type="character" w:customStyle="1" w:styleId="FontStyle42">
    <w:name w:val="Font Style42"/>
    <w:basedOn w:val="DefaultParagraphFont"/>
    <w:uiPriority w:val="99"/>
    <w:rsid w:val="00C32134"/>
    <w:rPr>
      <w:rFonts w:ascii="Cambria" w:hAnsi="Cambria" w:cs="Cambria"/>
      <w:sz w:val="22"/>
      <w:szCs w:val="22"/>
    </w:rPr>
  </w:style>
  <w:style w:type="paragraph" w:customStyle="1" w:styleId="Style17">
    <w:name w:val="Style17"/>
    <w:basedOn w:val="Normal"/>
    <w:uiPriority w:val="99"/>
    <w:qFormat/>
    <w:rsid w:val="00C32134"/>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32134"/>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first-child">
    <w:name w:val="first-child"/>
    <w:basedOn w:val="Normal"/>
    <w:qFormat/>
    <w:rsid w:val="00C32134"/>
    <w:pPr>
      <w:spacing w:before="100" w:beforeAutospacing="1" w:after="100" w:afterAutospacing="1"/>
    </w:pPr>
    <w:rPr>
      <w:rFonts w:eastAsia="Times New Roman"/>
      <w:sz w:val="24"/>
    </w:rPr>
  </w:style>
  <w:style w:type="paragraph" w:customStyle="1" w:styleId="last-child">
    <w:name w:val="last-child"/>
    <w:basedOn w:val="Normal"/>
    <w:qFormat/>
    <w:rsid w:val="00C32134"/>
    <w:pPr>
      <w:spacing w:before="100" w:beforeAutospacing="1" w:after="100" w:afterAutospacing="1"/>
    </w:pPr>
    <w:rPr>
      <w:rFonts w:eastAsia="Times New Roman"/>
      <w:sz w:val="24"/>
    </w:rPr>
  </w:style>
  <w:style w:type="paragraph" w:customStyle="1" w:styleId="css-158dogj">
    <w:name w:val="css-158dogj"/>
    <w:basedOn w:val="Normal"/>
    <w:qFormat/>
    <w:rsid w:val="00C32134"/>
    <w:pPr>
      <w:spacing w:before="100" w:beforeAutospacing="1" w:after="100" w:afterAutospacing="1"/>
    </w:pPr>
    <w:rPr>
      <w:rFonts w:eastAsia="Times New Roman"/>
      <w:sz w:val="24"/>
    </w:rPr>
  </w:style>
  <w:style w:type="paragraph" w:customStyle="1" w:styleId="articleparagraph">
    <w:name w:val="article__paragraph"/>
    <w:basedOn w:val="Normal"/>
    <w:qFormat/>
    <w:rsid w:val="00C32134"/>
    <w:pPr>
      <w:spacing w:before="100" w:beforeAutospacing="1" w:after="100" w:afterAutospacing="1"/>
    </w:pPr>
    <w:rPr>
      <w:rFonts w:eastAsia="Times New Roman"/>
      <w:sz w:val="24"/>
    </w:rPr>
  </w:style>
  <w:style w:type="paragraph" w:customStyle="1" w:styleId="ABlock">
    <w:name w:val="ABlock"/>
    <w:basedOn w:val="Heading3"/>
    <w:next w:val="Heading4"/>
    <w:autoRedefine/>
    <w:qFormat/>
    <w:rsid w:val="00C32134"/>
  </w:style>
  <w:style w:type="character" w:customStyle="1" w:styleId="footnote--sidebar">
    <w:name w:val="footnote--sidebar"/>
    <w:basedOn w:val="DefaultParagraphFont"/>
    <w:rsid w:val="00C32134"/>
  </w:style>
  <w:style w:type="character" w:customStyle="1" w:styleId="u-custom-list-number">
    <w:name w:val="u-custom-list-number"/>
    <w:basedOn w:val="DefaultParagraphFont"/>
    <w:rsid w:val="00C32134"/>
  </w:style>
  <w:style w:type="paragraph" w:customStyle="1" w:styleId="dcr-1of5t9g">
    <w:name w:val="dcr-1of5t9g"/>
    <w:basedOn w:val="Normal"/>
    <w:qFormat/>
    <w:rsid w:val="00C32134"/>
    <w:pPr>
      <w:spacing w:before="100" w:beforeAutospacing="1" w:after="100" w:afterAutospacing="1" w:line="256" w:lineRule="auto"/>
    </w:pPr>
  </w:style>
  <w:style w:type="paragraph" w:customStyle="1" w:styleId="has-dropcap">
    <w:name w:val="has-dropcap"/>
    <w:basedOn w:val="Normal"/>
    <w:qFormat/>
    <w:rsid w:val="00C32134"/>
    <w:pPr>
      <w:spacing w:before="100" w:beforeAutospacing="1" w:after="100" w:afterAutospacing="1" w:line="256" w:lineRule="auto"/>
    </w:pPr>
  </w:style>
  <w:style w:type="paragraph" w:customStyle="1" w:styleId="paywall">
    <w:name w:val="paywall"/>
    <w:basedOn w:val="Normal"/>
    <w:qFormat/>
    <w:rsid w:val="00C32134"/>
    <w:pPr>
      <w:spacing w:before="100" w:beforeAutospacing="1" w:after="100" w:afterAutospacing="1" w:line="256" w:lineRule="auto"/>
    </w:pPr>
  </w:style>
  <w:style w:type="paragraph" w:customStyle="1" w:styleId="texttext1fzle">
    <w:name w:val="text__text__1fzle"/>
    <w:basedOn w:val="Normal"/>
    <w:uiPriority w:val="99"/>
    <w:qFormat/>
    <w:rsid w:val="00C32134"/>
    <w:pPr>
      <w:spacing w:before="100" w:beforeAutospacing="1" w:after="100" w:afterAutospacing="1" w:line="256" w:lineRule="auto"/>
    </w:pPr>
  </w:style>
  <w:style w:type="paragraph" w:customStyle="1" w:styleId="gta-horizontal-featured--heading">
    <w:name w:val="gta-horizontal-featured--heading"/>
    <w:basedOn w:val="Normal"/>
    <w:uiPriority w:val="99"/>
    <w:qFormat/>
    <w:rsid w:val="00C32134"/>
    <w:pPr>
      <w:spacing w:before="100" w:beforeAutospacing="1" w:after="100" w:afterAutospacing="1" w:line="256" w:lineRule="auto"/>
    </w:pPr>
  </w:style>
  <w:style w:type="paragraph" w:customStyle="1" w:styleId="gta-horizontal-featured--tax">
    <w:name w:val="gta-horizontal-featured--tax"/>
    <w:basedOn w:val="Normal"/>
    <w:uiPriority w:val="99"/>
    <w:qFormat/>
    <w:rsid w:val="00C32134"/>
    <w:pPr>
      <w:spacing w:before="100" w:beforeAutospacing="1" w:after="100" w:afterAutospacing="1" w:line="256" w:lineRule="auto"/>
    </w:pPr>
  </w:style>
  <w:style w:type="paragraph" w:customStyle="1" w:styleId="paragraph-paragraph-2bgue">
    <w:name w:val="paragraph-paragraph-2bgue"/>
    <w:basedOn w:val="Normal"/>
    <w:uiPriority w:val="99"/>
    <w:qFormat/>
    <w:rsid w:val="00C32134"/>
    <w:pPr>
      <w:spacing w:before="100" w:beforeAutospacing="1" w:after="100" w:afterAutospacing="1" w:line="256" w:lineRule="auto"/>
    </w:pPr>
  </w:style>
  <w:style w:type="paragraph" w:customStyle="1" w:styleId="textlabeltext-label3ocvw">
    <w:name w:val="textlabel__text-label___3ocvw"/>
    <w:basedOn w:val="Normal"/>
    <w:uiPriority w:val="99"/>
    <w:qFormat/>
    <w:rsid w:val="00C32134"/>
    <w:pPr>
      <w:spacing w:before="100" w:beforeAutospacing="1" w:after="100" w:afterAutospacing="1" w:line="256" w:lineRule="auto"/>
    </w:pPr>
  </w:style>
  <w:style w:type="paragraph" w:customStyle="1" w:styleId="bodypara">
    <w:name w:val="body_para"/>
    <w:basedOn w:val="Normal"/>
    <w:qFormat/>
    <w:rsid w:val="00C32134"/>
    <w:pPr>
      <w:spacing w:before="100" w:beforeAutospacing="1" w:after="100" w:afterAutospacing="1" w:line="256" w:lineRule="auto"/>
    </w:pPr>
  </w:style>
  <w:style w:type="character" w:customStyle="1" w:styleId="dcr-o4cepu">
    <w:name w:val="dcr-o4cepu"/>
    <w:basedOn w:val="DefaultParagraphFont"/>
    <w:rsid w:val="00C32134"/>
  </w:style>
  <w:style w:type="character" w:customStyle="1" w:styleId="dcr-1of5t9g1">
    <w:name w:val="dcr-1of5t9g1"/>
    <w:basedOn w:val="DefaultParagraphFont"/>
    <w:rsid w:val="00C32134"/>
  </w:style>
  <w:style w:type="character" w:customStyle="1" w:styleId="hidden-xs">
    <w:name w:val="hidden-xs"/>
    <w:basedOn w:val="DefaultParagraphFont"/>
    <w:rsid w:val="00C32134"/>
  </w:style>
  <w:style w:type="character" w:customStyle="1" w:styleId="gta-horizontal-featured--heading--cats">
    <w:name w:val="gta-horizontal-featured--heading--cats"/>
    <w:basedOn w:val="DefaultParagraphFont"/>
    <w:rsid w:val="00C32134"/>
  </w:style>
  <w:style w:type="character" w:customStyle="1" w:styleId="gta-horizontal-featured--heading--date">
    <w:name w:val="gta-horizontal-featured--heading--date"/>
    <w:basedOn w:val="DefaultParagraphFont"/>
    <w:rsid w:val="00C32134"/>
  </w:style>
  <w:style w:type="character" w:customStyle="1" w:styleId="gta-horizontal-featured--tax--connect">
    <w:name w:val="gta-horizontal-featured--tax--connect"/>
    <w:basedOn w:val="DefaultParagraphFont"/>
    <w:rsid w:val="00C32134"/>
  </w:style>
  <w:style w:type="character" w:customStyle="1" w:styleId="e-captioncredit">
    <w:name w:val="e-caption__credit"/>
    <w:basedOn w:val="DefaultParagraphFont"/>
    <w:rsid w:val="00C32134"/>
  </w:style>
  <w:style w:type="character" w:customStyle="1" w:styleId="e-captioncredit-description">
    <w:name w:val="e-caption__credit-description"/>
    <w:basedOn w:val="DefaultParagraphFont"/>
    <w:rsid w:val="00C32134"/>
  </w:style>
  <w:style w:type="character" w:customStyle="1" w:styleId="annotationhighlight">
    <w:name w:val="annotation__highlight"/>
    <w:basedOn w:val="DefaultParagraphFont"/>
    <w:rsid w:val="00C32134"/>
  </w:style>
  <w:style w:type="character" w:customStyle="1" w:styleId="annotation-link">
    <w:name w:val="annotation-link"/>
    <w:basedOn w:val="DefaultParagraphFont"/>
    <w:rsid w:val="00C32134"/>
  </w:style>
  <w:style w:type="character" w:customStyle="1" w:styleId="playbutton-flyout">
    <w:name w:val="playbutton-flyout"/>
    <w:basedOn w:val="DefaultParagraphFont"/>
    <w:rsid w:val="00C32134"/>
  </w:style>
  <w:style w:type="character" w:customStyle="1" w:styleId="inlinevideo-videolabel">
    <w:name w:val="inlinevideo-videolabel"/>
    <w:basedOn w:val="DefaultParagraphFont"/>
    <w:rsid w:val="00C32134"/>
  </w:style>
  <w:style w:type="character" w:customStyle="1" w:styleId="inlinevideo-videoduration">
    <w:name w:val="inlinevideo-videoduration"/>
    <w:basedOn w:val="DefaultParagraphFont"/>
    <w:rsid w:val="00C32134"/>
  </w:style>
  <w:style w:type="character" w:customStyle="1" w:styleId="-no-break">
    <w:name w:val="•-no-break"/>
    <w:basedOn w:val="DefaultParagraphFont"/>
    <w:rsid w:val="00C32134"/>
  </w:style>
  <w:style w:type="character" w:customStyle="1" w:styleId="-superscript-number">
    <w:name w:val="•-superscript-number"/>
    <w:basedOn w:val="DefaultParagraphFont"/>
    <w:rsid w:val="00C32134"/>
  </w:style>
  <w:style w:type="character" w:customStyle="1" w:styleId="spellingerror">
    <w:name w:val="spellingerror"/>
    <w:basedOn w:val="DefaultParagraphFont"/>
    <w:rsid w:val="00C32134"/>
  </w:style>
  <w:style w:type="character" w:customStyle="1" w:styleId="contextualspellingandgrammarerror">
    <w:name w:val="contextualspellingandgrammarerror"/>
    <w:basedOn w:val="DefaultParagraphFont"/>
    <w:rsid w:val="00C32134"/>
  </w:style>
  <w:style w:type="paragraph" w:customStyle="1" w:styleId="analyticblock">
    <w:name w:val="analytic block"/>
    <w:basedOn w:val="Normal"/>
    <w:qFormat/>
    <w:rsid w:val="00C32134"/>
    <w:pPr>
      <w:jc w:val="center"/>
      <w:outlineLvl w:val="2"/>
    </w:pPr>
    <w:rPr>
      <w:b/>
      <w:color w:val="ED7D31" w:themeColor="accent2"/>
      <w:sz w:val="32"/>
      <w:u w:val="single"/>
    </w:rPr>
  </w:style>
  <w:style w:type="character" w:customStyle="1" w:styleId="image-embedsource">
    <w:name w:val="image-embed__source"/>
    <w:basedOn w:val="DefaultParagraphFont"/>
    <w:rsid w:val="00C32134"/>
  </w:style>
  <w:style w:type="character" w:customStyle="1" w:styleId="share-kitcollapse-btn-text">
    <w:name w:val="share-kit__collapse-btn-text"/>
    <w:basedOn w:val="DefaultParagraphFont"/>
    <w:rsid w:val="00C32134"/>
  </w:style>
  <w:style w:type="character" w:customStyle="1" w:styleId="huffpostdesktopinlinesponsorname">
    <w:name w:val="huffpost_desktop_inline_sponsor_name"/>
    <w:basedOn w:val="DefaultParagraphFont"/>
    <w:rsid w:val="00C32134"/>
  </w:style>
  <w:style w:type="paragraph" w:customStyle="1" w:styleId="berschrift4einfach">
    <w:name w:val="berschrift4einfach"/>
    <w:basedOn w:val="Normal"/>
    <w:qFormat/>
    <w:rsid w:val="00C32134"/>
    <w:pPr>
      <w:spacing w:before="100" w:beforeAutospacing="1" w:after="100" w:afterAutospacing="1"/>
    </w:pPr>
    <w:rPr>
      <w:rFonts w:eastAsia="Times New Roman"/>
      <w:sz w:val="24"/>
    </w:rPr>
  </w:style>
  <w:style w:type="paragraph" w:customStyle="1" w:styleId="infokasten8pt">
    <w:name w:val="infokasten8pt"/>
    <w:basedOn w:val="Normal"/>
    <w:qFormat/>
    <w:rsid w:val="00C32134"/>
    <w:pPr>
      <w:spacing w:before="100" w:beforeAutospacing="1" w:after="100" w:afterAutospacing="1"/>
    </w:pPr>
    <w:rPr>
      <w:rFonts w:eastAsia="Times New Roman"/>
      <w:sz w:val="24"/>
    </w:rPr>
  </w:style>
  <w:style w:type="paragraph" w:customStyle="1" w:styleId="infokasten8pteinzug">
    <w:name w:val="infokasten8pteinzug"/>
    <w:basedOn w:val="Normal"/>
    <w:qFormat/>
    <w:rsid w:val="00C32134"/>
    <w:pPr>
      <w:spacing w:before="100" w:beforeAutospacing="1" w:after="100" w:afterAutospacing="1"/>
    </w:pPr>
    <w:rPr>
      <w:rFonts w:eastAsia="Times New Roman"/>
      <w:sz w:val="24"/>
    </w:rPr>
  </w:style>
  <w:style w:type="paragraph" w:customStyle="1" w:styleId="chapter-para">
    <w:name w:val="chapter-para"/>
    <w:basedOn w:val="Normal"/>
    <w:qFormat/>
    <w:rsid w:val="00C32134"/>
    <w:pPr>
      <w:spacing w:before="100" w:beforeAutospacing="1" w:after="100" w:afterAutospacing="1"/>
    </w:pPr>
    <w:rPr>
      <w:rFonts w:eastAsia="Times New Roman"/>
      <w:sz w:val="24"/>
      <w:lang w:eastAsia="zh-CN"/>
    </w:rPr>
  </w:style>
  <w:style w:type="paragraph" w:customStyle="1" w:styleId="tagstyle18h2erd-oo-stylea7x3hw-oo-style48hmcm-oo-style1eq89f5">
    <w:name w:val="tagstyle_18h2erd-o_o-style_a7x3hw-o_o-style_48hmcm-o_o-style_1eq89f5"/>
    <w:basedOn w:val="Normal"/>
    <w:qFormat/>
    <w:rsid w:val="00C32134"/>
    <w:pPr>
      <w:spacing w:before="100" w:beforeAutospacing="1" w:after="100" w:afterAutospacing="1"/>
    </w:pPr>
    <w:rPr>
      <w:rFonts w:eastAsia="Times New Roman"/>
      <w:sz w:val="24"/>
      <w:lang w:eastAsia="zh-CN"/>
    </w:rPr>
  </w:style>
  <w:style w:type="paragraph" w:customStyle="1" w:styleId="font-copy">
    <w:name w:val="font-copy"/>
    <w:basedOn w:val="Normal"/>
    <w:qFormat/>
    <w:rsid w:val="00C32134"/>
    <w:pPr>
      <w:spacing w:before="100" w:beforeAutospacing="1" w:after="100" w:afterAutospacing="1"/>
    </w:pPr>
    <w:rPr>
      <w:rFonts w:eastAsia="Times New Roman"/>
      <w:sz w:val="24"/>
      <w:lang w:eastAsia="zh-CN"/>
    </w:rPr>
  </w:style>
  <w:style w:type="paragraph" w:customStyle="1" w:styleId="Analytic1">
    <w:name w:val="Analytic1"/>
    <w:basedOn w:val="Normal"/>
    <w:link w:val="Analytic1Char"/>
    <w:uiPriority w:val="5"/>
    <w:qFormat/>
    <w:rsid w:val="00C32134"/>
    <w:rPr>
      <w:b/>
      <w:bCs/>
      <w:color w:val="3399FF"/>
    </w:rPr>
  </w:style>
  <w:style w:type="character" w:customStyle="1" w:styleId="Analytic1Char">
    <w:name w:val="Analytic1 Char"/>
    <w:basedOn w:val="DefaultParagraphFont"/>
    <w:link w:val="Analytic1"/>
    <w:uiPriority w:val="5"/>
    <w:rsid w:val="00C32134"/>
    <w:rPr>
      <w:rFonts w:ascii="Calibri" w:hAnsi="Calibri" w:cs="Calibri"/>
      <w:b/>
      <w:bCs/>
      <w:color w:val="3399FF"/>
    </w:rPr>
  </w:style>
  <w:style w:type="character" w:customStyle="1" w:styleId="definedword">
    <w:name w:val="definedword"/>
    <w:basedOn w:val="DefaultParagraphFont"/>
    <w:rsid w:val="00C32134"/>
  </w:style>
  <w:style w:type="paragraph" w:customStyle="1" w:styleId="entrynumbers">
    <w:name w:val="entrynumbers"/>
    <w:basedOn w:val="Normal"/>
    <w:qFormat/>
    <w:rsid w:val="00C32134"/>
    <w:pPr>
      <w:spacing w:before="100" w:beforeAutospacing="1" w:after="100" w:afterAutospacing="1"/>
    </w:pPr>
    <w:rPr>
      <w:rFonts w:eastAsia="Times New Roman"/>
      <w:sz w:val="24"/>
    </w:rPr>
  </w:style>
  <w:style w:type="character" w:customStyle="1" w:styleId="num">
    <w:name w:val="num"/>
    <w:basedOn w:val="DefaultParagraphFont"/>
    <w:rsid w:val="00C32134"/>
  </w:style>
  <w:style w:type="character" w:customStyle="1" w:styleId="letter">
    <w:name w:val="letter"/>
    <w:basedOn w:val="DefaultParagraphFont"/>
    <w:rsid w:val="00C32134"/>
  </w:style>
  <w:style w:type="paragraph" w:customStyle="1" w:styleId="hword">
    <w:name w:val="hword"/>
    <w:basedOn w:val="Normal"/>
    <w:qFormat/>
    <w:rsid w:val="00C32134"/>
    <w:pPr>
      <w:spacing w:before="100" w:beforeAutospacing="1" w:after="100" w:afterAutospacing="1"/>
    </w:pPr>
    <w:rPr>
      <w:rFonts w:eastAsia="Times New Roman"/>
      <w:sz w:val="24"/>
    </w:rPr>
  </w:style>
  <w:style w:type="character" w:customStyle="1" w:styleId="fl">
    <w:name w:val="fl"/>
    <w:basedOn w:val="DefaultParagraphFont"/>
    <w:rsid w:val="00C32134"/>
  </w:style>
  <w:style w:type="paragraph" w:customStyle="1" w:styleId="hword2">
    <w:name w:val="hword2"/>
    <w:basedOn w:val="Normal"/>
    <w:uiPriority w:val="99"/>
    <w:qFormat/>
    <w:rsid w:val="00C32134"/>
    <w:pPr>
      <w:spacing w:before="100" w:beforeAutospacing="1" w:after="100" w:afterAutospacing="1"/>
    </w:pPr>
    <w:rPr>
      <w:rFonts w:eastAsia="Times New Roman"/>
      <w:sz w:val="24"/>
    </w:rPr>
  </w:style>
  <w:style w:type="character" w:customStyle="1" w:styleId="fieldset-legend">
    <w:name w:val="fieldset-legend"/>
    <w:basedOn w:val="DefaultParagraphFont"/>
    <w:rsid w:val="00C32134"/>
  </w:style>
  <w:style w:type="character" w:customStyle="1" w:styleId="nbsp1">
    <w:name w:val="nbsp1"/>
    <w:basedOn w:val="DefaultParagraphFont"/>
    <w:rsid w:val="00C32134"/>
  </w:style>
  <w:style w:type="character" w:customStyle="1" w:styleId="nbsp2">
    <w:name w:val="nbsp2"/>
    <w:basedOn w:val="DefaultParagraphFont"/>
    <w:rsid w:val="00C32134"/>
  </w:style>
  <w:style w:type="character" w:customStyle="1" w:styleId="hi">
    <w:name w:val="hi"/>
    <w:basedOn w:val="DefaultParagraphFont"/>
    <w:rsid w:val="00C32134"/>
  </w:style>
  <w:style w:type="character" w:customStyle="1" w:styleId="coglossaryterm">
    <w:name w:val="co_glossaryterm"/>
    <w:basedOn w:val="DefaultParagraphFont"/>
    <w:rsid w:val="00C32134"/>
  </w:style>
  <w:style w:type="character" w:customStyle="1" w:styleId="chapeau">
    <w:name w:val="chapeau"/>
    <w:basedOn w:val="DefaultParagraphFont"/>
    <w:rsid w:val="00C32134"/>
  </w:style>
  <w:style w:type="character" w:customStyle="1" w:styleId="hd">
    <w:name w:val="hd"/>
    <w:basedOn w:val="DefaultParagraphFont"/>
    <w:rsid w:val="00C32134"/>
  </w:style>
  <w:style w:type="character" w:customStyle="1" w:styleId="auth-source-p">
    <w:name w:val="auth-source-p"/>
    <w:basedOn w:val="DefaultParagraphFont"/>
    <w:rsid w:val="00C32134"/>
  </w:style>
  <w:style w:type="character" w:customStyle="1" w:styleId="sectno">
    <w:name w:val="sectno"/>
    <w:basedOn w:val="DefaultParagraphFont"/>
    <w:rsid w:val="00C32134"/>
  </w:style>
  <w:style w:type="character" w:customStyle="1" w:styleId="subject">
    <w:name w:val="subject"/>
    <w:basedOn w:val="DefaultParagraphFont"/>
    <w:rsid w:val="00C32134"/>
  </w:style>
  <w:style w:type="character" w:customStyle="1" w:styleId="pagenumber0">
    <w:name w:val="pagenumber"/>
    <w:basedOn w:val="DefaultParagraphFont"/>
    <w:rsid w:val="00C32134"/>
  </w:style>
  <w:style w:type="character" w:customStyle="1" w:styleId="styleswrapper-sc-8awjxn-0">
    <w:name w:val="styles__wrapper-sc-8awjxn-0"/>
    <w:basedOn w:val="DefaultParagraphFont"/>
    <w:rsid w:val="00C32134"/>
  </w:style>
  <w:style w:type="paragraph" w:customStyle="1" w:styleId="p-text">
    <w:name w:val="p-text"/>
    <w:basedOn w:val="Normal"/>
    <w:qFormat/>
    <w:rsid w:val="00C32134"/>
    <w:pPr>
      <w:spacing w:before="100" w:beforeAutospacing="1" w:after="100" w:afterAutospacing="1"/>
    </w:pPr>
    <w:rPr>
      <w:rFonts w:eastAsia="Times New Roman"/>
      <w:sz w:val="24"/>
    </w:rPr>
  </w:style>
  <w:style w:type="paragraph" w:customStyle="1" w:styleId="stop-here">
    <w:name w:val="stop-here"/>
    <w:basedOn w:val="Normal"/>
    <w:qFormat/>
    <w:rsid w:val="00C32134"/>
    <w:pPr>
      <w:spacing w:before="100" w:beforeAutospacing="1" w:after="100" w:afterAutospacing="1"/>
    </w:pPr>
    <w:rPr>
      <w:rFonts w:eastAsia="Times New Roman"/>
      <w:sz w:val="24"/>
    </w:rPr>
  </w:style>
  <w:style w:type="character" w:customStyle="1" w:styleId="page-info-headertitle-inside">
    <w:name w:val="page-info-header__title-inside"/>
    <w:basedOn w:val="DefaultParagraphFont"/>
    <w:rsid w:val="00C32134"/>
  </w:style>
  <w:style w:type="paragraph" w:customStyle="1" w:styleId="6bdca">
    <w:name w:val="_6bdca"/>
    <w:basedOn w:val="Normal"/>
    <w:qFormat/>
    <w:rsid w:val="00C32134"/>
    <w:pPr>
      <w:spacing w:before="100" w:beforeAutospacing="1" w:after="100" w:afterAutospacing="1"/>
    </w:pPr>
    <w:rPr>
      <w:rFonts w:eastAsia="Times New Roman"/>
      <w:sz w:val="24"/>
    </w:rPr>
  </w:style>
  <w:style w:type="paragraph" w:customStyle="1" w:styleId="css-exrw3m">
    <w:name w:val="css-exrw3m"/>
    <w:basedOn w:val="Normal"/>
    <w:qFormat/>
    <w:rsid w:val="00C32134"/>
    <w:pPr>
      <w:spacing w:before="100" w:beforeAutospacing="1" w:after="100" w:afterAutospacing="1"/>
    </w:pPr>
    <w:rPr>
      <w:rFonts w:eastAsia="Times New Roman"/>
      <w:sz w:val="24"/>
    </w:rPr>
  </w:style>
  <w:style w:type="paragraph" w:customStyle="1" w:styleId="css-ma92ss">
    <w:name w:val="css-ma92ss"/>
    <w:basedOn w:val="Normal"/>
    <w:qFormat/>
    <w:rsid w:val="00C32134"/>
    <w:pPr>
      <w:spacing w:before="100" w:beforeAutospacing="1" w:after="100" w:afterAutospacing="1"/>
    </w:pPr>
    <w:rPr>
      <w:rFonts w:eastAsia="Times New Roman"/>
      <w:sz w:val="24"/>
    </w:rPr>
  </w:style>
  <w:style w:type="character" w:customStyle="1" w:styleId="html-render">
    <w:name w:val="html-render"/>
    <w:basedOn w:val="DefaultParagraphFont"/>
    <w:rsid w:val="00C32134"/>
  </w:style>
  <w:style w:type="character" w:customStyle="1" w:styleId="bodydrop-cap">
    <w:name w:val="body__drop-cap"/>
    <w:basedOn w:val="DefaultParagraphFont"/>
    <w:rsid w:val="00C32134"/>
  </w:style>
  <w:style w:type="paragraph" w:customStyle="1" w:styleId="c-recirc-item">
    <w:name w:val="c-recirc-item"/>
    <w:basedOn w:val="Normal"/>
    <w:uiPriority w:val="99"/>
    <w:qFormat/>
    <w:rsid w:val="00C32134"/>
    <w:pPr>
      <w:spacing w:before="100" w:beforeAutospacing="1" w:after="100" w:afterAutospacing="1"/>
    </w:pPr>
    <w:rPr>
      <w:rFonts w:eastAsia="Times New Roman"/>
      <w:sz w:val="24"/>
    </w:rPr>
  </w:style>
  <w:style w:type="character" w:customStyle="1" w:styleId="HTMLAddressChar1">
    <w:name w:val="HTML Address Char1"/>
    <w:basedOn w:val="DefaultParagraphFont"/>
    <w:uiPriority w:val="99"/>
    <w:semiHidden/>
    <w:rsid w:val="00C32134"/>
    <w:rPr>
      <w:rFonts w:ascii="Cambria" w:hAnsi="Cambria"/>
      <w:i/>
      <w:iCs/>
    </w:rPr>
  </w:style>
  <w:style w:type="character" w:customStyle="1" w:styleId="postauthors">
    <w:name w:val="postauthors"/>
    <w:basedOn w:val="DefaultParagraphFont"/>
    <w:rsid w:val="00C32134"/>
  </w:style>
  <w:style w:type="paragraph" w:customStyle="1" w:styleId="gz">
    <w:name w:val="gz"/>
    <w:basedOn w:val="Normal"/>
    <w:qFormat/>
    <w:rsid w:val="00C32134"/>
    <w:pPr>
      <w:spacing w:before="100" w:beforeAutospacing="1" w:after="100" w:afterAutospacing="1"/>
    </w:pPr>
    <w:rPr>
      <w:rFonts w:eastAsia="Times New Roman"/>
      <w:sz w:val="24"/>
    </w:rPr>
  </w:style>
  <w:style w:type="character" w:customStyle="1" w:styleId="td-post-date">
    <w:name w:val="td-post-date"/>
    <w:basedOn w:val="DefaultParagraphFont"/>
    <w:rsid w:val="00C32134"/>
  </w:style>
  <w:style w:type="character" w:customStyle="1" w:styleId="td-nr-views-94658">
    <w:name w:val="td-nr-views-94658"/>
    <w:basedOn w:val="DefaultParagraphFont"/>
    <w:rsid w:val="00C32134"/>
  </w:style>
  <w:style w:type="character" w:customStyle="1" w:styleId="MaximizeChar">
    <w:name w:val="Maximize Char"/>
    <w:link w:val="Maximize"/>
    <w:locked/>
    <w:rsid w:val="00C32134"/>
    <w:rPr>
      <w:rFonts w:ascii="Georgia" w:hAnsi="Georgia"/>
      <w:u w:val="single"/>
    </w:rPr>
  </w:style>
  <w:style w:type="paragraph" w:customStyle="1" w:styleId="Maximize">
    <w:name w:val="Maximize"/>
    <w:basedOn w:val="Normal"/>
    <w:link w:val="MaximizeChar"/>
    <w:qFormat/>
    <w:rsid w:val="00C32134"/>
    <w:pPr>
      <w:keepNext/>
      <w:keepLines/>
      <w:jc w:val="both"/>
    </w:pPr>
    <w:rPr>
      <w:rFonts w:ascii="Georgia" w:hAnsi="Georgia" w:cstheme="minorBidi"/>
      <w:u w:val="single"/>
    </w:rPr>
  </w:style>
  <w:style w:type="paragraph" w:customStyle="1" w:styleId="clay-paragraph">
    <w:name w:val="clay-paragraph"/>
    <w:basedOn w:val="Normal"/>
    <w:qFormat/>
    <w:rsid w:val="00C32134"/>
    <w:pPr>
      <w:spacing w:before="100" w:beforeAutospacing="1" w:after="100" w:afterAutospacing="1"/>
    </w:pPr>
    <w:rPr>
      <w:rFonts w:eastAsia="Times New Roman"/>
      <w:sz w:val="24"/>
    </w:rPr>
  </w:style>
  <w:style w:type="paragraph" w:customStyle="1" w:styleId="gntarbp">
    <w:name w:val="gnt_ar_b_p"/>
    <w:basedOn w:val="Normal"/>
    <w:qFormat/>
    <w:rsid w:val="00C32134"/>
    <w:pPr>
      <w:spacing w:before="100" w:beforeAutospacing="1" w:after="100" w:afterAutospacing="1"/>
    </w:pPr>
    <w:rPr>
      <w:rFonts w:eastAsia="Times New Roman"/>
      <w:sz w:val="24"/>
    </w:rPr>
  </w:style>
  <w:style w:type="character" w:customStyle="1" w:styleId="emoji">
    <w:name w:val="emoji"/>
    <w:basedOn w:val="DefaultParagraphFont"/>
    <w:rsid w:val="00C32134"/>
  </w:style>
  <w:style w:type="character" w:customStyle="1" w:styleId="fpred">
    <w:name w:val="fp_red"/>
    <w:basedOn w:val="DefaultParagraphFont"/>
    <w:rsid w:val="00C32134"/>
  </w:style>
  <w:style w:type="paragraph" w:customStyle="1" w:styleId="indent-text">
    <w:name w:val="indent-text"/>
    <w:basedOn w:val="Normal"/>
    <w:qFormat/>
    <w:rsid w:val="00C32134"/>
    <w:pPr>
      <w:spacing w:before="100" w:beforeAutospacing="1" w:after="100" w:afterAutospacing="1"/>
    </w:pPr>
    <w:rPr>
      <w:rFonts w:eastAsia="Times New Roman"/>
      <w:sz w:val="24"/>
    </w:rPr>
  </w:style>
  <w:style w:type="character" w:customStyle="1" w:styleId="style33">
    <w:name w:val="style3"/>
    <w:basedOn w:val="DefaultParagraphFont"/>
    <w:rsid w:val="00C32134"/>
  </w:style>
  <w:style w:type="character" w:customStyle="1" w:styleId="style0">
    <w:name w:val="style0"/>
    <w:basedOn w:val="DefaultParagraphFont"/>
    <w:rsid w:val="00C32134"/>
  </w:style>
  <w:style w:type="paragraph" w:customStyle="1" w:styleId="align-right">
    <w:name w:val="align-right"/>
    <w:basedOn w:val="Normal"/>
    <w:qFormat/>
    <w:rsid w:val="00C32134"/>
    <w:pPr>
      <w:spacing w:before="100" w:beforeAutospacing="1" w:after="100" w:afterAutospacing="1"/>
    </w:pPr>
    <w:rPr>
      <w:rFonts w:eastAsia="Times New Roman"/>
      <w:sz w:val="24"/>
    </w:rPr>
  </w:style>
  <w:style w:type="paragraph" w:customStyle="1" w:styleId="psection-1">
    <w:name w:val="psection-1"/>
    <w:basedOn w:val="Normal"/>
    <w:qFormat/>
    <w:rsid w:val="00C32134"/>
    <w:pPr>
      <w:spacing w:before="100" w:beforeAutospacing="1" w:after="100" w:afterAutospacing="1"/>
    </w:pPr>
    <w:rPr>
      <w:rFonts w:eastAsia="Times New Roman"/>
      <w:sz w:val="24"/>
    </w:rPr>
  </w:style>
  <w:style w:type="character" w:customStyle="1" w:styleId="enumxml">
    <w:name w:val="enumxml"/>
    <w:basedOn w:val="DefaultParagraphFont"/>
    <w:rsid w:val="00C32134"/>
  </w:style>
  <w:style w:type="character" w:customStyle="1" w:styleId="et03">
    <w:name w:val="et03"/>
    <w:basedOn w:val="DefaultParagraphFont"/>
    <w:rsid w:val="00C32134"/>
  </w:style>
  <w:style w:type="paragraph" w:customStyle="1" w:styleId="psection-2">
    <w:name w:val="psection-2"/>
    <w:basedOn w:val="Normal"/>
    <w:qFormat/>
    <w:rsid w:val="00C32134"/>
    <w:pPr>
      <w:spacing w:before="100" w:beforeAutospacing="1" w:after="100" w:afterAutospacing="1"/>
    </w:pPr>
    <w:rPr>
      <w:rFonts w:eastAsia="Times New Roman"/>
      <w:sz w:val="24"/>
    </w:rPr>
  </w:style>
  <w:style w:type="paragraph" w:customStyle="1" w:styleId="statutory-body">
    <w:name w:val="statutory-body"/>
    <w:basedOn w:val="Normal"/>
    <w:qFormat/>
    <w:rsid w:val="00C32134"/>
    <w:pPr>
      <w:spacing w:before="100" w:beforeAutospacing="1" w:after="100" w:afterAutospacing="1"/>
    </w:pPr>
    <w:rPr>
      <w:rFonts w:eastAsia="Times New Roman"/>
      <w:sz w:val="24"/>
    </w:rPr>
  </w:style>
  <w:style w:type="paragraph" w:customStyle="1" w:styleId="statutory-body-1em">
    <w:name w:val="statutory-body-1em"/>
    <w:basedOn w:val="Normal"/>
    <w:qFormat/>
    <w:rsid w:val="00C32134"/>
    <w:pPr>
      <w:spacing w:before="100" w:beforeAutospacing="1" w:after="100" w:afterAutospacing="1"/>
    </w:pPr>
    <w:rPr>
      <w:rFonts w:eastAsia="Times New Roman"/>
      <w:sz w:val="24"/>
    </w:rPr>
  </w:style>
  <w:style w:type="character" w:customStyle="1" w:styleId="column--highlighted-text">
    <w:name w:val="column--highlighted-text"/>
    <w:basedOn w:val="DefaultParagraphFont"/>
    <w:rsid w:val="00C32134"/>
  </w:style>
  <w:style w:type="paragraph" w:customStyle="1" w:styleId="blockquote0">
    <w:name w:val="block_quote"/>
    <w:basedOn w:val="Normal"/>
    <w:qFormat/>
    <w:rsid w:val="00C32134"/>
    <w:pPr>
      <w:spacing w:before="100" w:beforeAutospacing="1" w:after="100" w:afterAutospacing="1"/>
    </w:pPr>
    <w:rPr>
      <w:rFonts w:eastAsia="Times New Roman"/>
      <w:sz w:val="24"/>
    </w:rPr>
  </w:style>
  <w:style w:type="character" w:customStyle="1" w:styleId="s3">
    <w:name w:val="s3"/>
    <w:basedOn w:val="DefaultParagraphFont"/>
    <w:rsid w:val="00C32134"/>
  </w:style>
  <w:style w:type="paragraph" w:customStyle="1" w:styleId="h1">
    <w:name w:val="h1"/>
    <w:basedOn w:val="Normal"/>
    <w:qFormat/>
    <w:rsid w:val="00C32134"/>
    <w:pPr>
      <w:spacing w:before="100" w:beforeAutospacing="1" w:after="100" w:afterAutospacing="1"/>
    </w:pPr>
    <w:rPr>
      <w:rFonts w:eastAsia="Times New Roman"/>
      <w:sz w:val="24"/>
    </w:rPr>
  </w:style>
  <w:style w:type="paragraph" w:customStyle="1" w:styleId="tni">
    <w:name w:val="tni"/>
    <w:basedOn w:val="Normal"/>
    <w:qFormat/>
    <w:rsid w:val="00C32134"/>
    <w:pPr>
      <w:spacing w:before="100" w:beforeAutospacing="1" w:after="100" w:afterAutospacing="1"/>
    </w:pPr>
    <w:rPr>
      <w:rFonts w:eastAsia="Times New Roman"/>
      <w:sz w:val="24"/>
    </w:rPr>
  </w:style>
  <w:style w:type="character" w:customStyle="1" w:styleId="epub-i">
    <w:name w:val="epub-i"/>
    <w:basedOn w:val="DefaultParagraphFont"/>
    <w:rsid w:val="00C32134"/>
  </w:style>
  <w:style w:type="paragraph" w:customStyle="1" w:styleId="cmaqueta-art-culostextoinicio-seccin">
    <w:name w:val="c—maqueta-art-culos_texto—inicio-sección"/>
    <w:basedOn w:val="Normal"/>
    <w:qFormat/>
    <w:rsid w:val="00C32134"/>
    <w:pPr>
      <w:spacing w:before="100" w:beforeAutospacing="1" w:after="100" w:afterAutospacing="1"/>
    </w:pPr>
    <w:rPr>
      <w:rFonts w:eastAsia="Times New Roman"/>
      <w:sz w:val="24"/>
    </w:rPr>
  </w:style>
  <w:style w:type="paragraph" w:customStyle="1" w:styleId="cmaqueta-art-culostexto-aumentadoinicio">
    <w:name w:val="c—maqueta-art-culos_texto-aumentado—inicio"/>
    <w:basedOn w:val="Normal"/>
    <w:qFormat/>
    <w:rsid w:val="00C32134"/>
    <w:pPr>
      <w:spacing w:before="100" w:beforeAutospacing="1" w:after="100" w:afterAutospacing="1"/>
    </w:pPr>
    <w:rPr>
      <w:rFonts w:eastAsia="Times New Roman"/>
      <w:sz w:val="24"/>
    </w:rPr>
  </w:style>
  <w:style w:type="paragraph" w:customStyle="1" w:styleId="cmaqueta-art-culostexto-aumentado">
    <w:name w:val="c—maqueta-art-culos_texto-aumentado"/>
    <w:basedOn w:val="Normal"/>
    <w:qFormat/>
    <w:rsid w:val="00C32134"/>
    <w:pPr>
      <w:spacing w:before="100" w:beforeAutospacing="1" w:after="100" w:afterAutospacing="1"/>
    </w:pPr>
    <w:rPr>
      <w:rFonts w:eastAsia="Times New Roman"/>
      <w:sz w:val="24"/>
    </w:rPr>
  </w:style>
  <w:style w:type="paragraph" w:customStyle="1" w:styleId="cmaqueta-art-culostexto">
    <w:name w:val="c—maqueta-art-culos_texto"/>
    <w:basedOn w:val="Normal"/>
    <w:qFormat/>
    <w:rsid w:val="00C32134"/>
    <w:pPr>
      <w:spacing w:before="100" w:beforeAutospacing="1" w:after="100" w:afterAutospacing="1"/>
    </w:pPr>
    <w:rPr>
      <w:rFonts w:eastAsia="Times New Roman"/>
      <w:sz w:val="24"/>
    </w:rPr>
  </w:style>
  <w:style w:type="paragraph" w:customStyle="1" w:styleId="blockquote-firstpara">
    <w:name w:val="blockquote-firstpara"/>
    <w:basedOn w:val="Normal"/>
    <w:qFormat/>
    <w:rsid w:val="00C32134"/>
    <w:pPr>
      <w:spacing w:before="100" w:beforeAutospacing="1" w:after="100" w:afterAutospacing="1"/>
    </w:pPr>
    <w:rPr>
      <w:rFonts w:eastAsia="Times New Roman"/>
      <w:sz w:val="24"/>
    </w:rPr>
  </w:style>
  <w:style w:type="paragraph" w:customStyle="1" w:styleId="blockquote-indentedpara1">
    <w:name w:val="blockquote-indentedpara1"/>
    <w:basedOn w:val="Normal"/>
    <w:qFormat/>
    <w:rsid w:val="00C32134"/>
    <w:pPr>
      <w:spacing w:before="100" w:beforeAutospacing="1" w:after="100" w:afterAutospacing="1"/>
    </w:pPr>
    <w:rPr>
      <w:rFonts w:eastAsia="Times New Roman"/>
      <w:sz w:val="24"/>
    </w:rPr>
  </w:style>
  <w:style w:type="paragraph" w:customStyle="1" w:styleId="space-break">
    <w:name w:val="space-break"/>
    <w:basedOn w:val="Normal"/>
    <w:qFormat/>
    <w:rsid w:val="00C32134"/>
    <w:pPr>
      <w:spacing w:before="100" w:beforeAutospacing="1" w:after="100" w:afterAutospacing="1"/>
    </w:pPr>
    <w:rPr>
      <w:rFonts w:eastAsia="Times New Roman"/>
      <w:sz w:val="24"/>
    </w:rPr>
  </w:style>
  <w:style w:type="character" w:customStyle="1" w:styleId="sims-lpo-header-title">
    <w:name w:val="sims-lpo-header-title"/>
    <w:basedOn w:val="DefaultParagraphFont"/>
    <w:rsid w:val="00C32134"/>
  </w:style>
  <w:style w:type="character" w:styleId="HTMLSample">
    <w:name w:val="HTML Sample"/>
    <w:basedOn w:val="DefaultParagraphFont"/>
    <w:uiPriority w:val="99"/>
    <w:semiHidden/>
    <w:unhideWhenUsed/>
    <w:rsid w:val="00C32134"/>
    <w:rPr>
      <w:rFonts w:ascii="Courier New" w:eastAsia="Times New Roman" w:hAnsi="Courier New" w:cs="Courier New"/>
    </w:rPr>
  </w:style>
  <w:style w:type="paragraph" w:customStyle="1" w:styleId="kh">
    <w:name w:val="kh"/>
    <w:basedOn w:val="Normal"/>
    <w:qFormat/>
    <w:rsid w:val="00C32134"/>
    <w:pPr>
      <w:spacing w:before="100" w:beforeAutospacing="1" w:after="100" w:afterAutospacing="1"/>
    </w:pPr>
    <w:rPr>
      <w:rFonts w:eastAsia="Times New Roman"/>
      <w:sz w:val="24"/>
    </w:rPr>
  </w:style>
  <w:style w:type="character" w:customStyle="1" w:styleId="r">
    <w:name w:val="r"/>
    <w:basedOn w:val="DefaultParagraphFont"/>
    <w:rsid w:val="00C32134"/>
  </w:style>
  <w:style w:type="paragraph" w:customStyle="1" w:styleId="noindent1">
    <w:name w:val="noindent1"/>
    <w:basedOn w:val="Normal"/>
    <w:qFormat/>
    <w:rsid w:val="00C32134"/>
    <w:pPr>
      <w:spacing w:before="100" w:beforeAutospacing="1" w:after="100" w:afterAutospacing="1"/>
    </w:pPr>
    <w:rPr>
      <w:rFonts w:eastAsia="Times New Roman"/>
      <w:sz w:val="24"/>
    </w:rPr>
  </w:style>
  <w:style w:type="paragraph" w:customStyle="1" w:styleId="counter-paragraph">
    <w:name w:val="counter-paragraph"/>
    <w:basedOn w:val="Normal"/>
    <w:qFormat/>
    <w:rsid w:val="00C32134"/>
    <w:pPr>
      <w:spacing w:before="100" w:beforeAutospacing="1" w:after="100" w:afterAutospacing="1"/>
    </w:pPr>
    <w:rPr>
      <w:rFonts w:eastAsia="Times New Roman"/>
      <w:sz w:val="24"/>
    </w:rPr>
  </w:style>
  <w:style w:type="character" w:customStyle="1" w:styleId="text142">
    <w:name w:val="text142"/>
    <w:basedOn w:val="DefaultParagraphFont"/>
    <w:rsid w:val="00C32134"/>
  </w:style>
  <w:style w:type="character" w:customStyle="1" w:styleId="text133">
    <w:name w:val="text133"/>
    <w:basedOn w:val="DefaultParagraphFont"/>
    <w:rsid w:val="00C32134"/>
  </w:style>
  <w:style w:type="character" w:customStyle="1" w:styleId="text132">
    <w:name w:val="text132"/>
    <w:basedOn w:val="DefaultParagraphFont"/>
    <w:rsid w:val="00C32134"/>
  </w:style>
  <w:style w:type="character" w:customStyle="1" w:styleId="text178">
    <w:name w:val="text178"/>
    <w:basedOn w:val="DefaultParagraphFont"/>
    <w:rsid w:val="00C32134"/>
  </w:style>
  <w:style w:type="paragraph" w:customStyle="1" w:styleId="g-body">
    <w:name w:val="g-body"/>
    <w:basedOn w:val="Normal"/>
    <w:uiPriority w:val="99"/>
    <w:qFormat/>
    <w:rsid w:val="00C32134"/>
    <w:pPr>
      <w:spacing w:before="100" w:beforeAutospacing="1" w:after="100" w:afterAutospacing="1"/>
    </w:pPr>
    <w:rPr>
      <w:rFonts w:eastAsia="Times New Roman"/>
      <w:sz w:val="24"/>
    </w:rPr>
  </w:style>
  <w:style w:type="character" w:customStyle="1" w:styleId="BLOCKTITLEChar">
    <w:name w:val="BLOCK TITLE Char"/>
    <w:basedOn w:val="DefaultParagraphFont"/>
    <w:link w:val="BLOCKTITLE1"/>
    <w:locked/>
    <w:rsid w:val="00C32134"/>
    <w:rPr>
      <w:rFonts w:ascii="Sylfaen" w:eastAsia="Times New Roman" w:hAnsi="Sylfaen" w:cs="Times New Roman"/>
      <w:b/>
      <w:kern w:val="32"/>
      <w:sz w:val="52"/>
      <w:szCs w:val="32"/>
    </w:rPr>
  </w:style>
  <w:style w:type="character" w:customStyle="1" w:styleId="SmallCardsChar">
    <w:name w:val="Small Cards Char"/>
    <w:link w:val="SmallCards"/>
    <w:locked/>
    <w:rsid w:val="00C32134"/>
    <w:rPr>
      <w:rFonts w:ascii="Calibri" w:eastAsia="Times New Roman" w:hAnsi="Calibri" w:cs="Calibri"/>
      <w:szCs w:val="20"/>
    </w:rPr>
  </w:style>
  <w:style w:type="character" w:customStyle="1" w:styleId="ALLCAPSChar">
    <w:name w:val="ALL CAPS Char"/>
    <w:basedOn w:val="DefaultParagraphFont"/>
    <w:link w:val="ALLCAPS"/>
    <w:locked/>
    <w:rsid w:val="00C32134"/>
    <w:rPr>
      <w:rFonts w:ascii="Calibri" w:eastAsia="Times New Roman" w:hAnsi="Calibri" w:cs="Calibri"/>
      <w:b/>
      <w:caps/>
      <w:szCs w:val="20"/>
    </w:rPr>
  </w:style>
  <w:style w:type="paragraph" w:customStyle="1" w:styleId="Style27">
    <w:name w:val="Style27"/>
    <w:basedOn w:val="Normal"/>
    <w:uiPriority w:val="99"/>
    <w:qFormat/>
    <w:rsid w:val="00C32134"/>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C32134"/>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C32134"/>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C32134"/>
    <w:pPr>
      <w:widowControl w:val="0"/>
      <w:autoSpaceDE w:val="0"/>
      <w:autoSpaceDN w:val="0"/>
      <w:adjustRightInd w:val="0"/>
      <w:spacing w:line="270" w:lineRule="exact"/>
      <w:jc w:val="both"/>
    </w:pPr>
    <w:rPr>
      <w:rFonts w:eastAsia="Times New Roman"/>
      <w:sz w:val="24"/>
    </w:rPr>
  </w:style>
  <w:style w:type="paragraph" w:customStyle="1" w:styleId="Style80">
    <w:name w:val="Style8"/>
    <w:basedOn w:val="Normal"/>
    <w:uiPriority w:val="99"/>
    <w:qFormat/>
    <w:rsid w:val="00C32134"/>
    <w:pPr>
      <w:widowControl w:val="0"/>
      <w:autoSpaceDE w:val="0"/>
      <w:autoSpaceDN w:val="0"/>
      <w:adjustRightInd w:val="0"/>
      <w:spacing w:line="256" w:lineRule="auto"/>
    </w:pPr>
    <w:rPr>
      <w:rFonts w:eastAsia="Times New Roman"/>
      <w:sz w:val="24"/>
    </w:rPr>
  </w:style>
  <w:style w:type="paragraph" w:customStyle="1" w:styleId="Style130">
    <w:name w:val="Style130"/>
    <w:basedOn w:val="Normal"/>
    <w:uiPriority w:val="99"/>
    <w:qFormat/>
    <w:rsid w:val="00C32134"/>
    <w:pPr>
      <w:widowControl w:val="0"/>
      <w:autoSpaceDE w:val="0"/>
      <w:autoSpaceDN w:val="0"/>
      <w:adjustRightInd w:val="0"/>
      <w:spacing w:line="256" w:lineRule="auto"/>
      <w:jc w:val="both"/>
    </w:pPr>
    <w:rPr>
      <w:rFonts w:eastAsia="Times New Roman"/>
      <w:sz w:val="24"/>
    </w:rPr>
  </w:style>
  <w:style w:type="paragraph" w:customStyle="1" w:styleId="Style67">
    <w:name w:val="Style67"/>
    <w:basedOn w:val="Normal"/>
    <w:uiPriority w:val="99"/>
    <w:qFormat/>
    <w:rsid w:val="00C32134"/>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C32134"/>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C32134"/>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32134"/>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32134"/>
    <w:pPr>
      <w:spacing w:line="256" w:lineRule="auto"/>
    </w:pPr>
    <w:rPr>
      <w:rFonts w:eastAsia="Times New Roman"/>
      <w:b/>
      <w:sz w:val="28"/>
      <w:u w:val="thick"/>
    </w:rPr>
  </w:style>
  <w:style w:type="paragraph" w:customStyle="1" w:styleId="NoSpacingCharCharChar">
    <w:name w:val="No Spacing Char Char Char"/>
    <w:next w:val="Normal"/>
    <w:qFormat/>
    <w:rsid w:val="00C3213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32134"/>
    <w:pPr>
      <w:keepLines w:val="0"/>
      <w:pageBreakBefore w:val="0"/>
      <w:pBdr>
        <w:top w:val="none" w:sz="0" w:space="0" w:color="auto"/>
        <w:left w:val="none" w:sz="0" w:space="0" w:color="auto"/>
        <w:bottom w:val="none" w:sz="0" w:space="0" w:color="auto"/>
        <w:right w:val="none" w:sz="0" w:space="0" w:color="auto"/>
      </w:pBdr>
      <w:spacing w:before="0" w:line="256" w:lineRule="auto"/>
    </w:pPr>
    <w:rPr>
      <w:rFonts w:cs="Arial"/>
      <w:kern w:val="32"/>
      <w:sz w:val="28"/>
    </w:rPr>
  </w:style>
  <w:style w:type="paragraph" w:customStyle="1" w:styleId="INDENTEDPARAGRAPH">
    <w:name w:val="INDENTED PARAGRAPH"/>
    <w:qFormat/>
    <w:rsid w:val="00C32134"/>
    <w:pPr>
      <w:spacing w:after="0" w:line="360" w:lineRule="atLeast"/>
      <w:ind w:firstLine="864"/>
      <w:jc w:val="both"/>
    </w:pPr>
    <w:rPr>
      <w:rFonts w:ascii="Times New Roman" w:eastAsia="Times New Roman" w:hAnsi="Times New Roman" w:cs="Times New Roman"/>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32134"/>
    <w:pPr>
      <w:spacing w:line="256" w:lineRule="auto"/>
    </w:pPr>
    <w:rPr>
      <w:rFonts w:eastAsia="Times New Roman"/>
      <w:b/>
      <w:sz w:val="24"/>
    </w:rPr>
  </w:style>
  <w:style w:type="paragraph" w:customStyle="1" w:styleId="RepeatHeader0">
    <w:name w:val="Repeat Header"/>
    <w:basedOn w:val="HeaderDebate"/>
    <w:qFormat/>
    <w:rsid w:val="00C32134"/>
    <w:pPr>
      <w:tabs>
        <w:tab w:val="clear" w:pos="9450"/>
      </w:tabs>
      <w:spacing w:line="256" w:lineRule="auto"/>
      <w:outlineLvl w:val="1"/>
    </w:pPr>
    <w:rPr>
      <w:rFonts w:eastAsia="Times New Roman"/>
      <w:szCs w:val="48"/>
    </w:rPr>
  </w:style>
  <w:style w:type="character" w:customStyle="1" w:styleId="UnderlineCardsChar">
    <w:name w:val="Underline Cards Char"/>
    <w:link w:val="UnderlineCards"/>
    <w:locked/>
    <w:rsid w:val="00C32134"/>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C32134"/>
    <w:pPr>
      <w:widowControl/>
      <w:ind w:left="288" w:right="0"/>
    </w:pPr>
    <w:rPr>
      <w:rFonts w:ascii="Times New Roman" w:hAnsi="Times New Roman"/>
      <w:sz w:val="20"/>
      <w:szCs w:val="22"/>
      <w:u w:val="thick"/>
    </w:rPr>
  </w:style>
  <w:style w:type="character" w:customStyle="1" w:styleId="ReadingCitesChar">
    <w:name w:val="Reading Cites Char"/>
    <w:link w:val="ReadingCites"/>
    <w:locked/>
    <w:rsid w:val="00C32134"/>
    <w:rPr>
      <w:rFonts w:ascii="Calibri" w:eastAsia="Times New Roman" w:hAnsi="Calibri"/>
      <w:b/>
      <w:szCs w:val="20"/>
    </w:rPr>
  </w:style>
  <w:style w:type="paragraph" w:customStyle="1" w:styleId="ReadingCites">
    <w:name w:val="Reading Cites"/>
    <w:basedOn w:val="Normal"/>
    <w:link w:val="ReadingCitesChar"/>
    <w:qFormat/>
    <w:rsid w:val="00C32134"/>
    <w:pPr>
      <w:spacing w:line="256" w:lineRule="auto"/>
    </w:pPr>
    <w:rPr>
      <w:rFonts w:eastAsia="Times New Roman" w:cstheme="minorBidi"/>
      <w:b/>
      <w:szCs w:val="20"/>
    </w:rPr>
  </w:style>
  <w:style w:type="paragraph" w:customStyle="1" w:styleId="ContentsHeading">
    <w:name w:val="Contents Heading"/>
    <w:basedOn w:val="Heading1"/>
    <w:next w:val="Normal"/>
    <w:uiPriority w:val="99"/>
    <w:qFormat/>
    <w:rsid w:val="00C32134"/>
    <w:pPr>
      <w:keepLines w:val="0"/>
      <w:pageBreakBefore w:val="0"/>
      <w:suppressLineNumbers/>
      <w:pBdr>
        <w:top w:val="none" w:sz="0" w:space="0" w:color="auto"/>
        <w:left w:val="none" w:sz="0" w:space="0" w:color="auto"/>
        <w:bottom w:val="none" w:sz="0" w:space="0" w:color="auto"/>
        <w:right w:val="none" w:sz="0" w:space="0" w:color="auto"/>
      </w:pBdr>
      <w:suppressAutoHyphens/>
      <w:spacing w:after="120" w:line="256" w:lineRule="auto"/>
      <w:jc w:val="left"/>
      <w:outlineLvl w:val="9"/>
    </w:pPr>
    <w:rPr>
      <w:rFonts w:eastAsia="Lucida Sans Unicode" w:cs="Tahoma"/>
      <w:sz w:val="24"/>
      <w:lang w:eastAsia="ar-SA"/>
    </w:rPr>
  </w:style>
  <w:style w:type="paragraph" w:customStyle="1" w:styleId="Heading11">
    <w:name w:val="Heading 11"/>
    <w:basedOn w:val="Normal"/>
    <w:next w:val="Normal"/>
    <w:uiPriority w:val="99"/>
    <w:qFormat/>
    <w:rsid w:val="00C32134"/>
    <w:pPr>
      <w:keepNext/>
      <w:widowControl w:val="0"/>
      <w:suppressAutoHyphens/>
      <w:spacing w:line="256" w:lineRule="auto"/>
      <w:jc w:val="center"/>
    </w:pPr>
    <w:rPr>
      <w:rFonts w:eastAsia="Tahoma"/>
      <w:b/>
      <w:sz w:val="48"/>
      <w:szCs w:val="32"/>
      <w:u w:val="single"/>
    </w:rPr>
  </w:style>
  <w:style w:type="paragraph" w:customStyle="1" w:styleId="TextHeading">
    <w:name w:val="Text Heading"/>
    <w:basedOn w:val="Heading3"/>
    <w:uiPriority w:val="99"/>
    <w:qFormat/>
    <w:rsid w:val="00C32134"/>
    <w:pPr>
      <w:keepLines w:val="0"/>
      <w:pageBreakBefore w:val="0"/>
      <w:spacing w:before="0" w:line="256" w:lineRule="auto"/>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uiPriority w:val="99"/>
    <w:qFormat/>
    <w:rsid w:val="00C3213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C3213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C32134"/>
    <w:pPr>
      <w:pageBreakBefore w:val="0"/>
      <w:pBdr>
        <w:top w:val="single" w:sz="12" w:space="1" w:color="auto"/>
        <w:left w:val="single" w:sz="12" w:space="4" w:color="auto"/>
        <w:bottom w:val="single" w:sz="12" w:space="1" w:color="auto"/>
        <w:right w:val="single" w:sz="12" w:space="4" w:color="auto"/>
      </w:pBdr>
      <w:spacing w:before="0" w:line="256"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C32134"/>
    <w:pPr>
      <w:spacing w:line="256" w:lineRule="auto"/>
    </w:pPr>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C32134"/>
    <w:pPr>
      <w:spacing w:before="240" w:line="256" w:lineRule="auto"/>
    </w:pPr>
    <w:rPr>
      <w:rFonts w:eastAsia="Times New Roman"/>
      <w:bCs/>
      <w:szCs w:val="20"/>
    </w:rPr>
  </w:style>
  <w:style w:type="paragraph" w:customStyle="1" w:styleId="StyleDebateBodyBefore12pt1">
    <w:name w:val="Style Debate Body + Before:  12 pt1"/>
    <w:basedOn w:val="Normal"/>
    <w:uiPriority w:val="99"/>
    <w:qFormat/>
    <w:rsid w:val="00C32134"/>
    <w:pPr>
      <w:spacing w:before="240" w:line="256" w:lineRule="auto"/>
    </w:pPr>
    <w:rPr>
      <w:rFonts w:eastAsia="Times New Roman"/>
      <w:bCs/>
      <w:szCs w:val="20"/>
    </w:rPr>
  </w:style>
  <w:style w:type="paragraph" w:customStyle="1" w:styleId="PageNumber11">
    <w:name w:val="Page Number11"/>
    <w:basedOn w:val="Normal"/>
    <w:next w:val="Normal"/>
    <w:uiPriority w:val="99"/>
    <w:qFormat/>
    <w:rsid w:val="00C32134"/>
    <w:pPr>
      <w:spacing w:line="256" w:lineRule="auto"/>
    </w:pPr>
    <w:rPr>
      <w:rFonts w:eastAsia="Times New Roman"/>
    </w:rPr>
  </w:style>
  <w:style w:type="paragraph" w:customStyle="1" w:styleId="StyleHeading1Centered">
    <w:name w:val="Style Heading 1 + Centered"/>
    <w:basedOn w:val="Heading1"/>
    <w:uiPriority w:val="99"/>
    <w:qFormat/>
    <w:rsid w:val="00C32134"/>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C32134"/>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C32134"/>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Strong10ptNotBold">
    <w:name w:val="Style Strong + 10 pt Not Bold"/>
    <w:basedOn w:val="Normal"/>
    <w:autoRedefine/>
    <w:uiPriority w:val="99"/>
    <w:qFormat/>
    <w:rsid w:val="00C32134"/>
    <w:pPr>
      <w:spacing w:line="256" w:lineRule="auto"/>
      <w:ind w:left="720" w:hanging="360"/>
    </w:pPr>
    <w:rPr>
      <w:rFonts w:eastAsia="Times New Roman"/>
      <w:sz w:val="26"/>
      <w:szCs w:val="26"/>
    </w:rPr>
  </w:style>
  <w:style w:type="paragraph" w:customStyle="1" w:styleId="NormalCards">
    <w:name w:val="Normal Cards"/>
    <w:basedOn w:val="Normal"/>
    <w:uiPriority w:val="99"/>
    <w:qFormat/>
    <w:rsid w:val="00C32134"/>
    <w:pPr>
      <w:spacing w:line="256" w:lineRule="auto"/>
      <w:ind w:left="288"/>
    </w:pPr>
    <w:rPr>
      <w:rFonts w:eastAsia="Times New Roman"/>
    </w:rPr>
  </w:style>
  <w:style w:type="paragraph" w:customStyle="1" w:styleId="outdent">
    <w:name w:val="outdent"/>
    <w:basedOn w:val="Normal"/>
    <w:uiPriority w:val="99"/>
    <w:qFormat/>
    <w:rsid w:val="00C32134"/>
    <w:pPr>
      <w:spacing w:before="100" w:beforeAutospacing="1" w:after="100" w:afterAutospacing="1" w:line="256" w:lineRule="auto"/>
    </w:pPr>
    <w:rPr>
      <w:rFonts w:ascii="Arial Unicode MS" w:eastAsia="Arial Unicode MS" w:hAnsi="Arial Unicode MS" w:cs="Arial Unicode MS"/>
      <w:sz w:val="24"/>
    </w:rPr>
  </w:style>
  <w:style w:type="paragraph" w:customStyle="1" w:styleId="AnalyticBlock0">
    <w:name w:val="AnalyticBlock"/>
    <w:basedOn w:val="Heading3"/>
    <w:autoRedefine/>
    <w:uiPriority w:val="5"/>
    <w:qFormat/>
    <w:rsid w:val="00C32134"/>
    <w:rPr>
      <w:color w:val="525252" w:themeColor="accent3" w:themeShade="80"/>
    </w:rPr>
  </w:style>
  <w:style w:type="paragraph" w:customStyle="1" w:styleId="p2">
    <w:name w:val="p2"/>
    <w:basedOn w:val="Normal"/>
    <w:rsid w:val="002D5C29"/>
    <w:pPr>
      <w:spacing w:after="0" w:line="240" w:lineRule="auto"/>
    </w:pPr>
    <w:rPr>
      <w:rFonts w:ascii="Helvetica Neue" w:eastAsia="Times New Roman" w:hAnsi="Helvetica Neue"/>
      <w:sz w:val="20"/>
      <w:szCs w:val="20"/>
    </w:rPr>
  </w:style>
  <w:style w:type="paragraph" w:customStyle="1" w:styleId="d-flex">
    <w:name w:val="d-flex"/>
    <w:basedOn w:val="Normal"/>
    <w:rsid w:val="002D5C29"/>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2D5C29"/>
  </w:style>
  <w:style w:type="character" w:customStyle="1" w:styleId="authors-multiple">
    <w:name w:val="authors-multiple"/>
    <w:basedOn w:val="DefaultParagraphFont"/>
    <w:rsid w:val="002D5C29"/>
  </w:style>
  <w:style w:type="character" w:customStyle="1" w:styleId="articleauthor1">
    <w:name w:val="article__author"/>
    <w:basedOn w:val="DefaultParagraphFont"/>
    <w:rsid w:val="002D5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athamhouse.org/2014/04/too-close-comfort-cases-near-nuclear-use-and-options-polic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tholyoke.edu/acad/intrel/waltz1.ht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mscontrol.org/factsheets/Nuclearweaponswhohaswhat" TargetMode="External"/><Relationship Id="rId11" Type="http://schemas.openxmlformats.org/officeDocument/2006/relationships/hyperlink" Target="https://www.hudson.org/research/12576-our-voracious-executive-branch" TargetMode="External"/><Relationship Id="rId5" Type="http://schemas.openxmlformats.org/officeDocument/2006/relationships/hyperlink" Target="https://www.nationalreview.com/2017/04/trump-syria-strike-constitutional-presidents-have-broad-war-powers" TargetMode="External"/><Relationship Id="rId10" Type="http://schemas.openxmlformats.org/officeDocument/2006/relationships/hyperlink" Target="https://papers.ssrn.com/sol3/papers.cfm?abstract_id=2350304" TargetMode="External"/><Relationship Id="rId4" Type="http://schemas.openxmlformats.org/officeDocument/2006/relationships/webSettings" Target="webSettings.xml"/><Relationship Id="rId9" Type="http://schemas.openxmlformats.org/officeDocument/2006/relationships/hyperlink" Target="https://armscontrolcenter.org/nuclear-terrorism-a-clear-and-present-dang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81</Pages>
  <Words>47362</Words>
  <Characters>269968</Characters>
  <Application>Microsoft Office Word</Application>
  <DocSecurity>0</DocSecurity>
  <Lines>2249</Lines>
  <Paragraphs>633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7</cp:revision>
  <dcterms:created xsi:type="dcterms:W3CDTF">2025-09-07T22:25:00Z</dcterms:created>
  <dcterms:modified xsi:type="dcterms:W3CDTF">2025-09-07T22:28:00Z</dcterms:modified>
</cp:coreProperties>
</file>